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Crypto Dashboard with Next.js +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Redux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Toolkit +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Websocket</w:t>
      </w:r>
      <w:proofErr w:type="spellEnd"/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Framework and State Management</w:t>
      </w:r>
    </w:p>
    <w:p w:rsidR="0029160B" w:rsidRDefault="00421E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Next.js as the React framework.</w:t>
      </w:r>
    </w:p>
    <w:p w:rsidR="0029160B" w:rsidRDefault="00421E9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Fonts w:ascii="Inter" w:eastAsia="Inter" w:hAnsi="Inter" w:cs="Inter"/>
          <w:color w:val="000000"/>
        </w:rPr>
        <w:t>Redux</w:t>
      </w:r>
      <w:proofErr w:type="spellEnd"/>
      <w:r>
        <w:rPr>
          <w:rFonts w:ascii="Inter" w:eastAsia="Inter" w:hAnsi="Inter" w:cs="Inter"/>
          <w:color w:val="000000"/>
        </w:rPr>
        <w:t xml:space="preserve"> Toolkit for global state management with well-structured slices.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API Integration</w:t>
      </w:r>
    </w:p>
    <w:p w:rsidR="0029160B" w:rsidRDefault="00421E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Fonts w:ascii="Inter" w:eastAsia="Inter" w:hAnsi="Inter" w:cs="Inter"/>
          <w:color w:val="000000"/>
        </w:rPr>
        <w:t>CoinGecko</w:t>
      </w:r>
      <w:proofErr w:type="spellEnd"/>
      <w:r>
        <w:rPr>
          <w:rFonts w:ascii="Inter" w:eastAsia="Inter" w:hAnsi="Inter" w:cs="Inter"/>
          <w:color w:val="000000"/>
        </w:rPr>
        <w:t xml:space="preserve"> REST API for live </w:t>
      </w:r>
      <w:proofErr w:type="spellStart"/>
      <w:r>
        <w:rPr>
          <w:rFonts w:ascii="Inter" w:eastAsia="Inter" w:hAnsi="Inter" w:cs="Inter"/>
          <w:color w:val="000000"/>
        </w:rPr>
        <w:t>cryptocurrency</w:t>
      </w:r>
      <w:proofErr w:type="spellEnd"/>
      <w:r>
        <w:rPr>
          <w:rFonts w:ascii="Inter" w:eastAsia="Inter" w:hAnsi="Inter" w:cs="Inter"/>
          <w:color w:val="000000"/>
        </w:rPr>
        <w:t xml:space="preserve"> market data.</w:t>
      </w:r>
      <w:r>
        <w:rPr>
          <w:rFonts w:ascii="Inter" w:eastAsia="Inter" w:hAnsi="Inter" w:cs="Inter"/>
          <w:color w:val="000000"/>
        </w:rPr>
        <w:br/>
        <w:t>Example endpoint:</w:t>
      </w:r>
    </w:p>
    <w:p w:rsidR="0029160B" w:rsidRDefault="00421E93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https://api.coingecko.com/api/v3/coins/markets?vs_currency=usd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29160B" w:rsidRDefault="00421E9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Fonts w:ascii="Inter" w:eastAsia="Inter" w:hAnsi="Inter" w:cs="Inter"/>
          <w:color w:val="000000"/>
        </w:rPr>
        <w:t>Finnhub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API for real-time feed of selected stocks and </w:t>
      </w:r>
      <w:proofErr w:type="spellStart"/>
      <w:r>
        <w:rPr>
          <w:rFonts w:ascii="Inter" w:eastAsia="Inter" w:hAnsi="Inter" w:cs="Inter"/>
          <w:color w:val="000000"/>
        </w:rPr>
        <w:t>cryptocurrencies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Main Features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Cryptocurrency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Fonts w:ascii="Inter" w:eastAsia="Inter" w:hAnsi="Inter" w:cs="Inter"/>
          <w:b/>
          <w:color w:val="000000"/>
          <w:sz w:val="24"/>
        </w:rPr>
        <w:t>List Page (Main Page)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Show top 50 </w:t>
      </w:r>
      <w:proofErr w:type="spellStart"/>
      <w:r>
        <w:rPr>
          <w:rFonts w:ascii="Inter" w:eastAsia="Inter" w:hAnsi="Inter" w:cs="Inter"/>
          <w:color w:val="000000"/>
        </w:rPr>
        <w:t>cryptocurrencies</w:t>
      </w:r>
      <w:proofErr w:type="spellEnd"/>
      <w:r>
        <w:rPr>
          <w:rFonts w:ascii="Inter" w:eastAsia="Inter" w:hAnsi="Inter" w:cs="Inter"/>
          <w:color w:val="000000"/>
        </w:rPr>
        <w:t xml:space="preserve"> in a table or grid.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details for each coin: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Name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Symbol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Price (USD)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24h Price Change Percentage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Market Cap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search: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Filter coins by name or symbol (case insensitive).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sorting options: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Sort by price, market cap, or 24h change (ascending/descending).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favorites feature: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can star coins to add/remove them from favorites.</w:t>
      </w:r>
    </w:p>
    <w:p w:rsidR="0029160B" w:rsidRDefault="00421E93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Favorite coins stored in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Redux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state.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Next.js SSR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getServerSideProps</w:t>
      </w:r>
      <w:proofErr w:type="spellEnd"/>
      <w:r>
        <w:rPr>
          <w:rFonts w:ascii="Inter" w:eastAsia="Inter" w:hAnsi="Inter" w:cs="Inter"/>
          <w:color w:val="000000"/>
        </w:rPr>
        <w:t>) to f</w:t>
      </w:r>
      <w:r>
        <w:rPr>
          <w:rFonts w:ascii="Inter" w:eastAsia="Inter" w:hAnsi="Inter" w:cs="Inter"/>
          <w:color w:val="000000"/>
        </w:rPr>
        <w:t xml:space="preserve">etch initial coin data from </w:t>
      </w:r>
      <w:proofErr w:type="spellStart"/>
      <w:r>
        <w:rPr>
          <w:rFonts w:ascii="Inter" w:eastAsia="Inter" w:hAnsi="Inter" w:cs="Inter"/>
          <w:color w:val="000000"/>
        </w:rPr>
        <w:t>CoinGecko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Hydrate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Redux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state on page load with SSR data.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Detail Coin Page (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/coin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/[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id]</w:t>
      </w:r>
      <w:r>
        <w:rPr>
          <w:rFonts w:ascii="Inter" w:eastAsia="Inter" w:hAnsi="Inter" w:cs="Inter"/>
          <w:b/>
          <w:color w:val="000000"/>
          <w:sz w:val="24"/>
        </w:rPr>
        <w:t>)</w:t>
      </w:r>
    </w:p>
    <w:p w:rsidR="0029160B" w:rsidRDefault="00421E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dynamic routing in Next.js.</w:t>
      </w:r>
    </w:p>
    <w:p w:rsidR="0029160B" w:rsidRDefault="00421E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Fetch detailed info about the selected coin from </w:t>
      </w:r>
      <w:proofErr w:type="spellStart"/>
      <w:r>
        <w:rPr>
          <w:rFonts w:ascii="Inter" w:eastAsia="Inter" w:hAnsi="Inter" w:cs="Inter"/>
          <w:color w:val="000000"/>
        </w:rPr>
        <w:t>CoinGecko</w:t>
      </w:r>
      <w:proofErr w:type="spellEnd"/>
      <w:r>
        <w:rPr>
          <w:rFonts w:ascii="Inter" w:eastAsia="Inter" w:hAnsi="Inter" w:cs="Inter"/>
          <w:color w:val="000000"/>
        </w:rPr>
        <w:t xml:space="preserve"> API based on coin ID.</w:t>
      </w:r>
    </w:p>
    <w:p w:rsidR="0029160B" w:rsidRDefault="00421E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additional coin</w:t>
      </w:r>
      <w:r>
        <w:rPr>
          <w:rFonts w:ascii="Inter" w:eastAsia="Inter" w:hAnsi="Inter" w:cs="Inter"/>
          <w:color w:val="000000"/>
        </w:rPr>
        <w:t xml:space="preserve"> information (e.g., description, historic price charts).</w:t>
      </w:r>
    </w:p>
    <w:p w:rsidR="0029160B" w:rsidRDefault="00421E9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Include price trend chart over 7 days using a chart library like Chart.js or </w:t>
      </w:r>
      <w:proofErr w:type="spellStart"/>
      <w:r>
        <w:rPr>
          <w:rFonts w:ascii="Inter" w:eastAsia="Inter" w:hAnsi="Inter" w:cs="Inter"/>
          <w:color w:val="000000"/>
        </w:rPr>
        <w:t>Recharts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Websocket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Real-time Stock &amp; Crypto Feed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Finnhub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</w:p>
    <w:p w:rsidR="0029160B" w:rsidRDefault="00421E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support for </w:t>
      </w:r>
      <w:proofErr w:type="spellStart"/>
      <w:r>
        <w:rPr>
          <w:rFonts w:ascii="Inter" w:eastAsia="Inter" w:hAnsi="Inter" w:cs="Inter"/>
          <w:color w:val="000000"/>
        </w:rPr>
        <w:t>Finnhub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connection to display rea</w:t>
      </w:r>
      <w:r>
        <w:rPr>
          <w:rFonts w:ascii="Inter" w:eastAsia="Inter" w:hAnsi="Inter" w:cs="Inter"/>
          <w:color w:val="000000"/>
        </w:rPr>
        <w:t>l-time updates.</w:t>
      </w:r>
    </w:p>
    <w:p w:rsidR="0029160B" w:rsidRDefault="00421E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Load and display a selectable list of all available symbols from </w:t>
      </w:r>
      <w:proofErr w:type="spellStart"/>
      <w:r>
        <w:rPr>
          <w:rFonts w:ascii="Inter" w:eastAsia="Inter" w:hAnsi="Inter" w:cs="Inter"/>
          <w:color w:val="000000"/>
        </w:rPr>
        <w:t>Finnhub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Allow users to select symbols (stocks or </w:t>
      </w:r>
      <w:proofErr w:type="spellStart"/>
      <w:r>
        <w:rPr>
          <w:rFonts w:ascii="Inter" w:eastAsia="Inter" w:hAnsi="Inter" w:cs="Inter"/>
          <w:color w:val="000000"/>
        </w:rPr>
        <w:t>cryptos</w:t>
      </w:r>
      <w:proofErr w:type="spellEnd"/>
      <w:r>
        <w:rPr>
          <w:rFonts w:ascii="Inter" w:eastAsia="Inter" w:hAnsi="Inter" w:cs="Inter"/>
          <w:color w:val="000000"/>
        </w:rPr>
        <w:t>) to subscribe to real-time updates.</w:t>
      </w:r>
    </w:p>
    <w:p w:rsidR="0029160B" w:rsidRDefault="00421E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On selecting a symbol, open a popup/modal showing live feed of that symbol's data from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proofErr w:type="spellStart"/>
      <w:r>
        <w:rPr>
          <w:rFonts w:ascii="Inter" w:eastAsia="Inter" w:hAnsi="Inter" w:cs="Inter"/>
          <w:color w:val="000000"/>
        </w:rPr>
        <w:t>Redux</w:t>
      </w:r>
      <w:proofErr w:type="spellEnd"/>
      <w:r>
        <w:rPr>
          <w:rFonts w:ascii="Inter" w:eastAsia="Inter" w:hAnsi="Inter" w:cs="Inter"/>
          <w:color w:val="000000"/>
        </w:rPr>
        <w:t xml:space="preserve"> or local state to update UI in real-time as data arrives.</w:t>
      </w:r>
    </w:p>
    <w:p w:rsidR="0029160B" w:rsidRDefault="00421E93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implementation:</w:t>
      </w:r>
    </w:p>
    <w:p w:rsidR="0029160B" w:rsidRDefault="00421E9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Connect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wss://ws.finnhub.io?token=YOUR_TOKEN</w:t>
      </w:r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subscribe m</w:t>
      </w:r>
      <w:r>
        <w:rPr>
          <w:rFonts w:ascii="Inter" w:eastAsia="Inter" w:hAnsi="Inter" w:cs="Inter"/>
          <w:color w:val="000000"/>
        </w:rPr>
        <w:t>essages like:</w:t>
      </w:r>
    </w:p>
    <w:p w:rsidR="0029160B" w:rsidRDefault="00421E93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type":"subscribe","symbol":"AAPL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29160B" w:rsidRDefault="00421E93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Handle incoming messages to update prices, trades, and display in UI.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State Structure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Redux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Toolkit)</w:t>
      </w:r>
    </w:p>
    <w:p w:rsidR="0029160B" w:rsidRDefault="00421E93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coinsSlice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:rsidR="0029160B" w:rsidRDefault="00421E9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Stores coin list, search query, sort </w:t>
      </w:r>
      <w:proofErr w:type="spellStart"/>
      <w:r>
        <w:rPr>
          <w:rFonts w:ascii="Inter" w:eastAsia="Inter" w:hAnsi="Inter" w:cs="Inter"/>
          <w:color w:val="000000"/>
        </w:rPr>
        <w:t>params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Async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thunk</w:t>
      </w:r>
      <w:proofErr w:type="spellEnd"/>
      <w:r>
        <w:rPr>
          <w:rFonts w:ascii="Inter" w:eastAsia="Inter" w:hAnsi="Inter" w:cs="Inter"/>
          <w:color w:val="000000"/>
        </w:rPr>
        <w:t xml:space="preserve"> for fetching coins list and coin details.</w:t>
      </w:r>
    </w:p>
    <w:p w:rsidR="0029160B" w:rsidRDefault="00421E93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favoritesSlice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:rsidR="0029160B" w:rsidRDefault="00421E93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Stores list of user-</w:t>
      </w:r>
      <w:proofErr w:type="spellStart"/>
      <w:r>
        <w:rPr>
          <w:rFonts w:ascii="Inter" w:eastAsia="Inter" w:hAnsi="Inter" w:cs="Inter"/>
          <w:color w:val="000000"/>
        </w:rPr>
        <w:t>favorited</w:t>
      </w:r>
      <w:proofErr w:type="spellEnd"/>
      <w:r>
        <w:rPr>
          <w:rFonts w:ascii="Inter" w:eastAsia="Inter" w:hAnsi="Inter" w:cs="Inter"/>
          <w:color w:val="000000"/>
        </w:rPr>
        <w:t xml:space="preserve"> coins.</w:t>
      </w:r>
    </w:p>
    <w:p w:rsidR="0029160B" w:rsidRDefault="00421E9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Optionally, a slice or middleware for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connection management.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UI &amp; UX Requirements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 and clean layout. Use </w:t>
      </w:r>
      <w:proofErr w:type="spellStart"/>
      <w:r>
        <w:rPr>
          <w:rFonts w:ascii="Inter" w:eastAsia="Inter" w:hAnsi="Inter" w:cs="Inter"/>
          <w:color w:val="000000"/>
        </w:rPr>
        <w:t>TailwindCSS</w:t>
      </w:r>
      <w:proofErr w:type="spellEnd"/>
      <w:r>
        <w:rPr>
          <w:rFonts w:ascii="Inter" w:eastAsia="Inter" w:hAnsi="Inter" w:cs="Inter"/>
          <w:color w:val="000000"/>
        </w:rPr>
        <w:t xml:space="preserve"> optionally.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Table/grid layout for coin list.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Toggle button ("Star") to add/remove favorites.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Search input box.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Sort dropdown/select.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Popup/modal to display real-time feed data when clicking a symbol from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list.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Chart on detail page for price trend.</w:t>
      </w:r>
    </w:p>
    <w:p w:rsidR="0029160B" w:rsidRDefault="00421E9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Loading states, error handling for API calls.</w:t>
      </w:r>
    </w:p>
    <w:p w:rsidR="0029160B" w:rsidRDefault="00421E93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Bonus Features (if candidate is strong)</w:t>
      </w:r>
    </w:p>
    <w:p w:rsidR="0029160B" w:rsidRDefault="00421E9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Pagination or infinite scroll on main coin list.</w:t>
      </w:r>
    </w:p>
    <w:p w:rsidR="0029160B" w:rsidRDefault="00421E9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charts with interactive features.</w:t>
      </w:r>
    </w:p>
    <w:p w:rsidR="0029160B" w:rsidRDefault="00421E9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Performance optimization: </w:t>
      </w:r>
      <w:proofErr w:type="spellStart"/>
      <w:r>
        <w:rPr>
          <w:rFonts w:ascii="Inter" w:eastAsia="Inter" w:hAnsi="Inter" w:cs="Inter"/>
          <w:color w:val="000000"/>
        </w:rPr>
        <w:t>useMemo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useCallback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React.memo</w:t>
      </w:r>
      <w:proofErr w:type="spellEnd"/>
      <w:r>
        <w:rPr>
          <w:rFonts w:ascii="Inter" w:eastAsia="Inter" w:hAnsi="Inter" w:cs="Inter"/>
          <w:color w:val="000000"/>
        </w:rPr>
        <w:t xml:space="preserve"> for component optim</w:t>
      </w:r>
      <w:r>
        <w:rPr>
          <w:rFonts w:ascii="Inter" w:eastAsia="Inter" w:hAnsi="Inter" w:cs="Inter"/>
          <w:color w:val="000000"/>
        </w:rPr>
        <w:t>izations.</w:t>
      </w:r>
    </w:p>
    <w:p w:rsidR="0029160B" w:rsidRDefault="00421E9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29160B" w:rsidRDefault="00421E9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If required, next can provide code snippets for </w:t>
      </w:r>
      <w:proofErr w:type="spellStart"/>
      <w:r>
        <w:rPr>
          <w:rFonts w:ascii="Inter" w:eastAsia="Inter" w:hAnsi="Inter" w:cs="Inter"/>
          <w:color w:val="000000"/>
        </w:rPr>
        <w:t>Redux</w:t>
      </w:r>
      <w:proofErr w:type="spellEnd"/>
      <w:r>
        <w:rPr>
          <w:rFonts w:ascii="Inter" w:eastAsia="Inter" w:hAnsi="Inter" w:cs="Inter"/>
          <w:color w:val="000000"/>
        </w:rPr>
        <w:t xml:space="preserve"> slices, Next.js page with SSR,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hook, and reusable React UI components to help jump-start the implementation.</w:t>
      </w:r>
    </w:p>
    <w:p w:rsidR="0029160B" w:rsidRDefault="00421E93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task</w:t>
      </w:r>
      <w:r>
        <w:rPr>
          <w:rFonts w:ascii="Inter" w:eastAsia="Inter" w:hAnsi="Inter" w:cs="Inter"/>
          <w:color w:val="000000"/>
        </w:rPr>
        <w:t xml:space="preserve"> evaluates:</w:t>
      </w:r>
    </w:p>
    <w:p w:rsidR="0029160B" w:rsidRDefault="00421E9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Proper use of Next.js SSR with </w:t>
      </w:r>
      <w:proofErr w:type="spellStart"/>
      <w:r>
        <w:rPr>
          <w:rFonts w:ascii="Inter" w:eastAsia="Inter" w:hAnsi="Inter" w:cs="Inter"/>
          <w:color w:val="000000"/>
        </w:rPr>
        <w:t>Redux</w:t>
      </w:r>
      <w:proofErr w:type="spellEnd"/>
      <w:r>
        <w:rPr>
          <w:rFonts w:ascii="Inter" w:eastAsia="Inter" w:hAnsi="Inter" w:cs="Inter"/>
          <w:color w:val="000000"/>
        </w:rPr>
        <w:t xml:space="preserve"> Toolkit state hydration.</w:t>
      </w:r>
    </w:p>
    <w:p w:rsidR="0029160B" w:rsidRDefault="00421E9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Managing complex API data with </w:t>
      </w:r>
      <w:proofErr w:type="spellStart"/>
      <w:r>
        <w:rPr>
          <w:rFonts w:ascii="Inter" w:eastAsia="Inter" w:hAnsi="Inter" w:cs="Inter"/>
          <w:color w:val="000000"/>
        </w:rPr>
        <w:t>async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thunks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29160B" w:rsidRDefault="00421E93">
      <w:pPr>
        <w:numPr>
          <w:ilvl w:val="0"/>
          <w:numId w:val="9"/>
        </w:numPr>
        <w:spacing w:before="105" w:after="105" w:line="360" w:lineRule="auto"/>
      </w:pPr>
      <w:bookmarkStart w:id="0" w:name="_GoBack"/>
      <w:r>
        <w:rPr>
          <w:rFonts w:ascii="Inter" w:eastAsia="Inter" w:hAnsi="Inter" w:cs="Inter"/>
          <w:color w:val="000000"/>
        </w:rPr>
        <w:t xml:space="preserve">Real-time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integration alongside REST APIs.</w:t>
      </w:r>
    </w:p>
    <w:bookmarkEnd w:id="0"/>
    <w:p w:rsidR="0029160B" w:rsidRDefault="00421E9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Clean component and folder structure.</w:t>
      </w:r>
    </w:p>
    <w:p w:rsidR="0029160B" w:rsidRDefault="00421E9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Basic but functional </w:t>
      </w:r>
      <w:proofErr w:type="gramStart"/>
      <w:r>
        <w:rPr>
          <w:rFonts w:ascii="Inter" w:eastAsia="Inter" w:hAnsi="Inter" w:cs="Inter"/>
          <w:color w:val="000000"/>
        </w:rPr>
        <w:t>UI/UX,</w:t>
      </w:r>
      <w:proofErr w:type="gramEnd"/>
      <w:r>
        <w:rPr>
          <w:rFonts w:ascii="Inter" w:eastAsia="Inter" w:hAnsi="Inter" w:cs="Inter"/>
          <w:color w:val="000000"/>
        </w:rPr>
        <w:t xml:space="preserve"> and optional advan</w:t>
      </w:r>
      <w:r>
        <w:rPr>
          <w:rFonts w:ascii="Inter" w:eastAsia="Inter" w:hAnsi="Inter" w:cs="Inter"/>
          <w:color w:val="000000"/>
        </w:rPr>
        <w:t>ced features like charts and pagination.</w:t>
      </w:r>
    </w:p>
    <w:p w:rsidR="0029160B" w:rsidRDefault="00421E9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29160B" w:rsidRDefault="00421E93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is a detailed and practical full-stack frontend task to build a crypto dashboard with live and real-time data feeds in Next.js with </w:t>
      </w:r>
      <w:proofErr w:type="spellStart"/>
      <w:r>
        <w:rPr>
          <w:rFonts w:ascii="Inter" w:eastAsia="Inter" w:hAnsi="Inter" w:cs="Inter"/>
          <w:color w:val="000000"/>
        </w:rPr>
        <w:t>Redux</w:t>
      </w:r>
      <w:proofErr w:type="spellEnd"/>
      <w:r>
        <w:rPr>
          <w:rFonts w:ascii="Inter" w:eastAsia="Inter" w:hAnsi="Inter" w:cs="Inter"/>
          <w:color w:val="000000"/>
        </w:rPr>
        <w:t xml:space="preserve"> Toolkit and </w:t>
      </w:r>
      <w:proofErr w:type="spellStart"/>
      <w:r>
        <w:rPr>
          <w:rFonts w:ascii="Inter" w:eastAsia="Inter" w:hAnsi="Inter" w:cs="Inter"/>
          <w:color w:val="000000"/>
        </w:rPr>
        <w:t>websocket</w:t>
      </w:r>
      <w:proofErr w:type="spellEnd"/>
      <w:r>
        <w:rPr>
          <w:rFonts w:ascii="Inter" w:eastAsia="Inter" w:hAnsi="Inter" w:cs="Inter"/>
          <w:color w:val="000000"/>
        </w:rPr>
        <w:t xml:space="preserve"> integration.</w:t>
      </w:r>
      <w:r>
        <w:rPr>
          <w:rFonts w:ascii="Inter" w:eastAsia="Inter" w:hAnsi="Inter" w:cs="Inter"/>
          <w:color w:val="000000"/>
        </w:rPr>
        <w:br/>
      </w:r>
    </w:p>
    <w:p w:rsidR="0029160B" w:rsidRDefault="0029160B" w:rsidP="00421E93">
      <w:pPr>
        <w:spacing w:line="360" w:lineRule="auto"/>
        <w:jc w:val="center"/>
      </w:pPr>
    </w:p>
    <w:sectPr w:rsidR="0029160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75986"/>
    <w:multiLevelType w:val="hybridMultilevel"/>
    <w:tmpl w:val="6060AB7E"/>
    <w:lvl w:ilvl="0" w:tplc="85C6A0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90A314">
      <w:numFmt w:val="decimal"/>
      <w:lvlText w:val=""/>
      <w:lvlJc w:val="left"/>
    </w:lvl>
    <w:lvl w:ilvl="2" w:tplc="BB44B392">
      <w:numFmt w:val="decimal"/>
      <w:lvlText w:val=""/>
      <w:lvlJc w:val="left"/>
    </w:lvl>
    <w:lvl w:ilvl="3" w:tplc="786A1534">
      <w:numFmt w:val="decimal"/>
      <w:lvlText w:val=""/>
      <w:lvlJc w:val="left"/>
    </w:lvl>
    <w:lvl w:ilvl="4" w:tplc="D988D1FA">
      <w:numFmt w:val="decimal"/>
      <w:lvlText w:val=""/>
      <w:lvlJc w:val="left"/>
    </w:lvl>
    <w:lvl w:ilvl="5" w:tplc="F83CDCDA">
      <w:numFmt w:val="decimal"/>
      <w:lvlText w:val=""/>
      <w:lvlJc w:val="left"/>
    </w:lvl>
    <w:lvl w:ilvl="6" w:tplc="4AD8B3B6">
      <w:numFmt w:val="decimal"/>
      <w:lvlText w:val=""/>
      <w:lvlJc w:val="left"/>
    </w:lvl>
    <w:lvl w:ilvl="7" w:tplc="F5BE41AA">
      <w:numFmt w:val="decimal"/>
      <w:lvlText w:val=""/>
      <w:lvlJc w:val="left"/>
    </w:lvl>
    <w:lvl w:ilvl="8" w:tplc="A120EA2E">
      <w:numFmt w:val="decimal"/>
      <w:lvlText w:val=""/>
      <w:lvlJc w:val="left"/>
    </w:lvl>
  </w:abstractNum>
  <w:abstractNum w:abstractNumId="1">
    <w:nsid w:val="27800E7F"/>
    <w:multiLevelType w:val="hybridMultilevel"/>
    <w:tmpl w:val="8398EDA8"/>
    <w:lvl w:ilvl="0" w:tplc="D3285A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88DE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D5860D6">
      <w:numFmt w:val="decimal"/>
      <w:lvlText w:val=""/>
      <w:lvlJc w:val="left"/>
    </w:lvl>
    <w:lvl w:ilvl="3" w:tplc="86BC79B6">
      <w:numFmt w:val="decimal"/>
      <w:lvlText w:val=""/>
      <w:lvlJc w:val="left"/>
    </w:lvl>
    <w:lvl w:ilvl="4" w:tplc="B888D66E">
      <w:numFmt w:val="decimal"/>
      <w:lvlText w:val=""/>
      <w:lvlJc w:val="left"/>
    </w:lvl>
    <w:lvl w:ilvl="5" w:tplc="F92A7DDC">
      <w:numFmt w:val="decimal"/>
      <w:lvlText w:val=""/>
      <w:lvlJc w:val="left"/>
    </w:lvl>
    <w:lvl w:ilvl="6" w:tplc="F2F44124">
      <w:numFmt w:val="decimal"/>
      <w:lvlText w:val=""/>
      <w:lvlJc w:val="left"/>
    </w:lvl>
    <w:lvl w:ilvl="7" w:tplc="8AD81ADE">
      <w:numFmt w:val="decimal"/>
      <w:lvlText w:val=""/>
      <w:lvlJc w:val="left"/>
    </w:lvl>
    <w:lvl w:ilvl="8" w:tplc="1ACA308E">
      <w:numFmt w:val="decimal"/>
      <w:lvlText w:val=""/>
      <w:lvlJc w:val="left"/>
    </w:lvl>
  </w:abstractNum>
  <w:abstractNum w:abstractNumId="2">
    <w:nsid w:val="30E325A5"/>
    <w:multiLevelType w:val="hybridMultilevel"/>
    <w:tmpl w:val="BCBE7548"/>
    <w:lvl w:ilvl="0" w:tplc="C8748A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94B3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23AAC98">
      <w:numFmt w:val="decimal"/>
      <w:lvlText w:val=""/>
      <w:lvlJc w:val="left"/>
    </w:lvl>
    <w:lvl w:ilvl="3" w:tplc="D90E7D78">
      <w:numFmt w:val="decimal"/>
      <w:lvlText w:val=""/>
      <w:lvlJc w:val="left"/>
    </w:lvl>
    <w:lvl w:ilvl="4" w:tplc="E800F6DE">
      <w:numFmt w:val="decimal"/>
      <w:lvlText w:val=""/>
      <w:lvlJc w:val="left"/>
    </w:lvl>
    <w:lvl w:ilvl="5" w:tplc="590EC424">
      <w:numFmt w:val="decimal"/>
      <w:lvlText w:val=""/>
      <w:lvlJc w:val="left"/>
    </w:lvl>
    <w:lvl w:ilvl="6" w:tplc="122C6DF2">
      <w:numFmt w:val="decimal"/>
      <w:lvlText w:val=""/>
      <w:lvlJc w:val="left"/>
    </w:lvl>
    <w:lvl w:ilvl="7" w:tplc="532AFB94">
      <w:numFmt w:val="decimal"/>
      <w:lvlText w:val=""/>
      <w:lvlJc w:val="left"/>
    </w:lvl>
    <w:lvl w:ilvl="8" w:tplc="0380B734">
      <w:numFmt w:val="decimal"/>
      <w:lvlText w:val=""/>
      <w:lvlJc w:val="left"/>
    </w:lvl>
  </w:abstractNum>
  <w:abstractNum w:abstractNumId="3">
    <w:nsid w:val="37172E7C"/>
    <w:multiLevelType w:val="hybridMultilevel"/>
    <w:tmpl w:val="2C18ED94"/>
    <w:lvl w:ilvl="0" w:tplc="0BD2BC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CA6330">
      <w:numFmt w:val="decimal"/>
      <w:lvlText w:val=""/>
      <w:lvlJc w:val="left"/>
    </w:lvl>
    <w:lvl w:ilvl="2" w:tplc="7CD45FF4">
      <w:numFmt w:val="decimal"/>
      <w:lvlText w:val=""/>
      <w:lvlJc w:val="left"/>
    </w:lvl>
    <w:lvl w:ilvl="3" w:tplc="878A3692">
      <w:numFmt w:val="decimal"/>
      <w:lvlText w:val=""/>
      <w:lvlJc w:val="left"/>
    </w:lvl>
    <w:lvl w:ilvl="4" w:tplc="02A261A2">
      <w:numFmt w:val="decimal"/>
      <w:lvlText w:val=""/>
      <w:lvlJc w:val="left"/>
    </w:lvl>
    <w:lvl w:ilvl="5" w:tplc="FD788C5A">
      <w:numFmt w:val="decimal"/>
      <w:lvlText w:val=""/>
      <w:lvlJc w:val="left"/>
    </w:lvl>
    <w:lvl w:ilvl="6" w:tplc="E8E411F8">
      <w:numFmt w:val="decimal"/>
      <w:lvlText w:val=""/>
      <w:lvlJc w:val="left"/>
    </w:lvl>
    <w:lvl w:ilvl="7" w:tplc="A5E498E8">
      <w:numFmt w:val="decimal"/>
      <w:lvlText w:val=""/>
      <w:lvlJc w:val="left"/>
    </w:lvl>
    <w:lvl w:ilvl="8" w:tplc="8A38EA0C">
      <w:numFmt w:val="decimal"/>
      <w:lvlText w:val=""/>
      <w:lvlJc w:val="left"/>
    </w:lvl>
  </w:abstractNum>
  <w:abstractNum w:abstractNumId="4">
    <w:nsid w:val="3FFF52A7"/>
    <w:multiLevelType w:val="hybridMultilevel"/>
    <w:tmpl w:val="1F08FA0A"/>
    <w:lvl w:ilvl="0" w:tplc="DB12E0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06199C">
      <w:numFmt w:val="decimal"/>
      <w:lvlText w:val=""/>
      <w:lvlJc w:val="left"/>
    </w:lvl>
    <w:lvl w:ilvl="2" w:tplc="E5AA39CE">
      <w:numFmt w:val="decimal"/>
      <w:lvlText w:val=""/>
      <w:lvlJc w:val="left"/>
    </w:lvl>
    <w:lvl w:ilvl="3" w:tplc="1F3802E2">
      <w:numFmt w:val="decimal"/>
      <w:lvlText w:val=""/>
      <w:lvlJc w:val="left"/>
    </w:lvl>
    <w:lvl w:ilvl="4" w:tplc="F8D6B118">
      <w:numFmt w:val="decimal"/>
      <w:lvlText w:val=""/>
      <w:lvlJc w:val="left"/>
    </w:lvl>
    <w:lvl w:ilvl="5" w:tplc="91166BFA">
      <w:numFmt w:val="decimal"/>
      <w:lvlText w:val=""/>
      <w:lvlJc w:val="left"/>
    </w:lvl>
    <w:lvl w:ilvl="6" w:tplc="DCBCD3C0">
      <w:numFmt w:val="decimal"/>
      <w:lvlText w:val=""/>
      <w:lvlJc w:val="left"/>
    </w:lvl>
    <w:lvl w:ilvl="7" w:tplc="22C44368">
      <w:numFmt w:val="decimal"/>
      <w:lvlText w:val=""/>
      <w:lvlJc w:val="left"/>
    </w:lvl>
    <w:lvl w:ilvl="8" w:tplc="4936FBD6">
      <w:numFmt w:val="decimal"/>
      <w:lvlText w:val=""/>
      <w:lvlJc w:val="left"/>
    </w:lvl>
  </w:abstractNum>
  <w:abstractNum w:abstractNumId="5">
    <w:nsid w:val="42934E5C"/>
    <w:multiLevelType w:val="hybridMultilevel"/>
    <w:tmpl w:val="D1066748"/>
    <w:lvl w:ilvl="0" w:tplc="94DE9E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04EBC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50DED0">
      <w:numFmt w:val="decimal"/>
      <w:lvlText w:val=""/>
      <w:lvlJc w:val="left"/>
    </w:lvl>
    <w:lvl w:ilvl="3" w:tplc="7E54D9DC">
      <w:numFmt w:val="decimal"/>
      <w:lvlText w:val=""/>
      <w:lvlJc w:val="left"/>
    </w:lvl>
    <w:lvl w:ilvl="4" w:tplc="8F9A6B02">
      <w:numFmt w:val="decimal"/>
      <w:lvlText w:val=""/>
      <w:lvlJc w:val="left"/>
    </w:lvl>
    <w:lvl w:ilvl="5" w:tplc="B9A479F4">
      <w:numFmt w:val="decimal"/>
      <w:lvlText w:val=""/>
      <w:lvlJc w:val="left"/>
    </w:lvl>
    <w:lvl w:ilvl="6" w:tplc="1DBC1F70">
      <w:numFmt w:val="decimal"/>
      <w:lvlText w:val=""/>
      <w:lvlJc w:val="left"/>
    </w:lvl>
    <w:lvl w:ilvl="7" w:tplc="74429434">
      <w:numFmt w:val="decimal"/>
      <w:lvlText w:val=""/>
      <w:lvlJc w:val="left"/>
    </w:lvl>
    <w:lvl w:ilvl="8" w:tplc="07C8058E">
      <w:numFmt w:val="decimal"/>
      <w:lvlText w:val=""/>
      <w:lvlJc w:val="left"/>
    </w:lvl>
  </w:abstractNum>
  <w:abstractNum w:abstractNumId="6">
    <w:nsid w:val="4E112920"/>
    <w:multiLevelType w:val="hybridMultilevel"/>
    <w:tmpl w:val="F7D09FA6"/>
    <w:lvl w:ilvl="0" w:tplc="46E2C4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86EB6">
      <w:numFmt w:val="decimal"/>
      <w:lvlText w:val=""/>
      <w:lvlJc w:val="left"/>
    </w:lvl>
    <w:lvl w:ilvl="2" w:tplc="CEE81D8C">
      <w:numFmt w:val="decimal"/>
      <w:lvlText w:val=""/>
      <w:lvlJc w:val="left"/>
    </w:lvl>
    <w:lvl w:ilvl="3" w:tplc="C6E48BA0">
      <w:numFmt w:val="decimal"/>
      <w:lvlText w:val=""/>
      <w:lvlJc w:val="left"/>
    </w:lvl>
    <w:lvl w:ilvl="4" w:tplc="FA08B1B6">
      <w:numFmt w:val="decimal"/>
      <w:lvlText w:val=""/>
      <w:lvlJc w:val="left"/>
    </w:lvl>
    <w:lvl w:ilvl="5" w:tplc="3F2855F6">
      <w:numFmt w:val="decimal"/>
      <w:lvlText w:val=""/>
      <w:lvlJc w:val="left"/>
    </w:lvl>
    <w:lvl w:ilvl="6" w:tplc="47BC7074">
      <w:numFmt w:val="decimal"/>
      <w:lvlText w:val=""/>
      <w:lvlJc w:val="left"/>
    </w:lvl>
    <w:lvl w:ilvl="7" w:tplc="7DA81E1A">
      <w:numFmt w:val="decimal"/>
      <w:lvlText w:val=""/>
      <w:lvlJc w:val="left"/>
    </w:lvl>
    <w:lvl w:ilvl="8" w:tplc="0C349E9A">
      <w:numFmt w:val="decimal"/>
      <w:lvlText w:val=""/>
      <w:lvlJc w:val="left"/>
    </w:lvl>
  </w:abstractNum>
  <w:abstractNum w:abstractNumId="7">
    <w:nsid w:val="53FE6D92"/>
    <w:multiLevelType w:val="hybridMultilevel"/>
    <w:tmpl w:val="769E30D0"/>
    <w:lvl w:ilvl="0" w:tplc="F5C8BB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869F52">
      <w:numFmt w:val="decimal"/>
      <w:lvlText w:val=""/>
      <w:lvlJc w:val="left"/>
    </w:lvl>
    <w:lvl w:ilvl="2" w:tplc="95A2D338">
      <w:numFmt w:val="decimal"/>
      <w:lvlText w:val=""/>
      <w:lvlJc w:val="left"/>
    </w:lvl>
    <w:lvl w:ilvl="3" w:tplc="ACB4F75A">
      <w:numFmt w:val="decimal"/>
      <w:lvlText w:val=""/>
      <w:lvlJc w:val="left"/>
    </w:lvl>
    <w:lvl w:ilvl="4" w:tplc="DE4EDC66">
      <w:numFmt w:val="decimal"/>
      <w:lvlText w:val=""/>
      <w:lvlJc w:val="left"/>
    </w:lvl>
    <w:lvl w:ilvl="5" w:tplc="CB7E1AB0">
      <w:numFmt w:val="decimal"/>
      <w:lvlText w:val=""/>
      <w:lvlJc w:val="left"/>
    </w:lvl>
    <w:lvl w:ilvl="6" w:tplc="2214AD1C">
      <w:numFmt w:val="decimal"/>
      <w:lvlText w:val=""/>
      <w:lvlJc w:val="left"/>
    </w:lvl>
    <w:lvl w:ilvl="7" w:tplc="80AA8224">
      <w:numFmt w:val="decimal"/>
      <w:lvlText w:val=""/>
      <w:lvlJc w:val="left"/>
    </w:lvl>
    <w:lvl w:ilvl="8" w:tplc="416ADB9C">
      <w:numFmt w:val="decimal"/>
      <w:lvlText w:val=""/>
      <w:lvlJc w:val="left"/>
    </w:lvl>
  </w:abstractNum>
  <w:abstractNum w:abstractNumId="8">
    <w:nsid w:val="69A24043"/>
    <w:multiLevelType w:val="hybridMultilevel"/>
    <w:tmpl w:val="F1BC7372"/>
    <w:lvl w:ilvl="0" w:tplc="5BC27988">
      <w:numFmt w:val="decimal"/>
      <w:lvlText w:val=""/>
      <w:lvlJc w:val="left"/>
    </w:lvl>
    <w:lvl w:ilvl="1" w:tplc="F75C2694">
      <w:numFmt w:val="decimal"/>
      <w:lvlText w:val=""/>
      <w:lvlJc w:val="left"/>
    </w:lvl>
    <w:lvl w:ilvl="2" w:tplc="449803DC">
      <w:numFmt w:val="decimal"/>
      <w:lvlText w:val=""/>
      <w:lvlJc w:val="left"/>
    </w:lvl>
    <w:lvl w:ilvl="3" w:tplc="6EDA3002">
      <w:numFmt w:val="decimal"/>
      <w:lvlText w:val=""/>
      <w:lvlJc w:val="left"/>
    </w:lvl>
    <w:lvl w:ilvl="4" w:tplc="109EEB8E">
      <w:numFmt w:val="decimal"/>
      <w:lvlText w:val=""/>
      <w:lvlJc w:val="left"/>
    </w:lvl>
    <w:lvl w:ilvl="5" w:tplc="3D182BD0">
      <w:numFmt w:val="decimal"/>
      <w:lvlText w:val=""/>
      <w:lvlJc w:val="left"/>
    </w:lvl>
    <w:lvl w:ilvl="6" w:tplc="29CA6EF8">
      <w:numFmt w:val="decimal"/>
      <w:lvlText w:val=""/>
      <w:lvlJc w:val="left"/>
    </w:lvl>
    <w:lvl w:ilvl="7" w:tplc="B7D28340">
      <w:numFmt w:val="decimal"/>
      <w:lvlText w:val=""/>
      <w:lvlJc w:val="left"/>
    </w:lvl>
    <w:lvl w:ilvl="8" w:tplc="AB9C0B0E">
      <w:numFmt w:val="decimal"/>
      <w:lvlText w:val=""/>
      <w:lvlJc w:val="left"/>
    </w:lvl>
  </w:abstractNum>
  <w:abstractNum w:abstractNumId="9">
    <w:nsid w:val="6CE976C6"/>
    <w:multiLevelType w:val="hybridMultilevel"/>
    <w:tmpl w:val="A8C412BC"/>
    <w:lvl w:ilvl="0" w:tplc="3A8456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0ADE9C">
      <w:numFmt w:val="decimal"/>
      <w:lvlText w:val=""/>
      <w:lvlJc w:val="left"/>
    </w:lvl>
    <w:lvl w:ilvl="2" w:tplc="C174F22E">
      <w:numFmt w:val="decimal"/>
      <w:lvlText w:val=""/>
      <w:lvlJc w:val="left"/>
    </w:lvl>
    <w:lvl w:ilvl="3" w:tplc="67B4F0C6">
      <w:numFmt w:val="decimal"/>
      <w:lvlText w:val=""/>
      <w:lvlJc w:val="left"/>
    </w:lvl>
    <w:lvl w:ilvl="4" w:tplc="6A28EF40">
      <w:numFmt w:val="decimal"/>
      <w:lvlText w:val=""/>
      <w:lvlJc w:val="left"/>
    </w:lvl>
    <w:lvl w:ilvl="5" w:tplc="25A6C6C8">
      <w:numFmt w:val="decimal"/>
      <w:lvlText w:val=""/>
      <w:lvlJc w:val="left"/>
    </w:lvl>
    <w:lvl w:ilvl="6" w:tplc="86ACF3F0">
      <w:numFmt w:val="decimal"/>
      <w:lvlText w:val=""/>
      <w:lvlJc w:val="left"/>
    </w:lvl>
    <w:lvl w:ilvl="7" w:tplc="D5A601B2">
      <w:numFmt w:val="decimal"/>
      <w:lvlText w:val=""/>
      <w:lvlJc w:val="left"/>
    </w:lvl>
    <w:lvl w:ilvl="8" w:tplc="67E8CE40">
      <w:numFmt w:val="decimal"/>
      <w:lvlText w:val=""/>
      <w:lvlJc w:val="left"/>
    </w:lvl>
  </w:abstractNum>
  <w:abstractNum w:abstractNumId="10">
    <w:nsid w:val="7B7A46CD"/>
    <w:multiLevelType w:val="hybridMultilevel"/>
    <w:tmpl w:val="F190D940"/>
    <w:lvl w:ilvl="0" w:tplc="298C59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AA1666">
      <w:numFmt w:val="decimal"/>
      <w:lvlText w:val=""/>
      <w:lvlJc w:val="left"/>
    </w:lvl>
    <w:lvl w:ilvl="2" w:tplc="89482BBE">
      <w:numFmt w:val="decimal"/>
      <w:lvlText w:val=""/>
      <w:lvlJc w:val="left"/>
    </w:lvl>
    <w:lvl w:ilvl="3" w:tplc="960E1152">
      <w:numFmt w:val="decimal"/>
      <w:lvlText w:val=""/>
      <w:lvlJc w:val="left"/>
    </w:lvl>
    <w:lvl w:ilvl="4" w:tplc="F702C72C">
      <w:numFmt w:val="decimal"/>
      <w:lvlText w:val=""/>
      <w:lvlJc w:val="left"/>
    </w:lvl>
    <w:lvl w:ilvl="5" w:tplc="5CA489BE">
      <w:numFmt w:val="decimal"/>
      <w:lvlText w:val=""/>
      <w:lvlJc w:val="left"/>
    </w:lvl>
    <w:lvl w:ilvl="6" w:tplc="9D927436">
      <w:numFmt w:val="decimal"/>
      <w:lvlText w:val=""/>
      <w:lvlJc w:val="left"/>
    </w:lvl>
    <w:lvl w:ilvl="7" w:tplc="9D2C2988">
      <w:numFmt w:val="decimal"/>
      <w:lvlText w:val=""/>
      <w:lvlJc w:val="left"/>
    </w:lvl>
    <w:lvl w:ilvl="8" w:tplc="B7BE9B68"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9"/>
  </w:num>
  <w:num w:numId="8">
    <w:abstractNumId w:val="10"/>
  </w:num>
  <w:num w:numId="9">
    <w:abstractNumId w:val="4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60B"/>
    <w:rsid w:val="0029160B"/>
    <w:rsid w:val="0042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E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E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windows 10</cp:lastModifiedBy>
  <cp:revision>2</cp:revision>
  <dcterms:created xsi:type="dcterms:W3CDTF">2025-09-19T17:08:00Z</dcterms:created>
  <dcterms:modified xsi:type="dcterms:W3CDTF">2025-09-19T17:08:00Z</dcterms:modified>
</cp:coreProperties>
</file>