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536D98">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536D98">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536D98">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536D98">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536D98">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536D98">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536D98">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536D98">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536D98"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D86386" w:rsidRPr="00EF758D" w:rsidRDefault="00536D98"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D86386" w:rsidRDefault="00536D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536D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536D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D86386" w:rsidRDefault="00D8638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536D98"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536D98"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536D98"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D86386" w:rsidRDefault="00D86386" w:rsidP="00274CE5">
                  <w:pPr>
                    <w:rPr>
                      <w:rFonts w:eastAsiaTheme="minorEastAsia"/>
                      <w:lang w:val="en-US"/>
                    </w:rPr>
                  </w:pPr>
                </w:p>
                <w:p w:rsidR="00D86386" w:rsidRPr="00750D83"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D86386" w:rsidRPr="00750D83"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D86386" w:rsidRDefault="00536D98"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D8638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536D98"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536D98"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536D98"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536D98"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536D98"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D86386"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536D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536D98"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536D98"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D86386" w:rsidRDefault="00D8638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36D98"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536D98"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bookmarkStart w:id="15" w:name="_GoBack"/>
      <w:bookmarkEnd w:id="15"/>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0816984"/>
      <w:r>
        <w:rPr>
          <w:lang w:val="es-UY"/>
        </w:rPr>
        <w:lastRenderedPageBreak/>
        <w:t>M</w:t>
      </w:r>
      <w:r w:rsidR="00A44726">
        <w:rPr>
          <w:lang w:val="es-UY"/>
        </w:rPr>
        <w:t>étodos Exactos</w:t>
      </w:r>
      <w:bookmarkEnd w:id="16"/>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End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E11A23" w:rsidRDefault="00E11A23" w:rsidP="00ED0244">
      <w:pPr>
        <w:jc w:val="both"/>
        <w:rPr>
          <w:lang w:val="es-UY"/>
        </w:rPr>
      </w:pPr>
      <w:r>
        <w:rPr>
          <w:lang w:val="es-UY"/>
        </w:rPr>
        <w:tab/>
        <w:t xml:space="preserve">En </w:t>
      </w:r>
      <w:sdt>
        <w:sdtPr>
          <w:rPr>
            <w:lang w:val="es-UY"/>
          </w:rPr>
          <w:id w:val="-232084686"/>
          <w:citation/>
        </w:sdtPr>
        <w:sdtEnd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 se concluye que los métodos de solución de Programación Entera Lineal, aún no han sido suficientemente desarrollados como para abarcar este tipos de problemas en tiempos razonables de cómputo para cantidades grandes de clientes (o ciudades)…. Por lo cual, como ya se mencionó, se estila utilizar métodos heurísticos.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End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End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 xml:space="preserve">La última categoría es muy extensa y cuenta con el mayor esfuerzo de investigación en los últimos años. Se subdivida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 dice que las heurísticas (para soluciones de VRP) son procedimientos simples que realizan una exploración limitada del espacio de búsqueda y dan soluciones de capacidad aceptable en tiempos de cálculo generalmente moderados.  A su vez, se presentan a las </w:t>
      </w:r>
      <w:proofErr w:type="spellStart"/>
      <w:r>
        <w:rPr>
          <w:lang w:val="es-UY"/>
        </w:rPr>
        <w:t>metaheurísticas</w:t>
      </w:r>
      <w:proofErr w:type="spellEnd"/>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proofErr w:type="spellStart"/>
      <w:r>
        <w:rPr>
          <w:lang w:val="es-UY"/>
        </w:rPr>
        <w:t>meteheurísticas</w:t>
      </w:r>
      <w:proofErr w:type="spellEnd"/>
      <w:r>
        <w:rPr>
          <w:lang w:val="es-UY"/>
        </w:rPr>
        <w:t xml:space="preserve"> obtienen mejores resultados que las heurísticas </w:t>
      </w:r>
      <w:proofErr w:type="gramStart"/>
      <w:r>
        <w:rPr>
          <w:lang w:val="es-UY"/>
        </w:rPr>
        <w:t>clásicas ,</w:t>
      </w:r>
      <w:proofErr w:type="gramEnd"/>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proofErr w:type="spellStart"/>
      <w:r>
        <w:rPr>
          <w:lang w:val="es-UY"/>
        </w:rPr>
        <w:t>Metaheurísticas</w:t>
      </w:r>
      <w:proofErr w:type="spellEnd"/>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lastRenderedPageBreak/>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18"/>
        </w:p>
        <w:sdt>
          <w:sdtPr>
            <w:id w:val="111145805"/>
            <w:bibliography/>
          </w:sdtPr>
          <w:sdtEnd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D98" w:rsidRDefault="00536D98" w:rsidP="00530530">
      <w:pPr>
        <w:spacing w:after="0" w:line="240" w:lineRule="auto"/>
      </w:pPr>
      <w:r>
        <w:separator/>
      </w:r>
    </w:p>
  </w:endnote>
  <w:endnote w:type="continuationSeparator" w:id="0">
    <w:p w:rsidR="00536D98" w:rsidRDefault="00536D98"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D86386" w:rsidRDefault="00D86386">
        <w:pPr>
          <w:pStyle w:val="Piedepgina"/>
          <w:jc w:val="center"/>
        </w:pPr>
        <w:r>
          <w:fldChar w:fldCharType="begin"/>
        </w:r>
        <w:r>
          <w:instrText xml:space="preserve"> PAGE   \* MERGEFORMAT </w:instrText>
        </w:r>
        <w:r>
          <w:fldChar w:fldCharType="separate"/>
        </w:r>
        <w:r w:rsidR="00383AC6">
          <w:rPr>
            <w:noProof/>
          </w:rPr>
          <w:t>18</w:t>
        </w:r>
        <w:r>
          <w:rPr>
            <w:noProof/>
          </w:rPr>
          <w:fldChar w:fldCharType="end"/>
        </w:r>
      </w:p>
    </w:sdtContent>
  </w:sdt>
  <w:p w:rsidR="00D86386" w:rsidRDefault="00D863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D98" w:rsidRDefault="00536D98" w:rsidP="00530530">
      <w:pPr>
        <w:spacing w:after="0" w:line="240" w:lineRule="auto"/>
      </w:pPr>
      <w:r>
        <w:separator/>
      </w:r>
    </w:p>
  </w:footnote>
  <w:footnote w:type="continuationSeparator" w:id="0">
    <w:p w:rsidR="00536D98" w:rsidRDefault="00536D98"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26776"/>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6D98"/>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8F5FA0"/>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101E"/>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s>
</file>

<file path=customXml/itemProps1.xml><?xml version="1.0" encoding="utf-8"?>
<ds:datastoreItem xmlns:ds="http://schemas.openxmlformats.org/officeDocument/2006/customXml" ds:itemID="{316CE296-18FF-44DA-B8F6-48FBF8DD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22</Pages>
  <Words>5898</Words>
  <Characters>32443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35</cp:revision>
  <cp:lastPrinted>2014-12-23T14:28:00Z</cp:lastPrinted>
  <dcterms:created xsi:type="dcterms:W3CDTF">2015-01-27T20:56:00Z</dcterms:created>
  <dcterms:modified xsi:type="dcterms:W3CDTF">2015-02-04T19:22:00Z</dcterms:modified>
</cp:coreProperties>
</file>