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794335793"/>
        <w:docPartObj>
          <w:docPartGallery w:val="Cover Pages"/>
          <w:docPartUnique/>
        </w:docPartObj>
      </w:sdtPr>
      <w:sdtEndPr/>
      <w:sdtContent>
        <w:p w:rsidR="00284773" w:rsidRDefault="00284773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6B33D9B5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284773" w:rsidRDefault="00284773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Taqdir Ali</w:t>
                                    </w:r>
                                  </w:p>
                                </w:sdtContent>
                              </w:sdt>
                              <w:p w:rsidR="00284773" w:rsidRDefault="006C0A45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284773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Taqdir.ali@oslab.khu.ac.kr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284773" w:rsidRDefault="00284773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Taqdir Ali</w:t>
                              </w:r>
                            </w:p>
                          </w:sdtContent>
                        </w:sdt>
                        <w:p w:rsidR="00284773" w:rsidRDefault="00284773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Taqdir.ali@oslab.khu.ac.kr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284773" w:rsidRDefault="00284773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1828165</wp:posOffset>
                    </wp:positionV>
                    <wp:extent cx="7315200" cy="1504950"/>
                    <wp:effectExtent l="0" t="0" r="0" b="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5049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84773" w:rsidRDefault="006C0A45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284773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Demo harness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284773" w:rsidRDefault="00AA511E">
                                    <w:pPr>
                                      <w:jc w:val="right"/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Expert-Driven Knowledge Acquisition</w:t>
                                    </w:r>
                                  </w:p>
                                </w:sdtContent>
                              </w:sdt>
                              <w:p w:rsidR="00AA511E" w:rsidRDefault="00AA511E" w:rsidP="00AA511E">
                                <w:pPr>
                                  <w:jc w:val="right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Intelligent-Knowledge Authoring Tool-Version 2.5</w:t>
                                </w:r>
                              </w:p>
                              <w:p w:rsidR="00AA511E" w:rsidRDefault="00AA511E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4" o:spid="_x0000_s1027" type="#_x0000_t202" style="position:absolute;margin-left:0;margin-top:143.95pt;width:8in;height:118.5pt;z-index:251659264;visibility:visible;mso-wrap-style:square;mso-width-percent:941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" filled="f" stroked="f" strokeweight=".5pt">
                    <v:textbox inset="126pt,0,54pt,0">
                      <w:txbxContent>
                        <w:p w:rsidR="00284773" w:rsidRDefault="006C0A45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284773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Demo harness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284773" w:rsidRDefault="00AA511E">
                              <w:pPr>
                                <w:jc w:val="right"/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Expert-Driven Knowledge Acquisition</w:t>
                              </w:r>
                            </w:p>
                          </w:sdtContent>
                        </w:sdt>
                        <w:p w:rsidR="00AA511E" w:rsidRDefault="00AA511E" w:rsidP="00AA511E">
                          <w:pPr>
                            <w:jc w:val="right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Intelligent-Knowledge Authoring Tool-Version 2.5</w:t>
                          </w:r>
                        </w:p>
                        <w:p w:rsidR="00AA511E" w:rsidRDefault="00AA511E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:rsidR="00B87FF2" w:rsidRPr="0085632D" w:rsidRDefault="00E56B54" w:rsidP="00E56B5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5632D">
        <w:rPr>
          <w:sz w:val="28"/>
          <w:szCs w:val="28"/>
        </w:rPr>
        <w:lastRenderedPageBreak/>
        <w:t>Database configuration</w:t>
      </w:r>
    </w:p>
    <w:p w:rsidR="00E56B54" w:rsidRDefault="00E56B54" w:rsidP="00E56B54">
      <w:pPr>
        <w:pStyle w:val="ListParagraph"/>
        <w:numPr>
          <w:ilvl w:val="1"/>
          <w:numId w:val="1"/>
        </w:numPr>
      </w:pPr>
      <w:r>
        <w:t xml:space="preserve"> </w:t>
      </w:r>
      <w:r w:rsidR="003F0F4E">
        <w:t xml:space="preserve">Download </w:t>
      </w:r>
      <w:r>
        <w:t xml:space="preserve">Microsoft SQL </w:t>
      </w:r>
      <w:r w:rsidR="00EE1BD9">
        <w:t>Server 2012</w:t>
      </w:r>
      <w:r w:rsidR="003F0F4E">
        <w:t xml:space="preserve"> from Microsoft official website</w:t>
      </w:r>
    </w:p>
    <w:p w:rsidR="00E56B54" w:rsidRDefault="003F0F4E" w:rsidP="00E56B54">
      <w:pPr>
        <w:pStyle w:val="ListParagraph"/>
        <w:numPr>
          <w:ilvl w:val="1"/>
          <w:numId w:val="1"/>
        </w:numPr>
      </w:pPr>
      <w:r>
        <w:t>Install the Management Studio</w:t>
      </w:r>
      <w:r w:rsidR="00E56B54">
        <w:t xml:space="preserve"> and set its password </w:t>
      </w:r>
      <w:r>
        <w:t>and login</w:t>
      </w:r>
    </w:p>
    <w:p w:rsidR="00E56B54" w:rsidRDefault="00E56B54" w:rsidP="00E56B54">
      <w:pPr>
        <w:pStyle w:val="ListParagraph"/>
        <w:numPr>
          <w:ilvl w:val="1"/>
          <w:numId w:val="1"/>
        </w:numPr>
      </w:pPr>
      <w:r>
        <w:t>Where Server name</w:t>
      </w:r>
      <w:r w:rsidR="00507026">
        <w:t xml:space="preserve"> is (local)</w:t>
      </w:r>
      <w:r w:rsidR="003F0F4E">
        <w:t xml:space="preserve"> or your system name</w:t>
      </w:r>
    </w:p>
    <w:p w:rsidR="00507026" w:rsidRDefault="00507026" w:rsidP="00E56B54">
      <w:pPr>
        <w:pStyle w:val="ListParagraph"/>
        <w:numPr>
          <w:ilvl w:val="1"/>
          <w:numId w:val="1"/>
        </w:numPr>
      </w:pPr>
      <w:r>
        <w:t>Authentication is</w:t>
      </w:r>
      <w:r w:rsidR="00C45504">
        <w:t xml:space="preserve"> </w:t>
      </w:r>
      <w:r>
        <w:t>set to “SQL Server Authentication”</w:t>
      </w:r>
    </w:p>
    <w:p w:rsidR="00EE1BD9" w:rsidRDefault="00EE1BD9" w:rsidP="00EE1BD9">
      <w:pPr>
        <w:pStyle w:val="ListParagraph"/>
        <w:ind w:left="1440"/>
      </w:pPr>
    </w:p>
    <w:p w:rsidR="00EE1BD9" w:rsidRDefault="00EE1BD9" w:rsidP="00EE1BD9">
      <w:pPr>
        <w:pStyle w:val="ListParagraph"/>
        <w:ind w:left="1440"/>
      </w:pPr>
      <w:r>
        <w:rPr>
          <w:noProof/>
        </w:rPr>
        <w:drawing>
          <wp:inline distT="0" distB="0" distL="0" distR="0">
            <wp:extent cx="4076700" cy="2677749"/>
            <wp:effectExtent l="0" t="0" r="0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2065" cy="2694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12DF" w:rsidRDefault="00C812DF" w:rsidP="00C812DF">
      <w:pPr>
        <w:pStyle w:val="ListParagraph"/>
        <w:ind w:left="1440"/>
      </w:pPr>
    </w:p>
    <w:p w:rsidR="00C812DF" w:rsidRDefault="001D2900" w:rsidP="00C812DF">
      <w:pPr>
        <w:pStyle w:val="ListParagraph"/>
        <w:ind w:left="1440"/>
      </w:pPr>
      <w:r>
        <w:rPr>
          <w:noProof/>
        </w:rPr>
        <w:drawing>
          <wp:inline distT="0" distB="0" distL="0" distR="0">
            <wp:extent cx="4048125" cy="3067644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77" r="705" b="1250"/>
                    <a:stretch/>
                  </pic:blipFill>
                  <pic:spPr bwMode="auto">
                    <a:xfrm>
                      <a:off x="0" y="0"/>
                      <a:ext cx="4051536" cy="3070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812DF" w:rsidRDefault="00C812DF" w:rsidP="00C812DF">
      <w:pPr>
        <w:pStyle w:val="ListParagraph"/>
        <w:ind w:left="1440"/>
      </w:pPr>
    </w:p>
    <w:p w:rsidR="00C812DF" w:rsidRDefault="00C812DF" w:rsidP="00C812DF">
      <w:pPr>
        <w:pStyle w:val="ListParagraph"/>
        <w:ind w:left="1440"/>
      </w:pPr>
    </w:p>
    <w:p w:rsidR="00ED7381" w:rsidRPr="00B87FF2" w:rsidRDefault="00ED7381" w:rsidP="00C812DF">
      <w:pPr>
        <w:pStyle w:val="ListParagraph"/>
        <w:ind w:left="1440"/>
      </w:pPr>
    </w:p>
    <w:p w:rsidR="00E56B54" w:rsidRDefault="00E56B54" w:rsidP="00DE71EC">
      <w:pPr>
        <w:pStyle w:val="ListParagraph"/>
        <w:numPr>
          <w:ilvl w:val="1"/>
          <w:numId w:val="1"/>
        </w:numPr>
      </w:pPr>
      <w:r>
        <w:t>Create a database with Name “</w:t>
      </w:r>
      <w:r w:rsidR="00DE71EC" w:rsidRPr="00DE71EC">
        <w:t>MMIKATDB_V2</w:t>
      </w:r>
      <w:r>
        <w:t>”</w:t>
      </w:r>
    </w:p>
    <w:p w:rsidR="00C812DF" w:rsidRDefault="00AF24EE" w:rsidP="00C812DF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943600" cy="5305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0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12DF" w:rsidRDefault="00C812DF" w:rsidP="00C812DF">
      <w:pPr>
        <w:pStyle w:val="ListParagraph"/>
      </w:pPr>
    </w:p>
    <w:p w:rsidR="00C812DF" w:rsidRDefault="00C812DF" w:rsidP="00C812DF">
      <w:pPr>
        <w:pStyle w:val="ListParagraph"/>
      </w:pPr>
    </w:p>
    <w:p w:rsidR="00E56B54" w:rsidRDefault="00E56B54" w:rsidP="00E56B54">
      <w:pPr>
        <w:pStyle w:val="ListParagraph"/>
        <w:numPr>
          <w:ilvl w:val="1"/>
          <w:numId w:val="1"/>
        </w:numPr>
      </w:pPr>
      <w:r>
        <w:t>Select the database “</w:t>
      </w:r>
      <w:r w:rsidR="00AF24EE" w:rsidRPr="00DE71EC">
        <w:t>MMIKATDB_V2</w:t>
      </w:r>
      <w:r>
        <w:t>” and right click and select new query</w:t>
      </w:r>
    </w:p>
    <w:p w:rsidR="0010176F" w:rsidRDefault="0010176F" w:rsidP="0010176F">
      <w:pPr>
        <w:pStyle w:val="ListParagraph"/>
        <w:ind w:left="1440"/>
      </w:pPr>
    </w:p>
    <w:p w:rsidR="0010176F" w:rsidRDefault="0086574E" w:rsidP="0010176F">
      <w:pPr>
        <w:pStyle w:val="ListParagraph"/>
        <w:ind w:left="1440"/>
      </w:pPr>
      <w:r>
        <w:rPr>
          <w:noProof/>
        </w:rPr>
        <w:lastRenderedPageBreak/>
        <w:drawing>
          <wp:inline distT="0" distB="0" distL="0" distR="0">
            <wp:extent cx="5181600" cy="3404577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0653" cy="3410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176F" w:rsidRDefault="0010176F" w:rsidP="0010176F">
      <w:pPr>
        <w:pStyle w:val="ListParagraph"/>
        <w:ind w:left="1440"/>
      </w:pPr>
    </w:p>
    <w:p w:rsidR="007A5F93" w:rsidRDefault="007A5F93" w:rsidP="00A36988">
      <w:pPr>
        <w:pStyle w:val="ListParagraph"/>
        <w:numPr>
          <w:ilvl w:val="1"/>
          <w:numId w:val="1"/>
        </w:numPr>
      </w:pPr>
      <w:r>
        <w:t>Download the</w:t>
      </w:r>
      <w:r w:rsidR="00DD5698">
        <w:t xml:space="preserve"> script of database schema</w:t>
      </w:r>
      <w:r>
        <w:t xml:space="preserve"> “</w:t>
      </w:r>
      <w:r w:rsidR="00A36988" w:rsidRPr="00A36988">
        <w:t>MiningMindsIKATSchema</w:t>
      </w:r>
      <w:r w:rsidR="00DD5698" w:rsidRPr="00DD5698">
        <w:t>.sql</w:t>
      </w:r>
      <w:r>
        <w:t xml:space="preserve">” </w:t>
      </w:r>
    </w:p>
    <w:p w:rsidR="00E56B54" w:rsidRDefault="007A5F93" w:rsidP="00A36988">
      <w:pPr>
        <w:pStyle w:val="ListParagraph"/>
        <w:numPr>
          <w:ilvl w:val="1"/>
          <w:numId w:val="1"/>
        </w:numPr>
      </w:pPr>
      <w:r>
        <w:t xml:space="preserve">Open the </w:t>
      </w:r>
      <w:r w:rsidR="00DD5698">
        <w:t>“</w:t>
      </w:r>
      <w:r w:rsidR="00A36988" w:rsidRPr="00A36988">
        <w:t>MiningMindsIKATSchema</w:t>
      </w:r>
      <w:r w:rsidR="00DD5698" w:rsidRPr="00DD5698">
        <w:t>.sql</w:t>
      </w:r>
      <w:r w:rsidR="00DD5698">
        <w:t>”</w:t>
      </w:r>
      <w:r w:rsidR="00E56B54">
        <w:t xml:space="preserve"> file.</w:t>
      </w:r>
    </w:p>
    <w:p w:rsidR="00E56B54" w:rsidRDefault="00E56B54" w:rsidP="00E56B54">
      <w:pPr>
        <w:pStyle w:val="ListParagraph"/>
        <w:numPr>
          <w:ilvl w:val="1"/>
          <w:numId w:val="1"/>
        </w:numPr>
      </w:pPr>
      <w:r>
        <w:t xml:space="preserve">Copy all the queries and paste </w:t>
      </w:r>
      <w:r w:rsidR="00DD5698">
        <w:t>into new</w:t>
      </w:r>
      <w:r>
        <w:t xml:space="preserve"> query window.</w:t>
      </w:r>
    </w:p>
    <w:p w:rsidR="0010176F" w:rsidRDefault="00A36988" w:rsidP="007A5F93">
      <w:pPr>
        <w:pStyle w:val="ListParagraph"/>
        <w:ind w:left="1440"/>
        <w:jc w:val="center"/>
      </w:pPr>
      <w:r>
        <w:rPr>
          <w:noProof/>
        </w:rPr>
        <w:drawing>
          <wp:inline distT="0" distB="0" distL="0" distR="0">
            <wp:extent cx="5441149" cy="2733675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5854" cy="2736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6B54" w:rsidRDefault="00DD5698" w:rsidP="00E56B54">
      <w:pPr>
        <w:pStyle w:val="ListParagraph"/>
        <w:numPr>
          <w:ilvl w:val="1"/>
          <w:numId w:val="1"/>
        </w:numPr>
      </w:pPr>
      <w:r>
        <w:t xml:space="preserve">Then </w:t>
      </w:r>
      <w:r w:rsidR="0085632D">
        <w:t>execute</w:t>
      </w:r>
      <w:r>
        <w:t xml:space="preserve"> the query, it will create the whole schema of database.</w:t>
      </w:r>
    </w:p>
    <w:p w:rsidR="00CF2CC3" w:rsidRDefault="00CF2CC3" w:rsidP="00ED5BD5">
      <w:pPr>
        <w:pStyle w:val="ListParagraph"/>
        <w:numPr>
          <w:ilvl w:val="1"/>
          <w:numId w:val="1"/>
        </w:numPr>
      </w:pPr>
      <w:r>
        <w:t>Now download the script of database data “</w:t>
      </w:r>
      <w:r w:rsidR="00ED5BD5" w:rsidRPr="00ED5BD5">
        <w:t>MiningMindsIKATData</w:t>
      </w:r>
      <w:r w:rsidRPr="00DD5698">
        <w:t>.sql</w:t>
      </w:r>
      <w:r>
        <w:t xml:space="preserve">” </w:t>
      </w:r>
    </w:p>
    <w:p w:rsidR="00CF2CC3" w:rsidRDefault="00CF2CC3" w:rsidP="00ED5BD5">
      <w:pPr>
        <w:pStyle w:val="ListParagraph"/>
        <w:numPr>
          <w:ilvl w:val="1"/>
          <w:numId w:val="1"/>
        </w:numPr>
      </w:pPr>
      <w:r>
        <w:t>And follow steps g, h, and i for “</w:t>
      </w:r>
      <w:r w:rsidR="00ED5BD5" w:rsidRPr="00ED5BD5">
        <w:t>MiningMindsIKATData</w:t>
      </w:r>
      <w:r>
        <w:t>.sql” file, it will import the data instances to the selected database.</w:t>
      </w:r>
    </w:p>
    <w:p w:rsidR="006B040A" w:rsidRDefault="006B040A" w:rsidP="0010176F">
      <w:pPr>
        <w:pStyle w:val="ListParagraph"/>
        <w:numPr>
          <w:ilvl w:val="0"/>
          <w:numId w:val="1"/>
        </w:numPr>
      </w:pPr>
      <w:r>
        <w:t>JDK and JAVA_HOME</w:t>
      </w:r>
    </w:p>
    <w:p w:rsidR="006B040A" w:rsidRDefault="006B040A" w:rsidP="006B040A">
      <w:pPr>
        <w:pStyle w:val="ListParagraph"/>
        <w:numPr>
          <w:ilvl w:val="1"/>
          <w:numId w:val="1"/>
        </w:numPr>
      </w:pPr>
      <w:r w:rsidRPr="0085632D">
        <w:lastRenderedPageBreak/>
        <w:t>Make sure JDK is installed, and “</w:t>
      </w:r>
      <w:r w:rsidRPr="00302F7F">
        <w:rPr>
          <w:bCs/>
        </w:rPr>
        <w:t>JAVA_HOME</w:t>
      </w:r>
      <w:r w:rsidRPr="0085632D">
        <w:t>” variable is added as Windows environment variable</w:t>
      </w:r>
    </w:p>
    <w:p w:rsidR="00302F7F" w:rsidRPr="006B040A" w:rsidRDefault="00302F7F" w:rsidP="00302F7F">
      <w:pPr>
        <w:pStyle w:val="ListParagraph"/>
        <w:ind w:left="1440"/>
      </w:pPr>
    </w:p>
    <w:p w:rsidR="0010176F" w:rsidRDefault="006B040A" w:rsidP="006B040A">
      <w:pPr>
        <w:pStyle w:val="ListParagraph"/>
        <w:numPr>
          <w:ilvl w:val="0"/>
          <w:numId w:val="1"/>
        </w:numPr>
      </w:pPr>
      <w:r>
        <w:t>Apache</w:t>
      </w:r>
      <w:r w:rsidR="007A5F93">
        <w:t xml:space="preserve"> </w:t>
      </w:r>
      <w:r>
        <w:t xml:space="preserve">Maven </w:t>
      </w:r>
      <w:r w:rsidR="00302F7F">
        <w:t>installation</w:t>
      </w:r>
    </w:p>
    <w:p w:rsidR="00302F7F" w:rsidRDefault="00302F7F" w:rsidP="00302F7F">
      <w:pPr>
        <w:pStyle w:val="ListParagraph"/>
        <w:numPr>
          <w:ilvl w:val="1"/>
          <w:numId w:val="1"/>
        </w:numPr>
      </w:pPr>
      <w:r>
        <w:t>Download Apache maven and install it using following steps</w:t>
      </w:r>
    </w:p>
    <w:p w:rsidR="006B040A" w:rsidRPr="00302F7F" w:rsidRDefault="006B040A" w:rsidP="00302F7F">
      <w:pPr>
        <w:pStyle w:val="ListParagraph"/>
        <w:numPr>
          <w:ilvl w:val="1"/>
          <w:numId w:val="1"/>
        </w:numPr>
        <w:rPr>
          <w:bCs/>
        </w:rPr>
      </w:pPr>
      <w:r w:rsidRPr="00302F7F">
        <w:rPr>
          <w:bCs/>
        </w:rPr>
        <w:t>Visit </w:t>
      </w:r>
      <w:hyperlink r:id="rId14" w:tgtFrame="_blank" w:history="1">
        <w:r w:rsidRPr="00302F7F">
          <w:rPr>
            <w:bCs/>
            <w:u w:val="single"/>
          </w:rPr>
          <w:t>Maven official</w:t>
        </w:r>
        <w:r w:rsidRPr="00302F7F">
          <w:rPr>
            <w:bCs/>
          </w:rPr>
          <w:t xml:space="preserve"> website</w:t>
        </w:r>
      </w:hyperlink>
      <w:r w:rsidRPr="00302F7F">
        <w:rPr>
          <w:bCs/>
        </w:rPr>
        <w:t>, download the Maven zip file,</w:t>
      </w:r>
    </w:p>
    <w:p w:rsidR="00302F7F" w:rsidRDefault="00302F7F" w:rsidP="00302F7F">
      <w:pPr>
        <w:pStyle w:val="ListParagraph"/>
        <w:ind w:left="1440"/>
        <w:rPr>
          <w:bCs/>
        </w:rPr>
      </w:pPr>
      <w:r w:rsidRPr="00302F7F">
        <w:rPr>
          <w:bCs/>
        </w:rPr>
        <w:t>For</w:t>
      </w:r>
      <w:r w:rsidR="006B040A" w:rsidRPr="00302F7F">
        <w:rPr>
          <w:bCs/>
        </w:rPr>
        <w:t xml:space="preserve"> </w:t>
      </w:r>
      <w:r w:rsidRPr="00302F7F">
        <w:rPr>
          <w:bCs/>
        </w:rPr>
        <w:t>example:</w:t>
      </w:r>
      <w:r w:rsidR="006B040A" w:rsidRPr="00302F7F">
        <w:rPr>
          <w:bCs/>
        </w:rPr>
        <w:t xml:space="preserve"> apache-maven-3.2.2-bin.zip. </w:t>
      </w:r>
    </w:p>
    <w:p w:rsidR="006B040A" w:rsidRPr="00302F7F" w:rsidRDefault="006B040A" w:rsidP="00302F7F">
      <w:pPr>
        <w:pStyle w:val="ListParagraph"/>
        <w:numPr>
          <w:ilvl w:val="1"/>
          <w:numId w:val="1"/>
        </w:numPr>
      </w:pPr>
      <w:r w:rsidRPr="00302F7F">
        <w:t>Unzip it to the folder you want to install Maven.</w:t>
      </w:r>
    </w:p>
    <w:p w:rsidR="006B040A" w:rsidRDefault="006B040A" w:rsidP="00302F7F">
      <w:pPr>
        <w:pStyle w:val="ListParagraph"/>
        <w:ind w:left="1440"/>
        <w:rPr>
          <w:bCs/>
        </w:rPr>
      </w:pPr>
      <w:r w:rsidRPr="00302F7F">
        <w:rPr>
          <w:bCs/>
        </w:rPr>
        <w:t xml:space="preserve">      (Assume you unzip to this folder – C:\Program Files\Apache\maven)</w:t>
      </w:r>
    </w:p>
    <w:p w:rsidR="00302F7F" w:rsidRPr="00302F7F" w:rsidRDefault="00302F7F" w:rsidP="00302F7F">
      <w:pPr>
        <w:pStyle w:val="ListParagraph"/>
        <w:ind w:left="1440"/>
        <w:rPr>
          <w:bCs/>
        </w:rPr>
      </w:pPr>
    </w:p>
    <w:p w:rsidR="006B040A" w:rsidRDefault="006B040A" w:rsidP="006B040A">
      <w:pPr>
        <w:pStyle w:val="ListParagraph"/>
        <w:numPr>
          <w:ilvl w:val="0"/>
          <w:numId w:val="1"/>
        </w:numPr>
      </w:pPr>
      <w:r>
        <w:t>Add MAVEN_HOME</w:t>
      </w:r>
    </w:p>
    <w:p w:rsidR="006B040A" w:rsidRDefault="00717AD6" w:rsidP="006B040A">
      <w:pPr>
        <w:pStyle w:val="ListParagraph"/>
        <w:numPr>
          <w:ilvl w:val="1"/>
          <w:numId w:val="1"/>
        </w:numPr>
      </w:pPr>
      <w:r w:rsidRPr="00717AD6">
        <w:t>Add MAVEN</w:t>
      </w:r>
      <w:r w:rsidR="006B040A" w:rsidRPr="00717AD6">
        <w:t>_HOME variables in the Windows environment, and point it to your Maven folder.</w:t>
      </w:r>
    </w:p>
    <w:p w:rsidR="00717AD6" w:rsidRPr="006B040A" w:rsidRDefault="00717AD6" w:rsidP="00717AD6">
      <w:pPr>
        <w:pStyle w:val="ListParagraph"/>
        <w:ind w:left="1440"/>
      </w:pPr>
    </w:p>
    <w:p w:rsidR="006B040A" w:rsidRPr="006B040A" w:rsidRDefault="006B040A" w:rsidP="006B040A">
      <w:pPr>
        <w:pStyle w:val="ListParagraph"/>
        <w:numPr>
          <w:ilvl w:val="0"/>
          <w:numId w:val="1"/>
        </w:numPr>
      </w:pPr>
      <w:r w:rsidRPr="00717AD6">
        <w:t>Add to PATH</w:t>
      </w:r>
    </w:p>
    <w:p w:rsidR="006B040A" w:rsidRDefault="006B040A" w:rsidP="006B040A">
      <w:pPr>
        <w:pStyle w:val="ListParagraph"/>
        <w:numPr>
          <w:ilvl w:val="1"/>
          <w:numId w:val="1"/>
        </w:numPr>
      </w:pPr>
      <w:r w:rsidRPr="00717AD6">
        <w:t>Update PATH variable, append Maven bin folder, so that you can run the Maven’s command everywhere.</w:t>
      </w:r>
    </w:p>
    <w:p w:rsidR="00717AD6" w:rsidRPr="006B040A" w:rsidRDefault="00717AD6" w:rsidP="00717AD6">
      <w:pPr>
        <w:pStyle w:val="ListParagraph"/>
        <w:ind w:left="1440"/>
      </w:pPr>
    </w:p>
    <w:p w:rsidR="006B040A" w:rsidRPr="006B040A" w:rsidRDefault="00717AD6" w:rsidP="006B040A">
      <w:pPr>
        <w:pStyle w:val="ListParagraph"/>
        <w:numPr>
          <w:ilvl w:val="0"/>
          <w:numId w:val="1"/>
        </w:numPr>
      </w:pPr>
      <w:r>
        <w:t>Verify the maven installation</w:t>
      </w:r>
    </w:p>
    <w:p w:rsidR="006B040A" w:rsidRPr="00EA3AD3" w:rsidRDefault="006B040A" w:rsidP="006B040A">
      <w:pPr>
        <w:pStyle w:val="ListParagraph"/>
        <w:numPr>
          <w:ilvl w:val="1"/>
          <w:numId w:val="1"/>
        </w:numPr>
      </w:pPr>
      <w:r w:rsidRPr="00717AD6">
        <w:t>Done, to verify it, run mvn –version in the command prompt.</w:t>
      </w:r>
      <w:r w:rsidR="00717AD6">
        <w:t xml:space="preserve"> For more detail of maven installation visit the following link.</w:t>
      </w:r>
    </w:p>
    <w:p w:rsidR="00EA3AD3" w:rsidRDefault="00EA3AD3" w:rsidP="00717AD6">
      <w:pPr>
        <w:pStyle w:val="ListParagraph"/>
        <w:ind w:left="1440"/>
      </w:pPr>
      <w:proofErr w:type="gramStart"/>
      <w:r w:rsidRPr="00717AD6">
        <w:t>(</w:t>
      </w:r>
      <w:r w:rsidRPr="00EA3AD3">
        <w:t xml:space="preserve"> </w:t>
      </w:r>
      <w:proofErr w:type="gramEnd"/>
      <w:r w:rsidR="00717AD6">
        <w:fldChar w:fldCharType="begin"/>
      </w:r>
      <w:r w:rsidR="00717AD6">
        <w:instrText xml:space="preserve"> HYPERLINK "</w:instrText>
      </w:r>
      <w:r w:rsidR="00717AD6" w:rsidRPr="00717AD6">
        <w:instrText>https://www.mkyong.com/maven/how-to-install-maven-in-windows/</w:instrText>
      </w:r>
      <w:r w:rsidR="00717AD6">
        <w:instrText xml:space="preserve">" </w:instrText>
      </w:r>
      <w:r w:rsidR="00717AD6">
        <w:fldChar w:fldCharType="separate"/>
      </w:r>
      <w:r w:rsidR="00717AD6" w:rsidRPr="00E56DD1">
        <w:rPr>
          <w:rStyle w:val="Hyperlink"/>
        </w:rPr>
        <w:t>https://www.mkyong.com/maven/how-to-install-maven-in-windows/</w:t>
      </w:r>
      <w:r w:rsidR="00717AD6">
        <w:fldChar w:fldCharType="end"/>
      </w:r>
      <w:r w:rsidRPr="00717AD6">
        <w:t>)</w:t>
      </w:r>
    </w:p>
    <w:p w:rsidR="00717AD6" w:rsidRPr="00EA3AD3" w:rsidRDefault="00717AD6" w:rsidP="00717AD6">
      <w:pPr>
        <w:pStyle w:val="ListParagraph"/>
        <w:ind w:left="1440"/>
      </w:pPr>
    </w:p>
    <w:p w:rsidR="00EA3AD3" w:rsidRDefault="00717AD6" w:rsidP="00EA3AD3">
      <w:pPr>
        <w:pStyle w:val="ListParagraph"/>
        <w:ind w:left="1440"/>
      </w:pPr>
      <w:r>
        <w:rPr>
          <w:noProof/>
        </w:rPr>
        <w:drawing>
          <wp:inline distT="0" distB="0" distL="0" distR="0">
            <wp:extent cx="5467350" cy="2795007"/>
            <wp:effectExtent l="0" t="0" r="0" b="571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4305" cy="2808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3AD3" w:rsidRDefault="00EA3AD3" w:rsidP="00EA3AD3">
      <w:pPr>
        <w:pStyle w:val="ListParagraph"/>
        <w:ind w:left="1440"/>
      </w:pPr>
    </w:p>
    <w:p w:rsidR="00EA3AD3" w:rsidRDefault="00EA3AD3" w:rsidP="00EA3AD3">
      <w:pPr>
        <w:pStyle w:val="ListParagraph"/>
        <w:numPr>
          <w:ilvl w:val="0"/>
          <w:numId w:val="1"/>
        </w:numPr>
      </w:pPr>
      <w:r>
        <w:t>Download and Install Apache Tomcat</w:t>
      </w:r>
    </w:p>
    <w:p w:rsidR="00EA3AD3" w:rsidRPr="00BF6531" w:rsidRDefault="00EA3AD3" w:rsidP="00BF6531">
      <w:pPr>
        <w:pStyle w:val="ListParagraph"/>
        <w:numPr>
          <w:ilvl w:val="1"/>
          <w:numId w:val="1"/>
        </w:numPr>
      </w:pPr>
      <w:r w:rsidRPr="00BF6531">
        <w:t>Go</w:t>
      </w:r>
      <w:r w:rsidR="00BF6531">
        <w:t xml:space="preserve"> </w:t>
      </w:r>
      <w:r w:rsidRPr="00BF6531">
        <w:t>to </w:t>
      </w:r>
      <w:hyperlink r:id="rId16" w:history="1">
        <w:r w:rsidRPr="00BF6531">
          <w:t>http://tomcat.apache.org</w:t>
        </w:r>
      </w:hyperlink>
      <w:r w:rsidRPr="00BF6531">
        <w:t> </w:t>
      </w:r>
      <w:r w:rsidRPr="00BF6531">
        <w:rPr>
          <w:rFonts w:ascii="Cambria Math" w:hAnsi="Cambria Math" w:cs="Cambria Math"/>
        </w:rPr>
        <w:t>⇒</w:t>
      </w:r>
      <w:r w:rsidRPr="00BF6531">
        <w:t xml:space="preserve"> Downloads </w:t>
      </w:r>
      <w:r w:rsidRPr="00BF6531">
        <w:rPr>
          <w:rFonts w:ascii="Cambria Math" w:hAnsi="Cambria Math" w:cs="Cambria Math"/>
        </w:rPr>
        <w:t>⇒</w:t>
      </w:r>
      <w:r w:rsidRPr="00BF6531">
        <w:t xml:space="preserve"> Tomcat 8.0 </w:t>
      </w:r>
      <w:r w:rsidRPr="00BF6531">
        <w:rPr>
          <w:rFonts w:ascii="Cambria Math" w:hAnsi="Cambria Math" w:cs="Cambria Math"/>
        </w:rPr>
        <w:t>⇒</w:t>
      </w:r>
      <w:r w:rsidRPr="00BF6531">
        <w:t xml:space="preserve"> "8.0</w:t>
      </w:r>
      <w:proofErr w:type="gramStart"/>
      <w:r w:rsidRPr="00BF6531">
        <w:t>.{</w:t>
      </w:r>
      <w:proofErr w:type="gramEnd"/>
      <w:r w:rsidRPr="00BF6531">
        <w:t xml:space="preserve">xx}" (where {xx} is the latest upgrade number) </w:t>
      </w:r>
      <w:r w:rsidRPr="00BF6531">
        <w:rPr>
          <w:rFonts w:ascii="Cambria Math" w:hAnsi="Cambria Math" w:cs="Cambria Math"/>
        </w:rPr>
        <w:t>⇒</w:t>
      </w:r>
      <w:r w:rsidRPr="00BF6531">
        <w:t xml:space="preserve"> Binary Distributions </w:t>
      </w:r>
      <w:r w:rsidRPr="00BF6531">
        <w:rPr>
          <w:rFonts w:ascii="Cambria Math" w:hAnsi="Cambria Math" w:cs="Cambria Math"/>
        </w:rPr>
        <w:t>⇒</w:t>
      </w:r>
      <w:r w:rsidRPr="00BF6531">
        <w:t xml:space="preserve"> Core </w:t>
      </w:r>
      <w:r w:rsidRPr="00BF6531">
        <w:rPr>
          <w:rFonts w:ascii="Cambria Math" w:hAnsi="Cambria Math" w:cs="Cambria Math"/>
        </w:rPr>
        <w:t>⇒</w:t>
      </w:r>
      <w:r w:rsidRPr="00BF6531">
        <w:t xml:space="preserve"> "ZIP" package (e.g., "apache-tomcat-8.0.{xx}.zip", about 8 MB).</w:t>
      </w:r>
    </w:p>
    <w:p w:rsidR="004677C0" w:rsidRDefault="00EA3AD3" w:rsidP="00BF6531">
      <w:pPr>
        <w:pStyle w:val="ListParagraph"/>
        <w:numPr>
          <w:ilvl w:val="1"/>
          <w:numId w:val="1"/>
        </w:numPr>
      </w:pPr>
      <w:r w:rsidRPr="00BF6531">
        <w:lastRenderedPageBreak/>
        <w:t xml:space="preserve">Create your project directory, say "d:\myProject" or "c:\myProject". </w:t>
      </w:r>
    </w:p>
    <w:p w:rsidR="00EA3AD3" w:rsidRPr="00BF6531" w:rsidRDefault="00EA3AD3" w:rsidP="00BF6531">
      <w:pPr>
        <w:pStyle w:val="ListParagraph"/>
        <w:numPr>
          <w:ilvl w:val="1"/>
          <w:numId w:val="1"/>
        </w:numPr>
      </w:pPr>
      <w:r w:rsidRPr="00BF6531">
        <w:t>UNZIP the downloaded file into your project directory. Tomcat will be unzipped into directory "d</w:t>
      </w:r>
      <w:proofErr w:type="gramStart"/>
      <w:r w:rsidRPr="00BF6531">
        <w:t>:\</w:t>
      </w:r>
      <w:proofErr w:type="gramEnd"/>
      <w:r w:rsidRPr="00BF6531">
        <w:t>myProject\apache-tomcat-8.0.{xx}".</w:t>
      </w:r>
    </w:p>
    <w:p w:rsidR="00EA3AD3" w:rsidRDefault="00EA3AD3" w:rsidP="004677C0">
      <w:pPr>
        <w:pStyle w:val="ListParagraph"/>
        <w:numPr>
          <w:ilvl w:val="1"/>
          <w:numId w:val="1"/>
        </w:numPr>
      </w:pPr>
      <w:r w:rsidRPr="00BF6531">
        <w:t>For </w:t>
      </w:r>
      <w:r w:rsidR="004677C0">
        <w:t xml:space="preserve">more detail to install Apache </w:t>
      </w:r>
      <w:r w:rsidRPr="00EA3AD3">
        <w:t xml:space="preserve"> </w:t>
      </w:r>
      <w:r w:rsidR="004677C0">
        <w:t xml:space="preserve">Tomcat visit the following link </w:t>
      </w:r>
      <w:hyperlink r:id="rId17" w:history="1">
        <w:r w:rsidR="0005392B" w:rsidRPr="00E56DD1">
          <w:rPr>
            <w:rStyle w:val="Hyperlink"/>
          </w:rPr>
          <w:t>https://www.ntu.edu.sg/home/ehchua/programming/howto/Tomcat_HowTo.html</w:t>
        </w:r>
      </w:hyperlink>
    </w:p>
    <w:p w:rsidR="0005392B" w:rsidRPr="00BF6531" w:rsidRDefault="0005392B" w:rsidP="0005392B">
      <w:pPr>
        <w:pStyle w:val="ListParagraph"/>
        <w:ind w:left="1440"/>
      </w:pPr>
    </w:p>
    <w:p w:rsidR="00EA3AD3" w:rsidRDefault="00EB5D08" w:rsidP="00EB5D08">
      <w:pPr>
        <w:pStyle w:val="ListParagraph"/>
        <w:numPr>
          <w:ilvl w:val="0"/>
          <w:numId w:val="1"/>
        </w:numPr>
      </w:pPr>
      <w:r>
        <w:t xml:space="preserve">Download </w:t>
      </w:r>
      <w:r w:rsidR="0005392B">
        <w:t xml:space="preserve">source file </w:t>
      </w:r>
      <w:r>
        <w:t>src and pom file into the appropriate project folder</w:t>
      </w:r>
    </w:p>
    <w:p w:rsidR="00EB5D08" w:rsidRDefault="00EB5D08" w:rsidP="00EB5D08">
      <w:pPr>
        <w:pStyle w:val="ListParagraph"/>
        <w:numPr>
          <w:ilvl w:val="0"/>
          <w:numId w:val="1"/>
        </w:numPr>
      </w:pPr>
      <w:r>
        <w:t>Start Command Prompt</w:t>
      </w:r>
    </w:p>
    <w:p w:rsidR="00EB5D08" w:rsidRDefault="00EB5D08" w:rsidP="00EB5D08">
      <w:pPr>
        <w:pStyle w:val="ListParagraph"/>
        <w:numPr>
          <w:ilvl w:val="0"/>
          <w:numId w:val="1"/>
        </w:numPr>
      </w:pPr>
      <w:r>
        <w:t>Change the directory to your project directory and folder</w:t>
      </w:r>
    </w:p>
    <w:p w:rsidR="00EB5D08" w:rsidRDefault="00EB5D08" w:rsidP="00EB5D08">
      <w:pPr>
        <w:pStyle w:val="ListParagraph"/>
        <w:numPr>
          <w:ilvl w:val="0"/>
          <w:numId w:val="1"/>
        </w:numPr>
      </w:pPr>
      <w:r>
        <w:t>Run “mvn clear install” command</w:t>
      </w:r>
    </w:p>
    <w:p w:rsidR="00D65581" w:rsidRDefault="00D65581" w:rsidP="00D65581">
      <w:pPr>
        <w:pStyle w:val="ListParagraph"/>
      </w:pPr>
    </w:p>
    <w:p w:rsidR="00EB5D08" w:rsidRDefault="003B3B58" w:rsidP="00EB5D08">
      <w:pPr>
        <w:pStyle w:val="ListParagraph"/>
      </w:pPr>
      <w:r>
        <w:rPr>
          <w:noProof/>
        </w:rPr>
        <w:drawing>
          <wp:inline distT="0" distB="0" distL="0" distR="0">
            <wp:extent cx="5762625" cy="297180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890"/>
                    <a:stretch/>
                  </pic:blipFill>
                  <pic:spPr bwMode="auto">
                    <a:xfrm>
                      <a:off x="0" y="0"/>
                      <a:ext cx="5762625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B5D08" w:rsidRDefault="00EB5D08" w:rsidP="00EB5D08">
      <w:pPr>
        <w:pStyle w:val="ListParagraph"/>
      </w:pPr>
    </w:p>
    <w:p w:rsidR="00EB5D08" w:rsidRDefault="00EB5D08" w:rsidP="00EB5D08">
      <w:pPr>
        <w:pStyle w:val="ListParagraph"/>
      </w:pPr>
    </w:p>
    <w:p w:rsidR="00EB5D08" w:rsidRDefault="00EB5D08" w:rsidP="00EB5D08">
      <w:pPr>
        <w:pStyle w:val="ListParagraph"/>
        <w:numPr>
          <w:ilvl w:val="0"/>
          <w:numId w:val="1"/>
        </w:numPr>
      </w:pPr>
      <w:r>
        <w:t xml:space="preserve">Project will be built successfully </w:t>
      </w:r>
    </w:p>
    <w:p w:rsidR="00D65581" w:rsidRDefault="00D65581" w:rsidP="00D65581">
      <w:pPr>
        <w:pStyle w:val="ListParagraph"/>
      </w:pPr>
    </w:p>
    <w:p w:rsidR="00EB5D08" w:rsidRDefault="003B3B58" w:rsidP="00EB5D08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651501" cy="2857500"/>
            <wp:effectExtent l="0" t="0" r="635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8028" cy="2870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5D08" w:rsidRDefault="00EB5D08" w:rsidP="00EB5D08">
      <w:pPr>
        <w:pStyle w:val="ListParagraph"/>
      </w:pPr>
    </w:p>
    <w:p w:rsidR="00EB5D08" w:rsidRDefault="00D65581" w:rsidP="000E21D4">
      <w:pPr>
        <w:pStyle w:val="ListParagraph"/>
        <w:numPr>
          <w:ilvl w:val="0"/>
          <w:numId w:val="1"/>
        </w:numPr>
      </w:pPr>
      <w:r>
        <w:t xml:space="preserve">Go to Project folder and access the target folder to copy </w:t>
      </w:r>
      <w:r w:rsidR="000E21D4" w:rsidRPr="000E21D4">
        <w:rPr>
          <w:i/>
        </w:rPr>
        <w:t>AuthoringEnvironment</w:t>
      </w:r>
      <w:r w:rsidRPr="00D65581">
        <w:rPr>
          <w:i/>
        </w:rPr>
        <w:t>.war</w:t>
      </w:r>
      <w:r>
        <w:t xml:space="preserve"> file</w:t>
      </w:r>
    </w:p>
    <w:p w:rsidR="00D65581" w:rsidRDefault="00D65581" w:rsidP="00D65581">
      <w:pPr>
        <w:pStyle w:val="ListParagraph"/>
        <w:numPr>
          <w:ilvl w:val="0"/>
          <w:numId w:val="1"/>
        </w:numPr>
      </w:pPr>
      <w:r>
        <w:t>Go to apache-tomcat</w:t>
      </w:r>
      <w:r w:rsidRPr="00D65581">
        <w:t>\webapps</w:t>
      </w:r>
      <w:r>
        <w:t xml:space="preserve"> folder and paste war file there.</w:t>
      </w:r>
    </w:p>
    <w:p w:rsidR="00D65581" w:rsidRDefault="00D65581" w:rsidP="00620464">
      <w:pPr>
        <w:pStyle w:val="ListParagraph"/>
        <w:numPr>
          <w:ilvl w:val="0"/>
          <w:numId w:val="1"/>
        </w:numPr>
      </w:pPr>
      <w:r>
        <w:t>Go to apache-tomcat\bin and start the tomcat server</w:t>
      </w:r>
      <w:r w:rsidR="00620464">
        <w:t xml:space="preserve"> by clicking “</w:t>
      </w:r>
      <w:r w:rsidR="00620464" w:rsidRPr="00620464">
        <w:t>startup</w:t>
      </w:r>
      <w:r w:rsidR="00620464">
        <w:t>.bat” file</w:t>
      </w:r>
    </w:p>
    <w:p w:rsidR="00D65581" w:rsidRDefault="00D65581" w:rsidP="00D65581">
      <w:pPr>
        <w:pStyle w:val="ListParagraph"/>
      </w:pPr>
    </w:p>
    <w:p w:rsidR="00D65581" w:rsidRDefault="001E7E04" w:rsidP="00D65581">
      <w:pPr>
        <w:pStyle w:val="ListParagraph"/>
      </w:pPr>
      <w:r>
        <w:rPr>
          <w:noProof/>
        </w:rPr>
        <w:drawing>
          <wp:inline distT="0" distB="0" distL="0" distR="0">
            <wp:extent cx="5934075" cy="298132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5581" w:rsidRDefault="00D65581" w:rsidP="00D65581">
      <w:pPr>
        <w:pStyle w:val="ListParagraph"/>
      </w:pPr>
    </w:p>
    <w:p w:rsidR="00D65581" w:rsidRDefault="00D65581" w:rsidP="00D65581">
      <w:pPr>
        <w:pStyle w:val="ListParagraph"/>
        <w:numPr>
          <w:ilvl w:val="0"/>
          <w:numId w:val="1"/>
        </w:numPr>
      </w:pPr>
      <w:r>
        <w:t>Open browser to test apache-tomcat</w:t>
      </w:r>
    </w:p>
    <w:p w:rsidR="00D65581" w:rsidRDefault="00D65581" w:rsidP="00D65581"/>
    <w:p w:rsidR="00D65581" w:rsidRDefault="00D65581" w:rsidP="00D65581"/>
    <w:p w:rsidR="00D65581" w:rsidRPr="00204E32" w:rsidRDefault="00D65581" w:rsidP="00204E32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t xml:space="preserve">Give url : </w:t>
      </w:r>
      <w:hyperlink r:id="rId21" w:history="1">
        <w:r w:rsidR="001E7E04" w:rsidRPr="001E7E04">
          <w:rPr>
            <w:rStyle w:val="Hyperlink"/>
            <w:sz w:val="22"/>
          </w:rPr>
          <w:t>http://localhost:</w:t>
        </w:r>
        <w:r w:rsidR="00204E32" w:rsidRPr="00204E32">
          <w:t xml:space="preserve"> </w:t>
        </w:r>
        <w:r w:rsidR="00204E32" w:rsidRPr="00204E32">
          <w:rPr>
            <w:rStyle w:val="Hyperlink"/>
            <w:sz w:val="22"/>
          </w:rPr>
          <w:t>8081/AuthoringEnvironment/login</w:t>
        </w:r>
      </w:hyperlink>
    </w:p>
    <w:p w:rsidR="00204E32" w:rsidRDefault="00AC727C" w:rsidP="00AC727C">
      <w:pPr>
        <w:pStyle w:val="ListParagraph"/>
        <w:numPr>
          <w:ilvl w:val="0"/>
          <w:numId w:val="1"/>
        </w:numPr>
      </w:pPr>
      <w:r w:rsidRPr="00AC727C">
        <w:lastRenderedPageBreak/>
        <w:t>It will render the login view to authenticate the domain expert as a user</w:t>
      </w:r>
    </w:p>
    <w:p w:rsidR="00D65581" w:rsidRDefault="00D65581" w:rsidP="00D65581">
      <w:pPr>
        <w:pStyle w:val="ListParagraph"/>
        <w:rPr>
          <w:noProof/>
        </w:rPr>
      </w:pPr>
    </w:p>
    <w:p w:rsidR="001E7E04" w:rsidRDefault="00AC727C" w:rsidP="001E7E04">
      <w:pPr>
        <w:pStyle w:val="ListParagraph"/>
      </w:pPr>
      <w:r>
        <w:rPr>
          <w:noProof/>
        </w:rPr>
        <w:drawing>
          <wp:inline distT="0" distB="0" distL="0" distR="0">
            <wp:extent cx="5943600" cy="2190750"/>
            <wp:effectExtent l="190500" t="190500" r="190500" b="1905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907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E7E04" w:rsidRDefault="001E7E04" w:rsidP="001E7E04">
      <w:pPr>
        <w:pStyle w:val="ListParagraph"/>
      </w:pPr>
      <w:r>
        <w:t xml:space="preserve">Currently we set the port to 8081 instead of default </w:t>
      </w:r>
      <w:r w:rsidR="00387C62">
        <w:t>8080</w:t>
      </w:r>
      <w:r>
        <w:t>. You can change according to available ports on your system.</w:t>
      </w:r>
    </w:p>
    <w:p w:rsidR="00AA6CC4" w:rsidRDefault="00AA6CC4" w:rsidP="001E7E04">
      <w:pPr>
        <w:pStyle w:val="ListParagraph"/>
      </w:pPr>
    </w:p>
    <w:p w:rsidR="00D65581" w:rsidRDefault="00AC727C" w:rsidP="00AC727C">
      <w:pPr>
        <w:pStyle w:val="ListParagraph"/>
        <w:numPr>
          <w:ilvl w:val="0"/>
          <w:numId w:val="1"/>
        </w:numPr>
      </w:pPr>
      <w:r w:rsidRPr="00AC727C">
        <w:t>In login id write "john" and password "test123" and click login button</w:t>
      </w:r>
      <w:r w:rsidR="00BD0BBB">
        <w:t>.</w:t>
      </w:r>
    </w:p>
    <w:p w:rsidR="00AC727C" w:rsidRDefault="00AC727C" w:rsidP="00AC727C">
      <w:pPr>
        <w:pStyle w:val="ListParagraph"/>
        <w:numPr>
          <w:ilvl w:val="0"/>
          <w:numId w:val="1"/>
        </w:numPr>
      </w:pPr>
      <w:r w:rsidRPr="00AC727C">
        <w:t>The dashboard view will appear with the Rules List of existing rules in the knowledge base</w:t>
      </w:r>
      <w:r>
        <w:t>.</w:t>
      </w:r>
    </w:p>
    <w:p w:rsidR="00AC727C" w:rsidRDefault="00AC727C" w:rsidP="00AC727C">
      <w:pPr>
        <w:pStyle w:val="ListParagraph"/>
      </w:pPr>
      <w:r>
        <w:rPr>
          <w:noProof/>
        </w:rPr>
        <w:drawing>
          <wp:inline distT="0" distB="0" distL="0" distR="0">
            <wp:extent cx="5943600" cy="3200400"/>
            <wp:effectExtent l="190500" t="190500" r="190500" b="19050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04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D0BBB" w:rsidRDefault="00D03824" w:rsidP="00D03824">
      <w:pPr>
        <w:pStyle w:val="ListParagraph"/>
        <w:numPr>
          <w:ilvl w:val="0"/>
          <w:numId w:val="1"/>
        </w:numPr>
      </w:pPr>
      <w:r w:rsidRPr="00D03824">
        <w:t>If you want to add new rule then click "Add new rule" button.</w:t>
      </w:r>
    </w:p>
    <w:p w:rsidR="00D03824" w:rsidRDefault="00DE70A6" w:rsidP="00DE70A6">
      <w:pPr>
        <w:pStyle w:val="ListParagraph"/>
        <w:numPr>
          <w:ilvl w:val="0"/>
          <w:numId w:val="1"/>
        </w:numPr>
      </w:pPr>
      <w:r w:rsidRPr="00DE70A6">
        <w:t>It will render the rule editor view in adding mode</w:t>
      </w:r>
      <w:r>
        <w:t>.</w:t>
      </w:r>
    </w:p>
    <w:p w:rsidR="00DE70A6" w:rsidRDefault="00DE70A6" w:rsidP="00DE70A6">
      <w:pPr>
        <w:pStyle w:val="ListParagraph"/>
      </w:pPr>
      <w:r w:rsidRPr="00DE70A6">
        <w:rPr>
          <w:noProof/>
        </w:rPr>
        <w:lastRenderedPageBreak/>
        <w:drawing>
          <wp:inline distT="0" distB="0" distL="0" distR="0">
            <wp:extent cx="5943600" cy="5028479"/>
            <wp:effectExtent l="190500" t="190500" r="190500" b="191770"/>
            <wp:docPr id="6" name="Picture 6" descr="C:\Users\bilal\Dropbox\ResearchPapers\Projects\MiningMinds\KnowledgeCreation\ScreenShotsApp\MiningMindsScreenShots\Rule Editor Ma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bilal\Dropbox\ResearchPapers\Projects\MiningMinds\KnowledgeCreation\ScreenShotsApp\MiningMindsScreenShots\Rule Editor Main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2847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E70A6" w:rsidRDefault="00CA368A" w:rsidP="00CA368A">
      <w:pPr>
        <w:pStyle w:val="ListParagraph"/>
        <w:numPr>
          <w:ilvl w:val="0"/>
          <w:numId w:val="1"/>
        </w:numPr>
      </w:pPr>
      <w:r w:rsidRPr="00CA368A">
        <w:t>First put the meta information about the rule like rule title, Author's name, Rule Type, Institution, Rule created date and others.</w:t>
      </w:r>
    </w:p>
    <w:p w:rsidR="00CA368A" w:rsidRDefault="00CA368A" w:rsidP="00CA368A">
      <w:pPr>
        <w:pStyle w:val="ListParagraph"/>
        <w:numPr>
          <w:ilvl w:val="0"/>
          <w:numId w:val="1"/>
        </w:numPr>
      </w:pPr>
      <w:r w:rsidRPr="00CA368A">
        <w:t>Add required conditions (can be multiple) by clicking "Add New" button in Rule Conditions slot.</w:t>
      </w:r>
    </w:p>
    <w:p w:rsidR="00CA368A" w:rsidRDefault="00F0301F" w:rsidP="00F0301F">
      <w:pPr>
        <w:pStyle w:val="ListParagraph"/>
        <w:numPr>
          <w:ilvl w:val="0"/>
          <w:numId w:val="1"/>
        </w:numPr>
      </w:pPr>
      <w:r w:rsidRPr="00F0301F">
        <w:t>Select the check box under the "Is it situation" column, if that particular conditional fact is situation.</w:t>
      </w:r>
    </w:p>
    <w:p w:rsidR="00F0301F" w:rsidRDefault="00CC1AF9" w:rsidP="00CC1AF9">
      <w:pPr>
        <w:pStyle w:val="ListParagraph"/>
        <w:numPr>
          <w:ilvl w:val="0"/>
          <w:numId w:val="1"/>
        </w:numPr>
      </w:pPr>
      <w:r w:rsidRPr="00CC1AF9">
        <w:t xml:space="preserve">Similarly, add single or multiple conclusions by clicking </w:t>
      </w:r>
      <w:bookmarkStart w:id="0" w:name="_GoBack"/>
      <w:bookmarkEnd w:id="0"/>
      <w:r w:rsidRPr="00CC1AF9">
        <w:t>"Add new" button in the Rule Conclusion slot.</w:t>
      </w:r>
    </w:p>
    <w:p w:rsidR="00CC1AF9" w:rsidRDefault="00F27143" w:rsidP="00F27143">
      <w:pPr>
        <w:pStyle w:val="ListParagraph"/>
        <w:numPr>
          <w:ilvl w:val="0"/>
          <w:numId w:val="1"/>
        </w:numPr>
      </w:pPr>
      <w:r w:rsidRPr="00F27143">
        <w:t>If you want to write some other recommendation then use the Recommendation box.</w:t>
      </w:r>
    </w:p>
    <w:p w:rsidR="00F27143" w:rsidRDefault="00F27143" w:rsidP="00F27143">
      <w:pPr>
        <w:pStyle w:val="ListParagraph"/>
        <w:numPr>
          <w:ilvl w:val="0"/>
          <w:numId w:val="1"/>
        </w:numPr>
      </w:pPr>
      <w:r w:rsidRPr="00F27143">
        <w:t>The selected situation and written rule will be shown in Selected Situation slot and Rule View slot, respectively.</w:t>
      </w:r>
    </w:p>
    <w:p w:rsidR="00F27143" w:rsidRDefault="00F27143" w:rsidP="00F27143">
      <w:pPr>
        <w:pStyle w:val="ListParagraph"/>
        <w:numPr>
          <w:ilvl w:val="0"/>
          <w:numId w:val="1"/>
        </w:numPr>
      </w:pPr>
      <w:r w:rsidRPr="00F27143">
        <w:t>Finally, click the Save Rule button to persist the new rule into the knowledge base.</w:t>
      </w:r>
    </w:p>
    <w:p w:rsidR="00F27143" w:rsidRDefault="003D446E" w:rsidP="003D446E">
      <w:pPr>
        <w:pStyle w:val="ListParagraph"/>
        <w:numPr>
          <w:ilvl w:val="0"/>
          <w:numId w:val="1"/>
        </w:numPr>
      </w:pPr>
      <w:r w:rsidRPr="003D446E">
        <w:t>The same steps can follow to edit the existing rules after clicking the Edit button on dashboard to the corresponding rule.</w:t>
      </w:r>
    </w:p>
    <w:sectPr w:rsidR="00F27143" w:rsidSect="00284773">
      <w:type w:val="oddPage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6695E52"/>
    <w:multiLevelType w:val="multilevel"/>
    <w:tmpl w:val="771E3E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72054F5"/>
    <w:multiLevelType w:val="hybridMultilevel"/>
    <w:tmpl w:val="F61ADF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EE4"/>
    <w:rsid w:val="0005392B"/>
    <w:rsid w:val="000E21D4"/>
    <w:rsid w:val="0010176F"/>
    <w:rsid w:val="001D2900"/>
    <w:rsid w:val="001E7E04"/>
    <w:rsid w:val="00204E32"/>
    <w:rsid w:val="00284773"/>
    <w:rsid w:val="00302F7F"/>
    <w:rsid w:val="00337BC9"/>
    <w:rsid w:val="00387C62"/>
    <w:rsid w:val="003B3B58"/>
    <w:rsid w:val="003B7EF6"/>
    <w:rsid w:val="003D446E"/>
    <w:rsid w:val="003E7FBA"/>
    <w:rsid w:val="003F0F4E"/>
    <w:rsid w:val="00421784"/>
    <w:rsid w:val="00465C05"/>
    <w:rsid w:val="004677C0"/>
    <w:rsid w:val="004C0ECE"/>
    <w:rsid w:val="004D15EE"/>
    <w:rsid w:val="00507026"/>
    <w:rsid w:val="00562ABC"/>
    <w:rsid w:val="00620464"/>
    <w:rsid w:val="006B040A"/>
    <w:rsid w:val="006C0A45"/>
    <w:rsid w:val="00717AD6"/>
    <w:rsid w:val="007A5F93"/>
    <w:rsid w:val="0085632D"/>
    <w:rsid w:val="0086574E"/>
    <w:rsid w:val="008E4470"/>
    <w:rsid w:val="00977402"/>
    <w:rsid w:val="009F449C"/>
    <w:rsid w:val="00A36988"/>
    <w:rsid w:val="00A40AAF"/>
    <w:rsid w:val="00AA511E"/>
    <w:rsid w:val="00AA6CC4"/>
    <w:rsid w:val="00AB0C3B"/>
    <w:rsid w:val="00AC727C"/>
    <w:rsid w:val="00AF24EE"/>
    <w:rsid w:val="00B40EE4"/>
    <w:rsid w:val="00B87FF2"/>
    <w:rsid w:val="00B91EF6"/>
    <w:rsid w:val="00BD0BBB"/>
    <w:rsid w:val="00BF6531"/>
    <w:rsid w:val="00C45504"/>
    <w:rsid w:val="00C812DF"/>
    <w:rsid w:val="00CA368A"/>
    <w:rsid w:val="00CC1AF9"/>
    <w:rsid w:val="00CF2CC3"/>
    <w:rsid w:val="00D03824"/>
    <w:rsid w:val="00D236F5"/>
    <w:rsid w:val="00D65581"/>
    <w:rsid w:val="00D74BEC"/>
    <w:rsid w:val="00DA5F92"/>
    <w:rsid w:val="00DD5698"/>
    <w:rsid w:val="00DE70A6"/>
    <w:rsid w:val="00DE71EC"/>
    <w:rsid w:val="00E56B54"/>
    <w:rsid w:val="00EA0C11"/>
    <w:rsid w:val="00EA3AD3"/>
    <w:rsid w:val="00EB5D08"/>
    <w:rsid w:val="00ED5BD5"/>
    <w:rsid w:val="00ED7381"/>
    <w:rsid w:val="00EE1BD9"/>
    <w:rsid w:val="00F0301F"/>
    <w:rsid w:val="00F27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FB7761-35E9-4B7A-984B-CDF438C2B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7FF2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87FF2"/>
    <w:pPr>
      <w:keepNext/>
      <w:keepLines/>
      <w:spacing w:before="240" w:after="0"/>
      <w:outlineLvl w:val="0"/>
    </w:pPr>
    <w:rPr>
      <w:rFonts w:ascii="Arial" w:eastAsiaTheme="majorEastAsia" w:hAnsi="Arial" w:cstheme="majorBidi"/>
      <w:color w:val="2E74B5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7FF2"/>
    <w:pPr>
      <w:keepNext/>
      <w:keepLines/>
      <w:spacing w:before="40" w:after="0"/>
      <w:outlineLvl w:val="1"/>
    </w:pPr>
    <w:rPr>
      <w:rFonts w:ascii="Arial" w:eastAsiaTheme="majorEastAsia" w:hAnsi="Arial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7FF2"/>
    <w:rPr>
      <w:rFonts w:ascii="Arial" w:eastAsiaTheme="majorEastAsia" w:hAnsi="Arial" w:cstheme="majorBidi"/>
      <w:color w:val="2E74B5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7FF2"/>
    <w:rPr>
      <w:rFonts w:ascii="Arial" w:eastAsiaTheme="majorEastAsia" w:hAnsi="Arial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B87FF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7F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56B5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B040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B040A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customStyle="1" w:styleId="apple-converted-space">
    <w:name w:val="apple-converted-space"/>
    <w:basedOn w:val="DefaultParagraphFont"/>
    <w:rsid w:val="006B040A"/>
  </w:style>
  <w:style w:type="character" w:styleId="Hyperlink">
    <w:name w:val="Hyperlink"/>
    <w:basedOn w:val="DefaultParagraphFont"/>
    <w:uiPriority w:val="99"/>
    <w:unhideWhenUsed/>
    <w:rsid w:val="006B040A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6B040A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EA3AD3"/>
    <w:rPr>
      <w:i/>
      <w:iCs/>
    </w:rPr>
  </w:style>
  <w:style w:type="paragraph" w:styleId="NoSpacing">
    <w:name w:val="No Spacing"/>
    <w:link w:val="NoSpacingChar"/>
    <w:uiPriority w:val="1"/>
    <w:qFormat/>
    <w:rsid w:val="00284773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84773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49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hyperlink" Target="http://localhost:8081/MMDataCurationRestfulService/webresources/DataCuration/User/12/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www.ntu.edu.sg/home/ehchua/programming/howto/Tomcat_HowTo.html" TargetMode="Externa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://tomcat.apache.org/" TargetMode="External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4.png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23" Type="http://schemas.openxmlformats.org/officeDocument/2006/relationships/image" Target="media/image13.png"/><Relationship Id="rId10" Type="http://schemas.openxmlformats.org/officeDocument/2006/relationships/image" Target="media/image4.png"/><Relationship Id="rId19" Type="http://schemas.openxmlformats.org/officeDocument/2006/relationships/image" Target="media/image10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hyperlink" Target="http://maven.apache.org/download.cgi" TargetMode="External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Taqdir.ali@oslab.khu.ac.kr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FB9CD33-CB04-4B2C-BBDC-74C28413AB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1038</TotalTime>
  <Pages>9</Pages>
  <Words>675</Words>
  <Characters>3851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Demo harness</dc:title>
  <dc:subject>Expert-Driven Knowledge Acquisition</dc:subject>
  <dc:creator>Taqdir Ali</dc:creator>
  <cp:keywords/>
  <dc:description/>
  <cp:lastModifiedBy>bilal</cp:lastModifiedBy>
  <cp:revision>102</cp:revision>
  <dcterms:created xsi:type="dcterms:W3CDTF">2016-12-07T09:29:00Z</dcterms:created>
  <dcterms:modified xsi:type="dcterms:W3CDTF">2016-12-18T13:17:00Z</dcterms:modified>
</cp:coreProperties>
</file>