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82" w:rsidRPr="006E0B4C" w:rsidRDefault="00C77482" w:rsidP="00C77482">
      <w:pPr>
        <w:pStyle w:val="Heading2"/>
        <w:spacing w:before="480"/>
        <w:rPr>
          <w:rFonts w:ascii="Arial" w:hAnsi="Arial" w:cs="Arial"/>
          <w:b/>
          <w:color w:val="365F91"/>
          <w:sz w:val="32"/>
          <w:szCs w:val="32"/>
          <w:lang w:eastAsia="en-GB"/>
        </w:rPr>
      </w:pPr>
      <w:r w:rsidRPr="006E0B4C">
        <w:rPr>
          <w:rFonts w:ascii="Arial" w:hAnsi="Arial" w:cs="Arial"/>
          <w:b/>
          <w:color w:val="365F91"/>
          <w:sz w:val="32"/>
          <w:szCs w:val="32"/>
          <w:lang w:eastAsia="en-GB"/>
        </w:rPr>
        <w:t>Appendix B</w:t>
      </w:r>
    </w:p>
    <w:p w:rsidR="00C77482" w:rsidRPr="006E0B4C" w:rsidRDefault="00C77482" w:rsidP="00C77482">
      <w:pPr>
        <w:pStyle w:val="NoSpacing"/>
        <w:rPr>
          <w:rFonts w:ascii="Arial" w:hAnsi="Arial" w:cs="Arial"/>
          <w:b/>
        </w:rPr>
      </w:pPr>
      <w:r w:rsidRPr="006E0B4C">
        <w:rPr>
          <w:rFonts w:ascii="Arial" w:hAnsi="Arial" w:cs="Arial"/>
          <w:b/>
        </w:rPr>
        <w:t>Mobile Application Development (COMP1424) – Initial Questionnaire – 2019</w:t>
      </w:r>
    </w:p>
    <w:p w:rsidR="00C77482" w:rsidRPr="006E0B4C" w:rsidRDefault="00C77482" w:rsidP="00C77482">
      <w:pPr>
        <w:pStyle w:val="NoSpacing"/>
        <w:rPr>
          <w:rFonts w:ascii="Arial" w:hAnsi="Arial" w:cs="Arial"/>
        </w:rPr>
      </w:pPr>
    </w:p>
    <w:p w:rsidR="00C77482" w:rsidRPr="006E0B4C" w:rsidRDefault="00C77482" w:rsidP="00C77482">
      <w:pPr>
        <w:pStyle w:val="NoSpacing"/>
        <w:rPr>
          <w:rFonts w:ascii="Arial" w:hAnsi="Arial" w:cs="Arial"/>
        </w:rPr>
      </w:pPr>
      <w:r w:rsidRPr="006E0B4C">
        <w:rPr>
          <w:rFonts w:ascii="Arial" w:hAnsi="Arial" w:cs="Arial"/>
        </w:rPr>
        <w:t xml:space="preserve">Please complete this electronically and answer </w:t>
      </w:r>
      <w:r w:rsidRPr="006E0B4C">
        <w:rPr>
          <w:rFonts w:ascii="Arial" w:hAnsi="Arial" w:cs="Arial"/>
          <w:b/>
        </w:rPr>
        <w:t>all the 13 questions</w:t>
      </w:r>
      <w:r w:rsidRPr="006E0B4C">
        <w:rPr>
          <w:rFonts w:ascii="Arial" w:hAnsi="Arial" w:cs="Arial"/>
        </w:rPr>
        <w:t xml:space="preserve">.  There aren't any right or wrong answer so please just complete it as honestly as you can.   A number of questions have room for additional comments, these are optional, but please add anything else that seems relevant to the question.  </w:t>
      </w:r>
    </w:p>
    <w:p w:rsidR="00C77482" w:rsidRPr="006E0B4C" w:rsidRDefault="00C77482" w:rsidP="00C77482">
      <w:pPr>
        <w:pStyle w:val="NoSpacing"/>
        <w:rPr>
          <w:rFonts w:ascii="Arial" w:hAnsi="Arial" w:cs="Arial"/>
        </w:rPr>
      </w:pPr>
    </w:p>
    <w:p w:rsidR="00C77482" w:rsidRPr="006E0B4C" w:rsidRDefault="00C77482" w:rsidP="00C77482">
      <w:pPr>
        <w:pStyle w:val="NoSpacing"/>
        <w:rPr>
          <w:rFonts w:ascii="Arial" w:hAnsi="Arial" w:cs="Arial"/>
        </w:rPr>
      </w:pPr>
      <w:r w:rsidRPr="006E0B4C">
        <w:rPr>
          <w:rFonts w:ascii="Arial" w:hAnsi="Arial" w:cs="Arial"/>
        </w:rPr>
        <w:t>In answering each question you may refer to your academic study, previous courses and work experience whether paid or voluntary.  The more we know about you the more we can help you get the best from the course.</w:t>
      </w:r>
    </w:p>
    <w:p w:rsidR="00C77482" w:rsidRPr="006E0B4C" w:rsidRDefault="00C77482" w:rsidP="00C77482">
      <w:pPr>
        <w:pStyle w:val="NoSpacing"/>
        <w:rPr>
          <w:rFonts w:ascii="Arial" w:hAnsi="Arial" w:cs="Arial"/>
        </w:rPr>
      </w:pPr>
    </w:p>
    <w:p w:rsidR="00C77482" w:rsidRPr="006E0B4C" w:rsidRDefault="00C77482" w:rsidP="00C77482">
      <w:pPr>
        <w:pStyle w:val="NoSpacing"/>
        <w:rPr>
          <w:rFonts w:ascii="Arial" w:hAnsi="Arial" w:cs="Arial"/>
        </w:rPr>
      </w:pPr>
      <w:r w:rsidRPr="006E0B4C">
        <w:rPr>
          <w:rFonts w:ascii="Arial" w:hAnsi="Arial" w:cs="Arial"/>
        </w:rPr>
        <w:t xml:space="preserve">Once completed please upload to the </w:t>
      </w:r>
      <w:r w:rsidRPr="006E0B4C">
        <w:rPr>
          <w:rFonts w:ascii="Arial" w:hAnsi="Arial" w:cs="Arial"/>
          <w:b/>
        </w:rPr>
        <w:t>weekly uploads</w:t>
      </w:r>
      <w:r w:rsidRPr="006E0B4C">
        <w:rPr>
          <w:rFonts w:ascii="Arial" w:hAnsi="Arial" w:cs="Arial"/>
        </w:rPr>
        <w:t xml:space="preserve"> system</w:t>
      </w:r>
      <w:r w:rsidRPr="006E0B4C">
        <w:rPr>
          <w:rFonts w:ascii="Arial" w:hAnsi="Arial" w:cs="Arial"/>
          <w:b/>
        </w:rPr>
        <w:t xml:space="preserve"> </w:t>
      </w:r>
      <w:r w:rsidRPr="006E0B4C">
        <w:rPr>
          <w:rFonts w:ascii="Arial" w:hAnsi="Arial" w:cs="Arial"/>
        </w:rPr>
        <w:t>by</w:t>
      </w:r>
      <w:r w:rsidRPr="006E0B4C">
        <w:rPr>
          <w:rFonts w:ascii="Arial" w:hAnsi="Arial" w:cs="Arial"/>
          <w:b/>
        </w:rPr>
        <w:t xml:space="preserve"> </w:t>
      </w:r>
      <w:r>
        <w:rPr>
          <w:rFonts w:ascii="Arial" w:eastAsia="Times New Roman" w:hAnsi="Arial" w:cs="Arial"/>
          <w:b/>
          <w:color w:val="CC0066"/>
          <w:lang w:eastAsia="en-GB"/>
        </w:rPr>
        <w:t>Fri</w:t>
      </w:r>
      <w:r w:rsidRPr="006E0B4C">
        <w:rPr>
          <w:rFonts w:ascii="Arial" w:eastAsia="Times New Roman" w:hAnsi="Arial" w:cs="Arial"/>
          <w:b/>
          <w:color w:val="CC0066"/>
          <w:lang w:eastAsia="en-GB"/>
        </w:rPr>
        <w:t xml:space="preserve">day </w:t>
      </w:r>
      <w:r>
        <w:rPr>
          <w:rFonts w:ascii="Arial" w:eastAsia="Times New Roman" w:hAnsi="Arial" w:cs="Arial"/>
          <w:b/>
          <w:color w:val="CC0066"/>
          <w:lang w:eastAsia="en-GB"/>
        </w:rPr>
        <w:t>4</w:t>
      </w:r>
      <w:r w:rsidRPr="006E0B4C">
        <w:rPr>
          <w:rFonts w:ascii="Arial" w:eastAsia="Times New Roman" w:hAnsi="Arial" w:cs="Arial"/>
          <w:b/>
          <w:color w:val="CC0066"/>
          <w:vertAlign w:val="superscript"/>
          <w:lang w:eastAsia="en-GB"/>
        </w:rPr>
        <w:t>th</w:t>
      </w:r>
      <w:r w:rsidRPr="006E0B4C">
        <w:rPr>
          <w:rFonts w:ascii="Arial" w:eastAsia="Times New Roman" w:hAnsi="Arial" w:cs="Arial"/>
          <w:b/>
          <w:color w:val="CC0066"/>
          <w:lang w:eastAsia="en-GB"/>
        </w:rPr>
        <w:t xml:space="preserve"> </w:t>
      </w:r>
      <w:r>
        <w:rPr>
          <w:rFonts w:ascii="Arial" w:eastAsia="Times New Roman" w:hAnsi="Arial" w:cs="Arial"/>
          <w:b/>
          <w:color w:val="CC0066"/>
          <w:lang w:eastAsia="en-GB"/>
        </w:rPr>
        <w:t>October</w:t>
      </w:r>
      <w:r w:rsidRPr="006E0B4C">
        <w:rPr>
          <w:rFonts w:ascii="Arial" w:hAnsi="Arial" w:cs="Arial"/>
          <w:b/>
        </w:rPr>
        <w:t>.</w:t>
      </w:r>
    </w:p>
    <w:p w:rsidR="00C77482" w:rsidRPr="006E0B4C" w:rsidRDefault="00C77482" w:rsidP="00C77482">
      <w:pPr>
        <w:pStyle w:val="NoSpacing"/>
        <w:rPr>
          <w:rFonts w:ascii="Arial" w:hAnsi="Arial" w:cs="Arial"/>
        </w:rPr>
      </w:pPr>
    </w:p>
    <w:tbl>
      <w:tblPr>
        <w:tblStyle w:val="LightShading-Accent1"/>
        <w:tblW w:w="0" w:type="auto"/>
        <w:tblInd w:w="108" w:type="dxa"/>
        <w:tblLook w:val="04A0"/>
      </w:tblPr>
      <w:tblGrid>
        <w:gridCol w:w="2622"/>
        <w:gridCol w:w="355"/>
        <w:gridCol w:w="2268"/>
        <w:gridCol w:w="2622"/>
        <w:gridCol w:w="2623"/>
      </w:tblGrid>
      <w:tr w:rsidR="00C77482" w:rsidRPr="006E0B4C" w:rsidTr="00115833">
        <w:trPr>
          <w:cnfStyle w:val="100000000000"/>
          <w:trHeight w:val="332"/>
        </w:trPr>
        <w:tc>
          <w:tcPr>
            <w:cnfStyle w:val="001000000000"/>
            <w:tcW w:w="2977" w:type="dxa"/>
            <w:gridSpan w:val="2"/>
            <w:tcBorders>
              <w:left w:val="single" w:sz="8" w:space="0" w:color="4F81BD" w:themeColor="accent1"/>
              <w:bottom w:val="single" w:sz="4" w:space="0" w:color="4F81BD" w:themeColor="accent1"/>
              <w:right w:val="single" w:sz="4" w:space="0" w:color="4F81BD" w:themeColor="accent1"/>
            </w:tcBorders>
            <w:shd w:val="clear" w:color="auto" w:fill="D3DFEE"/>
          </w:tcPr>
          <w:p w:rsidR="00C77482" w:rsidRPr="006E0B4C" w:rsidRDefault="00C77482" w:rsidP="00115833">
            <w:pPr>
              <w:pStyle w:val="NoSpacing"/>
              <w:rPr>
                <w:rFonts w:ascii="Arial" w:hAnsi="Arial" w:cs="Arial"/>
              </w:rPr>
            </w:pPr>
            <w:r w:rsidRPr="006E0B4C">
              <w:rPr>
                <w:rFonts w:ascii="Arial" w:hAnsi="Arial" w:cs="Arial"/>
              </w:rPr>
              <w:t>Name</w:t>
            </w:r>
          </w:p>
        </w:tc>
        <w:tc>
          <w:tcPr>
            <w:tcW w:w="7513" w:type="dxa"/>
            <w:gridSpan w:val="3"/>
            <w:tcBorders>
              <w:left w:val="single" w:sz="4" w:space="0" w:color="4F81BD" w:themeColor="accent1"/>
              <w:bottom w:val="single" w:sz="4" w:space="0" w:color="4F81BD" w:themeColor="accent1"/>
              <w:right w:val="single" w:sz="8" w:space="0" w:color="4F81BD" w:themeColor="accent1"/>
            </w:tcBorders>
          </w:tcPr>
          <w:p w:rsidR="00C77482" w:rsidRPr="006E0B4C" w:rsidRDefault="00C77482" w:rsidP="00115833">
            <w:pPr>
              <w:pStyle w:val="NoSpacing"/>
              <w:cnfStyle w:val="100000000000"/>
              <w:rPr>
                <w:rFonts w:ascii="Arial" w:hAnsi="Arial" w:cs="Arial"/>
              </w:rPr>
            </w:pPr>
          </w:p>
        </w:tc>
      </w:tr>
      <w:tr w:rsidR="00C77482" w:rsidRPr="006E0B4C" w:rsidTr="00115833">
        <w:trPr>
          <w:cnfStyle w:val="000000100000"/>
          <w:trHeight w:val="332"/>
        </w:trPr>
        <w:tc>
          <w:tcPr>
            <w:cnfStyle w:val="001000000000"/>
            <w:tcW w:w="2977" w:type="dxa"/>
            <w:gridSpan w:val="2"/>
            <w:tcBorders>
              <w:top w:val="single" w:sz="4" w:space="0" w:color="4F81BD" w:themeColor="accent1"/>
              <w:left w:val="single" w:sz="8" w:space="0" w:color="4F81BD" w:themeColor="accent1"/>
              <w:bottom w:val="single" w:sz="4" w:space="0" w:color="4F81BD" w:themeColor="accent1"/>
              <w:right w:val="single" w:sz="4"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Programme</w:t>
            </w:r>
          </w:p>
        </w:tc>
        <w:tc>
          <w:tcPr>
            <w:tcW w:w="7513" w:type="dxa"/>
            <w:gridSpan w:val="3"/>
            <w:tcBorders>
              <w:top w:val="single" w:sz="4" w:space="0" w:color="4F81BD" w:themeColor="accent1"/>
              <w:left w:val="single" w:sz="4" w:space="0" w:color="4F81BD" w:themeColor="accent1"/>
              <w:bottom w:val="single" w:sz="4" w:space="0" w:color="4F81BD" w:themeColor="accent1"/>
              <w:right w:val="single" w:sz="8" w:space="0" w:color="4F81BD" w:themeColor="accent1"/>
            </w:tcBorders>
            <w:shd w:val="clear" w:color="auto" w:fill="auto"/>
          </w:tcPr>
          <w:p w:rsidR="00C77482" w:rsidRPr="006E0B4C" w:rsidRDefault="00C77482" w:rsidP="00115833">
            <w:pPr>
              <w:pStyle w:val="NoSpacing"/>
              <w:cnfStyle w:val="000000100000"/>
              <w:rPr>
                <w:rFonts w:ascii="Arial" w:hAnsi="Arial" w:cs="Arial"/>
              </w:rPr>
            </w:pPr>
          </w:p>
        </w:tc>
      </w:tr>
      <w:tr w:rsidR="00C77482" w:rsidRPr="006E0B4C" w:rsidTr="00115833">
        <w:trPr>
          <w:trHeight w:val="332"/>
        </w:trPr>
        <w:tc>
          <w:tcPr>
            <w:cnfStyle w:val="001000000000"/>
            <w:tcW w:w="2977" w:type="dxa"/>
            <w:gridSpan w:val="2"/>
            <w:tcBorders>
              <w:top w:val="single" w:sz="4" w:space="0" w:color="4F81BD" w:themeColor="accent1"/>
              <w:left w:val="single" w:sz="8" w:space="0" w:color="4F81BD" w:themeColor="accent1"/>
              <w:bottom w:val="single" w:sz="8" w:space="0" w:color="4F81BD" w:themeColor="accent1"/>
              <w:right w:val="single" w:sz="4" w:space="0" w:color="4F81BD" w:themeColor="accent1"/>
            </w:tcBorders>
            <w:shd w:val="clear" w:color="auto" w:fill="D3DFEE"/>
          </w:tcPr>
          <w:p w:rsidR="00C77482" w:rsidRPr="006E0B4C" w:rsidRDefault="00C77482" w:rsidP="00115833">
            <w:pPr>
              <w:pStyle w:val="NoSpacing"/>
              <w:rPr>
                <w:rFonts w:ascii="Arial" w:hAnsi="Arial" w:cs="Arial"/>
              </w:rPr>
            </w:pPr>
            <w:r w:rsidRPr="006E0B4C">
              <w:rPr>
                <w:rFonts w:ascii="Arial" w:hAnsi="Arial" w:cs="Arial"/>
              </w:rPr>
              <w:t>When did you start at Greenwich?</w:t>
            </w:r>
          </w:p>
        </w:tc>
        <w:tc>
          <w:tcPr>
            <w:tcW w:w="7513" w:type="dxa"/>
            <w:gridSpan w:val="3"/>
            <w:tcBorders>
              <w:top w:val="single" w:sz="4" w:space="0" w:color="4F81BD" w:themeColor="accent1"/>
              <w:left w:val="single" w:sz="4"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cnfStyle w:val="000000000000"/>
              <w:rPr>
                <w:rFonts w:ascii="Arial" w:hAnsi="Arial" w:cs="Arial"/>
              </w:rPr>
            </w:pPr>
          </w:p>
        </w:tc>
      </w:tr>
      <w:tr w:rsidR="00C77482" w:rsidRPr="006E0B4C" w:rsidTr="00115833">
        <w:trPr>
          <w:cnfStyle w:val="000000100000"/>
        </w:trPr>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 xml:space="preserve">Q1 </w:t>
            </w:r>
            <w:r w:rsidRPr="006E0B4C">
              <w:rPr>
                <w:rFonts w:ascii="Arial" w:hAnsi="Arial" w:cs="Arial"/>
                <w:shd w:val="clear" w:color="auto" w:fill="D9D9D9"/>
              </w:rPr>
              <w:t>H</w:t>
            </w:r>
            <w:r w:rsidRPr="006E0B4C">
              <w:rPr>
                <w:rFonts w:ascii="Arial" w:hAnsi="Arial" w:cs="Arial"/>
              </w:rPr>
              <w:t>ow would you rate your programming knowledge?</w:t>
            </w:r>
          </w:p>
        </w:tc>
      </w:tr>
      <w:tr w:rsidR="00C77482" w:rsidRPr="006E0B4C" w:rsidTr="00115833">
        <w:trPr>
          <w:trHeight w:val="1155"/>
        </w:trPr>
        <w:tc>
          <w:tcPr>
            <w:cnfStyle w:val="001000000000"/>
            <w:tcW w:w="2622" w:type="dxa"/>
            <w:tcBorders>
              <w:top w:val="single" w:sz="8" w:space="0" w:color="4F81BD" w:themeColor="accent1"/>
              <w:left w:val="single" w:sz="4" w:space="0" w:color="4F81BD" w:themeColor="accent1"/>
              <w:bottom w:val="single" w:sz="4" w:space="0" w:color="4F81BD" w:themeColor="accent1"/>
              <w:right w:val="single" w:sz="4" w:space="0" w:color="4F81BD" w:themeColor="accent1"/>
            </w:tcBorders>
          </w:tcPr>
          <w:p w:rsidR="00C77482" w:rsidRPr="006E0B4C" w:rsidRDefault="00C77482" w:rsidP="00115833">
            <w:pPr>
              <w:pStyle w:val="NoSpacing"/>
              <w:rPr>
                <w:rFonts w:ascii="Arial" w:hAnsi="Arial" w:cs="Arial"/>
                <w:b w:val="0"/>
                <w:bCs w:val="0"/>
              </w:rPr>
            </w:pPr>
            <w:r w:rsidRPr="006E0B4C">
              <w:rPr>
                <w:rFonts w:ascii="Arial" w:hAnsi="Arial" w:cs="Arial"/>
                <w:b w:val="0"/>
                <w:bCs w:val="0"/>
              </w:rPr>
              <w:t>I don't feel confident writing a program of even a few lines on my own.</w:t>
            </w:r>
          </w:p>
          <w:p w:rsidR="00C77482" w:rsidRPr="006E0B4C" w:rsidRDefault="00C77482" w:rsidP="00115833">
            <w:pPr>
              <w:pStyle w:val="NoSpacing"/>
              <w:rPr>
                <w:rFonts w:ascii="Arial" w:hAnsi="Arial" w:cs="Arial"/>
                <w:b w:val="0"/>
                <w:bCs w:val="0"/>
              </w:rPr>
            </w:pPr>
          </w:p>
        </w:tc>
        <w:tc>
          <w:tcPr>
            <w:tcW w:w="2623" w:type="dxa"/>
            <w:gridSpan w:val="2"/>
            <w:tcBorders>
              <w:top w:val="single" w:sz="8" w:space="0" w:color="4F81BD" w:themeColor="accent1"/>
              <w:left w:val="single" w:sz="4" w:space="0" w:color="4F81BD" w:themeColor="accent1"/>
              <w:bottom w:val="single" w:sz="4" w:space="0" w:color="4F81BD" w:themeColor="accent1"/>
              <w:right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I can write a program of up to 20 lines on my own but no more.</w:t>
            </w:r>
          </w:p>
        </w:tc>
        <w:tc>
          <w:tcPr>
            <w:tcW w:w="2622" w:type="dxa"/>
            <w:tcBorders>
              <w:top w:val="single" w:sz="8" w:space="0" w:color="4F81BD" w:themeColor="accent1"/>
              <w:left w:val="single" w:sz="4" w:space="0" w:color="4F81BD" w:themeColor="accent1"/>
              <w:bottom w:val="single" w:sz="4" w:space="0" w:color="4F81BD" w:themeColor="accent1"/>
              <w:right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I can write a program of about 50 lines on my own.</w:t>
            </w:r>
          </w:p>
        </w:tc>
        <w:tc>
          <w:tcPr>
            <w:tcW w:w="2623" w:type="dxa"/>
            <w:tcBorders>
              <w:top w:val="single" w:sz="8" w:space="0" w:color="4F81BD" w:themeColor="accent1"/>
              <w:left w:val="single" w:sz="4" w:space="0" w:color="4F81BD" w:themeColor="accent1"/>
              <w:bottom w:val="single" w:sz="4" w:space="0" w:color="4F81BD" w:themeColor="accent1"/>
              <w:right w:val="single" w:sz="8"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I feel confident to write programs of over 50 lines on my own.</w:t>
            </w:r>
          </w:p>
        </w:tc>
      </w:tr>
      <w:tr w:rsidR="00C77482" w:rsidRPr="006E0B4C" w:rsidTr="00115833">
        <w:trPr>
          <w:cnfStyle w:val="000000100000"/>
        </w:trPr>
        <w:tc>
          <w:tcPr>
            <w:cnfStyle w:val="001000000000"/>
            <w:tcW w:w="10490" w:type="dxa"/>
            <w:gridSpan w:val="5"/>
            <w:tcBorders>
              <w:top w:val="single" w:sz="4" w:space="0" w:color="4F81BD" w:themeColor="accent1"/>
              <w:left w:val="single" w:sz="4" w:space="0" w:color="4F81BD" w:themeColor="accent1"/>
              <w:bottom w:val="single" w:sz="8" w:space="0" w:color="4F81BD" w:themeColor="accent1"/>
              <w:right w:val="single" w:sz="8" w:space="0" w:color="4F81BD" w:themeColor="accent1"/>
            </w:tcBorders>
            <w:shd w:val="clear" w:color="auto" w:fill="auto"/>
          </w:tcPr>
          <w:p w:rsidR="00C77482" w:rsidRPr="006E0B4C" w:rsidRDefault="00C77482" w:rsidP="00115833">
            <w:pPr>
              <w:pStyle w:val="NoSpacing"/>
              <w:rPr>
                <w:rFonts w:ascii="Arial" w:hAnsi="Arial" w:cs="Arial"/>
              </w:rPr>
            </w:pPr>
            <w:r w:rsidRPr="006E0B4C">
              <w:rPr>
                <w:rFonts w:ascii="Arial" w:hAnsi="Arial" w:cs="Arial"/>
              </w:rPr>
              <w:t xml:space="preserve">Additional comments:    </w:t>
            </w:r>
          </w:p>
          <w:p w:rsidR="00C77482" w:rsidRPr="006E0B4C" w:rsidRDefault="00C77482" w:rsidP="00115833">
            <w:pPr>
              <w:pStyle w:val="NoSpacing"/>
              <w:rPr>
                <w:rFonts w:ascii="Arial" w:hAnsi="Arial" w:cs="Arial"/>
              </w:rPr>
            </w:pPr>
          </w:p>
        </w:tc>
      </w:tr>
      <w:tr w:rsidR="00C77482" w:rsidRPr="006E0B4C" w:rsidTr="00115833">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cPr>
          <w:p w:rsidR="00C77482" w:rsidRPr="006E0B4C" w:rsidRDefault="00C77482" w:rsidP="00115833">
            <w:pPr>
              <w:pStyle w:val="NoSpacing"/>
              <w:rPr>
                <w:rFonts w:ascii="Arial" w:hAnsi="Arial" w:cs="Arial"/>
              </w:rPr>
            </w:pPr>
            <w:r w:rsidRPr="006E0B4C">
              <w:rPr>
                <w:rFonts w:ascii="Arial" w:hAnsi="Arial" w:cs="Arial"/>
              </w:rPr>
              <w:t>Q2 Which programming languages do you know?  Put the best first.</w:t>
            </w:r>
          </w:p>
        </w:tc>
      </w:tr>
      <w:tr w:rsidR="00C77482" w:rsidRPr="006E0B4C" w:rsidTr="00115833">
        <w:trPr>
          <w:cnfStyle w:val="000000100000"/>
        </w:trPr>
        <w:tc>
          <w:tcPr>
            <w:cnfStyle w:val="001000000000"/>
            <w:tcW w:w="2622" w:type="dxa"/>
            <w:tcBorders>
              <w:top w:val="single" w:sz="8" w:space="0" w:color="4F81BD" w:themeColor="accent1"/>
              <w:left w:val="single" w:sz="8" w:space="0" w:color="4F81BD" w:themeColor="accent1"/>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rPr>
                <w:rFonts w:ascii="Arial" w:hAnsi="Arial" w:cs="Arial"/>
              </w:rPr>
            </w:pPr>
            <w:r w:rsidRPr="006E0B4C">
              <w:rPr>
                <w:rFonts w:ascii="Arial" w:hAnsi="Arial" w:cs="Arial"/>
              </w:rPr>
              <w:t>1</w:t>
            </w:r>
          </w:p>
          <w:p w:rsidR="00C77482" w:rsidRPr="006E0B4C" w:rsidRDefault="00C77482" w:rsidP="00115833">
            <w:pPr>
              <w:pStyle w:val="NoSpacing"/>
              <w:rPr>
                <w:rFonts w:ascii="Arial" w:hAnsi="Arial" w:cs="Arial"/>
              </w:rPr>
            </w:pPr>
          </w:p>
        </w:tc>
        <w:tc>
          <w:tcPr>
            <w:tcW w:w="2623" w:type="dxa"/>
            <w:gridSpan w:val="2"/>
            <w:tcBorders>
              <w:top w:val="single" w:sz="8"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2</w:t>
            </w:r>
          </w:p>
        </w:tc>
        <w:tc>
          <w:tcPr>
            <w:tcW w:w="2622" w:type="dxa"/>
            <w:tcBorders>
              <w:top w:val="single" w:sz="8"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3</w:t>
            </w:r>
          </w:p>
        </w:tc>
        <w:tc>
          <w:tcPr>
            <w:tcW w:w="2623" w:type="dxa"/>
            <w:tcBorders>
              <w:top w:val="single" w:sz="8" w:space="0" w:color="4F81BD" w:themeColor="accent1"/>
              <w:left w:val="single" w:sz="4" w:space="0" w:color="4F81BD" w:themeColor="accent1"/>
              <w:bottom w:val="single" w:sz="4" w:space="0" w:color="4F81BD" w:themeColor="accent1"/>
              <w:right w:val="single" w:sz="8"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4</w:t>
            </w:r>
          </w:p>
        </w:tc>
      </w:tr>
      <w:tr w:rsidR="00C77482" w:rsidRPr="006E0B4C" w:rsidTr="00115833">
        <w:tc>
          <w:tcPr>
            <w:cnfStyle w:val="001000000000"/>
            <w:tcW w:w="10490" w:type="dxa"/>
            <w:gridSpan w:val="5"/>
            <w:tcBorders>
              <w:top w:val="single" w:sz="4" w:space="0" w:color="4F81BD" w:themeColor="accent1"/>
              <w:left w:val="single" w:sz="8" w:space="0" w:color="4F81BD" w:themeColor="accent1"/>
              <w:bottom w:val="single" w:sz="8" w:space="0" w:color="4F81BD" w:themeColor="accent1"/>
              <w:right w:val="single" w:sz="8" w:space="0" w:color="4F81BD" w:themeColor="accent1"/>
            </w:tcBorders>
            <w:shd w:val="clear" w:color="auto" w:fill="auto"/>
          </w:tcPr>
          <w:p w:rsidR="00C77482" w:rsidRPr="006E0B4C" w:rsidRDefault="00C77482" w:rsidP="00115833">
            <w:pPr>
              <w:pStyle w:val="NoSpacing"/>
              <w:rPr>
                <w:rFonts w:ascii="Arial" w:hAnsi="Arial" w:cs="Arial"/>
              </w:rPr>
            </w:pPr>
            <w:r w:rsidRPr="006E0B4C">
              <w:rPr>
                <w:rFonts w:ascii="Arial" w:hAnsi="Arial" w:cs="Arial"/>
              </w:rPr>
              <w:t xml:space="preserve">Additional comments:  </w:t>
            </w:r>
          </w:p>
          <w:p w:rsidR="00C77482" w:rsidRPr="006E0B4C" w:rsidRDefault="00C77482" w:rsidP="00115833">
            <w:pPr>
              <w:pStyle w:val="NoSpacing"/>
              <w:rPr>
                <w:rFonts w:ascii="Arial" w:hAnsi="Arial" w:cs="Arial"/>
              </w:rPr>
            </w:pPr>
            <w:r w:rsidRPr="006E0B4C">
              <w:rPr>
                <w:rFonts w:ascii="Arial" w:hAnsi="Arial" w:cs="Arial"/>
              </w:rPr>
              <w:t xml:space="preserve">  </w:t>
            </w:r>
          </w:p>
        </w:tc>
      </w:tr>
      <w:tr w:rsidR="00C77482" w:rsidRPr="006E0B4C" w:rsidTr="00115833">
        <w:trPr>
          <w:cnfStyle w:val="000000100000"/>
        </w:trPr>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Q3 Have you done any mobile development before?  If so what technologies have you used and what sort of things have you developed?</w:t>
            </w:r>
          </w:p>
        </w:tc>
      </w:tr>
      <w:tr w:rsidR="00C77482" w:rsidRPr="006E0B4C" w:rsidTr="00115833">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Answer:</w:t>
            </w:r>
          </w:p>
          <w:p w:rsidR="00C77482" w:rsidRPr="006E0B4C" w:rsidRDefault="00C77482" w:rsidP="00115833">
            <w:pPr>
              <w:pStyle w:val="NoSpacing"/>
              <w:rPr>
                <w:rFonts w:ascii="Arial" w:hAnsi="Arial" w:cs="Arial"/>
              </w:rPr>
            </w:pPr>
            <w:r w:rsidRPr="006E0B4C">
              <w:rPr>
                <w:rFonts w:ascii="Arial" w:hAnsi="Arial" w:cs="Arial"/>
              </w:rPr>
              <w:t xml:space="preserve">  </w:t>
            </w:r>
          </w:p>
        </w:tc>
      </w:tr>
      <w:tr w:rsidR="00C77482" w:rsidRPr="006E0B4C" w:rsidTr="00115833">
        <w:trPr>
          <w:cnfStyle w:val="000000100000"/>
        </w:trPr>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 xml:space="preserve">Q4 What do you </w:t>
            </w:r>
            <w:r w:rsidRPr="006E0B4C">
              <w:rPr>
                <w:rFonts w:ascii="Arial" w:hAnsi="Arial" w:cs="Arial"/>
                <w:b w:val="0"/>
              </w:rPr>
              <w:t>most</w:t>
            </w:r>
            <w:r w:rsidRPr="006E0B4C">
              <w:rPr>
                <w:rFonts w:ascii="Arial" w:hAnsi="Arial" w:cs="Arial"/>
              </w:rPr>
              <w:t xml:space="preserve"> enjoy about programming?</w:t>
            </w:r>
          </w:p>
        </w:tc>
      </w:tr>
      <w:tr w:rsidR="00C77482" w:rsidRPr="006E0B4C" w:rsidTr="00115833">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Answer</w:t>
            </w:r>
          </w:p>
          <w:p w:rsidR="00C77482" w:rsidRPr="006E0B4C" w:rsidRDefault="00C77482" w:rsidP="00115833">
            <w:pPr>
              <w:pStyle w:val="NoSpacing"/>
              <w:rPr>
                <w:rFonts w:ascii="Arial" w:hAnsi="Arial" w:cs="Arial"/>
              </w:rPr>
            </w:pPr>
          </w:p>
        </w:tc>
      </w:tr>
      <w:tr w:rsidR="00C77482" w:rsidRPr="006E0B4C" w:rsidTr="00115833">
        <w:trPr>
          <w:cnfStyle w:val="000000100000"/>
        </w:trPr>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 xml:space="preserve">Q5 What do you </w:t>
            </w:r>
            <w:r w:rsidRPr="006E0B4C">
              <w:rPr>
                <w:rFonts w:ascii="Arial" w:hAnsi="Arial" w:cs="Arial"/>
                <w:b w:val="0"/>
              </w:rPr>
              <w:t>least</w:t>
            </w:r>
            <w:r w:rsidRPr="006E0B4C">
              <w:rPr>
                <w:rFonts w:ascii="Arial" w:hAnsi="Arial" w:cs="Arial"/>
              </w:rPr>
              <w:t xml:space="preserve"> enjoy about programming?</w:t>
            </w:r>
          </w:p>
        </w:tc>
      </w:tr>
      <w:tr w:rsidR="00C77482" w:rsidRPr="006E0B4C" w:rsidTr="00115833">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Answer</w:t>
            </w:r>
          </w:p>
          <w:p w:rsidR="00C77482" w:rsidRPr="006E0B4C" w:rsidRDefault="00C77482" w:rsidP="00115833">
            <w:pPr>
              <w:pStyle w:val="NoSpacing"/>
              <w:rPr>
                <w:rFonts w:ascii="Arial" w:hAnsi="Arial" w:cs="Arial"/>
              </w:rPr>
            </w:pPr>
          </w:p>
        </w:tc>
      </w:tr>
      <w:tr w:rsidR="00C77482" w:rsidRPr="006E0B4C" w:rsidTr="00115833">
        <w:trPr>
          <w:cnfStyle w:val="000000100000"/>
        </w:trPr>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Q6 What programming books or websites do you like best?</w:t>
            </w:r>
          </w:p>
        </w:tc>
      </w:tr>
      <w:tr w:rsidR="00C77482" w:rsidRPr="006E0B4C" w:rsidTr="00115833">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Answer</w:t>
            </w:r>
          </w:p>
          <w:p w:rsidR="00C77482" w:rsidRPr="006E0B4C" w:rsidRDefault="00C77482" w:rsidP="00115833">
            <w:pPr>
              <w:pStyle w:val="NoSpacing"/>
              <w:rPr>
                <w:rFonts w:ascii="Arial" w:hAnsi="Arial" w:cs="Arial"/>
              </w:rPr>
            </w:pPr>
          </w:p>
        </w:tc>
      </w:tr>
      <w:tr w:rsidR="00C77482" w:rsidRPr="006E0B4C" w:rsidTr="00115833">
        <w:trPr>
          <w:cnfStyle w:val="000000100000"/>
        </w:trPr>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Q7 (a) In a lecture do you feel able to ask a question about something you don't understand?</w:t>
            </w:r>
          </w:p>
        </w:tc>
      </w:tr>
      <w:tr w:rsidR="00C77482" w:rsidRPr="006E0B4C" w:rsidTr="00115833">
        <w:tc>
          <w:tcPr>
            <w:cnfStyle w:val="001000000000"/>
            <w:tcW w:w="2622" w:type="dxa"/>
            <w:tcBorders>
              <w:top w:val="single" w:sz="8" w:space="0" w:color="4F81BD" w:themeColor="accent1"/>
              <w:left w:val="single" w:sz="8" w:space="0" w:color="4F81BD" w:themeColor="accent1"/>
              <w:bottom w:val="single" w:sz="8" w:space="0" w:color="4F81BD" w:themeColor="accent1"/>
              <w:right w:val="single" w:sz="4" w:space="0" w:color="4F81BD" w:themeColor="accent1"/>
            </w:tcBorders>
          </w:tcPr>
          <w:p w:rsidR="00C77482" w:rsidRPr="006E0B4C" w:rsidRDefault="00C77482" w:rsidP="00115833">
            <w:pPr>
              <w:pStyle w:val="NoSpacing"/>
              <w:rPr>
                <w:rFonts w:ascii="Arial" w:hAnsi="Arial" w:cs="Arial"/>
                <w:b w:val="0"/>
                <w:bCs w:val="0"/>
              </w:rPr>
            </w:pPr>
            <w:r w:rsidRPr="006E0B4C">
              <w:rPr>
                <w:rFonts w:ascii="Arial" w:hAnsi="Arial" w:cs="Arial"/>
                <w:b w:val="0"/>
                <w:bCs w:val="0"/>
              </w:rPr>
              <w:t>No, never</w:t>
            </w:r>
          </w:p>
          <w:p w:rsidR="00C77482" w:rsidRPr="006E0B4C" w:rsidRDefault="00C77482" w:rsidP="00115833">
            <w:pPr>
              <w:pStyle w:val="NoSpacing"/>
              <w:rPr>
                <w:rFonts w:ascii="Arial" w:hAnsi="Arial" w:cs="Arial"/>
                <w:b w:val="0"/>
                <w:bCs w:val="0"/>
              </w:rPr>
            </w:pPr>
          </w:p>
        </w:tc>
        <w:tc>
          <w:tcPr>
            <w:tcW w:w="2623" w:type="dxa"/>
            <w:gridSpan w:val="2"/>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Very occasionally</w:t>
            </w:r>
          </w:p>
        </w:tc>
        <w:tc>
          <w:tcPr>
            <w:tcW w:w="2622"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Yes, often</w:t>
            </w:r>
          </w:p>
        </w:tc>
        <w:tc>
          <w:tcPr>
            <w:tcW w:w="2623" w:type="dxa"/>
            <w:tcBorders>
              <w:top w:val="single" w:sz="8" w:space="0" w:color="4F81BD" w:themeColor="accent1"/>
              <w:left w:val="single" w:sz="4"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Yes, always</w:t>
            </w:r>
          </w:p>
        </w:tc>
      </w:tr>
      <w:tr w:rsidR="00C77482" w:rsidRPr="006E0B4C" w:rsidTr="00115833">
        <w:trPr>
          <w:cnfStyle w:val="000000100000"/>
        </w:trPr>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 xml:space="preserve">      (b) What holds you back from asking more questions in lectures?</w:t>
            </w:r>
          </w:p>
        </w:tc>
      </w:tr>
      <w:tr w:rsidR="00C77482" w:rsidRPr="006E0B4C" w:rsidTr="00115833">
        <w:tc>
          <w:tcPr>
            <w:cnfStyle w:val="001000000000"/>
            <w:tcW w:w="2622" w:type="dxa"/>
            <w:tcBorders>
              <w:top w:val="single" w:sz="8" w:space="0" w:color="4F81BD" w:themeColor="accent1"/>
              <w:left w:val="single" w:sz="8" w:space="0" w:color="4F81BD" w:themeColor="accent1"/>
              <w:bottom w:val="single" w:sz="8" w:space="0" w:color="4F81BD" w:themeColor="accent1"/>
              <w:right w:val="single" w:sz="4" w:space="0" w:color="4F81BD" w:themeColor="accent1"/>
            </w:tcBorders>
          </w:tcPr>
          <w:p w:rsidR="00C77482" w:rsidRPr="006E0B4C" w:rsidRDefault="00C77482" w:rsidP="00115833">
            <w:pPr>
              <w:pStyle w:val="NoSpacing"/>
              <w:rPr>
                <w:rFonts w:ascii="Arial" w:hAnsi="Arial" w:cs="Arial"/>
                <w:b w:val="0"/>
                <w:bCs w:val="0"/>
              </w:rPr>
            </w:pPr>
            <w:r w:rsidRPr="006E0B4C">
              <w:rPr>
                <w:rFonts w:ascii="Arial" w:hAnsi="Arial" w:cs="Arial"/>
                <w:b w:val="0"/>
                <w:bCs w:val="0"/>
              </w:rPr>
              <w:t>What the lecturer might think</w:t>
            </w:r>
          </w:p>
          <w:p w:rsidR="00C77482" w:rsidRPr="006E0B4C" w:rsidRDefault="00C77482" w:rsidP="00115833">
            <w:pPr>
              <w:pStyle w:val="NoSpacing"/>
              <w:rPr>
                <w:rFonts w:ascii="Arial" w:hAnsi="Arial" w:cs="Arial"/>
                <w:b w:val="0"/>
                <w:bCs w:val="0"/>
              </w:rPr>
            </w:pPr>
          </w:p>
          <w:p w:rsidR="00C77482" w:rsidRPr="006E0B4C" w:rsidRDefault="00C77482" w:rsidP="00115833">
            <w:pPr>
              <w:pStyle w:val="NoSpacing"/>
              <w:rPr>
                <w:rFonts w:ascii="Arial" w:hAnsi="Arial" w:cs="Arial"/>
                <w:b w:val="0"/>
                <w:bCs w:val="0"/>
              </w:rPr>
            </w:pPr>
          </w:p>
        </w:tc>
        <w:tc>
          <w:tcPr>
            <w:tcW w:w="2623" w:type="dxa"/>
            <w:gridSpan w:val="2"/>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What other students might think</w:t>
            </w:r>
          </w:p>
        </w:tc>
        <w:tc>
          <w:tcPr>
            <w:tcW w:w="2622" w:type="dxa"/>
            <w:tcBorders>
              <w:top w:val="single" w:sz="8" w:space="0" w:color="4F81BD" w:themeColor="accent1"/>
              <w:left w:val="single" w:sz="4" w:space="0" w:color="4F81BD" w:themeColor="accent1"/>
              <w:bottom w:val="single" w:sz="8" w:space="0" w:color="4F81BD" w:themeColor="accent1"/>
              <w:right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I probably won't understand the answer</w:t>
            </w:r>
          </w:p>
        </w:tc>
        <w:tc>
          <w:tcPr>
            <w:tcW w:w="2623" w:type="dxa"/>
            <w:tcBorders>
              <w:top w:val="single" w:sz="8" w:space="0" w:color="4F81BD" w:themeColor="accent1"/>
              <w:left w:val="single" w:sz="4"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Other – please say what</w:t>
            </w:r>
          </w:p>
        </w:tc>
      </w:tr>
      <w:tr w:rsidR="00C77482" w:rsidRPr="006E0B4C" w:rsidTr="00115833">
        <w:trPr>
          <w:cnfStyle w:val="000000100000"/>
        </w:trPr>
        <w:tc>
          <w:tcPr>
            <w:cnfStyle w:val="001000000000"/>
            <w:tcW w:w="10490" w:type="dxa"/>
            <w:gridSpan w:val="5"/>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Additional comments</w:t>
            </w:r>
          </w:p>
          <w:p w:rsidR="00C77482" w:rsidRPr="006E0B4C" w:rsidRDefault="00C77482" w:rsidP="00115833">
            <w:pPr>
              <w:pStyle w:val="NoSpacing"/>
              <w:rPr>
                <w:rFonts w:ascii="Arial" w:hAnsi="Arial" w:cs="Arial"/>
              </w:rPr>
            </w:pPr>
          </w:p>
        </w:tc>
      </w:tr>
    </w:tbl>
    <w:p w:rsidR="00C77482" w:rsidRPr="006E0B4C" w:rsidRDefault="00C77482" w:rsidP="00C77482">
      <w:pPr>
        <w:pStyle w:val="NoSpacing"/>
        <w:jc w:val="right"/>
        <w:rPr>
          <w:rFonts w:ascii="Arial" w:hAnsi="Arial" w:cs="Arial"/>
        </w:rPr>
      </w:pPr>
      <w:r w:rsidRPr="006E0B4C">
        <w:rPr>
          <w:rFonts w:ascii="Arial" w:hAnsi="Arial" w:cs="Arial"/>
        </w:rPr>
        <w:t>(more questions on the next page – keep going)</w:t>
      </w:r>
    </w:p>
    <w:p w:rsidR="00C77482" w:rsidRPr="006E0B4C" w:rsidRDefault="00C77482" w:rsidP="00C77482">
      <w:pPr>
        <w:pStyle w:val="NoSpacing"/>
        <w:rPr>
          <w:rFonts w:ascii="Arial" w:hAnsi="Arial" w:cs="Arial"/>
        </w:rPr>
      </w:pPr>
    </w:p>
    <w:p w:rsidR="00C77482" w:rsidRPr="006E0B4C" w:rsidRDefault="00C77482" w:rsidP="00C77482">
      <w:pPr>
        <w:rPr>
          <w:rFonts w:ascii="Arial" w:hAnsi="Arial" w:cs="Arial"/>
        </w:rPr>
      </w:pPr>
    </w:p>
    <w:tbl>
      <w:tblPr>
        <w:tblStyle w:val="LightShading-Accent1"/>
        <w:tblW w:w="0" w:type="auto"/>
        <w:tblBorders>
          <w:left w:val="single" w:sz="8" w:space="0" w:color="4F81BD" w:themeColor="accent1"/>
          <w:right w:val="single" w:sz="8" w:space="0" w:color="4F81BD" w:themeColor="accent1"/>
          <w:insideH w:val="single" w:sz="8" w:space="0" w:color="4F81BD" w:themeColor="accent1"/>
        </w:tblBorders>
        <w:tblLook w:val="04A0"/>
      </w:tblPr>
      <w:tblGrid>
        <w:gridCol w:w="2622"/>
        <w:gridCol w:w="2623"/>
        <w:gridCol w:w="2622"/>
        <w:gridCol w:w="2623"/>
      </w:tblGrid>
      <w:tr w:rsidR="00C77482" w:rsidRPr="006E0B4C" w:rsidTr="00115833">
        <w:trPr>
          <w:cnfStyle w:val="100000000000"/>
        </w:trPr>
        <w:tc>
          <w:tcPr>
            <w:cnfStyle w:val="001000000000"/>
            <w:tcW w:w="10490" w:type="dxa"/>
            <w:gridSpan w:val="4"/>
            <w:tcBorders>
              <w:top w:val="none" w:sz="0" w:space="0" w:color="auto"/>
              <w:left w:val="none" w:sz="0" w:space="0" w:color="auto"/>
              <w:right w:val="none" w:sz="0" w:space="0" w:color="auto"/>
            </w:tcBorders>
            <w:shd w:val="clear" w:color="auto" w:fill="D3DFEE"/>
          </w:tcPr>
          <w:p w:rsidR="00C77482" w:rsidRPr="006E0B4C" w:rsidRDefault="00C77482" w:rsidP="00115833">
            <w:pPr>
              <w:pStyle w:val="NoSpacing"/>
              <w:rPr>
                <w:rFonts w:ascii="Arial" w:hAnsi="Arial" w:cs="Arial"/>
              </w:rPr>
            </w:pPr>
            <w:r w:rsidRPr="006E0B4C">
              <w:rPr>
                <w:rFonts w:ascii="Arial" w:hAnsi="Arial" w:cs="Arial"/>
              </w:rPr>
              <w:t>Q8 (a) In a lab session do you feel able to ask a question about something you don't understand?</w:t>
            </w:r>
          </w:p>
        </w:tc>
      </w:tr>
      <w:tr w:rsidR="00C77482" w:rsidRPr="006E0B4C" w:rsidTr="00115833">
        <w:trPr>
          <w:cnfStyle w:val="000000100000"/>
        </w:trPr>
        <w:tc>
          <w:tcPr>
            <w:cnfStyle w:val="001000000000"/>
            <w:tcW w:w="2622" w:type="dxa"/>
            <w:tcBorders>
              <w:left w:val="none" w:sz="0" w:space="0" w:color="auto"/>
              <w:bottom w:val="single" w:sz="8" w:space="0" w:color="4F81BD" w:themeColor="accent1"/>
              <w:right w:val="single" w:sz="4" w:space="0" w:color="4F81BD" w:themeColor="accent1"/>
            </w:tcBorders>
            <w:shd w:val="clear" w:color="auto" w:fill="auto"/>
          </w:tcPr>
          <w:p w:rsidR="00C77482" w:rsidRPr="006E0B4C" w:rsidRDefault="00C77482" w:rsidP="00115833">
            <w:pPr>
              <w:pStyle w:val="NoSpacing"/>
              <w:rPr>
                <w:rFonts w:ascii="Arial" w:hAnsi="Arial" w:cs="Arial"/>
                <w:b w:val="0"/>
                <w:bCs w:val="0"/>
              </w:rPr>
            </w:pPr>
            <w:r w:rsidRPr="006E0B4C">
              <w:rPr>
                <w:rFonts w:ascii="Arial" w:hAnsi="Arial" w:cs="Arial"/>
                <w:b w:val="0"/>
                <w:bCs w:val="0"/>
              </w:rPr>
              <w:t>No, never</w:t>
            </w:r>
          </w:p>
          <w:p w:rsidR="00C77482" w:rsidRPr="006E0B4C" w:rsidRDefault="00C77482" w:rsidP="00115833">
            <w:pPr>
              <w:pStyle w:val="NoSpacing"/>
              <w:rPr>
                <w:rFonts w:ascii="Arial" w:hAnsi="Arial" w:cs="Arial"/>
                <w:b w:val="0"/>
                <w:bCs w:val="0"/>
              </w:rPr>
            </w:pPr>
          </w:p>
        </w:tc>
        <w:tc>
          <w:tcPr>
            <w:tcW w:w="2623" w:type="dxa"/>
            <w:tcBorders>
              <w:left w:val="single" w:sz="4" w:space="0" w:color="4F81BD" w:themeColor="accent1"/>
              <w:bottom w:val="single" w:sz="8" w:space="0" w:color="4F81BD" w:themeColor="accent1"/>
              <w:right w:val="single" w:sz="4"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lastRenderedPageBreak/>
              <w:t>Very occasionally</w:t>
            </w:r>
          </w:p>
        </w:tc>
        <w:tc>
          <w:tcPr>
            <w:tcW w:w="2622" w:type="dxa"/>
            <w:tcBorders>
              <w:left w:val="single" w:sz="4" w:space="0" w:color="4F81BD" w:themeColor="accent1"/>
              <w:bottom w:val="single" w:sz="8" w:space="0" w:color="4F81BD" w:themeColor="accent1"/>
              <w:right w:val="single" w:sz="4"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Yes, often</w:t>
            </w:r>
          </w:p>
        </w:tc>
        <w:tc>
          <w:tcPr>
            <w:tcW w:w="2623" w:type="dxa"/>
            <w:tcBorders>
              <w:left w:val="single" w:sz="4" w:space="0" w:color="4F81BD" w:themeColor="accent1"/>
              <w:bottom w:val="single" w:sz="8" w:space="0" w:color="4F81BD" w:themeColor="accent1"/>
              <w:right w:val="none" w:sz="0" w:space="0" w:color="auto"/>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Yes, always</w:t>
            </w:r>
          </w:p>
        </w:tc>
      </w:tr>
      <w:tr w:rsidR="00C77482" w:rsidRPr="006E0B4C" w:rsidTr="00115833">
        <w:tc>
          <w:tcPr>
            <w:cnfStyle w:val="001000000000"/>
            <w:tcW w:w="10490" w:type="dxa"/>
            <w:gridSpan w:val="4"/>
            <w:tcBorders>
              <w:bottom w:val="single" w:sz="8" w:space="0" w:color="4F81BD" w:themeColor="accent1"/>
            </w:tcBorders>
            <w:shd w:val="clear" w:color="auto" w:fill="D3DFEE"/>
          </w:tcPr>
          <w:p w:rsidR="00C77482" w:rsidRPr="006E0B4C" w:rsidRDefault="00C77482" w:rsidP="00115833">
            <w:pPr>
              <w:pStyle w:val="NoSpacing"/>
              <w:rPr>
                <w:rFonts w:ascii="Arial" w:hAnsi="Arial" w:cs="Arial"/>
              </w:rPr>
            </w:pPr>
            <w:r w:rsidRPr="006E0B4C">
              <w:rPr>
                <w:rFonts w:ascii="Arial" w:hAnsi="Arial" w:cs="Arial"/>
              </w:rPr>
              <w:lastRenderedPageBreak/>
              <w:t xml:space="preserve">      (b) What holds you back from asking more questions in lab sessions?</w:t>
            </w:r>
          </w:p>
        </w:tc>
      </w:tr>
      <w:tr w:rsidR="00C77482" w:rsidRPr="006E0B4C" w:rsidTr="00115833">
        <w:trPr>
          <w:cnfStyle w:val="000000100000"/>
        </w:trPr>
        <w:tc>
          <w:tcPr>
            <w:cnfStyle w:val="001000000000"/>
            <w:tcW w:w="2622" w:type="dxa"/>
            <w:tcBorders>
              <w:left w:val="none" w:sz="0" w:space="0" w:color="auto"/>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rPr>
                <w:rFonts w:ascii="Arial" w:hAnsi="Arial" w:cs="Arial"/>
                <w:b w:val="0"/>
                <w:bCs w:val="0"/>
              </w:rPr>
            </w:pPr>
            <w:r w:rsidRPr="006E0B4C">
              <w:rPr>
                <w:rFonts w:ascii="Arial" w:hAnsi="Arial" w:cs="Arial"/>
                <w:b w:val="0"/>
                <w:bCs w:val="0"/>
              </w:rPr>
              <w:t>What the lecturer might think</w:t>
            </w:r>
          </w:p>
          <w:p w:rsidR="00C77482" w:rsidRPr="006E0B4C" w:rsidRDefault="00C77482" w:rsidP="00115833">
            <w:pPr>
              <w:pStyle w:val="NoSpacing"/>
              <w:rPr>
                <w:rFonts w:ascii="Arial" w:hAnsi="Arial" w:cs="Arial"/>
                <w:b w:val="0"/>
                <w:bCs w:val="0"/>
              </w:rPr>
            </w:pPr>
          </w:p>
          <w:p w:rsidR="00C77482" w:rsidRPr="006E0B4C" w:rsidRDefault="00C77482" w:rsidP="00115833">
            <w:pPr>
              <w:pStyle w:val="NoSpacing"/>
              <w:rPr>
                <w:rFonts w:ascii="Arial" w:hAnsi="Arial" w:cs="Arial"/>
                <w:b w:val="0"/>
                <w:bCs w:val="0"/>
              </w:rPr>
            </w:pPr>
          </w:p>
        </w:tc>
        <w:tc>
          <w:tcPr>
            <w:tcW w:w="2623" w:type="dxa"/>
            <w:tcBorders>
              <w:left w:val="single" w:sz="4" w:space="0" w:color="4F81BD" w:themeColor="accent1"/>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What other students might think</w:t>
            </w:r>
          </w:p>
        </w:tc>
        <w:tc>
          <w:tcPr>
            <w:tcW w:w="2622" w:type="dxa"/>
            <w:tcBorders>
              <w:left w:val="single" w:sz="4" w:space="0" w:color="4F81BD" w:themeColor="accent1"/>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I probably won't understand the answer</w:t>
            </w:r>
          </w:p>
        </w:tc>
        <w:tc>
          <w:tcPr>
            <w:tcW w:w="2623" w:type="dxa"/>
            <w:tcBorders>
              <w:left w:val="single" w:sz="4" w:space="0" w:color="4F81BD" w:themeColor="accent1"/>
              <w:bottom w:val="single" w:sz="4" w:space="0" w:color="4F81BD" w:themeColor="accent1"/>
              <w:right w:val="none" w:sz="0" w:space="0" w:color="auto"/>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Other – please say what</w:t>
            </w:r>
          </w:p>
        </w:tc>
      </w:tr>
      <w:tr w:rsidR="00C77482" w:rsidRPr="006E0B4C" w:rsidTr="00115833">
        <w:tc>
          <w:tcPr>
            <w:cnfStyle w:val="001000000000"/>
            <w:tcW w:w="10490" w:type="dxa"/>
            <w:gridSpan w:val="4"/>
            <w:tcBorders>
              <w:top w:val="single" w:sz="4"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Additional comments</w:t>
            </w:r>
          </w:p>
          <w:p w:rsidR="00C77482" w:rsidRPr="006E0B4C" w:rsidRDefault="00C77482" w:rsidP="00115833">
            <w:pPr>
              <w:pStyle w:val="NoSpacing"/>
              <w:rPr>
                <w:rFonts w:ascii="Arial" w:hAnsi="Arial" w:cs="Arial"/>
              </w:rPr>
            </w:pPr>
          </w:p>
        </w:tc>
      </w:tr>
      <w:tr w:rsidR="00C77482" w:rsidRPr="006E0B4C" w:rsidTr="00115833">
        <w:trPr>
          <w:cnfStyle w:val="000000100000"/>
        </w:trPr>
        <w:tc>
          <w:tcPr>
            <w:cnfStyle w:val="001000000000"/>
            <w:tcW w:w="10490" w:type="dxa"/>
            <w:gridSpan w:val="4"/>
            <w:tcBorders>
              <w:left w:val="none" w:sz="0" w:space="0" w:color="auto"/>
              <w:bottom w:val="single" w:sz="8" w:space="0" w:color="4F81BD" w:themeColor="accent1"/>
              <w:right w:val="none" w:sz="0" w:space="0" w:color="auto"/>
            </w:tcBorders>
          </w:tcPr>
          <w:p w:rsidR="00C77482" w:rsidRPr="006E0B4C" w:rsidRDefault="00C77482" w:rsidP="00115833">
            <w:pPr>
              <w:pStyle w:val="NoSpacing"/>
              <w:rPr>
                <w:rFonts w:ascii="Arial" w:hAnsi="Arial" w:cs="Arial"/>
              </w:rPr>
            </w:pPr>
            <w:r w:rsidRPr="006E0B4C">
              <w:rPr>
                <w:rFonts w:ascii="Arial" w:hAnsi="Arial" w:cs="Arial"/>
              </w:rPr>
              <w:t>Q9 If you can't complete all the tutorial exercises for a lecture in the lab session do you work on them in your own time during the week</w:t>
            </w:r>
          </w:p>
        </w:tc>
      </w:tr>
      <w:tr w:rsidR="00C77482" w:rsidRPr="006E0B4C" w:rsidTr="00115833">
        <w:tc>
          <w:tcPr>
            <w:cnfStyle w:val="001000000000"/>
            <w:tcW w:w="2622" w:type="dxa"/>
            <w:tcBorders>
              <w:bottom w:val="single" w:sz="4" w:space="0" w:color="4F81BD" w:themeColor="accent1"/>
              <w:right w:val="single" w:sz="4" w:space="0" w:color="4F81BD" w:themeColor="accent1"/>
            </w:tcBorders>
          </w:tcPr>
          <w:p w:rsidR="00C77482" w:rsidRPr="006E0B4C" w:rsidRDefault="00C77482" w:rsidP="00115833">
            <w:pPr>
              <w:pStyle w:val="NoSpacing"/>
              <w:rPr>
                <w:rFonts w:ascii="Arial" w:hAnsi="Arial" w:cs="Arial"/>
                <w:b w:val="0"/>
                <w:bCs w:val="0"/>
              </w:rPr>
            </w:pPr>
            <w:r w:rsidRPr="006E0B4C">
              <w:rPr>
                <w:rFonts w:ascii="Arial" w:hAnsi="Arial" w:cs="Arial"/>
                <w:b w:val="0"/>
                <w:bCs w:val="0"/>
              </w:rPr>
              <w:t>No, never</w:t>
            </w:r>
          </w:p>
          <w:p w:rsidR="00C77482" w:rsidRPr="006E0B4C" w:rsidRDefault="00C77482" w:rsidP="00115833">
            <w:pPr>
              <w:pStyle w:val="NoSpacing"/>
              <w:rPr>
                <w:rFonts w:ascii="Arial" w:hAnsi="Arial" w:cs="Arial"/>
                <w:b w:val="0"/>
                <w:bCs w:val="0"/>
              </w:rPr>
            </w:pPr>
          </w:p>
        </w:tc>
        <w:tc>
          <w:tcPr>
            <w:tcW w:w="2623" w:type="dxa"/>
            <w:tcBorders>
              <w:left w:val="single" w:sz="4" w:space="0" w:color="4F81BD" w:themeColor="accent1"/>
              <w:bottom w:val="single" w:sz="4" w:space="0" w:color="4F81BD" w:themeColor="accent1"/>
              <w:right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Very occasionally</w:t>
            </w:r>
          </w:p>
        </w:tc>
        <w:tc>
          <w:tcPr>
            <w:tcW w:w="2622" w:type="dxa"/>
            <w:tcBorders>
              <w:left w:val="single" w:sz="4" w:space="0" w:color="4F81BD" w:themeColor="accent1"/>
              <w:bottom w:val="single" w:sz="4" w:space="0" w:color="4F81BD" w:themeColor="accent1"/>
              <w:right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Yes, often</w:t>
            </w:r>
          </w:p>
        </w:tc>
        <w:tc>
          <w:tcPr>
            <w:tcW w:w="2623" w:type="dxa"/>
            <w:tcBorders>
              <w:left w:val="single" w:sz="4" w:space="0" w:color="4F81BD" w:themeColor="accent1"/>
              <w:bottom w:val="single" w:sz="4" w:space="0" w:color="4F81BD" w:themeColor="accent1"/>
            </w:tcBorders>
          </w:tcPr>
          <w:p w:rsidR="00C77482" w:rsidRPr="006E0B4C" w:rsidRDefault="00C77482" w:rsidP="00115833">
            <w:pPr>
              <w:pStyle w:val="NoSpacing"/>
              <w:cnfStyle w:val="000000000000"/>
              <w:rPr>
                <w:rFonts w:ascii="Arial" w:hAnsi="Arial" w:cs="Arial"/>
              </w:rPr>
            </w:pPr>
            <w:r w:rsidRPr="006E0B4C">
              <w:rPr>
                <w:rFonts w:ascii="Arial" w:hAnsi="Arial" w:cs="Arial"/>
              </w:rPr>
              <w:t>Yes, always</w:t>
            </w:r>
          </w:p>
        </w:tc>
      </w:tr>
      <w:tr w:rsidR="00C77482" w:rsidRPr="006E0B4C" w:rsidTr="00115833">
        <w:trPr>
          <w:cnfStyle w:val="000000100000"/>
        </w:trPr>
        <w:tc>
          <w:tcPr>
            <w:cnfStyle w:val="001000000000"/>
            <w:tcW w:w="10490" w:type="dxa"/>
            <w:gridSpan w:val="4"/>
            <w:tcBorders>
              <w:top w:val="single" w:sz="4" w:space="0" w:color="4F81BD" w:themeColor="accent1"/>
              <w:left w:val="none" w:sz="0" w:space="0" w:color="auto"/>
              <w:right w:val="none" w:sz="0" w:space="0" w:color="auto"/>
            </w:tcBorders>
            <w:shd w:val="clear" w:color="auto" w:fill="auto"/>
          </w:tcPr>
          <w:p w:rsidR="00C77482" w:rsidRPr="006E0B4C" w:rsidRDefault="00C77482" w:rsidP="00115833">
            <w:pPr>
              <w:pStyle w:val="NoSpacing"/>
              <w:rPr>
                <w:rFonts w:ascii="Arial" w:hAnsi="Arial" w:cs="Arial"/>
              </w:rPr>
            </w:pPr>
            <w:r w:rsidRPr="006E0B4C">
              <w:rPr>
                <w:rFonts w:ascii="Arial" w:hAnsi="Arial" w:cs="Arial"/>
              </w:rPr>
              <w:t>Additional comments</w:t>
            </w:r>
          </w:p>
          <w:p w:rsidR="00C77482" w:rsidRPr="006E0B4C" w:rsidRDefault="00C77482" w:rsidP="00115833">
            <w:pPr>
              <w:pStyle w:val="NoSpacing"/>
              <w:rPr>
                <w:rFonts w:ascii="Arial" w:hAnsi="Arial" w:cs="Arial"/>
              </w:rPr>
            </w:pPr>
          </w:p>
        </w:tc>
      </w:tr>
      <w:tr w:rsidR="00C77482" w:rsidRPr="006E0B4C" w:rsidTr="00115833">
        <w:tc>
          <w:tcPr>
            <w:cnfStyle w:val="001000000000"/>
            <w:tcW w:w="10490" w:type="dxa"/>
            <w:gridSpan w:val="4"/>
            <w:tcBorders>
              <w:bottom w:val="single" w:sz="8"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Q10 Apart from the timetabled lecture and lab sessions how many additional hours per week do you spend programming?</w:t>
            </w:r>
          </w:p>
        </w:tc>
      </w:tr>
      <w:tr w:rsidR="00C77482" w:rsidRPr="006E0B4C" w:rsidTr="00115833">
        <w:trPr>
          <w:cnfStyle w:val="000000100000"/>
        </w:trPr>
        <w:tc>
          <w:tcPr>
            <w:cnfStyle w:val="001000000000"/>
            <w:tcW w:w="2622" w:type="dxa"/>
            <w:tcBorders>
              <w:left w:val="none" w:sz="0" w:space="0" w:color="auto"/>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rPr>
                <w:rFonts w:ascii="Arial" w:hAnsi="Arial" w:cs="Arial"/>
                <w:b w:val="0"/>
                <w:bCs w:val="0"/>
              </w:rPr>
            </w:pPr>
            <w:r w:rsidRPr="006E0B4C">
              <w:rPr>
                <w:rFonts w:ascii="Arial" w:hAnsi="Arial" w:cs="Arial"/>
                <w:b w:val="0"/>
                <w:bCs w:val="0"/>
              </w:rPr>
              <w:t>&lt; 1 hour</w:t>
            </w:r>
          </w:p>
          <w:p w:rsidR="00C77482" w:rsidRPr="006E0B4C" w:rsidRDefault="00C77482" w:rsidP="00115833">
            <w:pPr>
              <w:pStyle w:val="NoSpacing"/>
              <w:rPr>
                <w:rFonts w:ascii="Arial" w:hAnsi="Arial" w:cs="Arial"/>
                <w:b w:val="0"/>
                <w:bCs w:val="0"/>
              </w:rPr>
            </w:pPr>
          </w:p>
        </w:tc>
        <w:tc>
          <w:tcPr>
            <w:tcW w:w="2623" w:type="dxa"/>
            <w:tcBorders>
              <w:left w:val="single" w:sz="4" w:space="0" w:color="4F81BD" w:themeColor="accent1"/>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1 hour to 3 hours</w:t>
            </w:r>
          </w:p>
        </w:tc>
        <w:tc>
          <w:tcPr>
            <w:tcW w:w="2622" w:type="dxa"/>
            <w:tcBorders>
              <w:left w:val="single" w:sz="4" w:space="0" w:color="4F81BD" w:themeColor="accent1"/>
              <w:bottom w:val="single" w:sz="4" w:space="0" w:color="4F81BD" w:themeColor="accent1"/>
              <w:right w:val="single" w:sz="4" w:space="0" w:color="4F81BD" w:themeColor="accent1"/>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3 hours to 6 hours</w:t>
            </w:r>
          </w:p>
        </w:tc>
        <w:tc>
          <w:tcPr>
            <w:tcW w:w="2623" w:type="dxa"/>
            <w:tcBorders>
              <w:left w:val="single" w:sz="4" w:space="0" w:color="4F81BD" w:themeColor="accent1"/>
              <w:bottom w:val="single" w:sz="4" w:space="0" w:color="4F81BD" w:themeColor="accent1"/>
              <w:right w:val="none" w:sz="0" w:space="0" w:color="auto"/>
            </w:tcBorders>
            <w:shd w:val="clear" w:color="auto" w:fill="auto"/>
          </w:tcPr>
          <w:p w:rsidR="00C77482" w:rsidRPr="006E0B4C" w:rsidRDefault="00C77482" w:rsidP="00115833">
            <w:pPr>
              <w:pStyle w:val="NoSpacing"/>
              <w:cnfStyle w:val="000000100000"/>
              <w:rPr>
                <w:rFonts w:ascii="Arial" w:hAnsi="Arial" w:cs="Arial"/>
              </w:rPr>
            </w:pPr>
            <w:r w:rsidRPr="006E0B4C">
              <w:rPr>
                <w:rFonts w:ascii="Arial" w:hAnsi="Arial" w:cs="Arial"/>
              </w:rPr>
              <w:t>&gt; 6 hours</w:t>
            </w:r>
          </w:p>
        </w:tc>
      </w:tr>
      <w:tr w:rsidR="00C77482" w:rsidRPr="006E0B4C" w:rsidTr="00115833">
        <w:tc>
          <w:tcPr>
            <w:cnfStyle w:val="001000000000"/>
            <w:tcW w:w="10490" w:type="dxa"/>
            <w:gridSpan w:val="4"/>
            <w:tcBorders>
              <w:top w:val="single" w:sz="4" w:space="0" w:color="4F81BD" w:themeColor="accent1"/>
            </w:tcBorders>
          </w:tcPr>
          <w:p w:rsidR="00C77482" w:rsidRPr="006E0B4C" w:rsidRDefault="00C77482" w:rsidP="00115833">
            <w:pPr>
              <w:pStyle w:val="NoSpacing"/>
              <w:rPr>
                <w:rFonts w:ascii="Arial" w:hAnsi="Arial" w:cs="Arial"/>
              </w:rPr>
            </w:pPr>
            <w:r w:rsidRPr="006E0B4C">
              <w:rPr>
                <w:rFonts w:ascii="Arial" w:hAnsi="Arial" w:cs="Arial"/>
              </w:rPr>
              <w:t>Additional comments</w:t>
            </w:r>
          </w:p>
          <w:p w:rsidR="00C77482" w:rsidRPr="006E0B4C" w:rsidRDefault="00C77482" w:rsidP="00115833">
            <w:pPr>
              <w:pStyle w:val="NoSpacing"/>
              <w:rPr>
                <w:rFonts w:ascii="Arial" w:hAnsi="Arial" w:cs="Arial"/>
              </w:rPr>
            </w:pPr>
          </w:p>
        </w:tc>
      </w:tr>
      <w:tr w:rsidR="00C77482" w:rsidRPr="006E0B4C" w:rsidTr="00115833">
        <w:trPr>
          <w:cnfStyle w:val="000000100000"/>
        </w:trPr>
        <w:tc>
          <w:tcPr>
            <w:cnfStyle w:val="001000000000"/>
            <w:tcW w:w="10490" w:type="dxa"/>
            <w:gridSpan w:val="4"/>
            <w:tcBorders>
              <w:left w:val="none" w:sz="0" w:space="0" w:color="auto"/>
              <w:right w:val="none" w:sz="0" w:space="0" w:color="auto"/>
            </w:tcBorders>
          </w:tcPr>
          <w:p w:rsidR="00C77482" w:rsidRPr="006E0B4C" w:rsidRDefault="00C77482" w:rsidP="00115833">
            <w:pPr>
              <w:pStyle w:val="NoSpacing"/>
              <w:rPr>
                <w:rFonts w:ascii="Arial" w:hAnsi="Arial" w:cs="Arial"/>
              </w:rPr>
            </w:pPr>
            <w:r w:rsidRPr="006E0B4C">
              <w:rPr>
                <w:rFonts w:ascii="Arial" w:hAnsi="Arial" w:cs="Arial"/>
              </w:rPr>
              <w:t>Q11 What do you most hope to get out of studying this course (i.e. Mobile Application Development)?</w:t>
            </w:r>
          </w:p>
        </w:tc>
      </w:tr>
      <w:tr w:rsidR="00C77482" w:rsidRPr="006E0B4C" w:rsidTr="00115833">
        <w:tc>
          <w:tcPr>
            <w:cnfStyle w:val="001000000000"/>
            <w:tcW w:w="10490" w:type="dxa"/>
            <w:gridSpan w:val="4"/>
          </w:tcPr>
          <w:p w:rsidR="00C77482" w:rsidRPr="006E0B4C" w:rsidRDefault="00C77482" w:rsidP="00115833">
            <w:pPr>
              <w:pStyle w:val="NoSpacing"/>
              <w:rPr>
                <w:rFonts w:ascii="Arial" w:hAnsi="Arial" w:cs="Arial"/>
              </w:rPr>
            </w:pPr>
            <w:r w:rsidRPr="006E0B4C">
              <w:rPr>
                <w:rFonts w:ascii="Arial" w:hAnsi="Arial" w:cs="Arial"/>
              </w:rPr>
              <w:t>Answer</w:t>
            </w:r>
          </w:p>
          <w:p w:rsidR="00C77482" w:rsidRPr="006E0B4C" w:rsidRDefault="00C77482" w:rsidP="00115833">
            <w:pPr>
              <w:pStyle w:val="NoSpacing"/>
              <w:rPr>
                <w:rFonts w:ascii="Arial" w:hAnsi="Arial" w:cs="Arial"/>
              </w:rPr>
            </w:pPr>
          </w:p>
          <w:p w:rsidR="00C77482" w:rsidRPr="006E0B4C" w:rsidRDefault="00C77482" w:rsidP="00115833">
            <w:pPr>
              <w:pStyle w:val="NoSpacing"/>
              <w:rPr>
                <w:rFonts w:ascii="Arial" w:hAnsi="Arial" w:cs="Arial"/>
              </w:rPr>
            </w:pPr>
          </w:p>
        </w:tc>
      </w:tr>
      <w:tr w:rsidR="00C77482" w:rsidRPr="006E0B4C" w:rsidTr="00115833">
        <w:trPr>
          <w:cnfStyle w:val="000000100000"/>
        </w:trPr>
        <w:tc>
          <w:tcPr>
            <w:cnfStyle w:val="001000000000"/>
            <w:tcW w:w="10490" w:type="dxa"/>
            <w:gridSpan w:val="4"/>
            <w:tcBorders>
              <w:left w:val="none" w:sz="0" w:space="0" w:color="auto"/>
              <w:right w:val="none" w:sz="0" w:space="0" w:color="auto"/>
            </w:tcBorders>
          </w:tcPr>
          <w:p w:rsidR="00C77482" w:rsidRPr="006E0B4C" w:rsidRDefault="00C77482" w:rsidP="00115833">
            <w:pPr>
              <w:pStyle w:val="NoSpacing"/>
              <w:rPr>
                <w:rFonts w:ascii="Arial" w:hAnsi="Arial" w:cs="Arial"/>
              </w:rPr>
            </w:pPr>
            <w:r w:rsidRPr="006E0B4C">
              <w:rPr>
                <w:rFonts w:ascii="Arial" w:hAnsi="Arial" w:cs="Arial"/>
              </w:rPr>
              <w:t>Q12 Do you hope to work in mobile development once you have finished your MSc?</w:t>
            </w:r>
          </w:p>
        </w:tc>
      </w:tr>
      <w:tr w:rsidR="00C77482" w:rsidRPr="006E0B4C" w:rsidTr="00115833">
        <w:tc>
          <w:tcPr>
            <w:cnfStyle w:val="001000000000"/>
            <w:tcW w:w="10490" w:type="dxa"/>
            <w:gridSpan w:val="4"/>
          </w:tcPr>
          <w:p w:rsidR="00C77482" w:rsidRPr="006E0B4C" w:rsidRDefault="00C77482" w:rsidP="00115833">
            <w:pPr>
              <w:pStyle w:val="NoSpacing"/>
              <w:rPr>
                <w:rFonts w:ascii="Arial" w:hAnsi="Arial" w:cs="Arial"/>
              </w:rPr>
            </w:pPr>
            <w:r w:rsidRPr="006E0B4C">
              <w:rPr>
                <w:rFonts w:ascii="Arial" w:hAnsi="Arial" w:cs="Arial"/>
              </w:rPr>
              <w:t>Answer</w:t>
            </w:r>
          </w:p>
          <w:p w:rsidR="00C77482" w:rsidRPr="006E0B4C" w:rsidRDefault="00C77482" w:rsidP="00115833">
            <w:pPr>
              <w:pStyle w:val="NoSpacing"/>
              <w:rPr>
                <w:rFonts w:ascii="Arial" w:hAnsi="Arial" w:cs="Arial"/>
              </w:rPr>
            </w:pPr>
          </w:p>
        </w:tc>
      </w:tr>
      <w:tr w:rsidR="00C77482" w:rsidRPr="006E0B4C" w:rsidTr="00115833">
        <w:trPr>
          <w:cnfStyle w:val="000000100000"/>
        </w:trPr>
        <w:tc>
          <w:tcPr>
            <w:cnfStyle w:val="001000000000"/>
            <w:tcW w:w="10490" w:type="dxa"/>
            <w:gridSpan w:val="4"/>
            <w:tcBorders>
              <w:left w:val="none" w:sz="0" w:space="0" w:color="auto"/>
              <w:right w:val="none" w:sz="0" w:space="0" w:color="auto"/>
            </w:tcBorders>
          </w:tcPr>
          <w:p w:rsidR="00C77482" w:rsidRPr="006E0B4C" w:rsidRDefault="00C77482" w:rsidP="00115833">
            <w:pPr>
              <w:pStyle w:val="NoSpacing"/>
              <w:rPr>
                <w:rFonts w:ascii="Arial" w:hAnsi="Arial" w:cs="Arial"/>
              </w:rPr>
            </w:pPr>
            <w:r w:rsidRPr="006E0B4C">
              <w:rPr>
                <w:rFonts w:ascii="Arial" w:hAnsi="Arial" w:cs="Arial"/>
              </w:rPr>
              <w:t>Q13 Anything else you want to say?</w:t>
            </w:r>
          </w:p>
        </w:tc>
      </w:tr>
      <w:tr w:rsidR="00C77482" w:rsidRPr="006E0B4C" w:rsidTr="00115833">
        <w:tc>
          <w:tcPr>
            <w:cnfStyle w:val="001000000000"/>
            <w:tcW w:w="10490" w:type="dxa"/>
            <w:gridSpan w:val="4"/>
          </w:tcPr>
          <w:p w:rsidR="00C77482" w:rsidRPr="006E0B4C" w:rsidRDefault="00C77482" w:rsidP="00115833">
            <w:pPr>
              <w:pStyle w:val="NoSpacing"/>
              <w:rPr>
                <w:rFonts w:ascii="Arial" w:hAnsi="Arial" w:cs="Arial"/>
              </w:rPr>
            </w:pPr>
            <w:r w:rsidRPr="006E0B4C">
              <w:rPr>
                <w:rFonts w:ascii="Arial" w:hAnsi="Arial" w:cs="Arial"/>
              </w:rPr>
              <w:t>Answer</w:t>
            </w:r>
          </w:p>
          <w:p w:rsidR="00C77482" w:rsidRPr="006E0B4C" w:rsidRDefault="00C77482" w:rsidP="00115833">
            <w:pPr>
              <w:pStyle w:val="NoSpacing"/>
              <w:rPr>
                <w:rFonts w:ascii="Arial" w:hAnsi="Arial" w:cs="Arial"/>
              </w:rPr>
            </w:pPr>
          </w:p>
          <w:p w:rsidR="00C77482" w:rsidRPr="006E0B4C" w:rsidRDefault="00C77482" w:rsidP="00115833">
            <w:pPr>
              <w:pStyle w:val="NoSpacing"/>
              <w:rPr>
                <w:rFonts w:ascii="Arial" w:hAnsi="Arial" w:cs="Arial"/>
              </w:rPr>
            </w:pPr>
          </w:p>
          <w:p w:rsidR="00C77482" w:rsidRPr="006E0B4C" w:rsidRDefault="00C77482" w:rsidP="00115833">
            <w:pPr>
              <w:pStyle w:val="NoSpacing"/>
              <w:rPr>
                <w:rFonts w:ascii="Arial" w:hAnsi="Arial" w:cs="Arial"/>
              </w:rPr>
            </w:pPr>
          </w:p>
          <w:p w:rsidR="00C77482" w:rsidRPr="006E0B4C" w:rsidRDefault="00C77482" w:rsidP="00115833">
            <w:pPr>
              <w:pStyle w:val="NoSpacing"/>
              <w:rPr>
                <w:rFonts w:ascii="Arial" w:hAnsi="Arial" w:cs="Arial"/>
              </w:rPr>
            </w:pPr>
          </w:p>
        </w:tc>
      </w:tr>
    </w:tbl>
    <w:p w:rsidR="00C77482" w:rsidRPr="006E0B4C" w:rsidRDefault="00C77482" w:rsidP="00C77482">
      <w:pPr>
        <w:pStyle w:val="NoSpacing"/>
        <w:rPr>
          <w:rFonts w:ascii="Arial" w:hAnsi="Arial" w:cs="Arial"/>
          <w:b/>
          <w:bCs/>
          <w:color w:val="365F91" w:themeColor="accent1" w:themeShade="BF"/>
        </w:rPr>
      </w:pPr>
    </w:p>
    <w:p w:rsidR="00BA5700" w:rsidRDefault="00BA5700"/>
    <w:sectPr w:rsidR="00BA5700" w:rsidSect="00F076D4">
      <w:footerReference w:type="default" r:id="rId4"/>
      <w:pgSz w:w="11906" w:h="16838"/>
      <w:pgMar w:top="720" w:right="720" w:bottom="720" w:left="720" w:header="709" w:footer="262"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6D4" w:rsidRDefault="00C77482" w:rsidP="00F076D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77482"/>
    <w:rsid w:val="00BA5700"/>
    <w:rsid w:val="00C774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482"/>
    <w:rPr>
      <w:rFonts w:ascii="Calibri" w:eastAsia="Calibri" w:hAnsi="Calibri" w:cs="Times New Roman"/>
    </w:rPr>
  </w:style>
  <w:style w:type="paragraph" w:styleId="Heading2">
    <w:name w:val="heading 2"/>
    <w:basedOn w:val="Normal"/>
    <w:next w:val="Normal"/>
    <w:link w:val="Heading2Char"/>
    <w:uiPriority w:val="9"/>
    <w:unhideWhenUsed/>
    <w:qFormat/>
    <w:rsid w:val="00C77482"/>
    <w:pPr>
      <w:keepNext/>
      <w:keepLines/>
      <w:spacing w:before="40" w:after="0" w:line="259" w:lineRule="auto"/>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7482"/>
    <w:rPr>
      <w:rFonts w:ascii="Calibri Light" w:eastAsia="Times New Roman" w:hAnsi="Calibri Light" w:cs="Times New Roman"/>
      <w:color w:val="2E74B5"/>
      <w:sz w:val="26"/>
      <w:szCs w:val="26"/>
    </w:rPr>
  </w:style>
  <w:style w:type="paragraph" w:styleId="NoSpacing">
    <w:name w:val="No Spacing"/>
    <w:uiPriority w:val="1"/>
    <w:qFormat/>
    <w:rsid w:val="00C77482"/>
    <w:pPr>
      <w:spacing w:after="0" w:line="240" w:lineRule="auto"/>
    </w:pPr>
    <w:rPr>
      <w:rFonts w:ascii="Calibri" w:eastAsia="Calibri" w:hAnsi="Calibri" w:cs="Times New Roman"/>
    </w:rPr>
  </w:style>
  <w:style w:type="table" w:styleId="LightShading-Accent1">
    <w:name w:val="Light Shading Accent 1"/>
    <w:basedOn w:val="TableNormal"/>
    <w:uiPriority w:val="60"/>
    <w:rsid w:val="00C77482"/>
    <w:pPr>
      <w:spacing w:after="0" w:line="240" w:lineRule="auto"/>
    </w:pPr>
    <w:rPr>
      <w:rFonts w:ascii="Calibri" w:eastAsia="Calibri" w:hAnsi="Calibri" w:cs="Times New Roman"/>
      <w:color w:val="365F91" w:themeColor="accent1" w:themeShade="BF"/>
      <w:sz w:val="20"/>
      <w:szCs w:val="20"/>
      <w:lang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C77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482"/>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2</cp:revision>
  <dcterms:created xsi:type="dcterms:W3CDTF">2019-10-01T01:40:00Z</dcterms:created>
  <dcterms:modified xsi:type="dcterms:W3CDTF">2019-10-01T01:40:00Z</dcterms:modified>
</cp:coreProperties>
</file>