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3F6C" w14:textId="673BBAFE" w:rsidR="00A11520" w:rsidRDefault="00A11520" w:rsidP="00A11520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sz w:val="20"/>
          <w:szCs w:val="20"/>
        </w:rPr>
        <w:t xml:space="preserve">Q1) Pick an example of a blockchain-based application and draw 4+1 views for at least 2 scenarios. Explain each of these views in 200 words each. </w:t>
      </w:r>
    </w:p>
    <w:p w14:paraId="79819B48" w14:textId="7C2F0067" w:rsidR="00A11520" w:rsidRDefault="00A11520" w:rsidP="00A11520">
      <w:pPr>
        <w:pStyle w:val="NormalWeb"/>
        <w:rPr>
          <w:rFonts w:ascii="CIDFont+F2" w:hAnsi="CIDFont+F2"/>
          <w:sz w:val="20"/>
          <w:szCs w:val="20"/>
        </w:rPr>
      </w:pPr>
    </w:p>
    <w:p w14:paraId="322F7B4F" w14:textId="036AB8D6" w:rsidR="00A11520" w:rsidRDefault="004217CC" w:rsidP="00A11520">
      <w:pPr>
        <w:pStyle w:val="NormalWeb"/>
        <w:rPr>
          <w:rFonts w:ascii="CIDFont+F2" w:hAnsi="CIDFont+F2"/>
          <w:sz w:val="20"/>
          <w:szCs w:val="20"/>
        </w:rPr>
      </w:pPr>
      <w:proofErr w:type="spellStart"/>
      <w:r>
        <w:rPr>
          <w:rFonts w:ascii="CIDFont+F2" w:hAnsi="CIDFont+F2"/>
          <w:sz w:val="20"/>
          <w:szCs w:val="20"/>
        </w:rPr>
        <w:t>Abra</w:t>
      </w:r>
      <w:proofErr w:type="spellEnd"/>
    </w:p>
    <w:p w14:paraId="304194AD" w14:textId="5EF18DC2" w:rsidR="004217CC" w:rsidRDefault="004217CC" w:rsidP="00A11520">
      <w:pPr>
        <w:pStyle w:val="NormalWeb"/>
        <w:rPr>
          <w:rFonts w:ascii="CIDFont+F2" w:hAnsi="CIDFont+F2"/>
          <w:sz w:val="20"/>
          <w:szCs w:val="20"/>
        </w:rPr>
      </w:pPr>
    </w:p>
    <w:p w14:paraId="73D82E4E" w14:textId="77777777" w:rsidR="004217CC" w:rsidRDefault="004217CC" w:rsidP="00A11520">
      <w:pPr>
        <w:pStyle w:val="NormalWeb"/>
        <w:rPr>
          <w:rFonts w:ascii="CIDFont+F2" w:hAnsi="CIDFont+F2"/>
          <w:sz w:val="20"/>
          <w:szCs w:val="20"/>
        </w:rPr>
      </w:pPr>
    </w:p>
    <w:p w14:paraId="5807FA87" w14:textId="77777777" w:rsidR="00A11520" w:rsidRDefault="00A11520" w:rsidP="00A11520">
      <w:pPr>
        <w:pStyle w:val="NormalWeb"/>
      </w:pPr>
    </w:p>
    <w:p w14:paraId="3B751467" w14:textId="77777777" w:rsidR="003E5065" w:rsidRDefault="003E5065"/>
    <w:sectPr w:rsidR="003E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AE"/>
    <w:rsid w:val="003E5065"/>
    <w:rsid w:val="004217CC"/>
    <w:rsid w:val="009C21AE"/>
    <w:rsid w:val="00A1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D46B4"/>
  <w15:chartTrackingRefBased/>
  <w15:docId w15:val="{ADD23845-0CC9-454C-BE3C-9DB48DE8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5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5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Thusoo</dc:creator>
  <cp:keywords/>
  <dc:description/>
  <cp:lastModifiedBy>Utkarsh Thusoo</cp:lastModifiedBy>
  <cp:revision>3</cp:revision>
  <dcterms:created xsi:type="dcterms:W3CDTF">2022-02-21T09:24:00Z</dcterms:created>
  <dcterms:modified xsi:type="dcterms:W3CDTF">2022-02-21T09:45:00Z</dcterms:modified>
</cp:coreProperties>
</file>