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1EECE" w14:textId="45133891" w:rsidR="00B60E3F" w:rsidRDefault="008B6A0B">
      <w:pPr>
        <w:rPr>
          <w:rFonts w:ascii="Nirmala UI" w:hAnsi="Nirmala UI" w:cs="Nirmala UI"/>
          <w:b/>
          <w:bCs/>
          <w:sz w:val="52"/>
          <w:szCs w:val="52"/>
        </w:rPr>
      </w:pPr>
      <w:r w:rsidRPr="008B6A0B">
        <w:rPr>
          <w:b/>
          <w:bCs/>
          <w:sz w:val="52"/>
          <w:szCs w:val="52"/>
        </w:rPr>
        <w:t xml:space="preserve">X-layout </w:t>
      </w:r>
      <w:proofErr w:type="spellStart"/>
      <w:r w:rsidRPr="008B6A0B">
        <w:rPr>
          <w:rFonts w:ascii="Nirmala UI" w:hAnsi="Nirmala UI" w:cs="Nirmala UI"/>
          <w:b/>
          <w:bCs/>
          <w:sz w:val="52"/>
          <w:szCs w:val="52"/>
        </w:rPr>
        <w:t>দিয়ে</w:t>
      </w:r>
      <w:proofErr w:type="spellEnd"/>
      <w:r w:rsidRPr="008B6A0B">
        <w:rPr>
          <w:rFonts w:ascii="Nirmala UI" w:hAnsi="Nirmala UI" w:cs="Nirmala UI"/>
          <w:b/>
          <w:bCs/>
          <w:sz w:val="52"/>
          <w:szCs w:val="52"/>
        </w:rPr>
        <w:t xml:space="preserve"> template </w:t>
      </w:r>
      <w:proofErr w:type="spellStart"/>
      <w:r w:rsidRPr="008B6A0B">
        <w:rPr>
          <w:rFonts w:ascii="Nirmala UI" w:hAnsi="Nirmala UI" w:cs="Nirmala UI"/>
          <w:b/>
          <w:bCs/>
          <w:sz w:val="52"/>
          <w:szCs w:val="52"/>
        </w:rPr>
        <w:t>বানানো</w:t>
      </w:r>
      <w:proofErr w:type="spellEnd"/>
      <w:r w:rsidRPr="008B6A0B">
        <w:rPr>
          <w:rFonts w:ascii="Nirmala UI" w:hAnsi="Nirmala UI" w:cs="Nirmala UI"/>
          <w:b/>
          <w:bCs/>
          <w:sz w:val="52"/>
          <w:szCs w:val="52"/>
        </w:rPr>
        <w:t>।</w:t>
      </w:r>
    </w:p>
    <w:p w14:paraId="4BE0E397" w14:textId="36B42448" w:rsidR="008B6A0B" w:rsidRPr="008B6A0B" w:rsidRDefault="008B6A0B">
      <w:pPr>
        <w:rPr>
          <w:rFonts w:ascii="Nirmala UI" w:hAnsi="Nirmala UI" w:cs="Nirmala UI"/>
          <w:b/>
          <w:bCs/>
          <w:sz w:val="52"/>
          <w:szCs w:val="52"/>
        </w:rPr>
      </w:pPr>
      <w:r>
        <w:rPr>
          <w:rFonts w:ascii="Nirmala UI" w:hAnsi="Nirmala UI" w:cs="Nirmala UI"/>
          <w:b/>
          <w:bCs/>
          <w:sz w:val="52"/>
          <w:szCs w:val="52"/>
        </w:rPr>
        <w:t>1.</w:t>
      </w:r>
    </w:p>
    <w:sectPr w:rsidR="008B6A0B" w:rsidRPr="008B6A0B" w:rsidSect="008B6A0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67"/>
    <w:rsid w:val="00021967"/>
    <w:rsid w:val="003B7449"/>
    <w:rsid w:val="005F2EF2"/>
    <w:rsid w:val="008B6A0B"/>
    <w:rsid w:val="00B60E3F"/>
    <w:rsid w:val="00B9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F6DA"/>
  <w15:chartTrackingRefBased/>
  <w15:docId w15:val="{19C0DD49-FBAD-415E-83C9-DF02FD73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Roy</dc:creator>
  <cp:keywords/>
  <dc:description/>
  <cp:lastModifiedBy>Utsab Roy</cp:lastModifiedBy>
  <cp:revision>2</cp:revision>
  <dcterms:created xsi:type="dcterms:W3CDTF">2024-11-23T12:50:00Z</dcterms:created>
  <dcterms:modified xsi:type="dcterms:W3CDTF">2024-11-23T13:51:00Z</dcterms:modified>
</cp:coreProperties>
</file>