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27EBEBD" w:rsidR="00037661" w:rsidRPr="00683953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683953" w:rsidRPr="00683953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0F1EA06E" w:rsidR="0003766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EF06A7" w:rsidRP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ПОРОЖДАЮЩИЕ ПАТТЕРНЫ: ОДИНОЧКА, СТРОИТЕЛЬ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1735742F" w14:textId="664D16B8" w:rsidR="00EF06A7" w:rsidRPr="00EF06A7" w:rsidRDefault="00EF06A7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Порождающие паттерны (</w:t>
      </w:r>
      <w:proofErr w:type="spellStart"/>
      <w:r w:rsidRPr="00EF06A7">
        <w:rPr>
          <w:sz w:val="28"/>
          <w:szCs w:val="28"/>
        </w:rPr>
        <w:t>Creational</w:t>
      </w:r>
      <w:proofErr w:type="spellEnd"/>
      <w:r w:rsidRPr="00EF06A7">
        <w:rPr>
          <w:sz w:val="28"/>
          <w:szCs w:val="28"/>
        </w:rPr>
        <w:t xml:space="preserve"> </w:t>
      </w:r>
      <w:proofErr w:type="spellStart"/>
      <w:r w:rsidRPr="00EF06A7">
        <w:rPr>
          <w:sz w:val="28"/>
          <w:szCs w:val="28"/>
        </w:rPr>
        <w:t>Patterns</w:t>
      </w:r>
      <w:proofErr w:type="spellEnd"/>
      <w:r w:rsidRPr="00EF06A7">
        <w:rPr>
          <w:sz w:val="28"/>
          <w:szCs w:val="28"/>
        </w:rPr>
        <w:t>) — группа паттернов, которые абстрагируют процесс создания объектов. Они решают три класса задач:</w:t>
      </w:r>
    </w:p>
    <w:p w14:paraId="78B6FB20" w14:textId="7F6CE463" w:rsidR="00EF06A7" w:rsidRPr="00EF06A7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 xml:space="preserve">Инкапсуляция процесса создания — клиент не знает, какой конкретно класс </w:t>
      </w:r>
      <w:proofErr w:type="gramStart"/>
      <w:r w:rsidRPr="00EF06A7">
        <w:rPr>
          <w:sz w:val="28"/>
          <w:szCs w:val="28"/>
        </w:rPr>
        <w:t>создаётся</w:t>
      </w:r>
      <w:r w:rsidRPr="000219DF">
        <w:rPr>
          <w:sz w:val="28"/>
          <w:szCs w:val="28"/>
        </w:rPr>
        <w:t>(</w:t>
      </w:r>
      <w:proofErr w:type="gramEnd"/>
      <w:r w:rsidRPr="000219DF">
        <w:rPr>
          <w:sz w:val="28"/>
          <w:szCs w:val="28"/>
        </w:rPr>
        <w:t>класс А или класс Б)</w:t>
      </w:r>
      <w:r w:rsidRPr="00EF06A7">
        <w:rPr>
          <w:sz w:val="28"/>
          <w:szCs w:val="28"/>
        </w:rPr>
        <w:t xml:space="preserve"> и как.</w:t>
      </w:r>
    </w:p>
    <w:p w14:paraId="1ECCE27A" w14:textId="518EA91F" w:rsidR="00EF06A7" w:rsidRPr="00EF06A7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lastRenderedPageBreak/>
        <w:t>Гибкость конфигурации — объект можно собирать по частям, варьировать состав</w:t>
      </w:r>
      <w:r w:rsidRPr="000219DF">
        <w:rPr>
          <w:sz w:val="28"/>
          <w:szCs w:val="28"/>
        </w:rPr>
        <w:t xml:space="preserve"> обьекта.</w:t>
      </w:r>
    </w:p>
    <w:p w14:paraId="5DCC77D7" w14:textId="1F46231C" w:rsidR="00EF06A7" w:rsidRPr="000219DF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Контроль количества экземпляров</w:t>
      </w:r>
      <w:r w:rsidRPr="000219DF">
        <w:rPr>
          <w:sz w:val="28"/>
          <w:szCs w:val="28"/>
        </w:rPr>
        <w:t xml:space="preserve"> на жизненный цикл приложения.</w:t>
      </w:r>
    </w:p>
    <w:p w14:paraId="22C1529B" w14:textId="6F05CA53" w:rsidR="00EF06A7" w:rsidRPr="00EF06A7" w:rsidRDefault="00EF06A7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EF06A7">
        <w:rPr>
          <w:sz w:val="28"/>
          <w:szCs w:val="28"/>
        </w:rPr>
        <w:t>К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порождающим</w:t>
      </w:r>
      <w:r w:rsidR="0027632C" w:rsidRPr="000219DF">
        <w:rPr>
          <w:sz w:val="28"/>
          <w:szCs w:val="28"/>
          <w:lang w:val="en-US"/>
        </w:rPr>
        <w:t xml:space="preserve"> </w:t>
      </w:r>
      <w:r w:rsidR="0027632C" w:rsidRPr="000219DF">
        <w:rPr>
          <w:sz w:val="28"/>
          <w:szCs w:val="28"/>
        </w:rPr>
        <w:t>паттернам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относятся</w:t>
      </w:r>
      <w:r w:rsidRPr="00EF06A7">
        <w:rPr>
          <w:sz w:val="28"/>
          <w:szCs w:val="28"/>
          <w:lang w:val="en-US"/>
        </w:rPr>
        <w:t>: Factory Method, Abstract Factory, Builder, Prototype, Singleton.</w:t>
      </w:r>
    </w:p>
    <w:p w14:paraId="6D8AC39F" w14:textId="44732ABC" w:rsidR="00EF06A7" w:rsidRPr="000219DF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>И</w:t>
      </w:r>
      <w:r w:rsidR="00EF06A7" w:rsidRPr="00EF06A7">
        <w:rPr>
          <w:sz w:val="28"/>
          <w:szCs w:val="28"/>
        </w:rPr>
        <w:t xml:space="preserve">дея </w:t>
      </w:r>
      <w:r w:rsidR="0027632C" w:rsidRPr="000219DF">
        <w:rPr>
          <w:sz w:val="28"/>
          <w:szCs w:val="28"/>
        </w:rPr>
        <w:t>порождающих паттернов</w:t>
      </w:r>
      <w:r w:rsidR="00EF06A7" w:rsidRPr="00EF06A7">
        <w:rPr>
          <w:sz w:val="28"/>
          <w:szCs w:val="28"/>
        </w:rPr>
        <w:t>: «отделить код, который использует объект, от кода, который его создаёт».</w:t>
      </w:r>
    </w:p>
    <w:p w14:paraId="6C05ADAD" w14:textId="1C3733C0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Паттерн «Строитель» (</w:t>
      </w:r>
      <w:proofErr w:type="spellStart"/>
      <w:r w:rsidRPr="00AC2615">
        <w:rPr>
          <w:sz w:val="28"/>
          <w:szCs w:val="28"/>
        </w:rPr>
        <w:t>Builder</w:t>
      </w:r>
      <w:proofErr w:type="spellEnd"/>
      <w:r w:rsidRPr="00AC2615">
        <w:rPr>
          <w:sz w:val="28"/>
          <w:szCs w:val="28"/>
        </w:rPr>
        <w:t>)</w:t>
      </w:r>
    </w:p>
    <w:p w14:paraId="30E4C65A" w14:textId="77777777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Суть. Отделяет конструирование сложного объекта от его представления, позволяя пошагово собирать объект и получать разные конфигурации одним и тем же процессом.</w:t>
      </w:r>
    </w:p>
    <w:p w14:paraId="539A31F4" w14:textId="77777777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Когда применяется:</w:t>
      </w:r>
    </w:p>
    <w:p w14:paraId="5D7B2D83" w14:textId="29A46D19" w:rsidR="00AC2615" w:rsidRPr="00AC2615" w:rsidRDefault="00AC2615" w:rsidP="000219DF">
      <w:pPr>
        <w:pStyle w:val="a3"/>
        <w:numPr>
          <w:ilvl w:val="0"/>
          <w:numId w:val="40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 xml:space="preserve">У объекта много </w:t>
      </w:r>
      <w:r w:rsidR="005E7939" w:rsidRPr="000219DF">
        <w:rPr>
          <w:sz w:val="28"/>
          <w:szCs w:val="28"/>
        </w:rPr>
        <w:t>свойств</w:t>
      </w:r>
      <w:r w:rsidRPr="00AC2615">
        <w:rPr>
          <w:sz w:val="28"/>
          <w:szCs w:val="28"/>
        </w:rPr>
        <w:t>, часть из них — опциональные.</w:t>
      </w:r>
    </w:p>
    <w:p w14:paraId="050248C3" w14:textId="77777777" w:rsidR="005E7939" w:rsidRPr="000219DF" w:rsidRDefault="00AC2615" w:rsidP="000219DF">
      <w:pPr>
        <w:pStyle w:val="a3"/>
        <w:numPr>
          <w:ilvl w:val="0"/>
          <w:numId w:val="40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Конструктор</w:t>
      </w:r>
      <w:r w:rsidR="005E7939" w:rsidRPr="000219DF">
        <w:rPr>
          <w:sz w:val="28"/>
          <w:szCs w:val="28"/>
        </w:rPr>
        <w:t xml:space="preserve"> увеличивается из-за входных параметров</w:t>
      </w:r>
    </w:p>
    <w:p w14:paraId="76AB4F3A" w14:textId="65BF9B17" w:rsidR="00F826FE" w:rsidRPr="000219DF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 xml:space="preserve">У PointOfInterest много опциональных полей (описание, категория, теги, рейтинг, часы работы). Конструктор с 8 параметрами нечитаем и неудобен: </w:t>
      </w:r>
      <w:proofErr w:type="spellStart"/>
      <w:r w:rsidRPr="00AC2615">
        <w:rPr>
          <w:sz w:val="28"/>
          <w:szCs w:val="28"/>
        </w:rPr>
        <w:t>new</w:t>
      </w:r>
      <w:proofErr w:type="spellEnd"/>
      <w:r w:rsidRPr="00AC2615">
        <w:rPr>
          <w:sz w:val="28"/>
          <w:szCs w:val="28"/>
        </w:rPr>
        <w:t xml:space="preserve"> </w:t>
      </w:r>
      <w:proofErr w:type="spellStart"/>
      <w:proofErr w:type="gramStart"/>
      <w:r w:rsidRPr="00AC2615">
        <w:rPr>
          <w:sz w:val="28"/>
          <w:szCs w:val="28"/>
        </w:rPr>
        <w:t>PointOfInterest</w:t>
      </w:r>
      <w:proofErr w:type="spellEnd"/>
      <w:r w:rsidRPr="00AC2615">
        <w:rPr>
          <w:sz w:val="28"/>
          <w:szCs w:val="28"/>
        </w:rPr>
        <w:t>(</w:t>
      </w:r>
      <w:proofErr w:type="gramEnd"/>
      <w:r w:rsidRPr="00AC2615">
        <w:rPr>
          <w:sz w:val="28"/>
          <w:szCs w:val="28"/>
        </w:rPr>
        <w:t xml:space="preserve">1, "Парк", </w:t>
      </w:r>
      <w:r w:rsidR="00976B1F" w:rsidRPr="000219DF">
        <w:rPr>
          <w:sz w:val="28"/>
          <w:szCs w:val="28"/>
          <w:lang w:val="en-US"/>
        </w:rPr>
        <w:t>null</w:t>
      </w:r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). </w:t>
      </w:r>
      <w:proofErr w:type="spellStart"/>
      <w:r w:rsidRPr="00AC2615">
        <w:rPr>
          <w:sz w:val="28"/>
          <w:szCs w:val="28"/>
        </w:rPr>
        <w:t>Builder</w:t>
      </w:r>
      <w:proofErr w:type="spellEnd"/>
      <w:r w:rsidRPr="00AC2615">
        <w:rPr>
          <w:sz w:val="28"/>
          <w:szCs w:val="28"/>
        </w:rPr>
        <w:t xml:space="preserve"> </w:t>
      </w:r>
      <w:r w:rsidR="00F826FE" w:rsidRPr="000219DF">
        <w:rPr>
          <w:sz w:val="28"/>
          <w:szCs w:val="28"/>
        </w:rPr>
        <w:t xml:space="preserve">позволяет создать обьект с необходимыми свойствами: </w:t>
      </w:r>
      <w:proofErr w:type="spellStart"/>
      <w:r w:rsidR="00F826FE" w:rsidRPr="000219DF">
        <w:rPr>
          <w:sz w:val="28"/>
          <w:szCs w:val="28"/>
          <w:lang w:val="en-US"/>
        </w:rPr>
        <w:t>PointOfInterest</w:t>
      </w:r>
      <w:proofErr w:type="spellEnd"/>
      <w:r w:rsidR="00F826FE" w:rsidRPr="000219DF">
        <w:rPr>
          <w:sz w:val="28"/>
          <w:szCs w:val="28"/>
        </w:rPr>
        <w:t xml:space="preserve"> </w:t>
      </w:r>
      <w:r w:rsidR="00F826FE" w:rsidRPr="000219DF">
        <w:rPr>
          <w:sz w:val="28"/>
          <w:szCs w:val="28"/>
          <w:lang w:val="en-US"/>
        </w:rPr>
        <w:t>park</w:t>
      </w:r>
      <w:r w:rsidR="00F826FE" w:rsidRPr="000219DF">
        <w:rPr>
          <w:sz w:val="28"/>
          <w:szCs w:val="28"/>
        </w:rPr>
        <w:t xml:space="preserve"> = </w:t>
      </w:r>
      <w:r w:rsidR="00F826FE" w:rsidRPr="000219DF">
        <w:rPr>
          <w:sz w:val="28"/>
          <w:szCs w:val="28"/>
          <w:lang w:val="en-US"/>
        </w:rPr>
        <w:t>new</w:t>
      </w:r>
      <w:r w:rsidR="00F826FE" w:rsidRPr="000219DF">
        <w:rPr>
          <w:sz w:val="28"/>
          <w:szCs w:val="28"/>
        </w:rPr>
        <w:t xml:space="preserve"> </w:t>
      </w:r>
      <w:proofErr w:type="spellStart"/>
      <w:proofErr w:type="gramStart"/>
      <w:r w:rsidR="00F826FE" w:rsidRPr="000219DF">
        <w:rPr>
          <w:sz w:val="28"/>
          <w:szCs w:val="28"/>
          <w:lang w:val="en-US"/>
        </w:rPr>
        <w:t>PointOfInterestBuilder</w:t>
      </w:r>
      <w:proofErr w:type="spellEnd"/>
      <w:r w:rsidR="00F826FE" w:rsidRPr="000219DF">
        <w:rPr>
          <w:sz w:val="28"/>
          <w:szCs w:val="28"/>
        </w:rPr>
        <w:t>(</w:t>
      </w:r>
      <w:proofErr w:type="gramEnd"/>
      <w:r w:rsidR="00F826FE" w:rsidRPr="000219DF">
        <w:rPr>
          <w:sz w:val="28"/>
          <w:szCs w:val="28"/>
        </w:rPr>
        <w:t>)</w:t>
      </w:r>
    </w:p>
    <w:p w14:paraId="250B5D4E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WithName</w:t>
      </w:r>
      <w:proofErr w:type="spellEnd"/>
      <w:proofErr w:type="gramEnd"/>
      <w:r w:rsidRPr="00F826FE">
        <w:rPr>
          <w:sz w:val="28"/>
          <w:szCs w:val="28"/>
          <w:lang w:val="en-US"/>
        </w:rPr>
        <w:t>("</w:t>
      </w:r>
      <w:r w:rsidRPr="00F826FE">
        <w:rPr>
          <w:sz w:val="28"/>
          <w:szCs w:val="28"/>
        </w:rPr>
        <w:t>Центральный</w:t>
      </w:r>
      <w:r w:rsidRPr="00F826FE">
        <w:rPr>
          <w:sz w:val="28"/>
          <w:szCs w:val="28"/>
          <w:lang w:val="en-US"/>
        </w:rPr>
        <w:t xml:space="preserve"> </w:t>
      </w:r>
      <w:r w:rsidRPr="00F826FE">
        <w:rPr>
          <w:sz w:val="28"/>
          <w:szCs w:val="28"/>
        </w:rPr>
        <w:t>парк</w:t>
      </w:r>
      <w:r w:rsidRPr="00F826FE">
        <w:rPr>
          <w:sz w:val="28"/>
          <w:szCs w:val="28"/>
          <w:lang w:val="en-US"/>
        </w:rPr>
        <w:t>")</w:t>
      </w:r>
    </w:p>
    <w:p w14:paraId="40074F47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WithCoordinate</w:t>
      </w:r>
      <w:proofErr w:type="spellEnd"/>
      <w:proofErr w:type="gramEnd"/>
      <w:r w:rsidRPr="00F826FE">
        <w:rPr>
          <w:sz w:val="28"/>
          <w:szCs w:val="28"/>
          <w:lang w:val="en-US"/>
        </w:rPr>
        <w:t xml:space="preserve">(new </w:t>
      </w:r>
      <w:proofErr w:type="gramStart"/>
      <w:r w:rsidRPr="00F826FE">
        <w:rPr>
          <w:sz w:val="28"/>
          <w:szCs w:val="28"/>
          <w:lang w:val="en-US"/>
        </w:rPr>
        <w:t>Coordinate(</w:t>
      </w:r>
      <w:proofErr w:type="gramEnd"/>
      <w:r w:rsidRPr="00F826FE">
        <w:rPr>
          <w:sz w:val="28"/>
          <w:szCs w:val="28"/>
          <w:lang w:val="en-US"/>
        </w:rPr>
        <w:t>55.7601, 37.6184))</w:t>
      </w:r>
    </w:p>
    <w:p w14:paraId="73793DBE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WithCategory</w:t>
      </w:r>
      <w:proofErr w:type="spellEnd"/>
      <w:proofErr w:type="gramEnd"/>
      <w:r w:rsidRPr="00F826FE">
        <w:rPr>
          <w:sz w:val="28"/>
          <w:szCs w:val="28"/>
          <w:lang w:val="en-US"/>
        </w:rPr>
        <w:t>(</w:t>
      </w:r>
      <w:proofErr w:type="spellStart"/>
      <w:r w:rsidRPr="00F826FE">
        <w:rPr>
          <w:sz w:val="28"/>
          <w:szCs w:val="28"/>
          <w:lang w:val="en-US"/>
        </w:rPr>
        <w:t>PoiCategory.Park</w:t>
      </w:r>
      <w:proofErr w:type="spellEnd"/>
      <w:r w:rsidRPr="00F826FE">
        <w:rPr>
          <w:sz w:val="28"/>
          <w:szCs w:val="28"/>
          <w:lang w:val="en-US"/>
        </w:rPr>
        <w:t>)</w:t>
      </w:r>
    </w:p>
    <w:p w14:paraId="0D4291E5" w14:textId="77777777" w:rsidR="00F826FE" w:rsidRPr="0026367C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26367C">
        <w:rPr>
          <w:sz w:val="28"/>
          <w:szCs w:val="28"/>
          <w:lang w:val="en-US"/>
        </w:rPr>
        <w:t>.</w:t>
      </w:r>
      <w:proofErr w:type="spellStart"/>
      <w:r w:rsidRPr="0026367C">
        <w:rPr>
          <w:sz w:val="28"/>
          <w:szCs w:val="28"/>
          <w:lang w:val="en-US"/>
        </w:rPr>
        <w:t>WithRating</w:t>
      </w:r>
      <w:proofErr w:type="spellEnd"/>
      <w:proofErr w:type="gramEnd"/>
      <w:r w:rsidRPr="0026367C">
        <w:rPr>
          <w:sz w:val="28"/>
          <w:szCs w:val="28"/>
          <w:lang w:val="en-US"/>
        </w:rPr>
        <w:t>(4.7)</w:t>
      </w:r>
    </w:p>
    <w:p w14:paraId="4DE3B902" w14:textId="77777777" w:rsidR="00F826FE" w:rsidRPr="0026367C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26367C">
        <w:rPr>
          <w:sz w:val="28"/>
          <w:szCs w:val="28"/>
          <w:lang w:val="en-US"/>
        </w:rPr>
        <w:t xml:space="preserve">    </w:t>
      </w:r>
      <w:proofErr w:type="gramStart"/>
      <w:r w:rsidRPr="0026367C">
        <w:rPr>
          <w:sz w:val="28"/>
          <w:szCs w:val="28"/>
          <w:lang w:val="en-US"/>
        </w:rPr>
        <w:t>.Build</w:t>
      </w:r>
      <w:proofErr w:type="gramEnd"/>
      <w:r w:rsidRPr="0026367C">
        <w:rPr>
          <w:sz w:val="28"/>
          <w:szCs w:val="28"/>
          <w:lang w:val="en-US"/>
        </w:rPr>
        <w:t>();</w:t>
      </w:r>
    </w:p>
    <w:p w14:paraId="2D1D60C4" w14:textId="77777777" w:rsidR="00F826FE" w:rsidRPr="00F826FE" w:rsidRDefault="00F826FE" w:rsidP="0053279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Преимущества:</w:t>
      </w:r>
    </w:p>
    <w:p w14:paraId="5B16154B" w14:textId="77777777" w:rsidR="00F826FE" w:rsidRPr="00F826FE" w:rsidRDefault="00F826FE" w:rsidP="00532797">
      <w:pPr>
        <w:pStyle w:val="a3"/>
        <w:numPr>
          <w:ilvl w:val="0"/>
          <w:numId w:val="4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Читаемость создания объекта с множеством параметров.</w:t>
      </w:r>
    </w:p>
    <w:p w14:paraId="20B97F25" w14:textId="77777777" w:rsidR="00F826FE" w:rsidRPr="000219DF" w:rsidRDefault="00F826FE" w:rsidP="00532797">
      <w:pPr>
        <w:pStyle w:val="a3"/>
        <w:numPr>
          <w:ilvl w:val="0"/>
          <w:numId w:val="4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 xml:space="preserve">Пошаговая сборка, возможность валидации в </w:t>
      </w:r>
      <w:proofErr w:type="spellStart"/>
      <w:proofErr w:type="gramStart"/>
      <w:r w:rsidRPr="00F826FE">
        <w:rPr>
          <w:sz w:val="28"/>
          <w:szCs w:val="28"/>
        </w:rPr>
        <w:t>Build</w:t>
      </w:r>
      <w:proofErr w:type="spellEnd"/>
      <w:r w:rsidRPr="00F826FE">
        <w:rPr>
          <w:sz w:val="28"/>
          <w:szCs w:val="28"/>
        </w:rPr>
        <w:t>(</w:t>
      </w:r>
      <w:proofErr w:type="gramEnd"/>
      <w:r w:rsidRPr="00F826FE">
        <w:rPr>
          <w:sz w:val="28"/>
          <w:szCs w:val="28"/>
        </w:rPr>
        <w:t>).</w:t>
      </w:r>
    </w:p>
    <w:p w14:paraId="44EAFD19" w14:textId="4BDAB75E" w:rsidR="00F826FE" w:rsidRPr="00F826FE" w:rsidRDefault="00F826FE" w:rsidP="0053279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Недостатки:</w:t>
      </w:r>
    </w:p>
    <w:p w14:paraId="565EE155" w14:textId="7E9055FB" w:rsidR="00F66816" w:rsidRDefault="00F826FE" w:rsidP="00532797">
      <w:pPr>
        <w:pStyle w:val="a3"/>
        <w:numPr>
          <w:ilvl w:val="0"/>
          <w:numId w:val="4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Усложняет код: появляется дополнительный класс.</w:t>
      </w:r>
    </w:p>
    <w:p w14:paraId="7D905B91" w14:textId="22E73C39" w:rsidR="00061341" w:rsidRDefault="00061341" w:rsidP="00532797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28"/>
        </w:rPr>
      </w:pPr>
      <w:r w:rsidRPr="00061341">
        <w:rPr>
          <w:noProof/>
          <w:sz w:val="28"/>
          <w:szCs w:val="28"/>
        </w:rPr>
        <w:lastRenderedPageBreak/>
        <w:drawing>
          <wp:inline distT="0" distB="0" distL="0" distR="0" wp14:anchorId="1BFE1653" wp14:editId="7DAB29CB">
            <wp:extent cx="4791744" cy="6754168"/>
            <wp:effectExtent l="0" t="0" r="8890" b="8890"/>
            <wp:docPr id="182857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B3A4" w14:textId="7F2EDD51" w:rsidR="00061341" w:rsidRPr="00061341" w:rsidRDefault="00061341" w:rsidP="0053279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</w:t>
      </w:r>
    </w:p>
    <w:p w14:paraId="609976B1" w14:textId="6702AAE5" w:rsidR="00F96BD6" w:rsidRPr="00C8660C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C8660C">
        <w:rPr>
          <w:sz w:val="28"/>
          <w:szCs w:val="28"/>
        </w:rPr>
        <w:t>Реализация паттерна строитель</w:t>
      </w:r>
    </w:p>
    <w:p w14:paraId="7D25BE9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public class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</w:p>
    <w:p w14:paraId="2C0CF80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>{</w:t>
      </w:r>
    </w:p>
    <w:p w14:paraId="0893EA4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_name;</w:t>
      </w:r>
    </w:p>
    <w:p w14:paraId="2D9069E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Coordinate? _coordinate;</w:t>
      </w:r>
    </w:p>
    <w:p w14:paraId="183CC72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_description;</w:t>
      </w:r>
    </w:p>
    <w:p w14:paraId="6EAFCD2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_category;</w:t>
      </w:r>
    </w:p>
    <w:p w14:paraId="695EF3D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private double? _rating;</w:t>
      </w:r>
    </w:p>
    <w:p w14:paraId="7ABC62E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;</w:t>
      </w:r>
    </w:p>
    <w:p w14:paraId="282A364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7671AC1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WithName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name)</w:t>
      </w:r>
    </w:p>
    <w:p w14:paraId="01E3EE3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2035566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_name = name;</w:t>
      </w:r>
    </w:p>
    <w:p w14:paraId="39411C7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11ECF62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4AAC7E4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5676300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WithCoordinate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Coordinate coordinate)</w:t>
      </w:r>
    </w:p>
    <w:p w14:paraId="0F1D778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787E461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_coordinate = coordinate;</w:t>
      </w:r>
    </w:p>
    <w:p w14:paraId="1F548D7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09C4F53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63FFFBA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6E66D44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WithDescription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description)</w:t>
      </w:r>
    </w:p>
    <w:p w14:paraId="79EA2C4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27B1E8D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_description = description;</w:t>
      </w:r>
    </w:p>
    <w:p w14:paraId="6F3DCDA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31085CA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28D882B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151B517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WithCategory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category)</w:t>
      </w:r>
    </w:p>
    <w:p w14:paraId="54120C4A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536E519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_category = category;</w:t>
      </w:r>
    </w:p>
    <w:p w14:paraId="4A3CFE7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20FB420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6220A06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18B60FB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WithRating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double rating)</w:t>
      </w:r>
    </w:p>
    <w:p w14:paraId="1B85D53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7850A05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_rating = rating;</w:t>
      </w:r>
    </w:p>
    <w:p w14:paraId="4824779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    return this;</w:t>
      </w:r>
    </w:p>
    <w:p w14:paraId="3A0C75B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0B0C6DC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76DC610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WithOpeningHours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 xml:space="preserve">string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)</w:t>
      </w:r>
    </w:p>
    <w:p w14:paraId="7F824AE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4480CE0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 xml:space="preserve"> =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;</w:t>
      </w:r>
    </w:p>
    <w:p w14:paraId="1C6D708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2D82166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72A130F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2CE0A0F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gramStart"/>
      <w:r w:rsidRPr="00F96BD6">
        <w:rPr>
          <w:sz w:val="28"/>
          <w:szCs w:val="28"/>
          <w:lang w:val="en-US"/>
        </w:rPr>
        <w:t>Build(</w:t>
      </w:r>
      <w:proofErr w:type="gramEnd"/>
      <w:r w:rsidRPr="00F96BD6">
        <w:rPr>
          <w:sz w:val="28"/>
          <w:szCs w:val="28"/>
          <w:lang w:val="en-US"/>
        </w:rPr>
        <w:t>)</w:t>
      </w:r>
    </w:p>
    <w:p w14:paraId="408BFBC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55469ED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96BD6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F96BD6">
        <w:rPr>
          <w:sz w:val="28"/>
          <w:szCs w:val="28"/>
          <w:lang w:val="en-US"/>
        </w:rPr>
        <w:t>(_name))</w:t>
      </w:r>
    </w:p>
    <w:p w14:paraId="1147812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7F31BA9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Не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задано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имя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точки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интереса</w:t>
      </w:r>
      <w:r w:rsidRPr="00F96BD6">
        <w:rPr>
          <w:sz w:val="28"/>
          <w:szCs w:val="28"/>
          <w:lang w:val="en-US"/>
        </w:rPr>
        <w:t xml:space="preserve"> (</w:t>
      </w:r>
      <w:proofErr w:type="spellStart"/>
      <w:r w:rsidRPr="00F96BD6">
        <w:rPr>
          <w:sz w:val="28"/>
          <w:szCs w:val="28"/>
          <w:lang w:val="en-US"/>
        </w:rPr>
        <w:t>WithName</w:t>
      </w:r>
      <w:proofErr w:type="spellEnd"/>
      <w:r w:rsidRPr="00F96BD6">
        <w:rPr>
          <w:sz w:val="28"/>
          <w:szCs w:val="28"/>
          <w:lang w:val="en-US"/>
        </w:rPr>
        <w:t>).");</w:t>
      </w:r>
    </w:p>
    <w:p w14:paraId="31CFE00A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0ED2A77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427047A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(_coordinate is null)</w:t>
      </w:r>
    </w:p>
    <w:p w14:paraId="687A3C1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3461324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Не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задана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координата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точки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интереса</w:t>
      </w:r>
      <w:r w:rsidRPr="00F96BD6">
        <w:rPr>
          <w:sz w:val="28"/>
          <w:szCs w:val="28"/>
          <w:lang w:val="en-US"/>
        </w:rPr>
        <w:t xml:space="preserve"> (</w:t>
      </w:r>
      <w:proofErr w:type="spellStart"/>
      <w:r w:rsidRPr="00F96BD6">
        <w:rPr>
          <w:sz w:val="28"/>
          <w:szCs w:val="28"/>
          <w:lang w:val="en-US"/>
        </w:rPr>
        <w:t>WithCoordinate</w:t>
      </w:r>
      <w:proofErr w:type="spellEnd"/>
      <w:r w:rsidRPr="00F96BD6">
        <w:rPr>
          <w:sz w:val="28"/>
          <w:szCs w:val="28"/>
          <w:lang w:val="en-US"/>
        </w:rPr>
        <w:t>).");</w:t>
      </w:r>
    </w:p>
    <w:p w14:paraId="0FD380E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4005CC7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39824FF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(_rating is &lt; 0 or &gt; 5)</w:t>
      </w:r>
    </w:p>
    <w:p w14:paraId="57439DC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5809120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Рейтинг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должен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быть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в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диапазоне</w:t>
      </w:r>
      <w:r w:rsidRPr="00F96BD6">
        <w:rPr>
          <w:sz w:val="28"/>
          <w:szCs w:val="28"/>
          <w:lang w:val="en-US"/>
        </w:rPr>
        <w:t xml:space="preserve"> [0; 5].");</w:t>
      </w:r>
    </w:p>
    <w:p w14:paraId="6F060AA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55D3C6F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3885D0C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new </w:t>
      </w:r>
      <w:proofErr w:type="spellStart"/>
      <w:r w:rsidRPr="00F96BD6">
        <w:rPr>
          <w:sz w:val="28"/>
          <w:szCs w:val="28"/>
          <w:lang w:val="en-US"/>
        </w:rPr>
        <w:t>PointOfInterest</w:t>
      </w:r>
      <w:proofErr w:type="spellEnd"/>
    </w:p>
    <w:p w14:paraId="00A6EEE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    {</w:t>
      </w:r>
    </w:p>
    <w:p w14:paraId="1F271B5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Name = _</w:t>
      </w:r>
      <w:proofErr w:type="spellStart"/>
      <w:proofErr w:type="gramStart"/>
      <w:r w:rsidRPr="00F96BD6">
        <w:rPr>
          <w:sz w:val="28"/>
          <w:szCs w:val="28"/>
          <w:lang w:val="en-US"/>
        </w:rPr>
        <w:t>name.Trim</w:t>
      </w:r>
      <w:proofErr w:type="spellEnd"/>
      <w:proofErr w:type="gramEnd"/>
      <w:r w:rsidRPr="00F96BD6">
        <w:rPr>
          <w:sz w:val="28"/>
          <w:szCs w:val="28"/>
          <w:lang w:val="en-US"/>
        </w:rPr>
        <w:t>(),</w:t>
      </w:r>
    </w:p>
    <w:p w14:paraId="3A51684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Coordinate = _coordinate,</w:t>
      </w:r>
    </w:p>
    <w:p w14:paraId="601B02B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Description = _</w:t>
      </w:r>
      <w:proofErr w:type="spellStart"/>
      <w:proofErr w:type="gramStart"/>
      <w:r w:rsidRPr="00F96BD6">
        <w:rPr>
          <w:sz w:val="28"/>
          <w:szCs w:val="28"/>
          <w:lang w:val="en-US"/>
        </w:rPr>
        <w:t>description?.Trim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),</w:t>
      </w:r>
    </w:p>
    <w:p w14:paraId="0743F33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Category = _category,</w:t>
      </w:r>
    </w:p>
    <w:p w14:paraId="54D6121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Rating = _rating,</w:t>
      </w:r>
    </w:p>
    <w:p w14:paraId="3380F46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 xml:space="preserve"> = _</w:t>
      </w:r>
      <w:proofErr w:type="spellStart"/>
      <w:proofErr w:type="gram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?.Trim(</w:t>
      </w:r>
      <w:proofErr w:type="gramEnd"/>
      <w:r w:rsidRPr="00F96BD6">
        <w:rPr>
          <w:sz w:val="28"/>
          <w:szCs w:val="28"/>
          <w:lang w:val="en-US"/>
        </w:rPr>
        <w:t>)</w:t>
      </w:r>
    </w:p>
    <w:p w14:paraId="752C79B7" w14:textId="77777777" w:rsidR="00F96BD6" w:rsidRPr="0026367C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</w:t>
      </w:r>
      <w:r w:rsidRPr="0026367C">
        <w:rPr>
          <w:sz w:val="28"/>
          <w:szCs w:val="28"/>
          <w:lang w:val="en-US"/>
        </w:rPr>
        <w:t>};</w:t>
      </w:r>
    </w:p>
    <w:p w14:paraId="4646561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6367C">
        <w:rPr>
          <w:sz w:val="28"/>
          <w:szCs w:val="28"/>
          <w:lang w:val="en-US"/>
        </w:rPr>
        <w:t xml:space="preserve">    </w:t>
      </w:r>
      <w:r w:rsidRPr="00F96BD6">
        <w:rPr>
          <w:sz w:val="28"/>
          <w:szCs w:val="28"/>
        </w:rPr>
        <w:t>}</w:t>
      </w:r>
    </w:p>
    <w:p w14:paraId="3B838327" w14:textId="7AA3F7AC" w:rsidR="000F4C7F" w:rsidRPr="00C8660C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</w:rPr>
        <w:t>}</w:t>
      </w:r>
    </w:p>
    <w:p w14:paraId="2D37225B" w14:textId="77777777" w:rsidR="000F4C7F" w:rsidRPr="00C8660C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F4C7F">
        <w:rPr>
          <w:sz w:val="28"/>
          <w:szCs w:val="28"/>
        </w:rPr>
        <w:t>Паттерн «Одиночка» (</w:t>
      </w:r>
      <w:proofErr w:type="spellStart"/>
      <w:r w:rsidRPr="000F4C7F">
        <w:rPr>
          <w:sz w:val="28"/>
          <w:szCs w:val="28"/>
        </w:rPr>
        <w:t>Singleton</w:t>
      </w:r>
      <w:proofErr w:type="spellEnd"/>
      <w:r w:rsidRPr="000F4C7F">
        <w:rPr>
          <w:sz w:val="28"/>
          <w:szCs w:val="28"/>
        </w:rPr>
        <w:t>)</w:t>
      </w:r>
    </w:p>
    <w:p w14:paraId="49D75873" w14:textId="47C4A1E6" w:rsidR="002E303C" w:rsidRDefault="002E303C" w:rsidP="00C8660C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32"/>
        </w:rPr>
      </w:pPr>
      <w:r w:rsidRPr="002E303C">
        <w:rPr>
          <w:noProof/>
          <w:sz w:val="28"/>
          <w:szCs w:val="32"/>
        </w:rPr>
        <w:drawing>
          <wp:inline distT="0" distB="0" distL="0" distR="0" wp14:anchorId="5D83D7FC" wp14:editId="2601B9D0">
            <wp:extent cx="2753109" cy="1619476"/>
            <wp:effectExtent l="0" t="0" r="9525" b="0"/>
            <wp:docPr id="201773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338" w14:textId="2F0350D9" w:rsidR="002E303C" w:rsidRPr="000F4C7F" w:rsidRDefault="002E303C" w:rsidP="00C8660C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32"/>
        </w:rPr>
      </w:pPr>
      <w:r>
        <w:rPr>
          <w:sz w:val="28"/>
          <w:szCs w:val="32"/>
        </w:rPr>
        <w:t>Рисунок 3. Диаграмма классов паттерна одиночка</w:t>
      </w:r>
    </w:p>
    <w:p w14:paraId="372DD4F3" w14:textId="3DF57F8F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 xml:space="preserve"> Гарантирует, что у класса есть ровно один экземпляр, и предоставляет глобальную точку доступа к нему.</w:t>
      </w:r>
    </w:p>
    <w:p w14:paraId="744F4A96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Когда применяется:</w:t>
      </w:r>
    </w:p>
    <w:p w14:paraId="20ED544E" w14:textId="77777777" w:rsidR="000F4C7F" w:rsidRPr="000F4C7F" w:rsidRDefault="000F4C7F" w:rsidP="00C8660C">
      <w:pPr>
        <w:pStyle w:val="a3"/>
        <w:numPr>
          <w:ilvl w:val="0"/>
          <w:numId w:val="51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Нужен единственный разделяемый ресурс (реестр, кэш, конфигурация, пул соединений, логгер).</w:t>
      </w:r>
    </w:p>
    <w:p w14:paraId="4DC57E2A" w14:textId="77777777" w:rsidR="002E303C" w:rsidRDefault="000F4C7F" w:rsidP="00C8660C">
      <w:pPr>
        <w:pStyle w:val="a3"/>
        <w:numPr>
          <w:ilvl w:val="0"/>
          <w:numId w:val="51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Нельзя допустить создания второго экземпляра (иначе нарушится консистентность состояния).</w:t>
      </w:r>
    </w:p>
    <w:p w14:paraId="26D46E42" w14:textId="32CF1781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proofErr w:type="spellStart"/>
      <w:r w:rsidRPr="000F4C7F">
        <w:rPr>
          <w:sz w:val="28"/>
          <w:szCs w:val="32"/>
        </w:rPr>
        <w:t>MapService</w:t>
      </w:r>
      <w:proofErr w:type="spellEnd"/>
      <w:r w:rsidRPr="000F4C7F">
        <w:rPr>
          <w:sz w:val="28"/>
          <w:szCs w:val="32"/>
        </w:rPr>
        <w:t xml:space="preserve"> — это реестр всех точек интереса. В приложении карта должна быть одна: если создать два </w:t>
      </w:r>
      <w:proofErr w:type="spellStart"/>
      <w:r w:rsidRPr="000F4C7F">
        <w:rPr>
          <w:sz w:val="28"/>
          <w:szCs w:val="32"/>
        </w:rPr>
        <w:t>MapService</w:t>
      </w:r>
      <w:proofErr w:type="spellEnd"/>
      <w:r w:rsidRPr="000F4C7F">
        <w:rPr>
          <w:sz w:val="28"/>
          <w:szCs w:val="32"/>
        </w:rPr>
        <w:t>, у каждой будет свой _</w:t>
      </w:r>
      <w:proofErr w:type="spellStart"/>
      <w:r w:rsidRPr="000F4C7F">
        <w:rPr>
          <w:sz w:val="28"/>
          <w:szCs w:val="32"/>
        </w:rPr>
        <w:t>nextId</w:t>
      </w:r>
      <w:proofErr w:type="spellEnd"/>
      <w:r w:rsidRPr="000F4C7F">
        <w:rPr>
          <w:sz w:val="28"/>
          <w:szCs w:val="32"/>
        </w:rPr>
        <w:t xml:space="preserve"> и свой список _</w:t>
      </w:r>
      <w:proofErr w:type="spellStart"/>
      <w:r w:rsidRPr="000F4C7F">
        <w:rPr>
          <w:sz w:val="28"/>
          <w:szCs w:val="32"/>
        </w:rPr>
        <w:t>pois</w:t>
      </w:r>
      <w:proofErr w:type="spellEnd"/>
      <w:r w:rsidRPr="000F4C7F">
        <w:rPr>
          <w:sz w:val="28"/>
          <w:szCs w:val="32"/>
        </w:rPr>
        <w:t xml:space="preserve"> — точки</w:t>
      </w:r>
      <w:r>
        <w:rPr>
          <w:sz w:val="28"/>
          <w:szCs w:val="32"/>
        </w:rPr>
        <w:t xml:space="preserve"> буду храниться в разных объектах карты </w:t>
      </w:r>
      <w:proofErr w:type="gramStart"/>
      <w:r>
        <w:rPr>
          <w:sz w:val="28"/>
          <w:szCs w:val="32"/>
        </w:rPr>
        <w:t>что  результате</w:t>
      </w:r>
      <w:proofErr w:type="gramEnd"/>
      <w:r w:rsidRPr="000F4C7F">
        <w:rPr>
          <w:sz w:val="28"/>
          <w:szCs w:val="32"/>
        </w:rPr>
        <w:t xml:space="preserve"> поиск</w:t>
      </w:r>
      <w:r>
        <w:rPr>
          <w:sz w:val="28"/>
          <w:szCs w:val="32"/>
        </w:rPr>
        <w:t xml:space="preserve"> по точкам станет не корректным.</w:t>
      </w:r>
    </w:p>
    <w:p w14:paraId="3E96B0E5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Преимущества:</w:t>
      </w:r>
    </w:p>
    <w:p w14:paraId="360D0FA4" w14:textId="77777777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lastRenderedPageBreak/>
        <w:t>Гарантия единственности состояния.</w:t>
      </w:r>
    </w:p>
    <w:p w14:paraId="2E1DE73D" w14:textId="77777777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Ленивая инициализация.</w:t>
      </w:r>
    </w:p>
    <w:p w14:paraId="4C3CCEC6" w14:textId="399F32F6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Единая точка доступа.</w:t>
      </w:r>
    </w:p>
    <w:p w14:paraId="53D563EF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Недостатки:</w:t>
      </w:r>
    </w:p>
    <w:p w14:paraId="23C8789F" w14:textId="14E6312F" w:rsidR="000F4C7F" w:rsidRPr="000F4C7F" w:rsidRDefault="000F4C7F" w:rsidP="00C8660C">
      <w:pPr>
        <w:pStyle w:val="a3"/>
        <w:numPr>
          <w:ilvl w:val="0"/>
          <w:numId w:val="50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 xml:space="preserve">Глобальное состояние </w:t>
      </w:r>
    </w:p>
    <w:p w14:paraId="15321268" w14:textId="0F61DE56" w:rsid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>
        <w:rPr>
          <w:sz w:val="28"/>
          <w:szCs w:val="32"/>
        </w:rPr>
        <w:t>Реализация паттерна одиночка</w:t>
      </w:r>
    </w:p>
    <w:p w14:paraId="661DB692" w14:textId="55835948" w:rsidR="000F4C7F" w:rsidRPr="0026367C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  <w:lang w:val="en-US"/>
        </w:rPr>
      </w:pPr>
      <w:r w:rsidRPr="000F4C7F">
        <w:rPr>
          <w:sz w:val="28"/>
          <w:szCs w:val="36"/>
          <w:lang w:val="en-US"/>
        </w:rPr>
        <w:t xml:space="preserve">private static </w:t>
      </w:r>
      <w:proofErr w:type="spellStart"/>
      <w:r w:rsidRPr="000F4C7F">
        <w:rPr>
          <w:sz w:val="28"/>
          <w:szCs w:val="36"/>
          <w:lang w:val="en-US"/>
        </w:rPr>
        <w:t>readonly</w:t>
      </w:r>
      <w:proofErr w:type="spellEnd"/>
      <w:r w:rsidRPr="000F4C7F">
        <w:rPr>
          <w:sz w:val="28"/>
          <w:szCs w:val="36"/>
          <w:lang w:val="en-US"/>
        </w:rPr>
        <w:t xml:space="preserve"> </w:t>
      </w:r>
      <w:proofErr w:type="spell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 xml:space="preserve"> _instance = new </w:t>
      </w:r>
      <w:proofErr w:type="spellStart"/>
      <w:proofErr w:type="gram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>(</w:t>
      </w:r>
      <w:proofErr w:type="gramEnd"/>
      <w:r w:rsidRPr="000F4C7F">
        <w:rPr>
          <w:sz w:val="28"/>
          <w:szCs w:val="36"/>
          <w:lang w:val="en-US"/>
        </w:rPr>
        <w:t>);</w:t>
      </w:r>
    </w:p>
    <w:p w14:paraId="096CAFA0" w14:textId="46BCDF09" w:rsidR="000F4C7F" w:rsidRPr="0026367C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  <w:lang w:val="en-US"/>
        </w:rPr>
      </w:pPr>
      <w:r w:rsidRPr="000F4C7F">
        <w:rPr>
          <w:sz w:val="28"/>
          <w:szCs w:val="36"/>
          <w:lang w:val="en-US"/>
        </w:rPr>
        <w:t xml:space="preserve"> public static </w:t>
      </w:r>
      <w:proofErr w:type="spell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 xml:space="preserve"> Instance =&gt; _instance;</w:t>
      </w:r>
    </w:p>
    <w:p w14:paraId="17662DF6" w14:textId="7C5DB0C8" w:rsidR="000F4C7F" w:rsidRPr="008E6098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0F4C7F">
        <w:rPr>
          <w:sz w:val="28"/>
          <w:szCs w:val="36"/>
          <w:lang w:val="en-US"/>
        </w:rPr>
        <w:t xml:space="preserve"> </w:t>
      </w:r>
      <w:proofErr w:type="spellStart"/>
      <w:r w:rsidRPr="000F4C7F">
        <w:rPr>
          <w:sz w:val="28"/>
          <w:szCs w:val="36"/>
        </w:rPr>
        <w:t>private</w:t>
      </w:r>
      <w:proofErr w:type="spellEnd"/>
      <w:r w:rsidRPr="000F4C7F">
        <w:rPr>
          <w:sz w:val="28"/>
          <w:szCs w:val="36"/>
        </w:rPr>
        <w:t xml:space="preserve"> </w:t>
      </w:r>
      <w:proofErr w:type="spellStart"/>
      <w:proofErr w:type="gramStart"/>
      <w:r w:rsidRPr="000F4C7F">
        <w:rPr>
          <w:sz w:val="28"/>
          <w:szCs w:val="36"/>
        </w:rPr>
        <w:t>MapService</w:t>
      </w:r>
      <w:proofErr w:type="spellEnd"/>
      <w:r w:rsidRPr="000F4C7F">
        <w:rPr>
          <w:sz w:val="28"/>
          <w:szCs w:val="36"/>
        </w:rPr>
        <w:t>(</w:t>
      </w:r>
      <w:proofErr w:type="gramEnd"/>
      <w:r w:rsidRPr="000F4C7F">
        <w:rPr>
          <w:sz w:val="28"/>
          <w:szCs w:val="36"/>
        </w:rPr>
        <w:t xml:space="preserve">) </w:t>
      </w:r>
      <w:proofErr w:type="gramStart"/>
      <w:r w:rsidRPr="000F4C7F">
        <w:rPr>
          <w:sz w:val="28"/>
          <w:szCs w:val="36"/>
        </w:rPr>
        <w:t>{ }</w:t>
      </w:r>
      <w:proofErr w:type="gramEnd"/>
    </w:p>
    <w:p w14:paraId="5BF2A0EB" w14:textId="77777777" w:rsidR="008E6098" w:rsidRDefault="000219D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>В лабораторной работе реализован</w:t>
      </w:r>
      <w:r w:rsidR="008E6098">
        <w:rPr>
          <w:sz w:val="28"/>
          <w:szCs w:val="28"/>
        </w:rPr>
        <w:t>ы</w:t>
      </w:r>
      <w:r w:rsidRPr="000219DF">
        <w:rPr>
          <w:sz w:val="28"/>
          <w:szCs w:val="28"/>
        </w:rPr>
        <w:t xml:space="preserve"> порождающи</w:t>
      </w:r>
      <w:r w:rsidR="008E6098">
        <w:rPr>
          <w:sz w:val="28"/>
          <w:szCs w:val="28"/>
        </w:rPr>
        <w:t>е</w:t>
      </w:r>
      <w:r w:rsidRPr="000219DF">
        <w:rPr>
          <w:sz w:val="28"/>
          <w:szCs w:val="28"/>
        </w:rPr>
        <w:t xml:space="preserve"> паттерн</w:t>
      </w:r>
      <w:r w:rsidR="008E6098">
        <w:rPr>
          <w:sz w:val="28"/>
          <w:szCs w:val="28"/>
        </w:rPr>
        <w:t>ы.</w:t>
      </w:r>
    </w:p>
    <w:p w14:paraId="5ACBF7AC" w14:textId="721079B2" w:rsidR="00C55065" w:rsidRDefault="000219D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 xml:space="preserve"> </w:t>
      </w:r>
      <w:proofErr w:type="spellStart"/>
      <w:r w:rsidRPr="000219DF">
        <w:rPr>
          <w:sz w:val="28"/>
          <w:szCs w:val="28"/>
        </w:rPr>
        <w:t>Builder</w:t>
      </w:r>
      <w:proofErr w:type="spellEnd"/>
      <w:r w:rsidRPr="000219D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proofErr w:type="spellStart"/>
      <w:r w:rsidRPr="000219DF">
        <w:rPr>
          <w:sz w:val="28"/>
          <w:szCs w:val="28"/>
        </w:rPr>
        <w:t>PointOfInterestBuilder</w:t>
      </w:r>
      <w:proofErr w:type="spellEnd"/>
      <w:r>
        <w:rPr>
          <w:sz w:val="28"/>
          <w:szCs w:val="28"/>
        </w:rPr>
        <w:t>) который</w:t>
      </w:r>
      <w:r w:rsidRPr="000219DF">
        <w:rPr>
          <w:sz w:val="28"/>
          <w:szCs w:val="28"/>
        </w:rPr>
        <w:t xml:space="preserve"> решает проблему конструирования объекта с множеством опциональных полей. Методы строителя делают код создания точки читаемым, а вся валидация (обязательные Name/</w:t>
      </w:r>
      <w:proofErr w:type="spellStart"/>
      <w:r w:rsidRPr="000219DF">
        <w:rPr>
          <w:sz w:val="28"/>
          <w:szCs w:val="28"/>
        </w:rPr>
        <w:t>Coordinate</w:t>
      </w:r>
      <w:proofErr w:type="spellEnd"/>
      <w:r w:rsidRPr="000219DF">
        <w:rPr>
          <w:sz w:val="28"/>
          <w:szCs w:val="28"/>
        </w:rPr>
        <w:t>, диапазон рейтинга) собрана в одном месте</w:t>
      </w:r>
      <w:r w:rsidR="008E6098">
        <w:rPr>
          <w:sz w:val="28"/>
          <w:szCs w:val="28"/>
        </w:rPr>
        <w:t xml:space="preserve"> в </w:t>
      </w:r>
      <w:r w:rsidRPr="000219DF">
        <w:rPr>
          <w:sz w:val="28"/>
          <w:szCs w:val="28"/>
        </w:rPr>
        <w:t xml:space="preserve">методе </w:t>
      </w:r>
      <w:proofErr w:type="spellStart"/>
      <w:proofErr w:type="gramStart"/>
      <w:r w:rsidRPr="000219DF">
        <w:rPr>
          <w:sz w:val="28"/>
          <w:szCs w:val="28"/>
        </w:rPr>
        <w:t>Build</w:t>
      </w:r>
      <w:proofErr w:type="spellEnd"/>
      <w:r w:rsidRPr="000219DF">
        <w:rPr>
          <w:sz w:val="28"/>
          <w:szCs w:val="28"/>
        </w:rPr>
        <w:t>(</w:t>
      </w:r>
      <w:proofErr w:type="gramEnd"/>
      <w:r w:rsidRPr="000219DF">
        <w:rPr>
          <w:sz w:val="28"/>
          <w:szCs w:val="28"/>
        </w:rPr>
        <w:t>).</w:t>
      </w:r>
    </w:p>
    <w:p w14:paraId="78D50997" w14:textId="1FDDD86C" w:rsidR="00EF76E5" w:rsidRPr="00EF76E5" w:rsidRDefault="008E6098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proofErr w:type="spellStart"/>
      <w:r w:rsidRPr="008E6098">
        <w:rPr>
          <w:sz w:val="28"/>
          <w:szCs w:val="32"/>
        </w:rPr>
        <w:t>Singleton</w:t>
      </w:r>
      <w:proofErr w:type="spellEnd"/>
      <w:r w:rsidRPr="008E6098">
        <w:rPr>
          <w:sz w:val="28"/>
          <w:szCs w:val="32"/>
        </w:rPr>
        <w:t xml:space="preserve"> (</w:t>
      </w:r>
      <w:proofErr w:type="spellStart"/>
      <w:r w:rsidRPr="008E6098">
        <w:rPr>
          <w:sz w:val="28"/>
          <w:szCs w:val="32"/>
        </w:rPr>
        <w:t>MapService</w:t>
      </w:r>
      <w:proofErr w:type="spellEnd"/>
      <w:r w:rsidRPr="008E6098">
        <w:rPr>
          <w:sz w:val="28"/>
          <w:szCs w:val="32"/>
        </w:rPr>
        <w:t>) обеспечивает единственный реестр точек интереса на всё приложение.</w:t>
      </w:r>
    </w:p>
    <w:sectPr w:rsidR="00EF76E5" w:rsidRPr="00EF76E5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A5D3" w14:textId="77777777" w:rsidR="00FC0905" w:rsidRDefault="00FC0905" w:rsidP="00D515E6">
      <w:pPr>
        <w:spacing w:after="0" w:line="240" w:lineRule="auto"/>
      </w:pPr>
      <w:r>
        <w:separator/>
      </w:r>
    </w:p>
  </w:endnote>
  <w:endnote w:type="continuationSeparator" w:id="0">
    <w:p w14:paraId="442E34C0" w14:textId="77777777" w:rsidR="00FC0905" w:rsidRDefault="00FC0905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A49BB" w14:textId="77777777" w:rsidR="00FC0905" w:rsidRDefault="00FC0905" w:rsidP="00D515E6">
      <w:pPr>
        <w:spacing w:after="0" w:line="240" w:lineRule="auto"/>
      </w:pPr>
      <w:r>
        <w:separator/>
      </w:r>
    </w:p>
  </w:footnote>
  <w:footnote w:type="continuationSeparator" w:id="0">
    <w:p w14:paraId="35DBF8EB" w14:textId="77777777" w:rsidR="00FC0905" w:rsidRDefault="00FC0905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8A0"/>
    <w:multiLevelType w:val="multilevel"/>
    <w:tmpl w:val="708037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C3296"/>
    <w:multiLevelType w:val="multilevel"/>
    <w:tmpl w:val="1E203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75B46"/>
    <w:multiLevelType w:val="multilevel"/>
    <w:tmpl w:val="B70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97678"/>
    <w:multiLevelType w:val="multilevel"/>
    <w:tmpl w:val="CDEEBF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E1433"/>
    <w:multiLevelType w:val="multilevel"/>
    <w:tmpl w:val="356A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F19D2"/>
    <w:multiLevelType w:val="multilevel"/>
    <w:tmpl w:val="8F9E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522E7"/>
    <w:multiLevelType w:val="multilevel"/>
    <w:tmpl w:val="898E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D1AB3"/>
    <w:multiLevelType w:val="multilevel"/>
    <w:tmpl w:val="39D85B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34AE2"/>
    <w:multiLevelType w:val="multilevel"/>
    <w:tmpl w:val="6958E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80029"/>
    <w:multiLevelType w:val="multilevel"/>
    <w:tmpl w:val="AC1069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75C09"/>
    <w:multiLevelType w:val="multilevel"/>
    <w:tmpl w:val="263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816B1"/>
    <w:multiLevelType w:val="multilevel"/>
    <w:tmpl w:val="576C24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D38EC"/>
    <w:multiLevelType w:val="multilevel"/>
    <w:tmpl w:val="085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43D1A"/>
    <w:multiLevelType w:val="multilevel"/>
    <w:tmpl w:val="B52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57D83"/>
    <w:multiLevelType w:val="multilevel"/>
    <w:tmpl w:val="BB3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121CC"/>
    <w:multiLevelType w:val="multilevel"/>
    <w:tmpl w:val="ABE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1" w15:restartNumberingAfterBreak="0">
    <w:nsid w:val="5BF21EFF"/>
    <w:multiLevelType w:val="multilevel"/>
    <w:tmpl w:val="49884C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184E77"/>
    <w:multiLevelType w:val="multilevel"/>
    <w:tmpl w:val="F7B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39380D"/>
    <w:multiLevelType w:val="multilevel"/>
    <w:tmpl w:val="705632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02521"/>
    <w:multiLevelType w:val="multilevel"/>
    <w:tmpl w:val="41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83861"/>
    <w:multiLevelType w:val="multilevel"/>
    <w:tmpl w:val="5C6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5"/>
  </w:num>
  <w:num w:numId="2" w16cid:durableId="134808643">
    <w:abstractNumId w:val="42"/>
  </w:num>
  <w:num w:numId="3" w16cid:durableId="730420719">
    <w:abstractNumId w:val="22"/>
  </w:num>
  <w:num w:numId="4" w16cid:durableId="1731612219">
    <w:abstractNumId w:val="28"/>
  </w:num>
  <w:num w:numId="5" w16cid:durableId="635263677">
    <w:abstractNumId w:val="2"/>
  </w:num>
  <w:num w:numId="6" w16cid:durableId="1165900389">
    <w:abstractNumId w:val="44"/>
  </w:num>
  <w:num w:numId="7" w16cid:durableId="1166824172">
    <w:abstractNumId w:val="45"/>
  </w:num>
  <w:num w:numId="8" w16cid:durableId="1583955692">
    <w:abstractNumId w:val="16"/>
  </w:num>
  <w:num w:numId="9" w16cid:durableId="1551921539">
    <w:abstractNumId w:val="4"/>
  </w:num>
  <w:num w:numId="10" w16cid:durableId="1749157328">
    <w:abstractNumId w:val="32"/>
  </w:num>
  <w:num w:numId="11" w16cid:durableId="1132022165">
    <w:abstractNumId w:val="9"/>
  </w:num>
  <w:num w:numId="12" w16cid:durableId="139075584">
    <w:abstractNumId w:val="33"/>
  </w:num>
  <w:num w:numId="13" w16cid:durableId="951783438">
    <w:abstractNumId w:val="3"/>
  </w:num>
  <w:num w:numId="14" w16cid:durableId="1322273431">
    <w:abstractNumId w:val="27"/>
  </w:num>
  <w:num w:numId="15" w16cid:durableId="689912896">
    <w:abstractNumId w:val="14"/>
  </w:num>
  <w:num w:numId="16" w16cid:durableId="1824002914">
    <w:abstractNumId w:val="30"/>
  </w:num>
  <w:num w:numId="17" w16cid:durableId="383068050">
    <w:abstractNumId w:val="17"/>
  </w:num>
  <w:num w:numId="18" w16cid:durableId="371274666">
    <w:abstractNumId w:val="15"/>
  </w:num>
  <w:num w:numId="19" w16cid:durableId="1092551235">
    <w:abstractNumId w:val="47"/>
  </w:num>
  <w:num w:numId="20" w16cid:durableId="250357347">
    <w:abstractNumId w:val="23"/>
  </w:num>
  <w:num w:numId="21" w16cid:durableId="1130435702">
    <w:abstractNumId w:val="1"/>
  </w:num>
  <w:num w:numId="22" w16cid:durableId="1158762439">
    <w:abstractNumId w:val="26"/>
  </w:num>
  <w:num w:numId="23" w16cid:durableId="866525954">
    <w:abstractNumId w:val="49"/>
  </w:num>
  <w:num w:numId="24" w16cid:durableId="2001884592">
    <w:abstractNumId w:val="46"/>
  </w:num>
  <w:num w:numId="25" w16cid:durableId="1724132797">
    <w:abstractNumId w:val="34"/>
  </w:num>
  <w:num w:numId="26" w16cid:durableId="1174875477">
    <w:abstractNumId w:val="31"/>
  </w:num>
  <w:num w:numId="27" w16cid:durableId="1536040065">
    <w:abstractNumId w:val="10"/>
  </w:num>
  <w:num w:numId="28" w16cid:durableId="2078821820">
    <w:abstractNumId w:val="5"/>
  </w:num>
  <w:num w:numId="29" w16cid:durableId="1446341564">
    <w:abstractNumId w:val="40"/>
  </w:num>
  <w:num w:numId="30" w16cid:durableId="2134133621">
    <w:abstractNumId w:val="19"/>
  </w:num>
  <w:num w:numId="31" w16cid:durableId="1373766386">
    <w:abstractNumId w:val="29"/>
  </w:num>
  <w:num w:numId="32" w16cid:durableId="1626541717">
    <w:abstractNumId w:val="11"/>
  </w:num>
  <w:num w:numId="33" w16cid:durableId="645815490">
    <w:abstractNumId w:val="7"/>
  </w:num>
  <w:num w:numId="34" w16cid:durableId="867375066">
    <w:abstractNumId w:val="36"/>
  </w:num>
  <w:num w:numId="35" w16cid:durableId="772820969">
    <w:abstractNumId w:val="24"/>
  </w:num>
  <w:num w:numId="36" w16cid:durableId="422534791">
    <w:abstractNumId w:val="39"/>
  </w:num>
  <w:num w:numId="37" w16cid:durableId="2062629639">
    <w:abstractNumId w:val="20"/>
  </w:num>
  <w:num w:numId="38" w16cid:durableId="551893551">
    <w:abstractNumId w:val="8"/>
  </w:num>
  <w:num w:numId="39" w16cid:durableId="1089037066">
    <w:abstractNumId w:val="0"/>
  </w:num>
  <w:num w:numId="40" w16cid:durableId="1364594874">
    <w:abstractNumId w:val="21"/>
  </w:num>
  <w:num w:numId="41" w16cid:durableId="2142723504">
    <w:abstractNumId w:val="38"/>
  </w:num>
  <w:num w:numId="42" w16cid:durableId="1579560279">
    <w:abstractNumId w:val="50"/>
  </w:num>
  <w:num w:numId="43" w16cid:durableId="37318758">
    <w:abstractNumId w:val="48"/>
  </w:num>
  <w:num w:numId="44" w16cid:durableId="56826104">
    <w:abstractNumId w:val="18"/>
  </w:num>
  <w:num w:numId="45" w16cid:durableId="1052385321">
    <w:abstractNumId w:val="12"/>
  </w:num>
  <w:num w:numId="46" w16cid:durableId="1481650599">
    <w:abstractNumId w:val="51"/>
  </w:num>
  <w:num w:numId="47" w16cid:durableId="1491555805">
    <w:abstractNumId w:val="13"/>
  </w:num>
  <w:num w:numId="48" w16cid:durableId="653339405">
    <w:abstractNumId w:val="37"/>
  </w:num>
  <w:num w:numId="49" w16cid:durableId="1388140666">
    <w:abstractNumId w:val="6"/>
  </w:num>
  <w:num w:numId="50" w16cid:durableId="1226574892">
    <w:abstractNumId w:val="41"/>
  </w:num>
  <w:num w:numId="51" w16cid:durableId="685062682">
    <w:abstractNumId w:val="35"/>
  </w:num>
  <w:num w:numId="52" w16cid:durableId="980230346">
    <w:abstractNumId w:val="4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1341"/>
    <w:rsid w:val="000D2F32"/>
    <w:rsid w:val="000E1440"/>
    <w:rsid w:val="000E5D57"/>
    <w:rsid w:val="000F0BD9"/>
    <w:rsid w:val="000F4C7F"/>
    <w:rsid w:val="0010004E"/>
    <w:rsid w:val="0011644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32F71"/>
    <w:rsid w:val="00244983"/>
    <w:rsid w:val="0026367C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303C"/>
    <w:rsid w:val="002F65FA"/>
    <w:rsid w:val="0030227B"/>
    <w:rsid w:val="00306748"/>
    <w:rsid w:val="00311D4A"/>
    <w:rsid w:val="0031290E"/>
    <w:rsid w:val="003136B3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B37A1"/>
    <w:rsid w:val="004D78F3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C1110"/>
    <w:rsid w:val="005C61BC"/>
    <w:rsid w:val="005C6C9B"/>
    <w:rsid w:val="005D250C"/>
    <w:rsid w:val="005E7939"/>
    <w:rsid w:val="005F4C91"/>
    <w:rsid w:val="005F5208"/>
    <w:rsid w:val="00634246"/>
    <w:rsid w:val="006524FD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C03B2"/>
    <w:rsid w:val="007C2C3C"/>
    <w:rsid w:val="007D4041"/>
    <w:rsid w:val="007D71AA"/>
    <w:rsid w:val="007E1098"/>
    <w:rsid w:val="007E151F"/>
    <w:rsid w:val="00802B7D"/>
    <w:rsid w:val="00833F06"/>
    <w:rsid w:val="00837087"/>
    <w:rsid w:val="008441E2"/>
    <w:rsid w:val="00844BAC"/>
    <w:rsid w:val="0084515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D3679"/>
    <w:rsid w:val="008E3B02"/>
    <w:rsid w:val="008E6098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76B1F"/>
    <w:rsid w:val="009810FF"/>
    <w:rsid w:val="009857B6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131F"/>
    <w:rsid w:val="00AB5357"/>
    <w:rsid w:val="00AC2615"/>
    <w:rsid w:val="00AC3211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809F3"/>
    <w:rsid w:val="00C8660C"/>
    <w:rsid w:val="00CA1423"/>
    <w:rsid w:val="00CA7EA2"/>
    <w:rsid w:val="00CB77BE"/>
    <w:rsid w:val="00CB7B48"/>
    <w:rsid w:val="00CD7333"/>
    <w:rsid w:val="00CE088D"/>
    <w:rsid w:val="00D124B6"/>
    <w:rsid w:val="00D1770F"/>
    <w:rsid w:val="00D22510"/>
    <w:rsid w:val="00D33998"/>
    <w:rsid w:val="00D44094"/>
    <w:rsid w:val="00D515E6"/>
    <w:rsid w:val="00D51C53"/>
    <w:rsid w:val="00D67B45"/>
    <w:rsid w:val="00D7132C"/>
    <w:rsid w:val="00D76F15"/>
    <w:rsid w:val="00D85BCA"/>
    <w:rsid w:val="00DA2F7A"/>
    <w:rsid w:val="00DC1CFB"/>
    <w:rsid w:val="00E03EEF"/>
    <w:rsid w:val="00E06F9D"/>
    <w:rsid w:val="00E31B84"/>
    <w:rsid w:val="00E35593"/>
    <w:rsid w:val="00E433C4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96BD6"/>
    <w:rsid w:val="00FC0905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2026-10-21T10:44:00Z</dcterms:modified>
</cp:coreProperties>
</file>