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8A460" w14:textId="5D131321" w:rsidR="001B341A" w:rsidRDefault="00C62911" w:rsidP="001B341A">
      <w:pPr>
        <w:ind w:firstLine="720"/>
        <w:jc w:val="both"/>
      </w:pPr>
      <w:r>
        <w:t xml:space="preserve">For running the TFM simulation, the data from S412 as input to the TFM model, then test on S414 and S419. For the EKF model, Using the output from TFM model, then using the data from S420 to update the estimation the results by EKF model. Testing on S414 and S419. </w:t>
      </w:r>
      <w:r w:rsidR="007D5F94">
        <w:t xml:space="preserve">The time length of simulation is </w:t>
      </w:r>
      <w:r w:rsidR="00543D6C">
        <w:t>two weeks.</w:t>
      </w:r>
      <w:r w:rsidR="000D508C" w:rsidRPr="000D508C">
        <w:t xml:space="preserve"> </w:t>
      </w:r>
      <w:r w:rsidR="000D508C">
        <w:t xml:space="preserve">The unit for speed is miles/h. </w:t>
      </w:r>
      <w:r w:rsidR="00543D6C">
        <w:t xml:space="preserve"> </w:t>
      </w:r>
      <w:r w:rsidR="001B341A">
        <w:t xml:space="preserve">The unit for flow is </w:t>
      </w:r>
      <w:proofErr w:type="spellStart"/>
      <w:r w:rsidR="001B341A">
        <w:t>veh</w:t>
      </w:r>
      <w:proofErr w:type="spellEnd"/>
      <w:r w:rsidR="001B341A">
        <w:t xml:space="preserve">/h. </w:t>
      </w:r>
      <w:r w:rsidR="00CA1EED">
        <w:t>The precision results as below:</w:t>
      </w:r>
      <w:r>
        <w:t xml:space="preserve"> </w:t>
      </w:r>
    </w:p>
    <w:p w14:paraId="57EEA2C6" w14:textId="07109FC1" w:rsidR="00991CA7" w:rsidRDefault="00991CA7" w:rsidP="00991CA7">
      <w:pPr>
        <w:ind w:firstLine="720"/>
      </w:pPr>
      <w:r>
        <w:t>Table 1 Station 414</w:t>
      </w:r>
      <w:r w:rsidRPr="00991CA7">
        <w:t xml:space="preserve"> </w:t>
      </w:r>
      <w:r>
        <w:t>without error</w:t>
      </w:r>
    </w:p>
    <w:tbl>
      <w:tblPr>
        <w:tblW w:w="7864" w:type="dxa"/>
        <w:tblInd w:w="740" w:type="dxa"/>
        <w:tblLook w:val="04A0" w:firstRow="1" w:lastRow="0" w:firstColumn="1" w:lastColumn="0" w:noHBand="0" w:noVBand="1"/>
      </w:tblPr>
      <w:tblGrid>
        <w:gridCol w:w="965"/>
        <w:gridCol w:w="1001"/>
        <w:gridCol w:w="965"/>
        <w:gridCol w:w="1001"/>
        <w:gridCol w:w="965"/>
        <w:gridCol w:w="1001"/>
        <w:gridCol w:w="965"/>
        <w:gridCol w:w="1001"/>
      </w:tblGrid>
      <w:tr w:rsidR="00991CA7" w:rsidRPr="00CA1EED" w14:paraId="4269AE6D" w14:textId="77777777" w:rsidTr="003119D2">
        <w:trPr>
          <w:trHeight w:val="305"/>
        </w:trPr>
        <w:tc>
          <w:tcPr>
            <w:tcW w:w="393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8E76A2E"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TFM</w:t>
            </w:r>
          </w:p>
        </w:tc>
        <w:tc>
          <w:tcPr>
            <w:tcW w:w="393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0E16843"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EKF</w:t>
            </w:r>
          </w:p>
        </w:tc>
      </w:tr>
      <w:tr w:rsidR="00991CA7" w:rsidRPr="00CA1EED" w14:paraId="132864AD" w14:textId="77777777" w:rsidTr="003119D2">
        <w:trPr>
          <w:trHeight w:val="305"/>
        </w:trPr>
        <w:tc>
          <w:tcPr>
            <w:tcW w:w="19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B556E80"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77D1BB6"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59CEEA9"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07C7F32"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r>
      <w:tr w:rsidR="00991CA7" w:rsidRPr="00CA1EED" w14:paraId="1D7ACDDD" w14:textId="77777777" w:rsidTr="003119D2">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FAB0D94"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30349A3E"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6D0E0E31"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4F436D8E"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68CEAEE2"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5C180D2F"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21BEB24C"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2BCAC881"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r>
      <w:tr w:rsidR="00991CA7" w:rsidRPr="00CA1EED" w14:paraId="4FFFCA78" w14:textId="77777777" w:rsidTr="003119D2">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tcPr>
          <w:p w14:paraId="0B385854" w14:textId="77777777" w:rsidR="00991CA7" w:rsidRPr="00991CA7" w:rsidRDefault="00991CA7" w:rsidP="003119D2">
            <w:pPr>
              <w:spacing w:after="0" w:line="240" w:lineRule="auto"/>
              <w:jc w:val="right"/>
              <w:rPr>
                <w:rFonts w:ascii="Calibri" w:eastAsia="Times New Roman" w:hAnsi="Calibri" w:cs="Calibri"/>
                <w:color w:val="000000"/>
              </w:rPr>
            </w:pPr>
            <w:r w:rsidRPr="00991CA7">
              <w:rPr>
                <w:rFonts w:ascii="Calibri" w:eastAsia="Times New Roman" w:hAnsi="Calibri" w:cs="Calibri"/>
                <w:color w:val="000000"/>
              </w:rPr>
              <w:t>3.931</w:t>
            </w:r>
          </w:p>
        </w:tc>
        <w:tc>
          <w:tcPr>
            <w:tcW w:w="1001" w:type="dxa"/>
            <w:tcBorders>
              <w:top w:val="nil"/>
              <w:left w:val="nil"/>
              <w:bottom w:val="single" w:sz="4" w:space="0" w:color="auto"/>
              <w:right w:val="single" w:sz="4" w:space="0" w:color="auto"/>
            </w:tcBorders>
            <w:shd w:val="clear" w:color="auto" w:fill="auto"/>
            <w:noWrap/>
            <w:vAlign w:val="bottom"/>
          </w:tcPr>
          <w:p w14:paraId="0BA1351B" w14:textId="77777777" w:rsidR="00991CA7" w:rsidRPr="00991CA7" w:rsidRDefault="00991CA7" w:rsidP="003119D2">
            <w:pPr>
              <w:spacing w:after="0" w:line="240" w:lineRule="auto"/>
              <w:jc w:val="right"/>
              <w:rPr>
                <w:rFonts w:ascii="Calibri" w:eastAsia="Times New Roman" w:hAnsi="Calibri" w:cs="Calibri"/>
                <w:color w:val="000000"/>
              </w:rPr>
            </w:pPr>
            <w:r w:rsidRPr="00991CA7">
              <w:rPr>
                <w:rFonts w:ascii="Calibri" w:eastAsia="Times New Roman" w:hAnsi="Calibri" w:cs="Calibri"/>
                <w:color w:val="000000"/>
              </w:rPr>
              <w:t>3.546</w:t>
            </w:r>
          </w:p>
        </w:tc>
        <w:tc>
          <w:tcPr>
            <w:tcW w:w="965" w:type="dxa"/>
            <w:tcBorders>
              <w:top w:val="nil"/>
              <w:left w:val="nil"/>
              <w:bottom w:val="single" w:sz="4" w:space="0" w:color="auto"/>
              <w:right w:val="single" w:sz="4" w:space="0" w:color="auto"/>
            </w:tcBorders>
            <w:shd w:val="clear" w:color="auto" w:fill="auto"/>
            <w:noWrap/>
            <w:vAlign w:val="bottom"/>
          </w:tcPr>
          <w:p w14:paraId="427F1531" w14:textId="5FADDA0E" w:rsidR="00991CA7" w:rsidRPr="00991CA7" w:rsidRDefault="00991CA7"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618.60</w:t>
            </w:r>
          </w:p>
        </w:tc>
        <w:tc>
          <w:tcPr>
            <w:tcW w:w="1001" w:type="dxa"/>
            <w:tcBorders>
              <w:top w:val="nil"/>
              <w:left w:val="nil"/>
              <w:bottom w:val="single" w:sz="4" w:space="0" w:color="auto"/>
              <w:right w:val="single" w:sz="4" w:space="0" w:color="auto"/>
            </w:tcBorders>
            <w:shd w:val="clear" w:color="auto" w:fill="auto"/>
            <w:noWrap/>
            <w:vAlign w:val="bottom"/>
          </w:tcPr>
          <w:p w14:paraId="205CBE1D" w14:textId="77777777" w:rsidR="00991CA7" w:rsidRPr="00991CA7" w:rsidRDefault="00991CA7" w:rsidP="003119D2">
            <w:pPr>
              <w:spacing w:after="0" w:line="240" w:lineRule="auto"/>
              <w:jc w:val="right"/>
              <w:rPr>
                <w:rFonts w:ascii="Calibri" w:eastAsia="Times New Roman" w:hAnsi="Calibri" w:cs="Calibri"/>
                <w:color w:val="000000"/>
              </w:rPr>
            </w:pPr>
            <w:r w:rsidRPr="00991CA7">
              <w:rPr>
                <w:rFonts w:ascii="Calibri" w:eastAsia="Times New Roman" w:hAnsi="Calibri" w:cs="Calibri"/>
                <w:color w:val="000000"/>
              </w:rPr>
              <w:t>15.478</w:t>
            </w:r>
          </w:p>
        </w:tc>
        <w:tc>
          <w:tcPr>
            <w:tcW w:w="965" w:type="dxa"/>
            <w:tcBorders>
              <w:top w:val="nil"/>
              <w:left w:val="nil"/>
              <w:bottom w:val="single" w:sz="4" w:space="0" w:color="auto"/>
              <w:right w:val="single" w:sz="4" w:space="0" w:color="auto"/>
            </w:tcBorders>
            <w:shd w:val="clear" w:color="auto" w:fill="auto"/>
            <w:noWrap/>
            <w:vAlign w:val="bottom"/>
          </w:tcPr>
          <w:p w14:paraId="20F612B0" w14:textId="77777777" w:rsidR="00991CA7" w:rsidRPr="00991CA7" w:rsidRDefault="00991CA7" w:rsidP="003119D2">
            <w:pPr>
              <w:spacing w:after="0" w:line="240" w:lineRule="auto"/>
              <w:jc w:val="right"/>
              <w:rPr>
                <w:rFonts w:ascii="Calibri" w:eastAsia="Times New Roman" w:hAnsi="Calibri" w:cs="Calibri"/>
                <w:color w:val="000000"/>
              </w:rPr>
            </w:pPr>
            <w:r w:rsidRPr="00991CA7">
              <w:rPr>
                <w:rFonts w:ascii="Calibri" w:eastAsia="Times New Roman" w:hAnsi="Calibri" w:cs="Calibri"/>
                <w:color w:val="000000"/>
              </w:rPr>
              <w:t>4.008</w:t>
            </w:r>
          </w:p>
        </w:tc>
        <w:tc>
          <w:tcPr>
            <w:tcW w:w="1001" w:type="dxa"/>
            <w:tcBorders>
              <w:top w:val="nil"/>
              <w:left w:val="nil"/>
              <w:bottom w:val="single" w:sz="4" w:space="0" w:color="auto"/>
              <w:right w:val="single" w:sz="4" w:space="0" w:color="auto"/>
            </w:tcBorders>
            <w:shd w:val="clear" w:color="auto" w:fill="auto"/>
            <w:noWrap/>
            <w:vAlign w:val="bottom"/>
          </w:tcPr>
          <w:p w14:paraId="1B37AD9A" w14:textId="77777777" w:rsidR="00991CA7" w:rsidRPr="00991CA7" w:rsidRDefault="00991CA7" w:rsidP="003119D2">
            <w:pPr>
              <w:spacing w:after="0" w:line="240" w:lineRule="auto"/>
              <w:jc w:val="right"/>
              <w:rPr>
                <w:rFonts w:ascii="Calibri" w:eastAsia="Times New Roman" w:hAnsi="Calibri" w:cs="Calibri"/>
                <w:color w:val="000000"/>
              </w:rPr>
            </w:pPr>
            <w:r w:rsidRPr="00991CA7">
              <w:rPr>
                <w:rFonts w:ascii="Calibri" w:eastAsia="Times New Roman" w:hAnsi="Calibri" w:cs="Calibri"/>
                <w:color w:val="000000"/>
              </w:rPr>
              <w:t>3.512</w:t>
            </w:r>
          </w:p>
        </w:tc>
        <w:tc>
          <w:tcPr>
            <w:tcW w:w="965" w:type="dxa"/>
            <w:tcBorders>
              <w:top w:val="nil"/>
              <w:left w:val="nil"/>
              <w:bottom w:val="single" w:sz="4" w:space="0" w:color="auto"/>
              <w:right w:val="single" w:sz="4" w:space="0" w:color="auto"/>
            </w:tcBorders>
            <w:shd w:val="clear" w:color="auto" w:fill="auto"/>
            <w:noWrap/>
            <w:vAlign w:val="bottom"/>
          </w:tcPr>
          <w:p w14:paraId="420BA13F" w14:textId="55481864" w:rsidR="00991CA7" w:rsidRPr="00991CA7" w:rsidRDefault="00991CA7"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346.2</w:t>
            </w:r>
          </w:p>
        </w:tc>
        <w:tc>
          <w:tcPr>
            <w:tcW w:w="1001" w:type="dxa"/>
            <w:tcBorders>
              <w:top w:val="nil"/>
              <w:left w:val="nil"/>
              <w:bottom w:val="single" w:sz="4" w:space="0" w:color="auto"/>
              <w:right w:val="single" w:sz="4" w:space="0" w:color="auto"/>
            </w:tcBorders>
            <w:shd w:val="clear" w:color="auto" w:fill="auto"/>
            <w:noWrap/>
            <w:vAlign w:val="bottom"/>
          </w:tcPr>
          <w:p w14:paraId="5335BF7C" w14:textId="77777777" w:rsidR="00991CA7" w:rsidRPr="00991CA7" w:rsidRDefault="00991CA7" w:rsidP="003119D2">
            <w:pPr>
              <w:spacing w:after="0" w:line="240" w:lineRule="auto"/>
              <w:jc w:val="right"/>
              <w:rPr>
                <w:rFonts w:ascii="Calibri" w:eastAsia="Times New Roman" w:hAnsi="Calibri" w:cs="Calibri"/>
                <w:color w:val="000000"/>
              </w:rPr>
            </w:pPr>
            <w:r w:rsidRPr="00991CA7">
              <w:rPr>
                <w:rFonts w:ascii="Calibri" w:eastAsia="Times New Roman" w:hAnsi="Calibri" w:cs="Calibri"/>
                <w:color w:val="000000"/>
              </w:rPr>
              <w:t>8.224</w:t>
            </w:r>
          </w:p>
        </w:tc>
      </w:tr>
    </w:tbl>
    <w:p w14:paraId="3FD1C1F7" w14:textId="6D0AE690" w:rsidR="00991CA7" w:rsidRDefault="00991CA7" w:rsidP="001B341A">
      <w:pPr>
        <w:ind w:firstLine="720"/>
        <w:jc w:val="both"/>
      </w:pPr>
    </w:p>
    <w:p w14:paraId="5EAA1C6E" w14:textId="0E27573A" w:rsidR="00991CA7" w:rsidRDefault="00991CA7" w:rsidP="00991CA7">
      <w:pPr>
        <w:ind w:firstLine="720"/>
      </w:pPr>
      <w:r>
        <w:t>Table 4 Station 41</w:t>
      </w:r>
      <w:r w:rsidR="0031307F">
        <w:t>4</w:t>
      </w:r>
      <w:r>
        <w:t xml:space="preserve"> with error</w:t>
      </w:r>
    </w:p>
    <w:tbl>
      <w:tblPr>
        <w:tblW w:w="7864" w:type="dxa"/>
        <w:tblInd w:w="740" w:type="dxa"/>
        <w:tblLook w:val="04A0" w:firstRow="1" w:lastRow="0" w:firstColumn="1" w:lastColumn="0" w:noHBand="0" w:noVBand="1"/>
      </w:tblPr>
      <w:tblGrid>
        <w:gridCol w:w="965"/>
        <w:gridCol w:w="1001"/>
        <w:gridCol w:w="965"/>
        <w:gridCol w:w="1158"/>
        <w:gridCol w:w="965"/>
        <w:gridCol w:w="1001"/>
        <w:gridCol w:w="965"/>
        <w:gridCol w:w="1001"/>
      </w:tblGrid>
      <w:tr w:rsidR="00991CA7" w:rsidRPr="00CA1EED" w14:paraId="750DD924" w14:textId="77777777" w:rsidTr="003119D2">
        <w:trPr>
          <w:trHeight w:val="305"/>
        </w:trPr>
        <w:tc>
          <w:tcPr>
            <w:tcW w:w="393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F1180E7"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TFM</w:t>
            </w:r>
          </w:p>
        </w:tc>
        <w:tc>
          <w:tcPr>
            <w:tcW w:w="393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D8AE8B3"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EKF</w:t>
            </w:r>
          </w:p>
        </w:tc>
      </w:tr>
      <w:tr w:rsidR="00991CA7" w:rsidRPr="00CA1EED" w14:paraId="2431FB39" w14:textId="77777777" w:rsidTr="003119D2">
        <w:trPr>
          <w:trHeight w:val="305"/>
        </w:trPr>
        <w:tc>
          <w:tcPr>
            <w:tcW w:w="19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F502A2C"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16EA9A2"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D6E88E9"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487436A" w14:textId="77777777" w:rsidR="00991CA7" w:rsidRPr="00CA1EED" w:rsidRDefault="00991CA7"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r>
      <w:tr w:rsidR="00991CA7" w:rsidRPr="00CA1EED" w14:paraId="242A6E0D" w14:textId="77777777" w:rsidTr="003119D2">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2C7F78A6"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314441F6"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22A3430D"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6C50048A"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54CB1286"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0D928A35"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49CCB978"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4DF3FC7F" w14:textId="77777777" w:rsidR="00991CA7" w:rsidRPr="00CA1EED" w:rsidRDefault="00991CA7"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r>
      <w:tr w:rsidR="00991CA7" w:rsidRPr="00CA1EED" w14:paraId="53A846DE" w14:textId="77777777" w:rsidTr="003119D2">
        <w:trPr>
          <w:trHeight w:val="305"/>
        </w:trPr>
        <w:tc>
          <w:tcPr>
            <w:tcW w:w="965" w:type="dxa"/>
            <w:tcBorders>
              <w:top w:val="nil"/>
              <w:left w:val="single" w:sz="4" w:space="0" w:color="auto"/>
              <w:bottom w:val="nil"/>
              <w:right w:val="single" w:sz="4" w:space="0" w:color="auto"/>
            </w:tcBorders>
            <w:shd w:val="clear" w:color="auto" w:fill="auto"/>
            <w:noWrap/>
            <w:vAlign w:val="bottom"/>
          </w:tcPr>
          <w:p w14:paraId="0ACCC15E" w14:textId="3BB8B7A7" w:rsidR="00991CA7" w:rsidRPr="001B341A" w:rsidRDefault="00991CA7"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4.16</w:t>
            </w:r>
          </w:p>
        </w:tc>
        <w:tc>
          <w:tcPr>
            <w:tcW w:w="1001" w:type="dxa"/>
            <w:tcBorders>
              <w:top w:val="nil"/>
              <w:left w:val="nil"/>
              <w:bottom w:val="nil"/>
              <w:right w:val="single" w:sz="4" w:space="0" w:color="auto"/>
            </w:tcBorders>
            <w:shd w:val="clear" w:color="auto" w:fill="auto"/>
            <w:noWrap/>
            <w:vAlign w:val="bottom"/>
          </w:tcPr>
          <w:p w14:paraId="6C22E20D" w14:textId="0059864D" w:rsidR="00991CA7" w:rsidRPr="001B341A" w:rsidRDefault="00991CA7"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4.23</w:t>
            </w:r>
          </w:p>
        </w:tc>
        <w:tc>
          <w:tcPr>
            <w:tcW w:w="965" w:type="dxa"/>
            <w:tcBorders>
              <w:top w:val="nil"/>
              <w:left w:val="nil"/>
              <w:bottom w:val="nil"/>
              <w:right w:val="single" w:sz="4" w:space="0" w:color="auto"/>
            </w:tcBorders>
            <w:shd w:val="clear" w:color="auto" w:fill="auto"/>
            <w:noWrap/>
            <w:vAlign w:val="bottom"/>
          </w:tcPr>
          <w:p w14:paraId="114701B0" w14:textId="56EEE79C" w:rsidR="00991CA7" w:rsidRPr="001B341A" w:rsidRDefault="00991CA7"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1038.43</w:t>
            </w:r>
          </w:p>
        </w:tc>
        <w:tc>
          <w:tcPr>
            <w:tcW w:w="1001" w:type="dxa"/>
            <w:tcBorders>
              <w:top w:val="nil"/>
              <w:left w:val="nil"/>
              <w:bottom w:val="nil"/>
              <w:right w:val="single" w:sz="4" w:space="0" w:color="auto"/>
            </w:tcBorders>
            <w:shd w:val="clear" w:color="auto" w:fill="auto"/>
            <w:noWrap/>
            <w:vAlign w:val="bottom"/>
          </w:tcPr>
          <w:p w14:paraId="6C18853E" w14:textId="722FD9F3" w:rsidR="00991CA7" w:rsidRPr="001B341A" w:rsidRDefault="00991CA7" w:rsidP="003119D2">
            <w:pPr>
              <w:spacing w:after="0" w:line="240" w:lineRule="auto"/>
              <w:ind w:right="440"/>
              <w:rPr>
                <w:rFonts w:ascii="Calibri" w:eastAsia="Times New Roman" w:hAnsi="Calibri" w:cs="Calibri"/>
                <w:color w:val="000000"/>
              </w:rPr>
            </w:pPr>
            <w:r>
              <w:rPr>
                <w:rFonts w:ascii="Calibri" w:eastAsia="Times New Roman" w:hAnsi="Calibri" w:cs="Calibri"/>
                <w:color w:val="000000"/>
              </w:rPr>
              <w:t>48.82</w:t>
            </w:r>
          </w:p>
        </w:tc>
        <w:tc>
          <w:tcPr>
            <w:tcW w:w="965" w:type="dxa"/>
            <w:tcBorders>
              <w:top w:val="nil"/>
              <w:left w:val="nil"/>
              <w:bottom w:val="nil"/>
              <w:right w:val="single" w:sz="4" w:space="0" w:color="auto"/>
            </w:tcBorders>
            <w:shd w:val="clear" w:color="auto" w:fill="auto"/>
            <w:noWrap/>
            <w:vAlign w:val="bottom"/>
          </w:tcPr>
          <w:p w14:paraId="03BC803B" w14:textId="03DC336C" w:rsidR="00991CA7" w:rsidRPr="001B341A" w:rsidRDefault="00991CA7"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6.98</w:t>
            </w:r>
          </w:p>
        </w:tc>
        <w:tc>
          <w:tcPr>
            <w:tcW w:w="1001" w:type="dxa"/>
            <w:tcBorders>
              <w:top w:val="nil"/>
              <w:left w:val="nil"/>
              <w:bottom w:val="nil"/>
              <w:right w:val="single" w:sz="4" w:space="0" w:color="auto"/>
            </w:tcBorders>
            <w:shd w:val="clear" w:color="auto" w:fill="auto"/>
            <w:noWrap/>
            <w:vAlign w:val="bottom"/>
          </w:tcPr>
          <w:p w14:paraId="71900FB4" w14:textId="526DC9F1" w:rsidR="00991CA7" w:rsidRPr="001B341A" w:rsidRDefault="00991CA7"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5.85</w:t>
            </w:r>
          </w:p>
        </w:tc>
        <w:tc>
          <w:tcPr>
            <w:tcW w:w="965" w:type="dxa"/>
            <w:tcBorders>
              <w:top w:val="nil"/>
              <w:left w:val="nil"/>
              <w:bottom w:val="nil"/>
              <w:right w:val="single" w:sz="4" w:space="0" w:color="auto"/>
            </w:tcBorders>
            <w:shd w:val="clear" w:color="auto" w:fill="auto"/>
            <w:noWrap/>
            <w:vAlign w:val="bottom"/>
          </w:tcPr>
          <w:p w14:paraId="3EB7560A" w14:textId="67C61DFC" w:rsidR="00991CA7" w:rsidRPr="001B341A" w:rsidRDefault="00991CA7"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918.32</w:t>
            </w:r>
          </w:p>
        </w:tc>
        <w:tc>
          <w:tcPr>
            <w:tcW w:w="1001" w:type="dxa"/>
            <w:tcBorders>
              <w:top w:val="nil"/>
              <w:left w:val="nil"/>
              <w:bottom w:val="nil"/>
              <w:right w:val="single" w:sz="4" w:space="0" w:color="auto"/>
            </w:tcBorders>
            <w:shd w:val="clear" w:color="auto" w:fill="auto"/>
            <w:noWrap/>
            <w:vAlign w:val="bottom"/>
          </w:tcPr>
          <w:p w14:paraId="1A6C9BF8" w14:textId="59CACD43" w:rsidR="00991CA7" w:rsidRPr="001B341A" w:rsidRDefault="00991CA7"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46.13</w:t>
            </w:r>
          </w:p>
        </w:tc>
      </w:tr>
      <w:tr w:rsidR="00991CA7" w:rsidRPr="00CA1EED" w14:paraId="116A10E5" w14:textId="77777777" w:rsidTr="003119D2">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tcPr>
          <w:p w14:paraId="79B3A150" w14:textId="77777777" w:rsidR="00991CA7" w:rsidRPr="001B341A" w:rsidRDefault="00991CA7" w:rsidP="003119D2">
            <w:pPr>
              <w:spacing w:after="0" w:line="240" w:lineRule="auto"/>
              <w:ind w:right="440"/>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7B408520" w14:textId="77777777" w:rsidR="00991CA7" w:rsidRPr="001B341A" w:rsidRDefault="00991CA7" w:rsidP="003119D2">
            <w:pPr>
              <w:spacing w:after="0" w:line="240" w:lineRule="auto"/>
              <w:ind w:right="440"/>
              <w:rPr>
                <w:rFonts w:ascii="Calibri" w:eastAsia="Times New Roman" w:hAnsi="Calibri" w:cs="Calibri"/>
                <w:color w:val="000000"/>
              </w:rPr>
            </w:pPr>
          </w:p>
        </w:tc>
        <w:tc>
          <w:tcPr>
            <w:tcW w:w="965" w:type="dxa"/>
            <w:tcBorders>
              <w:top w:val="nil"/>
              <w:left w:val="nil"/>
              <w:bottom w:val="single" w:sz="4" w:space="0" w:color="auto"/>
              <w:right w:val="single" w:sz="4" w:space="0" w:color="auto"/>
            </w:tcBorders>
            <w:shd w:val="clear" w:color="auto" w:fill="auto"/>
            <w:noWrap/>
            <w:vAlign w:val="bottom"/>
          </w:tcPr>
          <w:p w14:paraId="7540219F" w14:textId="77777777" w:rsidR="00991CA7" w:rsidRPr="001B341A" w:rsidRDefault="00991CA7" w:rsidP="003119D2">
            <w:pPr>
              <w:spacing w:after="0" w:line="240" w:lineRule="auto"/>
              <w:jc w:val="right"/>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3856BA7D" w14:textId="77777777" w:rsidR="00991CA7" w:rsidRPr="001B341A" w:rsidRDefault="00991CA7" w:rsidP="003119D2">
            <w:pPr>
              <w:spacing w:after="0" w:line="240" w:lineRule="auto"/>
              <w:ind w:right="660"/>
              <w:rPr>
                <w:rFonts w:ascii="Calibri" w:eastAsia="Times New Roman" w:hAnsi="Calibri" w:cs="Calibri"/>
                <w:color w:val="000000"/>
              </w:rPr>
            </w:pPr>
          </w:p>
        </w:tc>
        <w:tc>
          <w:tcPr>
            <w:tcW w:w="965" w:type="dxa"/>
            <w:tcBorders>
              <w:top w:val="nil"/>
              <w:left w:val="nil"/>
              <w:bottom w:val="single" w:sz="4" w:space="0" w:color="auto"/>
              <w:right w:val="single" w:sz="4" w:space="0" w:color="auto"/>
            </w:tcBorders>
            <w:shd w:val="clear" w:color="auto" w:fill="auto"/>
            <w:noWrap/>
            <w:vAlign w:val="bottom"/>
          </w:tcPr>
          <w:p w14:paraId="723D0C46" w14:textId="77777777" w:rsidR="00991CA7" w:rsidRPr="001B341A" w:rsidRDefault="00991CA7" w:rsidP="003119D2">
            <w:pPr>
              <w:spacing w:after="0" w:line="240" w:lineRule="auto"/>
              <w:jc w:val="right"/>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2B0CC27B" w14:textId="77777777" w:rsidR="00991CA7" w:rsidRPr="001B341A" w:rsidRDefault="00991CA7" w:rsidP="003119D2">
            <w:pPr>
              <w:spacing w:after="0" w:line="240" w:lineRule="auto"/>
              <w:jc w:val="right"/>
              <w:rPr>
                <w:rFonts w:ascii="Calibri" w:eastAsia="Times New Roman" w:hAnsi="Calibri" w:cs="Calibri"/>
                <w:color w:val="000000"/>
              </w:rPr>
            </w:pPr>
          </w:p>
        </w:tc>
        <w:tc>
          <w:tcPr>
            <w:tcW w:w="965" w:type="dxa"/>
            <w:tcBorders>
              <w:top w:val="nil"/>
              <w:left w:val="nil"/>
              <w:bottom w:val="single" w:sz="4" w:space="0" w:color="auto"/>
              <w:right w:val="single" w:sz="4" w:space="0" w:color="auto"/>
            </w:tcBorders>
            <w:shd w:val="clear" w:color="auto" w:fill="auto"/>
            <w:noWrap/>
            <w:vAlign w:val="bottom"/>
          </w:tcPr>
          <w:p w14:paraId="238DB5A3" w14:textId="77777777" w:rsidR="00991CA7" w:rsidRPr="001B341A" w:rsidRDefault="00991CA7" w:rsidP="003119D2">
            <w:pPr>
              <w:spacing w:after="0" w:line="240" w:lineRule="auto"/>
              <w:jc w:val="right"/>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0E7DF699" w14:textId="77777777" w:rsidR="00991CA7" w:rsidRPr="001B341A" w:rsidRDefault="00991CA7" w:rsidP="003119D2">
            <w:pPr>
              <w:spacing w:after="0" w:line="240" w:lineRule="auto"/>
              <w:jc w:val="right"/>
              <w:rPr>
                <w:rFonts w:ascii="Calibri" w:eastAsia="Times New Roman" w:hAnsi="Calibri" w:cs="Calibri"/>
                <w:color w:val="000000"/>
              </w:rPr>
            </w:pPr>
          </w:p>
        </w:tc>
      </w:tr>
    </w:tbl>
    <w:p w14:paraId="540AE8A4" w14:textId="418BBD96" w:rsidR="00991CA7" w:rsidRDefault="00991CA7" w:rsidP="001B341A">
      <w:pPr>
        <w:ind w:firstLine="720"/>
        <w:jc w:val="both"/>
      </w:pPr>
    </w:p>
    <w:p w14:paraId="28F4ED73" w14:textId="77777777" w:rsidR="00991CA7" w:rsidRDefault="00991CA7" w:rsidP="001B341A">
      <w:pPr>
        <w:ind w:firstLine="720"/>
        <w:jc w:val="both"/>
      </w:pPr>
    </w:p>
    <w:p w14:paraId="03978428" w14:textId="65C6FBED" w:rsidR="00CA1EED" w:rsidRDefault="00CA1EED" w:rsidP="00CA1EED">
      <w:pPr>
        <w:ind w:firstLine="720"/>
      </w:pPr>
      <w:r>
        <w:t xml:space="preserve">Table </w:t>
      </w:r>
      <w:r w:rsidR="00991CA7">
        <w:t>3</w:t>
      </w:r>
      <w:r>
        <w:t xml:space="preserve"> Station 419</w:t>
      </w:r>
      <w:r w:rsidR="001B341A">
        <w:t xml:space="preserve"> without error</w:t>
      </w:r>
    </w:p>
    <w:tbl>
      <w:tblPr>
        <w:tblW w:w="7864" w:type="dxa"/>
        <w:tblInd w:w="740" w:type="dxa"/>
        <w:tblLook w:val="04A0" w:firstRow="1" w:lastRow="0" w:firstColumn="1" w:lastColumn="0" w:noHBand="0" w:noVBand="1"/>
      </w:tblPr>
      <w:tblGrid>
        <w:gridCol w:w="965"/>
        <w:gridCol w:w="1001"/>
        <w:gridCol w:w="965"/>
        <w:gridCol w:w="1001"/>
        <w:gridCol w:w="965"/>
        <w:gridCol w:w="1001"/>
        <w:gridCol w:w="965"/>
        <w:gridCol w:w="1001"/>
      </w:tblGrid>
      <w:tr w:rsidR="00CA1EED" w:rsidRPr="00CA1EED" w14:paraId="7F10EC5B" w14:textId="77777777" w:rsidTr="003119D2">
        <w:trPr>
          <w:trHeight w:val="305"/>
        </w:trPr>
        <w:tc>
          <w:tcPr>
            <w:tcW w:w="393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6B5B524" w14:textId="77777777" w:rsidR="00CA1EED" w:rsidRPr="00CA1EED" w:rsidRDefault="00CA1EED"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TFM</w:t>
            </w:r>
          </w:p>
        </w:tc>
        <w:tc>
          <w:tcPr>
            <w:tcW w:w="393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3F31246" w14:textId="77777777" w:rsidR="00CA1EED" w:rsidRPr="00CA1EED" w:rsidRDefault="00CA1EED"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EKF</w:t>
            </w:r>
          </w:p>
        </w:tc>
      </w:tr>
      <w:tr w:rsidR="00CA1EED" w:rsidRPr="00CA1EED" w14:paraId="69087C71" w14:textId="77777777" w:rsidTr="003119D2">
        <w:trPr>
          <w:trHeight w:val="305"/>
        </w:trPr>
        <w:tc>
          <w:tcPr>
            <w:tcW w:w="19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7485299" w14:textId="77777777" w:rsidR="00CA1EED" w:rsidRPr="00CA1EED" w:rsidRDefault="00CA1EED"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C959505" w14:textId="77777777" w:rsidR="00CA1EED" w:rsidRPr="00CA1EED" w:rsidRDefault="00CA1EED"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82A7B3" w14:textId="77777777" w:rsidR="00CA1EED" w:rsidRPr="00CA1EED" w:rsidRDefault="00CA1EED"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68516D" w14:textId="77777777" w:rsidR="00CA1EED" w:rsidRPr="00CA1EED" w:rsidRDefault="00CA1EED"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r>
      <w:tr w:rsidR="00CA1EED" w:rsidRPr="00CA1EED" w14:paraId="1DF3FC26" w14:textId="77777777" w:rsidTr="003119D2">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59ADD96" w14:textId="77777777" w:rsidR="00CA1EED" w:rsidRPr="00CA1EED" w:rsidRDefault="00CA1EED"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21337180" w14:textId="77777777" w:rsidR="00CA1EED" w:rsidRPr="00CA1EED" w:rsidRDefault="00CA1EED"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4D960335" w14:textId="77777777" w:rsidR="00CA1EED" w:rsidRPr="00CA1EED" w:rsidRDefault="00CA1EED"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0F05DB94" w14:textId="77777777" w:rsidR="00CA1EED" w:rsidRPr="00CA1EED" w:rsidRDefault="00CA1EED"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6EC56FA4" w14:textId="77777777" w:rsidR="00CA1EED" w:rsidRPr="00CA1EED" w:rsidRDefault="00CA1EED"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2758CD3B" w14:textId="77777777" w:rsidR="00CA1EED" w:rsidRPr="00CA1EED" w:rsidRDefault="00CA1EED"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0B6650AB" w14:textId="77777777" w:rsidR="00513066" w:rsidRDefault="00CA1EED"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R</w:t>
            </w:r>
          </w:p>
          <w:p w14:paraId="579555EC" w14:textId="77777777" w:rsidR="00513066" w:rsidRDefault="00513066" w:rsidP="003119D2">
            <w:pPr>
              <w:spacing w:after="0" w:line="240" w:lineRule="auto"/>
              <w:rPr>
                <w:rFonts w:ascii="Calibri" w:eastAsia="Times New Roman" w:hAnsi="Calibri" w:cs="Calibri"/>
                <w:color w:val="000000"/>
              </w:rPr>
            </w:pPr>
          </w:p>
          <w:p w14:paraId="14C62495" w14:textId="6F317654" w:rsidR="00CA1EED" w:rsidRPr="00CA1EED" w:rsidRDefault="00CA1EED"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MSE </w:t>
            </w:r>
          </w:p>
        </w:tc>
        <w:tc>
          <w:tcPr>
            <w:tcW w:w="1001" w:type="dxa"/>
            <w:tcBorders>
              <w:top w:val="nil"/>
              <w:left w:val="nil"/>
              <w:bottom w:val="single" w:sz="4" w:space="0" w:color="auto"/>
              <w:right w:val="single" w:sz="4" w:space="0" w:color="auto"/>
            </w:tcBorders>
            <w:shd w:val="clear" w:color="auto" w:fill="auto"/>
            <w:noWrap/>
            <w:vAlign w:val="bottom"/>
            <w:hideMark/>
          </w:tcPr>
          <w:p w14:paraId="10761AEF" w14:textId="77777777" w:rsidR="00CA1EED" w:rsidRPr="00CA1EED" w:rsidRDefault="00CA1EED"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r>
      <w:tr w:rsidR="00CA1EED" w:rsidRPr="00CA1EED" w14:paraId="09829D6F" w14:textId="77777777" w:rsidTr="001B341A">
        <w:trPr>
          <w:trHeight w:val="305"/>
        </w:trPr>
        <w:tc>
          <w:tcPr>
            <w:tcW w:w="965" w:type="dxa"/>
            <w:tcBorders>
              <w:top w:val="nil"/>
              <w:left w:val="single" w:sz="4" w:space="0" w:color="auto"/>
              <w:bottom w:val="nil"/>
              <w:right w:val="single" w:sz="4" w:space="0" w:color="auto"/>
            </w:tcBorders>
            <w:shd w:val="clear" w:color="auto" w:fill="auto"/>
            <w:noWrap/>
            <w:vAlign w:val="bottom"/>
          </w:tcPr>
          <w:p w14:paraId="341CEF8F" w14:textId="26223DA2" w:rsidR="00CA1EED" w:rsidRPr="001B341A" w:rsidRDefault="00CA1EED" w:rsidP="003119D2">
            <w:pPr>
              <w:spacing w:after="0" w:line="240" w:lineRule="auto"/>
              <w:jc w:val="right"/>
              <w:rPr>
                <w:rFonts w:ascii="Calibri" w:eastAsia="Times New Roman" w:hAnsi="Calibri" w:cs="Calibri"/>
                <w:color w:val="000000"/>
              </w:rPr>
            </w:pPr>
            <w:r w:rsidRPr="001B341A">
              <w:rPr>
                <w:rFonts w:ascii="Calibri" w:eastAsia="Times New Roman" w:hAnsi="Calibri" w:cs="Calibri"/>
                <w:color w:val="000000"/>
              </w:rPr>
              <w:t>4.916</w:t>
            </w:r>
          </w:p>
        </w:tc>
        <w:tc>
          <w:tcPr>
            <w:tcW w:w="1001" w:type="dxa"/>
            <w:tcBorders>
              <w:top w:val="nil"/>
              <w:left w:val="nil"/>
              <w:bottom w:val="nil"/>
              <w:right w:val="single" w:sz="4" w:space="0" w:color="auto"/>
            </w:tcBorders>
            <w:shd w:val="clear" w:color="auto" w:fill="auto"/>
            <w:noWrap/>
            <w:vAlign w:val="bottom"/>
          </w:tcPr>
          <w:p w14:paraId="551F0BCD" w14:textId="2F19BB2C" w:rsidR="00CA1EED" w:rsidRPr="001B341A" w:rsidRDefault="00CA1EED" w:rsidP="003119D2">
            <w:pPr>
              <w:spacing w:after="0" w:line="240" w:lineRule="auto"/>
              <w:jc w:val="right"/>
              <w:rPr>
                <w:rFonts w:ascii="Calibri" w:eastAsia="Times New Roman" w:hAnsi="Calibri" w:cs="Calibri"/>
                <w:color w:val="000000"/>
              </w:rPr>
            </w:pPr>
            <w:r w:rsidRPr="001B341A">
              <w:rPr>
                <w:rFonts w:ascii="Calibri" w:eastAsia="Times New Roman" w:hAnsi="Calibri" w:cs="Calibri"/>
                <w:color w:val="000000"/>
              </w:rPr>
              <w:t>4.767</w:t>
            </w:r>
          </w:p>
        </w:tc>
        <w:tc>
          <w:tcPr>
            <w:tcW w:w="965" w:type="dxa"/>
            <w:tcBorders>
              <w:top w:val="nil"/>
              <w:left w:val="nil"/>
              <w:bottom w:val="nil"/>
              <w:right w:val="single" w:sz="4" w:space="0" w:color="auto"/>
            </w:tcBorders>
            <w:shd w:val="clear" w:color="auto" w:fill="auto"/>
            <w:noWrap/>
            <w:vAlign w:val="bottom"/>
          </w:tcPr>
          <w:p w14:paraId="2314A2EC" w14:textId="5C7F7527" w:rsidR="00CA1EED" w:rsidRPr="001B341A" w:rsidRDefault="00746E58"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1154.04</w:t>
            </w:r>
          </w:p>
        </w:tc>
        <w:tc>
          <w:tcPr>
            <w:tcW w:w="1001" w:type="dxa"/>
            <w:tcBorders>
              <w:top w:val="nil"/>
              <w:left w:val="nil"/>
              <w:bottom w:val="nil"/>
              <w:right w:val="single" w:sz="4" w:space="0" w:color="auto"/>
            </w:tcBorders>
            <w:shd w:val="clear" w:color="auto" w:fill="auto"/>
            <w:noWrap/>
            <w:vAlign w:val="bottom"/>
          </w:tcPr>
          <w:p w14:paraId="69BAFD57" w14:textId="0DB8097B" w:rsidR="00CA1EED" w:rsidRPr="001B341A" w:rsidRDefault="00CA1EED" w:rsidP="003119D2">
            <w:pPr>
              <w:spacing w:after="0" w:line="240" w:lineRule="auto"/>
              <w:jc w:val="right"/>
              <w:rPr>
                <w:rFonts w:ascii="Calibri" w:eastAsia="Times New Roman" w:hAnsi="Calibri" w:cs="Calibri"/>
                <w:color w:val="000000"/>
              </w:rPr>
            </w:pPr>
            <w:r w:rsidRPr="001B341A">
              <w:rPr>
                <w:rFonts w:ascii="Calibri" w:eastAsia="Times New Roman" w:hAnsi="Calibri" w:cs="Calibri"/>
                <w:color w:val="000000"/>
              </w:rPr>
              <w:t>37.483</w:t>
            </w:r>
          </w:p>
        </w:tc>
        <w:tc>
          <w:tcPr>
            <w:tcW w:w="965" w:type="dxa"/>
            <w:tcBorders>
              <w:top w:val="nil"/>
              <w:left w:val="nil"/>
              <w:bottom w:val="nil"/>
              <w:right w:val="single" w:sz="4" w:space="0" w:color="auto"/>
            </w:tcBorders>
            <w:shd w:val="clear" w:color="auto" w:fill="auto"/>
            <w:noWrap/>
            <w:vAlign w:val="bottom"/>
          </w:tcPr>
          <w:p w14:paraId="4595E8FE" w14:textId="3004E101" w:rsidR="00CA1EED" w:rsidRPr="001B341A" w:rsidRDefault="00CA1EED" w:rsidP="003119D2">
            <w:pPr>
              <w:spacing w:after="0" w:line="240" w:lineRule="auto"/>
              <w:jc w:val="right"/>
              <w:rPr>
                <w:rFonts w:ascii="Calibri" w:eastAsia="Times New Roman" w:hAnsi="Calibri" w:cs="Calibri"/>
                <w:color w:val="000000"/>
              </w:rPr>
            </w:pPr>
            <w:r w:rsidRPr="001B341A">
              <w:rPr>
                <w:rFonts w:ascii="Calibri" w:eastAsia="Times New Roman" w:hAnsi="Calibri" w:cs="Calibri"/>
                <w:color w:val="000000"/>
              </w:rPr>
              <w:t>3.339</w:t>
            </w:r>
          </w:p>
        </w:tc>
        <w:tc>
          <w:tcPr>
            <w:tcW w:w="1001" w:type="dxa"/>
            <w:tcBorders>
              <w:top w:val="nil"/>
              <w:left w:val="nil"/>
              <w:bottom w:val="nil"/>
              <w:right w:val="single" w:sz="4" w:space="0" w:color="auto"/>
            </w:tcBorders>
            <w:shd w:val="clear" w:color="auto" w:fill="auto"/>
            <w:noWrap/>
            <w:vAlign w:val="bottom"/>
          </w:tcPr>
          <w:p w14:paraId="231831D1" w14:textId="7396C618" w:rsidR="00CA1EED" w:rsidRPr="001B341A" w:rsidRDefault="00CA1EED" w:rsidP="003119D2">
            <w:pPr>
              <w:spacing w:after="0" w:line="240" w:lineRule="auto"/>
              <w:jc w:val="right"/>
              <w:rPr>
                <w:rFonts w:ascii="Calibri" w:eastAsia="Times New Roman" w:hAnsi="Calibri" w:cs="Calibri"/>
                <w:color w:val="000000"/>
              </w:rPr>
            </w:pPr>
            <w:r w:rsidRPr="001B341A">
              <w:rPr>
                <w:rFonts w:ascii="Calibri" w:eastAsia="Times New Roman" w:hAnsi="Calibri" w:cs="Calibri"/>
                <w:color w:val="000000"/>
              </w:rPr>
              <w:t>3.315</w:t>
            </w:r>
          </w:p>
        </w:tc>
        <w:tc>
          <w:tcPr>
            <w:tcW w:w="965" w:type="dxa"/>
            <w:tcBorders>
              <w:top w:val="nil"/>
              <w:left w:val="nil"/>
              <w:bottom w:val="nil"/>
              <w:right w:val="single" w:sz="4" w:space="0" w:color="auto"/>
            </w:tcBorders>
            <w:shd w:val="clear" w:color="auto" w:fill="auto"/>
            <w:noWrap/>
            <w:vAlign w:val="bottom"/>
          </w:tcPr>
          <w:p w14:paraId="723BD4B9" w14:textId="14A9186E" w:rsidR="00CA1EED" w:rsidRPr="001B341A" w:rsidRDefault="00746E58"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690</w:t>
            </w:r>
          </w:p>
        </w:tc>
        <w:tc>
          <w:tcPr>
            <w:tcW w:w="1001" w:type="dxa"/>
            <w:tcBorders>
              <w:top w:val="nil"/>
              <w:left w:val="nil"/>
              <w:bottom w:val="nil"/>
              <w:right w:val="single" w:sz="4" w:space="0" w:color="auto"/>
            </w:tcBorders>
            <w:shd w:val="clear" w:color="auto" w:fill="auto"/>
            <w:noWrap/>
            <w:vAlign w:val="bottom"/>
          </w:tcPr>
          <w:p w14:paraId="7C5CA714" w14:textId="3B222760" w:rsidR="00CA1EED" w:rsidRPr="001B341A" w:rsidRDefault="00CA1EED" w:rsidP="003119D2">
            <w:pPr>
              <w:spacing w:after="0" w:line="240" w:lineRule="auto"/>
              <w:jc w:val="right"/>
              <w:rPr>
                <w:rFonts w:ascii="Calibri" w:eastAsia="Times New Roman" w:hAnsi="Calibri" w:cs="Calibri"/>
                <w:color w:val="000000"/>
              </w:rPr>
            </w:pPr>
            <w:r w:rsidRPr="001B341A">
              <w:rPr>
                <w:rFonts w:ascii="Calibri" w:eastAsia="Times New Roman" w:hAnsi="Calibri" w:cs="Calibri"/>
                <w:color w:val="000000"/>
              </w:rPr>
              <w:t>18.977</w:t>
            </w:r>
          </w:p>
        </w:tc>
      </w:tr>
      <w:tr w:rsidR="001B341A" w:rsidRPr="00CA1EED" w14:paraId="7C0B38B7" w14:textId="77777777" w:rsidTr="003119D2">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tcPr>
          <w:p w14:paraId="2CC2446A" w14:textId="77777777" w:rsidR="001B341A" w:rsidRPr="001B341A" w:rsidRDefault="001B341A" w:rsidP="001B341A">
            <w:pPr>
              <w:spacing w:after="0" w:line="240" w:lineRule="auto"/>
              <w:ind w:right="440"/>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33C75E11" w14:textId="77777777" w:rsidR="001B341A" w:rsidRPr="001B341A" w:rsidRDefault="001B341A" w:rsidP="001B341A">
            <w:pPr>
              <w:spacing w:after="0" w:line="240" w:lineRule="auto"/>
              <w:ind w:right="440"/>
              <w:rPr>
                <w:rFonts w:ascii="Calibri" w:eastAsia="Times New Roman" w:hAnsi="Calibri" w:cs="Calibri"/>
                <w:color w:val="000000"/>
              </w:rPr>
            </w:pPr>
          </w:p>
        </w:tc>
        <w:tc>
          <w:tcPr>
            <w:tcW w:w="965" w:type="dxa"/>
            <w:tcBorders>
              <w:top w:val="nil"/>
              <w:left w:val="nil"/>
              <w:bottom w:val="single" w:sz="4" w:space="0" w:color="auto"/>
              <w:right w:val="single" w:sz="4" w:space="0" w:color="auto"/>
            </w:tcBorders>
            <w:shd w:val="clear" w:color="auto" w:fill="auto"/>
            <w:noWrap/>
            <w:vAlign w:val="bottom"/>
          </w:tcPr>
          <w:p w14:paraId="02707790" w14:textId="77777777" w:rsidR="001B341A" w:rsidRPr="001B341A" w:rsidRDefault="001B341A" w:rsidP="003119D2">
            <w:pPr>
              <w:spacing w:after="0" w:line="240" w:lineRule="auto"/>
              <w:jc w:val="right"/>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2FA78A6F" w14:textId="77777777" w:rsidR="001B341A" w:rsidRPr="001B341A" w:rsidRDefault="001B341A" w:rsidP="003119D2">
            <w:pPr>
              <w:spacing w:after="0" w:line="240" w:lineRule="auto"/>
              <w:jc w:val="right"/>
              <w:rPr>
                <w:rFonts w:ascii="Calibri" w:eastAsia="Times New Roman" w:hAnsi="Calibri" w:cs="Calibri"/>
                <w:color w:val="000000"/>
              </w:rPr>
            </w:pPr>
          </w:p>
        </w:tc>
        <w:tc>
          <w:tcPr>
            <w:tcW w:w="965" w:type="dxa"/>
            <w:tcBorders>
              <w:top w:val="nil"/>
              <w:left w:val="nil"/>
              <w:bottom w:val="single" w:sz="4" w:space="0" w:color="auto"/>
              <w:right w:val="single" w:sz="4" w:space="0" w:color="auto"/>
            </w:tcBorders>
            <w:shd w:val="clear" w:color="auto" w:fill="auto"/>
            <w:noWrap/>
            <w:vAlign w:val="bottom"/>
          </w:tcPr>
          <w:p w14:paraId="497683DE" w14:textId="77777777" w:rsidR="001B341A" w:rsidRPr="001B341A" w:rsidRDefault="001B341A" w:rsidP="003119D2">
            <w:pPr>
              <w:spacing w:after="0" w:line="240" w:lineRule="auto"/>
              <w:jc w:val="right"/>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62ADA753" w14:textId="77777777" w:rsidR="001B341A" w:rsidRPr="001B341A" w:rsidRDefault="001B341A" w:rsidP="003119D2">
            <w:pPr>
              <w:spacing w:after="0" w:line="240" w:lineRule="auto"/>
              <w:jc w:val="right"/>
              <w:rPr>
                <w:rFonts w:ascii="Calibri" w:eastAsia="Times New Roman" w:hAnsi="Calibri" w:cs="Calibri"/>
                <w:color w:val="000000"/>
              </w:rPr>
            </w:pPr>
          </w:p>
        </w:tc>
        <w:tc>
          <w:tcPr>
            <w:tcW w:w="965" w:type="dxa"/>
            <w:tcBorders>
              <w:top w:val="nil"/>
              <w:left w:val="nil"/>
              <w:bottom w:val="single" w:sz="4" w:space="0" w:color="auto"/>
              <w:right w:val="single" w:sz="4" w:space="0" w:color="auto"/>
            </w:tcBorders>
            <w:shd w:val="clear" w:color="auto" w:fill="auto"/>
            <w:noWrap/>
            <w:vAlign w:val="bottom"/>
          </w:tcPr>
          <w:p w14:paraId="3AF90686" w14:textId="77777777" w:rsidR="001B341A" w:rsidRPr="001B341A" w:rsidRDefault="001B341A" w:rsidP="003119D2">
            <w:pPr>
              <w:spacing w:after="0" w:line="240" w:lineRule="auto"/>
              <w:jc w:val="right"/>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7E7C27AE" w14:textId="77777777" w:rsidR="001B341A" w:rsidRPr="001B341A" w:rsidRDefault="001B341A" w:rsidP="003119D2">
            <w:pPr>
              <w:spacing w:after="0" w:line="240" w:lineRule="auto"/>
              <w:jc w:val="right"/>
              <w:rPr>
                <w:rFonts w:ascii="Calibri" w:eastAsia="Times New Roman" w:hAnsi="Calibri" w:cs="Calibri"/>
                <w:color w:val="000000"/>
              </w:rPr>
            </w:pPr>
          </w:p>
        </w:tc>
      </w:tr>
    </w:tbl>
    <w:p w14:paraId="15EE6708" w14:textId="558BC415" w:rsidR="00C62911" w:rsidRDefault="00C62911" w:rsidP="00C62911">
      <w:pPr>
        <w:ind w:left="720"/>
      </w:pPr>
    </w:p>
    <w:p w14:paraId="536E85D1" w14:textId="20036E34" w:rsidR="001B341A" w:rsidRDefault="001B341A" w:rsidP="001B341A">
      <w:pPr>
        <w:ind w:firstLine="720"/>
      </w:pPr>
      <w:r>
        <w:t xml:space="preserve">Table </w:t>
      </w:r>
      <w:r w:rsidR="00991CA7">
        <w:t xml:space="preserve">4 </w:t>
      </w:r>
      <w:r>
        <w:t>Station 419 with error</w:t>
      </w:r>
    </w:p>
    <w:tbl>
      <w:tblPr>
        <w:tblW w:w="7864" w:type="dxa"/>
        <w:tblInd w:w="740" w:type="dxa"/>
        <w:tblLook w:val="04A0" w:firstRow="1" w:lastRow="0" w:firstColumn="1" w:lastColumn="0" w:noHBand="0" w:noVBand="1"/>
      </w:tblPr>
      <w:tblGrid>
        <w:gridCol w:w="965"/>
        <w:gridCol w:w="1001"/>
        <w:gridCol w:w="965"/>
        <w:gridCol w:w="1158"/>
        <w:gridCol w:w="965"/>
        <w:gridCol w:w="1001"/>
        <w:gridCol w:w="965"/>
        <w:gridCol w:w="1001"/>
      </w:tblGrid>
      <w:tr w:rsidR="001B341A" w:rsidRPr="00CA1EED" w14:paraId="0214371E" w14:textId="77777777" w:rsidTr="003119D2">
        <w:trPr>
          <w:trHeight w:val="305"/>
        </w:trPr>
        <w:tc>
          <w:tcPr>
            <w:tcW w:w="393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7F1FA83" w14:textId="77777777" w:rsidR="001B341A" w:rsidRPr="00CA1EED" w:rsidRDefault="001B341A"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TFM</w:t>
            </w:r>
          </w:p>
        </w:tc>
        <w:tc>
          <w:tcPr>
            <w:tcW w:w="393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7924566B" w14:textId="77777777" w:rsidR="001B341A" w:rsidRPr="00CA1EED" w:rsidRDefault="001B341A"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EKF</w:t>
            </w:r>
          </w:p>
        </w:tc>
      </w:tr>
      <w:tr w:rsidR="001B341A" w:rsidRPr="00CA1EED" w14:paraId="5EDAB5B1" w14:textId="77777777" w:rsidTr="003119D2">
        <w:trPr>
          <w:trHeight w:val="305"/>
        </w:trPr>
        <w:tc>
          <w:tcPr>
            <w:tcW w:w="19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C933145" w14:textId="77777777" w:rsidR="001B341A" w:rsidRPr="00CA1EED" w:rsidRDefault="001B341A"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5D606D4" w14:textId="77777777" w:rsidR="001B341A" w:rsidRPr="00CA1EED" w:rsidRDefault="001B341A"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ED0A691" w14:textId="77777777" w:rsidR="001B341A" w:rsidRPr="00CA1EED" w:rsidRDefault="001B341A"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592E151" w14:textId="77777777" w:rsidR="001B341A" w:rsidRPr="00CA1EED" w:rsidRDefault="001B341A" w:rsidP="003119D2">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r>
      <w:tr w:rsidR="001B341A" w:rsidRPr="00CA1EED" w14:paraId="13DE7167" w14:textId="77777777" w:rsidTr="003119D2">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7793C45" w14:textId="77777777" w:rsidR="001B341A" w:rsidRPr="00CA1EED" w:rsidRDefault="001B341A"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5109C4EF" w14:textId="77777777" w:rsidR="001B341A" w:rsidRPr="00CA1EED" w:rsidRDefault="001B341A"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7ED4E28E" w14:textId="77777777" w:rsidR="001B341A" w:rsidRPr="00CA1EED" w:rsidRDefault="001B341A"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48046AB4" w14:textId="77777777" w:rsidR="001B341A" w:rsidRPr="00CA1EED" w:rsidRDefault="001B341A"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6C7E64D0" w14:textId="77777777" w:rsidR="001B341A" w:rsidRPr="00CA1EED" w:rsidRDefault="001B341A"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47EE6F35" w14:textId="77777777" w:rsidR="001B341A" w:rsidRPr="00CA1EED" w:rsidRDefault="001B341A"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212D109C" w14:textId="77777777" w:rsidR="001B341A" w:rsidRPr="00CA1EED" w:rsidRDefault="001B341A"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58E2E7AB" w14:textId="77777777" w:rsidR="001B341A" w:rsidRPr="00CA1EED" w:rsidRDefault="001B341A" w:rsidP="003119D2">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r>
      <w:tr w:rsidR="001B341A" w:rsidRPr="00CA1EED" w14:paraId="034047B7" w14:textId="77777777" w:rsidTr="003119D2">
        <w:trPr>
          <w:trHeight w:val="305"/>
        </w:trPr>
        <w:tc>
          <w:tcPr>
            <w:tcW w:w="965" w:type="dxa"/>
            <w:tcBorders>
              <w:top w:val="nil"/>
              <w:left w:val="single" w:sz="4" w:space="0" w:color="auto"/>
              <w:bottom w:val="nil"/>
              <w:right w:val="single" w:sz="4" w:space="0" w:color="auto"/>
            </w:tcBorders>
            <w:shd w:val="clear" w:color="auto" w:fill="auto"/>
            <w:noWrap/>
            <w:vAlign w:val="bottom"/>
          </w:tcPr>
          <w:p w14:paraId="57B12D92" w14:textId="2F28F5B2" w:rsidR="001B341A" w:rsidRPr="001B341A" w:rsidRDefault="000D508C"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5.14</w:t>
            </w:r>
          </w:p>
        </w:tc>
        <w:tc>
          <w:tcPr>
            <w:tcW w:w="1001" w:type="dxa"/>
            <w:tcBorders>
              <w:top w:val="nil"/>
              <w:left w:val="nil"/>
              <w:bottom w:val="nil"/>
              <w:right w:val="single" w:sz="4" w:space="0" w:color="auto"/>
            </w:tcBorders>
            <w:shd w:val="clear" w:color="auto" w:fill="auto"/>
            <w:noWrap/>
            <w:vAlign w:val="bottom"/>
          </w:tcPr>
          <w:p w14:paraId="432E19DF" w14:textId="2F365C2C" w:rsidR="001B341A" w:rsidRPr="001B341A" w:rsidRDefault="001B341A"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5.28</w:t>
            </w:r>
          </w:p>
        </w:tc>
        <w:tc>
          <w:tcPr>
            <w:tcW w:w="965" w:type="dxa"/>
            <w:tcBorders>
              <w:top w:val="nil"/>
              <w:left w:val="nil"/>
              <w:bottom w:val="nil"/>
              <w:right w:val="single" w:sz="4" w:space="0" w:color="auto"/>
            </w:tcBorders>
            <w:shd w:val="clear" w:color="auto" w:fill="auto"/>
            <w:noWrap/>
            <w:vAlign w:val="bottom"/>
          </w:tcPr>
          <w:p w14:paraId="5AA36610" w14:textId="6A3EA13B" w:rsidR="001B341A" w:rsidRPr="001B341A" w:rsidRDefault="001B341A"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1501.11</w:t>
            </w:r>
          </w:p>
        </w:tc>
        <w:tc>
          <w:tcPr>
            <w:tcW w:w="1001" w:type="dxa"/>
            <w:tcBorders>
              <w:top w:val="nil"/>
              <w:left w:val="nil"/>
              <w:bottom w:val="nil"/>
              <w:right w:val="single" w:sz="4" w:space="0" w:color="auto"/>
            </w:tcBorders>
            <w:shd w:val="clear" w:color="auto" w:fill="auto"/>
            <w:noWrap/>
            <w:vAlign w:val="bottom"/>
          </w:tcPr>
          <w:p w14:paraId="498F5CC9" w14:textId="0BFE05AE" w:rsidR="001B341A" w:rsidRPr="001B341A" w:rsidRDefault="001B341A" w:rsidP="001B341A">
            <w:pPr>
              <w:spacing w:after="0" w:line="240" w:lineRule="auto"/>
              <w:ind w:right="440"/>
              <w:rPr>
                <w:rFonts w:ascii="Calibri" w:eastAsia="Times New Roman" w:hAnsi="Calibri" w:cs="Calibri"/>
                <w:color w:val="000000"/>
              </w:rPr>
            </w:pPr>
            <w:r>
              <w:rPr>
                <w:rFonts w:ascii="Calibri" w:eastAsia="Times New Roman" w:hAnsi="Calibri" w:cs="Calibri"/>
                <w:color w:val="000000"/>
              </w:rPr>
              <w:t>72.95</w:t>
            </w:r>
          </w:p>
        </w:tc>
        <w:tc>
          <w:tcPr>
            <w:tcW w:w="965" w:type="dxa"/>
            <w:tcBorders>
              <w:top w:val="nil"/>
              <w:left w:val="nil"/>
              <w:bottom w:val="nil"/>
              <w:right w:val="single" w:sz="4" w:space="0" w:color="auto"/>
            </w:tcBorders>
            <w:shd w:val="clear" w:color="auto" w:fill="auto"/>
            <w:noWrap/>
            <w:vAlign w:val="bottom"/>
          </w:tcPr>
          <w:p w14:paraId="1BE77738" w14:textId="3E27773F" w:rsidR="001B341A" w:rsidRPr="001B341A" w:rsidRDefault="000D508C"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4.08</w:t>
            </w:r>
          </w:p>
        </w:tc>
        <w:tc>
          <w:tcPr>
            <w:tcW w:w="1001" w:type="dxa"/>
            <w:tcBorders>
              <w:top w:val="nil"/>
              <w:left w:val="nil"/>
              <w:bottom w:val="nil"/>
              <w:right w:val="single" w:sz="4" w:space="0" w:color="auto"/>
            </w:tcBorders>
            <w:shd w:val="clear" w:color="auto" w:fill="auto"/>
            <w:noWrap/>
            <w:vAlign w:val="bottom"/>
          </w:tcPr>
          <w:p w14:paraId="19D55DE9" w14:textId="04625C59" w:rsidR="001B341A" w:rsidRPr="001B341A" w:rsidRDefault="001B341A"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4.15</w:t>
            </w:r>
          </w:p>
        </w:tc>
        <w:tc>
          <w:tcPr>
            <w:tcW w:w="965" w:type="dxa"/>
            <w:tcBorders>
              <w:top w:val="nil"/>
              <w:left w:val="nil"/>
              <w:bottom w:val="nil"/>
              <w:right w:val="single" w:sz="4" w:space="0" w:color="auto"/>
            </w:tcBorders>
            <w:shd w:val="clear" w:color="auto" w:fill="auto"/>
            <w:noWrap/>
            <w:vAlign w:val="bottom"/>
          </w:tcPr>
          <w:p w14:paraId="298080D3" w14:textId="2984F4A7" w:rsidR="001B341A" w:rsidRPr="001B341A" w:rsidRDefault="001B341A"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1258.93</w:t>
            </w:r>
          </w:p>
        </w:tc>
        <w:tc>
          <w:tcPr>
            <w:tcW w:w="1001" w:type="dxa"/>
            <w:tcBorders>
              <w:top w:val="nil"/>
              <w:left w:val="nil"/>
              <w:bottom w:val="nil"/>
              <w:right w:val="single" w:sz="4" w:space="0" w:color="auto"/>
            </w:tcBorders>
            <w:shd w:val="clear" w:color="auto" w:fill="auto"/>
            <w:noWrap/>
            <w:vAlign w:val="bottom"/>
          </w:tcPr>
          <w:p w14:paraId="41DAD593" w14:textId="1D827D7E" w:rsidR="001B341A" w:rsidRPr="001B341A" w:rsidRDefault="001B341A" w:rsidP="003119D2">
            <w:pPr>
              <w:spacing w:after="0" w:line="240" w:lineRule="auto"/>
              <w:jc w:val="right"/>
              <w:rPr>
                <w:rFonts w:ascii="Calibri" w:eastAsia="Times New Roman" w:hAnsi="Calibri" w:cs="Calibri"/>
                <w:color w:val="000000"/>
              </w:rPr>
            </w:pPr>
            <w:r>
              <w:rPr>
                <w:rFonts w:ascii="Calibri" w:eastAsia="Times New Roman" w:hAnsi="Calibri" w:cs="Calibri"/>
                <w:color w:val="000000"/>
              </w:rPr>
              <w:t>63.79</w:t>
            </w:r>
          </w:p>
        </w:tc>
      </w:tr>
      <w:tr w:rsidR="001B341A" w:rsidRPr="00CA1EED" w14:paraId="148D3B13" w14:textId="77777777" w:rsidTr="003119D2">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tcPr>
          <w:p w14:paraId="540BECC1" w14:textId="77777777" w:rsidR="001B341A" w:rsidRPr="001B341A" w:rsidRDefault="001B341A" w:rsidP="003119D2">
            <w:pPr>
              <w:spacing w:after="0" w:line="240" w:lineRule="auto"/>
              <w:ind w:right="440"/>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68868792" w14:textId="77777777" w:rsidR="001B341A" w:rsidRPr="001B341A" w:rsidRDefault="001B341A" w:rsidP="003119D2">
            <w:pPr>
              <w:spacing w:after="0" w:line="240" w:lineRule="auto"/>
              <w:ind w:right="440"/>
              <w:rPr>
                <w:rFonts w:ascii="Calibri" w:eastAsia="Times New Roman" w:hAnsi="Calibri" w:cs="Calibri"/>
                <w:color w:val="000000"/>
              </w:rPr>
            </w:pPr>
          </w:p>
        </w:tc>
        <w:tc>
          <w:tcPr>
            <w:tcW w:w="965" w:type="dxa"/>
            <w:tcBorders>
              <w:top w:val="nil"/>
              <w:left w:val="nil"/>
              <w:bottom w:val="single" w:sz="4" w:space="0" w:color="auto"/>
              <w:right w:val="single" w:sz="4" w:space="0" w:color="auto"/>
            </w:tcBorders>
            <w:shd w:val="clear" w:color="auto" w:fill="auto"/>
            <w:noWrap/>
            <w:vAlign w:val="bottom"/>
          </w:tcPr>
          <w:p w14:paraId="0C0BEC9F" w14:textId="77777777" w:rsidR="001B341A" w:rsidRPr="001B341A" w:rsidRDefault="001B341A" w:rsidP="003119D2">
            <w:pPr>
              <w:spacing w:after="0" w:line="240" w:lineRule="auto"/>
              <w:jc w:val="right"/>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4081378D" w14:textId="7510FCAA" w:rsidR="001B341A" w:rsidRPr="001B341A" w:rsidRDefault="001B341A" w:rsidP="001B341A">
            <w:pPr>
              <w:spacing w:after="0" w:line="240" w:lineRule="auto"/>
              <w:ind w:right="660"/>
              <w:rPr>
                <w:rFonts w:ascii="Calibri" w:eastAsia="Times New Roman" w:hAnsi="Calibri" w:cs="Calibri"/>
                <w:color w:val="000000"/>
              </w:rPr>
            </w:pPr>
          </w:p>
        </w:tc>
        <w:tc>
          <w:tcPr>
            <w:tcW w:w="965" w:type="dxa"/>
            <w:tcBorders>
              <w:top w:val="nil"/>
              <w:left w:val="nil"/>
              <w:bottom w:val="single" w:sz="4" w:space="0" w:color="auto"/>
              <w:right w:val="single" w:sz="4" w:space="0" w:color="auto"/>
            </w:tcBorders>
            <w:shd w:val="clear" w:color="auto" w:fill="auto"/>
            <w:noWrap/>
            <w:vAlign w:val="bottom"/>
          </w:tcPr>
          <w:p w14:paraId="383CE102" w14:textId="77777777" w:rsidR="001B341A" w:rsidRPr="001B341A" w:rsidRDefault="001B341A" w:rsidP="003119D2">
            <w:pPr>
              <w:spacing w:after="0" w:line="240" w:lineRule="auto"/>
              <w:jc w:val="right"/>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1290D9D4" w14:textId="77777777" w:rsidR="001B341A" w:rsidRPr="001B341A" w:rsidRDefault="001B341A" w:rsidP="003119D2">
            <w:pPr>
              <w:spacing w:after="0" w:line="240" w:lineRule="auto"/>
              <w:jc w:val="right"/>
              <w:rPr>
                <w:rFonts w:ascii="Calibri" w:eastAsia="Times New Roman" w:hAnsi="Calibri" w:cs="Calibri"/>
                <w:color w:val="000000"/>
              </w:rPr>
            </w:pPr>
          </w:p>
        </w:tc>
        <w:tc>
          <w:tcPr>
            <w:tcW w:w="965" w:type="dxa"/>
            <w:tcBorders>
              <w:top w:val="nil"/>
              <w:left w:val="nil"/>
              <w:bottom w:val="single" w:sz="4" w:space="0" w:color="auto"/>
              <w:right w:val="single" w:sz="4" w:space="0" w:color="auto"/>
            </w:tcBorders>
            <w:shd w:val="clear" w:color="auto" w:fill="auto"/>
            <w:noWrap/>
            <w:vAlign w:val="bottom"/>
          </w:tcPr>
          <w:p w14:paraId="5A015429" w14:textId="77777777" w:rsidR="001B341A" w:rsidRPr="001B341A" w:rsidRDefault="001B341A" w:rsidP="003119D2">
            <w:pPr>
              <w:spacing w:after="0" w:line="240" w:lineRule="auto"/>
              <w:jc w:val="right"/>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000680F1" w14:textId="77777777" w:rsidR="001B341A" w:rsidRPr="001B341A" w:rsidRDefault="001B341A" w:rsidP="003119D2">
            <w:pPr>
              <w:spacing w:after="0" w:line="240" w:lineRule="auto"/>
              <w:jc w:val="right"/>
              <w:rPr>
                <w:rFonts w:ascii="Calibri" w:eastAsia="Times New Roman" w:hAnsi="Calibri" w:cs="Calibri"/>
                <w:color w:val="000000"/>
              </w:rPr>
            </w:pPr>
          </w:p>
        </w:tc>
      </w:tr>
    </w:tbl>
    <w:p w14:paraId="20982904" w14:textId="77777777" w:rsidR="001B341A" w:rsidRDefault="001B341A" w:rsidP="001B341A">
      <w:pPr>
        <w:ind w:firstLine="720"/>
      </w:pPr>
    </w:p>
    <w:p w14:paraId="76CF4A4A" w14:textId="30ABE5A3" w:rsidR="00C62911" w:rsidRDefault="00C62911" w:rsidP="00C62911"/>
    <w:p w14:paraId="4D957E1F" w14:textId="7B145847" w:rsidR="003119D2" w:rsidRDefault="003119D2" w:rsidP="00C62911"/>
    <w:p w14:paraId="62C279AE" w14:textId="59C2EBB7" w:rsidR="0045420F" w:rsidRDefault="00477A43" w:rsidP="00477A43">
      <w:bookmarkStart w:id="0" w:name="_Hlk45310304"/>
      <w:r>
        <w:lastRenderedPageBreak/>
        <w:t>(Training set: S412, S420; Testing set: S41</w:t>
      </w:r>
      <w:r w:rsidR="00815756">
        <w:t>4</w:t>
      </w:r>
      <w:r>
        <w:t>.)-One day</w:t>
      </w:r>
      <w:r w:rsidR="0045420F">
        <w:t xml:space="preserve"> without error</w:t>
      </w:r>
    </w:p>
    <w:p w14:paraId="739000DB" w14:textId="7117C1F5" w:rsidR="00477A43" w:rsidRDefault="00477A43" w:rsidP="00477A43">
      <w:r>
        <w:t xml:space="preserve">Input: time of day, Distance. The unit for speed is miles/h.  The unit for flow is </w:t>
      </w:r>
      <w:proofErr w:type="spellStart"/>
      <w:r>
        <w:t>veh</w:t>
      </w:r>
      <w:proofErr w:type="spellEnd"/>
      <w:r>
        <w:t>/5-min.</w:t>
      </w:r>
    </w:p>
    <w:p w14:paraId="73EC6E99" w14:textId="195D68D9" w:rsidR="00477A43" w:rsidRDefault="00477A43" w:rsidP="00477A43">
      <w:r>
        <w:t>S41</w:t>
      </w:r>
      <w:r w:rsidR="00815756">
        <w:t>4</w:t>
      </w:r>
    </w:p>
    <w:p w14:paraId="505BD0D4" w14:textId="77777777" w:rsidR="00477A43" w:rsidRDefault="00477A43" w:rsidP="00477A43">
      <w:r>
        <w:t>Flow</w:t>
      </w:r>
    </w:p>
    <w:tbl>
      <w:tblPr>
        <w:tblStyle w:val="TableGrid"/>
        <w:tblW w:w="0" w:type="auto"/>
        <w:tblLook w:val="04A0" w:firstRow="1" w:lastRow="0" w:firstColumn="1" w:lastColumn="0" w:noHBand="0" w:noVBand="1"/>
      </w:tblPr>
      <w:tblGrid>
        <w:gridCol w:w="3116"/>
        <w:gridCol w:w="3117"/>
        <w:gridCol w:w="3117"/>
      </w:tblGrid>
      <w:tr w:rsidR="00477A43" w14:paraId="6348AC96" w14:textId="77777777" w:rsidTr="0083227B">
        <w:tc>
          <w:tcPr>
            <w:tcW w:w="3116" w:type="dxa"/>
          </w:tcPr>
          <w:p w14:paraId="6D67288F" w14:textId="77777777" w:rsidR="00477A43" w:rsidRDefault="00477A43" w:rsidP="0083227B">
            <w:pPr>
              <w:jc w:val="center"/>
            </w:pPr>
            <w:r>
              <w:t>Model</w:t>
            </w:r>
          </w:p>
        </w:tc>
        <w:tc>
          <w:tcPr>
            <w:tcW w:w="3117" w:type="dxa"/>
          </w:tcPr>
          <w:p w14:paraId="298BE418" w14:textId="77777777" w:rsidR="00477A43" w:rsidRDefault="00477A43" w:rsidP="0083227B">
            <w:pPr>
              <w:jc w:val="center"/>
            </w:pPr>
            <w:r>
              <w:t>RMSE</w:t>
            </w:r>
          </w:p>
        </w:tc>
        <w:tc>
          <w:tcPr>
            <w:tcW w:w="3117" w:type="dxa"/>
          </w:tcPr>
          <w:p w14:paraId="76BA4727" w14:textId="77777777" w:rsidR="00477A43" w:rsidRDefault="00477A43" w:rsidP="0083227B">
            <w:pPr>
              <w:jc w:val="center"/>
            </w:pPr>
            <w:r>
              <w:t>MAPE</w:t>
            </w:r>
          </w:p>
        </w:tc>
      </w:tr>
      <w:tr w:rsidR="00477A43" w14:paraId="21A2C2CB" w14:textId="77777777" w:rsidTr="0083227B">
        <w:tc>
          <w:tcPr>
            <w:tcW w:w="3116" w:type="dxa"/>
          </w:tcPr>
          <w:p w14:paraId="7611D56C" w14:textId="77777777" w:rsidR="00477A43" w:rsidRDefault="00477A43" w:rsidP="0083227B">
            <w:pPr>
              <w:jc w:val="center"/>
            </w:pPr>
            <w:r>
              <w:t>SVM</w:t>
            </w:r>
          </w:p>
        </w:tc>
        <w:tc>
          <w:tcPr>
            <w:tcW w:w="3117" w:type="dxa"/>
          </w:tcPr>
          <w:p w14:paraId="253595C2" w14:textId="04DC2291" w:rsidR="00477A43" w:rsidRDefault="00477A43" w:rsidP="0083227B">
            <w:pPr>
              <w:jc w:val="center"/>
            </w:pPr>
            <w:r>
              <w:t>96.08</w:t>
            </w:r>
          </w:p>
        </w:tc>
        <w:tc>
          <w:tcPr>
            <w:tcW w:w="3117" w:type="dxa"/>
          </w:tcPr>
          <w:p w14:paraId="13BF0155" w14:textId="7497E1AD" w:rsidR="00477A43" w:rsidRDefault="00477A43" w:rsidP="0083227B">
            <w:pPr>
              <w:jc w:val="center"/>
            </w:pPr>
            <w:r>
              <w:t>31.35</w:t>
            </w:r>
          </w:p>
        </w:tc>
      </w:tr>
      <w:tr w:rsidR="00477A43" w14:paraId="5126F3F6" w14:textId="77777777" w:rsidTr="0083227B">
        <w:tc>
          <w:tcPr>
            <w:tcW w:w="3116" w:type="dxa"/>
          </w:tcPr>
          <w:p w14:paraId="7C179FF6" w14:textId="77777777" w:rsidR="00477A43" w:rsidRDefault="00477A43" w:rsidP="0083227B">
            <w:pPr>
              <w:jc w:val="center"/>
            </w:pPr>
            <w:r>
              <w:t>RF</w:t>
            </w:r>
          </w:p>
        </w:tc>
        <w:tc>
          <w:tcPr>
            <w:tcW w:w="3117" w:type="dxa"/>
          </w:tcPr>
          <w:p w14:paraId="3160A5BE" w14:textId="7EB5C41C" w:rsidR="00477A43" w:rsidRDefault="00477A43" w:rsidP="0083227B">
            <w:pPr>
              <w:jc w:val="center"/>
            </w:pPr>
            <w:r>
              <w:t>14.20</w:t>
            </w:r>
          </w:p>
        </w:tc>
        <w:tc>
          <w:tcPr>
            <w:tcW w:w="3117" w:type="dxa"/>
          </w:tcPr>
          <w:p w14:paraId="63C329C9" w14:textId="4A30203C" w:rsidR="00477A43" w:rsidRDefault="00477A43" w:rsidP="0083227B">
            <w:pPr>
              <w:jc w:val="center"/>
            </w:pPr>
            <w:r>
              <w:t>4.29</w:t>
            </w:r>
          </w:p>
        </w:tc>
      </w:tr>
      <w:tr w:rsidR="00477A43" w14:paraId="712B2129" w14:textId="77777777" w:rsidTr="0083227B">
        <w:tc>
          <w:tcPr>
            <w:tcW w:w="3116" w:type="dxa"/>
          </w:tcPr>
          <w:p w14:paraId="5E6A0C71" w14:textId="77777777" w:rsidR="00477A43" w:rsidRDefault="00477A43" w:rsidP="0083227B">
            <w:pPr>
              <w:jc w:val="center"/>
            </w:pPr>
            <w:r>
              <w:t>ANN</w:t>
            </w:r>
          </w:p>
        </w:tc>
        <w:tc>
          <w:tcPr>
            <w:tcW w:w="3117" w:type="dxa"/>
          </w:tcPr>
          <w:p w14:paraId="256C305B" w14:textId="1185C848" w:rsidR="00477A43" w:rsidRDefault="00477A43" w:rsidP="0083227B">
            <w:pPr>
              <w:jc w:val="center"/>
            </w:pPr>
            <w:r>
              <w:t>104.54</w:t>
            </w:r>
          </w:p>
        </w:tc>
        <w:tc>
          <w:tcPr>
            <w:tcW w:w="3117" w:type="dxa"/>
          </w:tcPr>
          <w:p w14:paraId="4287DCB7" w14:textId="0A62F1E6" w:rsidR="00477A43" w:rsidRDefault="00477A43" w:rsidP="0083227B">
            <w:pPr>
              <w:jc w:val="center"/>
            </w:pPr>
            <w:r>
              <w:t>51.44</w:t>
            </w:r>
          </w:p>
        </w:tc>
      </w:tr>
      <w:tr w:rsidR="00477A43" w14:paraId="097D240A" w14:textId="77777777" w:rsidTr="0083227B">
        <w:tc>
          <w:tcPr>
            <w:tcW w:w="3116" w:type="dxa"/>
          </w:tcPr>
          <w:p w14:paraId="1EA40314" w14:textId="77777777" w:rsidR="00477A43" w:rsidRDefault="00477A43" w:rsidP="0083227B">
            <w:pPr>
              <w:jc w:val="center"/>
            </w:pPr>
            <w:r>
              <w:t>XGB</w:t>
            </w:r>
          </w:p>
        </w:tc>
        <w:tc>
          <w:tcPr>
            <w:tcW w:w="3117" w:type="dxa"/>
          </w:tcPr>
          <w:p w14:paraId="1516E05F" w14:textId="64979062" w:rsidR="00477A43" w:rsidRDefault="00477A43" w:rsidP="0083227B">
            <w:pPr>
              <w:jc w:val="center"/>
            </w:pPr>
            <w:r>
              <w:t>15.96</w:t>
            </w:r>
          </w:p>
        </w:tc>
        <w:tc>
          <w:tcPr>
            <w:tcW w:w="3117" w:type="dxa"/>
          </w:tcPr>
          <w:p w14:paraId="29AA68A4" w14:textId="3362C478" w:rsidR="00477A43" w:rsidRDefault="00477A43" w:rsidP="0083227B">
            <w:pPr>
              <w:jc w:val="center"/>
            </w:pPr>
            <w:r>
              <w:t>4.71</w:t>
            </w:r>
          </w:p>
        </w:tc>
      </w:tr>
      <w:tr w:rsidR="00477A43" w14:paraId="2927CA73" w14:textId="77777777" w:rsidTr="0083227B">
        <w:tc>
          <w:tcPr>
            <w:tcW w:w="3116" w:type="dxa"/>
          </w:tcPr>
          <w:p w14:paraId="20DC398C" w14:textId="77777777" w:rsidR="00477A43" w:rsidRDefault="00477A43" w:rsidP="0083227B">
            <w:pPr>
              <w:jc w:val="center"/>
            </w:pPr>
            <w:r>
              <w:t>GBDT</w:t>
            </w:r>
          </w:p>
        </w:tc>
        <w:tc>
          <w:tcPr>
            <w:tcW w:w="3117" w:type="dxa"/>
          </w:tcPr>
          <w:p w14:paraId="3B988641" w14:textId="455ADF15" w:rsidR="00477A43" w:rsidRDefault="00477A43" w:rsidP="0083227B">
            <w:pPr>
              <w:jc w:val="center"/>
            </w:pPr>
            <w:r>
              <w:t>14.13</w:t>
            </w:r>
          </w:p>
        </w:tc>
        <w:tc>
          <w:tcPr>
            <w:tcW w:w="3117" w:type="dxa"/>
          </w:tcPr>
          <w:p w14:paraId="65632FA5" w14:textId="5978C4A5" w:rsidR="00477A43" w:rsidRDefault="00477A43" w:rsidP="0083227B">
            <w:pPr>
              <w:jc w:val="center"/>
            </w:pPr>
            <w:r>
              <w:t>4.97</w:t>
            </w:r>
          </w:p>
        </w:tc>
      </w:tr>
    </w:tbl>
    <w:p w14:paraId="768E5AC4" w14:textId="77777777" w:rsidR="00477A43" w:rsidRDefault="00477A43" w:rsidP="00477A43"/>
    <w:p w14:paraId="4E3D0BDC" w14:textId="77777777" w:rsidR="00477A43" w:rsidRDefault="00477A43" w:rsidP="00477A43">
      <w:r>
        <w:t>Speed</w:t>
      </w:r>
    </w:p>
    <w:tbl>
      <w:tblPr>
        <w:tblStyle w:val="TableGrid"/>
        <w:tblW w:w="0" w:type="auto"/>
        <w:tblLook w:val="04A0" w:firstRow="1" w:lastRow="0" w:firstColumn="1" w:lastColumn="0" w:noHBand="0" w:noVBand="1"/>
      </w:tblPr>
      <w:tblGrid>
        <w:gridCol w:w="3116"/>
        <w:gridCol w:w="3117"/>
        <w:gridCol w:w="3117"/>
      </w:tblGrid>
      <w:tr w:rsidR="00477A43" w14:paraId="4BFE6B93" w14:textId="77777777" w:rsidTr="0083227B">
        <w:tc>
          <w:tcPr>
            <w:tcW w:w="3116" w:type="dxa"/>
          </w:tcPr>
          <w:p w14:paraId="16FCDE1A" w14:textId="77777777" w:rsidR="00477A43" w:rsidRDefault="00477A43" w:rsidP="0083227B">
            <w:pPr>
              <w:jc w:val="center"/>
            </w:pPr>
            <w:r>
              <w:t>Model</w:t>
            </w:r>
          </w:p>
        </w:tc>
        <w:tc>
          <w:tcPr>
            <w:tcW w:w="3117" w:type="dxa"/>
          </w:tcPr>
          <w:p w14:paraId="7DE1437D" w14:textId="77777777" w:rsidR="00477A43" w:rsidRDefault="00477A43" w:rsidP="0083227B">
            <w:pPr>
              <w:jc w:val="center"/>
            </w:pPr>
            <w:r>
              <w:t>RMSE</w:t>
            </w:r>
          </w:p>
        </w:tc>
        <w:tc>
          <w:tcPr>
            <w:tcW w:w="3117" w:type="dxa"/>
          </w:tcPr>
          <w:p w14:paraId="45E70D84" w14:textId="77777777" w:rsidR="00477A43" w:rsidRDefault="00477A43" w:rsidP="0083227B">
            <w:pPr>
              <w:jc w:val="center"/>
            </w:pPr>
            <w:r>
              <w:t>MAPE</w:t>
            </w:r>
          </w:p>
        </w:tc>
      </w:tr>
      <w:tr w:rsidR="00477A43" w14:paraId="15236E08" w14:textId="77777777" w:rsidTr="0083227B">
        <w:tc>
          <w:tcPr>
            <w:tcW w:w="3116" w:type="dxa"/>
          </w:tcPr>
          <w:p w14:paraId="7A71D272" w14:textId="77777777" w:rsidR="00477A43" w:rsidRDefault="00477A43" w:rsidP="0083227B">
            <w:pPr>
              <w:jc w:val="center"/>
            </w:pPr>
            <w:r>
              <w:t>SVM</w:t>
            </w:r>
          </w:p>
        </w:tc>
        <w:tc>
          <w:tcPr>
            <w:tcW w:w="3117" w:type="dxa"/>
          </w:tcPr>
          <w:p w14:paraId="7BA35CC4" w14:textId="41EDAD96" w:rsidR="00477A43" w:rsidRDefault="00477A43" w:rsidP="0083227B">
            <w:pPr>
              <w:jc w:val="center"/>
            </w:pPr>
            <w:r>
              <w:t>2.63</w:t>
            </w:r>
          </w:p>
        </w:tc>
        <w:tc>
          <w:tcPr>
            <w:tcW w:w="3117" w:type="dxa"/>
          </w:tcPr>
          <w:p w14:paraId="452AC70F" w14:textId="15655742" w:rsidR="00477A43" w:rsidRDefault="00477A43" w:rsidP="0083227B">
            <w:pPr>
              <w:jc w:val="center"/>
            </w:pPr>
            <w:r>
              <w:t>2.83</w:t>
            </w:r>
          </w:p>
        </w:tc>
      </w:tr>
      <w:tr w:rsidR="00477A43" w14:paraId="1B805315" w14:textId="77777777" w:rsidTr="0083227B">
        <w:tc>
          <w:tcPr>
            <w:tcW w:w="3116" w:type="dxa"/>
          </w:tcPr>
          <w:p w14:paraId="0B40EBBF" w14:textId="77777777" w:rsidR="00477A43" w:rsidRDefault="00477A43" w:rsidP="0083227B">
            <w:pPr>
              <w:jc w:val="center"/>
            </w:pPr>
            <w:r>
              <w:t>RF</w:t>
            </w:r>
          </w:p>
        </w:tc>
        <w:tc>
          <w:tcPr>
            <w:tcW w:w="3117" w:type="dxa"/>
          </w:tcPr>
          <w:p w14:paraId="54A0B2C3" w14:textId="3BE48437" w:rsidR="00477A43" w:rsidRDefault="00477A43" w:rsidP="0083227B">
            <w:pPr>
              <w:jc w:val="center"/>
            </w:pPr>
            <w:r>
              <w:t>2.07</w:t>
            </w:r>
          </w:p>
        </w:tc>
        <w:tc>
          <w:tcPr>
            <w:tcW w:w="3117" w:type="dxa"/>
          </w:tcPr>
          <w:p w14:paraId="33F6BB68" w14:textId="4637E9C1" w:rsidR="00477A43" w:rsidRDefault="00477A43" w:rsidP="0083227B">
            <w:pPr>
              <w:jc w:val="center"/>
            </w:pPr>
            <w:r>
              <w:t>2.51</w:t>
            </w:r>
          </w:p>
        </w:tc>
      </w:tr>
      <w:tr w:rsidR="00477A43" w14:paraId="48D1F8AE" w14:textId="77777777" w:rsidTr="0083227B">
        <w:tc>
          <w:tcPr>
            <w:tcW w:w="3116" w:type="dxa"/>
          </w:tcPr>
          <w:p w14:paraId="25001F5A" w14:textId="77777777" w:rsidR="00477A43" w:rsidRDefault="00477A43" w:rsidP="0083227B">
            <w:pPr>
              <w:jc w:val="center"/>
            </w:pPr>
            <w:r>
              <w:t>ANN</w:t>
            </w:r>
          </w:p>
        </w:tc>
        <w:tc>
          <w:tcPr>
            <w:tcW w:w="3117" w:type="dxa"/>
          </w:tcPr>
          <w:p w14:paraId="10BF878E" w14:textId="63B305DC" w:rsidR="00477A43" w:rsidRDefault="00622240" w:rsidP="0083227B">
            <w:pPr>
              <w:jc w:val="center"/>
            </w:pPr>
            <w:r>
              <w:t>3.65</w:t>
            </w:r>
          </w:p>
        </w:tc>
        <w:tc>
          <w:tcPr>
            <w:tcW w:w="3117" w:type="dxa"/>
          </w:tcPr>
          <w:p w14:paraId="1EC00D7B" w14:textId="23056019" w:rsidR="00477A43" w:rsidRDefault="00622240" w:rsidP="0083227B">
            <w:pPr>
              <w:jc w:val="center"/>
            </w:pPr>
            <w:r>
              <w:t>3.73</w:t>
            </w:r>
          </w:p>
        </w:tc>
      </w:tr>
      <w:tr w:rsidR="00477A43" w14:paraId="080131B5" w14:textId="77777777" w:rsidTr="0083227B">
        <w:tc>
          <w:tcPr>
            <w:tcW w:w="3116" w:type="dxa"/>
          </w:tcPr>
          <w:p w14:paraId="3A3E129D" w14:textId="77777777" w:rsidR="00477A43" w:rsidRDefault="00477A43" w:rsidP="0083227B">
            <w:pPr>
              <w:jc w:val="center"/>
            </w:pPr>
            <w:r>
              <w:t>XGB</w:t>
            </w:r>
          </w:p>
        </w:tc>
        <w:tc>
          <w:tcPr>
            <w:tcW w:w="3117" w:type="dxa"/>
          </w:tcPr>
          <w:p w14:paraId="7A5CDDFC" w14:textId="3A79FF1D" w:rsidR="00477A43" w:rsidRDefault="00477A43" w:rsidP="0083227B">
            <w:pPr>
              <w:jc w:val="center"/>
            </w:pPr>
            <w:r>
              <w:t>3.90</w:t>
            </w:r>
          </w:p>
        </w:tc>
        <w:tc>
          <w:tcPr>
            <w:tcW w:w="3117" w:type="dxa"/>
          </w:tcPr>
          <w:p w14:paraId="57BCFB4A" w14:textId="6852C4F6" w:rsidR="00477A43" w:rsidRDefault="00477A43" w:rsidP="0083227B">
            <w:pPr>
              <w:jc w:val="center"/>
            </w:pPr>
            <w:r>
              <w:t>4.34</w:t>
            </w:r>
          </w:p>
        </w:tc>
      </w:tr>
      <w:tr w:rsidR="00477A43" w14:paraId="7F6C8C4A" w14:textId="77777777" w:rsidTr="0083227B">
        <w:tc>
          <w:tcPr>
            <w:tcW w:w="3116" w:type="dxa"/>
          </w:tcPr>
          <w:p w14:paraId="30DCAED8" w14:textId="77777777" w:rsidR="00477A43" w:rsidRDefault="00477A43" w:rsidP="0083227B">
            <w:pPr>
              <w:jc w:val="center"/>
            </w:pPr>
            <w:r>
              <w:t>GBDT</w:t>
            </w:r>
          </w:p>
        </w:tc>
        <w:tc>
          <w:tcPr>
            <w:tcW w:w="3117" w:type="dxa"/>
          </w:tcPr>
          <w:p w14:paraId="1D2C4FE4" w14:textId="48880CB4" w:rsidR="00477A43" w:rsidRDefault="00477A43" w:rsidP="0083227B">
            <w:pPr>
              <w:jc w:val="center"/>
            </w:pPr>
            <w:r>
              <w:t>2.16</w:t>
            </w:r>
          </w:p>
        </w:tc>
        <w:tc>
          <w:tcPr>
            <w:tcW w:w="3117" w:type="dxa"/>
          </w:tcPr>
          <w:p w14:paraId="480192E1" w14:textId="2DF8F09B" w:rsidR="00477A43" w:rsidRDefault="00477A43" w:rsidP="0083227B">
            <w:pPr>
              <w:jc w:val="center"/>
            </w:pPr>
            <w:r>
              <w:t>2.53</w:t>
            </w:r>
          </w:p>
        </w:tc>
      </w:tr>
      <w:bookmarkEnd w:id="0"/>
    </w:tbl>
    <w:p w14:paraId="568BA702" w14:textId="6D8C666A" w:rsidR="003119D2" w:rsidRDefault="003119D2" w:rsidP="00C62911"/>
    <w:p w14:paraId="3E41D3F0" w14:textId="7E6C7986" w:rsidR="00815756" w:rsidRDefault="00815756" w:rsidP="00C62911"/>
    <w:p w14:paraId="7B553B54" w14:textId="350BA35B" w:rsidR="00815756" w:rsidRDefault="00815756" w:rsidP="00815756">
      <w:r>
        <w:t>S419</w:t>
      </w:r>
    </w:p>
    <w:p w14:paraId="0FD20F89" w14:textId="77777777" w:rsidR="00815756" w:rsidRDefault="00815756" w:rsidP="00815756">
      <w:r>
        <w:t>Flow</w:t>
      </w:r>
    </w:p>
    <w:tbl>
      <w:tblPr>
        <w:tblStyle w:val="TableGrid"/>
        <w:tblW w:w="0" w:type="auto"/>
        <w:tblLook w:val="04A0" w:firstRow="1" w:lastRow="0" w:firstColumn="1" w:lastColumn="0" w:noHBand="0" w:noVBand="1"/>
      </w:tblPr>
      <w:tblGrid>
        <w:gridCol w:w="3116"/>
        <w:gridCol w:w="3117"/>
        <w:gridCol w:w="3117"/>
      </w:tblGrid>
      <w:tr w:rsidR="00815756" w14:paraId="48FED7A9" w14:textId="77777777" w:rsidTr="0083227B">
        <w:tc>
          <w:tcPr>
            <w:tcW w:w="3116" w:type="dxa"/>
          </w:tcPr>
          <w:p w14:paraId="08AAC4BA" w14:textId="77777777" w:rsidR="00815756" w:rsidRDefault="00815756" w:rsidP="0083227B">
            <w:pPr>
              <w:jc w:val="center"/>
            </w:pPr>
            <w:r>
              <w:t>Model</w:t>
            </w:r>
          </w:p>
        </w:tc>
        <w:tc>
          <w:tcPr>
            <w:tcW w:w="3117" w:type="dxa"/>
          </w:tcPr>
          <w:p w14:paraId="1A49D1C3" w14:textId="77777777" w:rsidR="00815756" w:rsidRDefault="00815756" w:rsidP="0083227B">
            <w:pPr>
              <w:jc w:val="center"/>
            </w:pPr>
            <w:r>
              <w:t>RMSE</w:t>
            </w:r>
          </w:p>
        </w:tc>
        <w:tc>
          <w:tcPr>
            <w:tcW w:w="3117" w:type="dxa"/>
          </w:tcPr>
          <w:p w14:paraId="1D00F68A" w14:textId="77777777" w:rsidR="00815756" w:rsidRDefault="00815756" w:rsidP="0083227B">
            <w:pPr>
              <w:jc w:val="center"/>
            </w:pPr>
            <w:r>
              <w:t>MAPE</w:t>
            </w:r>
          </w:p>
        </w:tc>
      </w:tr>
      <w:tr w:rsidR="00815756" w14:paraId="689A4E3F" w14:textId="77777777" w:rsidTr="0083227B">
        <w:tc>
          <w:tcPr>
            <w:tcW w:w="3116" w:type="dxa"/>
          </w:tcPr>
          <w:p w14:paraId="73A44BD4" w14:textId="77777777" w:rsidR="00815756" w:rsidRDefault="00815756" w:rsidP="0083227B">
            <w:pPr>
              <w:jc w:val="center"/>
            </w:pPr>
            <w:r>
              <w:t>SVM</w:t>
            </w:r>
          </w:p>
        </w:tc>
        <w:tc>
          <w:tcPr>
            <w:tcW w:w="3117" w:type="dxa"/>
          </w:tcPr>
          <w:p w14:paraId="00FDF144" w14:textId="5E9FA7AF" w:rsidR="00815756" w:rsidRDefault="00815756" w:rsidP="0083227B">
            <w:pPr>
              <w:jc w:val="center"/>
            </w:pPr>
            <w:r>
              <w:t>87.96</w:t>
            </w:r>
          </w:p>
        </w:tc>
        <w:tc>
          <w:tcPr>
            <w:tcW w:w="3117" w:type="dxa"/>
          </w:tcPr>
          <w:p w14:paraId="291D6AE3" w14:textId="7862CC6D" w:rsidR="00815756" w:rsidRDefault="00815756" w:rsidP="0083227B">
            <w:pPr>
              <w:jc w:val="center"/>
            </w:pPr>
            <w:r>
              <w:t>38.72</w:t>
            </w:r>
          </w:p>
        </w:tc>
      </w:tr>
      <w:tr w:rsidR="00815756" w14:paraId="57D6F384" w14:textId="77777777" w:rsidTr="0083227B">
        <w:tc>
          <w:tcPr>
            <w:tcW w:w="3116" w:type="dxa"/>
          </w:tcPr>
          <w:p w14:paraId="02B8ACAE" w14:textId="77777777" w:rsidR="00815756" w:rsidRDefault="00815756" w:rsidP="0083227B">
            <w:pPr>
              <w:jc w:val="center"/>
            </w:pPr>
            <w:r>
              <w:t>RF</w:t>
            </w:r>
          </w:p>
        </w:tc>
        <w:tc>
          <w:tcPr>
            <w:tcW w:w="3117" w:type="dxa"/>
          </w:tcPr>
          <w:p w14:paraId="01C54CA8" w14:textId="53452D0B" w:rsidR="00815756" w:rsidRDefault="00815756" w:rsidP="0083227B">
            <w:pPr>
              <w:jc w:val="center"/>
            </w:pPr>
            <w:r>
              <w:t>51.44</w:t>
            </w:r>
          </w:p>
        </w:tc>
        <w:tc>
          <w:tcPr>
            <w:tcW w:w="3117" w:type="dxa"/>
          </w:tcPr>
          <w:p w14:paraId="091A7A6A" w14:textId="79F3A6F1" w:rsidR="00815756" w:rsidRDefault="00815756" w:rsidP="0083227B">
            <w:pPr>
              <w:jc w:val="center"/>
            </w:pPr>
            <w:r>
              <w:t>15.05</w:t>
            </w:r>
          </w:p>
        </w:tc>
      </w:tr>
      <w:tr w:rsidR="00815756" w14:paraId="0498C357" w14:textId="77777777" w:rsidTr="0083227B">
        <w:tc>
          <w:tcPr>
            <w:tcW w:w="3116" w:type="dxa"/>
          </w:tcPr>
          <w:p w14:paraId="6C48FE50" w14:textId="77777777" w:rsidR="00815756" w:rsidRDefault="00815756" w:rsidP="0083227B">
            <w:pPr>
              <w:jc w:val="center"/>
            </w:pPr>
            <w:r>
              <w:t>ANN</w:t>
            </w:r>
          </w:p>
        </w:tc>
        <w:tc>
          <w:tcPr>
            <w:tcW w:w="3117" w:type="dxa"/>
          </w:tcPr>
          <w:p w14:paraId="47513840" w14:textId="28EB347B" w:rsidR="00815756" w:rsidRDefault="00815756" w:rsidP="0083227B">
            <w:pPr>
              <w:jc w:val="center"/>
            </w:pPr>
            <w:r>
              <w:t>104.00</w:t>
            </w:r>
          </w:p>
        </w:tc>
        <w:tc>
          <w:tcPr>
            <w:tcW w:w="3117" w:type="dxa"/>
          </w:tcPr>
          <w:p w14:paraId="11E7CC64" w14:textId="3016CDB0" w:rsidR="00815756" w:rsidRDefault="00815756" w:rsidP="0083227B">
            <w:pPr>
              <w:jc w:val="center"/>
            </w:pPr>
            <w:r>
              <w:t>62.78</w:t>
            </w:r>
          </w:p>
        </w:tc>
      </w:tr>
      <w:tr w:rsidR="00815756" w14:paraId="1ED3832F" w14:textId="77777777" w:rsidTr="0083227B">
        <w:tc>
          <w:tcPr>
            <w:tcW w:w="3116" w:type="dxa"/>
          </w:tcPr>
          <w:p w14:paraId="738A9E1E" w14:textId="77777777" w:rsidR="00815756" w:rsidRDefault="00815756" w:rsidP="0083227B">
            <w:pPr>
              <w:jc w:val="center"/>
            </w:pPr>
            <w:r>
              <w:t>XGB</w:t>
            </w:r>
          </w:p>
        </w:tc>
        <w:tc>
          <w:tcPr>
            <w:tcW w:w="3117" w:type="dxa"/>
          </w:tcPr>
          <w:p w14:paraId="27E0E9F9" w14:textId="66EE57D0" w:rsidR="00815756" w:rsidRDefault="00815756" w:rsidP="0083227B">
            <w:pPr>
              <w:jc w:val="center"/>
            </w:pPr>
            <w:r>
              <w:t>51.29</w:t>
            </w:r>
          </w:p>
        </w:tc>
        <w:tc>
          <w:tcPr>
            <w:tcW w:w="3117" w:type="dxa"/>
          </w:tcPr>
          <w:p w14:paraId="7A7CBFB5" w14:textId="4C5E2BBA" w:rsidR="00815756" w:rsidRDefault="00815756" w:rsidP="0083227B">
            <w:pPr>
              <w:jc w:val="center"/>
            </w:pPr>
            <w:r>
              <w:t>15.44</w:t>
            </w:r>
          </w:p>
        </w:tc>
      </w:tr>
      <w:tr w:rsidR="00815756" w14:paraId="504DF24E" w14:textId="77777777" w:rsidTr="0083227B">
        <w:tc>
          <w:tcPr>
            <w:tcW w:w="3116" w:type="dxa"/>
          </w:tcPr>
          <w:p w14:paraId="335C6270" w14:textId="77777777" w:rsidR="00815756" w:rsidRDefault="00815756" w:rsidP="0083227B">
            <w:pPr>
              <w:jc w:val="center"/>
            </w:pPr>
            <w:r>
              <w:t>GBDT</w:t>
            </w:r>
          </w:p>
        </w:tc>
        <w:tc>
          <w:tcPr>
            <w:tcW w:w="3117" w:type="dxa"/>
          </w:tcPr>
          <w:p w14:paraId="7A393DA6" w14:textId="2D93D7BE" w:rsidR="00815756" w:rsidRDefault="00815756" w:rsidP="0083227B">
            <w:pPr>
              <w:jc w:val="center"/>
            </w:pPr>
            <w:r>
              <w:t>52.56</w:t>
            </w:r>
          </w:p>
        </w:tc>
        <w:tc>
          <w:tcPr>
            <w:tcW w:w="3117" w:type="dxa"/>
          </w:tcPr>
          <w:p w14:paraId="00FEF6C7" w14:textId="067D747C" w:rsidR="00815756" w:rsidRDefault="00815756" w:rsidP="0083227B">
            <w:pPr>
              <w:jc w:val="center"/>
            </w:pPr>
            <w:r>
              <w:t>15.48</w:t>
            </w:r>
          </w:p>
        </w:tc>
      </w:tr>
    </w:tbl>
    <w:p w14:paraId="59557526" w14:textId="77777777" w:rsidR="00815756" w:rsidRDefault="00815756" w:rsidP="00815756"/>
    <w:p w14:paraId="3E7C1DCD" w14:textId="77777777" w:rsidR="00815756" w:rsidRDefault="00815756" w:rsidP="00815756">
      <w:r>
        <w:t>Speed</w:t>
      </w:r>
    </w:p>
    <w:tbl>
      <w:tblPr>
        <w:tblStyle w:val="TableGrid"/>
        <w:tblW w:w="0" w:type="auto"/>
        <w:tblLook w:val="04A0" w:firstRow="1" w:lastRow="0" w:firstColumn="1" w:lastColumn="0" w:noHBand="0" w:noVBand="1"/>
      </w:tblPr>
      <w:tblGrid>
        <w:gridCol w:w="3116"/>
        <w:gridCol w:w="3117"/>
        <w:gridCol w:w="3117"/>
      </w:tblGrid>
      <w:tr w:rsidR="00815756" w14:paraId="59B1ABE7" w14:textId="77777777" w:rsidTr="0083227B">
        <w:tc>
          <w:tcPr>
            <w:tcW w:w="3116" w:type="dxa"/>
          </w:tcPr>
          <w:p w14:paraId="3A902A00" w14:textId="77777777" w:rsidR="00815756" w:rsidRDefault="00815756" w:rsidP="0083227B">
            <w:pPr>
              <w:jc w:val="center"/>
            </w:pPr>
            <w:r>
              <w:t>Model</w:t>
            </w:r>
          </w:p>
        </w:tc>
        <w:tc>
          <w:tcPr>
            <w:tcW w:w="3117" w:type="dxa"/>
          </w:tcPr>
          <w:p w14:paraId="47A80463" w14:textId="77777777" w:rsidR="00815756" w:rsidRDefault="00815756" w:rsidP="0083227B">
            <w:pPr>
              <w:jc w:val="center"/>
            </w:pPr>
            <w:r>
              <w:t>RMSE</w:t>
            </w:r>
          </w:p>
        </w:tc>
        <w:tc>
          <w:tcPr>
            <w:tcW w:w="3117" w:type="dxa"/>
          </w:tcPr>
          <w:p w14:paraId="13BD2142" w14:textId="77777777" w:rsidR="00815756" w:rsidRDefault="00815756" w:rsidP="0083227B">
            <w:pPr>
              <w:jc w:val="center"/>
            </w:pPr>
            <w:r>
              <w:t>MAPE</w:t>
            </w:r>
          </w:p>
        </w:tc>
      </w:tr>
      <w:tr w:rsidR="00815756" w14:paraId="10307FE6" w14:textId="77777777" w:rsidTr="0083227B">
        <w:tc>
          <w:tcPr>
            <w:tcW w:w="3116" w:type="dxa"/>
          </w:tcPr>
          <w:p w14:paraId="101CAF56" w14:textId="77777777" w:rsidR="00815756" w:rsidRDefault="00815756" w:rsidP="0083227B">
            <w:pPr>
              <w:jc w:val="center"/>
            </w:pPr>
            <w:r>
              <w:t>SVM</w:t>
            </w:r>
          </w:p>
        </w:tc>
        <w:tc>
          <w:tcPr>
            <w:tcW w:w="3117" w:type="dxa"/>
          </w:tcPr>
          <w:p w14:paraId="377F37BB" w14:textId="253BB645" w:rsidR="00815756" w:rsidRDefault="00815756" w:rsidP="0083227B">
            <w:pPr>
              <w:jc w:val="center"/>
            </w:pPr>
            <w:r>
              <w:t>5.65</w:t>
            </w:r>
          </w:p>
        </w:tc>
        <w:tc>
          <w:tcPr>
            <w:tcW w:w="3117" w:type="dxa"/>
          </w:tcPr>
          <w:p w14:paraId="2689D155" w14:textId="392106AA" w:rsidR="00815756" w:rsidRDefault="00815756" w:rsidP="0083227B">
            <w:pPr>
              <w:jc w:val="center"/>
            </w:pPr>
            <w:r>
              <w:t>5.48</w:t>
            </w:r>
          </w:p>
        </w:tc>
      </w:tr>
      <w:tr w:rsidR="00815756" w14:paraId="1DE3F81A" w14:textId="77777777" w:rsidTr="0083227B">
        <w:tc>
          <w:tcPr>
            <w:tcW w:w="3116" w:type="dxa"/>
          </w:tcPr>
          <w:p w14:paraId="2FA7621D" w14:textId="77777777" w:rsidR="00815756" w:rsidRDefault="00815756" w:rsidP="0083227B">
            <w:pPr>
              <w:jc w:val="center"/>
            </w:pPr>
            <w:r>
              <w:t>RF</w:t>
            </w:r>
          </w:p>
        </w:tc>
        <w:tc>
          <w:tcPr>
            <w:tcW w:w="3117" w:type="dxa"/>
          </w:tcPr>
          <w:p w14:paraId="436BB7EB" w14:textId="0AC5B878" w:rsidR="00815756" w:rsidRDefault="00607694" w:rsidP="0083227B">
            <w:pPr>
              <w:jc w:val="center"/>
            </w:pPr>
            <w:r>
              <w:t>3.02</w:t>
            </w:r>
          </w:p>
        </w:tc>
        <w:tc>
          <w:tcPr>
            <w:tcW w:w="3117" w:type="dxa"/>
          </w:tcPr>
          <w:p w14:paraId="167B93DB" w14:textId="3E6BD5D4" w:rsidR="00815756" w:rsidRDefault="00607694" w:rsidP="0083227B">
            <w:pPr>
              <w:jc w:val="center"/>
            </w:pPr>
            <w:r>
              <w:t>2.99</w:t>
            </w:r>
          </w:p>
        </w:tc>
      </w:tr>
      <w:tr w:rsidR="00815756" w14:paraId="44271374" w14:textId="77777777" w:rsidTr="0083227B">
        <w:tc>
          <w:tcPr>
            <w:tcW w:w="3116" w:type="dxa"/>
          </w:tcPr>
          <w:p w14:paraId="4DB1B21F" w14:textId="77777777" w:rsidR="00815756" w:rsidRDefault="00815756" w:rsidP="0083227B">
            <w:pPr>
              <w:jc w:val="center"/>
            </w:pPr>
            <w:r>
              <w:t>ANN</w:t>
            </w:r>
          </w:p>
        </w:tc>
        <w:tc>
          <w:tcPr>
            <w:tcW w:w="3117" w:type="dxa"/>
          </w:tcPr>
          <w:p w14:paraId="350B1D57" w14:textId="0505F467" w:rsidR="00815756" w:rsidRDefault="00622240" w:rsidP="0083227B">
            <w:pPr>
              <w:jc w:val="center"/>
            </w:pPr>
            <w:r>
              <w:t>5</w:t>
            </w:r>
            <w:r w:rsidR="00607694">
              <w:t>.51</w:t>
            </w:r>
          </w:p>
        </w:tc>
        <w:tc>
          <w:tcPr>
            <w:tcW w:w="3117" w:type="dxa"/>
          </w:tcPr>
          <w:p w14:paraId="0671506D" w14:textId="2A3F03AD" w:rsidR="00815756" w:rsidRDefault="00607694" w:rsidP="0083227B">
            <w:pPr>
              <w:jc w:val="center"/>
            </w:pPr>
            <w:r>
              <w:t>6.89</w:t>
            </w:r>
          </w:p>
        </w:tc>
      </w:tr>
      <w:tr w:rsidR="00815756" w14:paraId="0217539D" w14:textId="77777777" w:rsidTr="0083227B">
        <w:tc>
          <w:tcPr>
            <w:tcW w:w="3116" w:type="dxa"/>
          </w:tcPr>
          <w:p w14:paraId="2A222946" w14:textId="77777777" w:rsidR="00815756" w:rsidRDefault="00815756" w:rsidP="0083227B">
            <w:pPr>
              <w:jc w:val="center"/>
            </w:pPr>
            <w:r>
              <w:t>XGB</w:t>
            </w:r>
          </w:p>
        </w:tc>
        <w:tc>
          <w:tcPr>
            <w:tcW w:w="3117" w:type="dxa"/>
          </w:tcPr>
          <w:p w14:paraId="7B963DFD" w14:textId="58B9AF9D" w:rsidR="00815756" w:rsidRDefault="00607694" w:rsidP="0083227B">
            <w:pPr>
              <w:jc w:val="center"/>
            </w:pPr>
            <w:r>
              <w:t>2.73</w:t>
            </w:r>
          </w:p>
        </w:tc>
        <w:tc>
          <w:tcPr>
            <w:tcW w:w="3117" w:type="dxa"/>
          </w:tcPr>
          <w:p w14:paraId="4DD511C3" w14:textId="1AA1F613" w:rsidR="00815756" w:rsidRDefault="00607694" w:rsidP="0083227B">
            <w:pPr>
              <w:jc w:val="center"/>
            </w:pPr>
            <w:r>
              <w:t>3.28</w:t>
            </w:r>
          </w:p>
        </w:tc>
      </w:tr>
      <w:tr w:rsidR="00815756" w14:paraId="33408E34" w14:textId="77777777" w:rsidTr="0083227B">
        <w:tc>
          <w:tcPr>
            <w:tcW w:w="3116" w:type="dxa"/>
          </w:tcPr>
          <w:p w14:paraId="53EF657B" w14:textId="77777777" w:rsidR="00815756" w:rsidRDefault="00815756" w:rsidP="0083227B">
            <w:pPr>
              <w:jc w:val="center"/>
            </w:pPr>
            <w:r>
              <w:t>GBDT</w:t>
            </w:r>
          </w:p>
        </w:tc>
        <w:tc>
          <w:tcPr>
            <w:tcW w:w="3117" w:type="dxa"/>
          </w:tcPr>
          <w:p w14:paraId="22150969" w14:textId="3064F317" w:rsidR="00815756" w:rsidRDefault="00607694" w:rsidP="0083227B">
            <w:pPr>
              <w:jc w:val="center"/>
            </w:pPr>
            <w:r>
              <w:t>3.14</w:t>
            </w:r>
          </w:p>
        </w:tc>
        <w:tc>
          <w:tcPr>
            <w:tcW w:w="3117" w:type="dxa"/>
          </w:tcPr>
          <w:p w14:paraId="1C16D6F1" w14:textId="0F9E90D5" w:rsidR="00815756" w:rsidRDefault="00607694" w:rsidP="0083227B">
            <w:pPr>
              <w:jc w:val="center"/>
            </w:pPr>
            <w:r>
              <w:t>3.04</w:t>
            </w:r>
          </w:p>
        </w:tc>
      </w:tr>
    </w:tbl>
    <w:p w14:paraId="227EF3A1" w14:textId="02267DFA" w:rsidR="00815756" w:rsidRDefault="00815756" w:rsidP="00C62911">
      <w:pPr>
        <w:rPr>
          <w:b/>
          <w:bCs/>
        </w:rPr>
      </w:pPr>
    </w:p>
    <w:p w14:paraId="19BB7F71" w14:textId="4914DE8E" w:rsidR="00C0288E" w:rsidRDefault="00C0288E" w:rsidP="00C62911">
      <w:pPr>
        <w:rPr>
          <w:b/>
          <w:bCs/>
        </w:rPr>
      </w:pPr>
    </w:p>
    <w:p w14:paraId="646BEBB5" w14:textId="333C2015" w:rsidR="00C0288E" w:rsidRDefault="00C0288E" w:rsidP="00C0288E">
      <w:r>
        <w:lastRenderedPageBreak/>
        <w:t>(Training set: S412, S420; Testing set: S414.)-One day with error</w:t>
      </w:r>
    </w:p>
    <w:p w14:paraId="1B3E6A34" w14:textId="77777777" w:rsidR="00C0288E" w:rsidRDefault="00C0288E" w:rsidP="00C0288E">
      <w:r>
        <w:t xml:space="preserve">Input: time of day, Distance. The unit for speed is miles/h.  The unit for flow is </w:t>
      </w:r>
      <w:proofErr w:type="spellStart"/>
      <w:r>
        <w:t>veh</w:t>
      </w:r>
      <w:proofErr w:type="spellEnd"/>
      <w:r>
        <w:t>/5-min.</w:t>
      </w:r>
    </w:p>
    <w:p w14:paraId="447D1280" w14:textId="77777777" w:rsidR="00C0288E" w:rsidRDefault="00C0288E" w:rsidP="00C0288E">
      <w:r>
        <w:t>S414</w:t>
      </w:r>
    </w:p>
    <w:p w14:paraId="0D3B8887" w14:textId="77777777" w:rsidR="00C0288E" w:rsidRDefault="00C0288E" w:rsidP="00C0288E">
      <w:r>
        <w:t>Flow</w:t>
      </w:r>
    </w:p>
    <w:tbl>
      <w:tblPr>
        <w:tblStyle w:val="TableGrid"/>
        <w:tblW w:w="0" w:type="auto"/>
        <w:tblLook w:val="04A0" w:firstRow="1" w:lastRow="0" w:firstColumn="1" w:lastColumn="0" w:noHBand="0" w:noVBand="1"/>
      </w:tblPr>
      <w:tblGrid>
        <w:gridCol w:w="3116"/>
        <w:gridCol w:w="3117"/>
        <w:gridCol w:w="3117"/>
      </w:tblGrid>
      <w:tr w:rsidR="00C0288E" w14:paraId="1FE99364" w14:textId="77777777" w:rsidTr="0083227B">
        <w:tc>
          <w:tcPr>
            <w:tcW w:w="3116" w:type="dxa"/>
          </w:tcPr>
          <w:p w14:paraId="3FF15638" w14:textId="77777777" w:rsidR="00C0288E" w:rsidRDefault="00C0288E" w:rsidP="0083227B">
            <w:pPr>
              <w:jc w:val="center"/>
            </w:pPr>
            <w:r>
              <w:t>Model</w:t>
            </w:r>
          </w:p>
        </w:tc>
        <w:tc>
          <w:tcPr>
            <w:tcW w:w="3117" w:type="dxa"/>
          </w:tcPr>
          <w:p w14:paraId="28857E82" w14:textId="77777777" w:rsidR="00C0288E" w:rsidRDefault="00C0288E" w:rsidP="0083227B">
            <w:pPr>
              <w:jc w:val="center"/>
            </w:pPr>
            <w:r>
              <w:t>RMSE</w:t>
            </w:r>
          </w:p>
        </w:tc>
        <w:tc>
          <w:tcPr>
            <w:tcW w:w="3117" w:type="dxa"/>
          </w:tcPr>
          <w:p w14:paraId="245304BD" w14:textId="77777777" w:rsidR="00C0288E" w:rsidRDefault="00C0288E" w:rsidP="0083227B">
            <w:pPr>
              <w:jc w:val="center"/>
            </w:pPr>
            <w:r>
              <w:t>MAPE</w:t>
            </w:r>
          </w:p>
        </w:tc>
      </w:tr>
      <w:tr w:rsidR="00C0288E" w14:paraId="75B09D9F" w14:textId="77777777" w:rsidTr="0083227B">
        <w:tc>
          <w:tcPr>
            <w:tcW w:w="3116" w:type="dxa"/>
          </w:tcPr>
          <w:p w14:paraId="5EC816CD" w14:textId="77777777" w:rsidR="00C0288E" w:rsidRDefault="00C0288E" w:rsidP="0083227B">
            <w:pPr>
              <w:jc w:val="center"/>
            </w:pPr>
            <w:r>
              <w:t>SVM</w:t>
            </w:r>
          </w:p>
        </w:tc>
        <w:tc>
          <w:tcPr>
            <w:tcW w:w="3117" w:type="dxa"/>
          </w:tcPr>
          <w:p w14:paraId="3D1FAE82" w14:textId="03167809" w:rsidR="00C0288E" w:rsidRDefault="00622240" w:rsidP="0083227B">
            <w:pPr>
              <w:jc w:val="center"/>
            </w:pPr>
            <w:r>
              <w:t>104.41</w:t>
            </w:r>
          </w:p>
        </w:tc>
        <w:tc>
          <w:tcPr>
            <w:tcW w:w="3117" w:type="dxa"/>
          </w:tcPr>
          <w:p w14:paraId="03768A9F" w14:textId="49790A03" w:rsidR="00C0288E" w:rsidRDefault="00622240" w:rsidP="0083227B">
            <w:pPr>
              <w:jc w:val="center"/>
            </w:pPr>
            <w:r>
              <w:t>36.82</w:t>
            </w:r>
          </w:p>
        </w:tc>
      </w:tr>
      <w:tr w:rsidR="00C0288E" w14:paraId="32AA0832" w14:textId="77777777" w:rsidTr="0083227B">
        <w:tc>
          <w:tcPr>
            <w:tcW w:w="3116" w:type="dxa"/>
          </w:tcPr>
          <w:p w14:paraId="139BCEE1" w14:textId="77777777" w:rsidR="00C0288E" w:rsidRDefault="00C0288E" w:rsidP="0083227B">
            <w:pPr>
              <w:jc w:val="center"/>
            </w:pPr>
            <w:r>
              <w:t>RF</w:t>
            </w:r>
          </w:p>
        </w:tc>
        <w:tc>
          <w:tcPr>
            <w:tcW w:w="3117" w:type="dxa"/>
          </w:tcPr>
          <w:p w14:paraId="5B5C59CA" w14:textId="1CECE8F1" w:rsidR="00C0288E" w:rsidRDefault="00622240" w:rsidP="0083227B">
            <w:pPr>
              <w:jc w:val="center"/>
            </w:pPr>
            <w:r>
              <w:t>18.67</w:t>
            </w:r>
          </w:p>
        </w:tc>
        <w:tc>
          <w:tcPr>
            <w:tcW w:w="3117" w:type="dxa"/>
          </w:tcPr>
          <w:p w14:paraId="00ED823D" w14:textId="08DD700B" w:rsidR="00C0288E" w:rsidRDefault="00622240" w:rsidP="0083227B">
            <w:pPr>
              <w:jc w:val="center"/>
            </w:pPr>
            <w:r>
              <w:t>6.48</w:t>
            </w:r>
          </w:p>
        </w:tc>
      </w:tr>
      <w:tr w:rsidR="00C0288E" w14:paraId="1435376F" w14:textId="77777777" w:rsidTr="0083227B">
        <w:tc>
          <w:tcPr>
            <w:tcW w:w="3116" w:type="dxa"/>
          </w:tcPr>
          <w:p w14:paraId="40093C2F" w14:textId="77777777" w:rsidR="00C0288E" w:rsidRDefault="00C0288E" w:rsidP="0083227B">
            <w:pPr>
              <w:jc w:val="center"/>
            </w:pPr>
            <w:r>
              <w:t>ANN</w:t>
            </w:r>
          </w:p>
        </w:tc>
        <w:tc>
          <w:tcPr>
            <w:tcW w:w="3117" w:type="dxa"/>
          </w:tcPr>
          <w:p w14:paraId="3D56AA22" w14:textId="4B4E7676" w:rsidR="00C0288E" w:rsidRDefault="00622240" w:rsidP="0083227B">
            <w:pPr>
              <w:jc w:val="center"/>
            </w:pPr>
            <w:r>
              <w:t>126.35</w:t>
            </w:r>
          </w:p>
        </w:tc>
        <w:tc>
          <w:tcPr>
            <w:tcW w:w="3117" w:type="dxa"/>
          </w:tcPr>
          <w:p w14:paraId="40C9AE6C" w14:textId="021DAA1F" w:rsidR="00C0288E" w:rsidRDefault="00622240" w:rsidP="0083227B">
            <w:pPr>
              <w:jc w:val="center"/>
            </w:pPr>
            <w:r>
              <w:t>58.43</w:t>
            </w:r>
          </w:p>
        </w:tc>
      </w:tr>
      <w:tr w:rsidR="00C0288E" w14:paraId="1BF7A293" w14:textId="77777777" w:rsidTr="0083227B">
        <w:tc>
          <w:tcPr>
            <w:tcW w:w="3116" w:type="dxa"/>
          </w:tcPr>
          <w:p w14:paraId="589C5AC4" w14:textId="77777777" w:rsidR="00C0288E" w:rsidRDefault="00C0288E" w:rsidP="0083227B">
            <w:pPr>
              <w:jc w:val="center"/>
            </w:pPr>
            <w:r>
              <w:t>XGB</w:t>
            </w:r>
          </w:p>
        </w:tc>
        <w:tc>
          <w:tcPr>
            <w:tcW w:w="3117" w:type="dxa"/>
          </w:tcPr>
          <w:p w14:paraId="0152E8F3" w14:textId="32373E09" w:rsidR="00C0288E" w:rsidRDefault="00622240" w:rsidP="0083227B">
            <w:pPr>
              <w:jc w:val="center"/>
            </w:pPr>
            <w:r>
              <w:t>16.05</w:t>
            </w:r>
          </w:p>
        </w:tc>
        <w:tc>
          <w:tcPr>
            <w:tcW w:w="3117" w:type="dxa"/>
          </w:tcPr>
          <w:p w14:paraId="64BF5A4A" w14:textId="69321A53" w:rsidR="00C0288E" w:rsidRDefault="00622240" w:rsidP="0083227B">
            <w:pPr>
              <w:jc w:val="center"/>
            </w:pPr>
            <w:r>
              <w:t>3.50</w:t>
            </w:r>
          </w:p>
        </w:tc>
      </w:tr>
      <w:tr w:rsidR="00C0288E" w14:paraId="0EF2D706" w14:textId="77777777" w:rsidTr="0083227B">
        <w:tc>
          <w:tcPr>
            <w:tcW w:w="3116" w:type="dxa"/>
          </w:tcPr>
          <w:p w14:paraId="0624B09B" w14:textId="77777777" w:rsidR="00C0288E" w:rsidRDefault="00C0288E" w:rsidP="0083227B">
            <w:pPr>
              <w:jc w:val="center"/>
            </w:pPr>
            <w:r>
              <w:t>GBDT</w:t>
            </w:r>
          </w:p>
        </w:tc>
        <w:tc>
          <w:tcPr>
            <w:tcW w:w="3117" w:type="dxa"/>
          </w:tcPr>
          <w:p w14:paraId="4897DD8F" w14:textId="28550F46" w:rsidR="00C0288E" w:rsidRDefault="00622240" w:rsidP="0083227B">
            <w:pPr>
              <w:jc w:val="center"/>
            </w:pPr>
            <w:r>
              <w:t>29.37</w:t>
            </w:r>
          </w:p>
        </w:tc>
        <w:tc>
          <w:tcPr>
            <w:tcW w:w="3117" w:type="dxa"/>
          </w:tcPr>
          <w:p w14:paraId="051B9A15" w14:textId="47B4D60F" w:rsidR="00C0288E" w:rsidRDefault="00622240" w:rsidP="0083227B">
            <w:pPr>
              <w:jc w:val="center"/>
            </w:pPr>
            <w:r>
              <w:t>10.31</w:t>
            </w:r>
          </w:p>
        </w:tc>
      </w:tr>
    </w:tbl>
    <w:p w14:paraId="152FA7EC" w14:textId="77777777" w:rsidR="00C0288E" w:rsidRDefault="00C0288E" w:rsidP="00C0288E"/>
    <w:p w14:paraId="6049B8B0" w14:textId="77777777" w:rsidR="00C0288E" w:rsidRDefault="00C0288E" w:rsidP="00C0288E">
      <w:r>
        <w:t>Speed</w:t>
      </w:r>
    </w:p>
    <w:tbl>
      <w:tblPr>
        <w:tblStyle w:val="TableGrid"/>
        <w:tblW w:w="0" w:type="auto"/>
        <w:tblLook w:val="04A0" w:firstRow="1" w:lastRow="0" w:firstColumn="1" w:lastColumn="0" w:noHBand="0" w:noVBand="1"/>
      </w:tblPr>
      <w:tblGrid>
        <w:gridCol w:w="3116"/>
        <w:gridCol w:w="3117"/>
        <w:gridCol w:w="3117"/>
      </w:tblGrid>
      <w:tr w:rsidR="00C0288E" w14:paraId="61792670" w14:textId="77777777" w:rsidTr="0083227B">
        <w:tc>
          <w:tcPr>
            <w:tcW w:w="3116" w:type="dxa"/>
          </w:tcPr>
          <w:p w14:paraId="073F1B5F" w14:textId="77777777" w:rsidR="00C0288E" w:rsidRDefault="00C0288E" w:rsidP="0083227B">
            <w:pPr>
              <w:jc w:val="center"/>
            </w:pPr>
            <w:r>
              <w:t>Model</w:t>
            </w:r>
          </w:p>
        </w:tc>
        <w:tc>
          <w:tcPr>
            <w:tcW w:w="3117" w:type="dxa"/>
          </w:tcPr>
          <w:p w14:paraId="1B09C06A" w14:textId="77777777" w:rsidR="00C0288E" w:rsidRDefault="00C0288E" w:rsidP="0083227B">
            <w:pPr>
              <w:jc w:val="center"/>
            </w:pPr>
            <w:r>
              <w:t>RMSE</w:t>
            </w:r>
          </w:p>
        </w:tc>
        <w:tc>
          <w:tcPr>
            <w:tcW w:w="3117" w:type="dxa"/>
          </w:tcPr>
          <w:p w14:paraId="60275F20" w14:textId="77777777" w:rsidR="00C0288E" w:rsidRDefault="00C0288E" w:rsidP="0083227B">
            <w:pPr>
              <w:jc w:val="center"/>
            </w:pPr>
            <w:r>
              <w:t>MAPE</w:t>
            </w:r>
          </w:p>
        </w:tc>
      </w:tr>
      <w:tr w:rsidR="00622240" w14:paraId="32F541A1" w14:textId="77777777" w:rsidTr="0083227B">
        <w:tc>
          <w:tcPr>
            <w:tcW w:w="3116" w:type="dxa"/>
          </w:tcPr>
          <w:p w14:paraId="7FC49264" w14:textId="77777777" w:rsidR="00622240" w:rsidRDefault="00622240" w:rsidP="00622240">
            <w:pPr>
              <w:jc w:val="center"/>
            </w:pPr>
            <w:r>
              <w:t>SVM</w:t>
            </w:r>
          </w:p>
        </w:tc>
        <w:tc>
          <w:tcPr>
            <w:tcW w:w="3117" w:type="dxa"/>
          </w:tcPr>
          <w:p w14:paraId="33310243" w14:textId="70DDFED5" w:rsidR="00622240" w:rsidRDefault="00622240" w:rsidP="00622240">
            <w:pPr>
              <w:jc w:val="center"/>
            </w:pPr>
            <w:r>
              <w:t>3.52</w:t>
            </w:r>
          </w:p>
        </w:tc>
        <w:tc>
          <w:tcPr>
            <w:tcW w:w="3117" w:type="dxa"/>
          </w:tcPr>
          <w:p w14:paraId="7A308899" w14:textId="0F86212D" w:rsidR="00622240" w:rsidRDefault="00622240" w:rsidP="00622240">
            <w:pPr>
              <w:jc w:val="center"/>
            </w:pPr>
            <w:r>
              <w:t>4.16</w:t>
            </w:r>
          </w:p>
        </w:tc>
      </w:tr>
      <w:tr w:rsidR="00622240" w14:paraId="755988F0" w14:textId="77777777" w:rsidTr="0083227B">
        <w:tc>
          <w:tcPr>
            <w:tcW w:w="3116" w:type="dxa"/>
          </w:tcPr>
          <w:p w14:paraId="05E394A2" w14:textId="77777777" w:rsidR="00622240" w:rsidRDefault="00622240" w:rsidP="00622240">
            <w:pPr>
              <w:jc w:val="center"/>
            </w:pPr>
            <w:r>
              <w:t>RF</w:t>
            </w:r>
          </w:p>
        </w:tc>
        <w:tc>
          <w:tcPr>
            <w:tcW w:w="3117" w:type="dxa"/>
          </w:tcPr>
          <w:p w14:paraId="06C9C7D9" w14:textId="27B36F20" w:rsidR="00622240" w:rsidRDefault="00622240" w:rsidP="00622240">
            <w:pPr>
              <w:jc w:val="center"/>
            </w:pPr>
            <w:r>
              <w:t>2.32</w:t>
            </w:r>
          </w:p>
        </w:tc>
        <w:tc>
          <w:tcPr>
            <w:tcW w:w="3117" w:type="dxa"/>
          </w:tcPr>
          <w:p w14:paraId="06047DC4" w14:textId="29BAE5CF" w:rsidR="00622240" w:rsidRDefault="00622240" w:rsidP="00622240">
            <w:pPr>
              <w:jc w:val="center"/>
            </w:pPr>
            <w:r>
              <w:t>2.71</w:t>
            </w:r>
          </w:p>
        </w:tc>
      </w:tr>
      <w:tr w:rsidR="00622240" w14:paraId="0F609C1C" w14:textId="77777777" w:rsidTr="0083227B">
        <w:tc>
          <w:tcPr>
            <w:tcW w:w="3116" w:type="dxa"/>
          </w:tcPr>
          <w:p w14:paraId="06E75CFF" w14:textId="77777777" w:rsidR="00622240" w:rsidRDefault="00622240" w:rsidP="00622240">
            <w:pPr>
              <w:jc w:val="center"/>
            </w:pPr>
            <w:r>
              <w:t>ANN</w:t>
            </w:r>
          </w:p>
        </w:tc>
        <w:tc>
          <w:tcPr>
            <w:tcW w:w="3117" w:type="dxa"/>
          </w:tcPr>
          <w:p w14:paraId="74E75536" w14:textId="020EFF1C" w:rsidR="00622240" w:rsidRDefault="00622240" w:rsidP="00622240">
            <w:pPr>
              <w:jc w:val="center"/>
            </w:pPr>
            <w:r>
              <w:t>3.71</w:t>
            </w:r>
          </w:p>
        </w:tc>
        <w:tc>
          <w:tcPr>
            <w:tcW w:w="3117" w:type="dxa"/>
          </w:tcPr>
          <w:p w14:paraId="69BCE9C2" w14:textId="145D7E89" w:rsidR="00622240" w:rsidRDefault="00622240" w:rsidP="00622240">
            <w:pPr>
              <w:jc w:val="center"/>
            </w:pPr>
            <w:r>
              <w:t>4.33</w:t>
            </w:r>
          </w:p>
        </w:tc>
      </w:tr>
      <w:tr w:rsidR="00622240" w14:paraId="2DBBADF7" w14:textId="77777777" w:rsidTr="0083227B">
        <w:tc>
          <w:tcPr>
            <w:tcW w:w="3116" w:type="dxa"/>
          </w:tcPr>
          <w:p w14:paraId="08518F7A" w14:textId="77777777" w:rsidR="00622240" w:rsidRDefault="00622240" w:rsidP="00622240">
            <w:pPr>
              <w:jc w:val="center"/>
            </w:pPr>
            <w:r>
              <w:t>XGB</w:t>
            </w:r>
          </w:p>
        </w:tc>
        <w:tc>
          <w:tcPr>
            <w:tcW w:w="3117" w:type="dxa"/>
          </w:tcPr>
          <w:p w14:paraId="3BFA02BA" w14:textId="61CC0B70" w:rsidR="00622240" w:rsidRDefault="00622240" w:rsidP="00622240">
            <w:pPr>
              <w:jc w:val="center"/>
            </w:pPr>
            <w:r>
              <w:t>3.91</w:t>
            </w:r>
          </w:p>
        </w:tc>
        <w:tc>
          <w:tcPr>
            <w:tcW w:w="3117" w:type="dxa"/>
          </w:tcPr>
          <w:p w14:paraId="01477762" w14:textId="6BDFA4F9" w:rsidR="00622240" w:rsidRDefault="00622240" w:rsidP="00622240">
            <w:pPr>
              <w:jc w:val="center"/>
            </w:pPr>
            <w:r>
              <w:t>4.21</w:t>
            </w:r>
          </w:p>
        </w:tc>
      </w:tr>
      <w:tr w:rsidR="00622240" w14:paraId="3C05416F" w14:textId="77777777" w:rsidTr="0083227B">
        <w:tc>
          <w:tcPr>
            <w:tcW w:w="3116" w:type="dxa"/>
          </w:tcPr>
          <w:p w14:paraId="140D9B86" w14:textId="77777777" w:rsidR="00622240" w:rsidRDefault="00622240" w:rsidP="00622240">
            <w:pPr>
              <w:jc w:val="center"/>
            </w:pPr>
            <w:r>
              <w:t>GBDT</w:t>
            </w:r>
          </w:p>
        </w:tc>
        <w:tc>
          <w:tcPr>
            <w:tcW w:w="3117" w:type="dxa"/>
          </w:tcPr>
          <w:p w14:paraId="69142AE6" w14:textId="7DC8C3C3" w:rsidR="00622240" w:rsidRDefault="00622240" w:rsidP="00622240">
            <w:pPr>
              <w:jc w:val="center"/>
            </w:pPr>
            <w:r>
              <w:t>2.29</w:t>
            </w:r>
          </w:p>
        </w:tc>
        <w:tc>
          <w:tcPr>
            <w:tcW w:w="3117" w:type="dxa"/>
          </w:tcPr>
          <w:p w14:paraId="45BE9920" w14:textId="1A0B11D8" w:rsidR="00622240" w:rsidRDefault="00622240" w:rsidP="00622240">
            <w:pPr>
              <w:jc w:val="center"/>
            </w:pPr>
            <w:r>
              <w:t>2.67</w:t>
            </w:r>
          </w:p>
        </w:tc>
      </w:tr>
    </w:tbl>
    <w:p w14:paraId="30AC0CE0" w14:textId="77777777" w:rsidR="00C0288E" w:rsidRDefault="00C0288E" w:rsidP="00C0288E"/>
    <w:p w14:paraId="5376C723" w14:textId="77777777" w:rsidR="00C0288E" w:rsidRDefault="00C0288E" w:rsidP="00C0288E"/>
    <w:p w14:paraId="0EC27AC9" w14:textId="77777777" w:rsidR="00C0288E" w:rsidRDefault="00C0288E" w:rsidP="00C0288E">
      <w:r>
        <w:t>S419</w:t>
      </w:r>
    </w:p>
    <w:p w14:paraId="55ED282A" w14:textId="77777777" w:rsidR="00C0288E" w:rsidRDefault="00C0288E" w:rsidP="00C0288E">
      <w:r>
        <w:t>Flow</w:t>
      </w:r>
    </w:p>
    <w:tbl>
      <w:tblPr>
        <w:tblStyle w:val="TableGrid"/>
        <w:tblW w:w="0" w:type="auto"/>
        <w:tblLook w:val="04A0" w:firstRow="1" w:lastRow="0" w:firstColumn="1" w:lastColumn="0" w:noHBand="0" w:noVBand="1"/>
      </w:tblPr>
      <w:tblGrid>
        <w:gridCol w:w="3116"/>
        <w:gridCol w:w="3117"/>
        <w:gridCol w:w="3117"/>
      </w:tblGrid>
      <w:tr w:rsidR="00C0288E" w14:paraId="2CC76C77" w14:textId="77777777" w:rsidTr="0083227B">
        <w:tc>
          <w:tcPr>
            <w:tcW w:w="3116" w:type="dxa"/>
          </w:tcPr>
          <w:p w14:paraId="062AC77A" w14:textId="77777777" w:rsidR="00C0288E" w:rsidRDefault="00C0288E" w:rsidP="0083227B">
            <w:pPr>
              <w:jc w:val="center"/>
            </w:pPr>
            <w:r>
              <w:t>Model</w:t>
            </w:r>
          </w:p>
        </w:tc>
        <w:tc>
          <w:tcPr>
            <w:tcW w:w="3117" w:type="dxa"/>
          </w:tcPr>
          <w:p w14:paraId="32333C3B" w14:textId="77777777" w:rsidR="00C0288E" w:rsidRDefault="00C0288E" w:rsidP="0083227B">
            <w:pPr>
              <w:jc w:val="center"/>
            </w:pPr>
            <w:r>
              <w:t>RMSE</w:t>
            </w:r>
          </w:p>
        </w:tc>
        <w:tc>
          <w:tcPr>
            <w:tcW w:w="3117" w:type="dxa"/>
          </w:tcPr>
          <w:p w14:paraId="729A8403" w14:textId="77777777" w:rsidR="00C0288E" w:rsidRDefault="00C0288E" w:rsidP="0083227B">
            <w:pPr>
              <w:jc w:val="center"/>
            </w:pPr>
            <w:r>
              <w:t>MAPE</w:t>
            </w:r>
          </w:p>
        </w:tc>
      </w:tr>
      <w:tr w:rsidR="00C0288E" w14:paraId="49EE9C34" w14:textId="77777777" w:rsidTr="0083227B">
        <w:tc>
          <w:tcPr>
            <w:tcW w:w="3116" w:type="dxa"/>
          </w:tcPr>
          <w:p w14:paraId="7998D0FE" w14:textId="77777777" w:rsidR="00C0288E" w:rsidRDefault="00C0288E" w:rsidP="0083227B">
            <w:pPr>
              <w:jc w:val="center"/>
            </w:pPr>
            <w:r>
              <w:t>SVM</w:t>
            </w:r>
          </w:p>
        </w:tc>
        <w:tc>
          <w:tcPr>
            <w:tcW w:w="3117" w:type="dxa"/>
          </w:tcPr>
          <w:p w14:paraId="76969037" w14:textId="1B74BE4A" w:rsidR="00C0288E" w:rsidRDefault="00622240" w:rsidP="0083227B">
            <w:pPr>
              <w:jc w:val="center"/>
            </w:pPr>
            <w:r>
              <w:t>102.15</w:t>
            </w:r>
          </w:p>
        </w:tc>
        <w:tc>
          <w:tcPr>
            <w:tcW w:w="3117" w:type="dxa"/>
          </w:tcPr>
          <w:p w14:paraId="09277636" w14:textId="2E5CA001" w:rsidR="00C0288E" w:rsidRDefault="00622240" w:rsidP="0083227B">
            <w:pPr>
              <w:jc w:val="center"/>
            </w:pPr>
            <w:r>
              <w:t>43.88</w:t>
            </w:r>
          </w:p>
        </w:tc>
      </w:tr>
      <w:tr w:rsidR="00C0288E" w14:paraId="7D244FD2" w14:textId="77777777" w:rsidTr="0083227B">
        <w:tc>
          <w:tcPr>
            <w:tcW w:w="3116" w:type="dxa"/>
          </w:tcPr>
          <w:p w14:paraId="61EB65A2" w14:textId="77777777" w:rsidR="00C0288E" w:rsidRDefault="00C0288E" w:rsidP="0083227B">
            <w:pPr>
              <w:jc w:val="center"/>
            </w:pPr>
            <w:r>
              <w:t>RF</w:t>
            </w:r>
          </w:p>
        </w:tc>
        <w:tc>
          <w:tcPr>
            <w:tcW w:w="3117" w:type="dxa"/>
          </w:tcPr>
          <w:p w14:paraId="1EA6E387" w14:textId="27337A84" w:rsidR="00C0288E" w:rsidRDefault="00622240" w:rsidP="0083227B">
            <w:pPr>
              <w:jc w:val="center"/>
            </w:pPr>
            <w:r>
              <w:t>52.91</w:t>
            </w:r>
          </w:p>
        </w:tc>
        <w:tc>
          <w:tcPr>
            <w:tcW w:w="3117" w:type="dxa"/>
          </w:tcPr>
          <w:p w14:paraId="03736632" w14:textId="0E76BED8" w:rsidR="00C0288E" w:rsidRDefault="00622240" w:rsidP="0083227B">
            <w:pPr>
              <w:jc w:val="center"/>
            </w:pPr>
            <w:r>
              <w:t>15.48</w:t>
            </w:r>
          </w:p>
        </w:tc>
      </w:tr>
      <w:tr w:rsidR="00C0288E" w14:paraId="7B4CAAF1" w14:textId="77777777" w:rsidTr="0083227B">
        <w:tc>
          <w:tcPr>
            <w:tcW w:w="3116" w:type="dxa"/>
          </w:tcPr>
          <w:p w14:paraId="75172C50" w14:textId="77777777" w:rsidR="00C0288E" w:rsidRDefault="00C0288E" w:rsidP="0083227B">
            <w:pPr>
              <w:jc w:val="center"/>
            </w:pPr>
            <w:r>
              <w:t>ANN</w:t>
            </w:r>
          </w:p>
        </w:tc>
        <w:tc>
          <w:tcPr>
            <w:tcW w:w="3117" w:type="dxa"/>
          </w:tcPr>
          <w:p w14:paraId="150BF12D" w14:textId="07A031D2" w:rsidR="00C0288E" w:rsidRDefault="00622240" w:rsidP="0083227B">
            <w:pPr>
              <w:jc w:val="center"/>
            </w:pPr>
            <w:r>
              <w:t>119.67</w:t>
            </w:r>
          </w:p>
        </w:tc>
        <w:tc>
          <w:tcPr>
            <w:tcW w:w="3117" w:type="dxa"/>
          </w:tcPr>
          <w:p w14:paraId="0630056C" w14:textId="71ED778E" w:rsidR="00C0288E" w:rsidRDefault="00622240" w:rsidP="0083227B">
            <w:pPr>
              <w:jc w:val="center"/>
            </w:pPr>
            <w:r>
              <w:t>68.16</w:t>
            </w:r>
          </w:p>
        </w:tc>
      </w:tr>
      <w:tr w:rsidR="00C0288E" w14:paraId="6EC53C00" w14:textId="77777777" w:rsidTr="0083227B">
        <w:tc>
          <w:tcPr>
            <w:tcW w:w="3116" w:type="dxa"/>
          </w:tcPr>
          <w:p w14:paraId="4746CDEC" w14:textId="77777777" w:rsidR="00C0288E" w:rsidRDefault="00C0288E" w:rsidP="0083227B">
            <w:pPr>
              <w:jc w:val="center"/>
            </w:pPr>
            <w:r>
              <w:t>XGB</w:t>
            </w:r>
          </w:p>
        </w:tc>
        <w:tc>
          <w:tcPr>
            <w:tcW w:w="3117" w:type="dxa"/>
          </w:tcPr>
          <w:p w14:paraId="02569FA5" w14:textId="4AE4D6CE" w:rsidR="00C0288E" w:rsidRDefault="00622240" w:rsidP="0083227B">
            <w:pPr>
              <w:jc w:val="center"/>
            </w:pPr>
            <w:r>
              <w:t>51.24</w:t>
            </w:r>
          </w:p>
        </w:tc>
        <w:tc>
          <w:tcPr>
            <w:tcW w:w="3117" w:type="dxa"/>
          </w:tcPr>
          <w:p w14:paraId="5037264D" w14:textId="79078F9E" w:rsidR="00C0288E" w:rsidRDefault="00622240" w:rsidP="0083227B">
            <w:pPr>
              <w:jc w:val="center"/>
            </w:pPr>
            <w:r>
              <w:t>12.53</w:t>
            </w:r>
          </w:p>
        </w:tc>
      </w:tr>
      <w:tr w:rsidR="00C0288E" w14:paraId="7099ABD5" w14:textId="77777777" w:rsidTr="0083227B">
        <w:tc>
          <w:tcPr>
            <w:tcW w:w="3116" w:type="dxa"/>
          </w:tcPr>
          <w:p w14:paraId="1F9BCFA7" w14:textId="77777777" w:rsidR="00C0288E" w:rsidRDefault="00C0288E" w:rsidP="0083227B">
            <w:pPr>
              <w:jc w:val="center"/>
            </w:pPr>
            <w:r>
              <w:t>GBDT</w:t>
            </w:r>
          </w:p>
        </w:tc>
        <w:tc>
          <w:tcPr>
            <w:tcW w:w="3117" w:type="dxa"/>
          </w:tcPr>
          <w:p w14:paraId="3779F2B0" w14:textId="59BE0736" w:rsidR="00C0288E" w:rsidRDefault="00622240" w:rsidP="0083227B">
            <w:pPr>
              <w:jc w:val="center"/>
            </w:pPr>
            <w:r>
              <w:t>58.70</w:t>
            </w:r>
          </w:p>
        </w:tc>
        <w:tc>
          <w:tcPr>
            <w:tcW w:w="3117" w:type="dxa"/>
          </w:tcPr>
          <w:p w14:paraId="5C602C8B" w14:textId="58849CD0" w:rsidR="00C0288E" w:rsidRDefault="00622240" w:rsidP="0083227B">
            <w:pPr>
              <w:jc w:val="center"/>
            </w:pPr>
            <w:r>
              <w:t>18.87</w:t>
            </w:r>
          </w:p>
        </w:tc>
      </w:tr>
    </w:tbl>
    <w:p w14:paraId="5261F454" w14:textId="77777777" w:rsidR="00C0288E" w:rsidRDefault="00C0288E" w:rsidP="00C0288E"/>
    <w:p w14:paraId="12E70E5D" w14:textId="77777777" w:rsidR="00C0288E" w:rsidRDefault="00C0288E" w:rsidP="00C0288E">
      <w:r>
        <w:t>Speed</w:t>
      </w:r>
    </w:p>
    <w:tbl>
      <w:tblPr>
        <w:tblStyle w:val="TableGrid"/>
        <w:tblW w:w="0" w:type="auto"/>
        <w:tblLook w:val="04A0" w:firstRow="1" w:lastRow="0" w:firstColumn="1" w:lastColumn="0" w:noHBand="0" w:noVBand="1"/>
      </w:tblPr>
      <w:tblGrid>
        <w:gridCol w:w="3116"/>
        <w:gridCol w:w="3117"/>
        <w:gridCol w:w="3117"/>
      </w:tblGrid>
      <w:tr w:rsidR="00C0288E" w14:paraId="36C93C79" w14:textId="77777777" w:rsidTr="0083227B">
        <w:tc>
          <w:tcPr>
            <w:tcW w:w="3116" w:type="dxa"/>
          </w:tcPr>
          <w:p w14:paraId="451EC314" w14:textId="77777777" w:rsidR="00C0288E" w:rsidRDefault="00C0288E" w:rsidP="0083227B">
            <w:pPr>
              <w:jc w:val="center"/>
            </w:pPr>
            <w:r>
              <w:t>Model</w:t>
            </w:r>
          </w:p>
        </w:tc>
        <w:tc>
          <w:tcPr>
            <w:tcW w:w="3117" w:type="dxa"/>
          </w:tcPr>
          <w:p w14:paraId="482EA012" w14:textId="77777777" w:rsidR="00C0288E" w:rsidRDefault="00C0288E" w:rsidP="0083227B">
            <w:pPr>
              <w:jc w:val="center"/>
            </w:pPr>
            <w:r>
              <w:t>RMSE</w:t>
            </w:r>
          </w:p>
        </w:tc>
        <w:tc>
          <w:tcPr>
            <w:tcW w:w="3117" w:type="dxa"/>
          </w:tcPr>
          <w:p w14:paraId="3FBFA928" w14:textId="77777777" w:rsidR="00C0288E" w:rsidRDefault="00C0288E" w:rsidP="0083227B">
            <w:pPr>
              <w:jc w:val="center"/>
            </w:pPr>
            <w:r>
              <w:t>MAPE</w:t>
            </w:r>
          </w:p>
        </w:tc>
      </w:tr>
      <w:tr w:rsidR="00C0288E" w14:paraId="462689D4" w14:textId="77777777" w:rsidTr="0083227B">
        <w:tc>
          <w:tcPr>
            <w:tcW w:w="3116" w:type="dxa"/>
          </w:tcPr>
          <w:p w14:paraId="6121B8BC" w14:textId="77777777" w:rsidR="00C0288E" w:rsidRDefault="00C0288E" w:rsidP="0083227B">
            <w:pPr>
              <w:jc w:val="center"/>
            </w:pPr>
            <w:r>
              <w:t>SVM</w:t>
            </w:r>
          </w:p>
        </w:tc>
        <w:tc>
          <w:tcPr>
            <w:tcW w:w="3117" w:type="dxa"/>
          </w:tcPr>
          <w:p w14:paraId="65B8E8C6" w14:textId="2F35FED8" w:rsidR="00C0288E" w:rsidRDefault="00622240" w:rsidP="0083227B">
            <w:pPr>
              <w:jc w:val="center"/>
            </w:pPr>
            <w:r>
              <w:t>5.85</w:t>
            </w:r>
          </w:p>
        </w:tc>
        <w:tc>
          <w:tcPr>
            <w:tcW w:w="3117" w:type="dxa"/>
          </w:tcPr>
          <w:p w14:paraId="01C6E407" w14:textId="6F1D9D4A" w:rsidR="00C0288E" w:rsidRDefault="00622240" w:rsidP="0083227B">
            <w:pPr>
              <w:jc w:val="center"/>
            </w:pPr>
            <w:r>
              <w:t>6.32</w:t>
            </w:r>
          </w:p>
        </w:tc>
      </w:tr>
      <w:tr w:rsidR="00C0288E" w14:paraId="1F7FBC08" w14:textId="77777777" w:rsidTr="0083227B">
        <w:tc>
          <w:tcPr>
            <w:tcW w:w="3116" w:type="dxa"/>
          </w:tcPr>
          <w:p w14:paraId="4F826714" w14:textId="77777777" w:rsidR="00C0288E" w:rsidRDefault="00C0288E" w:rsidP="0083227B">
            <w:pPr>
              <w:jc w:val="center"/>
            </w:pPr>
            <w:r>
              <w:t>RF</w:t>
            </w:r>
          </w:p>
        </w:tc>
        <w:tc>
          <w:tcPr>
            <w:tcW w:w="3117" w:type="dxa"/>
          </w:tcPr>
          <w:p w14:paraId="58B94BAC" w14:textId="5AFC0607" w:rsidR="00C0288E" w:rsidRDefault="00622240" w:rsidP="0083227B">
            <w:pPr>
              <w:jc w:val="center"/>
            </w:pPr>
            <w:r>
              <w:t>3.31</w:t>
            </w:r>
          </w:p>
        </w:tc>
        <w:tc>
          <w:tcPr>
            <w:tcW w:w="3117" w:type="dxa"/>
          </w:tcPr>
          <w:p w14:paraId="5798E46B" w14:textId="7B1635A9" w:rsidR="00C0288E" w:rsidRDefault="00622240" w:rsidP="0083227B">
            <w:pPr>
              <w:jc w:val="center"/>
            </w:pPr>
            <w:r>
              <w:t>3.30</w:t>
            </w:r>
          </w:p>
        </w:tc>
      </w:tr>
      <w:tr w:rsidR="00C0288E" w14:paraId="5277857C" w14:textId="77777777" w:rsidTr="0083227B">
        <w:tc>
          <w:tcPr>
            <w:tcW w:w="3116" w:type="dxa"/>
          </w:tcPr>
          <w:p w14:paraId="025D4C9C" w14:textId="77777777" w:rsidR="00C0288E" w:rsidRDefault="00C0288E" w:rsidP="0083227B">
            <w:pPr>
              <w:jc w:val="center"/>
            </w:pPr>
            <w:r>
              <w:t>ANN</w:t>
            </w:r>
          </w:p>
        </w:tc>
        <w:tc>
          <w:tcPr>
            <w:tcW w:w="3117" w:type="dxa"/>
          </w:tcPr>
          <w:p w14:paraId="5050BE02" w14:textId="3DB23E51" w:rsidR="00C0288E" w:rsidRDefault="00622240" w:rsidP="0083227B">
            <w:pPr>
              <w:jc w:val="center"/>
            </w:pPr>
            <w:r>
              <w:t>6.43</w:t>
            </w:r>
          </w:p>
        </w:tc>
        <w:tc>
          <w:tcPr>
            <w:tcW w:w="3117" w:type="dxa"/>
          </w:tcPr>
          <w:p w14:paraId="44963B8E" w14:textId="40B9DE70" w:rsidR="00C0288E" w:rsidRDefault="00622240" w:rsidP="0083227B">
            <w:pPr>
              <w:jc w:val="center"/>
            </w:pPr>
            <w:r>
              <w:t>7.26</w:t>
            </w:r>
          </w:p>
        </w:tc>
      </w:tr>
      <w:tr w:rsidR="00C0288E" w14:paraId="43723ED0" w14:textId="77777777" w:rsidTr="0083227B">
        <w:tc>
          <w:tcPr>
            <w:tcW w:w="3116" w:type="dxa"/>
          </w:tcPr>
          <w:p w14:paraId="4E48CA27" w14:textId="77777777" w:rsidR="00C0288E" w:rsidRDefault="00C0288E" w:rsidP="0083227B">
            <w:pPr>
              <w:jc w:val="center"/>
            </w:pPr>
            <w:r>
              <w:t>XGB</w:t>
            </w:r>
          </w:p>
        </w:tc>
        <w:tc>
          <w:tcPr>
            <w:tcW w:w="3117" w:type="dxa"/>
          </w:tcPr>
          <w:p w14:paraId="5980076B" w14:textId="5C9135E8" w:rsidR="00C0288E" w:rsidRDefault="00622240" w:rsidP="0083227B">
            <w:pPr>
              <w:jc w:val="center"/>
            </w:pPr>
            <w:r>
              <w:t>2.73</w:t>
            </w:r>
          </w:p>
        </w:tc>
        <w:tc>
          <w:tcPr>
            <w:tcW w:w="3117" w:type="dxa"/>
          </w:tcPr>
          <w:p w14:paraId="1FA97821" w14:textId="6CBF3644" w:rsidR="00C0288E" w:rsidRDefault="00622240" w:rsidP="0083227B">
            <w:pPr>
              <w:jc w:val="center"/>
            </w:pPr>
            <w:r>
              <w:t>3.15</w:t>
            </w:r>
          </w:p>
        </w:tc>
      </w:tr>
      <w:tr w:rsidR="00C0288E" w14:paraId="3102827E" w14:textId="77777777" w:rsidTr="0083227B">
        <w:tc>
          <w:tcPr>
            <w:tcW w:w="3116" w:type="dxa"/>
          </w:tcPr>
          <w:p w14:paraId="10E08D94" w14:textId="77777777" w:rsidR="00C0288E" w:rsidRDefault="00C0288E" w:rsidP="0083227B">
            <w:pPr>
              <w:jc w:val="center"/>
            </w:pPr>
            <w:r>
              <w:t>GBDT</w:t>
            </w:r>
          </w:p>
        </w:tc>
        <w:tc>
          <w:tcPr>
            <w:tcW w:w="3117" w:type="dxa"/>
          </w:tcPr>
          <w:p w14:paraId="11A41C58" w14:textId="01EAC2A7" w:rsidR="00C0288E" w:rsidRDefault="00622240" w:rsidP="0083227B">
            <w:pPr>
              <w:jc w:val="center"/>
            </w:pPr>
            <w:r>
              <w:t>3.29</w:t>
            </w:r>
          </w:p>
        </w:tc>
        <w:tc>
          <w:tcPr>
            <w:tcW w:w="3117" w:type="dxa"/>
          </w:tcPr>
          <w:p w14:paraId="5FE00A93" w14:textId="01F09BCB" w:rsidR="00C0288E" w:rsidRDefault="00622240" w:rsidP="0083227B">
            <w:pPr>
              <w:jc w:val="center"/>
            </w:pPr>
            <w:r>
              <w:t>3.26</w:t>
            </w:r>
          </w:p>
        </w:tc>
      </w:tr>
    </w:tbl>
    <w:p w14:paraId="40AAC986" w14:textId="2D6A3F1F" w:rsidR="00C0288E" w:rsidRDefault="00C0288E" w:rsidP="00C62911">
      <w:pPr>
        <w:rPr>
          <w:b/>
          <w:bCs/>
        </w:rPr>
      </w:pPr>
    </w:p>
    <w:p w14:paraId="60045FDA" w14:textId="22DE1500" w:rsidR="0031307F" w:rsidRDefault="0031307F" w:rsidP="00C62911">
      <w:pPr>
        <w:rPr>
          <w:b/>
          <w:bCs/>
        </w:rPr>
      </w:pPr>
    </w:p>
    <w:p w14:paraId="3CD85C92" w14:textId="2DAE6FDE" w:rsidR="0031307F" w:rsidRDefault="0031307F" w:rsidP="00C62911">
      <w:pPr>
        <w:rPr>
          <w:b/>
          <w:bCs/>
        </w:rPr>
      </w:pPr>
      <w:r>
        <w:rPr>
          <w:b/>
          <w:bCs/>
        </w:rPr>
        <w:lastRenderedPageBreak/>
        <w:t>Sample rate with error</w:t>
      </w:r>
    </w:p>
    <w:p w14:paraId="18066367" w14:textId="4843D792" w:rsidR="0031307F" w:rsidRDefault="0031307F" w:rsidP="00C62911">
      <w:pPr>
        <w:rPr>
          <w:b/>
          <w:bCs/>
        </w:rPr>
      </w:pPr>
      <w:r>
        <w:rPr>
          <w:b/>
          <w:bCs/>
        </w:rPr>
        <w:t>Sample rate 0.178</w:t>
      </w:r>
    </w:p>
    <w:p w14:paraId="311CA9B4" w14:textId="0B4EF807" w:rsidR="0031307F" w:rsidRDefault="0092654B" w:rsidP="0031307F">
      <w:pPr>
        <w:ind w:firstLine="720"/>
        <w:jc w:val="both"/>
      </w:pPr>
      <w:r>
        <w:t xml:space="preserve">The unit for speed is miles/h.  The unit for flow is </w:t>
      </w:r>
      <w:proofErr w:type="spellStart"/>
      <w:r>
        <w:t>veh</w:t>
      </w:r>
      <w:proofErr w:type="spellEnd"/>
      <w:r>
        <w:t>/h</w:t>
      </w:r>
    </w:p>
    <w:p w14:paraId="33A7220D" w14:textId="272E56F1" w:rsidR="0031307F" w:rsidRDefault="0031307F" w:rsidP="0031307F">
      <w:pPr>
        <w:ind w:firstLine="720"/>
      </w:pPr>
      <w:proofErr w:type="gramStart"/>
      <w:r>
        <w:t>Table  Station</w:t>
      </w:r>
      <w:proofErr w:type="gramEnd"/>
      <w:r>
        <w:t xml:space="preserve"> 414 </w:t>
      </w:r>
    </w:p>
    <w:tbl>
      <w:tblPr>
        <w:tblW w:w="7864" w:type="dxa"/>
        <w:tblInd w:w="740" w:type="dxa"/>
        <w:tblLook w:val="04A0" w:firstRow="1" w:lastRow="0" w:firstColumn="1" w:lastColumn="0" w:noHBand="0" w:noVBand="1"/>
      </w:tblPr>
      <w:tblGrid>
        <w:gridCol w:w="965"/>
        <w:gridCol w:w="1001"/>
        <w:gridCol w:w="965"/>
        <w:gridCol w:w="1158"/>
        <w:gridCol w:w="965"/>
        <w:gridCol w:w="1001"/>
        <w:gridCol w:w="965"/>
        <w:gridCol w:w="1001"/>
      </w:tblGrid>
      <w:tr w:rsidR="0031307F" w:rsidRPr="00CA1EED" w14:paraId="48C3B0BC" w14:textId="77777777" w:rsidTr="0083227B">
        <w:trPr>
          <w:trHeight w:val="305"/>
        </w:trPr>
        <w:tc>
          <w:tcPr>
            <w:tcW w:w="393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DD22763"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TFM</w:t>
            </w:r>
          </w:p>
        </w:tc>
        <w:tc>
          <w:tcPr>
            <w:tcW w:w="393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723DD28F"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EKF</w:t>
            </w:r>
          </w:p>
        </w:tc>
      </w:tr>
      <w:tr w:rsidR="0031307F" w:rsidRPr="00CA1EED" w14:paraId="07C31552" w14:textId="77777777" w:rsidTr="0083227B">
        <w:trPr>
          <w:trHeight w:val="305"/>
        </w:trPr>
        <w:tc>
          <w:tcPr>
            <w:tcW w:w="19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65FEEA5"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952FB51"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F804849"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7620E14"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r>
      <w:tr w:rsidR="0031307F" w:rsidRPr="00CA1EED" w14:paraId="2452A006" w14:textId="77777777" w:rsidTr="0083227B">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6215AE99"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74D80C2E"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1F58306E"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1546BF36"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56222686"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772CCD73"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0CD2AEC4"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09873D98"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r>
      <w:tr w:rsidR="005E5F2A" w:rsidRPr="00CA1EED" w14:paraId="0EBDCF4C" w14:textId="77777777" w:rsidTr="005E5F2A">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tcPr>
          <w:p w14:paraId="10D1DBAD" w14:textId="68915647" w:rsidR="005E5F2A" w:rsidRPr="001B341A" w:rsidRDefault="00A5506C" w:rsidP="005E5F2A">
            <w:pPr>
              <w:spacing w:after="0" w:line="240" w:lineRule="auto"/>
              <w:jc w:val="right"/>
              <w:rPr>
                <w:rFonts w:ascii="Calibri" w:eastAsia="Times New Roman" w:hAnsi="Calibri" w:cs="Calibri"/>
                <w:color w:val="000000"/>
              </w:rPr>
            </w:pPr>
            <w:r>
              <w:rPr>
                <w:rFonts w:ascii="Calibri" w:eastAsia="Times New Roman" w:hAnsi="Calibri" w:cs="Calibri"/>
                <w:color w:val="000000"/>
              </w:rPr>
              <w:t>5.08</w:t>
            </w:r>
          </w:p>
        </w:tc>
        <w:tc>
          <w:tcPr>
            <w:tcW w:w="1001" w:type="dxa"/>
            <w:tcBorders>
              <w:top w:val="nil"/>
              <w:left w:val="nil"/>
              <w:bottom w:val="single" w:sz="4" w:space="0" w:color="auto"/>
              <w:right w:val="single" w:sz="4" w:space="0" w:color="auto"/>
            </w:tcBorders>
            <w:shd w:val="clear" w:color="auto" w:fill="auto"/>
            <w:noWrap/>
            <w:vAlign w:val="bottom"/>
          </w:tcPr>
          <w:p w14:paraId="5DE538FD" w14:textId="040733AB" w:rsidR="005E5F2A" w:rsidRPr="001B341A" w:rsidRDefault="005E5F2A" w:rsidP="005E5F2A">
            <w:pPr>
              <w:spacing w:after="0" w:line="240" w:lineRule="auto"/>
              <w:jc w:val="right"/>
              <w:rPr>
                <w:rFonts w:ascii="Calibri" w:eastAsia="Times New Roman" w:hAnsi="Calibri" w:cs="Calibri"/>
                <w:color w:val="000000"/>
              </w:rPr>
            </w:pPr>
            <w:r>
              <w:rPr>
                <w:rFonts w:ascii="Calibri" w:eastAsia="Times New Roman" w:hAnsi="Calibri" w:cs="Calibri"/>
                <w:color w:val="000000"/>
              </w:rPr>
              <w:t>4.88</w:t>
            </w:r>
          </w:p>
        </w:tc>
        <w:tc>
          <w:tcPr>
            <w:tcW w:w="965" w:type="dxa"/>
            <w:tcBorders>
              <w:top w:val="nil"/>
              <w:left w:val="nil"/>
              <w:bottom w:val="single" w:sz="4" w:space="0" w:color="auto"/>
              <w:right w:val="single" w:sz="4" w:space="0" w:color="auto"/>
            </w:tcBorders>
            <w:shd w:val="clear" w:color="auto" w:fill="auto"/>
            <w:noWrap/>
            <w:vAlign w:val="bottom"/>
          </w:tcPr>
          <w:p w14:paraId="68ACF037" w14:textId="77777777" w:rsidR="005E5F2A" w:rsidRDefault="005E5F2A" w:rsidP="005E5F2A">
            <w:pPr>
              <w:spacing w:after="0" w:line="240" w:lineRule="auto"/>
              <w:jc w:val="right"/>
              <w:rPr>
                <w:rFonts w:ascii="Calibri" w:eastAsia="Times New Roman" w:hAnsi="Calibri" w:cs="Calibri"/>
                <w:color w:val="000000"/>
              </w:rPr>
            </w:pPr>
            <w:r>
              <w:rPr>
                <w:rFonts w:ascii="Calibri" w:eastAsia="Times New Roman" w:hAnsi="Calibri" w:cs="Calibri"/>
                <w:color w:val="000000"/>
              </w:rPr>
              <w:t>1263.95</w:t>
            </w:r>
          </w:p>
          <w:p w14:paraId="3DC82424" w14:textId="4D471E75" w:rsidR="00601D12" w:rsidRPr="001B341A" w:rsidRDefault="00601D12" w:rsidP="005E5F2A">
            <w:pPr>
              <w:spacing w:after="0" w:line="240" w:lineRule="auto"/>
              <w:jc w:val="right"/>
              <w:rPr>
                <w:rFonts w:ascii="Calibri" w:eastAsia="Times New Roman" w:hAnsi="Calibri" w:cs="Calibri"/>
                <w:color w:val="000000"/>
              </w:rPr>
            </w:pPr>
            <w:r w:rsidRPr="00601D12">
              <w:rPr>
                <w:rFonts w:ascii="Calibri" w:eastAsia="Times New Roman" w:hAnsi="Calibri" w:cs="Calibri"/>
                <w:color w:val="000000"/>
              </w:rPr>
              <w:t>105.32</w:t>
            </w:r>
          </w:p>
        </w:tc>
        <w:tc>
          <w:tcPr>
            <w:tcW w:w="1001" w:type="dxa"/>
            <w:tcBorders>
              <w:top w:val="nil"/>
              <w:left w:val="nil"/>
              <w:bottom w:val="single" w:sz="4" w:space="0" w:color="auto"/>
              <w:right w:val="single" w:sz="4" w:space="0" w:color="auto"/>
            </w:tcBorders>
            <w:shd w:val="clear" w:color="auto" w:fill="auto"/>
            <w:noWrap/>
            <w:vAlign w:val="bottom"/>
          </w:tcPr>
          <w:p w14:paraId="421B3054" w14:textId="77777777" w:rsidR="005E5F2A" w:rsidRDefault="005E5F2A" w:rsidP="005E5F2A">
            <w:pPr>
              <w:spacing w:after="0" w:line="240" w:lineRule="auto"/>
              <w:ind w:right="440"/>
              <w:rPr>
                <w:rFonts w:ascii="Calibri" w:eastAsia="Times New Roman" w:hAnsi="Calibri" w:cs="Calibri"/>
                <w:color w:val="000000"/>
              </w:rPr>
            </w:pPr>
            <w:r>
              <w:rPr>
                <w:rFonts w:ascii="Calibri" w:eastAsia="Times New Roman" w:hAnsi="Calibri" w:cs="Calibri"/>
                <w:color w:val="000000"/>
              </w:rPr>
              <w:t>27.02</w:t>
            </w:r>
          </w:p>
          <w:p w14:paraId="421F57F0" w14:textId="6E6C0C27" w:rsidR="00601D12" w:rsidRPr="001B341A" w:rsidRDefault="00601D12" w:rsidP="005E5F2A">
            <w:pPr>
              <w:spacing w:after="0" w:line="240" w:lineRule="auto"/>
              <w:ind w:right="440"/>
              <w:rPr>
                <w:rFonts w:ascii="Calibri" w:eastAsia="Times New Roman" w:hAnsi="Calibri" w:cs="Calibri"/>
                <w:color w:val="000000"/>
              </w:rPr>
            </w:pPr>
          </w:p>
        </w:tc>
        <w:tc>
          <w:tcPr>
            <w:tcW w:w="965" w:type="dxa"/>
            <w:tcBorders>
              <w:top w:val="nil"/>
              <w:left w:val="nil"/>
              <w:bottom w:val="single" w:sz="4" w:space="0" w:color="auto"/>
              <w:right w:val="single" w:sz="4" w:space="0" w:color="auto"/>
            </w:tcBorders>
            <w:shd w:val="clear" w:color="auto" w:fill="auto"/>
            <w:noWrap/>
            <w:vAlign w:val="bottom"/>
          </w:tcPr>
          <w:p w14:paraId="477D6A61" w14:textId="75A6CC80" w:rsidR="005E5F2A" w:rsidRPr="001B341A" w:rsidRDefault="00A5506C" w:rsidP="005E5F2A">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1001" w:type="dxa"/>
            <w:tcBorders>
              <w:top w:val="nil"/>
              <w:left w:val="nil"/>
              <w:bottom w:val="single" w:sz="4" w:space="0" w:color="auto"/>
              <w:right w:val="single" w:sz="4" w:space="0" w:color="auto"/>
            </w:tcBorders>
            <w:shd w:val="clear" w:color="auto" w:fill="auto"/>
            <w:noWrap/>
            <w:vAlign w:val="bottom"/>
          </w:tcPr>
          <w:p w14:paraId="3166DD10" w14:textId="19056DA0" w:rsidR="005E5F2A" w:rsidRPr="001B341A" w:rsidRDefault="005E5F2A" w:rsidP="005E5F2A">
            <w:pPr>
              <w:spacing w:after="0" w:line="240" w:lineRule="auto"/>
              <w:jc w:val="right"/>
              <w:rPr>
                <w:rFonts w:ascii="Calibri" w:eastAsia="Times New Roman" w:hAnsi="Calibri" w:cs="Calibri"/>
                <w:color w:val="000000"/>
              </w:rPr>
            </w:pPr>
            <w:r>
              <w:rPr>
                <w:rFonts w:ascii="Calibri" w:eastAsia="Times New Roman" w:hAnsi="Calibri" w:cs="Calibri"/>
                <w:color w:val="000000"/>
              </w:rPr>
              <w:t>7.40</w:t>
            </w:r>
          </w:p>
        </w:tc>
        <w:tc>
          <w:tcPr>
            <w:tcW w:w="965" w:type="dxa"/>
            <w:tcBorders>
              <w:top w:val="nil"/>
              <w:left w:val="nil"/>
              <w:bottom w:val="single" w:sz="4" w:space="0" w:color="auto"/>
              <w:right w:val="single" w:sz="4" w:space="0" w:color="auto"/>
            </w:tcBorders>
            <w:shd w:val="clear" w:color="auto" w:fill="auto"/>
            <w:noWrap/>
            <w:vAlign w:val="bottom"/>
          </w:tcPr>
          <w:p w14:paraId="07A669E7" w14:textId="77777777" w:rsidR="005E5F2A" w:rsidRDefault="005E5F2A" w:rsidP="005E5F2A">
            <w:pPr>
              <w:spacing w:after="0" w:line="240" w:lineRule="auto"/>
              <w:jc w:val="right"/>
              <w:rPr>
                <w:rFonts w:ascii="Calibri" w:eastAsia="Times New Roman" w:hAnsi="Calibri" w:cs="Calibri"/>
                <w:color w:val="000000"/>
              </w:rPr>
            </w:pPr>
            <w:r>
              <w:rPr>
                <w:rFonts w:ascii="Calibri" w:eastAsia="Times New Roman" w:hAnsi="Calibri" w:cs="Calibri"/>
                <w:color w:val="000000"/>
              </w:rPr>
              <w:t>1070.33</w:t>
            </w:r>
          </w:p>
          <w:p w14:paraId="523B6FC6" w14:textId="3C684832" w:rsidR="00601D12" w:rsidRPr="001B341A" w:rsidRDefault="00601D12" w:rsidP="005E5F2A">
            <w:pPr>
              <w:spacing w:after="0" w:line="240" w:lineRule="auto"/>
              <w:jc w:val="right"/>
              <w:rPr>
                <w:rFonts w:ascii="Calibri" w:eastAsia="Times New Roman" w:hAnsi="Calibri" w:cs="Calibri"/>
                <w:color w:val="000000"/>
              </w:rPr>
            </w:pPr>
          </w:p>
        </w:tc>
        <w:tc>
          <w:tcPr>
            <w:tcW w:w="1001" w:type="dxa"/>
            <w:tcBorders>
              <w:top w:val="nil"/>
              <w:left w:val="nil"/>
              <w:bottom w:val="single" w:sz="4" w:space="0" w:color="auto"/>
              <w:right w:val="single" w:sz="4" w:space="0" w:color="auto"/>
            </w:tcBorders>
            <w:shd w:val="clear" w:color="auto" w:fill="auto"/>
            <w:noWrap/>
            <w:vAlign w:val="bottom"/>
          </w:tcPr>
          <w:p w14:paraId="4D3BEB47" w14:textId="209644CA" w:rsidR="005E5F2A" w:rsidRPr="001B341A" w:rsidRDefault="005E5F2A" w:rsidP="005E5F2A">
            <w:pPr>
              <w:spacing w:after="0" w:line="240" w:lineRule="auto"/>
              <w:jc w:val="right"/>
              <w:rPr>
                <w:rFonts w:ascii="Calibri" w:eastAsia="Times New Roman" w:hAnsi="Calibri" w:cs="Calibri"/>
                <w:color w:val="000000"/>
              </w:rPr>
            </w:pPr>
            <w:r>
              <w:rPr>
                <w:rFonts w:ascii="Calibri" w:eastAsia="Times New Roman" w:hAnsi="Calibri" w:cs="Calibri"/>
                <w:color w:val="000000"/>
              </w:rPr>
              <w:t>23.60</w:t>
            </w:r>
          </w:p>
        </w:tc>
      </w:tr>
    </w:tbl>
    <w:p w14:paraId="0EEEE6C3" w14:textId="77777777" w:rsidR="0031307F" w:rsidRDefault="0031307F" w:rsidP="0031307F"/>
    <w:p w14:paraId="7E178733" w14:textId="5F0281F4" w:rsidR="0031307F" w:rsidRDefault="0031307F" w:rsidP="0031307F">
      <w:pPr>
        <w:ind w:firstLine="720"/>
      </w:pPr>
      <w:proofErr w:type="gramStart"/>
      <w:r>
        <w:t>Table  Station</w:t>
      </w:r>
      <w:proofErr w:type="gramEnd"/>
      <w:r>
        <w:t xml:space="preserve"> 419 </w:t>
      </w:r>
    </w:p>
    <w:tbl>
      <w:tblPr>
        <w:tblW w:w="7864" w:type="dxa"/>
        <w:tblInd w:w="740" w:type="dxa"/>
        <w:tblLook w:val="04A0" w:firstRow="1" w:lastRow="0" w:firstColumn="1" w:lastColumn="0" w:noHBand="0" w:noVBand="1"/>
      </w:tblPr>
      <w:tblGrid>
        <w:gridCol w:w="965"/>
        <w:gridCol w:w="1001"/>
        <w:gridCol w:w="965"/>
        <w:gridCol w:w="1158"/>
        <w:gridCol w:w="965"/>
        <w:gridCol w:w="1001"/>
        <w:gridCol w:w="965"/>
        <w:gridCol w:w="1001"/>
      </w:tblGrid>
      <w:tr w:rsidR="0031307F" w:rsidRPr="00CA1EED" w14:paraId="784089CC" w14:textId="77777777" w:rsidTr="0083227B">
        <w:trPr>
          <w:trHeight w:val="305"/>
        </w:trPr>
        <w:tc>
          <w:tcPr>
            <w:tcW w:w="393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7AAB0DA"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TFM</w:t>
            </w:r>
          </w:p>
        </w:tc>
        <w:tc>
          <w:tcPr>
            <w:tcW w:w="393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A4F88D1"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EKF</w:t>
            </w:r>
          </w:p>
        </w:tc>
      </w:tr>
      <w:tr w:rsidR="0031307F" w:rsidRPr="00CA1EED" w14:paraId="370C3F1B" w14:textId="77777777" w:rsidTr="0083227B">
        <w:trPr>
          <w:trHeight w:val="305"/>
        </w:trPr>
        <w:tc>
          <w:tcPr>
            <w:tcW w:w="19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EF34913"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6474262"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6CA7354"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FB75386"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r>
      <w:tr w:rsidR="0031307F" w:rsidRPr="00CA1EED" w14:paraId="4DAD463F" w14:textId="77777777" w:rsidTr="0083227B">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6BDDB95C"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341CF45C"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55D743AA"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3E4BAD38"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78411CB9"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74F7EE2C"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66790FAF"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4D5B9699"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r>
      <w:tr w:rsidR="0031307F" w:rsidRPr="00CA1EED" w14:paraId="200A0396" w14:textId="77777777" w:rsidTr="005E5F2A">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tcPr>
          <w:p w14:paraId="0B6CB07D" w14:textId="528CF33A" w:rsidR="005E5F2A" w:rsidRPr="001B341A" w:rsidRDefault="00A5506C" w:rsidP="005E5F2A">
            <w:pPr>
              <w:spacing w:after="0" w:line="240" w:lineRule="auto"/>
              <w:jc w:val="right"/>
              <w:rPr>
                <w:rFonts w:ascii="Calibri" w:eastAsia="Times New Roman" w:hAnsi="Calibri" w:cs="Calibri"/>
                <w:color w:val="000000"/>
              </w:rPr>
            </w:pPr>
            <w:r>
              <w:rPr>
                <w:rFonts w:ascii="Calibri" w:eastAsia="Times New Roman" w:hAnsi="Calibri" w:cs="Calibri"/>
                <w:color w:val="000000"/>
              </w:rPr>
              <w:t>5.67</w:t>
            </w:r>
          </w:p>
        </w:tc>
        <w:tc>
          <w:tcPr>
            <w:tcW w:w="1001" w:type="dxa"/>
            <w:tcBorders>
              <w:top w:val="nil"/>
              <w:left w:val="nil"/>
              <w:bottom w:val="single" w:sz="4" w:space="0" w:color="auto"/>
              <w:right w:val="single" w:sz="4" w:space="0" w:color="auto"/>
            </w:tcBorders>
            <w:shd w:val="clear" w:color="auto" w:fill="auto"/>
            <w:noWrap/>
            <w:vAlign w:val="bottom"/>
          </w:tcPr>
          <w:p w14:paraId="63BB5777" w14:textId="36ED4D46" w:rsidR="0031307F" w:rsidRPr="001B341A" w:rsidRDefault="005E5F2A"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5.35</w:t>
            </w:r>
          </w:p>
        </w:tc>
        <w:tc>
          <w:tcPr>
            <w:tcW w:w="965" w:type="dxa"/>
            <w:tcBorders>
              <w:top w:val="nil"/>
              <w:left w:val="nil"/>
              <w:bottom w:val="single" w:sz="4" w:space="0" w:color="auto"/>
              <w:right w:val="single" w:sz="4" w:space="0" w:color="auto"/>
            </w:tcBorders>
            <w:shd w:val="clear" w:color="auto" w:fill="auto"/>
            <w:noWrap/>
            <w:vAlign w:val="bottom"/>
          </w:tcPr>
          <w:p w14:paraId="02BED7DE" w14:textId="77777777" w:rsidR="0031307F" w:rsidRDefault="005E5F2A"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1713.66</w:t>
            </w:r>
          </w:p>
          <w:p w14:paraId="251768F1" w14:textId="7F1207A7" w:rsidR="00601D12" w:rsidRPr="001B341A" w:rsidRDefault="005A0411" w:rsidP="0083227B">
            <w:pPr>
              <w:spacing w:after="0" w:line="240" w:lineRule="auto"/>
              <w:jc w:val="right"/>
              <w:rPr>
                <w:rFonts w:ascii="Calibri" w:eastAsia="Times New Roman" w:hAnsi="Calibri" w:cs="Calibri"/>
                <w:color w:val="000000"/>
              </w:rPr>
            </w:pPr>
            <w:r w:rsidRPr="005A0411">
              <w:rPr>
                <w:rFonts w:ascii="Calibri" w:eastAsia="Times New Roman" w:hAnsi="Calibri" w:cs="Calibri"/>
                <w:color w:val="000000"/>
              </w:rPr>
              <w:t>142.80</w:t>
            </w:r>
          </w:p>
        </w:tc>
        <w:tc>
          <w:tcPr>
            <w:tcW w:w="1001" w:type="dxa"/>
            <w:tcBorders>
              <w:top w:val="nil"/>
              <w:left w:val="nil"/>
              <w:bottom w:val="single" w:sz="4" w:space="0" w:color="auto"/>
              <w:right w:val="single" w:sz="4" w:space="0" w:color="auto"/>
            </w:tcBorders>
            <w:shd w:val="clear" w:color="auto" w:fill="auto"/>
            <w:noWrap/>
            <w:vAlign w:val="bottom"/>
          </w:tcPr>
          <w:p w14:paraId="0E21B0EF" w14:textId="76B287AE" w:rsidR="0031307F" w:rsidRPr="001B341A" w:rsidRDefault="005E5F2A" w:rsidP="0083227B">
            <w:pPr>
              <w:spacing w:after="0" w:line="240" w:lineRule="auto"/>
              <w:ind w:right="440"/>
              <w:rPr>
                <w:rFonts w:ascii="Calibri" w:eastAsia="Times New Roman" w:hAnsi="Calibri" w:cs="Calibri"/>
                <w:color w:val="000000"/>
              </w:rPr>
            </w:pPr>
            <w:r>
              <w:rPr>
                <w:rFonts w:ascii="Calibri" w:eastAsia="Times New Roman" w:hAnsi="Calibri" w:cs="Calibri"/>
                <w:color w:val="000000"/>
              </w:rPr>
              <w:t>34.55</w:t>
            </w:r>
          </w:p>
        </w:tc>
        <w:tc>
          <w:tcPr>
            <w:tcW w:w="965" w:type="dxa"/>
            <w:tcBorders>
              <w:top w:val="nil"/>
              <w:left w:val="nil"/>
              <w:bottom w:val="single" w:sz="4" w:space="0" w:color="auto"/>
              <w:right w:val="single" w:sz="4" w:space="0" w:color="auto"/>
            </w:tcBorders>
            <w:shd w:val="clear" w:color="auto" w:fill="auto"/>
            <w:noWrap/>
            <w:vAlign w:val="bottom"/>
          </w:tcPr>
          <w:p w14:paraId="3D8D69F6" w14:textId="4F56D35C" w:rsidR="0031307F" w:rsidRPr="001B341A" w:rsidRDefault="00A5506C"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6.28</w:t>
            </w:r>
          </w:p>
        </w:tc>
        <w:tc>
          <w:tcPr>
            <w:tcW w:w="1001" w:type="dxa"/>
            <w:tcBorders>
              <w:top w:val="nil"/>
              <w:left w:val="nil"/>
              <w:bottom w:val="single" w:sz="4" w:space="0" w:color="auto"/>
              <w:right w:val="single" w:sz="4" w:space="0" w:color="auto"/>
            </w:tcBorders>
            <w:shd w:val="clear" w:color="auto" w:fill="auto"/>
            <w:noWrap/>
            <w:vAlign w:val="bottom"/>
          </w:tcPr>
          <w:p w14:paraId="7526D17D" w14:textId="3E780252" w:rsidR="0031307F" w:rsidRPr="001B341A" w:rsidRDefault="005E5F2A"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6.46</w:t>
            </w:r>
          </w:p>
        </w:tc>
        <w:tc>
          <w:tcPr>
            <w:tcW w:w="965" w:type="dxa"/>
            <w:tcBorders>
              <w:top w:val="nil"/>
              <w:left w:val="nil"/>
              <w:bottom w:val="single" w:sz="4" w:space="0" w:color="auto"/>
              <w:right w:val="single" w:sz="4" w:space="0" w:color="auto"/>
            </w:tcBorders>
            <w:shd w:val="clear" w:color="auto" w:fill="auto"/>
            <w:noWrap/>
            <w:vAlign w:val="bottom"/>
          </w:tcPr>
          <w:p w14:paraId="0930FF5A" w14:textId="77777777" w:rsidR="0031307F" w:rsidRDefault="005E5F2A"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1431.77</w:t>
            </w:r>
          </w:p>
          <w:p w14:paraId="6D3FA16B" w14:textId="4C131CCA" w:rsidR="007D3043" w:rsidRPr="001B341A" w:rsidRDefault="007D3043" w:rsidP="0083227B">
            <w:pPr>
              <w:spacing w:after="0" w:line="240" w:lineRule="auto"/>
              <w:jc w:val="right"/>
              <w:rPr>
                <w:rFonts w:ascii="Calibri" w:eastAsia="Times New Roman" w:hAnsi="Calibri" w:cs="Calibri"/>
                <w:color w:val="000000"/>
              </w:rPr>
            </w:pPr>
            <w:r w:rsidRPr="007D3043">
              <w:rPr>
                <w:rFonts w:ascii="Calibri" w:eastAsia="Times New Roman" w:hAnsi="Calibri" w:cs="Calibri"/>
                <w:color w:val="000000"/>
              </w:rPr>
              <w:t>119.31</w:t>
            </w:r>
          </w:p>
        </w:tc>
        <w:tc>
          <w:tcPr>
            <w:tcW w:w="1001" w:type="dxa"/>
            <w:tcBorders>
              <w:top w:val="nil"/>
              <w:left w:val="nil"/>
              <w:bottom w:val="single" w:sz="4" w:space="0" w:color="auto"/>
              <w:right w:val="single" w:sz="4" w:space="0" w:color="auto"/>
            </w:tcBorders>
            <w:shd w:val="clear" w:color="auto" w:fill="auto"/>
            <w:noWrap/>
            <w:vAlign w:val="bottom"/>
          </w:tcPr>
          <w:p w14:paraId="3D206D33" w14:textId="50F9FE0E" w:rsidR="0031307F" w:rsidRPr="001B341A" w:rsidRDefault="005E5F2A"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29.99</w:t>
            </w:r>
          </w:p>
        </w:tc>
      </w:tr>
    </w:tbl>
    <w:p w14:paraId="0FCBF68B" w14:textId="1370B56A" w:rsidR="0031307F" w:rsidRDefault="0031307F" w:rsidP="00C62911">
      <w:pPr>
        <w:rPr>
          <w:b/>
          <w:bCs/>
        </w:rPr>
      </w:pPr>
    </w:p>
    <w:p w14:paraId="5E3B590C" w14:textId="719C8861" w:rsidR="00D173A1" w:rsidRDefault="00D173A1" w:rsidP="00D173A1">
      <w:r>
        <w:t>(Training set: S412, S420; Testing set: S414</w:t>
      </w:r>
      <w:r w:rsidR="000D5A38">
        <w:t xml:space="preserve"> &amp;414</w:t>
      </w:r>
      <w:r>
        <w:t>.)-One day without error</w:t>
      </w:r>
    </w:p>
    <w:p w14:paraId="25D40B76" w14:textId="77777777" w:rsidR="00D173A1" w:rsidRDefault="00D173A1" w:rsidP="00D173A1">
      <w:r>
        <w:t xml:space="preserve">Input: time of day, Distance. The unit for speed is miles/h.  The unit for flow is </w:t>
      </w:r>
      <w:proofErr w:type="spellStart"/>
      <w:r>
        <w:t>veh</w:t>
      </w:r>
      <w:proofErr w:type="spellEnd"/>
      <w:r>
        <w:t>/5-min.</w:t>
      </w:r>
    </w:p>
    <w:p w14:paraId="52C86922" w14:textId="3563215C" w:rsidR="00D173A1" w:rsidRDefault="00D173A1" w:rsidP="00D173A1">
      <w:r>
        <w:t>S414</w:t>
      </w:r>
      <w:r w:rsidR="000D5A38">
        <w:t xml:space="preserve"> &amp; 419</w:t>
      </w:r>
    </w:p>
    <w:p w14:paraId="6D763130" w14:textId="77777777" w:rsidR="00D173A1" w:rsidRDefault="00D173A1" w:rsidP="00D173A1">
      <w:r>
        <w:t>Flow</w:t>
      </w:r>
    </w:p>
    <w:tbl>
      <w:tblPr>
        <w:tblStyle w:val="TableGrid"/>
        <w:tblW w:w="0" w:type="auto"/>
        <w:tblLook w:val="04A0" w:firstRow="1" w:lastRow="0" w:firstColumn="1" w:lastColumn="0" w:noHBand="0" w:noVBand="1"/>
      </w:tblPr>
      <w:tblGrid>
        <w:gridCol w:w="3116"/>
        <w:gridCol w:w="3117"/>
        <w:gridCol w:w="3117"/>
      </w:tblGrid>
      <w:tr w:rsidR="00D173A1" w14:paraId="01FC4BA3" w14:textId="77777777" w:rsidTr="0083227B">
        <w:tc>
          <w:tcPr>
            <w:tcW w:w="3116" w:type="dxa"/>
          </w:tcPr>
          <w:p w14:paraId="6A49F798" w14:textId="77777777" w:rsidR="00D173A1" w:rsidRDefault="00D173A1" w:rsidP="0083227B">
            <w:pPr>
              <w:jc w:val="center"/>
            </w:pPr>
            <w:r>
              <w:t>Model</w:t>
            </w:r>
          </w:p>
        </w:tc>
        <w:tc>
          <w:tcPr>
            <w:tcW w:w="3117" w:type="dxa"/>
          </w:tcPr>
          <w:p w14:paraId="32AC777C" w14:textId="77777777" w:rsidR="00D173A1" w:rsidRDefault="00D173A1" w:rsidP="0083227B">
            <w:pPr>
              <w:jc w:val="center"/>
            </w:pPr>
            <w:r>
              <w:t>RMSE</w:t>
            </w:r>
          </w:p>
        </w:tc>
        <w:tc>
          <w:tcPr>
            <w:tcW w:w="3117" w:type="dxa"/>
          </w:tcPr>
          <w:p w14:paraId="1D708DCA" w14:textId="77777777" w:rsidR="00D173A1" w:rsidRDefault="00D173A1" w:rsidP="0083227B">
            <w:pPr>
              <w:jc w:val="center"/>
            </w:pPr>
            <w:r>
              <w:t>MAPE</w:t>
            </w:r>
          </w:p>
        </w:tc>
      </w:tr>
      <w:tr w:rsidR="00D173A1" w14:paraId="6C5C6689" w14:textId="77777777" w:rsidTr="0083227B">
        <w:tc>
          <w:tcPr>
            <w:tcW w:w="3116" w:type="dxa"/>
          </w:tcPr>
          <w:p w14:paraId="46EE6A1B" w14:textId="77777777" w:rsidR="00D173A1" w:rsidRDefault="00D173A1" w:rsidP="0083227B">
            <w:pPr>
              <w:jc w:val="center"/>
            </w:pPr>
            <w:r>
              <w:t>SVM</w:t>
            </w:r>
          </w:p>
        </w:tc>
        <w:tc>
          <w:tcPr>
            <w:tcW w:w="3117" w:type="dxa"/>
          </w:tcPr>
          <w:p w14:paraId="43696900" w14:textId="143BE95C" w:rsidR="00D173A1" w:rsidRDefault="00880431" w:rsidP="0083227B">
            <w:pPr>
              <w:jc w:val="center"/>
            </w:pPr>
            <w:r>
              <w:t>111.26</w:t>
            </w:r>
          </w:p>
        </w:tc>
        <w:tc>
          <w:tcPr>
            <w:tcW w:w="3117" w:type="dxa"/>
          </w:tcPr>
          <w:p w14:paraId="3DEDF1A7" w14:textId="50115E13" w:rsidR="00D173A1" w:rsidRDefault="00880431" w:rsidP="0083227B">
            <w:pPr>
              <w:jc w:val="center"/>
            </w:pPr>
            <w:r>
              <w:t>58.92</w:t>
            </w:r>
          </w:p>
        </w:tc>
      </w:tr>
      <w:tr w:rsidR="00D173A1" w14:paraId="6EF13067" w14:textId="77777777" w:rsidTr="0083227B">
        <w:tc>
          <w:tcPr>
            <w:tcW w:w="3116" w:type="dxa"/>
          </w:tcPr>
          <w:p w14:paraId="2FD691ED" w14:textId="77777777" w:rsidR="00D173A1" w:rsidRDefault="00D173A1" w:rsidP="0083227B">
            <w:pPr>
              <w:jc w:val="center"/>
            </w:pPr>
            <w:r>
              <w:t>RF</w:t>
            </w:r>
          </w:p>
        </w:tc>
        <w:tc>
          <w:tcPr>
            <w:tcW w:w="3117" w:type="dxa"/>
          </w:tcPr>
          <w:p w14:paraId="55A90A30" w14:textId="2AA5D849" w:rsidR="00D173A1" w:rsidRDefault="00880431" w:rsidP="0083227B">
            <w:pPr>
              <w:jc w:val="center"/>
            </w:pPr>
            <w:r>
              <w:t>98.70</w:t>
            </w:r>
          </w:p>
        </w:tc>
        <w:tc>
          <w:tcPr>
            <w:tcW w:w="3117" w:type="dxa"/>
          </w:tcPr>
          <w:p w14:paraId="50F8AC27" w14:textId="5FB04AF6" w:rsidR="00D173A1" w:rsidRDefault="00880431" w:rsidP="0083227B">
            <w:pPr>
              <w:jc w:val="center"/>
            </w:pPr>
            <w:r>
              <w:t>56.38</w:t>
            </w:r>
          </w:p>
        </w:tc>
      </w:tr>
      <w:tr w:rsidR="00D173A1" w14:paraId="5EA56BEB" w14:textId="77777777" w:rsidTr="0083227B">
        <w:tc>
          <w:tcPr>
            <w:tcW w:w="3116" w:type="dxa"/>
          </w:tcPr>
          <w:p w14:paraId="35DAD043" w14:textId="77777777" w:rsidR="00D173A1" w:rsidRDefault="00D173A1" w:rsidP="0083227B">
            <w:pPr>
              <w:jc w:val="center"/>
            </w:pPr>
            <w:r>
              <w:t>ANN</w:t>
            </w:r>
          </w:p>
        </w:tc>
        <w:tc>
          <w:tcPr>
            <w:tcW w:w="3117" w:type="dxa"/>
          </w:tcPr>
          <w:p w14:paraId="26746319" w14:textId="56863AFD" w:rsidR="00D173A1" w:rsidRDefault="00880431" w:rsidP="0083227B">
            <w:pPr>
              <w:jc w:val="center"/>
            </w:pPr>
            <w:r>
              <w:t>108.04</w:t>
            </w:r>
          </w:p>
        </w:tc>
        <w:tc>
          <w:tcPr>
            <w:tcW w:w="3117" w:type="dxa"/>
          </w:tcPr>
          <w:p w14:paraId="5A0A77DE" w14:textId="1E620EAB" w:rsidR="00D173A1" w:rsidRDefault="00880431" w:rsidP="0083227B">
            <w:pPr>
              <w:jc w:val="center"/>
            </w:pPr>
            <w:r>
              <w:t>63.52</w:t>
            </w:r>
          </w:p>
        </w:tc>
      </w:tr>
      <w:tr w:rsidR="00D173A1" w14:paraId="71029D85" w14:textId="77777777" w:rsidTr="0083227B">
        <w:tc>
          <w:tcPr>
            <w:tcW w:w="3116" w:type="dxa"/>
          </w:tcPr>
          <w:p w14:paraId="0B2A0245" w14:textId="77777777" w:rsidR="00D173A1" w:rsidRDefault="00D173A1" w:rsidP="0083227B">
            <w:pPr>
              <w:jc w:val="center"/>
            </w:pPr>
            <w:r>
              <w:t>XGB</w:t>
            </w:r>
          </w:p>
        </w:tc>
        <w:tc>
          <w:tcPr>
            <w:tcW w:w="3117" w:type="dxa"/>
          </w:tcPr>
          <w:p w14:paraId="65A5DA1F" w14:textId="2775FF2C" w:rsidR="00D173A1" w:rsidRDefault="00880431" w:rsidP="0083227B">
            <w:pPr>
              <w:jc w:val="center"/>
            </w:pPr>
            <w:r>
              <w:t>98.61</w:t>
            </w:r>
          </w:p>
        </w:tc>
        <w:tc>
          <w:tcPr>
            <w:tcW w:w="3117" w:type="dxa"/>
          </w:tcPr>
          <w:p w14:paraId="26ADB4ED" w14:textId="6B3BCD6D" w:rsidR="00D173A1" w:rsidRDefault="00880431" w:rsidP="0083227B">
            <w:pPr>
              <w:jc w:val="center"/>
            </w:pPr>
            <w:r>
              <w:t>56.97</w:t>
            </w:r>
          </w:p>
        </w:tc>
      </w:tr>
      <w:tr w:rsidR="00D173A1" w14:paraId="2043564E" w14:textId="77777777" w:rsidTr="0083227B">
        <w:tc>
          <w:tcPr>
            <w:tcW w:w="3116" w:type="dxa"/>
          </w:tcPr>
          <w:p w14:paraId="0C61E4B7" w14:textId="77777777" w:rsidR="00D173A1" w:rsidRDefault="00D173A1" w:rsidP="0083227B">
            <w:pPr>
              <w:jc w:val="center"/>
            </w:pPr>
            <w:r>
              <w:t>GBDT</w:t>
            </w:r>
          </w:p>
        </w:tc>
        <w:tc>
          <w:tcPr>
            <w:tcW w:w="3117" w:type="dxa"/>
          </w:tcPr>
          <w:p w14:paraId="228FFB73" w14:textId="4FD4CE64" w:rsidR="00D173A1" w:rsidRDefault="00880431" w:rsidP="0083227B">
            <w:pPr>
              <w:jc w:val="center"/>
            </w:pPr>
            <w:r>
              <w:t>97.03</w:t>
            </w:r>
          </w:p>
        </w:tc>
        <w:tc>
          <w:tcPr>
            <w:tcW w:w="3117" w:type="dxa"/>
          </w:tcPr>
          <w:p w14:paraId="08AE42BF" w14:textId="7781A4B1" w:rsidR="00D173A1" w:rsidRDefault="00880431" w:rsidP="0083227B">
            <w:pPr>
              <w:jc w:val="center"/>
            </w:pPr>
            <w:r>
              <w:t>56.61</w:t>
            </w:r>
          </w:p>
        </w:tc>
      </w:tr>
    </w:tbl>
    <w:p w14:paraId="5252BBA9" w14:textId="77777777" w:rsidR="00D173A1" w:rsidRDefault="00D173A1" w:rsidP="00D173A1"/>
    <w:p w14:paraId="4AF62D9E" w14:textId="77777777" w:rsidR="00D173A1" w:rsidRDefault="00D173A1" w:rsidP="00D173A1">
      <w:r>
        <w:t>Speed</w:t>
      </w:r>
    </w:p>
    <w:tbl>
      <w:tblPr>
        <w:tblStyle w:val="TableGrid"/>
        <w:tblW w:w="0" w:type="auto"/>
        <w:tblLook w:val="04A0" w:firstRow="1" w:lastRow="0" w:firstColumn="1" w:lastColumn="0" w:noHBand="0" w:noVBand="1"/>
      </w:tblPr>
      <w:tblGrid>
        <w:gridCol w:w="3116"/>
        <w:gridCol w:w="3117"/>
        <w:gridCol w:w="3117"/>
      </w:tblGrid>
      <w:tr w:rsidR="00D173A1" w14:paraId="1FE0AD4B" w14:textId="77777777" w:rsidTr="0083227B">
        <w:tc>
          <w:tcPr>
            <w:tcW w:w="3116" w:type="dxa"/>
          </w:tcPr>
          <w:p w14:paraId="6140DD77" w14:textId="77777777" w:rsidR="00D173A1" w:rsidRDefault="00D173A1" w:rsidP="0083227B">
            <w:pPr>
              <w:jc w:val="center"/>
            </w:pPr>
            <w:r>
              <w:t>Model</w:t>
            </w:r>
          </w:p>
        </w:tc>
        <w:tc>
          <w:tcPr>
            <w:tcW w:w="3117" w:type="dxa"/>
          </w:tcPr>
          <w:p w14:paraId="107CFA9F" w14:textId="77777777" w:rsidR="00D173A1" w:rsidRDefault="00D173A1" w:rsidP="0083227B">
            <w:pPr>
              <w:jc w:val="center"/>
            </w:pPr>
            <w:r>
              <w:t>RMSE</w:t>
            </w:r>
          </w:p>
        </w:tc>
        <w:tc>
          <w:tcPr>
            <w:tcW w:w="3117" w:type="dxa"/>
          </w:tcPr>
          <w:p w14:paraId="25A757D1" w14:textId="77777777" w:rsidR="00D173A1" w:rsidRDefault="00D173A1" w:rsidP="0083227B">
            <w:pPr>
              <w:jc w:val="center"/>
            </w:pPr>
            <w:r>
              <w:t>MAPE</w:t>
            </w:r>
          </w:p>
        </w:tc>
      </w:tr>
      <w:tr w:rsidR="00D173A1" w14:paraId="63B16741" w14:textId="77777777" w:rsidTr="0083227B">
        <w:tc>
          <w:tcPr>
            <w:tcW w:w="3116" w:type="dxa"/>
          </w:tcPr>
          <w:p w14:paraId="0964CAD9" w14:textId="77777777" w:rsidR="00D173A1" w:rsidRDefault="00D173A1" w:rsidP="0083227B">
            <w:pPr>
              <w:jc w:val="center"/>
            </w:pPr>
            <w:r>
              <w:t>SVM</w:t>
            </w:r>
          </w:p>
        </w:tc>
        <w:tc>
          <w:tcPr>
            <w:tcW w:w="3117" w:type="dxa"/>
          </w:tcPr>
          <w:p w14:paraId="7AC6ADF0" w14:textId="29222344" w:rsidR="00D173A1" w:rsidRDefault="00880431" w:rsidP="0083227B">
            <w:pPr>
              <w:jc w:val="center"/>
            </w:pPr>
            <w:r>
              <w:t>5.32</w:t>
            </w:r>
          </w:p>
        </w:tc>
        <w:tc>
          <w:tcPr>
            <w:tcW w:w="3117" w:type="dxa"/>
          </w:tcPr>
          <w:p w14:paraId="330BB87D" w14:textId="5A77CCBC" w:rsidR="00D173A1" w:rsidRDefault="00880431" w:rsidP="0083227B">
            <w:pPr>
              <w:jc w:val="center"/>
            </w:pPr>
            <w:r>
              <w:t>5.78</w:t>
            </w:r>
          </w:p>
        </w:tc>
      </w:tr>
      <w:tr w:rsidR="00D173A1" w14:paraId="1CDFF26E" w14:textId="77777777" w:rsidTr="0083227B">
        <w:tc>
          <w:tcPr>
            <w:tcW w:w="3116" w:type="dxa"/>
          </w:tcPr>
          <w:p w14:paraId="27D30C45" w14:textId="77777777" w:rsidR="00D173A1" w:rsidRDefault="00D173A1" w:rsidP="0083227B">
            <w:pPr>
              <w:jc w:val="center"/>
            </w:pPr>
            <w:r>
              <w:t>RF</w:t>
            </w:r>
          </w:p>
        </w:tc>
        <w:tc>
          <w:tcPr>
            <w:tcW w:w="3117" w:type="dxa"/>
          </w:tcPr>
          <w:p w14:paraId="668A7CDE" w14:textId="1C02AD46" w:rsidR="00D173A1" w:rsidRDefault="00880431" w:rsidP="0083227B">
            <w:pPr>
              <w:jc w:val="center"/>
            </w:pPr>
            <w:r>
              <w:t>5.09</w:t>
            </w:r>
          </w:p>
        </w:tc>
        <w:tc>
          <w:tcPr>
            <w:tcW w:w="3117" w:type="dxa"/>
          </w:tcPr>
          <w:p w14:paraId="69E54DA0" w14:textId="57DB66A9" w:rsidR="00D173A1" w:rsidRDefault="00880431" w:rsidP="0083227B">
            <w:pPr>
              <w:jc w:val="center"/>
            </w:pPr>
            <w:r>
              <w:t>5.95</w:t>
            </w:r>
          </w:p>
        </w:tc>
      </w:tr>
      <w:tr w:rsidR="00D173A1" w14:paraId="7306A9D8" w14:textId="77777777" w:rsidTr="0083227B">
        <w:tc>
          <w:tcPr>
            <w:tcW w:w="3116" w:type="dxa"/>
          </w:tcPr>
          <w:p w14:paraId="566430BD" w14:textId="77777777" w:rsidR="00D173A1" w:rsidRDefault="00D173A1" w:rsidP="0083227B">
            <w:pPr>
              <w:jc w:val="center"/>
            </w:pPr>
            <w:r>
              <w:t>ANN</w:t>
            </w:r>
          </w:p>
        </w:tc>
        <w:tc>
          <w:tcPr>
            <w:tcW w:w="3117" w:type="dxa"/>
          </w:tcPr>
          <w:p w14:paraId="5CAEA723" w14:textId="237654D3" w:rsidR="00D173A1" w:rsidRDefault="00880431" w:rsidP="0083227B">
            <w:pPr>
              <w:jc w:val="center"/>
            </w:pPr>
            <w:r>
              <w:t>4.74</w:t>
            </w:r>
          </w:p>
        </w:tc>
        <w:tc>
          <w:tcPr>
            <w:tcW w:w="3117" w:type="dxa"/>
          </w:tcPr>
          <w:p w14:paraId="334ED9CF" w14:textId="360DA7CB" w:rsidR="00D173A1" w:rsidRDefault="00880431" w:rsidP="0083227B">
            <w:pPr>
              <w:jc w:val="center"/>
            </w:pPr>
            <w:r>
              <w:t>4.79</w:t>
            </w:r>
          </w:p>
        </w:tc>
      </w:tr>
      <w:tr w:rsidR="00D173A1" w14:paraId="0897BA77" w14:textId="77777777" w:rsidTr="0083227B">
        <w:tc>
          <w:tcPr>
            <w:tcW w:w="3116" w:type="dxa"/>
          </w:tcPr>
          <w:p w14:paraId="61AEC6E4" w14:textId="77777777" w:rsidR="00D173A1" w:rsidRDefault="00D173A1" w:rsidP="0083227B">
            <w:pPr>
              <w:jc w:val="center"/>
            </w:pPr>
            <w:r>
              <w:t>XGB</w:t>
            </w:r>
          </w:p>
        </w:tc>
        <w:tc>
          <w:tcPr>
            <w:tcW w:w="3117" w:type="dxa"/>
          </w:tcPr>
          <w:p w14:paraId="091109C0" w14:textId="0902EDF2" w:rsidR="00D173A1" w:rsidRDefault="00880431" w:rsidP="0083227B">
            <w:pPr>
              <w:jc w:val="center"/>
            </w:pPr>
            <w:r>
              <w:t>5.23</w:t>
            </w:r>
          </w:p>
        </w:tc>
        <w:tc>
          <w:tcPr>
            <w:tcW w:w="3117" w:type="dxa"/>
          </w:tcPr>
          <w:p w14:paraId="6DAFB3F5" w14:textId="1B1B89DE" w:rsidR="00D173A1" w:rsidRDefault="00880431" w:rsidP="0083227B">
            <w:pPr>
              <w:jc w:val="center"/>
            </w:pPr>
            <w:r>
              <w:t>5.87</w:t>
            </w:r>
          </w:p>
        </w:tc>
      </w:tr>
      <w:tr w:rsidR="00D173A1" w14:paraId="42C02AB8" w14:textId="77777777" w:rsidTr="0083227B">
        <w:tc>
          <w:tcPr>
            <w:tcW w:w="3116" w:type="dxa"/>
          </w:tcPr>
          <w:p w14:paraId="3FD90F78" w14:textId="77777777" w:rsidR="00D173A1" w:rsidRDefault="00D173A1" w:rsidP="0083227B">
            <w:pPr>
              <w:jc w:val="center"/>
            </w:pPr>
            <w:r>
              <w:t>GBDT</w:t>
            </w:r>
          </w:p>
        </w:tc>
        <w:tc>
          <w:tcPr>
            <w:tcW w:w="3117" w:type="dxa"/>
          </w:tcPr>
          <w:p w14:paraId="053336D4" w14:textId="54547F24" w:rsidR="00D173A1" w:rsidRDefault="00880431" w:rsidP="0083227B">
            <w:pPr>
              <w:jc w:val="center"/>
            </w:pPr>
            <w:r>
              <w:t>5.06</w:t>
            </w:r>
          </w:p>
        </w:tc>
        <w:tc>
          <w:tcPr>
            <w:tcW w:w="3117" w:type="dxa"/>
          </w:tcPr>
          <w:p w14:paraId="18CB1A64" w14:textId="51ED75F7" w:rsidR="00D173A1" w:rsidRDefault="00880431" w:rsidP="0083227B">
            <w:pPr>
              <w:jc w:val="center"/>
            </w:pPr>
            <w:r>
              <w:t>5.90</w:t>
            </w:r>
          </w:p>
        </w:tc>
      </w:tr>
    </w:tbl>
    <w:p w14:paraId="6133BE1E" w14:textId="77777777" w:rsidR="00D173A1" w:rsidRDefault="00D173A1" w:rsidP="00D173A1"/>
    <w:p w14:paraId="1911669C" w14:textId="77777777" w:rsidR="00D173A1" w:rsidRDefault="00D173A1" w:rsidP="00D173A1"/>
    <w:p w14:paraId="65EC5735" w14:textId="77777777" w:rsidR="00331FC9" w:rsidRDefault="00331FC9" w:rsidP="00C62911">
      <w:pPr>
        <w:rPr>
          <w:b/>
          <w:bCs/>
        </w:rPr>
      </w:pPr>
    </w:p>
    <w:p w14:paraId="79626E23" w14:textId="50283F1B" w:rsidR="0031307F" w:rsidRDefault="0031307F" w:rsidP="00C62911">
      <w:pPr>
        <w:rPr>
          <w:b/>
          <w:bCs/>
        </w:rPr>
      </w:pPr>
    </w:p>
    <w:p w14:paraId="1C37B964" w14:textId="6F8DCE5A" w:rsidR="0031307F" w:rsidRDefault="0031307F" w:rsidP="0031307F">
      <w:pPr>
        <w:rPr>
          <w:b/>
          <w:bCs/>
        </w:rPr>
      </w:pPr>
      <w:r>
        <w:rPr>
          <w:b/>
          <w:bCs/>
        </w:rPr>
        <w:t>Sample rate 0.357</w:t>
      </w:r>
    </w:p>
    <w:p w14:paraId="2E323A2C" w14:textId="57EE7DFA" w:rsidR="0092654B" w:rsidRDefault="0092654B" w:rsidP="0031307F">
      <w:pPr>
        <w:rPr>
          <w:b/>
          <w:bCs/>
        </w:rPr>
      </w:pPr>
      <w:r>
        <w:t xml:space="preserve">The unit for speed is miles/h.  The unit for flow is </w:t>
      </w:r>
      <w:proofErr w:type="spellStart"/>
      <w:r>
        <w:t>veh</w:t>
      </w:r>
      <w:proofErr w:type="spellEnd"/>
      <w:r>
        <w:t>/h</w:t>
      </w:r>
    </w:p>
    <w:p w14:paraId="20CFE1A9" w14:textId="435F9930" w:rsidR="0031307F" w:rsidRDefault="0031307F" w:rsidP="0031307F">
      <w:pPr>
        <w:ind w:firstLine="720"/>
      </w:pPr>
      <w:proofErr w:type="gramStart"/>
      <w:r>
        <w:t>Table  Station</w:t>
      </w:r>
      <w:proofErr w:type="gramEnd"/>
      <w:r>
        <w:t xml:space="preserve"> 414</w:t>
      </w:r>
      <w:r w:rsidRPr="00991CA7">
        <w:t xml:space="preserve"> </w:t>
      </w:r>
    </w:p>
    <w:tbl>
      <w:tblPr>
        <w:tblW w:w="7864" w:type="dxa"/>
        <w:tblInd w:w="740" w:type="dxa"/>
        <w:tblLook w:val="04A0" w:firstRow="1" w:lastRow="0" w:firstColumn="1" w:lastColumn="0" w:noHBand="0" w:noVBand="1"/>
      </w:tblPr>
      <w:tblGrid>
        <w:gridCol w:w="965"/>
        <w:gridCol w:w="1001"/>
        <w:gridCol w:w="965"/>
        <w:gridCol w:w="1001"/>
        <w:gridCol w:w="813"/>
        <w:gridCol w:w="1153"/>
        <w:gridCol w:w="965"/>
        <w:gridCol w:w="1001"/>
      </w:tblGrid>
      <w:tr w:rsidR="0031307F" w:rsidRPr="00CA1EED" w14:paraId="18427B1C" w14:textId="77777777" w:rsidTr="0083227B">
        <w:trPr>
          <w:trHeight w:val="305"/>
        </w:trPr>
        <w:tc>
          <w:tcPr>
            <w:tcW w:w="393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10C9F0"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TFM</w:t>
            </w:r>
          </w:p>
        </w:tc>
        <w:tc>
          <w:tcPr>
            <w:tcW w:w="393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391FE935"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EKF</w:t>
            </w:r>
          </w:p>
        </w:tc>
      </w:tr>
      <w:tr w:rsidR="0031307F" w:rsidRPr="00CA1EED" w14:paraId="7837C678" w14:textId="77777777" w:rsidTr="0083227B">
        <w:trPr>
          <w:trHeight w:val="305"/>
        </w:trPr>
        <w:tc>
          <w:tcPr>
            <w:tcW w:w="19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79A761"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1715A5"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FA639E1"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7072589"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r>
      <w:tr w:rsidR="0031307F" w:rsidRPr="00CA1EED" w14:paraId="130965D6" w14:textId="77777777" w:rsidTr="0092654B">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EC5D14C"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55FB1312"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1C1777CD"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4B5BBA48"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813" w:type="dxa"/>
            <w:tcBorders>
              <w:top w:val="nil"/>
              <w:left w:val="nil"/>
              <w:bottom w:val="single" w:sz="4" w:space="0" w:color="auto"/>
              <w:right w:val="single" w:sz="4" w:space="0" w:color="auto"/>
            </w:tcBorders>
            <w:shd w:val="clear" w:color="auto" w:fill="auto"/>
            <w:noWrap/>
            <w:vAlign w:val="bottom"/>
            <w:hideMark/>
          </w:tcPr>
          <w:p w14:paraId="19062896"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153" w:type="dxa"/>
            <w:tcBorders>
              <w:top w:val="nil"/>
              <w:left w:val="nil"/>
              <w:bottom w:val="single" w:sz="4" w:space="0" w:color="auto"/>
              <w:right w:val="single" w:sz="4" w:space="0" w:color="auto"/>
            </w:tcBorders>
            <w:shd w:val="clear" w:color="auto" w:fill="auto"/>
            <w:noWrap/>
            <w:vAlign w:val="bottom"/>
            <w:hideMark/>
          </w:tcPr>
          <w:p w14:paraId="1C4FC076"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3A972AA9"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544C6D49"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r>
      <w:tr w:rsidR="0031307F" w:rsidRPr="00CA1EED" w14:paraId="71FEB427" w14:textId="77777777" w:rsidTr="0092654B">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tcPr>
          <w:p w14:paraId="6A946DD3" w14:textId="3E5752F2" w:rsidR="0031307F" w:rsidRPr="00991CA7" w:rsidRDefault="0092654B"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5.23</w:t>
            </w:r>
          </w:p>
        </w:tc>
        <w:tc>
          <w:tcPr>
            <w:tcW w:w="1001" w:type="dxa"/>
            <w:tcBorders>
              <w:top w:val="nil"/>
              <w:left w:val="nil"/>
              <w:bottom w:val="single" w:sz="4" w:space="0" w:color="auto"/>
              <w:right w:val="single" w:sz="4" w:space="0" w:color="auto"/>
            </w:tcBorders>
            <w:shd w:val="clear" w:color="auto" w:fill="auto"/>
            <w:noWrap/>
            <w:vAlign w:val="bottom"/>
          </w:tcPr>
          <w:p w14:paraId="5B462280" w14:textId="0390347D" w:rsidR="0031307F" w:rsidRPr="00991CA7"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5.00</w:t>
            </w:r>
          </w:p>
        </w:tc>
        <w:tc>
          <w:tcPr>
            <w:tcW w:w="965" w:type="dxa"/>
            <w:tcBorders>
              <w:top w:val="nil"/>
              <w:left w:val="nil"/>
              <w:bottom w:val="single" w:sz="4" w:space="0" w:color="auto"/>
              <w:right w:val="single" w:sz="4" w:space="0" w:color="auto"/>
            </w:tcBorders>
            <w:shd w:val="clear" w:color="auto" w:fill="auto"/>
            <w:noWrap/>
            <w:vAlign w:val="bottom"/>
          </w:tcPr>
          <w:p w14:paraId="2CA66317" w14:textId="083BB27A" w:rsidR="0031307F" w:rsidRPr="00991CA7"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1263.95</w:t>
            </w:r>
          </w:p>
        </w:tc>
        <w:tc>
          <w:tcPr>
            <w:tcW w:w="1001" w:type="dxa"/>
            <w:tcBorders>
              <w:top w:val="nil"/>
              <w:left w:val="nil"/>
              <w:bottom w:val="single" w:sz="4" w:space="0" w:color="auto"/>
              <w:right w:val="single" w:sz="4" w:space="0" w:color="auto"/>
            </w:tcBorders>
            <w:shd w:val="clear" w:color="auto" w:fill="auto"/>
            <w:noWrap/>
            <w:vAlign w:val="bottom"/>
          </w:tcPr>
          <w:p w14:paraId="063433FD" w14:textId="71DC1814" w:rsidR="0031307F" w:rsidRPr="00991CA7"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27.02</w:t>
            </w:r>
          </w:p>
        </w:tc>
        <w:tc>
          <w:tcPr>
            <w:tcW w:w="813" w:type="dxa"/>
            <w:tcBorders>
              <w:top w:val="nil"/>
              <w:left w:val="nil"/>
              <w:bottom w:val="single" w:sz="4" w:space="0" w:color="auto"/>
              <w:right w:val="single" w:sz="4" w:space="0" w:color="auto"/>
            </w:tcBorders>
            <w:shd w:val="clear" w:color="auto" w:fill="auto"/>
            <w:noWrap/>
            <w:vAlign w:val="bottom"/>
          </w:tcPr>
          <w:p w14:paraId="1BBB2117" w14:textId="5D0EF8CC" w:rsidR="0031307F" w:rsidRPr="00991CA7" w:rsidRDefault="0092654B"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7.75</w:t>
            </w:r>
          </w:p>
        </w:tc>
        <w:tc>
          <w:tcPr>
            <w:tcW w:w="1153" w:type="dxa"/>
            <w:tcBorders>
              <w:top w:val="nil"/>
              <w:left w:val="nil"/>
              <w:bottom w:val="single" w:sz="4" w:space="0" w:color="auto"/>
              <w:right w:val="single" w:sz="4" w:space="0" w:color="auto"/>
            </w:tcBorders>
            <w:shd w:val="clear" w:color="auto" w:fill="auto"/>
            <w:noWrap/>
            <w:vAlign w:val="bottom"/>
          </w:tcPr>
          <w:p w14:paraId="74F14153" w14:textId="5ABA6F4D" w:rsidR="0031307F" w:rsidRPr="00991CA7"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7.67</w:t>
            </w:r>
          </w:p>
        </w:tc>
        <w:tc>
          <w:tcPr>
            <w:tcW w:w="965" w:type="dxa"/>
            <w:tcBorders>
              <w:top w:val="nil"/>
              <w:left w:val="nil"/>
              <w:bottom w:val="single" w:sz="4" w:space="0" w:color="auto"/>
              <w:right w:val="single" w:sz="4" w:space="0" w:color="auto"/>
            </w:tcBorders>
            <w:shd w:val="clear" w:color="auto" w:fill="auto"/>
            <w:noWrap/>
            <w:vAlign w:val="bottom"/>
          </w:tcPr>
          <w:p w14:paraId="6664026A" w14:textId="32C63B18" w:rsidR="0031307F" w:rsidRPr="00991CA7"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1003.47</w:t>
            </w:r>
          </w:p>
        </w:tc>
        <w:tc>
          <w:tcPr>
            <w:tcW w:w="1001" w:type="dxa"/>
            <w:tcBorders>
              <w:top w:val="nil"/>
              <w:left w:val="nil"/>
              <w:bottom w:val="single" w:sz="4" w:space="0" w:color="auto"/>
              <w:right w:val="single" w:sz="4" w:space="0" w:color="auto"/>
            </w:tcBorders>
            <w:shd w:val="clear" w:color="auto" w:fill="auto"/>
            <w:noWrap/>
            <w:vAlign w:val="bottom"/>
          </w:tcPr>
          <w:p w14:paraId="25BD80B0" w14:textId="6CC077FC" w:rsidR="0031307F" w:rsidRPr="00991CA7"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22.59</w:t>
            </w:r>
          </w:p>
        </w:tc>
      </w:tr>
    </w:tbl>
    <w:p w14:paraId="535242AA" w14:textId="77777777" w:rsidR="0031307F" w:rsidRDefault="0031307F" w:rsidP="0031307F">
      <w:pPr>
        <w:ind w:firstLine="720"/>
        <w:jc w:val="both"/>
      </w:pPr>
    </w:p>
    <w:p w14:paraId="15D44F66" w14:textId="12D9AA1B" w:rsidR="0031307F" w:rsidRDefault="0031307F" w:rsidP="0031307F">
      <w:pPr>
        <w:ind w:firstLine="720"/>
      </w:pPr>
      <w:proofErr w:type="gramStart"/>
      <w:r>
        <w:t>Table  Station</w:t>
      </w:r>
      <w:proofErr w:type="gramEnd"/>
      <w:r>
        <w:t xml:space="preserve"> 419 </w:t>
      </w:r>
    </w:p>
    <w:tbl>
      <w:tblPr>
        <w:tblW w:w="8021" w:type="dxa"/>
        <w:tblInd w:w="740" w:type="dxa"/>
        <w:tblLook w:val="04A0" w:firstRow="1" w:lastRow="0" w:firstColumn="1" w:lastColumn="0" w:noHBand="0" w:noVBand="1"/>
      </w:tblPr>
      <w:tblGrid>
        <w:gridCol w:w="965"/>
        <w:gridCol w:w="1001"/>
        <w:gridCol w:w="965"/>
        <w:gridCol w:w="1158"/>
        <w:gridCol w:w="965"/>
        <w:gridCol w:w="1001"/>
        <w:gridCol w:w="965"/>
        <w:gridCol w:w="1001"/>
      </w:tblGrid>
      <w:tr w:rsidR="0031307F" w:rsidRPr="00CA1EED" w14:paraId="1034CC75" w14:textId="77777777" w:rsidTr="00641B36">
        <w:trPr>
          <w:trHeight w:val="305"/>
        </w:trPr>
        <w:tc>
          <w:tcPr>
            <w:tcW w:w="4089"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F6B527"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TFM</w:t>
            </w:r>
          </w:p>
        </w:tc>
        <w:tc>
          <w:tcPr>
            <w:tcW w:w="393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F905C60"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EKF</w:t>
            </w:r>
          </w:p>
        </w:tc>
      </w:tr>
      <w:tr w:rsidR="0031307F" w:rsidRPr="00CA1EED" w14:paraId="13EF34CC" w14:textId="77777777" w:rsidTr="00641B36">
        <w:trPr>
          <w:trHeight w:val="305"/>
        </w:trPr>
        <w:tc>
          <w:tcPr>
            <w:tcW w:w="19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4946877"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21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786D67"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309EFE6"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F44F81C"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r>
      <w:tr w:rsidR="0031307F" w:rsidRPr="00CA1EED" w14:paraId="61C18527" w14:textId="77777777" w:rsidTr="00641B36">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5AC93BDE"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750A919B"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3180DEF8"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158" w:type="dxa"/>
            <w:tcBorders>
              <w:top w:val="nil"/>
              <w:left w:val="nil"/>
              <w:bottom w:val="single" w:sz="4" w:space="0" w:color="auto"/>
              <w:right w:val="single" w:sz="4" w:space="0" w:color="auto"/>
            </w:tcBorders>
            <w:shd w:val="clear" w:color="auto" w:fill="auto"/>
            <w:noWrap/>
            <w:vAlign w:val="bottom"/>
            <w:hideMark/>
          </w:tcPr>
          <w:p w14:paraId="37F6AD15"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0D5AC211"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6DD3CBEE"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71436DC8"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42D78977"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r>
      <w:tr w:rsidR="0031307F" w:rsidRPr="00CA1EED" w14:paraId="4286CDDC" w14:textId="77777777" w:rsidTr="00641B36">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tcPr>
          <w:p w14:paraId="581E0AB9" w14:textId="56B91F94" w:rsidR="0031307F" w:rsidRPr="001B341A" w:rsidRDefault="0092654B"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5.65</w:t>
            </w:r>
          </w:p>
        </w:tc>
        <w:tc>
          <w:tcPr>
            <w:tcW w:w="1001" w:type="dxa"/>
            <w:tcBorders>
              <w:top w:val="nil"/>
              <w:left w:val="nil"/>
              <w:bottom w:val="single" w:sz="4" w:space="0" w:color="auto"/>
              <w:right w:val="single" w:sz="4" w:space="0" w:color="auto"/>
            </w:tcBorders>
            <w:shd w:val="clear" w:color="auto" w:fill="auto"/>
            <w:noWrap/>
            <w:vAlign w:val="bottom"/>
          </w:tcPr>
          <w:p w14:paraId="138E4815" w14:textId="20780743" w:rsidR="0031307F" w:rsidRPr="001B341A"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5.36</w:t>
            </w:r>
          </w:p>
        </w:tc>
        <w:tc>
          <w:tcPr>
            <w:tcW w:w="965" w:type="dxa"/>
            <w:tcBorders>
              <w:top w:val="nil"/>
              <w:left w:val="nil"/>
              <w:bottom w:val="single" w:sz="4" w:space="0" w:color="auto"/>
              <w:right w:val="single" w:sz="4" w:space="0" w:color="auto"/>
            </w:tcBorders>
            <w:shd w:val="clear" w:color="auto" w:fill="auto"/>
            <w:noWrap/>
            <w:vAlign w:val="bottom"/>
          </w:tcPr>
          <w:p w14:paraId="1158034F" w14:textId="77777777" w:rsidR="0031307F"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1713.66</w:t>
            </w:r>
          </w:p>
          <w:p w14:paraId="546FFE2E" w14:textId="3768AFD4" w:rsidR="007D3043" w:rsidRPr="001B341A" w:rsidRDefault="007D3043" w:rsidP="0083227B">
            <w:pPr>
              <w:spacing w:after="0" w:line="240" w:lineRule="auto"/>
              <w:jc w:val="right"/>
              <w:rPr>
                <w:rFonts w:ascii="Calibri" w:eastAsia="Times New Roman" w:hAnsi="Calibri" w:cs="Calibri"/>
                <w:color w:val="000000"/>
              </w:rPr>
            </w:pPr>
            <w:r w:rsidRPr="007D3043">
              <w:rPr>
                <w:rFonts w:ascii="Calibri" w:eastAsia="Times New Roman" w:hAnsi="Calibri" w:cs="Calibri"/>
                <w:color w:val="000000"/>
              </w:rPr>
              <w:t>142.80</w:t>
            </w:r>
          </w:p>
        </w:tc>
        <w:tc>
          <w:tcPr>
            <w:tcW w:w="1158" w:type="dxa"/>
            <w:tcBorders>
              <w:top w:val="nil"/>
              <w:left w:val="nil"/>
              <w:bottom w:val="single" w:sz="4" w:space="0" w:color="auto"/>
              <w:right w:val="single" w:sz="4" w:space="0" w:color="auto"/>
            </w:tcBorders>
            <w:shd w:val="clear" w:color="auto" w:fill="auto"/>
            <w:noWrap/>
            <w:vAlign w:val="bottom"/>
          </w:tcPr>
          <w:p w14:paraId="67771F86" w14:textId="73647EEE" w:rsidR="0031307F" w:rsidRPr="001B341A" w:rsidRDefault="003C3381" w:rsidP="0083227B">
            <w:pPr>
              <w:spacing w:after="0" w:line="240" w:lineRule="auto"/>
              <w:ind w:right="440"/>
              <w:rPr>
                <w:rFonts w:ascii="Calibri" w:eastAsia="Times New Roman" w:hAnsi="Calibri" w:cs="Calibri"/>
                <w:color w:val="000000"/>
              </w:rPr>
            </w:pPr>
            <w:r>
              <w:rPr>
                <w:rFonts w:ascii="Calibri" w:eastAsia="Times New Roman" w:hAnsi="Calibri" w:cs="Calibri"/>
                <w:color w:val="000000"/>
              </w:rPr>
              <w:t>34.55</w:t>
            </w:r>
          </w:p>
        </w:tc>
        <w:tc>
          <w:tcPr>
            <w:tcW w:w="965" w:type="dxa"/>
            <w:tcBorders>
              <w:top w:val="nil"/>
              <w:left w:val="nil"/>
              <w:bottom w:val="single" w:sz="4" w:space="0" w:color="auto"/>
              <w:right w:val="single" w:sz="4" w:space="0" w:color="auto"/>
            </w:tcBorders>
            <w:shd w:val="clear" w:color="auto" w:fill="auto"/>
            <w:noWrap/>
            <w:vAlign w:val="bottom"/>
          </w:tcPr>
          <w:p w14:paraId="60013856" w14:textId="67640B21" w:rsidR="0031307F" w:rsidRPr="001B341A" w:rsidRDefault="0092654B"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5.87</w:t>
            </w:r>
          </w:p>
        </w:tc>
        <w:tc>
          <w:tcPr>
            <w:tcW w:w="1001" w:type="dxa"/>
            <w:tcBorders>
              <w:top w:val="nil"/>
              <w:left w:val="nil"/>
              <w:bottom w:val="single" w:sz="4" w:space="0" w:color="auto"/>
              <w:right w:val="single" w:sz="4" w:space="0" w:color="auto"/>
            </w:tcBorders>
            <w:shd w:val="clear" w:color="auto" w:fill="auto"/>
            <w:noWrap/>
            <w:vAlign w:val="bottom"/>
          </w:tcPr>
          <w:p w14:paraId="29DB2139" w14:textId="7D7A74F0" w:rsidR="0031307F" w:rsidRPr="001B341A"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6.33</w:t>
            </w:r>
          </w:p>
        </w:tc>
        <w:tc>
          <w:tcPr>
            <w:tcW w:w="965" w:type="dxa"/>
            <w:tcBorders>
              <w:top w:val="nil"/>
              <w:left w:val="nil"/>
              <w:bottom w:val="single" w:sz="4" w:space="0" w:color="auto"/>
              <w:right w:val="single" w:sz="4" w:space="0" w:color="auto"/>
            </w:tcBorders>
            <w:shd w:val="clear" w:color="auto" w:fill="auto"/>
            <w:noWrap/>
            <w:vAlign w:val="bottom"/>
          </w:tcPr>
          <w:p w14:paraId="6E913895" w14:textId="77777777" w:rsidR="0031307F"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1370.91</w:t>
            </w:r>
          </w:p>
          <w:p w14:paraId="56964359" w14:textId="6514322E" w:rsidR="007D3043" w:rsidRPr="001B341A" w:rsidRDefault="007D3043" w:rsidP="0083227B">
            <w:pPr>
              <w:spacing w:after="0" w:line="240" w:lineRule="auto"/>
              <w:jc w:val="right"/>
              <w:rPr>
                <w:rFonts w:ascii="Calibri" w:eastAsia="Times New Roman" w:hAnsi="Calibri" w:cs="Calibri"/>
                <w:color w:val="000000"/>
              </w:rPr>
            </w:pPr>
            <w:r w:rsidRPr="007D3043">
              <w:rPr>
                <w:rFonts w:ascii="Calibri" w:eastAsia="Times New Roman" w:hAnsi="Calibri" w:cs="Calibri"/>
                <w:color w:val="000000"/>
              </w:rPr>
              <w:t>114.24</w:t>
            </w:r>
          </w:p>
        </w:tc>
        <w:tc>
          <w:tcPr>
            <w:tcW w:w="1001" w:type="dxa"/>
            <w:tcBorders>
              <w:top w:val="nil"/>
              <w:left w:val="nil"/>
              <w:bottom w:val="single" w:sz="4" w:space="0" w:color="auto"/>
              <w:right w:val="single" w:sz="4" w:space="0" w:color="auto"/>
            </w:tcBorders>
            <w:shd w:val="clear" w:color="auto" w:fill="auto"/>
            <w:noWrap/>
            <w:vAlign w:val="bottom"/>
          </w:tcPr>
          <w:p w14:paraId="5DA29DA6" w14:textId="067023EE" w:rsidR="0031307F" w:rsidRPr="001B341A" w:rsidRDefault="003C3381"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29.56</w:t>
            </w:r>
          </w:p>
        </w:tc>
      </w:tr>
    </w:tbl>
    <w:p w14:paraId="7A6FA4FD" w14:textId="77777777" w:rsidR="00641B36" w:rsidRDefault="00641B36" w:rsidP="00641B36"/>
    <w:p w14:paraId="3C38EBC0" w14:textId="3CCC0885" w:rsidR="00641B36" w:rsidRDefault="00641B36" w:rsidP="00641B36">
      <w:r>
        <w:t>(Training set: S412, S420; Testing set: S414 &amp;414.)-One day without error</w:t>
      </w:r>
    </w:p>
    <w:p w14:paraId="6EB8FBE4" w14:textId="77777777" w:rsidR="00641B36" w:rsidRDefault="00641B36" w:rsidP="00641B36">
      <w:r>
        <w:t xml:space="preserve">Input: time of day, Distance. The unit for speed is miles/h.  The unit for flow is </w:t>
      </w:r>
      <w:proofErr w:type="spellStart"/>
      <w:r>
        <w:t>veh</w:t>
      </w:r>
      <w:proofErr w:type="spellEnd"/>
      <w:r>
        <w:t>/5-min.</w:t>
      </w:r>
    </w:p>
    <w:p w14:paraId="42E0EC32" w14:textId="77777777" w:rsidR="0031307F" w:rsidRDefault="0031307F" w:rsidP="00641B36">
      <w:pPr>
        <w:jc w:val="both"/>
      </w:pPr>
    </w:p>
    <w:p w14:paraId="07944D25" w14:textId="77777777" w:rsidR="00306F13" w:rsidRDefault="00306F13" w:rsidP="00306F13">
      <w:r>
        <w:t>S414 &amp; 419</w:t>
      </w:r>
    </w:p>
    <w:p w14:paraId="5F6040E8" w14:textId="77777777" w:rsidR="00306F13" w:rsidRDefault="00306F13" w:rsidP="00306F13">
      <w:r>
        <w:t>Flow</w:t>
      </w:r>
    </w:p>
    <w:tbl>
      <w:tblPr>
        <w:tblStyle w:val="TableGrid"/>
        <w:tblW w:w="0" w:type="auto"/>
        <w:tblLook w:val="04A0" w:firstRow="1" w:lastRow="0" w:firstColumn="1" w:lastColumn="0" w:noHBand="0" w:noVBand="1"/>
      </w:tblPr>
      <w:tblGrid>
        <w:gridCol w:w="3116"/>
        <w:gridCol w:w="3117"/>
        <w:gridCol w:w="3117"/>
      </w:tblGrid>
      <w:tr w:rsidR="00306F13" w14:paraId="4AA676D5" w14:textId="77777777" w:rsidTr="00601D12">
        <w:tc>
          <w:tcPr>
            <w:tcW w:w="3116" w:type="dxa"/>
          </w:tcPr>
          <w:p w14:paraId="0AA6F487" w14:textId="77777777" w:rsidR="00306F13" w:rsidRDefault="00306F13" w:rsidP="00601D12">
            <w:pPr>
              <w:jc w:val="center"/>
            </w:pPr>
            <w:r>
              <w:t>Model</w:t>
            </w:r>
          </w:p>
        </w:tc>
        <w:tc>
          <w:tcPr>
            <w:tcW w:w="3117" w:type="dxa"/>
          </w:tcPr>
          <w:p w14:paraId="41FF9644" w14:textId="77777777" w:rsidR="00306F13" w:rsidRDefault="00306F13" w:rsidP="00601D12">
            <w:pPr>
              <w:jc w:val="center"/>
            </w:pPr>
            <w:r>
              <w:t>RMSE</w:t>
            </w:r>
          </w:p>
        </w:tc>
        <w:tc>
          <w:tcPr>
            <w:tcW w:w="3117" w:type="dxa"/>
          </w:tcPr>
          <w:p w14:paraId="05348387" w14:textId="77777777" w:rsidR="00306F13" w:rsidRDefault="00306F13" w:rsidP="00601D12">
            <w:pPr>
              <w:jc w:val="center"/>
            </w:pPr>
            <w:r>
              <w:t>MAPE</w:t>
            </w:r>
          </w:p>
        </w:tc>
      </w:tr>
      <w:tr w:rsidR="00306F13" w14:paraId="69FDCED3" w14:textId="77777777" w:rsidTr="00601D12">
        <w:tc>
          <w:tcPr>
            <w:tcW w:w="3116" w:type="dxa"/>
          </w:tcPr>
          <w:p w14:paraId="6F29AA55" w14:textId="77777777" w:rsidR="00306F13" w:rsidRDefault="00306F13" w:rsidP="00601D12">
            <w:pPr>
              <w:jc w:val="center"/>
            </w:pPr>
            <w:r>
              <w:t>SVM</w:t>
            </w:r>
          </w:p>
        </w:tc>
        <w:tc>
          <w:tcPr>
            <w:tcW w:w="3117" w:type="dxa"/>
          </w:tcPr>
          <w:p w14:paraId="2C7880BB" w14:textId="6AF49CEB" w:rsidR="00306F13" w:rsidRDefault="00306F13" w:rsidP="00601D12">
            <w:pPr>
              <w:jc w:val="center"/>
            </w:pPr>
            <w:r>
              <w:t>112.94</w:t>
            </w:r>
          </w:p>
        </w:tc>
        <w:tc>
          <w:tcPr>
            <w:tcW w:w="3117" w:type="dxa"/>
          </w:tcPr>
          <w:p w14:paraId="25EF5788" w14:textId="2145D00C" w:rsidR="00306F13" w:rsidRDefault="00306F13" w:rsidP="00601D12">
            <w:pPr>
              <w:jc w:val="center"/>
            </w:pPr>
            <w:r>
              <w:t>61.59</w:t>
            </w:r>
          </w:p>
        </w:tc>
      </w:tr>
      <w:tr w:rsidR="00306F13" w14:paraId="08F0479B" w14:textId="77777777" w:rsidTr="00601D12">
        <w:tc>
          <w:tcPr>
            <w:tcW w:w="3116" w:type="dxa"/>
          </w:tcPr>
          <w:p w14:paraId="48F46D5D" w14:textId="77777777" w:rsidR="00306F13" w:rsidRDefault="00306F13" w:rsidP="00601D12">
            <w:pPr>
              <w:jc w:val="center"/>
            </w:pPr>
            <w:r>
              <w:t>RF</w:t>
            </w:r>
          </w:p>
        </w:tc>
        <w:tc>
          <w:tcPr>
            <w:tcW w:w="3117" w:type="dxa"/>
          </w:tcPr>
          <w:p w14:paraId="64145429" w14:textId="070183E1" w:rsidR="00306F13" w:rsidRDefault="00306F13" w:rsidP="00601D12">
            <w:pPr>
              <w:jc w:val="center"/>
            </w:pPr>
            <w:r>
              <w:t>95.55</w:t>
            </w:r>
          </w:p>
        </w:tc>
        <w:tc>
          <w:tcPr>
            <w:tcW w:w="3117" w:type="dxa"/>
          </w:tcPr>
          <w:p w14:paraId="7AED9EC1" w14:textId="67090942" w:rsidR="00306F13" w:rsidRDefault="00306F13" w:rsidP="00601D12">
            <w:pPr>
              <w:jc w:val="center"/>
            </w:pPr>
            <w:r>
              <w:t>51.77</w:t>
            </w:r>
          </w:p>
        </w:tc>
      </w:tr>
      <w:tr w:rsidR="00306F13" w14:paraId="746DCC0F" w14:textId="77777777" w:rsidTr="00601D12">
        <w:tc>
          <w:tcPr>
            <w:tcW w:w="3116" w:type="dxa"/>
          </w:tcPr>
          <w:p w14:paraId="04F7B198" w14:textId="77777777" w:rsidR="00306F13" w:rsidRDefault="00306F13" w:rsidP="00601D12">
            <w:pPr>
              <w:jc w:val="center"/>
            </w:pPr>
            <w:r>
              <w:t>ANN</w:t>
            </w:r>
          </w:p>
        </w:tc>
        <w:tc>
          <w:tcPr>
            <w:tcW w:w="3117" w:type="dxa"/>
          </w:tcPr>
          <w:p w14:paraId="2D64D51C" w14:textId="1A94DC98" w:rsidR="00306F13" w:rsidRDefault="00306F13" w:rsidP="00601D12">
            <w:pPr>
              <w:jc w:val="center"/>
            </w:pPr>
            <w:r>
              <w:t>144.19</w:t>
            </w:r>
          </w:p>
        </w:tc>
        <w:tc>
          <w:tcPr>
            <w:tcW w:w="3117" w:type="dxa"/>
          </w:tcPr>
          <w:p w14:paraId="10505231" w14:textId="5257D8DA" w:rsidR="00306F13" w:rsidRDefault="00306F13" w:rsidP="00601D12">
            <w:pPr>
              <w:jc w:val="center"/>
            </w:pPr>
            <w:r>
              <w:t>95.45</w:t>
            </w:r>
          </w:p>
        </w:tc>
      </w:tr>
      <w:tr w:rsidR="00306F13" w14:paraId="122DEE2C" w14:textId="77777777" w:rsidTr="00601D12">
        <w:tc>
          <w:tcPr>
            <w:tcW w:w="3116" w:type="dxa"/>
          </w:tcPr>
          <w:p w14:paraId="333A465F" w14:textId="77777777" w:rsidR="00306F13" w:rsidRDefault="00306F13" w:rsidP="00601D12">
            <w:pPr>
              <w:jc w:val="center"/>
            </w:pPr>
            <w:r>
              <w:t>XGB</w:t>
            </w:r>
          </w:p>
        </w:tc>
        <w:tc>
          <w:tcPr>
            <w:tcW w:w="3117" w:type="dxa"/>
          </w:tcPr>
          <w:p w14:paraId="5DAA8C24" w14:textId="7BD4C417" w:rsidR="00306F13" w:rsidRDefault="00306F13" w:rsidP="00601D12">
            <w:pPr>
              <w:jc w:val="center"/>
            </w:pPr>
            <w:r>
              <w:t>98.09</w:t>
            </w:r>
          </w:p>
        </w:tc>
        <w:tc>
          <w:tcPr>
            <w:tcW w:w="3117" w:type="dxa"/>
          </w:tcPr>
          <w:p w14:paraId="72CF34EA" w14:textId="48E54A0B" w:rsidR="00306F13" w:rsidRDefault="00306F13" w:rsidP="00601D12">
            <w:pPr>
              <w:jc w:val="center"/>
            </w:pPr>
            <w:r>
              <w:t>53.40</w:t>
            </w:r>
          </w:p>
        </w:tc>
      </w:tr>
      <w:tr w:rsidR="00306F13" w14:paraId="5B7F754D" w14:textId="77777777" w:rsidTr="00601D12">
        <w:tc>
          <w:tcPr>
            <w:tcW w:w="3116" w:type="dxa"/>
          </w:tcPr>
          <w:p w14:paraId="0716B686" w14:textId="77777777" w:rsidR="00306F13" w:rsidRDefault="00306F13" w:rsidP="00601D12">
            <w:pPr>
              <w:jc w:val="center"/>
            </w:pPr>
            <w:r>
              <w:t>GBDT</w:t>
            </w:r>
          </w:p>
        </w:tc>
        <w:tc>
          <w:tcPr>
            <w:tcW w:w="3117" w:type="dxa"/>
          </w:tcPr>
          <w:p w14:paraId="0D64F06D" w14:textId="4CED1011" w:rsidR="00306F13" w:rsidRDefault="00306F13" w:rsidP="00601D12">
            <w:pPr>
              <w:jc w:val="center"/>
            </w:pPr>
            <w:r>
              <w:t>95.40</w:t>
            </w:r>
          </w:p>
        </w:tc>
        <w:tc>
          <w:tcPr>
            <w:tcW w:w="3117" w:type="dxa"/>
          </w:tcPr>
          <w:p w14:paraId="74682C7C" w14:textId="1C48FCBA" w:rsidR="00306F13" w:rsidRDefault="00306F13" w:rsidP="00601D12">
            <w:pPr>
              <w:jc w:val="center"/>
            </w:pPr>
            <w:r>
              <w:t>52.21</w:t>
            </w:r>
          </w:p>
        </w:tc>
      </w:tr>
    </w:tbl>
    <w:p w14:paraId="43C3E64F" w14:textId="77777777" w:rsidR="00306F13" w:rsidRDefault="00306F13" w:rsidP="00306F13"/>
    <w:p w14:paraId="4D674EA6" w14:textId="77777777" w:rsidR="00306F13" w:rsidRDefault="00306F13" w:rsidP="00306F13">
      <w:r>
        <w:t>Speed</w:t>
      </w:r>
    </w:p>
    <w:tbl>
      <w:tblPr>
        <w:tblStyle w:val="TableGrid"/>
        <w:tblW w:w="0" w:type="auto"/>
        <w:tblLook w:val="04A0" w:firstRow="1" w:lastRow="0" w:firstColumn="1" w:lastColumn="0" w:noHBand="0" w:noVBand="1"/>
      </w:tblPr>
      <w:tblGrid>
        <w:gridCol w:w="3116"/>
        <w:gridCol w:w="3117"/>
        <w:gridCol w:w="3117"/>
      </w:tblGrid>
      <w:tr w:rsidR="00306F13" w14:paraId="731CC3B1" w14:textId="77777777" w:rsidTr="00601D12">
        <w:tc>
          <w:tcPr>
            <w:tcW w:w="3116" w:type="dxa"/>
          </w:tcPr>
          <w:p w14:paraId="0F410A01" w14:textId="77777777" w:rsidR="00306F13" w:rsidRDefault="00306F13" w:rsidP="00601D12">
            <w:pPr>
              <w:jc w:val="center"/>
            </w:pPr>
            <w:r>
              <w:t>Model</w:t>
            </w:r>
          </w:p>
        </w:tc>
        <w:tc>
          <w:tcPr>
            <w:tcW w:w="3117" w:type="dxa"/>
          </w:tcPr>
          <w:p w14:paraId="4D2977B8" w14:textId="77777777" w:rsidR="00306F13" w:rsidRDefault="00306F13" w:rsidP="00601D12">
            <w:pPr>
              <w:jc w:val="center"/>
            </w:pPr>
            <w:r>
              <w:t>RMSE</w:t>
            </w:r>
          </w:p>
        </w:tc>
        <w:tc>
          <w:tcPr>
            <w:tcW w:w="3117" w:type="dxa"/>
          </w:tcPr>
          <w:p w14:paraId="4AE29FE4" w14:textId="77777777" w:rsidR="00306F13" w:rsidRDefault="00306F13" w:rsidP="00601D12">
            <w:pPr>
              <w:jc w:val="center"/>
            </w:pPr>
            <w:r>
              <w:t>MAPE</w:t>
            </w:r>
          </w:p>
        </w:tc>
      </w:tr>
      <w:tr w:rsidR="00306F13" w14:paraId="1102F1A4" w14:textId="77777777" w:rsidTr="00601D12">
        <w:tc>
          <w:tcPr>
            <w:tcW w:w="3116" w:type="dxa"/>
          </w:tcPr>
          <w:p w14:paraId="318C63A6" w14:textId="77777777" w:rsidR="00306F13" w:rsidRDefault="00306F13" w:rsidP="00601D12">
            <w:pPr>
              <w:jc w:val="center"/>
            </w:pPr>
            <w:r>
              <w:t>SVM</w:t>
            </w:r>
          </w:p>
        </w:tc>
        <w:tc>
          <w:tcPr>
            <w:tcW w:w="3117" w:type="dxa"/>
          </w:tcPr>
          <w:p w14:paraId="71D7A501" w14:textId="4B73B18B" w:rsidR="00306F13" w:rsidRDefault="002B7FD0" w:rsidP="00601D12">
            <w:pPr>
              <w:jc w:val="center"/>
            </w:pPr>
            <w:r>
              <w:t>5.38</w:t>
            </w:r>
          </w:p>
        </w:tc>
        <w:tc>
          <w:tcPr>
            <w:tcW w:w="3117" w:type="dxa"/>
          </w:tcPr>
          <w:p w14:paraId="78E1FF10" w14:textId="1CC9E5B5" w:rsidR="00306F13" w:rsidRDefault="002B7FD0" w:rsidP="00601D12">
            <w:pPr>
              <w:jc w:val="center"/>
            </w:pPr>
            <w:r>
              <w:t>5.72</w:t>
            </w:r>
          </w:p>
        </w:tc>
      </w:tr>
      <w:tr w:rsidR="00306F13" w14:paraId="2E351C0A" w14:textId="77777777" w:rsidTr="00601D12">
        <w:tc>
          <w:tcPr>
            <w:tcW w:w="3116" w:type="dxa"/>
          </w:tcPr>
          <w:p w14:paraId="38FCD88D" w14:textId="77777777" w:rsidR="00306F13" w:rsidRDefault="00306F13" w:rsidP="00601D12">
            <w:pPr>
              <w:jc w:val="center"/>
            </w:pPr>
            <w:r>
              <w:t>RF</w:t>
            </w:r>
          </w:p>
        </w:tc>
        <w:tc>
          <w:tcPr>
            <w:tcW w:w="3117" w:type="dxa"/>
          </w:tcPr>
          <w:p w14:paraId="570C66FF" w14:textId="41D478BA" w:rsidR="00306F13" w:rsidRDefault="002B7FD0" w:rsidP="00601D12">
            <w:pPr>
              <w:jc w:val="center"/>
            </w:pPr>
            <w:r>
              <w:t>4.63</w:t>
            </w:r>
          </w:p>
        </w:tc>
        <w:tc>
          <w:tcPr>
            <w:tcW w:w="3117" w:type="dxa"/>
          </w:tcPr>
          <w:p w14:paraId="11D8334F" w14:textId="673176FB" w:rsidR="00306F13" w:rsidRDefault="002B7FD0" w:rsidP="00601D12">
            <w:pPr>
              <w:jc w:val="center"/>
            </w:pPr>
            <w:r>
              <w:t>5.53</w:t>
            </w:r>
          </w:p>
        </w:tc>
      </w:tr>
      <w:tr w:rsidR="00306F13" w14:paraId="68CA6C03" w14:textId="77777777" w:rsidTr="00601D12">
        <w:tc>
          <w:tcPr>
            <w:tcW w:w="3116" w:type="dxa"/>
          </w:tcPr>
          <w:p w14:paraId="46818A44" w14:textId="77777777" w:rsidR="00306F13" w:rsidRDefault="00306F13" w:rsidP="00601D12">
            <w:pPr>
              <w:jc w:val="center"/>
            </w:pPr>
            <w:r>
              <w:t>ANN</w:t>
            </w:r>
          </w:p>
        </w:tc>
        <w:tc>
          <w:tcPr>
            <w:tcW w:w="3117" w:type="dxa"/>
          </w:tcPr>
          <w:p w14:paraId="72A23C59" w14:textId="5C5EB8E9" w:rsidR="00306F13" w:rsidRDefault="002B7FD0" w:rsidP="00601D12">
            <w:pPr>
              <w:jc w:val="center"/>
            </w:pPr>
            <w:r>
              <w:t>6.71</w:t>
            </w:r>
          </w:p>
        </w:tc>
        <w:tc>
          <w:tcPr>
            <w:tcW w:w="3117" w:type="dxa"/>
          </w:tcPr>
          <w:p w14:paraId="54F226E1" w14:textId="0433322C" w:rsidR="00306F13" w:rsidRDefault="002B7FD0" w:rsidP="00601D12">
            <w:pPr>
              <w:jc w:val="center"/>
            </w:pPr>
            <w:r>
              <w:t>8.12</w:t>
            </w:r>
          </w:p>
        </w:tc>
      </w:tr>
      <w:tr w:rsidR="00306F13" w14:paraId="02CC89C9" w14:textId="77777777" w:rsidTr="00601D12">
        <w:tc>
          <w:tcPr>
            <w:tcW w:w="3116" w:type="dxa"/>
          </w:tcPr>
          <w:p w14:paraId="389EACF8" w14:textId="77777777" w:rsidR="00306F13" w:rsidRDefault="00306F13" w:rsidP="00601D12">
            <w:pPr>
              <w:jc w:val="center"/>
            </w:pPr>
            <w:r>
              <w:t>XGB</w:t>
            </w:r>
          </w:p>
        </w:tc>
        <w:tc>
          <w:tcPr>
            <w:tcW w:w="3117" w:type="dxa"/>
          </w:tcPr>
          <w:p w14:paraId="3A5E85ED" w14:textId="756F0659" w:rsidR="00306F13" w:rsidRDefault="002B7FD0" w:rsidP="00601D12">
            <w:pPr>
              <w:jc w:val="center"/>
            </w:pPr>
            <w:r>
              <w:t>5.20</w:t>
            </w:r>
          </w:p>
        </w:tc>
        <w:tc>
          <w:tcPr>
            <w:tcW w:w="3117" w:type="dxa"/>
          </w:tcPr>
          <w:p w14:paraId="5744BB26" w14:textId="6ACBB3FB" w:rsidR="00306F13" w:rsidRDefault="002B7FD0" w:rsidP="00601D12">
            <w:pPr>
              <w:jc w:val="center"/>
            </w:pPr>
            <w:r>
              <w:t>6.17</w:t>
            </w:r>
          </w:p>
        </w:tc>
      </w:tr>
      <w:tr w:rsidR="00306F13" w14:paraId="0C193B3E" w14:textId="77777777" w:rsidTr="00601D12">
        <w:tc>
          <w:tcPr>
            <w:tcW w:w="3116" w:type="dxa"/>
          </w:tcPr>
          <w:p w14:paraId="7BCE837C" w14:textId="77777777" w:rsidR="00306F13" w:rsidRDefault="00306F13" w:rsidP="00601D12">
            <w:pPr>
              <w:jc w:val="center"/>
            </w:pPr>
            <w:r>
              <w:t>GBDT</w:t>
            </w:r>
          </w:p>
        </w:tc>
        <w:tc>
          <w:tcPr>
            <w:tcW w:w="3117" w:type="dxa"/>
          </w:tcPr>
          <w:p w14:paraId="3C973757" w14:textId="43D65BF1" w:rsidR="00306F13" w:rsidRDefault="002B7FD0" w:rsidP="00601D12">
            <w:pPr>
              <w:jc w:val="center"/>
            </w:pPr>
            <w:r>
              <w:t>4.62</w:t>
            </w:r>
          </w:p>
        </w:tc>
        <w:tc>
          <w:tcPr>
            <w:tcW w:w="3117" w:type="dxa"/>
          </w:tcPr>
          <w:p w14:paraId="1032E8CA" w14:textId="4FF35573" w:rsidR="00306F13" w:rsidRDefault="002B7FD0" w:rsidP="00601D12">
            <w:pPr>
              <w:jc w:val="center"/>
            </w:pPr>
            <w:r>
              <w:t>5.54</w:t>
            </w:r>
          </w:p>
        </w:tc>
      </w:tr>
    </w:tbl>
    <w:p w14:paraId="49D20FCF" w14:textId="77777777" w:rsidR="0031307F" w:rsidRDefault="0031307F" w:rsidP="0031307F">
      <w:pPr>
        <w:ind w:firstLine="720"/>
        <w:jc w:val="both"/>
      </w:pPr>
    </w:p>
    <w:p w14:paraId="3309DB88" w14:textId="12842A77" w:rsidR="0031307F" w:rsidRDefault="0031307F" w:rsidP="00C62911">
      <w:pPr>
        <w:rPr>
          <w:b/>
          <w:bCs/>
        </w:rPr>
      </w:pPr>
    </w:p>
    <w:p w14:paraId="6BD803BB" w14:textId="7363D169" w:rsidR="0031307F" w:rsidRDefault="0031307F" w:rsidP="0031307F">
      <w:pPr>
        <w:rPr>
          <w:b/>
          <w:bCs/>
        </w:rPr>
      </w:pPr>
      <w:r>
        <w:rPr>
          <w:b/>
          <w:bCs/>
        </w:rPr>
        <w:t>Sample rate 0.714</w:t>
      </w:r>
    </w:p>
    <w:p w14:paraId="57659112" w14:textId="6E7B36FA" w:rsidR="0092654B" w:rsidRDefault="0092654B" w:rsidP="0031307F">
      <w:pPr>
        <w:rPr>
          <w:b/>
          <w:bCs/>
        </w:rPr>
      </w:pPr>
      <w:r>
        <w:t xml:space="preserve">The unit for speed is miles/h.  The unit for flow is </w:t>
      </w:r>
      <w:proofErr w:type="spellStart"/>
      <w:r>
        <w:t>veh</w:t>
      </w:r>
      <w:proofErr w:type="spellEnd"/>
      <w:r>
        <w:t>/h</w:t>
      </w:r>
    </w:p>
    <w:p w14:paraId="59141B43" w14:textId="6E8982E2" w:rsidR="0031307F" w:rsidRDefault="0031307F" w:rsidP="0031307F">
      <w:pPr>
        <w:ind w:firstLine="720"/>
      </w:pPr>
      <w:r>
        <w:t>Station 414</w:t>
      </w:r>
      <w:r w:rsidRPr="00991CA7">
        <w:t xml:space="preserve"> </w:t>
      </w:r>
    </w:p>
    <w:tbl>
      <w:tblPr>
        <w:tblW w:w="7864" w:type="dxa"/>
        <w:tblInd w:w="740" w:type="dxa"/>
        <w:tblLook w:val="04A0" w:firstRow="1" w:lastRow="0" w:firstColumn="1" w:lastColumn="0" w:noHBand="0" w:noVBand="1"/>
      </w:tblPr>
      <w:tblGrid>
        <w:gridCol w:w="965"/>
        <w:gridCol w:w="1001"/>
        <w:gridCol w:w="965"/>
        <w:gridCol w:w="1001"/>
        <w:gridCol w:w="965"/>
        <w:gridCol w:w="1001"/>
        <w:gridCol w:w="965"/>
        <w:gridCol w:w="1001"/>
      </w:tblGrid>
      <w:tr w:rsidR="0031307F" w:rsidRPr="00CA1EED" w14:paraId="7C472424" w14:textId="77777777" w:rsidTr="0083227B">
        <w:trPr>
          <w:trHeight w:val="305"/>
        </w:trPr>
        <w:tc>
          <w:tcPr>
            <w:tcW w:w="393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66BCC4"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TFM</w:t>
            </w:r>
          </w:p>
        </w:tc>
        <w:tc>
          <w:tcPr>
            <w:tcW w:w="393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764ACD4"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EKF</w:t>
            </w:r>
          </w:p>
        </w:tc>
      </w:tr>
      <w:tr w:rsidR="0031307F" w:rsidRPr="00CA1EED" w14:paraId="16E3AE8F" w14:textId="77777777" w:rsidTr="0083227B">
        <w:trPr>
          <w:trHeight w:val="305"/>
        </w:trPr>
        <w:tc>
          <w:tcPr>
            <w:tcW w:w="19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0428532"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2FC9C6B"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00972C3"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5847E08"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r>
      <w:tr w:rsidR="0031307F" w:rsidRPr="00CA1EED" w14:paraId="1EFD6645" w14:textId="77777777" w:rsidTr="0083227B">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37AC5986"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69F33EA5"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33B73F65"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1807DE69"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00EC1806"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7C62424B"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60962637"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7B44F1CE"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r>
      <w:tr w:rsidR="0031307F" w:rsidRPr="00CA1EED" w14:paraId="0BB6D0DC" w14:textId="77777777" w:rsidTr="0083227B">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tcPr>
          <w:p w14:paraId="7A493769" w14:textId="049A02DC" w:rsidR="0031307F" w:rsidRPr="00991CA7" w:rsidRDefault="0092654B"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4.73</w:t>
            </w:r>
          </w:p>
        </w:tc>
        <w:tc>
          <w:tcPr>
            <w:tcW w:w="1001" w:type="dxa"/>
            <w:tcBorders>
              <w:top w:val="nil"/>
              <w:left w:val="nil"/>
              <w:bottom w:val="single" w:sz="4" w:space="0" w:color="auto"/>
              <w:right w:val="single" w:sz="4" w:space="0" w:color="auto"/>
            </w:tcBorders>
            <w:shd w:val="clear" w:color="auto" w:fill="auto"/>
            <w:noWrap/>
            <w:vAlign w:val="bottom"/>
          </w:tcPr>
          <w:p w14:paraId="65DFA8E2" w14:textId="1F9ED4A6" w:rsidR="0031307F" w:rsidRPr="00991CA7" w:rsidRDefault="001F75D4"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4.58</w:t>
            </w:r>
          </w:p>
        </w:tc>
        <w:tc>
          <w:tcPr>
            <w:tcW w:w="965" w:type="dxa"/>
            <w:tcBorders>
              <w:top w:val="nil"/>
              <w:left w:val="nil"/>
              <w:bottom w:val="single" w:sz="4" w:space="0" w:color="auto"/>
              <w:right w:val="single" w:sz="4" w:space="0" w:color="auto"/>
            </w:tcBorders>
            <w:shd w:val="clear" w:color="auto" w:fill="auto"/>
            <w:noWrap/>
            <w:vAlign w:val="bottom"/>
          </w:tcPr>
          <w:p w14:paraId="505EDC1D" w14:textId="582A60F4" w:rsidR="0031307F" w:rsidRPr="00991CA7" w:rsidRDefault="001F75D4"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1113.54</w:t>
            </w:r>
          </w:p>
        </w:tc>
        <w:tc>
          <w:tcPr>
            <w:tcW w:w="1001" w:type="dxa"/>
            <w:tcBorders>
              <w:top w:val="nil"/>
              <w:left w:val="nil"/>
              <w:bottom w:val="single" w:sz="4" w:space="0" w:color="auto"/>
              <w:right w:val="single" w:sz="4" w:space="0" w:color="auto"/>
            </w:tcBorders>
            <w:shd w:val="clear" w:color="auto" w:fill="auto"/>
            <w:noWrap/>
            <w:vAlign w:val="bottom"/>
          </w:tcPr>
          <w:p w14:paraId="622F2198" w14:textId="5DE019B5" w:rsidR="0031307F" w:rsidRPr="00991CA7" w:rsidRDefault="001F75D4"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23.20</w:t>
            </w:r>
          </w:p>
        </w:tc>
        <w:tc>
          <w:tcPr>
            <w:tcW w:w="965" w:type="dxa"/>
            <w:tcBorders>
              <w:top w:val="nil"/>
              <w:left w:val="nil"/>
              <w:bottom w:val="single" w:sz="4" w:space="0" w:color="auto"/>
              <w:right w:val="single" w:sz="4" w:space="0" w:color="auto"/>
            </w:tcBorders>
            <w:shd w:val="clear" w:color="auto" w:fill="auto"/>
            <w:noWrap/>
            <w:vAlign w:val="bottom"/>
          </w:tcPr>
          <w:p w14:paraId="4528B4FC" w14:textId="4B55D802" w:rsidR="0031307F" w:rsidRPr="00991CA7" w:rsidRDefault="0092654B"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7.64</w:t>
            </w:r>
          </w:p>
        </w:tc>
        <w:tc>
          <w:tcPr>
            <w:tcW w:w="1001" w:type="dxa"/>
            <w:tcBorders>
              <w:top w:val="nil"/>
              <w:left w:val="nil"/>
              <w:bottom w:val="single" w:sz="4" w:space="0" w:color="auto"/>
              <w:right w:val="single" w:sz="4" w:space="0" w:color="auto"/>
            </w:tcBorders>
            <w:shd w:val="clear" w:color="auto" w:fill="auto"/>
            <w:noWrap/>
            <w:vAlign w:val="bottom"/>
          </w:tcPr>
          <w:p w14:paraId="45B40F8C" w14:textId="661DB9E3" w:rsidR="0031307F" w:rsidRPr="00991CA7" w:rsidRDefault="001F75D4"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7.40</w:t>
            </w:r>
          </w:p>
        </w:tc>
        <w:tc>
          <w:tcPr>
            <w:tcW w:w="965" w:type="dxa"/>
            <w:tcBorders>
              <w:top w:val="nil"/>
              <w:left w:val="nil"/>
              <w:bottom w:val="single" w:sz="4" w:space="0" w:color="auto"/>
              <w:right w:val="single" w:sz="4" w:space="0" w:color="auto"/>
            </w:tcBorders>
            <w:shd w:val="clear" w:color="auto" w:fill="auto"/>
            <w:noWrap/>
            <w:vAlign w:val="bottom"/>
          </w:tcPr>
          <w:p w14:paraId="27C54C32" w14:textId="43CA32D4" w:rsidR="0031307F" w:rsidRPr="00991CA7" w:rsidRDefault="001F75D4"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957.83</w:t>
            </w:r>
          </w:p>
        </w:tc>
        <w:tc>
          <w:tcPr>
            <w:tcW w:w="1001" w:type="dxa"/>
            <w:tcBorders>
              <w:top w:val="nil"/>
              <w:left w:val="nil"/>
              <w:bottom w:val="single" w:sz="4" w:space="0" w:color="auto"/>
              <w:right w:val="single" w:sz="4" w:space="0" w:color="auto"/>
            </w:tcBorders>
            <w:shd w:val="clear" w:color="auto" w:fill="auto"/>
            <w:noWrap/>
            <w:vAlign w:val="bottom"/>
          </w:tcPr>
          <w:p w14:paraId="5708E7F0" w14:textId="45005D87" w:rsidR="0031307F" w:rsidRPr="00991CA7" w:rsidRDefault="001F75D4" w:rsidP="0083227B">
            <w:pPr>
              <w:spacing w:after="0" w:line="240" w:lineRule="auto"/>
              <w:jc w:val="right"/>
              <w:rPr>
                <w:rFonts w:ascii="Calibri" w:eastAsia="Times New Roman" w:hAnsi="Calibri" w:cs="Calibri"/>
                <w:color w:val="000000"/>
              </w:rPr>
            </w:pPr>
            <w:r>
              <w:rPr>
                <w:rFonts w:ascii="Calibri" w:eastAsia="Times New Roman" w:hAnsi="Calibri" w:cs="Calibri"/>
                <w:color w:val="000000"/>
              </w:rPr>
              <w:t>22.29</w:t>
            </w:r>
          </w:p>
        </w:tc>
      </w:tr>
    </w:tbl>
    <w:p w14:paraId="7F774642" w14:textId="77777777" w:rsidR="0031307F" w:rsidRDefault="0031307F" w:rsidP="0031307F">
      <w:pPr>
        <w:ind w:firstLine="720"/>
        <w:jc w:val="both"/>
      </w:pPr>
    </w:p>
    <w:p w14:paraId="1DCF56FA" w14:textId="2C6F04C0" w:rsidR="0031307F" w:rsidRDefault="0031307F" w:rsidP="0031307F">
      <w:pPr>
        <w:ind w:firstLine="720"/>
      </w:pPr>
      <w:r>
        <w:t xml:space="preserve">Station 419 </w:t>
      </w:r>
    </w:p>
    <w:tbl>
      <w:tblPr>
        <w:tblW w:w="8021" w:type="dxa"/>
        <w:tblInd w:w="740" w:type="dxa"/>
        <w:tblLook w:val="04A0" w:firstRow="1" w:lastRow="0" w:firstColumn="1" w:lastColumn="0" w:noHBand="0" w:noVBand="1"/>
      </w:tblPr>
      <w:tblGrid>
        <w:gridCol w:w="965"/>
        <w:gridCol w:w="1001"/>
        <w:gridCol w:w="965"/>
        <w:gridCol w:w="1158"/>
        <w:gridCol w:w="965"/>
        <w:gridCol w:w="1001"/>
        <w:gridCol w:w="965"/>
        <w:gridCol w:w="1001"/>
      </w:tblGrid>
      <w:tr w:rsidR="0031307F" w:rsidRPr="00CA1EED" w14:paraId="08B23D5F" w14:textId="77777777" w:rsidTr="00641B36">
        <w:trPr>
          <w:trHeight w:val="305"/>
        </w:trPr>
        <w:tc>
          <w:tcPr>
            <w:tcW w:w="4089"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648782F"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TFM</w:t>
            </w:r>
          </w:p>
        </w:tc>
        <w:tc>
          <w:tcPr>
            <w:tcW w:w="393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53761DE"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EKF</w:t>
            </w:r>
          </w:p>
        </w:tc>
      </w:tr>
      <w:tr w:rsidR="0031307F" w:rsidRPr="00CA1EED" w14:paraId="210B636A" w14:textId="77777777" w:rsidTr="00641B36">
        <w:trPr>
          <w:trHeight w:val="305"/>
        </w:trPr>
        <w:tc>
          <w:tcPr>
            <w:tcW w:w="196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8E91012"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212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01A62F8"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F53BB87"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 xml:space="preserve">Speed </w:t>
            </w:r>
          </w:p>
        </w:tc>
        <w:tc>
          <w:tcPr>
            <w:tcW w:w="19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A4E1869" w14:textId="77777777" w:rsidR="0031307F" w:rsidRPr="00CA1EED" w:rsidRDefault="0031307F" w:rsidP="0083227B">
            <w:pPr>
              <w:spacing w:after="0" w:line="240" w:lineRule="auto"/>
              <w:jc w:val="center"/>
              <w:rPr>
                <w:rFonts w:ascii="Calibri" w:eastAsia="Times New Roman" w:hAnsi="Calibri" w:cs="Calibri"/>
                <w:color w:val="000000"/>
              </w:rPr>
            </w:pPr>
            <w:r w:rsidRPr="00CA1EED">
              <w:rPr>
                <w:rFonts w:ascii="Calibri" w:eastAsia="Times New Roman" w:hAnsi="Calibri" w:cs="Calibri"/>
                <w:color w:val="000000"/>
              </w:rPr>
              <w:t>Flow</w:t>
            </w:r>
          </w:p>
        </w:tc>
      </w:tr>
      <w:tr w:rsidR="0031307F" w:rsidRPr="00CA1EED" w14:paraId="70AF41CC" w14:textId="77777777" w:rsidTr="00641B36">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4CF1A94E"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6DF90055"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048EA568"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158" w:type="dxa"/>
            <w:tcBorders>
              <w:top w:val="nil"/>
              <w:left w:val="nil"/>
              <w:bottom w:val="single" w:sz="4" w:space="0" w:color="auto"/>
              <w:right w:val="single" w:sz="4" w:space="0" w:color="auto"/>
            </w:tcBorders>
            <w:shd w:val="clear" w:color="auto" w:fill="auto"/>
            <w:noWrap/>
            <w:vAlign w:val="bottom"/>
            <w:hideMark/>
          </w:tcPr>
          <w:p w14:paraId="6F6C493D"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2842ADC9"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2111BEFB"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c>
          <w:tcPr>
            <w:tcW w:w="965" w:type="dxa"/>
            <w:tcBorders>
              <w:top w:val="nil"/>
              <w:left w:val="nil"/>
              <w:bottom w:val="single" w:sz="4" w:space="0" w:color="auto"/>
              <w:right w:val="single" w:sz="4" w:space="0" w:color="auto"/>
            </w:tcBorders>
            <w:shd w:val="clear" w:color="auto" w:fill="auto"/>
            <w:noWrap/>
            <w:vAlign w:val="bottom"/>
            <w:hideMark/>
          </w:tcPr>
          <w:p w14:paraId="40D8572F"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 xml:space="preserve">RMSE </w:t>
            </w:r>
          </w:p>
        </w:tc>
        <w:tc>
          <w:tcPr>
            <w:tcW w:w="1001" w:type="dxa"/>
            <w:tcBorders>
              <w:top w:val="nil"/>
              <w:left w:val="nil"/>
              <w:bottom w:val="single" w:sz="4" w:space="0" w:color="auto"/>
              <w:right w:val="single" w:sz="4" w:space="0" w:color="auto"/>
            </w:tcBorders>
            <w:shd w:val="clear" w:color="auto" w:fill="auto"/>
            <w:noWrap/>
            <w:vAlign w:val="bottom"/>
            <w:hideMark/>
          </w:tcPr>
          <w:p w14:paraId="46958229" w14:textId="77777777" w:rsidR="0031307F" w:rsidRPr="00CA1EED" w:rsidRDefault="0031307F" w:rsidP="0083227B">
            <w:pPr>
              <w:spacing w:after="0" w:line="240" w:lineRule="auto"/>
              <w:rPr>
                <w:rFonts w:ascii="Calibri" w:eastAsia="Times New Roman" w:hAnsi="Calibri" w:cs="Calibri"/>
                <w:color w:val="000000"/>
              </w:rPr>
            </w:pPr>
            <w:r w:rsidRPr="00CA1EED">
              <w:rPr>
                <w:rFonts w:ascii="Calibri" w:eastAsia="Times New Roman" w:hAnsi="Calibri" w:cs="Calibri"/>
                <w:color w:val="000000"/>
              </w:rPr>
              <w:t>MAPE</w:t>
            </w:r>
          </w:p>
        </w:tc>
      </w:tr>
      <w:tr w:rsidR="001F75D4" w:rsidRPr="00CA1EED" w14:paraId="5463FAEB" w14:textId="77777777" w:rsidTr="00641B36">
        <w:trPr>
          <w:trHeight w:val="305"/>
        </w:trPr>
        <w:tc>
          <w:tcPr>
            <w:tcW w:w="965" w:type="dxa"/>
            <w:tcBorders>
              <w:top w:val="nil"/>
              <w:left w:val="single" w:sz="4" w:space="0" w:color="auto"/>
              <w:bottom w:val="single" w:sz="4" w:space="0" w:color="auto"/>
              <w:right w:val="single" w:sz="4" w:space="0" w:color="auto"/>
            </w:tcBorders>
            <w:shd w:val="clear" w:color="auto" w:fill="auto"/>
            <w:noWrap/>
            <w:vAlign w:val="bottom"/>
          </w:tcPr>
          <w:p w14:paraId="0E7C2653" w14:textId="04B73B3A" w:rsidR="001F75D4" w:rsidRPr="001B341A" w:rsidRDefault="0092654B" w:rsidP="001F75D4">
            <w:pPr>
              <w:spacing w:after="0" w:line="240" w:lineRule="auto"/>
              <w:jc w:val="right"/>
              <w:rPr>
                <w:rFonts w:ascii="Calibri" w:eastAsia="Times New Roman" w:hAnsi="Calibri" w:cs="Calibri"/>
                <w:color w:val="000000"/>
              </w:rPr>
            </w:pPr>
            <w:r>
              <w:rPr>
                <w:rFonts w:ascii="Calibri" w:eastAsia="Times New Roman" w:hAnsi="Calibri" w:cs="Calibri"/>
                <w:color w:val="000000"/>
              </w:rPr>
              <w:t>5.29</w:t>
            </w:r>
          </w:p>
        </w:tc>
        <w:tc>
          <w:tcPr>
            <w:tcW w:w="1001" w:type="dxa"/>
            <w:tcBorders>
              <w:top w:val="nil"/>
              <w:left w:val="nil"/>
              <w:bottom w:val="single" w:sz="4" w:space="0" w:color="auto"/>
              <w:right w:val="single" w:sz="4" w:space="0" w:color="auto"/>
            </w:tcBorders>
            <w:shd w:val="clear" w:color="auto" w:fill="auto"/>
            <w:noWrap/>
            <w:vAlign w:val="bottom"/>
          </w:tcPr>
          <w:p w14:paraId="4BD6F154" w14:textId="32B621D1" w:rsidR="001F75D4" w:rsidRPr="001B341A" w:rsidRDefault="001F75D4" w:rsidP="001F75D4">
            <w:pPr>
              <w:spacing w:after="0" w:line="240" w:lineRule="auto"/>
              <w:jc w:val="right"/>
              <w:rPr>
                <w:rFonts w:ascii="Calibri" w:eastAsia="Times New Roman" w:hAnsi="Calibri" w:cs="Calibri"/>
                <w:color w:val="000000"/>
              </w:rPr>
            </w:pPr>
            <w:r>
              <w:rPr>
                <w:rFonts w:ascii="Calibri" w:eastAsia="Times New Roman" w:hAnsi="Calibri" w:cs="Calibri"/>
                <w:color w:val="000000"/>
              </w:rPr>
              <w:t>4.98</w:t>
            </w:r>
          </w:p>
        </w:tc>
        <w:tc>
          <w:tcPr>
            <w:tcW w:w="965" w:type="dxa"/>
            <w:tcBorders>
              <w:top w:val="nil"/>
              <w:left w:val="nil"/>
              <w:bottom w:val="single" w:sz="4" w:space="0" w:color="auto"/>
              <w:right w:val="single" w:sz="4" w:space="0" w:color="auto"/>
            </w:tcBorders>
            <w:shd w:val="clear" w:color="auto" w:fill="auto"/>
            <w:noWrap/>
            <w:vAlign w:val="bottom"/>
          </w:tcPr>
          <w:p w14:paraId="33F26524" w14:textId="77777777" w:rsidR="001F75D4" w:rsidRDefault="001F75D4" w:rsidP="001F75D4">
            <w:pPr>
              <w:spacing w:after="0" w:line="240" w:lineRule="auto"/>
              <w:jc w:val="right"/>
              <w:rPr>
                <w:rFonts w:ascii="Calibri" w:eastAsia="Times New Roman" w:hAnsi="Calibri" w:cs="Calibri"/>
                <w:color w:val="000000"/>
              </w:rPr>
            </w:pPr>
            <w:r>
              <w:rPr>
                <w:rFonts w:ascii="Calibri" w:eastAsia="Times New Roman" w:hAnsi="Calibri" w:cs="Calibri"/>
                <w:color w:val="000000"/>
              </w:rPr>
              <w:t>1588.11</w:t>
            </w:r>
          </w:p>
          <w:p w14:paraId="0FF4FFAE" w14:textId="4DB04A3A" w:rsidR="007D3043" w:rsidRPr="001B341A" w:rsidRDefault="007D3043" w:rsidP="001F75D4">
            <w:pPr>
              <w:spacing w:after="0" w:line="240" w:lineRule="auto"/>
              <w:jc w:val="right"/>
              <w:rPr>
                <w:rFonts w:ascii="Calibri" w:eastAsia="Times New Roman" w:hAnsi="Calibri" w:cs="Calibri"/>
                <w:color w:val="000000"/>
              </w:rPr>
            </w:pPr>
            <w:r w:rsidRPr="007D3043">
              <w:rPr>
                <w:rFonts w:ascii="Calibri" w:eastAsia="Times New Roman" w:hAnsi="Calibri" w:cs="Calibri"/>
                <w:color w:val="000000"/>
              </w:rPr>
              <w:t>132.34</w:t>
            </w:r>
          </w:p>
        </w:tc>
        <w:tc>
          <w:tcPr>
            <w:tcW w:w="1158" w:type="dxa"/>
            <w:tcBorders>
              <w:top w:val="nil"/>
              <w:left w:val="nil"/>
              <w:bottom w:val="single" w:sz="4" w:space="0" w:color="auto"/>
              <w:right w:val="single" w:sz="4" w:space="0" w:color="auto"/>
            </w:tcBorders>
            <w:shd w:val="clear" w:color="auto" w:fill="auto"/>
            <w:noWrap/>
            <w:vAlign w:val="bottom"/>
          </w:tcPr>
          <w:p w14:paraId="450179B9" w14:textId="75D27EDB" w:rsidR="001F75D4" w:rsidRPr="001B341A" w:rsidRDefault="001F75D4" w:rsidP="001F75D4">
            <w:pPr>
              <w:spacing w:after="0" w:line="240" w:lineRule="auto"/>
              <w:ind w:right="440"/>
              <w:rPr>
                <w:rFonts w:ascii="Calibri" w:eastAsia="Times New Roman" w:hAnsi="Calibri" w:cs="Calibri"/>
                <w:color w:val="000000"/>
              </w:rPr>
            </w:pPr>
            <w:r>
              <w:rPr>
                <w:rFonts w:ascii="Calibri" w:eastAsia="Times New Roman" w:hAnsi="Calibri" w:cs="Calibri"/>
                <w:color w:val="000000"/>
              </w:rPr>
              <w:t>31.35</w:t>
            </w:r>
          </w:p>
        </w:tc>
        <w:tc>
          <w:tcPr>
            <w:tcW w:w="965" w:type="dxa"/>
            <w:tcBorders>
              <w:top w:val="nil"/>
              <w:left w:val="nil"/>
              <w:bottom w:val="single" w:sz="4" w:space="0" w:color="auto"/>
              <w:right w:val="single" w:sz="4" w:space="0" w:color="auto"/>
            </w:tcBorders>
            <w:shd w:val="clear" w:color="auto" w:fill="auto"/>
            <w:noWrap/>
            <w:vAlign w:val="bottom"/>
          </w:tcPr>
          <w:p w14:paraId="64A77AEF" w14:textId="079C0AF9" w:rsidR="001F75D4" w:rsidRPr="001B341A" w:rsidRDefault="0092654B" w:rsidP="001F75D4">
            <w:pPr>
              <w:spacing w:after="0" w:line="240" w:lineRule="auto"/>
              <w:jc w:val="right"/>
              <w:rPr>
                <w:rFonts w:ascii="Calibri" w:eastAsia="Times New Roman" w:hAnsi="Calibri" w:cs="Calibri"/>
                <w:color w:val="000000"/>
              </w:rPr>
            </w:pPr>
            <w:r>
              <w:rPr>
                <w:rFonts w:ascii="Calibri" w:eastAsia="Times New Roman" w:hAnsi="Calibri" w:cs="Calibri"/>
                <w:color w:val="000000"/>
              </w:rPr>
              <w:t>6.28</w:t>
            </w:r>
          </w:p>
        </w:tc>
        <w:tc>
          <w:tcPr>
            <w:tcW w:w="1001" w:type="dxa"/>
            <w:tcBorders>
              <w:top w:val="nil"/>
              <w:left w:val="nil"/>
              <w:bottom w:val="single" w:sz="4" w:space="0" w:color="auto"/>
              <w:right w:val="single" w:sz="4" w:space="0" w:color="auto"/>
            </w:tcBorders>
            <w:shd w:val="clear" w:color="auto" w:fill="auto"/>
            <w:noWrap/>
            <w:vAlign w:val="bottom"/>
          </w:tcPr>
          <w:p w14:paraId="0823FCAB" w14:textId="62831E9C" w:rsidR="001F75D4" w:rsidRPr="001B341A" w:rsidRDefault="001F75D4" w:rsidP="001F75D4">
            <w:pPr>
              <w:spacing w:after="0" w:line="240" w:lineRule="auto"/>
              <w:jc w:val="right"/>
              <w:rPr>
                <w:rFonts w:ascii="Calibri" w:eastAsia="Times New Roman" w:hAnsi="Calibri" w:cs="Calibri"/>
                <w:color w:val="000000"/>
              </w:rPr>
            </w:pPr>
            <w:r>
              <w:rPr>
                <w:rFonts w:ascii="Calibri" w:eastAsia="Times New Roman" w:hAnsi="Calibri" w:cs="Calibri"/>
                <w:color w:val="000000"/>
              </w:rPr>
              <w:t>6.46</w:t>
            </w:r>
          </w:p>
        </w:tc>
        <w:tc>
          <w:tcPr>
            <w:tcW w:w="965" w:type="dxa"/>
            <w:tcBorders>
              <w:top w:val="nil"/>
              <w:left w:val="nil"/>
              <w:bottom w:val="single" w:sz="4" w:space="0" w:color="auto"/>
              <w:right w:val="single" w:sz="4" w:space="0" w:color="auto"/>
            </w:tcBorders>
            <w:shd w:val="clear" w:color="auto" w:fill="auto"/>
            <w:noWrap/>
            <w:vAlign w:val="bottom"/>
          </w:tcPr>
          <w:p w14:paraId="3EFAFB23" w14:textId="77777777" w:rsidR="001F75D4" w:rsidRDefault="001F75D4" w:rsidP="001F75D4">
            <w:pPr>
              <w:spacing w:after="0" w:line="240" w:lineRule="auto"/>
              <w:jc w:val="right"/>
              <w:rPr>
                <w:rFonts w:ascii="Calibri" w:eastAsia="Times New Roman" w:hAnsi="Calibri" w:cs="Calibri"/>
                <w:color w:val="000000"/>
              </w:rPr>
            </w:pPr>
            <w:r>
              <w:rPr>
                <w:rFonts w:ascii="Calibri" w:eastAsia="Times New Roman" w:hAnsi="Calibri" w:cs="Calibri"/>
                <w:color w:val="000000"/>
              </w:rPr>
              <w:t>1311.91</w:t>
            </w:r>
          </w:p>
          <w:p w14:paraId="67A0D76D" w14:textId="510AA5FF" w:rsidR="007D3043" w:rsidRPr="001B341A" w:rsidRDefault="00EB4AAD" w:rsidP="001F75D4">
            <w:pPr>
              <w:spacing w:after="0" w:line="240" w:lineRule="auto"/>
              <w:jc w:val="right"/>
              <w:rPr>
                <w:rFonts w:ascii="Calibri" w:eastAsia="Times New Roman" w:hAnsi="Calibri" w:cs="Calibri"/>
                <w:color w:val="000000"/>
              </w:rPr>
            </w:pPr>
            <w:r w:rsidRPr="00EB4AAD">
              <w:rPr>
                <w:rFonts w:ascii="Calibri" w:eastAsia="Times New Roman" w:hAnsi="Calibri" w:cs="Calibri"/>
                <w:color w:val="000000"/>
              </w:rPr>
              <w:t>109.32</w:t>
            </w:r>
          </w:p>
        </w:tc>
        <w:tc>
          <w:tcPr>
            <w:tcW w:w="1001" w:type="dxa"/>
            <w:tcBorders>
              <w:top w:val="nil"/>
              <w:left w:val="nil"/>
              <w:bottom w:val="single" w:sz="4" w:space="0" w:color="auto"/>
              <w:right w:val="single" w:sz="4" w:space="0" w:color="auto"/>
            </w:tcBorders>
            <w:shd w:val="clear" w:color="auto" w:fill="auto"/>
            <w:noWrap/>
            <w:vAlign w:val="bottom"/>
          </w:tcPr>
          <w:p w14:paraId="2075705A" w14:textId="55B9A17B" w:rsidR="001F75D4" w:rsidRPr="001B341A" w:rsidRDefault="001F75D4" w:rsidP="001F75D4">
            <w:pPr>
              <w:spacing w:after="0" w:line="240" w:lineRule="auto"/>
              <w:jc w:val="right"/>
              <w:rPr>
                <w:rFonts w:ascii="Calibri" w:eastAsia="Times New Roman" w:hAnsi="Calibri" w:cs="Calibri"/>
                <w:color w:val="000000"/>
              </w:rPr>
            </w:pPr>
            <w:r>
              <w:rPr>
                <w:rFonts w:ascii="Calibri" w:eastAsia="Times New Roman" w:hAnsi="Calibri" w:cs="Calibri"/>
                <w:color w:val="000000"/>
              </w:rPr>
              <w:t>28.54</w:t>
            </w:r>
          </w:p>
        </w:tc>
      </w:tr>
    </w:tbl>
    <w:p w14:paraId="3F4BF650" w14:textId="77777777" w:rsidR="00641B36" w:rsidRDefault="00641B36" w:rsidP="00641B36"/>
    <w:p w14:paraId="7D5C00F4" w14:textId="3A85EFC4" w:rsidR="00641B36" w:rsidRDefault="00641B36" w:rsidP="00641B36">
      <w:r>
        <w:t>(Training set: S412, S420; Testing set: S414 &amp;414.)-One day without error</w:t>
      </w:r>
    </w:p>
    <w:p w14:paraId="4D9D8FF1" w14:textId="77777777" w:rsidR="00641B36" w:rsidRDefault="00641B36" w:rsidP="00641B36">
      <w:r>
        <w:t xml:space="preserve">Input: time of day, Distance. The unit for speed is miles/h.  The unit for flow is </w:t>
      </w:r>
      <w:proofErr w:type="spellStart"/>
      <w:r>
        <w:t>veh</w:t>
      </w:r>
      <w:proofErr w:type="spellEnd"/>
      <w:r>
        <w:t>/5-min.</w:t>
      </w:r>
    </w:p>
    <w:p w14:paraId="30A801C5" w14:textId="77777777" w:rsidR="00641B36" w:rsidRDefault="00641B36" w:rsidP="00641B36">
      <w:pPr>
        <w:jc w:val="both"/>
      </w:pPr>
    </w:p>
    <w:p w14:paraId="3858A7A7" w14:textId="77777777" w:rsidR="00641B36" w:rsidRDefault="00641B36" w:rsidP="00641B36">
      <w:r>
        <w:t>S414 &amp; 419</w:t>
      </w:r>
    </w:p>
    <w:p w14:paraId="3C247747" w14:textId="77777777" w:rsidR="00641B36" w:rsidRDefault="00641B36" w:rsidP="00641B36">
      <w:r>
        <w:t>Flow</w:t>
      </w:r>
    </w:p>
    <w:tbl>
      <w:tblPr>
        <w:tblStyle w:val="TableGrid"/>
        <w:tblW w:w="0" w:type="auto"/>
        <w:tblLook w:val="04A0" w:firstRow="1" w:lastRow="0" w:firstColumn="1" w:lastColumn="0" w:noHBand="0" w:noVBand="1"/>
      </w:tblPr>
      <w:tblGrid>
        <w:gridCol w:w="3116"/>
        <w:gridCol w:w="3117"/>
        <w:gridCol w:w="3117"/>
      </w:tblGrid>
      <w:tr w:rsidR="00641B36" w14:paraId="51E85C33" w14:textId="77777777" w:rsidTr="00601D12">
        <w:tc>
          <w:tcPr>
            <w:tcW w:w="3116" w:type="dxa"/>
          </w:tcPr>
          <w:p w14:paraId="5E00AED1" w14:textId="77777777" w:rsidR="00641B36" w:rsidRDefault="00641B36" w:rsidP="00601D12">
            <w:pPr>
              <w:jc w:val="center"/>
            </w:pPr>
            <w:r>
              <w:t>Model</w:t>
            </w:r>
          </w:p>
        </w:tc>
        <w:tc>
          <w:tcPr>
            <w:tcW w:w="3117" w:type="dxa"/>
          </w:tcPr>
          <w:p w14:paraId="5B3F6177" w14:textId="77777777" w:rsidR="00641B36" w:rsidRDefault="00641B36" w:rsidP="00601D12">
            <w:pPr>
              <w:jc w:val="center"/>
            </w:pPr>
            <w:r>
              <w:t>RMSE</w:t>
            </w:r>
          </w:p>
        </w:tc>
        <w:tc>
          <w:tcPr>
            <w:tcW w:w="3117" w:type="dxa"/>
          </w:tcPr>
          <w:p w14:paraId="298AEE65" w14:textId="77777777" w:rsidR="00641B36" w:rsidRDefault="00641B36" w:rsidP="00601D12">
            <w:pPr>
              <w:jc w:val="center"/>
            </w:pPr>
            <w:r>
              <w:t>MAPE</w:t>
            </w:r>
          </w:p>
        </w:tc>
      </w:tr>
      <w:tr w:rsidR="00641B36" w14:paraId="22F3D3EC" w14:textId="77777777" w:rsidTr="00601D12">
        <w:tc>
          <w:tcPr>
            <w:tcW w:w="3116" w:type="dxa"/>
          </w:tcPr>
          <w:p w14:paraId="5A26039E" w14:textId="77777777" w:rsidR="00641B36" w:rsidRDefault="00641B36" w:rsidP="00601D12">
            <w:pPr>
              <w:jc w:val="center"/>
            </w:pPr>
            <w:r>
              <w:t>SVM</w:t>
            </w:r>
          </w:p>
        </w:tc>
        <w:tc>
          <w:tcPr>
            <w:tcW w:w="3117" w:type="dxa"/>
          </w:tcPr>
          <w:p w14:paraId="7F659E3C" w14:textId="4549F607" w:rsidR="00641B36" w:rsidRDefault="00641B36" w:rsidP="00601D12">
            <w:pPr>
              <w:jc w:val="center"/>
            </w:pPr>
            <w:r>
              <w:t>108.02</w:t>
            </w:r>
          </w:p>
        </w:tc>
        <w:tc>
          <w:tcPr>
            <w:tcW w:w="3117" w:type="dxa"/>
          </w:tcPr>
          <w:p w14:paraId="78745BD4" w14:textId="452097F2" w:rsidR="00641B36" w:rsidRDefault="00641B36" w:rsidP="00601D12">
            <w:pPr>
              <w:jc w:val="center"/>
            </w:pPr>
            <w:r>
              <w:t>63.28</w:t>
            </w:r>
          </w:p>
        </w:tc>
      </w:tr>
      <w:tr w:rsidR="00641B36" w14:paraId="0F95CAF7" w14:textId="77777777" w:rsidTr="00601D12">
        <w:tc>
          <w:tcPr>
            <w:tcW w:w="3116" w:type="dxa"/>
          </w:tcPr>
          <w:p w14:paraId="7F15BA9B" w14:textId="77777777" w:rsidR="00641B36" w:rsidRDefault="00641B36" w:rsidP="00601D12">
            <w:pPr>
              <w:jc w:val="center"/>
            </w:pPr>
            <w:r>
              <w:t>RF</w:t>
            </w:r>
          </w:p>
        </w:tc>
        <w:tc>
          <w:tcPr>
            <w:tcW w:w="3117" w:type="dxa"/>
          </w:tcPr>
          <w:p w14:paraId="7FA4BD26" w14:textId="0A59989D" w:rsidR="00641B36" w:rsidRDefault="00641B36" w:rsidP="00601D12">
            <w:pPr>
              <w:jc w:val="center"/>
            </w:pPr>
            <w:r>
              <w:t>88.81</w:t>
            </w:r>
          </w:p>
        </w:tc>
        <w:tc>
          <w:tcPr>
            <w:tcW w:w="3117" w:type="dxa"/>
          </w:tcPr>
          <w:p w14:paraId="6DF949EC" w14:textId="412F786C" w:rsidR="00641B36" w:rsidRDefault="00641B36" w:rsidP="00601D12">
            <w:pPr>
              <w:jc w:val="center"/>
            </w:pPr>
            <w:r>
              <w:t>55.52</w:t>
            </w:r>
          </w:p>
        </w:tc>
      </w:tr>
      <w:tr w:rsidR="00641B36" w14:paraId="38404A39" w14:textId="77777777" w:rsidTr="00601D12">
        <w:tc>
          <w:tcPr>
            <w:tcW w:w="3116" w:type="dxa"/>
          </w:tcPr>
          <w:p w14:paraId="00980C53" w14:textId="77777777" w:rsidR="00641B36" w:rsidRDefault="00641B36" w:rsidP="00601D12">
            <w:pPr>
              <w:jc w:val="center"/>
            </w:pPr>
            <w:r>
              <w:t>ANN</w:t>
            </w:r>
          </w:p>
        </w:tc>
        <w:tc>
          <w:tcPr>
            <w:tcW w:w="3117" w:type="dxa"/>
          </w:tcPr>
          <w:p w14:paraId="641D6E2B" w14:textId="2C88EA6A" w:rsidR="00641B36" w:rsidRDefault="00641B36" w:rsidP="00601D12">
            <w:pPr>
              <w:jc w:val="center"/>
            </w:pPr>
            <w:r>
              <w:t>128.50</w:t>
            </w:r>
          </w:p>
        </w:tc>
        <w:tc>
          <w:tcPr>
            <w:tcW w:w="3117" w:type="dxa"/>
          </w:tcPr>
          <w:p w14:paraId="5818534B" w14:textId="228736D7" w:rsidR="00641B36" w:rsidRDefault="00641B36" w:rsidP="00601D12">
            <w:pPr>
              <w:jc w:val="center"/>
            </w:pPr>
            <w:r>
              <w:t>95.97</w:t>
            </w:r>
          </w:p>
        </w:tc>
      </w:tr>
      <w:tr w:rsidR="00641B36" w14:paraId="754A2295" w14:textId="77777777" w:rsidTr="00601D12">
        <w:tc>
          <w:tcPr>
            <w:tcW w:w="3116" w:type="dxa"/>
          </w:tcPr>
          <w:p w14:paraId="156C4EB7" w14:textId="77777777" w:rsidR="00641B36" w:rsidRDefault="00641B36" w:rsidP="00601D12">
            <w:pPr>
              <w:jc w:val="center"/>
            </w:pPr>
            <w:r>
              <w:t>XGB</w:t>
            </w:r>
          </w:p>
        </w:tc>
        <w:tc>
          <w:tcPr>
            <w:tcW w:w="3117" w:type="dxa"/>
          </w:tcPr>
          <w:p w14:paraId="77148C6F" w14:textId="0804B794" w:rsidR="00641B36" w:rsidRDefault="00641B36" w:rsidP="00601D12">
            <w:pPr>
              <w:jc w:val="center"/>
            </w:pPr>
            <w:r>
              <w:t>92.50</w:t>
            </w:r>
          </w:p>
        </w:tc>
        <w:tc>
          <w:tcPr>
            <w:tcW w:w="3117" w:type="dxa"/>
          </w:tcPr>
          <w:p w14:paraId="6A5C62E0" w14:textId="60885EBC" w:rsidR="00641B36" w:rsidRDefault="00641B36" w:rsidP="00601D12">
            <w:pPr>
              <w:jc w:val="center"/>
            </w:pPr>
            <w:r>
              <w:t>52.09</w:t>
            </w:r>
          </w:p>
        </w:tc>
      </w:tr>
      <w:tr w:rsidR="00641B36" w14:paraId="17124E08" w14:textId="77777777" w:rsidTr="00601D12">
        <w:tc>
          <w:tcPr>
            <w:tcW w:w="3116" w:type="dxa"/>
          </w:tcPr>
          <w:p w14:paraId="381DADF5" w14:textId="77777777" w:rsidR="00641B36" w:rsidRDefault="00641B36" w:rsidP="00601D12">
            <w:pPr>
              <w:jc w:val="center"/>
            </w:pPr>
            <w:r>
              <w:t>GBDT</w:t>
            </w:r>
          </w:p>
        </w:tc>
        <w:tc>
          <w:tcPr>
            <w:tcW w:w="3117" w:type="dxa"/>
          </w:tcPr>
          <w:p w14:paraId="65A76558" w14:textId="6E3E663E" w:rsidR="00641B36" w:rsidRDefault="00641B36" w:rsidP="00601D12">
            <w:pPr>
              <w:jc w:val="center"/>
            </w:pPr>
            <w:r>
              <w:t>87.98</w:t>
            </w:r>
          </w:p>
        </w:tc>
        <w:tc>
          <w:tcPr>
            <w:tcW w:w="3117" w:type="dxa"/>
          </w:tcPr>
          <w:p w14:paraId="61E7DCE6" w14:textId="49BEEC65" w:rsidR="00641B36" w:rsidRDefault="00641B36" w:rsidP="00601D12">
            <w:pPr>
              <w:jc w:val="center"/>
            </w:pPr>
            <w:r>
              <w:t>52.80</w:t>
            </w:r>
          </w:p>
        </w:tc>
      </w:tr>
    </w:tbl>
    <w:p w14:paraId="344840A7" w14:textId="77777777" w:rsidR="00641B36" w:rsidRDefault="00641B36" w:rsidP="00641B36"/>
    <w:p w14:paraId="52E525E7" w14:textId="77777777" w:rsidR="00641B36" w:rsidRDefault="00641B36" w:rsidP="00641B36">
      <w:r>
        <w:t>Speed</w:t>
      </w:r>
    </w:p>
    <w:tbl>
      <w:tblPr>
        <w:tblStyle w:val="TableGrid"/>
        <w:tblW w:w="0" w:type="auto"/>
        <w:tblLook w:val="04A0" w:firstRow="1" w:lastRow="0" w:firstColumn="1" w:lastColumn="0" w:noHBand="0" w:noVBand="1"/>
      </w:tblPr>
      <w:tblGrid>
        <w:gridCol w:w="3116"/>
        <w:gridCol w:w="3117"/>
        <w:gridCol w:w="3117"/>
      </w:tblGrid>
      <w:tr w:rsidR="00641B36" w14:paraId="5BF4B966" w14:textId="77777777" w:rsidTr="00601D12">
        <w:tc>
          <w:tcPr>
            <w:tcW w:w="3116" w:type="dxa"/>
          </w:tcPr>
          <w:p w14:paraId="3BEBE396" w14:textId="77777777" w:rsidR="00641B36" w:rsidRDefault="00641B36" w:rsidP="00601D12">
            <w:pPr>
              <w:jc w:val="center"/>
            </w:pPr>
            <w:r>
              <w:t>Model</w:t>
            </w:r>
          </w:p>
        </w:tc>
        <w:tc>
          <w:tcPr>
            <w:tcW w:w="3117" w:type="dxa"/>
          </w:tcPr>
          <w:p w14:paraId="6386D512" w14:textId="77777777" w:rsidR="00641B36" w:rsidRDefault="00641B36" w:rsidP="00601D12">
            <w:pPr>
              <w:jc w:val="center"/>
            </w:pPr>
            <w:r>
              <w:t>RMSE</w:t>
            </w:r>
          </w:p>
        </w:tc>
        <w:tc>
          <w:tcPr>
            <w:tcW w:w="3117" w:type="dxa"/>
          </w:tcPr>
          <w:p w14:paraId="46A8FCBD" w14:textId="77777777" w:rsidR="00641B36" w:rsidRDefault="00641B36" w:rsidP="00601D12">
            <w:pPr>
              <w:jc w:val="center"/>
            </w:pPr>
            <w:r>
              <w:t>MAPE</w:t>
            </w:r>
          </w:p>
        </w:tc>
      </w:tr>
      <w:tr w:rsidR="00641B36" w14:paraId="48E487A0" w14:textId="77777777" w:rsidTr="00601D12">
        <w:tc>
          <w:tcPr>
            <w:tcW w:w="3116" w:type="dxa"/>
          </w:tcPr>
          <w:p w14:paraId="5679569E" w14:textId="77777777" w:rsidR="00641B36" w:rsidRDefault="00641B36" w:rsidP="00601D12">
            <w:pPr>
              <w:jc w:val="center"/>
            </w:pPr>
            <w:r>
              <w:t>SVM</w:t>
            </w:r>
          </w:p>
        </w:tc>
        <w:tc>
          <w:tcPr>
            <w:tcW w:w="3117" w:type="dxa"/>
          </w:tcPr>
          <w:p w14:paraId="07FCE011" w14:textId="63F1757E" w:rsidR="00641B36" w:rsidRDefault="001A0091" w:rsidP="00601D12">
            <w:pPr>
              <w:jc w:val="center"/>
            </w:pPr>
            <w:r>
              <w:t>5.22</w:t>
            </w:r>
          </w:p>
        </w:tc>
        <w:tc>
          <w:tcPr>
            <w:tcW w:w="3117" w:type="dxa"/>
          </w:tcPr>
          <w:p w14:paraId="0B2C9889" w14:textId="51BE45D2" w:rsidR="00641B36" w:rsidRDefault="001A0091" w:rsidP="00601D12">
            <w:pPr>
              <w:jc w:val="center"/>
            </w:pPr>
            <w:r>
              <w:t>5.53</w:t>
            </w:r>
          </w:p>
        </w:tc>
      </w:tr>
      <w:tr w:rsidR="00641B36" w14:paraId="0779A981" w14:textId="77777777" w:rsidTr="00601D12">
        <w:tc>
          <w:tcPr>
            <w:tcW w:w="3116" w:type="dxa"/>
          </w:tcPr>
          <w:p w14:paraId="0233E663" w14:textId="77777777" w:rsidR="00641B36" w:rsidRDefault="00641B36" w:rsidP="00601D12">
            <w:pPr>
              <w:jc w:val="center"/>
            </w:pPr>
            <w:r>
              <w:t>RF</w:t>
            </w:r>
          </w:p>
        </w:tc>
        <w:tc>
          <w:tcPr>
            <w:tcW w:w="3117" w:type="dxa"/>
          </w:tcPr>
          <w:p w14:paraId="1C1A0E9A" w14:textId="7573E8AE" w:rsidR="00641B36" w:rsidRDefault="001A0091" w:rsidP="00601D12">
            <w:pPr>
              <w:jc w:val="center"/>
            </w:pPr>
            <w:r>
              <w:t>4.24</w:t>
            </w:r>
          </w:p>
        </w:tc>
        <w:tc>
          <w:tcPr>
            <w:tcW w:w="3117" w:type="dxa"/>
          </w:tcPr>
          <w:p w14:paraId="2EAEEAFD" w14:textId="13DC9B27" w:rsidR="00641B36" w:rsidRDefault="001A0091" w:rsidP="00601D12">
            <w:pPr>
              <w:jc w:val="center"/>
            </w:pPr>
            <w:r>
              <w:t>5.24</w:t>
            </w:r>
          </w:p>
        </w:tc>
      </w:tr>
      <w:tr w:rsidR="00641B36" w14:paraId="0E71D66A" w14:textId="77777777" w:rsidTr="00601D12">
        <w:tc>
          <w:tcPr>
            <w:tcW w:w="3116" w:type="dxa"/>
          </w:tcPr>
          <w:p w14:paraId="6168792D" w14:textId="77777777" w:rsidR="00641B36" w:rsidRDefault="00641B36" w:rsidP="00601D12">
            <w:pPr>
              <w:jc w:val="center"/>
            </w:pPr>
            <w:r>
              <w:t>ANN</w:t>
            </w:r>
          </w:p>
        </w:tc>
        <w:tc>
          <w:tcPr>
            <w:tcW w:w="3117" w:type="dxa"/>
          </w:tcPr>
          <w:p w14:paraId="7FFD9FD7" w14:textId="629ADD8A" w:rsidR="00641B36" w:rsidRDefault="001A0091" w:rsidP="00601D12">
            <w:pPr>
              <w:jc w:val="center"/>
            </w:pPr>
            <w:r>
              <w:t>4.70</w:t>
            </w:r>
          </w:p>
        </w:tc>
        <w:tc>
          <w:tcPr>
            <w:tcW w:w="3117" w:type="dxa"/>
          </w:tcPr>
          <w:p w14:paraId="3FE9FBE8" w14:textId="4A7EA7F3" w:rsidR="00641B36" w:rsidRDefault="001A0091" w:rsidP="00601D12">
            <w:pPr>
              <w:jc w:val="center"/>
            </w:pPr>
            <w:r>
              <w:t>4.91</w:t>
            </w:r>
          </w:p>
        </w:tc>
      </w:tr>
      <w:tr w:rsidR="00641B36" w14:paraId="060C8FC4" w14:textId="77777777" w:rsidTr="00601D12">
        <w:tc>
          <w:tcPr>
            <w:tcW w:w="3116" w:type="dxa"/>
          </w:tcPr>
          <w:p w14:paraId="403B5FE6" w14:textId="77777777" w:rsidR="00641B36" w:rsidRDefault="00641B36" w:rsidP="00601D12">
            <w:pPr>
              <w:jc w:val="center"/>
            </w:pPr>
            <w:r>
              <w:t>XGB</w:t>
            </w:r>
          </w:p>
        </w:tc>
        <w:tc>
          <w:tcPr>
            <w:tcW w:w="3117" w:type="dxa"/>
          </w:tcPr>
          <w:p w14:paraId="40DAC7A8" w14:textId="3D09B26E" w:rsidR="00641B36" w:rsidRDefault="001A0091" w:rsidP="00601D12">
            <w:pPr>
              <w:jc w:val="center"/>
            </w:pPr>
            <w:r>
              <w:t>4.94</w:t>
            </w:r>
          </w:p>
        </w:tc>
        <w:tc>
          <w:tcPr>
            <w:tcW w:w="3117" w:type="dxa"/>
          </w:tcPr>
          <w:p w14:paraId="242A4E5A" w14:textId="3BEE9CED" w:rsidR="00641B36" w:rsidRDefault="001A0091" w:rsidP="00601D12">
            <w:pPr>
              <w:jc w:val="center"/>
            </w:pPr>
            <w:r>
              <w:t>5.91</w:t>
            </w:r>
          </w:p>
        </w:tc>
      </w:tr>
      <w:tr w:rsidR="00641B36" w14:paraId="66753BD9" w14:textId="77777777" w:rsidTr="00601D12">
        <w:tc>
          <w:tcPr>
            <w:tcW w:w="3116" w:type="dxa"/>
          </w:tcPr>
          <w:p w14:paraId="2AF4071B" w14:textId="77777777" w:rsidR="00641B36" w:rsidRDefault="00641B36" w:rsidP="00601D12">
            <w:pPr>
              <w:jc w:val="center"/>
            </w:pPr>
            <w:r>
              <w:t>GBDT</w:t>
            </w:r>
          </w:p>
        </w:tc>
        <w:tc>
          <w:tcPr>
            <w:tcW w:w="3117" w:type="dxa"/>
          </w:tcPr>
          <w:p w14:paraId="6EC1536C" w14:textId="19E48261" w:rsidR="00641B36" w:rsidRDefault="001A0091" w:rsidP="00601D12">
            <w:pPr>
              <w:jc w:val="center"/>
            </w:pPr>
            <w:r>
              <w:t>4.27</w:t>
            </w:r>
          </w:p>
        </w:tc>
        <w:tc>
          <w:tcPr>
            <w:tcW w:w="3117" w:type="dxa"/>
          </w:tcPr>
          <w:p w14:paraId="09AA546B" w14:textId="28F90DD7" w:rsidR="00641B36" w:rsidRDefault="001A0091" w:rsidP="00601D12">
            <w:pPr>
              <w:jc w:val="center"/>
            </w:pPr>
            <w:bookmarkStart w:id="1" w:name="_GoBack"/>
            <w:r>
              <w:t>5.23</w:t>
            </w:r>
            <w:bookmarkEnd w:id="1"/>
          </w:p>
        </w:tc>
      </w:tr>
    </w:tbl>
    <w:p w14:paraId="735DDAF6" w14:textId="77777777" w:rsidR="0031307F" w:rsidRPr="00815756" w:rsidRDefault="0031307F" w:rsidP="00C62911">
      <w:pPr>
        <w:rPr>
          <w:b/>
          <w:bCs/>
        </w:rPr>
      </w:pPr>
    </w:p>
    <w:sectPr w:rsidR="0031307F" w:rsidRPr="00815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MTUwMDMyNLO0NDZU0lEKTi0uzszPAykwrAUAI0PVnSwAAAA="/>
  </w:docVars>
  <w:rsids>
    <w:rsidRoot w:val="0069679F"/>
    <w:rsid w:val="00040EFC"/>
    <w:rsid w:val="000A1E71"/>
    <w:rsid w:val="000D508C"/>
    <w:rsid w:val="000D5A38"/>
    <w:rsid w:val="001A0091"/>
    <w:rsid w:val="001B341A"/>
    <w:rsid w:val="001C29C1"/>
    <w:rsid w:val="001F75D4"/>
    <w:rsid w:val="00257C60"/>
    <w:rsid w:val="00285280"/>
    <w:rsid w:val="002B127C"/>
    <w:rsid w:val="002B7FD0"/>
    <w:rsid w:val="00306F13"/>
    <w:rsid w:val="003119D2"/>
    <w:rsid w:val="0031307F"/>
    <w:rsid w:val="00331FC9"/>
    <w:rsid w:val="00392C5F"/>
    <w:rsid w:val="003B3B25"/>
    <w:rsid w:val="003C3381"/>
    <w:rsid w:val="003F7F68"/>
    <w:rsid w:val="0045420F"/>
    <w:rsid w:val="00477A43"/>
    <w:rsid w:val="00513066"/>
    <w:rsid w:val="00543D6C"/>
    <w:rsid w:val="00554E34"/>
    <w:rsid w:val="005A0411"/>
    <w:rsid w:val="005E5F2A"/>
    <w:rsid w:val="00601D12"/>
    <w:rsid w:val="00607694"/>
    <w:rsid w:val="00622240"/>
    <w:rsid w:val="00641B36"/>
    <w:rsid w:val="0069679F"/>
    <w:rsid w:val="006D5FF1"/>
    <w:rsid w:val="00746E58"/>
    <w:rsid w:val="00786C59"/>
    <w:rsid w:val="007D3043"/>
    <w:rsid w:val="007D5F94"/>
    <w:rsid w:val="007E03F6"/>
    <w:rsid w:val="00815756"/>
    <w:rsid w:val="0083227B"/>
    <w:rsid w:val="00880431"/>
    <w:rsid w:val="0092654B"/>
    <w:rsid w:val="00936B23"/>
    <w:rsid w:val="009816B2"/>
    <w:rsid w:val="00991CA7"/>
    <w:rsid w:val="00A5506C"/>
    <w:rsid w:val="00AE446D"/>
    <w:rsid w:val="00BC461F"/>
    <w:rsid w:val="00C0288E"/>
    <w:rsid w:val="00C15FB1"/>
    <w:rsid w:val="00C453C7"/>
    <w:rsid w:val="00C62911"/>
    <w:rsid w:val="00CA1EED"/>
    <w:rsid w:val="00CB7861"/>
    <w:rsid w:val="00CE4F0B"/>
    <w:rsid w:val="00D13AA0"/>
    <w:rsid w:val="00D173A1"/>
    <w:rsid w:val="00E80BD8"/>
    <w:rsid w:val="00EB4AAD"/>
    <w:rsid w:val="00F663E5"/>
    <w:rsid w:val="00FF3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89B2"/>
  <w15:chartTrackingRefBased/>
  <w15:docId w15:val="{4D2CD96A-406E-481E-A004-D552C180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7E03F6"/>
    <w:pPr>
      <w:spacing w:after="0" w:line="240" w:lineRule="auto"/>
      <w:jc w:val="center"/>
    </w:pPr>
    <w:rPr>
      <w:rFonts w:ascii="Times New Roman" w:eastAsia="SimSun" w:hAnsi="Times New Roman"/>
    </w:rPr>
    <w:tblPr>
      <w:tblBorders>
        <w:top w:val="single" w:sz="12" w:space="0" w:color="auto"/>
        <w:bottom w:val="single" w:sz="12" w:space="0" w:color="auto"/>
      </w:tblBorders>
    </w:tblPr>
    <w:tcPr>
      <w:vAlign w:val="center"/>
    </w:tcPr>
    <w:tblStylePr w:type="firstRow">
      <w:tblPr/>
      <w:tcPr>
        <w:tcBorders>
          <w:bottom w:val="single" w:sz="4" w:space="0" w:color="auto"/>
        </w:tcBorders>
      </w:tcPr>
    </w:tblStylePr>
  </w:style>
  <w:style w:type="character" w:styleId="PlaceholderText">
    <w:name w:val="Placeholder Text"/>
    <w:basedOn w:val="DefaultParagraphFont"/>
    <w:uiPriority w:val="99"/>
    <w:semiHidden/>
    <w:rsid w:val="00BC461F"/>
    <w:rPr>
      <w:color w:val="808080"/>
    </w:rPr>
  </w:style>
  <w:style w:type="table" w:styleId="TableGrid">
    <w:name w:val="Table Grid"/>
    <w:basedOn w:val="TableNormal"/>
    <w:uiPriority w:val="39"/>
    <w:rsid w:val="00477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352961">
      <w:bodyDiv w:val="1"/>
      <w:marLeft w:val="0"/>
      <w:marRight w:val="0"/>
      <w:marTop w:val="0"/>
      <w:marBottom w:val="0"/>
      <w:divBdr>
        <w:top w:val="none" w:sz="0" w:space="0" w:color="auto"/>
        <w:left w:val="none" w:sz="0" w:space="0" w:color="auto"/>
        <w:bottom w:val="none" w:sz="0" w:space="0" w:color="auto"/>
        <w:right w:val="none" w:sz="0" w:space="0" w:color="auto"/>
      </w:divBdr>
      <w:divsChild>
        <w:div w:id="152110129">
          <w:marLeft w:val="0"/>
          <w:marRight w:val="0"/>
          <w:marTop w:val="0"/>
          <w:marBottom w:val="0"/>
          <w:divBdr>
            <w:top w:val="none" w:sz="0" w:space="0" w:color="auto"/>
            <w:left w:val="none" w:sz="0" w:space="0" w:color="auto"/>
            <w:bottom w:val="none" w:sz="0" w:space="0" w:color="auto"/>
            <w:right w:val="none" w:sz="0" w:space="0" w:color="auto"/>
          </w:divBdr>
          <w:divsChild>
            <w:div w:id="1887452304">
              <w:marLeft w:val="0"/>
              <w:marRight w:val="0"/>
              <w:marTop w:val="0"/>
              <w:marBottom w:val="0"/>
              <w:divBdr>
                <w:top w:val="none" w:sz="0" w:space="0" w:color="auto"/>
                <w:left w:val="none" w:sz="0" w:space="0" w:color="auto"/>
                <w:bottom w:val="none" w:sz="0" w:space="0" w:color="auto"/>
                <w:right w:val="none" w:sz="0" w:space="0" w:color="auto"/>
              </w:divBdr>
            </w:div>
            <w:div w:id="136915792">
              <w:marLeft w:val="0"/>
              <w:marRight w:val="0"/>
              <w:marTop w:val="0"/>
              <w:marBottom w:val="0"/>
              <w:divBdr>
                <w:top w:val="none" w:sz="0" w:space="0" w:color="auto"/>
                <w:left w:val="none" w:sz="0" w:space="0" w:color="auto"/>
                <w:bottom w:val="none" w:sz="0" w:space="0" w:color="auto"/>
                <w:right w:val="none" w:sz="0" w:space="0" w:color="auto"/>
              </w:divBdr>
            </w:div>
            <w:div w:id="989408690">
              <w:marLeft w:val="0"/>
              <w:marRight w:val="0"/>
              <w:marTop w:val="0"/>
              <w:marBottom w:val="0"/>
              <w:divBdr>
                <w:top w:val="none" w:sz="0" w:space="0" w:color="auto"/>
                <w:left w:val="none" w:sz="0" w:space="0" w:color="auto"/>
                <w:bottom w:val="none" w:sz="0" w:space="0" w:color="auto"/>
                <w:right w:val="none" w:sz="0" w:space="0" w:color="auto"/>
              </w:divBdr>
            </w:div>
            <w:div w:id="4919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7</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dc:creator>
  <cp:keywords/>
  <dc:description/>
  <cp:lastModifiedBy>Yun</cp:lastModifiedBy>
  <cp:revision>180</cp:revision>
  <dcterms:created xsi:type="dcterms:W3CDTF">2020-02-24T19:10:00Z</dcterms:created>
  <dcterms:modified xsi:type="dcterms:W3CDTF">2020-09-14T05:28:00Z</dcterms:modified>
</cp:coreProperties>
</file>