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27" w:rsidRPr="00B43450" w:rsidRDefault="00A70A27" w:rsidP="00B43450">
      <w:pPr>
        <w:pStyle w:val="Title"/>
        <w:jc w:val="center"/>
        <w:rPr>
          <w:b/>
          <w:sz w:val="48"/>
          <w:szCs w:val="48"/>
        </w:rPr>
      </w:pPr>
      <w:r w:rsidRPr="00B43450">
        <w:rPr>
          <w:rFonts w:hint="eastAsia"/>
          <w:b/>
          <w:sz w:val="48"/>
          <w:szCs w:val="48"/>
        </w:rPr>
        <w:t>如何将虚拟机迁移至新的存储账户</w:t>
      </w:r>
    </w:p>
    <w:p w:rsidR="00A6547E" w:rsidRDefault="008241B7">
      <w:r>
        <w:rPr>
          <w:rFonts w:hint="eastAsia"/>
        </w:rPr>
        <w:t>我们</w:t>
      </w:r>
      <w:r w:rsidR="006139CF">
        <w:rPr>
          <w:rFonts w:hint="eastAsia"/>
        </w:rPr>
        <w:t>在使用</w:t>
      </w:r>
      <w:r w:rsidR="006139CF">
        <w:rPr>
          <w:rFonts w:hint="eastAsia"/>
        </w:rPr>
        <w:t xml:space="preserve"> Azure</w:t>
      </w:r>
      <w:r w:rsidR="006139CF">
        <w:t xml:space="preserve"> </w:t>
      </w:r>
      <w:r w:rsidR="006139CF">
        <w:rPr>
          <w:rFonts w:hint="eastAsia"/>
        </w:rPr>
        <w:t>虚拟机的过程中，</w:t>
      </w:r>
      <w:r w:rsidRPr="008241B7">
        <w:rPr>
          <w:rFonts w:hint="eastAsia"/>
        </w:rPr>
        <w:t>有时会需要把</w:t>
      </w:r>
      <w:r w:rsidRPr="008241B7">
        <w:rPr>
          <w:rFonts w:hint="eastAsia"/>
        </w:rPr>
        <w:t>Azure</w:t>
      </w:r>
      <w:r w:rsidRPr="008241B7">
        <w:rPr>
          <w:rFonts w:hint="eastAsia"/>
        </w:rPr>
        <w:t>虚拟机的相关</w:t>
      </w:r>
      <w:r w:rsidRPr="008241B7">
        <w:rPr>
          <w:rFonts w:hint="eastAsia"/>
        </w:rPr>
        <w:t>VHD</w:t>
      </w:r>
      <w:r w:rsidRPr="008241B7">
        <w:rPr>
          <w:rFonts w:hint="eastAsia"/>
        </w:rPr>
        <w:t>文件从现有的存储账户迁移到其它存储账户。在讨论如何</w:t>
      </w:r>
      <w:r>
        <w:rPr>
          <w:rFonts w:hint="eastAsia"/>
        </w:rPr>
        <w:t>进行该操</w:t>
      </w:r>
      <w:bookmarkStart w:id="0" w:name="_GoBack"/>
      <w:bookmarkEnd w:id="0"/>
      <w:r>
        <w:rPr>
          <w:rFonts w:hint="eastAsia"/>
        </w:rPr>
        <w:t>作</w:t>
      </w:r>
      <w:r w:rsidRPr="008241B7">
        <w:rPr>
          <w:rFonts w:hint="eastAsia"/>
        </w:rPr>
        <w:t>之前，我们先来回顾一下</w:t>
      </w:r>
      <w:r w:rsidRPr="008241B7">
        <w:rPr>
          <w:rFonts w:hint="eastAsia"/>
        </w:rPr>
        <w:t>Azure</w:t>
      </w:r>
      <w:r w:rsidRPr="008241B7">
        <w:rPr>
          <w:rFonts w:hint="eastAsia"/>
        </w:rPr>
        <w:t>虚拟机的一些基本概念。</w:t>
      </w:r>
      <w:r w:rsidR="00781E22">
        <w:rPr>
          <w:rFonts w:hint="eastAsia"/>
        </w:rPr>
        <w:t>首先，对于</w:t>
      </w:r>
      <w:r w:rsidR="00781E22">
        <w:rPr>
          <w:rFonts w:hint="eastAsia"/>
        </w:rPr>
        <w:t>Azure</w:t>
      </w:r>
      <w:r w:rsidR="00781E22">
        <w:t xml:space="preserve"> </w:t>
      </w:r>
      <w:r w:rsidR="00781E22">
        <w:rPr>
          <w:rFonts w:hint="eastAsia"/>
        </w:rPr>
        <w:t>虚拟机在设计上是把计算和</w:t>
      </w:r>
      <w:proofErr w:type="gramStart"/>
      <w:r w:rsidR="00781E22">
        <w:rPr>
          <w:rFonts w:hint="eastAsia"/>
        </w:rPr>
        <w:t>存储分</w:t>
      </w:r>
      <w:proofErr w:type="gramEnd"/>
      <w:r w:rsidR="00781E22">
        <w:rPr>
          <w:rFonts w:hint="eastAsia"/>
        </w:rPr>
        <w:t>离开的，所以</w:t>
      </w:r>
      <w:r w:rsidR="00D34E0A">
        <w:rPr>
          <w:rFonts w:hint="eastAsia"/>
        </w:rPr>
        <w:t>在创建一台</w:t>
      </w:r>
      <w:r w:rsidR="00D34E0A">
        <w:rPr>
          <w:rFonts w:hint="eastAsia"/>
        </w:rPr>
        <w:t>Azure</w:t>
      </w:r>
      <w:r w:rsidR="00D34E0A">
        <w:rPr>
          <w:rFonts w:hint="eastAsia"/>
        </w:rPr>
        <w:t>虚拟机时，我们会使用到两个服务：计算和存储。</w:t>
      </w:r>
      <w:r w:rsidR="00781E22" w:rsidRPr="00781E22">
        <w:rPr>
          <w:rFonts w:hint="eastAsia"/>
        </w:rPr>
        <w:t>在创建虚拟机的时候，所有持久</w:t>
      </w:r>
      <w:r w:rsidR="00781E22" w:rsidRPr="00781E22">
        <w:rPr>
          <w:rFonts w:hint="eastAsia"/>
        </w:rPr>
        <w:t>VHD</w:t>
      </w:r>
      <w:r w:rsidR="00781E22" w:rsidRPr="00781E22">
        <w:rPr>
          <w:rFonts w:hint="eastAsia"/>
        </w:rPr>
        <w:t>（系统盘，数据盘</w:t>
      </w:r>
      <w:r w:rsidR="00781E22" w:rsidRPr="00781E22">
        <w:rPr>
          <w:rFonts w:hint="eastAsia"/>
        </w:rPr>
        <w:t>VHD</w:t>
      </w:r>
      <w:r w:rsidR="00781E22" w:rsidRPr="00781E22">
        <w:rPr>
          <w:rFonts w:hint="eastAsia"/>
        </w:rPr>
        <w:t>文件）都是创建在</w:t>
      </w:r>
      <w:r w:rsidR="00781E22" w:rsidRPr="00781E22">
        <w:rPr>
          <w:rFonts w:hint="eastAsia"/>
        </w:rPr>
        <w:t>Azure</w:t>
      </w:r>
      <w:r w:rsidR="00781E22" w:rsidRPr="00781E22">
        <w:rPr>
          <w:rFonts w:hint="eastAsia"/>
        </w:rPr>
        <w:t>存储里</w:t>
      </w:r>
      <w:r w:rsidR="00781E22">
        <w:rPr>
          <w:rFonts w:hint="eastAsia"/>
        </w:rPr>
        <w:t>的，而不是直接创建在虚拟</w:t>
      </w:r>
      <w:r w:rsidR="00781E22" w:rsidRPr="00781E22">
        <w:rPr>
          <w:rFonts w:hint="eastAsia"/>
        </w:rPr>
        <w:t>机所处于的物理节点上。虚拟机启动的时候，会直接从存储账户里的</w:t>
      </w:r>
      <w:r w:rsidR="00781E22" w:rsidRPr="00781E22">
        <w:rPr>
          <w:rFonts w:hint="eastAsia"/>
        </w:rPr>
        <w:t>VHD</w:t>
      </w:r>
      <w:r w:rsidR="00781E22" w:rsidRPr="00781E22">
        <w:rPr>
          <w:rFonts w:hint="eastAsia"/>
        </w:rPr>
        <w:t>文件启动引导操作系统，存储账户中</w:t>
      </w:r>
      <w:r w:rsidR="00781E22" w:rsidRPr="00781E22">
        <w:rPr>
          <w:rFonts w:hint="eastAsia"/>
        </w:rPr>
        <w:t>VHD</w:t>
      </w:r>
      <w:r w:rsidR="00781E22" w:rsidRPr="00781E22">
        <w:rPr>
          <w:rFonts w:hint="eastAsia"/>
        </w:rPr>
        <w:t>文件本质上是一个</w:t>
      </w:r>
      <w:r w:rsidR="00781E22" w:rsidRPr="00781E22">
        <w:rPr>
          <w:rFonts w:hint="eastAsia"/>
        </w:rPr>
        <w:t>blob</w:t>
      </w:r>
      <w:r w:rsidR="00781E22" w:rsidRPr="00781E22">
        <w:rPr>
          <w:rFonts w:hint="eastAsia"/>
        </w:rPr>
        <w:t>文件。其次，创建</w:t>
      </w:r>
      <w:r w:rsidR="00781E22" w:rsidRPr="00781E22">
        <w:rPr>
          <w:rFonts w:hint="eastAsia"/>
        </w:rPr>
        <w:t>VM</w:t>
      </w:r>
      <w:r w:rsidR="00781E22" w:rsidRPr="00781E22">
        <w:rPr>
          <w:rFonts w:hint="eastAsia"/>
        </w:rPr>
        <w:t>的时候，</w:t>
      </w:r>
      <w:r w:rsidR="00781E22" w:rsidRPr="00781E22">
        <w:rPr>
          <w:rFonts w:hint="eastAsia"/>
        </w:rPr>
        <w:t>Azure</w:t>
      </w:r>
      <w:r w:rsidR="00781E22" w:rsidRPr="00781E22">
        <w:rPr>
          <w:rFonts w:hint="eastAsia"/>
        </w:rPr>
        <w:t>只允许把</w:t>
      </w:r>
      <w:r w:rsidR="00781E22" w:rsidRPr="00781E22">
        <w:rPr>
          <w:rFonts w:hint="eastAsia"/>
        </w:rPr>
        <w:t>VHD</w:t>
      </w:r>
      <w:r w:rsidR="00781E22" w:rsidRPr="00781E22">
        <w:rPr>
          <w:rFonts w:hint="eastAsia"/>
        </w:rPr>
        <w:t>创建在和虚拟机在同一个区域（比如北京或者上海的数据中心）的存储里，这主要是为了保证计算节点和存储之间的网络延迟尽可能小，从而保证虚拟机的</w:t>
      </w:r>
      <w:r w:rsidR="00781E22" w:rsidRPr="00781E22">
        <w:rPr>
          <w:rFonts w:hint="eastAsia"/>
        </w:rPr>
        <w:t>IO</w:t>
      </w:r>
      <w:r w:rsidR="00781E22" w:rsidRPr="00781E22">
        <w:rPr>
          <w:rFonts w:hint="eastAsia"/>
        </w:rPr>
        <w:t>性能。</w:t>
      </w:r>
    </w:p>
    <w:p w:rsidR="005560E0" w:rsidRDefault="005560E0"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"http://acom.azurecomcdn.net/80C57D/blogmedia/blogmedia/2014/10/15/IaaSArchitecture.png"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>INCLUDEPICTURE  "http://acom.azurecomcdn.net/80C57D/blogmedia/blogmedia/2014/10/15/IaaSArchitecture.png" \* MERGEFORMATINET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aaSArchitecture" style="width:460.5pt;height:221.25pt">
            <v:imagedata r:id="rId5" r:href="rId6"/>
          </v:shape>
        </w:pic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</w:p>
    <w:p w:rsidR="00B43210" w:rsidRDefault="00B43450">
      <w:r>
        <w:rPr>
          <w:rFonts w:hint="eastAsia"/>
        </w:rPr>
        <w:t>通过</w:t>
      </w:r>
      <w:r w:rsidR="0091299F">
        <w:rPr>
          <w:rFonts w:hint="eastAsia"/>
        </w:rPr>
        <w:t>以上信息的了解，</w:t>
      </w:r>
      <w:r w:rsidR="00A6547E">
        <w:rPr>
          <w:rFonts w:hint="eastAsia"/>
        </w:rPr>
        <w:t>可以更好的帮助我们理解虚拟机迁移流程</w:t>
      </w:r>
      <w:r w:rsidR="0091299F">
        <w:rPr>
          <w:rFonts w:hint="eastAsia"/>
        </w:rPr>
        <w:t>：</w:t>
      </w:r>
    </w:p>
    <w:p w:rsidR="0091299F" w:rsidRDefault="0091299F" w:rsidP="0091299F">
      <w:pPr>
        <w:pStyle w:val="ListParagraph"/>
        <w:numPr>
          <w:ilvl w:val="0"/>
          <w:numId w:val="1"/>
        </w:numPr>
      </w:pPr>
      <w:r>
        <w:rPr>
          <w:rFonts w:hint="eastAsia"/>
        </w:rPr>
        <w:t>关闭虚拟机</w:t>
      </w:r>
    </w:p>
    <w:p w:rsidR="0091299F" w:rsidRDefault="0091299F" w:rsidP="0091299F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VHD</w:t>
      </w:r>
      <w:r>
        <w:t xml:space="preserve"> </w:t>
      </w:r>
      <w:r w:rsidR="00A6547E">
        <w:rPr>
          <w:rFonts w:hint="eastAsia"/>
        </w:rPr>
        <w:t>文件</w:t>
      </w:r>
      <w:r>
        <w:t xml:space="preserve"> </w:t>
      </w:r>
      <w:r>
        <w:rPr>
          <w:rFonts w:hint="eastAsia"/>
        </w:rPr>
        <w:t>从源区域的存储账户复制到目标区域</w:t>
      </w:r>
      <w:r w:rsidR="00A6547E">
        <w:rPr>
          <w:rFonts w:hint="eastAsia"/>
        </w:rPr>
        <w:t>的</w:t>
      </w:r>
      <w:r>
        <w:rPr>
          <w:rFonts w:hint="eastAsia"/>
        </w:rPr>
        <w:t>存储账户</w:t>
      </w:r>
    </w:p>
    <w:p w:rsidR="0091299F" w:rsidRDefault="00A6547E" w:rsidP="0091299F">
      <w:pPr>
        <w:pStyle w:val="ListParagraph"/>
        <w:numPr>
          <w:ilvl w:val="0"/>
          <w:numId w:val="1"/>
        </w:numPr>
      </w:pPr>
      <w:r>
        <w:rPr>
          <w:rFonts w:hint="eastAsia"/>
        </w:rPr>
        <w:t>通过该</w:t>
      </w:r>
      <w:r>
        <w:rPr>
          <w:rFonts w:hint="eastAsia"/>
        </w:rPr>
        <w:t>VHD</w:t>
      </w:r>
      <w:r>
        <w:rPr>
          <w:rFonts w:hint="eastAsia"/>
        </w:rPr>
        <w:t>文件</w:t>
      </w:r>
      <w:r w:rsidR="0091299F">
        <w:rPr>
          <w:rFonts w:hint="eastAsia"/>
        </w:rPr>
        <w:t>创建虚拟机磁盘</w:t>
      </w:r>
    </w:p>
    <w:p w:rsidR="0091299F" w:rsidRDefault="0091299F" w:rsidP="0091299F">
      <w:pPr>
        <w:pStyle w:val="ListParagraph"/>
        <w:numPr>
          <w:ilvl w:val="0"/>
          <w:numId w:val="1"/>
        </w:numPr>
      </w:pPr>
      <w:r>
        <w:rPr>
          <w:rFonts w:hint="eastAsia"/>
        </w:rPr>
        <w:t>从磁盘</w:t>
      </w:r>
      <w:r w:rsidR="00CD4931">
        <w:rPr>
          <w:rFonts w:hint="eastAsia"/>
        </w:rPr>
        <w:t>重新创建虚拟机并</w:t>
      </w:r>
      <w:r>
        <w:rPr>
          <w:rFonts w:hint="eastAsia"/>
        </w:rPr>
        <w:t>启动</w:t>
      </w:r>
    </w:p>
    <w:p w:rsidR="0091299F" w:rsidRPr="000D1626" w:rsidRDefault="0091299F" w:rsidP="0091299F">
      <w:pPr>
        <w:rPr>
          <w:b/>
        </w:rPr>
      </w:pPr>
      <w:r w:rsidRPr="000D1626">
        <w:rPr>
          <w:rFonts w:hint="eastAsia"/>
          <w:b/>
        </w:rPr>
        <w:t>关闭虚拟机</w:t>
      </w:r>
    </w:p>
    <w:p w:rsidR="0091299F" w:rsidRDefault="0091299F" w:rsidP="0091299F">
      <w:r>
        <w:rPr>
          <w:rFonts w:hint="eastAsia"/>
        </w:rPr>
        <w:t>在管理门户界面，选择需要迁移的虚拟机，在控制菜单中选择关闭虚拟机选项。</w:t>
      </w:r>
    </w:p>
    <w:p w:rsidR="0091299F" w:rsidRDefault="00805732" w:rsidP="0091299F">
      <w:r>
        <w:rPr>
          <w:rFonts w:ascii="Segoe UI" w:hAnsi="Segoe UI" w:cs="Segoe UI"/>
          <w:color w:val="505050"/>
          <w:sz w:val="23"/>
          <w:szCs w:val="23"/>
          <w:lang w:val="en"/>
        </w:rPr>
        <w:lastRenderedPageBreak/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"http://acom.azurecomcdn.net/80C57D/blogmedia/blogmedia/2014/10/15/ShutdownVm.png"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 "http://acom.azurecomcdn.net/80C57D/blogmedia/blogmedia/2014/10/15/ShutdownVm.png"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>
        <w:rPr>
          <w:rFonts w:ascii="Segoe UI" w:hAnsi="Segoe UI" w:cs="Segoe UI"/>
          <w:color w:val="505050"/>
          <w:sz w:val="23"/>
          <w:szCs w:val="23"/>
          <w:lang w:val="en"/>
        </w:rPr>
        <w:pict>
          <v:shape id="_x0000_i1034" type="#_x0000_t75" alt="ShutdownVm" style="width:460.5pt;height:165pt">
            <v:imagedata r:id="rId7" r:href="rId8"/>
          </v:shape>
        </w:pic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</w:p>
    <w:p w:rsidR="0091299F" w:rsidRDefault="0091299F" w:rsidP="0091299F"/>
    <w:p w:rsidR="0091299F" w:rsidRDefault="0091299F" w:rsidP="0091299F">
      <w:r>
        <w:rPr>
          <w:rFonts w:hint="eastAsia"/>
        </w:rPr>
        <w:t>或者，您也可以使用</w:t>
      </w:r>
      <w:r>
        <w:rPr>
          <w:rFonts w:hint="eastAsia"/>
        </w:rPr>
        <w:t xml:space="preserve"> Azure</w:t>
      </w:r>
      <w:r>
        <w:t xml:space="preserve"> </w:t>
      </w:r>
      <w:r>
        <w:rPr>
          <w:rFonts w:hint="eastAsia"/>
        </w:rPr>
        <w:t>PowerShell</w:t>
      </w:r>
      <w:r>
        <w:t xml:space="preserve"> cmdlet </w:t>
      </w:r>
      <w:r>
        <w:rPr>
          <w:rFonts w:hint="eastAsia"/>
        </w:rPr>
        <w:t>来完成相同的操作：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servicename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KenazTestService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vmname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"TestVM1"</w:t>
      </w:r>
    </w:p>
    <w:p w:rsidR="0091299F" w:rsidRDefault="00805732" w:rsidP="00805732"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Get-</w:t>
      </w:r>
      <w:proofErr w:type="spellStart"/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AzureVM</w:t>
      </w:r>
      <w:proofErr w:type="spellEnd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proofErr w:type="spellStart"/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ServiceName</w:t>
      </w:r>
      <w:proofErr w:type="spellEnd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$</w:t>
      </w:r>
      <w:proofErr w:type="spellStart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servicename</w:t>
      </w:r>
      <w:proofErr w:type="spellEnd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-Name</w:t>
      </w:r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$</w:t>
      </w:r>
      <w:proofErr w:type="spellStart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vmname</w:t>
      </w:r>
      <w:proofErr w:type="spellEnd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|</w:t>
      </w:r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Stop-</w:t>
      </w:r>
      <w:proofErr w:type="spellStart"/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AzureVM</w:t>
      </w:r>
      <w:proofErr w:type="spellEnd"/>
    </w:p>
    <w:p w:rsidR="0091299F" w:rsidRDefault="0091299F" w:rsidP="0091299F">
      <w:r>
        <w:rPr>
          <w:rFonts w:hint="eastAsia"/>
        </w:rPr>
        <w:t>当您进行复制操作时需要关闭虚拟机以保证文件系统的</w:t>
      </w:r>
      <w:r w:rsidR="000D1626">
        <w:rPr>
          <w:rFonts w:hint="eastAsia"/>
        </w:rPr>
        <w:t>一致性，从而避免新的</w:t>
      </w:r>
      <w:r w:rsidR="000D1626">
        <w:rPr>
          <w:rFonts w:hint="eastAsia"/>
        </w:rPr>
        <w:t>VHD</w:t>
      </w:r>
      <w:r w:rsidR="000D1626">
        <w:rPr>
          <w:rFonts w:hint="eastAsia"/>
        </w:rPr>
        <w:t>文件不能正常启动的情况。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目前还不支持</w:t>
      </w:r>
      <w:r w:rsidR="007F15BD">
        <w:rPr>
          <w:rFonts w:hint="eastAsia"/>
        </w:rPr>
        <w:t>虚拟机的实时迁移。</w:t>
      </w:r>
      <w:r w:rsidR="000D1626">
        <w:rPr>
          <w:rFonts w:hint="eastAsia"/>
        </w:rPr>
        <w:t>如果只是将</w:t>
      </w:r>
      <w:r w:rsidR="000D1626">
        <w:rPr>
          <w:rFonts w:hint="eastAsia"/>
        </w:rPr>
        <w:t>VHD</w:t>
      </w:r>
      <w:r w:rsidR="000D1626">
        <w:rPr>
          <w:rFonts w:hint="eastAsia"/>
        </w:rPr>
        <w:t>文件直接拷贝，那么</w:t>
      </w:r>
      <w:r w:rsidR="007F15BD">
        <w:rPr>
          <w:rFonts w:hint="eastAsia"/>
        </w:rPr>
        <w:t>意味着您所迁移的是一个专用的虚拟机</w:t>
      </w:r>
      <w:r w:rsidR="000D1626">
        <w:rPr>
          <w:rFonts w:hint="eastAsia"/>
        </w:rPr>
        <w:t>。</w:t>
      </w:r>
      <w:r w:rsidR="007F15BD">
        <w:rPr>
          <w:rFonts w:hint="eastAsia"/>
        </w:rPr>
        <w:t>如果您想要通过一个通用的</w:t>
      </w:r>
      <w:r w:rsidR="000D1626">
        <w:rPr>
          <w:rFonts w:hint="eastAsia"/>
        </w:rPr>
        <w:t>映像</w:t>
      </w:r>
      <w:r w:rsidR="007F15BD">
        <w:rPr>
          <w:rFonts w:hint="eastAsia"/>
        </w:rPr>
        <w:t>创建虚拟机，</w:t>
      </w:r>
      <w:r w:rsidR="000D1626">
        <w:rPr>
          <w:rFonts w:hint="eastAsia"/>
        </w:rPr>
        <w:t>那么</w:t>
      </w:r>
      <w:r w:rsidR="007F15BD">
        <w:rPr>
          <w:rFonts w:hint="eastAsia"/>
        </w:rPr>
        <w:t>在虚拟机关闭之前您需要使用系统准备工具（</w:t>
      </w:r>
      <w:r w:rsidR="007F15BD">
        <w:rPr>
          <w:rFonts w:hint="eastAsia"/>
        </w:rPr>
        <w:t>sys</w:t>
      </w:r>
      <w:r w:rsidR="007F15BD">
        <w:t>-prep</w:t>
      </w:r>
      <w:r w:rsidR="007F15BD">
        <w:rPr>
          <w:rFonts w:hint="eastAsia"/>
        </w:rPr>
        <w:t>）对</w:t>
      </w:r>
      <w:r w:rsidR="000D1626">
        <w:rPr>
          <w:rFonts w:hint="eastAsia"/>
        </w:rPr>
        <w:t>映像</w:t>
      </w:r>
      <w:r w:rsidR="007F15BD">
        <w:rPr>
          <w:rFonts w:hint="eastAsia"/>
        </w:rPr>
        <w:t>进行初始化操作。</w:t>
      </w:r>
      <w:r w:rsidR="007F15BD">
        <w:t xml:space="preserve"> </w:t>
      </w:r>
    </w:p>
    <w:p w:rsidR="0091299F" w:rsidRPr="000D1626" w:rsidRDefault="007F15BD" w:rsidP="0091299F">
      <w:pPr>
        <w:rPr>
          <w:b/>
        </w:rPr>
      </w:pPr>
      <w:r w:rsidRPr="000D1626">
        <w:rPr>
          <w:rFonts w:hint="eastAsia"/>
          <w:b/>
        </w:rPr>
        <w:t>复制</w:t>
      </w:r>
      <w:r w:rsidRPr="000D1626">
        <w:rPr>
          <w:rFonts w:hint="eastAsia"/>
          <w:b/>
        </w:rPr>
        <w:t>VHD</w:t>
      </w:r>
      <w:r w:rsidRPr="000D1626">
        <w:rPr>
          <w:b/>
        </w:rPr>
        <w:t xml:space="preserve"> </w:t>
      </w:r>
      <w:r w:rsidR="000D1626">
        <w:rPr>
          <w:rFonts w:hint="eastAsia"/>
          <w:b/>
        </w:rPr>
        <w:t>文件</w:t>
      </w:r>
    </w:p>
    <w:p w:rsidR="007F15BD" w:rsidRDefault="007F15BD" w:rsidP="0091299F"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存储服务提供</w:t>
      </w:r>
      <w:r w:rsidR="000D1626">
        <w:rPr>
          <w:rFonts w:hint="eastAsia"/>
        </w:rPr>
        <w:t>了</w:t>
      </w:r>
      <w:r>
        <w:rPr>
          <w:rFonts w:hint="eastAsia"/>
        </w:rPr>
        <w:t>将</w:t>
      </w:r>
      <w:r>
        <w:rPr>
          <w:rFonts w:hint="eastAsia"/>
        </w:rPr>
        <w:t>Blob</w:t>
      </w:r>
      <w:r>
        <w:rPr>
          <w:rFonts w:hint="eastAsia"/>
        </w:rPr>
        <w:t>从一个存储账户移动到另一个</w:t>
      </w:r>
      <w:r w:rsidR="000D1626">
        <w:rPr>
          <w:rFonts w:hint="eastAsia"/>
        </w:rPr>
        <w:t>存储</w:t>
      </w:r>
      <w:r>
        <w:rPr>
          <w:rFonts w:hint="eastAsia"/>
        </w:rPr>
        <w:t>账户的功能，所以要完成</w:t>
      </w:r>
      <w:r>
        <w:rPr>
          <w:rFonts w:hint="eastAsia"/>
        </w:rPr>
        <w:t>VHD</w:t>
      </w:r>
      <w:r>
        <w:t xml:space="preserve"> </w:t>
      </w:r>
      <w:r w:rsidR="000D1626">
        <w:rPr>
          <w:rFonts w:hint="eastAsia"/>
        </w:rPr>
        <w:t>文件</w:t>
      </w:r>
      <w:r>
        <w:rPr>
          <w:rFonts w:hint="eastAsia"/>
        </w:rPr>
        <w:t>迁移只需要</w:t>
      </w:r>
      <w:r w:rsidR="000D1626">
        <w:rPr>
          <w:rFonts w:hint="eastAsia"/>
        </w:rPr>
        <w:t>明确</w:t>
      </w:r>
      <w:r>
        <w:rPr>
          <w:rFonts w:hint="eastAsia"/>
        </w:rPr>
        <w:t>以下步骤即可：</w:t>
      </w:r>
    </w:p>
    <w:p w:rsidR="007F15BD" w:rsidRDefault="007F15BD" w:rsidP="007F15BD">
      <w:pPr>
        <w:pStyle w:val="ListParagraph"/>
        <w:numPr>
          <w:ilvl w:val="0"/>
          <w:numId w:val="2"/>
        </w:numPr>
      </w:pPr>
      <w:r>
        <w:rPr>
          <w:rFonts w:hint="eastAsia"/>
        </w:rPr>
        <w:t>确定源存储账户信息；</w:t>
      </w:r>
    </w:p>
    <w:p w:rsidR="007F15BD" w:rsidRDefault="007F15BD" w:rsidP="007F15BD">
      <w:pPr>
        <w:pStyle w:val="ListParagraph"/>
        <w:numPr>
          <w:ilvl w:val="0"/>
          <w:numId w:val="2"/>
        </w:numPr>
      </w:pPr>
      <w:r>
        <w:rPr>
          <w:rFonts w:hint="eastAsia"/>
        </w:rPr>
        <w:t>确定目标存储账户信息；</w:t>
      </w:r>
    </w:p>
    <w:p w:rsidR="00CB5A41" w:rsidRDefault="00CB5A41" w:rsidP="007F15BD">
      <w:pPr>
        <w:pStyle w:val="ListParagraph"/>
        <w:numPr>
          <w:ilvl w:val="0"/>
          <w:numId w:val="2"/>
        </w:numPr>
      </w:pPr>
      <w:r>
        <w:rPr>
          <w:rFonts w:hint="eastAsia"/>
        </w:rPr>
        <w:t>确保目标存储账户</w:t>
      </w:r>
      <w:r w:rsidR="000D1626">
        <w:rPr>
          <w:rFonts w:hint="eastAsia"/>
        </w:rPr>
        <w:t>中</w:t>
      </w:r>
      <w:r>
        <w:rPr>
          <w:rFonts w:hint="eastAsia"/>
        </w:rPr>
        <w:t>存在目标容器；</w:t>
      </w:r>
    </w:p>
    <w:p w:rsidR="00CB5A41" w:rsidRDefault="00CB5A41" w:rsidP="00CB5A41">
      <w:pPr>
        <w:pStyle w:val="ListParagraph"/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Blob</w:t>
      </w:r>
      <w:r>
        <w:rPr>
          <w:rFonts w:hint="eastAsia"/>
        </w:rPr>
        <w:t>复制操作。</w:t>
      </w:r>
    </w:p>
    <w:p w:rsidR="00CB5A41" w:rsidRDefault="00CB5A41" w:rsidP="00CB5A41">
      <w:r>
        <w:rPr>
          <w:rFonts w:hint="eastAsia"/>
        </w:rPr>
        <w:t>注意：</w:t>
      </w:r>
      <w:r w:rsidR="000D1626">
        <w:rPr>
          <w:rFonts w:hint="eastAsia"/>
        </w:rPr>
        <w:t>跨区域复制</w:t>
      </w:r>
      <w:r>
        <w:rPr>
          <w:rFonts w:hint="eastAsia"/>
        </w:rPr>
        <w:t>Blob</w:t>
      </w:r>
      <w:r>
        <w:rPr>
          <w:rFonts w:hint="eastAsia"/>
        </w:rPr>
        <w:t>时</w:t>
      </w:r>
      <w:r w:rsidR="000D1626">
        <w:rPr>
          <w:rFonts w:hint="eastAsia"/>
        </w:rPr>
        <w:t>，</w:t>
      </w:r>
      <w:r w:rsidR="00AB6AFD">
        <w:rPr>
          <w:rFonts w:hint="eastAsia"/>
        </w:rPr>
        <w:t>如果您</w:t>
      </w:r>
      <w:r w:rsidR="000D1626">
        <w:rPr>
          <w:rFonts w:hint="eastAsia"/>
        </w:rPr>
        <w:t>复制的</w:t>
      </w:r>
      <w:r w:rsidR="000D1626">
        <w:rPr>
          <w:rFonts w:hint="eastAsia"/>
        </w:rPr>
        <w:t>Blob</w:t>
      </w:r>
      <w:r w:rsidR="00AB6AFD">
        <w:rPr>
          <w:rFonts w:hint="eastAsia"/>
        </w:rPr>
        <w:t>较大</w:t>
      </w:r>
      <w:r w:rsidR="000D1626">
        <w:rPr>
          <w:rFonts w:hint="eastAsia"/>
        </w:rPr>
        <w:t>，有可能</w:t>
      </w:r>
      <w:r>
        <w:rPr>
          <w:rFonts w:hint="eastAsia"/>
        </w:rPr>
        <w:t>会</w:t>
      </w:r>
      <w:r w:rsidR="00AB6AFD">
        <w:rPr>
          <w:rFonts w:hint="eastAsia"/>
        </w:rPr>
        <w:t>出现</w:t>
      </w:r>
      <w:r>
        <w:rPr>
          <w:rFonts w:hint="eastAsia"/>
        </w:rPr>
        <w:t>花费时间</w:t>
      </w:r>
      <w:r w:rsidR="000D1626">
        <w:rPr>
          <w:rFonts w:hint="eastAsia"/>
        </w:rPr>
        <w:t>比较长的情况</w:t>
      </w:r>
      <w:r>
        <w:rPr>
          <w:rFonts w:hint="eastAsia"/>
        </w:rPr>
        <w:t>。</w:t>
      </w:r>
      <w:r w:rsidR="00AB6AFD">
        <w:rPr>
          <w:rFonts w:hint="eastAsia"/>
        </w:rPr>
        <w:t>此时更好的方法是通过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PowerShell</w:t>
      </w:r>
      <w:r w:rsidR="00AB6AFD">
        <w:rPr>
          <w:rFonts w:hint="eastAsia"/>
        </w:rPr>
        <w:t>进行操作，因为</w:t>
      </w:r>
      <w:r w:rsidR="00AB6AFD">
        <w:rPr>
          <w:rFonts w:hint="eastAsia"/>
        </w:rPr>
        <w:t>PowerShell</w:t>
      </w:r>
      <w:r w:rsidR="00AB6AFD">
        <w:rPr>
          <w:rFonts w:hint="eastAsia"/>
        </w:rPr>
        <w:t>的</w:t>
      </w:r>
      <w:r w:rsidR="00AB6AFD">
        <w:rPr>
          <w:rFonts w:hint="eastAsia"/>
        </w:rPr>
        <w:t>Start</w:t>
      </w:r>
      <w:r w:rsidR="00AB6AFD">
        <w:t>-</w:t>
      </w:r>
      <w:proofErr w:type="spellStart"/>
      <w:r w:rsidR="00AB6AFD">
        <w:t>AzureStorageBlob</w:t>
      </w:r>
      <w:r w:rsidR="00AB6AFD">
        <w:rPr>
          <w:rFonts w:hint="eastAsia"/>
        </w:rPr>
        <w:t>Copy</w:t>
      </w:r>
      <w:proofErr w:type="spellEnd"/>
      <w:r w:rsidR="00AB6AFD">
        <w:rPr>
          <w:rFonts w:hint="eastAsia"/>
        </w:rPr>
        <w:t xml:space="preserve"> </w:t>
      </w:r>
      <w:r w:rsidR="00AB6AFD">
        <w:rPr>
          <w:rFonts w:hint="eastAsia"/>
        </w:rPr>
        <w:t>命令是一个异步命令，也就是说调用后会立刻返回。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Select-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AzureSubscription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kenazsubscription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VHD blob to copy #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blobName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"KenazTestService-TestVM1-2014-8-26-15-1-55-658-0.vhd"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Source Storage Account Information #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sourceStorageAccountName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kenazsa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sourceKey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MySourceStorageAccountKey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lastRenderedPageBreak/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sourceContext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New-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AzureStorageContext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–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StorageAccountName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sourceStorageAccountName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StorageAccountKey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sourceKey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 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sourceContainer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vhds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Destination Storage Account Information #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destinationStorageAccountName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kenazdestinationsa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destinationKey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MyDestinationStorageAccountKey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destinationContext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New-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AzureStorageContext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–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StorageAccountName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destinationStorageAccountName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StorageAccountKey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destinationKey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 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Create the destination container #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destinationContainerName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destinationvhds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New-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AzureStorageContainer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-Name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destinationContainerName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-Context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destinationContext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# Copy the blob # 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505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blobCopy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=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Start-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AzureStorageBlobCopy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DestContainer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destinationContainerName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`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                       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DestContext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destinationContext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`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505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                      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SrcBlob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blobName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`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                       -Context $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sourceContext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`</w:t>
      </w:r>
    </w:p>
    <w:p w:rsidR="00CB5A41" w:rsidRDefault="00805732" w:rsidP="00805732"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                       </w:t>
      </w:r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proofErr w:type="spellStart"/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SrcContainer</w:t>
      </w:r>
      <w:proofErr w:type="spellEnd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$</w:t>
      </w:r>
      <w:proofErr w:type="spellStart"/>
      <w:r w:rsidRPr="00805732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sourceContainer</w:t>
      </w:r>
      <w:proofErr w:type="spellEnd"/>
    </w:p>
    <w:p w:rsidR="00CB5A41" w:rsidRDefault="00CB5A41" w:rsidP="00CB5A41"/>
    <w:p w:rsidR="00CB5A41" w:rsidRDefault="00AB6AFD" w:rsidP="00CB5A41">
      <w:r>
        <w:rPr>
          <w:rFonts w:hint="eastAsia"/>
        </w:rPr>
        <w:t>通过执行</w:t>
      </w:r>
      <w:r w:rsidR="00CB5A41">
        <w:rPr>
          <w:rFonts w:hint="eastAsia"/>
        </w:rPr>
        <w:t>以上</w:t>
      </w:r>
      <w:r>
        <w:rPr>
          <w:rFonts w:hint="eastAsia"/>
        </w:rPr>
        <w:t>命令</w:t>
      </w:r>
      <w:r w:rsidR="00CB5A41">
        <w:rPr>
          <w:rFonts w:hint="eastAsia"/>
        </w:rPr>
        <w:t>将会开始从您的源账户向目标账户进行</w:t>
      </w:r>
      <w:r w:rsidR="00CB5A41">
        <w:rPr>
          <w:rFonts w:hint="eastAsia"/>
        </w:rPr>
        <w:t>Blob</w:t>
      </w:r>
      <w:r w:rsidR="00CB5A41">
        <w:rPr>
          <w:rFonts w:hint="eastAsia"/>
        </w:rPr>
        <w:t>的复制操作，</w:t>
      </w:r>
      <w:r>
        <w:rPr>
          <w:rFonts w:hint="eastAsia"/>
        </w:rPr>
        <w:t>此时您</w:t>
      </w:r>
      <w:r w:rsidR="00CB5A41">
        <w:rPr>
          <w:rFonts w:hint="eastAsia"/>
        </w:rPr>
        <w:t>需要稍作等待</w:t>
      </w:r>
      <w:r>
        <w:rPr>
          <w:rFonts w:hint="eastAsia"/>
        </w:rPr>
        <w:t>以确保</w:t>
      </w:r>
      <w:r w:rsidR="00CB5A41">
        <w:rPr>
          <w:rFonts w:hint="eastAsia"/>
        </w:rPr>
        <w:t>Blob</w:t>
      </w:r>
      <w:r w:rsidR="00CB5A41">
        <w:rPr>
          <w:rFonts w:hint="eastAsia"/>
        </w:rPr>
        <w:t>能够完全的复制。如您需要查看该操作的状态，可以</w:t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t>-</w:t>
      </w:r>
      <w:proofErr w:type="spellStart"/>
      <w:r>
        <w:t>AzureStorageBlobCopyState</w:t>
      </w:r>
      <w:proofErr w:type="spellEnd"/>
      <w:r w:rsidR="00CB5A41">
        <w:rPr>
          <w:rFonts w:hint="eastAsia"/>
        </w:rPr>
        <w:t>命令</w:t>
      </w:r>
      <w:r>
        <w:rPr>
          <w:rFonts w:hint="eastAsia"/>
        </w:rPr>
        <w:t>获取复制的最新进度</w:t>
      </w:r>
      <w:r w:rsidR="00CB5A41">
        <w:rPr>
          <w:rFonts w:hint="eastAsia"/>
        </w:rPr>
        <w:t>：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proofErr w:type="gram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while(</w:t>
      </w:r>
      <w:proofErr w:type="gram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(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blobCopy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|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AzureStorageBlobCopyState</w:t>
      </w:r>
      <w:proofErr w:type="spellEnd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).Status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eq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"Pending")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{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  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Start-Sleep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s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30</w:t>
      </w:r>
    </w:p>
    <w:p w:rsidR="00805732" w:rsidRPr="00805732" w:rsidRDefault="00805732" w:rsidP="008057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   $</w:t>
      </w:r>
      <w:proofErr w:type="spellStart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blobCopy</w:t>
      </w:r>
      <w:proofErr w:type="spellEnd"/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|</w:t>
      </w:r>
      <w:r w:rsidRPr="00805732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</w:t>
      </w:r>
      <w:proofErr w:type="spellStart"/>
      <w:r w:rsidRPr="00805732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AzureStorageBlobCopyState</w:t>
      </w:r>
      <w:proofErr w:type="spellEnd"/>
    </w:p>
    <w:p w:rsidR="00CB5A41" w:rsidRDefault="00805732" w:rsidP="00805732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05732">
        <w:rPr>
          <w:rFonts w:ascii="Times New Roman" w:eastAsia="Times New Roman" w:hAnsi="Times New Roman" w:cs="Times New Roman"/>
          <w:sz w:val="24"/>
          <w:szCs w:val="24"/>
          <w:lang w:val="en"/>
        </w:rPr>
        <w:t>}</w:t>
      </w:r>
    </w:p>
    <w:p w:rsidR="00805732" w:rsidRPr="008D6A8D" w:rsidRDefault="003200D9" w:rsidP="00805732">
      <w:r w:rsidRPr="008D6A8D">
        <w:rPr>
          <w:rFonts w:hint="eastAsia"/>
        </w:rPr>
        <w:t>在完成</w:t>
      </w:r>
      <w:r w:rsidR="00805732" w:rsidRPr="008D6A8D">
        <w:t xml:space="preserve">Blob </w:t>
      </w:r>
      <w:r w:rsidR="00805732" w:rsidRPr="008D6A8D">
        <w:rPr>
          <w:rFonts w:hint="eastAsia"/>
        </w:rPr>
        <w:t>拷贝操作</w:t>
      </w:r>
      <w:r w:rsidRPr="008D6A8D">
        <w:rPr>
          <w:rFonts w:hint="eastAsia"/>
        </w:rPr>
        <w:t>后，该状态即便为“成功”。更详细的</w:t>
      </w:r>
      <w:r w:rsidRPr="008D6A8D">
        <w:rPr>
          <w:rFonts w:hint="eastAsia"/>
        </w:rPr>
        <w:t>VHD</w:t>
      </w:r>
      <w:r w:rsidRPr="008D6A8D">
        <w:rPr>
          <w:rFonts w:hint="eastAsia"/>
        </w:rPr>
        <w:t>拷贝操作示例可以参考</w:t>
      </w:r>
      <w:r w:rsidR="008D6A8D">
        <w:rPr>
          <w:rFonts w:hint="eastAsia"/>
        </w:rPr>
        <w:t xml:space="preserve"> </w:t>
      </w:r>
      <w:r w:rsidR="008D6A8D">
        <w:t xml:space="preserve"> </w:t>
      </w:r>
      <w:r w:rsidR="008D6A8D">
        <w:rPr>
          <w:rFonts w:hint="eastAsia"/>
        </w:rPr>
        <w:t>“</w:t>
      </w:r>
      <w:r w:rsidR="008D6A8D">
        <w:fldChar w:fldCharType="begin"/>
      </w:r>
      <w:r w:rsidR="008D6A8D">
        <w:instrText>HYPERLINK "https://docs.microsoft.com/en-us/azure/storage/storage-use-azcopy"</w:instrText>
      </w:r>
      <w:r w:rsidR="008D6A8D">
        <w:fldChar w:fldCharType="separate"/>
      </w:r>
      <w:r w:rsidR="008D6A8D">
        <w:rPr>
          <w:rStyle w:val="Hyperlink"/>
        </w:rPr>
        <w:t xml:space="preserve">Azure </w:t>
      </w:r>
      <w:r w:rsidR="008D6A8D">
        <w:rPr>
          <w:rStyle w:val="Hyperlink"/>
        </w:rPr>
        <w:t>虚拟机</w:t>
      </w:r>
      <w:r w:rsidR="008D6A8D">
        <w:rPr>
          <w:rStyle w:val="Hyperlink"/>
        </w:rPr>
        <w:t xml:space="preserve">: </w:t>
      </w:r>
      <w:r w:rsidR="008D6A8D">
        <w:rPr>
          <w:rStyle w:val="Hyperlink"/>
        </w:rPr>
        <w:t>跨存储账户拷贝</w:t>
      </w:r>
      <w:r w:rsidR="008D6A8D">
        <w:rPr>
          <w:rStyle w:val="Hyperlink"/>
        </w:rPr>
        <w:t xml:space="preserve"> VHDS</w:t>
      </w:r>
      <w:r w:rsidR="008D6A8D">
        <w:fldChar w:fldCharType="end"/>
      </w:r>
      <w:r w:rsidR="008D6A8D">
        <w:rPr>
          <w:rFonts w:hint="eastAsia"/>
        </w:rPr>
        <w:t>”</w:t>
      </w:r>
      <w:r w:rsidR="008D6A8D">
        <w:t xml:space="preserve"> </w:t>
      </w:r>
      <w:r w:rsidR="008D6A8D">
        <w:rPr>
          <w:rFonts w:hint="eastAsia"/>
        </w:rPr>
        <w:t>。</w:t>
      </w:r>
    </w:p>
    <w:p w:rsidR="003200D9" w:rsidRPr="003200D9" w:rsidRDefault="003200D9" w:rsidP="00805732">
      <w:pPr>
        <w:rPr>
          <w:b/>
        </w:rPr>
      </w:pPr>
      <w:r w:rsidRPr="003200D9">
        <w:rPr>
          <w:rFonts w:hint="eastAsia"/>
          <w:b/>
        </w:rPr>
        <w:t>AzCopy</w:t>
      </w:r>
      <w:r w:rsidRPr="003200D9">
        <w:rPr>
          <w:b/>
        </w:rPr>
        <w:t xml:space="preserve"> </w:t>
      </w:r>
      <w:r w:rsidRPr="003200D9">
        <w:rPr>
          <w:rFonts w:hint="eastAsia"/>
          <w:b/>
        </w:rPr>
        <w:t>复制</w:t>
      </w:r>
      <w:r w:rsidRPr="003200D9">
        <w:rPr>
          <w:rFonts w:hint="eastAsia"/>
          <w:b/>
        </w:rPr>
        <w:t xml:space="preserve"> Blob</w:t>
      </w:r>
    </w:p>
    <w:p w:rsidR="003200D9" w:rsidRPr="008D6A8D" w:rsidRDefault="003200D9" w:rsidP="00805732">
      <w:r w:rsidRPr="008D6A8D">
        <w:rPr>
          <w:rFonts w:hint="eastAsia"/>
        </w:rPr>
        <w:t>同样我们可以使用</w:t>
      </w:r>
      <w:r w:rsidRPr="008D6A8D">
        <w:rPr>
          <w:rFonts w:hint="eastAsia"/>
        </w:rPr>
        <w:t>AzCopy</w:t>
      </w:r>
      <w:r w:rsidRPr="008D6A8D">
        <w:t xml:space="preserve"> </w:t>
      </w:r>
      <w:r w:rsidRPr="008D6A8D">
        <w:rPr>
          <w:rFonts w:hint="eastAsia"/>
        </w:rPr>
        <w:t>工具</w:t>
      </w:r>
      <w:r w:rsidR="008D6A8D">
        <w:rPr>
          <w:rFonts w:hint="eastAsia"/>
        </w:rPr>
        <w:t>（</w:t>
      </w:r>
      <w:hyperlink r:id="rId9" w:history="1">
        <w:r w:rsidR="008D6A8D" w:rsidRPr="008D6A8D">
          <w:rPr>
            <w:rStyle w:val="Hyperlink"/>
            <w:rFonts w:hint="eastAsia"/>
          </w:rPr>
          <w:t>下载地址</w:t>
        </w:r>
      </w:hyperlink>
      <w:r w:rsidR="008D6A8D">
        <w:rPr>
          <w:rFonts w:hint="eastAsia"/>
        </w:rPr>
        <w:t>）</w:t>
      </w:r>
      <w:r w:rsidRPr="008D6A8D">
        <w:rPr>
          <w:rFonts w:hint="eastAsia"/>
        </w:rPr>
        <w:t>完成</w:t>
      </w:r>
      <w:r w:rsidRPr="008D6A8D">
        <w:rPr>
          <w:rFonts w:hint="eastAsia"/>
        </w:rPr>
        <w:t>Blob</w:t>
      </w:r>
      <w:r w:rsidRPr="008D6A8D">
        <w:rPr>
          <w:rFonts w:hint="eastAsia"/>
        </w:rPr>
        <w:t>的复制操作。如下是存储账户间</w:t>
      </w:r>
      <w:r w:rsidRPr="008D6A8D">
        <w:rPr>
          <w:rFonts w:hint="eastAsia"/>
        </w:rPr>
        <w:t>Blob</w:t>
      </w:r>
      <w:r w:rsidRPr="008D6A8D">
        <w:rPr>
          <w:rFonts w:hint="eastAsia"/>
        </w:rPr>
        <w:t>复制命令：</w:t>
      </w:r>
    </w:p>
    <w:p w:rsidR="003200D9" w:rsidRDefault="003200D9" w:rsidP="00805732">
      <w:pPr>
        <w:rPr>
          <w:rStyle w:val="com"/>
          <w:lang w:val="en"/>
        </w:rPr>
      </w:pPr>
      <w:r>
        <w:rPr>
          <w:rStyle w:val="com"/>
          <w:lang w:val="en"/>
        </w:rPr>
        <w:t>mycontainer1 https://destaccount.blob.core.windows.net/mycontainer2 /</w:t>
      </w:r>
      <w:proofErr w:type="gramStart"/>
      <w:r>
        <w:rPr>
          <w:rStyle w:val="com"/>
          <w:lang w:val="en"/>
        </w:rPr>
        <w:t>sourcekey:key</w:t>
      </w:r>
      <w:proofErr w:type="gramEnd"/>
      <w:r>
        <w:rPr>
          <w:rStyle w:val="com"/>
          <w:lang w:val="en"/>
        </w:rPr>
        <w:t>1 /destkey:key2 abc.txt</w:t>
      </w:r>
    </w:p>
    <w:p w:rsidR="003200D9" w:rsidRDefault="008D6A8D" w:rsidP="00805732">
      <w:pPr>
        <w:rPr>
          <w:rFonts w:hint="eastAsia"/>
        </w:rPr>
      </w:pPr>
      <w:r>
        <w:rPr>
          <w:rFonts w:hint="eastAsia"/>
        </w:rPr>
        <w:t>关于如何使用</w:t>
      </w:r>
      <w:r>
        <w:rPr>
          <w:rFonts w:hint="eastAsia"/>
        </w:rPr>
        <w:t>AzCopy</w:t>
      </w:r>
      <w:r>
        <w:t xml:space="preserve"> </w:t>
      </w:r>
      <w:r>
        <w:rPr>
          <w:rFonts w:hint="eastAsia"/>
        </w:rPr>
        <w:t>工具更详细的</w:t>
      </w:r>
      <w:r>
        <w:rPr>
          <w:rFonts w:hint="eastAsia"/>
        </w:rPr>
        <w:t>参考</w:t>
      </w:r>
      <w:r>
        <w:rPr>
          <w:rFonts w:hint="eastAsia"/>
        </w:rPr>
        <w:t>资料</w:t>
      </w:r>
      <w:r>
        <w:rPr>
          <w:rFonts w:hint="eastAsia"/>
        </w:rPr>
        <w:t>:</w:t>
      </w:r>
      <w:r>
        <w:t xml:space="preserve"> “</w:t>
      </w:r>
      <w:hyperlink r:id="rId10" w:history="1">
        <w:r w:rsidRPr="008D6A8D">
          <w:rPr>
            <w:rStyle w:val="Hyperlink"/>
            <w:rFonts w:hint="eastAsia"/>
          </w:rPr>
          <w:t>使用</w:t>
        </w:r>
        <w:r w:rsidRPr="008D6A8D">
          <w:rPr>
            <w:rStyle w:val="Hyperlink"/>
            <w:rFonts w:hint="eastAsia"/>
          </w:rPr>
          <w:t>AzCopy</w:t>
        </w:r>
        <w:r w:rsidRPr="008D6A8D">
          <w:rPr>
            <w:rStyle w:val="Hyperlink"/>
            <w:rFonts w:hint="eastAsia"/>
          </w:rPr>
          <w:t>工具移动数据</w:t>
        </w:r>
      </w:hyperlink>
      <w:r>
        <w:t>”</w:t>
      </w:r>
      <w:r>
        <w:rPr>
          <w:rFonts w:hint="eastAsia"/>
        </w:rPr>
        <w:t>。</w:t>
      </w:r>
    </w:p>
    <w:p w:rsidR="00C70FAE" w:rsidRDefault="00C70FAE" w:rsidP="00CB5A41">
      <w:pPr>
        <w:rPr>
          <w:b/>
        </w:rPr>
      </w:pPr>
    </w:p>
    <w:p w:rsidR="00CB5A41" w:rsidRPr="00104AFB" w:rsidRDefault="00CB5A41" w:rsidP="00CB5A41">
      <w:pPr>
        <w:rPr>
          <w:b/>
        </w:rPr>
      </w:pPr>
      <w:r w:rsidRPr="00104AFB">
        <w:rPr>
          <w:rFonts w:hint="eastAsia"/>
          <w:b/>
        </w:rPr>
        <w:t>创建虚拟机磁盘</w:t>
      </w:r>
    </w:p>
    <w:p w:rsidR="00F44B53" w:rsidRDefault="00CB5A41" w:rsidP="0091299F">
      <w:r>
        <w:rPr>
          <w:rFonts w:hint="eastAsia"/>
        </w:rPr>
        <w:lastRenderedPageBreak/>
        <w:t>此时您复制到目标存储账户中的仅仅是一个</w:t>
      </w:r>
      <w:r>
        <w:rPr>
          <w:rFonts w:hint="eastAsia"/>
        </w:rPr>
        <w:t>Blob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F44B53">
        <w:rPr>
          <w:rFonts w:hint="eastAsia"/>
        </w:rPr>
        <w:t>您需要创建一个虚拟机磁盘以让虚拟机可以从该</w:t>
      </w:r>
      <w:r w:rsidR="00F44B53">
        <w:rPr>
          <w:rFonts w:hint="eastAsia"/>
        </w:rPr>
        <w:t>Blob</w:t>
      </w:r>
      <w:r w:rsidR="00F44B53">
        <w:rPr>
          <w:rFonts w:hint="eastAsia"/>
        </w:rPr>
        <w:t>启动。在经典管理门户中选择“磁盘”标签页，并且点击“创建”以完成虚拟机磁盘的创建工作。</w:t>
      </w:r>
    </w:p>
    <w:p w:rsidR="00F44B53" w:rsidRDefault="005560E0" w:rsidP="0091299F"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"http://acom.azurecomcdn.net/80C57D/blogmedia/blogmedia/2014/10/15/VirtualMachineDisks.png"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>INCLUDEPICTURE  "http://acom.azurecomcdn.net/80C57D/blogmedia/blogmedia/2014/10/15/VirtualMachineDisks.png" \* MERGEFORMATINET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 w:rsidR="00805732">
        <w:rPr>
          <w:rFonts w:ascii="Segoe UI" w:hAnsi="Segoe UI" w:cs="Segoe UI"/>
          <w:color w:val="505050"/>
          <w:sz w:val="23"/>
          <w:szCs w:val="23"/>
          <w:lang w:val="en"/>
        </w:rPr>
        <w:pict>
          <v:shape id="_x0000_i1027" type="#_x0000_t75" alt="VirtualMachineDisks" style="width:460.5pt;height:156pt">
            <v:imagedata r:id="rId11" r:href="rId12"/>
          </v:shape>
        </w:pic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</w:p>
    <w:p w:rsidR="00F44B53" w:rsidRDefault="00F44B53" w:rsidP="0091299F">
      <w:r>
        <w:rPr>
          <w:rFonts w:hint="eastAsia"/>
        </w:rPr>
        <w:t>注意：以上操作是用来</w:t>
      </w:r>
      <w:proofErr w:type="gramStart"/>
      <w:r>
        <w:rPr>
          <w:rFonts w:hint="eastAsia"/>
        </w:rPr>
        <w:t>加载未</w:t>
      </w:r>
      <w:proofErr w:type="gramEnd"/>
      <w:r>
        <w:rPr>
          <w:rFonts w:hint="eastAsia"/>
        </w:rPr>
        <w:t>进行一般化操作的</w:t>
      </w:r>
      <w:r>
        <w:rPr>
          <w:rFonts w:hint="eastAsia"/>
        </w:rPr>
        <w:t>VHD</w:t>
      </w:r>
      <w:r>
        <w:rPr>
          <w:rFonts w:hint="eastAsia"/>
        </w:rPr>
        <w:t>文件，如您想要使</w:t>
      </w:r>
      <w:r>
        <w:rPr>
          <w:rFonts w:hint="eastAsia"/>
        </w:rPr>
        <w:t>VHD</w:t>
      </w:r>
      <w:r>
        <w:rPr>
          <w:rFonts w:hint="eastAsia"/>
        </w:rPr>
        <w:t>作为映像来加载，</w:t>
      </w:r>
      <w:r w:rsidR="005550B2">
        <w:rPr>
          <w:rFonts w:hint="eastAsia"/>
        </w:rPr>
        <w:t>您</w:t>
      </w:r>
      <w:r>
        <w:rPr>
          <w:rFonts w:hint="eastAsia"/>
        </w:rPr>
        <w:t>需要重启虚拟机，</w:t>
      </w:r>
      <w:r w:rsidR="005550B2">
        <w:rPr>
          <w:rFonts w:hint="eastAsia"/>
        </w:rPr>
        <w:t>通过</w:t>
      </w:r>
      <w:proofErr w:type="spellStart"/>
      <w:r w:rsidR="005550B2">
        <w:rPr>
          <w:rFonts w:hint="eastAsia"/>
        </w:rPr>
        <w:t>sysperp</w:t>
      </w:r>
      <w:proofErr w:type="spellEnd"/>
      <w:r w:rsidR="005550B2">
        <w:rPr>
          <w:rFonts w:hint="eastAsia"/>
        </w:rPr>
        <w:t>工具进行初始化，复制</w:t>
      </w:r>
      <w:r w:rsidR="005550B2">
        <w:rPr>
          <w:rFonts w:hint="eastAsia"/>
        </w:rPr>
        <w:t>Blob</w:t>
      </w:r>
      <w:r w:rsidR="005550B2">
        <w:rPr>
          <w:rFonts w:hint="eastAsia"/>
        </w:rPr>
        <w:t>，最后添加该</w:t>
      </w:r>
      <w:r w:rsidR="005550B2">
        <w:rPr>
          <w:rFonts w:hint="eastAsia"/>
        </w:rPr>
        <w:t>Blob</w:t>
      </w:r>
      <w:r w:rsidR="005550B2">
        <w:rPr>
          <w:rFonts w:hint="eastAsia"/>
        </w:rPr>
        <w:t>为映像（而非磁盘）。</w:t>
      </w:r>
    </w:p>
    <w:p w:rsidR="005550B2" w:rsidRDefault="005550B2" w:rsidP="0091299F"/>
    <w:p w:rsidR="005550B2" w:rsidRDefault="005550B2" w:rsidP="0091299F">
      <w:r>
        <w:rPr>
          <w:rFonts w:hint="eastAsia"/>
        </w:rPr>
        <w:t>在</w:t>
      </w:r>
      <w:r>
        <w:rPr>
          <w:rFonts w:hint="eastAsia"/>
        </w:rPr>
        <w:t>VHD</w:t>
      </w:r>
      <w:r>
        <w:t xml:space="preserve"> </w:t>
      </w:r>
      <w:r>
        <w:rPr>
          <w:rFonts w:hint="eastAsia"/>
        </w:rPr>
        <w:t>URL</w:t>
      </w:r>
      <w:r>
        <w:rPr>
          <w:rFonts w:hint="eastAsia"/>
        </w:rPr>
        <w:t>选项处选择目标容器中复制过来的</w:t>
      </w:r>
      <w:r>
        <w:rPr>
          <w:rFonts w:hint="eastAsia"/>
        </w:rPr>
        <w:t>Blob</w:t>
      </w:r>
      <w:r>
        <w:rPr>
          <w:rFonts w:hint="eastAsia"/>
        </w:rPr>
        <w:t>，勾选上“</w:t>
      </w:r>
      <w:r>
        <w:rPr>
          <w:rFonts w:hint="eastAsia"/>
        </w:rPr>
        <w:t>VHD</w:t>
      </w:r>
      <w:r>
        <w:rPr>
          <w:rFonts w:hint="eastAsia"/>
        </w:rPr>
        <w:t>包含操作系统”，该选项表明您所创建的磁盘对象</w:t>
      </w:r>
      <w:r w:rsidR="00104AFB">
        <w:rPr>
          <w:rFonts w:hint="eastAsia"/>
        </w:rPr>
        <w:t>是用作</w:t>
      </w:r>
      <w:r>
        <w:rPr>
          <w:rFonts w:hint="eastAsia"/>
        </w:rPr>
        <w:t>OS</w:t>
      </w:r>
      <w:r>
        <w:rPr>
          <w:rFonts w:hint="eastAsia"/>
        </w:rPr>
        <w:t>磁盘使用的，而</w:t>
      </w:r>
      <w:proofErr w:type="gramStart"/>
      <w:r>
        <w:rPr>
          <w:rFonts w:hint="eastAsia"/>
        </w:rPr>
        <w:t>非作为</w:t>
      </w:r>
      <w:proofErr w:type="gramEnd"/>
      <w:r>
        <w:rPr>
          <w:rFonts w:hint="eastAsia"/>
        </w:rPr>
        <w:t>数据磁盘使用。</w:t>
      </w:r>
    </w:p>
    <w:p w:rsidR="005550B2" w:rsidRDefault="005560E0" w:rsidP="0091299F">
      <w:r>
        <w:rPr>
          <w:rFonts w:ascii="Segoe UI" w:hAnsi="Segoe UI" w:cs="Segoe UI"/>
          <w:color w:val="505050"/>
          <w:sz w:val="23"/>
          <w:szCs w:val="23"/>
          <w:lang w:val="en"/>
        </w:rPr>
        <w:lastRenderedPageBreak/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"http://acom.azurecomcdn.net/80C57D/blogmedia/blogmedia/2014/10/15/CreateVHD.png"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>INCLUDEPICTURE  "http://acom.azurecomcdn.net/80C57D/blogmedia/blogmedia/2014/10/15/CreateVHD.png" \* MERGEFORMATINET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</w:instrTex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 w:rsidR="00805732">
        <w:rPr>
          <w:rFonts w:ascii="Segoe UI" w:hAnsi="Segoe UI" w:cs="Segoe UI"/>
          <w:color w:val="505050"/>
          <w:sz w:val="23"/>
          <w:szCs w:val="23"/>
          <w:lang w:val="en"/>
        </w:rPr>
        <w:pict>
          <v:shape id="_x0000_i1028" type="#_x0000_t75" alt="CreateVHD" style="width:433.5pt;height:363pt">
            <v:imagedata r:id="rId13" r:href="rId14"/>
          </v:shape>
        </w:pict>
      </w:r>
      <w:r w:rsidR="00C70FAE"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</w:p>
    <w:p w:rsidR="00C70FAE" w:rsidRDefault="005550B2" w:rsidP="0091299F">
      <w:r>
        <w:rPr>
          <w:rFonts w:hint="eastAsia"/>
        </w:rPr>
        <w:t>注意：如果</w:t>
      </w:r>
      <w:r w:rsidR="001C290E">
        <w:rPr>
          <w:rFonts w:hint="eastAsia"/>
        </w:rPr>
        <w:t>在附加磁盘时</w:t>
      </w:r>
      <w:r>
        <w:rPr>
          <w:rFonts w:hint="eastAsia"/>
        </w:rPr>
        <w:t>遇到该错误提示“</w:t>
      </w:r>
      <w:r>
        <w:rPr>
          <w:rFonts w:hint="eastAsia"/>
        </w:rPr>
        <w:t>Blob</w:t>
      </w:r>
      <w:r>
        <w:t xml:space="preserve"> </w:t>
      </w:r>
      <w:r>
        <w:rPr>
          <w:rFonts w:hint="eastAsia"/>
        </w:rPr>
        <w:t>出现冲突</w:t>
      </w:r>
      <w:r>
        <w:t>….</w:t>
      </w:r>
      <w:r>
        <w:rPr>
          <w:rFonts w:hint="eastAsia"/>
        </w:rPr>
        <w:t>”</w:t>
      </w:r>
      <w:r w:rsidR="001C290E">
        <w:rPr>
          <w:rFonts w:hint="eastAsia"/>
        </w:rPr>
        <w:t>，您需要</w:t>
      </w:r>
      <w:r w:rsidR="00104AFB">
        <w:rPr>
          <w:rFonts w:hint="eastAsia"/>
        </w:rPr>
        <w:t>返回</w:t>
      </w:r>
      <w:r w:rsidR="001C290E">
        <w:rPr>
          <w:rFonts w:hint="eastAsia"/>
        </w:rPr>
        <w:t>上一步</w:t>
      </w:r>
      <w:r w:rsidR="00104AFB">
        <w:rPr>
          <w:rFonts w:hint="eastAsia"/>
        </w:rPr>
        <w:t>确保</w:t>
      </w:r>
      <w:r w:rsidR="00C70FAE">
        <w:rPr>
          <w:rFonts w:hint="eastAsia"/>
        </w:rPr>
        <w:t xml:space="preserve"> VHD</w:t>
      </w:r>
      <w:r w:rsidR="00C70FAE">
        <w:t xml:space="preserve"> </w:t>
      </w:r>
      <w:r w:rsidR="00C70FAE">
        <w:rPr>
          <w:rFonts w:hint="eastAsia"/>
        </w:rPr>
        <w:t>复制操作已经完成。</w:t>
      </w:r>
    </w:p>
    <w:p w:rsidR="00C70FAE" w:rsidRDefault="00C70FAE" w:rsidP="0091299F">
      <w:pPr>
        <w:rPr>
          <w:rFonts w:hint="eastAsia"/>
        </w:rPr>
      </w:pP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"http://acom.azurecomcdn.net/80C57D/blogmedia/blogmedia/2014/10/15/LeaseCOnflict.png"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begin"/>
      </w:r>
      <w:r>
        <w:rPr>
          <w:rFonts w:ascii="Segoe UI" w:hAnsi="Segoe UI" w:cs="Segoe UI"/>
          <w:color w:val="505050"/>
          <w:sz w:val="23"/>
          <w:szCs w:val="23"/>
          <w:lang w:val="en"/>
        </w:rPr>
        <w:instrText xml:space="preserve"> INCLUDEPICTURE  "http://acom.azurecomcdn.net/80C57D/blogmedia/blogmedia/2014/10/15/LeaseCOnflict.png" \* MERGEFORMATINET </w:instrTex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separate"/>
      </w:r>
      <w:r>
        <w:rPr>
          <w:rFonts w:ascii="Segoe UI" w:hAnsi="Segoe UI" w:cs="Segoe UI"/>
          <w:color w:val="505050"/>
          <w:sz w:val="23"/>
          <w:szCs w:val="23"/>
          <w:lang w:val="en"/>
        </w:rPr>
        <w:pict>
          <v:shape id="_x0000_i1036" type="#_x0000_t75" alt="LeaseCOnflict" style="width:460.5pt;height:120.75pt">
            <v:imagedata r:id="rId15" r:href="rId16"/>
          </v:shape>
        </w:pict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  <w:r>
        <w:rPr>
          <w:rFonts w:ascii="Segoe UI" w:hAnsi="Segoe UI" w:cs="Segoe UI"/>
          <w:color w:val="505050"/>
          <w:sz w:val="23"/>
          <w:szCs w:val="23"/>
          <w:lang w:val="en"/>
        </w:rPr>
        <w:fldChar w:fldCharType="end"/>
      </w:r>
    </w:p>
    <w:p w:rsidR="001C290E" w:rsidRDefault="001C290E" w:rsidP="0091299F">
      <w:r>
        <w:rPr>
          <w:rFonts w:hint="eastAsia"/>
        </w:rPr>
        <w:t>同样您也可以通过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命令来进行该操作。</w:t>
      </w:r>
    </w:p>
    <w:p w:rsidR="00C70FAE" w:rsidRPr="00C70FAE" w:rsidRDefault="00C70FAE" w:rsidP="00C70F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5050"/>
          <w:sz w:val="21"/>
          <w:szCs w:val="21"/>
          <w:lang w:val="en"/>
        </w:rPr>
      </w:pP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Add-</w:t>
      </w:r>
      <w:proofErr w:type="spellStart"/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AzureDisk</w:t>
      </w:r>
      <w:proofErr w:type="spellEnd"/>
      <w:r w:rsidRPr="00C70FAE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DiskName</w:t>
      </w:r>
      <w:proofErr w:type="spellEnd"/>
      <w:r w:rsidRPr="00C70FAE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proofErr w:type="spellStart"/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myMigratedTestVM</w:t>
      </w:r>
      <w:proofErr w:type="spellEnd"/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</w:t>
      </w:r>
      <w:r w:rsidRPr="00C70FAE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`</w:t>
      </w:r>
    </w:p>
    <w:p w:rsidR="00C70FAE" w:rsidRPr="00C70FAE" w:rsidRDefault="00C70FAE" w:rsidP="00C70F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           -OS Linux `</w:t>
      </w:r>
    </w:p>
    <w:p w:rsidR="00C70FAE" w:rsidRPr="00C70FAE" w:rsidRDefault="00C70FAE" w:rsidP="00C70FA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5050"/>
          <w:sz w:val="21"/>
          <w:szCs w:val="21"/>
          <w:lang w:val="en"/>
        </w:rPr>
      </w:pPr>
      <w:r w:rsidRPr="00C70FAE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           </w:t>
      </w: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-</w:t>
      </w:r>
      <w:proofErr w:type="spellStart"/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MediaLocation</w:t>
      </w:r>
      <w:proofErr w:type="spellEnd"/>
      <w:r w:rsidRPr="00C70FAE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"https://kenazdestinationsa.blob.core.windows.net/destinationvhds/KenazTestService-TestVM1-2014-8-26-16-16-48-522-0.vhd"</w:t>
      </w:r>
      <w:r w:rsidRPr="00C70FAE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C70FAE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`</w:t>
      </w:r>
    </w:p>
    <w:p w:rsidR="00C70FAE" w:rsidRDefault="00C70FAE" w:rsidP="00C70FAE">
      <w:r w:rsidRPr="00C70FA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-Verbose</w:t>
      </w:r>
    </w:p>
    <w:p w:rsidR="001C290E" w:rsidRDefault="001C290E" w:rsidP="0091299F">
      <w:r>
        <w:rPr>
          <w:rFonts w:hint="eastAsia"/>
        </w:rPr>
        <w:lastRenderedPageBreak/>
        <w:t>以上步骤完成后，在虚拟机磁盘标签页就会出现您刚刚创建的磁盘。</w:t>
      </w:r>
    </w:p>
    <w:p w:rsidR="001C290E" w:rsidRPr="00104AFB" w:rsidRDefault="001C290E" w:rsidP="0091299F">
      <w:pPr>
        <w:rPr>
          <w:b/>
        </w:rPr>
      </w:pPr>
      <w:r w:rsidRPr="00104AFB">
        <w:rPr>
          <w:rFonts w:hint="eastAsia"/>
          <w:b/>
        </w:rPr>
        <w:t>创建虚拟机</w:t>
      </w:r>
    </w:p>
    <w:p w:rsidR="001C290E" w:rsidRDefault="001C290E" w:rsidP="0091299F">
      <w:r>
        <w:rPr>
          <w:rFonts w:hint="eastAsia"/>
        </w:rPr>
        <w:t>此时您可以使用刚刚创建好的磁盘来创建虚拟机，</w:t>
      </w:r>
      <w:r w:rsidR="00B93B44">
        <w:rPr>
          <w:rFonts w:hint="eastAsia"/>
        </w:rPr>
        <w:t>在经典管理门户</w:t>
      </w:r>
      <w:r w:rsidR="00104AFB">
        <w:rPr>
          <w:rFonts w:hint="eastAsia"/>
        </w:rPr>
        <w:t>中</w:t>
      </w:r>
      <w:r w:rsidR="00D30A21">
        <w:rPr>
          <w:rFonts w:hint="eastAsia"/>
        </w:rPr>
        <w:t>，选择从库中创建虚拟机并且选择您刚刚创建好的磁盘。</w:t>
      </w:r>
    </w:p>
    <w:p w:rsidR="005560E0" w:rsidRDefault="005560E0" w:rsidP="0091299F"/>
    <w:p w:rsidR="00D30A21" w:rsidRDefault="005560E0" w:rsidP="0091299F">
      <w:r>
        <w:fldChar w:fldCharType="begin"/>
      </w:r>
      <w:r>
        <w:instrText xml:space="preserve"> INCLUDEPICTURE "http://acom.azurecomcdn.net/80C57D/blogmedia/blogmedia/2014/10/15/LinuxVM.png" \* MERGEFORMATINET </w:instrText>
      </w:r>
      <w:r>
        <w:fldChar w:fldCharType="separate"/>
      </w:r>
      <w:r w:rsidR="00C70FAE">
        <w:fldChar w:fldCharType="begin"/>
      </w:r>
      <w:r w:rsidR="00C70FAE">
        <w:instrText xml:space="preserve"> </w:instrText>
      </w:r>
      <w:r w:rsidR="00C70FAE">
        <w:instrText>INCLUDEPICTURE  "http://acom.azurecomcdn.net/80C57D/blogmedia/blogmedia/2014/10/15/LinuxVM.png" \* MERGEFORMATINET</w:instrText>
      </w:r>
      <w:r w:rsidR="00C70FAE">
        <w:instrText xml:space="preserve"> </w:instrText>
      </w:r>
      <w:r w:rsidR="00C70FAE">
        <w:fldChar w:fldCharType="separate"/>
      </w:r>
      <w:r w:rsidR="00805732">
        <w:pict>
          <v:shape id="_x0000_i1030" type="#_x0000_t75" alt="" style="width:457.5pt;height:255.75pt">
            <v:imagedata r:id="rId17" r:href="rId18"/>
          </v:shape>
        </w:pict>
      </w:r>
      <w:r w:rsidR="00C70FAE">
        <w:fldChar w:fldCharType="end"/>
      </w:r>
      <w:r>
        <w:fldChar w:fldCharType="end"/>
      </w:r>
    </w:p>
    <w:p w:rsidR="00D30A21" w:rsidRDefault="00D30A21" w:rsidP="0091299F">
      <w:r>
        <w:rPr>
          <w:rFonts w:hint="eastAsia"/>
        </w:rPr>
        <w:t>注意：如果您迁移的虚拟机已有一个已经配置好的存储池（或者您需要磁盘驱动器的字母排序与之前一致），则您需要</w:t>
      </w:r>
      <w:proofErr w:type="gramStart"/>
      <w:r>
        <w:rPr>
          <w:rFonts w:hint="eastAsia"/>
        </w:rPr>
        <w:t>记录下源虚拟机</w:t>
      </w:r>
      <w:proofErr w:type="gramEnd"/>
      <w:r>
        <w:rPr>
          <w:rFonts w:hint="eastAsia"/>
        </w:rPr>
        <w:t>的</w:t>
      </w:r>
      <w:r>
        <w:rPr>
          <w:rFonts w:hint="eastAsia"/>
        </w:rPr>
        <w:t>VHD</w:t>
      </w:r>
      <w:r>
        <w:rPr>
          <w:rFonts w:hint="eastAsia"/>
        </w:rPr>
        <w:t>的</w:t>
      </w:r>
      <w:r>
        <w:rPr>
          <w:rFonts w:hint="eastAsia"/>
        </w:rPr>
        <w:t>LUN</w:t>
      </w:r>
      <w:r>
        <w:rPr>
          <w:rFonts w:hint="eastAsia"/>
        </w:rPr>
        <w:t>编号，并且</w:t>
      </w:r>
      <w:r w:rsidR="00104AFB">
        <w:rPr>
          <w:rFonts w:hint="eastAsia"/>
        </w:rPr>
        <w:t>确保</w:t>
      </w:r>
      <w:r>
        <w:rPr>
          <w:rFonts w:hint="eastAsia"/>
        </w:rPr>
        <w:t>数据磁盘</w:t>
      </w:r>
      <w:r w:rsidR="00920DE5">
        <w:rPr>
          <w:rFonts w:hint="eastAsia"/>
        </w:rPr>
        <w:t>在目标虚拟机上</w:t>
      </w:r>
      <w:r w:rsidR="00104AFB">
        <w:rPr>
          <w:rFonts w:hint="eastAsia"/>
        </w:rPr>
        <w:t>对应了正确的</w:t>
      </w:r>
      <w:r>
        <w:rPr>
          <w:rFonts w:hint="eastAsia"/>
        </w:rPr>
        <w:t>LUN</w:t>
      </w:r>
      <w:r>
        <w:rPr>
          <w:rFonts w:hint="eastAsia"/>
        </w:rPr>
        <w:t>编号。</w:t>
      </w:r>
    </w:p>
    <w:p w:rsidR="00D30A21" w:rsidRDefault="00D30A21" w:rsidP="0091299F"/>
    <w:p w:rsidR="00D30A21" w:rsidRDefault="0015219C" w:rsidP="0091299F">
      <w:r>
        <w:rPr>
          <w:rFonts w:hint="eastAsia"/>
        </w:rPr>
        <w:t>现在您的虚拟机已经在目标存储账户中</w:t>
      </w:r>
      <w:r w:rsidR="00920DE5">
        <w:rPr>
          <w:rFonts w:hint="eastAsia"/>
        </w:rPr>
        <w:t>可以</w:t>
      </w:r>
      <w:r>
        <w:rPr>
          <w:rFonts w:hint="eastAsia"/>
        </w:rPr>
        <w:t>正常运行了。</w:t>
      </w:r>
    </w:p>
    <w:p w:rsidR="001C290E" w:rsidRPr="001C290E" w:rsidRDefault="001C290E" w:rsidP="0091299F"/>
    <w:sectPr w:rsidR="001C290E" w:rsidRPr="001C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12DD7"/>
    <w:multiLevelType w:val="hybridMultilevel"/>
    <w:tmpl w:val="104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A321A"/>
    <w:multiLevelType w:val="hybridMultilevel"/>
    <w:tmpl w:val="125A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12"/>
    <w:rsid w:val="000D1626"/>
    <w:rsid w:val="00104AFB"/>
    <w:rsid w:val="0015219C"/>
    <w:rsid w:val="001C290E"/>
    <w:rsid w:val="003200D9"/>
    <w:rsid w:val="00481297"/>
    <w:rsid w:val="005550B2"/>
    <w:rsid w:val="005560E0"/>
    <w:rsid w:val="00564F83"/>
    <w:rsid w:val="006139CF"/>
    <w:rsid w:val="00781E22"/>
    <w:rsid w:val="007C6924"/>
    <w:rsid w:val="007F15BD"/>
    <w:rsid w:val="00805732"/>
    <w:rsid w:val="008241B7"/>
    <w:rsid w:val="008B40A6"/>
    <w:rsid w:val="008D6A8D"/>
    <w:rsid w:val="0091299F"/>
    <w:rsid w:val="00920DE5"/>
    <w:rsid w:val="00A6547E"/>
    <w:rsid w:val="00A70A27"/>
    <w:rsid w:val="00AB6AFD"/>
    <w:rsid w:val="00B43450"/>
    <w:rsid w:val="00B93B44"/>
    <w:rsid w:val="00C70FAE"/>
    <w:rsid w:val="00CB5A41"/>
    <w:rsid w:val="00CD4931"/>
    <w:rsid w:val="00D30A21"/>
    <w:rsid w:val="00D34E0A"/>
    <w:rsid w:val="00F44B53"/>
    <w:rsid w:val="00F7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6E7B"/>
  <w15:chartTrackingRefBased/>
  <w15:docId w15:val="{CFD8C615-E5EB-461E-95F7-9AD79140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3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60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732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05050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732"/>
    <w:rPr>
      <w:rFonts w:ascii="Consolas" w:eastAsia="Times New Roman" w:hAnsi="Consolas" w:cs="Courier New"/>
      <w:color w:val="505050"/>
      <w:sz w:val="21"/>
      <w:szCs w:val="21"/>
      <w:shd w:val="clear" w:color="auto" w:fill="EEEEEE"/>
    </w:rPr>
  </w:style>
  <w:style w:type="character" w:customStyle="1" w:styleId="pln1">
    <w:name w:val="pln1"/>
    <w:basedOn w:val="DefaultParagraphFont"/>
    <w:rsid w:val="00805732"/>
    <w:rPr>
      <w:color w:val="000000"/>
    </w:rPr>
  </w:style>
  <w:style w:type="character" w:customStyle="1" w:styleId="pun">
    <w:name w:val="pun"/>
    <w:basedOn w:val="DefaultParagraphFont"/>
    <w:rsid w:val="00805732"/>
  </w:style>
  <w:style w:type="character" w:customStyle="1" w:styleId="str">
    <w:name w:val="str"/>
    <w:basedOn w:val="DefaultParagraphFont"/>
    <w:rsid w:val="00805732"/>
  </w:style>
  <w:style w:type="character" w:customStyle="1" w:styleId="typ">
    <w:name w:val="typ"/>
    <w:basedOn w:val="DefaultParagraphFont"/>
    <w:rsid w:val="00805732"/>
  </w:style>
  <w:style w:type="character" w:customStyle="1" w:styleId="com">
    <w:name w:val="com"/>
    <w:basedOn w:val="DefaultParagraphFont"/>
    <w:rsid w:val="00805732"/>
  </w:style>
  <w:style w:type="character" w:customStyle="1" w:styleId="kwd">
    <w:name w:val="kwd"/>
    <w:basedOn w:val="DefaultParagraphFont"/>
    <w:rsid w:val="00805732"/>
  </w:style>
  <w:style w:type="character" w:customStyle="1" w:styleId="lit">
    <w:name w:val="lit"/>
    <w:basedOn w:val="DefaultParagraphFont"/>
    <w:rsid w:val="0080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0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37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acom.azurecomcdn.net/80C57D/blogmedia/blogmedia/2014/10/15/ShutdownVm.png" TargetMode="External"/><Relationship Id="rId13" Type="http://schemas.openxmlformats.org/officeDocument/2006/relationships/image" Target="media/image4.png"/><Relationship Id="rId18" Type="http://schemas.openxmlformats.org/officeDocument/2006/relationships/image" Target="http://acom.azurecomcdn.net/80C57D/blogmedia/blogmedia/2014/10/15/LinuxVM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://acom.azurecomcdn.net/80C57D/blogmedia/blogmedia/2014/10/15/VirtualMachineDisks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http://acom.azurecomcdn.net/80C57D/blogmedia/blogmedia/2014/10/15/LeaseCOnflict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http://acom.azurecomcdn.net/80C57D/blogmedia/blogmedia/2014/10/15/IaaSArchitecture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zh-cn/azure/storage/storage-use-azco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ka.ms/downloadazcopy" TargetMode="External"/><Relationship Id="rId14" Type="http://schemas.openxmlformats.org/officeDocument/2006/relationships/image" Target="http://acom.azurecomcdn.net/80C57D/blogmedia/blogmedia/2014/10/15/CreateVH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 (Shang Hai Wei Chuang Ruan Jian)</dc:creator>
  <cp:keywords/>
  <dc:description/>
  <cp:lastModifiedBy>David Tang (Shang Hai Wei Chuang Ruan Jian)</cp:lastModifiedBy>
  <cp:revision>8</cp:revision>
  <dcterms:created xsi:type="dcterms:W3CDTF">2016-11-25T01:28:00Z</dcterms:created>
  <dcterms:modified xsi:type="dcterms:W3CDTF">2016-11-25T10:25:00Z</dcterms:modified>
</cp:coreProperties>
</file>