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7EDDF" w14:textId="2F997D3B" w:rsidR="00D25381" w:rsidRPr="00D25381" w:rsidRDefault="00D25381" w:rsidP="00D25381">
      <w:pPr>
        <w:jc w:val="center"/>
        <w:rPr>
          <w:rFonts w:cstheme="minorHAnsi"/>
          <w:b/>
          <w:bCs/>
          <w:sz w:val="24"/>
          <w:szCs w:val="24"/>
          <w:lang w:val="en-US"/>
        </w:rPr>
      </w:pPr>
      <w:r w:rsidRPr="00D25381">
        <w:rPr>
          <w:rFonts w:cstheme="minorHAnsi"/>
          <w:b/>
          <w:bCs/>
          <w:sz w:val="24"/>
          <w:szCs w:val="24"/>
          <w:lang w:val="en-US"/>
        </w:rPr>
        <w:t>To do with Valérie 24/11/23</w:t>
      </w:r>
    </w:p>
    <w:p w14:paraId="521D73F4" w14:textId="77777777" w:rsidR="00D25381" w:rsidRPr="00D25381" w:rsidRDefault="00D25381" w:rsidP="00D25381">
      <w:pPr>
        <w:pStyle w:val="Paragraphedeliste"/>
        <w:numPr>
          <w:ilvl w:val="0"/>
          <w:numId w:val="6"/>
        </w:numPr>
        <w:jc w:val="both"/>
        <w:rPr>
          <w:rFonts w:cstheme="minorHAnsi"/>
          <w:sz w:val="24"/>
          <w:szCs w:val="24"/>
          <w:lang w:val="en-US"/>
        </w:rPr>
      </w:pPr>
      <w:r w:rsidRPr="00D25381">
        <w:rPr>
          <w:rFonts w:cstheme="minorHAnsi"/>
          <w:sz w:val="24"/>
          <w:szCs w:val="24"/>
          <w:lang w:val="en-US"/>
        </w:rPr>
        <w:t xml:space="preserve">Look at the results we have and confirm the comments below. </w:t>
      </w:r>
    </w:p>
    <w:p w14:paraId="4EF63FDE" w14:textId="77777777" w:rsidR="00D25381" w:rsidRPr="00D25381" w:rsidRDefault="00D25381" w:rsidP="00D25381">
      <w:pPr>
        <w:pStyle w:val="Paragraphedeliste"/>
        <w:numPr>
          <w:ilvl w:val="0"/>
          <w:numId w:val="6"/>
        </w:numPr>
        <w:jc w:val="both"/>
        <w:rPr>
          <w:rFonts w:cstheme="minorHAnsi"/>
          <w:sz w:val="24"/>
          <w:szCs w:val="24"/>
          <w:lang w:val="en-US"/>
        </w:rPr>
      </w:pPr>
      <w:r w:rsidRPr="00D25381">
        <w:rPr>
          <w:rFonts w:cstheme="minorHAnsi"/>
          <w:sz w:val="24"/>
          <w:szCs w:val="24"/>
          <w:lang w:val="en-US"/>
        </w:rPr>
        <w:t>Compare more precisely CCM and ICM for error contamination.</w:t>
      </w:r>
    </w:p>
    <w:p w14:paraId="57FCF486" w14:textId="77777777" w:rsidR="00D25381" w:rsidRPr="00D25381" w:rsidRDefault="00D25381" w:rsidP="00D25381">
      <w:pPr>
        <w:pStyle w:val="Paragraphedeliste"/>
        <w:numPr>
          <w:ilvl w:val="0"/>
          <w:numId w:val="6"/>
        </w:numPr>
        <w:jc w:val="both"/>
        <w:rPr>
          <w:rFonts w:cstheme="minorHAnsi"/>
          <w:sz w:val="24"/>
          <w:szCs w:val="24"/>
          <w:lang w:val="en-US"/>
        </w:rPr>
      </w:pPr>
      <w:r w:rsidRPr="00D25381">
        <w:rPr>
          <w:rFonts w:cstheme="minorHAnsi"/>
          <w:sz w:val="24"/>
          <w:szCs w:val="24"/>
          <w:lang w:val="en-US"/>
        </w:rPr>
        <w:t>Run simulations with x contamination with larger values for alphac, and with error contamination with larger values of mec (not possible to take mec=-1280 and 5%, the code breaks down).</w:t>
      </w:r>
    </w:p>
    <w:p w14:paraId="1E3DA075" w14:textId="77777777" w:rsidR="00D25381" w:rsidRPr="00D25381" w:rsidRDefault="00D25381" w:rsidP="00D25381">
      <w:pPr>
        <w:pStyle w:val="Paragraphedeliste"/>
        <w:numPr>
          <w:ilvl w:val="0"/>
          <w:numId w:val="6"/>
        </w:numPr>
        <w:jc w:val="both"/>
        <w:rPr>
          <w:rFonts w:cstheme="minorHAnsi"/>
          <w:sz w:val="24"/>
          <w:szCs w:val="24"/>
          <w:lang w:val="en-US"/>
        </w:rPr>
      </w:pPr>
      <w:r w:rsidRPr="00D25381">
        <w:rPr>
          <w:rFonts w:cstheme="minorHAnsi"/>
          <w:sz w:val="24"/>
          <w:szCs w:val="24"/>
          <w:lang w:val="en-US"/>
        </w:rPr>
        <w:t>Try nrep=250 to check the stability of the results.</w:t>
      </w:r>
    </w:p>
    <w:p w14:paraId="3D4171EF" w14:textId="77777777" w:rsidR="00D25381" w:rsidRPr="00D25381" w:rsidRDefault="00D25381" w:rsidP="00D25381">
      <w:pPr>
        <w:pStyle w:val="Paragraphedeliste"/>
        <w:numPr>
          <w:ilvl w:val="0"/>
          <w:numId w:val="6"/>
        </w:numPr>
        <w:jc w:val="both"/>
        <w:rPr>
          <w:rFonts w:cstheme="minorHAnsi"/>
          <w:sz w:val="24"/>
          <w:szCs w:val="24"/>
          <w:lang w:val="en-US"/>
        </w:rPr>
      </w:pPr>
      <w:r w:rsidRPr="00D25381">
        <w:rPr>
          <w:rFonts w:cstheme="minorHAnsi"/>
          <w:sz w:val="24"/>
          <w:szCs w:val="24"/>
          <w:lang w:val="en-US"/>
        </w:rPr>
        <w:t xml:space="preserve">Try simulations with k=8, </w:t>
      </w:r>
    </w:p>
    <w:p w14:paraId="51CCDA73" w14:textId="77777777" w:rsidR="000556DF" w:rsidRDefault="00D25381" w:rsidP="000556DF">
      <w:pPr>
        <w:pStyle w:val="Paragraphedeliste"/>
        <w:numPr>
          <w:ilvl w:val="0"/>
          <w:numId w:val="6"/>
        </w:numPr>
        <w:jc w:val="both"/>
        <w:rPr>
          <w:rFonts w:cstheme="minorHAnsi"/>
          <w:sz w:val="24"/>
          <w:szCs w:val="24"/>
          <w:lang w:val="en-US"/>
        </w:rPr>
      </w:pPr>
      <w:r w:rsidRPr="00D25381">
        <w:rPr>
          <w:rFonts w:cstheme="minorHAnsi"/>
          <w:sz w:val="24"/>
          <w:szCs w:val="24"/>
          <w:lang w:val="en-US"/>
        </w:rPr>
        <w:t>Generate randomly the second column of the X matrix with different values for the different cases and keep it fixed in the repetitions. Concerning the X contamination, we can either keep the contamination as it is known (multiplication by alphac) or use a shift  (see for Agostinelli and Yohai bottom of page 1770).</w:t>
      </w:r>
    </w:p>
    <w:p w14:paraId="55AD4CCB" w14:textId="673003DC" w:rsidR="00D25381" w:rsidRDefault="00D25381" w:rsidP="000556DF">
      <w:pPr>
        <w:pStyle w:val="Paragraphedeliste"/>
        <w:numPr>
          <w:ilvl w:val="0"/>
          <w:numId w:val="6"/>
        </w:numPr>
        <w:jc w:val="both"/>
        <w:rPr>
          <w:rFonts w:cstheme="minorHAnsi"/>
          <w:sz w:val="24"/>
          <w:szCs w:val="24"/>
          <w:lang w:val="en-US"/>
        </w:rPr>
      </w:pPr>
      <w:r w:rsidRPr="000556DF">
        <w:rPr>
          <w:rFonts w:cstheme="minorHAnsi"/>
          <w:sz w:val="24"/>
          <w:szCs w:val="24"/>
          <w:lang w:val="en-US"/>
        </w:rPr>
        <w:t>Try to compare the code with Claudio with Monte Carlo simulations</w:t>
      </w:r>
      <w:r w:rsidR="000556DF">
        <w:rPr>
          <w:rFonts w:cstheme="minorHAnsi"/>
          <w:sz w:val="24"/>
          <w:szCs w:val="24"/>
          <w:lang w:val="en-US"/>
        </w:rPr>
        <w:t xml:space="preserve"> (see remark below)</w:t>
      </w:r>
      <w:r w:rsidRPr="000556DF">
        <w:rPr>
          <w:rFonts w:cstheme="minorHAnsi"/>
          <w:sz w:val="24"/>
          <w:szCs w:val="24"/>
          <w:lang w:val="en-US"/>
        </w:rPr>
        <w:t>.</w:t>
      </w:r>
    </w:p>
    <w:p w14:paraId="0AD394BC" w14:textId="77777777" w:rsidR="000556DF" w:rsidRPr="000556DF" w:rsidRDefault="000556DF" w:rsidP="000556DF">
      <w:pPr>
        <w:pStyle w:val="Paragraphedeliste"/>
        <w:jc w:val="both"/>
        <w:rPr>
          <w:rFonts w:cstheme="minorHAnsi"/>
          <w:sz w:val="24"/>
          <w:szCs w:val="24"/>
          <w:lang w:val="en-US"/>
        </w:rPr>
      </w:pPr>
    </w:p>
    <w:p w14:paraId="24698A3C" w14:textId="42F8965D" w:rsidR="003F3E92" w:rsidRPr="00D25381" w:rsidRDefault="00C7541D" w:rsidP="00B13104">
      <w:pPr>
        <w:jc w:val="center"/>
        <w:rPr>
          <w:rFonts w:cstheme="minorHAnsi"/>
          <w:b/>
          <w:bCs/>
          <w:sz w:val="24"/>
          <w:szCs w:val="24"/>
          <w:lang w:val="en-US"/>
        </w:rPr>
      </w:pPr>
      <w:r w:rsidRPr="00D25381">
        <w:rPr>
          <w:rFonts w:cstheme="minorHAnsi"/>
          <w:b/>
          <w:bCs/>
          <w:sz w:val="24"/>
          <w:szCs w:val="24"/>
          <w:lang w:val="en-US"/>
        </w:rPr>
        <w:t>Comments on simulation results</w:t>
      </w:r>
      <w:r w:rsidR="00B13104" w:rsidRPr="00D25381">
        <w:rPr>
          <w:rFonts w:cstheme="minorHAnsi"/>
          <w:b/>
          <w:bCs/>
          <w:sz w:val="24"/>
          <w:szCs w:val="24"/>
          <w:lang w:val="en-US"/>
        </w:rPr>
        <w:t xml:space="preserve"> with Rik and Valérie  2</w:t>
      </w:r>
      <w:r w:rsidR="00D22322" w:rsidRPr="00D25381">
        <w:rPr>
          <w:rFonts w:cstheme="minorHAnsi"/>
          <w:b/>
          <w:bCs/>
          <w:sz w:val="24"/>
          <w:szCs w:val="24"/>
          <w:lang w:val="en-US"/>
        </w:rPr>
        <w:t>2</w:t>
      </w:r>
      <w:r w:rsidR="00B13104" w:rsidRPr="00D25381">
        <w:rPr>
          <w:rFonts w:cstheme="minorHAnsi"/>
          <w:b/>
          <w:bCs/>
          <w:sz w:val="24"/>
          <w:szCs w:val="24"/>
          <w:lang w:val="en-US"/>
        </w:rPr>
        <w:t>/11/23</w:t>
      </w:r>
    </w:p>
    <w:p w14:paraId="64D95202" w14:textId="40943854" w:rsidR="00F72A13" w:rsidRPr="00D25381" w:rsidRDefault="00BC231A" w:rsidP="00122705">
      <w:pPr>
        <w:pStyle w:val="Paragraphedeliste"/>
        <w:numPr>
          <w:ilvl w:val="0"/>
          <w:numId w:val="3"/>
        </w:numPr>
        <w:rPr>
          <w:rFonts w:cstheme="minorHAnsi"/>
          <w:b/>
          <w:bCs/>
          <w:sz w:val="24"/>
          <w:szCs w:val="24"/>
          <w:lang w:val="en-US"/>
        </w:rPr>
      </w:pPr>
      <w:r w:rsidRPr="00D25381">
        <w:rPr>
          <w:rFonts w:cstheme="minorHAnsi"/>
          <w:b/>
          <w:bCs/>
          <w:sz w:val="24"/>
          <w:szCs w:val="24"/>
          <w:lang w:val="en-US"/>
        </w:rPr>
        <w:t>CCM</w:t>
      </w:r>
    </w:p>
    <w:p w14:paraId="2D8EC281" w14:textId="1FF10404" w:rsidR="00C7541D" w:rsidRPr="00D25381" w:rsidRDefault="00C7541D" w:rsidP="000556DF">
      <w:pPr>
        <w:ind w:firstLine="708"/>
        <w:rPr>
          <w:rFonts w:cstheme="minorHAnsi"/>
          <w:sz w:val="24"/>
          <w:szCs w:val="24"/>
          <w:lang w:val="en-US"/>
        </w:rPr>
      </w:pPr>
      <w:r w:rsidRPr="00D25381">
        <w:rPr>
          <w:rFonts w:cstheme="minorHAnsi"/>
          <w:sz w:val="24"/>
          <w:szCs w:val="24"/>
          <w:lang w:val="en-US"/>
        </w:rPr>
        <w:t>1- CCM</w:t>
      </w:r>
      <w:r w:rsidR="00D22322" w:rsidRPr="00D25381">
        <w:rPr>
          <w:rFonts w:cstheme="minorHAnsi"/>
          <w:sz w:val="24"/>
          <w:szCs w:val="24"/>
          <w:lang w:val="en-US"/>
        </w:rPr>
        <w:t xml:space="preserve">, rc=0 </w:t>
      </w:r>
      <w:r w:rsidRPr="00D25381">
        <w:rPr>
          <w:rFonts w:cstheme="minorHAnsi"/>
          <w:sz w:val="24"/>
          <w:szCs w:val="24"/>
          <w:lang w:val="en-US"/>
        </w:rPr>
        <w:t xml:space="preserve">with contamination on the error with proportion of outliers varying from 0% to 30% </w:t>
      </w:r>
    </w:p>
    <w:p w14:paraId="4E3AC0E3" w14:textId="40DCA858" w:rsidR="00D22322" w:rsidRPr="00D25381" w:rsidRDefault="00D22322" w:rsidP="00D22322">
      <w:pPr>
        <w:pStyle w:val="Paragraphedeliste"/>
        <w:numPr>
          <w:ilvl w:val="0"/>
          <w:numId w:val="1"/>
        </w:numPr>
        <w:rPr>
          <w:rFonts w:cstheme="minorHAnsi"/>
          <w:sz w:val="24"/>
          <w:szCs w:val="24"/>
          <w:lang w:val="en-US"/>
        </w:rPr>
      </w:pPr>
      <w:r w:rsidRPr="00D25381">
        <w:rPr>
          <w:rFonts w:cstheme="minorHAnsi"/>
          <w:sz w:val="24"/>
          <w:szCs w:val="24"/>
          <w:lang w:val="en-US"/>
        </w:rPr>
        <w:t>For</w:t>
      </w:r>
      <w:r w:rsidR="00C7541D" w:rsidRPr="00D25381">
        <w:rPr>
          <w:rFonts w:cstheme="minorHAnsi"/>
          <w:sz w:val="24"/>
          <w:szCs w:val="24"/>
          <w:lang w:val="en-US"/>
        </w:rPr>
        <w:t xml:space="preserve"> mec=-40, behavior of the robust beta estimators not very different from MLE</w:t>
      </w:r>
      <w:r w:rsidRPr="00D25381">
        <w:rPr>
          <w:rFonts w:cstheme="minorHAnsi"/>
          <w:sz w:val="24"/>
          <w:szCs w:val="24"/>
          <w:lang w:val="en-US"/>
        </w:rPr>
        <w:t xml:space="preserve"> and deviate for larger contamination</w:t>
      </w:r>
      <w:r w:rsidR="00C7541D" w:rsidRPr="00D25381">
        <w:rPr>
          <w:rFonts w:cstheme="minorHAnsi"/>
          <w:sz w:val="24"/>
          <w:szCs w:val="24"/>
          <w:lang w:val="en-US"/>
        </w:rPr>
        <w:t xml:space="preserve">. </w:t>
      </w:r>
      <w:r w:rsidR="009F7DE7" w:rsidRPr="009F7DE7">
        <w:rPr>
          <w:rFonts w:cstheme="minorHAnsi"/>
          <w:color w:val="FF0000"/>
          <w:sz w:val="24"/>
          <w:szCs w:val="24"/>
          <w:lang w:val="en-US"/>
        </w:rPr>
        <w:t>The best estimate is ctau</w:t>
      </w:r>
      <w:r w:rsidR="009F7DE7">
        <w:rPr>
          <w:rFonts w:cstheme="minorHAnsi"/>
          <w:color w:val="FF0000"/>
          <w:sz w:val="24"/>
          <w:szCs w:val="24"/>
          <w:lang w:val="en-US"/>
        </w:rPr>
        <w:t xml:space="preserve"> with comparable </w:t>
      </w:r>
      <w:r w:rsidR="002F5BF7">
        <w:rPr>
          <w:rFonts w:cstheme="minorHAnsi"/>
          <w:color w:val="FF0000"/>
          <w:sz w:val="24"/>
          <w:szCs w:val="24"/>
          <w:lang w:val="en-US"/>
        </w:rPr>
        <w:t>estimates</w:t>
      </w:r>
      <w:r w:rsidR="009F7DE7">
        <w:rPr>
          <w:rFonts w:cstheme="minorHAnsi"/>
          <w:color w:val="FF0000"/>
          <w:sz w:val="24"/>
          <w:szCs w:val="24"/>
          <w:lang w:val="en-US"/>
        </w:rPr>
        <w:t xml:space="preserve"> as MLE</w:t>
      </w:r>
      <w:r w:rsidR="009F7DE7" w:rsidRPr="00F90978">
        <w:rPr>
          <w:rFonts w:cstheme="minorHAnsi"/>
          <w:color w:val="FF0000"/>
          <w:sz w:val="24"/>
          <w:szCs w:val="24"/>
          <w:lang w:val="en-US"/>
        </w:rPr>
        <w:t>.</w:t>
      </w:r>
      <w:r w:rsidR="00F90978" w:rsidRPr="00F90978">
        <w:rPr>
          <w:rFonts w:cstheme="minorHAnsi"/>
          <w:color w:val="FF0000"/>
          <w:sz w:val="24"/>
          <w:szCs w:val="24"/>
          <w:lang w:val="en-US"/>
        </w:rPr>
        <w:t xml:space="preserve"> The MM estimates are better than S estimates.</w:t>
      </w:r>
      <w:r w:rsidR="009F7DE7">
        <w:rPr>
          <w:rFonts w:cstheme="minorHAnsi"/>
          <w:sz w:val="24"/>
          <w:szCs w:val="24"/>
          <w:lang w:val="en-US"/>
        </w:rPr>
        <w:t xml:space="preserve"> </w:t>
      </w:r>
      <w:r w:rsidR="00C7541D" w:rsidRPr="00D25381">
        <w:rPr>
          <w:rFonts w:cstheme="minorHAnsi"/>
          <w:sz w:val="24"/>
          <w:szCs w:val="24"/>
          <w:lang w:val="en-US"/>
        </w:rPr>
        <w:t>For theta</w:t>
      </w:r>
      <w:r w:rsidRPr="00D25381">
        <w:rPr>
          <w:rFonts w:cstheme="minorHAnsi"/>
          <w:sz w:val="24"/>
          <w:szCs w:val="24"/>
          <w:lang w:val="en-US"/>
        </w:rPr>
        <w:t>,</w:t>
      </w:r>
      <w:r w:rsidR="00C7541D" w:rsidRPr="00D25381">
        <w:rPr>
          <w:rFonts w:cstheme="minorHAnsi"/>
          <w:sz w:val="24"/>
          <w:szCs w:val="24"/>
          <w:lang w:val="en-US"/>
        </w:rPr>
        <w:t xml:space="preserve"> S and MLE are similar and cTAU is</w:t>
      </w:r>
      <w:r w:rsidR="00F24924" w:rsidRPr="00D25381">
        <w:rPr>
          <w:rFonts w:cstheme="minorHAnsi"/>
          <w:sz w:val="24"/>
          <w:szCs w:val="24"/>
          <w:lang w:val="en-US"/>
        </w:rPr>
        <w:t xml:space="preserve"> a bit</w:t>
      </w:r>
      <w:r w:rsidR="00C7541D" w:rsidRPr="00D25381">
        <w:rPr>
          <w:rFonts w:cstheme="minorHAnsi"/>
          <w:sz w:val="24"/>
          <w:szCs w:val="24"/>
          <w:lang w:val="en-US"/>
        </w:rPr>
        <w:t xml:space="preserve"> worse</w:t>
      </w:r>
      <w:r w:rsidR="007E12E9" w:rsidRPr="00D25381">
        <w:rPr>
          <w:rFonts w:cstheme="minorHAnsi"/>
          <w:sz w:val="24"/>
          <w:szCs w:val="24"/>
          <w:lang w:val="en-US"/>
        </w:rPr>
        <w:t>.</w:t>
      </w:r>
      <w:r w:rsidRPr="00D25381">
        <w:rPr>
          <w:rFonts w:cstheme="minorHAnsi"/>
          <w:sz w:val="24"/>
          <w:szCs w:val="24"/>
          <w:lang w:val="en-US"/>
        </w:rPr>
        <w:t xml:space="preserve"> </w:t>
      </w:r>
    </w:p>
    <w:p w14:paraId="3809C704" w14:textId="78351134" w:rsidR="00D22322" w:rsidRPr="00D25381" w:rsidRDefault="00D22322" w:rsidP="00D22322">
      <w:pPr>
        <w:pStyle w:val="Paragraphedeliste"/>
        <w:numPr>
          <w:ilvl w:val="0"/>
          <w:numId w:val="1"/>
        </w:numPr>
        <w:rPr>
          <w:rFonts w:cstheme="minorHAnsi"/>
          <w:sz w:val="24"/>
          <w:szCs w:val="24"/>
          <w:lang w:val="en-US"/>
        </w:rPr>
      </w:pPr>
      <w:r w:rsidRPr="00D25381">
        <w:rPr>
          <w:rFonts w:cstheme="minorHAnsi"/>
          <w:sz w:val="24"/>
          <w:szCs w:val="24"/>
          <w:lang w:val="en-US"/>
        </w:rPr>
        <w:t xml:space="preserve">For </w:t>
      </w:r>
      <w:r w:rsidR="00FF1E3E" w:rsidRPr="00D25381">
        <w:rPr>
          <w:rFonts w:cstheme="minorHAnsi"/>
          <w:sz w:val="24"/>
          <w:szCs w:val="24"/>
          <w:lang w:val="en-US"/>
        </w:rPr>
        <w:t>mec=</w:t>
      </w:r>
      <w:r w:rsidRPr="00D25381">
        <w:rPr>
          <w:rFonts w:cstheme="minorHAnsi"/>
          <w:sz w:val="24"/>
          <w:szCs w:val="24"/>
          <w:lang w:val="en-US"/>
        </w:rPr>
        <w:t xml:space="preserve">-80, all robust estimators are better than MLE with S the best. All estimates deviate for larger contamination. </w:t>
      </w:r>
      <w:r w:rsidR="00F90978">
        <w:rPr>
          <w:rFonts w:cstheme="minorHAnsi"/>
          <w:color w:val="FF0000"/>
          <w:sz w:val="24"/>
          <w:szCs w:val="24"/>
          <w:lang w:val="en-US"/>
        </w:rPr>
        <w:t>The MM estimate</w:t>
      </w:r>
      <w:r w:rsidR="00F90978" w:rsidRPr="00F90978">
        <w:rPr>
          <w:rFonts w:cstheme="minorHAnsi"/>
          <w:color w:val="FF0000"/>
          <w:sz w:val="24"/>
          <w:szCs w:val="24"/>
          <w:lang w:val="en-US"/>
        </w:rPr>
        <w:t xml:space="preserve"> are between the </w:t>
      </w:r>
      <w:r w:rsidR="00F90978">
        <w:rPr>
          <w:rFonts w:cstheme="minorHAnsi"/>
          <w:color w:val="FF0000"/>
          <w:sz w:val="24"/>
          <w:szCs w:val="24"/>
          <w:lang w:val="en-US"/>
        </w:rPr>
        <w:t>c</w:t>
      </w:r>
      <w:r w:rsidR="00F90978" w:rsidRPr="00F90978">
        <w:rPr>
          <w:rFonts w:cstheme="minorHAnsi"/>
          <w:color w:val="FF0000"/>
          <w:sz w:val="24"/>
          <w:szCs w:val="24"/>
          <w:lang w:val="en-US"/>
        </w:rPr>
        <w:t xml:space="preserve">tau and MLE </w:t>
      </w:r>
      <w:r w:rsidR="002F5BF7">
        <w:rPr>
          <w:rFonts w:cstheme="minorHAnsi"/>
          <w:color w:val="FF0000"/>
          <w:sz w:val="24"/>
          <w:szCs w:val="24"/>
          <w:lang w:val="en-US"/>
        </w:rPr>
        <w:t>estimates</w:t>
      </w:r>
      <w:r w:rsidR="00F90978" w:rsidRPr="00F90978">
        <w:rPr>
          <w:rFonts w:cstheme="minorHAnsi"/>
          <w:color w:val="FF0000"/>
          <w:sz w:val="24"/>
          <w:szCs w:val="24"/>
          <w:lang w:val="en-US"/>
        </w:rPr>
        <w:t>.</w:t>
      </w:r>
      <w:r w:rsidR="00F90978">
        <w:rPr>
          <w:rFonts w:cstheme="minorHAnsi"/>
          <w:sz w:val="24"/>
          <w:szCs w:val="24"/>
          <w:lang w:val="en-US"/>
        </w:rPr>
        <w:t xml:space="preserve"> </w:t>
      </w:r>
      <w:r w:rsidRPr="00D25381">
        <w:rPr>
          <w:rFonts w:cstheme="minorHAnsi"/>
          <w:sz w:val="24"/>
          <w:szCs w:val="24"/>
          <w:lang w:val="en-US"/>
        </w:rPr>
        <w:t>For theta1, 2 and 3, S is better than MLE which is better than cTAU. For theta</w:t>
      </w:r>
      <w:r w:rsidR="00F24924" w:rsidRPr="00D25381">
        <w:rPr>
          <w:rFonts w:cstheme="minorHAnsi"/>
          <w:sz w:val="24"/>
          <w:szCs w:val="24"/>
          <w:lang w:val="en-US"/>
        </w:rPr>
        <w:t>4</w:t>
      </w:r>
      <w:r w:rsidRPr="00D25381">
        <w:rPr>
          <w:rFonts w:cstheme="minorHAnsi"/>
          <w:sz w:val="24"/>
          <w:szCs w:val="24"/>
          <w:lang w:val="en-US"/>
        </w:rPr>
        <w:t>, S is comparable to MLE and cTAU is much better.</w:t>
      </w:r>
    </w:p>
    <w:p w14:paraId="6B9B0819" w14:textId="772B2143" w:rsidR="00C7541D" w:rsidRPr="00D25381" w:rsidRDefault="00D22322" w:rsidP="00D22322">
      <w:pPr>
        <w:pStyle w:val="Paragraphedeliste"/>
        <w:numPr>
          <w:ilvl w:val="0"/>
          <w:numId w:val="1"/>
        </w:numPr>
        <w:rPr>
          <w:rFonts w:cstheme="minorHAnsi"/>
          <w:sz w:val="24"/>
          <w:szCs w:val="24"/>
          <w:lang w:val="en-US"/>
        </w:rPr>
      </w:pPr>
      <w:r w:rsidRPr="00D25381">
        <w:rPr>
          <w:rFonts w:cstheme="minorHAnsi"/>
          <w:sz w:val="24"/>
          <w:szCs w:val="24"/>
          <w:lang w:val="en-US"/>
        </w:rPr>
        <w:t xml:space="preserve">For </w:t>
      </w:r>
      <w:r w:rsidR="00C7541D" w:rsidRPr="00D25381">
        <w:rPr>
          <w:rFonts w:cstheme="minorHAnsi"/>
          <w:sz w:val="24"/>
          <w:szCs w:val="24"/>
          <w:lang w:val="en-US"/>
        </w:rPr>
        <w:t xml:space="preserve">mec=-160, the S </w:t>
      </w:r>
      <w:r w:rsidR="003E6403" w:rsidRPr="00D25381">
        <w:rPr>
          <w:rFonts w:cstheme="minorHAnsi"/>
          <w:sz w:val="24"/>
          <w:szCs w:val="24"/>
          <w:lang w:val="en-US"/>
        </w:rPr>
        <w:t>and cTAU are comparable for beta while MLE deviates a lot when the co</w:t>
      </w:r>
      <w:r w:rsidR="00C7541D" w:rsidRPr="00D25381">
        <w:rPr>
          <w:rFonts w:cstheme="minorHAnsi"/>
          <w:sz w:val="24"/>
          <w:szCs w:val="24"/>
          <w:lang w:val="en-US"/>
        </w:rPr>
        <w:t xml:space="preserve">ntamination </w:t>
      </w:r>
      <w:r w:rsidR="003E6403" w:rsidRPr="00D25381">
        <w:rPr>
          <w:rFonts w:cstheme="minorHAnsi"/>
          <w:sz w:val="24"/>
          <w:szCs w:val="24"/>
          <w:lang w:val="en-US"/>
        </w:rPr>
        <w:t>increases</w:t>
      </w:r>
      <w:r w:rsidR="00C7541D" w:rsidRPr="00D25381">
        <w:rPr>
          <w:rFonts w:cstheme="minorHAnsi"/>
          <w:sz w:val="24"/>
          <w:szCs w:val="24"/>
          <w:lang w:val="en-US"/>
        </w:rPr>
        <w:t xml:space="preserve">. </w:t>
      </w:r>
      <w:r w:rsidR="003E6403" w:rsidRPr="00D25381">
        <w:rPr>
          <w:rFonts w:cstheme="minorHAnsi"/>
          <w:sz w:val="24"/>
          <w:szCs w:val="24"/>
          <w:lang w:val="en-US"/>
        </w:rPr>
        <w:t>MM deterio</w:t>
      </w:r>
      <w:r w:rsidR="00F24924" w:rsidRPr="00D25381">
        <w:rPr>
          <w:rFonts w:cstheme="minorHAnsi"/>
          <w:sz w:val="24"/>
          <w:szCs w:val="24"/>
          <w:lang w:val="en-US"/>
        </w:rPr>
        <w:t>r</w:t>
      </w:r>
      <w:r w:rsidR="003E6403" w:rsidRPr="00D25381">
        <w:rPr>
          <w:rFonts w:cstheme="minorHAnsi"/>
          <w:sz w:val="24"/>
          <w:szCs w:val="24"/>
          <w:lang w:val="en-US"/>
        </w:rPr>
        <w:t xml:space="preserve">ates for 30% of contamination while it was comparable with S and cTAU for less contamination. </w:t>
      </w:r>
      <w:r w:rsidR="00C7541D" w:rsidRPr="00D25381">
        <w:rPr>
          <w:rFonts w:cstheme="minorHAnsi"/>
          <w:sz w:val="24"/>
          <w:szCs w:val="24"/>
          <w:lang w:val="en-US"/>
        </w:rPr>
        <w:t xml:space="preserve">For </w:t>
      </w:r>
      <w:r w:rsidR="003E6403" w:rsidRPr="00D25381">
        <w:rPr>
          <w:rFonts w:cstheme="minorHAnsi"/>
          <w:sz w:val="24"/>
          <w:szCs w:val="24"/>
          <w:lang w:val="en-US"/>
        </w:rPr>
        <w:t xml:space="preserve">all </w:t>
      </w:r>
      <w:r w:rsidR="00C7541D" w:rsidRPr="00D25381">
        <w:rPr>
          <w:rFonts w:cstheme="minorHAnsi"/>
          <w:sz w:val="24"/>
          <w:szCs w:val="24"/>
          <w:lang w:val="en-US"/>
        </w:rPr>
        <w:t>theta</w:t>
      </w:r>
      <w:r w:rsidR="003E6403" w:rsidRPr="00D25381">
        <w:rPr>
          <w:rFonts w:cstheme="minorHAnsi"/>
          <w:sz w:val="24"/>
          <w:szCs w:val="24"/>
          <w:lang w:val="en-US"/>
        </w:rPr>
        <w:t>s</w:t>
      </w:r>
      <w:r w:rsidR="00C7541D" w:rsidRPr="00D25381">
        <w:rPr>
          <w:rFonts w:cstheme="minorHAnsi"/>
          <w:sz w:val="24"/>
          <w:szCs w:val="24"/>
          <w:lang w:val="en-US"/>
        </w:rPr>
        <w:t xml:space="preserve">, </w:t>
      </w:r>
      <w:r w:rsidR="003E6403" w:rsidRPr="00D25381">
        <w:rPr>
          <w:rFonts w:cstheme="minorHAnsi"/>
          <w:sz w:val="24"/>
          <w:szCs w:val="24"/>
          <w:lang w:val="en-US"/>
        </w:rPr>
        <w:t xml:space="preserve">MLE is bad as soon as there is contamination. S and </w:t>
      </w:r>
      <w:r w:rsidR="00C7541D" w:rsidRPr="00D25381">
        <w:rPr>
          <w:rFonts w:cstheme="minorHAnsi"/>
          <w:sz w:val="24"/>
          <w:szCs w:val="24"/>
          <w:lang w:val="en-US"/>
        </w:rPr>
        <w:t xml:space="preserve">cTAU </w:t>
      </w:r>
      <w:r w:rsidR="003E6403" w:rsidRPr="00D25381">
        <w:rPr>
          <w:rFonts w:cstheme="minorHAnsi"/>
          <w:sz w:val="24"/>
          <w:szCs w:val="24"/>
          <w:lang w:val="en-US"/>
        </w:rPr>
        <w:t>are quite comparable except for theta 1 and theta 4 especially for large contamination (20% for theta 1 and 5% for theta 4)</w:t>
      </w:r>
      <w:r w:rsidR="00F24924" w:rsidRPr="00D25381">
        <w:rPr>
          <w:rFonts w:cstheme="minorHAnsi"/>
          <w:sz w:val="24"/>
          <w:szCs w:val="24"/>
          <w:lang w:val="en-US"/>
        </w:rPr>
        <w:t xml:space="preserve"> where cTAU is better than S</w:t>
      </w:r>
      <w:r w:rsidR="00C7541D" w:rsidRPr="00D25381">
        <w:rPr>
          <w:rFonts w:cstheme="minorHAnsi"/>
          <w:sz w:val="24"/>
          <w:szCs w:val="24"/>
          <w:lang w:val="en-US"/>
        </w:rPr>
        <w:t>.</w:t>
      </w:r>
    </w:p>
    <w:p w14:paraId="30094D4D" w14:textId="4118B6E5" w:rsidR="00FF1E3E" w:rsidRPr="00D25381" w:rsidRDefault="00F217B6" w:rsidP="00F217B6">
      <w:pPr>
        <w:rPr>
          <w:rFonts w:cstheme="minorHAnsi"/>
          <w:b/>
          <w:bCs/>
          <w:sz w:val="24"/>
          <w:szCs w:val="24"/>
          <w:lang w:val="en-US"/>
        </w:rPr>
      </w:pPr>
      <w:r w:rsidRPr="00D25381">
        <w:rPr>
          <w:rFonts w:cstheme="minorHAnsi"/>
          <w:b/>
          <w:bCs/>
          <w:sz w:val="24"/>
          <w:szCs w:val="24"/>
          <w:lang w:val="en-US"/>
        </w:rPr>
        <w:t>Conclusion: t</w:t>
      </w:r>
      <w:r w:rsidR="00FF1E3E" w:rsidRPr="00D25381">
        <w:rPr>
          <w:rFonts w:cstheme="minorHAnsi"/>
          <w:b/>
          <w:bCs/>
          <w:sz w:val="24"/>
          <w:szCs w:val="24"/>
          <w:lang w:val="en-US"/>
        </w:rPr>
        <w:t xml:space="preserve">he larger is the size of the contamination the better the cTAU estimate behaves </w:t>
      </w:r>
      <w:r w:rsidR="003324BE" w:rsidRPr="00D25381">
        <w:rPr>
          <w:rFonts w:cstheme="minorHAnsi"/>
          <w:b/>
          <w:bCs/>
          <w:sz w:val="24"/>
          <w:szCs w:val="24"/>
          <w:lang w:val="en-US"/>
        </w:rPr>
        <w:t>c</w:t>
      </w:r>
      <w:r w:rsidR="00FF1E3E" w:rsidRPr="00D25381">
        <w:rPr>
          <w:rFonts w:cstheme="minorHAnsi"/>
          <w:b/>
          <w:bCs/>
          <w:sz w:val="24"/>
          <w:szCs w:val="24"/>
          <w:lang w:val="en-US"/>
        </w:rPr>
        <w:t>ompared to the other</w:t>
      </w:r>
      <w:r w:rsidR="007C0B87" w:rsidRPr="00D25381">
        <w:rPr>
          <w:rFonts w:cstheme="minorHAnsi"/>
          <w:b/>
          <w:bCs/>
          <w:sz w:val="24"/>
          <w:szCs w:val="24"/>
          <w:lang w:val="en-US"/>
        </w:rPr>
        <w:t xml:space="preserve"> estimate</w:t>
      </w:r>
      <w:r w:rsidR="00F24924" w:rsidRPr="00D25381">
        <w:rPr>
          <w:rFonts w:cstheme="minorHAnsi"/>
          <w:b/>
          <w:bCs/>
          <w:sz w:val="24"/>
          <w:szCs w:val="24"/>
          <w:lang w:val="en-US"/>
        </w:rPr>
        <w:t>s</w:t>
      </w:r>
      <w:r w:rsidR="00FF1E3E" w:rsidRPr="00D25381">
        <w:rPr>
          <w:rFonts w:cstheme="minorHAnsi"/>
          <w:b/>
          <w:bCs/>
          <w:sz w:val="24"/>
          <w:szCs w:val="24"/>
          <w:lang w:val="en-US"/>
        </w:rPr>
        <w:t xml:space="preserve"> while the S estimate </w:t>
      </w:r>
      <w:r w:rsidR="007C0B87" w:rsidRPr="00D25381">
        <w:rPr>
          <w:rFonts w:cstheme="minorHAnsi"/>
          <w:b/>
          <w:bCs/>
          <w:sz w:val="24"/>
          <w:szCs w:val="24"/>
          <w:lang w:val="en-US"/>
        </w:rPr>
        <w:t xml:space="preserve">is better than cTAU when </w:t>
      </w:r>
      <w:r w:rsidR="003324BE" w:rsidRPr="00D25381">
        <w:rPr>
          <w:rFonts w:cstheme="minorHAnsi"/>
          <w:b/>
          <w:bCs/>
          <w:sz w:val="24"/>
          <w:szCs w:val="24"/>
          <w:lang w:val="en-US"/>
        </w:rPr>
        <w:t>the size</w:t>
      </w:r>
      <w:r w:rsidR="007C0B87" w:rsidRPr="00D25381">
        <w:rPr>
          <w:rFonts w:cstheme="minorHAnsi"/>
          <w:b/>
          <w:bCs/>
          <w:sz w:val="24"/>
          <w:szCs w:val="24"/>
          <w:lang w:val="en-US"/>
        </w:rPr>
        <w:t xml:space="preserve"> is not</w:t>
      </w:r>
      <w:r w:rsidR="003324BE" w:rsidRPr="00D25381">
        <w:rPr>
          <w:rFonts w:cstheme="minorHAnsi"/>
          <w:b/>
          <w:bCs/>
          <w:sz w:val="24"/>
          <w:szCs w:val="24"/>
          <w:lang w:val="en-US"/>
        </w:rPr>
        <w:t xml:space="preserve"> very</w:t>
      </w:r>
      <w:r w:rsidR="007C0B87" w:rsidRPr="00D25381">
        <w:rPr>
          <w:rFonts w:cstheme="minorHAnsi"/>
          <w:b/>
          <w:bCs/>
          <w:sz w:val="24"/>
          <w:szCs w:val="24"/>
          <w:lang w:val="en-US"/>
        </w:rPr>
        <w:t xml:space="preserve"> large.</w:t>
      </w:r>
    </w:p>
    <w:p w14:paraId="3A559ECE" w14:textId="5CCC9B43" w:rsidR="00C7541D" w:rsidRPr="00D25381" w:rsidRDefault="00C7541D" w:rsidP="00122705">
      <w:pPr>
        <w:ind w:firstLine="708"/>
        <w:rPr>
          <w:rFonts w:cstheme="minorHAnsi"/>
          <w:sz w:val="24"/>
          <w:szCs w:val="24"/>
          <w:lang w:val="en-US"/>
        </w:rPr>
      </w:pPr>
      <w:r w:rsidRPr="00D25381">
        <w:rPr>
          <w:rFonts w:cstheme="minorHAnsi"/>
          <w:sz w:val="24"/>
          <w:szCs w:val="24"/>
          <w:lang w:val="en-US"/>
        </w:rPr>
        <w:t>2- CCM</w:t>
      </w:r>
      <w:r w:rsidR="00F217B6" w:rsidRPr="00D25381">
        <w:rPr>
          <w:rFonts w:cstheme="minorHAnsi"/>
          <w:sz w:val="24"/>
          <w:szCs w:val="24"/>
          <w:lang w:val="en-US"/>
        </w:rPr>
        <w:t>, rc=0</w:t>
      </w:r>
      <w:r w:rsidRPr="00D25381">
        <w:rPr>
          <w:rFonts w:cstheme="minorHAnsi"/>
          <w:sz w:val="24"/>
          <w:szCs w:val="24"/>
          <w:lang w:val="en-US"/>
        </w:rPr>
        <w:t xml:space="preserve"> with contamination on the </w:t>
      </w:r>
      <w:r w:rsidR="007724DA" w:rsidRPr="00D25381">
        <w:rPr>
          <w:rFonts w:cstheme="minorHAnsi"/>
          <w:sz w:val="24"/>
          <w:szCs w:val="24"/>
          <w:lang w:val="en-US"/>
        </w:rPr>
        <w:t xml:space="preserve">second component </w:t>
      </w:r>
      <w:r w:rsidRPr="00D25381">
        <w:rPr>
          <w:rFonts w:cstheme="minorHAnsi"/>
          <w:sz w:val="24"/>
          <w:szCs w:val="24"/>
          <w:lang w:val="en-US"/>
        </w:rPr>
        <w:t>random effect with proportion of outliers varying from 0% to 30%</w:t>
      </w:r>
      <w:r w:rsidR="007724DA" w:rsidRPr="00D25381">
        <w:rPr>
          <w:rFonts w:cstheme="minorHAnsi"/>
          <w:sz w:val="24"/>
          <w:szCs w:val="24"/>
          <w:lang w:val="en-US"/>
        </w:rPr>
        <w:t>. Note that we do not expect changes on the beta1 when the contamination increases.</w:t>
      </w:r>
    </w:p>
    <w:p w14:paraId="526D2CCA" w14:textId="77777777" w:rsidR="00A83079" w:rsidRPr="00D25381" w:rsidRDefault="007E12E9" w:rsidP="00A83079">
      <w:pPr>
        <w:rPr>
          <w:rFonts w:cstheme="minorHAnsi"/>
          <w:sz w:val="24"/>
          <w:szCs w:val="24"/>
          <w:lang w:val="en-US"/>
        </w:rPr>
      </w:pPr>
      <w:r w:rsidRPr="00D25381">
        <w:rPr>
          <w:rFonts w:cstheme="minorHAnsi"/>
          <w:sz w:val="24"/>
          <w:szCs w:val="24"/>
          <w:lang w:val="en-US"/>
        </w:rPr>
        <w:lastRenderedPageBreak/>
        <w:tab/>
      </w:r>
      <w:r w:rsidR="00122705" w:rsidRPr="00D25381">
        <w:rPr>
          <w:rFonts w:cstheme="minorHAnsi"/>
          <w:sz w:val="24"/>
          <w:szCs w:val="24"/>
          <w:lang w:val="en-US"/>
        </w:rPr>
        <w:tab/>
      </w:r>
      <w:r w:rsidR="00A83079" w:rsidRPr="00D25381">
        <w:rPr>
          <w:rFonts w:cstheme="minorHAnsi"/>
          <w:sz w:val="24"/>
          <w:szCs w:val="24"/>
          <w:lang w:val="en-US"/>
        </w:rPr>
        <w:t>a- when mbc2=-12.5 and b=-25, all beta estimators behave the same and the results are bad for beta2 with contamination. For theta the estimates also behave quite similarly with increasing bias for theta1 and theta3 with the contamination. Results are not bad for theta 2 and theta 4 for all estimates.</w:t>
      </w:r>
    </w:p>
    <w:p w14:paraId="415C2064" w14:textId="77777777" w:rsidR="00A83079" w:rsidRPr="00D25381" w:rsidRDefault="00A83079" w:rsidP="00A83079">
      <w:pPr>
        <w:rPr>
          <w:rFonts w:cstheme="minorHAnsi"/>
          <w:sz w:val="24"/>
          <w:szCs w:val="24"/>
          <w:lang w:val="en-US"/>
        </w:rPr>
      </w:pPr>
      <w:r w:rsidRPr="00D25381">
        <w:rPr>
          <w:rFonts w:cstheme="minorHAnsi"/>
          <w:sz w:val="24"/>
          <w:szCs w:val="24"/>
          <w:lang w:val="en-US"/>
        </w:rPr>
        <w:tab/>
      </w:r>
      <w:r w:rsidRPr="00D25381">
        <w:rPr>
          <w:rFonts w:cstheme="minorHAnsi"/>
          <w:sz w:val="24"/>
          <w:szCs w:val="24"/>
          <w:lang w:val="en-US"/>
        </w:rPr>
        <w:tab/>
        <w:t xml:space="preserve">b- when mbc2=-50, the robust estimators of beta2 are stable up to 10% and S is a bit better while the MLE is biased for 5 and 10% contamination already. For 30% all estimates are biased a lot. </w:t>
      </w:r>
      <w:r w:rsidRPr="00D1683E">
        <w:rPr>
          <w:rFonts w:cstheme="minorHAnsi"/>
          <w:color w:val="FF0000"/>
          <w:sz w:val="24"/>
          <w:szCs w:val="24"/>
          <w:lang w:val="en-US"/>
        </w:rPr>
        <w:t xml:space="preserve">S estimates are quite better. </w:t>
      </w:r>
      <w:r w:rsidRPr="00D25381">
        <w:rPr>
          <w:rFonts w:cstheme="minorHAnsi"/>
          <w:sz w:val="24"/>
          <w:szCs w:val="24"/>
          <w:lang w:val="en-US"/>
        </w:rPr>
        <w:t xml:space="preserve">For theta1, all estimates do not differ a lot and become quite biased when the contamination is larger or equal than 20%.  All estimators are quite stable for theta2 (except cTAU for 10%). The robust estimates are stable for theta3 up to 10% while there are large deviations for larger contamination. MLE is already bad for 5% contamination. For theta4, the MLE is stable and good but the S and cTAU have strange behavior (large bias for contamination around 5-10%). </w:t>
      </w:r>
    </w:p>
    <w:p w14:paraId="386BB3B9" w14:textId="4A87AFB9" w:rsidR="00F217B6" w:rsidRPr="00D25381" w:rsidRDefault="00F217B6" w:rsidP="00A83079">
      <w:pPr>
        <w:rPr>
          <w:rFonts w:cstheme="minorHAnsi"/>
          <w:b/>
          <w:bCs/>
          <w:sz w:val="24"/>
          <w:szCs w:val="24"/>
          <w:lang w:val="en-US"/>
        </w:rPr>
      </w:pPr>
      <w:r w:rsidRPr="00D25381">
        <w:rPr>
          <w:rFonts w:cstheme="minorHAnsi"/>
          <w:b/>
          <w:bCs/>
          <w:sz w:val="24"/>
          <w:szCs w:val="24"/>
          <w:lang w:val="en-US"/>
        </w:rPr>
        <w:t xml:space="preserve">Conclusion: </w:t>
      </w:r>
      <w:r w:rsidR="00F24924" w:rsidRPr="00D25381">
        <w:rPr>
          <w:rFonts w:cstheme="minorHAnsi"/>
          <w:b/>
          <w:bCs/>
          <w:sz w:val="24"/>
          <w:szCs w:val="24"/>
          <w:lang w:val="en-US"/>
        </w:rPr>
        <w:t>all estimates comparable when the size of the contamination is not too</w:t>
      </w:r>
      <w:r w:rsidR="003324BE" w:rsidRPr="00D25381">
        <w:rPr>
          <w:rFonts w:cstheme="minorHAnsi"/>
          <w:b/>
          <w:bCs/>
          <w:sz w:val="24"/>
          <w:szCs w:val="24"/>
          <w:lang w:val="en-US"/>
        </w:rPr>
        <w:t xml:space="preserve"> large </w:t>
      </w:r>
      <w:r w:rsidR="00F24924" w:rsidRPr="00D25381">
        <w:rPr>
          <w:rFonts w:cstheme="minorHAnsi"/>
          <w:b/>
          <w:bCs/>
          <w:sz w:val="24"/>
          <w:szCs w:val="24"/>
          <w:lang w:val="en-US"/>
        </w:rPr>
        <w:t xml:space="preserve">with bad results for all estimates for beta2, </w:t>
      </w:r>
      <w:r w:rsidR="003324BE" w:rsidRPr="00D25381">
        <w:rPr>
          <w:rFonts w:cstheme="minorHAnsi"/>
          <w:b/>
          <w:bCs/>
          <w:sz w:val="24"/>
          <w:szCs w:val="24"/>
          <w:lang w:val="en-US"/>
        </w:rPr>
        <w:t>moderatley</w:t>
      </w:r>
      <w:r w:rsidR="00F24924" w:rsidRPr="00D25381">
        <w:rPr>
          <w:rFonts w:cstheme="minorHAnsi"/>
          <w:b/>
          <w:bCs/>
          <w:sz w:val="24"/>
          <w:szCs w:val="24"/>
          <w:lang w:val="en-US"/>
        </w:rPr>
        <w:t xml:space="preserve"> bad for theta</w:t>
      </w:r>
      <w:r w:rsidR="003324BE" w:rsidRPr="00D25381">
        <w:rPr>
          <w:rFonts w:cstheme="minorHAnsi"/>
          <w:b/>
          <w:bCs/>
          <w:sz w:val="24"/>
          <w:szCs w:val="24"/>
          <w:lang w:val="en-US"/>
        </w:rPr>
        <w:t>1 and theta3 and quite good for theta4. When the size of the contamination becomes large, the MLE estimates becomes quite bad compared to the robust beta estimates while the MLE is better for theta4.</w:t>
      </w:r>
    </w:p>
    <w:p w14:paraId="2B4076B1" w14:textId="25E80942" w:rsidR="007C0B87" w:rsidRPr="00D25381" w:rsidRDefault="007C0B87" w:rsidP="00D25381">
      <w:pPr>
        <w:ind w:firstLine="708"/>
        <w:jc w:val="both"/>
        <w:rPr>
          <w:rFonts w:cstheme="minorHAnsi"/>
          <w:sz w:val="24"/>
          <w:szCs w:val="24"/>
          <w:lang w:val="en-US"/>
        </w:rPr>
      </w:pPr>
      <w:r w:rsidRPr="00D25381">
        <w:rPr>
          <w:rFonts w:cstheme="minorHAnsi"/>
          <w:sz w:val="24"/>
          <w:szCs w:val="24"/>
          <w:lang w:val="en-US"/>
        </w:rPr>
        <w:t>3- CCM</w:t>
      </w:r>
      <w:r w:rsidR="00F217B6" w:rsidRPr="00D25381">
        <w:rPr>
          <w:rFonts w:cstheme="minorHAnsi"/>
          <w:sz w:val="24"/>
          <w:szCs w:val="24"/>
          <w:lang w:val="en-US"/>
        </w:rPr>
        <w:t>, rc=0</w:t>
      </w:r>
      <w:r w:rsidRPr="00D25381">
        <w:rPr>
          <w:rFonts w:cstheme="minorHAnsi"/>
          <w:sz w:val="24"/>
          <w:szCs w:val="24"/>
          <w:lang w:val="en-US"/>
        </w:rPr>
        <w:t xml:space="preserve"> with contamination on the X matrix with proportion of outliers varying from 0% to 30%.</w:t>
      </w:r>
    </w:p>
    <w:p w14:paraId="37AE0F57" w14:textId="2F95A2D5" w:rsidR="00F217B6" w:rsidRPr="00D25381" w:rsidRDefault="007C0B87" w:rsidP="00D25381">
      <w:pPr>
        <w:pStyle w:val="Paragraphedeliste"/>
        <w:numPr>
          <w:ilvl w:val="0"/>
          <w:numId w:val="2"/>
        </w:numPr>
        <w:jc w:val="both"/>
        <w:rPr>
          <w:rFonts w:cstheme="minorHAnsi"/>
          <w:sz w:val="24"/>
          <w:szCs w:val="24"/>
          <w:lang w:val="en-US"/>
        </w:rPr>
      </w:pPr>
      <w:r w:rsidRPr="00D25381">
        <w:rPr>
          <w:rFonts w:cstheme="minorHAnsi"/>
          <w:sz w:val="24"/>
          <w:szCs w:val="24"/>
          <w:lang w:val="en-US"/>
        </w:rPr>
        <w:t xml:space="preserve">When alphac=2, </w:t>
      </w:r>
      <w:r w:rsidR="00F217B6" w:rsidRPr="00D25381">
        <w:rPr>
          <w:rFonts w:cstheme="minorHAnsi"/>
          <w:sz w:val="24"/>
          <w:szCs w:val="24"/>
          <w:lang w:val="en-US"/>
        </w:rPr>
        <w:t>for beta1</w:t>
      </w:r>
      <w:r w:rsidRPr="00D25381">
        <w:rPr>
          <w:rFonts w:cstheme="minorHAnsi"/>
          <w:sz w:val="24"/>
          <w:szCs w:val="24"/>
          <w:lang w:val="en-US"/>
        </w:rPr>
        <w:t xml:space="preserve">, MLE, S and MM are comparable </w:t>
      </w:r>
      <w:r w:rsidR="00F217B6" w:rsidRPr="00D25381">
        <w:rPr>
          <w:rFonts w:cstheme="minorHAnsi"/>
          <w:sz w:val="24"/>
          <w:szCs w:val="24"/>
          <w:lang w:val="en-US"/>
        </w:rPr>
        <w:t xml:space="preserve">and deviate a bit when the contamination increases (but the bias does not increase with the contamination) while cTAU is good and stable. For beta2, the conclusions are </w:t>
      </w:r>
      <w:r w:rsidR="003324BE" w:rsidRPr="00D25381">
        <w:rPr>
          <w:rFonts w:cstheme="minorHAnsi"/>
          <w:sz w:val="24"/>
          <w:szCs w:val="24"/>
          <w:lang w:val="en-US"/>
        </w:rPr>
        <w:t>the same as for</w:t>
      </w:r>
      <w:r w:rsidR="00F217B6" w:rsidRPr="00D25381">
        <w:rPr>
          <w:rFonts w:cstheme="minorHAnsi"/>
          <w:sz w:val="24"/>
          <w:szCs w:val="24"/>
          <w:lang w:val="en-US"/>
        </w:rPr>
        <w:t xml:space="preserve"> beta1 but with much more deviation for MLE, MM and S when the contamination increases. For thetas, the estimates are quite good and comparable.</w:t>
      </w:r>
    </w:p>
    <w:p w14:paraId="1B2560F2" w14:textId="08552DFA" w:rsidR="00F217B6" w:rsidRPr="00D25381" w:rsidRDefault="00F217B6" w:rsidP="00D25381">
      <w:pPr>
        <w:pStyle w:val="Paragraphedeliste"/>
        <w:numPr>
          <w:ilvl w:val="0"/>
          <w:numId w:val="2"/>
        </w:numPr>
        <w:jc w:val="both"/>
        <w:rPr>
          <w:rFonts w:cstheme="minorHAnsi"/>
          <w:sz w:val="24"/>
          <w:szCs w:val="24"/>
          <w:lang w:val="en-US"/>
        </w:rPr>
      </w:pPr>
      <w:r w:rsidRPr="00D25381">
        <w:rPr>
          <w:rFonts w:cstheme="minorHAnsi"/>
          <w:sz w:val="24"/>
          <w:szCs w:val="24"/>
          <w:lang w:val="en-US"/>
        </w:rPr>
        <w:t>When alphac=5</w:t>
      </w:r>
      <w:r w:rsidR="003324BE" w:rsidRPr="00D25381">
        <w:rPr>
          <w:rFonts w:cstheme="minorHAnsi"/>
          <w:sz w:val="24"/>
          <w:szCs w:val="24"/>
          <w:lang w:val="en-US"/>
        </w:rPr>
        <w:t xml:space="preserve"> and 10, </w:t>
      </w:r>
      <w:r w:rsidRPr="00D25381">
        <w:rPr>
          <w:rFonts w:cstheme="minorHAnsi"/>
          <w:sz w:val="24"/>
          <w:szCs w:val="24"/>
          <w:lang w:val="en-US"/>
        </w:rPr>
        <w:t xml:space="preserve">the conclusions differ from the ones with alphac=2 in the sense that the behavior of the estimates is more extreme. MLE, MM and S behave the same way while cTAU behaves very well. For theta, results are quite stable but deteriorate for theta3 </w:t>
      </w:r>
      <w:r w:rsidR="00010532" w:rsidRPr="00010532">
        <w:rPr>
          <w:rFonts w:cstheme="minorHAnsi"/>
          <w:color w:val="FF0000"/>
          <w:sz w:val="24"/>
          <w:szCs w:val="24"/>
          <w:lang w:val="en-US"/>
        </w:rPr>
        <w:t xml:space="preserve">(and theta2) </w:t>
      </w:r>
      <w:r w:rsidRPr="00D25381">
        <w:rPr>
          <w:rFonts w:cstheme="minorHAnsi"/>
          <w:sz w:val="24"/>
          <w:szCs w:val="24"/>
          <w:lang w:val="en-US"/>
        </w:rPr>
        <w:t>with MLE and S which are comparable.</w:t>
      </w:r>
    </w:p>
    <w:p w14:paraId="3557ED81" w14:textId="5B20DB8D" w:rsidR="00F217B6" w:rsidRPr="00D25381" w:rsidRDefault="00F217B6" w:rsidP="00D25381">
      <w:pPr>
        <w:jc w:val="both"/>
        <w:rPr>
          <w:rFonts w:cstheme="minorHAnsi"/>
          <w:b/>
          <w:bCs/>
          <w:sz w:val="24"/>
          <w:szCs w:val="24"/>
          <w:lang w:val="en-US"/>
        </w:rPr>
      </w:pPr>
      <w:r w:rsidRPr="00D25381">
        <w:rPr>
          <w:rFonts w:cstheme="minorHAnsi"/>
          <w:b/>
          <w:bCs/>
          <w:sz w:val="24"/>
          <w:szCs w:val="24"/>
          <w:lang w:val="en-US"/>
        </w:rPr>
        <w:t>Conclusion: for X contamination, S and MM are not very good while cTAU is very good.</w:t>
      </w:r>
    </w:p>
    <w:p w14:paraId="5F5D35AE" w14:textId="5CCCC7E2" w:rsidR="00F72A13" w:rsidRPr="00D25381" w:rsidRDefault="00F72A13" w:rsidP="00D25381">
      <w:pPr>
        <w:jc w:val="both"/>
        <w:rPr>
          <w:rFonts w:cstheme="minorHAnsi"/>
          <w:sz w:val="24"/>
          <w:szCs w:val="24"/>
          <w:lang w:val="en-US"/>
        </w:rPr>
      </w:pPr>
      <w:r w:rsidRPr="00D25381">
        <w:rPr>
          <w:rFonts w:cstheme="minorHAnsi"/>
          <w:sz w:val="24"/>
          <w:szCs w:val="24"/>
          <w:lang w:val="en-US"/>
        </w:rPr>
        <w:t>Results are similar with sometimes larger boxplots for CCM and rc=1.</w:t>
      </w:r>
    </w:p>
    <w:p w14:paraId="20D03DD7" w14:textId="77777777" w:rsidR="00BC231A" w:rsidRPr="00D25381" w:rsidRDefault="00BC231A" w:rsidP="00D25381">
      <w:pPr>
        <w:jc w:val="both"/>
        <w:rPr>
          <w:rFonts w:cstheme="minorHAnsi"/>
          <w:sz w:val="24"/>
          <w:szCs w:val="24"/>
          <w:lang w:val="en-US"/>
        </w:rPr>
      </w:pPr>
    </w:p>
    <w:p w14:paraId="2BAE0979" w14:textId="30D05F50" w:rsidR="00BC231A" w:rsidRPr="00D25381" w:rsidRDefault="00BC231A" w:rsidP="00D25381">
      <w:pPr>
        <w:pStyle w:val="Paragraphedeliste"/>
        <w:numPr>
          <w:ilvl w:val="0"/>
          <w:numId w:val="3"/>
        </w:numPr>
        <w:jc w:val="both"/>
        <w:rPr>
          <w:rFonts w:cstheme="minorHAnsi"/>
          <w:b/>
          <w:bCs/>
          <w:sz w:val="24"/>
          <w:szCs w:val="24"/>
          <w:lang w:val="en-US"/>
        </w:rPr>
      </w:pPr>
      <w:r w:rsidRPr="00D25381">
        <w:rPr>
          <w:rFonts w:cstheme="minorHAnsi"/>
          <w:b/>
          <w:bCs/>
          <w:sz w:val="24"/>
          <w:szCs w:val="24"/>
          <w:lang w:val="en-US"/>
        </w:rPr>
        <w:t>ICM</w:t>
      </w:r>
    </w:p>
    <w:p w14:paraId="513619A7" w14:textId="1D4227F9" w:rsidR="00BC231A" w:rsidRPr="00D25381" w:rsidRDefault="00BC231A" w:rsidP="000556DF">
      <w:pPr>
        <w:ind w:firstLine="360"/>
        <w:jc w:val="both"/>
        <w:rPr>
          <w:rFonts w:cstheme="minorHAnsi"/>
          <w:sz w:val="24"/>
          <w:szCs w:val="24"/>
          <w:lang w:val="en-US"/>
        </w:rPr>
      </w:pPr>
      <w:r w:rsidRPr="00D25381">
        <w:rPr>
          <w:rFonts w:cstheme="minorHAnsi"/>
          <w:sz w:val="24"/>
          <w:szCs w:val="24"/>
          <w:lang w:val="en-US"/>
        </w:rPr>
        <w:t xml:space="preserve">1- ICM with contamination on the error with proportion of outliers varying from 0% to 30% </w:t>
      </w:r>
    </w:p>
    <w:p w14:paraId="23830BB0" w14:textId="71AA47BE" w:rsidR="00BC231A" w:rsidRPr="00D25381" w:rsidRDefault="00BC231A" w:rsidP="000556DF">
      <w:pPr>
        <w:pStyle w:val="Paragraphedeliste"/>
        <w:numPr>
          <w:ilvl w:val="0"/>
          <w:numId w:val="7"/>
        </w:numPr>
        <w:jc w:val="both"/>
        <w:rPr>
          <w:rFonts w:cstheme="minorHAnsi"/>
          <w:sz w:val="24"/>
          <w:szCs w:val="24"/>
          <w:lang w:val="en-US"/>
        </w:rPr>
      </w:pPr>
      <w:r w:rsidRPr="00D25381">
        <w:rPr>
          <w:rFonts w:cstheme="minorHAnsi"/>
          <w:sz w:val="24"/>
          <w:szCs w:val="24"/>
          <w:lang w:val="en-US"/>
        </w:rPr>
        <w:t>For mec=-40, behavior of the robust beta estimators not very different from MLE and deviate for larger contamination only for beta1</w:t>
      </w:r>
      <w:r w:rsidR="00D1683E">
        <w:rPr>
          <w:rFonts w:cstheme="minorHAnsi"/>
          <w:sz w:val="24"/>
          <w:szCs w:val="24"/>
          <w:lang w:val="en-US"/>
        </w:rPr>
        <w:t xml:space="preserve"> </w:t>
      </w:r>
      <w:r w:rsidR="00D1683E" w:rsidRPr="00D1683E">
        <w:rPr>
          <w:rFonts w:cstheme="minorHAnsi"/>
          <w:color w:val="FF0000"/>
          <w:sz w:val="24"/>
          <w:szCs w:val="24"/>
          <w:lang w:val="en-US"/>
        </w:rPr>
        <w:t>(</w:t>
      </w:r>
      <w:r w:rsidR="00820A0D">
        <w:rPr>
          <w:rFonts w:cstheme="minorHAnsi"/>
          <w:color w:val="FF0000"/>
          <w:sz w:val="24"/>
          <w:szCs w:val="24"/>
          <w:lang w:val="en-US"/>
        </w:rPr>
        <w:t xml:space="preserve">deviates for </w:t>
      </w:r>
      <w:r w:rsidR="00D1683E" w:rsidRPr="00D1683E">
        <w:rPr>
          <w:rFonts w:cstheme="minorHAnsi"/>
          <w:color w:val="FF0000"/>
          <w:sz w:val="24"/>
          <w:szCs w:val="24"/>
          <w:lang w:val="en-US"/>
        </w:rPr>
        <w:t xml:space="preserve">beta2 </w:t>
      </w:r>
      <w:r w:rsidR="00820A0D">
        <w:rPr>
          <w:rFonts w:cstheme="minorHAnsi"/>
          <w:color w:val="FF0000"/>
          <w:sz w:val="24"/>
          <w:szCs w:val="24"/>
          <w:lang w:val="en-US"/>
        </w:rPr>
        <w:t>but less</w:t>
      </w:r>
      <w:r w:rsidR="00D1683E" w:rsidRPr="00D1683E">
        <w:rPr>
          <w:rFonts w:cstheme="minorHAnsi"/>
          <w:color w:val="FF0000"/>
          <w:sz w:val="24"/>
          <w:szCs w:val="24"/>
          <w:lang w:val="en-US"/>
        </w:rPr>
        <w:t>)</w:t>
      </w:r>
      <w:r w:rsidRPr="00D1683E">
        <w:rPr>
          <w:rFonts w:cstheme="minorHAnsi"/>
          <w:color w:val="FF0000"/>
          <w:sz w:val="24"/>
          <w:szCs w:val="24"/>
          <w:lang w:val="en-US"/>
        </w:rPr>
        <w:t xml:space="preserve">. </w:t>
      </w:r>
      <w:r w:rsidRPr="00D25381">
        <w:rPr>
          <w:rFonts w:cstheme="minorHAnsi"/>
          <w:sz w:val="24"/>
          <w:szCs w:val="24"/>
          <w:lang w:val="en-US"/>
        </w:rPr>
        <w:t>For theta, S</w:t>
      </w:r>
      <w:r w:rsidR="00820A0D">
        <w:rPr>
          <w:rFonts w:cstheme="minorHAnsi"/>
          <w:sz w:val="24"/>
          <w:szCs w:val="24"/>
          <w:lang w:val="en-US"/>
        </w:rPr>
        <w:t xml:space="preserve">, </w:t>
      </w:r>
      <w:r w:rsidR="00820A0D" w:rsidRPr="00820A0D">
        <w:rPr>
          <w:rFonts w:cstheme="minorHAnsi"/>
          <w:color w:val="FF0000"/>
          <w:sz w:val="24"/>
          <w:szCs w:val="24"/>
          <w:lang w:val="en-US"/>
        </w:rPr>
        <w:t>ctau</w:t>
      </w:r>
      <w:r w:rsidRPr="00820A0D">
        <w:rPr>
          <w:rFonts w:cstheme="minorHAnsi"/>
          <w:color w:val="FF0000"/>
          <w:sz w:val="24"/>
          <w:szCs w:val="24"/>
          <w:lang w:val="en-US"/>
        </w:rPr>
        <w:t xml:space="preserve"> </w:t>
      </w:r>
      <w:r w:rsidRPr="00D25381">
        <w:rPr>
          <w:rFonts w:cstheme="minorHAnsi"/>
          <w:sz w:val="24"/>
          <w:szCs w:val="24"/>
          <w:lang w:val="en-US"/>
        </w:rPr>
        <w:t xml:space="preserve">and MLE are similar and are ok for theta1, 2 , 3 but deviate for theta4. </w:t>
      </w:r>
    </w:p>
    <w:p w14:paraId="7564279D" w14:textId="210A3E03" w:rsidR="00BC231A" w:rsidRPr="00D25381" w:rsidRDefault="00BC231A" w:rsidP="000556DF">
      <w:pPr>
        <w:pStyle w:val="Paragraphedeliste"/>
        <w:numPr>
          <w:ilvl w:val="0"/>
          <w:numId w:val="7"/>
        </w:numPr>
        <w:jc w:val="both"/>
        <w:rPr>
          <w:rFonts w:cstheme="minorHAnsi"/>
          <w:sz w:val="24"/>
          <w:szCs w:val="24"/>
          <w:lang w:val="en-US"/>
        </w:rPr>
      </w:pPr>
      <w:r w:rsidRPr="00D25381">
        <w:rPr>
          <w:rFonts w:cstheme="minorHAnsi"/>
          <w:sz w:val="24"/>
          <w:szCs w:val="24"/>
          <w:lang w:val="en-US"/>
        </w:rPr>
        <w:t>For mec=-80, same as -40 but with more extreme deviations.</w:t>
      </w:r>
    </w:p>
    <w:p w14:paraId="19EC533C" w14:textId="74E2DB88" w:rsidR="00BC231A" w:rsidRPr="00820A0D" w:rsidRDefault="00BC231A" w:rsidP="000556DF">
      <w:pPr>
        <w:pStyle w:val="Paragraphedeliste"/>
        <w:numPr>
          <w:ilvl w:val="0"/>
          <w:numId w:val="7"/>
        </w:numPr>
        <w:jc w:val="both"/>
        <w:rPr>
          <w:rFonts w:cstheme="minorHAnsi"/>
          <w:b/>
          <w:bCs/>
          <w:sz w:val="24"/>
          <w:szCs w:val="24"/>
          <w:lang w:val="en-US"/>
        </w:rPr>
      </w:pPr>
      <w:r w:rsidRPr="00D25381">
        <w:rPr>
          <w:rFonts w:cstheme="minorHAnsi"/>
          <w:sz w:val="24"/>
          <w:szCs w:val="24"/>
          <w:lang w:val="en-US"/>
        </w:rPr>
        <w:t xml:space="preserve">For mec=-160, </w:t>
      </w:r>
      <w:r w:rsidRPr="00820A0D">
        <w:rPr>
          <w:rFonts w:cstheme="minorHAnsi"/>
          <w:strike/>
          <w:color w:val="FF0000"/>
          <w:sz w:val="24"/>
          <w:szCs w:val="24"/>
          <w:lang w:val="en-US"/>
        </w:rPr>
        <w:t>the S and cTAU are comparable for beta while MLE deviates a lot when the contamination increases</w:t>
      </w:r>
      <w:r w:rsidRPr="00D25381">
        <w:rPr>
          <w:rFonts w:cstheme="minorHAnsi"/>
          <w:sz w:val="24"/>
          <w:szCs w:val="24"/>
          <w:lang w:val="en-US"/>
        </w:rPr>
        <w:t xml:space="preserve">. </w:t>
      </w:r>
      <w:r w:rsidRPr="002F5BF7">
        <w:rPr>
          <w:rFonts w:cstheme="minorHAnsi"/>
          <w:strike/>
          <w:color w:val="FF0000"/>
          <w:sz w:val="24"/>
          <w:szCs w:val="24"/>
          <w:lang w:val="en-US"/>
        </w:rPr>
        <w:t>MM and S deteriorate for 20% of contamination and all of them for 30% while results were comparable with S, MM and cTAU for less contamination.</w:t>
      </w:r>
      <w:r w:rsidRPr="00D25381">
        <w:rPr>
          <w:rFonts w:cstheme="minorHAnsi"/>
          <w:sz w:val="24"/>
          <w:szCs w:val="24"/>
          <w:lang w:val="en-US"/>
        </w:rPr>
        <w:t xml:space="preserve"> Again the results are not bad for beta2 and deteriorate for beta1.</w:t>
      </w:r>
      <w:r w:rsidR="002F5BF7">
        <w:rPr>
          <w:rFonts w:cstheme="minorHAnsi"/>
          <w:sz w:val="24"/>
          <w:szCs w:val="24"/>
          <w:lang w:val="en-US"/>
        </w:rPr>
        <w:t xml:space="preserve"> </w:t>
      </w:r>
      <w:r w:rsidR="002F5BF7" w:rsidRPr="002F5BF7">
        <w:rPr>
          <w:rFonts w:cstheme="minorHAnsi"/>
          <w:color w:val="FF0000"/>
          <w:sz w:val="24"/>
          <w:szCs w:val="24"/>
          <w:lang w:val="en-US"/>
        </w:rPr>
        <w:t xml:space="preserve">S estimates </w:t>
      </w:r>
      <w:r w:rsidR="002F5BF7">
        <w:rPr>
          <w:rFonts w:cstheme="minorHAnsi"/>
          <w:color w:val="FF0000"/>
          <w:sz w:val="24"/>
          <w:szCs w:val="24"/>
          <w:lang w:val="en-US"/>
        </w:rPr>
        <w:t xml:space="preserve">for beta 1 </w:t>
      </w:r>
      <w:r w:rsidR="002F5BF7" w:rsidRPr="002F5BF7">
        <w:rPr>
          <w:rFonts w:cstheme="minorHAnsi"/>
          <w:color w:val="FF0000"/>
          <w:sz w:val="24"/>
          <w:szCs w:val="24"/>
          <w:lang w:val="en-US"/>
        </w:rPr>
        <w:t>look better</w:t>
      </w:r>
      <w:r w:rsidR="002F5BF7">
        <w:rPr>
          <w:rFonts w:cstheme="minorHAnsi"/>
          <w:color w:val="FF0000"/>
          <w:sz w:val="24"/>
          <w:szCs w:val="24"/>
          <w:lang w:val="en-US"/>
        </w:rPr>
        <w:t xml:space="preserve"> for large contamination</w:t>
      </w:r>
      <w:r w:rsidR="002F5BF7" w:rsidRPr="002F5BF7">
        <w:rPr>
          <w:rFonts w:cstheme="minorHAnsi"/>
          <w:color w:val="FF0000"/>
          <w:sz w:val="24"/>
          <w:szCs w:val="24"/>
          <w:lang w:val="en-US"/>
        </w:rPr>
        <w:t>.</w:t>
      </w:r>
      <w:r w:rsidRPr="002F5BF7">
        <w:rPr>
          <w:rFonts w:cstheme="minorHAnsi"/>
          <w:color w:val="FF0000"/>
          <w:sz w:val="24"/>
          <w:szCs w:val="24"/>
          <w:lang w:val="en-US"/>
        </w:rPr>
        <w:t xml:space="preserve"> </w:t>
      </w:r>
      <w:r w:rsidR="001B7328" w:rsidRPr="00D25381">
        <w:rPr>
          <w:rFonts w:cstheme="minorHAnsi"/>
          <w:sz w:val="24"/>
          <w:szCs w:val="24"/>
          <w:lang w:val="en-US"/>
        </w:rPr>
        <w:t>For thetas, MLE is good except for theta4. For theta2 and theta3, the robust estimates are quite good. For theta 4 the MLE and S estimates deteriorate with the contamination and also cTAU for 30%.</w:t>
      </w:r>
    </w:p>
    <w:p w14:paraId="1A41F0ED" w14:textId="39CB1072" w:rsidR="00BC231A" w:rsidRPr="00D25381" w:rsidRDefault="00BC231A" w:rsidP="000556DF">
      <w:pPr>
        <w:ind w:firstLine="708"/>
        <w:jc w:val="both"/>
        <w:rPr>
          <w:rFonts w:cstheme="minorHAnsi"/>
          <w:sz w:val="24"/>
          <w:szCs w:val="24"/>
          <w:lang w:val="en-US"/>
        </w:rPr>
      </w:pPr>
      <w:r w:rsidRPr="00D25381">
        <w:rPr>
          <w:rFonts w:cstheme="minorHAnsi"/>
          <w:sz w:val="24"/>
          <w:szCs w:val="24"/>
          <w:lang w:val="en-US"/>
        </w:rPr>
        <w:t xml:space="preserve">2- </w:t>
      </w:r>
      <w:r w:rsidR="001B7328" w:rsidRPr="00D25381">
        <w:rPr>
          <w:rFonts w:cstheme="minorHAnsi"/>
          <w:sz w:val="24"/>
          <w:szCs w:val="24"/>
          <w:lang w:val="en-US"/>
        </w:rPr>
        <w:t>ICM</w:t>
      </w:r>
      <w:r w:rsidRPr="00D25381">
        <w:rPr>
          <w:rFonts w:cstheme="minorHAnsi"/>
          <w:sz w:val="24"/>
          <w:szCs w:val="24"/>
          <w:lang w:val="en-US"/>
        </w:rPr>
        <w:t xml:space="preserve"> with contamination on the second component random effect with proportion of outliers varying from 0% to 30%. Note that we do not expect changes on the beta1 when the contamination increases.</w:t>
      </w:r>
    </w:p>
    <w:p w14:paraId="307483B2" w14:textId="77777777" w:rsidR="00A83079" w:rsidRPr="002F5BF7" w:rsidRDefault="00A83079" w:rsidP="00A83079">
      <w:pPr>
        <w:jc w:val="both"/>
        <w:rPr>
          <w:rFonts w:cstheme="minorHAnsi"/>
          <w:color w:val="FF0000"/>
          <w:sz w:val="24"/>
          <w:szCs w:val="24"/>
          <w:lang w:val="en-US"/>
        </w:rPr>
      </w:pPr>
      <w:r w:rsidRPr="00D25381">
        <w:rPr>
          <w:rFonts w:cstheme="minorHAnsi"/>
          <w:sz w:val="24"/>
          <w:szCs w:val="24"/>
          <w:lang w:val="en-US"/>
        </w:rPr>
        <w:t xml:space="preserve">When mbc2=-12.5, </w:t>
      </w:r>
      <w:r w:rsidRPr="002F5BF7">
        <w:rPr>
          <w:rFonts w:cstheme="minorHAnsi"/>
          <w:strike/>
          <w:color w:val="FF0000"/>
          <w:sz w:val="24"/>
          <w:szCs w:val="24"/>
          <w:lang w:val="en-US"/>
        </w:rPr>
        <w:t>-24</w:t>
      </w:r>
      <w:r w:rsidRPr="002F5BF7">
        <w:rPr>
          <w:rFonts w:cstheme="minorHAnsi"/>
          <w:color w:val="FF0000"/>
          <w:sz w:val="24"/>
          <w:szCs w:val="24"/>
          <w:lang w:val="en-US"/>
        </w:rPr>
        <w:t xml:space="preserve"> </w:t>
      </w:r>
      <w:r w:rsidRPr="00D25381">
        <w:rPr>
          <w:rFonts w:cstheme="minorHAnsi"/>
          <w:sz w:val="24"/>
          <w:szCs w:val="24"/>
          <w:lang w:val="en-US"/>
        </w:rPr>
        <w:t>and -50, all beta estimators behave the same and the results are bad for beta2 with contamination. For thetas the estimates also behave quite similarly with increasing bias for theta1 and theta3 with the contamination. Results are not bad for theta 2 and theta 4 for all estimates. Same as CMM.</w:t>
      </w:r>
      <w:r>
        <w:rPr>
          <w:rFonts w:cstheme="minorHAnsi"/>
          <w:sz w:val="24"/>
          <w:szCs w:val="24"/>
          <w:lang w:val="en-US"/>
        </w:rPr>
        <w:t xml:space="preserve"> </w:t>
      </w:r>
      <w:r w:rsidRPr="002F5BF7">
        <w:rPr>
          <w:rFonts w:cstheme="minorHAnsi"/>
          <w:color w:val="FF0000"/>
          <w:sz w:val="24"/>
          <w:szCs w:val="24"/>
          <w:lang w:val="en-US"/>
        </w:rPr>
        <w:t>For mbc2= -50, S estimates are a bit better for beta2 for large contamination.</w:t>
      </w:r>
    </w:p>
    <w:p w14:paraId="4E9491FD" w14:textId="0F9A19F8" w:rsidR="00BC231A" w:rsidRDefault="00BC231A" w:rsidP="000556DF">
      <w:pPr>
        <w:ind w:firstLine="708"/>
        <w:jc w:val="both"/>
        <w:rPr>
          <w:rFonts w:cstheme="minorHAnsi"/>
          <w:sz w:val="24"/>
          <w:szCs w:val="24"/>
          <w:lang w:val="en-US"/>
        </w:rPr>
      </w:pPr>
      <w:r w:rsidRPr="00D25381">
        <w:rPr>
          <w:rFonts w:cstheme="minorHAnsi"/>
          <w:sz w:val="24"/>
          <w:szCs w:val="24"/>
          <w:lang w:val="en-US"/>
        </w:rPr>
        <w:t xml:space="preserve">3- </w:t>
      </w:r>
      <w:r w:rsidR="001E2722" w:rsidRPr="00D25381">
        <w:rPr>
          <w:rFonts w:cstheme="minorHAnsi"/>
          <w:sz w:val="24"/>
          <w:szCs w:val="24"/>
          <w:lang w:val="en-US"/>
        </w:rPr>
        <w:t>I</w:t>
      </w:r>
      <w:r w:rsidRPr="00D25381">
        <w:rPr>
          <w:rFonts w:cstheme="minorHAnsi"/>
          <w:sz w:val="24"/>
          <w:szCs w:val="24"/>
          <w:lang w:val="en-US"/>
        </w:rPr>
        <w:t>CM, rc=0 with contamination on the X matrix with proportion of outliers varying from 0% to 30%.</w:t>
      </w:r>
    </w:p>
    <w:p w14:paraId="24EC4C19" w14:textId="77777777" w:rsidR="006B3228" w:rsidRPr="002F5BF7" w:rsidRDefault="006B3228" w:rsidP="006B3228">
      <w:pPr>
        <w:pStyle w:val="Paragraphedeliste"/>
        <w:numPr>
          <w:ilvl w:val="0"/>
          <w:numId w:val="2"/>
        </w:numPr>
        <w:jc w:val="both"/>
        <w:rPr>
          <w:rFonts w:cstheme="minorHAnsi"/>
          <w:color w:val="FF0000"/>
          <w:sz w:val="24"/>
          <w:szCs w:val="24"/>
          <w:lang w:val="en-US"/>
        </w:rPr>
      </w:pPr>
      <w:r w:rsidRPr="002F5BF7">
        <w:rPr>
          <w:rFonts w:cstheme="minorHAnsi"/>
          <w:color w:val="FF0000"/>
          <w:sz w:val="24"/>
          <w:szCs w:val="24"/>
          <w:lang w:val="en-US"/>
        </w:rPr>
        <w:t>When alphac=2, for beta1, MLE, S and MM are comparable and deviate a bit when the contamination increases (but the bias does not increase with the contamination) while cTAU is good and stable. For beta2, the conclusions are the same as for beta1 but with much more deviation for MLE, MM and S when the contamination increases. For thetas, the estimates are quite good and comparable.</w:t>
      </w:r>
    </w:p>
    <w:p w14:paraId="18303419" w14:textId="77777777" w:rsidR="006B3228" w:rsidRPr="002F5BF7" w:rsidRDefault="006B3228" w:rsidP="006B3228">
      <w:pPr>
        <w:pStyle w:val="Paragraphedeliste"/>
        <w:numPr>
          <w:ilvl w:val="0"/>
          <w:numId w:val="2"/>
        </w:numPr>
        <w:jc w:val="both"/>
        <w:rPr>
          <w:rFonts w:cstheme="minorHAnsi"/>
          <w:color w:val="FF0000"/>
          <w:sz w:val="24"/>
          <w:szCs w:val="24"/>
          <w:lang w:val="en-US"/>
        </w:rPr>
      </w:pPr>
      <w:r w:rsidRPr="002F5BF7">
        <w:rPr>
          <w:rFonts w:cstheme="minorHAnsi"/>
          <w:color w:val="FF0000"/>
          <w:sz w:val="24"/>
          <w:szCs w:val="24"/>
          <w:lang w:val="en-US"/>
        </w:rPr>
        <w:t xml:space="preserve">When alphac=5 and 10, the conclusions differ from the ones with alphac=2 in the sense that the behavior of the estimates is more extreme. MLE, MM and S behave the same way while cTAU behaves very well. For theta, results are quite stable but deteriorate for theta3 </w:t>
      </w:r>
      <w:r w:rsidRPr="002F5BF7">
        <w:rPr>
          <w:rFonts w:cstheme="minorHAnsi"/>
          <w:b/>
          <w:color w:val="FF0000"/>
          <w:sz w:val="24"/>
          <w:szCs w:val="24"/>
          <w:lang w:val="en-US"/>
        </w:rPr>
        <w:t>and theta2</w:t>
      </w:r>
      <w:r>
        <w:rPr>
          <w:rFonts w:cstheme="minorHAnsi"/>
          <w:color w:val="FF0000"/>
          <w:sz w:val="24"/>
          <w:szCs w:val="24"/>
          <w:lang w:val="en-US"/>
        </w:rPr>
        <w:t xml:space="preserve"> </w:t>
      </w:r>
      <w:r w:rsidRPr="002F5BF7">
        <w:rPr>
          <w:rFonts w:cstheme="minorHAnsi"/>
          <w:color w:val="FF0000"/>
          <w:sz w:val="24"/>
          <w:szCs w:val="24"/>
          <w:lang w:val="en-US"/>
        </w:rPr>
        <w:t>with MLE and S which are comparable.</w:t>
      </w:r>
    </w:p>
    <w:p w14:paraId="3C531D9F" w14:textId="77777777" w:rsidR="000556DF" w:rsidRPr="00D25381" w:rsidRDefault="000556DF" w:rsidP="000556DF">
      <w:pPr>
        <w:ind w:firstLine="708"/>
        <w:jc w:val="both"/>
        <w:rPr>
          <w:rFonts w:cstheme="minorHAnsi"/>
          <w:sz w:val="24"/>
          <w:szCs w:val="24"/>
          <w:lang w:val="en-US"/>
        </w:rPr>
      </w:pPr>
    </w:p>
    <w:p w14:paraId="3FBC48CB" w14:textId="282033B6" w:rsidR="001E2722" w:rsidRPr="00D25381" w:rsidRDefault="00D25381" w:rsidP="00D25381">
      <w:pPr>
        <w:jc w:val="both"/>
        <w:rPr>
          <w:rFonts w:cstheme="minorHAnsi"/>
          <w:b/>
          <w:bCs/>
          <w:sz w:val="24"/>
          <w:szCs w:val="24"/>
          <w:lang w:val="en-US"/>
        </w:rPr>
      </w:pPr>
      <w:r w:rsidRPr="00D25381">
        <w:rPr>
          <w:rFonts w:cstheme="minorHAnsi"/>
          <w:b/>
          <w:bCs/>
          <w:sz w:val="24"/>
          <w:szCs w:val="24"/>
          <w:lang w:val="en-US"/>
        </w:rPr>
        <w:t xml:space="preserve">General conclusions: </w:t>
      </w:r>
      <w:r w:rsidR="001E2722" w:rsidRPr="00D25381">
        <w:rPr>
          <w:rFonts w:cstheme="minorHAnsi"/>
          <w:b/>
          <w:bCs/>
          <w:sz w:val="24"/>
          <w:szCs w:val="24"/>
          <w:lang w:val="en-US"/>
        </w:rPr>
        <w:t xml:space="preserve">Results are </w:t>
      </w:r>
      <w:r w:rsidRPr="00D25381">
        <w:rPr>
          <w:rFonts w:cstheme="minorHAnsi"/>
          <w:b/>
          <w:bCs/>
          <w:sz w:val="24"/>
          <w:szCs w:val="24"/>
          <w:lang w:val="en-US"/>
        </w:rPr>
        <w:t>quite similar between the 3 contamination frameworks (ICMn CCM with rc=1 and CCM with rc=0). It seems that t</w:t>
      </w:r>
      <w:r w:rsidR="001E2722" w:rsidRPr="00D25381">
        <w:rPr>
          <w:rFonts w:cstheme="minorHAnsi"/>
          <w:b/>
          <w:bCs/>
          <w:sz w:val="24"/>
          <w:szCs w:val="24"/>
          <w:lang w:val="en-US"/>
        </w:rPr>
        <w:t>he results for X contamination do not depend on the percentage of contamination.</w:t>
      </w:r>
      <w:r w:rsidR="00D656ED" w:rsidRPr="00D25381">
        <w:rPr>
          <w:rFonts w:cstheme="minorHAnsi"/>
          <w:b/>
          <w:bCs/>
          <w:sz w:val="24"/>
          <w:szCs w:val="24"/>
          <w:lang w:val="en-US"/>
        </w:rPr>
        <w:t xml:space="preserve"> </w:t>
      </w:r>
    </w:p>
    <w:p w14:paraId="7C4AFE64" w14:textId="77777777" w:rsidR="000556DF" w:rsidRDefault="00D25381" w:rsidP="00D25381">
      <w:pPr>
        <w:jc w:val="both"/>
        <w:rPr>
          <w:rFonts w:cstheme="minorHAnsi"/>
          <w:sz w:val="24"/>
          <w:szCs w:val="24"/>
          <w:lang w:val="en-US"/>
        </w:rPr>
      </w:pPr>
      <w:r w:rsidRPr="00D25381">
        <w:rPr>
          <w:rFonts w:cstheme="minorHAnsi"/>
          <w:sz w:val="24"/>
          <w:szCs w:val="24"/>
          <w:lang w:val="en-US"/>
        </w:rPr>
        <w:t>Remark</w:t>
      </w:r>
      <w:r w:rsidR="000556DF">
        <w:rPr>
          <w:rFonts w:cstheme="minorHAnsi"/>
          <w:sz w:val="24"/>
          <w:szCs w:val="24"/>
          <w:lang w:val="en-US"/>
        </w:rPr>
        <w:t>s</w:t>
      </w:r>
    </w:p>
    <w:p w14:paraId="5E2C3CB7" w14:textId="76FFBBB9" w:rsidR="00D25381" w:rsidRPr="000556DF" w:rsidRDefault="000556DF" w:rsidP="000556DF">
      <w:pPr>
        <w:pStyle w:val="Paragraphedeliste"/>
        <w:numPr>
          <w:ilvl w:val="0"/>
          <w:numId w:val="5"/>
        </w:numPr>
        <w:jc w:val="both"/>
        <w:rPr>
          <w:rFonts w:cstheme="minorHAnsi"/>
          <w:sz w:val="24"/>
          <w:szCs w:val="24"/>
          <w:lang w:val="en-US"/>
        </w:rPr>
      </w:pPr>
      <w:r>
        <w:rPr>
          <w:rFonts w:cstheme="minorHAnsi"/>
          <w:sz w:val="24"/>
          <w:szCs w:val="24"/>
          <w:lang w:val="en-US"/>
        </w:rPr>
        <w:t>W</w:t>
      </w:r>
      <w:r w:rsidR="00D25381" w:rsidRPr="000556DF">
        <w:rPr>
          <w:rFonts w:cstheme="minorHAnsi"/>
          <w:sz w:val="24"/>
          <w:szCs w:val="24"/>
          <w:lang w:val="en-US"/>
        </w:rPr>
        <w:t>hat is new compared to the other papers (Agostinelli and Yohai, AY, on cTAU and Mason et al., CG, with the same model for the data):</w:t>
      </w:r>
    </w:p>
    <w:p w14:paraId="62222E6A" w14:textId="77777777" w:rsidR="00D25381" w:rsidRPr="00D25381" w:rsidRDefault="00D25381" w:rsidP="000556DF">
      <w:pPr>
        <w:pStyle w:val="Paragraphedeliste"/>
        <w:numPr>
          <w:ilvl w:val="1"/>
          <w:numId w:val="5"/>
        </w:numPr>
        <w:jc w:val="both"/>
        <w:rPr>
          <w:rFonts w:cstheme="minorHAnsi"/>
          <w:sz w:val="24"/>
          <w:szCs w:val="24"/>
          <w:lang w:val="en-US"/>
        </w:rPr>
      </w:pPr>
      <w:r w:rsidRPr="00D25381">
        <w:rPr>
          <w:rFonts w:cstheme="minorHAnsi"/>
          <w:sz w:val="24"/>
          <w:szCs w:val="24"/>
          <w:lang w:val="en-US"/>
        </w:rPr>
        <w:t>In AY the contamination is in y and in x together and not separately and not in the random effects. Only 10% contamination for ICM and CCM (they claim the results are the same for 5 and 15%). They consider dimension k=12.</w:t>
      </w:r>
    </w:p>
    <w:p w14:paraId="545B94F6" w14:textId="77777777" w:rsidR="00D25381" w:rsidRPr="00D25381" w:rsidRDefault="00D25381" w:rsidP="000556DF">
      <w:pPr>
        <w:pStyle w:val="Paragraphedeliste"/>
        <w:numPr>
          <w:ilvl w:val="1"/>
          <w:numId w:val="5"/>
        </w:numPr>
        <w:jc w:val="both"/>
        <w:rPr>
          <w:rFonts w:cstheme="minorHAnsi"/>
          <w:sz w:val="24"/>
          <w:szCs w:val="24"/>
          <w:lang w:val="en-US"/>
        </w:rPr>
      </w:pPr>
      <w:r w:rsidRPr="00D25381">
        <w:rPr>
          <w:rFonts w:cstheme="minorHAnsi"/>
          <w:sz w:val="24"/>
          <w:szCs w:val="24"/>
          <w:lang w:val="en-US"/>
        </w:rPr>
        <w:t>In MCG, there are only confidence intervals and coverage probabilities and no contamination on X.</w:t>
      </w:r>
    </w:p>
    <w:p w14:paraId="57908431" w14:textId="77777777" w:rsidR="00D25381" w:rsidRPr="00D25381" w:rsidRDefault="00D25381" w:rsidP="00D25381">
      <w:pPr>
        <w:jc w:val="both"/>
        <w:rPr>
          <w:rFonts w:cstheme="minorHAnsi"/>
          <w:sz w:val="24"/>
          <w:szCs w:val="24"/>
          <w:lang w:val="en-US"/>
        </w:rPr>
      </w:pPr>
    </w:p>
    <w:p w14:paraId="14B00E58" w14:textId="39634564" w:rsidR="001C060C" w:rsidRPr="00D25381" w:rsidRDefault="000556DF" w:rsidP="000556DF">
      <w:pPr>
        <w:pStyle w:val="PrformatHTML"/>
        <w:numPr>
          <w:ilvl w:val="0"/>
          <w:numId w:val="5"/>
        </w:numPr>
        <w:shd w:val="clear" w:color="auto" w:fill="FFFFFF"/>
        <w:wordWrap w:val="0"/>
        <w:rPr>
          <w:rFonts w:asciiTheme="minorHAnsi" w:hAnsiTheme="minorHAnsi" w:cstheme="minorHAnsi"/>
          <w:sz w:val="24"/>
          <w:szCs w:val="24"/>
          <w:lang w:val="en-US"/>
        </w:rPr>
      </w:pPr>
      <w:r>
        <w:rPr>
          <w:rFonts w:asciiTheme="minorHAnsi" w:hAnsiTheme="minorHAnsi" w:cstheme="minorHAnsi"/>
          <w:sz w:val="24"/>
          <w:szCs w:val="24"/>
          <w:lang w:val="en-US"/>
        </w:rPr>
        <w:t>For the comparison between Claudio S implementation and our implementation, Rik sent me some programs on the 23</w:t>
      </w:r>
      <w:r w:rsidRPr="000556DF">
        <w:rPr>
          <w:rFonts w:asciiTheme="minorHAnsi" w:hAnsiTheme="minorHAnsi" w:cstheme="minorHAnsi"/>
          <w:sz w:val="24"/>
          <w:szCs w:val="24"/>
          <w:vertAlign w:val="superscript"/>
          <w:lang w:val="en-US"/>
        </w:rPr>
        <w:t>rd</w:t>
      </w:r>
      <w:r>
        <w:rPr>
          <w:rFonts w:asciiTheme="minorHAnsi" w:hAnsiTheme="minorHAnsi" w:cstheme="minorHAnsi"/>
          <w:sz w:val="24"/>
          <w:szCs w:val="24"/>
          <w:lang w:val="en-US"/>
        </w:rPr>
        <w:t xml:space="preserve"> of November. </w:t>
      </w:r>
      <w:r w:rsidR="001C060C" w:rsidRPr="00D25381">
        <w:rPr>
          <w:rFonts w:asciiTheme="minorHAnsi" w:hAnsiTheme="minorHAnsi" w:cstheme="minorHAnsi"/>
          <w:sz w:val="24"/>
          <w:szCs w:val="24"/>
          <w:lang w:val="en-US"/>
        </w:rPr>
        <w:t>On the small example</w:t>
      </w:r>
      <w:r w:rsidR="000122DC" w:rsidRPr="00D25381">
        <w:rPr>
          <w:rFonts w:asciiTheme="minorHAnsi" w:hAnsiTheme="minorHAnsi" w:cstheme="minorHAnsi"/>
          <w:sz w:val="24"/>
          <w:szCs w:val="24"/>
          <w:lang w:val="en-US"/>
        </w:rPr>
        <w:t xml:space="preserve"> w</w:t>
      </w:r>
      <w:r w:rsidR="001C060C" w:rsidRPr="00D25381">
        <w:rPr>
          <w:rFonts w:asciiTheme="minorHAnsi" w:hAnsiTheme="minorHAnsi" w:cstheme="minorHAnsi"/>
          <w:sz w:val="24"/>
          <w:szCs w:val="24"/>
          <w:lang w:val="en-US"/>
        </w:rPr>
        <w:t xml:space="preserve">e have from the function </w:t>
      </w:r>
    </w:p>
    <w:p w14:paraId="769472E7" w14:textId="77777777" w:rsidR="001C060C" w:rsidRPr="00D25381" w:rsidRDefault="001C060C" w:rsidP="00D25381">
      <w:pPr>
        <w:pStyle w:val="PrformatHTML"/>
        <w:shd w:val="clear" w:color="auto" w:fill="FFFFFF"/>
        <w:wordWrap w:val="0"/>
        <w:jc w:val="both"/>
        <w:rPr>
          <w:rFonts w:asciiTheme="minorHAnsi" w:hAnsiTheme="minorHAnsi" w:cstheme="minorHAnsi"/>
          <w:sz w:val="24"/>
          <w:szCs w:val="24"/>
          <w:lang w:val="en-US"/>
        </w:rPr>
      </w:pPr>
    </w:p>
    <w:p w14:paraId="5D3C9F7A" w14:textId="4122FEC4" w:rsidR="001C060C" w:rsidRPr="00D25381" w:rsidRDefault="001C060C" w:rsidP="00D25381">
      <w:pPr>
        <w:pStyle w:val="PrformatHTML"/>
        <w:shd w:val="clear" w:color="auto" w:fill="FFFFFF"/>
        <w:wordWrap w:val="0"/>
        <w:jc w:val="both"/>
        <w:rPr>
          <w:rFonts w:asciiTheme="minorHAnsi" w:hAnsiTheme="minorHAnsi" w:cstheme="minorHAnsi"/>
          <w:sz w:val="24"/>
          <w:szCs w:val="24"/>
          <w:lang w:val="en-US"/>
        </w:rPr>
      </w:pPr>
      <w:r w:rsidRPr="00D25381">
        <w:rPr>
          <w:rFonts w:asciiTheme="minorHAnsi" w:hAnsiTheme="minorHAnsi" w:cstheme="minorHAnsi"/>
          <w:sz w:val="24"/>
          <w:szCs w:val="24"/>
          <w:lang w:val="en-US"/>
        </w:rPr>
        <w:t xml:space="preserve">varComprob(y ~ time, groups = groups, data = Dataset, varcov = K, </w:t>
      </w:r>
    </w:p>
    <w:p w14:paraId="08EF0722" w14:textId="79BEE5C1" w:rsidR="001C060C" w:rsidRPr="00D25381" w:rsidRDefault="001C060C" w:rsidP="00D25381">
      <w:pPr>
        <w:pStyle w:val="PrformatHTML"/>
        <w:shd w:val="clear" w:color="auto" w:fill="FFFFFF"/>
        <w:wordWrap w:val="0"/>
        <w:jc w:val="both"/>
        <w:rPr>
          <w:rFonts w:asciiTheme="minorHAnsi" w:hAnsiTheme="minorHAnsi" w:cstheme="minorHAnsi"/>
          <w:sz w:val="24"/>
          <w:szCs w:val="24"/>
          <w:lang w:val="en-US"/>
        </w:rPr>
      </w:pPr>
      <w:r w:rsidRPr="00D25381">
        <w:rPr>
          <w:rFonts w:asciiTheme="minorHAnsi" w:hAnsiTheme="minorHAnsi" w:cstheme="minorHAnsi"/>
          <w:sz w:val="24"/>
          <w:szCs w:val="24"/>
          <w:lang w:val="en-US"/>
        </w:rPr>
        <w:t xml:space="preserve">                     control = varComprob.control(lower = c(0,0,-Inf), method = "S", psi = "bisquare"))</w:t>
      </w:r>
    </w:p>
    <w:p w14:paraId="4B9F5D8A" w14:textId="77777777" w:rsidR="001C060C" w:rsidRPr="00D25381" w:rsidRDefault="001C060C" w:rsidP="00D25381">
      <w:pPr>
        <w:pStyle w:val="PrformatHTML"/>
        <w:shd w:val="clear" w:color="auto" w:fill="FFFFFF"/>
        <w:wordWrap w:val="0"/>
        <w:jc w:val="both"/>
        <w:rPr>
          <w:rFonts w:asciiTheme="minorHAnsi" w:hAnsiTheme="minorHAnsi" w:cstheme="minorHAnsi"/>
          <w:sz w:val="24"/>
          <w:szCs w:val="24"/>
          <w:lang w:val="en-US"/>
        </w:rPr>
      </w:pPr>
    </w:p>
    <w:p w14:paraId="40D515ED" w14:textId="54F1643D" w:rsidR="001C060C" w:rsidRPr="00D25381" w:rsidRDefault="001C060C" w:rsidP="00D25381">
      <w:pPr>
        <w:pStyle w:val="PrformatHTML"/>
        <w:shd w:val="clear" w:color="auto" w:fill="FFFFFF"/>
        <w:wordWrap w:val="0"/>
        <w:jc w:val="both"/>
        <w:rPr>
          <w:rFonts w:asciiTheme="minorHAnsi" w:hAnsiTheme="minorHAnsi" w:cstheme="minorHAnsi"/>
          <w:color w:val="0000FF"/>
          <w:sz w:val="24"/>
          <w:szCs w:val="24"/>
          <w:lang w:val="en-US"/>
        </w:rPr>
      </w:pPr>
      <w:r w:rsidRPr="00D25381">
        <w:rPr>
          <w:rFonts w:asciiTheme="minorHAnsi" w:hAnsiTheme="minorHAnsi" w:cstheme="minorHAnsi"/>
          <w:color w:val="0000FF"/>
          <w:sz w:val="24"/>
          <w:szCs w:val="24"/>
          <w:lang w:val="en-US"/>
        </w:rPr>
        <w:t>&gt; model.S$vcov.beta</w:t>
      </w:r>
    </w:p>
    <w:p w14:paraId="49B70874" w14:textId="77777777" w:rsidR="001C060C" w:rsidRPr="00D25381" w:rsidRDefault="001C060C" w:rsidP="00D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kern w:val="0"/>
          <w:sz w:val="24"/>
          <w:szCs w:val="24"/>
          <w:bdr w:val="none" w:sz="0" w:space="0" w:color="auto" w:frame="1"/>
          <w:lang w:val="en-US" w:eastAsia="fr-FR"/>
          <w14:ligatures w14:val="none"/>
        </w:rPr>
      </w:pPr>
      <w:r w:rsidRPr="00D25381">
        <w:rPr>
          <w:rFonts w:eastAsia="Times New Roman" w:cstheme="minorHAnsi"/>
          <w:color w:val="000000"/>
          <w:kern w:val="0"/>
          <w:sz w:val="24"/>
          <w:szCs w:val="24"/>
          <w:bdr w:val="none" w:sz="0" w:space="0" w:color="auto" w:frame="1"/>
          <w:lang w:val="en-US" w:eastAsia="fr-FR"/>
          <w14:ligatures w14:val="none"/>
        </w:rPr>
        <w:t xml:space="preserve">          [,1]      [,2]</w:t>
      </w:r>
    </w:p>
    <w:p w14:paraId="0DCC1E70" w14:textId="77777777" w:rsidR="001C060C" w:rsidRPr="00D25381" w:rsidRDefault="001C060C" w:rsidP="00D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kern w:val="0"/>
          <w:sz w:val="24"/>
          <w:szCs w:val="24"/>
          <w:bdr w:val="none" w:sz="0" w:space="0" w:color="auto" w:frame="1"/>
          <w:lang w:val="en-US" w:eastAsia="fr-FR"/>
          <w14:ligatures w14:val="none"/>
        </w:rPr>
      </w:pPr>
      <w:r w:rsidRPr="00D25381">
        <w:rPr>
          <w:rFonts w:eastAsia="Times New Roman" w:cstheme="minorHAnsi"/>
          <w:color w:val="000000"/>
          <w:kern w:val="0"/>
          <w:sz w:val="24"/>
          <w:szCs w:val="24"/>
          <w:bdr w:val="none" w:sz="0" w:space="0" w:color="auto" w:frame="1"/>
          <w:lang w:val="en-US" w:eastAsia="fr-FR"/>
          <w14:ligatures w14:val="none"/>
        </w:rPr>
        <w:t>[1,]  6.684722 -1.077610</w:t>
      </w:r>
    </w:p>
    <w:p w14:paraId="6AB86F6C" w14:textId="77777777" w:rsidR="001C060C" w:rsidRPr="00D25381" w:rsidRDefault="001C060C" w:rsidP="00D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kern w:val="0"/>
          <w:sz w:val="24"/>
          <w:szCs w:val="24"/>
          <w:bdr w:val="none" w:sz="0" w:space="0" w:color="auto" w:frame="1"/>
          <w:lang w:val="en-US" w:eastAsia="fr-FR"/>
          <w14:ligatures w14:val="none"/>
        </w:rPr>
      </w:pPr>
      <w:r w:rsidRPr="00D25381">
        <w:rPr>
          <w:rFonts w:eastAsia="Times New Roman" w:cstheme="minorHAnsi"/>
          <w:color w:val="000000"/>
          <w:kern w:val="0"/>
          <w:sz w:val="24"/>
          <w:szCs w:val="24"/>
          <w:bdr w:val="none" w:sz="0" w:space="0" w:color="auto" w:frame="1"/>
          <w:lang w:val="en-US" w:eastAsia="fr-FR"/>
          <w14:ligatures w14:val="none"/>
        </w:rPr>
        <w:t>[2,] -1.077610  1.170561</w:t>
      </w:r>
    </w:p>
    <w:p w14:paraId="72F09455" w14:textId="77777777" w:rsidR="001047E2" w:rsidRPr="00D25381" w:rsidRDefault="001047E2" w:rsidP="00D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kern w:val="0"/>
          <w:sz w:val="24"/>
          <w:szCs w:val="24"/>
          <w:bdr w:val="none" w:sz="0" w:space="0" w:color="auto" w:frame="1"/>
          <w:lang w:val="en-US" w:eastAsia="fr-FR"/>
          <w14:ligatures w14:val="none"/>
        </w:rPr>
      </w:pPr>
    </w:p>
    <w:p w14:paraId="0EBC67A7" w14:textId="4F5A57D4" w:rsidR="001047E2" w:rsidRPr="00D25381" w:rsidRDefault="001047E2" w:rsidP="00D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kern w:val="0"/>
          <w:sz w:val="24"/>
          <w:szCs w:val="24"/>
          <w:bdr w:val="none" w:sz="0" w:space="0" w:color="auto" w:frame="1"/>
          <w:lang w:val="en-US" w:eastAsia="fr-FR"/>
          <w14:ligatures w14:val="none"/>
        </w:rPr>
      </w:pPr>
      <w:r w:rsidRPr="00D25381">
        <w:rPr>
          <w:rFonts w:eastAsia="Times New Roman" w:cstheme="minorHAnsi"/>
          <w:color w:val="000000"/>
          <w:kern w:val="0"/>
          <w:sz w:val="24"/>
          <w:szCs w:val="24"/>
          <w:bdr w:val="none" w:sz="0" w:space="0" w:color="auto" w:frame="1"/>
          <w:lang w:val="en-US" w:eastAsia="fr-FR"/>
          <w14:ligatures w14:val="none"/>
        </w:rPr>
        <w:t>While using our function Robmle we get</w:t>
      </w:r>
    </w:p>
    <w:p w14:paraId="05C93829" w14:textId="77777777" w:rsidR="001047E2" w:rsidRPr="00D25381" w:rsidRDefault="001047E2" w:rsidP="00D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kern w:val="0"/>
          <w:sz w:val="24"/>
          <w:szCs w:val="24"/>
          <w:bdr w:val="none" w:sz="0" w:space="0" w:color="auto" w:frame="1"/>
          <w:lang w:val="en-US" w:eastAsia="fr-FR"/>
          <w14:ligatures w14:val="none"/>
        </w:rPr>
      </w:pPr>
    </w:p>
    <w:p w14:paraId="38758535" w14:textId="77777777" w:rsidR="001047E2" w:rsidRPr="00D25381" w:rsidRDefault="001047E2" w:rsidP="00D25381">
      <w:pPr>
        <w:pStyle w:val="xmsonormal"/>
        <w:jc w:val="both"/>
        <w:rPr>
          <w:rFonts w:asciiTheme="minorHAnsi" w:hAnsiTheme="minorHAnsi" w:cstheme="minorHAnsi"/>
        </w:rPr>
      </w:pPr>
      <w:r w:rsidRPr="00D25381">
        <w:rPr>
          <w:rFonts w:asciiTheme="minorHAnsi" w:hAnsiTheme="minorHAnsi" w:cstheme="minorHAnsi"/>
          <w:lang w:val="en-US"/>
        </w:rPr>
        <w:t>&gt; summaryS$varbetaShat</w:t>
      </w:r>
    </w:p>
    <w:p w14:paraId="0F84011F" w14:textId="77777777" w:rsidR="001047E2" w:rsidRPr="00D25381" w:rsidRDefault="001047E2" w:rsidP="00D25381">
      <w:pPr>
        <w:pStyle w:val="xmsonormal"/>
        <w:jc w:val="both"/>
        <w:rPr>
          <w:rFonts w:asciiTheme="minorHAnsi" w:hAnsiTheme="minorHAnsi" w:cstheme="minorHAnsi"/>
          <w:lang w:val="en-US"/>
        </w:rPr>
      </w:pPr>
      <w:r w:rsidRPr="00D25381">
        <w:rPr>
          <w:rFonts w:asciiTheme="minorHAnsi" w:hAnsiTheme="minorHAnsi" w:cstheme="minorHAnsi"/>
          <w:lang w:val="en-US"/>
        </w:rPr>
        <w:t>          [,1]      [,2]</w:t>
      </w:r>
    </w:p>
    <w:p w14:paraId="749AB7D5" w14:textId="77777777" w:rsidR="001047E2" w:rsidRPr="00D25381" w:rsidRDefault="001047E2" w:rsidP="00D25381">
      <w:pPr>
        <w:pStyle w:val="xmsonormal"/>
        <w:jc w:val="both"/>
        <w:rPr>
          <w:rFonts w:asciiTheme="minorHAnsi" w:hAnsiTheme="minorHAnsi" w:cstheme="minorHAnsi"/>
          <w:lang w:val="en-US"/>
        </w:rPr>
      </w:pPr>
      <w:r w:rsidRPr="00D25381">
        <w:rPr>
          <w:rFonts w:asciiTheme="minorHAnsi" w:hAnsiTheme="minorHAnsi" w:cstheme="minorHAnsi"/>
          <w:lang w:val="en-US"/>
        </w:rPr>
        <w:t>[1,]  8.479521 -1.348764</w:t>
      </w:r>
    </w:p>
    <w:p w14:paraId="1B340276" w14:textId="09438A32" w:rsidR="000122DC" w:rsidRPr="00D25381" w:rsidRDefault="001047E2" w:rsidP="00D25381">
      <w:pPr>
        <w:pStyle w:val="xmsonormal"/>
        <w:jc w:val="both"/>
        <w:rPr>
          <w:rFonts w:asciiTheme="minorHAnsi" w:hAnsiTheme="minorHAnsi" w:cstheme="minorHAnsi"/>
          <w:lang w:val="en-US"/>
        </w:rPr>
      </w:pPr>
      <w:r w:rsidRPr="00D25381">
        <w:rPr>
          <w:rFonts w:asciiTheme="minorHAnsi" w:hAnsiTheme="minorHAnsi" w:cstheme="minorHAnsi"/>
          <w:lang w:val="en-US"/>
        </w:rPr>
        <w:t>[2,] -1.348764  1.483060</w:t>
      </w:r>
    </w:p>
    <w:p w14:paraId="5D1762F3" w14:textId="6E75EE7A" w:rsidR="000122DC" w:rsidRDefault="000122DC" w:rsidP="00D25381">
      <w:pPr>
        <w:pStyle w:val="xmsonormal"/>
        <w:jc w:val="both"/>
        <w:rPr>
          <w:rFonts w:asciiTheme="minorHAnsi" w:hAnsiTheme="minorHAnsi" w:cstheme="minorHAnsi"/>
          <w:lang w:val="en-US"/>
        </w:rPr>
      </w:pPr>
      <w:r w:rsidRPr="00D25381">
        <w:rPr>
          <w:rFonts w:asciiTheme="minorHAnsi" w:hAnsiTheme="minorHAnsi" w:cstheme="minorHAnsi"/>
          <w:lang w:val="en-US"/>
        </w:rPr>
        <w:t>We compared the S-estimator beta estimates on our simulation scenarios and in fact not only the variances of the beta differ but</w:t>
      </w:r>
      <w:r w:rsidR="007845B6" w:rsidRPr="00D25381">
        <w:rPr>
          <w:rFonts w:asciiTheme="minorHAnsi" w:hAnsiTheme="minorHAnsi" w:cstheme="minorHAnsi"/>
          <w:lang w:val="en-US"/>
        </w:rPr>
        <w:t xml:space="preserve"> it seems that</w:t>
      </w:r>
      <w:r w:rsidRPr="00D25381">
        <w:rPr>
          <w:rFonts w:asciiTheme="minorHAnsi" w:hAnsiTheme="minorHAnsi" w:cstheme="minorHAnsi"/>
          <w:lang w:val="en-US"/>
        </w:rPr>
        <w:t xml:space="preserve"> the betas also differ and in fact we can compute the Monte Carlo variances from our simulations and we find 6.8 for Claudio beta estimates and 8.5 for our beta estimates</w:t>
      </w:r>
      <w:r w:rsidR="007845B6" w:rsidRPr="00D25381">
        <w:rPr>
          <w:rFonts w:asciiTheme="minorHAnsi" w:hAnsiTheme="minorHAnsi" w:cstheme="minorHAnsi"/>
          <w:lang w:val="en-US"/>
        </w:rPr>
        <w:t>… To be confirmed.</w:t>
      </w:r>
    </w:p>
    <w:p w14:paraId="3D4AB768" w14:textId="766AD8A2" w:rsidR="00010532" w:rsidRDefault="00010532" w:rsidP="00D25381">
      <w:pPr>
        <w:pStyle w:val="xmsonormal"/>
        <w:jc w:val="both"/>
        <w:rPr>
          <w:rFonts w:asciiTheme="minorHAnsi" w:hAnsiTheme="minorHAnsi" w:cstheme="minorHAnsi"/>
          <w:lang w:val="en-US"/>
        </w:rPr>
      </w:pPr>
    </w:p>
    <w:p w14:paraId="7C05C678" w14:textId="33635292" w:rsidR="00010532" w:rsidRDefault="00010532" w:rsidP="00D25381">
      <w:pPr>
        <w:pStyle w:val="xmsonormal"/>
        <w:jc w:val="both"/>
        <w:rPr>
          <w:rFonts w:cstheme="minorHAnsi"/>
          <w:color w:val="FF0000"/>
          <w:u w:val="single"/>
          <w:lang w:val="en-US"/>
        </w:rPr>
      </w:pPr>
      <w:r w:rsidRPr="00010532">
        <w:rPr>
          <w:rFonts w:cstheme="minorHAnsi"/>
          <w:color w:val="FF0000"/>
          <w:u w:val="single"/>
          <w:lang w:val="en-US"/>
        </w:rPr>
        <w:t>Comparison more precisely CCM and ICM for error contamination</w:t>
      </w:r>
    </w:p>
    <w:tbl>
      <w:tblPr>
        <w:tblStyle w:val="Grilledutableau"/>
        <w:tblW w:w="9634" w:type="dxa"/>
        <w:tblLook w:val="04A0" w:firstRow="1" w:lastRow="0" w:firstColumn="1" w:lastColumn="0" w:noHBand="0" w:noVBand="1"/>
      </w:tblPr>
      <w:tblGrid>
        <w:gridCol w:w="1838"/>
        <w:gridCol w:w="7796"/>
      </w:tblGrid>
      <w:tr w:rsidR="00220C70" w14:paraId="715DAC8C" w14:textId="77777777" w:rsidTr="00220C70">
        <w:tc>
          <w:tcPr>
            <w:tcW w:w="1838" w:type="dxa"/>
          </w:tcPr>
          <w:p w14:paraId="0B80AB23" w14:textId="77777777" w:rsidR="00220C70" w:rsidRDefault="00220C70" w:rsidP="00D25381">
            <w:pPr>
              <w:pStyle w:val="xmsonormal"/>
              <w:jc w:val="both"/>
              <w:rPr>
                <w:rFonts w:cstheme="minorHAnsi"/>
                <w:color w:val="FF0000"/>
                <w:u w:val="single"/>
                <w:lang w:val="en-US"/>
              </w:rPr>
            </w:pPr>
          </w:p>
        </w:tc>
        <w:tc>
          <w:tcPr>
            <w:tcW w:w="7796" w:type="dxa"/>
          </w:tcPr>
          <w:p w14:paraId="6232105D" w14:textId="29475AEF" w:rsidR="00220C70" w:rsidRPr="00A83079" w:rsidRDefault="00220C70" w:rsidP="00A83079">
            <w:pPr>
              <w:pStyle w:val="xmsonormal"/>
              <w:jc w:val="center"/>
              <w:rPr>
                <w:rFonts w:cstheme="minorHAnsi"/>
                <w:lang w:val="en-US"/>
              </w:rPr>
            </w:pPr>
            <w:r w:rsidRPr="00A83079">
              <w:rPr>
                <w:rFonts w:cstheme="minorHAnsi"/>
                <w:lang w:val="en-US"/>
              </w:rPr>
              <w:t>CCM</w:t>
            </w:r>
            <w:r>
              <w:rPr>
                <w:rFonts w:cstheme="minorHAnsi"/>
                <w:lang w:val="en-US"/>
              </w:rPr>
              <w:t xml:space="preserve"> / ICM</w:t>
            </w:r>
          </w:p>
        </w:tc>
      </w:tr>
      <w:tr w:rsidR="00220C70" w:rsidRPr="00B42140" w14:paraId="0F85AE3A" w14:textId="77777777" w:rsidTr="00220C70">
        <w:tc>
          <w:tcPr>
            <w:tcW w:w="1838" w:type="dxa"/>
          </w:tcPr>
          <w:p w14:paraId="31B16754" w14:textId="31B4C705" w:rsidR="00220C70" w:rsidRDefault="00220C70" w:rsidP="00D25381">
            <w:pPr>
              <w:pStyle w:val="xmsonormal"/>
              <w:jc w:val="both"/>
              <w:rPr>
                <w:rFonts w:cstheme="minorHAnsi"/>
                <w:color w:val="FF0000"/>
                <w:u w:val="single"/>
                <w:lang w:val="en-US"/>
              </w:rPr>
            </w:pPr>
            <w:r w:rsidRPr="00D25381">
              <w:rPr>
                <w:rFonts w:cstheme="minorHAnsi"/>
                <w:lang w:val="en-US"/>
              </w:rPr>
              <w:t>contamination on the error</w:t>
            </w:r>
          </w:p>
        </w:tc>
        <w:tc>
          <w:tcPr>
            <w:tcW w:w="7796" w:type="dxa"/>
          </w:tcPr>
          <w:p w14:paraId="255BA1B2" w14:textId="1C88692F" w:rsidR="00220C70" w:rsidRPr="00220C70" w:rsidRDefault="00220C70" w:rsidP="00C4175F">
            <w:pPr>
              <w:pStyle w:val="Paragraphedeliste"/>
              <w:numPr>
                <w:ilvl w:val="0"/>
                <w:numId w:val="10"/>
              </w:numPr>
              <w:rPr>
                <w:rFonts w:cstheme="minorHAnsi"/>
                <w:color w:val="000000" w:themeColor="text1"/>
                <w:sz w:val="24"/>
                <w:szCs w:val="24"/>
                <w:lang w:val="en-US"/>
              </w:rPr>
            </w:pPr>
            <w:r w:rsidRPr="00C4175F">
              <w:rPr>
                <w:rFonts w:cstheme="minorHAnsi"/>
                <w:color w:val="000000" w:themeColor="text1"/>
                <w:sz w:val="24"/>
                <w:szCs w:val="24"/>
                <w:lang w:val="en-US"/>
              </w:rPr>
              <w:t xml:space="preserve">For mec=-40, </w:t>
            </w:r>
            <w:r>
              <w:rPr>
                <w:rFonts w:cstheme="minorHAnsi"/>
                <w:color w:val="000000" w:themeColor="text1"/>
                <w:sz w:val="24"/>
                <w:szCs w:val="24"/>
                <w:lang w:val="en-US"/>
              </w:rPr>
              <w:t xml:space="preserve">in CCM, estimates deviate for beta 2 for large contamination and do not deviate for ICM. In </w:t>
            </w:r>
            <w:r>
              <w:rPr>
                <w:rFonts w:cstheme="minorHAnsi"/>
                <w:color w:val="000000" w:themeColor="text1"/>
                <w:sz w:val="24"/>
                <w:szCs w:val="24"/>
                <w:lang w:val="en-US"/>
              </w:rPr>
              <w:t>CCM estimates</w:t>
            </w:r>
            <w:r>
              <w:rPr>
                <w:rFonts w:cstheme="minorHAnsi"/>
                <w:color w:val="000000" w:themeColor="text1"/>
                <w:sz w:val="24"/>
                <w:szCs w:val="24"/>
                <w:lang w:val="en-US"/>
              </w:rPr>
              <w:t xml:space="preserve"> deviate for theta 1 2 3 but less for ICM. For CCM, estimates for theta 4 deviate positively instead  they deviate negatively for ICM</w:t>
            </w:r>
          </w:p>
          <w:p w14:paraId="21127514" w14:textId="72EF17D2" w:rsidR="00220C70" w:rsidRPr="00C4175F" w:rsidRDefault="00220C70" w:rsidP="00A83079">
            <w:pPr>
              <w:pStyle w:val="Paragraphedeliste"/>
              <w:numPr>
                <w:ilvl w:val="0"/>
                <w:numId w:val="10"/>
              </w:numPr>
              <w:rPr>
                <w:rFonts w:cstheme="minorHAnsi"/>
                <w:color w:val="000000" w:themeColor="text1"/>
                <w:sz w:val="24"/>
                <w:szCs w:val="24"/>
                <w:lang w:val="en-US"/>
              </w:rPr>
            </w:pPr>
            <w:r w:rsidRPr="00C4175F">
              <w:rPr>
                <w:rFonts w:cstheme="minorHAnsi"/>
                <w:color w:val="000000" w:themeColor="text1"/>
                <w:sz w:val="24"/>
                <w:szCs w:val="24"/>
                <w:lang w:val="en-US"/>
              </w:rPr>
              <w:t>For mec=-80</w:t>
            </w:r>
            <w:r w:rsidRPr="00220C70">
              <w:rPr>
                <w:rFonts w:cstheme="minorHAnsi"/>
                <w:color w:val="000000" w:themeColor="text1"/>
                <w:sz w:val="24"/>
                <w:szCs w:val="24"/>
                <w:lang w:val="en-US"/>
              </w:rPr>
              <w:t xml:space="preserve">, in CCM, </w:t>
            </w:r>
            <w:r w:rsidRPr="00220C70">
              <w:rPr>
                <w:rFonts w:cstheme="minorHAnsi"/>
                <w:color w:val="000000" w:themeColor="text1"/>
                <w:sz w:val="24"/>
                <w:szCs w:val="24"/>
                <w:lang w:val="en-US"/>
              </w:rPr>
              <w:t xml:space="preserve">estimates </w:t>
            </w:r>
            <w:r>
              <w:rPr>
                <w:rFonts w:cstheme="minorHAnsi"/>
                <w:color w:val="000000" w:themeColor="text1"/>
                <w:sz w:val="24"/>
                <w:szCs w:val="24"/>
                <w:lang w:val="en-US"/>
              </w:rPr>
              <w:t>deviate for beta 2 for large contamination and do not deviate for ICM</w:t>
            </w:r>
            <w:r>
              <w:rPr>
                <w:rFonts w:cstheme="minorHAnsi"/>
                <w:color w:val="000000" w:themeColor="text1"/>
                <w:sz w:val="24"/>
                <w:szCs w:val="24"/>
                <w:lang w:val="en-US"/>
              </w:rPr>
              <w:t>. In CCM estimates deviate for theta 1 2 3 4 for large contamination and in ICM estimates deviate only for theta 4</w:t>
            </w:r>
          </w:p>
          <w:p w14:paraId="5C224499" w14:textId="412AF2B9" w:rsidR="00220C70" w:rsidRDefault="00220C70" w:rsidP="00A83079">
            <w:pPr>
              <w:pStyle w:val="Paragraphedeliste"/>
              <w:numPr>
                <w:ilvl w:val="0"/>
                <w:numId w:val="10"/>
              </w:numPr>
              <w:rPr>
                <w:rFonts w:cstheme="minorHAnsi"/>
                <w:color w:val="000000" w:themeColor="text1"/>
                <w:sz w:val="24"/>
                <w:szCs w:val="24"/>
                <w:lang w:val="en-US"/>
              </w:rPr>
            </w:pPr>
            <w:r w:rsidRPr="00C4175F">
              <w:rPr>
                <w:rFonts w:cstheme="minorHAnsi"/>
                <w:color w:val="000000" w:themeColor="text1"/>
                <w:sz w:val="24"/>
                <w:szCs w:val="24"/>
                <w:lang w:val="en-US"/>
              </w:rPr>
              <w:t xml:space="preserve">For mec=-160, </w:t>
            </w:r>
            <w:r>
              <w:rPr>
                <w:rFonts w:cstheme="minorHAnsi"/>
                <w:color w:val="000000" w:themeColor="text1"/>
                <w:sz w:val="24"/>
                <w:szCs w:val="24"/>
                <w:lang w:val="en-US"/>
              </w:rPr>
              <w:t>in CCM estimates of beta 1 deviate only for MLE and for ctau and MM for very large contamination. In ICM estimates of beta1 deviates also for MLE and for other estimates from moderate contamination. In ICM ctau estimate looks still good for moderate contamination. In CCM estimates of beta2 deviate for MLE and other estimates for very large contamination. In ICM, estimates do not deviate.</w:t>
            </w:r>
          </w:p>
          <w:p w14:paraId="2210C0F9" w14:textId="10490B77" w:rsidR="00220C70" w:rsidRPr="00C4175F" w:rsidRDefault="00220C70" w:rsidP="00EE5318">
            <w:pPr>
              <w:pStyle w:val="Paragraphedeliste"/>
              <w:ind w:left="360"/>
              <w:rPr>
                <w:rFonts w:cstheme="minorHAnsi"/>
                <w:color w:val="000000" w:themeColor="text1"/>
                <w:sz w:val="24"/>
                <w:szCs w:val="24"/>
                <w:lang w:val="en-US"/>
              </w:rPr>
            </w:pPr>
            <w:r>
              <w:rPr>
                <w:rFonts w:cstheme="minorHAnsi"/>
                <w:color w:val="000000" w:themeColor="text1"/>
                <w:sz w:val="24"/>
                <w:szCs w:val="24"/>
                <w:lang w:val="en-US"/>
              </w:rPr>
              <w:t>In CCM, estimates deviate for theta1 2 3  for MLE and all estimates deviate for theta4 except ctau. In ICM all estimates deviate only for theta4.</w:t>
            </w:r>
          </w:p>
          <w:p w14:paraId="7DD5CDB7" w14:textId="77777777" w:rsidR="00220C70" w:rsidRPr="00C4175F" w:rsidRDefault="00220C70" w:rsidP="00D25381">
            <w:pPr>
              <w:pStyle w:val="xmsonormal"/>
              <w:jc w:val="both"/>
              <w:rPr>
                <w:rFonts w:cstheme="minorHAnsi"/>
                <w:color w:val="000000" w:themeColor="text1"/>
                <w:u w:val="single"/>
                <w:lang w:val="en-US"/>
              </w:rPr>
            </w:pPr>
          </w:p>
        </w:tc>
      </w:tr>
      <w:tr w:rsidR="00220C70" w:rsidRPr="00B42140" w14:paraId="3175C806" w14:textId="77777777" w:rsidTr="00220C70">
        <w:tc>
          <w:tcPr>
            <w:tcW w:w="1838" w:type="dxa"/>
          </w:tcPr>
          <w:p w14:paraId="1679977A" w14:textId="20253E9A" w:rsidR="00220C70" w:rsidRDefault="00220C70" w:rsidP="00D25381">
            <w:pPr>
              <w:pStyle w:val="xmsonormal"/>
              <w:jc w:val="both"/>
              <w:rPr>
                <w:rFonts w:cstheme="minorHAnsi"/>
                <w:color w:val="FF0000"/>
                <w:u w:val="single"/>
                <w:lang w:val="en-US"/>
              </w:rPr>
            </w:pPr>
            <w:r w:rsidRPr="00D25381">
              <w:rPr>
                <w:rFonts w:cstheme="minorHAnsi"/>
                <w:lang w:val="en-US"/>
              </w:rPr>
              <w:t>contamination on the second component random effect</w:t>
            </w:r>
          </w:p>
        </w:tc>
        <w:tc>
          <w:tcPr>
            <w:tcW w:w="7796" w:type="dxa"/>
          </w:tcPr>
          <w:p w14:paraId="06538276" w14:textId="5877EE9D" w:rsidR="00220C70" w:rsidRPr="009D74F7" w:rsidRDefault="00220C70" w:rsidP="009D74F7">
            <w:pPr>
              <w:pStyle w:val="Paragraphedeliste"/>
              <w:numPr>
                <w:ilvl w:val="0"/>
                <w:numId w:val="15"/>
              </w:numPr>
              <w:rPr>
                <w:rFonts w:cstheme="minorHAnsi"/>
                <w:color w:val="000000" w:themeColor="text1"/>
                <w:sz w:val="24"/>
                <w:szCs w:val="24"/>
                <w:lang w:val="en-US"/>
              </w:rPr>
            </w:pPr>
            <w:r w:rsidRPr="009D74F7">
              <w:rPr>
                <w:rFonts w:cstheme="minorHAnsi"/>
                <w:color w:val="000000" w:themeColor="text1"/>
                <w:sz w:val="24"/>
                <w:szCs w:val="24"/>
                <w:lang w:val="en-US"/>
              </w:rPr>
              <w:t>when</w:t>
            </w:r>
            <w:r>
              <w:rPr>
                <w:rFonts w:cstheme="minorHAnsi"/>
                <w:color w:val="000000" w:themeColor="text1"/>
                <w:sz w:val="24"/>
                <w:szCs w:val="24"/>
                <w:lang w:val="en-US"/>
              </w:rPr>
              <w:t xml:space="preserve"> mbc2=-12.5 and </w:t>
            </w:r>
            <w:r w:rsidRPr="00C4175F">
              <w:rPr>
                <w:rFonts w:cstheme="minorHAnsi"/>
                <w:color w:val="000000" w:themeColor="text1"/>
                <w:sz w:val="24"/>
                <w:szCs w:val="24"/>
                <w:lang w:val="en-US"/>
              </w:rPr>
              <w:t>mbc2=-50</w:t>
            </w:r>
            <w:r>
              <w:rPr>
                <w:rFonts w:cstheme="minorHAnsi"/>
                <w:color w:val="000000" w:themeColor="text1"/>
                <w:sz w:val="24"/>
                <w:szCs w:val="24"/>
                <w:lang w:val="en-US"/>
              </w:rPr>
              <w:t>, similar behavior of estimates in CCM and ICM</w:t>
            </w:r>
          </w:p>
          <w:p w14:paraId="51B4E3D5" w14:textId="43C09CB4" w:rsidR="00220C70" w:rsidRPr="00C4175F" w:rsidRDefault="00220C70" w:rsidP="0060785B">
            <w:pPr>
              <w:rPr>
                <w:rFonts w:cstheme="minorHAnsi"/>
                <w:color w:val="000000" w:themeColor="text1"/>
                <w:u w:val="single"/>
                <w:lang w:val="en-US"/>
              </w:rPr>
            </w:pPr>
          </w:p>
        </w:tc>
      </w:tr>
      <w:tr w:rsidR="00220C70" w:rsidRPr="00B42140" w14:paraId="65185D0B" w14:textId="77777777" w:rsidTr="00220C70">
        <w:tc>
          <w:tcPr>
            <w:tcW w:w="1838" w:type="dxa"/>
          </w:tcPr>
          <w:p w14:paraId="0E8750DF" w14:textId="2124CB79" w:rsidR="00220C70" w:rsidRDefault="00220C70" w:rsidP="00D25381">
            <w:pPr>
              <w:pStyle w:val="xmsonormal"/>
              <w:jc w:val="both"/>
              <w:rPr>
                <w:rFonts w:cstheme="minorHAnsi"/>
                <w:color w:val="FF0000"/>
                <w:u w:val="single"/>
                <w:lang w:val="en-US"/>
              </w:rPr>
            </w:pPr>
            <w:r w:rsidRPr="00D25381">
              <w:rPr>
                <w:rFonts w:cstheme="minorHAnsi"/>
                <w:lang w:val="en-US"/>
              </w:rPr>
              <w:t>contamination on the X matrix</w:t>
            </w:r>
          </w:p>
        </w:tc>
        <w:tc>
          <w:tcPr>
            <w:tcW w:w="7796" w:type="dxa"/>
          </w:tcPr>
          <w:p w14:paraId="6F0995A6" w14:textId="21FD925C" w:rsidR="00220C70" w:rsidRDefault="00220C70" w:rsidP="006B3228">
            <w:pPr>
              <w:pStyle w:val="Paragraphedeliste"/>
              <w:numPr>
                <w:ilvl w:val="0"/>
                <w:numId w:val="13"/>
              </w:numPr>
              <w:jc w:val="both"/>
              <w:rPr>
                <w:rFonts w:cstheme="minorHAnsi"/>
                <w:color w:val="000000" w:themeColor="text1"/>
                <w:sz w:val="24"/>
                <w:szCs w:val="24"/>
                <w:lang w:val="en-US"/>
              </w:rPr>
            </w:pPr>
            <w:r w:rsidRPr="00C4175F">
              <w:rPr>
                <w:rFonts w:cstheme="minorHAnsi"/>
                <w:color w:val="000000" w:themeColor="text1"/>
                <w:sz w:val="24"/>
                <w:szCs w:val="24"/>
                <w:lang w:val="en-US"/>
              </w:rPr>
              <w:t>When alphac=2</w:t>
            </w:r>
            <w:r>
              <w:rPr>
                <w:rFonts w:cstheme="minorHAnsi"/>
                <w:color w:val="000000" w:themeColor="text1"/>
                <w:sz w:val="24"/>
                <w:szCs w:val="24"/>
                <w:lang w:val="en-US"/>
              </w:rPr>
              <w:t xml:space="preserve">, </w:t>
            </w:r>
            <w:r>
              <w:rPr>
                <w:rFonts w:cstheme="minorHAnsi"/>
                <w:color w:val="000000" w:themeColor="text1"/>
                <w:sz w:val="24"/>
                <w:szCs w:val="24"/>
                <w:lang w:val="en-US"/>
              </w:rPr>
              <w:t xml:space="preserve">similar behavior of estimates </w:t>
            </w:r>
            <w:r>
              <w:rPr>
                <w:rFonts w:cstheme="minorHAnsi"/>
                <w:color w:val="000000" w:themeColor="text1"/>
                <w:sz w:val="24"/>
                <w:szCs w:val="24"/>
                <w:lang w:val="en-US"/>
              </w:rPr>
              <w:t>in</w:t>
            </w:r>
            <w:r>
              <w:rPr>
                <w:rFonts w:cstheme="minorHAnsi"/>
                <w:color w:val="000000" w:themeColor="text1"/>
                <w:sz w:val="24"/>
                <w:szCs w:val="24"/>
                <w:lang w:val="en-US"/>
              </w:rPr>
              <w:t xml:space="preserve"> CCM and ICM</w:t>
            </w:r>
            <w:r>
              <w:rPr>
                <w:rFonts w:cstheme="minorHAnsi"/>
                <w:color w:val="000000" w:themeColor="text1"/>
                <w:sz w:val="24"/>
                <w:szCs w:val="24"/>
                <w:lang w:val="en-US"/>
              </w:rPr>
              <w:t xml:space="preserve">. </w:t>
            </w:r>
          </w:p>
          <w:p w14:paraId="5DBEF42B" w14:textId="68F8E848" w:rsidR="00220C70" w:rsidRDefault="00220C70" w:rsidP="00220C70">
            <w:pPr>
              <w:pStyle w:val="Paragraphedeliste"/>
              <w:numPr>
                <w:ilvl w:val="0"/>
                <w:numId w:val="13"/>
              </w:numPr>
              <w:jc w:val="both"/>
              <w:rPr>
                <w:rFonts w:cstheme="minorHAnsi"/>
                <w:color w:val="000000" w:themeColor="text1"/>
                <w:sz w:val="24"/>
                <w:szCs w:val="24"/>
                <w:lang w:val="en-US"/>
              </w:rPr>
            </w:pPr>
            <w:r>
              <w:rPr>
                <w:rFonts w:cstheme="minorHAnsi"/>
                <w:color w:val="000000" w:themeColor="text1"/>
                <w:sz w:val="24"/>
                <w:szCs w:val="24"/>
                <w:lang w:val="en-US"/>
              </w:rPr>
              <w:t>When</w:t>
            </w:r>
            <w:r w:rsidRPr="00C4175F">
              <w:rPr>
                <w:rFonts w:cstheme="minorHAnsi"/>
                <w:color w:val="000000" w:themeColor="text1"/>
                <w:sz w:val="24"/>
                <w:szCs w:val="24"/>
                <w:lang w:val="en-US"/>
              </w:rPr>
              <w:t xml:space="preserve"> alphac=</w:t>
            </w:r>
            <w:r>
              <w:rPr>
                <w:rFonts w:cstheme="minorHAnsi"/>
                <w:color w:val="000000" w:themeColor="text1"/>
                <w:sz w:val="24"/>
                <w:szCs w:val="24"/>
                <w:lang w:val="en-US"/>
              </w:rPr>
              <w:t xml:space="preserve">5, 10 similar behavior of estimates </w:t>
            </w:r>
            <w:r>
              <w:rPr>
                <w:rFonts w:cstheme="minorHAnsi"/>
                <w:color w:val="000000" w:themeColor="text1"/>
                <w:sz w:val="24"/>
                <w:szCs w:val="24"/>
                <w:lang w:val="en-US"/>
              </w:rPr>
              <w:t>in</w:t>
            </w:r>
            <w:bookmarkStart w:id="0" w:name="_GoBack"/>
            <w:bookmarkEnd w:id="0"/>
            <w:r>
              <w:rPr>
                <w:rFonts w:cstheme="minorHAnsi"/>
                <w:color w:val="000000" w:themeColor="text1"/>
                <w:sz w:val="24"/>
                <w:szCs w:val="24"/>
                <w:lang w:val="en-US"/>
              </w:rPr>
              <w:t xml:space="preserve"> CCM and ICM. Except for theta1 and 2, estimates deviate more for S and MLE in ICM</w:t>
            </w:r>
          </w:p>
          <w:p w14:paraId="63F08232" w14:textId="2A44A3F4" w:rsidR="00220C70" w:rsidRDefault="00220C70" w:rsidP="00C4175F">
            <w:pPr>
              <w:jc w:val="both"/>
              <w:rPr>
                <w:rFonts w:cstheme="minorHAnsi"/>
                <w:color w:val="000000" w:themeColor="text1"/>
                <w:sz w:val="24"/>
                <w:szCs w:val="24"/>
                <w:lang w:val="en-US"/>
              </w:rPr>
            </w:pPr>
          </w:p>
          <w:p w14:paraId="265283A9" w14:textId="4691B0D4" w:rsidR="00220C70" w:rsidRDefault="00220C70" w:rsidP="00C4175F">
            <w:pPr>
              <w:jc w:val="both"/>
              <w:rPr>
                <w:rFonts w:cstheme="minorHAnsi"/>
                <w:color w:val="000000" w:themeColor="text1"/>
                <w:sz w:val="24"/>
                <w:szCs w:val="24"/>
                <w:lang w:val="en-US"/>
              </w:rPr>
            </w:pPr>
          </w:p>
          <w:p w14:paraId="5E3984F6" w14:textId="5FAECA4D" w:rsidR="00220C70" w:rsidRDefault="00220C70" w:rsidP="00C4175F">
            <w:pPr>
              <w:jc w:val="both"/>
              <w:rPr>
                <w:rFonts w:cstheme="minorHAnsi"/>
                <w:color w:val="000000" w:themeColor="text1"/>
                <w:sz w:val="24"/>
                <w:szCs w:val="24"/>
                <w:lang w:val="en-US"/>
              </w:rPr>
            </w:pPr>
          </w:p>
          <w:p w14:paraId="4F93CC41" w14:textId="740FC31C" w:rsidR="00220C70" w:rsidRDefault="00220C70" w:rsidP="00C4175F">
            <w:pPr>
              <w:jc w:val="both"/>
              <w:rPr>
                <w:rFonts w:cstheme="minorHAnsi"/>
                <w:color w:val="000000" w:themeColor="text1"/>
                <w:sz w:val="24"/>
                <w:szCs w:val="24"/>
                <w:lang w:val="en-US"/>
              </w:rPr>
            </w:pPr>
          </w:p>
          <w:p w14:paraId="78362172" w14:textId="77777777" w:rsidR="00220C70" w:rsidRPr="00220C70" w:rsidRDefault="00220C70" w:rsidP="00220C70">
            <w:pPr>
              <w:jc w:val="both"/>
              <w:rPr>
                <w:rFonts w:cstheme="minorHAnsi"/>
                <w:color w:val="000000" w:themeColor="text1"/>
                <w:u w:val="single"/>
                <w:lang w:val="en-US"/>
              </w:rPr>
            </w:pPr>
          </w:p>
        </w:tc>
      </w:tr>
    </w:tbl>
    <w:p w14:paraId="04637CB7" w14:textId="77B42B81" w:rsidR="005D2F9A" w:rsidRDefault="005D2F9A" w:rsidP="00D25381">
      <w:pPr>
        <w:pStyle w:val="xmsonormal"/>
        <w:jc w:val="both"/>
        <w:rPr>
          <w:rFonts w:cstheme="minorHAnsi"/>
          <w:color w:val="FF0000"/>
          <w:u w:val="single"/>
          <w:lang w:val="en-US"/>
        </w:rPr>
      </w:pPr>
    </w:p>
    <w:p w14:paraId="70CA4543" w14:textId="10856B97" w:rsidR="005D2F9A" w:rsidRPr="005D2F9A" w:rsidRDefault="005D2F9A" w:rsidP="005D2F9A">
      <w:pPr>
        <w:jc w:val="both"/>
        <w:rPr>
          <w:rFonts w:cstheme="minorHAnsi"/>
          <w:color w:val="FF0000"/>
          <w:sz w:val="24"/>
          <w:szCs w:val="24"/>
          <w:u w:val="single"/>
          <w:lang w:val="en-US"/>
        </w:rPr>
      </w:pPr>
      <w:r w:rsidRPr="005D2F9A">
        <w:rPr>
          <w:rFonts w:cstheme="minorHAnsi"/>
          <w:color w:val="FF0000"/>
          <w:sz w:val="24"/>
          <w:szCs w:val="24"/>
          <w:u w:val="single"/>
          <w:lang w:val="en-US"/>
        </w:rPr>
        <w:t>Generate randomly the second column of the X matrix with different values for the different cases and keep it fixed in the repetitions. Concerning the X contamination, we can either keep the contamination as it is known (multiplication by alphac) or use a shift  (see for Agostinelli and Yohai bottom of page 1770).</w:t>
      </w:r>
    </w:p>
    <w:p w14:paraId="697D3F05" w14:textId="04E78161" w:rsidR="005D2F9A" w:rsidRDefault="005D2F9A" w:rsidP="005D2F9A">
      <w:pPr>
        <w:jc w:val="both"/>
        <w:rPr>
          <w:rFonts w:cstheme="minorHAnsi"/>
          <w:color w:val="FF0000"/>
          <w:sz w:val="24"/>
          <w:szCs w:val="24"/>
          <w:lang w:val="en-US"/>
        </w:rPr>
      </w:pPr>
    </w:p>
    <w:p w14:paraId="405B228E" w14:textId="3B10CA16" w:rsidR="005D2F9A" w:rsidRPr="005D2F9A" w:rsidRDefault="005D2F9A" w:rsidP="005D2F9A">
      <w:pPr>
        <w:jc w:val="both"/>
        <w:rPr>
          <w:rFonts w:cstheme="minorHAnsi"/>
          <w:sz w:val="24"/>
          <w:szCs w:val="24"/>
          <w:lang w:val="en-US"/>
        </w:rPr>
      </w:pPr>
      <w:r w:rsidRPr="005D2F9A">
        <w:rPr>
          <w:rFonts w:cstheme="minorHAnsi"/>
          <w:sz w:val="24"/>
          <w:szCs w:val="24"/>
          <w:lang w:val="en-US"/>
        </w:rPr>
        <w:t>New entry of the different function</w:t>
      </w:r>
      <w:r>
        <w:rPr>
          <w:rFonts w:cstheme="minorHAnsi"/>
          <w:sz w:val="24"/>
          <w:szCs w:val="24"/>
          <w:lang w:val="en-US"/>
        </w:rPr>
        <w:t>s</w:t>
      </w:r>
      <w:r w:rsidRPr="005D2F9A">
        <w:rPr>
          <w:rFonts w:cstheme="minorHAnsi"/>
          <w:sz w:val="24"/>
          <w:szCs w:val="24"/>
          <w:lang w:val="en-US"/>
        </w:rPr>
        <w:t>.</w:t>
      </w:r>
    </w:p>
    <w:p w14:paraId="50CC9005" w14:textId="77777777" w:rsidR="005D2F9A" w:rsidRPr="00093C15" w:rsidRDefault="005D2F9A" w:rsidP="005D2F9A">
      <w:pPr>
        <w:pStyle w:val="xmsonormal"/>
        <w:jc w:val="both"/>
        <w:rPr>
          <w:rFonts w:asciiTheme="minorHAnsi" w:hAnsiTheme="minorHAnsi" w:cstheme="minorHAnsi"/>
          <w:sz w:val="22"/>
          <w:szCs w:val="22"/>
        </w:rPr>
      </w:pPr>
      <w:r w:rsidRPr="00093C15">
        <w:rPr>
          <w:rFonts w:asciiTheme="minorHAnsi" w:hAnsiTheme="minorHAnsi" w:cstheme="minorHAnsi"/>
          <w:sz w:val="22"/>
          <w:szCs w:val="22"/>
        </w:rPr>
        <w:t>Xa=TRUE/FALSE.</w:t>
      </w:r>
    </w:p>
    <w:p w14:paraId="2F5A6CE8" w14:textId="55BE797F" w:rsidR="005D2F9A" w:rsidRPr="00093C15" w:rsidRDefault="005D2F9A" w:rsidP="005D2F9A">
      <w:pPr>
        <w:pStyle w:val="xmsonormal"/>
        <w:jc w:val="both"/>
        <w:rPr>
          <w:rFonts w:asciiTheme="minorHAnsi" w:hAnsiTheme="minorHAnsi" w:cstheme="minorHAnsi"/>
          <w:sz w:val="22"/>
          <w:szCs w:val="22"/>
          <w:lang w:val="en-GB"/>
        </w:rPr>
      </w:pPr>
      <w:r w:rsidRPr="00093C15">
        <w:rPr>
          <w:rFonts w:asciiTheme="minorHAnsi" w:hAnsiTheme="minorHAnsi" w:cstheme="minorHAnsi"/>
          <w:sz w:val="22"/>
          <w:szCs w:val="22"/>
          <w:lang w:val="en-GB"/>
        </w:rPr>
        <w:t xml:space="preserve">Xa == TRUE X2i </w:t>
      </w:r>
      <w:r w:rsidR="00093C15" w:rsidRPr="00093C15">
        <w:rPr>
          <w:rFonts w:asciiTheme="minorHAnsi" w:hAnsiTheme="minorHAnsi" w:cstheme="minorHAnsi"/>
          <w:sz w:val="22"/>
          <w:szCs w:val="22"/>
          <w:lang w:val="en-GB"/>
        </w:rPr>
        <w:t>follow a normal distribution with mean</w:t>
      </w:r>
      <w:r w:rsidRPr="00093C15">
        <w:rPr>
          <w:rFonts w:asciiTheme="minorHAnsi" w:hAnsiTheme="minorHAnsi" w:cstheme="minorHAnsi"/>
          <w:sz w:val="22"/>
          <w:szCs w:val="22"/>
          <w:lang w:val="en-GB"/>
        </w:rPr>
        <w:t xml:space="preserve"> (0,…0) </w:t>
      </w:r>
      <w:r w:rsidR="00093C15" w:rsidRPr="00093C15">
        <w:rPr>
          <w:rFonts w:asciiTheme="minorHAnsi" w:hAnsiTheme="minorHAnsi" w:cstheme="minorHAnsi"/>
          <w:sz w:val="22"/>
          <w:szCs w:val="22"/>
          <w:lang w:val="en-GB"/>
        </w:rPr>
        <w:t>and</w:t>
      </w:r>
      <w:r w:rsidRPr="00093C15">
        <w:rPr>
          <w:rFonts w:asciiTheme="minorHAnsi" w:hAnsiTheme="minorHAnsi" w:cstheme="minorHAnsi"/>
          <w:sz w:val="22"/>
          <w:szCs w:val="22"/>
          <w:lang w:val="en-GB"/>
        </w:rPr>
        <w:t xml:space="preserve"> variance-covariance Ip</w:t>
      </w:r>
    </w:p>
    <w:p w14:paraId="1FDAF5EC" w14:textId="50D4AA00" w:rsidR="005D2F9A" w:rsidRPr="00093C15" w:rsidRDefault="005D2F9A" w:rsidP="005D2F9A">
      <w:pPr>
        <w:pStyle w:val="xmsonormal"/>
        <w:jc w:val="both"/>
        <w:rPr>
          <w:rFonts w:asciiTheme="minorHAnsi" w:hAnsiTheme="minorHAnsi" w:cstheme="minorHAnsi"/>
          <w:sz w:val="22"/>
          <w:szCs w:val="22"/>
          <w:lang w:val="en-US"/>
        </w:rPr>
      </w:pPr>
      <w:r w:rsidRPr="00093C15">
        <w:rPr>
          <w:rFonts w:asciiTheme="minorHAnsi" w:hAnsiTheme="minorHAnsi" w:cstheme="minorHAnsi"/>
          <w:sz w:val="22"/>
          <w:szCs w:val="22"/>
          <w:lang w:val="en-US"/>
        </w:rPr>
        <w:t>Xshiftall=TRUE/FALSE</w:t>
      </w:r>
    </w:p>
    <w:p w14:paraId="098A9A7E" w14:textId="1714BC43" w:rsidR="005D2F9A" w:rsidRPr="00093C15" w:rsidRDefault="005D2F9A" w:rsidP="005D2F9A">
      <w:pPr>
        <w:pStyle w:val="xmsonormal"/>
        <w:jc w:val="both"/>
        <w:rPr>
          <w:rFonts w:asciiTheme="minorHAnsi" w:hAnsiTheme="minorHAnsi" w:cstheme="minorHAnsi"/>
          <w:sz w:val="22"/>
          <w:szCs w:val="22"/>
          <w:lang w:val="en-US"/>
        </w:rPr>
      </w:pPr>
      <w:r w:rsidRPr="00093C15">
        <w:rPr>
          <w:rFonts w:asciiTheme="minorHAnsi" w:hAnsiTheme="minorHAnsi" w:cstheme="minorHAnsi"/>
          <w:sz w:val="22"/>
          <w:szCs w:val="22"/>
          <w:lang w:val="en-US"/>
        </w:rPr>
        <w:t>Xshiftall==TRUE</w:t>
      </w:r>
      <w:r w:rsidR="00093C15" w:rsidRPr="00093C15">
        <w:rPr>
          <w:rFonts w:asciiTheme="minorHAnsi" w:hAnsiTheme="minorHAnsi" w:cstheme="minorHAnsi"/>
          <w:sz w:val="22"/>
          <w:szCs w:val="22"/>
          <w:lang w:val="en-US"/>
        </w:rPr>
        <w:t xml:space="preserve"> if  X2i contaminated so X2i </w:t>
      </w:r>
      <w:r w:rsidR="00093C15" w:rsidRPr="00093C15">
        <w:rPr>
          <w:rFonts w:asciiTheme="minorHAnsi" w:hAnsiTheme="minorHAnsi" w:cstheme="minorHAnsi"/>
          <w:sz w:val="22"/>
          <w:szCs w:val="22"/>
          <w:lang w:val="en-GB"/>
        </w:rPr>
        <w:t xml:space="preserve">follow a normal distribution with mean  </w:t>
      </w:r>
      <w:r w:rsidR="00093C15" w:rsidRPr="00093C15">
        <w:rPr>
          <w:rFonts w:asciiTheme="minorHAnsi" w:hAnsiTheme="minorHAnsi" w:cstheme="minorHAnsi"/>
          <w:sz w:val="22"/>
          <w:szCs w:val="22"/>
          <w:lang w:val="en-US"/>
        </w:rPr>
        <w:t>(mux,….,mux) and variance-covariance Ip</w:t>
      </w:r>
    </w:p>
    <w:p w14:paraId="6C87109A" w14:textId="66822D01" w:rsidR="005D2F9A" w:rsidRPr="00093C15" w:rsidRDefault="005D2F9A" w:rsidP="005D2F9A">
      <w:pPr>
        <w:pStyle w:val="xmsonormal"/>
        <w:jc w:val="both"/>
        <w:rPr>
          <w:rFonts w:asciiTheme="minorHAnsi" w:hAnsiTheme="minorHAnsi" w:cstheme="minorHAnsi"/>
          <w:sz w:val="22"/>
          <w:szCs w:val="22"/>
          <w:lang w:val="en-GB"/>
        </w:rPr>
      </w:pPr>
      <w:r w:rsidRPr="00093C15">
        <w:rPr>
          <w:rFonts w:asciiTheme="minorHAnsi" w:hAnsiTheme="minorHAnsi" w:cstheme="minorHAnsi"/>
          <w:sz w:val="22"/>
          <w:szCs w:val="22"/>
          <w:lang w:val="en-GB"/>
        </w:rPr>
        <w:t>Xshiftall==FALSE</w:t>
      </w:r>
      <w:r w:rsidR="00093C15" w:rsidRPr="00093C15">
        <w:rPr>
          <w:rFonts w:asciiTheme="minorHAnsi" w:hAnsiTheme="minorHAnsi" w:cstheme="minorHAnsi"/>
          <w:sz w:val="22"/>
          <w:szCs w:val="22"/>
          <w:lang w:val="en-GB"/>
        </w:rPr>
        <w:t xml:space="preserve"> </w:t>
      </w:r>
      <w:r w:rsidR="00093C15" w:rsidRPr="00093C15">
        <w:rPr>
          <w:rFonts w:asciiTheme="minorHAnsi" w:hAnsiTheme="minorHAnsi" w:cstheme="minorHAnsi"/>
          <w:sz w:val="22"/>
          <w:szCs w:val="22"/>
          <w:lang w:val="en-US"/>
        </w:rPr>
        <w:t xml:space="preserve">if  X2i contaminated so </w:t>
      </w:r>
      <w:r w:rsidR="00093C15" w:rsidRPr="00093C15">
        <w:rPr>
          <w:rFonts w:asciiTheme="minorHAnsi" w:hAnsiTheme="minorHAnsi" w:cstheme="minorHAnsi"/>
          <w:sz w:val="22"/>
          <w:szCs w:val="22"/>
          <w:lang w:val="en-GB"/>
        </w:rPr>
        <w:t>X2i[1] follow a normal distribution with mean  mux and</w:t>
      </w:r>
      <w:r w:rsidR="000A3470">
        <w:rPr>
          <w:rFonts w:asciiTheme="minorHAnsi" w:hAnsiTheme="minorHAnsi" w:cstheme="minorHAnsi"/>
          <w:sz w:val="22"/>
          <w:szCs w:val="22"/>
          <w:lang w:val="en-GB"/>
        </w:rPr>
        <w:t xml:space="preserve"> variance-covariance 1</w:t>
      </w:r>
    </w:p>
    <w:p w14:paraId="4473E438" w14:textId="39966547" w:rsidR="005D2F9A" w:rsidRPr="00093C15" w:rsidRDefault="005D2F9A" w:rsidP="005D2F9A">
      <w:pPr>
        <w:pStyle w:val="xmsonormal"/>
        <w:jc w:val="both"/>
        <w:rPr>
          <w:rFonts w:asciiTheme="minorHAnsi" w:hAnsiTheme="minorHAnsi" w:cstheme="minorHAnsi"/>
          <w:sz w:val="22"/>
          <w:szCs w:val="22"/>
          <w:lang w:val="en-US"/>
        </w:rPr>
      </w:pPr>
      <w:r w:rsidRPr="00093C15">
        <w:rPr>
          <w:rFonts w:asciiTheme="minorHAnsi" w:hAnsiTheme="minorHAnsi" w:cstheme="minorHAnsi"/>
          <w:sz w:val="22"/>
          <w:szCs w:val="22"/>
          <w:lang w:val="en-US"/>
        </w:rPr>
        <w:t>Mux : the value of the shift</w:t>
      </w:r>
      <w:r w:rsidR="00A83079">
        <w:rPr>
          <w:rFonts w:asciiTheme="minorHAnsi" w:hAnsiTheme="minorHAnsi" w:cstheme="minorHAnsi"/>
          <w:sz w:val="22"/>
          <w:szCs w:val="22"/>
          <w:lang w:val="en-US"/>
        </w:rPr>
        <w:t xml:space="preserve"> =1,5,10,50</w:t>
      </w:r>
    </w:p>
    <w:p w14:paraId="1ACFFF5F" w14:textId="0455E6AA" w:rsidR="005D2F9A" w:rsidRPr="005D2F9A" w:rsidRDefault="005D2F9A" w:rsidP="005D2F9A">
      <w:pPr>
        <w:jc w:val="both"/>
        <w:rPr>
          <w:rFonts w:cstheme="minorHAnsi"/>
          <w:color w:val="FF0000"/>
          <w:sz w:val="24"/>
          <w:szCs w:val="24"/>
          <w:u w:val="single"/>
          <w:lang w:val="en-US"/>
        </w:rPr>
      </w:pPr>
      <w:r w:rsidRPr="005D2F9A">
        <w:rPr>
          <w:rFonts w:cstheme="minorHAnsi"/>
          <w:color w:val="FF0000"/>
          <w:sz w:val="24"/>
          <w:szCs w:val="24"/>
          <w:u w:val="single"/>
          <w:lang w:val="en-US"/>
        </w:rPr>
        <w:t>Try to compare the code with Claudio with Monte Carlo simulations (see remark below).</w:t>
      </w:r>
    </w:p>
    <w:p w14:paraId="55F5E873" w14:textId="75FE48ED" w:rsidR="005D2F9A" w:rsidRDefault="00A83079" w:rsidP="00D25381">
      <w:pPr>
        <w:pStyle w:val="xmsonormal"/>
        <w:jc w:val="both"/>
        <w:rPr>
          <w:rFonts w:cstheme="minorHAnsi"/>
          <w:lang w:val="en-US"/>
        </w:rPr>
      </w:pPr>
      <w:r w:rsidRPr="00A83079">
        <w:rPr>
          <w:rFonts w:cstheme="minorHAnsi"/>
          <w:lang w:val="en-US"/>
        </w:rPr>
        <w:t>Code ready</w:t>
      </w:r>
    </w:p>
    <w:p w14:paraId="3740B465" w14:textId="76981DDE" w:rsidR="00A83079" w:rsidRPr="00A83079" w:rsidRDefault="00A83079" w:rsidP="00D25381">
      <w:pPr>
        <w:pStyle w:val="xmsonormal"/>
        <w:jc w:val="both"/>
        <w:rPr>
          <w:rFonts w:cstheme="minorHAnsi"/>
          <w:lang w:val="en-US"/>
        </w:rPr>
      </w:pPr>
      <w:r>
        <w:rPr>
          <w:rFonts w:cstheme="minorHAnsi"/>
          <w:lang w:val="en-US"/>
        </w:rPr>
        <w:t>Senarios ?</w:t>
      </w:r>
    </w:p>
    <w:p w14:paraId="122E9E2C" w14:textId="2176B881" w:rsidR="005D2F9A" w:rsidRDefault="005D2F9A" w:rsidP="00D25381">
      <w:pPr>
        <w:pStyle w:val="xmsonormal"/>
        <w:jc w:val="both"/>
        <w:rPr>
          <w:rFonts w:cstheme="minorHAnsi"/>
          <w:color w:val="FF0000"/>
          <w:u w:val="single"/>
          <w:lang w:val="en-US"/>
        </w:rPr>
      </w:pPr>
    </w:p>
    <w:p w14:paraId="31B1D16A" w14:textId="77777777" w:rsidR="00D25381" w:rsidRPr="00D25381" w:rsidRDefault="00D25381" w:rsidP="00D25381">
      <w:pPr>
        <w:pStyle w:val="xmsonormal"/>
        <w:jc w:val="both"/>
        <w:rPr>
          <w:rFonts w:asciiTheme="minorHAnsi" w:hAnsiTheme="minorHAnsi" w:cstheme="minorHAnsi"/>
          <w:lang w:val="en-US"/>
        </w:rPr>
      </w:pPr>
    </w:p>
    <w:p w14:paraId="11605CD5" w14:textId="77777777" w:rsidR="00D25381" w:rsidRPr="00D25381" w:rsidRDefault="00D25381" w:rsidP="00D25381">
      <w:pPr>
        <w:jc w:val="both"/>
        <w:rPr>
          <w:rFonts w:cstheme="minorHAnsi"/>
          <w:sz w:val="24"/>
          <w:szCs w:val="24"/>
          <w:lang w:val="en-US"/>
        </w:rPr>
      </w:pPr>
    </w:p>
    <w:p w14:paraId="7325EF75" w14:textId="77777777" w:rsidR="00D25381" w:rsidRPr="00D25381" w:rsidRDefault="00D25381" w:rsidP="00D25381">
      <w:pPr>
        <w:pStyle w:val="xmsonormal"/>
        <w:jc w:val="both"/>
        <w:rPr>
          <w:rFonts w:asciiTheme="minorHAnsi" w:hAnsiTheme="minorHAnsi" w:cstheme="minorHAnsi"/>
          <w:lang w:val="en-US"/>
        </w:rPr>
      </w:pPr>
    </w:p>
    <w:p w14:paraId="59D58EC8" w14:textId="1D9C8388" w:rsidR="00A701F5" w:rsidRPr="00D25381" w:rsidRDefault="00A701F5" w:rsidP="00D25381">
      <w:pPr>
        <w:jc w:val="both"/>
        <w:rPr>
          <w:rFonts w:cstheme="minorHAnsi"/>
          <w:sz w:val="24"/>
          <w:szCs w:val="24"/>
          <w:lang w:val="en-US"/>
        </w:rPr>
      </w:pPr>
    </w:p>
    <w:p w14:paraId="739E92C5" w14:textId="77777777" w:rsidR="002A7786" w:rsidRPr="00D25381" w:rsidRDefault="002A7786" w:rsidP="00D25381">
      <w:pPr>
        <w:jc w:val="both"/>
        <w:rPr>
          <w:rFonts w:cstheme="minorHAnsi"/>
          <w:sz w:val="24"/>
          <w:szCs w:val="24"/>
          <w:lang w:val="en-US"/>
        </w:rPr>
      </w:pPr>
    </w:p>
    <w:p w14:paraId="235C12F4" w14:textId="67DAD78E" w:rsidR="006E4A46" w:rsidRPr="00D25381" w:rsidRDefault="006E4A46" w:rsidP="00D25381">
      <w:pPr>
        <w:pStyle w:val="Paragraphedeliste"/>
        <w:jc w:val="both"/>
        <w:rPr>
          <w:rFonts w:cstheme="minorHAnsi"/>
          <w:sz w:val="24"/>
          <w:szCs w:val="24"/>
          <w:lang w:val="en-US"/>
        </w:rPr>
      </w:pPr>
    </w:p>
    <w:p w14:paraId="3D453872" w14:textId="77777777" w:rsidR="00F72A13" w:rsidRPr="00D25381" w:rsidRDefault="00F72A13" w:rsidP="00D25381">
      <w:pPr>
        <w:jc w:val="both"/>
        <w:rPr>
          <w:rFonts w:cstheme="minorHAnsi"/>
          <w:sz w:val="24"/>
          <w:szCs w:val="24"/>
          <w:lang w:val="en-US"/>
        </w:rPr>
      </w:pPr>
    </w:p>
    <w:p w14:paraId="1943725E" w14:textId="77777777" w:rsidR="00B13104" w:rsidRPr="00D25381" w:rsidRDefault="00B13104" w:rsidP="00D25381">
      <w:pPr>
        <w:jc w:val="both"/>
        <w:rPr>
          <w:rFonts w:cstheme="minorHAnsi"/>
          <w:sz w:val="24"/>
          <w:szCs w:val="24"/>
          <w:lang w:val="en-US"/>
        </w:rPr>
      </w:pPr>
    </w:p>
    <w:p w14:paraId="20078DF1" w14:textId="77777777" w:rsidR="00B13104" w:rsidRPr="00D25381" w:rsidRDefault="00B13104" w:rsidP="00D25381">
      <w:pPr>
        <w:jc w:val="both"/>
        <w:rPr>
          <w:rFonts w:cstheme="minorHAnsi"/>
          <w:sz w:val="24"/>
          <w:szCs w:val="24"/>
          <w:lang w:val="en-US"/>
        </w:rPr>
      </w:pPr>
    </w:p>
    <w:p w14:paraId="7FC8D7D1" w14:textId="0DAB33D2" w:rsidR="007E12E9" w:rsidRPr="00D25381" w:rsidRDefault="007E12E9" w:rsidP="00D25381">
      <w:pPr>
        <w:jc w:val="both"/>
        <w:rPr>
          <w:rFonts w:cstheme="minorHAnsi"/>
          <w:sz w:val="24"/>
          <w:szCs w:val="24"/>
          <w:lang w:val="en-US"/>
        </w:rPr>
      </w:pPr>
      <w:r w:rsidRPr="00D25381">
        <w:rPr>
          <w:rFonts w:cstheme="minorHAnsi"/>
          <w:sz w:val="24"/>
          <w:szCs w:val="24"/>
          <w:lang w:val="en-US"/>
        </w:rPr>
        <w:tab/>
        <w:t xml:space="preserve"> </w:t>
      </w:r>
    </w:p>
    <w:p w14:paraId="1DC1D90B" w14:textId="30B04ACC" w:rsidR="007E12E9" w:rsidRPr="00D25381" w:rsidRDefault="007E12E9" w:rsidP="00D25381">
      <w:pPr>
        <w:jc w:val="both"/>
        <w:rPr>
          <w:rFonts w:cstheme="minorHAnsi"/>
          <w:sz w:val="24"/>
          <w:szCs w:val="24"/>
          <w:lang w:val="en-US"/>
        </w:rPr>
      </w:pPr>
      <w:r w:rsidRPr="00D25381">
        <w:rPr>
          <w:rFonts w:cstheme="minorHAnsi"/>
          <w:sz w:val="24"/>
          <w:szCs w:val="24"/>
          <w:lang w:val="en-US"/>
        </w:rPr>
        <w:tab/>
      </w:r>
    </w:p>
    <w:p w14:paraId="277EFA5C" w14:textId="77777777" w:rsidR="007E12E9" w:rsidRPr="00D25381" w:rsidRDefault="007E12E9" w:rsidP="00D25381">
      <w:pPr>
        <w:jc w:val="both"/>
        <w:rPr>
          <w:rFonts w:cstheme="minorHAnsi"/>
          <w:sz w:val="24"/>
          <w:szCs w:val="24"/>
          <w:lang w:val="en-US"/>
        </w:rPr>
      </w:pPr>
    </w:p>
    <w:sectPr w:rsidR="007E12E9" w:rsidRPr="00D253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0616"/>
    <w:multiLevelType w:val="hybridMultilevel"/>
    <w:tmpl w:val="621E8772"/>
    <w:lvl w:ilvl="0" w:tplc="3BCEB3CE">
      <w:start w:val="3"/>
      <w:numFmt w:val="bullet"/>
      <w:lvlText w:val="-"/>
      <w:lvlJc w:val="left"/>
      <w:pPr>
        <w:ind w:left="-4968" w:hanging="360"/>
      </w:pPr>
      <w:rPr>
        <w:rFonts w:ascii="Calibri" w:eastAsiaTheme="minorHAnsi" w:hAnsi="Calibri" w:cs="Calibri" w:hint="default"/>
      </w:rPr>
    </w:lvl>
    <w:lvl w:ilvl="1" w:tplc="040C0003" w:tentative="1">
      <w:start w:val="1"/>
      <w:numFmt w:val="bullet"/>
      <w:lvlText w:val="o"/>
      <w:lvlJc w:val="left"/>
      <w:pPr>
        <w:ind w:left="-4248" w:hanging="360"/>
      </w:pPr>
      <w:rPr>
        <w:rFonts w:ascii="Courier New" w:hAnsi="Courier New" w:cs="Courier New" w:hint="default"/>
      </w:rPr>
    </w:lvl>
    <w:lvl w:ilvl="2" w:tplc="040C0005" w:tentative="1">
      <w:start w:val="1"/>
      <w:numFmt w:val="bullet"/>
      <w:lvlText w:val=""/>
      <w:lvlJc w:val="left"/>
      <w:pPr>
        <w:ind w:left="-352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2088" w:hanging="360"/>
      </w:pPr>
      <w:rPr>
        <w:rFonts w:ascii="Courier New" w:hAnsi="Courier New" w:cs="Courier New" w:hint="default"/>
      </w:rPr>
    </w:lvl>
    <w:lvl w:ilvl="5" w:tplc="040C0005" w:tentative="1">
      <w:start w:val="1"/>
      <w:numFmt w:val="bullet"/>
      <w:lvlText w:val=""/>
      <w:lvlJc w:val="left"/>
      <w:pPr>
        <w:ind w:left="-1368" w:hanging="360"/>
      </w:pPr>
      <w:rPr>
        <w:rFonts w:ascii="Wingdings" w:hAnsi="Wingdings" w:hint="default"/>
      </w:rPr>
    </w:lvl>
    <w:lvl w:ilvl="6" w:tplc="040C0001" w:tentative="1">
      <w:start w:val="1"/>
      <w:numFmt w:val="bullet"/>
      <w:lvlText w:val=""/>
      <w:lvlJc w:val="left"/>
      <w:pPr>
        <w:ind w:left="-648" w:hanging="360"/>
      </w:pPr>
      <w:rPr>
        <w:rFonts w:ascii="Symbol" w:hAnsi="Symbol" w:hint="default"/>
      </w:rPr>
    </w:lvl>
    <w:lvl w:ilvl="7" w:tplc="040C0003" w:tentative="1">
      <w:start w:val="1"/>
      <w:numFmt w:val="bullet"/>
      <w:lvlText w:val="o"/>
      <w:lvlJc w:val="left"/>
      <w:pPr>
        <w:ind w:left="72" w:hanging="360"/>
      </w:pPr>
      <w:rPr>
        <w:rFonts w:ascii="Courier New" w:hAnsi="Courier New" w:cs="Courier New" w:hint="default"/>
      </w:rPr>
    </w:lvl>
    <w:lvl w:ilvl="8" w:tplc="040C0005" w:tentative="1">
      <w:start w:val="1"/>
      <w:numFmt w:val="bullet"/>
      <w:lvlText w:val=""/>
      <w:lvlJc w:val="left"/>
      <w:pPr>
        <w:ind w:left="792" w:hanging="360"/>
      </w:pPr>
      <w:rPr>
        <w:rFonts w:ascii="Wingdings" w:hAnsi="Wingdings" w:hint="default"/>
      </w:rPr>
    </w:lvl>
  </w:abstractNum>
  <w:abstractNum w:abstractNumId="1" w15:restartNumberingAfterBreak="0">
    <w:nsid w:val="02B32F90"/>
    <w:multiLevelType w:val="hybridMultilevel"/>
    <w:tmpl w:val="0ED2DA64"/>
    <w:lvl w:ilvl="0" w:tplc="CDACE508">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3A7140A"/>
    <w:multiLevelType w:val="hybridMultilevel"/>
    <w:tmpl w:val="FE5A4CA4"/>
    <w:lvl w:ilvl="0" w:tplc="32C296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2948F7"/>
    <w:multiLevelType w:val="hybridMultilevel"/>
    <w:tmpl w:val="EE387A66"/>
    <w:lvl w:ilvl="0" w:tplc="FB56C8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5206FF"/>
    <w:multiLevelType w:val="hybridMultilevel"/>
    <w:tmpl w:val="2B34ED2C"/>
    <w:lvl w:ilvl="0" w:tplc="59D4AA2C">
      <w:start w:val="1"/>
      <w:numFmt w:val="lowerLetter"/>
      <w:lvlText w:val="%1-"/>
      <w:lvlJc w:val="left"/>
      <w:pPr>
        <w:ind w:left="1428" w:hanging="360"/>
      </w:pPr>
      <w:rPr>
        <w:rFonts w:hint="default"/>
        <w:b w:val="0"/>
        <w:bCs w:val="0"/>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26F07345"/>
    <w:multiLevelType w:val="hybridMultilevel"/>
    <w:tmpl w:val="F6EC430A"/>
    <w:lvl w:ilvl="0" w:tplc="D9CC09A2">
      <w:start w:val="2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AE2987"/>
    <w:multiLevelType w:val="hybridMultilevel"/>
    <w:tmpl w:val="2B34ED2C"/>
    <w:lvl w:ilvl="0" w:tplc="59D4AA2C">
      <w:start w:val="1"/>
      <w:numFmt w:val="lowerLetter"/>
      <w:lvlText w:val="%1-"/>
      <w:lvlJc w:val="left"/>
      <w:pPr>
        <w:ind w:left="360" w:hanging="360"/>
      </w:pPr>
      <w:rPr>
        <w:rFonts w:hint="default"/>
        <w:b w:val="0"/>
        <w:bCs w:val="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3F83453F"/>
    <w:multiLevelType w:val="hybridMultilevel"/>
    <w:tmpl w:val="EE387A66"/>
    <w:lvl w:ilvl="0" w:tplc="FB56C8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DF861EB"/>
    <w:multiLevelType w:val="hybridMultilevel"/>
    <w:tmpl w:val="6A6E9BBC"/>
    <w:lvl w:ilvl="0" w:tplc="F9E0C35E">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724A72"/>
    <w:multiLevelType w:val="hybridMultilevel"/>
    <w:tmpl w:val="BC185E5C"/>
    <w:lvl w:ilvl="0" w:tplc="11A4FE1A">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57D2596C"/>
    <w:multiLevelType w:val="hybridMultilevel"/>
    <w:tmpl w:val="C026FA06"/>
    <w:lvl w:ilvl="0" w:tplc="4C4697D6">
      <w:start w:val="1"/>
      <w:numFmt w:val="lowerLetter"/>
      <w:lvlText w:val="%1-"/>
      <w:lvlJc w:val="left"/>
      <w:pPr>
        <w:ind w:left="1428"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8811B1F"/>
    <w:multiLevelType w:val="hybridMultilevel"/>
    <w:tmpl w:val="5C48AE90"/>
    <w:lvl w:ilvl="0" w:tplc="2018C4D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A8E26A4"/>
    <w:multiLevelType w:val="hybridMultilevel"/>
    <w:tmpl w:val="27B24B1E"/>
    <w:lvl w:ilvl="0" w:tplc="44086F30">
      <w:start w:val="1"/>
      <w:numFmt w:val="lowerLetter"/>
      <w:lvlText w:val="%1."/>
      <w:lvlJc w:val="left"/>
      <w:pPr>
        <w:ind w:left="360" w:hanging="360"/>
      </w:pPr>
      <w:rPr>
        <w:rFonts w:asciiTheme="minorHAnsi" w:eastAsiaTheme="minorHAnsi" w:hAnsiTheme="minorHAnsi" w:cstheme="minorHAnsi"/>
        <w:b w:val="0"/>
        <w:bCs w:val="0"/>
      </w:rPr>
    </w:lvl>
    <w:lvl w:ilvl="1" w:tplc="040C0019" w:tentative="1">
      <w:start w:val="1"/>
      <w:numFmt w:val="lowerLetter"/>
      <w:lvlText w:val="%2."/>
      <w:lvlJc w:val="left"/>
      <w:pPr>
        <w:ind w:left="372" w:hanging="360"/>
      </w:pPr>
    </w:lvl>
    <w:lvl w:ilvl="2" w:tplc="040C001B" w:tentative="1">
      <w:start w:val="1"/>
      <w:numFmt w:val="lowerRoman"/>
      <w:lvlText w:val="%3."/>
      <w:lvlJc w:val="right"/>
      <w:pPr>
        <w:ind w:left="1092" w:hanging="180"/>
      </w:pPr>
    </w:lvl>
    <w:lvl w:ilvl="3" w:tplc="040C000F" w:tentative="1">
      <w:start w:val="1"/>
      <w:numFmt w:val="decimal"/>
      <w:lvlText w:val="%4."/>
      <w:lvlJc w:val="left"/>
      <w:pPr>
        <w:ind w:left="1812" w:hanging="360"/>
      </w:pPr>
    </w:lvl>
    <w:lvl w:ilvl="4" w:tplc="040C0019" w:tentative="1">
      <w:start w:val="1"/>
      <w:numFmt w:val="lowerLetter"/>
      <w:lvlText w:val="%5."/>
      <w:lvlJc w:val="left"/>
      <w:pPr>
        <w:ind w:left="2532" w:hanging="360"/>
      </w:pPr>
    </w:lvl>
    <w:lvl w:ilvl="5" w:tplc="040C001B" w:tentative="1">
      <w:start w:val="1"/>
      <w:numFmt w:val="lowerRoman"/>
      <w:lvlText w:val="%6."/>
      <w:lvlJc w:val="right"/>
      <w:pPr>
        <w:ind w:left="3252" w:hanging="180"/>
      </w:pPr>
    </w:lvl>
    <w:lvl w:ilvl="6" w:tplc="040C000F" w:tentative="1">
      <w:start w:val="1"/>
      <w:numFmt w:val="decimal"/>
      <w:lvlText w:val="%7."/>
      <w:lvlJc w:val="left"/>
      <w:pPr>
        <w:ind w:left="3972" w:hanging="360"/>
      </w:pPr>
    </w:lvl>
    <w:lvl w:ilvl="7" w:tplc="040C0019" w:tentative="1">
      <w:start w:val="1"/>
      <w:numFmt w:val="lowerLetter"/>
      <w:lvlText w:val="%8."/>
      <w:lvlJc w:val="left"/>
      <w:pPr>
        <w:ind w:left="4692" w:hanging="360"/>
      </w:pPr>
    </w:lvl>
    <w:lvl w:ilvl="8" w:tplc="040C001B" w:tentative="1">
      <w:start w:val="1"/>
      <w:numFmt w:val="lowerRoman"/>
      <w:lvlText w:val="%9."/>
      <w:lvlJc w:val="right"/>
      <w:pPr>
        <w:ind w:left="5412" w:hanging="180"/>
      </w:pPr>
    </w:lvl>
  </w:abstractNum>
  <w:abstractNum w:abstractNumId="13" w15:restartNumberingAfterBreak="0">
    <w:nsid w:val="78936004"/>
    <w:multiLevelType w:val="hybridMultilevel"/>
    <w:tmpl w:val="0ED2DA64"/>
    <w:lvl w:ilvl="0" w:tplc="CDACE508">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7A98668E"/>
    <w:multiLevelType w:val="hybridMultilevel"/>
    <w:tmpl w:val="0ED2DA64"/>
    <w:lvl w:ilvl="0" w:tplc="CDACE50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4"/>
  </w:num>
  <w:num w:numId="2">
    <w:abstractNumId w:val="14"/>
  </w:num>
  <w:num w:numId="3">
    <w:abstractNumId w:val="2"/>
  </w:num>
  <w:num w:numId="4">
    <w:abstractNumId w:val="0"/>
  </w:num>
  <w:num w:numId="5">
    <w:abstractNumId w:val="8"/>
  </w:num>
  <w:num w:numId="6">
    <w:abstractNumId w:val="3"/>
  </w:num>
  <w:num w:numId="7">
    <w:abstractNumId w:val="10"/>
  </w:num>
  <w:num w:numId="8">
    <w:abstractNumId w:val="5"/>
  </w:num>
  <w:num w:numId="9">
    <w:abstractNumId w:val="7"/>
  </w:num>
  <w:num w:numId="10">
    <w:abstractNumId w:val="6"/>
  </w:num>
  <w:num w:numId="11">
    <w:abstractNumId w:val="12"/>
  </w:num>
  <w:num w:numId="12">
    <w:abstractNumId w:val="1"/>
  </w:num>
  <w:num w:numId="13">
    <w:abstractNumId w:val="1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C3"/>
    <w:rsid w:val="00010532"/>
    <w:rsid w:val="000122DC"/>
    <w:rsid w:val="000556DF"/>
    <w:rsid w:val="00093C15"/>
    <w:rsid w:val="000A1348"/>
    <w:rsid w:val="000A3470"/>
    <w:rsid w:val="001047E2"/>
    <w:rsid w:val="00122705"/>
    <w:rsid w:val="001B7328"/>
    <w:rsid w:val="001C060C"/>
    <w:rsid w:val="001E2722"/>
    <w:rsid w:val="00220C70"/>
    <w:rsid w:val="002A7786"/>
    <w:rsid w:val="002E01F0"/>
    <w:rsid w:val="002F5BF7"/>
    <w:rsid w:val="003324BE"/>
    <w:rsid w:val="003E6403"/>
    <w:rsid w:val="003F3E92"/>
    <w:rsid w:val="00457661"/>
    <w:rsid w:val="005D2F9A"/>
    <w:rsid w:val="0060785B"/>
    <w:rsid w:val="00664CCC"/>
    <w:rsid w:val="006B3228"/>
    <w:rsid w:val="006E4A46"/>
    <w:rsid w:val="007724DA"/>
    <w:rsid w:val="00774163"/>
    <w:rsid w:val="007845B6"/>
    <w:rsid w:val="007942C2"/>
    <w:rsid w:val="007C0B87"/>
    <w:rsid w:val="007E12E9"/>
    <w:rsid w:val="00820A0D"/>
    <w:rsid w:val="008C49EE"/>
    <w:rsid w:val="008E706C"/>
    <w:rsid w:val="00902CA5"/>
    <w:rsid w:val="009D74F7"/>
    <w:rsid w:val="009F7DE7"/>
    <w:rsid w:val="00A647F6"/>
    <w:rsid w:val="00A701F5"/>
    <w:rsid w:val="00A83079"/>
    <w:rsid w:val="00B13104"/>
    <w:rsid w:val="00B42140"/>
    <w:rsid w:val="00B955D3"/>
    <w:rsid w:val="00BC231A"/>
    <w:rsid w:val="00C4175F"/>
    <w:rsid w:val="00C7541D"/>
    <w:rsid w:val="00CB5366"/>
    <w:rsid w:val="00CE6AC3"/>
    <w:rsid w:val="00D1683E"/>
    <w:rsid w:val="00D22322"/>
    <w:rsid w:val="00D25381"/>
    <w:rsid w:val="00D656ED"/>
    <w:rsid w:val="00E724C3"/>
    <w:rsid w:val="00EE5318"/>
    <w:rsid w:val="00F217B6"/>
    <w:rsid w:val="00F24924"/>
    <w:rsid w:val="00F72A13"/>
    <w:rsid w:val="00F90978"/>
    <w:rsid w:val="00FF1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1903"/>
  <w15:chartTrackingRefBased/>
  <w15:docId w15:val="{B2E6EF9A-4851-409C-A54E-544E5344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2322"/>
    <w:pPr>
      <w:ind w:left="720"/>
      <w:contextualSpacing/>
    </w:pPr>
  </w:style>
  <w:style w:type="paragraph" w:styleId="PrformatHTML">
    <w:name w:val="HTML Preformatted"/>
    <w:basedOn w:val="Normal"/>
    <w:link w:val="PrformatHTMLCar"/>
    <w:uiPriority w:val="99"/>
    <w:semiHidden/>
    <w:unhideWhenUsed/>
    <w:rsid w:val="001C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1C060C"/>
    <w:rPr>
      <w:rFonts w:ascii="Courier New" w:eastAsia="Times New Roman" w:hAnsi="Courier New" w:cs="Courier New"/>
      <w:kern w:val="0"/>
      <w:sz w:val="20"/>
      <w:szCs w:val="20"/>
      <w:lang w:eastAsia="fr-FR"/>
      <w14:ligatures w14:val="none"/>
    </w:rPr>
  </w:style>
  <w:style w:type="character" w:customStyle="1" w:styleId="gnvwddmdc4b">
    <w:name w:val="gnvwddmdc4b"/>
    <w:basedOn w:val="Policepardfaut"/>
    <w:rsid w:val="001C060C"/>
  </w:style>
  <w:style w:type="character" w:customStyle="1" w:styleId="gnvwddmdb3b">
    <w:name w:val="gnvwddmdb3b"/>
    <w:basedOn w:val="Policepardfaut"/>
    <w:rsid w:val="001C060C"/>
  </w:style>
  <w:style w:type="character" w:customStyle="1" w:styleId="gnvwddmdl3b">
    <w:name w:val="gnvwddmdl3b"/>
    <w:basedOn w:val="Policepardfaut"/>
    <w:rsid w:val="001C060C"/>
  </w:style>
  <w:style w:type="paragraph" w:customStyle="1" w:styleId="xmsonormal">
    <w:name w:val="x_msonormal"/>
    <w:basedOn w:val="Normal"/>
    <w:rsid w:val="001047E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table" w:styleId="Grilledutableau">
    <w:name w:val="Table Grid"/>
    <w:basedOn w:val="TableauNormal"/>
    <w:uiPriority w:val="39"/>
    <w:rsid w:val="00A83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579373">
      <w:bodyDiv w:val="1"/>
      <w:marLeft w:val="0"/>
      <w:marRight w:val="0"/>
      <w:marTop w:val="0"/>
      <w:marBottom w:val="0"/>
      <w:divBdr>
        <w:top w:val="none" w:sz="0" w:space="0" w:color="auto"/>
        <w:left w:val="none" w:sz="0" w:space="0" w:color="auto"/>
        <w:bottom w:val="none" w:sz="0" w:space="0" w:color="auto"/>
        <w:right w:val="none" w:sz="0" w:space="0" w:color="auto"/>
      </w:divBdr>
    </w:div>
    <w:div w:id="117715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3437</TotalTime>
  <Pages>1</Pages>
  <Words>1703</Words>
  <Characters>9369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Ruiz-Gazen</dc:creator>
  <cp:keywords/>
  <dc:description/>
  <cp:lastModifiedBy>Gares Ducombs</cp:lastModifiedBy>
  <cp:revision>10</cp:revision>
  <dcterms:created xsi:type="dcterms:W3CDTF">2023-11-29T13:38:00Z</dcterms:created>
  <dcterms:modified xsi:type="dcterms:W3CDTF">2023-12-13T16:15:00Z</dcterms:modified>
</cp:coreProperties>
</file>