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A8FB" w14:textId="77777777" w:rsidR="00B00551" w:rsidRPr="00FF446B" w:rsidRDefault="00B00551" w:rsidP="00B00551">
      <w:pPr>
        <w:rPr>
          <w:rFonts w:ascii="Times New Roman" w:hAnsi="Times New Roman" w:cs="Times New Roman"/>
          <w:b/>
          <w:bCs/>
          <w:i/>
          <w:iCs/>
        </w:rPr>
      </w:pPr>
      <w:r>
        <w:rPr>
          <w:rFonts w:ascii="Times New Roman" w:hAnsi="Times New Roman" w:cs="Times New Roman"/>
          <w:b/>
          <w:bCs/>
          <w:i/>
          <w:iCs/>
        </w:rPr>
        <w:t>Instrumental</w:t>
      </w:r>
      <w:r w:rsidRPr="00FF446B">
        <w:rPr>
          <w:rFonts w:ascii="Times New Roman" w:hAnsi="Times New Roman" w:cs="Times New Roman"/>
          <w:b/>
          <w:bCs/>
          <w:i/>
          <w:iCs/>
        </w:rPr>
        <w:t xml:space="preserve"> </w:t>
      </w:r>
      <w:r>
        <w:rPr>
          <w:rFonts w:ascii="Times New Roman" w:hAnsi="Times New Roman" w:cs="Times New Roman"/>
          <w:b/>
          <w:bCs/>
          <w:i/>
          <w:iCs/>
        </w:rPr>
        <w:t>Variable</w:t>
      </w:r>
      <w:r w:rsidRPr="00FF446B">
        <w:rPr>
          <w:rFonts w:ascii="Times New Roman" w:hAnsi="Times New Roman" w:cs="Times New Roman"/>
          <w:b/>
          <w:bCs/>
          <w:i/>
          <w:iCs/>
        </w:rPr>
        <w:t xml:space="preserve"> Approach</w:t>
      </w:r>
    </w:p>
    <w:p w14:paraId="6C5860AD" w14:textId="77777777" w:rsidR="00B00551" w:rsidRDefault="00B00551" w:rsidP="00B00551">
      <w:pPr>
        <w:rPr>
          <w:rFonts w:ascii="Times New Roman" w:hAnsi="Times New Roman" w:cs="Times New Roman"/>
          <w:b/>
          <w:bCs/>
        </w:rPr>
      </w:pPr>
    </w:p>
    <w:p w14:paraId="1581AF3B" w14:textId="77777777" w:rsidR="00B00551" w:rsidRDefault="00B00551" w:rsidP="00B00551">
      <w:pPr>
        <w:rPr>
          <w:rFonts w:ascii="Times New Roman" w:hAnsi="Times New Roman" w:cs="Times New Roman"/>
        </w:rPr>
      </w:pPr>
      <w:r>
        <w:rPr>
          <w:rFonts w:ascii="Times New Roman" w:hAnsi="Times New Roman" w:cs="Times New Roman"/>
        </w:rPr>
        <w:t xml:space="preserve">We used an instrumental variable (IV) analysis to examine the effect of IO monotherapy versus chemotherapy for patients who were just above or just below the PD-L1 threshold of 50%. We used whether the patient met the 50% PD-L1 threshold as our instrument since meeting the threshold increases the likelihood of receiving IO monotherapy but does not directly affect the likelihood of 12-month PFS or OS. Since patient characteristics values are likely comparable between patients who are just above or below the 50% threshold, the IV analysis allows for a form of pseudo-randomization. Given that our outcomes of interest are binary, we used a two-stage biprobit regression. In the first stage, a regression is performed to model how IO monotherapy is allocated based on the instrument (whether the patient’s PD-L1 ≥50%). In the second stage, a regression is performed to predict the outcome of interest while adjusting for the likelihood of receiving IO monotherapy and other covariates. We choose to examine patients whose PD-L1 values lie in the range 30% to 60% as well as 30% to 70%. The results of the two-stage biprobit regression is the local average treatment effect of IO monotherapy versus chemotherapy for those patients who exist in the specified range. We used robust standard errors in fitting the model. </w:t>
      </w:r>
    </w:p>
    <w:p w14:paraId="595E6477" w14:textId="77777777" w:rsidR="00B00551" w:rsidRDefault="00B00551" w:rsidP="00B00551">
      <w:pPr>
        <w:rPr>
          <w:rFonts w:ascii="Times New Roman" w:hAnsi="Times New Roman" w:cs="Times New Roman"/>
        </w:rPr>
      </w:pPr>
    </w:p>
    <w:p w14:paraId="50B9097C" w14:textId="2B2C30F1" w:rsidR="00B00551" w:rsidRDefault="00B00551" w:rsidP="00B00551">
      <w:pPr>
        <w:rPr>
          <w:rFonts w:ascii="Times New Roman" w:hAnsi="Times New Roman" w:cs="Times New Roman"/>
        </w:rPr>
      </w:pPr>
      <w:r>
        <w:rPr>
          <w:rFonts w:ascii="Times New Roman" w:hAnsi="Times New Roman" w:cs="Times New Roman"/>
        </w:rPr>
        <w:t xml:space="preserve">In the IV analysis following two-stage least-squares biprobit regression, there was no significant difference in likelihood of 12-month disease progression or 12-month mortality for patients with PD-L1 ≥ 30% and PD-L1 &lt;= 60%. 326 patients had PD-L1 values between 30-49% and 760 patients had PD-L1 values between 50-69% in this analysis. The instrument in first-stage regression had an F-statistics of *** and *** for 12-month PFS and 12-month OS, respectively, illustrating that using the PD-L1 threshold of 50% is an appropriate instrument. </w:t>
      </w:r>
    </w:p>
    <w:p w14:paraId="5E68E5FD" w14:textId="77777777" w:rsidR="00B00551" w:rsidRDefault="00B00551" w:rsidP="00B00551">
      <w:pPr>
        <w:rPr>
          <w:rFonts w:ascii="Times New Roman" w:hAnsi="Times New Roman" w:cs="Times New Roman"/>
        </w:rPr>
      </w:pPr>
    </w:p>
    <w:tbl>
      <w:tblPr>
        <w:tblStyle w:val="TableGrid"/>
        <w:tblW w:w="0" w:type="auto"/>
        <w:tblLook w:val="04A0" w:firstRow="1" w:lastRow="0" w:firstColumn="1" w:lastColumn="0" w:noHBand="0" w:noVBand="1"/>
      </w:tblPr>
      <w:tblGrid>
        <w:gridCol w:w="2065"/>
        <w:gridCol w:w="1710"/>
        <w:gridCol w:w="1620"/>
        <w:gridCol w:w="1890"/>
        <w:gridCol w:w="1620"/>
        <w:gridCol w:w="990"/>
      </w:tblGrid>
      <w:tr w:rsidR="00B00551" w:rsidRPr="00216BD9" w14:paraId="5C4D6F9A" w14:textId="77777777" w:rsidTr="00DF1116">
        <w:tc>
          <w:tcPr>
            <w:tcW w:w="2065" w:type="dxa"/>
          </w:tcPr>
          <w:p w14:paraId="45EC7792" w14:textId="77777777" w:rsidR="00B00551" w:rsidRDefault="00B00551" w:rsidP="00DF1116">
            <w:pPr>
              <w:jc w:val="center"/>
              <w:rPr>
                <w:rFonts w:ascii="Times New Roman" w:hAnsi="Times New Roman" w:cs="Times New Roman"/>
                <w:b/>
                <w:bCs/>
              </w:rPr>
            </w:pPr>
            <w:r>
              <w:rPr>
                <w:rFonts w:ascii="Times New Roman" w:hAnsi="Times New Roman" w:cs="Times New Roman"/>
                <w:b/>
                <w:bCs/>
              </w:rPr>
              <w:t>Outcome</w:t>
            </w:r>
          </w:p>
        </w:tc>
        <w:tc>
          <w:tcPr>
            <w:tcW w:w="1710" w:type="dxa"/>
            <w:vAlign w:val="bottom"/>
          </w:tcPr>
          <w:p w14:paraId="1BB3F009" w14:textId="77777777" w:rsidR="00B00551" w:rsidRPr="00216BD9" w:rsidRDefault="00B00551" w:rsidP="00DF1116">
            <w:pPr>
              <w:jc w:val="center"/>
              <w:rPr>
                <w:rFonts w:ascii="Times New Roman" w:hAnsi="Times New Roman" w:cs="Times New Roman"/>
                <w:b/>
                <w:bCs/>
              </w:rPr>
            </w:pPr>
            <w:r>
              <w:rPr>
                <w:rFonts w:ascii="Times New Roman" w:hAnsi="Times New Roman" w:cs="Times New Roman"/>
                <w:b/>
                <w:bCs/>
              </w:rPr>
              <w:t>Number of patients under threshold</w:t>
            </w:r>
          </w:p>
        </w:tc>
        <w:tc>
          <w:tcPr>
            <w:tcW w:w="1620" w:type="dxa"/>
            <w:vAlign w:val="bottom"/>
          </w:tcPr>
          <w:p w14:paraId="610C547F" w14:textId="77777777" w:rsidR="00B00551" w:rsidRPr="00216BD9" w:rsidRDefault="00B00551" w:rsidP="00DF1116">
            <w:pPr>
              <w:jc w:val="center"/>
              <w:rPr>
                <w:rFonts w:ascii="Times New Roman" w:hAnsi="Times New Roman" w:cs="Times New Roman"/>
                <w:b/>
                <w:bCs/>
              </w:rPr>
            </w:pPr>
            <w:r>
              <w:rPr>
                <w:rFonts w:ascii="Times New Roman" w:hAnsi="Times New Roman" w:cs="Times New Roman"/>
                <w:b/>
                <w:bCs/>
              </w:rPr>
              <w:t>Number of patients over threshold</w:t>
            </w:r>
          </w:p>
        </w:tc>
        <w:tc>
          <w:tcPr>
            <w:tcW w:w="1890" w:type="dxa"/>
            <w:vAlign w:val="bottom"/>
          </w:tcPr>
          <w:p w14:paraId="31127410" w14:textId="77777777" w:rsidR="00B00551" w:rsidRPr="00216BD9" w:rsidRDefault="00B00551" w:rsidP="00DF1116">
            <w:pPr>
              <w:jc w:val="center"/>
              <w:rPr>
                <w:rFonts w:ascii="Times New Roman" w:hAnsi="Times New Roman" w:cs="Times New Roman"/>
                <w:b/>
                <w:bCs/>
              </w:rPr>
            </w:pPr>
            <w:r>
              <w:rPr>
                <w:rFonts w:ascii="Times New Roman" w:hAnsi="Times New Roman" w:cs="Times New Roman"/>
                <w:b/>
                <w:bCs/>
              </w:rPr>
              <w:t>Local average treatment effect (%)</w:t>
            </w:r>
          </w:p>
        </w:tc>
        <w:tc>
          <w:tcPr>
            <w:tcW w:w="1620" w:type="dxa"/>
            <w:vAlign w:val="bottom"/>
          </w:tcPr>
          <w:p w14:paraId="2BFB612E" w14:textId="77777777" w:rsidR="00B00551" w:rsidRPr="00216BD9" w:rsidRDefault="00B00551" w:rsidP="00DF1116">
            <w:pPr>
              <w:jc w:val="center"/>
              <w:rPr>
                <w:rFonts w:ascii="Times New Roman" w:hAnsi="Times New Roman" w:cs="Times New Roman"/>
                <w:b/>
                <w:bCs/>
              </w:rPr>
            </w:pPr>
            <w:r w:rsidRPr="00216BD9">
              <w:rPr>
                <w:rFonts w:ascii="Times New Roman" w:hAnsi="Times New Roman" w:cs="Times New Roman"/>
                <w:b/>
                <w:bCs/>
                <w:color w:val="000000"/>
              </w:rPr>
              <w:t>95% CI</w:t>
            </w:r>
          </w:p>
        </w:tc>
        <w:tc>
          <w:tcPr>
            <w:tcW w:w="990" w:type="dxa"/>
            <w:vAlign w:val="bottom"/>
          </w:tcPr>
          <w:p w14:paraId="65CBF39B" w14:textId="77777777" w:rsidR="00B00551" w:rsidRPr="00216BD9" w:rsidRDefault="00B00551" w:rsidP="00DF1116">
            <w:pPr>
              <w:jc w:val="center"/>
              <w:rPr>
                <w:rFonts w:ascii="Times New Roman" w:hAnsi="Times New Roman" w:cs="Times New Roman"/>
                <w:b/>
                <w:bCs/>
              </w:rPr>
            </w:pPr>
            <w:r w:rsidRPr="00216BD9">
              <w:rPr>
                <w:rFonts w:ascii="Times New Roman" w:hAnsi="Times New Roman" w:cs="Times New Roman"/>
                <w:b/>
                <w:bCs/>
                <w:color w:val="000000"/>
              </w:rPr>
              <w:t>p-value</w:t>
            </w:r>
          </w:p>
        </w:tc>
      </w:tr>
      <w:tr w:rsidR="00B00551" w:rsidRPr="00216BD9" w14:paraId="0020C989" w14:textId="77777777" w:rsidTr="00DF1116">
        <w:tc>
          <w:tcPr>
            <w:tcW w:w="2065" w:type="dxa"/>
          </w:tcPr>
          <w:p w14:paraId="21BF4F2C" w14:textId="77777777" w:rsidR="00B00551" w:rsidRDefault="00B00551" w:rsidP="00DF1116">
            <w:pPr>
              <w:jc w:val="center"/>
              <w:rPr>
                <w:rFonts w:ascii="Times New Roman" w:hAnsi="Times New Roman" w:cs="Times New Roman"/>
                <w:b/>
                <w:bCs/>
              </w:rPr>
            </w:pPr>
            <w:r>
              <w:rPr>
                <w:rFonts w:ascii="Times New Roman" w:hAnsi="Times New Roman" w:cs="Times New Roman"/>
                <w:b/>
                <w:bCs/>
              </w:rPr>
              <w:t>12-month progression</w:t>
            </w:r>
          </w:p>
        </w:tc>
        <w:tc>
          <w:tcPr>
            <w:tcW w:w="1710" w:type="dxa"/>
            <w:vAlign w:val="bottom"/>
          </w:tcPr>
          <w:p w14:paraId="434D17DC"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326</w:t>
            </w:r>
          </w:p>
        </w:tc>
        <w:tc>
          <w:tcPr>
            <w:tcW w:w="1620" w:type="dxa"/>
            <w:vAlign w:val="bottom"/>
          </w:tcPr>
          <w:p w14:paraId="7F993AB2"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760</w:t>
            </w:r>
          </w:p>
        </w:tc>
        <w:tc>
          <w:tcPr>
            <w:tcW w:w="1890" w:type="dxa"/>
            <w:vAlign w:val="bottom"/>
          </w:tcPr>
          <w:p w14:paraId="346DAE75"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 xml:space="preserve">-11.9 </w:t>
            </w:r>
          </w:p>
        </w:tc>
        <w:tc>
          <w:tcPr>
            <w:tcW w:w="1620" w:type="dxa"/>
            <w:vAlign w:val="bottom"/>
          </w:tcPr>
          <w:p w14:paraId="6ECA98A4" w14:textId="77777777" w:rsidR="00B00551" w:rsidRPr="008C2049" w:rsidRDefault="00B00551" w:rsidP="00DF1116">
            <w:pPr>
              <w:jc w:val="center"/>
              <w:rPr>
                <w:rFonts w:ascii="Times New Roman" w:hAnsi="Times New Roman" w:cs="Times New Roman"/>
                <w:color w:val="000000"/>
              </w:rPr>
            </w:pPr>
            <w:r>
              <w:rPr>
                <w:rFonts w:ascii="Times New Roman" w:hAnsi="Times New Roman" w:cs="Times New Roman"/>
              </w:rPr>
              <w:t>[-83.8, 60.0]</w:t>
            </w:r>
          </w:p>
        </w:tc>
        <w:tc>
          <w:tcPr>
            <w:tcW w:w="990" w:type="dxa"/>
            <w:vAlign w:val="bottom"/>
          </w:tcPr>
          <w:p w14:paraId="6D4EB91F" w14:textId="77777777" w:rsidR="00B00551" w:rsidRPr="008C2049" w:rsidRDefault="00B00551" w:rsidP="00DF1116">
            <w:pPr>
              <w:jc w:val="center"/>
              <w:rPr>
                <w:rFonts w:ascii="Times New Roman" w:hAnsi="Times New Roman" w:cs="Times New Roman"/>
                <w:color w:val="000000"/>
              </w:rPr>
            </w:pPr>
            <w:r>
              <w:rPr>
                <w:rFonts w:ascii="Times New Roman" w:hAnsi="Times New Roman" w:cs="Times New Roman"/>
                <w:color w:val="000000"/>
              </w:rPr>
              <w:t>0.75</w:t>
            </w:r>
          </w:p>
        </w:tc>
      </w:tr>
      <w:tr w:rsidR="00B00551" w:rsidRPr="00216BD9" w14:paraId="00FAF318" w14:textId="77777777" w:rsidTr="00DF1116">
        <w:tc>
          <w:tcPr>
            <w:tcW w:w="2065" w:type="dxa"/>
          </w:tcPr>
          <w:p w14:paraId="04E03635" w14:textId="77777777" w:rsidR="00B00551" w:rsidRDefault="00B00551" w:rsidP="00DF1116">
            <w:pPr>
              <w:jc w:val="center"/>
              <w:rPr>
                <w:rFonts w:ascii="Times New Roman" w:hAnsi="Times New Roman" w:cs="Times New Roman"/>
                <w:b/>
                <w:bCs/>
              </w:rPr>
            </w:pPr>
            <w:r>
              <w:rPr>
                <w:rFonts w:ascii="Times New Roman" w:hAnsi="Times New Roman" w:cs="Times New Roman"/>
                <w:b/>
                <w:bCs/>
              </w:rPr>
              <w:t>12-month mortality</w:t>
            </w:r>
          </w:p>
        </w:tc>
        <w:tc>
          <w:tcPr>
            <w:tcW w:w="1710" w:type="dxa"/>
            <w:vAlign w:val="bottom"/>
          </w:tcPr>
          <w:p w14:paraId="288C53E4"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326</w:t>
            </w:r>
          </w:p>
        </w:tc>
        <w:tc>
          <w:tcPr>
            <w:tcW w:w="1620" w:type="dxa"/>
            <w:vAlign w:val="bottom"/>
          </w:tcPr>
          <w:p w14:paraId="2A7B225D"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760</w:t>
            </w:r>
          </w:p>
        </w:tc>
        <w:tc>
          <w:tcPr>
            <w:tcW w:w="1890" w:type="dxa"/>
            <w:vAlign w:val="bottom"/>
          </w:tcPr>
          <w:p w14:paraId="50E216D9" w14:textId="77777777" w:rsidR="00B00551" w:rsidRPr="008C2049" w:rsidRDefault="00B00551" w:rsidP="00DF1116">
            <w:pPr>
              <w:jc w:val="center"/>
              <w:rPr>
                <w:rFonts w:ascii="Times New Roman" w:hAnsi="Times New Roman" w:cs="Times New Roman"/>
              </w:rPr>
            </w:pPr>
            <w:r>
              <w:rPr>
                <w:rFonts w:ascii="Times New Roman" w:hAnsi="Times New Roman" w:cs="Times New Roman"/>
              </w:rPr>
              <w:t xml:space="preserve">22.7 </w:t>
            </w:r>
          </w:p>
        </w:tc>
        <w:tc>
          <w:tcPr>
            <w:tcW w:w="1620" w:type="dxa"/>
            <w:vAlign w:val="bottom"/>
          </w:tcPr>
          <w:p w14:paraId="0C9368DA" w14:textId="77777777" w:rsidR="00B00551" w:rsidRPr="008C2049" w:rsidRDefault="00B00551" w:rsidP="00DF1116">
            <w:pPr>
              <w:jc w:val="center"/>
              <w:rPr>
                <w:rFonts w:ascii="Times New Roman" w:hAnsi="Times New Roman" w:cs="Times New Roman"/>
                <w:color w:val="000000"/>
              </w:rPr>
            </w:pPr>
            <w:r>
              <w:rPr>
                <w:rFonts w:ascii="Times New Roman" w:hAnsi="Times New Roman" w:cs="Times New Roman"/>
                <w:color w:val="000000"/>
              </w:rPr>
              <w:t>[-56.2, 101.7]</w:t>
            </w:r>
          </w:p>
        </w:tc>
        <w:tc>
          <w:tcPr>
            <w:tcW w:w="990" w:type="dxa"/>
            <w:vAlign w:val="bottom"/>
          </w:tcPr>
          <w:p w14:paraId="0E2A1F2E" w14:textId="77777777" w:rsidR="00B00551" w:rsidRPr="008C2049" w:rsidRDefault="00B00551" w:rsidP="00DF1116">
            <w:pPr>
              <w:jc w:val="center"/>
              <w:rPr>
                <w:rFonts w:ascii="Times New Roman" w:hAnsi="Times New Roman" w:cs="Times New Roman"/>
                <w:color w:val="000000"/>
              </w:rPr>
            </w:pPr>
            <w:r>
              <w:rPr>
                <w:rFonts w:ascii="Times New Roman" w:hAnsi="Times New Roman" w:cs="Times New Roman"/>
                <w:color w:val="000000"/>
              </w:rPr>
              <w:t>0.57</w:t>
            </w:r>
          </w:p>
        </w:tc>
      </w:tr>
    </w:tbl>
    <w:p w14:paraId="364C88DB" w14:textId="77777777" w:rsidR="00B00551" w:rsidRPr="0027039B" w:rsidRDefault="00B00551" w:rsidP="00B00551">
      <w:pPr>
        <w:rPr>
          <w:rFonts w:ascii="Times New Roman" w:hAnsi="Times New Roman" w:cs="Times New Roman"/>
          <w:b/>
          <w:bCs/>
        </w:rPr>
      </w:pPr>
      <w:r w:rsidRPr="00D92657">
        <w:rPr>
          <w:rFonts w:ascii="Times New Roman" w:hAnsi="Times New Roman" w:cs="Times New Roman"/>
          <w:b/>
          <w:bCs/>
        </w:rPr>
        <w:t xml:space="preserve">Table </w:t>
      </w:r>
      <w:r>
        <w:rPr>
          <w:rFonts w:ascii="Times New Roman" w:hAnsi="Times New Roman" w:cs="Times New Roman"/>
          <w:b/>
          <w:bCs/>
        </w:rPr>
        <w:t>6</w:t>
      </w:r>
      <w:r w:rsidRPr="00D92657">
        <w:rPr>
          <w:rFonts w:ascii="Times New Roman" w:hAnsi="Times New Roman" w:cs="Times New Roman"/>
          <w:b/>
          <w:bCs/>
        </w:rPr>
        <w:t xml:space="preserve">: </w:t>
      </w:r>
      <w:r>
        <w:rPr>
          <w:rFonts w:ascii="Times New Roman" w:hAnsi="Times New Roman" w:cs="Times New Roman"/>
          <w:b/>
          <w:bCs/>
        </w:rPr>
        <w:t>Results following two-stage least-squares instrumental variable approach. Local average treatment effect reflects the change in likelihood of the specified outcome for the IO monotherapy group relative to the chemotherapy group.</w:t>
      </w:r>
    </w:p>
    <w:p w14:paraId="74719EF8" w14:textId="77777777" w:rsidR="00B00551" w:rsidRDefault="00B00551" w:rsidP="00B00551">
      <w:pPr>
        <w:rPr>
          <w:rFonts w:ascii="Times New Roman" w:hAnsi="Times New Roman" w:cs="Times New Roman"/>
        </w:rPr>
      </w:pPr>
    </w:p>
    <w:p w14:paraId="49F4E927" w14:textId="53A1617F" w:rsidR="00393C8B" w:rsidRDefault="00393C8B" w:rsidP="00B00551">
      <w:pPr>
        <w:rPr>
          <w:rFonts w:ascii="Times New Roman" w:hAnsi="Times New Roman" w:cs="Times New Roman"/>
        </w:rPr>
      </w:pPr>
      <w:r>
        <w:rPr>
          <w:rFonts w:ascii="Times New Roman" w:hAnsi="Times New Roman" w:cs="Times New Roman"/>
        </w:rPr>
        <w:t>Using an IV analysis with PD-L1 threshold status as an instrument, we once again demonstrate that there is no significant benefit to IO monotherapy over chemotherapy for patients with PD-L1 values in the range of 30% to 70% in this dataset. We would expect that once patients in this subgroup crossed the PD-L1 threshold of 50%, that IO monotherapy would demonstrate a significant survival benefit versus those with PD-L1 values of 30-49%.</w:t>
      </w:r>
    </w:p>
    <w:p w14:paraId="42E8FA51" w14:textId="77777777" w:rsidR="00393C8B" w:rsidRDefault="00393C8B" w:rsidP="00B00551">
      <w:pPr>
        <w:rPr>
          <w:rFonts w:ascii="Times New Roman" w:hAnsi="Times New Roman" w:cs="Times New Roman"/>
        </w:rPr>
      </w:pPr>
    </w:p>
    <w:p w14:paraId="39E3821B" w14:textId="77777777" w:rsidR="00393C8B" w:rsidRDefault="00393C8B" w:rsidP="00B00551">
      <w:pPr>
        <w:rPr>
          <w:rFonts w:ascii="Times New Roman" w:hAnsi="Times New Roman" w:cs="Times New Roman"/>
        </w:rPr>
      </w:pPr>
    </w:p>
    <w:p w14:paraId="5ACAF603" w14:textId="77777777" w:rsidR="00393C8B" w:rsidRDefault="00393C8B" w:rsidP="00B00551">
      <w:pPr>
        <w:rPr>
          <w:rFonts w:ascii="Times New Roman" w:hAnsi="Times New Roman" w:cs="Times New Roman"/>
        </w:rPr>
      </w:pPr>
    </w:p>
    <w:p w14:paraId="12660839" w14:textId="77777777" w:rsidR="00393C8B" w:rsidRDefault="00393C8B" w:rsidP="00B00551">
      <w:pPr>
        <w:rPr>
          <w:rFonts w:ascii="Times New Roman" w:hAnsi="Times New Roman" w:cs="Times New Roman"/>
        </w:rPr>
      </w:pPr>
    </w:p>
    <w:p w14:paraId="5920126E" w14:textId="77777777" w:rsidR="00393C8B" w:rsidRDefault="00393C8B" w:rsidP="00B00551">
      <w:pPr>
        <w:rPr>
          <w:rFonts w:ascii="Times New Roman" w:hAnsi="Times New Roman" w:cs="Times New Roman"/>
        </w:rPr>
      </w:pPr>
    </w:p>
    <w:p w14:paraId="697898A3" w14:textId="77777777" w:rsidR="00393C8B" w:rsidRDefault="00393C8B" w:rsidP="00B00551">
      <w:pPr>
        <w:rPr>
          <w:rFonts w:ascii="Times New Roman" w:hAnsi="Times New Roman" w:cs="Times New Roman"/>
        </w:rPr>
      </w:pPr>
    </w:p>
    <w:p w14:paraId="59969805" w14:textId="77777777" w:rsidR="00F23F10" w:rsidRPr="00156EDC" w:rsidRDefault="00F23F10" w:rsidP="00F23F10">
      <w:pPr>
        <w:rPr>
          <w:rFonts w:ascii="Times New Roman" w:hAnsi="Times New Roman" w:cs="Times New Roman"/>
          <w:b/>
          <w:bCs/>
          <w:noProof/>
          <w:u w:val="single"/>
        </w:rPr>
      </w:pPr>
      <w:r w:rsidRPr="00156EDC">
        <w:rPr>
          <w:rFonts w:ascii="Times New Roman" w:hAnsi="Times New Roman" w:cs="Times New Roman"/>
          <w:b/>
          <w:bCs/>
          <w:noProof/>
          <w:u w:val="single"/>
        </w:rPr>
        <w:lastRenderedPageBreak/>
        <w:t>Supplement B</w:t>
      </w:r>
    </w:p>
    <w:tbl>
      <w:tblPr>
        <w:tblStyle w:val="TableGrid"/>
        <w:tblW w:w="0" w:type="auto"/>
        <w:tblLook w:val="04A0" w:firstRow="1" w:lastRow="0" w:firstColumn="1" w:lastColumn="0" w:noHBand="0" w:noVBand="1"/>
      </w:tblPr>
      <w:tblGrid>
        <w:gridCol w:w="5035"/>
        <w:gridCol w:w="1530"/>
        <w:gridCol w:w="1890"/>
        <w:gridCol w:w="1440"/>
      </w:tblGrid>
      <w:tr w:rsidR="00F23F10" w:rsidRPr="0064500B" w14:paraId="0FDF6866" w14:textId="77777777" w:rsidTr="00DF1116">
        <w:tc>
          <w:tcPr>
            <w:tcW w:w="5035" w:type="dxa"/>
          </w:tcPr>
          <w:p w14:paraId="0152E81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Parameter (Progression Outcome)</w:t>
            </w:r>
          </w:p>
        </w:tc>
        <w:tc>
          <w:tcPr>
            <w:tcW w:w="1530" w:type="dxa"/>
          </w:tcPr>
          <w:p w14:paraId="649D650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0539DF1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18304BF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F23F10" w:rsidRPr="0064500B" w14:paraId="19611D7D" w14:textId="77777777" w:rsidTr="00DF1116">
        <w:tc>
          <w:tcPr>
            <w:tcW w:w="5035" w:type="dxa"/>
          </w:tcPr>
          <w:p w14:paraId="08B4DBD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1D625ED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1.95</w:t>
            </w:r>
          </w:p>
        </w:tc>
        <w:tc>
          <w:tcPr>
            <w:tcW w:w="1890" w:type="dxa"/>
            <w:vAlign w:val="bottom"/>
          </w:tcPr>
          <w:p w14:paraId="61DDE7A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[1.14, 3.35]</w:t>
            </w:r>
          </w:p>
        </w:tc>
        <w:tc>
          <w:tcPr>
            <w:tcW w:w="1440" w:type="dxa"/>
            <w:vAlign w:val="bottom"/>
          </w:tcPr>
          <w:p w14:paraId="190CC15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p>
        </w:tc>
      </w:tr>
      <w:tr w:rsidR="00F23F10" w:rsidRPr="0064500B" w14:paraId="72F072EF" w14:textId="77777777" w:rsidTr="00DF1116">
        <w:tc>
          <w:tcPr>
            <w:tcW w:w="5035" w:type="dxa"/>
          </w:tcPr>
          <w:p w14:paraId="3DB50ED0"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6606299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157557A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[0.84, 2.39]</w:t>
            </w:r>
          </w:p>
        </w:tc>
        <w:tc>
          <w:tcPr>
            <w:tcW w:w="1440" w:type="dxa"/>
            <w:vAlign w:val="bottom"/>
          </w:tcPr>
          <w:p w14:paraId="51B0491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0.19</w:t>
            </w:r>
          </w:p>
        </w:tc>
      </w:tr>
      <w:tr w:rsidR="00F23F10" w:rsidRPr="0064500B" w14:paraId="3B658FFE" w14:textId="77777777" w:rsidTr="00DF1116">
        <w:tc>
          <w:tcPr>
            <w:tcW w:w="5035" w:type="dxa"/>
          </w:tcPr>
          <w:p w14:paraId="0D761F8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Non-First Line Chemotherapy</w:t>
            </w:r>
          </w:p>
        </w:tc>
        <w:tc>
          <w:tcPr>
            <w:tcW w:w="1530" w:type="dxa"/>
            <w:vAlign w:val="bottom"/>
          </w:tcPr>
          <w:p w14:paraId="07A45CA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2.05</w:t>
            </w:r>
          </w:p>
        </w:tc>
        <w:tc>
          <w:tcPr>
            <w:tcW w:w="1890" w:type="dxa"/>
            <w:vAlign w:val="bottom"/>
          </w:tcPr>
          <w:p w14:paraId="4784427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[1.08, 3.92]</w:t>
            </w:r>
          </w:p>
        </w:tc>
        <w:tc>
          <w:tcPr>
            <w:tcW w:w="1440" w:type="dxa"/>
            <w:vAlign w:val="bottom"/>
          </w:tcPr>
          <w:p w14:paraId="37F7E05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0.029*</w:t>
            </w:r>
          </w:p>
        </w:tc>
      </w:tr>
      <w:tr w:rsidR="00F23F10" w:rsidRPr="0064500B" w14:paraId="69582C9E" w14:textId="77777777" w:rsidTr="00DF1116">
        <w:tc>
          <w:tcPr>
            <w:tcW w:w="5035" w:type="dxa"/>
          </w:tcPr>
          <w:p w14:paraId="4251D3D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583803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1.29</w:t>
            </w:r>
          </w:p>
        </w:tc>
        <w:tc>
          <w:tcPr>
            <w:tcW w:w="1890" w:type="dxa"/>
            <w:vAlign w:val="bottom"/>
          </w:tcPr>
          <w:p w14:paraId="77E1473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[0.78, 2.12]</w:t>
            </w:r>
          </w:p>
        </w:tc>
        <w:tc>
          <w:tcPr>
            <w:tcW w:w="1440" w:type="dxa"/>
            <w:vAlign w:val="bottom"/>
          </w:tcPr>
          <w:p w14:paraId="18755C0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0.32</w:t>
            </w:r>
          </w:p>
        </w:tc>
      </w:tr>
      <w:tr w:rsidR="00F23F10" w:rsidRPr="0064500B" w14:paraId="062EE2C8" w14:textId="77777777" w:rsidTr="00DF1116">
        <w:tc>
          <w:tcPr>
            <w:tcW w:w="5035" w:type="dxa"/>
          </w:tcPr>
          <w:p w14:paraId="76B48C7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077D1CE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65CB816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[0.77, 2.21]</w:t>
            </w:r>
          </w:p>
        </w:tc>
        <w:tc>
          <w:tcPr>
            <w:tcW w:w="1440" w:type="dxa"/>
            <w:vAlign w:val="bottom"/>
          </w:tcPr>
          <w:p w14:paraId="4B2FDC9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0.314</w:t>
            </w:r>
          </w:p>
        </w:tc>
      </w:tr>
      <w:tr w:rsidR="00F23F10" w:rsidRPr="0064500B" w14:paraId="7E388CDB" w14:textId="77777777" w:rsidTr="00DF1116">
        <w:tc>
          <w:tcPr>
            <w:tcW w:w="5035" w:type="dxa"/>
          </w:tcPr>
          <w:p w14:paraId="4FBEB62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625F939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1.63</w:t>
            </w:r>
          </w:p>
        </w:tc>
        <w:tc>
          <w:tcPr>
            <w:tcW w:w="1890" w:type="dxa"/>
            <w:vAlign w:val="bottom"/>
          </w:tcPr>
          <w:p w14:paraId="07AD1CD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[0.57, 4.67]</w:t>
            </w:r>
          </w:p>
        </w:tc>
        <w:tc>
          <w:tcPr>
            <w:tcW w:w="1440" w:type="dxa"/>
            <w:vAlign w:val="bottom"/>
          </w:tcPr>
          <w:p w14:paraId="1738EF1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0.361</w:t>
            </w:r>
          </w:p>
        </w:tc>
      </w:tr>
      <w:tr w:rsidR="00F23F10" w:rsidRPr="0064500B" w14:paraId="404A7238" w14:textId="77777777" w:rsidTr="00DF1116">
        <w:tc>
          <w:tcPr>
            <w:tcW w:w="5035" w:type="dxa"/>
          </w:tcPr>
          <w:p w14:paraId="5A80AF6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15D620B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2B2EB7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4FF46C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2B72E572" w14:textId="77777777" w:rsidTr="00DF1116">
        <w:tc>
          <w:tcPr>
            <w:tcW w:w="5035" w:type="dxa"/>
          </w:tcPr>
          <w:p w14:paraId="030C9DD9"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1610369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0.40</w:t>
            </w:r>
          </w:p>
        </w:tc>
        <w:tc>
          <w:tcPr>
            <w:tcW w:w="1890" w:type="dxa"/>
            <w:vAlign w:val="bottom"/>
          </w:tcPr>
          <w:p w14:paraId="070B37D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[0.05, 3.15]</w:t>
            </w:r>
          </w:p>
        </w:tc>
        <w:tc>
          <w:tcPr>
            <w:tcW w:w="1440" w:type="dxa"/>
            <w:vAlign w:val="bottom"/>
          </w:tcPr>
          <w:p w14:paraId="546B178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0.385</w:t>
            </w:r>
          </w:p>
        </w:tc>
      </w:tr>
      <w:tr w:rsidR="00F23F10" w:rsidRPr="0064500B" w14:paraId="48D39170" w14:textId="77777777" w:rsidTr="00DF1116">
        <w:tc>
          <w:tcPr>
            <w:tcW w:w="5035" w:type="dxa"/>
          </w:tcPr>
          <w:p w14:paraId="71D917D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30753DC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1.74</w:t>
            </w:r>
          </w:p>
        </w:tc>
        <w:tc>
          <w:tcPr>
            <w:tcW w:w="1890" w:type="dxa"/>
            <w:vAlign w:val="bottom"/>
          </w:tcPr>
          <w:p w14:paraId="1CCF892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[0.56, 5.45]</w:t>
            </w:r>
          </w:p>
        </w:tc>
        <w:tc>
          <w:tcPr>
            <w:tcW w:w="1440" w:type="dxa"/>
            <w:vAlign w:val="bottom"/>
          </w:tcPr>
          <w:p w14:paraId="60CD8E2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0.342</w:t>
            </w:r>
          </w:p>
        </w:tc>
      </w:tr>
      <w:tr w:rsidR="00F23F10" w:rsidRPr="0064500B" w14:paraId="7AF1A10E" w14:textId="77777777" w:rsidTr="00DF1116">
        <w:tc>
          <w:tcPr>
            <w:tcW w:w="5035" w:type="dxa"/>
          </w:tcPr>
          <w:p w14:paraId="777F47A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68ECED4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64583A6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[0.08, 5.11]</w:t>
            </w:r>
          </w:p>
        </w:tc>
        <w:tc>
          <w:tcPr>
            <w:tcW w:w="1440" w:type="dxa"/>
            <w:vAlign w:val="bottom"/>
          </w:tcPr>
          <w:p w14:paraId="27C63BD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F23F10" w:rsidRPr="0064500B" w14:paraId="53762099" w14:textId="77777777" w:rsidTr="00DF1116">
        <w:tc>
          <w:tcPr>
            <w:tcW w:w="5035" w:type="dxa"/>
          </w:tcPr>
          <w:p w14:paraId="22BC980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3820839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5264B276"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[0.42, 1.11]</w:t>
            </w:r>
          </w:p>
        </w:tc>
        <w:tc>
          <w:tcPr>
            <w:tcW w:w="1440" w:type="dxa"/>
            <w:vAlign w:val="bottom"/>
          </w:tcPr>
          <w:p w14:paraId="7C1F2FB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0.123</w:t>
            </w:r>
          </w:p>
        </w:tc>
      </w:tr>
      <w:tr w:rsidR="00F23F10" w:rsidRPr="0064500B" w14:paraId="7CDD05BD" w14:textId="77777777" w:rsidTr="00DF1116">
        <w:tc>
          <w:tcPr>
            <w:tcW w:w="5035" w:type="dxa"/>
          </w:tcPr>
          <w:p w14:paraId="75CD725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65A9190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6.05</w:t>
            </w:r>
          </w:p>
        </w:tc>
        <w:tc>
          <w:tcPr>
            <w:tcW w:w="1890" w:type="dxa"/>
            <w:vAlign w:val="bottom"/>
          </w:tcPr>
          <w:p w14:paraId="2331E0B6"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[1.21, 30.25]</w:t>
            </w:r>
          </w:p>
        </w:tc>
        <w:tc>
          <w:tcPr>
            <w:tcW w:w="1440" w:type="dxa"/>
            <w:vAlign w:val="bottom"/>
          </w:tcPr>
          <w:p w14:paraId="4B865E5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p>
        </w:tc>
      </w:tr>
      <w:tr w:rsidR="00F23F10" w:rsidRPr="0064500B" w14:paraId="2AD091D2" w14:textId="77777777" w:rsidTr="00DF1116">
        <w:tc>
          <w:tcPr>
            <w:tcW w:w="5035" w:type="dxa"/>
          </w:tcPr>
          <w:p w14:paraId="46322C5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0DDB785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37A49C0A"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[0.51, 1.34]</w:t>
            </w:r>
          </w:p>
        </w:tc>
        <w:tc>
          <w:tcPr>
            <w:tcW w:w="1440" w:type="dxa"/>
            <w:vAlign w:val="bottom"/>
          </w:tcPr>
          <w:p w14:paraId="4102FDD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0.445</w:t>
            </w:r>
          </w:p>
        </w:tc>
      </w:tr>
      <w:tr w:rsidR="00F23F10" w:rsidRPr="0064500B" w14:paraId="3329514F" w14:textId="77777777" w:rsidTr="00DF1116">
        <w:tc>
          <w:tcPr>
            <w:tcW w:w="5035" w:type="dxa"/>
          </w:tcPr>
          <w:p w14:paraId="1E76FD0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55D5EA4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1.52</w:t>
            </w:r>
          </w:p>
        </w:tc>
        <w:tc>
          <w:tcPr>
            <w:tcW w:w="1890" w:type="dxa"/>
            <w:vAlign w:val="bottom"/>
          </w:tcPr>
          <w:p w14:paraId="0A89A5D9"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[0.95, 2.41]</w:t>
            </w:r>
          </w:p>
        </w:tc>
        <w:tc>
          <w:tcPr>
            <w:tcW w:w="1440" w:type="dxa"/>
            <w:vAlign w:val="bottom"/>
          </w:tcPr>
          <w:p w14:paraId="5DAC399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0.079</w:t>
            </w:r>
          </w:p>
        </w:tc>
      </w:tr>
      <w:tr w:rsidR="00F23F10" w:rsidRPr="0064500B" w14:paraId="71D5227A" w14:textId="77777777" w:rsidTr="00DF1116">
        <w:tc>
          <w:tcPr>
            <w:tcW w:w="5035" w:type="dxa"/>
          </w:tcPr>
          <w:p w14:paraId="5321112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369CBE2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1.85</w:t>
            </w:r>
          </w:p>
        </w:tc>
        <w:tc>
          <w:tcPr>
            <w:tcW w:w="1890" w:type="dxa"/>
            <w:vAlign w:val="bottom"/>
          </w:tcPr>
          <w:p w14:paraId="36376044"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[0.68, 5.06]</w:t>
            </w:r>
          </w:p>
        </w:tc>
        <w:tc>
          <w:tcPr>
            <w:tcW w:w="1440" w:type="dxa"/>
            <w:vAlign w:val="bottom"/>
          </w:tcPr>
          <w:p w14:paraId="0574ED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0.231</w:t>
            </w:r>
          </w:p>
        </w:tc>
      </w:tr>
      <w:tr w:rsidR="00F23F10" w:rsidRPr="0064500B" w14:paraId="7BE336D1" w14:textId="77777777" w:rsidTr="00DF1116">
        <w:tc>
          <w:tcPr>
            <w:tcW w:w="5035" w:type="dxa"/>
          </w:tcPr>
          <w:p w14:paraId="1898863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2E61315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3.67</w:t>
            </w:r>
          </w:p>
        </w:tc>
        <w:tc>
          <w:tcPr>
            <w:tcW w:w="1890" w:type="dxa"/>
            <w:vAlign w:val="bottom"/>
          </w:tcPr>
          <w:p w14:paraId="61AD9B48"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[2.06, 6.53]</w:t>
            </w:r>
          </w:p>
        </w:tc>
        <w:tc>
          <w:tcPr>
            <w:tcW w:w="1440" w:type="dxa"/>
            <w:vAlign w:val="bottom"/>
          </w:tcPr>
          <w:p w14:paraId="5C2B1576"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30848A67" w14:textId="77777777" w:rsidTr="00DF1116">
        <w:tc>
          <w:tcPr>
            <w:tcW w:w="5035" w:type="dxa"/>
          </w:tcPr>
          <w:p w14:paraId="56BADFC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5A284FE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2.28</w:t>
            </w:r>
          </w:p>
        </w:tc>
        <w:tc>
          <w:tcPr>
            <w:tcW w:w="1890" w:type="dxa"/>
            <w:vAlign w:val="bottom"/>
          </w:tcPr>
          <w:p w14:paraId="578F277D"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[0.79, 6.62]</w:t>
            </w:r>
          </w:p>
        </w:tc>
        <w:tc>
          <w:tcPr>
            <w:tcW w:w="1440" w:type="dxa"/>
            <w:vAlign w:val="bottom"/>
          </w:tcPr>
          <w:p w14:paraId="29EAD1E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0.129</w:t>
            </w:r>
          </w:p>
        </w:tc>
      </w:tr>
      <w:tr w:rsidR="00F23F10" w:rsidRPr="0064500B" w14:paraId="5854F2F2" w14:textId="77777777" w:rsidTr="00DF1116">
        <w:tc>
          <w:tcPr>
            <w:tcW w:w="5035" w:type="dxa"/>
          </w:tcPr>
          <w:p w14:paraId="67BE5D51"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0D0EECB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109B8E09"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[0.20, 8.60]</w:t>
            </w:r>
          </w:p>
        </w:tc>
        <w:tc>
          <w:tcPr>
            <w:tcW w:w="1440" w:type="dxa"/>
            <w:vAlign w:val="bottom"/>
          </w:tcPr>
          <w:p w14:paraId="3AA49E2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0.781</w:t>
            </w:r>
          </w:p>
        </w:tc>
      </w:tr>
      <w:tr w:rsidR="00F23F10" w:rsidRPr="0064500B" w14:paraId="176B537B" w14:textId="77777777" w:rsidTr="00DF1116">
        <w:tc>
          <w:tcPr>
            <w:tcW w:w="5035" w:type="dxa"/>
          </w:tcPr>
          <w:p w14:paraId="4DF91C8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68C784F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944B41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BBEF28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0930F59B" w14:textId="77777777" w:rsidTr="00DF1116">
        <w:tc>
          <w:tcPr>
            <w:tcW w:w="5035" w:type="dxa"/>
          </w:tcPr>
          <w:p w14:paraId="0B6E43C5"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202A84E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15.37</w:t>
            </w:r>
          </w:p>
        </w:tc>
        <w:tc>
          <w:tcPr>
            <w:tcW w:w="1890" w:type="dxa"/>
            <w:vAlign w:val="bottom"/>
          </w:tcPr>
          <w:p w14:paraId="1A387AF1"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[0.55, 426.67]</w:t>
            </w:r>
          </w:p>
        </w:tc>
        <w:tc>
          <w:tcPr>
            <w:tcW w:w="1440" w:type="dxa"/>
            <w:vAlign w:val="bottom"/>
          </w:tcPr>
          <w:p w14:paraId="03D122C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0.107</w:t>
            </w:r>
          </w:p>
        </w:tc>
      </w:tr>
      <w:tr w:rsidR="00F23F10" w:rsidRPr="0064500B" w14:paraId="4D19E377" w14:textId="77777777" w:rsidTr="00DF1116">
        <w:tc>
          <w:tcPr>
            <w:tcW w:w="5035" w:type="dxa"/>
          </w:tcPr>
          <w:p w14:paraId="364AFAB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7580722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5BA7324E"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[0.04, 3.23]</w:t>
            </w:r>
          </w:p>
        </w:tc>
        <w:tc>
          <w:tcPr>
            <w:tcW w:w="1440" w:type="dxa"/>
            <w:vAlign w:val="bottom"/>
          </w:tcPr>
          <w:p w14:paraId="3841BDC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0.366</w:t>
            </w:r>
          </w:p>
        </w:tc>
      </w:tr>
      <w:tr w:rsidR="00F23F10" w:rsidRPr="0064500B" w14:paraId="0E63446A" w14:textId="77777777" w:rsidTr="00DF1116">
        <w:tc>
          <w:tcPr>
            <w:tcW w:w="5035" w:type="dxa"/>
          </w:tcPr>
          <w:p w14:paraId="75382F35"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0778027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0.34</w:t>
            </w:r>
          </w:p>
        </w:tc>
        <w:tc>
          <w:tcPr>
            <w:tcW w:w="1890" w:type="dxa"/>
            <w:vAlign w:val="bottom"/>
          </w:tcPr>
          <w:p w14:paraId="220231AB"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[0.00, 687.16]</w:t>
            </w:r>
          </w:p>
        </w:tc>
        <w:tc>
          <w:tcPr>
            <w:tcW w:w="1440" w:type="dxa"/>
            <w:vAlign w:val="bottom"/>
          </w:tcPr>
          <w:p w14:paraId="493842B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0.779</w:t>
            </w:r>
          </w:p>
        </w:tc>
      </w:tr>
      <w:tr w:rsidR="00F23F10" w:rsidRPr="0064500B" w14:paraId="0A290D8B" w14:textId="77777777" w:rsidTr="00DF1116">
        <w:tc>
          <w:tcPr>
            <w:tcW w:w="5035" w:type="dxa"/>
          </w:tcPr>
          <w:p w14:paraId="11444E42"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047AF2DA" w14:textId="77777777" w:rsidR="00F23F10" w:rsidRPr="0064500B" w:rsidRDefault="00F23F10" w:rsidP="00DF1116">
            <w:pPr>
              <w:jc w:val="center"/>
              <w:rPr>
                <w:rFonts w:ascii="Times New Roman" w:hAnsi="Times New Roman" w:cs="Times New Roman"/>
                <w:sz w:val="22"/>
                <w:szCs w:val="22"/>
              </w:rPr>
            </w:pPr>
          </w:p>
        </w:tc>
        <w:tc>
          <w:tcPr>
            <w:tcW w:w="1890" w:type="dxa"/>
          </w:tcPr>
          <w:p w14:paraId="7BC3437F" w14:textId="77777777" w:rsidR="00F23F10" w:rsidRPr="0064500B" w:rsidRDefault="00F23F10" w:rsidP="00DF1116">
            <w:pPr>
              <w:jc w:val="center"/>
              <w:rPr>
                <w:rFonts w:ascii="Times New Roman" w:hAnsi="Times New Roman" w:cs="Times New Roman"/>
                <w:sz w:val="22"/>
                <w:szCs w:val="22"/>
              </w:rPr>
            </w:pPr>
          </w:p>
        </w:tc>
        <w:tc>
          <w:tcPr>
            <w:tcW w:w="1440" w:type="dxa"/>
          </w:tcPr>
          <w:p w14:paraId="0D016915" w14:textId="77777777" w:rsidR="00F23F10" w:rsidRPr="0064500B" w:rsidRDefault="00F23F10" w:rsidP="00DF1116">
            <w:pPr>
              <w:jc w:val="center"/>
              <w:rPr>
                <w:rFonts w:ascii="Times New Roman" w:hAnsi="Times New Roman" w:cs="Times New Roman"/>
                <w:sz w:val="22"/>
                <w:szCs w:val="22"/>
              </w:rPr>
            </w:pPr>
          </w:p>
        </w:tc>
      </w:tr>
      <w:tr w:rsidR="00F23F10" w:rsidRPr="0064500B" w14:paraId="338EDECE" w14:textId="77777777" w:rsidTr="00DF1116">
        <w:tc>
          <w:tcPr>
            <w:tcW w:w="5035" w:type="dxa"/>
          </w:tcPr>
          <w:p w14:paraId="63F948D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6D6C348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6B28D3E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[0.38, 0.78]</w:t>
            </w:r>
          </w:p>
        </w:tc>
        <w:tc>
          <w:tcPr>
            <w:tcW w:w="1440" w:type="dxa"/>
            <w:vAlign w:val="bottom"/>
          </w:tcPr>
          <w:p w14:paraId="1855EDC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71670714" w14:textId="77777777" w:rsidTr="00DF1116">
        <w:trPr>
          <w:trHeight w:val="73"/>
        </w:trPr>
        <w:tc>
          <w:tcPr>
            <w:tcW w:w="5035" w:type="dxa"/>
          </w:tcPr>
          <w:p w14:paraId="0B064893"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0B1AEAA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2.80</w:t>
            </w:r>
          </w:p>
        </w:tc>
        <w:tc>
          <w:tcPr>
            <w:tcW w:w="1890" w:type="dxa"/>
            <w:vAlign w:val="bottom"/>
          </w:tcPr>
          <w:p w14:paraId="22A995F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[0.27, 28.99]</w:t>
            </w:r>
          </w:p>
        </w:tc>
        <w:tc>
          <w:tcPr>
            <w:tcW w:w="1440" w:type="dxa"/>
            <w:vAlign w:val="bottom"/>
          </w:tcPr>
          <w:p w14:paraId="5EEAD12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0.389</w:t>
            </w:r>
          </w:p>
        </w:tc>
      </w:tr>
      <w:tr w:rsidR="00F23F10" w:rsidRPr="0064500B" w14:paraId="21A3F71B" w14:textId="77777777" w:rsidTr="00DF1116">
        <w:tc>
          <w:tcPr>
            <w:tcW w:w="5035" w:type="dxa"/>
          </w:tcPr>
          <w:p w14:paraId="18878DC4"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235669A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0.39</w:t>
            </w:r>
          </w:p>
        </w:tc>
        <w:tc>
          <w:tcPr>
            <w:tcW w:w="1890" w:type="dxa"/>
            <w:vAlign w:val="bottom"/>
          </w:tcPr>
          <w:p w14:paraId="451FF02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[0.20, 0.76]</w:t>
            </w:r>
          </w:p>
        </w:tc>
        <w:tc>
          <w:tcPr>
            <w:tcW w:w="1440" w:type="dxa"/>
            <w:vAlign w:val="bottom"/>
          </w:tcPr>
          <w:p w14:paraId="754CE2C1"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p>
        </w:tc>
      </w:tr>
      <w:tr w:rsidR="00F23F10" w:rsidRPr="0064500B" w14:paraId="69D03BFC" w14:textId="77777777" w:rsidTr="00DF1116">
        <w:tc>
          <w:tcPr>
            <w:tcW w:w="5035" w:type="dxa"/>
          </w:tcPr>
          <w:p w14:paraId="2A4B9D5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31E057AB" w14:textId="77777777" w:rsidR="00F23F10" w:rsidRPr="0064500B" w:rsidRDefault="00F23F10" w:rsidP="00DF1116">
            <w:pPr>
              <w:jc w:val="center"/>
              <w:rPr>
                <w:rFonts w:ascii="Times New Roman" w:hAnsi="Times New Roman" w:cs="Times New Roman"/>
                <w:sz w:val="22"/>
                <w:szCs w:val="22"/>
              </w:rPr>
            </w:pPr>
          </w:p>
        </w:tc>
        <w:tc>
          <w:tcPr>
            <w:tcW w:w="1890" w:type="dxa"/>
          </w:tcPr>
          <w:p w14:paraId="06900A06" w14:textId="77777777" w:rsidR="00F23F10" w:rsidRPr="0064500B" w:rsidRDefault="00F23F10" w:rsidP="00DF1116">
            <w:pPr>
              <w:jc w:val="center"/>
              <w:rPr>
                <w:rFonts w:ascii="Times New Roman" w:hAnsi="Times New Roman" w:cs="Times New Roman"/>
                <w:sz w:val="22"/>
                <w:szCs w:val="22"/>
              </w:rPr>
            </w:pPr>
          </w:p>
        </w:tc>
        <w:tc>
          <w:tcPr>
            <w:tcW w:w="1440" w:type="dxa"/>
          </w:tcPr>
          <w:p w14:paraId="5EDD45EB" w14:textId="77777777" w:rsidR="00F23F10" w:rsidRPr="0064500B" w:rsidRDefault="00F23F10" w:rsidP="00DF1116">
            <w:pPr>
              <w:jc w:val="center"/>
              <w:rPr>
                <w:rFonts w:ascii="Times New Roman" w:hAnsi="Times New Roman" w:cs="Times New Roman"/>
                <w:sz w:val="22"/>
                <w:szCs w:val="22"/>
              </w:rPr>
            </w:pPr>
          </w:p>
        </w:tc>
      </w:tr>
      <w:tr w:rsidR="00F23F10" w:rsidRPr="0064500B" w14:paraId="5A8F9AB4" w14:textId="77777777" w:rsidTr="00DF1116">
        <w:tc>
          <w:tcPr>
            <w:tcW w:w="5035" w:type="dxa"/>
          </w:tcPr>
          <w:p w14:paraId="749A16CC"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566991A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2B05DC7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[0.76, 1.11]</w:t>
            </w:r>
          </w:p>
        </w:tc>
        <w:tc>
          <w:tcPr>
            <w:tcW w:w="1440" w:type="dxa"/>
            <w:vAlign w:val="bottom"/>
          </w:tcPr>
          <w:p w14:paraId="1AE83D97"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0.383</w:t>
            </w:r>
          </w:p>
        </w:tc>
      </w:tr>
      <w:tr w:rsidR="00F23F10" w:rsidRPr="0064500B" w14:paraId="3599DC06" w14:textId="77777777" w:rsidTr="00DF1116">
        <w:tc>
          <w:tcPr>
            <w:tcW w:w="5035" w:type="dxa"/>
          </w:tcPr>
          <w:p w14:paraId="522EC4DB"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6742DAC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2.38</w:t>
            </w:r>
          </w:p>
        </w:tc>
        <w:tc>
          <w:tcPr>
            <w:tcW w:w="1890" w:type="dxa"/>
            <w:vAlign w:val="bottom"/>
          </w:tcPr>
          <w:p w14:paraId="0ACEE5C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[1.07, 5.31]</w:t>
            </w:r>
          </w:p>
        </w:tc>
        <w:tc>
          <w:tcPr>
            <w:tcW w:w="1440" w:type="dxa"/>
            <w:vAlign w:val="bottom"/>
          </w:tcPr>
          <w:p w14:paraId="3E509CBD"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0.034*</w:t>
            </w:r>
          </w:p>
        </w:tc>
      </w:tr>
      <w:tr w:rsidR="00F23F10" w:rsidRPr="0064500B" w14:paraId="698DAC1B" w14:textId="77777777" w:rsidTr="00DF1116">
        <w:tc>
          <w:tcPr>
            <w:tcW w:w="5035" w:type="dxa"/>
          </w:tcPr>
          <w:p w14:paraId="6A9A9217"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46E37A3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1FD52FA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[0.32, 0.90]</w:t>
            </w:r>
          </w:p>
        </w:tc>
        <w:tc>
          <w:tcPr>
            <w:tcW w:w="1440" w:type="dxa"/>
            <w:vAlign w:val="bottom"/>
          </w:tcPr>
          <w:p w14:paraId="5091198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0.019*</w:t>
            </w:r>
          </w:p>
        </w:tc>
      </w:tr>
      <w:tr w:rsidR="00F23F10" w:rsidRPr="0064500B" w14:paraId="0DF25885" w14:textId="77777777" w:rsidTr="00DF1116">
        <w:tc>
          <w:tcPr>
            <w:tcW w:w="5035" w:type="dxa"/>
          </w:tcPr>
          <w:p w14:paraId="7B107400"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b/>
                <w:bCs/>
                <w:sz w:val="22"/>
                <w:szCs w:val="22"/>
              </w:rPr>
              <w:t>Anti-ROS1 Drug * ROS1 Interaction</w:t>
            </w:r>
          </w:p>
        </w:tc>
        <w:tc>
          <w:tcPr>
            <w:tcW w:w="1530" w:type="dxa"/>
          </w:tcPr>
          <w:p w14:paraId="413F2F4B" w14:textId="77777777" w:rsidR="00F23F10" w:rsidRPr="0064500B" w:rsidRDefault="00F23F10" w:rsidP="00DF1116">
            <w:pPr>
              <w:jc w:val="center"/>
              <w:rPr>
                <w:rFonts w:ascii="Times New Roman" w:hAnsi="Times New Roman" w:cs="Times New Roman"/>
                <w:sz w:val="22"/>
                <w:szCs w:val="22"/>
              </w:rPr>
            </w:pPr>
          </w:p>
        </w:tc>
        <w:tc>
          <w:tcPr>
            <w:tcW w:w="1890" w:type="dxa"/>
          </w:tcPr>
          <w:p w14:paraId="30061D80" w14:textId="77777777" w:rsidR="00F23F10" w:rsidRPr="0064500B" w:rsidRDefault="00F23F10" w:rsidP="00DF1116">
            <w:pPr>
              <w:jc w:val="center"/>
              <w:rPr>
                <w:rFonts w:ascii="Times New Roman" w:hAnsi="Times New Roman" w:cs="Times New Roman"/>
                <w:sz w:val="22"/>
                <w:szCs w:val="22"/>
              </w:rPr>
            </w:pPr>
          </w:p>
        </w:tc>
        <w:tc>
          <w:tcPr>
            <w:tcW w:w="1440" w:type="dxa"/>
          </w:tcPr>
          <w:p w14:paraId="75A67563" w14:textId="77777777" w:rsidR="00F23F10" w:rsidRPr="0064500B" w:rsidRDefault="00F23F10" w:rsidP="00DF1116">
            <w:pPr>
              <w:jc w:val="center"/>
              <w:rPr>
                <w:rFonts w:ascii="Times New Roman" w:hAnsi="Times New Roman" w:cs="Times New Roman"/>
                <w:sz w:val="22"/>
                <w:szCs w:val="22"/>
              </w:rPr>
            </w:pPr>
          </w:p>
        </w:tc>
      </w:tr>
      <w:tr w:rsidR="00F23F10" w:rsidRPr="0064500B" w14:paraId="06C5C781" w14:textId="77777777" w:rsidTr="00DF1116">
        <w:tc>
          <w:tcPr>
            <w:tcW w:w="5035" w:type="dxa"/>
          </w:tcPr>
          <w:p w14:paraId="253A9C0B"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No anti-ROS1 Drug; ROS1 Positive</w:t>
            </w:r>
          </w:p>
        </w:tc>
        <w:tc>
          <w:tcPr>
            <w:tcW w:w="1530" w:type="dxa"/>
            <w:vAlign w:val="bottom"/>
          </w:tcPr>
          <w:p w14:paraId="54810E8A"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0.99</w:t>
            </w:r>
          </w:p>
        </w:tc>
        <w:tc>
          <w:tcPr>
            <w:tcW w:w="1890" w:type="dxa"/>
            <w:vAlign w:val="bottom"/>
          </w:tcPr>
          <w:p w14:paraId="761794FA"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[0.57, 1.72]</w:t>
            </w:r>
          </w:p>
        </w:tc>
        <w:tc>
          <w:tcPr>
            <w:tcW w:w="1440" w:type="dxa"/>
            <w:vAlign w:val="bottom"/>
          </w:tcPr>
          <w:p w14:paraId="01BB3AA7"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0.981</w:t>
            </w:r>
          </w:p>
        </w:tc>
      </w:tr>
      <w:tr w:rsidR="00F23F10" w:rsidRPr="0064500B" w14:paraId="7C873E93" w14:textId="77777777" w:rsidTr="00DF1116">
        <w:tc>
          <w:tcPr>
            <w:tcW w:w="5035" w:type="dxa"/>
          </w:tcPr>
          <w:p w14:paraId="6C834122"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Negative</w:t>
            </w:r>
          </w:p>
        </w:tc>
        <w:tc>
          <w:tcPr>
            <w:tcW w:w="1530" w:type="dxa"/>
            <w:vAlign w:val="bottom"/>
          </w:tcPr>
          <w:p w14:paraId="026698B4"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1.84</w:t>
            </w:r>
          </w:p>
        </w:tc>
        <w:tc>
          <w:tcPr>
            <w:tcW w:w="1890" w:type="dxa"/>
            <w:vAlign w:val="bottom"/>
          </w:tcPr>
          <w:p w14:paraId="34FCD00A"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[0.84, 4.05]</w:t>
            </w:r>
          </w:p>
        </w:tc>
        <w:tc>
          <w:tcPr>
            <w:tcW w:w="1440" w:type="dxa"/>
            <w:vAlign w:val="bottom"/>
          </w:tcPr>
          <w:p w14:paraId="61C5CE46"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0.126</w:t>
            </w:r>
          </w:p>
        </w:tc>
      </w:tr>
      <w:tr w:rsidR="00F23F10" w:rsidRPr="0064500B" w14:paraId="7B7EA35D" w14:textId="77777777" w:rsidTr="00DF1116">
        <w:tc>
          <w:tcPr>
            <w:tcW w:w="5035" w:type="dxa"/>
          </w:tcPr>
          <w:p w14:paraId="6B7883DD"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Positive</w:t>
            </w:r>
          </w:p>
        </w:tc>
        <w:tc>
          <w:tcPr>
            <w:tcW w:w="1530" w:type="dxa"/>
            <w:vAlign w:val="bottom"/>
          </w:tcPr>
          <w:p w14:paraId="096795DF"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0.85</w:t>
            </w:r>
          </w:p>
        </w:tc>
        <w:tc>
          <w:tcPr>
            <w:tcW w:w="1890" w:type="dxa"/>
            <w:vAlign w:val="bottom"/>
          </w:tcPr>
          <w:p w14:paraId="65ED44BB"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[0.35, 2.07]</w:t>
            </w:r>
          </w:p>
        </w:tc>
        <w:tc>
          <w:tcPr>
            <w:tcW w:w="1440" w:type="dxa"/>
            <w:vAlign w:val="bottom"/>
          </w:tcPr>
          <w:p w14:paraId="5A72A707"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0.727</w:t>
            </w:r>
          </w:p>
        </w:tc>
      </w:tr>
      <w:tr w:rsidR="00F23F10" w:rsidRPr="0064500B" w14:paraId="36C75548" w14:textId="77777777" w:rsidTr="00DF1116">
        <w:tc>
          <w:tcPr>
            <w:tcW w:w="5035" w:type="dxa"/>
          </w:tcPr>
          <w:p w14:paraId="444E0F3C" w14:textId="77777777" w:rsidR="00F23F10" w:rsidRPr="0064500B" w:rsidRDefault="00F23F10" w:rsidP="00DF1116">
            <w:pPr>
              <w:jc w:val="center"/>
              <w:rPr>
                <w:rFonts w:ascii="Times New Roman" w:hAnsi="Times New Roman" w:cs="Times New Roman"/>
                <w:sz w:val="22"/>
                <w:szCs w:val="22"/>
                <w:lang w:val="pt-BR"/>
              </w:rPr>
            </w:pPr>
          </w:p>
        </w:tc>
        <w:tc>
          <w:tcPr>
            <w:tcW w:w="1530" w:type="dxa"/>
          </w:tcPr>
          <w:p w14:paraId="01AB5295" w14:textId="77777777" w:rsidR="00F23F10" w:rsidRPr="0064500B" w:rsidRDefault="00F23F10" w:rsidP="00DF1116">
            <w:pPr>
              <w:jc w:val="center"/>
              <w:rPr>
                <w:rFonts w:ascii="Times New Roman" w:hAnsi="Times New Roman" w:cs="Times New Roman"/>
                <w:sz w:val="22"/>
                <w:szCs w:val="22"/>
                <w:lang w:val="pt-BR"/>
              </w:rPr>
            </w:pPr>
          </w:p>
        </w:tc>
        <w:tc>
          <w:tcPr>
            <w:tcW w:w="1890" w:type="dxa"/>
          </w:tcPr>
          <w:p w14:paraId="248BD32E" w14:textId="77777777" w:rsidR="00F23F10" w:rsidRPr="0064500B" w:rsidRDefault="00F23F10" w:rsidP="00DF1116">
            <w:pPr>
              <w:jc w:val="center"/>
              <w:rPr>
                <w:rFonts w:ascii="Times New Roman" w:hAnsi="Times New Roman" w:cs="Times New Roman"/>
                <w:sz w:val="22"/>
                <w:szCs w:val="22"/>
                <w:lang w:val="pt-BR"/>
              </w:rPr>
            </w:pPr>
          </w:p>
        </w:tc>
        <w:tc>
          <w:tcPr>
            <w:tcW w:w="1440" w:type="dxa"/>
          </w:tcPr>
          <w:p w14:paraId="23315645" w14:textId="77777777" w:rsidR="00F23F10" w:rsidRPr="0064500B" w:rsidRDefault="00F23F10" w:rsidP="00DF1116">
            <w:pPr>
              <w:jc w:val="center"/>
              <w:rPr>
                <w:rFonts w:ascii="Times New Roman" w:hAnsi="Times New Roman" w:cs="Times New Roman"/>
                <w:sz w:val="22"/>
                <w:szCs w:val="22"/>
                <w:lang w:val="pt-BR"/>
              </w:rPr>
            </w:pPr>
          </w:p>
        </w:tc>
      </w:tr>
      <w:tr w:rsidR="00F23F10" w:rsidRPr="0064500B" w14:paraId="1A829FC9" w14:textId="77777777" w:rsidTr="00DF1116">
        <w:tc>
          <w:tcPr>
            <w:tcW w:w="5035" w:type="dxa"/>
          </w:tcPr>
          <w:p w14:paraId="181F782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0A52726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17FC80C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[0.77, 1.13]</w:t>
            </w:r>
          </w:p>
        </w:tc>
        <w:tc>
          <w:tcPr>
            <w:tcW w:w="1440" w:type="dxa"/>
            <w:vAlign w:val="bottom"/>
          </w:tcPr>
          <w:p w14:paraId="4CE579E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0.46</w:t>
            </w:r>
          </w:p>
        </w:tc>
      </w:tr>
      <w:tr w:rsidR="00F23F10" w:rsidRPr="0064500B" w14:paraId="75DD17E4" w14:textId="77777777" w:rsidTr="00DF1116">
        <w:tc>
          <w:tcPr>
            <w:tcW w:w="5035" w:type="dxa"/>
          </w:tcPr>
          <w:p w14:paraId="2038A81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3894DAB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419845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[1.01, 1.24]</w:t>
            </w:r>
          </w:p>
        </w:tc>
        <w:tc>
          <w:tcPr>
            <w:tcW w:w="1440" w:type="dxa"/>
            <w:vAlign w:val="bottom"/>
          </w:tcPr>
          <w:p w14:paraId="09AE115F"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0.033*</w:t>
            </w:r>
          </w:p>
        </w:tc>
      </w:tr>
      <w:tr w:rsidR="00F23F10" w:rsidRPr="0064500B" w14:paraId="1225D198" w14:textId="77777777" w:rsidTr="00DF1116">
        <w:tc>
          <w:tcPr>
            <w:tcW w:w="5035" w:type="dxa"/>
          </w:tcPr>
          <w:p w14:paraId="3DEA7060"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65E5F7F4" w14:textId="77777777" w:rsidR="00F23F10" w:rsidRPr="0064500B" w:rsidRDefault="00F23F10" w:rsidP="00DF1116">
            <w:pPr>
              <w:jc w:val="center"/>
              <w:rPr>
                <w:rFonts w:ascii="Times New Roman" w:hAnsi="Times New Roman" w:cs="Times New Roman"/>
                <w:sz w:val="22"/>
                <w:szCs w:val="22"/>
              </w:rPr>
            </w:pPr>
          </w:p>
        </w:tc>
        <w:tc>
          <w:tcPr>
            <w:tcW w:w="1890" w:type="dxa"/>
          </w:tcPr>
          <w:p w14:paraId="426626C1" w14:textId="77777777" w:rsidR="00F23F10" w:rsidRPr="0064500B" w:rsidRDefault="00F23F10" w:rsidP="00DF1116">
            <w:pPr>
              <w:jc w:val="center"/>
              <w:rPr>
                <w:rFonts w:ascii="Times New Roman" w:hAnsi="Times New Roman" w:cs="Times New Roman"/>
                <w:sz w:val="22"/>
                <w:szCs w:val="22"/>
              </w:rPr>
            </w:pPr>
          </w:p>
        </w:tc>
        <w:tc>
          <w:tcPr>
            <w:tcW w:w="1440" w:type="dxa"/>
          </w:tcPr>
          <w:p w14:paraId="63E98F28" w14:textId="77777777" w:rsidR="00F23F10" w:rsidRPr="0064500B" w:rsidRDefault="00F23F10" w:rsidP="00DF1116">
            <w:pPr>
              <w:jc w:val="center"/>
              <w:rPr>
                <w:rFonts w:ascii="Times New Roman" w:hAnsi="Times New Roman" w:cs="Times New Roman"/>
                <w:sz w:val="22"/>
                <w:szCs w:val="22"/>
              </w:rPr>
            </w:pPr>
          </w:p>
        </w:tc>
      </w:tr>
      <w:tr w:rsidR="00F23F10" w:rsidRPr="0064500B" w14:paraId="3E6CB130" w14:textId="77777777" w:rsidTr="00DF1116">
        <w:tc>
          <w:tcPr>
            <w:tcW w:w="5035" w:type="dxa"/>
          </w:tcPr>
          <w:p w14:paraId="4FE66273"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545BB26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5CD76D4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[0.48, 0.64]</w:t>
            </w:r>
          </w:p>
        </w:tc>
        <w:tc>
          <w:tcPr>
            <w:tcW w:w="1440" w:type="dxa"/>
            <w:vAlign w:val="bottom"/>
          </w:tcPr>
          <w:p w14:paraId="4F8863E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7B832733" w14:textId="77777777" w:rsidTr="00DF1116">
        <w:tc>
          <w:tcPr>
            <w:tcW w:w="5035" w:type="dxa"/>
          </w:tcPr>
          <w:p w14:paraId="6AD66157"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3D613DD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568D547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 0.94]</w:t>
            </w:r>
          </w:p>
        </w:tc>
        <w:tc>
          <w:tcPr>
            <w:tcW w:w="1440" w:type="dxa"/>
            <w:vAlign w:val="bottom"/>
          </w:tcPr>
          <w:p w14:paraId="06EE356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0.004**</w:t>
            </w:r>
          </w:p>
        </w:tc>
      </w:tr>
      <w:tr w:rsidR="00F23F10" w:rsidRPr="0064500B" w14:paraId="18B853AF" w14:textId="77777777" w:rsidTr="00DF1116">
        <w:tc>
          <w:tcPr>
            <w:tcW w:w="5035" w:type="dxa"/>
          </w:tcPr>
          <w:p w14:paraId="7183C29D"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66CE013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081252E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[1.08, 1.43]</w:t>
            </w:r>
          </w:p>
        </w:tc>
        <w:tc>
          <w:tcPr>
            <w:tcW w:w="1440" w:type="dxa"/>
            <w:vAlign w:val="bottom"/>
          </w:tcPr>
          <w:p w14:paraId="42036EA4"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F23F10" w:rsidRPr="0064500B" w14:paraId="71301A99" w14:textId="77777777" w:rsidTr="00DF1116">
        <w:tc>
          <w:tcPr>
            <w:tcW w:w="5035" w:type="dxa"/>
          </w:tcPr>
          <w:p w14:paraId="726F2CB3"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2E12BDD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1.77</w:t>
            </w:r>
          </w:p>
        </w:tc>
        <w:tc>
          <w:tcPr>
            <w:tcW w:w="1890" w:type="dxa"/>
            <w:vAlign w:val="bottom"/>
          </w:tcPr>
          <w:p w14:paraId="2009FA3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[1.50, 2.08]</w:t>
            </w:r>
          </w:p>
        </w:tc>
        <w:tc>
          <w:tcPr>
            <w:tcW w:w="1440" w:type="dxa"/>
          </w:tcPr>
          <w:p w14:paraId="39CFBA7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2E1B4C5C" w14:textId="77777777" w:rsidTr="00DF1116">
        <w:tc>
          <w:tcPr>
            <w:tcW w:w="5035" w:type="dxa"/>
          </w:tcPr>
          <w:p w14:paraId="5D795D7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140357B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2.01</w:t>
            </w:r>
          </w:p>
        </w:tc>
        <w:tc>
          <w:tcPr>
            <w:tcW w:w="1890" w:type="dxa"/>
            <w:vAlign w:val="bottom"/>
          </w:tcPr>
          <w:p w14:paraId="5F48541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[1.40, 2.89]</w:t>
            </w:r>
          </w:p>
        </w:tc>
        <w:tc>
          <w:tcPr>
            <w:tcW w:w="1440" w:type="dxa"/>
          </w:tcPr>
          <w:p w14:paraId="74CE6C3D"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41098F07" w14:textId="77777777" w:rsidTr="00DF1116">
        <w:tc>
          <w:tcPr>
            <w:tcW w:w="5035" w:type="dxa"/>
          </w:tcPr>
          <w:p w14:paraId="684D23F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726A6E1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780E1F4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 1.16]</w:t>
            </w:r>
          </w:p>
        </w:tc>
        <w:tc>
          <w:tcPr>
            <w:tcW w:w="1440" w:type="dxa"/>
            <w:vAlign w:val="bottom"/>
          </w:tcPr>
          <w:p w14:paraId="50D2C62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0.493</w:t>
            </w:r>
          </w:p>
        </w:tc>
      </w:tr>
      <w:tr w:rsidR="00F23F10" w:rsidRPr="0064500B" w14:paraId="557B467A" w14:textId="77777777" w:rsidTr="00DF1116">
        <w:tc>
          <w:tcPr>
            <w:tcW w:w="5035" w:type="dxa"/>
          </w:tcPr>
          <w:p w14:paraId="26C0E1D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50A527A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6AEF527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[0.60, 0.92]</w:t>
            </w:r>
          </w:p>
        </w:tc>
        <w:tc>
          <w:tcPr>
            <w:tcW w:w="1440" w:type="dxa"/>
            <w:vAlign w:val="bottom"/>
          </w:tcPr>
          <w:p w14:paraId="7A3B716C"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p>
        </w:tc>
      </w:tr>
      <w:tr w:rsidR="00F23F10" w:rsidRPr="0064500B" w14:paraId="711FE565" w14:textId="77777777" w:rsidTr="00DF1116">
        <w:tc>
          <w:tcPr>
            <w:tcW w:w="5035" w:type="dxa"/>
          </w:tcPr>
          <w:p w14:paraId="754B951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6FA3FE0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0.46</w:t>
            </w:r>
          </w:p>
        </w:tc>
        <w:tc>
          <w:tcPr>
            <w:tcW w:w="1890" w:type="dxa"/>
            <w:vAlign w:val="bottom"/>
          </w:tcPr>
          <w:p w14:paraId="01554ED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[0.30, 0.71]</w:t>
            </w:r>
          </w:p>
        </w:tc>
        <w:tc>
          <w:tcPr>
            <w:tcW w:w="1440" w:type="dxa"/>
            <w:vAlign w:val="bottom"/>
          </w:tcPr>
          <w:p w14:paraId="40BEC1DC"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6145A992" w14:textId="77777777" w:rsidTr="00DF1116">
        <w:tc>
          <w:tcPr>
            <w:tcW w:w="5035" w:type="dxa"/>
          </w:tcPr>
          <w:p w14:paraId="6FB03C2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lastRenderedPageBreak/>
              <w:t>Hispanic/Latino Ethnicity</w:t>
            </w:r>
          </w:p>
        </w:tc>
        <w:tc>
          <w:tcPr>
            <w:tcW w:w="1530" w:type="dxa"/>
            <w:vAlign w:val="bottom"/>
          </w:tcPr>
          <w:p w14:paraId="570012D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38E05D6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[0.70, 1.07]</w:t>
            </w:r>
          </w:p>
        </w:tc>
        <w:tc>
          <w:tcPr>
            <w:tcW w:w="1440" w:type="dxa"/>
            <w:vAlign w:val="bottom"/>
          </w:tcPr>
          <w:p w14:paraId="126C56A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0.19</w:t>
            </w:r>
          </w:p>
        </w:tc>
      </w:tr>
      <w:tr w:rsidR="00F23F10" w:rsidRPr="0064500B" w14:paraId="5081BDB6" w14:textId="77777777" w:rsidTr="00DF1116">
        <w:tc>
          <w:tcPr>
            <w:tcW w:w="5035" w:type="dxa"/>
          </w:tcPr>
          <w:p w14:paraId="488742D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081D300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62C7DC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[0.85, 0.89]</w:t>
            </w:r>
          </w:p>
        </w:tc>
        <w:tc>
          <w:tcPr>
            <w:tcW w:w="1440" w:type="dxa"/>
          </w:tcPr>
          <w:p w14:paraId="2861F1B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D6A5F6E" w14:textId="77777777" w:rsidTr="00DF1116">
        <w:tc>
          <w:tcPr>
            <w:tcW w:w="5035" w:type="dxa"/>
          </w:tcPr>
          <w:p w14:paraId="1C57C19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Log(Age at Diagnosis)</w:t>
            </w:r>
          </w:p>
        </w:tc>
        <w:tc>
          <w:tcPr>
            <w:tcW w:w="1530" w:type="dxa"/>
            <w:vAlign w:val="bottom"/>
          </w:tcPr>
          <w:p w14:paraId="6DAB7D5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0.52</w:t>
            </w:r>
          </w:p>
        </w:tc>
        <w:tc>
          <w:tcPr>
            <w:tcW w:w="1890" w:type="dxa"/>
            <w:vAlign w:val="bottom"/>
          </w:tcPr>
          <w:p w14:paraId="66F4ACF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[0.40, 0.69]</w:t>
            </w:r>
          </w:p>
        </w:tc>
        <w:tc>
          <w:tcPr>
            <w:tcW w:w="1440" w:type="dxa"/>
          </w:tcPr>
          <w:p w14:paraId="539BDC97"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4C8465DE" w14:textId="77777777" w:rsidTr="00DF1116">
        <w:tc>
          <w:tcPr>
            <w:tcW w:w="5035" w:type="dxa"/>
          </w:tcPr>
          <w:p w14:paraId="14DBB8E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White</w:t>
            </w:r>
          </w:p>
        </w:tc>
        <w:tc>
          <w:tcPr>
            <w:tcW w:w="1530" w:type="dxa"/>
            <w:vAlign w:val="bottom"/>
          </w:tcPr>
          <w:p w14:paraId="4C50793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4647E96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 0.96]</w:t>
            </w:r>
          </w:p>
        </w:tc>
        <w:tc>
          <w:tcPr>
            <w:tcW w:w="1440" w:type="dxa"/>
            <w:vAlign w:val="bottom"/>
          </w:tcPr>
          <w:p w14:paraId="4FD2293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0.009**</w:t>
            </w:r>
          </w:p>
        </w:tc>
      </w:tr>
      <w:tr w:rsidR="00F23F10" w:rsidRPr="0064500B" w14:paraId="49FDA640" w14:textId="77777777" w:rsidTr="00DF1116">
        <w:tc>
          <w:tcPr>
            <w:tcW w:w="5035" w:type="dxa"/>
          </w:tcPr>
          <w:p w14:paraId="0E44E0A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036B027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3B4A77F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[0.62, 1.01]</w:t>
            </w:r>
          </w:p>
        </w:tc>
        <w:tc>
          <w:tcPr>
            <w:tcW w:w="1440" w:type="dxa"/>
            <w:vAlign w:val="bottom"/>
          </w:tcPr>
          <w:p w14:paraId="32E9AF7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0.061</w:t>
            </w:r>
          </w:p>
        </w:tc>
      </w:tr>
      <w:tr w:rsidR="00F23F10" w:rsidRPr="0064500B" w14:paraId="71A9A573" w14:textId="77777777" w:rsidTr="00DF1116">
        <w:tc>
          <w:tcPr>
            <w:tcW w:w="5035" w:type="dxa"/>
          </w:tcPr>
          <w:p w14:paraId="22DFB14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Black</w:t>
            </w:r>
          </w:p>
        </w:tc>
        <w:tc>
          <w:tcPr>
            <w:tcW w:w="1530" w:type="dxa"/>
            <w:vAlign w:val="bottom"/>
          </w:tcPr>
          <w:p w14:paraId="7AA1BED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2A22750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[0.62, 0.89]</w:t>
            </w:r>
          </w:p>
        </w:tc>
        <w:tc>
          <w:tcPr>
            <w:tcW w:w="1440" w:type="dxa"/>
            <w:vAlign w:val="bottom"/>
          </w:tcPr>
          <w:p w14:paraId="06F149D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6D7763C9" w14:textId="77777777" w:rsidTr="00DF1116">
        <w:tc>
          <w:tcPr>
            <w:tcW w:w="5035" w:type="dxa"/>
          </w:tcPr>
          <w:p w14:paraId="143D146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Other Race</w:t>
            </w:r>
          </w:p>
        </w:tc>
        <w:tc>
          <w:tcPr>
            <w:tcW w:w="1530" w:type="dxa"/>
            <w:vAlign w:val="bottom"/>
          </w:tcPr>
          <w:p w14:paraId="0644955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0.97</w:t>
            </w:r>
          </w:p>
        </w:tc>
        <w:tc>
          <w:tcPr>
            <w:tcW w:w="1890" w:type="dxa"/>
            <w:vAlign w:val="bottom"/>
          </w:tcPr>
          <w:p w14:paraId="102260A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[0.81, 1.16]</w:t>
            </w:r>
          </w:p>
        </w:tc>
        <w:tc>
          <w:tcPr>
            <w:tcW w:w="1440" w:type="dxa"/>
            <w:vAlign w:val="bottom"/>
          </w:tcPr>
          <w:p w14:paraId="11E3DBE4"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0.754</w:t>
            </w:r>
          </w:p>
        </w:tc>
      </w:tr>
      <w:tr w:rsidR="00F23F10" w:rsidRPr="0064500B" w14:paraId="1AC68D4E" w14:textId="77777777" w:rsidTr="00DF1116">
        <w:tc>
          <w:tcPr>
            <w:tcW w:w="5035" w:type="dxa"/>
          </w:tcPr>
          <w:p w14:paraId="183C0B6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528F6D1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635864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[0.30, 2.89]</w:t>
            </w:r>
          </w:p>
        </w:tc>
        <w:tc>
          <w:tcPr>
            <w:tcW w:w="1440" w:type="dxa"/>
            <w:vAlign w:val="bottom"/>
          </w:tcPr>
          <w:p w14:paraId="510A7F6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0.897</w:t>
            </w:r>
          </w:p>
        </w:tc>
      </w:tr>
      <w:tr w:rsidR="00F23F10" w:rsidRPr="0064500B" w14:paraId="6D93E7D8" w14:textId="77777777" w:rsidTr="00DF1116">
        <w:tc>
          <w:tcPr>
            <w:tcW w:w="5035" w:type="dxa"/>
          </w:tcPr>
          <w:p w14:paraId="4E27989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6016B07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617D124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[1.01, 1.18]</w:t>
            </w:r>
          </w:p>
        </w:tc>
        <w:tc>
          <w:tcPr>
            <w:tcW w:w="1440" w:type="dxa"/>
            <w:vAlign w:val="bottom"/>
          </w:tcPr>
          <w:p w14:paraId="1634405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0.022*</w:t>
            </w:r>
          </w:p>
        </w:tc>
      </w:tr>
      <w:tr w:rsidR="00F23F10" w:rsidRPr="0064500B" w14:paraId="2D6CAB9E" w14:textId="77777777" w:rsidTr="00DF1116">
        <w:tc>
          <w:tcPr>
            <w:tcW w:w="5035" w:type="dxa"/>
          </w:tcPr>
          <w:p w14:paraId="5E323EC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Log(Days From Advanced Diagnosis to Treatment)</w:t>
            </w:r>
          </w:p>
        </w:tc>
        <w:tc>
          <w:tcPr>
            <w:tcW w:w="1530" w:type="dxa"/>
            <w:vAlign w:val="bottom"/>
          </w:tcPr>
          <w:p w14:paraId="48A04FE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492666C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[0.90, 1.00]</w:t>
            </w:r>
          </w:p>
        </w:tc>
        <w:tc>
          <w:tcPr>
            <w:tcW w:w="1440" w:type="dxa"/>
            <w:vAlign w:val="bottom"/>
          </w:tcPr>
          <w:p w14:paraId="61419E8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0.057</w:t>
            </w:r>
          </w:p>
        </w:tc>
      </w:tr>
      <w:tr w:rsidR="00F23F10" w:rsidRPr="0064500B" w14:paraId="704F9CB9" w14:textId="77777777" w:rsidTr="00DF1116">
        <w:tc>
          <w:tcPr>
            <w:tcW w:w="5035" w:type="dxa"/>
          </w:tcPr>
          <w:p w14:paraId="3D0093CE"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5A3323A5" w14:textId="77777777" w:rsidR="00F23F10" w:rsidRPr="0064500B" w:rsidRDefault="00F23F10" w:rsidP="00DF1116">
            <w:pPr>
              <w:jc w:val="center"/>
              <w:rPr>
                <w:rFonts w:ascii="Times New Roman" w:hAnsi="Times New Roman" w:cs="Times New Roman"/>
                <w:sz w:val="22"/>
                <w:szCs w:val="22"/>
              </w:rPr>
            </w:pPr>
          </w:p>
        </w:tc>
        <w:tc>
          <w:tcPr>
            <w:tcW w:w="1890" w:type="dxa"/>
          </w:tcPr>
          <w:p w14:paraId="76EB5AAA" w14:textId="77777777" w:rsidR="00F23F10" w:rsidRPr="0064500B" w:rsidRDefault="00F23F10" w:rsidP="00DF1116">
            <w:pPr>
              <w:jc w:val="center"/>
              <w:rPr>
                <w:rFonts w:ascii="Times New Roman" w:hAnsi="Times New Roman" w:cs="Times New Roman"/>
                <w:sz w:val="22"/>
                <w:szCs w:val="22"/>
              </w:rPr>
            </w:pPr>
          </w:p>
        </w:tc>
        <w:tc>
          <w:tcPr>
            <w:tcW w:w="1440" w:type="dxa"/>
          </w:tcPr>
          <w:p w14:paraId="3E0210E9" w14:textId="77777777" w:rsidR="00F23F10" w:rsidRPr="0064500B" w:rsidRDefault="00F23F10" w:rsidP="00DF1116">
            <w:pPr>
              <w:jc w:val="center"/>
              <w:rPr>
                <w:rFonts w:ascii="Times New Roman" w:hAnsi="Times New Roman" w:cs="Times New Roman"/>
                <w:sz w:val="22"/>
                <w:szCs w:val="22"/>
              </w:rPr>
            </w:pPr>
          </w:p>
        </w:tc>
      </w:tr>
      <w:tr w:rsidR="00F23F10" w:rsidRPr="0064500B" w14:paraId="4C4C3B82" w14:textId="77777777" w:rsidTr="00DF1116">
        <w:tc>
          <w:tcPr>
            <w:tcW w:w="5035" w:type="dxa"/>
          </w:tcPr>
          <w:p w14:paraId="393C5C7E"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5BB52E3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50BA785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[0.72, 0.90]</w:t>
            </w:r>
          </w:p>
        </w:tc>
        <w:tc>
          <w:tcPr>
            <w:tcW w:w="1440" w:type="dxa"/>
            <w:vAlign w:val="bottom"/>
          </w:tcPr>
          <w:p w14:paraId="1CA6F686"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CEC043F" w14:textId="77777777" w:rsidTr="00DF1116">
        <w:tc>
          <w:tcPr>
            <w:tcW w:w="5035" w:type="dxa"/>
          </w:tcPr>
          <w:p w14:paraId="2393D959"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7A05ED1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5066842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[0.79, 1.09]</w:t>
            </w:r>
          </w:p>
        </w:tc>
        <w:tc>
          <w:tcPr>
            <w:tcW w:w="1440" w:type="dxa"/>
            <w:vAlign w:val="bottom"/>
          </w:tcPr>
          <w:p w14:paraId="07E9519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0.362</w:t>
            </w:r>
          </w:p>
        </w:tc>
      </w:tr>
      <w:tr w:rsidR="00F23F10" w:rsidRPr="0064500B" w14:paraId="4F15C026" w14:textId="77777777" w:rsidTr="00DF1116">
        <w:tc>
          <w:tcPr>
            <w:tcW w:w="5035" w:type="dxa"/>
          </w:tcPr>
          <w:p w14:paraId="256B9811"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2BB579F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0.90</w:t>
            </w:r>
          </w:p>
        </w:tc>
        <w:tc>
          <w:tcPr>
            <w:tcW w:w="1890" w:type="dxa"/>
            <w:vAlign w:val="bottom"/>
          </w:tcPr>
          <w:p w14:paraId="6C152F5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 0.97]</w:t>
            </w:r>
          </w:p>
        </w:tc>
        <w:tc>
          <w:tcPr>
            <w:tcW w:w="1440" w:type="dxa"/>
            <w:vAlign w:val="bottom"/>
          </w:tcPr>
          <w:p w14:paraId="03C59C9C"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p>
        </w:tc>
      </w:tr>
      <w:tr w:rsidR="00F23F10" w:rsidRPr="0064500B" w14:paraId="4D6EC02F" w14:textId="77777777" w:rsidTr="00DF1116">
        <w:tc>
          <w:tcPr>
            <w:tcW w:w="5035" w:type="dxa"/>
          </w:tcPr>
          <w:p w14:paraId="1079437B"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171E78B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0709AC5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 1.07]</w:t>
            </w:r>
          </w:p>
        </w:tc>
        <w:tc>
          <w:tcPr>
            <w:tcW w:w="1440" w:type="dxa"/>
            <w:vAlign w:val="bottom"/>
          </w:tcPr>
          <w:p w14:paraId="192577B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0.198</w:t>
            </w:r>
          </w:p>
        </w:tc>
      </w:tr>
      <w:tr w:rsidR="00F23F10" w:rsidRPr="0064500B" w14:paraId="32832C6C" w14:textId="77777777" w:rsidTr="00DF1116">
        <w:tc>
          <w:tcPr>
            <w:tcW w:w="5035" w:type="dxa"/>
          </w:tcPr>
          <w:p w14:paraId="2CCFABF5"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3604AA8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6C0EAC5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 1.01]</w:t>
            </w:r>
          </w:p>
        </w:tc>
        <w:tc>
          <w:tcPr>
            <w:tcW w:w="1440" w:type="dxa"/>
            <w:vAlign w:val="bottom"/>
          </w:tcPr>
          <w:p w14:paraId="09F5B73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0.058</w:t>
            </w:r>
          </w:p>
        </w:tc>
      </w:tr>
      <w:tr w:rsidR="00F23F10" w:rsidRPr="0064500B" w14:paraId="51F64983" w14:textId="77777777" w:rsidTr="00DF1116">
        <w:tc>
          <w:tcPr>
            <w:tcW w:w="5035" w:type="dxa"/>
          </w:tcPr>
          <w:p w14:paraId="6D4C0AD7"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1948D19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199E697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[0.88, 1.03]</w:t>
            </w:r>
          </w:p>
        </w:tc>
        <w:tc>
          <w:tcPr>
            <w:tcW w:w="1440" w:type="dxa"/>
            <w:vAlign w:val="bottom"/>
          </w:tcPr>
          <w:p w14:paraId="6D402C74"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0.267</w:t>
            </w:r>
          </w:p>
        </w:tc>
      </w:tr>
      <w:tr w:rsidR="00F23F10" w:rsidRPr="0064500B" w14:paraId="0B20FBBA" w14:textId="77777777" w:rsidTr="00DF1116">
        <w:tc>
          <w:tcPr>
            <w:tcW w:w="5035" w:type="dxa"/>
          </w:tcPr>
          <w:p w14:paraId="706F0BAA"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6F1F7A3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25A124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[0.80, 0.94]</w:t>
            </w:r>
          </w:p>
        </w:tc>
        <w:tc>
          <w:tcPr>
            <w:tcW w:w="1440" w:type="dxa"/>
            <w:vAlign w:val="bottom"/>
          </w:tcPr>
          <w:p w14:paraId="320F2C3D"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4FAB69DA" w14:textId="77777777" w:rsidTr="00DF1116">
        <w:tc>
          <w:tcPr>
            <w:tcW w:w="5035" w:type="dxa"/>
          </w:tcPr>
          <w:p w14:paraId="0B65C0B3"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Stage at Initial Diagnosis</w:t>
            </w:r>
          </w:p>
        </w:tc>
        <w:tc>
          <w:tcPr>
            <w:tcW w:w="1530" w:type="dxa"/>
          </w:tcPr>
          <w:p w14:paraId="599E5A5C" w14:textId="77777777" w:rsidR="00F23F10" w:rsidRPr="0064500B" w:rsidRDefault="00F23F10" w:rsidP="00DF1116">
            <w:pPr>
              <w:jc w:val="center"/>
              <w:rPr>
                <w:rFonts w:ascii="Times New Roman" w:hAnsi="Times New Roman" w:cs="Times New Roman"/>
                <w:sz w:val="22"/>
                <w:szCs w:val="22"/>
              </w:rPr>
            </w:pPr>
          </w:p>
        </w:tc>
        <w:tc>
          <w:tcPr>
            <w:tcW w:w="1890" w:type="dxa"/>
          </w:tcPr>
          <w:p w14:paraId="2AFD5244" w14:textId="77777777" w:rsidR="00F23F10" w:rsidRPr="0064500B" w:rsidRDefault="00F23F10" w:rsidP="00DF1116">
            <w:pPr>
              <w:jc w:val="center"/>
              <w:rPr>
                <w:rFonts w:ascii="Times New Roman" w:hAnsi="Times New Roman" w:cs="Times New Roman"/>
                <w:sz w:val="22"/>
                <w:szCs w:val="22"/>
              </w:rPr>
            </w:pPr>
          </w:p>
        </w:tc>
        <w:tc>
          <w:tcPr>
            <w:tcW w:w="1440" w:type="dxa"/>
          </w:tcPr>
          <w:p w14:paraId="5349C22F" w14:textId="77777777" w:rsidR="00F23F10" w:rsidRPr="0064500B" w:rsidRDefault="00F23F10" w:rsidP="00DF1116">
            <w:pPr>
              <w:jc w:val="center"/>
              <w:rPr>
                <w:rFonts w:ascii="Times New Roman" w:hAnsi="Times New Roman" w:cs="Times New Roman"/>
                <w:sz w:val="22"/>
                <w:szCs w:val="22"/>
              </w:rPr>
            </w:pPr>
          </w:p>
        </w:tc>
      </w:tr>
      <w:tr w:rsidR="00F23F10" w:rsidRPr="0064500B" w14:paraId="1E5B3DDF" w14:textId="77777777" w:rsidTr="00DF1116">
        <w:tc>
          <w:tcPr>
            <w:tcW w:w="5035" w:type="dxa"/>
          </w:tcPr>
          <w:p w14:paraId="7E08B5CB"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2F3338A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B10A3D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86AA57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7C4DC6A1" w14:textId="77777777" w:rsidTr="00DF1116">
        <w:tc>
          <w:tcPr>
            <w:tcW w:w="5035" w:type="dxa"/>
          </w:tcPr>
          <w:p w14:paraId="2D6153DA"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09DAA2B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0.71</w:t>
            </w:r>
          </w:p>
        </w:tc>
        <w:tc>
          <w:tcPr>
            <w:tcW w:w="1890" w:type="dxa"/>
            <w:vAlign w:val="bottom"/>
          </w:tcPr>
          <w:p w14:paraId="23A236F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[0.51, 0.99]</w:t>
            </w:r>
          </w:p>
        </w:tc>
        <w:tc>
          <w:tcPr>
            <w:tcW w:w="1440" w:type="dxa"/>
            <w:vAlign w:val="bottom"/>
          </w:tcPr>
          <w:p w14:paraId="2123FA8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0.042*</w:t>
            </w:r>
          </w:p>
        </w:tc>
      </w:tr>
      <w:tr w:rsidR="00F23F10" w:rsidRPr="0064500B" w14:paraId="3E268F5B" w14:textId="77777777" w:rsidTr="00DF1116">
        <w:tc>
          <w:tcPr>
            <w:tcW w:w="5035" w:type="dxa"/>
          </w:tcPr>
          <w:p w14:paraId="4ECA0F4A"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38B96D0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0.90</w:t>
            </w:r>
          </w:p>
        </w:tc>
        <w:tc>
          <w:tcPr>
            <w:tcW w:w="1890" w:type="dxa"/>
            <w:vAlign w:val="bottom"/>
          </w:tcPr>
          <w:p w14:paraId="3C97F1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[0.63, 1.28]</w:t>
            </w:r>
          </w:p>
        </w:tc>
        <w:tc>
          <w:tcPr>
            <w:tcW w:w="1440" w:type="dxa"/>
            <w:vAlign w:val="bottom"/>
          </w:tcPr>
          <w:p w14:paraId="2C25B89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0.559</w:t>
            </w:r>
          </w:p>
        </w:tc>
      </w:tr>
      <w:tr w:rsidR="00F23F10" w:rsidRPr="0064500B" w14:paraId="6616E2B3" w14:textId="77777777" w:rsidTr="00DF1116">
        <w:tc>
          <w:tcPr>
            <w:tcW w:w="5035" w:type="dxa"/>
          </w:tcPr>
          <w:p w14:paraId="6856797C"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587F8BA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0.72</w:t>
            </w:r>
          </w:p>
        </w:tc>
        <w:tc>
          <w:tcPr>
            <w:tcW w:w="1890" w:type="dxa"/>
            <w:vAlign w:val="bottom"/>
          </w:tcPr>
          <w:p w14:paraId="301E287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[0.52, 0.99]</w:t>
            </w:r>
          </w:p>
        </w:tc>
        <w:tc>
          <w:tcPr>
            <w:tcW w:w="1440" w:type="dxa"/>
            <w:vAlign w:val="bottom"/>
          </w:tcPr>
          <w:p w14:paraId="1003350D"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0.046*</w:t>
            </w:r>
          </w:p>
        </w:tc>
      </w:tr>
      <w:tr w:rsidR="00F23F10" w:rsidRPr="0064500B" w14:paraId="520BC4D5" w14:textId="77777777" w:rsidTr="00DF1116">
        <w:tc>
          <w:tcPr>
            <w:tcW w:w="5035" w:type="dxa"/>
          </w:tcPr>
          <w:p w14:paraId="1703E8F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0C0CE97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1.13</w:t>
            </w:r>
          </w:p>
        </w:tc>
        <w:tc>
          <w:tcPr>
            <w:tcW w:w="1890" w:type="dxa"/>
            <w:vAlign w:val="bottom"/>
          </w:tcPr>
          <w:p w14:paraId="6665CB6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[0.82, 1.55]</w:t>
            </w:r>
          </w:p>
        </w:tc>
        <w:tc>
          <w:tcPr>
            <w:tcW w:w="1440" w:type="dxa"/>
            <w:vAlign w:val="bottom"/>
          </w:tcPr>
          <w:p w14:paraId="6A3A1A31"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0.453</w:t>
            </w:r>
          </w:p>
        </w:tc>
      </w:tr>
      <w:tr w:rsidR="00F23F10" w:rsidRPr="0064500B" w14:paraId="04BF8B43" w14:textId="77777777" w:rsidTr="00DF1116">
        <w:tc>
          <w:tcPr>
            <w:tcW w:w="5035" w:type="dxa"/>
          </w:tcPr>
          <w:p w14:paraId="288B02F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77FD5A3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D7A57A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980942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460DDAFA" w14:textId="77777777" w:rsidTr="00DF1116">
        <w:tc>
          <w:tcPr>
            <w:tcW w:w="5035" w:type="dxa"/>
          </w:tcPr>
          <w:p w14:paraId="434E3194" w14:textId="77777777" w:rsidR="00F23F10" w:rsidRPr="0064500B" w:rsidRDefault="00F23F10" w:rsidP="00DF1116">
            <w:pPr>
              <w:jc w:val="center"/>
              <w:rPr>
                <w:rFonts w:ascii="Times New Roman" w:hAnsi="Times New Roman" w:cs="Times New Roman"/>
                <w:sz w:val="22"/>
                <w:szCs w:val="22"/>
              </w:rPr>
            </w:pPr>
          </w:p>
        </w:tc>
        <w:tc>
          <w:tcPr>
            <w:tcW w:w="1530" w:type="dxa"/>
          </w:tcPr>
          <w:p w14:paraId="29D0C300" w14:textId="77777777" w:rsidR="00F23F10" w:rsidRPr="0064500B" w:rsidRDefault="00F23F10" w:rsidP="00DF1116">
            <w:pPr>
              <w:jc w:val="center"/>
              <w:rPr>
                <w:rFonts w:ascii="Times New Roman" w:hAnsi="Times New Roman" w:cs="Times New Roman"/>
                <w:sz w:val="22"/>
                <w:szCs w:val="22"/>
              </w:rPr>
            </w:pPr>
          </w:p>
        </w:tc>
        <w:tc>
          <w:tcPr>
            <w:tcW w:w="1890" w:type="dxa"/>
          </w:tcPr>
          <w:p w14:paraId="48D58E5F" w14:textId="77777777" w:rsidR="00F23F10" w:rsidRPr="0064500B" w:rsidRDefault="00F23F10" w:rsidP="00DF1116">
            <w:pPr>
              <w:jc w:val="center"/>
              <w:rPr>
                <w:rFonts w:ascii="Times New Roman" w:hAnsi="Times New Roman" w:cs="Times New Roman"/>
                <w:sz w:val="22"/>
                <w:szCs w:val="22"/>
              </w:rPr>
            </w:pPr>
          </w:p>
        </w:tc>
        <w:tc>
          <w:tcPr>
            <w:tcW w:w="1440" w:type="dxa"/>
          </w:tcPr>
          <w:p w14:paraId="43C3B544" w14:textId="77777777" w:rsidR="00F23F10" w:rsidRPr="0064500B" w:rsidRDefault="00F23F10" w:rsidP="00DF1116">
            <w:pPr>
              <w:jc w:val="center"/>
              <w:rPr>
                <w:rFonts w:ascii="Times New Roman" w:hAnsi="Times New Roman" w:cs="Times New Roman"/>
                <w:sz w:val="22"/>
                <w:szCs w:val="22"/>
              </w:rPr>
            </w:pPr>
          </w:p>
        </w:tc>
      </w:tr>
      <w:tr w:rsidR="00F23F10" w:rsidRPr="0064500B" w14:paraId="3F5F4F6A" w14:textId="77777777" w:rsidTr="00DF1116">
        <w:tc>
          <w:tcPr>
            <w:tcW w:w="5035" w:type="dxa"/>
          </w:tcPr>
          <w:p w14:paraId="1C968A87"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564D317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6A70571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[0.85, 1.08]</w:t>
            </w:r>
          </w:p>
        </w:tc>
        <w:tc>
          <w:tcPr>
            <w:tcW w:w="1440" w:type="dxa"/>
            <w:vAlign w:val="bottom"/>
          </w:tcPr>
          <w:p w14:paraId="72C9B63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0.455</w:t>
            </w:r>
          </w:p>
        </w:tc>
      </w:tr>
      <w:tr w:rsidR="00F23F10" w:rsidRPr="0064500B" w14:paraId="735A571C" w14:textId="77777777" w:rsidTr="00DF1116">
        <w:tc>
          <w:tcPr>
            <w:tcW w:w="5035" w:type="dxa"/>
          </w:tcPr>
          <w:p w14:paraId="467678A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49FEEAF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5388F93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[0.88, 1.19]</w:t>
            </w:r>
          </w:p>
        </w:tc>
        <w:tc>
          <w:tcPr>
            <w:tcW w:w="1440" w:type="dxa"/>
            <w:vAlign w:val="bottom"/>
          </w:tcPr>
          <w:p w14:paraId="48CCC97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0.783</w:t>
            </w:r>
          </w:p>
        </w:tc>
      </w:tr>
      <w:tr w:rsidR="00F23F10" w:rsidRPr="0064500B" w14:paraId="515FFFF9" w14:textId="77777777" w:rsidTr="00DF1116">
        <w:tc>
          <w:tcPr>
            <w:tcW w:w="5035" w:type="dxa"/>
          </w:tcPr>
          <w:p w14:paraId="6BCCCEC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2B264B1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771B89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[0.81, 1.02]</w:t>
            </w:r>
          </w:p>
        </w:tc>
        <w:tc>
          <w:tcPr>
            <w:tcW w:w="1440" w:type="dxa"/>
            <w:vAlign w:val="bottom"/>
          </w:tcPr>
          <w:p w14:paraId="766D123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0.099</w:t>
            </w:r>
          </w:p>
        </w:tc>
      </w:tr>
      <w:tr w:rsidR="00F23F10" w:rsidRPr="0064500B" w14:paraId="21332DC0" w14:textId="77777777" w:rsidTr="00DF1116">
        <w:tc>
          <w:tcPr>
            <w:tcW w:w="5035" w:type="dxa"/>
          </w:tcPr>
          <w:p w14:paraId="6AEBDE61"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75BF10C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3DF4289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[1.07, 1.88]</w:t>
            </w:r>
          </w:p>
        </w:tc>
        <w:tc>
          <w:tcPr>
            <w:tcW w:w="1440" w:type="dxa"/>
            <w:vAlign w:val="bottom"/>
          </w:tcPr>
          <w:p w14:paraId="5AC70C64"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F23F10" w:rsidRPr="0064500B" w14:paraId="07418F56" w14:textId="77777777" w:rsidTr="00DF1116">
        <w:tc>
          <w:tcPr>
            <w:tcW w:w="5035" w:type="dxa"/>
          </w:tcPr>
          <w:p w14:paraId="436ED4E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0DEB481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1.53</w:t>
            </w:r>
          </w:p>
        </w:tc>
        <w:tc>
          <w:tcPr>
            <w:tcW w:w="1890" w:type="dxa"/>
            <w:vAlign w:val="bottom"/>
          </w:tcPr>
          <w:p w14:paraId="1639527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[1.01, 2.32]</w:t>
            </w:r>
          </w:p>
        </w:tc>
        <w:tc>
          <w:tcPr>
            <w:tcW w:w="1440" w:type="dxa"/>
            <w:vAlign w:val="bottom"/>
          </w:tcPr>
          <w:p w14:paraId="301DEE0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p>
        </w:tc>
      </w:tr>
      <w:tr w:rsidR="00F23F10" w:rsidRPr="0064500B" w14:paraId="7F3A95FF" w14:textId="77777777" w:rsidTr="00DF1116">
        <w:tc>
          <w:tcPr>
            <w:tcW w:w="5035" w:type="dxa"/>
          </w:tcPr>
          <w:p w14:paraId="7924955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0B81B5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0A1BA3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[0.02, 7.66]</w:t>
            </w:r>
          </w:p>
        </w:tc>
        <w:tc>
          <w:tcPr>
            <w:tcW w:w="1440" w:type="dxa"/>
            <w:vAlign w:val="bottom"/>
          </w:tcPr>
          <w:p w14:paraId="615B1B7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0.524</w:t>
            </w:r>
          </w:p>
        </w:tc>
      </w:tr>
      <w:tr w:rsidR="00F23F10" w:rsidRPr="0064500B" w14:paraId="34C74E22" w14:textId="77777777" w:rsidTr="00DF1116">
        <w:tc>
          <w:tcPr>
            <w:tcW w:w="5035" w:type="dxa"/>
          </w:tcPr>
          <w:p w14:paraId="0599670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69132A8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1F53377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[0.84, 1.18]</w:t>
            </w:r>
          </w:p>
        </w:tc>
        <w:tc>
          <w:tcPr>
            <w:tcW w:w="1440" w:type="dxa"/>
            <w:vAlign w:val="bottom"/>
          </w:tcPr>
          <w:p w14:paraId="568483F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0.989</w:t>
            </w:r>
          </w:p>
        </w:tc>
      </w:tr>
      <w:tr w:rsidR="00F23F10" w:rsidRPr="0064500B" w14:paraId="6BEE052A" w14:textId="77777777" w:rsidTr="00DF1116">
        <w:tc>
          <w:tcPr>
            <w:tcW w:w="5035" w:type="dxa"/>
          </w:tcPr>
          <w:p w14:paraId="5D0D390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Bone Metastases</w:t>
            </w:r>
          </w:p>
        </w:tc>
        <w:tc>
          <w:tcPr>
            <w:tcW w:w="1530" w:type="dxa"/>
            <w:vAlign w:val="bottom"/>
          </w:tcPr>
          <w:p w14:paraId="5F52AB9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1.21</w:t>
            </w:r>
          </w:p>
        </w:tc>
        <w:tc>
          <w:tcPr>
            <w:tcW w:w="1890" w:type="dxa"/>
            <w:vAlign w:val="bottom"/>
          </w:tcPr>
          <w:p w14:paraId="018DDA7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[0.99, 1.47]</w:t>
            </w:r>
          </w:p>
        </w:tc>
        <w:tc>
          <w:tcPr>
            <w:tcW w:w="1440" w:type="dxa"/>
            <w:vAlign w:val="bottom"/>
          </w:tcPr>
          <w:p w14:paraId="3A01A39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0.062</w:t>
            </w:r>
          </w:p>
        </w:tc>
      </w:tr>
      <w:tr w:rsidR="00F23F10" w:rsidRPr="0064500B" w14:paraId="56505C3A" w14:textId="77777777" w:rsidTr="00DF1116">
        <w:tc>
          <w:tcPr>
            <w:tcW w:w="5035" w:type="dxa"/>
          </w:tcPr>
          <w:p w14:paraId="254906B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7D94121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3487EF1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[0.99, 1.66]</w:t>
            </w:r>
          </w:p>
        </w:tc>
        <w:tc>
          <w:tcPr>
            <w:tcW w:w="1440" w:type="dxa"/>
            <w:vAlign w:val="bottom"/>
          </w:tcPr>
          <w:p w14:paraId="5DEC88FE"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0.056</w:t>
            </w:r>
          </w:p>
        </w:tc>
      </w:tr>
      <w:tr w:rsidR="00F23F10" w:rsidRPr="0064500B" w14:paraId="1CA88E39" w14:textId="77777777" w:rsidTr="00DF1116">
        <w:tc>
          <w:tcPr>
            <w:tcW w:w="5035" w:type="dxa"/>
          </w:tcPr>
          <w:p w14:paraId="63EF02B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Other CNS Metastases</w:t>
            </w:r>
          </w:p>
        </w:tc>
        <w:tc>
          <w:tcPr>
            <w:tcW w:w="1530" w:type="dxa"/>
            <w:vAlign w:val="bottom"/>
          </w:tcPr>
          <w:p w14:paraId="634945E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0.49</w:t>
            </w:r>
          </w:p>
        </w:tc>
        <w:tc>
          <w:tcPr>
            <w:tcW w:w="1890" w:type="dxa"/>
            <w:vAlign w:val="bottom"/>
          </w:tcPr>
          <w:p w14:paraId="0D0AC98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[0.13, 1.80]</w:t>
            </w:r>
          </w:p>
        </w:tc>
        <w:tc>
          <w:tcPr>
            <w:tcW w:w="1440" w:type="dxa"/>
            <w:vAlign w:val="bottom"/>
          </w:tcPr>
          <w:p w14:paraId="71E2962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F23F10" w:rsidRPr="0064500B" w14:paraId="30735265" w14:textId="77777777" w:rsidTr="00DF1116">
        <w:tc>
          <w:tcPr>
            <w:tcW w:w="5035" w:type="dxa"/>
          </w:tcPr>
          <w:p w14:paraId="0964F20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00A4ED4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1.68</w:t>
            </w:r>
          </w:p>
        </w:tc>
        <w:tc>
          <w:tcPr>
            <w:tcW w:w="1890" w:type="dxa"/>
            <w:vAlign w:val="bottom"/>
          </w:tcPr>
          <w:p w14:paraId="522F794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[1.16, 2.43]</w:t>
            </w:r>
          </w:p>
        </w:tc>
        <w:tc>
          <w:tcPr>
            <w:tcW w:w="1440" w:type="dxa"/>
            <w:vAlign w:val="bottom"/>
          </w:tcPr>
          <w:p w14:paraId="024BC93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0.007**</w:t>
            </w:r>
          </w:p>
        </w:tc>
      </w:tr>
      <w:tr w:rsidR="00F23F10" w:rsidRPr="0064500B" w14:paraId="53F4E7C6" w14:textId="77777777" w:rsidTr="00DF1116">
        <w:tc>
          <w:tcPr>
            <w:tcW w:w="5035" w:type="dxa"/>
          </w:tcPr>
          <w:p w14:paraId="532CB97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75D50E9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099D54F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[0.56, 1.60]</w:t>
            </w:r>
          </w:p>
        </w:tc>
        <w:tc>
          <w:tcPr>
            <w:tcW w:w="1440" w:type="dxa"/>
            <w:vAlign w:val="bottom"/>
          </w:tcPr>
          <w:p w14:paraId="73D1D56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0.837</w:t>
            </w:r>
          </w:p>
        </w:tc>
      </w:tr>
      <w:tr w:rsidR="00F23F10" w:rsidRPr="0064500B" w14:paraId="6EB69E4B" w14:textId="77777777" w:rsidTr="00DF1116">
        <w:tc>
          <w:tcPr>
            <w:tcW w:w="5035" w:type="dxa"/>
          </w:tcPr>
          <w:p w14:paraId="756C6D7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5BB08CE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1F1B555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 1.20]</w:t>
            </w:r>
          </w:p>
        </w:tc>
        <w:tc>
          <w:tcPr>
            <w:tcW w:w="1440" w:type="dxa"/>
            <w:vAlign w:val="bottom"/>
          </w:tcPr>
          <w:p w14:paraId="76A68E8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0.648</w:t>
            </w:r>
          </w:p>
        </w:tc>
      </w:tr>
      <w:tr w:rsidR="00F23F10" w:rsidRPr="0064500B" w14:paraId="7EA9C968" w14:textId="77777777" w:rsidTr="00DF1116">
        <w:tc>
          <w:tcPr>
            <w:tcW w:w="5035" w:type="dxa"/>
          </w:tcPr>
          <w:p w14:paraId="6EE3879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29D4F4A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69B9C9C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[0.78, 1.51]</w:t>
            </w:r>
          </w:p>
        </w:tc>
        <w:tc>
          <w:tcPr>
            <w:tcW w:w="1440" w:type="dxa"/>
            <w:vAlign w:val="bottom"/>
          </w:tcPr>
          <w:p w14:paraId="177F032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0.616</w:t>
            </w:r>
          </w:p>
        </w:tc>
      </w:tr>
      <w:tr w:rsidR="00F23F10" w:rsidRPr="0064500B" w14:paraId="7B89DDB1" w14:textId="77777777" w:rsidTr="00DF1116">
        <w:tc>
          <w:tcPr>
            <w:tcW w:w="5035" w:type="dxa"/>
          </w:tcPr>
          <w:p w14:paraId="52A0A8D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787A4F4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0740CE8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 1.08]</w:t>
            </w:r>
          </w:p>
        </w:tc>
        <w:tc>
          <w:tcPr>
            <w:tcW w:w="1440" w:type="dxa"/>
            <w:vAlign w:val="bottom"/>
          </w:tcPr>
          <w:p w14:paraId="5C3F180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0.528</w:t>
            </w:r>
          </w:p>
        </w:tc>
      </w:tr>
      <w:tr w:rsidR="00F23F10" w:rsidRPr="0064500B" w14:paraId="3FCD36C5" w14:textId="77777777" w:rsidTr="00DF1116">
        <w:tc>
          <w:tcPr>
            <w:tcW w:w="5035" w:type="dxa"/>
          </w:tcPr>
          <w:p w14:paraId="730AD9F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0259C78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1.51</w:t>
            </w:r>
          </w:p>
        </w:tc>
        <w:tc>
          <w:tcPr>
            <w:tcW w:w="1890" w:type="dxa"/>
            <w:vAlign w:val="bottom"/>
          </w:tcPr>
          <w:p w14:paraId="49477EC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[1.10, 2.06]</w:t>
            </w:r>
          </w:p>
        </w:tc>
        <w:tc>
          <w:tcPr>
            <w:tcW w:w="1440" w:type="dxa"/>
            <w:vAlign w:val="bottom"/>
          </w:tcPr>
          <w:p w14:paraId="56D8374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p>
        </w:tc>
      </w:tr>
      <w:tr w:rsidR="00F23F10" w:rsidRPr="0064500B" w14:paraId="5C27E038" w14:textId="77777777" w:rsidTr="00DF1116">
        <w:tc>
          <w:tcPr>
            <w:tcW w:w="5035" w:type="dxa"/>
          </w:tcPr>
          <w:p w14:paraId="3EBB023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2750482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1.11</w:t>
            </w:r>
          </w:p>
        </w:tc>
        <w:tc>
          <w:tcPr>
            <w:tcW w:w="1890" w:type="dxa"/>
            <w:vAlign w:val="bottom"/>
          </w:tcPr>
          <w:p w14:paraId="4DEDC48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 1.30]</w:t>
            </w:r>
          </w:p>
        </w:tc>
        <w:tc>
          <w:tcPr>
            <w:tcW w:w="1440" w:type="dxa"/>
            <w:vAlign w:val="bottom"/>
          </w:tcPr>
          <w:p w14:paraId="35997B9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0.205</w:t>
            </w:r>
          </w:p>
        </w:tc>
      </w:tr>
      <w:tr w:rsidR="00F23F10" w:rsidRPr="0064500B" w14:paraId="68062B11" w14:textId="77777777" w:rsidTr="00DF1116">
        <w:tc>
          <w:tcPr>
            <w:tcW w:w="5035" w:type="dxa"/>
          </w:tcPr>
          <w:p w14:paraId="00D1A84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0632514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1.43</w:t>
            </w:r>
          </w:p>
        </w:tc>
        <w:tc>
          <w:tcPr>
            <w:tcW w:w="1890" w:type="dxa"/>
            <w:vAlign w:val="bottom"/>
          </w:tcPr>
          <w:p w14:paraId="53654A0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 2.39]</w:t>
            </w:r>
          </w:p>
        </w:tc>
        <w:tc>
          <w:tcPr>
            <w:tcW w:w="1440" w:type="dxa"/>
            <w:vAlign w:val="bottom"/>
          </w:tcPr>
          <w:p w14:paraId="6FD5616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0.169</w:t>
            </w:r>
          </w:p>
        </w:tc>
      </w:tr>
    </w:tbl>
    <w:p w14:paraId="4FAF210A" w14:textId="77777777" w:rsidR="00F23F10" w:rsidRPr="00223C21" w:rsidRDefault="00F23F10" w:rsidP="00F23F10">
      <w:pPr>
        <w:rPr>
          <w:rFonts w:ascii="Times New Roman" w:hAnsi="Times New Roman" w:cs="Times New Roman"/>
          <w:b/>
          <w:bCs/>
          <w:sz w:val="22"/>
          <w:szCs w:val="22"/>
        </w:rPr>
      </w:pPr>
      <w:r w:rsidRPr="00223C21">
        <w:rPr>
          <w:rFonts w:ascii="Times New Roman" w:hAnsi="Times New Roman" w:cs="Times New Roman"/>
          <w:b/>
          <w:bCs/>
          <w:sz w:val="22"/>
          <w:szCs w:val="22"/>
        </w:rPr>
        <w:t>Table B1: Odds ratios derived from logistic regression relating covariates to risk of disease progression within 12 months from treatment initiation. N/A indicates that covariate was excluded from model due to collinearity or because covariate was perfect predictor of outcome. Only patients with reported PD-L1 were included. * = significant at the 0.05 level. **=significant at the 0.01 level.</w:t>
      </w:r>
    </w:p>
    <w:p w14:paraId="0C934BC3" w14:textId="77777777" w:rsidR="00F23F10" w:rsidRPr="0064500B" w:rsidRDefault="00F23F10" w:rsidP="00F23F10">
      <w:pPr>
        <w:rPr>
          <w:rFonts w:ascii="Times New Roman" w:hAnsi="Times New Roman" w:cs="Times New Roman"/>
        </w:rPr>
      </w:pPr>
    </w:p>
    <w:tbl>
      <w:tblPr>
        <w:tblStyle w:val="TableGrid"/>
        <w:tblW w:w="0" w:type="auto"/>
        <w:tblLook w:val="04A0" w:firstRow="1" w:lastRow="0" w:firstColumn="1" w:lastColumn="0" w:noHBand="0" w:noVBand="1"/>
      </w:tblPr>
      <w:tblGrid>
        <w:gridCol w:w="5035"/>
        <w:gridCol w:w="1530"/>
        <w:gridCol w:w="1890"/>
        <w:gridCol w:w="1440"/>
      </w:tblGrid>
      <w:tr w:rsidR="00F23F10" w:rsidRPr="0064500B" w14:paraId="43627F67" w14:textId="77777777" w:rsidTr="00DF1116">
        <w:tc>
          <w:tcPr>
            <w:tcW w:w="5035" w:type="dxa"/>
          </w:tcPr>
          <w:p w14:paraId="09CE2420"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lastRenderedPageBreak/>
              <w:t>Parameter (Progression Outcome)</w:t>
            </w:r>
          </w:p>
        </w:tc>
        <w:tc>
          <w:tcPr>
            <w:tcW w:w="1530" w:type="dxa"/>
          </w:tcPr>
          <w:p w14:paraId="444CA08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4AB6A6F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5C3048B7"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F23F10" w:rsidRPr="0064500B" w14:paraId="514FE596" w14:textId="77777777" w:rsidTr="00DF1116">
        <w:tc>
          <w:tcPr>
            <w:tcW w:w="5035" w:type="dxa"/>
          </w:tcPr>
          <w:p w14:paraId="34BE73F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0974045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42D6E16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[0.66, 2.52]</w:t>
            </w:r>
          </w:p>
        </w:tc>
        <w:tc>
          <w:tcPr>
            <w:tcW w:w="1440" w:type="dxa"/>
            <w:vAlign w:val="bottom"/>
          </w:tcPr>
          <w:p w14:paraId="48932DC6"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0.465</w:t>
            </w:r>
          </w:p>
        </w:tc>
      </w:tr>
      <w:tr w:rsidR="00F23F10" w:rsidRPr="0064500B" w14:paraId="78DD7214" w14:textId="77777777" w:rsidTr="00DF1116">
        <w:tc>
          <w:tcPr>
            <w:tcW w:w="5035" w:type="dxa"/>
          </w:tcPr>
          <w:p w14:paraId="01279179"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66048A9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5745FFE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[0.45, 1.69]</w:t>
            </w:r>
          </w:p>
        </w:tc>
        <w:tc>
          <w:tcPr>
            <w:tcW w:w="1440" w:type="dxa"/>
            <w:vAlign w:val="bottom"/>
          </w:tcPr>
          <w:p w14:paraId="33770A9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F23F10" w:rsidRPr="0064500B" w14:paraId="20C67408" w14:textId="77777777" w:rsidTr="00DF1116">
        <w:tc>
          <w:tcPr>
            <w:tcW w:w="5035" w:type="dxa"/>
          </w:tcPr>
          <w:p w14:paraId="626E70C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Non-First Line Chemotherapy</w:t>
            </w:r>
          </w:p>
        </w:tc>
        <w:tc>
          <w:tcPr>
            <w:tcW w:w="1530" w:type="dxa"/>
            <w:vAlign w:val="bottom"/>
          </w:tcPr>
          <w:p w14:paraId="41EAA5A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1.55</w:t>
            </w:r>
          </w:p>
        </w:tc>
        <w:tc>
          <w:tcPr>
            <w:tcW w:w="1890" w:type="dxa"/>
            <w:vAlign w:val="bottom"/>
          </w:tcPr>
          <w:p w14:paraId="61E25D3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 3.27]</w:t>
            </w:r>
          </w:p>
        </w:tc>
        <w:tc>
          <w:tcPr>
            <w:tcW w:w="1440" w:type="dxa"/>
            <w:vAlign w:val="bottom"/>
          </w:tcPr>
          <w:p w14:paraId="442028B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0.253</w:t>
            </w:r>
          </w:p>
        </w:tc>
      </w:tr>
      <w:tr w:rsidR="00F23F10" w:rsidRPr="0064500B" w14:paraId="795040A8" w14:textId="77777777" w:rsidTr="00DF1116">
        <w:tc>
          <w:tcPr>
            <w:tcW w:w="5035" w:type="dxa"/>
          </w:tcPr>
          <w:p w14:paraId="785E2D4C"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4FFCA70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2A9FCED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[0.45, 1.61]</w:t>
            </w:r>
          </w:p>
        </w:tc>
        <w:tc>
          <w:tcPr>
            <w:tcW w:w="1440" w:type="dxa"/>
            <w:vAlign w:val="bottom"/>
          </w:tcPr>
          <w:p w14:paraId="4FCFFE0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0.617</w:t>
            </w:r>
          </w:p>
        </w:tc>
      </w:tr>
      <w:tr w:rsidR="00F23F10" w:rsidRPr="0064500B" w14:paraId="1E03CC12" w14:textId="77777777" w:rsidTr="00DF1116">
        <w:tc>
          <w:tcPr>
            <w:tcW w:w="5035" w:type="dxa"/>
          </w:tcPr>
          <w:p w14:paraId="16CD542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5E2173C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44640B9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[0.47, 1.75]</w:t>
            </w:r>
          </w:p>
        </w:tc>
        <w:tc>
          <w:tcPr>
            <w:tcW w:w="1440" w:type="dxa"/>
            <w:vAlign w:val="bottom"/>
          </w:tcPr>
          <w:p w14:paraId="4D1E49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0.77</w:t>
            </w:r>
          </w:p>
        </w:tc>
      </w:tr>
      <w:tr w:rsidR="00F23F10" w:rsidRPr="0064500B" w14:paraId="573BB7B6" w14:textId="77777777" w:rsidTr="00DF1116">
        <w:tc>
          <w:tcPr>
            <w:tcW w:w="5035" w:type="dxa"/>
          </w:tcPr>
          <w:p w14:paraId="12B897E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4EA7FF5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0.80</w:t>
            </w:r>
          </w:p>
        </w:tc>
        <w:tc>
          <w:tcPr>
            <w:tcW w:w="1890" w:type="dxa"/>
            <w:vAlign w:val="bottom"/>
          </w:tcPr>
          <w:p w14:paraId="1DFC5E1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[0.26, 2.46]</w:t>
            </w:r>
          </w:p>
        </w:tc>
        <w:tc>
          <w:tcPr>
            <w:tcW w:w="1440" w:type="dxa"/>
            <w:vAlign w:val="bottom"/>
          </w:tcPr>
          <w:p w14:paraId="75B260E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F23F10" w:rsidRPr="0064500B" w14:paraId="49EA42D1" w14:textId="77777777" w:rsidTr="00DF1116">
        <w:tc>
          <w:tcPr>
            <w:tcW w:w="5035" w:type="dxa"/>
          </w:tcPr>
          <w:p w14:paraId="29039377"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093D079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0559BB2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E6E561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444D96C4" w14:textId="77777777" w:rsidTr="00DF1116">
        <w:tc>
          <w:tcPr>
            <w:tcW w:w="5035" w:type="dxa"/>
          </w:tcPr>
          <w:p w14:paraId="3B12332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44422AB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396DF23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49F12CB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75831E79" w14:textId="77777777" w:rsidTr="00DF1116">
        <w:tc>
          <w:tcPr>
            <w:tcW w:w="5035" w:type="dxa"/>
          </w:tcPr>
          <w:p w14:paraId="6F9DA3B5"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0D9E540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0.60</w:t>
            </w:r>
          </w:p>
        </w:tc>
        <w:tc>
          <w:tcPr>
            <w:tcW w:w="1890" w:type="dxa"/>
            <w:vAlign w:val="bottom"/>
          </w:tcPr>
          <w:p w14:paraId="0E0AABB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[0.14, 2.47]</w:t>
            </w:r>
          </w:p>
        </w:tc>
        <w:tc>
          <w:tcPr>
            <w:tcW w:w="1440" w:type="dxa"/>
            <w:vAlign w:val="bottom"/>
          </w:tcPr>
          <w:p w14:paraId="4A6A928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0.476</w:t>
            </w:r>
          </w:p>
        </w:tc>
      </w:tr>
      <w:tr w:rsidR="00F23F10" w:rsidRPr="0064500B" w14:paraId="48042A64" w14:textId="77777777" w:rsidTr="00DF1116">
        <w:tc>
          <w:tcPr>
            <w:tcW w:w="5035" w:type="dxa"/>
          </w:tcPr>
          <w:p w14:paraId="4235105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08C030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2.21</w:t>
            </w:r>
          </w:p>
        </w:tc>
        <w:tc>
          <w:tcPr>
            <w:tcW w:w="1890" w:type="dxa"/>
            <w:vAlign w:val="bottom"/>
          </w:tcPr>
          <w:p w14:paraId="5010502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[0.27, 18.15]</w:t>
            </w:r>
          </w:p>
        </w:tc>
        <w:tc>
          <w:tcPr>
            <w:tcW w:w="1440" w:type="dxa"/>
            <w:vAlign w:val="bottom"/>
          </w:tcPr>
          <w:p w14:paraId="1CDF928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0.461</w:t>
            </w:r>
          </w:p>
        </w:tc>
      </w:tr>
      <w:tr w:rsidR="00F23F10" w:rsidRPr="0064500B" w14:paraId="5CF4B883" w14:textId="77777777" w:rsidTr="00DF1116">
        <w:tc>
          <w:tcPr>
            <w:tcW w:w="5035" w:type="dxa"/>
          </w:tcPr>
          <w:p w14:paraId="62DB1BC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0AC4F51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40FB206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[0.43, 1.27]</w:t>
            </w:r>
          </w:p>
        </w:tc>
        <w:tc>
          <w:tcPr>
            <w:tcW w:w="1440" w:type="dxa"/>
            <w:vAlign w:val="bottom"/>
          </w:tcPr>
          <w:p w14:paraId="7D16562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0.275</w:t>
            </w:r>
          </w:p>
        </w:tc>
      </w:tr>
      <w:tr w:rsidR="00F23F10" w:rsidRPr="0064500B" w14:paraId="0662D7DD" w14:textId="77777777" w:rsidTr="00DF1116">
        <w:tc>
          <w:tcPr>
            <w:tcW w:w="5035" w:type="dxa"/>
          </w:tcPr>
          <w:p w14:paraId="3357746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3D193BB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0C15442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[0.21, 2.58]</w:t>
            </w:r>
          </w:p>
        </w:tc>
        <w:tc>
          <w:tcPr>
            <w:tcW w:w="1440" w:type="dxa"/>
            <w:vAlign w:val="bottom"/>
          </w:tcPr>
          <w:p w14:paraId="26E3A5F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0.629</w:t>
            </w:r>
          </w:p>
        </w:tc>
      </w:tr>
      <w:tr w:rsidR="00F23F10" w:rsidRPr="0064500B" w14:paraId="614CD291" w14:textId="77777777" w:rsidTr="00DF1116">
        <w:tc>
          <w:tcPr>
            <w:tcW w:w="5035" w:type="dxa"/>
          </w:tcPr>
          <w:p w14:paraId="18FFF8A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2EF3D1F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5ACA2D9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[0.50, 1.46]</w:t>
            </w:r>
          </w:p>
        </w:tc>
        <w:tc>
          <w:tcPr>
            <w:tcW w:w="1440" w:type="dxa"/>
            <w:vAlign w:val="bottom"/>
          </w:tcPr>
          <w:p w14:paraId="194403A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0.565</w:t>
            </w:r>
          </w:p>
        </w:tc>
      </w:tr>
      <w:tr w:rsidR="00F23F10" w:rsidRPr="0064500B" w14:paraId="46CDB77B" w14:textId="77777777" w:rsidTr="00DF1116">
        <w:tc>
          <w:tcPr>
            <w:tcW w:w="5035" w:type="dxa"/>
          </w:tcPr>
          <w:p w14:paraId="5B36E7A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6461EF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1C3B2D2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[0.56, 1.62]</w:t>
            </w:r>
          </w:p>
        </w:tc>
        <w:tc>
          <w:tcPr>
            <w:tcW w:w="1440" w:type="dxa"/>
            <w:vAlign w:val="bottom"/>
          </w:tcPr>
          <w:p w14:paraId="2540ECE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0.861</w:t>
            </w:r>
          </w:p>
        </w:tc>
      </w:tr>
      <w:tr w:rsidR="00F23F10" w:rsidRPr="0064500B" w14:paraId="3972CD34" w14:textId="77777777" w:rsidTr="00DF1116">
        <w:tc>
          <w:tcPr>
            <w:tcW w:w="5035" w:type="dxa"/>
          </w:tcPr>
          <w:p w14:paraId="5D04C7C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1B7195F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4.75</w:t>
            </w:r>
          </w:p>
        </w:tc>
        <w:tc>
          <w:tcPr>
            <w:tcW w:w="1890" w:type="dxa"/>
            <w:vAlign w:val="bottom"/>
          </w:tcPr>
          <w:p w14:paraId="6F9392D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[1.00, 22.51]</w:t>
            </w:r>
          </w:p>
        </w:tc>
        <w:tc>
          <w:tcPr>
            <w:tcW w:w="1440" w:type="dxa"/>
            <w:vAlign w:val="bottom"/>
          </w:tcPr>
          <w:p w14:paraId="0B7598C7"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0.05</w:t>
            </w:r>
          </w:p>
        </w:tc>
      </w:tr>
      <w:tr w:rsidR="00F23F10" w:rsidRPr="0064500B" w14:paraId="1322271D" w14:textId="77777777" w:rsidTr="00DF1116">
        <w:tc>
          <w:tcPr>
            <w:tcW w:w="5035" w:type="dxa"/>
          </w:tcPr>
          <w:p w14:paraId="0437259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52AA330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3.92</w:t>
            </w:r>
          </w:p>
        </w:tc>
        <w:tc>
          <w:tcPr>
            <w:tcW w:w="1890" w:type="dxa"/>
            <w:vAlign w:val="bottom"/>
          </w:tcPr>
          <w:p w14:paraId="6674623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[1.94, 7.90]</w:t>
            </w:r>
          </w:p>
        </w:tc>
        <w:tc>
          <w:tcPr>
            <w:tcW w:w="1440" w:type="dxa"/>
            <w:vAlign w:val="bottom"/>
          </w:tcPr>
          <w:p w14:paraId="19E8CD8C"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621EBEE7" w14:textId="77777777" w:rsidTr="00DF1116">
        <w:tc>
          <w:tcPr>
            <w:tcW w:w="5035" w:type="dxa"/>
          </w:tcPr>
          <w:p w14:paraId="2043404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4F06AFB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2.55</w:t>
            </w:r>
          </w:p>
        </w:tc>
        <w:tc>
          <w:tcPr>
            <w:tcW w:w="1890" w:type="dxa"/>
            <w:vAlign w:val="bottom"/>
          </w:tcPr>
          <w:p w14:paraId="4E903FA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[0.70, 9.27]</w:t>
            </w:r>
          </w:p>
        </w:tc>
        <w:tc>
          <w:tcPr>
            <w:tcW w:w="1440" w:type="dxa"/>
            <w:vAlign w:val="bottom"/>
          </w:tcPr>
          <w:p w14:paraId="0EE77FC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F23F10" w:rsidRPr="0064500B" w14:paraId="00720419" w14:textId="77777777" w:rsidTr="00DF1116">
        <w:tc>
          <w:tcPr>
            <w:tcW w:w="5035" w:type="dxa"/>
          </w:tcPr>
          <w:p w14:paraId="508E7F2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05B1EAB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2.19</w:t>
            </w:r>
          </w:p>
        </w:tc>
        <w:tc>
          <w:tcPr>
            <w:tcW w:w="1890" w:type="dxa"/>
            <w:vAlign w:val="bottom"/>
          </w:tcPr>
          <w:p w14:paraId="1585601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[0.32, 14.74]</w:t>
            </w:r>
          </w:p>
        </w:tc>
        <w:tc>
          <w:tcPr>
            <w:tcW w:w="1440" w:type="dxa"/>
            <w:vAlign w:val="bottom"/>
          </w:tcPr>
          <w:p w14:paraId="38C534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0.421</w:t>
            </w:r>
          </w:p>
        </w:tc>
      </w:tr>
      <w:tr w:rsidR="00F23F10" w:rsidRPr="0064500B" w14:paraId="51BD0796" w14:textId="77777777" w:rsidTr="00DF1116">
        <w:tc>
          <w:tcPr>
            <w:tcW w:w="5035" w:type="dxa"/>
          </w:tcPr>
          <w:p w14:paraId="3113D0D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603F332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73993D5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8D3D5C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0092BE69" w14:textId="77777777" w:rsidTr="00DF1116">
        <w:tc>
          <w:tcPr>
            <w:tcW w:w="5035" w:type="dxa"/>
          </w:tcPr>
          <w:p w14:paraId="5BD8EC9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2BF95AA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817DE4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66B6742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3B37277B" w14:textId="77777777" w:rsidTr="00DF1116">
        <w:tc>
          <w:tcPr>
            <w:tcW w:w="5035" w:type="dxa"/>
          </w:tcPr>
          <w:p w14:paraId="189F652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35F7C2E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7CFC554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77600F4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4313D9DD" w14:textId="77777777" w:rsidTr="00DF1116">
        <w:tc>
          <w:tcPr>
            <w:tcW w:w="5035" w:type="dxa"/>
          </w:tcPr>
          <w:p w14:paraId="4DF269E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67D6BDE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0.19</w:t>
            </w:r>
          </w:p>
        </w:tc>
        <w:tc>
          <w:tcPr>
            <w:tcW w:w="1890" w:type="dxa"/>
            <w:vAlign w:val="bottom"/>
          </w:tcPr>
          <w:p w14:paraId="34403D1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[0.00, 439.93]</w:t>
            </w:r>
          </w:p>
        </w:tc>
        <w:tc>
          <w:tcPr>
            <w:tcW w:w="1440" w:type="dxa"/>
            <w:vAlign w:val="bottom"/>
          </w:tcPr>
          <w:p w14:paraId="1F74134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F23F10" w:rsidRPr="0064500B" w14:paraId="23BA7A25" w14:textId="77777777" w:rsidTr="00DF1116">
        <w:tc>
          <w:tcPr>
            <w:tcW w:w="5035" w:type="dxa"/>
          </w:tcPr>
          <w:p w14:paraId="6B99DC08"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089B1C91" w14:textId="77777777" w:rsidR="00F23F10" w:rsidRPr="0064500B" w:rsidRDefault="00F23F10" w:rsidP="00DF1116">
            <w:pPr>
              <w:jc w:val="center"/>
              <w:rPr>
                <w:rFonts w:ascii="Times New Roman" w:hAnsi="Times New Roman" w:cs="Times New Roman"/>
                <w:sz w:val="22"/>
                <w:szCs w:val="22"/>
              </w:rPr>
            </w:pPr>
          </w:p>
        </w:tc>
        <w:tc>
          <w:tcPr>
            <w:tcW w:w="1890" w:type="dxa"/>
          </w:tcPr>
          <w:p w14:paraId="41A38B51" w14:textId="77777777" w:rsidR="00F23F10" w:rsidRPr="0064500B" w:rsidRDefault="00F23F10" w:rsidP="00DF1116">
            <w:pPr>
              <w:jc w:val="center"/>
              <w:rPr>
                <w:rFonts w:ascii="Times New Roman" w:hAnsi="Times New Roman" w:cs="Times New Roman"/>
                <w:sz w:val="22"/>
                <w:szCs w:val="22"/>
              </w:rPr>
            </w:pPr>
          </w:p>
        </w:tc>
        <w:tc>
          <w:tcPr>
            <w:tcW w:w="1440" w:type="dxa"/>
          </w:tcPr>
          <w:p w14:paraId="3A247572" w14:textId="77777777" w:rsidR="00F23F10" w:rsidRPr="0064500B" w:rsidRDefault="00F23F10" w:rsidP="00DF1116">
            <w:pPr>
              <w:jc w:val="center"/>
              <w:rPr>
                <w:rFonts w:ascii="Times New Roman" w:hAnsi="Times New Roman" w:cs="Times New Roman"/>
                <w:sz w:val="22"/>
                <w:szCs w:val="22"/>
              </w:rPr>
            </w:pPr>
          </w:p>
        </w:tc>
      </w:tr>
      <w:tr w:rsidR="00F23F10" w:rsidRPr="0064500B" w14:paraId="7D4E1CE7" w14:textId="77777777" w:rsidTr="00DF1116">
        <w:tc>
          <w:tcPr>
            <w:tcW w:w="5035" w:type="dxa"/>
          </w:tcPr>
          <w:p w14:paraId="43ECAE37"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69E4467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75708FA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[0.34, 0.89]</w:t>
            </w:r>
          </w:p>
        </w:tc>
        <w:tc>
          <w:tcPr>
            <w:tcW w:w="1440" w:type="dxa"/>
            <w:vAlign w:val="bottom"/>
          </w:tcPr>
          <w:p w14:paraId="7A43277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F23F10" w:rsidRPr="0064500B" w14:paraId="230E57CA" w14:textId="77777777" w:rsidTr="00DF1116">
        <w:tc>
          <w:tcPr>
            <w:tcW w:w="5035" w:type="dxa"/>
          </w:tcPr>
          <w:p w14:paraId="38B7C2EE"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7CBDE56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C174C9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44E1BCA1"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N/A</w:t>
            </w:r>
          </w:p>
        </w:tc>
      </w:tr>
      <w:tr w:rsidR="00F23F10" w:rsidRPr="0064500B" w14:paraId="5363A5F8" w14:textId="77777777" w:rsidTr="00DF1116">
        <w:tc>
          <w:tcPr>
            <w:tcW w:w="5035" w:type="dxa"/>
          </w:tcPr>
          <w:p w14:paraId="784A980D"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60B8295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0.13</w:t>
            </w:r>
          </w:p>
        </w:tc>
        <w:tc>
          <w:tcPr>
            <w:tcW w:w="1890" w:type="dxa"/>
            <w:vAlign w:val="bottom"/>
          </w:tcPr>
          <w:p w14:paraId="14173A7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[0.05, 0.38]</w:t>
            </w:r>
          </w:p>
        </w:tc>
        <w:tc>
          <w:tcPr>
            <w:tcW w:w="1440" w:type="dxa"/>
            <w:vAlign w:val="bottom"/>
          </w:tcPr>
          <w:p w14:paraId="5A2B8A4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45DBE1B8" w14:textId="77777777" w:rsidTr="00DF1116">
        <w:tc>
          <w:tcPr>
            <w:tcW w:w="5035" w:type="dxa"/>
          </w:tcPr>
          <w:p w14:paraId="30E30A70"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11144162" w14:textId="77777777" w:rsidR="00F23F10" w:rsidRPr="0064500B" w:rsidRDefault="00F23F10" w:rsidP="00DF1116">
            <w:pPr>
              <w:jc w:val="center"/>
              <w:rPr>
                <w:rFonts w:ascii="Times New Roman" w:hAnsi="Times New Roman" w:cs="Times New Roman"/>
                <w:sz w:val="22"/>
                <w:szCs w:val="22"/>
              </w:rPr>
            </w:pPr>
          </w:p>
        </w:tc>
        <w:tc>
          <w:tcPr>
            <w:tcW w:w="1890" w:type="dxa"/>
          </w:tcPr>
          <w:p w14:paraId="511D0625" w14:textId="77777777" w:rsidR="00F23F10" w:rsidRPr="0064500B" w:rsidRDefault="00F23F10" w:rsidP="00DF1116">
            <w:pPr>
              <w:jc w:val="center"/>
              <w:rPr>
                <w:rFonts w:ascii="Times New Roman" w:hAnsi="Times New Roman" w:cs="Times New Roman"/>
                <w:sz w:val="22"/>
                <w:szCs w:val="22"/>
              </w:rPr>
            </w:pPr>
          </w:p>
        </w:tc>
        <w:tc>
          <w:tcPr>
            <w:tcW w:w="1440" w:type="dxa"/>
          </w:tcPr>
          <w:p w14:paraId="6181A676" w14:textId="77777777" w:rsidR="00F23F10" w:rsidRPr="0064500B" w:rsidRDefault="00F23F10" w:rsidP="00DF1116">
            <w:pPr>
              <w:jc w:val="center"/>
              <w:rPr>
                <w:rFonts w:ascii="Times New Roman" w:hAnsi="Times New Roman" w:cs="Times New Roman"/>
                <w:b/>
                <w:bCs/>
                <w:sz w:val="22"/>
                <w:szCs w:val="22"/>
              </w:rPr>
            </w:pPr>
          </w:p>
        </w:tc>
      </w:tr>
      <w:tr w:rsidR="00F23F10" w:rsidRPr="0064500B" w14:paraId="724D11D1" w14:textId="77777777" w:rsidTr="00DF1116">
        <w:tc>
          <w:tcPr>
            <w:tcW w:w="5035" w:type="dxa"/>
          </w:tcPr>
          <w:p w14:paraId="1F6F3C6B"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096D8FE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0.66</w:t>
            </w:r>
          </w:p>
        </w:tc>
        <w:tc>
          <w:tcPr>
            <w:tcW w:w="1890" w:type="dxa"/>
            <w:vAlign w:val="bottom"/>
          </w:tcPr>
          <w:p w14:paraId="4B36E2F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[0.53, 0.82]</w:t>
            </w:r>
          </w:p>
        </w:tc>
        <w:tc>
          <w:tcPr>
            <w:tcW w:w="1440" w:type="dxa"/>
            <w:vAlign w:val="bottom"/>
          </w:tcPr>
          <w:p w14:paraId="13AD16B6"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19045FB" w14:textId="77777777" w:rsidTr="00DF1116">
        <w:tc>
          <w:tcPr>
            <w:tcW w:w="5035" w:type="dxa"/>
          </w:tcPr>
          <w:p w14:paraId="11B166A1"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5DBAF0F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1.60</w:t>
            </w:r>
          </w:p>
        </w:tc>
        <w:tc>
          <w:tcPr>
            <w:tcW w:w="1890" w:type="dxa"/>
            <w:vAlign w:val="bottom"/>
          </w:tcPr>
          <w:p w14:paraId="67BA788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[0.68, 3.76]</w:t>
            </w:r>
          </w:p>
        </w:tc>
        <w:tc>
          <w:tcPr>
            <w:tcW w:w="1440" w:type="dxa"/>
            <w:vAlign w:val="bottom"/>
          </w:tcPr>
          <w:p w14:paraId="77AF0CF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F23F10" w:rsidRPr="0064500B" w14:paraId="0FADD055" w14:textId="77777777" w:rsidTr="00DF1116">
        <w:tc>
          <w:tcPr>
            <w:tcW w:w="5035" w:type="dxa"/>
          </w:tcPr>
          <w:p w14:paraId="66D96C26" w14:textId="77777777" w:rsidR="00F23F10" w:rsidRPr="0064500B" w:rsidRDefault="00F23F10" w:rsidP="00DF1116">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3E16CFF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0.25</w:t>
            </w:r>
          </w:p>
        </w:tc>
        <w:tc>
          <w:tcPr>
            <w:tcW w:w="1890" w:type="dxa"/>
            <w:vAlign w:val="bottom"/>
          </w:tcPr>
          <w:p w14:paraId="0C34E84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[0.13, 0.49]</w:t>
            </w:r>
          </w:p>
        </w:tc>
        <w:tc>
          <w:tcPr>
            <w:tcW w:w="1440" w:type="dxa"/>
            <w:vAlign w:val="bottom"/>
          </w:tcPr>
          <w:p w14:paraId="64BF084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26762EC1" w14:textId="77777777" w:rsidTr="00DF1116">
        <w:tc>
          <w:tcPr>
            <w:tcW w:w="5035" w:type="dxa"/>
          </w:tcPr>
          <w:p w14:paraId="1A1E115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b/>
                <w:bCs/>
                <w:sz w:val="22"/>
                <w:szCs w:val="22"/>
              </w:rPr>
              <w:t>Anti-ROS1 Drug * ROS1 Interaction</w:t>
            </w:r>
          </w:p>
        </w:tc>
        <w:tc>
          <w:tcPr>
            <w:tcW w:w="1530" w:type="dxa"/>
          </w:tcPr>
          <w:p w14:paraId="0E8CF760" w14:textId="77777777" w:rsidR="00F23F10" w:rsidRPr="0064500B" w:rsidRDefault="00F23F10" w:rsidP="00DF1116">
            <w:pPr>
              <w:jc w:val="center"/>
              <w:rPr>
                <w:rFonts w:ascii="Times New Roman" w:hAnsi="Times New Roman" w:cs="Times New Roman"/>
                <w:sz w:val="22"/>
                <w:szCs w:val="22"/>
              </w:rPr>
            </w:pPr>
          </w:p>
        </w:tc>
        <w:tc>
          <w:tcPr>
            <w:tcW w:w="1890" w:type="dxa"/>
          </w:tcPr>
          <w:p w14:paraId="50FAE881" w14:textId="77777777" w:rsidR="00F23F10" w:rsidRPr="0064500B" w:rsidRDefault="00F23F10" w:rsidP="00DF1116">
            <w:pPr>
              <w:jc w:val="center"/>
              <w:rPr>
                <w:rFonts w:ascii="Times New Roman" w:hAnsi="Times New Roman" w:cs="Times New Roman"/>
                <w:sz w:val="22"/>
                <w:szCs w:val="22"/>
              </w:rPr>
            </w:pPr>
          </w:p>
        </w:tc>
        <w:tc>
          <w:tcPr>
            <w:tcW w:w="1440" w:type="dxa"/>
          </w:tcPr>
          <w:p w14:paraId="44B67368" w14:textId="77777777" w:rsidR="00F23F10" w:rsidRPr="0064500B" w:rsidRDefault="00F23F10" w:rsidP="00DF1116">
            <w:pPr>
              <w:jc w:val="center"/>
              <w:rPr>
                <w:rFonts w:ascii="Times New Roman" w:hAnsi="Times New Roman" w:cs="Times New Roman"/>
                <w:sz w:val="22"/>
                <w:szCs w:val="22"/>
              </w:rPr>
            </w:pPr>
          </w:p>
        </w:tc>
      </w:tr>
      <w:tr w:rsidR="00F23F10" w:rsidRPr="0064500B" w14:paraId="160CB8E7" w14:textId="77777777" w:rsidTr="00DF1116">
        <w:tc>
          <w:tcPr>
            <w:tcW w:w="5035" w:type="dxa"/>
          </w:tcPr>
          <w:p w14:paraId="1EEC7104"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No anti-ROS1 Drug; ROS1 Positive</w:t>
            </w:r>
          </w:p>
        </w:tc>
        <w:tc>
          <w:tcPr>
            <w:tcW w:w="1530" w:type="dxa"/>
            <w:vAlign w:val="bottom"/>
          </w:tcPr>
          <w:p w14:paraId="6FB86431"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0.61</w:t>
            </w:r>
          </w:p>
        </w:tc>
        <w:tc>
          <w:tcPr>
            <w:tcW w:w="1890" w:type="dxa"/>
            <w:vAlign w:val="bottom"/>
          </w:tcPr>
          <w:p w14:paraId="0FE89F6B"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[0.29, 1.29]</w:t>
            </w:r>
          </w:p>
        </w:tc>
        <w:tc>
          <w:tcPr>
            <w:tcW w:w="1440" w:type="dxa"/>
            <w:vAlign w:val="bottom"/>
          </w:tcPr>
          <w:p w14:paraId="6A3889D6"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0.197</w:t>
            </w:r>
          </w:p>
        </w:tc>
      </w:tr>
      <w:tr w:rsidR="00F23F10" w:rsidRPr="0064500B" w14:paraId="591DA9C6" w14:textId="77777777" w:rsidTr="00DF1116">
        <w:tc>
          <w:tcPr>
            <w:tcW w:w="5035" w:type="dxa"/>
          </w:tcPr>
          <w:p w14:paraId="011E2773"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Negative</w:t>
            </w:r>
          </w:p>
        </w:tc>
        <w:tc>
          <w:tcPr>
            <w:tcW w:w="1530" w:type="dxa"/>
            <w:vAlign w:val="bottom"/>
          </w:tcPr>
          <w:p w14:paraId="7CDC1CB9"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0.79</w:t>
            </w:r>
          </w:p>
        </w:tc>
        <w:tc>
          <w:tcPr>
            <w:tcW w:w="1890" w:type="dxa"/>
            <w:vAlign w:val="bottom"/>
          </w:tcPr>
          <w:p w14:paraId="2346DD05"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[0.29, 2.16]</w:t>
            </w:r>
          </w:p>
        </w:tc>
        <w:tc>
          <w:tcPr>
            <w:tcW w:w="1440" w:type="dxa"/>
            <w:vAlign w:val="bottom"/>
          </w:tcPr>
          <w:p w14:paraId="7099D8C3"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0.644</w:t>
            </w:r>
          </w:p>
        </w:tc>
      </w:tr>
      <w:tr w:rsidR="00F23F10" w:rsidRPr="0064500B" w14:paraId="5D979643" w14:textId="77777777" w:rsidTr="00DF1116">
        <w:tc>
          <w:tcPr>
            <w:tcW w:w="5035" w:type="dxa"/>
          </w:tcPr>
          <w:p w14:paraId="6206F136" w14:textId="77777777" w:rsidR="00F23F10" w:rsidRPr="0064500B" w:rsidRDefault="00F23F10" w:rsidP="00DF1116">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Positive</w:t>
            </w:r>
          </w:p>
        </w:tc>
        <w:tc>
          <w:tcPr>
            <w:tcW w:w="1530" w:type="dxa"/>
            <w:vAlign w:val="bottom"/>
          </w:tcPr>
          <w:p w14:paraId="3F608E1E"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0.33</w:t>
            </w:r>
          </w:p>
        </w:tc>
        <w:tc>
          <w:tcPr>
            <w:tcW w:w="1890" w:type="dxa"/>
            <w:vAlign w:val="bottom"/>
          </w:tcPr>
          <w:p w14:paraId="7638E525"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[0.1, 1.07]</w:t>
            </w:r>
          </w:p>
        </w:tc>
        <w:tc>
          <w:tcPr>
            <w:tcW w:w="1440" w:type="dxa"/>
            <w:vAlign w:val="bottom"/>
          </w:tcPr>
          <w:p w14:paraId="7FBBAAE2" w14:textId="77777777" w:rsidR="00F23F10" w:rsidRPr="0064500B" w:rsidRDefault="00F23F10" w:rsidP="00DF1116">
            <w:pPr>
              <w:jc w:val="center"/>
              <w:rPr>
                <w:rFonts w:ascii="Times New Roman" w:hAnsi="Times New Roman" w:cs="Times New Roman"/>
                <w:sz w:val="22"/>
                <w:szCs w:val="22"/>
                <w:lang w:val="pt-BR"/>
              </w:rPr>
            </w:pPr>
            <w:r w:rsidRPr="0064500B">
              <w:rPr>
                <w:rFonts w:ascii="Times New Roman" w:hAnsi="Times New Roman" w:cs="Times New Roman"/>
                <w:sz w:val="22"/>
                <w:szCs w:val="22"/>
              </w:rPr>
              <w:t>0.065</w:t>
            </w:r>
          </w:p>
        </w:tc>
      </w:tr>
      <w:tr w:rsidR="00F23F10" w:rsidRPr="0064500B" w14:paraId="4092771F" w14:textId="77777777" w:rsidTr="00DF1116">
        <w:tc>
          <w:tcPr>
            <w:tcW w:w="5035" w:type="dxa"/>
          </w:tcPr>
          <w:p w14:paraId="1B6C736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2A9472A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1BFEBBD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[0.55, 0.86]</w:t>
            </w:r>
          </w:p>
        </w:tc>
        <w:tc>
          <w:tcPr>
            <w:tcW w:w="1440" w:type="dxa"/>
            <w:vAlign w:val="bottom"/>
          </w:tcPr>
          <w:p w14:paraId="1679252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3C494A8E" w14:textId="77777777" w:rsidTr="00DF1116">
        <w:tc>
          <w:tcPr>
            <w:tcW w:w="5035" w:type="dxa"/>
          </w:tcPr>
          <w:p w14:paraId="4DF0BE1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27B8A24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7135C97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[0.89, 1.12]</w:t>
            </w:r>
          </w:p>
        </w:tc>
        <w:tc>
          <w:tcPr>
            <w:tcW w:w="1440" w:type="dxa"/>
            <w:vAlign w:val="bottom"/>
          </w:tcPr>
          <w:p w14:paraId="377FC8D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0.984</w:t>
            </w:r>
          </w:p>
        </w:tc>
      </w:tr>
      <w:tr w:rsidR="00F23F10" w:rsidRPr="0064500B" w14:paraId="3CAE3B7A" w14:textId="77777777" w:rsidTr="00DF1116">
        <w:tc>
          <w:tcPr>
            <w:tcW w:w="5035" w:type="dxa"/>
          </w:tcPr>
          <w:p w14:paraId="62BE10FC"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309E86DD" w14:textId="77777777" w:rsidR="00F23F10" w:rsidRPr="0064500B" w:rsidRDefault="00F23F10" w:rsidP="00DF1116">
            <w:pPr>
              <w:jc w:val="center"/>
              <w:rPr>
                <w:rFonts w:ascii="Times New Roman" w:hAnsi="Times New Roman" w:cs="Times New Roman"/>
                <w:sz w:val="22"/>
                <w:szCs w:val="22"/>
              </w:rPr>
            </w:pPr>
          </w:p>
        </w:tc>
        <w:tc>
          <w:tcPr>
            <w:tcW w:w="1890" w:type="dxa"/>
          </w:tcPr>
          <w:p w14:paraId="4CA894AA" w14:textId="77777777" w:rsidR="00F23F10" w:rsidRPr="0064500B" w:rsidRDefault="00F23F10" w:rsidP="00DF1116">
            <w:pPr>
              <w:jc w:val="center"/>
              <w:rPr>
                <w:rFonts w:ascii="Times New Roman" w:hAnsi="Times New Roman" w:cs="Times New Roman"/>
                <w:sz w:val="22"/>
                <w:szCs w:val="22"/>
              </w:rPr>
            </w:pPr>
          </w:p>
        </w:tc>
        <w:tc>
          <w:tcPr>
            <w:tcW w:w="1440" w:type="dxa"/>
          </w:tcPr>
          <w:p w14:paraId="7A5C296D" w14:textId="77777777" w:rsidR="00F23F10" w:rsidRPr="0064500B" w:rsidRDefault="00F23F10" w:rsidP="00DF1116">
            <w:pPr>
              <w:jc w:val="center"/>
              <w:rPr>
                <w:rFonts w:ascii="Times New Roman" w:hAnsi="Times New Roman" w:cs="Times New Roman"/>
                <w:sz w:val="22"/>
                <w:szCs w:val="22"/>
              </w:rPr>
            </w:pPr>
          </w:p>
        </w:tc>
      </w:tr>
      <w:tr w:rsidR="00F23F10" w:rsidRPr="0064500B" w14:paraId="1137C33F" w14:textId="77777777" w:rsidTr="00DF1116">
        <w:tc>
          <w:tcPr>
            <w:tcW w:w="5035" w:type="dxa"/>
          </w:tcPr>
          <w:p w14:paraId="032C7AFC"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5C76C9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0.42</w:t>
            </w:r>
          </w:p>
        </w:tc>
        <w:tc>
          <w:tcPr>
            <w:tcW w:w="1890" w:type="dxa"/>
            <w:vAlign w:val="bottom"/>
          </w:tcPr>
          <w:p w14:paraId="542A5B6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[0.35, 0.49]</w:t>
            </w:r>
          </w:p>
        </w:tc>
        <w:tc>
          <w:tcPr>
            <w:tcW w:w="1440" w:type="dxa"/>
          </w:tcPr>
          <w:p w14:paraId="7802746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1557044" w14:textId="77777777" w:rsidTr="00DF1116">
        <w:tc>
          <w:tcPr>
            <w:tcW w:w="5035" w:type="dxa"/>
          </w:tcPr>
          <w:p w14:paraId="234A1417"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6BF185C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0.67</w:t>
            </w:r>
          </w:p>
        </w:tc>
        <w:tc>
          <w:tcPr>
            <w:tcW w:w="1890" w:type="dxa"/>
            <w:vAlign w:val="bottom"/>
          </w:tcPr>
          <w:p w14:paraId="2BA611D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[0.59, 0.77]</w:t>
            </w:r>
          </w:p>
        </w:tc>
        <w:tc>
          <w:tcPr>
            <w:tcW w:w="1440" w:type="dxa"/>
          </w:tcPr>
          <w:p w14:paraId="1D062F68"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2A69E21" w14:textId="77777777" w:rsidTr="00DF1116">
        <w:tc>
          <w:tcPr>
            <w:tcW w:w="5035" w:type="dxa"/>
          </w:tcPr>
          <w:p w14:paraId="15C09F1F"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19A5278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1.18</w:t>
            </w:r>
          </w:p>
        </w:tc>
        <w:tc>
          <w:tcPr>
            <w:tcW w:w="1890" w:type="dxa"/>
            <w:vAlign w:val="bottom"/>
          </w:tcPr>
          <w:p w14:paraId="6FE93F0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[1.02, 1.36]</w:t>
            </w:r>
          </w:p>
        </w:tc>
        <w:tc>
          <w:tcPr>
            <w:tcW w:w="1440" w:type="dxa"/>
            <w:vAlign w:val="bottom"/>
          </w:tcPr>
          <w:p w14:paraId="6223CE1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0.026*</w:t>
            </w:r>
          </w:p>
        </w:tc>
      </w:tr>
      <w:tr w:rsidR="00F23F10" w:rsidRPr="0064500B" w14:paraId="56F69C8C" w14:textId="77777777" w:rsidTr="00DF1116">
        <w:tc>
          <w:tcPr>
            <w:tcW w:w="5035" w:type="dxa"/>
          </w:tcPr>
          <w:p w14:paraId="1D0D13EF"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19C2774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1.66</w:t>
            </w:r>
          </w:p>
        </w:tc>
        <w:tc>
          <w:tcPr>
            <w:tcW w:w="1890" w:type="dxa"/>
            <w:vAlign w:val="bottom"/>
          </w:tcPr>
          <w:p w14:paraId="546725F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[1.42, 1.94]</w:t>
            </w:r>
          </w:p>
        </w:tc>
        <w:tc>
          <w:tcPr>
            <w:tcW w:w="1440" w:type="dxa"/>
          </w:tcPr>
          <w:p w14:paraId="1427D3D7"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06ADD782" w14:textId="77777777" w:rsidTr="00DF1116">
        <w:tc>
          <w:tcPr>
            <w:tcW w:w="5035" w:type="dxa"/>
          </w:tcPr>
          <w:p w14:paraId="4DE07E9A"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3865A85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1.97</w:t>
            </w:r>
          </w:p>
        </w:tc>
        <w:tc>
          <w:tcPr>
            <w:tcW w:w="1890" w:type="dxa"/>
            <w:vAlign w:val="bottom"/>
          </w:tcPr>
          <w:p w14:paraId="2EF72B7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[1.44, 2.72]</w:t>
            </w:r>
          </w:p>
        </w:tc>
        <w:tc>
          <w:tcPr>
            <w:tcW w:w="1440" w:type="dxa"/>
          </w:tcPr>
          <w:p w14:paraId="5B4BD16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7E0E16C3" w14:textId="77777777" w:rsidTr="00DF1116">
        <w:tc>
          <w:tcPr>
            <w:tcW w:w="5035" w:type="dxa"/>
          </w:tcPr>
          <w:p w14:paraId="56313D57"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3A0B056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0.78</w:t>
            </w:r>
          </w:p>
        </w:tc>
        <w:tc>
          <w:tcPr>
            <w:tcW w:w="1890" w:type="dxa"/>
            <w:vAlign w:val="bottom"/>
          </w:tcPr>
          <w:p w14:paraId="53DB0F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[0.63, 0.97]</w:t>
            </w:r>
          </w:p>
        </w:tc>
        <w:tc>
          <w:tcPr>
            <w:tcW w:w="1440" w:type="dxa"/>
            <w:vAlign w:val="bottom"/>
          </w:tcPr>
          <w:p w14:paraId="15E49AA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p>
        </w:tc>
      </w:tr>
      <w:tr w:rsidR="00F23F10" w:rsidRPr="0064500B" w14:paraId="62962137" w14:textId="77777777" w:rsidTr="00DF1116">
        <w:tc>
          <w:tcPr>
            <w:tcW w:w="5035" w:type="dxa"/>
          </w:tcPr>
          <w:p w14:paraId="7D8C411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08A9A16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6EA230C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[0.52, 0.79]</w:t>
            </w:r>
          </w:p>
        </w:tc>
        <w:tc>
          <w:tcPr>
            <w:tcW w:w="1440" w:type="dxa"/>
            <w:vAlign w:val="bottom"/>
          </w:tcPr>
          <w:p w14:paraId="5F372BBF"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7D765778" w14:textId="77777777" w:rsidTr="00DF1116">
        <w:tc>
          <w:tcPr>
            <w:tcW w:w="5035" w:type="dxa"/>
          </w:tcPr>
          <w:p w14:paraId="34852B39"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73D8074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419C9D1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[0.36, 0.95]</w:t>
            </w:r>
          </w:p>
        </w:tc>
        <w:tc>
          <w:tcPr>
            <w:tcW w:w="1440" w:type="dxa"/>
            <w:vAlign w:val="bottom"/>
          </w:tcPr>
          <w:p w14:paraId="3042605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w:t>
            </w:r>
          </w:p>
        </w:tc>
      </w:tr>
      <w:tr w:rsidR="00F23F10" w:rsidRPr="0064500B" w14:paraId="010051A5" w14:textId="77777777" w:rsidTr="00DF1116">
        <w:tc>
          <w:tcPr>
            <w:tcW w:w="5035" w:type="dxa"/>
          </w:tcPr>
          <w:p w14:paraId="40069872"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Hispanic/Latino Ethnicity</w:t>
            </w:r>
          </w:p>
        </w:tc>
        <w:tc>
          <w:tcPr>
            <w:tcW w:w="1530" w:type="dxa"/>
            <w:vAlign w:val="bottom"/>
          </w:tcPr>
          <w:p w14:paraId="58131F0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7099888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[0.67, 1.09]</w:t>
            </w:r>
          </w:p>
        </w:tc>
        <w:tc>
          <w:tcPr>
            <w:tcW w:w="1440" w:type="dxa"/>
            <w:vAlign w:val="bottom"/>
          </w:tcPr>
          <w:p w14:paraId="4D16DBF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0.215</w:t>
            </w:r>
          </w:p>
        </w:tc>
      </w:tr>
      <w:tr w:rsidR="00F23F10" w:rsidRPr="0064500B" w14:paraId="6F83BF99" w14:textId="77777777" w:rsidTr="00DF1116">
        <w:tc>
          <w:tcPr>
            <w:tcW w:w="5035" w:type="dxa"/>
          </w:tcPr>
          <w:p w14:paraId="0448D70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796EB25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0.89</w:t>
            </w:r>
          </w:p>
        </w:tc>
        <w:tc>
          <w:tcPr>
            <w:tcW w:w="1890" w:type="dxa"/>
            <w:vAlign w:val="bottom"/>
          </w:tcPr>
          <w:p w14:paraId="26BD784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[0.87, 0.92]</w:t>
            </w:r>
          </w:p>
        </w:tc>
        <w:tc>
          <w:tcPr>
            <w:tcW w:w="1440" w:type="dxa"/>
            <w:vAlign w:val="bottom"/>
          </w:tcPr>
          <w:p w14:paraId="4DBD3AC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42537181" w14:textId="77777777" w:rsidTr="00DF1116">
        <w:tc>
          <w:tcPr>
            <w:tcW w:w="5035" w:type="dxa"/>
          </w:tcPr>
          <w:p w14:paraId="2C5A4758"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Log(Age at Diagnosis)</w:t>
            </w:r>
          </w:p>
        </w:tc>
        <w:tc>
          <w:tcPr>
            <w:tcW w:w="1530" w:type="dxa"/>
            <w:vAlign w:val="bottom"/>
          </w:tcPr>
          <w:p w14:paraId="1E6FD11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42B4215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[0.68, 1.24]</w:t>
            </w:r>
          </w:p>
        </w:tc>
        <w:tc>
          <w:tcPr>
            <w:tcW w:w="1440" w:type="dxa"/>
            <w:vAlign w:val="bottom"/>
          </w:tcPr>
          <w:p w14:paraId="136FC7DF"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0.557</w:t>
            </w:r>
          </w:p>
        </w:tc>
      </w:tr>
      <w:tr w:rsidR="00F23F10" w:rsidRPr="0064500B" w14:paraId="38C060B8" w14:textId="77777777" w:rsidTr="00DF1116">
        <w:tc>
          <w:tcPr>
            <w:tcW w:w="5035" w:type="dxa"/>
          </w:tcPr>
          <w:p w14:paraId="1636443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lastRenderedPageBreak/>
              <w:t>Self-Identified White</w:t>
            </w:r>
          </w:p>
        </w:tc>
        <w:tc>
          <w:tcPr>
            <w:tcW w:w="1530" w:type="dxa"/>
            <w:vAlign w:val="bottom"/>
          </w:tcPr>
          <w:p w14:paraId="3AE4EB5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7B2478B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 0.99]</w:t>
            </w:r>
          </w:p>
        </w:tc>
        <w:tc>
          <w:tcPr>
            <w:tcW w:w="1440" w:type="dxa"/>
            <w:vAlign w:val="bottom"/>
          </w:tcPr>
          <w:p w14:paraId="4138BD3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0.035*</w:t>
            </w:r>
          </w:p>
        </w:tc>
      </w:tr>
      <w:tr w:rsidR="00F23F10" w:rsidRPr="0064500B" w14:paraId="1DA969C4" w14:textId="77777777" w:rsidTr="00DF1116">
        <w:tc>
          <w:tcPr>
            <w:tcW w:w="5035" w:type="dxa"/>
          </w:tcPr>
          <w:p w14:paraId="474B35F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2B62AE6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03CAA06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[0.43, 0.81]</w:t>
            </w:r>
          </w:p>
        </w:tc>
        <w:tc>
          <w:tcPr>
            <w:tcW w:w="1440" w:type="dxa"/>
            <w:vAlign w:val="bottom"/>
          </w:tcPr>
          <w:p w14:paraId="0F78859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080B8A06" w14:textId="77777777" w:rsidTr="00DF1116">
        <w:tc>
          <w:tcPr>
            <w:tcW w:w="5035" w:type="dxa"/>
          </w:tcPr>
          <w:p w14:paraId="074B465E"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Black</w:t>
            </w:r>
          </w:p>
        </w:tc>
        <w:tc>
          <w:tcPr>
            <w:tcW w:w="1530" w:type="dxa"/>
            <w:vAlign w:val="bottom"/>
          </w:tcPr>
          <w:p w14:paraId="6DD7468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76B9CD0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[0.62, 0.91]</w:t>
            </w:r>
          </w:p>
        </w:tc>
        <w:tc>
          <w:tcPr>
            <w:tcW w:w="1440" w:type="dxa"/>
            <w:vAlign w:val="bottom"/>
          </w:tcPr>
          <w:p w14:paraId="50FCA9D1"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F23F10" w:rsidRPr="0064500B" w14:paraId="03A564E2" w14:textId="77777777" w:rsidTr="00DF1116">
        <w:tc>
          <w:tcPr>
            <w:tcW w:w="5035" w:type="dxa"/>
          </w:tcPr>
          <w:p w14:paraId="3DBACC8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Other Race</w:t>
            </w:r>
          </w:p>
        </w:tc>
        <w:tc>
          <w:tcPr>
            <w:tcW w:w="1530" w:type="dxa"/>
            <w:vAlign w:val="bottom"/>
          </w:tcPr>
          <w:p w14:paraId="4244B09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6037FD2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[0.69, 1.00]</w:t>
            </w:r>
          </w:p>
        </w:tc>
        <w:tc>
          <w:tcPr>
            <w:tcW w:w="1440" w:type="dxa"/>
            <w:vAlign w:val="bottom"/>
          </w:tcPr>
          <w:p w14:paraId="5EF8A381"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p>
        </w:tc>
      </w:tr>
      <w:tr w:rsidR="00F23F10" w:rsidRPr="0064500B" w14:paraId="6C214C8B" w14:textId="77777777" w:rsidTr="00DF1116">
        <w:tc>
          <w:tcPr>
            <w:tcW w:w="5035" w:type="dxa"/>
          </w:tcPr>
          <w:p w14:paraId="7B1BDD7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770CBE6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3EF165E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[0.28, 4.33]</w:t>
            </w:r>
          </w:p>
        </w:tc>
        <w:tc>
          <w:tcPr>
            <w:tcW w:w="1440" w:type="dxa"/>
            <w:vAlign w:val="bottom"/>
          </w:tcPr>
          <w:p w14:paraId="4DDE81A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0.899</w:t>
            </w:r>
          </w:p>
        </w:tc>
      </w:tr>
      <w:tr w:rsidR="00F23F10" w:rsidRPr="0064500B" w14:paraId="39101AF4" w14:textId="77777777" w:rsidTr="00DF1116">
        <w:tc>
          <w:tcPr>
            <w:tcW w:w="5035" w:type="dxa"/>
          </w:tcPr>
          <w:p w14:paraId="54825F0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2883F34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6919721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[1.14, 1.35]</w:t>
            </w:r>
          </w:p>
        </w:tc>
        <w:tc>
          <w:tcPr>
            <w:tcW w:w="1440" w:type="dxa"/>
          </w:tcPr>
          <w:p w14:paraId="103AC12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276709AE" w14:textId="77777777" w:rsidTr="00DF1116">
        <w:tc>
          <w:tcPr>
            <w:tcW w:w="5035" w:type="dxa"/>
          </w:tcPr>
          <w:p w14:paraId="39E6E82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Log(Days From Advanced Diagnosis to Treatment)</w:t>
            </w:r>
          </w:p>
        </w:tc>
        <w:tc>
          <w:tcPr>
            <w:tcW w:w="1530" w:type="dxa"/>
            <w:vAlign w:val="bottom"/>
          </w:tcPr>
          <w:p w14:paraId="6A65982E" w14:textId="77777777" w:rsidR="00F23F10" w:rsidRPr="0064500B" w:rsidRDefault="00F23F10" w:rsidP="00DF1116">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568BFF6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[0.82, 0.92]</w:t>
            </w:r>
          </w:p>
        </w:tc>
        <w:tc>
          <w:tcPr>
            <w:tcW w:w="1440" w:type="dxa"/>
          </w:tcPr>
          <w:p w14:paraId="53D181A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193A9EE7" w14:textId="77777777" w:rsidTr="00DF1116">
        <w:tc>
          <w:tcPr>
            <w:tcW w:w="5035" w:type="dxa"/>
          </w:tcPr>
          <w:p w14:paraId="36EB2C48"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770E9859" w14:textId="77777777" w:rsidR="00F23F10" w:rsidRPr="0064500B" w:rsidRDefault="00F23F10" w:rsidP="00DF1116">
            <w:pPr>
              <w:jc w:val="center"/>
              <w:rPr>
                <w:rFonts w:ascii="Times New Roman" w:hAnsi="Times New Roman" w:cs="Times New Roman"/>
                <w:sz w:val="22"/>
                <w:szCs w:val="22"/>
              </w:rPr>
            </w:pPr>
          </w:p>
        </w:tc>
        <w:tc>
          <w:tcPr>
            <w:tcW w:w="1890" w:type="dxa"/>
          </w:tcPr>
          <w:p w14:paraId="05F79881" w14:textId="77777777" w:rsidR="00F23F10" w:rsidRPr="0064500B" w:rsidRDefault="00F23F10" w:rsidP="00DF1116">
            <w:pPr>
              <w:jc w:val="center"/>
              <w:rPr>
                <w:rFonts w:ascii="Times New Roman" w:hAnsi="Times New Roman" w:cs="Times New Roman"/>
                <w:sz w:val="22"/>
                <w:szCs w:val="22"/>
              </w:rPr>
            </w:pPr>
          </w:p>
        </w:tc>
        <w:tc>
          <w:tcPr>
            <w:tcW w:w="1440" w:type="dxa"/>
          </w:tcPr>
          <w:p w14:paraId="06A23E3F" w14:textId="77777777" w:rsidR="00F23F10" w:rsidRPr="0064500B" w:rsidRDefault="00F23F10" w:rsidP="00DF1116">
            <w:pPr>
              <w:jc w:val="center"/>
              <w:rPr>
                <w:rFonts w:ascii="Times New Roman" w:hAnsi="Times New Roman" w:cs="Times New Roman"/>
                <w:sz w:val="22"/>
                <w:szCs w:val="22"/>
              </w:rPr>
            </w:pPr>
          </w:p>
        </w:tc>
      </w:tr>
      <w:tr w:rsidR="00F23F10" w:rsidRPr="0064500B" w14:paraId="70E2DC5C" w14:textId="77777777" w:rsidTr="00DF1116">
        <w:tc>
          <w:tcPr>
            <w:tcW w:w="5035" w:type="dxa"/>
          </w:tcPr>
          <w:p w14:paraId="78EEB73E"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78F8AF9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7776486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[0.66, 0.84]</w:t>
            </w:r>
          </w:p>
        </w:tc>
        <w:tc>
          <w:tcPr>
            <w:tcW w:w="1440" w:type="dxa"/>
            <w:vAlign w:val="bottom"/>
          </w:tcPr>
          <w:p w14:paraId="0FC4183F"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5D6C431A" w14:textId="77777777" w:rsidTr="00DF1116">
        <w:tc>
          <w:tcPr>
            <w:tcW w:w="5035" w:type="dxa"/>
          </w:tcPr>
          <w:p w14:paraId="4A2CAD75"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2F073AE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436B316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[0.80, 1.12]</w:t>
            </w:r>
          </w:p>
        </w:tc>
        <w:tc>
          <w:tcPr>
            <w:tcW w:w="1440" w:type="dxa"/>
            <w:vAlign w:val="bottom"/>
          </w:tcPr>
          <w:p w14:paraId="0253A1A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0.549</w:t>
            </w:r>
          </w:p>
        </w:tc>
      </w:tr>
      <w:tr w:rsidR="00F23F10" w:rsidRPr="0064500B" w14:paraId="4798223B" w14:textId="77777777" w:rsidTr="00DF1116">
        <w:tc>
          <w:tcPr>
            <w:tcW w:w="5035" w:type="dxa"/>
          </w:tcPr>
          <w:p w14:paraId="1D571D55"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320D0B0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396D4B3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[0.66, 0.80]</w:t>
            </w:r>
          </w:p>
        </w:tc>
        <w:tc>
          <w:tcPr>
            <w:tcW w:w="1440" w:type="dxa"/>
            <w:vAlign w:val="bottom"/>
          </w:tcPr>
          <w:p w14:paraId="30EB2285"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05DF36F2" w14:textId="77777777" w:rsidTr="00DF1116">
        <w:tc>
          <w:tcPr>
            <w:tcW w:w="5035" w:type="dxa"/>
          </w:tcPr>
          <w:p w14:paraId="32660A13"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0F9D502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1.04</w:t>
            </w:r>
          </w:p>
        </w:tc>
        <w:tc>
          <w:tcPr>
            <w:tcW w:w="1890" w:type="dxa"/>
            <w:vAlign w:val="bottom"/>
          </w:tcPr>
          <w:p w14:paraId="2119769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[0.85, 1.27]</w:t>
            </w:r>
          </w:p>
        </w:tc>
        <w:tc>
          <w:tcPr>
            <w:tcW w:w="1440" w:type="dxa"/>
            <w:vAlign w:val="bottom"/>
          </w:tcPr>
          <w:p w14:paraId="68E720B9"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0.698</w:t>
            </w:r>
          </w:p>
        </w:tc>
      </w:tr>
      <w:tr w:rsidR="00F23F10" w:rsidRPr="0064500B" w14:paraId="29689E40" w14:textId="77777777" w:rsidTr="00DF1116">
        <w:tc>
          <w:tcPr>
            <w:tcW w:w="5035" w:type="dxa"/>
          </w:tcPr>
          <w:p w14:paraId="5F4B9E4E"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7304FF9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21CEE56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 0.98]</w:t>
            </w:r>
          </w:p>
        </w:tc>
        <w:tc>
          <w:tcPr>
            <w:tcW w:w="1440" w:type="dxa"/>
            <w:vAlign w:val="bottom"/>
          </w:tcPr>
          <w:p w14:paraId="19428EAF"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0.032*</w:t>
            </w:r>
          </w:p>
        </w:tc>
      </w:tr>
      <w:tr w:rsidR="00F23F10" w:rsidRPr="0064500B" w14:paraId="7C31B313" w14:textId="77777777" w:rsidTr="00DF1116">
        <w:tc>
          <w:tcPr>
            <w:tcW w:w="5035" w:type="dxa"/>
          </w:tcPr>
          <w:p w14:paraId="2D8BCC73"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672F316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1886AC7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[0.92, 1.08]</w:t>
            </w:r>
          </w:p>
        </w:tc>
        <w:tc>
          <w:tcPr>
            <w:tcW w:w="1440" w:type="dxa"/>
            <w:vAlign w:val="bottom"/>
          </w:tcPr>
          <w:p w14:paraId="0192EA4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0.927</w:t>
            </w:r>
          </w:p>
        </w:tc>
      </w:tr>
      <w:tr w:rsidR="00F23F10" w:rsidRPr="0064500B" w14:paraId="3955D6A0" w14:textId="77777777" w:rsidTr="00DF1116">
        <w:tc>
          <w:tcPr>
            <w:tcW w:w="5035" w:type="dxa"/>
          </w:tcPr>
          <w:p w14:paraId="19AFDC9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0AAE2F1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0.82</w:t>
            </w:r>
          </w:p>
        </w:tc>
        <w:tc>
          <w:tcPr>
            <w:tcW w:w="1890" w:type="dxa"/>
            <w:vAlign w:val="bottom"/>
          </w:tcPr>
          <w:p w14:paraId="5751AC4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 0.9]</w:t>
            </w:r>
          </w:p>
        </w:tc>
        <w:tc>
          <w:tcPr>
            <w:tcW w:w="1440" w:type="dxa"/>
            <w:vAlign w:val="bottom"/>
          </w:tcPr>
          <w:p w14:paraId="734BADC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F23F10" w:rsidRPr="0064500B" w14:paraId="71025C40" w14:textId="77777777" w:rsidTr="00DF1116">
        <w:tc>
          <w:tcPr>
            <w:tcW w:w="5035" w:type="dxa"/>
          </w:tcPr>
          <w:p w14:paraId="2D17883A" w14:textId="77777777" w:rsidR="00F23F10" w:rsidRPr="0064500B" w:rsidRDefault="00F23F10" w:rsidP="00DF1116">
            <w:pPr>
              <w:rPr>
                <w:rFonts w:ascii="Times New Roman" w:hAnsi="Times New Roman" w:cs="Times New Roman"/>
                <w:b/>
                <w:bCs/>
                <w:sz w:val="22"/>
                <w:szCs w:val="22"/>
              </w:rPr>
            </w:pPr>
            <w:r w:rsidRPr="0064500B">
              <w:rPr>
                <w:rFonts w:ascii="Times New Roman" w:hAnsi="Times New Roman" w:cs="Times New Roman"/>
                <w:b/>
                <w:bCs/>
                <w:sz w:val="22"/>
                <w:szCs w:val="22"/>
              </w:rPr>
              <w:t xml:space="preserve">Stage at Initial Diagnosis </w:t>
            </w:r>
          </w:p>
        </w:tc>
        <w:tc>
          <w:tcPr>
            <w:tcW w:w="1530" w:type="dxa"/>
          </w:tcPr>
          <w:p w14:paraId="7AD1D336" w14:textId="77777777" w:rsidR="00F23F10" w:rsidRPr="0064500B" w:rsidRDefault="00F23F10" w:rsidP="00DF1116">
            <w:pPr>
              <w:jc w:val="center"/>
              <w:rPr>
                <w:rFonts w:ascii="Times New Roman" w:hAnsi="Times New Roman" w:cs="Times New Roman"/>
                <w:sz w:val="22"/>
                <w:szCs w:val="22"/>
              </w:rPr>
            </w:pPr>
          </w:p>
        </w:tc>
        <w:tc>
          <w:tcPr>
            <w:tcW w:w="1890" w:type="dxa"/>
          </w:tcPr>
          <w:p w14:paraId="5EA0BD05" w14:textId="77777777" w:rsidR="00F23F10" w:rsidRPr="0064500B" w:rsidRDefault="00F23F10" w:rsidP="00DF1116">
            <w:pPr>
              <w:jc w:val="center"/>
              <w:rPr>
                <w:rFonts w:ascii="Times New Roman" w:hAnsi="Times New Roman" w:cs="Times New Roman"/>
                <w:sz w:val="22"/>
                <w:szCs w:val="22"/>
              </w:rPr>
            </w:pPr>
          </w:p>
        </w:tc>
        <w:tc>
          <w:tcPr>
            <w:tcW w:w="1440" w:type="dxa"/>
          </w:tcPr>
          <w:p w14:paraId="57805323" w14:textId="77777777" w:rsidR="00F23F10" w:rsidRPr="0064500B" w:rsidRDefault="00F23F10" w:rsidP="00DF1116">
            <w:pPr>
              <w:jc w:val="center"/>
              <w:rPr>
                <w:rFonts w:ascii="Times New Roman" w:hAnsi="Times New Roman" w:cs="Times New Roman"/>
                <w:sz w:val="22"/>
                <w:szCs w:val="22"/>
              </w:rPr>
            </w:pPr>
          </w:p>
        </w:tc>
      </w:tr>
      <w:tr w:rsidR="00F23F10" w:rsidRPr="0064500B" w14:paraId="3B5DF522" w14:textId="77777777" w:rsidTr="00DF1116">
        <w:tc>
          <w:tcPr>
            <w:tcW w:w="5035" w:type="dxa"/>
          </w:tcPr>
          <w:p w14:paraId="0299EABB"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65CEB59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61846E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C650AD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6F44A4A5" w14:textId="77777777" w:rsidTr="00DF1116">
        <w:tc>
          <w:tcPr>
            <w:tcW w:w="5035" w:type="dxa"/>
          </w:tcPr>
          <w:p w14:paraId="1E91EC13"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5F1A5CC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0.63</w:t>
            </w:r>
          </w:p>
        </w:tc>
        <w:tc>
          <w:tcPr>
            <w:tcW w:w="1890" w:type="dxa"/>
            <w:vAlign w:val="bottom"/>
          </w:tcPr>
          <w:p w14:paraId="11655FB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[0.44, 0.91]</w:t>
            </w:r>
          </w:p>
        </w:tc>
        <w:tc>
          <w:tcPr>
            <w:tcW w:w="1440" w:type="dxa"/>
            <w:vAlign w:val="bottom"/>
          </w:tcPr>
          <w:p w14:paraId="7916804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0.013*</w:t>
            </w:r>
          </w:p>
        </w:tc>
      </w:tr>
      <w:tr w:rsidR="00F23F10" w:rsidRPr="0064500B" w14:paraId="395D9AB7" w14:textId="77777777" w:rsidTr="00DF1116">
        <w:tc>
          <w:tcPr>
            <w:tcW w:w="5035" w:type="dxa"/>
          </w:tcPr>
          <w:p w14:paraId="376D4142"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756D496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7CA6F39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[0.63, 1.33]</w:t>
            </w:r>
          </w:p>
        </w:tc>
        <w:tc>
          <w:tcPr>
            <w:tcW w:w="1440" w:type="dxa"/>
            <w:vAlign w:val="bottom"/>
          </w:tcPr>
          <w:p w14:paraId="2BDC315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0.642</w:t>
            </w:r>
          </w:p>
        </w:tc>
      </w:tr>
      <w:tr w:rsidR="00F23F10" w:rsidRPr="0064500B" w14:paraId="22503BAE" w14:textId="77777777" w:rsidTr="00DF1116">
        <w:tc>
          <w:tcPr>
            <w:tcW w:w="5035" w:type="dxa"/>
          </w:tcPr>
          <w:p w14:paraId="57053C97"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7EF24C1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305DE30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[0.57, 1.14]</w:t>
            </w:r>
          </w:p>
        </w:tc>
        <w:tc>
          <w:tcPr>
            <w:tcW w:w="1440" w:type="dxa"/>
            <w:vAlign w:val="bottom"/>
          </w:tcPr>
          <w:p w14:paraId="1CDB40C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0.222</w:t>
            </w:r>
          </w:p>
        </w:tc>
      </w:tr>
      <w:tr w:rsidR="00F23F10" w:rsidRPr="0064500B" w14:paraId="2C14EBAF" w14:textId="77777777" w:rsidTr="00DF1116">
        <w:tc>
          <w:tcPr>
            <w:tcW w:w="5035" w:type="dxa"/>
          </w:tcPr>
          <w:p w14:paraId="7B0E3695"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6B50F10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1B3C9AC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[1.01, 1.98]</w:t>
            </w:r>
          </w:p>
        </w:tc>
        <w:tc>
          <w:tcPr>
            <w:tcW w:w="1440" w:type="dxa"/>
            <w:vAlign w:val="bottom"/>
          </w:tcPr>
          <w:p w14:paraId="7F098A8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0.043*</w:t>
            </w:r>
          </w:p>
        </w:tc>
      </w:tr>
      <w:tr w:rsidR="00F23F10" w:rsidRPr="0064500B" w14:paraId="1FE1617A" w14:textId="77777777" w:rsidTr="00DF1116">
        <w:tc>
          <w:tcPr>
            <w:tcW w:w="5035" w:type="dxa"/>
          </w:tcPr>
          <w:p w14:paraId="39A275B6" w14:textId="77777777" w:rsidR="00F23F10" w:rsidRPr="0064500B" w:rsidRDefault="00F23F10" w:rsidP="00DF1116">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288A987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808D74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638109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F23F10" w:rsidRPr="0064500B" w14:paraId="4434475A" w14:textId="77777777" w:rsidTr="00DF1116">
        <w:tc>
          <w:tcPr>
            <w:tcW w:w="5035" w:type="dxa"/>
          </w:tcPr>
          <w:p w14:paraId="2465390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5A495B6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4B43FEB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[0.68, 0.91]</w:t>
            </w:r>
          </w:p>
        </w:tc>
        <w:tc>
          <w:tcPr>
            <w:tcW w:w="1440" w:type="dxa"/>
            <w:vAlign w:val="bottom"/>
          </w:tcPr>
          <w:p w14:paraId="0A8FA83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6E9E7594" w14:textId="77777777" w:rsidTr="00DF1116">
        <w:tc>
          <w:tcPr>
            <w:tcW w:w="5035" w:type="dxa"/>
          </w:tcPr>
          <w:p w14:paraId="24A2229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7B1594A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05F3D0E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[0.69, 0.96]</w:t>
            </w:r>
          </w:p>
        </w:tc>
        <w:tc>
          <w:tcPr>
            <w:tcW w:w="1440" w:type="dxa"/>
            <w:vAlign w:val="bottom"/>
          </w:tcPr>
          <w:p w14:paraId="75A24E3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p>
        </w:tc>
      </w:tr>
      <w:tr w:rsidR="00F23F10" w:rsidRPr="0064500B" w14:paraId="623B4B95" w14:textId="77777777" w:rsidTr="00DF1116">
        <w:tc>
          <w:tcPr>
            <w:tcW w:w="5035" w:type="dxa"/>
          </w:tcPr>
          <w:p w14:paraId="5011AF6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5183711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1.07</w:t>
            </w:r>
          </w:p>
        </w:tc>
        <w:tc>
          <w:tcPr>
            <w:tcW w:w="1890" w:type="dxa"/>
            <w:vAlign w:val="bottom"/>
          </w:tcPr>
          <w:p w14:paraId="3A9560CF"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 1.21]</w:t>
            </w:r>
          </w:p>
        </w:tc>
        <w:tc>
          <w:tcPr>
            <w:tcW w:w="1440" w:type="dxa"/>
            <w:vAlign w:val="bottom"/>
          </w:tcPr>
          <w:p w14:paraId="0FAFB18E"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0.27</w:t>
            </w:r>
          </w:p>
        </w:tc>
      </w:tr>
      <w:tr w:rsidR="00F23F10" w:rsidRPr="0064500B" w14:paraId="2CCFB46C" w14:textId="77777777" w:rsidTr="00DF1116">
        <w:tc>
          <w:tcPr>
            <w:tcW w:w="5035" w:type="dxa"/>
          </w:tcPr>
          <w:p w14:paraId="17CF7969"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0D71624D"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1.48</w:t>
            </w:r>
          </w:p>
        </w:tc>
        <w:tc>
          <w:tcPr>
            <w:tcW w:w="1890" w:type="dxa"/>
            <w:vAlign w:val="bottom"/>
          </w:tcPr>
          <w:p w14:paraId="51D4DD7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[1.14, 1.92]</w:t>
            </w:r>
          </w:p>
        </w:tc>
        <w:tc>
          <w:tcPr>
            <w:tcW w:w="1440" w:type="dxa"/>
            <w:vAlign w:val="bottom"/>
          </w:tcPr>
          <w:p w14:paraId="6E401E1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F23F10" w:rsidRPr="0064500B" w14:paraId="5EE9380E" w14:textId="77777777" w:rsidTr="00DF1116">
        <w:tc>
          <w:tcPr>
            <w:tcW w:w="5035" w:type="dxa"/>
          </w:tcPr>
          <w:p w14:paraId="37495925"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13EDA5F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1.20</w:t>
            </w:r>
          </w:p>
        </w:tc>
        <w:tc>
          <w:tcPr>
            <w:tcW w:w="1890" w:type="dxa"/>
            <w:vAlign w:val="bottom"/>
          </w:tcPr>
          <w:p w14:paraId="1F0530E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[0.80, 1.81]</w:t>
            </w:r>
          </w:p>
        </w:tc>
        <w:tc>
          <w:tcPr>
            <w:tcW w:w="1440" w:type="dxa"/>
            <w:vAlign w:val="bottom"/>
          </w:tcPr>
          <w:p w14:paraId="2530DF0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0.369</w:t>
            </w:r>
          </w:p>
        </w:tc>
      </w:tr>
      <w:tr w:rsidR="00F23F10" w:rsidRPr="0064500B" w14:paraId="3C6A687F" w14:textId="77777777" w:rsidTr="00DF1116">
        <w:tc>
          <w:tcPr>
            <w:tcW w:w="5035" w:type="dxa"/>
          </w:tcPr>
          <w:p w14:paraId="34185E7B"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25ED760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1.94</w:t>
            </w:r>
          </w:p>
        </w:tc>
        <w:tc>
          <w:tcPr>
            <w:tcW w:w="1890" w:type="dxa"/>
            <w:vAlign w:val="bottom"/>
          </w:tcPr>
          <w:p w14:paraId="21D54F6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 38.81]</w:t>
            </w:r>
          </w:p>
        </w:tc>
        <w:tc>
          <w:tcPr>
            <w:tcW w:w="1440" w:type="dxa"/>
            <w:vAlign w:val="bottom"/>
          </w:tcPr>
          <w:p w14:paraId="0F549F2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0.664</w:t>
            </w:r>
          </w:p>
        </w:tc>
      </w:tr>
      <w:tr w:rsidR="00F23F10" w:rsidRPr="0064500B" w14:paraId="487E1A7B" w14:textId="77777777" w:rsidTr="00DF1116">
        <w:tc>
          <w:tcPr>
            <w:tcW w:w="5035" w:type="dxa"/>
          </w:tcPr>
          <w:p w14:paraId="593794F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445BD1B4"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1.14</w:t>
            </w:r>
          </w:p>
        </w:tc>
        <w:tc>
          <w:tcPr>
            <w:tcW w:w="1890" w:type="dxa"/>
            <w:vAlign w:val="bottom"/>
          </w:tcPr>
          <w:p w14:paraId="1188C2C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[0.95, 1.36]</w:t>
            </w:r>
          </w:p>
        </w:tc>
        <w:tc>
          <w:tcPr>
            <w:tcW w:w="1440" w:type="dxa"/>
            <w:vAlign w:val="bottom"/>
          </w:tcPr>
          <w:p w14:paraId="46A524B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F23F10" w:rsidRPr="0064500B" w14:paraId="060F1EA3" w14:textId="77777777" w:rsidTr="00DF1116">
        <w:tc>
          <w:tcPr>
            <w:tcW w:w="5035" w:type="dxa"/>
          </w:tcPr>
          <w:p w14:paraId="28CABBA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Bone Metastases</w:t>
            </w:r>
          </w:p>
        </w:tc>
        <w:tc>
          <w:tcPr>
            <w:tcW w:w="1530" w:type="dxa"/>
            <w:vAlign w:val="bottom"/>
          </w:tcPr>
          <w:p w14:paraId="048D966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46D0227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[1.05, 1.55]</w:t>
            </w:r>
          </w:p>
        </w:tc>
        <w:tc>
          <w:tcPr>
            <w:tcW w:w="1440" w:type="dxa"/>
            <w:vAlign w:val="bottom"/>
          </w:tcPr>
          <w:p w14:paraId="39C64342"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F23F10" w:rsidRPr="0064500B" w14:paraId="4FFDF33C" w14:textId="77777777" w:rsidTr="00DF1116">
        <w:tc>
          <w:tcPr>
            <w:tcW w:w="5035" w:type="dxa"/>
          </w:tcPr>
          <w:p w14:paraId="0D16F6A9"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450161A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610BF63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[0.57, 0.98]</w:t>
            </w:r>
          </w:p>
        </w:tc>
        <w:tc>
          <w:tcPr>
            <w:tcW w:w="1440" w:type="dxa"/>
            <w:vAlign w:val="bottom"/>
          </w:tcPr>
          <w:p w14:paraId="22F299AB"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0.038*</w:t>
            </w:r>
          </w:p>
        </w:tc>
      </w:tr>
      <w:tr w:rsidR="00F23F10" w:rsidRPr="0064500B" w14:paraId="7BF3C36F" w14:textId="77777777" w:rsidTr="00DF1116">
        <w:tc>
          <w:tcPr>
            <w:tcW w:w="5035" w:type="dxa"/>
          </w:tcPr>
          <w:p w14:paraId="5C6934E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Other CNS Metastases</w:t>
            </w:r>
          </w:p>
        </w:tc>
        <w:tc>
          <w:tcPr>
            <w:tcW w:w="1530" w:type="dxa"/>
            <w:vAlign w:val="bottom"/>
          </w:tcPr>
          <w:p w14:paraId="4B1EDE7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0.30</w:t>
            </w:r>
          </w:p>
        </w:tc>
        <w:tc>
          <w:tcPr>
            <w:tcW w:w="1890" w:type="dxa"/>
            <w:vAlign w:val="bottom"/>
          </w:tcPr>
          <w:p w14:paraId="7A49CB6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[0.04, 2.56]</w:t>
            </w:r>
          </w:p>
        </w:tc>
        <w:tc>
          <w:tcPr>
            <w:tcW w:w="1440" w:type="dxa"/>
            <w:vAlign w:val="bottom"/>
          </w:tcPr>
          <w:p w14:paraId="7C0C3901"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0.272</w:t>
            </w:r>
          </w:p>
        </w:tc>
      </w:tr>
      <w:tr w:rsidR="00F23F10" w:rsidRPr="0064500B" w14:paraId="3A37B5F1" w14:textId="77777777" w:rsidTr="00DF1116">
        <w:tc>
          <w:tcPr>
            <w:tcW w:w="5035" w:type="dxa"/>
          </w:tcPr>
          <w:p w14:paraId="519D8511"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2306ADE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1.49</w:t>
            </w:r>
          </w:p>
        </w:tc>
        <w:tc>
          <w:tcPr>
            <w:tcW w:w="1890" w:type="dxa"/>
            <w:vAlign w:val="bottom"/>
          </w:tcPr>
          <w:p w14:paraId="524935E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[1.07, 2.07]</w:t>
            </w:r>
          </w:p>
        </w:tc>
        <w:tc>
          <w:tcPr>
            <w:tcW w:w="1440" w:type="dxa"/>
            <w:vAlign w:val="bottom"/>
          </w:tcPr>
          <w:p w14:paraId="5DA5BC5A"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0.018*</w:t>
            </w:r>
          </w:p>
        </w:tc>
      </w:tr>
      <w:tr w:rsidR="00F23F10" w:rsidRPr="0064500B" w14:paraId="1FCDBA9B" w14:textId="77777777" w:rsidTr="00DF1116">
        <w:tc>
          <w:tcPr>
            <w:tcW w:w="5035" w:type="dxa"/>
          </w:tcPr>
          <w:p w14:paraId="064BB1F3"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20F6712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295E94C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[0.41, 1.31]</w:t>
            </w:r>
          </w:p>
        </w:tc>
        <w:tc>
          <w:tcPr>
            <w:tcW w:w="1440" w:type="dxa"/>
            <w:vAlign w:val="bottom"/>
          </w:tcPr>
          <w:p w14:paraId="2C7F041E"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0.296</w:t>
            </w:r>
          </w:p>
        </w:tc>
      </w:tr>
      <w:tr w:rsidR="00F23F10" w:rsidRPr="0064500B" w14:paraId="26080C9F" w14:textId="77777777" w:rsidTr="00DF1116">
        <w:tc>
          <w:tcPr>
            <w:tcW w:w="5035" w:type="dxa"/>
          </w:tcPr>
          <w:p w14:paraId="327C9FA1"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7204BCBA"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3AC9123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[0.48, 0.84]</w:t>
            </w:r>
          </w:p>
        </w:tc>
        <w:tc>
          <w:tcPr>
            <w:tcW w:w="1440" w:type="dxa"/>
            <w:vAlign w:val="bottom"/>
          </w:tcPr>
          <w:p w14:paraId="4ECCE8B3"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F23F10" w:rsidRPr="0064500B" w14:paraId="5E1187DE" w14:textId="77777777" w:rsidTr="00DF1116">
        <w:tc>
          <w:tcPr>
            <w:tcW w:w="5035" w:type="dxa"/>
          </w:tcPr>
          <w:p w14:paraId="1DD8F154"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26AED485"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1C1BC43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[0.93, 1.84]</w:t>
            </w:r>
          </w:p>
        </w:tc>
        <w:tc>
          <w:tcPr>
            <w:tcW w:w="1440" w:type="dxa"/>
            <w:vAlign w:val="bottom"/>
          </w:tcPr>
          <w:p w14:paraId="704339E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0.124</w:t>
            </w:r>
          </w:p>
        </w:tc>
      </w:tr>
      <w:tr w:rsidR="00F23F10" w:rsidRPr="0064500B" w14:paraId="2A5B8235" w14:textId="77777777" w:rsidTr="00DF1116">
        <w:tc>
          <w:tcPr>
            <w:tcW w:w="5035" w:type="dxa"/>
          </w:tcPr>
          <w:p w14:paraId="619642F6"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5C93C61C"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2C240BD8"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[0.90, 1.15]</w:t>
            </w:r>
          </w:p>
        </w:tc>
        <w:tc>
          <w:tcPr>
            <w:tcW w:w="1440" w:type="dxa"/>
            <w:vAlign w:val="bottom"/>
          </w:tcPr>
          <w:p w14:paraId="7DE737F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0.754</w:t>
            </w:r>
          </w:p>
        </w:tc>
      </w:tr>
      <w:tr w:rsidR="00F23F10" w:rsidRPr="0064500B" w14:paraId="5EBE37B8" w14:textId="77777777" w:rsidTr="00DF1116">
        <w:tc>
          <w:tcPr>
            <w:tcW w:w="5035" w:type="dxa"/>
          </w:tcPr>
          <w:p w14:paraId="139F05FF"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56B5B9D6"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14A73B6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[0.80, 1.55]</w:t>
            </w:r>
          </w:p>
        </w:tc>
        <w:tc>
          <w:tcPr>
            <w:tcW w:w="1440" w:type="dxa"/>
            <w:vAlign w:val="bottom"/>
          </w:tcPr>
          <w:p w14:paraId="6E9ED780" w14:textId="77777777" w:rsidR="00F23F10" w:rsidRPr="0064500B" w:rsidRDefault="00F23F10" w:rsidP="00DF1116">
            <w:pPr>
              <w:jc w:val="center"/>
              <w:rPr>
                <w:rFonts w:ascii="Times New Roman" w:hAnsi="Times New Roman" w:cs="Times New Roman"/>
                <w:b/>
                <w:bCs/>
                <w:sz w:val="22"/>
                <w:szCs w:val="22"/>
              </w:rPr>
            </w:pPr>
            <w:r w:rsidRPr="0064500B">
              <w:rPr>
                <w:rFonts w:ascii="Times New Roman" w:hAnsi="Times New Roman" w:cs="Times New Roman"/>
                <w:sz w:val="22"/>
                <w:szCs w:val="22"/>
              </w:rPr>
              <w:t>0.516</w:t>
            </w:r>
          </w:p>
        </w:tc>
      </w:tr>
      <w:tr w:rsidR="00F23F10" w:rsidRPr="0064500B" w14:paraId="44C07E78" w14:textId="77777777" w:rsidTr="00DF1116">
        <w:tc>
          <w:tcPr>
            <w:tcW w:w="5035" w:type="dxa"/>
          </w:tcPr>
          <w:p w14:paraId="426C6F2D"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54F1E950"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0.98</w:t>
            </w:r>
          </w:p>
        </w:tc>
        <w:tc>
          <w:tcPr>
            <w:tcW w:w="1890" w:type="dxa"/>
            <w:vAlign w:val="bottom"/>
          </w:tcPr>
          <w:p w14:paraId="5F908557"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[0.82, 1.16]</w:t>
            </w:r>
          </w:p>
        </w:tc>
        <w:tc>
          <w:tcPr>
            <w:tcW w:w="1440" w:type="dxa"/>
            <w:vAlign w:val="bottom"/>
          </w:tcPr>
          <w:p w14:paraId="46584E4B"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0.783</w:t>
            </w:r>
          </w:p>
        </w:tc>
      </w:tr>
      <w:tr w:rsidR="00F23F10" w:rsidRPr="0064500B" w14:paraId="2B3DBCBE" w14:textId="77777777" w:rsidTr="00DF1116">
        <w:tc>
          <w:tcPr>
            <w:tcW w:w="5035" w:type="dxa"/>
          </w:tcPr>
          <w:p w14:paraId="27C098AA" w14:textId="77777777" w:rsidR="00F23F10" w:rsidRPr="0064500B" w:rsidRDefault="00F23F10" w:rsidP="00DF1116">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22AD67C9"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71733C12"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[0.88, 2.31]</w:t>
            </w:r>
          </w:p>
        </w:tc>
        <w:tc>
          <w:tcPr>
            <w:tcW w:w="1440" w:type="dxa"/>
            <w:vAlign w:val="bottom"/>
          </w:tcPr>
          <w:p w14:paraId="6CD46543" w14:textId="77777777" w:rsidR="00F23F10" w:rsidRPr="0064500B" w:rsidRDefault="00F23F10" w:rsidP="00DF1116">
            <w:pPr>
              <w:jc w:val="center"/>
              <w:rPr>
                <w:rFonts w:ascii="Times New Roman" w:hAnsi="Times New Roman" w:cs="Times New Roman"/>
                <w:sz w:val="22"/>
                <w:szCs w:val="22"/>
              </w:rPr>
            </w:pPr>
            <w:r w:rsidRPr="0064500B">
              <w:rPr>
                <w:rFonts w:ascii="Times New Roman" w:hAnsi="Times New Roman" w:cs="Times New Roman"/>
                <w:sz w:val="22"/>
                <w:szCs w:val="22"/>
              </w:rPr>
              <w:t>0.152</w:t>
            </w:r>
          </w:p>
        </w:tc>
      </w:tr>
    </w:tbl>
    <w:p w14:paraId="7A7E932C" w14:textId="77777777" w:rsidR="00F23F10" w:rsidRPr="00223C21" w:rsidRDefault="00F23F10" w:rsidP="00F23F10">
      <w:pPr>
        <w:rPr>
          <w:rFonts w:ascii="Times New Roman" w:hAnsi="Times New Roman" w:cs="Times New Roman"/>
          <w:b/>
          <w:bCs/>
          <w:sz w:val="22"/>
          <w:szCs w:val="22"/>
        </w:rPr>
      </w:pPr>
      <w:r w:rsidRPr="00223C21">
        <w:rPr>
          <w:rFonts w:ascii="Times New Roman" w:hAnsi="Times New Roman" w:cs="Times New Roman"/>
          <w:b/>
          <w:bCs/>
          <w:sz w:val="22"/>
          <w:szCs w:val="22"/>
        </w:rPr>
        <w:t>Table B2: Odds ratios derived from logistic regression relating covariates to risk of mortality within 12 months from treatment initiation. N/A indicates that covariate was excluded from model due to collinearity or because covariate was perfect predictor of outcome. Only patients with reported PD-L1 were included in the model. * = significant at the 0.05 level. **=significant at the 0.01 level.</w:t>
      </w:r>
    </w:p>
    <w:p w14:paraId="64E0EA21" w14:textId="77777777" w:rsidR="00F23F10" w:rsidRDefault="00F23F10" w:rsidP="00F23F10">
      <w:pPr>
        <w:rPr>
          <w:rFonts w:ascii="Times New Roman" w:hAnsi="Times New Roman" w:cs="Times New Roman"/>
          <w:b/>
          <w:bCs/>
        </w:rPr>
      </w:pPr>
    </w:p>
    <w:p w14:paraId="2382EA74" w14:textId="77777777" w:rsidR="00F23F10" w:rsidRDefault="00F23F10" w:rsidP="00F23F10">
      <w:pPr>
        <w:rPr>
          <w:rFonts w:ascii="Times New Roman" w:hAnsi="Times New Roman" w:cs="Times New Roman"/>
          <w:b/>
          <w:bCs/>
        </w:rPr>
      </w:pPr>
    </w:p>
    <w:p w14:paraId="70691E48" w14:textId="77777777" w:rsidR="00F23F10" w:rsidRDefault="00F23F10" w:rsidP="00F23F10">
      <w:pPr>
        <w:rPr>
          <w:rFonts w:ascii="Times New Roman" w:hAnsi="Times New Roman" w:cs="Times New Roman"/>
          <w:b/>
          <w:bCs/>
        </w:rPr>
      </w:pPr>
    </w:p>
    <w:p w14:paraId="0BBBAE90" w14:textId="77777777" w:rsidR="00F23F10" w:rsidRPr="00900E96" w:rsidRDefault="00F23F10" w:rsidP="00F23F10">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2160"/>
        <w:gridCol w:w="1710"/>
        <w:gridCol w:w="1352"/>
      </w:tblGrid>
      <w:tr w:rsidR="00F23F10" w14:paraId="07345BCB" w14:textId="77777777" w:rsidTr="00DF1116">
        <w:tc>
          <w:tcPr>
            <w:tcW w:w="4675" w:type="dxa"/>
          </w:tcPr>
          <w:p w14:paraId="3A248E46"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b/>
                <w:bCs/>
                <w:sz w:val="22"/>
                <w:szCs w:val="22"/>
              </w:rPr>
              <w:lastRenderedPageBreak/>
              <w:t>Covariate</w:t>
            </w:r>
            <w:r>
              <w:rPr>
                <w:rFonts w:ascii="Times New Roman" w:hAnsi="Times New Roman" w:cs="Times New Roman"/>
                <w:b/>
                <w:bCs/>
                <w:sz w:val="22"/>
                <w:szCs w:val="22"/>
              </w:rPr>
              <w:t xml:space="preserve"> (n=5858)</w:t>
            </w:r>
          </w:p>
        </w:tc>
        <w:tc>
          <w:tcPr>
            <w:tcW w:w="2160" w:type="dxa"/>
          </w:tcPr>
          <w:p w14:paraId="2772E39B"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Odds Ratio</w:t>
            </w:r>
          </w:p>
        </w:tc>
        <w:tc>
          <w:tcPr>
            <w:tcW w:w="1710" w:type="dxa"/>
          </w:tcPr>
          <w:p w14:paraId="7D92726B"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95% CI</w:t>
            </w:r>
          </w:p>
        </w:tc>
        <w:tc>
          <w:tcPr>
            <w:tcW w:w="1352" w:type="dxa"/>
          </w:tcPr>
          <w:p w14:paraId="763C6D27"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p-value</w:t>
            </w:r>
          </w:p>
        </w:tc>
      </w:tr>
      <w:tr w:rsidR="00F23F10" w14:paraId="4D524044" w14:textId="77777777" w:rsidTr="00DF1116">
        <w:tc>
          <w:tcPr>
            <w:tcW w:w="4675" w:type="dxa"/>
            <w:vAlign w:val="bottom"/>
          </w:tcPr>
          <w:p w14:paraId="7EB24080"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b/>
                <w:bCs/>
                <w:sz w:val="22"/>
                <w:szCs w:val="22"/>
              </w:rPr>
              <w:t>ECOG</w:t>
            </w:r>
          </w:p>
        </w:tc>
        <w:tc>
          <w:tcPr>
            <w:tcW w:w="2160" w:type="dxa"/>
            <w:vAlign w:val="bottom"/>
          </w:tcPr>
          <w:p w14:paraId="176172D3" w14:textId="77777777" w:rsidR="00F23F10" w:rsidRPr="000653F2" w:rsidRDefault="00F23F10" w:rsidP="00DF1116">
            <w:pPr>
              <w:jc w:val="center"/>
              <w:rPr>
                <w:rFonts w:ascii="Times New Roman" w:hAnsi="Times New Roman" w:cs="Times New Roman"/>
                <w:sz w:val="22"/>
                <w:szCs w:val="22"/>
              </w:rPr>
            </w:pPr>
          </w:p>
        </w:tc>
        <w:tc>
          <w:tcPr>
            <w:tcW w:w="1710" w:type="dxa"/>
            <w:vAlign w:val="bottom"/>
          </w:tcPr>
          <w:p w14:paraId="107ED9F4" w14:textId="77777777" w:rsidR="00F23F10" w:rsidRPr="000653F2" w:rsidRDefault="00F23F10" w:rsidP="00DF1116">
            <w:pPr>
              <w:jc w:val="center"/>
              <w:rPr>
                <w:rFonts w:ascii="Times New Roman" w:hAnsi="Times New Roman" w:cs="Times New Roman"/>
                <w:sz w:val="22"/>
                <w:szCs w:val="22"/>
              </w:rPr>
            </w:pPr>
          </w:p>
        </w:tc>
        <w:tc>
          <w:tcPr>
            <w:tcW w:w="1352" w:type="dxa"/>
            <w:vAlign w:val="bottom"/>
          </w:tcPr>
          <w:p w14:paraId="6D7C1C30" w14:textId="77777777" w:rsidR="00F23F10" w:rsidRPr="000653F2" w:rsidRDefault="00F23F10" w:rsidP="00DF1116">
            <w:pPr>
              <w:jc w:val="center"/>
              <w:rPr>
                <w:rFonts w:ascii="Times New Roman" w:hAnsi="Times New Roman" w:cs="Times New Roman"/>
                <w:sz w:val="22"/>
                <w:szCs w:val="22"/>
              </w:rPr>
            </w:pPr>
          </w:p>
        </w:tc>
      </w:tr>
      <w:tr w:rsidR="00F23F10" w14:paraId="62E379E0" w14:textId="77777777" w:rsidTr="00DF1116">
        <w:tc>
          <w:tcPr>
            <w:tcW w:w="4675" w:type="dxa"/>
            <w:vAlign w:val="bottom"/>
          </w:tcPr>
          <w:p w14:paraId="67786105"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0</w:t>
            </w:r>
          </w:p>
        </w:tc>
        <w:tc>
          <w:tcPr>
            <w:tcW w:w="2160" w:type="dxa"/>
            <w:vAlign w:val="bottom"/>
          </w:tcPr>
          <w:p w14:paraId="102EE16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0.98</w:t>
            </w:r>
          </w:p>
        </w:tc>
        <w:tc>
          <w:tcPr>
            <w:tcW w:w="1710" w:type="dxa"/>
            <w:vAlign w:val="bottom"/>
          </w:tcPr>
          <w:p w14:paraId="7188CA3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[0.67, 1.45]</w:t>
            </w:r>
          </w:p>
        </w:tc>
        <w:tc>
          <w:tcPr>
            <w:tcW w:w="1352" w:type="dxa"/>
            <w:vAlign w:val="bottom"/>
          </w:tcPr>
          <w:p w14:paraId="27C2452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0.928</w:t>
            </w:r>
          </w:p>
        </w:tc>
      </w:tr>
      <w:tr w:rsidR="00F23F10" w14:paraId="34E9E13F" w14:textId="77777777" w:rsidTr="00DF1116">
        <w:tc>
          <w:tcPr>
            <w:tcW w:w="4675" w:type="dxa"/>
            <w:vAlign w:val="bottom"/>
          </w:tcPr>
          <w:p w14:paraId="4BC7739F"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1</w:t>
            </w:r>
          </w:p>
        </w:tc>
        <w:tc>
          <w:tcPr>
            <w:tcW w:w="2160" w:type="dxa"/>
            <w:vAlign w:val="bottom"/>
          </w:tcPr>
          <w:p w14:paraId="3DAB6E28"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0.89</w:t>
            </w:r>
          </w:p>
        </w:tc>
        <w:tc>
          <w:tcPr>
            <w:tcW w:w="1710" w:type="dxa"/>
            <w:vAlign w:val="bottom"/>
          </w:tcPr>
          <w:p w14:paraId="74ADD4BC"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[0.63, 1.24]</w:t>
            </w:r>
          </w:p>
        </w:tc>
        <w:tc>
          <w:tcPr>
            <w:tcW w:w="1352" w:type="dxa"/>
            <w:vAlign w:val="bottom"/>
          </w:tcPr>
          <w:p w14:paraId="4BC73931"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0.485</w:t>
            </w:r>
          </w:p>
        </w:tc>
      </w:tr>
      <w:tr w:rsidR="00F23F10" w14:paraId="29FC19A5" w14:textId="77777777" w:rsidTr="00DF1116">
        <w:tc>
          <w:tcPr>
            <w:tcW w:w="4675" w:type="dxa"/>
            <w:vAlign w:val="bottom"/>
          </w:tcPr>
          <w:p w14:paraId="0B72FC91"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2</w:t>
            </w:r>
          </w:p>
        </w:tc>
        <w:tc>
          <w:tcPr>
            <w:tcW w:w="2160" w:type="dxa"/>
            <w:vAlign w:val="bottom"/>
          </w:tcPr>
          <w:p w14:paraId="554FEF8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1.3</w:t>
            </w:r>
          </w:p>
        </w:tc>
        <w:tc>
          <w:tcPr>
            <w:tcW w:w="1710" w:type="dxa"/>
            <w:vAlign w:val="bottom"/>
          </w:tcPr>
          <w:p w14:paraId="76A44E3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 1.86]</w:t>
            </w:r>
          </w:p>
        </w:tc>
        <w:tc>
          <w:tcPr>
            <w:tcW w:w="1352" w:type="dxa"/>
            <w:vAlign w:val="bottom"/>
          </w:tcPr>
          <w:p w14:paraId="1859040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0.162</w:t>
            </w:r>
          </w:p>
        </w:tc>
      </w:tr>
      <w:tr w:rsidR="00F23F10" w14:paraId="05D5CA92" w14:textId="77777777" w:rsidTr="00DF1116">
        <w:tc>
          <w:tcPr>
            <w:tcW w:w="4675" w:type="dxa"/>
            <w:vAlign w:val="bottom"/>
          </w:tcPr>
          <w:p w14:paraId="4770A303"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3</w:t>
            </w:r>
          </w:p>
        </w:tc>
        <w:tc>
          <w:tcPr>
            <w:tcW w:w="2160" w:type="dxa"/>
            <w:vAlign w:val="bottom"/>
          </w:tcPr>
          <w:p w14:paraId="472A7C49"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1.2</w:t>
            </w:r>
          </w:p>
        </w:tc>
        <w:tc>
          <w:tcPr>
            <w:tcW w:w="1710" w:type="dxa"/>
            <w:vAlign w:val="bottom"/>
          </w:tcPr>
          <w:p w14:paraId="43EEE05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[0.8, 1.81]</w:t>
            </w:r>
          </w:p>
        </w:tc>
        <w:tc>
          <w:tcPr>
            <w:tcW w:w="1352" w:type="dxa"/>
            <w:vAlign w:val="bottom"/>
          </w:tcPr>
          <w:p w14:paraId="3E20A7E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0.378</w:t>
            </w:r>
          </w:p>
        </w:tc>
      </w:tr>
      <w:tr w:rsidR="00F23F10" w14:paraId="09D2FDBB" w14:textId="77777777" w:rsidTr="00DF1116">
        <w:tc>
          <w:tcPr>
            <w:tcW w:w="4675" w:type="dxa"/>
            <w:vAlign w:val="bottom"/>
          </w:tcPr>
          <w:p w14:paraId="75C8F65D"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4</w:t>
            </w:r>
          </w:p>
        </w:tc>
        <w:tc>
          <w:tcPr>
            <w:tcW w:w="2160" w:type="dxa"/>
            <w:vAlign w:val="bottom"/>
          </w:tcPr>
          <w:p w14:paraId="39A037E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1.05</w:t>
            </w:r>
          </w:p>
        </w:tc>
        <w:tc>
          <w:tcPr>
            <w:tcW w:w="1710" w:type="dxa"/>
            <w:vAlign w:val="bottom"/>
          </w:tcPr>
          <w:p w14:paraId="528CBABB"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[0.42, 2.64]</w:t>
            </w:r>
          </w:p>
        </w:tc>
        <w:tc>
          <w:tcPr>
            <w:tcW w:w="1352" w:type="dxa"/>
            <w:vAlign w:val="bottom"/>
          </w:tcPr>
          <w:p w14:paraId="7BE48BC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0.918</w:t>
            </w:r>
          </w:p>
        </w:tc>
      </w:tr>
      <w:tr w:rsidR="00F23F10" w14:paraId="2132518D" w14:textId="77777777" w:rsidTr="00DF1116">
        <w:tc>
          <w:tcPr>
            <w:tcW w:w="4675" w:type="dxa"/>
            <w:vAlign w:val="bottom"/>
          </w:tcPr>
          <w:p w14:paraId="7E5C9777"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sz w:val="22"/>
                <w:szCs w:val="22"/>
              </w:rPr>
              <w:t>Squamous Cell Histology</w:t>
            </w:r>
          </w:p>
        </w:tc>
        <w:tc>
          <w:tcPr>
            <w:tcW w:w="2160" w:type="dxa"/>
            <w:vAlign w:val="bottom"/>
          </w:tcPr>
          <w:p w14:paraId="412BBAB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1.01</w:t>
            </w:r>
          </w:p>
        </w:tc>
        <w:tc>
          <w:tcPr>
            <w:tcW w:w="1710" w:type="dxa"/>
            <w:vAlign w:val="bottom"/>
          </w:tcPr>
          <w:p w14:paraId="45A63247"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[0.58, 1.76]</w:t>
            </w:r>
          </w:p>
        </w:tc>
        <w:tc>
          <w:tcPr>
            <w:tcW w:w="1352" w:type="dxa"/>
            <w:vAlign w:val="bottom"/>
          </w:tcPr>
          <w:p w14:paraId="13E3B20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0.964</w:t>
            </w:r>
          </w:p>
        </w:tc>
      </w:tr>
      <w:tr w:rsidR="00F23F10" w14:paraId="18B05C8A" w14:textId="77777777" w:rsidTr="00DF1116">
        <w:tc>
          <w:tcPr>
            <w:tcW w:w="4675" w:type="dxa"/>
            <w:vAlign w:val="bottom"/>
          </w:tcPr>
          <w:p w14:paraId="226F43E0"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sz w:val="22"/>
                <w:szCs w:val="22"/>
              </w:rPr>
              <w:t>Nonsquamous Cell Histology</w:t>
            </w:r>
          </w:p>
        </w:tc>
        <w:tc>
          <w:tcPr>
            <w:tcW w:w="2160" w:type="dxa"/>
            <w:vAlign w:val="bottom"/>
          </w:tcPr>
          <w:p w14:paraId="218B9DF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w:t>
            </w:r>
          </w:p>
        </w:tc>
        <w:tc>
          <w:tcPr>
            <w:tcW w:w="1710" w:type="dxa"/>
            <w:vAlign w:val="bottom"/>
          </w:tcPr>
          <w:p w14:paraId="0437484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[0.59, 1.71]</w:t>
            </w:r>
          </w:p>
        </w:tc>
        <w:tc>
          <w:tcPr>
            <w:tcW w:w="1352" w:type="dxa"/>
            <w:vAlign w:val="bottom"/>
          </w:tcPr>
          <w:p w14:paraId="57DB71FA"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0.995</w:t>
            </w:r>
          </w:p>
        </w:tc>
      </w:tr>
      <w:tr w:rsidR="00F23F10" w14:paraId="114ADADE" w14:textId="77777777" w:rsidTr="00DF1116">
        <w:tc>
          <w:tcPr>
            <w:tcW w:w="4675" w:type="dxa"/>
            <w:vAlign w:val="bottom"/>
          </w:tcPr>
          <w:p w14:paraId="40DAD002"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sz w:val="22"/>
                <w:szCs w:val="22"/>
              </w:rPr>
              <w:t>PD-L1 Absolute Percent Staining</w:t>
            </w:r>
          </w:p>
        </w:tc>
        <w:tc>
          <w:tcPr>
            <w:tcW w:w="2160" w:type="dxa"/>
            <w:vAlign w:val="bottom"/>
          </w:tcPr>
          <w:p w14:paraId="256AA73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2.32</w:t>
            </w:r>
          </w:p>
        </w:tc>
        <w:tc>
          <w:tcPr>
            <w:tcW w:w="1710" w:type="dxa"/>
            <w:vAlign w:val="bottom"/>
          </w:tcPr>
          <w:p w14:paraId="079D64D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[1.11, 4.88]</w:t>
            </w:r>
          </w:p>
        </w:tc>
        <w:tc>
          <w:tcPr>
            <w:tcW w:w="1352" w:type="dxa"/>
            <w:vAlign w:val="bottom"/>
          </w:tcPr>
          <w:p w14:paraId="3C332623"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0.026*</w:t>
            </w:r>
          </w:p>
        </w:tc>
      </w:tr>
      <w:tr w:rsidR="00F23F10" w14:paraId="737D52F3" w14:textId="77777777" w:rsidTr="00DF1116">
        <w:tc>
          <w:tcPr>
            <w:tcW w:w="4675" w:type="dxa"/>
            <w:vAlign w:val="bottom"/>
          </w:tcPr>
          <w:p w14:paraId="7FBB3B6E"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 xml:space="preserve">PD-L1 </w:t>
            </w:r>
            <w:r>
              <w:rPr>
                <w:rFonts w:ascii="Times New Roman" w:hAnsi="Times New Roman" w:cs="Times New Roman"/>
                <w:sz w:val="22"/>
                <w:szCs w:val="22"/>
              </w:rPr>
              <w:t>≥</w:t>
            </w:r>
            <w:r w:rsidRPr="000653F2">
              <w:rPr>
                <w:rFonts w:ascii="Times New Roman" w:hAnsi="Times New Roman" w:cs="Times New Roman"/>
                <w:sz w:val="22"/>
                <w:szCs w:val="22"/>
              </w:rPr>
              <w:t>50%</w:t>
            </w:r>
          </w:p>
        </w:tc>
        <w:tc>
          <w:tcPr>
            <w:tcW w:w="2160" w:type="dxa"/>
            <w:vAlign w:val="bottom"/>
          </w:tcPr>
          <w:p w14:paraId="4CE3E16C"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4.02</w:t>
            </w:r>
          </w:p>
        </w:tc>
        <w:tc>
          <w:tcPr>
            <w:tcW w:w="1710" w:type="dxa"/>
            <w:vAlign w:val="bottom"/>
          </w:tcPr>
          <w:p w14:paraId="5D4BCCD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[2.29, 7.06]</w:t>
            </w:r>
          </w:p>
        </w:tc>
        <w:tc>
          <w:tcPr>
            <w:tcW w:w="1352" w:type="dxa"/>
            <w:vAlign w:val="bottom"/>
          </w:tcPr>
          <w:p w14:paraId="3FFD4CEF"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5B4A150B" w14:textId="77777777" w:rsidTr="00DF1116">
        <w:tc>
          <w:tcPr>
            <w:tcW w:w="4675" w:type="dxa"/>
            <w:vAlign w:val="bottom"/>
          </w:tcPr>
          <w:p w14:paraId="29E42439"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Ethnicity</w:t>
            </w:r>
          </w:p>
        </w:tc>
        <w:tc>
          <w:tcPr>
            <w:tcW w:w="2160" w:type="dxa"/>
            <w:vAlign w:val="bottom"/>
          </w:tcPr>
          <w:p w14:paraId="304E606C"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w:t>
            </w:r>
          </w:p>
        </w:tc>
        <w:tc>
          <w:tcPr>
            <w:tcW w:w="1710" w:type="dxa"/>
            <w:vAlign w:val="bottom"/>
          </w:tcPr>
          <w:p w14:paraId="49D5CE2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[0.48, 1.67]</w:t>
            </w:r>
          </w:p>
        </w:tc>
        <w:tc>
          <w:tcPr>
            <w:tcW w:w="1352" w:type="dxa"/>
            <w:vAlign w:val="bottom"/>
          </w:tcPr>
          <w:p w14:paraId="2A535E01"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0.727</w:t>
            </w:r>
          </w:p>
        </w:tc>
      </w:tr>
      <w:tr w:rsidR="00F23F10" w14:paraId="3CEDA992" w14:textId="77777777" w:rsidTr="00DF1116">
        <w:tc>
          <w:tcPr>
            <w:tcW w:w="4675" w:type="dxa"/>
            <w:vAlign w:val="bottom"/>
          </w:tcPr>
          <w:p w14:paraId="4416282E"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Log (years between diagnosis year and 2022)</w:t>
            </w:r>
          </w:p>
        </w:tc>
        <w:tc>
          <w:tcPr>
            <w:tcW w:w="2160" w:type="dxa"/>
            <w:vAlign w:val="bottom"/>
          </w:tcPr>
          <w:p w14:paraId="211036BE"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0.71</w:t>
            </w:r>
          </w:p>
        </w:tc>
        <w:tc>
          <w:tcPr>
            <w:tcW w:w="1710" w:type="dxa"/>
            <w:vAlign w:val="bottom"/>
          </w:tcPr>
          <w:p w14:paraId="0610DC3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[0.66, 0.76]</w:t>
            </w:r>
          </w:p>
        </w:tc>
        <w:tc>
          <w:tcPr>
            <w:tcW w:w="1352" w:type="dxa"/>
            <w:vAlign w:val="bottom"/>
          </w:tcPr>
          <w:p w14:paraId="4FDBC3A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7A41CAC2" w14:textId="77777777" w:rsidTr="00DF1116">
        <w:tc>
          <w:tcPr>
            <w:tcW w:w="4675" w:type="dxa"/>
            <w:vAlign w:val="bottom"/>
          </w:tcPr>
          <w:p w14:paraId="048F1FF5"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sz w:val="22"/>
                <w:szCs w:val="22"/>
              </w:rPr>
              <w:t>Log (Age at Diagnosis)</w:t>
            </w:r>
          </w:p>
        </w:tc>
        <w:tc>
          <w:tcPr>
            <w:tcW w:w="2160" w:type="dxa"/>
            <w:vAlign w:val="bottom"/>
          </w:tcPr>
          <w:p w14:paraId="01C9AC49"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8.68</w:t>
            </w:r>
          </w:p>
        </w:tc>
        <w:tc>
          <w:tcPr>
            <w:tcW w:w="1710" w:type="dxa"/>
            <w:vAlign w:val="bottom"/>
          </w:tcPr>
          <w:p w14:paraId="30E31B6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[4.05, 18.57]</w:t>
            </w:r>
          </w:p>
        </w:tc>
        <w:tc>
          <w:tcPr>
            <w:tcW w:w="1352" w:type="dxa"/>
            <w:vAlign w:val="bottom"/>
          </w:tcPr>
          <w:p w14:paraId="139FF334"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39D7864B" w14:textId="77777777" w:rsidTr="00DF1116">
        <w:tc>
          <w:tcPr>
            <w:tcW w:w="4675" w:type="dxa"/>
            <w:vAlign w:val="bottom"/>
          </w:tcPr>
          <w:p w14:paraId="490C6F82"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b/>
                <w:bCs/>
                <w:sz w:val="22"/>
                <w:szCs w:val="22"/>
              </w:rPr>
              <w:t>Self-Identified Race</w:t>
            </w:r>
          </w:p>
        </w:tc>
        <w:tc>
          <w:tcPr>
            <w:tcW w:w="2160" w:type="dxa"/>
            <w:vAlign w:val="bottom"/>
          </w:tcPr>
          <w:p w14:paraId="7D1EB1CE" w14:textId="77777777" w:rsidR="00F23F10" w:rsidRPr="000653F2" w:rsidRDefault="00F23F10" w:rsidP="00DF1116">
            <w:pPr>
              <w:jc w:val="center"/>
              <w:rPr>
                <w:rFonts w:ascii="Times New Roman" w:hAnsi="Times New Roman" w:cs="Times New Roman"/>
                <w:sz w:val="22"/>
                <w:szCs w:val="22"/>
              </w:rPr>
            </w:pPr>
          </w:p>
        </w:tc>
        <w:tc>
          <w:tcPr>
            <w:tcW w:w="1710" w:type="dxa"/>
            <w:vAlign w:val="bottom"/>
          </w:tcPr>
          <w:p w14:paraId="1D98150A" w14:textId="77777777" w:rsidR="00F23F10" w:rsidRPr="000653F2" w:rsidRDefault="00F23F10" w:rsidP="00DF1116">
            <w:pPr>
              <w:jc w:val="center"/>
              <w:rPr>
                <w:rFonts w:ascii="Times New Roman" w:hAnsi="Times New Roman" w:cs="Times New Roman"/>
                <w:sz w:val="22"/>
                <w:szCs w:val="22"/>
              </w:rPr>
            </w:pPr>
          </w:p>
        </w:tc>
        <w:tc>
          <w:tcPr>
            <w:tcW w:w="1352" w:type="dxa"/>
            <w:vAlign w:val="bottom"/>
          </w:tcPr>
          <w:p w14:paraId="6E6BD501" w14:textId="77777777" w:rsidR="00F23F10" w:rsidRPr="000653F2" w:rsidRDefault="00F23F10" w:rsidP="00DF1116">
            <w:pPr>
              <w:jc w:val="center"/>
              <w:rPr>
                <w:rFonts w:ascii="Times New Roman" w:hAnsi="Times New Roman" w:cs="Times New Roman"/>
                <w:sz w:val="22"/>
                <w:szCs w:val="22"/>
              </w:rPr>
            </w:pPr>
          </w:p>
        </w:tc>
      </w:tr>
      <w:tr w:rsidR="00F23F10" w14:paraId="583680D5" w14:textId="77777777" w:rsidTr="00DF1116">
        <w:tc>
          <w:tcPr>
            <w:tcW w:w="4675" w:type="dxa"/>
            <w:vAlign w:val="bottom"/>
          </w:tcPr>
          <w:p w14:paraId="1C47B98C" w14:textId="77777777" w:rsidR="00F23F10" w:rsidRPr="000653F2" w:rsidRDefault="00F23F10" w:rsidP="00DF1116">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White</w:t>
            </w:r>
          </w:p>
        </w:tc>
        <w:tc>
          <w:tcPr>
            <w:tcW w:w="2160" w:type="dxa"/>
            <w:vAlign w:val="bottom"/>
          </w:tcPr>
          <w:p w14:paraId="06A6029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29BDD5F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 1.83]</w:t>
            </w:r>
          </w:p>
        </w:tc>
        <w:tc>
          <w:tcPr>
            <w:tcW w:w="1352" w:type="dxa"/>
            <w:vAlign w:val="bottom"/>
          </w:tcPr>
          <w:p w14:paraId="72C705C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0.167</w:t>
            </w:r>
          </w:p>
        </w:tc>
      </w:tr>
      <w:tr w:rsidR="00F23F10" w14:paraId="3D087693" w14:textId="77777777" w:rsidTr="00DF1116">
        <w:tc>
          <w:tcPr>
            <w:tcW w:w="4675" w:type="dxa"/>
            <w:vAlign w:val="bottom"/>
          </w:tcPr>
          <w:p w14:paraId="3DF952DB"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Asian</w:t>
            </w:r>
          </w:p>
        </w:tc>
        <w:tc>
          <w:tcPr>
            <w:tcW w:w="2160" w:type="dxa"/>
            <w:vAlign w:val="bottom"/>
          </w:tcPr>
          <w:p w14:paraId="20EC6F7B"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0.97</w:t>
            </w:r>
          </w:p>
        </w:tc>
        <w:tc>
          <w:tcPr>
            <w:tcW w:w="1710" w:type="dxa"/>
            <w:vAlign w:val="bottom"/>
          </w:tcPr>
          <w:p w14:paraId="297D85F2"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[0.43, 2.21]</w:t>
            </w:r>
          </w:p>
        </w:tc>
        <w:tc>
          <w:tcPr>
            <w:tcW w:w="1352" w:type="dxa"/>
            <w:vAlign w:val="bottom"/>
          </w:tcPr>
          <w:p w14:paraId="4F885A9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0.951</w:t>
            </w:r>
          </w:p>
        </w:tc>
      </w:tr>
      <w:tr w:rsidR="00F23F10" w14:paraId="4B99BF8B" w14:textId="77777777" w:rsidTr="00DF1116">
        <w:tc>
          <w:tcPr>
            <w:tcW w:w="4675" w:type="dxa"/>
            <w:vAlign w:val="bottom"/>
          </w:tcPr>
          <w:p w14:paraId="08B9BAD3"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Black</w:t>
            </w:r>
          </w:p>
        </w:tc>
        <w:tc>
          <w:tcPr>
            <w:tcW w:w="2160" w:type="dxa"/>
            <w:vAlign w:val="bottom"/>
          </w:tcPr>
          <w:p w14:paraId="5840E6D3"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0.58</w:t>
            </w:r>
          </w:p>
        </w:tc>
        <w:tc>
          <w:tcPr>
            <w:tcW w:w="1710" w:type="dxa"/>
            <w:vAlign w:val="bottom"/>
          </w:tcPr>
          <w:p w14:paraId="4CE4130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[0.37, 0.92]</w:t>
            </w:r>
          </w:p>
        </w:tc>
        <w:tc>
          <w:tcPr>
            <w:tcW w:w="1352" w:type="dxa"/>
            <w:vAlign w:val="bottom"/>
          </w:tcPr>
          <w:p w14:paraId="64B9EBD9"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F23F10" w14:paraId="6ADF65E6" w14:textId="77777777" w:rsidTr="00DF1116">
        <w:tc>
          <w:tcPr>
            <w:tcW w:w="4675" w:type="dxa"/>
            <w:vAlign w:val="bottom"/>
          </w:tcPr>
          <w:p w14:paraId="64561DEC"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Other Race</w:t>
            </w:r>
          </w:p>
        </w:tc>
        <w:tc>
          <w:tcPr>
            <w:tcW w:w="2160" w:type="dxa"/>
            <w:vAlign w:val="bottom"/>
          </w:tcPr>
          <w:p w14:paraId="56C6CC30"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1.11</w:t>
            </w:r>
          </w:p>
        </w:tc>
        <w:tc>
          <w:tcPr>
            <w:tcW w:w="1710" w:type="dxa"/>
            <w:vAlign w:val="bottom"/>
          </w:tcPr>
          <w:p w14:paraId="23942508"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[0.69, 1.79]</w:t>
            </w:r>
          </w:p>
        </w:tc>
        <w:tc>
          <w:tcPr>
            <w:tcW w:w="1352" w:type="dxa"/>
            <w:vAlign w:val="bottom"/>
          </w:tcPr>
          <w:p w14:paraId="055D645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0.653</w:t>
            </w:r>
          </w:p>
        </w:tc>
      </w:tr>
      <w:tr w:rsidR="00F23F10" w14:paraId="33E00B8A" w14:textId="77777777" w:rsidTr="00DF1116">
        <w:tc>
          <w:tcPr>
            <w:tcW w:w="4675" w:type="dxa"/>
            <w:vAlign w:val="bottom"/>
          </w:tcPr>
          <w:p w14:paraId="175511E8"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Hispanic Race</w:t>
            </w:r>
          </w:p>
        </w:tc>
        <w:tc>
          <w:tcPr>
            <w:tcW w:w="2160" w:type="dxa"/>
            <w:vAlign w:val="bottom"/>
          </w:tcPr>
          <w:p w14:paraId="359CB398"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1.61</w:t>
            </w:r>
          </w:p>
        </w:tc>
        <w:tc>
          <w:tcPr>
            <w:tcW w:w="1710" w:type="dxa"/>
            <w:vAlign w:val="bottom"/>
          </w:tcPr>
          <w:p w14:paraId="57A29E8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[0.12, 22.07]</w:t>
            </w:r>
          </w:p>
        </w:tc>
        <w:tc>
          <w:tcPr>
            <w:tcW w:w="1352" w:type="dxa"/>
            <w:vAlign w:val="bottom"/>
          </w:tcPr>
          <w:p w14:paraId="14A9098C"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0.722</w:t>
            </w:r>
          </w:p>
        </w:tc>
      </w:tr>
      <w:tr w:rsidR="00F23F10" w14:paraId="6DDDCE66" w14:textId="77777777" w:rsidTr="00DF1116">
        <w:tc>
          <w:tcPr>
            <w:tcW w:w="4675" w:type="dxa"/>
            <w:vAlign w:val="bottom"/>
          </w:tcPr>
          <w:p w14:paraId="35277225"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Male</w:t>
            </w:r>
          </w:p>
        </w:tc>
        <w:tc>
          <w:tcPr>
            <w:tcW w:w="2160" w:type="dxa"/>
            <w:vAlign w:val="bottom"/>
          </w:tcPr>
          <w:p w14:paraId="4552B41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1.05</w:t>
            </w:r>
          </w:p>
        </w:tc>
        <w:tc>
          <w:tcPr>
            <w:tcW w:w="1710" w:type="dxa"/>
            <w:vAlign w:val="bottom"/>
          </w:tcPr>
          <w:p w14:paraId="10D35DC7"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[0.85, 1.28]</w:t>
            </w:r>
          </w:p>
        </w:tc>
        <w:tc>
          <w:tcPr>
            <w:tcW w:w="1352" w:type="dxa"/>
            <w:vAlign w:val="bottom"/>
          </w:tcPr>
          <w:p w14:paraId="17C14E1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0.654</w:t>
            </w:r>
          </w:p>
        </w:tc>
      </w:tr>
      <w:tr w:rsidR="00F23F10" w14:paraId="109871FD" w14:textId="77777777" w:rsidTr="00DF1116">
        <w:tc>
          <w:tcPr>
            <w:tcW w:w="4675" w:type="dxa"/>
            <w:vAlign w:val="bottom"/>
          </w:tcPr>
          <w:p w14:paraId="71441D88"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Log (days from advanced diagnosis to treatment)</w:t>
            </w:r>
          </w:p>
        </w:tc>
        <w:tc>
          <w:tcPr>
            <w:tcW w:w="2160" w:type="dxa"/>
            <w:vAlign w:val="bottom"/>
          </w:tcPr>
          <w:p w14:paraId="5D2DDB9F"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1.37</w:t>
            </w:r>
          </w:p>
        </w:tc>
        <w:tc>
          <w:tcPr>
            <w:tcW w:w="1710" w:type="dxa"/>
            <w:vAlign w:val="bottom"/>
          </w:tcPr>
          <w:p w14:paraId="434F4E4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[1.21, 1.54]</w:t>
            </w:r>
          </w:p>
        </w:tc>
        <w:tc>
          <w:tcPr>
            <w:tcW w:w="1352" w:type="dxa"/>
            <w:vAlign w:val="bottom"/>
          </w:tcPr>
          <w:p w14:paraId="547B1318"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7C9715E3" w14:textId="77777777" w:rsidTr="00DF1116">
        <w:tc>
          <w:tcPr>
            <w:tcW w:w="4675" w:type="dxa"/>
            <w:vAlign w:val="bottom"/>
          </w:tcPr>
          <w:p w14:paraId="4359AA76"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b/>
                <w:bCs/>
                <w:sz w:val="22"/>
                <w:szCs w:val="22"/>
              </w:rPr>
              <w:t>Insurance During Treatment</w:t>
            </w:r>
          </w:p>
        </w:tc>
        <w:tc>
          <w:tcPr>
            <w:tcW w:w="2160" w:type="dxa"/>
            <w:vAlign w:val="bottom"/>
          </w:tcPr>
          <w:p w14:paraId="61ED4981" w14:textId="77777777" w:rsidR="00F23F10" w:rsidRPr="000653F2" w:rsidRDefault="00F23F10" w:rsidP="00DF1116">
            <w:pPr>
              <w:jc w:val="center"/>
              <w:rPr>
                <w:rFonts w:ascii="Times New Roman" w:hAnsi="Times New Roman" w:cs="Times New Roman"/>
                <w:sz w:val="22"/>
                <w:szCs w:val="22"/>
              </w:rPr>
            </w:pPr>
          </w:p>
        </w:tc>
        <w:tc>
          <w:tcPr>
            <w:tcW w:w="1710" w:type="dxa"/>
            <w:vAlign w:val="bottom"/>
          </w:tcPr>
          <w:p w14:paraId="6729D57E" w14:textId="77777777" w:rsidR="00F23F10" w:rsidRPr="000653F2" w:rsidRDefault="00F23F10" w:rsidP="00DF1116">
            <w:pPr>
              <w:jc w:val="center"/>
              <w:rPr>
                <w:rFonts w:ascii="Times New Roman" w:hAnsi="Times New Roman" w:cs="Times New Roman"/>
                <w:sz w:val="22"/>
                <w:szCs w:val="22"/>
              </w:rPr>
            </w:pPr>
          </w:p>
        </w:tc>
        <w:tc>
          <w:tcPr>
            <w:tcW w:w="1352" w:type="dxa"/>
            <w:vAlign w:val="bottom"/>
          </w:tcPr>
          <w:p w14:paraId="4AF037BC" w14:textId="77777777" w:rsidR="00F23F10" w:rsidRPr="000653F2" w:rsidRDefault="00F23F10" w:rsidP="00DF1116">
            <w:pPr>
              <w:jc w:val="center"/>
              <w:rPr>
                <w:rFonts w:ascii="Times New Roman" w:hAnsi="Times New Roman" w:cs="Times New Roman"/>
                <w:sz w:val="22"/>
                <w:szCs w:val="22"/>
              </w:rPr>
            </w:pPr>
          </w:p>
        </w:tc>
      </w:tr>
      <w:tr w:rsidR="00F23F10" w14:paraId="1CBA6BB2" w14:textId="77777777" w:rsidTr="00DF1116">
        <w:tc>
          <w:tcPr>
            <w:tcW w:w="4675" w:type="dxa"/>
            <w:vAlign w:val="bottom"/>
          </w:tcPr>
          <w:p w14:paraId="4B2FA990"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Patient assistance program</w:t>
            </w:r>
          </w:p>
        </w:tc>
        <w:tc>
          <w:tcPr>
            <w:tcW w:w="2160" w:type="dxa"/>
            <w:vAlign w:val="bottom"/>
          </w:tcPr>
          <w:p w14:paraId="7E88DC24"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1.44</w:t>
            </w:r>
          </w:p>
        </w:tc>
        <w:tc>
          <w:tcPr>
            <w:tcW w:w="1710" w:type="dxa"/>
            <w:vAlign w:val="bottom"/>
          </w:tcPr>
          <w:p w14:paraId="6372415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[1.05, 1.96]</w:t>
            </w:r>
          </w:p>
        </w:tc>
        <w:tc>
          <w:tcPr>
            <w:tcW w:w="1352" w:type="dxa"/>
            <w:vAlign w:val="bottom"/>
          </w:tcPr>
          <w:p w14:paraId="3140C46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F23F10" w14:paraId="015B2FB2" w14:textId="77777777" w:rsidTr="00DF1116">
        <w:tc>
          <w:tcPr>
            <w:tcW w:w="4675" w:type="dxa"/>
            <w:vAlign w:val="bottom"/>
          </w:tcPr>
          <w:p w14:paraId="36C256D1"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Other Governmental Insurance</w:t>
            </w:r>
          </w:p>
        </w:tc>
        <w:tc>
          <w:tcPr>
            <w:tcW w:w="2160" w:type="dxa"/>
            <w:vAlign w:val="bottom"/>
          </w:tcPr>
          <w:p w14:paraId="588970E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1.56</w:t>
            </w:r>
          </w:p>
        </w:tc>
        <w:tc>
          <w:tcPr>
            <w:tcW w:w="1710" w:type="dxa"/>
            <w:vAlign w:val="bottom"/>
          </w:tcPr>
          <w:p w14:paraId="2BBC6997"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[1.06, 2.32]</w:t>
            </w:r>
          </w:p>
        </w:tc>
        <w:tc>
          <w:tcPr>
            <w:tcW w:w="1352" w:type="dxa"/>
            <w:vAlign w:val="bottom"/>
          </w:tcPr>
          <w:p w14:paraId="762B976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0.025*</w:t>
            </w:r>
          </w:p>
        </w:tc>
      </w:tr>
      <w:tr w:rsidR="00F23F10" w14:paraId="3F2BB501" w14:textId="77777777" w:rsidTr="00DF1116">
        <w:tc>
          <w:tcPr>
            <w:tcW w:w="4675" w:type="dxa"/>
            <w:vAlign w:val="bottom"/>
          </w:tcPr>
          <w:p w14:paraId="22416FD8"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Medicare</w:t>
            </w:r>
          </w:p>
        </w:tc>
        <w:tc>
          <w:tcPr>
            <w:tcW w:w="2160" w:type="dxa"/>
            <w:vAlign w:val="bottom"/>
          </w:tcPr>
          <w:p w14:paraId="436C8371"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1.19</w:t>
            </w:r>
          </w:p>
        </w:tc>
        <w:tc>
          <w:tcPr>
            <w:tcW w:w="1710" w:type="dxa"/>
            <w:vAlign w:val="bottom"/>
          </w:tcPr>
          <w:p w14:paraId="34FB6074"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[0.96, 1.48]</w:t>
            </w:r>
          </w:p>
        </w:tc>
        <w:tc>
          <w:tcPr>
            <w:tcW w:w="1352" w:type="dxa"/>
            <w:vAlign w:val="bottom"/>
          </w:tcPr>
          <w:p w14:paraId="2AB00E9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0.116</w:t>
            </w:r>
          </w:p>
        </w:tc>
      </w:tr>
      <w:tr w:rsidR="00F23F10" w14:paraId="6BA6581B" w14:textId="77777777" w:rsidTr="00DF1116">
        <w:tc>
          <w:tcPr>
            <w:tcW w:w="4675" w:type="dxa"/>
            <w:vAlign w:val="bottom"/>
          </w:tcPr>
          <w:p w14:paraId="0ACBC986"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Self-pay</w:t>
            </w:r>
          </w:p>
        </w:tc>
        <w:tc>
          <w:tcPr>
            <w:tcW w:w="2160" w:type="dxa"/>
            <w:vAlign w:val="bottom"/>
          </w:tcPr>
          <w:p w14:paraId="46FECB3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0.84</w:t>
            </w:r>
          </w:p>
        </w:tc>
        <w:tc>
          <w:tcPr>
            <w:tcW w:w="1710" w:type="dxa"/>
            <w:vAlign w:val="bottom"/>
          </w:tcPr>
          <w:p w14:paraId="37C68C91"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[0.53, 1.33]</w:t>
            </w:r>
          </w:p>
        </w:tc>
        <w:tc>
          <w:tcPr>
            <w:tcW w:w="1352" w:type="dxa"/>
            <w:vAlign w:val="bottom"/>
          </w:tcPr>
          <w:p w14:paraId="570B681F"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0.466</w:t>
            </w:r>
          </w:p>
        </w:tc>
      </w:tr>
      <w:tr w:rsidR="00F23F10" w14:paraId="4628840A" w14:textId="77777777" w:rsidTr="00DF1116">
        <w:tc>
          <w:tcPr>
            <w:tcW w:w="4675" w:type="dxa"/>
            <w:vAlign w:val="bottom"/>
          </w:tcPr>
          <w:p w14:paraId="678F04C2"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Medicaid</w:t>
            </w:r>
          </w:p>
        </w:tc>
        <w:tc>
          <w:tcPr>
            <w:tcW w:w="2160" w:type="dxa"/>
            <w:vAlign w:val="bottom"/>
          </w:tcPr>
          <w:p w14:paraId="74B6778A"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1714ED0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[0.88, 1.87]</w:t>
            </w:r>
          </w:p>
        </w:tc>
        <w:tc>
          <w:tcPr>
            <w:tcW w:w="1352" w:type="dxa"/>
            <w:vAlign w:val="bottom"/>
          </w:tcPr>
          <w:p w14:paraId="18D53394"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0.189</w:t>
            </w:r>
          </w:p>
        </w:tc>
      </w:tr>
      <w:tr w:rsidR="00F23F10" w14:paraId="01A8F4B2" w14:textId="77777777" w:rsidTr="00DF1116">
        <w:tc>
          <w:tcPr>
            <w:tcW w:w="4675" w:type="dxa"/>
            <w:vAlign w:val="bottom"/>
          </w:tcPr>
          <w:p w14:paraId="1B5E5438" w14:textId="77777777" w:rsidR="00F23F10" w:rsidRPr="000653F2" w:rsidRDefault="00F23F10" w:rsidP="00DF1116">
            <w:pPr>
              <w:jc w:val="right"/>
              <w:rPr>
                <w:rFonts w:ascii="Times New Roman" w:hAnsi="Times New Roman" w:cs="Times New Roman"/>
                <w:b/>
                <w:bCs/>
                <w:sz w:val="22"/>
                <w:szCs w:val="22"/>
              </w:rPr>
            </w:pPr>
            <w:r w:rsidRPr="000653F2">
              <w:rPr>
                <w:rFonts w:ascii="Times New Roman" w:hAnsi="Times New Roman" w:cs="Times New Roman"/>
                <w:sz w:val="22"/>
                <w:szCs w:val="22"/>
              </w:rPr>
              <w:t>Private Health Insurance</w:t>
            </w:r>
          </w:p>
        </w:tc>
        <w:tc>
          <w:tcPr>
            <w:tcW w:w="2160" w:type="dxa"/>
            <w:vAlign w:val="bottom"/>
          </w:tcPr>
          <w:p w14:paraId="0CD1A0FE"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1.22</w:t>
            </w:r>
          </w:p>
        </w:tc>
        <w:tc>
          <w:tcPr>
            <w:tcW w:w="1710" w:type="dxa"/>
            <w:vAlign w:val="bottom"/>
          </w:tcPr>
          <w:p w14:paraId="6119F009"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[0.99, 1.51]</w:t>
            </w:r>
          </w:p>
        </w:tc>
        <w:tc>
          <w:tcPr>
            <w:tcW w:w="1352" w:type="dxa"/>
            <w:vAlign w:val="bottom"/>
          </w:tcPr>
          <w:p w14:paraId="3B1A7937"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0.06</w:t>
            </w:r>
          </w:p>
        </w:tc>
      </w:tr>
      <w:tr w:rsidR="00F23F10" w14:paraId="6C782CD0" w14:textId="77777777" w:rsidTr="00DF1116">
        <w:tc>
          <w:tcPr>
            <w:tcW w:w="4675" w:type="dxa"/>
            <w:vAlign w:val="bottom"/>
          </w:tcPr>
          <w:p w14:paraId="49C00F9B" w14:textId="77777777" w:rsidR="00F23F10" w:rsidRPr="000653F2" w:rsidRDefault="00F23F10" w:rsidP="00DF1116">
            <w:pPr>
              <w:jc w:val="right"/>
              <w:rPr>
                <w:rFonts w:ascii="Times New Roman" w:hAnsi="Times New Roman" w:cs="Times New Roman"/>
                <w:sz w:val="22"/>
                <w:szCs w:val="22"/>
              </w:rPr>
            </w:pPr>
            <w:r w:rsidRPr="000653F2">
              <w:rPr>
                <w:rFonts w:ascii="Times New Roman" w:hAnsi="Times New Roman" w:cs="Times New Roman"/>
                <w:sz w:val="22"/>
                <w:szCs w:val="22"/>
              </w:rPr>
              <w:t>No Insurance Reported</w:t>
            </w:r>
          </w:p>
        </w:tc>
        <w:tc>
          <w:tcPr>
            <w:tcW w:w="2160" w:type="dxa"/>
            <w:vAlign w:val="bottom"/>
          </w:tcPr>
          <w:p w14:paraId="682376F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0.87</w:t>
            </w:r>
          </w:p>
        </w:tc>
        <w:tc>
          <w:tcPr>
            <w:tcW w:w="1710" w:type="dxa"/>
            <w:vAlign w:val="bottom"/>
          </w:tcPr>
          <w:p w14:paraId="3397B5E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[0.7, 1.08]</w:t>
            </w:r>
          </w:p>
        </w:tc>
        <w:tc>
          <w:tcPr>
            <w:tcW w:w="1352" w:type="dxa"/>
            <w:vAlign w:val="bottom"/>
          </w:tcPr>
          <w:p w14:paraId="5E292B8A"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sz w:val="22"/>
                <w:szCs w:val="22"/>
              </w:rPr>
              <w:t>0.215</w:t>
            </w:r>
          </w:p>
        </w:tc>
      </w:tr>
      <w:tr w:rsidR="00F23F10" w14:paraId="4A9D483A" w14:textId="77777777" w:rsidTr="00DF1116">
        <w:tc>
          <w:tcPr>
            <w:tcW w:w="4675" w:type="dxa"/>
            <w:vAlign w:val="bottom"/>
          </w:tcPr>
          <w:p w14:paraId="595C260A" w14:textId="77777777" w:rsidR="00F23F10" w:rsidRPr="000653F2" w:rsidRDefault="00F23F10" w:rsidP="00DF1116">
            <w:pPr>
              <w:rPr>
                <w:rFonts w:ascii="Times New Roman" w:hAnsi="Times New Roman" w:cs="Times New Roman"/>
                <w:b/>
                <w:bCs/>
                <w:sz w:val="22"/>
                <w:szCs w:val="22"/>
              </w:rPr>
            </w:pPr>
            <w:r w:rsidRPr="000653F2">
              <w:rPr>
                <w:rFonts w:ascii="Times New Roman" w:hAnsi="Times New Roman" w:cs="Times New Roman"/>
                <w:b/>
                <w:bCs/>
                <w:sz w:val="22"/>
                <w:szCs w:val="22"/>
              </w:rPr>
              <w:t>Stage</w:t>
            </w:r>
          </w:p>
        </w:tc>
        <w:tc>
          <w:tcPr>
            <w:tcW w:w="2160" w:type="dxa"/>
            <w:vAlign w:val="bottom"/>
          </w:tcPr>
          <w:p w14:paraId="3F2C3EDA" w14:textId="77777777" w:rsidR="00F23F10" w:rsidRPr="000653F2" w:rsidRDefault="00F23F10" w:rsidP="00DF1116">
            <w:pPr>
              <w:jc w:val="center"/>
              <w:rPr>
                <w:rFonts w:ascii="Times New Roman" w:hAnsi="Times New Roman" w:cs="Times New Roman"/>
                <w:sz w:val="22"/>
                <w:szCs w:val="22"/>
              </w:rPr>
            </w:pPr>
          </w:p>
        </w:tc>
        <w:tc>
          <w:tcPr>
            <w:tcW w:w="1710" w:type="dxa"/>
            <w:vAlign w:val="bottom"/>
          </w:tcPr>
          <w:p w14:paraId="1F73F648" w14:textId="77777777" w:rsidR="00F23F10" w:rsidRPr="000653F2" w:rsidRDefault="00F23F10" w:rsidP="00DF1116">
            <w:pPr>
              <w:jc w:val="center"/>
              <w:rPr>
                <w:rFonts w:ascii="Times New Roman" w:hAnsi="Times New Roman" w:cs="Times New Roman"/>
                <w:sz w:val="22"/>
                <w:szCs w:val="22"/>
              </w:rPr>
            </w:pPr>
          </w:p>
        </w:tc>
        <w:tc>
          <w:tcPr>
            <w:tcW w:w="1352" w:type="dxa"/>
            <w:vAlign w:val="bottom"/>
          </w:tcPr>
          <w:p w14:paraId="3EBBEDC4" w14:textId="77777777" w:rsidR="00F23F10" w:rsidRPr="000653F2" w:rsidRDefault="00F23F10" w:rsidP="00DF1116">
            <w:pPr>
              <w:jc w:val="center"/>
              <w:rPr>
                <w:rFonts w:ascii="Times New Roman" w:hAnsi="Times New Roman" w:cs="Times New Roman"/>
                <w:sz w:val="22"/>
                <w:szCs w:val="22"/>
              </w:rPr>
            </w:pPr>
          </w:p>
        </w:tc>
      </w:tr>
      <w:tr w:rsidR="00F23F10" w14:paraId="7B66C071" w14:textId="77777777" w:rsidTr="00DF1116">
        <w:tc>
          <w:tcPr>
            <w:tcW w:w="4675" w:type="dxa"/>
            <w:vAlign w:val="bottom"/>
          </w:tcPr>
          <w:p w14:paraId="0EE8B29D"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0</w:t>
            </w:r>
          </w:p>
        </w:tc>
        <w:tc>
          <w:tcPr>
            <w:tcW w:w="2160" w:type="dxa"/>
            <w:vAlign w:val="bottom"/>
          </w:tcPr>
          <w:p w14:paraId="1018E6D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265C634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41588157"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F23F10" w14:paraId="504BD69E" w14:textId="77777777" w:rsidTr="00DF1116">
        <w:tc>
          <w:tcPr>
            <w:tcW w:w="4675" w:type="dxa"/>
            <w:vAlign w:val="bottom"/>
          </w:tcPr>
          <w:p w14:paraId="2FF1A716"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I</w:t>
            </w:r>
          </w:p>
        </w:tc>
        <w:tc>
          <w:tcPr>
            <w:tcW w:w="2160" w:type="dxa"/>
            <w:vAlign w:val="bottom"/>
          </w:tcPr>
          <w:p w14:paraId="64A3D06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0.23</w:t>
            </w:r>
          </w:p>
        </w:tc>
        <w:tc>
          <w:tcPr>
            <w:tcW w:w="1710" w:type="dxa"/>
            <w:vAlign w:val="bottom"/>
          </w:tcPr>
          <w:p w14:paraId="7B7E0DD3"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[0.1, 0.53]</w:t>
            </w:r>
          </w:p>
        </w:tc>
        <w:tc>
          <w:tcPr>
            <w:tcW w:w="1352" w:type="dxa"/>
            <w:vAlign w:val="bottom"/>
          </w:tcPr>
          <w:p w14:paraId="2DE549C5"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0C8AB294" w14:textId="77777777" w:rsidTr="00DF1116">
        <w:tc>
          <w:tcPr>
            <w:tcW w:w="4675" w:type="dxa"/>
            <w:vAlign w:val="bottom"/>
          </w:tcPr>
          <w:p w14:paraId="08755341"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II</w:t>
            </w:r>
          </w:p>
        </w:tc>
        <w:tc>
          <w:tcPr>
            <w:tcW w:w="2160" w:type="dxa"/>
            <w:vAlign w:val="bottom"/>
          </w:tcPr>
          <w:p w14:paraId="18078EA7"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0.46</w:t>
            </w:r>
          </w:p>
        </w:tc>
        <w:tc>
          <w:tcPr>
            <w:tcW w:w="1710" w:type="dxa"/>
            <w:vAlign w:val="bottom"/>
          </w:tcPr>
          <w:p w14:paraId="74F84C52"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[0.2, 1.05]</w:t>
            </w:r>
          </w:p>
        </w:tc>
        <w:tc>
          <w:tcPr>
            <w:tcW w:w="1352" w:type="dxa"/>
            <w:vAlign w:val="bottom"/>
          </w:tcPr>
          <w:p w14:paraId="7494D3B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0.065</w:t>
            </w:r>
          </w:p>
        </w:tc>
      </w:tr>
      <w:tr w:rsidR="00F23F10" w14:paraId="6D71D2A3" w14:textId="77777777" w:rsidTr="00DF1116">
        <w:tc>
          <w:tcPr>
            <w:tcW w:w="4675" w:type="dxa"/>
            <w:vAlign w:val="bottom"/>
          </w:tcPr>
          <w:p w14:paraId="3FF199ED"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III</w:t>
            </w:r>
          </w:p>
        </w:tc>
        <w:tc>
          <w:tcPr>
            <w:tcW w:w="2160" w:type="dxa"/>
            <w:vAlign w:val="bottom"/>
          </w:tcPr>
          <w:p w14:paraId="32AB01D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0.13</w:t>
            </w:r>
          </w:p>
        </w:tc>
        <w:tc>
          <w:tcPr>
            <w:tcW w:w="1710" w:type="dxa"/>
            <w:vAlign w:val="bottom"/>
          </w:tcPr>
          <w:p w14:paraId="6572B91F"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[0.06, 0.29]</w:t>
            </w:r>
          </w:p>
        </w:tc>
        <w:tc>
          <w:tcPr>
            <w:tcW w:w="1352" w:type="dxa"/>
            <w:vAlign w:val="bottom"/>
          </w:tcPr>
          <w:p w14:paraId="7D34CB8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081BD6B5" w14:textId="77777777" w:rsidTr="00DF1116">
        <w:tc>
          <w:tcPr>
            <w:tcW w:w="4675" w:type="dxa"/>
            <w:vAlign w:val="bottom"/>
          </w:tcPr>
          <w:p w14:paraId="42AA9F24"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IV</w:t>
            </w:r>
          </w:p>
        </w:tc>
        <w:tc>
          <w:tcPr>
            <w:tcW w:w="2160" w:type="dxa"/>
            <w:vAlign w:val="bottom"/>
          </w:tcPr>
          <w:p w14:paraId="26A7FF8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0.15</w:t>
            </w:r>
          </w:p>
        </w:tc>
        <w:tc>
          <w:tcPr>
            <w:tcW w:w="1710" w:type="dxa"/>
            <w:vAlign w:val="bottom"/>
          </w:tcPr>
          <w:p w14:paraId="16026A2F"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[0.07, 0.33]</w:t>
            </w:r>
          </w:p>
        </w:tc>
        <w:tc>
          <w:tcPr>
            <w:tcW w:w="1352" w:type="dxa"/>
            <w:vAlign w:val="bottom"/>
          </w:tcPr>
          <w:p w14:paraId="75B050E2"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136B678F" w14:textId="77777777" w:rsidTr="00DF1116">
        <w:tc>
          <w:tcPr>
            <w:tcW w:w="4675" w:type="dxa"/>
            <w:vAlign w:val="bottom"/>
          </w:tcPr>
          <w:p w14:paraId="2F0880BF" w14:textId="77777777" w:rsidR="00F23F10" w:rsidRPr="000653F2" w:rsidRDefault="00F23F10" w:rsidP="00DF1116">
            <w:pPr>
              <w:jc w:val="right"/>
              <w:rPr>
                <w:rFonts w:ascii="Times New Roman" w:hAnsi="Times New Roman" w:cs="Times New Roman"/>
                <w:i/>
                <w:iCs/>
                <w:sz w:val="22"/>
                <w:szCs w:val="22"/>
              </w:rPr>
            </w:pPr>
            <w:r w:rsidRPr="000653F2">
              <w:rPr>
                <w:rFonts w:ascii="Times New Roman" w:hAnsi="Times New Roman" w:cs="Times New Roman"/>
                <w:i/>
                <w:iCs/>
                <w:sz w:val="22"/>
                <w:szCs w:val="22"/>
              </w:rPr>
              <w:t>Occult</w:t>
            </w:r>
          </w:p>
        </w:tc>
        <w:tc>
          <w:tcPr>
            <w:tcW w:w="2160" w:type="dxa"/>
            <w:vAlign w:val="bottom"/>
          </w:tcPr>
          <w:p w14:paraId="743FF28E"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54492340"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14DA3D3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F23F10" w14:paraId="32852DFF" w14:textId="77777777" w:rsidTr="00DF1116">
        <w:tc>
          <w:tcPr>
            <w:tcW w:w="4675" w:type="dxa"/>
            <w:vAlign w:val="bottom"/>
          </w:tcPr>
          <w:p w14:paraId="1A70A71A"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Never Smoker</w:t>
            </w:r>
          </w:p>
        </w:tc>
        <w:tc>
          <w:tcPr>
            <w:tcW w:w="2160" w:type="dxa"/>
            <w:vAlign w:val="bottom"/>
          </w:tcPr>
          <w:p w14:paraId="6EC7553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1.6</w:t>
            </w:r>
          </w:p>
        </w:tc>
        <w:tc>
          <w:tcPr>
            <w:tcW w:w="1710" w:type="dxa"/>
            <w:vAlign w:val="bottom"/>
          </w:tcPr>
          <w:p w14:paraId="701D8888"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[1.03, 2.5]</w:t>
            </w:r>
          </w:p>
        </w:tc>
        <w:tc>
          <w:tcPr>
            <w:tcW w:w="1352" w:type="dxa"/>
            <w:vAlign w:val="bottom"/>
          </w:tcPr>
          <w:p w14:paraId="380BA9FD"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0.038*</w:t>
            </w:r>
          </w:p>
        </w:tc>
      </w:tr>
      <w:tr w:rsidR="00F23F10" w14:paraId="2B05FA35" w14:textId="77777777" w:rsidTr="00DF1116">
        <w:tc>
          <w:tcPr>
            <w:tcW w:w="4675" w:type="dxa"/>
            <w:vAlign w:val="bottom"/>
          </w:tcPr>
          <w:p w14:paraId="3A42565F"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Academic Medical Center</w:t>
            </w:r>
          </w:p>
        </w:tc>
        <w:tc>
          <w:tcPr>
            <w:tcW w:w="2160" w:type="dxa"/>
            <w:vAlign w:val="bottom"/>
          </w:tcPr>
          <w:p w14:paraId="1DF83FF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0.8</w:t>
            </w:r>
          </w:p>
        </w:tc>
        <w:tc>
          <w:tcPr>
            <w:tcW w:w="1710" w:type="dxa"/>
            <w:vAlign w:val="bottom"/>
          </w:tcPr>
          <w:p w14:paraId="57BAF58B"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[0.54, 1.19]</w:t>
            </w:r>
          </w:p>
        </w:tc>
        <w:tc>
          <w:tcPr>
            <w:tcW w:w="1352" w:type="dxa"/>
            <w:vAlign w:val="bottom"/>
          </w:tcPr>
          <w:p w14:paraId="3A6AB747"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0.267</w:t>
            </w:r>
          </w:p>
        </w:tc>
      </w:tr>
      <w:tr w:rsidR="00F23F10" w14:paraId="24F99805" w14:textId="77777777" w:rsidTr="00DF1116">
        <w:tc>
          <w:tcPr>
            <w:tcW w:w="4675" w:type="dxa"/>
            <w:vAlign w:val="bottom"/>
          </w:tcPr>
          <w:p w14:paraId="1F5C8DCF"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Abnormal Kidney Function</w:t>
            </w:r>
          </w:p>
        </w:tc>
        <w:tc>
          <w:tcPr>
            <w:tcW w:w="2160" w:type="dxa"/>
            <w:vAlign w:val="bottom"/>
          </w:tcPr>
          <w:p w14:paraId="3CB90DC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1.34</w:t>
            </w:r>
          </w:p>
        </w:tc>
        <w:tc>
          <w:tcPr>
            <w:tcW w:w="1710" w:type="dxa"/>
            <w:vAlign w:val="bottom"/>
          </w:tcPr>
          <w:p w14:paraId="22523B0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[1.01, 1.79]</w:t>
            </w:r>
          </w:p>
        </w:tc>
        <w:tc>
          <w:tcPr>
            <w:tcW w:w="1352" w:type="dxa"/>
            <w:vAlign w:val="bottom"/>
          </w:tcPr>
          <w:p w14:paraId="47AF23B4"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0.044</w:t>
            </w:r>
          </w:p>
        </w:tc>
      </w:tr>
      <w:tr w:rsidR="00F23F10" w14:paraId="527E5869" w14:textId="77777777" w:rsidTr="00DF1116">
        <w:tc>
          <w:tcPr>
            <w:tcW w:w="4675" w:type="dxa"/>
            <w:vAlign w:val="bottom"/>
          </w:tcPr>
          <w:p w14:paraId="1649B350"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Abnormal Liver Function</w:t>
            </w:r>
          </w:p>
        </w:tc>
        <w:tc>
          <w:tcPr>
            <w:tcW w:w="2160" w:type="dxa"/>
            <w:vAlign w:val="bottom"/>
          </w:tcPr>
          <w:p w14:paraId="2470C01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1.02</w:t>
            </w:r>
          </w:p>
        </w:tc>
        <w:tc>
          <w:tcPr>
            <w:tcW w:w="1710" w:type="dxa"/>
            <w:vAlign w:val="bottom"/>
          </w:tcPr>
          <w:p w14:paraId="1485AC1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[0.49, 2.12]</w:t>
            </w:r>
          </w:p>
        </w:tc>
        <w:tc>
          <w:tcPr>
            <w:tcW w:w="1352" w:type="dxa"/>
            <w:vAlign w:val="bottom"/>
          </w:tcPr>
          <w:p w14:paraId="6726B1C2"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0.964</w:t>
            </w:r>
          </w:p>
        </w:tc>
      </w:tr>
      <w:tr w:rsidR="00F23F10" w14:paraId="5222F72A" w14:textId="77777777" w:rsidTr="00DF1116">
        <w:tc>
          <w:tcPr>
            <w:tcW w:w="4675" w:type="dxa"/>
            <w:vAlign w:val="bottom"/>
          </w:tcPr>
          <w:p w14:paraId="5412946D"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Connective Tissue Disease</w:t>
            </w:r>
          </w:p>
        </w:tc>
        <w:tc>
          <w:tcPr>
            <w:tcW w:w="2160" w:type="dxa"/>
            <w:vAlign w:val="bottom"/>
          </w:tcPr>
          <w:p w14:paraId="67D50318"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0.72</w:t>
            </w:r>
          </w:p>
        </w:tc>
        <w:tc>
          <w:tcPr>
            <w:tcW w:w="1710" w:type="dxa"/>
            <w:vAlign w:val="bottom"/>
          </w:tcPr>
          <w:p w14:paraId="71E4A654"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[0.29, 1.77]</w:t>
            </w:r>
          </w:p>
        </w:tc>
        <w:tc>
          <w:tcPr>
            <w:tcW w:w="1352" w:type="dxa"/>
            <w:vAlign w:val="bottom"/>
          </w:tcPr>
          <w:p w14:paraId="6BCDD2F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0.474</w:t>
            </w:r>
          </w:p>
        </w:tc>
      </w:tr>
      <w:tr w:rsidR="00F23F10" w14:paraId="04C6D0FB" w14:textId="77777777" w:rsidTr="00DF1116">
        <w:tc>
          <w:tcPr>
            <w:tcW w:w="4675" w:type="dxa"/>
            <w:vAlign w:val="bottom"/>
          </w:tcPr>
          <w:p w14:paraId="2270F155"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Interstitial Lung Disease</w:t>
            </w:r>
          </w:p>
        </w:tc>
        <w:tc>
          <w:tcPr>
            <w:tcW w:w="2160" w:type="dxa"/>
            <w:vAlign w:val="bottom"/>
          </w:tcPr>
          <w:p w14:paraId="61E71302"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78D1185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08A032B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F23F10" w14:paraId="00974E4E" w14:textId="77777777" w:rsidTr="00DF1116">
        <w:tc>
          <w:tcPr>
            <w:tcW w:w="4675" w:type="dxa"/>
            <w:vAlign w:val="bottom"/>
          </w:tcPr>
          <w:p w14:paraId="5A4BE4A1"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Diabetes</w:t>
            </w:r>
          </w:p>
        </w:tc>
        <w:tc>
          <w:tcPr>
            <w:tcW w:w="2160" w:type="dxa"/>
            <w:vAlign w:val="bottom"/>
          </w:tcPr>
          <w:p w14:paraId="2C8EDE37"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0.94</w:t>
            </w:r>
          </w:p>
        </w:tc>
        <w:tc>
          <w:tcPr>
            <w:tcW w:w="1710" w:type="dxa"/>
            <w:vAlign w:val="bottom"/>
          </w:tcPr>
          <w:p w14:paraId="7FEFA2C4"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[0.62, 1.4]</w:t>
            </w:r>
          </w:p>
        </w:tc>
        <w:tc>
          <w:tcPr>
            <w:tcW w:w="1352" w:type="dxa"/>
            <w:vAlign w:val="bottom"/>
          </w:tcPr>
          <w:p w14:paraId="274441A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0.751</w:t>
            </w:r>
          </w:p>
        </w:tc>
      </w:tr>
      <w:tr w:rsidR="00F23F10" w14:paraId="36922071" w14:textId="77777777" w:rsidTr="00DF1116">
        <w:tc>
          <w:tcPr>
            <w:tcW w:w="4675" w:type="dxa"/>
            <w:vAlign w:val="bottom"/>
          </w:tcPr>
          <w:p w14:paraId="47A3C760"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Bone Metastases</w:t>
            </w:r>
          </w:p>
        </w:tc>
        <w:tc>
          <w:tcPr>
            <w:tcW w:w="2160" w:type="dxa"/>
            <w:vAlign w:val="bottom"/>
          </w:tcPr>
          <w:p w14:paraId="71247AD3"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1.23</w:t>
            </w:r>
          </w:p>
        </w:tc>
        <w:tc>
          <w:tcPr>
            <w:tcW w:w="1710" w:type="dxa"/>
            <w:vAlign w:val="bottom"/>
          </w:tcPr>
          <w:p w14:paraId="1F88EADD"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[0.69, 2.17]</w:t>
            </w:r>
          </w:p>
        </w:tc>
        <w:tc>
          <w:tcPr>
            <w:tcW w:w="1352" w:type="dxa"/>
            <w:vAlign w:val="bottom"/>
          </w:tcPr>
          <w:p w14:paraId="62A6DDA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0.48</w:t>
            </w:r>
          </w:p>
        </w:tc>
      </w:tr>
      <w:tr w:rsidR="00F23F10" w14:paraId="39311A8C" w14:textId="77777777" w:rsidTr="00DF1116">
        <w:tc>
          <w:tcPr>
            <w:tcW w:w="4675" w:type="dxa"/>
            <w:vAlign w:val="bottom"/>
          </w:tcPr>
          <w:p w14:paraId="1EF3618D"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Brain Metastases</w:t>
            </w:r>
          </w:p>
        </w:tc>
        <w:tc>
          <w:tcPr>
            <w:tcW w:w="2160" w:type="dxa"/>
            <w:vAlign w:val="bottom"/>
          </w:tcPr>
          <w:p w14:paraId="79F2112C"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2</w:t>
            </w:r>
          </w:p>
        </w:tc>
        <w:tc>
          <w:tcPr>
            <w:tcW w:w="1710" w:type="dxa"/>
            <w:vAlign w:val="bottom"/>
          </w:tcPr>
          <w:p w14:paraId="5689B29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[1.02, 3.94]</w:t>
            </w:r>
          </w:p>
        </w:tc>
        <w:tc>
          <w:tcPr>
            <w:tcW w:w="1352" w:type="dxa"/>
            <w:vAlign w:val="bottom"/>
          </w:tcPr>
          <w:p w14:paraId="7B95B441" w14:textId="77777777" w:rsidR="00F23F10" w:rsidRPr="00BC1655" w:rsidRDefault="00F23F10" w:rsidP="00DF1116">
            <w:pPr>
              <w:jc w:val="center"/>
              <w:rPr>
                <w:rFonts w:ascii="Times New Roman" w:hAnsi="Times New Roman" w:cs="Times New Roman"/>
                <w:b/>
                <w:bCs/>
                <w:sz w:val="22"/>
                <w:szCs w:val="22"/>
              </w:rPr>
            </w:pPr>
            <w:r w:rsidRPr="00BC1655">
              <w:rPr>
                <w:rFonts w:ascii="Times New Roman" w:hAnsi="Times New Roman" w:cs="Times New Roman"/>
                <w:b/>
                <w:bCs/>
                <w:sz w:val="22"/>
                <w:szCs w:val="22"/>
              </w:rPr>
              <w:t>0.044</w:t>
            </w:r>
            <w:r>
              <w:rPr>
                <w:rFonts w:ascii="Times New Roman" w:hAnsi="Times New Roman" w:cs="Times New Roman"/>
                <w:b/>
                <w:bCs/>
                <w:sz w:val="22"/>
                <w:szCs w:val="22"/>
              </w:rPr>
              <w:t>*</w:t>
            </w:r>
          </w:p>
        </w:tc>
      </w:tr>
      <w:tr w:rsidR="00F23F10" w14:paraId="02FC6592" w14:textId="77777777" w:rsidTr="00DF1116">
        <w:tc>
          <w:tcPr>
            <w:tcW w:w="4675" w:type="dxa"/>
            <w:vAlign w:val="bottom"/>
          </w:tcPr>
          <w:p w14:paraId="2BD44D25"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Other CNS Metastases</w:t>
            </w:r>
          </w:p>
        </w:tc>
        <w:tc>
          <w:tcPr>
            <w:tcW w:w="2160" w:type="dxa"/>
            <w:vAlign w:val="bottom"/>
          </w:tcPr>
          <w:p w14:paraId="0AA04795"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0.57</w:t>
            </w:r>
          </w:p>
        </w:tc>
        <w:tc>
          <w:tcPr>
            <w:tcW w:w="1710" w:type="dxa"/>
            <w:vAlign w:val="bottom"/>
          </w:tcPr>
          <w:p w14:paraId="41E6C904"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[0.05, 7.09]</w:t>
            </w:r>
          </w:p>
        </w:tc>
        <w:tc>
          <w:tcPr>
            <w:tcW w:w="1352" w:type="dxa"/>
            <w:vAlign w:val="bottom"/>
          </w:tcPr>
          <w:p w14:paraId="4DBA668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0.666</w:t>
            </w:r>
          </w:p>
        </w:tc>
      </w:tr>
      <w:tr w:rsidR="00F23F10" w14:paraId="53F7CF65" w14:textId="77777777" w:rsidTr="00DF1116">
        <w:tc>
          <w:tcPr>
            <w:tcW w:w="4675" w:type="dxa"/>
            <w:vAlign w:val="bottom"/>
          </w:tcPr>
          <w:p w14:paraId="27D156AD"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Digestive System Metastases</w:t>
            </w:r>
          </w:p>
        </w:tc>
        <w:tc>
          <w:tcPr>
            <w:tcW w:w="2160" w:type="dxa"/>
            <w:vAlign w:val="bottom"/>
          </w:tcPr>
          <w:p w14:paraId="24F6ED03"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1.72</w:t>
            </w:r>
          </w:p>
        </w:tc>
        <w:tc>
          <w:tcPr>
            <w:tcW w:w="1710" w:type="dxa"/>
            <w:vAlign w:val="bottom"/>
          </w:tcPr>
          <w:p w14:paraId="2FEF657B"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[0.65, 4.55]</w:t>
            </w:r>
          </w:p>
        </w:tc>
        <w:tc>
          <w:tcPr>
            <w:tcW w:w="1352" w:type="dxa"/>
            <w:vAlign w:val="bottom"/>
          </w:tcPr>
          <w:p w14:paraId="0E14EDE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0.276</w:t>
            </w:r>
          </w:p>
        </w:tc>
      </w:tr>
      <w:tr w:rsidR="00F23F10" w14:paraId="7BA9EE63" w14:textId="77777777" w:rsidTr="00DF1116">
        <w:tc>
          <w:tcPr>
            <w:tcW w:w="4675" w:type="dxa"/>
            <w:vAlign w:val="bottom"/>
          </w:tcPr>
          <w:p w14:paraId="64DC4808"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Adrenal Metastases</w:t>
            </w:r>
          </w:p>
        </w:tc>
        <w:tc>
          <w:tcPr>
            <w:tcW w:w="2160" w:type="dxa"/>
            <w:vAlign w:val="bottom"/>
          </w:tcPr>
          <w:p w14:paraId="71C43BC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6.51</w:t>
            </w:r>
          </w:p>
        </w:tc>
        <w:tc>
          <w:tcPr>
            <w:tcW w:w="1710" w:type="dxa"/>
            <w:vAlign w:val="bottom"/>
          </w:tcPr>
          <w:p w14:paraId="103688E8"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[1.29, 32.73]</w:t>
            </w:r>
          </w:p>
        </w:tc>
        <w:tc>
          <w:tcPr>
            <w:tcW w:w="1352" w:type="dxa"/>
            <w:vAlign w:val="bottom"/>
          </w:tcPr>
          <w:p w14:paraId="172EDB90"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0.023*</w:t>
            </w:r>
          </w:p>
        </w:tc>
      </w:tr>
      <w:tr w:rsidR="00F23F10" w14:paraId="73C0C9D1" w14:textId="77777777" w:rsidTr="00DF1116">
        <w:tc>
          <w:tcPr>
            <w:tcW w:w="4675" w:type="dxa"/>
            <w:vAlign w:val="bottom"/>
          </w:tcPr>
          <w:p w14:paraId="412B4C51"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Unspecified Metastases</w:t>
            </w:r>
          </w:p>
        </w:tc>
        <w:tc>
          <w:tcPr>
            <w:tcW w:w="2160" w:type="dxa"/>
            <w:vAlign w:val="bottom"/>
          </w:tcPr>
          <w:p w14:paraId="351B9F1C"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1.39</w:t>
            </w:r>
          </w:p>
        </w:tc>
        <w:tc>
          <w:tcPr>
            <w:tcW w:w="1710" w:type="dxa"/>
            <w:vAlign w:val="bottom"/>
          </w:tcPr>
          <w:p w14:paraId="7FB3CD49"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[0.73, 2.62]</w:t>
            </w:r>
          </w:p>
        </w:tc>
        <w:tc>
          <w:tcPr>
            <w:tcW w:w="1352" w:type="dxa"/>
            <w:vAlign w:val="bottom"/>
          </w:tcPr>
          <w:p w14:paraId="2FD75ABD"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0.316</w:t>
            </w:r>
          </w:p>
        </w:tc>
      </w:tr>
      <w:tr w:rsidR="00F23F10" w14:paraId="570FCF53" w14:textId="77777777" w:rsidTr="00DF1116">
        <w:tc>
          <w:tcPr>
            <w:tcW w:w="4675" w:type="dxa"/>
            <w:vAlign w:val="bottom"/>
          </w:tcPr>
          <w:p w14:paraId="460B49DE"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Anti-Infective Use Prior to Treatment</w:t>
            </w:r>
          </w:p>
        </w:tc>
        <w:tc>
          <w:tcPr>
            <w:tcW w:w="2160" w:type="dxa"/>
            <w:vAlign w:val="bottom"/>
          </w:tcPr>
          <w:p w14:paraId="3A1D958D"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9.14</w:t>
            </w:r>
          </w:p>
        </w:tc>
        <w:tc>
          <w:tcPr>
            <w:tcW w:w="1710" w:type="dxa"/>
            <w:vAlign w:val="bottom"/>
          </w:tcPr>
          <w:p w14:paraId="1BFF1C24"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[4.22, 19.76]</w:t>
            </w:r>
          </w:p>
        </w:tc>
        <w:tc>
          <w:tcPr>
            <w:tcW w:w="1352" w:type="dxa"/>
            <w:vAlign w:val="bottom"/>
          </w:tcPr>
          <w:p w14:paraId="24E7435B"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429617A4" w14:textId="77777777" w:rsidTr="00DF1116">
        <w:tc>
          <w:tcPr>
            <w:tcW w:w="4675" w:type="dxa"/>
            <w:vAlign w:val="bottom"/>
          </w:tcPr>
          <w:p w14:paraId="1491981E"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Glucocorticoid Use Prior to Treatment</w:t>
            </w:r>
          </w:p>
        </w:tc>
        <w:tc>
          <w:tcPr>
            <w:tcW w:w="2160" w:type="dxa"/>
            <w:vAlign w:val="bottom"/>
          </w:tcPr>
          <w:p w14:paraId="30857F21"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0.01</w:t>
            </w:r>
          </w:p>
        </w:tc>
        <w:tc>
          <w:tcPr>
            <w:tcW w:w="1710" w:type="dxa"/>
            <w:vAlign w:val="bottom"/>
          </w:tcPr>
          <w:p w14:paraId="0C6AF2B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[0.01, 0.01]</w:t>
            </w:r>
          </w:p>
        </w:tc>
        <w:tc>
          <w:tcPr>
            <w:tcW w:w="1352" w:type="dxa"/>
            <w:vAlign w:val="bottom"/>
          </w:tcPr>
          <w:p w14:paraId="7DEE85F6" w14:textId="77777777" w:rsidR="00F23F10" w:rsidRPr="000653F2" w:rsidRDefault="00F23F10" w:rsidP="00DF1116">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F23F10" w14:paraId="0239282C" w14:textId="77777777" w:rsidTr="00DF1116">
        <w:tc>
          <w:tcPr>
            <w:tcW w:w="4675" w:type="dxa"/>
            <w:vAlign w:val="bottom"/>
          </w:tcPr>
          <w:p w14:paraId="1315D05D"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BRAF Positivity</w:t>
            </w:r>
          </w:p>
        </w:tc>
        <w:tc>
          <w:tcPr>
            <w:tcW w:w="2160" w:type="dxa"/>
            <w:vAlign w:val="bottom"/>
          </w:tcPr>
          <w:p w14:paraId="46E734D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1.03</w:t>
            </w:r>
          </w:p>
        </w:tc>
        <w:tc>
          <w:tcPr>
            <w:tcW w:w="1710" w:type="dxa"/>
            <w:vAlign w:val="bottom"/>
          </w:tcPr>
          <w:p w14:paraId="2EE2C04C"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[0.61, 1.74]</w:t>
            </w:r>
          </w:p>
        </w:tc>
        <w:tc>
          <w:tcPr>
            <w:tcW w:w="1352" w:type="dxa"/>
            <w:vAlign w:val="bottom"/>
          </w:tcPr>
          <w:p w14:paraId="4BF7F32F"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0.912</w:t>
            </w:r>
          </w:p>
        </w:tc>
      </w:tr>
      <w:tr w:rsidR="00F23F10" w14:paraId="460D5FC0" w14:textId="77777777" w:rsidTr="00DF1116">
        <w:tc>
          <w:tcPr>
            <w:tcW w:w="4675" w:type="dxa"/>
            <w:vAlign w:val="bottom"/>
          </w:tcPr>
          <w:p w14:paraId="65C6C825" w14:textId="77777777" w:rsidR="00F23F10" w:rsidRPr="000653F2" w:rsidRDefault="00F23F10" w:rsidP="00DF1116">
            <w:pPr>
              <w:rPr>
                <w:rFonts w:ascii="Times New Roman" w:hAnsi="Times New Roman" w:cs="Times New Roman"/>
                <w:sz w:val="22"/>
                <w:szCs w:val="22"/>
              </w:rPr>
            </w:pPr>
            <w:r w:rsidRPr="000653F2">
              <w:rPr>
                <w:rFonts w:ascii="Times New Roman" w:hAnsi="Times New Roman" w:cs="Times New Roman"/>
                <w:sz w:val="22"/>
                <w:szCs w:val="22"/>
              </w:rPr>
              <w:t>KRAS Positivity</w:t>
            </w:r>
          </w:p>
        </w:tc>
        <w:tc>
          <w:tcPr>
            <w:tcW w:w="2160" w:type="dxa"/>
            <w:vAlign w:val="bottom"/>
          </w:tcPr>
          <w:p w14:paraId="15F91B13"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1.07</w:t>
            </w:r>
          </w:p>
        </w:tc>
        <w:tc>
          <w:tcPr>
            <w:tcW w:w="1710" w:type="dxa"/>
            <w:vAlign w:val="bottom"/>
          </w:tcPr>
          <w:p w14:paraId="1090540A"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[0.82, 1.4]</w:t>
            </w:r>
          </w:p>
        </w:tc>
        <w:tc>
          <w:tcPr>
            <w:tcW w:w="1352" w:type="dxa"/>
            <w:vAlign w:val="bottom"/>
          </w:tcPr>
          <w:p w14:paraId="0BF4B696" w14:textId="77777777" w:rsidR="00F23F10" w:rsidRPr="000653F2" w:rsidRDefault="00F23F10" w:rsidP="00DF1116">
            <w:pPr>
              <w:jc w:val="center"/>
              <w:rPr>
                <w:rFonts w:ascii="Times New Roman" w:hAnsi="Times New Roman" w:cs="Times New Roman"/>
                <w:sz w:val="22"/>
                <w:szCs w:val="22"/>
              </w:rPr>
            </w:pPr>
            <w:r w:rsidRPr="000653F2">
              <w:rPr>
                <w:rFonts w:ascii="Times New Roman" w:hAnsi="Times New Roman" w:cs="Times New Roman"/>
                <w:sz w:val="22"/>
                <w:szCs w:val="22"/>
              </w:rPr>
              <w:t>0.596</w:t>
            </w:r>
          </w:p>
        </w:tc>
      </w:tr>
    </w:tbl>
    <w:p w14:paraId="4B298CD0" w14:textId="77777777" w:rsidR="00F23F10" w:rsidRPr="00E114F6" w:rsidRDefault="00F23F10" w:rsidP="00F23F10">
      <w:pPr>
        <w:rPr>
          <w:rFonts w:ascii="Times New Roman" w:hAnsi="Times New Roman" w:cs="Times New Roman"/>
          <w:b/>
          <w:bCs/>
          <w:sz w:val="22"/>
          <w:szCs w:val="22"/>
        </w:rPr>
      </w:pPr>
      <w:r>
        <w:rPr>
          <w:rFonts w:ascii="Times New Roman" w:hAnsi="Times New Roman" w:cs="Times New Roman"/>
          <w:b/>
          <w:bCs/>
          <w:sz w:val="22"/>
          <w:szCs w:val="22"/>
        </w:rPr>
        <w:t>Table B3: Odds ratios derived from logistic regression relating covariates to propensity to receive IO monotherapy over chemotherapy in patients for whom PD-L1 status was reported. Pseudo R2 = 0.6567.</w:t>
      </w:r>
    </w:p>
    <w:p w14:paraId="5E46B4E5" w14:textId="140BEB12" w:rsidR="00F23F10" w:rsidRDefault="00F23F10" w:rsidP="00B00551">
      <w:pPr>
        <w:rPr>
          <w:rFonts w:ascii="Times New Roman" w:hAnsi="Times New Roman" w:cs="Times New Roman"/>
        </w:rPr>
      </w:pPr>
    </w:p>
    <w:p w14:paraId="598E363D" w14:textId="77777777" w:rsidR="0058783F" w:rsidRDefault="0058783F"/>
    <w:sectPr w:rsidR="0058783F" w:rsidSect="00175B49">
      <w:pgSz w:w="12240" w:h="15840"/>
      <w:pgMar w:top="1296" w:right="1037" w:bottom="1640" w:left="1296" w:header="0" w:footer="144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34A6B"/>
    <w:multiLevelType w:val="hybridMultilevel"/>
    <w:tmpl w:val="474CA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5566A"/>
    <w:multiLevelType w:val="hybridMultilevel"/>
    <w:tmpl w:val="928801FA"/>
    <w:lvl w:ilvl="0" w:tplc="5F7A29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E73445"/>
    <w:multiLevelType w:val="hybridMultilevel"/>
    <w:tmpl w:val="2C148556"/>
    <w:lvl w:ilvl="0" w:tplc="CF64DF8E">
      <w:start w:val="1"/>
      <w:numFmt w:val="lowerLetter"/>
      <w:lvlText w:val="%1)"/>
      <w:lvlJc w:val="left"/>
      <w:pPr>
        <w:ind w:left="800" w:hanging="44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C3E07"/>
    <w:multiLevelType w:val="hybridMultilevel"/>
    <w:tmpl w:val="9558B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3786552">
    <w:abstractNumId w:val="3"/>
  </w:num>
  <w:num w:numId="2" w16cid:durableId="861894871">
    <w:abstractNumId w:val="0"/>
  </w:num>
  <w:num w:numId="3" w16cid:durableId="1854682183">
    <w:abstractNumId w:val="2"/>
  </w:num>
  <w:num w:numId="4" w16cid:durableId="22591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51"/>
    <w:rsid w:val="00175B49"/>
    <w:rsid w:val="00393C8B"/>
    <w:rsid w:val="00525A99"/>
    <w:rsid w:val="0058783F"/>
    <w:rsid w:val="00605E0E"/>
    <w:rsid w:val="0083380F"/>
    <w:rsid w:val="0093133A"/>
    <w:rsid w:val="00B00551"/>
    <w:rsid w:val="00F23F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3B6CF7"/>
  <w15:chartTrackingRefBased/>
  <w15:docId w15:val="{0185B3FB-7916-9147-AA8D-6F0FE9B9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551"/>
    <w:pPr>
      <w:widowControl w:val="0"/>
      <w:autoSpaceDE w:val="0"/>
      <w:autoSpaceDN w:val="0"/>
    </w:pPr>
  </w:style>
  <w:style w:type="paragraph" w:styleId="Heading1">
    <w:name w:val="heading 1"/>
    <w:basedOn w:val="Normal"/>
    <w:next w:val="Normal"/>
    <w:link w:val="Heading1Char"/>
    <w:uiPriority w:val="9"/>
    <w:qFormat/>
    <w:rsid w:val="00B00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51"/>
    <w:rPr>
      <w:rFonts w:eastAsiaTheme="majorEastAsia" w:cstheme="majorBidi"/>
      <w:color w:val="272727" w:themeColor="text1" w:themeTint="D8"/>
    </w:rPr>
  </w:style>
  <w:style w:type="paragraph" w:styleId="Title">
    <w:name w:val="Title"/>
    <w:basedOn w:val="Normal"/>
    <w:next w:val="Normal"/>
    <w:link w:val="TitleChar"/>
    <w:uiPriority w:val="10"/>
    <w:qFormat/>
    <w:rsid w:val="00B005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0551"/>
    <w:rPr>
      <w:i/>
      <w:iCs/>
      <w:color w:val="404040" w:themeColor="text1" w:themeTint="BF"/>
    </w:rPr>
  </w:style>
  <w:style w:type="paragraph" w:styleId="ListParagraph">
    <w:name w:val="List Paragraph"/>
    <w:basedOn w:val="Normal"/>
    <w:uiPriority w:val="34"/>
    <w:qFormat/>
    <w:rsid w:val="00B00551"/>
    <w:pPr>
      <w:ind w:left="720"/>
      <w:contextualSpacing/>
    </w:pPr>
  </w:style>
  <w:style w:type="character" w:styleId="IntenseEmphasis">
    <w:name w:val="Intense Emphasis"/>
    <w:basedOn w:val="DefaultParagraphFont"/>
    <w:uiPriority w:val="21"/>
    <w:qFormat/>
    <w:rsid w:val="00B00551"/>
    <w:rPr>
      <w:i/>
      <w:iCs/>
      <w:color w:val="0F4761" w:themeColor="accent1" w:themeShade="BF"/>
    </w:rPr>
  </w:style>
  <w:style w:type="paragraph" w:styleId="IntenseQuote">
    <w:name w:val="Intense Quote"/>
    <w:basedOn w:val="Normal"/>
    <w:next w:val="Normal"/>
    <w:link w:val="IntenseQuoteChar"/>
    <w:uiPriority w:val="30"/>
    <w:qFormat/>
    <w:rsid w:val="00B00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51"/>
    <w:rPr>
      <w:i/>
      <w:iCs/>
      <w:color w:val="0F4761" w:themeColor="accent1" w:themeShade="BF"/>
    </w:rPr>
  </w:style>
  <w:style w:type="character" w:styleId="IntenseReference">
    <w:name w:val="Intense Reference"/>
    <w:basedOn w:val="DefaultParagraphFont"/>
    <w:uiPriority w:val="32"/>
    <w:qFormat/>
    <w:rsid w:val="00B00551"/>
    <w:rPr>
      <w:b/>
      <w:bCs/>
      <w:smallCaps/>
      <w:color w:val="0F4761" w:themeColor="accent1" w:themeShade="BF"/>
      <w:spacing w:val="5"/>
    </w:rPr>
  </w:style>
  <w:style w:type="table" w:styleId="TableGrid">
    <w:name w:val="Table Grid"/>
    <w:basedOn w:val="TableNormal"/>
    <w:uiPriority w:val="39"/>
    <w:rsid w:val="00B005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23F10"/>
    <w:pPr>
      <w:tabs>
        <w:tab w:val="left" w:pos="380"/>
      </w:tabs>
      <w:spacing w:after="240"/>
      <w:ind w:left="384" w:hanging="384"/>
    </w:pPr>
  </w:style>
  <w:style w:type="character" w:styleId="Hyperlink">
    <w:name w:val="Hyperlink"/>
    <w:basedOn w:val="DefaultParagraphFont"/>
    <w:uiPriority w:val="99"/>
    <w:unhideWhenUsed/>
    <w:rsid w:val="00F23F10"/>
    <w:rPr>
      <w:color w:val="467886" w:themeColor="hyperlink"/>
      <w:u w:val="single"/>
    </w:rPr>
  </w:style>
  <w:style w:type="character" w:styleId="UnresolvedMention">
    <w:name w:val="Unresolved Mention"/>
    <w:basedOn w:val="DefaultParagraphFont"/>
    <w:uiPriority w:val="99"/>
    <w:semiHidden/>
    <w:unhideWhenUsed/>
    <w:rsid w:val="00F23F10"/>
    <w:rPr>
      <w:color w:val="605E5C"/>
      <w:shd w:val="clear" w:color="auto" w:fill="E1DFDD"/>
    </w:rPr>
  </w:style>
  <w:style w:type="character" w:styleId="CommentReference">
    <w:name w:val="annotation reference"/>
    <w:basedOn w:val="DefaultParagraphFont"/>
    <w:uiPriority w:val="99"/>
    <w:semiHidden/>
    <w:unhideWhenUsed/>
    <w:rsid w:val="00F23F10"/>
    <w:rPr>
      <w:sz w:val="16"/>
      <w:szCs w:val="16"/>
    </w:rPr>
  </w:style>
  <w:style w:type="paragraph" w:styleId="CommentText">
    <w:name w:val="annotation text"/>
    <w:basedOn w:val="Normal"/>
    <w:link w:val="CommentTextChar"/>
    <w:uiPriority w:val="99"/>
    <w:semiHidden/>
    <w:unhideWhenUsed/>
    <w:rsid w:val="00F23F10"/>
    <w:rPr>
      <w:sz w:val="20"/>
      <w:szCs w:val="20"/>
    </w:rPr>
  </w:style>
  <w:style w:type="character" w:customStyle="1" w:styleId="CommentTextChar">
    <w:name w:val="Comment Text Char"/>
    <w:basedOn w:val="DefaultParagraphFont"/>
    <w:link w:val="CommentText"/>
    <w:uiPriority w:val="99"/>
    <w:semiHidden/>
    <w:rsid w:val="00F23F10"/>
    <w:rPr>
      <w:sz w:val="20"/>
      <w:szCs w:val="20"/>
    </w:rPr>
  </w:style>
  <w:style w:type="paragraph" w:styleId="CommentSubject">
    <w:name w:val="annotation subject"/>
    <w:basedOn w:val="CommentText"/>
    <w:next w:val="CommentText"/>
    <w:link w:val="CommentSubjectChar"/>
    <w:uiPriority w:val="99"/>
    <w:semiHidden/>
    <w:unhideWhenUsed/>
    <w:rsid w:val="00F23F10"/>
    <w:rPr>
      <w:b/>
      <w:bCs/>
    </w:rPr>
  </w:style>
  <w:style w:type="character" w:customStyle="1" w:styleId="CommentSubjectChar">
    <w:name w:val="Comment Subject Char"/>
    <w:basedOn w:val="CommentTextChar"/>
    <w:link w:val="CommentSubject"/>
    <w:uiPriority w:val="99"/>
    <w:semiHidden/>
    <w:rsid w:val="00F23F10"/>
    <w:rPr>
      <w:b/>
      <w:bCs/>
      <w:sz w:val="20"/>
      <w:szCs w:val="20"/>
    </w:rPr>
  </w:style>
  <w:style w:type="character" w:styleId="FollowedHyperlink">
    <w:name w:val="FollowedHyperlink"/>
    <w:basedOn w:val="DefaultParagraphFont"/>
    <w:uiPriority w:val="99"/>
    <w:semiHidden/>
    <w:unhideWhenUsed/>
    <w:rsid w:val="00F23F10"/>
    <w:rPr>
      <w:color w:val="96607D" w:themeColor="followedHyperlink"/>
      <w:u w:val="single"/>
    </w:rPr>
  </w:style>
  <w:style w:type="character" w:styleId="LineNumber">
    <w:name w:val="line number"/>
    <w:basedOn w:val="DefaultParagraphFont"/>
    <w:uiPriority w:val="99"/>
    <w:semiHidden/>
    <w:unhideWhenUsed/>
    <w:rsid w:val="00F23F10"/>
  </w:style>
  <w:style w:type="paragraph" w:styleId="PlainText">
    <w:name w:val="Plain Text"/>
    <w:basedOn w:val="Normal"/>
    <w:link w:val="PlainTextChar"/>
    <w:uiPriority w:val="99"/>
    <w:unhideWhenUsed/>
    <w:rsid w:val="00F23F10"/>
    <w:rPr>
      <w:rFonts w:ascii="Consolas" w:hAnsi="Consolas" w:cs="Consolas"/>
      <w:sz w:val="21"/>
      <w:szCs w:val="21"/>
    </w:rPr>
  </w:style>
  <w:style w:type="character" w:customStyle="1" w:styleId="PlainTextChar">
    <w:name w:val="Plain Text Char"/>
    <w:basedOn w:val="DefaultParagraphFont"/>
    <w:link w:val="PlainText"/>
    <w:uiPriority w:val="99"/>
    <w:rsid w:val="00F23F10"/>
    <w:rPr>
      <w:rFonts w:ascii="Consolas" w:hAnsi="Consolas" w:cs="Consolas"/>
      <w:sz w:val="21"/>
      <w:szCs w:val="21"/>
    </w:rPr>
  </w:style>
  <w:style w:type="paragraph" w:styleId="HTMLPreformatted">
    <w:name w:val="HTML Preformatted"/>
    <w:basedOn w:val="Normal"/>
    <w:link w:val="HTMLPreformattedChar"/>
    <w:uiPriority w:val="99"/>
    <w:unhideWhenUsed/>
    <w:rsid w:val="00F23F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23F1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2135</Words>
  <Characters>12175</Characters>
  <Application>Microsoft Office Word</Application>
  <DocSecurity>0</DocSecurity>
  <Lines>101</Lines>
  <Paragraphs>28</Paragraphs>
  <ScaleCrop>false</ScaleCrop>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Ahluwalia, Vinayak</dc:creator>
  <cp:keywords/>
  <dc:description/>
  <cp:lastModifiedBy>Ahluwalia, Vinayak</cp:lastModifiedBy>
  <cp:revision>3</cp:revision>
  <dcterms:created xsi:type="dcterms:W3CDTF">2024-06-17T20:17:00Z</dcterms:created>
  <dcterms:modified xsi:type="dcterms:W3CDTF">2024-06-17T20:20:00Z</dcterms:modified>
</cp:coreProperties>
</file>