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666666"/>
          <w:sz w:val="28"/>
          <w:szCs w:val="28"/>
        </w:rPr>
        <w:t xml:space="preserve">Logistics Data Analyst Internship</w:t>
      </w:r>
    </w:p>
    <w:p>
      <w:pPr>
        <w:spacing w:after="200"/>
        <w:jc w:val="center"/>
      </w:pPr>
      <w:r>
        <w:rPr>
          <w:rFonts w:ascii="Calibri" w:cs="Calibri" w:eastAsia="Calibri" w:hAnsi="Calibri"/>
          <w:b/>
          <w:bCs/>
          <w:color w:val="1F3864"/>
          <w:sz w:val="52"/>
          <w:szCs w:val="52"/>
        </w:rPr>
        <w:t xml:space="preserve">Week 2 Report</w:t>
      </w:r>
    </w:p>
    <w:p>
      <w:pPr>
        <w:spacing w:after="200"/>
        <w:jc w:val="center"/>
      </w:pPr>
      <w:r>
        <w:rPr>
          <w:rFonts w:ascii="Calibri" w:cs="Calibri" w:eastAsia="Calibri" w:hAnsi="Calibri"/>
          <w:color w:val="2E75B6"/>
          <w:sz w:val="34"/>
          <w:szCs w:val="34"/>
        </w:rPr>
        <w:t xml:space="preserve">Data Collection, Cleaning and Preprocessing for Logistics Analysis</w:t>
      </w:r>
    </w:p>
    <w:p>
      <w:pPr>
        <w:spacing w:after="100"/>
        <w:jc w:val="center"/>
      </w:pPr>
      <w:r>
        <w:rPr>
          <w:rFonts w:ascii="Calibri" w:cs="Calibri" w:eastAsia="Calibri" w:hAnsi="Calibri"/>
          <w:i/>
          <w:iCs/>
          <w:sz w:val="24"/>
          <w:szCs w:val="24"/>
        </w:rPr>
        <w:t xml:space="preserve">Project: Last-Mile Delivery Optimization for an E-commerce Company</w:t>
      </w:r>
    </w:p>
    <w:p>
      <w:pPr>
        <w:spacing w:after="80"/>
      </w:pPr>
    </w:p>
    <w:p>
      <w:pPr>
        <w:jc w:val="center"/>
      </w:pPr>
      <w:r>
        <w:rPr>
          <w:rFonts w:ascii="Calibri" w:cs="Calibri" w:eastAsia="Calibri" w:hAnsi="Calibri"/>
          <w:sz w:val="22"/>
          <w:szCs w:val="22"/>
        </w:rPr>
        <w:t xml:space="preserve">Name: Vaibhav Nandlal Gangurde      Date: October 2026</w:t>
      </w:r>
    </w:p>
    <w:p>
      <w:r>
        <w:br w:type="page"/>
      </w:r>
    </w:p>
    <w:p>
      <w:pPr>
        <w:pStyle w:val="Heading1"/>
        <w:spacing w:after="120" w:before="300"/>
      </w:pPr>
      <w:r>
        <w:rPr>
          <w:rFonts w:ascii="Calibri" w:cs="Calibri" w:eastAsia="Calibri" w:hAnsi="Calibri"/>
          <w:b/>
          <w:bCs/>
          <w:color w:val="1F3864"/>
          <w:sz w:val="30"/>
          <w:szCs w:val="30"/>
        </w:rPr>
        <w:t xml:space="preserve">1. Introduction</w:t>
      </w:r>
    </w:p>
    <w:p>
      <w:pPr>
        <w:spacing w:after="120" w:line="300"/>
        <w:jc w:val="both"/>
      </w:pPr>
      <w:r>
        <w:rPr>
          <w:rFonts w:ascii="Calibri" w:cs="Calibri" w:eastAsia="Calibri" w:hAnsi="Calibri"/>
          <w:sz w:val="22"/>
          <w:szCs w:val="22"/>
        </w:rPr>
        <w:t xml:space="preserve">High-quality data is the foundation of every logistics analysis. Delivery records collected from driver apps, GPS devices and order systems usually contain missing entries, duplicate rows, inconsistent text and impossible values. If these problems are not fixed, any analysis or prediction built on top of them will be unreliable. This report documents a complete preprocessing pipeline in Python for the last-mile delivery scenario defined in Week 1 (QuickKart, Pune). It covers data collection, quality inspection, cleaning, feature engineering and normalization, and explains why each technique was chosen and how it affects later analysis.</w:t>
      </w:r>
    </w:p>
    <w:p>
      <w:pPr>
        <w:pStyle w:val="Heading1"/>
        <w:spacing w:after="120" w:before="300"/>
      </w:pPr>
      <w:r>
        <w:rPr>
          <w:rFonts w:ascii="Calibri" w:cs="Calibri" w:eastAsia="Calibri" w:hAnsi="Calibri"/>
          <w:b/>
          <w:bCs/>
          <w:color w:val="1F3864"/>
          <w:sz w:val="30"/>
          <w:szCs w:val="30"/>
        </w:rPr>
        <w:t xml:space="preserve">2. Data Collection (Simulation)</w:t>
      </w:r>
    </w:p>
    <w:p>
      <w:pPr>
        <w:pStyle w:val="Heading2"/>
        <w:spacing w:after="80" w:before="200"/>
      </w:pPr>
      <w:r>
        <w:rPr>
          <w:rFonts w:ascii="Calibri" w:cs="Calibri" w:eastAsia="Calibri" w:hAnsi="Calibri"/>
          <w:b/>
          <w:bCs/>
          <w:color w:val="2E75B6"/>
          <w:sz w:val="25"/>
          <w:szCs w:val="25"/>
        </w:rPr>
        <w:t xml:space="preserve">2.1 Reference Dataset</w:t>
      </w:r>
    </w:p>
    <w:p>
      <w:pPr>
        <w:spacing w:after="120" w:line="300"/>
        <w:jc w:val="both"/>
      </w:pPr>
      <w:r>
        <w:rPr>
          <w:rFonts w:ascii="Calibri" w:cs="Calibri" w:eastAsia="Calibri" w:hAnsi="Calibri"/>
          <w:sz w:val="22"/>
          <w:szCs w:val="22"/>
        </w:rPr>
        <w:t xml:space="preserve">The reference for this project is the publicly available Amazon Delivery Dataset (Kaggle), which contains order-level records of deliveries in Indian cities with distance, traffic, weather, vehicle and delivery-time information. Other public sources considered were the DataCo Smart Supply Chain and Olist E-commerce datasets. To keep the work reproducible, a raw dataset with the same structure was simulated in Python and real-world data quality problems were deliberately injected into it. The same code can be pointed at the Kaggle CSV file with no change to the cleaning steps.</w:t>
      </w:r>
    </w:p>
    <w:p>
      <w:pPr>
        <w:pStyle w:val="Heading2"/>
        <w:spacing w:after="80" w:before="200"/>
      </w:pPr>
      <w:r>
        <w:rPr>
          <w:rFonts w:ascii="Calibri" w:cs="Calibri" w:eastAsia="Calibri" w:hAnsi="Calibri"/>
          <w:b/>
          <w:bCs/>
          <w:color w:val="2E75B6"/>
          <w:sz w:val="25"/>
          <w:szCs w:val="25"/>
        </w:rPr>
        <w:t xml:space="preserve">2.2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19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48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Order_ID, Order_Date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string, datetime</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Unique order number and order timestamp</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float</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 from hub to customer</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Traffic, Weather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Traffic level (Low/Medium/High) and weather (Clear/Cloudy/Rain)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Vehicle_Type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categorical</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Bike or Van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Agent_Age, Agent_Rating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agent attributes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hour, load_kg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numeric</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Hour of order and parcel weight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drop_latitude, drop_longitude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float</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location coordinates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Delivery_Time_min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float (target)</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delivery time in minutes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Shipping_Cost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float</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Cost of the delivery in Rs</w:t>
            </w:r>
          </w:p>
        </w:tc>
      </w:tr>
    </w:tbl>
    <w:p>
      <w:pPr>
        <w:spacing w:after="80"/>
      </w:pPr>
    </w:p>
    <w:p>
      <w:pPr>
        <w:spacing w:after="120" w:line="300"/>
        <w:jc w:val="both"/>
      </w:pPr>
      <w:r>
        <w:rPr>
          <w:rFonts w:ascii="Calibri" w:cs="Calibri" w:eastAsia="Calibri" w:hAnsi="Calibri"/>
          <w:sz w:val="22"/>
          <w:szCs w:val="22"/>
        </w:rPr>
        <w:t xml:space="preserve">The raw file contains 3080 rows and 14 columns (3,000 genuine orders plus 80 duplicates).</w:t>
      </w:r>
    </w:p>
    <w:p>
      <w:pPr>
        <w:pStyle w:val="Heading1"/>
        <w:spacing w:after="120" w:before="300"/>
      </w:pPr>
      <w:r>
        <w:rPr>
          <w:rFonts w:ascii="Calibri" w:cs="Calibri" w:eastAsia="Calibri" w:hAnsi="Calibri"/>
          <w:b/>
          <w:bCs/>
          <w:color w:val="1F3864"/>
          <w:sz w:val="30"/>
          <w:szCs w:val="30"/>
        </w:rPr>
        <w:t xml:space="preserve">3. Data Quality Issues Identified</w:t>
      </w:r>
    </w:p>
    <w:p>
      <w:pPr>
        <w:spacing w:after="120" w:line="300"/>
        <w:jc w:val="both"/>
      </w:pPr>
      <w:r>
        <w:rPr>
          <w:rFonts w:ascii="Calibri" w:cs="Calibri" w:eastAsia="Calibri" w:hAnsi="Calibri"/>
          <w:sz w:val="22"/>
          <w:szCs w:val="22"/>
        </w:rPr>
        <w:t xml:space="preserve">The first step is always to inspect the data before changing anything. The following code checks missing values, duplicates, inconsistent categories and summary statistics:</w:t>
      </w:r>
    </w:p>
    <w:p>
      <w:pPr>
        <w:pBdr>
          <w:left w:val="single" w:color="2E75B6" w:sz="12" w:space="6"/>
        </w:pBdr>
        <w:shd w:fill="F2F2F2" w:val="clear"/>
        <w:spacing w:after="0"/>
        <w:ind w:left="200"/>
      </w:pPr>
      <w:r>
        <w:rPr>
          <w:rFonts w:ascii="Consolas" w:cs="Consolas" w:eastAsia="Consolas" w:hAnsi="Consolas"/>
          <w:sz w:val="17"/>
          <w:szCs w:val="17"/>
        </w:rPr>
        <w:t xml:space="preserve"># ---- Step 2: Inspect data quality ----</w:t>
      </w:r>
    </w:p>
    <w:p>
      <w:pPr>
        <w:pBdr>
          <w:left w:val="single" w:color="2E75B6" w:sz="12" w:space="6"/>
        </w:pBdr>
        <w:shd w:fill="F2F2F2" w:val="clear"/>
        <w:spacing w:after="0"/>
        <w:ind w:left="200"/>
      </w:pPr>
      <w:r>
        <w:rPr>
          <w:rFonts w:ascii="Consolas" w:cs="Consolas" w:eastAsia="Consolas" w:hAnsi="Consolas"/>
          <w:sz w:val="17"/>
          <w:szCs w:val="17"/>
        </w:rPr>
        <w:t xml:space="preserve">df = pd.read_csv("logistics_raw.csv")</w:t>
      </w:r>
    </w:p>
    <w:p>
      <w:pPr>
        <w:pBdr>
          <w:left w:val="single" w:color="2E75B6" w:sz="12" w:space="6"/>
        </w:pBdr>
        <w:shd w:fill="F2F2F2" w:val="clear"/>
        <w:spacing w:after="0"/>
        <w:ind w:left="200"/>
      </w:pPr>
      <w:r>
        <w:rPr>
          <w:rFonts w:ascii="Consolas" w:cs="Consolas" w:eastAsia="Consolas" w:hAnsi="Consolas"/>
          <w:sz w:val="17"/>
          <w:szCs w:val="17"/>
        </w:rPr>
        <w:t xml:space="preserve">missing = df.isnull().sum()</w:t>
      </w:r>
    </w:p>
    <w:p>
      <w:pPr>
        <w:pBdr>
          <w:left w:val="single" w:color="2E75B6" w:sz="12" w:space="6"/>
        </w:pBdr>
        <w:shd w:fill="F2F2F2" w:val="clear"/>
        <w:spacing w:after="0"/>
        <w:ind w:left="200"/>
      </w:pPr>
      <w:r>
        <w:rPr>
          <w:rFonts w:ascii="Consolas" w:cs="Consolas" w:eastAsia="Consolas" w:hAnsi="Consolas"/>
          <w:sz w:val="17"/>
          <w:szCs w:val="17"/>
        </w:rPr>
        <w:t xml:space="preserve">print("Missing values:\n", missing[missing &gt; 0])</w:t>
      </w:r>
    </w:p>
    <w:p>
      <w:pPr>
        <w:pBdr>
          <w:left w:val="single" w:color="2E75B6" w:sz="12" w:space="6"/>
        </w:pBdr>
        <w:shd w:fill="F2F2F2" w:val="clear"/>
        <w:spacing w:after="0"/>
        <w:ind w:left="200"/>
      </w:pPr>
      <w:r>
        <w:rPr>
          <w:rFonts w:ascii="Consolas" w:cs="Consolas" w:eastAsia="Consolas" w:hAnsi="Consolas"/>
          <w:sz w:val="17"/>
          <w:szCs w:val="17"/>
        </w:rPr>
        <w:t xml:space="preserve">print("Duplicate rows:", df.duplicated().sum())</w:t>
      </w:r>
    </w:p>
    <w:p>
      <w:pPr>
        <w:pBdr>
          <w:left w:val="single" w:color="2E75B6" w:sz="12" w:space="6"/>
        </w:pBdr>
        <w:shd w:fill="F2F2F2" w:val="clear"/>
        <w:spacing w:after="0"/>
        <w:ind w:left="200"/>
      </w:pPr>
      <w:r>
        <w:rPr>
          <w:rFonts w:ascii="Consolas" w:cs="Consolas" w:eastAsia="Consolas" w:hAnsi="Consolas"/>
          <w:sz w:val="17"/>
          <w:szCs w:val="17"/>
        </w:rPr>
        <w:t xml:space="preserve">print("Traffic categories:", df["Traffic"].unique())</w:t>
      </w:r>
    </w:p>
    <w:p>
      <w:pPr>
        <w:pBdr>
          <w:left w:val="single" w:color="2E75B6" w:sz="12" w:space="6"/>
        </w:pBdr>
        <w:shd w:fill="F2F2F2" w:val="clear"/>
        <w:spacing w:after="0"/>
        <w:ind w:left="200"/>
      </w:pPr>
      <w:r>
        <w:rPr>
          <w:rFonts w:ascii="Consolas" w:cs="Consolas" w:eastAsia="Consolas" w:hAnsi="Consolas"/>
          <w:sz w:val="17"/>
          <w:szCs w:val="17"/>
        </w:rPr>
        <w:t xml:space="preserve">print(df[["Distance_km", "Agent_Age", "Delivery_Time_min", "Shipping_Cost"]].describe().round(1))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tblHeader/>
        </w:trPr>
        <w:tc>
          <w:tcPr>
            <w:tcW w:type="dxa" w:w="2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1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Count</w:t>
            </w:r>
          </w:p>
        </w:tc>
        <w:tc>
          <w:tcPr>
            <w:tcW w:type="dxa" w:w="53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How it was identified</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Agent_Rating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155</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df.isnull().sum()</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Weather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96</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df.isnull().sum()</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Delivery_Time_min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61</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df.isnull().sum()</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rows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80</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df.duplicated().sum()</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Inconsistent Traffic labels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 variants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unique() showed ' Medium', 'HIGH', 'high ', 'low', etc. instead of 3 clean values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 outliers (&gt; 100 km)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26</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describe() showed max of about 555 km for a city delivery</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 time outliers (&gt; 300 min)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21</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describe() showed max of about 899 min</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Impossible Agent_Age (&lt; 18 or &gt; 70)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describe() showed ages of 5 and 999</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Negative Shipping_Cost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describe() showed a negative minimum</w:t>
            </w:r>
          </w:p>
        </w:tc>
      </w:tr>
    </w:tbl>
    <w:p>
      <w:pPr>
        <w:spacing w:after="80"/>
      </w:pPr>
    </w:p>
    <w:p>
      <w:pPr>
        <w:pStyle w:val="Heading1"/>
        <w:spacing w:after="120" w:before="300"/>
      </w:pPr>
      <w:r>
        <w:rPr>
          <w:rFonts w:ascii="Calibri" w:cs="Calibri" w:eastAsia="Calibri" w:hAnsi="Calibri"/>
          <w:b/>
          <w:bCs/>
          <w:color w:val="1F3864"/>
          <w:sz w:val="30"/>
          <w:szCs w:val="30"/>
        </w:rPr>
        <w:t xml:space="preserve">4. Cleaning Methodology</w:t>
      </w:r>
    </w:p>
    <w:p>
      <w:pPr>
        <w:spacing w:after="120" w:line="300"/>
        <w:jc w:val="both"/>
      </w:pPr>
      <w:r>
        <w:rPr>
          <w:rFonts w:ascii="Calibri" w:cs="Calibri" w:eastAsia="Calibri" w:hAnsi="Calibri"/>
          <w:sz w:val="22"/>
          <w:szCs w:val="22"/>
        </w:rPr>
        <w:t xml:space="preserve">Each technique below was chosen for a specific reason. The full code of the cleaning stage is shown after the explanation.</w:t>
      </w:r>
    </w:p>
    <w:p>
      <w:pPr>
        <w:pStyle w:val="Heading2"/>
        <w:spacing w:after="80" w:before="200"/>
      </w:pPr>
      <w:r>
        <w:rPr>
          <w:rFonts w:ascii="Calibri" w:cs="Calibri" w:eastAsia="Calibri" w:hAnsi="Calibri"/>
          <w:b/>
          <w:bCs/>
          <w:color w:val="2E75B6"/>
          <w:sz w:val="25"/>
          <w:szCs w:val="25"/>
        </w:rPr>
        <w:t xml:space="preserve">4.1 Removing Duplicates</w:t>
      </w:r>
    </w:p>
    <w:p>
      <w:pPr>
        <w:spacing w:after="120" w:line="300"/>
        <w:jc w:val="both"/>
      </w:pPr>
      <w:r>
        <w:rPr>
          <w:rFonts w:ascii="Calibri" w:cs="Calibri" w:eastAsia="Calibri" w:hAnsi="Calibri"/>
          <w:sz w:val="22"/>
          <w:szCs w:val="22"/>
        </w:rPr>
        <w:t xml:space="preserve">Duplicate orders inflate counts and make delivery volumes, costs and averages look larger than they are. Exact duplicate rows were dropped with drop_duplicates(), which restored the data to 3,000 unique orders.</w:t>
      </w:r>
    </w:p>
    <w:p>
      <w:pPr>
        <w:pStyle w:val="Heading2"/>
        <w:spacing w:after="80" w:before="200"/>
      </w:pPr>
      <w:r>
        <w:rPr>
          <w:rFonts w:ascii="Calibri" w:cs="Calibri" w:eastAsia="Calibri" w:hAnsi="Calibri"/>
          <w:b/>
          <w:bCs/>
          <w:color w:val="2E75B6"/>
          <w:sz w:val="25"/>
          <w:szCs w:val="25"/>
        </w:rPr>
        <w:t xml:space="preserve">4.2 Standardizing Text and Data Types</w:t>
      </w:r>
    </w:p>
    <w:p>
      <w:pPr>
        <w:spacing w:after="120" w:line="300"/>
        <w:jc w:val="both"/>
      </w:pPr>
      <w:r>
        <w:rPr>
          <w:rFonts w:ascii="Calibri" w:cs="Calibri" w:eastAsia="Calibri" w:hAnsi="Calibri"/>
          <w:sz w:val="22"/>
          <w:szCs w:val="22"/>
        </w:rPr>
        <w:t xml:space="preserve">Labels such as 'HIGH', 'high ' and 'High' would be treated as three different categories by groupby operations and by one-hot encoding. Using str.strip() and str.title() reduced the Traffic column to exactly three clean values (High, Low, Medium). The date column was converted to datetime so that hour, weekday and trend features can be extracted.</w:t>
      </w:r>
    </w:p>
    <w:p>
      <w:pPr>
        <w:pStyle w:val="Heading2"/>
        <w:spacing w:after="80" w:before="200"/>
      </w:pPr>
      <w:r>
        <w:rPr>
          <w:rFonts w:ascii="Calibri" w:cs="Calibri" w:eastAsia="Calibri" w:hAnsi="Calibri"/>
          <w:b/>
          <w:bCs/>
          <w:color w:val="2E75B6"/>
          <w:sz w:val="25"/>
          <w:szCs w:val="25"/>
        </w:rPr>
        <w:t xml:space="preserve">4.3 Treating Impossible Values</w:t>
      </w:r>
    </w:p>
    <w:p>
      <w:pPr>
        <w:spacing w:after="120" w:line="300"/>
        <w:jc w:val="both"/>
      </w:pPr>
      <w:r>
        <w:rPr>
          <w:rFonts w:ascii="Calibri" w:cs="Calibri" w:eastAsia="Calibri" w:hAnsi="Calibri"/>
          <w:sz w:val="22"/>
          <w:szCs w:val="22"/>
        </w:rPr>
        <w:t xml:space="preserve">Values that break real-world rules (agent age of 5 or 999, negative cost, a 500 km city delivery) are data entry or sensor errors, not rare events. They were converted to missing values so that they could be imputed together with other gaps instead of being kept as misleading numbers.</w:t>
      </w:r>
    </w:p>
    <w:p>
      <w:pPr>
        <w:pStyle w:val="Heading2"/>
        <w:spacing w:after="80" w:before="200"/>
      </w:pPr>
      <w:r>
        <w:rPr>
          <w:rFonts w:ascii="Calibri" w:cs="Calibri" w:eastAsia="Calibri" w:hAnsi="Calibri"/>
          <w:b/>
          <w:bCs/>
          <w:color w:val="2E75B6"/>
          <w:sz w:val="25"/>
          <w:szCs w:val="25"/>
        </w:rPr>
        <w:t xml:space="preserve">4.4 Outlier Detection with the IQR Rule</w:t>
      </w:r>
    </w:p>
    <w:p>
      <w:pPr>
        <w:spacing w:after="120" w:line="300"/>
        <w:jc w:val="both"/>
      </w:pPr>
      <w:r>
        <w:rPr>
          <w:rFonts w:ascii="Calibri" w:cs="Calibri" w:eastAsia="Calibri" w:hAnsi="Calibri"/>
          <w:sz w:val="22"/>
          <w:szCs w:val="22"/>
        </w:rPr>
        <w:t xml:space="preserve">For delivery time, the Interquartile Range (IQR) method was used. Values below Q1 - 1.5 x IQR or above Q3 + 1.5 x IQR are flagged. The acceptable range was -4.6 to 117.3 minutes and 20 extreme values were found. IQR was selected over the mean and standard deviation method because it does not depend on the mean, which is itself distorted by outliers, and it works well for skewed data such as delivery times.</w:t>
      </w:r>
    </w:p>
    <w:p>
      <w:pPr>
        <w:pStyle w:val="Heading2"/>
        <w:spacing w:after="80" w:before="200"/>
      </w:pPr>
      <w:r>
        <w:rPr>
          <w:rFonts w:ascii="Calibri" w:cs="Calibri" w:eastAsia="Calibri" w:hAnsi="Calibri"/>
          <w:b/>
          <w:bCs/>
          <w:color w:val="2E75B6"/>
          <w:sz w:val="25"/>
          <w:szCs w:val="25"/>
        </w:rPr>
        <w:t xml:space="preserve">4.5 Handling Missing Values</w:t>
      </w:r>
    </w:p>
    <w:p>
      <w:pPr>
        <w:spacing w:after="120" w:line="300"/>
        <w:jc w:val="both"/>
      </w:pPr>
      <w:r>
        <w:rPr>
          <w:rFonts w:ascii="Calibri" w:cs="Calibri" w:eastAsia="Calibri" w:hAnsi="Calibri"/>
          <w:sz w:val="22"/>
          <w:szCs w:val="22"/>
        </w:rPr>
        <w:t xml:space="preserve">Rows with missing values were not deleted, because that would waste valid information in other columns. Numeric columns were filled with the median, which is robust to outliers, and categorical columns with the mode (most frequent value). For production data, grouped imputation (for example, median time per traffic level) or model-based imputation such as KNN can give better results.</w:t>
      </w:r>
    </w:p>
    <w:p>
      <w:pPr>
        <w:pBdr>
          <w:left w:val="single" w:color="2E75B6" w:sz="12" w:space="6"/>
        </w:pBdr>
        <w:shd w:fill="F2F2F2" w:val="clear"/>
        <w:spacing w:after="0"/>
        <w:ind w:left="200"/>
      </w:pPr>
      <w:r>
        <w:rPr>
          <w:rFonts w:ascii="Consolas" w:cs="Consolas" w:eastAsia="Consolas" w:hAnsi="Consolas"/>
          <w:sz w:val="17"/>
          <w:szCs w:val="17"/>
        </w:rPr>
        <w:t xml:space="preserve"># ---- Step 3: Cleaning ----</w:t>
      </w:r>
    </w:p>
    <w:p>
      <w:pPr>
        <w:pBdr>
          <w:left w:val="single" w:color="2E75B6" w:sz="12" w:space="6"/>
        </w:pBdr>
        <w:shd w:fill="F2F2F2" w:val="clear"/>
        <w:spacing w:after="0"/>
        <w:ind w:left="200"/>
      </w:pPr>
      <w:r>
        <w:rPr>
          <w:rFonts w:ascii="Consolas" w:cs="Consolas" w:eastAsia="Consolas" w:hAnsi="Consolas"/>
          <w:sz w:val="17"/>
          <w:szCs w:val="17"/>
        </w:rPr>
        <w:t xml:space="preserve"># 3.1 Remove duplicate orders</w:t>
      </w:r>
    </w:p>
    <w:p>
      <w:pPr>
        <w:pBdr>
          <w:left w:val="single" w:color="2E75B6" w:sz="12" w:space="6"/>
        </w:pBdr>
        <w:shd w:fill="F2F2F2" w:val="clear"/>
        <w:spacing w:after="0"/>
        <w:ind w:left="200"/>
      </w:pPr>
      <w:r>
        <w:rPr>
          <w:rFonts w:ascii="Consolas" w:cs="Consolas" w:eastAsia="Consolas" w:hAnsi="Consolas"/>
          <w:sz w:val="17"/>
          <w:szCs w:val="17"/>
        </w:rPr>
        <w:t xml:space="preserve">df = df.drop_duplicates()</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3.2 Fix data types and inconsistent text</w:t>
      </w:r>
    </w:p>
    <w:p>
      <w:pPr>
        <w:pBdr>
          <w:left w:val="single" w:color="2E75B6" w:sz="12" w:space="6"/>
        </w:pBdr>
        <w:shd w:fill="F2F2F2" w:val="clear"/>
        <w:spacing w:after="0"/>
        <w:ind w:left="200"/>
      </w:pPr>
      <w:r>
        <w:rPr>
          <w:rFonts w:ascii="Consolas" w:cs="Consolas" w:eastAsia="Consolas" w:hAnsi="Consolas"/>
          <w:sz w:val="17"/>
          <w:szCs w:val="17"/>
        </w:rPr>
        <w:t xml:space="preserve">df["Order_Date"] = pd.to_datetime(df["Order_Date"])</w:t>
      </w:r>
    </w:p>
    <w:p>
      <w:pPr>
        <w:pBdr>
          <w:left w:val="single" w:color="2E75B6" w:sz="12" w:space="6"/>
        </w:pBdr>
        <w:shd w:fill="F2F2F2" w:val="clear"/>
        <w:spacing w:after="0"/>
        <w:ind w:left="200"/>
      </w:pPr>
      <w:r>
        <w:rPr>
          <w:rFonts w:ascii="Consolas" w:cs="Consolas" w:eastAsia="Consolas" w:hAnsi="Consolas"/>
          <w:sz w:val="17"/>
          <w:szCs w:val="17"/>
        </w:rPr>
        <w:t xml:space="preserve">for col in ["Traffic", "Weather", "Vehicle_Type"]:</w:t>
      </w:r>
    </w:p>
    <w:p>
      <w:pPr>
        <w:pBdr>
          <w:left w:val="single" w:color="2E75B6" w:sz="12" w:space="6"/>
        </w:pBdr>
        <w:shd w:fill="F2F2F2" w:val="clear"/>
        <w:spacing w:after="0"/>
        <w:ind w:left="200"/>
      </w:pPr>
      <w:r>
        <w:rPr>
          <w:rFonts w:ascii="Consolas" w:cs="Consolas" w:eastAsia="Consolas" w:hAnsi="Consolas"/>
          <w:sz w:val="17"/>
          <w:szCs w:val="17"/>
        </w:rPr>
        <w:t xml:space="preserve">    df[col] = df[col].str.strip().str.title()</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3.3 Treat impossible values as missing</w:t>
      </w:r>
    </w:p>
    <w:p>
      <w:pPr>
        <w:pBdr>
          <w:left w:val="single" w:color="2E75B6" w:sz="12" w:space="6"/>
        </w:pBdr>
        <w:shd w:fill="F2F2F2" w:val="clear"/>
        <w:spacing w:after="0"/>
        <w:ind w:left="200"/>
      </w:pPr>
      <w:r>
        <w:rPr>
          <w:rFonts w:ascii="Consolas" w:cs="Consolas" w:eastAsia="Consolas" w:hAnsi="Consolas"/>
          <w:sz w:val="17"/>
          <w:szCs w:val="17"/>
        </w:rPr>
        <w:t xml:space="preserve">df.loc[(df["Agent_Age"] &lt; 18) | (df["Agent_Age"] &gt; 70), "Agent_Age"] = np.nan</w:t>
      </w:r>
    </w:p>
    <w:p>
      <w:pPr>
        <w:pBdr>
          <w:left w:val="single" w:color="2E75B6" w:sz="12" w:space="6"/>
        </w:pBdr>
        <w:shd w:fill="F2F2F2" w:val="clear"/>
        <w:spacing w:after="0"/>
        <w:ind w:left="200"/>
      </w:pPr>
      <w:r>
        <w:rPr>
          <w:rFonts w:ascii="Consolas" w:cs="Consolas" w:eastAsia="Consolas" w:hAnsi="Consolas"/>
          <w:sz w:val="17"/>
          <w:szCs w:val="17"/>
        </w:rPr>
        <w:t xml:space="preserve">df.loc[df["Shipping_Cost"] &lt; 0, "Shipping_Cost"] = np.nan</w:t>
      </w:r>
    </w:p>
    <w:p>
      <w:pPr>
        <w:pBdr>
          <w:left w:val="single" w:color="2E75B6" w:sz="12" w:space="6"/>
        </w:pBdr>
        <w:shd w:fill="F2F2F2" w:val="clear"/>
        <w:spacing w:after="0"/>
        <w:ind w:left="200"/>
      </w:pPr>
      <w:r>
        <w:rPr>
          <w:rFonts w:ascii="Consolas" w:cs="Consolas" w:eastAsia="Consolas" w:hAnsi="Consolas"/>
          <w:sz w:val="17"/>
          <w:szCs w:val="17"/>
        </w:rPr>
        <w:t xml:space="preserve">df.loc[df["Distance_km"] &gt; 100, "Distance_km"] = np.nan   # city delivery cannot exceed 100 km</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3.4 Outlier detection with the IQR rule on delivery time</w:t>
      </w:r>
    </w:p>
    <w:p>
      <w:pPr>
        <w:pBdr>
          <w:left w:val="single" w:color="2E75B6" w:sz="12" w:space="6"/>
        </w:pBdr>
        <w:shd w:fill="F2F2F2" w:val="clear"/>
        <w:spacing w:after="0"/>
        <w:ind w:left="200"/>
      </w:pPr>
      <w:r>
        <w:rPr>
          <w:rFonts w:ascii="Consolas" w:cs="Consolas" w:eastAsia="Consolas" w:hAnsi="Consolas"/>
          <w:sz w:val="17"/>
          <w:szCs w:val="17"/>
        </w:rPr>
        <w:t xml:space="preserve">q1, q3 = df["Delivery_Time_min"].quantile([0.25, 0.75])</w:t>
      </w:r>
    </w:p>
    <w:p>
      <w:pPr>
        <w:pBdr>
          <w:left w:val="single" w:color="2E75B6" w:sz="12" w:space="6"/>
        </w:pBdr>
        <w:shd w:fill="F2F2F2" w:val="clear"/>
        <w:spacing w:after="0"/>
        <w:ind w:left="200"/>
      </w:pPr>
      <w:r>
        <w:rPr>
          <w:rFonts w:ascii="Consolas" w:cs="Consolas" w:eastAsia="Consolas" w:hAnsi="Consolas"/>
          <w:sz w:val="17"/>
          <w:szCs w:val="17"/>
        </w:rPr>
        <w:t xml:space="preserve">iqr = q3 - q1</w:t>
      </w:r>
    </w:p>
    <w:p>
      <w:pPr>
        <w:pBdr>
          <w:left w:val="single" w:color="2E75B6" w:sz="12" w:space="6"/>
        </w:pBdr>
        <w:shd w:fill="F2F2F2" w:val="clear"/>
        <w:spacing w:after="0"/>
        <w:ind w:left="200"/>
      </w:pPr>
      <w:r>
        <w:rPr>
          <w:rFonts w:ascii="Consolas" w:cs="Consolas" w:eastAsia="Consolas" w:hAnsi="Consolas"/>
          <w:sz w:val="17"/>
          <w:szCs w:val="17"/>
        </w:rPr>
        <w:t xml:space="preserve">low, high = q1 - 1.5 * iqr, q3 + 1.5 * iqr</w:t>
      </w:r>
    </w:p>
    <w:p>
      <w:pPr>
        <w:pBdr>
          <w:left w:val="single" w:color="2E75B6" w:sz="12" w:space="6"/>
        </w:pBdr>
        <w:shd w:fill="F2F2F2" w:val="clear"/>
        <w:spacing w:after="0"/>
        <w:ind w:left="200"/>
      </w:pPr>
      <w:r>
        <w:rPr>
          <w:rFonts w:ascii="Consolas" w:cs="Consolas" w:eastAsia="Consolas" w:hAnsi="Consolas"/>
          <w:sz w:val="17"/>
          <w:szCs w:val="17"/>
        </w:rPr>
        <w:t xml:space="preserve">n_out = ((df["Delivery_Time_min"] &lt; low) | (df["Delivery_Time_min"] &gt; high)).sum()</w:t>
      </w:r>
    </w:p>
    <w:p>
      <w:pPr>
        <w:pBdr>
          <w:left w:val="single" w:color="2E75B6" w:sz="12" w:space="6"/>
        </w:pBdr>
        <w:shd w:fill="F2F2F2" w:val="clear"/>
        <w:spacing w:after="0"/>
        <w:ind w:left="200"/>
      </w:pPr>
      <w:r>
        <w:rPr>
          <w:rFonts w:ascii="Consolas" w:cs="Consolas" w:eastAsia="Consolas" w:hAnsi="Consolas"/>
          <w:sz w:val="17"/>
          <w:szCs w:val="17"/>
        </w:rPr>
        <w:t xml:space="preserve">df.loc[(df["Delivery_Time_min"] &lt; low) | (df["Delivery_Time_min"] &gt; high), "Delivery_Time_min"] = np.nan</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3.5 Handle missing values: median for numeric, mode for categorical</w:t>
      </w:r>
    </w:p>
    <w:p>
      <w:pPr>
        <w:pBdr>
          <w:left w:val="single" w:color="2E75B6" w:sz="12" w:space="6"/>
        </w:pBdr>
        <w:shd w:fill="F2F2F2" w:val="clear"/>
        <w:spacing w:after="0"/>
        <w:ind w:left="200"/>
      </w:pPr>
      <w:r>
        <w:rPr>
          <w:rFonts w:ascii="Consolas" w:cs="Consolas" w:eastAsia="Consolas" w:hAnsi="Consolas"/>
          <w:sz w:val="17"/>
          <w:szCs w:val="17"/>
        </w:rPr>
        <w:t xml:space="preserve">num_cols = ["Distance_km", "Agent_Age", "Agent_Rating", "Delivery_Time_min", "Shipping_Cost"]</w:t>
      </w:r>
    </w:p>
    <w:p>
      <w:pPr>
        <w:pBdr>
          <w:left w:val="single" w:color="2E75B6" w:sz="12" w:space="6"/>
        </w:pBdr>
        <w:shd w:fill="F2F2F2" w:val="clear"/>
        <w:spacing w:after="0"/>
        <w:ind w:left="200"/>
      </w:pPr>
      <w:r>
        <w:rPr>
          <w:rFonts w:ascii="Consolas" w:cs="Consolas" w:eastAsia="Consolas" w:hAnsi="Consolas"/>
          <w:sz w:val="17"/>
          <w:szCs w:val="17"/>
        </w:rPr>
        <w:t xml:space="preserve">for col in num_cols:</w:t>
      </w:r>
    </w:p>
    <w:p>
      <w:pPr>
        <w:pBdr>
          <w:left w:val="single" w:color="2E75B6" w:sz="12" w:space="6"/>
        </w:pBdr>
        <w:shd w:fill="F2F2F2" w:val="clear"/>
        <w:spacing w:after="0"/>
        <w:ind w:left="200"/>
      </w:pPr>
      <w:r>
        <w:rPr>
          <w:rFonts w:ascii="Consolas" w:cs="Consolas" w:eastAsia="Consolas" w:hAnsi="Consolas"/>
          <w:sz w:val="17"/>
          <w:szCs w:val="17"/>
        </w:rPr>
        <w:t xml:space="preserve">    df[col] = df[col].fillna(df[col].median())</w:t>
      </w:r>
    </w:p>
    <w:p>
      <w:pPr>
        <w:pBdr>
          <w:left w:val="single" w:color="2E75B6" w:sz="12" w:space="6"/>
        </w:pBdr>
        <w:shd w:fill="F2F2F2" w:val="clear"/>
        <w:spacing w:after="0"/>
        <w:ind w:left="200"/>
      </w:pPr>
      <w:r>
        <w:rPr>
          <w:rFonts w:ascii="Consolas" w:cs="Consolas" w:eastAsia="Consolas" w:hAnsi="Consolas"/>
          <w:sz w:val="17"/>
          <w:szCs w:val="17"/>
        </w:rPr>
        <w:t xml:space="preserve">for col in ["Traffic", "Weather"]:</w:t>
      </w:r>
    </w:p>
    <w:p>
      <w:pPr>
        <w:pBdr>
          <w:left w:val="single" w:color="2E75B6" w:sz="12" w:space="6"/>
        </w:pBdr>
        <w:shd w:fill="F2F2F2" w:val="clear"/>
        <w:spacing w:after="0"/>
        <w:ind w:left="200"/>
      </w:pPr>
      <w:r>
        <w:rPr>
          <w:rFonts w:ascii="Consolas" w:cs="Consolas" w:eastAsia="Consolas" w:hAnsi="Consolas"/>
          <w:sz w:val="17"/>
          <w:szCs w:val="17"/>
        </w:rPr>
        <w:t xml:space="preserve">    df[col] = df[col].fillna(df[col].mode()[0])</w:t>
      </w:r>
    </w:p>
    <w:p>
      <w:pPr>
        <w:pBdr>
          <w:left w:val="single" w:color="2E75B6" w:sz="12" w:space="6"/>
        </w:pBdr>
        <w:shd w:fill="F2F2F2" w:val="clear"/>
        <w:spacing w:after="0"/>
        <w:ind w:left="200"/>
      </w:pPr>
      <w:r>
        <w:rPr>
          <w:rFonts w:ascii="Consolas" w:cs="Consolas" w:eastAsia="Consolas" w:hAnsi="Consolas"/>
          <w:sz w:val="17"/>
          <w:szCs w:val="17"/>
        </w:rPr>
        <w:t xml:space="preserve">print("Remaining missing values:", df.isnull().sum().sum())</w:t>
      </w:r>
    </w:p>
    <w:p>
      <w:pPr>
        <w:spacing w:after="80"/>
      </w:pPr>
    </w:p>
    <w:p>
      <w:pPr>
        <w:pStyle w:val="Heading2"/>
        <w:spacing w:after="80" w:before="200"/>
      </w:pPr>
      <w:r>
        <w:rPr>
          <w:rFonts w:ascii="Calibri" w:cs="Calibri" w:eastAsia="Calibri" w:hAnsi="Calibri"/>
          <w:b/>
          <w:bCs/>
          <w:color w:val="2E75B6"/>
          <w:sz w:val="25"/>
          <w:szCs w:val="25"/>
        </w:rPr>
        <w:t xml:space="preserve">4.6 Feature Engineering and Normalization</w:t>
      </w:r>
    </w:p>
    <w:p>
      <w:pPr>
        <w:spacing w:after="120" w:line="300"/>
        <w:jc w:val="both"/>
      </w:pPr>
      <w:r>
        <w:rPr>
          <w:rFonts w:ascii="Calibri" w:cs="Calibri" w:eastAsia="Calibri" w:hAnsi="Calibri"/>
          <w:sz w:val="22"/>
          <w:szCs w:val="22"/>
        </w:rPr>
        <w:t xml:space="preserve">New features were created from existing columns: is_peak_hour, weekday and the target-related flag is_late (delivery time above the promised 60 minutes). Numeric features were then scaled. Min-Max scaling squeezes values into the range 0 to 1 and is useful for distance-based algorithms such as K-Means and KNN. Z-score standardization gives mean 0 and standard deviation 1 and suits linear models and algorithms assuming a normal-like spread. Categorical columns were converted to numbers with one-hot encoding (drop_first=True to avoid redundant columns).</w:t>
      </w:r>
    </w:p>
    <w:p>
      <w:pPr>
        <w:pBdr>
          <w:left w:val="single" w:color="2E75B6" w:sz="12" w:space="6"/>
        </w:pBdr>
        <w:shd w:fill="F2F2F2" w:val="clear"/>
        <w:spacing w:after="0"/>
        <w:ind w:left="200"/>
      </w:pPr>
      <w:r>
        <w:rPr>
          <w:rFonts w:ascii="Consolas" w:cs="Consolas" w:eastAsia="Consolas" w:hAnsi="Consolas"/>
          <w:sz w:val="17"/>
          <w:szCs w:val="17"/>
        </w:rPr>
        <w:t xml:space="preserve"># ---- Step 4: Feature engineering and normalization ----</w:t>
      </w:r>
    </w:p>
    <w:p>
      <w:pPr>
        <w:pBdr>
          <w:left w:val="single" w:color="2E75B6" w:sz="12" w:space="6"/>
        </w:pBdr>
        <w:shd w:fill="F2F2F2" w:val="clear"/>
        <w:spacing w:after="0"/>
        <w:ind w:left="200"/>
      </w:pPr>
      <w:r>
        <w:rPr>
          <w:rFonts w:ascii="Consolas" w:cs="Consolas" w:eastAsia="Consolas" w:hAnsi="Consolas"/>
          <w:sz w:val="17"/>
          <w:szCs w:val="17"/>
        </w:rPr>
        <w:t xml:space="preserve">df["is_peak_hour"] = df["hour"].isin([9, 10, 18, 19, 20]).astype(int)</w:t>
      </w:r>
    </w:p>
    <w:p>
      <w:pPr>
        <w:pBdr>
          <w:left w:val="single" w:color="2E75B6" w:sz="12" w:space="6"/>
        </w:pBdr>
        <w:shd w:fill="F2F2F2" w:val="clear"/>
        <w:spacing w:after="0"/>
        <w:ind w:left="200"/>
      </w:pPr>
      <w:r>
        <w:rPr>
          <w:rFonts w:ascii="Consolas" w:cs="Consolas" w:eastAsia="Consolas" w:hAnsi="Consolas"/>
          <w:sz w:val="17"/>
          <w:szCs w:val="17"/>
        </w:rPr>
        <w:t xml:space="preserve">df["weekday"] = df["Order_Date"].dt.day_name()</w:t>
      </w:r>
    </w:p>
    <w:p>
      <w:pPr>
        <w:pBdr>
          <w:left w:val="single" w:color="2E75B6" w:sz="12" w:space="6"/>
        </w:pBdr>
        <w:shd w:fill="F2F2F2" w:val="clear"/>
        <w:spacing w:after="0"/>
        <w:ind w:left="200"/>
      </w:pPr>
      <w:r>
        <w:rPr>
          <w:rFonts w:ascii="Consolas" w:cs="Consolas" w:eastAsia="Consolas" w:hAnsi="Consolas"/>
          <w:sz w:val="17"/>
          <w:szCs w:val="17"/>
        </w:rPr>
        <w:t xml:space="preserve">df["is_late"] = (df["Delivery_Time_min"] &gt; 60).astype(int)</w:t>
      </w:r>
    </w:p>
    <w:p>
      <w:pPr>
        <w:pBdr>
          <w:left w:val="single" w:color="2E75B6" w:sz="12" w:space="6"/>
        </w:pBdr>
        <w:shd w:fill="F2F2F2" w:val="clear"/>
        <w:spacing w:after="0"/>
        <w:ind w:left="200"/>
      </w:pPr>
      <w:r>
        <w:rPr>
          <w:rFonts w:ascii="Consolas" w:cs="Consolas" w:eastAsia="Consolas" w:hAnsi="Consolas"/>
          <w:sz w:val="17"/>
          <w:szCs w:val="17"/>
        </w:rPr>
        <w:t xml:space="preserve">df.to_csv("logistics_clean.csv", index=False)       # unscaled copy for EDA (Week 3)</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scale_cols = ["Distance_km", "Agent_Age", "Agent_Rating", "load_kg", "Shipping_Cost"]</w:t>
      </w:r>
    </w:p>
    <w:p>
      <w:pPr>
        <w:pBdr>
          <w:left w:val="single" w:color="2E75B6" w:sz="12" w:space="6"/>
        </w:pBdr>
        <w:shd w:fill="F2F2F2" w:val="clear"/>
        <w:spacing w:after="0"/>
        <w:ind w:left="200"/>
      </w:pPr>
      <w:r>
        <w:rPr>
          <w:rFonts w:ascii="Consolas" w:cs="Consolas" w:eastAsia="Consolas" w:hAnsi="Consolas"/>
          <w:sz w:val="17"/>
          <w:szCs w:val="17"/>
        </w:rPr>
        <w:t xml:space="preserve">minmax = df.copy()</w:t>
      </w:r>
    </w:p>
    <w:p>
      <w:pPr>
        <w:pBdr>
          <w:left w:val="single" w:color="2E75B6" w:sz="12" w:space="6"/>
        </w:pBdr>
        <w:shd w:fill="F2F2F2" w:val="clear"/>
        <w:spacing w:after="0"/>
        <w:ind w:left="200"/>
      </w:pPr>
      <w:r>
        <w:rPr>
          <w:rFonts w:ascii="Consolas" w:cs="Consolas" w:eastAsia="Consolas" w:hAnsi="Consolas"/>
          <w:sz w:val="17"/>
          <w:szCs w:val="17"/>
        </w:rPr>
        <w:t xml:space="preserve">minmax[scale_cols] = MinMaxScaler().fit_transform(df[scale_cols])        # range 0 to 1</w:t>
      </w:r>
    </w:p>
    <w:p>
      <w:pPr>
        <w:pBdr>
          <w:left w:val="single" w:color="2E75B6" w:sz="12" w:space="6"/>
        </w:pBdr>
        <w:shd w:fill="F2F2F2" w:val="clear"/>
        <w:spacing w:after="0"/>
        <w:ind w:left="200"/>
      </w:pPr>
      <w:r>
        <w:rPr>
          <w:rFonts w:ascii="Consolas" w:cs="Consolas" w:eastAsia="Consolas" w:hAnsi="Consolas"/>
          <w:sz w:val="17"/>
          <w:szCs w:val="17"/>
        </w:rPr>
        <w:t xml:space="preserve">zscore = df.copy()</w:t>
      </w:r>
    </w:p>
    <w:p>
      <w:pPr>
        <w:pBdr>
          <w:left w:val="single" w:color="2E75B6" w:sz="12" w:space="6"/>
        </w:pBdr>
        <w:shd w:fill="F2F2F2" w:val="clear"/>
        <w:spacing w:after="0"/>
        <w:ind w:left="200"/>
      </w:pPr>
      <w:r>
        <w:rPr>
          <w:rFonts w:ascii="Consolas" w:cs="Consolas" w:eastAsia="Consolas" w:hAnsi="Consolas"/>
          <w:sz w:val="17"/>
          <w:szCs w:val="17"/>
        </w:rPr>
        <w:t xml:space="preserve">zscore[scale_cols] = StandardScaler().fit_transform(df[scale_cols])      # mean 0, std 1</w:t>
      </w:r>
    </w:p>
    <w:p>
      <w:pPr>
        <w:pBdr>
          <w:left w:val="single" w:color="2E75B6" w:sz="12" w:space="6"/>
        </w:pBdr>
        <w:shd w:fill="F2F2F2" w:val="clear"/>
        <w:spacing w:after="0"/>
        <w:ind w:left="200"/>
      </w:pPr>
      <w:r>
        <w:rPr>
          <w:rFonts w:ascii="Consolas" w:cs="Consolas" w:eastAsia="Consolas" w:hAnsi="Consolas"/>
          <w:sz w:val="17"/>
          <w:szCs w:val="17"/>
        </w:rPr>
        <w:t xml:space="preserve">model_ready = pd.get_dummies(minmax, columns=["Traffic", "Weather", "Vehicle_Type"], drop_first=True)</w:t>
      </w:r>
    </w:p>
    <w:p>
      <w:pPr>
        <w:pBdr>
          <w:left w:val="single" w:color="2E75B6" w:sz="12" w:space="6"/>
        </w:pBdr>
        <w:shd w:fill="F2F2F2" w:val="clear"/>
        <w:spacing w:after="0"/>
        <w:ind w:left="200"/>
      </w:pPr>
      <w:r>
        <w:rPr>
          <w:rFonts w:ascii="Consolas" w:cs="Consolas" w:eastAsia="Consolas" w:hAnsi="Consolas"/>
          <w:sz w:val="17"/>
          <w:szCs w:val="17"/>
        </w:rPr>
        <w:t xml:space="preserve">model_ready.to_csv("logistics_model_ready.csv", index=False)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Check</w:t>
            </w:r>
          </w:p>
        </w:tc>
        <w:tc>
          <w:tcPr>
            <w:tcW w:type="dxa" w:w="29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c>
          <w:tcPr>
            <w:tcW w:type="dxa" w:w="30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Min-Max scaled Distance_km range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 to 1</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All values on the same 0-1 scale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Z-score Distance_km mean / std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 / 1</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Standardized as expected</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Columns after encoding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19</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Ready for machine learning models</w:t>
            </w:r>
          </w:p>
        </w:tc>
      </w:tr>
    </w:tbl>
    <w:p>
      <w:pPr>
        <w:spacing w:after="80"/>
      </w:pPr>
    </w:p>
    <w:p>
      <w:pPr>
        <w:pStyle w:val="Heading1"/>
        <w:spacing w:after="120" w:before="300"/>
      </w:pPr>
      <w:r>
        <w:rPr>
          <w:rFonts w:ascii="Calibri" w:cs="Calibri" w:eastAsia="Calibri" w:hAnsi="Calibri"/>
          <w:b/>
          <w:bCs/>
          <w:color w:val="1F3864"/>
          <w:sz w:val="30"/>
          <w:szCs w:val="30"/>
        </w:rPr>
        <w:t xml:space="preserve">5. Impact of Cleaning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Measure</w:t>
            </w:r>
          </w:p>
        </w:tc>
        <w:tc>
          <w:tcPr>
            <w:tcW w:type="dxa" w:w="29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Before cleaning</w:t>
            </w:r>
          </w:p>
        </w:tc>
        <w:tc>
          <w:tcPr>
            <w:tcW w:type="dxa" w:w="30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After cleaning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Rows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3080</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3000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values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312 (3 columns)</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Traffic categories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delivery time (min)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60.4</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56.2</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Maximum distance (km)</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about 555</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w:t>
            </w:r>
          </w:p>
        </w:tc>
      </w:tr>
    </w:tbl>
    <w:p>
      <w:pPr>
        <w:spacing w:after="80"/>
      </w:pPr>
    </w:p>
    <w:p>
      <w:pPr>
        <w:spacing w:after="120" w:line="300"/>
        <w:jc w:val="both"/>
      </w:pPr>
      <w:r>
        <w:rPr>
          <w:rFonts w:ascii="Calibri" w:cs="Calibri" w:eastAsia="Calibri" w:hAnsi="Calibri"/>
          <w:sz w:val="22"/>
          <w:szCs w:val="22"/>
        </w:rPr>
        <w:t xml:space="preserve">The mean delivery time dropped from 60.4 to 56.2 minutes only because extreme false values were removed. Before cleaning, a manager would have believed deliveries were about 4.2 minutes slower than they really are. This shows how bad data directly leads to wrong conclusions.</w:t>
      </w:r>
    </w:p>
    <w:p>
      <w:pPr>
        <w:pStyle w:val="Heading1"/>
        <w:spacing w:after="120" w:before="300"/>
      </w:pPr>
      <w:r>
        <w:rPr>
          <w:rFonts w:ascii="Calibri" w:cs="Calibri" w:eastAsia="Calibri" w:hAnsi="Calibri"/>
          <w:b/>
          <w:bCs/>
          <w:color w:val="1F3864"/>
          <w:sz w:val="30"/>
          <w:szCs w:val="30"/>
        </w:rPr>
        <w:t xml:space="preserve">6. Reflection: Why Data Quality Matters in Logistics</w:t>
      </w:r>
    </w:p>
    <w:p>
      <w:pPr>
        <w:pStyle w:val="ListParagraph"/>
        <w:numPr>
          <w:ilvl w:val="0"/>
          <w:numId w:val="2"/>
        </w:numPr>
        <w:spacing w:after="60"/>
      </w:pPr>
      <w:r>
        <w:rPr>
          <w:rFonts w:ascii="Calibri" w:cs="Calibri" w:eastAsia="Calibri" w:hAnsi="Calibri"/>
          <w:b/>
          <w:bCs/>
          <w:sz w:val="22"/>
          <w:szCs w:val="22"/>
        </w:rPr>
        <w:t xml:space="preserve">Decision-making:</w:t>
      </w:r>
      <w:r>
        <w:rPr>
          <w:rFonts w:ascii="Calibri" w:cs="Calibri" w:eastAsia="Calibri" w:hAnsi="Calibri"/>
          <w:sz w:val="22"/>
          <w:szCs w:val="22"/>
        </w:rPr>
        <w:t xml:space="preserve"> Wrong averages, costs and KPIs lead to wrong staffing, routing and pricing decisions.</w:t>
      </w:r>
    </w:p>
    <w:p>
      <w:pPr>
        <w:pStyle w:val="ListParagraph"/>
        <w:numPr>
          <w:ilvl w:val="0"/>
          <w:numId w:val="2"/>
        </w:numPr>
        <w:spacing w:after="60"/>
      </w:pPr>
      <w:r>
        <w:rPr>
          <w:rFonts w:ascii="Calibri" w:cs="Calibri" w:eastAsia="Calibri" w:hAnsi="Calibri"/>
          <w:b/>
          <w:bCs/>
          <w:sz w:val="22"/>
          <w:szCs w:val="22"/>
        </w:rPr>
        <w:t xml:space="preserve">Model performance:</w:t>
      </w:r>
      <w:r>
        <w:rPr>
          <w:rFonts w:ascii="Calibri" w:cs="Calibri" w:eastAsia="Calibri" w:hAnsi="Calibri"/>
          <w:sz w:val="22"/>
          <w:szCs w:val="22"/>
        </w:rPr>
        <w:t xml:space="preserve"> Outliers and inconsistent labels reduce the accuracy of prediction models; clean data lets simple models perform well.</w:t>
      </w:r>
    </w:p>
    <w:p>
      <w:pPr>
        <w:pStyle w:val="ListParagraph"/>
        <w:numPr>
          <w:ilvl w:val="0"/>
          <w:numId w:val="2"/>
        </w:numPr>
        <w:spacing w:after="60"/>
      </w:pPr>
      <w:r>
        <w:rPr>
          <w:rFonts w:ascii="Calibri" w:cs="Calibri" w:eastAsia="Calibri" w:hAnsi="Calibri"/>
          <w:b/>
          <w:bCs/>
          <w:sz w:val="22"/>
          <w:szCs w:val="22"/>
        </w:rPr>
        <w:t xml:space="preserve">Efficiency:</w:t>
      </w:r>
      <w:r>
        <w:rPr>
          <w:rFonts w:ascii="Calibri" w:cs="Calibri" w:eastAsia="Calibri" w:hAnsi="Calibri"/>
          <w:sz w:val="22"/>
          <w:szCs w:val="22"/>
        </w:rPr>
        <w:t xml:space="preserve"> Cleaned data saves analysts from repeating work, and a documented, reusable pipeline makes results reproducible.</w:t>
      </w:r>
    </w:p>
    <w:p>
      <w:pPr>
        <w:pStyle w:val="ListParagraph"/>
        <w:numPr>
          <w:ilvl w:val="0"/>
          <w:numId w:val="2"/>
        </w:numPr>
        <w:spacing w:after="60"/>
      </w:pPr>
      <w:r>
        <w:rPr>
          <w:rFonts w:ascii="Calibri" w:cs="Calibri" w:eastAsia="Calibri" w:hAnsi="Calibri"/>
          <w:b/>
          <w:bCs/>
          <w:sz w:val="22"/>
          <w:szCs w:val="22"/>
        </w:rPr>
        <w:t xml:space="preserve">Customer and people impact:</w:t>
      </w:r>
      <w:r>
        <w:rPr>
          <w:rFonts w:ascii="Calibri" w:cs="Calibri" w:eastAsia="Calibri" w:hAnsi="Calibri"/>
          <w:sz w:val="22"/>
          <w:szCs w:val="22"/>
        </w:rPr>
        <w:t xml:space="preserve"> Duplicates and false delays can cause wrong customer promises and unfair evaluation of delivery agents.</w:t>
      </w:r>
    </w:p>
    <w:p>
      <w:pPr>
        <w:spacing w:after="120" w:line="300"/>
        <w:jc w:val="both"/>
      </w:pPr>
      <w:r>
        <w:rPr>
          <w:rFonts w:ascii="Calibri" w:cs="Calibri" w:eastAsia="Calibri" w:hAnsi="Calibri"/>
          <w:sz w:val="22"/>
          <w:szCs w:val="22"/>
        </w:rPr>
        <w:t xml:space="preserve">Data preparation usually takes most of the time in an analytics project, but it is the step that decides whether the later results can be trusted.</w:t>
      </w:r>
    </w:p>
    <w:p>
      <w:pPr>
        <w:pStyle w:val="Heading1"/>
        <w:spacing w:after="120" w:before="300"/>
      </w:pPr>
      <w:r>
        <w:rPr>
          <w:rFonts w:ascii="Calibri" w:cs="Calibri" w:eastAsia="Calibri" w:hAnsi="Calibri"/>
          <w:b/>
          <w:bCs/>
          <w:color w:val="1F3864"/>
          <w:sz w:val="30"/>
          <w:szCs w:val="30"/>
        </w:rPr>
        <w:t xml:space="preserve">7. Conclusion</w:t>
      </w:r>
    </w:p>
    <w:p>
      <w:pPr>
        <w:spacing w:after="120" w:line="300"/>
        <w:jc w:val="both"/>
      </w:pPr>
      <w:r>
        <w:rPr>
          <w:rFonts w:ascii="Calibri" w:cs="Calibri" w:eastAsia="Calibri" w:hAnsi="Calibri"/>
          <w:sz w:val="22"/>
          <w:szCs w:val="22"/>
        </w:rPr>
        <w:t xml:space="preserve">A full preprocessing pipeline was built and documented: collection, inspection, duplicate removal, text standardization, treatment of impossible values, IQR outlier handling, imputation, feature engineering and normalization. The resulting files (logistics_clean.csv and logistics_model_ready.csv) are used in Week 3 for visualization and in Week 4 for predictive modelling.</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60"/>
      </w:pPr>
      <w:r>
        <w:rPr>
          <w:rFonts w:ascii="Calibri" w:cs="Calibri" w:eastAsia="Calibri" w:hAnsi="Calibri"/>
          <w:sz w:val="22"/>
          <w:szCs w:val="22"/>
        </w:rPr>
        <w:t xml:space="preserve">Kaggle: Amazon Delivery Dataset; DataCo Smart Supply Chain Dataset; Olist Brazilian E-commerce Dataset.</w:t>
      </w:r>
    </w:p>
    <w:p>
      <w:pPr>
        <w:pStyle w:val="ListParagraph"/>
        <w:numPr>
          <w:ilvl w:val="0"/>
          <w:numId w:val="2"/>
        </w:numPr>
        <w:spacing w:after="60"/>
      </w:pPr>
      <w:r>
        <w:rPr>
          <w:rFonts w:ascii="Calibri" w:cs="Calibri" w:eastAsia="Calibri" w:hAnsi="Calibri"/>
          <w:sz w:val="22"/>
          <w:szCs w:val="22"/>
        </w:rPr>
        <w:t xml:space="preserve">pandas documentation: pandas.pydata.org</w:t>
      </w:r>
    </w:p>
    <w:p>
      <w:pPr>
        <w:pStyle w:val="ListParagraph"/>
        <w:numPr>
          <w:ilvl w:val="0"/>
          <w:numId w:val="2"/>
        </w:numPr>
        <w:spacing w:after="60"/>
      </w:pPr>
      <w:r>
        <w:rPr>
          <w:rFonts w:ascii="Calibri" w:cs="Calibri" w:eastAsia="Calibri" w:hAnsi="Calibri"/>
          <w:sz w:val="22"/>
          <w:szCs w:val="22"/>
        </w:rPr>
        <w:t xml:space="preserve">scikit-learn documentation: preprocessing (MinMaxScaler, StandardScaler).</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Vaibhav Nandlal Gangurde | Logistics Data Analyst Internship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2026-10-10T05:42:22.212Z</dcterms:created>
  <dcterms:modified xsi:type="dcterms:W3CDTF">2026-10-10T05:42:22.221Z</dcterms:modified>
</cp:coreProperties>
</file>

<file path=docProps/custom.xml><?xml version="1.0" encoding="utf-8"?>
<Properties xmlns="http://schemas.openxmlformats.org/officeDocument/2006/custom-properties" xmlns:vt="http://schemas.openxmlformats.org/officeDocument/2006/docPropsVTypes"/>
</file>