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63A" w:rsidRPr="00A7263A" w:rsidRDefault="00A7263A" w:rsidP="00A7263A">
      <w:pPr>
        <w:shd w:val="clear" w:color="auto" w:fill="FFFFFF"/>
        <w:spacing w:after="0" w:line="480" w:lineRule="auto"/>
        <w:textAlignment w:val="baseline"/>
        <w:rPr>
          <w:rFonts w:ascii="Arial" w:eastAsia="Times New Roman" w:hAnsi="Arial" w:cs="Arial"/>
          <w:color w:val="576871"/>
          <w:sz w:val="21"/>
          <w:szCs w:val="21"/>
        </w:rPr>
      </w:pPr>
      <w:r w:rsidRPr="00A7263A">
        <w:rPr>
          <w:rFonts w:ascii="Arial" w:eastAsia="Times New Roman" w:hAnsi="Arial" w:cs="Arial"/>
          <w:color w:val="576871"/>
          <w:sz w:val="21"/>
          <w:szCs w:val="21"/>
        </w:rPr>
        <w:t xml:space="preserve">Check out the resources on the page's right side to learn more about strings. The video tutorial is by Gayle </w:t>
      </w:r>
      <w:proofErr w:type="spellStart"/>
      <w:r w:rsidRPr="00A7263A">
        <w:rPr>
          <w:rFonts w:ascii="Arial" w:eastAsia="Times New Roman" w:hAnsi="Arial" w:cs="Arial"/>
          <w:color w:val="576871"/>
          <w:sz w:val="21"/>
          <w:szCs w:val="21"/>
        </w:rPr>
        <w:t>Laakmann</w:t>
      </w:r>
      <w:proofErr w:type="spellEnd"/>
      <w:r w:rsidRPr="00A7263A">
        <w:rPr>
          <w:rFonts w:ascii="Arial" w:eastAsia="Times New Roman" w:hAnsi="Arial" w:cs="Arial"/>
          <w:color w:val="576871"/>
          <w:sz w:val="21"/>
          <w:szCs w:val="21"/>
        </w:rPr>
        <w:t xml:space="preserve"> McDowell, author of the best-selling interview book </w:t>
      </w:r>
      <w:hyperlink r:id="rId5" w:tgtFrame="_blank" w:history="1">
        <w:r w:rsidRPr="00A7263A">
          <w:rPr>
            <w:rFonts w:ascii="var(--font-family-text)" w:eastAsia="Times New Roman" w:hAnsi="var(--font-family-text)" w:cs="Arial"/>
            <w:color w:val="097BBF"/>
            <w:sz w:val="21"/>
            <w:szCs w:val="21"/>
            <w:u w:val="single"/>
            <w:bdr w:val="none" w:sz="0" w:space="0" w:color="auto" w:frame="1"/>
          </w:rPr>
          <w:t>Cracking the Coding Interview</w:t>
        </w:r>
      </w:hyperlink>
      <w:r w:rsidRPr="00A7263A">
        <w:rPr>
          <w:rFonts w:ascii="Arial" w:eastAsia="Times New Roman" w:hAnsi="Arial" w:cs="Arial"/>
          <w:color w:val="576871"/>
          <w:sz w:val="21"/>
          <w:szCs w:val="21"/>
        </w:rPr>
        <w:t>.</w:t>
      </w:r>
    </w:p>
    <w:p w:rsidR="00A7263A" w:rsidRPr="00A7263A" w:rsidRDefault="00A7263A" w:rsidP="00A7263A">
      <w:pPr>
        <w:shd w:val="clear" w:color="auto" w:fill="FFFFFF"/>
        <w:spacing w:after="0" w:line="480" w:lineRule="auto"/>
        <w:textAlignment w:val="baseline"/>
        <w:rPr>
          <w:rFonts w:ascii="var(--font-family-text)" w:eastAsia="Times New Roman" w:hAnsi="var(--font-family-text)" w:cs="Arial"/>
          <w:color w:val="576871"/>
          <w:sz w:val="21"/>
          <w:szCs w:val="21"/>
        </w:rPr>
      </w:pPr>
      <w:r w:rsidRPr="00A7263A">
        <w:rPr>
          <w:rFonts w:ascii="var(--font-family-text)" w:eastAsia="Times New Roman" w:hAnsi="var(--font-family-text)" w:cs="Arial"/>
          <w:color w:val="576871"/>
          <w:sz w:val="21"/>
          <w:szCs w:val="21"/>
        </w:rPr>
        <w:t>Alice is taking a cryptography class and finding </w:t>
      </w:r>
      <w:r w:rsidRPr="00A7263A">
        <w:rPr>
          <w:rFonts w:ascii="inherit" w:eastAsia="Times New Roman" w:hAnsi="inherit" w:cs="Arial"/>
          <w:i/>
          <w:iCs/>
          <w:color w:val="576871"/>
          <w:sz w:val="21"/>
          <w:szCs w:val="21"/>
          <w:bdr w:val="none" w:sz="0" w:space="0" w:color="auto" w:frame="1"/>
        </w:rPr>
        <w:t>anagrams</w:t>
      </w:r>
      <w:r w:rsidRPr="00A7263A">
        <w:rPr>
          <w:rFonts w:ascii="var(--font-family-text)" w:eastAsia="Times New Roman" w:hAnsi="var(--font-family-text)" w:cs="Arial"/>
          <w:color w:val="576871"/>
          <w:sz w:val="21"/>
          <w:szCs w:val="21"/>
        </w:rPr>
        <w:t xml:space="preserve"> to be very useful. We consider two strings to be </w:t>
      </w:r>
      <w:r>
        <w:rPr>
          <w:rFonts w:ascii="var(--font-family-text)" w:eastAsia="Times New Roman" w:hAnsi="var(--font-family-text)" w:cs="Arial"/>
          <w:color w:val="576871"/>
          <w:sz w:val="21"/>
          <w:szCs w:val="21"/>
        </w:rPr>
        <w:t>a</w:t>
      </w:r>
      <w:bookmarkStart w:id="0" w:name="_GoBack"/>
      <w:bookmarkEnd w:id="0"/>
      <w:r w:rsidRPr="00A7263A">
        <w:rPr>
          <w:rFonts w:ascii="var(--font-family-text)" w:eastAsia="Times New Roman" w:hAnsi="var(--font-family-text)" w:cs="Arial"/>
          <w:color w:val="576871"/>
          <w:sz w:val="21"/>
          <w:szCs w:val="21"/>
        </w:rPr>
        <w:t xml:space="preserve">nagrams of each other if the first string's letters can be rearranged to form the second string. In other words, both strings must contain the same exact letters in the same exact frequency </w:t>
      </w:r>
      <w:proofErr w:type="gramStart"/>
      <w:r w:rsidRPr="00A7263A">
        <w:rPr>
          <w:rFonts w:ascii="var(--font-family-text)" w:eastAsia="Times New Roman" w:hAnsi="var(--font-family-text)" w:cs="Arial"/>
          <w:color w:val="576871"/>
          <w:sz w:val="21"/>
          <w:szCs w:val="21"/>
        </w:rPr>
        <w:t>For</w:t>
      </w:r>
      <w:proofErr w:type="gramEnd"/>
      <w:r w:rsidRPr="00A7263A">
        <w:rPr>
          <w:rFonts w:ascii="var(--font-family-text)" w:eastAsia="Times New Roman" w:hAnsi="var(--font-family-text)" w:cs="Arial"/>
          <w:color w:val="576871"/>
          <w:sz w:val="21"/>
          <w:szCs w:val="21"/>
        </w:rPr>
        <w:t xml:space="preserve"> example, </w:t>
      </w:r>
      <w:proofErr w:type="spellStart"/>
      <w:r w:rsidRPr="00A7263A">
        <w:rPr>
          <w:rFonts w:ascii="var(--font-family-input)" w:eastAsia="Times New Roman" w:hAnsi="var(--font-family-input)" w:cs="Courier New"/>
          <w:color w:val="454C5F"/>
          <w:sz w:val="21"/>
          <w:szCs w:val="21"/>
          <w:bdr w:val="none" w:sz="0" w:space="0" w:color="auto" w:frame="1"/>
        </w:rPr>
        <w:t>bacdc</w:t>
      </w:r>
      <w:proofErr w:type="spellEnd"/>
      <w:r w:rsidRPr="00A7263A">
        <w:rPr>
          <w:rFonts w:ascii="var(--font-family-text)" w:eastAsia="Times New Roman" w:hAnsi="var(--font-family-text)" w:cs="Arial"/>
          <w:color w:val="576871"/>
          <w:sz w:val="21"/>
          <w:szCs w:val="21"/>
        </w:rPr>
        <w:t> and </w:t>
      </w:r>
      <w:proofErr w:type="spellStart"/>
      <w:r w:rsidRPr="00A7263A">
        <w:rPr>
          <w:rFonts w:ascii="var(--font-family-input)" w:eastAsia="Times New Roman" w:hAnsi="var(--font-family-input)" w:cs="Courier New"/>
          <w:color w:val="454C5F"/>
          <w:sz w:val="21"/>
          <w:szCs w:val="21"/>
          <w:bdr w:val="none" w:sz="0" w:space="0" w:color="auto" w:frame="1"/>
        </w:rPr>
        <w:t>dcbac</w:t>
      </w:r>
      <w:proofErr w:type="spellEnd"/>
      <w:r w:rsidRPr="00A7263A">
        <w:rPr>
          <w:rFonts w:ascii="var(--font-family-text)" w:eastAsia="Times New Roman" w:hAnsi="var(--font-family-text)" w:cs="Arial"/>
          <w:color w:val="576871"/>
          <w:sz w:val="21"/>
          <w:szCs w:val="21"/>
        </w:rPr>
        <w:t> are anagrams, but </w:t>
      </w:r>
      <w:proofErr w:type="spellStart"/>
      <w:r w:rsidRPr="00A7263A">
        <w:rPr>
          <w:rFonts w:ascii="var(--font-family-input)" w:eastAsia="Times New Roman" w:hAnsi="var(--font-family-input)" w:cs="Courier New"/>
          <w:color w:val="454C5F"/>
          <w:sz w:val="21"/>
          <w:szCs w:val="21"/>
          <w:bdr w:val="none" w:sz="0" w:space="0" w:color="auto" w:frame="1"/>
        </w:rPr>
        <w:t>bacdc</w:t>
      </w:r>
      <w:proofErr w:type="spellEnd"/>
      <w:r w:rsidRPr="00A7263A">
        <w:rPr>
          <w:rFonts w:ascii="var(--font-family-text)" w:eastAsia="Times New Roman" w:hAnsi="var(--font-family-text)" w:cs="Arial"/>
          <w:color w:val="576871"/>
          <w:sz w:val="21"/>
          <w:szCs w:val="21"/>
        </w:rPr>
        <w:t> and </w:t>
      </w:r>
      <w:proofErr w:type="spellStart"/>
      <w:r w:rsidRPr="00A7263A">
        <w:rPr>
          <w:rFonts w:ascii="var(--font-family-input)" w:eastAsia="Times New Roman" w:hAnsi="var(--font-family-input)" w:cs="Courier New"/>
          <w:color w:val="454C5F"/>
          <w:sz w:val="21"/>
          <w:szCs w:val="21"/>
          <w:bdr w:val="none" w:sz="0" w:space="0" w:color="auto" w:frame="1"/>
        </w:rPr>
        <w:t>dcbad</w:t>
      </w:r>
      <w:proofErr w:type="spellEnd"/>
      <w:r w:rsidRPr="00A7263A">
        <w:rPr>
          <w:rFonts w:ascii="var(--font-family-text)" w:eastAsia="Times New Roman" w:hAnsi="var(--font-family-text)" w:cs="Arial"/>
          <w:color w:val="576871"/>
          <w:sz w:val="21"/>
          <w:szCs w:val="21"/>
        </w:rPr>
        <w:t> are not.</w:t>
      </w:r>
    </w:p>
    <w:p w:rsidR="00A7263A" w:rsidRPr="00A7263A" w:rsidRDefault="00A7263A" w:rsidP="00A7263A">
      <w:pPr>
        <w:shd w:val="clear" w:color="auto" w:fill="FFFFFF"/>
        <w:spacing w:before="75" w:after="0" w:line="480" w:lineRule="auto"/>
        <w:textAlignment w:val="baseline"/>
        <w:rPr>
          <w:rFonts w:ascii="var(--font-family-text)" w:eastAsia="Times New Roman" w:hAnsi="var(--font-family-text)" w:cs="Arial"/>
          <w:color w:val="576871"/>
          <w:sz w:val="21"/>
          <w:szCs w:val="21"/>
        </w:rPr>
      </w:pPr>
      <w:r w:rsidRPr="00A7263A">
        <w:rPr>
          <w:rFonts w:ascii="var(--font-family-text)" w:eastAsia="Times New Roman" w:hAnsi="var(--font-family-text)" w:cs="Arial"/>
          <w:color w:val="576871"/>
          <w:sz w:val="21"/>
          <w:szCs w:val="21"/>
        </w:rPr>
        <w:t>Alice decides on an encryption scheme involving two large strings where encryption is dependent on the minimum number of character deletions required to make the two strings anagrams. Can you help her find this number?</w:t>
      </w:r>
    </w:p>
    <w:p w:rsidR="00A7263A" w:rsidRPr="00A7263A" w:rsidRDefault="00A7263A" w:rsidP="00A7263A">
      <w:pPr>
        <w:shd w:val="clear" w:color="auto" w:fill="FFFFFF"/>
        <w:spacing w:after="0" w:line="480" w:lineRule="auto"/>
        <w:textAlignment w:val="baseline"/>
        <w:rPr>
          <w:rFonts w:ascii="var(--font-family-text)" w:eastAsia="Times New Roman" w:hAnsi="var(--font-family-text)" w:cs="Arial"/>
          <w:color w:val="576871"/>
          <w:sz w:val="21"/>
          <w:szCs w:val="21"/>
        </w:rPr>
      </w:pPr>
      <w:r w:rsidRPr="00A7263A">
        <w:rPr>
          <w:rFonts w:ascii="var(--font-family-text)" w:eastAsia="Times New Roman" w:hAnsi="var(--font-family-text)" w:cs="Arial"/>
          <w:color w:val="576871"/>
          <w:sz w:val="21"/>
          <w:szCs w:val="21"/>
        </w:rPr>
        <w:t xml:space="preserve">Given two </w:t>
      </w:r>
      <w:proofErr w:type="gramStart"/>
      <w:r w:rsidRPr="00A7263A">
        <w:rPr>
          <w:rFonts w:ascii="var(--font-family-text)" w:eastAsia="Times New Roman" w:hAnsi="var(--font-family-text)" w:cs="Arial"/>
          <w:color w:val="576871"/>
          <w:sz w:val="21"/>
          <w:szCs w:val="21"/>
        </w:rPr>
        <w:t>strings,  and</w:t>
      </w:r>
      <w:proofErr w:type="gramEnd"/>
      <w:r w:rsidRPr="00A7263A">
        <w:rPr>
          <w:rFonts w:ascii="var(--font-family-text)" w:eastAsia="Times New Roman" w:hAnsi="var(--font-family-text)" w:cs="Arial"/>
          <w:color w:val="576871"/>
          <w:sz w:val="21"/>
          <w:szCs w:val="21"/>
        </w:rPr>
        <w:t> , that may or may not be of the same length, determine the minimum number of character deletions required to make  and  anagrams. Any characters can be deleted from either of the strings.</w:t>
      </w:r>
    </w:p>
    <w:p w:rsidR="00A7263A" w:rsidRPr="00A7263A" w:rsidRDefault="00A7263A" w:rsidP="00A7263A">
      <w:pPr>
        <w:shd w:val="clear" w:color="auto" w:fill="FFFFFF"/>
        <w:spacing w:after="0" w:line="480" w:lineRule="auto"/>
        <w:textAlignment w:val="baseline"/>
        <w:rPr>
          <w:rFonts w:ascii="var(--font-family-text)" w:eastAsia="Times New Roman" w:hAnsi="var(--font-family-text)" w:cs="Arial"/>
          <w:color w:val="576871"/>
          <w:sz w:val="21"/>
          <w:szCs w:val="21"/>
        </w:rPr>
      </w:pPr>
      <w:r w:rsidRPr="00A7263A">
        <w:rPr>
          <w:rFonts w:ascii="var(--font-family-text)" w:eastAsia="Times New Roman" w:hAnsi="var(--font-family-text)" w:cs="Arial"/>
          <w:color w:val="576871"/>
          <w:sz w:val="21"/>
          <w:szCs w:val="21"/>
        </w:rPr>
        <w:t xml:space="preserve">For example, </w:t>
      </w:r>
      <w:proofErr w:type="gramStart"/>
      <w:r w:rsidRPr="00A7263A">
        <w:rPr>
          <w:rFonts w:ascii="var(--font-family-text)" w:eastAsia="Times New Roman" w:hAnsi="var(--font-family-text)" w:cs="Arial"/>
          <w:color w:val="576871"/>
          <w:sz w:val="21"/>
          <w:szCs w:val="21"/>
        </w:rPr>
        <w:t>if  and</w:t>
      </w:r>
      <w:proofErr w:type="gramEnd"/>
      <w:r w:rsidRPr="00A7263A">
        <w:rPr>
          <w:rFonts w:ascii="var(--font-family-text)" w:eastAsia="Times New Roman" w:hAnsi="var(--font-family-text)" w:cs="Arial"/>
          <w:color w:val="576871"/>
          <w:sz w:val="21"/>
          <w:szCs w:val="21"/>
        </w:rPr>
        <w:t> , we can delete  from string  and  from string  so that both remaining strings are and  which are anagrams.</w:t>
      </w:r>
    </w:p>
    <w:p w:rsidR="00A7263A" w:rsidRPr="00A7263A" w:rsidRDefault="00A7263A" w:rsidP="00A7263A">
      <w:pPr>
        <w:shd w:val="clear" w:color="auto" w:fill="FFFFFF"/>
        <w:spacing w:after="0" w:line="480" w:lineRule="auto"/>
        <w:textAlignment w:val="baseline"/>
        <w:rPr>
          <w:rFonts w:ascii="var(--font-family-text)" w:eastAsia="Times New Roman" w:hAnsi="var(--font-family-text)" w:cs="Arial"/>
          <w:color w:val="576871"/>
          <w:sz w:val="21"/>
          <w:szCs w:val="21"/>
        </w:rPr>
      </w:pPr>
      <w:r w:rsidRPr="00A7263A">
        <w:rPr>
          <w:rFonts w:ascii="inherit" w:eastAsia="Times New Roman" w:hAnsi="inherit" w:cs="Arial"/>
          <w:b/>
          <w:bCs/>
          <w:color w:val="0E141E"/>
          <w:sz w:val="21"/>
          <w:szCs w:val="21"/>
          <w:bdr w:val="none" w:sz="0" w:space="0" w:color="auto" w:frame="1"/>
        </w:rPr>
        <w:t>Function Description</w:t>
      </w:r>
    </w:p>
    <w:p w:rsidR="00A7263A" w:rsidRPr="00A7263A" w:rsidRDefault="00A7263A" w:rsidP="00A7263A">
      <w:pPr>
        <w:shd w:val="clear" w:color="auto" w:fill="FFFFFF"/>
        <w:spacing w:after="0" w:line="480" w:lineRule="auto"/>
        <w:textAlignment w:val="baseline"/>
        <w:rPr>
          <w:rFonts w:ascii="var(--font-family-text)" w:eastAsia="Times New Roman" w:hAnsi="var(--font-family-text)" w:cs="Arial"/>
          <w:color w:val="576871"/>
          <w:sz w:val="21"/>
          <w:szCs w:val="21"/>
        </w:rPr>
      </w:pPr>
      <w:r w:rsidRPr="00A7263A">
        <w:rPr>
          <w:rFonts w:ascii="var(--font-family-text)" w:eastAsia="Times New Roman" w:hAnsi="var(--font-family-text)" w:cs="Arial"/>
          <w:color w:val="576871"/>
          <w:sz w:val="21"/>
          <w:szCs w:val="21"/>
        </w:rPr>
        <w:t>Complete the </w:t>
      </w:r>
      <w:proofErr w:type="spellStart"/>
      <w:r w:rsidRPr="00A7263A">
        <w:rPr>
          <w:rFonts w:ascii="inherit" w:eastAsia="Times New Roman" w:hAnsi="inherit" w:cs="Arial"/>
          <w:i/>
          <w:iCs/>
          <w:color w:val="576871"/>
          <w:sz w:val="21"/>
          <w:szCs w:val="21"/>
          <w:bdr w:val="none" w:sz="0" w:space="0" w:color="auto" w:frame="1"/>
        </w:rPr>
        <w:t>makeAnagram</w:t>
      </w:r>
      <w:proofErr w:type="spellEnd"/>
      <w:r w:rsidRPr="00A7263A">
        <w:rPr>
          <w:rFonts w:ascii="var(--font-family-text)" w:eastAsia="Times New Roman" w:hAnsi="var(--font-family-text)" w:cs="Arial"/>
          <w:color w:val="576871"/>
          <w:sz w:val="21"/>
          <w:szCs w:val="21"/>
        </w:rPr>
        <w:t> function in the editor below. It must return an integer representing the minimum total characters that must be deleted to make the strings anagrams.</w:t>
      </w:r>
    </w:p>
    <w:p w:rsidR="00A7263A" w:rsidRPr="00A7263A" w:rsidRDefault="00A7263A" w:rsidP="00A7263A">
      <w:pPr>
        <w:shd w:val="clear" w:color="auto" w:fill="FFFFFF"/>
        <w:spacing w:before="75" w:after="0" w:line="480" w:lineRule="auto"/>
        <w:textAlignment w:val="baseline"/>
        <w:rPr>
          <w:rFonts w:ascii="var(--font-family-text)" w:eastAsia="Times New Roman" w:hAnsi="var(--font-family-text)" w:cs="Arial"/>
          <w:color w:val="576871"/>
          <w:sz w:val="21"/>
          <w:szCs w:val="21"/>
        </w:rPr>
      </w:pPr>
      <w:proofErr w:type="spellStart"/>
      <w:r w:rsidRPr="00A7263A">
        <w:rPr>
          <w:rFonts w:ascii="var(--font-family-text)" w:eastAsia="Times New Roman" w:hAnsi="var(--font-family-text)" w:cs="Arial"/>
          <w:color w:val="576871"/>
          <w:sz w:val="21"/>
          <w:szCs w:val="21"/>
        </w:rPr>
        <w:t>makeAnagram</w:t>
      </w:r>
      <w:proofErr w:type="spellEnd"/>
      <w:r w:rsidRPr="00A7263A">
        <w:rPr>
          <w:rFonts w:ascii="var(--font-family-text)" w:eastAsia="Times New Roman" w:hAnsi="var(--font-family-text)" w:cs="Arial"/>
          <w:color w:val="576871"/>
          <w:sz w:val="21"/>
          <w:szCs w:val="21"/>
        </w:rPr>
        <w:t xml:space="preserve"> has the following parameter(s):</w:t>
      </w:r>
    </w:p>
    <w:p w:rsidR="00A7263A" w:rsidRPr="00A7263A" w:rsidRDefault="00A7263A" w:rsidP="00A7263A">
      <w:pPr>
        <w:numPr>
          <w:ilvl w:val="0"/>
          <w:numId w:val="1"/>
        </w:numPr>
        <w:shd w:val="clear" w:color="auto" w:fill="FFFFFF"/>
        <w:spacing w:after="0" w:line="480" w:lineRule="auto"/>
        <w:ind w:left="300"/>
        <w:textAlignment w:val="baseline"/>
        <w:rPr>
          <w:rFonts w:ascii="inherit" w:eastAsia="Times New Roman" w:hAnsi="inherit" w:cs="Arial"/>
          <w:color w:val="576871"/>
          <w:sz w:val="21"/>
          <w:szCs w:val="21"/>
        </w:rPr>
      </w:pPr>
      <w:r w:rsidRPr="00A7263A">
        <w:rPr>
          <w:rFonts w:ascii="inherit" w:eastAsia="Times New Roman" w:hAnsi="inherit" w:cs="Arial"/>
          <w:i/>
          <w:iCs/>
          <w:color w:val="576871"/>
          <w:sz w:val="21"/>
          <w:szCs w:val="21"/>
          <w:bdr w:val="none" w:sz="0" w:space="0" w:color="auto" w:frame="1"/>
        </w:rPr>
        <w:t>a</w:t>
      </w:r>
      <w:r w:rsidRPr="00A7263A">
        <w:rPr>
          <w:rFonts w:ascii="inherit" w:eastAsia="Times New Roman" w:hAnsi="inherit" w:cs="Arial"/>
          <w:color w:val="576871"/>
          <w:sz w:val="21"/>
          <w:szCs w:val="21"/>
        </w:rPr>
        <w:t>: a string</w:t>
      </w:r>
    </w:p>
    <w:p w:rsidR="00A7263A" w:rsidRPr="00A7263A" w:rsidRDefault="00A7263A" w:rsidP="00A7263A">
      <w:pPr>
        <w:numPr>
          <w:ilvl w:val="0"/>
          <w:numId w:val="1"/>
        </w:numPr>
        <w:shd w:val="clear" w:color="auto" w:fill="FFFFFF"/>
        <w:spacing w:after="150" w:line="480" w:lineRule="auto"/>
        <w:ind w:left="300"/>
        <w:textAlignment w:val="baseline"/>
        <w:rPr>
          <w:rFonts w:ascii="inherit" w:eastAsia="Times New Roman" w:hAnsi="inherit" w:cs="Arial"/>
          <w:color w:val="576871"/>
          <w:sz w:val="21"/>
          <w:szCs w:val="21"/>
        </w:rPr>
      </w:pPr>
      <w:r w:rsidRPr="00A7263A">
        <w:rPr>
          <w:rFonts w:ascii="inherit" w:eastAsia="Times New Roman" w:hAnsi="inherit" w:cs="Arial"/>
          <w:i/>
          <w:iCs/>
          <w:color w:val="576871"/>
          <w:sz w:val="21"/>
          <w:szCs w:val="21"/>
          <w:bdr w:val="none" w:sz="0" w:space="0" w:color="auto" w:frame="1"/>
        </w:rPr>
        <w:t>b</w:t>
      </w:r>
      <w:r w:rsidRPr="00A7263A">
        <w:rPr>
          <w:rFonts w:ascii="inherit" w:eastAsia="Times New Roman" w:hAnsi="inherit" w:cs="Arial"/>
          <w:color w:val="576871"/>
          <w:sz w:val="21"/>
          <w:szCs w:val="21"/>
        </w:rPr>
        <w:t>: a string</w:t>
      </w:r>
    </w:p>
    <w:p w:rsidR="00A7263A" w:rsidRPr="00A7263A" w:rsidRDefault="00A7263A" w:rsidP="00A7263A">
      <w:pPr>
        <w:shd w:val="clear" w:color="auto" w:fill="FFFFFF"/>
        <w:spacing w:after="150" w:line="480" w:lineRule="auto"/>
        <w:textAlignment w:val="baseline"/>
        <w:rPr>
          <w:rFonts w:ascii="var(--font-family-text)" w:eastAsia="Times New Roman" w:hAnsi="var(--font-family-text)" w:cs="Arial"/>
          <w:color w:val="576871"/>
          <w:sz w:val="21"/>
          <w:szCs w:val="21"/>
        </w:rPr>
      </w:pPr>
      <w:r w:rsidRPr="00A7263A">
        <w:rPr>
          <w:rFonts w:ascii="inherit" w:eastAsia="Times New Roman" w:hAnsi="inherit" w:cs="Arial"/>
          <w:b/>
          <w:bCs/>
          <w:color w:val="0E141E"/>
          <w:sz w:val="21"/>
          <w:szCs w:val="21"/>
          <w:bdr w:val="none" w:sz="0" w:space="0" w:color="auto" w:frame="1"/>
        </w:rPr>
        <w:t>Input Format</w:t>
      </w:r>
    </w:p>
    <w:p w:rsidR="00A7263A" w:rsidRPr="00A7263A" w:rsidRDefault="00A7263A" w:rsidP="00A7263A">
      <w:pPr>
        <w:shd w:val="clear" w:color="auto" w:fill="FFFFFF"/>
        <w:spacing w:after="150" w:line="480" w:lineRule="auto"/>
        <w:textAlignment w:val="baseline"/>
        <w:rPr>
          <w:rFonts w:ascii="var(--font-family-text)" w:eastAsia="Times New Roman" w:hAnsi="var(--font-family-text)" w:cs="Arial"/>
          <w:color w:val="576871"/>
          <w:sz w:val="21"/>
          <w:szCs w:val="21"/>
        </w:rPr>
      </w:pPr>
      <w:r w:rsidRPr="00A7263A">
        <w:rPr>
          <w:rFonts w:ascii="var(--font-family-text)" w:eastAsia="Times New Roman" w:hAnsi="var(--font-family-text)" w:cs="Arial"/>
          <w:color w:val="576871"/>
          <w:sz w:val="21"/>
          <w:szCs w:val="21"/>
        </w:rPr>
        <w:t>The first line contains a single string</w:t>
      </w:r>
      <w:proofErr w:type="gramStart"/>
      <w:r w:rsidRPr="00A7263A">
        <w:rPr>
          <w:rFonts w:ascii="var(--font-family-text)" w:eastAsia="Times New Roman" w:hAnsi="var(--font-family-text)" w:cs="Arial"/>
          <w:color w:val="576871"/>
          <w:sz w:val="21"/>
          <w:szCs w:val="21"/>
        </w:rPr>
        <w:t>, .</w:t>
      </w:r>
      <w:proofErr w:type="gramEnd"/>
      <w:r w:rsidRPr="00A7263A">
        <w:rPr>
          <w:rFonts w:ascii="var(--font-family-text)" w:eastAsia="Times New Roman" w:hAnsi="var(--font-family-text)" w:cs="Arial"/>
          <w:color w:val="576871"/>
          <w:sz w:val="21"/>
          <w:szCs w:val="21"/>
        </w:rPr>
        <w:t> </w:t>
      </w:r>
      <w:r w:rsidRPr="00A7263A">
        <w:rPr>
          <w:rFonts w:ascii="var(--font-family-text)" w:eastAsia="Times New Roman" w:hAnsi="var(--font-family-text)" w:cs="Arial"/>
          <w:color w:val="576871"/>
          <w:sz w:val="21"/>
          <w:szCs w:val="21"/>
        </w:rPr>
        <w:br/>
        <w:t>The second line contains a single string</w:t>
      </w:r>
      <w:proofErr w:type="gramStart"/>
      <w:r w:rsidRPr="00A7263A">
        <w:rPr>
          <w:rFonts w:ascii="var(--font-family-text)" w:eastAsia="Times New Roman" w:hAnsi="var(--font-family-text)" w:cs="Arial"/>
          <w:color w:val="576871"/>
          <w:sz w:val="21"/>
          <w:szCs w:val="21"/>
        </w:rPr>
        <w:t>, .</w:t>
      </w:r>
      <w:proofErr w:type="gramEnd"/>
    </w:p>
    <w:p w:rsidR="00A7263A" w:rsidRPr="00A7263A" w:rsidRDefault="00A7263A" w:rsidP="00A7263A">
      <w:pPr>
        <w:shd w:val="clear" w:color="auto" w:fill="FFFFFF"/>
        <w:spacing w:after="150" w:line="480" w:lineRule="auto"/>
        <w:textAlignment w:val="baseline"/>
        <w:rPr>
          <w:rFonts w:ascii="var(--font-family-text)" w:eastAsia="Times New Roman" w:hAnsi="var(--font-family-text)" w:cs="Arial"/>
          <w:color w:val="576871"/>
          <w:sz w:val="21"/>
          <w:szCs w:val="21"/>
        </w:rPr>
      </w:pPr>
      <w:r w:rsidRPr="00A7263A">
        <w:rPr>
          <w:rFonts w:ascii="inherit" w:eastAsia="Times New Roman" w:hAnsi="inherit" w:cs="Arial"/>
          <w:b/>
          <w:bCs/>
          <w:color w:val="0E141E"/>
          <w:sz w:val="21"/>
          <w:szCs w:val="21"/>
          <w:bdr w:val="none" w:sz="0" w:space="0" w:color="auto" w:frame="1"/>
        </w:rPr>
        <w:t>Constraints</w:t>
      </w:r>
    </w:p>
    <w:p w:rsidR="00A7263A" w:rsidRPr="00A7263A" w:rsidRDefault="00A7263A" w:rsidP="00A7263A">
      <w:pPr>
        <w:numPr>
          <w:ilvl w:val="0"/>
          <w:numId w:val="2"/>
        </w:numPr>
        <w:shd w:val="clear" w:color="auto" w:fill="FFFFFF"/>
        <w:spacing w:after="0" w:line="480" w:lineRule="auto"/>
        <w:ind w:left="300"/>
        <w:textAlignment w:val="baseline"/>
        <w:rPr>
          <w:rFonts w:ascii="inherit" w:eastAsia="Times New Roman" w:hAnsi="inherit" w:cs="Arial"/>
          <w:color w:val="576871"/>
          <w:sz w:val="21"/>
          <w:szCs w:val="21"/>
        </w:rPr>
      </w:pPr>
    </w:p>
    <w:p w:rsidR="00A7263A" w:rsidRPr="00A7263A" w:rsidRDefault="00A7263A" w:rsidP="00A7263A">
      <w:pPr>
        <w:numPr>
          <w:ilvl w:val="0"/>
          <w:numId w:val="2"/>
        </w:numPr>
        <w:shd w:val="clear" w:color="auto" w:fill="FFFFFF"/>
        <w:spacing w:after="150" w:line="480" w:lineRule="auto"/>
        <w:ind w:left="300"/>
        <w:textAlignment w:val="baseline"/>
        <w:rPr>
          <w:rFonts w:ascii="inherit" w:eastAsia="Times New Roman" w:hAnsi="inherit" w:cs="Arial"/>
          <w:color w:val="576871"/>
          <w:sz w:val="21"/>
          <w:szCs w:val="21"/>
        </w:rPr>
      </w:pPr>
      <w:r w:rsidRPr="00A7263A">
        <w:rPr>
          <w:rFonts w:ascii="inherit" w:eastAsia="Times New Roman" w:hAnsi="inherit" w:cs="Arial"/>
          <w:color w:val="576871"/>
          <w:sz w:val="21"/>
          <w:szCs w:val="21"/>
        </w:rPr>
        <w:t xml:space="preserve">The </w:t>
      </w:r>
      <w:proofErr w:type="gramStart"/>
      <w:r w:rsidRPr="00A7263A">
        <w:rPr>
          <w:rFonts w:ascii="inherit" w:eastAsia="Times New Roman" w:hAnsi="inherit" w:cs="Arial"/>
          <w:color w:val="576871"/>
          <w:sz w:val="21"/>
          <w:szCs w:val="21"/>
        </w:rPr>
        <w:t>strings  and</w:t>
      </w:r>
      <w:proofErr w:type="gramEnd"/>
      <w:r w:rsidRPr="00A7263A">
        <w:rPr>
          <w:rFonts w:ascii="inherit" w:eastAsia="Times New Roman" w:hAnsi="inherit" w:cs="Arial"/>
          <w:color w:val="576871"/>
          <w:sz w:val="21"/>
          <w:szCs w:val="21"/>
        </w:rPr>
        <w:t xml:space="preserve">  consist of lowercase English alphabetic letters </w:t>
      </w:r>
      <w:proofErr w:type="spellStart"/>
      <w:r w:rsidRPr="00A7263A">
        <w:rPr>
          <w:rFonts w:ascii="inherit" w:eastAsia="Times New Roman" w:hAnsi="inherit" w:cs="Arial"/>
          <w:color w:val="576871"/>
          <w:sz w:val="21"/>
          <w:szCs w:val="21"/>
        </w:rPr>
        <w:t>ascii</w:t>
      </w:r>
      <w:proofErr w:type="spellEnd"/>
      <w:r w:rsidRPr="00A7263A">
        <w:rPr>
          <w:rFonts w:ascii="inherit" w:eastAsia="Times New Roman" w:hAnsi="inherit" w:cs="Arial"/>
          <w:color w:val="576871"/>
          <w:sz w:val="21"/>
          <w:szCs w:val="21"/>
        </w:rPr>
        <w:t>[a-z].</w:t>
      </w:r>
    </w:p>
    <w:p w:rsidR="00A7263A" w:rsidRPr="00A7263A" w:rsidRDefault="00A7263A" w:rsidP="00A7263A">
      <w:pPr>
        <w:shd w:val="clear" w:color="auto" w:fill="FFFFFF"/>
        <w:spacing w:after="150" w:line="480" w:lineRule="auto"/>
        <w:textAlignment w:val="baseline"/>
        <w:rPr>
          <w:rFonts w:ascii="var(--font-family-text)" w:eastAsia="Times New Roman" w:hAnsi="var(--font-family-text)" w:cs="Arial"/>
          <w:color w:val="576871"/>
          <w:sz w:val="21"/>
          <w:szCs w:val="21"/>
        </w:rPr>
      </w:pPr>
      <w:r w:rsidRPr="00A7263A">
        <w:rPr>
          <w:rFonts w:ascii="inherit" w:eastAsia="Times New Roman" w:hAnsi="inherit" w:cs="Arial"/>
          <w:b/>
          <w:bCs/>
          <w:color w:val="0E141E"/>
          <w:sz w:val="21"/>
          <w:szCs w:val="21"/>
          <w:bdr w:val="none" w:sz="0" w:space="0" w:color="auto" w:frame="1"/>
        </w:rPr>
        <w:lastRenderedPageBreak/>
        <w:t>Output Format</w:t>
      </w:r>
    </w:p>
    <w:p w:rsidR="00A7263A" w:rsidRPr="00A7263A" w:rsidRDefault="00A7263A" w:rsidP="00A7263A">
      <w:pPr>
        <w:shd w:val="clear" w:color="auto" w:fill="FFFFFF"/>
        <w:spacing w:before="75" w:after="150" w:line="480" w:lineRule="auto"/>
        <w:textAlignment w:val="baseline"/>
        <w:rPr>
          <w:rFonts w:ascii="var(--font-family-text)" w:eastAsia="Times New Roman" w:hAnsi="var(--font-family-text)" w:cs="Arial"/>
          <w:color w:val="576871"/>
          <w:sz w:val="21"/>
          <w:szCs w:val="21"/>
        </w:rPr>
      </w:pPr>
      <w:r w:rsidRPr="00A7263A">
        <w:rPr>
          <w:rFonts w:ascii="var(--font-family-text)" w:eastAsia="Times New Roman" w:hAnsi="var(--font-family-text)" w:cs="Arial"/>
          <w:color w:val="576871"/>
          <w:sz w:val="21"/>
          <w:szCs w:val="21"/>
        </w:rPr>
        <w:t>Print a single integer denoting the number of characters you must delete to make the two strings anagrams of each other.</w:t>
      </w:r>
    </w:p>
    <w:p w:rsidR="00A7263A" w:rsidRPr="00A7263A" w:rsidRDefault="00A7263A" w:rsidP="00A7263A">
      <w:pPr>
        <w:shd w:val="clear" w:color="auto" w:fill="FFFFFF"/>
        <w:spacing w:after="150" w:line="480" w:lineRule="auto"/>
        <w:textAlignment w:val="baseline"/>
        <w:rPr>
          <w:rFonts w:ascii="var(--font-family-text)" w:eastAsia="Times New Roman" w:hAnsi="var(--font-family-text)" w:cs="Arial"/>
          <w:color w:val="576871"/>
          <w:sz w:val="21"/>
          <w:szCs w:val="21"/>
        </w:rPr>
      </w:pPr>
      <w:r w:rsidRPr="00A7263A">
        <w:rPr>
          <w:rFonts w:ascii="inherit" w:eastAsia="Times New Roman" w:hAnsi="inherit" w:cs="Arial"/>
          <w:b/>
          <w:bCs/>
          <w:color w:val="0E141E"/>
          <w:sz w:val="21"/>
          <w:szCs w:val="21"/>
          <w:bdr w:val="none" w:sz="0" w:space="0" w:color="auto" w:frame="1"/>
        </w:rPr>
        <w:t>Sample Input</w:t>
      </w:r>
    </w:p>
    <w:p w:rsidR="00A7263A" w:rsidRPr="00A7263A" w:rsidRDefault="00A7263A" w:rsidP="00A7263A">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rPr>
      </w:pPr>
      <w:proofErr w:type="spellStart"/>
      <w:r w:rsidRPr="00A7263A">
        <w:rPr>
          <w:rFonts w:ascii="var(--font-family-input)" w:eastAsia="Times New Roman" w:hAnsi="var(--font-family-input)" w:cs="Courier New"/>
          <w:color w:val="454C5F"/>
          <w:sz w:val="21"/>
          <w:szCs w:val="21"/>
          <w:bdr w:val="none" w:sz="0" w:space="0" w:color="auto" w:frame="1"/>
        </w:rPr>
        <w:t>cde</w:t>
      </w:r>
      <w:proofErr w:type="spellEnd"/>
    </w:p>
    <w:p w:rsidR="00A7263A" w:rsidRPr="00A7263A" w:rsidRDefault="00A7263A" w:rsidP="00A7263A">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454C5F"/>
          <w:sz w:val="21"/>
          <w:szCs w:val="21"/>
          <w:bdr w:val="none" w:sz="0" w:space="0" w:color="auto" w:frame="1"/>
        </w:rPr>
      </w:pPr>
      <w:proofErr w:type="spellStart"/>
      <w:r w:rsidRPr="00A7263A">
        <w:rPr>
          <w:rFonts w:ascii="var(--font-family-input)" w:eastAsia="Times New Roman" w:hAnsi="var(--font-family-input)" w:cs="Courier New"/>
          <w:color w:val="454C5F"/>
          <w:sz w:val="21"/>
          <w:szCs w:val="21"/>
          <w:bdr w:val="none" w:sz="0" w:space="0" w:color="auto" w:frame="1"/>
        </w:rPr>
        <w:t>abc</w:t>
      </w:r>
      <w:proofErr w:type="spellEnd"/>
    </w:p>
    <w:p w:rsidR="00A7263A" w:rsidRPr="00A7263A" w:rsidRDefault="00A7263A" w:rsidP="00A7263A">
      <w:pPr>
        <w:shd w:val="clear" w:color="auto" w:fill="FFFFFF"/>
        <w:spacing w:after="150" w:line="480" w:lineRule="auto"/>
        <w:textAlignment w:val="baseline"/>
        <w:rPr>
          <w:rFonts w:ascii="var(--font-family-text)" w:eastAsia="Times New Roman" w:hAnsi="var(--font-family-text)" w:cs="Arial"/>
          <w:color w:val="576871"/>
          <w:sz w:val="21"/>
          <w:szCs w:val="21"/>
        </w:rPr>
      </w:pPr>
      <w:r w:rsidRPr="00A7263A">
        <w:rPr>
          <w:rFonts w:ascii="inherit" w:eastAsia="Times New Roman" w:hAnsi="inherit" w:cs="Arial"/>
          <w:b/>
          <w:bCs/>
          <w:color w:val="0E141E"/>
          <w:sz w:val="21"/>
          <w:szCs w:val="21"/>
          <w:bdr w:val="none" w:sz="0" w:space="0" w:color="auto" w:frame="1"/>
        </w:rPr>
        <w:t>Sample Output</w:t>
      </w:r>
    </w:p>
    <w:p w:rsidR="00A7263A" w:rsidRPr="00A7263A" w:rsidRDefault="00A7263A" w:rsidP="00A7263A">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454C5F"/>
          <w:sz w:val="21"/>
          <w:szCs w:val="21"/>
          <w:bdr w:val="none" w:sz="0" w:space="0" w:color="auto" w:frame="1"/>
        </w:rPr>
      </w:pPr>
      <w:r w:rsidRPr="00A7263A">
        <w:rPr>
          <w:rFonts w:ascii="var(--font-family-input)" w:eastAsia="Times New Roman" w:hAnsi="var(--font-family-input)" w:cs="Courier New"/>
          <w:color w:val="454C5F"/>
          <w:sz w:val="21"/>
          <w:szCs w:val="21"/>
          <w:bdr w:val="none" w:sz="0" w:space="0" w:color="auto" w:frame="1"/>
        </w:rPr>
        <w:t>4</w:t>
      </w:r>
    </w:p>
    <w:p w:rsidR="00A7263A" w:rsidRPr="00A7263A" w:rsidRDefault="00A7263A" w:rsidP="00A7263A">
      <w:pPr>
        <w:shd w:val="clear" w:color="auto" w:fill="FFFFFF"/>
        <w:spacing w:after="150" w:line="480" w:lineRule="auto"/>
        <w:textAlignment w:val="baseline"/>
        <w:rPr>
          <w:rFonts w:ascii="var(--font-family-text)" w:eastAsia="Times New Roman" w:hAnsi="var(--font-family-text)" w:cs="Arial"/>
          <w:color w:val="576871"/>
          <w:sz w:val="21"/>
          <w:szCs w:val="21"/>
        </w:rPr>
      </w:pPr>
      <w:r w:rsidRPr="00A7263A">
        <w:rPr>
          <w:rFonts w:ascii="inherit" w:eastAsia="Times New Roman" w:hAnsi="inherit" w:cs="Arial"/>
          <w:b/>
          <w:bCs/>
          <w:color w:val="0E141E"/>
          <w:sz w:val="21"/>
          <w:szCs w:val="21"/>
          <w:bdr w:val="none" w:sz="0" w:space="0" w:color="auto" w:frame="1"/>
        </w:rPr>
        <w:t>Explanation</w:t>
      </w:r>
    </w:p>
    <w:p w:rsidR="00A7263A" w:rsidRPr="00A7263A" w:rsidRDefault="00A7263A" w:rsidP="00A7263A">
      <w:pPr>
        <w:shd w:val="clear" w:color="auto" w:fill="FFFFFF"/>
        <w:spacing w:before="75" w:after="0" w:line="480" w:lineRule="auto"/>
        <w:textAlignment w:val="baseline"/>
        <w:rPr>
          <w:rFonts w:ascii="var(--font-family-text)" w:eastAsia="Times New Roman" w:hAnsi="var(--font-family-text)" w:cs="Arial"/>
          <w:color w:val="576871"/>
          <w:sz w:val="21"/>
          <w:szCs w:val="21"/>
        </w:rPr>
      </w:pPr>
      <w:r w:rsidRPr="00A7263A">
        <w:rPr>
          <w:rFonts w:ascii="var(--font-family-text)" w:eastAsia="Times New Roman" w:hAnsi="var(--font-family-text)" w:cs="Arial"/>
          <w:color w:val="576871"/>
          <w:sz w:val="21"/>
          <w:szCs w:val="21"/>
        </w:rPr>
        <w:t>We delete the following characters from our two strings to turn them into anagrams of each other:</w:t>
      </w:r>
    </w:p>
    <w:p w:rsidR="00A7263A" w:rsidRPr="00A7263A" w:rsidRDefault="00A7263A" w:rsidP="00A7263A">
      <w:pPr>
        <w:numPr>
          <w:ilvl w:val="0"/>
          <w:numId w:val="3"/>
        </w:numPr>
        <w:shd w:val="clear" w:color="auto" w:fill="FFFFFF"/>
        <w:spacing w:after="0" w:line="480" w:lineRule="auto"/>
        <w:ind w:left="300"/>
        <w:textAlignment w:val="baseline"/>
        <w:rPr>
          <w:rFonts w:ascii="inherit" w:eastAsia="Times New Roman" w:hAnsi="inherit" w:cs="Arial"/>
          <w:color w:val="576871"/>
          <w:sz w:val="21"/>
          <w:szCs w:val="21"/>
        </w:rPr>
      </w:pPr>
      <w:r w:rsidRPr="00A7263A">
        <w:rPr>
          <w:rFonts w:ascii="inherit" w:eastAsia="Times New Roman" w:hAnsi="inherit" w:cs="Arial"/>
          <w:color w:val="576871"/>
          <w:sz w:val="21"/>
          <w:szCs w:val="21"/>
        </w:rPr>
        <w:t>Remove </w:t>
      </w:r>
      <w:r w:rsidRPr="00A7263A">
        <w:rPr>
          <w:rFonts w:ascii="var(--font-family-input)" w:eastAsia="Times New Roman" w:hAnsi="var(--font-family-input)" w:cs="Courier New"/>
          <w:color w:val="454C5F"/>
          <w:sz w:val="21"/>
          <w:szCs w:val="21"/>
          <w:bdr w:val="none" w:sz="0" w:space="0" w:color="auto" w:frame="1"/>
        </w:rPr>
        <w:t>d</w:t>
      </w:r>
      <w:r w:rsidRPr="00A7263A">
        <w:rPr>
          <w:rFonts w:ascii="inherit" w:eastAsia="Times New Roman" w:hAnsi="inherit" w:cs="Arial"/>
          <w:color w:val="576871"/>
          <w:sz w:val="21"/>
          <w:szCs w:val="21"/>
        </w:rPr>
        <w:t> and </w:t>
      </w:r>
      <w:r w:rsidRPr="00A7263A">
        <w:rPr>
          <w:rFonts w:ascii="var(--font-family-input)" w:eastAsia="Times New Roman" w:hAnsi="var(--font-family-input)" w:cs="Courier New"/>
          <w:color w:val="454C5F"/>
          <w:sz w:val="21"/>
          <w:szCs w:val="21"/>
          <w:bdr w:val="none" w:sz="0" w:space="0" w:color="auto" w:frame="1"/>
        </w:rPr>
        <w:t>e</w:t>
      </w:r>
      <w:r w:rsidRPr="00A7263A">
        <w:rPr>
          <w:rFonts w:ascii="inherit" w:eastAsia="Times New Roman" w:hAnsi="inherit" w:cs="Arial"/>
          <w:color w:val="576871"/>
          <w:sz w:val="21"/>
          <w:szCs w:val="21"/>
        </w:rPr>
        <w:t> from </w:t>
      </w:r>
      <w:proofErr w:type="spellStart"/>
      <w:r w:rsidRPr="00A7263A">
        <w:rPr>
          <w:rFonts w:ascii="var(--font-family-input)" w:eastAsia="Times New Roman" w:hAnsi="var(--font-family-input)" w:cs="Courier New"/>
          <w:color w:val="454C5F"/>
          <w:sz w:val="21"/>
          <w:szCs w:val="21"/>
          <w:bdr w:val="none" w:sz="0" w:space="0" w:color="auto" w:frame="1"/>
        </w:rPr>
        <w:t>cde</w:t>
      </w:r>
      <w:proofErr w:type="spellEnd"/>
      <w:r w:rsidRPr="00A7263A">
        <w:rPr>
          <w:rFonts w:ascii="inherit" w:eastAsia="Times New Roman" w:hAnsi="inherit" w:cs="Arial"/>
          <w:color w:val="576871"/>
          <w:sz w:val="21"/>
          <w:szCs w:val="21"/>
        </w:rPr>
        <w:t> to get </w:t>
      </w:r>
      <w:r w:rsidRPr="00A7263A">
        <w:rPr>
          <w:rFonts w:ascii="var(--font-family-input)" w:eastAsia="Times New Roman" w:hAnsi="var(--font-family-input)" w:cs="Courier New"/>
          <w:color w:val="454C5F"/>
          <w:sz w:val="21"/>
          <w:szCs w:val="21"/>
          <w:bdr w:val="none" w:sz="0" w:space="0" w:color="auto" w:frame="1"/>
        </w:rPr>
        <w:t>c</w:t>
      </w:r>
      <w:r w:rsidRPr="00A7263A">
        <w:rPr>
          <w:rFonts w:ascii="inherit" w:eastAsia="Times New Roman" w:hAnsi="inherit" w:cs="Arial"/>
          <w:color w:val="576871"/>
          <w:sz w:val="21"/>
          <w:szCs w:val="21"/>
        </w:rPr>
        <w:t>.</w:t>
      </w:r>
    </w:p>
    <w:p w:rsidR="00A7263A" w:rsidRPr="00A7263A" w:rsidRDefault="00A7263A" w:rsidP="00A7263A">
      <w:pPr>
        <w:numPr>
          <w:ilvl w:val="0"/>
          <w:numId w:val="3"/>
        </w:numPr>
        <w:shd w:val="clear" w:color="auto" w:fill="FFFFFF"/>
        <w:spacing w:after="0" w:line="480" w:lineRule="auto"/>
        <w:ind w:left="300"/>
        <w:textAlignment w:val="baseline"/>
        <w:rPr>
          <w:rFonts w:ascii="inherit" w:eastAsia="Times New Roman" w:hAnsi="inherit" w:cs="Arial"/>
          <w:color w:val="576871"/>
          <w:sz w:val="21"/>
          <w:szCs w:val="21"/>
        </w:rPr>
      </w:pPr>
      <w:r w:rsidRPr="00A7263A">
        <w:rPr>
          <w:rFonts w:ascii="inherit" w:eastAsia="Times New Roman" w:hAnsi="inherit" w:cs="Arial"/>
          <w:color w:val="576871"/>
          <w:sz w:val="21"/>
          <w:szCs w:val="21"/>
        </w:rPr>
        <w:t>Remove </w:t>
      </w:r>
      <w:proofErr w:type="gramStart"/>
      <w:r w:rsidRPr="00A7263A">
        <w:rPr>
          <w:rFonts w:ascii="var(--font-family-input)" w:eastAsia="Times New Roman" w:hAnsi="var(--font-family-input)" w:cs="Courier New"/>
          <w:color w:val="454C5F"/>
          <w:sz w:val="21"/>
          <w:szCs w:val="21"/>
          <w:bdr w:val="none" w:sz="0" w:space="0" w:color="auto" w:frame="1"/>
        </w:rPr>
        <w:t>a</w:t>
      </w:r>
      <w:proofErr w:type="gramEnd"/>
      <w:r w:rsidRPr="00A7263A">
        <w:rPr>
          <w:rFonts w:ascii="inherit" w:eastAsia="Times New Roman" w:hAnsi="inherit" w:cs="Arial"/>
          <w:color w:val="576871"/>
          <w:sz w:val="21"/>
          <w:szCs w:val="21"/>
        </w:rPr>
        <w:t> and </w:t>
      </w:r>
      <w:r w:rsidRPr="00A7263A">
        <w:rPr>
          <w:rFonts w:ascii="var(--font-family-input)" w:eastAsia="Times New Roman" w:hAnsi="var(--font-family-input)" w:cs="Courier New"/>
          <w:color w:val="454C5F"/>
          <w:sz w:val="21"/>
          <w:szCs w:val="21"/>
          <w:bdr w:val="none" w:sz="0" w:space="0" w:color="auto" w:frame="1"/>
        </w:rPr>
        <w:t>b</w:t>
      </w:r>
      <w:r w:rsidRPr="00A7263A">
        <w:rPr>
          <w:rFonts w:ascii="inherit" w:eastAsia="Times New Roman" w:hAnsi="inherit" w:cs="Arial"/>
          <w:color w:val="576871"/>
          <w:sz w:val="21"/>
          <w:szCs w:val="21"/>
        </w:rPr>
        <w:t> from </w:t>
      </w:r>
      <w:proofErr w:type="spellStart"/>
      <w:r w:rsidRPr="00A7263A">
        <w:rPr>
          <w:rFonts w:ascii="var(--font-family-input)" w:eastAsia="Times New Roman" w:hAnsi="var(--font-family-input)" w:cs="Courier New"/>
          <w:color w:val="454C5F"/>
          <w:sz w:val="21"/>
          <w:szCs w:val="21"/>
          <w:bdr w:val="none" w:sz="0" w:space="0" w:color="auto" w:frame="1"/>
        </w:rPr>
        <w:t>abc</w:t>
      </w:r>
      <w:proofErr w:type="spellEnd"/>
      <w:r w:rsidRPr="00A7263A">
        <w:rPr>
          <w:rFonts w:ascii="inherit" w:eastAsia="Times New Roman" w:hAnsi="inherit" w:cs="Arial"/>
          <w:color w:val="576871"/>
          <w:sz w:val="21"/>
          <w:szCs w:val="21"/>
        </w:rPr>
        <w:t> to get </w:t>
      </w:r>
      <w:r w:rsidRPr="00A7263A">
        <w:rPr>
          <w:rFonts w:ascii="var(--font-family-input)" w:eastAsia="Times New Roman" w:hAnsi="var(--font-family-input)" w:cs="Courier New"/>
          <w:color w:val="454C5F"/>
          <w:sz w:val="21"/>
          <w:szCs w:val="21"/>
          <w:bdr w:val="none" w:sz="0" w:space="0" w:color="auto" w:frame="1"/>
        </w:rPr>
        <w:t>c</w:t>
      </w:r>
      <w:r w:rsidRPr="00A7263A">
        <w:rPr>
          <w:rFonts w:ascii="inherit" w:eastAsia="Times New Roman" w:hAnsi="inherit" w:cs="Arial"/>
          <w:color w:val="576871"/>
          <w:sz w:val="21"/>
          <w:szCs w:val="21"/>
        </w:rPr>
        <w:t>.</w:t>
      </w:r>
    </w:p>
    <w:p w:rsidR="00A7263A" w:rsidRPr="00A7263A" w:rsidRDefault="00A7263A" w:rsidP="00A7263A">
      <w:pPr>
        <w:shd w:val="clear" w:color="auto" w:fill="FFFFFF"/>
        <w:spacing w:after="150" w:line="480" w:lineRule="auto"/>
        <w:textAlignment w:val="baseline"/>
        <w:rPr>
          <w:rFonts w:ascii="var(--font-family-text)" w:eastAsia="Times New Roman" w:hAnsi="var(--font-family-text)" w:cs="Arial"/>
          <w:color w:val="576871"/>
          <w:sz w:val="21"/>
          <w:szCs w:val="21"/>
        </w:rPr>
      </w:pPr>
      <w:r w:rsidRPr="00A7263A">
        <w:rPr>
          <w:rFonts w:ascii="var(--font-family-text)" w:eastAsia="Times New Roman" w:hAnsi="var(--font-family-text)" w:cs="Arial"/>
          <w:color w:val="576871"/>
          <w:sz w:val="21"/>
          <w:szCs w:val="21"/>
        </w:rPr>
        <w:t xml:space="preserve">We must </w:t>
      </w:r>
      <w:proofErr w:type="gramStart"/>
      <w:r w:rsidRPr="00A7263A">
        <w:rPr>
          <w:rFonts w:ascii="var(--font-family-text)" w:eastAsia="Times New Roman" w:hAnsi="var(--font-family-text)" w:cs="Arial"/>
          <w:color w:val="576871"/>
          <w:sz w:val="21"/>
          <w:szCs w:val="21"/>
        </w:rPr>
        <w:t>delete  characters</w:t>
      </w:r>
      <w:proofErr w:type="gramEnd"/>
      <w:r w:rsidRPr="00A7263A">
        <w:rPr>
          <w:rFonts w:ascii="var(--font-family-text)" w:eastAsia="Times New Roman" w:hAnsi="var(--font-family-text)" w:cs="Arial"/>
          <w:color w:val="576871"/>
          <w:sz w:val="21"/>
          <w:szCs w:val="21"/>
        </w:rPr>
        <w:t xml:space="preserve"> to make both strings anagrams, so we print  on a new line.</w:t>
      </w:r>
    </w:p>
    <w:p w:rsidR="001A446C" w:rsidRDefault="00A7263A"/>
    <w:sectPr w:rsidR="001A4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2787A"/>
    <w:multiLevelType w:val="multilevel"/>
    <w:tmpl w:val="81C0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351E9"/>
    <w:multiLevelType w:val="multilevel"/>
    <w:tmpl w:val="1D4E7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AB0A51"/>
    <w:multiLevelType w:val="multilevel"/>
    <w:tmpl w:val="D90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3A"/>
    <w:rsid w:val="00A7263A"/>
    <w:rsid w:val="00FA0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1D3"/>
  <w15:chartTrackingRefBased/>
  <w15:docId w15:val="{B3DE993C-DA07-4E5C-8E0F-EC0FF902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ide">
    <w:name w:val="aside"/>
    <w:basedOn w:val="Normal"/>
    <w:rsid w:val="00A726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263A"/>
    <w:rPr>
      <w:color w:val="0000FF"/>
      <w:u w:val="single"/>
    </w:rPr>
  </w:style>
  <w:style w:type="paragraph" w:styleId="NormalWeb">
    <w:name w:val="Normal (Web)"/>
    <w:basedOn w:val="Normal"/>
    <w:uiPriority w:val="99"/>
    <w:semiHidden/>
    <w:unhideWhenUsed/>
    <w:rsid w:val="00A726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263A"/>
    <w:rPr>
      <w:i/>
      <w:iCs/>
    </w:rPr>
  </w:style>
  <w:style w:type="character" w:styleId="HTMLCode">
    <w:name w:val="HTML Code"/>
    <w:basedOn w:val="DefaultParagraphFont"/>
    <w:uiPriority w:val="99"/>
    <w:semiHidden/>
    <w:unhideWhenUsed/>
    <w:rsid w:val="00A7263A"/>
    <w:rPr>
      <w:rFonts w:ascii="Courier New" w:eastAsia="Times New Roman" w:hAnsi="Courier New" w:cs="Courier New"/>
      <w:sz w:val="20"/>
      <w:szCs w:val="20"/>
    </w:rPr>
  </w:style>
  <w:style w:type="character" w:styleId="Strong">
    <w:name w:val="Strong"/>
    <w:basedOn w:val="DefaultParagraphFont"/>
    <w:uiPriority w:val="22"/>
    <w:qFormat/>
    <w:rsid w:val="00A7263A"/>
    <w:rPr>
      <w:b/>
      <w:bCs/>
    </w:rPr>
  </w:style>
  <w:style w:type="paragraph" w:styleId="HTMLPreformatted">
    <w:name w:val="HTML Preformatted"/>
    <w:basedOn w:val="Normal"/>
    <w:link w:val="HTMLPreformattedChar"/>
    <w:uiPriority w:val="99"/>
    <w:semiHidden/>
    <w:unhideWhenUsed/>
    <w:rsid w:val="00A72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6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9804">
      <w:bodyDiv w:val="1"/>
      <w:marLeft w:val="0"/>
      <w:marRight w:val="0"/>
      <w:marTop w:val="0"/>
      <w:marBottom w:val="0"/>
      <w:divBdr>
        <w:top w:val="none" w:sz="0" w:space="0" w:color="auto"/>
        <w:left w:val="none" w:sz="0" w:space="0" w:color="auto"/>
        <w:bottom w:val="none" w:sz="0" w:space="0" w:color="auto"/>
        <w:right w:val="none" w:sz="0" w:space="0" w:color="auto"/>
      </w:divBdr>
      <w:divsChild>
        <w:div w:id="714357250">
          <w:marLeft w:val="0"/>
          <w:marRight w:val="0"/>
          <w:marTop w:val="0"/>
          <w:marBottom w:val="0"/>
          <w:divBdr>
            <w:top w:val="none" w:sz="0" w:space="0" w:color="auto"/>
            <w:left w:val="none" w:sz="0" w:space="0" w:color="auto"/>
            <w:bottom w:val="none" w:sz="0" w:space="0" w:color="auto"/>
            <w:right w:val="none" w:sz="0" w:space="0" w:color="auto"/>
          </w:divBdr>
          <w:divsChild>
            <w:div w:id="1969428502">
              <w:marLeft w:val="0"/>
              <w:marRight w:val="0"/>
              <w:marTop w:val="0"/>
              <w:marBottom w:val="0"/>
              <w:divBdr>
                <w:top w:val="none" w:sz="0" w:space="0" w:color="auto"/>
                <w:left w:val="none" w:sz="0" w:space="0" w:color="auto"/>
                <w:bottom w:val="none" w:sz="0" w:space="0" w:color="auto"/>
                <w:right w:val="none" w:sz="0" w:space="0" w:color="auto"/>
              </w:divBdr>
              <w:divsChild>
                <w:div w:id="2010668752">
                  <w:marLeft w:val="0"/>
                  <w:marRight w:val="0"/>
                  <w:marTop w:val="0"/>
                  <w:marBottom w:val="150"/>
                  <w:divBdr>
                    <w:top w:val="none" w:sz="0" w:space="0" w:color="auto"/>
                    <w:left w:val="none" w:sz="0" w:space="0" w:color="auto"/>
                    <w:bottom w:val="none" w:sz="0" w:space="0" w:color="auto"/>
                    <w:right w:val="none" w:sz="0" w:space="0" w:color="auto"/>
                  </w:divBdr>
                  <w:divsChild>
                    <w:div w:id="2107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8710">
              <w:marLeft w:val="0"/>
              <w:marRight w:val="0"/>
              <w:marTop w:val="0"/>
              <w:marBottom w:val="0"/>
              <w:divBdr>
                <w:top w:val="none" w:sz="0" w:space="0" w:color="auto"/>
                <w:left w:val="none" w:sz="0" w:space="0" w:color="auto"/>
                <w:bottom w:val="none" w:sz="0" w:space="0" w:color="auto"/>
                <w:right w:val="none" w:sz="0" w:space="0" w:color="auto"/>
              </w:divBdr>
              <w:divsChild>
                <w:div w:id="79722038">
                  <w:marLeft w:val="0"/>
                  <w:marRight w:val="0"/>
                  <w:marTop w:val="0"/>
                  <w:marBottom w:val="150"/>
                  <w:divBdr>
                    <w:top w:val="none" w:sz="0" w:space="0" w:color="auto"/>
                    <w:left w:val="none" w:sz="0" w:space="0" w:color="auto"/>
                    <w:bottom w:val="none" w:sz="0" w:space="0" w:color="auto"/>
                    <w:right w:val="none" w:sz="0" w:space="0" w:color="auto"/>
                  </w:divBdr>
                </w:div>
                <w:div w:id="1750931480">
                  <w:marLeft w:val="0"/>
                  <w:marRight w:val="0"/>
                  <w:marTop w:val="0"/>
                  <w:marBottom w:val="150"/>
                  <w:divBdr>
                    <w:top w:val="none" w:sz="0" w:space="0" w:color="auto"/>
                    <w:left w:val="none" w:sz="0" w:space="0" w:color="auto"/>
                    <w:bottom w:val="none" w:sz="0" w:space="0" w:color="auto"/>
                    <w:right w:val="none" w:sz="0" w:space="0" w:color="auto"/>
                  </w:divBdr>
                  <w:divsChild>
                    <w:div w:id="46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3924">
              <w:marLeft w:val="0"/>
              <w:marRight w:val="0"/>
              <w:marTop w:val="0"/>
              <w:marBottom w:val="0"/>
              <w:divBdr>
                <w:top w:val="none" w:sz="0" w:space="0" w:color="auto"/>
                <w:left w:val="none" w:sz="0" w:space="0" w:color="auto"/>
                <w:bottom w:val="none" w:sz="0" w:space="0" w:color="auto"/>
                <w:right w:val="none" w:sz="0" w:space="0" w:color="auto"/>
              </w:divBdr>
              <w:divsChild>
                <w:div w:id="660043600">
                  <w:marLeft w:val="0"/>
                  <w:marRight w:val="0"/>
                  <w:marTop w:val="0"/>
                  <w:marBottom w:val="150"/>
                  <w:divBdr>
                    <w:top w:val="none" w:sz="0" w:space="0" w:color="auto"/>
                    <w:left w:val="none" w:sz="0" w:space="0" w:color="auto"/>
                    <w:bottom w:val="none" w:sz="0" w:space="0" w:color="auto"/>
                    <w:right w:val="none" w:sz="0" w:space="0" w:color="auto"/>
                  </w:divBdr>
                </w:div>
                <w:div w:id="1377462999">
                  <w:marLeft w:val="0"/>
                  <w:marRight w:val="0"/>
                  <w:marTop w:val="0"/>
                  <w:marBottom w:val="150"/>
                  <w:divBdr>
                    <w:top w:val="none" w:sz="0" w:space="0" w:color="auto"/>
                    <w:left w:val="none" w:sz="0" w:space="0" w:color="auto"/>
                    <w:bottom w:val="none" w:sz="0" w:space="0" w:color="auto"/>
                    <w:right w:val="none" w:sz="0" w:space="0" w:color="auto"/>
                  </w:divBdr>
                  <w:divsChild>
                    <w:div w:id="20267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8700">
              <w:marLeft w:val="0"/>
              <w:marRight w:val="0"/>
              <w:marTop w:val="0"/>
              <w:marBottom w:val="0"/>
              <w:divBdr>
                <w:top w:val="none" w:sz="0" w:space="0" w:color="auto"/>
                <w:left w:val="none" w:sz="0" w:space="0" w:color="auto"/>
                <w:bottom w:val="none" w:sz="0" w:space="0" w:color="auto"/>
                <w:right w:val="none" w:sz="0" w:space="0" w:color="auto"/>
              </w:divBdr>
              <w:divsChild>
                <w:div w:id="37243678">
                  <w:marLeft w:val="0"/>
                  <w:marRight w:val="0"/>
                  <w:marTop w:val="0"/>
                  <w:marBottom w:val="150"/>
                  <w:divBdr>
                    <w:top w:val="none" w:sz="0" w:space="0" w:color="auto"/>
                    <w:left w:val="none" w:sz="0" w:space="0" w:color="auto"/>
                    <w:bottom w:val="none" w:sz="0" w:space="0" w:color="auto"/>
                    <w:right w:val="none" w:sz="0" w:space="0" w:color="auto"/>
                  </w:divBdr>
                </w:div>
                <w:div w:id="920258839">
                  <w:marLeft w:val="0"/>
                  <w:marRight w:val="0"/>
                  <w:marTop w:val="0"/>
                  <w:marBottom w:val="150"/>
                  <w:divBdr>
                    <w:top w:val="none" w:sz="0" w:space="0" w:color="auto"/>
                    <w:left w:val="none" w:sz="0" w:space="0" w:color="auto"/>
                    <w:bottom w:val="none" w:sz="0" w:space="0" w:color="auto"/>
                    <w:right w:val="none" w:sz="0" w:space="0" w:color="auto"/>
                  </w:divBdr>
                  <w:divsChild>
                    <w:div w:id="17892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5724">
              <w:marLeft w:val="0"/>
              <w:marRight w:val="0"/>
              <w:marTop w:val="0"/>
              <w:marBottom w:val="0"/>
              <w:divBdr>
                <w:top w:val="none" w:sz="0" w:space="0" w:color="auto"/>
                <w:left w:val="none" w:sz="0" w:space="0" w:color="auto"/>
                <w:bottom w:val="none" w:sz="0" w:space="0" w:color="auto"/>
                <w:right w:val="none" w:sz="0" w:space="0" w:color="auto"/>
              </w:divBdr>
              <w:divsChild>
                <w:div w:id="1124273438">
                  <w:marLeft w:val="0"/>
                  <w:marRight w:val="0"/>
                  <w:marTop w:val="0"/>
                  <w:marBottom w:val="150"/>
                  <w:divBdr>
                    <w:top w:val="none" w:sz="0" w:space="0" w:color="auto"/>
                    <w:left w:val="none" w:sz="0" w:space="0" w:color="auto"/>
                    <w:bottom w:val="none" w:sz="0" w:space="0" w:color="auto"/>
                    <w:right w:val="none" w:sz="0" w:space="0" w:color="auto"/>
                  </w:divBdr>
                </w:div>
                <w:div w:id="1670209135">
                  <w:marLeft w:val="0"/>
                  <w:marRight w:val="0"/>
                  <w:marTop w:val="0"/>
                  <w:marBottom w:val="150"/>
                  <w:divBdr>
                    <w:top w:val="none" w:sz="0" w:space="0" w:color="auto"/>
                    <w:left w:val="none" w:sz="0" w:space="0" w:color="auto"/>
                    <w:bottom w:val="none" w:sz="0" w:space="0" w:color="auto"/>
                    <w:right w:val="none" w:sz="0" w:space="0" w:color="auto"/>
                  </w:divBdr>
                  <w:divsChild>
                    <w:div w:id="9318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507">
              <w:marLeft w:val="0"/>
              <w:marRight w:val="0"/>
              <w:marTop w:val="0"/>
              <w:marBottom w:val="0"/>
              <w:divBdr>
                <w:top w:val="none" w:sz="0" w:space="0" w:color="auto"/>
                <w:left w:val="none" w:sz="0" w:space="0" w:color="auto"/>
                <w:bottom w:val="none" w:sz="0" w:space="0" w:color="auto"/>
                <w:right w:val="none" w:sz="0" w:space="0" w:color="auto"/>
              </w:divBdr>
              <w:divsChild>
                <w:div w:id="205721588">
                  <w:marLeft w:val="0"/>
                  <w:marRight w:val="0"/>
                  <w:marTop w:val="0"/>
                  <w:marBottom w:val="150"/>
                  <w:divBdr>
                    <w:top w:val="none" w:sz="0" w:space="0" w:color="auto"/>
                    <w:left w:val="none" w:sz="0" w:space="0" w:color="auto"/>
                    <w:bottom w:val="none" w:sz="0" w:space="0" w:color="auto"/>
                    <w:right w:val="none" w:sz="0" w:space="0" w:color="auto"/>
                  </w:divBdr>
                </w:div>
                <w:div w:id="841166226">
                  <w:marLeft w:val="0"/>
                  <w:marRight w:val="0"/>
                  <w:marTop w:val="0"/>
                  <w:marBottom w:val="150"/>
                  <w:divBdr>
                    <w:top w:val="none" w:sz="0" w:space="0" w:color="auto"/>
                    <w:left w:val="none" w:sz="0" w:space="0" w:color="auto"/>
                    <w:bottom w:val="none" w:sz="0" w:space="0" w:color="auto"/>
                    <w:right w:val="none" w:sz="0" w:space="0" w:color="auto"/>
                  </w:divBdr>
                  <w:divsChild>
                    <w:div w:id="4085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607">
              <w:marLeft w:val="0"/>
              <w:marRight w:val="0"/>
              <w:marTop w:val="0"/>
              <w:marBottom w:val="0"/>
              <w:divBdr>
                <w:top w:val="none" w:sz="0" w:space="0" w:color="auto"/>
                <w:left w:val="none" w:sz="0" w:space="0" w:color="auto"/>
                <w:bottom w:val="none" w:sz="0" w:space="0" w:color="auto"/>
                <w:right w:val="none" w:sz="0" w:space="0" w:color="auto"/>
              </w:divBdr>
              <w:divsChild>
                <w:div w:id="1025985151">
                  <w:marLeft w:val="0"/>
                  <w:marRight w:val="0"/>
                  <w:marTop w:val="0"/>
                  <w:marBottom w:val="150"/>
                  <w:divBdr>
                    <w:top w:val="none" w:sz="0" w:space="0" w:color="auto"/>
                    <w:left w:val="none" w:sz="0" w:space="0" w:color="auto"/>
                    <w:bottom w:val="none" w:sz="0" w:space="0" w:color="auto"/>
                    <w:right w:val="none" w:sz="0" w:space="0" w:color="auto"/>
                  </w:divBdr>
                </w:div>
                <w:div w:id="1544290321">
                  <w:marLeft w:val="0"/>
                  <w:marRight w:val="0"/>
                  <w:marTop w:val="0"/>
                  <w:marBottom w:val="150"/>
                  <w:divBdr>
                    <w:top w:val="none" w:sz="0" w:space="0" w:color="auto"/>
                    <w:left w:val="none" w:sz="0" w:space="0" w:color="auto"/>
                    <w:bottom w:val="none" w:sz="0" w:space="0" w:color="auto"/>
                    <w:right w:val="none" w:sz="0" w:space="0" w:color="auto"/>
                  </w:divBdr>
                  <w:divsChild>
                    <w:div w:id="8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tci-book?ref=bo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Souveer, Vaibhav (Cognizant)</dc:creator>
  <cp:keywords/>
  <dc:description/>
  <cp:lastModifiedBy>Souveer, Vaibhav (Cognizant)</cp:lastModifiedBy>
  <cp:revision>1</cp:revision>
  <dcterms:created xsi:type="dcterms:W3CDTF">2018-09-27T10:41:00Z</dcterms:created>
  <dcterms:modified xsi:type="dcterms:W3CDTF">2018-09-27T10:43:00Z</dcterms:modified>
</cp:coreProperties>
</file>