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7FE197" w14:textId="77777777" w:rsidR="00C514CA" w:rsidRPr="00933151" w:rsidRDefault="00C514CA" w:rsidP="00040173">
      <w:pPr>
        <w:pBdr>
          <w:bottom w:val="single" w:sz="12" w:space="1" w:color="000000"/>
        </w:pBdr>
        <w:jc w:val="both"/>
        <w:rPr>
          <w:rFonts w:eastAsia="Calibri"/>
          <w:b/>
          <w:color w:val="000000"/>
          <w:sz w:val="28"/>
          <w:szCs w:val="28"/>
        </w:rPr>
      </w:pPr>
    </w:p>
    <w:p w14:paraId="5AFE16E0" w14:textId="77777777" w:rsidR="00C514CA" w:rsidRPr="00933151" w:rsidRDefault="00C514CA" w:rsidP="00040173">
      <w:pPr>
        <w:jc w:val="both"/>
        <w:rPr>
          <w:rFonts w:eastAsia="Calibri"/>
          <w:b/>
          <w:color w:val="000000"/>
          <w:sz w:val="28"/>
          <w:szCs w:val="28"/>
        </w:rPr>
      </w:pPr>
    </w:p>
    <w:p w14:paraId="60C071FB" w14:textId="77777777" w:rsidR="001B28EE" w:rsidRDefault="001B28EE" w:rsidP="001B28EE">
      <w:pPr>
        <w:jc w:val="center"/>
        <w:rPr>
          <w:rFonts w:eastAsia="Calibri"/>
          <w:b/>
          <w:color w:val="000000"/>
          <w:sz w:val="28"/>
          <w:szCs w:val="28"/>
        </w:rPr>
      </w:pPr>
      <w:r>
        <w:rPr>
          <w:rFonts w:eastAsia="Calibri"/>
          <w:b/>
          <w:color w:val="000000"/>
          <w:sz w:val="28"/>
          <w:szCs w:val="28"/>
        </w:rPr>
        <w:t>Università degli studi di Salerno</w:t>
      </w:r>
      <w:r w:rsidRPr="001B28EE">
        <w:rPr>
          <w:rFonts w:eastAsia="Calibri"/>
          <w:b/>
          <w:color w:val="000000"/>
          <w:sz w:val="28"/>
          <w:szCs w:val="28"/>
        </w:rPr>
        <w:t xml:space="preserve"> </w:t>
      </w:r>
    </w:p>
    <w:p w14:paraId="51E18585" w14:textId="77777777" w:rsidR="001B28EE" w:rsidRDefault="001B28EE" w:rsidP="00D105C7">
      <w:pPr>
        <w:jc w:val="center"/>
        <w:rPr>
          <w:rFonts w:eastAsia="Calibri"/>
          <w:b/>
          <w:color w:val="000000"/>
          <w:sz w:val="28"/>
          <w:szCs w:val="28"/>
        </w:rPr>
      </w:pPr>
      <w:r>
        <w:rPr>
          <w:rFonts w:eastAsia="Calibri"/>
          <w:b/>
          <w:color w:val="000000"/>
          <w:sz w:val="28"/>
          <w:szCs w:val="28"/>
        </w:rPr>
        <w:t xml:space="preserve">Big Data &amp; Tecnologie </w:t>
      </w:r>
      <w:r w:rsidR="00E45090">
        <w:rPr>
          <w:rFonts w:eastAsia="Calibri"/>
          <w:b/>
          <w:color w:val="000000"/>
          <w:sz w:val="28"/>
          <w:szCs w:val="28"/>
        </w:rPr>
        <w:t>S</w:t>
      </w:r>
      <w:r>
        <w:rPr>
          <w:rFonts w:eastAsia="Calibri"/>
          <w:b/>
          <w:color w:val="000000"/>
          <w:sz w:val="28"/>
          <w:szCs w:val="28"/>
        </w:rPr>
        <w:t>emantiche</w:t>
      </w:r>
    </w:p>
    <w:p w14:paraId="53CC2944" w14:textId="77777777" w:rsidR="00D105C7" w:rsidRDefault="00D105C7" w:rsidP="00D105C7">
      <w:pPr>
        <w:jc w:val="center"/>
        <w:rPr>
          <w:rFonts w:eastAsia="Calibri"/>
          <w:b/>
          <w:color w:val="000000"/>
          <w:sz w:val="28"/>
          <w:szCs w:val="28"/>
        </w:rPr>
      </w:pPr>
    </w:p>
    <w:p w14:paraId="5A57E966" w14:textId="77777777" w:rsidR="00C514CA" w:rsidRPr="00933151" w:rsidRDefault="005A1D14" w:rsidP="00430AA9">
      <w:pPr>
        <w:jc w:val="center"/>
        <w:rPr>
          <w:rFonts w:eastAsia="Calibri"/>
          <w:b/>
          <w:color w:val="000000"/>
          <w:sz w:val="28"/>
          <w:szCs w:val="28"/>
        </w:rPr>
      </w:pPr>
      <w:r w:rsidRPr="00933151">
        <w:rPr>
          <w:rFonts w:eastAsia="Calibri"/>
          <w:b/>
          <w:noProof/>
          <w:color w:val="000000"/>
          <w:sz w:val="28"/>
          <w:szCs w:val="28"/>
        </w:rPr>
        <w:drawing>
          <wp:inline distT="0" distB="0" distL="0" distR="0" wp14:anchorId="5F952C01" wp14:editId="78C60EEE">
            <wp:extent cx="457200" cy="457200"/>
            <wp:effectExtent l="0" t="0" r="0" b="0"/>
            <wp:docPr id="7" name="Immagine 7" descr="C:\Users\valerio serino\AppData\Local\Microsoft\Windows\INetCache\Content.MSO\E23109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lerio serino\AppData\Local\Microsoft\Windows\INetCache\Content.MSO\E231099D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C3C5" w14:textId="77777777" w:rsidR="00C514CA" w:rsidRPr="00933151" w:rsidRDefault="00C514CA" w:rsidP="00040173">
      <w:pPr>
        <w:jc w:val="both"/>
        <w:rPr>
          <w:rFonts w:eastAsia="Calibri"/>
          <w:b/>
          <w:color w:val="000000"/>
          <w:sz w:val="28"/>
          <w:szCs w:val="28"/>
        </w:rPr>
      </w:pPr>
    </w:p>
    <w:p w14:paraId="4DE054FA" w14:textId="77777777" w:rsidR="00C514CA" w:rsidRPr="00933151" w:rsidRDefault="00602EE7" w:rsidP="00253C0D">
      <w:pPr>
        <w:jc w:val="center"/>
        <w:rPr>
          <w:rFonts w:eastAsia="Calibri"/>
          <w:b/>
          <w:color w:val="0000FF"/>
          <w:sz w:val="44"/>
          <w:szCs w:val="44"/>
        </w:rPr>
      </w:pPr>
      <w:r w:rsidRPr="00933151">
        <w:rPr>
          <w:rFonts w:eastAsia="Calibri"/>
          <w:b/>
          <w:color w:val="0000FF"/>
          <w:sz w:val="44"/>
          <w:szCs w:val="44"/>
        </w:rPr>
        <w:t xml:space="preserve">Progettazione ontologia per eventi sismici con approccio </w:t>
      </w:r>
      <w:r w:rsidR="0018185C">
        <w:rPr>
          <w:rFonts w:eastAsia="Calibri"/>
          <w:b/>
          <w:color w:val="0000FF"/>
          <w:sz w:val="44"/>
          <w:szCs w:val="44"/>
        </w:rPr>
        <w:t>machine learning</w:t>
      </w:r>
    </w:p>
    <w:p w14:paraId="3228D0C4" w14:textId="77777777" w:rsidR="00C514CA" w:rsidRPr="00933151" w:rsidRDefault="00C514CA" w:rsidP="00040173">
      <w:pPr>
        <w:jc w:val="both"/>
        <w:rPr>
          <w:rFonts w:eastAsia="Calibri"/>
          <w:b/>
          <w:sz w:val="28"/>
          <w:szCs w:val="28"/>
        </w:rPr>
      </w:pPr>
    </w:p>
    <w:p w14:paraId="62DDAFCA" w14:textId="77777777" w:rsidR="00C514CA" w:rsidRPr="00933151" w:rsidRDefault="00C514CA" w:rsidP="00040173">
      <w:pPr>
        <w:jc w:val="both"/>
        <w:rPr>
          <w:rFonts w:eastAsia="Calibri"/>
          <w:b/>
          <w:sz w:val="28"/>
          <w:szCs w:val="28"/>
        </w:rPr>
      </w:pPr>
    </w:p>
    <w:p w14:paraId="6DADC840" w14:textId="77777777" w:rsidR="00253C0D" w:rsidRDefault="00602EE7" w:rsidP="00430AA9">
      <w:pPr>
        <w:jc w:val="center"/>
        <w:rPr>
          <w:rFonts w:eastAsia="Calibri"/>
          <w:b/>
          <w:sz w:val="28"/>
          <w:szCs w:val="28"/>
        </w:rPr>
      </w:pPr>
      <w:r w:rsidRPr="00933151">
        <w:rPr>
          <w:rFonts w:eastAsia="Calibri"/>
          <w:noProof/>
          <w:sz w:val="28"/>
          <w:szCs w:val="28"/>
        </w:rPr>
        <w:drawing>
          <wp:inline distT="0" distB="0" distL="0" distR="0" wp14:anchorId="6137C83B" wp14:editId="34095E5E">
            <wp:extent cx="5149970" cy="3416061"/>
            <wp:effectExtent l="0" t="0" r="0" b="0"/>
            <wp:docPr id="16" name="image7.jpg" descr="Risultato immagini per collage eventi sismici napoli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Risultato immagini per collage eventi sismici napoli&quot;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420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E8205C" w14:textId="77777777" w:rsidR="00F238E8" w:rsidRPr="00933151" w:rsidRDefault="00F238E8" w:rsidP="00430AA9">
      <w:pPr>
        <w:jc w:val="center"/>
        <w:rPr>
          <w:rFonts w:eastAsia="Calibri"/>
          <w:b/>
          <w:sz w:val="28"/>
          <w:szCs w:val="28"/>
        </w:rPr>
      </w:pPr>
    </w:p>
    <w:p w14:paraId="6A2E2C7B" w14:textId="77777777" w:rsidR="00DE6BCB" w:rsidRPr="00933151" w:rsidRDefault="00DE6BCB" w:rsidP="00040173">
      <w:pPr>
        <w:jc w:val="both"/>
        <w:rPr>
          <w:rFonts w:eastAsia="Calibri"/>
          <w:b/>
          <w:sz w:val="28"/>
          <w:szCs w:val="28"/>
        </w:rPr>
      </w:pPr>
    </w:p>
    <w:tbl>
      <w:tblPr>
        <w:tblStyle w:val="a"/>
        <w:tblW w:w="837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2"/>
      </w:tblGrid>
      <w:tr w:rsidR="00C514CA" w:rsidRPr="00933151" w14:paraId="662F14B7" w14:textId="77777777" w:rsidTr="00D105C7">
        <w:trPr>
          <w:trHeight w:val="252"/>
          <w:jc w:val="center"/>
        </w:trPr>
        <w:tc>
          <w:tcPr>
            <w:tcW w:w="8372" w:type="dxa"/>
            <w:tcBorders>
              <w:left w:val="nil"/>
              <w:bottom w:val="single" w:sz="4" w:space="0" w:color="000000"/>
              <w:right w:val="nil"/>
            </w:tcBorders>
          </w:tcPr>
          <w:p w14:paraId="086D5A55" w14:textId="77777777" w:rsidR="00C514CA" w:rsidRPr="00933151" w:rsidRDefault="00602EE7" w:rsidP="008376CA">
            <w:pPr>
              <w:tabs>
                <w:tab w:val="left" w:pos="1805"/>
              </w:tabs>
              <w:spacing w:line="276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933151">
              <w:rPr>
                <w:rFonts w:eastAsia="Calibri"/>
                <w:b/>
                <w:sz w:val="28"/>
                <w:szCs w:val="28"/>
              </w:rPr>
              <w:t>Membri del gruppo</w:t>
            </w:r>
          </w:p>
        </w:tc>
      </w:tr>
      <w:tr w:rsidR="00C514CA" w:rsidRPr="00933151" w14:paraId="2AC323DE" w14:textId="77777777" w:rsidTr="00D105C7">
        <w:trPr>
          <w:trHeight w:val="1998"/>
          <w:jc w:val="center"/>
        </w:trPr>
        <w:tc>
          <w:tcPr>
            <w:tcW w:w="8372" w:type="dxa"/>
            <w:tcBorders>
              <w:left w:val="nil"/>
              <w:bottom w:val="nil"/>
              <w:right w:val="nil"/>
            </w:tcBorders>
          </w:tcPr>
          <w:p w14:paraId="373AA645" w14:textId="77777777" w:rsidR="00C514CA" w:rsidRPr="00933151" w:rsidRDefault="00C514CA" w:rsidP="00253C0D">
            <w:pPr>
              <w:jc w:val="center"/>
              <w:rPr>
                <w:rFonts w:eastAsia="Calibri"/>
                <w:sz w:val="28"/>
                <w:szCs w:val="28"/>
              </w:rPr>
            </w:pPr>
          </w:p>
          <w:p w14:paraId="60096D39" w14:textId="77777777" w:rsidR="00C514CA" w:rsidRPr="00933151" w:rsidRDefault="00602EE7" w:rsidP="0030580E">
            <w:pPr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933151">
              <w:rPr>
                <w:rFonts w:eastAsia="Calibri"/>
                <w:sz w:val="28"/>
                <w:szCs w:val="28"/>
              </w:rPr>
              <w:t>Serino Valerio</w:t>
            </w:r>
          </w:p>
          <w:p w14:paraId="64AFFA79" w14:textId="77777777" w:rsidR="00C514CA" w:rsidRPr="00933151" w:rsidRDefault="00602EE7" w:rsidP="0030580E">
            <w:pPr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933151">
              <w:rPr>
                <w:rFonts w:eastAsia="Calibri"/>
                <w:sz w:val="28"/>
                <w:szCs w:val="28"/>
              </w:rPr>
              <w:t>Rolando Maxime</w:t>
            </w:r>
          </w:p>
          <w:p w14:paraId="4E28DAD5" w14:textId="77777777" w:rsidR="00C514CA" w:rsidRPr="00933151" w:rsidRDefault="00602EE7" w:rsidP="0030580E">
            <w:pPr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933151">
              <w:rPr>
                <w:rFonts w:eastAsia="Calibri"/>
                <w:sz w:val="28"/>
                <w:szCs w:val="28"/>
              </w:rPr>
              <w:t xml:space="preserve">Maresca </w:t>
            </w:r>
            <w:proofErr w:type="spellStart"/>
            <w:r w:rsidRPr="00933151">
              <w:rPr>
                <w:rFonts w:eastAsia="Calibri"/>
                <w:sz w:val="28"/>
                <w:szCs w:val="28"/>
              </w:rPr>
              <w:t>Liccione</w:t>
            </w:r>
            <w:proofErr w:type="spellEnd"/>
            <w:r w:rsidRPr="00933151">
              <w:rPr>
                <w:rFonts w:eastAsia="Calibri"/>
                <w:sz w:val="28"/>
                <w:szCs w:val="28"/>
              </w:rPr>
              <w:t xml:space="preserve"> Antonio</w:t>
            </w:r>
          </w:p>
          <w:p w14:paraId="10600648" w14:textId="77777777" w:rsidR="00C514CA" w:rsidRDefault="00602EE7" w:rsidP="0030580E">
            <w:pPr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933151">
              <w:rPr>
                <w:rFonts w:eastAsia="Calibri"/>
                <w:sz w:val="28"/>
                <w:szCs w:val="28"/>
              </w:rPr>
              <w:t>Torre Flavio</w:t>
            </w:r>
          </w:p>
          <w:p w14:paraId="4EDDB705" w14:textId="77777777" w:rsidR="00720CC2" w:rsidRPr="00933151" w:rsidRDefault="00720CC2" w:rsidP="00253C0D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</w:tbl>
    <w:p w14:paraId="1B43C874" w14:textId="77777777" w:rsidR="00D105C7" w:rsidRDefault="00D105C7">
      <w:pPr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br w:type="page"/>
      </w:r>
    </w:p>
    <w:p w14:paraId="126DC496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20476610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81B7C0C" w14:textId="77777777" w:rsidR="00E90D83" w:rsidRDefault="00E90D83">
          <w:pPr>
            <w:pStyle w:val="Titolosommario"/>
          </w:pPr>
          <w:r>
            <w:t>Sommario</w:t>
          </w:r>
        </w:p>
        <w:p w14:paraId="71728BC2" w14:textId="17F76E0F" w:rsidR="00E90D83" w:rsidRDefault="00E90D83">
          <w:pPr>
            <w:pStyle w:val="Sommario1"/>
            <w:tabs>
              <w:tab w:val="right" w:leader="dot" w:pos="8494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7660032" w:history="1">
            <w:r w:rsidRPr="00352B48">
              <w:rPr>
                <w:rStyle w:val="Collegamentoipertestuale"/>
                <w:rFonts w:ascii="Times New Roman" w:hAnsi="Times New Roman" w:cs="Times New Roman"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_Toc27660032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08A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8828B" w14:textId="52A6E909" w:rsidR="00E90D83" w:rsidRDefault="00FD08AF">
          <w:pPr>
            <w:pStyle w:val="Sommario1"/>
            <w:tabs>
              <w:tab w:val="right" w:leader="dot" w:pos="8494"/>
            </w:tabs>
            <w:rPr>
              <w:noProof/>
            </w:rPr>
          </w:pPr>
          <w:hyperlink w:anchor="_Toc27660033" w:history="1">
            <w:r w:rsidR="00E90D83" w:rsidRPr="00352B48">
              <w:rPr>
                <w:rStyle w:val="Collegamentoipertestuale"/>
                <w:rFonts w:ascii="Times New Roman" w:hAnsi="Times New Roman" w:cs="Times New Roman"/>
                <w:noProof/>
              </w:rPr>
              <w:t>Modello concettuale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_Toc27660033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14:paraId="0E64EC16" w14:textId="02532B09" w:rsidR="00E90D83" w:rsidRDefault="00FD08AF">
          <w:pPr>
            <w:pStyle w:val="Sommario1"/>
            <w:tabs>
              <w:tab w:val="right" w:leader="dot" w:pos="8494"/>
            </w:tabs>
            <w:rPr>
              <w:noProof/>
            </w:rPr>
          </w:pPr>
          <w:hyperlink w:anchor="_Toc27660034" w:history="1">
            <w:r w:rsidR="00E90D83" w:rsidRPr="00352B48">
              <w:rPr>
                <w:rStyle w:val="Collegamentoipertestuale"/>
                <w:rFonts w:ascii="Times New Roman" w:hAnsi="Times New Roman" w:cs="Times New Roman"/>
                <w:noProof/>
              </w:rPr>
              <w:t>Data analysis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_Toc27660034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14:paraId="50C1B672" w14:textId="543A0E82" w:rsidR="00E90D83" w:rsidRDefault="00FD08AF">
          <w:pPr>
            <w:pStyle w:val="Sommario1"/>
            <w:tabs>
              <w:tab w:val="right" w:leader="dot" w:pos="8494"/>
            </w:tabs>
            <w:rPr>
              <w:noProof/>
            </w:rPr>
          </w:pPr>
          <w:hyperlink w:anchor="_Toc27660035" w:history="1">
            <w:r w:rsidR="00E90D83" w:rsidRPr="00352B48">
              <w:rPr>
                <w:rStyle w:val="Collegamentoipertestuale"/>
                <w:rFonts w:ascii="Times New Roman" w:hAnsi="Times New Roman" w:cs="Times New Roman"/>
                <w:noProof/>
              </w:rPr>
              <w:t>Machine learning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_Toc27660035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14:paraId="328124EE" w14:textId="340F0910" w:rsidR="00E90D83" w:rsidRDefault="00FD08AF">
          <w:pPr>
            <w:pStyle w:val="Sommario2"/>
            <w:tabs>
              <w:tab w:val="right" w:leader="dot" w:pos="8494"/>
            </w:tabs>
            <w:rPr>
              <w:noProof/>
            </w:rPr>
          </w:pPr>
          <w:hyperlink w:anchor="_Toc27660036" w:history="1">
            <w:r w:rsidR="00E90D83" w:rsidRPr="00352B48">
              <w:rPr>
                <w:rStyle w:val="Collegamentoipertestuale"/>
                <w:rFonts w:ascii="Times New Roman" w:hAnsi="Times New Roman" w:cs="Times New Roman"/>
                <w:noProof/>
              </w:rPr>
              <w:t>MLP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_Toc27660036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14:paraId="1F729F6C" w14:textId="60EA89F4" w:rsidR="00E90D83" w:rsidRDefault="00FD08AF">
          <w:pPr>
            <w:pStyle w:val="Sommario2"/>
            <w:tabs>
              <w:tab w:val="right" w:leader="dot" w:pos="8494"/>
            </w:tabs>
            <w:rPr>
              <w:noProof/>
            </w:rPr>
          </w:pPr>
          <w:hyperlink w:anchor="_Toc27660037" w:history="1">
            <w:r w:rsidR="00E90D83" w:rsidRPr="00352B48">
              <w:rPr>
                <w:rStyle w:val="Collegamentoipertestuale"/>
                <w:rFonts w:ascii="Times New Roman" w:hAnsi="Times New Roman" w:cs="Times New Roman"/>
                <w:noProof/>
              </w:rPr>
              <w:t>Deep learning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_Toc27660037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14:paraId="0B5AA75D" w14:textId="4B7A8C6E" w:rsidR="00E90D83" w:rsidRDefault="00FD08AF">
          <w:pPr>
            <w:pStyle w:val="Sommario2"/>
            <w:tabs>
              <w:tab w:val="right" w:leader="dot" w:pos="8494"/>
            </w:tabs>
            <w:rPr>
              <w:noProof/>
            </w:rPr>
          </w:pPr>
          <w:hyperlink w:anchor="_Toc27660038" w:history="1">
            <w:r w:rsidR="00E90D83" w:rsidRPr="00352B48">
              <w:rPr>
                <w:rStyle w:val="Collegamentoipertestuale"/>
                <w:rFonts w:ascii="Times New Roman" w:hAnsi="Times New Roman" w:cs="Times New Roman"/>
                <w:noProof/>
              </w:rPr>
              <w:t>Conclusioni machine learning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_Toc27660038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14:paraId="2FD345F2" w14:textId="7E088E08" w:rsidR="00E90D83" w:rsidRDefault="00FD08AF">
          <w:pPr>
            <w:pStyle w:val="Sommario1"/>
            <w:tabs>
              <w:tab w:val="right" w:leader="dot" w:pos="8494"/>
            </w:tabs>
            <w:rPr>
              <w:noProof/>
            </w:rPr>
          </w:pPr>
          <w:hyperlink w:anchor="_Toc27660039" w:history="1">
            <w:r w:rsidR="00E90D83" w:rsidRPr="00352B48">
              <w:rPr>
                <w:rStyle w:val="Collegamentoipertestuale"/>
                <w:rFonts w:eastAsia="Calibri"/>
                <w:noProof/>
              </w:rPr>
              <w:t>Ontologia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_Toc27660039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14:paraId="572F205E" w14:textId="425BE8B7" w:rsidR="00E90D83" w:rsidRDefault="00FD08AF">
          <w:pPr>
            <w:pStyle w:val="Sommario2"/>
            <w:tabs>
              <w:tab w:val="right" w:leader="dot" w:pos="8494"/>
            </w:tabs>
            <w:rPr>
              <w:noProof/>
            </w:rPr>
          </w:pPr>
          <w:hyperlink w:anchor="_Toc27660040" w:history="1">
            <w:r w:rsidR="00E90D83" w:rsidRPr="00352B48">
              <w:rPr>
                <w:rStyle w:val="Collegamentoipertestuale"/>
                <w:rFonts w:ascii="Times New Roman" w:eastAsia="Calibri" w:hAnsi="Times New Roman" w:cs="Times New Roman"/>
                <w:noProof/>
              </w:rPr>
              <w:t>Scelte implementative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_Toc27660040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14:paraId="45F98C9E" w14:textId="7EE05959" w:rsidR="00E90D83" w:rsidRDefault="00FD08AF">
          <w:pPr>
            <w:pStyle w:val="Sommario1"/>
            <w:tabs>
              <w:tab w:val="right" w:leader="dot" w:pos="8494"/>
            </w:tabs>
            <w:rPr>
              <w:noProof/>
            </w:rPr>
          </w:pPr>
          <w:hyperlink w:anchor="_Toc27660041" w:history="1">
            <w:r w:rsidR="00E90D83" w:rsidRPr="00352B48">
              <w:rPr>
                <w:rStyle w:val="Collegamentoipertestuale"/>
                <w:noProof/>
              </w:rPr>
              <w:t>Procedura applicativo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_Toc27660041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14:paraId="11945468" w14:textId="00ADF6D6" w:rsidR="00E90D83" w:rsidRDefault="00FD08AF">
          <w:pPr>
            <w:pStyle w:val="Sommario1"/>
            <w:tabs>
              <w:tab w:val="right" w:leader="dot" w:pos="8494"/>
            </w:tabs>
            <w:rPr>
              <w:noProof/>
            </w:rPr>
          </w:pPr>
          <w:hyperlink w:anchor="_Toc27660042" w:history="1">
            <w:r w:rsidR="00E90D83" w:rsidRPr="00352B48">
              <w:rPr>
                <w:rStyle w:val="Collegamentoipertestuale"/>
                <w:rFonts w:ascii="Times New Roman" w:hAnsi="Times New Roman" w:cs="Times New Roman"/>
                <w:noProof/>
              </w:rPr>
              <w:t>Strumenti di supporto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_Toc27660042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14:paraId="0276C671" w14:textId="2223DD80" w:rsidR="00E90D83" w:rsidRDefault="00FD08AF">
          <w:pPr>
            <w:pStyle w:val="Sommario1"/>
            <w:tabs>
              <w:tab w:val="right" w:leader="dot" w:pos="8494"/>
            </w:tabs>
            <w:rPr>
              <w:noProof/>
            </w:rPr>
          </w:pPr>
          <w:hyperlink w:anchor="_Toc27660043" w:history="1">
            <w:r w:rsidR="00E90D83" w:rsidRPr="00352B48">
              <w:rPr>
                <w:rStyle w:val="Collegamentoipertestuale"/>
                <w:rFonts w:ascii="Times New Roman" w:eastAsia="Calibri" w:hAnsi="Times New Roman" w:cs="Times New Roman"/>
                <w:noProof/>
              </w:rPr>
              <w:t>Conclusioni e sviluppi futuri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_Toc27660043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14:paraId="21A79A6B" w14:textId="77777777" w:rsidR="00E90D83" w:rsidRDefault="00E90D83">
          <w:r>
            <w:rPr>
              <w:b/>
              <w:bCs/>
              <w:noProof/>
            </w:rPr>
            <w:fldChar w:fldCharType="end"/>
          </w:r>
        </w:p>
      </w:sdtContent>
    </w:sdt>
    <w:p w14:paraId="35DBCBA6" w14:textId="77777777" w:rsidR="00C514CA" w:rsidRPr="00933151" w:rsidRDefault="00602EE7" w:rsidP="0004017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Calibri"/>
          <w:sz w:val="28"/>
          <w:szCs w:val="28"/>
        </w:rPr>
      </w:pPr>
      <w:r w:rsidRPr="00933151">
        <w:rPr>
          <w:sz w:val="28"/>
          <w:szCs w:val="28"/>
        </w:rPr>
        <w:br w:type="page"/>
      </w:r>
    </w:p>
    <w:p w14:paraId="4C206271" w14:textId="77777777" w:rsidR="00C514CA" w:rsidRPr="00933151" w:rsidRDefault="00602EE7" w:rsidP="00040173">
      <w:pPr>
        <w:pStyle w:val="Titolo"/>
        <w:ind w:left="3600"/>
        <w:jc w:val="both"/>
        <w:rPr>
          <w:sz w:val="40"/>
          <w:szCs w:val="40"/>
        </w:rPr>
      </w:pPr>
      <w:r w:rsidRPr="00933151">
        <w:rPr>
          <w:sz w:val="40"/>
          <w:szCs w:val="40"/>
        </w:rPr>
        <w:lastRenderedPageBreak/>
        <w:t>Abstract</w:t>
      </w:r>
    </w:p>
    <w:p w14:paraId="116D594D" w14:textId="77777777" w:rsidR="00C514CA" w:rsidRPr="00933151" w:rsidRDefault="00C514CA" w:rsidP="00040173">
      <w:pPr>
        <w:ind w:left="3600"/>
        <w:jc w:val="both"/>
        <w:rPr>
          <w:rFonts w:eastAsia="Calibri"/>
          <w:sz w:val="28"/>
          <w:szCs w:val="28"/>
        </w:rPr>
      </w:pPr>
    </w:p>
    <w:p w14:paraId="2B07A70E" w14:textId="77777777" w:rsidR="00C514CA" w:rsidRPr="007F6276" w:rsidRDefault="00602EE7" w:rsidP="005377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0"/>
        <w:jc w:val="both"/>
        <w:rPr>
          <w:rFonts w:eastAsia="Calibri"/>
          <w:color w:val="000000"/>
        </w:rPr>
      </w:pPr>
      <w:r w:rsidRPr="007F6276">
        <w:rPr>
          <w:rFonts w:eastAsia="Calibri"/>
          <w:color w:val="000000"/>
        </w:rPr>
        <w:t>In questo documento, viene presentata una nuova strategia per la raccolta di informazioni utili</w:t>
      </w:r>
      <w:r w:rsidR="00573985">
        <w:rPr>
          <w:rFonts w:eastAsia="Calibri"/>
          <w:color w:val="000000"/>
        </w:rPr>
        <w:t xml:space="preserve"> </w:t>
      </w:r>
      <w:r w:rsidRPr="007F6276">
        <w:rPr>
          <w:rFonts w:eastAsia="Calibri"/>
          <w:color w:val="000000"/>
        </w:rPr>
        <w:t>su eventi sismici predetti tramite approccio machine learning</w:t>
      </w:r>
      <w:r w:rsidR="00573985">
        <w:rPr>
          <w:rFonts w:eastAsia="Calibri"/>
          <w:color w:val="000000"/>
        </w:rPr>
        <w:t xml:space="preserve"> e tecnologie semantiche</w:t>
      </w:r>
      <w:r w:rsidRPr="007F6276">
        <w:rPr>
          <w:rFonts w:eastAsia="Calibri"/>
          <w:color w:val="000000"/>
        </w:rPr>
        <w:t>.</w:t>
      </w:r>
      <w:r w:rsidR="0058666D" w:rsidRPr="007F6276">
        <w:rPr>
          <w:rFonts w:eastAsia="Calibri"/>
          <w:color w:val="000000"/>
        </w:rPr>
        <w:t xml:space="preserve"> </w:t>
      </w:r>
      <w:r w:rsidR="00573985" w:rsidRPr="007F6276">
        <w:rPr>
          <w:rFonts w:eastAsia="Calibri"/>
          <w:color w:val="000000"/>
        </w:rPr>
        <w:t xml:space="preserve">L’assenza di </w:t>
      </w:r>
      <w:r w:rsidR="005C6988">
        <w:rPr>
          <w:rFonts w:eastAsia="Calibri"/>
          <w:color w:val="000000"/>
        </w:rPr>
        <w:t xml:space="preserve">soluzioni </w:t>
      </w:r>
      <w:r w:rsidR="00573985" w:rsidRPr="007F6276">
        <w:rPr>
          <w:rFonts w:eastAsia="Calibri"/>
          <w:color w:val="000000"/>
        </w:rPr>
        <w:t>ontologi</w:t>
      </w:r>
      <w:r w:rsidR="005C6988">
        <w:rPr>
          <w:rFonts w:eastAsia="Calibri"/>
          <w:color w:val="000000"/>
        </w:rPr>
        <w:t>che</w:t>
      </w:r>
      <w:r w:rsidR="00573985" w:rsidRPr="007F6276">
        <w:rPr>
          <w:rFonts w:eastAsia="Calibri"/>
          <w:color w:val="000000"/>
        </w:rPr>
        <w:t xml:space="preserve"> </w:t>
      </w:r>
      <w:r w:rsidR="005C6988">
        <w:rPr>
          <w:rFonts w:eastAsia="Calibri"/>
          <w:color w:val="000000"/>
        </w:rPr>
        <w:t xml:space="preserve">che affrontano tale problematica, </w:t>
      </w:r>
      <w:r w:rsidRPr="007F6276">
        <w:rPr>
          <w:rFonts w:eastAsia="Calibri"/>
          <w:color w:val="000000"/>
        </w:rPr>
        <w:t xml:space="preserve">ha comportato l’esigenza di </w:t>
      </w:r>
      <w:r w:rsidR="005C6988">
        <w:rPr>
          <w:rFonts w:eastAsia="Calibri"/>
          <w:color w:val="000000"/>
        </w:rPr>
        <w:t>proporne</w:t>
      </w:r>
      <w:r w:rsidRPr="007F6276">
        <w:rPr>
          <w:rFonts w:eastAsia="Calibri"/>
          <w:color w:val="000000"/>
        </w:rPr>
        <w:t xml:space="preserve"> una. Viene dunque illustrata l’architettura dell’applicativo ad alto livell</w:t>
      </w:r>
      <w:r w:rsidR="005C6988">
        <w:rPr>
          <w:rFonts w:eastAsia="Calibri"/>
          <w:color w:val="000000"/>
        </w:rPr>
        <w:t>o, seguita dal</w:t>
      </w:r>
      <w:r w:rsidRPr="007F6276">
        <w:rPr>
          <w:rFonts w:eastAsia="Calibri"/>
          <w:color w:val="000000"/>
        </w:rPr>
        <w:t xml:space="preserve">la descrizione del dataset e delle diverse reti neurali </w:t>
      </w:r>
      <w:r w:rsidR="002E68B9" w:rsidRPr="007F6276">
        <w:rPr>
          <w:rFonts w:eastAsia="Calibri"/>
          <w:color w:val="000000"/>
        </w:rPr>
        <w:t>implementate per</w:t>
      </w:r>
      <w:r w:rsidRPr="007F6276">
        <w:rPr>
          <w:rFonts w:eastAsia="Calibri"/>
          <w:color w:val="000000"/>
        </w:rPr>
        <w:t xml:space="preserve"> la classificazione </w:t>
      </w:r>
      <w:proofErr w:type="spellStart"/>
      <w:r w:rsidRPr="007F6276">
        <w:rPr>
          <w:rFonts w:eastAsia="Calibri"/>
          <w:color w:val="000000"/>
        </w:rPr>
        <w:t>multiclasse</w:t>
      </w:r>
      <w:proofErr w:type="spellEnd"/>
      <w:r w:rsidRPr="007F6276">
        <w:rPr>
          <w:rFonts w:eastAsia="Calibri"/>
          <w:color w:val="000000"/>
        </w:rPr>
        <w:t xml:space="preserve"> degli eventi</w:t>
      </w:r>
      <w:r w:rsidR="00376B15">
        <w:rPr>
          <w:rFonts w:eastAsia="Calibri"/>
          <w:color w:val="000000"/>
        </w:rPr>
        <w:t xml:space="preserve">. </w:t>
      </w:r>
      <w:r w:rsidRPr="007F6276">
        <w:rPr>
          <w:rFonts w:eastAsia="Calibri"/>
          <w:color w:val="000000"/>
        </w:rPr>
        <w:t>Successivamente viene posta l’attenzione sull’implementazione dell’ontologia con i diversi metodi adottati</w:t>
      </w:r>
      <w:r w:rsidR="00376B15">
        <w:rPr>
          <w:rFonts w:eastAsia="Calibri"/>
          <w:color w:val="000000"/>
        </w:rPr>
        <w:t>,</w:t>
      </w:r>
      <w:r w:rsidRPr="007F6276">
        <w:rPr>
          <w:rFonts w:eastAsia="Calibri"/>
          <w:color w:val="000000"/>
        </w:rPr>
        <w:t xml:space="preserve"> al fine di riusare progetti </w:t>
      </w:r>
      <w:proofErr w:type="spellStart"/>
      <w:r w:rsidRPr="007F6276">
        <w:rPr>
          <w:rFonts w:eastAsia="Calibri"/>
          <w:color w:val="000000"/>
        </w:rPr>
        <w:t>Linked</w:t>
      </w:r>
      <w:proofErr w:type="spellEnd"/>
      <w:r w:rsidRPr="007F6276">
        <w:rPr>
          <w:rFonts w:eastAsia="Calibri"/>
          <w:color w:val="000000"/>
        </w:rPr>
        <w:t xml:space="preserve"> Open Data già esistenti</w:t>
      </w:r>
      <w:r w:rsidR="00573985">
        <w:rPr>
          <w:rFonts w:eastAsia="Calibri"/>
          <w:color w:val="000000"/>
        </w:rPr>
        <w:t xml:space="preserve"> come </w:t>
      </w:r>
      <w:proofErr w:type="spellStart"/>
      <w:r w:rsidR="00573985">
        <w:rPr>
          <w:rFonts w:eastAsia="Calibri"/>
          <w:color w:val="000000"/>
        </w:rPr>
        <w:t>dbpedia</w:t>
      </w:r>
      <w:proofErr w:type="spellEnd"/>
      <w:r w:rsidRPr="007F6276">
        <w:rPr>
          <w:rFonts w:eastAsia="Calibri"/>
          <w:color w:val="000000"/>
        </w:rPr>
        <w:t>.</w:t>
      </w:r>
      <w:r w:rsidR="001F4E04" w:rsidRPr="007F6276">
        <w:rPr>
          <w:rFonts w:eastAsia="Calibri"/>
          <w:color w:val="000000"/>
        </w:rPr>
        <w:t xml:space="preserve"> </w:t>
      </w:r>
      <w:r w:rsidR="003C5BBA" w:rsidRPr="007F6276">
        <w:rPr>
          <w:rFonts w:eastAsia="Calibri"/>
          <w:color w:val="000000"/>
        </w:rPr>
        <w:t>Viene poi descritto in dettaglio il comportamento dell’applicativo e le varie tecnologie e librerie utilizzate.</w:t>
      </w:r>
      <w:r w:rsidR="0058666D" w:rsidRPr="007F6276">
        <w:rPr>
          <w:rFonts w:eastAsia="Calibri"/>
          <w:color w:val="000000"/>
        </w:rPr>
        <w:t xml:space="preserve"> </w:t>
      </w:r>
      <w:r w:rsidRPr="007F6276">
        <w:rPr>
          <w:rFonts w:eastAsia="Calibri"/>
          <w:color w:val="000000"/>
        </w:rPr>
        <w:t xml:space="preserve">Infine, vengono esposte </w:t>
      </w:r>
      <w:r w:rsidR="00933151" w:rsidRPr="007F6276">
        <w:rPr>
          <w:rFonts w:eastAsia="Calibri"/>
          <w:color w:val="000000"/>
        </w:rPr>
        <w:t xml:space="preserve">le </w:t>
      </w:r>
      <w:r w:rsidRPr="007F6276">
        <w:rPr>
          <w:rFonts w:eastAsia="Calibri"/>
          <w:color w:val="000000"/>
        </w:rPr>
        <w:t xml:space="preserve">conclusioni e </w:t>
      </w:r>
      <w:r w:rsidR="00933151" w:rsidRPr="007F6276">
        <w:rPr>
          <w:rFonts w:eastAsia="Calibri"/>
          <w:color w:val="000000"/>
        </w:rPr>
        <w:t xml:space="preserve">i </w:t>
      </w:r>
      <w:r w:rsidRPr="007F6276">
        <w:rPr>
          <w:rFonts w:eastAsia="Calibri"/>
          <w:color w:val="000000"/>
        </w:rPr>
        <w:t xml:space="preserve">possibili sviluppi </w:t>
      </w:r>
      <w:r w:rsidR="003B62A9" w:rsidRPr="007F6276">
        <w:rPr>
          <w:rFonts w:eastAsia="Calibri"/>
          <w:color w:val="000000"/>
        </w:rPr>
        <w:t xml:space="preserve">futuri </w:t>
      </w:r>
      <w:r w:rsidRPr="007F6276">
        <w:rPr>
          <w:rFonts w:eastAsia="Calibri"/>
          <w:color w:val="000000"/>
        </w:rPr>
        <w:t>dell’applicativo.</w:t>
      </w:r>
    </w:p>
    <w:p w14:paraId="5FA093E2" w14:textId="77777777" w:rsidR="00C514CA" w:rsidRPr="00933151" w:rsidRDefault="00602EE7" w:rsidP="00040173">
      <w:pPr>
        <w:spacing w:after="160" w:line="259" w:lineRule="auto"/>
        <w:jc w:val="both"/>
        <w:rPr>
          <w:rFonts w:eastAsia="Calibri"/>
          <w:sz w:val="28"/>
          <w:szCs w:val="28"/>
        </w:rPr>
      </w:pPr>
      <w:r w:rsidRPr="00933151">
        <w:rPr>
          <w:sz w:val="28"/>
          <w:szCs w:val="28"/>
        </w:rPr>
        <w:br w:type="page"/>
      </w:r>
    </w:p>
    <w:p w14:paraId="2E56301A" w14:textId="77777777" w:rsidR="00C514CA" w:rsidRDefault="00602EE7" w:rsidP="00040173">
      <w:pPr>
        <w:pStyle w:val="Titolo1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_heading=h.43h5gbw65pz6" w:colFirst="0" w:colLast="0"/>
      <w:bookmarkStart w:id="1" w:name="_Toc27660032"/>
      <w:bookmarkEnd w:id="0"/>
      <w:r w:rsidRPr="00933151">
        <w:rPr>
          <w:rFonts w:ascii="Times New Roman" w:hAnsi="Times New Roman" w:cs="Times New Roman"/>
          <w:b/>
          <w:bCs/>
          <w:sz w:val="40"/>
          <w:szCs w:val="40"/>
        </w:rPr>
        <w:lastRenderedPageBreak/>
        <w:t>Introduzione</w:t>
      </w:r>
      <w:bookmarkEnd w:id="1"/>
    </w:p>
    <w:p w14:paraId="3B80179C" w14:textId="77777777" w:rsidR="00350ADC" w:rsidRDefault="00350ADC" w:rsidP="00350ADC"/>
    <w:p w14:paraId="3C167E0F" w14:textId="77777777" w:rsidR="0000556A" w:rsidRPr="007D72CB" w:rsidRDefault="0000556A" w:rsidP="00350ADC"/>
    <w:p w14:paraId="45EEDCBE" w14:textId="77777777" w:rsidR="00D456F3" w:rsidRDefault="00D456F3" w:rsidP="00D456F3">
      <w:pPr>
        <w:autoSpaceDE w:val="0"/>
        <w:autoSpaceDN w:val="0"/>
        <w:adjustRightInd w:val="0"/>
        <w:rPr>
          <w:color w:val="000000"/>
        </w:rPr>
      </w:pPr>
    </w:p>
    <w:p w14:paraId="77972FF3" w14:textId="77777777" w:rsidR="00555C72" w:rsidRDefault="00474892" w:rsidP="00B477AA">
      <w:pPr>
        <w:autoSpaceDE w:val="0"/>
        <w:autoSpaceDN w:val="0"/>
        <w:adjustRightInd w:val="0"/>
        <w:spacing w:line="360" w:lineRule="auto"/>
        <w:jc w:val="both"/>
      </w:pPr>
      <w:r>
        <w:t xml:space="preserve">Allo stato attuale, </w:t>
      </w:r>
      <w:r w:rsidR="00D456F3">
        <w:t>l</w:t>
      </w:r>
      <w:r>
        <w:t>e ontologie sono state riconosciute come una componente importante per la costruzione del Web semantico. Le ontologie sono concettualizzazioni di concetti e regole tramite il brainstorming con gli esperti collegati a un dominio specifico in accordo con gli scenari.</w:t>
      </w:r>
    </w:p>
    <w:p w14:paraId="7E176FB0" w14:textId="77777777" w:rsidR="00D456F3" w:rsidRPr="00D456F3" w:rsidRDefault="00D456F3" w:rsidP="00B477AA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</w:p>
    <w:p w14:paraId="6424C139" w14:textId="77777777" w:rsidR="00D456F3" w:rsidRDefault="00D456F3" w:rsidP="00B477AA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  <w:r w:rsidRPr="007D72CB">
        <w:rPr>
          <w:color w:val="000000"/>
        </w:rPr>
        <w:t>Sebbene oggigiorno si stiano sviluppando ontologie di catastrofi in vari settori, la</w:t>
      </w:r>
      <w:r>
        <w:rPr>
          <w:color w:val="000000"/>
        </w:rPr>
        <w:t xml:space="preserve"> </w:t>
      </w:r>
      <w:r w:rsidRPr="007D72CB">
        <w:rPr>
          <w:color w:val="000000"/>
        </w:rPr>
        <w:t xml:space="preserve">letteratura mostra che esiste ancora un divario considerevole nel dominio dei </w:t>
      </w:r>
      <w:r>
        <w:rPr>
          <w:color w:val="000000"/>
        </w:rPr>
        <w:t>fenomeni sismici</w:t>
      </w:r>
      <w:r w:rsidRPr="007D72CB">
        <w:rPr>
          <w:color w:val="000000"/>
        </w:rPr>
        <w:t>.</w:t>
      </w:r>
      <w:r>
        <w:rPr>
          <w:color w:val="000000"/>
        </w:rPr>
        <w:t xml:space="preserve"> </w:t>
      </w:r>
    </w:p>
    <w:p w14:paraId="7115A582" w14:textId="77777777" w:rsidR="00C514CA" w:rsidRPr="00933151" w:rsidRDefault="00C514CA" w:rsidP="00B477AA">
      <w:pPr>
        <w:spacing w:line="360" w:lineRule="auto"/>
        <w:jc w:val="both"/>
        <w:rPr>
          <w:rFonts w:eastAsia="Calibri"/>
          <w:sz w:val="28"/>
          <w:szCs w:val="28"/>
        </w:rPr>
      </w:pPr>
    </w:p>
    <w:p w14:paraId="667B6B74" w14:textId="77777777" w:rsidR="00D37E0E" w:rsidRDefault="00602EE7" w:rsidP="00B477AA">
      <w:pPr>
        <w:spacing w:line="360" w:lineRule="auto"/>
        <w:jc w:val="both"/>
        <w:rPr>
          <w:rFonts w:eastAsia="Calibri"/>
        </w:rPr>
      </w:pPr>
      <w:r w:rsidRPr="00A8522C">
        <w:rPr>
          <w:rFonts w:eastAsia="Calibri"/>
        </w:rPr>
        <w:t>Il task che ci siamo posti è quello di dare una semantica a segnali sismici generici dopo aver predetto a quale particolare evento appartengano.</w:t>
      </w:r>
      <w:r w:rsidR="00474892">
        <w:rPr>
          <w:rFonts w:eastAsia="Calibri"/>
        </w:rPr>
        <w:t xml:space="preserve"> </w:t>
      </w:r>
      <w:r w:rsidR="00D37E0E" w:rsidRPr="00A8522C">
        <w:rPr>
          <w:rFonts w:eastAsia="Calibri"/>
        </w:rPr>
        <w:t>L’implementazione del task è stata preceduta da uno studio di fattibilità</w:t>
      </w:r>
      <w:r w:rsidR="00342FF8" w:rsidRPr="00A8522C">
        <w:rPr>
          <w:rFonts w:eastAsia="Calibri"/>
        </w:rPr>
        <w:t xml:space="preserve"> che ha riguardato l’analisi</w:t>
      </w:r>
      <w:r w:rsidR="00D37E0E" w:rsidRPr="00A8522C">
        <w:rPr>
          <w:rFonts w:eastAsia="Calibri"/>
        </w:rPr>
        <w:t xml:space="preserve"> di articoli scientifici </w:t>
      </w:r>
      <w:r w:rsidR="00A51FE4" w:rsidRPr="00A8522C">
        <w:rPr>
          <w:rFonts w:eastAsia="Calibri"/>
        </w:rPr>
        <w:t xml:space="preserve">e di modelli proposti </w:t>
      </w:r>
      <w:r w:rsidR="002778D9" w:rsidRPr="00A8522C">
        <w:rPr>
          <w:rFonts w:eastAsia="Calibri"/>
        </w:rPr>
        <w:t xml:space="preserve">da ricercatori </w:t>
      </w:r>
      <w:r w:rsidR="00A51FE4" w:rsidRPr="00A8522C">
        <w:rPr>
          <w:rFonts w:eastAsia="Calibri"/>
        </w:rPr>
        <w:t>per l</w:t>
      </w:r>
      <w:r w:rsidR="003F1226" w:rsidRPr="00A8522C">
        <w:rPr>
          <w:rFonts w:eastAsia="Calibri"/>
        </w:rPr>
        <w:t>a</w:t>
      </w:r>
      <w:r w:rsidR="00A51FE4" w:rsidRPr="00A8522C">
        <w:rPr>
          <w:rFonts w:eastAsia="Calibri"/>
        </w:rPr>
        <w:t xml:space="preserve"> prevision</w:t>
      </w:r>
      <w:r w:rsidR="003F1226" w:rsidRPr="00A8522C">
        <w:rPr>
          <w:rFonts w:eastAsia="Calibri"/>
        </w:rPr>
        <w:t>e</w:t>
      </w:r>
      <w:r w:rsidR="00A51FE4" w:rsidRPr="00A8522C">
        <w:rPr>
          <w:rFonts w:eastAsia="Calibri"/>
        </w:rPr>
        <w:t xml:space="preserve"> di </w:t>
      </w:r>
      <w:r w:rsidR="006C4490" w:rsidRPr="00A8522C">
        <w:rPr>
          <w:rFonts w:eastAsia="Calibri"/>
        </w:rPr>
        <w:t>fenomeni</w:t>
      </w:r>
      <w:r w:rsidR="00A51FE4" w:rsidRPr="00A8522C">
        <w:rPr>
          <w:rFonts w:eastAsia="Calibri"/>
        </w:rPr>
        <w:t xml:space="preserve"> </w:t>
      </w:r>
      <w:r w:rsidR="00795801" w:rsidRPr="00A8522C">
        <w:rPr>
          <w:rFonts w:eastAsia="Calibri"/>
        </w:rPr>
        <w:t>sismi</w:t>
      </w:r>
      <w:r w:rsidR="006C4490" w:rsidRPr="00A8522C">
        <w:rPr>
          <w:rFonts w:eastAsia="Calibri"/>
        </w:rPr>
        <w:t>ci</w:t>
      </w:r>
      <w:sdt>
        <w:sdtPr>
          <w:rPr>
            <w:rFonts w:eastAsia="Calibri"/>
          </w:rPr>
          <w:id w:val="133918055"/>
          <w:citation/>
        </w:sdtPr>
        <w:sdtEndPr/>
        <w:sdtContent>
          <w:r w:rsidR="00336A5B">
            <w:rPr>
              <w:rFonts w:eastAsia="Calibri"/>
            </w:rPr>
            <w:fldChar w:fldCharType="begin"/>
          </w:r>
          <w:r w:rsidR="004A34FF">
            <w:rPr>
              <w:rFonts w:eastAsia="Calibri"/>
            </w:rPr>
            <w:instrText xml:space="preserve">CITATION SSc \t  \l 1040 </w:instrText>
          </w:r>
          <w:r w:rsidR="00336A5B">
            <w:rPr>
              <w:rFonts w:eastAsia="Calibri"/>
            </w:rPr>
            <w:fldChar w:fldCharType="separate"/>
          </w:r>
          <w:r w:rsidR="004A34FF">
            <w:rPr>
              <w:rFonts w:eastAsia="Calibri"/>
              <w:noProof/>
            </w:rPr>
            <w:t xml:space="preserve"> </w:t>
          </w:r>
          <w:r w:rsidR="004A34FF" w:rsidRPr="004A34FF">
            <w:rPr>
              <w:rFonts w:eastAsia="Calibri"/>
              <w:noProof/>
            </w:rPr>
            <w:t>(1)</w:t>
          </w:r>
          <w:r w:rsidR="00336A5B">
            <w:rPr>
              <w:rFonts w:eastAsia="Calibri"/>
            </w:rPr>
            <w:fldChar w:fldCharType="end"/>
          </w:r>
        </w:sdtContent>
      </w:sdt>
      <w:r w:rsidR="00336A5B">
        <w:rPr>
          <w:rFonts w:eastAsia="Calibri"/>
        </w:rPr>
        <w:t xml:space="preserve"> </w:t>
      </w:r>
      <w:sdt>
        <w:sdtPr>
          <w:rPr>
            <w:rFonts w:eastAsia="Calibri"/>
          </w:rPr>
          <w:id w:val="1159352863"/>
          <w:citation/>
        </w:sdtPr>
        <w:sdtEndPr/>
        <w:sdtContent>
          <w:r w:rsidR="004A34FF">
            <w:rPr>
              <w:rFonts w:eastAsia="Calibri"/>
            </w:rPr>
            <w:fldChar w:fldCharType="begin"/>
          </w:r>
          <w:r w:rsidR="004A34FF">
            <w:rPr>
              <w:rFonts w:eastAsia="Calibri"/>
            </w:rPr>
            <w:instrText xml:space="preserve"> CITATION Luc \l 1040 </w:instrText>
          </w:r>
          <w:r w:rsidR="004A34FF">
            <w:rPr>
              <w:rFonts w:eastAsia="Calibri"/>
            </w:rPr>
            <w:fldChar w:fldCharType="separate"/>
          </w:r>
          <w:r w:rsidR="004A34FF" w:rsidRPr="004A34FF">
            <w:rPr>
              <w:rFonts w:eastAsia="Calibri"/>
              <w:noProof/>
            </w:rPr>
            <w:t>(2)</w:t>
          </w:r>
          <w:r w:rsidR="004A34FF">
            <w:rPr>
              <w:rFonts w:eastAsia="Calibri"/>
            </w:rPr>
            <w:fldChar w:fldCharType="end"/>
          </w:r>
        </w:sdtContent>
      </w:sdt>
      <w:r w:rsidR="00D37E0E" w:rsidRPr="00A8522C">
        <w:rPr>
          <w:rFonts w:eastAsia="Calibri"/>
        </w:rPr>
        <w:t>.</w:t>
      </w:r>
    </w:p>
    <w:p w14:paraId="27D62B77" w14:textId="77777777" w:rsidR="00D456F3" w:rsidRPr="00A8522C" w:rsidRDefault="00D456F3" w:rsidP="00B477AA">
      <w:pPr>
        <w:spacing w:line="360" w:lineRule="auto"/>
        <w:jc w:val="both"/>
        <w:rPr>
          <w:rFonts w:eastAsia="Calibri"/>
        </w:rPr>
      </w:pPr>
    </w:p>
    <w:p w14:paraId="5E4E4467" w14:textId="77777777" w:rsidR="0000556A" w:rsidRPr="00894C4F" w:rsidRDefault="00342FF8" w:rsidP="00B477A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Calibri"/>
          <w:color w:val="000000"/>
        </w:rPr>
      </w:pPr>
      <w:r w:rsidRPr="00A8522C">
        <w:rPr>
          <w:rFonts w:eastAsia="Calibri"/>
          <w:color w:val="000000"/>
        </w:rPr>
        <w:t>Data la mancanza di un’ontologia sulle catastrofi naturali, in particolare sui terremoti, è nata la necessità di definirne una.</w:t>
      </w:r>
      <w:r w:rsidR="00474892">
        <w:rPr>
          <w:rFonts w:eastAsia="Calibri"/>
          <w:color w:val="000000"/>
        </w:rPr>
        <w:t xml:space="preserve"> </w:t>
      </w:r>
      <w:r w:rsidR="00602EE7" w:rsidRPr="00A8522C">
        <w:rPr>
          <w:rFonts w:eastAsia="Calibri"/>
        </w:rPr>
        <w:t>Come caso di studio sono stati analizzati segnali registrati da quattro stazioni selezionate dalla rete di monitoraggio del Mt. Vesuvio.</w:t>
      </w:r>
    </w:p>
    <w:p w14:paraId="7BA30AE4" w14:textId="77777777" w:rsidR="0000556A" w:rsidRDefault="0000556A" w:rsidP="00B477AA">
      <w:pPr>
        <w:spacing w:line="360" w:lineRule="auto"/>
        <w:jc w:val="both"/>
        <w:rPr>
          <w:rFonts w:eastAsia="Calibri"/>
        </w:rPr>
      </w:pPr>
    </w:p>
    <w:p w14:paraId="38E5C71D" w14:textId="77777777" w:rsidR="00C32B8D" w:rsidRPr="0000556A" w:rsidRDefault="00602EE7" w:rsidP="00B477AA">
      <w:pPr>
        <w:spacing w:line="360" w:lineRule="auto"/>
        <w:jc w:val="both"/>
        <w:rPr>
          <w:rFonts w:eastAsia="Calibri"/>
        </w:rPr>
      </w:pPr>
      <w:r w:rsidRPr="00A8522C">
        <w:rPr>
          <w:rFonts w:eastAsia="Calibri"/>
        </w:rPr>
        <w:t xml:space="preserve">Lo sviluppo dell’applicativo avviene in due fasi: una prima in cui viene realizzata la classificazione </w:t>
      </w:r>
      <w:proofErr w:type="spellStart"/>
      <w:r w:rsidRPr="00A8522C">
        <w:rPr>
          <w:rFonts w:eastAsia="Calibri"/>
        </w:rPr>
        <w:t>multiclasse</w:t>
      </w:r>
      <w:proofErr w:type="spellEnd"/>
      <w:r w:rsidRPr="00A8522C">
        <w:rPr>
          <w:rFonts w:eastAsia="Calibri"/>
        </w:rPr>
        <w:t xml:space="preserve"> dei segnali, una seconda fase in cui viene aggiunta semantica ai segnali predetti.</w:t>
      </w:r>
      <w:r w:rsidR="00474892">
        <w:rPr>
          <w:rFonts w:eastAsia="Calibri"/>
        </w:rPr>
        <w:t xml:space="preserve"> </w:t>
      </w:r>
      <w:r w:rsidRPr="00A8522C">
        <w:rPr>
          <w:rFonts w:eastAsia="Calibri"/>
          <w:color w:val="000000"/>
        </w:rPr>
        <w:t xml:space="preserve">La classificazione distingue segnali sismici locali (causati dall’uomo </w:t>
      </w:r>
      <w:r w:rsidRPr="00A8522C">
        <w:rPr>
          <w:rFonts w:eastAsia="Calibri"/>
        </w:rPr>
        <w:t xml:space="preserve">o </w:t>
      </w:r>
      <w:r w:rsidRPr="00A8522C">
        <w:rPr>
          <w:rFonts w:eastAsia="Calibri"/>
          <w:color w:val="000000"/>
        </w:rPr>
        <w:t xml:space="preserve">da sorgenti esterne), quali esplosioni in cava e </w:t>
      </w:r>
      <w:r w:rsidRPr="00A8522C">
        <w:rPr>
          <w:rFonts w:eastAsia="Calibri"/>
        </w:rPr>
        <w:t>tuoni</w:t>
      </w:r>
      <w:r w:rsidRPr="00A8522C">
        <w:rPr>
          <w:rFonts w:eastAsia="Calibri"/>
          <w:color w:val="000000"/>
        </w:rPr>
        <w:t>, da terremoti vulcano-tettonici (fenomeni naturali).</w:t>
      </w:r>
    </w:p>
    <w:p w14:paraId="621467CB" w14:textId="77777777" w:rsidR="00C32B8D" w:rsidRDefault="00C32B8D" w:rsidP="00342FF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Calibri"/>
          <w:color w:val="000000"/>
          <w:sz w:val="28"/>
          <w:szCs w:val="28"/>
        </w:rPr>
      </w:pPr>
    </w:p>
    <w:p w14:paraId="43DEC2CB" w14:textId="77777777" w:rsidR="00C514CA" w:rsidRPr="00933151" w:rsidRDefault="00602EE7" w:rsidP="00342FF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Calibri"/>
          <w:color w:val="000000"/>
          <w:sz w:val="28"/>
          <w:szCs w:val="28"/>
        </w:rPr>
      </w:pPr>
      <w:r w:rsidRPr="00933151">
        <w:rPr>
          <w:sz w:val="28"/>
          <w:szCs w:val="28"/>
        </w:rPr>
        <w:br w:type="page"/>
      </w:r>
    </w:p>
    <w:p w14:paraId="53E3BCBD" w14:textId="77777777" w:rsidR="00C514CA" w:rsidRDefault="00602EE7" w:rsidP="00040173">
      <w:pPr>
        <w:pStyle w:val="Titolo1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bookmarkStart w:id="2" w:name="_heading=h.yvgsgci1omhr" w:colFirst="0" w:colLast="0"/>
      <w:bookmarkStart w:id="3" w:name="_Toc27660033"/>
      <w:bookmarkEnd w:id="2"/>
      <w:r w:rsidRPr="00933151">
        <w:rPr>
          <w:rFonts w:ascii="Times New Roman" w:hAnsi="Times New Roman" w:cs="Times New Roman"/>
          <w:b/>
          <w:bCs/>
          <w:sz w:val="40"/>
          <w:szCs w:val="40"/>
        </w:rPr>
        <w:lastRenderedPageBreak/>
        <w:t>Modello concettuale</w:t>
      </w:r>
      <w:bookmarkEnd w:id="3"/>
    </w:p>
    <w:p w14:paraId="62CC7414" w14:textId="77777777" w:rsidR="00E43C61" w:rsidRDefault="00E43C61" w:rsidP="00E43C61"/>
    <w:p w14:paraId="588DFFCD" w14:textId="77777777" w:rsidR="00E43C61" w:rsidRPr="00E43C61" w:rsidRDefault="00E43C61" w:rsidP="00E43C61">
      <w:r>
        <w:t>Nella figura seguente viene mostrat</w:t>
      </w:r>
      <w:r w:rsidR="00557081">
        <w:t>a la pipeline dell’applicativo:</w:t>
      </w:r>
    </w:p>
    <w:p w14:paraId="5A9B41D3" w14:textId="77777777" w:rsidR="00C514CA" w:rsidRPr="00933151" w:rsidRDefault="00C514CA" w:rsidP="0004017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Calibri"/>
          <w:color w:val="000000"/>
          <w:sz w:val="28"/>
          <w:szCs w:val="28"/>
        </w:rPr>
      </w:pPr>
    </w:p>
    <w:p w14:paraId="11391A24" w14:textId="77777777" w:rsidR="00C514CA" w:rsidRPr="00933151" w:rsidRDefault="007D0C48" w:rsidP="00641FEB">
      <w:pPr>
        <w:jc w:val="center"/>
        <w:rPr>
          <w:rFonts w:eastAsia="Calibri"/>
          <w:sz w:val="28"/>
          <w:szCs w:val="28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 wp14:anchorId="66761B4E" wp14:editId="5C027366">
            <wp:extent cx="5400040" cy="3774440"/>
            <wp:effectExtent l="0" t="0" r="0" b="0"/>
            <wp:docPr id="11" name="Immagine 11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pelineProjec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8C6D" w14:textId="77777777" w:rsidR="00C514CA" w:rsidRDefault="00C514CA" w:rsidP="00040173">
      <w:pPr>
        <w:jc w:val="both"/>
        <w:rPr>
          <w:rFonts w:eastAsia="Calibri"/>
          <w:sz w:val="28"/>
          <w:szCs w:val="28"/>
        </w:rPr>
      </w:pPr>
    </w:p>
    <w:p w14:paraId="34941807" w14:textId="77777777" w:rsidR="00D6488E" w:rsidRPr="00933151" w:rsidRDefault="00D6488E" w:rsidP="00040173">
      <w:pPr>
        <w:jc w:val="both"/>
        <w:rPr>
          <w:rFonts w:eastAsia="Calibri"/>
          <w:sz w:val="28"/>
          <w:szCs w:val="28"/>
        </w:rPr>
      </w:pPr>
    </w:p>
    <w:p w14:paraId="306A83A2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0148B572" w14:textId="77777777" w:rsidR="00D4058D" w:rsidRPr="002E0F11" w:rsidRDefault="00602EE7" w:rsidP="00563536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Il modello proposto richiede una fase </w:t>
      </w:r>
      <w:r w:rsidR="00557081">
        <w:rPr>
          <w:rFonts w:eastAsia="Calibri"/>
        </w:rPr>
        <w:t>di</w:t>
      </w:r>
      <w:r w:rsidR="00DD47A2" w:rsidRPr="002E0F11">
        <w:rPr>
          <w:rFonts w:eastAsia="Calibri"/>
        </w:rPr>
        <w:t xml:space="preserve"> </w:t>
      </w:r>
      <w:proofErr w:type="spellStart"/>
      <w:r w:rsidR="00DD47A2" w:rsidRPr="002E0F11">
        <w:rPr>
          <w:rFonts w:eastAsia="Calibri"/>
          <w:i/>
          <w:iCs/>
        </w:rPr>
        <w:t>Pre</w:t>
      </w:r>
      <w:proofErr w:type="spellEnd"/>
      <w:r w:rsidR="00DD47A2" w:rsidRPr="002E0F11">
        <w:rPr>
          <w:rFonts w:eastAsia="Calibri"/>
          <w:i/>
          <w:iCs/>
        </w:rPr>
        <w:t>-processing</w:t>
      </w:r>
      <w:r w:rsidRPr="002E0F11">
        <w:rPr>
          <w:rFonts w:eastAsia="Calibri"/>
        </w:rPr>
        <w:t xml:space="preserve"> </w:t>
      </w:r>
      <w:r w:rsidR="00BA6421" w:rsidRPr="002E0F11">
        <w:rPr>
          <w:rFonts w:eastAsia="Calibri"/>
        </w:rPr>
        <w:t>in cui vengono eseguite</w:t>
      </w:r>
      <w:r w:rsidR="00D6488E" w:rsidRPr="002E0F11">
        <w:rPr>
          <w:rFonts w:eastAsia="Calibri"/>
        </w:rPr>
        <w:t xml:space="preserve"> </w:t>
      </w:r>
      <w:r w:rsidR="00DD47A2" w:rsidRPr="002E0F11">
        <w:rPr>
          <w:rFonts w:eastAsia="Calibri"/>
        </w:rPr>
        <w:t xml:space="preserve">le seguenti </w:t>
      </w:r>
      <w:r w:rsidR="00D6488E" w:rsidRPr="002E0F11">
        <w:rPr>
          <w:rFonts w:eastAsia="Calibri"/>
        </w:rPr>
        <w:t>operazioni:</w:t>
      </w:r>
    </w:p>
    <w:p w14:paraId="5D6596DA" w14:textId="77777777" w:rsidR="00554847" w:rsidRPr="002E0F11" w:rsidRDefault="00554847" w:rsidP="00D4058D">
      <w:pPr>
        <w:pStyle w:val="Paragrafoelenco"/>
        <w:numPr>
          <w:ilvl w:val="2"/>
          <w:numId w:val="19"/>
        </w:numPr>
        <w:spacing w:line="360" w:lineRule="auto"/>
        <w:ind w:left="1080"/>
        <w:jc w:val="both"/>
        <w:rPr>
          <w:rFonts w:eastAsia="Calibri"/>
        </w:rPr>
      </w:pPr>
      <w:r w:rsidRPr="002E0F11">
        <w:rPr>
          <w:rFonts w:eastAsia="Calibri"/>
        </w:rPr>
        <w:t>per ogni segnale acquisito sul campo (</w:t>
      </w:r>
      <w:r w:rsidRPr="002E0F11">
        <w:rPr>
          <w:rFonts w:eastAsia="Calibri"/>
          <w:i/>
          <w:iCs/>
        </w:rPr>
        <w:t xml:space="preserve">Data </w:t>
      </w:r>
      <w:proofErr w:type="spellStart"/>
      <w:r w:rsidRPr="002E0F11">
        <w:rPr>
          <w:rFonts w:eastAsia="Calibri"/>
          <w:i/>
          <w:iCs/>
        </w:rPr>
        <w:t>Acquisition</w:t>
      </w:r>
      <w:proofErr w:type="spellEnd"/>
      <w:r w:rsidRPr="002E0F11">
        <w:rPr>
          <w:rFonts w:eastAsia="Calibri"/>
        </w:rPr>
        <w:t>)</w:t>
      </w:r>
      <w:r w:rsidR="00C21FE2" w:rsidRPr="002E0F11">
        <w:rPr>
          <w:rFonts w:eastAsia="Calibri"/>
        </w:rPr>
        <w:t>,</w:t>
      </w:r>
      <w:r w:rsidR="00D4058D">
        <w:rPr>
          <w:rFonts w:eastAsia="Calibri"/>
        </w:rPr>
        <w:t xml:space="preserve"> viene istanziato</w:t>
      </w:r>
      <w:r w:rsidRPr="002E0F11">
        <w:rPr>
          <w:rFonts w:eastAsia="Calibri"/>
        </w:rPr>
        <w:t xml:space="preserve"> un individuo</w:t>
      </w:r>
      <w:r w:rsidR="00D4058D">
        <w:rPr>
          <w:rFonts w:eastAsia="Calibri"/>
        </w:rPr>
        <w:t xml:space="preserve"> </w:t>
      </w:r>
      <w:r w:rsidRPr="002E0F11">
        <w:rPr>
          <w:rFonts w:eastAsia="Calibri"/>
        </w:rPr>
        <w:t>all’interno dell’ontologia</w:t>
      </w:r>
      <w:r w:rsidR="007D0C48">
        <w:rPr>
          <w:rFonts w:eastAsia="Calibri"/>
        </w:rPr>
        <w:t xml:space="preserve"> (</w:t>
      </w:r>
      <w:proofErr w:type="spellStart"/>
      <w:r w:rsidR="007D0C48" w:rsidRPr="007D0C48">
        <w:rPr>
          <w:rFonts w:eastAsia="Calibri"/>
          <w:i/>
          <w:iCs/>
        </w:rPr>
        <w:t>Add</w:t>
      </w:r>
      <w:proofErr w:type="spellEnd"/>
      <w:r w:rsidR="007D0C48" w:rsidRPr="007D0C48">
        <w:rPr>
          <w:rFonts w:eastAsia="Calibri"/>
          <w:i/>
          <w:iCs/>
        </w:rPr>
        <w:t xml:space="preserve"> semantic to Data</w:t>
      </w:r>
      <w:r w:rsidR="007D0C48">
        <w:rPr>
          <w:rFonts w:eastAsia="Calibri"/>
        </w:rPr>
        <w:t>)</w:t>
      </w:r>
      <w:r w:rsidRPr="002E0F11">
        <w:rPr>
          <w:rFonts w:eastAsia="Calibri"/>
        </w:rPr>
        <w:t>, con</w:t>
      </w:r>
      <w:r w:rsidR="00D4058D">
        <w:rPr>
          <w:rFonts w:eastAsia="Calibri"/>
        </w:rPr>
        <w:t xml:space="preserve"> i seguenti</w:t>
      </w:r>
      <w:r w:rsidRPr="002E0F11">
        <w:rPr>
          <w:rFonts w:eastAsia="Calibri"/>
        </w:rPr>
        <w:t xml:space="preserve"> attributi:</w:t>
      </w:r>
    </w:p>
    <w:p w14:paraId="1D590B21" w14:textId="77777777" w:rsidR="00554847" w:rsidRPr="002E0F11" w:rsidRDefault="00554847" w:rsidP="00D4058D">
      <w:pPr>
        <w:pStyle w:val="Paragrafoelenco"/>
        <w:numPr>
          <w:ilvl w:val="1"/>
          <w:numId w:val="18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  <w:i/>
          <w:iCs/>
        </w:rPr>
        <w:t>Label,</w:t>
      </w:r>
      <w:r w:rsidRPr="002E0F11">
        <w:rPr>
          <w:rFonts w:eastAsia="Calibri"/>
        </w:rPr>
        <w:t xml:space="preserve"> un identificativo scelto dall’utente</w:t>
      </w:r>
    </w:p>
    <w:p w14:paraId="7C0CBF6F" w14:textId="77777777" w:rsidR="00554847" w:rsidRPr="002E0F11" w:rsidRDefault="00554847" w:rsidP="00D4058D">
      <w:pPr>
        <w:pStyle w:val="Paragrafoelenco"/>
        <w:numPr>
          <w:ilvl w:val="1"/>
          <w:numId w:val="18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  <w:i/>
          <w:iCs/>
        </w:rPr>
        <w:t>IRI</w:t>
      </w:r>
      <w:r w:rsidRPr="002E0F11">
        <w:rPr>
          <w:rFonts w:eastAsia="Calibri"/>
        </w:rPr>
        <w:t xml:space="preserve">, il </w:t>
      </w:r>
      <w:proofErr w:type="spellStart"/>
      <w:r w:rsidRPr="002E0F11">
        <w:rPr>
          <w:rFonts w:eastAsia="Calibri"/>
        </w:rPr>
        <w:t>path</w:t>
      </w:r>
      <w:proofErr w:type="spellEnd"/>
      <w:r w:rsidRPr="002E0F11">
        <w:rPr>
          <w:rFonts w:eastAsia="Calibri"/>
        </w:rPr>
        <w:t xml:space="preserve"> del segnale</w:t>
      </w:r>
    </w:p>
    <w:p w14:paraId="10190C59" w14:textId="77777777" w:rsidR="00554847" w:rsidRPr="002E0F11" w:rsidRDefault="00DD47A2" w:rsidP="00D4058D">
      <w:pPr>
        <w:pStyle w:val="Paragrafoelenco"/>
        <w:numPr>
          <w:ilvl w:val="2"/>
          <w:numId w:val="20"/>
        </w:numPr>
        <w:spacing w:line="360" w:lineRule="auto"/>
        <w:ind w:left="1080"/>
        <w:jc w:val="both"/>
        <w:rPr>
          <w:rFonts w:eastAsia="Calibri"/>
        </w:rPr>
      </w:pPr>
      <w:r w:rsidRPr="002E0F11">
        <w:rPr>
          <w:rFonts w:eastAsia="Calibri"/>
        </w:rPr>
        <w:t>addestramento della rete neurale</w:t>
      </w:r>
    </w:p>
    <w:p w14:paraId="2BFB7219" w14:textId="77777777" w:rsidR="00D5655B" w:rsidRPr="002E0F11" w:rsidRDefault="00D5655B" w:rsidP="00563536">
      <w:pPr>
        <w:spacing w:line="360" w:lineRule="auto"/>
        <w:jc w:val="both"/>
        <w:rPr>
          <w:rFonts w:eastAsia="Calibri"/>
        </w:rPr>
      </w:pPr>
    </w:p>
    <w:p w14:paraId="6854F2A9" w14:textId="77777777" w:rsidR="004F77A5" w:rsidRPr="002E0F11" w:rsidRDefault="00D5655B" w:rsidP="00563536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La fase di </w:t>
      </w:r>
      <w:r w:rsidRPr="002E0F11">
        <w:rPr>
          <w:rFonts w:eastAsia="Calibri"/>
          <w:i/>
          <w:iCs/>
        </w:rPr>
        <w:t>Processing</w:t>
      </w:r>
      <w:r w:rsidRPr="002E0F11">
        <w:rPr>
          <w:rFonts w:eastAsia="Calibri"/>
        </w:rPr>
        <w:t xml:space="preserve"> è </w:t>
      </w:r>
      <w:r w:rsidR="00AA0152" w:rsidRPr="002E0F11">
        <w:rPr>
          <w:rFonts w:eastAsia="Calibri"/>
        </w:rPr>
        <w:t xml:space="preserve">invece, </w:t>
      </w:r>
      <w:r w:rsidRPr="002E0F11">
        <w:rPr>
          <w:rFonts w:eastAsia="Calibri"/>
        </w:rPr>
        <w:t>il core dell’applicativo</w:t>
      </w:r>
      <w:r w:rsidR="004F77A5" w:rsidRPr="002E0F11">
        <w:rPr>
          <w:rFonts w:eastAsia="Calibri"/>
        </w:rPr>
        <w:t xml:space="preserve"> e </w:t>
      </w:r>
      <w:r w:rsidR="00D4058D">
        <w:rPr>
          <w:rFonts w:eastAsia="Calibri"/>
        </w:rPr>
        <w:t>prevede i seguenti step</w:t>
      </w:r>
      <w:r w:rsidRPr="002E0F11">
        <w:rPr>
          <w:rFonts w:eastAsia="Calibri"/>
        </w:rPr>
        <w:t>:</w:t>
      </w:r>
    </w:p>
    <w:p w14:paraId="1DEE2579" w14:textId="77777777" w:rsidR="00D5655B" w:rsidRPr="002E0F11" w:rsidRDefault="00D5655B" w:rsidP="00D4058D">
      <w:pPr>
        <w:pStyle w:val="Paragrafoelenco"/>
        <w:numPr>
          <w:ilvl w:val="0"/>
          <w:numId w:val="21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 </w:t>
      </w:r>
      <w:r w:rsidR="00C100C6">
        <w:rPr>
          <w:rFonts w:eastAsia="Calibri"/>
        </w:rPr>
        <w:t xml:space="preserve">tramite </w:t>
      </w:r>
      <w:r w:rsidR="00C100C6" w:rsidRPr="00C100C6">
        <w:rPr>
          <w:rFonts w:eastAsia="Calibri"/>
          <w:i/>
          <w:iCs/>
        </w:rPr>
        <w:t>Label</w:t>
      </w:r>
      <w:r w:rsidR="00C100C6">
        <w:rPr>
          <w:rFonts w:eastAsia="Calibri"/>
        </w:rPr>
        <w:t xml:space="preserve">, </w:t>
      </w:r>
      <w:r w:rsidRPr="002E0F11">
        <w:rPr>
          <w:rFonts w:eastAsia="Calibri"/>
        </w:rPr>
        <w:t xml:space="preserve">viene eseguita una </w:t>
      </w:r>
      <w:r w:rsidR="00B34CE6" w:rsidRPr="002E0F11">
        <w:rPr>
          <w:rFonts w:eastAsia="Calibri"/>
        </w:rPr>
        <w:t>SPARQL Q</w:t>
      </w:r>
      <w:r w:rsidRPr="002E0F11">
        <w:rPr>
          <w:rFonts w:eastAsia="Calibri"/>
        </w:rPr>
        <w:t>uery</w:t>
      </w:r>
      <w:r w:rsidR="00B34CE6" w:rsidRPr="002E0F11">
        <w:rPr>
          <w:rFonts w:eastAsia="Calibri"/>
        </w:rPr>
        <w:t xml:space="preserve"> sull’ontologia</w:t>
      </w:r>
      <w:r w:rsidRPr="002E0F11">
        <w:rPr>
          <w:rFonts w:eastAsia="Calibri"/>
        </w:rPr>
        <w:t xml:space="preserve"> per il recupero </w:t>
      </w:r>
      <w:r w:rsidRPr="00C100C6">
        <w:rPr>
          <w:rFonts w:eastAsia="Calibri"/>
        </w:rPr>
        <w:t>dell’</w:t>
      </w:r>
      <w:r w:rsidRPr="00C100C6">
        <w:rPr>
          <w:rFonts w:eastAsia="Calibri"/>
          <w:i/>
          <w:iCs/>
        </w:rPr>
        <w:t>IRI</w:t>
      </w:r>
      <w:r w:rsidRPr="002E0F11">
        <w:rPr>
          <w:rFonts w:eastAsia="Calibri"/>
        </w:rPr>
        <w:t xml:space="preserve"> del segnale</w:t>
      </w:r>
    </w:p>
    <w:p w14:paraId="542051E5" w14:textId="77777777" w:rsidR="004F77A5" w:rsidRPr="002E0F11" w:rsidRDefault="004F77A5" w:rsidP="00D4058D">
      <w:pPr>
        <w:pStyle w:val="Paragrafoelenco"/>
        <w:numPr>
          <w:ilvl w:val="0"/>
          <w:numId w:val="21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lastRenderedPageBreak/>
        <w:t xml:space="preserve">l’IRI del segnale viene utilizzato per </w:t>
      </w:r>
      <w:r w:rsidR="00E15B01">
        <w:rPr>
          <w:rFonts w:eastAsia="Calibri"/>
        </w:rPr>
        <w:t>ottenere il</w:t>
      </w:r>
      <w:r w:rsidRPr="002E0F11">
        <w:rPr>
          <w:rFonts w:eastAsia="Calibri"/>
        </w:rPr>
        <w:t xml:space="preserve"> file contenente il segnale</w:t>
      </w:r>
    </w:p>
    <w:p w14:paraId="76F2AE35" w14:textId="77777777" w:rsidR="004F77A5" w:rsidRPr="002E0F11" w:rsidRDefault="004F77A5" w:rsidP="00D4058D">
      <w:pPr>
        <w:pStyle w:val="Paragrafoelenco"/>
        <w:numPr>
          <w:ilvl w:val="0"/>
          <w:numId w:val="21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il file viene dato in input alla </w:t>
      </w:r>
      <w:r w:rsidR="00E15B01">
        <w:rPr>
          <w:rFonts w:eastAsia="Calibri"/>
        </w:rPr>
        <w:t>rete neurale</w:t>
      </w:r>
    </w:p>
    <w:p w14:paraId="5712164C" w14:textId="77777777" w:rsidR="002E0F11" w:rsidRDefault="004F77A5" w:rsidP="00F520A9">
      <w:pPr>
        <w:pStyle w:val="Paragrafoelenco"/>
        <w:numPr>
          <w:ilvl w:val="0"/>
          <w:numId w:val="21"/>
        </w:numPr>
        <w:spacing w:line="360" w:lineRule="auto"/>
        <w:jc w:val="both"/>
        <w:rPr>
          <w:rFonts w:eastAsia="Calibri"/>
        </w:rPr>
      </w:pPr>
      <w:r w:rsidRPr="00E15B01">
        <w:rPr>
          <w:rFonts w:eastAsia="Calibri"/>
        </w:rPr>
        <w:t xml:space="preserve">l’output della </w:t>
      </w:r>
      <w:r w:rsidR="00E15B01" w:rsidRPr="00E15B01">
        <w:rPr>
          <w:rFonts w:eastAsia="Calibri"/>
        </w:rPr>
        <w:t>rete neurale</w:t>
      </w:r>
      <w:r w:rsidR="00E15B01">
        <w:rPr>
          <w:rFonts w:eastAsia="Calibri"/>
        </w:rPr>
        <w:t xml:space="preserve"> viene utilizzato per istanziare un individuo </w:t>
      </w:r>
      <w:r w:rsidR="00E67204">
        <w:rPr>
          <w:rFonts w:eastAsia="Calibri"/>
        </w:rPr>
        <w:t>che rappresenta il particolare tipo di evento</w:t>
      </w:r>
    </w:p>
    <w:p w14:paraId="6BEE42F0" w14:textId="77777777" w:rsidR="00E67204" w:rsidRPr="00E67204" w:rsidRDefault="00E67204" w:rsidP="00E67204">
      <w:pPr>
        <w:pStyle w:val="Paragrafoelenco"/>
        <w:numPr>
          <w:ilvl w:val="0"/>
          <w:numId w:val="21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viene eseguita una SPARQL Query sull’ontologia per il recupero </w:t>
      </w:r>
      <w:r>
        <w:rPr>
          <w:rFonts w:eastAsia="Calibri"/>
        </w:rPr>
        <w:t>dell’evento predetto con l’aggiunta di informazioni</w:t>
      </w:r>
    </w:p>
    <w:p w14:paraId="2E8AEF85" w14:textId="77777777" w:rsidR="00C514CA" w:rsidRPr="002E0F11" w:rsidRDefault="00C514CA" w:rsidP="00040173">
      <w:pPr>
        <w:jc w:val="both"/>
        <w:rPr>
          <w:rFonts w:eastAsia="Calibri"/>
        </w:rPr>
      </w:pPr>
    </w:p>
    <w:p w14:paraId="23137E63" w14:textId="77777777" w:rsidR="00C514CA" w:rsidRPr="002E0F11" w:rsidRDefault="00C514CA" w:rsidP="00040173">
      <w:pPr>
        <w:jc w:val="both"/>
        <w:rPr>
          <w:rFonts w:eastAsia="Calibri"/>
        </w:rPr>
      </w:pPr>
    </w:p>
    <w:p w14:paraId="3DE450DD" w14:textId="77777777" w:rsidR="00C514CA" w:rsidRPr="002E0F11" w:rsidRDefault="00602EE7" w:rsidP="00040173">
      <w:pPr>
        <w:spacing w:after="160" w:line="259" w:lineRule="auto"/>
        <w:jc w:val="both"/>
        <w:rPr>
          <w:rFonts w:eastAsia="Calibri"/>
        </w:rPr>
      </w:pPr>
      <w:r w:rsidRPr="002E0F11">
        <w:br w:type="page"/>
      </w:r>
    </w:p>
    <w:p w14:paraId="7AFF1143" w14:textId="77777777" w:rsidR="00C514CA" w:rsidRPr="00933151" w:rsidRDefault="00602EE7" w:rsidP="00040173">
      <w:pPr>
        <w:pStyle w:val="Titolo1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bookmarkStart w:id="4" w:name="_heading=h.4s86kotxjpij" w:colFirst="0" w:colLast="0"/>
      <w:bookmarkStart w:id="5" w:name="_Toc27660034"/>
      <w:bookmarkEnd w:id="4"/>
      <w:r w:rsidRPr="00933151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Data </w:t>
      </w:r>
      <w:proofErr w:type="spellStart"/>
      <w:r w:rsidRPr="00933151">
        <w:rPr>
          <w:rFonts w:ascii="Times New Roman" w:hAnsi="Times New Roman" w:cs="Times New Roman"/>
          <w:b/>
          <w:bCs/>
          <w:sz w:val="40"/>
          <w:szCs w:val="40"/>
        </w:rPr>
        <w:t>analysis</w:t>
      </w:r>
      <w:bookmarkEnd w:id="5"/>
      <w:proofErr w:type="spellEnd"/>
    </w:p>
    <w:p w14:paraId="26463585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6E8004A8" w14:textId="77777777" w:rsidR="00C514CA" w:rsidRPr="0094315D" w:rsidRDefault="00602EE7" w:rsidP="0094315D">
      <w:pPr>
        <w:spacing w:line="360" w:lineRule="auto"/>
        <w:jc w:val="both"/>
        <w:rPr>
          <w:rFonts w:eastAsia="Calibri"/>
        </w:rPr>
      </w:pPr>
      <w:r w:rsidRPr="0094315D">
        <w:rPr>
          <w:rFonts w:eastAsia="Calibri"/>
        </w:rPr>
        <w:t xml:space="preserve">Il data set in possesso consiste di un totale di 908 segnali, appartenenti ad una delle seguenti classi/eventi: terremoti, scoppi in cava, </w:t>
      </w:r>
      <w:r w:rsidR="000E755E" w:rsidRPr="0094315D">
        <w:rPr>
          <w:rFonts w:eastAsia="Calibri"/>
        </w:rPr>
        <w:t>tuoni</w:t>
      </w:r>
      <w:r w:rsidRPr="0094315D">
        <w:rPr>
          <w:rFonts w:eastAsia="Calibri"/>
        </w:rPr>
        <w:t>:</w:t>
      </w:r>
    </w:p>
    <w:p w14:paraId="403F9CF7" w14:textId="77777777" w:rsidR="00C514CA" w:rsidRPr="0094315D" w:rsidRDefault="00C514CA" w:rsidP="0094315D">
      <w:pPr>
        <w:spacing w:line="360" w:lineRule="auto"/>
        <w:jc w:val="both"/>
        <w:rPr>
          <w:rFonts w:eastAsia="Calibri"/>
        </w:rPr>
      </w:pPr>
    </w:p>
    <w:p w14:paraId="637573FD" w14:textId="77777777" w:rsidR="00C514CA" w:rsidRPr="0094315D" w:rsidRDefault="00602EE7" w:rsidP="0094315D">
      <w:pPr>
        <w:spacing w:line="360" w:lineRule="auto"/>
        <w:jc w:val="both"/>
        <w:rPr>
          <w:rFonts w:eastAsia="Calibri"/>
          <w:i/>
        </w:rPr>
      </w:pPr>
      <w:r w:rsidRPr="0094315D">
        <w:rPr>
          <w:rFonts w:eastAsia="Calibri"/>
          <w:i/>
        </w:rPr>
        <w:t>n. segnali registrati:</w:t>
      </w:r>
    </w:p>
    <w:p w14:paraId="2BEF9CF5" w14:textId="77777777" w:rsidR="00C514CA" w:rsidRPr="0094315D" w:rsidRDefault="00602EE7" w:rsidP="009431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Calibri"/>
          <w:i/>
          <w:color w:val="000000"/>
        </w:rPr>
      </w:pPr>
      <w:r w:rsidRPr="0094315D">
        <w:rPr>
          <w:rFonts w:eastAsia="Calibri"/>
          <w:i/>
          <w:color w:val="000000"/>
        </w:rPr>
        <w:t>416 terremoti</w:t>
      </w:r>
    </w:p>
    <w:p w14:paraId="226539FF" w14:textId="77777777" w:rsidR="00C514CA" w:rsidRPr="0094315D" w:rsidRDefault="00602EE7" w:rsidP="009431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Calibri"/>
          <w:i/>
          <w:color w:val="000000"/>
        </w:rPr>
      </w:pPr>
      <w:r w:rsidRPr="0094315D">
        <w:rPr>
          <w:rFonts w:eastAsia="Calibri"/>
          <w:i/>
          <w:color w:val="000000"/>
        </w:rPr>
        <w:t>464 scoppi in cava</w:t>
      </w:r>
    </w:p>
    <w:p w14:paraId="206EC10F" w14:textId="77777777" w:rsidR="00C514CA" w:rsidRPr="0094315D" w:rsidRDefault="00602EE7" w:rsidP="009431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Calibri"/>
          <w:i/>
          <w:color w:val="000000"/>
        </w:rPr>
      </w:pPr>
      <w:r w:rsidRPr="0094315D">
        <w:rPr>
          <w:rFonts w:eastAsia="Calibri"/>
          <w:i/>
          <w:color w:val="000000"/>
        </w:rPr>
        <w:t xml:space="preserve">28 </w:t>
      </w:r>
      <w:r w:rsidR="000E755E" w:rsidRPr="0094315D">
        <w:rPr>
          <w:rFonts w:eastAsia="Calibri"/>
          <w:i/>
          <w:color w:val="000000"/>
        </w:rPr>
        <w:t>tuoni</w:t>
      </w:r>
    </w:p>
    <w:p w14:paraId="53F1129F" w14:textId="77777777" w:rsidR="00C514CA" w:rsidRPr="0094315D" w:rsidRDefault="00C514CA" w:rsidP="0094315D">
      <w:pPr>
        <w:spacing w:line="360" w:lineRule="auto"/>
        <w:jc w:val="both"/>
        <w:rPr>
          <w:rFonts w:eastAsia="Calibri"/>
          <w:i/>
        </w:rPr>
      </w:pPr>
    </w:p>
    <w:p w14:paraId="6264441D" w14:textId="77777777" w:rsidR="00C514CA" w:rsidRPr="0094315D" w:rsidRDefault="00602EE7" w:rsidP="0094315D">
      <w:pPr>
        <w:spacing w:line="360" w:lineRule="auto"/>
        <w:jc w:val="both"/>
        <w:rPr>
          <w:rFonts w:eastAsia="Calibri"/>
          <w:color w:val="073763"/>
        </w:rPr>
      </w:pPr>
      <w:r w:rsidRPr="0094315D">
        <w:rPr>
          <w:rFonts w:eastAsia="Calibri"/>
        </w:rPr>
        <w:t>A causa di un numero inferiore di campioni del fenomeno ‘</w:t>
      </w:r>
      <w:r w:rsidR="000E755E" w:rsidRPr="0094315D">
        <w:rPr>
          <w:rFonts w:eastAsia="Calibri"/>
        </w:rPr>
        <w:t>Tuoni’</w:t>
      </w:r>
      <w:r w:rsidRPr="0094315D">
        <w:rPr>
          <w:rFonts w:eastAsia="Calibri"/>
        </w:rPr>
        <w:t>, il dataset risulta non bilanciato e la classificazione dunque meno accurata per tale classe.</w:t>
      </w:r>
    </w:p>
    <w:p w14:paraId="3B95EB05" w14:textId="77777777" w:rsidR="00C514CA" w:rsidRPr="0094315D" w:rsidRDefault="00C514CA" w:rsidP="0094315D">
      <w:pPr>
        <w:spacing w:line="360" w:lineRule="auto"/>
        <w:jc w:val="both"/>
        <w:rPr>
          <w:rFonts w:eastAsia="Calibri"/>
        </w:rPr>
      </w:pPr>
    </w:p>
    <w:p w14:paraId="0165FA88" w14:textId="77777777" w:rsidR="00C514CA" w:rsidRPr="0094315D" w:rsidRDefault="00602EE7" w:rsidP="0094315D">
      <w:pPr>
        <w:spacing w:line="360" w:lineRule="auto"/>
        <w:jc w:val="both"/>
        <w:rPr>
          <w:rFonts w:eastAsia="Calibri"/>
        </w:rPr>
      </w:pPr>
      <w:r w:rsidRPr="0094315D">
        <w:rPr>
          <w:rFonts w:eastAsia="Calibri"/>
        </w:rPr>
        <w:t>Per ogni evento registrato, gli analisti hanno salvato un segnale lungo 20 secondi. Poiché la frequenza di campionamento è 100 Hz, ogni evento è composto da 2000 campioni, più 400 dovuti dal fenomeno dell’</w:t>
      </w:r>
      <w:proofErr w:type="spellStart"/>
      <w:r w:rsidRPr="0094315D">
        <w:rPr>
          <w:rFonts w:eastAsia="Calibri"/>
        </w:rPr>
        <w:t>overlapping</w:t>
      </w:r>
      <w:proofErr w:type="spellEnd"/>
      <w:r w:rsidRPr="0094315D">
        <w:rPr>
          <w:rFonts w:eastAsia="Calibri"/>
        </w:rPr>
        <w:t>.</w:t>
      </w:r>
    </w:p>
    <w:p w14:paraId="4048F378" w14:textId="77777777" w:rsidR="00C514CA" w:rsidRPr="0094315D" w:rsidRDefault="00C514CA" w:rsidP="0094315D">
      <w:pPr>
        <w:spacing w:line="360" w:lineRule="auto"/>
        <w:jc w:val="both"/>
        <w:rPr>
          <w:rFonts w:eastAsia="Calibri"/>
        </w:rPr>
      </w:pPr>
    </w:p>
    <w:p w14:paraId="49B1280C" w14:textId="77777777" w:rsidR="00C514CA" w:rsidRPr="0094315D" w:rsidRDefault="00602EE7" w:rsidP="0094315D">
      <w:pPr>
        <w:spacing w:line="360" w:lineRule="auto"/>
        <w:jc w:val="both"/>
        <w:rPr>
          <w:rFonts w:eastAsia="Calibri"/>
        </w:rPr>
      </w:pPr>
      <w:r w:rsidRPr="0094315D">
        <w:rPr>
          <w:rFonts w:eastAsia="Calibri"/>
          <w:color w:val="000000"/>
        </w:rPr>
        <w:t>Nella seguente figura, viene mostrato un generico segnale nella sua versione analogica e digitale.</w:t>
      </w:r>
    </w:p>
    <w:p w14:paraId="2C5A376B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1C0CBC4B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2FA05A78" w14:textId="77777777" w:rsidR="00C514CA" w:rsidRPr="00933151" w:rsidRDefault="00602EE7" w:rsidP="00BC1856">
      <w:pPr>
        <w:jc w:val="center"/>
        <w:rPr>
          <w:rFonts w:eastAsia="Calibri"/>
          <w:sz w:val="28"/>
          <w:szCs w:val="28"/>
        </w:rPr>
      </w:pPr>
      <w:r w:rsidRPr="00933151">
        <w:rPr>
          <w:rFonts w:eastAsia="Calibri"/>
          <w:noProof/>
          <w:sz w:val="28"/>
          <w:szCs w:val="28"/>
        </w:rPr>
        <mc:AlternateContent>
          <mc:Choice Requires="wpg">
            <w:drawing>
              <wp:inline distT="114300" distB="114300" distL="114300" distR="114300" wp14:anchorId="6511F7C1" wp14:editId="7D5A8FEF">
                <wp:extent cx="3400425" cy="2466975"/>
                <wp:effectExtent l="0" t="0" r="0" b="0"/>
                <wp:docPr id="14" name="Grup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0425" cy="2466975"/>
                          <a:chOff x="2852830" y="2002019"/>
                          <a:chExt cx="5144863" cy="3795305"/>
                        </a:xfrm>
                      </wpg:grpSpPr>
                      <wpg:grpSp>
                        <wpg:cNvPr id="1" name="Gruppo 1"/>
                        <wpg:cNvGrpSpPr/>
                        <wpg:grpSpPr>
                          <a:xfrm>
                            <a:off x="2852830" y="2002019"/>
                            <a:ext cx="5144863" cy="3795305"/>
                            <a:chOff x="410323" y="542338"/>
                            <a:chExt cx="8457031" cy="6009008"/>
                          </a:xfrm>
                        </wpg:grpSpPr>
                        <wps:wsp>
                          <wps:cNvPr id="2" name="Rettangolo 2"/>
                          <wps:cNvSpPr/>
                          <wps:spPr>
                            <a:xfrm>
                              <a:off x="410323" y="542338"/>
                              <a:ext cx="8457031" cy="60090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6FC0E0" w14:textId="77777777" w:rsidR="00C21FE2" w:rsidRDefault="00C21FE2" w:rsidP="00BC1856">
                                <w:pPr>
                                  <w:ind w:left="144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7058475" y="542338"/>
                              <a:ext cx="1548300" cy="5337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410325" y="1218100"/>
                              <a:ext cx="6456125" cy="3986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" name="Rettangolo 3"/>
                          <wps:cNvSpPr/>
                          <wps:spPr>
                            <a:xfrm>
                              <a:off x="3128400" y="5880200"/>
                              <a:ext cx="3496800" cy="292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C879E27" w14:textId="77777777" w:rsidR="00C21FE2" w:rsidRDefault="00C21FE2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8"/>
                                  </w:rPr>
                                  <w:t>Fig 1: Segnale relativo a un evento</w:t>
                                </w:r>
                              </w:p>
                              <w:p w14:paraId="29CB3322" w14:textId="77777777" w:rsidR="00C21FE2" w:rsidRDefault="00C21FE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511F7C1" id="Gruppo 14" o:spid="_x0000_s1026" style="width:267.75pt;height:194.25pt;mso-position-horizontal-relative:char;mso-position-vertical-relative:line" coordorigin="28528,20020" coordsize="51448,37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">
                <v:group id="Gruppo 1" o:spid="_x0000_s1027" style="position:absolute;left:28528;top:20020;width:51448;height:37953" coordorigin="4103,5423" coordsize="84570,60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ttangolo 2" o:spid="_x0000_s1028" style="position:absolute;left:4103;top:5423;width:84570;height:600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96FC0E0" w14:textId="77777777" w:rsidR="00C21FE2" w:rsidRDefault="00C21FE2" w:rsidP="00BC1856">
                          <w:pPr>
                            <w:ind w:left="1440"/>
                            <w:jc w:val="center"/>
                            <w:textDirection w:val="btLr"/>
                          </w:pPr>
                        </w:p>
                      </w:txbxContent>
                    </v:textbox>
                  </v:rect>
                  <v:shape id="Shape 4" o:spid="_x0000_s1029" type="#_x0000_t75" style="position:absolute;left:70584;top:5423;width:15483;height:5337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">
                    <v:imagedata r:id="rId12" o:title=""/>
                  </v:shape>
                  <v:shape id="Shape 5" o:spid="_x0000_s1030" type="#_x0000_t75" style="position:absolute;left:4103;top:12181;width:64561;height:3986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">
                    <v:imagedata r:id="rId13" o:title=""/>
                  </v:shape>
                  <v:rect id="Rettangolo 3" o:spid="_x0000_s1031" style="position:absolute;left:31284;top:58802;width:34968;height:2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" filled="f" stroked="f">
                    <v:textbox inset="2.53958mm,2.53958mm,2.53958mm,2.53958mm">
                      <w:txbxContent>
                        <w:p w14:paraId="6C879E27" w14:textId="77777777" w:rsidR="00C21FE2" w:rsidRDefault="00C21FE2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</w:rPr>
                            <w:t>Fig 1: Segnale relativo a un evento</w:t>
                          </w:r>
                        </w:p>
                        <w:p w14:paraId="29CB3322" w14:textId="77777777" w:rsidR="00C21FE2" w:rsidRDefault="00C21FE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14:paraId="35BB838A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75B205B8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499253B6" w14:textId="77777777" w:rsidR="00C514CA" w:rsidRPr="00933151" w:rsidRDefault="00602EE7" w:rsidP="00040173">
      <w:pPr>
        <w:spacing w:after="160" w:line="259" w:lineRule="auto"/>
        <w:jc w:val="both"/>
        <w:rPr>
          <w:rFonts w:eastAsia="Calibri"/>
          <w:sz w:val="28"/>
          <w:szCs w:val="28"/>
        </w:rPr>
      </w:pPr>
      <w:r w:rsidRPr="00933151">
        <w:rPr>
          <w:sz w:val="28"/>
          <w:szCs w:val="28"/>
        </w:rPr>
        <w:br w:type="page"/>
      </w:r>
    </w:p>
    <w:p w14:paraId="0DA24E4D" w14:textId="77777777" w:rsidR="00C514CA" w:rsidRPr="00933151" w:rsidRDefault="00602EE7" w:rsidP="00040173">
      <w:pPr>
        <w:pStyle w:val="Titolo1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bookmarkStart w:id="6" w:name="_heading=h.79o98sctg146" w:colFirst="0" w:colLast="0"/>
      <w:bookmarkStart w:id="7" w:name="_Toc27660035"/>
      <w:bookmarkEnd w:id="6"/>
      <w:r w:rsidRPr="00933151">
        <w:rPr>
          <w:rFonts w:ascii="Times New Roman" w:hAnsi="Times New Roman" w:cs="Times New Roman"/>
          <w:b/>
          <w:bCs/>
          <w:sz w:val="40"/>
          <w:szCs w:val="40"/>
        </w:rPr>
        <w:lastRenderedPageBreak/>
        <w:t>Machine learning</w:t>
      </w:r>
      <w:bookmarkEnd w:id="7"/>
    </w:p>
    <w:p w14:paraId="26A2AA01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4960AD86" w14:textId="77777777" w:rsidR="00C514CA" w:rsidRPr="002E0F11" w:rsidRDefault="000E755E" w:rsidP="0094315D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P</w:t>
      </w:r>
      <w:r w:rsidR="00602EE7" w:rsidRPr="002E0F11">
        <w:rPr>
          <w:rFonts w:eastAsia="Calibri"/>
        </w:rPr>
        <w:t xml:space="preserve">er la discriminazione delle tre classi di eventi registrati </w:t>
      </w:r>
      <w:r w:rsidRPr="002E0F11">
        <w:rPr>
          <w:rFonts w:eastAsia="Calibri"/>
        </w:rPr>
        <w:t>in</w:t>
      </w:r>
      <w:r w:rsidR="00602EE7" w:rsidRPr="002E0F11">
        <w:rPr>
          <w:rFonts w:eastAsia="Calibri"/>
        </w:rPr>
        <w:t xml:space="preserve"> ogni stazione, sono stat</w:t>
      </w:r>
      <w:r w:rsidR="00585AB1" w:rsidRPr="002E0F11">
        <w:rPr>
          <w:rFonts w:eastAsia="Calibri"/>
        </w:rPr>
        <w:t>i</w:t>
      </w:r>
      <w:r w:rsidR="00602EE7" w:rsidRPr="002E0F11">
        <w:rPr>
          <w:rFonts w:eastAsia="Calibri"/>
        </w:rPr>
        <w:t xml:space="preserve"> utilizzati e messi a confronto due approcci di ret</w:t>
      </w:r>
      <w:r w:rsidR="00585AB1" w:rsidRPr="002E0F11">
        <w:rPr>
          <w:rFonts w:eastAsia="Calibri"/>
        </w:rPr>
        <w:t>e</w:t>
      </w:r>
      <w:r w:rsidR="00602EE7" w:rsidRPr="002E0F11">
        <w:rPr>
          <w:rFonts w:eastAsia="Calibri"/>
        </w:rPr>
        <w:t xml:space="preserve"> neurale:</w:t>
      </w:r>
    </w:p>
    <w:p w14:paraId="1CEDBA42" w14:textId="77777777" w:rsidR="00C514CA" w:rsidRPr="002E0F11" w:rsidRDefault="00C514CA" w:rsidP="0094315D">
      <w:pPr>
        <w:spacing w:line="360" w:lineRule="auto"/>
        <w:jc w:val="both"/>
        <w:rPr>
          <w:rFonts w:eastAsia="Calibri"/>
        </w:rPr>
      </w:pPr>
    </w:p>
    <w:p w14:paraId="670F41E0" w14:textId="77777777" w:rsidR="00C514CA" w:rsidRPr="002E0F11" w:rsidRDefault="00602EE7" w:rsidP="0094315D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Calibri"/>
          <w:i/>
          <w:color w:val="000000"/>
        </w:rPr>
      </w:pPr>
      <w:r w:rsidRPr="002E0F11">
        <w:rPr>
          <w:rFonts w:eastAsia="Calibri"/>
          <w:i/>
          <w:color w:val="000000"/>
        </w:rPr>
        <w:t xml:space="preserve"> </w:t>
      </w:r>
      <w:proofErr w:type="spellStart"/>
      <w:r w:rsidRPr="002E0F11">
        <w:rPr>
          <w:rFonts w:eastAsia="Calibri"/>
          <w:i/>
          <w:color w:val="000000"/>
        </w:rPr>
        <w:t>Multilayer</w:t>
      </w:r>
      <w:proofErr w:type="spellEnd"/>
      <w:r w:rsidRPr="002E0F11">
        <w:rPr>
          <w:rFonts w:eastAsia="Calibri"/>
          <w:i/>
          <w:color w:val="000000"/>
        </w:rPr>
        <w:t xml:space="preserve"> </w:t>
      </w:r>
      <w:proofErr w:type="spellStart"/>
      <w:r w:rsidRPr="002E0F11">
        <w:rPr>
          <w:rFonts w:eastAsia="Calibri"/>
          <w:i/>
          <w:color w:val="000000"/>
        </w:rPr>
        <w:t>perceptron</w:t>
      </w:r>
      <w:proofErr w:type="spellEnd"/>
      <w:r w:rsidRPr="002E0F11">
        <w:rPr>
          <w:rFonts w:eastAsia="Calibri"/>
          <w:i/>
          <w:color w:val="000000"/>
        </w:rPr>
        <w:t xml:space="preserve"> (MLP)</w:t>
      </w:r>
    </w:p>
    <w:p w14:paraId="4F5F2EA7" w14:textId="77777777" w:rsidR="00C514CA" w:rsidRPr="002E0F11" w:rsidRDefault="00602EE7" w:rsidP="0094315D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Calibri"/>
          <w:i/>
          <w:color w:val="000000"/>
        </w:rPr>
      </w:pPr>
      <w:r w:rsidRPr="002E0F11">
        <w:rPr>
          <w:rFonts w:eastAsia="Calibri"/>
          <w:i/>
          <w:color w:val="000000"/>
        </w:rPr>
        <w:t>Deep learning</w:t>
      </w:r>
    </w:p>
    <w:p w14:paraId="118D9550" w14:textId="77777777" w:rsidR="00C514CA" w:rsidRPr="002E0F11" w:rsidRDefault="00C514CA" w:rsidP="0094315D">
      <w:pPr>
        <w:spacing w:line="360" w:lineRule="auto"/>
        <w:jc w:val="both"/>
        <w:rPr>
          <w:rFonts w:eastAsia="Calibri"/>
        </w:rPr>
      </w:pPr>
    </w:p>
    <w:p w14:paraId="7FA5CCF7" w14:textId="77777777" w:rsidR="00C514CA" w:rsidRPr="002E0F11" w:rsidRDefault="004C4811" w:rsidP="0094315D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L’output della rete neurale per entrambi gli approcci</w:t>
      </w:r>
      <w:r w:rsidR="00602EE7" w:rsidRPr="002E0F11">
        <w:rPr>
          <w:rFonts w:eastAsia="Calibri"/>
        </w:rPr>
        <w:t xml:space="preserve"> restituisce il vettore contenente le probabilità associate alle rispettive classi.</w:t>
      </w:r>
    </w:p>
    <w:p w14:paraId="16B514B2" w14:textId="77777777" w:rsidR="00C514CA" w:rsidRPr="002E0F11" w:rsidRDefault="00C514CA" w:rsidP="0094315D">
      <w:pPr>
        <w:spacing w:line="360" w:lineRule="auto"/>
        <w:jc w:val="both"/>
        <w:rPr>
          <w:rFonts w:eastAsia="Calibri"/>
        </w:rPr>
      </w:pPr>
    </w:p>
    <w:p w14:paraId="3BE7B8F8" w14:textId="77777777" w:rsidR="00C514CA" w:rsidRPr="002E0F11" w:rsidRDefault="00602EE7" w:rsidP="0094315D">
      <w:pPr>
        <w:spacing w:line="360" w:lineRule="auto"/>
        <w:jc w:val="both"/>
        <w:rPr>
          <w:rFonts w:eastAsia="Calibri"/>
          <w:i/>
        </w:rPr>
      </w:pPr>
      <w:r w:rsidRPr="002E0F11">
        <w:rPr>
          <w:rFonts w:eastAsia="Calibri"/>
          <w:i/>
        </w:rPr>
        <w:t>Probabilità di corretta decisione:</w:t>
      </w:r>
    </w:p>
    <w:p w14:paraId="43AFE6CC" w14:textId="77777777" w:rsidR="00C514CA" w:rsidRPr="002E0F11" w:rsidRDefault="00602EE7" w:rsidP="009431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Calibri"/>
          <w:i/>
          <w:color w:val="000000"/>
        </w:rPr>
      </w:pPr>
      <w:r w:rsidRPr="002E0F11">
        <w:rPr>
          <w:rFonts w:eastAsia="Calibri"/>
          <w:i/>
          <w:color w:val="000000"/>
        </w:rPr>
        <w:t>Terremoto</w:t>
      </w:r>
      <w:r w:rsidR="00753A3B" w:rsidRPr="002E0F11">
        <w:rPr>
          <w:rFonts w:eastAsia="Calibri"/>
          <w:i/>
          <w:color w:val="000000"/>
        </w:rPr>
        <w:sym w:font="Wingdings" w:char="F0E0"/>
      </w:r>
      <w:r w:rsidRPr="002E0F11">
        <w:rPr>
          <w:rFonts w:eastAsia="Calibri"/>
          <w:i/>
          <w:color w:val="000000"/>
        </w:rPr>
        <w:t>[1,0,0]</w:t>
      </w:r>
    </w:p>
    <w:p w14:paraId="4E35FEBE" w14:textId="77777777" w:rsidR="00C514CA" w:rsidRPr="002E0F11" w:rsidRDefault="00602EE7" w:rsidP="009431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Calibri"/>
          <w:i/>
          <w:color w:val="000000"/>
        </w:rPr>
      </w:pPr>
      <w:r w:rsidRPr="002E0F11">
        <w:rPr>
          <w:rFonts w:eastAsia="Calibri"/>
          <w:i/>
          <w:color w:val="000000"/>
        </w:rPr>
        <w:t>Scoppi in cava</w:t>
      </w:r>
      <w:r w:rsidR="00753A3B" w:rsidRPr="002E0F11">
        <w:rPr>
          <w:rFonts w:eastAsia="Calibri"/>
          <w:i/>
          <w:color w:val="000000"/>
        </w:rPr>
        <w:sym w:font="Wingdings" w:char="F0E0"/>
      </w:r>
      <w:r w:rsidRPr="002E0F11">
        <w:rPr>
          <w:rFonts w:eastAsia="Calibri"/>
          <w:i/>
          <w:color w:val="000000"/>
        </w:rPr>
        <w:t>[0,1</w:t>
      </w:r>
      <w:r w:rsidR="00DC22B6">
        <w:rPr>
          <w:rFonts w:eastAsia="Calibri"/>
          <w:i/>
          <w:color w:val="000000"/>
        </w:rPr>
        <w:t>,</w:t>
      </w:r>
      <w:r w:rsidRPr="002E0F11">
        <w:rPr>
          <w:rFonts w:eastAsia="Calibri"/>
          <w:i/>
          <w:color w:val="000000"/>
        </w:rPr>
        <w:t>0]</w:t>
      </w:r>
    </w:p>
    <w:p w14:paraId="087AA8AD" w14:textId="77777777" w:rsidR="00C514CA" w:rsidRPr="002E0F11" w:rsidRDefault="00FB70C2" w:rsidP="009431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Calibri"/>
          <w:i/>
          <w:color w:val="000000"/>
        </w:rPr>
      </w:pPr>
      <w:r w:rsidRPr="002E0F11">
        <w:rPr>
          <w:rFonts w:eastAsia="Calibri"/>
          <w:i/>
          <w:color w:val="000000"/>
        </w:rPr>
        <w:t>Tuoni</w:t>
      </w:r>
      <w:r w:rsidR="00753A3B" w:rsidRPr="002E0F11">
        <w:rPr>
          <w:rFonts w:eastAsia="Calibri"/>
          <w:i/>
          <w:color w:val="000000"/>
        </w:rPr>
        <w:sym w:font="Wingdings" w:char="F0E0"/>
      </w:r>
      <w:r w:rsidR="00602EE7" w:rsidRPr="002E0F11">
        <w:rPr>
          <w:rFonts w:eastAsia="Calibri"/>
          <w:i/>
          <w:color w:val="000000"/>
        </w:rPr>
        <w:t>[0,0,1]</w:t>
      </w:r>
    </w:p>
    <w:p w14:paraId="64A5ACAB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  <w:bookmarkStart w:id="8" w:name="_heading=h.gjdgxs" w:colFirst="0" w:colLast="0"/>
      <w:bookmarkEnd w:id="8"/>
    </w:p>
    <w:p w14:paraId="42DE0253" w14:textId="77777777" w:rsidR="00C514CA" w:rsidRPr="007F12FD" w:rsidRDefault="00602EE7" w:rsidP="00040173">
      <w:pPr>
        <w:pStyle w:val="Titolo2"/>
        <w:jc w:val="both"/>
        <w:rPr>
          <w:rFonts w:ascii="Times New Roman" w:hAnsi="Times New Roman" w:cs="Times New Roman"/>
          <w:sz w:val="36"/>
          <w:szCs w:val="36"/>
        </w:rPr>
      </w:pPr>
      <w:bookmarkStart w:id="9" w:name="_heading=h.4ivf45lp8mep" w:colFirst="0" w:colLast="0"/>
      <w:bookmarkStart w:id="10" w:name="_Toc27660036"/>
      <w:bookmarkEnd w:id="9"/>
      <w:r w:rsidRPr="007F12FD">
        <w:rPr>
          <w:rFonts w:ascii="Times New Roman" w:hAnsi="Times New Roman" w:cs="Times New Roman"/>
          <w:sz w:val="36"/>
          <w:szCs w:val="36"/>
        </w:rPr>
        <w:t>MLP</w:t>
      </w:r>
      <w:bookmarkEnd w:id="10"/>
    </w:p>
    <w:p w14:paraId="5A0BFAB3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14:paraId="189D88FC" w14:textId="77777777" w:rsidR="00C514CA" w:rsidRPr="002E0F11" w:rsidRDefault="00BE1E16" w:rsidP="0094315D">
      <w:pPr>
        <w:spacing w:line="360" w:lineRule="auto"/>
        <w:jc w:val="both"/>
        <w:rPr>
          <w:rFonts w:eastAsia="Calibri"/>
          <w:color w:val="222222"/>
          <w:highlight w:val="white"/>
        </w:rPr>
      </w:pPr>
      <w:r w:rsidRPr="002E0F11">
        <w:rPr>
          <w:rFonts w:eastAsia="Calibri"/>
        </w:rPr>
        <w:t>L</w:t>
      </w:r>
      <w:r w:rsidR="00602EE7" w:rsidRPr="002E0F11">
        <w:rPr>
          <w:rFonts w:eastAsia="Calibri"/>
        </w:rPr>
        <w:t xml:space="preserve">’implementazione dell’algoritmo MLP </w:t>
      </w:r>
      <w:proofErr w:type="spellStart"/>
      <w:r w:rsidR="00602EE7" w:rsidRPr="002E0F11">
        <w:rPr>
          <w:rFonts w:eastAsia="Calibri"/>
        </w:rPr>
        <w:t>backpropagation</w:t>
      </w:r>
      <w:proofErr w:type="spellEnd"/>
      <w:r w:rsidR="00602EE7" w:rsidRPr="002E0F11">
        <w:rPr>
          <w:rFonts w:eastAsia="Calibri"/>
        </w:rPr>
        <w:t xml:space="preserve"> </w:t>
      </w:r>
      <w:r w:rsidRPr="002E0F11">
        <w:rPr>
          <w:rFonts w:eastAsia="Calibri"/>
        </w:rPr>
        <w:t>è preceduta</w:t>
      </w:r>
      <w:r w:rsidR="00602EE7" w:rsidRPr="002E0F11">
        <w:rPr>
          <w:rFonts w:eastAsia="Calibri"/>
        </w:rPr>
        <w:t xml:space="preserve"> </w:t>
      </w:r>
      <w:r w:rsidRPr="002E0F11">
        <w:rPr>
          <w:rFonts w:eastAsia="Calibri"/>
        </w:rPr>
        <w:t>da</w:t>
      </w:r>
      <w:r w:rsidR="00602EE7" w:rsidRPr="002E0F11">
        <w:rPr>
          <w:rFonts w:eastAsia="Calibri"/>
        </w:rPr>
        <w:t xml:space="preserve"> una fase di </w:t>
      </w:r>
      <w:proofErr w:type="spellStart"/>
      <w:r w:rsidR="00602EE7" w:rsidRPr="002E0F11">
        <w:rPr>
          <w:rFonts w:eastAsia="Calibri"/>
        </w:rPr>
        <w:t>pre</w:t>
      </w:r>
      <w:proofErr w:type="spellEnd"/>
      <w:r w:rsidR="00602EE7" w:rsidRPr="002E0F11">
        <w:rPr>
          <w:rFonts w:eastAsia="Calibri"/>
        </w:rPr>
        <w:t xml:space="preserve">-processing del dataset per l’estrazione delle features di interesse mediante l’algoritmo LPC (Linear </w:t>
      </w:r>
      <w:proofErr w:type="spellStart"/>
      <w:r w:rsidR="00602EE7" w:rsidRPr="002E0F11">
        <w:rPr>
          <w:rFonts w:eastAsia="Calibri"/>
        </w:rPr>
        <w:t>Predictive</w:t>
      </w:r>
      <w:proofErr w:type="spellEnd"/>
      <w:r w:rsidR="00602EE7" w:rsidRPr="002E0F11">
        <w:rPr>
          <w:rFonts w:eastAsia="Calibri"/>
        </w:rPr>
        <w:t xml:space="preserve"> coding)</w:t>
      </w:r>
      <w:r w:rsidRPr="002E0F11">
        <w:rPr>
          <w:rFonts w:eastAsia="Calibri"/>
        </w:rPr>
        <w:t>. LPC</w:t>
      </w:r>
      <w:r w:rsidR="00602EE7" w:rsidRPr="002E0F11">
        <w:rPr>
          <w:rFonts w:eastAsia="Calibri"/>
        </w:rPr>
        <w:t xml:space="preserve"> è molto utilizzato per l’elaborazione dei segnali </w:t>
      </w:r>
      <w:r w:rsidR="00602EE7" w:rsidRPr="002E0F11">
        <w:rPr>
          <w:rFonts w:eastAsia="Calibri"/>
          <w:color w:val="222222"/>
          <w:highlight w:val="white"/>
        </w:rPr>
        <w:t xml:space="preserve">per rappresentare l'inviluppo spettrale di un segnale numerico in forma compressa, utilizzando le informazioni provenienti da un modello predittivo </w:t>
      </w:r>
      <w:r w:rsidR="004C4811" w:rsidRPr="002E0F11">
        <w:rPr>
          <w:rFonts w:eastAsia="Calibri"/>
          <w:color w:val="222222"/>
          <w:highlight w:val="white"/>
        </w:rPr>
        <w:t>lineare. [</w:t>
      </w:r>
      <w:r w:rsidRPr="002E0F11">
        <w:rPr>
          <w:rFonts w:eastAsia="Calibri"/>
          <w:color w:val="222222"/>
          <w:highlight w:val="white"/>
        </w:rPr>
        <w:t>riferimento al paper]</w:t>
      </w:r>
      <w:r w:rsidR="001712A2" w:rsidRPr="002E0F11">
        <w:rPr>
          <w:rFonts w:eastAsia="Calibri"/>
          <w:color w:val="222222"/>
          <w:highlight w:val="white"/>
        </w:rPr>
        <w:t xml:space="preserve"> </w:t>
      </w:r>
      <w:r w:rsidR="00602EE7" w:rsidRPr="002E0F11">
        <w:rPr>
          <w:rFonts w:eastAsia="Calibri"/>
          <w:color w:val="222222"/>
          <w:highlight w:val="white"/>
        </w:rPr>
        <w:t>In figura è mostrato il risultato di un segnale prima e dopo l’estrazione delle</w:t>
      </w:r>
      <w:r w:rsidR="0094315D">
        <w:rPr>
          <w:rFonts w:eastAsia="Calibri"/>
          <w:color w:val="222222"/>
          <w:highlight w:val="white"/>
        </w:rPr>
        <w:t xml:space="preserve"> </w:t>
      </w:r>
      <w:r w:rsidR="00602EE7" w:rsidRPr="002E0F11">
        <w:rPr>
          <w:rFonts w:eastAsia="Calibri"/>
          <w:color w:val="222222"/>
          <w:highlight w:val="white"/>
        </w:rPr>
        <w:t>features.</w:t>
      </w:r>
    </w:p>
    <w:p w14:paraId="6E9CEADC" w14:textId="77777777" w:rsidR="001712A2" w:rsidRPr="00933151" w:rsidRDefault="001712A2" w:rsidP="00040173">
      <w:pPr>
        <w:jc w:val="both"/>
        <w:rPr>
          <w:rFonts w:eastAsia="Calibri"/>
          <w:color w:val="222222"/>
          <w:sz w:val="28"/>
          <w:szCs w:val="28"/>
          <w:highlight w:val="white"/>
        </w:rPr>
      </w:pPr>
    </w:p>
    <w:p w14:paraId="14EAE66C" w14:textId="77777777" w:rsidR="00C514CA" w:rsidRPr="00933151" w:rsidRDefault="00602EE7" w:rsidP="00040173">
      <w:pPr>
        <w:jc w:val="center"/>
        <w:rPr>
          <w:rFonts w:eastAsia="Calibri"/>
          <w:color w:val="222222"/>
          <w:sz w:val="28"/>
          <w:szCs w:val="28"/>
          <w:highlight w:val="white"/>
        </w:rPr>
      </w:pPr>
      <w:r w:rsidRPr="00933151">
        <w:rPr>
          <w:rFonts w:eastAsia="Calibri"/>
          <w:noProof/>
          <w:color w:val="222222"/>
          <w:sz w:val="28"/>
          <w:szCs w:val="28"/>
          <w:highlight w:val="white"/>
        </w:rPr>
        <w:lastRenderedPageBreak/>
        <w:drawing>
          <wp:inline distT="114300" distB="114300" distL="114300" distR="114300" wp14:anchorId="1650C873" wp14:editId="3426AABC">
            <wp:extent cx="2981325" cy="2811145"/>
            <wp:effectExtent l="0" t="0" r="9525" b="8255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7219" cy="2826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67150" w14:textId="77777777" w:rsidR="00C514CA" w:rsidRPr="002E0F11" w:rsidRDefault="00602EE7" w:rsidP="0094315D">
      <w:pPr>
        <w:spacing w:line="360" w:lineRule="auto"/>
        <w:jc w:val="both"/>
        <w:rPr>
          <w:rFonts w:eastAsia="Calibri"/>
          <w:color w:val="222222"/>
          <w:highlight w:val="white"/>
        </w:rPr>
      </w:pPr>
      <w:r w:rsidRPr="002E0F11">
        <w:rPr>
          <w:rFonts w:eastAsia="Calibri"/>
          <w:color w:val="222222"/>
          <w:highlight w:val="white"/>
        </w:rPr>
        <w:t>L</w:t>
      </w:r>
      <w:r w:rsidR="006948DF" w:rsidRPr="002E0F11">
        <w:rPr>
          <w:rFonts w:eastAsia="Calibri"/>
          <w:color w:val="222222"/>
          <w:highlight w:val="white"/>
        </w:rPr>
        <w:t xml:space="preserve">’architettura </w:t>
      </w:r>
      <w:r w:rsidR="00BE1E16" w:rsidRPr="002E0F11">
        <w:rPr>
          <w:rFonts w:eastAsia="Calibri"/>
          <w:color w:val="222222"/>
          <w:highlight w:val="white"/>
        </w:rPr>
        <w:t>MLP viene mostrata nella figura seguente:</w:t>
      </w:r>
    </w:p>
    <w:p w14:paraId="3085C6C1" w14:textId="77777777" w:rsidR="00BE1E16" w:rsidRPr="00933151" w:rsidRDefault="00BE1E16" w:rsidP="00040173">
      <w:pPr>
        <w:jc w:val="both"/>
        <w:rPr>
          <w:rFonts w:eastAsia="Calibri"/>
          <w:color w:val="222222"/>
          <w:sz w:val="28"/>
          <w:szCs w:val="28"/>
          <w:highlight w:val="white"/>
        </w:rPr>
      </w:pPr>
    </w:p>
    <w:p w14:paraId="1726B8E6" w14:textId="77777777" w:rsidR="006948DF" w:rsidRPr="00933151" w:rsidRDefault="006948DF" w:rsidP="00040173">
      <w:pPr>
        <w:jc w:val="both"/>
        <w:rPr>
          <w:rFonts w:eastAsia="Calibri"/>
          <w:color w:val="222222"/>
          <w:sz w:val="28"/>
          <w:szCs w:val="28"/>
          <w:highlight w:val="white"/>
        </w:rPr>
      </w:pPr>
    </w:p>
    <w:p w14:paraId="439020C7" w14:textId="77777777" w:rsidR="006948DF" w:rsidRDefault="00602EE7" w:rsidP="00040173">
      <w:pPr>
        <w:jc w:val="both"/>
        <w:rPr>
          <w:rFonts w:eastAsia="Calibri"/>
          <w:color w:val="222222"/>
          <w:sz w:val="28"/>
          <w:szCs w:val="28"/>
          <w:highlight w:val="white"/>
        </w:rPr>
      </w:pPr>
      <w:r w:rsidRPr="00933151">
        <w:rPr>
          <w:rFonts w:eastAsia="Calibri"/>
          <w:noProof/>
          <w:color w:val="222222"/>
          <w:sz w:val="28"/>
          <w:szCs w:val="28"/>
          <w:highlight w:val="white"/>
        </w:rPr>
        <w:drawing>
          <wp:inline distT="114300" distB="114300" distL="114300" distR="114300" wp14:anchorId="4A70C8A9" wp14:editId="63CED77B">
            <wp:extent cx="5734050" cy="15875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46483D" w14:textId="77777777" w:rsidR="00BE1E16" w:rsidRPr="00933151" w:rsidRDefault="00BE1E16" w:rsidP="00040173">
      <w:pPr>
        <w:jc w:val="both"/>
        <w:rPr>
          <w:rFonts w:eastAsia="Calibri"/>
          <w:color w:val="222222"/>
          <w:sz w:val="28"/>
          <w:szCs w:val="28"/>
          <w:highlight w:val="white"/>
        </w:rPr>
      </w:pPr>
    </w:p>
    <w:p w14:paraId="224E0CC0" w14:textId="77777777" w:rsidR="006948DF" w:rsidRPr="00933151" w:rsidRDefault="006948DF" w:rsidP="00040173">
      <w:pPr>
        <w:jc w:val="both"/>
        <w:rPr>
          <w:rFonts w:eastAsia="Calibri"/>
          <w:color w:val="222222"/>
          <w:sz w:val="28"/>
          <w:szCs w:val="28"/>
          <w:highlight w:val="white"/>
        </w:rPr>
      </w:pPr>
    </w:p>
    <w:p w14:paraId="274BEB42" w14:textId="77777777" w:rsidR="00C514CA" w:rsidRPr="002E0F11" w:rsidRDefault="00BE1E16" w:rsidP="0094315D">
      <w:pPr>
        <w:spacing w:line="360" w:lineRule="auto"/>
        <w:jc w:val="both"/>
        <w:rPr>
          <w:rFonts w:eastAsia="Calibri"/>
          <w:color w:val="222222"/>
          <w:highlight w:val="white"/>
        </w:rPr>
      </w:pPr>
      <w:r w:rsidRPr="002E0F11">
        <w:rPr>
          <w:rFonts w:eastAsia="Calibri"/>
          <w:color w:val="222222"/>
          <w:highlight w:val="white"/>
        </w:rPr>
        <w:t>L</w:t>
      </w:r>
      <w:r w:rsidR="00602EE7" w:rsidRPr="002E0F11">
        <w:rPr>
          <w:rFonts w:eastAsia="Calibri"/>
          <w:color w:val="222222"/>
          <w:highlight w:val="white"/>
        </w:rPr>
        <w:t xml:space="preserve">a rete neurale Multi Layer </w:t>
      </w:r>
      <w:proofErr w:type="spellStart"/>
      <w:r w:rsidR="00602EE7" w:rsidRPr="002E0F11">
        <w:rPr>
          <w:rFonts w:eastAsia="Calibri"/>
          <w:color w:val="222222"/>
          <w:highlight w:val="white"/>
        </w:rPr>
        <w:t>Perceptron</w:t>
      </w:r>
      <w:proofErr w:type="spellEnd"/>
      <w:r w:rsidR="00602EE7" w:rsidRPr="002E0F11">
        <w:rPr>
          <w:rFonts w:eastAsia="Calibri"/>
          <w:color w:val="222222"/>
          <w:highlight w:val="white"/>
        </w:rPr>
        <w:t xml:space="preserve"> (MLP)</w:t>
      </w:r>
      <w:r w:rsidRPr="002E0F11">
        <w:rPr>
          <w:rFonts w:eastAsia="Calibri"/>
          <w:color w:val="222222"/>
          <w:highlight w:val="white"/>
        </w:rPr>
        <w:t xml:space="preserve"> proposta, utilizza </w:t>
      </w:r>
      <w:r w:rsidR="00D71837" w:rsidRPr="002E0F11">
        <w:rPr>
          <w:rFonts w:eastAsia="Calibri"/>
          <w:color w:val="222222"/>
          <w:highlight w:val="white"/>
        </w:rPr>
        <w:t>l’algoritmo</w:t>
      </w:r>
      <w:r w:rsidR="00602EE7" w:rsidRPr="002E0F11">
        <w:rPr>
          <w:rFonts w:eastAsia="Calibri"/>
          <w:color w:val="222222"/>
          <w:highlight w:val="white"/>
        </w:rPr>
        <w:t xml:space="preserve"> di addestramento </w:t>
      </w:r>
      <w:proofErr w:type="spellStart"/>
      <w:r w:rsidR="00602EE7" w:rsidRPr="002E0F11">
        <w:rPr>
          <w:rFonts w:eastAsia="Calibri"/>
          <w:color w:val="222222"/>
          <w:highlight w:val="white"/>
        </w:rPr>
        <w:t>backpropagation</w:t>
      </w:r>
      <w:proofErr w:type="spellEnd"/>
      <w:r w:rsidR="00602EE7" w:rsidRPr="002E0F11">
        <w:rPr>
          <w:rFonts w:eastAsia="Calibri"/>
          <w:color w:val="222222"/>
          <w:highlight w:val="white"/>
        </w:rPr>
        <w:t xml:space="preserve"> per l’aggiornamento dei pesi</w:t>
      </w:r>
      <w:r w:rsidRPr="002E0F11">
        <w:rPr>
          <w:rFonts w:eastAsia="Calibri"/>
          <w:color w:val="222222"/>
          <w:highlight w:val="white"/>
        </w:rPr>
        <w:t>,</w:t>
      </w:r>
      <w:r w:rsidR="00602EE7" w:rsidRPr="002E0F11">
        <w:rPr>
          <w:rFonts w:eastAsia="Calibri"/>
          <w:color w:val="222222"/>
          <w:highlight w:val="white"/>
        </w:rPr>
        <w:t xml:space="preserve"> calcolati con la regola del gradiente discendente.</w:t>
      </w:r>
    </w:p>
    <w:p w14:paraId="268CFDB9" w14:textId="77777777" w:rsidR="002A5097" w:rsidRPr="002E0F11" w:rsidRDefault="002A5097" w:rsidP="0094315D">
      <w:pPr>
        <w:spacing w:line="360" w:lineRule="auto"/>
        <w:jc w:val="both"/>
        <w:rPr>
          <w:rFonts w:eastAsia="Calibri"/>
          <w:color w:val="222222"/>
          <w:highlight w:val="white"/>
        </w:rPr>
      </w:pPr>
    </w:p>
    <w:p w14:paraId="09EE6545" w14:textId="77777777" w:rsidR="00C514CA" w:rsidRPr="002E0F11" w:rsidRDefault="00602EE7" w:rsidP="0094315D">
      <w:pPr>
        <w:spacing w:line="360" w:lineRule="auto"/>
        <w:jc w:val="both"/>
        <w:rPr>
          <w:rFonts w:eastAsia="Calibri"/>
          <w:color w:val="222222"/>
          <w:highlight w:val="white"/>
        </w:rPr>
      </w:pPr>
      <w:r w:rsidRPr="002E0F11">
        <w:rPr>
          <w:rFonts w:eastAsia="Calibri"/>
        </w:rPr>
        <w:t>Per l’addestramento della rete neurale,</w:t>
      </w:r>
      <w:r w:rsidR="002A5097" w:rsidRPr="002E0F11">
        <w:rPr>
          <w:rFonts w:eastAsia="Calibri"/>
        </w:rPr>
        <w:t xml:space="preserve"> il</w:t>
      </w:r>
      <w:r w:rsidRPr="002E0F11">
        <w:rPr>
          <w:rFonts w:eastAsia="Calibri"/>
        </w:rPr>
        <w:t xml:space="preserve"> 60% del dataset è stato usato per il training set, </w:t>
      </w:r>
      <w:r w:rsidR="00D71837" w:rsidRPr="002E0F11">
        <w:rPr>
          <w:rFonts w:eastAsia="Calibri"/>
        </w:rPr>
        <w:t>il 20</w:t>
      </w:r>
      <w:r w:rsidRPr="002E0F11">
        <w:rPr>
          <w:rFonts w:eastAsia="Calibri"/>
        </w:rPr>
        <w:t xml:space="preserve">% per il test </w:t>
      </w:r>
      <w:r w:rsidR="00A26541" w:rsidRPr="002E0F11">
        <w:rPr>
          <w:rFonts w:eastAsia="Calibri"/>
        </w:rPr>
        <w:t>set,</w:t>
      </w:r>
      <w:r w:rsidRPr="002E0F11">
        <w:rPr>
          <w:rFonts w:eastAsia="Calibri"/>
        </w:rPr>
        <w:t xml:space="preserve"> il restante 20% per il </w:t>
      </w:r>
      <w:proofErr w:type="spellStart"/>
      <w:r w:rsidRPr="002E0F11">
        <w:rPr>
          <w:rFonts w:eastAsia="Calibri"/>
        </w:rPr>
        <w:t>validation</w:t>
      </w:r>
      <w:proofErr w:type="spellEnd"/>
      <w:r w:rsidRPr="002E0F11">
        <w:rPr>
          <w:rFonts w:eastAsia="Calibri"/>
        </w:rPr>
        <w:t xml:space="preserve"> test.</w:t>
      </w:r>
    </w:p>
    <w:p w14:paraId="19AFD159" w14:textId="77777777" w:rsidR="00C514CA" w:rsidRPr="002E0F11" w:rsidRDefault="00C514CA" w:rsidP="0094315D">
      <w:pPr>
        <w:spacing w:line="360" w:lineRule="auto"/>
        <w:jc w:val="both"/>
        <w:rPr>
          <w:rFonts w:eastAsia="Calibri"/>
          <w:color w:val="222222"/>
          <w:highlight w:val="white"/>
        </w:rPr>
      </w:pPr>
    </w:p>
    <w:p w14:paraId="08FF0F8A" w14:textId="77777777" w:rsidR="00C514CA" w:rsidRPr="002E0F11" w:rsidRDefault="00C514CA" w:rsidP="0094315D">
      <w:pPr>
        <w:spacing w:line="360" w:lineRule="auto"/>
        <w:jc w:val="both"/>
        <w:rPr>
          <w:rFonts w:eastAsia="Calibri"/>
          <w:color w:val="222222"/>
          <w:highlight w:val="white"/>
        </w:rPr>
      </w:pPr>
    </w:p>
    <w:sdt>
      <w:sdtPr>
        <w:tag w:val="goog_rdk_0"/>
        <w:id w:val="409432683"/>
      </w:sdtPr>
      <w:sdtEndPr/>
      <w:sdtContent>
        <w:p w14:paraId="3C03CA32" w14:textId="77777777" w:rsidR="00C514CA" w:rsidRPr="002E0F11" w:rsidRDefault="00602EE7" w:rsidP="0094315D">
          <w:pPr>
            <w:spacing w:line="360" w:lineRule="auto"/>
            <w:jc w:val="both"/>
            <w:rPr>
              <w:rFonts w:eastAsia="Calibri"/>
              <w:color w:val="222222"/>
              <w:highlight w:val="white"/>
            </w:rPr>
          </w:pPr>
          <w:r w:rsidRPr="002E0F11">
            <w:rPr>
              <w:rFonts w:eastAsia="Calibri"/>
              <w:color w:val="222222"/>
              <w:highlight w:val="white"/>
            </w:rPr>
            <w:t>Definizione parametri di addestramento:</w:t>
          </w:r>
        </w:p>
      </w:sdtContent>
    </w:sdt>
    <w:p w14:paraId="7870A851" w14:textId="77777777" w:rsidR="00C514CA" w:rsidRPr="002E0F11" w:rsidRDefault="00602EE7" w:rsidP="0094315D">
      <w:pPr>
        <w:numPr>
          <w:ilvl w:val="0"/>
          <w:numId w:val="4"/>
        </w:numPr>
        <w:shd w:val="clear" w:color="auto" w:fill="FFFFFE"/>
        <w:spacing w:line="360" w:lineRule="auto"/>
        <w:jc w:val="both"/>
        <w:rPr>
          <w:rFonts w:eastAsia="Calibri"/>
          <w:highlight w:val="white"/>
        </w:rPr>
      </w:pPr>
      <w:r w:rsidRPr="002E0F11">
        <w:rPr>
          <w:rFonts w:eastAsia="Calibri"/>
          <w:color w:val="222222"/>
          <w:highlight w:val="white"/>
        </w:rPr>
        <w:t xml:space="preserve">  </w:t>
      </w:r>
      <w:proofErr w:type="spellStart"/>
      <w:r w:rsidRPr="002E0F11">
        <w:rPr>
          <w:rFonts w:eastAsia="Calibri"/>
          <w:color w:val="222222"/>
          <w:highlight w:val="white"/>
        </w:rPr>
        <w:t>hidden_layer_sizes</w:t>
      </w:r>
      <w:proofErr w:type="spellEnd"/>
      <w:r w:rsidR="00671BD8" w:rsidRPr="002E0F11">
        <w:rPr>
          <w:rFonts w:eastAsia="Calibri"/>
          <w:color w:val="222222"/>
          <w:highlight w:val="white"/>
        </w:rPr>
        <w:t xml:space="preserve">= </w:t>
      </w:r>
      <w:r w:rsidRPr="002E0F11">
        <w:rPr>
          <w:rFonts w:eastAsia="Calibri"/>
          <w:color w:val="09885A"/>
          <w:highlight w:val="white"/>
        </w:rPr>
        <w:t>42</w:t>
      </w:r>
      <w:r w:rsidRPr="002E0F11">
        <w:rPr>
          <w:rFonts w:eastAsia="Calibri"/>
          <w:color w:val="222222"/>
          <w:highlight w:val="white"/>
        </w:rPr>
        <w:t xml:space="preserve"> (numero di neuroni e di </w:t>
      </w:r>
      <w:proofErr w:type="spellStart"/>
      <w:r w:rsidRPr="002E0F11">
        <w:rPr>
          <w:rFonts w:eastAsia="Calibri"/>
          <w:color w:val="222222"/>
          <w:highlight w:val="white"/>
        </w:rPr>
        <w:t>hidden</w:t>
      </w:r>
      <w:proofErr w:type="spellEnd"/>
      <w:r w:rsidRPr="002E0F11">
        <w:rPr>
          <w:rFonts w:eastAsia="Calibri"/>
          <w:color w:val="222222"/>
          <w:highlight w:val="white"/>
        </w:rPr>
        <w:t xml:space="preserve"> </w:t>
      </w:r>
      <w:proofErr w:type="spellStart"/>
      <w:r w:rsidRPr="002E0F11">
        <w:rPr>
          <w:rFonts w:eastAsia="Calibri"/>
          <w:color w:val="222222"/>
          <w:highlight w:val="white"/>
        </w:rPr>
        <w:t>layer</w:t>
      </w:r>
      <w:proofErr w:type="spellEnd"/>
      <w:r w:rsidRPr="002E0F11">
        <w:rPr>
          <w:rFonts w:eastAsia="Calibri"/>
          <w:color w:val="222222"/>
          <w:highlight w:val="white"/>
        </w:rPr>
        <w:t xml:space="preserve">) </w:t>
      </w:r>
    </w:p>
    <w:p w14:paraId="14F6288F" w14:textId="77777777" w:rsidR="00C514CA" w:rsidRPr="002E0F11" w:rsidRDefault="00602EE7" w:rsidP="0094315D">
      <w:pPr>
        <w:numPr>
          <w:ilvl w:val="0"/>
          <w:numId w:val="4"/>
        </w:numPr>
        <w:shd w:val="clear" w:color="auto" w:fill="FFFFFE"/>
        <w:spacing w:line="360" w:lineRule="auto"/>
        <w:jc w:val="both"/>
        <w:rPr>
          <w:rFonts w:eastAsia="Calibri"/>
          <w:highlight w:val="white"/>
        </w:rPr>
      </w:pPr>
      <w:r w:rsidRPr="002E0F11">
        <w:rPr>
          <w:rFonts w:eastAsia="Calibri"/>
          <w:color w:val="222222"/>
          <w:highlight w:val="white"/>
        </w:rPr>
        <w:t xml:space="preserve">    </w:t>
      </w:r>
      <w:proofErr w:type="spellStart"/>
      <w:r w:rsidRPr="002E0F11">
        <w:rPr>
          <w:rFonts w:eastAsia="Calibri"/>
          <w:color w:val="222222"/>
          <w:highlight w:val="white"/>
        </w:rPr>
        <w:t>batch_size</w:t>
      </w:r>
      <w:proofErr w:type="spellEnd"/>
      <w:r w:rsidRPr="002E0F11">
        <w:rPr>
          <w:rFonts w:eastAsia="Calibri"/>
          <w:color w:val="222222"/>
          <w:highlight w:val="white"/>
        </w:rPr>
        <w:t>=</w:t>
      </w:r>
      <w:r w:rsidRPr="002E0F11">
        <w:rPr>
          <w:rFonts w:eastAsia="Calibri"/>
          <w:color w:val="09885A"/>
          <w:highlight w:val="white"/>
        </w:rPr>
        <w:t>50</w:t>
      </w:r>
      <w:r w:rsidR="00671BD8" w:rsidRPr="002E0F11">
        <w:rPr>
          <w:rFonts w:eastAsia="Calibri"/>
          <w:color w:val="222222"/>
        </w:rPr>
        <w:t xml:space="preserve"> </w:t>
      </w:r>
      <w:r w:rsidRPr="002E0F11">
        <w:rPr>
          <w:rFonts w:eastAsia="Calibri"/>
        </w:rPr>
        <w:t>(numero di campioni per iterazione)</w:t>
      </w:r>
    </w:p>
    <w:p w14:paraId="427EB69D" w14:textId="77777777" w:rsidR="00C514CA" w:rsidRPr="002E0F11" w:rsidRDefault="00602EE7" w:rsidP="0094315D">
      <w:pPr>
        <w:numPr>
          <w:ilvl w:val="0"/>
          <w:numId w:val="4"/>
        </w:numPr>
        <w:shd w:val="clear" w:color="auto" w:fill="FFFFFE"/>
        <w:spacing w:line="360" w:lineRule="auto"/>
        <w:jc w:val="both"/>
        <w:rPr>
          <w:rFonts w:eastAsia="Calibri"/>
          <w:highlight w:val="white"/>
        </w:rPr>
      </w:pPr>
      <w:r w:rsidRPr="002E0F11">
        <w:rPr>
          <w:rFonts w:eastAsia="Calibri"/>
          <w:color w:val="222222"/>
          <w:highlight w:val="white"/>
        </w:rPr>
        <w:lastRenderedPageBreak/>
        <w:t xml:space="preserve">    </w:t>
      </w:r>
      <w:proofErr w:type="spellStart"/>
      <w:r w:rsidRPr="002E0F11">
        <w:rPr>
          <w:rFonts w:eastAsia="Calibri"/>
          <w:color w:val="222222"/>
          <w:highlight w:val="white"/>
        </w:rPr>
        <w:t>learning_rate_init</w:t>
      </w:r>
      <w:proofErr w:type="spellEnd"/>
      <w:r w:rsidRPr="002E0F11">
        <w:rPr>
          <w:rFonts w:eastAsia="Calibri"/>
          <w:color w:val="222222"/>
          <w:highlight w:val="white"/>
        </w:rPr>
        <w:t>=</w:t>
      </w:r>
      <w:r w:rsidRPr="002E0F11">
        <w:rPr>
          <w:rFonts w:eastAsia="Calibri"/>
          <w:color w:val="09885A"/>
          <w:highlight w:val="white"/>
        </w:rPr>
        <w:t>0.001</w:t>
      </w:r>
      <w:r w:rsidRPr="002E0F11">
        <w:rPr>
          <w:rFonts w:eastAsia="Calibri"/>
          <w:color w:val="222222"/>
          <w:highlight w:val="white"/>
        </w:rPr>
        <w:t xml:space="preserve"> (tasso di addestramento)</w:t>
      </w:r>
    </w:p>
    <w:p w14:paraId="12307583" w14:textId="77777777" w:rsidR="00C514CA" w:rsidRPr="002E0F11" w:rsidRDefault="00602EE7" w:rsidP="0094315D">
      <w:pPr>
        <w:numPr>
          <w:ilvl w:val="0"/>
          <w:numId w:val="4"/>
        </w:numPr>
        <w:shd w:val="clear" w:color="auto" w:fill="FFFFFE"/>
        <w:spacing w:line="360" w:lineRule="auto"/>
        <w:jc w:val="both"/>
        <w:rPr>
          <w:rFonts w:eastAsia="Calibri"/>
          <w:highlight w:val="white"/>
        </w:rPr>
      </w:pPr>
      <w:r w:rsidRPr="002E0F11">
        <w:rPr>
          <w:rFonts w:eastAsia="Calibri"/>
          <w:color w:val="222222"/>
          <w:highlight w:val="white"/>
        </w:rPr>
        <w:t xml:space="preserve">    </w:t>
      </w:r>
      <w:proofErr w:type="spellStart"/>
      <w:r w:rsidRPr="002E0F11">
        <w:rPr>
          <w:rFonts w:eastAsia="Calibri"/>
          <w:color w:val="222222"/>
          <w:highlight w:val="white"/>
        </w:rPr>
        <w:t>momentum</w:t>
      </w:r>
      <w:proofErr w:type="spellEnd"/>
      <w:r w:rsidRPr="002E0F11">
        <w:rPr>
          <w:rFonts w:eastAsia="Calibri"/>
          <w:color w:val="222222"/>
          <w:highlight w:val="white"/>
        </w:rPr>
        <w:t>=</w:t>
      </w:r>
      <w:r w:rsidRPr="002E0F11">
        <w:rPr>
          <w:rFonts w:eastAsia="Calibri"/>
          <w:color w:val="09885A"/>
          <w:highlight w:val="white"/>
        </w:rPr>
        <w:t>0.</w:t>
      </w:r>
      <w:r w:rsidR="00BF3AD3" w:rsidRPr="002E0F11">
        <w:rPr>
          <w:rFonts w:eastAsia="Calibri"/>
          <w:color w:val="09885A"/>
          <w:highlight w:val="white"/>
        </w:rPr>
        <w:t>9</w:t>
      </w:r>
      <w:r w:rsidR="0067496D" w:rsidRPr="002E0F11">
        <w:rPr>
          <w:rFonts w:eastAsia="Calibri"/>
          <w:color w:val="222222"/>
          <w:highlight w:val="white"/>
        </w:rPr>
        <w:t xml:space="preserve"> </w:t>
      </w:r>
      <w:r w:rsidRPr="002E0F11">
        <w:rPr>
          <w:rFonts w:eastAsia="Calibri"/>
          <w:color w:val="222222"/>
          <w:highlight w:val="white"/>
        </w:rPr>
        <w:t>(influenza direzione del gradiente)</w:t>
      </w:r>
    </w:p>
    <w:sdt>
      <w:sdtPr>
        <w:tag w:val="goog_rdk_1"/>
        <w:id w:val="-804308236"/>
      </w:sdtPr>
      <w:sdtEndPr/>
      <w:sdtContent>
        <w:p w14:paraId="6818D936" w14:textId="77777777" w:rsidR="00C514CA" w:rsidRPr="002E0F11" w:rsidRDefault="00602EE7" w:rsidP="0094315D">
          <w:pPr>
            <w:numPr>
              <w:ilvl w:val="0"/>
              <w:numId w:val="4"/>
            </w:numPr>
            <w:shd w:val="clear" w:color="auto" w:fill="FFFFFE"/>
            <w:spacing w:line="360" w:lineRule="auto"/>
            <w:jc w:val="both"/>
            <w:rPr>
              <w:rFonts w:eastAsia="Calibri"/>
              <w:color w:val="222222"/>
              <w:highlight w:val="white"/>
            </w:rPr>
          </w:pPr>
          <w:r w:rsidRPr="002E0F11">
            <w:rPr>
              <w:rFonts w:eastAsia="Calibri"/>
              <w:color w:val="222222"/>
              <w:highlight w:val="white"/>
            </w:rPr>
            <w:t xml:space="preserve">    </w:t>
          </w:r>
          <w:proofErr w:type="spellStart"/>
          <w:r w:rsidRPr="002E0F11">
            <w:rPr>
              <w:rFonts w:eastAsia="Calibri"/>
              <w:color w:val="222222"/>
              <w:highlight w:val="white"/>
            </w:rPr>
            <w:t>max_iter</w:t>
          </w:r>
          <w:proofErr w:type="spellEnd"/>
          <w:r w:rsidRPr="002E0F11">
            <w:rPr>
              <w:rFonts w:eastAsia="Calibri"/>
              <w:color w:val="222222"/>
              <w:highlight w:val="white"/>
            </w:rPr>
            <w:t>=</w:t>
          </w:r>
          <w:r w:rsidR="00BF3AD3" w:rsidRPr="002E0F11">
            <w:rPr>
              <w:rFonts w:eastAsia="Calibri"/>
              <w:color w:val="222222"/>
              <w:highlight w:val="white"/>
            </w:rPr>
            <w:t>640</w:t>
          </w:r>
          <w:r w:rsidR="00671BD8" w:rsidRPr="002E0F11">
            <w:rPr>
              <w:rFonts w:eastAsia="Calibri"/>
              <w:color w:val="222222"/>
              <w:highlight w:val="white"/>
            </w:rPr>
            <w:t xml:space="preserve"> </w:t>
          </w:r>
          <w:r w:rsidRPr="002E0F11">
            <w:rPr>
              <w:rFonts w:eastAsia="Calibri"/>
              <w:color w:val="222222"/>
              <w:highlight w:val="white"/>
            </w:rPr>
            <w:t>(numero massimo di iterazioni)</w:t>
          </w:r>
        </w:p>
      </w:sdtContent>
    </w:sdt>
    <w:p w14:paraId="1C51D66B" w14:textId="77777777" w:rsidR="00C514CA" w:rsidRPr="002E0F11" w:rsidRDefault="00602EE7" w:rsidP="0094315D">
      <w:pPr>
        <w:numPr>
          <w:ilvl w:val="0"/>
          <w:numId w:val="4"/>
        </w:numPr>
        <w:shd w:val="clear" w:color="auto" w:fill="FFFFFE"/>
        <w:spacing w:line="360" w:lineRule="auto"/>
        <w:jc w:val="both"/>
        <w:rPr>
          <w:rFonts w:eastAsia="Calibri"/>
          <w:highlight w:val="white"/>
        </w:rPr>
      </w:pPr>
      <w:r w:rsidRPr="002E0F11">
        <w:rPr>
          <w:rFonts w:eastAsia="Calibri"/>
          <w:color w:val="222222"/>
          <w:highlight w:val="white"/>
        </w:rPr>
        <w:t xml:space="preserve">    </w:t>
      </w:r>
      <w:proofErr w:type="spellStart"/>
      <w:r w:rsidRPr="002E0F11">
        <w:rPr>
          <w:rFonts w:eastAsia="Calibri"/>
          <w:color w:val="222222"/>
          <w:highlight w:val="white"/>
        </w:rPr>
        <w:t>early_stopping</w:t>
      </w:r>
      <w:proofErr w:type="spellEnd"/>
      <w:r w:rsidRPr="002E0F11">
        <w:rPr>
          <w:rFonts w:eastAsia="Calibri"/>
          <w:color w:val="222222"/>
          <w:highlight w:val="white"/>
        </w:rPr>
        <w:t>=</w:t>
      </w:r>
      <w:r w:rsidRPr="002E0F11">
        <w:rPr>
          <w:rFonts w:eastAsia="Calibri"/>
          <w:color w:val="0000FF"/>
          <w:highlight w:val="white"/>
        </w:rPr>
        <w:t>False</w:t>
      </w:r>
      <w:r w:rsidRPr="002E0F11">
        <w:rPr>
          <w:rFonts w:eastAsia="Calibri"/>
          <w:color w:val="222222"/>
          <w:highlight w:val="white"/>
        </w:rPr>
        <w:tab/>
        <w:t xml:space="preserve">(interruzione precoce della rete per evitare </w:t>
      </w:r>
      <w:r w:rsidR="00A56D16" w:rsidRPr="002E0F11">
        <w:rPr>
          <w:rFonts w:eastAsia="Calibri"/>
          <w:color w:val="222222"/>
          <w:highlight w:val="white"/>
        </w:rPr>
        <w:t xml:space="preserve">       </w:t>
      </w:r>
      <w:r w:rsidR="0094315D">
        <w:rPr>
          <w:rFonts w:eastAsia="Calibri"/>
          <w:color w:val="222222"/>
          <w:highlight w:val="white"/>
        </w:rPr>
        <w:t xml:space="preserve">      </w:t>
      </w:r>
      <w:r w:rsidRPr="002E0F11">
        <w:rPr>
          <w:rFonts w:eastAsia="Calibri"/>
          <w:color w:val="222222"/>
          <w:highlight w:val="white"/>
        </w:rPr>
        <w:t>l’</w:t>
      </w:r>
      <w:proofErr w:type="spellStart"/>
      <w:r w:rsidRPr="002E0F11">
        <w:rPr>
          <w:rFonts w:eastAsia="Calibri"/>
          <w:color w:val="222222"/>
          <w:highlight w:val="white"/>
        </w:rPr>
        <w:t>overfitting</w:t>
      </w:r>
      <w:proofErr w:type="spellEnd"/>
      <w:r w:rsidRPr="002E0F11">
        <w:rPr>
          <w:rFonts w:eastAsia="Calibri"/>
          <w:color w:val="222222"/>
          <w:highlight w:val="white"/>
        </w:rPr>
        <w:t>)</w:t>
      </w:r>
    </w:p>
    <w:p w14:paraId="0A9B8CA2" w14:textId="77777777" w:rsidR="00C514CA" w:rsidRPr="002E0F11" w:rsidRDefault="00602EE7" w:rsidP="00040173">
      <w:pPr>
        <w:jc w:val="both"/>
        <w:rPr>
          <w:rFonts w:eastAsia="Calibri"/>
        </w:rPr>
      </w:pPr>
      <w:r w:rsidRPr="002E0F11">
        <w:rPr>
          <w:rFonts w:eastAsia="Calibri"/>
        </w:rPr>
        <w:t xml:space="preserve"> </w:t>
      </w:r>
    </w:p>
    <w:p w14:paraId="0C6EDA74" w14:textId="77777777" w:rsidR="00A26541" w:rsidRPr="002E0F11" w:rsidRDefault="00602EE7" w:rsidP="0094315D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La rete si suddivide in </w:t>
      </w:r>
      <w:r w:rsidR="00A56D16" w:rsidRPr="002E0F11">
        <w:rPr>
          <w:rFonts w:eastAsia="Calibri"/>
        </w:rPr>
        <w:t>tre</w:t>
      </w:r>
      <w:r w:rsidRPr="002E0F11">
        <w:rPr>
          <w:rFonts w:eastAsia="Calibri"/>
        </w:rPr>
        <w:t xml:space="preserve"> </w:t>
      </w:r>
      <w:proofErr w:type="spellStart"/>
      <w:r w:rsidR="00BF3AD3" w:rsidRPr="002E0F11">
        <w:rPr>
          <w:rFonts w:eastAsia="Calibri"/>
        </w:rPr>
        <w:t>layer</w:t>
      </w:r>
      <w:proofErr w:type="spellEnd"/>
      <w:r w:rsidR="00BF3AD3" w:rsidRPr="002E0F11">
        <w:rPr>
          <w:rFonts w:eastAsia="Calibri"/>
        </w:rPr>
        <w:t>:</w:t>
      </w:r>
    </w:p>
    <w:p w14:paraId="13BF3F14" w14:textId="77777777" w:rsidR="00C514CA" w:rsidRPr="002E0F11" w:rsidRDefault="00602EE7" w:rsidP="0094315D">
      <w:pPr>
        <w:numPr>
          <w:ilvl w:val="0"/>
          <w:numId w:val="6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il </w:t>
      </w:r>
      <w:proofErr w:type="spellStart"/>
      <w:r w:rsidRPr="002E0F11">
        <w:rPr>
          <w:rFonts w:eastAsia="Calibri"/>
        </w:rPr>
        <w:t>layer</w:t>
      </w:r>
      <w:proofErr w:type="spellEnd"/>
      <w:r w:rsidRPr="002E0F11">
        <w:rPr>
          <w:rFonts w:eastAsia="Calibri"/>
        </w:rPr>
        <w:t xml:space="preserve"> di input con il features </w:t>
      </w:r>
      <w:proofErr w:type="spellStart"/>
      <w:r w:rsidR="00A26541" w:rsidRPr="002E0F11">
        <w:rPr>
          <w:rFonts w:eastAsia="Calibri"/>
        </w:rPr>
        <w:t>vector</w:t>
      </w:r>
      <w:proofErr w:type="spellEnd"/>
      <w:r w:rsidR="00A26541" w:rsidRPr="002E0F11">
        <w:rPr>
          <w:rFonts w:eastAsia="Calibri"/>
        </w:rPr>
        <w:t>,</w:t>
      </w:r>
      <w:r w:rsidRPr="002E0F11">
        <w:rPr>
          <w:rFonts w:eastAsia="Calibri"/>
        </w:rPr>
        <w:t xml:space="preserve"> ovvero le componenti spettrali del segnale contenenti le informazioni più rilevanti per la classificazione</w:t>
      </w:r>
    </w:p>
    <w:p w14:paraId="2AE398D1" w14:textId="77777777" w:rsidR="00C514CA" w:rsidRPr="002E0F11" w:rsidRDefault="00602EE7" w:rsidP="0094315D">
      <w:pPr>
        <w:numPr>
          <w:ilvl w:val="0"/>
          <w:numId w:val="6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un </w:t>
      </w:r>
      <w:r w:rsidR="00A26541" w:rsidRPr="002E0F11">
        <w:rPr>
          <w:rFonts w:eastAsia="Calibri"/>
        </w:rPr>
        <w:t>unico</w:t>
      </w:r>
      <w:r w:rsidRPr="002E0F11">
        <w:rPr>
          <w:rFonts w:eastAsia="Calibri"/>
        </w:rPr>
        <w:t xml:space="preserve"> </w:t>
      </w:r>
      <w:proofErr w:type="spellStart"/>
      <w:r w:rsidRPr="002E0F11">
        <w:rPr>
          <w:rFonts w:eastAsia="Calibri"/>
        </w:rPr>
        <w:t>hidden</w:t>
      </w:r>
      <w:proofErr w:type="spellEnd"/>
      <w:r w:rsidRPr="002E0F11">
        <w:rPr>
          <w:rFonts w:eastAsia="Calibri"/>
        </w:rPr>
        <w:t xml:space="preserve"> </w:t>
      </w:r>
      <w:proofErr w:type="spellStart"/>
      <w:r w:rsidRPr="002E0F11">
        <w:rPr>
          <w:rFonts w:eastAsia="Calibri"/>
        </w:rPr>
        <w:t>layer</w:t>
      </w:r>
      <w:proofErr w:type="spellEnd"/>
      <w:r w:rsidRPr="002E0F11">
        <w:rPr>
          <w:rFonts w:eastAsia="Calibri"/>
        </w:rPr>
        <w:t xml:space="preserve"> tra input e output con 42 </w:t>
      </w:r>
      <w:r w:rsidR="00BF3AD3" w:rsidRPr="002E0F11">
        <w:rPr>
          <w:rFonts w:eastAsia="Calibri"/>
        </w:rPr>
        <w:t>neuroni</w:t>
      </w:r>
    </w:p>
    <w:p w14:paraId="786A4664" w14:textId="77777777" w:rsidR="00C514CA" w:rsidRPr="002E0F11" w:rsidRDefault="00602EE7" w:rsidP="0094315D">
      <w:pPr>
        <w:numPr>
          <w:ilvl w:val="0"/>
          <w:numId w:val="6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un output </w:t>
      </w:r>
      <w:proofErr w:type="spellStart"/>
      <w:r w:rsidRPr="002E0F11">
        <w:rPr>
          <w:rFonts w:eastAsia="Calibri"/>
        </w:rPr>
        <w:t>layer</w:t>
      </w:r>
      <w:proofErr w:type="spellEnd"/>
      <w:r w:rsidRPr="002E0F11">
        <w:rPr>
          <w:rFonts w:eastAsia="Calibri"/>
        </w:rPr>
        <w:t xml:space="preserve"> con 2 neuroni </w:t>
      </w:r>
      <w:r w:rsidR="00A26541" w:rsidRPr="002E0F11">
        <w:rPr>
          <w:rFonts w:eastAsia="Calibri"/>
        </w:rPr>
        <w:t>data la classificazione per tre classi</w:t>
      </w:r>
    </w:p>
    <w:p w14:paraId="201B5A93" w14:textId="77777777" w:rsidR="00A26541" w:rsidRPr="002E0F11" w:rsidRDefault="00A26541" w:rsidP="0094315D">
      <w:pPr>
        <w:spacing w:line="360" w:lineRule="auto"/>
        <w:jc w:val="both"/>
        <w:rPr>
          <w:rFonts w:eastAsia="Calibri"/>
        </w:rPr>
      </w:pPr>
    </w:p>
    <w:p w14:paraId="546E70C6" w14:textId="77777777" w:rsidR="00C514CA" w:rsidRPr="002E0F11" w:rsidRDefault="00602EE7" w:rsidP="0094315D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Di seguito viene riportato la struttura interna della rete MLP:</w:t>
      </w:r>
    </w:p>
    <w:p w14:paraId="2BE93EB0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2E16A8DA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36586E8A" w14:textId="77777777" w:rsidR="00C514CA" w:rsidRPr="00933151" w:rsidRDefault="00602EE7" w:rsidP="00040173">
      <w:pPr>
        <w:jc w:val="center"/>
        <w:rPr>
          <w:rFonts w:eastAsia="Calibri"/>
          <w:sz w:val="28"/>
          <w:szCs w:val="28"/>
        </w:rPr>
      </w:pPr>
      <w:r w:rsidRPr="00933151">
        <w:rPr>
          <w:rFonts w:eastAsia="Calibri"/>
          <w:noProof/>
          <w:sz w:val="28"/>
          <w:szCs w:val="28"/>
        </w:rPr>
        <w:drawing>
          <wp:inline distT="114300" distB="114300" distL="114300" distR="114300" wp14:anchorId="112D6C98" wp14:editId="16ABADB5">
            <wp:extent cx="2984602" cy="2542946"/>
            <wp:effectExtent l="0" t="0" r="635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6486" cy="2544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957893" w14:textId="77777777" w:rsidR="001417BE" w:rsidRDefault="001417BE" w:rsidP="00040173">
      <w:pPr>
        <w:jc w:val="both"/>
        <w:rPr>
          <w:rFonts w:eastAsia="Calibri"/>
          <w:sz w:val="28"/>
          <w:szCs w:val="28"/>
        </w:rPr>
      </w:pPr>
    </w:p>
    <w:p w14:paraId="763F9470" w14:textId="77777777" w:rsidR="001417BE" w:rsidRPr="002E0F11" w:rsidRDefault="00F075C3" w:rsidP="0094315D">
      <w:pPr>
        <w:spacing w:line="360" w:lineRule="auto"/>
        <w:jc w:val="both"/>
        <w:rPr>
          <w:rFonts w:eastAsia="Calibri"/>
          <w:i/>
          <w:iCs/>
        </w:rPr>
      </w:pPr>
      <w:r w:rsidRPr="002E0F11">
        <w:rPr>
          <w:rFonts w:eastAsia="Calibri"/>
          <w:i/>
          <w:iCs/>
        </w:rPr>
        <w:t>n (</w:t>
      </w:r>
      <w:r w:rsidR="002F51DA" w:rsidRPr="002E0F11">
        <w:rPr>
          <w:rFonts w:eastAsia="Calibri"/>
          <w:i/>
          <w:iCs/>
        </w:rPr>
        <w:t xml:space="preserve">numero campioni </w:t>
      </w:r>
      <w:r w:rsidR="00C85198" w:rsidRPr="002E0F11">
        <w:rPr>
          <w:rFonts w:eastAsia="Calibri"/>
          <w:i/>
          <w:iCs/>
        </w:rPr>
        <w:t>dopo la</w:t>
      </w:r>
      <w:r w:rsidR="002F51DA" w:rsidRPr="002E0F11">
        <w:rPr>
          <w:rFonts w:eastAsia="Calibri"/>
          <w:i/>
          <w:iCs/>
        </w:rPr>
        <w:t xml:space="preserve"> features </w:t>
      </w:r>
      <w:proofErr w:type="spellStart"/>
      <w:r w:rsidR="002F51DA" w:rsidRPr="002E0F11">
        <w:rPr>
          <w:rFonts w:eastAsia="Calibri"/>
          <w:i/>
          <w:iCs/>
        </w:rPr>
        <w:t>extraction</w:t>
      </w:r>
      <w:proofErr w:type="spellEnd"/>
      <w:r w:rsidRPr="002E0F11">
        <w:rPr>
          <w:rFonts w:eastAsia="Calibri"/>
          <w:i/>
          <w:iCs/>
        </w:rPr>
        <w:t>) = 80</w:t>
      </w:r>
    </w:p>
    <w:p w14:paraId="002E8267" w14:textId="77777777" w:rsidR="001417BE" w:rsidRPr="002E0F11" w:rsidRDefault="001417BE" w:rsidP="0094315D">
      <w:pPr>
        <w:spacing w:line="360" w:lineRule="auto"/>
        <w:jc w:val="both"/>
        <w:rPr>
          <w:rFonts w:eastAsia="Calibri"/>
        </w:rPr>
      </w:pPr>
    </w:p>
    <w:p w14:paraId="134D6AAF" w14:textId="77777777" w:rsidR="00C514CA" w:rsidRPr="002E0F11" w:rsidRDefault="00602EE7" w:rsidP="0094315D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Performance della rete neurale:</w:t>
      </w:r>
    </w:p>
    <w:p w14:paraId="1C027712" w14:textId="77777777" w:rsidR="00C514CA" w:rsidRPr="002E0F11" w:rsidRDefault="00602EE7" w:rsidP="0094315D">
      <w:pPr>
        <w:spacing w:line="360" w:lineRule="auto"/>
        <w:ind w:firstLine="720"/>
        <w:jc w:val="both"/>
        <w:rPr>
          <w:rFonts w:eastAsia="Calibri"/>
          <w:color w:val="212121"/>
          <w:highlight w:val="white"/>
        </w:rPr>
      </w:pPr>
      <w:r w:rsidRPr="002E0F11">
        <w:rPr>
          <w:rFonts w:eastAsia="Calibri"/>
          <w:color w:val="212121"/>
          <w:highlight w:val="white"/>
        </w:rPr>
        <w:t xml:space="preserve">-Training </w:t>
      </w:r>
      <w:proofErr w:type="spellStart"/>
      <w:r w:rsidR="00BF3AD3" w:rsidRPr="002E0F11">
        <w:rPr>
          <w:rFonts w:eastAsia="Calibri"/>
          <w:color w:val="212121"/>
          <w:highlight w:val="white"/>
        </w:rPr>
        <w:t>Accuracy</w:t>
      </w:r>
      <w:proofErr w:type="spellEnd"/>
      <w:r w:rsidR="00BF3AD3" w:rsidRPr="002E0F11">
        <w:rPr>
          <w:rFonts w:eastAsia="Calibri"/>
          <w:color w:val="212121"/>
          <w:highlight w:val="white"/>
        </w:rPr>
        <w:t xml:space="preserve"> 0.9793388429752066</w:t>
      </w:r>
    </w:p>
    <w:p w14:paraId="259EB7ED" w14:textId="77777777" w:rsidR="00C514CA" w:rsidRPr="002E0F11" w:rsidRDefault="00602EE7" w:rsidP="0094315D">
      <w:pPr>
        <w:spacing w:line="360" w:lineRule="auto"/>
        <w:ind w:firstLine="720"/>
        <w:jc w:val="both"/>
        <w:rPr>
          <w:rFonts w:eastAsia="Calibri"/>
          <w:color w:val="212121"/>
          <w:highlight w:val="white"/>
        </w:rPr>
      </w:pPr>
      <w:r w:rsidRPr="002E0F11">
        <w:rPr>
          <w:rFonts w:eastAsia="Calibri"/>
          <w:color w:val="212121"/>
          <w:highlight w:val="white"/>
        </w:rPr>
        <w:t xml:space="preserve">-Test </w:t>
      </w:r>
      <w:proofErr w:type="spellStart"/>
      <w:r w:rsidR="009D569D" w:rsidRPr="002E0F11">
        <w:rPr>
          <w:rFonts w:eastAsia="Calibri"/>
          <w:color w:val="212121"/>
          <w:highlight w:val="white"/>
        </w:rPr>
        <w:t>Accuracy</w:t>
      </w:r>
      <w:proofErr w:type="spellEnd"/>
      <w:r w:rsidR="009D569D" w:rsidRPr="002E0F11">
        <w:rPr>
          <w:rFonts w:eastAsia="Calibri"/>
          <w:color w:val="212121"/>
          <w:highlight w:val="white"/>
        </w:rPr>
        <w:t xml:space="preserve"> 0.9560439560439561</w:t>
      </w:r>
    </w:p>
    <w:p w14:paraId="5502C89A" w14:textId="77777777" w:rsidR="00C514CA" w:rsidRPr="002E0F11" w:rsidRDefault="00602EE7" w:rsidP="0094315D">
      <w:pPr>
        <w:spacing w:line="360" w:lineRule="auto"/>
        <w:ind w:firstLine="720"/>
        <w:jc w:val="both"/>
        <w:rPr>
          <w:rFonts w:eastAsia="Calibri"/>
          <w:color w:val="212121"/>
          <w:highlight w:val="white"/>
        </w:rPr>
      </w:pPr>
      <w:r w:rsidRPr="002E0F11">
        <w:rPr>
          <w:rFonts w:eastAsia="Calibri"/>
          <w:color w:val="212121"/>
          <w:highlight w:val="white"/>
        </w:rPr>
        <w:t>-</w:t>
      </w:r>
      <w:proofErr w:type="spellStart"/>
      <w:r w:rsidRPr="002E0F11">
        <w:rPr>
          <w:rFonts w:eastAsia="Calibri"/>
          <w:color w:val="212121"/>
          <w:highlight w:val="white"/>
        </w:rPr>
        <w:t>Validation</w:t>
      </w:r>
      <w:proofErr w:type="spellEnd"/>
      <w:r w:rsidRPr="002E0F11">
        <w:rPr>
          <w:rFonts w:eastAsia="Calibri"/>
          <w:color w:val="212121"/>
          <w:highlight w:val="white"/>
        </w:rPr>
        <w:t xml:space="preserve"> </w:t>
      </w:r>
      <w:proofErr w:type="spellStart"/>
      <w:r w:rsidR="00BF3AD3" w:rsidRPr="002E0F11">
        <w:rPr>
          <w:rFonts w:eastAsia="Calibri"/>
          <w:color w:val="212121"/>
          <w:highlight w:val="white"/>
        </w:rPr>
        <w:t>Accuracy</w:t>
      </w:r>
      <w:proofErr w:type="spellEnd"/>
      <w:r w:rsidR="00BF3AD3" w:rsidRPr="002E0F11">
        <w:rPr>
          <w:rFonts w:eastAsia="Calibri"/>
          <w:color w:val="212121"/>
          <w:highlight w:val="white"/>
        </w:rPr>
        <w:t xml:space="preserve"> 0.8972602739726028</w:t>
      </w:r>
    </w:p>
    <w:p w14:paraId="66D69D0D" w14:textId="77777777" w:rsidR="00C514CA" w:rsidRPr="002E0F11" w:rsidRDefault="00C514CA" w:rsidP="0094315D">
      <w:pPr>
        <w:spacing w:line="360" w:lineRule="auto"/>
        <w:jc w:val="both"/>
        <w:rPr>
          <w:rFonts w:eastAsia="Calibri"/>
          <w:color w:val="212121"/>
          <w:highlight w:val="white"/>
        </w:rPr>
      </w:pPr>
    </w:p>
    <w:p w14:paraId="5253E525" w14:textId="77777777" w:rsidR="00C514CA" w:rsidRPr="002E0F11" w:rsidRDefault="00602EE7" w:rsidP="0094315D">
      <w:pPr>
        <w:spacing w:line="360" w:lineRule="auto"/>
        <w:jc w:val="both"/>
        <w:rPr>
          <w:rFonts w:eastAsia="Calibri"/>
          <w:color w:val="212121"/>
          <w:highlight w:val="white"/>
        </w:rPr>
      </w:pPr>
      <w:r w:rsidRPr="002E0F11">
        <w:rPr>
          <w:rFonts w:eastAsia="Calibri"/>
          <w:color w:val="212121"/>
          <w:highlight w:val="white"/>
        </w:rPr>
        <w:lastRenderedPageBreak/>
        <w:t xml:space="preserve">Di seguito vengono riportati i grafici di training e </w:t>
      </w:r>
      <w:proofErr w:type="spellStart"/>
      <w:r w:rsidRPr="002E0F11">
        <w:rPr>
          <w:rFonts w:eastAsia="Calibri"/>
          <w:color w:val="212121"/>
          <w:highlight w:val="white"/>
        </w:rPr>
        <w:t>validation</w:t>
      </w:r>
      <w:proofErr w:type="spellEnd"/>
      <w:r w:rsidRPr="002E0F11">
        <w:rPr>
          <w:rFonts w:eastAsia="Calibri"/>
          <w:color w:val="212121"/>
          <w:highlight w:val="white"/>
        </w:rPr>
        <w:t xml:space="preserve"> </w:t>
      </w:r>
      <w:proofErr w:type="spellStart"/>
      <w:r w:rsidRPr="002E0F11">
        <w:rPr>
          <w:rFonts w:eastAsia="Calibri"/>
          <w:color w:val="212121"/>
          <w:highlight w:val="white"/>
        </w:rPr>
        <w:t>accuracy</w:t>
      </w:r>
      <w:proofErr w:type="spellEnd"/>
      <w:r w:rsidRPr="002E0F11">
        <w:rPr>
          <w:rFonts w:eastAsia="Calibri"/>
          <w:color w:val="212121"/>
          <w:highlight w:val="white"/>
        </w:rPr>
        <w:t xml:space="preserve"> in funzione del numero di epoche:</w:t>
      </w:r>
    </w:p>
    <w:p w14:paraId="778AAC15" w14:textId="77777777" w:rsidR="00C514CA" w:rsidRPr="002E0F11" w:rsidRDefault="00C514CA" w:rsidP="00040173">
      <w:pPr>
        <w:jc w:val="both"/>
        <w:rPr>
          <w:rFonts w:eastAsia="Calibri"/>
          <w:color w:val="212121"/>
          <w:highlight w:val="white"/>
        </w:rPr>
      </w:pPr>
    </w:p>
    <w:p w14:paraId="1DF89432" w14:textId="77777777" w:rsidR="00C514CA" w:rsidRPr="00933151" w:rsidRDefault="00BF3AD3" w:rsidP="00040173">
      <w:pPr>
        <w:jc w:val="both"/>
        <w:rPr>
          <w:rFonts w:eastAsia="Calibri"/>
          <w:color w:val="212121"/>
          <w:sz w:val="28"/>
          <w:szCs w:val="28"/>
          <w:highlight w:val="white"/>
        </w:rPr>
      </w:pPr>
      <w:r w:rsidRPr="00933151">
        <w:rPr>
          <w:noProof/>
          <w:sz w:val="28"/>
          <w:szCs w:val="28"/>
        </w:rPr>
        <w:drawing>
          <wp:anchor distT="114300" distB="114300" distL="114300" distR="114300" simplePos="0" relativeHeight="251658240" behindDoc="1" locked="0" layoutInCell="1" hidden="0" allowOverlap="1" wp14:anchorId="5333ABDB" wp14:editId="0054C5C2">
            <wp:simplePos x="0" y="0"/>
            <wp:positionH relativeFrom="column">
              <wp:align>center</wp:align>
            </wp:positionH>
            <wp:positionV relativeFrom="paragraph">
              <wp:posOffset>192405</wp:posOffset>
            </wp:positionV>
            <wp:extent cx="3772800" cy="2649600"/>
            <wp:effectExtent l="0" t="0" r="0" b="0"/>
            <wp:wrapTight wrapText="bothSides">
              <wp:wrapPolygon edited="0">
                <wp:start x="8835" y="155"/>
                <wp:lineTo x="1200" y="1553"/>
                <wp:lineTo x="982" y="2951"/>
                <wp:lineTo x="2181" y="2951"/>
                <wp:lineTo x="2181" y="5436"/>
                <wp:lineTo x="1091" y="5747"/>
                <wp:lineTo x="1091" y="6368"/>
                <wp:lineTo x="2181" y="7921"/>
                <wp:lineTo x="545" y="8232"/>
                <wp:lineTo x="218" y="8698"/>
                <wp:lineTo x="109" y="11649"/>
                <wp:lineTo x="1091" y="12892"/>
                <wp:lineTo x="1091" y="13513"/>
                <wp:lineTo x="2181" y="15377"/>
                <wp:lineTo x="1091" y="16775"/>
                <wp:lineTo x="1091" y="17241"/>
                <wp:lineTo x="2181" y="17862"/>
                <wp:lineTo x="2181" y="19726"/>
                <wp:lineTo x="4254" y="20347"/>
                <wp:lineTo x="9707" y="20347"/>
                <wp:lineTo x="9707" y="20968"/>
                <wp:lineTo x="10035" y="21124"/>
                <wp:lineTo x="11344" y="21434"/>
                <wp:lineTo x="11780" y="21434"/>
                <wp:lineTo x="12980" y="21124"/>
                <wp:lineTo x="19742" y="20347"/>
                <wp:lineTo x="21378" y="19881"/>
                <wp:lineTo x="20942" y="17862"/>
                <wp:lineTo x="21051" y="1553"/>
                <wp:lineTo x="18324" y="777"/>
                <wp:lineTo x="12652" y="155"/>
                <wp:lineTo x="8835" y="155"/>
              </wp:wrapPolygon>
            </wp:wrapTight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2800" cy="26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A11A9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6E6475E1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1F0B31C0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0B8053B7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55185976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222CF6BC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32024F3B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1DA66879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14029BDD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43221FB6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0F276C53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76737282" w14:textId="77777777" w:rsidR="00C514CA" w:rsidRDefault="00C514CA" w:rsidP="00040173">
      <w:pPr>
        <w:jc w:val="both"/>
        <w:rPr>
          <w:rFonts w:eastAsia="Calibri"/>
          <w:sz w:val="28"/>
          <w:szCs w:val="28"/>
        </w:rPr>
      </w:pPr>
    </w:p>
    <w:p w14:paraId="45FCD492" w14:textId="77777777" w:rsidR="000C3CF8" w:rsidRPr="00933151" w:rsidRDefault="000C3CF8" w:rsidP="00040173">
      <w:pPr>
        <w:jc w:val="both"/>
        <w:rPr>
          <w:rFonts w:eastAsia="Calibri"/>
          <w:sz w:val="28"/>
          <w:szCs w:val="28"/>
        </w:rPr>
      </w:pPr>
    </w:p>
    <w:p w14:paraId="0F73BBE2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65FB9495" w14:textId="77777777" w:rsidR="00C514CA" w:rsidRPr="002E0F11" w:rsidRDefault="000C3CF8" w:rsidP="0094315D">
      <w:pPr>
        <w:spacing w:line="360" w:lineRule="auto"/>
        <w:jc w:val="both"/>
        <w:rPr>
          <w:rFonts w:eastAsia="Calibri"/>
          <w:b/>
        </w:rPr>
      </w:pPr>
      <w:r w:rsidRPr="002E0F11">
        <w:rPr>
          <w:rFonts w:eastAsia="Calibri"/>
          <w:bCs/>
        </w:rPr>
        <w:t xml:space="preserve">Di seguito viene mostrata la matrice contenente le </w:t>
      </w:r>
      <w:proofErr w:type="spellStart"/>
      <w:r w:rsidRPr="002E0F11">
        <w:rPr>
          <w:rFonts w:eastAsia="Calibri"/>
          <w:bCs/>
        </w:rPr>
        <w:t>prediction</w:t>
      </w:r>
      <w:proofErr w:type="spellEnd"/>
      <w:r w:rsidRPr="002E0F11">
        <w:rPr>
          <w:rFonts w:eastAsia="Calibri"/>
          <w:bCs/>
        </w:rPr>
        <w:t xml:space="preserve"> sull’intero dataset</w:t>
      </w:r>
      <w:r w:rsidRPr="002E0F11">
        <w:rPr>
          <w:rFonts w:eastAsia="Calibri"/>
          <w:b/>
        </w:rPr>
        <w:t xml:space="preserve"> </w:t>
      </w:r>
      <w:r w:rsidRPr="002E0F11">
        <w:rPr>
          <w:rFonts w:eastAsia="Calibri"/>
          <w:bCs/>
        </w:rPr>
        <w:t>per le seguenti etichette/classi</w:t>
      </w:r>
      <w:r w:rsidRPr="002E0F11">
        <w:rPr>
          <w:rFonts w:eastAsia="Calibri"/>
        </w:rPr>
        <w:t>: 0 terremoti, 1 scoppi in cava, 2 tuoni</w:t>
      </w:r>
    </w:p>
    <w:p w14:paraId="7F7FFCE7" w14:textId="77777777" w:rsidR="00C514CA" w:rsidRPr="00933151" w:rsidRDefault="000C3CF8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  <w:r w:rsidRPr="00933151">
        <w:rPr>
          <w:noProof/>
          <w:sz w:val="28"/>
          <w:szCs w:val="28"/>
        </w:rPr>
        <w:drawing>
          <wp:anchor distT="114300" distB="114300" distL="114300" distR="114300" simplePos="0" relativeHeight="251659264" behindDoc="0" locked="0" layoutInCell="1" hidden="0" allowOverlap="1" wp14:anchorId="4F3344BE" wp14:editId="7CE11FBD">
            <wp:simplePos x="0" y="0"/>
            <wp:positionH relativeFrom="column">
              <wp:posOffset>367665</wp:posOffset>
            </wp:positionH>
            <wp:positionV relativeFrom="paragraph">
              <wp:posOffset>146685</wp:posOffset>
            </wp:positionV>
            <wp:extent cx="4752340" cy="3462020"/>
            <wp:effectExtent l="0" t="0" r="0" b="5080"/>
            <wp:wrapSquare wrapText="bothSides" distT="114300" distB="114300" distL="114300" distR="11430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18"/>
                    <a:srcRect t="2937"/>
                    <a:stretch/>
                  </pic:blipFill>
                  <pic:spPr bwMode="auto">
                    <a:xfrm>
                      <a:off x="0" y="0"/>
                      <a:ext cx="4752340" cy="346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1635E2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14:paraId="2B1E04A2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14:paraId="39A47320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14:paraId="74E155E8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14:paraId="03A9A9D5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14:paraId="1EE5104C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14:paraId="54AEE4C3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14:paraId="548AECAC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14:paraId="70A66889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14:paraId="3B0538BF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14:paraId="525EBD4B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14:paraId="1790D225" w14:textId="77777777"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14:paraId="29DA9E80" w14:textId="77777777" w:rsidR="00C514CA" w:rsidRPr="00933151" w:rsidRDefault="00602EE7" w:rsidP="00040173">
      <w:pPr>
        <w:spacing w:after="160" w:line="259" w:lineRule="auto"/>
        <w:jc w:val="both"/>
        <w:rPr>
          <w:rFonts w:eastAsia="Calibri"/>
          <w:b/>
          <w:sz w:val="28"/>
          <w:szCs w:val="28"/>
        </w:rPr>
      </w:pPr>
      <w:r w:rsidRPr="00933151">
        <w:rPr>
          <w:sz w:val="28"/>
          <w:szCs w:val="28"/>
        </w:rPr>
        <w:br w:type="page"/>
      </w:r>
    </w:p>
    <w:bookmarkStart w:id="11" w:name="_heading=h.wd422qr8xtyr" w:colFirst="0" w:colLast="0" w:displacedByCustomXml="next"/>
    <w:bookmarkEnd w:id="11" w:displacedByCustomXml="next"/>
    <w:bookmarkStart w:id="12" w:name="_Toc27660037" w:displacedByCustomXml="next"/>
    <w:sdt>
      <w:sdtPr>
        <w:rPr>
          <w:rFonts w:ascii="Times New Roman" w:hAnsi="Times New Roman" w:cs="Times New Roman"/>
          <w:sz w:val="36"/>
          <w:szCs w:val="36"/>
        </w:rPr>
        <w:tag w:val="goog_rdk_2"/>
        <w:id w:val="-167023376"/>
      </w:sdtPr>
      <w:sdtEndPr/>
      <w:sdtContent>
        <w:p w14:paraId="42FF4BCC" w14:textId="77777777" w:rsidR="00C514CA" w:rsidRPr="007F12FD" w:rsidRDefault="00602EE7" w:rsidP="007F12FD">
          <w:pPr>
            <w:pStyle w:val="Titolo2"/>
            <w:rPr>
              <w:rFonts w:ascii="Times New Roman" w:hAnsi="Times New Roman" w:cs="Times New Roman"/>
              <w:sz w:val="36"/>
              <w:szCs w:val="36"/>
            </w:rPr>
          </w:pPr>
          <w:r w:rsidRPr="007F12FD">
            <w:rPr>
              <w:rFonts w:ascii="Times New Roman" w:hAnsi="Times New Roman" w:cs="Times New Roman"/>
              <w:sz w:val="36"/>
              <w:szCs w:val="36"/>
            </w:rPr>
            <w:t>Deep learning</w:t>
          </w:r>
        </w:p>
      </w:sdtContent>
    </w:sdt>
    <w:bookmarkEnd w:id="12" w:displacedByCustomXml="prev"/>
    <w:p w14:paraId="570BACE5" w14:textId="77777777"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14:paraId="75F4BA95" w14:textId="77777777" w:rsidR="00C514CA" w:rsidRPr="002E0F11" w:rsidRDefault="00602EE7" w:rsidP="0094315D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Per l’addestramento della rete neurale, 80% del dataset è stato usato per il training set, il restante 20% per il test set. (Dato che la dimensione del dataset contiene un numero esiguo di campioni per ogni classe di appartenenza, calcoliamo la </w:t>
      </w:r>
      <w:proofErr w:type="spellStart"/>
      <w:r w:rsidRPr="002E0F11">
        <w:rPr>
          <w:rFonts w:eastAsia="Calibri"/>
        </w:rPr>
        <w:t>validation</w:t>
      </w:r>
      <w:proofErr w:type="spellEnd"/>
      <w:r w:rsidRPr="002E0F11">
        <w:rPr>
          <w:rFonts w:eastAsia="Calibri"/>
        </w:rPr>
        <w:t xml:space="preserve"> usando solo il test set.)</w:t>
      </w:r>
    </w:p>
    <w:p w14:paraId="48A6EDD3" w14:textId="77777777" w:rsidR="00C514CA" w:rsidRPr="002E0F11" w:rsidRDefault="00602EE7" w:rsidP="0094315D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Descrizione dei parametri di addestramento:</w:t>
      </w:r>
    </w:p>
    <w:p w14:paraId="46FE8FB1" w14:textId="77777777" w:rsidR="00C514CA" w:rsidRPr="002E0F11" w:rsidRDefault="00C514CA" w:rsidP="0094315D">
      <w:pPr>
        <w:shd w:val="clear" w:color="auto" w:fill="FFFFFE"/>
        <w:spacing w:line="360" w:lineRule="auto"/>
        <w:jc w:val="both"/>
        <w:rPr>
          <w:rFonts w:eastAsia="Calibri"/>
        </w:rPr>
      </w:pPr>
    </w:p>
    <w:p w14:paraId="2EDB638D" w14:textId="77777777" w:rsidR="00C514CA" w:rsidRPr="002E0F11" w:rsidRDefault="00602EE7" w:rsidP="0094315D">
      <w:pPr>
        <w:numPr>
          <w:ilvl w:val="0"/>
          <w:numId w:val="5"/>
        </w:numPr>
        <w:shd w:val="clear" w:color="auto" w:fill="FFFFFE"/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batch_size</w:t>
      </w:r>
      <w:proofErr w:type="spellEnd"/>
      <w:r w:rsidRPr="002E0F11">
        <w:rPr>
          <w:rFonts w:eastAsia="Calibri"/>
        </w:rPr>
        <w:t>=</w:t>
      </w:r>
      <w:r w:rsidRPr="002E0F11">
        <w:rPr>
          <w:rFonts w:eastAsia="Calibri"/>
          <w:color w:val="09885A"/>
        </w:rPr>
        <w:t>128</w:t>
      </w:r>
      <w:r w:rsidRPr="002E0F11">
        <w:rPr>
          <w:rFonts w:eastAsia="Calibri"/>
        </w:rPr>
        <w:t xml:space="preserve"> (numero di campioni per iterazione)</w:t>
      </w:r>
    </w:p>
    <w:p w14:paraId="3186E16E" w14:textId="77777777" w:rsidR="00C514CA" w:rsidRPr="002E0F11" w:rsidRDefault="00602EE7" w:rsidP="0094315D">
      <w:pPr>
        <w:numPr>
          <w:ilvl w:val="0"/>
          <w:numId w:val="5"/>
        </w:numPr>
        <w:shd w:val="clear" w:color="auto" w:fill="FFFFFE"/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epochs</w:t>
      </w:r>
      <w:proofErr w:type="spellEnd"/>
      <w:r w:rsidRPr="002E0F11">
        <w:rPr>
          <w:rFonts w:eastAsia="Calibri"/>
        </w:rPr>
        <w:t>=</w:t>
      </w:r>
      <w:r w:rsidRPr="002E0F11">
        <w:rPr>
          <w:rFonts w:eastAsia="Calibri"/>
          <w:color w:val="09885A"/>
        </w:rPr>
        <w:t>200</w:t>
      </w:r>
      <w:r w:rsidRPr="002E0F11">
        <w:rPr>
          <w:rFonts w:eastAsia="Calibri"/>
        </w:rPr>
        <w:t xml:space="preserve"> (numero di epoche)</w:t>
      </w:r>
    </w:p>
    <w:p w14:paraId="1E82FE32" w14:textId="77777777" w:rsidR="00C514CA" w:rsidRPr="002E0F11" w:rsidRDefault="00602EE7" w:rsidP="0094315D">
      <w:pPr>
        <w:numPr>
          <w:ilvl w:val="0"/>
          <w:numId w:val="5"/>
        </w:numPr>
        <w:shd w:val="clear" w:color="auto" w:fill="FFFFFE"/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shuffle=</w:t>
      </w:r>
      <w:r w:rsidRPr="002E0F11">
        <w:rPr>
          <w:rFonts w:eastAsia="Calibri"/>
          <w:color w:val="0000FF"/>
        </w:rPr>
        <w:t>True</w:t>
      </w:r>
      <w:r w:rsidRPr="002E0F11">
        <w:rPr>
          <w:rFonts w:eastAsia="Calibri"/>
        </w:rPr>
        <w:t xml:space="preserve"> </w:t>
      </w:r>
    </w:p>
    <w:p w14:paraId="225E97B6" w14:textId="77777777" w:rsidR="00C514CA" w:rsidRPr="002E0F11" w:rsidRDefault="00602EE7" w:rsidP="0094315D">
      <w:pPr>
        <w:numPr>
          <w:ilvl w:val="0"/>
          <w:numId w:val="5"/>
        </w:numPr>
        <w:shd w:val="clear" w:color="auto" w:fill="FFFFFE"/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callbacks</w:t>
      </w:r>
      <w:proofErr w:type="spellEnd"/>
      <w:r w:rsidRPr="002E0F11">
        <w:rPr>
          <w:rFonts w:eastAsia="Calibri"/>
        </w:rPr>
        <w:t>=[</w:t>
      </w:r>
      <w:proofErr w:type="spellStart"/>
      <w:r w:rsidRPr="002E0F11">
        <w:rPr>
          <w:rFonts w:eastAsia="Calibri"/>
        </w:rPr>
        <w:t>reduce_lr</w:t>
      </w:r>
      <w:proofErr w:type="spellEnd"/>
      <w:r w:rsidRPr="002E0F11">
        <w:rPr>
          <w:rFonts w:eastAsia="Calibri"/>
        </w:rPr>
        <w:t xml:space="preserve">]  </w:t>
      </w:r>
    </w:p>
    <w:p w14:paraId="21EEE8E7" w14:textId="77777777" w:rsidR="00C514CA" w:rsidRPr="002E0F11" w:rsidRDefault="00602EE7" w:rsidP="0094315D">
      <w:pPr>
        <w:numPr>
          <w:ilvl w:val="1"/>
          <w:numId w:val="5"/>
        </w:numPr>
        <w:shd w:val="clear" w:color="auto" w:fill="FFFFFE"/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monitor=</w:t>
      </w:r>
      <w:r w:rsidRPr="002E0F11">
        <w:rPr>
          <w:rFonts w:eastAsia="Calibri"/>
          <w:color w:val="A31515"/>
        </w:rPr>
        <w:t>'</w:t>
      </w:r>
      <w:proofErr w:type="spellStart"/>
      <w:r w:rsidRPr="002E0F11">
        <w:rPr>
          <w:rFonts w:eastAsia="Calibri"/>
          <w:color w:val="A31515"/>
        </w:rPr>
        <w:t>val_acc</w:t>
      </w:r>
      <w:proofErr w:type="spellEnd"/>
      <w:r w:rsidRPr="002E0F11">
        <w:rPr>
          <w:rFonts w:eastAsia="Calibri"/>
          <w:color w:val="A31515"/>
        </w:rPr>
        <w:t xml:space="preserve">' </w:t>
      </w:r>
      <w:r w:rsidRPr="002E0F11">
        <w:rPr>
          <w:rFonts w:eastAsia="Calibri"/>
          <w:color w:val="A31515"/>
        </w:rPr>
        <w:tab/>
      </w:r>
      <w:r w:rsidRPr="002E0F11">
        <w:rPr>
          <w:rFonts w:eastAsia="Calibri"/>
        </w:rPr>
        <w:t>(quantità da monitorare)</w:t>
      </w:r>
    </w:p>
    <w:p w14:paraId="656999D7" w14:textId="77777777" w:rsidR="00C514CA" w:rsidRPr="002E0F11" w:rsidRDefault="00602EE7" w:rsidP="0094315D">
      <w:pPr>
        <w:numPr>
          <w:ilvl w:val="1"/>
          <w:numId w:val="5"/>
        </w:numPr>
        <w:shd w:val="clear" w:color="auto" w:fill="FFFFFE"/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factor</w:t>
      </w:r>
      <w:proofErr w:type="spellEnd"/>
      <w:r w:rsidRPr="002E0F11">
        <w:rPr>
          <w:rFonts w:eastAsia="Calibri"/>
        </w:rPr>
        <w:t>=</w:t>
      </w:r>
      <w:r w:rsidRPr="002E0F11">
        <w:rPr>
          <w:rFonts w:eastAsia="Calibri"/>
          <w:color w:val="09885A"/>
        </w:rPr>
        <w:t>0.5</w:t>
      </w:r>
      <w:r w:rsidR="0067496D" w:rsidRPr="002E0F11">
        <w:rPr>
          <w:rFonts w:eastAsia="Calibri"/>
          <w:color w:val="09885A"/>
        </w:rPr>
        <w:t xml:space="preserve"> </w:t>
      </w:r>
      <w:r w:rsidRPr="002E0F11">
        <w:rPr>
          <w:rFonts w:eastAsia="Calibri"/>
        </w:rPr>
        <w:t>(fattore di riduzione)</w:t>
      </w:r>
    </w:p>
    <w:p w14:paraId="1F3FC897" w14:textId="77777777" w:rsidR="00C514CA" w:rsidRPr="002E0F11" w:rsidRDefault="00602EE7" w:rsidP="0094315D">
      <w:pPr>
        <w:numPr>
          <w:ilvl w:val="1"/>
          <w:numId w:val="5"/>
        </w:numPr>
        <w:shd w:val="clear" w:color="auto" w:fill="FFFFFE"/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patience</w:t>
      </w:r>
      <w:proofErr w:type="spellEnd"/>
      <w:r w:rsidRPr="002E0F11">
        <w:rPr>
          <w:rFonts w:eastAsia="Calibri"/>
        </w:rPr>
        <w:t>=</w:t>
      </w:r>
      <w:r w:rsidRPr="002E0F11">
        <w:rPr>
          <w:rFonts w:eastAsia="Calibri"/>
          <w:color w:val="09885A"/>
        </w:rPr>
        <w:t>10</w:t>
      </w:r>
      <w:r w:rsidRPr="002E0F11">
        <w:rPr>
          <w:rFonts w:eastAsia="Calibri"/>
          <w:color w:val="09885A"/>
        </w:rPr>
        <w:tab/>
      </w:r>
      <w:r w:rsidRPr="002E0F11">
        <w:rPr>
          <w:rFonts w:eastAsia="Calibri"/>
        </w:rPr>
        <w:t xml:space="preserve">(numero massimo di epoche per la quale la </w:t>
      </w:r>
      <w:r w:rsidR="00BF3AD3" w:rsidRPr="002E0F11">
        <w:rPr>
          <w:rFonts w:eastAsia="Calibri"/>
        </w:rPr>
        <w:t>quantità monitorata</w:t>
      </w:r>
      <w:r w:rsidRPr="002E0F11">
        <w:rPr>
          <w:rFonts w:eastAsia="Calibri"/>
        </w:rPr>
        <w:t xml:space="preserve"> non cambia per la riduzione del learning rate)</w:t>
      </w:r>
    </w:p>
    <w:p w14:paraId="6CFF0984" w14:textId="77777777" w:rsidR="00C514CA" w:rsidRDefault="00602EE7" w:rsidP="0094315D">
      <w:pPr>
        <w:numPr>
          <w:ilvl w:val="1"/>
          <w:numId w:val="5"/>
        </w:numPr>
        <w:shd w:val="clear" w:color="auto" w:fill="FFFFFE"/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min_lr</w:t>
      </w:r>
      <w:proofErr w:type="spellEnd"/>
      <w:r w:rsidRPr="002E0F11">
        <w:rPr>
          <w:rFonts w:eastAsia="Calibri"/>
        </w:rPr>
        <w:t>=</w:t>
      </w:r>
      <w:r w:rsidRPr="002E0F11">
        <w:rPr>
          <w:rFonts w:eastAsia="Calibri"/>
          <w:color w:val="09885A"/>
        </w:rPr>
        <w:t>0.0001</w:t>
      </w:r>
      <w:r w:rsidR="0067496D" w:rsidRPr="002E0F11">
        <w:rPr>
          <w:rFonts w:eastAsia="Calibri"/>
          <w:color w:val="09885A"/>
        </w:rPr>
        <w:t xml:space="preserve"> </w:t>
      </w:r>
      <w:r w:rsidRPr="002E0F11">
        <w:rPr>
          <w:rFonts w:eastAsia="Calibri"/>
        </w:rPr>
        <w:t>(valore minimale del learning rate)</w:t>
      </w:r>
    </w:p>
    <w:p w14:paraId="0F1D03CB" w14:textId="77777777" w:rsidR="00C514CA" w:rsidRPr="00933151" w:rsidRDefault="00C514CA" w:rsidP="00040173">
      <w:pPr>
        <w:shd w:val="clear" w:color="auto" w:fill="FFFFFE"/>
        <w:spacing w:line="325" w:lineRule="auto"/>
        <w:jc w:val="both"/>
        <w:rPr>
          <w:rFonts w:eastAsia="Calibri"/>
          <w:sz w:val="28"/>
          <w:szCs w:val="28"/>
        </w:rPr>
      </w:pPr>
    </w:p>
    <w:p w14:paraId="67273984" w14:textId="77777777" w:rsidR="00C514CA" w:rsidRPr="00933151" w:rsidRDefault="00602EE7" w:rsidP="0067496D">
      <w:pPr>
        <w:jc w:val="center"/>
        <w:rPr>
          <w:rFonts w:eastAsia="Calibri"/>
          <w:sz w:val="28"/>
          <w:szCs w:val="28"/>
        </w:rPr>
      </w:pPr>
      <w:r w:rsidRPr="00933151">
        <w:rPr>
          <w:rFonts w:eastAsia="Calibri"/>
          <w:noProof/>
          <w:sz w:val="28"/>
          <w:szCs w:val="28"/>
        </w:rPr>
        <w:drawing>
          <wp:inline distT="114300" distB="114300" distL="114300" distR="114300" wp14:anchorId="638B8168" wp14:editId="79F05469">
            <wp:extent cx="5176299" cy="3649648"/>
            <wp:effectExtent l="0" t="0" r="5715" b="8255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1776" cy="3766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D674B0" w14:textId="77777777" w:rsidR="00C514CA" w:rsidRPr="002E0F11" w:rsidRDefault="00602EE7" w:rsidP="00524253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lastRenderedPageBreak/>
        <w:t>Descrizione livelli:</w:t>
      </w:r>
    </w:p>
    <w:p w14:paraId="4C4767D1" w14:textId="77777777" w:rsidR="00C514CA" w:rsidRPr="002E0F11" w:rsidRDefault="00602EE7" w:rsidP="00524253">
      <w:pPr>
        <w:numPr>
          <w:ilvl w:val="0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Livello 1: </w:t>
      </w:r>
    </w:p>
    <w:p w14:paraId="6A669BA2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Conv1D </w:t>
      </w:r>
      <w:r w:rsidRPr="002E0F11">
        <w:rPr>
          <w:rFonts w:eastAsia="Calibri"/>
        </w:rPr>
        <w:tab/>
      </w:r>
      <w:r w:rsidRPr="002E0F11">
        <w:rPr>
          <w:rFonts w:eastAsia="Calibri"/>
        </w:rPr>
        <w:tab/>
        <w:t>(</w:t>
      </w:r>
      <w:proofErr w:type="spellStart"/>
      <w:r w:rsidRPr="002E0F11">
        <w:rPr>
          <w:rFonts w:eastAsia="Calibri"/>
        </w:rPr>
        <w:t>num_parametri</w:t>
      </w:r>
      <w:proofErr w:type="spellEnd"/>
      <w:r w:rsidRPr="002E0F11">
        <w:rPr>
          <w:rFonts w:eastAsia="Calibri"/>
        </w:rPr>
        <w:t xml:space="preserve">: </w:t>
      </w:r>
      <w:r w:rsidRPr="002E0F11">
        <w:rPr>
          <w:rFonts w:eastAsia="Calibri"/>
          <w:b/>
        </w:rPr>
        <w:t>10,368</w:t>
      </w:r>
      <w:r w:rsidRPr="002E0F11">
        <w:rPr>
          <w:rFonts w:eastAsia="Calibri"/>
        </w:rPr>
        <w:t xml:space="preserve">) </w:t>
      </w:r>
    </w:p>
    <w:p w14:paraId="7D6D8677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BatchNorm</w:t>
      </w:r>
      <w:proofErr w:type="spellEnd"/>
      <w:r w:rsidRPr="002E0F11">
        <w:rPr>
          <w:rFonts w:eastAsia="Calibri"/>
        </w:rPr>
        <w:tab/>
      </w:r>
      <w:r w:rsidRPr="002E0F11">
        <w:rPr>
          <w:rFonts w:eastAsia="Calibri"/>
        </w:rPr>
        <w:tab/>
        <w:t>(</w:t>
      </w:r>
      <w:proofErr w:type="spellStart"/>
      <w:r w:rsidRPr="002E0F11">
        <w:rPr>
          <w:rFonts w:eastAsia="Calibri"/>
        </w:rPr>
        <w:t>num_parametri</w:t>
      </w:r>
      <w:proofErr w:type="spellEnd"/>
      <w:r w:rsidRPr="002E0F11">
        <w:rPr>
          <w:rFonts w:eastAsia="Calibri"/>
        </w:rPr>
        <w:t xml:space="preserve">: </w:t>
      </w:r>
      <w:r w:rsidRPr="002E0F11">
        <w:rPr>
          <w:rFonts w:eastAsia="Calibri"/>
          <w:b/>
        </w:rPr>
        <w:t>512</w:t>
      </w:r>
      <w:r w:rsidRPr="002E0F11">
        <w:rPr>
          <w:rFonts w:eastAsia="Calibri"/>
        </w:rPr>
        <w:t xml:space="preserve">) </w:t>
      </w:r>
    </w:p>
    <w:p w14:paraId="6DCC83A8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Activation</w:t>
      </w:r>
      <w:proofErr w:type="spellEnd"/>
      <w:r w:rsidRPr="002E0F11">
        <w:rPr>
          <w:rFonts w:eastAsia="Calibri"/>
        </w:rPr>
        <w:t xml:space="preserve"> (‘</w:t>
      </w:r>
      <w:proofErr w:type="spellStart"/>
      <w:r w:rsidRPr="002E0F11">
        <w:rPr>
          <w:rFonts w:eastAsia="Calibri"/>
        </w:rPr>
        <w:t>ReLu</w:t>
      </w:r>
      <w:proofErr w:type="spellEnd"/>
      <w:r w:rsidRPr="002E0F11">
        <w:rPr>
          <w:rFonts w:eastAsia="Calibri"/>
        </w:rPr>
        <w:t xml:space="preserve">’) </w:t>
      </w:r>
    </w:p>
    <w:p w14:paraId="59E3AAC2" w14:textId="77777777" w:rsidR="00C514CA" w:rsidRPr="002E0F11" w:rsidRDefault="00602EE7" w:rsidP="00524253">
      <w:pPr>
        <w:numPr>
          <w:ilvl w:val="0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Livello 2: </w:t>
      </w:r>
    </w:p>
    <w:p w14:paraId="0E1AAF85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MaxPooling1D </w:t>
      </w:r>
    </w:p>
    <w:p w14:paraId="30CC2908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Conv1</w:t>
      </w:r>
      <w:r w:rsidR="00BF3AD3" w:rsidRPr="002E0F11">
        <w:rPr>
          <w:rFonts w:eastAsia="Calibri"/>
        </w:rPr>
        <w:t xml:space="preserve">D </w:t>
      </w:r>
      <w:r w:rsidR="00BF3AD3" w:rsidRPr="002E0F11">
        <w:rPr>
          <w:rFonts w:eastAsia="Calibri"/>
        </w:rPr>
        <w:tab/>
      </w:r>
      <w:r w:rsidRPr="002E0F11">
        <w:rPr>
          <w:rFonts w:eastAsia="Calibri"/>
        </w:rPr>
        <w:tab/>
        <w:t>(</w:t>
      </w:r>
      <w:proofErr w:type="spellStart"/>
      <w:r w:rsidRPr="002E0F11">
        <w:rPr>
          <w:rFonts w:eastAsia="Calibri"/>
        </w:rPr>
        <w:t>num_parametri</w:t>
      </w:r>
      <w:proofErr w:type="spellEnd"/>
      <w:r w:rsidRPr="002E0F11">
        <w:rPr>
          <w:rFonts w:eastAsia="Calibri"/>
        </w:rPr>
        <w:t xml:space="preserve">: </w:t>
      </w:r>
      <w:r w:rsidRPr="002E0F11">
        <w:rPr>
          <w:rFonts w:eastAsia="Calibri"/>
          <w:b/>
        </w:rPr>
        <w:t>49,280</w:t>
      </w:r>
      <w:r w:rsidRPr="002E0F11">
        <w:rPr>
          <w:rFonts w:eastAsia="Calibri"/>
        </w:rPr>
        <w:t xml:space="preserve">) </w:t>
      </w:r>
    </w:p>
    <w:p w14:paraId="234ED5B9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BatchNorm</w:t>
      </w:r>
      <w:proofErr w:type="spellEnd"/>
      <w:r w:rsidRPr="002E0F11">
        <w:rPr>
          <w:rFonts w:eastAsia="Calibri"/>
        </w:rPr>
        <w:t xml:space="preserve"> </w:t>
      </w:r>
      <w:r w:rsidRPr="002E0F11">
        <w:rPr>
          <w:rFonts w:eastAsia="Calibri"/>
        </w:rPr>
        <w:tab/>
      </w:r>
      <w:r w:rsidRPr="002E0F11">
        <w:rPr>
          <w:rFonts w:eastAsia="Calibri"/>
        </w:rPr>
        <w:tab/>
        <w:t>(</w:t>
      </w:r>
      <w:proofErr w:type="spellStart"/>
      <w:r w:rsidRPr="002E0F11">
        <w:rPr>
          <w:rFonts w:eastAsia="Calibri"/>
        </w:rPr>
        <w:t>num_parametri</w:t>
      </w:r>
      <w:proofErr w:type="spellEnd"/>
      <w:r w:rsidRPr="002E0F11">
        <w:rPr>
          <w:rFonts w:eastAsia="Calibri"/>
        </w:rPr>
        <w:t xml:space="preserve">: </w:t>
      </w:r>
      <w:r w:rsidRPr="002E0F11">
        <w:rPr>
          <w:rFonts w:eastAsia="Calibri"/>
          <w:b/>
        </w:rPr>
        <w:t>512</w:t>
      </w:r>
      <w:r w:rsidRPr="002E0F11">
        <w:rPr>
          <w:rFonts w:eastAsia="Calibri"/>
        </w:rPr>
        <w:t>)</w:t>
      </w:r>
    </w:p>
    <w:p w14:paraId="2269EE6E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Activation</w:t>
      </w:r>
      <w:proofErr w:type="spellEnd"/>
      <w:r w:rsidRPr="002E0F11">
        <w:rPr>
          <w:rFonts w:eastAsia="Calibri"/>
        </w:rPr>
        <w:t xml:space="preserve"> (‘</w:t>
      </w:r>
      <w:proofErr w:type="spellStart"/>
      <w:r w:rsidRPr="002E0F11">
        <w:rPr>
          <w:rFonts w:eastAsia="Calibri"/>
        </w:rPr>
        <w:t>ReLu</w:t>
      </w:r>
      <w:proofErr w:type="spellEnd"/>
      <w:r w:rsidRPr="002E0F11">
        <w:rPr>
          <w:rFonts w:eastAsia="Calibri"/>
        </w:rPr>
        <w:t>’)</w:t>
      </w:r>
    </w:p>
    <w:p w14:paraId="54ECABBB" w14:textId="77777777" w:rsidR="00C514CA" w:rsidRPr="002E0F11" w:rsidRDefault="00602EE7" w:rsidP="00524253">
      <w:pPr>
        <w:numPr>
          <w:ilvl w:val="0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Livello 3: </w:t>
      </w:r>
    </w:p>
    <w:p w14:paraId="16850080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MaxPooling1D </w:t>
      </w:r>
    </w:p>
    <w:p w14:paraId="0770E0A1" w14:textId="77777777" w:rsidR="00C514CA" w:rsidRPr="002E0F11" w:rsidRDefault="00602EE7" w:rsidP="00524253">
      <w:pPr>
        <w:numPr>
          <w:ilvl w:val="0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Livello 4: </w:t>
      </w:r>
    </w:p>
    <w:p w14:paraId="106647D3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Conv1D </w:t>
      </w:r>
      <w:r w:rsidRPr="002E0F11">
        <w:rPr>
          <w:rFonts w:eastAsia="Calibri"/>
        </w:rPr>
        <w:tab/>
      </w:r>
      <w:r w:rsidRPr="002E0F11">
        <w:rPr>
          <w:rFonts w:eastAsia="Calibri"/>
        </w:rPr>
        <w:tab/>
        <w:t>(</w:t>
      </w:r>
      <w:proofErr w:type="spellStart"/>
      <w:r w:rsidRPr="002E0F11">
        <w:rPr>
          <w:rFonts w:eastAsia="Calibri"/>
        </w:rPr>
        <w:t>num_parametri</w:t>
      </w:r>
      <w:proofErr w:type="spellEnd"/>
      <w:r w:rsidRPr="002E0F11">
        <w:rPr>
          <w:rFonts w:eastAsia="Calibri"/>
        </w:rPr>
        <w:t xml:space="preserve">: </w:t>
      </w:r>
      <w:r w:rsidRPr="002E0F11">
        <w:rPr>
          <w:rFonts w:eastAsia="Calibri"/>
          <w:b/>
        </w:rPr>
        <w:t>98,560</w:t>
      </w:r>
      <w:r w:rsidRPr="002E0F11">
        <w:rPr>
          <w:rFonts w:eastAsia="Calibri"/>
        </w:rPr>
        <w:t xml:space="preserve">) </w:t>
      </w:r>
    </w:p>
    <w:p w14:paraId="3EDE1A22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BatchNorm</w:t>
      </w:r>
      <w:proofErr w:type="spellEnd"/>
      <w:r w:rsidRPr="002E0F11">
        <w:rPr>
          <w:rFonts w:eastAsia="Calibri"/>
        </w:rPr>
        <w:t xml:space="preserve"> </w:t>
      </w:r>
      <w:r w:rsidRPr="002E0F11">
        <w:rPr>
          <w:rFonts w:eastAsia="Calibri"/>
        </w:rPr>
        <w:tab/>
      </w:r>
      <w:r w:rsidRPr="002E0F11">
        <w:rPr>
          <w:rFonts w:eastAsia="Calibri"/>
        </w:rPr>
        <w:tab/>
        <w:t>(</w:t>
      </w:r>
      <w:proofErr w:type="spellStart"/>
      <w:r w:rsidRPr="002E0F11">
        <w:rPr>
          <w:rFonts w:eastAsia="Calibri"/>
        </w:rPr>
        <w:t>num_parametri</w:t>
      </w:r>
      <w:proofErr w:type="spellEnd"/>
      <w:r w:rsidRPr="002E0F11">
        <w:rPr>
          <w:rFonts w:eastAsia="Calibri"/>
        </w:rPr>
        <w:t xml:space="preserve">: </w:t>
      </w:r>
      <w:r w:rsidRPr="002E0F11">
        <w:rPr>
          <w:rFonts w:eastAsia="Calibri"/>
          <w:b/>
        </w:rPr>
        <w:t>1,024</w:t>
      </w:r>
      <w:r w:rsidRPr="002E0F11">
        <w:rPr>
          <w:rFonts w:eastAsia="Calibri"/>
        </w:rPr>
        <w:t>)</w:t>
      </w:r>
    </w:p>
    <w:p w14:paraId="699D51D5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Activation</w:t>
      </w:r>
      <w:proofErr w:type="spellEnd"/>
      <w:r w:rsidRPr="002E0F11">
        <w:rPr>
          <w:rFonts w:eastAsia="Calibri"/>
        </w:rPr>
        <w:t xml:space="preserve"> (‘</w:t>
      </w:r>
      <w:proofErr w:type="spellStart"/>
      <w:r w:rsidRPr="002E0F11">
        <w:rPr>
          <w:rFonts w:eastAsia="Calibri"/>
        </w:rPr>
        <w:t>ReLu</w:t>
      </w:r>
      <w:proofErr w:type="spellEnd"/>
      <w:r w:rsidRPr="002E0F11">
        <w:rPr>
          <w:rFonts w:eastAsia="Calibri"/>
        </w:rPr>
        <w:t>’)</w:t>
      </w:r>
    </w:p>
    <w:p w14:paraId="53593D28" w14:textId="77777777" w:rsidR="00C514CA" w:rsidRPr="002E0F11" w:rsidRDefault="00602EE7" w:rsidP="00524253">
      <w:pPr>
        <w:numPr>
          <w:ilvl w:val="0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Livello 5: </w:t>
      </w:r>
    </w:p>
    <w:p w14:paraId="218C0D23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MaxPooling1D </w:t>
      </w:r>
    </w:p>
    <w:p w14:paraId="14E0B6E2" w14:textId="77777777" w:rsidR="00C514CA" w:rsidRPr="002E0F11" w:rsidRDefault="00602EE7" w:rsidP="00524253">
      <w:pPr>
        <w:numPr>
          <w:ilvl w:val="0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Livello 6: </w:t>
      </w:r>
    </w:p>
    <w:p w14:paraId="0BD4B44D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Conv1D </w:t>
      </w:r>
      <w:r w:rsidRPr="002E0F11">
        <w:rPr>
          <w:rFonts w:eastAsia="Calibri"/>
        </w:rPr>
        <w:tab/>
      </w:r>
      <w:r w:rsidRPr="002E0F11">
        <w:rPr>
          <w:rFonts w:eastAsia="Calibri"/>
        </w:rPr>
        <w:tab/>
        <w:t>(</w:t>
      </w:r>
      <w:proofErr w:type="spellStart"/>
      <w:r w:rsidRPr="002E0F11">
        <w:rPr>
          <w:rFonts w:eastAsia="Calibri"/>
        </w:rPr>
        <w:t>num_parametri</w:t>
      </w:r>
      <w:proofErr w:type="spellEnd"/>
      <w:r w:rsidRPr="002E0F11">
        <w:rPr>
          <w:rFonts w:eastAsia="Calibri"/>
        </w:rPr>
        <w:t xml:space="preserve">: </w:t>
      </w:r>
      <w:r w:rsidRPr="002E0F11">
        <w:rPr>
          <w:rFonts w:eastAsia="Calibri"/>
          <w:b/>
        </w:rPr>
        <w:t>393,728</w:t>
      </w:r>
      <w:r w:rsidRPr="002E0F11">
        <w:rPr>
          <w:rFonts w:eastAsia="Calibri"/>
        </w:rPr>
        <w:t xml:space="preserve">) </w:t>
      </w:r>
    </w:p>
    <w:p w14:paraId="7A15AA49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BatchNorm</w:t>
      </w:r>
      <w:proofErr w:type="spellEnd"/>
      <w:r w:rsidRPr="002E0F11">
        <w:rPr>
          <w:rFonts w:eastAsia="Calibri"/>
        </w:rPr>
        <w:t xml:space="preserve"> </w:t>
      </w:r>
      <w:r w:rsidRPr="002E0F11">
        <w:rPr>
          <w:rFonts w:eastAsia="Calibri"/>
        </w:rPr>
        <w:tab/>
      </w:r>
      <w:r w:rsidRPr="002E0F11">
        <w:rPr>
          <w:rFonts w:eastAsia="Calibri"/>
        </w:rPr>
        <w:tab/>
        <w:t>(</w:t>
      </w:r>
      <w:proofErr w:type="spellStart"/>
      <w:r w:rsidRPr="002E0F11">
        <w:rPr>
          <w:rFonts w:eastAsia="Calibri"/>
        </w:rPr>
        <w:t>num_parametri</w:t>
      </w:r>
      <w:proofErr w:type="spellEnd"/>
      <w:r w:rsidRPr="002E0F11">
        <w:rPr>
          <w:rFonts w:eastAsia="Calibri"/>
        </w:rPr>
        <w:t xml:space="preserve">: </w:t>
      </w:r>
      <w:r w:rsidRPr="002E0F11">
        <w:rPr>
          <w:rFonts w:eastAsia="Calibri"/>
          <w:b/>
        </w:rPr>
        <w:t>2,048</w:t>
      </w:r>
      <w:r w:rsidRPr="002E0F11">
        <w:rPr>
          <w:rFonts w:eastAsia="Calibri"/>
        </w:rPr>
        <w:t>)</w:t>
      </w:r>
    </w:p>
    <w:p w14:paraId="2C32BB31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Activation</w:t>
      </w:r>
      <w:proofErr w:type="spellEnd"/>
      <w:r w:rsidRPr="002E0F11">
        <w:rPr>
          <w:rFonts w:eastAsia="Calibri"/>
        </w:rPr>
        <w:t xml:space="preserve"> (‘</w:t>
      </w:r>
      <w:proofErr w:type="spellStart"/>
      <w:r w:rsidRPr="002E0F11">
        <w:rPr>
          <w:rFonts w:eastAsia="Calibri"/>
        </w:rPr>
        <w:t>ReLu</w:t>
      </w:r>
      <w:proofErr w:type="spellEnd"/>
      <w:r w:rsidRPr="002E0F11">
        <w:rPr>
          <w:rFonts w:eastAsia="Calibri"/>
        </w:rPr>
        <w:t>’)</w:t>
      </w:r>
    </w:p>
    <w:p w14:paraId="31440644" w14:textId="77777777" w:rsidR="00C514CA" w:rsidRPr="002E0F11" w:rsidRDefault="00602EE7" w:rsidP="00524253">
      <w:pPr>
        <w:numPr>
          <w:ilvl w:val="0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Livello 7: </w:t>
      </w:r>
    </w:p>
    <w:p w14:paraId="19B132C6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MaxPooling1D </w:t>
      </w:r>
    </w:p>
    <w:p w14:paraId="3DF5A820" w14:textId="77777777" w:rsidR="00C514CA" w:rsidRPr="002E0F11" w:rsidRDefault="00602EE7" w:rsidP="00524253">
      <w:pPr>
        <w:numPr>
          <w:ilvl w:val="0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Livello 8: </w:t>
      </w:r>
    </w:p>
    <w:p w14:paraId="143FB76F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Lambda (‘</w:t>
      </w:r>
      <w:proofErr w:type="spellStart"/>
      <w:r w:rsidRPr="002E0F11">
        <w:rPr>
          <w:rFonts w:eastAsia="Calibri"/>
        </w:rPr>
        <w:t>Mean</w:t>
      </w:r>
      <w:proofErr w:type="spellEnd"/>
      <w:r w:rsidRPr="002E0F11">
        <w:rPr>
          <w:rFonts w:eastAsia="Calibri"/>
        </w:rPr>
        <w:t>’)</w:t>
      </w:r>
    </w:p>
    <w:p w14:paraId="6B6CCEB3" w14:textId="77777777" w:rsidR="00C514CA" w:rsidRPr="002E0F11" w:rsidRDefault="00602EE7" w:rsidP="00524253">
      <w:pPr>
        <w:numPr>
          <w:ilvl w:val="0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Livello 9: </w:t>
      </w:r>
    </w:p>
    <w:p w14:paraId="48429DC4" w14:textId="77777777"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Dense(‘</w:t>
      </w:r>
      <w:proofErr w:type="spellStart"/>
      <w:r w:rsidRPr="002E0F11">
        <w:rPr>
          <w:rFonts w:eastAsia="Calibri"/>
        </w:rPr>
        <w:t>SoftMax</w:t>
      </w:r>
      <w:proofErr w:type="spellEnd"/>
      <w:r w:rsidRPr="002E0F11">
        <w:rPr>
          <w:rFonts w:eastAsia="Calibri"/>
        </w:rPr>
        <w:t xml:space="preserve">’) </w:t>
      </w:r>
      <w:r w:rsidRPr="002E0F11">
        <w:rPr>
          <w:rFonts w:eastAsia="Calibri"/>
        </w:rPr>
        <w:tab/>
        <w:t>(</w:t>
      </w:r>
      <w:proofErr w:type="spellStart"/>
      <w:r w:rsidRPr="002E0F11">
        <w:rPr>
          <w:rFonts w:eastAsia="Calibri"/>
        </w:rPr>
        <w:t>num_parametri</w:t>
      </w:r>
      <w:proofErr w:type="spellEnd"/>
      <w:r w:rsidRPr="002E0F11">
        <w:rPr>
          <w:rFonts w:eastAsia="Calibri"/>
        </w:rPr>
        <w:t xml:space="preserve">: </w:t>
      </w:r>
      <w:r w:rsidRPr="002E0F11">
        <w:rPr>
          <w:rFonts w:eastAsia="Calibri"/>
          <w:b/>
        </w:rPr>
        <w:t>1,528</w:t>
      </w:r>
      <w:r w:rsidRPr="002E0F11">
        <w:rPr>
          <w:rFonts w:eastAsia="Calibri"/>
        </w:rPr>
        <w:t>)</w:t>
      </w:r>
    </w:p>
    <w:p w14:paraId="3EAB420B" w14:textId="77777777" w:rsidR="00C514CA" w:rsidRPr="002E0F11" w:rsidRDefault="00C514CA" w:rsidP="00524253">
      <w:pPr>
        <w:spacing w:line="360" w:lineRule="auto"/>
        <w:ind w:left="720"/>
        <w:jc w:val="both"/>
        <w:rPr>
          <w:rFonts w:eastAsia="Calibri"/>
        </w:rPr>
      </w:pPr>
    </w:p>
    <w:p w14:paraId="4B1171AB" w14:textId="77777777" w:rsidR="00C514CA" w:rsidRPr="002E0F11" w:rsidRDefault="00602EE7" w:rsidP="00524253">
      <w:pPr>
        <w:spacing w:line="360" w:lineRule="auto"/>
        <w:ind w:left="720"/>
        <w:jc w:val="both"/>
        <w:rPr>
          <w:rFonts w:eastAsia="Calibri"/>
          <w:b/>
        </w:rPr>
      </w:pPr>
      <w:r w:rsidRPr="002E0F11">
        <w:rPr>
          <w:rFonts w:eastAsia="Calibri"/>
        </w:rPr>
        <w:t xml:space="preserve">Total parametri: </w:t>
      </w:r>
      <w:r w:rsidRPr="002E0F11">
        <w:rPr>
          <w:rFonts w:eastAsia="Calibri"/>
          <w:b/>
        </w:rPr>
        <w:t>557,571</w:t>
      </w:r>
    </w:p>
    <w:p w14:paraId="77428682" w14:textId="77777777" w:rsidR="00C514CA" w:rsidRPr="002E0F11" w:rsidRDefault="00602EE7" w:rsidP="00524253">
      <w:pPr>
        <w:spacing w:line="360" w:lineRule="auto"/>
        <w:ind w:left="720"/>
        <w:jc w:val="both"/>
        <w:rPr>
          <w:rFonts w:eastAsia="Calibri"/>
          <w:b/>
        </w:rPr>
      </w:pPr>
      <w:r w:rsidRPr="002E0F11">
        <w:rPr>
          <w:rFonts w:eastAsia="Calibri"/>
        </w:rPr>
        <w:t xml:space="preserve">Parametri addestrabili: </w:t>
      </w:r>
      <w:r w:rsidRPr="002E0F11">
        <w:rPr>
          <w:rFonts w:eastAsia="Calibri"/>
          <w:b/>
        </w:rPr>
        <w:t>555,523</w:t>
      </w:r>
    </w:p>
    <w:p w14:paraId="4E2F1DD0" w14:textId="77777777" w:rsidR="00C514CA" w:rsidRPr="002E0F11" w:rsidRDefault="00602EE7" w:rsidP="00524253">
      <w:pPr>
        <w:spacing w:line="360" w:lineRule="auto"/>
        <w:ind w:left="720"/>
        <w:jc w:val="both"/>
        <w:rPr>
          <w:rFonts w:eastAsia="Calibri"/>
          <w:b/>
        </w:rPr>
      </w:pPr>
      <w:r w:rsidRPr="002E0F11">
        <w:rPr>
          <w:rFonts w:eastAsia="Calibri"/>
        </w:rPr>
        <w:t>Parametri non addestrabili:</w:t>
      </w:r>
      <w:r w:rsidRPr="002E0F11">
        <w:rPr>
          <w:rFonts w:eastAsia="Calibri"/>
          <w:b/>
        </w:rPr>
        <w:t xml:space="preserve"> 2,048</w:t>
      </w:r>
    </w:p>
    <w:p w14:paraId="0097A6AF" w14:textId="77777777" w:rsidR="00C514CA" w:rsidRPr="002E0F11" w:rsidRDefault="00602EE7" w:rsidP="00524253">
      <w:pPr>
        <w:spacing w:before="240" w:after="240" w:line="360" w:lineRule="auto"/>
        <w:jc w:val="both"/>
        <w:rPr>
          <w:rFonts w:eastAsia="Calibri"/>
        </w:rPr>
      </w:pPr>
      <w:r w:rsidRPr="002E0F11">
        <w:rPr>
          <w:rFonts w:eastAsia="Calibri"/>
        </w:rPr>
        <w:lastRenderedPageBreak/>
        <w:t>Performance della rete neurale:</w:t>
      </w:r>
    </w:p>
    <w:p w14:paraId="54E22D30" w14:textId="77777777" w:rsidR="00C514CA" w:rsidRPr="002E0F11" w:rsidRDefault="00602EE7" w:rsidP="00524253">
      <w:pPr>
        <w:spacing w:before="240" w:after="240" w:line="360" w:lineRule="auto"/>
        <w:jc w:val="both"/>
        <w:rPr>
          <w:rFonts w:eastAsia="Calibri"/>
          <w:color w:val="212121"/>
          <w:highlight w:val="white"/>
        </w:rPr>
      </w:pPr>
      <w:r w:rsidRPr="002E0F11">
        <w:rPr>
          <w:rFonts w:eastAsia="Calibri"/>
          <w:color w:val="212121"/>
          <w:highlight w:val="white"/>
        </w:rPr>
        <w:t xml:space="preserve">Training </w:t>
      </w:r>
      <w:proofErr w:type="spellStart"/>
      <w:r w:rsidRPr="002E0F11">
        <w:rPr>
          <w:rFonts w:eastAsia="Calibri"/>
          <w:color w:val="212121"/>
          <w:highlight w:val="white"/>
        </w:rPr>
        <w:t>Accuracy</w:t>
      </w:r>
      <w:proofErr w:type="spellEnd"/>
      <w:r w:rsidRPr="002E0F11">
        <w:rPr>
          <w:rFonts w:eastAsia="Calibri"/>
          <w:color w:val="212121"/>
          <w:highlight w:val="white"/>
        </w:rPr>
        <w:t>:  1.0</w:t>
      </w:r>
    </w:p>
    <w:p w14:paraId="03EC6B53" w14:textId="77777777" w:rsidR="00C514CA" w:rsidRDefault="00602EE7" w:rsidP="00524253">
      <w:pPr>
        <w:spacing w:before="240" w:after="240" w:line="360" w:lineRule="auto"/>
        <w:jc w:val="both"/>
        <w:rPr>
          <w:rFonts w:eastAsia="Calibri"/>
          <w:color w:val="212121"/>
          <w:highlight w:val="white"/>
        </w:rPr>
      </w:pPr>
      <w:r w:rsidRPr="002E0F11">
        <w:rPr>
          <w:rFonts w:eastAsia="Calibri"/>
          <w:color w:val="212121"/>
          <w:highlight w:val="white"/>
        </w:rPr>
        <w:t xml:space="preserve">Testing </w:t>
      </w:r>
      <w:proofErr w:type="spellStart"/>
      <w:r w:rsidRPr="002E0F11">
        <w:rPr>
          <w:rFonts w:eastAsia="Calibri"/>
          <w:color w:val="212121"/>
          <w:highlight w:val="white"/>
        </w:rPr>
        <w:t>Accuracy</w:t>
      </w:r>
      <w:proofErr w:type="spellEnd"/>
      <w:r w:rsidRPr="002E0F11">
        <w:rPr>
          <w:rFonts w:eastAsia="Calibri"/>
          <w:color w:val="212121"/>
          <w:highlight w:val="white"/>
        </w:rPr>
        <w:t>:  0.9505494485844622</w:t>
      </w:r>
    </w:p>
    <w:p w14:paraId="1FDE08C6" w14:textId="77777777" w:rsidR="002E0F11" w:rsidRPr="002E0F11" w:rsidRDefault="002E0F11" w:rsidP="00D61C28">
      <w:pPr>
        <w:spacing w:before="240" w:after="240"/>
        <w:jc w:val="both"/>
        <w:rPr>
          <w:rFonts w:eastAsia="Calibri"/>
          <w:color w:val="212121"/>
          <w:highlight w:val="white"/>
        </w:rPr>
      </w:pPr>
    </w:p>
    <w:p w14:paraId="2403618F" w14:textId="77777777" w:rsidR="00C514CA" w:rsidRDefault="00602EE7" w:rsidP="00040173">
      <w:pPr>
        <w:pStyle w:val="Titolo2"/>
        <w:jc w:val="both"/>
        <w:rPr>
          <w:rFonts w:ascii="Times New Roman" w:hAnsi="Times New Roman" w:cs="Times New Roman"/>
          <w:sz w:val="36"/>
          <w:szCs w:val="36"/>
        </w:rPr>
      </w:pPr>
      <w:bookmarkStart w:id="13" w:name="_heading=h.s97dgrgs8rfo" w:colFirst="0" w:colLast="0"/>
      <w:bookmarkStart w:id="14" w:name="_Toc27660038"/>
      <w:bookmarkEnd w:id="13"/>
      <w:r w:rsidRPr="00933151">
        <w:rPr>
          <w:rFonts w:ascii="Times New Roman" w:hAnsi="Times New Roman" w:cs="Times New Roman"/>
          <w:sz w:val="36"/>
          <w:szCs w:val="36"/>
        </w:rPr>
        <w:t>Conclusioni machine learning</w:t>
      </w:r>
      <w:bookmarkEnd w:id="14"/>
    </w:p>
    <w:p w14:paraId="30C26552" w14:textId="77777777" w:rsidR="0067496D" w:rsidRPr="0067496D" w:rsidRDefault="0067496D" w:rsidP="0067496D"/>
    <w:p w14:paraId="2CB5C15F" w14:textId="77777777" w:rsidR="00C514CA" w:rsidRPr="002E0F11" w:rsidRDefault="00602EE7" w:rsidP="00524253">
      <w:pPr>
        <w:spacing w:after="160"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La rete MLP usata ha </w:t>
      </w:r>
      <w:r w:rsidR="00BF3AD3" w:rsidRPr="002E0F11">
        <w:rPr>
          <w:rFonts w:eastAsia="Calibri"/>
        </w:rPr>
        <w:t>prodotto</w:t>
      </w:r>
      <w:r w:rsidRPr="002E0F11">
        <w:rPr>
          <w:rFonts w:eastAsia="Calibri"/>
        </w:rPr>
        <w:t xml:space="preserve"> test </w:t>
      </w:r>
      <w:proofErr w:type="spellStart"/>
      <w:r w:rsidRPr="002E0F11">
        <w:rPr>
          <w:rFonts w:eastAsia="Calibri"/>
        </w:rPr>
        <w:t>accuracy</w:t>
      </w:r>
      <w:proofErr w:type="spellEnd"/>
      <w:r w:rsidRPr="002E0F11">
        <w:rPr>
          <w:rFonts w:eastAsia="Calibri"/>
        </w:rPr>
        <w:t xml:space="preserve"> minore del 90%; in seguito, come illustrato precedentemente, aggiungendo a tale rete una fase preliminare di feature </w:t>
      </w:r>
      <w:proofErr w:type="spellStart"/>
      <w:r w:rsidRPr="002E0F11">
        <w:rPr>
          <w:rFonts w:eastAsia="Calibri"/>
        </w:rPr>
        <w:t>extraction</w:t>
      </w:r>
      <w:proofErr w:type="spellEnd"/>
      <w:r w:rsidRPr="002E0F11">
        <w:rPr>
          <w:rFonts w:eastAsia="Calibri"/>
        </w:rPr>
        <w:t>, le performance sono risultate simili all’approccio deep-learning.</w:t>
      </w:r>
    </w:p>
    <w:p w14:paraId="53C83765" w14:textId="77777777" w:rsidR="00C514CA" w:rsidRPr="002E0F11" w:rsidRDefault="00BF3AD3" w:rsidP="00524253">
      <w:pPr>
        <w:spacing w:after="160" w:line="360" w:lineRule="auto"/>
        <w:jc w:val="both"/>
        <w:rPr>
          <w:rFonts w:eastAsia="Calibri"/>
        </w:rPr>
      </w:pPr>
      <w:r w:rsidRPr="002E0F11">
        <w:rPr>
          <w:rFonts w:eastAsia="Calibri"/>
        </w:rPr>
        <w:t>In conclusione,</w:t>
      </w:r>
      <w:r w:rsidR="00602EE7" w:rsidRPr="002E0F11">
        <w:rPr>
          <w:rFonts w:eastAsia="Calibri"/>
        </w:rPr>
        <w:t xml:space="preserve"> si è preferito l’utilizzo della rete deep per i seguenti motivi:</w:t>
      </w:r>
    </w:p>
    <w:p w14:paraId="43020E62" w14:textId="77777777" w:rsidR="00C514CA" w:rsidRPr="002E0F11" w:rsidRDefault="00602EE7" w:rsidP="00524253">
      <w:pPr>
        <w:numPr>
          <w:ilvl w:val="0"/>
          <w:numId w:val="7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gli input sono segnali grezzi, dunque non occorre una fase di </w:t>
      </w:r>
      <w:r w:rsidR="008F37F6" w:rsidRPr="002E0F11">
        <w:rPr>
          <w:rFonts w:eastAsia="Calibri"/>
        </w:rPr>
        <w:t>preelaborazione</w:t>
      </w:r>
      <w:r w:rsidRPr="002E0F11">
        <w:rPr>
          <w:rFonts w:eastAsia="Calibri"/>
        </w:rPr>
        <w:t xml:space="preserve"> delle feature</w:t>
      </w:r>
    </w:p>
    <w:p w14:paraId="40EEA6A2" w14:textId="77777777" w:rsidR="00784D21" w:rsidRDefault="00602EE7" w:rsidP="00524253">
      <w:pPr>
        <w:numPr>
          <w:ilvl w:val="0"/>
          <w:numId w:val="7"/>
        </w:numPr>
        <w:spacing w:after="160" w:line="360" w:lineRule="auto"/>
        <w:jc w:val="both"/>
        <w:rPr>
          <w:rFonts w:eastAsia="Calibri"/>
        </w:rPr>
      </w:pPr>
      <w:r w:rsidRPr="002E0F11">
        <w:rPr>
          <w:rFonts w:eastAsia="Calibri"/>
        </w:rPr>
        <w:t>migliori performance per dataset di grandi dimensioni</w:t>
      </w:r>
    </w:p>
    <w:p w14:paraId="1E7B774F" w14:textId="77777777" w:rsidR="00C514CA" w:rsidRPr="00784D21" w:rsidRDefault="00602EE7" w:rsidP="00784D21">
      <w:pPr>
        <w:spacing w:after="160" w:line="360" w:lineRule="auto"/>
        <w:jc w:val="both"/>
        <w:rPr>
          <w:rFonts w:eastAsia="Calibri"/>
        </w:rPr>
      </w:pPr>
      <w:r w:rsidRPr="00784D21">
        <w:rPr>
          <w:sz w:val="28"/>
          <w:szCs w:val="28"/>
        </w:rPr>
        <w:br w:type="page"/>
      </w:r>
    </w:p>
    <w:p w14:paraId="019CDF1B" w14:textId="77777777" w:rsidR="00474078" w:rsidRDefault="00474078" w:rsidP="00474078">
      <w:pPr>
        <w:pStyle w:val="Titolo1"/>
        <w:rPr>
          <w:rFonts w:eastAsia="Calibri"/>
          <w:b/>
          <w:bCs/>
          <w:sz w:val="44"/>
          <w:szCs w:val="44"/>
        </w:rPr>
      </w:pPr>
      <w:bookmarkStart w:id="15" w:name="_Toc27660039"/>
      <w:r w:rsidRPr="00474078">
        <w:rPr>
          <w:rFonts w:eastAsia="Calibri"/>
          <w:b/>
          <w:bCs/>
          <w:sz w:val="44"/>
          <w:szCs w:val="44"/>
        </w:rPr>
        <w:lastRenderedPageBreak/>
        <w:t>Ontologia</w:t>
      </w:r>
      <w:bookmarkEnd w:id="15"/>
    </w:p>
    <w:p w14:paraId="7A27B445" w14:textId="77777777" w:rsidR="00474078" w:rsidRDefault="00474078" w:rsidP="00474078">
      <w:pPr>
        <w:rPr>
          <w:rFonts w:eastAsia="Calibri"/>
        </w:rPr>
      </w:pPr>
    </w:p>
    <w:p w14:paraId="603BB460" w14:textId="77777777" w:rsidR="009F43C1" w:rsidRDefault="00CF7A74" w:rsidP="005C26A9">
      <w:pPr>
        <w:pStyle w:val="PreformattatoHTML"/>
        <w:shd w:val="clear" w:color="auto" w:fill="FFFFFF"/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9F43C1">
        <w:rPr>
          <w:rFonts w:ascii="Times New Roman" w:eastAsia="Calibri" w:hAnsi="Times New Roman" w:cs="Times New Roman"/>
          <w:sz w:val="24"/>
          <w:szCs w:val="24"/>
        </w:rPr>
        <w:t>L’ontologia implementata</w:t>
      </w:r>
      <w:r w:rsidR="009F43C1" w:rsidRPr="009F43C1">
        <w:rPr>
          <w:rFonts w:eastAsia="Calibri"/>
          <w:sz w:val="24"/>
          <w:szCs w:val="24"/>
        </w:rPr>
        <w:t>,</w:t>
      </w:r>
      <w:r w:rsidRPr="009F43C1">
        <w:rPr>
          <w:rFonts w:ascii="Times New Roman" w:eastAsia="Calibri" w:hAnsi="Times New Roman" w:cs="Times New Roman"/>
          <w:sz w:val="24"/>
          <w:szCs w:val="24"/>
        </w:rPr>
        <w:t xml:space="preserve"> definita come </w:t>
      </w:r>
      <w:r w:rsidRPr="009F43C1">
        <w:rPr>
          <w:rFonts w:ascii="Times New Roman" w:hAnsi="Times New Roman" w:cs="Times New Roman"/>
          <w:color w:val="000000"/>
          <w:sz w:val="24"/>
          <w:szCs w:val="24"/>
        </w:rPr>
        <w:t>Event Evaluation Volcano (</w:t>
      </w:r>
      <w:r w:rsidRPr="003E5760">
        <w:rPr>
          <w:rFonts w:ascii="Times New Roman" w:hAnsi="Times New Roman" w:cs="Times New Roman"/>
          <w:i/>
          <w:iCs/>
          <w:color w:val="000000"/>
          <w:sz w:val="24"/>
          <w:szCs w:val="24"/>
        </w:rPr>
        <w:t>EEV</w:t>
      </w:r>
      <w:r w:rsidR="009F43C1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784D2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F43C1" w:rsidRPr="003E5760">
        <w:rPr>
          <w:rFonts w:ascii="Times New Roman" w:eastAsia="Calibri" w:hAnsi="Times New Roman" w:cs="Times New Roman"/>
          <w:color w:val="000000"/>
          <w:sz w:val="24"/>
          <w:szCs w:val="24"/>
        </w:rPr>
        <w:t>permette il recupero di informazioni desiderate, al fine di avere una migliore comprensione dei fenomeni sismici in esame.</w:t>
      </w:r>
    </w:p>
    <w:p w14:paraId="6D83AF3F" w14:textId="77777777" w:rsidR="00C8137B" w:rsidRDefault="00C8137B" w:rsidP="005C26A9">
      <w:pPr>
        <w:spacing w:line="360" w:lineRule="auto"/>
        <w:rPr>
          <w:rFonts w:eastAsia="Calibri"/>
        </w:rPr>
      </w:pPr>
    </w:p>
    <w:p w14:paraId="6FE7050F" w14:textId="77777777" w:rsidR="00CF7A74" w:rsidRPr="00CF7A74" w:rsidRDefault="00DB63CD" w:rsidP="005C26A9">
      <w:pPr>
        <w:spacing w:line="360" w:lineRule="auto"/>
        <w:rPr>
          <w:color w:val="000000"/>
        </w:rPr>
      </w:pPr>
      <w:r>
        <w:rPr>
          <w:rFonts w:eastAsia="Calibri"/>
        </w:rPr>
        <w:t>Sono stati riusati alcuni concetti presenti in ontologie come SSN e SOSA e altri definiti ad hoc per il raggiungimento del nostro task.</w:t>
      </w:r>
      <w:r w:rsidR="00C8137B">
        <w:rPr>
          <w:rFonts w:eastAsia="Calibri"/>
        </w:rPr>
        <w:t xml:space="preserve"> </w:t>
      </w:r>
      <w:r w:rsidR="00DC786C" w:rsidRPr="00A82039">
        <w:rPr>
          <w:color w:val="000000"/>
          <w:shd w:val="clear" w:color="auto" w:fill="FFFFFF"/>
        </w:rPr>
        <w:t xml:space="preserve">L'ontologia Semantic Sensor Network (SSN) è </w:t>
      </w:r>
      <w:r w:rsidR="00DC786C">
        <w:rPr>
          <w:color w:val="000000"/>
          <w:shd w:val="clear" w:color="auto" w:fill="FFFFFF"/>
        </w:rPr>
        <w:t xml:space="preserve">stata scelta poiché presenta </w:t>
      </w:r>
      <w:r w:rsidR="000964F1">
        <w:rPr>
          <w:color w:val="000000"/>
          <w:shd w:val="clear" w:color="auto" w:fill="FFFFFF"/>
        </w:rPr>
        <w:t>entità</w:t>
      </w:r>
      <w:r w:rsidR="00DC786C">
        <w:rPr>
          <w:color w:val="000000"/>
          <w:shd w:val="clear" w:color="auto" w:fill="FFFFFF"/>
        </w:rPr>
        <w:t xml:space="preserve"> e relazioni </w:t>
      </w:r>
      <w:r w:rsidR="00DC786C" w:rsidRPr="00A82039">
        <w:rPr>
          <w:color w:val="000000"/>
          <w:shd w:val="clear" w:color="auto" w:fill="FFFFFF"/>
        </w:rPr>
        <w:t xml:space="preserve">per descrivere i sensori e le loro osservazioni, le procedure coinvolte, i campioni utilizzati, le proprietà osservate e gli attuatori. SSN </w:t>
      </w:r>
      <w:r w:rsidR="00DC786C">
        <w:rPr>
          <w:color w:val="000000"/>
          <w:shd w:val="clear" w:color="auto" w:fill="FFFFFF"/>
        </w:rPr>
        <w:t>include</w:t>
      </w:r>
      <w:r w:rsidR="00DC786C" w:rsidRPr="00A82039">
        <w:rPr>
          <w:color w:val="000000"/>
          <w:shd w:val="clear" w:color="auto" w:fill="FFFFFF"/>
        </w:rPr>
        <w:t xml:space="preserve"> </w:t>
      </w:r>
      <w:r w:rsidR="00DC786C">
        <w:rPr>
          <w:color w:val="000000"/>
          <w:shd w:val="clear" w:color="auto" w:fill="FFFFFF"/>
        </w:rPr>
        <w:t xml:space="preserve">inoltre, </w:t>
      </w:r>
      <w:r w:rsidR="00DC786C" w:rsidRPr="00A82039">
        <w:rPr>
          <w:color w:val="000000"/>
          <w:shd w:val="clear" w:color="auto" w:fill="FFFFFF"/>
        </w:rPr>
        <w:t>un'ontologia di base leggera ma autonoma chiamata SOSA (Sensore, Osservazione, Campione e Attuatore) per le sue classi e proprietà elementari.</w:t>
      </w:r>
      <w:r w:rsidR="00C8137B">
        <w:rPr>
          <w:color w:val="000000"/>
          <w:shd w:val="clear" w:color="auto" w:fill="FFFFFF"/>
        </w:rPr>
        <w:t xml:space="preserve"> </w:t>
      </w:r>
      <w:r>
        <w:rPr>
          <w:color w:val="000000"/>
        </w:rPr>
        <w:t>Infatti, n</w:t>
      </w:r>
      <w:r w:rsidR="00CF7A74">
        <w:rPr>
          <w:color w:val="000000"/>
        </w:rPr>
        <w:t>ell’analisi del dominio (fenomeni sismici), sono state identificate 1</w:t>
      </w:r>
      <w:r>
        <w:rPr>
          <w:color w:val="000000"/>
        </w:rPr>
        <w:t>1</w:t>
      </w:r>
      <w:r w:rsidR="00CF7A74">
        <w:rPr>
          <w:color w:val="000000"/>
        </w:rPr>
        <w:t xml:space="preserve"> feature di interesse (entità) e proprietà correlate:</w:t>
      </w:r>
    </w:p>
    <w:p w14:paraId="0CBA1659" w14:textId="77777777" w:rsidR="00BB482B" w:rsidRDefault="00BB482B" w:rsidP="00474078">
      <w:pPr>
        <w:rPr>
          <w:rFonts w:eastAsia="Calibri"/>
        </w:rPr>
      </w:pPr>
    </w:p>
    <w:p w14:paraId="59F81E96" w14:textId="77777777" w:rsidR="00BB482B" w:rsidRDefault="00BB482B" w:rsidP="00474078">
      <w:pPr>
        <w:rPr>
          <w:rFonts w:eastAsia="Calibri"/>
        </w:rPr>
      </w:pPr>
    </w:p>
    <w:p w14:paraId="1EBA3A8F" w14:textId="77777777" w:rsidR="00BB482B" w:rsidRDefault="00BB482B" w:rsidP="00BB482B">
      <w:pPr>
        <w:jc w:val="center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13E333FD" wp14:editId="0E4E1D7F">
            <wp:extent cx="4995391" cy="4476115"/>
            <wp:effectExtent l="0" t="0" r="0" b="635"/>
            <wp:docPr id="9" name="Immagine 9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ntoProjec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467" cy="45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4029" w14:textId="77777777" w:rsidR="000964F1" w:rsidRPr="00C8137B" w:rsidRDefault="00A82039" w:rsidP="00871EF2">
      <w:pPr>
        <w:spacing w:line="360" w:lineRule="auto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lastRenderedPageBreak/>
        <w:t>La figura</w:t>
      </w:r>
      <w:r w:rsidR="00301998">
        <w:rPr>
          <w:color w:val="000000"/>
          <w:shd w:val="clear" w:color="auto" w:fill="FFFFFF"/>
        </w:rPr>
        <w:t xml:space="preserve"> </w:t>
      </w:r>
      <w:r w:rsidR="005C26A9">
        <w:rPr>
          <w:color w:val="000000"/>
          <w:shd w:val="clear" w:color="auto" w:fill="FFFFFF"/>
        </w:rPr>
        <w:t>sopra riportata</w:t>
      </w:r>
      <w:r>
        <w:rPr>
          <w:color w:val="000000"/>
          <w:shd w:val="clear" w:color="auto" w:fill="FFFFFF"/>
        </w:rPr>
        <w:t xml:space="preserve"> mostra come la </w:t>
      </w:r>
      <w:r w:rsidR="000964F1" w:rsidRPr="000964F1">
        <w:rPr>
          <w:i/>
          <w:iCs/>
          <w:color w:val="000000"/>
          <w:shd w:val="clear" w:color="auto" w:fill="FFFFFF"/>
        </w:rPr>
        <w:t>EEV</w:t>
      </w:r>
      <w:r w:rsidR="00FB3766">
        <w:rPr>
          <w:i/>
          <w:iCs/>
          <w:color w:val="000000"/>
          <w:shd w:val="clear" w:color="auto" w:fill="FFFFFF"/>
        </w:rPr>
        <w:t xml:space="preserve"> </w:t>
      </w:r>
      <w:proofErr w:type="spellStart"/>
      <w:r w:rsidR="00FB3766">
        <w:rPr>
          <w:i/>
          <w:iCs/>
          <w:color w:val="000000"/>
          <w:shd w:val="clear" w:color="auto" w:fill="FFFFFF"/>
        </w:rPr>
        <w:t>ontology</w:t>
      </w:r>
      <w:proofErr w:type="spellEnd"/>
      <w:r>
        <w:rPr>
          <w:color w:val="000000"/>
          <w:shd w:val="clear" w:color="auto" w:fill="FFFFFF"/>
        </w:rPr>
        <w:t xml:space="preserve"> si colleghi a </w:t>
      </w:r>
      <w:r w:rsidRPr="000964F1">
        <w:rPr>
          <w:i/>
          <w:iCs/>
          <w:color w:val="000000"/>
          <w:shd w:val="clear" w:color="auto" w:fill="FFFFFF"/>
        </w:rPr>
        <w:t>SSN</w:t>
      </w:r>
      <w:r>
        <w:rPr>
          <w:color w:val="000000"/>
          <w:shd w:val="clear" w:color="auto" w:fill="FFFFFF"/>
        </w:rPr>
        <w:t xml:space="preserve"> e </w:t>
      </w:r>
      <w:r w:rsidRPr="000964F1">
        <w:rPr>
          <w:i/>
          <w:iCs/>
          <w:color w:val="000000"/>
          <w:shd w:val="clear" w:color="auto" w:fill="FFFFFF"/>
        </w:rPr>
        <w:t>SOSA</w:t>
      </w:r>
      <w:r w:rsidR="00C8137B">
        <w:rPr>
          <w:color w:val="000000"/>
          <w:shd w:val="clear" w:color="auto" w:fill="FFFFFF"/>
        </w:rPr>
        <w:t>:</w:t>
      </w:r>
    </w:p>
    <w:p w14:paraId="6C5B5848" w14:textId="77777777" w:rsidR="00FB3766" w:rsidRDefault="00FB3766" w:rsidP="00871EF2">
      <w:pPr>
        <w:spacing w:line="360" w:lineRule="auto"/>
        <w:jc w:val="both"/>
        <w:rPr>
          <w:color w:val="000000"/>
          <w:shd w:val="clear" w:color="auto" w:fill="FFFFFF"/>
        </w:rPr>
      </w:pPr>
    </w:p>
    <w:p w14:paraId="0756B7DF" w14:textId="77777777" w:rsidR="000964F1" w:rsidRDefault="00A82039" w:rsidP="00871EF2">
      <w:pPr>
        <w:spacing w:line="360" w:lineRule="auto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le entità </w:t>
      </w:r>
      <w:r w:rsidRPr="00A82039">
        <w:rPr>
          <w:i/>
          <w:iCs/>
          <w:color w:val="000000"/>
          <w:shd w:val="clear" w:color="auto" w:fill="FFFFFF"/>
        </w:rPr>
        <w:t>Event</w:t>
      </w:r>
      <w:r w:rsidR="00F0644B" w:rsidRPr="00F0644B">
        <w:rPr>
          <w:color w:val="000000"/>
          <w:shd w:val="clear" w:color="auto" w:fill="FFFFFF"/>
        </w:rPr>
        <w:t>,</w:t>
      </w:r>
      <w:r w:rsidR="00F0644B">
        <w:rPr>
          <w:color w:val="000000"/>
          <w:shd w:val="clear" w:color="auto" w:fill="FFFFFF"/>
        </w:rPr>
        <w:t xml:space="preserve"> </w:t>
      </w:r>
      <w:proofErr w:type="spellStart"/>
      <w:r w:rsidRPr="00A82039">
        <w:rPr>
          <w:i/>
          <w:iCs/>
          <w:color w:val="000000"/>
          <w:shd w:val="clear" w:color="auto" w:fill="FFFFFF"/>
        </w:rPr>
        <w:t>Kind</w:t>
      </w:r>
      <w:proofErr w:type="spellEnd"/>
      <w:r w:rsidRPr="00A82039">
        <w:rPr>
          <w:i/>
          <w:iCs/>
          <w:color w:val="000000"/>
          <w:shd w:val="clear" w:color="auto" w:fill="FFFFFF"/>
        </w:rPr>
        <w:t xml:space="preserve"> Of Event</w:t>
      </w:r>
      <w:r w:rsidR="00F0644B">
        <w:rPr>
          <w:i/>
          <w:iCs/>
          <w:color w:val="000000"/>
          <w:shd w:val="clear" w:color="auto" w:fill="FFFFFF"/>
        </w:rPr>
        <w:t xml:space="preserve"> </w:t>
      </w:r>
      <w:r w:rsidR="00F0644B" w:rsidRPr="00F0644B">
        <w:rPr>
          <w:color w:val="000000"/>
          <w:shd w:val="clear" w:color="auto" w:fill="FFFFFF"/>
        </w:rPr>
        <w:t>e</w:t>
      </w:r>
      <w:r w:rsidR="00F0644B">
        <w:rPr>
          <w:i/>
          <w:iCs/>
          <w:color w:val="000000"/>
          <w:shd w:val="clear" w:color="auto" w:fill="FFFFFF"/>
        </w:rPr>
        <w:t xml:space="preserve"> </w:t>
      </w:r>
      <w:r w:rsidR="00F0644B" w:rsidRPr="00F0644B">
        <w:rPr>
          <w:color w:val="000000"/>
          <w:shd w:val="clear" w:color="auto" w:fill="FFFFFF"/>
        </w:rPr>
        <w:t>classi figlie</w:t>
      </w:r>
      <w:r w:rsidR="00F0644B">
        <w:rPr>
          <w:i/>
          <w:iCs/>
          <w:color w:val="000000"/>
          <w:shd w:val="clear" w:color="auto" w:fill="FFFFFF"/>
        </w:rPr>
        <w:t xml:space="preserve"> </w:t>
      </w:r>
      <w:r w:rsidR="00F0644B">
        <w:rPr>
          <w:color w:val="000000"/>
          <w:shd w:val="clear" w:color="auto" w:fill="FFFFFF"/>
        </w:rPr>
        <w:t>descrivono la classificazione dei fenomeni sismici</w:t>
      </w:r>
      <w:r w:rsidR="000964F1">
        <w:rPr>
          <w:color w:val="000000"/>
          <w:shd w:val="clear" w:color="auto" w:fill="FFFFFF"/>
        </w:rPr>
        <w:t xml:space="preserve"> e sono connessi all’entità preesistente </w:t>
      </w:r>
      <w:proofErr w:type="spellStart"/>
      <w:r w:rsidR="000964F1" w:rsidRPr="000964F1">
        <w:rPr>
          <w:i/>
          <w:iCs/>
          <w:color w:val="000000"/>
          <w:shd w:val="clear" w:color="auto" w:fill="FFFFFF"/>
        </w:rPr>
        <w:t>Observation</w:t>
      </w:r>
      <w:proofErr w:type="spellEnd"/>
      <w:r w:rsidR="000964F1">
        <w:rPr>
          <w:i/>
          <w:iCs/>
          <w:color w:val="000000"/>
          <w:shd w:val="clear" w:color="auto" w:fill="FFFFFF"/>
        </w:rPr>
        <w:t xml:space="preserve"> </w:t>
      </w:r>
      <w:r w:rsidR="000964F1" w:rsidRPr="000964F1">
        <w:rPr>
          <w:color w:val="000000"/>
          <w:shd w:val="clear" w:color="auto" w:fill="FFFFFF"/>
        </w:rPr>
        <w:t>di</w:t>
      </w:r>
      <w:r w:rsidR="000964F1">
        <w:rPr>
          <w:i/>
          <w:iCs/>
          <w:color w:val="000000"/>
          <w:shd w:val="clear" w:color="auto" w:fill="FFFFFF"/>
        </w:rPr>
        <w:t xml:space="preserve"> SOSA</w:t>
      </w:r>
      <w:r w:rsidR="000964F1">
        <w:rPr>
          <w:color w:val="000000"/>
          <w:shd w:val="clear" w:color="auto" w:fill="FFFFFF"/>
        </w:rPr>
        <w:t>;</w:t>
      </w:r>
      <w:r w:rsidR="00F0644B">
        <w:rPr>
          <w:color w:val="000000"/>
          <w:shd w:val="clear" w:color="auto" w:fill="FFFFFF"/>
        </w:rPr>
        <w:t xml:space="preserve"> </w:t>
      </w:r>
    </w:p>
    <w:p w14:paraId="24D8A747" w14:textId="77777777" w:rsidR="00FB3766" w:rsidRDefault="00FB3766" w:rsidP="00871EF2">
      <w:pPr>
        <w:spacing w:line="360" w:lineRule="auto"/>
        <w:jc w:val="both"/>
        <w:rPr>
          <w:color w:val="000000"/>
          <w:shd w:val="clear" w:color="auto" w:fill="FFFFFF"/>
        </w:rPr>
      </w:pPr>
    </w:p>
    <w:p w14:paraId="26960A4A" w14:textId="77777777" w:rsidR="00FA7AD3" w:rsidRDefault="000964F1" w:rsidP="00871EF2">
      <w:pPr>
        <w:spacing w:line="360" w:lineRule="auto"/>
        <w:jc w:val="both"/>
        <w:rPr>
          <w:color w:val="000000"/>
          <w:shd w:val="clear" w:color="auto" w:fill="FFFFFF"/>
        </w:rPr>
      </w:pPr>
      <w:proofErr w:type="spellStart"/>
      <w:r w:rsidRPr="000964F1">
        <w:rPr>
          <w:i/>
          <w:iCs/>
          <w:color w:val="000000"/>
          <w:shd w:val="clear" w:color="auto" w:fill="FFFFFF"/>
        </w:rPr>
        <w:t>Distance</w:t>
      </w:r>
      <w:proofErr w:type="spellEnd"/>
      <w:r>
        <w:rPr>
          <w:color w:val="000000"/>
          <w:shd w:val="clear" w:color="auto" w:fill="FFFFFF"/>
        </w:rPr>
        <w:t xml:space="preserve">, </w:t>
      </w:r>
      <w:proofErr w:type="spellStart"/>
      <w:r w:rsidRPr="000964F1">
        <w:rPr>
          <w:i/>
          <w:iCs/>
          <w:color w:val="000000"/>
          <w:shd w:val="clear" w:color="auto" w:fill="FFFFFF"/>
        </w:rPr>
        <w:t>Epicentre</w:t>
      </w:r>
      <w:proofErr w:type="spellEnd"/>
      <w:r>
        <w:rPr>
          <w:color w:val="000000"/>
          <w:shd w:val="clear" w:color="auto" w:fill="FFFFFF"/>
        </w:rPr>
        <w:t xml:space="preserve">, </w:t>
      </w:r>
      <w:r w:rsidRPr="000964F1">
        <w:rPr>
          <w:i/>
          <w:iCs/>
          <w:color w:val="000000"/>
          <w:shd w:val="clear" w:color="auto" w:fill="FFFFFF"/>
        </w:rPr>
        <w:t>Magnitudo</w:t>
      </w:r>
      <w:r w:rsidR="00FB3766">
        <w:rPr>
          <w:color w:val="000000"/>
          <w:shd w:val="clear" w:color="auto" w:fill="FFFFFF"/>
        </w:rPr>
        <w:t xml:space="preserve"> </w:t>
      </w:r>
      <w:proofErr w:type="spellStart"/>
      <w:r w:rsidRPr="000964F1">
        <w:rPr>
          <w:i/>
          <w:iCs/>
          <w:color w:val="000000"/>
          <w:shd w:val="clear" w:color="auto" w:fill="FFFFFF"/>
        </w:rPr>
        <w:t>Property</w:t>
      </w:r>
      <w:proofErr w:type="spellEnd"/>
      <w:r>
        <w:rPr>
          <w:color w:val="000000"/>
          <w:shd w:val="clear" w:color="auto" w:fill="FFFFFF"/>
        </w:rPr>
        <w:t xml:space="preserve"> </w:t>
      </w:r>
      <w:r w:rsidR="00FB0900">
        <w:rPr>
          <w:color w:val="000000"/>
          <w:shd w:val="clear" w:color="auto" w:fill="FFFFFF"/>
        </w:rPr>
        <w:t>rappresentano</w:t>
      </w:r>
      <w:r>
        <w:rPr>
          <w:color w:val="000000"/>
          <w:shd w:val="clear" w:color="auto" w:fill="FFFFFF"/>
        </w:rPr>
        <w:t xml:space="preserve"> le</w:t>
      </w:r>
      <w:r w:rsidR="00F0644B">
        <w:rPr>
          <w:color w:val="000000"/>
          <w:shd w:val="clear" w:color="auto" w:fill="FFFFFF"/>
        </w:rPr>
        <w:t xml:space="preserve"> </w:t>
      </w:r>
      <w:r w:rsidR="00B91F32">
        <w:rPr>
          <w:color w:val="000000"/>
          <w:shd w:val="clear" w:color="auto" w:fill="FFFFFF"/>
        </w:rPr>
        <w:t>caratteristiche</w:t>
      </w:r>
      <w:r w:rsidR="00F0644B">
        <w:rPr>
          <w:color w:val="000000"/>
          <w:shd w:val="clear" w:color="auto" w:fill="FFFFFF"/>
        </w:rPr>
        <w:t xml:space="preserve"> </w:t>
      </w:r>
      <w:r w:rsidR="00FB0900">
        <w:rPr>
          <w:color w:val="000000"/>
          <w:shd w:val="clear" w:color="auto" w:fill="FFFFFF"/>
        </w:rPr>
        <w:t>di un generico evento sismico</w:t>
      </w:r>
      <w:r w:rsidR="00B91F32">
        <w:rPr>
          <w:color w:val="000000"/>
          <w:shd w:val="clear" w:color="auto" w:fill="FFFFFF"/>
        </w:rPr>
        <w:t xml:space="preserve"> </w:t>
      </w:r>
      <w:r w:rsidR="00B91F32" w:rsidRPr="00C8137B">
        <w:rPr>
          <w:color w:val="000000"/>
          <w:shd w:val="clear" w:color="auto" w:fill="FFFFFF"/>
        </w:rPr>
        <w:t>(</w:t>
      </w:r>
      <w:r w:rsidR="00FB0900" w:rsidRPr="00C8137B">
        <w:rPr>
          <w:color w:val="000000"/>
          <w:shd w:val="clear" w:color="auto" w:fill="FFFFFF"/>
        </w:rPr>
        <w:t xml:space="preserve">possibili sviluppi futuri, quali i collegamenti ad ontologie per la definizione di misure </w:t>
      </w:r>
      <w:r w:rsidR="00AC27FD" w:rsidRPr="00C8137B">
        <w:rPr>
          <w:color w:val="000000"/>
          <w:shd w:val="clear" w:color="auto" w:fill="FFFFFF"/>
        </w:rPr>
        <w:t>e/</w:t>
      </w:r>
      <w:r w:rsidR="00FB0900" w:rsidRPr="00C8137B">
        <w:rPr>
          <w:color w:val="000000"/>
          <w:shd w:val="clear" w:color="auto" w:fill="FFFFFF"/>
        </w:rPr>
        <w:t xml:space="preserve">o coordinate geografiche come </w:t>
      </w:r>
      <w:proofErr w:type="spellStart"/>
      <w:r w:rsidR="00FB0900" w:rsidRPr="00C8137B">
        <w:rPr>
          <w:i/>
          <w:iCs/>
          <w:color w:val="000000"/>
          <w:shd w:val="clear" w:color="auto" w:fill="FFFFFF"/>
        </w:rPr>
        <w:t>GeoNames</w:t>
      </w:r>
      <w:proofErr w:type="spellEnd"/>
      <w:r w:rsidR="00FB0900" w:rsidRPr="00C8137B">
        <w:rPr>
          <w:color w:val="000000"/>
          <w:shd w:val="clear" w:color="auto" w:fill="FFFFFF"/>
        </w:rPr>
        <w:t xml:space="preserve"> e </w:t>
      </w:r>
      <w:proofErr w:type="spellStart"/>
      <w:r w:rsidR="00FB0900" w:rsidRPr="00C8137B">
        <w:rPr>
          <w:i/>
          <w:iCs/>
          <w:color w:val="000000"/>
          <w:shd w:val="clear" w:color="auto" w:fill="FFFFFF"/>
        </w:rPr>
        <w:t>Quantities</w:t>
      </w:r>
      <w:proofErr w:type="spellEnd"/>
      <w:r w:rsidR="00FB0900" w:rsidRPr="00C8137B">
        <w:rPr>
          <w:i/>
          <w:iCs/>
          <w:color w:val="000000"/>
          <w:shd w:val="clear" w:color="auto" w:fill="FFFFFF"/>
        </w:rPr>
        <w:t xml:space="preserve"> </w:t>
      </w:r>
      <w:proofErr w:type="spellStart"/>
      <w:r w:rsidR="00FB0900" w:rsidRPr="00C8137B">
        <w:rPr>
          <w:i/>
          <w:iCs/>
          <w:color w:val="000000"/>
          <w:shd w:val="clear" w:color="auto" w:fill="FFFFFF"/>
        </w:rPr>
        <w:t>Kinds</w:t>
      </w:r>
      <w:proofErr w:type="spellEnd"/>
      <w:r w:rsidR="00FB0900" w:rsidRPr="00C8137B">
        <w:rPr>
          <w:i/>
          <w:iCs/>
          <w:color w:val="000000"/>
          <w:shd w:val="clear" w:color="auto" w:fill="FFFFFF"/>
        </w:rPr>
        <w:t xml:space="preserve"> and </w:t>
      </w:r>
      <w:proofErr w:type="spellStart"/>
      <w:r w:rsidR="00FB0900" w:rsidRPr="00C8137B">
        <w:rPr>
          <w:i/>
          <w:iCs/>
          <w:color w:val="000000"/>
          <w:shd w:val="clear" w:color="auto" w:fill="FFFFFF"/>
        </w:rPr>
        <w:t>Units</w:t>
      </w:r>
      <w:proofErr w:type="spellEnd"/>
      <w:r w:rsidR="00FB0900" w:rsidRPr="00C8137B">
        <w:rPr>
          <w:i/>
          <w:iCs/>
          <w:color w:val="000000"/>
          <w:shd w:val="clear" w:color="auto" w:fill="FFFFFF"/>
        </w:rPr>
        <w:t xml:space="preserve"> </w:t>
      </w:r>
      <w:proofErr w:type="spellStart"/>
      <w:r w:rsidR="00FB0900" w:rsidRPr="00C8137B">
        <w:rPr>
          <w:i/>
          <w:iCs/>
          <w:color w:val="000000"/>
          <w:shd w:val="clear" w:color="auto" w:fill="FFFFFF"/>
        </w:rPr>
        <w:t>ontology</w:t>
      </w:r>
      <w:proofErr w:type="spellEnd"/>
      <w:r w:rsidR="00FB0900" w:rsidRPr="00C8137B">
        <w:rPr>
          <w:i/>
          <w:iCs/>
          <w:color w:val="000000"/>
          <w:shd w:val="clear" w:color="auto" w:fill="FFFFFF"/>
        </w:rPr>
        <w:t xml:space="preserve"> (QU),</w:t>
      </w:r>
      <w:r w:rsidR="00FB0900" w:rsidRPr="00C8137B">
        <w:rPr>
          <w:color w:val="000000"/>
          <w:shd w:val="clear" w:color="auto" w:fill="FFFFFF"/>
        </w:rPr>
        <w:t xml:space="preserve"> ci hanno spinto a</w:t>
      </w:r>
      <w:r w:rsidR="00B91F32" w:rsidRPr="00C8137B">
        <w:rPr>
          <w:color w:val="000000"/>
          <w:shd w:val="clear" w:color="auto" w:fill="FFFFFF"/>
        </w:rPr>
        <w:t xml:space="preserve"> definirle come entità e non semplici </w:t>
      </w:r>
      <w:proofErr w:type="spellStart"/>
      <w:r w:rsidR="00B91F32" w:rsidRPr="00C8137B">
        <w:rPr>
          <w:color w:val="000000"/>
          <w:shd w:val="clear" w:color="auto" w:fill="FFFFFF"/>
        </w:rPr>
        <w:t>dataProperty</w:t>
      </w:r>
      <w:proofErr w:type="spellEnd"/>
      <w:r w:rsidR="00B91F32" w:rsidRPr="00C8137B">
        <w:rPr>
          <w:color w:val="000000"/>
          <w:shd w:val="clear" w:color="auto" w:fill="FFFFFF"/>
        </w:rPr>
        <w:t>/attributi</w:t>
      </w:r>
      <w:r w:rsidR="00FB0900" w:rsidRPr="00C8137B">
        <w:rPr>
          <w:color w:val="000000"/>
          <w:shd w:val="clear" w:color="auto" w:fill="FFFFFF"/>
        </w:rPr>
        <w:t xml:space="preserve"> della classe </w:t>
      </w:r>
      <w:r w:rsidR="00FB0900" w:rsidRPr="00C8137B">
        <w:rPr>
          <w:i/>
          <w:iCs/>
          <w:color w:val="000000"/>
          <w:shd w:val="clear" w:color="auto" w:fill="FFFFFF"/>
        </w:rPr>
        <w:t>Event</w:t>
      </w:r>
      <w:r w:rsidR="00B91F32" w:rsidRPr="00C8137B">
        <w:rPr>
          <w:color w:val="000000"/>
          <w:shd w:val="clear" w:color="auto" w:fill="FFFFFF"/>
        </w:rPr>
        <w:t>)</w:t>
      </w:r>
      <w:r w:rsidRPr="00C8137B">
        <w:rPr>
          <w:color w:val="000000"/>
          <w:shd w:val="clear" w:color="auto" w:fill="FFFFFF"/>
        </w:rPr>
        <w:t>;</w:t>
      </w:r>
    </w:p>
    <w:p w14:paraId="651574E6" w14:textId="77777777" w:rsidR="00FB3766" w:rsidRDefault="00FB3766" w:rsidP="00871EF2">
      <w:pPr>
        <w:spacing w:line="360" w:lineRule="auto"/>
        <w:jc w:val="both"/>
        <w:rPr>
          <w:color w:val="000000"/>
          <w:shd w:val="clear" w:color="auto" w:fill="FFFFFF"/>
        </w:rPr>
      </w:pPr>
    </w:p>
    <w:p w14:paraId="0332885B" w14:textId="77777777" w:rsidR="00C4630D" w:rsidRDefault="00B73B9C" w:rsidP="00871EF2">
      <w:pPr>
        <w:spacing w:line="360" w:lineRule="auto"/>
        <w:jc w:val="both"/>
        <w:rPr>
          <w:color w:val="000000"/>
          <w:shd w:val="clear" w:color="auto" w:fill="FFFFFF"/>
        </w:rPr>
      </w:pPr>
      <w:proofErr w:type="spellStart"/>
      <w:r w:rsidRPr="00FB3766">
        <w:rPr>
          <w:i/>
          <w:iCs/>
          <w:color w:val="000000"/>
          <w:shd w:val="clear" w:color="auto" w:fill="FFFFFF"/>
        </w:rPr>
        <w:t>Sismograph</w:t>
      </w:r>
      <w:proofErr w:type="spellEnd"/>
      <w:r w:rsidRPr="00FB3766">
        <w:rPr>
          <w:i/>
          <w:iCs/>
          <w:color w:val="000000"/>
          <w:shd w:val="clear" w:color="auto" w:fill="FFFFFF"/>
        </w:rPr>
        <w:t xml:space="preserve"> Station</w:t>
      </w:r>
      <w:r>
        <w:rPr>
          <w:i/>
          <w:iCs/>
          <w:color w:val="000000"/>
          <w:shd w:val="clear" w:color="auto" w:fill="FFFFFF"/>
        </w:rPr>
        <w:t xml:space="preserve"> </w:t>
      </w:r>
      <w:r w:rsidR="007224E9">
        <w:rPr>
          <w:color w:val="000000"/>
          <w:shd w:val="clear" w:color="auto" w:fill="FFFFFF"/>
        </w:rPr>
        <w:t>identifica quale</w:t>
      </w:r>
      <w:r>
        <w:rPr>
          <w:color w:val="000000"/>
          <w:shd w:val="clear" w:color="auto" w:fill="FFFFFF"/>
        </w:rPr>
        <w:t xml:space="preserve"> stazion</w:t>
      </w:r>
      <w:r w:rsidR="007224E9">
        <w:rPr>
          <w:color w:val="000000"/>
          <w:shd w:val="clear" w:color="auto" w:fill="FFFFFF"/>
        </w:rPr>
        <w:t>e</w:t>
      </w:r>
      <w:r>
        <w:rPr>
          <w:color w:val="000000"/>
          <w:shd w:val="clear" w:color="auto" w:fill="FFFFFF"/>
        </w:rPr>
        <w:t xml:space="preserve"> </w:t>
      </w:r>
      <w:r w:rsidR="007224E9">
        <w:rPr>
          <w:color w:val="000000"/>
          <w:shd w:val="clear" w:color="auto" w:fill="FFFFFF"/>
        </w:rPr>
        <w:t>ha</w:t>
      </w:r>
      <w:r w:rsidR="00FB3766">
        <w:rPr>
          <w:color w:val="000000"/>
          <w:shd w:val="clear" w:color="auto" w:fill="FFFFFF"/>
        </w:rPr>
        <w:t xml:space="preserve"> registra</w:t>
      </w:r>
      <w:r w:rsidR="007224E9">
        <w:rPr>
          <w:color w:val="000000"/>
          <w:shd w:val="clear" w:color="auto" w:fill="FFFFFF"/>
        </w:rPr>
        <w:t>t</w:t>
      </w:r>
      <w:r w:rsidR="00C4630D">
        <w:rPr>
          <w:color w:val="000000"/>
          <w:shd w:val="clear" w:color="auto" w:fill="FFFFFF"/>
        </w:rPr>
        <w:t>o</w:t>
      </w:r>
      <w:r w:rsidR="007224E9">
        <w:rPr>
          <w:color w:val="000000"/>
          <w:shd w:val="clear" w:color="auto" w:fill="FFFFFF"/>
        </w:rPr>
        <w:t xml:space="preserve"> un particolare evento</w:t>
      </w:r>
      <w:r>
        <w:rPr>
          <w:color w:val="000000"/>
          <w:shd w:val="clear" w:color="auto" w:fill="FFFFFF"/>
        </w:rPr>
        <w:t xml:space="preserve"> tramite i propri sensori</w:t>
      </w:r>
      <w:r w:rsidR="007224E9">
        <w:rPr>
          <w:color w:val="000000"/>
          <w:shd w:val="clear" w:color="auto" w:fill="FFFFFF"/>
        </w:rPr>
        <w:t xml:space="preserve">; </w:t>
      </w:r>
      <w:r w:rsidR="00C8137B">
        <w:rPr>
          <w:color w:val="000000"/>
          <w:shd w:val="clear" w:color="auto" w:fill="FFFFFF"/>
        </w:rPr>
        <w:t xml:space="preserve">la classe è </w:t>
      </w:r>
      <w:r w:rsidR="00A6140A">
        <w:rPr>
          <w:color w:val="000000"/>
          <w:shd w:val="clear" w:color="auto" w:fill="FFFFFF"/>
        </w:rPr>
        <w:t xml:space="preserve">dunque </w:t>
      </w:r>
      <w:r w:rsidR="00C8137B">
        <w:rPr>
          <w:color w:val="000000"/>
          <w:shd w:val="clear" w:color="auto" w:fill="FFFFFF"/>
        </w:rPr>
        <w:t xml:space="preserve">collegata all’entità </w:t>
      </w:r>
      <w:r w:rsidR="00C8137B" w:rsidRPr="00A6140A">
        <w:rPr>
          <w:i/>
          <w:iCs/>
          <w:color w:val="000000"/>
          <w:shd w:val="clear" w:color="auto" w:fill="FFFFFF"/>
        </w:rPr>
        <w:t>Event</w:t>
      </w:r>
      <w:r w:rsidR="00C8137B">
        <w:rPr>
          <w:color w:val="000000"/>
          <w:shd w:val="clear" w:color="auto" w:fill="FFFFFF"/>
        </w:rPr>
        <w:t xml:space="preserve"> tramite</w:t>
      </w:r>
      <w:r w:rsidR="00FB3766">
        <w:rPr>
          <w:color w:val="000000"/>
          <w:shd w:val="clear" w:color="auto" w:fill="FFFFFF"/>
        </w:rPr>
        <w:t xml:space="preserve"> </w:t>
      </w:r>
      <w:r w:rsidR="00C8137B">
        <w:rPr>
          <w:color w:val="000000"/>
          <w:shd w:val="clear" w:color="auto" w:fill="FFFFFF"/>
        </w:rPr>
        <w:t xml:space="preserve">le </w:t>
      </w:r>
      <w:r w:rsidR="00A6140A">
        <w:rPr>
          <w:color w:val="000000"/>
          <w:shd w:val="clear" w:color="auto" w:fill="FFFFFF"/>
        </w:rPr>
        <w:t xml:space="preserve">proprietà </w:t>
      </w:r>
      <w:proofErr w:type="spellStart"/>
      <w:r w:rsidR="00A6140A">
        <w:rPr>
          <w:color w:val="000000"/>
          <w:shd w:val="clear" w:color="auto" w:fill="FFFFFF"/>
        </w:rPr>
        <w:t>observedByStation</w:t>
      </w:r>
      <w:proofErr w:type="spellEnd"/>
      <w:r w:rsidR="00FB3766">
        <w:rPr>
          <w:color w:val="000000"/>
          <w:shd w:val="clear" w:color="auto" w:fill="FFFFFF"/>
        </w:rPr>
        <w:t xml:space="preserve"> e </w:t>
      </w:r>
      <w:proofErr w:type="spellStart"/>
      <w:r w:rsidR="00FB3766" w:rsidRPr="00FB3766">
        <w:rPr>
          <w:i/>
          <w:iCs/>
          <w:color w:val="000000"/>
          <w:shd w:val="clear" w:color="auto" w:fill="FFFFFF"/>
        </w:rPr>
        <w:t>observ</w:t>
      </w:r>
      <w:r w:rsidR="00FB3766">
        <w:rPr>
          <w:i/>
          <w:iCs/>
          <w:color w:val="000000"/>
          <w:shd w:val="clear" w:color="auto" w:fill="FFFFFF"/>
        </w:rPr>
        <w:t>e</w:t>
      </w:r>
      <w:r w:rsidR="00FB3766" w:rsidRPr="00FB3766">
        <w:rPr>
          <w:i/>
          <w:iCs/>
          <w:color w:val="000000"/>
          <w:shd w:val="clear" w:color="auto" w:fill="FFFFFF"/>
        </w:rPr>
        <w:t>sEvent</w:t>
      </w:r>
      <w:proofErr w:type="spellEnd"/>
      <w:r w:rsidR="00FB3766">
        <w:rPr>
          <w:color w:val="000000"/>
          <w:shd w:val="clear" w:color="auto" w:fill="FFFFFF"/>
        </w:rPr>
        <w:t xml:space="preserve"> </w:t>
      </w:r>
      <w:r w:rsidR="00C8137B">
        <w:rPr>
          <w:color w:val="000000"/>
          <w:shd w:val="clear" w:color="auto" w:fill="FFFFFF"/>
        </w:rPr>
        <w:t>e</w:t>
      </w:r>
      <w:r w:rsidR="00A6140A">
        <w:rPr>
          <w:color w:val="000000"/>
          <w:shd w:val="clear" w:color="auto" w:fill="FFFFFF"/>
        </w:rPr>
        <w:t>,</w:t>
      </w:r>
      <w:r w:rsidR="00C8137B">
        <w:rPr>
          <w:color w:val="000000"/>
          <w:shd w:val="clear" w:color="auto" w:fill="FFFFFF"/>
        </w:rPr>
        <w:t xml:space="preserve"> specializza la classe</w:t>
      </w:r>
      <w:r w:rsidR="00C4630D">
        <w:rPr>
          <w:i/>
          <w:iCs/>
          <w:color w:val="000000"/>
          <w:shd w:val="clear" w:color="auto" w:fill="FFFFFF"/>
        </w:rPr>
        <w:t xml:space="preserve"> Platform </w:t>
      </w:r>
      <w:r w:rsidR="00C4630D" w:rsidRPr="00C4630D">
        <w:rPr>
          <w:color w:val="000000"/>
          <w:shd w:val="clear" w:color="auto" w:fill="FFFFFF"/>
        </w:rPr>
        <w:t>(</w:t>
      </w:r>
      <w:r w:rsidR="00C4630D">
        <w:rPr>
          <w:i/>
          <w:iCs/>
          <w:color w:val="000000"/>
          <w:shd w:val="clear" w:color="auto" w:fill="FFFFFF"/>
        </w:rPr>
        <w:t>SOSA</w:t>
      </w:r>
      <w:r w:rsidR="00C4630D" w:rsidRPr="00C4630D">
        <w:rPr>
          <w:color w:val="000000"/>
          <w:shd w:val="clear" w:color="auto" w:fill="FFFFFF"/>
        </w:rPr>
        <w:t>)</w:t>
      </w:r>
      <w:r w:rsidR="00C4630D">
        <w:rPr>
          <w:i/>
          <w:iCs/>
          <w:color w:val="000000"/>
          <w:shd w:val="clear" w:color="auto" w:fill="FFFFFF"/>
        </w:rPr>
        <w:t xml:space="preserve"> </w:t>
      </w:r>
      <w:r w:rsidR="00C4630D" w:rsidRPr="00C4630D">
        <w:rPr>
          <w:color w:val="000000"/>
          <w:shd w:val="clear" w:color="auto" w:fill="FFFFFF"/>
        </w:rPr>
        <w:t xml:space="preserve">al fine di </w:t>
      </w:r>
      <w:r w:rsidR="00C8137B">
        <w:rPr>
          <w:color w:val="000000"/>
          <w:shd w:val="clear" w:color="auto" w:fill="FFFFFF"/>
        </w:rPr>
        <w:t>riutilizzare la</w:t>
      </w:r>
      <w:r w:rsidR="00C4630D">
        <w:rPr>
          <w:i/>
          <w:iCs/>
          <w:color w:val="000000"/>
          <w:shd w:val="clear" w:color="auto" w:fill="FFFFFF"/>
        </w:rPr>
        <w:t xml:space="preserve"> classe </w:t>
      </w:r>
      <w:r w:rsidR="007105A6">
        <w:rPr>
          <w:i/>
          <w:iCs/>
          <w:color w:val="000000"/>
          <w:shd w:val="clear" w:color="auto" w:fill="FFFFFF"/>
        </w:rPr>
        <w:t>Sensor (</w:t>
      </w:r>
      <w:r w:rsidR="00C8137B">
        <w:rPr>
          <w:i/>
          <w:iCs/>
          <w:color w:val="000000"/>
          <w:shd w:val="clear" w:color="auto" w:fill="FFFFFF"/>
        </w:rPr>
        <w:t>SOSA)</w:t>
      </w:r>
      <w:r w:rsidR="00C4630D">
        <w:rPr>
          <w:color w:val="000000"/>
          <w:shd w:val="clear" w:color="auto" w:fill="FFFFFF"/>
        </w:rPr>
        <w:t>;</w:t>
      </w:r>
    </w:p>
    <w:p w14:paraId="44A5B4A5" w14:textId="77777777" w:rsidR="00FA7AD3" w:rsidRDefault="00FA7AD3" w:rsidP="00A82039">
      <w:pPr>
        <w:jc w:val="both"/>
        <w:rPr>
          <w:color w:val="000000"/>
          <w:shd w:val="clear" w:color="auto" w:fill="FFFFFF"/>
        </w:rPr>
      </w:pPr>
    </w:p>
    <w:p w14:paraId="240FF084" w14:textId="77777777" w:rsidR="00FA7AD3" w:rsidRPr="00FA7AD3" w:rsidRDefault="00FA7AD3" w:rsidP="00871EF2">
      <w:pPr>
        <w:spacing w:line="360" w:lineRule="auto"/>
        <w:jc w:val="both"/>
        <w:rPr>
          <w:color w:val="000000"/>
          <w:shd w:val="clear" w:color="auto" w:fill="FFFFFF"/>
        </w:rPr>
      </w:pPr>
      <w:r>
        <w:rPr>
          <w:i/>
          <w:iCs/>
          <w:color w:val="000000"/>
          <w:shd w:val="clear" w:color="auto" w:fill="FFFFFF"/>
        </w:rPr>
        <w:t>City</w:t>
      </w:r>
      <w:r w:rsidRPr="00FA7AD3">
        <w:rPr>
          <w:i/>
          <w:iCs/>
          <w:color w:val="000000"/>
          <w:shd w:val="clear" w:color="auto" w:fill="FFFFFF"/>
        </w:rPr>
        <w:t xml:space="preserve"> </w:t>
      </w:r>
      <w:proofErr w:type="spellStart"/>
      <w:r w:rsidRPr="00FA7AD3">
        <w:rPr>
          <w:i/>
          <w:iCs/>
          <w:color w:val="000000"/>
          <w:shd w:val="clear" w:color="auto" w:fill="FFFFFF"/>
        </w:rPr>
        <w:t>Property</w:t>
      </w:r>
      <w:proofErr w:type="spellEnd"/>
      <w:r>
        <w:rPr>
          <w:i/>
          <w:iCs/>
          <w:color w:val="000000"/>
          <w:shd w:val="clear" w:color="auto" w:fill="FFFFFF"/>
        </w:rPr>
        <w:t xml:space="preserve"> </w:t>
      </w:r>
      <w:r w:rsidR="00A6140A">
        <w:rPr>
          <w:color w:val="000000"/>
          <w:shd w:val="clear" w:color="auto" w:fill="FFFFFF"/>
        </w:rPr>
        <w:t>localizza</w:t>
      </w:r>
      <w:r>
        <w:rPr>
          <w:color w:val="000000"/>
          <w:shd w:val="clear" w:color="auto" w:fill="FFFFFF"/>
        </w:rPr>
        <w:t xml:space="preserve"> </w:t>
      </w:r>
      <w:r w:rsidR="00A6140A">
        <w:rPr>
          <w:color w:val="000000"/>
          <w:shd w:val="clear" w:color="auto" w:fill="FFFFFF"/>
        </w:rPr>
        <w:t>la città in cui è situata la generica stazione;</w:t>
      </w:r>
    </w:p>
    <w:p w14:paraId="128AC8E1" w14:textId="77777777" w:rsidR="00C4630D" w:rsidRDefault="00C4630D" w:rsidP="00871EF2">
      <w:pPr>
        <w:spacing w:line="360" w:lineRule="auto"/>
        <w:jc w:val="both"/>
        <w:rPr>
          <w:color w:val="000000"/>
          <w:shd w:val="clear" w:color="auto" w:fill="FFFFFF"/>
        </w:rPr>
      </w:pPr>
    </w:p>
    <w:p w14:paraId="714919CE" w14:textId="77777777" w:rsidR="00A82039" w:rsidRPr="00E405ED" w:rsidRDefault="00C4630D" w:rsidP="00871EF2">
      <w:pPr>
        <w:spacing w:line="360" w:lineRule="auto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infine, l’entità </w:t>
      </w:r>
      <w:r w:rsidRPr="00995416">
        <w:rPr>
          <w:i/>
          <w:iCs/>
          <w:color w:val="000000"/>
          <w:shd w:val="clear" w:color="auto" w:fill="FFFFFF"/>
        </w:rPr>
        <w:t>Data</w:t>
      </w:r>
      <w:r>
        <w:rPr>
          <w:color w:val="000000"/>
          <w:shd w:val="clear" w:color="auto" w:fill="FFFFFF"/>
        </w:rPr>
        <w:t xml:space="preserve"> </w:t>
      </w:r>
      <w:r w:rsidR="007105A6">
        <w:rPr>
          <w:color w:val="000000"/>
          <w:shd w:val="clear" w:color="auto" w:fill="FFFFFF"/>
        </w:rPr>
        <w:t>individua</w:t>
      </w:r>
      <w:r w:rsidR="00995416">
        <w:rPr>
          <w:color w:val="000000"/>
          <w:shd w:val="clear" w:color="auto" w:fill="FFFFFF"/>
        </w:rPr>
        <w:t xml:space="preserve"> </w:t>
      </w:r>
      <w:r w:rsidR="007105A6">
        <w:rPr>
          <w:color w:val="000000"/>
          <w:shd w:val="clear" w:color="auto" w:fill="FFFFFF"/>
        </w:rPr>
        <w:t>il</w:t>
      </w:r>
      <w:r w:rsidR="00995416">
        <w:rPr>
          <w:color w:val="000000"/>
          <w:shd w:val="clear" w:color="auto" w:fill="FFFFFF"/>
        </w:rPr>
        <w:t xml:space="preserve"> segnale registrato</w:t>
      </w:r>
      <w:r w:rsidR="007105A6">
        <w:rPr>
          <w:color w:val="000000"/>
          <w:shd w:val="clear" w:color="auto" w:fill="FFFFFF"/>
        </w:rPr>
        <w:t xml:space="preserve">; sono state definite </w:t>
      </w:r>
      <w:r w:rsidR="00E405ED">
        <w:rPr>
          <w:shd w:val="clear" w:color="auto" w:fill="FFFFFF"/>
        </w:rPr>
        <w:t xml:space="preserve">le </w:t>
      </w:r>
      <w:proofErr w:type="spellStart"/>
      <w:r w:rsidR="00E405ED">
        <w:rPr>
          <w:shd w:val="clear" w:color="auto" w:fill="FFFFFF"/>
        </w:rPr>
        <w:t>dataProperty</w:t>
      </w:r>
      <w:proofErr w:type="spellEnd"/>
      <w:r w:rsidR="00E405ED">
        <w:rPr>
          <w:shd w:val="clear" w:color="auto" w:fill="FFFFFF"/>
        </w:rPr>
        <w:t xml:space="preserve"> </w:t>
      </w:r>
      <w:proofErr w:type="spellStart"/>
      <w:r w:rsidR="00E405ED" w:rsidRPr="00E405ED">
        <w:rPr>
          <w:i/>
          <w:iCs/>
          <w:shd w:val="clear" w:color="auto" w:fill="FFFFFF"/>
        </w:rPr>
        <w:t>dataIRI</w:t>
      </w:r>
      <w:proofErr w:type="spellEnd"/>
      <w:r w:rsidR="00E405ED">
        <w:rPr>
          <w:shd w:val="clear" w:color="auto" w:fill="FFFFFF"/>
        </w:rPr>
        <w:t xml:space="preserve"> e </w:t>
      </w:r>
      <w:proofErr w:type="spellStart"/>
      <w:r w:rsidR="00E405ED" w:rsidRPr="00E405ED">
        <w:rPr>
          <w:i/>
          <w:iCs/>
          <w:shd w:val="clear" w:color="auto" w:fill="FFFFFF"/>
        </w:rPr>
        <w:t>dataLabel</w:t>
      </w:r>
      <w:proofErr w:type="spellEnd"/>
      <w:r w:rsidR="00E405ED">
        <w:rPr>
          <w:shd w:val="clear" w:color="auto" w:fill="FFFFFF"/>
        </w:rPr>
        <w:t>.</w:t>
      </w:r>
    </w:p>
    <w:p w14:paraId="1C6FEB46" w14:textId="77777777" w:rsidR="00C4630D" w:rsidRDefault="00C4630D" w:rsidP="00A82039">
      <w:pPr>
        <w:jc w:val="both"/>
        <w:rPr>
          <w:color w:val="000000"/>
          <w:shd w:val="clear" w:color="auto" w:fill="FFFFFF"/>
        </w:rPr>
      </w:pPr>
    </w:p>
    <w:p w14:paraId="0CA1A497" w14:textId="77777777" w:rsidR="00C4630D" w:rsidRPr="002E0F11" w:rsidRDefault="00B00106" w:rsidP="00B00106">
      <w:pPr>
        <w:pStyle w:val="Titolo2"/>
        <w:rPr>
          <w:rFonts w:ascii="Times New Roman" w:eastAsia="Calibri" w:hAnsi="Times New Roman" w:cs="Times New Roman"/>
          <w:sz w:val="32"/>
          <w:szCs w:val="32"/>
        </w:rPr>
      </w:pPr>
      <w:bookmarkStart w:id="16" w:name="_Toc27660040"/>
      <w:r w:rsidRPr="002E0F11">
        <w:rPr>
          <w:rFonts w:ascii="Times New Roman" w:eastAsia="Calibri" w:hAnsi="Times New Roman" w:cs="Times New Roman"/>
          <w:sz w:val="32"/>
          <w:szCs w:val="32"/>
        </w:rPr>
        <w:t>Scelte implementative</w:t>
      </w:r>
      <w:bookmarkEnd w:id="16"/>
    </w:p>
    <w:p w14:paraId="3033E543" w14:textId="77777777" w:rsidR="00B00106" w:rsidRDefault="00B00106" w:rsidP="00A82039">
      <w:pPr>
        <w:jc w:val="both"/>
        <w:rPr>
          <w:rFonts w:eastAsia="Calibri"/>
        </w:rPr>
      </w:pPr>
    </w:p>
    <w:p w14:paraId="51EEFBDA" w14:textId="77777777" w:rsidR="00F667ED" w:rsidRDefault="00B00106" w:rsidP="00871EF2">
      <w:pPr>
        <w:spacing w:line="360" w:lineRule="auto"/>
        <w:jc w:val="both"/>
        <w:rPr>
          <w:color w:val="222222"/>
          <w:shd w:val="clear" w:color="auto" w:fill="FFFFFF"/>
        </w:rPr>
      </w:pPr>
      <w:r w:rsidRPr="00B00106">
        <w:rPr>
          <w:rFonts w:eastAsia="Calibri"/>
        </w:rPr>
        <w:t xml:space="preserve">La </w:t>
      </w:r>
      <w:r w:rsidRPr="00FD2992">
        <w:rPr>
          <w:rFonts w:eastAsia="Calibri"/>
          <w:i/>
          <w:iCs/>
        </w:rPr>
        <w:t>EEV</w:t>
      </w:r>
      <w:r w:rsidRPr="00B00106">
        <w:rPr>
          <w:rFonts w:eastAsia="Calibri"/>
        </w:rPr>
        <w:t xml:space="preserve"> è stata implementata su </w:t>
      </w:r>
      <w:proofErr w:type="spellStart"/>
      <w:r w:rsidRPr="00B00106">
        <w:rPr>
          <w:color w:val="222222"/>
          <w:shd w:val="clear" w:color="auto" w:fill="FFFFFF"/>
        </w:rPr>
        <w:t>Protégé</w:t>
      </w:r>
      <w:proofErr w:type="spellEnd"/>
      <w:r w:rsidRPr="00B00106">
        <w:rPr>
          <w:color w:val="222222"/>
          <w:shd w:val="clear" w:color="auto" w:fill="FFFFFF"/>
        </w:rPr>
        <w:t xml:space="preserve">, un editor </w:t>
      </w:r>
      <w:r>
        <w:rPr>
          <w:color w:val="222222"/>
          <w:shd w:val="clear" w:color="auto" w:fill="FFFFFF"/>
        </w:rPr>
        <w:t>ontologico gratuito</w:t>
      </w:r>
      <w:r w:rsidRPr="00B00106">
        <w:rPr>
          <w:color w:val="222222"/>
          <w:shd w:val="clear" w:color="auto" w:fill="FFFFFF"/>
        </w:rPr>
        <w:t xml:space="preserve"> e open source</w:t>
      </w:r>
      <w:r>
        <w:rPr>
          <w:color w:val="222222"/>
          <w:shd w:val="clear" w:color="auto" w:fill="FFFFFF"/>
        </w:rPr>
        <w:t>,</w:t>
      </w:r>
      <w:r w:rsidRPr="00B00106">
        <w:rPr>
          <w:color w:val="222222"/>
          <w:shd w:val="clear" w:color="auto" w:fill="FFFFFF"/>
        </w:rPr>
        <w:t> che fornisce un’interfaccia</w:t>
      </w:r>
      <w:r>
        <w:rPr>
          <w:color w:val="222222"/>
          <w:shd w:val="clear" w:color="auto" w:fill="FFFFFF"/>
        </w:rPr>
        <w:t xml:space="preserve"> utente</w:t>
      </w:r>
      <w:r w:rsidRPr="00B00106">
        <w:rPr>
          <w:color w:val="222222"/>
          <w:shd w:val="clear" w:color="auto" w:fill="FFFFFF"/>
        </w:rPr>
        <w:t xml:space="preserve"> grafica per definire </w:t>
      </w:r>
      <w:r w:rsidR="002958D7" w:rsidRPr="00B00106">
        <w:rPr>
          <w:color w:val="222222"/>
          <w:shd w:val="clear" w:color="auto" w:fill="FFFFFF"/>
        </w:rPr>
        <w:t>le ontologie</w:t>
      </w:r>
      <w:r w:rsidRPr="00B00106">
        <w:rPr>
          <w:color w:val="222222"/>
          <w:shd w:val="clear" w:color="auto" w:fill="FFFFFF"/>
        </w:rPr>
        <w:t>.</w:t>
      </w:r>
      <w:r w:rsidR="002958D7">
        <w:rPr>
          <w:color w:val="222222"/>
          <w:shd w:val="clear" w:color="auto" w:fill="FFFFFF"/>
        </w:rPr>
        <w:t xml:space="preserve"> Sono state importate le ontologie SSN e SOSA come analizzato in precedenza</w:t>
      </w:r>
      <w:r w:rsidR="00F667ED">
        <w:rPr>
          <w:color w:val="222222"/>
          <w:shd w:val="clear" w:color="auto" w:fill="FFFFFF"/>
        </w:rPr>
        <w:t xml:space="preserve">; </w:t>
      </w:r>
    </w:p>
    <w:p w14:paraId="5840C318" w14:textId="77777777" w:rsidR="00D05150" w:rsidRDefault="00D05150" w:rsidP="00871EF2">
      <w:pPr>
        <w:spacing w:line="360" w:lineRule="auto"/>
        <w:jc w:val="both"/>
        <w:rPr>
          <w:color w:val="222222"/>
          <w:shd w:val="clear" w:color="auto" w:fill="FFFFFF"/>
        </w:rPr>
      </w:pPr>
    </w:p>
    <w:p w14:paraId="478954F2" w14:textId="77777777" w:rsidR="00D05150" w:rsidRDefault="00D05150" w:rsidP="00871EF2">
      <w:pPr>
        <w:spacing w:line="360" w:lineRule="auto"/>
        <w:jc w:val="both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 xml:space="preserve">Al fine di avere un’ontologia più consistente e di recuperare più informazioni possibili da ontologie note, </w:t>
      </w:r>
      <w:r w:rsidR="00FD2992">
        <w:rPr>
          <w:color w:val="222222"/>
          <w:shd w:val="clear" w:color="auto" w:fill="FFFFFF"/>
        </w:rPr>
        <w:t>si è posto il problema di</w:t>
      </w:r>
      <w:r>
        <w:rPr>
          <w:color w:val="222222"/>
          <w:shd w:val="clear" w:color="auto" w:fill="FFFFFF"/>
        </w:rPr>
        <w:t xml:space="preserve"> recuperare individui per</w:t>
      </w:r>
      <w:r w:rsidR="00F667ED">
        <w:rPr>
          <w:color w:val="222222"/>
          <w:shd w:val="clear" w:color="auto" w:fill="FFFFFF"/>
        </w:rPr>
        <w:t xml:space="preserve"> l’entità </w:t>
      </w:r>
      <w:r w:rsidR="00F667ED" w:rsidRPr="001B37C5">
        <w:rPr>
          <w:i/>
          <w:iCs/>
          <w:color w:val="222222"/>
          <w:shd w:val="clear" w:color="auto" w:fill="FFFFFF"/>
        </w:rPr>
        <w:t>City</w:t>
      </w:r>
      <w:r w:rsidR="00F667ED">
        <w:rPr>
          <w:color w:val="222222"/>
          <w:shd w:val="clear" w:color="auto" w:fill="FFFFFF"/>
        </w:rPr>
        <w:t xml:space="preserve"> </w:t>
      </w:r>
      <w:proofErr w:type="spellStart"/>
      <w:r w:rsidR="00F667ED" w:rsidRPr="001B37C5">
        <w:rPr>
          <w:i/>
          <w:iCs/>
          <w:color w:val="222222"/>
          <w:shd w:val="clear" w:color="auto" w:fill="FFFFFF"/>
        </w:rPr>
        <w:t>Property</w:t>
      </w:r>
      <w:proofErr w:type="spellEnd"/>
      <w:r w:rsidR="00F667ED">
        <w:rPr>
          <w:color w:val="222222"/>
          <w:shd w:val="clear" w:color="auto" w:fill="FFFFFF"/>
        </w:rPr>
        <w:t xml:space="preserve"> e </w:t>
      </w:r>
      <w:r w:rsidR="00FD2992">
        <w:rPr>
          <w:color w:val="222222"/>
          <w:shd w:val="clear" w:color="auto" w:fill="FFFFFF"/>
        </w:rPr>
        <w:t>di</w:t>
      </w:r>
      <w:r w:rsidR="00F667ED">
        <w:rPr>
          <w:color w:val="222222"/>
          <w:shd w:val="clear" w:color="auto" w:fill="FFFFFF"/>
        </w:rPr>
        <w:t xml:space="preserve"> </w:t>
      </w:r>
      <w:r>
        <w:rPr>
          <w:color w:val="222222"/>
          <w:shd w:val="clear" w:color="auto" w:fill="FFFFFF"/>
        </w:rPr>
        <w:t>collegar</w:t>
      </w:r>
      <w:r w:rsidR="001B37C5">
        <w:rPr>
          <w:color w:val="222222"/>
          <w:shd w:val="clear" w:color="auto" w:fill="FFFFFF"/>
        </w:rPr>
        <w:t>e questi</w:t>
      </w:r>
      <w:r w:rsidR="00F667ED">
        <w:rPr>
          <w:color w:val="222222"/>
          <w:shd w:val="clear" w:color="auto" w:fill="FFFFFF"/>
        </w:rPr>
        <w:t xml:space="preserve"> a </w:t>
      </w:r>
      <w:proofErr w:type="spellStart"/>
      <w:r w:rsidR="00F667ED" w:rsidRPr="00F667ED">
        <w:rPr>
          <w:i/>
          <w:iCs/>
          <w:color w:val="222222"/>
          <w:shd w:val="clear" w:color="auto" w:fill="FFFFFF"/>
        </w:rPr>
        <w:t>dbpedia</w:t>
      </w:r>
      <w:proofErr w:type="spellEnd"/>
      <w:r w:rsidR="00F667ED">
        <w:rPr>
          <w:color w:val="222222"/>
          <w:shd w:val="clear" w:color="auto" w:fill="FFFFFF"/>
        </w:rPr>
        <w:t>.</w:t>
      </w:r>
    </w:p>
    <w:p w14:paraId="7A8CB0F6" w14:textId="77777777" w:rsidR="00D05150" w:rsidRDefault="00D05150" w:rsidP="00871EF2">
      <w:pPr>
        <w:spacing w:line="360" w:lineRule="auto"/>
        <w:jc w:val="both"/>
        <w:rPr>
          <w:color w:val="222222"/>
          <w:shd w:val="clear" w:color="auto" w:fill="FFFFFF"/>
        </w:rPr>
      </w:pPr>
    </w:p>
    <w:p w14:paraId="026DC089" w14:textId="77777777" w:rsidR="00F667ED" w:rsidRDefault="00FD2992" w:rsidP="00871EF2">
      <w:pPr>
        <w:spacing w:line="360" w:lineRule="auto"/>
        <w:jc w:val="both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Un primo tentativo è stato quello di</w:t>
      </w:r>
      <w:r w:rsidR="001B37C5">
        <w:rPr>
          <w:color w:val="222222"/>
          <w:shd w:val="clear" w:color="auto" w:fill="FFFFFF"/>
        </w:rPr>
        <w:t xml:space="preserve"> importare </w:t>
      </w:r>
      <w:r>
        <w:rPr>
          <w:color w:val="222222"/>
          <w:shd w:val="clear" w:color="auto" w:fill="FFFFFF"/>
        </w:rPr>
        <w:t xml:space="preserve">l’ontologia </w:t>
      </w:r>
      <w:proofErr w:type="spellStart"/>
      <w:r w:rsidR="001B37C5">
        <w:rPr>
          <w:color w:val="222222"/>
          <w:shd w:val="clear" w:color="auto" w:fill="FFFFFF"/>
        </w:rPr>
        <w:t>dbpedia</w:t>
      </w:r>
      <w:proofErr w:type="spellEnd"/>
      <w:r w:rsidR="001B37C5">
        <w:rPr>
          <w:color w:val="222222"/>
          <w:shd w:val="clear" w:color="auto" w:fill="FFFFFF"/>
        </w:rPr>
        <w:t xml:space="preserve"> su </w:t>
      </w:r>
      <w:proofErr w:type="spellStart"/>
      <w:r w:rsidR="001B37C5" w:rsidRPr="00B00106">
        <w:rPr>
          <w:color w:val="222222"/>
          <w:shd w:val="clear" w:color="auto" w:fill="FFFFFF"/>
        </w:rPr>
        <w:t>Protégé</w:t>
      </w:r>
      <w:proofErr w:type="spellEnd"/>
      <w:r>
        <w:rPr>
          <w:color w:val="222222"/>
          <w:shd w:val="clear" w:color="auto" w:fill="FFFFFF"/>
        </w:rPr>
        <w:t>;</w:t>
      </w:r>
      <w:r w:rsidR="001B37C5">
        <w:rPr>
          <w:color w:val="222222"/>
          <w:shd w:val="clear" w:color="auto" w:fill="FFFFFF"/>
        </w:rPr>
        <w:t xml:space="preserve"> a causa delle grosse dimensioni</w:t>
      </w:r>
      <w:r w:rsidRPr="00FD2992">
        <w:rPr>
          <w:color w:val="222222"/>
          <w:shd w:val="clear" w:color="auto" w:fill="FFFFFF"/>
        </w:rPr>
        <w:t xml:space="preserve"> </w:t>
      </w:r>
      <w:r>
        <w:rPr>
          <w:color w:val="222222"/>
          <w:shd w:val="clear" w:color="auto" w:fill="FFFFFF"/>
        </w:rPr>
        <w:t>dei suoi dataset, si è preferito adottare le seguenti soluzioni.</w:t>
      </w:r>
    </w:p>
    <w:p w14:paraId="4780024A" w14:textId="77777777" w:rsidR="002958D7" w:rsidRDefault="00DC3A6C" w:rsidP="00871EF2">
      <w:pPr>
        <w:spacing w:line="360" w:lineRule="auto"/>
        <w:jc w:val="both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lastRenderedPageBreak/>
        <w:t>Per</w:t>
      </w:r>
      <w:r w:rsidR="008A7F53">
        <w:rPr>
          <w:color w:val="222222"/>
          <w:shd w:val="clear" w:color="auto" w:fill="FFFFFF"/>
        </w:rPr>
        <w:t xml:space="preserve"> il popolamento della classe </w:t>
      </w:r>
      <w:r w:rsidR="008A7F53" w:rsidRPr="008A7F53">
        <w:rPr>
          <w:i/>
          <w:iCs/>
          <w:color w:val="222222"/>
          <w:shd w:val="clear" w:color="auto" w:fill="FFFFFF"/>
        </w:rPr>
        <w:t xml:space="preserve">City </w:t>
      </w:r>
      <w:proofErr w:type="spellStart"/>
      <w:r w:rsidR="008A7F53" w:rsidRPr="008A7F53">
        <w:rPr>
          <w:i/>
          <w:iCs/>
          <w:color w:val="222222"/>
          <w:shd w:val="clear" w:color="auto" w:fill="FFFFFF"/>
        </w:rPr>
        <w:t>Property</w:t>
      </w:r>
      <w:proofErr w:type="spellEnd"/>
      <w:r w:rsidR="008A7F53">
        <w:rPr>
          <w:color w:val="222222"/>
          <w:shd w:val="clear" w:color="auto" w:fill="FFFFFF"/>
        </w:rPr>
        <w:t xml:space="preserve">, </w:t>
      </w:r>
      <w:r w:rsidR="00FD2992">
        <w:rPr>
          <w:color w:val="222222"/>
          <w:shd w:val="clear" w:color="auto" w:fill="FFFFFF"/>
        </w:rPr>
        <w:t xml:space="preserve">gli </w:t>
      </w:r>
      <w:r w:rsidR="00E4693C">
        <w:rPr>
          <w:color w:val="222222"/>
          <w:shd w:val="clear" w:color="auto" w:fill="FFFFFF"/>
        </w:rPr>
        <w:t xml:space="preserve">individui </w:t>
      </w:r>
      <w:r w:rsidR="008A7F53">
        <w:rPr>
          <w:color w:val="222222"/>
          <w:shd w:val="clear" w:color="auto" w:fill="FFFFFF"/>
        </w:rPr>
        <w:t>sono stat</w:t>
      </w:r>
      <w:r>
        <w:rPr>
          <w:color w:val="222222"/>
          <w:shd w:val="clear" w:color="auto" w:fill="FFFFFF"/>
        </w:rPr>
        <w:t>i</w:t>
      </w:r>
      <w:r w:rsidR="008A7F53">
        <w:rPr>
          <w:color w:val="222222"/>
          <w:shd w:val="clear" w:color="auto" w:fill="FFFFFF"/>
        </w:rPr>
        <w:t xml:space="preserve"> </w:t>
      </w:r>
      <w:r w:rsidR="00657D58">
        <w:rPr>
          <w:color w:val="222222"/>
          <w:shd w:val="clear" w:color="auto" w:fill="FFFFFF"/>
        </w:rPr>
        <w:t>recuperati</w:t>
      </w:r>
      <w:r w:rsidR="008A7F53">
        <w:rPr>
          <w:color w:val="222222"/>
          <w:shd w:val="clear" w:color="auto" w:fill="FFFFFF"/>
        </w:rPr>
        <w:t xml:space="preserve"> </w:t>
      </w:r>
      <w:r w:rsidR="00657D58">
        <w:rPr>
          <w:color w:val="222222"/>
          <w:shd w:val="clear" w:color="auto" w:fill="FFFFFF"/>
        </w:rPr>
        <w:t xml:space="preserve">dalla seguente </w:t>
      </w:r>
      <w:r w:rsidR="00E4693C">
        <w:rPr>
          <w:color w:val="222222"/>
          <w:shd w:val="clear" w:color="auto" w:fill="FFFFFF"/>
        </w:rPr>
        <w:t>query</w:t>
      </w:r>
      <w:r w:rsidR="008A7F53" w:rsidRPr="008A7F53">
        <w:rPr>
          <w:color w:val="222222"/>
          <w:shd w:val="clear" w:color="auto" w:fill="FFFFFF"/>
        </w:rPr>
        <w:t xml:space="preserve"> </w:t>
      </w:r>
      <w:r w:rsidR="008A7F53">
        <w:rPr>
          <w:color w:val="222222"/>
          <w:shd w:val="clear" w:color="auto" w:fill="FFFFFF"/>
        </w:rPr>
        <w:t xml:space="preserve">sul dataset di </w:t>
      </w:r>
      <w:proofErr w:type="spellStart"/>
      <w:r w:rsidR="008A7F53" w:rsidRPr="008A7F53">
        <w:rPr>
          <w:i/>
          <w:iCs/>
          <w:color w:val="222222"/>
          <w:shd w:val="clear" w:color="auto" w:fill="FFFFFF"/>
        </w:rPr>
        <w:t>dbpedia</w:t>
      </w:r>
      <w:proofErr w:type="spellEnd"/>
      <w:r w:rsidR="00657D58">
        <w:rPr>
          <w:color w:val="222222"/>
          <w:shd w:val="clear" w:color="auto" w:fill="FFFFFF"/>
        </w:rPr>
        <w:t>,</w:t>
      </w:r>
      <w:r w:rsidR="00E4693C">
        <w:rPr>
          <w:color w:val="222222"/>
          <w:shd w:val="clear" w:color="auto" w:fill="FFFFFF"/>
        </w:rPr>
        <w:t xml:space="preserve"> </w:t>
      </w:r>
      <w:r w:rsidR="008A7F53">
        <w:rPr>
          <w:color w:val="222222"/>
          <w:shd w:val="clear" w:color="auto" w:fill="FFFFFF"/>
        </w:rPr>
        <w:t>tramite</w:t>
      </w:r>
      <w:r w:rsidR="00E4693C">
        <w:rPr>
          <w:color w:val="222222"/>
          <w:shd w:val="clear" w:color="auto" w:fill="FFFFFF"/>
        </w:rPr>
        <w:t xml:space="preserve"> </w:t>
      </w:r>
      <w:r w:rsidR="00E4693C" w:rsidRPr="00E4693C">
        <w:rPr>
          <w:i/>
          <w:iCs/>
          <w:color w:val="222222"/>
          <w:shd w:val="clear" w:color="auto" w:fill="FFFFFF"/>
        </w:rPr>
        <w:t>Virtuoso</w:t>
      </w:r>
      <w:r w:rsidR="00657D58">
        <w:rPr>
          <w:i/>
          <w:iCs/>
          <w:color w:val="222222"/>
          <w:shd w:val="clear" w:color="auto" w:fill="FFFFFF"/>
        </w:rPr>
        <w:t xml:space="preserve"> </w:t>
      </w:r>
      <w:r w:rsidR="00657D58">
        <w:rPr>
          <w:color w:val="222222"/>
          <w:shd w:val="clear" w:color="auto" w:fill="FFFFFF"/>
        </w:rPr>
        <w:t>(</w:t>
      </w:r>
      <w:r w:rsidR="00E4693C">
        <w:rPr>
          <w:color w:val="222222"/>
          <w:shd w:val="clear" w:color="auto" w:fill="FFFFFF"/>
        </w:rPr>
        <w:t>editor per le SPARQL query</w:t>
      </w:r>
      <w:r w:rsidR="00657D58">
        <w:rPr>
          <w:color w:val="222222"/>
          <w:shd w:val="clear" w:color="auto" w:fill="FFFFFF"/>
        </w:rPr>
        <w:t>)</w:t>
      </w:r>
      <w:r w:rsidR="008A7F53">
        <w:rPr>
          <w:color w:val="222222"/>
          <w:shd w:val="clear" w:color="auto" w:fill="FFFFFF"/>
        </w:rPr>
        <w:t xml:space="preserve">: </w:t>
      </w:r>
    </w:p>
    <w:p w14:paraId="14E4A568" w14:textId="77777777" w:rsidR="00E4693C" w:rsidRPr="00E4693C" w:rsidRDefault="00E4693C" w:rsidP="00A82039">
      <w:pPr>
        <w:jc w:val="both"/>
        <w:rPr>
          <w:color w:val="222222"/>
          <w:shd w:val="clear" w:color="auto" w:fill="FFFFFF"/>
        </w:rPr>
      </w:pPr>
    </w:p>
    <w:bookmarkStart w:id="17" w:name="_MON_1637853880"/>
    <w:bookmarkEnd w:id="17"/>
    <w:p w14:paraId="22AA4D11" w14:textId="77777777" w:rsidR="00BB482B" w:rsidRDefault="009C21EB" w:rsidP="004F3D4F">
      <w:pPr>
        <w:jc w:val="center"/>
        <w:rPr>
          <w:rFonts w:eastAsia="Calibri"/>
        </w:rPr>
      </w:pPr>
      <w:r>
        <w:rPr>
          <w:rFonts w:eastAsia="Calibri"/>
          <w:noProof/>
        </w:rPr>
        <w:object w:dxaOrig="9638" w:dyaOrig="6262" w14:anchorId="65CE4788">
          <v:shape id="_x0000_i1026" type="#_x0000_t75" alt="" style="width:477.75pt;height:314.25pt;mso-width-percent:0;mso-height-percent:0;mso-width-percent:0;mso-height-percent:0" o:ole="">
            <v:imagedata r:id="rId21" o:title=""/>
          </v:shape>
          <o:OLEObject Type="Embed" ProgID="Word.OpenDocumentText.12" ShapeID="_x0000_i1026" DrawAspect="Content" ObjectID="_1640434900" r:id="rId22"/>
        </w:object>
      </w:r>
    </w:p>
    <w:p w14:paraId="7A5B472F" w14:textId="77777777" w:rsidR="00BB482B" w:rsidRDefault="00BB482B" w:rsidP="004F3D4F">
      <w:pPr>
        <w:spacing w:line="360" w:lineRule="auto"/>
        <w:rPr>
          <w:rFonts w:eastAsia="Calibri"/>
        </w:rPr>
      </w:pPr>
    </w:p>
    <w:p w14:paraId="1AC6D741" w14:textId="77777777" w:rsidR="00873A4C" w:rsidRDefault="00F45B49" w:rsidP="00E072D4">
      <w:pPr>
        <w:spacing w:line="360" w:lineRule="auto"/>
        <w:jc w:val="both"/>
      </w:pPr>
      <w:r>
        <w:rPr>
          <w:rFonts w:eastAsia="Calibri"/>
        </w:rPr>
        <w:t xml:space="preserve">La SPARQL query </w:t>
      </w:r>
      <w:r w:rsidR="009630AE">
        <w:rPr>
          <w:rFonts w:eastAsia="Calibri"/>
        </w:rPr>
        <w:t>restituisce l’</w:t>
      </w:r>
      <w:r>
        <w:t>elenc</w:t>
      </w:r>
      <w:r w:rsidR="009630AE">
        <w:t>o di</w:t>
      </w:r>
      <w:r>
        <w:t xml:space="preserve"> tutte le province d'Italia, con le relative popolazioni, in ordine alfabetico.</w:t>
      </w:r>
      <w:r w:rsidR="0009250E">
        <w:t xml:space="preserve"> L’output viene salvato in un file </w:t>
      </w:r>
      <w:proofErr w:type="spellStart"/>
      <w:r w:rsidR="009630AE">
        <w:t>csv</w:t>
      </w:r>
      <w:proofErr w:type="spellEnd"/>
      <w:r w:rsidR="0009250E">
        <w:t xml:space="preserve"> e caricato nella nostra ontologia EEV tramite plug-in </w:t>
      </w:r>
      <w:proofErr w:type="spellStart"/>
      <w:r w:rsidR="0009250E">
        <w:t>Callfie</w:t>
      </w:r>
      <w:proofErr w:type="spellEnd"/>
      <w:r w:rsidR="0009250E">
        <w:t xml:space="preserve"> di </w:t>
      </w:r>
      <w:proofErr w:type="spellStart"/>
      <w:r w:rsidR="00873A4C" w:rsidRPr="00B00106">
        <w:rPr>
          <w:color w:val="222222"/>
          <w:shd w:val="clear" w:color="auto" w:fill="FFFFFF"/>
        </w:rPr>
        <w:t>Protégé</w:t>
      </w:r>
      <w:proofErr w:type="spellEnd"/>
      <w:r w:rsidR="005C26A9">
        <w:rPr>
          <w:color w:val="222222"/>
          <w:shd w:val="clear" w:color="auto" w:fill="FFFFFF"/>
        </w:rPr>
        <w:t xml:space="preserve"> tramite le seguenti regole</w:t>
      </w:r>
      <w:r w:rsidR="002957FC">
        <w:t>:</w:t>
      </w:r>
      <w:r w:rsidR="002957FC" w:rsidRPr="002957FC">
        <w:t xml:space="preserve"> </w:t>
      </w:r>
    </w:p>
    <w:bookmarkStart w:id="18" w:name="_MON_1637906288"/>
    <w:bookmarkEnd w:id="18"/>
    <w:p w14:paraId="593C91C8" w14:textId="77777777" w:rsidR="002957FC" w:rsidRPr="009630AE" w:rsidRDefault="009C21EB" w:rsidP="00E072D4">
      <w:pPr>
        <w:jc w:val="both"/>
      </w:pPr>
      <w:r w:rsidRPr="009630AE">
        <w:rPr>
          <w:noProof/>
        </w:rPr>
        <w:object w:dxaOrig="9638" w:dyaOrig="4215" w14:anchorId="359B27AA">
          <v:shape id="_x0000_i1027" type="#_x0000_t75" alt="" style="width:445.5pt;height:209.25pt;mso-width-percent:0;mso-height-percent:0;mso-width-percent:0;mso-height-percent:0" o:ole="">
            <v:imagedata r:id="rId23" o:title=""/>
          </v:shape>
          <o:OLEObject Type="Embed" ProgID="Word.OpenDocumentText.12" ShapeID="_x0000_i1027" DrawAspect="Content" ObjectID="_1640434901" r:id="rId24"/>
        </w:object>
      </w:r>
    </w:p>
    <w:p w14:paraId="03B19634" w14:textId="77777777" w:rsidR="00BB482B" w:rsidRPr="009630AE" w:rsidRDefault="00BB482B" w:rsidP="00E072D4">
      <w:pPr>
        <w:jc w:val="both"/>
        <w:rPr>
          <w:rFonts w:eastAsia="Calibri"/>
        </w:rPr>
      </w:pPr>
    </w:p>
    <w:p w14:paraId="4EDBF59F" w14:textId="77777777" w:rsidR="008E7379" w:rsidRDefault="009630AE" w:rsidP="005C26A9">
      <w:pPr>
        <w:spacing w:line="360" w:lineRule="auto"/>
        <w:jc w:val="both"/>
        <w:rPr>
          <w:rFonts w:eastAsia="Calibri"/>
        </w:rPr>
      </w:pPr>
      <w:r w:rsidRPr="009630AE">
        <w:rPr>
          <w:rFonts w:eastAsia="Calibri"/>
        </w:rPr>
        <w:t xml:space="preserve">Lo script </w:t>
      </w:r>
      <w:r w:rsidR="00873A4C" w:rsidRPr="009630AE">
        <w:rPr>
          <w:rFonts w:eastAsia="Calibri"/>
        </w:rPr>
        <w:t xml:space="preserve">permette di creare un’istanza </w:t>
      </w:r>
      <w:r w:rsidR="0063327D">
        <w:rPr>
          <w:rFonts w:eastAsia="Calibri"/>
        </w:rPr>
        <w:t xml:space="preserve">di </w:t>
      </w:r>
      <w:proofErr w:type="spellStart"/>
      <w:r w:rsidR="0063327D" w:rsidRPr="0063327D">
        <w:rPr>
          <w:rFonts w:eastAsia="Calibri"/>
          <w:i/>
          <w:iCs/>
        </w:rPr>
        <w:t>City_Property</w:t>
      </w:r>
      <w:proofErr w:type="spellEnd"/>
      <w:r w:rsidR="0063327D" w:rsidRPr="009630AE">
        <w:rPr>
          <w:rFonts w:eastAsia="Calibri"/>
        </w:rPr>
        <w:t xml:space="preserve"> </w:t>
      </w:r>
      <w:r w:rsidR="00873A4C" w:rsidRPr="009630AE">
        <w:rPr>
          <w:rFonts w:eastAsia="Calibri"/>
        </w:rPr>
        <w:t>per ogni riga presente nella colonna A</w:t>
      </w:r>
      <w:r w:rsidR="0063327D">
        <w:rPr>
          <w:rFonts w:eastAsia="Calibri"/>
        </w:rPr>
        <w:t>,</w:t>
      </w:r>
      <w:r w:rsidR="00873A4C" w:rsidRPr="009630AE">
        <w:rPr>
          <w:rFonts w:eastAsia="Calibri"/>
        </w:rPr>
        <w:t xml:space="preserve"> </w:t>
      </w:r>
      <w:r w:rsidR="0063327D">
        <w:rPr>
          <w:rFonts w:eastAsia="Calibri"/>
        </w:rPr>
        <w:t xml:space="preserve">associandole l’attributo </w:t>
      </w:r>
      <w:proofErr w:type="spellStart"/>
      <w:r w:rsidR="0063327D" w:rsidRPr="0063327D">
        <w:rPr>
          <w:rStyle w:val="sobjectv"/>
        </w:rPr>
        <w:t>hasPopulation</w:t>
      </w:r>
      <w:proofErr w:type="spellEnd"/>
      <w:r w:rsidR="0063327D" w:rsidRPr="0063327D">
        <w:rPr>
          <w:rStyle w:val="sobjectv"/>
          <w:rFonts w:ascii="Consolas" w:hAnsi="Consolas"/>
        </w:rPr>
        <w:t> </w:t>
      </w:r>
      <w:r w:rsidR="0063327D">
        <w:rPr>
          <w:rFonts w:eastAsia="Calibri"/>
        </w:rPr>
        <w:t>con relativo valore della</w:t>
      </w:r>
      <w:r w:rsidR="00873A4C" w:rsidRPr="009630AE">
        <w:rPr>
          <w:rFonts w:eastAsia="Calibri"/>
        </w:rPr>
        <w:t xml:space="preserve"> colonna B.</w:t>
      </w:r>
      <w:r w:rsidR="00E072D4">
        <w:rPr>
          <w:rFonts w:eastAsia="Calibri"/>
        </w:rPr>
        <w:t xml:space="preserve"> </w:t>
      </w:r>
      <w:r w:rsidR="004F3D4F">
        <w:rPr>
          <w:rFonts w:eastAsia="Calibri"/>
        </w:rPr>
        <w:t xml:space="preserve">Per collegare le istanze create a quelle presenti in </w:t>
      </w:r>
      <w:proofErr w:type="spellStart"/>
      <w:r w:rsidR="004F3D4F">
        <w:rPr>
          <w:rFonts w:eastAsia="Calibri"/>
        </w:rPr>
        <w:t>dbpedia</w:t>
      </w:r>
      <w:proofErr w:type="spellEnd"/>
      <w:r w:rsidR="004F3D4F">
        <w:rPr>
          <w:rFonts w:eastAsia="Calibri"/>
        </w:rPr>
        <w:t xml:space="preserve">, è stato cambiato il </w:t>
      </w:r>
      <w:proofErr w:type="spellStart"/>
      <w:r w:rsidR="004F3D4F" w:rsidRPr="004F3D4F">
        <w:rPr>
          <w:rFonts w:eastAsia="Calibri"/>
        </w:rPr>
        <w:t>namespace</w:t>
      </w:r>
      <w:proofErr w:type="spellEnd"/>
      <w:r w:rsidR="004F3D4F" w:rsidRPr="004F3D4F">
        <w:rPr>
          <w:rFonts w:eastAsia="Calibri"/>
        </w:rPr>
        <w:t xml:space="preserve"> in</w:t>
      </w:r>
      <w:r w:rsidR="004F3D4F" w:rsidRPr="004F3D4F">
        <w:rPr>
          <w:rFonts w:eastAsia="Calibri"/>
          <w:sz w:val="32"/>
          <w:szCs w:val="32"/>
        </w:rPr>
        <w:t xml:space="preserve"> </w:t>
      </w:r>
      <w:hyperlink r:id="rId25" w:anchor="CityName" w:history="1">
        <w:r w:rsidR="00E072D4" w:rsidRPr="00262367">
          <w:rPr>
            <w:rStyle w:val="Collegamentoipertestuale"/>
            <w:sz w:val="20"/>
            <w:szCs w:val="20"/>
          </w:rPr>
          <w:t>http://dbpedia.org/resource#CityName</w:t>
        </w:r>
      </w:hyperlink>
      <w:r w:rsidR="004F3D4F">
        <w:rPr>
          <w:rFonts w:eastAsia="Calibri"/>
        </w:rPr>
        <w:t>.</w:t>
      </w:r>
    </w:p>
    <w:p w14:paraId="676ABF75" w14:textId="77777777" w:rsidR="008E7379" w:rsidRDefault="008E7379" w:rsidP="00F57CFB">
      <w:pPr>
        <w:rPr>
          <w:rFonts w:eastAsia="Calibri"/>
        </w:rPr>
      </w:pPr>
    </w:p>
    <w:p w14:paraId="053FDE86" w14:textId="77777777" w:rsidR="008E7379" w:rsidRDefault="008E7379" w:rsidP="00F57CFB">
      <w:pPr>
        <w:rPr>
          <w:rFonts w:eastAsia="Calibri"/>
        </w:rPr>
      </w:pPr>
    </w:p>
    <w:p w14:paraId="7E48672F" w14:textId="77777777" w:rsidR="004C2E96" w:rsidRPr="009F43C1" w:rsidRDefault="00474078" w:rsidP="009F43C1">
      <w:pPr>
        <w:rPr>
          <w:rFonts w:eastAsia="Calibri"/>
        </w:rPr>
      </w:pPr>
      <w:r>
        <w:rPr>
          <w:rFonts w:eastAsia="Calibri"/>
        </w:rPr>
        <w:br w:type="page"/>
      </w:r>
    </w:p>
    <w:p w14:paraId="3AAB723B" w14:textId="77777777" w:rsidR="00602EE7" w:rsidRDefault="00602EE7" w:rsidP="00BC7E7E">
      <w:pPr>
        <w:pStyle w:val="Titolo1"/>
        <w:rPr>
          <w:b/>
          <w:bCs/>
          <w:sz w:val="44"/>
          <w:szCs w:val="44"/>
        </w:rPr>
      </w:pPr>
      <w:bookmarkStart w:id="19" w:name="_Toc27660041"/>
      <w:r w:rsidRPr="00BC7E7E">
        <w:rPr>
          <w:b/>
          <w:bCs/>
          <w:sz w:val="44"/>
          <w:szCs w:val="44"/>
        </w:rPr>
        <w:lastRenderedPageBreak/>
        <w:t>Procedura</w:t>
      </w:r>
      <w:r w:rsidR="00BC7E7E" w:rsidRPr="00BC7E7E">
        <w:rPr>
          <w:b/>
          <w:bCs/>
          <w:sz w:val="44"/>
          <w:szCs w:val="44"/>
        </w:rPr>
        <w:t xml:space="preserve"> applicativo</w:t>
      </w:r>
      <w:bookmarkEnd w:id="19"/>
    </w:p>
    <w:p w14:paraId="5E4A1A86" w14:textId="77777777" w:rsidR="00BC7E7E" w:rsidRPr="00BC7E7E" w:rsidRDefault="00BC7E7E" w:rsidP="00BC7E7E"/>
    <w:p w14:paraId="5BE85F65" w14:textId="77777777" w:rsidR="0067323B" w:rsidRPr="0067323B" w:rsidRDefault="0067323B" w:rsidP="00040173">
      <w:pPr>
        <w:spacing w:after="160" w:line="259" w:lineRule="auto"/>
        <w:jc w:val="both"/>
      </w:pPr>
      <w:r w:rsidRPr="0067323B">
        <w:t>Nel seguito, viene illustrato la procedura dell’applicativo sviluppato</w:t>
      </w:r>
      <w:r>
        <w:t>:</w:t>
      </w:r>
    </w:p>
    <w:p w14:paraId="7CA081ED" w14:textId="77777777" w:rsidR="00602EE7" w:rsidRPr="00573D9E" w:rsidRDefault="00602EE7" w:rsidP="00573D9E">
      <w:pPr>
        <w:pStyle w:val="Paragrafoelenco"/>
        <w:numPr>
          <w:ilvl w:val="0"/>
          <w:numId w:val="11"/>
        </w:numPr>
        <w:spacing w:after="160" w:line="259" w:lineRule="auto"/>
        <w:jc w:val="both"/>
      </w:pPr>
      <w:r w:rsidRPr="0067323B">
        <w:t>caricamento del modello e dei pesi della rete neurale</w:t>
      </w:r>
    </w:p>
    <w:bookmarkStart w:id="20" w:name="_MON_1637664264"/>
    <w:bookmarkEnd w:id="20"/>
    <w:p w14:paraId="34A551F1" w14:textId="77777777" w:rsidR="00602EE7" w:rsidRPr="00573D9E" w:rsidRDefault="009C21EB" w:rsidP="00040173">
      <w:pPr>
        <w:pStyle w:val="Paragrafoelenco"/>
        <w:spacing w:after="160" w:line="259" w:lineRule="auto"/>
        <w:jc w:val="both"/>
      </w:pPr>
      <w:r w:rsidRPr="009C21EB">
        <w:rPr>
          <w:noProof/>
        </w:rPr>
        <w:object w:dxaOrig="9640" w:dyaOrig="1420" w14:anchorId="1C4D76E2">
          <v:shape id="_x0000_i1028" type="#_x0000_t75" alt="" style="width:484.5pt;height:1in;mso-width-percent:0;mso-height-percent:0;mso-width-percent:0;mso-height-percent:0" o:ole="">
            <v:imagedata r:id="rId26" o:title=""/>
          </v:shape>
          <o:OLEObject Type="Embed" ProgID="Word.OpenDocumentText.12" ShapeID="_x0000_i1028" DrawAspect="Content" ObjectID="_1640434902" r:id="rId27"/>
        </w:object>
      </w:r>
    </w:p>
    <w:p w14:paraId="4545534E" w14:textId="77777777" w:rsidR="00602EE7" w:rsidRPr="00933151" w:rsidRDefault="00602EE7" w:rsidP="00040173">
      <w:pPr>
        <w:spacing w:after="160" w:line="259" w:lineRule="auto"/>
        <w:jc w:val="both"/>
        <w:rPr>
          <w:sz w:val="28"/>
          <w:szCs w:val="28"/>
        </w:rPr>
      </w:pPr>
    </w:p>
    <w:p w14:paraId="0F99BF7D" w14:textId="77777777" w:rsidR="00602EE7" w:rsidRPr="00573D9E" w:rsidRDefault="0067323B" w:rsidP="00573D9E">
      <w:pPr>
        <w:pStyle w:val="Paragrafoelenco"/>
        <w:numPr>
          <w:ilvl w:val="0"/>
          <w:numId w:val="11"/>
        </w:numPr>
        <w:spacing w:after="160" w:line="259" w:lineRule="auto"/>
        <w:jc w:val="both"/>
      </w:pPr>
      <w:r>
        <w:t>caricamento dell’ontologia</w:t>
      </w:r>
    </w:p>
    <w:bookmarkStart w:id="21" w:name="_MON_1637664561"/>
    <w:bookmarkEnd w:id="21"/>
    <w:p w14:paraId="1853E452" w14:textId="77777777" w:rsidR="00602EE7" w:rsidRDefault="009C21EB" w:rsidP="00573D9E">
      <w:pPr>
        <w:pStyle w:val="Paragrafoelenco"/>
        <w:spacing w:after="160" w:line="259" w:lineRule="auto"/>
        <w:jc w:val="both"/>
        <w:rPr>
          <w:sz w:val="28"/>
          <w:szCs w:val="28"/>
        </w:rPr>
      </w:pPr>
      <w:r w:rsidRPr="00933151">
        <w:rPr>
          <w:noProof/>
          <w:sz w:val="28"/>
          <w:szCs w:val="28"/>
        </w:rPr>
        <w:object w:dxaOrig="9640" w:dyaOrig="580" w14:anchorId="62D67293">
          <v:shape id="_x0000_i1029" type="#_x0000_t75" alt="" style="width:484.5pt;height:26.25pt;mso-width-percent:0;mso-height-percent:0;mso-width-percent:0;mso-height-percent:0" o:ole="">
            <v:imagedata r:id="rId28" o:title=""/>
          </v:shape>
          <o:OLEObject Type="Embed" ProgID="Word.OpenDocumentText.12" ShapeID="_x0000_i1029" DrawAspect="Content" ObjectID="_1640434903" r:id="rId29"/>
        </w:object>
      </w:r>
    </w:p>
    <w:p w14:paraId="656AE352" w14:textId="77777777" w:rsidR="00573D9E" w:rsidRPr="00933151" w:rsidRDefault="00573D9E" w:rsidP="00573D9E">
      <w:pPr>
        <w:pStyle w:val="Paragrafoelenco"/>
        <w:spacing w:after="160" w:line="259" w:lineRule="auto"/>
        <w:jc w:val="both"/>
        <w:rPr>
          <w:sz w:val="28"/>
          <w:szCs w:val="28"/>
        </w:rPr>
      </w:pPr>
    </w:p>
    <w:p w14:paraId="509FB035" w14:textId="77777777" w:rsidR="0067323B" w:rsidRPr="00573D9E" w:rsidRDefault="0067323B" w:rsidP="00573D9E">
      <w:pPr>
        <w:pStyle w:val="Paragrafoelenco"/>
        <w:numPr>
          <w:ilvl w:val="0"/>
          <w:numId w:val="11"/>
        </w:numPr>
        <w:spacing w:after="160" w:line="259" w:lineRule="auto"/>
        <w:jc w:val="both"/>
        <w:rPr>
          <w:sz w:val="28"/>
          <w:szCs w:val="28"/>
        </w:rPr>
      </w:pPr>
      <w:r>
        <w:t xml:space="preserve">creazione del </w:t>
      </w:r>
      <w:proofErr w:type="spellStart"/>
      <w:r>
        <w:t>form</w:t>
      </w:r>
      <w:proofErr w:type="spellEnd"/>
      <w:r>
        <w:t xml:space="preserve"> per i dati in input </w:t>
      </w:r>
    </w:p>
    <w:bookmarkStart w:id="22" w:name="_MON_1637664701"/>
    <w:bookmarkEnd w:id="22"/>
    <w:p w14:paraId="1937BEEB" w14:textId="77777777" w:rsidR="00602EE7" w:rsidRPr="00573D9E" w:rsidRDefault="009C21EB" w:rsidP="00573D9E">
      <w:pPr>
        <w:pStyle w:val="Paragrafoelenco"/>
        <w:spacing w:after="160" w:line="259" w:lineRule="auto"/>
        <w:jc w:val="both"/>
        <w:rPr>
          <w:sz w:val="28"/>
          <w:szCs w:val="28"/>
        </w:rPr>
      </w:pPr>
      <w:r w:rsidRPr="00933151">
        <w:rPr>
          <w:noProof/>
          <w:sz w:val="28"/>
          <w:szCs w:val="28"/>
        </w:rPr>
        <w:object w:dxaOrig="9640" w:dyaOrig="3700" w14:anchorId="57F64D43">
          <v:shape id="_x0000_i1030" type="#_x0000_t75" alt="" style="width:484.5pt;height:183pt;mso-width-percent:0;mso-height-percent:0;mso-width-percent:0;mso-height-percent:0" o:ole="">
            <v:imagedata r:id="rId30" o:title=""/>
          </v:shape>
          <o:OLEObject Type="Embed" ProgID="Word.OpenDocumentText.12" ShapeID="_x0000_i1030" DrawAspect="Content" ObjectID="_1640434904" r:id="rId31"/>
        </w:object>
      </w:r>
    </w:p>
    <w:p w14:paraId="0AA3F2CC" w14:textId="77777777" w:rsidR="00602EE7" w:rsidRPr="00933151" w:rsidRDefault="00602EE7" w:rsidP="00573D9E">
      <w:pPr>
        <w:pStyle w:val="Paragrafoelenco"/>
        <w:spacing w:after="160" w:line="259" w:lineRule="auto"/>
        <w:jc w:val="center"/>
        <w:rPr>
          <w:sz w:val="28"/>
          <w:szCs w:val="28"/>
        </w:rPr>
      </w:pPr>
      <w:r w:rsidRPr="00933151">
        <w:rPr>
          <w:noProof/>
          <w:sz w:val="28"/>
          <w:szCs w:val="28"/>
        </w:rPr>
        <w:drawing>
          <wp:inline distT="0" distB="0" distL="0" distR="0" wp14:anchorId="1EFEF7B5" wp14:editId="3671919A">
            <wp:extent cx="3024316" cy="2640876"/>
            <wp:effectExtent l="114300" t="101600" r="113030" b="14097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8645" cy="26708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A64324" w14:textId="77777777" w:rsidR="00602EE7" w:rsidRPr="00933151" w:rsidRDefault="00602EE7" w:rsidP="00040173">
      <w:pPr>
        <w:pStyle w:val="Paragrafoelenco"/>
        <w:spacing w:after="160" w:line="259" w:lineRule="auto"/>
        <w:jc w:val="both"/>
        <w:rPr>
          <w:sz w:val="28"/>
          <w:szCs w:val="28"/>
        </w:rPr>
      </w:pPr>
    </w:p>
    <w:p w14:paraId="5B6A9D69" w14:textId="77777777" w:rsidR="00F76B8E" w:rsidRPr="00F76B8E" w:rsidRDefault="00602EE7" w:rsidP="00F76B8E">
      <w:pPr>
        <w:pStyle w:val="Paragrafoelenco"/>
        <w:numPr>
          <w:ilvl w:val="0"/>
          <w:numId w:val="11"/>
        </w:numPr>
        <w:spacing w:after="160" w:line="259" w:lineRule="auto"/>
        <w:jc w:val="both"/>
        <w:rPr>
          <w:sz w:val="28"/>
          <w:szCs w:val="28"/>
        </w:rPr>
      </w:pPr>
      <w:r w:rsidRPr="00933151">
        <w:rPr>
          <w:sz w:val="28"/>
          <w:szCs w:val="28"/>
        </w:rPr>
        <w:t xml:space="preserve"> </w:t>
      </w:r>
      <w:r w:rsidR="002910D9">
        <w:t xml:space="preserve">Esempio di creazione delle istanze in base ai dati inseriti dall’utente nel </w:t>
      </w:r>
      <w:proofErr w:type="spellStart"/>
      <w:r w:rsidR="002910D9">
        <w:t>form</w:t>
      </w:r>
      <w:proofErr w:type="spellEnd"/>
      <w:r w:rsidR="002910D9">
        <w:t>.</w:t>
      </w:r>
      <w:r w:rsidR="00F76B8E" w:rsidRPr="00F76B8E">
        <w:rPr>
          <w:sz w:val="28"/>
          <w:szCs w:val="28"/>
        </w:rPr>
        <w:t xml:space="preserve"> </w:t>
      </w:r>
      <w:bookmarkStart w:id="23" w:name="_MON_1637665131"/>
      <w:bookmarkEnd w:id="23"/>
      <w:r w:rsidR="009C21EB" w:rsidRPr="00933151">
        <w:rPr>
          <w:noProof/>
          <w:sz w:val="28"/>
          <w:szCs w:val="28"/>
        </w:rPr>
        <w:object w:dxaOrig="9640" w:dyaOrig="4400" w14:anchorId="3DEB9949">
          <v:shape id="_x0000_i1031" type="#_x0000_t75" alt="" style="width:484.5pt;height:222.75pt;mso-width-percent:0;mso-height-percent:0;mso-width-percent:0;mso-height-percent:0" o:ole="">
            <v:imagedata r:id="rId33" o:title=""/>
          </v:shape>
          <o:OLEObject Type="Embed" ProgID="Word.OpenDocumentText.12" ShapeID="_x0000_i1031" DrawAspect="Content" ObjectID="_1640434905" r:id="rId34"/>
        </w:object>
      </w:r>
    </w:p>
    <w:p w14:paraId="24259D1D" w14:textId="77777777" w:rsidR="00F76B8E" w:rsidRDefault="00F76B8E" w:rsidP="00F76B8E">
      <w:pPr>
        <w:pStyle w:val="Paragrafoelenco"/>
        <w:numPr>
          <w:ilvl w:val="0"/>
          <w:numId w:val="11"/>
        </w:numPr>
        <w:spacing w:after="160" w:line="259" w:lineRule="auto"/>
        <w:jc w:val="both"/>
        <w:rPr>
          <w:sz w:val="28"/>
          <w:szCs w:val="28"/>
        </w:rPr>
      </w:pPr>
      <w:r w:rsidRPr="00573D9E">
        <w:t xml:space="preserve">Query per il recupero delle informazioni dell’evento </w:t>
      </w:r>
      <w:r w:rsidR="001C581B" w:rsidRPr="00573D9E">
        <w:t>dato il label</w:t>
      </w:r>
      <w:bookmarkStart w:id="24" w:name="_MON_1638265659"/>
      <w:bookmarkEnd w:id="24"/>
      <w:r w:rsidR="009C21EB" w:rsidRPr="00933151">
        <w:rPr>
          <w:noProof/>
          <w:sz w:val="28"/>
          <w:szCs w:val="28"/>
        </w:rPr>
        <w:object w:dxaOrig="9640" w:dyaOrig="7480" w14:anchorId="12646548">
          <v:shape id="_x0000_i1032" type="#_x0000_t75" alt="" style="width:484.5pt;height:373.5pt;mso-width-percent:0;mso-height-percent:0;mso-width-percent:0;mso-height-percent:0" o:ole="">
            <v:imagedata r:id="rId35" o:title=""/>
          </v:shape>
          <o:OLEObject Type="Embed" ProgID="Word.OpenDocumentText.12" ShapeID="_x0000_i1032" DrawAspect="Content" ObjectID="_1640434906" r:id="rId36"/>
        </w:object>
      </w:r>
    </w:p>
    <w:p w14:paraId="52091E73" w14:textId="77777777" w:rsidR="001C581B" w:rsidRPr="00573D9E" w:rsidRDefault="001C581B" w:rsidP="00573D9E">
      <w:pPr>
        <w:pStyle w:val="Paragrafoelenco"/>
        <w:numPr>
          <w:ilvl w:val="0"/>
          <w:numId w:val="11"/>
        </w:numPr>
        <w:spacing w:after="160" w:line="259" w:lineRule="auto"/>
        <w:jc w:val="both"/>
      </w:pPr>
      <w:r w:rsidRPr="00573D9E">
        <w:lastRenderedPageBreak/>
        <w:t xml:space="preserve">Query che fornisce l’uri della risorsa di </w:t>
      </w:r>
      <w:proofErr w:type="spellStart"/>
      <w:r w:rsidRPr="00573D9E">
        <w:t>Dbpedia</w:t>
      </w:r>
      <w:proofErr w:type="spellEnd"/>
      <w:r w:rsidRPr="00573D9E">
        <w:t xml:space="preserve"> associata alla proprietà city.</w:t>
      </w:r>
      <w:r w:rsidR="00573D9E" w:rsidRPr="00573D9E">
        <w:rPr>
          <w:sz w:val="28"/>
          <w:szCs w:val="28"/>
        </w:rPr>
        <w:t xml:space="preserve"> </w:t>
      </w:r>
      <w:bookmarkStart w:id="25" w:name="_MON_1638266116"/>
      <w:bookmarkEnd w:id="25"/>
      <w:r w:rsidR="009C21EB" w:rsidRPr="00933151">
        <w:rPr>
          <w:noProof/>
          <w:sz w:val="28"/>
          <w:szCs w:val="28"/>
        </w:rPr>
        <w:object w:dxaOrig="9640" w:dyaOrig="4760" w14:anchorId="308E33E1">
          <v:shape id="_x0000_i1033" type="#_x0000_t75" alt="" style="width:484.5pt;height:235.5pt;mso-width-percent:0;mso-height-percent:0;mso-width-percent:0;mso-height-percent:0" o:ole="">
            <v:imagedata r:id="rId37" o:title=""/>
          </v:shape>
          <o:OLEObject Type="Embed" ProgID="Word.OpenDocumentText.12" ShapeID="_x0000_i1033" DrawAspect="Content" ObjectID="_1640434907" r:id="rId38"/>
        </w:object>
      </w:r>
    </w:p>
    <w:p w14:paraId="42E21577" w14:textId="77777777" w:rsidR="00573D9E" w:rsidRPr="00573D9E" w:rsidRDefault="00573D9E" w:rsidP="00573D9E">
      <w:pPr>
        <w:pStyle w:val="Paragrafoelenco"/>
        <w:numPr>
          <w:ilvl w:val="0"/>
          <w:numId w:val="11"/>
        </w:numPr>
        <w:shd w:val="clear" w:color="auto" w:fill="FFFFFE"/>
        <w:spacing w:line="285" w:lineRule="atLeast"/>
        <w:rPr>
          <w:color w:val="000000" w:themeColor="text1"/>
        </w:rPr>
      </w:pPr>
      <w:r>
        <w:rPr>
          <w:color w:val="000000" w:themeColor="text1"/>
        </w:rPr>
        <w:t>Q</w:t>
      </w:r>
      <w:r w:rsidRPr="00573D9E">
        <w:rPr>
          <w:color w:val="000000" w:themeColor="text1"/>
        </w:rPr>
        <w:t>uery </w:t>
      </w:r>
      <w:r w:rsidR="00800ABF">
        <w:rPr>
          <w:color w:val="000000" w:themeColor="text1"/>
        </w:rPr>
        <w:t>restituisce</w:t>
      </w:r>
      <w:r w:rsidRPr="00573D9E">
        <w:rPr>
          <w:color w:val="000000" w:themeColor="text1"/>
        </w:rPr>
        <w:t> da Dbpedia la popolazione e le immagini </w:t>
      </w:r>
      <w:r w:rsidR="00800ABF" w:rsidRPr="00573D9E">
        <w:rPr>
          <w:color w:val="000000" w:themeColor="text1"/>
        </w:rPr>
        <w:t>associate </w:t>
      </w:r>
      <w:r w:rsidR="00800ABF">
        <w:rPr>
          <w:color w:val="000000" w:themeColor="text1"/>
        </w:rPr>
        <w:t>alla</w:t>
      </w:r>
      <w:r w:rsidRPr="00573D9E">
        <w:rPr>
          <w:color w:val="000000" w:themeColor="text1"/>
        </w:rPr>
        <w:t> città</w:t>
      </w:r>
      <w:bookmarkStart w:id="26" w:name="_MON_1638267243"/>
      <w:bookmarkEnd w:id="26"/>
      <w:r w:rsidR="009C21EB" w:rsidRPr="00933151">
        <w:rPr>
          <w:noProof/>
          <w:sz w:val="28"/>
          <w:szCs w:val="28"/>
        </w:rPr>
        <w:object w:dxaOrig="9640" w:dyaOrig="5460" w14:anchorId="5A690578">
          <v:shape id="_x0000_i1034" type="#_x0000_t75" alt="" style="width:484.5pt;height:275.25pt;mso-width-percent:0;mso-height-percent:0;mso-width-percent:0;mso-height-percent:0" o:ole="">
            <v:imagedata r:id="rId39" o:title=""/>
          </v:shape>
          <o:OLEObject Type="Embed" ProgID="Word.OpenDocumentText.12" ShapeID="_x0000_i1034" DrawAspect="Content" ObjectID="_1640434908" r:id="rId40"/>
        </w:object>
      </w:r>
    </w:p>
    <w:p w14:paraId="765E6173" w14:textId="77777777" w:rsidR="00E90D83" w:rsidRDefault="00425D3C" w:rsidP="00573D9E">
      <w:pPr>
        <w:pStyle w:val="Paragrafoelenco"/>
        <w:numPr>
          <w:ilvl w:val="0"/>
          <w:numId w:val="11"/>
        </w:numPr>
        <w:spacing w:after="160" w:line="259" w:lineRule="auto"/>
        <w:jc w:val="both"/>
        <w:rPr>
          <w:sz w:val="28"/>
          <w:szCs w:val="28"/>
        </w:rPr>
      </w:pPr>
      <w:r w:rsidRPr="00E90D83">
        <w:lastRenderedPageBreak/>
        <w:t>Definizione della funzione per la stampa di informazioni sul terremoto</w:t>
      </w:r>
      <w:bookmarkStart w:id="27" w:name="_MON_1638271239"/>
      <w:bookmarkEnd w:id="27"/>
      <w:r w:rsidR="009C21EB" w:rsidRPr="00933151">
        <w:rPr>
          <w:noProof/>
          <w:sz w:val="28"/>
          <w:szCs w:val="28"/>
        </w:rPr>
        <w:object w:dxaOrig="9640" w:dyaOrig="4240" w14:anchorId="0A03B86B">
          <v:shape id="_x0000_i1035" type="#_x0000_t75" alt="" style="width:484.5pt;height:209.25pt;mso-width-percent:0;mso-height-percent:0;mso-width-percent:0;mso-height-percent:0" o:ole="">
            <v:imagedata r:id="rId41" o:title=""/>
          </v:shape>
          <o:OLEObject Type="Embed" ProgID="Word.OpenDocumentText.12" ShapeID="_x0000_i1035" DrawAspect="Content" ObjectID="_1640434909" r:id="rId42"/>
        </w:object>
      </w:r>
    </w:p>
    <w:p w14:paraId="1DCD7636" w14:textId="77777777" w:rsidR="00E90D83" w:rsidRDefault="00E90D83" w:rsidP="002E0F11">
      <w:pPr>
        <w:pStyle w:val="Paragrafoelenco"/>
        <w:numPr>
          <w:ilvl w:val="0"/>
          <w:numId w:val="11"/>
        </w:numPr>
        <w:spacing w:after="160" w:line="259" w:lineRule="auto"/>
      </w:pPr>
      <w:r w:rsidRPr="00E90D83">
        <w:t>Fase di predizione del tipo di evento</w:t>
      </w:r>
      <w:r>
        <w:t xml:space="preserve"> e output nel caso di rilevazione di terremoto.</w:t>
      </w:r>
      <w:bookmarkStart w:id="28" w:name="_MON_1638272441"/>
      <w:bookmarkEnd w:id="28"/>
      <w:r w:rsidR="009C21EB" w:rsidRPr="00933151">
        <w:rPr>
          <w:noProof/>
          <w:sz w:val="28"/>
          <w:szCs w:val="28"/>
        </w:rPr>
        <w:object w:dxaOrig="9640" w:dyaOrig="6120" w14:anchorId="4BC6A2F5">
          <v:shape id="_x0000_i1036" type="#_x0000_t75" alt="" style="width:484.5pt;height:307.5pt;mso-width-percent:0;mso-height-percent:0;mso-width-percent:0;mso-height-percent:0" o:ole="">
            <v:imagedata r:id="rId43" o:title=""/>
          </v:shape>
          <o:OLEObject Type="Embed" ProgID="Word.OpenDocumentText.12" ShapeID="_x0000_i1036" DrawAspect="Content" ObjectID="_1640434910" r:id="rId44"/>
        </w:object>
      </w:r>
    </w:p>
    <w:p w14:paraId="6E3CABCA" w14:textId="77777777" w:rsidR="002910D9" w:rsidRPr="00E90D83" w:rsidRDefault="00E90D83" w:rsidP="00E90D83">
      <w:pPr>
        <w:pStyle w:val="Paragrafoelenco"/>
        <w:spacing w:after="160" w:line="259" w:lineRule="auto"/>
      </w:pPr>
      <w:r w:rsidRPr="00E90D83">
        <w:rPr>
          <w:noProof/>
        </w:rPr>
        <w:lastRenderedPageBreak/>
        <w:drawing>
          <wp:inline distT="0" distB="0" distL="0" distR="0" wp14:anchorId="1E6672CA" wp14:editId="5B4E646E">
            <wp:extent cx="5400040" cy="4189095"/>
            <wp:effectExtent l="0" t="0" r="0" b="1905"/>
            <wp:docPr id="61" name="Immagine 6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4ABD" w14:textId="77777777" w:rsidR="00E90D83" w:rsidRDefault="00E90D83" w:rsidP="00E90D83">
      <w:pPr>
        <w:pStyle w:val="Titolo1"/>
        <w:rPr>
          <w:rFonts w:ascii="Times New Roman" w:hAnsi="Times New Roman" w:cs="Times New Roman"/>
          <w:sz w:val="40"/>
          <w:szCs w:val="40"/>
        </w:rPr>
      </w:pPr>
    </w:p>
    <w:p w14:paraId="4F1AECEE" w14:textId="77777777" w:rsidR="002E0F11" w:rsidRPr="002E0F11" w:rsidRDefault="002E0F11" w:rsidP="00E90D83">
      <w:pPr>
        <w:pStyle w:val="Titolo1"/>
        <w:rPr>
          <w:rFonts w:ascii="Times New Roman" w:hAnsi="Times New Roman" w:cs="Times New Roman"/>
          <w:sz w:val="40"/>
          <w:szCs w:val="40"/>
        </w:rPr>
      </w:pPr>
      <w:bookmarkStart w:id="29" w:name="_Toc27660042"/>
      <w:r w:rsidRPr="002E0F11">
        <w:rPr>
          <w:rFonts w:ascii="Times New Roman" w:hAnsi="Times New Roman" w:cs="Times New Roman"/>
          <w:sz w:val="40"/>
          <w:szCs w:val="40"/>
        </w:rPr>
        <w:t>Strumenti di supporto</w:t>
      </w:r>
      <w:bookmarkEnd w:id="29"/>
    </w:p>
    <w:p w14:paraId="5700501C" w14:textId="77777777" w:rsidR="009C2E6F" w:rsidRDefault="009C2E6F" w:rsidP="006E2AC2">
      <w:pPr>
        <w:spacing w:line="360" w:lineRule="auto"/>
        <w:jc w:val="both"/>
        <w:rPr>
          <w:rFonts w:eastAsia="Calibri"/>
        </w:rPr>
      </w:pPr>
    </w:p>
    <w:p w14:paraId="420E205B" w14:textId="77777777" w:rsidR="00597748" w:rsidRDefault="00597748" w:rsidP="006E2AC2">
      <w:pPr>
        <w:spacing w:line="360" w:lineRule="auto"/>
        <w:jc w:val="both"/>
      </w:pPr>
      <w:r>
        <w:t>Per la realizzazione dell’ontologia sono stati usati i seguenti tool:</w:t>
      </w:r>
    </w:p>
    <w:p w14:paraId="32FC2943" w14:textId="77777777" w:rsidR="00597748" w:rsidRDefault="00597748" w:rsidP="006E2AC2">
      <w:pPr>
        <w:pStyle w:val="Paragrafoelenco"/>
        <w:numPr>
          <w:ilvl w:val="0"/>
          <w:numId w:val="22"/>
        </w:numPr>
        <w:spacing w:line="360" w:lineRule="auto"/>
        <w:jc w:val="both"/>
      </w:pPr>
      <w:proofErr w:type="spellStart"/>
      <w:r>
        <w:t>Protegè</w:t>
      </w:r>
      <w:proofErr w:type="spellEnd"/>
      <w:r>
        <w:t xml:space="preserve">, con plug-in </w:t>
      </w:r>
      <w:proofErr w:type="spellStart"/>
      <w:r>
        <w:t>Callfie</w:t>
      </w:r>
      <w:proofErr w:type="spellEnd"/>
      <w:r>
        <w:t xml:space="preserve"> per la definizione dell’ontologia</w:t>
      </w:r>
    </w:p>
    <w:p w14:paraId="0EC7BFE4" w14:textId="77777777" w:rsidR="00597748" w:rsidRDefault="00597748" w:rsidP="006E2AC2">
      <w:pPr>
        <w:pStyle w:val="Paragrafoelenco"/>
        <w:numPr>
          <w:ilvl w:val="0"/>
          <w:numId w:val="22"/>
        </w:numPr>
        <w:spacing w:line="360" w:lineRule="auto"/>
        <w:jc w:val="both"/>
      </w:pPr>
      <w:r>
        <w:t xml:space="preserve">Virtuoso, per SPARQL query a </w:t>
      </w:r>
      <w:proofErr w:type="spellStart"/>
      <w:r>
        <w:t>dbpedia</w:t>
      </w:r>
      <w:proofErr w:type="spellEnd"/>
    </w:p>
    <w:p w14:paraId="20194B6C" w14:textId="77777777" w:rsidR="00597748" w:rsidRDefault="00597748" w:rsidP="006E2AC2">
      <w:pPr>
        <w:spacing w:line="360" w:lineRule="auto"/>
        <w:jc w:val="both"/>
      </w:pPr>
      <w:r>
        <w:t>Librerie di supporto:</w:t>
      </w:r>
    </w:p>
    <w:p w14:paraId="056F2D8D" w14:textId="77777777" w:rsidR="006E2AC2" w:rsidRDefault="006E2AC2" w:rsidP="006E2AC2">
      <w:pPr>
        <w:pStyle w:val="Paragrafoelenco"/>
        <w:numPr>
          <w:ilvl w:val="0"/>
          <w:numId w:val="23"/>
        </w:numPr>
        <w:spacing w:line="360" w:lineRule="auto"/>
        <w:jc w:val="both"/>
      </w:pPr>
      <w:proofErr w:type="spellStart"/>
      <w:r>
        <w:t>Keras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per la realizzazione delle reti neurali</w:t>
      </w:r>
    </w:p>
    <w:p w14:paraId="1533405C" w14:textId="77777777" w:rsidR="00597748" w:rsidRDefault="006E2AC2" w:rsidP="006E2AC2">
      <w:pPr>
        <w:pStyle w:val="Paragrafoelenco"/>
        <w:numPr>
          <w:ilvl w:val="0"/>
          <w:numId w:val="23"/>
        </w:numPr>
        <w:spacing w:line="360" w:lineRule="auto"/>
        <w:jc w:val="both"/>
      </w:pPr>
      <w:proofErr w:type="spellStart"/>
      <w:r>
        <w:t>Audiolazy</w:t>
      </w:r>
      <w:proofErr w:type="spellEnd"/>
      <w:r>
        <w:t xml:space="preserve"> per l’estrazione delle feature per MLP</w:t>
      </w:r>
    </w:p>
    <w:p w14:paraId="6A38BD7F" w14:textId="77777777" w:rsidR="006E2AC2" w:rsidRDefault="006E2AC2" w:rsidP="006E2AC2">
      <w:pPr>
        <w:pStyle w:val="Paragrafoelenco"/>
        <w:numPr>
          <w:ilvl w:val="0"/>
          <w:numId w:val="23"/>
        </w:numPr>
        <w:spacing w:line="360" w:lineRule="auto"/>
        <w:jc w:val="both"/>
      </w:pPr>
      <w:r>
        <w:t>Owlready2 per importare e gestire l’ontologia</w:t>
      </w:r>
    </w:p>
    <w:p w14:paraId="1DCA9432" w14:textId="77777777" w:rsidR="006E2AC2" w:rsidRDefault="006E2AC2" w:rsidP="006E2AC2">
      <w:pPr>
        <w:pStyle w:val="Paragrafoelenco"/>
        <w:numPr>
          <w:ilvl w:val="0"/>
          <w:numId w:val="23"/>
        </w:numPr>
        <w:spacing w:line="360" w:lineRule="auto"/>
        <w:jc w:val="both"/>
      </w:pPr>
      <w:proofErr w:type="spellStart"/>
      <w:r>
        <w:t>Rdflib</w:t>
      </w:r>
      <w:proofErr w:type="spellEnd"/>
      <w:r>
        <w:t xml:space="preserve"> per interrogare l’ontologia</w:t>
      </w:r>
    </w:p>
    <w:p w14:paraId="7FA3FA95" w14:textId="77777777" w:rsidR="006E2AC2" w:rsidRDefault="006E2AC2" w:rsidP="006E2AC2">
      <w:pPr>
        <w:pStyle w:val="Paragrafoelenco"/>
        <w:numPr>
          <w:ilvl w:val="0"/>
          <w:numId w:val="23"/>
        </w:numPr>
        <w:spacing w:line="360" w:lineRule="auto"/>
        <w:jc w:val="both"/>
      </w:pPr>
      <w:proofErr w:type="spellStart"/>
      <w:r>
        <w:t>SPARQLWrapper</w:t>
      </w:r>
      <w:proofErr w:type="spellEnd"/>
      <w:r>
        <w:t xml:space="preserve"> per interrogare </w:t>
      </w:r>
      <w:proofErr w:type="spellStart"/>
      <w:r>
        <w:t>dbpedia</w:t>
      </w:r>
      <w:proofErr w:type="spellEnd"/>
    </w:p>
    <w:p w14:paraId="50D11DB7" w14:textId="77777777" w:rsidR="006E2AC2" w:rsidRDefault="006E2AC2" w:rsidP="006E2AC2">
      <w:pPr>
        <w:spacing w:line="360" w:lineRule="auto"/>
        <w:jc w:val="both"/>
      </w:pPr>
    </w:p>
    <w:p w14:paraId="016DCB6D" w14:textId="77777777" w:rsidR="00597748" w:rsidRPr="002E0F11" w:rsidRDefault="00597748" w:rsidP="006E2AC2">
      <w:pPr>
        <w:spacing w:line="360" w:lineRule="auto"/>
        <w:jc w:val="both"/>
      </w:pPr>
      <w:r>
        <w:t>Gli script sono stati implementati usando Python3 sulla piattaforma</w:t>
      </w:r>
      <w:r w:rsidR="006E2AC2">
        <w:t xml:space="preserve"> </w:t>
      </w:r>
      <w:r>
        <w:t>Google</w:t>
      </w:r>
      <w:r w:rsidR="006E2AC2">
        <w:t xml:space="preserve"> </w:t>
      </w:r>
      <w:proofErr w:type="spellStart"/>
      <w:r w:rsidR="006E2AC2">
        <w:t>Colab</w:t>
      </w:r>
      <w:proofErr w:type="spellEnd"/>
      <w:r>
        <w:t>.</w:t>
      </w:r>
    </w:p>
    <w:p w14:paraId="6C21D52F" w14:textId="77777777" w:rsidR="00C514CA" w:rsidRDefault="006D526A" w:rsidP="006D526A">
      <w:pPr>
        <w:pStyle w:val="Titolo1"/>
        <w:rPr>
          <w:rFonts w:ascii="Times New Roman" w:eastAsia="Calibri" w:hAnsi="Times New Roman" w:cs="Times New Roman"/>
          <w:sz w:val="40"/>
          <w:szCs w:val="40"/>
        </w:rPr>
      </w:pPr>
      <w:bookmarkStart w:id="30" w:name="_Toc27660043"/>
      <w:r w:rsidRPr="006D526A">
        <w:rPr>
          <w:rFonts w:ascii="Times New Roman" w:eastAsia="Calibri" w:hAnsi="Times New Roman" w:cs="Times New Roman"/>
          <w:sz w:val="40"/>
          <w:szCs w:val="40"/>
        </w:rPr>
        <w:lastRenderedPageBreak/>
        <w:t>Conclusioni e sviluppi futuri</w:t>
      </w:r>
      <w:bookmarkEnd w:id="30"/>
    </w:p>
    <w:p w14:paraId="68FC5BF1" w14:textId="77777777" w:rsidR="006D526A" w:rsidRDefault="006D526A" w:rsidP="006D526A">
      <w:pPr>
        <w:rPr>
          <w:rFonts w:eastAsia="Calibri"/>
        </w:rPr>
      </w:pPr>
    </w:p>
    <w:p w14:paraId="34601946" w14:textId="77777777" w:rsidR="006D526A" w:rsidRDefault="006D526A" w:rsidP="009C2E6F">
      <w:pPr>
        <w:spacing w:line="360" w:lineRule="auto"/>
        <w:jc w:val="both"/>
        <w:rPr>
          <w:rFonts w:eastAsia="Calibri"/>
        </w:rPr>
      </w:pPr>
      <w:r>
        <w:rPr>
          <w:rFonts w:eastAsia="Calibri"/>
        </w:rPr>
        <w:t>L’implementazione dell’applicativo ha richiesto la conoscenza di RDF, OWL, SPARQL, degli approcci machine learning, lo studio di ontologie esterne come SSN, SOSA e DBPEDIA</w:t>
      </w:r>
      <w:r w:rsidR="00CF53DF">
        <w:rPr>
          <w:rFonts w:eastAsia="Calibri"/>
        </w:rPr>
        <w:t>,</w:t>
      </w:r>
      <w:r>
        <w:rPr>
          <w:rFonts w:eastAsia="Calibri"/>
        </w:rPr>
        <w:t xml:space="preserve"> librerie come owlready2, </w:t>
      </w:r>
      <w:proofErr w:type="spellStart"/>
      <w:r>
        <w:rPr>
          <w:rFonts w:eastAsia="Calibri"/>
        </w:rPr>
        <w:t>SPARQLWrapper</w:t>
      </w:r>
      <w:proofErr w:type="spellEnd"/>
      <w:r>
        <w:rPr>
          <w:rFonts w:eastAsia="Calibri"/>
        </w:rPr>
        <w:t xml:space="preserve">, </w:t>
      </w:r>
      <w:proofErr w:type="spellStart"/>
      <w:r>
        <w:rPr>
          <w:rFonts w:eastAsia="Calibri"/>
        </w:rPr>
        <w:t>rdflib</w:t>
      </w:r>
      <w:proofErr w:type="spellEnd"/>
      <w:r w:rsidR="00CF53DF">
        <w:rPr>
          <w:rFonts w:eastAsia="Calibri"/>
        </w:rPr>
        <w:t xml:space="preserve"> e </w:t>
      </w:r>
      <w:r w:rsidR="008F1002">
        <w:rPr>
          <w:rFonts w:eastAsia="Calibri"/>
        </w:rPr>
        <w:t xml:space="preserve">il </w:t>
      </w:r>
      <w:r w:rsidR="00CF53DF">
        <w:rPr>
          <w:rFonts w:eastAsia="Calibri"/>
        </w:rPr>
        <w:t xml:space="preserve">tool </w:t>
      </w:r>
      <w:proofErr w:type="spellStart"/>
      <w:r w:rsidR="00CF53DF">
        <w:rPr>
          <w:rFonts w:eastAsia="Calibri"/>
        </w:rPr>
        <w:t>Protègè</w:t>
      </w:r>
      <w:proofErr w:type="spellEnd"/>
      <w:r w:rsidR="00CF53DF">
        <w:rPr>
          <w:rFonts w:eastAsia="Calibri"/>
        </w:rPr>
        <w:t>.</w:t>
      </w:r>
    </w:p>
    <w:p w14:paraId="65B65B68" w14:textId="77777777" w:rsidR="008F1002" w:rsidRDefault="008F1002" w:rsidP="009C2E6F">
      <w:pPr>
        <w:spacing w:line="360" w:lineRule="auto"/>
        <w:jc w:val="both"/>
        <w:rPr>
          <w:rFonts w:eastAsia="Calibri"/>
        </w:rPr>
      </w:pPr>
    </w:p>
    <w:p w14:paraId="1FDDA1D7" w14:textId="77777777" w:rsidR="008F1002" w:rsidRDefault="008F1002" w:rsidP="009C2E6F">
      <w:pPr>
        <w:spacing w:line="360" w:lineRule="auto"/>
        <w:jc w:val="both"/>
        <w:rPr>
          <w:rFonts w:eastAsia="Calibri"/>
        </w:rPr>
      </w:pPr>
      <w:r>
        <w:rPr>
          <w:rFonts w:eastAsia="Calibri"/>
        </w:rPr>
        <w:t xml:space="preserve">In conclusione, tutti gli obiettivi preposti all’inizio del progetto sono stati raggiunti. È stata creata un’ontologia per arricchire di informazioni i fenomeni sismici considerati ed è stato creato un classificatore per </w:t>
      </w:r>
      <w:r w:rsidR="009C2E6F">
        <w:rPr>
          <w:rFonts w:eastAsia="Calibri"/>
        </w:rPr>
        <w:t>determinarne la loro natura. Il nostro lavoro, inoltre, può rappresentare un punto di partenza per lo sviluppo di sistemi più complessi.</w:t>
      </w:r>
    </w:p>
    <w:p w14:paraId="14966EA7" w14:textId="77777777" w:rsidR="006D526A" w:rsidRDefault="006D526A" w:rsidP="009C2E6F">
      <w:pPr>
        <w:spacing w:line="360" w:lineRule="auto"/>
        <w:jc w:val="both"/>
        <w:rPr>
          <w:rFonts w:eastAsia="Calibri"/>
        </w:rPr>
      </w:pPr>
    </w:p>
    <w:p w14:paraId="6A1FC353" w14:textId="749D21AE" w:rsidR="004C1359" w:rsidRDefault="008F1002" w:rsidP="009C2E6F">
      <w:pPr>
        <w:spacing w:line="360" w:lineRule="auto"/>
        <w:jc w:val="both"/>
        <w:rPr>
          <w:rFonts w:eastAsia="Calibri"/>
        </w:rPr>
      </w:pPr>
      <w:r>
        <w:rPr>
          <w:rFonts w:eastAsia="Calibri"/>
        </w:rPr>
        <w:t>Per</w:t>
      </w:r>
      <w:r w:rsidR="009C2E6F">
        <w:rPr>
          <w:rFonts w:eastAsia="Calibri"/>
        </w:rPr>
        <w:t xml:space="preserve"> quanto riguarda possibili sviluppi futuri, si può prevedere </w:t>
      </w:r>
      <w:r w:rsidR="004C1359">
        <w:rPr>
          <w:rFonts w:eastAsia="Calibri"/>
        </w:rPr>
        <w:t xml:space="preserve">di espandere </w:t>
      </w:r>
      <w:r w:rsidR="006D526A">
        <w:rPr>
          <w:rFonts w:eastAsia="Calibri"/>
        </w:rPr>
        <w:t>l’ontologia</w:t>
      </w:r>
      <w:r w:rsidR="009C2E6F">
        <w:rPr>
          <w:rFonts w:eastAsia="Calibri"/>
        </w:rPr>
        <w:t xml:space="preserve"> realizza</w:t>
      </w:r>
      <w:r w:rsidR="004C1359">
        <w:rPr>
          <w:rFonts w:eastAsia="Calibri"/>
        </w:rPr>
        <w:t>ndo</w:t>
      </w:r>
      <w:r w:rsidR="009C2E6F">
        <w:rPr>
          <w:rFonts w:eastAsia="Calibri"/>
        </w:rPr>
        <w:t xml:space="preserve"> dei </w:t>
      </w:r>
      <w:r w:rsidR="006D526A">
        <w:rPr>
          <w:rFonts w:eastAsia="Calibri"/>
        </w:rPr>
        <w:t>collegamenti con</w:t>
      </w:r>
      <w:r w:rsidR="009C2E6F">
        <w:rPr>
          <w:rFonts w:eastAsia="Calibri"/>
        </w:rPr>
        <w:t xml:space="preserve"> </w:t>
      </w:r>
      <w:proofErr w:type="spellStart"/>
      <w:r w:rsidR="006D526A">
        <w:rPr>
          <w:rFonts w:eastAsia="Calibri"/>
        </w:rPr>
        <w:t>GeoNames</w:t>
      </w:r>
      <w:proofErr w:type="spellEnd"/>
      <w:r w:rsidR="006D526A">
        <w:rPr>
          <w:rFonts w:eastAsia="Calibri"/>
        </w:rPr>
        <w:t xml:space="preserve"> </w:t>
      </w:r>
      <w:r w:rsidR="004C1359">
        <w:rPr>
          <w:rFonts w:eastAsia="Calibri"/>
        </w:rPr>
        <w:t>al fine di</w:t>
      </w:r>
      <w:r w:rsidR="006D526A">
        <w:rPr>
          <w:rFonts w:eastAsia="Calibri"/>
        </w:rPr>
        <w:t xml:space="preserve"> </w:t>
      </w:r>
      <w:r w:rsidR="004C1359">
        <w:rPr>
          <w:rFonts w:eastAsia="Calibri"/>
        </w:rPr>
        <w:t>riusare</w:t>
      </w:r>
      <w:r w:rsidR="009C2E6F">
        <w:rPr>
          <w:rFonts w:eastAsia="Calibri"/>
        </w:rPr>
        <w:t xml:space="preserve"> concetti di</w:t>
      </w:r>
      <w:r w:rsidR="006D526A">
        <w:rPr>
          <w:rFonts w:eastAsia="Calibri"/>
        </w:rPr>
        <w:t xml:space="preserve"> </w:t>
      </w:r>
      <w:r w:rsidR="009C2E6F">
        <w:rPr>
          <w:rFonts w:eastAsia="Calibri"/>
        </w:rPr>
        <w:t>misurazioni e coordinate geografiche</w:t>
      </w:r>
      <w:r w:rsidR="004C1359">
        <w:rPr>
          <w:rFonts w:eastAsia="Calibri"/>
        </w:rPr>
        <w:t>.</w:t>
      </w:r>
    </w:p>
    <w:p w14:paraId="4B2206F9" w14:textId="7372548C" w:rsidR="006E04D6" w:rsidRDefault="006E04D6" w:rsidP="009C2E6F">
      <w:pPr>
        <w:spacing w:line="360" w:lineRule="auto"/>
        <w:jc w:val="both"/>
        <w:rPr>
          <w:rFonts w:eastAsia="Calibri"/>
        </w:rPr>
      </w:pPr>
    </w:p>
    <w:p w14:paraId="15279430" w14:textId="48848352" w:rsidR="006E04D6" w:rsidRDefault="006E04D6" w:rsidP="009C2E6F">
      <w:pPr>
        <w:spacing w:line="360" w:lineRule="auto"/>
        <w:jc w:val="both"/>
        <w:rPr>
          <w:rFonts w:eastAsia="Calibri"/>
        </w:rPr>
      </w:pPr>
      <w:r>
        <w:rPr>
          <w:rFonts w:eastAsia="Calibri"/>
        </w:rPr>
        <w:t xml:space="preserve">Link repository </w:t>
      </w:r>
      <w:proofErr w:type="spellStart"/>
      <w:r w:rsidRPr="006E04D6">
        <w:rPr>
          <w:rFonts w:eastAsia="Calibri"/>
        </w:rPr>
        <w:t>github</w:t>
      </w:r>
      <w:proofErr w:type="spellEnd"/>
      <w:r>
        <w:rPr>
          <w:rFonts w:eastAsia="Calibri"/>
        </w:rPr>
        <w:t>:</w:t>
      </w:r>
    </w:p>
    <w:p w14:paraId="042273C0" w14:textId="0B9A0731" w:rsidR="006E04D6" w:rsidRPr="006D526A" w:rsidRDefault="00560659" w:rsidP="009C2E6F">
      <w:pPr>
        <w:spacing w:line="360" w:lineRule="auto"/>
        <w:jc w:val="both"/>
        <w:rPr>
          <w:rFonts w:eastAsia="Calibri"/>
        </w:rPr>
      </w:pPr>
      <w:hyperlink r:id="rId46" w:history="1">
        <w:r w:rsidRPr="00560659">
          <w:rPr>
            <w:rStyle w:val="Collegamentoipertestuale"/>
            <w:rFonts w:eastAsia="Calibri"/>
          </w:rPr>
          <w:t>https://github.com/vale-29/BigData.git</w:t>
        </w:r>
      </w:hyperlink>
      <w:bookmarkStart w:id="31" w:name="_GoBack"/>
      <w:bookmarkEnd w:id="31"/>
    </w:p>
    <w:sectPr w:rsidR="006E04D6" w:rsidRPr="006D526A" w:rsidSect="00DE6BCB">
      <w:pgSz w:w="11906" w:h="16838"/>
      <w:pgMar w:top="1701" w:right="1701" w:bottom="1701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2.75pt;height:12.75pt" o:bullet="t">
        <v:imagedata r:id="rId1" o:title="mso26AD"/>
      </v:shape>
    </w:pict>
  </w:numPicBullet>
  <w:abstractNum w:abstractNumId="0" w15:restartNumberingAfterBreak="0">
    <w:nsid w:val="05CB7B74"/>
    <w:multiLevelType w:val="multilevel"/>
    <w:tmpl w:val="E5C2C0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CC145E"/>
    <w:multiLevelType w:val="multilevel"/>
    <w:tmpl w:val="10469E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B67F4"/>
    <w:multiLevelType w:val="multilevel"/>
    <w:tmpl w:val="92A2FE4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3)"/>
      <w:lvlJc w:val="left"/>
      <w:pPr>
        <w:ind w:left="2700" w:hanging="36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BC357A"/>
    <w:multiLevelType w:val="hybridMultilevel"/>
    <w:tmpl w:val="A3F2E8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834F0"/>
    <w:multiLevelType w:val="hybridMultilevel"/>
    <w:tmpl w:val="536492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874CB5"/>
    <w:multiLevelType w:val="hybridMultilevel"/>
    <w:tmpl w:val="2780E2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7690F"/>
    <w:multiLevelType w:val="multilevel"/>
    <w:tmpl w:val="7AC0B6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4D529AC"/>
    <w:multiLevelType w:val="hybridMultilevel"/>
    <w:tmpl w:val="CEEE10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16686A"/>
    <w:multiLevelType w:val="multilevel"/>
    <w:tmpl w:val="DE2E0A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D7E024B"/>
    <w:multiLevelType w:val="hybridMultilevel"/>
    <w:tmpl w:val="65D032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FF24C0"/>
    <w:multiLevelType w:val="hybridMultilevel"/>
    <w:tmpl w:val="B4001438"/>
    <w:lvl w:ilvl="0" w:tplc="28721BB0">
      <w:start w:val="2"/>
      <w:numFmt w:val="decimal"/>
      <w:lvlText w:val="%1)"/>
      <w:lvlJc w:val="left"/>
      <w:pPr>
        <w:ind w:left="270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3420" w:hanging="360"/>
      </w:pPr>
    </w:lvl>
    <w:lvl w:ilvl="2" w:tplc="0410001B">
      <w:start w:val="1"/>
      <w:numFmt w:val="lowerRoman"/>
      <w:lvlText w:val="%3."/>
      <w:lvlJc w:val="right"/>
      <w:pPr>
        <w:ind w:left="4140" w:hanging="180"/>
      </w:pPr>
    </w:lvl>
    <w:lvl w:ilvl="3" w:tplc="0410000F" w:tentative="1">
      <w:start w:val="1"/>
      <w:numFmt w:val="decimal"/>
      <w:lvlText w:val="%4."/>
      <w:lvlJc w:val="left"/>
      <w:pPr>
        <w:ind w:left="4860" w:hanging="360"/>
      </w:pPr>
    </w:lvl>
    <w:lvl w:ilvl="4" w:tplc="04100019" w:tentative="1">
      <w:start w:val="1"/>
      <w:numFmt w:val="lowerLetter"/>
      <w:lvlText w:val="%5."/>
      <w:lvlJc w:val="left"/>
      <w:pPr>
        <w:ind w:left="5580" w:hanging="360"/>
      </w:pPr>
    </w:lvl>
    <w:lvl w:ilvl="5" w:tplc="0410001B" w:tentative="1">
      <w:start w:val="1"/>
      <w:numFmt w:val="lowerRoman"/>
      <w:lvlText w:val="%6."/>
      <w:lvlJc w:val="right"/>
      <w:pPr>
        <w:ind w:left="6300" w:hanging="180"/>
      </w:pPr>
    </w:lvl>
    <w:lvl w:ilvl="6" w:tplc="0410000F" w:tentative="1">
      <w:start w:val="1"/>
      <w:numFmt w:val="decimal"/>
      <w:lvlText w:val="%7."/>
      <w:lvlJc w:val="left"/>
      <w:pPr>
        <w:ind w:left="7020" w:hanging="360"/>
      </w:pPr>
    </w:lvl>
    <w:lvl w:ilvl="7" w:tplc="04100019" w:tentative="1">
      <w:start w:val="1"/>
      <w:numFmt w:val="lowerLetter"/>
      <w:lvlText w:val="%8."/>
      <w:lvlJc w:val="left"/>
      <w:pPr>
        <w:ind w:left="7740" w:hanging="360"/>
      </w:pPr>
    </w:lvl>
    <w:lvl w:ilvl="8" w:tplc="0410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11" w15:restartNumberingAfterBreak="0">
    <w:nsid w:val="353274AF"/>
    <w:multiLevelType w:val="multilevel"/>
    <w:tmpl w:val="6ABAF0B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5F2162D"/>
    <w:multiLevelType w:val="hybridMultilevel"/>
    <w:tmpl w:val="DB40DCF8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237F06"/>
    <w:multiLevelType w:val="hybridMultilevel"/>
    <w:tmpl w:val="D640D7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E76CB7"/>
    <w:multiLevelType w:val="multilevel"/>
    <w:tmpl w:val="92A2FE4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3)"/>
      <w:lvlJc w:val="left"/>
      <w:pPr>
        <w:ind w:left="2700" w:hanging="36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D1E35FD"/>
    <w:multiLevelType w:val="multilevel"/>
    <w:tmpl w:val="E66C7B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3)"/>
      <w:lvlJc w:val="left"/>
      <w:pPr>
        <w:ind w:left="234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28489F"/>
    <w:multiLevelType w:val="multilevel"/>
    <w:tmpl w:val="984C2B6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5E152B5"/>
    <w:multiLevelType w:val="multilevel"/>
    <w:tmpl w:val="92A2FE4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3)"/>
      <w:lvlJc w:val="left"/>
      <w:pPr>
        <w:ind w:left="2700" w:hanging="36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7EE0FF3"/>
    <w:multiLevelType w:val="hybridMultilevel"/>
    <w:tmpl w:val="C97E947A"/>
    <w:lvl w:ilvl="0" w:tplc="8B54B21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39018F"/>
    <w:multiLevelType w:val="multilevel"/>
    <w:tmpl w:val="01CA01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6B211E3C"/>
    <w:multiLevelType w:val="multilevel"/>
    <w:tmpl w:val="545A96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6585FA7"/>
    <w:multiLevelType w:val="multilevel"/>
    <w:tmpl w:val="B562099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6B2622E"/>
    <w:multiLevelType w:val="multilevel"/>
    <w:tmpl w:val="83F4B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3)"/>
      <w:lvlJc w:val="left"/>
      <w:pPr>
        <w:ind w:left="2340" w:hanging="360"/>
      </w:p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9"/>
  </w:num>
  <w:num w:numId="3">
    <w:abstractNumId w:val="6"/>
  </w:num>
  <w:num w:numId="4">
    <w:abstractNumId w:val="16"/>
  </w:num>
  <w:num w:numId="5">
    <w:abstractNumId w:val="21"/>
  </w:num>
  <w:num w:numId="6">
    <w:abstractNumId w:val="8"/>
  </w:num>
  <w:num w:numId="7">
    <w:abstractNumId w:val="20"/>
  </w:num>
  <w:num w:numId="8">
    <w:abstractNumId w:val="1"/>
  </w:num>
  <w:num w:numId="9">
    <w:abstractNumId w:val="15"/>
  </w:num>
  <w:num w:numId="10">
    <w:abstractNumId w:val="11"/>
  </w:num>
  <w:num w:numId="11">
    <w:abstractNumId w:val="18"/>
  </w:num>
  <w:num w:numId="12">
    <w:abstractNumId w:val="4"/>
  </w:num>
  <w:num w:numId="13">
    <w:abstractNumId w:val="10"/>
  </w:num>
  <w:num w:numId="14">
    <w:abstractNumId w:val="22"/>
  </w:num>
  <w:num w:numId="15">
    <w:abstractNumId w:val="7"/>
  </w:num>
  <w:num w:numId="16">
    <w:abstractNumId w:val="12"/>
  </w:num>
  <w:num w:numId="17">
    <w:abstractNumId w:val="3"/>
  </w:num>
  <w:num w:numId="18">
    <w:abstractNumId w:val="9"/>
  </w:num>
  <w:num w:numId="19">
    <w:abstractNumId w:val="5"/>
  </w:num>
  <w:num w:numId="20">
    <w:abstractNumId w:val="13"/>
  </w:num>
  <w:num w:numId="21">
    <w:abstractNumId w:val="2"/>
  </w:num>
  <w:num w:numId="22">
    <w:abstractNumId w:val="17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4CA"/>
    <w:rsid w:val="0000556A"/>
    <w:rsid w:val="00006F41"/>
    <w:rsid w:val="000135BE"/>
    <w:rsid w:val="00040173"/>
    <w:rsid w:val="00057E5D"/>
    <w:rsid w:val="0009250E"/>
    <w:rsid w:val="000964F1"/>
    <w:rsid w:val="000C3CF8"/>
    <w:rsid w:val="000E755E"/>
    <w:rsid w:val="001417BE"/>
    <w:rsid w:val="001712A2"/>
    <w:rsid w:val="0018185C"/>
    <w:rsid w:val="001A627C"/>
    <w:rsid w:val="001B28EE"/>
    <w:rsid w:val="001B37C5"/>
    <w:rsid w:val="001C581B"/>
    <w:rsid w:val="001E31E4"/>
    <w:rsid w:val="001F4E04"/>
    <w:rsid w:val="00216BA6"/>
    <w:rsid w:val="002301D2"/>
    <w:rsid w:val="00253C0D"/>
    <w:rsid w:val="0027172D"/>
    <w:rsid w:val="002778D9"/>
    <w:rsid w:val="002910D9"/>
    <w:rsid w:val="002957FC"/>
    <w:rsid w:val="002958D7"/>
    <w:rsid w:val="002A5097"/>
    <w:rsid w:val="002B6220"/>
    <w:rsid w:val="002E0F11"/>
    <w:rsid w:val="002E68B9"/>
    <w:rsid w:val="002F51DA"/>
    <w:rsid w:val="00301998"/>
    <w:rsid w:val="0030580E"/>
    <w:rsid w:val="003219C1"/>
    <w:rsid w:val="00336A5B"/>
    <w:rsid w:val="00342FF8"/>
    <w:rsid w:val="00350ADC"/>
    <w:rsid w:val="00376B15"/>
    <w:rsid w:val="003B62A9"/>
    <w:rsid w:val="003C5BBA"/>
    <w:rsid w:val="003E5760"/>
    <w:rsid w:val="003F1226"/>
    <w:rsid w:val="00425D3C"/>
    <w:rsid w:val="004266C6"/>
    <w:rsid w:val="00430AA9"/>
    <w:rsid w:val="00440BCE"/>
    <w:rsid w:val="00474078"/>
    <w:rsid w:val="00474892"/>
    <w:rsid w:val="004A34FF"/>
    <w:rsid w:val="004B7587"/>
    <w:rsid w:val="004C1359"/>
    <w:rsid w:val="004C2E96"/>
    <w:rsid w:val="004C4811"/>
    <w:rsid w:val="004D7125"/>
    <w:rsid w:val="004E0DED"/>
    <w:rsid w:val="004F3D4F"/>
    <w:rsid w:val="004F77A5"/>
    <w:rsid w:val="00510C51"/>
    <w:rsid w:val="00524253"/>
    <w:rsid w:val="00533522"/>
    <w:rsid w:val="005377E1"/>
    <w:rsid w:val="00554847"/>
    <w:rsid w:val="00555C72"/>
    <w:rsid w:val="00557081"/>
    <w:rsid w:val="00560659"/>
    <w:rsid w:val="00563536"/>
    <w:rsid w:val="00573985"/>
    <w:rsid w:val="00573D9E"/>
    <w:rsid w:val="00585AB1"/>
    <w:rsid w:val="0058666D"/>
    <w:rsid w:val="00597748"/>
    <w:rsid w:val="005A1D14"/>
    <w:rsid w:val="005C26A9"/>
    <w:rsid w:val="005C6988"/>
    <w:rsid w:val="00602EE7"/>
    <w:rsid w:val="00614ADA"/>
    <w:rsid w:val="00620402"/>
    <w:rsid w:val="00630FC5"/>
    <w:rsid w:val="0063327D"/>
    <w:rsid w:val="006407B2"/>
    <w:rsid w:val="00641FEB"/>
    <w:rsid w:val="00645A23"/>
    <w:rsid w:val="00657D58"/>
    <w:rsid w:val="006706CC"/>
    <w:rsid w:val="00671BD8"/>
    <w:rsid w:val="0067323B"/>
    <w:rsid w:val="0067496D"/>
    <w:rsid w:val="006948DF"/>
    <w:rsid w:val="006C1460"/>
    <w:rsid w:val="006C4490"/>
    <w:rsid w:val="006D526A"/>
    <w:rsid w:val="006E04D6"/>
    <w:rsid w:val="006E2AC2"/>
    <w:rsid w:val="00706FBE"/>
    <w:rsid w:val="007105A6"/>
    <w:rsid w:val="00720CC2"/>
    <w:rsid w:val="007224E9"/>
    <w:rsid w:val="00753A3B"/>
    <w:rsid w:val="00780811"/>
    <w:rsid w:val="00784D21"/>
    <w:rsid w:val="00795801"/>
    <w:rsid w:val="00797D51"/>
    <w:rsid w:val="007A3B01"/>
    <w:rsid w:val="007D03E3"/>
    <w:rsid w:val="007D0C48"/>
    <w:rsid w:val="007D72CB"/>
    <w:rsid w:val="007E45A4"/>
    <w:rsid w:val="007F12FD"/>
    <w:rsid w:val="007F6276"/>
    <w:rsid w:val="00800ABF"/>
    <w:rsid w:val="008157CE"/>
    <w:rsid w:val="008376CA"/>
    <w:rsid w:val="008531C1"/>
    <w:rsid w:val="00855F2A"/>
    <w:rsid w:val="00871EF2"/>
    <w:rsid w:val="00873A4C"/>
    <w:rsid w:val="008865CD"/>
    <w:rsid w:val="0089188A"/>
    <w:rsid w:val="00894C4F"/>
    <w:rsid w:val="008A7F53"/>
    <w:rsid w:val="008B236C"/>
    <w:rsid w:val="008E7379"/>
    <w:rsid w:val="008F1002"/>
    <w:rsid w:val="008F37F6"/>
    <w:rsid w:val="00933151"/>
    <w:rsid w:val="0094315D"/>
    <w:rsid w:val="00962505"/>
    <w:rsid w:val="009630AE"/>
    <w:rsid w:val="00995416"/>
    <w:rsid w:val="009C21EB"/>
    <w:rsid w:val="009C2E6F"/>
    <w:rsid w:val="009D569D"/>
    <w:rsid w:val="009F43C1"/>
    <w:rsid w:val="00A26541"/>
    <w:rsid w:val="00A44FED"/>
    <w:rsid w:val="00A51FE4"/>
    <w:rsid w:val="00A5444D"/>
    <w:rsid w:val="00A551C8"/>
    <w:rsid w:val="00A56D16"/>
    <w:rsid w:val="00A6140A"/>
    <w:rsid w:val="00A62421"/>
    <w:rsid w:val="00A82039"/>
    <w:rsid w:val="00A83312"/>
    <w:rsid w:val="00A8522C"/>
    <w:rsid w:val="00AA0152"/>
    <w:rsid w:val="00AC27FD"/>
    <w:rsid w:val="00B00106"/>
    <w:rsid w:val="00B34CE6"/>
    <w:rsid w:val="00B477AA"/>
    <w:rsid w:val="00B572E5"/>
    <w:rsid w:val="00B73B9C"/>
    <w:rsid w:val="00B91F32"/>
    <w:rsid w:val="00BA0429"/>
    <w:rsid w:val="00BA6421"/>
    <w:rsid w:val="00BB482B"/>
    <w:rsid w:val="00BC1856"/>
    <w:rsid w:val="00BC7E7E"/>
    <w:rsid w:val="00BE1E16"/>
    <w:rsid w:val="00BF3AD3"/>
    <w:rsid w:val="00C100C6"/>
    <w:rsid w:val="00C21FE2"/>
    <w:rsid w:val="00C32B8D"/>
    <w:rsid w:val="00C4630D"/>
    <w:rsid w:val="00C514CA"/>
    <w:rsid w:val="00C6321F"/>
    <w:rsid w:val="00C8137B"/>
    <w:rsid w:val="00C85198"/>
    <w:rsid w:val="00C97288"/>
    <w:rsid w:val="00CB4E52"/>
    <w:rsid w:val="00CF53DF"/>
    <w:rsid w:val="00CF77C2"/>
    <w:rsid w:val="00CF7A74"/>
    <w:rsid w:val="00D05150"/>
    <w:rsid w:val="00D105C7"/>
    <w:rsid w:val="00D37E0E"/>
    <w:rsid w:val="00D4058D"/>
    <w:rsid w:val="00D456F3"/>
    <w:rsid w:val="00D5655B"/>
    <w:rsid w:val="00D61C28"/>
    <w:rsid w:val="00D6488E"/>
    <w:rsid w:val="00D71837"/>
    <w:rsid w:val="00D74D13"/>
    <w:rsid w:val="00DB63CD"/>
    <w:rsid w:val="00DC22B6"/>
    <w:rsid w:val="00DC3A6C"/>
    <w:rsid w:val="00DC786C"/>
    <w:rsid w:val="00DD47A2"/>
    <w:rsid w:val="00DE6BCB"/>
    <w:rsid w:val="00E072D4"/>
    <w:rsid w:val="00E15B01"/>
    <w:rsid w:val="00E405ED"/>
    <w:rsid w:val="00E41BA0"/>
    <w:rsid w:val="00E43C61"/>
    <w:rsid w:val="00E45090"/>
    <w:rsid w:val="00E4591E"/>
    <w:rsid w:val="00E4693C"/>
    <w:rsid w:val="00E67204"/>
    <w:rsid w:val="00E90D83"/>
    <w:rsid w:val="00EB1C4A"/>
    <w:rsid w:val="00ED4A15"/>
    <w:rsid w:val="00F0644B"/>
    <w:rsid w:val="00F075C3"/>
    <w:rsid w:val="00F238E8"/>
    <w:rsid w:val="00F26798"/>
    <w:rsid w:val="00F4209C"/>
    <w:rsid w:val="00F45B49"/>
    <w:rsid w:val="00F57CFB"/>
    <w:rsid w:val="00F66503"/>
    <w:rsid w:val="00F667ED"/>
    <w:rsid w:val="00F76B8E"/>
    <w:rsid w:val="00FA7AD3"/>
    <w:rsid w:val="00FB0900"/>
    <w:rsid w:val="00FB3766"/>
    <w:rsid w:val="00FB70C2"/>
    <w:rsid w:val="00FC7189"/>
    <w:rsid w:val="00FD08AF"/>
    <w:rsid w:val="00FD2992"/>
    <w:rsid w:val="00FE3C88"/>
    <w:rsid w:val="00FE517C"/>
    <w:rsid w:val="00FF3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89230"/>
  <w15:docId w15:val="{87400BE4-8566-4E68-B7EC-C9100A936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322B91"/>
  </w:style>
  <w:style w:type="paragraph" w:styleId="Titolo1">
    <w:name w:val="heading 1"/>
    <w:basedOn w:val="Normale"/>
    <w:next w:val="Normale"/>
    <w:link w:val="Titolo1Carattere"/>
    <w:uiPriority w:val="9"/>
    <w:qFormat/>
    <w:rsid w:val="008455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B5D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322B91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table" w:styleId="Grigliatabella">
    <w:name w:val="Table Grid"/>
    <w:basedOn w:val="Tabellanormale"/>
    <w:uiPriority w:val="39"/>
    <w:rsid w:val="00322B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D51D00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8455D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B5D1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it-IT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eformattatoHTML">
    <w:name w:val="HTML Preformatted"/>
    <w:basedOn w:val="Normale"/>
    <w:link w:val="PreformattatoHTMLCarattere"/>
    <w:uiPriority w:val="99"/>
    <w:unhideWhenUsed/>
    <w:rsid w:val="00CF7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CF7A74"/>
    <w:rPr>
      <w:rFonts w:ascii="Courier New" w:hAnsi="Courier New" w:cs="Courier New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B00106"/>
    <w:rPr>
      <w:color w:val="0000FF"/>
      <w:u w:val="single"/>
    </w:rPr>
  </w:style>
  <w:style w:type="paragraph" w:styleId="Bibliografia">
    <w:name w:val="Bibliography"/>
    <w:basedOn w:val="Normale"/>
    <w:next w:val="Normale"/>
    <w:uiPriority w:val="37"/>
    <w:unhideWhenUsed/>
    <w:rsid w:val="004A34FF"/>
  </w:style>
  <w:style w:type="character" w:customStyle="1" w:styleId="sobjectv">
    <w:name w:val="sobjectv"/>
    <w:basedOn w:val="Carpredefinitoparagrafo"/>
    <w:rsid w:val="0063327D"/>
  </w:style>
  <w:style w:type="character" w:styleId="Menzionenonrisolta">
    <w:name w:val="Unresolved Mention"/>
    <w:basedOn w:val="Carpredefinitoparagrafo"/>
    <w:uiPriority w:val="99"/>
    <w:semiHidden/>
    <w:unhideWhenUsed/>
    <w:rsid w:val="004F3D4F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407B2"/>
    <w:rPr>
      <w:color w:val="954F72" w:themeColor="followedHyperlink"/>
      <w:u w:val="single"/>
    </w:rPr>
  </w:style>
  <w:style w:type="paragraph" w:styleId="Titolosommario">
    <w:name w:val="TOC Heading"/>
    <w:basedOn w:val="Titolo1"/>
    <w:next w:val="Normale"/>
    <w:uiPriority w:val="39"/>
    <w:unhideWhenUsed/>
    <w:qFormat/>
    <w:rsid w:val="00E90D83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Sommario1">
    <w:name w:val="toc 1"/>
    <w:basedOn w:val="Normale"/>
    <w:next w:val="Normale"/>
    <w:autoRedefine/>
    <w:uiPriority w:val="39"/>
    <w:unhideWhenUsed/>
    <w:rsid w:val="00E90D83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Sommario2">
    <w:name w:val="toc 2"/>
    <w:basedOn w:val="Normale"/>
    <w:next w:val="Normale"/>
    <w:autoRedefine/>
    <w:uiPriority w:val="39"/>
    <w:unhideWhenUsed/>
    <w:rsid w:val="00E90D83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semiHidden/>
    <w:unhideWhenUsed/>
    <w:rsid w:val="00E90D83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E90D8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E90D8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E90D8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E90D8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E90D8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E90D83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9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1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9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emf"/><Relationship Id="rId39" Type="http://schemas.openxmlformats.org/officeDocument/2006/relationships/image" Target="media/image25.emf"/><Relationship Id="rId3" Type="http://schemas.openxmlformats.org/officeDocument/2006/relationships/numbering" Target="numbering.xml"/><Relationship Id="rId21" Type="http://schemas.openxmlformats.org/officeDocument/2006/relationships/image" Target="media/image16.emf"/><Relationship Id="rId34" Type="http://schemas.openxmlformats.org/officeDocument/2006/relationships/oleObject" Target="embeddings/oleObject6.bin"/><Relationship Id="rId42" Type="http://schemas.openxmlformats.org/officeDocument/2006/relationships/oleObject" Target="embeddings/oleObject10.bin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dbpedia.org/resource" TargetMode="External"/><Relationship Id="rId33" Type="http://schemas.openxmlformats.org/officeDocument/2006/relationships/image" Target="media/image22.emf"/><Relationship Id="rId38" Type="http://schemas.openxmlformats.org/officeDocument/2006/relationships/oleObject" Target="embeddings/oleObject8.bin"/><Relationship Id="rId46" Type="http://schemas.openxmlformats.org/officeDocument/2006/relationships/hyperlink" Target="https://github.com/vale-29/BigData.gi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oleObject" Target="embeddings/oleObject4.bin"/><Relationship Id="rId41" Type="http://schemas.openxmlformats.org/officeDocument/2006/relationships/image" Target="media/image26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24" Type="http://schemas.openxmlformats.org/officeDocument/2006/relationships/oleObject" Target="embeddings/oleObject2.bin"/><Relationship Id="rId32" Type="http://schemas.openxmlformats.org/officeDocument/2006/relationships/image" Target="media/image21.png"/><Relationship Id="rId37" Type="http://schemas.openxmlformats.org/officeDocument/2006/relationships/image" Target="media/image24.emf"/><Relationship Id="rId40" Type="http://schemas.openxmlformats.org/officeDocument/2006/relationships/oleObject" Target="embeddings/oleObject9.bin"/><Relationship Id="rId45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23" Type="http://schemas.openxmlformats.org/officeDocument/2006/relationships/image" Target="media/image17.emf"/><Relationship Id="rId28" Type="http://schemas.openxmlformats.org/officeDocument/2006/relationships/image" Target="media/image19.emf"/><Relationship Id="rId36" Type="http://schemas.openxmlformats.org/officeDocument/2006/relationships/oleObject" Target="embeddings/oleObject7.bin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oleObject" Target="embeddings/oleObject5.bin"/><Relationship Id="rId44" Type="http://schemas.openxmlformats.org/officeDocument/2006/relationships/oleObject" Target="embeddings/oleObject11.bin"/><Relationship Id="rId4" Type="http://schemas.openxmlformats.org/officeDocument/2006/relationships/styles" Target="styl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oleObject" Target="embeddings/oleObject1.bin"/><Relationship Id="rId27" Type="http://schemas.openxmlformats.org/officeDocument/2006/relationships/oleObject" Target="embeddings/oleObject3.bin"/><Relationship Id="rId30" Type="http://schemas.openxmlformats.org/officeDocument/2006/relationships/image" Target="media/image20.emf"/><Relationship Id="rId35" Type="http://schemas.openxmlformats.org/officeDocument/2006/relationships/image" Target="media/image23.emf"/><Relationship Id="rId43" Type="http://schemas.openxmlformats.org/officeDocument/2006/relationships/image" Target="media/image27.emf"/><Relationship Id="rId4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U0uV2vac0LEmsgXSkPAKofaFHA==">AMUW2mVqQ5WVWUnRY1b/9/9qSzZkne80dM8SZW7UnmiE4JT4Z4o8r9cYXRbaeFlyzapHHli4LvqroqeuEVzodQJaDE9e2sjhBEPVa1o9MctJpkO//PKu9U8Q6PA5acFSIMctA7T9tuE1u+VgGg3wT636vw1mhTpqfMRg7xJ2M7ZeVsmC4LUy8v4CFuJK9iOhZfuxEdM60TuPQMDVTJChV7CjqvbGoMtHjnlzAIUIf9+Y+MmjyrBvF8TDdrWDSIVlDMFUr4l439dvisc9fDWrw9W51l/H0Q5EUtCKoay30mETdXg1xMHx3f3VzR28bNLezT4S3vKAwpILwNFXYpEr8DSiGryKyabhjz63J/sJmXTwwpEKJgFXQH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- Riferimento numerico" Version="1987">
  <b:Source>
    <b:Tag>SSc</b:Tag>
    <b:SourceType>Misc</b:SourceType>
    <b:Guid>{E57CF8BE-CE6C-4DDC-8681-23746C5D0DD1}</b:Guid>
    <b:Author>
      <b:Author>
        <b:NameList>
          <b:Person>
            <b:Last>S. Scarpetta</b:Last>
            <b:First>F.</b:First>
            <b:Middle>Giudicepietro, E. C. Ezin, S. Petrosino, E. Del Pezzo,</b:Middle>
          </b:Person>
        </b:NameList>
      </b:Author>
    </b:Author>
    <b:Title>Automatic Classification of Seismic Signals at Mt. Vesuvius Volcano, Italy,</b:Title>
    <b:RefOrder>1</b:RefOrder>
  </b:Source>
  <b:Source>
    <b:Tag>Luc</b:Tag>
    <b:SourceType>Misc</b:SourceType>
    <b:Guid>{E7B5DE9F-DCFA-429A-A05D-5CF138DD53D7}</b:Guid>
    <b:Author>
      <b:Author>
        <b:NameList>
          <b:Person>
            <b:Last>Luca Spalazzi</b:Last>
            <b:First>Gilberto</b:First>
            <b:Middle>Taccari, Andrea Bernardini</b:Middle>
          </b:Person>
        </b:NameList>
      </b:Author>
    </b:Author>
    <b:Title>An Internet of Things Ontology for Earthquake</b:Title>
    <b:RefOrder>2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6E5B09D-C9DD-4CA8-9E10-DB32531D2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2049</TotalTime>
  <Pages>24</Pages>
  <Words>2403</Words>
  <Characters>13702</Characters>
  <Application>Microsoft Office Word</Application>
  <DocSecurity>0</DocSecurity>
  <Lines>114</Lines>
  <Paragraphs>32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valerio serino</dc:creator>
  <cp:lastModifiedBy>valerio serino</cp:lastModifiedBy>
  <cp:revision>182</cp:revision>
  <cp:lastPrinted>2020-01-13T14:34:00Z</cp:lastPrinted>
  <dcterms:created xsi:type="dcterms:W3CDTF">2019-12-08T18:28:00Z</dcterms:created>
  <dcterms:modified xsi:type="dcterms:W3CDTF">2020-01-13T14:35:00Z</dcterms:modified>
</cp:coreProperties>
</file>