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17"/>
        </w:rPr>
      </w:pPr>
    </w:p>
    <w:p>
      <w:pPr>
        <w:spacing w:after="0"/>
        <w:rPr>
          <w:rFonts w:ascii="Times New Roman"/>
          <w:sz w:val="17"/>
        </w:rPr>
        <w:sectPr>
          <w:footerReference w:type="even" r:id="rId5"/>
          <w:type w:val="continuous"/>
          <w:pgSz w:w="9190" w:h="12020"/>
          <w:pgMar w:footer="0" w:header="0" w:top="1100" w:bottom="280" w:left="0" w:right="0"/>
          <w:pgNumType w:start="2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Heading5"/>
        <w:spacing w:before="230"/>
        <w:ind w:left="1134"/>
      </w:pPr>
      <w:r>
        <w:rPr/>
        <w:pict>
          <v:group style="position:absolute;margin-left:0pt;margin-top:-35.467285pt;width:459.25pt;height:37.35pt;mso-position-horizontal-relative:page;mso-position-vertical-relative:paragraph;z-index:15728640" id="docshapegroup1" coordorigin="0,-709" coordsize="9185,747">
            <v:shape style="position:absolute;left:0;top:-710;width:9185;height:747" type="#_x0000_t75" id="docshape2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8521;top:-299;width:156;height:272" type="#_x0000_t202" id="docshape3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1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bookmarkStart w:name="_TOC_250007" w:id="1"/>
      <w:bookmarkEnd w:id="1"/>
      <w:r>
        <w:rPr>
          <w:color w:val="DB413F"/>
          <w:spacing w:val="-2"/>
          <w:w w:val="80"/>
        </w:rPr>
        <w:t>ВВЕДЕНИЕ</w:t>
      </w:r>
    </w:p>
    <w:p>
      <w:pPr>
        <w:pStyle w:val="BodyText"/>
        <w:spacing w:line="223" w:lineRule="auto" w:before="96"/>
        <w:ind w:left="792" w:right="790" w:firstLine="340"/>
        <w:jc w:val="both"/>
      </w:pPr>
      <w:r>
        <w:rPr/>
        <w:t>Вы продолжаете изучение истории России. В 7 классе вы познакомитесь с событиями и процессами, которые происходили в XVI— XVII вв. Целую эпоху русской истории составило правление Ивана IV Грозного (1533—1584). Из великого княжества Россия превратилась в царство, её территория выросла в два</w:t>
      </w:r>
      <w:r>
        <w:rPr>
          <w:spacing w:val="-6"/>
        </w:rPr>
        <w:t> </w:t>
      </w:r>
      <w:r>
        <w:rPr/>
        <w:t>раза.</w:t>
      </w:r>
      <w:r>
        <w:rPr>
          <w:spacing w:val="-6"/>
        </w:rPr>
        <w:t> </w:t>
      </w:r>
      <w:r>
        <w:rPr/>
        <w:t>Это</w:t>
      </w:r>
      <w:r>
        <w:rPr>
          <w:spacing w:val="-6"/>
        </w:rPr>
        <w:t> </w:t>
      </w:r>
      <w:r>
        <w:rPr/>
        <w:t>был</w:t>
      </w:r>
      <w:r>
        <w:rPr>
          <w:spacing w:val="-6"/>
        </w:rPr>
        <w:t> </w:t>
      </w:r>
      <w:r>
        <w:rPr/>
        <w:t>период</w:t>
      </w:r>
      <w:r>
        <w:rPr>
          <w:spacing w:val="-6"/>
        </w:rPr>
        <w:t> </w:t>
      </w:r>
      <w:r>
        <w:rPr/>
        <w:t>реформ,</w:t>
      </w:r>
      <w:r>
        <w:rPr>
          <w:spacing w:val="-6"/>
        </w:rPr>
        <w:t> </w:t>
      </w:r>
      <w:r>
        <w:rPr/>
        <w:t>определивших</w:t>
      </w:r>
      <w:r>
        <w:rPr>
          <w:spacing w:val="-6"/>
        </w:rPr>
        <w:t> </w:t>
      </w:r>
      <w:r>
        <w:rPr/>
        <w:t>курс</w:t>
      </w:r>
      <w:r>
        <w:rPr>
          <w:spacing w:val="-6"/>
        </w:rPr>
        <w:t> </w:t>
      </w:r>
      <w:r>
        <w:rPr/>
        <w:t>развития</w:t>
      </w:r>
      <w:r>
        <w:rPr>
          <w:spacing w:val="-6"/>
        </w:rPr>
        <w:t> </w:t>
      </w:r>
      <w:r>
        <w:rPr/>
        <w:t>страны</w:t>
      </w:r>
      <w:r>
        <w:rPr>
          <w:spacing w:val="-6"/>
        </w:rPr>
        <w:t> </w:t>
      </w:r>
      <w:r>
        <w:rPr/>
        <w:t>вплоть до конца XVII в. В то же время произошло немало трагических событий, свя- занных,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частности,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годами</w:t>
      </w:r>
      <w:r>
        <w:rPr>
          <w:spacing w:val="-10"/>
        </w:rPr>
        <w:t> </w:t>
      </w:r>
      <w:r>
        <w:rPr/>
        <w:t>опричнины</w:t>
      </w:r>
      <w:r>
        <w:rPr>
          <w:spacing w:val="-10"/>
        </w:rPr>
        <w:t> </w:t>
      </w:r>
      <w:r>
        <w:rPr/>
        <w:t>(1565—1572).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менее</w:t>
      </w:r>
      <w:r>
        <w:rPr>
          <w:spacing w:val="-10"/>
        </w:rPr>
        <w:t> </w:t>
      </w:r>
      <w:r>
        <w:rPr/>
        <w:t>противоречи- вым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трагическим</w:t>
      </w:r>
      <w:r>
        <w:rPr>
          <w:spacing w:val="-1"/>
        </w:rPr>
        <w:t> </w:t>
      </w:r>
      <w:r>
        <w:rPr/>
        <w:t>оказалось</w:t>
      </w:r>
      <w:r>
        <w:rPr>
          <w:spacing w:val="-1"/>
        </w:rPr>
        <w:t> </w:t>
      </w:r>
      <w:r>
        <w:rPr/>
        <w:t>начало</w:t>
      </w:r>
      <w:r>
        <w:rPr>
          <w:spacing w:val="-1"/>
        </w:rPr>
        <w:t> </w:t>
      </w:r>
      <w:r>
        <w:rPr/>
        <w:t>XVII</w:t>
      </w:r>
      <w:r>
        <w:rPr>
          <w:spacing w:val="-1"/>
        </w:rPr>
        <w:t> </w:t>
      </w:r>
      <w:r>
        <w:rPr/>
        <w:t>в.,</w:t>
      </w:r>
      <w:r>
        <w:rPr>
          <w:spacing w:val="-1"/>
        </w:rPr>
        <w:t> </w:t>
      </w:r>
      <w:r>
        <w:rPr/>
        <w:t>вошедшее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отечественную</w:t>
      </w:r>
      <w:r>
        <w:rPr>
          <w:spacing w:val="-1"/>
        </w:rPr>
        <w:t> </w:t>
      </w:r>
      <w:r>
        <w:rPr/>
        <w:t>исто- рию как Смутное время. Острый внутренний кризис привёл к гражданской войне, отягощённой иностранной интервенцией. Однако угроза потери неза- висимости</w:t>
      </w:r>
      <w:r>
        <w:rPr>
          <w:spacing w:val="-2"/>
        </w:rPr>
        <w:t> </w:t>
      </w:r>
      <w:r>
        <w:rPr/>
        <w:t>страны</w:t>
      </w:r>
      <w:r>
        <w:rPr>
          <w:spacing w:val="-2"/>
        </w:rPr>
        <w:t> </w:t>
      </w:r>
      <w:r>
        <w:rPr/>
        <w:t>объединила</w:t>
      </w:r>
      <w:r>
        <w:rPr>
          <w:spacing w:val="-2"/>
        </w:rPr>
        <w:t> </w:t>
      </w:r>
      <w:r>
        <w:rPr/>
        <w:t>широкие</w:t>
      </w:r>
      <w:r>
        <w:rPr>
          <w:spacing w:val="-2"/>
        </w:rPr>
        <w:t> </w:t>
      </w:r>
      <w:r>
        <w:rPr/>
        <w:t>народные</w:t>
      </w:r>
      <w:r>
        <w:rPr>
          <w:spacing w:val="-2"/>
        </w:rPr>
        <w:t> </w:t>
      </w:r>
      <w:r>
        <w:rPr/>
        <w:t>массы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борьбы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инозем- </w:t>
      </w:r>
      <w:r>
        <w:rPr>
          <w:w w:val="95"/>
        </w:rPr>
        <w:t>ными захватчиками. Большая часть XVII столетия была ознаменована поступа- </w:t>
      </w:r>
      <w:r>
        <w:rPr/>
        <w:t>тельным</w:t>
      </w:r>
      <w:r>
        <w:rPr>
          <w:spacing w:val="-4"/>
        </w:rPr>
        <w:t> </w:t>
      </w:r>
      <w:r>
        <w:rPr/>
        <w:t>движением</w:t>
      </w:r>
      <w:r>
        <w:rPr>
          <w:spacing w:val="-4"/>
        </w:rPr>
        <w:t> </w:t>
      </w:r>
      <w:r>
        <w:rPr/>
        <w:t>России</w:t>
      </w:r>
      <w:r>
        <w:rPr>
          <w:spacing w:val="-4"/>
        </w:rPr>
        <w:t> </w:t>
      </w:r>
      <w:r>
        <w:rPr/>
        <w:t>вперёд.</w:t>
      </w:r>
      <w:r>
        <w:rPr>
          <w:spacing w:val="-4"/>
        </w:rPr>
        <w:t> </w:t>
      </w:r>
      <w:r>
        <w:rPr/>
        <w:t>Годы</w:t>
      </w:r>
      <w:r>
        <w:rPr>
          <w:spacing w:val="-4"/>
        </w:rPr>
        <w:t> </w:t>
      </w:r>
      <w:r>
        <w:rPr/>
        <w:t>восстановления</w:t>
      </w:r>
      <w:r>
        <w:rPr>
          <w:spacing w:val="-4"/>
        </w:rPr>
        <w:t> </w:t>
      </w:r>
      <w:r>
        <w:rPr/>
        <w:t>хозяйства,</w:t>
      </w:r>
      <w:r>
        <w:rPr>
          <w:spacing w:val="-4"/>
        </w:rPr>
        <w:t> </w:t>
      </w:r>
      <w:r>
        <w:rPr/>
        <w:t>общества и</w:t>
      </w:r>
      <w:r>
        <w:rPr>
          <w:spacing w:val="-7"/>
        </w:rPr>
        <w:t> </w:t>
      </w:r>
      <w:r>
        <w:rPr/>
        <w:t>государственной</w:t>
      </w:r>
      <w:r>
        <w:rPr>
          <w:spacing w:val="-7"/>
        </w:rPr>
        <w:t> </w:t>
      </w:r>
      <w:r>
        <w:rPr/>
        <w:t>власти,</w:t>
      </w:r>
      <w:r>
        <w:rPr>
          <w:spacing w:val="-7"/>
        </w:rPr>
        <w:t> </w:t>
      </w:r>
      <w:r>
        <w:rPr/>
        <w:t>которые</w:t>
      </w:r>
      <w:r>
        <w:rPr>
          <w:spacing w:val="-7"/>
        </w:rPr>
        <w:t> </w:t>
      </w:r>
      <w:r>
        <w:rPr/>
        <w:t>пришлись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царствование</w:t>
      </w:r>
      <w:r>
        <w:rPr>
          <w:spacing w:val="-7"/>
        </w:rPr>
        <w:t> </w:t>
      </w:r>
      <w:r>
        <w:rPr/>
        <w:t>Михаила</w:t>
      </w:r>
      <w:r>
        <w:rPr>
          <w:spacing w:val="-7"/>
        </w:rPr>
        <w:t> </w:t>
      </w:r>
      <w:r>
        <w:rPr/>
        <w:t>Рома- нова (1613—1645), сменились периодом укрепления внутреннего порядка и крупных внешнеполитических достижений в царствование Алексея Михайло- вича</w:t>
      </w:r>
      <w:r>
        <w:rPr>
          <w:spacing w:val="-3"/>
        </w:rPr>
        <w:t> </w:t>
      </w:r>
      <w:r>
        <w:rPr/>
        <w:t>(1645—1676)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его</w:t>
      </w:r>
      <w:r>
        <w:rPr>
          <w:spacing w:val="-3"/>
        </w:rPr>
        <w:t> </w:t>
      </w:r>
      <w:r>
        <w:rPr/>
        <w:t>преемника</w:t>
      </w:r>
      <w:r>
        <w:rPr>
          <w:spacing w:val="-3"/>
        </w:rPr>
        <w:t> </w:t>
      </w:r>
      <w:r>
        <w:rPr/>
        <w:t>Фёдора</w:t>
      </w:r>
      <w:r>
        <w:rPr>
          <w:spacing w:val="-3"/>
        </w:rPr>
        <w:t> </w:t>
      </w:r>
      <w:r>
        <w:rPr/>
        <w:t>Алексеевича.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конце</w:t>
      </w:r>
      <w:r>
        <w:rPr>
          <w:spacing w:val="-3"/>
        </w:rPr>
        <w:t> </w:t>
      </w:r>
      <w:r>
        <w:rPr/>
        <w:t>XVI—XVII</w:t>
      </w:r>
      <w:r>
        <w:rPr>
          <w:spacing w:val="-3"/>
        </w:rPr>
        <w:t> </w:t>
      </w:r>
      <w:r>
        <w:rPr/>
        <w:t>в. территория России приросла Западной и Восточной Сибирью. Во второй поло- вине XVII в. с Российским государством воссоединились русские (малороссий- ские) земли на левобережье Днепра, город Киев и территория запорожского казачества. Важным было и то, что XVII столетие с его народными бунтами и духовными поисками оказалось «веком новшеств», преддверием вступления страны в эпоху Нового времени.</w:t>
      </w:r>
    </w:p>
    <w:p>
      <w:pPr>
        <w:pStyle w:val="BodyText"/>
        <w:spacing w:line="223" w:lineRule="auto" w:before="9"/>
        <w:ind w:left="792" w:right="791" w:firstLine="340"/>
        <w:jc w:val="both"/>
      </w:pPr>
      <w:r>
        <w:rPr/>
        <w:t>Учебник содержит материалы, раскрывающие важнейшие </w:t>
      </w:r>
      <w:r>
        <w:rPr/>
        <w:t>исторические события,</w:t>
      </w:r>
      <w:r>
        <w:rPr>
          <w:spacing w:val="-2"/>
        </w:rPr>
        <w:t> </w:t>
      </w:r>
      <w:r>
        <w:rPr/>
        <w:t>явления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процессы</w:t>
      </w:r>
      <w:r>
        <w:rPr>
          <w:spacing w:val="-2"/>
        </w:rPr>
        <w:t> </w:t>
      </w:r>
      <w:r>
        <w:rPr/>
        <w:t>изучаемого</w:t>
      </w:r>
      <w:r>
        <w:rPr>
          <w:spacing w:val="-2"/>
        </w:rPr>
        <w:t> </w:t>
      </w:r>
      <w:r>
        <w:rPr/>
        <w:t>периода.</w:t>
      </w:r>
      <w:r>
        <w:rPr>
          <w:spacing w:val="-2"/>
        </w:rPr>
        <w:t> </w:t>
      </w:r>
      <w:r>
        <w:rPr/>
        <w:t>Учебный</w:t>
      </w:r>
      <w:r>
        <w:rPr>
          <w:spacing w:val="-2"/>
        </w:rPr>
        <w:t> </w:t>
      </w:r>
      <w:r>
        <w:rPr/>
        <w:t>текст</w:t>
      </w:r>
      <w:r>
        <w:rPr>
          <w:spacing w:val="-2"/>
        </w:rPr>
        <w:t> </w:t>
      </w:r>
      <w:r>
        <w:rPr/>
        <w:t>сопровожда- ется картами, схемами, иллюстрациями, вопросами и заданиями. В конце учебника приведены задания для подготовки к итоговой аттестации, словари понятий и терминов, список основных событий и интернет-ресурсов. Текст разделён на главы и параграфы.</w:t>
      </w:r>
    </w:p>
    <w:p>
      <w:pPr>
        <w:pStyle w:val="BodyText"/>
        <w:spacing w:line="223" w:lineRule="auto" w:before="3"/>
        <w:ind w:left="792" w:right="791" w:firstLine="340"/>
        <w:jc w:val="right"/>
      </w:pPr>
      <w:r>
        <w:rPr/>
        <w:t>Начиная</w:t>
      </w:r>
      <w:r>
        <w:rPr>
          <w:spacing w:val="-13"/>
        </w:rPr>
        <w:t> </w:t>
      </w:r>
      <w:r>
        <w:rPr/>
        <w:t>знакомство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новым</w:t>
      </w:r>
      <w:r>
        <w:rPr>
          <w:spacing w:val="-13"/>
        </w:rPr>
        <w:t> </w:t>
      </w:r>
      <w:r>
        <w:rPr/>
        <w:t>параграфом,</w:t>
      </w:r>
      <w:r>
        <w:rPr>
          <w:spacing w:val="-13"/>
        </w:rPr>
        <w:t> </w:t>
      </w:r>
      <w:r>
        <w:rPr/>
        <w:t>обратите</w:t>
      </w:r>
      <w:r>
        <w:rPr>
          <w:spacing w:val="-13"/>
        </w:rPr>
        <w:t> </w:t>
      </w:r>
      <w:r>
        <w:rPr/>
        <w:t>внимание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его</w:t>
      </w:r>
      <w:r>
        <w:rPr>
          <w:spacing w:val="-13"/>
        </w:rPr>
        <w:t> </w:t>
      </w:r>
      <w:r>
        <w:rPr/>
        <w:t>назва- ние,</w:t>
      </w:r>
      <w:r>
        <w:rPr>
          <w:spacing w:val="25"/>
        </w:rPr>
        <w:t> </w:t>
      </w:r>
      <w:r>
        <w:rPr/>
        <w:t>изучите</w:t>
      </w:r>
      <w:r>
        <w:rPr>
          <w:spacing w:val="25"/>
        </w:rPr>
        <w:t> </w:t>
      </w:r>
      <w:r>
        <w:rPr/>
        <w:t>главную</w:t>
      </w:r>
      <w:r>
        <w:rPr>
          <w:spacing w:val="25"/>
        </w:rPr>
        <w:t> </w:t>
      </w:r>
      <w:r>
        <w:rPr/>
        <w:t>иллюстрацию</w:t>
      </w:r>
      <w:r>
        <w:rPr>
          <w:spacing w:val="25"/>
        </w:rPr>
        <w:t> </w:t>
      </w:r>
      <w:r>
        <w:rPr/>
        <w:t>параграфа,</w:t>
      </w:r>
      <w:r>
        <w:rPr>
          <w:spacing w:val="25"/>
        </w:rPr>
        <w:t> </w:t>
      </w:r>
      <w:r>
        <w:rPr/>
        <w:t>которая</w:t>
      </w:r>
      <w:r>
        <w:rPr>
          <w:spacing w:val="25"/>
        </w:rPr>
        <w:t> </w:t>
      </w:r>
      <w:r>
        <w:rPr/>
        <w:t>ярко</w:t>
      </w:r>
      <w:r>
        <w:rPr>
          <w:spacing w:val="25"/>
        </w:rPr>
        <w:t> </w:t>
      </w:r>
      <w:r>
        <w:rPr/>
        <w:t>характеризует предстоящую тему. Познакомьтесь с основными понятиями и терминами, спи- ском исторических персоналий, синхронистической таблицей важнейших дат. Для ответа на главный вопрос урока необходимо вспомнить не только текст параграфа,</w:t>
      </w:r>
      <w:r>
        <w:rPr>
          <w:spacing w:val="16"/>
        </w:rPr>
        <w:t> </w:t>
      </w:r>
      <w:r>
        <w:rPr/>
        <w:t>но</w:t>
      </w:r>
      <w:r>
        <w:rPr>
          <w:spacing w:val="16"/>
        </w:rPr>
        <w:t> </w:t>
      </w:r>
      <w:r>
        <w:rPr/>
        <w:t>и</w:t>
      </w:r>
      <w:r>
        <w:rPr>
          <w:spacing w:val="16"/>
        </w:rPr>
        <w:t> </w:t>
      </w:r>
      <w:r>
        <w:rPr/>
        <w:t>материалы</w:t>
      </w:r>
      <w:r>
        <w:rPr>
          <w:spacing w:val="16"/>
        </w:rPr>
        <w:t> </w:t>
      </w:r>
      <w:r>
        <w:rPr/>
        <w:t>рубрик</w:t>
      </w:r>
      <w:r>
        <w:rPr>
          <w:spacing w:val="16"/>
        </w:rPr>
        <w:t> </w:t>
      </w:r>
      <w:r>
        <w:rPr/>
        <w:t>в</w:t>
      </w:r>
      <w:r>
        <w:rPr>
          <w:spacing w:val="16"/>
        </w:rPr>
        <w:t> </w:t>
      </w:r>
      <w:r>
        <w:rPr/>
        <w:t>конце</w:t>
      </w:r>
      <w:r>
        <w:rPr>
          <w:spacing w:val="16"/>
        </w:rPr>
        <w:t> </w:t>
      </w:r>
      <w:r>
        <w:rPr/>
        <w:t>темы.</w:t>
      </w:r>
      <w:r>
        <w:rPr>
          <w:spacing w:val="16"/>
        </w:rPr>
        <w:t> </w:t>
      </w:r>
      <w:r>
        <w:rPr/>
        <w:t>Прежде</w:t>
      </w:r>
      <w:r>
        <w:rPr>
          <w:spacing w:val="16"/>
        </w:rPr>
        <w:t> </w:t>
      </w:r>
      <w:r>
        <w:rPr/>
        <w:t>чем</w:t>
      </w:r>
      <w:r>
        <w:rPr>
          <w:spacing w:val="16"/>
        </w:rPr>
        <w:t> </w:t>
      </w:r>
      <w:r>
        <w:rPr/>
        <w:t>дать</w:t>
      </w:r>
      <w:r>
        <w:rPr>
          <w:spacing w:val="16"/>
        </w:rPr>
        <w:t> </w:t>
      </w:r>
      <w:r>
        <w:rPr/>
        <w:t>ответ</w:t>
      </w:r>
      <w:r>
        <w:rPr>
          <w:spacing w:val="16"/>
        </w:rPr>
        <w:t> </w:t>
      </w:r>
      <w:r>
        <w:rPr/>
        <w:t>на главный</w:t>
      </w:r>
      <w:r>
        <w:rPr>
          <w:spacing w:val="-4"/>
        </w:rPr>
        <w:t> </w:t>
      </w:r>
      <w:r>
        <w:rPr/>
        <w:t>вопрос</w:t>
      </w:r>
      <w:r>
        <w:rPr>
          <w:spacing w:val="-4"/>
        </w:rPr>
        <w:t> </w:t>
      </w:r>
      <w:r>
        <w:rPr/>
        <w:t>главы,</w:t>
      </w:r>
      <w:r>
        <w:rPr>
          <w:spacing w:val="-4"/>
        </w:rPr>
        <w:t> </w:t>
      </w:r>
      <w:r>
        <w:rPr/>
        <w:t>вспомните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обдумайте</w:t>
      </w:r>
      <w:r>
        <w:rPr>
          <w:spacing w:val="-4"/>
        </w:rPr>
        <w:t> </w:t>
      </w:r>
      <w:r>
        <w:rPr/>
        <w:t>все</w:t>
      </w:r>
      <w:r>
        <w:rPr>
          <w:spacing w:val="-4"/>
        </w:rPr>
        <w:t> </w:t>
      </w:r>
      <w:r>
        <w:rPr/>
        <w:t>изученные</w:t>
      </w:r>
      <w:r>
        <w:rPr>
          <w:spacing w:val="-4"/>
        </w:rPr>
        <w:t> </w:t>
      </w:r>
      <w:r>
        <w:rPr/>
        <w:t>темы,</w:t>
      </w:r>
      <w:r>
        <w:rPr>
          <w:spacing w:val="-4"/>
        </w:rPr>
        <w:t> </w:t>
      </w:r>
      <w:r>
        <w:rPr/>
        <w:t>прочитай- те</w:t>
      </w:r>
      <w:r>
        <w:rPr>
          <w:spacing w:val="20"/>
        </w:rPr>
        <w:t> </w:t>
      </w:r>
      <w:r>
        <w:rPr/>
        <w:t>итоги</w:t>
      </w:r>
      <w:r>
        <w:rPr>
          <w:spacing w:val="20"/>
        </w:rPr>
        <w:t> </w:t>
      </w:r>
      <w:r>
        <w:rPr/>
        <w:t>главы,</w:t>
      </w:r>
      <w:r>
        <w:rPr>
          <w:spacing w:val="20"/>
        </w:rPr>
        <w:t> </w:t>
      </w:r>
      <w:r>
        <w:rPr/>
        <w:t>ответьте</w:t>
      </w:r>
      <w:r>
        <w:rPr>
          <w:spacing w:val="20"/>
        </w:rPr>
        <w:t> </w:t>
      </w:r>
      <w:r>
        <w:rPr/>
        <w:t>на</w:t>
      </w:r>
      <w:r>
        <w:rPr>
          <w:spacing w:val="20"/>
        </w:rPr>
        <w:t> </w:t>
      </w:r>
      <w:r>
        <w:rPr/>
        <w:t>вопросы</w:t>
      </w:r>
      <w:r>
        <w:rPr>
          <w:spacing w:val="20"/>
        </w:rPr>
        <w:t> </w:t>
      </w:r>
      <w:r>
        <w:rPr/>
        <w:t>и</w:t>
      </w:r>
      <w:r>
        <w:rPr>
          <w:spacing w:val="20"/>
        </w:rPr>
        <w:t> </w:t>
      </w:r>
      <w:r>
        <w:rPr/>
        <w:t>выполните</w:t>
      </w:r>
      <w:r>
        <w:rPr>
          <w:spacing w:val="20"/>
        </w:rPr>
        <w:t> </w:t>
      </w:r>
      <w:r>
        <w:rPr/>
        <w:t>задания</w:t>
      </w:r>
      <w:r>
        <w:rPr>
          <w:spacing w:val="20"/>
        </w:rPr>
        <w:t> </w:t>
      </w:r>
      <w:r>
        <w:rPr/>
        <w:t>к</w:t>
      </w:r>
      <w:r>
        <w:rPr>
          <w:spacing w:val="20"/>
        </w:rPr>
        <w:t> </w:t>
      </w:r>
      <w:r>
        <w:rPr/>
        <w:t>главе,</w:t>
      </w:r>
      <w:r>
        <w:rPr>
          <w:spacing w:val="20"/>
        </w:rPr>
        <w:t> </w:t>
      </w:r>
      <w:r>
        <w:rPr/>
        <w:t>сложные проблемы</w:t>
      </w:r>
      <w:r>
        <w:rPr>
          <w:spacing w:val="3"/>
        </w:rPr>
        <w:t> </w:t>
      </w:r>
      <w:r>
        <w:rPr/>
        <w:t>обсудите</w:t>
      </w:r>
      <w:r>
        <w:rPr>
          <w:spacing w:val="4"/>
        </w:rPr>
        <w:t> </w:t>
      </w:r>
      <w:r>
        <w:rPr/>
        <w:t>с</w:t>
      </w:r>
      <w:r>
        <w:rPr>
          <w:spacing w:val="4"/>
        </w:rPr>
        <w:t> </w:t>
      </w:r>
      <w:r>
        <w:rPr/>
        <w:t>учителем</w:t>
      </w:r>
      <w:r>
        <w:rPr>
          <w:spacing w:val="3"/>
        </w:rPr>
        <w:t> </w:t>
      </w:r>
      <w:r>
        <w:rPr/>
        <w:t>и</w:t>
      </w:r>
      <w:r>
        <w:rPr>
          <w:spacing w:val="4"/>
        </w:rPr>
        <w:t> </w:t>
      </w:r>
      <w:r>
        <w:rPr/>
        <w:t>одноклассниками.</w:t>
      </w:r>
      <w:r>
        <w:rPr>
          <w:spacing w:val="4"/>
        </w:rPr>
        <w:t> </w:t>
      </w:r>
      <w:r>
        <w:rPr/>
        <w:t>В</w:t>
      </w:r>
      <w:r>
        <w:rPr>
          <w:spacing w:val="3"/>
        </w:rPr>
        <w:t> </w:t>
      </w:r>
      <w:r>
        <w:rPr/>
        <w:t>конце</w:t>
      </w:r>
      <w:r>
        <w:rPr>
          <w:spacing w:val="4"/>
        </w:rPr>
        <w:t> </w:t>
      </w:r>
      <w:r>
        <w:rPr/>
        <w:t>каждой</w:t>
      </w:r>
      <w:r>
        <w:rPr>
          <w:spacing w:val="4"/>
        </w:rPr>
        <w:t> </w:t>
      </w:r>
      <w:r>
        <w:rPr/>
        <w:t>главы</w:t>
      </w:r>
      <w:r>
        <w:rPr>
          <w:spacing w:val="3"/>
        </w:rPr>
        <w:t> </w:t>
      </w:r>
      <w:r>
        <w:rPr>
          <w:spacing w:val="-5"/>
        </w:rPr>
        <w:t>вы</w:t>
      </w:r>
    </w:p>
    <w:p>
      <w:pPr>
        <w:pStyle w:val="BodyText"/>
        <w:spacing w:line="223" w:lineRule="auto" w:before="3"/>
        <w:ind w:left="792" w:right="3793"/>
        <w:jc w:val="both"/>
      </w:pPr>
      <w:r>
        <w:rPr/>
        <w:pict>
          <v:group style="position:absolute;margin-left:280.483002pt;margin-top:11.808255pt;width:155.550pt;height:60.5pt;mso-position-horizontal-relative:page;mso-position-vertical-relative:paragraph;z-index:15729152" id="docshapegroup4" coordorigin="5610,236" coordsize="3111,1210">
            <v:shape style="position:absolute;left:5856;top:1084;width:688;height:108" id="docshape5" coordorigin="5857,1084" coordsize="688,108" path="m5964,1084l5942,1084,5921,1084,5899,1084,5899,1106,5899,1127,5899,1149,5921,1149,5942,1149,5964,1149,5964,1127,5964,1106,5964,1084xm6007,1084l5985,1084,5985,1106,5985,1127,5985,1149,5985,1149,5985,1170,5964,1170,5964,1170,5942,1170,5921,1170,5899,1170,5878,1170,5878,1149,5878,1149,5878,1127,5878,1106,5878,1084,5857,1084,5857,1106,5857,1127,5857,1149,5857,1149,5857,1170,5857,1192,5878,1192,5878,1192,5899,1192,5921,1192,5942,1192,5964,1192,5964,1192,5985,1192,6007,1192,6007,1170,6007,1149,6007,1149,6007,1127,6007,1106,6007,1084xm6136,1106l6114,1106,6093,1106,6093,1127,6093,1149,6071,1149,6050,1149,6050,1127,6071,1127,6093,1127,6093,1106,6071,1106,6050,1106,6050,1106,6028,1106,6028,1127,6028,1149,6050,1149,6050,1170,6050,1192,6071,1192,6093,1192,6093,1170,6093,1149,6114,1149,6114,1127,6136,1127,6136,1106xm6179,1149l6157,1149,6136,1149,6136,1170,6114,1170,6114,1192,6136,1192,6136,1192,6157,1192,6157,1170,6179,1170,6179,1149xm6179,1106l6157,1106,6157,1127,6179,1127,6179,1106xm6308,1127l6286,1127,6286,1127,6265,1127,6243,1127,6243,1149,6222,1149,6222,1127,6243,1127,6243,1106,6222,1106,6222,1106,6200,1106,6200,1127,6200,1149,6200,1149,6200,1170,6222,1170,6222,1170,6243,1170,6243,1149,6265,1149,6265,1170,6286,1170,6286,1149,6308,1149,6308,1127xm6393,1170l6372,1170,6350,1170,6350,1170,6329,1170,6308,1170,6308,1192,6329,1192,6350,1192,6350,1192,6372,1192,6393,1192,6393,1170xm6458,1149l6436,1149,6436,1127,6415,1127,6415,1106,6393,1106,6393,1127,6372,1127,6350,1127,6350,1106,6329,1106,6329,1127,6329,1149,6350,1149,6350,1149,6372,1149,6393,1149,6415,1149,6436,1149,6436,1170,6415,1170,6415,1192,6436,1192,6436,1170,6458,1170,6458,1149xm6479,1106l6458,1106,6458,1127,6479,1127,6479,1106xm6544,1106l6522,1106,6522,1106,6501,1106,6501,1127,6479,1127,6479,1149,6501,1149,6501,1170,6479,1170,6479,1192,6501,1192,6522,1192,6522,1192,6544,1192,6544,1170,6522,1170,6522,1149,6522,1149,6522,1127,6544,1127,6544,1106xe" filled="true" fillcolor="#000000" stroked="false">
              <v:path arrowok="t"/>
              <v:fill type="solid"/>
            </v:shape>
            <v:shape style="position:absolute;left:5856;top:998;width:709;height:108" id="docshape6" coordorigin="5857,998" coordsize="709,108" path="m5878,998l5857,998,5857,1020,5878,1020,5878,998xm6007,1041l5985,1041,5964,1041,5964,1041,5942,1041,5921,1041,5899,1041,5878,1041,5878,1041,5857,1041,5857,1063,5857,1063,5857,1084,5878,1084,5878,1063,5899,1063,5921,1063,5942,1063,5964,1063,5964,1063,5985,1063,5985,1084,5985,1106,6007,1106,6007,1084,6007,1063,6007,1063,6007,1041xm6286,1063l6265,1063,6243,1063,6243,1041,6265,1041,6265,1020,6243,1020,6222,1020,6222,1020,6200,1020,6179,1020,6157,1020,6136,1020,6136,1020,6114,1020,6093,1020,6093,1041,6093,1063,6071,1063,6071,1041,6093,1041,6093,1020,6071,1020,6050,1020,6050,1020,6028,1020,6028,1041,6050,1041,6050,1063,6050,1063,6050,1084,6028,1084,6028,1106,6050,1106,6050,1084,6071,1084,6093,1084,6093,1063,6114,1063,6136,1063,6136,1084,6114,1084,6114,1106,6136,1106,6136,1106,6157,1106,6157,1084,6157,1063,6179,1063,6179,1041,6200,1041,6200,1063,6222,1063,6222,1063,6243,1063,6243,1084,6222,1084,6222,1084,6200,1084,6200,1106,6222,1106,6222,1106,6243,1106,6265,1106,6286,1106,6286,1084,6286,1063xm6436,1041l6415,1041,6415,1063,6436,1063,6436,1041xm6565,1063l6544,1063,6544,1041,6522,1041,6522,1020,6501,1020,6479,1020,6458,1020,6458,1041,6458,1063,6458,1063,6458,1084,6436,1084,6436,1084,6415,1084,6393,1084,6393,1063,6393,1063,6393,1041,6393,1020,6372,1020,6372,1041,6372,1063,6350,1063,6350,1063,6329,1063,6329,1041,6329,1020,6308,1020,6286,1020,6286,1041,6308,1041,6308,1063,6308,1063,6308,1084,6308,1106,6329,1106,6329,1084,6350,1084,6350,1084,6372,1084,6372,1106,6393,1106,6415,1106,6436,1106,6436,1106,6458,1106,6479,1106,6479,1084,6479,1063,6501,1063,6501,1084,6522,1084,6522,1106,6544,1106,6565,1106,6565,1084,6565,1063xm6565,1020l6544,1020,6544,1041,6565,1041,6565,1020xe" filled="true" fillcolor="#000000" stroked="false">
              <v:path arrowok="t"/>
              <v:fill type="solid"/>
            </v:shape>
            <v:shape style="position:absolute;left:5856;top:912;width:709;height:108" id="docshape7" coordorigin="5857,913" coordsize="709,108" path="m5921,998l5899,998,5899,1020,5921,1020,5921,998xm6028,934l6007,934,6007,955,6028,955,6028,934xm6071,934l6050,934,6050,955,6050,977,6050,977,6050,998,6028,998,6028,977,6007,977,6007,955,5985,955,5985,977,6007,977,6007,998,5985,998,5964,998,5964,977,5964,977,5964,955,5985,955,5985,934,5964,934,5964,955,5942,955,5942,977,5921,977,5921,955,5921,934,5899,934,5878,934,5878,913,5857,913,5857,934,5857,955,5857,977,5857,977,5857,998,5857,1020,5878,1020,5878,998,5878,977,5878,977,5878,955,5899,955,5899,977,5921,977,5921,998,5942,998,5942,1020,5964,1020,5964,1020,5985,1020,6007,1020,6028,1020,6050,1020,6050,998,6071,998,6071,977,6071,977,6071,955,6071,934xm6093,998l6071,998,6071,1020,6093,1020,6093,998xm6114,934l6093,934,6093,955,6114,955,6114,934xm6179,998l6157,998,6157,1020,6179,1020,6179,998xm6179,934l6157,934,6136,934,6136,955,6114,955,6114,977,6093,977,6093,998,6114,998,6136,998,6136,977,6136,977,6136,955,6157,955,6179,955,6179,934xm6265,998l6243,998,6243,1020,6265,1020,6265,998xm6415,934l6393,934,6393,955,6415,955,6415,934xm6565,934l6544,934,6522,934,6522,955,6522,977,6501,977,6501,955,6501,934,6479,934,6479,955,6458,955,6436,955,6436,977,6458,977,6458,998,6436,998,6436,998,6415,998,6393,998,6372,998,6372,977,6393,977,6393,955,6372,955,6350,955,6350,955,6329,955,6329,977,6308,977,6308,955,6308,934,6286,934,6286,955,6265,955,6265,934,6243,934,6222,934,6222,955,6222,977,6200,977,6200,955,6179,955,6179,977,6200,977,6200,998,6200,1020,6222,1020,6222,998,6222,977,6243,977,6265,977,6286,977,6286,998,6308,998,6308,1020,6329,1020,6350,1020,6350,1020,6372,1020,6393,1020,6415,1020,6436,1020,6436,1020,6458,1020,6479,1020,6479,998,6479,977,6501,977,6501,998,6522,998,6522,1020,6544,1020,6565,1020,6565,998,6565,977,6544,977,6544,977,6544,998,6522,998,6522,977,6544,977,6544,977,6544,955,6565,955,6565,934xe" filled="true" fillcolor="#000000" stroked="false">
              <v:path arrowok="t"/>
              <v:fill type="solid"/>
            </v:shape>
            <v:shape style="position:absolute;left:5856;top:826;width:709;height:108" id="docshape8" coordorigin="5857,827" coordsize="709,108" path="m5921,870l5899,870,5899,891,5921,891,5921,870xm5942,913l5921,913,5899,913,5878,913,5878,891,5878,870,5878,848,5899,848,5899,827,5878,827,5878,827,5857,827,5857,848,5857,870,5857,891,5857,913,5857,913,5857,934,5878,934,5878,934,5899,934,5921,934,5942,934,5942,913xm6007,870l5985,870,5985,891,6007,891,6007,870xm6007,827l5985,827,5964,827,5964,827,5942,827,5942,848,5921,848,5921,870,5942,870,5964,870,5964,848,5985,848,6007,848,6007,827xm6136,891l6114,891,6114,913,6093,913,6093,891,6114,891,6114,870,6093,870,6093,848,6071,848,6071,827,6050,827,6050,848,6028,848,6028,870,6028,891,6050,891,6050,913,6028,913,6007,913,5985,913,5985,891,5964,891,5964,913,5964,913,5964,934,5985,934,6007,934,6028,934,6050,934,6050,913,6071,913,6071,934,6093,934,6114,934,6114,913,6136,913,6136,891xm6179,870l6157,870,6157,891,6179,891,6179,870xm6222,827l6200,827,6179,827,6157,827,6136,827,6136,827,6114,827,6114,848,6114,870,6136,870,6136,848,6157,848,6179,848,6200,848,6200,870,6222,870,6222,848,6222,827xm6329,848l6308,848,6286,848,6286,848,6265,848,6265,870,6243,870,6243,891,6243,913,6222,913,6222,891,6200,891,6179,891,6179,913,6157,913,6157,934,6179,934,6179,913,6200,913,6222,913,6222,934,6243,934,6243,913,6265,913,6265,891,6286,891,6286,913,6286,913,6286,934,6308,934,6308,913,6329,913,6329,891,6308,891,6286,891,6286,870,6308,870,6329,870,6329,848xm6415,891l6393,891,6372,891,6350,891,6350,870,6372,870,6393,870,6393,848,6372,848,6350,848,6350,870,6329,870,6329,891,6350,891,6350,913,6372,913,6372,934,6393,934,6393,913,6415,913,6415,891xm6565,891l6544,891,6544,913,6522,913,6522,891,6522,870,6501,870,6501,891,6479,891,6479,870,6458,870,6458,891,6458,913,6458,913,6458,934,6479,934,6501,934,6501,913,6522,913,6522,934,6544,934,6544,913,6565,913,6565,891xe" filled="true" fillcolor="#000000" stroked="false">
              <v:path arrowok="t"/>
              <v:fill type="solid"/>
            </v:shape>
            <v:shape style="position:absolute;left:5856;top:740;width:709;height:108" id="docshape9" coordorigin="5857,741" coordsize="709,108" path="m5878,741l5857,741,5857,762,5857,762,5857,784,5878,784,5878,762,5878,762,5878,741xm5921,762l5899,762,5899,784,5899,805,5921,805,5921,784,5921,762xm5964,784l5942,784,5942,805,5964,805,5964,784xm6265,805l6243,805,6243,827,6222,827,6222,827,6200,827,6200,848,6222,848,6222,848,6243,848,6265,848,6265,827,6265,827,6265,805xm6286,741l6265,741,6243,741,6243,762,6222,762,6222,762,6200,762,6200,741,6179,741,6157,741,6157,762,6157,784,6136,784,6136,762,6157,762,6157,741,6136,741,6136,762,6114,762,6114,741,6093,741,6093,762,6093,784,6093,805,6071,805,6071,784,6093,784,6093,762,6071,762,6071,741,6050,741,6050,741,6028,741,6007,741,5985,741,5985,762,6007,762,6007,784,5985,784,5985,805,6007,805,6028,805,6028,827,6050,827,6050,827,6071,827,6093,827,6114,827,6136,827,6136,827,6157,827,6179,827,6179,805,6200,805,6200,784,6179,784,6179,762,6200,762,6200,784,6222,784,6222,784,6243,784,6265,784,6265,762,6286,762,6286,741xm6308,784l6286,784,6286,805,6308,805,6308,784xm6372,741l6350,741,6350,741,6329,741,6308,741,6308,762,6329,762,6350,762,6350,784,6329,784,6329,805,6308,805,6308,827,6329,827,6350,827,6350,848,6372,848,6372,827,6372,827,6372,805,6350,805,6350,784,6372,784,6372,762,6372,762,6372,741xm6415,805l6393,805,6393,827,6393,827,6393,848,6415,848,6415,827,6415,827,6415,805xm6522,827l6501,827,6501,805,6479,805,6479,784,6501,784,6501,762,6479,762,6458,762,6458,784,6436,784,6436,762,6415,762,6393,762,6393,784,6415,784,6436,784,6436,805,6458,805,6458,827,6436,827,6436,848,6458,848,6458,827,6479,827,6501,827,6501,848,6522,848,6522,827xm6544,784l6522,784,6522,805,6544,805,6544,784xm6565,805l6544,805,6544,827,6544,827,6544,848,6565,848,6565,827,6565,827,6565,805xm6565,762l6544,762,6544,784,6565,784,6565,762xe" filled="true" fillcolor="#000000" stroked="false">
              <v:path arrowok="t"/>
              <v:fill type="solid"/>
            </v:shape>
            <v:shape style="position:absolute;left:5856;top:633;width:709;height:129" id="docshape10" coordorigin="5857,633" coordsize="709,129" path="m5899,698l5878,698,5878,676,5857,676,5857,698,5878,698,5878,719,5857,719,5857,741,5878,741,5878,719,5899,719,5899,698xm6007,655l5985,655,5985,676,5964,676,5964,655,5964,655,5964,676,5964,698,5942,698,5942,676,5964,676,5964,655,5942,655,5921,655,5899,655,5899,676,5899,676,5899,698,5921,698,5921,719,5921,741,5942,741,5964,741,5964,719,5964,698,5985,698,5985,676,6007,676,6007,655xm6071,633l6050,633,6050,633,6028,633,6028,655,6028,676,6050,676,6050,698,6028,698,6007,698,5985,698,5985,719,6007,719,6007,741,6028,741,6028,719,6050,719,6050,741,6071,741,6071,719,6050,719,6050,698,6071,698,6071,676,6071,676,6071,655,6071,633xm6114,633l6093,633,6093,655,6114,655,6114,633xm6157,633l6136,633,6136,655,6157,655,6157,633xm6265,655l6243,655,6222,655,6222,655,6200,655,6200,676,6179,676,6157,676,6136,676,6136,698,6114,698,6114,719,6093,719,6093,741,6114,741,6136,741,6136,741,6157,741,6157,719,6136,719,6136,698,6157,698,6157,719,6179,719,6200,719,6200,698,6200,676,6222,676,6222,676,6243,676,6243,698,6222,698,6222,719,6200,719,6200,741,6222,741,6222,741,6243,741,6243,719,6265,719,6265,698,6265,676,6265,676,6265,655xm6308,698l6286,698,6286,719,6286,741,6308,741,6308,719,6308,698xm6350,655l6329,655,6329,676,6350,676,6350,655xm6372,719l6350,719,6350,698,6329,698,6329,719,6350,719,6350,741,6350,762,6372,762,6372,741,6372,719xm6393,698l6372,698,6372,719,6393,719,6393,698xm6415,741l6393,741,6393,762,6415,762,6415,741xm6458,741l6436,741,6436,762,6458,762,6458,741xm6458,655l6436,655,6436,655,6415,655,6393,655,6372,655,6372,676,6393,676,6393,698,6415,698,6436,698,6436,719,6458,719,6458,698,6436,698,6436,676,6458,676,6458,655xm6565,655l6544,655,6522,655,6522,655,6501,655,6501,676,6501,676,6501,698,6522,698,6522,719,6501,719,6479,719,6479,741,6479,762,6501,762,6501,741,6522,741,6522,762,6544,762,6544,741,6565,741,6565,719,6544,719,6544,698,6522,698,6522,676,6544,676,6544,698,6565,698,6565,676,6565,676,6565,655xe" filled="true" fillcolor="#000000" stroked="false">
              <v:path arrowok="t"/>
              <v:fill type="solid"/>
            </v:shape>
            <v:shape style="position:absolute;left:5856;top:547;width:709;height:108" id="docshape11" coordorigin="5857,547" coordsize="709,108" path="m5964,547l5942,547,5921,547,5899,547,5899,569,5899,590,5921,590,5942,590,5964,590,5964,569,5964,547xm6007,547l5985,547,5985,569,5985,590,5985,590,5985,612,5964,612,5964,612,5942,612,5921,612,5899,612,5878,612,5878,590,5878,590,5878,569,5878,547,5857,547,5857,569,5857,590,5857,590,5857,612,5857,633,5878,633,5878,633,5899,633,5921,633,5942,633,5964,633,5964,633,5985,633,6007,633,6007,612,6007,590,6007,590,6007,569,6007,547xm6200,633l6179,633,6179,655,6200,655,6200,633xm6243,547l6222,547,6222,569,6200,569,6200,547,6179,547,6179,569,6179,590,6157,590,6157,569,6136,569,6136,569,6114,569,6093,569,6071,569,6071,547,6050,547,6050,569,6050,590,6028,590,6028,612,6028,633,6050,633,6050,612,6050,590,6071,590,6071,612,6071,633,6093,633,6093,612,6093,590,6114,590,6136,590,6136,612,6114,612,6114,633,6136,633,6136,655,6157,655,6157,633,6136,633,6136,612,6157,612,6157,633,6179,633,6179,612,6179,590,6200,590,6200,612,6200,633,6222,633,6222,655,6243,655,6243,633,6222,633,6222,612,6222,590,6222,590,6222,569,6243,569,6243,547xm6329,633l6308,633,6308,612,6286,612,6286,590,6286,590,6286,569,6265,569,6265,590,6243,590,6243,612,6243,633,6265,633,6265,612,6286,612,6286,633,6286,655,6308,655,6329,655,6329,633xm6350,612l6329,612,6329,633,6350,633,6350,612xm6372,547l6350,547,6350,547,6329,547,6329,569,6329,590,6350,590,6350,569,6372,569,6372,547xm6393,612l6372,612,6372,633,6372,655,6393,655,6393,633,6393,612xm6393,569l6372,569,6372,590,6393,590,6393,569xm6522,569l6501,569,6479,569,6458,569,6458,590,6479,590,6501,590,6522,590,6522,569xm6565,569l6544,569,6544,590,6544,590,6544,612,6522,612,6522,612,6501,612,6479,612,6458,612,6436,612,6436,590,6436,590,6436,569,6436,547,6415,547,6415,569,6415,590,6415,590,6415,612,6415,633,6436,633,6436,633,6458,633,6479,633,6501,633,6522,633,6522,633,6544,633,6565,633,6565,612,6565,590,6565,590,6565,569xe" filled="true" fillcolor="#000000" stroked="false">
              <v:path arrowok="t"/>
              <v:fill type="solid"/>
            </v:shape>
            <v:shape style="position:absolute;left:5856;top:483;width:709;height:86" id="docshape12" coordorigin="5857,483" coordsize="709,86" path="m5964,526l5942,526,5921,526,5899,526,5899,547,5921,547,5942,547,5964,547,5964,526xm6007,483l5985,483,5964,483,5964,483,5942,483,5921,483,5899,483,5878,483,5878,483,5857,483,5857,505,5857,505,5857,526,5857,547,5878,547,5878,526,5878,505,5899,505,5921,505,5942,505,5964,505,5964,505,5985,505,5985,526,5985,547,6007,547,6007,526,6007,505,6007,505,6007,483xm6071,526l6050,526,6050,505,6050,505,6050,483,6028,483,6028,505,6028,505,6028,526,6028,547,6050,547,6050,547,6071,547,6071,526xm6093,483l6071,483,6071,505,6093,505,6093,483xm6157,526l6136,526,6136,505,6136,505,6136,483,6114,483,6114,505,6114,505,6114,526,6093,526,6093,547,6114,547,6136,547,6136,547,6157,547,6157,526xm6243,526l6222,526,6222,505,6222,505,6222,483,6200,483,6200,505,6179,505,6157,505,6157,526,6179,526,6179,547,6200,547,6200,526,6222,526,6222,547,6243,547,6243,526xm6393,483l6372,483,6350,483,6350,505,6372,505,6372,526,6350,526,6350,526,6329,526,6308,526,6286,526,6286,505,6308,505,6329,505,6329,483,6308,483,6286,483,6286,505,6265,505,6243,505,6243,526,6265,526,6286,526,6286,547,6308,547,6329,547,6350,547,6350,547,6372,547,6393,547,6393,526,6393,505,6393,505,6393,483xm6522,526l6501,526,6479,526,6458,526,6458,547,6458,569,6479,569,6501,569,6522,569,6522,547,6522,526xm6565,483l6544,483,6522,483,6522,483,6501,483,6479,483,6458,483,6436,483,6436,483,6415,483,6415,505,6415,505,6415,526,6415,547,6415,569,6436,569,6436,547,6436,526,6436,505,6458,505,6479,505,6501,505,6522,505,6522,505,6544,505,6544,526,6544,547,6544,569,6565,569,6565,547,6565,526,6565,505,6565,505,6565,483xe" filled="true" fillcolor="#000000" stroked="false">
              <v:path arrowok="t"/>
              <v:fill type="solid"/>
            </v:shape>
            <v:shape style="position:absolute;left:5682;top:308;width:2965;height:1067" type="#_x0000_t202" id="docshape13" filled="false" stroked="true" strokeweight="1pt" strokecolor="#ffffff">
              <v:textbox inset="0,0,0,0">
                <w:txbxContent>
                  <w:p>
                    <w:pPr>
                      <w:spacing w:line="220" w:lineRule="auto" w:before="88"/>
                      <w:ind w:left="1005" w:right="577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Рекомендации </w:t>
                    </w:r>
                    <w:r>
                      <w:rPr>
                        <w:rFonts w:ascii="Tahoma" w:hAnsi="Tahoma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подготовке</w:t>
                    </w:r>
                  </w:p>
                  <w:p>
                    <w:pPr>
                      <w:spacing w:line="207" w:lineRule="exact" w:before="0"/>
                      <w:ind w:left="1005" w:right="0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w w:val="95"/>
                        <w:sz w:val="19"/>
                      </w:rPr>
                      <w:t>учебных</w:t>
                    </w:r>
                    <w:r>
                      <w:rPr>
                        <w:rFonts w:ascii="Tahoma" w:hAnsi="Tahoma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проектов</w:t>
                    </w:r>
                  </w:p>
                  <w:p>
                    <w:pPr>
                      <w:spacing w:line="227" w:lineRule="exact" w:before="0"/>
                      <w:ind w:left="1005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см.</w:t>
                    </w:r>
                    <w:r>
                      <w:rPr>
                        <w:rFonts w:ascii="Calibri" w:hAnsi="Calibri"/>
                        <w:b/>
                        <w:spacing w:val="2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по</w:t>
                    </w:r>
                    <w:r>
                      <w:rPr>
                        <w:rFonts w:ascii="Calibri" w:hAnsi="Calibri"/>
                        <w:b/>
                        <w:spacing w:val="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ссылке</w:t>
                    </w:r>
                  </w:p>
                </w:txbxContent>
              </v:textbox>
              <v:stroke dashstyle="solid"/>
              <w10:wrap type="none"/>
            </v:shape>
            <v:rect style="position:absolute;left:5609;top:236;width:3111;height:1210" id="docshape14" filled="true" fillcolor="#000000" stroked="false">
              <v:fill opacity="32768f" type="solid"/>
            </v:rect>
            <w10:wrap type="none"/>
          </v:group>
        </w:pict>
      </w:r>
      <w:r>
        <w:rPr/>
        <w:t>найдёте обобщающие вопросы и задания, темы проектов и дополнительные материалы: </w:t>
      </w:r>
      <w:r>
        <w:rPr/>
        <w:t>филь- мы, научно-популярную и художественную </w:t>
      </w:r>
      <w:r>
        <w:rPr>
          <w:spacing w:val="-2"/>
        </w:rPr>
        <w:t>литературу.</w:t>
      </w:r>
    </w:p>
    <w:p>
      <w:pPr>
        <w:pStyle w:val="BodyText"/>
        <w:spacing w:line="223" w:lineRule="auto" w:before="2"/>
        <w:ind w:left="792" w:right="3793" w:firstLine="340"/>
        <w:jc w:val="both"/>
      </w:pPr>
      <w:r>
        <w:rPr/>
        <w:t>Исторические понятия и термины в </w:t>
      </w:r>
      <w:r>
        <w:rPr/>
        <w:t>тексте параграфов</w:t>
      </w:r>
      <w:r>
        <w:rPr>
          <w:spacing w:val="5"/>
        </w:rPr>
        <w:t> </w:t>
      </w:r>
      <w:r>
        <w:rPr/>
        <w:t>выделены</w:t>
      </w:r>
      <w:r>
        <w:rPr>
          <w:spacing w:val="6"/>
        </w:rPr>
        <w:t> </w:t>
      </w:r>
      <w:r>
        <w:rPr>
          <w:rFonts w:ascii="Book Antiqua" w:hAnsi="Book Antiqua"/>
          <w:i/>
        </w:rPr>
        <w:t>курсивом,</w:t>
      </w:r>
      <w:r>
        <w:rPr>
          <w:rFonts w:ascii="Book Antiqua" w:hAnsi="Book Antiqua"/>
          <w:i/>
          <w:spacing w:val="18"/>
        </w:rPr>
        <w:t> </w:t>
      </w:r>
      <w:r>
        <w:rPr/>
        <w:t>имена</w:t>
      </w:r>
      <w:r>
        <w:rPr>
          <w:spacing w:val="6"/>
        </w:rPr>
        <w:t> </w:t>
      </w:r>
      <w:r>
        <w:rPr>
          <w:spacing w:val="-2"/>
        </w:rPr>
        <w:t>истори-</w:t>
      </w:r>
    </w:p>
    <w:p>
      <w:pPr>
        <w:spacing w:after="0" w:line="223" w:lineRule="auto"/>
        <w:jc w:val="both"/>
        <w:sectPr>
          <w:pgSz w:w="9190" w:h="12020"/>
          <w:pgMar w:header="0" w:footer="0" w:top="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5"/>
        </w:rPr>
      </w:pPr>
    </w:p>
    <w:p>
      <w:pPr>
        <w:pStyle w:val="BodyText"/>
        <w:spacing w:line="220" w:lineRule="auto" w:before="113"/>
        <w:ind w:left="793" w:right="791"/>
        <w:jc w:val="both"/>
      </w:pPr>
      <w:r>
        <w:rPr/>
        <w:pict>
          <v:group style="position:absolute;margin-left:0pt;margin-top:-46.100891pt;width:459.25pt;height:37.35pt;mso-position-horizontal-relative:page;mso-position-vertical-relative:paragraph;z-index:15729664" id="docshapegroup15" coordorigin="0,-922" coordsize="9185,747">
            <v:shape style="position:absolute;left:0;top:-923;width:9185;height:747" type="#_x0000_t75" id="docshape16" stroked="false">
              <v:imagedata r:id="rId7" o:title=""/>
            </v:shape>
            <v:shape style="position:absolute;left:510;top:-512;width:156;height:272" type="#_x0000_t202" id="docshape17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1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7474;top:-529;width:1011;height:290" type="#_x0000_t202" id="docshape18" filled="false" stroked="false">
              <v:textbox inset="0,0,0,0">
                <w:txbxContent>
                  <w:p>
                    <w:pPr>
                      <w:spacing w:line="280" w:lineRule="exact" w:before="0"/>
                      <w:ind w:left="0" w:right="0" w:firstLine="0"/>
                      <w:jc w:val="left"/>
                      <w:rPr>
                        <w:rFonts w:ascii="Tahoma" w:hAnsi="Tahoma"/>
                        <w:sz w:val="24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16"/>
                        <w:w w:val="80"/>
                        <w:sz w:val="24"/>
                      </w:rPr>
                      <w:t>Введение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ческих персоналий — </w:t>
      </w:r>
      <w:r>
        <w:rPr>
          <w:rFonts w:ascii="Book Antiqua" w:hAnsi="Book Antiqua"/>
          <w:b/>
          <w:i/>
        </w:rPr>
        <w:t>курсивным и полужирным</w:t>
      </w:r>
      <w:r>
        <w:rPr/>
        <w:t>, а дат — </w:t>
      </w:r>
      <w:r>
        <w:rPr>
          <w:rFonts w:ascii="Book Antiqua" w:hAnsi="Book Antiqua"/>
          <w:b/>
        </w:rPr>
        <w:t>полужирным </w:t>
      </w:r>
      <w:r>
        <w:rPr/>
        <w:t>начертанием</w:t>
      </w:r>
      <w:r>
        <w:rPr>
          <w:spacing w:val="-6"/>
        </w:rPr>
        <w:t> </w:t>
      </w:r>
      <w:r>
        <w:rPr/>
        <w:t>шрифта.</w:t>
      </w:r>
      <w:r>
        <w:rPr>
          <w:spacing w:val="-6"/>
        </w:rPr>
        <w:t> </w:t>
      </w:r>
      <w:r>
        <w:rPr/>
        <w:t>Значение</w:t>
      </w:r>
      <w:r>
        <w:rPr>
          <w:spacing w:val="-6"/>
        </w:rPr>
        <w:t> </w:t>
      </w:r>
      <w:r>
        <w:rPr/>
        <w:t>важнейших</w:t>
      </w:r>
      <w:r>
        <w:rPr>
          <w:spacing w:val="-6"/>
        </w:rPr>
        <w:t> </w:t>
      </w:r>
      <w:r>
        <w:rPr/>
        <w:t>понятий,</w:t>
      </w:r>
      <w:r>
        <w:rPr>
          <w:spacing w:val="-6"/>
        </w:rPr>
        <w:t> </w:t>
      </w:r>
      <w:r>
        <w:rPr/>
        <w:t>терминов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даты</w:t>
      </w:r>
      <w:r>
        <w:rPr>
          <w:spacing w:val="-6"/>
        </w:rPr>
        <w:t> </w:t>
      </w:r>
      <w:r>
        <w:rPr/>
        <w:t>приве- дены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конце</w:t>
      </w:r>
      <w:r>
        <w:rPr>
          <w:spacing w:val="-6"/>
        </w:rPr>
        <w:t> </w:t>
      </w:r>
      <w:r>
        <w:rPr/>
        <w:t>учебника</w:t>
      </w:r>
      <w:r>
        <w:rPr>
          <w:spacing w:val="-6"/>
        </w:rPr>
        <w:t> </w:t>
      </w:r>
      <w:r>
        <w:rPr/>
        <w:t>под</w:t>
      </w:r>
      <w:r>
        <w:rPr>
          <w:spacing w:val="-6"/>
        </w:rPr>
        <w:t> </w:t>
      </w:r>
      <w:r>
        <w:rPr/>
        <w:t>соответствующими</w:t>
      </w:r>
      <w:r>
        <w:rPr>
          <w:spacing w:val="-6"/>
        </w:rPr>
        <w:t> </w:t>
      </w:r>
      <w:r>
        <w:rPr/>
        <w:t>заголовками.</w:t>
      </w:r>
      <w:r>
        <w:rPr>
          <w:spacing w:val="-6"/>
        </w:rPr>
        <w:t> </w:t>
      </w:r>
      <w:r>
        <w:rPr/>
        <w:t>Там</w:t>
      </w:r>
      <w:r>
        <w:rPr>
          <w:spacing w:val="-6"/>
        </w:rPr>
        <w:t> </w:t>
      </w:r>
      <w:r>
        <w:rPr/>
        <w:t>же</w:t>
      </w:r>
      <w:r>
        <w:rPr>
          <w:spacing w:val="-6"/>
        </w:rPr>
        <w:t> </w:t>
      </w:r>
      <w:r>
        <w:rPr/>
        <w:t>находится рубрика «Готовимся к аттестации».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33"/>
        </w:rPr>
      </w:pPr>
    </w:p>
    <w:p>
      <w:pPr>
        <w:pStyle w:val="Heading8"/>
        <w:spacing w:before="1"/>
        <w:ind w:left="0" w:right="0"/>
        <w:jc w:val="center"/>
        <w:rPr>
          <w:rFonts w:ascii="Book Antiqua" w:hAnsi="Book Antiqua"/>
        </w:rPr>
      </w:pPr>
      <w:r>
        <w:rPr/>
        <w:pict>
          <v:group style="position:absolute;margin-left:53.553001pt;margin-top:8.358309pt;width:26.65pt;height:49.7pt;mso-position-horizontal-relative:page;mso-position-vertical-relative:paragraph;z-index:-21993472" id="docshapegroup19" coordorigin="1071,167" coordsize="533,994">
            <v:rect style="position:absolute;left:1071;top:167;width:533;height:533" id="docshape20" filled="true" fillcolor="#000000" stroked="false">
              <v:fill opacity="32768f" type="solid"/>
            </v:rect>
            <v:shape style="position:absolute;left:1133;top:229;width:409;height:409" id="docshape21" coordorigin="1134,230" coordsize="409,409" path="m1338,230l1259,246,1194,290,1150,354,1134,434,1150,513,1194,578,1259,622,1338,638,1417,622,1482,578,1526,513,1542,434,1526,354,1482,290,1417,246,1338,230xe" filled="true" fillcolor="#ffffff" stroked="false">
              <v:path arrowok="t"/>
              <v:fill type="solid"/>
            </v:shape>
            <v:shape style="position:absolute;left:1133;top:763;width:397;height:397" type="#_x0000_t75" id="docshape22" stroked="false">
              <v:imagedata r:id="rId8" o:title=""/>
            </v:shape>
            <v:shape style="position:absolute;left:1071;top:167;width:533;height:994" type="#_x0000_t202" id="docshape23" filled="false" stroked="false">
              <v:textbox inset="0,0,0,0">
                <w:txbxContent>
                  <w:p>
                    <w:pPr>
                      <w:spacing w:before="93"/>
                      <w:ind w:left="173" w:right="0" w:firstLine="0"/>
                      <w:jc w:val="left"/>
                      <w:rPr>
                        <w:rFonts w:ascii="Calibri"/>
                        <w:b/>
                        <w:sz w:val="31"/>
                      </w:rPr>
                    </w:pPr>
                    <w:r>
                      <w:rPr>
                        <w:rFonts w:ascii="Calibri"/>
                        <w:b/>
                        <w:color w:val="4495D1"/>
                        <w:w w:val="124"/>
                        <w:sz w:val="31"/>
                      </w:rPr>
                      <w:t>?</w:t>
                    </w:r>
                  </w:p>
                  <w:p>
                    <w:pPr>
                      <w:spacing w:before="154"/>
                      <w:ind w:left="171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6.049988pt;margin-top:-13.524676pt;width:3.2pt;height:411.25pt;mso-position-horizontal-relative:page;mso-position-vertical-relative:paragraph;z-index:15733760" id="docshapegroup24" coordorigin="9121,-270" coordsize="64,8225">
            <v:rect style="position:absolute;left:9183;top:6253;width:2;height:1701" id="docshape25" filled="true" fillcolor="#f6d4c9" stroked="false">
              <v:fill type="solid"/>
            </v:rect>
            <v:rect style="position:absolute;left:9121;top:-271;width:64;height:6754" id="docshape26" filled="true" fillcolor="#000000" stroked="false">
              <v:fill opacity="32768f" type="solid"/>
            </v:rect>
            <v:rect style="position:absolute;left:9183;top:-207;width:2;height:6612" id="docshape27" filled="true" fillcolor="#e6e7e8" stroked="false">
              <v:fill type="solid"/>
            </v:rect>
            <w10:wrap type="none"/>
          </v:group>
        </w:pict>
      </w:r>
      <w:r>
        <w:rPr>
          <w:rFonts w:ascii="Book Antiqua" w:hAnsi="Book Antiqua"/>
        </w:rPr>
        <w:t>Условные</w:t>
      </w:r>
      <w:r>
        <w:rPr>
          <w:rFonts w:ascii="Book Antiqua" w:hAnsi="Book Antiqua"/>
          <w:spacing w:val="15"/>
        </w:rPr>
        <w:t> </w:t>
      </w:r>
      <w:r>
        <w:rPr>
          <w:rFonts w:ascii="Book Antiqua" w:hAnsi="Book Antiqua"/>
          <w:spacing w:val="-2"/>
        </w:rPr>
        <w:t>обозначения</w:t>
      </w:r>
    </w:p>
    <w:p>
      <w:pPr>
        <w:pStyle w:val="ListParagraph"/>
        <w:numPr>
          <w:ilvl w:val="0"/>
          <w:numId w:val="1"/>
        </w:numPr>
        <w:tabs>
          <w:tab w:pos="2013" w:val="left" w:leader="none"/>
        </w:tabs>
        <w:spacing w:line="240" w:lineRule="auto" w:before="57" w:after="0"/>
        <w:ind w:left="2012" w:right="0" w:hanging="256"/>
        <w:jc w:val="left"/>
        <w:rPr>
          <w:rFonts w:ascii="Century" w:hAnsi="Century"/>
          <w:sz w:val="20"/>
        </w:rPr>
      </w:pPr>
      <w:r>
        <w:rPr>
          <w:rFonts w:ascii="Century" w:hAnsi="Century"/>
          <w:sz w:val="20"/>
        </w:rPr>
        <w:t>главный</w:t>
      </w:r>
      <w:r>
        <w:rPr>
          <w:rFonts w:ascii="Century" w:hAnsi="Century"/>
          <w:spacing w:val="1"/>
          <w:sz w:val="20"/>
        </w:rPr>
        <w:t> </w:t>
      </w:r>
      <w:r>
        <w:rPr>
          <w:rFonts w:ascii="Century" w:hAnsi="Century"/>
          <w:sz w:val="20"/>
        </w:rPr>
        <w:t>вопрос</w:t>
      </w:r>
      <w:r>
        <w:rPr>
          <w:rFonts w:ascii="Century" w:hAnsi="Century"/>
          <w:spacing w:val="1"/>
          <w:sz w:val="20"/>
        </w:rPr>
        <w:t> </w:t>
      </w:r>
      <w:r>
        <w:rPr>
          <w:rFonts w:ascii="Century" w:hAnsi="Century"/>
          <w:spacing w:val="-2"/>
          <w:sz w:val="20"/>
        </w:rPr>
        <w:t>главы</w:t>
      </w:r>
    </w:p>
    <w:p>
      <w:pPr>
        <w:pStyle w:val="ListParagraph"/>
        <w:numPr>
          <w:ilvl w:val="0"/>
          <w:numId w:val="1"/>
        </w:numPr>
        <w:tabs>
          <w:tab w:pos="2013" w:val="left" w:leader="none"/>
        </w:tabs>
        <w:spacing w:line="494" w:lineRule="exact" w:before="84" w:after="0"/>
        <w:ind w:left="1133" w:right="5034" w:firstLine="623"/>
        <w:jc w:val="left"/>
        <w:rPr>
          <w:rFonts w:ascii="Century" w:hAnsi="Century"/>
          <w:sz w:val="20"/>
        </w:rPr>
      </w:pPr>
      <w:r>
        <w:rPr>
          <w:rFonts w:ascii="Century" w:hAnsi="Century"/>
          <w:sz w:val="20"/>
        </w:rPr>
        <w:t>главный</w:t>
      </w:r>
      <w:r>
        <w:rPr>
          <w:rFonts w:ascii="Century" w:hAnsi="Century"/>
          <w:spacing w:val="-13"/>
          <w:sz w:val="20"/>
        </w:rPr>
        <w:t> </w:t>
      </w:r>
      <w:r>
        <w:rPr>
          <w:rFonts w:ascii="Century" w:hAnsi="Century"/>
          <w:sz w:val="20"/>
        </w:rPr>
        <w:t>вопрос</w:t>
      </w:r>
      <w:r>
        <w:rPr>
          <w:rFonts w:ascii="Century" w:hAnsi="Century"/>
          <w:spacing w:val="-13"/>
          <w:sz w:val="20"/>
        </w:rPr>
        <w:t> </w:t>
      </w:r>
      <w:r>
        <w:rPr>
          <w:rFonts w:ascii="Century" w:hAnsi="Century"/>
          <w:sz w:val="20"/>
        </w:rPr>
        <w:t>урока</w:t>
      </w:r>
      <w:r>
        <w:rPr>
          <w:rFonts w:ascii="Century" w:hAnsi="Century"/>
          <w:sz w:val="20"/>
        </w:rPr>
        <w:t> </w:t>
      </w:r>
      <w:r>
        <w:rPr>
          <w:rFonts w:ascii="Century" w:hAnsi="Century"/>
          <w:position w:val="-16"/>
          <w:sz w:val="20"/>
        </w:rPr>
        <w:drawing>
          <wp:inline distT="0" distB="0" distL="0" distR="0">
            <wp:extent cx="251993" cy="252006"/>
            <wp:effectExtent l="0" t="0" r="0" b="0"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93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position w:val="-16"/>
          <w:sz w:val="20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entury" w:hAnsi="Century"/>
          <w:sz w:val="20"/>
        </w:rPr>
        <w:t>— основные понятия</w:t>
      </w:r>
    </w:p>
    <w:p>
      <w:pPr>
        <w:pStyle w:val="BodyText"/>
        <w:spacing w:before="169"/>
        <w:ind w:left="1133"/>
      </w:pPr>
      <w:r>
        <w:rPr>
          <w:position w:val="-13"/>
        </w:rPr>
        <w:drawing>
          <wp:inline distT="0" distB="0" distL="0" distR="0">
            <wp:extent cx="251993" cy="252006"/>
            <wp:effectExtent l="0" t="0" r="0" b="0"/>
            <wp:docPr id="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93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</w:r>
      <w:r>
        <w:rPr>
          <w:rFonts w:ascii="Times New Roman" w:hAnsi="Times New Roman"/>
          <w:spacing w:val="40"/>
        </w:rPr>
        <w:t>  </w:t>
      </w:r>
      <w:r>
        <w:rPr/>
        <w:t>— исторические личности</w:t>
      </w:r>
    </w:p>
    <w:p>
      <w:pPr>
        <w:pStyle w:val="ListParagraph"/>
        <w:numPr>
          <w:ilvl w:val="0"/>
          <w:numId w:val="1"/>
        </w:numPr>
        <w:tabs>
          <w:tab w:pos="2013" w:val="left" w:leader="none"/>
        </w:tabs>
        <w:spacing w:line="240" w:lineRule="auto" w:before="184" w:after="0"/>
        <w:ind w:left="2012" w:right="0" w:hanging="256"/>
        <w:jc w:val="left"/>
        <w:rPr>
          <w:rFonts w:ascii="Century" w:hAnsi="Century"/>
          <w:sz w:val="20"/>
        </w:rPr>
      </w:pPr>
      <w:r>
        <w:rPr/>
        <w:pict>
          <v:group style="position:absolute;margin-left:56.662998pt;margin-top:6.277495pt;width:20.9pt;height:20.9pt;mso-position-horizontal-relative:page;mso-position-vertical-relative:paragraph;z-index:15730688" id="docshapegroup28" coordorigin="1133,126" coordsize="418,418">
            <v:rect style="position:absolute;left:1133;top:125;width:418;height:418" id="docshape29" filled="true" fillcolor="#000000" stroked="false">
              <v:fill opacity="19660f" type="solid"/>
            </v:rect>
            <v:shape style="position:absolute;left:1133;top:126;width:397;height:397" type="#_x0000_t75" id="docshape30" stroked="false">
              <v:imagedata r:id="rId11" o:title=""/>
            </v:shape>
            <w10:wrap type="none"/>
          </v:group>
        </w:pict>
      </w:r>
      <w:r>
        <w:rPr>
          <w:rFonts w:ascii="Century" w:hAnsi="Century"/>
          <w:sz w:val="20"/>
        </w:rPr>
        <w:t>синхронистическая</w:t>
      </w:r>
      <w:r>
        <w:rPr>
          <w:rFonts w:ascii="Century" w:hAnsi="Century"/>
          <w:spacing w:val="8"/>
          <w:sz w:val="20"/>
        </w:rPr>
        <w:t> </w:t>
      </w:r>
      <w:r>
        <w:rPr>
          <w:rFonts w:ascii="Century" w:hAnsi="Century"/>
          <w:sz w:val="20"/>
        </w:rPr>
        <w:t>таблица</w:t>
      </w:r>
      <w:r>
        <w:rPr>
          <w:rFonts w:ascii="Century" w:hAnsi="Century"/>
          <w:spacing w:val="9"/>
          <w:sz w:val="20"/>
        </w:rPr>
        <w:t> </w:t>
      </w:r>
      <w:r>
        <w:rPr>
          <w:rFonts w:ascii="Century" w:hAnsi="Century"/>
          <w:sz w:val="20"/>
        </w:rPr>
        <w:t>событий</w:t>
      </w:r>
      <w:r>
        <w:rPr>
          <w:rFonts w:ascii="Century" w:hAnsi="Century"/>
          <w:spacing w:val="9"/>
          <w:sz w:val="20"/>
        </w:rPr>
        <w:t> </w:t>
      </w:r>
      <w:r>
        <w:rPr>
          <w:rFonts w:ascii="Century" w:hAnsi="Century"/>
          <w:sz w:val="20"/>
        </w:rPr>
        <w:t>в</w:t>
      </w:r>
      <w:r>
        <w:rPr>
          <w:rFonts w:ascii="Century" w:hAnsi="Century"/>
          <w:spacing w:val="9"/>
          <w:sz w:val="20"/>
        </w:rPr>
        <w:t> </w:t>
      </w:r>
      <w:r>
        <w:rPr>
          <w:rFonts w:ascii="Century" w:hAnsi="Century"/>
          <w:sz w:val="20"/>
        </w:rPr>
        <w:t>России</w:t>
      </w:r>
      <w:r>
        <w:rPr>
          <w:rFonts w:ascii="Century" w:hAnsi="Century"/>
          <w:spacing w:val="9"/>
          <w:sz w:val="20"/>
        </w:rPr>
        <w:t> </w:t>
      </w:r>
      <w:r>
        <w:rPr>
          <w:rFonts w:ascii="Century" w:hAnsi="Century"/>
          <w:sz w:val="20"/>
        </w:rPr>
        <w:t>и</w:t>
      </w:r>
      <w:r>
        <w:rPr>
          <w:rFonts w:ascii="Century" w:hAnsi="Century"/>
          <w:spacing w:val="9"/>
          <w:sz w:val="20"/>
        </w:rPr>
        <w:t> </w:t>
      </w:r>
      <w:r>
        <w:rPr>
          <w:rFonts w:ascii="Century" w:hAnsi="Century"/>
          <w:spacing w:val="-4"/>
          <w:sz w:val="20"/>
        </w:rPr>
        <w:t>мире</w:t>
      </w:r>
    </w:p>
    <w:p>
      <w:pPr>
        <w:pStyle w:val="BodyText"/>
        <w:spacing w:before="4"/>
        <w:rPr>
          <w:sz w:val="15"/>
        </w:rPr>
      </w:pPr>
    </w:p>
    <w:p>
      <w:pPr>
        <w:pStyle w:val="ListParagraph"/>
        <w:numPr>
          <w:ilvl w:val="0"/>
          <w:numId w:val="1"/>
        </w:numPr>
        <w:tabs>
          <w:tab w:pos="2013" w:val="left" w:leader="none"/>
        </w:tabs>
        <w:spacing w:line="240" w:lineRule="auto" w:before="98" w:after="0"/>
        <w:ind w:left="2012" w:right="0" w:hanging="256"/>
        <w:jc w:val="left"/>
        <w:rPr>
          <w:rFonts w:ascii="Century" w:hAnsi="Century"/>
          <w:sz w:val="20"/>
        </w:rPr>
      </w:pPr>
      <w:r>
        <w:rPr/>
        <w:pict>
          <v:group style="position:absolute;margin-left:56.662998pt;margin-top:1.976974pt;width:20.9pt;height:20.9pt;mso-position-horizontal-relative:page;mso-position-vertical-relative:paragraph;z-index:15731200" id="docshapegroup31" coordorigin="1133,40" coordsize="418,418">
            <v:rect style="position:absolute;left:1133;top:39;width:418;height:418" id="docshape32" filled="true" fillcolor="#000000" stroked="false">
              <v:fill opacity="19660f" type="solid"/>
            </v:rect>
            <v:shape style="position:absolute;left:1133;top:40;width:397;height:397" type="#_x0000_t75" id="docshape33" stroked="false">
              <v:imagedata r:id="rId12" o:title=""/>
            </v:shape>
            <w10:wrap type="none"/>
          </v:group>
        </w:pict>
      </w:r>
      <w:r>
        <w:rPr>
          <w:rFonts w:ascii="Century" w:hAnsi="Century"/>
          <w:sz w:val="20"/>
        </w:rPr>
        <w:t>рубрика</w:t>
      </w:r>
      <w:r>
        <w:rPr>
          <w:rFonts w:ascii="Century" w:hAnsi="Century"/>
          <w:spacing w:val="6"/>
          <w:sz w:val="20"/>
        </w:rPr>
        <w:t> </w:t>
      </w:r>
      <w:r>
        <w:rPr>
          <w:rFonts w:ascii="Century" w:hAnsi="Century"/>
          <w:sz w:val="20"/>
        </w:rPr>
        <w:t>«В</w:t>
      </w:r>
      <w:r>
        <w:rPr>
          <w:rFonts w:ascii="Century" w:hAnsi="Century"/>
          <w:spacing w:val="6"/>
          <w:sz w:val="20"/>
        </w:rPr>
        <w:t> </w:t>
      </w:r>
      <w:r>
        <w:rPr>
          <w:rFonts w:ascii="Century" w:hAnsi="Century"/>
          <w:sz w:val="20"/>
        </w:rPr>
        <w:t>это</w:t>
      </w:r>
      <w:r>
        <w:rPr>
          <w:rFonts w:ascii="Century" w:hAnsi="Century"/>
          <w:spacing w:val="7"/>
          <w:sz w:val="20"/>
        </w:rPr>
        <w:t> </w:t>
      </w:r>
      <w:r>
        <w:rPr>
          <w:rFonts w:ascii="Century" w:hAnsi="Century"/>
          <w:sz w:val="20"/>
        </w:rPr>
        <w:t>время</w:t>
      </w:r>
      <w:r>
        <w:rPr>
          <w:rFonts w:ascii="Century" w:hAnsi="Century"/>
          <w:spacing w:val="6"/>
          <w:sz w:val="20"/>
        </w:rPr>
        <w:t> </w:t>
      </w:r>
      <w:r>
        <w:rPr>
          <w:rFonts w:ascii="Century" w:hAnsi="Century"/>
          <w:sz w:val="20"/>
        </w:rPr>
        <w:t>в</w:t>
      </w:r>
      <w:r>
        <w:rPr>
          <w:rFonts w:ascii="Century" w:hAnsi="Century"/>
          <w:spacing w:val="6"/>
          <w:sz w:val="20"/>
        </w:rPr>
        <w:t> </w:t>
      </w:r>
      <w:r>
        <w:rPr>
          <w:rFonts w:ascii="Century" w:hAnsi="Century"/>
          <w:spacing w:val="-2"/>
          <w:sz w:val="20"/>
        </w:rPr>
        <w:t>мире»</w:t>
      </w:r>
    </w:p>
    <w:p>
      <w:pPr>
        <w:pStyle w:val="ListParagraph"/>
        <w:numPr>
          <w:ilvl w:val="0"/>
          <w:numId w:val="2"/>
        </w:numPr>
        <w:tabs>
          <w:tab w:pos="1757" w:val="left" w:leader="none"/>
          <w:tab w:pos="1758" w:val="left" w:leader="none"/>
        </w:tabs>
        <w:spacing w:line="240" w:lineRule="auto" w:before="192" w:after="0"/>
        <w:ind w:left="1757" w:right="0" w:hanging="625"/>
        <w:jc w:val="left"/>
        <w:rPr>
          <w:rFonts w:ascii="Century" w:hAnsi="Century"/>
          <w:sz w:val="20"/>
        </w:rPr>
      </w:pPr>
      <w:r>
        <w:rPr>
          <w:rFonts w:ascii="Century" w:hAnsi="Century"/>
          <w:sz w:val="20"/>
        </w:rPr>
        <w:t>—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вопросы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и</w:t>
      </w:r>
      <w:r>
        <w:rPr>
          <w:rFonts w:ascii="Century" w:hAnsi="Century"/>
          <w:spacing w:val="-1"/>
          <w:sz w:val="20"/>
        </w:rPr>
        <w:t> </w:t>
      </w:r>
      <w:r>
        <w:rPr>
          <w:rFonts w:ascii="Century" w:hAnsi="Century"/>
          <w:sz w:val="20"/>
        </w:rPr>
        <w:t>задания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к</w:t>
      </w:r>
      <w:r>
        <w:rPr>
          <w:rFonts w:ascii="Century" w:hAnsi="Century"/>
          <w:spacing w:val="-1"/>
          <w:sz w:val="20"/>
        </w:rPr>
        <w:t> </w:t>
      </w:r>
      <w:r>
        <w:rPr>
          <w:rFonts w:ascii="Century" w:hAnsi="Century"/>
          <w:sz w:val="20"/>
        </w:rPr>
        <w:t>пункту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параграфа</w:t>
      </w:r>
      <w:r>
        <w:rPr>
          <w:rFonts w:ascii="Century" w:hAnsi="Century"/>
          <w:spacing w:val="-1"/>
          <w:sz w:val="20"/>
        </w:rPr>
        <w:t> </w:t>
      </w:r>
      <w:r>
        <w:rPr>
          <w:rFonts w:ascii="Century" w:hAnsi="Century"/>
          <w:sz w:val="20"/>
        </w:rPr>
        <w:t>и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к</w:t>
      </w:r>
      <w:r>
        <w:rPr>
          <w:rFonts w:ascii="Century" w:hAnsi="Century"/>
          <w:spacing w:val="-1"/>
          <w:sz w:val="20"/>
        </w:rPr>
        <w:t> </w:t>
      </w:r>
      <w:r>
        <w:rPr>
          <w:rFonts w:ascii="Century" w:hAnsi="Century"/>
          <w:spacing w:val="-2"/>
          <w:sz w:val="20"/>
        </w:rPr>
        <w:t>источнику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2013" w:val="left" w:leader="none"/>
        </w:tabs>
        <w:spacing w:line="470" w:lineRule="auto" w:before="0" w:after="0"/>
        <w:ind w:left="1133" w:right="2501" w:firstLine="623"/>
        <w:jc w:val="left"/>
        <w:rPr>
          <w:rFonts w:ascii="Century" w:hAnsi="Century"/>
          <w:sz w:val="20"/>
        </w:rPr>
      </w:pPr>
      <w:r>
        <w:rPr/>
        <w:pict>
          <v:shape style="position:absolute;margin-left:56.6931pt;margin-top:2.468578pt;width:9.1pt;height:7.4pt;mso-position-horizontal-relative:page;mso-position-vertical-relative:paragraph;z-index:-21991936" id="docshape34" coordorigin="1134,49" coordsize="182,148" path="m1221,49l1134,197,1315,197,1221,49xe" filled="true" fillcolor="#db413f" stroked="false">
            <v:path arrowok="t"/>
            <v:fill type="solid"/>
            <w10:wrap type="none"/>
          </v:shape>
        </w:pict>
      </w:r>
      <w:r>
        <w:rPr/>
        <w:pict>
          <v:group style="position:absolute;margin-left:55.9212pt;margin-top:46.819878pt;width:17.8pt;height:17.55pt;mso-position-horizontal-relative:page;mso-position-vertical-relative:paragraph;z-index:15732224" id="docshapegroup35" coordorigin="1118,936" coordsize="356,351">
            <v:rect style="position:absolute;left:1118;top:967;width:320;height:320" id="docshape36" filled="true" fillcolor="#000000" stroked="false">
              <v:fill opacity="32768f" type="solid"/>
            </v:rect>
            <v:shape style="position:absolute;left:1190;top:936;width:284;height:312" id="docshape37" coordorigin="1191,936" coordsize="284,312" path="m1464,936l1413,971,1367,1018,1318,1077,1278,1142,1270,1123,1258,1104,1246,1094,1235,1092,1215,1091,1203,1097,1191,1109,1203,1124,1220,1155,1242,1201,1246,1213,1255,1240,1257,1248,1266,1239,1296,1205,1311,1169,1331,1132,1382,1059,1426,1005,1474,965,1464,936xe" filled="true" fillcolor="#db413f" stroked="false">
              <v:path arrowok="t"/>
              <v:fill type="solid"/>
            </v:shape>
            <w10:wrap type="none"/>
          </v:group>
        </w:pict>
      </w:r>
      <w:r>
        <w:rPr>
          <w:rFonts w:ascii="Century" w:hAnsi="Century"/>
          <w:sz w:val="20"/>
        </w:rPr>
        <w:t>вопросы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и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задания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к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иллюстрации,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карте,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схеме </w:t>
      </w:r>
      <w:r>
        <w:rPr>
          <w:rFonts w:ascii="Century" w:hAnsi="Century"/>
          <w:sz w:val="20"/>
        </w:rPr>
        <w:drawing>
          <wp:inline distT="0" distB="0" distL="0" distR="0">
            <wp:extent cx="216009" cy="121640"/>
            <wp:effectExtent l="0" t="0" r="0" b="0"/>
            <wp:docPr id="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z w:val="20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rFonts w:ascii="Century" w:hAnsi="Century"/>
          <w:sz w:val="20"/>
        </w:rPr>
        <w:t>— вопросы и задания по всеобщей истории</w:t>
      </w:r>
    </w:p>
    <w:p>
      <w:pPr>
        <w:pStyle w:val="ListParagraph"/>
        <w:numPr>
          <w:ilvl w:val="1"/>
          <w:numId w:val="2"/>
        </w:numPr>
        <w:tabs>
          <w:tab w:pos="2013" w:val="left" w:leader="none"/>
        </w:tabs>
        <w:spacing w:line="240" w:lineRule="auto" w:before="23" w:after="0"/>
        <w:ind w:left="2012" w:right="0" w:hanging="256"/>
        <w:jc w:val="left"/>
        <w:rPr>
          <w:rFonts w:ascii="Century" w:hAnsi="Century"/>
          <w:sz w:val="20"/>
        </w:rPr>
      </w:pPr>
      <w:r>
        <w:rPr>
          <w:rFonts w:ascii="Century" w:hAnsi="Century"/>
          <w:sz w:val="20"/>
        </w:rPr>
        <w:t>подведение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z w:val="20"/>
        </w:rPr>
        <w:t>итогов</w:t>
      </w:r>
      <w:r>
        <w:rPr>
          <w:rFonts w:ascii="Century" w:hAnsi="Century"/>
          <w:spacing w:val="-2"/>
          <w:sz w:val="20"/>
        </w:rPr>
        <w:t> </w:t>
      </w:r>
      <w:r>
        <w:rPr>
          <w:rFonts w:ascii="Century" w:hAnsi="Century"/>
          <w:spacing w:val="-4"/>
          <w:sz w:val="20"/>
        </w:rPr>
        <w:t>урока</w:t>
      </w:r>
    </w:p>
    <w:p>
      <w:pPr>
        <w:pStyle w:val="BodyText"/>
        <w:spacing w:before="4"/>
        <w:rPr>
          <w:sz w:val="15"/>
        </w:rPr>
      </w:pPr>
    </w:p>
    <w:p>
      <w:pPr>
        <w:pStyle w:val="ListParagraph"/>
        <w:numPr>
          <w:ilvl w:val="1"/>
          <w:numId w:val="2"/>
        </w:numPr>
        <w:tabs>
          <w:tab w:pos="2013" w:val="left" w:leader="none"/>
        </w:tabs>
        <w:spacing w:line="240" w:lineRule="auto" w:before="98" w:after="0"/>
        <w:ind w:left="2012" w:right="0" w:hanging="256"/>
        <w:jc w:val="left"/>
        <w:rPr>
          <w:rFonts w:ascii="Century" w:hAnsi="Century"/>
          <w:sz w:val="20"/>
        </w:rPr>
      </w:pPr>
      <w:r>
        <w:rPr/>
        <w:pict>
          <v:group style="position:absolute;margin-left:56.662998pt;margin-top:1.977579pt;width:20.9pt;height:20.9pt;mso-position-horizontal-relative:page;mso-position-vertical-relative:paragraph;z-index:15732736" id="docshapegroup38" coordorigin="1133,40" coordsize="418,418">
            <v:rect style="position:absolute;left:1133;top:39;width:418;height:418" id="docshape39" filled="true" fillcolor="#000000" stroked="false">
              <v:fill opacity="19660f" type="solid"/>
            </v:rect>
            <v:shape style="position:absolute;left:1133;top:40;width:397;height:397" type="#_x0000_t75" id="docshape40" stroked="false">
              <v:imagedata r:id="rId14" o:title=""/>
            </v:shape>
            <w10:wrap type="none"/>
          </v:group>
        </w:pict>
      </w:r>
      <w:r>
        <w:rPr>
          <w:rFonts w:ascii="Century" w:hAnsi="Century"/>
          <w:sz w:val="20"/>
        </w:rPr>
        <w:t>работа</w:t>
      </w:r>
      <w:r>
        <w:rPr>
          <w:rFonts w:ascii="Century" w:hAnsi="Century"/>
          <w:spacing w:val="9"/>
          <w:sz w:val="20"/>
        </w:rPr>
        <w:t> </w:t>
      </w:r>
      <w:r>
        <w:rPr>
          <w:rFonts w:ascii="Century" w:hAnsi="Century"/>
          <w:sz w:val="20"/>
        </w:rPr>
        <w:t>с</w:t>
      </w:r>
      <w:r>
        <w:rPr>
          <w:rFonts w:ascii="Century" w:hAnsi="Century"/>
          <w:spacing w:val="10"/>
          <w:sz w:val="20"/>
        </w:rPr>
        <w:t> </w:t>
      </w:r>
      <w:r>
        <w:rPr>
          <w:rFonts w:ascii="Century" w:hAnsi="Century"/>
          <w:spacing w:val="-2"/>
          <w:sz w:val="20"/>
        </w:rPr>
        <w:t>хронологией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08" w:lineRule="auto" w:before="1"/>
        <w:ind w:left="2012" w:right="791" w:hanging="879"/>
      </w:pPr>
      <w:r>
        <w:rPr>
          <w:position w:val="-8"/>
        </w:rPr>
        <w:drawing>
          <wp:inline distT="0" distB="0" distL="0" distR="0">
            <wp:extent cx="179997" cy="179997"/>
            <wp:effectExtent l="0" t="0" r="0" b="0"/>
            <wp:docPr id="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/>
          <w:spacing w:val="80"/>
          <w:w w:val="150"/>
        </w:rPr>
        <w:t>  </w:t>
      </w:r>
      <w:r>
        <w:rPr/>
        <w:t>— работа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источником</w:t>
      </w:r>
      <w:r>
        <w:rPr>
          <w:spacing w:val="40"/>
        </w:rPr>
        <w:t> </w:t>
      </w:r>
      <w:r>
        <w:rPr/>
        <w:t>(историческим</w:t>
      </w:r>
      <w:r>
        <w:rPr>
          <w:spacing w:val="40"/>
        </w:rPr>
        <w:t> </w:t>
      </w:r>
      <w:r>
        <w:rPr/>
        <w:t>документом,</w:t>
      </w:r>
      <w:r>
        <w:rPr>
          <w:spacing w:val="40"/>
        </w:rPr>
        <w:t> </w:t>
      </w:r>
      <w:r>
        <w:rPr/>
        <w:t>отрывком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труда историка)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2013" w:val="left" w:leader="none"/>
        </w:tabs>
        <w:spacing w:line="240" w:lineRule="auto" w:before="0" w:after="0"/>
        <w:ind w:left="2012" w:right="0" w:hanging="256"/>
        <w:jc w:val="left"/>
        <w:rPr>
          <w:rFonts w:ascii="Century" w:hAnsi="Century"/>
          <w:sz w:val="20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719994</wp:posOffset>
            </wp:positionH>
            <wp:positionV relativeFrom="paragraph">
              <wp:posOffset>-736</wp:posOffset>
            </wp:positionV>
            <wp:extent cx="144005" cy="179997"/>
            <wp:effectExtent l="0" t="0" r="0" b="0"/>
            <wp:wrapNone/>
            <wp:docPr id="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 w:hAnsi="Century"/>
          <w:sz w:val="20"/>
        </w:rPr>
        <w:t>работа</w:t>
      </w:r>
      <w:r>
        <w:rPr>
          <w:rFonts w:ascii="Century" w:hAnsi="Century"/>
          <w:spacing w:val="11"/>
          <w:sz w:val="20"/>
        </w:rPr>
        <w:t> </w:t>
      </w:r>
      <w:r>
        <w:rPr>
          <w:rFonts w:ascii="Century" w:hAnsi="Century"/>
          <w:sz w:val="20"/>
        </w:rPr>
        <w:t>с</w:t>
      </w:r>
      <w:r>
        <w:rPr>
          <w:rFonts w:ascii="Century" w:hAnsi="Century"/>
          <w:spacing w:val="12"/>
          <w:sz w:val="20"/>
        </w:rPr>
        <w:t> </w:t>
      </w:r>
      <w:r>
        <w:rPr>
          <w:rFonts w:ascii="Century" w:hAnsi="Century"/>
          <w:sz w:val="20"/>
        </w:rPr>
        <w:t>историческими</w:t>
      </w:r>
      <w:r>
        <w:rPr>
          <w:rFonts w:ascii="Century" w:hAnsi="Century"/>
          <w:spacing w:val="12"/>
          <w:sz w:val="20"/>
        </w:rPr>
        <w:t> </w:t>
      </w:r>
      <w:r>
        <w:rPr>
          <w:rFonts w:ascii="Century" w:hAnsi="Century"/>
          <w:spacing w:val="-2"/>
          <w:sz w:val="20"/>
        </w:rPr>
        <w:t>понятиями</w:t>
      </w:r>
    </w:p>
    <w:p>
      <w:pPr>
        <w:spacing w:after="0" w:line="240" w:lineRule="auto"/>
        <w:jc w:val="left"/>
        <w:rPr>
          <w:rFonts w:ascii="Century" w:hAnsi="Century"/>
          <w:sz w:val="20"/>
        </w:rPr>
        <w:sectPr>
          <w:pgSz w:w="9190" w:h="12020"/>
          <w:pgMar w:header="0" w:footer="0" w:top="0" w:bottom="0" w:left="0" w:right="0"/>
        </w:sectPr>
      </w:pPr>
    </w:p>
    <w:p>
      <w:pPr>
        <w:spacing w:line="566" w:lineRule="exact" w:before="72"/>
        <w:ind w:left="491" w:right="27" w:firstLine="0"/>
        <w:jc w:val="center"/>
        <w:rPr>
          <w:rFonts w:ascii="Tahoma" w:hAnsi="Tahoma"/>
          <w:sz w:val="48"/>
        </w:rPr>
      </w:pPr>
      <w:r>
        <w:rPr>
          <w:rFonts w:ascii="Tahoma" w:hAnsi="Tahoma"/>
          <w:w w:val="75"/>
          <w:sz w:val="48"/>
        </w:rPr>
        <w:t>Г Л</w:t>
      </w:r>
      <w:r>
        <w:rPr>
          <w:rFonts w:ascii="Tahoma" w:hAnsi="Tahoma"/>
          <w:spacing w:val="-37"/>
          <w:sz w:val="48"/>
        </w:rPr>
        <w:t> </w:t>
      </w:r>
      <w:r>
        <w:rPr>
          <w:rFonts w:ascii="Tahoma" w:hAnsi="Tahoma"/>
          <w:w w:val="75"/>
          <w:sz w:val="48"/>
        </w:rPr>
        <w:t>А</w:t>
      </w:r>
      <w:r>
        <w:rPr>
          <w:rFonts w:ascii="Tahoma" w:hAnsi="Tahoma"/>
          <w:spacing w:val="-31"/>
          <w:sz w:val="48"/>
        </w:rPr>
        <w:t> </w:t>
      </w:r>
      <w:r>
        <w:rPr>
          <w:rFonts w:ascii="Tahoma" w:hAnsi="Tahoma"/>
          <w:w w:val="75"/>
          <w:sz w:val="48"/>
        </w:rPr>
        <w:t>В</w:t>
      </w:r>
      <w:r>
        <w:rPr>
          <w:rFonts w:ascii="Tahoma" w:hAnsi="Tahoma"/>
          <w:spacing w:val="-31"/>
          <w:sz w:val="48"/>
        </w:rPr>
        <w:t> </w:t>
      </w:r>
      <w:r>
        <w:rPr>
          <w:rFonts w:ascii="Tahoma" w:hAnsi="Tahoma"/>
          <w:spacing w:val="-10"/>
          <w:w w:val="75"/>
          <w:sz w:val="48"/>
        </w:rPr>
        <w:t>А</w:t>
      </w:r>
    </w:p>
    <w:p>
      <w:pPr>
        <w:pStyle w:val="Heading1"/>
        <w:ind w:left="464"/>
        <w:jc w:val="center"/>
      </w:pPr>
      <w:r>
        <w:rPr>
          <w:color w:val="FFFFFF"/>
          <w:w w:val="120"/>
        </w:rPr>
        <w:t>I</w:t>
      </w:r>
    </w:p>
    <w:p>
      <w:pPr>
        <w:pStyle w:val="Heading2"/>
      </w:pPr>
      <w:r>
        <w:rPr/>
        <w:br w:type="column"/>
      </w:r>
      <w:r>
        <w:rPr>
          <w:color w:val="FFFFFF"/>
          <w:spacing w:val="15"/>
          <w:w w:val="80"/>
        </w:rPr>
        <w:t>РОССИЯ</w:t>
      </w:r>
      <w:r>
        <w:rPr>
          <w:color w:val="FFFFFF"/>
          <w:spacing w:val="18"/>
        </w:rPr>
        <w:t> </w:t>
      </w:r>
      <w:r>
        <w:rPr>
          <w:color w:val="FFFFFF"/>
          <w:w w:val="80"/>
        </w:rPr>
        <w:t>В</w:t>
      </w:r>
      <w:r>
        <w:rPr>
          <w:color w:val="FFFFFF"/>
          <w:spacing w:val="19"/>
        </w:rPr>
        <w:t> </w:t>
      </w:r>
      <w:r>
        <w:rPr>
          <w:color w:val="FFFFFF"/>
          <w:spacing w:val="12"/>
          <w:w w:val="80"/>
        </w:rPr>
        <w:t>XVI</w:t>
      </w:r>
      <w:r>
        <w:rPr>
          <w:color w:val="FFFFFF"/>
          <w:spacing w:val="17"/>
        </w:rPr>
        <w:t> </w:t>
      </w:r>
      <w:r>
        <w:rPr>
          <w:color w:val="FFFFFF"/>
          <w:spacing w:val="-5"/>
          <w:w w:val="80"/>
        </w:rPr>
        <w:t>в.</w:t>
      </w:r>
    </w:p>
    <w:p>
      <w:pPr>
        <w:spacing w:after="0"/>
        <w:sectPr>
          <w:pgSz w:w="9190" w:h="12020"/>
          <w:pgMar w:header="0" w:footer="0" w:top="800" w:bottom="280" w:left="0" w:right="0"/>
          <w:cols w:num="2" w:equalWidth="0">
            <w:col w:w="2082" w:space="138"/>
            <w:col w:w="6970"/>
          </w:cols>
        </w:sectPr>
      </w:pPr>
    </w:p>
    <w:p>
      <w:pPr>
        <w:pStyle w:val="BodyText"/>
        <w:rPr>
          <w:rFonts w:ascii="Tahoma"/>
        </w:rPr>
      </w:pPr>
      <w:r>
        <w:rPr/>
        <w:pict>
          <v:group style="position:absolute;margin-left:0pt;margin-top:.000007pt;width:459.25pt;height:600.950pt;mso-position-horizontal-relative:page;mso-position-vertical-relative:page;z-index:-21988864" id="docshapegroup41" coordorigin="0,0" coordsize="9185,12019">
            <v:rect style="position:absolute;left:0;top:10318;width:9185;height:1701" id="docshape42" filled="true" fillcolor="#f6d4c9" stroked="false">
              <v:fill type="solid"/>
            </v:rect>
            <v:rect style="position:absolute;left:0;top:3794;width:9185;height:6754" id="docshape43" filled="true" fillcolor="#000000" stroked="false">
              <v:fill opacity="32768f" type="solid"/>
            </v:rect>
            <v:shape style="position:absolute;left:0;top:3858;width:9185;height:6634" id="docshape44" coordorigin="0,3858" coordsize="9185,6634" path="m9184,3858l0,3858,0,10469,577,10448,976,10491,1342,10459,1464,10491,1553,10459,1686,10491,1864,10448,2175,10491,2874,10431,3684,10470,3829,10426,4006,10470,4284,10426,4428,10470,4772,10470,4927,10437,5538,10470,5593,10437,5727,10470,5938,10437,6182,10470,6548,10431,7025,10448,7103,10404,7203,10470,7702,10415,7836,10426,7924,10393,8013,10431,8657,10372,9184,10400,9184,3858xe" filled="true" fillcolor="#e6e7e8" stroked="false">
              <v:path arrowok="t"/>
              <v:fill type="solid"/>
            </v:shape>
            <v:shape style="position:absolute;left:2380;top:0;width:6804;height:3912" type="#_x0000_t75" id="docshape45" stroked="false">
              <v:imagedata r:id="rId17" o:title=""/>
            </v:shape>
            <v:rect style="position:absolute;left:2713;top:994;width:3824;height:533" id="docshape46" filled="true" fillcolor="#8f0631" stroked="false">
              <v:fill opacity="49152f" type="solid"/>
            </v:rect>
            <v:rect style="position:absolute;left:779;top:1765;width:7704;height:5847" id="docshape47" filled="true" fillcolor="#000000" stroked="false">
              <v:fill opacity="32768f" type="solid"/>
            </v:rect>
            <v:shape style="position:absolute;left:842;top:1828;width:7581;height:5724" type="#_x0000_t75" id="docshape48" stroked="false">
              <v:imagedata r:id="rId18" o:title=""/>
            </v:shape>
            <v:rect style="position:absolute;left:852;top:1838;width:7561;height:5704" id="docshape49" filled="false" stroked="true" strokeweight="1pt" strokecolor="#ffffff">
              <v:stroke dashstyle="solid"/>
            </v:rect>
            <v:rect style="position:absolute;left:446;top:1445;width:1728;height:2247" id="docshape50" filled="true" fillcolor="#000000" stroked="false">
              <v:fill opacity="29491f" type="solid"/>
            </v:rect>
            <v:shape style="position:absolute;left:509;top:1479;width:1607;height:2121" id="docshape51" coordorigin="510,1480" coordsize="1607,2121" path="m2116,1480l510,1480,510,3596,555,3599,576,3600,593,3600,637,3599,709,3593,753,3591,796,3593,840,3595,883,3594,925,3585,950,3576,975,3569,1000,3565,1027,3563,1195,3563,1228,3564,1262,3565,1296,3566,1329,3564,1357,3556,1385,3545,1413,3533,1441,3525,1472,3516,1502,3507,1531,3499,1563,3496,1587,3496,1607,3494,1626,3489,1670,3470,1714,3456,1736,3447,1757,3434,1778,3420,1800,3407,1823,3399,1848,3396,1874,3397,1900,3400,1925,3401,1948,3402,1968,3407,1988,3412,2010,3418,2032,3419,2061,3416,2091,3412,2116,3410,2116,1480xe" filled="true" fillcolor="#4495d1" stroked="false">
              <v:path arrowok="t"/>
              <v:fill type="solid"/>
            </v:shape>
            <v:rect style="position:absolute;left:1781;top:10287;width:1088;height:1088" id="docshape52" filled="true" fillcolor="#000000" stroked="false">
              <v:fill opacity="32768f" type="solid"/>
            </v:rect>
            <v:shape style="position:absolute;left:1841;top:10346;width:964;height:964" id="docshape53" coordorigin="1842,10347" coordsize="964,964" path="m2324,10347l2246,10353,2171,10371,2102,10400,2039,10440,1983,10488,1935,10544,1896,10607,1866,10676,1848,10750,1842,10828,1848,10907,1866,10981,1896,11050,1935,11113,1983,11169,2039,11217,2102,11257,2171,11286,2246,11304,2324,11310,2402,11304,2476,11286,2545,11257,2608,11217,2665,11169,2713,11113,2752,11050,2781,10981,2799,10907,2806,10828,2799,10750,2781,10676,2752,10607,2713,10544,2665,10488,2608,10440,2545,10400,2476,10371,2402,10353,2324,10347xe" filled="true" fillcolor="#ffffff" stroked="false">
              <v:path arrowok="t"/>
              <v:fill type="solid"/>
            </v:shape>
            <v:rect style="position:absolute;left:779;top:7606;width:7704;height:1664" id="docshape54" filled="true" fillcolor="#000000" stroked="false">
              <v:fill opacity="32768f" type="solid"/>
            </v:rect>
            <w10:wrap type="none"/>
          </v:group>
        </w:pic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1"/>
        <w:rPr>
          <w:rFonts w:ascii="Tahoma"/>
          <w:sz w:val="13"/>
        </w:rPr>
      </w:pPr>
    </w:p>
    <w:p>
      <w:pPr>
        <w:pStyle w:val="BodyText"/>
        <w:ind w:left="842"/>
        <w:rPr>
          <w:rFonts w:ascii="Tahoma"/>
        </w:rPr>
      </w:pPr>
      <w:r>
        <w:rPr>
          <w:rFonts w:ascii="Tahoma"/>
        </w:rPr>
        <w:pict>
          <v:shape style="width:379.05pt;height:76.9pt;mso-position-horizontal-relative:char;mso-position-vertical-relative:line" type="#_x0000_t202" id="docshape55" filled="true" fillcolor="#ffffff" stroked="false">
            <w10:anchorlock/>
            <v:textbox inset="0,0,0,0">
              <w:txbxContent>
                <w:p>
                  <w:pPr>
                    <w:spacing w:line="220" w:lineRule="auto" w:before="85"/>
                    <w:ind w:left="113" w:right="788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Собор Покрова Пресвятой Богородицы что на Рву.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Москва</w:t>
                  </w:r>
                  <w:r>
                    <w:rPr>
                      <w:rFonts w:ascii="Tahoma" w:hAnsi="Tahoma"/>
                      <w:color w:val="000000"/>
                      <w:w w:val="110"/>
                      <w:sz w:val="19"/>
                    </w:rPr>
                    <w:t>.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Современная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4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фотография</w:t>
                  </w:r>
                </w:p>
                <w:p>
                  <w:pPr>
                    <w:spacing w:line="220" w:lineRule="auto" w:before="111"/>
                    <w:ind w:left="113" w:right="110" w:firstLine="0"/>
                    <w:jc w:val="both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Историки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оценивают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эпоху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Ивана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IV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как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очень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важную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и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в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то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же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время</w:t>
                  </w:r>
                  <w:r>
                    <w:rPr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противо- </w:t>
                  </w:r>
                  <w:r>
                    <w:rPr>
                      <w:color w:val="000000"/>
                      <w:w w:val="95"/>
                      <w:sz w:val="19"/>
                    </w:rPr>
                    <w:t>речивую. Были достигнуты большие успехи в деле централизации страны и внеш- </w:t>
                  </w:r>
                  <w:r>
                    <w:rPr>
                      <w:color w:val="000000"/>
                      <w:sz w:val="19"/>
                    </w:rPr>
                    <w:t>неполитические</w:t>
                  </w:r>
                  <w:r>
                    <w:rPr>
                      <w:color w:val="000000"/>
                      <w:spacing w:val="-8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победы.</w:t>
                  </w:r>
                  <w:r>
                    <w:rPr>
                      <w:color w:val="000000"/>
                      <w:spacing w:val="-8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Но</w:t>
                  </w:r>
                  <w:r>
                    <w:rPr>
                      <w:color w:val="000000"/>
                      <w:spacing w:val="-8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одновременно</w:t>
                  </w:r>
                  <w:r>
                    <w:rPr>
                      <w:color w:val="000000"/>
                      <w:spacing w:val="-8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произошли</w:t>
                  </w:r>
                  <w:r>
                    <w:rPr>
                      <w:color w:val="000000"/>
                      <w:spacing w:val="-8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трагические</w:t>
                  </w:r>
                  <w:r>
                    <w:rPr>
                      <w:color w:val="000000"/>
                      <w:spacing w:val="-8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события</w:t>
                  </w:r>
                  <w:r>
                    <w:rPr>
                      <w:color w:val="000000"/>
                      <w:spacing w:val="-8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вну- три России, которые привели к тяжёлым последствиям.</w:t>
                  </w:r>
                </w:p>
              </w:txbxContent>
            </v:textbox>
            <v:fill type="solid"/>
          </v:shape>
        </w:pict>
      </w:r>
      <w:r>
        <w:rPr>
          <w:rFonts w:ascii="Tahoma"/>
        </w:rPr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"/>
        <w:rPr>
          <w:rFonts w:ascii="Tahoma"/>
          <w:sz w:val="22"/>
        </w:rPr>
      </w:pPr>
    </w:p>
    <w:p>
      <w:pPr>
        <w:spacing w:line="216" w:lineRule="auto" w:before="123"/>
        <w:ind w:left="3060" w:right="882" w:firstLine="0"/>
        <w:jc w:val="both"/>
        <w:rPr>
          <w:rFonts w:ascii="Calibri" w:hAnsi="Calibri"/>
          <w:b/>
          <w:sz w:val="20"/>
        </w:rPr>
      </w:pPr>
      <w:r>
        <w:rPr/>
        <w:pict>
          <v:shape style="position:absolute;margin-left:102.769798pt;margin-top:-7.804065pt;width:25.65pt;height:55.6pt;mso-position-horizontal-relative:page;mso-position-vertical-relative:paragraph;z-index:15735296" type="#_x0000_t202" id="docshape56" filled="false" stroked="false">
            <v:textbox inset="0,0,0,0">
              <w:txbxContent>
                <w:p>
                  <w:pPr>
                    <w:spacing w:line="1097" w:lineRule="exact" w:before="14"/>
                    <w:ind w:left="0" w:right="0" w:firstLine="0"/>
                    <w:jc w:val="left"/>
                    <w:rPr>
                      <w:rFonts w:ascii="Calibri"/>
                      <w:b/>
                      <w:sz w:val="90"/>
                    </w:rPr>
                  </w:pPr>
                  <w:r>
                    <w:rPr>
                      <w:rFonts w:ascii="Calibri"/>
                      <w:b/>
                      <w:color w:val="4495D1"/>
                      <w:w w:val="123"/>
                      <w:sz w:val="9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rFonts w:ascii="Calibri" w:hAnsi="Calibri"/>
          <w:b/>
          <w:w w:val="115"/>
          <w:sz w:val="20"/>
        </w:rPr>
        <w:t>Почему успехи России, достигнутые в первой поло- вине</w:t>
      </w:r>
      <w:r>
        <w:rPr>
          <w:rFonts w:ascii="Calibri" w:hAnsi="Calibri"/>
          <w:b/>
          <w:spacing w:val="-8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правления</w:t>
      </w:r>
      <w:r>
        <w:rPr>
          <w:rFonts w:ascii="Calibri" w:hAnsi="Calibri"/>
          <w:b/>
          <w:spacing w:val="-8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Ивана</w:t>
      </w:r>
      <w:r>
        <w:rPr>
          <w:rFonts w:ascii="Calibri" w:hAnsi="Calibri"/>
          <w:b/>
          <w:spacing w:val="-8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IV,</w:t>
      </w:r>
      <w:r>
        <w:rPr>
          <w:rFonts w:ascii="Calibri" w:hAnsi="Calibri"/>
          <w:b/>
          <w:spacing w:val="-8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в</w:t>
      </w:r>
      <w:r>
        <w:rPr>
          <w:rFonts w:ascii="Calibri" w:hAnsi="Calibri"/>
          <w:b/>
          <w:spacing w:val="-8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дальнейшем</w:t>
      </w:r>
      <w:r>
        <w:rPr>
          <w:rFonts w:ascii="Calibri" w:hAnsi="Calibri"/>
          <w:b/>
          <w:spacing w:val="-8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сменились </w:t>
      </w:r>
      <w:r>
        <w:rPr>
          <w:rFonts w:ascii="Calibri" w:hAnsi="Calibri"/>
          <w:b/>
          <w:spacing w:val="-2"/>
          <w:w w:val="115"/>
          <w:sz w:val="20"/>
        </w:rPr>
        <w:t>поражениями?</w:t>
      </w:r>
    </w:p>
    <w:p>
      <w:pPr>
        <w:spacing w:after="0" w:line="216" w:lineRule="auto"/>
        <w:jc w:val="both"/>
        <w:rPr>
          <w:rFonts w:ascii="Calibri" w:hAnsi="Calibri"/>
          <w:sz w:val="20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4"/>
        <w:rPr>
          <w:rFonts w:ascii="Calibri"/>
          <w:b/>
          <w:sz w:val="11"/>
        </w:rPr>
      </w:pPr>
      <w:r>
        <w:rPr/>
        <w:pict>
          <v:group style="position:absolute;margin-left:0pt;margin-top:50.036007pt;width:459.25pt;height:514.1pt;mso-position-horizontal-relative:page;mso-position-vertical-relative:page;z-index:-21986816" id="docshapegroup64" coordorigin="0,1001" coordsize="9185,10282">
            <v:rect style="position:absolute;left:0;top:3157;width:9185;height:8125" id="docshape65" filled="true" fillcolor="#e6e7e8" stroked="false">
              <v:fill type="solid"/>
            </v:rect>
            <v:line style="position:absolute" from="595,1487" to="595,9576" stroked="true" strokeweight="1.5pt" strokecolor="#4495d1">
              <v:stroke dashstyle="dot"/>
            </v:line>
            <v:shape style="position:absolute;left:580;top:1411;width:30;height:8210" id="docshape66" coordorigin="580,1412" coordsize="30,8210" path="m610,9606l606,9595,595,9591,585,9595,580,9606,585,9616,595,9621,606,9616,610,9606xm610,1427l606,1416,595,1412,585,1416,580,1427,585,1437,595,1442,606,1437,610,1427xe" filled="true" fillcolor="#4495d1" stroked="false">
              <v:path arrowok="t"/>
              <v:fill type="solid"/>
            </v:shape>
            <v:shape style="position:absolute;left:396;top:1789;width:397;height:397" type="#_x0000_t75" id="docshape67" stroked="false">
              <v:imagedata r:id="rId8" o:title=""/>
            </v:shape>
            <v:rect style="position:absolute;left:774;top:1000;width:720;height:576" id="docshape68" filled="true" fillcolor="#000000" stroked="false">
              <v:fill opacity="19660f" type="solid"/>
            </v:rect>
            <v:rect style="position:absolute;left:1411;top:6340;width:6524;height:1606" id="docshape69" filled="true" fillcolor="#000000" stroked="false">
              <v:fill opacity="32768f" type="solid"/>
            </v:rect>
            <v:rect style="position:absolute;left:1474;top:6403;width:6398;height:1481" id="docshape70" filled="true" fillcolor="#ffffff" stroked="false">
              <v:fill type="solid"/>
            </v:rect>
            <v:rect style="position:absolute;left:1411;top:2420;width:6524;height:4068" id="docshape71" filled="true" fillcolor="#000000" stroked="false">
              <v:fill opacity="32768f" type="solid"/>
            </v:rect>
            <v:shape style="position:absolute;left:1474;top:2483;width:6398;height:3949" type="#_x0000_t75" id="docshape72" stroked="false">
              <v:imagedata r:id="rId21" o:title=""/>
            </v:shape>
            <v:rect style="position:absolute;left:1484;top:2493;width:6378;height:3929" id="docshape73" filled="false" stroked="true" strokeweight="1pt" strokecolor="#ffffff">
              <v:stroke dashstyle="solid"/>
            </v:rect>
            <v:rect style="position:absolute;left:793;top:9602;width:3799;height:114" id="docshape74" filled="true" fillcolor="#eeaf9f" stroked="false">
              <v:fill type="solid"/>
            </v:rect>
            <v:rect style="position:absolute;left:4592;top:9602;width:3799;height:114" id="docshape75" filled="true" fillcolor="#b3ccea" stroked="false">
              <v:fill type="solid"/>
            </v:rect>
            <v:shape style="position:absolute;left:396;top:8426;width:397;height:397" type="#_x0000_t75" id="docshape76" stroked="false">
              <v:imagedata r:id="rId22" o:title=""/>
            </v:shape>
            <v:shape style="position:absolute;left:396;top:8878;width:397;height:397" type="#_x0000_t75" id="docshape77" stroked="false">
              <v:imagedata r:id="rId23" o:title=""/>
            </v:shape>
            <v:rect style="position:absolute;left:396;top:9502;width:418;height:418" id="docshape78" filled="true" fillcolor="#000000" stroked="false">
              <v:fill opacity="19660f" type="solid"/>
            </v:rect>
            <v:shape style="position:absolute;left:396;top:9503;width:397;height:397" type="#_x0000_t75" id="docshape79" stroked="false">
              <v:imagedata r:id="rId24" o:title=""/>
            </v:shape>
            <w10:wrap type="none"/>
          </v:group>
        </w:pict>
      </w:r>
    </w:p>
    <w:p>
      <w:pPr>
        <w:pStyle w:val="Heading3"/>
        <w:tabs>
          <w:tab w:pos="1474" w:val="left" w:leader="none"/>
        </w:tabs>
        <w:spacing w:before="83"/>
      </w:pPr>
      <w:r>
        <w:rPr/>
        <w:pict>
          <v:shape style="position:absolute;margin-left:39.685001pt;margin-top:6.78027pt;width:29.9pt;height:22.7pt;mso-position-horizontal-relative:page;mso-position-vertical-relative:paragraph;z-index:-21986304" type="#_x0000_t202" id="docshape80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18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8"/>
                      <w:w w:val="90"/>
                      <w:sz w:val="40"/>
                    </w:rPr>
                    <w:t>1–2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5"/>
        </w:rPr>
        <w:t>Россия</w:t>
      </w:r>
      <w:r>
        <w:rPr>
          <w:color w:val="DB413F"/>
          <w:spacing w:val="19"/>
        </w:rPr>
        <w:t> </w:t>
      </w:r>
      <w:r>
        <w:rPr>
          <w:color w:val="DB413F"/>
          <w:w w:val="85"/>
        </w:rPr>
        <w:t>в</w:t>
      </w:r>
      <w:r>
        <w:rPr>
          <w:color w:val="DB413F"/>
          <w:spacing w:val="19"/>
        </w:rPr>
        <w:t> </w:t>
      </w:r>
      <w:r>
        <w:rPr>
          <w:color w:val="DB413F"/>
          <w:spacing w:val="10"/>
          <w:w w:val="85"/>
        </w:rPr>
        <w:t>1533—</w:t>
      </w:r>
      <w:r>
        <w:rPr>
          <w:color w:val="DB413F"/>
          <w:w w:val="85"/>
        </w:rPr>
        <w:t>1547</w:t>
      </w:r>
      <w:r>
        <w:rPr>
          <w:color w:val="DB413F"/>
          <w:spacing w:val="20"/>
        </w:rPr>
        <w:t> </w:t>
      </w:r>
      <w:r>
        <w:rPr>
          <w:color w:val="DB413F"/>
          <w:spacing w:val="-5"/>
          <w:w w:val="85"/>
        </w:rPr>
        <w:t>гг.</w:t>
      </w:r>
    </w:p>
    <w:p>
      <w:pPr>
        <w:pStyle w:val="Heading8"/>
        <w:spacing w:line="216" w:lineRule="auto"/>
        <w:ind w:left="1474"/>
      </w:pPr>
      <w:r>
        <w:rPr/>
        <w:pict>
          <v:shape style="position:absolute;margin-left:25.2759pt;margin-top:16.679543pt;width:8.550pt;height:18.55pt;mso-position-horizontal-relative:page;mso-position-vertical-relative:paragraph;z-index:15737856" type="#_x0000_t202" id="docshape81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Какие</w:t>
      </w:r>
      <w:r>
        <w:rPr>
          <w:spacing w:val="27"/>
          <w:w w:val="115"/>
        </w:rPr>
        <w:t> </w:t>
      </w:r>
      <w:r>
        <w:rPr>
          <w:w w:val="115"/>
        </w:rPr>
        <w:t>положительные</w:t>
      </w:r>
      <w:r>
        <w:rPr>
          <w:spacing w:val="27"/>
          <w:w w:val="115"/>
        </w:rPr>
        <w:t> </w:t>
      </w:r>
      <w:r>
        <w:rPr>
          <w:w w:val="115"/>
        </w:rPr>
        <w:t>и</w:t>
      </w:r>
      <w:r>
        <w:rPr>
          <w:spacing w:val="27"/>
          <w:w w:val="115"/>
        </w:rPr>
        <w:t> </w:t>
      </w:r>
      <w:r>
        <w:rPr>
          <w:w w:val="115"/>
        </w:rPr>
        <w:t>какие</w:t>
      </w:r>
      <w:r>
        <w:rPr>
          <w:spacing w:val="27"/>
          <w:w w:val="115"/>
        </w:rPr>
        <w:t> </w:t>
      </w:r>
      <w:r>
        <w:rPr>
          <w:w w:val="115"/>
        </w:rPr>
        <w:t>отрицательные</w:t>
      </w:r>
      <w:r>
        <w:rPr>
          <w:spacing w:val="27"/>
          <w:w w:val="115"/>
        </w:rPr>
        <w:t> </w:t>
      </w:r>
      <w:r>
        <w:rPr>
          <w:w w:val="115"/>
        </w:rPr>
        <w:t>итоги</w:t>
      </w:r>
      <w:r>
        <w:rPr>
          <w:spacing w:val="27"/>
          <w:w w:val="115"/>
        </w:rPr>
        <w:t> </w:t>
      </w:r>
      <w:r>
        <w:rPr>
          <w:w w:val="115"/>
        </w:rPr>
        <w:t>для</w:t>
      </w:r>
      <w:r>
        <w:rPr>
          <w:spacing w:val="27"/>
          <w:w w:val="115"/>
        </w:rPr>
        <w:t> </w:t>
      </w:r>
      <w:r>
        <w:rPr>
          <w:w w:val="115"/>
        </w:rPr>
        <w:t>развития России имел начальный период (1533–1547) княжения Ивана IV?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"/>
        <w:rPr>
          <w:rFonts w:ascii="Calibri"/>
          <w:b/>
          <w:sz w:val="21"/>
        </w:rPr>
      </w:pPr>
      <w:r>
        <w:rPr/>
        <w:pict>
          <v:shape style="position:absolute;margin-left:73.700996pt;margin-top:14.251351pt;width:319.9pt;height:73.55pt;mso-position-horizontal-relative:page;mso-position-vertical-relative:paragraph;z-index:-15721472;mso-wrap-distance-left:0;mso-wrap-distance-right:0" type="#_x0000_t202" id="docshape82" filled="false" stroked="false">
            <v:textbox inset="0,0,0,0">
              <w:txbxContent>
                <w:p>
                  <w:pPr>
                    <w:spacing w:line="221" w:lineRule="exact" w:before="70"/>
                    <w:ind w:left="113" w:right="0" w:firstLine="0"/>
                    <w:jc w:val="left"/>
                    <w:rPr>
                      <w:rFonts w:ascii="Calibri" w:hAnsi="Calibri"/>
                      <w:b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Юный</w:t>
                  </w:r>
                  <w:r>
                    <w:rPr>
                      <w:rFonts w:ascii="Calibri" w:hAnsi="Calibri"/>
                      <w:b/>
                      <w:spacing w:val="4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Иван</w:t>
                  </w:r>
                  <w:r>
                    <w:rPr>
                      <w:rFonts w:ascii="Calibri" w:hAnsi="Calibri"/>
                      <w:b/>
                      <w:spacing w:val="5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IV</w:t>
                  </w:r>
                  <w:r>
                    <w:rPr>
                      <w:rFonts w:ascii="Calibri" w:hAnsi="Calibri"/>
                      <w:b/>
                      <w:spacing w:val="4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и</w:t>
                  </w:r>
                  <w:r>
                    <w:rPr>
                      <w:rFonts w:ascii="Calibri" w:hAnsi="Calibri"/>
                      <w:b/>
                      <w:spacing w:val="5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бояре.</w:t>
                  </w:r>
                  <w:r>
                    <w:rPr>
                      <w:rFonts w:ascii="Calibri" w:hAnsi="Calibri"/>
                      <w:b/>
                      <w:spacing w:val="4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Кадр</w:t>
                  </w:r>
                  <w:r>
                    <w:rPr>
                      <w:rFonts w:ascii="Calibri" w:hAnsi="Calibri"/>
                      <w:b/>
                      <w:spacing w:val="5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из</w:t>
                  </w:r>
                  <w:r>
                    <w:rPr>
                      <w:rFonts w:ascii="Calibri" w:hAnsi="Calibri"/>
                      <w:b/>
                      <w:spacing w:val="4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художественного</w:t>
                  </w:r>
                  <w:r>
                    <w:rPr>
                      <w:rFonts w:ascii="Calibri" w:hAnsi="Calibri"/>
                      <w:b/>
                      <w:spacing w:val="5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2"/>
                      <w:w w:val="115"/>
                      <w:sz w:val="19"/>
                    </w:rPr>
                    <w:t>фильма</w:t>
                  </w:r>
                </w:p>
                <w:p>
                  <w:pPr>
                    <w:spacing w:line="220" w:lineRule="auto" w:before="3"/>
                    <w:ind w:left="113" w:right="1007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«Иван Грозный»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(1958, восстановлен в 1987).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Кинокомпании «Мосфильм», ЦОКС. Режиссёр С.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Эйзенштейн</w:t>
                  </w:r>
                </w:p>
                <w:p>
                  <w:pPr>
                    <w:spacing w:line="220" w:lineRule="auto" w:before="54"/>
                    <w:ind w:left="113" w:right="110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У фильма была непростая судьба. Первая серия вышла во время Великой Отечественной войны (в 1945 г.) и имела большой </w:t>
                  </w:r>
                  <w:r>
                    <w:rPr>
                      <w:sz w:val="19"/>
                    </w:rPr>
                    <w:t>успех. Но вторую серию руководство страны к показу запретило.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"/>
        <w:rPr>
          <w:rFonts w:ascii="Calibri"/>
          <w:b/>
        </w:rPr>
      </w:pPr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240" w:lineRule="auto" w:before="93" w:after="0"/>
        <w:ind w:left="1228" w:right="0" w:hanging="152"/>
        <w:jc w:val="left"/>
        <w:rPr>
          <w:sz w:val="19"/>
        </w:rPr>
      </w:pPr>
      <w:r>
        <w:rPr>
          <w:spacing w:val="-2"/>
          <w:sz w:val="19"/>
        </w:rPr>
        <w:t>регентство</w:t>
      </w:r>
      <w:r>
        <w:rPr>
          <w:spacing w:val="-7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spacing w:val="-2"/>
          <w:sz w:val="19"/>
        </w:rPr>
        <w:t>посад</w:t>
      </w:r>
      <w:r>
        <w:rPr>
          <w:spacing w:val="-7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spacing w:val="-2"/>
          <w:sz w:val="19"/>
        </w:rPr>
        <w:t>губной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староста</w:t>
      </w:r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240" w:lineRule="auto" w:before="176" w:after="0"/>
        <w:ind w:left="1228" w:right="0" w:hanging="152"/>
        <w:jc w:val="left"/>
        <w:rPr>
          <w:sz w:val="19"/>
        </w:rPr>
      </w:pPr>
      <w:r>
        <w:rPr>
          <w:spacing w:val="-2"/>
          <w:sz w:val="19"/>
        </w:rPr>
        <w:t>Елена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Глинская</w:t>
      </w:r>
      <w:r>
        <w:rPr>
          <w:spacing w:val="-9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position w:val="-2"/>
          <w:sz w:val="22"/>
        </w:rPr>
        <w:t> </w:t>
      </w:r>
      <w:r>
        <w:rPr>
          <w:spacing w:val="-2"/>
          <w:sz w:val="19"/>
        </w:rPr>
        <w:t>Иван</w:t>
      </w:r>
      <w:r>
        <w:rPr>
          <w:spacing w:val="-9"/>
          <w:sz w:val="19"/>
        </w:rPr>
        <w:t> </w:t>
      </w:r>
      <w:r>
        <w:rPr>
          <w:spacing w:val="-7"/>
          <w:sz w:val="19"/>
        </w:rPr>
        <w:t>IV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3"/>
        <w:rPr>
          <w:rFonts w:ascii="Tahoma"/>
          <w:sz w:val="3"/>
        </w:rPr>
      </w:pPr>
      <w:r>
        <w:rPr/>
        <w:pict>
          <v:group style="position:absolute;margin-left:39.685001pt;margin-top:3.160547pt;width:379.85pt;height:78.1pt;mso-position-horizontal-relative:page;mso-position-vertical-relative:paragraph;z-index:-15720960;mso-wrap-distance-left:0;mso-wrap-distance-right:0" id="docshapegroup83" coordorigin="794,63" coordsize="7597,1562">
            <v:shape style="position:absolute;left:4592;top:63;width:3799;height:1562" type="#_x0000_t202" id="docshape84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4"/>
                      </w:numPr>
                      <w:tabs>
                        <w:tab w:pos="284" w:val="left" w:leader="none"/>
                      </w:tabs>
                      <w:spacing w:line="201" w:lineRule="auto" w:before="141"/>
                      <w:ind w:left="283" w:right="111" w:hanging="171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1517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выступление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Мартина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Люте-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ра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95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тезисами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против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индульгенций.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Начало Реформации в Германии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284" w:val="left" w:leader="none"/>
                      </w:tabs>
                      <w:spacing w:line="201" w:lineRule="auto" w:before="46"/>
                      <w:ind w:left="283" w:right="111" w:hanging="171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1520–1566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 гг.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 правление в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Осман-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ской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империи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Сулеймана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I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Великолеп-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ного</w:t>
                    </w:r>
                  </w:p>
                </w:txbxContent>
              </v:textbox>
              <v:fill type="solid"/>
              <w10:wrap type="none"/>
            </v:shape>
            <v:shape style="position:absolute;left:793;top:63;width:3799;height:1562" type="#_x0000_t202" id="docshape85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5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97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1533–1538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регентство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реформы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Елены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Глинской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284" w:val="left" w:leader="none"/>
                      </w:tabs>
                      <w:spacing w:before="16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1538–1547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боярское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правление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headerReference w:type="even" r:id="rId19"/>
          <w:headerReference w:type="default" r:id="rId20"/>
          <w:pgSz w:w="9190" w:h="12020"/>
          <w:pgMar w:header="0" w:footer="0" w:top="740" w:bottom="280" w:left="0" w:right="0"/>
          <w:pgNumType w:start="6"/>
        </w:sectPr>
      </w:pPr>
    </w:p>
    <w:p>
      <w:pPr>
        <w:pStyle w:val="BodyText"/>
        <w:spacing w:before="9"/>
        <w:rPr>
          <w:rFonts w:ascii="Tahoma"/>
        </w:rPr>
      </w:pPr>
    </w:p>
    <w:p>
      <w:pPr>
        <w:spacing w:after="0"/>
        <w:rPr>
          <w:rFonts w:ascii="Tahoma"/>
        </w:rPr>
        <w:sectPr>
          <w:pgSz w:w="9190" w:h="12020"/>
          <w:pgMar w:header="0" w:footer="0" w:top="740" w:bottom="280" w:left="0" w:right="0"/>
        </w:sectPr>
      </w:pPr>
    </w:p>
    <w:p>
      <w:pPr>
        <w:spacing w:line="220" w:lineRule="auto" w:before="118"/>
        <w:ind w:left="907" w:right="0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1.951241pt;width:400.65pt;height:173.9pt;mso-position-horizontal-relative:page;mso-position-vertical-relative:paragraph;z-index:-21984768" id="docshapegroup86" coordorigin="731,-39" coordsize="8013,3478">
            <v:rect style="position:absolute;left:731;top:-40;width:5861;height:2290" id="docshape87" filled="true" fillcolor="#000000" stroked="false">
              <v:fill opacity="32768f" type="solid"/>
            </v:rect>
            <v:rect style="position:absolute;left:793;top:23;width:5738;height:2168" id="docshape88" filled="true" fillcolor="#ffffff" stroked="false">
              <v:fill type="solid"/>
            </v:rect>
            <v:rect style="position:absolute;left:6468;top:-39;width:2276;height:3478" id="docshape89" filled="true" fillcolor="#000000" stroked="false">
              <v:fill opacity="32768f" type="solid"/>
            </v:rect>
            <v:shape style="position:absolute;left:6531;top:23;width:2155;height:3354" type="#_x0000_t75" id="docshape90" stroked="false">
              <v:imagedata r:id="rId25" o:title=""/>
            </v:shape>
            <v:rect style="position:absolute;left:6541;top:33;width:2135;height:3334" id="docshape91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Василий III. </w:t>
      </w:r>
      <w:r>
        <w:rPr>
          <w:rFonts w:ascii="Trebuchet MS" w:hAnsi="Trebuchet MS"/>
          <w:i/>
          <w:sz w:val="19"/>
        </w:rPr>
        <w:t>Икона. Фрагмент. XVII в. </w:t>
      </w:r>
      <w:r>
        <w:rPr>
          <w:rFonts w:ascii="Trebuchet MS" w:hAnsi="Trebuchet MS"/>
          <w:i/>
          <w:sz w:val="19"/>
        </w:rPr>
        <w:t>Москва,</w:t>
      </w:r>
      <w:r>
        <w:rPr>
          <w:rFonts w:ascii="Trebuchet MS" w:hAnsi="Trebuchet MS"/>
          <w:i/>
          <w:sz w:val="19"/>
        </w:rPr>
        <w:t> Государственный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исторический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музей</w:t>
      </w:r>
    </w:p>
    <w:p>
      <w:pPr>
        <w:spacing w:line="220" w:lineRule="auto" w:before="54"/>
        <w:ind w:left="907" w:right="267" w:firstLine="0"/>
        <w:jc w:val="both"/>
        <w:rPr>
          <w:sz w:val="19"/>
        </w:rPr>
      </w:pPr>
      <w:r>
        <w:rPr>
          <w:sz w:val="19"/>
        </w:rPr>
        <w:t>Смерть</w:t>
      </w:r>
      <w:r>
        <w:rPr>
          <w:spacing w:val="-5"/>
          <w:sz w:val="19"/>
        </w:rPr>
        <w:t> </w:t>
      </w:r>
      <w:r>
        <w:rPr>
          <w:sz w:val="19"/>
        </w:rPr>
        <w:t>54-летнего</w:t>
      </w:r>
      <w:r>
        <w:rPr>
          <w:spacing w:val="-5"/>
          <w:sz w:val="19"/>
        </w:rPr>
        <w:t> </w:t>
      </w:r>
      <w:r>
        <w:rPr>
          <w:sz w:val="19"/>
        </w:rPr>
        <w:t>великого</w:t>
      </w:r>
      <w:r>
        <w:rPr>
          <w:spacing w:val="-5"/>
          <w:sz w:val="19"/>
        </w:rPr>
        <w:t> </w:t>
      </w:r>
      <w:r>
        <w:rPr>
          <w:sz w:val="19"/>
        </w:rPr>
        <w:t>князя</w:t>
      </w:r>
      <w:r>
        <w:rPr>
          <w:spacing w:val="-5"/>
          <w:sz w:val="19"/>
        </w:rPr>
        <w:t> </w:t>
      </w:r>
      <w:r>
        <w:rPr>
          <w:sz w:val="19"/>
        </w:rPr>
        <w:t>была</w:t>
      </w:r>
      <w:r>
        <w:rPr>
          <w:spacing w:val="-5"/>
          <w:sz w:val="19"/>
        </w:rPr>
        <w:t> </w:t>
      </w:r>
      <w:r>
        <w:rPr>
          <w:sz w:val="19"/>
        </w:rPr>
        <w:t>внезапной.</w:t>
      </w:r>
      <w:r>
        <w:rPr>
          <w:spacing w:val="-5"/>
          <w:sz w:val="19"/>
        </w:rPr>
        <w:t> </w:t>
      </w:r>
      <w:r>
        <w:rPr>
          <w:sz w:val="19"/>
        </w:rPr>
        <w:t>Когда он возвращался из поездки в Москву, на левом бедре </w:t>
      </w:r>
      <w:r>
        <w:rPr>
          <w:w w:val="95"/>
          <w:sz w:val="19"/>
        </w:rPr>
        <w:t>открылся подкожный нарыв. Доктора не смогли остановить </w:t>
      </w:r>
      <w:r>
        <w:rPr>
          <w:sz w:val="19"/>
        </w:rPr>
        <w:t>развитие болезни. Василий умер предположительно от заражения крови.</w:t>
      </w:r>
    </w:p>
    <w:p>
      <w:pPr>
        <w:spacing w:line="216" w:lineRule="auto" w:before="57"/>
        <w:ind w:left="1247" w:right="0" w:hanging="341"/>
        <w:jc w:val="left"/>
        <w:rPr>
          <w:rFonts w:ascii="Tahoma" w:hAnsi="Tahoma"/>
          <w:sz w:val="19"/>
        </w:rPr>
      </w:pPr>
      <w:r>
        <w:rPr/>
        <w:pict>
          <v:shape style="position:absolute;margin-left:0pt;margin-top:26.075089pt;width:.1pt;height:406.25pt;mso-position-horizontal-relative:page;mso-position-vertical-relative:paragraph;z-index:15738368" id="docshape92" coordorigin="0,522" coordsize="0,8125" path="m0,522l0,8646e" filled="true" fillcolor="#e6e7e8" stroked="false">
            <v:path arrowok="t"/>
            <v:fill type="solid"/>
            <w10:wrap type="none"/>
          </v:shape>
        </w:pict>
      </w:r>
      <w:r>
        <w:rPr>
          <w:rFonts w:ascii="Wingdings 3" w:hAnsi="Wingdings 3"/>
          <w:color w:val="DB413F"/>
          <w:spacing w:val="-2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60"/>
          <w:sz w:val="20"/>
        </w:rPr>
        <w:t> </w:t>
      </w:r>
      <w:r>
        <w:rPr>
          <w:rFonts w:ascii="Tahoma" w:hAnsi="Tahoma"/>
          <w:spacing w:val="-2"/>
          <w:sz w:val="19"/>
        </w:rPr>
        <w:t>Почему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Василий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III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перед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смертью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создал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опекунский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со- </w:t>
      </w:r>
      <w:r>
        <w:rPr>
          <w:rFonts w:ascii="Tahoma" w:hAnsi="Tahoma"/>
          <w:sz w:val="19"/>
        </w:rPr>
        <w:t>вет,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назначил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регентом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свою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жену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Елену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4"/>
          <w:sz w:val="19"/>
        </w:rPr>
        <w:t>Глинскую?</w:t>
      </w:r>
    </w:p>
    <w:p>
      <w:pPr>
        <w:pStyle w:val="BodyText"/>
        <w:spacing w:before="7"/>
        <w:rPr>
          <w:rFonts w:ascii="Tahoma"/>
          <w:sz w:val="23"/>
        </w:rPr>
      </w:pPr>
    </w:p>
    <w:p>
      <w:pPr>
        <w:spacing w:line="218" w:lineRule="auto" w:before="0"/>
        <w:ind w:left="793" w:right="0" w:firstLine="0"/>
        <w:jc w:val="left"/>
        <w:rPr>
          <w:sz w:val="20"/>
        </w:rPr>
      </w:pPr>
      <w:r>
        <w:rPr>
          <w:rFonts w:ascii="Calibri" w:hAnsi="Calibri"/>
          <w:b/>
          <w:color w:val="FFFFFF"/>
          <w:spacing w:val="40"/>
          <w:w w:val="105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sz w:val="20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40"/>
          <w:w w:val="105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w w:val="105"/>
          <w:sz w:val="20"/>
        </w:rPr>
        <w:t>  </w:t>
      </w:r>
      <w:r>
        <w:rPr>
          <w:rFonts w:ascii="Calibri" w:hAnsi="Calibri"/>
          <w:b/>
          <w:color w:val="DB413F"/>
          <w:w w:val="105"/>
          <w:sz w:val="20"/>
        </w:rPr>
        <w:t>Внутренняя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и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внешняя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политика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Елены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Глинской. </w:t>
      </w:r>
      <w:r>
        <w:rPr>
          <w:color w:val="000000"/>
          <w:w w:val="105"/>
          <w:sz w:val="20"/>
        </w:rPr>
        <w:t>Государь</w:t>
      </w:r>
      <w:r>
        <w:rPr>
          <w:color w:val="000000"/>
          <w:w w:val="105"/>
          <w:sz w:val="20"/>
        </w:rPr>
        <w:t> всея</w:t>
      </w:r>
      <w:r>
        <w:rPr>
          <w:color w:val="000000"/>
          <w:w w:val="105"/>
          <w:sz w:val="20"/>
        </w:rPr>
        <w:t> Руси</w:t>
      </w:r>
      <w:r>
        <w:rPr>
          <w:color w:val="000000"/>
          <w:w w:val="105"/>
          <w:sz w:val="20"/>
        </w:rPr>
        <w:t> Василий</w:t>
      </w:r>
      <w:r>
        <w:rPr>
          <w:color w:val="000000"/>
          <w:w w:val="105"/>
          <w:sz w:val="20"/>
        </w:rPr>
        <w:t> III</w:t>
      </w:r>
      <w:r>
        <w:rPr>
          <w:color w:val="000000"/>
          <w:spacing w:val="19"/>
          <w:w w:val="105"/>
          <w:sz w:val="20"/>
        </w:rPr>
        <w:t> </w:t>
      </w:r>
      <w:r>
        <w:rPr>
          <w:color w:val="000000"/>
          <w:w w:val="105"/>
          <w:sz w:val="20"/>
        </w:rPr>
        <w:t>Иванович</w:t>
      </w:r>
      <w:r>
        <w:rPr>
          <w:color w:val="000000"/>
          <w:spacing w:val="19"/>
          <w:w w:val="105"/>
          <w:sz w:val="20"/>
        </w:rPr>
        <w:t> </w:t>
      </w:r>
      <w:r>
        <w:rPr>
          <w:color w:val="000000"/>
          <w:w w:val="105"/>
          <w:sz w:val="20"/>
        </w:rPr>
        <w:t>скончался</w:t>
      </w:r>
      <w:r>
        <w:rPr>
          <w:color w:val="000000"/>
          <w:w w:val="105"/>
          <w:sz w:val="20"/>
        </w:rPr>
        <w:t> в </w:t>
      </w:r>
      <w:r>
        <w:rPr>
          <w:rFonts w:ascii="Book Antiqua" w:hAnsi="Book Antiqua"/>
          <w:b/>
          <w:color w:val="000000"/>
          <w:w w:val="105"/>
          <w:sz w:val="20"/>
        </w:rPr>
        <w:t>1533 г.</w:t>
      </w:r>
      <w:r>
        <w:rPr>
          <w:color w:val="000000"/>
          <w:w w:val="105"/>
          <w:sz w:val="20"/>
        </w:rPr>
        <w:t>, оставив престол старшему сыну </w:t>
      </w:r>
      <w:r>
        <w:rPr>
          <w:rFonts w:ascii="Book Antiqua" w:hAnsi="Book Antiqua"/>
          <w:b/>
          <w:i/>
          <w:color w:val="000000"/>
          <w:w w:val="105"/>
          <w:sz w:val="20"/>
        </w:rPr>
        <w:t>Ивану IV</w:t>
      </w:r>
      <w:r>
        <w:rPr>
          <w:color w:val="000000"/>
          <w:w w:val="105"/>
          <w:sz w:val="20"/>
        </w:rPr>
        <w:t>, кото- рому</w:t>
      </w:r>
      <w:r>
        <w:rPr>
          <w:color w:val="000000"/>
          <w:w w:val="105"/>
          <w:sz w:val="20"/>
        </w:rPr>
        <w:t> на</w:t>
      </w:r>
      <w:r>
        <w:rPr>
          <w:color w:val="000000"/>
          <w:w w:val="105"/>
          <w:sz w:val="20"/>
        </w:rPr>
        <w:t> тот</w:t>
      </w:r>
      <w:r>
        <w:rPr>
          <w:color w:val="000000"/>
          <w:w w:val="105"/>
          <w:sz w:val="20"/>
        </w:rPr>
        <w:t> момент</w:t>
      </w:r>
      <w:r>
        <w:rPr>
          <w:color w:val="000000"/>
          <w:w w:val="105"/>
          <w:sz w:val="20"/>
        </w:rPr>
        <w:t> исполнилось</w:t>
      </w:r>
      <w:r>
        <w:rPr>
          <w:color w:val="000000"/>
          <w:w w:val="105"/>
          <w:sz w:val="20"/>
        </w:rPr>
        <w:t> только</w:t>
      </w:r>
      <w:r>
        <w:rPr>
          <w:color w:val="000000"/>
          <w:w w:val="105"/>
          <w:sz w:val="20"/>
        </w:rPr>
        <w:t> 3</w:t>
      </w:r>
      <w:r>
        <w:rPr>
          <w:color w:val="000000"/>
          <w:w w:val="105"/>
          <w:sz w:val="20"/>
        </w:rPr>
        <w:t> года.</w:t>
      </w:r>
      <w:r>
        <w:rPr>
          <w:color w:val="000000"/>
          <w:w w:val="105"/>
          <w:sz w:val="20"/>
        </w:rPr>
        <w:t> Опеку над</w:t>
      </w:r>
      <w:r>
        <w:rPr>
          <w:color w:val="000000"/>
          <w:spacing w:val="13"/>
          <w:w w:val="105"/>
          <w:sz w:val="20"/>
        </w:rPr>
        <w:t> </w:t>
      </w:r>
      <w:r>
        <w:rPr>
          <w:color w:val="000000"/>
          <w:w w:val="105"/>
          <w:sz w:val="20"/>
        </w:rPr>
        <w:t>ним</w:t>
      </w:r>
      <w:r>
        <w:rPr>
          <w:color w:val="000000"/>
          <w:spacing w:val="13"/>
          <w:w w:val="105"/>
          <w:sz w:val="20"/>
        </w:rPr>
        <w:t> </w:t>
      </w:r>
      <w:r>
        <w:rPr>
          <w:color w:val="000000"/>
          <w:w w:val="105"/>
          <w:sz w:val="20"/>
        </w:rPr>
        <w:t>умирающий</w:t>
      </w:r>
      <w:r>
        <w:rPr>
          <w:color w:val="000000"/>
          <w:spacing w:val="13"/>
          <w:w w:val="105"/>
          <w:sz w:val="20"/>
        </w:rPr>
        <w:t> </w:t>
      </w:r>
      <w:r>
        <w:rPr>
          <w:color w:val="000000"/>
          <w:w w:val="105"/>
          <w:sz w:val="20"/>
        </w:rPr>
        <w:t>князь</w:t>
      </w:r>
      <w:r>
        <w:rPr>
          <w:color w:val="000000"/>
          <w:spacing w:val="13"/>
          <w:w w:val="105"/>
          <w:sz w:val="20"/>
        </w:rPr>
        <w:t> </w:t>
      </w:r>
      <w:r>
        <w:rPr>
          <w:color w:val="000000"/>
          <w:w w:val="105"/>
          <w:sz w:val="20"/>
        </w:rPr>
        <w:t>поручил</w:t>
      </w:r>
      <w:r>
        <w:rPr>
          <w:color w:val="000000"/>
          <w:spacing w:val="13"/>
          <w:w w:val="105"/>
          <w:sz w:val="20"/>
        </w:rPr>
        <w:t> </w:t>
      </w:r>
      <w:r>
        <w:rPr>
          <w:color w:val="000000"/>
          <w:w w:val="105"/>
          <w:sz w:val="20"/>
        </w:rPr>
        <w:t>боярам</w:t>
      </w:r>
      <w:r>
        <w:rPr>
          <w:color w:val="000000"/>
          <w:spacing w:val="13"/>
          <w:w w:val="105"/>
          <w:sz w:val="20"/>
        </w:rPr>
        <w:t> </w:t>
      </w:r>
      <w:r>
        <w:rPr>
          <w:color w:val="000000"/>
          <w:w w:val="105"/>
          <w:sz w:val="20"/>
        </w:rPr>
        <w:t>во</w:t>
      </w:r>
      <w:r>
        <w:rPr>
          <w:color w:val="000000"/>
          <w:spacing w:val="13"/>
          <w:w w:val="105"/>
          <w:sz w:val="20"/>
        </w:rPr>
        <w:t> </w:t>
      </w:r>
      <w:r>
        <w:rPr>
          <w:color w:val="000000"/>
          <w:w w:val="105"/>
          <w:sz w:val="20"/>
        </w:rPr>
        <w:t>главе</w:t>
      </w:r>
      <w:r>
        <w:rPr>
          <w:color w:val="000000"/>
          <w:spacing w:val="13"/>
          <w:w w:val="105"/>
          <w:sz w:val="20"/>
        </w:rPr>
        <w:t> </w:t>
      </w:r>
      <w:r>
        <w:rPr>
          <w:color w:val="000000"/>
          <w:w w:val="105"/>
          <w:sz w:val="20"/>
        </w:rPr>
        <w:t>с </w:t>
      </w:r>
      <w:r>
        <w:rPr>
          <w:color w:val="000000"/>
          <w:sz w:val="20"/>
        </w:rPr>
        <w:t>Дмитрием</w:t>
      </w:r>
      <w:r>
        <w:rPr>
          <w:color w:val="000000"/>
          <w:spacing w:val="23"/>
          <w:sz w:val="20"/>
        </w:rPr>
        <w:t> </w:t>
      </w:r>
      <w:r>
        <w:rPr>
          <w:color w:val="000000"/>
          <w:sz w:val="20"/>
        </w:rPr>
        <w:t>Бельским</w:t>
      </w:r>
      <w:r>
        <w:rPr>
          <w:color w:val="000000"/>
          <w:spacing w:val="23"/>
          <w:sz w:val="20"/>
        </w:rPr>
        <w:t> </w:t>
      </w:r>
      <w:r>
        <w:rPr>
          <w:color w:val="000000"/>
          <w:sz w:val="20"/>
        </w:rPr>
        <w:t>и</w:t>
      </w:r>
      <w:r>
        <w:rPr>
          <w:color w:val="000000"/>
          <w:spacing w:val="23"/>
          <w:sz w:val="20"/>
        </w:rPr>
        <w:t> </w:t>
      </w:r>
      <w:r>
        <w:rPr>
          <w:color w:val="000000"/>
          <w:sz w:val="20"/>
        </w:rPr>
        <w:t>Михаилом</w:t>
      </w:r>
      <w:r>
        <w:rPr>
          <w:color w:val="000000"/>
          <w:spacing w:val="23"/>
          <w:sz w:val="20"/>
        </w:rPr>
        <w:t> </w:t>
      </w:r>
      <w:r>
        <w:rPr>
          <w:color w:val="000000"/>
          <w:sz w:val="20"/>
        </w:rPr>
        <w:t>Глинским.</w:t>
      </w:r>
      <w:r>
        <w:rPr>
          <w:color w:val="000000"/>
          <w:spacing w:val="23"/>
          <w:sz w:val="20"/>
        </w:rPr>
        <w:t> </w:t>
      </w:r>
      <w:r>
        <w:rPr>
          <w:color w:val="000000"/>
          <w:sz w:val="20"/>
        </w:rPr>
        <w:t>Опекунский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226" w:lineRule="exact"/>
        <w:ind w:left="60"/>
      </w:pPr>
      <w:r>
        <w:rPr/>
        <w:t>совет</w:t>
      </w:r>
      <w:r>
        <w:rPr>
          <w:spacing w:val="33"/>
        </w:rPr>
        <w:t> </w:t>
      </w:r>
      <w:r>
        <w:rPr/>
        <w:t>должен</w:t>
      </w:r>
      <w:r>
        <w:rPr>
          <w:spacing w:val="33"/>
        </w:rPr>
        <w:t> </w:t>
      </w:r>
      <w:r>
        <w:rPr>
          <w:spacing w:val="-5"/>
        </w:rPr>
        <w:t>был</w:t>
      </w:r>
    </w:p>
    <w:p>
      <w:pPr>
        <w:spacing w:after="0" w:line="226" w:lineRule="exact"/>
        <w:sectPr>
          <w:type w:val="continuous"/>
          <w:pgSz w:w="9190" w:h="12020"/>
          <w:pgMar w:header="0" w:footer="0" w:top="1100" w:bottom="280" w:left="0" w:right="0"/>
          <w:cols w:num="2" w:equalWidth="0">
            <w:col w:w="6517" w:space="40"/>
            <w:col w:w="2633"/>
          </w:cols>
        </w:sectPr>
      </w:pPr>
    </w:p>
    <w:p>
      <w:pPr>
        <w:pStyle w:val="BodyText"/>
        <w:spacing w:line="224" w:lineRule="exact"/>
        <w:ind w:left="793"/>
        <w:jc w:val="both"/>
      </w:pPr>
      <w:r>
        <w:rPr/>
        <w:t>управлять</w:t>
      </w:r>
      <w:r>
        <w:rPr>
          <w:spacing w:val="-4"/>
        </w:rPr>
        <w:t> </w:t>
      </w:r>
      <w:r>
        <w:rPr/>
        <w:t>Русским</w:t>
      </w:r>
      <w:r>
        <w:rPr>
          <w:spacing w:val="-3"/>
        </w:rPr>
        <w:t> </w:t>
      </w:r>
      <w:r>
        <w:rPr/>
        <w:t>государством,</w:t>
      </w:r>
      <w:r>
        <w:rPr>
          <w:spacing w:val="-3"/>
        </w:rPr>
        <w:t> </w:t>
      </w:r>
      <w:r>
        <w:rPr/>
        <w:t>пока</w:t>
      </w:r>
      <w:r>
        <w:rPr>
          <w:spacing w:val="-4"/>
        </w:rPr>
        <w:t> </w:t>
      </w:r>
      <w:r>
        <w:rPr/>
        <w:t>Ивану</w:t>
      </w:r>
      <w:r>
        <w:rPr>
          <w:spacing w:val="-3"/>
        </w:rPr>
        <w:t> </w:t>
      </w:r>
      <w:r>
        <w:rPr/>
        <w:t>IV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исполнится</w:t>
      </w:r>
      <w:r>
        <w:rPr>
          <w:spacing w:val="-4"/>
        </w:rPr>
        <w:t> </w:t>
      </w:r>
      <w:r>
        <w:rPr/>
        <w:t>15</w:t>
      </w:r>
      <w:r>
        <w:rPr>
          <w:spacing w:val="-3"/>
        </w:rPr>
        <w:t> </w:t>
      </w:r>
      <w:r>
        <w:rPr>
          <w:spacing w:val="-4"/>
        </w:rPr>
        <w:t>лет.</w:t>
      </w:r>
    </w:p>
    <w:p>
      <w:pPr>
        <w:pStyle w:val="BodyText"/>
        <w:spacing w:line="220" w:lineRule="auto" w:before="6"/>
        <w:ind w:left="793" w:right="790" w:firstLine="340"/>
        <w:jc w:val="both"/>
      </w:pPr>
      <w:r>
        <w:rPr/>
        <w:t>Вдова Василия III </w:t>
      </w:r>
      <w:r>
        <w:rPr>
          <w:rFonts w:ascii="Book Antiqua" w:hAnsi="Book Antiqua"/>
          <w:b/>
          <w:i/>
        </w:rPr>
        <w:t>Елена Глинская </w:t>
      </w:r>
      <w:r>
        <w:rPr/>
        <w:t>не исполнила завещание мужа и сама встала во главе государства. Однако положение великой княгини было шат- ким, так как многие члены Боярской думы не желали мириться с женским правлением. Елене приходилось опасаться как за себя, так и за жизнь своего </w:t>
      </w:r>
      <w:r>
        <w:rPr>
          <w:spacing w:val="-2"/>
        </w:rPr>
        <w:t>ребёнка-государя.</w:t>
      </w:r>
    </w:p>
    <w:p>
      <w:pPr>
        <w:pStyle w:val="BodyText"/>
        <w:spacing w:line="211" w:lineRule="auto" w:before="9"/>
        <w:ind w:left="793" w:right="791" w:firstLine="340"/>
        <w:jc w:val="both"/>
      </w:pPr>
      <w:r>
        <w:rPr>
          <w:rFonts w:ascii="Book Antiqua" w:hAnsi="Book Antiqua"/>
          <w:i/>
        </w:rPr>
        <w:t>Регентство </w:t>
      </w:r>
      <w:r>
        <w:rPr/>
        <w:t>Елены Глинской было отмечено нововведениями, </w:t>
      </w:r>
      <w:r>
        <w:rPr/>
        <w:t>направ- ленными на усиление Русского государства и его централизацию.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В</w:t>
      </w:r>
      <w:r>
        <w:rPr>
          <w:spacing w:val="-14"/>
        </w:rPr>
        <w:t> </w:t>
      </w:r>
      <w:r>
        <w:rPr/>
        <w:t>1535</w:t>
      </w:r>
      <w:r>
        <w:rPr>
          <w:spacing w:val="-14"/>
        </w:rPr>
        <w:t> </w:t>
      </w:r>
      <w:r>
        <w:rPr/>
        <w:t>г.</w:t>
      </w:r>
      <w:r>
        <w:rPr>
          <w:spacing w:val="-14"/>
        </w:rPr>
        <w:t> </w:t>
      </w:r>
      <w:r>
        <w:rPr/>
        <w:t>была</w:t>
      </w:r>
      <w:r>
        <w:rPr>
          <w:spacing w:val="-14"/>
        </w:rPr>
        <w:t> </w:t>
      </w:r>
      <w:r>
        <w:rPr/>
        <w:t>проведена</w:t>
      </w:r>
      <w:r>
        <w:rPr>
          <w:spacing w:val="-14"/>
        </w:rPr>
        <w:t> </w:t>
      </w:r>
      <w:r>
        <w:rPr/>
        <w:t>денежная</w:t>
      </w:r>
      <w:r>
        <w:rPr>
          <w:spacing w:val="-14"/>
        </w:rPr>
        <w:t> </w:t>
      </w:r>
      <w:r>
        <w:rPr/>
        <w:t>реформа.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ходе</w:t>
      </w:r>
      <w:r>
        <w:rPr>
          <w:spacing w:val="-14"/>
        </w:rPr>
        <w:t> </w:t>
      </w:r>
      <w:r>
        <w:rPr/>
        <w:t>неё</w:t>
      </w:r>
      <w:r>
        <w:rPr>
          <w:spacing w:val="-13"/>
        </w:rPr>
        <w:t> </w:t>
      </w:r>
      <w:r>
        <w:rPr/>
        <w:t>вводилась</w:t>
      </w:r>
      <w:r>
        <w:rPr>
          <w:spacing w:val="-14"/>
        </w:rPr>
        <w:t> </w:t>
      </w:r>
      <w:r>
        <w:rPr/>
        <w:t>общерус- ская денежная система, основанная на новом счёте денег: 1 московский рубль был приравнен к 100 новгородским </w:t>
      </w:r>
      <w:r>
        <w:rPr>
          <w:rFonts w:ascii="Book Antiqua" w:hAnsi="Book Antiqua"/>
          <w:i/>
        </w:rPr>
        <w:t>деньгам </w:t>
      </w:r>
      <w:r>
        <w:rPr/>
        <w:t>(копейкам).</w:t>
      </w:r>
    </w:p>
    <w:p>
      <w:pPr>
        <w:spacing w:line="216" w:lineRule="auto" w:before="99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24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В первой трети XVI в. на Руси имели хождение серебряные мо- </w:t>
      </w:r>
      <w:r>
        <w:rPr>
          <w:rFonts w:ascii="Tahoma" w:hAnsi="Tahoma"/>
          <w:w w:val="95"/>
          <w:sz w:val="19"/>
        </w:rPr>
        <w:t>неты разной чеканки: московские, новгородские, а также старые монеты прежних удель- </w:t>
      </w:r>
      <w:r>
        <w:rPr>
          <w:rFonts w:ascii="Tahoma" w:hAnsi="Tahoma"/>
          <w:sz w:val="19"/>
        </w:rPr>
        <w:t>ных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княжеств.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Самыми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распространёнными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московская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новгородская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монеты, носившие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название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«деньга».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Новгородская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деньга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была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в</w:t>
      </w:r>
    </w:p>
    <w:p>
      <w:pPr>
        <w:spacing w:line="220" w:lineRule="auto" w:before="0"/>
        <w:ind w:left="793" w:right="2922" w:firstLine="0"/>
        <w:jc w:val="both"/>
        <w:rPr>
          <w:rFonts w:ascii="Tahoma" w:hAnsi="Tahoma"/>
          <w:sz w:val="19"/>
        </w:rPr>
      </w:pPr>
      <w:r>
        <w:rPr/>
        <w:pict>
          <v:group style="position:absolute;margin-left:36.553001pt;margin-top:.129767pt;width:399.4pt;height:159.65pt;mso-position-horizontal-relative:page;mso-position-vertical-relative:paragraph;z-index:-21984256" id="docshapegroup93" coordorigin="731,3" coordsize="7988,3193">
            <v:rect style="position:absolute;left:731;top:1056;width:5876;height:2139" id="docshape94" filled="true" fillcolor="#000000" stroked="false">
              <v:fill opacity="32768f" type="solid"/>
            </v:rect>
            <v:rect style="position:absolute;left:793;top:1119;width:5749;height:2015" id="docshape95" filled="true" fillcolor="#ffffff" stroked="false">
              <v:fill type="solid"/>
            </v:rect>
            <v:rect style="position:absolute;left:6479;top:2;width:2240;height:3190" id="docshape96" filled="true" fillcolor="#000000" stroked="false">
              <v:fill opacity="32768f" type="solid"/>
            </v:rect>
            <v:shape style="position:absolute;left:6561;top:75;width:2086;height:3049" type="#_x0000_t75" id="docshape97" stroked="false">
              <v:imagedata r:id="rId26" o:title=""/>
            </v:shape>
            <v:rect style="position:absolute;left:6552;top:75;width:2095;height:3049" id="docshape98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Tahoma" w:hAnsi="Tahoma"/>
          <w:sz w:val="19"/>
        </w:rPr>
        <w:t>2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раза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тяжелее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московской.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московских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деньгах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при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Васи- </w:t>
      </w:r>
      <w:r>
        <w:rPr>
          <w:rFonts w:ascii="Tahoma" w:hAnsi="Tahoma"/>
          <w:w w:val="95"/>
          <w:sz w:val="19"/>
        </w:rPr>
        <w:t>лии III чеканили изображение всадника с саблей в руке. </w:t>
      </w:r>
      <w:r>
        <w:rPr>
          <w:rFonts w:ascii="Tahoma" w:hAnsi="Tahoma"/>
          <w:w w:val="95"/>
          <w:sz w:val="19"/>
        </w:rPr>
        <w:t>Основ-</w:t>
      </w:r>
      <w:r>
        <w:rPr>
          <w:rFonts w:ascii="Tahoma" w:hAnsi="Tahoma"/>
          <w:w w:val="95"/>
          <w:sz w:val="19"/>
        </w:rPr>
        <w:t> ной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счётной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единицей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был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рубль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(хотя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рублёвых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монет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как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тако- </w:t>
      </w:r>
      <w:r>
        <w:rPr>
          <w:rFonts w:ascii="Tahoma" w:hAnsi="Tahoma"/>
          <w:spacing w:val="-2"/>
          <w:w w:val="95"/>
          <w:sz w:val="19"/>
        </w:rPr>
        <w:t>вых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не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существовало;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их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стали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чеканить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только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начале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XVIII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spacing w:val="-4"/>
          <w:w w:val="95"/>
          <w:sz w:val="19"/>
        </w:rPr>
        <w:t>в.).</w:t>
      </w:r>
    </w:p>
    <w:p>
      <w:pPr>
        <w:pStyle w:val="BodyText"/>
        <w:spacing w:before="11"/>
        <w:rPr>
          <w:rFonts w:ascii="Tahoma"/>
        </w:rPr>
      </w:pPr>
    </w:p>
    <w:p>
      <w:pPr>
        <w:spacing w:line="220" w:lineRule="auto" w:before="117"/>
        <w:ind w:left="907" w:right="3147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Елена Глинская</w:t>
      </w:r>
      <w:r>
        <w:rPr>
          <w:rFonts w:ascii="Calibri" w:hAnsi="Calibri"/>
          <w:b/>
          <w:i/>
          <w:sz w:val="19"/>
        </w:rPr>
        <w:t>. </w:t>
      </w:r>
      <w:r>
        <w:rPr>
          <w:rFonts w:ascii="Trebuchet MS" w:hAnsi="Trebuchet MS"/>
          <w:i/>
          <w:sz w:val="19"/>
        </w:rPr>
        <w:t>Реконструкция облика С. </w:t>
      </w:r>
      <w:r>
        <w:rPr>
          <w:rFonts w:ascii="Trebuchet MS" w:hAnsi="Trebuchet MS"/>
          <w:i/>
          <w:sz w:val="19"/>
        </w:rPr>
        <w:t>Никитина.</w:t>
      </w:r>
      <w:r>
        <w:rPr>
          <w:rFonts w:ascii="Trebuchet MS" w:hAnsi="Trebuchet MS"/>
          <w:i/>
          <w:sz w:val="19"/>
        </w:rPr>
        <w:t> Музеи Московского Кремля</w:t>
      </w:r>
    </w:p>
    <w:p>
      <w:pPr>
        <w:spacing w:line="220" w:lineRule="auto" w:before="168"/>
        <w:ind w:left="907" w:right="2922" w:firstLine="0"/>
        <w:jc w:val="both"/>
        <w:rPr>
          <w:sz w:val="19"/>
        </w:rPr>
      </w:pPr>
      <w:r>
        <w:rPr>
          <w:sz w:val="19"/>
        </w:rPr>
        <w:t>Со времён княгини Ольги княжеские вдовы не </w:t>
      </w:r>
      <w:r>
        <w:rPr>
          <w:sz w:val="19"/>
        </w:rPr>
        <w:t>получали</w:t>
      </w:r>
      <w:r>
        <w:rPr>
          <w:spacing w:val="40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свои</w:t>
      </w:r>
      <w:r>
        <w:rPr>
          <w:spacing w:val="-13"/>
          <w:sz w:val="19"/>
        </w:rPr>
        <w:t> </w:t>
      </w:r>
      <w:r>
        <w:rPr>
          <w:sz w:val="19"/>
        </w:rPr>
        <w:t>руки</w:t>
      </w:r>
      <w:r>
        <w:rPr>
          <w:spacing w:val="-13"/>
          <w:sz w:val="19"/>
        </w:rPr>
        <w:t> </w:t>
      </w:r>
      <w:r>
        <w:rPr>
          <w:sz w:val="19"/>
        </w:rPr>
        <w:t>реальную</w:t>
      </w:r>
      <w:r>
        <w:rPr>
          <w:spacing w:val="-13"/>
          <w:sz w:val="19"/>
        </w:rPr>
        <w:t> </w:t>
      </w:r>
      <w:r>
        <w:rPr>
          <w:sz w:val="19"/>
        </w:rPr>
        <w:t>политическую</w:t>
      </w:r>
      <w:r>
        <w:rPr>
          <w:spacing w:val="-13"/>
          <w:sz w:val="19"/>
        </w:rPr>
        <w:t> </w:t>
      </w:r>
      <w:r>
        <w:rPr>
          <w:sz w:val="19"/>
        </w:rPr>
        <w:t>власть.</w:t>
      </w:r>
      <w:r>
        <w:rPr>
          <w:spacing w:val="-13"/>
          <w:sz w:val="19"/>
        </w:rPr>
        <w:t> </w:t>
      </w:r>
      <w:r>
        <w:rPr>
          <w:sz w:val="19"/>
        </w:rPr>
        <w:t>Елене</w:t>
      </w:r>
      <w:r>
        <w:rPr>
          <w:spacing w:val="-13"/>
          <w:sz w:val="19"/>
        </w:rPr>
        <w:t> </w:t>
      </w:r>
      <w:r>
        <w:rPr>
          <w:sz w:val="19"/>
        </w:rPr>
        <w:t>это</w:t>
      </w:r>
      <w:r>
        <w:rPr>
          <w:spacing w:val="-13"/>
          <w:sz w:val="19"/>
        </w:rPr>
        <w:t> </w:t>
      </w:r>
      <w:r>
        <w:rPr>
          <w:sz w:val="19"/>
        </w:rPr>
        <w:t>уда- лось,</w:t>
      </w:r>
      <w:r>
        <w:rPr>
          <w:spacing w:val="-9"/>
          <w:sz w:val="19"/>
        </w:rPr>
        <w:t> </w:t>
      </w:r>
      <w:r>
        <w:rPr>
          <w:sz w:val="19"/>
        </w:rPr>
        <w:t>что</w:t>
      </w:r>
      <w:r>
        <w:rPr>
          <w:spacing w:val="-9"/>
          <w:sz w:val="19"/>
        </w:rPr>
        <w:t> </w:t>
      </w:r>
      <w:r>
        <w:rPr>
          <w:sz w:val="19"/>
        </w:rPr>
        <w:t>говорит</w:t>
      </w:r>
      <w:r>
        <w:rPr>
          <w:spacing w:val="-9"/>
          <w:sz w:val="19"/>
        </w:rPr>
        <w:t> </w:t>
      </w:r>
      <w:r>
        <w:rPr>
          <w:sz w:val="19"/>
        </w:rPr>
        <w:t>о</w:t>
      </w:r>
      <w:r>
        <w:rPr>
          <w:spacing w:val="-9"/>
          <w:sz w:val="19"/>
        </w:rPr>
        <w:t> </w:t>
      </w:r>
      <w:r>
        <w:rPr>
          <w:sz w:val="19"/>
        </w:rPr>
        <w:t>неординарности</w:t>
      </w:r>
      <w:r>
        <w:rPr>
          <w:spacing w:val="-9"/>
          <w:sz w:val="19"/>
        </w:rPr>
        <w:t> </w:t>
      </w:r>
      <w:r>
        <w:rPr>
          <w:sz w:val="19"/>
        </w:rPr>
        <w:t>её</w:t>
      </w:r>
      <w:r>
        <w:rPr>
          <w:spacing w:val="-9"/>
          <w:sz w:val="19"/>
        </w:rPr>
        <w:t> </w:t>
      </w:r>
      <w:r>
        <w:rPr>
          <w:sz w:val="19"/>
        </w:rPr>
        <w:t>личности.</w:t>
      </w:r>
      <w:r>
        <w:rPr>
          <w:spacing w:val="-9"/>
          <w:sz w:val="19"/>
        </w:rPr>
        <w:t> </w:t>
      </w:r>
      <w:r>
        <w:rPr>
          <w:sz w:val="19"/>
        </w:rPr>
        <w:t>Помощь</w:t>
      </w:r>
      <w:r>
        <w:rPr>
          <w:spacing w:val="-9"/>
          <w:sz w:val="19"/>
        </w:rPr>
        <w:t> </w:t>
      </w:r>
      <w:r>
        <w:rPr>
          <w:sz w:val="19"/>
        </w:rPr>
        <w:t>в </w:t>
      </w:r>
      <w:r>
        <w:rPr>
          <w:spacing w:val="-2"/>
          <w:sz w:val="19"/>
        </w:rPr>
        <w:t>управлении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великой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княгине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оказывал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её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фаворит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конюш- </w:t>
      </w:r>
      <w:r>
        <w:rPr>
          <w:sz w:val="19"/>
        </w:rPr>
        <w:t>ий</w:t>
      </w:r>
      <w:r>
        <w:rPr>
          <w:spacing w:val="-14"/>
          <w:sz w:val="19"/>
        </w:rPr>
        <w:t> </w:t>
      </w:r>
      <w:r>
        <w:rPr>
          <w:sz w:val="19"/>
        </w:rPr>
        <w:t>Иван</w:t>
      </w:r>
      <w:r>
        <w:rPr>
          <w:spacing w:val="-13"/>
          <w:sz w:val="19"/>
        </w:rPr>
        <w:t> </w:t>
      </w:r>
      <w:r>
        <w:rPr>
          <w:sz w:val="19"/>
        </w:rPr>
        <w:t>Фёдорович</w:t>
      </w:r>
      <w:r>
        <w:rPr>
          <w:spacing w:val="-13"/>
          <w:sz w:val="19"/>
        </w:rPr>
        <w:t> </w:t>
      </w:r>
      <w:r>
        <w:rPr>
          <w:sz w:val="19"/>
        </w:rPr>
        <w:t>Овчина</w:t>
      </w:r>
      <w:r>
        <w:rPr>
          <w:spacing w:val="-13"/>
          <w:sz w:val="19"/>
        </w:rPr>
        <w:t> </w:t>
      </w:r>
      <w:r>
        <w:rPr>
          <w:sz w:val="19"/>
        </w:rPr>
        <w:t>Телепнев-Оболенский,</w:t>
      </w:r>
      <w:r>
        <w:rPr>
          <w:spacing w:val="-13"/>
          <w:sz w:val="19"/>
        </w:rPr>
        <w:t> </w:t>
      </w:r>
      <w:r>
        <w:rPr>
          <w:sz w:val="19"/>
        </w:rPr>
        <w:t>быстро выдвинувшийся после смерти Василия III.</w:t>
      </w:r>
    </w:p>
    <w:p>
      <w:pPr>
        <w:spacing w:after="0" w:line="220" w:lineRule="auto"/>
        <w:jc w:val="both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5"/>
        <w:rPr>
          <w:sz w:val="11"/>
        </w:rPr>
      </w:pPr>
    </w:p>
    <w:p>
      <w:pPr>
        <w:spacing w:line="218" w:lineRule="auto" w:before="110"/>
        <w:ind w:left="793" w:right="790" w:hanging="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9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</w:t>
      </w:r>
      <w:r>
        <w:rPr>
          <w:rFonts w:ascii="Tahoma" w:hAnsi="Tahoma"/>
          <w:color w:val="4495D1"/>
          <w:spacing w:val="-8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московский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рубль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входило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200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московских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денег,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новгород- ский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216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новгородских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денег.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последние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годы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правления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Василия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III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широкое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рас- пространение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получила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порча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монеты: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деньги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обрезали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или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делали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низкопробного серебра.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Торговля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казна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страдали.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Елена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повелела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изымать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такие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деньги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чеканить </w:t>
      </w:r>
      <w:r>
        <w:rPr>
          <w:rFonts w:ascii="Tahoma" w:hAnsi="Tahoma"/>
          <w:w w:val="95"/>
          <w:sz w:val="19"/>
        </w:rPr>
        <w:t>вместо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них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новые,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весом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около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0,62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г.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Это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было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чуть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меньше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массы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новгородской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деньги. </w:t>
      </w:r>
      <w:r>
        <w:rPr>
          <w:rFonts w:ascii="Tahoma" w:hAnsi="Tahoma"/>
          <w:spacing w:val="-2"/>
          <w:sz w:val="19"/>
        </w:rPr>
        <w:t>Поэтому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новые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монеты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порой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называли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«новгородками»,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но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чаще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их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звали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копейками</w:t>
      </w:r>
      <w:r>
        <w:rPr>
          <w:rFonts w:ascii="Trebuchet MS" w:hAnsi="Trebuchet MS"/>
          <w:i/>
          <w:spacing w:val="-2"/>
          <w:sz w:val="19"/>
        </w:rPr>
        <w:t>,</w:t>
      </w:r>
      <w:r>
        <w:rPr>
          <w:rFonts w:ascii="Trebuchet MS" w:hAnsi="Trebuchet MS"/>
          <w:i/>
          <w:spacing w:val="-2"/>
          <w:sz w:val="19"/>
        </w:rPr>
        <w:t> </w:t>
      </w:r>
      <w:r>
        <w:rPr>
          <w:rFonts w:ascii="Tahoma" w:hAnsi="Tahoma"/>
          <w:spacing w:val="-2"/>
          <w:sz w:val="19"/>
        </w:rPr>
        <w:t>так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как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на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них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был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изображён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всадник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копьём.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Ещё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выпускали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деньгу</w:t>
      </w:r>
      <w:r>
        <w:rPr>
          <w:rFonts w:ascii="Tahoma" w:hAnsi="Tahoma"/>
          <w:spacing w:val="-12"/>
          <w:sz w:val="19"/>
        </w:rPr>
        <w:t> </w:t>
      </w:r>
      <w:r>
        <w:rPr>
          <w:rFonts w:ascii="Trebuchet MS" w:hAnsi="Trebuchet MS"/>
          <w:i/>
          <w:spacing w:val="-2"/>
          <w:w w:val="110"/>
          <w:sz w:val="19"/>
        </w:rPr>
        <w:t>—</w:t>
      </w:r>
      <w:r>
        <w:rPr>
          <w:rFonts w:ascii="Trebuchet MS" w:hAnsi="Trebuchet MS"/>
          <w:i/>
          <w:spacing w:val="-14"/>
          <w:w w:val="110"/>
          <w:sz w:val="19"/>
        </w:rPr>
        <w:t> </w:t>
      </w:r>
      <w:r>
        <w:rPr>
          <w:rFonts w:ascii="Tahoma" w:hAnsi="Tahoma"/>
          <w:spacing w:val="-2"/>
          <w:sz w:val="19"/>
        </w:rPr>
        <w:t>монету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пол- </w:t>
      </w:r>
      <w:r>
        <w:rPr>
          <w:rFonts w:ascii="Tahoma" w:hAnsi="Tahoma"/>
          <w:w w:val="95"/>
          <w:sz w:val="19"/>
        </w:rPr>
        <w:t>копейки с изображением всадника с саблей и полушку </w:t>
      </w:r>
      <w:r>
        <w:rPr>
          <w:rFonts w:ascii="Trebuchet MS" w:hAnsi="Trebuchet MS"/>
          <w:i/>
          <w:w w:val="95"/>
          <w:sz w:val="19"/>
        </w:rPr>
        <w:t>— </w:t>
      </w:r>
      <w:r>
        <w:rPr>
          <w:rFonts w:ascii="Tahoma" w:hAnsi="Tahoma"/>
          <w:w w:val="95"/>
          <w:sz w:val="19"/>
        </w:rPr>
        <w:t>в четверть копейки с изображе- </w:t>
      </w:r>
      <w:r>
        <w:rPr>
          <w:rFonts w:ascii="Tahoma" w:hAnsi="Tahoma"/>
          <w:sz w:val="19"/>
        </w:rPr>
        <w:t>нием двухголовой птицы.</w:t>
      </w:r>
    </w:p>
    <w:p>
      <w:pPr>
        <w:pStyle w:val="BodyText"/>
        <w:spacing w:line="223" w:lineRule="auto" w:before="109"/>
        <w:ind w:left="793" w:right="791" w:firstLine="340"/>
        <w:jc w:val="both"/>
      </w:pPr>
      <w:r>
        <w:rPr/>
        <w:t>При</w:t>
      </w:r>
      <w:r>
        <w:rPr>
          <w:spacing w:val="-3"/>
        </w:rPr>
        <w:t> </w:t>
      </w:r>
      <w:r>
        <w:rPr/>
        <w:t>Елене</w:t>
      </w:r>
      <w:r>
        <w:rPr>
          <w:spacing w:val="-3"/>
        </w:rPr>
        <w:t> </w:t>
      </w:r>
      <w:r>
        <w:rPr/>
        <w:t>Глинской</w:t>
      </w:r>
      <w:r>
        <w:rPr>
          <w:spacing w:val="-3"/>
        </w:rPr>
        <w:t> </w:t>
      </w:r>
      <w:r>
        <w:rPr/>
        <w:t>были</w:t>
      </w:r>
      <w:r>
        <w:rPr>
          <w:spacing w:val="-3"/>
        </w:rPr>
        <w:t> </w:t>
      </w:r>
      <w:r>
        <w:rPr/>
        <w:t>установлены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единые</w:t>
      </w:r>
      <w:r>
        <w:rPr>
          <w:spacing w:val="-3"/>
        </w:rPr>
        <w:t> </w:t>
      </w:r>
      <w:r>
        <w:rPr/>
        <w:t>меры</w:t>
      </w:r>
      <w:r>
        <w:rPr>
          <w:spacing w:val="-3"/>
        </w:rPr>
        <w:t> </w:t>
      </w:r>
      <w:r>
        <w:rPr/>
        <w:t>веса,</w:t>
      </w:r>
      <w:r>
        <w:rPr>
          <w:spacing w:val="-3"/>
        </w:rPr>
        <w:t> </w:t>
      </w:r>
      <w:r>
        <w:rPr/>
        <w:t>длины</w:t>
      </w:r>
      <w:r>
        <w:rPr>
          <w:spacing w:val="-3"/>
        </w:rPr>
        <w:t> </w:t>
      </w:r>
      <w:r>
        <w:rPr/>
        <w:t>и объёма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золотники,</w:t>
      </w:r>
      <w:r>
        <w:rPr>
          <w:spacing w:val="-11"/>
        </w:rPr>
        <w:t> </w:t>
      </w:r>
      <w:r>
        <w:rPr/>
        <w:t>аршины,</w:t>
      </w:r>
      <w:r>
        <w:rPr>
          <w:spacing w:val="-11"/>
        </w:rPr>
        <w:t> </w:t>
      </w:r>
      <w:r>
        <w:rPr/>
        <w:t>локти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т.</w:t>
      </w:r>
      <w:r>
        <w:rPr>
          <w:spacing w:val="-11"/>
        </w:rPr>
        <w:t> </w:t>
      </w:r>
      <w:r>
        <w:rPr/>
        <w:t>д.</w:t>
      </w:r>
      <w:r>
        <w:rPr>
          <w:spacing w:val="-11"/>
        </w:rPr>
        <w:t> </w:t>
      </w:r>
      <w:r>
        <w:rPr/>
        <w:t>Эталоны</w:t>
      </w:r>
      <w:r>
        <w:rPr>
          <w:spacing w:val="-11"/>
        </w:rPr>
        <w:t> </w:t>
      </w:r>
      <w:r>
        <w:rPr/>
        <w:t>разослали</w:t>
      </w:r>
      <w:r>
        <w:rPr>
          <w:spacing w:val="-11"/>
        </w:rPr>
        <w:t> </w:t>
      </w:r>
      <w:r>
        <w:rPr/>
        <w:t>по</w:t>
      </w:r>
      <w:r>
        <w:rPr>
          <w:spacing w:val="-11"/>
        </w:rPr>
        <w:t> </w:t>
      </w:r>
      <w:r>
        <w:rPr/>
        <w:t>всем</w:t>
      </w:r>
      <w:r>
        <w:rPr>
          <w:spacing w:val="-11"/>
        </w:rPr>
        <w:t> </w:t>
      </w:r>
      <w:r>
        <w:rPr/>
        <w:t>уездам. Позже, в 1570-е гг., введённые при Елене Глинской меры длины, веса, объёма занесли в «Русскую торговую книгу» вместе с перечнем товаров, которыми торговали на внешнем рынке. С незначительными изменениями они исполь- зовались в России вплоть до введения в 1899 г. метрической системы.</w:t>
      </w:r>
    </w:p>
    <w:p>
      <w:pPr>
        <w:pStyle w:val="BodyText"/>
        <w:spacing w:line="220" w:lineRule="auto" w:before="4"/>
        <w:ind w:left="793" w:right="791" w:firstLine="340"/>
        <w:jc w:val="both"/>
      </w:pPr>
      <w:r>
        <w:rPr/>
        <w:t>С начала XVI в. в Москву поступало много жалоб на произвол наместни- ков,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/>
        <w:t>неправый</w:t>
      </w:r>
      <w:r>
        <w:rPr>
          <w:spacing w:val="-7"/>
        </w:rPr>
        <w:t> </w:t>
      </w:r>
      <w:r>
        <w:rPr/>
        <w:t>суд.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регентство</w:t>
      </w:r>
      <w:r>
        <w:rPr>
          <w:spacing w:val="-7"/>
        </w:rPr>
        <w:t> </w:t>
      </w:r>
      <w:r>
        <w:rPr/>
        <w:t>Елены</w:t>
      </w:r>
      <w:r>
        <w:rPr>
          <w:spacing w:val="-7"/>
        </w:rPr>
        <w:t> </w:t>
      </w:r>
      <w:r>
        <w:rPr/>
        <w:t>Глинской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ряде</w:t>
      </w:r>
      <w:r>
        <w:rPr>
          <w:spacing w:val="-7"/>
        </w:rPr>
        <w:t> </w:t>
      </w:r>
      <w:r>
        <w:rPr/>
        <w:t>мест</w:t>
      </w:r>
      <w:r>
        <w:rPr>
          <w:spacing w:val="-7"/>
        </w:rPr>
        <w:t> </w:t>
      </w:r>
      <w:r>
        <w:rPr/>
        <w:t>изъяли</w:t>
      </w:r>
      <w:r>
        <w:rPr>
          <w:spacing w:val="-7"/>
        </w:rPr>
        <w:t> </w:t>
      </w:r>
      <w:r>
        <w:rPr/>
        <w:t>из-под надзора наместников борьбу с разбоями. Суд по этим делам передали выбор- ным </w:t>
      </w:r>
      <w:r>
        <w:rPr>
          <w:rFonts w:ascii="Book Antiqua" w:hAnsi="Book Antiqua"/>
          <w:i/>
        </w:rPr>
        <w:t>губным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старостам</w:t>
      </w:r>
      <w:r>
        <w:rPr>
          <w:rFonts w:ascii="Book Antiqua" w:hAnsi="Book Antiqua"/>
          <w:i/>
          <w:spacing w:val="40"/>
        </w:rPr>
        <w:t> </w:t>
      </w:r>
      <w:r>
        <w:rPr/>
        <w:t>из местных детей боярских. В помощь им </w:t>
      </w:r>
      <w:r>
        <w:rPr/>
        <w:t>должны</w:t>
      </w:r>
      <w:r>
        <w:rPr>
          <w:spacing w:val="40"/>
        </w:rPr>
        <w:t> </w:t>
      </w:r>
      <w:r>
        <w:rPr/>
        <w:t>были выбираться целовальники (называли их так, потому что они целовали крест, когда клялись судить честно). Таким образом постарались сократить произвол наместников, снизить недовольство населения.</w:t>
      </w:r>
    </w:p>
    <w:p>
      <w:pPr>
        <w:pStyle w:val="BodyText"/>
        <w:spacing w:line="223" w:lineRule="auto" w:before="5"/>
        <w:ind w:left="793" w:right="791" w:firstLine="340"/>
        <w:jc w:val="right"/>
      </w:pPr>
      <w:r>
        <w:rPr/>
        <w:pict>
          <v:group style="position:absolute;margin-left:22.879999pt;margin-top:55.762547pt;width:399.85pt;height:216pt;mso-position-horizontal-relative:page;mso-position-vertical-relative:paragraph;z-index:-21983744" id="docshapegroup99" coordorigin="458,1115" coordsize="7997,4320">
            <v:rect style="position:absolute;left:2420;top:4402;width:6034;height:1030" id="docshape100" filled="true" fillcolor="#000000" stroked="false">
              <v:fill opacity="32768f" type="solid"/>
            </v:rect>
            <v:rect style="position:absolute;left:2483;top:4465;width:5908;height:908" id="docshape101" filled="true" fillcolor="#ffffff" stroked="false">
              <v:fill type="solid"/>
            </v:rect>
            <v:rect style="position:absolute;left:457;top:1115;width:2088;height:4320" id="docshape102" filled="true" fillcolor="#000000" stroked="false">
              <v:fill opacity="32768f" type="solid"/>
            </v:rect>
            <v:rect style="position:absolute;left:530;top:1187;width:1943;height:4176" id="docshape103" filled="true" fillcolor="#ffffff" stroked="false">
              <v:fill type="solid"/>
            </v:rect>
            <v:shape style="position:absolute;left:659;top:1257;width:1704;height:1973" type="#_x0000_t75" id="docshape104" stroked="false">
              <v:imagedata r:id="rId27" o:title=""/>
            </v:shape>
            <v:shape style="position:absolute;left:652;top:3376;width:1719;height:1860" type="#_x0000_t75" id="docshape105" stroked="false">
              <v:imagedata r:id="rId28" o:title=""/>
            </v:shape>
            <w10:wrap type="none"/>
          </v:group>
        </w:pict>
      </w:r>
      <w:r>
        <w:rPr/>
        <w:t>Времена</w:t>
      </w:r>
      <w:r>
        <w:rPr>
          <w:spacing w:val="-8"/>
        </w:rPr>
        <w:t> </w:t>
      </w:r>
      <w:r>
        <w:rPr/>
        <w:t>стояли</w:t>
      </w:r>
      <w:r>
        <w:rPr>
          <w:spacing w:val="-7"/>
        </w:rPr>
        <w:t> </w:t>
      </w:r>
      <w:r>
        <w:rPr/>
        <w:t>опасные.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укрепления</w:t>
      </w:r>
      <w:r>
        <w:rPr>
          <w:spacing w:val="-7"/>
        </w:rPr>
        <w:t> </w:t>
      </w:r>
      <w:r>
        <w:rPr/>
        <w:t>границ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поддержания</w:t>
      </w:r>
      <w:r>
        <w:rPr>
          <w:spacing w:val="-7"/>
        </w:rPr>
        <w:t> </w:t>
      </w:r>
      <w:r>
        <w:rPr/>
        <w:t>внутрен- него</w:t>
      </w:r>
      <w:r>
        <w:rPr>
          <w:spacing w:val="33"/>
        </w:rPr>
        <w:t> </w:t>
      </w:r>
      <w:r>
        <w:rPr/>
        <w:t>порядка</w:t>
      </w:r>
      <w:r>
        <w:rPr>
          <w:spacing w:val="33"/>
        </w:rPr>
        <w:t> </w:t>
      </w:r>
      <w:r>
        <w:rPr/>
        <w:t>строили</w:t>
      </w:r>
      <w:r>
        <w:rPr>
          <w:spacing w:val="33"/>
        </w:rPr>
        <w:t> </w:t>
      </w:r>
      <w:r>
        <w:rPr/>
        <w:t>и</w:t>
      </w:r>
      <w:r>
        <w:rPr>
          <w:spacing w:val="33"/>
        </w:rPr>
        <w:t> </w:t>
      </w:r>
      <w:r>
        <w:rPr/>
        <w:t>ремонтировали</w:t>
      </w:r>
      <w:r>
        <w:rPr>
          <w:spacing w:val="33"/>
        </w:rPr>
        <w:t> </w:t>
      </w:r>
      <w:r>
        <w:rPr/>
        <w:t>городские</w:t>
      </w:r>
      <w:r>
        <w:rPr>
          <w:spacing w:val="33"/>
        </w:rPr>
        <w:t> </w:t>
      </w:r>
      <w:r>
        <w:rPr/>
        <w:t>крепости.</w:t>
      </w:r>
      <w:r>
        <w:rPr>
          <w:spacing w:val="33"/>
        </w:rPr>
        <w:t> </w:t>
      </w:r>
      <w:r>
        <w:rPr/>
        <w:t>После</w:t>
      </w:r>
      <w:r>
        <w:rPr>
          <w:spacing w:val="33"/>
        </w:rPr>
        <w:t> </w:t>
      </w:r>
      <w:r>
        <w:rPr/>
        <w:t>пожаров были заново возведены деревянные кремли в Устюге, Ярославле, Владимире, Твери;</w:t>
      </w:r>
      <w:r>
        <w:rPr>
          <w:spacing w:val="24"/>
        </w:rPr>
        <w:t> </w:t>
      </w:r>
      <w:r>
        <w:rPr/>
        <w:t>построены</w:t>
      </w:r>
      <w:r>
        <w:rPr>
          <w:spacing w:val="24"/>
        </w:rPr>
        <w:t> </w:t>
      </w:r>
      <w:r>
        <w:rPr/>
        <w:t>новые</w:t>
      </w:r>
      <w:r>
        <w:rPr>
          <w:spacing w:val="24"/>
        </w:rPr>
        <w:t> </w:t>
      </w:r>
      <w:r>
        <w:rPr/>
        <w:t>укрепления</w:t>
      </w:r>
      <w:r>
        <w:rPr>
          <w:spacing w:val="24"/>
        </w:rPr>
        <w:t> </w:t>
      </w:r>
      <w:r>
        <w:rPr/>
        <w:t>в</w:t>
      </w:r>
      <w:r>
        <w:rPr>
          <w:spacing w:val="24"/>
        </w:rPr>
        <w:t> </w:t>
      </w:r>
      <w:r>
        <w:rPr/>
        <w:t>Новгороде</w:t>
      </w:r>
      <w:r>
        <w:rPr>
          <w:spacing w:val="24"/>
        </w:rPr>
        <w:t> </w:t>
      </w:r>
      <w:r>
        <w:rPr/>
        <w:t>и</w:t>
      </w:r>
      <w:r>
        <w:rPr>
          <w:spacing w:val="24"/>
        </w:rPr>
        <w:t> </w:t>
      </w:r>
      <w:r>
        <w:rPr/>
        <w:t>Вологде.</w:t>
      </w:r>
      <w:r>
        <w:rPr>
          <w:spacing w:val="24"/>
        </w:rPr>
        <w:t> </w:t>
      </w:r>
      <w:r>
        <w:rPr/>
        <w:t>Ремонтировали старые и возводили новые укрепления на границе с Лит-</w:t>
      </w:r>
    </w:p>
    <w:p>
      <w:pPr>
        <w:pStyle w:val="BodyText"/>
        <w:spacing w:line="223" w:lineRule="auto" w:before="2"/>
        <w:ind w:left="2766" w:right="792"/>
        <w:jc w:val="both"/>
      </w:pPr>
      <w:r>
        <w:rPr/>
        <w:t>вой. На востоке и юге Руси строили деревянные городки- остроги. В Москве приступили к возведению каменных стен вокруг разросшегося </w:t>
      </w:r>
      <w:r>
        <w:rPr>
          <w:rFonts w:ascii="Book Antiqua" w:hAnsi="Book Antiqua"/>
          <w:i/>
        </w:rPr>
        <w:t>посада </w:t>
      </w:r>
      <w:r>
        <w:rPr/>
        <w:t>— Китай-города.</w:t>
      </w:r>
    </w:p>
    <w:p>
      <w:pPr>
        <w:pStyle w:val="BodyText"/>
        <w:spacing w:line="223" w:lineRule="auto"/>
        <w:ind w:left="2766" w:right="791" w:firstLine="340"/>
        <w:jc w:val="both"/>
      </w:pPr>
      <w:r>
        <w:rPr/>
        <w:t>В области внешней политики Россия поддерживала хорошие отношения с Молдавией, Швецией, </w:t>
      </w:r>
      <w:r>
        <w:rPr/>
        <w:t>Астрахан- ским и Ногайским ханствами, подписала мирный договор с</w:t>
      </w:r>
      <w:r>
        <w:rPr>
          <w:spacing w:val="40"/>
        </w:rPr>
        <w:t> </w:t>
      </w:r>
      <w:r>
        <w:rPr/>
        <w:t>Ливонией.</w:t>
      </w:r>
      <w:r>
        <w:rPr>
          <w:spacing w:val="40"/>
        </w:rPr>
        <w:t> </w:t>
      </w:r>
      <w:r>
        <w:rPr/>
        <w:t>Важным</w:t>
      </w:r>
      <w:r>
        <w:rPr>
          <w:spacing w:val="40"/>
        </w:rPr>
        <w:t> </w:t>
      </w:r>
      <w:r>
        <w:rPr/>
        <w:t>событием</w:t>
      </w:r>
      <w:r>
        <w:rPr>
          <w:spacing w:val="40"/>
        </w:rPr>
        <w:t> </w:t>
      </w:r>
      <w:r>
        <w:rPr/>
        <w:t>стала</w:t>
      </w:r>
      <w:r>
        <w:rPr>
          <w:spacing w:val="40"/>
        </w:rPr>
        <w:t> </w:t>
      </w:r>
      <w:r>
        <w:rPr/>
        <w:t>очередная</w:t>
      </w:r>
      <w:r>
        <w:rPr>
          <w:spacing w:val="40"/>
        </w:rPr>
        <w:t> </w:t>
      </w:r>
      <w:r>
        <w:rPr/>
        <w:t>рус- ско-литовская война 1534—1537 гг., в которой на стороне Литвы участвовала Польша. В Литве надеялись, что при </w:t>
      </w:r>
      <w:r>
        <w:rPr>
          <w:w w:val="95"/>
        </w:rPr>
        <w:t>малолетнем правителе, когда бояре из его окружения заня- </w:t>
      </w:r>
      <w:r>
        <w:rPr/>
        <w:t>ты взаимной борьбой и интригами, получится вернуть себе утерянные земли: Смоленск и Чернигово-Северские города.</w:t>
      </w:r>
      <w:r>
        <w:rPr>
          <w:spacing w:val="-3"/>
        </w:rPr>
        <w:t> </w:t>
      </w:r>
      <w:r>
        <w:rPr/>
        <w:t>Но</w:t>
      </w:r>
      <w:r>
        <w:rPr>
          <w:spacing w:val="-3"/>
        </w:rPr>
        <w:t> </w:t>
      </w:r>
      <w:r>
        <w:rPr/>
        <w:t>боевые</w:t>
      </w:r>
      <w:r>
        <w:rPr>
          <w:spacing w:val="-3"/>
        </w:rPr>
        <w:t> </w:t>
      </w:r>
      <w:r>
        <w:rPr/>
        <w:t>действия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привели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каким-либо</w:t>
      </w:r>
      <w:r>
        <w:rPr>
          <w:spacing w:val="-3"/>
        </w:rPr>
        <w:t> </w:t>
      </w:r>
      <w:r>
        <w:rPr/>
        <w:t>зна- чимым изменениям границ.</w:t>
      </w:r>
    </w:p>
    <w:p>
      <w:pPr>
        <w:pStyle w:val="BodyText"/>
        <w:spacing w:before="6"/>
        <w:rPr>
          <w:sz w:val="14"/>
        </w:rPr>
      </w:pPr>
    </w:p>
    <w:p>
      <w:pPr>
        <w:spacing w:line="218" w:lineRule="auto" w:before="120"/>
        <w:ind w:left="2766" w:right="791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Серебряная</w:t>
      </w:r>
      <w:r>
        <w:rPr>
          <w:rFonts w:ascii="Calibri" w:hAnsi="Calibri"/>
          <w:b/>
          <w:spacing w:val="-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копейка,</w:t>
      </w:r>
      <w:r>
        <w:rPr>
          <w:rFonts w:ascii="Calibri" w:hAnsi="Calibri"/>
          <w:b/>
          <w:spacing w:val="-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отчеканенная</w:t>
      </w:r>
      <w:r>
        <w:rPr>
          <w:rFonts w:ascii="Calibri" w:hAnsi="Calibri"/>
          <w:b/>
          <w:spacing w:val="-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-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ходе</w:t>
      </w:r>
      <w:r>
        <w:rPr>
          <w:rFonts w:ascii="Calibri" w:hAnsi="Calibri"/>
          <w:b/>
          <w:spacing w:val="-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денежной реформы 1535 г.</w:t>
      </w:r>
    </w:p>
    <w:p>
      <w:pPr>
        <w:spacing w:before="86"/>
        <w:ind w:left="2766" w:right="0" w:firstLine="0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71"/>
          <w:sz w:val="20"/>
        </w:rPr>
        <w:t> </w:t>
      </w:r>
      <w:r>
        <w:rPr>
          <w:rFonts w:ascii="Tahoma" w:hAnsi="Tahoma"/>
          <w:w w:val="95"/>
          <w:sz w:val="19"/>
        </w:rPr>
        <w:t>Охарактеризуйте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суть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денежной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реформы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Елены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Глинской.</w:t>
      </w:r>
    </w:p>
    <w:p>
      <w:pPr>
        <w:spacing w:after="0"/>
        <w:jc w:val="left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rFonts w:ascii="Tahoma"/>
          <w:sz w:val="17"/>
        </w:rPr>
      </w:pPr>
    </w:p>
    <w:p>
      <w:pPr>
        <w:pStyle w:val="BodyText"/>
        <w:ind w:left="731"/>
        <w:rPr>
          <w:rFonts w:ascii="Tahoma"/>
        </w:rPr>
      </w:pPr>
      <w:r>
        <w:rPr>
          <w:rFonts w:ascii="Tahoma"/>
        </w:rPr>
        <w:pict>
          <v:group style="width:399.25pt;height:188.25pt;mso-position-horizontal-relative:char;mso-position-vertical-relative:line" id="docshapegroup106" coordorigin="0,0" coordsize="7985,3765">
            <v:rect style="position:absolute;left:0;top:6;width:7985;height:3759" id="docshape107" filled="true" fillcolor="#000000" stroked="false">
              <v:fill opacity="32768f" type="solid"/>
            </v:rect>
            <v:rect style="position:absolute;left:62;top:69;width:7864;height:3638" id="docshape108" filled="true" fillcolor="#ffffff" stroked="false">
              <v:fill type="solid"/>
            </v:rect>
            <v:rect style="position:absolute;left:5312;top:0;width:2672;height:2247" id="docshape109" filled="true" fillcolor="#000000" stroked="false">
              <v:fill opacity="32768f" type="solid"/>
            </v:rect>
            <v:shape style="position:absolute;left:5375;top:64;width:2549;height:2122" type="#_x0000_t75" id="docshape110" stroked="false">
              <v:imagedata r:id="rId29" o:title=""/>
            </v:shape>
            <v:rect style="position:absolute;left:5381;top:69;width:2537;height:2110" id="docshape111" filled="false" stroked="true" strokeweight=".72pt" strokecolor="#ffffff">
              <v:stroke dashstyle="solid"/>
            </v:rect>
            <v:shape style="position:absolute;left:0;top:0;width:7985;height:3765" type="#_x0000_t202" id="docshape112" filled="false" stroked="false">
              <v:textbox inset="0,0,0,0">
                <w:txbxContent>
                  <w:p>
                    <w:pPr>
                      <w:spacing w:line="220" w:lineRule="auto" w:before="163"/>
                      <w:ind w:left="176" w:right="3412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«Владимирские ворота. Китай-город».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 М. Н. Успенский. Москва,</w:t>
                    </w:r>
                  </w:p>
                  <w:p>
                    <w:pPr>
                      <w:spacing w:line="212" w:lineRule="exact" w:before="0"/>
                      <w:ind w:left="176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Государственный</w:t>
                    </w:r>
                    <w:r>
                      <w:rPr>
                        <w:rFonts w:ascii="Trebuchet MS" w:hAnsi="Trebuchet MS"/>
                        <w:i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исторический</w:t>
                    </w:r>
                    <w:r>
                      <w:rPr>
                        <w:rFonts w:ascii="Trebuchet MS" w:hAnsi="Trebuchet MS"/>
                        <w:i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музей</w:t>
                    </w:r>
                  </w:p>
                  <w:p>
                    <w:pPr>
                      <w:spacing w:line="220" w:lineRule="auto" w:before="109"/>
                      <w:ind w:left="176" w:right="289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Посад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стенами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Кремля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сначала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именовался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Новым городом,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потом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его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стали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называть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Средним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городом или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Китай-городом.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происхождении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названия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идут споры.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одной</w:t>
                    </w:r>
                    <w:r>
                      <w:rPr>
                        <w:spacing w:val="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версий,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оно</w:t>
                    </w:r>
                    <w:r>
                      <w:rPr>
                        <w:spacing w:val="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пошло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татар,</w:t>
                    </w:r>
                    <w:r>
                      <w:rPr>
                        <w:spacing w:val="14"/>
                        <w:sz w:val="19"/>
                      </w:rPr>
                      <w:t> </w:t>
                    </w:r>
                    <w:r>
                      <w:rPr>
                        <w:spacing w:val="-5"/>
                        <w:sz w:val="19"/>
                      </w:rPr>
                      <w:t>ведь</w:t>
                    </w:r>
                  </w:p>
                  <w:p>
                    <w:pPr>
                      <w:spacing w:line="220" w:lineRule="auto" w:before="0"/>
                      <w:ind w:left="176" w:right="289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«китай»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их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языке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как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раз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означает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«средний».</w:t>
                    </w:r>
                    <w:r>
                      <w:rPr>
                        <w:spacing w:val="3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До </w:t>
                    </w:r>
                    <w:r>
                      <w:rPr>
                        <w:w w:val="95"/>
                        <w:sz w:val="19"/>
                      </w:rPr>
                      <w:t>первой трети XVI в. Китай-город имел только земляные укрепления.</w:t>
                    </w:r>
                    <w:r>
                      <w:rPr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Елена</w:t>
                    </w:r>
                    <w:r>
                      <w:rPr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Глинская</w:t>
                    </w:r>
                    <w:r>
                      <w:rPr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приказала</w:t>
                    </w:r>
                    <w:r>
                      <w:rPr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в</w:t>
                    </w:r>
                    <w:r>
                      <w:rPr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1534</w:t>
                    </w:r>
                    <w:r>
                      <w:rPr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г.</w:t>
                    </w:r>
                    <w:r>
                      <w:rPr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соору- </w:t>
                    </w:r>
                    <w:r>
                      <w:rPr>
                        <w:sz w:val="19"/>
                      </w:rPr>
                      <w:t>дить каменную крепостную стену. Руководил строи-</w:t>
                    </w:r>
                  </w:p>
                  <w:p>
                    <w:pPr>
                      <w:spacing w:line="220" w:lineRule="auto" w:before="0"/>
                      <w:ind w:left="176" w:right="170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тельством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итальянский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архитектор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Петрок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Малый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Фрязин,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который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учёл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последние </w:t>
                    </w:r>
                    <w:r>
                      <w:rPr>
                        <w:w w:val="95"/>
                        <w:sz w:val="19"/>
                      </w:rPr>
                      <w:t>достижения фортификации. Китайгородская стена была ниже и толще кремлёвской и хорошо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защищала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от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огня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пушек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при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осаде.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На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её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верхних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площадках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можно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было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раз- местить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артиллерийские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орудия.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Строительство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продолжалось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3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года.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Стена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имела</w:t>
                    </w:r>
                    <w:r>
                      <w:rPr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про- </w:t>
                    </w:r>
                    <w:r>
                      <w:rPr>
                        <w:sz w:val="19"/>
                      </w:rPr>
                      <w:t>тяжённость в 2567 м, 12 башен и охватывала площадь в 63 га.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20" w:lineRule="auto" w:before="142" w:after="0"/>
        <w:ind w:left="1133" w:right="790" w:hanging="341"/>
        <w:jc w:val="left"/>
        <w:rPr>
          <w:sz w:val="19"/>
        </w:rPr>
      </w:pPr>
      <w:r>
        <w:rPr>
          <w:w w:val="95"/>
          <w:sz w:val="19"/>
        </w:rPr>
        <w:t>Можно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ли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согласиться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с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мнением,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что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политика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Елены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Глинской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отвечала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националь- </w:t>
      </w:r>
      <w:r>
        <w:rPr>
          <w:sz w:val="19"/>
        </w:rPr>
        <w:t>ным</w:t>
      </w:r>
      <w:r>
        <w:rPr>
          <w:spacing w:val="-2"/>
          <w:sz w:val="19"/>
        </w:rPr>
        <w:t> </w:t>
      </w:r>
      <w:r>
        <w:rPr>
          <w:sz w:val="19"/>
        </w:rPr>
        <w:t>интересам</w:t>
      </w:r>
      <w:r>
        <w:rPr>
          <w:spacing w:val="-2"/>
          <w:sz w:val="19"/>
        </w:rPr>
        <w:t> </w:t>
      </w:r>
      <w:r>
        <w:rPr>
          <w:sz w:val="19"/>
        </w:rPr>
        <w:t>России?</w:t>
      </w:r>
      <w:r>
        <w:rPr>
          <w:spacing w:val="-2"/>
          <w:sz w:val="19"/>
        </w:rPr>
        <w:t> </w:t>
      </w:r>
      <w:r>
        <w:rPr>
          <w:sz w:val="19"/>
        </w:rPr>
        <w:t>Подтвердите</w:t>
      </w:r>
      <w:r>
        <w:rPr>
          <w:spacing w:val="-2"/>
          <w:sz w:val="19"/>
        </w:rPr>
        <w:t> </w:t>
      </w:r>
      <w:r>
        <w:rPr>
          <w:sz w:val="19"/>
        </w:rPr>
        <w:t>свою</w:t>
      </w:r>
      <w:r>
        <w:rPr>
          <w:spacing w:val="-2"/>
          <w:sz w:val="19"/>
        </w:rPr>
        <w:t> </w:t>
      </w:r>
      <w:r>
        <w:rPr>
          <w:sz w:val="19"/>
        </w:rPr>
        <w:t>позицию</w:t>
      </w:r>
      <w:r>
        <w:rPr>
          <w:spacing w:val="-2"/>
          <w:sz w:val="19"/>
        </w:rPr>
        <w:t> </w:t>
      </w:r>
      <w:r>
        <w:rPr>
          <w:sz w:val="19"/>
        </w:rPr>
        <w:t>историческими</w:t>
      </w:r>
      <w:r>
        <w:rPr>
          <w:spacing w:val="-2"/>
          <w:sz w:val="19"/>
        </w:rPr>
        <w:t> </w:t>
      </w:r>
      <w:r>
        <w:rPr>
          <w:sz w:val="19"/>
        </w:rPr>
        <w:t>фактами.</w:t>
      </w:r>
    </w:p>
    <w:p>
      <w:pPr>
        <w:pStyle w:val="BodyText"/>
        <w:spacing w:before="5"/>
        <w:rPr>
          <w:rFonts w:ascii="Tahoma"/>
          <w:sz w:val="19"/>
        </w:rPr>
      </w:pPr>
    </w:p>
    <w:p>
      <w:pPr>
        <w:spacing w:line="213" w:lineRule="auto" w:before="0"/>
        <w:ind w:left="793" w:right="791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Опалы</w:t>
      </w:r>
      <w:r>
        <w:rPr>
          <w:rFonts w:ascii="Calibri" w:hAnsi="Calibri"/>
          <w:b/>
          <w:color w:val="DB413F"/>
          <w:w w:val="105"/>
          <w:sz w:val="20"/>
        </w:rPr>
        <w:t> и</w:t>
      </w:r>
      <w:r>
        <w:rPr>
          <w:rFonts w:ascii="Calibri" w:hAnsi="Calibri"/>
          <w:b/>
          <w:color w:val="DB413F"/>
          <w:w w:val="105"/>
          <w:sz w:val="20"/>
        </w:rPr>
        <w:t> казни</w:t>
      </w:r>
      <w:r>
        <w:rPr>
          <w:rFonts w:ascii="Calibri" w:hAnsi="Calibri"/>
          <w:b/>
          <w:color w:val="DB413F"/>
          <w:w w:val="105"/>
          <w:sz w:val="20"/>
        </w:rPr>
        <w:t> при</w:t>
      </w:r>
      <w:r>
        <w:rPr>
          <w:rFonts w:ascii="Calibri" w:hAnsi="Calibri"/>
          <w:b/>
          <w:color w:val="DB413F"/>
          <w:w w:val="105"/>
          <w:sz w:val="20"/>
        </w:rPr>
        <w:t> Елене</w:t>
      </w:r>
      <w:r>
        <w:rPr>
          <w:rFonts w:ascii="Calibri" w:hAnsi="Calibri"/>
          <w:b/>
          <w:color w:val="DB413F"/>
          <w:w w:val="105"/>
          <w:sz w:val="20"/>
        </w:rPr>
        <w:t> Глинской.</w:t>
      </w:r>
      <w:r>
        <w:rPr>
          <w:rFonts w:ascii="Calibri" w:hAnsi="Calibri"/>
          <w:b/>
          <w:color w:val="DB413F"/>
          <w:w w:val="105"/>
          <w:sz w:val="20"/>
        </w:rPr>
        <w:t> </w:t>
      </w:r>
      <w:r>
        <w:rPr>
          <w:color w:val="000000"/>
          <w:w w:val="105"/>
          <w:sz w:val="20"/>
        </w:rPr>
        <w:t>Внутренняя</w:t>
      </w:r>
      <w:r>
        <w:rPr>
          <w:color w:val="000000"/>
          <w:w w:val="105"/>
          <w:sz w:val="20"/>
        </w:rPr>
        <w:t> и</w:t>
      </w:r>
      <w:r>
        <w:rPr>
          <w:color w:val="000000"/>
          <w:w w:val="105"/>
          <w:sz w:val="20"/>
        </w:rPr>
        <w:t> внешняя</w:t>
      </w:r>
      <w:r>
        <w:rPr>
          <w:color w:val="000000"/>
          <w:w w:val="105"/>
          <w:sz w:val="20"/>
        </w:rPr>
        <w:t> политика </w:t>
      </w:r>
      <w:r>
        <w:rPr>
          <w:color w:val="000000"/>
          <w:sz w:val="20"/>
        </w:rPr>
        <w:t>Елены</w:t>
      </w:r>
      <w:r>
        <w:rPr>
          <w:color w:val="000000"/>
          <w:spacing w:val="45"/>
          <w:sz w:val="20"/>
        </w:rPr>
        <w:t> </w:t>
      </w:r>
      <w:r>
        <w:rPr>
          <w:color w:val="000000"/>
          <w:sz w:val="20"/>
        </w:rPr>
        <w:t>Глинской</w:t>
      </w:r>
      <w:r>
        <w:rPr>
          <w:color w:val="000000"/>
          <w:spacing w:val="45"/>
          <w:sz w:val="20"/>
        </w:rPr>
        <w:t> </w:t>
      </w:r>
      <w:r>
        <w:rPr>
          <w:color w:val="000000"/>
          <w:sz w:val="20"/>
        </w:rPr>
        <w:t>отвечала</w:t>
      </w:r>
      <w:r>
        <w:rPr>
          <w:color w:val="000000"/>
          <w:spacing w:val="45"/>
          <w:sz w:val="20"/>
        </w:rPr>
        <w:t> </w:t>
      </w:r>
      <w:r>
        <w:rPr>
          <w:color w:val="000000"/>
          <w:sz w:val="20"/>
        </w:rPr>
        <w:t>национальным</w:t>
      </w:r>
      <w:r>
        <w:rPr>
          <w:color w:val="000000"/>
          <w:spacing w:val="45"/>
          <w:sz w:val="20"/>
        </w:rPr>
        <w:t> </w:t>
      </w:r>
      <w:r>
        <w:rPr>
          <w:color w:val="000000"/>
          <w:sz w:val="20"/>
        </w:rPr>
        <w:t>интересам</w:t>
      </w:r>
      <w:r>
        <w:rPr>
          <w:color w:val="000000"/>
          <w:spacing w:val="45"/>
          <w:sz w:val="20"/>
        </w:rPr>
        <w:t> </w:t>
      </w:r>
      <w:r>
        <w:rPr>
          <w:color w:val="000000"/>
          <w:sz w:val="20"/>
        </w:rPr>
        <w:t>России,</w:t>
      </w:r>
      <w:r>
        <w:rPr>
          <w:color w:val="000000"/>
          <w:spacing w:val="45"/>
          <w:sz w:val="20"/>
        </w:rPr>
        <w:t> </w:t>
      </w:r>
      <w:r>
        <w:rPr>
          <w:color w:val="000000"/>
          <w:sz w:val="20"/>
        </w:rPr>
        <w:t>тем</w:t>
      </w:r>
      <w:r>
        <w:rPr>
          <w:color w:val="000000"/>
          <w:spacing w:val="45"/>
          <w:sz w:val="20"/>
        </w:rPr>
        <w:t> </w:t>
      </w:r>
      <w:r>
        <w:rPr>
          <w:color w:val="000000"/>
          <w:sz w:val="20"/>
        </w:rPr>
        <w:t>не</w:t>
      </w:r>
      <w:r>
        <w:rPr>
          <w:color w:val="000000"/>
          <w:spacing w:val="45"/>
          <w:sz w:val="20"/>
        </w:rPr>
        <w:t> </w:t>
      </w:r>
      <w:r>
        <w:rPr>
          <w:color w:val="000000"/>
          <w:spacing w:val="-2"/>
          <w:sz w:val="20"/>
        </w:rPr>
        <w:t>менее</w:t>
      </w:r>
    </w:p>
    <w:p>
      <w:pPr>
        <w:pStyle w:val="BodyText"/>
        <w:spacing w:line="223" w:lineRule="auto" w:before="3"/>
        <w:ind w:left="793" w:right="791" w:hanging="1"/>
        <w:jc w:val="both"/>
      </w:pPr>
      <w:r>
        <w:rPr/>
        <w:t>«литовку»</w:t>
      </w:r>
      <w:r>
        <w:rPr>
          <w:spacing w:val="40"/>
        </w:rPr>
        <w:t> </w:t>
      </w:r>
      <w:r>
        <w:rPr/>
        <w:t>в</w:t>
      </w:r>
      <w:r>
        <w:rPr>
          <w:spacing w:val="39"/>
        </w:rPr>
        <w:t> </w:t>
      </w:r>
      <w:r>
        <w:rPr/>
        <w:t>Москве</w:t>
      </w:r>
      <w:r>
        <w:rPr>
          <w:spacing w:val="40"/>
        </w:rPr>
        <w:t> </w:t>
      </w:r>
      <w:r>
        <w:rPr/>
        <w:t>не</w:t>
      </w:r>
      <w:r>
        <w:rPr>
          <w:spacing w:val="39"/>
        </w:rPr>
        <w:t> </w:t>
      </w:r>
      <w:r>
        <w:rPr/>
        <w:t>любили.</w:t>
      </w:r>
      <w:r>
        <w:rPr>
          <w:spacing w:val="40"/>
        </w:rPr>
        <w:t> </w:t>
      </w:r>
      <w:r>
        <w:rPr/>
        <w:t>Не</w:t>
      </w:r>
      <w:r>
        <w:rPr>
          <w:spacing w:val="39"/>
        </w:rPr>
        <w:t> </w:t>
      </w:r>
      <w:r>
        <w:rPr/>
        <w:t>последнюю</w:t>
      </w:r>
      <w:r>
        <w:rPr>
          <w:spacing w:val="40"/>
        </w:rPr>
        <w:t> </w:t>
      </w:r>
      <w:r>
        <w:rPr/>
        <w:t>роль</w:t>
      </w:r>
      <w:r>
        <w:rPr>
          <w:spacing w:val="39"/>
        </w:rPr>
        <w:t> </w:t>
      </w:r>
      <w:r>
        <w:rPr/>
        <w:t>в</w:t>
      </w:r>
      <w:r>
        <w:rPr>
          <w:spacing w:val="40"/>
        </w:rPr>
        <w:t> </w:t>
      </w:r>
      <w:r>
        <w:rPr/>
        <w:t>этом</w:t>
      </w:r>
      <w:r>
        <w:rPr>
          <w:spacing w:val="39"/>
        </w:rPr>
        <w:t> </w:t>
      </w:r>
      <w:r>
        <w:rPr/>
        <w:t>сыграли</w:t>
      </w:r>
      <w:r>
        <w:rPr>
          <w:spacing w:val="40"/>
        </w:rPr>
        <w:t> </w:t>
      </w:r>
      <w:r>
        <w:rPr/>
        <w:t>опалы и казни, к которым нередко прибегала скорая на расправу великая княгиня.</w:t>
      </w:r>
    </w:p>
    <w:p>
      <w:pPr>
        <w:pStyle w:val="BodyText"/>
        <w:spacing w:line="223" w:lineRule="auto"/>
        <w:ind w:left="793" w:right="791" w:firstLine="340"/>
        <w:jc w:val="both"/>
      </w:pPr>
      <w:r>
        <w:rPr>
          <w:w w:val="95"/>
        </w:rPr>
        <w:t>Сразу</w:t>
      </w:r>
      <w:r>
        <w:rPr>
          <w:spacing w:val="-7"/>
          <w:w w:val="95"/>
        </w:rPr>
        <w:t> </w:t>
      </w:r>
      <w:r>
        <w:rPr>
          <w:w w:val="95"/>
        </w:rPr>
        <w:t>после</w:t>
      </w:r>
      <w:r>
        <w:rPr>
          <w:spacing w:val="-7"/>
          <w:w w:val="95"/>
        </w:rPr>
        <w:t> </w:t>
      </w:r>
      <w:r>
        <w:rPr>
          <w:w w:val="95"/>
        </w:rPr>
        <w:t>похорон</w:t>
      </w:r>
      <w:r>
        <w:rPr>
          <w:spacing w:val="-7"/>
          <w:w w:val="95"/>
        </w:rPr>
        <w:t> </w:t>
      </w:r>
      <w:r>
        <w:rPr>
          <w:w w:val="95"/>
        </w:rPr>
        <w:t>Василия</w:t>
      </w:r>
      <w:r>
        <w:rPr>
          <w:spacing w:val="-7"/>
          <w:w w:val="95"/>
        </w:rPr>
        <w:t> </w:t>
      </w:r>
      <w:r>
        <w:rPr>
          <w:w w:val="95"/>
        </w:rPr>
        <w:t>III</w:t>
      </w:r>
      <w:r>
        <w:rPr>
          <w:spacing w:val="-7"/>
          <w:w w:val="95"/>
        </w:rPr>
        <w:t> </w:t>
      </w:r>
      <w:r>
        <w:rPr>
          <w:w w:val="95"/>
        </w:rPr>
        <w:t>правительница</w:t>
      </w:r>
      <w:r>
        <w:rPr>
          <w:spacing w:val="-7"/>
          <w:w w:val="95"/>
        </w:rPr>
        <w:t> </w:t>
      </w:r>
      <w:r>
        <w:rPr>
          <w:w w:val="95"/>
        </w:rPr>
        <w:t>заключила</w:t>
      </w:r>
      <w:r>
        <w:rPr>
          <w:spacing w:val="-7"/>
          <w:w w:val="95"/>
        </w:rPr>
        <w:t> </w:t>
      </w:r>
      <w:r>
        <w:rPr>
          <w:w w:val="95"/>
        </w:rPr>
        <w:t>в</w:t>
      </w:r>
      <w:r>
        <w:rPr>
          <w:spacing w:val="-7"/>
          <w:w w:val="95"/>
        </w:rPr>
        <w:t> </w:t>
      </w:r>
      <w:r>
        <w:rPr>
          <w:w w:val="95"/>
        </w:rPr>
        <w:t>темницу</w:t>
      </w:r>
      <w:r>
        <w:rPr>
          <w:spacing w:val="-7"/>
          <w:w w:val="95"/>
        </w:rPr>
        <w:t> </w:t>
      </w:r>
      <w:r>
        <w:rPr>
          <w:w w:val="95"/>
        </w:rPr>
        <w:t>его</w:t>
      </w:r>
      <w:r>
        <w:rPr>
          <w:spacing w:val="-7"/>
          <w:w w:val="95"/>
        </w:rPr>
        <w:t> </w:t>
      </w:r>
      <w:r>
        <w:rPr>
          <w:w w:val="95"/>
        </w:rPr>
        <w:t>бра- </w:t>
      </w:r>
      <w:r>
        <w:rPr/>
        <w:t>та</w:t>
      </w:r>
      <w:r>
        <w:rPr>
          <w:spacing w:val="-1"/>
        </w:rPr>
        <w:t> </w:t>
      </w:r>
      <w:r>
        <w:rPr/>
        <w:t>удельного</w:t>
      </w:r>
      <w:r>
        <w:rPr>
          <w:spacing w:val="-1"/>
        </w:rPr>
        <w:t> </w:t>
      </w:r>
      <w:r>
        <w:rPr/>
        <w:t>князя</w:t>
      </w:r>
      <w:r>
        <w:rPr>
          <w:spacing w:val="-1"/>
        </w:rPr>
        <w:t> </w:t>
      </w:r>
      <w:r>
        <w:rPr/>
        <w:t>дмитровского</w:t>
      </w:r>
      <w:r>
        <w:rPr>
          <w:spacing w:val="-1"/>
        </w:rPr>
        <w:t> </w:t>
      </w:r>
      <w:r>
        <w:rPr/>
        <w:t>Юрия</w:t>
      </w:r>
      <w:r>
        <w:rPr>
          <w:spacing w:val="-1"/>
        </w:rPr>
        <w:t> </w:t>
      </w:r>
      <w:r>
        <w:rPr/>
        <w:t>Ивановича.</w:t>
      </w:r>
      <w:r>
        <w:rPr>
          <w:spacing w:val="-1"/>
        </w:rPr>
        <w:t> </w:t>
      </w:r>
      <w:r>
        <w:rPr/>
        <w:t>До</w:t>
      </w:r>
      <w:r>
        <w:rPr>
          <w:spacing w:val="-1"/>
        </w:rPr>
        <w:t> </w:t>
      </w:r>
      <w:r>
        <w:rPr/>
        <w:t>рождения</w:t>
      </w:r>
      <w:r>
        <w:rPr>
          <w:spacing w:val="-1"/>
        </w:rPr>
        <w:t> </w:t>
      </w:r>
      <w:r>
        <w:rPr/>
        <w:t>Ивана</w:t>
      </w:r>
      <w:r>
        <w:rPr>
          <w:spacing w:val="-1"/>
        </w:rPr>
        <w:t> </w:t>
      </w:r>
      <w:r>
        <w:rPr/>
        <w:t>IV</w:t>
      </w:r>
      <w:r>
        <w:rPr>
          <w:spacing w:val="-1"/>
        </w:rPr>
        <w:t> </w:t>
      </w:r>
      <w:r>
        <w:rPr/>
        <w:t>он </w:t>
      </w:r>
      <w:r>
        <w:rPr>
          <w:spacing w:val="-2"/>
        </w:rPr>
        <w:t>более</w:t>
      </w:r>
      <w:r>
        <w:rPr>
          <w:spacing w:val="-12"/>
        </w:rPr>
        <w:t> </w:t>
      </w:r>
      <w:r>
        <w:rPr>
          <w:spacing w:val="-2"/>
        </w:rPr>
        <w:t>20</w:t>
      </w:r>
      <w:r>
        <w:rPr>
          <w:spacing w:val="-12"/>
        </w:rPr>
        <w:t> </w:t>
      </w:r>
      <w:r>
        <w:rPr>
          <w:spacing w:val="-2"/>
        </w:rPr>
        <w:t>лет</w:t>
      </w:r>
      <w:r>
        <w:rPr>
          <w:spacing w:val="-12"/>
        </w:rPr>
        <w:t> </w:t>
      </w:r>
      <w:r>
        <w:rPr>
          <w:spacing w:val="-2"/>
        </w:rPr>
        <w:t>являлся</w:t>
      </w:r>
      <w:r>
        <w:rPr>
          <w:spacing w:val="-12"/>
        </w:rPr>
        <w:t> </w:t>
      </w:r>
      <w:r>
        <w:rPr>
          <w:spacing w:val="-2"/>
        </w:rPr>
        <w:t>наследником</w:t>
      </w:r>
      <w:r>
        <w:rPr>
          <w:spacing w:val="-12"/>
        </w:rPr>
        <w:t> </w:t>
      </w:r>
      <w:r>
        <w:rPr>
          <w:spacing w:val="-2"/>
        </w:rPr>
        <w:t>престола.</w:t>
      </w:r>
      <w:r>
        <w:rPr>
          <w:spacing w:val="-12"/>
        </w:rPr>
        <w:t> </w:t>
      </w:r>
      <w:r>
        <w:rPr>
          <w:spacing w:val="-2"/>
        </w:rPr>
        <w:t>Одни</w:t>
      </w:r>
      <w:r>
        <w:rPr>
          <w:spacing w:val="-12"/>
        </w:rPr>
        <w:t> </w:t>
      </w:r>
      <w:r>
        <w:rPr>
          <w:spacing w:val="-2"/>
        </w:rPr>
        <w:t>летописцы</w:t>
      </w:r>
      <w:r>
        <w:rPr>
          <w:spacing w:val="-12"/>
        </w:rPr>
        <w:t> </w:t>
      </w:r>
      <w:r>
        <w:rPr>
          <w:spacing w:val="-2"/>
        </w:rPr>
        <w:t>говорят,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11"/>
        </w:rPr>
        <w:t> </w:t>
      </w:r>
      <w:r>
        <w:rPr>
          <w:spacing w:val="-2"/>
        </w:rPr>
        <w:t>Юрий </w:t>
      </w:r>
      <w:r>
        <w:rPr/>
        <w:t>хоть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присягнул</w:t>
      </w:r>
      <w:r>
        <w:rPr>
          <w:spacing w:val="-14"/>
        </w:rPr>
        <w:t> </w:t>
      </w:r>
      <w:r>
        <w:rPr/>
        <w:t>малолетнему</w:t>
      </w:r>
      <w:r>
        <w:rPr>
          <w:spacing w:val="-14"/>
        </w:rPr>
        <w:t> </w:t>
      </w:r>
      <w:r>
        <w:rPr/>
        <w:t>Ивану,</w:t>
      </w:r>
      <w:r>
        <w:rPr>
          <w:spacing w:val="-14"/>
        </w:rPr>
        <w:t> </w:t>
      </w:r>
      <w:r>
        <w:rPr/>
        <w:t>но</w:t>
      </w:r>
      <w:r>
        <w:rPr>
          <w:spacing w:val="-14"/>
        </w:rPr>
        <w:t> </w:t>
      </w:r>
      <w:r>
        <w:rPr/>
        <w:t>строил</w:t>
      </w:r>
      <w:r>
        <w:rPr>
          <w:spacing w:val="-13"/>
        </w:rPr>
        <w:t> </w:t>
      </w:r>
      <w:r>
        <w:rPr/>
        <w:t>планы</w:t>
      </w:r>
      <w:r>
        <w:rPr>
          <w:spacing w:val="-14"/>
        </w:rPr>
        <w:t> </w:t>
      </w:r>
      <w:r>
        <w:rPr/>
        <w:t>захвата</w:t>
      </w:r>
      <w:r>
        <w:rPr>
          <w:spacing w:val="-14"/>
        </w:rPr>
        <w:t> </w:t>
      </w:r>
      <w:r>
        <w:rPr/>
        <w:t>власти.</w:t>
      </w:r>
      <w:r>
        <w:rPr>
          <w:spacing w:val="-14"/>
        </w:rPr>
        <w:t> </w:t>
      </w:r>
      <w:r>
        <w:rPr/>
        <w:t>Другие </w:t>
      </w:r>
      <w:r>
        <w:rPr>
          <w:spacing w:val="-2"/>
        </w:rPr>
        <w:t>утверждают,</w:t>
      </w:r>
      <w:r>
        <w:rPr>
          <w:spacing w:val="-5"/>
        </w:rPr>
        <w:t> </w:t>
      </w:r>
      <w:r>
        <w:rPr>
          <w:spacing w:val="-2"/>
        </w:rPr>
        <w:t>что</w:t>
      </w:r>
      <w:r>
        <w:rPr>
          <w:spacing w:val="-5"/>
        </w:rPr>
        <w:t> </w:t>
      </w:r>
      <w:r>
        <w:rPr>
          <w:spacing w:val="-2"/>
        </w:rPr>
        <w:t>удельного</w:t>
      </w:r>
      <w:r>
        <w:rPr>
          <w:spacing w:val="-5"/>
        </w:rPr>
        <w:t> </w:t>
      </w:r>
      <w:r>
        <w:rPr>
          <w:spacing w:val="-2"/>
        </w:rPr>
        <w:t>князя</w:t>
      </w:r>
      <w:r>
        <w:rPr>
          <w:spacing w:val="-5"/>
        </w:rPr>
        <w:t> </w:t>
      </w:r>
      <w:r>
        <w:rPr>
          <w:spacing w:val="-2"/>
        </w:rPr>
        <w:t>оговорили</w:t>
      </w:r>
      <w:r>
        <w:rPr>
          <w:spacing w:val="-5"/>
        </w:rPr>
        <w:t> </w:t>
      </w:r>
      <w:r>
        <w:rPr>
          <w:spacing w:val="-2"/>
        </w:rPr>
        <w:t>бояре.</w:t>
      </w:r>
      <w:r>
        <w:rPr>
          <w:spacing w:val="-5"/>
        </w:rPr>
        <w:t> </w:t>
      </w:r>
      <w:r>
        <w:rPr>
          <w:spacing w:val="-2"/>
        </w:rPr>
        <w:t>Умер</w:t>
      </w:r>
      <w:r>
        <w:rPr>
          <w:spacing w:val="-5"/>
        </w:rPr>
        <w:t> </w:t>
      </w:r>
      <w:r>
        <w:rPr>
          <w:spacing w:val="-2"/>
        </w:rPr>
        <w:t>Юрий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заточении.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Вскоре</w:t>
      </w:r>
      <w:r>
        <w:rPr>
          <w:spacing w:val="-10"/>
        </w:rPr>
        <w:t> </w:t>
      </w:r>
      <w:r>
        <w:rPr/>
        <w:t>произошла</w:t>
      </w:r>
      <w:r>
        <w:rPr>
          <w:spacing w:val="-10"/>
        </w:rPr>
        <w:t> </w:t>
      </w:r>
      <w:r>
        <w:rPr/>
        <w:t>ссора</w:t>
      </w:r>
      <w:r>
        <w:rPr>
          <w:spacing w:val="-10"/>
        </w:rPr>
        <w:t> </w:t>
      </w:r>
      <w:r>
        <w:rPr/>
        <w:t>между</w:t>
      </w:r>
      <w:r>
        <w:rPr>
          <w:spacing w:val="-10"/>
        </w:rPr>
        <w:t> </w:t>
      </w:r>
      <w:r>
        <w:rPr/>
        <w:t>главными</w:t>
      </w:r>
      <w:r>
        <w:rPr>
          <w:spacing w:val="-10"/>
        </w:rPr>
        <w:t> </w:t>
      </w:r>
      <w:r>
        <w:rPr/>
        <w:t>сторонниками</w:t>
      </w:r>
      <w:r>
        <w:rPr>
          <w:spacing w:val="-10"/>
        </w:rPr>
        <w:t> </w:t>
      </w:r>
      <w:r>
        <w:rPr/>
        <w:t>Елены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её</w:t>
      </w:r>
      <w:r>
        <w:rPr>
          <w:spacing w:val="-10"/>
        </w:rPr>
        <w:t> </w:t>
      </w:r>
      <w:r>
        <w:rPr/>
        <w:t>дядей Михаилом Глинским и Иваном Телепневым-Оболенским. Глинский оказался в темнице, где и умер.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 тюрьму заключили другого брата Василия III Андрея Старицкого. Подо- зрения вызвало его нежелание являться в Москву по приглашениям Елены. Последовал</w:t>
      </w:r>
      <w:r>
        <w:rPr>
          <w:spacing w:val="-10"/>
        </w:rPr>
        <w:t> </w:t>
      </w:r>
      <w:r>
        <w:rPr/>
        <w:t>донос,</w:t>
      </w:r>
      <w:r>
        <w:rPr>
          <w:spacing w:val="-10"/>
        </w:rPr>
        <w:t> </w:t>
      </w:r>
      <w:r>
        <w:rPr/>
        <w:t>будто</w:t>
      </w:r>
      <w:r>
        <w:rPr>
          <w:spacing w:val="-10"/>
        </w:rPr>
        <w:t> </w:t>
      </w:r>
      <w:r>
        <w:rPr/>
        <w:t>князь</w:t>
      </w:r>
      <w:r>
        <w:rPr>
          <w:spacing w:val="-10"/>
        </w:rPr>
        <w:t> </w:t>
      </w:r>
      <w:r>
        <w:rPr/>
        <w:t>собрался</w:t>
      </w:r>
      <w:r>
        <w:rPr>
          <w:spacing w:val="-10"/>
        </w:rPr>
        <w:t> </w:t>
      </w:r>
      <w:r>
        <w:rPr/>
        <w:t>бежать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Литву.</w:t>
      </w:r>
      <w:r>
        <w:rPr>
          <w:spacing w:val="-10"/>
        </w:rPr>
        <w:t> </w:t>
      </w:r>
      <w:r>
        <w:rPr/>
        <w:t>Елена</w:t>
      </w:r>
      <w:r>
        <w:rPr>
          <w:spacing w:val="-10"/>
        </w:rPr>
        <w:t> </w:t>
      </w:r>
      <w:r>
        <w:rPr/>
        <w:t>послала</w:t>
      </w:r>
      <w:r>
        <w:rPr>
          <w:spacing w:val="-10"/>
        </w:rPr>
        <w:t> </w:t>
      </w:r>
      <w:r>
        <w:rPr/>
        <w:t>за</w:t>
      </w:r>
      <w:r>
        <w:rPr>
          <w:spacing w:val="-10"/>
        </w:rPr>
        <w:t> </w:t>
      </w:r>
      <w:r>
        <w:rPr/>
        <w:t>ним Телепнева-Оболенского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военным</w:t>
      </w:r>
      <w:r>
        <w:rPr>
          <w:spacing w:val="-2"/>
        </w:rPr>
        <w:t> </w:t>
      </w:r>
      <w:r>
        <w:rPr/>
        <w:t>отрядом.</w:t>
      </w:r>
      <w:r>
        <w:rPr>
          <w:spacing w:val="-2"/>
        </w:rPr>
        <w:t> </w:t>
      </w:r>
      <w:r>
        <w:rPr/>
        <w:t>Андрей</w:t>
      </w:r>
      <w:r>
        <w:rPr>
          <w:spacing w:val="-2"/>
        </w:rPr>
        <w:t> </w:t>
      </w:r>
      <w:r>
        <w:rPr/>
        <w:t>Старицкий</w:t>
      </w:r>
      <w:r>
        <w:rPr>
          <w:spacing w:val="-2"/>
        </w:rPr>
        <w:t> </w:t>
      </w:r>
      <w:r>
        <w:rPr/>
        <w:t>поднял</w:t>
      </w:r>
      <w:r>
        <w:rPr>
          <w:spacing w:val="-2"/>
        </w:rPr>
        <w:t> </w:t>
      </w:r>
      <w:r>
        <w:rPr/>
        <w:t>мятеж и двинулся к Новгороду, рассылая грамоты: «Князь великий молод, держат государство бояре, и вам у кого служить? Я же вас рад жаловать». К нему при- соединились</w:t>
      </w:r>
      <w:r>
        <w:rPr>
          <w:spacing w:val="-2"/>
        </w:rPr>
        <w:t> </w:t>
      </w:r>
      <w:r>
        <w:rPr/>
        <w:t>некоторые</w:t>
      </w:r>
      <w:r>
        <w:rPr>
          <w:spacing w:val="-2"/>
        </w:rPr>
        <w:t> </w:t>
      </w:r>
      <w:r>
        <w:rPr/>
        <w:t>новгородские</w:t>
      </w:r>
      <w:r>
        <w:rPr>
          <w:spacing w:val="-2"/>
        </w:rPr>
        <w:t> </w:t>
      </w:r>
      <w:r>
        <w:rPr/>
        <w:t>дети</w:t>
      </w:r>
      <w:r>
        <w:rPr>
          <w:spacing w:val="-2"/>
        </w:rPr>
        <w:t> </w:t>
      </w:r>
      <w:r>
        <w:rPr/>
        <w:t>боярские,</w:t>
      </w:r>
      <w:r>
        <w:rPr>
          <w:spacing w:val="-2"/>
        </w:rPr>
        <w:t> </w:t>
      </w:r>
      <w:r>
        <w:rPr/>
        <w:t>но</w:t>
      </w:r>
      <w:r>
        <w:rPr>
          <w:spacing w:val="-2"/>
        </w:rPr>
        <w:t> </w:t>
      </w:r>
      <w:r>
        <w:rPr/>
        <w:t>после</w:t>
      </w:r>
      <w:r>
        <w:rPr>
          <w:spacing w:val="-2"/>
        </w:rPr>
        <w:t> </w:t>
      </w:r>
      <w:r>
        <w:rPr/>
        <w:t>незначительной схватки Андрей сдался Оболенскому. Милости от великой княгини он не дождался,</w:t>
      </w:r>
      <w:r>
        <w:rPr>
          <w:spacing w:val="-1"/>
        </w:rPr>
        <w:t> </w:t>
      </w:r>
      <w:r>
        <w:rPr/>
        <w:t>был</w:t>
      </w:r>
      <w:r>
        <w:rPr>
          <w:spacing w:val="-1"/>
        </w:rPr>
        <w:t> </w:t>
      </w:r>
      <w:r>
        <w:rPr/>
        <w:t>брошен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тюрьму,</w:t>
      </w:r>
      <w:r>
        <w:rPr>
          <w:spacing w:val="-1"/>
        </w:rPr>
        <w:t> </w:t>
      </w:r>
      <w:r>
        <w:rPr/>
        <w:t>где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скончался.</w:t>
      </w:r>
      <w:r>
        <w:rPr>
          <w:spacing w:val="-1"/>
        </w:rPr>
        <w:t> </w:t>
      </w:r>
      <w:r>
        <w:rPr/>
        <w:t>Приближённых</w:t>
      </w:r>
      <w:r>
        <w:rPr>
          <w:spacing w:val="-1"/>
        </w:rPr>
        <w:t> </w:t>
      </w:r>
      <w:r>
        <w:rPr/>
        <w:t>Старицкого князя</w:t>
      </w:r>
      <w:r>
        <w:rPr>
          <w:spacing w:val="-7"/>
        </w:rPr>
        <w:t> </w:t>
      </w:r>
      <w:r>
        <w:rPr/>
        <w:t>«казнили</w:t>
      </w:r>
      <w:r>
        <w:rPr>
          <w:spacing w:val="-7"/>
        </w:rPr>
        <w:t> </w:t>
      </w:r>
      <w:r>
        <w:rPr/>
        <w:t>торговой</w:t>
      </w:r>
      <w:r>
        <w:rPr>
          <w:spacing w:val="-7"/>
        </w:rPr>
        <w:t> </w:t>
      </w:r>
      <w:r>
        <w:rPr/>
        <w:t>казнью»</w:t>
      </w:r>
      <w:r>
        <w:rPr>
          <w:spacing w:val="-7"/>
        </w:rPr>
        <w:t> </w:t>
      </w:r>
      <w:r>
        <w:rPr/>
        <w:t>(т.</w:t>
      </w:r>
      <w:r>
        <w:rPr>
          <w:spacing w:val="-7"/>
        </w:rPr>
        <w:t> </w:t>
      </w:r>
      <w:r>
        <w:rPr/>
        <w:t>е.</w:t>
      </w:r>
      <w:r>
        <w:rPr>
          <w:spacing w:val="-7"/>
        </w:rPr>
        <w:t> </w:t>
      </w:r>
      <w:r>
        <w:rPr/>
        <w:t>били</w:t>
      </w:r>
      <w:r>
        <w:rPr>
          <w:spacing w:val="-7"/>
        </w:rPr>
        <w:t> </w:t>
      </w:r>
      <w:r>
        <w:rPr/>
        <w:t>кнутом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торгу)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оковах</w:t>
      </w:r>
      <w:r>
        <w:rPr>
          <w:spacing w:val="-7"/>
        </w:rPr>
        <w:t> </w:t>
      </w:r>
      <w:r>
        <w:rPr/>
        <w:t>отпра- вили в заключение. Вдова Андрея оказалась в заточении, а малолетний </w:t>
      </w:r>
      <w:r>
        <w:rPr/>
        <w:t>сын Владимир несколько лет находился под надзором.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95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Почему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Елена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Глинская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боролась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братьями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Василия</w:t>
      </w:r>
      <w:r>
        <w:rPr>
          <w:spacing w:val="-4"/>
          <w:sz w:val="19"/>
        </w:rPr>
        <w:t> III?</w:t>
      </w:r>
    </w:p>
    <w:p>
      <w:pPr>
        <w:spacing w:after="0" w:line="24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spacing w:line="218" w:lineRule="auto" w:before="128"/>
        <w:ind w:left="4498" w:right="791" w:firstLine="0"/>
        <w:jc w:val="both"/>
        <w:rPr>
          <w:sz w:val="20"/>
        </w:rPr>
      </w:pPr>
      <w:r>
        <w:rPr/>
        <w:pict>
          <v:group style="position:absolute;margin-left:36.553001pt;margin-top:3.489822pt;width:177.15pt;height:208.25pt;mso-position-horizontal-relative:page;mso-position-vertical-relative:paragraph;z-index:15741440" id="docshapegroup113" coordorigin="731,70" coordsize="3543,4165">
            <v:rect style="position:absolute;left:731;top:2534;width:3543;height:1700" id="docshape114" filled="true" fillcolor="#000000" stroked="false">
              <v:fill opacity="32768f" type="solid"/>
            </v:rect>
            <v:rect style="position:absolute;left:793;top:2597;width:3422;height:1578" id="docshape115" filled="true" fillcolor="#ffffff" stroked="false">
              <v:fill type="solid"/>
            </v:rect>
            <v:rect style="position:absolute;left:731;top:69;width:3543;height:2571" id="docshape116" filled="true" fillcolor="#000000" stroked="false">
              <v:fill opacity="32768f" type="solid"/>
            </v:rect>
            <v:shape style="position:absolute;left:803;top:142;width:3402;height:2428" type="#_x0000_t75" id="docshape117" stroked="false">
              <v:imagedata r:id="rId30" o:title=""/>
            </v:shape>
            <v:rect style="position:absolute;left:803;top:142;width:3402;height:2429" id="docshape118" filled="false" stroked="true" strokeweight="1pt" strokecolor="#ffffff">
              <v:stroke dashstyle="solid"/>
            </v:rect>
            <v:shape style="position:absolute;left:731;top:69;width:3543;height:4165" type="#_x0000_t202" id="docshape11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2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25" w:lineRule="auto" w:before="1"/>
                      <w:ind w:left="176" w:right="515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«К боярину с наветом».</w:t>
                    </w:r>
                    <w:r>
                      <w:rPr>
                        <w:rFonts w:ascii="Calibri" w:hAnsi="Calibri"/>
                        <w:b/>
                        <w:spacing w:val="80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К. Лебедев. Москва,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Государственная</w:t>
                    </w:r>
                    <w:r>
                      <w:rPr>
                        <w:rFonts w:ascii="Trebuchet MS" w:hAnsi="Trebuchet MS"/>
                        <w:i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Третьяковская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галерея</w:t>
                    </w:r>
                  </w:p>
                  <w:p>
                    <w:pPr>
                      <w:spacing w:line="216" w:lineRule="auto" w:before="112"/>
                      <w:ind w:left="516" w:right="48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6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Выясните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помощью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словаря значение слова «навет».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spacing w:val="21"/>
          <w:w w:val="110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10"/>
          <w:sz w:val="20"/>
          <w:shd w:fill="DB413F" w:color="auto" w:val="clear"/>
        </w:rPr>
        <w:t>3 </w:t>
      </w:r>
      <w:r>
        <w:rPr>
          <w:rFonts w:ascii="Calibri" w:hAnsi="Calibri"/>
          <w:b/>
          <w:color w:val="FFFFFF"/>
          <w:spacing w:val="68"/>
          <w:w w:val="110"/>
          <w:sz w:val="20"/>
        </w:rPr>
        <w:t>  </w:t>
      </w:r>
      <w:r>
        <w:rPr>
          <w:rFonts w:ascii="Calibri" w:hAnsi="Calibri"/>
          <w:b/>
          <w:color w:val="DB413F"/>
          <w:w w:val="110"/>
          <w:sz w:val="20"/>
        </w:rPr>
        <w:t>Обострение</w:t>
      </w:r>
      <w:r>
        <w:rPr>
          <w:rFonts w:ascii="Calibri" w:hAnsi="Calibri"/>
          <w:b/>
          <w:color w:val="DB413F"/>
          <w:spacing w:val="80"/>
          <w:w w:val="110"/>
          <w:sz w:val="20"/>
        </w:rPr>
        <w:t> </w:t>
      </w:r>
      <w:r>
        <w:rPr>
          <w:rFonts w:ascii="Calibri" w:hAnsi="Calibri"/>
          <w:b/>
          <w:color w:val="DB413F"/>
          <w:w w:val="110"/>
          <w:sz w:val="20"/>
        </w:rPr>
        <w:t>придворной</w:t>
      </w:r>
      <w:r>
        <w:rPr>
          <w:rFonts w:ascii="Calibri" w:hAnsi="Calibri"/>
          <w:b/>
          <w:color w:val="DB413F"/>
          <w:spacing w:val="80"/>
          <w:w w:val="110"/>
          <w:sz w:val="20"/>
        </w:rPr>
        <w:t> </w:t>
      </w:r>
      <w:r>
        <w:rPr>
          <w:rFonts w:ascii="Calibri" w:hAnsi="Calibri"/>
          <w:b/>
          <w:color w:val="DB413F"/>
          <w:w w:val="110"/>
          <w:sz w:val="20"/>
        </w:rPr>
        <w:t>борьбы </w:t>
      </w:r>
      <w:r>
        <w:rPr>
          <w:rFonts w:ascii="Calibri" w:hAnsi="Calibri"/>
          <w:b/>
          <w:color w:val="DB413F"/>
          <w:spacing w:val="-4"/>
          <w:w w:val="110"/>
          <w:sz w:val="20"/>
        </w:rPr>
        <w:t>в</w:t>
      </w:r>
      <w:r>
        <w:rPr>
          <w:rFonts w:ascii="Calibri" w:hAnsi="Calibri"/>
          <w:b/>
          <w:color w:val="DB413F"/>
          <w:spacing w:val="-9"/>
          <w:w w:val="110"/>
          <w:sz w:val="20"/>
        </w:rPr>
        <w:t> </w:t>
      </w:r>
      <w:r>
        <w:rPr>
          <w:rFonts w:ascii="Calibri" w:hAnsi="Calibri"/>
          <w:b/>
          <w:color w:val="DB413F"/>
          <w:spacing w:val="-4"/>
          <w:w w:val="110"/>
          <w:sz w:val="20"/>
        </w:rPr>
        <w:t>1538–1547</w:t>
      </w:r>
      <w:r>
        <w:rPr>
          <w:rFonts w:ascii="Calibri" w:hAnsi="Calibri"/>
          <w:b/>
          <w:color w:val="DB413F"/>
          <w:spacing w:val="-8"/>
          <w:w w:val="110"/>
          <w:sz w:val="20"/>
        </w:rPr>
        <w:t> </w:t>
      </w:r>
      <w:r>
        <w:rPr>
          <w:rFonts w:ascii="Calibri" w:hAnsi="Calibri"/>
          <w:b/>
          <w:color w:val="DB413F"/>
          <w:spacing w:val="-4"/>
          <w:w w:val="110"/>
          <w:sz w:val="20"/>
        </w:rPr>
        <w:t>гг.</w:t>
      </w:r>
      <w:r>
        <w:rPr>
          <w:rFonts w:ascii="Calibri" w:hAnsi="Calibri"/>
          <w:b/>
          <w:color w:val="DB413F"/>
          <w:spacing w:val="-9"/>
          <w:w w:val="110"/>
          <w:sz w:val="20"/>
        </w:rPr>
        <w:t> </w:t>
      </w:r>
      <w:r>
        <w:rPr>
          <w:color w:val="000000"/>
          <w:spacing w:val="-4"/>
          <w:w w:val="110"/>
          <w:sz w:val="20"/>
        </w:rPr>
        <w:t>Регентство</w:t>
      </w:r>
      <w:r>
        <w:rPr>
          <w:color w:val="000000"/>
          <w:spacing w:val="-11"/>
          <w:w w:val="110"/>
          <w:sz w:val="20"/>
        </w:rPr>
        <w:t> </w:t>
      </w:r>
      <w:r>
        <w:rPr>
          <w:color w:val="000000"/>
          <w:spacing w:val="-4"/>
          <w:w w:val="110"/>
          <w:sz w:val="20"/>
        </w:rPr>
        <w:t>Елены</w:t>
      </w:r>
      <w:r>
        <w:rPr>
          <w:color w:val="000000"/>
          <w:spacing w:val="-11"/>
          <w:w w:val="110"/>
          <w:sz w:val="20"/>
        </w:rPr>
        <w:t> </w:t>
      </w:r>
      <w:r>
        <w:rPr>
          <w:color w:val="000000"/>
          <w:spacing w:val="-4"/>
          <w:w w:val="110"/>
          <w:sz w:val="20"/>
        </w:rPr>
        <w:t>Глин- </w:t>
      </w:r>
      <w:r>
        <w:rPr>
          <w:color w:val="000000"/>
          <w:w w:val="105"/>
          <w:sz w:val="20"/>
        </w:rPr>
        <w:t>ской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закончилось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боярским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заговором. В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апреле</w:t>
      </w:r>
      <w:r>
        <w:rPr>
          <w:color w:val="000000"/>
          <w:spacing w:val="-3"/>
          <w:w w:val="105"/>
          <w:sz w:val="20"/>
        </w:rPr>
        <w:t> </w:t>
      </w:r>
      <w:r>
        <w:rPr>
          <w:rFonts w:ascii="Book Antiqua" w:hAnsi="Book Antiqua"/>
          <w:b/>
          <w:color w:val="000000"/>
          <w:w w:val="105"/>
          <w:sz w:val="20"/>
        </w:rPr>
        <w:t>1538</w:t>
      </w:r>
      <w:r>
        <w:rPr>
          <w:rFonts w:ascii="Book Antiqua" w:hAnsi="Book Antiqua"/>
          <w:b/>
          <w:color w:val="000000"/>
          <w:w w:val="105"/>
          <w:sz w:val="20"/>
        </w:rPr>
        <w:t> г.</w:t>
      </w:r>
      <w:r>
        <w:rPr>
          <w:color w:val="000000"/>
          <w:w w:val="105"/>
          <w:sz w:val="20"/>
        </w:rPr>
        <w:t>,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выйдя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из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храма,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пра- вительница</w:t>
      </w:r>
      <w:r>
        <w:rPr>
          <w:color w:val="000000"/>
          <w:w w:val="105"/>
          <w:sz w:val="20"/>
        </w:rPr>
        <w:t> почувствовала</w:t>
      </w:r>
      <w:r>
        <w:rPr>
          <w:color w:val="000000"/>
          <w:w w:val="105"/>
          <w:sz w:val="20"/>
        </w:rPr>
        <w:t> себя</w:t>
      </w:r>
      <w:r>
        <w:rPr>
          <w:color w:val="000000"/>
          <w:w w:val="105"/>
          <w:sz w:val="20"/>
        </w:rPr>
        <w:t> плохо и</w:t>
      </w:r>
      <w:r>
        <w:rPr>
          <w:color w:val="000000"/>
          <w:spacing w:val="76"/>
          <w:w w:val="150"/>
          <w:sz w:val="20"/>
        </w:rPr>
        <w:t> </w:t>
      </w:r>
      <w:r>
        <w:rPr>
          <w:color w:val="000000"/>
          <w:w w:val="105"/>
          <w:sz w:val="20"/>
        </w:rPr>
        <w:t>скоропостижно</w:t>
      </w:r>
      <w:r>
        <w:rPr>
          <w:color w:val="000000"/>
          <w:spacing w:val="76"/>
          <w:w w:val="150"/>
          <w:sz w:val="20"/>
        </w:rPr>
        <w:t> </w:t>
      </w:r>
      <w:r>
        <w:rPr>
          <w:color w:val="000000"/>
          <w:w w:val="105"/>
          <w:sz w:val="20"/>
        </w:rPr>
        <w:t>скончалась.</w:t>
      </w:r>
      <w:r>
        <w:rPr>
          <w:color w:val="000000"/>
          <w:spacing w:val="77"/>
          <w:w w:val="150"/>
          <w:sz w:val="20"/>
        </w:rPr>
        <w:t> </w:t>
      </w:r>
      <w:r>
        <w:rPr>
          <w:color w:val="000000"/>
          <w:spacing w:val="-5"/>
          <w:w w:val="105"/>
          <w:sz w:val="20"/>
        </w:rPr>
        <w:t>Автор</w:t>
      </w:r>
    </w:p>
    <w:p>
      <w:pPr>
        <w:pStyle w:val="BodyText"/>
        <w:spacing w:line="223" w:lineRule="auto"/>
        <w:ind w:left="4498" w:right="791"/>
        <w:jc w:val="both"/>
      </w:pPr>
      <w:r>
        <w:rPr/>
        <w:t>«Записок о Московии» середины XVI в. Герберштейн сообщает: Елена </w:t>
      </w:r>
      <w:r>
        <w:rPr/>
        <w:t>была </w:t>
      </w:r>
      <w:r>
        <w:rPr>
          <w:spacing w:val="-2"/>
        </w:rPr>
        <w:t>отравлена.</w:t>
      </w:r>
      <w:r>
        <w:rPr>
          <w:spacing w:val="-6"/>
        </w:rPr>
        <w:t> </w:t>
      </w:r>
      <w:r>
        <w:rPr>
          <w:spacing w:val="-2"/>
        </w:rPr>
        <w:t>Через</w:t>
      </w:r>
      <w:r>
        <w:rPr>
          <w:spacing w:val="-6"/>
        </w:rPr>
        <w:t> </w:t>
      </w:r>
      <w:r>
        <w:rPr>
          <w:spacing w:val="-2"/>
        </w:rPr>
        <w:t>неделю</w:t>
      </w:r>
      <w:r>
        <w:rPr>
          <w:spacing w:val="-6"/>
        </w:rPr>
        <w:t> </w:t>
      </w:r>
      <w:r>
        <w:rPr>
          <w:spacing w:val="-2"/>
        </w:rPr>
        <w:t>были</w:t>
      </w:r>
      <w:r>
        <w:rPr>
          <w:spacing w:val="-6"/>
        </w:rPr>
        <w:t> </w:t>
      </w:r>
      <w:r>
        <w:rPr>
          <w:spacing w:val="-2"/>
        </w:rPr>
        <w:t>схвачены </w:t>
      </w:r>
      <w:r>
        <w:rPr/>
        <w:t>Иван Оболенский и его сестра — «мам- ка» (воспитательница) Ивана IV. Обо- ленский умер в тюрьме.</w:t>
      </w:r>
    </w:p>
    <w:p>
      <w:pPr>
        <w:spacing w:line="216" w:lineRule="auto" w:before="107"/>
        <w:ind w:left="4498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Научно-медицинская экспертиза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останков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Елены,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дважды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прове- </w:t>
      </w:r>
      <w:r>
        <w:rPr>
          <w:rFonts w:ascii="Tahoma" w:hAnsi="Tahoma"/>
          <w:w w:val="95"/>
          <w:sz w:val="19"/>
        </w:rPr>
        <w:t>дённая в начале XXI в., выявила превышение </w:t>
      </w:r>
      <w:r>
        <w:rPr>
          <w:rFonts w:ascii="Tahoma" w:hAnsi="Tahoma"/>
          <w:sz w:val="19"/>
        </w:rPr>
        <w:t>допустимой нормы мышьяка в десятки раз.</w:t>
      </w:r>
    </w:p>
    <w:p>
      <w:pPr>
        <w:pStyle w:val="BodyText"/>
        <w:spacing w:line="223" w:lineRule="auto" w:before="119"/>
        <w:ind w:left="4498" w:right="791" w:firstLine="340"/>
        <w:jc w:val="both"/>
        <w:rPr>
          <w:rFonts w:ascii="Book Antiqua" w:hAnsi="Book Antiqua"/>
          <w:b/>
        </w:rPr>
      </w:pPr>
      <w:r>
        <w:rPr/>
        <w:t>Период, наступивший после </w:t>
      </w:r>
      <w:r>
        <w:rPr/>
        <w:t>смерти Елены Глинской, историки называют </w:t>
      </w:r>
      <w:r>
        <w:rPr>
          <w:spacing w:val="-2"/>
        </w:rPr>
        <w:t>временем</w:t>
      </w:r>
      <w:r>
        <w:rPr>
          <w:spacing w:val="20"/>
        </w:rPr>
        <w:t> </w:t>
      </w:r>
      <w:r>
        <w:rPr>
          <w:spacing w:val="-2"/>
        </w:rPr>
        <w:t>боярского</w:t>
      </w:r>
      <w:r>
        <w:rPr>
          <w:spacing w:val="21"/>
        </w:rPr>
        <w:t> </w:t>
      </w:r>
      <w:r>
        <w:rPr>
          <w:spacing w:val="-2"/>
        </w:rPr>
        <w:t>правления</w:t>
      </w:r>
      <w:r>
        <w:rPr>
          <w:spacing w:val="21"/>
        </w:rPr>
        <w:t> </w:t>
      </w:r>
      <w:r>
        <w:rPr>
          <w:spacing w:val="-2"/>
        </w:rPr>
        <w:t>(</w:t>
      </w:r>
      <w:r>
        <w:rPr>
          <w:rFonts w:ascii="Book Antiqua" w:hAnsi="Book Antiqua"/>
          <w:b/>
          <w:spacing w:val="-2"/>
        </w:rPr>
        <w:t>1538—</w:t>
      </w:r>
    </w:p>
    <w:p>
      <w:pPr>
        <w:pStyle w:val="BodyText"/>
        <w:spacing w:line="223" w:lineRule="auto"/>
        <w:ind w:left="793" w:right="791"/>
        <w:jc w:val="both"/>
      </w:pPr>
      <w:r>
        <w:rPr>
          <w:rFonts w:ascii="Book Antiqua" w:hAnsi="Book Antiqua"/>
          <w:b/>
        </w:rPr>
        <w:t>1547</w:t>
      </w:r>
      <w:r>
        <w:rPr/>
        <w:t>). Власть перешла к Боярской думе. Но в ней не было согласия. Шла борь- ба трёх знатных родов — Бельских, Шуйский и Глинских. Их вражда пагубно </w:t>
      </w:r>
      <w:r>
        <w:rPr>
          <w:spacing w:val="-4"/>
        </w:rPr>
        <w:t>сказалась на состоянии государственных дел. Она сопровождалась расправами и </w:t>
      </w:r>
      <w:r>
        <w:rPr>
          <w:spacing w:val="-2"/>
        </w:rPr>
        <w:t>опалами,</w:t>
      </w:r>
      <w:r>
        <w:rPr>
          <w:spacing w:val="-12"/>
        </w:rPr>
        <w:t> </w:t>
      </w:r>
      <w:r>
        <w:rPr>
          <w:spacing w:val="-2"/>
        </w:rPr>
        <w:t>расхищением</w:t>
      </w:r>
      <w:r>
        <w:rPr>
          <w:spacing w:val="-12"/>
        </w:rPr>
        <w:t> </w:t>
      </w:r>
      <w:r>
        <w:rPr>
          <w:spacing w:val="-2"/>
        </w:rPr>
        <w:t>казны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даже</w:t>
      </w:r>
      <w:r>
        <w:rPr>
          <w:spacing w:val="-11"/>
        </w:rPr>
        <w:t> </w:t>
      </w:r>
      <w:r>
        <w:rPr>
          <w:spacing w:val="-2"/>
        </w:rPr>
        <w:t>свержением</w:t>
      </w:r>
      <w:r>
        <w:rPr>
          <w:spacing w:val="-12"/>
        </w:rPr>
        <w:t> </w:t>
      </w:r>
      <w:r>
        <w:rPr>
          <w:spacing w:val="-2"/>
        </w:rPr>
        <w:t>митрополитов.</w:t>
      </w:r>
      <w:r>
        <w:rPr>
          <w:spacing w:val="-12"/>
        </w:rPr>
        <w:t> </w:t>
      </w:r>
      <w:r>
        <w:rPr>
          <w:spacing w:val="-2"/>
        </w:rPr>
        <w:t>Вотчины</w:t>
      </w:r>
      <w:r>
        <w:rPr>
          <w:spacing w:val="-12"/>
        </w:rPr>
        <w:t> </w:t>
      </w:r>
      <w:r>
        <w:rPr>
          <w:spacing w:val="-2"/>
        </w:rPr>
        <w:t>пере- ходили</w:t>
      </w:r>
      <w:r>
        <w:rPr>
          <w:spacing w:val="-7"/>
        </w:rPr>
        <w:t> </w:t>
      </w:r>
      <w:r>
        <w:rPr>
          <w:spacing w:val="-2"/>
        </w:rPr>
        <w:t>из</w:t>
      </w:r>
      <w:r>
        <w:rPr>
          <w:spacing w:val="-7"/>
        </w:rPr>
        <w:t> </w:t>
      </w:r>
      <w:r>
        <w:rPr>
          <w:spacing w:val="-2"/>
        </w:rPr>
        <w:t>рук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руки.</w:t>
      </w:r>
      <w:r>
        <w:rPr>
          <w:spacing w:val="-7"/>
        </w:rPr>
        <w:t> </w:t>
      </w:r>
      <w:r>
        <w:rPr>
          <w:spacing w:val="-2"/>
        </w:rPr>
        <w:t>Налоги</w:t>
      </w:r>
      <w:r>
        <w:rPr>
          <w:spacing w:val="-7"/>
        </w:rPr>
        <w:t> </w:t>
      </w:r>
      <w:r>
        <w:rPr>
          <w:spacing w:val="-2"/>
        </w:rPr>
        <w:t>увеличивались.</w:t>
      </w:r>
      <w:r>
        <w:rPr>
          <w:spacing w:val="-7"/>
        </w:rPr>
        <w:t> </w:t>
      </w:r>
      <w:r>
        <w:rPr>
          <w:spacing w:val="-2"/>
        </w:rPr>
        <w:t>Народ</w:t>
      </w:r>
      <w:r>
        <w:rPr>
          <w:spacing w:val="-7"/>
        </w:rPr>
        <w:t> </w:t>
      </w:r>
      <w:r>
        <w:rPr>
          <w:spacing w:val="-2"/>
        </w:rPr>
        <w:t>роптал,</w:t>
      </w:r>
      <w:r>
        <w:rPr>
          <w:spacing w:val="-7"/>
        </w:rPr>
        <w:t> </w:t>
      </w:r>
      <w:r>
        <w:rPr>
          <w:spacing w:val="-2"/>
        </w:rPr>
        <w:t>появились</w:t>
      </w:r>
      <w:r>
        <w:rPr>
          <w:spacing w:val="-7"/>
        </w:rPr>
        <w:t> </w:t>
      </w:r>
      <w:r>
        <w:rPr>
          <w:spacing w:val="-2"/>
        </w:rPr>
        <w:t>призна- </w:t>
      </w:r>
      <w:r>
        <w:rPr/>
        <w:t>ки открытого недовольства. Росло число разбоев, волновались посадские люди </w:t>
      </w:r>
      <w:r>
        <w:rPr>
          <w:spacing w:val="-4"/>
        </w:rPr>
        <w:t>и крестьяне, великокняжеская власть ослабевала. Летописец сообщал: «…И мно- </w:t>
      </w:r>
      <w:r>
        <w:rPr/>
        <w:t>го мятежу и нестроения в те времена было в христианской земле».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75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Как</w:t>
      </w:r>
      <w:r>
        <w:rPr>
          <w:spacing w:val="11"/>
          <w:sz w:val="19"/>
        </w:rPr>
        <w:t> </w:t>
      </w:r>
      <w:r>
        <w:rPr>
          <w:w w:val="95"/>
          <w:sz w:val="19"/>
        </w:rPr>
        <w:t>период</w:t>
      </w:r>
      <w:r>
        <w:rPr>
          <w:spacing w:val="11"/>
          <w:sz w:val="19"/>
        </w:rPr>
        <w:t> </w:t>
      </w:r>
      <w:r>
        <w:rPr>
          <w:w w:val="95"/>
          <w:sz w:val="19"/>
        </w:rPr>
        <w:t>боярского</w:t>
      </w:r>
      <w:r>
        <w:rPr>
          <w:spacing w:val="12"/>
          <w:sz w:val="19"/>
        </w:rPr>
        <w:t> </w:t>
      </w:r>
      <w:r>
        <w:rPr>
          <w:w w:val="95"/>
          <w:sz w:val="19"/>
        </w:rPr>
        <w:t>правления</w:t>
      </w:r>
      <w:r>
        <w:rPr>
          <w:spacing w:val="11"/>
          <w:sz w:val="19"/>
        </w:rPr>
        <w:t> </w:t>
      </w:r>
      <w:r>
        <w:rPr>
          <w:w w:val="95"/>
          <w:sz w:val="19"/>
        </w:rPr>
        <w:t>повлиял</w:t>
      </w:r>
      <w:r>
        <w:rPr>
          <w:spacing w:val="12"/>
          <w:sz w:val="19"/>
        </w:rPr>
        <w:t> </w:t>
      </w:r>
      <w:r>
        <w:rPr>
          <w:w w:val="95"/>
          <w:sz w:val="19"/>
        </w:rPr>
        <w:t>на</w:t>
      </w:r>
      <w:r>
        <w:rPr>
          <w:spacing w:val="11"/>
          <w:sz w:val="19"/>
        </w:rPr>
        <w:t> </w:t>
      </w:r>
      <w:r>
        <w:rPr>
          <w:w w:val="95"/>
          <w:sz w:val="19"/>
        </w:rPr>
        <w:t>положение</w:t>
      </w:r>
      <w:r>
        <w:rPr>
          <w:spacing w:val="12"/>
          <w:sz w:val="19"/>
        </w:rPr>
        <w:t> </w:t>
      </w:r>
      <w:r>
        <w:rPr>
          <w:w w:val="95"/>
          <w:sz w:val="19"/>
        </w:rPr>
        <w:t>дел</w:t>
      </w:r>
      <w:r>
        <w:rPr>
          <w:spacing w:val="11"/>
          <w:sz w:val="19"/>
        </w:rPr>
        <w:t> </w:t>
      </w:r>
      <w:r>
        <w:rPr>
          <w:w w:val="95"/>
          <w:sz w:val="19"/>
        </w:rPr>
        <w:t>в</w:t>
      </w:r>
      <w:r>
        <w:rPr>
          <w:spacing w:val="12"/>
          <w:sz w:val="19"/>
        </w:rPr>
        <w:t> </w:t>
      </w:r>
      <w:r>
        <w:rPr>
          <w:spacing w:val="-2"/>
          <w:w w:val="95"/>
          <w:sz w:val="19"/>
        </w:rPr>
        <w:t>стране?</w:t>
      </w:r>
    </w:p>
    <w:p>
      <w:pPr>
        <w:pStyle w:val="BodyText"/>
        <w:rPr>
          <w:rFonts w:ascii="Tahoma"/>
          <w:sz w:val="7"/>
        </w:rPr>
      </w:pPr>
      <w:r>
        <w:rPr/>
        <w:pict>
          <v:group style="position:absolute;margin-left:0pt;margin-top:5.424609pt;width:422.5pt;height:185.05pt;mso-position-horizontal-relative:page;mso-position-vertical-relative:paragraph;z-index:-15716352;mso-wrap-distance-left:0;mso-wrap-distance-right:0" id="docshapegroup120" coordorigin="0,108" coordsize="8450,3701">
            <v:rect style="position:absolute;left:731;top:108;width:7719;height:3701" id="docshape121" filled="true" fillcolor="#000000" stroked="false">
              <v:fill opacity="26214f" type="solid"/>
            </v:rect>
            <v:rect style="position:absolute;left:793;top:171;width:7597;height:3578" id="docshape122" filled="true" fillcolor="#e6e7e8" stroked="false">
              <v:fill type="solid"/>
            </v:rect>
            <v:rect style="position:absolute;left:0;top:156;width:2771;height:353" id="docshape123" filled="true" fillcolor="#000000" stroked="false">
              <v:fill opacity="32768f" type="solid"/>
            </v:rect>
            <v:rect style="position:absolute;left:0;top:171;width:2676;height:227" id="docshape124" filled="true" fillcolor="#db413f" stroked="false">
              <v:fill type="solid"/>
            </v:rect>
            <v:shape style="position:absolute;left:649;top:184;width:1958;height:208" type="#_x0000_t202" id="docshape125" filled="false" stroked="false">
              <v:textbox inset="0,0,0,0">
                <w:txbxContent>
                  <w:p>
                    <w:pPr>
                      <w:spacing w:line="206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w w:val="85"/>
                        <w:sz w:val="19"/>
                      </w:rPr>
                      <w:t>СВИДЕТЕЛЬСТВО</w:t>
                    </w:r>
                    <w:r>
                      <w:rPr>
                        <w:rFonts w:ascii="Trebuchet MS" w:hAnsi="Trebuchet MS"/>
                        <w:color w:val="FFFFFF"/>
                        <w:spacing w:val="28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color w:val="FFFFFF"/>
                        <w:spacing w:val="-2"/>
                        <w:w w:val="95"/>
                        <w:sz w:val="19"/>
                      </w:rPr>
                      <w:t>ЭПОХИ</w:t>
                    </w:r>
                  </w:p>
                </w:txbxContent>
              </v:textbox>
              <w10:wrap type="none"/>
            </v:shape>
            <v:shape style="position:absolute;left:731;top:508;width:7719;height:3301" type="#_x0000_t202" id="docshape126" filled="false" stroked="false">
              <v:textbox inset="0,0,0,0">
                <w:txbxContent>
                  <w:p>
                    <w:pPr>
                      <w:spacing w:line="220" w:lineRule="auto" w:before="143"/>
                      <w:ind w:left="232" w:right="181" w:firstLine="0"/>
                      <w:jc w:val="left"/>
                      <w:rPr>
                        <w:rFonts w:ascii="Book Antiqua" w:hAnsi="Book Antiqua"/>
                        <w:b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Из</w:t>
                    </w:r>
                    <w:r>
                      <w:rPr>
                        <w:rFonts w:ascii="Book Antiqua" w:hAnsi="Book Antiqua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записок</w:t>
                    </w:r>
                    <w:r>
                      <w:rPr>
                        <w:rFonts w:ascii="Book Antiqua" w:hAnsi="Book Antiqua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голландского</w:t>
                    </w:r>
                    <w:r>
                      <w:rPr>
                        <w:rFonts w:ascii="Book Antiqua" w:hAnsi="Book Antiqua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купца</w:t>
                    </w:r>
                    <w:r>
                      <w:rPr>
                        <w:rFonts w:ascii="Book Antiqua" w:hAnsi="Book Antiqua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</w:t>
                    </w:r>
                    <w:r>
                      <w:rPr>
                        <w:rFonts w:ascii="Book Antiqua" w:hAnsi="Book Antiqua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дипломата</w:t>
                    </w:r>
                    <w:r>
                      <w:rPr>
                        <w:rFonts w:ascii="Book Antiqua" w:hAnsi="Book Antiqua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И.</w:t>
                    </w:r>
                    <w:r>
                      <w:rPr>
                        <w:rFonts w:ascii="Book Antiqua" w:hAnsi="Book Antiqua"/>
                        <w:b/>
                        <w:spacing w:val="3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Массы</w:t>
                    </w:r>
                    <w:r>
                      <w:rPr>
                        <w:rFonts w:ascii="Book Antiqua" w:hAnsi="Book Antiqua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«Краткое</w:t>
                    </w:r>
                    <w:r>
                      <w:rPr>
                        <w:rFonts w:ascii="Book Antiqua" w:hAnsi="Book Antiqua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известие о Московии»</w:t>
                    </w:r>
                  </w:p>
                  <w:p>
                    <w:pPr>
                      <w:spacing w:line="220" w:lineRule="auto" w:before="47"/>
                      <w:ind w:left="232" w:right="226" w:firstLine="34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Управление государством некоторое время оставалось в руках знатнейших вельмож,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присягнувших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народу,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что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они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будут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хорошо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управлять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страною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за- щищать её от всех врагов до совершеннолетия принца. Но как многие из вель- </w:t>
                    </w:r>
                    <w:r>
                      <w:rPr>
                        <w:w w:val="95"/>
                        <w:sz w:val="19"/>
                      </w:rPr>
                      <w:t>мож оказались весьма несправедливыми, повсюду притесняли невинных, </w:t>
                    </w:r>
                    <w:r>
                      <w:rPr>
                        <w:w w:val="95"/>
                        <w:sz w:val="19"/>
                      </w:rPr>
                      <w:t>граби- </w:t>
                    </w:r>
                    <w:r>
                      <w:rPr>
                        <w:sz w:val="19"/>
                      </w:rPr>
                      <w:t>ли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разоряли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всё,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чего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могли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добраться,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мало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заботились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об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общей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пользе, то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следовало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ожидать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дурного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конца;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сверх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того,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между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ними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постоянные раздоры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смуты,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которые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едва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могли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быть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прекращаемы,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поэтому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страшились гибели государства.</w:t>
                    </w:r>
                  </w:p>
                  <w:p>
                    <w:pPr>
                      <w:spacing w:line="218" w:lineRule="auto" w:before="112"/>
                      <w:ind w:left="572" w:right="227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2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О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каких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событиях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сообщает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автор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отрывка?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Кого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он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называет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знатными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вельмо-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жами? Почему власть оказалась в их руках? Какое развитие событий предрекал </w:t>
                    </w:r>
                    <w:r>
                      <w:rPr>
                        <w:rFonts w:ascii="Tahoma" w:hAnsi="Tahoma"/>
                        <w:sz w:val="19"/>
                      </w:rPr>
                      <w:t>голландский торговец?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7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rFonts w:ascii="Tahoma"/>
          <w:sz w:val="10"/>
        </w:rPr>
      </w:pPr>
    </w:p>
    <w:p>
      <w:pPr>
        <w:pStyle w:val="BodyText"/>
        <w:spacing w:line="223" w:lineRule="auto" w:before="116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4</w:t>
      </w:r>
      <w:r>
        <w:rPr>
          <w:rFonts w:ascii="Calibri" w:hAnsi="Calibri"/>
          <w:b/>
          <w:color w:val="FFFFFF"/>
          <w:spacing w:val="29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w w:val="150"/>
          <w:position w:val="1"/>
        </w:rPr>
        <w:t> </w:t>
      </w:r>
      <w:r>
        <w:rPr>
          <w:rFonts w:ascii="Calibri" w:hAnsi="Calibri"/>
          <w:b/>
          <w:color w:val="DB413F"/>
        </w:rPr>
        <w:t>Детство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великого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князя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Ивана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IV.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Эпоха</w:t>
      </w:r>
      <w:r>
        <w:rPr>
          <w:color w:val="000000"/>
          <w:spacing w:val="40"/>
        </w:rPr>
        <w:t> </w:t>
      </w:r>
      <w:r>
        <w:rPr>
          <w:color w:val="000000"/>
        </w:rPr>
        <w:t>боярского</w:t>
      </w:r>
      <w:r>
        <w:rPr>
          <w:color w:val="000000"/>
          <w:spacing w:val="40"/>
        </w:rPr>
        <w:t> </w:t>
      </w:r>
      <w:r>
        <w:rPr>
          <w:color w:val="000000"/>
        </w:rPr>
        <w:t>самовластия</w:t>
      </w:r>
      <w:r>
        <w:rPr>
          <w:color w:val="000000"/>
          <w:spacing w:val="40"/>
        </w:rPr>
        <w:t> </w:t>
      </w:r>
      <w:r>
        <w:rPr>
          <w:color w:val="000000"/>
        </w:rPr>
        <w:t>наложи- ла глубокий отпечаток на личность Ивана IV. Историк Василий Ключевский пишет, что «от природы он получил ум бойкий и гибкий, вдумчивый и немно- го насмешливый, настоящий великорусский, московский ум». Однако с ранне- го детства Иван жил в обстановке придворных интриг, видел казни. Неудиви- тельно, что маленький государь отличался подозрительностью. У него был вспыльчивый характер. Шуйские и Глинские мало занимались воспитанием юного монарха, но всячески ублажали его: тешили охотами, пирами. Между тем</w:t>
      </w:r>
      <w:r>
        <w:rPr>
          <w:color w:val="000000"/>
          <w:spacing w:val="-3"/>
        </w:rPr>
        <w:t> </w:t>
      </w:r>
      <w:r>
        <w:rPr>
          <w:color w:val="000000"/>
        </w:rPr>
        <w:t>Иван</w:t>
      </w:r>
      <w:r>
        <w:rPr>
          <w:color w:val="000000"/>
          <w:spacing w:val="-3"/>
        </w:rPr>
        <w:t> </w:t>
      </w:r>
      <w:r>
        <w:rPr>
          <w:color w:val="000000"/>
        </w:rPr>
        <w:t>IV</w:t>
      </w:r>
      <w:r>
        <w:rPr>
          <w:color w:val="000000"/>
          <w:spacing w:val="-3"/>
        </w:rPr>
        <w:t> </w:t>
      </w:r>
      <w:r>
        <w:rPr>
          <w:color w:val="000000"/>
        </w:rPr>
        <w:t>не</w:t>
      </w:r>
      <w:r>
        <w:rPr>
          <w:color w:val="000000"/>
          <w:spacing w:val="-3"/>
        </w:rPr>
        <w:t> </w:t>
      </w:r>
      <w:r>
        <w:rPr>
          <w:color w:val="000000"/>
        </w:rPr>
        <w:t>был</w:t>
      </w:r>
      <w:r>
        <w:rPr>
          <w:color w:val="000000"/>
          <w:spacing w:val="-3"/>
        </w:rPr>
        <w:t> </w:t>
      </w:r>
      <w:r>
        <w:rPr>
          <w:color w:val="000000"/>
        </w:rPr>
        <w:t>лишён</w:t>
      </w:r>
      <w:r>
        <w:rPr>
          <w:color w:val="000000"/>
          <w:spacing w:val="-3"/>
        </w:rPr>
        <w:t> </w:t>
      </w:r>
      <w:r>
        <w:rPr>
          <w:color w:val="000000"/>
        </w:rPr>
        <w:t>талантов.</w:t>
      </w:r>
      <w:r>
        <w:rPr>
          <w:color w:val="000000"/>
          <w:spacing w:val="-3"/>
        </w:rPr>
        <w:t> </w:t>
      </w:r>
      <w:r>
        <w:rPr>
          <w:color w:val="000000"/>
        </w:rPr>
        <w:t>Учился</w:t>
      </w:r>
      <w:r>
        <w:rPr>
          <w:color w:val="000000"/>
          <w:spacing w:val="-3"/>
        </w:rPr>
        <w:t> </w:t>
      </w:r>
      <w:r>
        <w:rPr>
          <w:color w:val="000000"/>
        </w:rPr>
        <w:t>он</w:t>
      </w:r>
      <w:r>
        <w:rPr>
          <w:color w:val="000000"/>
          <w:spacing w:val="-3"/>
        </w:rPr>
        <w:t> </w:t>
      </w:r>
      <w:r>
        <w:rPr>
          <w:color w:val="000000"/>
        </w:rPr>
        <w:t>со</w:t>
      </w:r>
      <w:r>
        <w:rPr>
          <w:color w:val="000000"/>
          <w:spacing w:val="-3"/>
        </w:rPr>
        <w:t> </w:t>
      </w:r>
      <w:r>
        <w:rPr>
          <w:color w:val="000000"/>
        </w:rPr>
        <w:t>страстью</w:t>
      </w:r>
      <w:r>
        <w:rPr>
          <w:color w:val="000000"/>
          <w:spacing w:val="-3"/>
        </w:rPr>
        <w:t> </w:t>
      </w:r>
      <w:r>
        <w:rPr>
          <w:color w:val="000000"/>
        </w:rPr>
        <w:t>и</w:t>
      </w:r>
      <w:r>
        <w:rPr>
          <w:color w:val="000000"/>
          <w:spacing w:val="-3"/>
        </w:rPr>
        <w:t> </w:t>
      </w:r>
      <w:r>
        <w:rPr>
          <w:color w:val="000000"/>
        </w:rPr>
        <w:t>с</w:t>
      </w:r>
      <w:r>
        <w:rPr>
          <w:color w:val="000000"/>
          <w:spacing w:val="-3"/>
        </w:rPr>
        <w:t> </w:t>
      </w:r>
      <w:r>
        <w:rPr>
          <w:color w:val="000000"/>
        </w:rPr>
        <w:t>возрастом</w:t>
      </w:r>
      <w:r>
        <w:rPr>
          <w:color w:val="000000"/>
          <w:spacing w:val="-3"/>
        </w:rPr>
        <w:t> </w:t>
      </w:r>
      <w:r>
        <w:rPr>
          <w:color w:val="000000"/>
        </w:rPr>
        <w:t>стал одним из образованнейших людей своего времени.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Великий</w:t>
      </w:r>
      <w:r>
        <w:rPr>
          <w:spacing w:val="-12"/>
        </w:rPr>
        <w:t> </w:t>
      </w:r>
      <w:r>
        <w:rPr/>
        <w:t>князь</w:t>
      </w:r>
      <w:r>
        <w:rPr>
          <w:spacing w:val="-12"/>
        </w:rPr>
        <w:t> </w:t>
      </w:r>
      <w:r>
        <w:rPr/>
        <w:t>рано</w:t>
      </w:r>
      <w:r>
        <w:rPr>
          <w:spacing w:val="-12"/>
        </w:rPr>
        <w:t> </w:t>
      </w:r>
      <w:r>
        <w:rPr/>
        <w:t>стал</w:t>
      </w:r>
      <w:r>
        <w:rPr>
          <w:spacing w:val="-12"/>
        </w:rPr>
        <w:t> </w:t>
      </w:r>
      <w:r>
        <w:rPr/>
        <w:t>задумываться</w:t>
      </w:r>
      <w:r>
        <w:rPr>
          <w:spacing w:val="-12"/>
        </w:rPr>
        <w:t> </w:t>
      </w:r>
      <w:r>
        <w:rPr/>
        <w:t>о</w:t>
      </w:r>
      <w:r>
        <w:rPr>
          <w:spacing w:val="-12"/>
        </w:rPr>
        <w:t> </w:t>
      </w:r>
      <w:r>
        <w:rPr/>
        <w:t>природе</w:t>
      </w:r>
      <w:r>
        <w:rPr>
          <w:spacing w:val="-12"/>
        </w:rPr>
        <w:t> </w:t>
      </w:r>
      <w:r>
        <w:rPr/>
        <w:t>верховной</w:t>
      </w:r>
      <w:r>
        <w:rPr>
          <w:spacing w:val="-12"/>
        </w:rPr>
        <w:t> </w:t>
      </w:r>
      <w:r>
        <w:rPr/>
        <w:t>власти.</w:t>
      </w:r>
      <w:r>
        <w:rPr>
          <w:spacing w:val="-12"/>
        </w:rPr>
        <w:t> </w:t>
      </w:r>
      <w:r>
        <w:rPr/>
        <w:t>Позже Иван</w:t>
      </w:r>
      <w:r>
        <w:rPr>
          <w:spacing w:val="21"/>
        </w:rPr>
        <w:t> </w:t>
      </w:r>
      <w:r>
        <w:rPr/>
        <w:t>IV</w:t>
      </w:r>
      <w:r>
        <w:rPr>
          <w:spacing w:val="21"/>
        </w:rPr>
        <w:t> </w:t>
      </w:r>
      <w:r>
        <w:rPr/>
        <w:t>писал</w:t>
      </w:r>
      <w:r>
        <w:rPr>
          <w:spacing w:val="21"/>
        </w:rPr>
        <w:t> </w:t>
      </w:r>
      <w:r>
        <w:rPr/>
        <w:t>о</w:t>
      </w:r>
      <w:r>
        <w:rPr>
          <w:spacing w:val="21"/>
        </w:rPr>
        <w:t> </w:t>
      </w:r>
      <w:r>
        <w:rPr/>
        <w:t>себе,</w:t>
      </w:r>
      <w:r>
        <w:rPr>
          <w:spacing w:val="21"/>
        </w:rPr>
        <w:t> </w:t>
      </w:r>
      <w:r>
        <w:rPr/>
        <w:t>что</w:t>
      </w:r>
      <w:r>
        <w:rPr>
          <w:spacing w:val="21"/>
        </w:rPr>
        <w:t> </w:t>
      </w:r>
      <w:r>
        <w:rPr/>
        <w:t>не</w:t>
      </w:r>
      <w:r>
        <w:rPr>
          <w:spacing w:val="21"/>
        </w:rPr>
        <w:t> </w:t>
      </w:r>
      <w:r>
        <w:rPr/>
        <w:t>помнит,</w:t>
      </w:r>
      <w:r>
        <w:rPr>
          <w:spacing w:val="21"/>
        </w:rPr>
        <w:t> </w:t>
      </w:r>
      <w:r>
        <w:rPr/>
        <w:t>когда</w:t>
      </w:r>
      <w:r>
        <w:rPr>
          <w:spacing w:val="21"/>
        </w:rPr>
        <w:t> </w:t>
      </w:r>
      <w:r>
        <w:rPr/>
        <w:t>не</w:t>
      </w:r>
      <w:r>
        <w:rPr>
          <w:spacing w:val="21"/>
        </w:rPr>
        <w:t> </w:t>
      </w:r>
      <w:r>
        <w:rPr/>
        <w:t>был</w:t>
      </w:r>
      <w:r>
        <w:rPr>
          <w:spacing w:val="21"/>
        </w:rPr>
        <w:t> </w:t>
      </w:r>
      <w:r>
        <w:rPr/>
        <w:t>государем.</w:t>
      </w:r>
      <w:r>
        <w:rPr>
          <w:spacing w:val="21"/>
        </w:rPr>
        <w:t> </w:t>
      </w:r>
      <w:r>
        <w:rPr/>
        <w:t>Опыт</w:t>
      </w:r>
      <w:r>
        <w:rPr>
          <w:spacing w:val="21"/>
        </w:rPr>
        <w:t> </w:t>
      </w:r>
      <w:r>
        <w:rPr/>
        <w:t>детства и юности привёл его к мысли, что правитель должен обладать «грозой»: суро- во карать непокорных, не бояться расправ в отношении тех, кто вызывает подозрения. Так случилось, что в 13 лет он вынес свой первый смертный при- говор. С подачи своих дядьёв Глинских Иван приказал отдать псарям князя Андрея Шуйского. </w:t>
      </w:r>
      <w:r>
        <w:rPr>
          <w:rFonts w:ascii="Book Antiqua" w:hAnsi="Book Antiqua"/>
          <w:i/>
        </w:rPr>
        <w:t>«</w:t>
      </w:r>
      <w:r>
        <w:rPr/>
        <w:t>И псари, — как пишет Пискарёвский летописец, — </w:t>
      </w:r>
      <w:r>
        <w:rPr/>
        <w:t>взяша и</w:t>
      </w:r>
      <w:r>
        <w:rPr>
          <w:spacing w:val="-1"/>
        </w:rPr>
        <w:t> </w:t>
      </w:r>
      <w:r>
        <w:rPr/>
        <w:t>убиша</w:t>
      </w:r>
      <w:r>
        <w:rPr>
          <w:spacing w:val="-1"/>
        </w:rPr>
        <w:t> </w:t>
      </w:r>
      <w:r>
        <w:rPr/>
        <w:t>его».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тех</w:t>
      </w:r>
      <w:r>
        <w:rPr>
          <w:spacing w:val="-1"/>
        </w:rPr>
        <w:t> </w:t>
      </w:r>
      <w:r>
        <w:rPr/>
        <w:t>пор,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словам</w:t>
      </w:r>
      <w:r>
        <w:rPr>
          <w:spacing w:val="-1"/>
        </w:rPr>
        <w:t> </w:t>
      </w:r>
      <w:r>
        <w:rPr/>
        <w:t>летописца,</w:t>
      </w:r>
      <w:r>
        <w:rPr>
          <w:spacing w:val="-1"/>
        </w:rPr>
        <w:t> </w:t>
      </w:r>
      <w:r>
        <w:rPr/>
        <w:t>«начали</w:t>
      </w:r>
      <w:r>
        <w:rPr>
          <w:spacing w:val="-1"/>
        </w:rPr>
        <w:t> </w:t>
      </w:r>
      <w:r>
        <w:rPr/>
        <w:t>бояре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государя</w:t>
      </w:r>
      <w:r>
        <w:rPr>
          <w:spacing w:val="-1"/>
        </w:rPr>
        <w:t> </w:t>
      </w:r>
      <w:r>
        <w:rPr/>
        <w:t>страх имети и послушание».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75" w:after="0"/>
        <w:ind w:left="1133" w:right="0" w:hanging="341"/>
        <w:jc w:val="left"/>
        <w:rPr>
          <w:sz w:val="19"/>
        </w:rPr>
      </w:pPr>
      <w:r>
        <w:rPr>
          <w:sz w:val="19"/>
        </w:rPr>
        <w:t>Какое</w:t>
      </w:r>
      <w:r>
        <w:rPr>
          <w:spacing w:val="-12"/>
          <w:sz w:val="19"/>
        </w:rPr>
        <w:t> </w:t>
      </w:r>
      <w:r>
        <w:rPr>
          <w:sz w:val="19"/>
        </w:rPr>
        <w:t>отношение</w:t>
      </w:r>
      <w:r>
        <w:rPr>
          <w:spacing w:val="-12"/>
          <w:sz w:val="19"/>
        </w:rPr>
        <w:t> </w:t>
      </w:r>
      <w:r>
        <w:rPr>
          <w:sz w:val="19"/>
        </w:rPr>
        <w:t>к</w:t>
      </w:r>
      <w:r>
        <w:rPr>
          <w:spacing w:val="-12"/>
          <w:sz w:val="19"/>
        </w:rPr>
        <w:t> </w:t>
      </w:r>
      <w:r>
        <w:rPr>
          <w:sz w:val="19"/>
        </w:rPr>
        <w:t>боярам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почему</w:t>
      </w:r>
      <w:r>
        <w:rPr>
          <w:spacing w:val="-12"/>
          <w:sz w:val="19"/>
        </w:rPr>
        <w:t> </w:t>
      </w:r>
      <w:r>
        <w:rPr>
          <w:sz w:val="19"/>
        </w:rPr>
        <w:t>сформировалось</w:t>
      </w:r>
      <w:r>
        <w:rPr>
          <w:spacing w:val="-12"/>
          <w:sz w:val="19"/>
        </w:rPr>
        <w:t> </w:t>
      </w:r>
      <w:r>
        <w:rPr>
          <w:sz w:val="19"/>
        </w:rPr>
        <w:t>у</w:t>
      </w:r>
      <w:r>
        <w:rPr>
          <w:spacing w:val="-11"/>
          <w:sz w:val="19"/>
        </w:rPr>
        <w:t> </w:t>
      </w:r>
      <w:r>
        <w:rPr>
          <w:sz w:val="19"/>
        </w:rPr>
        <w:t>Ивана</w:t>
      </w:r>
      <w:r>
        <w:rPr>
          <w:spacing w:val="-12"/>
          <w:sz w:val="19"/>
        </w:rPr>
        <w:t> </w:t>
      </w:r>
      <w:r>
        <w:rPr>
          <w:sz w:val="19"/>
        </w:rPr>
        <w:t>IV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детстве?</w:t>
      </w:r>
    </w:p>
    <w:p>
      <w:pPr>
        <w:pStyle w:val="BodyText"/>
        <w:spacing w:before="8"/>
        <w:rPr>
          <w:rFonts w:ascii="Tahoma"/>
          <w:sz w:val="11"/>
        </w:rPr>
      </w:pPr>
      <w:r>
        <w:rPr/>
        <w:pict>
          <v:group style="position:absolute;margin-left:36.553001pt;margin-top:8.270430pt;width:385.95pt;height:99pt;mso-position-horizontal-relative:page;mso-position-vertical-relative:paragraph;z-index:-15715328;mso-wrap-distance-left:0;mso-wrap-distance-right:0" id="docshapegroup127" coordorigin="731,165" coordsize="7719,1980">
            <v:rect style="position:absolute;left:731;top:165;width:7719;height:1980" id="docshape128" filled="true" fillcolor="#000000" stroked="false">
              <v:fill opacity="32768f" type="solid"/>
            </v:rect>
            <v:rect style="position:absolute;left:793;top:229;width:7597;height:1856" id="docshape129" filled="true" fillcolor="#e9eff8" stroked="false">
              <v:fill type="solid"/>
            </v:rect>
            <v:shape style="position:absolute;left:891;top:326;width:356;height:351" type="#_x0000_t75" id="docshape130" stroked="false">
              <v:imagedata r:id="rId31" o:title=""/>
            </v:shape>
            <v:shape style="position:absolute;left:731;top:165;width:7719;height:1980" type="#_x0000_t202" id="docshape131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После смерти великого князя Василия III его наследником стал малолетний </w:t>
                    </w:r>
                    <w:r>
                      <w:rPr>
                        <w:rFonts w:ascii="Tahoma" w:hAnsi="Tahoma"/>
                        <w:sz w:val="20"/>
                      </w:rPr>
                      <w:t>Иван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IV.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Первые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пять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лет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верховная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власть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находилась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руках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его</w:t>
                    </w:r>
                    <w:r>
                      <w:rPr>
                        <w:rFonts w:ascii="Tahoma" w:hAnsi="Tahoma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матери Елены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Глинской,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правление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которой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было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отмечено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важными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реформами. После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скоропостижной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смерти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Елены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власть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перешла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Боярской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думе.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Бо- ярское правление сопровождалось враждой и беззакониями.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rFonts w:ascii="Tahoma"/>
          <w:sz w:val="10"/>
        </w:rPr>
      </w:pPr>
    </w:p>
    <w:p>
      <w:pPr>
        <w:pStyle w:val="Heading7"/>
        <w:spacing w:before="91"/>
      </w:pPr>
      <w:r>
        <w:rPr>
          <w:position w:val="-2"/>
        </w:rPr>
        <w:drawing>
          <wp:inline distT="0" distB="0" distL="0" distR="0">
            <wp:extent cx="144005" cy="144005"/>
            <wp:effectExtent l="0" t="0" r="0" b="0"/>
            <wp:docPr id="1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08" w:lineRule="auto" w:before="50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Почему после смерти Василия III обострилась придворная борьба? Кто стал реально </w:t>
      </w:r>
      <w:r>
        <w:rPr>
          <w:sz w:val="19"/>
        </w:rPr>
        <w:t>управлять государством?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08" w:lineRule="auto" w:before="67" w:after="0"/>
        <w:ind w:left="1133" w:right="791" w:hanging="341"/>
        <w:jc w:val="left"/>
        <w:rPr>
          <w:sz w:val="19"/>
        </w:rPr>
      </w:pPr>
      <w:r>
        <w:rPr>
          <w:sz w:val="19"/>
        </w:rPr>
        <w:t>Чем опасны были для маленького великого князя и его матери братья умершего Василия III? Что с ними случилось?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sz w:val="19"/>
        </w:rPr>
        <w:t>Какие</w:t>
      </w:r>
      <w:r>
        <w:rPr>
          <w:spacing w:val="3"/>
          <w:sz w:val="19"/>
        </w:rPr>
        <w:t> </w:t>
      </w:r>
      <w:r>
        <w:rPr>
          <w:sz w:val="19"/>
        </w:rPr>
        <w:t>мероприятия,</w:t>
      </w:r>
      <w:r>
        <w:rPr>
          <w:spacing w:val="4"/>
          <w:sz w:val="19"/>
        </w:rPr>
        <w:t> </w:t>
      </w:r>
      <w:r>
        <w:rPr>
          <w:sz w:val="19"/>
        </w:rPr>
        <w:t>направленные</w:t>
      </w:r>
      <w:r>
        <w:rPr>
          <w:spacing w:val="4"/>
          <w:sz w:val="19"/>
        </w:rPr>
        <w:t> </w:t>
      </w:r>
      <w:r>
        <w:rPr>
          <w:sz w:val="19"/>
        </w:rPr>
        <w:t>на</w:t>
      </w:r>
      <w:r>
        <w:rPr>
          <w:spacing w:val="4"/>
          <w:sz w:val="19"/>
        </w:rPr>
        <w:t> </w:t>
      </w:r>
      <w:r>
        <w:rPr>
          <w:sz w:val="19"/>
        </w:rPr>
        <w:t>усиление</w:t>
      </w:r>
      <w:r>
        <w:rPr>
          <w:spacing w:val="4"/>
          <w:sz w:val="19"/>
        </w:rPr>
        <w:t> </w:t>
      </w:r>
      <w:r>
        <w:rPr>
          <w:sz w:val="19"/>
        </w:rPr>
        <w:t>централизации,</w:t>
      </w:r>
      <w:r>
        <w:rPr>
          <w:spacing w:val="4"/>
          <w:sz w:val="19"/>
        </w:rPr>
        <w:t> </w:t>
      </w:r>
      <w:r>
        <w:rPr>
          <w:sz w:val="19"/>
        </w:rPr>
        <w:t>были</w:t>
      </w:r>
      <w:r>
        <w:rPr>
          <w:spacing w:val="4"/>
          <w:sz w:val="19"/>
        </w:rPr>
        <w:t> </w:t>
      </w:r>
      <w:r>
        <w:rPr>
          <w:sz w:val="19"/>
        </w:rPr>
        <w:t>проведены</w:t>
      </w:r>
      <w:r>
        <w:rPr>
          <w:sz w:val="19"/>
        </w:rPr>
        <w:t> в</w:t>
      </w:r>
      <w:r>
        <w:rPr>
          <w:spacing w:val="-6"/>
          <w:sz w:val="19"/>
        </w:rPr>
        <w:t> </w:t>
      </w:r>
      <w:r>
        <w:rPr>
          <w:sz w:val="19"/>
        </w:rPr>
        <w:t>правление</w:t>
      </w:r>
      <w:r>
        <w:rPr>
          <w:spacing w:val="-6"/>
          <w:sz w:val="19"/>
        </w:rPr>
        <w:t> </w:t>
      </w:r>
      <w:r>
        <w:rPr>
          <w:sz w:val="19"/>
        </w:rPr>
        <w:t>Елены</w:t>
      </w:r>
      <w:r>
        <w:rPr>
          <w:spacing w:val="-6"/>
          <w:sz w:val="19"/>
        </w:rPr>
        <w:t> </w:t>
      </w:r>
      <w:r>
        <w:rPr>
          <w:sz w:val="19"/>
        </w:rPr>
        <w:t>Глинской?</w:t>
      </w:r>
      <w:r>
        <w:rPr>
          <w:spacing w:val="-6"/>
          <w:sz w:val="19"/>
        </w:rPr>
        <w:t> </w:t>
      </w:r>
      <w:r>
        <w:rPr>
          <w:sz w:val="19"/>
        </w:rPr>
        <w:t>Составьте</w:t>
      </w:r>
      <w:r>
        <w:rPr>
          <w:spacing w:val="-6"/>
          <w:sz w:val="19"/>
        </w:rPr>
        <w:t> </w:t>
      </w:r>
      <w:r>
        <w:rPr>
          <w:sz w:val="19"/>
        </w:rPr>
        <w:t>перечень</w:t>
      </w:r>
      <w:r>
        <w:rPr>
          <w:spacing w:val="-6"/>
          <w:sz w:val="19"/>
        </w:rPr>
        <w:t> </w:t>
      </w:r>
      <w:r>
        <w:rPr>
          <w:sz w:val="19"/>
        </w:rPr>
        <w:t>реформ.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spacing w:val="-2"/>
          <w:sz w:val="19"/>
        </w:rPr>
        <w:t>Как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вы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оцениваете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правление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Елены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Глинской?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Какие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стороны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её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деятельности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ка- </w:t>
      </w:r>
      <w:r>
        <w:rPr>
          <w:sz w:val="19"/>
        </w:rPr>
        <w:t>жутся вам положительными, какие — отрицательными?</w:t>
      </w:r>
    </w:p>
    <w:p>
      <w:pPr>
        <w:spacing w:line="213" w:lineRule="auto" w:before="63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5.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rFonts w:ascii="Tahoma" w:hAnsi="Tahoma"/>
          <w:sz w:val="19"/>
        </w:rPr>
        <w:t>Назовите имя английской королевы, правление которой в XVI в., как и регентство </w:t>
      </w:r>
      <w:r>
        <w:rPr>
          <w:rFonts w:ascii="Tahoma" w:hAnsi="Tahoma"/>
          <w:spacing w:val="-2"/>
          <w:sz w:val="19"/>
        </w:rPr>
        <w:t>Елены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Глинской,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ознаменовалось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успехами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развитии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экономики,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укреплением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го- </w:t>
      </w:r>
      <w:r>
        <w:rPr>
          <w:rFonts w:ascii="Tahoma" w:hAnsi="Tahoma"/>
          <w:sz w:val="19"/>
        </w:rPr>
        <w:t>сударства,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расцветом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культуры.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черты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характера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помогали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им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править?</w:t>
      </w:r>
    </w:p>
    <w:p>
      <w:pPr>
        <w:pStyle w:val="ListParagraph"/>
        <w:numPr>
          <w:ilvl w:val="0"/>
          <w:numId w:val="8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Сравните регентство Елены Глинской и боярское правление. Выделите общие черты, </w:t>
      </w:r>
      <w:r>
        <w:rPr>
          <w:sz w:val="19"/>
        </w:rPr>
        <w:t>отметьте различия.</w:t>
      </w:r>
    </w:p>
    <w:p>
      <w:pPr>
        <w:spacing w:after="0" w:line="208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rFonts w:ascii="Tahoma"/>
          <w:sz w:val="11"/>
        </w:rPr>
      </w:pPr>
    </w:p>
    <w:p>
      <w:pPr>
        <w:pStyle w:val="ListParagraph"/>
        <w:numPr>
          <w:ilvl w:val="0"/>
          <w:numId w:val="8"/>
        </w:numPr>
        <w:tabs>
          <w:tab w:pos="1134" w:val="left" w:leader="none"/>
        </w:tabs>
        <w:spacing w:line="208" w:lineRule="auto" w:before="118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Почему современники считали период боярского правления тяжёлым временем для </w:t>
      </w:r>
      <w:r>
        <w:rPr>
          <w:spacing w:val="-2"/>
          <w:sz w:val="19"/>
        </w:rPr>
        <w:t>страны?</w:t>
      </w:r>
    </w:p>
    <w:p>
      <w:pPr>
        <w:pStyle w:val="ListParagraph"/>
        <w:numPr>
          <w:ilvl w:val="0"/>
          <w:numId w:val="8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sz w:val="19"/>
        </w:rPr>
        <w:t>Расскажите</w:t>
      </w:r>
      <w:r>
        <w:rPr>
          <w:spacing w:val="-15"/>
          <w:sz w:val="19"/>
        </w:rPr>
        <w:t> </w:t>
      </w:r>
      <w:r>
        <w:rPr>
          <w:sz w:val="19"/>
        </w:rPr>
        <w:t>о</w:t>
      </w:r>
      <w:r>
        <w:rPr>
          <w:spacing w:val="-15"/>
          <w:sz w:val="19"/>
        </w:rPr>
        <w:t> </w:t>
      </w:r>
      <w:r>
        <w:rPr>
          <w:sz w:val="19"/>
        </w:rPr>
        <w:t>детстве</w:t>
      </w:r>
      <w:r>
        <w:rPr>
          <w:spacing w:val="-15"/>
          <w:sz w:val="19"/>
        </w:rPr>
        <w:t> </w:t>
      </w:r>
      <w:r>
        <w:rPr>
          <w:sz w:val="19"/>
        </w:rPr>
        <w:t>великого</w:t>
      </w:r>
      <w:r>
        <w:rPr>
          <w:spacing w:val="-15"/>
          <w:sz w:val="19"/>
        </w:rPr>
        <w:t> </w:t>
      </w:r>
      <w:r>
        <w:rPr>
          <w:sz w:val="19"/>
        </w:rPr>
        <w:t>князя</w:t>
      </w:r>
      <w:r>
        <w:rPr>
          <w:spacing w:val="-14"/>
          <w:sz w:val="19"/>
        </w:rPr>
        <w:t> </w:t>
      </w:r>
      <w:r>
        <w:rPr>
          <w:sz w:val="19"/>
        </w:rPr>
        <w:t>Ивана</w:t>
      </w:r>
      <w:r>
        <w:rPr>
          <w:spacing w:val="-15"/>
          <w:sz w:val="19"/>
        </w:rPr>
        <w:t> </w:t>
      </w:r>
      <w:r>
        <w:rPr>
          <w:sz w:val="19"/>
        </w:rPr>
        <w:t>IV.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каких</w:t>
      </w:r>
      <w:r>
        <w:rPr>
          <w:spacing w:val="-15"/>
          <w:sz w:val="19"/>
        </w:rPr>
        <w:t> </w:t>
      </w:r>
      <w:r>
        <w:rPr>
          <w:sz w:val="19"/>
        </w:rPr>
        <w:t>условиях</w:t>
      </w:r>
      <w:r>
        <w:rPr>
          <w:spacing w:val="-14"/>
          <w:sz w:val="19"/>
        </w:rPr>
        <w:t> </w:t>
      </w:r>
      <w:r>
        <w:rPr>
          <w:sz w:val="19"/>
        </w:rPr>
        <w:t>воспитывался</w:t>
      </w:r>
      <w:r>
        <w:rPr>
          <w:spacing w:val="-15"/>
          <w:sz w:val="19"/>
        </w:rPr>
        <w:t> </w:t>
      </w:r>
      <w:r>
        <w:rPr>
          <w:sz w:val="19"/>
        </w:rPr>
        <w:t>его </w:t>
      </w:r>
      <w:r>
        <w:rPr>
          <w:spacing w:val="-2"/>
          <w:sz w:val="19"/>
        </w:rPr>
        <w:t>характер?</w:t>
      </w:r>
    </w:p>
    <w:p>
      <w:pPr>
        <w:pStyle w:val="Heading7"/>
        <w:tabs>
          <w:tab w:pos="8127" w:val="left" w:leader="none"/>
        </w:tabs>
      </w:pPr>
      <w:r>
        <w:rPr/>
        <w:pict>
          <v:group style="position:absolute;margin-left:162.786102pt;margin-top:11.047144pt;width:239pt;height:7.85pt;mso-position-horizontal-relative:page;mso-position-vertical-relative:paragraph;z-index:-21980672" id="docshapegroup132" coordorigin="3256,221" coordsize="4780,157">
            <v:line style="position:absolute" from="3306,299" to="7940,299" stroked="true" strokeweight="1pt" strokecolor="#4495d1">
              <v:stroke dashstyle="dot"/>
            </v:line>
            <v:shape style="position:absolute;left:3255;top:289;width:4715;height:20" id="docshape133" coordorigin="3256,289" coordsize="4715,20" path="m3276,299l3273,292,3266,289,3259,292,3256,299,3259,306,3266,309,3273,306,3276,299xm7970,299l7967,292,7960,289,7953,292,7950,299,7953,306,7960,309,7967,306,7970,299xe" filled="true" fillcolor="#4495d1" stroked="false">
              <v:path arrowok="t"/>
              <v:fill type="solid"/>
            </v:shape>
            <v:shape style="position:absolute;left:7950;top:220;width:84;height:157" id="docshape134" coordorigin="7951,221" coordsize="84,157" path="m7951,221l7951,377,8035,299,7951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11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2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1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7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2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Расположите в хронологической последовательности события: 1) регентство Елены Глинской; 2) первое кругосветное путешествие экспедиции Ф. Магеллана; 3) период </w:t>
      </w:r>
      <w:r>
        <w:rPr>
          <w:rFonts w:ascii="Tahoma" w:hAnsi="Tahoma"/>
          <w:sz w:val="19"/>
        </w:rPr>
        <w:t>боярского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правления;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4)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выступление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Мартина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Лютера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против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индульгенций.</w:t>
      </w:r>
    </w:p>
    <w:p>
      <w:pPr>
        <w:pStyle w:val="Heading7"/>
        <w:spacing w:before="189"/>
      </w:pPr>
      <w:r>
        <w:rPr/>
        <w:pict>
          <v:group style="position:absolute;margin-left:155.961899pt;margin-top:10.117257pt;width:263.6pt;height:14.2pt;mso-position-horizontal-relative:page;mso-position-vertical-relative:paragraph;z-index:15743488" id="docshapegroup135" coordorigin="3119,202" coordsize="5272,284">
            <v:shape style="position:absolute;left:8107;top:202;width:284;height:284" type="#_x0000_t75" id="docshape136" stroked="false">
              <v:imagedata r:id="rId15" o:title=""/>
            </v:shape>
            <v:line style="position:absolute" from="3169,348" to="7956,348" stroked="true" strokeweight="1pt" strokecolor="#4495d1">
              <v:stroke dashstyle="dot"/>
            </v:line>
            <v:shape style="position:absolute;left:3119;top:337;width:4867;height:20" id="docshape137" coordorigin="3119,338" coordsize="4867,20" path="m3139,348l3136,340,3129,338,3122,340,3119,348,3122,355,3129,358,3136,355,3139,348xm7986,348l7983,340,7976,338,7969,340,7966,348,7969,355,7976,358,7983,355,7986,348xe" filled="true" fillcolor="#4495d1" stroked="false">
              <v:path arrowok="t"/>
              <v:fill type="solid"/>
            </v:shape>
            <v:shape style="position:absolute;left:7966;top:269;width:84;height:157" id="docshape138" coordorigin="7966,269" coordsize="84,157" path="m7966,269l7966,426,8050,348,7966,26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42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 отрывок из «Письма царя Ивана Грозного Андрею Курбскому» и </w:t>
      </w:r>
      <w:r>
        <w:rPr>
          <w:rFonts w:ascii="Tahoma" w:hAnsi="Tahoma"/>
          <w:w w:val="95"/>
          <w:sz w:val="19"/>
        </w:rPr>
        <w:t>ответь- </w:t>
      </w:r>
      <w:r>
        <w:rPr>
          <w:rFonts w:ascii="Tahoma" w:hAnsi="Tahoma"/>
          <w:sz w:val="19"/>
        </w:rPr>
        <w:t>те на вопросы.</w:t>
      </w:r>
    </w:p>
    <w:p>
      <w:pPr>
        <w:spacing w:line="220" w:lineRule="auto" w:before="114"/>
        <w:ind w:left="793" w:right="791" w:firstLine="340"/>
        <w:jc w:val="both"/>
        <w:rPr>
          <w:sz w:val="19"/>
        </w:rPr>
      </w:pPr>
      <w:r>
        <w:rPr>
          <w:sz w:val="19"/>
        </w:rPr>
        <w:t>Когда</w:t>
      </w:r>
      <w:r>
        <w:rPr>
          <w:spacing w:val="-7"/>
          <w:sz w:val="19"/>
        </w:rPr>
        <w:t> </w:t>
      </w:r>
      <w:r>
        <w:rPr>
          <w:sz w:val="19"/>
        </w:rPr>
        <w:t>мы</w:t>
      </w:r>
      <w:r>
        <w:rPr>
          <w:spacing w:val="-7"/>
          <w:sz w:val="19"/>
        </w:rPr>
        <w:t> </w:t>
      </w:r>
      <w:r>
        <w:rPr>
          <w:sz w:val="19"/>
        </w:rPr>
        <w:t>с</w:t>
      </w:r>
      <w:r>
        <w:rPr>
          <w:spacing w:val="-7"/>
          <w:sz w:val="19"/>
        </w:rPr>
        <w:t> </w:t>
      </w:r>
      <w:r>
        <w:rPr>
          <w:sz w:val="19"/>
        </w:rPr>
        <w:t>братом</w:t>
      </w:r>
      <w:r>
        <w:rPr>
          <w:spacing w:val="-7"/>
          <w:sz w:val="19"/>
        </w:rPr>
        <w:t> </w:t>
      </w:r>
      <w:r>
        <w:rPr>
          <w:sz w:val="19"/>
        </w:rPr>
        <w:t>остались</w:t>
      </w:r>
      <w:r>
        <w:rPr>
          <w:spacing w:val="-7"/>
          <w:sz w:val="19"/>
        </w:rPr>
        <w:t> </w:t>
      </w:r>
      <w:r>
        <w:rPr>
          <w:sz w:val="19"/>
        </w:rPr>
        <w:t>без</w:t>
      </w:r>
      <w:r>
        <w:rPr>
          <w:spacing w:val="-7"/>
          <w:sz w:val="19"/>
        </w:rPr>
        <w:t> </w:t>
      </w:r>
      <w:r>
        <w:rPr>
          <w:sz w:val="19"/>
        </w:rPr>
        <w:t>родителей,</w:t>
      </w:r>
      <w:r>
        <w:rPr>
          <w:spacing w:val="-7"/>
          <w:sz w:val="19"/>
        </w:rPr>
        <w:t> </w:t>
      </w:r>
      <w:r>
        <w:rPr>
          <w:sz w:val="19"/>
        </w:rPr>
        <w:t>нам</w:t>
      </w:r>
      <w:r>
        <w:rPr>
          <w:spacing w:val="-7"/>
          <w:sz w:val="19"/>
        </w:rPr>
        <w:t> </w:t>
      </w:r>
      <w:r>
        <w:rPr>
          <w:sz w:val="19"/>
        </w:rPr>
        <w:t>не</w:t>
      </w:r>
      <w:r>
        <w:rPr>
          <w:spacing w:val="-7"/>
          <w:sz w:val="19"/>
        </w:rPr>
        <w:t> </w:t>
      </w:r>
      <w:r>
        <w:rPr>
          <w:sz w:val="19"/>
        </w:rPr>
        <w:t>на</w:t>
      </w:r>
      <w:r>
        <w:rPr>
          <w:spacing w:val="-7"/>
          <w:sz w:val="19"/>
        </w:rPr>
        <w:t> </w:t>
      </w:r>
      <w:r>
        <w:rPr>
          <w:sz w:val="19"/>
        </w:rPr>
        <w:t>кого</w:t>
      </w:r>
      <w:r>
        <w:rPr>
          <w:spacing w:val="-7"/>
          <w:sz w:val="19"/>
        </w:rPr>
        <w:t> </w:t>
      </w:r>
      <w:r>
        <w:rPr>
          <w:sz w:val="19"/>
        </w:rPr>
        <w:t>было</w:t>
      </w:r>
      <w:r>
        <w:rPr>
          <w:spacing w:val="-7"/>
          <w:sz w:val="19"/>
        </w:rPr>
        <w:t> </w:t>
      </w:r>
      <w:r>
        <w:rPr>
          <w:sz w:val="19"/>
        </w:rPr>
        <w:t>надеяться.</w:t>
      </w:r>
      <w:r>
        <w:rPr>
          <w:spacing w:val="-7"/>
          <w:sz w:val="19"/>
        </w:rPr>
        <w:t> </w:t>
      </w:r>
      <w:r>
        <w:rPr>
          <w:sz w:val="19"/>
        </w:rPr>
        <w:t>Мне тогда</w:t>
      </w:r>
      <w:r>
        <w:rPr>
          <w:spacing w:val="-13"/>
          <w:sz w:val="19"/>
        </w:rPr>
        <w:t> </w:t>
      </w:r>
      <w:r>
        <w:rPr>
          <w:sz w:val="19"/>
        </w:rPr>
        <w:t>кончался</w:t>
      </w:r>
      <w:r>
        <w:rPr>
          <w:spacing w:val="-13"/>
          <w:sz w:val="19"/>
        </w:rPr>
        <w:t> </w:t>
      </w:r>
      <w:r>
        <w:rPr>
          <w:sz w:val="19"/>
        </w:rPr>
        <w:t>восьмой</w:t>
      </w:r>
      <w:r>
        <w:rPr>
          <w:spacing w:val="-13"/>
          <w:sz w:val="19"/>
        </w:rPr>
        <w:t> </w:t>
      </w:r>
      <w:r>
        <w:rPr>
          <w:sz w:val="19"/>
        </w:rPr>
        <w:t>год;</w:t>
      </w:r>
      <w:r>
        <w:rPr>
          <w:spacing w:val="-13"/>
          <w:sz w:val="19"/>
        </w:rPr>
        <w:t> </w:t>
      </w:r>
      <w:r>
        <w:rPr>
          <w:sz w:val="19"/>
        </w:rPr>
        <w:t>подвластные</w:t>
      </w:r>
      <w:r>
        <w:rPr>
          <w:spacing w:val="-13"/>
          <w:sz w:val="19"/>
        </w:rPr>
        <w:t> </w:t>
      </w:r>
      <w:r>
        <w:rPr>
          <w:sz w:val="19"/>
        </w:rPr>
        <w:t>нам</w:t>
      </w:r>
      <w:r>
        <w:rPr>
          <w:spacing w:val="-13"/>
          <w:sz w:val="19"/>
        </w:rPr>
        <w:t> </w:t>
      </w:r>
      <w:r>
        <w:rPr>
          <w:sz w:val="19"/>
        </w:rPr>
        <w:t>люди</w:t>
      </w:r>
      <w:r>
        <w:rPr>
          <w:spacing w:val="-13"/>
          <w:sz w:val="19"/>
        </w:rPr>
        <w:t> </w:t>
      </w:r>
      <w:r>
        <w:rPr>
          <w:sz w:val="19"/>
        </w:rPr>
        <w:t>обрадовались</w:t>
      </w:r>
      <w:r>
        <w:rPr>
          <w:spacing w:val="-13"/>
          <w:sz w:val="19"/>
        </w:rPr>
        <w:t> </w:t>
      </w:r>
      <w:r>
        <w:rPr>
          <w:sz w:val="19"/>
        </w:rPr>
        <w:t>случаю,</w:t>
      </w:r>
      <w:r>
        <w:rPr>
          <w:spacing w:val="-13"/>
          <w:sz w:val="19"/>
        </w:rPr>
        <w:t> </w:t>
      </w:r>
      <w:r>
        <w:rPr>
          <w:sz w:val="19"/>
        </w:rPr>
        <w:t>что</w:t>
      </w:r>
      <w:r>
        <w:rPr>
          <w:spacing w:val="-13"/>
          <w:sz w:val="19"/>
        </w:rPr>
        <w:t> </w:t>
      </w:r>
      <w:r>
        <w:rPr>
          <w:sz w:val="19"/>
        </w:rPr>
        <w:t>наше царство без владетеля, и мы, их государи, не сподобились от них никакой доброй заботы: сами они искали только богатства и славы и грызлись с друг другом.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Чего</w:t>
      </w:r>
      <w:r>
        <w:rPr>
          <w:spacing w:val="-13"/>
          <w:sz w:val="19"/>
        </w:rPr>
        <w:t> </w:t>
      </w:r>
      <w:r>
        <w:rPr>
          <w:sz w:val="19"/>
        </w:rPr>
        <w:t>они</w:t>
      </w:r>
      <w:r>
        <w:rPr>
          <w:spacing w:val="-13"/>
          <w:sz w:val="19"/>
        </w:rPr>
        <w:t> </w:t>
      </w:r>
      <w:r>
        <w:rPr>
          <w:sz w:val="19"/>
        </w:rPr>
        <w:t>только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сделали;</w:t>
      </w:r>
      <w:r>
        <w:rPr>
          <w:spacing w:val="-13"/>
          <w:sz w:val="19"/>
        </w:rPr>
        <w:t> </w:t>
      </w:r>
      <w:r>
        <w:rPr>
          <w:sz w:val="19"/>
        </w:rPr>
        <w:t>сколько</w:t>
      </w:r>
      <w:r>
        <w:rPr>
          <w:spacing w:val="-13"/>
          <w:sz w:val="19"/>
        </w:rPr>
        <w:t> </w:t>
      </w:r>
      <w:r>
        <w:rPr>
          <w:sz w:val="19"/>
        </w:rPr>
        <w:t>избили</w:t>
      </w:r>
      <w:r>
        <w:rPr>
          <w:spacing w:val="-13"/>
          <w:sz w:val="19"/>
        </w:rPr>
        <w:t> </w:t>
      </w:r>
      <w:r>
        <w:rPr>
          <w:sz w:val="19"/>
        </w:rPr>
        <w:t>бояр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преданных</w:t>
      </w:r>
      <w:r>
        <w:rPr>
          <w:spacing w:val="-13"/>
          <w:sz w:val="19"/>
        </w:rPr>
        <w:t> </w:t>
      </w:r>
      <w:r>
        <w:rPr>
          <w:sz w:val="19"/>
        </w:rPr>
        <w:t>отцу</w:t>
      </w:r>
      <w:r>
        <w:rPr>
          <w:spacing w:val="-13"/>
          <w:sz w:val="19"/>
        </w:rPr>
        <w:t> </w:t>
      </w:r>
      <w:r>
        <w:rPr>
          <w:sz w:val="19"/>
        </w:rPr>
        <w:t>нашему</w:t>
      </w:r>
      <w:r>
        <w:rPr>
          <w:spacing w:val="-13"/>
          <w:sz w:val="19"/>
        </w:rPr>
        <w:t> </w:t>
      </w:r>
      <w:r>
        <w:rPr>
          <w:sz w:val="19"/>
        </w:rPr>
        <w:t>лю- дей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воевод!</w:t>
      </w:r>
      <w:r>
        <w:rPr>
          <w:spacing w:val="-3"/>
          <w:sz w:val="19"/>
        </w:rPr>
        <w:t> </w:t>
      </w:r>
      <w:r>
        <w:rPr>
          <w:sz w:val="19"/>
        </w:rPr>
        <w:t>А</w:t>
      </w:r>
      <w:r>
        <w:rPr>
          <w:spacing w:val="-3"/>
          <w:sz w:val="19"/>
        </w:rPr>
        <w:t> </w:t>
      </w:r>
      <w:r>
        <w:rPr>
          <w:sz w:val="19"/>
        </w:rPr>
        <w:t>дворы,</w:t>
      </w:r>
      <w:r>
        <w:rPr>
          <w:spacing w:val="-3"/>
          <w:sz w:val="19"/>
        </w:rPr>
        <w:t> </w:t>
      </w:r>
      <w:r>
        <w:rPr>
          <w:sz w:val="19"/>
        </w:rPr>
        <w:t>сёла,</w:t>
      </w:r>
      <w:r>
        <w:rPr>
          <w:spacing w:val="-3"/>
          <w:sz w:val="19"/>
        </w:rPr>
        <w:t> </w:t>
      </w:r>
      <w:r>
        <w:rPr>
          <w:sz w:val="19"/>
        </w:rPr>
        <w:t>имения</w:t>
      </w:r>
      <w:r>
        <w:rPr>
          <w:spacing w:val="-3"/>
          <w:sz w:val="19"/>
        </w:rPr>
        <w:t> </w:t>
      </w:r>
      <w:r>
        <w:rPr>
          <w:sz w:val="19"/>
        </w:rPr>
        <w:t>наших</w:t>
      </w:r>
      <w:r>
        <w:rPr>
          <w:spacing w:val="-3"/>
          <w:sz w:val="19"/>
        </w:rPr>
        <w:t> </w:t>
      </w:r>
      <w:r>
        <w:rPr>
          <w:sz w:val="19"/>
        </w:rPr>
        <w:t>дядей</w:t>
      </w:r>
      <w:r>
        <w:rPr>
          <w:spacing w:val="-3"/>
          <w:sz w:val="19"/>
        </w:rPr>
        <w:t> </w:t>
      </w:r>
      <w:r>
        <w:rPr>
          <w:sz w:val="19"/>
        </w:rPr>
        <w:t>захватили</w:t>
      </w:r>
      <w:r>
        <w:rPr>
          <w:spacing w:val="-3"/>
          <w:sz w:val="19"/>
        </w:rPr>
        <w:t> </w:t>
      </w:r>
      <w:r>
        <w:rPr>
          <w:sz w:val="19"/>
        </w:rPr>
        <w:t>себе,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них</w:t>
      </w:r>
      <w:r>
        <w:rPr>
          <w:spacing w:val="-3"/>
          <w:sz w:val="19"/>
        </w:rPr>
        <w:t> </w:t>
      </w:r>
      <w:r>
        <w:rPr>
          <w:sz w:val="19"/>
        </w:rPr>
        <w:t>водвори- лись</w:t>
      </w:r>
      <w:r>
        <w:rPr>
          <w:spacing w:val="-13"/>
          <w:sz w:val="19"/>
        </w:rPr>
        <w:t> </w:t>
      </w:r>
      <w:r>
        <w:rPr>
          <w:sz w:val="19"/>
        </w:rPr>
        <w:t>сами,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казну</w:t>
      </w:r>
      <w:r>
        <w:rPr>
          <w:spacing w:val="-13"/>
          <w:sz w:val="19"/>
        </w:rPr>
        <w:t> </w:t>
      </w:r>
      <w:r>
        <w:rPr>
          <w:sz w:val="19"/>
        </w:rPr>
        <w:t>нашей</w:t>
      </w:r>
      <w:r>
        <w:rPr>
          <w:spacing w:val="-13"/>
          <w:sz w:val="19"/>
        </w:rPr>
        <w:t> </w:t>
      </w:r>
      <w:r>
        <w:rPr>
          <w:sz w:val="19"/>
        </w:rPr>
        <w:t>матери</w:t>
      </w:r>
      <w:r>
        <w:rPr>
          <w:spacing w:val="-13"/>
          <w:sz w:val="19"/>
        </w:rPr>
        <w:t> </w:t>
      </w:r>
      <w:r>
        <w:rPr>
          <w:sz w:val="19"/>
        </w:rPr>
        <w:t>перенесли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большую</w:t>
      </w:r>
      <w:r>
        <w:rPr>
          <w:spacing w:val="-13"/>
          <w:sz w:val="19"/>
        </w:rPr>
        <w:t> </w:t>
      </w:r>
      <w:r>
        <w:rPr>
          <w:sz w:val="19"/>
        </w:rPr>
        <w:t>казну,</w:t>
      </w:r>
      <w:r>
        <w:rPr>
          <w:spacing w:val="-13"/>
          <w:sz w:val="19"/>
        </w:rPr>
        <w:t> </w:t>
      </w:r>
      <w:r>
        <w:rPr>
          <w:sz w:val="19"/>
        </w:rPr>
        <w:t>неистово</w:t>
      </w:r>
      <w:r>
        <w:rPr>
          <w:spacing w:val="-13"/>
          <w:sz w:val="19"/>
        </w:rPr>
        <w:t> </w:t>
      </w:r>
      <w:r>
        <w:rPr>
          <w:sz w:val="19"/>
        </w:rPr>
        <w:t>пихая</w:t>
      </w:r>
      <w:r>
        <w:rPr>
          <w:spacing w:val="-13"/>
          <w:sz w:val="19"/>
        </w:rPr>
        <w:t> </w:t>
      </w:r>
      <w:r>
        <w:rPr>
          <w:sz w:val="19"/>
        </w:rPr>
        <w:t>нога- ми и тыкая кольями, а иное себе забрали.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sz w:val="19"/>
        </w:rPr>
        <w:t>Так</w:t>
      </w:r>
      <w:r>
        <w:rPr>
          <w:spacing w:val="19"/>
          <w:sz w:val="19"/>
        </w:rPr>
        <w:t> </w:t>
      </w:r>
      <w:r>
        <w:rPr>
          <w:sz w:val="19"/>
        </w:rPr>
        <w:t>князья</w:t>
      </w:r>
      <w:r>
        <w:rPr>
          <w:spacing w:val="18"/>
          <w:sz w:val="19"/>
        </w:rPr>
        <w:t> </w:t>
      </w:r>
      <w:r>
        <w:rPr>
          <w:sz w:val="19"/>
        </w:rPr>
        <w:t>Василий</w:t>
      </w:r>
      <w:r>
        <w:rPr>
          <w:spacing w:val="19"/>
          <w:sz w:val="19"/>
        </w:rPr>
        <w:t> </w:t>
      </w:r>
      <w:r>
        <w:rPr>
          <w:sz w:val="19"/>
        </w:rPr>
        <w:t>и</w:t>
      </w:r>
      <w:r>
        <w:rPr>
          <w:spacing w:val="18"/>
          <w:sz w:val="19"/>
        </w:rPr>
        <w:t> </w:t>
      </w:r>
      <w:r>
        <w:rPr>
          <w:sz w:val="19"/>
        </w:rPr>
        <w:t>Иван</w:t>
      </w:r>
      <w:r>
        <w:rPr>
          <w:spacing w:val="19"/>
          <w:sz w:val="19"/>
        </w:rPr>
        <w:t> </w:t>
      </w:r>
      <w:r>
        <w:rPr>
          <w:sz w:val="19"/>
        </w:rPr>
        <w:t>Шуйские</w:t>
      </w:r>
      <w:r>
        <w:rPr>
          <w:spacing w:val="18"/>
          <w:sz w:val="19"/>
        </w:rPr>
        <w:t> </w:t>
      </w:r>
      <w:r>
        <w:rPr>
          <w:sz w:val="19"/>
        </w:rPr>
        <w:t>самовольно</w:t>
      </w:r>
      <w:r>
        <w:rPr>
          <w:spacing w:val="19"/>
          <w:sz w:val="19"/>
        </w:rPr>
        <w:t> </w:t>
      </w:r>
      <w:r>
        <w:rPr>
          <w:sz w:val="19"/>
        </w:rPr>
        <w:t>приняли</w:t>
      </w:r>
      <w:r>
        <w:rPr>
          <w:spacing w:val="18"/>
          <w:sz w:val="19"/>
        </w:rPr>
        <w:t> </w:t>
      </w:r>
      <w:r>
        <w:rPr>
          <w:sz w:val="19"/>
        </w:rPr>
        <w:t>надо</w:t>
      </w:r>
      <w:r>
        <w:rPr>
          <w:spacing w:val="19"/>
          <w:sz w:val="19"/>
        </w:rPr>
        <w:t> </w:t>
      </w:r>
      <w:r>
        <w:rPr>
          <w:sz w:val="19"/>
        </w:rPr>
        <w:t>мною</w:t>
      </w:r>
      <w:r>
        <w:rPr>
          <w:spacing w:val="18"/>
          <w:sz w:val="19"/>
        </w:rPr>
        <w:t> </w:t>
      </w:r>
      <w:r>
        <w:rPr>
          <w:sz w:val="19"/>
        </w:rPr>
        <w:t>опеку </w:t>
      </w:r>
      <w:r>
        <w:rPr>
          <w:w w:val="95"/>
          <w:sz w:val="19"/>
        </w:rPr>
        <w:t>и воцарились, а всех тех, которые отцу нашему и матери были главными изменника- </w:t>
      </w:r>
      <w:r>
        <w:rPr>
          <w:sz w:val="19"/>
        </w:rPr>
        <w:t>ми, выпустили из темницы и приблизили к себе. Так все они сделали по своему </w:t>
      </w:r>
      <w:r>
        <w:rPr>
          <w:w w:val="95"/>
          <w:sz w:val="19"/>
        </w:rPr>
        <w:t>хотению и сами начали царствовать. Нас с родным братом питали они, как чужезем- </w:t>
      </w:r>
      <w:r>
        <w:rPr>
          <w:sz w:val="19"/>
        </w:rPr>
        <w:t>цев</w:t>
      </w:r>
      <w:r>
        <w:rPr>
          <w:spacing w:val="-10"/>
          <w:sz w:val="19"/>
        </w:rPr>
        <w:t> </w:t>
      </w:r>
      <w:r>
        <w:rPr>
          <w:sz w:val="19"/>
        </w:rPr>
        <w:t>или</w:t>
      </w:r>
      <w:r>
        <w:rPr>
          <w:spacing w:val="-10"/>
          <w:sz w:val="19"/>
        </w:rPr>
        <w:t> </w:t>
      </w:r>
      <w:r>
        <w:rPr>
          <w:sz w:val="19"/>
        </w:rPr>
        <w:t>как</w:t>
      </w:r>
      <w:r>
        <w:rPr>
          <w:spacing w:val="-10"/>
          <w:sz w:val="19"/>
        </w:rPr>
        <w:t> </w:t>
      </w:r>
      <w:r>
        <w:rPr>
          <w:sz w:val="19"/>
        </w:rPr>
        <w:t>убогую</w:t>
      </w:r>
      <w:r>
        <w:rPr>
          <w:spacing w:val="-10"/>
          <w:sz w:val="19"/>
        </w:rPr>
        <w:t> </w:t>
      </w:r>
      <w:r>
        <w:rPr>
          <w:sz w:val="19"/>
        </w:rPr>
        <w:t>челядь.</w:t>
      </w:r>
      <w:r>
        <w:rPr>
          <w:spacing w:val="-10"/>
          <w:sz w:val="19"/>
        </w:rPr>
        <w:t> </w:t>
      </w:r>
      <w:r>
        <w:rPr>
          <w:sz w:val="19"/>
        </w:rPr>
        <w:t>Чего</w:t>
      </w:r>
      <w:r>
        <w:rPr>
          <w:spacing w:val="-11"/>
          <w:sz w:val="19"/>
        </w:rPr>
        <w:t> </w:t>
      </w:r>
      <w:r>
        <w:rPr>
          <w:sz w:val="19"/>
        </w:rPr>
        <w:t>не</w:t>
      </w:r>
      <w:r>
        <w:rPr>
          <w:spacing w:val="-10"/>
          <w:sz w:val="19"/>
        </w:rPr>
        <w:t> </w:t>
      </w:r>
      <w:r>
        <w:rPr>
          <w:sz w:val="19"/>
        </w:rPr>
        <w:t>натерпелись</w:t>
      </w:r>
      <w:r>
        <w:rPr>
          <w:spacing w:val="-10"/>
          <w:sz w:val="19"/>
        </w:rPr>
        <w:t> </w:t>
      </w:r>
      <w:r>
        <w:rPr>
          <w:sz w:val="19"/>
        </w:rPr>
        <w:t>мы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одежде</w:t>
      </w:r>
      <w:r>
        <w:rPr>
          <w:spacing w:val="-10"/>
          <w:sz w:val="19"/>
        </w:rPr>
        <w:t> </w:t>
      </w:r>
      <w:r>
        <w:rPr>
          <w:sz w:val="19"/>
        </w:rPr>
        <w:t>и</w:t>
      </w:r>
      <w:r>
        <w:rPr>
          <w:spacing w:val="-10"/>
          <w:sz w:val="19"/>
        </w:rPr>
        <w:t> </w:t>
      </w:r>
      <w:r>
        <w:rPr>
          <w:sz w:val="19"/>
        </w:rPr>
        <w:t>пище!</w:t>
      </w:r>
      <w:r>
        <w:rPr>
          <w:spacing w:val="-10"/>
          <w:sz w:val="19"/>
        </w:rPr>
        <w:t> </w:t>
      </w:r>
      <w:r>
        <w:rPr>
          <w:sz w:val="19"/>
        </w:rPr>
        <w:t>Ни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чём</w:t>
      </w:r>
      <w:r>
        <w:rPr>
          <w:spacing w:val="-10"/>
          <w:sz w:val="19"/>
        </w:rPr>
        <w:t> </w:t>
      </w:r>
      <w:r>
        <w:rPr>
          <w:sz w:val="19"/>
        </w:rPr>
        <w:t>нам не было воли; всё делали не по нашей воле и не по нашим детским годам...</w:t>
      </w:r>
    </w:p>
    <w:p>
      <w:pPr>
        <w:spacing w:line="220" w:lineRule="auto" w:before="0"/>
        <w:ind w:left="793" w:right="790" w:firstLine="340"/>
        <w:jc w:val="right"/>
        <w:rPr>
          <w:sz w:val="19"/>
        </w:rPr>
      </w:pPr>
      <w:r>
        <w:rPr>
          <w:sz w:val="19"/>
        </w:rPr>
        <w:t>С нами обходились не только не по-родительски, но так, как и с рабами не </w:t>
      </w:r>
      <w:r>
        <w:rPr>
          <w:sz w:val="19"/>
        </w:rPr>
        <w:t>по- ступают.</w:t>
      </w:r>
      <w:r>
        <w:rPr>
          <w:spacing w:val="14"/>
          <w:sz w:val="19"/>
        </w:rPr>
        <w:t> </w:t>
      </w:r>
      <w:r>
        <w:rPr>
          <w:sz w:val="19"/>
        </w:rPr>
        <w:t>И</w:t>
      </w:r>
      <w:r>
        <w:rPr>
          <w:spacing w:val="14"/>
          <w:sz w:val="19"/>
        </w:rPr>
        <w:t> </w:t>
      </w:r>
      <w:r>
        <w:rPr>
          <w:sz w:val="19"/>
        </w:rPr>
        <w:t>кто</w:t>
      </w:r>
      <w:r>
        <w:rPr>
          <w:spacing w:val="14"/>
          <w:sz w:val="19"/>
        </w:rPr>
        <w:t> </w:t>
      </w:r>
      <w:r>
        <w:rPr>
          <w:sz w:val="19"/>
        </w:rPr>
        <w:t>вынесет</w:t>
      </w:r>
      <w:r>
        <w:rPr>
          <w:spacing w:val="14"/>
          <w:sz w:val="19"/>
        </w:rPr>
        <w:t> </w:t>
      </w:r>
      <w:r>
        <w:rPr>
          <w:sz w:val="19"/>
        </w:rPr>
        <w:t>подобную</w:t>
      </w:r>
      <w:r>
        <w:rPr>
          <w:spacing w:val="14"/>
          <w:sz w:val="19"/>
        </w:rPr>
        <w:t> </w:t>
      </w:r>
      <w:r>
        <w:rPr>
          <w:sz w:val="19"/>
        </w:rPr>
        <w:t>гордыню?</w:t>
      </w:r>
      <w:r>
        <w:rPr>
          <w:spacing w:val="14"/>
          <w:sz w:val="19"/>
        </w:rPr>
        <w:t> </w:t>
      </w:r>
      <w:r>
        <w:rPr>
          <w:sz w:val="19"/>
        </w:rPr>
        <w:t>Как</w:t>
      </w:r>
      <w:r>
        <w:rPr>
          <w:spacing w:val="14"/>
          <w:sz w:val="19"/>
        </w:rPr>
        <w:t> </w:t>
      </w:r>
      <w:r>
        <w:rPr>
          <w:sz w:val="19"/>
        </w:rPr>
        <w:t>пересчитать</w:t>
      </w:r>
      <w:r>
        <w:rPr>
          <w:spacing w:val="14"/>
          <w:sz w:val="19"/>
        </w:rPr>
        <w:t> </w:t>
      </w:r>
      <w:r>
        <w:rPr>
          <w:sz w:val="19"/>
        </w:rPr>
        <w:t>всё,</w:t>
      </w:r>
      <w:r>
        <w:rPr>
          <w:spacing w:val="14"/>
          <w:sz w:val="19"/>
        </w:rPr>
        <w:t> </w:t>
      </w:r>
      <w:r>
        <w:rPr>
          <w:sz w:val="19"/>
        </w:rPr>
        <w:t>что</w:t>
      </w:r>
      <w:r>
        <w:rPr>
          <w:spacing w:val="14"/>
          <w:sz w:val="19"/>
        </w:rPr>
        <w:t> </w:t>
      </w:r>
      <w:r>
        <w:rPr>
          <w:sz w:val="19"/>
        </w:rPr>
        <w:t>вытерпел</w:t>
      </w:r>
      <w:r>
        <w:rPr>
          <w:spacing w:val="14"/>
          <w:sz w:val="19"/>
        </w:rPr>
        <w:t> </w:t>
      </w:r>
      <w:r>
        <w:rPr>
          <w:sz w:val="19"/>
        </w:rPr>
        <w:t>в юности?</w:t>
      </w:r>
      <w:r>
        <w:rPr>
          <w:spacing w:val="-13"/>
          <w:sz w:val="19"/>
        </w:rPr>
        <w:t> </w:t>
      </w:r>
      <w:r>
        <w:rPr>
          <w:sz w:val="19"/>
        </w:rPr>
        <w:t>Часто</w:t>
      </w:r>
      <w:r>
        <w:rPr>
          <w:spacing w:val="-13"/>
          <w:sz w:val="19"/>
        </w:rPr>
        <w:t> </w:t>
      </w:r>
      <w:r>
        <w:rPr>
          <w:sz w:val="19"/>
        </w:rPr>
        <w:t>поздно</w:t>
      </w:r>
      <w:r>
        <w:rPr>
          <w:spacing w:val="-13"/>
          <w:sz w:val="19"/>
        </w:rPr>
        <w:t> </w:t>
      </w:r>
      <w:r>
        <w:rPr>
          <w:sz w:val="19"/>
        </w:rPr>
        <w:t>ел</w:t>
      </w:r>
      <w:r>
        <w:rPr>
          <w:spacing w:val="-13"/>
          <w:sz w:val="19"/>
        </w:rPr>
        <w:t> </w:t>
      </w:r>
      <w:r>
        <w:rPr>
          <w:sz w:val="19"/>
        </w:rPr>
        <w:t>я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по</w:t>
      </w:r>
      <w:r>
        <w:rPr>
          <w:spacing w:val="-13"/>
          <w:sz w:val="19"/>
        </w:rPr>
        <w:t> </w:t>
      </w:r>
      <w:r>
        <w:rPr>
          <w:sz w:val="19"/>
        </w:rPr>
        <w:t>своей</w:t>
      </w:r>
      <w:r>
        <w:rPr>
          <w:spacing w:val="-13"/>
          <w:sz w:val="19"/>
        </w:rPr>
        <w:t> </w:t>
      </w:r>
      <w:r>
        <w:rPr>
          <w:sz w:val="19"/>
        </w:rPr>
        <w:t>воле.</w:t>
      </w:r>
      <w:r>
        <w:rPr>
          <w:spacing w:val="-13"/>
          <w:sz w:val="19"/>
        </w:rPr>
        <w:t> </w:t>
      </w:r>
      <w:r>
        <w:rPr>
          <w:sz w:val="19"/>
        </w:rPr>
        <w:t>А</w:t>
      </w:r>
      <w:r>
        <w:rPr>
          <w:spacing w:val="-13"/>
          <w:sz w:val="19"/>
        </w:rPr>
        <w:t> </w:t>
      </w:r>
      <w:r>
        <w:rPr>
          <w:sz w:val="19"/>
        </w:rPr>
        <w:t>что</w:t>
      </w:r>
      <w:r>
        <w:rPr>
          <w:spacing w:val="-13"/>
          <w:sz w:val="19"/>
        </w:rPr>
        <w:t> </w:t>
      </w:r>
      <w:r>
        <w:rPr>
          <w:sz w:val="19"/>
        </w:rPr>
        <w:t>сказать</w:t>
      </w:r>
      <w:r>
        <w:rPr>
          <w:spacing w:val="-13"/>
          <w:sz w:val="19"/>
        </w:rPr>
        <w:t> </w:t>
      </w:r>
      <w:r>
        <w:rPr>
          <w:sz w:val="19"/>
        </w:rPr>
        <w:t>о</w:t>
      </w:r>
      <w:r>
        <w:rPr>
          <w:spacing w:val="-13"/>
          <w:sz w:val="19"/>
        </w:rPr>
        <w:t> </w:t>
      </w:r>
      <w:r>
        <w:rPr>
          <w:sz w:val="19"/>
        </w:rPr>
        <w:t>казне</w:t>
      </w:r>
      <w:r>
        <w:rPr>
          <w:spacing w:val="-13"/>
          <w:sz w:val="19"/>
        </w:rPr>
        <w:t> </w:t>
      </w:r>
      <w:r>
        <w:rPr>
          <w:sz w:val="19"/>
        </w:rPr>
        <w:t>родительской?</w:t>
      </w:r>
      <w:r>
        <w:rPr>
          <w:spacing w:val="-13"/>
          <w:sz w:val="19"/>
        </w:rPr>
        <w:t> </w:t>
      </w:r>
      <w:r>
        <w:rPr>
          <w:sz w:val="19"/>
        </w:rPr>
        <w:t>Всё </w:t>
      </w:r>
      <w:r>
        <w:rPr>
          <w:w w:val="95"/>
          <w:sz w:val="19"/>
        </w:rPr>
        <w:t>расхитили лукавым умышлением, будто на жалованье детям боярским, а жаловали</w:t>
      </w:r>
      <w:r>
        <w:rPr>
          <w:spacing w:val="80"/>
          <w:sz w:val="19"/>
        </w:rPr>
        <w:t> </w:t>
      </w:r>
      <w:r>
        <w:rPr>
          <w:w w:val="95"/>
          <w:sz w:val="19"/>
        </w:rPr>
        <w:t>их</w:t>
      </w:r>
      <w:r>
        <w:rPr>
          <w:spacing w:val="5"/>
          <w:sz w:val="19"/>
        </w:rPr>
        <w:t> </w:t>
      </w:r>
      <w:r>
        <w:rPr>
          <w:w w:val="95"/>
          <w:sz w:val="19"/>
        </w:rPr>
        <w:t>не</w:t>
      </w:r>
      <w:r>
        <w:rPr>
          <w:spacing w:val="6"/>
          <w:sz w:val="19"/>
        </w:rPr>
        <w:t> </w:t>
      </w:r>
      <w:r>
        <w:rPr>
          <w:w w:val="95"/>
          <w:sz w:val="19"/>
        </w:rPr>
        <w:t>на</w:t>
      </w:r>
      <w:r>
        <w:rPr>
          <w:spacing w:val="6"/>
          <w:sz w:val="19"/>
        </w:rPr>
        <w:t> </w:t>
      </w:r>
      <w:r>
        <w:rPr>
          <w:w w:val="95"/>
          <w:sz w:val="19"/>
        </w:rPr>
        <w:t>дело,</w:t>
      </w:r>
      <w:r>
        <w:rPr>
          <w:spacing w:val="5"/>
          <w:sz w:val="19"/>
        </w:rPr>
        <w:t> </w:t>
      </w:r>
      <w:r>
        <w:rPr>
          <w:w w:val="95"/>
          <w:sz w:val="19"/>
        </w:rPr>
        <w:t>не</w:t>
      </w:r>
      <w:r>
        <w:rPr>
          <w:spacing w:val="6"/>
          <w:sz w:val="19"/>
        </w:rPr>
        <w:t> </w:t>
      </w:r>
      <w:r>
        <w:rPr>
          <w:w w:val="95"/>
          <w:sz w:val="19"/>
        </w:rPr>
        <w:t>по</w:t>
      </w:r>
      <w:r>
        <w:rPr>
          <w:spacing w:val="6"/>
          <w:sz w:val="19"/>
        </w:rPr>
        <w:t> </w:t>
      </w:r>
      <w:r>
        <w:rPr>
          <w:w w:val="95"/>
          <w:sz w:val="19"/>
        </w:rPr>
        <w:t>достоинству;</w:t>
      </w:r>
      <w:r>
        <w:rPr>
          <w:spacing w:val="6"/>
          <w:sz w:val="19"/>
        </w:rPr>
        <w:t> </w:t>
      </w:r>
      <w:r>
        <w:rPr>
          <w:w w:val="95"/>
          <w:sz w:val="19"/>
        </w:rPr>
        <w:t>взяли</w:t>
      </w:r>
      <w:r>
        <w:rPr>
          <w:spacing w:val="5"/>
          <w:sz w:val="19"/>
        </w:rPr>
        <w:t> </w:t>
      </w:r>
      <w:r>
        <w:rPr>
          <w:w w:val="95"/>
          <w:sz w:val="19"/>
        </w:rPr>
        <w:t>себе</w:t>
      </w:r>
      <w:r>
        <w:rPr>
          <w:spacing w:val="6"/>
          <w:sz w:val="19"/>
        </w:rPr>
        <w:t> </w:t>
      </w:r>
      <w:r>
        <w:rPr>
          <w:w w:val="95"/>
          <w:sz w:val="19"/>
        </w:rPr>
        <w:t>бесчисленную</w:t>
      </w:r>
      <w:r>
        <w:rPr>
          <w:spacing w:val="6"/>
          <w:sz w:val="19"/>
        </w:rPr>
        <w:t> </w:t>
      </w:r>
      <w:r>
        <w:rPr>
          <w:w w:val="95"/>
          <w:sz w:val="19"/>
        </w:rPr>
        <w:t>казну</w:t>
      </w:r>
      <w:r>
        <w:rPr>
          <w:spacing w:val="6"/>
          <w:sz w:val="19"/>
        </w:rPr>
        <w:t> </w:t>
      </w:r>
      <w:r>
        <w:rPr>
          <w:w w:val="95"/>
          <w:sz w:val="19"/>
        </w:rPr>
        <w:t>деда</w:t>
      </w:r>
      <w:r>
        <w:rPr>
          <w:spacing w:val="5"/>
          <w:sz w:val="19"/>
        </w:rPr>
        <w:t> </w:t>
      </w:r>
      <w:r>
        <w:rPr>
          <w:w w:val="95"/>
          <w:sz w:val="19"/>
        </w:rPr>
        <w:t>и</w:t>
      </w:r>
      <w:r>
        <w:rPr>
          <w:spacing w:val="6"/>
          <w:sz w:val="19"/>
        </w:rPr>
        <w:t> </w:t>
      </w:r>
      <w:r>
        <w:rPr>
          <w:w w:val="95"/>
          <w:sz w:val="19"/>
        </w:rPr>
        <w:t>отца</w:t>
      </w:r>
      <w:r>
        <w:rPr>
          <w:spacing w:val="6"/>
          <w:sz w:val="19"/>
        </w:rPr>
        <w:t> </w:t>
      </w:r>
      <w:r>
        <w:rPr>
          <w:spacing w:val="-2"/>
          <w:w w:val="95"/>
          <w:sz w:val="19"/>
        </w:rPr>
        <w:t>нашего.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sz w:val="19"/>
        </w:rPr>
        <w:t>О</w:t>
      </w:r>
      <w:r>
        <w:rPr>
          <w:spacing w:val="16"/>
          <w:sz w:val="19"/>
        </w:rPr>
        <w:t> </w:t>
      </w:r>
      <w:r>
        <w:rPr>
          <w:sz w:val="19"/>
        </w:rPr>
        <w:t>казне</w:t>
      </w:r>
      <w:r>
        <w:rPr>
          <w:spacing w:val="16"/>
          <w:sz w:val="19"/>
        </w:rPr>
        <w:t> </w:t>
      </w:r>
      <w:r>
        <w:rPr>
          <w:sz w:val="19"/>
        </w:rPr>
        <w:t>наших</w:t>
      </w:r>
      <w:r>
        <w:rPr>
          <w:spacing w:val="16"/>
          <w:sz w:val="19"/>
        </w:rPr>
        <w:t> </w:t>
      </w:r>
      <w:r>
        <w:rPr>
          <w:sz w:val="19"/>
        </w:rPr>
        <w:t>дядей</w:t>
      </w:r>
      <w:r>
        <w:rPr>
          <w:spacing w:val="16"/>
          <w:sz w:val="19"/>
        </w:rPr>
        <w:t> </w:t>
      </w:r>
      <w:r>
        <w:rPr>
          <w:sz w:val="19"/>
        </w:rPr>
        <w:t>и</w:t>
      </w:r>
      <w:r>
        <w:rPr>
          <w:spacing w:val="16"/>
          <w:sz w:val="19"/>
        </w:rPr>
        <w:t> </w:t>
      </w:r>
      <w:r>
        <w:rPr>
          <w:sz w:val="19"/>
        </w:rPr>
        <w:t>говорить</w:t>
      </w:r>
      <w:r>
        <w:rPr>
          <w:spacing w:val="16"/>
          <w:sz w:val="19"/>
        </w:rPr>
        <w:t> </w:t>
      </w:r>
      <w:r>
        <w:rPr>
          <w:sz w:val="19"/>
        </w:rPr>
        <w:t>нечего:</w:t>
      </w:r>
      <w:r>
        <w:rPr>
          <w:spacing w:val="16"/>
          <w:sz w:val="19"/>
        </w:rPr>
        <w:t> </w:t>
      </w:r>
      <w:r>
        <w:rPr>
          <w:sz w:val="19"/>
        </w:rPr>
        <w:t>всё</w:t>
      </w:r>
      <w:r>
        <w:rPr>
          <w:spacing w:val="16"/>
          <w:sz w:val="19"/>
        </w:rPr>
        <w:t> </w:t>
      </w:r>
      <w:r>
        <w:rPr>
          <w:sz w:val="19"/>
        </w:rPr>
        <w:t>себе</w:t>
      </w:r>
      <w:r>
        <w:rPr>
          <w:spacing w:val="16"/>
          <w:sz w:val="19"/>
        </w:rPr>
        <w:t> </w:t>
      </w:r>
      <w:r>
        <w:rPr>
          <w:sz w:val="19"/>
        </w:rPr>
        <w:t>взяли...</w:t>
      </w:r>
      <w:r>
        <w:rPr>
          <w:spacing w:val="16"/>
          <w:sz w:val="19"/>
        </w:rPr>
        <w:t> </w:t>
      </w:r>
      <w:r>
        <w:rPr>
          <w:sz w:val="19"/>
        </w:rPr>
        <w:t>думали,</w:t>
      </w:r>
      <w:r>
        <w:rPr>
          <w:spacing w:val="16"/>
          <w:sz w:val="19"/>
        </w:rPr>
        <w:t> </w:t>
      </w:r>
      <w:r>
        <w:rPr>
          <w:sz w:val="19"/>
        </w:rPr>
        <w:t>что</w:t>
      </w:r>
      <w:r>
        <w:rPr>
          <w:spacing w:val="16"/>
          <w:sz w:val="19"/>
        </w:rPr>
        <w:t> </w:t>
      </w:r>
      <w:r>
        <w:rPr>
          <w:sz w:val="19"/>
        </w:rPr>
        <w:t>правят и заводят порядок, а вместо этого вышла многая неправда и нестроение; они </w:t>
      </w:r>
      <w:r>
        <w:rPr>
          <w:sz w:val="19"/>
        </w:rPr>
        <w:t>ото всех брали безмерную мзду и все говорили и делали за деньги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13" w:lineRule="auto" w:before="110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О</w:t>
      </w:r>
      <w:r>
        <w:rPr>
          <w:spacing w:val="-5"/>
          <w:sz w:val="19"/>
        </w:rPr>
        <w:t> </w:t>
      </w:r>
      <w:r>
        <w:rPr>
          <w:sz w:val="19"/>
        </w:rPr>
        <w:t>каком</w:t>
      </w:r>
      <w:r>
        <w:rPr>
          <w:spacing w:val="-5"/>
          <w:sz w:val="19"/>
        </w:rPr>
        <w:t> </w:t>
      </w:r>
      <w:r>
        <w:rPr>
          <w:sz w:val="19"/>
        </w:rPr>
        <w:t>времени</w:t>
      </w:r>
      <w:r>
        <w:rPr>
          <w:spacing w:val="-5"/>
          <w:sz w:val="19"/>
        </w:rPr>
        <w:t> </w:t>
      </w:r>
      <w:r>
        <w:rPr>
          <w:sz w:val="19"/>
        </w:rPr>
        <w:t>вспоминает</w:t>
      </w:r>
      <w:r>
        <w:rPr>
          <w:spacing w:val="-5"/>
          <w:sz w:val="19"/>
        </w:rPr>
        <w:t> </w:t>
      </w:r>
      <w:r>
        <w:rPr>
          <w:sz w:val="19"/>
        </w:rPr>
        <w:t>Иван</w:t>
      </w:r>
      <w:r>
        <w:rPr>
          <w:spacing w:val="-5"/>
          <w:sz w:val="19"/>
        </w:rPr>
        <w:t> </w:t>
      </w:r>
      <w:r>
        <w:rPr>
          <w:sz w:val="19"/>
        </w:rPr>
        <w:t>Грозный?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чём</w:t>
      </w:r>
      <w:r>
        <w:rPr>
          <w:spacing w:val="-5"/>
          <w:sz w:val="19"/>
        </w:rPr>
        <w:t> </w:t>
      </w:r>
      <w:r>
        <w:rPr>
          <w:sz w:val="19"/>
        </w:rPr>
        <w:t>он</w:t>
      </w:r>
      <w:r>
        <w:rPr>
          <w:spacing w:val="-5"/>
          <w:sz w:val="19"/>
        </w:rPr>
        <w:t> </w:t>
      </w:r>
      <w:r>
        <w:rPr>
          <w:sz w:val="19"/>
        </w:rPr>
        <w:t>обвиняет</w:t>
      </w:r>
      <w:r>
        <w:rPr>
          <w:spacing w:val="-5"/>
          <w:sz w:val="19"/>
        </w:rPr>
        <w:t> </w:t>
      </w:r>
      <w:r>
        <w:rPr>
          <w:sz w:val="19"/>
        </w:rPr>
        <w:t>своих</w:t>
      </w:r>
      <w:r>
        <w:rPr>
          <w:spacing w:val="-5"/>
          <w:sz w:val="19"/>
        </w:rPr>
        <w:t> </w:t>
      </w:r>
      <w:r>
        <w:rPr>
          <w:sz w:val="19"/>
        </w:rPr>
        <w:t>недобро- желателей?</w:t>
      </w:r>
      <w:r>
        <w:rPr>
          <w:spacing w:val="-2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Перечислите,</w:t>
      </w:r>
      <w:r>
        <w:rPr>
          <w:spacing w:val="-2"/>
          <w:sz w:val="19"/>
        </w:rPr>
        <w:t> </w:t>
      </w:r>
      <w:r>
        <w:rPr>
          <w:sz w:val="19"/>
        </w:rPr>
        <w:t>каких</w:t>
      </w:r>
      <w:r>
        <w:rPr>
          <w:spacing w:val="-2"/>
          <w:sz w:val="19"/>
        </w:rPr>
        <w:t> </w:t>
      </w:r>
      <w:r>
        <w:rPr>
          <w:sz w:val="19"/>
        </w:rPr>
        <w:t>исторических</w:t>
      </w:r>
      <w:r>
        <w:rPr>
          <w:spacing w:val="-2"/>
          <w:sz w:val="19"/>
        </w:rPr>
        <w:t> </w:t>
      </w:r>
      <w:r>
        <w:rPr>
          <w:sz w:val="19"/>
        </w:rPr>
        <w:t>персонажей</w:t>
      </w:r>
      <w:r>
        <w:rPr>
          <w:spacing w:val="-2"/>
          <w:sz w:val="19"/>
        </w:rPr>
        <w:t> </w:t>
      </w:r>
      <w:r>
        <w:rPr>
          <w:sz w:val="19"/>
        </w:rPr>
        <w:t>прямо</w:t>
      </w:r>
      <w:r>
        <w:rPr>
          <w:spacing w:val="-2"/>
          <w:sz w:val="19"/>
        </w:rPr>
        <w:t> </w:t>
      </w:r>
      <w:r>
        <w:rPr>
          <w:sz w:val="19"/>
        </w:rPr>
        <w:t>или</w:t>
      </w:r>
      <w:r>
        <w:rPr>
          <w:spacing w:val="-2"/>
          <w:sz w:val="19"/>
        </w:rPr>
        <w:t> </w:t>
      </w:r>
      <w:r>
        <w:rPr>
          <w:sz w:val="19"/>
        </w:rPr>
        <w:t>косвенно </w:t>
      </w:r>
      <w:r>
        <w:rPr>
          <w:w w:val="95"/>
          <w:sz w:val="19"/>
        </w:rPr>
        <w:t>упоминает царь в этом письме. Тех, кто не назван по имени, назовите и расскажите, </w:t>
      </w:r>
      <w:r>
        <w:rPr>
          <w:sz w:val="19"/>
        </w:rPr>
        <w:t>что вы о них знаете.</w:t>
      </w:r>
    </w:p>
    <w:p>
      <w:pPr>
        <w:pStyle w:val="Heading7"/>
        <w:tabs>
          <w:tab w:pos="8163" w:val="left" w:leader="none"/>
        </w:tabs>
        <w:spacing w:before="187"/>
      </w:pPr>
      <w:r>
        <w:rPr/>
        <w:pict>
          <v:group style="position:absolute;margin-left:146.483902pt;margin-top:14.389262pt;width:256.05pt;height:7.85pt;mso-position-horizontal-relative:page;mso-position-vertical-relative:paragraph;z-index:-21979648" id="docshapegroup139" coordorigin="2930,288" coordsize="5121,157">
            <v:line style="position:absolute" from="2980,366" to="7956,366" stroked="true" strokeweight="1pt" strokecolor="#4495d1">
              <v:stroke dashstyle="dot"/>
            </v:line>
            <v:shape style="position:absolute;left:2929;top:355;width:5057;height:20" id="docshape140" coordorigin="2930,356" coordsize="5057,20" path="m2950,366l2947,359,2940,356,2933,359,2930,366,2933,373,2940,376,2947,373,2950,366xm7986,366l7983,359,7976,356,7969,359,7966,366,7969,373,7976,376,7983,373,7986,366xe" filled="true" fillcolor="#4495d1" stroked="false">
              <v:path arrowok="t"/>
              <v:fill type="solid"/>
            </v:shape>
            <v:shape style="position:absolute;left:7966;top:287;width:84;height:157" id="docshape141" coordorigin="7966,288" coordsize="84,157" path="m7966,288l7966,444,8050,366,7966,288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1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before="20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Объясните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w w:val="95"/>
          <w:sz w:val="19"/>
        </w:rPr>
        <w:t>происхождение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w w:val="95"/>
          <w:sz w:val="19"/>
        </w:rPr>
        <w:t>смысл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w w:val="95"/>
          <w:sz w:val="19"/>
        </w:rPr>
        <w:t>понятия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«целовальник».</w:t>
      </w:r>
    </w:p>
    <w:p>
      <w:pPr>
        <w:pStyle w:val="BodyText"/>
        <w:spacing w:before="9"/>
        <w:rPr>
          <w:rFonts w:ascii="Tahoma"/>
          <w:sz w:val="11"/>
        </w:rPr>
      </w:pPr>
      <w:r>
        <w:rPr/>
        <w:pict>
          <v:group style="position:absolute;margin-left:36.553001pt;margin-top:8.288671pt;width:385.95pt;height:36.4pt;mso-position-horizontal-relative:page;mso-position-vertical-relative:paragraph;z-index:-15714816;mso-wrap-distance-left:0;mso-wrap-distance-right:0" id="docshapegroup142" coordorigin="731,166" coordsize="7719,728">
            <v:rect style="position:absolute;left:731;top:165;width:7719;height:728" id="docshape143" filled="true" fillcolor="#000000" stroked="false">
              <v:fill opacity="19660f" type="solid"/>
            </v:rect>
            <v:rect style="position:absolute;left:793;top:228;width:7597;height:602" id="docshape144" filled="true" fillcolor="#ffffff" stroked="false">
              <v:fill type="solid"/>
            </v:rect>
            <v:shape style="position:absolute;left:877;top:328;width:397;height:397" type="#_x0000_t75" id="docshape145" stroked="false">
              <v:imagedata r:id="rId8" o:title=""/>
            </v:shape>
            <v:shape style="position:absolute;left:986;top:352;width:191;height:371" type="#_x0000_t202" id="docshape146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3;width:6574;height:467" type="#_x0000_t202" id="docshape147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  <w:r>
        <w:rPr/>
        <w:pict>
          <v:group style="position:absolute;margin-left:0pt;margin-top:50.036007pt;width:459.25pt;height:514.1pt;mso-position-horizontal-relative:page;mso-position-vertical-relative:page;z-index:-21977600" id="docshapegroup148" coordorigin="0,1001" coordsize="9185,10282">
            <v:rect style="position:absolute;left:0;top:3203;width:9185;height:8079" id="docshape149" filled="true" fillcolor="#e6e7e8" stroked="false">
              <v:fill type="solid"/>
            </v:rect>
            <v:rect style="position:absolute;left:1957;top:2573;width:5019;height:3672" id="docshape150" filled="true" fillcolor="#000000" stroked="false">
              <v:fill opacity="32768f" type="solid"/>
            </v:rect>
            <v:shape style="position:absolute;left:2020;top:2636;width:4894;height:3551" type="#_x0000_t75" id="docshape151" stroked="false">
              <v:imagedata r:id="rId37" o:title=""/>
            </v:shape>
            <v:rect style="position:absolute;left:2027;top:2642;width:4881;height:3538" id="docshape152" filled="false" stroked="true" strokeweight=".648pt" strokecolor="#ffffff">
              <v:stroke dashstyle="solid"/>
            </v:rect>
            <v:rect style="position:absolute;left:1949;top:6000;width:5026;height:1455" id="docshape153" filled="true" fillcolor="#000000" stroked="false">
              <v:fill opacity="32768f" type="solid"/>
            </v:rect>
            <v:line style="position:absolute" from="595,1526" to="595,8748" stroked="true" strokeweight="1.5pt" strokecolor="#4495d1">
              <v:stroke dashstyle="dot"/>
            </v:line>
            <v:shape style="position:absolute;left:580;top:1451;width:30;height:7342" id="docshape154" coordorigin="580,1451" coordsize="30,7342" path="m610,8778l606,8767,595,8763,585,8767,580,8778,585,8789,595,8793,606,8789,610,8778xm610,1466l606,1456,595,1451,585,1456,580,1466,585,1477,595,1481,606,1477,610,1466xe" filled="true" fillcolor="#4495d1" stroked="false">
              <v:path arrowok="t"/>
              <v:fill type="solid"/>
            </v:shape>
            <v:shape style="position:absolute;left:396;top:1829;width:397;height:397" type="#_x0000_t75" id="docshape155" stroked="false">
              <v:imagedata r:id="rId8" o:title=""/>
            </v:shape>
            <v:rect style="position:absolute;left:776;top:1000;width:742;height:576" id="docshape156" filled="true" fillcolor="#000000" stroked="false">
              <v:fill opacity="19660f" type="solid"/>
            </v:rect>
            <v:rect style="position:absolute;left:793;top:8938;width:3799;height:114" id="docshape157" filled="true" fillcolor="#eeaf9f" stroked="false">
              <v:fill type="solid"/>
            </v:rect>
            <v:rect style="position:absolute;left:4592;top:8938;width:3799;height:114" id="docshape158" filled="true" fillcolor="#b3ccea" stroked="false">
              <v:fill type="solid"/>
            </v:rect>
            <v:shape style="position:absolute;left:396;top:7533;width:397;height:397" type="#_x0000_t75" id="docshape159" stroked="false">
              <v:imagedata r:id="rId22" o:title=""/>
            </v:shape>
            <v:shape style="position:absolute;left:396;top:8015;width:397;height:397" type="#_x0000_t75" id="docshape160" stroked="false">
              <v:imagedata r:id="rId38" o:title=""/>
            </v:shape>
            <v:rect style="position:absolute;left:379;top:8686;width:418;height:418" id="docshape161" filled="true" fillcolor="#000000" stroked="false">
              <v:fill opacity="19660f" type="solid"/>
            </v:rect>
            <v:shape style="position:absolute;left:379;top:8687;width:397;height:397" type="#_x0000_t75" id="docshape162" stroked="false">
              <v:imagedata r:id="rId39" o:title=""/>
            </v:shape>
            <w10:wrap type="none"/>
          </v:group>
        </w:pic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Heading3"/>
        <w:tabs>
          <w:tab w:pos="1609" w:val="left" w:leader="none"/>
        </w:tabs>
        <w:spacing w:before="224"/>
      </w:pPr>
      <w:r>
        <w:rPr/>
        <w:pict>
          <v:group style="position:absolute;margin-left:0pt;margin-top:-37.193737pt;width:459.25pt;height:37.35pt;mso-position-horizontal-relative:page;mso-position-vertical-relative:paragraph;z-index:15745536" id="docshapegroup163" coordorigin="0,-744" coordsize="9185,747">
            <v:shape style="position:absolute;left:0;top:-744;width:9185;height:747" type="#_x0000_t75" id="docshape164" stroked="false">
              <v:imagedata r:id="rId6" o:title=""/>
            </v:shape>
            <v:shape style="position:absolute;left:0;top:-744;width:2;height:747" id="docshape165" coordorigin="0,-744" coordsize="0,747" path="m0,-744l0,3,0,-744xe" filled="true" fillcolor="#e47b6a" stroked="false">
              <v:path arrowok="t"/>
              <v:fill type="solid"/>
            </v:shape>
            <v:shape style="position:absolute;left:8413;top:-334;width:236;height:272" type="#_x0000_t202" id="docshape166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2"/>
                        <w:w w:val="120"/>
                        <w:sz w:val="22"/>
                      </w:rPr>
                      <w:t>13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9.685001pt;margin-top:13.83027pt;width:31.3pt;height:22.7pt;mso-position-horizontal-relative:page;mso-position-vertical-relative:paragraph;z-index:-21977088" type="#_x0000_t202" id="docshape167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20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5"/>
                      <w:w w:val="90"/>
                      <w:sz w:val="40"/>
                    </w:rPr>
                    <w:t>3–4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Начало</w:t>
      </w:r>
      <w:r>
        <w:rPr>
          <w:color w:val="DB413F"/>
          <w:spacing w:val="9"/>
        </w:rPr>
        <w:t> </w:t>
      </w:r>
      <w:r>
        <w:rPr>
          <w:color w:val="DB413F"/>
          <w:spacing w:val="9"/>
          <w:w w:val="80"/>
        </w:rPr>
        <w:t>царствования</w:t>
      </w:r>
      <w:r>
        <w:rPr>
          <w:color w:val="DB413F"/>
          <w:spacing w:val="9"/>
        </w:rPr>
        <w:t> </w:t>
      </w:r>
      <w:r>
        <w:rPr>
          <w:color w:val="DB413F"/>
          <w:w w:val="80"/>
        </w:rPr>
        <w:t>Ивана</w:t>
      </w:r>
      <w:r>
        <w:rPr>
          <w:color w:val="DB413F"/>
          <w:spacing w:val="8"/>
        </w:rPr>
        <w:t> </w:t>
      </w:r>
      <w:r>
        <w:rPr>
          <w:color w:val="DB413F"/>
          <w:spacing w:val="5"/>
          <w:w w:val="80"/>
        </w:rPr>
        <w:t>IV</w:t>
      </w:r>
    </w:p>
    <w:p>
      <w:pPr>
        <w:pStyle w:val="Heading8"/>
        <w:spacing w:line="216" w:lineRule="auto" w:before="303"/>
        <w:ind w:left="1644"/>
        <w:jc w:val="both"/>
      </w:pPr>
      <w:r>
        <w:rPr/>
        <w:pict>
          <v:shape style="position:absolute;margin-left:25.2759pt;margin-top:18.713842pt;width:8.550pt;height:18.55pt;mso-position-horizontal-relative:page;mso-position-vertical-relative:paragraph;z-index:15747072" type="#_x0000_t202" id="docshape168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Почему Иван IV приступил в середине XVI в. к проведению целого ряд</w:t>
      </w:r>
      <w:r>
        <w:rPr>
          <w:w w:val="115"/>
        </w:rPr>
        <w:t> реформ</w:t>
      </w:r>
      <w:r>
        <w:rPr>
          <w:w w:val="115"/>
        </w:rPr>
        <w:t> и</w:t>
      </w:r>
      <w:r>
        <w:rPr>
          <w:w w:val="115"/>
        </w:rPr>
        <w:t> преобразований</w:t>
      </w:r>
      <w:r>
        <w:rPr>
          <w:w w:val="115"/>
        </w:rPr>
        <w:t> в</w:t>
      </w:r>
      <w:r>
        <w:rPr>
          <w:w w:val="115"/>
        </w:rPr>
        <w:t> области</w:t>
      </w:r>
      <w:r>
        <w:rPr>
          <w:w w:val="115"/>
        </w:rPr>
        <w:t> государственного</w:t>
      </w:r>
      <w:r>
        <w:rPr>
          <w:w w:val="115"/>
        </w:rPr>
        <w:t> </w:t>
      </w:r>
      <w:r>
        <w:rPr>
          <w:w w:val="115"/>
        </w:rPr>
        <w:t>управ- ления и культуры?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8"/>
        <w:rPr>
          <w:rFonts w:ascii="Calibri"/>
          <w:b/>
          <w:sz w:val="14"/>
        </w:rPr>
      </w:pPr>
      <w:r>
        <w:rPr/>
        <w:pict>
          <v:shape style="position:absolute;margin-left:100.629997pt;margin-top:10.162016pt;width:245.2pt;height:66.4pt;mso-position-horizontal-relative:page;mso-position-vertical-relative:paragraph;z-index:-15712768;mso-wrap-distance-left:0;mso-wrap-distance-right:0" type="#_x0000_t202" id="docshape169" filled="true" fillcolor="#ffffff" stroked="false">
            <v:textbox inset="0,0,0,0">
              <w:txbxContent>
                <w:p>
                  <w:pPr>
                    <w:spacing w:line="222" w:lineRule="exact" w:before="80"/>
                    <w:ind w:left="113" w:right="0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«Суд</w:t>
                  </w:r>
                  <w:r>
                    <w:rPr>
                      <w:rFonts w:ascii="Calibri" w:hAnsi="Calibri"/>
                      <w:b/>
                      <w:color w:val="000000"/>
                      <w:spacing w:val="-3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в</w:t>
                  </w:r>
                  <w:r>
                    <w:rPr>
                      <w:rFonts w:ascii="Calibri" w:hAnsi="Calibri"/>
                      <w:b/>
                      <w:color w:val="000000"/>
                      <w:spacing w:val="-3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Московском</w:t>
                  </w:r>
                  <w:r>
                    <w:rPr>
                      <w:rFonts w:ascii="Calibri" w:hAnsi="Calibri"/>
                      <w:b/>
                      <w:color w:val="000000"/>
                      <w:spacing w:val="-3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государстве».</w:t>
                  </w:r>
                </w:p>
                <w:p>
                  <w:pPr>
                    <w:spacing w:line="228" w:lineRule="auto" w:before="0"/>
                    <w:ind w:left="113" w:right="226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Художник С. Иванов. Картины по русской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истории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из издания И. Кнебеля</w:t>
                  </w:r>
                </w:p>
                <w:p>
                  <w:pPr>
                    <w:spacing w:line="216" w:lineRule="auto" w:before="111"/>
                    <w:ind w:left="453" w:right="0" w:hanging="341"/>
                    <w:jc w:val="left"/>
                    <w:rPr>
                      <w:rFonts w:ascii="Tahoma" w:hAnsi="Tahoma"/>
                      <w:color w:val="000000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50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Какие</w:t>
                  </w:r>
                  <w:r>
                    <w:rPr>
                      <w:rFonts w:ascii="Tahoma" w:hAnsi="Tahoma"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должностные</w:t>
                  </w:r>
                  <w:r>
                    <w:rPr>
                      <w:rFonts w:ascii="Tahoma" w:hAnsi="Tahoma"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лица</w:t>
                  </w:r>
                  <w:r>
                    <w:rPr>
                      <w:rFonts w:ascii="Tahoma" w:hAnsi="Tahoma"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изображены</w:t>
                  </w:r>
                  <w:r>
                    <w:rPr>
                      <w:rFonts w:ascii="Tahoma" w:hAnsi="Tahoma"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на</w:t>
                  </w:r>
                  <w:r>
                    <w:rPr>
                      <w:rFonts w:ascii="Tahoma" w:hAnsi="Tahoma"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иллю- </w:t>
                  </w:r>
                  <w:r>
                    <w:rPr>
                      <w:rFonts w:ascii="Tahoma" w:hAnsi="Tahoma"/>
                      <w:color w:val="000000"/>
                      <w:spacing w:val="-2"/>
                      <w:sz w:val="19"/>
                    </w:rPr>
                    <w:t>страции?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rFonts w:ascii="Calibri"/>
          <w:b/>
          <w:sz w:val="19"/>
        </w:rPr>
      </w:pPr>
    </w:p>
    <w:p>
      <w:pPr>
        <w:pStyle w:val="ListParagraph"/>
        <w:numPr>
          <w:ilvl w:val="1"/>
          <w:numId w:val="6"/>
        </w:numPr>
        <w:tabs>
          <w:tab w:pos="1059" w:val="left" w:leader="none"/>
        </w:tabs>
        <w:spacing w:line="172" w:lineRule="auto" w:before="0" w:after="0"/>
        <w:ind w:left="907" w:right="836" w:hanging="1"/>
        <w:jc w:val="left"/>
        <w:rPr>
          <w:sz w:val="19"/>
        </w:rPr>
      </w:pPr>
      <w:r>
        <w:rPr>
          <w:sz w:val="19"/>
        </w:rPr>
        <w:t>царь</w:t>
      </w:r>
      <w:r>
        <w:rPr>
          <w:spacing w:val="-13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4"/>
          <w:position w:val="-2"/>
          <w:sz w:val="22"/>
        </w:rPr>
        <w:t> </w:t>
      </w:r>
      <w:r>
        <w:rPr>
          <w:sz w:val="19"/>
        </w:rPr>
        <w:t>доктрина</w:t>
      </w:r>
      <w:r>
        <w:rPr>
          <w:spacing w:val="-13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4"/>
          <w:position w:val="-2"/>
          <w:sz w:val="22"/>
        </w:rPr>
        <w:t> </w:t>
      </w:r>
      <w:r>
        <w:rPr>
          <w:sz w:val="19"/>
        </w:rPr>
        <w:t>Избранная</w:t>
      </w:r>
      <w:r>
        <w:rPr>
          <w:spacing w:val="-13"/>
          <w:sz w:val="19"/>
        </w:rPr>
        <w:t> </w:t>
      </w:r>
      <w:r>
        <w:rPr>
          <w:sz w:val="19"/>
        </w:rPr>
        <w:t>рада</w:t>
      </w:r>
      <w:r>
        <w:rPr>
          <w:spacing w:val="-13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4"/>
          <w:position w:val="-2"/>
          <w:sz w:val="22"/>
        </w:rPr>
        <w:t> </w:t>
      </w:r>
      <w:r>
        <w:rPr>
          <w:sz w:val="19"/>
        </w:rPr>
        <w:t>Земский</w:t>
      </w:r>
      <w:r>
        <w:rPr>
          <w:spacing w:val="-13"/>
          <w:sz w:val="19"/>
        </w:rPr>
        <w:t> </w:t>
      </w:r>
      <w:r>
        <w:rPr>
          <w:sz w:val="19"/>
        </w:rPr>
        <w:t>собор</w:t>
      </w:r>
      <w:r>
        <w:rPr>
          <w:spacing w:val="-13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4"/>
          <w:position w:val="-2"/>
          <w:sz w:val="22"/>
        </w:rPr>
        <w:t> </w:t>
      </w:r>
      <w:r>
        <w:rPr>
          <w:sz w:val="19"/>
        </w:rPr>
        <w:t>приказы</w:t>
      </w:r>
      <w:r>
        <w:rPr>
          <w:spacing w:val="-13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4"/>
          <w:position w:val="-2"/>
          <w:sz w:val="22"/>
        </w:rPr>
        <w:t> </w:t>
      </w:r>
      <w:r>
        <w:rPr>
          <w:sz w:val="19"/>
        </w:rPr>
        <w:t>сословно-предста-</w:t>
      </w:r>
      <w:r>
        <w:rPr>
          <w:sz w:val="19"/>
        </w:rPr>
        <w:t> вительная монархия</w:t>
      </w:r>
    </w:p>
    <w:p>
      <w:pPr>
        <w:pStyle w:val="ListParagraph"/>
        <w:numPr>
          <w:ilvl w:val="1"/>
          <w:numId w:val="6"/>
        </w:numPr>
        <w:tabs>
          <w:tab w:pos="1098" w:val="left" w:leader="none"/>
        </w:tabs>
        <w:spacing w:line="240" w:lineRule="exact" w:before="66" w:after="0"/>
        <w:ind w:left="1097" w:right="0" w:hanging="191"/>
        <w:jc w:val="left"/>
        <w:rPr>
          <w:sz w:val="19"/>
        </w:rPr>
      </w:pPr>
      <w:r>
        <w:rPr>
          <w:sz w:val="19"/>
        </w:rPr>
        <w:t>Алексей</w:t>
      </w:r>
      <w:r>
        <w:rPr>
          <w:spacing w:val="27"/>
          <w:sz w:val="19"/>
        </w:rPr>
        <w:t> </w:t>
      </w:r>
      <w:r>
        <w:rPr>
          <w:sz w:val="19"/>
        </w:rPr>
        <w:t>Адашев</w:t>
      </w:r>
      <w:r>
        <w:rPr>
          <w:spacing w:val="27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37"/>
          <w:position w:val="-2"/>
          <w:sz w:val="22"/>
        </w:rPr>
        <w:t> </w:t>
      </w:r>
      <w:r>
        <w:rPr>
          <w:sz w:val="19"/>
        </w:rPr>
        <w:t>Андрей</w:t>
      </w:r>
      <w:r>
        <w:rPr>
          <w:spacing w:val="27"/>
          <w:sz w:val="19"/>
        </w:rPr>
        <w:t> </w:t>
      </w:r>
      <w:r>
        <w:rPr>
          <w:sz w:val="19"/>
        </w:rPr>
        <w:t>Курбский</w:t>
      </w:r>
      <w:r>
        <w:rPr>
          <w:spacing w:val="27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37"/>
          <w:position w:val="-2"/>
          <w:sz w:val="22"/>
        </w:rPr>
        <w:t> </w:t>
      </w:r>
      <w:r>
        <w:rPr>
          <w:sz w:val="19"/>
        </w:rPr>
        <w:t>Иван</w:t>
      </w:r>
      <w:r>
        <w:rPr>
          <w:spacing w:val="27"/>
          <w:sz w:val="19"/>
        </w:rPr>
        <w:t> </w:t>
      </w:r>
      <w:r>
        <w:rPr>
          <w:sz w:val="19"/>
        </w:rPr>
        <w:t>Пересветов</w:t>
      </w:r>
      <w:r>
        <w:rPr>
          <w:spacing w:val="27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37"/>
          <w:position w:val="-2"/>
          <w:sz w:val="22"/>
        </w:rPr>
        <w:t> </w:t>
      </w:r>
      <w:r>
        <w:rPr>
          <w:sz w:val="19"/>
        </w:rPr>
        <w:t>митрополит</w:t>
      </w:r>
      <w:r>
        <w:rPr>
          <w:spacing w:val="27"/>
          <w:sz w:val="19"/>
        </w:rPr>
        <w:t> </w:t>
      </w:r>
      <w:r>
        <w:rPr>
          <w:spacing w:val="-2"/>
          <w:sz w:val="19"/>
        </w:rPr>
        <w:t>Макарий</w:t>
      </w:r>
    </w:p>
    <w:p>
      <w:pPr>
        <w:pStyle w:val="ListParagraph"/>
        <w:numPr>
          <w:ilvl w:val="1"/>
          <w:numId w:val="6"/>
        </w:numPr>
        <w:tabs>
          <w:tab w:pos="1059" w:val="left" w:leader="none"/>
        </w:tabs>
        <w:spacing w:line="240" w:lineRule="exact" w:before="0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протопоп</w:t>
      </w:r>
      <w:r>
        <w:rPr>
          <w:spacing w:val="8"/>
          <w:sz w:val="19"/>
        </w:rPr>
        <w:t> </w:t>
      </w:r>
      <w:r>
        <w:rPr>
          <w:w w:val="95"/>
          <w:sz w:val="19"/>
        </w:rPr>
        <w:t>Сильвестр</w:t>
      </w:r>
      <w:r>
        <w:rPr>
          <w:spacing w:val="8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7"/>
          <w:position w:val="-2"/>
          <w:sz w:val="22"/>
        </w:rPr>
        <w:t> </w:t>
      </w:r>
      <w:r>
        <w:rPr>
          <w:w w:val="95"/>
          <w:sz w:val="19"/>
        </w:rPr>
        <w:t>Иван</w:t>
      </w:r>
      <w:r>
        <w:rPr>
          <w:spacing w:val="9"/>
          <w:sz w:val="19"/>
        </w:rPr>
        <w:t> </w:t>
      </w:r>
      <w:r>
        <w:rPr>
          <w:spacing w:val="-2"/>
          <w:w w:val="95"/>
          <w:sz w:val="19"/>
        </w:rPr>
        <w:t>Фёдоров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9137pt;width:379.85pt;height:111.5pt;mso-position-horizontal-relative:page;mso-position-vertical-relative:paragraph;z-index:-15712256;mso-wrap-distance-left:0;mso-wrap-distance-right:0" id="docshapegroup170" coordorigin="794,64" coordsize="7597,2230">
            <v:shape style="position:absolute;left:4592;top:64;width:3799;height:2230" type="#_x0000_t202" id="docshape171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9"/>
                      </w:numPr>
                      <w:tabs>
                        <w:tab w:pos="284" w:val="left" w:leader="none"/>
                      </w:tabs>
                      <w:spacing w:line="244" w:lineRule="exact" w:before="51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1534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начало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Реформации</w:t>
                    </w:r>
                  </w:p>
                  <w:p>
                    <w:pPr>
                      <w:spacing w:line="208" w:lineRule="auto" w:before="0"/>
                      <w:ind w:left="283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Англии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инициативе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Генриха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VIII.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Принятие Акта о супрематии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284" w:val="left" w:leader="none"/>
                      </w:tabs>
                      <w:spacing w:line="192" w:lineRule="auto" w:before="56"/>
                      <w:ind w:left="283" w:right="248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1555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Аугсбургский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религиозный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мир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284" w:val="left" w:leader="none"/>
                      </w:tabs>
                      <w:spacing w:before="16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1556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раздел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державы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Карла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05"/>
                        <w:sz w:val="19"/>
                      </w:rPr>
                      <w:t>V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2230" type="#_x0000_t202" id="docshape172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10"/>
                      </w:numPr>
                      <w:tabs>
                        <w:tab w:pos="284" w:val="left" w:leader="none"/>
                      </w:tabs>
                      <w:spacing w:line="192" w:lineRule="auto" w:before="93"/>
                      <w:ind w:left="283" w:right="14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1547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принятие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Иваном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IV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царско-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го титула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284" w:val="left" w:leader="none"/>
                      </w:tabs>
                      <w:spacing w:line="201" w:lineRule="auto" w:before="50"/>
                      <w:ind w:left="283" w:right="204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1549 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 первый Земский собор,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начало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реформ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Ивана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IV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Избранной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рады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284" w:val="left" w:leader="none"/>
                      </w:tabs>
                      <w:spacing w:line="192" w:lineRule="auto" w:before="54"/>
                      <w:ind w:left="283" w:right="814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1550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принятие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Судебника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Ивана IV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284" w:val="left" w:leader="none"/>
                      </w:tabs>
                      <w:spacing w:line="263" w:lineRule="exact" w:before="17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1551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Стоглавый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собор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284" w:val="left" w:leader="none"/>
                      </w:tabs>
                      <w:spacing w:line="263" w:lineRule="exact" w:before="0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1556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отмена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кормлений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headerReference w:type="default" r:id="rId36"/>
          <w:pgSz w:w="9190" w:h="12020"/>
          <w:pgMar w:header="0" w:footer="0" w:top="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"/>
        <w:rPr>
          <w:rFonts w:ascii="Tahoma"/>
          <w:sz w:val="21"/>
        </w:rPr>
      </w:pPr>
    </w:p>
    <w:p>
      <w:pPr>
        <w:spacing w:line="239" w:lineRule="exact" w:before="98"/>
        <w:ind w:left="3855" w:right="0" w:firstLine="0"/>
        <w:jc w:val="left"/>
        <w:rPr>
          <w:sz w:val="20"/>
        </w:rPr>
      </w:pPr>
      <w:r>
        <w:rPr/>
        <w:pict>
          <v:group style="position:absolute;margin-left:22.379999pt;margin-top:-171.141312pt;width:400.8pt;height:177.6pt;mso-position-horizontal-relative:page;mso-position-vertical-relative:paragraph;z-index:15747584" id="docshapegroup180" coordorigin="448,-3423" coordsize="8016,3552">
            <v:rect style="position:absolute;left:3509;top:-3423;width:4954;height:2182" id="docshape181" filled="true" fillcolor="#000000" stroked="false">
              <v:fill opacity="32768f" type="solid"/>
            </v:rect>
            <v:rect style="position:absolute;left:3571;top:-3361;width:4831;height:2055" id="docshape182" filled="true" fillcolor="#ffffff" stroked="false">
              <v:fill type="solid"/>
            </v:rect>
            <v:rect style="position:absolute;left:447;top:-3423;width:3183;height:3550" id="docshape183" filled="true" fillcolor="#000000" stroked="false">
              <v:fill opacity="32768f" type="solid"/>
            </v:rect>
            <v:shape style="position:absolute;left:510;top:-3361;width:3062;height:3427" type="#_x0000_t75" id="docshape184" stroked="false">
              <v:imagedata r:id="rId42" o:title=""/>
            </v:shape>
            <v:rect style="position:absolute;left:520;top:-3351;width:3042;height:3410" id="docshape185" filled="false" stroked="true" strokeweight="1.0pt" strokecolor="#ffffff">
              <v:stroke dashstyle="solid"/>
            </v:rect>
            <v:shape style="position:absolute;left:447;top:-3423;width:8016;height:3552" type="#_x0000_t202" id="docshape18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22"/>
                      </w:rPr>
                    </w:pPr>
                  </w:p>
                  <w:p>
                    <w:pPr>
                      <w:spacing w:line="218" w:lineRule="auto" w:before="1"/>
                      <w:ind w:left="3407" w:right="58" w:firstLine="0"/>
                      <w:jc w:val="both"/>
                      <w:rPr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05"/>
                        <w:sz w:val="20"/>
                        <w:shd w:fill="DB413F" w:color="auto" w:val="clear"/>
                      </w:rPr>
                      <w:t> 1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8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DB413F"/>
                        <w:w w:val="105"/>
                        <w:sz w:val="20"/>
                      </w:rPr>
                      <w:t>Принятие</w:t>
                    </w:r>
                    <w:r>
                      <w:rPr>
                        <w:rFonts w:ascii="Calibri" w:hAnsi="Calibri"/>
                        <w:b/>
                        <w:color w:val="DB413F"/>
                        <w:spacing w:val="8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DB413F"/>
                        <w:w w:val="105"/>
                        <w:sz w:val="20"/>
                      </w:rPr>
                      <w:t>царского</w:t>
                    </w:r>
                    <w:r>
                      <w:rPr>
                        <w:rFonts w:ascii="Calibri" w:hAnsi="Calibri"/>
                        <w:b/>
                        <w:color w:val="DB413F"/>
                        <w:spacing w:val="8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DB413F"/>
                        <w:w w:val="105"/>
                        <w:sz w:val="20"/>
                      </w:rPr>
                      <w:t>титула.</w:t>
                    </w:r>
                    <w:r>
                      <w:rPr>
                        <w:rFonts w:ascii="Calibri" w:hAnsi="Calibri"/>
                        <w:b/>
                        <w:color w:val="DB413F"/>
                        <w:spacing w:val="8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В</w:t>
                    </w:r>
                    <w:r>
                      <w:rPr>
                        <w:color w:val="000000"/>
                        <w:spacing w:val="4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1546</w:t>
                    </w:r>
                    <w:r>
                      <w:rPr>
                        <w:color w:val="000000"/>
                        <w:spacing w:val="4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г. Иван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созвал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бояр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и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объявил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им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о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своём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наме- рении</w:t>
                    </w:r>
                    <w:r>
                      <w:rPr>
                        <w:color w:val="000000"/>
                        <w:spacing w:val="6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принять</w:t>
                    </w:r>
                    <w:r>
                      <w:rPr>
                        <w:color w:val="000000"/>
                        <w:spacing w:val="6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титул</w:t>
                    </w:r>
                    <w:r>
                      <w:rPr>
                        <w:color w:val="000000"/>
                        <w:spacing w:val="6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Book Antiqua" w:hAnsi="Book Antiqua"/>
                        <w:i/>
                        <w:color w:val="000000"/>
                        <w:w w:val="105"/>
                        <w:sz w:val="20"/>
                      </w:rPr>
                      <w:t>царя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.</w:t>
                    </w:r>
                    <w:r>
                      <w:rPr>
                        <w:color w:val="000000"/>
                        <w:spacing w:val="7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w w:val="105"/>
                        <w:sz w:val="20"/>
                      </w:rPr>
                      <w:t>Возможно,</w:t>
                    </w:r>
                    <w:r>
                      <w:rPr>
                        <w:color w:val="000000"/>
                        <w:spacing w:val="6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spacing w:val="-5"/>
                        <w:w w:val="105"/>
                        <w:sz w:val="20"/>
                      </w:rPr>
                      <w:t>эту</w:t>
                    </w:r>
                  </w:p>
                </w:txbxContent>
              </v:textbox>
              <w10:wrap type="none"/>
            </v:shape>
            <v:shape style="position:absolute;left:3571;top:-3387;width:4891;height:2113" type="#_x0000_t202" id="docshape187" filled="false" stroked="false">
              <v:textbox inset="0,0,0,0">
                <w:txbxContent>
                  <w:p>
                    <w:pPr>
                      <w:spacing w:line="223" w:lineRule="auto" w:before="119"/>
                      <w:ind w:left="283" w:right="702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«Венчание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Ивана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IV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царство».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Миниатюра Лицевого летописного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свода.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XVI в.</w:t>
                    </w:r>
                  </w:p>
                  <w:p>
                    <w:pPr>
                      <w:spacing w:line="220" w:lineRule="auto" w:before="0"/>
                      <w:ind w:left="283" w:right="17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>Изначально</w:t>
                    </w:r>
                    <w:r>
                      <w:rPr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царями</w:t>
                    </w:r>
                    <w:r>
                      <w:rPr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на</w:t>
                    </w:r>
                    <w:r>
                      <w:rPr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Руси</w:t>
                    </w:r>
                    <w:r>
                      <w:rPr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именовали</w:t>
                    </w:r>
                    <w:r>
                      <w:rPr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византий- </w:t>
                    </w:r>
                    <w:r>
                      <w:rPr>
                        <w:sz w:val="19"/>
                      </w:rPr>
                      <w:t>ских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(римских)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императоров.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Этот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же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титул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пе- </w:t>
                    </w:r>
                    <w:r>
                      <w:rPr>
                        <w:spacing w:val="-2"/>
                        <w:sz w:val="19"/>
                      </w:rPr>
                      <w:t>реводных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библейских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текстах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прилагался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древ- </w:t>
                    </w:r>
                    <w:r>
                      <w:rPr>
                        <w:w w:val="95"/>
                        <w:sz w:val="19"/>
                      </w:rPr>
                      <w:t>ним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правителям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Израиля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и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Иудеи.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Позже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царями </w:t>
                    </w:r>
                    <w:r>
                      <w:rPr>
                        <w:sz w:val="19"/>
                      </w:rPr>
                      <w:t>называли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ханов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Золотой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Орды,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после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её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распа- </w:t>
                    </w:r>
                    <w:r>
                      <w:rPr>
                        <w:spacing w:val="-2"/>
                        <w:sz w:val="19"/>
                      </w:rPr>
                      <w:t>да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—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всех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правителей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образовавшихся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ханств.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0"/>
        </w:rPr>
        <w:t>мысль</w:t>
      </w:r>
      <w:r>
        <w:rPr>
          <w:spacing w:val="16"/>
          <w:sz w:val="20"/>
        </w:rPr>
        <w:t> </w:t>
      </w:r>
      <w:r>
        <w:rPr>
          <w:sz w:val="20"/>
        </w:rPr>
        <w:t>подал</w:t>
      </w:r>
      <w:r>
        <w:rPr>
          <w:spacing w:val="17"/>
          <w:sz w:val="20"/>
        </w:rPr>
        <w:t> </w:t>
      </w:r>
      <w:r>
        <w:rPr>
          <w:sz w:val="20"/>
        </w:rPr>
        <w:t>ему</w:t>
      </w:r>
      <w:r>
        <w:rPr>
          <w:spacing w:val="17"/>
          <w:sz w:val="20"/>
        </w:rPr>
        <w:t> </w:t>
      </w:r>
      <w:r>
        <w:rPr>
          <w:rFonts w:ascii="Book Antiqua" w:hAnsi="Book Antiqua"/>
          <w:b/>
          <w:i/>
          <w:sz w:val="20"/>
        </w:rPr>
        <w:t>митрополит</w:t>
      </w:r>
      <w:r>
        <w:rPr>
          <w:rFonts w:ascii="Book Antiqua" w:hAnsi="Book Antiqua"/>
          <w:b/>
          <w:i/>
          <w:spacing w:val="32"/>
          <w:sz w:val="20"/>
        </w:rPr>
        <w:t> </w:t>
      </w:r>
      <w:r>
        <w:rPr>
          <w:rFonts w:ascii="Book Antiqua" w:hAnsi="Book Antiqua"/>
          <w:b/>
          <w:i/>
          <w:spacing w:val="-2"/>
          <w:sz w:val="20"/>
        </w:rPr>
        <w:t>Макарий</w:t>
      </w:r>
      <w:r>
        <w:rPr>
          <w:spacing w:val="-2"/>
          <w:sz w:val="20"/>
        </w:rPr>
        <w:t>.</w:t>
      </w:r>
    </w:p>
    <w:p>
      <w:pPr>
        <w:pStyle w:val="BodyText"/>
        <w:spacing w:line="220" w:lineRule="auto"/>
        <w:ind w:left="804" w:right="780" w:firstLine="340"/>
        <w:jc w:val="both"/>
        <w:rPr>
          <w:rFonts w:ascii="Book Antiqua" w:hAnsi="Book Antiqua"/>
          <w:i/>
        </w:rPr>
      </w:pPr>
      <w:r>
        <w:rPr/>
        <w:t>Венчание на царство произошло 16 января </w:t>
      </w:r>
      <w:r>
        <w:rPr>
          <w:rFonts w:ascii="Book Antiqua" w:hAnsi="Book Antiqua"/>
          <w:b/>
        </w:rPr>
        <w:t>1547 г. </w:t>
      </w:r>
      <w:r>
        <w:rPr/>
        <w:t>в Успенском соборе Московского Кремля. Макарий возложил на голову Ивана царский венец — шапку Мономаха, вручил скипетр и державу. Эта символическая церемония должна</w:t>
      </w:r>
      <w:r>
        <w:rPr>
          <w:spacing w:val="-14"/>
        </w:rPr>
        <w:t> </w:t>
      </w:r>
      <w:r>
        <w:rPr/>
        <w:t>была</w:t>
      </w:r>
      <w:r>
        <w:rPr>
          <w:spacing w:val="-14"/>
        </w:rPr>
        <w:t> </w:t>
      </w:r>
      <w:r>
        <w:rPr/>
        <w:t>поднять</w:t>
      </w:r>
      <w:r>
        <w:rPr>
          <w:spacing w:val="-14"/>
        </w:rPr>
        <w:t> </w:t>
      </w:r>
      <w:r>
        <w:rPr/>
        <w:t>авторитет</w:t>
      </w:r>
      <w:r>
        <w:rPr>
          <w:spacing w:val="-14"/>
        </w:rPr>
        <w:t> </w:t>
      </w:r>
      <w:r>
        <w:rPr/>
        <w:t>власти.</w:t>
      </w:r>
      <w:r>
        <w:rPr>
          <w:spacing w:val="-14"/>
        </w:rPr>
        <w:t> </w:t>
      </w:r>
      <w:r>
        <w:rPr/>
        <w:t>Книга</w:t>
      </w:r>
      <w:r>
        <w:rPr>
          <w:spacing w:val="-14"/>
        </w:rPr>
        <w:t> </w:t>
      </w:r>
      <w:r>
        <w:rPr/>
        <w:t>«Чин</w:t>
      </w:r>
      <w:r>
        <w:rPr>
          <w:spacing w:val="-14"/>
        </w:rPr>
        <w:t> </w:t>
      </w:r>
      <w:r>
        <w:rPr/>
        <w:t>венчания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царство</w:t>
      </w:r>
      <w:r>
        <w:rPr>
          <w:spacing w:val="-13"/>
        </w:rPr>
        <w:t> </w:t>
      </w:r>
      <w:r>
        <w:rPr/>
        <w:t>вели- кого</w:t>
      </w:r>
      <w:r>
        <w:rPr>
          <w:spacing w:val="2"/>
        </w:rPr>
        <w:t> </w:t>
      </w:r>
      <w:r>
        <w:rPr/>
        <w:t>князя</w:t>
      </w:r>
      <w:r>
        <w:rPr>
          <w:spacing w:val="3"/>
        </w:rPr>
        <w:t> </w:t>
      </w:r>
      <w:r>
        <w:rPr/>
        <w:t>Ивана</w:t>
      </w:r>
      <w:r>
        <w:rPr>
          <w:spacing w:val="2"/>
        </w:rPr>
        <w:t> </w:t>
      </w:r>
      <w:r>
        <w:rPr/>
        <w:t>Васильевича»</w:t>
      </w:r>
      <w:r>
        <w:rPr>
          <w:spacing w:val="3"/>
        </w:rPr>
        <w:t> </w:t>
      </w:r>
      <w:r>
        <w:rPr/>
        <w:t>стала</w:t>
      </w:r>
      <w:r>
        <w:rPr>
          <w:spacing w:val="2"/>
        </w:rPr>
        <w:t> </w:t>
      </w:r>
      <w:r>
        <w:rPr/>
        <w:t>очередным</w:t>
      </w:r>
      <w:r>
        <w:rPr>
          <w:spacing w:val="3"/>
        </w:rPr>
        <w:t> </w:t>
      </w:r>
      <w:r>
        <w:rPr/>
        <w:t>этапом</w:t>
      </w:r>
      <w:r>
        <w:rPr>
          <w:spacing w:val="2"/>
        </w:rPr>
        <w:t> </w:t>
      </w:r>
      <w:r>
        <w:rPr/>
        <w:t>развития</w:t>
      </w:r>
      <w:r>
        <w:rPr>
          <w:spacing w:val="3"/>
        </w:rPr>
        <w:t> </w:t>
      </w:r>
      <w:r>
        <w:rPr>
          <w:rFonts w:ascii="Book Antiqua" w:hAnsi="Book Antiqua"/>
          <w:i/>
          <w:spacing w:val="-2"/>
        </w:rPr>
        <w:t>доктрины</w:t>
      </w:r>
    </w:p>
    <w:p>
      <w:pPr>
        <w:pStyle w:val="BodyText"/>
        <w:spacing w:line="209" w:lineRule="exact"/>
        <w:ind w:left="805"/>
        <w:jc w:val="both"/>
      </w:pPr>
      <w:r>
        <w:rPr/>
        <w:t>«Москва</w:t>
      </w:r>
      <w:r>
        <w:rPr>
          <w:spacing w:val="10"/>
        </w:rPr>
        <w:t> </w:t>
      </w:r>
      <w:r>
        <w:rPr/>
        <w:t>—</w:t>
      </w:r>
      <w:r>
        <w:rPr>
          <w:spacing w:val="11"/>
        </w:rPr>
        <w:t> </w:t>
      </w:r>
      <w:r>
        <w:rPr/>
        <w:t>Третий</w:t>
      </w:r>
      <w:r>
        <w:rPr>
          <w:spacing w:val="11"/>
        </w:rPr>
        <w:t> </w:t>
      </w:r>
      <w:r>
        <w:rPr>
          <w:spacing w:val="-2"/>
        </w:rPr>
        <w:t>Рим».</w:t>
      </w:r>
    </w:p>
    <w:p>
      <w:pPr>
        <w:pStyle w:val="BodyText"/>
        <w:spacing w:line="223" w:lineRule="auto" w:before="6"/>
        <w:ind w:left="805" w:right="780" w:firstLine="340"/>
        <w:jc w:val="both"/>
      </w:pPr>
      <w:r>
        <w:rPr/>
        <w:t>В феврале 1547 г. царь женился на боярской дочери Анастасии Захарье- вой-Юрьевой, с которой потом жил в большой любви.</w:t>
      </w:r>
    </w:p>
    <w:p>
      <w:pPr>
        <w:pStyle w:val="BodyText"/>
        <w:spacing w:line="223" w:lineRule="auto"/>
        <w:ind w:left="805" w:right="779" w:firstLine="340"/>
        <w:jc w:val="both"/>
      </w:pPr>
      <w:r>
        <w:rPr/>
        <w:t>Принятие царского титула, как и женитьба, должно было показать: госу- дарь стал взрослым и теперь будет править сам. Действительно, Ивану испол- нилось</w:t>
      </w:r>
      <w:r>
        <w:rPr>
          <w:spacing w:val="40"/>
        </w:rPr>
        <w:t> </w:t>
      </w:r>
      <w:r>
        <w:rPr/>
        <w:t>уже</w:t>
      </w:r>
      <w:r>
        <w:rPr>
          <w:spacing w:val="40"/>
        </w:rPr>
        <w:t> </w:t>
      </w:r>
      <w:r>
        <w:rPr/>
        <w:t>16</w:t>
      </w:r>
      <w:r>
        <w:rPr>
          <w:spacing w:val="40"/>
        </w:rPr>
        <w:t> </w:t>
      </w:r>
      <w:r>
        <w:rPr/>
        <w:t>лет,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бояре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дети</w:t>
      </w:r>
      <w:r>
        <w:rPr>
          <w:spacing w:val="40"/>
        </w:rPr>
        <w:t> </w:t>
      </w:r>
      <w:r>
        <w:rPr/>
        <w:t>боярские</w:t>
      </w:r>
      <w:r>
        <w:rPr>
          <w:spacing w:val="40"/>
        </w:rPr>
        <w:t> </w:t>
      </w:r>
      <w:r>
        <w:rPr/>
        <w:t>начинали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то</w:t>
      </w:r>
      <w:r>
        <w:rPr>
          <w:spacing w:val="40"/>
        </w:rPr>
        <w:t> </w:t>
      </w:r>
      <w:r>
        <w:rPr/>
        <w:t>время</w:t>
      </w:r>
      <w:r>
        <w:rPr>
          <w:spacing w:val="40"/>
        </w:rPr>
        <w:t> </w:t>
      </w:r>
      <w:r>
        <w:rPr/>
        <w:t>службу</w:t>
      </w:r>
      <w:r>
        <w:rPr>
          <w:spacing w:val="40"/>
        </w:rPr>
        <w:t> </w:t>
      </w:r>
      <w:r>
        <w:rPr/>
        <w:t>в</w:t>
      </w:r>
      <w:r>
        <w:rPr>
          <w:spacing w:val="-12"/>
        </w:rPr>
        <w:t> </w:t>
      </w:r>
      <w:r>
        <w:rPr/>
        <w:t>15</w:t>
      </w:r>
      <w:r>
        <w:rPr>
          <w:spacing w:val="-12"/>
        </w:rPr>
        <w:t> </w:t>
      </w:r>
      <w:r>
        <w:rPr/>
        <w:t>лет.</w:t>
      </w:r>
      <w:r>
        <w:rPr>
          <w:spacing w:val="-12"/>
        </w:rPr>
        <w:t> </w:t>
      </w:r>
      <w:r>
        <w:rPr/>
        <w:t>Однако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деле</w:t>
      </w:r>
      <w:r>
        <w:rPr>
          <w:spacing w:val="-12"/>
        </w:rPr>
        <w:t> </w:t>
      </w:r>
      <w:r>
        <w:rPr/>
        <w:t>Иван</w:t>
      </w:r>
      <w:r>
        <w:rPr>
          <w:spacing w:val="-12"/>
        </w:rPr>
        <w:t> </w:t>
      </w:r>
      <w:r>
        <w:rPr/>
        <w:t>IV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изменил</w:t>
      </w:r>
      <w:r>
        <w:rPr>
          <w:spacing w:val="-12"/>
        </w:rPr>
        <w:t> </w:t>
      </w:r>
      <w:r>
        <w:rPr/>
        <w:t>прежним</w:t>
      </w:r>
      <w:r>
        <w:rPr>
          <w:spacing w:val="-12"/>
        </w:rPr>
        <w:t> </w:t>
      </w:r>
      <w:r>
        <w:rPr/>
        <w:t>привычкам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вмеши- вался серьёзно в государственные дела. Иногда он ездил на военные смотры,</w:t>
      </w:r>
      <w:r>
        <w:rPr>
          <w:spacing w:val="40"/>
        </w:rPr>
        <w:t> </w:t>
      </w:r>
      <w:r>
        <w:rPr/>
        <w:t>а чаще совершал паломничество по монастырям.</w:t>
      </w:r>
    </w:p>
    <w:p>
      <w:pPr>
        <w:pStyle w:val="ListParagraph"/>
        <w:numPr>
          <w:ilvl w:val="0"/>
          <w:numId w:val="6"/>
        </w:numPr>
        <w:tabs>
          <w:tab w:pos="1146" w:val="left" w:leader="none"/>
        </w:tabs>
        <w:spacing w:line="208" w:lineRule="auto" w:before="88" w:after="0"/>
        <w:ind w:left="1145" w:right="779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3"/>
          <w:sz w:val="19"/>
        </w:rPr>
        <w:t> </w:t>
      </w:r>
      <w:r>
        <w:rPr>
          <w:sz w:val="19"/>
        </w:rPr>
        <w:t>Какая</w:t>
      </w:r>
      <w:r>
        <w:rPr>
          <w:spacing w:val="-3"/>
          <w:sz w:val="19"/>
        </w:rPr>
        <w:t> </w:t>
      </w:r>
      <w:r>
        <w:rPr>
          <w:sz w:val="19"/>
        </w:rPr>
        <w:t>необходимость</w:t>
      </w:r>
      <w:r>
        <w:rPr>
          <w:spacing w:val="-3"/>
          <w:sz w:val="19"/>
        </w:rPr>
        <w:t> </w:t>
      </w:r>
      <w:r>
        <w:rPr>
          <w:sz w:val="19"/>
        </w:rPr>
        <w:t>была</w:t>
      </w:r>
      <w:r>
        <w:rPr>
          <w:spacing w:val="-3"/>
          <w:sz w:val="19"/>
        </w:rPr>
        <w:t> </w:t>
      </w:r>
      <w:r>
        <w:rPr>
          <w:sz w:val="19"/>
        </w:rPr>
        <w:t>венчать</w:t>
      </w:r>
      <w:r>
        <w:rPr>
          <w:spacing w:val="-3"/>
          <w:sz w:val="19"/>
        </w:rPr>
        <w:t> </w:t>
      </w:r>
      <w:r>
        <w:rPr>
          <w:sz w:val="19"/>
        </w:rPr>
        <w:t>Ивана</w:t>
      </w:r>
      <w:r>
        <w:rPr>
          <w:spacing w:val="-3"/>
          <w:sz w:val="19"/>
        </w:rPr>
        <w:t> </w:t>
      </w:r>
      <w:r>
        <w:rPr>
          <w:sz w:val="19"/>
        </w:rPr>
        <w:t>IV</w:t>
      </w:r>
      <w:r>
        <w:rPr>
          <w:spacing w:val="-3"/>
          <w:sz w:val="19"/>
        </w:rPr>
        <w:t> </w:t>
      </w:r>
      <w:r>
        <w:rPr>
          <w:sz w:val="19"/>
        </w:rPr>
        <w:t>на</w:t>
      </w:r>
      <w:r>
        <w:rPr>
          <w:spacing w:val="-3"/>
          <w:sz w:val="19"/>
        </w:rPr>
        <w:t> </w:t>
      </w:r>
      <w:r>
        <w:rPr>
          <w:sz w:val="19"/>
        </w:rPr>
        <w:t>царство,</w:t>
      </w:r>
      <w:r>
        <w:rPr>
          <w:spacing w:val="-3"/>
          <w:sz w:val="19"/>
        </w:rPr>
        <w:t> </w:t>
      </w:r>
      <w:r>
        <w:rPr>
          <w:sz w:val="19"/>
        </w:rPr>
        <w:t>ведь</w:t>
      </w:r>
      <w:r>
        <w:rPr>
          <w:spacing w:val="-3"/>
          <w:sz w:val="19"/>
        </w:rPr>
        <w:t> </w:t>
      </w:r>
      <w:r>
        <w:rPr>
          <w:sz w:val="19"/>
        </w:rPr>
        <w:t>он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так</w:t>
      </w:r>
      <w:r>
        <w:rPr>
          <w:spacing w:val="-3"/>
          <w:sz w:val="19"/>
        </w:rPr>
        <w:t> </w:t>
      </w:r>
      <w:r>
        <w:rPr>
          <w:sz w:val="19"/>
        </w:rPr>
        <w:t>являлся </w:t>
      </w:r>
      <w:r>
        <w:rPr>
          <w:w w:val="95"/>
          <w:sz w:val="19"/>
        </w:rPr>
        <w:t>правителем (великим князем) России? </w:t>
      </w: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pacing w:val="25"/>
          <w:sz w:val="19"/>
        </w:rPr>
        <w:t> </w:t>
      </w:r>
      <w:r>
        <w:rPr>
          <w:w w:val="95"/>
          <w:sz w:val="19"/>
        </w:rPr>
        <w:t>Какое значение имело принятие Иваном IV </w:t>
      </w:r>
      <w:r>
        <w:rPr>
          <w:sz w:val="19"/>
        </w:rPr>
        <w:t>царского титула?</w:t>
      </w:r>
    </w:p>
    <w:p>
      <w:pPr>
        <w:spacing w:line="213" w:lineRule="auto" w:before="123"/>
        <w:ind w:left="805" w:right="780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2</w:t>
      </w:r>
      <w:r>
        <w:rPr>
          <w:rFonts w:ascii="Calibri" w:hAnsi="Calibri"/>
          <w:b/>
          <w:color w:val="FFFFFF"/>
          <w:spacing w:val="-2"/>
          <w:w w:val="105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Московское</w:t>
      </w:r>
      <w:r>
        <w:rPr>
          <w:rFonts w:ascii="Calibri" w:hAnsi="Calibri"/>
          <w:b/>
          <w:color w:val="DB413F"/>
          <w:w w:val="105"/>
          <w:sz w:val="20"/>
        </w:rPr>
        <w:t> восстание</w:t>
      </w:r>
      <w:r>
        <w:rPr>
          <w:rFonts w:ascii="Calibri" w:hAnsi="Calibri"/>
          <w:b/>
          <w:color w:val="DB413F"/>
          <w:w w:val="105"/>
          <w:sz w:val="20"/>
        </w:rPr>
        <w:t> 1547</w:t>
      </w:r>
      <w:r>
        <w:rPr>
          <w:rFonts w:ascii="Calibri" w:hAnsi="Calibri"/>
          <w:b/>
          <w:color w:val="DB413F"/>
          <w:w w:val="105"/>
          <w:sz w:val="20"/>
        </w:rPr>
        <w:t> г.</w:t>
      </w:r>
      <w:r>
        <w:rPr>
          <w:rFonts w:ascii="Calibri" w:hAnsi="Calibri"/>
          <w:b/>
          <w:color w:val="DB413F"/>
          <w:w w:val="105"/>
          <w:sz w:val="20"/>
        </w:rPr>
        <w:t> </w:t>
      </w:r>
      <w:r>
        <w:rPr>
          <w:color w:val="000000"/>
          <w:w w:val="105"/>
          <w:sz w:val="20"/>
        </w:rPr>
        <w:t>В июне 1547 г. в Москве случился гранди- </w:t>
      </w:r>
      <w:r>
        <w:rPr>
          <w:color w:val="000000"/>
          <w:spacing w:val="-2"/>
          <w:w w:val="105"/>
          <w:sz w:val="20"/>
        </w:rPr>
        <w:t>озный</w:t>
      </w:r>
      <w:r>
        <w:rPr>
          <w:color w:val="000000"/>
          <w:spacing w:val="-8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пожар.</w:t>
      </w:r>
      <w:r>
        <w:rPr>
          <w:color w:val="000000"/>
          <w:spacing w:val="-8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Дотла</w:t>
      </w:r>
      <w:r>
        <w:rPr>
          <w:color w:val="000000"/>
          <w:spacing w:val="-8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выгорела</w:t>
      </w:r>
      <w:r>
        <w:rPr>
          <w:color w:val="000000"/>
          <w:spacing w:val="-8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треть</w:t>
      </w:r>
      <w:r>
        <w:rPr>
          <w:color w:val="000000"/>
          <w:spacing w:val="-8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города.</w:t>
      </w:r>
    </w:p>
    <w:p>
      <w:pPr>
        <w:spacing w:line="221" w:lineRule="exact" w:before="62"/>
        <w:ind w:left="805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color w:val="4495D1"/>
          <w:spacing w:val="-2"/>
          <w:w w:val="115"/>
          <w:sz w:val="19"/>
        </w:rPr>
        <w:t>Подробнее.</w:t>
      </w:r>
    </w:p>
    <w:p>
      <w:pPr>
        <w:spacing w:line="205" w:lineRule="exact" w:before="0"/>
        <w:ind w:left="805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Из</w:t>
      </w:r>
      <w:r>
        <w:rPr>
          <w:rFonts w:ascii="Calibri" w:hAnsi="Calibri"/>
          <w:b/>
          <w:spacing w:val="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книги</w:t>
      </w:r>
      <w:r>
        <w:rPr>
          <w:rFonts w:ascii="Calibri" w:hAnsi="Calibri"/>
          <w:b/>
          <w:spacing w:val="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«История</w:t>
      </w:r>
      <w:r>
        <w:rPr>
          <w:rFonts w:ascii="Calibri" w:hAnsi="Calibri"/>
          <w:b/>
          <w:spacing w:val="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государства</w:t>
      </w:r>
      <w:r>
        <w:rPr>
          <w:rFonts w:ascii="Calibri" w:hAnsi="Calibri"/>
          <w:b/>
          <w:spacing w:val="9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Российского»</w:t>
      </w:r>
      <w:r>
        <w:rPr>
          <w:rFonts w:ascii="Calibri" w:hAnsi="Calibri"/>
          <w:b/>
          <w:spacing w:val="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Н.</w:t>
      </w:r>
      <w:r>
        <w:rPr>
          <w:rFonts w:ascii="Calibri" w:hAnsi="Calibri"/>
          <w:b/>
          <w:spacing w:val="8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Карамзина:</w:t>
      </w:r>
    </w:p>
    <w:p>
      <w:pPr>
        <w:spacing w:line="220" w:lineRule="auto" w:before="0"/>
        <w:ind w:left="805" w:right="779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…В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страшную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бурю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начался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пожар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за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Неглинною,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Арбатской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улице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церкви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Воздви- </w:t>
      </w:r>
      <w:r>
        <w:rPr>
          <w:rFonts w:ascii="Tahoma" w:hAnsi="Tahoma"/>
          <w:sz w:val="19"/>
        </w:rPr>
        <w:t>женья; огонь лился рекою, и скоро вспыхнул Кремль, Китай, Большой посад. Вся Москва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представляла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зрелище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огромного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пылающего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костра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под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тучами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густого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дыма. Деревянные здания исчезали, каменные распадались, железо рдело, как в горниле, медь текла.</w:t>
      </w:r>
    </w:p>
    <w:p>
      <w:pPr>
        <w:pStyle w:val="BodyText"/>
        <w:spacing w:line="223" w:lineRule="auto" w:before="114"/>
        <w:ind w:left="805" w:right="779" w:firstLine="340"/>
        <w:jc w:val="both"/>
      </w:pPr>
      <w:r>
        <w:rPr/>
        <w:t>По Москве тотчас распространился слух: смерти православных жаждут литовские</w:t>
      </w:r>
      <w:r>
        <w:rPr>
          <w:spacing w:val="52"/>
          <w:w w:val="150"/>
        </w:rPr>
        <w:t> </w:t>
      </w:r>
      <w:r>
        <w:rPr/>
        <w:t>князья</w:t>
      </w:r>
      <w:r>
        <w:rPr>
          <w:spacing w:val="53"/>
          <w:w w:val="150"/>
        </w:rPr>
        <w:t> </w:t>
      </w:r>
      <w:r>
        <w:rPr/>
        <w:t>Глинские,</w:t>
      </w:r>
      <w:r>
        <w:rPr>
          <w:spacing w:val="53"/>
          <w:w w:val="150"/>
        </w:rPr>
        <w:t> </w:t>
      </w:r>
      <w:r>
        <w:rPr/>
        <w:t>дяди</w:t>
      </w:r>
      <w:r>
        <w:rPr>
          <w:spacing w:val="53"/>
          <w:w w:val="150"/>
        </w:rPr>
        <w:t> </w:t>
      </w:r>
      <w:r>
        <w:rPr/>
        <w:t>царя</w:t>
      </w:r>
      <w:r>
        <w:rPr>
          <w:spacing w:val="52"/>
          <w:w w:val="150"/>
        </w:rPr>
        <w:t> </w:t>
      </w:r>
      <w:r>
        <w:rPr/>
        <w:t>по</w:t>
      </w:r>
      <w:r>
        <w:rPr>
          <w:spacing w:val="53"/>
          <w:w w:val="150"/>
        </w:rPr>
        <w:t> </w:t>
      </w:r>
      <w:r>
        <w:rPr/>
        <w:t>матери.</w:t>
      </w:r>
      <w:r>
        <w:rPr>
          <w:spacing w:val="53"/>
          <w:w w:val="150"/>
        </w:rPr>
        <w:t> </w:t>
      </w:r>
      <w:r>
        <w:rPr/>
        <w:t>Говорили,</w:t>
      </w:r>
      <w:r>
        <w:rPr>
          <w:spacing w:val="53"/>
          <w:w w:val="150"/>
        </w:rPr>
        <w:t> </w:t>
      </w:r>
      <w:r>
        <w:rPr/>
        <w:t>что</w:t>
      </w:r>
      <w:r>
        <w:rPr>
          <w:spacing w:val="52"/>
          <w:w w:val="150"/>
        </w:rPr>
        <w:t> </w:t>
      </w:r>
      <w:r>
        <w:rPr>
          <w:spacing w:val="-2"/>
        </w:rPr>
        <w:t>бабка</w:t>
      </w:r>
    </w:p>
    <w:p>
      <w:pPr>
        <w:spacing w:after="0" w:line="223" w:lineRule="auto"/>
        <w:jc w:val="both"/>
        <w:sectPr>
          <w:headerReference w:type="even" r:id="rId40"/>
          <w:headerReference w:type="default" r:id="rId41"/>
          <w:pgSz w:w="9190" w:h="12020"/>
          <w:pgMar w:header="0" w:footer="0" w:top="740" w:bottom="280" w:left="0" w:right="0"/>
          <w:pgNumType w:start="14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ind w:left="731"/>
      </w:pPr>
      <w:r>
        <w:rPr/>
        <w:pict>
          <v:group style="width:399.2pt;height:178.95pt;mso-position-horizontal-relative:char;mso-position-vertical-relative:line" id="docshapegroup188" coordorigin="0,0" coordsize="7984,3579">
            <v:rect style="position:absolute;left:0;top:0;width:5436;height:3456" id="docshape189" filled="true" fillcolor="#000000" stroked="false">
              <v:fill opacity="32768f" type="solid"/>
            </v:rect>
            <v:rect style="position:absolute;left:62;top:62;width:5313;height:3331" id="docshape190" filled="true" fillcolor="#ffffff" stroked="false">
              <v:fill type="solid"/>
            </v:rect>
            <v:rect style="position:absolute;left:5312;top:0;width:2672;height:3579" id="docshape191" filled="true" fillcolor="#000000" stroked="false">
              <v:fill opacity="32768f" type="solid"/>
            </v:rect>
            <v:shape style="position:absolute;left:5384;top:72;width:2532;height:3435" type="#_x0000_t75" id="docshape192" stroked="false">
              <v:imagedata r:id="rId43" o:title=""/>
            </v:shape>
            <v:rect style="position:absolute;left:5384;top:72;width:2532;height:3435" id="docshape193" filled="false" stroked="true" strokeweight="1pt" strokecolor="#ffffff">
              <v:stroke dashstyle="solid"/>
            </v:rect>
            <v:shape style="position:absolute;left:62;top:62;width:5313;height:3331" type="#_x0000_t202" id="docshape194" filled="false" stroked="false">
              <v:textbox inset="0,0,0,0">
                <w:txbxContent>
                  <w:p>
                    <w:pPr>
                      <w:spacing w:line="220" w:lineRule="auto" w:before="94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«Царь Иоанн Грозный и иерей Сильвестр во время большого московского пожара 24 июня 1547 года».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П. Плешанов. Санкт-Петербург, Государ-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ственный Русский музей</w:t>
                    </w:r>
                  </w:p>
                  <w:p>
                    <w:pPr>
                      <w:spacing w:line="220" w:lineRule="auto" w:before="115"/>
                      <w:ind w:left="113" w:right="28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Если верить другу юности царя Ивана IV </w:t>
                    </w:r>
                    <w:r>
                      <w:rPr>
                        <w:sz w:val="19"/>
                      </w:rPr>
                      <w:t>князю </w:t>
                    </w:r>
                    <w:r>
                      <w:rPr>
                        <w:spacing w:val="-2"/>
                        <w:sz w:val="19"/>
                      </w:rPr>
                      <w:t>Андрею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Курбскому,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протопоп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Сильвестр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призвал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царя </w:t>
                    </w:r>
                    <w:r>
                      <w:rPr>
                        <w:sz w:val="19"/>
                      </w:rPr>
                      <w:t>исправиться,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начать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радеть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государственных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делах, как подобает его сану помазанника Божьего, иначе </w:t>
                    </w:r>
                    <w:r>
                      <w:rPr>
                        <w:spacing w:val="-2"/>
                        <w:sz w:val="19"/>
                      </w:rPr>
                      <w:t>душа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его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вечно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будет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гореть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аду,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как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сейчас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горит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его </w:t>
                    </w:r>
                    <w:r>
                      <w:rPr>
                        <w:sz w:val="19"/>
                      </w:rPr>
                      <w:t>столица. Вспоминая позже картины пожара и бунта, Иван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IV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писал: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«От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этого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вошёл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страх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душу</w:t>
                    </w:r>
                    <w:r>
                      <w:rPr>
                        <w:spacing w:val="3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мою и трепет в кости мои, и смирился дух мой».</w:t>
                    </w:r>
                  </w:p>
                  <w:p>
                    <w:pPr>
                      <w:tabs>
                        <w:tab w:pos="553" w:val="left" w:leader="none"/>
                      </w:tabs>
                      <w:spacing w:line="216" w:lineRule="auto" w:before="113"/>
                      <w:ind w:left="553" w:right="491" w:hanging="44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6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z w:val="20"/>
                      </w:rPr>
                      <w:tab/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чувства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пережил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Иван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IV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во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время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пожара </w:t>
                    </w:r>
                    <w:r>
                      <w:rPr>
                        <w:rFonts w:ascii="Tahoma" w:hAnsi="Tahoma"/>
                        <w:sz w:val="19"/>
                      </w:rPr>
                      <w:t>1547 г.?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23" w:lineRule="auto" w:before="80"/>
        <w:ind w:left="793" w:right="792"/>
        <w:jc w:val="both"/>
      </w:pPr>
      <w:r>
        <w:rPr/>
        <w:t>Ивана</w:t>
      </w:r>
      <w:r>
        <w:rPr>
          <w:spacing w:val="22"/>
        </w:rPr>
        <w:t> </w:t>
      </w:r>
      <w:r>
        <w:rPr/>
        <w:t>IV</w:t>
      </w:r>
      <w:r>
        <w:rPr>
          <w:spacing w:val="22"/>
        </w:rPr>
        <w:t> </w:t>
      </w:r>
      <w:r>
        <w:rPr/>
        <w:t>«с</w:t>
      </w:r>
      <w:r>
        <w:rPr>
          <w:spacing w:val="22"/>
        </w:rPr>
        <w:t> </w:t>
      </w:r>
      <w:r>
        <w:rPr/>
        <w:t>детьми</w:t>
      </w:r>
      <w:r>
        <w:rPr>
          <w:spacing w:val="22"/>
        </w:rPr>
        <w:t> </w:t>
      </w:r>
      <w:r>
        <w:rPr/>
        <w:t>волховала,</w:t>
      </w:r>
      <w:r>
        <w:rPr>
          <w:spacing w:val="22"/>
        </w:rPr>
        <w:t> </w:t>
      </w:r>
      <w:r>
        <w:rPr/>
        <w:t>вынимала</w:t>
      </w:r>
      <w:r>
        <w:rPr>
          <w:spacing w:val="22"/>
        </w:rPr>
        <w:t> </w:t>
      </w:r>
      <w:r>
        <w:rPr/>
        <w:t>сердца</w:t>
      </w:r>
      <w:r>
        <w:rPr>
          <w:spacing w:val="22"/>
        </w:rPr>
        <w:t> </w:t>
      </w:r>
      <w:r>
        <w:rPr/>
        <w:t>человеческие,</w:t>
      </w:r>
      <w:r>
        <w:rPr>
          <w:spacing w:val="22"/>
        </w:rPr>
        <w:t> </w:t>
      </w:r>
      <w:r>
        <w:rPr/>
        <w:t>да</w:t>
      </w:r>
      <w:r>
        <w:rPr>
          <w:spacing w:val="22"/>
        </w:rPr>
        <w:t> </w:t>
      </w:r>
      <w:r>
        <w:rPr/>
        <w:t>клала</w:t>
      </w:r>
      <w:r>
        <w:rPr>
          <w:spacing w:val="22"/>
        </w:rPr>
        <w:t> </w:t>
      </w:r>
      <w:r>
        <w:rPr/>
        <w:t>их в воду, да тою водою, ездя по городу, кропила — оттого Москва и выгорела».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Мятежная толпа забила камнями Юрия Глинского. Остальным Глинским удалось бежать, но дворы их были разгромлены. Толпа двинулась на высокий правый</w:t>
      </w:r>
      <w:r>
        <w:rPr>
          <w:spacing w:val="-7"/>
        </w:rPr>
        <w:t> </w:t>
      </w:r>
      <w:r>
        <w:rPr/>
        <w:t>берег</w:t>
      </w:r>
      <w:r>
        <w:rPr>
          <w:spacing w:val="-7"/>
        </w:rPr>
        <w:t> </w:t>
      </w:r>
      <w:r>
        <w:rPr/>
        <w:t>Москвы-реки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селу</w:t>
      </w:r>
      <w:r>
        <w:rPr>
          <w:spacing w:val="-7"/>
        </w:rPr>
        <w:t> </w:t>
      </w:r>
      <w:r>
        <w:rPr/>
        <w:t>Воробьёво,</w:t>
      </w:r>
      <w:r>
        <w:rPr>
          <w:spacing w:val="-7"/>
        </w:rPr>
        <w:t> </w:t>
      </w:r>
      <w:r>
        <w:rPr/>
        <w:t>где</w:t>
      </w:r>
      <w:r>
        <w:rPr>
          <w:spacing w:val="-7"/>
        </w:rPr>
        <w:t> </w:t>
      </w:r>
      <w:r>
        <w:rPr/>
        <w:t>укрылся</w:t>
      </w:r>
      <w:r>
        <w:rPr>
          <w:spacing w:val="-7"/>
        </w:rPr>
        <w:t> </w:t>
      </w:r>
      <w:r>
        <w:rPr/>
        <w:t>царь</w:t>
      </w:r>
      <w:r>
        <w:rPr>
          <w:spacing w:val="-7"/>
        </w:rPr>
        <w:t> </w:t>
      </w:r>
      <w:r>
        <w:rPr/>
        <w:t>Иван</w:t>
      </w:r>
      <w:r>
        <w:rPr>
          <w:spacing w:val="-7"/>
        </w:rPr>
        <w:t> </w:t>
      </w:r>
      <w:r>
        <w:rPr/>
        <w:t>IV.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тру- дом удалось убедить людей, что Глинских, которых они искали, в Воробьёве нет. В этих трагических обстоятельствах молодому царю пришлось выслушать горячую</w:t>
      </w:r>
      <w:r>
        <w:rPr>
          <w:spacing w:val="-5"/>
        </w:rPr>
        <w:t> </w:t>
      </w:r>
      <w:r>
        <w:rPr/>
        <w:t>речь</w:t>
      </w:r>
      <w:r>
        <w:rPr>
          <w:spacing w:val="-5"/>
        </w:rPr>
        <w:t> </w:t>
      </w:r>
      <w:r>
        <w:rPr/>
        <w:t>протопопа</w:t>
      </w:r>
      <w:r>
        <w:rPr>
          <w:spacing w:val="-5"/>
        </w:rPr>
        <w:t> </w:t>
      </w:r>
      <w:r>
        <w:rPr/>
        <w:t>(старшего</w:t>
      </w:r>
      <w:r>
        <w:rPr>
          <w:spacing w:val="-5"/>
        </w:rPr>
        <w:t> </w:t>
      </w:r>
      <w:r>
        <w:rPr/>
        <w:t>священника)</w:t>
      </w:r>
      <w:r>
        <w:rPr>
          <w:spacing w:val="-5"/>
        </w:rPr>
        <w:t> </w:t>
      </w:r>
      <w:r>
        <w:rPr/>
        <w:t>кремлёвского</w:t>
      </w:r>
      <w:r>
        <w:rPr>
          <w:spacing w:val="-5"/>
        </w:rPr>
        <w:t> </w:t>
      </w:r>
      <w:r>
        <w:rPr/>
        <w:t>Благовещенско- го собора </w:t>
      </w:r>
      <w:r>
        <w:rPr>
          <w:rFonts w:ascii="Book Antiqua" w:hAnsi="Book Antiqua"/>
          <w:b/>
          <w:i/>
        </w:rPr>
        <w:t>Сильвестра</w:t>
      </w:r>
      <w:r>
        <w:rPr/>
        <w:t>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20" w:lineRule="auto" w:before="95" w:after="0"/>
        <w:ind w:left="1133" w:right="792" w:hanging="341"/>
        <w:jc w:val="left"/>
        <w:rPr>
          <w:sz w:val="19"/>
        </w:rPr>
      </w:pPr>
      <w:r>
        <w:rPr>
          <w:w w:val="95"/>
          <w:sz w:val="19"/>
        </w:rPr>
        <w:t>Предположите, почему гнев москвичей, пострадавших от пожара, был направлен </w:t>
      </w:r>
      <w:r>
        <w:rPr>
          <w:w w:val="95"/>
          <w:sz w:val="19"/>
        </w:rPr>
        <w:t>на</w:t>
      </w:r>
      <w:r>
        <w:rPr>
          <w:w w:val="95"/>
          <w:sz w:val="19"/>
        </w:rPr>
        <w:t> </w:t>
      </w:r>
      <w:r>
        <w:rPr>
          <w:spacing w:val="-2"/>
          <w:sz w:val="19"/>
        </w:rPr>
        <w:t>Глинских.</w:t>
      </w:r>
    </w:p>
    <w:p>
      <w:pPr>
        <w:pStyle w:val="BodyText"/>
        <w:spacing w:before="5"/>
        <w:rPr>
          <w:rFonts w:ascii="Tahoma"/>
          <w:sz w:val="19"/>
        </w:rPr>
      </w:pPr>
    </w:p>
    <w:p>
      <w:pPr>
        <w:pStyle w:val="BodyText"/>
        <w:spacing w:line="213" w:lineRule="auto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3</w:t>
      </w:r>
      <w:r>
        <w:rPr>
          <w:rFonts w:ascii="Calibri" w:hAnsi="Calibri"/>
          <w:b/>
          <w:color w:val="FFFFFF"/>
          <w:spacing w:val="-8"/>
          <w:w w:val="10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Избранная рада. </w:t>
      </w:r>
      <w:r>
        <w:rPr>
          <w:color w:val="000000"/>
          <w:w w:val="105"/>
        </w:rPr>
        <w:t>Бунт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в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июне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1547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г.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утих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сам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собой.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Мятежников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смири- ла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потеря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родных,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домов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и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имущества.</w:t>
      </w:r>
    </w:p>
    <w:p>
      <w:pPr>
        <w:pStyle w:val="BodyText"/>
        <w:spacing w:line="218" w:lineRule="auto" w:before="7"/>
        <w:ind w:left="793" w:right="791" w:firstLine="340"/>
        <w:jc w:val="both"/>
      </w:pPr>
      <w:r>
        <w:rPr/>
        <w:t>А молодой царь начал действовать. Он удалил Глинских и собрал вокруг себя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началу</w:t>
      </w:r>
      <w:r>
        <w:rPr>
          <w:spacing w:val="-3"/>
        </w:rPr>
        <w:t> </w:t>
      </w:r>
      <w:r>
        <w:rPr/>
        <w:t>1549</w:t>
      </w:r>
      <w:r>
        <w:rPr>
          <w:spacing w:val="-3"/>
        </w:rPr>
        <w:t> </w:t>
      </w:r>
      <w:r>
        <w:rPr/>
        <w:t>г.</w:t>
      </w:r>
      <w:r>
        <w:rPr>
          <w:spacing w:val="-3"/>
        </w:rPr>
        <w:t> </w:t>
      </w:r>
      <w:r>
        <w:rPr/>
        <w:t>новый</w:t>
      </w:r>
      <w:r>
        <w:rPr>
          <w:spacing w:val="-3"/>
        </w:rPr>
        <w:t> </w:t>
      </w:r>
      <w:r>
        <w:rPr/>
        <w:t>круг</w:t>
      </w:r>
      <w:r>
        <w:rPr>
          <w:spacing w:val="-3"/>
        </w:rPr>
        <w:t> </w:t>
      </w:r>
      <w:r>
        <w:rPr/>
        <w:t>помощников.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лёгкой</w:t>
      </w:r>
      <w:r>
        <w:rPr>
          <w:spacing w:val="-3"/>
        </w:rPr>
        <w:t> </w:t>
      </w:r>
      <w:r>
        <w:rPr/>
        <w:t>руки</w:t>
      </w:r>
      <w:r>
        <w:rPr>
          <w:spacing w:val="-3"/>
        </w:rPr>
        <w:t> </w:t>
      </w:r>
      <w:r>
        <w:rPr/>
        <w:t>Андрея</w:t>
      </w:r>
      <w:r>
        <w:rPr>
          <w:spacing w:val="-3"/>
        </w:rPr>
        <w:t> </w:t>
      </w:r>
      <w:r>
        <w:rPr/>
        <w:t>Курбско- го этот круг получил название </w:t>
      </w:r>
      <w:r>
        <w:rPr>
          <w:rFonts w:ascii="Book Antiqua" w:hAnsi="Book Antiqua"/>
          <w:i/>
        </w:rPr>
        <w:t>Избранная рада</w:t>
      </w:r>
      <w:r>
        <w:rPr/>
        <w:t>. Состав Избранной рады не совсем ясен историкам. Главой её, без сомнения, являлся </w:t>
      </w:r>
      <w:r>
        <w:rPr>
          <w:rFonts w:ascii="Book Antiqua" w:hAnsi="Book Antiqua"/>
          <w:b/>
          <w:i/>
        </w:rPr>
        <w:t>Алексей Адашев</w:t>
      </w:r>
      <w:r>
        <w:rPr/>
        <w:t>. Заметную роль в Избранной раде играл его брат Данила. Входил в раду и </w:t>
      </w:r>
      <w:r>
        <w:rPr>
          <w:rFonts w:ascii="Book Antiqua" w:hAnsi="Book Antiqua"/>
          <w:b/>
          <w:i/>
        </w:rPr>
        <w:t>Андрей Курбский</w:t>
      </w:r>
      <w:r>
        <w:rPr/>
        <w:t>. Помимо них, к Избранной раде историки относят главу Посольского приказа Ивана Висковатого. Были близки к раде митрополит Макарий и протопоп Сильвестр.</w:t>
      </w:r>
    </w:p>
    <w:p>
      <w:pPr>
        <w:pStyle w:val="BodyText"/>
        <w:spacing w:line="220" w:lineRule="auto" w:before="1"/>
        <w:ind w:left="793" w:right="791" w:firstLine="340"/>
        <w:jc w:val="both"/>
      </w:pPr>
      <w:r>
        <w:rPr/>
        <w:t>В кругу Избранной рады Иван IV обсуждал планы реформ и читал вместе с её членами «Челобитные» </w:t>
      </w:r>
      <w:r>
        <w:rPr>
          <w:rFonts w:ascii="Book Antiqua" w:hAnsi="Book Antiqua"/>
          <w:b/>
          <w:i/>
        </w:rPr>
        <w:t>Ивана Пересветова </w:t>
      </w:r>
      <w:r>
        <w:rPr/>
        <w:t>— одного из лучших, по мне- нию историков, публицистов XVI в. Многие идеи Пересветова были «замаски- рованы» под рассказы о том, как хорошо устроено управление, суд и войско турецкого султана. Ссылаясь на эти примеры, Пересветов призывал обуздать боярское</w:t>
      </w:r>
      <w:r>
        <w:rPr>
          <w:spacing w:val="40"/>
        </w:rPr>
        <w:t> </w:t>
      </w:r>
      <w:r>
        <w:rPr/>
        <w:t>самоуправство.</w:t>
      </w:r>
      <w:r>
        <w:rPr>
          <w:spacing w:val="40"/>
        </w:rPr>
        <w:t> </w:t>
      </w:r>
      <w:r>
        <w:rPr/>
        <w:t>«Государство</w:t>
      </w:r>
      <w:r>
        <w:rPr>
          <w:spacing w:val="40"/>
        </w:rPr>
        <w:t> </w:t>
      </w:r>
      <w:r>
        <w:rPr/>
        <w:t>без</w:t>
      </w:r>
      <w:r>
        <w:rPr>
          <w:spacing w:val="40"/>
        </w:rPr>
        <w:t> </w:t>
      </w:r>
      <w:r>
        <w:rPr/>
        <w:t>грозы,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конь</w:t>
      </w:r>
      <w:r>
        <w:rPr>
          <w:spacing w:val="40"/>
        </w:rPr>
        <w:t> </w:t>
      </w:r>
      <w:r>
        <w:rPr/>
        <w:t>без</w:t>
      </w:r>
      <w:r>
        <w:rPr>
          <w:spacing w:val="40"/>
        </w:rPr>
        <w:t> </w:t>
      </w:r>
      <w:r>
        <w:rPr/>
        <w:t>узды»,</w:t>
      </w:r>
      <w:r>
        <w:rPr>
          <w:spacing w:val="40"/>
        </w:rPr>
        <w:t> </w:t>
      </w:r>
      <w:r>
        <w:rPr/>
        <w:t>— писал он.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spacing w:after="0"/>
        <w:rPr>
          <w:sz w:val="25"/>
        </w:rPr>
        <w:sectPr>
          <w:pgSz w:w="9190" w:h="12020"/>
          <w:pgMar w:header="0" w:footer="0" w:top="740" w:bottom="280" w:left="0" w:right="0"/>
        </w:sectPr>
      </w:pPr>
    </w:p>
    <w:p>
      <w:pPr>
        <w:spacing w:line="218" w:lineRule="auto" w:before="183"/>
        <w:ind w:left="2854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2"/>
          <w:w w:val="120"/>
          <w:sz w:val="19"/>
        </w:rPr>
        <w:t>АЛЕКСЕЙ АДАШЕВ</w:t>
      </w:r>
    </w:p>
    <w:p>
      <w:pPr>
        <w:spacing w:before="95"/>
        <w:ind w:left="2853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(?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—</w:t>
      </w:r>
      <w:r>
        <w:rPr>
          <w:rFonts w:ascii="Calibri" w:hAnsi="Calibri"/>
          <w:b/>
          <w:spacing w:val="-2"/>
          <w:w w:val="115"/>
          <w:sz w:val="19"/>
        </w:rPr>
        <w:t>1561)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3"/>
        <w:rPr>
          <w:rFonts w:ascii="Calibri"/>
          <w:b/>
          <w:sz w:val="26"/>
        </w:rPr>
      </w:pPr>
    </w:p>
    <w:p>
      <w:pPr>
        <w:spacing w:line="220" w:lineRule="auto" w:before="0"/>
        <w:ind w:left="1141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Талантливый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государственный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дея- </w:t>
      </w:r>
      <w:r>
        <w:rPr>
          <w:rFonts w:ascii="Tahoma" w:hAnsi="Tahoma"/>
          <w:sz w:val="19"/>
        </w:rPr>
        <w:t>тель происходил из костромских </w:t>
      </w:r>
      <w:r>
        <w:rPr>
          <w:rFonts w:ascii="Tahoma" w:hAnsi="Tahoma"/>
          <w:spacing w:val="-2"/>
          <w:sz w:val="19"/>
        </w:rPr>
        <w:t>детей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боярских.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Выдающиеся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спо-</w:t>
      </w:r>
    </w:p>
    <w:p>
      <w:pPr>
        <w:spacing w:line="220" w:lineRule="auto" w:before="106"/>
        <w:ind w:left="640" w:right="1124" w:firstLine="0"/>
        <w:jc w:val="both"/>
        <w:rPr>
          <w:rFonts w:ascii="Tahoma" w:hAnsi="Tahoma"/>
          <w:sz w:val="19"/>
        </w:rPr>
      </w:pPr>
      <w:r>
        <w:rPr/>
        <w:br w:type="column"/>
      </w:r>
      <w:r>
        <w:rPr>
          <w:rFonts w:ascii="Tahoma" w:hAnsi="Tahoma"/>
          <w:sz w:val="19"/>
        </w:rPr>
        <w:t>собности помогли ему войти в круг доверенных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лиц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Ивана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IV,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стать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хра- нителем государственной печати </w:t>
      </w:r>
      <w:r>
        <w:rPr>
          <w:rFonts w:ascii="Tahoma" w:hAnsi="Tahoma"/>
          <w:sz w:val="19"/>
        </w:rPr>
        <w:t>и личного архива царя. Именно Ада- </w:t>
      </w:r>
      <w:r>
        <w:rPr>
          <w:rFonts w:ascii="Tahoma" w:hAnsi="Tahoma"/>
          <w:w w:val="95"/>
          <w:sz w:val="19"/>
        </w:rPr>
        <w:t>шев был инициатором и проводником </w:t>
      </w:r>
      <w:r>
        <w:rPr>
          <w:rFonts w:ascii="Tahoma" w:hAnsi="Tahoma"/>
          <w:sz w:val="19"/>
        </w:rPr>
        <w:t>реформ Избранной рады, укре- пивших государственную власть и упрочивших положение служилых людей. Историк Н. Карамзин назвал Адашева «красой века и человече- ства».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Суровый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властный,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Алексей Фёдорович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всегда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выступал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за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спра- ведливость,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строго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карал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взятки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 волокиту,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чем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снискал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себе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необык- новенную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популярность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среди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наро- да. Но скончался Адашев в опале.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146" w:space="40"/>
            <w:col w:w="5004"/>
          </w:cols>
        </w:sect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"/>
        <w:rPr>
          <w:rFonts w:ascii="Tahoma"/>
          <w:sz w:val="22"/>
        </w:rPr>
      </w:pPr>
    </w:p>
    <w:p>
      <w:pPr>
        <w:pStyle w:val="BodyText"/>
        <w:spacing w:line="230" w:lineRule="auto"/>
        <w:ind w:left="800" w:right="784" w:firstLine="340"/>
        <w:jc w:val="both"/>
      </w:pPr>
      <w:r>
        <w:rPr/>
        <w:pict>
          <v:group style="position:absolute;margin-left:40.039001pt;margin-top:-217.076736pt;width:379.85pt;height:202.95pt;mso-position-horizontal-relative:page;mso-position-vertical-relative:paragraph;z-index:-21975040" id="docshapegroup195" coordorigin="801,-4342" coordsize="7597,4059">
            <v:shape style="position:absolute;left:800;top:-4283;width:7597;height:227" id="docshape196" coordorigin="801,-4282" coordsize="7597,227" path="m8398,-4282l4486,-4282,801,-4282,801,-4055,4486,-4055,8398,-4055,8398,-4282xe" filled="true" fillcolor="#4495d1" stroked="false">
              <v:path arrowok="t"/>
              <v:fill type="solid"/>
            </v:shape>
            <v:shape style="position:absolute;left:800;top:-4056;width:7597;height:3773" id="docshape197" coordorigin="801,-4056" coordsize="7597,3773" path="m8398,-4056l4486,-4056,801,-4056,801,-3876,801,-283,4486,-283,8398,-283,8398,-3876,8398,-4056xe" filled="true" fillcolor="#e0e8f6" stroked="false">
              <v:path arrowok="t"/>
              <v:fill type="solid"/>
            </v:shape>
            <v:line style="position:absolute" from="4486,-438" to="4486,-3876" stroked="true" strokeweight=".5pt" strokecolor="#4495d1">
              <v:stroke dashstyle="solid"/>
            </v:line>
            <v:shape style="position:absolute;left:7717;top:-4342;width:397;height:397" type="#_x0000_t75" id="docshape198" stroked="false">
              <v:imagedata r:id="rId44" o:title=""/>
            </v:shape>
            <v:rect style="position:absolute;left:847;top:-3881;width:1844;height:2520" id="docshape199" filled="true" fillcolor="#000000" stroked="false">
              <v:fill opacity="32768f" type="solid"/>
            </v:rect>
            <v:shape style="position:absolute;left:909;top:-3819;width:1724;height:2396" type="#_x0000_t75" id="docshape200" stroked="false">
              <v:imagedata r:id="rId45" o:title=""/>
            </v:shape>
            <v:rect style="position:absolute;left:929;top:-3799;width:1684;height:2356" id="docshape201" filled="false" stroked="true" strokeweight="2pt" strokecolor="#ffffff">
              <v:stroke dashstyle="solid"/>
            </v:rect>
            <v:shape style="position:absolute;left:847;top:-4283;width:7551;height:227" type="#_x0000_t202" id="docshape202" filled="false" stroked="false">
              <v:textbox inset="0,0,0,0">
                <w:txbxContent>
                  <w:p>
                    <w:pPr>
                      <w:spacing w:line="220" w:lineRule="exact" w:before="0"/>
                      <w:ind w:left="66" w:right="0" w:firstLine="0"/>
                      <w:jc w:val="left"/>
                      <w:rPr>
                        <w:rFonts w:ascii="Trebuchet MS" w:hAnsi="Trebuchet MS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w w:val="90"/>
                        <w:sz w:val="19"/>
                      </w:rPr>
                      <w:t>ЧЕСТЬ</w:t>
                    </w:r>
                    <w:r>
                      <w:rPr>
                        <w:rFonts w:ascii="Trebuchet MS" w:hAnsi="Trebuchet MS"/>
                        <w:color w:val="FFFFFF"/>
                        <w:spacing w:val="-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color w:val="FFFFFF"/>
                        <w:spacing w:val="-2"/>
                        <w:w w:val="90"/>
                        <w:sz w:val="19"/>
                      </w:rPr>
                      <w:t>И</w:t>
                    </w:r>
                    <w:r>
                      <w:rPr>
                        <w:rFonts w:ascii="Trebuchet MS" w:hAnsi="Trebuchet MS"/>
                        <w:color w:val="FFFFFF"/>
                        <w:spacing w:val="-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color w:val="FFFFFF"/>
                        <w:spacing w:val="-2"/>
                        <w:w w:val="90"/>
                        <w:sz w:val="19"/>
                      </w:rPr>
                      <w:t>СЛАВА</w:t>
                    </w:r>
                    <w:r>
                      <w:rPr>
                        <w:rFonts w:ascii="Trebuchet MS" w:hAnsi="Trebuchet MS"/>
                        <w:color w:val="FFFFFF"/>
                        <w:spacing w:val="-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color w:val="FFFFFF"/>
                        <w:spacing w:val="-2"/>
                        <w:w w:val="90"/>
                        <w:sz w:val="19"/>
                      </w:rPr>
                      <w:t>ОТЕЧЕСТВА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Некоторыми историками высказывалось мнение, что Иван Пересветов это псевдоним, за котором скрывались два подлинных автора: Алексей Адашев и </w:t>
      </w:r>
      <w:r>
        <w:rPr>
          <w:spacing w:val="-2"/>
        </w:rPr>
        <w:t>сам</w:t>
      </w:r>
      <w:r>
        <w:rPr>
          <w:spacing w:val="-9"/>
        </w:rPr>
        <w:t> </w:t>
      </w:r>
      <w:r>
        <w:rPr>
          <w:spacing w:val="-2"/>
        </w:rPr>
        <w:t>царь.</w:t>
      </w:r>
      <w:r>
        <w:rPr>
          <w:spacing w:val="-9"/>
        </w:rPr>
        <w:t> </w:t>
      </w:r>
      <w:r>
        <w:rPr>
          <w:spacing w:val="-2"/>
        </w:rPr>
        <w:t>Так</w:t>
      </w:r>
      <w:r>
        <w:rPr>
          <w:spacing w:val="-9"/>
        </w:rPr>
        <w:t> </w:t>
      </w:r>
      <w:r>
        <w:rPr>
          <w:spacing w:val="-2"/>
        </w:rPr>
        <w:t>или</w:t>
      </w:r>
      <w:r>
        <w:rPr>
          <w:spacing w:val="-9"/>
        </w:rPr>
        <w:t> </w:t>
      </w:r>
      <w:r>
        <w:rPr>
          <w:spacing w:val="-2"/>
        </w:rPr>
        <w:t>иначе,</w:t>
      </w:r>
      <w:r>
        <w:rPr>
          <w:spacing w:val="-9"/>
        </w:rPr>
        <w:t> </w:t>
      </w:r>
      <w:r>
        <w:rPr>
          <w:spacing w:val="-2"/>
        </w:rPr>
        <w:t>но</w:t>
      </w:r>
      <w:r>
        <w:rPr>
          <w:spacing w:val="-9"/>
        </w:rPr>
        <w:t> </w:t>
      </w:r>
      <w:r>
        <w:rPr>
          <w:spacing w:val="-2"/>
        </w:rPr>
        <w:t>многие</w:t>
      </w:r>
      <w:r>
        <w:rPr>
          <w:spacing w:val="-9"/>
        </w:rPr>
        <w:t> </w:t>
      </w:r>
      <w:r>
        <w:rPr>
          <w:spacing w:val="-2"/>
        </w:rPr>
        <w:t>из</w:t>
      </w:r>
      <w:r>
        <w:rPr>
          <w:spacing w:val="-9"/>
        </w:rPr>
        <w:t> </w:t>
      </w:r>
      <w:r>
        <w:rPr>
          <w:spacing w:val="-2"/>
        </w:rPr>
        <w:t>предложений</w:t>
      </w:r>
      <w:r>
        <w:rPr>
          <w:spacing w:val="-9"/>
        </w:rPr>
        <w:t> </w:t>
      </w:r>
      <w:r>
        <w:rPr>
          <w:spacing w:val="-2"/>
        </w:rPr>
        <w:t>Пересветова</w:t>
      </w:r>
      <w:r>
        <w:rPr>
          <w:spacing w:val="-9"/>
        </w:rPr>
        <w:t> </w:t>
      </w:r>
      <w:r>
        <w:rPr>
          <w:spacing w:val="-2"/>
        </w:rPr>
        <w:t>были</w:t>
      </w:r>
      <w:r>
        <w:rPr>
          <w:spacing w:val="-9"/>
        </w:rPr>
        <w:t> </w:t>
      </w:r>
      <w:r>
        <w:rPr>
          <w:spacing w:val="-2"/>
        </w:rPr>
        <w:t>реализо- </w:t>
      </w:r>
      <w:r>
        <w:rPr/>
        <w:t>ваны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ходе</w:t>
      </w:r>
      <w:r>
        <w:rPr>
          <w:spacing w:val="-7"/>
        </w:rPr>
        <w:t> </w:t>
      </w:r>
      <w:r>
        <w:rPr/>
        <w:t>реформ</w:t>
      </w:r>
      <w:r>
        <w:rPr>
          <w:spacing w:val="-7"/>
        </w:rPr>
        <w:t> </w:t>
      </w:r>
      <w:r>
        <w:rPr/>
        <w:t>Избранной</w:t>
      </w:r>
      <w:r>
        <w:rPr>
          <w:spacing w:val="-7"/>
        </w:rPr>
        <w:t> </w:t>
      </w:r>
      <w:r>
        <w:rPr/>
        <w:t>рады,</w:t>
      </w:r>
      <w:r>
        <w:rPr>
          <w:spacing w:val="-7"/>
        </w:rPr>
        <w:t> </w:t>
      </w:r>
      <w:r>
        <w:rPr/>
        <w:t>которые</w:t>
      </w:r>
      <w:r>
        <w:rPr>
          <w:spacing w:val="-7"/>
        </w:rPr>
        <w:t> </w:t>
      </w:r>
      <w:r>
        <w:rPr/>
        <w:t>были</w:t>
      </w:r>
      <w:r>
        <w:rPr>
          <w:spacing w:val="-7"/>
        </w:rPr>
        <w:t> </w:t>
      </w:r>
      <w:r>
        <w:rPr/>
        <w:t>проведены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1549–1560</w:t>
      </w:r>
      <w:r>
        <w:rPr>
          <w:spacing w:val="-7"/>
        </w:rPr>
        <w:t> </w:t>
      </w:r>
      <w:r>
        <w:rPr/>
        <w:t>гг.</w:t>
      </w:r>
    </w:p>
    <w:p>
      <w:pPr>
        <w:pStyle w:val="ListParagraph"/>
        <w:numPr>
          <w:ilvl w:val="0"/>
          <w:numId w:val="6"/>
        </w:numPr>
        <w:tabs>
          <w:tab w:pos="1140" w:val="left" w:leader="none"/>
          <w:tab w:pos="1141" w:val="left" w:leader="none"/>
        </w:tabs>
        <w:spacing w:line="208" w:lineRule="auto" w:before="139" w:after="0"/>
        <w:ind w:left="1140" w:right="784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2"/>
          <w:sz w:val="19"/>
        </w:rPr>
        <w:t> </w:t>
      </w:r>
      <w:r>
        <w:rPr>
          <w:sz w:val="19"/>
        </w:rPr>
        <w:t>Кто</w:t>
      </w:r>
      <w:r>
        <w:rPr>
          <w:spacing w:val="-4"/>
          <w:sz w:val="19"/>
        </w:rPr>
        <w:t> </w:t>
      </w:r>
      <w:r>
        <w:rPr>
          <w:sz w:val="19"/>
        </w:rPr>
        <w:t>входил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состав</w:t>
      </w:r>
      <w:r>
        <w:rPr>
          <w:spacing w:val="-4"/>
          <w:sz w:val="19"/>
        </w:rPr>
        <w:t> </w:t>
      </w:r>
      <w:r>
        <w:rPr>
          <w:sz w:val="19"/>
        </w:rPr>
        <w:t>Избранной</w:t>
      </w:r>
      <w:r>
        <w:rPr>
          <w:spacing w:val="-4"/>
          <w:sz w:val="19"/>
        </w:rPr>
        <w:t> </w:t>
      </w:r>
      <w:r>
        <w:rPr>
          <w:sz w:val="19"/>
        </w:rPr>
        <w:t>рады?</w:t>
      </w:r>
      <w:r>
        <w:rPr>
          <w:spacing w:val="-4"/>
          <w:sz w:val="19"/>
        </w:rPr>
        <w:t> </w:t>
      </w:r>
      <w:r>
        <w:rPr>
          <w:sz w:val="19"/>
        </w:rPr>
        <w:t>Какие</w:t>
      </w:r>
      <w:r>
        <w:rPr>
          <w:spacing w:val="-4"/>
          <w:sz w:val="19"/>
        </w:rPr>
        <w:t> </w:t>
      </w:r>
      <w:r>
        <w:rPr>
          <w:sz w:val="19"/>
        </w:rPr>
        <w:t>вопросы</w:t>
      </w:r>
      <w:r>
        <w:rPr>
          <w:spacing w:val="-4"/>
          <w:sz w:val="19"/>
        </w:rPr>
        <w:t> </w:t>
      </w:r>
      <w:r>
        <w:rPr>
          <w:sz w:val="19"/>
        </w:rPr>
        <w:t>обсуждали</w:t>
      </w:r>
      <w:r>
        <w:rPr>
          <w:spacing w:val="-4"/>
          <w:sz w:val="19"/>
        </w:rPr>
        <w:t> </w:t>
      </w:r>
      <w:r>
        <w:rPr>
          <w:sz w:val="19"/>
        </w:rPr>
        <w:t>новые</w:t>
      </w:r>
      <w:r>
        <w:rPr>
          <w:spacing w:val="-4"/>
          <w:sz w:val="19"/>
        </w:rPr>
        <w:t> </w:t>
      </w:r>
      <w:r>
        <w:rPr>
          <w:sz w:val="19"/>
        </w:rPr>
        <w:t>помощ- ники царя?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7"/>
          <w:sz w:val="19"/>
        </w:rPr>
        <w:t> </w:t>
      </w:r>
      <w:r>
        <w:rPr>
          <w:sz w:val="19"/>
        </w:rPr>
        <w:t>Какие идеи выражал Иван Пересветов?</w:t>
      </w:r>
    </w:p>
    <w:p>
      <w:pPr>
        <w:pStyle w:val="BodyText"/>
        <w:spacing w:line="228" w:lineRule="auto" w:before="164"/>
        <w:ind w:left="800" w:right="784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4</w:t>
      </w:r>
      <w:r>
        <w:rPr>
          <w:rFonts w:ascii="Calibri" w:hAnsi="Calibri"/>
          <w:b/>
          <w:color w:val="FFFFFF"/>
          <w:spacing w:val="2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w w:val="150"/>
          <w:position w:val="1"/>
        </w:rPr>
        <w:t> </w:t>
      </w:r>
      <w:r>
        <w:rPr>
          <w:rFonts w:ascii="Calibri" w:hAnsi="Calibri"/>
          <w:b/>
          <w:color w:val="DB413F"/>
        </w:rPr>
        <w:t>Первый</w:t>
      </w:r>
      <w:r>
        <w:rPr>
          <w:rFonts w:ascii="Calibri" w:hAnsi="Calibri"/>
          <w:b/>
          <w:color w:val="DB413F"/>
          <w:spacing w:val="70"/>
        </w:rPr>
        <w:t> </w:t>
      </w:r>
      <w:r>
        <w:rPr>
          <w:rFonts w:ascii="Calibri" w:hAnsi="Calibri"/>
          <w:b/>
          <w:color w:val="DB413F"/>
        </w:rPr>
        <w:t>Земский</w:t>
      </w:r>
      <w:r>
        <w:rPr>
          <w:rFonts w:ascii="Calibri" w:hAnsi="Calibri"/>
          <w:b/>
          <w:color w:val="DB413F"/>
          <w:spacing w:val="70"/>
        </w:rPr>
        <w:t> </w:t>
      </w:r>
      <w:r>
        <w:rPr>
          <w:rFonts w:ascii="Calibri" w:hAnsi="Calibri"/>
          <w:b/>
          <w:color w:val="DB413F"/>
        </w:rPr>
        <w:t>собор</w:t>
      </w:r>
      <w:r>
        <w:rPr>
          <w:rFonts w:ascii="Calibri" w:hAnsi="Calibri"/>
          <w:b/>
          <w:color w:val="DB413F"/>
          <w:spacing w:val="70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70"/>
        </w:rPr>
        <w:t> </w:t>
      </w:r>
      <w:r>
        <w:rPr>
          <w:rFonts w:ascii="Calibri" w:hAnsi="Calibri"/>
          <w:b/>
          <w:color w:val="DB413F"/>
        </w:rPr>
        <w:t>Судебник</w:t>
      </w:r>
      <w:r>
        <w:rPr>
          <w:rFonts w:ascii="Calibri" w:hAnsi="Calibri"/>
          <w:b/>
          <w:color w:val="DB413F"/>
          <w:spacing w:val="70"/>
        </w:rPr>
        <w:t> </w:t>
      </w:r>
      <w:r>
        <w:rPr>
          <w:rFonts w:ascii="Calibri" w:hAnsi="Calibri"/>
          <w:b/>
          <w:color w:val="DB413F"/>
        </w:rPr>
        <w:t>1550</w:t>
      </w:r>
      <w:r>
        <w:rPr>
          <w:rFonts w:ascii="Calibri" w:hAnsi="Calibri"/>
          <w:b/>
          <w:color w:val="DB413F"/>
          <w:spacing w:val="70"/>
        </w:rPr>
        <w:t> </w:t>
      </w:r>
      <w:r>
        <w:rPr>
          <w:rFonts w:ascii="Calibri" w:hAnsi="Calibri"/>
          <w:b/>
          <w:color w:val="DB413F"/>
        </w:rPr>
        <w:t>г.</w:t>
      </w:r>
      <w:r>
        <w:rPr>
          <w:rFonts w:ascii="Calibri" w:hAnsi="Calibri"/>
          <w:b/>
          <w:color w:val="DB413F"/>
          <w:spacing w:val="70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rFonts w:ascii="Book Antiqua" w:hAnsi="Book Antiqua"/>
          <w:b/>
          <w:color w:val="000000"/>
        </w:rPr>
        <w:t>1549</w:t>
      </w:r>
      <w:r>
        <w:rPr>
          <w:rFonts w:ascii="Book Antiqua" w:hAnsi="Book Antiqua"/>
          <w:b/>
          <w:color w:val="000000"/>
          <w:spacing w:val="80"/>
        </w:rPr>
        <w:t> </w:t>
      </w:r>
      <w:r>
        <w:rPr>
          <w:rFonts w:ascii="Book Antiqua" w:hAnsi="Book Antiqua"/>
          <w:b/>
          <w:color w:val="000000"/>
        </w:rPr>
        <w:t>г.</w:t>
      </w:r>
      <w:r>
        <w:rPr>
          <w:rFonts w:ascii="Book Antiqua" w:hAnsi="Book Antiqua"/>
          <w:b/>
          <w:color w:val="000000"/>
          <w:spacing w:val="40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color w:val="000000"/>
        </w:rPr>
        <w:t>Москве</w:t>
      </w:r>
      <w:r>
        <w:rPr>
          <w:color w:val="000000"/>
          <w:spacing w:val="40"/>
        </w:rPr>
        <w:t> </w:t>
      </w:r>
      <w:r>
        <w:rPr>
          <w:color w:val="000000"/>
        </w:rPr>
        <w:t>впервые был созван </w:t>
      </w:r>
      <w:r>
        <w:rPr>
          <w:rFonts w:ascii="Book Antiqua" w:hAnsi="Book Antiqua"/>
          <w:i/>
          <w:color w:val="000000"/>
        </w:rPr>
        <w:t>Земский собор </w:t>
      </w:r>
      <w:r>
        <w:rPr>
          <w:color w:val="000000"/>
        </w:rPr>
        <w:t>— высший совещательный сословно-представитель- ный</w:t>
      </w:r>
      <w:r>
        <w:rPr>
          <w:color w:val="000000"/>
          <w:spacing w:val="-14"/>
        </w:rPr>
        <w:t> </w:t>
      </w:r>
      <w:r>
        <w:rPr>
          <w:color w:val="000000"/>
        </w:rPr>
        <w:t>орган,</w:t>
      </w:r>
      <w:r>
        <w:rPr>
          <w:color w:val="000000"/>
          <w:spacing w:val="-14"/>
        </w:rPr>
        <w:t> </w:t>
      </w:r>
      <w:r>
        <w:rPr>
          <w:color w:val="000000"/>
        </w:rPr>
        <w:t>куда</w:t>
      </w:r>
      <w:r>
        <w:rPr>
          <w:color w:val="000000"/>
          <w:spacing w:val="-14"/>
        </w:rPr>
        <w:t> </w:t>
      </w:r>
      <w:r>
        <w:rPr>
          <w:color w:val="000000"/>
        </w:rPr>
        <w:t>входили</w:t>
      </w:r>
      <w:r>
        <w:rPr>
          <w:color w:val="000000"/>
          <w:spacing w:val="-14"/>
        </w:rPr>
        <w:t> </w:t>
      </w:r>
      <w:r>
        <w:rPr>
          <w:color w:val="000000"/>
        </w:rPr>
        <w:t>члены</w:t>
      </w:r>
      <w:r>
        <w:rPr>
          <w:color w:val="000000"/>
          <w:spacing w:val="-14"/>
        </w:rPr>
        <w:t> </w:t>
      </w:r>
      <w:r>
        <w:rPr>
          <w:color w:val="000000"/>
        </w:rPr>
        <w:t>Боярской</w:t>
      </w:r>
      <w:r>
        <w:rPr>
          <w:color w:val="000000"/>
          <w:spacing w:val="-14"/>
        </w:rPr>
        <w:t> </w:t>
      </w:r>
      <w:r>
        <w:rPr>
          <w:color w:val="000000"/>
        </w:rPr>
        <w:t>думы,</w:t>
      </w:r>
      <w:r>
        <w:rPr>
          <w:color w:val="000000"/>
          <w:spacing w:val="-14"/>
        </w:rPr>
        <w:t> </w:t>
      </w:r>
      <w:r>
        <w:rPr>
          <w:color w:val="000000"/>
        </w:rPr>
        <w:t>высшее</w:t>
      </w:r>
      <w:r>
        <w:rPr>
          <w:color w:val="000000"/>
          <w:spacing w:val="-14"/>
        </w:rPr>
        <w:t> </w:t>
      </w:r>
      <w:r>
        <w:rPr>
          <w:color w:val="000000"/>
        </w:rPr>
        <w:t>духовенство,</w:t>
      </w:r>
      <w:r>
        <w:rPr>
          <w:color w:val="000000"/>
          <w:spacing w:val="-14"/>
        </w:rPr>
        <w:t> </w:t>
      </w:r>
      <w:r>
        <w:rPr>
          <w:color w:val="000000"/>
        </w:rPr>
        <w:t>выборные от</w:t>
      </w:r>
      <w:r>
        <w:rPr>
          <w:color w:val="000000"/>
          <w:spacing w:val="-13"/>
        </w:rPr>
        <w:t> </w:t>
      </w:r>
      <w:r>
        <w:rPr>
          <w:color w:val="000000"/>
        </w:rPr>
        <w:t>служилых</w:t>
      </w:r>
      <w:r>
        <w:rPr>
          <w:color w:val="000000"/>
          <w:spacing w:val="-13"/>
        </w:rPr>
        <w:t> </w:t>
      </w:r>
      <w:r>
        <w:rPr>
          <w:color w:val="000000"/>
        </w:rPr>
        <w:t>людей</w:t>
      </w:r>
      <w:r>
        <w:rPr>
          <w:color w:val="000000"/>
          <w:spacing w:val="-13"/>
        </w:rPr>
        <w:t> </w:t>
      </w:r>
      <w:r>
        <w:rPr>
          <w:color w:val="000000"/>
        </w:rPr>
        <w:t>(позже</w:t>
      </w:r>
      <w:r>
        <w:rPr>
          <w:color w:val="000000"/>
          <w:spacing w:val="-13"/>
        </w:rPr>
        <w:t> </w:t>
      </w:r>
      <w:r>
        <w:rPr>
          <w:color w:val="000000"/>
        </w:rPr>
        <w:t>в</w:t>
      </w:r>
      <w:r>
        <w:rPr>
          <w:color w:val="000000"/>
          <w:spacing w:val="-13"/>
        </w:rPr>
        <w:t> </w:t>
      </w:r>
      <w:r>
        <w:rPr>
          <w:color w:val="000000"/>
        </w:rPr>
        <w:t>Земских</w:t>
      </w:r>
      <w:r>
        <w:rPr>
          <w:color w:val="000000"/>
          <w:spacing w:val="-13"/>
        </w:rPr>
        <w:t> </w:t>
      </w:r>
      <w:r>
        <w:rPr>
          <w:color w:val="000000"/>
        </w:rPr>
        <w:t>соборах</w:t>
      </w:r>
      <w:r>
        <w:rPr>
          <w:color w:val="000000"/>
          <w:spacing w:val="-13"/>
        </w:rPr>
        <w:t> </w:t>
      </w:r>
      <w:r>
        <w:rPr>
          <w:color w:val="000000"/>
        </w:rPr>
        <w:t>Ивана</w:t>
      </w:r>
      <w:r>
        <w:rPr>
          <w:color w:val="000000"/>
          <w:spacing w:val="-13"/>
        </w:rPr>
        <w:t> </w:t>
      </w:r>
      <w:r>
        <w:rPr>
          <w:color w:val="000000"/>
        </w:rPr>
        <w:t>Грозного</w:t>
      </w:r>
      <w:r>
        <w:rPr>
          <w:color w:val="000000"/>
          <w:spacing w:val="-13"/>
        </w:rPr>
        <w:t> </w:t>
      </w:r>
      <w:r>
        <w:rPr>
          <w:color w:val="000000"/>
        </w:rPr>
        <w:t>участвовали</w:t>
      </w:r>
      <w:r>
        <w:rPr>
          <w:color w:val="000000"/>
          <w:spacing w:val="-13"/>
        </w:rPr>
        <w:t> </w:t>
      </w:r>
      <w:r>
        <w:rPr>
          <w:color w:val="000000"/>
        </w:rPr>
        <w:t>так- же представители от купцов и посадских людей). Когда выборные съехались, Иван</w:t>
      </w:r>
      <w:r>
        <w:rPr>
          <w:color w:val="000000"/>
          <w:spacing w:val="-7"/>
        </w:rPr>
        <w:t> </w:t>
      </w:r>
      <w:r>
        <w:rPr>
          <w:color w:val="000000"/>
        </w:rPr>
        <w:t>вышел</w:t>
      </w:r>
      <w:r>
        <w:rPr>
          <w:color w:val="000000"/>
          <w:spacing w:val="-7"/>
        </w:rPr>
        <w:t> </w:t>
      </w:r>
      <w:r>
        <w:rPr>
          <w:color w:val="000000"/>
        </w:rPr>
        <w:t>на</w:t>
      </w:r>
      <w:r>
        <w:rPr>
          <w:color w:val="000000"/>
          <w:spacing w:val="-7"/>
        </w:rPr>
        <w:t> </w:t>
      </w:r>
      <w:r>
        <w:rPr>
          <w:color w:val="000000"/>
        </w:rPr>
        <w:t>лобное</w:t>
      </w:r>
      <w:r>
        <w:rPr>
          <w:color w:val="000000"/>
          <w:spacing w:val="-7"/>
        </w:rPr>
        <w:t> </w:t>
      </w:r>
      <w:r>
        <w:rPr>
          <w:color w:val="000000"/>
        </w:rPr>
        <w:t>место</w:t>
      </w:r>
      <w:r>
        <w:rPr>
          <w:color w:val="000000"/>
          <w:spacing w:val="-7"/>
        </w:rPr>
        <w:t> </w:t>
      </w:r>
      <w:r>
        <w:rPr>
          <w:color w:val="000000"/>
        </w:rPr>
        <w:t>и</w:t>
      </w:r>
      <w:r>
        <w:rPr>
          <w:color w:val="000000"/>
          <w:spacing w:val="-7"/>
        </w:rPr>
        <w:t> </w:t>
      </w:r>
      <w:r>
        <w:rPr>
          <w:color w:val="000000"/>
        </w:rPr>
        <w:t>обратился</w:t>
      </w:r>
      <w:r>
        <w:rPr>
          <w:color w:val="000000"/>
          <w:spacing w:val="-7"/>
        </w:rPr>
        <w:t> </w:t>
      </w:r>
      <w:r>
        <w:rPr>
          <w:color w:val="000000"/>
        </w:rPr>
        <w:t>к</w:t>
      </w:r>
      <w:r>
        <w:rPr>
          <w:color w:val="000000"/>
          <w:spacing w:val="-7"/>
        </w:rPr>
        <w:t> </w:t>
      </w:r>
      <w:r>
        <w:rPr>
          <w:color w:val="000000"/>
        </w:rPr>
        <w:t>народу.</w:t>
      </w:r>
      <w:r>
        <w:rPr>
          <w:color w:val="000000"/>
          <w:spacing w:val="-7"/>
        </w:rPr>
        <w:t> </w:t>
      </w:r>
      <w:r>
        <w:rPr>
          <w:color w:val="000000"/>
        </w:rPr>
        <w:t>Он</w:t>
      </w:r>
      <w:r>
        <w:rPr>
          <w:color w:val="000000"/>
          <w:spacing w:val="-7"/>
        </w:rPr>
        <w:t> </w:t>
      </w:r>
      <w:r>
        <w:rPr>
          <w:color w:val="000000"/>
        </w:rPr>
        <w:t>напомнил,</w:t>
      </w:r>
      <w:r>
        <w:rPr>
          <w:color w:val="000000"/>
          <w:spacing w:val="-7"/>
        </w:rPr>
        <w:t> </w:t>
      </w:r>
      <w:r>
        <w:rPr>
          <w:color w:val="000000"/>
        </w:rPr>
        <w:t>что</w:t>
      </w:r>
      <w:r>
        <w:rPr>
          <w:color w:val="000000"/>
          <w:spacing w:val="-7"/>
        </w:rPr>
        <w:t> </w:t>
      </w:r>
      <w:r>
        <w:rPr>
          <w:color w:val="000000"/>
        </w:rPr>
        <w:t>из-за</w:t>
      </w:r>
      <w:r>
        <w:rPr>
          <w:color w:val="000000"/>
          <w:spacing w:val="-7"/>
        </w:rPr>
        <w:t> </w:t>
      </w:r>
      <w:r>
        <w:rPr>
          <w:color w:val="000000"/>
        </w:rPr>
        <w:t>его несовершеннолетия и неправды бояр в стране творились многие беззакония, поправить</w:t>
      </w:r>
      <w:r>
        <w:rPr>
          <w:color w:val="000000"/>
          <w:spacing w:val="-7"/>
        </w:rPr>
        <w:t> </w:t>
      </w:r>
      <w:r>
        <w:rPr>
          <w:color w:val="000000"/>
        </w:rPr>
        <w:t>которые</w:t>
      </w:r>
      <w:r>
        <w:rPr>
          <w:color w:val="000000"/>
          <w:spacing w:val="-7"/>
        </w:rPr>
        <w:t> </w:t>
      </w:r>
      <w:r>
        <w:rPr>
          <w:color w:val="000000"/>
        </w:rPr>
        <w:t>теперь</w:t>
      </w:r>
      <w:r>
        <w:rPr>
          <w:color w:val="000000"/>
          <w:spacing w:val="-7"/>
        </w:rPr>
        <w:t> </w:t>
      </w:r>
      <w:r>
        <w:rPr>
          <w:color w:val="000000"/>
        </w:rPr>
        <w:t>уже</w:t>
      </w:r>
      <w:r>
        <w:rPr>
          <w:color w:val="000000"/>
          <w:spacing w:val="-7"/>
        </w:rPr>
        <w:t> </w:t>
      </w:r>
      <w:r>
        <w:rPr>
          <w:color w:val="000000"/>
        </w:rPr>
        <w:t>нельзя.</w:t>
      </w:r>
      <w:r>
        <w:rPr>
          <w:color w:val="000000"/>
          <w:spacing w:val="-7"/>
        </w:rPr>
        <w:t> </w:t>
      </w:r>
      <w:r>
        <w:rPr>
          <w:color w:val="000000"/>
        </w:rPr>
        <w:t>Царь</w:t>
      </w:r>
      <w:r>
        <w:rPr>
          <w:color w:val="000000"/>
          <w:spacing w:val="-7"/>
        </w:rPr>
        <w:t> </w:t>
      </w:r>
      <w:r>
        <w:rPr>
          <w:color w:val="000000"/>
        </w:rPr>
        <w:t>попросил</w:t>
      </w:r>
      <w:r>
        <w:rPr>
          <w:color w:val="000000"/>
          <w:spacing w:val="-7"/>
        </w:rPr>
        <w:t> </w:t>
      </w:r>
      <w:r>
        <w:rPr>
          <w:color w:val="000000"/>
        </w:rPr>
        <w:t>забыть</w:t>
      </w:r>
      <w:r>
        <w:rPr>
          <w:color w:val="000000"/>
          <w:spacing w:val="-7"/>
        </w:rPr>
        <w:t> </w:t>
      </w:r>
      <w:r>
        <w:rPr>
          <w:color w:val="000000"/>
        </w:rPr>
        <w:t>о</w:t>
      </w:r>
      <w:r>
        <w:rPr>
          <w:color w:val="000000"/>
          <w:spacing w:val="-7"/>
        </w:rPr>
        <w:t> </w:t>
      </w:r>
      <w:r>
        <w:rPr>
          <w:color w:val="000000"/>
        </w:rPr>
        <w:t>прежней</w:t>
      </w:r>
      <w:r>
        <w:rPr>
          <w:color w:val="000000"/>
          <w:spacing w:val="-7"/>
        </w:rPr>
        <w:t> </w:t>
      </w:r>
      <w:r>
        <w:rPr>
          <w:color w:val="000000"/>
        </w:rPr>
        <w:t>враж- де, а в будущем пообещал самолично стоять на страже справедливости.</w:t>
      </w:r>
    </w:p>
    <w:p>
      <w:pPr>
        <w:spacing w:line="218" w:lineRule="auto" w:before="127"/>
        <w:ind w:left="800" w:right="783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40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</w:t>
      </w:r>
      <w:r>
        <w:rPr>
          <w:rFonts w:ascii="Tahoma" w:hAnsi="Tahoma"/>
          <w:color w:val="4495D1"/>
          <w:spacing w:val="3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летописном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рассказе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Земском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соборе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впервые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говорится 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лобном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месте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Красной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площади.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упоминание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более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поздних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источниках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ино- гда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связывалось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казнями.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Однако,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мнению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большинства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историков,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казни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лоб- ном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месте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совершались.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возвышенное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место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(трибуна),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предназначенное </w:t>
      </w:r>
      <w:r>
        <w:rPr>
          <w:rFonts w:ascii="Tahoma" w:hAnsi="Tahoma"/>
          <w:w w:val="95"/>
          <w:sz w:val="19"/>
        </w:rPr>
        <w:t>для публичных выступлений. С лобного места представители власти, а случалось, и </w:t>
      </w:r>
      <w:r>
        <w:rPr>
          <w:rFonts w:ascii="Tahoma" w:hAnsi="Tahoma"/>
          <w:w w:val="95"/>
          <w:sz w:val="19"/>
        </w:rPr>
        <w:t>сами </w:t>
      </w:r>
      <w:r>
        <w:rPr>
          <w:rFonts w:ascii="Tahoma" w:hAnsi="Tahoma"/>
          <w:sz w:val="19"/>
        </w:rPr>
        <w:t>цари (как Иван IV) обращались к народу.</w:t>
      </w:r>
    </w:p>
    <w:p>
      <w:pPr>
        <w:pStyle w:val="BodyText"/>
        <w:spacing w:line="230" w:lineRule="auto" w:before="114"/>
        <w:ind w:left="800" w:right="783" w:firstLine="340"/>
        <w:jc w:val="both"/>
      </w:pPr>
      <w:r>
        <w:rPr/>
        <w:t>В дальнейшем Земские соборы собирались по мере необходимости для решения</w:t>
      </w:r>
      <w:r>
        <w:rPr>
          <w:spacing w:val="-14"/>
        </w:rPr>
        <w:t> </w:t>
      </w:r>
      <w:r>
        <w:rPr/>
        <w:t>наиболее</w:t>
      </w:r>
      <w:r>
        <w:rPr>
          <w:spacing w:val="-14"/>
        </w:rPr>
        <w:t> </w:t>
      </w:r>
      <w:r>
        <w:rPr/>
        <w:t>важных</w:t>
      </w:r>
      <w:r>
        <w:rPr>
          <w:spacing w:val="-14"/>
        </w:rPr>
        <w:t> </w:t>
      </w:r>
      <w:r>
        <w:rPr/>
        <w:t>государственных</w:t>
      </w:r>
      <w:r>
        <w:rPr>
          <w:spacing w:val="-14"/>
        </w:rPr>
        <w:t> </w:t>
      </w:r>
      <w:r>
        <w:rPr/>
        <w:t>вопросов</w:t>
      </w:r>
      <w:r>
        <w:rPr>
          <w:spacing w:val="-14"/>
        </w:rPr>
        <w:t> </w:t>
      </w:r>
      <w:r>
        <w:rPr/>
        <w:t>(избрание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утвержде- ние</w:t>
      </w:r>
      <w:r>
        <w:rPr>
          <w:spacing w:val="-2"/>
        </w:rPr>
        <w:t> </w:t>
      </w:r>
      <w:r>
        <w:rPr/>
        <w:t>царя,</w:t>
      </w:r>
      <w:r>
        <w:rPr>
          <w:spacing w:val="-2"/>
        </w:rPr>
        <w:t> </w:t>
      </w:r>
      <w:r>
        <w:rPr/>
        <w:t>объявление</w:t>
      </w:r>
      <w:r>
        <w:rPr>
          <w:spacing w:val="-2"/>
        </w:rPr>
        <w:t> </w:t>
      </w:r>
      <w:r>
        <w:rPr/>
        <w:t>войны</w:t>
      </w:r>
      <w:r>
        <w:rPr>
          <w:spacing w:val="-1"/>
        </w:rPr>
        <w:t> </w:t>
      </w:r>
      <w:r>
        <w:rPr/>
        <w:t>или</w:t>
      </w:r>
      <w:r>
        <w:rPr>
          <w:spacing w:val="-2"/>
        </w:rPr>
        <w:t> </w:t>
      </w:r>
      <w:r>
        <w:rPr/>
        <w:t>заключение</w:t>
      </w:r>
      <w:r>
        <w:rPr>
          <w:spacing w:val="-2"/>
        </w:rPr>
        <w:t> </w:t>
      </w:r>
      <w:r>
        <w:rPr/>
        <w:t>мира,</w:t>
      </w:r>
      <w:r>
        <w:rPr>
          <w:spacing w:val="-1"/>
        </w:rPr>
        <w:t> </w:t>
      </w:r>
      <w:r>
        <w:rPr/>
        <w:t>сбор</w:t>
      </w:r>
      <w:r>
        <w:rPr>
          <w:spacing w:val="-2"/>
        </w:rPr>
        <w:t> </w:t>
      </w:r>
      <w:r>
        <w:rPr/>
        <w:t>новых</w:t>
      </w:r>
      <w:r>
        <w:rPr>
          <w:spacing w:val="-2"/>
        </w:rPr>
        <w:t> </w:t>
      </w:r>
      <w:r>
        <w:rPr/>
        <w:t>налогов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др.).</w:t>
      </w:r>
    </w:p>
    <w:p>
      <w:pPr>
        <w:spacing w:after="0" w:line="230" w:lineRule="auto"/>
        <w:jc w:val="both"/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2"/>
      </w:pPr>
    </w:p>
    <w:p>
      <w:pPr>
        <w:spacing w:before="103"/>
        <w:ind w:left="907" w:right="0" w:firstLine="0"/>
        <w:jc w:val="both"/>
        <w:rPr>
          <w:rFonts w:ascii="Calibri" w:hAnsi="Calibri"/>
          <w:b/>
          <w:sz w:val="19"/>
        </w:rPr>
      </w:pPr>
      <w:r>
        <w:rPr/>
        <w:pict>
          <v:group style="position:absolute;margin-left:36.553001pt;margin-top:-1.977212pt;width:400.1pt;height:121.35pt;mso-position-horizontal-relative:page;mso-position-vertical-relative:paragraph;z-index:-21974528" id="docshapegroup203" coordorigin="731,-40" coordsize="8002,2427">
            <v:rect style="position:absolute;left:731;top:-40;width:4580;height:1664" id="docshape204" filled="true" fillcolor="#000000" stroked="false">
              <v:fill opacity="32768f" type="solid"/>
            </v:rect>
            <v:rect style="position:absolute;left:793;top:23;width:4459;height:1538" id="docshape205" filled="true" fillcolor="#ffffff" stroked="false">
              <v:fill type="solid"/>
            </v:rect>
            <v:rect style="position:absolute;left:5189;top:-40;width:3543;height:2427" id="docshape206" filled="true" fillcolor="#000000" stroked="false">
              <v:fill opacity="32768f" type="solid"/>
            </v:rect>
            <v:shape style="position:absolute;left:5262;top:33;width:3402;height:2283" type="#_x0000_t75" id="docshape207" stroked="false">
              <v:imagedata r:id="rId46" o:title=""/>
            </v:shape>
            <v:rect style="position:absolute;left:5262;top:33;width:3402;height:2283" id="docshape208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Судебник 1550 </w:t>
      </w:r>
      <w:r>
        <w:rPr>
          <w:rFonts w:ascii="Calibri" w:hAnsi="Calibri"/>
          <w:b/>
          <w:spacing w:val="-5"/>
          <w:w w:val="115"/>
          <w:sz w:val="19"/>
        </w:rPr>
        <w:t>г.</w:t>
      </w:r>
    </w:p>
    <w:p>
      <w:pPr>
        <w:spacing w:line="220" w:lineRule="auto" w:before="100"/>
        <w:ind w:left="907" w:right="4212" w:firstLine="0"/>
        <w:jc w:val="both"/>
        <w:rPr>
          <w:sz w:val="19"/>
        </w:rPr>
      </w:pPr>
      <w:r>
        <w:rPr>
          <w:sz w:val="19"/>
        </w:rPr>
        <w:t>Новый</w:t>
      </w:r>
      <w:r>
        <w:rPr>
          <w:spacing w:val="-9"/>
          <w:sz w:val="19"/>
        </w:rPr>
        <w:t> </w:t>
      </w:r>
      <w:r>
        <w:rPr>
          <w:sz w:val="19"/>
        </w:rPr>
        <w:t>Судебник</w:t>
      </w:r>
      <w:r>
        <w:rPr>
          <w:spacing w:val="-9"/>
          <w:sz w:val="19"/>
        </w:rPr>
        <w:t> </w:t>
      </w:r>
      <w:r>
        <w:rPr>
          <w:sz w:val="19"/>
        </w:rPr>
        <w:t>1550</w:t>
      </w:r>
      <w:r>
        <w:rPr>
          <w:spacing w:val="-9"/>
          <w:sz w:val="19"/>
        </w:rPr>
        <w:t> </w:t>
      </w:r>
      <w:r>
        <w:rPr>
          <w:sz w:val="19"/>
        </w:rPr>
        <w:t>г.</w:t>
      </w:r>
      <w:r>
        <w:rPr>
          <w:spacing w:val="-9"/>
          <w:sz w:val="19"/>
        </w:rPr>
        <w:t> </w:t>
      </w:r>
      <w:r>
        <w:rPr>
          <w:sz w:val="19"/>
        </w:rPr>
        <w:t>во</w:t>
      </w:r>
      <w:r>
        <w:rPr>
          <w:spacing w:val="-9"/>
          <w:sz w:val="19"/>
        </w:rPr>
        <w:t> </w:t>
      </w:r>
      <w:r>
        <w:rPr>
          <w:sz w:val="19"/>
        </w:rPr>
        <w:t>многом</w:t>
      </w:r>
      <w:r>
        <w:rPr>
          <w:spacing w:val="-9"/>
          <w:sz w:val="19"/>
        </w:rPr>
        <w:t> </w:t>
      </w:r>
      <w:r>
        <w:rPr>
          <w:sz w:val="19"/>
        </w:rPr>
        <w:t>повторял </w:t>
      </w:r>
      <w:r>
        <w:rPr>
          <w:w w:val="95"/>
          <w:sz w:val="19"/>
        </w:rPr>
        <w:t>предшествующий Судебник 1497 г. Ивана </w:t>
      </w:r>
      <w:r>
        <w:rPr>
          <w:w w:val="95"/>
          <w:sz w:val="19"/>
        </w:rPr>
        <w:t>III, </w:t>
      </w:r>
      <w:r>
        <w:rPr>
          <w:sz w:val="19"/>
        </w:rPr>
        <w:t>но был лучше систематизирован, разбит на главы. Большая часть статей посвящалась вопросам управления и суда.</w:t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8" w:lineRule="auto" w:before="107"/>
        <w:ind w:left="793" w:right="4213"/>
        <w:jc w:val="both"/>
      </w:pPr>
      <w:r>
        <w:rPr/>
        <w:t>Они сыграли выдающуюся роль в деле сохранения единства и суверенитета </w:t>
      </w:r>
      <w:r>
        <w:rPr/>
        <w:t>стра- ны.</w:t>
      </w:r>
      <w:r>
        <w:rPr>
          <w:spacing w:val="47"/>
        </w:rPr>
        <w:t> </w:t>
      </w:r>
      <w:r>
        <w:rPr/>
        <w:t>Ряд</w:t>
      </w:r>
      <w:r>
        <w:rPr>
          <w:spacing w:val="47"/>
        </w:rPr>
        <w:t> </w:t>
      </w:r>
      <w:r>
        <w:rPr/>
        <w:t>историков</w:t>
      </w:r>
      <w:r>
        <w:rPr>
          <w:spacing w:val="48"/>
        </w:rPr>
        <w:t> </w:t>
      </w:r>
      <w:r>
        <w:rPr/>
        <w:t>видит</w:t>
      </w:r>
      <w:r>
        <w:rPr>
          <w:spacing w:val="47"/>
        </w:rPr>
        <w:t> </w:t>
      </w:r>
      <w:r>
        <w:rPr/>
        <w:t>в</w:t>
      </w:r>
      <w:r>
        <w:rPr>
          <w:spacing w:val="47"/>
        </w:rPr>
        <w:t> </w:t>
      </w:r>
      <w:r>
        <w:rPr/>
        <w:t>русских</w:t>
      </w:r>
      <w:r>
        <w:rPr>
          <w:spacing w:val="48"/>
        </w:rPr>
        <w:t> </w:t>
      </w:r>
      <w:r>
        <w:rPr>
          <w:spacing w:val="-4"/>
        </w:rPr>
        <w:t>Зем-</w:t>
      </w:r>
    </w:p>
    <w:p>
      <w:pPr>
        <w:spacing w:line="228" w:lineRule="auto" w:before="0"/>
        <w:ind w:left="793" w:right="791" w:firstLine="0"/>
        <w:jc w:val="both"/>
        <w:rPr>
          <w:sz w:val="20"/>
        </w:rPr>
      </w:pPr>
      <w:r>
        <w:rPr>
          <w:sz w:val="20"/>
        </w:rPr>
        <w:t>ских соборах аналог западноевропейских центральных выборных </w:t>
      </w:r>
      <w:r>
        <w:rPr>
          <w:sz w:val="20"/>
        </w:rPr>
        <w:t>органов, которые</w:t>
      </w:r>
      <w:r>
        <w:rPr>
          <w:spacing w:val="69"/>
          <w:sz w:val="20"/>
        </w:rPr>
        <w:t> </w:t>
      </w:r>
      <w:r>
        <w:rPr>
          <w:sz w:val="20"/>
        </w:rPr>
        <w:t>собирались</w:t>
      </w:r>
      <w:r>
        <w:rPr>
          <w:spacing w:val="69"/>
          <w:sz w:val="20"/>
        </w:rPr>
        <w:t> </w:t>
      </w:r>
      <w:r>
        <w:rPr>
          <w:sz w:val="20"/>
        </w:rPr>
        <w:t>в</w:t>
      </w:r>
      <w:r>
        <w:rPr>
          <w:spacing w:val="69"/>
          <w:sz w:val="20"/>
        </w:rPr>
        <w:t> </w:t>
      </w:r>
      <w:r>
        <w:rPr>
          <w:sz w:val="20"/>
        </w:rPr>
        <w:t>рамках</w:t>
      </w:r>
      <w:r>
        <w:rPr>
          <w:spacing w:val="69"/>
          <w:sz w:val="20"/>
        </w:rPr>
        <w:t> </w:t>
      </w:r>
      <w:r>
        <w:rPr>
          <w:rFonts w:ascii="Book Antiqua" w:hAnsi="Book Antiqua"/>
          <w:i/>
          <w:sz w:val="20"/>
        </w:rPr>
        <w:t>сословно-представительных</w:t>
      </w:r>
      <w:r>
        <w:rPr>
          <w:rFonts w:ascii="Book Antiqua" w:hAnsi="Book Antiqua"/>
          <w:i/>
          <w:spacing w:val="80"/>
          <w:sz w:val="20"/>
        </w:rPr>
        <w:t> </w:t>
      </w:r>
      <w:r>
        <w:rPr>
          <w:rFonts w:ascii="Book Antiqua" w:hAnsi="Book Antiqua"/>
          <w:i/>
          <w:sz w:val="20"/>
        </w:rPr>
        <w:t>монархий</w:t>
      </w:r>
      <w:r>
        <w:rPr>
          <w:rFonts w:ascii="Book Antiqua" w:hAnsi="Book Antiqua"/>
          <w:i/>
          <w:spacing w:val="76"/>
          <w:sz w:val="20"/>
        </w:rPr>
        <w:t> </w:t>
      </w:r>
      <w:r>
        <w:rPr>
          <w:sz w:val="20"/>
        </w:rPr>
        <w:t>XVI</w:t>
      </w:r>
      <w:r>
        <w:rPr>
          <w:spacing w:val="69"/>
          <w:sz w:val="20"/>
        </w:rPr>
        <w:t> </w:t>
      </w:r>
      <w:r>
        <w:rPr>
          <w:sz w:val="20"/>
        </w:rPr>
        <w:t>в.</w:t>
      </w:r>
    </w:p>
    <w:p>
      <w:pPr>
        <w:pStyle w:val="BodyText"/>
        <w:spacing w:line="211" w:lineRule="exact"/>
        <w:ind w:left="1133"/>
        <w:jc w:val="both"/>
      </w:pPr>
      <w:r>
        <w:rPr/>
        <w:t>Земский</w:t>
      </w:r>
      <w:r>
        <w:rPr>
          <w:spacing w:val="33"/>
        </w:rPr>
        <w:t> </w:t>
      </w:r>
      <w:r>
        <w:rPr/>
        <w:t>собор</w:t>
      </w:r>
      <w:r>
        <w:rPr>
          <w:spacing w:val="33"/>
        </w:rPr>
        <w:t> </w:t>
      </w:r>
      <w:r>
        <w:rPr/>
        <w:t>1549</w:t>
      </w:r>
      <w:r>
        <w:rPr>
          <w:spacing w:val="33"/>
        </w:rPr>
        <w:t> </w:t>
      </w:r>
      <w:r>
        <w:rPr/>
        <w:t>г.</w:t>
      </w:r>
      <w:r>
        <w:rPr>
          <w:spacing w:val="33"/>
        </w:rPr>
        <w:t> </w:t>
      </w:r>
      <w:r>
        <w:rPr/>
        <w:t>утвердил</w:t>
      </w:r>
      <w:r>
        <w:rPr>
          <w:spacing w:val="33"/>
        </w:rPr>
        <w:t> </w:t>
      </w:r>
      <w:r>
        <w:rPr/>
        <w:t>составление</w:t>
      </w:r>
      <w:r>
        <w:rPr>
          <w:spacing w:val="33"/>
        </w:rPr>
        <w:t> </w:t>
      </w:r>
      <w:r>
        <w:rPr/>
        <w:t>нового</w:t>
      </w:r>
      <w:r>
        <w:rPr>
          <w:spacing w:val="33"/>
        </w:rPr>
        <w:t> </w:t>
      </w:r>
      <w:r>
        <w:rPr/>
        <w:t>Судебника,</w:t>
      </w:r>
      <w:r>
        <w:rPr>
          <w:spacing w:val="33"/>
        </w:rPr>
        <w:t> </w:t>
      </w:r>
      <w:r>
        <w:rPr>
          <w:spacing w:val="-2"/>
        </w:rPr>
        <w:t>который</w:t>
      </w:r>
    </w:p>
    <w:p>
      <w:pPr>
        <w:pStyle w:val="BodyText"/>
        <w:spacing w:line="233" w:lineRule="exact"/>
        <w:ind w:left="793"/>
        <w:jc w:val="both"/>
        <w:rPr>
          <w:rFonts w:ascii="Book Antiqua" w:hAnsi="Book Antiqua"/>
          <w:b/>
        </w:rPr>
      </w:pPr>
      <w:r>
        <w:rPr/>
        <w:t>был</w:t>
      </w:r>
      <w:r>
        <w:rPr>
          <w:spacing w:val="10"/>
        </w:rPr>
        <w:t> </w:t>
      </w:r>
      <w:r>
        <w:rPr/>
        <w:t>подготовлен</w:t>
      </w:r>
      <w:r>
        <w:rPr>
          <w:spacing w:val="10"/>
        </w:rPr>
        <w:t> </w:t>
      </w:r>
      <w:r>
        <w:rPr/>
        <w:t>под</w:t>
      </w:r>
      <w:r>
        <w:rPr>
          <w:spacing w:val="10"/>
        </w:rPr>
        <w:t> </w:t>
      </w:r>
      <w:r>
        <w:rPr/>
        <w:t>руководством</w:t>
      </w:r>
      <w:r>
        <w:rPr>
          <w:spacing w:val="10"/>
        </w:rPr>
        <w:t> </w:t>
      </w:r>
      <w:r>
        <w:rPr/>
        <w:t>Алексея</w:t>
      </w:r>
      <w:r>
        <w:rPr>
          <w:spacing w:val="10"/>
        </w:rPr>
        <w:t> </w:t>
      </w:r>
      <w:r>
        <w:rPr/>
        <w:t>Адашева</w:t>
      </w:r>
      <w:r>
        <w:rPr>
          <w:spacing w:val="10"/>
        </w:rPr>
        <w:t> </w:t>
      </w:r>
      <w:r>
        <w:rPr/>
        <w:t>в</w:t>
      </w:r>
      <w:r>
        <w:rPr>
          <w:spacing w:val="10"/>
        </w:rPr>
        <w:t> </w:t>
      </w:r>
      <w:r>
        <w:rPr>
          <w:rFonts w:ascii="Book Antiqua" w:hAnsi="Book Antiqua"/>
          <w:b/>
        </w:rPr>
        <w:t>1550</w:t>
      </w:r>
      <w:r>
        <w:rPr>
          <w:rFonts w:ascii="Book Antiqua" w:hAnsi="Book Antiqua"/>
          <w:b/>
          <w:spacing w:val="25"/>
        </w:rPr>
        <w:t> </w:t>
      </w:r>
      <w:r>
        <w:rPr>
          <w:rFonts w:ascii="Book Antiqua" w:hAnsi="Book Antiqua"/>
          <w:b/>
          <w:spacing w:val="-5"/>
        </w:rPr>
        <w:t>г.</w:t>
      </w:r>
    </w:p>
    <w:p>
      <w:pPr>
        <w:pStyle w:val="BodyText"/>
        <w:spacing w:line="228" w:lineRule="auto"/>
        <w:ind w:left="793" w:right="791" w:firstLine="340"/>
        <w:jc w:val="both"/>
        <w:rPr>
          <w:rFonts w:ascii="Book Antiqua" w:hAnsi="Book Antiqua"/>
          <w:i/>
        </w:rPr>
      </w:pPr>
      <w:r>
        <w:rPr/>
        <w:t>Судебник</w:t>
      </w:r>
      <w:r>
        <w:rPr>
          <w:spacing w:val="-8"/>
        </w:rPr>
        <w:t> </w:t>
      </w:r>
      <w:r>
        <w:rPr/>
        <w:t>предписывал</w:t>
      </w:r>
      <w:r>
        <w:rPr>
          <w:spacing w:val="-8"/>
        </w:rPr>
        <w:t> </w:t>
      </w:r>
      <w:r>
        <w:rPr/>
        <w:t>под</w:t>
      </w:r>
      <w:r>
        <w:rPr>
          <w:spacing w:val="-8"/>
        </w:rPr>
        <w:t> </w:t>
      </w:r>
      <w:r>
        <w:rPr/>
        <w:t>угрозой</w:t>
      </w:r>
      <w:r>
        <w:rPr>
          <w:spacing w:val="-8"/>
        </w:rPr>
        <w:t> </w:t>
      </w:r>
      <w:r>
        <w:rPr/>
        <w:t>опалы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«волочить</w:t>
      </w:r>
      <w:r>
        <w:rPr>
          <w:spacing w:val="-8"/>
        </w:rPr>
        <w:t> </w:t>
      </w:r>
      <w:r>
        <w:rPr/>
        <w:t>дела»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устанавли- вал наказания за произвол и взятки. Ограничивалась власть наместников. Теперь они должны были судить вместе с выборными старостами и их помощ- никами — целовальниками</w:t>
      </w:r>
      <w:r>
        <w:rPr>
          <w:rFonts w:ascii="Book Antiqua" w:hAnsi="Book Antiqua"/>
          <w:i/>
        </w:rPr>
        <w:t>.</w:t>
      </w:r>
    </w:p>
    <w:p>
      <w:pPr>
        <w:pStyle w:val="BodyText"/>
        <w:spacing w:line="210" w:lineRule="exact"/>
        <w:ind w:left="1133"/>
        <w:jc w:val="both"/>
      </w:pPr>
      <w:r>
        <w:rPr>
          <w:w w:val="95"/>
        </w:rPr>
        <w:t>Судебник</w:t>
      </w:r>
      <w:r>
        <w:rPr>
          <w:spacing w:val="7"/>
        </w:rPr>
        <w:t> </w:t>
      </w:r>
      <w:r>
        <w:rPr>
          <w:w w:val="95"/>
        </w:rPr>
        <w:t>подтвердил</w:t>
      </w:r>
      <w:r>
        <w:rPr>
          <w:spacing w:val="8"/>
        </w:rPr>
        <w:t> </w:t>
      </w:r>
      <w:r>
        <w:rPr>
          <w:w w:val="95"/>
        </w:rPr>
        <w:t>право</w:t>
      </w:r>
      <w:r>
        <w:rPr>
          <w:spacing w:val="8"/>
        </w:rPr>
        <w:t> </w:t>
      </w:r>
      <w:r>
        <w:rPr>
          <w:w w:val="95"/>
        </w:rPr>
        <w:t>выхода</w:t>
      </w:r>
      <w:r>
        <w:rPr>
          <w:spacing w:val="8"/>
        </w:rPr>
        <w:t> </w:t>
      </w:r>
      <w:r>
        <w:rPr>
          <w:w w:val="95"/>
        </w:rPr>
        <w:t>крестьян</w:t>
      </w:r>
      <w:r>
        <w:rPr>
          <w:spacing w:val="8"/>
        </w:rPr>
        <w:t> </w:t>
      </w:r>
      <w:r>
        <w:rPr>
          <w:w w:val="95"/>
        </w:rPr>
        <w:t>раз</w:t>
      </w:r>
      <w:r>
        <w:rPr>
          <w:spacing w:val="8"/>
        </w:rPr>
        <w:t> </w:t>
      </w:r>
      <w:r>
        <w:rPr>
          <w:w w:val="95"/>
        </w:rPr>
        <w:t>в</w:t>
      </w:r>
      <w:r>
        <w:rPr>
          <w:spacing w:val="7"/>
        </w:rPr>
        <w:t> </w:t>
      </w:r>
      <w:r>
        <w:rPr>
          <w:w w:val="95"/>
        </w:rPr>
        <w:t>год</w:t>
      </w:r>
      <w:r>
        <w:rPr>
          <w:spacing w:val="8"/>
        </w:rPr>
        <w:t> </w:t>
      </w:r>
      <w:r>
        <w:rPr>
          <w:w w:val="95"/>
        </w:rPr>
        <w:t>в</w:t>
      </w:r>
      <w:r>
        <w:rPr>
          <w:spacing w:val="8"/>
        </w:rPr>
        <w:t> </w:t>
      </w:r>
      <w:r>
        <w:rPr>
          <w:w w:val="95"/>
        </w:rPr>
        <w:t>течение</w:t>
      </w:r>
      <w:r>
        <w:rPr>
          <w:spacing w:val="8"/>
        </w:rPr>
        <w:t> </w:t>
      </w:r>
      <w:r>
        <w:rPr>
          <w:w w:val="95"/>
        </w:rPr>
        <w:t>двух</w:t>
      </w:r>
      <w:r>
        <w:rPr>
          <w:spacing w:val="8"/>
        </w:rPr>
        <w:t> </w:t>
      </w:r>
      <w:r>
        <w:rPr>
          <w:spacing w:val="-2"/>
          <w:w w:val="95"/>
        </w:rPr>
        <w:t>недель</w:t>
      </w:r>
    </w:p>
    <w:p>
      <w:pPr>
        <w:pStyle w:val="BodyText"/>
        <w:spacing w:line="228" w:lineRule="auto" w:before="2"/>
        <w:ind w:left="793" w:right="791"/>
        <w:jc w:val="both"/>
      </w:pPr>
      <w:r>
        <w:rPr/>
        <w:t>до и после осеннего Юрьева дня. При этом размер пожилого (выплаты в поль- зу владельца покидаемой земли) увеличивался.</w:t>
      </w:r>
    </w:p>
    <w:p>
      <w:pPr>
        <w:pStyle w:val="BodyText"/>
        <w:spacing w:before="1"/>
        <w:rPr>
          <w:sz w:val="23"/>
        </w:rPr>
      </w:pPr>
    </w:p>
    <w:p>
      <w:pPr>
        <w:spacing w:line="218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30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</w:t>
      </w:r>
      <w:r>
        <w:rPr>
          <w:rFonts w:ascii="Tahoma" w:hAnsi="Tahoma"/>
          <w:color w:val="4495D1"/>
          <w:spacing w:val="1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ХХ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отечественные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историки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видели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росте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пожилого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шаг к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закрепощению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крестьян,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так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как,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мнению,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усложняло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переход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крестьянина на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новое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место.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современной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науке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есть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другая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точка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зрения.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Европе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сере- </w:t>
      </w:r>
      <w:r>
        <w:rPr>
          <w:rFonts w:ascii="Tahoma" w:hAnsi="Tahoma"/>
          <w:w w:val="95"/>
          <w:sz w:val="19"/>
        </w:rPr>
        <w:t>дине XVI в. произошла так называемая «революция цен». Деньги обесценились, так как </w:t>
      </w:r>
      <w:r>
        <w:rPr>
          <w:rFonts w:ascii="Tahoma" w:hAnsi="Tahoma"/>
          <w:sz w:val="19"/>
        </w:rPr>
        <w:t>испанцы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доставили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Старый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Свет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огромное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количество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серебра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золота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недавно открытой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Америки.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Русские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деньги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чеканились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серебра,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поступавшего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Россию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из </w:t>
      </w:r>
      <w:r>
        <w:rPr>
          <w:rFonts w:ascii="Tahoma" w:hAnsi="Tahoma"/>
          <w:w w:val="95"/>
          <w:sz w:val="19"/>
        </w:rPr>
        <w:t>Западной Европы. Поэтому и России коснулась «революция цен». Правительство просто </w:t>
      </w:r>
      <w:r>
        <w:rPr>
          <w:rFonts w:ascii="Tahoma" w:hAnsi="Tahoma"/>
          <w:sz w:val="19"/>
        </w:rPr>
        <w:t>индексировало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доходы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землевладельцев.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Ведь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когда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служилый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человек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впадал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бед- ность, он делался плохим воином.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08" w:lineRule="auto" w:before="147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39"/>
          <w:sz w:val="19"/>
        </w:rPr>
        <w:t> </w:t>
      </w:r>
      <w:r>
        <w:rPr>
          <w:sz w:val="19"/>
        </w:rPr>
        <w:t>Каковы</w:t>
      </w:r>
      <w:r>
        <w:rPr>
          <w:spacing w:val="-2"/>
          <w:sz w:val="19"/>
        </w:rPr>
        <w:t> </w:t>
      </w:r>
      <w:r>
        <w:rPr>
          <w:sz w:val="19"/>
        </w:rPr>
        <w:t>были</w:t>
      </w:r>
      <w:r>
        <w:rPr>
          <w:spacing w:val="-2"/>
          <w:sz w:val="19"/>
        </w:rPr>
        <w:t> </w:t>
      </w:r>
      <w:r>
        <w:rPr>
          <w:sz w:val="19"/>
        </w:rPr>
        <w:t>причины</w:t>
      </w:r>
      <w:r>
        <w:rPr>
          <w:spacing w:val="-2"/>
          <w:sz w:val="19"/>
        </w:rPr>
        <w:t> </w:t>
      </w:r>
      <w:r>
        <w:rPr>
          <w:sz w:val="19"/>
        </w:rPr>
        <w:t>созыва</w:t>
      </w:r>
      <w:r>
        <w:rPr>
          <w:spacing w:val="-2"/>
          <w:sz w:val="19"/>
        </w:rPr>
        <w:t> </w:t>
      </w:r>
      <w:r>
        <w:rPr>
          <w:sz w:val="19"/>
        </w:rPr>
        <w:t>Земского</w:t>
      </w:r>
      <w:r>
        <w:rPr>
          <w:spacing w:val="-2"/>
          <w:sz w:val="19"/>
        </w:rPr>
        <w:t> </w:t>
      </w:r>
      <w:r>
        <w:rPr>
          <w:sz w:val="19"/>
        </w:rPr>
        <w:t>собора?</w:t>
      </w:r>
      <w:r>
        <w:rPr>
          <w:spacing w:val="-2"/>
          <w:sz w:val="19"/>
        </w:rPr>
        <w:t> </w:t>
      </w:r>
      <w:r>
        <w:rPr>
          <w:sz w:val="19"/>
        </w:rPr>
        <w:t>Почему</w:t>
      </w:r>
      <w:r>
        <w:rPr>
          <w:spacing w:val="-2"/>
          <w:sz w:val="19"/>
        </w:rPr>
        <w:t> </w:t>
      </w:r>
      <w:r>
        <w:rPr>
          <w:sz w:val="19"/>
        </w:rPr>
        <w:t>первый</w:t>
      </w:r>
      <w:r>
        <w:rPr>
          <w:spacing w:val="-2"/>
          <w:sz w:val="19"/>
        </w:rPr>
        <w:t> </w:t>
      </w:r>
      <w:r>
        <w:rPr>
          <w:sz w:val="19"/>
        </w:rPr>
        <w:t>Земский</w:t>
      </w:r>
      <w:r>
        <w:rPr>
          <w:spacing w:val="-2"/>
          <w:sz w:val="19"/>
        </w:rPr>
        <w:t> </w:t>
      </w:r>
      <w:r>
        <w:rPr>
          <w:sz w:val="19"/>
        </w:rPr>
        <w:t>собор называют Собором примирения?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Какие новые положения включал Судебник 1550 г.?</w:t>
      </w:r>
    </w:p>
    <w:p>
      <w:pPr>
        <w:pStyle w:val="BodyText"/>
        <w:spacing w:before="12"/>
        <w:rPr>
          <w:rFonts w:ascii="Tahoma"/>
          <w:sz w:val="23"/>
        </w:rPr>
      </w:pPr>
    </w:p>
    <w:p>
      <w:pPr>
        <w:pStyle w:val="BodyText"/>
        <w:spacing w:line="223" w:lineRule="auto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5</w:t>
      </w:r>
      <w:r>
        <w:rPr>
          <w:rFonts w:ascii="Calibri" w:hAnsi="Calibri"/>
          <w:b/>
          <w:color w:val="FFFFFF"/>
          <w:spacing w:val="29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Церковные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соборы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начало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книгопечатания.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color w:val="000000"/>
        </w:rPr>
        <w:t>Реформы</w:t>
      </w:r>
      <w:r>
        <w:rPr>
          <w:color w:val="000000"/>
          <w:spacing w:val="80"/>
          <w:w w:val="150"/>
        </w:rPr>
        <w:t> </w:t>
      </w:r>
      <w:r>
        <w:rPr>
          <w:color w:val="000000"/>
        </w:rPr>
        <w:t>Избранной рады затронули жизнь церкви. Церковные соборы признали многих </w:t>
      </w:r>
      <w:r>
        <w:rPr>
          <w:color w:val="000000"/>
        </w:rPr>
        <w:t>местно- чтимых святых общерусскими. Это способствовало укреплению духовного единства страны. Церковный собор </w:t>
      </w:r>
      <w:r>
        <w:rPr>
          <w:rFonts w:ascii="Book Antiqua" w:hAnsi="Book Antiqua"/>
          <w:b/>
          <w:color w:val="000000"/>
        </w:rPr>
        <w:t>1551</w:t>
      </w:r>
      <w:r>
        <w:rPr>
          <w:rFonts w:ascii="Book Antiqua" w:hAnsi="Book Antiqua"/>
          <w:b/>
          <w:color w:val="000000"/>
          <w:spacing w:val="40"/>
        </w:rPr>
        <w:t> </w:t>
      </w:r>
      <w:r>
        <w:rPr>
          <w:rFonts w:ascii="Book Antiqua" w:hAnsi="Book Antiqua"/>
          <w:b/>
          <w:color w:val="000000"/>
        </w:rPr>
        <w:t>г. </w:t>
      </w:r>
      <w:r>
        <w:rPr>
          <w:color w:val="000000"/>
        </w:rPr>
        <w:t>принял много решений, которые записали в книге со 100 главами, отчего сам собор вошёл в историю как Сто- главый. За духовенством сохранилась привилегия особого церковного суда.</w:t>
      </w:r>
    </w:p>
    <w:p>
      <w:pPr>
        <w:pStyle w:val="BodyText"/>
        <w:spacing w:line="228" w:lineRule="auto" w:before="3"/>
        <w:ind w:left="793" w:right="791" w:firstLine="340"/>
        <w:jc w:val="both"/>
      </w:pPr>
      <w:r>
        <w:rPr>
          <w:w w:val="95"/>
        </w:rPr>
        <w:t>Духовенству</w:t>
      </w:r>
      <w:r>
        <w:rPr/>
        <w:t> </w:t>
      </w:r>
      <w:r>
        <w:rPr>
          <w:w w:val="95"/>
        </w:rPr>
        <w:t>было</w:t>
      </w:r>
      <w:r>
        <w:rPr/>
        <w:t> </w:t>
      </w:r>
      <w:r>
        <w:rPr>
          <w:w w:val="95"/>
        </w:rPr>
        <w:t>предписано</w:t>
      </w:r>
      <w:r>
        <w:rPr/>
        <w:t> </w:t>
      </w:r>
      <w:r>
        <w:rPr>
          <w:w w:val="95"/>
        </w:rPr>
        <w:t>удерживать</w:t>
      </w:r>
      <w:r>
        <w:rPr/>
        <w:t> </w:t>
      </w:r>
      <w:r>
        <w:rPr>
          <w:w w:val="95"/>
        </w:rPr>
        <w:t>мирян</w:t>
      </w:r>
      <w:r>
        <w:rPr/>
        <w:t> </w:t>
      </w:r>
      <w:r>
        <w:rPr>
          <w:w w:val="95"/>
        </w:rPr>
        <w:t>от</w:t>
      </w:r>
      <w:r>
        <w:rPr/>
        <w:t> </w:t>
      </w:r>
      <w:r>
        <w:rPr>
          <w:w w:val="95"/>
        </w:rPr>
        <w:t>злоупотребления</w:t>
      </w:r>
      <w:r>
        <w:rPr/>
        <w:t> </w:t>
      </w:r>
      <w:r>
        <w:rPr>
          <w:w w:val="95"/>
        </w:rPr>
        <w:t>вином</w:t>
      </w:r>
      <w:r>
        <w:rPr>
          <w:spacing w:val="80"/>
        </w:rPr>
        <w:t> </w:t>
      </w:r>
      <w:r>
        <w:rPr/>
        <w:t>и вообще заботиться об их нравственности. Предписывалось также, чтобы в монастырях учили грамоте и оказывали помощь убогим и больным.</w:t>
      </w:r>
    </w:p>
    <w:p>
      <w:pPr>
        <w:spacing w:after="0" w:line="228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447"/>
      </w:pPr>
      <w:r>
        <w:rPr/>
        <w:pict>
          <v:group style="width:400.4pt;height:181.85pt;mso-position-horizontal-relative:char;mso-position-vertical-relative:line" id="docshapegroup209" coordorigin="0,0" coordsize="8008,3637">
            <v:rect style="position:absolute;left:2571;top:0;width:5436;height:1030" id="docshape210" filled="true" fillcolor="#000000" stroked="false">
              <v:fill opacity="32768f" type="solid"/>
            </v:rect>
            <v:rect style="position:absolute;left:2633;top:62;width:5310;height:908" id="docshape211" filled="true" fillcolor="#ffffff" stroked="false">
              <v:fill type="solid"/>
            </v:rect>
            <v:rect style="position:absolute;left:0;top:0;width:2693;height:3636" id="docshape212" filled="true" fillcolor="#000000" stroked="false">
              <v:fill opacity="32768f" type="solid"/>
            </v:rect>
            <v:shape style="position:absolute;left:72;top:72;width:2552;height:3494" type="#_x0000_t75" id="docshape213" stroked="false">
              <v:imagedata r:id="rId47" o:title=""/>
            </v:shape>
            <v:rect style="position:absolute;left:72;top:72;width:2552;height:3494" id="docshape214" filled="false" stroked="true" strokeweight="1pt" strokecolor="#ffffff">
              <v:stroke dashstyle="solid"/>
            </v:rect>
            <v:shape style="position:absolute;left:0;top:0;width:8008;height:3637" type="#_x0000_t202" id="docshape21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18" w:lineRule="auto" w:before="1"/>
                      <w:ind w:left="2917" w:right="62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4495D1"/>
                        <w:sz w:val="19"/>
                      </w:rPr>
                      <w:t>Любопытные</w:t>
                    </w:r>
                    <w:r>
                      <w:rPr>
                        <w:rFonts w:ascii="Calibri" w:hAnsi="Calibri"/>
                        <w:b/>
                        <w:color w:val="4495D1"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4495D1"/>
                        <w:sz w:val="19"/>
                      </w:rPr>
                      <w:t>детали</w:t>
                    </w:r>
                    <w:r>
                      <w:rPr>
                        <w:rFonts w:ascii="Tahoma" w:hAnsi="Tahoma"/>
                        <w:color w:val="4495D1"/>
                        <w:sz w:val="19"/>
                      </w:rPr>
                      <w:t>.</w:t>
                    </w:r>
                    <w:r>
                      <w:rPr>
                        <w:rFonts w:ascii="Tahoma" w:hAnsi="Tahoma"/>
                        <w:color w:val="4495D1"/>
                        <w:spacing w:val="7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7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записках</w:t>
                    </w:r>
                    <w:r>
                      <w:rPr>
                        <w:rFonts w:ascii="Tahoma" w:hAnsi="Tahoma"/>
                        <w:spacing w:val="7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иностранцев</w:t>
                    </w:r>
                    <w:r>
                      <w:rPr>
                        <w:rFonts w:ascii="Tahoma" w:hAnsi="Tahoma"/>
                        <w:spacing w:val="7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XVI</w:t>
                    </w:r>
                    <w:r>
                      <w:rPr>
                        <w:rFonts w:ascii="Tahoma" w:hAnsi="Tahoma"/>
                        <w:spacing w:val="7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в. 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России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отмечалось,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что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государь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не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позволяет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мирянам пить</w:t>
                    </w:r>
                    <w:r>
                      <w:rPr>
                        <w:rFonts w:ascii="Tahoma" w:hAns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крепкие</w:t>
                    </w:r>
                    <w:r>
                      <w:rPr>
                        <w:rFonts w:ascii="Tahoma" w:hAns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напитки</w:t>
                    </w:r>
                    <w:r>
                      <w:rPr>
                        <w:rFonts w:ascii="Tahoma" w:hAns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будние</w:t>
                    </w:r>
                    <w:r>
                      <w:rPr>
                        <w:rFonts w:ascii="Tahoma" w:hAns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дни.</w:t>
                    </w:r>
                    <w:r>
                      <w:rPr>
                        <w:rFonts w:ascii="Tahoma" w:hAns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Употреблять</w:t>
                    </w:r>
                    <w:r>
                      <w:rPr>
                        <w:rFonts w:ascii="Tahoma" w:hAns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их</w:t>
                    </w:r>
                    <w:r>
                      <w:rPr>
                        <w:rFonts w:ascii="Tahoma" w:hAns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рус- ским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людям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разрешается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только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праздникам.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Лишь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 немецкой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слободе,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где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живут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служилые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иноземцы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(кава-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леристы, оружейные мастера, пушкари и разного рода ма- </w:t>
                    </w:r>
                    <w:r>
                      <w:rPr>
                        <w:rFonts w:ascii="Tahoma" w:hAnsi="Tahoma"/>
                        <w:sz w:val="19"/>
                      </w:rPr>
                      <w:t>стера), пить разрешено в любой день.</w:t>
                    </w:r>
                  </w:p>
                  <w:p>
                    <w:pPr>
                      <w:spacing w:line="223" w:lineRule="auto" w:before="115"/>
                      <w:ind w:left="2917" w:right="61" w:firstLine="340"/>
                      <w:jc w:val="both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В 1550-х гг. были приняты меры к </w:t>
                    </w:r>
                    <w:r>
                      <w:rPr>
                        <w:sz w:val="20"/>
                      </w:rPr>
                      <w:t>восстановле- нию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убранства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столичных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храмов,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пострадавших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в пожаре 1547 г.</w:t>
                    </w:r>
                  </w:p>
                </w:txbxContent>
              </v:textbox>
              <w10:wrap type="none"/>
            </v:shape>
            <v:shape style="position:absolute;left:2633;top:36;width:5310;height:994" type="#_x0000_t202" id="docshape216" filled="false" stroked="false">
              <v:textbox inset="0,0,0,0">
                <w:txbxContent>
                  <w:p>
                    <w:pPr>
                      <w:spacing w:before="106"/>
                      <w:ind w:left="28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Титульный</w:t>
                    </w:r>
                    <w:r>
                      <w:rPr>
                        <w:rFonts w:ascii="Calibri" w:hAnsi="Calibri"/>
                        <w:b/>
                        <w:spacing w:val="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лист</w:t>
                    </w:r>
                    <w:r>
                      <w:rPr>
                        <w:rFonts w:ascii="Calibri" w:hAnsi="Calibri"/>
                        <w:b/>
                        <w:spacing w:val="1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Стоглава.</w:t>
                    </w:r>
                    <w:r>
                      <w:rPr>
                        <w:rFonts w:ascii="Calibri" w:hAnsi="Calibri"/>
                        <w:b/>
                        <w:spacing w:val="1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1551</w:t>
                    </w:r>
                    <w:r>
                      <w:rPr>
                        <w:rFonts w:ascii="Trebuchet MS" w:hAnsi="Trebuchet MS"/>
                        <w:i/>
                        <w:spacing w:val="-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w w:val="110"/>
                        <w:sz w:val="19"/>
                      </w:rPr>
                      <w:t>г.</w:t>
                    </w:r>
                  </w:p>
                  <w:p>
                    <w:pPr>
                      <w:spacing w:line="216" w:lineRule="auto" w:before="101"/>
                      <w:ind w:left="623" w:right="0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3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Почему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церковный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собор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1551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г.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прозвали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Стогла- вым? Какие решения были на нём приняты?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3"/>
        <w:rPr>
          <w:sz w:val="28"/>
        </w:rPr>
      </w:pPr>
    </w:p>
    <w:p>
      <w:pPr>
        <w:spacing w:after="0"/>
        <w:rPr>
          <w:sz w:val="28"/>
        </w:rPr>
        <w:sectPr>
          <w:pgSz w:w="9190" w:h="12020"/>
          <w:pgMar w:header="0" w:footer="0" w:top="740" w:bottom="280" w:left="0" w:right="0"/>
        </w:sectPr>
      </w:pPr>
    </w:p>
    <w:p>
      <w:pPr>
        <w:spacing w:before="86"/>
        <w:ind w:left="907" w:right="0" w:firstLine="0"/>
        <w:jc w:val="left"/>
        <w:rPr>
          <w:rFonts w:ascii="Trebuchet MS" w:hAnsi="Trebuchet MS"/>
          <w:sz w:val="19"/>
        </w:rPr>
      </w:pPr>
      <w:r>
        <w:rPr/>
        <w:pict>
          <v:group style="position:absolute;margin-left:39.685001pt;margin-top:1.386564pt;width:379.85pt;height:314.6pt;mso-position-horizontal-relative:page;mso-position-vertical-relative:paragraph;z-index:-21973504" id="docshapegroup217" coordorigin="794,28" coordsize="7597,6292">
            <v:shape style="position:absolute;left:793;top:86;width:7597;height:227" id="docshape218" coordorigin="794,87" coordsize="7597,227" path="m8391,87l4479,87,794,87,794,314,4479,314,8391,314,8391,87xe" filled="true" fillcolor="#4495d1" stroked="false">
              <v:path arrowok="t"/>
              <v:fill type="solid"/>
            </v:shape>
            <v:shape style="position:absolute;left:793;top:313;width:7597;height:6005" id="docshape219" coordorigin="794,314" coordsize="7597,6005" path="m8391,314l4479,314,794,314,794,6164,794,6319,4479,6319,8391,6319,8391,6164,8391,314xe" filled="true" fillcolor="#e0e8f6" stroked="false">
              <v:path arrowok="t"/>
              <v:fill type="solid"/>
            </v:shape>
            <v:line style="position:absolute" from="4479,6164" to="4479,484" stroked="true" strokeweight=".5pt" strokecolor="#4495d1">
              <v:stroke dashstyle="solid"/>
            </v:line>
            <v:shape style="position:absolute;left:7710;top:27;width:397;height:397" type="#_x0000_t75" id="docshape220" stroked="false">
              <v:imagedata r:id="rId48" o:title=""/>
            </v:shape>
            <v:rect style="position:absolute;left:1046;top:482;width:2456;height:3449" id="docshape221" filled="true" fillcolor="#000000" stroked="false">
              <v:fill opacity="32768f" type="solid"/>
            </v:rect>
            <v:shape style="position:absolute;left:1109;top:545;width:2331;height:3324" type="#_x0000_t75" id="docshape222" stroked="false">
              <v:imagedata r:id="rId49" o:title=""/>
            </v:shape>
            <v:rect style="position:absolute;left:1118;top:554;width:2313;height:3310" id="docshape223" filled="false" stroked="true" strokeweight=".914pt" strokecolor="#ffffff">
              <v:stroke dashstyle="solid"/>
            </v:rect>
            <w10:wrap type="none"/>
          </v:group>
        </w:pict>
      </w:r>
      <w:r>
        <w:rPr>
          <w:rFonts w:ascii="Trebuchet MS" w:hAnsi="Trebuchet MS"/>
          <w:color w:val="FFFFFF"/>
          <w:spacing w:val="-2"/>
          <w:w w:val="90"/>
          <w:sz w:val="19"/>
        </w:rPr>
        <w:t>ЧЕСТЬ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И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СЛАВА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ОТЕЧЕСТВА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8"/>
        <w:rPr>
          <w:rFonts w:ascii="Trebuchet MS"/>
          <w:sz w:val="18"/>
        </w:rPr>
      </w:pPr>
    </w:p>
    <w:p>
      <w:pPr>
        <w:spacing w:line="221" w:lineRule="exact" w:before="0"/>
        <w:ind w:left="1133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Сильвестр</w:t>
      </w:r>
      <w:r>
        <w:rPr>
          <w:rFonts w:ascii="Calibri" w:hAnsi="Calibri"/>
          <w:b/>
          <w:spacing w:val="1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(по</w:t>
      </w:r>
      <w:r>
        <w:rPr>
          <w:rFonts w:ascii="Calibri" w:hAnsi="Calibri"/>
          <w:b/>
          <w:spacing w:val="15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центру)</w:t>
      </w:r>
    </w:p>
    <w:p>
      <w:pPr>
        <w:spacing w:line="218" w:lineRule="auto" w:before="6"/>
        <w:ind w:left="1133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2"/>
          <w:w w:val="115"/>
          <w:sz w:val="19"/>
        </w:rPr>
        <w:t>на</w:t>
      </w:r>
      <w:r>
        <w:rPr>
          <w:rFonts w:ascii="Calibri" w:hAnsi="Calibri"/>
          <w:b/>
          <w:spacing w:val="-6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памятнике</w:t>
      </w:r>
      <w:r>
        <w:rPr>
          <w:rFonts w:ascii="Calibri" w:hAnsi="Calibri"/>
          <w:b/>
          <w:spacing w:val="-6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«Тысячелетие </w:t>
      </w:r>
      <w:r>
        <w:rPr>
          <w:rFonts w:ascii="Calibri" w:hAnsi="Calibri"/>
          <w:b/>
          <w:w w:val="115"/>
          <w:sz w:val="19"/>
        </w:rPr>
        <w:t>России» в Новгороде.</w:t>
      </w:r>
    </w:p>
    <w:p>
      <w:pPr>
        <w:spacing w:line="205" w:lineRule="exact" w:before="0"/>
        <w:ind w:left="1133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Автор</w:t>
      </w:r>
      <w:r>
        <w:rPr>
          <w:rFonts w:ascii="Trebuchet MS" w:hAnsi="Trebuchet MS"/>
          <w:i/>
          <w:spacing w:val="10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проекта</w:t>
      </w:r>
      <w:r>
        <w:rPr>
          <w:rFonts w:ascii="Trebuchet MS" w:hAnsi="Trebuchet MS"/>
          <w:i/>
          <w:spacing w:val="10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М.</w:t>
      </w:r>
      <w:r>
        <w:rPr>
          <w:rFonts w:ascii="Trebuchet MS" w:hAnsi="Trebuchet MS"/>
          <w:i/>
          <w:spacing w:val="10"/>
          <w:sz w:val="19"/>
        </w:rPr>
        <w:t> </w:t>
      </w:r>
      <w:r>
        <w:rPr>
          <w:rFonts w:ascii="Trebuchet MS" w:hAnsi="Trebuchet MS"/>
          <w:i/>
          <w:spacing w:val="-2"/>
          <w:w w:val="95"/>
          <w:sz w:val="19"/>
        </w:rPr>
        <w:t>Микешин</w:t>
      </w:r>
    </w:p>
    <w:p>
      <w:pPr>
        <w:spacing w:line="220" w:lineRule="auto" w:before="78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Сильвестр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родился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начале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XVI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в.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Новгороде.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Уже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1541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чис- лился одним из священников до- </w:t>
      </w:r>
      <w:r>
        <w:rPr>
          <w:rFonts w:ascii="Tahoma" w:hAnsi="Tahoma"/>
          <w:w w:val="95"/>
          <w:sz w:val="19"/>
        </w:rPr>
        <w:t>мовой церкви московских правите- </w:t>
      </w:r>
      <w:r>
        <w:rPr>
          <w:rFonts w:ascii="Tahoma" w:hAnsi="Tahoma"/>
          <w:sz w:val="19"/>
        </w:rPr>
        <w:t>лей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Благовещенского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собора в Кремле.</w:t>
      </w:r>
    </w:p>
    <w:p>
      <w:pPr>
        <w:spacing w:line="240" w:lineRule="auto" w:before="0"/>
        <w:rPr>
          <w:rFonts w:ascii="Tahoma"/>
          <w:sz w:val="22"/>
        </w:rPr>
      </w:pPr>
      <w:r>
        <w:rPr/>
        <w:br w:type="column"/>
      </w:r>
      <w:r>
        <w:rPr>
          <w:rFonts w:ascii="Tahoma"/>
          <w:sz w:val="22"/>
        </w:rPr>
      </w:r>
    </w:p>
    <w:p>
      <w:pPr>
        <w:spacing w:line="220" w:lineRule="auto" w:before="190"/>
        <w:ind w:left="640" w:right="113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близок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митрополиту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Макарию, в прошлом новгородскому архиепи- скопу, занимавшему митрополичью кафедру в 1542–1563 гг.</w:t>
      </w:r>
    </w:p>
    <w:p>
      <w:pPr>
        <w:spacing w:line="220" w:lineRule="auto" w:before="0"/>
        <w:ind w:left="640" w:right="113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С именем Сильвестра связано </w:t>
      </w:r>
      <w:r>
        <w:rPr>
          <w:rFonts w:ascii="Tahoma" w:hAnsi="Tahoma"/>
          <w:sz w:val="19"/>
        </w:rPr>
        <w:t>появ- ление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очень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интересного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сочинения </w:t>
      </w:r>
      <w:r>
        <w:rPr>
          <w:rFonts w:ascii="Tahoma" w:hAnsi="Tahoma"/>
          <w:w w:val="95"/>
          <w:sz w:val="19"/>
        </w:rPr>
        <w:t>XVI в. — «Домостроя», который пред- </w:t>
      </w:r>
      <w:r>
        <w:rPr>
          <w:rFonts w:ascii="Tahoma" w:hAnsi="Tahoma"/>
          <w:sz w:val="19"/>
        </w:rPr>
        <w:t>ставлял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собой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сборник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деловых,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хо- </w:t>
      </w:r>
      <w:r>
        <w:rPr>
          <w:rFonts w:ascii="Tahoma" w:hAnsi="Tahoma"/>
          <w:w w:val="95"/>
          <w:sz w:val="19"/>
        </w:rPr>
        <w:t>зяйственных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нравоучительных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сове- тов,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почерпнутых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множества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отече- </w:t>
      </w:r>
      <w:r>
        <w:rPr>
          <w:rFonts w:ascii="Tahoma" w:hAnsi="Tahoma"/>
          <w:sz w:val="19"/>
        </w:rPr>
        <w:t>ственных и переводных книг. Здесь были поучения и наставления всем христианам — мужу, жене, детям и </w:t>
      </w:r>
      <w:r>
        <w:rPr>
          <w:rFonts w:ascii="Tahoma" w:hAnsi="Tahoma"/>
          <w:spacing w:val="-2"/>
          <w:sz w:val="19"/>
        </w:rPr>
        <w:t>слугам.</w:t>
      </w:r>
    </w:p>
    <w:p>
      <w:pPr>
        <w:spacing w:line="220" w:lineRule="auto" w:before="0"/>
        <w:ind w:left="640" w:right="113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Сильвестр отличался бескорыстием </w:t>
      </w:r>
      <w:r>
        <w:rPr>
          <w:rFonts w:ascii="Tahoma" w:hAnsi="Tahoma"/>
          <w:w w:val="95"/>
          <w:sz w:val="19"/>
        </w:rPr>
        <w:t>и </w:t>
      </w:r>
      <w:r>
        <w:rPr>
          <w:rFonts w:ascii="Tahoma" w:hAnsi="Tahoma"/>
          <w:sz w:val="19"/>
        </w:rPr>
        <w:t>глубокой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верой.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Близость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Ивану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IV не принесла ему ни доходов, ни вы- </w:t>
      </w:r>
      <w:r>
        <w:rPr>
          <w:rFonts w:ascii="Tahoma" w:hAnsi="Tahoma"/>
          <w:w w:val="95"/>
          <w:sz w:val="19"/>
        </w:rPr>
        <w:t>соких церковных должностей, потому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ним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стремился.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позна- </w:t>
      </w:r>
      <w:r>
        <w:rPr>
          <w:rFonts w:ascii="Tahoma" w:hAnsi="Tahoma"/>
          <w:spacing w:val="-2"/>
          <w:sz w:val="19"/>
        </w:rPr>
        <w:t>комился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царём,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будучи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протопопом </w:t>
      </w:r>
      <w:r>
        <w:rPr>
          <w:rFonts w:ascii="Tahoma" w:hAnsi="Tahoma"/>
          <w:sz w:val="19"/>
        </w:rPr>
        <w:t>Благовещенского храма, и в этом звании пребывал вплоть до своей опалы. Иван IV охладел к бывшему соратнику после появления слухов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причастности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Сильвестра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смерти царицы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Анастасии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сослал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Со- ловецкий монастырь.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139" w:space="40"/>
            <w:col w:w="5011"/>
          </w:cols>
        </w:sectPr>
      </w:pPr>
    </w:p>
    <w:p>
      <w:pPr>
        <w:pStyle w:val="BodyText"/>
        <w:spacing w:before="11"/>
        <w:rPr>
          <w:rFonts w:ascii="Tahoma"/>
          <w:sz w:val="12"/>
        </w:rPr>
      </w:pPr>
    </w:p>
    <w:p>
      <w:pPr>
        <w:pStyle w:val="BodyText"/>
        <w:spacing w:line="230" w:lineRule="auto" w:before="106"/>
        <w:ind w:left="793" w:right="791" w:firstLine="340"/>
        <w:jc w:val="both"/>
      </w:pPr>
      <w:r>
        <w:rPr/>
        <w:t>Среди горожан и служилых людей в то время возникает интерес к чтению. Появляются новые книги для повседневного душеспасительного чтения. Под руководством</w:t>
      </w:r>
      <w:r>
        <w:rPr>
          <w:spacing w:val="40"/>
        </w:rPr>
        <w:t> </w:t>
      </w:r>
      <w:r>
        <w:rPr/>
        <w:t>митрополита</w:t>
      </w:r>
      <w:r>
        <w:rPr>
          <w:spacing w:val="40"/>
        </w:rPr>
        <w:t> </w:t>
      </w:r>
      <w:r>
        <w:rPr/>
        <w:t>Макария</w:t>
      </w:r>
      <w:r>
        <w:rPr>
          <w:spacing w:val="40"/>
        </w:rPr>
        <w:t> </w:t>
      </w:r>
      <w:r>
        <w:rPr/>
        <w:t>были</w:t>
      </w:r>
      <w:r>
        <w:rPr>
          <w:spacing w:val="40"/>
        </w:rPr>
        <w:t> </w:t>
      </w:r>
      <w:r>
        <w:rPr/>
        <w:t>созданы</w:t>
      </w:r>
      <w:r>
        <w:rPr>
          <w:spacing w:val="40"/>
        </w:rPr>
        <w:t> </w:t>
      </w:r>
      <w:r>
        <w:rPr/>
        <w:t>Четьи</w:t>
      </w:r>
      <w:r>
        <w:rPr>
          <w:spacing w:val="40"/>
        </w:rPr>
        <w:t> </w:t>
      </w:r>
      <w:r>
        <w:rPr/>
        <w:t>Минеи</w:t>
      </w:r>
      <w:r>
        <w:rPr>
          <w:spacing w:val="40"/>
        </w:rPr>
        <w:t> </w:t>
      </w:r>
      <w:r>
        <w:rPr/>
        <w:t>(Чтение по месяцам) — 12-томное собрание житий святых.</w:t>
      </w:r>
    </w:p>
    <w:p>
      <w:pPr>
        <w:pStyle w:val="BodyText"/>
        <w:spacing w:line="225" w:lineRule="auto"/>
        <w:ind w:left="793" w:right="791" w:firstLine="340"/>
        <w:jc w:val="both"/>
      </w:pPr>
      <w:r>
        <w:rPr/>
        <w:pict>
          <v:group style="position:absolute;margin-left:36.553001pt;margin-top:52.761288pt;width:399.15pt;height:231pt;mso-position-horizontal-relative:page;mso-position-vertical-relative:paragraph;z-index:-21972480" id="docshapegroup224" coordorigin="731,1055" coordsize="7983,4620">
            <v:rect style="position:absolute;left:731;top:4752;width:4774;height:922" id="docshape225" filled="true" fillcolor="#000000" stroked="false">
              <v:fill opacity="32768f" type="solid"/>
            </v:rect>
            <v:rect style="position:absolute;left:793;top:4815;width:4649;height:795" id="docshape226" filled="true" fillcolor="#ffffff" stroked="false">
              <v:fill type="solid"/>
            </v:rect>
            <v:rect style="position:absolute;left:5379;top:1055;width:3334;height:4616" id="docshape227" filled="true" fillcolor="#000000" stroked="false">
              <v:fill opacity="32768f" type="solid"/>
            </v:rect>
            <v:shape style="position:absolute;left:5442;top:1117;width:3212;height:4492" type="#_x0000_t75" id="docshape228" stroked="false">
              <v:imagedata r:id="rId50" o:title=""/>
            </v:shape>
            <v:rect style="position:absolute;left:5452;top:1127;width:3192;height:4472" id="docshape229" filled="false" stroked="true" strokeweight="1pt" strokecolor="#ffffff">
              <v:stroke dashstyle="solid"/>
            </v:rect>
            <w10:wrap type="none"/>
          </v:group>
        </w:pict>
      </w:r>
      <w:r>
        <w:rPr/>
        <w:t>В середине XVI в. появляются первые печатные книги на русском (церков- нославянском) языке. В 1560-е гг. в столице заработала типография русского первопечатника </w:t>
      </w:r>
      <w:r>
        <w:rPr>
          <w:rFonts w:ascii="Book Antiqua" w:hAnsi="Book Antiqua"/>
          <w:b/>
          <w:i/>
        </w:rPr>
        <w:t>Ивана Фёдорова </w:t>
      </w:r>
      <w:r>
        <w:rPr/>
        <w:t>и его сподвижника Фёдора </w:t>
      </w:r>
      <w:r>
        <w:rPr/>
        <w:t>Мстиславца. Первой изданной книгой стал «Апостол». Позднее первопечатники переехали в</w:t>
      </w:r>
      <w:r>
        <w:rPr>
          <w:spacing w:val="40"/>
        </w:rPr>
        <w:t> </w:t>
      </w:r>
      <w:r>
        <w:rPr/>
        <w:t>Литву,</w:t>
      </w:r>
      <w:r>
        <w:rPr>
          <w:spacing w:val="40"/>
        </w:rPr>
        <w:t> </w:t>
      </w:r>
      <w:r>
        <w:rPr/>
        <w:t>где</w:t>
      </w:r>
      <w:r>
        <w:rPr>
          <w:spacing w:val="40"/>
        </w:rPr>
        <w:t> </w:t>
      </w:r>
      <w:r>
        <w:rPr/>
        <w:t>продолжили</w:t>
      </w:r>
      <w:r>
        <w:rPr>
          <w:spacing w:val="40"/>
        </w:rPr>
        <w:t> </w:t>
      </w:r>
      <w:r>
        <w:rPr/>
        <w:t>издание</w:t>
      </w:r>
      <w:r>
        <w:rPr>
          <w:spacing w:val="40"/>
        </w:rPr>
        <w:t> </w:t>
      </w:r>
      <w:r>
        <w:rPr/>
        <w:t>русских</w:t>
      </w:r>
    </w:p>
    <w:p>
      <w:pPr>
        <w:pStyle w:val="BodyText"/>
        <w:spacing w:line="230" w:lineRule="auto" w:before="3"/>
        <w:ind w:left="793" w:right="4022"/>
        <w:jc w:val="both"/>
      </w:pPr>
      <w:r>
        <w:rPr/>
        <w:t>книг. Важнейшим деянием Ивана </w:t>
      </w:r>
      <w:r>
        <w:rPr/>
        <w:t>Фёдорова </w:t>
      </w:r>
      <w:r>
        <w:rPr>
          <w:spacing w:val="-2"/>
        </w:rPr>
        <w:t>стала</w:t>
      </w:r>
      <w:r>
        <w:rPr>
          <w:spacing w:val="-11"/>
        </w:rPr>
        <w:t> </w:t>
      </w:r>
      <w:r>
        <w:rPr>
          <w:spacing w:val="-2"/>
        </w:rPr>
        <w:t>публикация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1580–1581</w:t>
      </w:r>
      <w:r>
        <w:rPr>
          <w:spacing w:val="-11"/>
        </w:rPr>
        <w:t> </w:t>
      </w:r>
      <w:r>
        <w:rPr>
          <w:spacing w:val="-2"/>
        </w:rPr>
        <w:t>гг.</w:t>
      </w:r>
      <w:r>
        <w:rPr>
          <w:spacing w:val="-11"/>
        </w:rPr>
        <w:t> </w:t>
      </w:r>
      <w:r>
        <w:rPr>
          <w:spacing w:val="-2"/>
        </w:rPr>
        <w:t>так</w:t>
      </w:r>
      <w:r>
        <w:rPr>
          <w:spacing w:val="-11"/>
        </w:rPr>
        <w:t> </w:t>
      </w:r>
      <w:r>
        <w:rPr>
          <w:spacing w:val="-2"/>
        </w:rPr>
        <w:t>называ- </w:t>
      </w:r>
      <w:r>
        <w:rPr/>
        <w:t>емой Острожской Библии. Это было первое в истории печатное издание всех книг Ветхого и Нового Завета на русском языке.</w:t>
      </w:r>
    </w:p>
    <w:p>
      <w:pPr>
        <w:spacing w:line="223" w:lineRule="auto" w:before="164"/>
        <w:ind w:left="793" w:right="4022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Техника штучной печати возникла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Китае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II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э.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Текст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вырезался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на досках и с их помощью печатался на бумаге или ткани. Наборный шрифт и печатный станок изо- брёл в середине XV в. немец Иоганн Гутенберг. </w:t>
      </w:r>
      <w:r>
        <w:rPr>
          <w:rFonts w:ascii="Tahoma" w:hAnsi="Tahoma"/>
          <w:w w:val="95"/>
          <w:sz w:val="19"/>
        </w:rPr>
        <w:t>Первыми печатными книгами стали Библия и Псал- </w:t>
      </w:r>
      <w:r>
        <w:rPr>
          <w:rFonts w:ascii="Tahoma" w:hAnsi="Tahoma"/>
          <w:spacing w:val="-2"/>
          <w:sz w:val="19"/>
        </w:rPr>
        <w:t>тырь.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20" w:lineRule="auto" w:before="172" w:after="0"/>
        <w:ind w:left="1133" w:right="4023" w:hanging="341"/>
        <w:jc w:val="left"/>
        <w:rPr>
          <w:sz w:val="19"/>
        </w:rPr>
      </w:pPr>
      <w:r>
        <w:rPr>
          <w:sz w:val="19"/>
        </w:rPr>
        <w:t>Можно</w:t>
      </w:r>
      <w:r>
        <w:rPr>
          <w:spacing w:val="40"/>
          <w:sz w:val="19"/>
        </w:rPr>
        <w:t> </w:t>
      </w:r>
      <w:r>
        <w:rPr>
          <w:sz w:val="19"/>
        </w:rPr>
        <w:t>ли</w:t>
      </w:r>
      <w:r>
        <w:rPr>
          <w:spacing w:val="40"/>
          <w:sz w:val="19"/>
        </w:rPr>
        <w:t> </w:t>
      </w:r>
      <w:r>
        <w:rPr>
          <w:sz w:val="19"/>
        </w:rPr>
        <w:t>утверждать,</w:t>
      </w:r>
      <w:r>
        <w:rPr>
          <w:spacing w:val="40"/>
          <w:sz w:val="19"/>
        </w:rPr>
        <w:t> </w:t>
      </w:r>
      <w:r>
        <w:rPr>
          <w:sz w:val="19"/>
        </w:rPr>
        <w:t>что</w:t>
      </w:r>
      <w:r>
        <w:rPr>
          <w:spacing w:val="40"/>
          <w:sz w:val="19"/>
        </w:rPr>
        <w:t> </w:t>
      </w:r>
      <w:r>
        <w:rPr>
          <w:sz w:val="19"/>
        </w:rPr>
        <w:t>книгопечатание в XVI в. было государственным делом?</w:t>
      </w:r>
    </w:p>
    <w:p>
      <w:pPr>
        <w:pStyle w:val="BodyText"/>
        <w:spacing w:before="10"/>
        <w:rPr>
          <w:rFonts w:ascii="Tahoma"/>
          <w:sz w:val="18"/>
        </w:rPr>
      </w:pPr>
    </w:p>
    <w:p>
      <w:pPr>
        <w:spacing w:line="218" w:lineRule="auto" w:before="120"/>
        <w:ind w:left="907" w:right="4903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w w:val="110"/>
          <w:sz w:val="19"/>
        </w:rPr>
        <w:t>«Иван Фёдоров и его </w:t>
      </w:r>
      <w:r>
        <w:rPr>
          <w:rFonts w:ascii="Calibri" w:hAnsi="Calibri"/>
          <w:b/>
          <w:w w:val="110"/>
          <w:sz w:val="19"/>
        </w:rPr>
        <w:t>помощник Пётр Мстиславец за работой». </w:t>
      </w:r>
      <w:r>
        <w:rPr>
          <w:rFonts w:ascii="Trebuchet MS" w:hAnsi="Trebuchet MS"/>
          <w:i/>
          <w:spacing w:val="-2"/>
          <w:w w:val="110"/>
          <w:sz w:val="19"/>
        </w:rPr>
        <w:t>Художник</w:t>
      </w:r>
      <w:r>
        <w:rPr>
          <w:rFonts w:ascii="Trebuchet MS" w:hAnsi="Trebuchet MS"/>
          <w:i/>
          <w:spacing w:val="-14"/>
          <w:w w:val="110"/>
          <w:sz w:val="19"/>
        </w:rPr>
        <w:t> </w:t>
      </w:r>
      <w:r>
        <w:rPr>
          <w:rFonts w:ascii="Trebuchet MS" w:hAnsi="Trebuchet MS"/>
          <w:i/>
          <w:spacing w:val="-2"/>
          <w:w w:val="110"/>
          <w:sz w:val="19"/>
        </w:rPr>
        <w:t>А.</w:t>
      </w:r>
      <w:r>
        <w:rPr>
          <w:rFonts w:ascii="Trebuchet MS" w:hAnsi="Trebuchet MS"/>
          <w:i/>
          <w:spacing w:val="-14"/>
          <w:w w:val="110"/>
          <w:sz w:val="19"/>
        </w:rPr>
        <w:t> </w:t>
      </w:r>
      <w:r>
        <w:rPr>
          <w:rFonts w:ascii="Trebuchet MS" w:hAnsi="Trebuchet MS"/>
          <w:i/>
          <w:spacing w:val="-2"/>
          <w:w w:val="110"/>
          <w:sz w:val="19"/>
        </w:rPr>
        <w:t>Моравов</w:t>
      </w:r>
    </w:p>
    <w:p>
      <w:pPr>
        <w:pStyle w:val="BodyText"/>
        <w:rPr>
          <w:rFonts w:ascii="Trebuchet MS"/>
          <w:i/>
          <w:sz w:val="25"/>
        </w:rPr>
      </w:pPr>
      <w:r>
        <w:rPr/>
        <w:pict>
          <v:group style="position:absolute;margin-left:36.270pt;margin-top:15.720669pt;width:400.1pt;height:177.5pt;mso-position-horizontal-relative:page;mso-position-vertical-relative:paragraph;z-index:-15706624;mso-wrap-distance-left:0;mso-wrap-distance-right:0" id="docshapegroup230" coordorigin="725,314" coordsize="8002,3550">
            <v:rect style="position:absolute;left:725;top:314;width:7992;height:3550" id="docshape231" filled="true" fillcolor="#000000" stroked="false">
              <v:fill opacity="32768f" type="solid"/>
            </v:rect>
            <v:rect style="position:absolute;left:788;top:377;width:7867;height:3428" id="docshape232" filled="true" fillcolor="#ffffff" stroked="false">
              <v:fill type="solid"/>
            </v:rect>
            <v:rect style="position:absolute;left:5379;top:314;width:3348;height:2751" id="docshape233" filled="true" fillcolor="#000000" stroked="false">
              <v:fill opacity="32768f" type="solid"/>
            </v:rect>
            <v:rect style="position:absolute;left:5451;top:387;width:3203;height:2606" id="docshape234" filled="true" fillcolor="#ffffff" stroked="false">
              <v:fill type="solid"/>
            </v:rect>
            <v:shape style="position:absolute;left:5594;top:473;width:2962;height:2501" type="#_x0000_t75" id="docshape235" stroked="false">
              <v:imagedata r:id="rId51" o:title=""/>
            </v:shape>
            <v:rect style="position:absolute;left:5451;top:387;width:3203;height:2606" id="docshape236" filled="false" stroked="true" strokeweight="1pt" strokecolor="#ffffff">
              <v:stroke dashstyle="solid"/>
            </v:rect>
            <v:shape style="position:absolute;left:725;top:314;width:8002;height:3550" type="#_x0000_t202" id="docshape237" filled="false" stroked="false">
              <v:textbox inset="0,0,0,0">
                <w:txbxContent>
                  <w:p>
                    <w:pPr>
                      <w:spacing w:line="218" w:lineRule="auto" w:before="159"/>
                      <w:ind w:left="176" w:right="2932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«Апостол». Первая датированная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книга, отпечатанная в Москве.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1564 г.</w:t>
                    </w:r>
                  </w:p>
                  <w:p>
                    <w:pPr>
                      <w:spacing w:line="220" w:lineRule="auto" w:before="103"/>
                      <w:ind w:left="176" w:right="3566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Из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послесловия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Ивана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Фёдорова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«Апостолу» мы узнаём, что типография в Москве была создана по приказу царя Ивана IV и с одобре- ния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митрополита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Макария.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Царь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поскупил- ся на траты и «нещадно даяше от своих цар- ских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сокровищ».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день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открытия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типографии Иван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IV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лично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посетил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её.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«Апостол»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делался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 большой</w:t>
                    </w:r>
                    <w:r>
                      <w:rPr>
                        <w:spacing w:val="64"/>
                        <w:w w:val="15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любовью.</w:t>
                    </w:r>
                    <w:r>
                      <w:rPr>
                        <w:spacing w:val="65"/>
                        <w:w w:val="15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Книгу</w:t>
                    </w:r>
                    <w:r>
                      <w:rPr>
                        <w:spacing w:val="65"/>
                        <w:w w:val="15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богато</w:t>
                    </w:r>
                    <w:r>
                      <w:rPr>
                        <w:spacing w:val="65"/>
                        <w:w w:val="150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украсили:</w:t>
                    </w:r>
                  </w:p>
                  <w:p>
                    <w:pPr>
                      <w:spacing w:line="220" w:lineRule="auto" w:before="0"/>
                      <w:ind w:left="176" w:right="3566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начальные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буквы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всех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глав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были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выполнены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 </w:t>
                    </w:r>
                    <w:r>
                      <w:rPr>
                        <w:w w:val="95"/>
                        <w:sz w:val="19"/>
                      </w:rPr>
                      <w:t>виде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больших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красочных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инициалов,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а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оглавле-</w:t>
                    </w:r>
                  </w:p>
                  <w:p>
                    <w:pPr>
                      <w:spacing w:line="220" w:lineRule="auto" w:before="0"/>
                      <w:ind w:left="176" w:right="183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ние напечатано нарядной вязью. Кроме того, в книге размещалось 48 заставок — чудесных рисунков, представляющих собой переплетение трав с плодами в </w:t>
                    </w:r>
                    <w:r>
                      <w:rPr>
                        <w:sz w:val="19"/>
                      </w:rPr>
                      <w:t>виде кедровых шишек, стручков и маковых головок.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rebuchet MS"/>
          <w:sz w:val="25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3" w:after="1"/>
        <w:rPr>
          <w:rFonts w:ascii="Trebuchet MS"/>
          <w:i/>
          <w:sz w:val="21"/>
        </w:rPr>
      </w:pPr>
    </w:p>
    <w:p>
      <w:pPr>
        <w:pStyle w:val="BodyText"/>
        <w:ind w:left="4456"/>
        <w:rPr>
          <w:rFonts w:ascii="Trebuchet MS"/>
        </w:rPr>
      </w:pPr>
      <w:r>
        <w:rPr>
          <w:rFonts w:ascii="Trebuchet MS"/>
        </w:rPr>
        <w:pict>
          <v:shape style="width:199.95pt;height:69.3pt;mso-position-horizontal-relative:char;mso-position-vertical-relative:line" type="#_x0000_t202" id="docshape238" filled="false" stroked="false">
            <w10:anchorlock/>
            <v:textbox inset="0,0,0,0">
              <w:txbxContent>
                <w:p>
                  <w:pPr>
                    <w:spacing w:line="223" w:lineRule="auto" w:before="119"/>
                    <w:ind w:left="283" w:right="42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«В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приказе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московских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времён».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 С. Иванов. Картины по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русской истории из издания И.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Кнебеля</w:t>
                  </w:r>
                </w:p>
                <w:p>
                  <w:pPr>
                    <w:spacing w:line="216" w:lineRule="auto" w:before="114"/>
                    <w:ind w:left="623" w:right="42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25"/>
                      <w:sz w:val="20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Используя</w:t>
                  </w:r>
                  <w:r>
                    <w:rPr>
                      <w:rFonts w:ascii="Tahoma" w:hAnsi="Tahoma"/>
                      <w:spacing w:val="39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иллюстрацию,</w:t>
                  </w:r>
                  <w:r>
                    <w:rPr>
                      <w:rFonts w:ascii="Tahoma" w:hAnsi="Tahoma"/>
                      <w:spacing w:val="39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опишите работу приказа.</w:t>
                  </w:r>
                </w:p>
              </w:txbxContent>
            </v:textbox>
          </v:shape>
        </w:pict>
      </w:r>
      <w:r>
        <w:rPr>
          <w:rFonts w:ascii="Trebuchet MS"/>
        </w:rPr>
      </w:r>
    </w:p>
    <w:p>
      <w:pPr>
        <w:pStyle w:val="BodyText"/>
        <w:spacing w:before="4"/>
        <w:rPr>
          <w:rFonts w:ascii="Trebuchet MS"/>
          <w:i/>
          <w:sz w:val="12"/>
        </w:rPr>
      </w:pPr>
    </w:p>
    <w:p>
      <w:pPr>
        <w:spacing w:line="218" w:lineRule="auto" w:before="127"/>
        <w:ind w:left="4739" w:right="791" w:firstLine="0"/>
        <w:jc w:val="both"/>
        <w:rPr>
          <w:sz w:val="20"/>
        </w:rPr>
      </w:pPr>
      <w:r>
        <w:rPr/>
        <w:pict>
          <v:group style="position:absolute;margin-left:22.379999pt;margin-top:-78.317749pt;width:400.35pt;height:144.4pt;mso-position-horizontal-relative:page;mso-position-vertical-relative:paragraph;z-index:-21970432" id="docshapegroup239" coordorigin="448,-1566" coordsize="8007,2888">
            <v:rect style="position:absolute;left:4393;top:-1567;width:4061;height:1455" id="docshape240" filled="true" fillcolor="#000000" stroked="false">
              <v:fill opacity="32768f" type="solid"/>
            </v:rect>
            <v:rect style="position:absolute;left:4456;top:-1504;width:3941;height:1328" id="docshape241" filled="true" fillcolor="#ffffff" stroked="false">
              <v:fill type="solid"/>
            </v:rect>
            <v:rect style="position:absolute;left:447;top:-1567;width:4068;height:2888" id="docshape242" filled="true" fillcolor="#000000" stroked="false">
              <v:fill opacity="32768f" type="solid"/>
            </v:rect>
            <v:shape style="position:absolute;left:520;top:-1494;width:3926;height:2742" type="#_x0000_t75" id="docshape243" stroked="false">
              <v:imagedata r:id="rId52" o:title=""/>
            </v:shape>
            <v:rect style="position:absolute;left:520;top:-1494;width:3926;height:2742" id="docshape244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color w:val="FFFFFF"/>
          <w:sz w:val="20"/>
          <w:shd w:fill="DB413F" w:color="auto" w:val="clear"/>
        </w:rPr>
        <w:t> 6 </w:t>
      </w:r>
      <w:r>
        <w:rPr>
          <w:rFonts w:ascii="Calibri" w:hAnsi="Calibri"/>
          <w:b/>
          <w:color w:val="FFFFFF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20"/>
        </w:rPr>
        <w:t>Создание</w:t>
      </w:r>
      <w:r>
        <w:rPr>
          <w:rFonts w:ascii="Calibri" w:hAnsi="Calibri"/>
          <w:b/>
          <w:color w:val="DB413F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20"/>
        </w:rPr>
        <w:t>приказов</w:t>
      </w:r>
      <w:r>
        <w:rPr>
          <w:rFonts w:ascii="Calibri" w:hAnsi="Calibri"/>
          <w:b/>
          <w:color w:val="DB413F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20"/>
        </w:rPr>
        <w:t>и</w:t>
      </w:r>
      <w:r>
        <w:rPr>
          <w:rFonts w:ascii="Calibri" w:hAnsi="Calibri"/>
          <w:b/>
          <w:color w:val="DB413F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20"/>
        </w:rPr>
        <w:t>губная реформа. </w:t>
      </w:r>
      <w:r>
        <w:rPr>
          <w:color w:val="000000"/>
          <w:sz w:val="20"/>
        </w:rPr>
        <w:t>В 1550-е гг. появились новые органы центральной государ- ственной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власти.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Многие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функ-</w:t>
      </w:r>
      <w:r>
        <w:rPr>
          <w:color w:val="000000"/>
          <w:spacing w:val="80"/>
          <w:sz w:val="20"/>
        </w:rPr>
        <w:t> </w:t>
      </w:r>
      <w:r>
        <w:rPr>
          <w:color w:val="000000"/>
          <w:sz w:val="20"/>
        </w:rPr>
        <w:t>ции, ранее исполнявшиеся Казной, отошли</w:t>
      </w:r>
      <w:r>
        <w:rPr>
          <w:color w:val="000000"/>
          <w:spacing w:val="78"/>
          <w:sz w:val="20"/>
        </w:rPr>
        <w:t> </w:t>
      </w:r>
      <w:r>
        <w:rPr>
          <w:color w:val="000000"/>
          <w:sz w:val="20"/>
        </w:rPr>
        <w:t>теперь</w:t>
      </w:r>
      <w:r>
        <w:rPr>
          <w:color w:val="000000"/>
          <w:spacing w:val="79"/>
          <w:sz w:val="20"/>
        </w:rPr>
        <w:t> </w:t>
      </w:r>
      <w:r>
        <w:rPr>
          <w:color w:val="000000"/>
          <w:sz w:val="20"/>
        </w:rPr>
        <w:t>к</w:t>
      </w:r>
      <w:r>
        <w:rPr>
          <w:color w:val="000000"/>
          <w:spacing w:val="78"/>
          <w:sz w:val="20"/>
        </w:rPr>
        <w:t> </w:t>
      </w:r>
      <w:r>
        <w:rPr>
          <w:rFonts w:ascii="Book Antiqua" w:hAnsi="Book Antiqua"/>
          <w:i/>
          <w:color w:val="000000"/>
          <w:sz w:val="20"/>
        </w:rPr>
        <w:t>приказам</w:t>
      </w:r>
      <w:r>
        <w:rPr>
          <w:rFonts w:ascii="Book Antiqua" w:hAnsi="Book Antiqua"/>
          <w:i/>
          <w:color w:val="000000"/>
          <w:spacing w:val="74"/>
          <w:w w:val="150"/>
          <w:sz w:val="20"/>
        </w:rPr>
        <w:t> </w:t>
      </w:r>
      <w:r>
        <w:rPr>
          <w:color w:val="000000"/>
          <w:sz w:val="20"/>
        </w:rPr>
        <w:t>(их</w:t>
      </w:r>
      <w:r>
        <w:rPr>
          <w:color w:val="000000"/>
          <w:spacing w:val="79"/>
          <w:sz w:val="20"/>
        </w:rPr>
        <w:t> </w:t>
      </w:r>
      <w:r>
        <w:rPr>
          <w:color w:val="000000"/>
          <w:spacing w:val="-5"/>
          <w:sz w:val="20"/>
        </w:rPr>
        <w:t>ещё</w:t>
      </w:r>
    </w:p>
    <w:p>
      <w:pPr>
        <w:pStyle w:val="BodyText"/>
        <w:spacing w:line="223" w:lineRule="auto"/>
        <w:ind w:left="793" w:right="791"/>
        <w:jc w:val="both"/>
      </w:pPr>
      <w:r>
        <w:rPr/>
        <w:t>называли избами или дворцами). Они были специализированы по </w:t>
      </w:r>
      <w:r>
        <w:rPr/>
        <w:t>отраслям или по территориям.</w:t>
      </w:r>
    </w:p>
    <w:p>
      <w:pPr>
        <w:pStyle w:val="BodyText"/>
        <w:spacing w:line="223" w:lineRule="auto"/>
        <w:ind w:left="793" w:right="791" w:firstLine="340"/>
        <w:jc w:val="right"/>
      </w:pPr>
      <w:r>
        <w:rPr>
          <w:spacing w:val="-2"/>
        </w:rPr>
        <w:t>Среди</w:t>
      </w:r>
      <w:r>
        <w:rPr>
          <w:spacing w:val="-6"/>
        </w:rPr>
        <w:t> </w:t>
      </w:r>
      <w:r>
        <w:rPr>
          <w:spacing w:val="-2"/>
        </w:rPr>
        <w:t>отраслевых</w:t>
      </w:r>
      <w:r>
        <w:rPr>
          <w:spacing w:val="-6"/>
        </w:rPr>
        <w:t> </w:t>
      </w:r>
      <w:r>
        <w:rPr>
          <w:spacing w:val="-2"/>
        </w:rPr>
        <w:t>приказов</w:t>
      </w:r>
      <w:r>
        <w:rPr>
          <w:spacing w:val="-6"/>
        </w:rPr>
        <w:t> </w:t>
      </w:r>
      <w:r>
        <w:rPr>
          <w:spacing w:val="-2"/>
        </w:rPr>
        <w:t>были:</w:t>
      </w:r>
      <w:r>
        <w:rPr>
          <w:spacing w:val="-6"/>
        </w:rPr>
        <w:t> </w:t>
      </w:r>
      <w:r>
        <w:rPr>
          <w:spacing w:val="-2"/>
        </w:rPr>
        <w:t>Посольский</w:t>
      </w:r>
      <w:r>
        <w:rPr>
          <w:spacing w:val="-6"/>
        </w:rPr>
        <w:t> </w:t>
      </w:r>
      <w:r>
        <w:rPr>
          <w:spacing w:val="-2"/>
        </w:rPr>
        <w:t>(занимался</w:t>
      </w:r>
      <w:r>
        <w:rPr>
          <w:spacing w:val="-6"/>
        </w:rPr>
        <w:t> </w:t>
      </w:r>
      <w:r>
        <w:rPr>
          <w:spacing w:val="-2"/>
        </w:rPr>
        <w:t>внешней</w:t>
      </w:r>
      <w:r>
        <w:rPr>
          <w:spacing w:val="-6"/>
        </w:rPr>
        <w:t> </w:t>
      </w:r>
      <w:r>
        <w:rPr>
          <w:spacing w:val="-2"/>
        </w:rPr>
        <w:t>полити- кой), Разрядный (ведал войском), Поместный (следил за наделением служилых </w:t>
      </w:r>
      <w:r>
        <w:rPr/>
        <w:t>людей</w:t>
      </w:r>
      <w:r>
        <w:rPr>
          <w:spacing w:val="-1"/>
        </w:rPr>
        <w:t> </w:t>
      </w:r>
      <w:r>
        <w:rPr/>
        <w:t>поместьями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вотчинами),</w:t>
      </w:r>
      <w:r>
        <w:rPr>
          <w:spacing w:val="-1"/>
        </w:rPr>
        <w:t> </w:t>
      </w:r>
      <w:r>
        <w:rPr/>
        <w:t>Челобитный</w:t>
      </w:r>
      <w:r>
        <w:rPr>
          <w:spacing w:val="-1"/>
        </w:rPr>
        <w:t> </w:t>
      </w:r>
      <w:r>
        <w:rPr/>
        <w:t>(принимал</w:t>
      </w:r>
      <w:r>
        <w:rPr>
          <w:spacing w:val="-1"/>
        </w:rPr>
        <w:t> </w:t>
      </w:r>
      <w:r>
        <w:rPr/>
        <w:t>жалобы</w:t>
      </w:r>
      <w:r>
        <w:rPr>
          <w:spacing w:val="-1"/>
        </w:rPr>
        <w:t> </w:t>
      </w:r>
      <w:r>
        <w:rPr/>
        <w:t>населения), Земский (ведал порядком в Москве), Чети и Большой приход (собирали нало- ги), Разбойный (боролся с «лихими людьми» — разбойниками и татями, крав- шими</w:t>
      </w:r>
      <w:r>
        <w:rPr>
          <w:spacing w:val="-11"/>
        </w:rPr>
        <w:t> </w:t>
      </w:r>
      <w:r>
        <w:rPr/>
        <w:t>чужое;</w:t>
      </w:r>
      <w:r>
        <w:rPr>
          <w:spacing w:val="-11"/>
        </w:rPr>
        <w:t> </w:t>
      </w:r>
      <w:r>
        <w:rPr/>
        <w:t>«ворами»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XVI–XVII</w:t>
      </w:r>
      <w:r>
        <w:rPr>
          <w:spacing w:val="-11"/>
        </w:rPr>
        <w:t> </w:t>
      </w:r>
      <w:r>
        <w:rPr/>
        <w:t>вв.</w:t>
      </w:r>
      <w:r>
        <w:rPr>
          <w:spacing w:val="-11"/>
        </w:rPr>
        <w:t> </w:t>
      </w:r>
      <w:r>
        <w:rPr/>
        <w:t>называли</w:t>
      </w:r>
      <w:r>
        <w:rPr>
          <w:spacing w:val="-11"/>
        </w:rPr>
        <w:t> </w:t>
      </w:r>
      <w:r>
        <w:rPr/>
        <w:t>мятежников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изменников). Территориями управляли возникшие ещё при Иване III Тверской и Новго- </w:t>
      </w:r>
      <w:r>
        <w:rPr>
          <w:spacing w:val="-2"/>
        </w:rPr>
        <w:t>родский</w:t>
      </w:r>
      <w:r>
        <w:rPr>
          <w:spacing w:val="-12"/>
        </w:rPr>
        <w:t> </w:t>
      </w:r>
      <w:r>
        <w:rPr>
          <w:spacing w:val="-2"/>
        </w:rPr>
        <w:t>приказы.</w:t>
      </w:r>
      <w:r>
        <w:rPr>
          <w:spacing w:val="-12"/>
        </w:rPr>
        <w:t> </w:t>
      </w:r>
      <w:r>
        <w:rPr>
          <w:spacing w:val="-2"/>
        </w:rPr>
        <w:t>После</w:t>
      </w:r>
      <w:r>
        <w:rPr>
          <w:spacing w:val="-12"/>
        </w:rPr>
        <w:t> </w:t>
      </w:r>
      <w:r>
        <w:rPr>
          <w:spacing w:val="-2"/>
        </w:rPr>
        <w:t>присоединения</w:t>
      </w:r>
      <w:r>
        <w:rPr>
          <w:spacing w:val="-12"/>
        </w:rPr>
        <w:t> </w:t>
      </w:r>
      <w:r>
        <w:rPr>
          <w:spacing w:val="-2"/>
        </w:rPr>
        <w:t>Поволжья</w:t>
      </w:r>
      <w:r>
        <w:rPr>
          <w:spacing w:val="-11"/>
        </w:rPr>
        <w:t> </w:t>
      </w:r>
      <w:r>
        <w:rPr>
          <w:spacing w:val="-2"/>
        </w:rPr>
        <w:t>появился</w:t>
      </w:r>
      <w:r>
        <w:rPr>
          <w:spacing w:val="-12"/>
        </w:rPr>
        <w:t> </w:t>
      </w:r>
      <w:r>
        <w:rPr>
          <w:spacing w:val="-2"/>
        </w:rPr>
        <w:t>Казанский</w:t>
      </w:r>
      <w:r>
        <w:rPr>
          <w:spacing w:val="-12"/>
        </w:rPr>
        <w:t> </w:t>
      </w:r>
      <w:r>
        <w:rPr>
          <w:spacing w:val="-2"/>
        </w:rPr>
        <w:t>приказ. </w:t>
      </w:r>
      <w:r>
        <w:rPr/>
        <w:t>Органами</w:t>
      </w:r>
      <w:r>
        <w:rPr>
          <w:spacing w:val="40"/>
        </w:rPr>
        <w:t> </w:t>
      </w:r>
      <w:r>
        <w:rPr/>
        <w:t>местного</w:t>
      </w:r>
      <w:r>
        <w:rPr>
          <w:spacing w:val="40"/>
        </w:rPr>
        <w:t> </w:t>
      </w:r>
      <w:r>
        <w:rPr/>
        <w:t>самоуправления</w:t>
      </w:r>
      <w:r>
        <w:rPr>
          <w:spacing w:val="40"/>
        </w:rPr>
        <w:t> </w:t>
      </w:r>
      <w:r>
        <w:rPr/>
        <w:t>были</w:t>
      </w:r>
      <w:r>
        <w:rPr>
          <w:spacing w:val="40"/>
        </w:rPr>
        <w:t> </w:t>
      </w:r>
      <w:r>
        <w:rPr/>
        <w:t>губные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земские</w:t>
      </w:r>
      <w:r>
        <w:rPr>
          <w:spacing w:val="40"/>
        </w:rPr>
        <w:t> </w:t>
      </w:r>
      <w:r>
        <w:rPr/>
        <w:t>избы.</w:t>
      </w:r>
      <w:r>
        <w:rPr>
          <w:spacing w:val="40"/>
        </w:rPr>
        <w:t> </w:t>
      </w:r>
      <w:r>
        <w:rPr/>
        <w:t>Они собирали</w:t>
      </w:r>
      <w:r>
        <w:rPr>
          <w:spacing w:val="40"/>
        </w:rPr>
        <w:t> </w:t>
      </w:r>
      <w:r>
        <w:rPr/>
        <w:t>«кормленичий</w:t>
      </w:r>
      <w:r>
        <w:rPr>
          <w:spacing w:val="40"/>
        </w:rPr>
        <w:t> </w:t>
      </w:r>
      <w:r>
        <w:rPr/>
        <w:t>откуп»</w:t>
      </w:r>
      <w:r>
        <w:rPr>
          <w:rFonts w:ascii="Book Antiqua" w:hAnsi="Book Antiqua"/>
          <w:i/>
        </w:rPr>
        <w:t>,</w:t>
      </w:r>
      <w:r>
        <w:rPr>
          <w:rFonts w:ascii="Book Antiqua" w:hAnsi="Book Antiqua"/>
          <w:i/>
          <w:spacing w:val="40"/>
        </w:rPr>
        <w:t> </w:t>
      </w:r>
      <w:r>
        <w:rPr/>
        <w:t>который</w:t>
      </w:r>
      <w:r>
        <w:rPr>
          <w:spacing w:val="40"/>
        </w:rPr>
        <w:t> </w:t>
      </w:r>
      <w:r>
        <w:rPr/>
        <w:t>использовался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«помóги»</w:t>
      </w:r>
      <w:r>
        <w:rPr>
          <w:spacing w:val="40"/>
        </w:rPr>
        <w:t> </w:t>
      </w:r>
      <w:r>
        <w:rPr/>
        <w:t>обед- невшим</w:t>
      </w:r>
      <w:r>
        <w:rPr>
          <w:spacing w:val="-8"/>
        </w:rPr>
        <w:t> </w:t>
      </w:r>
      <w:r>
        <w:rPr/>
        <w:t>служилым</w:t>
      </w:r>
      <w:r>
        <w:rPr>
          <w:spacing w:val="-8"/>
        </w:rPr>
        <w:t> </w:t>
      </w:r>
      <w:r>
        <w:rPr/>
        <w:t>людям,</w:t>
      </w:r>
      <w:r>
        <w:rPr>
          <w:spacing w:val="-8"/>
        </w:rPr>
        <w:t> </w:t>
      </w:r>
      <w:r>
        <w:rPr/>
        <w:t>чтобы</w:t>
      </w:r>
      <w:r>
        <w:rPr>
          <w:spacing w:val="-7"/>
        </w:rPr>
        <w:t> </w:t>
      </w:r>
      <w:r>
        <w:rPr/>
        <w:t>они</w:t>
      </w:r>
      <w:r>
        <w:rPr>
          <w:spacing w:val="-8"/>
        </w:rPr>
        <w:t> </w:t>
      </w:r>
      <w:r>
        <w:rPr/>
        <w:t>могли</w:t>
      </w:r>
      <w:r>
        <w:rPr>
          <w:spacing w:val="-8"/>
        </w:rPr>
        <w:t> </w:t>
      </w:r>
      <w:r>
        <w:rPr/>
        <w:t>выйти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службу</w:t>
      </w:r>
      <w:r>
        <w:rPr>
          <w:spacing w:val="-8"/>
        </w:rPr>
        <w:t> </w:t>
      </w:r>
      <w:r>
        <w:rPr/>
        <w:t>на</w:t>
      </w:r>
      <w:r>
        <w:rPr>
          <w:spacing w:val="-7"/>
        </w:rPr>
        <w:t> </w:t>
      </w:r>
      <w:r>
        <w:rPr/>
        <w:t>коне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</w:t>
      </w:r>
      <w:r>
        <w:rPr>
          <w:spacing w:val="-7"/>
        </w:rPr>
        <w:t> </w:t>
      </w:r>
      <w:r>
        <w:rPr>
          <w:spacing w:val="-2"/>
        </w:rPr>
        <w:t>хоро-</w:t>
      </w:r>
    </w:p>
    <w:p>
      <w:pPr>
        <w:pStyle w:val="BodyText"/>
        <w:spacing w:line="210" w:lineRule="exact"/>
        <w:ind w:left="793"/>
        <w:jc w:val="both"/>
      </w:pPr>
      <w:r>
        <w:rPr/>
        <w:t>шим</w:t>
      </w:r>
      <w:r>
        <w:rPr>
          <w:spacing w:val="10"/>
        </w:rPr>
        <w:t> </w:t>
      </w:r>
      <w:r>
        <w:rPr>
          <w:spacing w:val="-2"/>
        </w:rPr>
        <w:t>вооружением.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Губная реформа имела успех в черносошных крестьянских землях, где не было ни помещиков, ни вотчинников, но имела место давняя привычка </w:t>
      </w:r>
      <w:r>
        <w:rPr/>
        <w:t>к общинному</w:t>
      </w:r>
      <w:r>
        <w:rPr>
          <w:spacing w:val="14"/>
        </w:rPr>
        <w:t> </w:t>
      </w:r>
      <w:r>
        <w:rPr/>
        <w:t>самоуправлению.</w:t>
      </w:r>
      <w:r>
        <w:rPr>
          <w:spacing w:val="15"/>
        </w:rPr>
        <w:t> </w:t>
      </w:r>
      <w:r>
        <w:rPr/>
        <w:t>В</w:t>
      </w:r>
      <w:r>
        <w:rPr>
          <w:spacing w:val="15"/>
        </w:rPr>
        <w:t> </w:t>
      </w:r>
      <w:r>
        <w:rPr/>
        <w:t>других</w:t>
      </w:r>
      <w:r>
        <w:rPr>
          <w:spacing w:val="14"/>
        </w:rPr>
        <w:t> </w:t>
      </w:r>
      <w:r>
        <w:rPr/>
        <w:t>местах</w:t>
      </w:r>
      <w:r>
        <w:rPr>
          <w:spacing w:val="15"/>
        </w:rPr>
        <w:t> </w:t>
      </w:r>
      <w:r>
        <w:rPr/>
        <w:t>проведение</w:t>
      </w:r>
      <w:r>
        <w:rPr>
          <w:spacing w:val="15"/>
        </w:rPr>
        <w:t> </w:t>
      </w:r>
      <w:r>
        <w:rPr/>
        <w:t>реформы</w:t>
      </w:r>
      <w:r>
        <w:rPr>
          <w:spacing w:val="15"/>
        </w:rPr>
        <w:t> </w:t>
      </w:r>
      <w:r>
        <w:rPr>
          <w:spacing w:val="-2"/>
        </w:rPr>
        <w:t>столкну-</w:t>
      </w:r>
    </w:p>
    <w:p>
      <w:pPr>
        <w:pStyle w:val="BodyText"/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503999</wp:posOffset>
            </wp:positionH>
            <wp:positionV relativeFrom="paragraph">
              <wp:posOffset>147707</wp:posOffset>
            </wp:positionV>
            <wp:extent cx="3143945" cy="1662112"/>
            <wp:effectExtent l="0" t="0" r="0" b="0"/>
            <wp:wrapTopAndBottom/>
            <wp:docPr id="23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43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945" cy="166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3888003</wp:posOffset>
            </wp:positionH>
            <wp:positionV relativeFrom="paragraph">
              <wp:posOffset>432505</wp:posOffset>
            </wp:positionV>
            <wp:extent cx="1448463" cy="1376362"/>
            <wp:effectExtent l="0" t="0" r="0" b="0"/>
            <wp:wrapTopAndBottom/>
            <wp:docPr id="25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4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463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0"/>
        </w:rPr>
      </w:pPr>
    </w:p>
    <w:p>
      <w:pPr>
        <w:spacing w:before="104"/>
        <w:ind w:left="836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Органы</w:t>
      </w:r>
      <w:r>
        <w:rPr>
          <w:rFonts w:ascii="Calibri" w:hAnsi="Calibri"/>
          <w:b/>
          <w:spacing w:val="9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государственной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власти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и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Русская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православная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церковь</w:t>
      </w:r>
      <w:r>
        <w:rPr>
          <w:rFonts w:ascii="Calibri" w:hAnsi="Calibri"/>
          <w:b/>
          <w:spacing w:val="9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XVI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spacing w:val="-5"/>
          <w:w w:val="115"/>
          <w:sz w:val="19"/>
        </w:rPr>
        <w:t>в.</w:t>
      </w:r>
    </w:p>
    <w:p>
      <w:pPr>
        <w:spacing w:after="0"/>
        <w:jc w:val="left"/>
        <w:rPr>
          <w:rFonts w:ascii="Calibri" w:hAnsi="Calibri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rFonts w:ascii="Calibri"/>
          <w:b/>
          <w:sz w:val="11"/>
        </w:rPr>
      </w:pPr>
    </w:p>
    <w:p>
      <w:pPr>
        <w:pStyle w:val="BodyText"/>
        <w:spacing w:line="223" w:lineRule="auto" w:before="112"/>
        <w:ind w:left="793" w:right="790"/>
        <w:jc w:val="both"/>
      </w:pPr>
      <w:r>
        <w:rPr/>
        <w:t>лось с трудностями из-за нежелания служилых людей отрываться в свободное от</w:t>
      </w:r>
      <w:r>
        <w:rPr>
          <w:spacing w:val="-8"/>
        </w:rPr>
        <w:t> </w:t>
      </w:r>
      <w:r>
        <w:rPr/>
        <w:t>службы</w:t>
      </w:r>
      <w:r>
        <w:rPr>
          <w:spacing w:val="-8"/>
        </w:rPr>
        <w:t> </w:t>
      </w:r>
      <w:r>
        <w:rPr/>
        <w:t>время</w:t>
      </w:r>
      <w:r>
        <w:rPr>
          <w:spacing w:val="-8"/>
        </w:rPr>
        <w:t> </w:t>
      </w:r>
      <w:r>
        <w:rPr/>
        <w:t>от</w:t>
      </w:r>
      <w:r>
        <w:rPr>
          <w:spacing w:val="-8"/>
        </w:rPr>
        <w:t> </w:t>
      </w:r>
      <w:r>
        <w:rPr/>
        <w:t>своего</w:t>
      </w:r>
      <w:r>
        <w:rPr>
          <w:spacing w:val="-8"/>
        </w:rPr>
        <w:t> </w:t>
      </w:r>
      <w:r>
        <w:rPr/>
        <w:t>хозяйства.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войне,</w:t>
      </w:r>
      <w:r>
        <w:rPr>
          <w:spacing w:val="-8"/>
        </w:rPr>
        <w:t> </w:t>
      </w:r>
      <w:r>
        <w:rPr/>
        <w:t>смотрах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прочих</w:t>
      </w:r>
      <w:r>
        <w:rPr>
          <w:spacing w:val="-8"/>
        </w:rPr>
        <w:t> </w:t>
      </w:r>
      <w:r>
        <w:rPr/>
        <w:t>службах</w:t>
      </w:r>
      <w:r>
        <w:rPr>
          <w:spacing w:val="-8"/>
        </w:rPr>
        <w:t> </w:t>
      </w:r>
      <w:r>
        <w:rPr/>
        <w:t>дети боярские находились несколько месяцев в году, потом их меняли. А губной староста, не получая дополнительного жалованья, должен был круглый год выполнять административные обязанности.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pacing w:val="26"/>
          <w:sz w:val="19"/>
        </w:rPr>
        <w:t> </w:t>
      </w:r>
      <w:r>
        <w:rPr>
          <w:w w:val="95"/>
          <w:sz w:val="19"/>
        </w:rPr>
        <w:t>Какова была структура приказной системы? Какую роль в государственной жизни </w:t>
      </w:r>
      <w:r>
        <w:rPr>
          <w:sz w:val="19"/>
        </w:rPr>
        <w:t>играли приказы?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8"/>
          <w:sz w:val="19"/>
        </w:rPr>
        <w:t> </w:t>
      </w:r>
      <w:r>
        <w:rPr>
          <w:sz w:val="19"/>
        </w:rPr>
        <w:t>Охарактеризуйте губную реформу.</w:t>
      </w:r>
    </w:p>
    <w:p>
      <w:pPr>
        <w:pStyle w:val="BodyText"/>
        <w:spacing w:before="2"/>
        <w:rPr>
          <w:rFonts w:ascii="Tahoma"/>
          <w:sz w:val="18"/>
        </w:rPr>
      </w:pPr>
    </w:p>
    <w:p>
      <w:pPr>
        <w:pStyle w:val="BodyText"/>
        <w:spacing w:line="220" w:lineRule="auto" w:before="1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7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Налоговая реформа. </w:t>
      </w:r>
      <w:r>
        <w:rPr>
          <w:color w:val="000000"/>
        </w:rPr>
        <w:t>Стараниями Избранной рады был наведён порядок в налоговой системе России. Вводилась поземельная единица налогообложе- ния — большая соха</w:t>
      </w:r>
      <w:r>
        <w:rPr>
          <w:rFonts w:ascii="Book Antiqua" w:hAnsi="Book Antiqua"/>
          <w:i/>
          <w:color w:val="000000"/>
        </w:rPr>
        <w:t>. </w:t>
      </w:r>
      <w:r>
        <w:rPr>
          <w:color w:val="000000"/>
        </w:rPr>
        <w:t>(Слово «соха» было многозначным, так мог называться и </w:t>
      </w:r>
      <w:r>
        <w:rPr>
          <w:color w:val="000000"/>
          <w:w w:val="95"/>
        </w:rPr>
        <w:t>инструмент для вспашки, и мера земли). Большая соха различалась для разных </w:t>
      </w:r>
      <w:r>
        <w:rPr>
          <w:color w:val="000000"/>
        </w:rPr>
        <w:t>категорий</w:t>
      </w:r>
      <w:r>
        <w:rPr>
          <w:color w:val="000000"/>
          <w:spacing w:val="-7"/>
        </w:rPr>
        <w:t> </w:t>
      </w:r>
      <w:r>
        <w:rPr>
          <w:color w:val="000000"/>
        </w:rPr>
        <w:t>земли.</w:t>
      </w:r>
      <w:r>
        <w:rPr>
          <w:color w:val="000000"/>
          <w:spacing w:val="-7"/>
        </w:rPr>
        <w:t> </w:t>
      </w:r>
      <w:r>
        <w:rPr>
          <w:color w:val="000000"/>
        </w:rPr>
        <w:t>Самый</w:t>
      </w:r>
      <w:r>
        <w:rPr>
          <w:color w:val="000000"/>
          <w:spacing w:val="-7"/>
        </w:rPr>
        <w:t> </w:t>
      </w:r>
      <w:r>
        <w:rPr>
          <w:color w:val="000000"/>
        </w:rPr>
        <w:t>большой</w:t>
      </w:r>
      <w:r>
        <w:rPr>
          <w:color w:val="000000"/>
          <w:spacing w:val="-7"/>
        </w:rPr>
        <w:t> </w:t>
      </w:r>
      <w:r>
        <w:rPr>
          <w:color w:val="000000"/>
        </w:rPr>
        <w:t>налог</w:t>
      </w:r>
      <w:r>
        <w:rPr>
          <w:color w:val="000000"/>
          <w:spacing w:val="-7"/>
        </w:rPr>
        <w:t> </w:t>
      </w:r>
      <w:r>
        <w:rPr>
          <w:color w:val="000000"/>
        </w:rPr>
        <w:t>платили</w:t>
      </w:r>
      <w:r>
        <w:rPr>
          <w:color w:val="000000"/>
          <w:spacing w:val="-7"/>
        </w:rPr>
        <w:t> </w:t>
      </w:r>
      <w:r>
        <w:rPr>
          <w:color w:val="000000"/>
        </w:rPr>
        <w:t>свободные</w:t>
      </w:r>
      <w:r>
        <w:rPr>
          <w:color w:val="000000"/>
          <w:spacing w:val="-7"/>
        </w:rPr>
        <w:t> </w:t>
      </w:r>
      <w:r>
        <w:rPr>
          <w:color w:val="000000"/>
        </w:rPr>
        <w:t>черносошные</w:t>
      </w:r>
      <w:r>
        <w:rPr>
          <w:color w:val="000000"/>
          <w:spacing w:val="-7"/>
        </w:rPr>
        <w:t> </w:t>
      </w:r>
      <w:r>
        <w:rPr>
          <w:color w:val="000000"/>
        </w:rPr>
        <w:t>кре- стьяне, жившие на «чёрной» (государственной) земле. Фиксированный налог взимали с сохи в 400 четвертей земли (приблизительно 200 га). Понятно, что таким объёмом пахоты, лугов, сенокосов и леса владело несколько общин. Налог они платили сообща, будучи связанными круговой порукой (т. е. задол- женность</w:t>
      </w:r>
      <w:r>
        <w:rPr>
          <w:color w:val="000000"/>
          <w:spacing w:val="-9"/>
        </w:rPr>
        <w:t> </w:t>
      </w:r>
      <w:r>
        <w:rPr>
          <w:color w:val="000000"/>
        </w:rPr>
        <w:t>перед</w:t>
      </w:r>
      <w:r>
        <w:rPr>
          <w:color w:val="000000"/>
          <w:spacing w:val="-9"/>
        </w:rPr>
        <w:t> </w:t>
      </w:r>
      <w:r>
        <w:rPr>
          <w:color w:val="000000"/>
        </w:rPr>
        <w:t>государством</w:t>
      </w:r>
      <w:r>
        <w:rPr>
          <w:color w:val="000000"/>
          <w:spacing w:val="-9"/>
        </w:rPr>
        <w:t> </w:t>
      </w:r>
      <w:r>
        <w:rPr>
          <w:color w:val="000000"/>
        </w:rPr>
        <w:t>тех,</w:t>
      </w:r>
      <w:r>
        <w:rPr>
          <w:color w:val="000000"/>
          <w:spacing w:val="-9"/>
        </w:rPr>
        <w:t> </w:t>
      </w:r>
      <w:r>
        <w:rPr>
          <w:color w:val="000000"/>
        </w:rPr>
        <w:t>кто</w:t>
      </w:r>
      <w:r>
        <w:rPr>
          <w:color w:val="000000"/>
          <w:spacing w:val="-9"/>
        </w:rPr>
        <w:t> </w:t>
      </w:r>
      <w:r>
        <w:rPr>
          <w:color w:val="000000"/>
        </w:rPr>
        <w:t>не</w:t>
      </w:r>
      <w:r>
        <w:rPr>
          <w:color w:val="000000"/>
          <w:spacing w:val="-9"/>
        </w:rPr>
        <w:t> </w:t>
      </w:r>
      <w:r>
        <w:rPr>
          <w:color w:val="000000"/>
        </w:rPr>
        <w:t>смог</w:t>
      </w:r>
      <w:r>
        <w:rPr>
          <w:color w:val="000000"/>
          <w:spacing w:val="-9"/>
        </w:rPr>
        <w:t> </w:t>
      </w:r>
      <w:r>
        <w:rPr>
          <w:color w:val="000000"/>
        </w:rPr>
        <w:t>заплатить,</w:t>
      </w:r>
      <w:r>
        <w:rPr>
          <w:color w:val="000000"/>
          <w:spacing w:val="-9"/>
        </w:rPr>
        <w:t> </w:t>
      </w:r>
      <w:r>
        <w:rPr>
          <w:color w:val="000000"/>
        </w:rPr>
        <w:t>погашали</w:t>
      </w:r>
      <w:r>
        <w:rPr>
          <w:color w:val="000000"/>
          <w:spacing w:val="-9"/>
        </w:rPr>
        <w:t> </w:t>
      </w:r>
      <w:r>
        <w:rPr>
          <w:color w:val="000000"/>
        </w:rPr>
        <w:t>другие</w:t>
      </w:r>
      <w:r>
        <w:rPr>
          <w:color w:val="000000"/>
          <w:spacing w:val="-9"/>
        </w:rPr>
        <w:t> </w:t>
      </w:r>
      <w:r>
        <w:rPr>
          <w:color w:val="000000"/>
        </w:rPr>
        <w:t>вла- </w:t>
      </w:r>
      <w:r>
        <w:rPr>
          <w:color w:val="000000"/>
          <w:w w:val="95"/>
        </w:rPr>
        <w:t>дельцы угодий). Внутри общин крестьяне сами раскладывали доли налога меж-</w:t>
      </w:r>
      <w:r>
        <w:rPr>
          <w:color w:val="000000"/>
        </w:rPr>
        <w:t> ду</w:t>
      </w:r>
      <w:r>
        <w:rPr>
          <w:color w:val="000000"/>
          <w:spacing w:val="-9"/>
        </w:rPr>
        <w:t> </w:t>
      </w:r>
      <w:r>
        <w:rPr>
          <w:color w:val="000000"/>
        </w:rPr>
        <w:t>хозяевами.</w:t>
      </w:r>
      <w:r>
        <w:rPr>
          <w:color w:val="000000"/>
          <w:spacing w:val="-9"/>
        </w:rPr>
        <w:t> </w:t>
      </w:r>
      <w:r>
        <w:rPr>
          <w:color w:val="000000"/>
        </w:rPr>
        <w:t>За</w:t>
      </w:r>
      <w:r>
        <w:rPr>
          <w:color w:val="000000"/>
          <w:spacing w:val="-9"/>
        </w:rPr>
        <w:t> </w:t>
      </w:r>
      <w:r>
        <w:rPr>
          <w:color w:val="000000"/>
        </w:rPr>
        <w:t>немощных</w:t>
      </w:r>
      <w:r>
        <w:rPr>
          <w:color w:val="000000"/>
          <w:spacing w:val="-9"/>
        </w:rPr>
        <w:t> </w:t>
      </w:r>
      <w:r>
        <w:rPr>
          <w:color w:val="000000"/>
        </w:rPr>
        <w:t>хозяев</w:t>
      </w:r>
      <w:r>
        <w:rPr>
          <w:color w:val="000000"/>
          <w:spacing w:val="-9"/>
        </w:rPr>
        <w:t> </w:t>
      </w:r>
      <w:r>
        <w:rPr>
          <w:color w:val="000000"/>
        </w:rPr>
        <w:t>доплачивали</w:t>
      </w:r>
      <w:r>
        <w:rPr>
          <w:color w:val="000000"/>
          <w:spacing w:val="-9"/>
        </w:rPr>
        <w:t> </w:t>
      </w:r>
      <w:r>
        <w:rPr>
          <w:color w:val="000000"/>
        </w:rPr>
        <w:t>сильные,</w:t>
      </w:r>
      <w:r>
        <w:rPr>
          <w:color w:val="000000"/>
          <w:spacing w:val="-9"/>
        </w:rPr>
        <w:t> </w:t>
      </w:r>
      <w:r>
        <w:rPr>
          <w:color w:val="000000"/>
        </w:rPr>
        <w:t>и</w:t>
      </w:r>
      <w:r>
        <w:rPr>
          <w:color w:val="000000"/>
          <w:spacing w:val="-9"/>
        </w:rPr>
        <w:t> </w:t>
      </w:r>
      <w:r>
        <w:rPr>
          <w:color w:val="000000"/>
        </w:rPr>
        <w:t>казна</w:t>
      </w:r>
      <w:r>
        <w:rPr>
          <w:color w:val="000000"/>
          <w:spacing w:val="-9"/>
        </w:rPr>
        <w:t> </w:t>
      </w:r>
      <w:r>
        <w:rPr>
          <w:color w:val="000000"/>
        </w:rPr>
        <w:t>не</w:t>
      </w:r>
      <w:r>
        <w:rPr>
          <w:color w:val="000000"/>
          <w:spacing w:val="-9"/>
        </w:rPr>
        <w:t> </w:t>
      </w:r>
      <w:r>
        <w:rPr>
          <w:color w:val="000000"/>
        </w:rPr>
        <w:t>страдала от недоимок.</w:t>
      </w:r>
    </w:p>
    <w:p>
      <w:pPr>
        <w:spacing w:line="216" w:lineRule="auto" w:before="123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В наше время размеры больших земельных участков измеряют </w:t>
      </w:r>
      <w:r>
        <w:rPr>
          <w:rFonts w:ascii="Tahoma" w:hAnsi="Tahoma"/>
          <w:w w:val="95"/>
          <w:sz w:val="19"/>
        </w:rPr>
        <w:t>гектарами (га). Средневековая четверть составляла 0,56 га. Следовательно, 100 четвер- </w:t>
      </w:r>
      <w:r>
        <w:rPr>
          <w:rFonts w:ascii="Tahoma" w:hAnsi="Tahoma"/>
          <w:sz w:val="19"/>
        </w:rPr>
        <w:t>тей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56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га.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Площадь,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мы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видим,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огромная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примерно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80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футбольных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полей. Но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урожайность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была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низкой.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такого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количества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засеянной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пахоты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сна- рядить и прокормить только одного конного воина.</w:t>
      </w:r>
    </w:p>
    <w:p>
      <w:pPr>
        <w:pStyle w:val="BodyText"/>
        <w:spacing w:line="223" w:lineRule="auto" w:before="179"/>
        <w:ind w:left="793" w:right="791" w:firstLine="340"/>
        <w:jc w:val="both"/>
      </w:pPr>
      <w:r>
        <w:rPr/>
        <w:t>Землевладение</w:t>
      </w:r>
      <w:r>
        <w:rPr>
          <w:spacing w:val="-7"/>
        </w:rPr>
        <w:t> </w:t>
      </w:r>
      <w:r>
        <w:rPr/>
        <w:t>церкви</w:t>
      </w:r>
      <w:r>
        <w:rPr>
          <w:spacing w:val="-7"/>
        </w:rPr>
        <w:t> </w:t>
      </w:r>
      <w:r>
        <w:rPr/>
        <w:t>имело</w:t>
      </w:r>
      <w:r>
        <w:rPr>
          <w:spacing w:val="-7"/>
        </w:rPr>
        <w:t> </w:t>
      </w:r>
      <w:r>
        <w:rPr/>
        <w:t>более</w:t>
      </w:r>
      <w:r>
        <w:rPr>
          <w:spacing w:val="-7"/>
        </w:rPr>
        <w:t> </w:t>
      </w:r>
      <w:r>
        <w:rPr/>
        <w:t>льготное</w:t>
      </w:r>
      <w:r>
        <w:rPr>
          <w:spacing w:val="-7"/>
        </w:rPr>
        <w:t> </w:t>
      </w:r>
      <w:r>
        <w:rPr/>
        <w:t>налогообложение.</w:t>
      </w:r>
      <w:r>
        <w:rPr>
          <w:spacing w:val="-7"/>
        </w:rPr>
        <w:t> </w:t>
      </w:r>
      <w:r>
        <w:rPr/>
        <w:t>Монастыр- ская соха равнялась 600 четвертям.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Ещё</w:t>
      </w:r>
      <w:r>
        <w:rPr>
          <w:spacing w:val="-4"/>
        </w:rPr>
        <w:t> </w:t>
      </w:r>
      <w:r>
        <w:rPr/>
        <w:t>более</w:t>
      </w:r>
      <w:r>
        <w:rPr>
          <w:spacing w:val="-4"/>
        </w:rPr>
        <w:t> </w:t>
      </w:r>
      <w:r>
        <w:rPr/>
        <w:t>льготным</w:t>
      </w:r>
      <w:r>
        <w:rPr>
          <w:spacing w:val="-4"/>
        </w:rPr>
        <w:t> </w:t>
      </w:r>
      <w:r>
        <w:rPr/>
        <w:t>являлось</w:t>
      </w:r>
      <w:r>
        <w:rPr>
          <w:spacing w:val="-4"/>
        </w:rPr>
        <w:t> </w:t>
      </w:r>
      <w:r>
        <w:rPr/>
        <w:t>налогообложение</w:t>
      </w:r>
      <w:r>
        <w:rPr>
          <w:spacing w:val="-4"/>
        </w:rPr>
        <w:t> </w:t>
      </w:r>
      <w:r>
        <w:rPr/>
        <w:t>вотчин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поместий</w:t>
      </w:r>
      <w:r>
        <w:rPr>
          <w:spacing w:val="-4"/>
        </w:rPr>
        <w:t> </w:t>
      </w:r>
      <w:r>
        <w:rPr/>
        <w:t>служи- лых людей «по отечеству» — бояр и детей боярских. Для них соха составляла 800 четвертей.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120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Как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изменилась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система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налогообложения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Русском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государстве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при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Иване</w:t>
      </w:r>
      <w:r>
        <w:rPr>
          <w:spacing w:val="-5"/>
          <w:sz w:val="19"/>
        </w:rPr>
        <w:t> IV?</w:t>
      </w:r>
    </w:p>
    <w:p>
      <w:pPr>
        <w:pStyle w:val="BodyText"/>
        <w:spacing w:before="6"/>
        <w:rPr>
          <w:rFonts w:ascii="Tahoma"/>
          <w:sz w:val="10"/>
        </w:rPr>
      </w:pPr>
      <w:r>
        <w:rPr/>
        <w:pict>
          <v:group style="position:absolute;margin-left:22.805pt;margin-top:7.535156pt;width:412pt;height:130.75pt;mso-position-horizontal-relative:page;mso-position-vertical-relative:paragraph;z-index:-15703552;mso-wrap-distance-left:0;mso-wrap-distance-right:0" id="docshapegroup245" coordorigin="456,151" coordsize="8240,2615">
            <v:rect style="position:absolute;left:456;top:475;width:4839;height:2290" id="docshape246" filled="true" fillcolor="#000000" stroked="false">
              <v:fill opacity="32768f" type="solid"/>
            </v:rect>
            <v:rect style="position:absolute;left:518;top:538;width:4712;height:2168" id="docshape247" filled="true" fillcolor="#ffffff" stroked="false">
              <v:fill type="solid"/>
            </v:rect>
            <v:rect style="position:absolute;left:5153;top:150;width:3543;height:2614" id="docshape248" filled="true" fillcolor="#000000" stroked="false">
              <v:fill opacity="32768f" type="solid"/>
            </v:rect>
            <v:shape style="position:absolute;left:5225;top:223;width:3402;height:2471" type="#_x0000_t75" id="docshape249" stroked="false">
              <v:imagedata r:id="rId55" o:title=""/>
            </v:shape>
            <v:rect style="position:absolute;left:5225;top:223;width:3402;height:2473" id="docshape250" filled="false" stroked="true" strokeweight="1.0pt" strokecolor="#ffffff">
              <v:stroke dashstyle="solid"/>
            </v:rect>
            <v:shape style="position:absolute;left:456;top:150;width:8240;height:2615" type="#_x0000_t202" id="docshape25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9"/>
                      <w:rPr>
                        <w:rFonts w:ascii="Tahoma"/>
                        <w:sz w:val="17"/>
                      </w:rPr>
                    </w:pPr>
                  </w:p>
                  <w:p>
                    <w:pPr>
                      <w:spacing w:line="223" w:lineRule="auto" w:before="0"/>
                      <w:ind w:left="176" w:right="3834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«Чтение</w:t>
                    </w:r>
                    <w:r>
                      <w:rPr>
                        <w:rFonts w:ascii="Calibri" w:hAnsi="Calibri"/>
                        <w:b/>
                        <w:spacing w:val="6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указа</w:t>
                    </w:r>
                    <w:r>
                      <w:rPr>
                        <w:rFonts w:ascii="Calibri" w:hAnsi="Calibri"/>
                        <w:b/>
                        <w:spacing w:val="6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6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московской</w:t>
                    </w:r>
                    <w:r>
                      <w:rPr>
                        <w:rFonts w:ascii="Calibri" w:hAnsi="Calibri"/>
                        <w:b/>
                        <w:spacing w:val="6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улице».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 А. Васнецов. Воронеж,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Областной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художественный музей имени И. Крамского</w:t>
                    </w:r>
                  </w:p>
                  <w:p>
                    <w:pPr>
                      <w:spacing w:line="220" w:lineRule="auto" w:before="113"/>
                      <w:ind w:left="176" w:right="376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Людей, объявлявших указы перед народом, </w:t>
                    </w:r>
                    <w:r>
                      <w:rPr>
                        <w:w w:val="95"/>
                        <w:sz w:val="19"/>
                      </w:rPr>
                      <w:t>называли</w:t>
                    </w:r>
                    <w:r>
                      <w:rPr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глашатаями</w:t>
                    </w:r>
                    <w:r>
                      <w:rPr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или</w:t>
                    </w:r>
                    <w:r>
                      <w:rPr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бирючами.</w:t>
                    </w:r>
                    <w:r>
                      <w:rPr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Они</w:t>
                    </w:r>
                    <w:r>
                      <w:rPr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долж- </w:t>
                    </w:r>
                    <w:r>
                      <w:rPr>
                        <w:sz w:val="19"/>
                      </w:rPr>
                      <w:t>ны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были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только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читать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без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запинок,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но,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если требовалось, и разъяснять невежественному </w:t>
                    </w:r>
                    <w:r>
                      <w:rPr>
                        <w:spacing w:val="-2"/>
                        <w:sz w:val="19"/>
                      </w:rPr>
                      <w:t>люду,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чём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идёт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речь.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Немаловажным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был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зыч- </w:t>
                    </w:r>
                    <w:r>
                      <w:rPr>
                        <w:sz w:val="19"/>
                      </w:rPr>
                      <w:t>ный голос и хорошая дикция.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rFonts w:ascii="Tahoma"/>
          <w:sz w:val="17"/>
        </w:rPr>
      </w:pPr>
    </w:p>
    <w:p>
      <w:pPr>
        <w:pStyle w:val="BodyText"/>
        <w:ind w:left="731"/>
        <w:rPr>
          <w:rFonts w:ascii="Tahoma"/>
        </w:rPr>
      </w:pPr>
      <w:r>
        <w:rPr>
          <w:rFonts w:ascii="Tahoma"/>
        </w:rPr>
        <w:pict>
          <v:group style="width:385.95pt;height:118.8pt;mso-position-horizontal-relative:char;mso-position-vertical-relative:line" id="docshapegroup252" coordorigin="0,0" coordsize="7719,2376">
            <v:rect style="position:absolute;left:0;top:0;width:7719;height:2376" id="docshape253" filled="true" fillcolor="#000000" stroked="false">
              <v:fill opacity="32768f" type="solid"/>
            </v:rect>
            <v:rect style="position:absolute;left:62;top:63;width:7597;height:2251" id="docshape254" filled="true" fillcolor="#e9eff8" stroked="false">
              <v:fill type="solid"/>
            </v:rect>
            <v:shape style="position:absolute;left:160;top:161;width:356;height:351" type="#_x0000_t75" id="docshape255" stroked="false">
              <v:imagedata r:id="rId56" o:title=""/>
            </v:shape>
            <v:shape style="position:absolute;left:0;top:0;width:7719;height:2376" type="#_x0000_t202" id="docshape256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5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Внутренние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реформы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Ивана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IV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Избранной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рады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охватили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все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стороны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жизни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единого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Русского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государства.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Их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значение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состояло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дальнейшем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укрепле-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нии и централизации власти, в улучшении системы управления, наведении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по- рядка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центре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на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местах.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итоге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экономика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страны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стала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более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устойчивой. </w:t>
                    </w:r>
                    <w:r>
                      <w:rPr>
                        <w:rFonts w:ascii="Tahoma" w:hAnsi="Tahoma"/>
                        <w:sz w:val="20"/>
                      </w:rPr>
                      <w:t>Развивались городские ремёсла, внутренняя и внешняя торговля. Жизнь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тяглых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служилых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людей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вошла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размеренную,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правильную,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по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их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представ- </w:t>
                    </w:r>
                    <w:r>
                      <w:rPr>
                        <w:rFonts w:ascii="Tahoma" w:hAnsi="Tahoma"/>
                        <w:sz w:val="20"/>
                      </w:rPr>
                      <w:t>лениям,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колею.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Вера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государя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как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опекуна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защитника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укрепилась.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Heading7"/>
        <w:spacing w:before="74"/>
      </w:pPr>
      <w:r>
        <w:rPr>
          <w:position w:val="-2"/>
        </w:rPr>
        <w:drawing>
          <wp:inline distT="0" distB="0" distL="0" distR="0">
            <wp:extent cx="144005" cy="144005"/>
            <wp:effectExtent l="0" t="0" r="0" b="0"/>
            <wp:docPr id="27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7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1"/>
          <w:numId w:val="8"/>
        </w:numPr>
        <w:tabs>
          <w:tab w:pos="1134" w:val="left" w:leader="none"/>
        </w:tabs>
        <w:spacing w:line="240" w:lineRule="exact" w:before="27" w:after="0"/>
        <w:ind w:left="1133" w:right="0" w:hanging="227"/>
        <w:jc w:val="both"/>
        <w:rPr>
          <w:sz w:val="19"/>
        </w:rPr>
      </w:pPr>
      <w:r>
        <w:rPr>
          <w:spacing w:val="-2"/>
          <w:sz w:val="19"/>
        </w:rPr>
        <w:t>Как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московское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восстание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1547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г.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повлияло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молодого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царя?</w:t>
      </w:r>
    </w:p>
    <w:p>
      <w:pPr>
        <w:pStyle w:val="ListParagraph"/>
        <w:numPr>
          <w:ilvl w:val="1"/>
          <w:numId w:val="8"/>
        </w:numPr>
        <w:tabs>
          <w:tab w:pos="1134" w:val="left" w:leader="none"/>
        </w:tabs>
        <w:spacing w:line="208" w:lineRule="auto" w:before="22" w:after="0"/>
        <w:ind w:left="1133" w:right="791" w:hanging="227"/>
        <w:jc w:val="both"/>
        <w:rPr>
          <w:sz w:val="19"/>
        </w:rPr>
      </w:pPr>
      <w:r>
        <w:rPr>
          <w:sz w:val="19"/>
        </w:rPr>
        <w:t>Какие</w:t>
      </w:r>
      <w:r>
        <w:rPr>
          <w:spacing w:val="-10"/>
          <w:sz w:val="19"/>
        </w:rPr>
        <w:t> </w:t>
      </w:r>
      <w:r>
        <w:rPr>
          <w:sz w:val="19"/>
        </w:rPr>
        <w:t>задачи</w:t>
      </w:r>
      <w:r>
        <w:rPr>
          <w:spacing w:val="-10"/>
          <w:sz w:val="19"/>
        </w:rPr>
        <w:t> </w:t>
      </w:r>
      <w:r>
        <w:rPr>
          <w:sz w:val="19"/>
        </w:rPr>
        <w:t>ставил</w:t>
      </w:r>
      <w:r>
        <w:rPr>
          <w:spacing w:val="-10"/>
          <w:sz w:val="19"/>
        </w:rPr>
        <w:t> </w:t>
      </w:r>
      <w:r>
        <w:rPr>
          <w:sz w:val="19"/>
        </w:rPr>
        <w:t>перед</w:t>
      </w:r>
      <w:r>
        <w:rPr>
          <w:spacing w:val="-10"/>
          <w:sz w:val="19"/>
        </w:rPr>
        <w:t> </w:t>
      </w:r>
      <w:r>
        <w:rPr>
          <w:sz w:val="19"/>
        </w:rPr>
        <w:t>собой</w:t>
      </w:r>
      <w:r>
        <w:rPr>
          <w:spacing w:val="-10"/>
          <w:sz w:val="19"/>
        </w:rPr>
        <w:t> </w:t>
      </w:r>
      <w:r>
        <w:rPr>
          <w:sz w:val="19"/>
        </w:rPr>
        <w:t>Иван</w:t>
      </w:r>
      <w:r>
        <w:rPr>
          <w:spacing w:val="-10"/>
          <w:sz w:val="19"/>
        </w:rPr>
        <w:t> </w:t>
      </w:r>
      <w:r>
        <w:rPr>
          <w:sz w:val="19"/>
        </w:rPr>
        <w:t>IV</w:t>
      </w:r>
      <w:r>
        <w:rPr>
          <w:spacing w:val="-10"/>
          <w:sz w:val="19"/>
        </w:rPr>
        <w:t> </w:t>
      </w:r>
      <w:r>
        <w:rPr>
          <w:sz w:val="19"/>
        </w:rPr>
        <w:t>и</w:t>
      </w:r>
      <w:r>
        <w:rPr>
          <w:spacing w:val="-10"/>
          <w:sz w:val="19"/>
        </w:rPr>
        <w:t> </w:t>
      </w:r>
      <w:r>
        <w:rPr>
          <w:sz w:val="19"/>
        </w:rPr>
        <w:t>его</w:t>
      </w:r>
      <w:r>
        <w:rPr>
          <w:spacing w:val="-10"/>
          <w:sz w:val="19"/>
        </w:rPr>
        <w:t> </w:t>
      </w:r>
      <w:r>
        <w:rPr>
          <w:sz w:val="19"/>
        </w:rPr>
        <w:t>окружение</w:t>
      </w:r>
      <w:r>
        <w:rPr>
          <w:spacing w:val="-10"/>
          <w:sz w:val="19"/>
        </w:rPr>
        <w:t> </w:t>
      </w:r>
      <w:r>
        <w:rPr>
          <w:sz w:val="19"/>
        </w:rPr>
        <w:t>после</w:t>
      </w:r>
      <w:r>
        <w:rPr>
          <w:spacing w:val="-10"/>
          <w:sz w:val="19"/>
        </w:rPr>
        <w:t> </w:t>
      </w:r>
      <w:r>
        <w:rPr>
          <w:sz w:val="19"/>
        </w:rPr>
        <w:t>московского</w:t>
      </w:r>
      <w:r>
        <w:rPr>
          <w:spacing w:val="-10"/>
          <w:sz w:val="19"/>
        </w:rPr>
        <w:t> </w:t>
      </w:r>
      <w:r>
        <w:rPr>
          <w:sz w:val="19"/>
        </w:rPr>
        <w:t>вос- стания 1547 г.?</w:t>
      </w:r>
    </w:p>
    <w:p>
      <w:pPr>
        <w:pStyle w:val="ListParagraph"/>
        <w:numPr>
          <w:ilvl w:val="1"/>
          <w:numId w:val="8"/>
        </w:numPr>
        <w:tabs>
          <w:tab w:pos="1134" w:val="left" w:leader="none"/>
        </w:tabs>
        <w:spacing w:line="213" w:lineRule="auto" w:before="34" w:after="0"/>
        <w:ind w:left="1133" w:right="791" w:hanging="227"/>
        <w:jc w:val="both"/>
        <w:rPr>
          <w:sz w:val="19"/>
        </w:rPr>
      </w:pPr>
      <w:r>
        <w:rPr>
          <w:sz w:val="19"/>
        </w:rPr>
        <w:t>Какие</w:t>
      </w:r>
      <w:r>
        <w:rPr>
          <w:spacing w:val="40"/>
          <w:sz w:val="19"/>
        </w:rPr>
        <w:t> </w:t>
      </w:r>
      <w:r>
        <w:rPr>
          <w:sz w:val="19"/>
        </w:rPr>
        <w:t>стороны</w:t>
      </w:r>
      <w:r>
        <w:rPr>
          <w:spacing w:val="40"/>
          <w:sz w:val="19"/>
        </w:rPr>
        <w:t> </w:t>
      </w:r>
      <w:r>
        <w:rPr>
          <w:sz w:val="19"/>
        </w:rPr>
        <w:t>жизни</w:t>
      </w:r>
      <w:r>
        <w:rPr>
          <w:spacing w:val="40"/>
          <w:sz w:val="19"/>
        </w:rPr>
        <w:t> </w:t>
      </w:r>
      <w:r>
        <w:rPr>
          <w:sz w:val="19"/>
        </w:rPr>
        <w:t>государства</w:t>
      </w:r>
      <w:r>
        <w:rPr>
          <w:spacing w:val="40"/>
          <w:sz w:val="19"/>
        </w:rPr>
        <w:t> </w:t>
      </w:r>
      <w:r>
        <w:rPr>
          <w:sz w:val="19"/>
        </w:rPr>
        <w:t>и</w:t>
      </w:r>
      <w:r>
        <w:rPr>
          <w:spacing w:val="40"/>
          <w:sz w:val="19"/>
        </w:rPr>
        <w:t> </w:t>
      </w:r>
      <w:r>
        <w:rPr>
          <w:sz w:val="19"/>
        </w:rPr>
        <w:t>общества</w:t>
      </w:r>
      <w:r>
        <w:rPr>
          <w:spacing w:val="40"/>
          <w:sz w:val="19"/>
        </w:rPr>
        <w:t> </w:t>
      </w:r>
      <w:r>
        <w:rPr>
          <w:sz w:val="19"/>
        </w:rPr>
        <w:t>затронули</w:t>
      </w:r>
      <w:r>
        <w:rPr>
          <w:spacing w:val="40"/>
          <w:sz w:val="19"/>
        </w:rPr>
        <w:t> </w:t>
      </w:r>
      <w:r>
        <w:rPr>
          <w:sz w:val="19"/>
        </w:rPr>
        <w:t>реформы</w:t>
      </w:r>
      <w:r>
        <w:rPr>
          <w:spacing w:val="40"/>
          <w:sz w:val="19"/>
        </w:rPr>
        <w:t> </w:t>
      </w:r>
      <w:r>
        <w:rPr>
          <w:sz w:val="19"/>
        </w:rPr>
        <w:t>середины </w:t>
      </w:r>
      <w:r>
        <w:rPr>
          <w:w w:val="95"/>
          <w:sz w:val="19"/>
        </w:rPr>
        <w:t>XVI столетия? Какие преобразования представляются вам наиболее важными? Свою </w:t>
      </w:r>
      <w:r>
        <w:rPr>
          <w:sz w:val="19"/>
        </w:rPr>
        <w:t>позицию докажите.</w:t>
      </w:r>
    </w:p>
    <w:p>
      <w:pPr>
        <w:pStyle w:val="ListParagraph"/>
        <w:numPr>
          <w:ilvl w:val="1"/>
          <w:numId w:val="8"/>
        </w:numPr>
        <w:tabs>
          <w:tab w:pos="1134" w:val="left" w:leader="none"/>
        </w:tabs>
        <w:spacing w:line="208" w:lineRule="auto" w:before="38" w:after="0"/>
        <w:ind w:left="1133" w:right="792" w:hanging="227"/>
        <w:jc w:val="both"/>
        <w:rPr>
          <w:sz w:val="19"/>
        </w:rPr>
      </w:pPr>
      <w:r>
        <w:rPr>
          <w:sz w:val="19"/>
        </w:rPr>
        <w:t>Составьте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заполните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тетради</w:t>
      </w:r>
      <w:r>
        <w:rPr>
          <w:spacing w:val="-12"/>
          <w:sz w:val="19"/>
        </w:rPr>
        <w:t> </w:t>
      </w:r>
      <w:r>
        <w:rPr>
          <w:sz w:val="19"/>
        </w:rPr>
        <w:t>таблицу</w:t>
      </w:r>
      <w:r>
        <w:rPr>
          <w:spacing w:val="-12"/>
          <w:sz w:val="19"/>
        </w:rPr>
        <w:t> </w:t>
      </w:r>
      <w:r>
        <w:rPr>
          <w:sz w:val="19"/>
        </w:rPr>
        <w:t>«Реформы</w:t>
      </w:r>
      <w:r>
        <w:rPr>
          <w:spacing w:val="-12"/>
          <w:sz w:val="19"/>
        </w:rPr>
        <w:t> </w:t>
      </w:r>
      <w:r>
        <w:rPr>
          <w:sz w:val="19"/>
        </w:rPr>
        <w:t>Ивана</w:t>
      </w:r>
      <w:r>
        <w:rPr>
          <w:spacing w:val="-12"/>
          <w:sz w:val="19"/>
        </w:rPr>
        <w:t> </w:t>
      </w:r>
      <w:r>
        <w:rPr>
          <w:sz w:val="19"/>
        </w:rPr>
        <w:t>IV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Избранной</w:t>
      </w:r>
      <w:r>
        <w:rPr>
          <w:spacing w:val="-12"/>
          <w:sz w:val="19"/>
        </w:rPr>
        <w:t> </w:t>
      </w:r>
      <w:r>
        <w:rPr>
          <w:sz w:val="19"/>
        </w:rPr>
        <w:t>рады».</w:t>
      </w:r>
      <w:r>
        <w:rPr>
          <w:sz w:val="19"/>
        </w:rPr>
        <w:t> Укажите в ней цели, содержание и итоги преобразований.</w:t>
      </w:r>
    </w:p>
    <w:p>
      <w:pPr>
        <w:pStyle w:val="ListParagraph"/>
        <w:numPr>
          <w:ilvl w:val="1"/>
          <w:numId w:val="8"/>
        </w:numPr>
        <w:tabs>
          <w:tab w:pos="1133" w:val="left" w:leader="none"/>
        </w:tabs>
        <w:spacing w:line="213" w:lineRule="auto" w:before="35" w:after="0"/>
        <w:ind w:left="1132" w:right="792" w:hanging="227"/>
        <w:jc w:val="both"/>
        <w:rPr>
          <w:sz w:val="19"/>
        </w:rPr>
      </w:pPr>
      <w:r>
        <w:rPr>
          <w:sz w:val="19"/>
        </w:rPr>
        <w:t>Насколько самостоятельным органом власти был Земский собор? Требовалась ли Ивану</w:t>
      </w:r>
      <w:r>
        <w:rPr>
          <w:spacing w:val="-10"/>
          <w:sz w:val="19"/>
        </w:rPr>
        <w:t> </w:t>
      </w:r>
      <w:r>
        <w:rPr>
          <w:sz w:val="19"/>
        </w:rPr>
        <w:t>IV</w:t>
      </w:r>
      <w:r>
        <w:rPr>
          <w:spacing w:val="-10"/>
          <w:sz w:val="19"/>
        </w:rPr>
        <w:t> </w:t>
      </w:r>
      <w:r>
        <w:rPr>
          <w:sz w:val="19"/>
        </w:rPr>
        <w:t>поддержка</w:t>
      </w:r>
      <w:r>
        <w:rPr>
          <w:spacing w:val="-10"/>
          <w:sz w:val="19"/>
        </w:rPr>
        <w:t> </w:t>
      </w:r>
      <w:r>
        <w:rPr>
          <w:sz w:val="19"/>
        </w:rPr>
        <w:t>Земского</w:t>
      </w:r>
      <w:r>
        <w:rPr>
          <w:spacing w:val="-10"/>
          <w:sz w:val="19"/>
        </w:rPr>
        <w:t> </w:t>
      </w:r>
      <w:r>
        <w:rPr>
          <w:sz w:val="19"/>
        </w:rPr>
        <w:t>собора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период</w:t>
      </w:r>
      <w:r>
        <w:rPr>
          <w:spacing w:val="-10"/>
          <w:sz w:val="19"/>
        </w:rPr>
        <w:t> </w:t>
      </w:r>
      <w:r>
        <w:rPr>
          <w:sz w:val="19"/>
        </w:rPr>
        <w:t>проведения</w:t>
      </w:r>
      <w:r>
        <w:rPr>
          <w:spacing w:val="-10"/>
          <w:sz w:val="19"/>
        </w:rPr>
        <w:t> </w:t>
      </w:r>
      <w:r>
        <w:rPr>
          <w:sz w:val="19"/>
        </w:rPr>
        <w:t>реформ</w:t>
      </w:r>
      <w:r>
        <w:rPr>
          <w:spacing w:val="-10"/>
          <w:sz w:val="19"/>
        </w:rPr>
        <w:t> </w:t>
      </w:r>
      <w:r>
        <w:rPr>
          <w:sz w:val="19"/>
        </w:rPr>
        <w:t>Избранной</w:t>
      </w:r>
      <w:r>
        <w:rPr>
          <w:spacing w:val="-10"/>
          <w:sz w:val="19"/>
        </w:rPr>
        <w:t> </w:t>
      </w:r>
      <w:r>
        <w:rPr>
          <w:sz w:val="19"/>
        </w:rPr>
        <w:t>ра-</w:t>
      </w:r>
      <w:r>
        <w:rPr>
          <w:sz w:val="19"/>
        </w:rPr>
        <w:t> ды? Ответ обоснуйте.</w:t>
      </w:r>
    </w:p>
    <w:p>
      <w:pPr>
        <w:spacing w:line="208" w:lineRule="auto" w:before="37"/>
        <w:ind w:left="1132" w:right="791" w:hanging="799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9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8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6.</w:t>
      </w:r>
      <w:r>
        <w:rPr>
          <w:rFonts w:ascii="Calibri" w:hAnsi="Calibri"/>
          <w:b/>
          <w:color w:val="DB413F"/>
          <w:spacing w:val="-4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деятельность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Земского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собора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функциями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парламента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Англии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Гене- ральных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штатов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Франции.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Выделите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общие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черты,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отметьте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различия.</w:t>
      </w:r>
    </w:p>
    <w:p>
      <w:pPr>
        <w:pStyle w:val="ListParagraph"/>
        <w:numPr>
          <w:ilvl w:val="0"/>
          <w:numId w:val="11"/>
        </w:numPr>
        <w:tabs>
          <w:tab w:pos="1133" w:val="left" w:leader="none"/>
        </w:tabs>
        <w:spacing w:line="213" w:lineRule="auto" w:before="35" w:after="0"/>
        <w:ind w:left="1132" w:right="792" w:hanging="227"/>
        <w:jc w:val="both"/>
        <w:rPr>
          <w:sz w:val="19"/>
        </w:rPr>
      </w:pPr>
      <w:r>
        <w:rPr>
          <w:spacing w:val="-2"/>
          <w:sz w:val="19"/>
        </w:rPr>
        <w:t>Какие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мероприятия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Избранной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рады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были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связаны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культурной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духовной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сфера- </w:t>
      </w:r>
      <w:r>
        <w:rPr>
          <w:sz w:val="19"/>
        </w:rPr>
        <w:t>ми жизни русских людей? Как вы думаете, можно ли было обойтись без них при наведении порядка в стране? Свой ответ обоснуйте.</w:t>
      </w:r>
    </w:p>
    <w:p>
      <w:pPr>
        <w:pStyle w:val="ListParagraph"/>
        <w:numPr>
          <w:ilvl w:val="0"/>
          <w:numId w:val="11"/>
        </w:numPr>
        <w:tabs>
          <w:tab w:pos="1133" w:val="left" w:leader="none"/>
        </w:tabs>
        <w:spacing w:line="240" w:lineRule="exact" w:before="14" w:after="0"/>
        <w:ind w:left="1132" w:right="0" w:hanging="228"/>
        <w:jc w:val="both"/>
        <w:rPr>
          <w:sz w:val="19"/>
        </w:rPr>
      </w:pPr>
      <w:r>
        <w:rPr>
          <w:w w:val="95"/>
          <w:sz w:val="19"/>
        </w:rPr>
        <w:t>Что</w:t>
      </w:r>
      <w:r>
        <w:rPr>
          <w:spacing w:val="11"/>
          <w:sz w:val="19"/>
        </w:rPr>
        <w:t> </w:t>
      </w:r>
      <w:r>
        <w:rPr>
          <w:w w:val="95"/>
          <w:sz w:val="19"/>
        </w:rPr>
        <w:t>такое</w:t>
      </w:r>
      <w:r>
        <w:rPr>
          <w:spacing w:val="12"/>
          <w:sz w:val="19"/>
        </w:rPr>
        <w:t> </w:t>
      </w:r>
      <w:r>
        <w:rPr>
          <w:w w:val="95"/>
          <w:sz w:val="19"/>
        </w:rPr>
        <w:t>кормления?</w:t>
      </w:r>
      <w:r>
        <w:rPr>
          <w:spacing w:val="12"/>
          <w:sz w:val="19"/>
        </w:rPr>
        <w:t> </w:t>
      </w:r>
      <w:r>
        <w:rPr>
          <w:w w:val="95"/>
          <w:sz w:val="19"/>
        </w:rPr>
        <w:t>Почему</w:t>
      </w:r>
      <w:r>
        <w:rPr>
          <w:spacing w:val="11"/>
          <w:sz w:val="19"/>
        </w:rPr>
        <w:t> </w:t>
      </w:r>
      <w:r>
        <w:rPr>
          <w:w w:val="95"/>
          <w:sz w:val="19"/>
        </w:rPr>
        <w:t>они</w:t>
      </w:r>
      <w:r>
        <w:rPr>
          <w:spacing w:val="12"/>
          <w:sz w:val="19"/>
        </w:rPr>
        <w:t> </w:t>
      </w:r>
      <w:r>
        <w:rPr>
          <w:w w:val="95"/>
          <w:sz w:val="19"/>
        </w:rPr>
        <w:t>были</w:t>
      </w:r>
      <w:r>
        <w:rPr>
          <w:spacing w:val="12"/>
          <w:sz w:val="19"/>
        </w:rPr>
        <w:t> </w:t>
      </w:r>
      <w:r>
        <w:rPr>
          <w:w w:val="95"/>
          <w:sz w:val="19"/>
        </w:rPr>
        <w:t>ликвидированы</w:t>
      </w:r>
      <w:r>
        <w:rPr>
          <w:spacing w:val="11"/>
          <w:sz w:val="19"/>
        </w:rPr>
        <w:t> </w:t>
      </w:r>
      <w:r>
        <w:rPr>
          <w:w w:val="95"/>
          <w:sz w:val="19"/>
        </w:rPr>
        <w:t>в</w:t>
      </w:r>
      <w:r>
        <w:rPr>
          <w:spacing w:val="12"/>
          <w:sz w:val="19"/>
        </w:rPr>
        <w:t> </w:t>
      </w:r>
      <w:r>
        <w:rPr>
          <w:w w:val="95"/>
          <w:sz w:val="19"/>
        </w:rPr>
        <w:t>ходе</w:t>
      </w:r>
      <w:r>
        <w:rPr>
          <w:spacing w:val="12"/>
          <w:sz w:val="19"/>
        </w:rPr>
        <w:t> </w:t>
      </w:r>
      <w:r>
        <w:rPr>
          <w:spacing w:val="-2"/>
          <w:w w:val="95"/>
          <w:sz w:val="19"/>
        </w:rPr>
        <w:t>реформ?</w:t>
      </w:r>
    </w:p>
    <w:p>
      <w:pPr>
        <w:pStyle w:val="ListParagraph"/>
        <w:numPr>
          <w:ilvl w:val="0"/>
          <w:numId w:val="11"/>
        </w:numPr>
        <w:tabs>
          <w:tab w:pos="1133" w:val="left" w:leader="none"/>
        </w:tabs>
        <w:spacing w:line="208" w:lineRule="auto" w:before="22" w:after="0"/>
        <w:ind w:left="1132" w:right="793" w:hanging="227"/>
        <w:jc w:val="both"/>
        <w:rPr>
          <w:sz w:val="19"/>
        </w:rPr>
      </w:pPr>
      <w:r>
        <w:rPr>
          <w:sz w:val="19"/>
        </w:rPr>
        <w:t>Как</w:t>
      </w:r>
      <w:r>
        <w:rPr>
          <w:spacing w:val="-5"/>
          <w:sz w:val="19"/>
        </w:rPr>
        <w:t> </w:t>
      </w:r>
      <w:r>
        <w:rPr>
          <w:sz w:val="19"/>
        </w:rPr>
        <w:t>преобразования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системе</w:t>
      </w:r>
      <w:r>
        <w:rPr>
          <w:spacing w:val="-5"/>
          <w:sz w:val="19"/>
        </w:rPr>
        <w:t> </w:t>
      </w:r>
      <w:r>
        <w:rPr>
          <w:sz w:val="19"/>
        </w:rPr>
        <w:t>местного</w:t>
      </w:r>
      <w:r>
        <w:rPr>
          <w:spacing w:val="-5"/>
          <w:sz w:val="19"/>
        </w:rPr>
        <w:t> </w:t>
      </w:r>
      <w:r>
        <w:rPr>
          <w:sz w:val="19"/>
        </w:rPr>
        <w:t>управления</w:t>
      </w:r>
      <w:r>
        <w:rPr>
          <w:spacing w:val="-5"/>
          <w:sz w:val="19"/>
        </w:rPr>
        <w:t> </w:t>
      </w:r>
      <w:r>
        <w:rPr>
          <w:sz w:val="19"/>
        </w:rPr>
        <w:t>были</w:t>
      </w:r>
      <w:r>
        <w:rPr>
          <w:spacing w:val="-5"/>
          <w:sz w:val="19"/>
        </w:rPr>
        <w:t> </w:t>
      </w:r>
      <w:r>
        <w:rPr>
          <w:sz w:val="19"/>
        </w:rPr>
        <w:t>связаны</w:t>
      </w:r>
      <w:r>
        <w:rPr>
          <w:spacing w:val="-5"/>
          <w:sz w:val="19"/>
        </w:rPr>
        <w:t> </w:t>
      </w:r>
      <w:r>
        <w:rPr>
          <w:sz w:val="19"/>
        </w:rPr>
        <w:t>с</w:t>
      </w:r>
      <w:r>
        <w:rPr>
          <w:spacing w:val="-5"/>
          <w:sz w:val="19"/>
        </w:rPr>
        <w:t> </w:t>
      </w:r>
      <w:r>
        <w:rPr>
          <w:sz w:val="19"/>
        </w:rPr>
        <w:t>началом</w:t>
      </w:r>
      <w:r>
        <w:rPr>
          <w:spacing w:val="-5"/>
          <w:sz w:val="19"/>
        </w:rPr>
        <w:t> </w:t>
      </w:r>
      <w:r>
        <w:rPr>
          <w:sz w:val="19"/>
        </w:rPr>
        <w:t>губ-</w:t>
      </w:r>
      <w:r>
        <w:rPr>
          <w:sz w:val="19"/>
        </w:rPr>
        <w:t> ной реформы при Елене Глинской? Чем отличались?</w:t>
      </w:r>
    </w:p>
    <w:p>
      <w:pPr>
        <w:spacing w:line="208" w:lineRule="auto" w:before="38"/>
        <w:ind w:left="1132" w:right="792" w:hanging="798"/>
        <w:jc w:val="both"/>
        <w:rPr>
          <w:rFonts w:ascii="Tahoma" w:hAnsi="Tahoma"/>
          <w:sz w:val="19"/>
        </w:rPr>
      </w:pPr>
      <w:r>
        <w:rPr>
          <w:position w:val="-3"/>
        </w:rPr>
        <w:drawing>
          <wp:inline distT="0" distB="0" distL="0" distR="0">
            <wp:extent cx="216009" cy="121640"/>
            <wp:effectExtent l="0" t="0" r="0" b="0"/>
            <wp:docPr id="31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9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10. </w:t>
      </w:r>
      <w:r>
        <w:rPr>
          <w:rFonts w:ascii="Tahoma" w:hAnsi="Tahoma"/>
          <w:sz w:val="19"/>
        </w:rPr>
        <w:t>Сравните реформы Генриха VIII в Англии с реформами Избранной рады. Найдите черты сходства и различия.</w:t>
      </w:r>
    </w:p>
    <w:p>
      <w:pPr>
        <w:pStyle w:val="Heading7"/>
        <w:tabs>
          <w:tab w:pos="8127" w:val="left" w:leader="none"/>
        </w:tabs>
        <w:spacing w:before="165"/>
      </w:pPr>
      <w:r>
        <w:rPr/>
        <w:pict>
          <v:group style="position:absolute;margin-left:162.786102pt;margin-top:12.497262pt;width:239pt;height:7.85pt;mso-position-horizontal-relative:page;mso-position-vertical-relative:paragraph;z-index:-21968384" id="docshapegroup257" coordorigin="3256,250" coordsize="4780,157">
            <v:line style="position:absolute" from="3306,328" to="7940,328" stroked="true" strokeweight="1pt" strokecolor="#4495d1">
              <v:stroke dashstyle="dot"/>
            </v:line>
            <v:shape style="position:absolute;left:3255;top:318;width:4715;height:20" id="docshape258" coordorigin="3256,318" coordsize="4715,20" path="m3276,328l3273,321,3266,318,3259,321,3256,328,3259,335,3266,338,3273,335,3276,328xm7970,328l7967,321,7960,318,7953,321,7950,328,7953,335,7960,338,7967,335,7970,328xe" filled="true" fillcolor="#4495d1" stroked="false">
              <v:path arrowok="t"/>
              <v:fill type="solid"/>
            </v:shape>
            <v:shape style="position:absolute;left:7950;top:249;width:84;height:157" id="docshape259" coordorigin="7951,250" coordsize="84,157" path="m7951,250l7951,406,8035,328,7951,250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11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2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3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50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6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Расположите в хронологической последовательности события: 1) принятие Судебни- ка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Ивана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IV;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2)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начало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Реформации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Англии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инициативе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Генриха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VIII;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3)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Аугсбург- </w:t>
      </w:r>
      <w:r>
        <w:rPr>
          <w:rFonts w:ascii="Tahoma" w:hAnsi="Tahoma"/>
          <w:sz w:val="19"/>
        </w:rPr>
        <w:t>ский религиозный мир; 4) первый Земский собор; 5) Стоглавый собор.</w:t>
      </w:r>
    </w:p>
    <w:p>
      <w:pPr>
        <w:pStyle w:val="Heading7"/>
        <w:tabs>
          <w:tab w:pos="8163" w:val="left" w:leader="none"/>
        </w:tabs>
        <w:spacing w:before="75"/>
      </w:pPr>
      <w:r>
        <w:rPr/>
        <w:pict>
          <v:group style="position:absolute;margin-left:151.402206pt;margin-top:8.789063pt;width:251.15pt;height:7.85pt;mso-position-horizontal-relative:page;mso-position-vertical-relative:paragraph;z-index:-21967872" id="docshapegroup260" coordorigin="3028,176" coordsize="5023,157">
            <v:line style="position:absolute" from="3078,254" to="7956,254" stroked="true" strokeweight="1pt" strokecolor="#4495d1">
              <v:stroke dashstyle="dot"/>
            </v:line>
            <v:shape style="position:absolute;left:3028;top:243;width:4958;height:20" id="docshape261" coordorigin="3028,244" coordsize="4958,20" path="m3048,254l3045,247,3038,244,3031,247,3028,254,3031,261,3038,264,3045,261,3048,254xm7986,254l7983,247,7976,244,7969,247,7966,254,7969,261,7976,264,7983,261,7986,254xe" filled="true" fillcolor="#4495d1" stroked="false">
              <v:path arrowok="t"/>
              <v:fill type="solid"/>
            </v:shape>
            <v:shape style="position:absolute;left:7966;top:175;width:84;height:157" id="docshape262" coordorigin="7966,176" coordsize="84,157" path="m7966,176l7966,332,8050,254,7966,176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75"/>
        </w:rPr>
        <w:t>Работаем</w:t>
      </w:r>
      <w:r>
        <w:rPr>
          <w:color w:val="DB413F"/>
          <w:spacing w:val="19"/>
        </w:rPr>
        <w:t> </w:t>
      </w:r>
      <w:r>
        <w:rPr>
          <w:color w:val="DB413F"/>
          <w:w w:val="75"/>
        </w:rPr>
        <w:t>с</w:t>
      </w:r>
      <w:r>
        <w:rPr>
          <w:color w:val="DB413F"/>
          <w:spacing w:val="19"/>
        </w:rPr>
        <w:t> </w:t>
      </w:r>
      <w:r>
        <w:rPr>
          <w:color w:val="DB413F"/>
          <w:spacing w:val="-2"/>
          <w:w w:val="75"/>
        </w:rPr>
        <w:t>ПОНЯТИЯМИ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3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51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2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Раскройте смысл понятия «приказ». Приведите один исторический факт, конкрети- </w:t>
      </w:r>
      <w:r>
        <w:rPr>
          <w:rFonts w:ascii="Tahoma" w:hAnsi="Tahoma"/>
          <w:sz w:val="19"/>
        </w:rPr>
        <w:t>зирующий данное понятие относительно истории России.</w:t>
      </w:r>
    </w:p>
    <w:p>
      <w:pPr>
        <w:pStyle w:val="BodyText"/>
        <w:spacing w:before="10"/>
        <w:rPr>
          <w:rFonts w:ascii="Tahoma"/>
          <w:sz w:val="4"/>
        </w:rPr>
      </w:pPr>
      <w:r>
        <w:rPr/>
        <w:pict>
          <v:group style="position:absolute;margin-left:36.553001pt;margin-top:4.114062pt;width:385.95pt;height:36.4pt;mso-position-horizontal-relative:page;mso-position-vertical-relative:paragraph;z-index:-15702528;mso-wrap-distance-left:0;mso-wrap-distance-right:0" id="docshapegroup263" coordorigin="731,82" coordsize="7719,728">
            <v:rect style="position:absolute;left:731;top:82;width:7719;height:728" id="docshape264" filled="true" fillcolor="#000000" stroked="false">
              <v:fill opacity="19660f" type="solid"/>
            </v:rect>
            <v:rect style="position:absolute;left:793;top:144;width:7597;height:602" id="docshape265" filled="true" fillcolor="#ffffff" stroked="false">
              <v:fill type="solid"/>
            </v:rect>
            <v:shape style="position:absolute;left:877;top:244;width:397;height:397" type="#_x0000_t75" id="docshape266" stroked="false">
              <v:imagedata r:id="rId8" o:title=""/>
            </v:shape>
            <v:shape style="position:absolute;left:986;top:269;width:191;height:371" type="#_x0000_t202" id="docshape267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219;width:6448;height:467" type="#_x0000_t202" id="docshape268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параграфа,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4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Heading3"/>
        <w:tabs>
          <w:tab w:pos="1609" w:val="left" w:leader="none"/>
        </w:tabs>
        <w:spacing w:before="224"/>
      </w:pPr>
      <w:r>
        <w:rPr/>
        <w:pict>
          <v:group style="position:absolute;margin-left:0pt;margin-top:-37.193737pt;width:459.25pt;height:37.35pt;mso-position-horizontal-relative:page;mso-position-vertical-relative:paragraph;z-index:15756800" id="docshapegroup269" coordorigin="0,-744" coordsize="9185,747">
            <v:shape style="position:absolute;left:0;top:-744;width:9185;height:747" type="#_x0000_t75" id="docshape270" stroked="false">
              <v:imagedata r:id="rId6" o:title=""/>
            </v:shape>
            <v:shape style="position:absolute;left:0;top:-744;width:2;height:747" id="docshape271" coordorigin="0,-744" coordsize="0,747" path="m0,-744l0,3,0,-744xe" filled="true" fillcolor="#e47b6a" stroked="false">
              <v:path arrowok="t"/>
              <v:fill type="solid"/>
            </v:shape>
            <v:shape style="position:absolute;left:8385;top:-334;width:292;height:272" type="#_x0000_t202" id="docshape272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22"/>
                      </w:rPr>
                      <w:t>23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32.255268pt;width:459.25pt;height:494.6pt;mso-position-horizontal-relative:page;mso-position-vertical-relative:paragraph;z-index:-21966336" id="docshapegroup273" coordorigin="0,645" coordsize="9185,9892">
            <v:rect style="position:absolute;left:0;top:2022;width:9185;height:8515" id="docshape274" filled="true" fillcolor="#e6e7e8" stroked="false">
              <v:fill type="solid"/>
            </v:rect>
            <v:rect style="position:absolute;left:1776;top:1449;width:5552;height:5926" id="docshape275" filled="true" fillcolor="#000000" stroked="false">
              <v:fill opacity="32768f" type="solid"/>
            </v:rect>
            <v:shape style="position:absolute;left:1840;top:1513;width:5424;height:5803" type="#_x0000_t75" id="docshape276" stroked="false">
              <v:imagedata r:id="rId63" o:title=""/>
            </v:shape>
            <v:rect style="position:absolute;left:1848;top:1521;width:5407;height:5786" id="docshape277" filled="false" stroked="true" strokeweight=".92pt" strokecolor="#ffffff">
              <v:stroke dashstyle="solid"/>
            </v:rect>
            <v:rect style="position:absolute;left:1774;top:7248;width:5552;height:1901" id="docshape278" filled="true" fillcolor="#000000" stroked="false">
              <v:fill opacity="32768f" type="solid"/>
            </v:rect>
            <v:line style="position:absolute" from="595,720" to="595,9563" stroked="true" strokeweight="1.5pt" strokecolor="#4495d1">
              <v:stroke dashstyle="dot"/>
            </v:line>
            <v:shape style="position:absolute;left:580;top:645;width:30;height:8964" id="docshape279" coordorigin="580,645" coordsize="30,8964" path="m610,9593l606,9583,595,9578,585,9583,580,9593,585,9604,595,9608,606,9604,610,9593xm610,660l606,650,595,645,585,650,580,660,585,671,595,675,606,671,610,660xe" filled="true" fillcolor="#4495d1" stroked="false">
              <v:path arrowok="t"/>
              <v:fill type="solid"/>
            </v:shape>
            <v:shape style="position:absolute;left:396;top:938;width:397;height:397" type="#_x0000_t75" id="docshape280" stroked="false">
              <v:imagedata r:id="rId8" o:title=""/>
            </v:shape>
            <v:shape style="position:absolute;left:396;top:9497;width:397;height:397" id="docshape281" coordorigin="397,9497" coordsize="397,397" path="m794,9696l778,9618,736,9555,673,9513,595,9497,518,9513,455,9555,412,9618,397,9696,412,9773,455,9836,518,9878,595,9894,673,9878,736,9836,778,9773,794,9696xe" filled="true" fillcolor="#4495d1" stroked="false">
              <v:path arrowok="t"/>
              <v:fill type="solid"/>
            </v:shape>
            <v:shape style="position:absolute;left:530;top:9594;width:159;height:159" id="docshape282" coordorigin="531,9595" coordsize="159,159" path="m610,9754l641,9748,666,9731,683,9705,689,9674,683,9643,666,9618,641,9601,610,9595,579,9601,554,9618,537,9643,531,9674,537,9705,554,9731,579,9748,610,9754xe" filled="false" stroked="true" strokeweight="1.5pt" strokecolor="#ffffff">
              <v:path arrowok="t"/>
              <v:stroke dashstyle="solid"/>
            </v:shape>
            <v:line style="position:absolute" from="546,9736" to="502,9784" stroked="true" strokeweight="2pt" strokecolor="#ffffff">
              <v:stroke dashstyle="solid"/>
            </v:line>
            <w10:wrap type="none"/>
          </v:group>
        </w:pict>
      </w:r>
      <w:r>
        <w:rPr/>
        <w:pict>
          <v:group style="position:absolute;margin-left:38.806999pt;margin-top:12.84227pt;width:37.1pt;height:28.8pt;mso-position-horizontal-relative:page;mso-position-vertical-relative:paragraph;z-index:-21965824" id="docshapegroup283" coordorigin="776,257" coordsize="742,576">
            <v:rect style="position:absolute;left:776;top:256;width:742;height:576" id="docshape284" filled="true" fillcolor="#000000" stroked="false">
              <v:fill opacity="19660f" type="solid"/>
            </v:rect>
            <v:shape style="position:absolute;left:793;top:276;width:626;height:454" type="#_x0000_t202" id="docshape285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20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5"/>
                        <w:w w:val="90"/>
                        <w:sz w:val="40"/>
                      </w:rPr>
                      <w:t>5–6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DB413F"/>
          <w:spacing w:val="-10"/>
          <w:w w:val="8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Русское</w:t>
      </w:r>
      <w:r>
        <w:rPr>
          <w:color w:val="DB413F"/>
          <w:spacing w:val="12"/>
        </w:rPr>
        <w:t> </w:t>
      </w:r>
      <w:r>
        <w:rPr>
          <w:color w:val="DB413F"/>
          <w:w w:val="80"/>
        </w:rPr>
        <w:t>общество</w:t>
      </w:r>
      <w:r>
        <w:rPr>
          <w:color w:val="DB413F"/>
          <w:spacing w:val="13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13"/>
        </w:rPr>
        <w:t> </w:t>
      </w:r>
      <w:r>
        <w:rPr>
          <w:color w:val="DB413F"/>
          <w:w w:val="80"/>
        </w:rPr>
        <w:t>XVI</w:t>
      </w:r>
      <w:r>
        <w:rPr>
          <w:color w:val="DB413F"/>
          <w:spacing w:val="12"/>
        </w:rPr>
        <w:t> </w:t>
      </w:r>
      <w:r>
        <w:rPr>
          <w:color w:val="DB413F"/>
          <w:spacing w:val="5"/>
          <w:w w:val="80"/>
        </w:rPr>
        <w:t>в.</w:t>
      </w:r>
    </w:p>
    <w:p>
      <w:pPr>
        <w:pStyle w:val="Heading8"/>
        <w:tabs>
          <w:tab w:pos="1587" w:val="left" w:leader="none"/>
        </w:tabs>
        <w:spacing w:before="228"/>
        <w:ind w:left="505" w:right="0"/>
      </w:pPr>
      <w:r>
        <w:rPr>
          <w:color w:val="FFFFFF"/>
          <w:spacing w:val="-10"/>
          <w:w w:val="115"/>
          <w:position w:val="-3"/>
          <w:sz w:val="30"/>
        </w:rPr>
        <w:t>?</w:t>
      </w:r>
      <w:r>
        <w:rPr>
          <w:color w:val="FFFFFF"/>
          <w:position w:val="-3"/>
          <w:sz w:val="30"/>
        </w:rPr>
        <w:tab/>
      </w:r>
      <w:r>
        <w:rPr>
          <w:spacing w:val="-2"/>
          <w:w w:val="115"/>
        </w:rPr>
        <w:t>Какие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изменения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социальной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структуры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России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произошли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в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XVI</w:t>
      </w:r>
      <w:r>
        <w:rPr>
          <w:spacing w:val="-5"/>
          <w:w w:val="115"/>
        </w:rPr>
        <w:t> в.?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1"/>
        <w:rPr>
          <w:rFonts w:ascii="Calibri"/>
          <w:b/>
          <w:sz w:val="27"/>
        </w:rPr>
      </w:pPr>
      <w:r>
        <w:rPr/>
        <w:pict>
          <v:shape style="position:absolute;margin-left:91.843002pt;margin-top:18.261171pt;width:271.4pt;height:88.8pt;mso-position-horizontal-relative:page;mso-position-vertical-relative:paragraph;z-index:-15700992;mso-wrap-distance-left:0;mso-wrap-distance-right:0" type="#_x0000_t202" id="docshape286" filled="true" fillcolor="#ffffff" stroked="false">
            <v:textbox inset="0,0,0,0">
              <w:txbxContent>
                <w:p>
                  <w:pPr>
                    <w:spacing w:line="222" w:lineRule="exact" w:before="80"/>
                    <w:ind w:left="113" w:right="0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«Работа</w:t>
                  </w:r>
                  <w:r>
                    <w:rPr>
                      <w:rFonts w:ascii="Calibri" w:hAnsi="Calibri"/>
                      <w:b/>
                      <w:color w:val="000000"/>
                      <w:spacing w:val="26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кузнецов</w:t>
                  </w:r>
                  <w:r>
                    <w:rPr>
                      <w:rFonts w:ascii="Calibri" w:hAnsi="Calibri"/>
                      <w:b/>
                      <w:color w:val="000000"/>
                      <w:spacing w:val="26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и</w:t>
                  </w:r>
                  <w:r>
                    <w:rPr>
                      <w:rFonts w:ascii="Calibri" w:hAnsi="Calibri"/>
                      <w:b/>
                      <w:color w:val="000000"/>
                      <w:spacing w:val="26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чеканщика».</w:t>
                  </w:r>
                </w:p>
                <w:p>
                  <w:pPr>
                    <w:spacing w:line="211" w:lineRule="exact" w:before="0"/>
                    <w:ind w:left="113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Миниатюра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11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из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Лицевого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летописного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11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свода.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XVI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1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5"/>
                      <w:w w:val="95"/>
                      <w:sz w:val="19"/>
                    </w:rPr>
                    <w:t>в.</w:t>
                  </w:r>
                </w:p>
                <w:p>
                  <w:pPr>
                    <w:spacing w:line="220" w:lineRule="auto" w:before="108"/>
                    <w:ind w:left="113" w:right="111" w:firstLine="0"/>
                    <w:jc w:val="both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w w:val="95"/>
                      <w:sz w:val="19"/>
                    </w:rPr>
                    <w:t>На переднем плане миниатюры видна горящая печь с </w:t>
                  </w:r>
                  <w:r>
                    <w:rPr>
                      <w:color w:val="000000"/>
                      <w:w w:val="95"/>
                      <w:sz w:val="19"/>
                    </w:rPr>
                    <w:t>тре- </w:t>
                  </w:r>
                  <w:r>
                    <w:rPr>
                      <w:color w:val="000000"/>
                      <w:sz w:val="19"/>
                    </w:rPr>
                    <w:t>мя поддувалами.</w:t>
                  </w:r>
                </w:p>
                <w:p>
                  <w:pPr>
                    <w:spacing w:line="225" w:lineRule="auto" w:before="0"/>
                    <w:ind w:left="113" w:right="111" w:firstLine="0"/>
                    <w:jc w:val="both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19"/>
                    </w:rPr>
                    <w:t>Кузнец мехами раздувает и поддерживает в ней </w:t>
                  </w:r>
                  <w:r>
                    <w:rPr>
                      <w:color w:val="000000"/>
                      <w:sz w:val="19"/>
                    </w:rPr>
                    <w:t>пламя, двое</w:t>
                  </w:r>
                  <w:r>
                    <w:rPr>
                      <w:color w:val="000000"/>
                      <w:spacing w:val="80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других</w:t>
                  </w:r>
                  <w:r>
                    <w:rPr>
                      <w:color w:val="000000"/>
                      <w:spacing w:val="80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заняты</w:t>
                  </w:r>
                  <w:r>
                    <w:rPr>
                      <w:color w:val="000000"/>
                      <w:spacing w:val="80"/>
                      <w:sz w:val="19"/>
                    </w:rPr>
                    <w:t> </w:t>
                  </w:r>
                  <w:r>
                    <w:rPr>
                      <w:color w:val="000000"/>
                      <w:sz w:val="20"/>
                    </w:rPr>
                    <w:t>ковкой</w:t>
                  </w:r>
                  <w:r>
                    <w:rPr>
                      <w:color w:val="000000"/>
                      <w:spacing w:val="80"/>
                      <w:sz w:val="20"/>
                    </w:rPr>
                    <w:t> </w:t>
                  </w:r>
                  <w:r>
                    <w:rPr>
                      <w:color w:val="000000"/>
                      <w:sz w:val="20"/>
                    </w:rPr>
                    <w:t>металлической</w:t>
                  </w:r>
                  <w:r>
                    <w:rPr>
                      <w:color w:val="000000"/>
                      <w:spacing w:val="80"/>
                      <w:sz w:val="20"/>
                    </w:rPr>
                    <w:t> </w:t>
                  </w:r>
                  <w:r>
                    <w:rPr>
                      <w:color w:val="000000"/>
                      <w:sz w:val="20"/>
                    </w:rPr>
                    <w:t>доски,</w:t>
                  </w:r>
                  <w:r>
                    <w:rPr>
                      <w:color w:val="000000"/>
                      <w:spacing w:val="40"/>
                      <w:sz w:val="20"/>
                    </w:rPr>
                    <w:t> </w:t>
                  </w:r>
                  <w:r>
                    <w:rPr>
                      <w:color w:val="000000"/>
                      <w:sz w:val="20"/>
                    </w:rPr>
                    <w:t>в руках у них клещи и молоты.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4"/>
        <w:rPr>
          <w:rFonts w:ascii="Calibri"/>
          <w:b/>
          <w:sz w:val="29"/>
        </w:rPr>
      </w:pPr>
    </w:p>
    <w:p>
      <w:pPr>
        <w:pStyle w:val="ListParagraph"/>
        <w:numPr>
          <w:ilvl w:val="1"/>
          <w:numId w:val="6"/>
        </w:numPr>
        <w:tabs>
          <w:tab w:pos="1116" w:val="left" w:leader="none"/>
        </w:tabs>
        <w:spacing w:line="240" w:lineRule="exact" w:before="93" w:after="0"/>
        <w:ind w:left="1115" w:right="0" w:hanging="153"/>
        <w:jc w:val="left"/>
        <w:rPr>
          <w:sz w:val="19"/>
        </w:rPr>
      </w:pPr>
      <w:r>
        <w:rPr>
          <w:w w:val="95"/>
          <w:sz w:val="19"/>
        </w:rPr>
        <w:t>централизация</w:t>
      </w:r>
      <w:r>
        <w:rPr>
          <w:spacing w:val="6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6"/>
          <w:position w:val="-2"/>
          <w:sz w:val="22"/>
        </w:rPr>
        <w:t> </w:t>
      </w:r>
      <w:r>
        <w:rPr>
          <w:w w:val="95"/>
          <w:sz w:val="19"/>
        </w:rPr>
        <w:t>сословия</w:t>
      </w:r>
      <w:r>
        <w:rPr>
          <w:spacing w:val="6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6"/>
          <w:position w:val="-2"/>
          <w:sz w:val="22"/>
        </w:rPr>
        <w:t> </w:t>
      </w:r>
      <w:r>
        <w:rPr>
          <w:w w:val="95"/>
          <w:sz w:val="19"/>
        </w:rPr>
        <w:t>служилые</w:t>
      </w:r>
      <w:r>
        <w:rPr>
          <w:spacing w:val="6"/>
          <w:sz w:val="19"/>
        </w:rPr>
        <w:t> </w:t>
      </w:r>
      <w:r>
        <w:rPr>
          <w:w w:val="95"/>
          <w:sz w:val="19"/>
        </w:rPr>
        <w:t>люди</w:t>
      </w:r>
      <w:r>
        <w:rPr>
          <w:spacing w:val="7"/>
          <w:sz w:val="19"/>
        </w:rPr>
        <w:t> </w:t>
      </w:r>
      <w:r>
        <w:rPr>
          <w:w w:val="95"/>
          <w:sz w:val="19"/>
        </w:rPr>
        <w:t>«по</w:t>
      </w:r>
      <w:r>
        <w:rPr>
          <w:spacing w:val="6"/>
          <w:sz w:val="19"/>
        </w:rPr>
        <w:t> </w:t>
      </w:r>
      <w:r>
        <w:rPr>
          <w:w w:val="95"/>
          <w:sz w:val="19"/>
        </w:rPr>
        <w:t>отечеству»</w:t>
      </w:r>
      <w:r>
        <w:rPr>
          <w:spacing w:val="6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5"/>
          <w:position w:val="-2"/>
          <w:sz w:val="22"/>
        </w:rPr>
        <w:t> </w:t>
      </w:r>
      <w:r>
        <w:rPr>
          <w:w w:val="95"/>
          <w:sz w:val="19"/>
        </w:rPr>
        <w:t>служилые</w:t>
      </w:r>
      <w:r>
        <w:rPr>
          <w:spacing w:val="7"/>
          <w:sz w:val="19"/>
        </w:rPr>
        <w:t> </w:t>
      </w:r>
      <w:r>
        <w:rPr>
          <w:spacing w:val="-4"/>
          <w:w w:val="95"/>
          <w:sz w:val="19"/>
        </w:rPr>
        <w:t>люди</w:t>
      </w:r>
    </w:p>
    <w:p>
      <w:pPr>
        <w:spacing w:line="200" w:lineRule="exact" w:before="0"/>
        <w:ind w:left="96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«по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прибору»</w:t>
      </w:r>
      <w:r>
        <w:rPr>
          <w:rFonts w:ascii="Tahoma" w:hAnsi="Tahoma"/>
          <w:spacing w:val="-7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rFonts w:ascii="Tahoma" w:hAnsi="Tahoma"/>
          <w:spacing w:val="-2"/>
          <w:sz w:val="19"/>
        </w:rPr>
        <w:t>дети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боярские</w:t>
      </w:r>
      <w:r>
        <w:rPr>
          <w:rFonts w:ascii="Tahoma" w:hAnsi="Tahoma"/>
          <w:spacing w:val="-7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rFonts w:ascii="Tahoma" w:hAnsi="Tahoma"/>
          <w:spacing w:val="-2"/>
          <w:sz w:val="19"/>
        </w:rPr>
        <w:t>приказные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люди</w:t>
      </w:r>
      <w:r>
        <w:rPr>
          <w:rFonts w:ascii="Tahoma" w:hAnsi="Tahoma"/>
          <w:spacing w:val="-7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rFonts w:ascii="Tahoma" w:hAnsi="Tahoma"/>
          <w:spacing w:val="-2"/>
          <w:sz w:val="19"/>
        </w:rPr>
        <w:t>тяглые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люди</w:t>
      </w:r>
      <w:r>
        <w:rPr>
          <w:rFonts w:ascii="Tahoma" w:hAnsi="Tahoma"/>
          <w:spacing w:val="-7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rFonts w:ascii="Tahoma" w:hAnsi="Tahoma"/>
          <w:spacing w:val="-2"/>
          <w:sz w:val="19"/>
        </w:rPr>
        <w:t>посадские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4"/>
          <w:sz w:val="19"/>
        </w:rPr>
        <w:t>люди</w:t>
      </w:r>
    </w:p>
    <w:p>
      <w:pPr>
        <w:pStyle w:val="ListParagraph"/>
        <w:numPr>
          <w:ilvl w:val="1"/>
          <w:numId w:val="6"/>
        </w:numPr>
        <w:tabs>
          <w:tab w:pos="1116" w:val="left" w:leader="none"/>
        </w:tabs>
        <w:spacing w:line="200" w:lineRule="exact" w:before="0" w:after="0"/>
        <w:ind w:left="1115" w:right="0" w:hanging="153"/>
        <w:jc w:val="left"/>
        <w:rPr>
          <w:sz w:val="19"/>
        </w:rPr>
      </w:pPr>
      <w:r>
        <w:rPr>
          <w:w w:val="95"/>
          <w:sz w:val="19"/>
        </w:rPr>
        <w:t>черносошные</w:t>
      </w:r>
      <w:r>
        <w:rPr>
          <w:spacing w:val="13"/>
          <w:sz w:val="19"/>
        </w:rPr>
        <w:t> </w:t>
      </w:r>
      <w:r>
        <w:rPr>
          <w:w w:val="95"/>
          <w:sz w:val="19"/>
        </w:rPr>
        <w:t>крестьяне</w:t>
      </w:r>
      <w:r>
        <w:rPr>
          <w:spacing w:val="12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3"/>
          <w:position w:val="-2"/>
          <w:sz w:val="22"/>
        </w:rPr>
        <w:t> </w:t>
      </w:r>
      <w:r>
        <w:rPr>
          <w:w w:val="95"/>
          <w:sz w:val="19"/>
        </w:rPr>
        <w:t>дворцовые</w:t>
      </w:r>
      <w:r>
        <w:rPr>
          <w:spacing w:val="13"/>
          <w:sz w:val="19"/>
        </w:rPr>
        <w:t> </w:t>
      </w:r>
      <w:r>
        <w:rPr>
          <w:w w:val="95"/>
          <w:sz w:val="19"/>
        </w:rPr>
        <w:t>крестьяне</w:t>
      </w:r>
      <w:r>
        <w:rPr>
          <w:spacing w:val="13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2"/>
          <w:position w:val="-2"/>
          <w:sz w:val="22"/>
        </w:rPr>
        <w:t> </w:t>
      </w:r>
      <w:r>
        <w:rPr>
          <w:w w:val="95"/>
          <w:sz w:val="19"/>
        </w:rPr>
        <w:t>частновладельческие</w:t>
      </w:r>
      <w:r>
        <w:rPr>
          <w:spacing w:val="14"/>
          <w:sz w:val="19"/>
        </w:rPr>
        <w:t> </w:t>
      </w:r>
      <w:r>
        <w:rPr>
          <w:spacing w:val="-2"/>
          <w:w w:val="95"/>
          <w:sz w:val="19"/>
        </w:rPr>
        <w:t>крестьяне</w:t>
      </w:r>
    </w:p>
    <w:p>
      <w:pPr>
        <w:pStyle w:val="ListParagraph"/>
        <w:numPr>
          <w:ilvl w:val="1"/>
          <w:numId w:val="6"/>
        </w:numPr>
        <w:tabs>
          <w:tab w:pos="1116" w:val="left" w:leader="none"/>
        </w:tabs>
        <w:spacing w:line="172" w:lineRule="auto" w:before="11" w:after="0"/>
        <w:ind w:left="963" w:right="1146" w:firstLine="0"/>
        <w:jc w:val="left"/>
        <w:rPr>
          <w:sz w:val="19"/>
        </w:rPr>
      </w:pPr>
      <w:r>
        <w:rPr>
          <w:w w:val="95"/>
          <w:sz w:val="19"/>
        </w:rPr>
        <w:t>монастырские крестьяне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 </w:t>
      </w:r>
      <w:r>
        <w:rPr>
          <w:w w:val="95"/>
          <w:sz w:val="19"/>
        </w:rPr>
        <w:t>холопы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 </w:t>
      </w:r>
      <w:r>
        <w:rPr>
          <w:w w:val="95"/>
          <w:sz w:val="19"/>
        </w:rPr>
        <w:t>гулящие люди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 </w:t>
      </w:r>
      <w:r>
        <w:rPr>
          <w:w w:val="95"/>
          <w:sz w:val="19"/>
        </w:rPr>
        <w:t>ясачные люди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 </w:t>
      </w:r>
      <w:r>
        <w:rPr>
          <w:w w:val="95"/>
          <w:sz w:val="19"/>
        </w:rPr>
        <w:t>служилые </w:t>
      </w:r>
      <w:r>
        <w:rPr>
          <w:spacing w:val="-2"/>
          <w:sz w:val="19"/>
        </w:rPr>
        <w:t>иноземцы</w:t>
      </w:r>
    </w:p>
    <w:p>
      <w:pPr>
        <w:spacing w:after="0" w:line="172" w:lineRule="auto"/>
        <w:jc w:val="left"/>
        <w:rPr>
          <w:sz w:val="19"/>
        </w:rPr>
        <w:sectPr>
          <w:headerReference w:type="default" r:id="rId62"/>
          <w:pgSz w:w="9190" w:h="12020"/>
          <w:pgMar w:header="0" w:footer="0" w:top="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Русское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общество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и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процесс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централизации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государства.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color w:val="000000"/>
          <w:w w:val="105"/>
        </w:rPr>
        <w:t>Единое Рос- </w:t>
      </w:r>
      <w:r>
        <w:rPr>
          <w:color w:val="000000"/>
        </w:rPr>
        <w:t>сийское государство сложилось в конце XV — начале XVI в. в княжение Ива- </w:t>
      </w:r>
      <w:r>
        <w:rPr>
          <w:color w:val="000000"/>
          <w:w w:val="105"/>
        </w:rPr>
        <w:t>на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III.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Историки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часто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называют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его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единым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Московским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государством,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так </w:t>
      </w:r>
      <w:r>
        <w:rPr>
          <w:color w:val="000000"/>
        </w:rPr>
        <w:t>как независимые земли Северо-Восточной и Северо-Западной Руси были кон- </w:t>
      </w:r>
      <w:r>
        <w:rPr>
          <w:color w:val="000000"/>
          <w:w w:val="105"/>
        </w:rPr>
        <w:t>солидированы</w:t>
      </w:r>
      <w:r>
        <w:rPr>
          <w:color w:val="000000"/>
          <w:w w:val="105"/>
        </w:rPr>
        <w:t> великим</w:t>
      </w:r>
      <w:r>
        <w:rPr>
          <w:color w:val="000000"/>
          <w:w w:val="105"/>
        </w:rPr>
        <w:t> Московским</w:t>
      </w:r>
      <w:r>
        <w:rPr>
          <w:color w:val="000000"/>
          <w:w w:val="105"/>
        </w:rPr>
        <w:t> княжеством.</w:t>
      </w:r>
      <w:r>
        <w:rPr>
          <w:color w:val="000000"/>
          <w:w w:val="105"/>
        </w:rPr>
        <w:t> Тогда</w:t>
      </w:r>
      <w:r>
        <w:rPr>
          <w:color w:val="000000"/>
          <w:w w:val="105"/>
        </w:rPr>
        <w:t> же,</w:t>
      </w:r>
      <w:r>
        <w:rPr>
          <w:color w:val="000000"/>
          <w:w w:val="105"/>
        </w:rPr>
        <w:t> при</w:t>
      </w:r>
      <w:r>
        <w:rPr>
          <w:color w:val="000000"/>
          <w:w w:val="105"/>
        </w:rPr>
        <w:t> Иване</w:t>
      </w:r>
      <w:r>
        <w:rPr>
          <w:color w:val="000000"/>
          <w:w w:val="105"/>
        </w:rPr>
        <w:t> III и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его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сыне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Василии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III,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начался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процесс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централизации.</w:t>
      </w:r>
    </w:p>
    <w:p>
      <w:pPr>
        <w:spacing w:before="121"/>
        <w:ind w:left="1133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color w:val="4495D1"/>
          <w:spacing w:val="-2"/>
          <w:w w:val="115"/>
          <w:sz w:val="19"/>
        </w:rPr>
        <w:t>Подробнее.</w:t>
      </w:r>
    </w:p>
    <w:p>
      <w:pPr>
        <w:spacing w:line="242" w:lineRule="auto" w:before="35"/>
        <w:ind w:left="1133" w:right="902" w:hanging="341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w w:val="105"/>
          <w:sz w:val="19"/>
        </w:rPr>
        <w:t>Признаки</w:t>
      </w:r>
      <w:r>
        <w:rPr>
          <w:rFonts w:ascii="Calibri" w:hAnsi="Calibri"/>
          <w:b/>
          <w:spacing w:val="64"/>
          <w:w w:val="150"/>
          <w:sz w:val="19"/>
        </w:rPr>
        <w:t> </w:t>
      </w:r>
      <w:r>
        <w:rPr>
          <w:rFonts w:ascii="Calibri" w:hAnsi="Calibri"/>
          <w:b/>
          <w:w w:val="105"/>
          <w:sz w:val="19"/>
        </w:rPr>
        <w:t>централизованного</w:t>
      </w:r>
      <w:r>
        <w:rPr>
          <w:rFonts w:ascii="Calibri" w:hAnsi="Calibri"/>
          <w:b/>
          <w:spacing w:val="65"/>
          <w:w w:val="150"/>
          <w:sz w:val="19"/>
        </w:rPr>
        <w:t> </w:t>
      </w:r>
      <w:r>
        <w:rPr>
          <w:rFonts w:ascii="Calibri" w:hAnsi="Calibri"/>
          <w:b/>
          <w:w w:val="105"/>
          <w:sz w:val="19"/>
        </w:rPr>
        <w:t>государства,</w:t>
      </w:r>
      <w:r>
        <w:rPr>
          <w:rFonts w:ascii="Calibri" w:hAnsi="Calibri"/>
          <w:b/>
          <w:spacing w:val="65"/>
          <w:w w:val="150"/>
          <w:sz w:val="19"/>
        </w:rPr>
        <w:t> </w:t>
      </w:r>
      <w:r>
        <w:rPr>
          <w:rFonts w:ascii="Calibri" w:hAnsi="Calibri"/>
          <w:b/>
          <w:w w:val="105"/>
          <w:sz w:val="19"/>
        </w:rPr>
        <w:t>построенного</w:t>
      </w:r>
      <w:r>
        <w:rPr>
          <w:rFonts w:ascii="Calibri" w:hAnsi="Calibri"/>
          <w:b/>
          <w:spacing w:val="64"/>
          <w:w w:val="150"/>
          <w:sz w:val="19"/>
        </w:rPr>
        <w:t> </w:t>
      </w:r>
      <w:r>
        <w:rPr>
          <w:rFonts w:ascii="Calibri" w:hAnsi="Calibri"/>
          <w:b/>
          <w:w w:val="105"/>
          <w:sz w:val="19"/>
        </w:rPr>
        <w:t>в</w:t>
      </w:r>
      <w:r>
        <w:rPr>
          <w:rFonts w:ascii="Calibri" w:hAnsi="Calibri"/>
          <w:b/>
          <w:spacing w:val="65"/>
          <w:w w:val="150"/>
          <w:sz w:val="19"/>
        </w:rPr>
        <w:t> </w:t>
      </w:r>
      <w:r>
        <w:rPr>
          <w:rFonts w:ascii="Calibri" w:hAnsi="Calibri"/>
          <w:b/>
          <w:w w:val="105"/>
          <w:sz w:val="19"/>
        </w:rPr>
        <w:t>рамках</w:t>
      </w:r>
      <w:r>
        <w:rPr>
          <w:rFonts w:ascii="Calibri" w:hAnsi="Calibri"/>
          <w:b/>
          <w:spacing w:val="65"/>
          <w:w w:val="150"/>
          <w:sz w:val="19"/>
        </w:rPr>
        <w:t> </w:t>
      </w:r>
      <w:r>
        <w:rPr>
          <w:rFonts w:ascii="Calibri" w:hAnsi="Calibri"/>
          <w:b/>
          <w:w w:val="105"/>
          <w:sz w:val="19"/>
        </w:rPr>
        <w:t>монархии</w:t>
      </w:r>
      <w:r>
        <w:rPr>
          <w:rFonts w:ascii="Calibri" w:hAnsi="Calibri"/>
          <w:b/>
          <w:spacing w:val="80"/>
          <w:w w:val="150"/>
          <w:sz w:val="19"/>
        </w:rPr>
        <w:t> </w:t>
      </w:r>
      <w:r>
        <w:rPr>
          <w:rFonts w:ascii="Tahoma" w:hAnsi="Tahoma"/>
          <w:w w:val="95"/>
          <w:sz w:val="19"/>
        </w:rPr>
        <w:t>Вся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полнота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законодательной,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исполнительной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судебной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власти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концентрируется</w:t>
      </w:r>
      <w:r>
        <w:rPr>
          <w:rFonts w:ascii="Tahoma" w:hAnsi="Tahoma"/>
          <w:spacing w:val="80"/>
          <w:w w:val="105"/>
          <w:sz w:val="19"/>
        </w:rPr>
        <w:t> </w:t>
      </w:r>
      <w:r>
        <w:rPr>
          <w:rFonts w:ascii="Tahoma" w:hAnsi="Tahoma"/>
          <w:w w:val="105"/>
          <w:sz w:val="19"/>
        </w:rPr>
        <w:t>в руках монарха.</w:t>
      </w:r>
    </w:p>
    <w:p>
      <w:pPr>
        <w:spacing w:line="220" w:lineRule="auto" w:before="23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При этом могут существовать назначаемые монархом, а также избираемые сослови- </w:t>
      </w:r>
      <w:r>
        <w:rPr>
          <w:rFonts w:ascii="Tahoma" w:hAnsi="Tahoma"/>
          <w:sz w:val="19"/>
        </w:rPr>
        <w:t>ями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законосовещательные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сословно-представительные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органы.</w:t>
      </w:r>
    </w:p>
    <w:p>
      <w:pPr>
        <w:spacing w:line="220" w:lineRule="auto" w:before="27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Действует развитый аппарат центральной власти, который в состоянии контролиро- </w:t>
      </w:r>
      <w:r>
        <w:rPr>
          <w:rFonts w:ascii="Tahoma" w:hAnsi="Tahoma"/>
          <w:sz w:val="19"/>
        </w:rPr>
        <w:t>вать и организовывать местную власть.</w:t>
      </w:r>
    </w:p>
    <w:p>
      <w:pPr>
        <w:spacing w:line="249" w:lineRule="auto" w:before="11"/>
        <w:ind w:left="1133" w:right="1769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Существует единообразное для всей страны устройство местной власти. Сформировалось единое внутреннее административное деление </w:t>
      </w:r>
      <w:r>
        <w:rPr>
          <w:rFonts w:ascii="Tahoma" w:hAnsi="Tahoma"/>
          <w:w w:val="95"/>
          <w:sz w:val="19"/>
        </w:rPr>
        <w:t>страны. </w:t>
      </w:r>
      <w:r>
        <w:rPr>
          <w:rFonts w:ascii="Tahoma" w:hAnsi="Tahoma"/>
          <w:sz w:val="19"/>
        </w:rPr>
        <w:t>Издано и доведено до всех территорий единое законодательство.</w:t>
      </w:r>
    </w:p>
    <w:p>
      <w:pPr>
        <w:spacing w:line="229" w:lineRule="exact" w:before="0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Существует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w w:val="95"/>
          <w:sz w:val="19"/>
        </w:rPr>
        <w:t>единая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система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налогообложения.</w:t>
      </w:r>
    </w:p>
    <w:p>
      <w:pPr>
        <w:spacing w:line="220" w:lineRule="auto" w:before="24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Есть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подчинённое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центральной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власти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войско,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способное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защищать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границы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госу- </w:t>
      </w:r>
      <w:r>
        <w:rPr>
          <w:rFonts w:ascii="Tahoma" w:hAnsi="Tahoma"/>
          <w:w w:val="95"/>
          <w:sz w:val="19"/>
        </w:rPr>
        <w:t>дарства и вести в его интересах войны, а также поддерживать внутреннюю стабиль- </w:t>
      </w:r>
      <w:r>
        <w:rPr>
          <w:rFonts w:ascii="Tahoma" w:hAnsi="Tahoma"/>
          <w:sz w:val="19"/>
        </w:rPr>
        <w:t>ность, гася мятежи и восстания.</w:t>
      </w:r>
    </w:p>
    <w:p>
      <w:pPr>
        <w:spacing w:before="152"/>
        <w:ind w:left="793" w:right="0" w:firstLine="0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62"/>
          <w:w w:val="150"/>
          <w:sz w:val="20"/>
        </w:rPr>
        <w:t> </w:t>
      </w:r>
      <w:r>
        <w:rPr>
          <w:rFonts w:ascii="Tahoma" w:hAnsi="Tahoma"/>
          <w:w w:val="95"/>
          <w:sz w:val="19"/>
        </w:rPr>
        <w:t>Какие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w w:val="95"/>
          <w:sz w:val="19"/>
        </w:rPr>
        <w:t>признаки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w w:val="95"/>
          <w:sz w:val="19"/>
        </w:rPr>
        <w:t>централизации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w w:val="95"/>
          <w:sz w:val="19"/>
        </w:rPr>
        <w:t>можно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обнаружить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w w:val="95"/>
          <w:sz w:val="19"/>
        </w:rPr>
        <w:t>России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w w:val="95"/>
          <w:sz w:val="19"/>
        </w:rPr>
        <w:t>XVI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pacing w:val="-5"/>
          <w:w w:val="95"/>
          <w:sz w:val="19"/>
        </w:rPr>
        <w:t>в.?</w:t>
      </w:r>
    </w:p>
    <w:p>
      <w:pPr>
        <w:pStyle w:val="BodyText"/>
        <w:spacing w:before="1"/>
        <w:rPr>
          <w:rFonts w:ascii="Tahoma"/>
          <w:sz w:val="23"/>
        </w:rPr>
      </w:pPr>
    </w:p>
    <w:p>
      <w:pPr>
        <w:pStyle w:val="BodyText"/>
        <w:spacing w:line="223" w:lineRule="auto"/>
        <w:ind w:left="793" w:right="791" w:firstLine="340"/>
        <w:jc w:val="both"/>
      </w:pPr>
      <w:r>
        <w:rPr/>
        <w:t>Особенностью социально-политической истории России было то, что госу- дарственное объединение земель и их централизация произошли не одновре- менно. Причиной этого стало противостояние с Ордой. Внешняя угроза под- толкнула русских людей к объединению раньше, чем для этого сложились социально-экономические предпосылки. При Иване III продолжало господ- ствовать</w:t>
      </w:r>
      <w:r>
        <w:rPr>
          <w:spacing w:val="-6"/>
        </w:rPr>
        <w:t> </w:t>
      </w:r>
      <w:r>
        <w:rPr/>
        <w:t>натуральное</w:t>
      </w:r>
      <w:r>
        <w:rPr>
          <w:spacing w:val="-6"/>
        </w:rPr>
        <w:t> </w:t>
      </w:r>
      <w:r>
        <w:rPr/>
        <w:t>хозяйство,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получила</w:t>
      </w:r>
      <w:r>
        <w:rPr>
          <w:spacing w:val="-6"/>
        </w:rPr>
        <w:t> </w:t>
      </w:r>
      <w:r>
        <w:rPr/>
        <w:t>развития</w:t>
      </w:r>
      <w:r>
        <w:rPr>
          <w:spacing w:val="-6"/>
        </w:rPr>
        <w:t> </w:t>
      </w:r>
      <w:r>
        <w:rPr/>
        <w:t>хозяйственная</w:t>
      </w:r>
      <w:r>
        <w:rPr>
          <w:spacing w:val="-6"/>
        </w:rPr>
        <w:t> </w:t>
      </w:r>
      <w:r>
        <w:rPr/>
        <w:t>специа- лизация земель, не возникли прочные экономические связи между ними. Городские жители (мастера-ремесленники, купечество) составляли лишь незначительную</w:t>
      </w:r>
      <w:r>
        <w:rPr>
          <w:spacing w:val="-13"/>
        </w:rPr>
        <w:t> </w:t>
      </w:r>
      <w:r>
        <w:rPr/>
        <w:t>часть</w:t>
      </w:r>
      <w:r>
        <w:rPr>
          <w:spacing w:val="-13"/>
        </w:rPr>
        <w:t> </w:t>
      </w:r>
      <w:r>
        <w:rPr/>
        <w:t>населения</w:t>
      </w:r>
      <w:r>
        <w:rPr>
          <w:spacing w:val="-13"/>
        </w:rPr>
        <w:t> </w:t>
      </w:r>
      <w:r>
        <w:rPr/>
        <w:t>страны.</w:t>
      </w:r>
      <w:r>
        <w:rPr>
          <w:spacing w:val="-13"/>
        </w:rPr>
        <w:t> </w:t>
      </w:r>
      <w:r>
        <w:rPr/>
        <w:t>Сельские</w:t>
      </w:r>
      <w:r>
        <w:rPr>
          <w:spacing w:val="-13"/>
        </w:rPr>
        <w:t> </w:t>
      </w:r>
      <w:r>
        <w:rPr/>
        <w:t>жители</w:t>
      </w:r>
      <w:r>
        <w:rPr>
          <w:spacing w:val="-13"/>
        </w:rPr>
        <w:t> </w:t>
      </w:r>
      <w:r>
        <w:rPr/>
        <w:t>(крестьяне,</w:t>
      </w:r>
      <w:r>
        <w:rPr>
          <w:spacing w:val="-13"/>
        </w:rPr>
        <w:t> </w:t>
      </w:r>
      <w:r>
        <w:rPr/>
        <w:t>служи- лые люди «по отечеству») не втянулись ещё в товарно-денежные отношения. Необходимые социально-экономические предпосылки для завершения </w:t>
      </w:r>
      <w:r>
        <w:rPr/>
        <w:t>про- цесcа централизации Российского государства сформировались только ко вто- рой половине XVII в.</w:t>
      </w:r>
    </w:p>
    <w:p>
      <w:pPr>
        <w:pStyle w:val="BodyText"/>
        <w:spacing w:line="220" w:lineRule="auto" w:before="7"/>
        <w:ind w:left="793" w:right="791" w:firstLine="340"/>
        <w:jc w:val="both"/>
      </w:pPr>
      <w:r>
        <w:rPr/>
        <w:t>На этом фоне шло изменение социальной структуры русского общества. Как и прежде в удельные времена, она оставалась сословной (</w:t>
      </w:r>
      <w:r>
        <w:rPr>
          <w:rFonts w:ascii="Book Antiqua" w:hAnsi="Book Antiqua"/>
          <w:i/>
        </w:rPr>
        <w:t>сословия </w:t>
      </w:r>
      <w:r>
        <w:rPr/>
        <w:t>— боль- шие группы людей, положение которых в обществе, обязанности и права наследуются). Однако многие черты сословной структуры в XVI в. постепенно исчезали,</w:t>
      </w:r>
      <w:r>
        <w:rPr>
          <w:spacing w:val="-1"/>
        </w:rPr>
        <w:t> </w:t>
      </w:r>
      <w:r>
        <w:rPr/>
        <w:t>менялись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новые,</w:t>
      </w:r>
      <w:r>
        <w:rPr>
          <w:spacing w:val="-1"/>
        </w:rPr>
        <w:t> </w:t>
      </w:r>
      <w:r>
        <w:rPr/>
        <w:t>которые</w:t>
      </w:r>
      <w:r>
        <w:rPr>
          <w:spacing w:val="-1"/>
        </w:rPr>
        <w:t> </w:t>
      </w:r>
      <w:r>
        <w:rPr/>
        <w:t>лучше</w:t>
      </w:r>
      <w:r>
        <w:rPr>
          <w:spacing w:val="-1"/>
        </w:rPr>
        <w:t> </w:t>
      </w:r>
      <w:r>
        <w:rPr/>
        <w:t>соответствовали</w:t>
      </w:r>
      <w:r>
        <w:rPr>
          <w:spacing w:val="-1"/>
        </w:rPr>
        <w:t> </w:t>
      </w:r>
      <w:r>
        <w:rPr/>
        <w:t>централизации </w:t>
      </w:r>
      <w:r>
        <w:rPr>
          <w:spacing w:val="-2"/>
        </w:rPr>
        <w:t>государства.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178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В</w:t>
      </w:r>
      <w:r>
        <w:rPr>
          <w:spacing w:val="23"/>
          <w:sz w:val="19"/>
        </w:rPr>
        <w:t> </w:t>
      </w:r>
      <w:r>
        <w:rPr>
          <w:w w:val="95"/>
          <w:sz w:val="19"/>
        </w:rPr>
        <w:t>чём</w:t>
      </w:r>
      <w:r>
        <w:rPr>
          <w:spacing w:val="23"/>
          <w:sz w:val="19"/>
        </w:rPr>
        <w:t> </w:t>
      </w:r>
      <w:r>
        <w:rPr>
          <w:w w:val="95"/>
          <w:sz w:val="19"/>
        </w:rPr>
        <w:t>состоит</w:t>
      </w:r>
      <w:r>
        <w:rPr>
          <w:spacing w:val="23"/>
          <w:sz w:val="19"/>
        </w:rPr>
        <w:t> </w:t>
      </w:r>
      <w:r>
        <w:rPr>
          <w:w w:val="95"/>
          <w:sz w:val="19"/>
        </w:rPr>
        <w:t>особенность</w:t>
      </w:r>
      <w:r>
        <w:rPr>
          <w:spacing w:val="23"/>
          <w:sz w:val="19"/>
        </w:rPr>
        <w:t> </w:t>
      </w:r>
      <w:r>
        <w:rPr>
          <w:w w:val="95"/>
          <w:sz w:val="19"/>
        </w:rPr>
        <w:t>российской</w:t>
      </w:r>
      <w:r>
        <w:rPr>
          <w:spacing w:val="23"/>
          <w:sz w:val="19"/>
        </w:rPr>
        <w:t> </w:t>
      </w:r>
      <w:r>
        <w:rPr>
          <w:w w:val="95"/>
          <w:sz w:val="19"/>
        </w:rPr>
        <w:t>социально-политической</w:t>
      </w:r>
      <w:r>
        <w:rPr>
          <w:spacing w:val="23"/>
          <w:sz w:val="19"/>
        </w:rPr>
        <w:t> </w:t>
      </w:r>
      <w:r>
        <w:rPr>
          <w:spacing w:val="-2"/>
          <w:w w:val="95"/>
          <w:sz w:val="19"/>
        </w:rPr>
        <w:t>истории?</w:t>
      </w:r>
    </w:p>
    <w:p>
      <w:pPr>
        <w:spacing w:after="0" w:line="240" w:lineRule="auto"/>
        <w:jc w:val="left"/>
        <w:rPr>
          <w:sz w:val="19"/>
        </w:rPr>
        <w:sectPr>
          <w:headerReference w:type="even" r:id="rId64"/>
          <w:headerReference w:type="default" r:id="rId65"/>
          <w:pgSz w:w="9190" w:h="12020"/>
          <w:pgMar w:header="0" w:footer="0" w:top="740" w:bottom="280" w:left="0" w:right="0"/>
          <w:pgNumType w:start="24"/>
        </w:sectPr>
      </w:pPr>
    </w:p>
    <w:p>
      <w:pPr>
        <w:pStyle w:val="BodyText"/>
        <w:spacing w:before="9"/>
        <w:rPr>
          <w:rFonts w:ascii="Tahoma"/>
        </w:rPr>
      </w:pPr>
    </w:p>
    <w:p>
      <w:pPr>
        <w:spacing w:line="222" w:lineRule="exact" w:before="103"/>
        <w:ind w:left="907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6.553001pt;margin-top:-1.977608pt;width:399.25pt;height:178.95pt;mso-position-horizontal-relative:page;mso-position-vertical-relative:paragraph;z-index:-21965312" id="docshapegroup294" coordorigin="731,-40" coordsize="7985,3579">
            <v:rect style="position:absolute;left:731;top:-40;width:5415;height:1664" id="docshape295" filled="true" fillcolor="#000000" stroked="false">
              <v:fill opacity="32768f" type="solid"/>
            </v:rect>
            <v:rect style="position:absolute;left:793;top:23;width:5293;height:1538" id="docshape296" filled="true" fillcolor="#ffffff" stroked="false">
              <v:fill type="solid"/>
            </v:rect>
            <v:rect style="position:absolute;left:6023;top:-40;width:2693;height:3579" id="docshape297" filled="true" fillcolor="#000000" stroked="false">
              <v:fill opacity="32768f" type="solid"/>
            </v:rect>
            <v:shape style="position:absolute;left:6097;top:36;width:2549;height:3429" type="#_x0000_t75" id="docshape298" stroked="false">
              <v:imagedata r:id="rId66" o:title=""/>
            </v:shape>
            <v:rect style="position:absolute;left:6095;top:33;width:2552;height:3433" id="docshape299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«Вступление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Ивана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IV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Васильевича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на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престол».</w:t>
      </w:r>
    </w:p>
    <w:p>
      <w:pPr>
        <w:spacing w:line="228" w:lineRule="auto" w:before="0"/>
        <w:ind w:left="907" w:right="4269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Рисунок из рукописной «Царственной </w:t>
      </w:r>
      <w:r>
        <w:rPr>
          <w:rFonts w:ascii="Trebuchet MS" w:hAnsi="Trebuchet MS"/>
          <w:i/>
          <w:w w:val="95"/>
          <w:sz w:val="19"/>
        </w:rPr>
        <w:t>книги».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1560—1580-е гг.</w:t>
      </w:r>
    </w:p>
    <w:p>
      <w:pPr>
        <w:spacing w:line="220" w:lineRule="auto" w:before="111"/>
        <w:ind w:left="907" w:right="3379" w:firstLine="0"/>
        <w:jc w:val="both"/>
        <w:rPr>
          <w:sz w:val="19"/>
        </w:rPr>
      </w:pP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XVI</w:t>
      </w:r>
      <w:r>
        <w:rPr>
          <w:spacing w:val="-13"/>
          <w:sz w:val="19"/>
        </w:rPr>
        <w:t> </w:t>
      </w:r>
      <w:r>
        <w:rPr>
          <w:sz w:val="19"/>
        </w:rPr>
        <w:t>в.</w:t>
      </w:r>
      <w:r>
        <w:rPr>
          <w:spacing w:val="-13"/>
          <w:sz w:val="19"/>
        </w:rPr>
        <w:t> </w:t>
      </w:r>
      <w:r>
        <w:rPr>
          <w:sz w:val="19"/>
        </w:rPr>
        <w:t>сформировалась</w:t>
      </w:r>
      <w:r>
        <w:rPr>
          <w:spacing w:val="-13"/>
          <w:sz w:val="19"/>
        </w:rPr>
        <w:t> </w:t>
      </w:r>
      <w:r>
        <w:rPr>
          <w:sz w:val="19"/>
        </w:rPr>
        <w:t>доктрина</w:t>
      </w:r>
      <w:r>
        <w:rPr>
          <w:spacing w:val="-13"/>
          <w:sz w:val="19"/>
        </w:rPr>
        <w:t> </w:t>
      </w:r>
      <w:r>
        <w:rPr>
          <w:sz w:val="19"/>
        </w:rPr>
        <w:t>«Москва</w:t>
      </w:r>
      <w:r>
        <w:rPr>
          <w:spacing w:val="-14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Третий Рим», согласно которой русский царь являлся </w:t>
      </w:r>
      <w:r>
        <w:rPr>
          <w:sz w:val="19"/>
        </w:rPr>
        <w:t>преем- ником римских и византийских императоров.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20" w:lineRule="auto"/>
        <w:ind w:left="793" w:right="3379"/>
        <w:jc w:val="both"/>
      </w:pPr>
      <w:r>
        <w:rPr>
          <w:rFonts w:ascii="Calibri" w:hAnsi="Calibri"/>
          <w:b/>
          <w:color w:val="FFFFFF"/>
          <w:w w:val="105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Cословная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лестница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в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России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XVI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в.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color w:val="000000"/>
          <w:w w:val="105"/>
        </w:rPr>
        <w:t>На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вер- </w:t>
      </w:r>
      <w:r>
        <w:rPr>
          <w:color w:val="000000"/>
        </w:rPr>
        <w:t>шине общественной лестницы стоял государь всея Руси,</w:t>
      </w:r>
      <w:r>
        <w:rPr>
          <w:color w:val="000000"/>
          <w:spacing w:val="-14"/>
        </w:rPr>
        <w:t> </w:t>
      </w:r>
      <w:r>
        <w:rPr>
          <w:color w:val="000000"/>
        </w:rPr>
        <w:t>с</w:t>
      </w:r>
      <w:r>
        <w:rPr>
          <w:color w:val="000000"/>
          <w:spacing w:val="-14"/>
        </w:rPr>
        <w:t> </w:t>
      </w:r>
      <w:r>
        <w:rPr>
          <w:color w:val="000000"/>
        </w:rPr>
        <w:t>1547</w:t>
      </w:r>
      <w:r>
        <w:rPr>
          <w:color w:val="000000"/>
          <w:spacing w:val="-14"/>
        </w:rPr>
        <w:t> </w:t>
      </w:r>
      <w:r>
        <w:rPr>
          <w:color w:val="000000"/>
        </w:rPr>
        <w:t>г.</w:t>
      </w:r>
      <w:r>
        <w:rPr>
          <w:color w:val="000000"/>
          <w:spacing w:val="-14"/>
        </w:rPr>
        <w:t> </w:t>
      </w:r>
      <w:r>
        <w:rPr>
          <w:color w:val="000000"/>
        </w:rPr>
        <w:t>имевший</w:t>
      </w:r>
      <w:r>
        <w:rPr>
          <w:color w:val="000000"/>
          <w:spacing w:val="-14"/>
        </w:rPr>
        <w:t> </w:t>
      </w:r>
      <w:r>
        <w:rPr>
          <w:color w:val="000000"/>
        </w:rPr>
        <w:t>также</w:t>
      </w:r>
      <w:r>
        <w:rPr>
          <w:color w:val="000000"/>
          <w:spacing w:val="-14"/>
        </w:rPr>
        <w:t> </w:t>
      </w:r>
      <w:r>
        <w:rPr>
          <w:color w:val="000000"/>
        </w:rPr>
        <w:t>титул</w:t>
      </w:r>
      <w:r>
        <w:rPr>
          <w:color w:val="000000"/>
          <w:spacing w:val="-14"/>
        </w:rPr>
        <w:t> </w:t>
      </w:r>
      <w:r>
        <w:rPr>
          <w:color w:val="000000"/>
        </w:rPr>
        <w:t>«царь».</w:t>
      </w:r>
      <w:r>
        <w:rPr>
          <w:color w:val="000000"/>
          <w:spacing w:val="-14"/>
        </w:rPr>
        <w:t> </w:t>
      </w:r>
      <w:r>
        <w:rPr>
          <w:color w:val="000000"/>
        </w:rPr>
        <w:t>Населе- </w:t>
      </w:r>
      <w:r>
        <w:rPr>
          <w:color w:val="000000"/>
          <w:w w:val="105"/>
        </w:rPr>
        <w:t>ние</w:t>
      </w:r>
      <w:r>
        <w:rPr>
          <w:color w:val="000000"/>
          <w:w w:val="105"/>
        </w:rPr>
        <w:t> России</w:t>
      </w:r>
      <w:r>
        <w:rPr>
          <w:color w:val="000000"/>
          <w:w w:val="105"/>
        </w:rPr>
        <w:t> почитало</w:t>
      </w:r>
      <w:r>
        <w:rPr>
          <w:color w:val="000000"/>
          <w:w w:val="105"/>
        </w:rPr>
        <w:t> его</w:t>
      </w:r>
      <w:r>
        <w:rPr>
          <w:color w:val="000000"/>
          <w:w w:val="105"/>
        </w:rPr>
        <w:t> как</w:t>
      </w:r>
      <w:r>
        <w:rPr>
          <w:color w:val="000000"/>
          <w:w w:val="105"/>
        </w:rPr>
        <w:t> наместника</w:t>
      </w:r>
      <w:r>
        <w:rPr>
          <w:color w:val="000000"/>
          <w:w w:val="105"/>
        </w:rPr>
        <w:t> </w:t>
      </w:r>
      <w:r>
        <w:rPr>
          <w:color w:val="000000"/>
          <w:w w:val="105"/>
        </w:rPr>
        <w:t>Бога</w:t>
      </w:r>
      <w:r>
        <w:rPr>
          <w:color w:val="000000"/>
          <w:spacing w:val="80"/>
          <w:w w:val="105"/>
        </w:rPr>
        <w:t> </w:t>
      </w:r>
      <w:r>
        <w:rPr>
          <w:color w:val="000000"/>
          <w:w w:val="105"/>
        </w:rPr>
        <w:t>на земле.</w:t>
      </w:r>
    </w:p>
    <w:p>
      <w:pPr>
        <w:pStyle w:val="BodyText"/>
        <w:spacing w:line="223" w:lineRule="auto"/>
        <w:ind w:left="793" w:right="3379" w:firstLine="340"/>
        <w:jc w:val="both"/>
      </w:pPr>
      <w:r>
        <w:rPr/>
        <w:t>Ступенькой</w:t>
      </w:r>
      <w:r>
        <w:rPr>
          <w:spacing w:val="-2"/>
        </w:rPr>
        <w:t> </w:t>
      </w:r>
      <w:r>
        <w:rPr/>
        <w:t>ниже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социальной</w:t>
      </w:r>
      <w:r>
        <w:rPr>
          <w:spacing w:val="-2"/>
        </w:rPr>
        <w:t> </w:t>
      </w:r>
      <w:r>
        <w:rPr/>
        <w:t>лестнице</w:t>
      </w:r>
      <w:r>
        <w:rPr>
          <w:spacing w:val="-2"/>
        </w:rPr>
        <w:t> </w:t>
      </w:r>
      <w:r>
        <w:rPr/>
        <w:t>стоя- ли вассалы государя всея Руси, в русской термино- логии «братья молодшие». Ими могли быть его </w:t>
      </w:r>
      <w:r>
        <w:rPr>
          <w:w w:val="95"/>
        </w:rPr>
        <w:t>младшие</w:t>
      </w:r>
      <w:r>
        <w:rPr>
          <w:spacing w:val="15"/>
        </w:rPr>
        <w:t> </w:t>
      </w:r>
      <w:r>
        <w:rPr>
          <w:w w:val="95"/>
        </w:rPr>
        <w:t>братья</w:t>
      </w:r>
      <w:r>
        <w:rPr>
          <w:spacing w:val="15"/>
        </w:rPr>
        <w:t> </w:t>
      </w:r>
      <w:r>
        <w:rPr>
          <w:w w:val="95"/>
        </w:rPr>
        <w:t>или</w:t>
      </w:r>
      <w:r>
        <w:rPr>
          <w:spacing w:val="16"/>
        </w:rPr>
        <w:t> </w:t>
      </w:r>
      <w:r>
        <w:rPr>
          <w:w w:val="95"/>
        </w:rPr>
        <w:t>служилые</w:t>
      </w:r>
      <w:r>
        <w:rPr>
          <w:spacing w:val="15"/>
        </w:rPr>
        <w:t> </w:t>
      </w:r>
      <w:r>
        <w:rPr>
          <w:w w:val="95"/>
        </w:rPr>
        <w:t>князья,</w:t>
      </w:r>
      <w:r>
        <w:rPr>
          <w:spacing w:val="15"/>
        </w:rPr>
        <w:t> </w:t>
      </w:r>
      <w:r>
        <w:rPr>
          <w:spacing w:val="-2"/>
          <w:w w:val="95"/>
        </w:rPr>
        <w:t>перешедшие</w:t>
      </w:r>
    </w:p>
    <w:p>
      <w:pPr>
        <w:pStyle w:val="BodyText"/>
        <w:spacing w:line="223" w:lineRule="auto" w:before="1"/>
        <w:ind w:left="793" w:right="791"/>
        <w:jc w:val="both"/>
      </w:pPr>
      <w:r>
        <w:rPr/>
        <w:t>на</w:t>
      </w:r>
      <w:r>
        <w:rPr>
          <w:spacing w:val="-3"/>
        </w:rPr>
        <w:t> </w:t>
      </w:r>
      <w:r>
        <w:rPr/>
        <w:t>службу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государю</w:t>
      </w:r>
      <w:r>
        <w:rPr>
          <w:spacing w:val="-3"/>
        </w:rPr>
        <w:t> </w:t>
      </w:r>
      <w:r>
        <w:rPr/>
        <w:t>из</w:t>
      </w:r>
      <w:r>
        <w:rPr>
          <w:spacing w:val="-3"/>
        </w:rPr>
        <w:t> </w:t>
      </w:r>
      <w:r>
        <w:rPr/>
        <w:t>Великого</w:t>
      </w:r>
      <w:r>
        <w:rPr>
          <w:spacing w:val="-3"/>
        </w:rPr>
        <w:t> </w:t>
      </w:r>
      <w:r>
        <w:rPr/>
        <w:t>княжества</w:t>
      </w:r>
      <w:r>
        <w:rPr>
          <w:spacing w:val="-3"/>
        </w:rPr>
        <w:t> </w:t>
      </w:r>
      <w:r>
        <w:rPr/>
        <w:t>Литовского.</w:t>
      </w:r>
      <w:r>
        <w:rPr>
          <w:spacing w:val="-3"/>
        </w:rPr>
        <w:t> </w:t>
      </w:r>
      <w:r>
        <w:rPr/>
        <w:t>Такие</w:t>
      </w:r>
      <w:r>
        <w:rPr>
          <w:spacing w:val="-3"/>
        </w:rPr>
        <w:t> </w:t>
      </w:r>
      <w:r>
        <w:rPr/>
        <w:t>князья,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и </w:t>
      </w:r>
      <w:r>
        <w:rPr>
          <w:w w:val="95"/>
        </w:rPr>
        <w:t>братья</w:t>
      </w:r>
      <w:r>
        <w:rPr/>
        <w:t> </w:t>
      </w:r>
      <w:r>
        <w:rPr>
          <w:w w:val="95"/>
        </w:rPr>
        <w:t>государя,</w:t>
      </w:r>
      <w:r>
        <w:rPr/>
        <w:t> </w:t>
      </w:r>
      <w:r>
        <w:rPr>
          <w:w w:val="95"/>
        </w:rPr>
        <w:t>получали</w:t>
      </w:r>
      <w:r>
        <w:rPr/>
        <w:t> </w:t>
      </w:r>
      <w:r>
        <w:rPr>
          <w:w w:val="95"/>
        </w:rPr>
        <w:t>во</w:t>
      </w:r>
      <w:r>
        <w:rPr/>
        <w:t> </w:t>
      </w:r>
      <w:r>
        <w:rPr>
          <w:w w:val="95"/>
        </w:rPr>
        <w:t>владения</w:t>
      </w:r>
      <w:r>
        <w:rPr/>
        <w:t> </w:t>
      </w:r>
      <w:r>
        <w:rPr>
          <w:w w:val="95"/>
        </w:rPr>
        <w:t>свои</w:t>
      </w:r>
      <w:r>
        <w:rPr/>
        <w:t> </w:t>
      </w:r>
      <w:r>
        <w:rPr>
          <w:w w:val="95"/>
        </w:rPr>
        <w:t>уделы.</w:t>
      </w:r>
      <w:r>
        <w:rPr/>
        <w:t> </w:t>
      </w:r>
      <w:r>
        <w:rPr>
          <w:w w:val="95"/>
        </w:rPr>
        <w:t>Впрочем,</w:t>
      </w:r>
      <w:r>
        <w:rPr/>
        <w:t> </w:t>
      </w:r>
      <w:r>
        <w:rPr>
          <w:w w:val="95"/>
        </w:rPr>
        <w:t>права</w:t>
      </w:r>
      <w:r>
        <w:rPr/>
        <w:t> </w:t>
      </w:r>
      <w:r>
        <w:rPr>
          <w:w w:val="95"/>
        </w:rPr>
        <w:t>как</w:t>
      </w:r>
      <w:r>
        <w:rPr/>
        <w:t> </w:t>
      </w:r>
      <w:r>
        <w:rPr>
          <w:w w:val="95"/>
        </w:rPr>
        <w:t>тех,</w:t>
      </w:r>
      <w:r>
        <w:rPr/>
        <w:t> </w:t>
      </w:r>
      <w:r>
        <w:rPr>
          <w:w w:val="95"/>
        </w:rPr>
        <w:t>так</w:t>
      </w:r>
      <w:r>
        <w:rPr>
          <w:spacing w:val="80"/>
        </w:rPr>
        <w:t> </w:t>
      </w:r>
      <w:r>
        <w:rPr>
          <w:w w:val="95"/>
        </w:rPr>
        <w:t>и других неуклонно сокращались. Прослойка служилых князей исчезла в XVI в. </w:t>
      </w:r>
      <w:r>
        <w:rPr/>
        <w:t>Они «опустились» ступенькой ниже по социальной лестнице, войдя в </w:t>
      </w:r>
      <w:r>
        <w:rPr/>
        <w:t>число российского титулованного боярства.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1547</w:t>
      </w:r>
      <w:r>
        <w:rPr>
          <w:spacing w:val="-12"/>
        </w:rPr>
        <w:t> </w:t>
      </w:r>
      <w:r>
        <w:rPr>
          <w:spacing w:val="-2"/>
        </w:rPr>
        <w:t>г.,</w:t>
      </w:r>
      <w:r>
        <w:rPr>
          <w:spacing w:val="-12"/>
        </w:rPr>
        <w:t> </w:t>
      </w:r>
      <w:r>
        <w:rPr>
          <w:spacing w:val="-2"/>
        </w:rPr>
        <w:t>когда</w:t>
      </w:r>
      <w:r>
        <w:rPr>
          <w:spacing w:val="-12"/>
        </w:rPr>
        <w:t> </w:t>
      </w:r>
      <w:r>
        <w:rPr>
          <w:spacing w:val="-2"/>
        </w:rPr>
        <w:t>Иван</w:t>
      </w:r>
      <w:r>
        <w:rPr>
          <w:spacing w:val="-12"/>
        </w:rPr>
        <w:t> </w:t>
      </w:r>
      <w:r>
        <w:rPr>
          <w:spacing w:val="-2"/>
        </w:rPr>
        <w:t>IV</w:t>
      </w:r>
      <w:r>
        <w:rPr>
          <w:spacing w:val="-12"/>
        </w:rPr>
        <w:t> </w:t>
      </w:r>
      <w:r>
        <w:rPr>
          <w:spacing w:val="-2"/>
        </w:rPr>
        <w:t>принял</w:t>
      </w:r>
      <w:r>
        <w:rPr>
          <w:spacing w:val="-12"/>
        </w:rPr>
        <w:t> </w:t>
      </w:r>
      <w:r>
        <w:rPr>
          <w:spacing w:val="-2"/>
        </w:rPr>
        <w:t>царский</w:t>
      </w:r>
      <w:r>
        <w:rPr>
          <w:spacing w:val="-12"/>
        </w:rPr>
        <w:t> </w:t>
      </w:r>
      <w:r>
        <w:rPr>
          <w:spacing w:val="-2"/>
        </w:rPr>
        <w:t>титул,</w:t>
      </w:r>
      <w:r>
        <w:rPr>
          <w:spacing w:val="-12"/>
        </w:rPr>
        <w:t> </w:t>
      </w:r>
      <w:r>
        <w:rPr>
          <w:spacing w:val="-2"/>
        </w:rPr>
        <w:t>имелся</w:t>
      </w:r>
      <w:r>
        <w:rPr>
          <w:spacing w:val="-11"/>
        </w:rPr>
        <w:t> </w:t>
      </w:r>
      <w:r>
        <w:rPr>
          <w:spacing w:val="-2"/>
        </w:rPr>
        <w:t>лишь</w:t>
      </w:r>
      <w:r>
        <w:rPr>
          <w:spacing w:val="-12"/>
        </w:rPr>
        <w:t> </w:t>
      </w:r>
      <w:r>
        <w:rPr>
          <w:spacing w:val="-2"/>
        </w:rPr>
        <w:t>один</w:t>
      </w:r>
      <w:r>
        <w:rPr>
          <w:spacing w:val="-12"/>
        </w:rPr>
        <w:t> </w:t>
      </w:r>
      <w:r>
        <w:rPr>
          <w:spacing w:val="-2"/>
        </w:rPr>
        <w:t>реальный </w:t>
      </w:r>
      <w:r>
        <w:rPr>
          <w:w w:val="95"/>
        </w:rPr>
        <w:t>удельный князь — двоюродный брат царя Владимир Старицкий. В XVII в. удель- </w:t>
      </w:r>
      <w:r>
        <w:rPr/>
        <w:t>ные князья также исчезли из общественного устройства Российского царства.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4"/>
          <w:sz w:val="19"/>
        </w:rPr>
        <w:t> </w:t>
      </w:r>
      <w:r>
        <w:rPr>
          <w:sz w:val="19"/>
        </w:rPr>
        <w:t>Как</w:t>
      </w:r>
      <w:r>
        <w:rPr>
          <w:spacing w:val="-1"/>
          <w:sz w:val="19"/>
        </w:rPr>
        <w:t> </w:t>
      </w:r>
      <w:r>
        <w:rPr>
          <w:sz w:val="19"/>
        </w:rPr>
        <w:t>принятие</w:t>
      </w:r>
      <w:r>
        <w:rPr>
          <w:spacing w:val="-1"/>
          <w:sz w:val="19"/>
        </w:rPr>
        <w:t> </w:t>
      </w:r>
      <w:r>
        <w:rPr>
          <w:sz w:val="19"/>
        </w:rPr>
        <w:t>царского</w:t>
      </w:r>
      <w:r>
        <w:rPr>
          <w:spacing w:val="-1"/>
          <w:sz w:val="19"/>
        </w:rPr>
        <w:t> </w:t>
      </w:r>
      <w:r>
        <w:rPr>
          <w:sz w:val="19"/>
        </w:rPr>
        <w:t>титула</w:t>
      </w:r>
      <w:r>
        <w:rPr>
          <w:spacing w:val="-1"/>
          <w:sz w:val="19"/>
        </w:rPr>
        <w:t> </w:t>
      </w:r>
      <w:r>
        <w:rPr>
          <w:sz w:val="19"/>
        </w:rPr>
        <w:t>укрепляло</w:t>
      </w:r>
      <w:r>
        <w:rPr>
          <w:spacing w:val="-1"/>
          <w:sz w:val="19"/>
        </w:rPr>
        <w:t> </w:t>
      </w:r>
      <w:r>
        <w:rPr>
          <w:sz w:val="19"/>
        </w:rPr>
        <w:t>власть</w:t>
      </w:r>
      <w:r>
        <w:rPr>
          <w:spacing w:val="-1"/>
          <w:sz w:val="19"/>
        </w:rPr>
        <w:t> </w:t>
      </w:r>
      <w:r>
        <w:rPr>
          <w:sz w:val="19"/>
        </w:rPr>
        <w:t>Ивана</w:t>
      </w:r>
      <w:r>
        <w:rPr>
          <w:spacing w:val="-1"/>
          <w:sz w:val="19"/>
        </w:rPr>
        <w:t> </w:t>
      </w:r>
      <w:r>
        <w:rPr>
          <w:sz w:val="19"/>
        </w:rPr>
        <w:t>IV?</w:t>
      </w:r>
      <w:r>
        <w:rPr>
          <w:spacing w:val="-1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4"/>
          <w:sz w:val="19"/>
        </w:rPr>
        <w:t> </w:t>
      </w:r>
      <w:r>
        <w:rPr>
          <w:sz w:val="19"/>
        </w:rPr>
        <w:t>Почему</w:t>
      </w:r>
      <w:r>
        <w:rPr>
          <w:spacing w:val="-1"/>
          <w:sz w:val="19"/>
        </w:rPr>
        <w:t> </w:t>
      </w:r>
      <w:r>
        <w:rPr>
          <w:sz w:val="19"/>
        </w:rPr>
        <w:t>удельные князья постепенно исчезают из общественного устройства?</w:t>
      </w:r>
    </w:p>
    <w:p>
      <w:pPr>
        <w:spacing w:line="218" w:lineRule="auto" w:before="120"/>
        <w:ind w:left="793" w:right="791" w:firstLine="0"/>
        <w:jc w:val="both"/>
        <w:rPr>
          <w:rFonts w:ascii="Book Antiqua" w:hAnsi="Book Antiqua"/>
          <w:i/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Особенности</w:t>
      </w:r>
      <w:r>
        <w:rPr>
          <w:rFonts w:ascii="Calibri" w:hAnsi="Calibri"/>
          <w:b/>
          <w:color w:val="DB413F"/>
          <w:w w:val="105"/>
          <w:sz w:val="20"/>
        </w:rPr>
        <w:t> социальной</w:t>
      </w:r>
      <w:r>
        <w:rPr>
          <w:rFonts w:ascii="Calibri" w:hAnsi="Calibri"/>
          <w:b/>
          <w:color w:val="DB413F"/>
          <w:w w:val="105"/>
          <w:sz w:val="20"/>
        </w:rPr>
        <w:t> системы России.</w:t>
      </w:r>
      <w:r>
        <w:rPr>
          <w:rFonts w:ascii="Calibri" w:hAnsi="Calibri"/>
          <w:b/>
          <w:color w:val="DB413F"/>
          <w:w w:val="105"/>
          <w:sz w:val="20"/>
        </w:rPr>
        <w:t> </w:t>
      </w:r>
      <w:r>
        <w:rPr>
          <w:color w:val="000000"/>
          <w:w w:val="105"/>
          <w:sz w:val="20"/>
        </w:rPr>
        <w:t>Все</w:t>
      </w:r>
      <w:r>
        <w:rPr>
          <w:color w:val="000000"/>
          <w:w w:val="105"/>
          <w:sz w:val="20"/>
        </w:rPr>
        <w:t> светские</w:t>
      </w:r>
      <w:r>
        <w:rPr>
          <w:color w:val="000000"/>
          <w:w w:val="105"/>
          <w:sz w:val="20"/>
        </w:rPr>
        <w:t> сословия</w:t>
      </w:r>
      <w:r>
        <w:rPr>
          <w:color w:val="000000"/>
          <w:w w:val="105"/>
          <w:sz w:val="20"/>
        </w:rPr>
        <w:t> Рос- </w:t>
      </w:r>
      <w:r>
        <w:rPr>
          <w:color w:val="000000"/>
          <w:sz w:val="20"/>
        </w:rPr>
        <w:t>сийского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царства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на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языке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XVI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в.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считались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государевыми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холопами.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Они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раз- </w:t>
      </w:r>
      <w:r>
        <w:rPr>
          <w:color w:val="000000"/>
          <w:w w:val="105"/>
          <w:sz w:val="20"/>
        </w:rPr>
        <w:t>делялись на </w:t>
      </w:r>
      <w:r>
        <w:rPr>
          <w:rFonts w:ascii="Book Antiqua" w:hAnsi="Book Antiqua"/>
          <w:i/>
          <w:color w:val="000000"/>
          <w:w w:val="105"/>
          <w:sz w:val="20"/>
        </w:rPr>
        <w:t>служилых</w:t>
      </w:r>
      <w:r>
        <w:rPr>
          <w:rFonts w:ascii="Book Antiqua" w:hAnsi="Book Antiqua"/>
          <w:i/>
          <w:color w:val="000000"/>
          <w:spacing w:val="40"/>
          <w:w w:val="105"/>
          <w:sz w:val="20"/>
        </w:rPr>
        <w:t> </w:t>
      </w:r>
      <w:r>
        <w:rPr>
          <w:rFonts w:ascii="Book Antiqua" w:hAnsi="Book Antiqua"/>
          <w:i/>
          <w:color w:val="000000"/>
          <w:w w:val="105"/>
          <w:sz w:val="20"/>
        </w:rPr>
        <w:t>людей</w:t>
      </w:r>
      <w:r>
        <w:rPr>
          <w:rFonts w:ascii="Book Antiqua" w:hAnsi="Book Antiqua"/>
          <w:i/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и </w:t>
      </w:r>
      <w:r>
        <w:rPr>
          <w:rFonts w:ascii="Book Antiqua" w:hAnsi="Book Antiqua"/>
          <w:i/>
          <w:color w:val="000000"/>
          <w:w w:val="105"/>
          <w:sz w:val="20"/>
        </w:rPr>
        <w:t>тяглых</w:t>
      </w:r>
      <w:r>
        <w:rPr>
          <w:rFonts w:ascii="Book Antiqua" w:hAnsi="Book Antiqua"/>
          <w:i/>
          <w:color w:val="000000"/>
          <w:spacing w:val="40"/>
          <w:w w:val="105"/>
          <w:sz w:val="20"/>
        </w:rPr>
        <w:t> </w:t>
      </w:r>
      <w:r>
        <w:rPr>
          <w:rFonts w:ascii="Book Antiqua" w:hAnsi="Book Antiqua"/>
          <w:i/>
          <w:color w:val="000000"/>
          <w:w w:val="105"/>
          <w:sz w:val="20"/>
        </w:rPr>
        <w:t>людей.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Служилые люди начиная с 15 лет несли бессрочную государеву службу. </w:t>
      </w:r>
      <w:r>
        <w:rPr>
          <w:w w:val="95"/>
        </w:rPr>
        <w:t>Тяглые люди платили в государеву казну налоги и выполняли в пользу государя </w:t>
      </w:r>
      <w:r>
        <w:rPr/>
        <w:t>разные повинности: постойную (принимали на постой государевых служилых людей);</w:t>
      </w:r>
      <w:r>
        <w:rPr>
          <w:spacing w:val="-5"/>
        </w:rPr>
        <w:t> </w:t>
      </w:r>
      <w:r>
        <w:rPr/>
        <w:t>подводную</w:t>
      </w:r>
      <w:r>
        <w:rPr>
          <w:spacing w:val="-5"/>
        </w:rPr>
        <w:t> </w:t>
      </w:r>
      <w:r>
        <w:rPr/>
        <w:t>(перевозили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своих</w:t>
      </w:r>
      <w:r>
        <w:rPr>
          <w:spacing w:val="-5"/>
        </w:rPr>
        <w:t> </w:t>
      </w:r>
      <w:r>
        <w:rPr/>
        <w:t>телегах</w:t>
      </w:r>
      <w:r>
        <w:rPr>
          <w:spacing w:val="-5"/>
        </w:rPr>
        <w:t> </w:t>
      </w:r>
      <w:r>
        <w:rPr/>
        <w:t>или</w:t>
      </w:r>
      <w:r>
        <w:rPr>
          <w:spacing w:val="-5"/>
        </w:rPr>
        <w:t> </w:t>
      </w:r>
      <w:r>
        <w:rPr/>
        <w:t>санях</w:t>
      </w:r>
      <w:r>
        <w:rPr>
          <w:spacing w:val="-5"/>
        </w:rPr>
        <w:t> </w:t>
      </w:r>
      <w:r>
        <w:rPr/>
        <w:t>различные</w:t>
      </w:r>
      <w:r>
        <w:rPr>
          <w:spacing w:val="-5"/>
        </w:rPr>
        <w:t> </w:t>
      </w:r>
      <w:r>
        <w:rPr/>
        <w:t>грузы); строительную (возводили крепости, засечные оборонительные черты, дороги, рыли рвы, прокладывали гати через болота); могли быть призваны в «чёрную сотню» (т. е. в ополчение, которое обслуживало войсковой обоз) и др.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Численность</w:t>
      </w:r>
      <w:r>
        <w:rPr>
          <w:spacing w:val="-6"/>
        </w:rPr>
        <w:t> </w:t>
      </w:r>
      <w:r>
        <w:rPr/>
        <w:t>служилых</w:t>
      </w:r>
      <w:r>
        <w:rPr>
          <w:spacing w:val="-7"/>
        </w:rPr>
        <w:t> </w:t>
      </w:r>
      <w:r>
        <w:rPr/>
        <w:t>людей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XVI–XVII</w:t>
      </w:r>
      <w:r>
        <w:rPr>
          <w:spacing w:val="-6"/>
        </w:rPr>
        <w:t> </w:t>
      </w:r>
      <w:r>
        <w:rPr/>
        <w:t>вв.</w:t>
      </w:r>
      <w:r>
        <w:rPr>
          <w:spacing w:val="-7"/>
        </w:rPr>
        <w:t> </w:t>
      </w:r>
      <w:r>
        <w:rPr/>
        <w:t>не</w:t>
      </w:r>
      <w:r>
        <w:rPr>
          <w:spacing w:val="-6"/>
        </w:rPr>
        <w:t> </w:t>
      </w:r>
      <w:r>
        <w:rPr/>
        <w:t>превышала</w:t>
      </w:r>
      <w:r>
        <w:rPr>
          <w:spacing w:val="-7"/>
        </w:rPr>
        <w:t> </w:t>
      </w:r>
      <w:r>
        <w:rPr/>
        <w:t>2—5%</w:t>
      </w:r>
      <w:r>
        <w:rPr>
          <w:spacing w:val="-6"/>
        </w:rPr>
        <w:t> </w:t>
      </w:r>
      <w:r>
        <w:rPr/>
        <w:t>населе- ния. К тяглым людям относилось более 90% жителей России.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Служилые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тяглые</w:t>
      </w:r>
      <w:r>
        <w:rPr>
          <w:spacing w:val="-5"/>
        </w:rPr>
        <w:t> </w:t>
      </w:r>
      <w:r>
        <w:rPr/>
        <w:t>люди,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свою</w:t>
      </w:r>
      <w:r>
        <w:rPr>
          <w:spacing w:val="-5"/>
        </w:rPr>
        <w:t> </w:t>
      </w:r>
      <w:r>
        <w:rPr/>
        <w:t>очередь,</w:t>
      </w:r>
      <w:r>
        <w:rPr>
          <w:spacing w:val="-5"/>
        </w:rPr>
        <w:t> </w:t>
      </w:r>
      <w:r>
        <w:rPr/>
        <w:t>делились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несколько</w:t>
      </w:r>
      <w:r>
        <w:rPr>
          <w:spacing w:val="-5"/>
        </w:rPr>
        <w:t> </w:t>
      </w:r>
      <w:r>
        <w:rPr/>
        <w:t>социаль- ных групп. Дробность сословного деления отличала российское средневековое общество от западноевропейского феодального общества</w:t>
      </w:r>
      <w:r>
        <w:rPr>
          <w:rFonts w:ascii="Book Antiqua" w:hAnsi="Book Antiqua"/>
          <w:i/>
        </w:rPr>
        <w:t>, </w:t>
      </w:r>
      <w:r>
        <w:rPr/>
        <w:t>где, как вы помни- те, было всего три сословия: первое — те, кто молится (духовенство), второе — те, кто сражается (дворянство), третье сословие — те, кто работает.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85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В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чём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состояли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особенности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социальной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системы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России?</w:t>
      </w:r>
    </w:p>
    <w:p>
      <w:pPr>
        <w:spacing w:after="0" w:line="24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position w:val="1"/>
        </w:rPr>
        <w:t> </w:t>
      </w:r>
      <w:r>
        <w:rPr>
          <w:rFonts w:ascii="Calibri" w:hAnsi="Calibri"/>
          <w:b/>
          <w:color w:val="DB413F"/>
        </w:rPr>
        <w:t>Духовенство. </w:t>
      </w:r>
      <w:r>
        <w:rPr>
          <w:color w:val="000000"/>
        </w:rPr>
        <w:t>Русское духовенство составляло отдельное сословие. Оно делилось на чёрное, т. е. монашествующее, не имевшее семей, и белое, имев- шее жён и детей</w:t>
      </w:r>
      <w:r>
        <w:rPr>
          <w:rFonts w:ascii="Book Antiqua" w:hAnsi="Book Antiqua"/>
          <w:b/>
          <w:color w:val="000000"/>
        </w:rPr>
        <w:t>. </w:t>
      </w:r>
      <w:r>
        <w:rPr>
          <w:color w:val="000000"/>
        </w:rPr>
        <w:t>Белое духовенство (попы и диаконы) жило среди мирян, а чёрное духовенство — за монастырскими стенами. Руководящий состав Рус- ской православной церкви — митрополит, архиепископы, епископы, настояте- ли монастырей и архимандриты — формировался из чёрного духовенства.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85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Чем</w:t>
      </w:r>
      <w:r>
        <w:rPr>
          <w:spacing w:val="5"/>
          <w:sz w:val="19"/>
        </w:rPr>
        <w:t> </w:t>
      </w:r>
      <w:r>
        <w:rPr>
          <w:w w:val="95"/>
          <w:sz w:val="19"/>
        </w:rPr>
        <w:t>чёрное</w:t>
      </w:r>
      <w:r>
        <w:rPr>
          <w:spacing w:val="5"/>
          <w:sz w:val="19"/>
        </w:rPr>
        <w:t> </w:t>
      </w:r>
      <w:r>
        <w:rPr>
          <w:w w:val="95"/>
          <w:sz w:val="19"/>
        </w:rPr>
        <w:t>духовенство</w:t>
      </w:r>
      <w:r>
        <w:rPr>
          <w:spacing w:val="5"/>
          <w:sz w:val="19"/>
        </w:rPr>
        <w:t> </w:t>
      </w:r>
      <w:r>
        <w:rPr>
          <w:w w:val="95"/>
          <w:sz w:val="19"/>
        </w:rPr>
        <w:t>отличается</w:t>
      </w:r>
      <w:r>
        <w:rPr>
          <w:spacing w:val="5"/>
          <w:sz w:val="19"/>
        </w:rPr>
        <w:t> </w:t>
      </w:r>
      <w:r>
        <w:rPr>
          <w:w w:val="95"/>
          <w:sz w:val="19"/>
        </w:rPr>
        <w:t>от</w:t>
      </w:r>
      <w:r>
        <w:rPr>
          <w:spacing w:val="5"/>
          <w:sz w:val="19"/>
        </w:rPr>
        <w:t> </w:t>
      </w:r>
      <w:r>
        <w:rPr>
          <w:spacing w:val="-2"/>
          <w:w w:val="95"/>
          <w:sz w:val="19"/>
        </w:rPr>
        <w:t>белого?</w:t>
      </w:r>
    </w:p>
    <w:p>
      <w:pPr>
        <w:pStyle w:val="BodyText"/>
        <w:spacing w:before="1"/>
        <w:rPr>
          <w:rFonts w:ascii="Tahoma"/>
          <w:sz w:val="19"/>
        </w:rPr>
      </w:pPr>
    </w:p>
    <w:p>
      <w:pPr>
        <w:pStyle w:val="BodyText"/>
        <w:spacing w:line="216" w:lineRule="auto"/>
        <w:ind w:left="793" w:right="791" w:hanging="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Служилые люди. </w:t>
      </w:r>
      <w:r>
        <w:rPr>
          <w:color w:val="000000"/>
        </w:rPr>
        <w:t>Среди служилых людей можно выделить две сословные группы: служилых людей «по отечеству», т. е. наследственных, и служилых людей</w:t>
      </w:r>
      <w:r>
        <w:rPr>
          <w:color w:val="000000"/>
          <w:spacing w:val="40"/>
        </w:rPr>
        <w:t> </w:t>
      </w:r>
      <w:r>
        <w:rPr>
          <w:color w:val="000000"/>
        </w:rPr>
        <w:t>«по</w:t>
      </w:r>
      <w:r>
        <w:rPr>
          <w:color w:val="000000"/>
          <w:spacing w:val="40"/>
        </w:rPr>
        <w:t> </w:t>
      </w:r>
      <w:r>
        <w:rPr>
          <w:color w:val="000000"/>
        </w:rPr>
        <w:t>прибору».</w:t>
      </w:r>
      <w:r>
        <w:rPr>
          <w:color w:val="000000"/>
          <w:spacing w:val="40"/>
        </w:rPr>
        <w:t> </w:t>
      </w:r>
      <w:r>
        <w:rPr>
          <w:color w:val="000000"/>
        </w:rPr>
        <w:t>Более</w:t>
      </w:r>
      <w:r>
        <w:rPr>
          <w:color w:val="000000"/>
          <w:spacing w:val="40"/>
        </w:rPr>
        <w:t> </w:t>
      </w:r>
      <w:r>
        <w:rPr>
          <w:color w:val="000000"/>
        </w:rPr>
        <w:t>высокий</w:t>
      </w:r>
      <w:r>
        <w:rPr>
          <w:color w:val="000000"/>
          <w:spacing w:val="40"/>
        </w:rPr>
        <w:t> </w:t>
      </w:r>
      <w:r>
        <w:rPr>
          <w:color w:val="000000"/>
        </w:rPr>
        <w:t>статус</w:t>
      </w:r>
      <w:r>
        <w:rPr>
          <w:color w:val="000000"/>
          <w:spacing w:val="40"/>
        </w:rPr>
        <w:t> </w:t>
      </w:r>
      <w:r>
        <w:rPr>
          <w:color w:val="000000"/>
        </w:rPr>
        <w:t>и</w:t>
      </w:r>
      <w:r>
        <w:rPr>
          <w:color w:val="000000"/>
          <w:spacing w:val="40"/>
        </w:rPr>
        <w:t> </w:t>
      </w:r>
      <w:r>
        <w:rPr>
          <w:color w:val="000000"/>
        </w:rPr>
        <w:t>привилегии</w:t>
      </w:r>
      <w:r>
        <w:rPr>
          <w:color w:val="000000"/>
          <w:spacing w:val="40"/>
        </w:rPr>
        <w:t> </w:t>
      </w:r>
      <w:r>
        <w:rPr>
          <w:color w:val="000000"/>
        </w:rPr>
        <w:t>имели</w:t>
      </w:r>
      <w:r>
        <w:rPr>
          <w:color w:val="000000"/>
          <w:spacing w:val="40"/>
        </w:rPr>
        <w:t> </w:t>
      </w:r>
      <w:r>
        <w:rPr>
          <w:rFonts w:ascii="Book Antiqua" w:hAnsi="Book Antiqua"/>
          <w:i/>
          <w:color w:val="000000"/>
        </w:rPr>
        <w:t>служилые</w:t>
      </w:r>
      <w:r>
        <w:rPr>
          <w:rFonts w:ascii="Book Antiqua" w:hAnsi="Book Antiqua"/>
          <w:i/>
          <w:color w:val="000000"/>
        </w:rPr>
        <w:t> люди</w:t>
      </w:r>
      <w:r>
        <w:rPr>
          <w:rFonts w:ascii="Book Antiqua" w:hAnsi="Book Antiqua"/>
          <w:i/>
          <w:color w:val="000000"/>
          <w:spacing w:val="19"/>
        </w:rPr>
        <w:t> </w:t>
      </w:r>
      <w:r>
        <w:rPr>
          <w:rFonts w:ascii="Book Antiqua" w:hAnsi="Book Antiqua"/>
          <w:i/>
          <w:color w:val="000000"/>
        </w:rPr>
        <w:t>«по</w:t>
      </w:r>
      <w:r>
        <w:rPr>
          <w:rFonts w:ascii="Book Antiqua" w:hAnsi="Book Antiqua"/>
          <w:i/>
          <w:color w:val="000000"/>
          <w:spacing w:val="20"/>
        </w:rPr>
        <w:t> </w:t>
      </w:r>
      <w:r>
        <w:rPr>
          <w:rFonts w:ascii="Book Antiqua" w:hAnsi="Book Antiqua"/>
          <w:i/>
          <w:color w:val="000000"/>
        </w:rPr>
        <w:t>отечеству»</w:t>
      </w:r>
      <w:r>
        <w:rPr>
          <w:color w:val="000000"/>
        </w:rPr>
        <w:t>.</w:t>
      </w:r>
      <w:r>
        <w:rPr>
          <w:color w:val="000000"/>
          <w:spacing w:val="7"/>
        </w:rPr>
        <w:t> </w:t>
      </w:r>
      <w:r>
        <w:rPr>
          <w:color w:val="000000"/>
        </w:rPr>
        <w:t>К</w:t>
      </w:r>
      <w:r>
        <w:rPr>
          <w:color w:val="000000"/>
          <w:spacing w:val="7"/>
        </w:rPr>
        <w:t> </w:t>
      </w:r>
      <w:r>
        <w:rPr>
          <w:color w:val="000000"/>
        </w:rPr>
        <w:t>их</w:t>
      </w:r>
      <w:r>
        <w:rPr>
          <w:color w:val="000000"/>
          <w:spacing w:val="7"/>
        </w:rPr>
        <w:t> </w:t>
      </w:r>
      <w:r>
        <w:rPr>
          <w:color w:val="000000"/>
        </w:rPr>
        <w:t>числу</w:t>
      </w:r>
      <w:r>
        <w:rPr>
          <w:color w:val="000000"/>
          <w:spacing w:val="7"/>
        </w:rPr>
        <w:t> </w:t>
      </w:r>
      <w:r>
        <w:rPr>
          <w:color w:val="000000"/>
        </w:rPr>
        <w:t>относилась</w:t>
      </w:r>
      <w:r>
        <w:rPr>
          <w:color w:val="000000"/>
          <w:spacing w:val="7"/>
        </w:rPr>
        <w:t> </w:t>
      </w:r>
      <w:r>
        <w:rPr>
          <w:color w:val="000000"/>
        </w:rPr>
        <w:t>российская</w:t>
      </w:r>
      <w:r>
        <w:rPr>
          <w:color w:val="000000"/>
          <w:spacing w:val="8"/>
        </w:rPr>
        <w:t> </w:t>
      </w:r>
      <w:r>
        <w:rPr>
          <w:color w:val="000000"/>
        </w:rPr>
        <w:t>аристократия</w:t>
      </w:r>
      <w:r>
        <w:rPr>
          <w:color w:val="000000"/>
          <w:spacing w:val="7"/>
        </w:rPr>
        <w:t> </w:t>
      </w:r>
      <w:r>
        <w:rPr>
          <w:color w:val="000000"/>
        </w:rPr>
        <w:t>—</w:t>
      </w:r>
      <w:r>
        <w:rPr>
          <w:color w:val="000000"/>
          <w:spacing w:val="7"/>
        </w:rPr>
        <w:t> </w:t>
      </w:r>
      <w:r>
        <w:rPr>
          <w:color w:val="000000"/>
          <w:spacing w:val="-2"/>
        </w:rPr>
        <w:t>титу-</w:t>
      </w:r>
    </w:p>
    <w:p>
      <w:pPr>
        <w:pStyle w:val="BodyText"/>
        <w:spacing w:line="223" w:lineRule="auto"/>
        <w:ind w:left="3372" w:right="791"/>
        <w:jc w:val="both"/>
      </w:pPr>
      <w:r>
        <w:rPr/>
        <w:pict>
          <v:group style="position:absolute;margin-left:22.768pt;margin-top:3.800462pt;width:399.25pt;height:373.75pt;mso-position-horizontal-relative:page;mso-position-vertical-relative:paragraph;z-index:-21964800" id="docshapegroup300" coordorigin="455,76" coordsize="7985,7475">
            <v:rect style="position:absolute;left:455;top:3101;width:7985;height:4450" id="docshape301" filled="true" fillcolor="#000000" stroked="false">
              <v:fill opacity="32768f" type="solid"/>
            </v:rect>
            <v:rect style="position:absolute;left:518;top:3163;width:7864;height:4329" id="docshape302" filled="true" fillcolor="#ffffff" stroked="false">
              <v:fill type="solid"/>
            </v:rect>
            <v:rect style="position:absolute;left:455;top:3740;width:3543;height:3809" id="docshape303" filled="true" fillcolor="#000000" stroked="false">
              <v:fill opacity="32768f" type="solid"/>
            </v:rect>
            <v:shape style="position:absolute;left:528;top:3813;width:3402;height:3667" type="#_x0000_t75" id="docshape304" stroked="false">
              <v:imagedata r:id="rId67" o:title=""/>
            </v:shape>
            <v:rect style="position:absolute;left:528;top:3813;width:3402;height:3669" id="docshape305" filled="false" stroked="true" strokeweight="1pt" strokecolor="#ffffff">
              <v:stroke dashstyle="solid"/>
            </v:rect>
            <v:rect style="position:absolute;left:455;top:76;width:2693;height:3615" id="docshape306" filled="true" fillcolor="#000000" stroked="false">
              <v:fill opacity="32768f" type="solid"/>
            </v:rect>
            <v:shape style="position:absolute;left:528;top:149;width:2552;height:3468" type="#_x0000_t75" id="docshape307" stroked="false">
              <v:imagedata r:id="rId68" o:title=""/>
            </v:shape>
            <v:rect style="position:absolute;left:528;top:148;width:2552;height:3469" id="docshape308" filled="false" stroked="true" strokeweight="1pt" strokecolor="#ffffff">
              <v:stroke dashstyle="solid"/>
            </v:rect>
            <w10:wrap type="none"/>
          </v:group>
        </w:pict>
      </w:r>
      <w:r>
        <w:rPr/>
        <w:t>лованные князья Рюриковичи и Гедиминовичи, татарские</w:t>
      </w:r>
      <w:r>
        <w:rPr>
          <w:spacing w:val="-11"/>
        </w:rPr>
        <w:t> </w:t>
      </w:r>
      <w:r>
        <w:rPr/>
        <w:t>царевичи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касимовские</w:t>
      </w:r>
      <w:r>
        <w:rPr>
          <w:spacing w:val="-11"/>
        </w:rPr>
        <w:t> </w:t>
      </w:r>
      <w:r>
        <w:rPr/>
        <w:t>цари,</w:t>
      </w:r>
      <w:r>
        <w:rPr>
          <w:spacing w:val="-11"/>
        </w:rPr>
        <w:t> </w:t>
      </w:r>
      <w:r>
        <w:rPr/>
        <w:t>а</w:t>
      </w:r>
      <w:r>
        <w:rPr>
          <w:spacing w:val="-11"/>
        </w:rPr>
        <w:t> </w:t>
      </w:r>
      <w:r>
        <w:rPr/>
        <w:t>также</w:t>
      </w:r>
      <w:r>
        <w:rPr>
          <w:spacing w:val="-11"/>
        </w:rPr>
        <w:t> </w:t>
      </w:r>
      <w:r>
        <w:rPr/>
        <w:t>не имевшие</w:t>
      </w:r>
      <w:r>
        <w:rPr>
          <w:spacing w:val="-2"/>
        </w:rPr>
        <w:t> </w:t>
      </w:r>
      <w:r>
        <w:rPr/>
        <w:t>титулов,</w:t>
      </w:r>
      <w:r>
        <w:rPr>
          <w:spacing w:val="-2"/>
        </w:rPr>
        <w:t> </w:t>
      </w:r>
      <w:r>
        <w:rPr/>
        <w:t>но</w:t>
      </w:r>
      <w:r>
        <w:rPr>
          <w:spacing w:val="-2"/>
        </w:rPr>
        <w:t> </w:t>
      </w:r>
      <w:r>
        <w:rPr/>
        <w:t>тоже</w:t>
      </w:r>
      <w:r>
        <w:rPr>
          <w:spacing w:val="-2"/>
        </w:rPr>
        <w:t> </w:t>
      </w:r>
      <w:r>
        <w:rPr/>
        <w:t>старинные</w:t>
      </w:r>
      <w:r>
        <w:rPr>
          <w:spacing w:val="-2"/>
        </w:rPr>
        <w:t> </w:t>
      </w:r>
      <w:r>
        <w:rPr/>
        <w:t>слуги</w:t>
      </w:r>
      <w:r>
        <w:rPr>
          <w:spacing w:val="-2"/>
        </w:rPr>
        <w:t> </w:t>
      </w:r>
      <w:r>
        <w:rPr/>
        <w:t>москов- ских князей, к примеру, знатные роды Захарьи- ных-Юрьевых (Романовых), Шереметевых, Голови- ных и др. Всех знатных людей историки, да и современники,</w:t>
      </w:r>
      <w:r>
        <w:rPr>
          <w:spacing w:val="-4"/>
        </w:rPr>
        <w:t> </w:t>
      </w:r>
      <w:r>
        <w:rPr/>
        <w:t>именовали</w:t>
      </w:r>
      <w:r>
        <w:rPr>
          <w:spacing w:val="-4"/>
        </w:rPr>
        <w:t> </w:t>
      </w:r>
      <w:r>
        <w:rPr/>
        <w:t>боярами.</w:t>
      </w:r>
      <w:r>
        <w:rPr>
          <w:spacing w:val="-4"/>
        </w:rPr>
        <w:t> </w:t>
      </w:r>
      <w:r>
        <w:rPr/>
        <w:t>Хотя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действи- тельности чин боярина (высший чин члена Бояр- ской думы) имели в XVI в. лишь немногие из них. Вторым чином в Боярской думе, на который могли претендовать знатные люди, был чин окольничего.</w:t>
      </w:r>
    </w:p>
    <w:p>
      <w:pPr>
        <w:pStyle w:val="BodyText"/>
        <w:spacing w:line="223" w:lineRule="auto"/>
        <w:ind w:left="3372" w:right="791" w:firstLine="340"/>
        <w:jc w:val="both"/>
      </w:pPr>
      <w:r>
        <w:rPr/>
        <w:t>Основную</w:t>
      </w:r>
      <w:r>
        <w:rPr>
          <w:spacing w:val="-2"/>
        </w:rPr>
        <w:t> </w:t>
      </w:r>
      <w:r>
        <w:rPr/>
        <w:t>часть</w:t>
      </w:r>
      <w:r>
        <w:rPr>
          <w:spacing w:val="-3"/>
        </w:rPr>
        <w:t> </w:t>
      </w:r>
      <w:r>
        <w:rPr/>
        <w:t>служилых</w:t>
      </w:r>
      <w:r>
        <w:rPr>
          <w:spacing w:val="-2"/>
        </w:rPr>
        <w:t> </w:t>
      </w:r>
      <w:r>
        <w:rPr/>
        <w:t>людей</w:t>
      </w:r>
      <w:r>
        <w:rPr>
          <w:spacing w:val="-3"/>
        </w:rPr>
        <w:t> </w:t>
      </w:r>
      <w:r>
        <w:rPr/>
        <w:t>«по</w:t>
      </w:r>
      <w:r>
        <w:rPr>
          <w:spacing w:val="-2"/>
        </w:rPr>
        <w:t> </w:t>
      </w:r>
      <w:r>
        <w:rPr/>
        <w:t>отечеству» составляли</w:t>
      </w:r>
      <w:r>
        <w:rPr>
          <w:spacing w:val="19"/>
        </w:rPr>
        <w:t> </w:t>
      </w:r>
      <w:r>
        <w:rPr/>
        <w:t>в</w:t>
      </w:r>
      <w:r>
        <w:rPr>
          <w:spacing w:val="20"/>
        </w:rPr>
        <w:t> </w:t>
      </w:r>
      <w:r>
        <w:rPr/>
        <w:t>XVI</w:t>
      </w:r>
      <w:r>
        <w:rPr>
          <w:spacing w:val="20"/>
        </w:rPr>
        <w:t> </w:t>
      </w:r>
      <w:r>
        <w:rPr/>
        <w:t>в.</w:t>
      </w:r>
      <w:r>
        <w:rPr>
          <w:spacing w:val="20"/>
        </w:rPr>
        <w:t> </w:t>
      </w:r>
      <w:r>
        <w:rPr/>
        <w:t>не</w:t>
      </w:r>
      <w:r>
        <w:rPr>
          <w:spacing w:val="20"/>
        </w:rPr>
        <w:t> </w:t>
      </w:r>
      <w:r>
        <w:rPr/>
        <w:t>знатные</w:t>
      </w:r>
      <w:r>
        <w:rPr>
          <w:spacing w:val="20"/>
        </w:rPr>
        <w:t> </w:t>
      </w:r>
      <w:r>
        <w:rPr/>
        <w:t>люди,</w:t>
      </w:r>
      <w:r>
        <w:rPr>
          <w:spacing w:val="20"/>
        </w:rPr>
        <w:t> </w:t>
      </w:r>
      <w:r>
        <w:rPr/>
        <w:t>а</w:t>
      </w:r>
      <w:r>
        <w:rPr>
          <w:spacing w:val="28"/>
        </w:rPr>
        <w:t> </w:t>
      </w:r>
      <w:r>
        <w:rPr>
          <w:rFonts w:ascii="Book Antiqua" w:hAnsi="Book Antiqua"/>
          <w:i/>
        </w:rPr>
        <w:t>дети</w:t>
      </w:r>
      <w:r>
        <w:rPr>
          <w:rFonts w:ascii="Book Antiqua" w:hAnsi="Book Antiqua"/>
          <w:i/>
          <w:spacing w:val="33"/>
        </w:rPr>
        <w:t> </w:t>
      </w:r>
      <w:r>
        <w:rPr>
          <w:spacing w:val="-4"/>
        </w:rPr>
        <w:t>(или</w:t>
      </w:r>
    </w:p>
    <w:p>
      <w:pPr>
        <w:pStyle w:val="BodyText"/>
        <w:spacing w:before="3"/>
        <w:rPr>
          <w:sz w:val="21"/>
        </w:rPr>
      </w:pPr>
    </w:p>
    <w:p>
      <w:pPr>
        <w:spacing w:before="103"/>
        <w:ind w:left="337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w w:val="105"/>
          <w:sz w:val="19"/>
        </w:rPr>
        <w:t>«Русские</w:t>
      </w:r>
      <w:r>
        <w:rPr>
          <w:rFonts w:ascii="Calibri" w:hAnsi="Calibri"/>
          <w:b/>
          <w:spacing w:val="25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доспехи».</w:t>
      </w:r>
      <w:r>
        <w:rPr>
          <w:rFonts w:ascii="Calibri" w:hAnsi="Calibri"/>
          <w:b/>
          <w:spacing w:val="26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Гравюра.</w:t>
      </w:r>
      <w:r>
        <w:rPr>
          <w:rFonts w:ascii="Trebuchet MS" w:hAnsi="Trebuchet MS"/>
          <w:i/>
          <w:spacing w:val="11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XVI</w:t>
      </w:r>
      <w:r>
        <w:rPr>
          <w:rFonts w:ascii="Trebuchet MS" w:hAnsi="Trebuchet MS"/>
          <w:i/>
          <w:spacing w:val="10"/>
          <w:w w:val="105"/>
          <w:sz w:val="19"/>
        </w:rPr>
        <w:t> </w:t>
      </w:r>
      <w:r>
        <w:rPr>
          <w:rFonts w:ascii="Trebuchet MS" w:hAnsi="Trebuchet MS"/>
          <w:i/>
          <w:spacing w:val="-5"/>
          <w:w w:val="105"/>
          <w:sz w:val="19"/>
        </w:rPr>
        <w:t>в.</w:t>
      </w:r>
    </w:p>
    <w:p>
      <w:pPr>
        <w:pStyle w:val="BodyText"/>
        <w:spacing w:before="8"/>
        <w:rPr>
          <w:rFonts w:ascii="Trebuchet MS"/>
          <w:i/>
          <w:sz w:val="26"/>
        </w:rPr>
      </w:pPr>
    </w:p>
    <w:p>
      <w:pPr>
        <w:spacing w:line="220" w:lineRule="auto" w:before="0"/>
        <w:ind w:left="4223" w:right="913" w:firstLine="0"/>
        <w:jc w:val="both"/>
        <w:rPr>
          <w:sz w:val="19"/>
        </w:rPr>
      </w:pPr>
      <w:r>
        <w:rPr>
          <w:sz w:val="19"/>
        </w:rPr>
        <w:t>Комплект доспехов служилого человека </w:t>
      </w:r>
      <w:r>
        <w:rPr>
          <w:sz w:val="19"/>
        </w:rPr>
        <w:t>из поместной конницы состоял из шлема, пан- циря (разновидность кольчуги), либо бахте- реца (своеобразного бронежилета, набран- </w:t>
      </w:r>
      <w:r>
        <w:rPr>
          <w:w w:val="95"/>
          <w:sz w:val="19"/>
        </w:rPr>
        <w:t>ного из металлических пластин, соединённых </w:t>
      </w:r>
      <w:r>
        <w:rPr>
          <w:sz w:val="19"/>
        </w:rPr>
        <w:t>кольцами), либо тегиляя (толстого про- стёганного кафтана, обшитого металличе- скими пластинами). Кроме того, доспех мог включать в себя наручи (защита для рук), поножи (защита для ног), а также зерцало (представляло собой четыре металлические пластины: нагрудную, наспинную и две боковых,</w:t>
      </w:r>
      <w:r>
        <w:rPr>
          <w:spacing w:val="-7"/>
          <w:sz w:val="19"/>
        </w:rPr>
        <w:t> </w:t>
      </w:r>
      <w:r>
        <w:rPr>
          <w:sz w:val="19"/>
        </w:rPr>
        <w:t>которые</w:t>
      </w:r>
      <w:r>
        <w:rPr>
          <w:spacing w:val="-7"/>
          <w:sz w:val="19"/>
        </w:rPr>
        <w:t> </w:t>
      </w:r>
      <w:r>
        <w:rPr>
          <w:sz w:val="19"/>
        </w:rPr>
        <w:t>надевали</w:t>
      </w:r>
      <w:r>
        <w:rPr>
          <w:spacing w:val="-7"/>
          <w:sz w:val="19"/>
        </w:rPr>
        <w:t> </w:t>
      </w:r>
      <w:r>
        <w:rPr>
          <w:sz w:val="19"/>
        </w:rPr>
        <w:t>поверх</w:t>
      </w:r>
      <w:r>
        <w:rPr>
          <w:spacing w:val="-7"/>
          <w:sz w:val="19"/>
        </w:rPr>
        <w:t> </w:t>
      </w:r>
      <w:r>
        <w:rPr>
          <w:sz w:val="19"/>
        </w:rPr>
        <w:t>доспехов для усиления защиты).</w:t>
      </w:r>
    </w:p>
    <w:p>
      <w:pPr>
        <w:pStyle w:val="BodyText"/>
        <w:spacing w:before="11"/>
        <w:rPr>
          <w:sz w:val="17"/>
        </w:rPr>
      </w:pPr>
    </w:p>
    <w:p>
      <w:pPr>
        <w:spacing w:line="222" w:lineRule="exact" w:before="0"/>
        <w:ind w:left="4223" w:right="0" w:firstLine="0"/>
        <w:jc w:val="both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«Русская</w:t>
      </w:r>
      <w:r>
        <w:rPr>
          <w:rFonts w:ascii="Calibri" w:hAnsi="Calibri"/>
          <w:b/>
          <w:spacing w:val="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поместная</w:t>
      </w:r>
      <w:r>
        <w:rPr>
          <w:rFonts w:ascii="Calibri" w:hAnsi="Calibri"/>
          <w:b/>
          <w:spacing w:val="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конница</w:t>
      </w:r>
      <w:r>
        <w:rPr>
          <w:rFonts w:ascii="Calibri" w:hAnsi="Calibri"/>
          <w:b/>
          <w:spacing w:val="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2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тегиляях».</w:t>
      </w:r>
    </w:p>
    <w:p>
      <w:pPr>
        <w:spacing w:line="211" w:lineRule="exact" w:before="0"/>
        <w:ind w:left="4223" w:right="0" w:firstLine="0"/>
        <w:jc w:val="both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spacing w:val="-4"/>
          <w:sz w:val="19"/>
        </w:rPr>
        <w:t>Гравюра.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pacing w:val="-4"/>
          <w:sz w:val="19"/>
        </w:rPr>
        <w:t>1549 </w:t>
      </w:r>
      <w:r>
        <w:rPr>
          <w:rFonts w:ascii="Trebuchet MS" w:hAnsi="Trebuchet MS"/>
          <w:i/>
          <w:spacing w:val="-5"/>
          <w:sz w:val="19"/>
        </w:rPr>
        <w:t>г.</w:t>
      </w:r>
    </w:p>
    <w:p>
      <w:pPr>
        <w:spacing w:after="0" w:line="211" w:lineRule="exact"/>
        <w:jc w:val="both"/>
        <w:rPr>
          <w:rFonts w:ascii="Trebuchet MS" w:hAnsi="Trebuchet MS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rFonts w:ascii="Trebuchet MS"/>
          <w:i/>
          <w:sz w:val="12"/>
        </w:rPr>
      </w:pPr>
    </w:p>
    <w:p>
      <w:pPr>
        <w:pStyle w:val="BodyText"/>
        <w:spacing w:line="216" w:lineRule="auto" w:before="118"/>
        <w:ind w:left="793" w:right="791"/>
        <w:jc w:val="both"/>
      </w:pPr>
      <w:r>
        <w:rPr/>
        <w:t>сыны) </w:t>
      </w:r>
      <w:r>
        <w:rPr>
          <w:rFonts w:ascii="Book Antiqua" w:hAnsi="Book Antiqua"/>
          <w:i/>
        </w:rPr>
        <w:t>боярские</w:t>
      </w:r>
      <w:r>
        <w:rPr/>
        <w:t>. Обычно они служили рядовыми воинами в конном ополче- нии. Формировалось оно по уездам («служилым городам»). Могли также дети боярские</w:t>
      </w:r>
      <w:r>
        <w:rPr>
          <w:spacing w:val="40"/>
        </w:rPr>
        <w:t> </w:t>
      </w:r>
      <w:r>
        <w:rPr/>
        <w:t>попасть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число</w:t>
      </w:r>
      <w:r>
        <w:rPr>
          <w:spacing w:val="40"/>
        </w:rPr>
        <w:t> </w:t>
      </w:r>
      <w:r>
        <w:rPr>
          <w:rFonts w:ascii="Book Antiqua" w:hAnsi="Book Antiqua"/>
          <w:i/>
        </w:rPr>
        <w:t>приказных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людей,</w:t>
      </w:r>
      <w:r>
        <w:rPr>
          <w:rFonts w:ascii="Book Antiqua" w:hAnsi="Book Antiqua"/>
          <w:i/>
          <w:spacing w:val="40"/>
        </w:rPr>
        <w:t> </w:t>
      </w:r>
      <w:r>
        <w:rPr/>
        <w:t>которые</w:t>
      </w:r>
      <w:r>
        <w:rPr>
          <w:spacing w:val="40"/>
        </w:rPr>
        <w:t> </w:t>
      </w:r>
      <w:r>
        <w:rPr/>
        <w:t>несли</w:t>
      </w:r>
      <w:r>
        <w:rPr>
          <w:spacing w:val="40"/>
        </w:rPr>
        <w:t> </w:t>
      </w:r>
      <w:r>
        <w:rPr/>
        <w:t>невоенную</w:t>
      </w:r>
      <w:r>
        <w:rPr>
          <w:spacing w:val="40"/>
        </w:rPr>
        <w:t> </w:t>
      </w:r>
      <w:r>
        <w:rPr/>
        <w:t>служ- бу подьячими и дьяками в приказах и губных избах.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Служилые люди «по отечеству», чтобы иметь материальное обеспечение, наделялись</w:t>
      </w:r>
      <w:r>
        <w:rPr>
          <w:spacing w:val="-4"/>
        </w:rPr>
        <w:t> </w:t>
      </w:r>
      <w:r>
        <w:rPr/>
        <w:t>поместьями,</w:t>
      </w:r>
      <w:r>
        <w:rPr>
          <w:spacing w:val="-4"/>
        </w:rPr>
        <w:t> </w:t>
      </w:r>
      <w:r>
        <w:rPr/>
        <w:t>или,</w:t>
      </w:r>
      <w:r>
        <w:rPr>
          <w:spacing w:val="-5"/>
        </w:rPr>
        <w:t> </w:t>
      </w:r>
      <w:r>
        <w:rPr/>
        <w:t>как</w:t>
      </w:r>
      <w:r>
        <w:rPr>
          <w:spacing w:val="-4"/>
        </w:rPr>
        <w:t> </w:t>
      </w:r>
      <w:r>
        <w:rPr/>
        <w:t>тогда</w:t>
      </w:r>
      <w:r>
        <w:rPr>
          <w:spacing w:val="-4"/>
        </w:rPr>
        <w:t> </w:t>
      </w:r>
      <w:r>
        <w:rPr/>
        <w:t>говорили,</w:t>
      </w:r>
      <w:r>
        <w:rPr>
          <w:spacing w:val="-5"/>
        </w:rPr>
        <w:t> </w:t>
      </w:r>
      <w:r>
        <w:rPr/>
        <w:t>«испомещались».</w:t>
      </w:r>
      <w:r>
        <w:rPr>
          <w:spacing w:val="-4"/>
        </w:rPr>
        <w:t> </w:t>
      </w:r>
      <w:r>
        <w:rPr/>
        <w:t>Могли</w:t>
      </w:r>
      <w:r>
        <w:rPr>
          <w:spacing w:val="-4"/>
        </w:rPr>
        <w:t> </w:t>
      </w:r>
      <w:r>
        <w:rPr/>
        <w:t>они иметь также вотчины, которые в отличие от поместий можно было продавать, закладывать,</w:t>
      </w:r>
      <w:r>
        <w:rPr>
          <w:spacing w:val="-10"/>
        </w:rPr>
        <w:t> </w:t>
      </w:r>
      <w:r>
        <w:rPr/>
        <w:t>наследовать,</w:t>
      </w:r>
      <w:r>
        <w:rPr>
          <w:spacing w:val="-10"/>
        </w:rPr>
        <w:t> </w:t>
      </w:r>
      <w:r>
        <w:rPr/>
        <w:t>дробить</w:t>
      </w:r>
      <w:r>
        <w:rPr>
          <w:spacing w:val="-10"/>
        </w:rPr>
        <w:t> </w:t>
      </w:r>
      <w:r>
        <w:rPr/>
        <w:t>между</w:t>
      </w:r>
      <w:r>
        <w:rPr>
          <w:spacing w:val="-10"/>
        </w:rPr>
        <w:t> </w:t>
      </w:r>
      <w:r>
        <w:rPr/>
        <w:t>наследниками,</w:t>
      </w:r>
      <w:r>
        <w:rPr>
          <w:spacing w:val="-10"/>
        </w:rPr>
        <w:t> </w:t>
      </w:r>
      <w:r>
        <w:rPr/>
        <w:t>отдавать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приданое дочерям или в монастырь на помин души. Вотчину государь мог дать в каче- стве</w:t>
      </w:r>
      <w:r>
        <w:rPr>
          <w:spacing w:val="-7"/>
        </w:rPr>
        <w:t> </w:t>
      </w:r>
      <w:r>
        <w:rPr/>
        <w:t>награды.</w:t>
      </w:r>
      <w:r>
        <w:rPr>
          <w:spacing w:val="-7"/>
        </w:rPr>
        <w:t> </w:t>
      </w:r>
      <w:r>
        <w:rPr/>
        <w:t>Понятно,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знатных</w:t>
      </w:r>
      <w:r>
        <w:rPr>
          <w:spacing w:val="-7"/>
        </w:rPr>
        <w:t> </w:t>
      </w:r>
      <w:r>
        <w:rPr/>
        <w:t>людей</w:t>
      </w:r>
      <w:r>
        <w:rPr>
          <w:spacing w:val="-7"/>
        </w:rPr>
        <w:t> </w:t>
      </w:r>
      <w:r>
        <w:rPr/>
        <w:t>землевладений</w:t>
      </w:r>
      <w:r>
        <w:rPr>
          <w:spacing w:val="-7"/>
        </w:rPr>
        <w:t> </w:t>
      </w:r>
      <w:r>
        <w:rPr/>
        <w:t>было</w:t>
      </w:r>
      <w:r>
        <w:rPr>
          <w:spacing w:val="-7"/>
        </w:rPr>
        <w:t> </w:t>
      </w:r>
      <w:r>
        <w:rPr/>
        <w:t>больше,</w:t>
      </w:r>
      <w:r>
        <w:rPr>
          <w:spacing w:val="-7"/>
        </w:rPr>
        <w:t> </w:t>
      </w:r>
      <w:r>
        <w:rPr/>
        <w:t>чем у детей боярских.</w:t>
      </w:r>
    </w:p>
    <w:p>
      <w:pPr>
        <w:pStyle w:val="BodyText"/>
        <w:spacing w:line="220" w:lineRule="auto" w:before="5"/>
        <w:ind w:left="793" w:right="791" w:firstLine="340"/>
        <w:jc w:val="right"/>
      </w:pPr>
      <w:r>
        <w:rPr>
          <w:w w:val="95"/>
        </w:rPr>
        <w:t>Землевладения часто переходили из рук в руки, так как государь мог забрать </w:t>
      </w:r>
      <w:r>
        <w:rPr/>
        <w:t>как</w:t>
      </w:r>
      <w:r>
        <w:rPr>
          <w:spacing w:val="30"/>
        </w:rPr>
        <w:t> </w:t>
      </w:r>
      <w:r>
        <w:rPr/>
        <w:t>вотчину,</w:t>
      </w:r>
      <w:r>
        <w:rPr>
          <w:spacing w:val="30"/>
        </w:rPr>
        <w:t> </w:t>
      </w:r>
      <w:r>
        <w:rPr/>
        <w:t>так</w:t>
      </w:r>
      <w:r>
        <w:rPr>
          <w:spacing w:val="30"/>
        </w:rPr>
        <w:t> </w:t>
      </w:r>
      <w:r>
        <w:rPr/>
        <w:t>и</w:t>
      </w:r>
      <w:r>
        <w:rPr>
          <w:spacing w:val="30"/>
        </w:rPr>
        <w:t> </w:t>
      </w:r>
      <w:r>
        <w:rPr/>
        <w:t>поместье.</w:t>
      </w:r>
      <w:r>
        <w:rPr>
          <w:spacing w:val="30"/>
        </w:rPr>
        <w:t> </w:t>
      </w:r>
      <w:r>
        <w:rPr/>
        <w:t>Если</w:t>
      </w:r>
      <w:r>
        <w:rPr>
          <w:spacing w:val="30"/>
        </w:rPr>
        <w:t> </w:t>
      </w:r>
      <w:r>
        <w:rPr/>
        <w:t>не</w:t>
      </w:r>
      <w:r>
        <w:rPr>
          <w:spacing w:val="30"/>
        </w:rPr>
        <w:t> </w:t>
      </w:r>
      <w:r>
        <w:rPr/>
        <w:t>случалось</w:t>
      </w:r>
      <w:r>
        <w:rPr>
          <w:spacing w:val="30"/>
        </w:rPr>
        <w:t> </w:t>
      </w:r>
      <w:r>
        <w:rPr/>
        <w:t>при</w:t>
      </w:r>
      <w:r>
        <w:rPr>
          <w:spacing w:val="30"/>
        </w:rPr>
        <w:t> </w:t>
      </w:r>
      <w:r>
        <w:rPr/>
        <w:t>этом</w:t>
      </w:r>
      <w:r>
        <w:rPr>
          <w:spacing w:val="30"/>
        </w:rPr>
        <w:t> </w:t>
      </w:r>
      <w:r>
        <w:rPr/>
        <w:t>опалы,</w:t>
      </w:r>
      <w:r>
        <w:rPr>
          <w:spacing w:val="30"/>
        </w:rPr>
        <w:t> </w:t>
      </w:r>
      <w:r>
        <w:rPr/>
        <w:t>то</w:t>
      </w:r>
      <w:r>
        <w:rPr>
          <w:spacing w:val="30"/>
        </w:rPr>
        <w:t> </w:t>
      </w:r>
      <w:r>
        <w:rPr/>
        <w:t>взамен выдавались</w:t>
      </w:r>
      <w:r>
        <w:rPr>
          <w:spacing w:val="38"/>
        </w:rPr>
        <w:t> </w:t>
      </w:r>
      <w:r>
        <w:rPr/>
        <w:t>другие</w:t>
      </w:r>
      <w:r>
        <w:rPr>
          <w:spacing w:val="38"/>
        </w:rPr>
        <w:t> </w:t>
      </w:r>
      <w:r>
        <w:rPr/>
        <w:t>землевладения.</w:t>
      </w:r>
      <w:r>
        <w:rPr>
          <w:spacing w:val="38"/>
        </w:rPr>
        <w:t> </w:t>
      </w:r>
      <w:r>
        <w:rPr/>
        <w:t>В</w:t>
      </w:r>
      <w:r>
        <w:rPr>
          <w:spacing w:val="38"/>
        </w:rPr>
        <w:t> </w:t>
      </w:r>
      <w:r>
        <w:rPr/>
        <w:t>случае</w:t>
      </w:r>
      <w:r>
        <w:rPr>
          <w:spacing w:val="38"/>
        </w:rPr>
        <w:t> </w:t>
      </w:r>
      <w:r>
        <w:rPr/>
        <w:t>опалы</w:t>
      </w:r>
      <w:r>
        <w:rPr>
          <w:spacing w:val="38"/>
        </w:rPr>
        <w:t> </w:t>
      </w:r>
      <w:r>
        <w:rPr/>
        <w:t>одного</w:t>
      </w:r>
      <w:r>
        <w:rPr>
          <w:spacing w:val="38"/>
        </w:rPr>
        <w:t> </w:t>
      </w:r>
      <w:r>
        <w:rPr/>
        <w:t>человека</w:t>
      </w:r>
      <w:r>
        <w:rPr>
          <w:spacing w:val="38"/>
        </w:rPr>
        <w:t> </w:t>
      </w:r>
      <w:r>
        <w:rPr/>
        <w:t>могли отнять поместья и вотчины у всех его родственников, поскольку в средневеко- вой России действовал принцип коллективной ответственности семей и родов. </w:t>
      </w:r>
      <w:r>
        <w:rPr>
          <w:rFonts w:ascii="Book Antiqua" w:hAnsi="Book Antiqua"/>
          <w:i/>
        </w:rPr>
        <w:t>Служилые</w:t>
      </w:r>
      <w:r>
        <w:rPr>
          <w:rFonts w:ascii="Book Antiqua" w:hAnsi="Book Antiqua"/>
          <w:i/>
          <w:spacing w:val="80"/>
        </w:rPr>
        <w:t> </w:t>
      </w:r>
      <w:r>
        <w:rPr>
          <w:rFonts w:ascii="Book Antiqua" w:hAnsi="Book Antiqua"/>
          <w:i/>
        </w:rPr>
        <w:t>люди</w:t>
      </w:r>
      <w:r>
        <w:rPr>
          <w:rFonts w:ascii="Book Antiqua" w:hAnsi="Book Antiqua"/>
          <w:i/>
          <w:spacing w:val="80"/>
        </w:rPr>
        <w:t> </w:t>
      </w:r>
      <w:r>
        <w:rPr>
          <w:rFonts w:ascii="Book Antiqua" w:hAnsi="Book Antiqua"/>
          <w:i/>
        </w:rPr>
        <w:t>«по</w:t>
      </w:r>
      <w:r>
        <w:rPr>
          <w:rFonts w:ascii="Book Antiqua" w:hAnsi="Book Antiqua"/>
          <w:i/>
          <w:spacing w:val="80"/>
        </w:rPr>
        <w:t> </w:t>
      </w:r>
      <w:r>
        <w:rPr>
          <w:rFonts w:ascii="Book Antiqua" w:hAnsi="Book Antiqua"/>
          <w:i/>
        </w:rPr>
        <w:t>прибору»</w:t>
      </w:r>
      <w:r>
        <w:rPr>
          <w:rFonts w:ascii="Book Antiqua" w:hAnsi="Book Antiqua"/>
          <w:i/>
          <w:spacing w:val="40"/>
        </w:rPr>
        <w:t> </w:t>
      </w:r>
      <w:r>
        <w:rPr/>
        <w:t>набирались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простолюдинов.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XVI</w:t>
      </w:r>
      <w:r>
        <w:rPr>
          <w:spacing w:val="40"/>
        </w:rPr>
        <w:t> </w:t>
      </w:r>
      <w:r>
        <w:rPr/>
        <w:t>в.</w:t>
      </w:r>
      <w:r>
        <w:rPr>
          <w:spacing w:val="40"/>
        </w:rPr>
        <w:t> </w:t>
      </w:r>
      <w:r>
        <w:rPr/>
        <w:t>к данной</w:t>
      </w:r>
      <w:r>
        <w:rPr>
          <w:spacing w:val="25"/>
        </w:rPr>
        <w:t> </w:t>
      </w:r>
      <w:r>
        <w:rPr/>
        <w:t>категории</w:t>
      </w:r>
      <w:r>
        <w:rPr>
          <w:spacing w:val="25"/>
        </w:rPr>
        <w:t> </w:t>
      </w:r>
      <w:r>
        <w:rPr/>
        <w:t>относились</w:t>
      </w:r>
      <w:r>
        <w:rPr>
          <w:spacing w:val="25"/>
        </w:rPr>
        <w:t> </w:t>
      </w:r>
      <w:r>
        <w:rPr/>
        <w:t>пищальщики,</w:t>
      </w:r>
      <w:r>
        <w:rPr>
          <w:spacing w:val="25"/>
        </w:rPr>
        <w:t> </w:t>
      </w:r>
      <w:r>
        <w:rPr/>
        <w:t>стрельцы,</w:t>
      </w:r>
      <w:r>
        <w:rPr>
          <w:spacing w:val="25"/>
        </w:rPr>
        <w:t> </w:t>
      </w:r>
      <w:r>
        <w:rPr/>
        <w:t>пушкари,</w:t>
      </w:r>
      <w:r>
        <w:rPr>
          <w:spacing w:val="25"/>
        </w:rPr>
        <w:t> </w:t>
      </w:r>
      <w:r>
        <w:rPr/>
        <w:t>оружейные мастера,</w:t>
      </w:r>
      <w:r>
        <w:rPr>
          <w:spacing w:val="25"/>
        </w:rPr>
        <w:t> </w:t>
      </w:r>
      <w:r>
        <w:rPr/>
        <w:t>городовые</w:t>
      </w:r>
      <w:r>
        <w:rPr>
          <w:spacing w:val="25"/>
        </w:rPr>
        <w:t> </w:t>
      </w:r>
      <w:r>
        <w:rPr/>
        <w:t>казаки.</w:t>
      </w:r>
      <w:r>
        <w:rPr>
          <w:spacing w:val="25"/>
        </w:rPr>
        <w:t> </w:t>
      </w:r>
      <w:r>
        <w:rPr/>
        <w:t>Их</w:t>
      </w:r>
      <w:r>
        <w:rPr>
          <w:spacing w:val="25"/>
        </w:rPr>
        <w:t> </w:t>
      </w:r>
      <w:r>
        <w:rPr/>
        <w:t>сыновья</w:t>
      </w:r>
      <w:r>
        <w:rPr>
          <w:spacing w:val="25"/>
        </w:rPr>
        <w:t> </w:t>
      </w:r>
      <w:r>
        <w:rPr/>
        <w:t>и</w:t>
      </w:r>
      <w:r>
        <w:rPr>
          <w:spacing w:val="25"/>
        </w:rPr>
        <w:t> </w:t>
      </w:r>
      <w:r>
        <w:rPr/>
        <w:t>внуки</w:t>
      </w:r>
      <w:r>
        <w:rPr>
          <w:spacing w:val="25"/>
        </w:rPr>
        <w:t> </w:t>
      </w:r>
      <w:r>
        <w:rPr/>
        <w:t>зачастую</w:t>
      </w:r>
      <w:r>
        <w:rPr>
          <w:spacing w:val="25"/>
        </w:rPr>
        <w:t> </w:t>
      </w:r>
      <w:r>
        <w:rPr/>
        <w:t>тоже</w:t>
      </w:r>
      <w:r>
        <w:rPr>
          <w:spacing w:val="25"/>
        </w:rPr>
        <w:t> </w:t>
      </w:r>
      <w:r>
        <w:rPr>
          <w:spacing w:val="-2"/>
        </w:rPr>
        <w:t>становились</w:t>
      </w:r>
    </w:p>
    <w:p>
      <w:pPr>
        <w:pStyle w:val="BodyText"/>
        <w:spacing w:line="234" w:lineRule="exact"/>
        <w:ind w:left="793"/>
        <w:jc w:val="both"/>
      </w:pPr>
      <w:r>
        <w:rPr/>
        <w:t>служилыми</w:t>
      </w:r>
      <w:r>
        <w:rPr>
          <w:spacing w:val="-6"/>
        </w:rPr>
        <w:t> </w:t>
      </w:r>
      <w:r>
        <w:rPr/>
        <w:t>людьми</w:t>
      </w:r>
      <w:r>
        <w:rPr>
          <w:spacing w:val="-5"/>
        </w:rPr>
        <w:t> </w:t>
      </w:r>
      <w:r>
        <w:rPr/>
        <w:t>«по</w:t>
      </w:r>
      <w:r>
        <w:rPr>
          <w:spacing w:val="-5"/>
        </w:rPr>
        <w:t> </w:t>
      </w:r>
      <w:r>
        <w:rPr>
          <w:spacing w:val="-2"/>
        </w:rPr>
        <w:t>прибору».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87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Чем</w:t>
      </w:r>
      <w:r>
        <w:rPr>
          <w:spacing w:val="4"/>
          <w:sz w:val="19"/>
        </w:rPr>
        <w:t> </w:t>
      </w:r>
      <w:r>
        <w:rPr>
          <w:w w:val="95"/>
          <w:sz w:val="19"/>
        </w:rPr>
        <w:t>служилые</w:t>
      </w:r>
      <w:r>
        <w:rPr>
          <w:spacing w:val="5"/>
          <w:sz w:val="19"/>
        </w:rPr>
        <w:t> </w:t>
      </w:r>
      <w:r>
        <w:rPr>
          <w:w w:val="95"/>
          <w:sz w:val="19"/>
        </w:rPr>
        <w:t>люди</w:t>
      </w:r>
      <w:r>
        <w:rPr>
          <w:spacing w:val="5"/>
          <w:sz w:val="19"/>
        </w:rPr>
        <w:t> </w:t>
      </w:r>
      <w:r>
        <w:rPr>
          <w:w w:val="95"/>
          <w:sz w:val="19"/>
        </w:rPr>
        <w:t>«по</w:t>
      </w:r>
      <w:r>
        <w:rPr>
          <w:spacing w:val="5"/>
          <w:sz w:val="19"/>
        </w:rPr>
        <w:t> </w:t>
      </w:r>
      <w:r>
        <w:rPr>
          <w:w w:val="95"/>
          <w:sz w:val="19"/>
        </w:rPr>
        <w:t>отечеству»</w:t>
      </w:r>
      <w:r>
        <w:rPr>
          <w:spacing w:val="5"/>
          <w:sz w:val="19"/>
        </w:rPr>
        <w:t> </w:t>
      </w:r>
      <w:r>
        <w:rPr>
          <w:w w:val="95"/>
          <w:sz w:val="19"/>
        </w:rPr>
        <w:t>отличались</w:t>
      </w:r>
      <w:r>
        <w:rPr>
          <w:spacing w:val="4"/>
          <w:sz w:val="19"/>
        </w:rPr>
        <w:t> </w:t>
      </w:r>
      <w:r>
        <w:rPr>
          <w:w w:val="95"/>
          <w:sz w:val="19"/>
        </w:rPr>
        <w:t>от</w:t>
      </w:r>
      <w:r>
        <w:rPr>
          <w:spacing w:val="5"/>
          <w:sz w:val="19"/>
        </w:rPr>
        <w:t> </w:t>
      </w:r>
      <w:r>
        <w:rPr>
          <w:w w:val="95"/>
          <w:sz w:val="19"/>
        </w:rPr>
        <w:t>служилых</w:t>
      </w:r>
      <w:r>
        <w:rPr>
          <w:spacing w:val="5"/>
          <w:sz w:val="19"/>
        </w:rPr>
        <w:t> </w:t>
      </w:r>
      <w:r>
        <w:rPr>
          <w:w w:val="95"/>
          <w:sz w:val="19"/>
        </w:rPr>
        <w:t>людей</w:t>
      </w:r>
      <w:r>
        <w:rPr>
          <w:spacing w:val="5"/>
          <w:sz w:val="19"/>
        </w:rPr>
        <w:t> </w:t>
      </w:r>
      <w:r>
        <w:rPr>
          <w:w w:val="95"/>
          <w:sz w:val="19"/>
        </w:rPr>
        <w:t>«по</w:t>
      </w:r>
      <w:r>
        <w:rPr>
          <w:spacing w:val="5"/>
          <w:sz w:val="19"/>
        </w:rPr>
        <w:t> </w:t>
      </w:r>
      <w:r>
        <w:rPr>
          <w:spacing w:val="-2"/>
          <w:w w:val="95"/>
          <w:sz w:val="19"/>
        </w:rPr>
        <w:t>прибору»?</w:t>
      </w:r>
    </w:p>
    <w:p>
      <w:pPr>
        <w:pStyle w:val="BodyText"/>
        <w:spacing w:line="213" w:lineRule="auto" w:before="147"/>
        <w:ind w:left="793" w:right="791"/>
        <w:jc w:val="both"/>
      </w:pPr>
      <w:r>
        <w:rPr>
          <w:rFonts w:ascii="Calibri" w:hAnsi="Calibri"/>
          <w:b/>
          <w:color w:val="FFFFFF"/>
          <w:spacing w:val="-10"/>
          <w:w w:val="10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6</w:t>
      </w:r>
      <w:r>
        <w:rPr>
          <w:rFonts w:ascii="Calibri" w:hAnsi="Calibri"/>
          <w:b/>
          <w:color w:val="FFFFFF"/>
          <w:spacing w:val="-12"/>
          <w:w w:val="10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33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Тяглые</w:t>
      </w:r>
      <w:r>
        <w:rPr>
          <w:rFonts w:ascii="Calibri" w:hAnsi="Calibri"/>
          <w:b/>
          <w:color w:val="DB413F"/>
          <w:w w:val="105"/>
        </w:rPr>
        <w:t> люди.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Среди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тяглых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людей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к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числу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наиболее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зажиточных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относи- лись</w:t>
      </w:r>
      <w:r>
        <w:rPr>
          <w:color w:val="000000"/>
          <w:spacing w:val="-7"/>
          <w:w w:val="105"/>
        </w:rPr>
        <w:t> </w:t>
      </w:r>
      <w:r>
        <w:rPr>
          <w:rFonts w:ascii="Book Antiqua" w:hAnsi="Book Antiqua"/>
          <w:i/>
          <w:color w:val="000000"/>
          <w:w w:val="105"/>
        </w:rPr>
        <w:t>купцы</w:t>
      </w:r>
      <w:r>
        <w:rPr>
          <w:color w:val="000000"/>
          <w:w w:val="105"/>
        </w:rPr>
        <w:t>.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Они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жили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в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городах,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вели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внутреннюю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и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внешнюю</w:t>
      </w:r>
      <w:r>
        <w:rPr>
          <w:color w:val="000000"/>
          <w:spacing w:val="-7"/>
          <w:w w:val="105"/>
        </w:rPr>
        <w:t> </w:t>
      </w:r>
      <w:r>
        <w:rPr>
          <w:color w:val="000000"/>
          <w:w w:val="105"/>
        </w:rPr>
        <w:t>торговлю.</w:t>
      </w:r>
    </w:p>
    <w:p>
      <w:pPr>
        <w:pStyle w:val="BodyText"/>
        <w:spacing w:line="218" w:lineRule="auto"/>
        <w:ind w:left="793" w:right="791" w:firstLine="340"/>
        <w:jc w:val="both"/>
      </w:pPr>
      <w:r>
        <w:rPr/>
        <w:t>Основную массу горожан составляли </w:t>
      </w:r>
      <w:r>
        <w:rPr>
          <w:rFonts w:ascii="Book Antiqua" w:hAnsi="Book Antiqua"/>
          <w:i/>
        </w:rPr>
        <w:t>чёрные посадские люди</w:t>
      </w:r>
      <w:r>
        <w:rPr/>
        <w:t>. Слово «чёр-</w:t>
      </w:r>
      <w:r>
        <w:rPr>
          <w:spacing w:val="40"/>
        </w:rPr>
        <w:t> </w:t>
      </w:r>
      <w:r>
        <w:rPr/>
        <w:t>ные» означало,</w:t>
      </w:r>
      <w:r>
        <w:rPr>
          <w:spacing w:val="-1"/>
        </w:rPr>
        <w:t> </w:t>
      </w:r>
      <w:r>
        <w:rPr/>
        <w:t>что они</w:t>
      </w:r>
      <w:r>
        <w:rPr>
          <w:spacing w:val="-1"/>
        </w:rPr>
        <w:t> </w:t>
      </w:r>
      <w:r>
        <w:rPr/>
        <w:t>несут тягло,</w:t>
      </w:r>
      <w:r>
        <w:rPr>
          <w:spacing w:val="-1"/>
        </w:rPr>
        <w:t> </w:t>
      </w:r>
      <w:r>
        <w:rPr/>
        <w:t>т. е.</w:t>
      </w:r>
      <w:r>
        <w:rPr>
          <w:spacing w:val="-1"/>
        </w:rPr>
        <w:t> </w:t>
      </w:r>
      <w:r>
        <w:rPr/>
        <w:t>платят налоги</w:t>
      </w:r>
      <w:r>
        <w:rPr>
          <w:spacing w:val="-1"/>
        </w:rPr>
        <w:t> </w:t>
      </w:r>
      <w:r>
        <w:rPr/>
        <w:t>и выполняют</w:t>
      </w:r>
      <w:r>
        <w:rPr>
          <w:spacing w:val="-1"/>
        </w:rPr>
        <w:t> </w:t>
      </w:r>
      <w:r>
        <w:rPr/>
        <w:t>повинно- сти в пользу государя.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Посадских людей и купцов насчитывалось сравнительно немного. Более 90% населения страны составляли крестьяне, которые являлись </w:t>
      </w:r>
      <w:r>
        <w:rPr/>
        <w:t>основными тяглецами, обеспечивающими государственную казну. Они делилось на несколько</w:t>
      </w:r>
      <w:r>
        <w:rPr>
          <w:spacing w:val="-5"/>
        </w:rPr>
        <w:t> </w:t>
      </w:r>
      <w:r>
        <w:rPr/>
        <w:t>категорий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черносошных,</w:t>
      </w:r>
      <w:r>
        <w:rPr>
          <w:spacing w:val="-5"/>
        </w:rPr>
        <w:t> </w:t>
      </w:r>
      <w:r>
        <w:rPr/>
        <w:t>дворцовых,</w:t>
      </w:r>
      <w:r>
        <w:rPr>
          <w:spacing w:val="-5"/>
        </w:rPr>
        <w:t> </w:t>
      </w:r>
      <w:r>
        <w:rPr/>
        <w:t>частновладельческих,</w:t>
      </w:r>
      <w:r>
        <w:rPr>
          <w:spacing w:val="-5"/>
        </w:rPr>
        <w:t> </w:t>
      </w:r>
      <w:r>
        <w:rPr/>
        <w:t>мона- </w:t>
      </w:r>
      <w:r>
        <w:rPr>
          <w:spacing w:val="-2"/>
        </w:rPr>
        <w:t>стырских.</w:t>
      </w:r>
    </w:p>
    <w:p>
      <w:pPr>
        <w:spacing w:line="211" w:lineRule="auto" w:before="4"/>
        <w:ind w:left="793" w:right="791" w:firstLine="340"/>
        <w:jc w:val="both"/>
        <w:rPr>
          <w:sz w:val="20"/>
        </w:rPr>
      </w:pPr>
      <w:r>
        <w:rPr>
          <w:rFonts w:ascii="Book Antiqua" w:hAnsi="Book Antiqua"/>
          <w:i/>
          <w:sz w:val="20"/>
        </w:rPr>
        <w:t>Черносошные крестьяне </w:t>
      </w:r>
      <w:r>
        <w:rPr>
          <w:sz w:val="20"/>
        </w:rPr>
        <w:t>были лично свободными людьми, </w:t>
      </w:r>
      <w:r>
        <w:rPr>
          <w:sz w:val="20"/>
        </w:rPr>
        <w:t>жившими общинами на «чёрной» (государевой) земле.</w:t>
      </w:r>
    </w:p>
    <w:p>
      <w:pPr>
        <w:pStyle w:val="BodyText"/>
        <w:spacing w:line="211" w:lineRule="auto" w:before="12"/>
        <w:ind w:left="793" w:right="791" w:firstLine="340"/>
        <w:jc w:val="both"/>
      </w:pPr>
      <w:r>
        <w:rPr>
          <w:rFonts w:ascii="Book Antiqua" w:hAnsi="Book Antiqua"/>
          <w:i/>
        </w:rPr>
        <w:t>Дворцовые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крестьяне</w:t>
      </w:r>
      <w:r>
        <w:rPr>
          <w:rFonts w:ascii="Book Antiqua" w:hAnsi="Book Antiqua"/>
          <w:i/>
          <w:spacing w:val="40"/>
        </w:rPr>
        <w:t> </w:t>
      </w:r>
      <w:r>
        <w:rPr/>
        <w:t>были</w:t>
      </w:r>
      <w:r>
        <w:rPr>
          <w:spacing w:val="40"/>
        </w:rPr>
        <w:t> </w:t>
      </w:r>
      <w:r>
        <w:rPr/>
        <w:t>приписаны</w:t>
      </w:r>
      <w:r>
        <w:rPr>
          <w:spacing w:val="40"/>
        </w:rPr>
        <w:t> </w:t>
      </w:r>
      <w:r>
        <w:rPr/>
        <w:t>непосредственно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дворцу</w:t>
      </w:r>
      <w:r>
        <w:rPr>
          <w:spacing w:val="40"/>
        </w:rPr>
        <w:t> </w:t>
      </w:r>
      <w:r>
        <w:rPr/>
        <w:t>госуда- ря. Их платежи и работы шли на нужды монарха и членов его семьи.</w:t>
      </w:r>
    </w:p>
    <w:p>
      <w:pPr>
        <w:pStyle w:val="BodyText"/>
        <w:spacing w:line="220" w:lineRule="auto" w:before="4"/>
        <w:ind w:left="793" w:right="791" w:firstLine="340"/>
        <w:jc w:val="both"/>
      </w:pPr>
      <w:r>
        <w:rPr>
          <w:rFonts w:ascii="Book Antiqua" w:hAnsi="Book Antiqua"/>
          <w:i/>
        </w:rPr>
        <w:t>Частновладельческие крестьяне </w:t>
      </w:r>
      <w:r>
        <w:rPr/>
        <w:t>жили в поместьях и вотчинах, </w:t>
      </w:r>
      <w:r>
        <w:rPr/>
        <w:t>данных служилым людям «по отечеству». Кроме государственных налогов, они давали владельцу поместья или вотчины оброк (обычно часть продуктов и других вещей, производимых в их хозяйстве). Выполняли также барщину, т. е. бес- платно</w:t>
      </w:r>
      <w:r>
        <w:rPr>
          <w:spacing w:val="-11"/>
        </w:rPr>
        <w:t> </w:t>
      </w:r>
      <w:r>
        <w:rPr/>
        <w:t>работали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владельцев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строили</w:t>
      </w:r>
      <w:r>
        <w:rPr>
          <w:spacing w:val="-11"/>
        </w:rPr>
        <w:t> </w:t>
      </w:r>
      <w:r>
        <w:rPr/>
        <w:t>им</w:t>
      </w:r>
      <w:r>
        <w:rPr>
          <w:spacing w:val="-11"/>
        </w:rPr>
        <w:t> </w:t>
      </w:r>
      <w:r>
        <w:rPr/>
        <w:t>дома,</w:t>
      </w:r>
      <w:r>
        <w:rPr>
          <w:spacing w:val="-11"/>
        </w:rPr>
        <w:t> </w:t>
      </w:r>
      <w:r>
        <w:rPr/>
        <w:t>хозяйственные</w:t>
      </w:r>
      <w:r>
        <w:rPr>
          <w:spacing w:val="-11"/>
        </w:rPr>
        <w:t> </w:t>
      </w:r>
      <w:r>
        <w:rPr/>
        <w:t>постройки, рубили и подвозили дрова и т. п.</w:t>
      </w:r>
    </w:p>
    <w:p>
      <w:pPr>
        <w:spacing w:line="211" w:lineRule="auto" w:before="12"/>
        <w:ind w:left="793" w:right="791" w:firstLine="340"/>
        <w:jc w:val="both"/>
        <w:rPr>
          <w:sz w:val="20"/>
        </w:rPr>
      </w:pPr>
      <w:r>
        <w:rPr>
          <w:rFonts w:ascii="Book Antiqua" w:hAnsi="Book Antiqua"/>
          <w:i/>
          <w:w w:val="105"/>
          <w:sz w:val="20"/>
        </w:rPr>
        <w:t>Монастырские крестьяне</w:t>
      </w:r>
      <w:r>
        <w:rPr>
          <w:w w:val="105"/>
          <w:sz w:val="20"/>
        </w:rPr>
        <w:t>, кроме налогов государю, давали оброк и рабо- тали в пользу монастыря.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Крестьяне</w:t>
      </w:r>
      <w:r>
        <w:rPr>
          <w:spacing w:val="-2"/>
        </w:rPr>
        <w:t> </w:t>
      </w:r>
      <w:r>
        <w:rPr/>
        <w:t>всех</w:t>
      </w:r>
      <w:r>
        <w:rPr>
          <w:spacing w:val="-2"/>
        </w:rPr>
        <w:t> </w:t>
      </w:r>
      <w:r>
        <w:rPr/>
        <w:t>категорий</w:t>
      </w:r>
      <w:r>
        <w:rPr>
          <w:spacing w:val="-2"/>
        </w:rPr>
        <w:t> </w:t>
      </w:r>
      <w:r>
        <w:rPr/>
        <w:t>могли</w:t>
      </w:r>
      <w:r>
        <w:rPr>
          <w:spacing w:val="-2"/>
        </w:rPr>
        <w:t> </w:t>
      </w:r>
      <w:r>
        <w:rPr/>
        <w:t>осенью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Юрьев</w:t>
      </w:r>
      <w:r>
        <w:rPr>
          <w:spacing w:val="-2"/>
        </w:rPr>
        <w:t> </w:t>
      </w:r>
      <w:r>
        <w:rPr/>
        <w:t>день</w:t>
      </w:r>
      <w:r>
        <w:rPr>
          <w:spacing w:val="-2"/>
        </w:rPr>
        <w:t> </w:t>
      </w:r>
      <w:r>
        <w:rPr/>
        <w:t>уйти</w:t>
      </w:r>
      <w:r>
        <w:rPr>
          <w:spacing w:val="-2"/>
        </w:rPr>
        <w:t> </w:t>
      </w:r>
      <w:r>
        <w:rPr/>
        <w:t>жить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другое место.</w:t>
      </w:r>
      <w:r>
        <w:rPr>
          <w:spacing w:val="-1"/>
        </w:rPr>
        <w:t> </w:t>
      </w:r>
      <w:r>
        <w:rPr/>
        <w:t>Дворцовые, владельческие и монастырские крестьяне при этом </w:t>
      </w:r>
      <w:r>
        <w:rPr>
          <w:spacing w:val="-2"/>
        </w:rPr>
        <w:t>должны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были</w:t>
      </w:r>
      <w:r>
        <w:rPr>
          <w:spacing w:val="-6"/>
        </w:rPr>
        <w:t> </w:t>
      </w:r>
      <w:r>
        <w:rPr/>
        <w:t>выплатить</w:t>
      </w:r>
      <w:r>
        <w:rPr>
          <w:spacing w:val="-6"/>
        </w:rPr>
        <w:t> </w:t>
      </w:r>
      <w:r>
        <w:rPr/>
        <w:t>владельцу</w:t>
      </w:r>
      <w:r>
        <w:rPr>
          <w:spacing w:val="-6"/>
        </w:rPr>
        <w:t> </w:t>
      </w:r>
      <w:r>
        <w:rPr/>
        <w:t>земли</w:t>
      </w:r>
      <w:r>
        <w:rPr>
          <w:spacing w:val="-6"/>
        </w:rPr>
        <w:t> </w:t>
      </w:r>
      <w:r>
        <w:rPr/>
        <w:t>особый</w:t>
      </w:r>
      <w:r>
        <w:rPr>
          <w:spacing w:val="-6"/>
        </w:rPr>
        <w:t> </w:t>
      </w:r>
      <w:r>
        <w:rPr/>
        <w:t>платёж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пожилое.</w:t>
      </w:r>
      <w:r>
        <w:rPr>
          <w:spacing w:val="-6"/>
        </w:rPr>
        <w:t> </w:t>
      </w:r>
      <w:r>
        <w:rPr/>
        <w:t>Право</w:t>
      </w:r>
      <w:r>
        <w:rPr>
          <w:spacing w:val="-6"/>
        </w:rPr>
        <w:t> </w:t>
      </w:r>
      <w:r>
        <w:rPr/>
        <w:t>свободно- го перехода крестьян в Юрьев день на всей территории Российского государ- ства было узаконено в Судебнике 1497 г. и Судебнике 1550 г.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2"/>
          <w:sz w:val="19"/>
        </w:rPr>
        <w:t> </w:t>
      </w:r>
      <w:r>
        <w:rPr>
          <w:sz w:val="19"/>
        </w:rPr>
        <w:t>Кто</w:t>
      </w:r>
      <w:r>
        <w:rPr>
          <w:spacing w:val="-4"/>
          <w:sz w:val="19"/>
        </w:rPr>
        <w:t> </w:t>
      </w:r>
      <w:r>
        <w:rPr>
          <w:sz w:val="19"/>
        </w:rPr>
        <w:t>составлял</w:t>
      </w:r>
      <w:r>
        <w:rPr>
          <w:spacing w:val="-4"/>
          <w:sz w:val="19"/>
        </w:rPr>
        <w:t> </w:t>
      </w:r>
      <w:r>
        <w:rPr>
          <w:sz w:val="19"/>
        </w:rPr>
        <w:t>основное</w:t>
      </w:r>
      <w:r>
        <w:rPr>
          <w:spacing w:val="-4"/>
          <w:sz w:val="19"/>
        </w:rPr>
        <w:t> </w:t>
      </w:r>
      <w:r>
        <w:rPr>
          <w:sz w:val="19"/>
        </w:rPr>
        <w:t>население</w:t>
      </w:r>
      <w:r>
        <w:rPr>
          <w:spacing w:val="-4"/>
          <w:sz w:val="19"/>
        </w:rPr>
        <w:t> </w:t>
      </w:r>
      <w:r>
        <w:rPr>
          <w:sz w:val="19"/>
        </w:rPr>
        <w:t>города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XVI</w:t>
      </w:r>
      <w:r>
        <w:rPr>
          <w:spacing w:val="-4"/>
          <w:sz w:val="19"/>
        </w:rPr>
        <w:t> </w:t>
      </w:r>
      <w:r>
        <w:rPr>
          <w:sz w:val="19"/>
        </w:rPr>
        <w:t>в.?</w:t>
      </w:r>
      <w:r>
        <w:rPr>
          <w:spacing w:val="-4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2"/>
          <w:sz w:val="19"/>
        </w:rPr>
        <w:t> </w:t>
      </w:r>
      <w:r>
        <w:rPr>
          <w:sz w:val="19"/>
        </w:rPr>
        <w:t>Какие</w:t>
      </w:r>
      <w:r>
        <w:rPr>
          <w:spacing w:val="-4"/>
          <w:sz w:val="19"/>
        </w:rPr>
        <w:t> </w:t>
      </w:r>
      <w:r>
        <w:rPr>
          <w:sz w:val="19"/>
        </w:rPr>
        <w:t>категории</w:t>
      </w:r>
      <w:r>
        <w:rPr>
          <w:spacing w:val="-4"/>
          <w:sz w:val="19"/>
        </w:rPr>
        <w:t> </w:t>
      </w:r>
      <w:r>
        <w:rPr>
          <w:sz w:val="19"/>
        </w:rPr>
        <w:t>выделя- лись в крестьянском сословии? Чем они отличались друг от друга?</w:t>
      </w:r>
    </w:p>
    <w:p>
      <w:pPr>
        <w:pStyle w:val="BodyText"/>
        <w:spacing w:line="216" w:lineRule="auto" w:before="150"/>
        <w:ind w:left="793" w:right="791" w:hanging="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7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Особые категории населения. </w:t>
      </w:r>
      <w:r>
        <w:rPr>
          <w:color w:val="000000"/>
        </w:rPr>
        <w:t>Отдельную социальную группу составляли </w:t>
      </w:r>
      <w:r>
        <w:rPr>
          <w:rFonts w:ascii="Book Antiqua" w:hAnsi="Book Antiqua"/>
          <w:i/>
          <w:color w:val="000000"/>
        </w:rPr>
        <w:t>холопы</w:t>
      </w:r>
      <w:r>
        <w:rPr>
          <w:color w:val="000000"/>
        </w:rPr>
        <w:t>, положение которых приближалось к рабскому. Обельных (полных) холопов можно было продавать. За убийство своего обельного холопа хозяин не</w:t>
      </w:r>
      <w:r>
        <w:rPr>
          <w:color w:val="000000"/>
          <w:spacing w:val="-5"/>
        </w:rPr>
        <w:t> </w:t>
      </w:r>
      <w:r>
        <w:rPr>
          <w:color w:val="000000"/>
        </w:rPr>
        <w:t>нёс</w:t>
      </w:r>
      <w:r>
        <w:rPr>
          <w:color w:val="000000"/>
          <w:spacing w:val="-5"/>
        </w:rPr>
        <w:t> </w:t>
      </w:r>
      <w:r>
        <w:rPr>
          <w:color w:val="000000"/>
        </w:rPr>
        <w:t>наказания.</w:t>
      </w:r>
      <w:r>
        <w:rPr>
          <w:color w:val="000000"/>
          <w:spacing w:val="-5"/>
        </w:rPr>
        <w:t> </w:t>
      </w:r>
      <w:r>
        <w:rPr>
          <w:color w:val="000000"/>
        </w:rPr>
        <w:t>Дети</w:t>
      </w:r>
      <w:r>
        <w:rPr>
          <w:color w:val="000000"/>
          <w:spacing w:val="-5"/>
        </w:rPr>
        <w:t> </w:t>
      </w:r>
      <w:r>
        <w:rPr>
          <w:color w:val="000000"/>
        </w:rPr>
        <w:t>таких</w:t>
      </w:r>
      <w:r>
        <w:rPr>
          <w:color w:val="000000"/>
          <w:spacing w:val="-5"/>
        </w:rPr>
        <w:t> </w:t>
      </w:r>
      <w:r>
        <w:rPr>
          <w:color w:val="000000"/>
        </w:rPr>
        <w:t>холопов</w:t>
      </w:r>
      <w:r>
        <w:rPr>
          <w:color w:val="000000"/>
          <w:spacing w:val="-5"/>
        </w:rPr>
        <w:t> </w:t>
      </w:r>
      <w:r>
        <w:rPr>
          <w:color w:val="000000"/>
        </w:rPr>
        <w:t>от</w:t>
      </w:r>
      <w:r>
        <w:rPr>
          <w:color w:val="000000"/>
          <w:spacing w:val="-5"/>
        </w:rPr>
        <w:t> </w:t>
      </w:r>
      <w:r>
        <w:rPr>
          <w:color w:val="000000"/>
        </w:rPr>
        <w:t>рождения</w:t>
      </w:r>
      <w:r>
        <w:rPr>
          <w:color w:val="000000"/>
          <w:spacing w:val="-5"/>
        </w:rPr>
        <w:t> </w:t>
      </w:r>
      <w:r>
        <w:rPr>
          <w:color w:val="000000"/>
        </w:rPr>
        <w:t>также</w:t>
      </w:r>
      <w:r>
        <w:rPr>
          <w:color w:val="000000"/>
          <w:spacing w:val="-5"/>
        </w:rPr>
        <w:t> </w:t>
      </w:r>
      <w:r>
        <w:rPr>
          <w:color w:val="000000"/>
        </w:rPr>
        <w:t>являлись</w:t>
      </w:r>
      <w:r>
        <w:rPr>
          <w:color w:val="000000"/>
          <w:spacing w:val="-5"/>
        </w:rPr>
        <w:t> </w:t>
      </w:r>
      <w:r>
        <w:rPr>
          <w:color w:val="000000"/>
        </w:rPr>
        <w:t>холопами.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Холопами становились и лично свободные люди — за долги или добро- </w:t>
      </w:r>
      <w:r>
        <w:rPr>
          <w:w w:val="95"/>
        </w:rPr>
        <w:t>вольно подписав служилую кабалу (грамоту). В дальнейшем, когда заканчивал-</w:t>
      </w:r>
      <w:r>
        <w:rPr>
          <w:spacing w:val="40"/>
        </w:rPr>
        <w:t> </w:t>
      </w:r>
      <w:r>
        <w:rPr/>
        <w:t>ся оговоренный срок их службы или умирал хозяин, кабальные холопы могли вновь</w:t>
      </w:r>
      <w:r>
        <w:rPr>
          <w:spacing w:val="-4"/>
        </w:rPr>
        <w:t> </w:t>
      </w:r>
      <w:r>
        <w:rPr/>
        <w:t>обрести</w:t>
      </w:r>
      <w:r>
        <w:rPr>
          <w:spacing w:val="-4"/>
        </w:rPr>
        <w:t> </w:t>
      </w:r>
      <w:r>
        <w:rPr/>
        <w:t>свободу.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холопы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кабале</w:t>
      </w:r>
      <w:r>
        <w:rPr>
          <w:spacing w:val="-4"/>
        </w:rPr>
        <w:t> </w:t>
      </w:r>
      <w:r>
        <w:rPr/>
        <w:t>попадали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только</w:t>
      </w:r>
      <w:r>
        <w:rPr>
          <w:spacing w:val="-4"/>
        </w:rPr>
        <w:t> </w:t>
      </w:r>
      <w:r>
        <w:rPr/>
        <w:t>простолюдины, но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обедневшие</w:t>
      </w:r>
      <w:r>
        <w:rPr>
          <w:spacing w:val="-3"/>
        </w:rPr>
        <w:t> </w:t>
      </w:r>
      <w:r>
        <w:rPr/>
        <w:t>дети</w:t>
      </w:r>
      <w:r>
        <w:rPr>
          <w:spacing w:val="-3"/>
        </w:rPr>
        <w:t> </w:t>
      </w:r>
      <w:r>
        <w:rPr/>
        <w:t>боярские.</w:t>
      </w:r>
      <w:r>
        <w:rPr>
          <w:spacing w:val="-3"/>
        </w:rPr>
        <w:t> </w:t>
      </w:r>
      <w:r>
        <w:rPr/>
        <w:t>Они,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правило,</w:t>
      </w:r>
      <w:r>
        <w:rPr>
          <w:spacing w:val="-3"/>
        </w:rPr>
        <w:t> </w:t>
      </w:r>
      <w:r>
        <w:rPr/>
        <w:t>становились</w:t>
      </w:r>
      <w:r>
        <w:rPr>
          <w:spacing w:val="-3"/>
        </w:rPr>
        <w:t> </w:t>
      </w:r>
      <w:r>
        <w:rPr/>
        <w:t>боевыми</w:t>
      </w:r>
      <w:r>
        <w:rPr>
          <w:spacing w:val="-3"/>
        </w:rPr>
        <w:t> </w:t>
      </w:r>
      <w:r>
        <w:rPr/>
        <w:t>холо- пами своих хозяев и выходили с ними на службу. В конце XVI в. разрешили записывать кабальных холопов не только за хозяином, но также за его детьми и внуками. Это переводило кабальных холопов в категорию обельных.</w:t>
      </w:r>
    </w:p>
    <w:p>
      <w:pPr>
        <w:pStyle w:val="BodyText"/>
        <w:spacing w:line="220" w:lineRule="auto" w:before="5"/>
        <w:ind w:left="793" w:right="790" w:firstLine="340"/>
        <w:jc w:val="both"/>
      </w:pPr>
      <w:r>
        <w:rPr/>
        <w:t>В России было немало людей, которые не имели постоянного места прожи- вания,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были</w:t>
      </w:r>
      <w:r>
        <w:rPr>
          <w:spacing w:val="-3"/>
        </w:rPr>
        <w:t> </w:t>
      </w:r>
      <w:r>
        <w:rPr/>
        <w:t>приписаны</w:t>
      </w:r>
      <w:r>
        <w:rPr>
          <w:spacing w:val="-3"/>
        </w:rPr>
        <w:t> </w:t>
      </w:r>
      <w:r>
        <w:rPr/>
        <w:t>ни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какому</w:t>
      </w:r>
      <w:r>
        <w:rPr>
          <w:spacing w:val="-3"/>
        </w:rPr>
        <w:t> </w:t>
      </w:r>
      <w:r>
        <w:rPr/>
        <w:t>сословию,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несли</w:t>
      </w:r>
      <w:r>
        <w:rPr>
          <w:spacing w:val="-3"/>
        </w:rPr>
        <w:t> </w:t>
      </w:r>
      <w:r>
        <w:rPr/>
        <w:t>ни</w:t>
      </w:r>
      <w:r>
        <w:rPr>
          <w:spacing w:val="-3"/>
        </w:rPr>
        <w:t> </w:t>
      </w:r>
      <w:r>
        <w:rPr/>
        <w:t>тягла,</w:t>
      </w:r>
      <w:r>
        <w:rPr>
          <w:spacing w:val="-3"/>
        </w:rPr>
        <w:t> </w:t>
      </w:r>
      <w:r>
        <w:rPr/>
        <w:t>ни</w:t>
      </w:r>
      <w:r>
        <w:rPr>
          <w:spacing w:val="-3"/>
        </w:rPr>
        <w:t> </w:t>
      </w:r>
      <w:r>
        <w:rPr/>
        <w:t>служ- бы. Их именовали </w:t>
      </w:r>
      <w:r>
        <w:rPr>
          <w:rFonts w:ascii="Book Antiqua" w:hAnsi="Book Antiqua"/>
          <w:i/>
        </w:rPr>
        <w:t>гулящими людьми</w:t>
      </w:r>
      <w:r>
        <w:rPr/>
        <w:t>. В их число входили бурлаки и другие работники, нанимавшиеся на определённый срок то к одному, то к другому хозяину,</w:t>
      </w:r>
      <w:r>
        <w:rPr>
          <w:spacing w:val="69"/>
        </w:rPr>
        <w:t> </w:t>
      </w:r>
      <w:r>
        <w:rPr/>
        <w:t>нищие,</w:t>
      </w:r>
      <w:r>
        <w:rPr>
          <w:spacing w:val="69"/>
        </w:rPr>
        <w:t> </w:t>
      </w:r>
      <w:r>
        <w:rPr/>
        <w:t>а</w:t>
      </w:r>
      <w:r>
        <w:rPr>
          <w:spacing w:val="69"/>
        </w:rPr>
        <w:t> </w:t>
      </w:r>
      <w:r>
        <w:rPr/>
        <w:t>также</w:t>
      </w:r>
      <w:r>
        <w:rPr>
          <w:spacing w:val="69"/>
        </w:rPr>
        <w:t> </w:t>
      </w:r>
      <w:r>
        <w:rPr/>
        <w:t>«лихие</w:t>
      </w:r>
      <w:r>
        <w:rPr>
          <w:spacing w:val="69"/>
        </w:rPr>
        <w:t> </w:t>
      </w:r>
      <w:r>
        <w:rPr/>
        <w:t>люди»,</w:t>
      </w:r>
      <w:r>
        <w:rPr>
          <w:spacing w:val="69"/>
        </w:rPr>
        <w:t> </w:t>
      </w:r>
      <w:r>
        <w:rPr/>
        <w:t>жившие</w:t>
      </w:r>
      <w:r>
        <w:rPr>
          <w:spacing w:val="69"/>
        </w:rPr>
        <w:t> </w:t>
      </w:r>
      <w:r>
        <w:rPr/>
        <w:t>разбоем.</w:t>
      </w:r>
      <w:r>
        <w:rPr>
          <w:spacing w:val="69"/>
        </w:rPr>
        <w:t> </w:t>
      </w:r>
      <w:r>
        <w:rPr/>
        <w:t>При</w:t>
      </w:r>
      <w:r>
        <w:rPr>
          <w:spacing w:val="69"/>
        </w:rPr>
        <w:t> </w:t>
      </w:r>
      <w:r>
        <w:rPr/>
        <w:t>создании в</w:t>
      </w:r>
      <w:r>
        <w:rPr>
          <w:spacing w:val="-14"/>
        </w:rPr>
        <w:t> </w:t>
      </w:r>
      <w:r>
        <w:rPr/>
        <w:t>середине</w:t>
      </w:r>
      <w:r>
        <w:rPr>
          <w:spacing w:val="-14"/>
        </w:rPr>
        <w:t> </w:t>
      </w:r>
      <w:r>
        <w:rPr/>
        <w:t>XVI</w:t>
      </w:r>
      <w:r>
        <w:rPr>
          <w:spacing w:val="-14"/>
        </w:rPr>
        <w:t> </w:t>
      </w:r>
      <w:r>
        <w:rPr/>
        <w:t>стрелецких</w:t>
      </w:r>
      <w:r>
        <w:rPr>
          <w:spacing w:val="-14"/>
        </w:rPr>
        <w:t> </w:t>
      </w:r>
      <w:r>
        <w:rPr/>
        <w:t>полков</w:t>
      </w:r>
      <w:r>
        <w:rPr>
          <w:spacing w:val="-14"/>
        </w:rPr>
        <w:t> </w:t>
      </w:r>
      <w:r>
        <w:rPr/>
        <w:t>часть</w:t>
      </w:r>
      <w:r>
        <w:rPr>
          <w:spacing w:val="-14"/>
        </w:rPr>
        <w:t> </w:t>
      </w:r>
      <w:r>
        <w:rPr/>
        <w:t>гулящих</w:t>
      </w:r>
      <w:r>
        <w:rPr>
          <w:spacing w:val="-14"/>
        </w:rPr>
        <w:t> </w:t>
      </w:r>
      <w:r>
        <w:rPr/>
        <w:t>людей</w:t>
      </w:r>
      <w:r>
        <w:rPr>
          <w:spacing w:val="-14"/>
        </w:rPr>
        <w:t> </w:t>
      </w:r>
      <w:r>
        <w:rPr/>
        <w:t>записалась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стрельцы и пополнила сословие служилых людей «по прибору».</w:t>
      </w:r>
    </w:p>
    <w:p>
      <w:pPr>
        <w:pStyle w:val="BodyText"/>
        <w:spacing w:line="216" w:lineRule="auto" w:before="11"/>
        <w:ind w:left="793" w:right="791" w:firstLine="340"/>
        <w:jc w:val="both"/>
      </w:pPr>
      <w:r>
        <w:rPr/>
        <w:t>Сохранившее родовой строй разноплемённое население Западной Сибири и Урала по мере присоединения к России попадало в сословную группу </w:t>
      </w:r>
      <w:r>
        <w:rPr>
          <w:rFonts w:ascii="Book Antiqua" w:hAnsi="Book Antiqua"/>
          <w:i/>
        </w:rPr>
        <w:t>ясач-</w:t>
      </w:r>
      <w:r>
        <w:rPr>
          <w:rFonts w:ascii="Book Antiqua" w:hAnsi="Book Antiqua"/>
          <w:i/>
        </w:rPr>
        <w:t> ных людей</w:t>
      </w:r>
      <w:r>
        <w:rPr/>
        <w:t>. Ведя прежний образ жизни, они платили государю особый налог — ясак — преимущественно мехами.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На русскую службу нанимали западноевропейских специалистов, преиму- щественно военных и оружейных мастеров, но также архитекторов, художни- ков,</w:t>
      </w:r>
      <w:r>
        <w:rPr>
          <w:spacing w:val="27"/>
        </w:rPr>
        <w:t> </w:t>
      </w:r>
      <w:r>
        <w:rPr/>
        <w:t>музыкантов</w:t>
      </w:r>
      <w:r>
        <w:rPr>
          <w:spacing w:val="28"/>
        </w:rPr>
        <w:t> </w:t>
      </w:r>
      <w:r>
        <w:rPr/>
        <w:t>и</w:t>
      </w:r>
      <w:r>
        <w:rPr>
          <w:spacing w:val="28"/>
        </w:rPr>
        <w:t> </w:t>
      </w:r>
      <w:r>
        <w:rPr/>
        <w:t>ремесленников</w:t>
      </w:r>
      <w:r>
        <w:rPr>
          <w:spacing w:val="28"/>
        </w:rPr>
        <w:t> </w:t>
      </w:r>
      <w:r>
        <w:rPr/>
        <w:t>разных</w:t>
      </w:r>
      <w:r>
        <w:rPr>
          <w:spacing w:val="27"/>
        </w:rPr>
        <w:t> </w:t>
      </w:r>
      <w:r>
        <w:rPr/>
        <w:t>профессий.</w:t>
      </w:r>
      <w:r>
        <w:rPr>
          <w:spacing w:val="28"/>
        </w:rPr>
        <w:t> </w:t>
      </w:r>
      <w:r>
        <w:rPr/>
        <w:t>Итальянцев</w:t>
      </w:r>
      <w:r>
        <w:rPr>
          <w:spacing w:val="28"/>
        </w:rPr>
        <w:t> </w:t>
      </w:r>
      <w:r>
        <w:rPr>
          <w:spacing w:val="-2"/>
        </w:rPr>
        <w:t>называли</w:t>
      </w:r>
    </w:p>
    <w:p>
      <w:pPr>
        <w:pStyle w:val="BodyText"/>
        <w:spacing w:line="220" w:lineRule="exact"/>
        <w:ind w:left="793"/>
        <w:jc w:val="both"/>
      </w:pPr>
      <w:r>
        <w:rPr/>
        <w:t>«фряземи»,</w:t>
      </w:r>
      <w:r>
        <w:rPr>
          <w:spacing w:val="-5"/>
        </w:rPr>
        <w:t> </w:t>
      </w:r>
      <w:r>
        <w:rPr/>
        <w:t>а</w:t>
      </w:r>
      <w:r>
        <w:rPr>
          <w:spacing w:val="-5"/>
        </w:rPr>
        <w:t> </w:t>
      </w:r>
      <w:r>
        <w:rPr/>
        <w:t>выходцев</w:t>
      </w:r>
      <w:r>
        <w:rPr>
          <w:spacing w:val="-4"/>
        </w:rPr>
        <w:t> </w:t>
      </w:r>
      <w:r>
        <w:rPr/>
        <w:t>из</w:t>
      </w:r>
      <w:r>
        <w:rPr>
          <w:spacing w:val="-5"/>
        </w:rPr>
        <w:t> </w:t>
      </w:r>
      <w:r>
        <w:rPr/>
        <w:t>других</w:t>
      </w:r>
      <w:r>
        <w:rPr>
          <w:spacing w:val="-5"/>
        </w:rPr>
        <w:t> </w:t>
      </w:r>
      <w:r>
        <w:rPr/>
        <w:t>западноевропейских</w:t>
      </w:r>
      <w:r>
        <w:rPr>
          <w:spacing w:val="-4"/>
        </w:rPr>
        <w:t> </w:t>
      </w:r>
      <w:r>
        <w:rPr/>
        <w:t>стран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>
          <w:spacing w:val="-2"/>
        </w:rPr>
        <w:t>«немцами».</w:t>
      </w:r>
    </w:p>
    <w:p>
      <w:pPr>
        <w:pStyle w:val="BodyText"/>
        <w:spacing w:line="220" w:lineRule="auto" w:before="5"/>
        <w:ind w:left="793" w:right="791" w:firstLine="340"/>
        <w:jc w:val="both"/>
      </w:pPr>
      <w:r>
        <w:rPr/>
        <w:t>И «немцы» и «фрязи» именовались московскими </w:t>
      </w:r>
      <w:r>
        <w:rPr>
          <w:rFonts w:ascii="Book Antiqua" w:hAnsi="Book Antiqua"/>
          <w:i/>
        </w:rPr>
        <w:t>служилыми иноземцами</w:t>
      </w:r>
      <w:r>
        <w:rPr/>
        <w:t>. Жили они в специальных московских слободах, первая из которых возникла в княжение Василия III (при Иване Грозном немецких слобод в Москве было уже</w:t>
      </w:r>
      <w:r>
        <w:rPr>
          <w:spacing w:val="-3"/>
        </w:rPr>
        <w:t> </w:t>
      </w:r>
      <w:r>
        <w:rPr/>
        <w:t>несколько).</w:t>
      </w:r>
      <w:r>
        <w:rPr>
          <w:spacing w:val="-3"/>
        </w:rPr>
        <w:t> </w:t>
      </w:r>
      <w:r>
        <w:rPr/>
        <w:t>Служилых</w:t>
      </w:r>
      <w:r>
        <w:rPr>
          <w:spacing w:val="-3"/>
        </w:rPr>
        <w:t> </w:t>
      </w:r>
      <w:r>
        <w:rPr/>
        <w:t>иноземцев</w:t>
      </w:r>
      <w:r>
        <w:rPr>
          <w:spacing w:val="-3"/>
        </w:rPr>
        <w:t> </w:t>
      </w:r>
      <w:r>
        <w:rPr/>
        <w:t>ценили,</w:t>
      </w:r>
      <w:r>
        <w:rPr>
          <w:spacing w:val="-3"/>
        </w:rPr>
        <w:t> </w:t>
      </w:r>
      <w:r>
        <w:rPr/>
        <w:t>ведь</w:t>
      </w:r>
      <w:r>
        <w:rPr>
          <w:spacing w:val="-3"/>
        </w:rPr>
        <w:t> </w:t>
      </w:r>
      <w:r>
        <w:rPr/>
        <w:t>завербовать</w:t>
      </w:r>
      <w:r>
        <w:rPr>
          <w:spacing w:val="-3"/>
        </w:rPr>
        <w:t> </w:t>
      </w:r>
      <w:r>
        <w:rPr/>
        <w:t>их</w:t>
      </w:r>
      <w:r>
        <w:rPr>
          <w:spacing w:val="-3"/>
        </w:rPr>
        <w:t> </w:t>
      </w:r>
      <w:r>
        <w:rPr/>
        <w:t>было</w:t>
      </w:r>
      <w:r>
        <w:rPr>
          <w:spacing w:val="-3"/>
        </w:rPr>
        <w:t> </w:t>
      </w:r>
      <w:r>
        <w:rPr/>
        <w:t>труд- но (европейцы боялись ехать в незнакомую страну). Отпускали иностранных специалистов</w:t>
      </w:r>
      <w:r>
        <w:rPr/>
        <w:t> с русской службы неохотно. Большинство из них оставались в России до самой кончины, а их дети принимали православие и </w:t>
      </w:r>
      <w:r>
        <w:rPr/>
        <w:t>пополняли сословие служилых людей.</w:t>
      </w:r>
    </w:p>
    <w:p>
      <w:pPr>
        <w:pStyle w:val="BodyText"/>
        <w:spacing w:line="223" w:lineRule="auto" w:before="9"/>
        <w:ind w:left="793" w:right="792" w:firstLine="340"/>
        <w:jc w:val="both"/>
      </w:pPr>
      <w:r>
        <w:rPr/>
        <w:t>Служилым</w:t>
      </w:r>
      <w:r>
        <w:rPr>
          <w:spacing w:val="-6"/>
        </w:rPr>
        <w:t> </w:t>
      </w:r>
      <w:r>
        <w:rPr/>
        <w:t>иноземцам,</w:t>
      </w:r>
      <w:r>
        <w:rPr>
          <w:spacing w:val="-6"/>
        </w:rPr>
        <w:t> </w:t>
      </w:r>
      <w:r>
        <w:rPr/>
        <w:t>католикам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протестантам,</w:t>
      </w:r>
      <w:r>
        <w:rPr>
          <w:spacing w:val="-6"/>
        </w:rPr>
        <w:t> </w:t>
      </w:r>
      <w:r>
        <w:rPr/>
        <w:t>разрешалось</w:t>
      </w:r>
      <w:r>
        <w:rPr>
          <w:spacing w:val="-6"/>
        </w:rPr>
        <w:t> </w:t>
      </w:r>
      <w:r>
        <w:rPr/>
        <w:t>сохранять свою веру. Протестантам Иван Грозный даже разрешил построить в </w:t>
      </w:r>
      <w:r>
        <w:rPr/>
        <w:t>Москве свою кирху (церковь).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Социальное</w:t>
      </w:r>
      <w:r>
        <w:rPr>
          <w:spacing w:val="-8"/>
        </w:rPr>
        <w:t> </w:t>
      </w:r>
      <w:r>
        <w:rPr/>
        <w:t>деление</w:t>
      </w:r>
      <w:r>
        <w:rPr>
          <w:spacing w:val="-8"/>
        </w:rPr>
        <w:t> </w:t>
      </w:r>
      <w:r>
        <w:rPr/>
        <w:t>нерусского,</w:t>
      </w:r>
      <w:r>
        <w:rPr>
          <w:spacing w:val="-8"/>
        </w:rPr>
        <w:t> </w:t>
      </w:r>
      <w:r>
        <w:rPr/>
        <w:t>неправославного</w:t>
      </w:r>
      <w:r>
        <w:rPr>
          <w:spacing w:val="-8"/>
        </w:rPr>
        <w:t> </w:t>
      </w:r>
      <w:r>
        <w:rPr/>
        <w:t>населения</w:t>
      </w:r>
      <w:r>
        <w:rPr>
          <w:spacing w:val="-8"/>
        </w:rPr>
        <w:t> </w:t>
      </w:r>
      <w:r>
        <w:rPr/>
        <w:t>определялось его</w:t>
      </w:r>
      <w:r>
        <w:rPr>
          <w:spacing w:val="-2"/>
        </w:rPr>
        <w:t> </w:t>
      </w:r>
      <w:r>
        <w:rPr/>
        <w:t>прежним</w:t>
      </w:r>
      <w:r>
        <w:rPr>
          <w:spacing w:val="-2"/>
        </w:rPr>
        <w:t> </w:t>
      </w:r>
      <w:r>
        <w:rPr/>
        <w:t>общественным</w:t>
      </w:r>
      <w:r>
        <w:rPr>
          <w:spacing w:val="-2"/>
        </w:rPr>
        <w:t> </w:t>
      </w:r>
      <w:r>
        <w:rPr/>
        <w:t>положением.</w:t>
      </w:r>
      <w:r>
        <w:rPr>
          <w:spacing w:val="-2"/>
        </w:rPr>
        <w:t> </w:t>
      </w:r>
      <w:r>
        <w:rPr/>
        <w:t>Так,</w:t>
      </w:r>
      <w:r>
        <w:rPr>
          <w:spacing w:val="-2"/>
        </w:rPr>
        <w:t> </w:t>
      </w:r>
      <w:r>
        <w:rPr/>
        <w:t>при</w:t>
      </w:r>
      <w:r>
        <w:rPr>
          <w:spacing w:val="-2"/>
        </w:rPr>
        <w:t> </w:t>
      </w:r>
      <w:r>
        <w:rPr/>
        <w:t>вхождении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состав</w:t>
      </w:r>
      <w:r>
        <w:rPr>
          <w:spacing w:val="-2"/>
        </w:rPr>
        <w:t> России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</w:pPr>
      <w:r>
        <w:rPr>
          <w:spacing w:val="-2"/>
        </w:rPr>
        <w:t>татарских земель татарскую знать зачислили на государеву службу, а сельские </w:t>
      </w:r>
      <w:r>
        <w:rPr/>
        <w:t>и городские жители пополнили число тяглых людей.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20" w:lineRule="auto" w:before="106" w:after="0"/>
        <w:ind w:left="1133" w:right="791" w:hanging="341"/>
        <w:jc w:val="left"/>
        <w:rPr>
          <w:sz w:val="19"/>
        </w:rPr>
      </w:pPr>
      <w:r>
        <w:rPr>
          <w:sz w:val="19"/>
        </w:rPr>
        <w:t>О каких категориях населения идёт речь в пункте? Дайте каждой из них краткую </w:t>
      </w:r>
      <w:r>
        <w:rPr>
          <w:spacing w:val="-2"/>
          <w:sz w:val="19"/>
        </w:rPr>
        <w:t>характеристику.</w:t>
      </w:r>
    </w:p>
    <w:p>
      <w:pPr>
        <w:pStyle w:val="BodyText"/>
        <w:spacing w:before="3"/>
        <w:rPr>
          <w:rFonts w:ascii="Tahoma"/>
          <w:sz w:val="21"/>
        </w:rPr>
      </w:pPr>
      <w:r>
        <w:rPr/>
        <w:pict>
          <v:group style="position:absolute;margin-left:36.553001pt;margin-top:14.036142pt;width:385.95pt;height:86.4pt;mso-position-horizontal-relative:page;mso-position-vertical-relative:paragraph;z-index:-15697920;mso-wrap-distance-left:0;mso-wrap-distance-right:0" id="docshapegroup309" coordorigin="731,281" coordsize="7719,1728">
            <v:rect style="position:absolute;left:731;top:280;width:7719;height:1728" id="docshape310" filled="true" fillcolor="#000000" stroked="false">
              <v:fill opacity="32768f" type="solid"/>
            </v:rect>
            <v:rect style="position:absolute;left:793;top:344;width:7597;height:1604" id="docshape311" filled="true" fillcolor="#e9eff8" stroked="false">
              <v:fill type="solid"/>
            </v:rect>
            <v:shape style="position:absolute;left:891;top:441;width:356;height:351" type="#_x0000_t75" id="docshape312" stroked="false">
              <v:imagedata r:id="rId69" o:title=""/>
            </v:shape>
            <v:shape style="position:absolute;left:731;top:280;width:7719;height:1728" type="#_x0000_t202" id="docshape313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Особенностью российской социально-политической истории было то, что государственное объединение земель и процесс их централизации </w:t>
                    </w:r>
                    <w:r>
                      <w:rPr>
                        <w:rFonts w:ascii="Tahoma" w:hAnsi="Tahoma"/>
                        <w:sz w:val="20"/>
                      </w:rPr>
                      <w:t>прои- зошли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не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одновременно.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XVI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в.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России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продолжался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процесс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формиро- вания сословий.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7"/>
        <w:spacing w:before="137"/>
      </w:pPr>
      <w:r>
        <w:rPr/>
        <w:drawing>
          <wp:inline distT="0" distB="0" distL="0" distR="0">
            <wp:extent cx="144005" cy="144005"/>
            <wp:effectExtent l="0" t="0" r="0" b="0"/>
            <wp:docPr id="39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7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12"/>
        </w:numPr>
        <w:tabs>
          <w:tab w:pos="1134" w:val="left" w:leader="none"/>
        </w:tabs>
        <w:spacing w:line="208" w:lineRule="auto" w:before="50" w:after="0"/>
        <w:ind w:left="1133" w:right="792" w:hanging="341"/>
        <w:jc w:val="left"/>
        <w:rPr>
          <w:sz w:val="19"/>
        </w:rPr>
      </w:pPr>
      <w:r>
        <w:rPr>
          <w:sz w:val="19"/>
        </w:rPr>
        <w:t>Какие</w:t>
      </w:r>
      <w:r>
        <w:rPr>
          <w:spacing w:val="-15"/>
          <w:sz w:val="19"/>
        </w:rPr>
        <w:t> </w:t>
      </w:r>
      <w:r>
        <w:rPr>
          <w:sz w:val="19"/>
        </w:rPr>
        <w:t>реформы</w:t>
      </w:r>
      <w:r>
        <w:rPr>
          <w:spacing w:val="-15"/>
          <w:sz w:val="19"/>
        </w:rPr>
        <w:t> </w:t>
      </w:r>
      <w:r>
        <w:rPr>
          <w:sz w:val="19"/>
        </w:rPr>
        <w:t>Елены</w:t>
      </w:r>
      <w:r>
        <w:rPr>
          <w:spacing w:val="-15"/>
          <w:sz w:val="19"/>
        </w:rPr>
        <w:t> </w:t>
      </w:r>
      <w:r>
        <w:rPr>
          <w:sz w:val="19"/>
        </w:rPr>
        <w:t>Глинской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Избранной</w:t>
      </w:r>
      <w:r>
        <w:rPr>
          <w:spacing w:val="-15"/>
          <w:sz w:val="19"/>
        </w:rPr>
        <w:t> </w:t>
      </w:r>
      <w:r>
        <w:rPr>
          <w:sz w:val="19"/>
        </w:rPr>
        <w:t>рады</w:t>
      </w:r>
      <w:r>
        <w:rPr>
          <w:spacing w:val="-14"/>
          <w:sz w:val="19"/>
        </w:rPr>
        <w:t> </w:t>
      </w:r>
      <w:r>
        <w:rPr>
          <w:sz w:val="19"/>
        </w:rPr>
        <w:t>были</w:t>
      </w:r>
      <w:r>
        <w:rPr>
          <w:spacing w:val="-15"/>
          <w:sz w:val="19"/>
        </w:rPr>
        <w:t> </w:t>
      </w:r>
      <w:r>
        <w:rPr>
          <w:sz w:val="19"/>
        </w:rPr>
        <w:t>направлены</w:t>
      </w:r>
      <w:r>
        <w:rPr>
          <w:spacing w:val="-15"/>
          <w:sz w:val="19"/>
        </w:rPr>
        <w:t> </w:t>
      </w:r>
      <w:r>
        <w:rPr>
          <w:sz w:val="19"/>
        </w:rPr>
        <w:t>на</w:t>
      </w:r>
      <w:r>
        <w:rPr>
          <w:spacing w:val="-15"/>
          <w:sz w:val="19"/>
        </w:rPr>
        <w:t> </w:t>
      </w:r>
      <w:r>
        <w:rPr>
          <w:sz w:val="19"/>
        </w:rPr>
        <w:t>централи- зацию страны?</w:t>
      </w:r>
    </w:p>
    <w:p>
      <w:pPr>
        <w:pStyle w:val="ListParagraph"/>
        <w:numPr>
          <w:ilvl w:val="0"/>
          <w:numId w:val="12"/>
        </w:numPr>
        <w:tabs>
          <w:tab w:pos="1134" w:val="left" w:leader="none"/>
        </w:tabs>
        <w:spacing w:line="208" w:lineRule="auto" w:before="38" w:after="0"/>
        <w:ind w:left="1133" w:right="791" w:hanging="341"/>
        <w:jc w:val="left"/>
        <w:rPr>
          <w:sz w:val="19"/>
        </w:rPr>
      </w:pPr>
      <w:r>
        <w:rPr>
          <w:spacing w:val="-2"/>
          <w:sz w:val="19"/>
        </w:rPr>
        <w:t>Рассмотрите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иллюстрацию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начале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параграфа.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Опишите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картину.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Представители </w:t>
      </w:r>
      <w:r>
        <w:rPr>
          <w:sz w:val="19"/>
        </w:rPr>
        <w:t>каких сословий на ней изображены? Почему вы так решили?</w:t>
      </w:r>
    </w:p>
    <w:p>
      <w:pPr>
        <w:pStyle w:val="ListParagraph"/>
        <w:numPr>
          <w:ilvl w:val="0"/>
          <w:numId w:val="12"/>
        </w:numPr>
        <w:tabs>
          <w:tab w:pos="1134" w:val="left" w:leader="none"/>
        </w:tabs>
        <w:spacing w:line="240" w:lineRule="exact" w:before="14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Составьте</w:t>
      </w:r>
      <w:r>
        <w:rPr>
          <w:spacing w:val="12"/>
          <w:sz w:val="19"/>
        </w:rPr>
        <w:t> </w:t>
      </w:r>
      <w:r>
        <w:rPr>
          <w:w w:val="95"/>
          <w:sz w:val="19"/>
        </w:rPr>
        <w:t>схему</w:t>
      </w:r>
      <w:r>
        <w:rPr>
          <w:spacing w:val="13"/>
          <w:sz w:val="19"/>
        </w:rPr>
        <w:t> </w:t>
      </w:r>
      <w:r>
        <w:rPr>
          <w:w w:val="95"/>
          <w:sz w:val="19"/>
        </w:rPr>
        <w:t>управления</w:t>
      </w:r>
      <w:r>
        <w:rPr>
          <w:spacing w:val="13"/>
          <w:sz w:val="19"/>
        </w:rPr>
        <w:t> </w:t>
      </w:r>
      <w:r>
        <w:rPr>
          <w:w w:val="95"/>
          <w:sz w:val="19"/>
        </w:rPr>
        <w:t>Русской</w:t>
      </w:r>
      <w:r>
        <w:rPr>
          <w:spacing w:val="12"/>
          <w:sz w:val="19"/>
        </w:rPr>
        <w:t> </w:t>
      </w:r>
      <w:r>
        <w:rPr>
          <w:w w:val="95"/>
          <w:sz w:val="19"/>
        </w:rPr>
        <w:t>православной</w:t>
      </w:r>
      <w:r>
        <w:rPr>
          <w:spacing w:val="13"/>
          <w:sz w:val="19"/>
        </w:rPr>
        <w:t> </w:t>
      </w:r>
      <w:r>
        <w:rPr>
          <w:w w:val="95"/>
          <w:sz w:val="19"/>
        </w:rPr>
        <w:t>церковью</w:t>
      </w:r>
      <w:r>
        <w:rPr>
          <w:spacing w:val="13"/>
          <w:sz w:val="19"/>
        </w:rPr>
        <w:t> </w:t>
      </w:r>
      <w:r>
        <w:rPr>
          <w:w w:val="95"/>
          <w:sz w:val="19"/>
        </w:rPr>
        <w:t>в</w:t>
      </w:r>
      <w:r>
        <w:rPr>
          <w:spacing w:val="12"/>
          <w:sz w:val="19"/>
        </w:rPr>
        <w:t> </w:t>
      </w:r>
      <w:r>
        <w:rPr>
          <w:w w:val="95"/>
          <w:sz w:val="19"/>
        </w:rPr>
        <w:t>XVI</w:t>
      </w:r>
      <w:r>
        <w:rPr>
          <w:spacing w:val="13"/>
          <w:sz w:val="19"/>
        </w:rPr>
        <w:t> </w:t>
      </w:r>
      <w:r>
        <w:rPr>
          <w:spacing w:val="-5"/>
          <w:w w:val="95"/>
          <w:sz w:val="19"/>
        </w:rPr>
        <w:t>в.</w:t>
      </w:r>
    </w:p>
    <w:p>
      <w:pPr>
        <w:pStyle w:val="ListParagraph"/>
        <w:numPr>
          <w:ilvl w:val="0"/>
          <w:numId w:val="12"/>
        </w:numPr>
        <w:tabs>
          <w:tab w:pos="1134" w:val="left" w:leader="none"/>
        </w:tabs>
        <w:spacing w:line="208" w:lineRule="auto" w:before="22" w:after="0"/>
        <w:ind w:left="1133" w:right="792" w:hanging="341"/>
        <w:jc w:val="left"/>
        <w:rPr>
          <w:sz w:val="19"/>
        </w:rPr>
      </w:pPr>
      <w:r>
        <w:rPr>
          <w:sz w:val="19"/>
        </w:rPr>
        <w:t>Заполните</w:t>
      </w:r>
      <w:r>
        <w:rPr>
          <w:spacing w:val="40"/>
          <w:sz w:val="19"/>
        </w:rPr>
        <w:t> </w:t>
      </w:r>
      <w:r>
        <w:rPr>
          <w:sz w:val="19"/>
        </w:rPr>
        <w:t>на</w:t>
      </w:r>
      <w:r>
        <w:rPr>
          <w:spacing w:val="40"/>
          <w:sz w:val="19"/>
        </w:rPr>
        <w:t> </w:t>
      </w:r>
      <w:r>
        <w:rPr>
          <w:sz w:val="19"/>
        </w:rPr>
        <w:t>основе</w:t>
      </w:r>
      <w:r>
        <w:rPr>
          <w:spacing w:val="40"/>
          <w:sz w:val="19"/>
        </w:rPr>
        <w:t> </w:t>
      </w:r>
      <w:r>
        <w:rPr>
          <w:sz w:val="19"/>
        </w:rPr>
        <w:t>текста</w:t>
      </w:r>
      <w:r>
        <w:rPr>
          <w:spacing w:val="40"/>
          <w:sz w:val="19"/>
        </w:rPr>
        <w:t> </w:t>
      </w:r>
      <w:r>
        <w:rPr>
          <w:sz w:val="19"/>
        </w:rPr>
        <w:t>параграфа</w:t>
      </w:r>
      <w:r>
        <w:rPr>
          <w:spacing w:val="40"/>
          <w:sz w:val="19"/>
        </w:rPr>
        <w:t> </w:t>
      </w:r>
      <w:r>
        <w:rPr>
          <w:sz w:val="19"/>
        </w:rPr>
        <w:t>таблицу</w:t>
      </w:r>
      <w:r>
        <w:rPr>
          <w:spacing w:val="40"/>
          <w:sz w:val="19"/>
        </w:rPr>
        <w:t> </w:t>
      </w:r>
      <w:r>
        <w:rPr>
          <w:sz w:val="19"/>
        </w:rPr>
        <w:t>«Сословные</w:t>
      </w:r>
      <w:r>
        <w:rPr>
          <w:spacing w:val="40"/>
          <w:sz w:val="19"/>
        </w:rPr>
        <w:t> </w:t>
      </w:r>
      <w:r>
        <w:rPr>
          <w:sz w:val="19"/>
        </w:rPr>
        <w:t>группы</w:t>
      </w:r>
      <w:r>
        <w:rPr>
          <w:spacing w:val="40"/>
          <w:sz w:val="19"/>
        </w:rPr>
        <w:t> </w:t>
      </w:r>
      <w:r>
        <w:rPr>
          <w:sz w:val="19"/>
        </w:rPr>
        <w:t>в</w:t>
      </w:r>
      <w:r>
        <w:rPr>
          <w:spacing w:val="40"/>
          <w:sz w:val="19"/>
        </w:rPr>
        <w:t> </w:t>
      </w:r>
      <w:r>
        <w:rPr>
          <w:sz w:val="19"/>
        </w:rPr>
        <w:t>России XVI в.».</w:t>
      </w:r>
    </w:p>
    <w:p>
      <w:pPr>
        <w:pStyle w:val="BodyText"/>
        <w:spacing w:after="1"/>
        <w:rPr>
          <w:rFonts w:ascii="Tahoma"/>
          <w:sz w:val="16"/>
        </w:rPr>
      </w:pPr>
    </w:p>
    <w:tbl>
      <w:tblPr>
        <w:tblW w:w="0" w:type="auto"/>
        <w:jc w:val="left"/>
        <w:tblInd w:w="80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2523"/>
        <w:gridCol w:w="2541"/>
      </w:tblGrid>
      <w:tr>
        <w:trPr>
          <w:trHeight w:val="386" w:hRule="atLeast"/>
        </w:trPr>
        <w:tc>
          <w:tcPr>
            <w:tcW w:w="2523" w:type="dxa"/>
            <w:shd w:val="clear" w:color="auto" w:fill="FAE8E1"/>
          </w:tcPr>
          <w:p>
            <w:pPr>
              <w:pStyle w:val="TableParagraph"/>
              <w:spacing w:before="75"/>
              <w:ind w:left="402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Сословная</w:t>
            </w:r>
            <w:r>
              <w:rPr>
                <w:rFonts w:ascii="Calibri" w:hAnsi="Calibri"/>
                <w:b/>
                <w:spacing w:val="2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группа</w:t>
            </w:r>
          </w:p>
        </w:tc>
        <w:tc>
          <w:tcPr>
            <w:tcW w:w="2523" w:type="dxa"/>
            <w:shd w:val="clear" w:color="auto" w:fill="FAE8E1"/>
          </w:tcPr>
          <w:p>
            <w:pPr>
              <w:pStyle w:val="TableParagraph"/>
              <w:spacing w:before="75"/>
              <w:ind w:left="956" w:right="947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Права</w:t>
            </w:r>
          </w:p>
        </w:tc>
        <w:tc>
          <w:tcPr>
            <w:tcW w:w="2541" w:type="dxa"/>
            <w:shd w:val="clear" w:color="auto" w:fill="FAE8E1"/>
          </w:tcPr>
          <w:p>
            <w:pPr>
              <w:pStyle w:val="TableParagraph"/>
              <w:spacing w:before="75"/>
              <w:ind w:left="655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Обязанности</w:t>
            </w:r>
          </w:p>
        </w:tc>
      </w:tr>
      <w:tr>
        <w:trPr>
          <w:trHeight w:val="386" w:hRule="atLeast"/>
        </w:trPr>
        <w:tc>
          <w:tcPr>
            <w:tcW w:w="2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rFonts w:ascii="Tahoma"/>
          <w:sz w:val="22"/>
        </w:rPr>
      </w:pPr>
    </w:p>
    <w:p>
      <w:pPr>
        <w:spacing w:line="208" w:lineRule="auto" w:before="0"/>
        <w:ind w:left="1133" w:right="793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41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9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5.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Составьте на базе материала параграфа сословную лестницу в России XVI в. Чем она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отличается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от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классической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феодальной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лестницы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Западной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Европы?</w:t>
      </w:r>
    </w:p>
    <w:p>
      <w:pPr>
        <w:pStyle w:val="ListParagraph"/>
        <w:numPr>
          <w:ilvl w:val="0"/>
          <w:numId w:val="13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Составьте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простой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план</w:t>
      </w:r>
      <w:r>
        <w:rPr>
          <w:spacing w:val="-1"/>
          <w:w w:val="95"/>
          <w:sz w:val="19"/>
        </w:rPr>
        <w:t> </w:t>
      </w:r>
      <w:r>
        <w:rPr>
          <w:w w:val="95"/>
          <w:sz w:val="19"/>
        </w:rPr>
        <w:t>ответа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по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теме</w:t>
      </w:r>
      <w:r>
        <w:rPr>
          <w:spacing w:val="-1"/>
          <w:w w:val="95"/>
          <w:sz w:val="19"/>
        </w:rPr>
        <w:t> </w:t>
      </w:r>
      <w:r>
        <w:rPr>
          <w:w w:val="95"/>
          <w:sz w:val="19"/>
        </w:rPr>
        <w:t>«Тяглые</w:t>
      </w:r>
      <w:r>
        <w:rPr>
          <w:spacing w:val="-2"/>
          <w:w w:val="95"/>
          <w:sz w:val="19"/>
        </w:rPr>
        <w:t> люди».</w:t>
      </w:r>
    </w:p>
    <w:p>
      <w:pPr>
        <w:pStyle w:val="ListParagraph"/>
        <w:numPr>
          <w:ilvl w:val="0"/>
          <w:numId w:val="13"/>
        </w:numPr>
        <w:tabs>
          <w:tab w:pos="1134" w:val="left" w:leader="none"/>
        </w:tabs>
        <w:spacing w:line="208" w:lineRule="auto" w:before="49" w:after="0"/>
        <w:ind w:left="1133" w:right="792" w:hanging="341"/>
        <w:jc w:val="both"/>
        <w:rPr>
          <w:sz w:val="19"/>
        </w:rPr>
      </w:pPr>
      <w:r>
        <w:rPr>
          <w:sz w:val="19"/>
        </w:rPr>
        <w:t>Почему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XVI</w:t>
      </w:r>
      <w:r>
        <w:rPr>
          <w:spacing w:val="-11"/>
          <w:sz w:val="19"/>
        </w:rPr>
        <w:t> </w:t>
      </w:r>
      <w:r>
        <w:rPr>
          <w:sz w:val="19"/>
        </w:rPr>
        <w:t>в.</w:t>
      </w:r>
      <w:r>
        <w:rPr>
          <w:spacing w:val="-11"/>
          <w:sz w:val="19"/>
        </w:rPr>
        <w:t> </w:t>
      </w:r>
      <w:r>
        <w:rPr>
          <w:sz w:val="19"/>
        </w:rPr>
        <w:t>было</w:t>
      </w:r>
      <w:r>
        <w:rPr>
          <w:spacing w:val="-11"/>
          <w:sz w:val="19"/>
        </w:rPr>
        <w:t> </w:t>
      </w:r>
      <w:r>
        <w:rPr>
          <w:sz w:val="19"/>
        </w:rPr>
        <w:t>достаточно</w:t>
      </w:r>
      <w:r>
        <w:rPr>
          <w:spacing w:val="-11"/>
          <w:sz w:val="19"/>
        </w:rPr>
        <w:t> </w:t>
      </w:r>
      <w:r>
        <w:rPr>
          <w:sz w:val="19"/>
        </w:rPr>
        <w:t>много</w:t>
      </w:r>
      <w:r>
        <w:rPr>
          <w:spacing w:val="-11"/>
          <w:sz w:val="19"/>
        </w:rPr>
        <w:t> </w:t>
      </w:r>
      <w:r>
        <w:rPr>
          <w:sz w:val="19"/>
        </w:rPr>
        <w:t>особых</w:t>
      </w:r>
      <w:r>
        <w:rPr>
          <w:spacing w:val="-11"/>
          <w:sz w:val="19"/>
        </w:rPr>
        <w:t> </w:t>
      </w:r>
      <w:r>
        <w:rPr>
          <w:sz w:val="19"/>
        </w:rPr>
        <w:t>категорий</w:t>
      </w:r>
      <w:r>
        <w:rPr>
          <w:spacing w:val="-11"/>
          <w:sz w:val="19"/>
        </w:rPr>
        <w:t> </w:t>
      </w:r>
      <w:r>
        <w:rPr>
          <w:sz w:val="19"/>
        </w:rPr>
        <w:t>населения</w:t>
      </w:r>
      <w:r>
        <w:rPr>
          <w:spacing w:val="-11"/>
          <w:sz w:val="19"/>
        </w:rPr>
        <w:t> </w:t>
      </w:r>
      <w:r>
        <w:rPr>
          <w:sz w:val="19"/>
        </w:rPr>
        <w:t>с</w:t>
      </w:r>
      <w:r>
        <w:rPr>
          <w:spacing w:val="-11"/>
          <w:sz w:val="19"/>
        </w:rPr>
        <w:t> </w:t>
      </w:r>
      <w:r>
        <w:rPr>
          <w:sz w:val="19"/>
        </w:rPr>
        <w:t>не</w:t>
      </w:r>
      <w:r>
        <w:rPr>
          <w:spacing w:val="-11"/>
          <w:sz w:val="19"/>
        </w:rPr>
        <w:t> </w:t>
      </w:r>
      <w:r>
        <w:rPr>
          <w:sz w:val="19"/>
        </w:rPr>
        <w:t>до</w:t>
      </w:r>
      <w:r>
        <w:rPr>
          <w:spacing w:val="-11"/>
          <w:sz w:val="19"/>
        </w:rPr>
        <w:t> </w:t>
      </w:r>
      <w:r>
        <w:rPr>
          <w:sz w:val="19"/>
        </w:rPr>
        <w:t>конца оформленным юридическим статусом?</w:t>
      </w:r>
    </w:p>
    <w:p>
      <w:pPr>
        <w:pStyle w:val="ListParagraph"/>
        <w:numPr>
          <w:ilvl w:val="0"/>
          <w:numId w:val="13"/>
        </w:numPr>
        <w:tabs>
          <w:tab w:pos="969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 </w:t>
      </w:r>
      <w:r>
        <w:rPr>
          <w:sz w:val="19"/>
        </w:rPr>
        <w:t>Используя</w:t>
      </w:r>
      <w:r>
        <w:rPr>
          <w:spacing w:val="-9"/>
          <w:sz w:val="19"/>
        </w:rPr>
        <w:t> </w:t>
      </w:r>
      <w:r>
        <w:rPr>
          <w:sz w:val="19"/>
        </w:rPr>
        <w:t>материал</w:t>
      </w:r>
      <w:r>
        <w:rPr>
          <w:spacing w:val="-9"/>
          <w:sz w:val="19"/>
        </w:rPr>
        <w:t> </w:t>
      </w:r>
      <w:r>
        <w:rPr>
          <w:sz w:val="19"/>
        </w:rPr>
        <w:t>параграфа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дополнительные</w:t>
      </w:r>
      <w:r>
        <w:rPr>
          <w:spacing w:val="-9"/>
          <w:sz w:val="19"/>
        </w:rPr>
        <w:t> </w:t>
      </w:r>
      <w:r>
        <w:rPr>
          <w:sz w:val="19"/>
        </w:rPr>
        <w:t>источники</w:t>
      </w:r>
      <w:r>
        <w:rPr>
          <w:spacing w:val="-9"/>
          <w:sz w:val="19"/>
        </w:rPr>
        <w:t> </w:t>
      </w:r>
      <w:r>
        <w:rPr>
          <w:sz w:val="19"/>
        </w:rPr>
        <w:t>информации,</w:t>
      </w:r>
      <w:r>
        <w:rPr>
          <w:spacing w:val="-9"/>
          <w:sz w:val="19"/>
        </w:rPr>
        <w:t> </w:t>
      </w:r>
      <w:r>
        <w:rPr>
          <w:sz w:val="19"/>
        </w:rPr>
        <w:t>подго- </w:t>
      </w:r>
      <w:r>
        <w:rPr>
          <w:spacing w:val="-2"/>
          <w:sz w:val="19"/>
        </w:rPr>
        <w:t>товьте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небольшое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сообщение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(презентацию)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тему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«Положение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неправославных </w:t>
      </w:r>
      <w:r>
        <w:rPr>
          <w:sz w:val="19"/>
        </w:rPr>
        <w:t>в России при Иване IV».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51.402206pt;margin-top:11.83896pt;width:251.15pt;height:7.85pt;mso-position-horizontal-relative:page;mso-position-vertical-relative:paragraph;z-index:-21963264" id="docshapegroup314" coordorigin="3028,237" coordsize="5023,157">
            <v:line style="position:absolute" from="3078,315" to="7956,315" stroked="true" strokeweight="1pt" strokecolor="#4495d1">
              <v:stroke dashstyle="dot"/>
            </v:line>
            <v:shape style="position:absolute;left:3028;top:304;width:4958;height:20" id="docshape315" coordorigin="3028,305" coordsize="4958,20" path="m3048,315l3045,308,3038,305,3031,308,3028,315,3031,322,3038,325,3045,322,3048,315xm7986,315l7983,308,7976,305,7969,308,7966,315,7969,322,7976,325,7983,322,7986,315xe" filled="true" fillcolor="#4495d1" stroked="false">
              <v:path arrowok="t"/>
              <v:fill type="solid"/>
            </v:shape>
            <v:shape style="position:absolute;left:7966;top:236;width:84;height:157" id="docshape316" coordorigin="7966,237" coordsize="84,157" path="m7966,237l7966,393,8050,315,7966,237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75"/>
        </w:rPr>
        <w:t>Работаем</w:t>
      </w:r>
      <w:r>
        <w:rPr>
          <w:color w:val="DB413F"/>
          <w:spacing w:val="19"/>
        </w:rPr>
        <w:t> </w:t>
      </w:r>
      <w:r>
        <w:rPr>
          <w:color w:val="DB413F"/>
          <w:w w:val="75"/>
        </w:rPr>
        <w:t>с</w:t>
      </w:r>
      <w:r>
        <w:rPr>
          <w:color w:val="DB413F"/>
          <w:spacing w:val="19"/>
        </w:rPr>
        <w:t> </w:t>
      </w:r>
      <w:r>
        <w:rPr>
          <w:color w:val="DB413F"/>
          <w:spacing w:val="-2"/>
          <w:w w:val="75"/>
        </w:rPr>
        <w:t>ПОНЯТИЯМИ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43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58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Раскройте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смысл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понятия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«сословие».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Приведите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один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исторический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факт,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конкре- </w:t>
      </w:r>
      <w:r>
        <w:rPr>
          <w:rFonts w:ascii="Tahoma" w:hAnsi="Tahoma"/>
          <w:sz w:val="19"/>
        </w:rPr>
        <w:t>тизирующий данное понятие относительно истории России.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697408;mso-wrap-distance-left:0;mso-wrap-distance-right:0" id="docshapegroup317" coordorigin="731,168" coordsize="7719,728">
            <v:rect style="position:absolute;left:731;top:167;width:7719;height:728" id="docshape318" filled="true" fillcolor="#000000" stroked="false">
              <v:fill opacity="19660f" type="solid"/>
            </v:rect>
            <v:rect style="position:absolute;left:793;top:230;width:7597;height:602" id="docshape319" filled="true" fillcolor="#ffffff" stroked="false">
              <v:fill type="solid"/>
            </v:rect>
            <v:shape style="position:absolute;left:877;top:330;width:397;height:397" type="#_x0000_t75" id="docshape320" stroked="false">
              <v:imagedata r:id="rId8" o:title=""/>
            </v:shape>
            <v:shape style="position:absolute;left:986;top:354;width:191;height:371" type="#_x0000_t202" id="docshape321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322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50.036007pt;width:459.25pt;height:513.5pt;mso-position-horizontal-relative:page;mso-position-vertical-relative:page;z-index:-21961728" id="docshapegroup323" coordorigin="0,1001" coordsize="9185,10270">
            <v:rect style="position:absolute;left:0;top:3441;width:9185;height:7829" id="docshape324" filled="true" fillcolor="#e6e7e8" stroked="false">
              <v:fill type="solid"/>
            </v:rect>
            <v:line style="position:absolute" from="595,1521" to="595,9726" stroked="true" strokeweight="1.5pt" strokecolor="#4495d1">
              <v:stroke dashstyle="dot"/>
            </v:line>
            <v:shape style="position:absolute;left:580;top:1445;width:30;height:8326" id="docshape325" coordorigin="580,1446" coordsize="30,8326" path="m610,9756l606,9745,595,9741,585,9745,580,9756,585,9767,595,9771,606,9767,610,9756xm610,1461l606,1450,595,1446,585,1450,580,1461,585,1471,595,1476,606,1471,610,1461xe" filled="true" fillcolor="#4495d1" stroked="false">
              <v:path arrowok="t"/>
              <v:fill type="solid"/>
            </v:shape>
            <v:shape style="position:absolute;left:396;top:2220;width:397;height:397" type="#_x0000_t75" id="docshape326" stroked="false">
              <v:imagedata r:id="rId8" o:title=""/>
            </v:shape>
            <v:rect style="position:absolute;left:772;top:1000;width:800;height:576" id="docshape327" filled="true" fillcolor="#000000" stroked="false">
              <v:fill opacity="19660f" type="solid"/>
            </v:rect>
            <v:rect style="position:absolute;left:1435;top:2732;width:6279;height:4551" id="docshape328" filled="true" fillcolor="#000000" stroked="false">
              <v:fill opacity="32768f" type="solid"/>
            </v:rect>
            <v:shape style="position:absolute;left:1498;top:2794;width:6154;height:4425" type="#_x0000_t75" id="docshape329" stroked="false">
              <v:imagedata r:id="rId72" o:title=""/>
            </v:shape>
            <v:rect style="position:absolute;left:1506;top:2803;width:6138;height:4408" id="docshape330" filled="false" stroked="true" strokeweight=".81pt" strokecolor="#ffffff">
              <v:stroke dashstyle="solid"/>
            </v:rect>
            <v:rect style="position:absolute;left:1435;top:7255;width:6279;height:1455" id="docshape331" filled="true" fillcolor="#000000" stroked="false">
              <v:fill opacity="32768f" type="solid"/>
            </v:rect>
            <v:rect style="position:absolute;left:776;top:9566;width:3799;height:114" id="docshape332" filled="true" fillcolor="#eeaf9f" stroked="false">
              <v:fill type="solid"/>
            </v:rect>
            <v:rect style="position:absolute;left:4575;top:9566;width:3799;height:114" id="docshape333" filled="true" fillcolor="#b3ccea" stroked="false">
              <v:fill type="solid"/>
            </v:rect>
            <v:shape style="position:absolute;left:379;top:8846;width:397;height:397" type="#_x0000_t75" id="docshape334" stroked="false">
              <v:imagedata r:id="rId73" o:title=""/>
            </v:shape>
            <v:rect style="position:absolute;left:379;top:9393;width:418;height:418" id="docshape335" filled="true" fillcolor="#000000" stroked="false">
              <v:fill opacity="19660f" type="solid"/>
            </v:rect>
            <v:shape style="position:absolute;left:379;top:9394;width:397;height:397" type="#_x0000_t75" id="docshape336" stroked="false">
              <v:imagedata r:id="rId74" o:title=""/>
            </v:shape>
            <w10:wrap type="none"/>
          </v:group>
        </w:pict>
      </w:r>
    </w:p>
    <w:p>
      <w:pPr>
        <w:pStyle w:val="Heading3"/>
        <w:tabs>
          <w:tab w:pos="1609" w:val="left" w:leader="none"/>
        </w:tabs>
        <w:spacing w:line="199" w:lineRule="auto" w:before="150"/>
        <w:ind w:left="1609" w:right="3147" w:hanging="1100"/>
      </w:pPr>
      <w:r>
        <w:rPr/>
        <w:pict>
          <v:shape style="position:absolute;margin-left:39.685001pt;margin-top:6.72861pt;width:34.050pt;height:22.7pt;mso-position-horizontal-relative:page;mso-position-vertical-relative:paragraph;z-index:-21961216" type="#_x0000_t202" id="docshape337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24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5"/>
                      <w:sz w:val="40"/>
                    </w:rPr>
                    <w:t>7–8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Военные реформы Ивана </w:t>
      </w:r>
      <w:r>
        <w:rPr>
          <w:color w:val="DB413F"/>
          <w:w w:val="80"/>
        </w:rPr>
        <w:t>IV</w:t>
      </w:r>
      <w:r>
        <w:rPr>
          <w:color w:val="DB413F"/>
          <w:spacing w:val="40"/>
        </w:rPr>
        <w:t> </w:t>
      </w:r>
      <w:r>
        <w:rPr>
          <w:color w:val="DB413F"/>
          <w:w w:val="85"/>
        </w:rPr>
        <w:t>и Избранной </w:t>
      </w:r>
      <w:r>
        <w:rPr>
          <w:color w:val="DB413F"/>
          <w:spacing w:val="10"/>
          <w:w w:val="85"/>
        </w:rPr>
        <w:t>рады</w:t>
      </w:r>
    </w:p>
    <w:p>
      <w:pPr>
        <w:pStyle w:val="Heading8"/>
        <w:spacing w:line="216" w:lineRule="auto" w:before="296"/>
        <w:ind w:left="1587"/>
      </w:pPr>
      <w:r>
        <w:rPr/>
        <w:pict>
          <v:shape style="position:absolute;margin-left:25.2759pt;margin-top:18.893637pt;width:8.550pt;height:18.55pt;mso-position-horizontal-relative:page;mso-position-vertical-relative:paragraph;z-index:15762944" type="#_x0000_t202" id="docshape338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Чем</w:t>
      </w:r>
      <w:r>
        <w:rPr>
          <w:spacing w:val="22"/>
          <w:w w:val="115"/>
        </w:rPr>
        <w:t> </w:t>
      </w:r>
      <w:r>
        <w:rPr>
          <w:w w:val="115"/>
        </w:rPr>
        <w:t>были</w:t>
      </w:r>
      <w:r>
        <w:rPr>
          <w:spacing w:val="22"/>
          <w:w w:val="115"/>
        </w:rPr>
        <w:t> </w:t>
      </w:r>
      <w:r>
        <w:rPr>
          <w:w w:val="115"/>
        </w:rPr>
        <w:t>вызваны</w:t>
      </w:r>
      <w:r>
        <w:rPr>
          <w:spacing w:val="22"/>
          <w:w w:val="115"/>
        </w:rPr>
        <w:t> </w:t>
      </w:r>
      <w:r>
        <w:rPr>
          <w:w w:val="115"/>
        </w:rPr>
        <w:t>военные</w:t>
      </w:r>
      <w:r>
        <w:rPr>
          <w:spacing w:val="22"/>
          <w:w w:val="115"/>
        </w:rPr>
        <w:t> </w:t>
      </w:r>
      <w:r>
        <w:rPr>
          <w:w w:val="115"/>
        </w:rPr>
        <w:t>реформы,</w:t>
      </w:r>
      <w:r>
        <w:rPr>
          <w:spacing w:val="22"/>
          <w:w w:val="115"/>
        </w:rPr>
        <w:t> </w:t>
      </w:r>
      <w:r>
        <w:rPr>
          <w:w w:val="115"/>
        </w:rPr>
        <w:t>осуществлённые</w:t>
      </w:r>
      <w:r>
        <w:rPr>
          <w:spacing w:val="22"/>
          <w:w w:val="115"/>
        </w:rPr>
        <w:t> </w:t>
      </w:r>
      <w:r>
        <w:rPr>
          <w:w w:val="115"/>
        </w:rPr>
        <w:t>в</w:t>
      </w:r>
      <w:r>
        <w:rPr>
          <w:spacing w:val="22"/>
          <w:w w:val="115"/>
        </w:rPr>
        <w:t> </w:t>
      </w:r>
      <w:r>
        <w:rPr>
          <w:w w:val="115"/>
        </w:rPr>
        <w:t>России в середине XVI в.?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"/>
        <w:rPr>
          <w:rFonts w:ascii="Calibri"/>
          <w:b/>
          <w:sz w:val="24"/>
        </w:rPr>
      </w:pPr>
      <w:r>
        <w:rPr/>
        <w:pict>
          <v:shape style="position:absolute;margin-left:74.919998pt;margin-top:16.073671pt;width:307.7pt;height:66.4pt;mso-position-horizontal-relative:page;mso-position-vertical-relative:paragraph;z-index:-15696384;mso-wrap-distance-left:0;mso-wrap-distance-right:0" type="#_x0000_t202" id="docshape339" filled="true" fillcolor="#ffffff" stroked="false">
            <v:textbox inset="0,0,0,0">
              <w:txbxContent>
                <w:p>
                  <w:pPr>
                    <w:spacing w:line="223" w:lineRule="auto" w:before="92"/>
                    <w:ind w:left="113" w:right="483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«Смотр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служилых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людей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в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Московском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государстве».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Художник С. Иванов. Картины по русской истории из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издания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105"/>
                      <w:sz w:val="19"/>
                    </w:rPr>
                    <w:t>И. Кнебеля</w:t>
                  </w:r>
                </w:p>
                <w:p>
                  <w:pPr>
                    <w:spacing w:line="216" w:lineRule="auto" w:before="115"/>
                    <w:ind w:left="453" w:right="0" w:hanging="341"/>
                    <w:jc w:val="left"/>
                    <w:rPr>
                      <w:rFonts w:ascii="Tahoma" w:hAnsi="Tahoma"/>
                      <w:color w:val="000000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63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Как</w:t>
                  </w:r>
                  <w:r>
                    <w:rPr>
                      <w:rFonts w:ascii="Tahoma" w:hAnsi="Tahoma"/>
                      <w:color w:val="000000"/>
                      <w:spacing w:val="38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назывались</w:t>
                  </w:r>
                  <w:r>
                    <w:rPr>
                      <w:rFonts w:ascii="Tahoma" w:hAnsi="Tahoma"/>
                      <w:color w:val="000000"/>
                      <w:spacing w:val="38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списки,</w:t>
                  </w:r>
                  <w:r>
                    <w:rPr>
                      <w:rFonts w:ascii="Tahoma" w:hAnsi="Tahoma"/>
                      <w:color w:val="000000"/>
                      <w:spacing w:val="38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изображённые</w:t>
                  </w:r>
                  <w:r>
                    <w:rPr>
                      <w:rFonts w:ascii="Tahoma" w:hAnsi="Tahoma"/>
                      <w:color w:val="000000"/>
                      <w:spacing w:val="38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на</w:t>
                  </w:r>
                  <w:r>
                    <w:rPr>
                      <w:rFonts w:ascii="Tahoma" w:hAnsi="Tahoma"/>
                      <w:color w:val="000000"/>
                      <w:spacing w:val="38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столе</w:t>
                  </w:r>
                  <w:r>
                    <w:rPr>
                      <w:rFonts w:ascii="Tahoma" w:hAnsi="Tahoma"/>
                      <w:color w:val="000000"/>
                      <w:spacing w:val="38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перед</w:t>
                  </w:r>
                  <w:r>
                    <w:rPr>
                      <w:rFonts w:ascii="Tahoma" w:hAnsi="Tahoma"/>
                      <w:color w:val="000000"/>
                      <w:spacing w:val="38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вое- </w:t>
                  </w:r>
                  <w:r>
                    <w:rPr>
                      <w:rFonts w:ascii="Tahoma" w:hAnsi="Tahoma"/>
                      <w:color w:val="000000"/>
                      <w:spacing w:val="-2"/>
                      <w:sz w:val="19"/>
                    </w:rPr>
                    <w:t>водой?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rFonts w:ascii="Calibri"/>
          <w:b/>
          <w:sz w:val="12"/>
        </w:rPr>
      </w:pPr>
    </w:p>
    <w:p>
      <w:pPr>
        <w:pStyle w:val="ListParagraph"/>
        <w:numPr>
          <w:ilvl w:val="0"/>
          <w:numId w:val="14"/>
        </w:numPr>
        <w:tabs>
          <w:tab w:pos="1042" w:val="left" w:leader="none"/>
        </w:tabs>
        <w:spacing w:line="240" w:lineRule="auto" w:before="94" w:after="0"/>
        <w:ind w:left="1041" w:right="0" w:hanging="152"/>
        <w:jc w:val="left"/>
        <w:rPr>
          <w:sz w:val="19"/>
        </w:rPr>
      </w:pPr>
      <w:r>
        <w:rPr>
          <w:spacing w:val="-2"/>
          <w:sz w:val="19"/>
        </w:rPr>
        <w:t>дворяне</w:t>
      </w:r>
      <w:r>
        <w:rPr>
          <w:spacing w:val="-6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4"/>
          <w:position w:val="-2"/>
          <w:sz w:val="22"/>
        </w:rPr>
        <w:t> </w:t>
      </w:r>
      <w:r>
        <w:rPr>
          <w:spacing w:val="-2"/>
          <w:sz w:val="19"/>
        </w:rPr>
        <w:t>стрелецкое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войско</w:t>
      </w:r>
      <w:r>
        <w:rPr>
          <w:spacing w:val="-6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4"/>
          <w:position w:val="-2"/>
          <w:sz w:val="22"/>
        </w:rPr>
        <w:t> </w:t>
      </w:r>
      <w:r>
        <w:rPr>
          <w:spacing w:val="-2"/>
          <w:sz w:val="19"/>
        </w:rPr>
        <w:t>казаки</w:t>
      </w:r>
    </w:p>
    <w:p>
      <w:pPr>
        <w:pStyle w:val="Heading6"/>
        <w:tabs>
          <w:tab w:pos="7885" w:val="left" w:leader="none"/>
        </w:tabs>
        <w:spacing w:before="160"/>
        <w:ind w:left="890"/>
      </w:pPr>
      <w:r>
        <w:rPr/>
        <w:pict>
          <v:group style="position:absolute;margin-left:38.834999pt;margin-top:24.924959pt;width:379.85pt;height:80.05pt;mso-position-horizontal-relative:page;mso-position-vertical-relative:paragraph;z-index:-15695872;mso-wrap-distance-left:0;mso-wrap-distance-right:0" id="docshapegroup340" coordorigin="777,498" coordsize="7597,1601">
            <v:shape style="position:absolute;left:4575;top:498;width:3799;height:1601" type="#_x0000_t202" id="docshape341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15"/>
                      </w:numPr>
                      <w:tabs>
                        <w:tab w:pos="284" w:val="left" w:leader="none"/>
                      </w:tabs>
                      <w:spacing w:line="201" w:lineRule="auto" w:before="141"/>
                      <w:ind w:left="283" w:right="593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1532—1535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 завоевание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испанцами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во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главе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Ф.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Писарро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державы инков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284" w:val="left" w:leader="none"/>
                      </w:tabs>
                      <w:spacing w:line="201" w:lineRule="auto" w:before="46"/>
                      <w:ind w:left="283" w:right="60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1545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открытие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Тридентского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собора. Начало процесса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Контрреформации</w:t>
                    </w:r>
                  </w:p>
                </w:txbxContent>
              </v:textbox>
              <v:fill type="solid"/>
              <w10:wrap type="none"/>
            </v:shape>
            <v:shape style="position:absolute;left:776;top:498;width:3799;height:1601" type="#_x0000_t202" id="docshape342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16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768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1550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запрет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местнических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споров во время войны</w:t>
                    </w:r>
                  </w:p>
                  <w:p>
                    <w:pPr>
                      <w:numPr>
                        <w:ilvl w:val="0"/>
                        <w:numId w:val="16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29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1550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создание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первых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стрелец-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ких полков в Москве</w:t>
                    </w:r>
                  </w:p>
                  <w:p>
                    <w:pPr>
                      <w:numPr>
                        <w:ilvl w:val="0"/>
                        <w:numId w:val="16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62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1556 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принятие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Уложения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о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службе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spacing w:after="0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32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position w:val="1"/>
        </w:rPr>
        <w:t>  </w:t>
      </w:r>
      <w:r>
        <w:rPr>
          <w:rFonts w:ascii="Calibri" w:hAnsi="Calibri"/>
          <w:b/>
          <w:color w:val="DB413F"/>
        </w:rPr>
        <w:t>«Избранная</w:t>
      </w:r>
      <w:r>
        <w:rPr>
          <w:rFonts w:ascii="Calibri" w:hAnsi="Calibri"/>
          <w:b/>
          <w:color w:val="DB413F"/>
          <w:spacing w:val="66"/>
        </w:rPr>
        <w:t> </w:t>
      </w:r>
      <w:r>
        <w:rPr>
          <w:rFonts w:ascii="Calibri" w:hAnsi="Calibri"/>
          <w:b/>
          <w:color w:val="DB413F"/>
        </w:rPr>
        <w:t>тысяча»</w:t>
      </w:r>
      <w:r>
        <w:rPr>
          <w:rFonts w:ascii="Calibri" w:hAnsi="Calibri"/>
          <w:b/>
          <w:color w:val="DB413F"/>
          <w:spacing w:val="66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66"/>
        </w:rPr>
        <w:t> </w:t>
      </w:r>
      <w:r>
        <w:rPr>
          <w:rFonts w:ascii="Calibri" w:hAnsi="Calibri"/>
          <w:b/>
          <w:color w:val="DB413F"/>
        </w:rPr>
        <w:t>список</w:t>
      </w:r>
      <w:r>
        <w:rPr>
          <w:rFonts w:ascii="Calibri" w:hAnsi="Calibri"/>
          <w:b/>
          <w:color w:val="DB413F"/>
          <w:spacing w:val="66"/>
        </w:rPr>
        <w:t> </w:t>
      </w:r>
      <w:r>
        <w:rPr>
          <w:rFonts w:ascii="Calibri" w:hAnsi="Calibri"/>
          <w:b/>
          <w:color w:val="DB413F"/>
        </w:rPr>
        <w:t>Государева</w:t>
      </w:r>
      <w:r>
        <w:rPr>
          <w:rFonts w:ascii="Calibri" w:hAnsi="Calibri"/>
          <w:b/>
          <w:color w:val="DB413F"/>
          <w:spacing w:val="66"/>
        </w:rPr>
        <w:t> </w:t>
      </w:r>
      <w:r>
        <w:rPr>
          <w:rFonts w:ascii="Calibri" w:hAnsi="Calibri"/>
          <w:b/>
          <w:color w:val="DB413F"/>
        </w:rPr>
        <w:t>двора.</w:t>
      </w:r>
      <w:r>
        <w:rPr>
          <w:rFonts w:ascii="Calibri" w:hAnsi="Calibri"/>
          <w:b/>
          <w:color w:val="DB413F"/>
          <w:spacing w:val="65"/>
        </w:rPr>
        <w:t> </w:t>
      </w:r>
      <w:r>
        <w:rPr>
          <w:color w:val="000000"/>
        </w:rPr>
        <w:t>В</w:t>
      </w:r>
      <w:r>
        <w:rPr>
          <w:color w:val="000000"/>
          <w:spacing w:val="55"/>
        </w:rPr>
        <w:t> </w:t>
      </w:r>
      <w:r>
        <w:rPr>
          <w:color w:val="000000"/>
        </w:rPr>
        <w:t>XVI</w:t>
      </w:r>
      <w:r>
        <w:rPr>
          <w:color w:val="000000"/>
          <w:spacing w:val="55"/>
        </w:rPr>
        <w:t> </w:t>
      </w:r>
      <w:r>
        <w:rPr>
          <w:color w:val="000000"/>
        </w:rPr>
        <w:t>в.</w:t>
      </w:r>
      <w:r>
        <w:rPr>
          <w:color w:val="000000"/>
          <w:spacing w:val="55"/>
        </w:rPr>
        <w:t> </w:t>
      </w:r>
      <w:r>
        <w:rPr>
          <w:color w:val="000000"/>
        </w:rPr>
        <w:t>в</w:t>
      </w:r>
      <w:r>
        <w:rPr>
          <w:color w:val="000000"/>
          <w:spacing w:val="55"/>
        </w:rPr>
        <w:t> </w:t>
      </w:r>
      <w:r>
        <w:rPr>
          <w:color w:val="000000"/>
        </w:rPr>
        <w:t>России,</w:t>
      </w:r>
      <w:r>
        <w:rPr>
          <w:color w:val="000000"/>
          <w:spacing w:val="55"/>
        </w:rPr>
        <w:t> </w:t>
      </w:r>
      <w:r>
        <w:rPr>
          <w:color w:val="000000"/>
        </w:rPr>
        <w:t>как и у её соседей-соперников на юге, западе и северо-западе, происходили важ- ные перемены в военном деле, связанные с так называемой пороховой ре- волюцией.</w:t>
      </w:r>
      <w:r>
        <w:rPr>
          <w:color w:val="000000"/>
          <w:spacing w:val="40"/>
        </w:rPr>
        <w:t> </w:t>
      </w:r>
      <w:r>
        <w:rPr>
          <w:color w:val="000000"/>
        </w:rPr>
        <w:t>Огнестрельное</w:t>
      </w:r>
      <w:r>
        <w:rPr>
          <w:color w:val="000000"/>
          <w:spacing w:val="40"/>
        </w:rPr>
        <w:t> </w:t>
      </w:r>
      <w:r>
        <w:rPr>
          <w:color w:val="000000"/>
        </w:rPr>
        <w:t>оружие</w:t>
      </w:r>
      <w:r>
        <w:rPr>
          <w:color w:val="000000"/>
          <w:spacing w:val="40"/>
        </w:rPr>
        <w:t> </w:t>
      </w:r>
      <w:r>
        <w:rPr>
          <w:color w:val="000000"/>
        </w:rPr>
        <w:t>играло</w:t>
      </w:r>
      <w:r>
        <w:rPr>
          <w:color w:val="000000"/>
          <w:spacing w:val="40"/>
        </w:rPr>
        <w:t> </w:t>
      </w:r>
      <w:r>
        <w:rPr>
          <w:color w:val="000000"/>
        </w:rPr>
        <w:t>всё</w:t>
      </w:r>
      <w:r>
        <w:rPr>
          <w:color w:val="000000"/>
          <w:spacing w:val="40"/>
        </w:rPr>
        <w:t> </w:t>
      </w:r>
      <w:r>
        <w:rPr>
          <w:color w:val="000000"/>
        </w:rPr>
        <w:t>большую</w:t>
      </w:r>
      <w:r>
        <w:rPr>
          <w:color w:val="000000"/>
          <w:spacing w:val="40"/>
        </w:rPr>
        <w:t> </w:t>
      </w:r>
      <w:r>
        <w:rPr>
          <w:color w:val="000000"/>
        </w:rPr>
        <w:t>роль</w:t>
      </w:r>
      <w:r>
        <w:rPr>
          <w:color w:val="000000"/>
          <w:spacing w:val="40"/>
        </w:rPr>
        <w:t> </w:t>
      </w:r>
      <w:r>
        <w:rPr>
          <w:color w:val="000000"/>
        </w:rPr>
        <w:t>на</w:t>
      </w:r>
      <w:r>
        <w:rPr>
          <w:color w:val="000000"/>
          <w:spacing w:val="40"/>
        </w:rPr>
        <w:t> </w:t>
      </w:r>
      <w:r>
        <w:rPr>
          <w:color w:val="000000"/>
        </w:rPr>
        <w:t>поле</w:t>
      </w:r>
      <w:r>
        <w:rPr>
          <w:color w:val="000000"/>
          <w:spacing w:val="40"/>
        </w:rPr>
        <w:t> </w:t>
      </w:r>
      <w:r>
        <w:rPr>
          <w:color w:val="000000"/>
        </w:rPr>
        <w:t>брани и вызвало кардинальные изменения в организации военного дела.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Для того чтобы проводить активную внешнюю политику, России необходи- мо было иметь хорошо вооружённое боеспособное войско. Молодой государь Иван IV вместе с Избранной радой взялся за серьёзные преобразования в армии.</w:t>
      </w:r>
      <w:r>
        <w:rPr>
          <w:spacing w:val="-14"/>
        </w:rPr>
        <w:t> </w:t>
      </w:r>
      <w:r>
        <w:rPr/>
        <w:t>Когда</w:t>
      </w:r>
      <w:r>
        <w:rPr>
          <w:spacing w:val="-14"/>
        </w:rPr>
        <w:t> </w:t>
      </w:r>
      <w:r>
        <w:rPr/>
        <w:t>они</w:t>
      </w:r>
      <w:r>
        <w:rPr>
          <w:spacing w:val="-14"/>
        </w:rPr>
        <w:t> </w:t>
      </w:r>
      <w:r>
        <w:rPr/>
        <w:t>были</w:t>
      </w:r>
      <w:r>
        <w:rPr>
          <w:spacing w:val="-14"/>
        </w:rPr>
        <w:t> </w:t>
      </w:r>
      <w:r>
        <w:rPr/>
        <w:t>осуществлены,</w:t>
      </w:r>
      <w:r>
        <w:rPr>
          <w:spacing w:val="-14"/>
        </w:rPr>
        <w:t> </w:t>
      </w:r>
      <w:r>
        <w:rPr/>
        <w:t>оборонительная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наступательная</w:t>
      </w:r>
      <w:r>
        <w:rPr>
          <w:spacing w:val="-14"/>
        </w:rPr>
        <w:t> </w:t>
      </w:r>
      <w:r>
        <w:rPr/>
        <w:t>мощь Русского царства заметно возросла.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pict>
          <v:rect style="position:absolute;margin-left:0pt;margin-top:10.163954pt;width:.708pt;height:391.432pt;mso-position-horizontal-relative:page;mso-position-vertical-relative:paragraph;z-index:15763456" id="docshape350" filled="true" fillcolor="#e6e7e8" stroked="false">
            <v:fill type="solid"/>
            <w10:wrap type="none"/>
          </v:rect>
        </w:pict>
      </w:r>
      <w:r>
        <w:rPr/>
        <w:t>Царь велел расселить рядом со столицей тысячу исправных воинов-поме- щиков — «избранную тысячу», чтобы они всё время были у него под рукой. Иван</w:t>
      </w:r>
      <w:r>
        <w:rPr>
          <w:spacing w:val="29"/>
        </w:rPr>
        <w:t> </w:t>
      </w:r>
      <w:r>
        <w:rPr/>
        <w:t>не</w:t>
      </w:r>
      <w:r>
        <w:rPr>
          <w:spacing w:val="29"/>
        </w:rPr>
        <w:t> </w:t>
      </w:r>
      <w:r>
        <w:rPr/>
        <w:t>забыл,</w:t>
      </w:r>
      <w:r>
        <w:rPr>
          <w:spacing w:val="29"/>
        </w:rPr>
        <w:t> </w:t>
      </w:r>
      <w:r>
        <w:rPr/>
        <w:t>как</w:t>
      </w:r>
      <w:r>
        <w:rPr>
          <w:spacing w:val="29"/>
        </w:rPr>
        <w:t> </w:t>
      </w:r>
      <w:r>
        <w:rPr/>
        <w:t>во</w:t>
      </w:r>
      <w:r>
        <w:rPr>
          <w:spacing w:val="29"/>
        </w:rPr>
        <w:t> </w:t>
      </w:r>
      <w:r>
        <w:rPr/>
        <w:t>время</w:t>
      </w:r>
      <w:r>
        <w:rPr>
          <w:spacing w:val="29"/>
        </w:rPr>
        <w:t> </w:t>
      </w:r>
      <w:r>
        <w:rPr/>
        <w:t>бунта</w:t>
      </w:r>
      <w:r>
        <w:rPr>
          <w:spacing w:val="29"/>
        </w:rPr>
        <w:t> </w:t>
      </w:r>
      <w:r>
        <w:rPr/>
        <w:t>1547</w:t>
      </w:r>
      <w:r>
        <w:rPr>
          <w:spacing w:val="29"/>
        </w:rPr>
        <w:t> </w:t>
      </w:r>
      <w:r>
        <w:rPr/>
        <w:t>г.</w:t>
      </w:r>
      <w:r>
        <w:rPr>
          <w:spacing w:val="29"/>
        </w:rPr>
        <w:t> </w:t>
      </w:r>
      <w:r>
        <w:rPr/>
        <w:t>в</w:t>
      </w:r>
      <w:r>
        <w:rPr>
          <w:spacing w:val="29"/>
        </w:rPr>
        <w:t> </w:t>
      </w:r>
      <w:r>
        <w:rPr/>
        <w:t>Москве</w:t>
      </w:r>
      <w:r>
        <w:rPr>
          <w:spacing w:val="29"/>
        </w:rPr>
        <w:t> </w:t>
      </w:r>
      <w:r>
        <w:rPr/>
        <w:t>у</w:t>
      </w:r>
      <w:r>
        <w:rPr>
          <w:spacing w:val="29"/>
        </w:rPr>
        <w:t> </w:t>
      </w:r>
      <w:r>
        <w:rPr/>
        <w:t>центральной</w:t>
      </w:r>
      <w:r>
        <w:rPr>
          <w:spacing w:val="29"/>
        </w:rPr>
        <w:t> </w:t>
      </w:r>
      <w:r>
        <w:rPr/>
        <w:t>власти не оказалось достаточных военных сил для его подавления. Правда, историки не знают, было ли исполнено это намерение, поскольку под Москвой к 1550 г. не осталось достаточного количества черносошных сёл, которые можно было бы раздать под поместья «избранной тысячи».</w:t>
      </w:r>
    </w:p>
    <w:p>
      <w:pPr>
        <w:pStyle w:val="BodyText"/>
        <w:spacing w:line="223" w:lineRule="auto" w:before="3"/>
        <w:ind w:left="793" w:right="790" w:firstLine="340"/>
        <w:jc w:val="both"/>
      </w:pPr>
      <w:r>
        <w:rPr/>
        <w:t>Все боярские роды и часть зажиточных служилых людей «по отечеству» (всего более 1,5 тыс. фамилий) были внесены в особый «Список Государева двора» («Дворовую тетрадь»). После этого за попавшими в этот документ слу- жилыми людьми «по отечеству» закрепилось название </w:t>
      </w:r>
      <w:r>
        <w:rPr>
          <w:rFonts w:ascii="Book Antiqua" w:hAnsi="Book Antiqua"/>
          <w:i/>
        </w:rPr>
        <w:t>дворяне</w:t>
      </w:r>
      <w:r>
        <w:rPr/>
        <w:t>. Их потомки иногда именовали себя «столбовыми дворянами». Дело в том, что имена дво- рян были занесены в «Дворовую тетрадь» столбцами. Говоря «Я — столбовой дворянин», человек подчёркивал свою родовитость и значимость. Из числа дворян с середины XVI в. назначали воевод, а также выбирали кандидатов на другие командные должности.</w:t>
      </w:r>
    </w:p>
    <w:p>
      <w:pPr>
        <w:pStyle w:val="BodyText"/>
        <w:spacing w:before="2"/>
      </w:pPr>
    </w:p>
    <w:p>
      <w:pPr>
        <w:spacing w:line="218" w:lineRule="auto" w:before="119"/>
        <w:ind w:left="907" w:right="4903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6.553001pt;margin-top:-1.992883pt;width:400.35pt;height:214.95pt;mso-position-horizontal-relative:page;mso-position-vertical-relative:paragraph;z-index:-21959680" id="docshapegroup351" coordorigin="731,-40" coordsize="8007,4299">
            <v:rect style="position:absolute;left:731;top:-40;width:8007;height:4299" id="docshape352" filled="true" fillcolor="#000000" stroked="false">
              <v:fill opacity="32768f" type="solid"/>
            </v:rect>
            <v:rect style="position:absolute;left:793;top:22;width:7881;height:4171" id="docshape353" filled="true" fillcolor="#ffffff" stroked="false">
              <v:fill type="solid"/>
            </v:rect>
            <v:rect style="position:absolute;left:4602;top:-40;width:4133;height:2916" id="docshape354" filled="true" fillcolor="#000000" stroked="false">
              <v:fill opacity="32768f" type="solid"/>
            </v:rect>
            <v:shape style="position:absolute;left:4675;top:32;width:3989;height:2775" type="#_x0000_t75" id="docshape355" stroked="false">
              <v:imagedata r:id="rId77" o:title=""/>
            </v:shape>
            <v:rect style="position:absolute;left:4675;top:32;width:3989;height:2776" id="docshape356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«Пушечный</w:t>
      </w:r>
      <w:r>
        <w:rPr>
          <w:rFonts w:ascii="Calibri" w:hAnsi="Calibri"/>
          <w:b/>
          <w:spacing w:val="-7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двор</w:t>
      </w:r>
      <w:r>
        <w:rPr>
          <w:rFonts w:ascii="Calibri" w:hAnsi="Calibri"/>
          <w:b/>
          <w:spacing w:val="-7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-7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Москве</w:t>
      </w:r>
      <w:r>
        <w:rPr>
          <w:rFonts w:ascii="Calibri" w:hAnsi="Calibri"/>
          <w:b/>
          <w:spacing w:val="-7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на</w:t>
      </w:r>
      <w:r>
        <w:rPr>
          <w:rFonts w:ascii="Calibri" w:hAnsi="Calibri"/>
          <w:b/>
          <w:spacing w:val="-7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реке </w:t>
      </w:r>
      <w:r>
        <w:rPr>
          <w:rFonts w:ascii="Calibri" w:hAnsi="Calibri"/>
          <w:b/>
          <w:spacing w:val="-2"/>
          <w:w w:val="115"/>
          <w:sz w:val="19"/>
        </w:rPr>
        <w:t>Неглинной».</w:t>
      </w:r>
    </w:p>
    <w:p>
      <w:pPr>
        <w:spacing w:line="228" w:lineRule="auto" w:before="0"/>
        <w:ind w:left="907" w:right="5424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sz w:val="19"/>
        </w:rPr>
        <w:t>Художник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А.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Васнецов.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Москва,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Государственная</w:t>
      </w:r>
      <w:r>
        <w:rPr>
          <w:rFonts w:ascii="Trebuchet MS" w:hAnsi="Trebuchet MS"/>
          <w:i/>
          <w:spacing w:val="-1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Третьяковская </w:t>
      </w:r>
      <w:r>
        <w:rPr>
          <w:rFonts w:ascii="Trebuchet MS" w:hAnsi="Trebuchet MS"/>
          <w:i/>
          <w:spacing w:val="-2"/>
          <w:sz w:val="19"/>
        </w:rPr>
        <w:t>галерея</w:t>
      </w:r>
    </w:p>
    <w:p>
      <w:pPr>
        <w:spacing w:line="220" w:lineRule="auto" w:before="105"/>
        <w:ind w:left="907" w:right="4799" w:firstLine="0"/>
        <w:jc w:val="both"/>
        <w:rPr>
          <w:sz w:val="19"/>
        </w:rPr>
      </w:pPr>
      <w:r>
        <w:rPr>
          <w:sz w:val="19"/>
        </w:rPr>
        <w:t>Первая</w:t>
      </w:r>
      <w:r>
        <w:rPr>
          <w:spacing w:val="-12"/>
          <w:sz w:val="19"/>
        </w:rPr>
        <w:t> </w:t>
      </w:r>
      <w:r>
        <w:rPr>
          <w:sz w:val="19"/>
        </w:rPr>
        <w:t>«пушечная</w:t>
      </w:r>
      <w:r>
        <w:rPr>
          <w:spacing w:val="-12"/>
          <w:sz w:val="19"/>
        </w:rPr>
        <w:t> </w:t>
      </w:r>
      <w:r>
        <w:rPr>
          <w:sz w:val="19"/>
        </w:rPr>
        <w:t>изба»</w:t>
      </w:r>
      <w:r>
        <w:rPr>
          <w:spacing w:val="-12"/>
          <w:sz w:val="19"/>
        </w:rPr>
        <w:t> </w:t>
      </w:r>
      <w:r>
        <w:rPr>
          <w:sz w:val="19"/>
        </w:rPr>
        <w:t>была</w:t>
      </w:r>
      <w:r>
        <w:rPr>
          <w:spacing w:val="-12"/>
          <w:sz w:val="19"/>
        </w:rPr>
        <w:t> </w:t>
      </w:r>
      <w:r>
        <w:rPr>
          <w:sz w:val="19"/>
        </w:rPr>
        <w:t>устрое- на в Москве рядом с Кремлём ино- странными мастерами ещё при Ива- не</w:t>
      </w:r>
      <w:r>
        <w:rPr>
          <w:spacing w:val="-14"/>
          <w:sz w:val="19"/>
        </w:rPr>
        <w:t> </w:t>
      </w:r>
      <w:r>
        <w:rPr>
          <w:sz w:val="19"/>
        </w:rPr>
        <w:t>III.</w:t>
      </w:r>
      <w:r>
        <w:rPr>
          <w:spacing w:val="-13"/>
          <w:sz w:val="19"/>
        </w:rPr>
        <w:t> </w:t>
      </w:r>
      <w:r>
        <w:rPr>
          <w:sz w:val="19"/>
        </w:rPr>
        <w:t>Позже</w:t>
      </w:r>
      <w:r>
        <w:rPr>
          <w:spacing w:val="-13"/>
          <w:sz w:val="19"/>
        </w:rPr>
        <w:t> </w:t>
      </w:r>
      <w:r>
        <w:rPr>
          <w:sz w:val="19"/>
        </w:rPr>
        <w:t>производство</w:t>
      </w:r>
      <w:r>
        <w:rPr>
          <w:spacing w:val="-13"/>
          <w:sz w:val="19"/>
        </w:rPr>
        <w:t> </w:t>
      </w:r>
      <w:r>
        <w:rPr>
          <w:sz w:val="19"/>
        </w:rPr>
        <w:t>перемести- лось на берег реки Неглинной, где и возник пушечный двор. В середине XVI в. здесь уже работало много рус- ских мастеров, отливавших пушки и церковные</w:t>
      </w:r>
      <w:r>
        <w:rPr>
          <w:spacing w:val="67"/>
          <w:sz w:val="19"/>
        </w:rPr>
        <w:t> </w:t>
      </w:r>
      <w:r>
        <w:rPr>
          <w:sz w:val="19"/>
        </w:rPr>
        <w:t>колокола</w:t>
      </w:r>
      <w:r>
        <w:rPr>
          <w:spacing w:val="67"/>
          <w:sz w:val="19"/>
        </w:rPr>
        <w:t> </w:t>
      </w:r>
      <w:r>
        <w:rPr>
          <w:sz w:val="19"/>
        </w:rPr>
        <w:t>из</w:t>
      </w:r>
      <w:r>
        <w:rPr>
          <w:spacing w:val="68"/>
          <w:sz w:val="19"/>
        </w:rPr>
        <w:t> </w:t>
      </w:r>
      <w:r>
        <w:rPr>
          <w:spacing w:val="-2"/>
          <w:sz w:val="19"/>
        </w:rPr>
        <w:t>импортного</w:t>
      </w:r>
    </w:p>
    <w:p>
      <w:pPr>
        <w:spacing w:line="220" w:lineRule="auto" w:before="0"/>
        <w:ind w:left="907" w:right="621" w:firstLine="0"/>
        <w:jc w:val="both"/>
        <w:rPr>
          <w:sz w:val="19"/>
        </w:rPr>
      </w:pPr>
      <w:r>
        <w:rPr>
          <w:sz w:val="19"/>
        </w:rPr>
        <w:t>сырья (меди и олова). Каждый мастер (а всего мастеров и учеников было около сот- ни) обладал многими специальными навыками: умел изготавливать формы, </w:t>
      </w:r>
      <w:r>
        <w:rPr>
          <w:sz w:val="19"/>
        </w:rPr>
        <w:t>клал печи, высверливал стволы, метко стрелял.</w:t>
      </w:r>
    </w:p>
    <w:p>
      <w:pPr>
        <w:spacing w:before="94"/>
        <w:ind w:left="907" w:right="0" w:firstLine="0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64"/>
          <w:w w:val="150"/>
          <w:sz w:val="20"/>
        </w:rPr>
        <w:t> </w:t>
      </w:r>
      <w:r>
        <w:rPr>
          <w:rFonts w:ascii="Tahoma" w:hAnsi="Tahoma"/>
          <w:w w:val="95"/>
          <w:sz w:val="19"/>
        </w:rPr>
        <w:t>Какую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роль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w w:val="95"/>
          <w:sz w:val="19"/>
        </w:rPr>
        <w:t>XVI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в.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стало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играть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огнестрельное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оружие?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С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чем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это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связано?</w:t>
      </w:r>
    </w:p>
    <w:p>
      <w:pPr>
        <w:spacing w:after="0"/>
        <w:jc w:val="both"/>
        <w:rPr>
          <w:rFonts w:ascii="Tahoma" w:hAnsi="Tahoma"/>
          <w:sz w:val="19"/>
        </w:rPr>
        <w:sectPr>
          <w:headerReference w:type="default" r:id="rId75"/>
          <w:headerReference w:type="even" r:id="rId76"/>
          <w:pgSz w:w="9190" w:h="12020"/>
          <w:pgMar w:header="0" w:footer="0" w:top="740" w:bottom="280" w:left="0" w:right="0"/>
          <w:pgNumType w:start="31"/>
        </w:sectPr>
      </w:pPr>
    </w:p>
    <w:p>
      <w:pPr>
        <w:pStyle w:val="BodyText"/>
        <w:spacing w:before="7"/>
        <w:rPr>
          <w:rFonts w:ascii="Tahoma"/>
          <w:sz w:val="23"/>
        </w:rPr>
      </w:pPr>
    </w:p>
    <w:p>
      <w:pPr>
        <w:pStyle w:val="BodyText"/>
        <w:ind w:left="1462"/>
        <w:rPr>
          <w:rFonts w:ascii="Tahoma"/>
        </w:rPr>
      </w:pPr>
      <w:r>
        <w:rPr>
          <w:rFonts w:ascii="Tahoma"/>
        </w:rPr>
        <w:pict>
          <v:group style="width:321.8pt;height:294.45pt;mso-position-horizontal-relative:char;mso-position-vertical-relative:line" id="docshapegroup357" coordorigin="0,0" coordsize="6436,5889">
            <v:rect style="position:absolute;left:0;top:0;width:6431;height:312" id="docshape358" filled="true" fillcolor="#db413f" stroked="false">
              <v:fill type="solid"/>
            </v:rect>
            <v:shape style="position:absolute;left:1000;top:88;width:782;height:136" type="#_x0000_t75" id="docshape359" stroked="false">
              <v:imagedata r:id="rId78" o:title=""/>
            </v:shape>
            <v:shape style="position:absolute;left:1892;top:95;width:819;height:166" id="docshape360" coordorigin="1893,95" coordsize="819,166" path="m1981,176l1979,158,1976,151,1973,143,1971,141,1962,132,1953,129,1953,156,1953,196,1942,202,1930,202,1918,198,1918,154,1930,151,1942,151,1953,156,1953,129,1946,128,1928,128,1920,138,1918,141,1918,130,1893,130,1893,261,1918,261,1918,213,1925,221,1936,223,1947,223,1962,220,1969,213,1973,210,1976,202,1979,195,1981,176xm2081,181l2078,164,2077,156,2072,146,2068,139,2054,130,2054,159,2054,164,2024,164,2024,148,2034,146,2053,146,2054,159,2054,130,2054,130,2039,128,2023,131,2009,139,1998,154,1995,175,1998,195,2008,210,2023,220,2041,223,2053,222,2064,219,2073,213,2081,205,2077,201,2068,192,2060,197,2053,201,2034,201,2023,194,2023,181,2081,181xm2232,175l2231,166,2227,150,2226,148,2219,138,2217,135,2203,130,2203,191,2203,204,2185,204,2176,202,2175,185,2175,161,2175,148,2202,148,2203,161,2203,191,2203,130,2197,128,2192,128,2182,129,2176,138,2176,95,2151,95,2151,161,2151,191,2149,204,2124,204,2123,191,2123,155,2129,148,2150,148,2151,161,2151,95,2150,95,2150,138,2144,129,2135,128,2129,128,2110,135,2099,150,2095,166,2094,175,2097,194,2104,210,2115,220,2129,223,2143,223,2148,216,2150,213,2150,261,2176,261,2176,213,2178,216,2183,223,2197,223,2211,220,2219,213,2222,210,2225,204,2229,194,2232,175xm2340,176l2337,158,2331,148,2329,143,2314,132,2312,131,2312,155,2312,199,2300,203,2285,203,2273,199,2273,155,2282,148,2303,148,2312,155,2312,131,2292,128,2273,131,2258,141,2248,156,2245,176,2248,193,2256,208,2271,219,2292,223,2316,218,2331,206,2332,203,2338,190,2340,176xm2450,176l2448,158,2445,151,2442,143,2440,141,2431,132,2421,129,2421,156,2421,196,2410,202,2399,202,2386,198,2386,154,2399,151,2410,151,2421,156,2421,129,2415,128,2397,128,2389,138,2387,141,2387,130,2361,130,2361,261,2387,261,2387,213,2394,221,2405,223,2415,223,2430,220,2438,213,2441,210,2445,202,2448,195,2450,176xm2574,130l2543,130,2522,175,2502,130,2471,130,2471,221,2497,221,2497,163,2514,208,2531,208,2548,163,2548,221,2574,221,2574,130xm2677,190l2675,178,2675,177,2669,167,2658,159,2649,158,2649,183,2649,197,2644,200,2628,200,2628,177,2646,177,2649,183,2649,158,2642,157,2628,157,2628,130,2603,130,2603,221,2640,221,2655,219,2667,213,2674,203,2675,200,2677,190xm2711,130l2685,130,2685,221,2711,221,2711,130xe" filled="true" fillcolor="#ffffff" stroked="false">
              <v:path arrowok="t"/>
              <v:fill type="solid"/>
            </v:shape>
            <v:shape style="position:absolute;left:2828;top:88;width:537;height:136" type="#_x0000_t75" id="docshape361" stroked="false">
              <v:imagedata r:id="rId79" o:title=""/>
            </v:shape>
            <v:shape style="position:absolute;left:3428;top:76;width:1449;height:185" id="docshape362" coordorigin="3429,76" coordsize="1449,185" path="m3458,88l3429,88,3429,221,3458,221,3458,88xm3593,88l3564,88,3535,173,3505,88,3476,88,3522,224,3547,224,3593,88xm3782,130l3756,130,3756,144,3726,177,3726,130,3700,130,3700,221,3726,221,3726,208,3756,175,3756,221,3782,221,3782,130xm4008,88l3979,88,3979,104,3929,168,3929,88,3900,88,3900,221,3929,221,3929,204,3979,141,3979,221,4008,221,4008,88xm4111,182l4101,176,4091,174,4105,170,4109,161,4109,152,4107,144,4100,136,4088,130,4070,128,4058,128,4043,131,4033,138,4042,155,4050,150,4058,148,4077,148,4082,151,4082,164,4074,165,4058,165,4058,183,4082,183,4082,200,4078,202,4059,202,4048,197,4042,190,4027,205,4041,216,4055,221,4067,223,4074,223,4091,221,4102,215,4109,206,4111,195,4111,182xm4223,173l4220,152,4210,138,4195,130,4195,130,4195,171,4195,181,4193,203,4160,203,4155,190,4155,163,4160,149,4193,149,4195,171,4195,130,4179,128,4168,129,4159,133,4151,139,4144,149,4148,132,4157,121,4169,115,4182,111,4192,107,4201,101,4207,91,4208,87,4209,76,4190,76,4191,87,4176,86,4161,92,4142,105,4131,125,4125,146,4124,164,4129,192,4141,210,4158,220,4177,223,4194,220,4209,211,4214,203,4219,195,4223,173xm4333,176l4331,158,4328,151,4325,143,4323,141,4314,132,4304,129,4304,156,4304,196,4294,202,4282,202,4269,198,4269,154,4282,151,4294,151,4304,156,4304,129,4298,128,4280,128,4272,138,4270,141,4270,130,4244,130,4244,261,4270,261,4270,213,4277,221,4288,223,4298,223,4313,220,4321,213,4324,210,4328,202,4331,195,4333,176xm4436,202l4427,202,4426,196,4426,181,4426,160,4425,151,4424,149,4420,140,4409,131,4389,128,4383,128,4373,129,4362,133,4349,140,4360,158,4367,152,4378,149,4397,149,4400,152,4400,163,4400,181,4400,195,4395,199,4388,202,4378,202,4373,200,4373,186,4384,181,4400,181,4400,163,4378,165,4361,171,4350,181,4346,197,4348,207,4353,215,4363,221,4377,223,4390,223,4398,220,4407,213,4413,223,4422,223,4430,223,4433,223,4436,222,4436,213,4436,202,4436,202,4436,202xm4542,130l4516,130,4516,164,4480,164,4480,130,4454,130,4454,221,4480,221,4480,185,4516,185,4516,221,4542,221,4542,130xm4658,130l4632,130,4632,164,4596,164,4596,130,4570,130,4570,221,4596,221,4596,185,4632,185,4632,221,4658,221,4658,130xm4774,176l4771,158,4765,148,4763,143,4748,132,4746,131,4746,155,4746,199,4734,203,4719,203,4707,199,4707,155,4716,148,4737,148,4746,155,4746,131,4726,128,4707,131,4692,141,4682,156,4679,176,4681,193,4690,208,4705,219,4726,223,4750,218,4765,206,4766,203,4772,190,4774,176xm4869,84l4852,84,4852,90,4849,101,4836,101,4831,101,4821,99,4820,84,4804,84,4807,97,4813,108,4823,116,4836,118,4849,116,4859,108,4863,101,4866,97,4869,84xm4877,130l4851,130,4851,144,4821,177,4821,130,4795,130,4795,221,4821,221,4821,208,4849,177,4851,175,4851,221,4877,221,4877,175,4877,130xe" filled="true" fillcolor="#ffffff" stroked="false">
              <v:path arrowok="t"/>
              <v:fill type="solid"/>
            </v:shape>
            <v:shape style="position:absolute;left:4994;top:127;width:429;height:134" type="#_x0000_t75" id="docshape363" stroked="false">
              <v:imagedata r:id="rId80" o:title=""/>
            </v:shape>
            <v:rect style="position:absolute;left:458;top:442;width:5972;height:567" id="docshape364" filled="false" stroked="true" strokeweight=".5pt" strokecolor="#db413f">
              <v:stroke dashstyle="solid"/>
            </v:rect>
            <v:shape style="position:absolute;left:573;top:616;width:2855;height:185" id="docshape365" coordorigin="574,617" coordsize="2855,185" path="m689,738l671,724,662,736,651,740,641,740,632,738,621,732,612,719,608,696,610,675,617,661,628,653,641,650,652,650,658,653,668,662,683,644,674,637,663,631,651,627,639,626,616,630,595,642,580,664,574,696,579,724,591,746,611,760,636,765,649,764,662,760,676,752,689,738xm796,716l794,699,788,688,785,684,770,673,768,672,768,696,768,740,756,744,741,744,729,740,729,696,739,688,759,688,768,696,768,672,749,668,729,672,714,682,705,697,701,716,704,734,712,749,727,760,749,764,772,759,787,746,788,744,794,731,796,716xm891,723l881,717,871,715,885,711,889,702,889,693,887,685,880,677,868,671,850,668,838,668,823,671,813,679,822,695,830,691,838,688,857,688,862,692,862,705,854,706,838,706,838,724,862,724,862,740,858,743,839,743,828,738,822,731,807,745,821,757,835,762,847,764,854,764,871,762,882,755,889,746,891,736,891,723xm1002,741l992,741,992,691,992,671,966,671,966,691,966,741,940,741,944,730,947,718,949,705,950,691,966,691,966,671,926,671,924,700,921,720,918,732,913,741,904,741,904,788,927,788,927,762,978,762,978,788,1002,788,1002,762,1002,741xm1104,742l1096,743,1094,737,1094,721,1094,701,1093,692,1093,689,1089,681,1078,672,1058,668,1051,669,1042,670,1031,674,1018,681,1029,698,1036,693,1047,689,1066,689,1069,693,1068,703,1068,721,1068,736,1064,739,1057,743,1046,743,1041,741,1041,726,1053,721,1068,721,1068,703,1047,706,1030,711,1019,722,1015,738,1017,747,1022,756,1031,762,1046,764,1058,764,1067,760,1076,754,1081,764,1091,764,1099,764,1101,764,1104,762,1104,754,1104,743,1104,743,1104,742xm1210,671l1185,671,1185,705,1149,705,1149,671,1123,671,1123,762,1149,762,1149,726,1185,726,1185,762,1210,762,1210,671xm1321,671l1295,671,1295,685,1265,718,1265,671,1239,671,1239,762,1265,762,1265,749,1295,715,1295,762,1321,762,1321,671xm1428,722l1426,705,1425,697,1419,687,1415,680,1402,671,1402,700,1402,705,1371,705,1371,689,1382,687,1400,687,1402,700,1402,671,1401,671,1386,668,1370,671,1356,680,1346,695,1342,716,1346,736,1356,751,1371,761,1389,764,1401,763,1411,759,1420,754,1428,746,1424,742,1415,733,1408,738,1401,742,1381,742,1370,735,1371,722,1428,722xm1593,681l1581,671,1537,718,1581,766,1593,757,1564,718,1593,681xm1621,689l1609,681,1578,718,1609,758,1621,750,1602,718,1621,689xm1731,671l1705,671,1705,685,1674,718,1674,671,1648,671,1648,762,1674,762,1674,749,1705,715,1705,762,1731,762,1731,671xm1833,723l1823,717,1813,715,1827,711,1831,702,1831,693,1829,685,1822,677,1810,671,1792,668,1780,668,1765,671,1755,679,1764,695,1772,691,1780,688,1799,688,1804,692,1804,705,1796,706,1780,706,1780,724,1804,724,1804,740,1800,743,1781,743,1770,738,1764,731,1749,745,1763,757,1777,762,1789,764,1796,764,1813,762,1824,755,1831,746,1833,736,1833,723xm1945,713l1942,693,1932,679,1917,671,1917,671,1917,712,1917,722,1915,744,1882,744,1877,731,1877,704,1882,690,1915,690,1917,712,1917,671,1901,668,1890,670,1881,673,1873,680,1866,690,1870,673,1879,662,1891,656,1904,651,1914,648,1923,642,1929,632,1930,628,1931,617,1912,617,1913,628,1898,627,1883,633,1864,646,1853,666,1847,687,1846,704,1851,733,1863,751,1880,761,1899,764,1916,761,1931,751,1936,744,1941,736,1945,713xm2055,717l2053,699,2050,692,2047,684,2045,682,2036,673,2026,670,2026,697,2026,737,2016,742,2004,742,1991,739,1991,695,2004,692,2016,692,2026,697,2026,670,2020,668,2002,668,1994,679,1992,682,1992,671,1966,671,1966,802,1992,802,1992,753,1999,761,2010,764,2020,764,2035,760,2043,753,2046,750,2050,742,2053,735,2055,717xm2158,742l2149,743,2148,737,2148,721,2148,701,2147,692,2146,689,2142,681,2131,672,2111,668,2105,669,2095,670,2084,674,2071,681,2082,698,2089,693,2100,689,2119,689,2122,693,2122,703,2122,721,2122,736,2117,739,2110,743,2100,743,2095,741,2095,726,2106,721,2122,721,2122,703,2100,706,2083,711,2072,722,2068,738,2070,747,2075,756,2085,762,2099,764,2112,764,2120,760,2129,754,2135,764,2144,764,2152,764,2155,764,2158,762,2158,754,2158,743,2158,743,2158,742xm2264,671l2238,671,2238,705,2202,705,2202,671,2176,671,2176,762,2202,762,2202,726,2238,726,2238,762,2264,762,2264,671xm2380,671l2354,671,2354,705,2318,705,2318,671,2292,671,2292,762,2318,762,2318,726,2354,726,2354,762,2380,762,2380,671xm2496,716l2493,699,2487,688,2485,684,2470,673,2468,672,2468,696,2468,740,2456,744,2441,744,2429,740,2429,696,2438,688,2458,688,2468,696,2468,672,2448,668,2429,672,2414,682,2404,697,2401,716,2403,734,2412,749,2427,760,2448,764,2472,759,2487,746,2488,744,2494,731,2496,716xm2591,625l2574,625,2574,631,2571,642,2558,642,2553,642,2543,639,2542,625,2526,625,2529,638,2535,649,2545,656,2558,659,2571,656,2581,649,2585,642,2588,638,2591,625xm2599,671l2573,671,2573,685,2543,718,2543,671,2517,671,2517,762,2543,762,2543,749,2571,718,2573,715,2573,762,2599,762,2599,715,2599,671xm2777,671l2706,671,2706,691,2729,691,2729,762,2755,762,2755,691,2777,691,2777,671xm2870,731l2868,718,2868,718,2862,708,2851,700,2842,699,2842,724,2842,738,2837,741,2822,741,2822,718,2839,718,2842,724,2842,699,2835,697,2822,697,2822,671,2796,671,2796,762,2833,762,2848,760,2860,754,2868,744,2868,741,2870,731xm2904,671l2878,671,2878,762,2904,762,2904,671xm3011,747l2994,732,2989,737,2982,742,2955,742,2953,725,2953,696,2966,691,2982,691,2989,694,2994,698,3007,681,2992,668,2972,668,2955,671,2939,680,2928,696,2924,718,2928,737,2937,752,2952,761,2971,764,2979,764,2989,762,3000,756,3011,747xm3107,671l3081,671,3081,691,3081,712,3059,712,3055,710,3055,693,3060,691,3081,691,3081,671,3066,671,3049,673,3037,678,3030,687,3028,699,3028,712,3034,718,3048,722,3043,724,3040,727,3038,730,3034,736,3034,741,3027,742,3025,742,3025,762,3028,764,3031,764,3054,764,3058,751,3064,740,3067,733,3070,729,3081,729,3081,762,3107,762,3107,729,3107,712,3107,691,3107,671xm3207,671l3181,671,3181,709,3172,712,3167,713,3154,713,3154,708,3154,671,3128,671,3128,705,3128,715,3132,725,3140,732,3155,735,3163,735,3174,732,3181,730,3181,762,3207,762,3207,671xm3317,671l3292,671,3292,685,3261,718,3261,671,3235,671,3235,762,3261,762,3261,749,3292,715,3292,762,3317,762,3317,671xm3388,718l3357,681,3345,689,3364,718,3345,750,3357,758,3388,718xm3429,718l3386,671,3373,681,3402,718,3373,757,3386,766,3429,718xe" filled="true" fillcolor="#000000" stroked="false">
              <v:path arrowok="t"/>
              <v:fill type="solid"/>
            </v:shape>
            <v:shape style="position:absolute;left:226;top:311;width:232;height:5289" id="docshape366" coordorigin="227,312" coordsize="232,5289" path="m227,312l227,5600,459,5600m227,726l459,726e" filled="false" stroked="true" strokeweight="1pt" strokecolor="#db413f">
              <v:path arrowok="t"/>
              <v:stroke dashstyle="solid"/>
            </v:shape>
            <v:rect style="position:absolute;left:458;top:1139;width:5972;height:567" id="docshape367" filled="false" stroked="true" strokeweight=".5pt" strokecolor="#db413f">
              <v:stroke dashstyle="solid"/>
            </v:rect>
            <v:shape style="position:absolute;left:573;top:1343;width:1852;height:140" id="docshape368" coordorigin="574,1343" coordsize="1852,140" path="m689,1456l671,1442,662,1453,651,1457,641,1457,632,1456,621,1450,612,1436,608,1413,610,1392,617,1378,628,1370,641,1368,652,1368,658,1371,668,1379,683,1362,674,1354,663,1348,651,1345,639,1343,616,1347,595,1360,580,1381,574,1413,579,1442,591,1464,611,1478,636,1483,649,1482,662,1478,676,1469,689,1456xm796,1434l794,1417,788,1406,785,1401,770,1390,768,1390,768,1414,768,1457,756,1462,741,1462,729,1457,729,1414,739,1406,759,1406,768,1414,768,1390,749,1386,729,1389,714,1399,705,1414,701,1434,704,1451,712,1466,727,1477,749,1482,772,1476,787,1464,788,1462,794,1448,796,1434xm896,1464l878,1449,874,1455,867,1459,840,1459,838,1443,838,1414,851,1408,867,1408,874,1411,878,1415,892,1398,877,1386,857,1386,840,1389,824,1398,813,1413,809,1436,813,1455,822,1469,837,1478,856,1482,864,1481,874,1479,885,1474,896,1464xm977,1388l906,1388,906,1409,929,1409,929,1480,955,1480,955,1409,977,1409,977,1388xm1077,1460l1069,1461,1068,1454,1068,1439,1068,1419,1067,1409,1066,1407,1062,1398,1051,1390,1031,1386,1025,1386,1015,1388,1004,1392,991,1399,1002,1416,1009,1411,1020,1407,1039,1407,1042,1410,1042,1421,1042,1439,1042,1454,1037,1457,1030,1461,1019,1461,1015,1458,1015,1444,1026,1439,1042,1439,1042,1421,1020,1423,1003,1429,992,1439,988,1455,990,1465,995,1473,1005,1479,1019,1482,1031,1482,1040,1478,1049,1471,1054,1481,1064,1482,1072,1482,1075,1481,1077,1480,1077,1471,1077,1461,1077,1461,1077,1460xm1178,1440l1167,1433,1158,1431,1158,1430,1167,1429,1169,1426,1173,1421,1173,1410,1171,1405,1170,1399,1161,1392,1149,1389,1149,1442,1149,1457,1147,1462,1122,1462,1122,1441,1141,1441,1149,1442,1149,1389,1148,1389,1147,1389,1147,1407,1147,1426,1137,1426,1122,1426,1122,1405,1140,1405,1147,1407,1147,1389,1133,1388,1096,1388,1096,1480,1139,1480,1151,1479,1164,1476,1174,1467,1175,1462,1178,1452,1178,1441,1178,1440xm1274,1388l1207,1388,1207,1403,1207,1418,1205,1434,1202,1447,1199,1457,1193,1460,1187,1460,1187,1482,1203,1482,1211,1479,1218,1470,1223,1461,1227,1449,1230,1432,1232,1409,1249,1409,1249,1480,1274,1480,1274,1388xm1381,1439l1379,1422,1378,1414,1372,1405,1368,1398,1355,1389,1355,1418,1355,1422,1324,1422,1325,1407,1335,1405,1354,1405,1355,1418,1355,1389,1355,1389,1339,1386,1324,1389,1310,1398,1299,1412,1295,1433,1299,1454,1309,1469,1324,1478,1342,1482,1354,1480,1364,1477,1373,1471,1381,1464,1378,1460,1368,1450,1361,1455,1354,1460,1334,1460,1324,1452,1324,1439,1381,1439xm1491,1388l1465,1388,1465,1422,1429,1422,1429,1388,1403,1388,1403,1480,1429,1480,1429,1443,1465,1443,1465,1480,1491,1480,1491,1388xm1601,1388l1576,1388,1576,1402,1545,1436,1545,1388,1519,1388,1519,1480,1545,1480,1545,1466,1576,1433,1576,1480,1601,1480,1601,1388xm1708,1439l1706,1422,1705,1414,1699,1405,1695,1398,1682,1389,1682,1418,1682,1422,1651,1422,1652,1407,1662,1405,1681,1405,1682,1418,1682,1389,1682,1389,1666,1386,1651,1389,1637,1398,1626,1412,1622,1433,1626,1454,1636,1469,1651,1478,1669,1482,1681,1480,1691,1477,1700,1471,1708,1464,1705,1460,1695,1450,1688,1455,1681,1460,1661,1460,1651,1452,1651,1439,1708,1439xm1897,1464l1880,1449,1875,1455,1868,1459,1841,1459,1839,1443,1839,1414,1852,1408,1868,1408,1875,1411,1880,1415,1893,1398,1879,1386,1859,1386,1841,1389,1825,1398,1815,1413,1811,1436,1814,1455,1824,1469,1838,1478,1858,1482,1865,1481,1875,1479,1886,1474,1897,1464xm2000,1388l1918,1388,1918,1480,1943,1480,1943,1409,1974,1409,1974,1480,2000,1480,2000,1388xm2111,1388l2085,1388,2085,1402,2054,1436,2054,1388,2028,1388,2028,1480,2054,1480,2054,1466,2085,1433,2085,1480,2111,1480,2111,1388xm2218,1464l2200,1449,2196,1455,2189,1459,2162,1459,2160,1443,2160,1414,2172,1408,2189,1408,2196,1411,2200,1415,2214,1398,2199,1386,2179,1386,2161,1389,2146,1398,2135,1413,2131,1436,2135,1455,2144,1469,2159,1478,2178,1482,2185,1481,2196,1479,2207,1474,2218,1464xm2320,1460l2311,1460,2311,1456,2307,1447,2302,1440,2296,1431,2288,1430,2299,1427,2305,1408,2315,1408,2318,1409,2318,1388,2315,1387,2313,1386,2295,1386,2287,1395,2276,1415,2272,1421,2264,1420,2264,1388,2238,1388,2238,1480,2264,1480,2264,1440,2276,1439,2276,1444,2291,1477,2301,1482,2315,1482,2318,1481,2320,1480,2320,1460xm2425,1460l2417,1461,2415,1454,2415,1439,2415,1419,2415,1409,2414,1407,2410,1398,2399,1390,2379,1386,2372,1386,2363,1388,2352,1392,2339,1399,2350,1416,2357,1411,2368,1407,2387,1407,2390,1410,2390,1421,2390,1439,2390,1454,2385,1457,2378,1461,2367,1461,2363,1458,2363,1444,2374,1439,2390,1439,2390,1421,2368,1423,2351,1429,2340,1439,2336,1455,2338,1465,2343,1473,2352,1479,2367,1482,2379,1482,2388,1478,2397,1471,2402,1481,2412,1482,2420,1482,2422,1481,2425,1480,2425,1471,2425,1461,2425,1461,2425,1460xe" filled="true" fillcolor="#000000" stroked="false">
              <v:path arrowok="t"/>
              <v:fill type="solid"/>
            </v:shape>
            <v:shape style="position:absolute;left:2533;top:1346;width:1626;height:173" type="#_x0000_t75" id="docshape369" stroked="false">
              <v:imagedata r:id="rId81" o:title=""/>
            </v:shape>
            <v:shape style="position:absolute;left:4264;top:1342;width:2006;height:177" id="docshape370" coordorigin="4265,1342" coordsize="2006,177" path="m4317,1508l4309,1493,4302,1474,4296,1452,4294,1429,4295,1414,4298,1397,4304,1376,4315,1353,4301,1343,4291,1355,4279,1373,4269,1398,4265,1427,4268,1451,4275,1475,4287,1498,4302,1519,4317,1508xm4393,1399l4381,1389,4338,1436,4381,1484,4393,1475,4365,1436,4393,1399xm4422,1407l4410,1399,4379,1436,4410,1475,4422,1467,4402,1436,4422,1407xm4567,1457l4556,1457,4556,1369,4556,1346,4527,1346,4527,1369,4527,1457,4483,1457,4492,1435,4497,1414,4500,1392,4501,1369,4527,1369,4527,1346,4472,1346,4472,1376,4471,1397,4468,1417,4461,1437,4451,1457,4439,1457,4439,1511,4466,1511,4466,1480,4541,1480,4541,1511,4567,1511,4567,1480,4567,1457xm4668,1440l4657,1433,4648,1431,4648,1430,4657,1429,4659,1426,4663,1421,4663,1410,4661,1405,4660,1399,4651,1392,4639,1389,4639,1442,4639,1457,4637,1462,4612,1462,4612,1441,4631,1441,4639,1442,4639,1389,4638,1389,4637,1389,4637,1407,4637,1426,4627,1426,4612,1426,4612,1405,4630,1405,4637,1407,4637,1389,4623,1388,4586,1388,4586,1480,4629,1480,4641,1479,4654,1476,4664,1467,4665,1462,4668,1452,4668,1441,4668,1440xm4775,1434l4773,1417,4767,1406,4764,1401,4749,1390,4747,1390,4747,1414,4747,1457,4735,1462,4720,1462,4709,1457,4709,1414,4718,1406,4738,1406,4747,1414,4747,1390,4728,1386,4709,1389,4693,1399,4684,1414,4680,1434,4683,1451,4691,1466,4706,1477,4728,1482,4752,1476,4766,1464,4767,1462,4773,1448,4775,1434xm4885,1434l4883,1417,4880,1409,4877,1401,4875,1400,4866,1390,4857,1388,4857,1415,4857,1455,4846,1460,4834,1460,4822,1457,4822,1413,4834,1409,4846,1409,4857,1415,4857,1388,4850,1386,4832,1386,4824,1397,4822,1400,4822,1388,4796,1388,4796,1519,4822,1519,4822,1471,4829,1479,4840,1482,4850,1482,4866,1478,4873,1471,4876,1468,4880,1460,4883,1453,4885,1434xm4994,1434l4991,1417,4985,1406,4982,1401,4968,1390,4965,1390,4965,1414,4965,1457,4954,1462,4938,1462,4927,1457,4927,1414,4936,1406,4956,1406,4965,1414,4965,1390,4946,1386,4927,1389,4912,1399,4902,1414,4898,1434,4901,1451,4910,1466,4924,1477,4946,1482,4970,1476,4984,1464,4985,1462,4992,1448,4994,1434xm5097,1440l5086,1433,5077,1431,5077,1430,5086,1429,5087,1426,5091,1421,5091,1410,5090,1405,5088,1399,5079,1392,5068,1389,5068,1442,5068,1457,5066,1462,5040,1462,5040,1441,5060,1441,5068,1442,5068,1389,5066,1389,5065,1389,5065,1407,5065,1426,5055,1426,5040,1426,5040,1405,5059,1405,5065,1407,5065,1389,5051,1388,5015,1388,5015,1480,5057,1480,5069,1479,5082,1476,5092,1467,5094,1462,5097,1452,5097,1441,5097,1440xm5204,1434l5201,1417,5195,1406,5193,1401,5178,1390,5176,1390,5176,1414,5176,1457,5164,1462,5149,1462,5137,1457,5137,1414,5146,1406,5166,1406,5176,1414,5176,1390,5156,1386,5137,1389,5122,1399,5112,1414,5109,1434,5111,1451,5120,1466,5135,1477,5156,1482,5180,1476,5195,1464,5196,1462,5202,1448,5204,1434xm5299,1342l5282,1342,5282,1348,5279,1359,5266,1360,5260,1360,5251,1357,5250,1342,5233,1342,5237,1356,5243,1367,5253,1374,5266,1377,5279,1374,5289,1367,5293,1360,5296,1356,5299,1342xm5307,1388l5281,1388,5281,1402,5251,1436,5251,1388,5225,1388,5225,1480,5251,1480,5251,1466,5279,1436,5281,1433,5281,1480,5307,1480,5307,1433,5307,1388xm5485,1388l5414,1388,5414,1409,5437,1409,5437,1480,5463,1480,5463,1409,5485,1409,5485,1388xm5582,1439l5580,1422,5579,1414,5573,1405,5569,1398,5556,1389,5556,1418,5556,1422,5525,1422,5525,1407,5536,1405,5554,1405,5556,1418,5556,1389,5555,1389,5540,1386,5524,1389,5510,1398,5500,1412,5496,1433,5500,1454,5510,1469,5525,1478,5543,1482,5555,1480,5565,1477,5574,1471,5582,1464,5578,1460,5569,1450,5562,1455,5555,1460,5535,1460,5524,1452,5525,1439,5582,1439xm5665,1388l5593,1388,5593,1409,5616,1409,5616,1480,5642,1480,5642,1409,5665,1409,5665,1388xm5772,1434l5770,1417,5767,1409,5764,1401,5762,1400,5753,1390,5743,1388,5743,1415,5743,1455,5733,1460,5721,1460,5708,1457,5708,1413,5721,1409,5733,1409,5743,1415,5743,1388,5737,1386,5719,1386,5711,1397,5709,1400,5709,1388,5683,1388,5683,1519,5709,1519,5709,1471,5716,1479,5727,1482,5737,1482,5752,1478,5760,1471,5763,1468,5767,1460,5770,1453,5772,1434xm5875,1460l5866,1461,5865,1454,5865,1439,5865,1419,5864,1409,5863,1407,5859,1398,5848,1390,5828,1386,5822,1386,5812,1388,5801,1392,5788,1399,5799,1416,5806,1411,5817,1407,5836,1407,5839,1410,5839,1421,5839,1439,5839,1454,5834,1457,5827,1461,5817,1461,5812,1458,5812,1444,5823,1439,5839,1439,5839,1421,5817,1423,5800,1429,5789,1439,5785,1455,5787,1465,5792,1473,5802,1479,5816,1482,5829,1482,5837,1478,5846,1471,5852,1481,5861,1482,5869,1482,5872,1481,5875,1480,5875,1471,5875,1461,5875,1461,5875,1460xm5983,1459l5974,1459,5974,1409,5974,1388,5948,1388,5948,1409,5948,1459,5922,1459,5926,1448,5929,1435,5931,1422,5932,1409,5948,1409,5948,1388,5907,1388,5905,1418,5903,1437,5899,1450,5894,1459,5885,1459,5885,1506,5909,1506,5909,1480,5960,1480,5960,1506,5983,1506,5983,1480,5983,1459xm6086,1388l6060,1388,6060,1402,6030,1436,6030,1388,6004,1388,6004,1480,6030,1480,6030,1466,6060,1433,6060,1480,6086,1480,6086,1388xm6156,1436l6126,1399,6114,1407,6133,1436,6114,1467,6126,1475,6156,1436xm6197,1436l6154,1389,6142,1399,6171,1436,6142,1475,6154,1484,6197,1436xm6270,1416l6268,1404,6265,1394,6257,1375,6248,1360,6240,1349,6234,1343,6220,1353,6231,1376,6238,1397,6240,1414,6241,1429,6241,1438,6240,1446,6238,1455,6235,1468,6231,1481,6225,1495,6218,1508,6233,1519,6248,1498,6260,1475,6268,1451,6270,1427,6270,1416xe" filled="true" fillcolor="#000000" stroked="false">
              <v:path arrowok="t"/>
              <v:fill type="solid"/>
            </v:shape>
            <v:line style="position:absolute" from="227,1423" to="459,1423" stroked="true" strokeweight="1pt" strokecolor="#db413f">
              <v:stroke dashstyle="solid"/>
            </v:line>
            <v:rect style="position:absolute;left:458;top:1837;width:5972;height:567" id="docshape371" filled="false" stroked="true" strokeweight=".5pt" strokecolor="#db413f">
              <v:stroke dashstyle="solid"/>
            </v:rect>
            <v:shape style="position:absolute;left:573;top:2040;width:3508;height:176" id="docshape372" coordorigin="574,2041" coordsize="3508,176" path="m702,2111l700,2093,691,2070,685,2063,672,2049,668,2048,668,2111,667,2123,664,2139,655,2152,638,2158,621,2152,612,2139,608,2123,608,2111,608,2098,612,2082,621,2069,638,2063,655,2069,664,2082,667,2098,668,2111,668,2048,638,2041,604,2049,584,2070,576,2093,574,2111,576,2129,584,2152,604,2172,638,2180,672,2172,685,2158,691,2152,700,2129,702,2111xm785,2086l723,2086,723,2177,749,2177,749,2107,785,2107,785,2086xm891,2132l889,2114,886,2107,883,2099,882,2097,872,2088,863,2085,863,2112,863,2152,852,2158,840,2158,828,2154,828,2110,840,2107,852,2107,863,2112,863,2085,856,2084,838,2084,830,2094,828,2097,828,2086,803,2086,803,2217,828,2217,828,2169,836,2177,847,2179,857,2179,872,2176,880,2169,883,2166,886,2158,889,2151,891,2132xm994,2158l986,2158,984,2152,984,2136,984,2116,983,2107,982,2104,979,2096,968,2087,947,2084,941,2084,932,2085,920,2089,908,2096,919,2113,926,2108,937,2104,956,2104,958,2108,958,2119,958,2137,958,2151,954,2154,947,2158,936,2158,931,2156,931,2142,943,2136,958,2137,958,2119,937,2121,920,2126,909,2137,905,2153,906,2163,912,2171,921,2177,935,2179,948,2179,957,2176,965,2169,971,2179,980,2179,988,2179,991,2179,994,2177,994,2169,994,2158,994,2158,994,2158xm1100,2086l1074,2086,1074,2120,1038,2120,1038,2086,1013,2086,1013,2177,1038,2177,1038,2141,1074,2141,1074,2177,1100,2177,1100,2086xm1211,2086l1185,2086,1185,2100,1155,2133,1155,2086,1129,2086,1129,2177,1155,2177,1155,2164,1185,2131,1185,2177,1211,2177,1211,2086xm1311,2086l1285,2086,1285,2124,1276,2127,1271,2128,1258,2128,1258,2123,1258,2086,1232,2086,1232,2120,1232,2130,1236,2140,1244,2147,1259,2150,1267,2150,1278,2147,1285,2145,1285,2177,1311,2177,1311,2086xm1418,2137l1415,2120,1414,2112,1409,2102,1405,2095,1391,2086,1391,2115,1391,2120,1361,2120,1361,2104,1371,2102,1390,2102,1391,2115,1391,2086,1391,2086,1376,2084,1360,2086,1346,2095,1336,2110,1332,2131,1335,2151,1345,2166,1360,2176,1378,2179,1390,2178,1401,2175,1410,2169,1418,2161,1414,2157,1405,2148,1397,2153,1390,2157,1371,2157,1360,2150,1360,2137,1418,2137xm1527,2086l1501,2086,1501,2120,1465,2120,1465,2086,1439,2086,1439,2177,1465,2177,1465,2141,1501,2141,1501,2177,1527,2177,1527,2086xm1638,2086l1612,2086,1612,2100,1581,2133,1581,2086,1555,2086,1555,2177,1581,2177,1581,2164,1612,2131,1612,2177,1638,2177,1638,2086xm1745,2137l1742,2120,1741,2112,1736,2102,1732,2095,1718,2086,1718,2115,1718,2120,1688,2120,1688,2104,1698,2102,1717,2102,1718,2115,1718,2086,1718,2086,1703,2084,1687,2086,1673,2095,1663,2110,1659,2131,1662,2151,1672,2166,1687,2176,1705,2179,1717,2178,1728,2175,1737,2169,1745,2161,1741,2157,1732,2148,1724,2153,1717,2157,1698,2157,1687,2150,1687,2137,1745,2137xm1958,2086l1927,2086,1907,2131,1886,2086,1855,2086,1855,2177,1881,2177,1881,2119,1898,2164,1915,2164,1932,2119,1932,2177,1958,2177,1958,2086xm2065,2137l2063,2120,2062,2112,2056,2102,2052,2095,2039,2086,2039,2115,2039,2120,2008,2120,2009,2104,2019,2102,2037,2102,2039,2115,2039,2086,2038,2086,2023,2084,2007,2086,1993,2095,1983,2110,1979,2131,1983,2151,1993,2166,2008,2176,2026,2179,2038,2178,2048,2175,2057,2169,2065,2161,2061,2157,2052,2148,2045,2153,2038,2157,2018,2157,2007,2150,2008,2137,2065,2137xm2165,2162l2148,2147,2144,2152,2136,2157,2110,2157,2107,2140,2107,2112,2120,2106,2136,2106,2144,2109,2148,2113,2161,2096,2147,2084,2127,2084,2109,2086,2094,2095,2083,2111,2079,2133,2082,2153,2092,2167,2107,2176,2126,2179,2133,2179,2143,2177,2155,2171,2165,2162xm2247,2086l2176,2086,2176,2107,2198,2107,2198,2177,2224,2177,2224,2107,2247,2107,2247,2086xm2353,2086l2327,2086,2327,2120,2291,2120,2291,2086,2265,2086,2265,2177,2291,2177,2291,2141,2327,2141,2327,2177,2353,2177,2353,2086xm2464,2086l2438,2086,2438,2100,2407,2133,2407,2086,2381,2086,2381,2177,2407,2177,2407,2164,2438,2131,2438,2177,2464,2177,2464,2086xm2563,2086l2538,2086,2538,2124,2528,2127,2524,2128,2511,2128,2510,2123,2510,2086,2484,2086,2484,2120,2485,2130,2488,2140,2497,2147,2512,2150,2520,2150,2531,2147,2538,2145,2538,2177,2563,2177,2563,2086xm2670,2137l2668,2120,2667,2112,2661,2102,2657,2095,2644,2086,2644,2115,2644,2120,2613,2120,2614,2104,2624,2102,2643,2102,2644,2115,2644,2086,2644,2086,2628,2084,2613,2086,2598,2095,2588,2110,2584,2131,2588,2151,2598,2166,2613,2176,2631,2179,2643,2178,2653,2175,2662,2169,2670,2161,2667,2157,2657,2148,2650,2153,2643,2157,2623,2157,2613,2150,2613,2137,2670,2137xm2770,2162l2753,2147,2749,2152,2742,2157,2715,2157,2712,2140,2712,2112,2725,2106,2741,2106,2749,2109,2753,2113,2766,2096,2752,2084,2732,2084,2714,2086,2699,2095,2688,2111,2684,2133,2687,2153,2697,2167,2712,2176,2731,2179,2738,2179,2748,2177,2760,2171,2770,2162xm2852,2086l2781,2086,2781,2107,2803,2107,2803,2177,2829,2177,2829,2107,2852,2107,2852,2086xm2952,2137l2942,2130,2932,2129,2932,2128,2941,2126,2943,2124,2947,2119,2947,2108,2946,2103,2944,2096,2935,2090,2924,2087,2924,2140,2924,2154,2922,2160,2896,2160,2896,2139,2916,2139,2924,2140,2924,2087,2922,2087,2921,2086,2921,2104,2921,2124,2911,2124,2896,2124,2896,2103,2914,2103,2921,2104,2921,2086,2907,2086,2870,2086,2870,2177,2913,2177,2925,2177,2938,2173,2948,2165,2950,2160,2952,2150,2952,2139,2952,2137xm3054,2158l3046,2158,3044,2152,3044,2136,3044,2116,3043,2107,3042,2104,3039,2096,3028,2087,3007,2084,3001,2084,2992,2085,2980,2089,2968,2096,2978,2113,2986,2108,2997,2104,3016,2104,3018,2108,3018,2119,3018,2137,3018,2151,3013,2154,3006,2158,2996,2158,2991,2156,2991,2142,3002,2136,3018,2137,3018,2119,2997,2121,2980,2126,2968,2137,2964,2153,2966,2163,2971,2171,2981,2177,2995,2179,3008,2179,3017,2176,3025,2169,3031,2179,3040,2179,3048,2179,3051,2179,3054,2177,3054,2169,3054,2158,3054,2158,3054,2158xm3243,2137l3232,2130,3223,2129,3223,2128,3232,2126,3234,2124,3238,2119,3238,2108,3236,2103,3234,2096,3226,2090,3214,2087,3214,2140,3214,2154,3212,2160,3187,2160,3187,2139,3206,2139,3214,2140,3214,2087,3213,2087,3212,2086,3212,2104,3212,2124,3202,2124,3187,2124,3187,2103,3205,2103,3212,2104,3212,2086,3198,2086,3161,2086,3161,2177,3203,2177,3216,2177,3229,2173,3239,2165,3240,2160,3243,2150,3243,2139,3243,2137xm3433,2137l3423,2130,3413,2129,3413,2128,3422,2126,3424,2124,3428,2119,3428,2108,3426,2103,3425,2096,3416,2090,3404,2087,3404,2140,3404,2154,3402,2160,3377,2160,3377,2139,3396,2139,3404,2140,3404,2087,3403,2087,3402,2086,3402,2104,3402,2124,3392,2124,3377,2124,3377,2103,3395,2103,3402,2104,3402,2086,3388,2086,3351,2086,3351,2177,3394,2177,3406,2177,3419,2173,3429,2165,3430,2160,3433,2150,3433,2139,3433,2137xm3541,2131l3538,2114,3532,2104,3529,2099,3514,2088,3512,2087,3512,2111,3512,2155,3500,2159,3485,2159,3474,2155,3474,2111,3483,2104,3503,2104,3512,2111,3512,2087,3493,2084,3474,2087,3458,2097,3449,2112,3445,2131,3448,2149,3456,2164,3471,2175,3493,2179,3517,2174,3531,2161,3532,2159,3539,2146,3541,2131xm3640,2137l3638,2120,3637,2112,3631,2102,3627,2095,3613,2086,3613,2115,3613,2120,3583,2120,3583,2104,3594,2102,3612,2102,3613,2115,3613,2086,3613,2086,3598,2084,3582,2086,3568,2095,3558,2110,3554,2131,3558,2151,3568,2166,3583,2176,3601,2179,3613,2178,3623,2175,3632,2169,3640,2161,3636,2157,3627,2148,3620,2153,3613,2157,3593,2157,3582,2150,3582,2137,3640,2137xm3749,2086l3723,2086,3723,2120,3687,2120,3687,2086,3662,2086,3662,2177,3687,2177,3687,2141,3723,2141,3723,2177,3749,2177,3749,2086xm3865,2086l3839,2086,3839,2120,3803,2120,3803,2086,3778,2086,3778,2177,3803,2177,3803,2141,3839,2141,3839,2177,3865,2177,3865,2086xm3982,2131l3979,2114,3973,2104,3970,2099,3955,2088,3953,2087,3953,2111,3953,2155,3941,2159,3926,2159,3915,2155,3915,2111,3924,2104,3944,2104,3953,2111,3953,2087,3934,2084,3915,2087,3900,2097,3890,2112,3886,2131,3889,2149,3897,2164,3912,2175,3934,2179,3958,2174,3972,2161,3973,2159,3980,2146,3982,2131xm4081,2137l4079,2120,4078,2112,4072,2102,4068,2095,4054,2086,4054,2115,4054,2120,4024,2120,4024,2104,4035,2102,4053,2102,4054,2115,4054,2086,4054,2086,4039,2084,4023,2086,4009,2095,3999,2110,3995,2131,3999,2151,4009,2166,4024,2176,4042,2179,4054,2178,4064,2175,4073,2169,4081,2161,4077,2157,4068,2148,4061,2153,4054,2157,4034,2157,4023,2150,4023,2137,4081,2137xe" filled="true" fillcolor="#000000" stroked="false">
              <v:path arrowok="t"/>
              <v:fill type="solid"/>
            </v:shape>
            <v:shape style="position:absolute;left:4191;top:2083;width:519;height:134" type="#_x0000_t75" id="docshape373" stroked="false">
              <v:imagedata r:id="rId82" o:title=""/>
            </v:shape>
            <v:rect style="position:absolute;left:458;top:3921;width:5972;height:567" id="docshape374" filled="false" stroked="true" strokeweight=".5pt" strokecolor="#db413f">
              <v:stroke dashstyle="solid"/>
            </v:rect>
            <v:shape style="position:absolute;left:570;top:4108;width:1096;height:137" id="docshape375" coordorigin="571,4108" coordsize="1096,137" path="m683,4108l654,4108,632,4171,601,4108,571,4108,619,4204,612,4221,597,4221,595,4220,595,4242,598,4243,604,4244,607,4244,621,4241,632,4233,641,4220,648,4202,683,4108xm779,4150l711,4150,711,4164,711,4180,709,4195,706,4209,703,4219,697,4222,691,4222,691,4243,707,4243,715,4241,722,4231,727,4223,731,4211,735,4194,736,4171,753,4171,753,4241,779,4241,779,4150xm895,4196l892,4178,886,4168,884,4163,869,4152,866,4151,866,4175,866,4219,855,4223,840,4223,828,4219,828,4175,837,4168,857,4168,866,4175,866,4151,847,4148,828,4151,813,4161,803,4176,799,4196,802,4213,811,4228,826,4239,847,4243,871,4238,885,4226,887,4223,893,4210,895,4196xm1043,4222l1035,4221,1035,4218,1030,4209,1022,4196,1017,4192,1012,4192,1020,4189,1033,4170,1039,4170,1041,4170,1041,4150,1039,4148,1036,4148,1018,4148,1011,4157,998,4177,995,4182,988,4182,988,4150,962,4150,962,4182,955,4182,952,4177,940,4157,933,4148,915,4148,912,4148,909,4150,909,4170,910,4170,918,4170,931,4189,939,4192,934,4192,928,4196,915,4218,916,4221,907,4222,907,4242,911,4243,914,4243,932,4243,939,4231,951,4206,951,4201,962,4202,962,4241,988,4241,988,4202,1000,4201,1000,4206,1012,4231,1018,4243,1037,4243,1040,4243,1043,4242,1043,4222xm1142,4201l1139,4184,1138,4176,1133,4166,1129,4159,1115,4150,1115,4179,1115,4184,1085,4184,1085,4168,1095,4166,1114,4166,1115,4179,1115,4150,1115,4150,1100,4148,1084,4150,1070,4159,1059,4174,1056,4195,1059,4215,1069,4230,1084,4240,1102,4243,1114,4242,1125,4239,1133,4233,1142,4225,1138,4221,1129,4212,1121,4217,1114,4221,1095,4221,1084,4214,1084,4201,1142,4201xm1251,4150l1225,4150,1225,4184,1189,4184,1189,4150,1163,4150,1163,4241,1189,4241,1189,4205,1225,4205,1225,4241,1251,4241,1251,4150xm1362,4150l1336,4150,1336,4164,1305,4197,1305,4150,1279,4150,1279,4241,1305,4241,1305,4228,1336,4195,1336,4241,1362,4241,1362,4150xm1469,4201l1466,4184,1465,4176,1460,4166,1456,4159,1442,4150,1442,4179,1442,4184,1412,4184,1412,4168,1422,4166,1441,4166,1442,4179,1442,4150,1442,4150,1427,4148,1411,4150,1397,4159,1386,4174,1382,4195,1386,4215,1396,4230,1411,4240,1429,4243,1441,4242,1452,4239,1460,4233,1469,4225,1465,4221,1456,4212,1448,4217,1441,4221,1421,4221,1411,4214,1411,4201,1469,4201xm1667,4196l1664,4178,1658,4168,1655,4163,1640,4152,1638,4151,1638,4175,1638,4219,1626,4223,1611,4223,1600,4219,1600,4175,1609,4168,1629,4168,1638,4175,1638,4151,1619,4148,1600,4151,1585,4161,1575,4176,1571,4196,1574,4213,1582,4228,1597,4239,1619,4243,1643,4238,1657,4226,1658,4223,1665,4210,1667,4196xe" filled="true" fillcolor="#000000" stroked="false">
              <v:path arrowok="t"/>
              <v:fill type="solid"/>
            </v:shape>
            <v:shape style="position:absolute;left:1767;top:4096;width:646;height:185" type="#_x0000_t75" id="docshape376" stroked="false">
              <v:imagedata r:id="rId83" o:title=""/>
            </v:shape>
            <v:shape style="position:absolute;left:2522;top:4147;width:696;height:131" type="#_x0000_t75" id="docshape377" stroked="false">
              <v:imagedata r:id="rId84" o:title=""/>
            </v:shape>
            <v:shape style="position:absolute;left:3319;top:4147;width:582;height:120" type="#_x0000_t75" id="docshape378" stroked="false">
              <v:imagedata r:id="rId85" o:title=""/>
            </v:shape>
            <v:shape style="position:absolute;left:4009;top:4149;width:83;height:92" id="docshape379" coordorigin="4010,4150" coordsize="83,92" path="m4092,4150l4066,4150,4066,4164,4036,4197,4036,4150,4010,4150,4010,4241,4036,4241,4036,4228,4066,4195,4066,4241,4092,4241,4092,4150xe" filled="true" fillcolor="#000000" stroked="false">
              <v:path arrowok="t"/>
              <v:fill type="solid"/>
            </v:shape>
            <v:shape style="position:absolute;left:4201;top:4147;width:776;height:134" type="#_x0000_t75" id="docshape380" stroked="false">
              <v:imagedata r:id="rId86" o:title=""/>
            </v:shape>
            <v:shape style="position:absolute;left:5101;top:4102;width:373;height:142" type="#_x0000_t75" id="docshape381" stroked="false">
              <v:imagedata r:id="rId87" o:title=""/>
            </v:shape>
            <v:shape style="position:absolute;left:5538;top:4149;width:108;height:95" id="docshape382" coordorigin="5539,4150" coordsize="108,95" path="m5601,4150l5539,4150,5539,4241,5565,4241,5565,4171,5601,4171,5601,4150xm5647,4219l5640,4212,5631,4212,5622,4212,5615,4219,5615,4237,5622,4244,5640,4244,5647,4237,5647,4219xe" filled="true" fillcolor="#000000" stroked="false">
              <v:path arrowok="t"/>
              <v:fill type="solid"/>
            </v:shape>
            <v:line style="position:absolute" from="227,4205" to="459,4205" stroked="true" strokeweight="1pt" strokecolor="#db413f">
              <v:stroke dashstyle="solid"/>
            </v:line>
            <v:rect style="position:absolute;left:458;top:4619;width:5972;height:567" id="docshape383" filled="false" stroked="true" strokeweight=".5pt" strokecolor="#db413f">
              <v:stroke dashstyle="solid"/>
            </v:rect>
            <v:shape style="position:absolute;left:570;top:4822;width:3072;height:176" id="docshape384" coordorigin="571,4822" coordsize="3072,176" path="m683,4826l654,4826,632,4888,601,4826,571,4826,619,4921,612,4938,597,4938,595,4937,595,4960,598,4961,604,4962,607,4962,621,4959,632,4950,641,4937,648,4920,683,4826xm780,4944l763,4928,759,4934,751,4939,725,4939,722,4922,722,4893,735,4887,751,4887,759,4891,763,4895,776,4877,762,4865,742,4865,724,4868,709,4877,698,4893,694,4915,697,4934,707,4949,722,4958,741,4961,748,4960,758,4958,770,4953,780,4944xm883,4867l857,4867,857,4881,827,4915,827,4867,801,4867,801,4959,827,4959,827,4946,857,4912,857,4959,883,4959,883,4867xm988,4867l921,4867,921,4882,920,4898,919,4913,916,4927,912,4936,906,4939,901,4940,901,4961,917,4961,925,4959,932,4949,937,4940,941,4928,944,4911,946,4888,962,4888,962,4959,988,4959,988,4867xm1095,4919l1093,4901,1092,4893,1086,4884,1082,4877,1069,4868,1069,4897,1069,4901,1038,4901,1039,4886,1049,4884,1068,4884,1069,4897,1069,4868,1069,4868,1053,4865,1038,4868,1023,4877,1013,4891,1009,4913,1013,4933,1023,4948,1038,4958,1056,4961,1068,4960,1078,4956,1087,4951,1095,4943,1091,4939,1082,4929,1075,4934,1068,4939,1048,4939,1037,4932,1038,4919,1095,4919xm1205,4867l1179,4867,1179,4901,1143,4901,1143,4867,1117,4867,1117,4959,1143,4959,1143,4922,1179,4922,1179,4959,1205,4959,1205,4867xm1315,4867l1289,4867,1289,4881,1259,4915,1259,4867,1233,4867,1233,4959,1259,4959,1259,4946,1289,4912,1289,4959,1315,4959,1315,4867xm1422,4919l1420,4901,1419,4893,1413,4884,1409,4877,1396,4868,1396,4897,1396,4901,1365,4901,1366,4886,1376,4884,1395,4884,1396,4897,1396,4868,1395,4868,1380,4865,1365,4868,1350,4877,1340,4891,1336,4913,1340,4933,1350,4948,1365,4958,1383,4961,1395,4960,1405,4956,1414,4951,1422,4943,1418,4939,1409,4929,1402,4934,1395,4939,1375,4939,1364,4932,1365,4919,1422,4919xm1587,4878l1575,4868,1531,4915,1575,4963,1587,4954,1558,4915,1587,4878xm1615,4886l1603,4878,1573,4915,1603,4954,1615,4947,1596,4915,1615,4886xm1730,4867l1704,4867,1704,4901,1668,4901,1668,4867,1643,4867,1643,4959,1668,4959,1668,4922,1704,4922,1704,4959,1730,4959,1730,4867xm1840,4939l1832,4940,1831,4934,1831,4918,1831,4898,1830,4888,1829,4886,1825,4878,1814,4869,1794,4865,1788,4865,1778,4867,1767,4871,1754,4878,1765,4895,1772,4890,1783,4886,1802,4886,1805,4890,1805,4900,1805,4918,1805,4933,1800,4936,1793,4940,1782,4940,1778,4938,1778,4923,1789,4918,1805,4918,1805,4900,1783,4902,1766,4908,1755,4918,1751,4934,1753,4944,1758,4953,1768,4959,1782,4961,1794,4961,1803,4957,1812,4951,1817,4960,1827,4961,1835,4961,1838,4960,1840,4959,1840,4951,1840,4940,1840,4940,1840,4939xm1948,4914l1946,4896,1943,4889,1940,4880,1938,4879,1929,4869,1919,4867,1919,4894,1919,4934,1908,4939,1897,4939,1884,4936,1884,4892,1897,4889,1908,4889,1919,4894,1919,4867,1913,4865,1895,4865,1887,4876,1885,4879,1885,4867,1859,4867,1859,4998,1885,4998,1885,4950,1892,4958,1903,4961,1913,4961,1928,4957,1936,4950,1939,4947,1943,4939,1946,4932,1948,4914xm2044,4867l2018,4867,2018,4888,2018,4909,1997,4909,1992,4906,1992,4890,1998,4888,2018,4888,2018,4867,2003,4867,1986,4869,1974,4875,1967,4884,1965,4896,1965,4909,1971,4915,1986,4919,1980,4921,1976,4926,1971,4932,1971,4938,1964,4939,1963,4939,1963,4959,1966,4960,1968,4961,1991,4961,1996,4948,2004,4930,2007,4925,2018,4926,2018,4959,2044,4959,2044,4925,2044,4909,2044,4888,2044,4867xm2163,4938l2153,4938,2153,4888,2153,4867,2127,4867,2127,4888,2127,4938,2101,4938,2105,4927,2108,4915,2110,4901,2112,4888,2127,4888,2127,4867,2087,4867,2085,4897,2082,4917,2079,4929,2074,4938,2065,4938,2065,4985,2088,4985,2088,4959,2139,4959,2139,4985,2163,4985,2163,4959,2163,4938xm2265,4939l2257,4940,2255,4934,2255,4918,2255,4898,2255,4888,2254,4886,2250,4878,2239,4869,2219,4865,2212,4865,2203,4867,2192,4871,2179,4878,2190,4895,2197,4890,2208,4886,2227,4886,2230,4890,2230,4900,2230,4918,2230,4933,2225,4936,2218,4940,2207,4940,2203,4938,2203,4923,2214,4918,2230,4918,2230,4900,2208,4902,2191,4908,2180,4918,2176,4934,2178,4944,2183,4953,2192,4959,2207,4961,2219,4961,2228,4957,2237,4951,2242,4960,2252,4961,2260,4961,2262,4960,2265,4959,2265,4951,2265,4940,2265,4940,2265,4939xm2326,4915l2295,4878,2283,4886,2302,4915,2283,4947,2295,4954,2326,4915xm2367,4915l2324,4868,2311,4878,2340,4915,2311,4954,2324,4963,2367,4915xm2533,4987l2525,4972,2518,4953,2512,4931,2510,4908,2511,4893,2514,4876,2520,4855,2531,4832,2518,4822,2508,4834,2496,4852,2485,4877,2481,4906,2484,4930,2491,4955,2503,4978,2519,4998,2533,4987xm2637,4939l2629,4940,2627,4934,2627,4918,2627,4898,2626,4888,2625,4886,2622,4878,2611,4869,2590,4865,2584,4865,2575,4867,2563,4871,2551,4878,2561,4895,2569,4890,2580,4886,2599,4886,2601,4890,2601,4900,2601,4918,2601,4933,2596,4936,2590,4940,2579,4940,2574,4938,2574,4923,2586,4918,2601,4918,2601,4900,2580,4902,2563,4908,2552,4918,2548,4934,2549,4944,2555,4953,2564,4959,2578,4961,2591,4961,2600,4957,2608,4951,2614,4960,2623,4961,2631,4961,2634,4960,2637,4959,2637,4951,2637,4940,2637,4940,2637,4939xm2744,4914l2742,4896,2739,4889,2736,4880,2734,4879,2725,4869,2716,4867,2716,4894,2716,4934,2705,4939,2693,4939,2681,4936,2681,4892,2693,4889,2705,4889,2716,4894,2716,4867,2709,4865,2691,4865,2683,4876,2681,4879,2681,4867,2655,4867,2655,4998,2681,4998,2681,4950,2688,4958,2699,4961,2709,4961,2725,4957,2732,4950,2736,4947,2739,4939,2742,4932,2744,4914xm2826,4867l2755,4867,2755,4888,2778,4888,2778,4959,2804,4959,2804,4888,2826,4888,2826,4867xm2927,4867l2901,4867,2901,4881,2870,4915,2870,4867,2845,4867,2845,4959,2870,4959,2870,4946,2901,4912,2901,4959,2927,4959,2927,4867xm3032,4867l2965,4867,2965,4882,2964,4898,2963,4913,2959,4927,2956,4936,2950,4939,2945,4940,2945,4961,2961,4961,2969,4959,2976,4949,2981,4940,2985,4928,2988,4911,2990,4888,3006,4888,3006,4959,3032,4959,3032,4867xm3137,4867l3070,4867,3070,4882,3069,4898,3068,4913,3065,4927,3062,4936,3055,4939,3050,4940,3050,4961,3066,4961,3074,4959,3081,4949,3086,4940,3090,4928,3093,4911,3095,4888,3112,4888,3112,4959,3137,4959,3137,4867xm3244,4919l3242,4901,3241,4893,3235,4884,3231,4877,3218,4868,3218,4897,3218,4901,3187,4901,3188,4886,3198,4884,3217,4884,3218,4897,3218,4868,3218,4868,3202,4865,3187,4868,3172,4877,3162,4891,3158,4913,3162,4933,3172,4948,3187,4958,3205,4961,3217,4960,3227,4956,3236,4951,3244,4943,3241,4939,3231,4929,3224,4934,3217,4939,3197,4939,3187,4932,3187,4919,3244,4919xm3355,4914l3353,4896,3350,4889,3347,4880,3345,4879,3336,4869,3326,4867,3326,4894,3326,4934,3315,4939,3304,4939,3291,4936,3291,4892,3304,4889,3315,4889,3326,4894,3326,4867,3320,4865,3301,4865,3294,4876,3292,4879,3292,4867,3266,4867,3266,4998,3292,4998,3292,4950,3299,4958,3310,4961,3320,4961,3335,4957,3343,4950,3346,4947,3350,4939,3353,4932,3355,4914xm3458,4867l3432,4867,3432,4881,3401,4915,3401,4867,3376,4867,3376,4959,3401,4959,3401,4946,3432,4912,3432,4959,3458,4959,3458,4867xm3569,4867l3543,4867,3543,4881,3512,4915,3512,4867,3486,4867,3486,4959,3512,4959,3512,4946,3543,4912,3543,4959,3569,4959,3569,4867xm3643,4895l3641,4884,3637,4873,3629,4855,3620,4840,3612,4829,3606,4822,3593,4832,3603,4855,3610,4876,3613,4893,3613,4908,3613,4917,3612,4926,3611,4934,3607,4947,3603,4960,3597,4974,3590,4987,3605,4998,3620,4978,3632,4955,3640,4930,3643,4906,3643,4895xe" filled="true" fillcolor="#000000" stroked="false">
              <v:path arrowok="t"/>
              <v:fill type="solid"/>
            </v:shape>
            <v:line style="position:absolute" from="227,4902" to="459,4902" stroked="true" strokeweight="1pt" strokecolor="#db413f">
              <v:stroke dashstyle="solid"/>
            </v:line>
            <v:rect style="position:absolute;left:458;top:5316;width:5972;height:567" id="docshape385" filled="false" stroked="true" strokeweight=".5pt" strokecolor="#db413f">
              <v:stroke dashstyle="solid"/>
            </v:rect>
            <v:shape style="position:absolute;left:573;top:5519;width:2696;height:176" id="docshape386" coordorigin="574,5520" coordsize="2696,176" path="m689,5633l671,5618,662,5630,651,5634,641,5634,632,5632,621,5626,612,5613,608,5590,610,5569,617,5555,628,5547,641,5545,652,5545,658,5548,668,5556,683,5539,674,5531,663,5525,651,5521,639,5520,616,5524,595,5536,580,5558,574,5590,579,5618,591,5640,611,5654,636,5660,649,5658,662,5654,676,5646,689,5633xm796,5611l794,5594,788,5583,785,5578,770,5567,768,5567,768,5590,768,5634,756,5638,741,5638,729,5634,729,5590,739,5583,759,5583,768,5590,768,5567,749,5563,729,5566,714,5576,705,5591,701,5611,704,5628,712,5643,727,5654,749,5658,772,5653,787,5641,788,5638,794,5625,796,5611xm891,5617l881,5611,871,5610,885,5605,889,5596,889,5587,887,5579,880,5571,868,5565,850,5563,838,5563,823,5566,813,5573,822,5590,830,5585,838,5583,857,5583,862,5586,862,5599,854,5600,838,5600,838,5618,862,5618,862,5635,858,5637,839,5637,828,5632,822,5625,807,5640,821,5651,835,5656,847,5658,854,5658,871,5656,882,5650,889,5641,891,5630,891,5617xm1002,5635l992,5635,992,5586,992,5565,966,5565,966,5586,966,5635,940,5635,944,5625,947,5612,949,5599,950,5586,966,5586,966,5565,926,5565,924,5595,921,5614,918,5627,913,5635,904,5635,904,5683,927,5683,927,5656,978,5656,978,5683,1002,5683,1002,5656,1002,5635xm1104,5637l1096,5637,1094,5631,1094,5616,1094,5595,1093,5586,1093,5584,1089,5575,1078,5566,1058,5563,1051,5563,1042,5565,1031,5568,1018,5575,1029,5593,1036,5587,1047,5584,1066,5584,1069,5587,1068,5598,1068,5616,1068,5630,1064,5634,1057,5637,1046,5637,1041,5635,1041,5621,1053,5616,1068,5616,1068,5598,1047,5600,1030,5606,1019,5616,1015,5632,1017,5642,1022,5650,1031,5656,1046,5658,1058,5658,1067,5655,1076,5648,1081,5658,1091,5658,1099,5658,1101,5658,1104,5657,1104,5648,1104,5637,1104,5637,1104,5637xm1210,5565l1185,5565,1185,5599,1149,5599,1149,5565,1123,5565,1123,5656,1149,5656,1149,5620,1185,5620,1185,5656,1210,5656,1210,5565xm1321,5565l1295,5565,1295,5579,1265,5613,1265,5565,1239,5565,1239,5656,1265,5656,1265,5643,1295,5610,1295,5656,1321,5656,1321,5565xm1428,5616l1426,5599,1425,5591,1419,5581,1415,5574,1402,5566,1402,5594,1402,5599,1371,5599,1371,5583,1382,5581,1400,5581,1402,5594,1402,5566,1401,5565,1386,5563,1370,5566,1356,5574,1346,5589,1342,5610,1346,5630,1356,5646,1371,5655,1389,5658,1401,5657,1411,5654,1420,5648,1428,5640,1424,5636,1415,5627,1408,5632,1401,5636,1381,5636,1370,5629,1371,5616,1428,5616xm1617,5641l1600,5626,1595,5631,1588,5636,1561,5636,1559,5619,1559,5591,1572,5585,1588,5585,1595,5588,1600,5592,1613,5575,1598,5563,1578,5563,1561,5566,1545,5575,1534,5590,1530,5613,1534,5632,1543,5646,1558,5655,1577,5658,1585,5658,1595,5656,1606,5651,1617,5641xm1699,5565l1627,5565,1627,5586,1650,5586,1650,5656,1676,5656,1676,5586,1699,5586,1699,5565xm1805,5611l1804,5594,1801,5586,1797,5578,1796,5576,1786,5567,1777,5564,1777,5591,1777,5631,1766,5637,1754,5637,1742,5633,1742,5589,1754,5586,1766,5586,1777,5591,1777,5564,1770,5563,1752,5563,1744,5573,1743,5576,1743,5565,1717,5565,1717,5696,1743,5696,1743,5648,1750,5656,1761,5658,1771,5658,1786,5655,1794,5648,1797,5645,1800,5637,1803,5630,1805,5611xm1905,5616l1903,5599,1901,5591,1896,5581,1892,5574,1878,5566,1878,5594,1878,5599,1848,5599,1848,5583,1858,5581,1877,5581,1878,5594,1878,5566,1878,5565,1863,5563,1847,5566,1833,5574,1823,5589,1819,5610,1822,5630,1833,5646,1848,5655,1866,5658,1878,5657,1888,5654,1897,5648,1905,5640,1901,5636,1892,5627,1885,5632,1877,5636,1858,5636,1847,5629,1847,5616,1905,5616xm2003,5565l1936,5565,1936,5580,1935,5595,1934,5610,1931,5624,1927,5634,1921,5637,1916,5637,1916,5658,1932,5659,1940,5656,1947,5646,1952,5638,1956,5626,1959,5609,1961,5586,1977,5586,1977,5656,2003,5656,2003,5565xm2110,5616l2108,5599,2107,5591,2101,5581,2097,5574,2084,5566,2084,5594,2084,5599,2053,5599,2054,5583,2064,5581,2082,5581,2084,5594,2084,5566,2083,5565,2068,5563,2053,5566,2038,5574,2028,5589,2024,5610,2028,5630,2038,5646,2053,5655,2071,5658,2083,5657,2093,5654,2102,5648,2110,5640,2106,5636,2097,5627,2090,5632,2083,5636,2063,5636,2052,5629,2053,5616,2110,5616xm2224,5635l2214,5635,2214,5565,2188,5565,2188,5635,2158,5635,2158,5565,2132,5565,2132,5656,2201,5656,2201,5683,2224,5683,2224,5635xm2325,5637l2316,5636,2316,5633,2311,5624,2307,5616,2300,5608,2293,5607,2304,5604,2310,5585,2322,5585,2322,5585,2322,5565,2320,5563,2317,5563,2299,5563,2292,5572,2280,5591,2277,5598,2269,5597,2269,5565,2243,5565,2243,5656,2269,5656,2269,5617,2281,5616,2281,5620,2296,5654,2306,5658,2319,5658,2322,5658,2325,5657,2325,5637xm2431,5565l2405,5565,2405,5579,2374,5613,2374,5565,2348,5565,2348,5656,2374,5656,2374,5643,2405,5610,2405,5656,2431,5656,2431,5565xm2543,5656l2510,5606,2536,5565,2510,5565,2495,5587,2481,5565,2454,5565,2481,5606,2448,5656,2476,5656,2495,5628,2515,5656,2543,5656xm2731,5565l2649,5565,2649,5656,2675,5656,2675,5586,2705,5586,2705,5656,2731,5656,2731,5565xm2847,5611l2845,5594,2838,5583,2836,5578,2821,5567,2819,5567,2819,5590,2819,5634,2807,5638,2792,5638,2780,5634,2780,5590,2789,5583,2810,5583,2819,5590,2819,5567,2800,5563,2780,5566,2765,5576,2755,5591,2752,5611,2755,5628,2763,5643,2778,5654,2800,5658,2823,5653,2838,5641,2839,5638,2845,5625,2847,5611xm2945,5565l2878,5565,2878,5580,2877,5595,2875,5610,2872,5624,2869,5634,2863,5637,2858,5637,2858,5658,2874,5659,2881,5656,2889,5646,2893,5638,2898,5626,2901,5609,2903,5586,2919,5586,2919,5656,2945,5656,2945,5565xm3055,5637l3047,5636,3047,5633,3042,5624,3038,5616,3031,5608,3024,5607,3035,5604,3040,5585,3052,5585,3053,5585,3053,5565,3051,5563,3048,5563,3030,5563,3023,5572,3011,5591,3007,5598,2999,5597,2999,5565,2973,5565,2973,5656,2999,5656,2999,5617,3011,5616,3011,5620,3027,5654,3036,5658,3050,5658,3053,5658,3055,5657,3055,5637xm3167,5611l3164,5594,3158,5583,3155,5578,3140,5567,3138,5567,3138,5590,3138,5634,3127,5638,3111,5638,3100,5634,3100,5590,3109,5583,3129,5583,3138,5590,3138,5567,3119,5563,3100,5566,3085,5576,3075,5591,3071,5611,3074,5628,3083,5643,3097,5654,3119,5658,3143,5653,3157,5641,3158,5638,3165,5625,3167,5611xm3269,5617l3259,5610,3249,5608,3249,5607,3258,5606,3260,5603,3264,5598,3264,5587,3263,5582,3261,5576,3252,5569,3241,5566,3241,5619,3241,5633,3239,5639,3213,5639,3213,5618,3233,5618,3241,5619,3241,5566,3239,5566,3238,5566,3238,5583,3238,5603,3228,5603,3213,5603,3213,5582,3232,5582,3238,5583,3238,5566,3224,5565,3187,5565,3187,5656,3230,5656,3242,5656,3255,5652,3265,5644,3267,5639,3269,5629,3269,5618,3269,5617xe" filled="true" fillcolor="#000000" stroked="false">
              <v:path arrowok="t"/>
              <v:fill type="solid"/>
            </v:shape>
            <v:shape style="position:absolute;left:226;top:2120;width:705;height:1387" id="docshape387" coordorigin="227,2121" coordsize="705,1387" path="m227,2121l459,2121m699,2409l699,3507,931,3507m699,2823l931,2823e" filled="false" stroked="true" strokeweight="1pt" strokecolor="#db413f">
              <v:path arrowok="t"/>
              <v:stroke dashstyle="solid"/>
            </v:shape>
            <v:rect style="position:absolute;left:931;top:2526;width:5500;height:567" id="docshape388" filled="false" stroked="true" strokeweight=".5pt" strokecolor="#db413f">
              <v:stroke dashstyle="solid"/>
            </v:rect>
            <v:shape style="position:absolute;left:1036;top:2725;width:569;height:173" type="#_x0000_t75" id="docshape389" stroked="false">
              <v:imagedata r:id="rId88" o:title=""/>
            </v:shape>
            <v:shape style="position:absolute;left:1710;top:2770;width:1121;height:93" id="docshape390" coordorigin="1711,2771" coordsize="1121,93" path="m1805,2773l1783,2773,1758,2828,1733,2773,1711,2773,1711,2862,1726,2862,1726,2792,1752,2848,1763,2848,1789,2792,1789,2862,1805,2862,1805,2773xm1905,2821l1904,2807,1903,2803,1897,2787,1894,2785,1887,2778,1887,2807,1843,2807,1844,2797,1848,2785,1882,2785,1886,2799,1887,2807,1887,2778,1884,2775,1866,2771,1849,2775,1836,2784,1827,2799,1824,2818,1827,2836,1836,2850,1850,2860,1868,2864,1879,2863,1889,2859,1898,2854,1901,2850,1905,2846,1895,2837,1886,2846,1879,2850,1868,2850,1855,2847,1847,2840,1843,2830,1842,2821,1905,2821xm1996,2845l1985,2837,1978,2846,1972,2850,1962,2850,1950,2848,1942,2842,1937,2832,1936,2818,1938,2803,1943,2793,1952,2787,1962,2785,1972,2785,1979,2789,1986,2796,1995,2785,1984,2774,1973,2771,1963,2771,1945,2774,1930,2784,1921,2799,1918,2819,1920,2835,1927,2850,1941,2860,1961,2864,1970,2864,1984,2862,1996,2845xm2073,2773l2004,2773,2004,2787,2031,2787,2031,2862,2047,2862,2047,2787,2073,2787,2073,2773xm2163,2773l2148,2773,2148,2807,2106,2807,2106,2773,2090,2773,2090,2862,2106,2862,2106,2821,2148,2821,2148,2862,2163,2862,2163,2773xm2263,2773l2247,2773,2247,2787,2205,2829,2205,2773,2190,2773,2190,2862,2205,2862,2205,2849,2247,2807,2247,2862,2263,2862,2263,2773xm2351,2773l2335,2773,2335,2815,2328,2817,2317,2819,2297,2819,2298,2809,2298,2773,2282,2773,2282,2827,2291,2833,2322,2833,2335,2829,2335,2862,2351,2862,2351,2773xm2452,2821l2450,2807,2450,2803,2443,2787,2441,2785,2434,2778,2434,2807,2389,2807,2390,2797,2395,2785,2429,2785,2433,2799,2434,2807,2434,2778,2431,2775,2412,2771,2395,2775,2382,2784,2374,2799,2371,2818,2374,2836,2383,2850,2397,2860,2415,2864,2425,2863,2435,2859,2444,2854,2448,2850,2452,2846,2442,2837,2432,2846,2426,2850,2415,2850,2402,2847,2394,2840,2390,2830,2389,2821,2452,2821xm2543,2845l2532,2837,2524,2846,2518,2850,2508,2850,2497,2848,2489,2842,2484,2832,2482,2818,2484,2803,2490,2793,2498,2787,2508,2785,2518,2785,2525,2789,2532,2796,2542,2785,2531,2774,2520,2771,2510,2771,2492,2774,2477,2784,2468,2799,2464,2819,2467,2835,2474,2850,2487,2860,2507,2864,2516,2864,2531,2862,2543,2845xm2634,2849l2627,2849,2623,2849,2608,2818,2598,2815,2598,2814,2601,2814,2607,2812,2618,2791,2618,2787,2629,2784,2629,2771,2613,2771,2610,2776,2595,2802,2592,2808,2576,2807,2576,2773,2560,2773,2560,2862,2576,2862,2576,2821,2591,2821,2595,2829,2614,2864,2629,2864,2633,2864,2634,2863,2634,2849xm2727,2773l2711,2773,2711,2787,2669,2829,2669,2773,2654,2773,2654,2862,2669,2862,2669,2849,2711,2807,2711,2862,2727,2862,2727,2773xm2831,2862l2798,2814,2827,2773,2808,2773,2787,2803,2766,2773,2747,2773,2776,2814,2743,2862,2762,2862,2787,2825,2812,2862,2831,2862xe" filled="true" fillcolor="#000000" stroked="false">
              <v:path arrowok="t"/>
              <v:fill type="solid"/>
            </v:shape>
            <v:shape style="position:absolute;left:2929;top:2770;width:571;height:128" type="#_x0000_t75" id="docshape391" stroked="false">
              <v:imagedata r:id="rId89" o:title=""/>
            </v:shape>
            <v:shape style="position:absolute;left:3607;top:2770;width:841;height:93" id="docshape392" coordorigin="3608,2771" coordsize="841,93" path="m3677,2823l3676,2822,3667,2816,3659,2815,3659,2826,3659,2847,3650,2848,3624,2848,3624,2822,3653,2822,3659,2826,3659,2815,3656,2815,3666,2812,3668,2809,3671,2803,3671,2786,3671,2773,3653,2773,3653,2786,3653,2808,3644,2809,3624,2809,3624,2787,3643,2787,3653,2786,3653,2773,3648,2773,3608,2773,3608,2862,3645,2862,3655,2861,3666,2858,3674,2850,3674,2848,3677,2836,3677,2823xm3854,2823l3853,2822,3844,2816,3836,2815,3836,2826,3836,2847,3827,2848,3800,2848,3800,2822,3830,2822,3836,2826,3836,2815,3833,2815,3843,2812,3845,2809,3848,2803,3848,2786,3848,2773,3830,2773,3830,2786,3830,2808,3821,2809,3800,2809,3800,2787,3820,2787,3830,2786,3830,2773,3825,2773,3785,2773,3785,2862,3821,2862,3832,2861,3843,2858,3851,2850,3851,2848,3854,2836,3854,2823xm3958,2817l3954,2797,3945,2785,3943,2783,3940,2781,3940,2817,3939,2827,3935,2838,3926,2847,3912,2850,3896,2846,3888,2836,3885,2825,3884,2817,3885,2807,3889,2797,3898,2788,3912,2785,3927,2788,3935,2798,3939,2808,3940,2817,3940,2781,3929,2774,3912,2771,3896,2774,3881,2783,3870,2797,3866,2817,3868,2832,3875,2847,3889,2859,3912,2864,3935,2859,3945,2850,3949,2847,3956,2832,3958,2817xm4052,2821l4050,2807,4050,2803,4043,2787,4041,2785,4034,2778,4034,2807,3989,2807,3990,2797,3995,2785,4029,2785,4033,2799,4034,2807,4034,2778,4031,2775,4012,2771,3995,2775,3982,2784,3974,2799,3970,2818,3974,2836,3983,2850,3997,2860,4015,2864,4025,2863,4035,2859,4044,2854,4048,2850,4052,2846,4042,2837,4032,2846,4026,2850,4015,2850,4002,2847,3994,2840,3990,2830,3989,2821,4052,2821xm4144,2773l4128,2773,4128,2807,4087,2807,4087,2773,4071,2773,4071,2862,4087,2862,4087,2821,4128,2821,4128,2862,4144,2862,4144,2773xm4243,2773l4227,2773,4227,2807,4186,2807,4186,2773,4170,2773,4170,2862,4186,2862,4186,2821,4227,2821,4227,2862,4243,2862,4243,2773xm4354,2817l4350,2797,4341,2785,4340,2783,4336,2781,4336,2817,4335,2827,4331,2838,4323,2847,4308,2850,4293,2846,4284,2836,4281,2825,4281,2817,4282,2807,4286,2797,4294,2788,4308,2785,4323,2788,4332,2798,4335,2808,4336,2817,4336,2781,4325,2774,4308,2771,4292,2774,4277,2783,4267,2797,4263,2817,4265,2832,4272,2847,4286,2859,4308,2864,4331,2859,4341,2850,4345,2847,4352,2832,4354,2817xm4448,2821l4447,2807,4446,2803,4440,2787,4437,2785,4430,2778,4430,2807,4386,2807,4387,2797,4391,2785,4425,2785,4429,2799,4430,2807,4430,2778,4427,2775,4408,2771,4392,2775,4378,2784,4370,2799,4367,2818,4370,2836,4379,2850,4393,2860,4411,2864,4422,2863,4432,2859,4441,2854,4444,2850,4448,2846,4438,2837,4429,2846,4422,2850,4411,2850,4398,2847,4390,2840,4386,2830,4385,2821,4448,2821xe" filled="true" fillcolor="#000000" stroked="false">
              <v:path arrowok="t"/>
              <v:fill type="solid"/>
            </v:shape>
            <v:shape style="position:absolute;left:4555;top:2770;width:474;height:128" type="#_x0000_t75" id="docshape393" stroked="false">
              <v:imagedata r:id="rId90" o:title=""/>
            </v:shape>
            <v:rect style="position:absolute;left:931;top:3224;width:5500;height:567" id="docshape394" filled="false" stroked="true" strokeweight=".5pt" strokecolor="#db413f">
              <v:stroke dashstyle="solid"/>
            </v:rect>
            <v:shape style="position:absolute;left:2184;top:3348;width:549;height:93" id="docshape395" coordorigin="2184,3349" coordsize="549,93" path="m2262,3423l2252,3414,2244,3423,2238,3428,2228,3428,2217,3426,2209,3419,2204,3409,2202,3396,2204,3381,2210,3370,2218,3364,2228,3362,2238,3362,2245,3366,2252,3373,2262,3362,2251,3352,2240,3349,2230,3349,2212,3352,2197,3362,2188,3377,2184,3396,2187,3413,2194,3427,2207,3438,2227,3441,2236,3441,2251,3440,2262,3423xm2347,3351l2280,3351,2280,3439,2296,3439,2296,3364,2332,3364,2332,3439,2347,3439,2347,3351xm2447,3351l2431,3351,2431,3365,2389,3407,2389,3351,2374,3351,2374,3439,2389,3439,2389,3426,2431,3384,2431,3439,2447,3439,2447,3351xm2544,3423l2534,3414,2526,3423,2520,3428,2510,3428,2499,3426,2491,3419,2486,3409,2484,3396,2486,3381,2492,3370,2500,3364,2510,3362,2520,3362,2527,3366,2534,3373,2543,3362,2532,3352,2522,3349,2512,3349,2493,3352,2479,3362,2469,3377,2466,3396,2468,3413,2476,3427,2489,3438,2509,3441,2518,3441,2533,3440,2544,3423xm2636,3427l2628,3427,2625,3426,2610,3395,2600,3392,2600,3391,2603,3391,2608,3390,2620,3368,2620,3365,2631,3362,2631,3349,2615,3349,2612,3354,2596,3379,2594,3385,2577,3385,2577,3351,2561,3351,2561,3439,2577,3439,2577,3399,2593,3399,2596,3406,2615,3441,2631,3441,2634,3441,2636,3441,2636,3427xm2732,3427l2725,3427,2723,3423,2723,3396,2723,3383,2722,3375,2719,3364,2717,3362,2709,3353,2690,3349,2681,3349,2668,3351,2655,3361,2662,3373,2673,3365,2681,3362,2697,3362,2708,3365,2707,3383,2707,3396,2707,3412,2700,3423,2689,3428,2671,3428,2667,3422,2667,3416,2668,3409,2674,3403,2687,3398,2707,3396,2707,3383,2685,3385,2666,3389,2653,3399,2649,3416,2649,3429,2657,3441,2691,3441,2700,3436,2709,3429,2713,3435,2719,3441,2732,3441,2732,3429,2732,3428,2732,3427xe" filled="true" fillcolor="#000000" stroked="false">
              <v:path arrowok="t"/>
              <v:fill type="solid"/>
            </v:shape>
            <v:shape style="position:absolute;left:2828;top:3350;width:334;height:120" type="#_x0000_t75" id="docshape396" stroked="false">
              <v:imagedata r:id="rId91" o:title=""/>
            </v:shape>
            <v:shape style="position:absolute;left:3275;top:3348;width:684;height:128" type="#_x0000_t75" id="docshape397" stroked="false">
              <v:imagedata r:id="rId92" o:title=""/>
            </v:shape>
            <v:shape style="position:absolute;left:4066;top:3294;width:623;height:171" type="#_x0000_t75" id="docshape398" stroked="false">
              <v:imagedata r:id="rId93" o:title=""/>
            </v:shape>
            <v:shape style="position:absolute;left:4796;top:3348;width:446;height:128" type="#_x0000_t75" id="docshape399" stroked="false">
              <v:imagedata r:id="rId94" o:title=""/>
            </v:shape>
            <v:shape style="position:absolute;left:5347;top:3348;width:286;height:93" id="docshape400" coordorigin="5348,3349" coordsize="286,93" path="m5442,3351l5420,3351,5395,3406,5370,3351,5348,3351,5348,3439,5364,3439,5364,3370,5389,3426,5401,3426,5426,3370,5426,3439,5442,3439,5442,3351xm5542,3398l5541,3384,5541,3381,5534,3365,5531,3362,5524,3356,5524,3384,5480,3384,5481,3375,5485,3362,5520,3362,5524,3377,5524,3384,5524,3356,5522,3353,5503,3349,5486,3352,5473,3362,5464,3377,5461,3396,5464,3414,5473,3428,5487,3438,5505,3441,5516,3440,5526,3437,5535,3431,5538,3428,5542,3424,5532,3414,5523,3424,5517,3428,5505,3428,5492,3425,5484,3417,5480,3408,5479,3398,5542,3398xm5633,3423l5623,3414,5615,3423,5609,3428,5599,3428,5588,3426,5580,3419,5575,3409,5573,3396,5575,3381,5581,3370,5589,3364,5599,3362,5609,3362,5616,3366,5623,3373,5632,3362,5621,3352,5611,3349,5600,3349,5582,3352,5568,3362,5558,3377,5555,3396,5557,3413,5565,3427,5578,3438,5598,3441,5607,3441,5622,3440,5633,3423xe" filled="true" fillcolor="#000000" stroked="false">
              <v:path arrowok="t"/>
              <v:fill type="solid"/>
            </v:shape>
            <v:shape style="position:absolute;left:1039;top:3303;width:2126;height:401" type="#_x0000_t75" id="docshape401" stroked="false">
              <v:imagedata r:id="rId95" o:title=""/>
            </v:shape>
            <v:shape style="position:absolute;left:5641;top:3348;width:658;height:94" id="docshape402" coordorigin="5641,3349" coordsize="658,94" path="m5710,3351l5641,3351,5641,3364,5668,3364,5668,3439,5684,3439,5684,3364,5710,3364,5710,3351xm5801,3351l5785,3351,5785,3385,5744,3385,5744,3351,5728,3351,5728,3439,5744,3439,5744,3398,5785,3398,5785,3439,5801,3439,5801,3351xm5900,3351l5884,3351,5884,3365,5843,3407,5843,3351,5827,3351,5827,3439,5843,3439,5843,3426,5884,3384,5884,3439,5900,3439,5900,3351xm5988,3351l5973,3351,5973,3392,5965,3395,5954,3397,5934,3397,5935,3386,5935,3351,5919,3351,5919,3404,5929,3411,5959,3411,5973,3406,5973,3439,5988,3439,5988,3351xm6091,3427l6084,3427,6082,3423,6082,3396,6082,3383,6082,3375,6078,3364,6077,3362,6068,3353,6049,3349,6040,3349,6027,3351,6014,3361,6021,3373,6033,3365,6041,3362,6056,3362,6067,3365,6067,3383,6067,3396,6067,3412,6060,3423,6048,3428,6030,3428,6026,3422,6026,3416,6027,3409,6034,3403,6046,3398,6067,3396,6067,3383,6044,3385,6025,3389,6012,3399,6008,3416,6008,3429,6017,3441,6050,3441,6059,3436,6069,3429,6072,3435,6078,3441,6091,3441,6091,3429,6091,3428,6091,3427xm6168,3351l6099,3351,6099,3364,6126,3364,6126,3439,6142,3439,6142,3364,6168,3364,6168,3351xm6255,3407l6254,3396,6251,3391,6249,3387,6238,3380,6237,3380,6237,3401,6237,3417,6234,3426,6201,3426,6201,3391,6236,3391,6237,3401,6237,3380,6220,3377,6201,3377,6201,3351,6185,3351,6185,3439,6217,3439,6236,3437,6248,3431,6251,3426,6254,3420,6255,3407xm6299,3421l6293,3415,6286,3415,6278,3415,6272,3421,6272,3434,6276,3442,6295,3442,6299,3435,6299,3421xe" filled="true" fillcolor="#000000" stroked="false">
              <v:path arrowok="t"/>
              <v:fill type="solid"/>
            </v:shape>
          </v:group>
        </w:pict>
      </w:r>
      <w:r>
        <w:rPr>
          <w:rFonts w:ascii="Tahoma"/>
        </w:rPr>
      </w:r>
    </w:p>
    <w:p>
      <w:pPr>
        <w:pStyle w:val="BodyText"/>
        <w:spacing w:before="1"/>
        <w:rPr>
          <w:rFonts w:ascii="Tahoma"/>
          <w:sz w:val="17"/>
        </w:rPr>
      </w:pPr>
    </w:p>
    <w:p>
      <w:pPr>
        <w:spacing w:line="218" w:lineRule="auto" w:before="110"/>
        <w:ind w:left="793" w:right="790" w:hanging="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</w:t>
      </w:r>
      <w:r>
        <w:rPr>
          <w:rFonts w:ascii="Calibri" w:hAnsi="Calibri"/>
          <w:b/>
          <w:color w:val="4495D1"/>
          <w:spacing w:val="40"/>
          <w:sz w:val="19"/>
        </w:rPr>
        <w:t> </w:t>
      </w:r>
      <w:r>
        <w:rPr>
          <w:rFonts w:ascii="Tahoma" w:hAnsi="Tahoma"/>
          <w:sz w:val="19"/>
        </w:rPr>
        <w:t>Слово</w:t>
      </w:r>
      <w:r>
        <w:rPr>
          <w:rFonts w:ascii="Tahoma" w:hAnsi="Tahoma"/>
          <w:spacing w:val="34"/>
          <w:sz w:val="19"/>
        </w:rPr>
        <w:t> </w:t>
      </w:r>
      <w:r>
        <w:rPr>
          <w:rFonts w:ascii="Tahoma" w:hAnsi="Tahoma"/>
          <w:sz w:val="19"/>
        </w:rPr>
        <w:t>«дворянин»</w:t>
      </w:r>
      <w:r>
        <w:rPr>
          <w:rFonts w:ascii="Tahoma" w:hAnsi="Tahoma"/>
          <w:spacing w:val="34"/>
          <w:sz w:val="19"/>
        </w:rPr>
        <w:t> </w:t>
      </w:r>
      <w:r>
        <w:rPr>
          <w:rFonts w:ascii="Tahoma" w:hAnsi="Tahoma"/>
          <w:sz w:val="19"/>
        </w:rPr>
        <w:t>употреблялось</w:t>
      </w:r>
      <w:r>
        <w:rPr>
          <w:rFonts w:ascii="Tahoma" w:hAnsi="Tahoma"/>
          <w:spacing w:val="3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34"/>
          <w:sz w:val="19"/>
        </w:rPr>
        <w:t> </w:t>
      </w:r>
      <w:r>
        <w:rPr>
          <w:rFonts w:ascii="Tahoma" w:hAnsi="Tahoma"/>
          <w:sz w:val="19"/>
        </w:rPr>
        <w:t>раньше.</w:t>
      </w:r>
      <w:r>
        <w:rPr>
          <w:rFonts w:ascii="Tahoma" w:hAnsi="Tahoma"/>
          <w:spacing w:val="34"/>
          <w:sz w:val="19"/>
        </w:rPr>
        <w:t> </w:t>
      </w:r>
      <w:r>
        <w:rPr>
          <w:rFonts w:ascii="Tahoma" w:hAnsi="Tahoma"/>
          <w:sz w:val="19"/>
        </w:rPr>
        <w:t>Так</w:t>
      </w:r>
      <w:r>
        <w:rPr>
          <w:rFonts w:ascii="Tahoma" w:hAnsi="Tahoma"/>
          <w:spacing w:val="34"/>
          <w:sz w:val="19"/>
        </w:rPr>
        <w:t> </w:t>
      </w:r>
      <w:r>
        <w:rPr>
          <w:rFonts w:ascii="Tahoma" w:hAnsi="Tahoma"/>
          <w:sz w:val="19"/>
        </w:rPr>
        <w:t>называли</w:t>
      </w:r>
      <w:r>
        <w:rPr>
          <w:rFonts w:ascii="Tahoma" w:hAnsi="Tahoma"/>
          <w:spacing w:val="34"/>
          <w:sz w:val="19"/>
        </w:rPr>
        <w:t> </w:t>
      </w:r>
      <w:r>
        <w:rPr>
          <w:rFonts w:ascii="Tahoma" w:hAnsi="Tahoma"/>
          <w:sz w:val="19"/>
        </w:rPr>
        <w:t>зависимых, а иногда и лично несвободных мелких княжеских слуг — «дворню». Но с середины XVI в. статус дворянина стал выше, чем у рядовых провинциальных детей боярских. </w:t>
      </w:r>
      <w:r>
        <w:rPr>
          <w:rFonts w:ascii="Tahoma" w:hAnsi="Tahoma"/>
          <w:spacing w:val="-2"/>
          <w:sz w:val="19"/>
        </w:rPr>
        <w:t>Позже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термины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«дворянство»,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«дворянин»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использовались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широком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смысле,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под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это </w:t>
      </w:r>
      <w:r>
        <w:rPr>
          <w:rFonts w:ascii="Tahoma" w:hAnsi="Tahoma"/>
          <w:sz w:val="19"/>
        </w:rPr>
        <w:t>определение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стали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подводить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всех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служилых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людей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«по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отечеству»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(и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столбовых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дво- рян, и детей боярских).</w:t>
      </w:r>
    </w:p>
    <w:p>
      <w:pPr>
        <w:pStyle w:val="BodyText"/>
        <w:spacing w:line="223" w:lineRule="auto" w:before="114"/>
        <w:ind w:left="793" w:right="791" w:firstLine="340"/>
      </w:pPr>
      <w:r>
        <w:rPr/>
        <w:t>Чтобы иметь точное представление о боеготовности и числе взрослых дво- рян и детей боярских, регулярно проводили военные смотры.</w:t>
      </w:r>
    </w:p>
    <w:p>
      <w:pPr>
        <w:spacing w:line="218" w:lineRule="auto" w:before="11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</w:t>
      </w:r>
      <w:r>
        <w:rPr>
          <w:rFonts w:ascii="Calibri" w:hAnsi="Calibri"/>
          <w:b/>
          <w:color w:val="4495D1"/>
          <w:spacing w:val="40"/>
          <w:sz w:val="19"/>
        </w:rPr>
        <w:t> </w:t>
      </w:r>
      <w:r>
        <w:rPr>
          <w:rFonts w:ascii="Tahoma" w:hAnsi="Tahoma"/>
          <w:sz w:val="19"/>
        </w:rPr>
        <w:t>Шведский дипломат Петрей сообщает: «…когда они делают смотр, </w:t>
      </w:r>
      <w:r>
        <w:rPr>
          <w:rFonts w:ascii="Tahoma" w:hAnsi="Tahoma"/>
          <w:sz w:val="19"/>
        </w:rPr>
        <w:t>все </w:t>
      </w:r>
      <w:r>
        <w:rPr>
          <w:rFonts w:ascii="Tahoma" w:hAnsi="Tahoma"/>
          <w:spacing w:val="-2"/>
          <w:sz w:val="19"/>
        </w:rPr>
        <w:t>полковники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сходятся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один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двор,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садятся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избе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окна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либо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палатке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подзывают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к себе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полки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один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другим,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возле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стоит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писарь,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вызывающий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каждого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поимённо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 </w:t>
      </w:r>
      <w:r>
        <w:rPr>
          <w:rFonts w:ascii="Tahoma" w:hAnsi="Tahoma"/>
          <w:w w:val="95"/>
          <w:sz w:val="19"/>
        </w:rPr>
        <w:t>списку у него в руках, где все они записаны, каждый должен выходить и представляться </w:t>
      </w:r>
      <w:r>
        <w:rPr>
          <w:rFonts w:ascii="Tahoma" w:hAnsi="Tahoma"/>
          <w:sz w:val="19"/>
        </w:rPr>
        <w:t>осматривающим боярам. Если же нет кого налицо, писарь записывает тщательно его </w:t>
      </w:r>
      <w:r>
        <w:rPr>
          <w:rFonts w:ascii="Tahoma" w:hAnsi="Tahoma"/>
          <w:w w:val="95"/>
          <w:sz w:val="19"/>
        </w:rPr>
        <w:t>имя, до дальнейшего распоряжения они не спрашивают, есть ли с ним служители, лоша- </w:t>
      </w:r>
      <w:r>
        <w:rPr>
          <w:rFonts w:ascii="Tahoma" w:hAnsi="Tahoma"/>
          <w:sz w:val="19"/>
        </w:rPr>
        <w:t>ди, оружие и вооружение, спрашивают только его самого».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44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3"/>
          <w:sz w:val="19"/>
        </w:rPr>
        <w:t> </w:t>
      </w:r>
      <w:r>
        <w:rPr>
          <w:sz w:val="19"/>
        </w:rPr>
        <w:t>Зачем</w:t>
      </w:r>
      <w:r>
        <w:rPr>
          <w:spacing w:val="-3"/>
          <w:sz w:val="19"/>
        </w:rPr>
        <w:t> </w:t>
      </w:r>
      <w:r>
        <w:rPr>
          <w:sz w:val="19"/>
        </w:rPr>
        <w:t>была</w:t>
      </w:r>
      <w:r>
        <w:rPr>
          <w:spacing w:val="-3"/>
          <w:sz w:val="19"/>
        </w:rPr>
        <w:t> </w:t>
      </w:r>
      <w:r>
        <w:rPr>
          <w:sz w:val="19"/>
        </w:rPr>
        <w:t>необходима</w:t>
      </w:r>
      <w:r>
        <w:rPr>
          <w:spacing w:val="-3"/>
          <w:sz w:val="19"/>
        </w:rPr>
        <w:t> </w:t>
      </w:r>
      <w:r>
        <w:rPr>
          <w:sz w:val="19"/>
        </w:rPr>
        <w:t>«избранная</w:t>
      </w:r>
      <w:r>
        <w:rPr>
          <w:spacing w:val="-3"/>
          <w:sz w:val="19"/>
        </w:rPr>
        <w:t> </w:t>
      </w:r>
      <w:r>
        <w:rPr>
          <w:sz w:val="19"/>
        </w:rPr>
        <w:t>тысяча»?</w:t>
      </w:r>
      <w:r>
        <w:rPr>
          <w:spacing w:val="-3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3"/>
          <w:sz w:val="19"/>
        </w:rPr>
        <w:t> </w:t>
      </w:r>
      <w:r>
        <w:rPr>
          <w:sz w:val="19"/>
        </w:rPr>
        <w:t>Что</w:t>
      </w:r>
      <w:r>
        <w:rPr>
          <w:spacing w:val="-3"/>
          <w:sz w:val="19"/>
        </w:rPr>
        <w:t> </w:t>
      </w:r>
      <w:r>
        <w:rPr>
          <w:sz w:val="19"/>
        </w:rPr>
        <w:t>такое</w:t>
      </w:r>
      <w:r>
        <w:rPr>
          <w:spacing w:val="-3"/>
          <w:sz w:val="19"/>
        </w:rPr>
        <w:t> </w:t>
      </w:r>
      <w:r>
        <w:rPr>
          <w:sz w:val="19"/>
        </w:rPr>
        <w:t>«Список</w:t>
      </w:r>
      <w:r>
        <w:rPr>
          <w:spacing w:val="-3"/>
          <w:sz w:val="19"/>
        </w:rPr>
        <w:t> </w:t>
      </w:r>
      <w:r>
        <w:rPr>
          <w:sz w:val="19"/>
        </w:rPr>
        <w:t>Государева двора»? Из кого он состоял?</w:t>
      </w:r>
    </w:p>
    <w:p>
      <w:pPr>
        <w:spacing w:after="0" w:line="208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rFonts w:ascii="Tahoma"/>
          <w:sz w:val="10"/>
        </w:rPr>
      </w:pPr>
    </w:p>
    <w:p>
      <w:pPr>
        <w:pStyle w:val="BodyText"/>
        <w:spacing w:line="220" w:lineRule="auto" w:before="118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position w:val="1"/>
        </w:rPr>
        <w:t> </w:t>
      </w:r>
      <w:r>
        <w:rPr>
          <w:rFonts w:ascii="Calibri" w:hAnsi="Calibri"/>
          <w:b/>
          <w:color w:val="DB413F"/>
        </w:rPr>
        <w:t>Ограничение местничества в военное время и Уложение о службе.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Представители русской аристократии (потомки московских бояр и бояре-кня- жата — потомки Рюриковичей и Гедиминовичей) занимали высшие воевод- ские должности. Местничество позволяло им отказываться от должностей, если они считали их «невместными», т. е. недостойными их рода. По этой при- чине начинались порой долгие местнические споры. Понятно, что в военное время,</w:t>
      </w:r>
      <w:r>
        <w:rPr>
          <w:color w:val="000000"/>
          <w:spacing w:val="-11"/>
        </w:rPr>
        <w:t> </w:t>
      </w:r>
      <w:r>
        <w:rPr>
          <w:color w:val="000000"/>
        </w:rPr>
        <w:t>когда</w:t>
      </w:r>
      <w:r>
        <w:rPr>
          <w:color w:val="000000"/>
          <w:spacing w:val="-11"/>
        </w:rPr>
        <w:t> </w:t>
      </w:r>
      <w:r>
        <w:rPr>
          <w:color w:val="000000"/>
        </w:rPr>
        <w:t>враг</w:t>
      </w:r>
      <w:r>
        <w:rPr>
          <w:color w:val="000000"/>
          <w:spacing w:val="-11"/>
        </w:rPr>
        <w:t> </w:t>
      </w:r>
      <w:r>
        <w:rPr>
          <w:color w:val="000000"/>
        </w:rPr>
        <w:t>находился</w:t>
      </w:r>
      <w:r>
        <w:rPr>
          <w:color w:val="000000"/>
          <w:spacing w:val="-11"/>
        </w:rPr>
        <w:t> </w:t>
      </w:r>
      <w:r>
        <w:rPr>
          <w:color w:val="000000"/>
        </w:rPr>
        <w:t>поблизости</w:t>
      </w:r>
      <w:r>
        <w:rPr>
          <w:color w:val="000000"/>
          <w:spacing w:val="-11"/>
        </w:rPr>
        <w:t> </w:t>
      </w:r>
      <w:r>
        <w:rPr>
          <w:color w:val="000000"/>
        </w:rPr>
        <w:t>и</w:t>
      </w:r>
      <w:r>
        <w:rPr>
          <w:color w:val="000000"/>
          <w:spacing w:val="-11"/>
        </w:rPr>
        <w:t> </w:t>
      </w:r>
      <w:r>
        <w:rPr>
          <w:color w:val="000000"/>
        </w:rPr>
        <w:t>угрожал</w:t>
      </w:r>
      <w:r>
        <w:rPr>
          <w:color w:val="000000"/>
          <w:spacing w:val="-11"/>
        </w:rPr>
        <w:t> </w:t>
      </w:r>
      <w:r>
        <w:rPr>
          <w:color w:val="000000"/>
        </w:rPr>
        <w:t>нападением,</w:t>
      </w:r>
      <w:r>
        <w:rPr>
          <w:color w:val="000000"/>
          <w:spacing w:val="-11"/>
        </w:rPr>
        <w:t> </w:t>
      </w:r>
      <w:r>
        <w:rPr>
          <w:color w:val="000000"/>
        </w:rPr>
        <w:t>это</w:t>
      </w:r>
      <w:r>
        <w:rPr>
          <w:color w:val="000000"/>
          <w:spacing w:val="-11"/>
        </w:rPr>
        <w:t> </w:t>
      </w:r>
      <w:r>
        <w:rPr>
          <w:color w:val="000000"/>
        </w:rPr>
        <w:t>было</w:t>
      </w:r>
      <w:r>
        <w:rPr>
          <w:color w:val="000000"/>
          <w:spacing w:val="-11"/>
        </w:rPr>
        <w:t> </w:t>
      </w:r>
      <w:r>
        <w:rPr>
          <w:color w:val="000000"/>
        </w:rPr>
        <w:t>недо- пустимо. По приговору Боярской думы </w:t>
      </w:r>
      <w:r>
        <w:rPr>
          <w:rFonts w:ascii="Book Antiqua" w:hAnsi="Book Antiqua"/>
          <w:b/>
          <w:color w:val="000000"/>
        </w:rPr>
        <w:t>1550 г. </w:t>
      </w:r>
      <w:r>
        <w:rPr>
          <w:color w:val="000000"/>
        </w:rPr>
        <w:t>были запрещены местнические споры</w:t>
      </w:r>
      <w:r>
        <w:rPr>
          <w:color w:val="000000"/>
          <w:spacing w:val="-7"/>
        </w:rPr>
        <w:t> </w:t>
      </w:r>
      <w:r>
        <w:rPr>
          <w:color w:val="000000"/>
        </w:rPr>
        <w:t>между</w:t>
      </w:r>
      <w:r>
        <w:rPr>
          <w:color w:val="000000"/>
          <w:spacing w:val="-7"/>
        </w:rPr>
        <w:t> </w:t>
      </w:r>
      <w:r>
        <w:rPr>
          <w:color w:val="000000"/>
        </w:rPr>
        <w:t>воеводами</w:t>
      </w:r>
      <w:r>
        <w:rPr>
          <w:color w:val="000000"/>
          <w:spacing w:val="-7"/>
        </w:rPr>
        <w:t> </w:t>
      </w:r>
      <w:r>
        <w:rPr>
          <w:color w:val="000000"/>
        </w:rPr>
        <w:t>во</w:t>
      </w:r>
      <w:r>
        <w:rPr>
          <w:color w:val="000000"/>
          <w:spacing w:val="-7"/>
        </w:rPr>
        <w:t> </w:t>
      </w:r>
      <w:r>
        <w:rPr>
          <w:color w:val="000000"/>
        </w:rPr>
        <w:t>время</w:t>
      </w:r>
      <w:r>
        <w:rPr>
          <w:color w:val="000000"/>
          <w:spacing w:val="-7"/>
        </w:rPr>
        <w:t> </w:t>
      </w:r>
      <w:r>
        <w:rPr>
          <w:color w:val="000000"/>
        </w:rPr>
        <w:t>войны</w:t>
      </w:r>
      <w:r>
        <w:rPr>
          <w:rFonts w:ascii="Book Antiqua" w:hAnsi="Book Antiqua"/>
          <w:i/>
          <w:color w:val="000000"/>
        </w:rPr>
        <w:t>. </w:t>
      </w:r>
      <w:r>
        <w:rPr>
          <w:color w:val="000000"/>
        </w:rPr>
        <w:t>Недовольные</w:t>
      </w:r>
      <w:r>
        <w:rPr>
          <w:color w:val="000000"/>
          <w:spacing w:val="-7"/>
        </w:rPr>
        <w:t> </w:t>
      </w:r>
      <w:r>
        <w:rPr>
          <w:color w:val="000000"/>
        </w:rPr>
        <w:t>должны</w:t>
      </w:r>
      <w:r>
        <w:rPr>
          <w:color w:val="000000"/>
          <w:spacing w:val="-7"/>
        </w:rPr>
        <w:t> </w:t>
      </w:r>
      <w:r>
        <w:rPr>
          <w:color w:val="000000"/>
        </w:rPr>
        <w:t>были</w:t>
      </w:r>
      <w:r>
        <w:rPr>
          <w:color w:val="000000"/>
          <w:spacing w:val="-7"/>
        </w:rPr>
        <w:t> </w:t>
      </w:r>
      <w:r>
        <w:rPr>
          <w:color w:val="000000"/>
        </w:rPr>
        <w:t>«служить без</w:t>
      </w:r>
      <w:r>
        <w:rPr>
          <w:color w:val="000000"/>
          <w:spacing w:val="-13"/>
        </w:rPr>
        <w:t> </w:t>
      </w:r>
      <w:r>
        <w:rPr>
          <w:color w:val="000000"/>
        </w:rPr>
        <w:t>мест».</w:t>
      </w:r>
      <w:r>
        <w:rPr>
          <w:color w:val="000000"/>
          <w:spacing w:val="-13"/>
        </w:rPr>
        <w:t> </w:t>
      </w:r>
      <w:r>
        <w:rPr>
          <w:color w:val="000000"/>
        </w:rPr>
        <w:t>Такая</w:t>
      </w:r>
      <w:r>
        <w:rPr>
          <w:color w:val="000000"/>
          <w:spacing w:val="-13"/>
        </w:rPr>
        <w:t> </w:t>
      </w:r>
      <w:r>
        <w:rPr>
          <w:color w:val="000000"/>
        </w:rPr>
        <w:t>служба</w:t>
      </w:r>
      <w:r>
        <w:rPr>
          <w:color w:val="000000"/>
          <w:spacing w:val="-13"/>
        </w:rPr>
        <w:t> </w:t>
      </w:r>
      <w:r>
        <w:rPr>
          <w:color w:val="000000"/>
        </w:rPr>
        <w:t>не</w:t>
      </w:r>
      <w:r>
        <w:rPr>
          <w:color w:val="000000"/>
          <w:spacing w:val="-13"/>
        </w:rPr>
        <w:t> </w:t>
      </w:r>
      <w:r>
        <w:rPr>
          <w:color w:val="000000"/>
        </w:rPr>
        <w:t>записывалась</w:t>
      </w:r>
      <w:r>
        <w:rPr>
          <w:color w:val="000000"/>
          <w:spacing w:val="-13"/>
        </w:rPr>
        <w:t> </w:t>
      </w:r>
      <w:r>
        <w:rPr>
          <w:color w:val="000000"/>
        </w:rPr>
        <w:t>в</w:t>
      </w:r>
      <w:r>
        <w:rPr>
          <w:color w:val="000000"/>
          <w:spacing w:val="-13"/>
        </w:rPr>
        <w:t> </w:t>
      </w:r>
      <w:r>
        <w:rPr>
          <w:color w:val="000000"/>
        </w:rPr>
        <w:t>местнические</w:t>
      </w:r>
      <w:r>
        <w:rPr>
          <w:color w:val="000000"/>
          <w:spacing w:val="-13"/>
        </w:rPr>
        <w:t> </w:t>
      </w:r>
      <w:r>
        <w:rPr>
          <w:color w:val="000000"/>
        </w:rPr>
        <w:t>книги</w:t>
      </w:r>
      <w:r>
        <w:rPr>
          <w:color w:val="000000"/>
          <w:spacing w:val="-13"/>
        </w:rPr>
        <w:t> </w:t>
      </w:r>
      <w:r>
        <w:rPr>
          <w:color w:val="000000"/>
        </w:rPr>
        <w:t>и,</w:t>
      </w:r>
      <w:r>
        <w:rPr>
          <w:color w:val="000000"/>
          <w:spacing w:val="-13"/>
        </w:rPr>
        <w:t> </w:t>
      </w:r>
      <w:r>
        <w:rPr>
          <w:color w:val="000000"/>
        </w:rPr>
        <w:t>следователь- но, не могла понизить статус рода.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Чтобы</w:t>
      </w:r>
      <w:r>
        <w:rPr>
          <w:spacing w:val="-9"/>
        </w:rPr>
        <w:t> </w:t>
      </w:r>
      <w:r>
        <w:rPr/>
        <w:t>точно</w:t>
      </w:r>
      <w:r>
        <w:rPr>
          <w:spacing w:val="-9"/>
        </w:rPr>
        <w:t> </w:t>
      </w:r>
      <w:r>
        <w:rPr/>
        <w:t>знать,</w:t>
      </w:r>
      <w:r>
        <w:rPr>
          <w:spacing w:val="-9"/>
        </w:rPr>
        <w:t> </w:t>
      </w:r>
      <w:r>
        <w:rPr/>
        <w:t>кто</w:t>
      </w:r>
      <w:r>
        <w:rPr>
          <w:spacing w:val="-9"/>
        </w:rPr>
        <w:t> </w:t>
      </w:r>
      <w:r>
        <w:rPr/>
        <w:t>может</w:t>
      </w:r>
      <w:r>
        <w:rPr>
          <w:spacing w:val="-9"/>
        </w:rPr>
        <w:t> </w:t>
      </w:r>
      <w:r>
        <w:rPr/>
        <w:t>местничать,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кто</w:t>
      </w:r>
      <w:r>
        <w:rPr>
          <w:spacing w:val="-9"/>
        </w:rPr>
        <w:t> </w:t>
      </w:r>
      <w:r>
        <w:rPr/>
        <w:t>нет,</w:t>
      </w:r>
      <w:r>
        <w:rPr>
          <w:spacing w:val="-9"/>
        </w:rPr>
        <w:t> </w:t>
      </w:r>
      <w:r>
        <w:rPr/>
        <w:t>дьяки</w:t>
      </w:r>
      <w:r>
        <w:rPr>
          <w:spacing w:val="-9"/>
        </w:rPr>
        <w:t> </w:t>
      </w:r>
      <w:r>
        <w:rPr/>
        <w:t>Разрядного</w:t>
      </w:r>
      <w:r>
        <w:rPr>
          <w:spacing w:val="-9"/>
        </w:rPr>
        <w:t> </w:t>
      </w:r>
      <w:r>
        <w:rPr/>
        <w:t>при- каза составили в 1555 г. «Государев родословец». Попавшие в него роды могли местничать. Других, «если заместничают», приказано было бить кнутом.</w:t>
      </w:r>
    </w:p>
    <w:p>
      <w:pPr>
        <w:pStyle w:val="BodyText"/>
        <w:spacing w:line="218" w:lineRule="auto" w:before="2"/>
        <w:ind w:left="793" w:right="791" w:firstLine="340"/>
        <w:jc w:val="both"/>
      </w:pPr>
      <w:r>
        <w:rPr/>
        <w:t>Ключевым</w:t>
      </w:r>
      <w:r>
        <w:rPr>
          <w:spacing w:val="-6"/>
        </w:rPr>
        <w:t> </w:t>
      </w:r>
      <w:r>
        <w:rPr/>
        <w:t>законодательным</w:t>
      </w:r>
      <w:r>
        <w:rPr>
          <w:spacing w:val="-6"/>
        </w:rPr>
        <w:t> </w:t>
      </w:r>
      <w:r>
        <w:rPr/>
        <w:t>актом,</w:t>
      </w:r>
      <w:r>
        <w:rPr>
          <w:spacing w:val="-6"/>
        </w:rPr>
        <w:t> </w:t>
      </w:r>
      <w:r>
        <w:rPr/>
        <w:t>определявшим</w:t>
      </w:r>
      <w:r>
        <w:rPr>
          <w:spacing w:val="-6"/>
        </w:rPr>
        <w:t> </w:t>
      </w:r>
      <w:r>
        <w:rPr/>
        <w:t>порядок</w:t>
      </w:r>
      <w:r>
        <w:rPr>
          <w:spacing w:val="-6"/>
        </w:rPr>
        <w:t> </w:t>
      </w:r>
      <w:r>
        <w:rPr/>
        <w:t>военной</w:t>
      </w:r>
      <w:r>
        <w:rPr>
          <w:spacing w:val="-6"/>
        </w:rPr>
        <w:t> </w:t>
      </w:r>
      <w:r>
        <w:rPr/>
        <w:t>служ- бы дворян и детей боярских, стало Уложение о службе </w:t>
      </w:r>
      <w:r>
        <w:rPr>
          <w:rFonts w:ascii="Book Antiqua" w:hAnsi="Book Antiqua"/>
          <w:b/>
        </w:rPr>
        <w:t>1556 г. </w:t>
      </w:r>
      <w:r>
        <w:rPr/>
        <w:t>Оно фиксиро- вало старый обычай:</w:t>
      </w:r>
      <w:r>
        <w:rPr>
          <w:spacing w:val="1"/>
        </w:rPr>
        <w:t> </w:t>
      </w:r>
      <w:r>
        <w:rPr/>
        <w:t>служилые люди</w:t>
      </w:r>
      <w:r>
        <w:rPr>
          <w:spacing w:val="1"/>
        </w:rPr>
        <w:t> </w:t>
      </w:r>
      <w:r>
        <w:rPr/>
        <w:t>«по отечеству»</w:t>
      </w:r>
      <w:r>
        <w:rPr>
          <w:spacing w:val="1"/>
        </w:rPr>
        <w:t> </w:t>
      </w:r>
      <w:r>
        <w:rPr/>
        <w:t>обязаны выйти</w:t>
      </w:r>
      <w:r>
        <w:rPr>
          <w:spacing w:val="1"/>
        </w:rPr>
        <w:t> </w:t>
      </w:r>
      <w:r>
        <w:rPr/>
        <w:t>на </w:t>
      </w:r>
      <w:r>
        <w:rPr>
          <w:spacing w:val="-2"/>
        </w:rPr>
        <w:t>службу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«новиками»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15</w:t>
      </w:r>
      <w:r>
        <w:rPr>
          <w:spacing w:val="40"/>
        </w:rPr>
        <w:t> </w:t>
      </w:r>
      <w:r>
        <w:rPr/>
        <w:t>лет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находиться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ней,</w:t>
      </w:r>
      <w:r>
        <w:rPr>
          <w:spacing w:val="40"/>
        </w:rPr>
        <w:t> </w:t>
      </w:r>
      <w:r>
        <w:rPr/>
        <w:t>пока</w:t>
      </w:r>
      <w:r>
        <w:rPr>
          <w:spacing w:val="40"/>
        </w:rPr>
        <w:t> </w:t>
      </w:r>
      <w:r>
        <w:rPr/>
        <w:t>способны</w:t>
      </w:r>
      <w:r>
        <w:rPr>
          <w:spacing w:val="40"/>
        </w:rPr>
        <w:t> </w:t>
      </w:r>
      <w:r>
        <w:rPr/>
        <w:t>носить</w:t>
      </w:r>
      <w:r>
        <w:rPr>
          <w:spacing w:val="40"/>
        </w:rPr>
        <w:t> </w:t>
      </w:r>
      <w:r>
        <w:rPr/>
        <w:t>оружие,</w:t>
      </w:r>
      <w:r>
        <w:rPr>
          <w:spacing w:val="40"/>
        </w:rPr>
        <w:t> </w:t>
      </w:r>
      <w:r>
        <w:rPr/>
        <w:t>т. е. считай до смерти.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Новое заключалось в том, что теперь стали соотносить число </w:t>
      </w:r>
      <w:r>
        <w:rPr/>
        <w:t>выводимых служилыми людьми воинов с количеством находившейся у них земли.</w:t>
      </w:r>
    </w:p>
    <w:p>
      <w:pPr>
        <w:pStyle w:val="BodyText"/>
        <w:spacing w:line="219" w:lineRule="exact"/>
        <w:ind w:left="1133"/>
        <w:jc w:val="both"/>
      </w:pPr>
      <w:r>
        <w:rPr/>
        <w:t>Правила</w:t>
      </w:r>
      <w:r>
        <w:rPr>
          <w:spacing w:val="-10"/>
        </w:rPr>
        <w:t> </w:t>
      </w:r>
      <w:r>
        <w:rPr/>
        <w:t>службы</w:t>
      </w:r>
      <w:r>
        <w:rPr>
          <w:spacing w:val="-10"/>
        </w:rPr>
        <w:t> </w:t>
      </w:r>
      <w:r>
        <w:rPr/>
        <w:t>сводились</w:t>
      </w:r>
      <w:r>
        <w:rPr>
          <w:spacing w:val="-9"/>
        </w:rPr>
        <w:t> </w:t>
      </w:r>
      <w:r>
        <w:rPr/>
        <w:t>к</w:t>
      </w:r>
      <w:r>
        <w:rPr>
          <w:spacing w:val="-10"/>
        </w:rPr>
        <w:t> </w:t>
      </w:r>
      <w:r>
        <w:rPr/>
        <w:t>трём</w:t>
      </w:r>
      <w:r>
        <w:rPr>
          <w:spacing w:val="-9"/>
        </w:rPr>
        <w:t> </w:t>
      </w:r>
      <w:r>
        <w:rPr/>
        <w:t>главным</w:t>
      </w:r>
      <w:r>
        <w:rPr>
          <w:spacing w:val="-10"/>
        </w:rPr>
        <w:t> </w:t>
      </w:r>
      <w:r>
        <w:rPr>
          <w:spacing w:val="-2"/>
        </w:rPr>
        <w:t>положениям:</w:t>
      </w:r>
    </w:p>
    <w:p>
      <w:pPr>
        <w:pStyle w:val="BodyText"/>
        <w:spacing w:line="223" w:lineRule="auto" w:before="5"/>
        <w:ind w:left="793" w:right="791" w:firstLine="520"/>
        <w:jc w:val="both"/>
      </w:pPr>
      <w:r>
        <w:rPr/>
        <w:t>все служилые люди «по отечеству» (бояре, дворяне и дети боярские) должны</w:t>
      </w:r>
      <w:r>
        <w:rPr>
          <w:spacing w:val="-2"/>
        </w:rPr>
        <w:t> </w:t>
      </w:r>
      <w:r>
        <w:rPr/>
        <w:t>были</w:t>
      </w:r>
      <w:r>
        <w:rPr>
          <w:spacing w:val="-2"/>
        </w:rPr>
        <w:t> </w:t>
      </w:r>
      <w:r>
        <w:rPr/>
        <w:t>выходить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службу</w:t>
      </w:r>
      <w:r>
        <w:rPr>
          <w:spacing w:val="-2"/>
        </w:rPr>
        <w:t> </w:t>
      </w:r>
      <w:r>
        <w:rPr/>
        <w:t>«конно,</w:t>
      </w:r>
      <w:r>
        <w:rPr>
          <w:spacing w:val="-2"/>
        </w:rPr>
        <w:t> </w:t>
      </w:r>
      <w:r>
        <w:rPr/>
        <w:t>людно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оружно»</w:t>
      </w:r>
      <w:r>
        <w:rPr>
          <w:spacing w:val="-2"/>
        </w:rPr>
        <w:t> </w:t>
      </w:r>
      <w:r>
        <w:rPr/>
        <w:t>(на</w:t>
      </w:r>
      <w:r>
        <w:rPr>
          <w:spacing w:val="-2"/>
        </w:rPr>
        <w:t> </w:t>
      </w:r>
      <w:r>
        <w:rPr/>
        <w:t>коне,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конны- ми</w:t>
      </w:r>
      <w:r>
        <w:rPr>
          <w:spacing w:val="-2"/>
        </w:rPr>
        <w:t> </w:t>
      </w:r>
      <w:r>
        <w:rPr/>
        <w:t>вооружёнными</w:t>
      </w:r>
      <w:r>
        <w:rPr>
          <w:spacing w:val="-2"/>
        </w:rPr>
        <w:t> </w:t>
      </w:r>
      <w:r>
        <w:rPr/>
        <w:t>холопами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полном</w:t>
      </w:r>
      <w:r>
        <w:rPr>
          <w:spacing w:val="-2"/>
        </w:rPr>
        <w:t> </w:t>
      </w:r>
      <w:r>
        <w:rPr/>
        <w:t>вооружении).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первых</w:t>
      </w:r>
      <w:r>
        <w:rPr>
          <w:spacing w:val="-2"/>
        </w:rPr>
        <w:t> </w:t>
      </w:r>
      <w:r>
        <w:rPr/>
        <w:t>100</w:t>
      </w:r>
      <w:r>
        <w:rPr>
          <w:spacing w:val="-2"/>
        </w:rPr>
        <w:t> </w:t>
      </w:r>
      <w:r>
        <w:rPr/>
        <w:t>четвертей земли</w:t>
      </w:r>
      <w:r>
        <w:rPr>
          <w:spacing w:val="-1"/>
        </w:rPr>
        <w:t> </w:t>
      </w:r>
      <w:r>
        <w:rPr/>
        <w:t>выходил</w:t>
      </w:r>
      <w:r>
        <w:rPr>
          <w:spacing w:val="-1"/>
        </w:rPr>
        <w:t> </w:t>
      </w:r>
      <w:r>
        <w:rPr/>
        <w:t>сам</w:t>
      </w:r>
      <w:r>
        <w:rPr>
          <w:spacing w:val="-1"/>
        </w:rPr>
        <w:t> </w:t>
      </w:r>
      <w:r>
        <w:rPr/>
        <w:t>владелец,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каждых</w:t>
      </w:r>
      <w:r>
        <w:rPr>
          <w:spacing w:val="-1"/>
        </w:rPr>
        <w:t> </w:t>
      </w:r>
      <w:r>
        <w:rPr/>
        <w:t>последующих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/>
        <w:t>четвертей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ещё</w:t>
      </w:r>
      <w:r>
        <w:rPr>
          <w:spacing w:val="-1"/>
        </w:rPr>
        <w:t> </w:t>
      </w:r>
      <w:r>
        <w:rPr/>
        <w:t>по одному боевому холопу;</w:t>
      </w:r>
    </w:p>
    <w:p>
      <w:pPr>
        <w:pStyle w:val="BodyText"/>
        <w:spacing w:line="223" w:lineRule="auto" w:before="2"/>
        <w:ind w:left="793" w:right="791" w:firstLine="520"/>
        <w:jc w:val="both"/>
      </w:pPr>
      <w:r>
        <w:rPr/>
        <w:t>если служилый человек приводил воинов меньше, чем полагалось, </w:t>
      </w:r>
      <w:r>
        <w:rPr/>
        <w:t>его штрафовали. Если приводил больше — вознаграждали;</w:t>
      </w:r>
    </w:p>
    <w:p>
      <w:pPr>
        <w:pStyle w:val="BodyText"/>
        <w:spacing w:line="223" w:lineRule="auto" w:before="1"/>
        <w:ind w:left="1133" w:right="791" w:firstLine="179"/>
        <w:jc w:val="both"/>
      </w:pPr>
      <w:r>
        <w:rPr/>
        <w:t>в походах служилые люди получали хлебное и денежное жалованье. Кроме</w:t>
      </w:r>
      <w:r>
        <w:rPr>
          <w:spacing w:val="-7"/>
        </w:rPr>
        <w:t> </w:t>
      </w:r>
      <w:r>
        <w:rPr/>
        <w:t>русских</w:t>
      </w:r>
      <w:r>
        <w:rPr>
          <w:spacing w:val="-7"/>
        </w:rPr>
        <w:t> </w:t>
      </w:r>
      <w:r>
        <w:rPr/>
        <w:t>людей,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службе</w:t>
      </w:r>
      <w:r>
        <w:rPr>
          <w:spacing w:val="-7"/>
        </w:rPr>
        <w:t> </w:t>
      </w:r>
      <w:r>
        <w:rPr/>
        <w:t>находились</w:t>
      </w:r>
      <w:r>
        <w:rPr>
          <w:spacing w:val="-6"/>
        </w:rPr>
        <w:t> </w:t>
      </w:r>
      <w:r>
        <w:rPr/>
        <w:t>татарские</w:t>
      </w:r>
      <w:r>
        <w:rPr>
          <w:spacing w:val="-7"/>
        </w:rPr>
        <w:t> </w:t>
      </w:r>
      <w:r>
        <w:rPr/>
        <w:t>воины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>
          <w:spacing w:val="-2"/>
        </w:rPr>
        <w:t>Касимов-</w:t>
      </w:r>
    </w:p>
    <w:p>
      <w:pPr>
        <w:pStyle w:val="BodyText"/>
        <w:spacing w:line="223" w:lineRule="auto" w:before="1"/>
        <w:ind w:left="793" w:right="791"/>
        <w:jc w:val="both"/>
      </w:pPr>
      <w:r>
        <w:rPr/>
        <w:t>ского царства — особого территориального образования, где жили перешед- шие в русское подданство татары. После присоединения Казани в российском войске появились служилые казанские татары.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28" w:lineRule="exact" w:before="120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53"/>
          <w:sz w:val="19"/>
        </w:rPr>
        <w:t> </w:t>
      </w:r>
      <w:r>
        <w:rPr>
          <w:sz w:val="19"/>
        </w:rPr>
        <w:t>Почему</w:t>
      </w:r>
      <w:r>
        <w:rPr>
          <w:spacing w:val="37"/>
          <w:sz w:val="19"/>
        </w:rPr>
        <w:t> </w:t>
      </w:r>
      <w:r>
        <w:rPr>
          <w:sz w:val="19"/>
        </w:rPr>
        <w:t>было</w:t>
      </w:r>
      <w:r>
        <w:rPr>
          <w:spacing w:val="38"/>
          <w:sz w:val="19"/>
        </w:rPr>
        <w:t> </w:t>
      </w:r>
      <w:r>
        <w:rPr>
          <w:sz w:val="19"/>
        </w:rPr>
        <w:t>необходимо</w:t>
      </w:r>
      <w:r>
        <w:rPr>
          <w:spacing w:val="37"/>
          <w:sz w:val="19"/>
        </w:rPr>
        <w:t> </w:t>
      </w:r>
      <w:r>
        <w:rPr>
          <w:sz w:val="19"/>
        </w:rPr>
        <w:t>запретить</w:t>
      </w:r>
      <w:r>
        <w:rPr>
          <w:spacing w:val="37"/>
          <w:sz w:val="19"/>
        </w:rPr>
        <w:t> </w:t>
      </w:r>
      <w:r>
        <w:rPr>
          <w:sz w:val="19"/>
        </w:rPr>
        <w:t>местнические</w:t>
      </w:r>
      <w:r>
        <w:rPr>
          <w:spacing w:val="38"/>
          <w:sz w:val="19"/>
        </w:rPr>
        <w:t> </w:t>
      </w:r>
      <w:r>
        <w:rPr>
          <w:sz w:val="19"/>
        </w:rPr>
        <w:t>споры</w:t>
      </w:r>
      <w:r>
        <w:rPr>
          <w:spacing w:val="37"/>
          <w:sz w:val="19"/>
        </w:rPr>
        <w:t> </w:t>
      </w:r>
      <w:r>
        <w:rPr>
          <w:sz w:val="19"/>
        </w:rPr>
        <w:t>в</w:t>
      </w:r>
      <w:r>
        <w:rPr>
          <w:spacing w:val="37"/>
          <w:sz w:val="19"/>
        </w:rPr>
        <w:t> </w:t>
      </w:r>
      <w:r>
        <w:rPr>
          <w:sz w:val="19"/>
        </w:rPr>
        <w:t>военное</w:t>
      </w:r>
      <w:r>
        <w:rPr>
          <w:spacing w:val="37"/>
          <w:sz w:val="19"/>
        </w:rPr>
        <w:t> </w:t>
      </w:r>
      <w:r>
        <w:rPr>
          <w:spacing w:val="-2"/>
          <w:sz w:val="19"/>
        </w:rPr>
        <w:t>время?</w:t>
      </w:r>
    </w:p>
    <w:p>
      <w:pPr>
        <w:spacing w:line="226" w:lineRule="exact" w:before="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6"/>
          <w:sz w:val="19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положения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содержало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Уложение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службе?</w:t>
      </w:r>
    </w:p>
    <w:p>
      <w:pPr>
        <w:pStyle w:val="BodyText"/>
        <w:spacing w:before="9"/>
        <w:rPr>
          <w:rFonts w:ascii="Tahoma"/>
          <w:sz w:val="22"/>
        </w:rPr>
      </w:pPr>
    </w:p>
    <w:p>
      <w:pPr>
        <w:pStyle w:val="BodyText"/>
        <w:spacing w:line="216" w:lineRule="auto"/>
        <w:ind w:left="793" w:right="791" w:hanging="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Развитие артиллерии. </w:t>
      </w:r>
      <w:r>
        <w:rPr>
          <w:color w:val="000000"/>
        </w:rPr>
        <w:t>Иван IV и правительство Избранной рады приняли меры</w:t>
      </w:r>
      <w:r>
        <w:rPr>
          <w:color w:val="000000"/>
          <w:spacing w:val="-14"/>
        </w:rPr>
        <w:t> </w:t>
      </w:r>
      <w:r>
        <w:rPr>
          <w:color w:val="000000"/>
        </w:rPr>
        <w:t>к</w:t>
      </w:r>
      <w:r>
        <w:rPr>
          <w:color w:val="000000"/>
          <w:spacing w:val="-14"/>
        </w:rPr>
        <w:t> </w:t>
      </w:r>
      <w:r>
        <w:rPr>
          <w:color w:val="000000"/>
        </w:rPr>
        <w:t>усилению</w:t>
      </w:r>
      <w:r>
        <w:rPr>
          <w:color w:val="000000"/>
          <w:spacing w:val="-14"/>
        </w:rPr>
        <w:t> </w:t>
      </w:r>
      <w:r>
        <w:rPr>
          <w:color w:val="000000"/>
        </w:rPr>
        <w:t>артиллерии</w:t>
      </w:r>
      <w:r>
        <w:rPr>
          <w:color w:val="000000"/>
          <w:spacing w:val="-14"/>
        </w:rPr>
        <w:t> </w:t>
      </w:r>
      <w:r>
        <w:rPr>
          <w:color w:val="000000"/>
        </w:rPr>
        <w:t>(«наряда»).</w:t>
      </w:r>
      <w:r>
        <w:rPr>
          <w:color w:val="000000"/>
          <w:spacing w:val="-14"/>
        </w:rPr>
        <w:t> </w:t>
      </w:r>
      <w:r>
        <w:rPr>
          <w:color w:val="000000"/>
        </w:rPr>
        <w:t>Чтобы</w:t>
      </w:r>
      <w:r>
        <w:rPr>
          <w:color w:val="000000"/>
          <w:spacing w:val="-14"/>
        </w:rPr>
        <w:t> </w:t>
      </w:r>
      <w:r>
        <w:rPr>
          <w:color w:val="000000"/>
        </w:rPr>
        <w:t>усилить</w:t>
      </w:r>
      <w:r>
        <w:rPr>
          <w:color w:val="000000"/>
          <w:spacing w:val="-14"/>
        </w:rPr>
        <w:t> </w:t>
      </w:r>
      <w:r>
        <w:rPr>
          <w:color w:val="000000"/>
        </w:rPr>
        <w:t>русский</w:t>
      </w:r>
      <w:r>
        <w:rPr>
          <w:color w:val="000000"/>
          <w:spacing w:val="-14"/>
        </w:rPr>
        <w:t> </w:t>
      </w:r>
      <w:r>
        <w:rPr>
          <w:rFonts w:ascii="Book Antiqua" w:hAnsi="Book Antiqua"/>
          <w:i/>
          <w:color w:val="000000"/>
        </w:rPr>
        <w:t>«</w:t>
      </w:r>
      <w:r>
        <w:rPr>
          <w:color w:val="000000"/>
        </w:rPr>
        <w:t>наряд</w:t>
      </w:r>
      <w:r>
        <w:rPr>
          <w:rFonts w:ascii="Book Antiqua" w:hAnsi="Book Antiqua"/>
          <w:i/>
          <w:color w:val="000000"/>
        </w:rPr>
        <w:t>»</w:t>
      </w:r>
      <w:r>
        <w:rPr>
          <w:color w:val="000000"/>
        </w:rPr>
        <w:t>,</w:t>
      </w:r>
      <w:r>
        <w:rPr>
          <w:color w:val="000000"/>
          <w:spacing w:val="-14"/>
        </w:rPr>
        <w:t> </w:t>
      </w:r>
      <w:r>
        <w:rPr>
          <w:color w:val="000000"/>
        </w:rPr>
        <w:t>надо было сковать из железа, отлить из меди или бронзы много новых стволов, что и было сделано.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Русский царь в середине XVI в. имел больше пушек, чем все соседние госу- дари. Русская артиллерия отличалась мощью и разнообразием.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 Москве трудилось много русских оружейников-пушкарей, но так же, как при</w:t>
      </w:r>
      <w:r>
        <w:rPr>
          <w:spacing w:val="17"/>
        </w:rPr>
        <w:t> </w:t>
      </w:r>
      <w:r>
        <w:rPr/>
        <w:t>Иване</w:t>
      </w:r>
      <w:r>
        <w:rPr>
          <w:spacing w:val="17"/>
        </w:rPr>
        <w:t> </w:t>
      </w:r>
      <w:r>
        <w:rPr/>
        <w:t>III</w:t>
      </w:r>
      <w:r>
        <w:rPr>
          <w:spacing w:val="18"/>
        </w:rPr>
        <w:t> </w:t>
      </w:r>
      <w:r>
        <w:rPr/>
        <w:t>и</w:t>
      </w:r>
      <w:r>
        <w:rPr>
          <w:spacing w:val="17"/>
        </w:rPr>
        <w:t> </w:t>
      </w:r>
      <w:r>
        <w:rPr/>
        <w:t>Василии</w:t>
      </w:r>
      <w:r>
        <w:rPr>
          <w:spacing w:val="17"/>
        </w:rPr>
        <w:t> </w:t>
      </w:r>
      <w:r>
        <w:rPr/>
        <w:t>III,</w:t>
      </w:r>
      <w:r>
        <w:rPr>
          <w:spacing w:val="18"/>
        </w:rPr>
        <w:t> </w:t>
      </w:r>
      <w:r>
        <w:rPr/>
        <w:t>на</w:t>
      </w:r>
      <w:r>
        <w:rPr>
          <w:spacing w:val="17"/>
        </w:rPr>
        <w:t> </w:t>
      </w:r>
      <w:r>
        <w:rPr/>
        <w:t>русскую</w:t>
      </w:r>
      <w:r>
        <w:rPr>
          <w:spacing w:val="17"/>
        </w:rPr>
        <w:t> </w:t>
      </w:r>
      <w:r>
        <w:rPr/>
        <w:t>службу</w:t>
      </w:r>
      <w:r>
        <w:rPr>
          <w:spacing w:val="18"/>
        </w:rPr>
        <w:t> </w:t>
      </w:r>
      <w:r>
        <w:rPr/>
        <w:t>принимали</w:t>
      </w:r>
      <w:r>
        <w:rPr>
          <w:spacing w:val="17"/>
        </w:rPr>
        <w:t> </w:t>
      </w:r>
      <w:r>
        <w:rPr/>
        <w:t>оружейников</w:t>
      </w:r>
      <w:r>
        <w:rPr>
          <w:spacing w:val="17"/>
        </w:rPr>
        <w:t> </w:t>
      </w:r>
      <w:r>
        <w:rPr>
          <w:spacing w:val="-10"/>
        </w:rPr>
        <w:t>—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731"/>
      </w:pPr>
      <w:r>
        <w:rPr/>
        <w:pict>
          <v:group style="width:387pt;height:149.85pt;mso-position-horizontal-relative:char;mso-position-vertical-relative:line" id="docshapegroup403" coordorigin="0,0" coordsize="7740,2997">
            <v:rect style="position:absolute;left:0;top:0;width:7740;height:2096" id="docshape404" filled="true" fillcolor="#000000" stroked="false">
              <v:fill opacity="32768f" type="solid"/>
            </v:rect>
            <v:shape style="position:absolute;left:62;top:62;width:7616;height:1973" type="#_x0000_t75" id="docshape405" stroked="false">
              <v:imagedata r:id="rId96" o:title=""/>
            </v:shape>
            <v:rect style="position:absolute;left:72;top:72;width:7596;height:1953" id="docshape406" filled="false" stroked="true" strokeweight="1.0pt" strokecolor="#ffffff">
              <v:stroke dashstyle="solid"/>
            </v:rect>
            <v:rect style="position:absolute;left:4;top:1966;width:7733;height:1030" id="docshape407" filled="true" fillcolor="#000000" stroked="false">
              <v:fill opacity="32768f" type="solid"/>
            </v:rect>
            <v:shape style="position:absolute;left:62;top:2029;width:7616;height:908" type="#_x0000_t202" id="docshape408" filled="true" fillcolor="#ffffff" stroked="false">
              <v:textbox inset="0,0,0,0">
                <w:txbxContent>
                  <w:p>
                    <w:pPr>
                      <w:spacing w:line="222" w:lineRule="exact" w:before="80"/>
                      <w:ind w:left="113" w:right="0" w:firstLine="0"/>
                      <w:jc w:val="left"/>
                      <w:rPr>
                        <w:rFonts w:ascii="Calibri" w:hAnsi="Calibri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«Российская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пушка-пищаль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перевозится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упряжкой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5"/>
                        <w:sz w:val="19"/>
                      </w:rPr>
                      <w:t>лошадей».</w:t>
                    </w:r>
                  </w:p>
                  <w:p>
                    <w:pPr>
                      <w:spacing w:line="211" w:lineRule="exact" w:before="0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Рисунок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16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шведского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посла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Э.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2"/>
                        <w:sz w:val="19"/>
                      </w:rPr>
                      <w:t>Пальмквиста</w:t>
                    </w:r>
                  </w:p>
                  <w:p>
                    <w:pPr>
                      <w:numPr>
                        <w:ilvl w:val="0"/>
                        <w:numId w:val="17"/>
                      </w:numPr>
                      <w:tabs>
                        <w:tab w:pos="453" w:val="left" w:leader="none"/>
                        <w:tab w:pos="454" w:val="left" w:leader="none"/>
                      </w:tabs>
                      <w:spacing w:before="88"/>
                      <w:ind w:left="453" w:right="0" w:hanging="34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пушки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имела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вооружении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русская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армия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XVI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в.?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line="220" w:lineRule="auto" w:before="114"/>
        <w:ind w:left="793" w:right="791"/>
        <w:jc w:val="both"/>
      </w:pPr>
      <w:r>
        <w:rPr/>
        <w:t>«фрязей» (итальянцев) и «немцев». Русских пушкарей относили к служилым людям</w:t>
      </w:r>
      <w:r>
        <w:rPr>
          <w:spacing w:val="-4"/>
        </w:rPr>
        <w:t> </w:t>
      </w:r>
      <w:r>
        <w:rPr/>
        <w:t>«по</w:t>
      </w:r>
      <w:r>
        <w:rPr>
          <w:spacing w:val="-4"/>
        </w:rPr>
        <w:t> </w:t>
      </w:r>
      <w:r>
        <w:rPr/>
        <w:t>прибору»</w:t>
      </w:r>
      <w:r>
        <w:rPr>
          <w:rFonts w:ascii="Book Antiqua" w:hAnsi="Book Antiqua"/>
          <w:i/>
        </w:rPr>
        <w:t>. </w:t>
      </w:r>
      <w:r>
        <w:rPr/>
        <w:t>Они</w:t>
      </w:r>
      <w:r>
        <w:rPr>
          <w:spacing w:val="-4"/>
        </w:rPr>
        <w:t> </w:t>
      </w:r>
      <w:r>
        <w:rPr/>
        <w:t>получали</w:t>
      </w:r>
      <w:r>
        <w:rPr>
          <w:spacing w:val="-4"/>
        </w:rPr>
        <w:t> </w:t>
      </w:r>
      <w:r>
        <w:rPr/>
        <w:t>за</w:t>
      </w:r>
      <w:r>
        <w:rPr>
          <w:spacing w:val="-4"/>
        </w:rPr>
        <w:t> </w:t>
      </w:r>
      <w:r>
        <w:rPr/>
        <w:t>свою</w:t>
      </w:r>
      <w:r>
        <w:rPr>
          <w:spacing w:val="-4"/>
        </w:rPr>
        <w:t> </w:t>
      </w:r>
      <w:r>
        <w:rPr/>
        <w:t>службу</w:t>
      </w:r>
      <w:r>
        <w:rPr>
          <w:spacing w:val="-4"/>
        </w:rPr>
        <w:t> </w:t>
      </w:r>
      <w:r>
        <w:rPr/>
        <w:t>корм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жалованье,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также могли заниматься мелким торгом «для прибытка». «Фрязи» и «немцы» числи- лись, как уже говорилось, московскими служилыми иноземцами. Они получа- ли высокое жалованье и корм.</w:t>
      </w:r>
    </w:p>
    <w:p>
      <w:pPr>
        <w:spacing w:line="216" w:lineRule="auto" w:before="11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 </w:t>
      </w:r>
      <w:r>
        <w:rPr>
          <w:rFonts w:ascii="Tahoma" w:hAnsi="Tahoma"/>
          <w:sz w:val="19"/>
        </w:rPr>
        <w:t>Кроме своих пушек, изготовленных в России, использовали и трофейные орудия.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Пушки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разных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калибров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разного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назначения.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Если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XV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они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главным образом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защищали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крепостные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стены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башни,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то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XVI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появились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осадные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орудия, которые</w:t>
      </w:r>
      <w:r>
        <w:rPr>
          <w:rFonts w:ascii="Tahoma" w:hAnsi="Tahoma"/>
          <w:spacing w:val="69"/>
          <w:sz w:val="19"/>
        </w:rPr>
        <w:t> </w:t>
      </w:r>
      <w:r>
        <w:rPr>
          <w:rFonts w:ascii="Tahoma" w:hAnsi="Tahoma"/>
          <w:sz w:val="19"/>
        </w:rPr>
        <w:t>применялись</w:t>
      </w:r>
      <w:r>
        <w:rPr>
          <w:rFonts w:ascii="Tahoma" w:hAnsi="Tahoma"/>
          <w:spacing w:val="69"/>
          <w:sz w:val="19"/>
        </w:rPr>
        <w:t> </w:t>
      </w:r>
      <w:r>
        <w:rPr>
          <w:rFonts w:ascii="Tahoma" w:hAnsi="Tahoma"/>
          <w:sz w:val="19"/>
        </w:rPr>
        <w:t>при</w:t>
      </w:r>
      <w:r>
        <w:rPr>
          <w:rFonts w:ascii="Tahoma" w:hAnsi="Tahoma"/>
          <w:spacing w:val="69"/>
          <w:sz w:val="19"/>
        </w:rPr>
        <w:t> </w:t>
      </w:r>
      <w:r>
        <w:rPr>
          <w:rFonts w:ascii="Tahoma" w:hAnsi="Tahoma"/>
          <w:sz w:val="19"/>
        </w:rPr>
        <w:t>взятии</w:t>
      </w:r>
      <w:r>
        <w:rPr>
          <w:rFonts w:ascii="Tahoma" w:hAnsi="Tahoma"/>
          <w:spacing w:val="69"/>
          <w:sz w:val="19"/>
        </w:rPr>
        <w:t> </w:t>
      </w:r>
      <w:r>
        <w:rPr>
          <w:rFonts w:ascii="Tahoma" w:hAnsi="Tahoma"/>
          <w:sz w:val="19"/>
        </w:rPr>
        <w:t>крепостей.</w:t>
      </w:r>
      <w:r>
        <w:rPr>
          <w:rFonts w:ascii="Tahoma" w:hAnsi="Tahoma"/>
          <w:spacing w:val="70"/>
          <w:sz w:val="19"/>
        </w:rPr>
        <w:t> </w:t>
      </w:r>
      <w:r>
        <w:rPr>
          <w:rFonts w:ascii="Tahoma" w:hAnsi="Tahoma"/>
          <w:sz w:val="19"/>
        </w:rPr>
        <w:t>Одни</w:t>
      </w:r>
      <w:r>
        <w:rPr>
          <w:rFonts w:ascii="Tahoma" w:hAnsi="Tahoma"/>
          <w:spacing w:val="69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69"/>
          <w:sz w:val="19"/>
        </w:rPr>
        <w:t> </w:t>
      </w:r>
      <w:r>
        <w:rPr>
          <w:rFonts w:ascii="Tahoma" w:hAnsi="Tahoma"/>
          <w:sz w:val="19"/>
        </w:rPr>
        <w:t>них</w:t>
      </w:r>
      <w:r>
        <w:rPr>
          <w:rFonts w:ascii="Tahoma" w:hAnsi="Tahoma"/>
          <w:spacing w:val="69"/>
          <w:sz w:val="19"/>
        </w:rPr>
        <w:t> </w:t>
      </w:r>
      <w:r>
        <w:rPr>
          <w:rFonts w:ascii="Tahoma" w:hAnsi="Tahoma"/>
          <w:sz w:val="19"/>
        </w:rPr>
        <w:t>стреляли</w:t>
      </w:r>
      <w:r>
        <w:rPr>
          <w:rFonts w:ascii="Tahoma" w:hAnsi="Tahoma"/>
          <w:spacing w:val="70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69"/>
          <w:sz w:val="19"/>
        </w:rPr>
        <w:t> </w:t>
      </w:r>
      <w:r>
        <w:rPr>
          <w:rFonts w:ascii="Tahoma" w:hAnsi="Tahoma"/>
          <w:spacing w:val="-2"/>
          <w:sz w:val="19"/>
        </w:rPr>
        <w:t>стенам</w:t>
      </w:r>
    </w:p>
    <w:p>
      <w:pPr>
        <w:spacing w:line="220" w:lineRule="auto" w:before="0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«в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лоб»,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другие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мортиры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отправляли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ядро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навесом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за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крепостные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стены.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Появи- </w:t>
      </w:r>
      <w:r>
        <w:rPr>
          <w:rFonts w:ascii="Tahoma" w:hAnsi="Tahoma"/>
          <w:spacing w:val="-2"/>
          <w:sz w:val="19"/>
        </w:rPr>
        <w:t>лись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огромные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тяжёлые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орудия,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весом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несколько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тон.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таких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пушек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1552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г.,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вре- </w:t>
      </w:r>
      <w:r>
        <w:rPr>
          <w:rFonts w:ascii="Tahoma" w:hAnsi="Tahoma"/>
          <w:sz w:val="19"/>
        </w:rPr>
        <w:t>мя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взятия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Казани,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ядра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размером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«в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колено»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«в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пояс»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человеку.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Длина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ствола доходила до 3 м.</w:t>
      </w:r>
    </w:p>
    <w:p>
      <w:pPr>
        <w:pStyle w:val="BodyText"/>
        <w:spacing w:before="11"/>
        <w:rPr>
          <w:rFonts w:ascii="Tahoma"/>
          <w:sz w:val="18"/>
        </w:rPr>
      </w:pPr>
    </w:p>
    <w:p>
      <w:pPr>
        <w:pStyle w:val="BodyText"/>
        <w:spacing w:line="218" w:lineRule="auto"/>
        <w:ind w:left="793" w:right="790" w:hanging="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Стрелецкое</w:t>
      </w:r>
      <w:r>
        <w:rPr>
          <w:rFonts w:ascii="Calibri" w:hAnsi="Calibri"/>
          <w:b/>
          <w:color w:val="DB413F"/>
          <w:w w:val="105"/>
        </w:rPr>
        <w:t> войско.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В </w:t>
      </w:r>
      <w:r>
        <w:rPr>
          <w:rFonts w:ascii="Book Antiqua" w:hAnsi="Book Antiqua"/>
          <w:b/>
          <w:color w:val="000000"/>
          <w:w w:val="105"/>
        </w:rPr>
        <w:t>1550</w:t>
      </w:r>
      <w:r>
        <w:rPr>
          <w:rFonts w:ascii="Book Antiqua" w:hAnsi="Book Antiqua"/>
          <w:b/>
          <w:color w:val="000000"/>
          <w:w w:val="105"/>
        </w:rPr>
        <w:t> г.</w:t>
      </w:r>
      <w:r>
        <w:rPr>
          <w:rFonts w:ascii="Book Antiqua" w:hAnsi="Book Antiqua"/>
          <w:b/>
          <w:color w:val="000000"/>
          <w:w w:val="105"/>
        </w:rPr>
        <w:t> </w:t>
      </w:r>
      <w:r>
        <w:rPr>
          <w:color w:val="000000"/>
          <w:w w:val="105"/>
        </w:rPr>
        <w:t>было создано полурегулярное</w:t>
      </w:r>
      <w:r>
        <w:rPr>
          <w:color w:val="000000"/>
          <w:w w:val="105"/>
        </w:rPr>
        <w:t> </w:t>
      </w:r>
      <w:r>
        <w:rPr>
          <w:rFonts w:ascii="Book Antiqua" w:hAnsi="Book Antiqua"/>
          <w:i/>
          <w:color w:val="000000"/>
          <w:w w:val="105"/>
        </w:rPr>
        <w:t>стрелецкое</w:t>
      </w:r>
      <w:r>
        <w:rPr>
          <w:rFonts w:ascii="Book Antiqua" w:hAnsi="Book Antiqua"/>
          <w:i/>
          <w:color w:val="000000"/>
          <w:w w:val="105"/>
        </w:rPr>
        <w:t> </w:t>
      </w:r>
      <w:r>
        <w:rPr>
          <w:rFonts w:ascii="Book Antiqua" w:hAnsi="Book Antiqua"/>
          <w:i/>
          <w:color w:val="000000"/>
        </w:rPr>
        <w:t>войско</w:t>
      </w:r>
      <w:r>
        <w:rPr>
          <w:color w:val="000000"/>
        </w:rPr>
        <w:t>.</w:t>
      </w:r>
      <w:r>
        <w:rPr>
          <w:color w:val="000000"/>
          <w:spacing w:val="-6"/>
        </w:rPr>
        <w:t> </w:t>
      </w:r>
      <w:r>
        <w:rPr>
          <w:color w:val="000000"/>
        </w:rPr>
        <w:t>От</w:t>
      </w:r>
      <w:r>
        <w:rPr>
          <w:color w:val="000000"/>
          <w:spacing w:val="-6"/>
        </w:rPr>
        <w:t> </w:t>
      </w:r>
      <w:r>
        <w:rPr>
          <w:color w:val="000000"/>
        </w:rPr>
        <w:t>Казны</w:t>
      </w:r>
      <w:r>
        <w:rPr>
          <w:color w:val="000000"/>
          <w:spacing w:val="-6"/>
        </w:rPr>
        <w:t> </w:t>
      </w:r>
      <w:r>
        <w:rPr>
          <w:color w:val="000000"/>
        </w:rPr>
        <w:t>стрельцы</w:t>
      </w:r>
      <w:r>
        <w:rPr>
          <w:color w:val="000000"/>
          <w:spacing w:val="-6"/>
        </w:rPr>
        <w:t> </w:t>
      </w:r>
      <w:r>
        <w:rPr>
          <w:color w:val="000000"/>
        </w:rPr>
        <w:t>получали</w:t>
      </w:r>
      <w:r>
        <w:rPr>
          <w:color w:val="000000"/>
          <w:spacing w:val="-6"/>
        </w:rPr>
        <w:t> </w:t>
      </w:r>
      <w:r>
        <w:rPr>
          <w:color w:val="000000"/>
        </w:rPr>
        <w:t>хлебное</w:t>
      </w:r>
      <w:r>
        <w:rPr>
          <w:color w:val="000000"/>
          <w:spacing w:val="-6"/>
        </w:rPr>
        <w:t> </w:t>
      </w:r>
      <w:r>
        <w:rPr>
          <w:color w:val="000000"/>
        </w:rPr>
        <w:t>и</w:t>
      </w:r>
      <w:r>
        <w:rPr>
          <w:color w:val="000000"/>
          <w:spacing w:val="-6"/>
        </w:rPr>
        <w:t> </w:t>
      </w:r>
      <w:r>
        <w:rPr>
          <w:color w:val="000000"/>
        </w:rPr>
        <w:t>денежное</w:t>
      </w:r>
      <w:r>
        <w:rPr>
          <w:color w:val="000000"/>
          <w:spacing w:val="-6"/>
        </w:rPr>
        <w:t> </w:t>
      </w:r>
      <w:r>
        <w:rPr>
          <w:color w:val="000000"/>
        </w:rPr>
        <w:t>жалованье,</w:t>
      </w:r>
      <w:r>
        <w:rPr>
          <w:color w:val="000000"/>
          <w:spacing w:val="-6"/>
        </w:rPr>
        <w:t> </w:t>
      </w:r>
      <w:r>
        <w:rPr>
          <w:color w:val="000000"/>
        </w:rPr>
        <w:t>оружие</w:t>
      </w:r>
      <w:r>
        <w:rPr>
          <w:color w:val="000000"/>
          <w:spacing w:val="-6"/>
        </w:rPr>
        <w:t> </w:t>
      </w:r>
      <w:r>
        <w:rPr>
          <w:color w:val="000000"/>
        </w:rPr>
        <w:t>и </w:t>
      </w:r>
      <w:r>
        <w:rPr>
          <w:color w:val="000000"/>
          <w:w w:val="105"/>
        </w:rPr>
        <w:t>обмундирование.</w:t>
      </w:r>
      <w:r>
        <w:rPr>
          <w:color w:val="000000"/>
          <w:spacing w:val="-8"/>
          <w:w w:val="105"/>
        </w:rPr>
        <w:t> </w:t>
      </w:r>
      <w:r>
        <w:rPr>
          <w:color w:val="000000"/>
          <w:w w:val="105"/>
        </w:rPr>
        <w:t>(Последнее</w:t>
      </w:r>
      <w:r>
        <w:rPr>
          <w:color w:val="000000"/>
          <w:spacing w:val="-8"/>
          <w:w w:val="105"/>
        </w:rPr>
        <w:t> </w:t>
      </w:r>
      <w:r>
        <w:rPr>
          <w:color w:val="000000"/>
          <w:w w:val="105"/>
        </w:rPr>
        <w:t>имеет</w:t>
      </w:r>
      <w:r>
        <w:rPr>
          <w:color w:val="000000"/>
          <w:spacing w:val="-8"/>
          <w:w w:val="105"/>
        </w:rPr>
        <w:t> </w:t>
      </w:r>
      <w:r>
        <w:rPr>
          <w:color w:val="000000"/>
          <w:w w:val="105"/>
        </w:rPr>
        <w:t>особое</w:t>
      </w:r>
      <w:r>
        <w:rPr>
          <w:color w:val="000000"/>
          <w:spacing w:val="-8"/>
          <w:w w:val="105"/>
        </w:rPr>
        <w:t> </w:t>
      </w:r>
      <w:r>
        <w:rPr>
          <w:color w:val="000000"/>
          <w:w w:val="105"/>
        </w:rPr>
        <w:t>значение,</w:t>
      </w:r>
      <w:r>
        <w:rPr>
          <w:color w:val="000000"/>
          <w:spacing w:val="-8"/>
          <w:w w:val="105"/>
        </w:rPr>
        <w:t> </w:t>
      </w:r>
      <w:r>
        <w:rPr>
          <w:color w:val="000000"/>
          <w:w w:val="105"/>
        </w:rPr>
        <w:t>так</w:t>
      </w:r>
      <w:r>
        <w:rPr>
          <w:color w:val="000000"/>
          <w:spacing w:val="-8"/>
          <w:w w:val="105"/>
        </w:rPr>
        <w:t> </w:t>
      </w:r>
      <w:r>
        <w:rPr>
          <w:color w:val="000000"/>
          <w:w w:val="105"/>
        </w:rPr>
        <w:t>как</w:t>
      </w:r>
      <w:r>
        <w:rPr>
          <w:color w:val="000000"/>
          <w:spacing w:val="-8"/>
          <w:w w:val="105"/>
        </w:rPr>
        <w:t> </w:t>
      </w:r>
      <w:r>
        <w:rPr>
          <w:color w:val="000000"/>
          <w:w w:val="105"/>
        </w:rPr>
        <w:t>для</w:t>
      </w:r>
      <w:r>
        <w:rPr>
          <w:color w:val="000000"/>
          <w:spacing w:val="-8"/>
          <w:w w:val="105"/>
        </w:rPr>
        <w:t> </w:t>
      </w:r>
      <w:r>
        <w:rPr>
          <w:color w:val="000000"/>
          <w:w w:val="105"/>
        </w:rPr>
        <w:t>стрельцов </w:t>
      </w:r>
      <w:r>
        <w:rPr>
          <w:color w:val="000000"/>
        </w:rPr>
        <w:t>была</w:t>
      </w:r>
      <w:r>
        <w:rPr>
          <w:color w:val="000000"/>
          <w:spacing w:val="-10"/>
        </w:rPr>
        <w:t> </w:t>
      </w:r>
      <w:r>
        <w:rPr>
          <w:color w:val="000000"/>
        </w:rPr>
        <w:t>впервые</w:t>
      </w:r>
      <w:r>
        <w:rPr>
          <w:color w:val="000000"/>
          <w:spacing w:val="-11"/>
        </w:rPr>
        <w:t> </w:t>
      </w:r>
      <w:r>
        <w:rPr>
          <w:color w:val="000000"/>
        </w:rPr>
        <w:t>введена</w:t>
      </w:r>
      <w:r>
        <w:rPr>
          <w:color w:val="000000"/>
          <w:spacing w:val="-10"/>
        </w:rPr>
        <w:t> </w:t>
      </w:r>
      <w:r>
        <w:rPr>
          <w:color w:val="000000"/>
        </w:rPr>
        <w:t>единообразная</w:t>
      </w:r>
      <w:r>
        <w:rPr>
          <w:color w:val="000000"/>
          <w:spacing w:val="-11"/>
        </w:rPr>
        <w:t> </w:t>
      </w:r>
      <w:r>
        <w:rPr>
          <w:color w:val="000000"/>
        </w:rPr>
        <w:t>военная</w:t>
      </w:r>
      <w:r>
        <w:rPr>
          <w:color w:val="000000"/>
          <w:spacing w:val="-10"/>
        </w:rPr>
        <w:t> </w:t>
      </w:r>
      <w:r>
        <w:rPr>
          <w:color w:val="000000"/>
        </w:rPr>
        <w:t>форма).</w:t>
      </w:r>
      <w:r>
        <w:rPr>
          <w:color w:val="000000"/>
          <w:spacing w:val="-11"/>
        </w:rPr>
        <w:t> </w:t>
      </w:r>
      <w:r>
        <w:rPr>
          <w:color w:val="000000"/>
        </w:rPr>
        <w:t>Кроме</w:t>
      </w:r>
      <w:r>
        <w:rPr>
          <w:color w:val="000000"/>
          <w:spacing w:val="-10"/>
        </w:rPr>
        <w:t> </w:t>
      </w:r>
      <w:r>
        <w:rPr>
          <w:color w:val="000000"/>
        </w:rPr>
        <w:t>военной</w:t>
      </w:r>
      <w:r>
        <w:rPr>
          <w:color w:val="000000"/>
          <w:spacing w:val="-11"/>
        </w:rPr>
        <w:t> </w:t>
      </w:r>
      <w:r>
        <w:rPr>
          <w:color w:val="000000"/>
        </w:rPr>
        <w:t>службы, в качестве приработка они могли заниматься ремеслом и торговлей.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Предшественниками</w:t>
      </w:r>
      <w:r>
        <w:rPr>
          <w:spacing w:val="-14"/>
        </w:rPr>
        <w:t> </w:t>
      </w:r>
      <w:r>
        <w:rPr/>
        <w:t>стрельцов</w:t>
      </w:r>
      <w:r>
        <w:rPr>
          <w:spacing w:val="-14"/>
        </w:rPr>
        <w:t> </w:t>
      </w:r>
      <w:r>
        <w:rPr/>
        <w:t>были</w:t>
      </w:r>
      <w:r>
        <w:rPr>
          <w:spacing w:val="-14"/>
        </w:rPr>
        <w:t> </w:t>
      </w:r>
      <w:r>
        <w:rPr/>
        <w:t>отряды</w:t>
      </w:r>
      <w:r>
        <w:rPr>
          <w:spacing w:val="-14"/>
        </w:rPr>
        <w:t> </w:t>
      </w:r>
      <w:r>
        <w:rPr/>
        <w:t>пищальщиков,</w:t>
      </w:r>
      <w:r>
        <w:rPr>
          <w:spacing w:val="-14"/>
        </w:rPr>
        <w:t> </w:t>
      </w:r>
      <w:r>
        <w:rPr/>
        <w:t>созданные</w:t>
      </w:r>
      <w:r>
        <w:rPr>
          <w:spacing w:val="-14"/>
        </w:rPr>
        <w:t> </w:t>
      </w:r>
      <w:r>
        <w:rPr/>
        <w:t>при Василии</w:t>
      </w:r>
      <w:r>
        <w:rPr>
          <w:spacing w:val="49"/>
        </w:rPr>
        <w:t> </w:t>
      </w:r>
      <w:r>
        <w:rPr/>
        <w:t>III.</w:t>
      </w:r>
      <w:r>
        <w:rPr>
          <w:spacing w:val="51"/>
        </w:rPr>
        <w:t> </w:t>
      </w:r>
      <w:r>
        <w:rPr/>
        <w:t>По</w:t>
      </w:r>
      <w:r>
        <w:rPr>
          <w:spacing w:val="52"/>
        </w:rPr>
        <w:t> </w:t>
      </w:r>
      <w:r>
        <w:rPr/>
        <w:t>указу</w:t>
      </w:r>
      <w:r>
        <w:rPr>
          <w:spacing w:val="51"/>
        </w:rPr>
        <w:t> </w:t>
      </w:r>
      <w:r>
        <w:rPr/>
        <w:t>царя</w:t>
      </w:r>
      <w:r>
        <w:rPr>
          <w:spacing w:val="52"/>
        </w:rPr>
        <w:t> </w:t>
      </w:r>
      <w:r>
        <w:rPr/>
        <w:t>Ивана</w:t>
      </w:r>
      <w:r>
        <w:rPr>
          <w:spacing w:val="51"/>
        </w:rPr>
        <w:t> </w:t>
      </w:r>
      <w:r>
        <w:rPr/>
        <w:t>IV</w:t>
      </w:r>
      <w:r>
        <w:rPr>
          <w:spacing w:val="51"/>
        </w:rPr>
        <w:t> </w:t>
      </w:r>
      <w:r>
        <w:rPr/>
        <w:t>из</w:t>
      </w:r>
      <w:r>
        <w:rPr>
          <w:spacing w:val="52"/>
        </w:rPr>
        <w:t> </w:t>
      </w:r>
      <w:r>
        <w:rPr/>
        <w:t>состава</w:t>
      </w:r>
      <w:r>
        <w:rPr>
          <w:spacing w:val="51"/>
        </w:rPr>
        <w:t> </w:t>
      </w:r>
      <w:r>
        <w:rPr/>
        <w:t>пищальщиков</w:t>
      </w:r>
      <w:r>
        <w:rPr>
          <w:spacing w:val="52"/>
        </w:rPr>
        <w:t> </w:t>
      </w:r>
      <w:r>
        <w:rPr>
          <w:spacing w:val="-2"/>
        </w:rPr>
        <w:t>выделили</w:t>
      </w:r>
    </w:p>
    <w:p>
      <w:pPr>
        <w:pStyle w:val="BodyText"/>
        <w:spacing w:line="223" w:lineRule="auto"/>
        <w:ind w:left="793" w:right="791"/>
        <w:jc w:val="both"/>
      </w:pPr>
      <w:r>
        <w:rPr/>
        <w:t>«выборных»</w:t>
      </w:r>
      <w:r>
        <w:rPr>
          <w:spacing w:val="-9"/>
        </w:rPr>
        <w:t> </w:t>
      </w:r>
      <w:r>
        <w:rPr/>
        <w:t>стрельцов</w:t>
      </w:r>
      <w:r>
        <w:rPr>
          <w:spacing w:val="-9"/>
        </w:rPr>
        <w:t> </w:t>
      </w:r>
      <w:r>
        <w:rPr/>
        <w:t>числом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3000</w:t>
      </w:r>
      <w:r>
        <w:rPr>
          <w:spacing w:val="-9"/>
        </w:rPr>
        <w:t> </w:t>
      </w:r>
      <w:r>
        <w:rPr/>
        <w:t>человек.</w:t>
      </w:r>
      <w:r>
        <w:rPr>
          <w:spacing w:val="-9"/>
        </w:rPr>
        <w:t> </w:t>
      </w:r>
      <w:r>
        <w:rPr/>
        <w:t>Их</w:t>
      </w:r>
      <w:r>
        <w:rPr>
          <w:spacing w:val="-9"/>
        </w:rPr>
        <w:t> </w:t>
      </w:r>
      <w:r>
        <w:rPr/>
        <w:t>разделили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6</w:t>
      </w:r>
      <w:r>
        <w:rPr>
          <w:spacing w:val="-9"/>
        </w:rPr>
        <w:t> </w:t>
      </w:r>
      <w:r>
        <w:rPr/>
        <w:t>полков</w:t>
      </w:r>
      <w:r>
        <w:rPr>
          <w:spacing w:val="-9"/>
        </w:rPr>
        <w:t> </w:t>
      </w:r>
      <w:r>
        <w:rPr/>
        <w:t>(«при- казов») по 500 человек в каждом. Командовали стрельцами головы из детей боярских. Постепенно количество стрелецких полков росло. Кроме москов- ских стрельцов, при Иване Грозном появились и городовые стрельцы. Они стояли по разным русским городам.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Жили стрельцы по полкам в особых слободах. Ведал ими Стрелецкий приказ. Провинциальные стрельцы подчинялись местным воеводам. </w:t>
      </w:r>
      <w:r>
        <w:rPr/>
        <w:t>Не- посредственными делами полка занималась полковая съезжая изба во главе</w:t>
      </w:r>
      <w:r>
        <w:rPr>
          <w:spacing w:val="80"/>
        </w:rPr>
        <w:t> </w:t>
      </w:r>
      <w:r>
        <w:rPr/>
        <w:t>с полковым головой из дворян. Стрелецкие сотники назначались из детей </w:t>
      </w:r>
      <w:r>
        <w:rPr>
          <w:spacing w:val="-2"/>
        </w:rPr>
        <w:t>боярских.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783"/>
      </w:pPr>
      <w:r>
        <w:rPr/>
        <w:pict>
          <v:group style="width:380.35pt;height:131.4pt;mso-position-horizontal-relative:char;mso-position-vertical-relative:line" id="docshapegroup409" coordorigin="0,0" coordsize="7607,2628">
            <v:rect style="position:absolute;left:2672;top:0;width:2265;height:567" id="docshape410" filled="true" fillcolor="#db413f" stroked="false">
              <v:fill type="solid"/>
            </v:rect>
            <v:rect style="position:absolute;left:2669;top:798;width:2268;height:681" id="docshape411" filled="false" stroked="true" strokeweight="1pt" strokecolor="#ed1d24">
              <v:stroke dashstyle="solid"/>
            </v:rect>
            <v:line style="position:absolute" from="3803,567" to="3803,799" stroked="true" strokeweight="1pt" strokecolor="#db413f">
              <v:stroke dashstyle="solid"/>
            </v:line>
            <v:shape style="position:absolute;left:5;top:1942;width:7597;height:681" id="docshape412" coordorigin="5,1943" coordsize="7597,681" path="m5334,2623l7602,2623,7602,1943,5334,1943,5334,2623xm5,2623l2273,2623,2273,1943,5,1943,5,2623xm2670,2623l4937,2623,4937,1943,2670,1943,2670,2623xe" filled="false" stroked="true" strokeweight=".5pt" strokecolor="#db413f">
              <v:path arrowok="t"/>
              <v:stroke dashstyle="solid"/>
            </v:shape>
            <v:shape style="position:absolute;left:1138;top:1479;width:5330;height:464" id="docshape413" coordorigin="1139,1479" coordsize="5330,464" path="m6468,1943l6468,1711,1139,1711,1139,1943m3803,1479l3803,1943e" filled="false" stroked="true" strokeweight="1pt" strokecolor="#db413f">
              <v:path arrowok="t"/>
              <v:stroke dashstyle="solid"/>
            </v:shape>
            <v:shape style="position:absolute;left:3423;top:1073;width:764;height:160" type="#_x0000_t75" id="docshape414" stroked="false">
              <v:imagedata r:id="rId97" o:title=""/>
            </v:shape>
            <v:shape style="position:absolute;left:6072;top:2191;width:786;height:173" type="#_x0000_t75" id="docshape415" stroked="false">
              <v:imagedata r:id="rId98" o:title=""/>
            </v:shape>
            <v:shape style="position:absolute;left:781;top:2194;width:716;height:170" type="#_x0000_t75" id="docshape416" stroked="false">
              <v:imagedata r:id="rId99" o:title=""/>
            </v:shape>
            <v:shape style="position:absolute;left:3365;top:2094;width:885;height:136" id="docshape417" coordorigin="3365,2095" coordsize="885,136" path="m3460,2095l3365,2095,3365,2228,3384,2228,3384,2111,3442,2111,3442,2228,3460,2228,3460,2095xm3573,2183l3569,2163,3560,2151,3559,2149,3555,2147,3555,2183,3554,2193,3550,2204,3542,2213,3527,2216,3512,2212,3503,2202,3500,2191,3500,2183,3501,2173,3505,2163,3513,2154,3527,2151,3542,2155,3551,2164,3554,2174,3555,2183,3555,2147,3544,2140,3527,2137,3511,2140,3496,2149,3486,2163,3482,2183,3484,2198,3491,2213,3505,2225,3527,2230,3550,2225,3560,2216,3564,2213,3571,2198,3573,2183xm3687,2139l3665,2139,3640,2195,3615,2139,3593,2139,3593,2228,3608,2228,3608,2158,3634,2214,3645,2214,3671,2158,3671,2228,3687,2228,3687,2139xm3787,2187l3786,2173,3785,2169,3779,2153,3776,2151,3769,2144,3769,2173,3725,2173,3726,2164,3730,2151,3765,2151,3768,2165,3769,2173,3769,2144,3766,2142,3748,2137,3731,2141,3718,2151,3709,2166,3706,2184,3709,2202,3718,2217,3732,2227,3750,2230,3761,2229,3771,2225,3780,2220,3783,2216,3787,2212,3777,2203,3768,2212,3761,2216,3750,2216,3737,2213,3729,2206,3725,2196,3724,2187,3787,2187xm3878,2212l3867,2203,3860,2212,3854,2216,3844,2216,3832,2214,3824,2208,3819,2198,3818,2185,3820,2169,3825,2159,3834,2153,3844,2151,3854,2151,3861,2155,3868,2162,3877,2151,3866,2140,3855,2137,3845,2137,3827,2141,3813,2150,3803,2165,3800,2185,3802,2201,3810,2216,3823,2226,3843,2230,3852,2230,3866,2228,3878,2212xm3955,2139l3886,2139,3886,2153,3913,2153,3913,2228,3929,2228,3929,2153,3955,2153,3955,2139xm4046,2139l4030,2139,4030,2173,3988,2173,3988,2139,3973,2139,3973,2228,3988,2228,3988,2187,4030,2187,4030,2228,4046,2228,4046,2139xm4157,2183l4153,2163,4144,2151,4142,2149,4139,2147,4139,2183,4138,2193,4134,2204,4125,2213,4111,2216,4095,2212,4087,2202,4083,2191,4083,2183,4084,2173,4088,2163,4097,2154,4111,2151,4125,2155,4134,2164,4138,2174,4139,2183,4139,2147,4127,2140,4111,2137,4094,2140,4079,2149,4069,2163,4065,2183,4067,2198,4074,2213,4088,2225,4111,2230,4133,2225,4144,2216,4148,2213,4155,2198,4157,2183xm4250,2187l4249,2173,4249,2169,4242,2153,4239,2151,4232,2144,4232,2173,4188,2173,4189,2164,4194,2151,4228,2151,4232,2165,4232,2173,4232,2144,4230,2142,4211,2137,4194,2141,4181,2151,4172,2166,4169,2184,4172,2202,4181,2217,4195,2227,4213,2230,4224,2229,4234,2225,4243,2220,4246,2216,4250,2212,4240,2203,4231,2212,4225,2216,4213,2216,4200,2213,4192,2206,4188,2196,4187,2187,4250,2187xe" filled="true" fillcolor="#000000" stroked="false">
              <v:path arrowok="t"/>
              <v:fill type="solid"/>
            </v:shape>
            <v:shape style="position:absolute;left:3527;top:2322;width:560;height:136" type="#_x0000_t75" id="docshape418" stroked="false">
              <v:imagedata r:id="rId100" o:title=""/>
            </v:shape>
            <v:shape style="position:absolute;left:3595;top:208;width:427;height:173" type="#_x0000_t75" id="docshape419" stroked="false">
              <v:imagedata r:id="rId101" o:title=""/>
            </v:shape>
          </v:group>
        </w:pict>
      </w:r>
      <w:r>
        <w:rPr/>
      </w:r>
    </w:p>
    <w:p>
      <w:pPr>
        <w:spacing w:before="128"/>
        <w:ind w:left="793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Армия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Российского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государства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XVI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spacing w:val="-5"/>
          <w:w w:val="115"/>
          <w:sz w:val="19"/>
        </w:rPr>
        <w:t>в.</w:t>
      </w:r>
    </w:p>
    <w:p>
      <w:pPr>
        <w:pStyle w:val="BodyText"/>
        <w:spacing w:before="3"/>
        <w:rPr>
          <w:rFonts w:ascii="Calibri"/>
          <w:b/>
          <w:sz w:val="8"/>
        </w:rPr>
      </w:pPr>
      <w:r>
        <w:rPr/>
        <w:pict>
          <v:group style="position:absolute;margin-left:36.542999pt;margin-top:6.27932pt;width:398.85pt;height:136.1pt;mso-position-horizontal-relative:page;mso-position-vertical-relative:paragraph;z-index:-15691264;mso-wrap-distance-left:0;mso-wrap-distance-right:0" id="docshapegroup420" coordorigin="731,126" coordsize="7977,2722">
            <v:rect style="position:absolute;left:730;top:127;width:7719;height:2715" id="docshape421" filled="true" fillcolor="#000000" stroked="false">
              <v:fill opacity="32768f" type="solid"/>
            </v:rect>
            <v:rect style="position:absolute;left:793;top:189;width:7597;height:2588" id="docshape422" filled="true" fillcolor="#ffffff" stroked="false">
              <v:fill type="solid"/>
            </v:rect>
            <v:rect style="position:absolute;left:5093;top:125;width:3615;height:2722" id="docshape423" filled="true" fillcolor="#000000" stroked="false">
              <v:fill opacity="32768f" type="solid"/>
            </v:rect>
            <v:shape style="position:absolute;left:5165;top:198;width:3470;height:2577" type="#_x0000_t75" id="docshape424" stroked="false">
              <v:imagedata r:id="rId102" o:title=""/>
            </v:shape>
            <v:rect style="position:absolute;left:5165;top:198;width:3470;height:2577" id="docshape425" filled="false" stroked="true" strokeweight="1pt" strokecolor="#ffffff">
              <v:stroke dashstyle="solid"/>
            </v:rect>
            <v:shape style="position:absolute;left:730;top:125;width:7977;height:2722" type="#_x0000_t202" id="docshape426" filled="false" stroked="false">
              <v:textbox inset="0,0,0,0">
                <w:txbxContent>
                  <w:p>
                    <w:pPr>
                      <w:spacing w:line="220" w:lineRule="auto" w:before="158"/>
                      <w:ind w:left="176" w:right="2504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«Стрельцы».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С. Иванов.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Москва,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Государственная</w:t>
                    </w:r>
                    <w:r>
                      <w:rPr>
                        <w:rFonts w:ascii="Trebuchet MS" w:hAnsi="Trebuchet MS"/>
                        <w:i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Третьяковская</w:t>
                    </w:r>
                    <w:r>
                      <w:rPr>
                        <w:rFonts w:ascii="Trebuchet MS" w:hAnsi="Trebuchet MS"/>
                        <w:i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галерея</w:t>
                    </w:r>
                  </w:p>
                  <w:p>
                    <w:pPr>
                      <w:spacing w:line="220" w:lineRule="auto" w:before="111"/>
                      <w:ind w:left="176" w:right="3832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Стрельцы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имели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вооружении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топо- ры-бердыши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сабли,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главное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—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пищали. В бою они устанавливали пищаль на бер- дыш и так вели огонь по противнику. Стрельцам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выдавали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перевязь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(«берендей- ку») с пенальчиками для пороховых заря- дов,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сумку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для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пуль,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сумку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для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фитиля,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рог с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порохом.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Для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отливки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пуль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использовали специальные формы — пулелейки.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223" w:lineRule="auto" w:before="98"/>
        <w:ind w:left="783" w:right="801" w:firstLine="340"/>
        <w:jc w:val="both"/>
      </w:pPr>
      <w:r>
        <w:rPr/>
        <w:t>Служба стрельцов была пожизненной. Набор «проходил за круговою пору- кою» по рекомендации «старых добрых стрельцов» в основном из </w:t>
      </w:r>
      <w:r>
        <w:rPr/>
        <w:t>сыновей стрельцов,</w:t>
      </w:r>
      <w:r>
        <w:rPr>
          <w:spacing w:val="-3"/>
        </w:rPr>
        <w:t> </w:t>
      </w:r>
      <w:r>
        <w:rPr/>
        <w:t>а</w:t>
      </w:r>
      <w:r>
        <w:rPr>
          <w:spacing w:val="-3"/>
        </w:rPr>
        <w:t> </w:t>
      </w:r>
      <w:r>
        <w:rPr/>
        <w:t>первоначально</w:t>
      </w:r>
      <w:r>
        <w:rPr>
          <w:spacing w:val="-3"/>
        </w:rPr>
        <w:t> </w:t>
      </w:r>
      <w:r>
        <w:rPr/>
        <w:t>из</w:t>
      </w:r>
      <w:r>
        <w:rPr>
          <w:spacing w:val="-3"/>
        </w:rPr>
        <w:t> </w:t>
      </w:r>
      <w:r>
        <w:rPr/>
        <w:t>тяглых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гулящих</w:t>
      </w:r>
      <w:r>
        <w:rPr>
          <w:spacing w:val="-3"/>
        </w:rPr>
        <w:t> </w:t>
      </w:r>
      <w:r>
        <w:rPr/>
        <w:t>людей.</w:t>
      </w:r>
      <w:r>
        <w:rPr>
          <w:spacing w:val="-3"/>
        </w:rPr>
        <w:t> </w:t>
      </w:r>
      <w:r>
        <w:rPr/>
        <w:t>Стрельцы,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рус- ские пушкари, составили сословие служилых людей «по прибору».</w:t>
      </w:r>
    </w:p>
    <w:p>
      <w:pPr>
        <w:pStyle w:val="BodyText"/>
        <w:spacing w:line="223" w:lineRule="auto" w:before="2"/>
        <w:ind w:left="783" w:right="801" w:firstLine="340"/>
        <w:jc w:val="both"/>
      </w:pPr>
      <w:r>
        <w:rPr/>
        <w:t>Среди московских полков выделялся Стремянной полк. Он «ходил у цар- ского стремени», т. е. охранял царя, его семью и Кремль. Каждый стрелецкий полк имел кафтаны определённого цвета. У стремянных стрельцов они были </w:t>
      </w:r>
      <w:r>
        <w:rPr>
          <w:spacing w:val="-2"/>
        </w:rPr>
        <w:t>красными.</w:t>
      </w:r>
    </w:p>
    <w:p>
      <w:pPr>
        <w:pStyle w:val="BodyText"/>
        <w:spacing w:line="223" w:lineRule="auto" w:before="1"/>
        <w:ind w:left="783" w:right="801" w:firstLine="340"/>
        <w:jc w:val="both"/>
      </w:pPr>
      <w:r>
        <w:rPr/>
        <w:t>Службы</w:t>
      </w:r>
      <w:r>
        <w:rPr>
          <w:spacing w:val="-9"/>
        </w:rPr>
        <w:t> </w:t>
      </w:r>
      <w:r>
        <w:rPr/>
        <w:t>стрельцов</w:t>
      </w:r>
      <w:r>
        <w:rPr>
          <w:spacing w:val="-9"/>
        </w:rPr>
        <w:t> </w:t>
      </w:r>
      <w:r>
        <w:rPr/>
        <w:t>разделялись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военные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мирные,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последним</w:t>
      </w:r>
      <w:r>
        <w:rPr>
          <w:spacing w:val="-9"/>
        </w:rPr>
        <w:t> </w:t>
      </w:r>
      <w:r>
        <w:rPr/>
        <w:t>относи- ли полицейские функции. Московские стрельцы участвовали ещё в диплома- тических церемониях. Как и у дворянского конного ополчения, в мирное вре- мя у стрельцов проводились учения и смотры.</w:t>
      </w:r>
    </w:p>
    <w:p>
      <w:pPr>
        <w:pStyle w:val="BodyText"/>
        <w:spacing w:line="223" w:lineRule="auto" w:before="2"/>
        <w:ind w:left="783" w:right="801" w:firstLine="340"/>
        <w:jc w:val="both"/>
      </w:pPr>
      <w:r>
        <w:rPr/>
        <w:t>В итоге военных преобразований 1550-х гг. Россия получила большое бое- способное войско, отвечавшее развитию военного дела той поры. Русская армия</w:t>
      </w:r>
      <w:r>
        <w:rPr>
          <w:spacing w:val="-5"/>
        </w:rPr>
        <w:t> </w:t>
      </w:r>
      <w:r>
        <w:rPr/>
        <w:t>могла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равных</w:t>
      </w:r>
      <w:r>
        <w:rPr>
          <w:spacing w:val="-5"/>
        </w:rPr>
        <w:t> </w:t>
      </w:r>
      <w:r>
        <w:rPr/>
        <w:t>сражаться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европейским</w:t>
      </w:r>
      <w:r>
        <w:rPr>
          <w:spacing w:val="-5"/>
        </w:rPr>
        <w:t> </w:t>
      </w:r>
      <w:r>
        <w:rPr/>
        <w:t>противником,</w:t>
      </w:r>
      <w:r>
        <w:rPr>
          <w:spacing w:val="-5"/>
        </w:rPr>
        <w:t> </w:t>
      </w:r>
      <w:r>
        <w:rPr/>
        <w:t>а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организа- ции и оснащению превосходила войска своих восточных соседей.</w:t>
      </w:r>
    </w:p>
    <w:p>
      <w:pPr>
        <w:pStyle w:val="ListParagraph"/>
        <w:numPr>
          <w:ilvl w:val="0"/>
          <w:numId w:val="6"/>
        </w:numPr>
        <w:tabs>
          <w:tab w:pos="1124" w:val="left" w:leader="none"/>
        </w:tabs>
        <w:spacing w:line="208" w:lineRule="auto" w:before="115" w:after="0"/>
        <w:ind w:left="1123" w:right="80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К какому разряду служилых людей принадлежали стрельцы?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Расскажите об организации стрелецкого войска. </w:t>
      </w:r>
      <w:r>
        <w:rPr>
          <w:rFonts w:ascii="Calibri" w:hAnsi="Calibri"/>
          <w:b/>
          <w:sz w:val="19"/>
        </w:rPr>
        <w:t>3. </w:t>
      </w:r>
      <w:r>
        <w:rPr>
          <w:sz w:val="19"/>
        </w:rPr>
        <w:t>Какие функции выполняли стрельцы? Какие льготы они имели?</w:t>
      </w:r>
    </w:p>
    <w:p>
      <w:pPr>
        <w:spacing w:after="0" w:line="208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rFonts w:ascii="Tahoma"/>
          <w:sz w:val="10"/>
        </w:rPr>
      </w:pPr>
    </w:p>
    <w:p>
      <w:pPr>
        <w:pStyle w:val="BodyText"/>
        <w:spacing w:line="220" w:lineRule="auto" w:before="118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Вольное казачество. </w:t>
      </w:r>
      <w:r>
        <w:rPr>
          <w:color w:val="000000"/>
        </w:rPr>
        <w:t>Как уже говорилось, в России, помимо духовенства, служилых (бояр, дворян, детей боярских) и тяглых (крестьян, посадских, куп- цов), были и люди гулящие. Они не имели своего хозяйства и дома, не были переписаны властями, жили временным наймом или нищенством. </w:t>
      </w:r>
      <w:r>
        <w:rPr>
          <w:color w:val="000000"/>
        </w:rPr>
        <w:t>Некоторые из них занимались разбоем.</w:t>
      </w:r>
    </w:p>
    <w:p>
      <w:pPr>
        <w:pStyle w:val="BodyText"/>
        <w:spacing w:line="220" w:lineRule="auto" w:before="4"/>
        <w:ind w:left="793" w:right="791" w:firstLine="340"/>
        <w:jc w:val="both"/>
      </w:pPr>
      <w:r>
        <w:rPr>
          <w:w w:val="105"/>
        </w:rPr>
        <w:t>По</w:t>
      </w:r>
      <w:r>
        <w:rPr>
          <w:w w:val="105"/>
        </w:rPr>
        <w:t> мнению</w:t>
      </w:r>
      <w:r>
        <w:rPr>
          <w:w w:val="105"/>
        </w:rPr>
        <w:t> историков</w:t>
      </w:r>
      <w:r>
        <w:rPr>
          <w:w w:val="105"/>
        </w:rPr>
        <w:t> С.</w:t>
      </w:r>
      <w:r>
        <w:rPr>
          <w:w w:val="105"/>
        </w:rPr>
        <w:t> Соловьёва</w:t>
      </w:r>
      <w:r>
        <w:rPr>
          <w:w w:val="105"/>
        </w:rPr>
        <w:t> и</w:t>
      </w:r>
      <w:r>
        <w:rPr>
          <w:w w:val="105"/>
        </w:rPr>
        <w:t> В.</w:t>
      </w:r>
      <w:r>
        <w:rPr>
          <w:w w:val="105"/>
        </w:rPr>
        <w:t> Ключевского,</w:t>
      </w:r>
      <w:r>
        <w:rPr>
          <w:w w:val="105"/>
        </w:rPr>
        <w:t> часть</w:t>
      </w:r>
      <w:r>
        <w:rPr>
          <w:w w:val="105"/>
        </w:rPr>
        <w:t> гулящих людей</w:t>
      </w:r>
      <w:r>
        <w:rPr>
          <w:spacing w:val="-4"/>
          <w:w w:val="105"/>
        </w:rPr>
        <w:t> </w:t>
      </w:r>
      <w:r>
        <w:rPr>
          <w:w w:val="105"/>
        </w:rPr>
        <w:t>с</w:t>
      </w:r>
      <w:r>
        <w:rPr>
          <w:spacing w:val="-4"/>
          <w:w w:val="105"/>
        </w:rPr>
        <w:t> </w:t>
      </w:r>
      <w:r>
        <w:rPr>
          <w:w w:val="105"/>
        </w:rPr>
        <w:t>XIV</w:t>
      </w:r>
      <w:r>
        <w:rPr>
          <w:spacing w:val="-4"/>
          <w:w w:val="105"/>
        </w:rPr>
        <w:t> </w:t>
      </w:r>
      <w:r>
        <w:rPr>
          <w:w w:val="105"/>
        </w:rPr>
        <w:t>в.</w:t>
      </w:r>
      <w:r>
        <w:rPr>
          <w:spacing w:val="-4"/>
          <w:w w:val="105"/>
        </w:rPr>
        <w:t> </w:t>
      </w:r>
      <w:r>
        <w:rPr>
          <w:w w:val="105"/>
        </w:rPr>
        <w:t>стала</w:t>
      </w:r>
      <w:r>
        <w:rPr>
          <w:spacing w:val="-4"/>
          <w:w w:val="105"/>
        </w:rPr>
        <w:t> </w:t>
      </w:r>
      <w:r>
        <w:rPr>
          <w:w w:val="105"/>
        </w:rPr>
        <w:t>селиться</w:t>
      </w:r>
      <w:r>
        <w:rPr>
          <w:spacing w:val="-4"/>
          <w:w w:val="105"/>
        </w:rPr>
        <w:t> </w:t>
      </w:r>
      <w:r>
        <w:rPr>
          <w:w w:val="105"/>
        </w:rPr>
        <w:t>в</w:t>
      </w:r>
      <w:r>
        <w:rPr>
          <w:spacing w:val="-4"/>
          <w:w w:val="105"/>
        </w:rPr>
        <w:t> </w:t>
      </w:r>
      <w:r>
        <w:rPr>
          <w:w w:val="105"/>
        </w:rPr>
        <w:t>степном</w:t>
      </w:r>
      <w:r>
        <w:rPr>
          <w:spacing w:val="-4"/>
          <w:w w:val="105"/>
        </w:rPr>
        <w:t> </w:t>
      </w:r>
      <w:r>
        <w:rPr>
          <w:w w:val="105"/>
        </w:rPr>
        <w:t>пограничье</w:t>
      </w:r>
      <w:r>
        <w:rPr>
          <w:spacing w:val="-4"/>
          <w:w w:val="105"/>
        </w:rPr>
        <w:t> </w:t>
      </w:r>
      <w:r>
        <w:rPr>
          <w:w w:val="105"/>
        </w:rPr>
        <w:t>рядом</w:t>
      </w:r>
      <w:r>
        <w:rPr>
          <w:spacing w:val="-4"/>
          <w:w w:val="105"/>
        </w:rPr>
        <w:t> </w:t>
      </w:r>
      <w:r>
        <w:rPr>
          <w:w w:val="105"/>
        </w:rPr>
        <w:t>с</w:t>
      </w:r>
      <w:r>
        <w:rPr>
          <w:spacing w:val="-4"/>
          <w:w w:val="105"/>
        </w:rPr>
        <w:t> </w:t>
      </w:r>
      <w:r>
        <w:rPr>
          <w:w w:val="105"/>
        </w:rPr>
        <w:t>Диким</w:t>
      </w:r>
      <w:r>
        <w:rPr>
          <w:spacing w:val="-4"/>
          <w:w w:val="105"/>
        </w:rPr>
        <w:t> </w:t>
      </w:r>
      <w:r>
        <w:rPr>
          <w:w w:val="105"/>
        </w:rPr>
        <w:t>полем. С</w:t>
      </w:r>
      <w:r>
        <w:rPr>
          <w:spacing w:val="-15"/>
          <w:w w:val="105"/>
        </w:rPr>
        <w:t> </w:t>
      </w:r>
      <w:r>
        <w:rPr>
          <w:w w:val="105"/>
        </w:rPr>
        <w:t>середины</w:t>
      </w:r>
      <w:r>
        <w:rPr>
          <w:spacing w:val="-15"/>
          <w:w w:val="105"/>
        </w:rPr>
        <w:t> </w:t>
      </w:r>
      <w:r>
        <w:rPr>
          <w:w w:val="105"/>
        </w:rPr>
        <w:t>XV</w:t>
      </w:r>
      <w:r>
        <w:rPr>
          <w:spacing w:val="-14"/>
          <w:w w:val="105"/>
        </w:rPr>
        <w:t> </w:t>
      </w:r>
      <w:r>
        <w:rPr>
          <w:w w:val="105"/>
        </w:rPr>
        <w:t>в.</w:t>
      </w:r>
      <w:r>
        <w:rPr>
          <w:spacing w:val="-15"/>
          <w:w w:val="105"/>
        </w:rPr>
        <w:t> </w:t>
      </w:r>
      <w:r>
        <w:rPr>
          <w:w w:val="105"/>
        </w:rPr>
        <w:t>в</w:t>
      </w:r>
      <w:r>
        <w:rPr>
          <w:spacing w:val="-14"/>
          <w:w w:val="105"/>
        </w:rPr>
        <w:t> </w:t>
      </w:r>
      <w:r>
        <w:rPr>
          <w:w w:val="105"/>
        </w:rPr>
        <w:t>русских</w:t>
      </w:r>
      <w:r>
        <w:rPr>
          <w:spacing w:val="-15"/>
          <w:w w:val="105"/>
        </w:rPr>
        <w:t> </w:t>
      </w:r>
      <w:r>
        <w:rPr>
          <w:w w:val="105"/>
        </w:rPr>
        <w:t>источниках</w:t>
      </w:r>
      <w:r>
        <w:rPr>
          <w:spacing w:val="-15"/>
          <w:w w:val="105"/>
        </w:rPr>
        <w:t> </w:t>
      </w:r>
      <w:r>
        <w:rPr>
          <w:w w:val="105"/>
        </w:rPr>
        <w:t>появляются</w:t>
      </w:r>
      <w:r>
        <w:rPr>
          <w:spacing w:val="-14"/>
          <w:w w:val="105"/>
        </w:rPr>
        <w:t> </w:t>
      </w:r>
      <w:r>
        <w:rPr>
          <w:w w:val="105"/>
        </w:rPr>
        <w:t>упоминания</w:t>
      </w:r>
      <w:r>
        <w:rPr>
          <w:spacing w:val="-15"/>
          <w:w w:val="105"/>
        </w:rPr>
        <w:t> </w:t>
      </w:r>
      <w:r>
        <w:rPr>
          <w:w w:val="105"/>
        </w:rPr>
        <w:t>о</w:t>
      </w:r>
      <w:r>
        <w:rPr>
          <w:spacing w:val="-14"/>
          <w:w w:val="105"/>
        </w:rPr>
        <w:t> </w:t>
      </w:r>
      <w:r>
        <w:rPr>
          <w:w w:val="105"/>
        </w:rPr>
        <w:t>них</w:t>
      </w:r>
      <w:r>
        <w:rPr>
          <w:spacing w:val="-15"/>
          <w:w w:val="105"/>
        </w:rPr>
        <w:t> </w:t>
      </w:r>
      <w:r>
        <w:rPr>
          <w:w w:val="105"/>
        </w:rPr>
        <w:t>как</w:t>
      </w:r>
      <w:r>
        <w:rPr>
          <w:spacing w:val="-14"/>
          <w:w w:val="105"/>
        </w:rPr>
        <w:t> </w:t>
      </w:r>
      <w:r>
        <w:rPr>
          <w:w w:val="105"/>
        </w:rPr>
        <w:t>о </w:t>
      </w:r>
      <w:r>
        <w:rPr>
          <w:rFonts w:ascii="Book Antiqua" w:hAnsi="Book Antiqua"/>
          <w:i/>
        </w:rPr>
        <w:t>казаках </w:t>
      </w:r>
      <w:r>
        <w:rPr/>
        <w:t>(слово это тюркского происхождения, переводится как «вольный чело- век, искатель приключений, бродяга»). В XVI в. сложились автономные сооб- щества казаков на Дону и в низовьях Днепра. Это были отдельные отряды во </w:t>
      </w:r>
      <w:r>
        <w:rPr>
          <w:w w:val="105"/>
        </w:rPr>
        <w:t>главе</w:t>
      </w:r>
      <w:r>
        <w:rPr>
          <w:spacing w:val="-11"/>
          <w:w w:val="105"/>
        </w:rPr>
        <w:t> </w:t>
      </w:r>
      <w:r>
        <w:rPr>
          <w:w w:val="105"/>
        </w:rPr>
        <w:t>с</w:t>
      </w:r>
      <w:r>
        <w:rPr>
          <w:spacing w:val="-11"/>
          <w:w w:val="105"/>
        </w:rPr>
        <w:t> </w:t>
      </w:r>
      <w:r>
        <w:rPr>
          <w:w w:val="105"/>
        </w:rPr>
        <w:t>выборными</w:t>
      </w:r>
      <w:r>
        <w:rPr>
          <w:spacing w:val="-11"/>
          <w:w w:val="105"/>
        </w:rPr>
        <w:t> </w:t>
      </w:r>
      <w:r>
        <w:rPr>
          <w:w w:val="105"/>
        </w:rPr>
        <w:t>атаманами.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Казаки занимались промыслами (рыбной ловлей и охотой), нападали на крымских</w:t>
      </w:r>
      <w:r>
        <w:rPr>
          <w:spacing w:val="33"/>
        </w:rPr>
        <w:t> </w:t>
      </w:r>
      <w:r>
        <w:rPr/>
        <w:t>и</w:t>
      </w:r>
      <w:r>
        <w:rPr>
          <w:spacing w:val="33"/>
        </w:rPr>
        <w:t> </w:t>
      </w:r>
      <w:r>
        <w:rPr/>
        <w:t>турецких</w:t>
      </w:r>
      <w:r>
        <w:rPr>
          <w:spacing w:val="33"/>
        </w:rPr>
        <w:t> </w:t>
      </w:r>
      <w:r>
        <w:rPr/>
        <w:t>купцов,</w:t>
      </w:r>
      <w:r>
        <w:rPr>
          <w:spacing w:val="33"/>
        </w:rPr>
        <w:t> </w:t>
      </w:r>
      <w:r>
        <w:rPr/>
        <w:t>искали</w:t>
      </w:r>
      <w:r>
        <w:rPr>
          <w:spacing w:val="33"/>
        </w:rPr>
        <w:t> </w:t>
      </w:r>
      <w:r>
        <w:rPr/>
        <w:t>другой</w:t>
      </w:r>
      <w:r>
        <w:rPr>
          <w:spacing w:val="33"/>
        </w:rPr>
        <w:t> </w:t>
      </w:r>
      <w:r>
        <w:rPr/>
        <w:t>военной</w:t>
      </w:r>
      <w:r>
        <w:rPr>
          <w:spacing w:val="33"/>
        </w:rPr>
        <w:t> </w:t>
      </w:r>
      <w:r>
        <w:rPr/>
        <w:t>добычи.</w:t>
      </w:r>
      <w:r>
        <w:rPr>
          <w:spacing w:val="33"/>
        </w:rPr>
        <w:t> </w:t>
      </w:r>
      <w:r>
        <w:rPr/>
        <w:t>В</w:t>
      </w:r>
      <w:r>
        <w:rPr>
          <w:spacing w:val="33"/>
        </w:rPr>
        <w:t> </w:t>
      </w:r>
      <w:r>
        <w:rPr/>
        <w:t>то</w:t>
      </w:r>
      <w:r>
        <w:rPr>
          <w:spacing w:val="33"/>
        </w:rPr>
        <w:t> </w:t>
      </w:r>
      <w:r>
        <w:rPr/>
        <w:t>же</w:t>
      </w:r>
      <w:r>
        <w:rPr>
          <w:spacing w:val="33"/>
        </w:rPr>
        <w:t> </w:t>
      </w:r>
      <w:r>
        <w:rPr/>
        <w:t>вре- мя казаки по поручению московского правительства стали оборонять южные рубежи государства, т. е. играли роль своеобразной пограничной стражи. За это из Москвы посылалось казакам «государево жалованье»: хлеб, порох, ору- жие и пр.</w:t>
      </w:r>
    </w:p>
    <w:p>
      <w:pPr>
        <w:pStyle w:val="BodyText"/>
        <w:spacing w:before="11"/>
        <w:rPr>
          <w:sz w:val="21"/>
        </w:rPr>
      </w:pPr>
    </w:p>
    <w:p>
      <w:pPr>
        <w:spacing w:after="0"/>
        <w:rPr>
          <w:sz w:val="21"/>
        </w:rPr>
        <w:sectPr>
          <w:pgSz w:w="9190" w:h="12020"/>
          <w:pgMar w:header="0" w:footer="0" w:top="740" w:bottom="280" w:left="0" w:right="0"/>
        </w:sectPr>
      </w:pPr>
    </w:p>
    <w:p>
      <w:pPr>
        <w:spacing w:line="210" w:lineRule="exact" w:before="86"/>
        <w:ind w:left="793" w:right="0" w:firstLine="0"/>
        <w:jc w:val="left"/>
        <w:rPr>
          <w:rFonts w:ascii="Trebuchet MS" w:hAnsi="Trebuchet MS"/>
          <w:sz w:val="19"/>
        </w:rPr>
      </w:pPr>
      <w:r>
        <w:rPr/>
        <w:pict>
          <v:group style="position:absolute;margin-left:0pt;margin-top:2.021565pt;width:459.25pt;height:203.05pt;mso-position-horizontal-relative:page;mso-position-vertical-relative:paragraph;z-index:-21957120" id="docshapegroup427" coordorigin="0,40" coordsize="9185,4061">
            <v:rect style="position:absolute;left:0;top:40;width:9185;height:4061" id="docshape428" filled="true" fillcolor="#000000" stroked="false">
              <v:fill opacity="32768f" type="solid"/>
            </v:rect>
            <v:rect style="position:absolute;left:0;top:103;width:9156;height:3941" id="docshape429" filled="true" fillcolor="#e6e7e8" stroked="false">
              <v:fill type="solid"/>
            </v:rect>
            <w10:wrap type="none"/>
          </v:group>
        </w:pict>
      </w:r>
      <w:r>
        <w:rPr>
          <w:rFonts w:ascii="Trebuchet MS" w:hAnsi="Trebuchet MS"/>
          <w:color w:val="FFFFFF"/>
          <w:spacing w:val="38"/>
          <w:sz w:val="19"/>
          <w:shd w:fill="DB413F" w:color="auto" w:val="clear"/>
        </w:rPr>
        <w:t>  </w:t>
      </w:r>
      <w:r>
        <w:rPr>
          <w:rFonts w:ascii="Trebuchet MS" w:hAnsi="Trebuchet MS"/>
          <w:color w:val="FFFFFF"/>
          <w:spacing w:val="-2"/>
          <w:sz w:val="19"/>
          <w:shd w:fill="DB413F" w:color="auto" w:val="clear"/>
        </w:rPr>
        <w:t>ТОЧКА</w:t>
      </w:r>
      <w:r>
        <w:rPr>
          <w:rFonts w:ascii="Trebuchet MS" w:hAnsi="Trebuchet MS"/>
          <w:color w:val="FFFFFF"/>
          <w:spacing w:val="40"/>
          <w:sz w:val="19"/>
          <w:shd w:fill="DB413F" w:color="auto" w:val="clear"/>
        </w:rPr>
        <w:t> </w:t>
      </w:r>
    </w:p>
    <w:p>
      <w:pPr>
        <w:spacing w:line="210" w:lineRule="exact" w:before="0"/>
        <w:ind w:left="793" w:right="0" w:firstLine="0"/>
        <w:jc w:val="left"/>
        <w:rPr>
          <w:rFonts w:ascii="Trebuchet MS" w:hAnsi="Trebuchet MS"/>
          <w:sz w:val="19"/>
        </w:rPr>
      </w:pPr>
      <w:r>
        <w:rPr>
          <w:rFonts w:ascii="Trebuchet MS" w:hAnsi="Trebuchet MS"/>
          <w:color w:val="FFFFFF"/>
          <w:spacing w:val="74"/>
          <w:sz w:val="19"/>
          <w:shd w:fill="DB413F" w:color="auto" w:val="clear"/>
        </w:rPr>
        <w:t> </w:t>
      </w:r>
      <w:r>
        <w:rPr>
          <w:rFonts w:ascii="Trebuchet MS" w:hAnsi="Trebuchet MS"/>
          <w:color w:val="FFFFFF"/>
          <w:spacing w:val="-2"/>
          <w:sz w:val="19"/>
          <w:shd w:fill="DB413F" w:color="auto" w:val="clear"/>
        </w:rPr>
        <w:t>ЗРЕНИЯ</w:t>
      </w:r>
      <w:r>
        <w:rPr>
          <w:rFonts w:ascii="Trebuchet MS" w:hAnsi="Trebuchet MS"/>
          <w:color w:val="FFFFFF"/>
          <w:spacing w:val="80"/>
          <w:sz w:val="19"/>
          <w:shd w:fill="DB413F" w:color="auto" w:val="clear"/>
        </w:rPr>
        <w:t> </w:t>
      </w:r>
    </w:p>
    <w:p>
      <w:pPr>
        <w:spacing w:line="220" w:lineRule="auto" w:before="192"/>
        <w:ind w:left="243" w:right="440" w:firstLine="0"/>
        <w:jc w:val="left"/>
        <w:rPr>
          <w:rFonts w:ascii="Book Antiqua" w:hAnsi="Book Antiqua"/>
          <w:b/>
          <w:sz w:val="19"/>
        </w:rPr>
      </w:pPr>
      <w:r>
        <w:rPr/>
        <w:br w:type="column"/>
      </w:r>
      <w:r>
        <w:rPr>
          <w:rFonts w:ascii="Book Antiqua" w:hAnsi="Book Antiqua"/>
          <w:b/>
          <w:w w:val="105"/>
          <w:sz w:val="19"/>
        </w:rPr>
        <w:t>Из</w:t>
      </w:r>
      <w:r>
        <w:rPr>
          <w:rFonts w:ascii="Book Antiqua" w:hAnsi="Book Antiqua"/>
          <w:b/>
          <w:spacing w:val="1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книги</w:t>
      </w:r>
      <w:r>
        <w:rPr>
          <w:rFonts w:ascii="Book Antiqua" w:hAnsi="Book Antiqua"/>
          <w:b/>
          <w:spacing w:val="1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О.</w:t>
      </w:r>
      <w:r>
        <w:rPr>
          <w:rFonts w:ascii="Book Antiqua" w:hAnsi="Book Antiqua"/>
          <w:b/>
          <w:spacing w:val="1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66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Веряскиной</w:t>
      </w:r>
      <w:r>
        <w:rPr>
          <w:rFonts w:ascii="Book Antiqua" w:hAnsi="Book Antiqua"/>
          <w:b/>
          <w:spacing w:val="1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«История</w:t>
      </w:r>
      <w:r>
        <w:rPr>
          <w:rFonts w:ascii="Book Antiqua" w:hAnsi="Book Antiqua"/>
          <w:b/>
          <w:spacing w:val="1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Донского</w:t>
      </w:r>
      <w:r>
        <w:rPr>
          <w:rFonts w:ascii="Book Antiqua" w:hAnsi="Book Antiqua"/>
          <w:b/>
          <w:spacing w:val="1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края</w:t>
      </w:r>
      <w:r>
        <w:rPr>
          <w:rFonts w:ascii="Book Antiqua" w:hAnsi="Book Antiqua"/>
          <w:b/>
          <w:spacing w:val="1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с</w:t>
      </w:r>
      <w:r>
        <w:rPr>
          <w:rFonts w:ascii="Book Antiqua" w:hAnsi="Book Antiqua"/>
          <w:b/>
          <w:spacing w:val="1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древней- ших времён до конца XVI в.»</w:t>
      </w:r>
    </w:p>
    <w:p>
      <w:pPr>
        <w:spacing w:after="0" w:line="220" w:lineRule="auto"/>
        <w:jc w:val="left"/>
        <w:rPr>
          <w:rFonts w:ascii="Book Antiqua" w:hAnsi="Book Antiqua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1701" w:space="40"/>
            <w:col w:w="7449"/>
          </w:cols>
        </w:sectPr>
      </w:pPr>
    </w:p>
    <w:p>
      <w:pPr>
        <w:spacing w:line="220" w:lineRule="auto" w:before="48"/>
        <w:ind w:left="793" w:right="790" w:firstLine="340"/>
        <w:jc w:val="both"/>
        <w:rPr>
          <w:sz w:val="19"/>
        </w:rPr>
      </w:pPr>
      <w:r>
        <w:rPr>
          <w:sz w:val="19"/>
        </w:rPr>
        <w:t>«Край</w:t>
      </w:r>
      <w:r>
        <w:rPr>
          <w:spacing w:val="-11"/>
          <w:sz w:val="19"/>
        </w:rPr>
        <w:t> </w:t>
      </w:r>
      <w:r>
        <w:rPr>
          <w:sz w:val="19"/>
        </w:rPr>
        <w:t>войны»</w:t>
      </w:r>
      <w:r>
        <w:rPr>
          <w:spacing w:val="-11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так</w:t>
      </w:r>
      <w:r>
        <w:rPr>
          <w:spacing w:val="-11"/>
          <w:sz w:val="19"/>
        </w:rPr>
        <w:t> </w:t>
      </w:r>
      <w:r>
        <w:rPr>
          <w:sz w:val="19"/>
        </w:rPr>
        <w:t>была</w:t>
      </w:r>
      <w:r>
        <w:rPr>
          <w:spacing w:val="-11"/>
          <w:sz w:val="19"/>
        </w:rPr>
        <w:t> </w:t>
      </w:r>
      <w:r>
        <w:rPr>
          <w:sz w:val="19"/>
        </w:rPr>
        <w:t>названа</w:t>
      </w:r>
      <w:r>
        <w:rPr>
          <w:spacing w:val="-11"/>
          <w:sz w:val="19"/>
        </w:rPr>
        <w:t> </w:t>
      </w:r>
      <w:r>
        <w:rPr>
          <w:sz w:val="19"/>
        </w:rPr>
        <w:t>Донская</w:t>
      </w:r>
      <w:r>
        <w:rPr>
          <w:spacing w:val="-11"/>
          <w:sz w:val="19"/>
        </w:rPr>
        <w:t> </w:t>
      </w:r>
      <w:r>
        <w:rPr>
          <w:sz w:val="19"/>
        </w:rPr>
        <w:t>земля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турецком</w:t>
      </w:r>
      <w:r>
        <w:rPr>
          <w:spacing w:val="-11"/>
          <w:sz w:val="19"/>
        </w:rPr>
        <w:t> </w:t>
      </w:r>
      <w:r>
        <w:rPr>
          <w:sz w:val="19"/>
        </w:rPr>
        <w:t>документе</w:t>
      </w:r>
      <w:r>
        <w:rPr>
          <w:spacing w:val="-11"/>
          <w:sz w:val="19"/>
        </w:rPr>
        <w:t> </w:t>
      </w:r>
      <w:r>
        <w:rPr>
          <w:sz w:val="19"/>
        </w:rPr>
        <w:t>1552</w:t>
      </w:r>
      <w:r>
        <w:rPr>
          <w:spacing w:val="-11"/>
          <w:sz w:val="19"/>
        </w:rPr>
        <w:t> </w:t>
      </w:r>
      <w:r>
        <w:rPr>
          <w:sz w:val="19"/>
        </w:rPr>
        <w:t>г. </w:t>
      </w:r>
      <w:r>
        <w:rPr>
          <w:w w:val="95"/>
          <w:sz w:val="19"/>
        </w:rPr>
        <w:t>И действительно, война превратилась для казаков в один из важнейших </w:t>
      </w:r>
      <w:r>
        <w:rPr>
          <w:w w:val="95"/>
          <w:sz w:val="19"/>
        </w:rPr>
        <w:t>промыслов.</w:t>
      </w:r>
      <w:r>
        <w:rPr>
          <w:spacing w:val="80"/>
          <w:sz w:val="19"/>
        </w:rPr>
        <w:t> </w:t>
      </w:r>
      <w:r>
        <w:rPr>
          <w:w w:val="95"/>
          <w:sz w:val="19"/>
        </w:rPr>
        <w:t>В казачьих песнях сложился образ донского казака — удалого разбойника, выходив- </w:t>
      </w:r>
      <w:r>
        <w:rPr>
          <w:sz w:val="19"/>
        </w:rPr>
        <w:t>шего</w:t>
      </w:r>
      <w:r>
        <w:rPr>
          <w:spacing w:val="-8"/>
          <w:sz w:val="19"/>
        </w:rPr>
        <w:t> </w:t>
      </w:r>
      <w:r>
        <w:rPr>
          <w:sz w:val="19"/>
        </w:rPr>
        <w:t>со</w:t>
      </w:r>
      <w:r>
        <w:rPr>
          <w:spacing w:val="-8"/>
          <w:sz w:val="19"/>
        </w:rPr>
        <w:t> </w:t>
      </w:r>
      <w:r>
        <w:rPr>
          <w:sz w:val="19"/>
        </w:rPr>
        <w:t>своими</w:t>
      </w:r>
      <w:r>
        <w:rPr>
          <w:spacing w:val="-8"/>
          <w:sz w:val="19"/>
        </w:rPr>
        <w:t> </w:t>
      </w:r>
      <w:r>
        <w:rPr>
          <w:sz w:val="19"/>
        </w:rPr>
        <w:t>товарищами</w:t>
      </w:r>
      <w:r>
        <w:rPr>
          <w:spacing w:val="-8"/>
          <w:sz w:val="19"/>
        </w:rPr>
        <w:t> </w:t>
      </w:r>
      <w:r>
        <w:rPr>
          <w:sz w:val="19"/>
        </w:rPr>
        <w:t>то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морские,</w:t>
      </w:r>
      <w:r>
        <w:rPr>
          <w:spacing w:val="-8"/>
          <w:sz w:val="19"/>
        </w:rPr>
        <w:t> </w:t>
      </w:r>
      <w:r>
        <w:rPr>
          <w:sz w:val="19"/>
        </w:rPr>
        <w:t>то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сухопутные</w:t>
      </w:r>
      <w:r>
        <w:rPr>
          <w:spacing w:val="-8"/>
          <w:sz w:val="19"/>
        </w:rPr>
        <w:t> </w:t>
      </w:r>
      <w:r>
        <w:rPr>
          <w:sz w:val="19"/>
        </w:rPr>
        <w:t>походы.</w:t>
      </w:r>
      <w:r>
        <w:rPr>
          <w:spacing w:val="-8"/>
          <w:sz w:val="19"/>
        </w:rPr>
        <w:t> </w:t>
      </w:r>
      <w:r>
        <w:rPr>
          <w:sz w:val="19"/>
        </w:rPr>
        <w:t>Военную</w:t>
      </w:r>
      <w:r>
        <w:rPr>
          <w:spacing w:val="-8"/>
          <w:sz w:val="19"/>
        </w:rPr>
        <w:t> </w:t>
      </w:r>
      <w:r>
        <w:rPr>
          <w:sz w:val="19"/>
        </w:rPr>
        <w:t>добычу (оружие, разнообразные ткани и другой товар) делили («дуванили») между собой, потом продавали купцам в основном из России, но не только…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XVI</w:t>
      </w:r>
      <w:r>
        <w:rPr>
          <w:spacing w:val="-5"/>
          <w:sz w:val="19"/>
        </w:rPr>
        <w:t> </w:t>
      </w:r>
      <w:r>
        <w:rPr>
          <w:sz w:val="19"/>
        </w:rPr>
        <w:t>в.</w:t>
      </w:r>
      <w:r>
        <w:rPr>
          <w:spacing w:val="-5"/>
          <w:sz w:val="19"/>
        </w:rPr>
        <w:t> </w:t>
      </w:r>
      <w:r>
        <w:rPr>
          <w:sz w:val="19"/>
        </w:rPr>
        <w:t>казаки</w:t>
      </w:r>
      <w:r>
        <w:rPr>
          <w:spacing w:val="-5"/>
          <w:sz w:val="19"/>
        </w:rPr>
        <w:t> </w:t>
      </w:r>
      <w:r>
        <w:rPr>
          <w:sz w:val="19"/>
        </w:rPr>
        <w:t>были</w:t>
      </w:r>
      <w:r>
        <w:rPr>
          <w:spacing w:val="-5"/>
          <w:sz w:val="19"/>
        </w:rPr>
        <w:t> </w:t>
      </w:r>
      <w:r>
        <w:rPr>
          <w:sz w:val="19"/>
        </w:rPr>
        <w:t>абсолютно</w:t>
      </w:r>
      <w:r>
        <w:rPr>
          <w:spacing w:val="-5"/>
          <w:sz w:val="19"/>
        </w:rPr>
        <w:t> </w:t>
      </w:r>
      <w:r>
        <w:rPr>
          <w:sz w:val="19"/>
        </w:rPr>
        <w:t>свободными.</w:t>
      </w:r>
      <w:r>
        <w:rPr>
          <w:spacing w:val="-5"/>
          <w:sz w:val="19"/>
        </w:rPr>
        <w:t> </w:t>
      </w:r>
      <w:r>
        <w:rPr>
          <w:sz w:val="19"/>
        </w:rPr>
        <w:t>Борьба</w:t>
      </w:r>
      <w:r>
        <w:rPr>
          <w:spacing w:val="-5"/>
          <w:sz w:val="19"/>
        </w:rPr>
        <w:t> </w:t>
      </w:r>
      <w:r>
        <w:rPr>
          <w:sz w:val="19"/>
        </w:rPr>
        <w:t>казаков</w:t>
      </w:r>
      <w:r>
        <w:rPr>
          <w:spacing w:val="-5"/>
          <w:sz w:val="19"/>
        </w:rPr>
        <w:t> </w:t>
      </w:r>
      <w:r>
        <w:rPr>
          <w:sz w:val="19"/>
        </w:rPr>
        <w:t>с</w:t>
      </w:r>
      <w:r>
        <w:rPr>
          <w:spacing w:val="-5"/>
          <w:sz w:val="19"/>
        </w:rPr>
        <w:t> </w:t>
      </w:r>
      <w:r>
        <w:rPr>
          <w:sz w:val="19"/>
        </w:rPr>
        <w:t>крымцами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ту- рецким Азовом, остатками Золотой Орды в Поволжье была выгодна московскому </w:t>
      </w:r>
      <w:r>
        <w:rPr>
          <w:spacing w:val="-2"/>
          <w:sz w:val="19"/>
        </w:rPr>
        <w:t>правительству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для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укрепления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своих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позиций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юге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востоке,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поэтому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оно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привле- </w:t>
      </w:r>
      <w:r>
        <w:rPr>
          <w:sz w:val="19"/>
        </w:rPr>
        <w:t>кало</w:t>
      </w:r>
      <w:r>
        <w:rPr>
          <w:spacing w:val="-3"/>
          <w:sz w:val="19"/>
        </w:rPr>
        <w:t> </w:t>
      </w:r>
      <w:r>
        <w:rPr>
          <w:sz w:val="19"/>
        </w:rPr>
        <w:t>казаков</w:t>
      </w:r>
      <w:r>
        <w:rPr>
          <w:spacing w:val="-3"/>
          <w:sz w:val="19"/>
        </w:rPr>
        <w:t> </w:t>
      </w:r>
      <w:r>
        <w:rPr>
          <w:sz w:val="19"/>
        </w:rPr>
        <w:t>к</w:t>
      </w:r>
      <w:r>
        <w:rPr>
          <w:spacing w:val="-3"/>
          <w:sz w:val="19"/>
        </w:rPr>
        <w:t> </w:t>
      </w:r>
      <w:r>
        <w:rPr>
          <w:sz w:val="19"/>
        </w:rPr>
        <w:t>себе</w:t>
      </w:r>
      <w:r>
        <w:rPr>
          <w:spacing w:val="-3"/>
          <w:sz w:val="19"/>
        </w:rPr>
        <w:t> </w:t>
      </w:r>
      <w:r>
        <w:rPr>
          <w:sz w:val="19"/>
        </w:rPr>
        <w:t>на</w:t>
      </w:r>
      <w:r>
        <w:rPr>
          <w:spacing w:val="-3"/>
          <w:sz w:val="19"/>
        </w:rPr>
        <w:t> </w:t>
      </w:r>
      <w:r>
        <w:rPr>
          <w:sz w:val="19"/>
        </w:rPr>
        <w:t>службу,</w:t>
      </w:r>
      <w:r>
        <w:rPr>
          <w:spacing w:val="-3"/>
          <w:sz w:val="19"/>
        </w:rPr>
        <w:t> </w:t>
      </w:r>
      <w:r>
        <w:rPr>
          <w:sz w:val="19"/>
        </w:rPr>
        <w:t>снабжая</w:t>
      </w:r>
      <w:r>
        <w:rPr>
          <w:spacing w:val="-3"/>
          <w:sz w:val="19"/>
        </w:rPr>
        <w:t> </w:t>
      </w:r>
      <w:r>
        <w:rPr>
          <w:sz w:val="19"/>
        </w:rPr>
        <w:t>продовольствием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боеприпасами.</w:t>
      </w:r>
      <w:r>
        <w:rPr>
          <w:spacing w:val="-3"/>
          <w:sz w:val="19"/>
        </w:rPr>
        <w:t> </w:t>
      </w:r>
      <w:r>
        <w:rPr>
          <w:sz w:val="19"/>
        </w:rPr>
        <w:t>Первые сведения об этом относятся к 1549 г.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Казаки отличались высокой боевой выучкой, отличным владением оружием, строгой дисциплиной, применением приёмов военной хитрости. Недаром их про- тивники</w:t>
      </w:r>
      <w:r>
        <w:rPr>
          <w:spacing w:val="-1"/>
          <w:sz w:val="19"/>
        </w:rPr>
        <w:t> </w:t>
      </w:r>
      <w:r>
        <w:rPr>
          <w:sz w:val="19"/>
        </w:rPr>
        <w:t>турки</w:t>
      </w:r>
      <w:r>
        <w:rPr>
          <w:spacing w:val="-1"/>
          <w:sz w:val="19"/>
        </w:rPr>
        <w:t> </w:t>
      </w:r>
      <w:r>
        <w:rPr>
          <w:sz w:val="19"/>
        </w:rPr>
        <w:t>называли</w:t>
      </w:r>
      <w:r>
        <w:rPr>
          <w:spacing w:val="-1"/>
          <w:sz w:val="19"/>
        </w:rPr>
        <w:t> </w:t>
      </w:r>
      <w:r>
        <w:rPr>
          <w:sz w:val="19"/>
        </w:rPr>
        <w:t>казаков</w:t>
      </w:r>
      <w:r>
        <w:rPr>
          <w:spacing w:val="-1"/>
          <w:sz w:val="19"/>
        </w:rPr>
        <w:t> </w:t>
      </w:r>
      <w:r>
        <w:rPr>
          <w:sz w:val="19"/>
        </w:rPr>
        <w:t>«самым</w:t>
      </w:r>
      <w:r>
        <w:rPr>
          <w:spacing w:val="-1"/>
          <w:sz w:val="19"/>
        </w:rPr>
        <w:t> </w:t>
      </w:r>
      <w:r>
        <w:rPr>
          <w:sz w:val="19"/>
        </w:rPr>
        <w:t>храбрым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страшным</w:t>
      </w:r>
      <w:r>
        <w:rPr>
          <w:spacing w:val="-1"/>
          <w:sz w:val="19"/>
        </w:rPr>
        <w:t> </w:t>
      </w:r>
      <w:r>
        <w:rPr>
          <w:sz w:val="19"/>
        </w:rPr>
        <w:t>из</w:t>
      </w:r>
      <w:r>
        <w:rPr>
          <w:spacing w:val="-1"/>
          <w:sz w:val="19"/>
        </w:rPr>
        <w:t> </w:t>
      </w:r>
      <w:r>
        <w:rPr>
          <w:sz w:val="19"/>
        </w:rPr>
        <w:t>врагов».</w:t>
      </w:r>
    </w:p>
    <w:p>
      <w:pPr>
        <w:spacing w:before="93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74"/>
          <w:w w:val="150"/>
          <w:sz w:val="20"/>
        </w:rPr>
        <w:t> </w:t>
      </w:r>
      <w:r>
        <w:rPr>
          <w:rFonts w:ascii="Tahoma" w:hAnsi="Tahoma"/>
          <w:w w:val="95"/>
          <w:sz w:val="19"/>
        </w:rPr>
        <w:t>Как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почему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Московское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государство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взаимодействовало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с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казаками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XVI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spacing w:val="-5"/>
          <w:w w:val="95"/>
          <w:sz w:val="19"/>
        </w:rPr>
        <w:t>в.?</w:t>
      </w:r>
    </w:p>
    <w:p>
      <w:pPr>
        <w:pStyle w:val="BodyText"/>
        <w:spacing w:before="9"/>
        <w:rPr>
          <w:rFonts w:ascii="Tahoma"/>
          <w:sz w:val="25"/>
        </w:rPr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0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Что</w:t>
      </w:r>
      <w:r>
        <w:rPr>
          <w:spacing w:val="-13"/>
          <w:sz w:val="19"/>
        </w:rPr>
        <w:t> </w:t>
      </w:r>
      <w:r>
        <w:rPr>
          <w:sz w:val="19"/>
        </w:rPr>
        <w:t>такое</w:t>
      </w:r>
      <w:r>
        <w:rPr>
          <w:spacing w:val="-13"/>
          <w:sz w:val="19"/>
        </w:rPr>
        <w:t> </w:t>
      </w:r>
      <w:r>
        <w:rPr>
          <w:sz w:val="19"/>
        </w:rPr>
        <w:t>казачество?</w:t>
      </w:r>
      <w:r>
        <w:rPr>
          <w:spacing w:val="-13"/>
          <w:sz w:val="19"/>
        </w:rPr>
        <w:t> </w:t>
      </w:r>
      <w:r>
        <w:rPr>
          <w:sz w:val="19"/>
        </w:rPr>
        <w:t>Где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почему</w:t>
      </w:r>
      <w:r>
        <w:rPr>
          <w:spacing w:val="-13"/>
          <w:sz w:val="19"/>
        </w:rPr>
        <w:t> </w:t>
      </w:r>
      <w:r>
        <w:rPr>
          <w:sz w:val="19"/>
        </w:rPr>
        <w:t>оно</w:t>
      </w:r>
      <w:r>
        <w:rPr>
          <w:spacing w:val="-13"/>
          <w:sz w:val="19"/>
        </w:rPr>
        <w:t> </w:t>
      </w:r>
      <w:r>
        <w:rPr>
          <w:sz w:val="19"/>
        </w:rPr>
        <w:t>формировалось?</w:t>
      </w:r>
      <w:r>
        <w:rPr>
          <w:spacing w:val="-13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Какие</w:t>
      </w:r>
      <w:r>
        <w:rPr>
          <w:spacing w:val="-13"/>
          <w:sz w:val="19"/>
        </w:rPr>
        <w:t> </w:t>
      </w:r>
      <w:r>
        <w:rPr>
          <w:sz w:val="19"/>
        </w:rPr>
        <w:t>порядки</w:t>
      </w:r>
      <w:r>
        <w:rPr>
          <w:spacing w:val="-13"/>
          <w:sz w:val="19"/>
        </w:rPr>
        <w:t> </w:t>
      </w:r>
      <w:r>
        <w:rPr>
          <w:sz w:val="19"/>
        </w:rPr>
        <w:t>скла- дывались в казачьем мире?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5"/>
        <w:rPr>
          <w:rFonts w:ascii="Tahoma"/>
          <w:sz w:val="17"/>
        </w:rPr>
      </w:pPr>
    </w:p>
    <w:p>
      <w:pPr>
        <w:pStyle w:val="BodyText"/>
        <w:ind w:left="731"/>
        <w:rPr>
          <w:rFonts w:ascii="Tahoma"/>
        </w:rPr>
      </w:pPr>
      <w:r>
        <w:rPr>
          <w:rFonts w:ascii="Tahoma"/>
        </w:rPr>
        <w:pict>
          <v:group style="width:385.95pt;height:99pt;mso-position-horizontal-relative:char;mso-position-vertical-relative:line" id="docshapegroup430" coordorigin="0,0" coordsize="7719,1980">
            <v:rect style="position:absolute;left:0;top:0;width:7719;height:1980" id="docshape431" filled="true" fillcolor="#000000" stroked="false">
              <v:fill opacity="32768f" type="solid"/>
            </v:rect>
            <v:rect style="position:absolute;left:62;top:63;width:7597;height:1856" id="docshape432" filled="true" fillcolor="#e9eff8" stroked="false">
              <v:fill type="solid"/>
            </v:rect>
            <v:shape style="position:absolute;left:160;top:161;width:356;height:351" type="#_x0000_t75" id="docshape433" stroked="false">
              <v:imagedata r:id="rId56" o:title=""/>
            </v:shape>
            <v:shape style="position:absolute;left:0;top:0;width:7719;height:1980" type="#_x0000_t202" id="docshape434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5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1550–1556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гг.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по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инициативе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Избранной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рады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Иван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IV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провёл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важные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во- </w:t>
                    </w:r>
                    <w:r>
                      <w:rPr>
                        <w:rFonts w:ascii="Tahoma" w:hAnsi="Tahoma"/>
                        <w:sz w:val="20"/>
                      </w:rPr>
                      <w:t>енные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реформы.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Они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включали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себя: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создание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«Списка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Государева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дво-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ра», ограничение местничества в военное время, издание Уложения о служ- </w:t>
                    </w:r>
                    <w:r>
                      <w:rPr>
                        <w:rFonts w:ascii="Tahoma" w:hAnsi="Tahoma"/>
                        <w:sz w:val="20"/>
                      </w:rPr>
                      <w:t>бе, усиление русской артиллерии, учреждение стрелецких полков, привлечение на службу донских казаков.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BodyText"/>
        <w:spacing w:before="7"/>
        <w:rPr>
          <w:rFonts w:ascii="Tahoma"/>
          <w:sz w:val="13"/>
        </w:rPr>
      </w:pPr>
    </w:p>
    <w:p>
      <w:pPr>
        <w:pStyle w:val="Heading7"/>
        <w:spacing w:before="90"/>
      </w:pPr>
      <w:r>
        <w:rPr/>
        <w:drawing>
          <wp:inline distT="0" distB="0" distL="0" distR="0">
            <wp:extent cx="144005" cy="144005"/>
            <wp:effectExtent l="0" t="0" r="0" b="0"/>
            <wp:docPr id="47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88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spacing w:line="213" w:lineRule="auto" w:before="47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49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8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1.</w:t>
      </w:r>
      <w:r>
        <w:rPr>
          <w:rFonts w:ascii="Calibri" w:hAnsi="Calibri"/>
          <w:b/>
          <w:color w:val="DB413F"/>
          <w:spacing w:val="23"/>
          <w:sz w:val="19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перемены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области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военного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дела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произошли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раннее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Новое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время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мире? </w:t>
      </w:r>
      <w:r>
        <w:rPr>
          <w:rFonts w:ascii="Tahoma" w:hAnsi="Tahoma"/>
          <w:w w:val="95"/>
          <w:sz w:val="19"/>
        </w:rPr>
        <w:t>Когда эти новшества появились в России? Почему было важно научиться их исполь- </w:t>
      </w:r>
      <w:r>
        <w:rPr>
          <w:rFonts w:ascii="Tahoma" w:hAnsi="Tahoma"/>
          <w:sz w:val="19"/>
        </w:rPr>
        <w:t>зовать? Свой ответ обоснуйте.</w:t>
      </w:r>
    </w:p>
    <w:p>
      <w:pPr>
        <w:pStyle w:val="ListParagraph"/>
        <w:numPr>
          <w:ilvl w:val="1"/>
          <w:numId w:val="13"/>
        </w:numPr>
        <w:tabs>
          <w:tab w:pos="1134" w:val="left" w:leader="none"/>
        </w:tabs>
        <w:spacing w:line="213" w:lineRule="auto" w:before="63" w:after="0"/>
        <w:ind w:left="1133" w:right="791" w:hanging="244"/>
        <w:jc w:val="both"/>
        <w:rPr>
          <w:sz w:val="19"/>
        </w:rPr>
      </w:pPr>
      <w:r>
        <w:rPr>
          <w:w w:val="95"/>
          <w:sz w:val="19"/>
        </w:rPr>
        <w:t>Рассмотрите иллюстрацию в начале параграфа. Опишите картину. Кто составлял ос- </w:t>
      </w:r>
      <w:r>
        <w:rPr>
          <w:sz w:val="19"/>
        </w:rPr>
        <w:t>нову</w:t>
      </w:r>
      <w:r>
        <w:rPr>
          <w:spacing w:val="-12"/>
          <w:sz w:val="19"/>
        </w:rPr>
        <w:t> </w:t>
      </w:r>
      <w:r>
        <w:rPr>
          <w:sz w:val="19"/>
        </w:rPr>
        <w:t>поместного</w:t>
      </w:r>
      <w:r>
        <w:rPr>
          <w:spacing w:val="-12"/>
          <w:sz w:val="19"/>
        </w:rPr>
        <w:t> </w:t>
      </w:r>
      <w:r>
        <w:rPr>
          <w:sz w:val="19"/>
        </w:rPr>
        <w:t>войска?</w:t>
      </w:r>
      <w:r>
        <w:rPr>
          <w:spacing w:val="-12"/>
          <w:sz w:val="19"/>
        </w:rPr>
        <w:t> </w:t>
      </w:r>
      <w:r>
        <w:rPr>
          <w:sz w:val="19"/>
        </w:rPr>
        <w:t>Какие</w:t>
      </w:r>
      <w:r>
        <w:rPr>
          <w:spacing w:val="-12"/>
          <w:sz w:val="19"/>
        </w:rPr>
        <w:t> </w:t>
      </w:r>
      <w:r>
        <w:rPr>
          <w:sz w:val="19"/>
        </w:rPr>
        <w:t>задачи</w:t>
      </w:r>
      <w:r>
        <w:rPr>
          <w:spacing w:val="-12"/>
          <w:sz w:val="19"/>
        </w:rPr>
        <w:t> </w:t>
      </w:r>
      <w:r>
        <w:rPr>
          <w:sz w:val="19"/>
        </w:rPr>
        <w:t>перед</w:t>
      </w:r>
      <w:r>
        <w:rPr>
          <w:spacing w:val="-12"/>
          <w:sz w:val="19"/>
        </w:rPr>
        <w:t> </w:t>
      </w:r>
      <w:r>
        <w:rPr>
          <w:sz w:val="19"/>
        </w:rPr>
        <w:t>ним</w:t>
      </w:r>
      <w:r>
        <w:rPr>
          <w:spacing w:val="-12"/>
          <w:sz w:val="19"/>
        </w:rPr>
        <w:t> </w:t>
      </w:r>
      <w:r>
        <w:rPr>
          <w:sz w:val="19"/>
        </w:rPr>
        <w:t>стояли?</w:t>
      </w:r>
      <w:r>
        <w:rPr>
          <w:spacing w:val="-12"/>
          <w:sz w:val="19"/>
        </w:rPr>
        <w:t> </w:t>
      </w:r>
      <w:r>
        <w:rPr>
          <w:sz w:val="19"/>
        </w:rPr>
        <w:t>Придумайте</w:t>
      </w:r>
      <w:r>
        <w:rPr>
          <w:spacing w:val="-12"/>
          <w:sz w:val="19"/>
        </w:rPr>
        <w:t> </w:t>
      </w:r>
      <w:r>
        <w:rPr>
          <w:sz w:val="19"/>
        </w:rPr>
        <w:t>своё</w:t>
      </w:r>
      <w:r>
        <w:rPr>
          <w:spacing w:val="-12"/>
          <w:sz w:val="19"/>
        </w:rPr>
        <w:t> </w:t>
      </w:r>
      <w:r>
        <w:rPr>
          <w:sz w:val="19"/>
        </w:rPr>
        <w:t>назва-</w:t>
      </w:r>
      <w:r>
        <w:rPr>
          <w:sz w:val="19"/>
        </w:rPr>
        <w:t> ние картины.</w:t>
      </w:r>
    </w:p>
    <w:p>
      <w:pPr>
        <w:pStyle w:val="ListParagraph"/>
        <w:numPr>
          <w:ilvl w:val="1"/>
          <w:numId w:val="13"/>
        </w:numPr>
        <w:tabs>
          <w:tab w:pos="1134" w:val="left" w:leader="none"/>
        </w:tabs>
        <w:spacing w:line="208" w:lineRule="auto" w:before="66" w:after="0"/>
        <w:ind w:left="1133" w:right="791" w:hanging="244"/>
        <w:jc w:val="both"/>
        <w:rPr>
          <w:sz w:val="19"/>
        </w:rPr>
      </w:pPr>
      <w:r>
        <w:rPr/>
        <w:pict>
          <v:rect style="position:absolute;margin-left:0pt;margin-top:23.25304pt;width:1.56253pt;height:203.04pt;mso-position-horizontal-relative:page;mso-position-vertical-relative:paragraph;z-index:15767552" id="docshape435" filled="true" fillcolor="#000000" stroked="false">
            <v:fill opacity="32768f" type="solid"/>
            <w10:wrap type="none"/>
          </v:rect>
        </w:pict>
      </w:r>
      <w:r>
        <w:rPr>
          <w:sz w:val="19"/>
        </w:rPr>
        <w:t>Перечислите</w:t>
      </w:r>
      <w:r>
        <w:rPr>
          <w:spacing w:val="-15"/>
          <w:sz w:val="19"/>
        </w:rPr>
        <w:t> </w:t>
      </w:r>
      <w:r>
        <w:rPr>
          <w:sz w:val="19"/>
        </w:rPr>
        <w:t>основные</w:t>
      </w:r>
      <w:r>
        <w:rPr>
          <w:spacing w:val="-15"/>
          <w:sz w:val="19"/>
        </w:rPr>
        <w:t> </w:t>
      </w:r>
      <w:r>
        <w:rPr>
          <w:sz w:val="19"/>
        </w:rPr>
        <w:t>мероприятия</w:t>
      </w:r>
      <w:r>
        <w:rPr>
          <w:spacing w:val="-14"/>
          <w:sz w:val="19"/>
        </w:rPr>
        <w:t> </w:t>
      </w:r>
      <w:r>
        <w:rPr>
          <w:sz w:val="19"/>
        </w:rPr>
        <w:t>военных</w:t>
      </w:r>
      <w:r>
        <w:rPr>
          <w:spacing w:val="-15"/>
          <w:sz w:val="19"/>
        </w:rPr>
        <w:t> </w:t>
      </w:r>
      <w:r>
        <w:rPr>
          <w:sz w:val="19"/>
        </w:rPr>
        <w:t>реформ</w:t>
      </w:r>
      <w:r>
        <w:rPr>
          <w:spacing w:val="-15"/>
          <w:sz w:val="19"/>
        </w:rPr>
        <w:t> </w:t>
      </w:r>
      <w:r>
        <w:rPr>
          <w:sz w:val="19"/>
        </w:rPr>
        <w:t>1550-х</w:t>
      </w:r>
      <w:r>
        <w:rPr>
          <w:spacing w:val="-14"/>
          <w:sz w:val="19"/>
        </w:rPr>
        <w:t> </w:t>
      </w:r>
      <w:r>
        <w:rPr>
          <w:sz w:val="19"/>
        </w:rPr>
        <w:t>гг.</w:t>
      </w:r>
      <w:r>
        <w:rPr>
          <w:spacing w:val="-15"/>
          <w:sz w:val="19"/>
        </w:rPr>
        <w:t> </w:t>
      </w:r>
      <w:r>
        <w:rPr>
          <w:sz w:val="19"/>
        </w:rPr>
        <w:t>Можно</w:t>
      </w:r>
      <w:r>
        <w:rPr>
          <w:spacing w:val="-15"/>
          <w:sz w:val="19"/>
        </w:rPr>
        <w:t> </w:t>
      </w:r>
      <w:r>
        <w:rPr>
          <w:sz w:val="19"/>
        </w:rPr>
        <w:t>ли</w:t>
      </w:r>
      <w:r>
        <w:rPr>
          <w:spacing w:val="-14"/>
          <w:sz w:val="19"/>
        </w:rPr>
        <w:t> </w:t>
      </w:r>
      <w:r>
        <w:rPr>
          <w:sz w:val="19"/>
        </w:rPr>
        <w:t>назвать их</w:t>
      </w:r>
      <w:r>
        <w:rPr>
          <w:spacing w:val="-4"/>
          <w:sz w:val="19"/>
        </w:rPr>
        <w:t> </w:t>
      </w:r>
      <w:r>
        <w:rPr>
          <w:sz w:val="19"/>
        </w:rPr>
        <w:t>результативными?</w:t>
      </w:r>
      <w:r>
        <w:rPr>
          <w:spacing w:val="-4"/>
          <w:sz w:val="19"/>
        </w:rPr>
        <w:t> </w:t>
      </w:r>
      <w:r>
        <w:rPr>
          <w:sz w:val="19"/>
        </w:rPr>
        <w:t>Почему</w:t>
      </w:r>
      <w:r>
        <w:rPr>
          <w:spacing w:val="-4"/>
          <w:sz w:val="19"/>
        </w:rPr>
        <w:t> </w:t>
      </w:r>
      <w:r>
        <w:rPr>
          <w:sz w:val="19"/>
        </w:rPr>
        <w:t>вы</w:t>
      </w:r>
      <w:r>
        <w:rPr>
          <w:spacing w:val="-4"/>
          <w:sz w:val="19"/>
        </w:rPr>
        <w:t> </w:t>
      </w:r>
      <w:r>
        <w:rPr>
          <w:sz w:val="19"/>
        </w:rPr>
        <w:t>так</w:t>
      </w:r>
      <w:r>
        <w:rPr>
          <w:spacing w:val="-4"/>
          <w:sz w:val="19"/>
        </w:rPr>
        <w:t> </w:t>
      </w:r>
      <w:r>
        <w:rPr>
          <w:sz w:val="19"/>
        </w:rPr>
        <w:t>считаете?</w:t>
      </w:r>
    </w:p>
    <w:p>
      <w:pPr>
        <w:pStyle w:val="ListParagraph"/>
        <w:numPr>
          <w:ilvl w:val="1"/>
          <w:numId w:val="13"/>
        </w:numPr>
        <w:tabs>
          <w:tab w:pos="1134" w:val="left" w:leader="none"/>
        </w:tabs>
        <w:spacing w:line="208" w:lineRule="auto" w:before="67" w:after="0"/>
        <w:ind w:left="1133" w:right="791" w:hanging="244"/>
        <w:jc w:val="both"/>
        <w:rPr>
          <w:sz w:val="19"/>
        </w:rPr>
      </w:pPr>
      <w:r>
        <w:rPr>
          <w:sz w:val="19"/>
        </w:rPr>
        <w:t>Какие</w:t>
      </w:r>
      <w:r>
        <w:rPr>
          <w:spacing w:val="-2"/>
          <w:sz w:val="19"/>
        </w:rPr>
        <w:t> </w:t>
      </w:r>
      <w:r>
        <w:rPr>
          <w:sz w:val="19"/>
        </w:rPr>
        <w:t>сословные</w:t>
      </w:r>
      <w:r>
        <w:rPr>
          <w:spacing w:val="-2"/>
          <w:sz w:val="19"/>
        </w:rPr>
        <w:t> </w:t>
      </w:r>
      <w:r>
        <w:rPr>
          <w:sz w:val="19"/>
        </w:rPr>
        <w:t>группы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XVI</w:t>
      </w:r>
      <w:r>
        <w:rPr>
          <w:spacing w:val="-2"/>
          <w:sz w:val="19"/>
        </w:rPr>
        <w:t> </w:t>
      </w:r>
      <w:r>
        <w:rPr>
          <w:sz w:val="19"/>
        </w:rPr>
        <w:t>в.</w:t>
      </w:r>
      <w:r>
        <w:rPr>
          <w:spacing w:val="-2"/>
          <w:sz w:val="19"/>
        </w:rPr>
        <w:t> </w:t>
      </w:r>
      <w:r>
        <w:rPr>
          <w:sz w:val="19"/>
        </w:rPr>
        <w:t>входили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состав</w:t>
      </w:r>
      <w:r>
        <w:rPr>
          <w:spacing w:val="-2"/>
          <w:sz w:val="19"/>
        </w:rPr>
        <w:t> </w:t>
      </w:r>
      <w:r>
        <w:rPr>
          <w:sz w:val="19"/>
        </w:rPr>
        <w:t>служилых</w:t>
      </w:r>
      <w:r>
        <w:rPr>
          <w:spacing w:val="-2"/>
          <w:sz w:val="19"/>
        </w:rPr>
        <w:t> </w:t>
      </w:r>
      <w:r>
        <w:rPr>
          <w:sz w:val="19"/>
        </w:rPr>
        <w:t>людей?</w:t>
      </w:r>
      <w:r>
        <w:rPr>
          <w:spacing w:val="-2"/>
          <w:sz w:val="19"/>
        </w:rPr>
        <w:t> </w:t>
      </w:r>
      <w:r>
        <w:rPr>
          <w:sz w:val="19"/>
        </w:rPr>
        <w:t>Как</w:t>
      </w:r>
      <w:r>
        <w:rPr>
          <w:spacing w:val="-2"/>
          <w:sz w:val="19"/>
        </w:rPr>
        <w:t> </w:t>
      </w:r>
      <w:r>
        <w:rPr>
          <w:sz w:val="19"/>
        </w:rPr>
        <w:t>измени- лось</w:t>
      </w:r>
      <w:r>
        <w:rPr>
          <w:spacing w:val="-5"/>
          <w:sz w:val="19"/>
        </w:rPr>
        <w:t> </w:t>
      </w:r>
      <w:r>
        <w:rPr>
          <w:sz w:val="19"/>
        </w:rPr>
        <w:t>их</w:t>
      </w:r>
      <w:r>
        <w:rPr>
          <w:spacing w:val="-5"/>
          <w:sz w:val="19"/>
        </w:rPr>
        <w:t> </w:t>
      </w:r>
      <w:r>
        <w:rPr>
          <w:sz w:val="19"/>
        </w:rPr>
        <w:t>социальное</w:t>
      </w:r>
      <w:r>
        <w:rPr>
          <w:spacing w:val="-5"/>
          <w:sz w:val="19"/>
        </w:rPr>
        <w:t> </w:t>
      </w:r>
      <w:r>
        <w:rPr>
          <w:sz w:val="19"/>
        </w:rPr>
        <w:t>положение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результате</w:t>
      </w:r>
      <w:r>
        <w:rPr>
          <w:spacing w:val="-5"/>
          <w:sz w:val="19"/>
        </w:rPr>
        <w:t> </w:t>
      </w:r>
      <w:r>
        <w:rPr>
          <w:sz w:val="19"/>
        </w:rPr>
        <w:t>реформ</w:t>
      </w:r>
      <w:r>
        <w:rPr>
          <w:spacing w:val="-5"/>
          <w:sz w:val="19"/>
        </w:rPr>
        <w:t> </w:t>
      </w:r>
      <w:r>
        <w:rPr>
          <w:sz w:val="19"/>
        </w:rPr>
        <w:t>1550-х</w:t>
      </w:r>
      <w:r>
        <w:rPr>
          <w:spacing w:val="-5"/>
          <w:sz w:val="19"/>
        </w:rPr>
        <w:t> </w:t>
      </w:r>
      <w:r>
        <w:rPr>
          <w:sz w:val="19"/>
        </w:rPr>
        <w:t>гг.?</w:t>
      </w:r>
    </w:p>
    <w:p>
      <w:pPr>
        <w:pStyle w:val="ListParagraph"/>
        <w:numPr>
          <w:ilvl w:val="1"/>
          <w:numId w:val="13"/>
        </w:numPr>
        <w:tabs>
          <w:tab w:pos="1134" w:val="left" w:leader="none"/>
        </w:tabs>
        <w:spacing w:line="208" w:lineRule="auto" w:before="66" w:after="0"/>
        <w:ind w:left="1133" w:right="791" w:hanging="244"/>
        <w:jc w:val="both"/>
        <w:rPr>
          <w:sz w:val="19"/>
        </w:rPr>
      </w:pPr>
      <w:r>
        <w:rPr>
          <w:sz w:val="19"/>
        </w:rPr>
        <w:t>Сравните</w:t>
      </w:r>
      <w:r>
        <w:rPr>
          <w:spacing w:val="-15"/>
          <w:sz w:val="19"/>
        </w:rPr>
        <w:t> </w:t>
      </w:r>
      <w:r>
        <w:rPr>
          <w:sz w:val="19"/>
        </w:rPr>
        <w:t>организацию</w:t>
      </w:r>
      <w:r>
        <w:rPr>
          <w:spacing w:val="-15"/>
          <w:sz w:val="19"/>
        </w:rPr>
        <w:t> </w:t>
      </w:r>
      <w:r>
        <w:rPr>
          <w:sz w:val="19"/>
        </w:rPr>
        <w:t>русского</w:t>
      </w:r>
      <w:r>
        <w:rPr>
          <w:spacing w:val="-15"/>
          <w:sz w:val="19"/>
        </w:rPr>
        <w:t> </w:t>
      </w:r>
      <w:r>
        <w:rPr>
          <w:sz w:val="19"/>
        </w:rPr>
        <w:t>войска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годы</w:t>
      </w:r>
      <w:r>
        <w:rPr>
          <w:spacing w:val="-15"/>
          <w:sz w:val="19"/>
        </w:rPr>
        <w:t> </w:t>
      </w:r>
      <w:r>
        <w:rPr>
          <w:sz w:val="19"/>
        </w:rPr>
        <w:t>правления</w:t>
      </w:r>
      <w:r>
        <w:rPr>
          <w:spacing w:val="-14"/>
          <w:sz w:val="19"/>
        </w:rPr>
        <w:t> </w:t>
      </w:r>
      <w:r>
        <w:rPr>
          <w:sz w:val="19"/>
        </w:rPr>
        <w:t>Ивана</w:t>
      </w:r>
      <w:r>
        <w:rPr>
          <w:spacing w:val="-15"/>
          <w:sz w:val="19"/>
        </w:rPr>
        <w:t> </w:t>
      </w:r>
      <w:r>
        <w:rPr>
          <w:sz w:val="19"/>
        </w:rPr>
        <w:t>III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Ивана</w:t>
      </w:r>
      <w:r>
        <w:rPr>
          <w:spacing w:val="-15"/>
          <w:sz w:val="19"/>
        </w:rPr>
        <w:t> </w:t>
      </w:r>
      <w:r>
        <w:rPr>
          <w:sz w:val="19"/>
        </w:rPr>
        <w:t>IV.</w:t>
      </w:r>
      <w:r>
        <w:rPr>
          <w:spacing w:val="-15"/>
          <w:sz w:val="19"/>
        </w:rPr>
        <w:t> </w:t>
      </w:r>
      <w:r>
        <w:rPr>
          <w:sz w:val="19"/>
        </w:rPr>
        <w:t>Вы- делите общие черты и различия.</w:t>
      </w:r>
    </w:p>
    <w:p>
      <w:pPr>
        <w:pStyle w:val="ListParagraph"/>
        <w:numPr>
          <w:ilvl w:val="1"/>
          <w:numId w:val="13"/>
        </w:numPr>
        <w:tabs>
          <w:tab w:pos="1134" w:val="left" w:leader="none"/>
        </w:tabs>
        <w:spacing w:line="208" w:lineRule="auto" w:before="66" w:after="0"/>
        <w:ind w:left="1133" w:right="792" w:hanging="244"/>
        <w:jc w:val="both"/>
        <w:rPr>
          <w:sz w:val="19"/>
        </w:rPr>
      </w:pPr>
      <w:r>
        <w:rPr>
          <w:w w:val="95"/>
          <w:sz w:val="19"/>
        </w:rPr>
        <w:t>Почему учёные называют стрелецкое войско полурегулярным? Сформулируйте два </w:t>
      </w:r>
      <w:r>
        <w:rPr>
          <w:spacing w:val="-2"/>
          <w:sz w:val="19"/>
        </w:rPr>
        <w:t>аргумента.</w:t>
      </w:r>
    </w:p>
    <w:p>
      <w:pPr>
        <w:pStyle w:val="ListParagraph"/>
        <w:numPr>
          <w:ilvl w:val="1"/>
          <w:numId w:val="13"/>
        </w:numPr>
        <w:tabs>
          <w:tab w:pos="1134" w:val="left" w:leader="none"/>
        </w:tabs>
        <w:spacing w:line="208" w:lineRule="auto" w:before="66" w:after="0"/>
        <w:ind w:left="1133" w:right="791" w:hanging="244"/>
        <w:jc w:val="both"/>
        <w:rPr>
          <w:sz w:val="19"/>
        </w:rPr>
      </w:pPr>
      <w:r>
        <w:rPr>
          <w:spacing w:val="-2"/>
          <w:sz w:val="19"/>
        </w:rPr>
        <w:t>Сформулируйте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не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менее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трёх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отличий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казаков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от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остальных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групп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российского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на- </w:t>
      </w:r>
      <w:r>
        <w:rPr>
          <w:sz w:val="19"/>
        </w:rPr>
        <w:t>селения XVI в.</w:t>
      </w:r>
    </w:p>
    <w:p>
      <w:pPr>
        <w:pStyle w:val="ListParagraph"/>
        <w:numPr>
          <w:ilvl w:val="1"/>
          <w:numId w:val="13"/>
        </w:numPr>
        <w:tabs>
          <w:tab w:pos="1134" w:val="left" w:leader="none"/>
        </w:tabs>
        <w:spacing w:line="216" w:lineRule="auto" w:before="61" w:after="0"/>
        <w:ind w:left="1133" w:right="791" w:hanging="244"/>
        <w:jc w:val="both"/>
        <w:rPr>
          <w:sz w:val="19"/>
        </w:rPr>
      </w:pPr>
      <w:r>
        <w:rPr>
          <w:spacing w:val="-2"/>
          <w:sz w:val="19"/>
        </w:rPr>
        <w:t>Рассмотрите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иллюстрации,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которые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помещены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параграфе.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Какие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из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них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являются</w:t>
      </w:r>
      <w:r>
        <w:rPr>
          <w:spacing w:val="-2"/>
          <w:sz w:val="19"/>
        </w:rPr>
        <w:t> </w:t>
      </w:r>
      <w:r>
        <w:rPr>
          <w:sz w:val="19"/>
        </w:rPr>
        <w:t>фотографиями</w:t>
      </w:r>
      <w:r>
        <w:rPr>
          <w:spacing w:val="-11"/>
          <w:sz w:val="19"/>
        </w:rPr>
        <w:t> </w:t>
      </w:r>
      <w:r>
        <w:rPr>
          <w:sz w:val="19"/>
        </w:rPr>
        <w:t>исторических</w:t>
      </w:r>
      <w:r>
        <w:rPr>
          <w:spacing w:val="-11"/>
          <w:sz w:val="19"/>
        </w:rPr>
        <w:t> </w:t>
      </w:r>
      <w:r>
        <w:rPr>
          <w:sz w:val="19"/>
        </w:rPr>
        <w:t>источников,</w:t>
      </w:r>
      <w:r>
        <w:rPr>
          <w:spacing w:val="-11"/>
          <w:sz w:val="19"/>
        </w:rPr>
        <w:t> </w:t>
      </w:r>
      <w:r>
        <w:rPr>
          <w:sz w:val="19"/>
        </w:rPr>
        <w:t>а</w:t>
      </w:r>
      <w:r>
        <w:rPr>
          <w:spacing w:val="-11"/>
          <w:sz w:val="19"/>
        </w:rPr>
        <w:t> </w:t>
      </w:r>
      <w:r>
        <w:rPr>
          <w:sz w:val="19"/>
        </w:rPr>
        <w:t>какие</w:t>
      </w:r>
      <w:r>
        <w:rPr>
          <w:spacing w:val="-11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художественными</w:t>
      </w:r>
      <w:r>
        <w:rPr>
          <w:spacing w:val="-11"/>
          <w:sz w:val="19"/>
        </w:rPr>
        <w:t> </w:t>
      </w:r>
      <w:r>
        <w:rPr>
          <w:sz w:val="19"/>
        </w:rPr>
        <w:t>произведе- </w:t>
      </w:r>
      <w:r>
        <w:rPr>
          <w:w w:val="95"/>
          <w:sz w:val="19"/>
        </w:rPr>
        <w:t>ниями? Почему важно отличать исторический источник от художественного произве- </w:t>
      </w:r>
      <w:r>
        <w:rPr>
          <w:sz w:val="19"/>
        </w:rPr>
        <w:t>дения? Свой ответ обоснуйте.</w:t>
      </w:r>
    </w:p>
    <w:p>
      <w:pPr>
        <w:pStyle w:val="ListParagraph"/>
        <w:numPr>
          <w:ilvl w:val="1"/>
          <w:numId w:val="13"/>
        </w:numPr>
        <w:tabs>
          <w:tab w:pos="1134" w:val="left" w:leader="none"/>
        </w:tabs>
        <w:spacing w:line="208" w:lineRule="auto" w:before="65" w:after="0"/>
        <w:ind w:left="1133" w:right="791" w:hanging="244"/>
        <w:jc w:val="both"/>
        <w:rPr>
          <w:sz w:val="19"/>
        </w:rPr>
      </w:pPr>
      <w:r>
        <w:rPr>
          <w:sz w:val="19"/>
        </w:rPr>
        <w:t>Сравните службу русских стрельцов и мушкетёров во Франции. Назовите общие черты, укажите различия.</w:t>
      </w:r>
    </w:p>
    <w:p>
      <w:pPr>
        <w:spacing w:line="208" w:lineRule="auto" w:before="66"/>
        <w:ind w:left="1133" w:right="790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51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90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10.</w:t>
      </w:r>
      <w:r>
        <w:rPr>
          <w:rFonts w:ascii="Calibri" w:hAnsi="Calibri"/>
          <w:b/>
          <w:color w:val="DB413F"/>
          <w:spacing w:val="14"/>
          <w:sz w:val="19"/>
        </w:rPr>
        <w:t> </w:t>
      </w:r>
      <w:r>
        <w:rPr>
          <w:rFonts w:ascii="Tahoma" w:hAnsi="Tahoma"/>
          <w:sz w:val="19"/>
        </w:rPr>
        <w:t>Каковы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были,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вашему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мнению,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итоги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значение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военных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реформ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Ивана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IV и Избранной рады?</w:t>
      </w:r>
    </w:p>
    <w:p>
      <w:pPr>
        <w:pStyle w:val="Heading7"/>
        <w:tabs>
          <w:tab w:pos="8127" w:val="left" w:leader="none"/>
        </w:tabs>
      </w:pPr>
      <w:r>
        <w:rPr/>
        <w:pict>
          <v:group style="position:absolute;margin-left:162.786102pt;margin-top:11.047256pt;width:239pt;height:7.85pt;mso-position-horizontal-relative:page;mso-position-vertical-relative:paragraph;z-index:-21955584" id="docshapegroup436" coordorigin="3256,221" coordsize="4780,157">
            <v:line style="position:absolute" from="3306,299" to="7940,299" stroked="true" strokeweight="1pt" strokecolor="#4495d1">
              <v:stroke dashstyle="dot"/>
            </v:line>
            <v:shape style="position:absolute;left:3255;top:289;width:4715;height:20" id="docshape437" coordorigin="3256,289" coordsize="4715,20" path="m3276,299l3273,292,3266,289,3259,292,3256,299,3259,306,3266,309,3273,306,3276,299xm7970,299l7967,292,7960,289,7953,292,7950,299,7953,306,7960,309,7967,306,7970,299xe" filled="true" fillcolor="#4495d1" stroked="false">
              <v:path arrowok="t"/>
              <v:fill type="solid"/>
            </v:shape>
            <v:shape style="position:absolute;left:7950;top:220;width:84;height:157" id="docshape438" coordorigin="7951,221" coordsize="84,157" path="m7951,221l7951,377,8035,299,7951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11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2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5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0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2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 хронологический порядок событий: 1) запрет местнических </w:t>
      </w:r>
      <w:r>
        <w:rPr>
          <w:rFonts w:ascii="Tahoma" w:hAnsi="Tahoma"/>
          <w:sz w:val="19"/>
        </w:rPr>
        <w:t>споров между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воеводами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время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войны;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завоевание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испанцами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главе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Ф.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Писарро </w:t>
      </w:r>
      <w:r>
        <w:rPr>
          <w:rFonts w:ascii="Tahoma" w:hAnsi="Tahoma"/>
          <w:w w:val="95"/>
          <w:sz w:val="19"/>
        </w:rPr>
        <w:t>державы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инков;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3)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принятие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Уложения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о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службе;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4)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открытие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Тридентского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собора.</w:t>
      </w:r>
    </w:p>
    <w:p>
      <w:pPr>
        <w:pStyle w:val="Heading7"/>
        <w:spacing w:before="189"/>
      </w:pPr>
      <w:r>
        <w:rPr/>
        <w:pict>
          <v:group style="position:absolute;margin-left:155.961899pt;margin-top:10.117261pt;width:263.6pt;height:14.2pt;mso-position-horizontal-relative:page;mso-position-vertical-relative:paragraph;z-index:15768576" id="docshapegroup439" coordorigin="3119,202" coordsize="5272,284">
            <v:shape style="position:absolute;left:8107;top:202;width:284;height:284" type="#_x0000_t75" id="docshape440" stroked="false">
              <v:imagedata r:id="rId15" o:title=""/>
            </v:shape>
            <v:line style="position:absolute" from="3169,348" to="7956,348" stroked="true" strokeweight="1pt" strokecolor="#4495d1">
              <v:stroke dashstyle="dot"/>
            </v:line>
            <v:shape style="position:absolute;left:3119;top:337;width:4867;height:20" id="docshape441" coordorigin="3119,338" coordsize="4867,20" path="m3139,348l3136,340,3129,338,3122,340,3119,348,3122,355,3129,358,3136,355,3139,348xm7986,348l7983,340,7976,338,7969,340,7966,348,7969,355,7976,358,7983,355,7986,348xe" filled="true" fillcolor="#4495d1" stroked="false">
              <v:path arrowok="t"/>
              <v:fill type="solid"/>
            </v:shape>
            <v:shape style="position:absolute;left:7966;top:269;width:84;height:157" id="docshape442" coordorigin="7966,269" coordsize="84,157" path="m7966,269l7966,426,8050,348,7966,26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42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Прочитайте отрывок из сочинения «Рассуждение о делах Московии» венецианца Ф.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Тьеполо,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побывавшего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середине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XVI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в.,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ответьте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вопросы.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1"/>
        <w:rPr>
          <w:rFonts w:ascii="Tahoma"/>
          <w:sz w:val="11"/>
        </w:rPr>
      </w:pPr>
    </w:p>
    <w:p>
      <w:pPr>
        <w:spacing w:line="220" w:lineRule="auto" w:before="109"/>
        <w:ind w:left="793" w:right="790" w:firstLine="340"/>
        <w:jc w:val="both"/>
        <w:rPr>
          <w:sz w:val="19"/>
        </w:rPr>
      </w:pPr>
      <w:r>
        <w:rPr>
          <w:sz w:val="19"/>
        </w:rPr>
        <w:t>Конница из более знатных и богатых одевается в панцирь из тонких и </w:t>
      </w:r>
      <w:r>
        <w:rPr>
          <w:sz w:val="19"/>
        </w:rPr>
        <w:t>хорошо закалённых</w:t>
      </w:r>
      <w:r>
        <w:rPr>
          <w:spacing w:val="-6"/>
          <w:sz w:val="19"/>
        </w:rPr>
        <w:t> </w:t>
      </w:r>
      <w:r>
        <w:rPr>
          <w:sz w:val="19"/>
        </w:rPr>
        <w:t>металлических</w:t>
      </w:r>
      <w:r>
        <w:rPr>
          <w:spacing w:val="-6"/>
          <w:sz w:val="19"/>
        </w:rPr>
        <w:t> </w:t>
      </w:r>
      <w:r>
        <w:rPr>
          <w:sz w:val="19"/>
        </w:rPr>
        <w:t>пластин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островерхий</w:t>
      </w:r>
      <w:r>
        <w:rPr>
          <w:spacing w:val="-6"/>
          <w:sz w:val="19"/>
        </w:rPr>
        <w:t> </w:t>
      </w:r>
      <w:r>
        <w:rPr>
          <w:sz w:val="19"/>
        </w:rPr>
        <w:t>шлем,</w:t>
      </w:r>
      <w:r>
        <w:rPr>
          <w:spacing w:val="-6"/>
          <w:sz w:val="19"/>
        </w:rPr>
        <w:t> </w:t>
      </w:r>
      <w:r>
        <w:rPr>
          <w:sz w:val="19"/>
        </w:rPr>
        <w:t>равным</w:t>
      </w:r>
      <w:r>
        <w:rPr>
          <w:spacing w:val="-6"/>
          <w:sz w:val="19"/>
        </w:rPr>
        <w:t> </w:t>
      </w:r>
      <w:r>
        <w:rPr>
          <w:sz w:val="19"/>
        </w:rPr>
        <w:t>образом</w:t>
      </w:r>
      <w:r>
        <w:rPr>
          <w:spacing w:val="-6"/>
          <w:sz w:val="19"/>
        </w:rPr>
        <w:t> </w:t>
      </w:r>
      <w:r>
        <w:rPr>
          <w:sz w:val="19"/>
        </w:rPr>
        <w:t>сделан- ный из пластинок; причём всё это производится в Персии.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Эти [конники] в большинстве своём действуют копьём, прочие же вместо лат носят</w:t>
      </w:r>
      <w:r>
        <w:rPr>
          <w:spacing w:val="-13"/>
          <w:sz w:val="19"/>
        </w:rPr>
        <w:t> </w:t>
      </w:r>
      <w:r>
        <w:rPr>
          <w:sz w:val="19"/>
        </w:rPr>
        <w:t>толстые</w:t>
      </w:r>
      <w:r>
        <w:rPr>
          <w:spacing w:val="-13"/>
          <w:sz w:val="19"/>
        </w:rPr>
        <w:t> </w:t>
      </w:r>
      <w:r>
        <w:rPr>
          <w:sz w:val="19"/>
        </w:rPr>
        <w:t>[стёганые]</w:t>
      </w:r>
      <w:r>
        <w:rPr>
          <w:spacing w:val="-13"/>
          <w:sz w:val="19"/>
        </w:rPr>
        <w:t> </w:t>
      </w:r>
      <w:r>
        <w:rPr>
          <w:sz w:val="19"/>
        </w:rPr>
        <w:t>кафтаны,</w:t>
      </w:r>
      <w:r>
        <w:rPr>
          <w:spacing w:val="-13"/>
          <w:sz w:val="19"/>
        </w:rPr>
        <w:t> </w:t>
      </w:r>
      <w:r>
        <w:rPr>
          <w:sz w:val="19"/>
        </w:rPr>
        <w:t>очень</w:t>
      </w:r>
      <w:r>
        <w:rPr>
          <w:spacing w:val="-13"/>
          <w:sz w:val="19"/>
        </w:rPr>
        <w:t> </w:t>
      </w:r>
      <w:r>
        <w:rPr>
          <w:sz w:val="19"/>
        </w:rPr>
        <w:t>плотно</w:t>
      </w:r>
      <w:r>
        <w:rPr>
          <w:spacing w:val="-13"/>
          <w:sz w:val="19"/>
        </w:rPr>
        <w:t> </w:t>
      </w:r>
      <w:r>
        <w:rPr>
          <w:sz w:val="19"/>
        </w:rPr>
        <w:t>набитые</w:t>
      </w:r>
      <w:r>
        <w:rPr>
          <w:spacing w:val="-13"/>
          <w:sz w:val="19"/>
        </w:rPr>
        <w:t> </w:t>
      </w:r>
      <w:r>
        <w:rPr>
          <w:sz w:val="19"/>
        </w:rPr>
        <w:t>хлопком,</w:t>
      </w:r>
      <w:r>
        <w:rPr>
          <w:spacing w:val="-13"/>
          <w:sz w:val="19"/>
        </w:rPr>
        <w:t> </w:t>
      </w:r>
      <w:r>
        <w:rPr>
          <w:sz w:val="19"/>
        </w:rPr>
        <w:t>они</w:t>
      </w:r>
      <w:r>
        <w:rPr>
          <w:spacing w:val="-13"/>
          <w:sz w:val="19"/>
        </w:rPr>
        <w:t> </w:t>
      </w:r>
      <w:r>
        <w:rPr>
          <w:sz w:val="19"/>
        </w:rPr>
        <w:t>хорошо</w:t>
      </w:r>
      <w:r>
        <w:rPr>
          <w:spacing w:val="-13"/>
          <w:sz w:val="19"/>
        </w:rPr>
        <w:t> </w:t>
      </w:r>
      <w:r>
        <w:rPr>
          <w:sz w:val="19"/>
        </w:rPr>
        <w:t>про- тивостоят</w:t>
      </w:r>
      <w:r>
        <w:rPr>
          <w:spacing w:val="-1"/>
          <w:sz w:val="19"/>
        </w:rPr>
        <w:t> </w:t>
      </w:r>
      <w:r>
        <w:rPr>
          <w:sz w:val="19"/>
        </w:rPr>
        <w:t>ударам,</w:t>
      </w:r>
      <w:r>
        <w:rPr>
          <w:spacing w:val="-1"/>
          <w:sz w:val="19"/>
        </w:rPr>
        <w:t> </w:t>
      </w:r>
      <w:r>
        <w:rPr>
          <w:sz w:val="19"/>
        </w:rPr>
        <w:t>особенно</w:t>
      </w:r>
      <w:r>
        <w:rPr>
          <w:spacing w:val="-1"/>
          <w:sz w:val="19"/>
        </w:rPr>
        <w:t> </w:t>
      </w:r>
      <w:r>
        <w:rPr>
          <w:sz w:val="19"/>
        </w:rPr>
        <w:t>стрелами.</w:t>
      </w:r>
      <w:r>
        <w:rPr>
          <w:spacing w:val="-1"/>
          <w:sz w:val="19"/>
        </w:rPr>
        <w:t> </w:t>
      </w:r>
      <w:r>
        <w:rPr>
          <w:sz w:val="19"/>
        </w:rPr>
        <w:t>Среди</w:t>
      </w:r>
      <w:r>
        <w:rPr>
          <w:spacing w:val="-1"/>
          <w:sz w:val="19"/>
        </w:rPr>
        <w:t> </w:t>
      </w:r>
      <w:r>
        <w:rPr>
          <w:sz w:val="19"/>
        </w:rPr>
        <w:t>них</w:t>
      </w:r>
      <w:r>
        <w:rPr>
          <w:spacing w:val="-1"/>
          <w:sz w:val="19"/>
        </w:rPr>
        <w:t> </w:t>
      </w:r>
      <w:r>
        <w:rPr>
          <w:sz w:val="19"/>
        </w:rPr>
        <w:t>есть</w:t>
      </w:r>
      <w:r>
        <w:rPr>
          <w:spacing w:val="-1"/>
          <w:sz w:val="19"/>
        </w:rPr>
        <w:t> </w:t>
      </w:r>
      <w:r>
        <w:rPr>
          <w:sz w:val="19"/>
        </w:rPr>
        <w:t>большой</w:t>
      </w:r>
      <w:r>
        <w:rPr>
          <w:spacing w:val="-1"/>
          <w:sz w:val="19"/>
        </w:rPr>
        <w:t> </w:t>
      </w:r>
      <w:r>
        <w:rPr>
          <w:sz w:val="19"/>
        </w:rPr>
        <w:t>отряд</w:t>
      </w:r>
      <w:r>
        <w:rPr>
          <w:spacing w:val="-1"/>
          <w:sz w:val="19"/>
        </w:rPr>
        <w:t> </w:t>
      </w:r>
      <w:r>
        <w:rPr>
          <w:sz w:val="19"/>
        </w:rPr>
        <w:t>аркебузьеров [вооружённые огнестрельным оружием], а все другие действуют луком.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Общим для всех оружием являются меч и кинжал, а немногие выделяются </w:t>
      </w:r>
      <w:r>
        <w:rPr>
          <w:w w:val="95"/>
          <w:sz w:val="19"/>
        </w:rPr>
        <w:t>желез- </w:t>
      </w:r>
      <w:r>
        <w:rPr>
          <w:sz w:val="19"/>
        </w:rPr>
        <w:t>ными палицами. Лошади у них малорослые, но весьма приспособлены к [воинско- му] труду и всяким невзгодам, а сверх того и к холоду.</w:t>
      </w:r>
    </w:p>
    <w:p>
      <w:pPr>
        <w:pStyle w:val="ListParagraph"/>
        <w:numPr>
          <w:ilvl w:val="0"/>
          <w:numId w:val="6"/>
        </w:numPr>
        <w:tabs>
          <w:tab w:pos="340" w:val="left" w:leader="none"/>
          <w:tab w:pos="1134" w:val="left" w:leader="none"/>
        </w:tabs>
        <w:spacing w:line="228" w:lineRule="exact" w:before="92" w:after="0"/>
        <w:ind w:left="1133" w:right="790" w:hanging="1134"/>
        <w:jc w:val="righ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5"/>
          <w:sz w:val="19"/>
        </w:rPr>
        <w:t> </w:t>
      </w:r>
      <w:r>
        <w:rPr>
          <w:sz w:val="19"/>
        </w:rPr>
        <w:t>Опишите</w:t>
      </w:r>
      <w:r>
        <w:rPr>
          <w:spacing w:val="1"/>
          <w:sz w:val="19"/>
        </w:rPr>
        <w:t> </w:t>
      </w:r>
      <w:r>
        <w:rPr>
          <w:sz w:val="19"/>
        </w:rPr>
        <w:t>набор</w:t>
      </w:r>
      <w:r>
        <w:rPr>
          <w:spacing w:val="1"/>
          <w:sz w:val="19"/>
        </w:rPr>
        <w:t> </w:t>
      </w:r>
      <w:r>
        <w:rPr>
          <w:sz w:val="19"/>
        </w:rPr>
        <w:t>вооружения русских</w:t>
      </w:r>
      <w:r>
        <w:rPr>
          <w:spacing w:val="1"/>
          <w:sz w:val="19"/>
        </w:rPr>
        <w:t> </w:t>
      </w:r>
      <w:r>
        <w:rPr>
          <w:sz w:val="19"/>
        </w:rPr>
        <w:t>воинов.</w:t>
      </w:r>
      <w:r>
        <w:rPr>
          <w:spacing w:val="1"/>
          <w:sz w:val="19"/>
        </w:rPr>
        <w:t> </w:t>
      </w:r>
      <w:r>
        <w:rPr>
          <w:sz w:val="19"/>
        </w:rPr>
        <w:t>Какие виды</w:t>
      </w:r>
      <w:r>
        <w:rPr>
          <w:spacing w:val="1"/>
          <w:sz w:val="19"/>
        </w:rPr>
        <w:t> </w:t>
      </w:r>
      <w:r>
        <w:rPr>
          <w:sz w:val="19"/>
        </w:rPr>
        <w:t>оружия </w:t>
      </w:r>
      <w:r>
        <w:rPr>
          <w:spacing w:val="-2"/>
          <w:sz w:val="19"/>
        </w:rPr>
        <w:t>преобладали?</w:t>
      </w:r>
    </w:p>
    <w:p>
      <w:pPr>
        <w:pStyle w:val="ListParagraph"/>
        <w:numPr>
          <w:ilvl w:val="2"/>
          <w:numId w:val="13"/>
        </w:numPr>
        <w:tabs>
          <w:tab w:pos="235" w:val="left" w:leader="none"/>
        </w:tabs>
        <w:spacing w:line="210" w:lineRule="exact" w:before="0" w:after="0"/>
        <w:ind w:left="234" w:right="791" w:hanging="235"/>
        <w:jc w:val="right"/>
        <w:rPr>
          <w:sz w:val="19"/>
        </w:rPr>
      </w:pPr>
      <w:r>
        <w:rPr>
          <w:w w:val="95"/>
          <w:sz w:val="19"/>
        </w:rPr>
        <w:t>Почему</w:t>
      </w:r>
      <w:r>
        <w:rPr>
          <w:spacing w:val="4"/>
          <w:sz w:val="19"/>
        </w:rPr>
        <w:t> </w:t>
      </w:r>
      <w:r>
        <w:rPr>
          <w:w w:val="95"/>
          <w:sz w:val="19"/>
        </w:rPr>
        <w:t>только</w:t>
      </w:r>
      <w:r>
        <w:rPr>
          <w:spacing w:val="5"/>
          <w:sz w:val="19"/>
        </w:rPr>
        <w:t> </w:t>
      </w:r>
      <w:r>
        <w:rPr>
          <w:w w:val="95"/>
          <w:sz w:val="19"/>
        </w:rPr>
        <w:t>знатные</w:t>
      </w:r>
      <w:r>
        <w:rPr>
          <w:spacing w:val="4"/>
          <w:sz w:val="19"/>
        </w:rPr>
        <w:t> </w:t>
      </w:r>
      <w:r>
        <w:rPr>
          <w:w w:val="95"/>
          <w:sz w:val="19"/>
        </w:rPr>
        <w:t>люди</w:t>
      </w:r>
      <w:r>
        <w:rPr>
          <w:spacing w:val="6"/>
          <w:sz w:val="19"/>
        </w:rPr>
        <w:t> </w:t>
      </w:r>
      <w:r>
        <w:rPr>
          <w:w w:val="95"/>
          <w:sz w:val="19"/>
        </w:rPr>
        <w:t>носили</w:t>
      </w:r>
      <w:r>
        <w:rPr>
          <w:spacing w:val="4"/>
          <w:sz w:val="19"/>
        </w:rPr>
        <w:t> </w:t>
      </w:r>
      <w:r>
        <w:rPr>
          <w:w w:val="95"/>
          <w:sz w:val="19"/>
        </w:rPr>
        <w:t>панцирь</w:t>
      </w:r>
      <w:r>
        <w:rPr>
          <w:spacing w:val="6"/>
          <w:sz w:val="19"/>
        </w:rPr>
        <w:t> </w:t>
      </w:r>
      <w:r>
        <w:rPr>
          <w:w w:val="95"/>
          <w:sz w:val="19"/>
        </w:rPr>
        <w:t>и</w:t>
      </w:r>
      <w:r>
        <w:rPr>
          <w:spacing w:val="5"/>
          <w:sz w:val="19"/>
        </w:rPr>
        <w:t> </w:t>
      </w:r>
      <w:r>
        <w:rPr>
          <w:w w:val="95"/>
          <w:sz w:val="19"/>
        </w:rPr>
        <w:t>шлем</w:t>
      </w:r>
      <w:r>
        <w:rPr>
          <w:spacing w:val="5"/>
          <w:sz w:val="19"/>
        </w:rPr>
        <w:t> </w:t>
      </w:r>
      <w:r>
        <w:rPr>
          <w:w w:val="95"/>
          <w:sz w:val="19"/>
        </w:rPr>
        <w:t>из</w:t>
      </w:r>
      <w:r>
        <w:rPr>
          <w:spacing w:val="4"/>
          <w:sz w:val="19"/>
        </w:rPr>
        <w:t> </w:t>
      </w:r>
      <w:r>
        <w:rPr>
          <w:w w:val="95"/>
          <w:sz w:val="19"/>
        </w:rPr>
        <w:t>металлических</w:t>
      </w:r>
      <w:r>
        <w:rPr>
          <w:spacing w:val="6"/>
          <w:sz w:val="19"/>
        </w:rPr>
        <w:t> </w:t>
      </w:r>
      <w:r>
        <w:rPr>
          <w:spacing w:val="-2"/>
          <w:w w:val="95"/>
          <w:sz w:val="19"/>
        </w:rPr>
        <w:t>пластин?</w:t>
      </w:r>
    </w:p>
    <w:p>
      <w:pPr>
        <w:pStyle w:val="ListParagraph"/>
        <w:numPr>
          <w:ilvl w:val="2"/>
          <w:numId w:val="13"/>
        </w:numPr>
        <w:tabs>
          <w:tab w:pos="1396" w:val="left" w:leader="none"/>
        </w:tabs>
        <w:spacing w:line="208" w:lineRule="auto" w:before="8" w:after="0"/>
        <w:ind w:left="1133" w:right="792" w:firstLine="0"/>
        <w:jc w:val="left"/>
        <w:rPr>
          <w:sz w:val="19"/>
        </w:rPr>
      </w:pPr>
      <w:r>
        <w:rPr>
          <w:sz w:val="19"/>
        </w:rPr>
        <w:t>Кто такие аркебузьеры? Много ли их было в дворянской коннице? Объясните </w:t>
      </w:r>
      <w:r>
        <w:rPr>
          <w:spacing w:val="-2"/>
          <w:sz w:val="19"/>
        </w:rPr>
        <w:t>почему.</w:t>
      </w:r>
    </w:p>
    <w:p>
      <w:pPr>
        <w:pStyle w:val="Heading7"/>
        <w:tabs>
          <w:tab w:pos="8163" w:val="left" w:leader="none"/>
        </w:tabs>
        <w:spacing w:before="193"/>
      </w:pPr>
      <w:r>
        <w:rPr/>
        <w:pict>
          <v:group style="position:absolute;margin-left:143.932800pt;margin-top:14.688966pt;width:258.6pt;height:7.85pt;mso-position-horizontal-relative:page;mso-position-vertical-relative:paragraph;z-index:-21954048" id="docshapegroup443" coordorigin="2879,294" coordsize="5172,157">
            <v:line style="position:absolute" from="2929,372" to="7956,372" stroked="true" strokeweight="1pt" strokecolor="#4495d1">
              <v:stroke dashstyle="dot"/>
            </v:line>
            <v:shape style="position:absolute;left:2878;top:361;width:5108;height:20" id="docshape444" coordorigin="2879,362" coordsize="5108,20" path="m2899,372l2896,365,2889,362,2882,365,2879,372,2882,379,2889,382,2896,379,2899,372xm7986,372l7983,365,7976,362,7969,365,7966,372,7969,379,7976,382,7983,379,7986,372xe" filled="true" fillcolor="#4495d1" stroked="false">
              <v:path arrowok="t"/>
              <v:fill type="solid"/>
            </v:shape>
            <v:shape style="position:absolute;left:7966;top:293;width:84;height:157" id="docshape445" coordorigin="7966,294" coordsize="84,157" path="m7966,294l7966,450,8050,372,7966,294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75"/>
        </w:rPr>
        <w:t>Работаем</w:t>
      </w:r>
      <w:r>
        <w:rPr>
          <w:color w:val="DB413F"/>
          <w:spacing w:val="20"/>
        </w:rPr>
        <w:t> </w:t>
      </w:r>
      <w:r>
        <w:rPr>
          <w:color w:val="DB413F"/>
          <w:w w:val="75"/>
        </w:rPr>
        <w:t>с</w:t>
      </w:r>
      <w:r>
        <w:rPr>
          <w:color w:val="DB413F"/>
          <w:spacing w:val="21"/>
        </w:rPr>
        <w:t> </w:t>
      </w:r>
      <w:r>
        <w:rPr>
          <w:color w:val="DB413F"/>
          <w:spacing w:val="-2"/>
          <w:w w:val="75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55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91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Раскройте смысл понятия «местничество». Приведите один исторический факт, </w:t>
      </w:r>
      <w:r>
        <w:rPr>
          <w:rFonts w:ascii="Tahoma" w:hAnsi="Tahoma"/>
          <w:w w:val="95"/>
          <w:sz w:val="19"/>
        </w:rPr>
        <w:t>кон- </w:t>
      </w:r>
      <w:r>
        <w:rPr>
          <w:rFonts w:ascii="Tahoma" w:hAnsi="Tahoma"/>
          <w:sz w:val="19"/>
        </w:rPr>
        <w:t>кретизирующий данное понятие относительно истории России.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688192;mso-wrap-distance-left:0;mso-wrap-distance-right:0" id="docshapegroup446" coordorigin="731,168" coordsize="7719,728">
            <v:rect style="position:absolute;left:731;top:167;width:7719;height:728" id="docshape447" filled="true" fillcolor="#000000" stroked="false">
              <v:fill opacity="19660f" type="solid"/>
            </v:rect>
            <v:rect style="position:absolute;left:793;top:230;width:7597;height:602" id="docshape448" filled="true" fillcolor="#ffffff" stroked="false">
              <v:fill type="solid"/>
            </v:rect>
            <v:shape style="position:absolute;left:877;top:330;width:397;height:397" type="#_x0000_t75" id="docshape449" stroked="false">
              <v:imagedata r:id="rId107" o:title=""/>
            </v:shape>
            <v:shape style="position:absolute;left:986;top:354;width:191;height:371" type="#_x0000_t202" id="docshape450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451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Heading3"/>
        <w:tabs>
          <w:tab w:pos="1474" w:val="left" w:leader="none"/>
        </w:tabs>
        <w:spacing w:before="224"/>
      </w:pPr>
      <w:r>
        <w:rPr/>
        <w:pict>
          <v:group style="position:absolute;margin-left:0pt;margin-top:-37.193737pt;width:459.25pt;height:37.35pt;mso-position-horizontal-relative:page;mso-position-vertical-relative:paragraph;z-index:15771136" id="docshapegroup452" coordorigin="0,-744" coordsize="9185,747">
            <v:shape style="position:absolute;left:0;top:-744;width:9185;height:747" type="#_x0000_t75" id="docshape453" stroked="false">
              <v:imagedata r:id="rId6" o:title=""/>
            </v:shape>
            <v:shape style="position:absolute;left:0;top:-744;width:2;height:747" id="docshape454" coordorigin="0,-744" coordsize="0,747" path="m0,-744l0,3,0,-744xe" filled="true" fillcolor="#e47b6a" stroked="false">
              <v:path arrowok="t"/>
              <v:fill type="solid"/>
            </v:shape>
            <v:shape style="position:absolute;left:8385;top:-334;width:292;height:272" type="#_x0000_t202" id="docshape455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22"/>
                      </w:rPr>
                      <w:t>39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35.46777pt;width:459.25pt;height:491.45pt;mso-position-horizontal-relative:page;mso-position-vertical-relative:paragraph;z-index:-21952000" id="docshapegroup456" coordorigin="0,709" coordsize="9185,9829">
            <v:rect style="position:absolute;left:0;top:2402;width:9185;height:8136" id="docshape457" filled="true" fillcolor="#e6e7e8" stroked="false">
              <v:fill type="solid"/>
            </v:rect>
            <v:rect style="position:absolute;left:1581;top:1872;width:6200;height:4767" id="docshape458" filled="true" fillcolor="#000000" stroked="false">
              <v:fill opacity="32768f" type="solid"/>
            </v:rect>
            <v:shape style="position:absolute;left:1644;top:1934;width:6077;height:4640" type="#_x0000_t75" id="docshape459" stroked="false">
              <v:imagedata r:id="rId109" o:title=""/>
            </v:shape>
            <v:rect style="position:absolute;left:1654;top:1944;width:6058;height:4620" id="docshape460" filled="false" stroked="true" strokeweight="1pt" strokecolor="#ffffff">
              <v:stroke dashstyle="solid"/>
            </v:rect>
            <v:rect style="position:absolute;left:1581;top:6483;width:6192;height:1030" id="docshape461" filled="true" fillcolor="#000000" stroked="false">
              <v:fill opacity="32768f" type="solid"/>
            </v:rect>
            <v:line style="position:absolute" from="595,784" to="595,8849" stroked="true" strokeweight="1.5pt" strokecolor="#4495d1">
              <v:stroke dashstyle="dot"/>
            </v:line>
            <v:shape style="position:absolute;left:580;top:709;width:30;height:8185" id="docshape462" coordorigin="580,709" coordsize="30,8185" path="m610,8879l606,8868,595,8864,585,8868,580,8879,585,8890,595,8894,606,8890,610,8879xm610,724l606,714,595,709,585,714,580,724,585,735,595,739,606,735,610,724xe" filled="true" fillcolor="#4495d1" stroked="false">
              <v:path arrowok="t"/>
              <v:fill type="solid"/>
            </v:shape>
            <v:shape style="position:absolute;left:396;top:1087;width:397;height:397" type="#_x0000_t75" id="docshape463" stroked="false">
              <v:imagedata r:id="rId8" o:title=""/>
            </v:shape>
            <v:rect style="position:absolute;left:793;top:8810;width:3799;height:114" id="docshape464" filled="true" fillcolor="#eeaf9f" stroked="false">
              <v:fill type="solid"/>
            </v:rect>
            <v:rect style="position:absolute;left:4592;top:8810;width:3799;height:114" id="docshape465" filled="true" fillcolor="#b3ccea" stroked="false">
              <v:fill type="solid"/>
            </v:rect>
            <v:shape style="position:absolute;left:396;top:7634;width:397;height:397" type="#_x0000_t75" id="docshape466" stroked="false">
              <v:imagedata r:id="rId73" o:title=""/>
            </v:shape>
            <v:shape style="position:absolute;left:396;top:8086;width:397;height:397" type="#_x0000_t75" id="docshape467" stroked="false">
              <v:imagedata r:id="rId110" o:title=""/>
            </v:shape>
            <v:rect style="position:absolute;left:387;top:8641;width:418;height:418" id="docshape468" filled="true" fillcolor="#000000" stroked="false">
              <v:fill opacity="19660f" type="solid"/>
            </v:rect>
            <v:shape style="position:absolute;left:388;top:8641;width:397;height:397" type="#_x0000_t75" id="docshape469" stroked="false">
              <v:imagedata r:id="rId111" o:title=""/>
            </v:shape>
            <w10:wrap type="none"/>
          </v:group>
        </w:pict>
      </w:r>
      <w:r>
        <w:rPr/>
        <w:pict>
          <v:group style="position:absolute;margin-left:38.498001pt;margin-top:12.84227pt;width:29.2pt;height:28.8pt;mso-position-horizontal-relative:page;mso-position-vertical-relative:paragraph;z-index:-21951488" id="docshapegroup470" coordorigin="770,257" coordsize="584,576">
            <v:rect style="position:absolute;left:769;top:256;width:584;height:576" id="docshape471" filled="true" fillcolor="#000000" stroked="false">
              <v:fill opacity="19660f" type="solid"/>
            </v:rect>
            <v:rect style="position:absolute;left:793;top:276;width:457;height:454" id="docshape472" filled="true" fillcolor="#db413f" stroked="false">
              <v:fill type="solid"/>
            </v:rect>
            <v:shape style="position:absolute;left:769;top:256;width:584;height:576" type="#_x0000_t202" id="docshape473" filled="false" stroked="false">
              <v:textbox inset="0,0,0,0">
                <w:txbxContent>
                  <w:p>
                    <w:pPr>
                      <w:spacing w:line="475" w:lineRule="exact" w:before="0"/>
                      <w:ind w:left="160" w:right="0" w:firstLine="0"/>
                      <w:jc w:val="left"/>
                      <w:rPr>
                        <w:rFonts w:ascii="Tahoma"/>
                        <w:sz w:val="40"/>
                      </w:rPr>
                    </w:pPr>
                    <w:r>
                      <w:rPr>
                        <w:rFonts w:ascii="Tahoma"/>
                        <w:color w:val="FFFFFF"/>
                        <w:w w:val="81"/>
                        <w:sz w:val="40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Наследники</w:t>
      </w:r>
      <w:r>
        <w:rPr>
          <w:color w:val="DB413F"/>
          <w:spacing w:val="1"/>
        </w:rPr>
        <w:t> </w:t>
      </w:r>
      <w:r>
        <w:rPr>
          <w:color w:val="DB413F"/>
          <w:w w:val="80"/>
        </w:rPr>
        <w:t>Золотой</w:t>
      </w:r>
      <w:r>
        <w:rPr>
          <w:color w:val="DB413F"/>
          <w:spacing w:val="1"/>
        </w:rPr>
        <w:t> </w:t>
      </w:r>
      <w:r>
        <w:rPr>
          <w:color w:val="DB413F"/>
          <w:w w:val="80"/>
        </w:rPr>
        <w:t>Орды</w:t>
      </w:r>
      <w:r>
        <w:rPr>
          <w:color w:val="DB413F"/>
          <w:spacing w:val="1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1"/>
        </w:rPr>
        <w:t> </w:t>
      </w:r>
      <w:r>
        <w:rPr>
          <w:color w:val="DB413F"/>
          <w:w w:val="80"/>
        </w:rPr>
        <w:t>середине</w:t>
      </w:r>
      <w:r>
        <w:rPr>
          <w:color w:val="DB413F"/>
          <w:spacing w:val="1"/>
        </w:rPr>
        <w:t> </w:t>
      </w:r>
      <w:r>
        <w:rPr>
          <w:color w:val="DB413F"/>
          <w:w w:val="80"/>
        </w:rPr>
        <w:t>XVI</w:t>
      </w:r>
      <w:r>
        <w:rPr>
          <w:color w:val="DB413F"/>
          <w:spacing w:val="1"/>
        </w:rPr>
        <w:t> </w:t>
      </w:r>
      <w:r>
        <w:rPr>
          <w:color w:val="DB413F"/>
          <w:spacing w:val="-5"/>
          <w:w w:val="80"/>
        </w:rPr>
        <w:t>в.</w:t>
      </w:r>
    </w:p>
    <w:p>
      <w:pPr>
        <w:pStyle w:val="Heading8"/>
        <w:spacing w:line="216" w:lineRule="auto" w:before="303"/>
        <w:ind w:left="1474"/>
        <w:jc w:val="both"/>
      </w:pPr>
      <w:r>
        <w:rPr/>
        <w:pict>
          <v:shape style="position:absolute;margin-left:25.2759pt;margin-top:18.808243pt;width:8.550pt;height:18.55pt;mso-position-horizontal-relative:page;mso-position-vertical-relative:paragraph;z-index:15772672" type="#_x0000_t202" id="docshape474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В</w:t>
      </w:r>
      <w:r>
        <w:rPr>
          <w:spacing w:val="-1"/>
          <w:w w:val="115"/>
        </w:rPr>
        <w:t> </w:t>
      </w:r>
      <w:r>
        <w:rPr>
          <w:w w:val="115"/>
        </w:rPr>
        <w:t>чём</w:t>
      </w:r>
      <w:r>
        <w:rPr>
          <w:spacing w:val="-1"/>
          <w:w w:val="115"/>
        </w:rPr>
        <w:t> </w:t>
      </w:r>
      <w:r>
        <w:rPr>
          <w:w w:val="115"/>
        </w:rPr>
        <w:t>заключалась</w:t>
      </w:r>
      <w:r>
        <w:rPr>
          <w:spacing w:val="-1"/>
          <w:w w:val="115"/>
        </w:rPr>
        <w:t> </w:t>
      </w:r>
      <w:r>
        <w:rPr>
          <w:w w:val="115"/>
        </w:rPr>
        <w:t>причина</w:t>
      </w:r>
      <w:r>
        <w:rPr>
          <w:spacing w:val="-1"/>
          <w:w w:val="115"/>
        </w:rPr>
        <w:t> </w:t>
      </w:r>
      <w:r>
        <w:rPr>
          <w:w w:val="115"/>
        </w:rPr>
        <w:t>военно-политических</w:t>
      </w:r>
      <w:r>
        <w:rPr>
          <w:spacing w:val="-1"/>
          <w:w w:val="115"/>
        </w:rPr>
        <w:t> </w:t>
      </w:r>
      <w:r>
        <w:rPr>
          <w:w w:val="115"/>
        </w:rPr>
        <w:t>конфликтов</w:t>
      </w:r>
      <w:r>
        <w:rPr>
          <w:spacing w:val="-1"/>
          <w:w w:val="115"/>
        </w:rPr>
        <w:t> </w:t>
      </w:r>
      <w:r>
        <w:rPr>
          <w:w w:val="115"/>
        </w:rPr>
        <w:t>меж- ду</w:t>
      </w:r>
      <w:r>
        <w:rPr>
          <w:w w:val="115"/>
        </w:rPr>
        <w:t> Русским</w:t>
      </w:r>
      <w:r>
        <w:rPr>
          <w:w w:val="115"/>
        </w:rPr>
        <w:t> государством</w:t>
      </w:r>
      <w:r>
        <w:rPr>
          <w:w w:val="115"/>
        </w:rPr>
        <w:t> и</w:t>
      </w:r>
      <w:r>
        <w:rPr>
          <w:w w:val="115"/>
        </w:rPr>
        <w:t> татарскими</w:t>
      </w:r>
      <w:r>
        <w:rPr>
          <w:w w:val="115"/>
        </w:rPr>
        <w:t> ханствами</w:t>
      </w:r>
      <w:r>
        <w:rPr>
          <w:w w:val="115"/>
        </w:rPr>
        <w:t> —</w:t>
      </w:r>
      <w:r>
        <w:rPr>
          <w:w w:val="115"/>
        </w:rPr>
        <w:t> наследниками Золотой Орды?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"/>
        <w:rPr>
          <w:rFonts w:ascii="Calibri"/>
          <w:b/>
          <w:sz w:val="15"/>
        </w:rPr>
      </w:pPr>
      <w:r>
        <w:rPr/>
        <w:pict>
          <v:shape style="position:absolute;margin-left:82.205002pt;margin-top:10.465859pt;width:303.350pt;height:45.4pt;mso-position-horizontal-relative:page;mso-position-vertical-relative:paragraph;z-index:-15687168;mso-wrap-distance-left:0;mso-wrap-distance-right:0" type="#_x0000_t202" id="docshape475" filled="true" fillcolor="#ffffff" stroked="false">
            <v:textbox inset="0,0,0,0">
              <w:txbxContent>
                <w:p>
                  <w:pPr>
                    <w:spacing w:before="80"/>
                    <w:ind w:left="113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«Казань</w:t>
                  </w:r>
                  <w:r>
                    <w:rPr>
                      <w:rFonts w:ascii="Calibri" w:hAnsi="Calibri"/>
                      <w:b/>
                      <w:color w:val="000000"/>
                      <w:spacing w:val="-7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в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XVI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в.».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6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Ф.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6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w w:val="110"/>
                      <w:sz w:val="19"/>
                    </w:rPr>
                    <w:t>Халиков</w:t>
                  </w:r>
                </w:p>
                <w:p>
                  <w:pPr>
                    <w:spacing w:line="220" w:lineRule="auto" w:before="100"/>
                    <w:ind w:left="113" w:right="0" w:firstLine="0"/>
                    <w:jc w:val="left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Казань,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по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официальной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версии,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была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основана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в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1005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г.</w:t>
                  </w:r>
                  <w:r>
                    <w:rPr>
                      <w:color w:val="000000"/>
                      <w:spacing w:val="21"/>
                      <w:sz w:val="19"/>
                    </w:rPr>
                    <w:t> </w:t>
                  </w:r>
                  <w:r>
                    <w:rPr>
                      <w:color w:val="000000"/>
                      <w:sz w:val="19"/>
                    </w:rPr>
                    <w:t>как пограничная крепость на севере Волжской Булгарии.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6"/>
        <w:rPr>
          <w:rFonts w:ascii="Calibri"/>
          <w:b/>
          <w:sz w:val="10"/>
        </w:rPr>
      </w:pPr>
    </w:p>
    <w:p>
      <w:pPr>
        <w:pStyle w:val="ListParagraph"/>
        <w:numPr>
          <w:ilvl w:val="0"/>
          <w:numId w:val="18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sz w:val="19"/>
        </w:rPr>
        <w:t>мурза</w:t>
      </w:r>
      <w:r>
        <w:rPr>
          <w:spacing w:val="-10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 </w:t>
      </w:r>
      <w:r>
        <w:rPr>
          <w:spacing w:val="-2"/>
          <w:sz w:val="19"/>
        </w:rPr>
        <w:t>курултай</w:t>
      </w:r>
    </w:p>
    <w:p>
      <w:pPr>
        <w:pStyle w:val="ListParagraph"/>
        <w:numPr>
          <w:ilvl w:val="0"/>
          <w:numId w:val="18"/>
        </w:numPr>
        <w:tabs>
          <w:tab w:pos="1059" w:val="left" w:leader="none"/>
        </w:tabs>
        <w:spacing w:line="240" w:lineRule="auto" w:before="176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Улу-</w:t>
      </w:r>
      <w:r>
        <w:rPr>
          <w:spacing w:val="-2"/>
          <w:sz w:val="19"/>
        </w:rPr>
        <w:t>Мухаммед</w:t>
      </w:r>
    </w:p>
    <w:p>
      <w:pPr>
        <w:pStyle w:val="Heading6"/>
        <w:tabs>
          <w:tab w:pos="7902" w:val="left" w:leader="none"/>
        </w:tabs>
        <w:spacing w:before="161"/>
        <w:ind w:left="907"/>
      </w:pPr>
      <w:r>
        <w:rPr/>
        <w:pict>
          <v:group style="position:absolute;margin-left:39.685001pt;margin-top:24.97506pt;width:379.85pt;height:80.650pt;mso-position-horizontal-relative:page;mso-position-vertical-relative:paragraph;z-index:-15686656;mso-wrap-distance-left:0;mso-wrap-distance-right:0" id="docshapegroup476" coordorigin="794,500" coordsize="7597,1613">
            <v:shape style="position:absolute;left:4592;top:499;width:3799;height:1613" type="#_x0000_t202" id="docshape477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19"/>
                      </w:numPr>
                      <w:tabs>
                        <w:tab w:pos="284" w:val="left" w:leader="none"/>
                      </w:tabs>
                      <w:spacing w:line="244" w:lineRule="exact" w:before="10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1492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изгнание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арабов</w:t>
                    </w:r>
                  </w:p>
                  <w:p>
                    <w:pPr>
                      <w:spacing w:line="208" w:lineRule="auto" w:before="0"/>
                      <w:ind w:left="283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Пиренейского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полуострова,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завершение Реконкисты</w:t>
                    </w:r>
                  </w:p>
                  <w:p>
                    <w:pPr>
                      <w:numPr>
                        <w:ilvl w:val="0"/>
                        <w:numId w:val="19"/>
                      </w:numPr>
                      <w:tabs>
                        <w:tab w:pos="284" w:val="left" w:leader="none"/>
                      </w:tabs>
                      <w:spacing w:line="201" w:lineRule="auto" w:before="47"/>
                      <w:ind w:left="283" w:right="759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1514–1555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 война между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суннитской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Турцией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шиитским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Ираном</w:t>
                    </w:r>
                  </w:p>
                </w:txbxContent>
              </v:textbox>
              <v:fill type="solid"/>
              <w10:wrap type="none"/>
            </v:shape>
            <v:shape style="position:absolute;left:793;top:499;width:3799;height:1613" type="#_x0000_t202" id="docshape478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20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639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1438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основание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Казанского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ханства</w:t>
                    </w:r>
                  </w:p>
                  <w:p>
                    <w:pPr>
                      <w:numPr>
                        <w:ilvl w:val="0"/>
                        <w:numId w:val="20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70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1441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основание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Крымского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ханства</w:t>
                    </w:r>
                  </w:p>
                  <w:p>
                    <w:pPr>
                      <w:numPr>
                        <w:ilvl w:val="0"/>
                        <w:numId w:val="20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35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1459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основание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Астраханского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ханства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spacing w:after="0"/>
        <w:sectPr>
          <w:headerReference w:type="default" r:id="rId108"/>
          <w:pgSz w:w="9190" w:h="12020"/>
          <w:pgMar w:header="0" w:footer="0" w:top="0" w:bottom="280" w:left="0" w:right="0"/>
        </w:sectPr>
      </w:pPr>
    </w:p>
    <w:p>
      <w:pPr>
        <w:pStyle w:val="BodyText"/>
        <w:spacing w:before="6"/>
        <w:rPr>
          <w:rFonts w:ascii="Tahoma"/>
        </w:rPr>
      </w:pPr>
    </w:p>
    <w:p>
      <w:pPr>
        <w:pStyle w:val="BodyText"/>
        <w:ind w:left="3126"/>
        <w:rPr>
          <w:rFonts w:ascii="Tahoma"/>
        </w:rPr>
      </w:pPr>
      <w:r>
        <w:rPr>
          <w:rFonts w:ascii="Tahoma"/>
        </w:rPr>
        <w:pict>
          <v:shape style="width:265.45pt;height:33.5pt;mso-position-horizontal-relative:char;mso-position-vertical-relative:line" type="#_x0000_t202" id="docshape486" filled="true" fillcolor="#ffffff" stroked="false">
            <w10:anchorlock/>
            <v:textbox inset="0,0,0,0">
              <w:txbxContent>
                <w:p>
                  <w:pPr>
                    <w:spacing w:line="218" w:lineRule="auto" w:before="122"/>
                    <w:ind w:left="218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Мечеть Кебир-Джами, построенная в 1508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г. Симферополь.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Современный вид</w:t>
                  </w:r>
                </w:p>
              </w:txbxContent>
            </v:textbox>
            <v:fill type="solid"/>
          </v:shape>
        </w:pict>
      </w:r>
      <w:r>
        <w:rPr>
          <w:rFonts w:ascii="Tahoma"/>
        </w:rPr>
      </w:r>
    </w:p>
    <w:p>
      <w:pPr>
        <w:pStyle w:val="BodyText"/>
        <w:spacing w:line="220" w:lineRule="auto" w:before="180"/>
        <w:ind w:left="3344" w:right="791"/>
        <w:jc w:val="both"/>
      </w:pPr>
      <w:r>
        <w:rPr/>
        <w:pict>
          <v:group style="position:absolute;margin-left:22.379999pt;margin-top:-36.335648pt;width:399.4pt;height:139.35pt;mso-position-horizontal-relative:page;mso-position-vertical-relative:paragraph;z-index:-21949952" id="docshapegroup487" coordorigin="448,-727" coordsize="7988,2787">
            <v:shape style="position:absolute;left:447;top:-727;width:7988;height:2787" id="docshape488" coordorigin="448,-727" coordsize="7988,2787" path="m8435,-727l2999,-727,448,-727,448,2060,3126,2060,3126,-21,8435,-21,8435,-727xe" filled="true" fillcolor="#000000" stroked="false">
              <v:path arrowok="t"/>
              <v:fill opacity="32768f" type="solid"/>
            </v:shape>
            <v:shape style="position:absolute;left:510;top:-665;width:2552;height:2662" type="#_x0000_t75" id="docshape489" stroked="false">
              <v:imagedata r:id="rId114" o:title=""/>
            </v:shape>
            <v:rect style="position:absolute;left:520;top:-655;width:2532;height:2643" id="docshape490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color w:val="FFFFFF"/>
          <w:spacing w:val="30"/>
          <w:w w:val="105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shd w:fill="DB413F" w:color="auto" w:val="clear"/>
        </w:rPr>
        <w:t>1 </w:t>
      </w:r>
      <w:r>
        <w:rPr>
          <w:rFonts w:ascii="Calibri" w:hAnsi="Calibri"/>
          <w:b/>
          <w:color w:val="FFFFFF"/>
          <w:spacing w:val="80"/>
          <w:w w:val="105"/>
        </w:rPr>
        <w:t>  </w:t>
      </w:r>
      <w:r>
        <w:rPr>
          <w:rFonts w:ascii="Calibri" w:hAnsi="Calibri"/>
          <w:b/>
          <w:color w:val="DB413F"/>
          <w:w w:val="105"/>
        </w:rPr>
        <w:t>Наследие</w:t>
      </w:r>
      <w:r>
        <w:rPr>
          <w:rFonts w:ascii="Calibri" w:hAnsi="Calibri"/>
          <w:b/>
          <w:color w:val="DB413F"/>
          <w:spacing w:val="80"/>
          <w:w w:val="150"/>
        </w:rPr>
        <w:t> </w:t>
      </w:r>
      <w:r>
        <w:rPr>
          <w:rFonts w:ascii="Calibri" w:hAnsi="Calibri"/>
          <w:b/>
          <w:color w:val="DB413F"/>
          <w:w w:val="105"/>
        </w:rPr>
        <w:t>Золотой</w:t>
      </w:r>
      <w:r>
        <w:rPr>
          <w:rFonts w:ascii="Calibri" w:hAnsi="Calibri"/>
          <w:b/>
          <w:color w:val="DB413F"/>
          <w:spacing w:val="80"/>
          <w:w w:val="150"/>
        </w:rPr>
        <w:t> </w:t>
      </w:r>
      <w:r>
        <w:rPr>
          <w:rFonts w:ascii="Calibri" w:hAnsi="Calibri"/>
          <w:b/>
          <w:color w:val="DB413F"/>
          <w:w w:val="105"/>
        </w:rPr>
        <w:t>Орды.</w:t>
      </w:r>
      <w:r>
        <w:rPr>
          <w:rFonts w:ascii="Calibri" w:hAnsi="Calibri"/>
          <w:b/>
          <w:color w:val="DB413F"/>
          <w:spacing w:val="80"/>
          <w:w w:val="150"/>
        </w:rPr>
        <w:t> </w:t>
      </w:r>
      <w:r>
        <w:rPr>
          <w:rFonts w:ascii="Calibri" w:hAnsi="Calibri"/>
          <w:b/>
          <w:color w:val="DB413F"/>
          <w:w w:val="105"/>
        </w:rPr>
        <w:t>Крымское</w:t>
      </w:r>
      <w:r>
        <w:rPr>
          <w:rFonts w:ascii="Calibri" w:hAnsi="Calibri"/>
          <w:b/>
          <w:color w:val="DB413F"/>
          <w:spacing w:val="80"/>
          <w:w w:val="150"/>
        </w:rPr>
        <w:t> </w:t>
      </w:r>
      <w:r>
        <w:rPr>
          <w:rFonts w:ascii="Calibri" w:hAnsi="Calibri"/>
          <w:b/>
          <w:color w:val="DB413F"/>
          <w:w w:val="105"/>
        </w:rPr>
        <w:t>хан-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</w:rPr>
        <w:t>ство. </w:t>
      </w:r>
      <w:r>
        <w:rPr>
          <w:color w:val="000000"/>
        </w:rPr>
        <w:t>Русь всегда была страной многонациональной. </w:t>
      </w:r>
      <w:r>
        <w:rPr>
          <w:color w:val="000000"/>
          <w:w w:val="105"/>
        </w:rPr>
        <w:t>По</w:t>
      </w:r>
      <w:r>
        <w:rPr>
          <w:color w:val="000000"/>
          <w:w w:val="105"/>
        </w:rPr>
        <w:t> мере</w:t>
      </w:r>
      <w:r>
        <w:rPr>
          <w:color w:val="000000"/>
          <w:w w:val="105"/>
        </w:rPr>
        <w:t> расширения</w:t>
      </w:r>
      <w:r>
        <w:rPr>
          <w:color w:val="000000"/>
          <w:w w:val="105"/>
        </w:rPr>
        <w:t> границ</w:t>
      </w:r>
      <w:r>
        <w:rPr>
          <w:color w:val="000000"/>
          <w:w w:val="105"/>
        </w:rPr>
        <w:t> России</w:t>
      </w:r>
      <w:r>
        <w:rPr>
          <w:color w:val="000000"/>
          <w:w w:val="105"/>
        </w:rPr>
        <w:t> во</w:t>
      </w:r>
      <w:r>
        <w:rPr>
          <w:color w:val="000000"/>
          <w:w w:val="105"/>
        </w:rPr>
        <w:t> второй половине</w:t>
      </w:r>
      <w:r>
        <w:rPr>
          <w:color w:val="000000"/>
          <w:w w:val="105"/>
        </w:rPr>
        <w:t> XV–XVI</w:t>
      </w:r>
      <w:r>
        <w:rPr>
          <w:color w:val="000000"/>
          <w:w w:val="105"/>
        </w:rPr>
        <w:t> в.</w:t>
      </w:r>
      <w:r>
        <w:rPr>
          <w:color w:val="000000"/>
          <w:w w:val="105"/>
        </w:rPr>
        <w:t> подданными</w:t>
      </w:r>
      <w:r>
        <w:rPr>
          <w:color w:val="000000"/>
          <w:w w:val="105"/>
        </w:rPr>
        <w:t> </w:t>
      </w:r>
      <w:r>
        <w:rPr>
          <w:color w:val="000000"/>
          <w:w w:val="105"/>
        </w:rPr>
        <w:t>московских государей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становились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новые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народы.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В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середине XVI</w:t>
      </w:r>
      <w:r>
        <w:rPr>
          <w:color w:val="000000"/>
          <w:w w:val="105"/>
        </w:rPr>
        <w:t> столетия</w:t>
      </w:r>
      <w:r>
        <w:rPr>
          <w:color w:val="000000"/>
          <w:w w:val="105"/>
        </w:rPr>
        <w:t> в</w:t>
      </w:r>
      <w:r>
        <w:rPr>
          <w:color w:val="000000"/>
          <w:w w:val="105"/>
        </w:rPr>
        <w:t> состав</w:t>
      </w:r>
      <w:r>
        <w:rPr>
          <w:color w:val="000000"/>
          <w:w w:val="105"/>
        </w:rPr>
        <w:t> России</w:t>
      </w:r>
      <w:r>
        <w:rPr>
          <w:color w:val="000000"/>
          <w:w w:val="105"/>
        </w:rPr>
        <w:t> вошли</w:t>
      </w:r>
      <w:r>
        <w:rPr>
          <w:color w:val="000000"/>
          <w:w w:val="105"/>
        </w:rPr>
        <w:t> поволжские </w:t>
      </w:r>
      <w:r>
        <w:rPr>
          <w:color w:val="000000"/>
        </w:rPr>
        <w:t>татары, чуваши, марийцы, часть башкир и ряд дру- </w:t>
      </w:r>
      <w:r>
        <w:rPr>
          <w:color w:val="000000"/>
          <w:w w:val="105"/>
        </w:rPr>
        <w:t>гих народов.</w:t>
      </w:r>
    </w:p>
    <w:p>
      <w:pPr>
        <w:pStyle w:val="BodyText"/>
        <w:spacing w:line="223" w:lineRule="auto"/>
        <w:ind w:left="3344" w:right="792" w:firstLine="340"/>
        <w:jc w:val="both"/>
      </w:pPr>
      <w:r>
        <w:rPr/>
        <w:t>Все они некогда были подданными Золотой Орды.</w:t>
      </w:r>
      <w:r>
        <w:rPr>
          <w:spacing w:val="-10"/>
        </w:rPr>
        <w:t> </w:t>
      </w:r>
      <w:r>
        <w:rPr/>
        <w:t>Но</w:t>
      </w:r>
      <w:r>
        <w:rPr>
          <w:spacing w:val="-10"/>
        </w:rPr>
        <w:t> </w:t>
      </w:r>
      <w:r>
        <w:rPr/>
        <w:t>к</w:t>
      </w:r>
      <w:r>
        <w:rPr>
          <w:spacing w:val="-9"/>
        </w:rPr>
        <w:t> </w:t>
      </w:r>
      <w:r>
        <w:rPr/>
        <w:t>концу</w:t>
      </w:r>
      <w:r>
        <w:rPr>
          <w:spacing w:val="-10"/>
        </w:rPr>
        <w:t> </w:t>
      </w:r>
      <w:r>
        <w:rPr/>
        <w:t>XIV–</w:t>
      </w:r>
      <w:r>
        <w:rPr>
          <w:spacing w:val="-9"/>
        </w:rPr>
        <w:t> </w:t>
      </w:r>
      <w:r>
        <w:rPr/>
        <w:t>началу</w:t>
      </w:r>
      <w:r>
        <w:rPr>
          <w:spacing w:val="-10"/>
        </w:rPr>
        <w:t> </w:t>
      </w:r>
      <w:r>
        <w:rPr/>
        <w:t>XV</w:t>
      </w:r>
      <w:r>
        <w:rPr>
          <w:spacing w:val="-9"/>
        </w:rPr>
        <w:t> </w:t>
      </w:r>
      <w:r>
        <w:rPr/>
        <w:t>в.</w:t>
      </w:r>
      <w:r>
        <w:rPr>
          <w:spacing w:val="-10"/>
        </w:rPr>
        <w:t> </w:t>
      </w:r>
      <w:r>
        <w:rPr/>
        <w:t>Орда</w:t>
      </w:r>
      <w:r>
        <w:rPr>
          <w:spacing w:val="-9"/>
        </w:rPr>
        <w:t> </w:t>
      </w:r>
      <w:r>
        <w:rPr>
          <w:spacing w:val="-2"/>
          <w:w w:val="95"/>
        </w:rPr>
        <w:t>распалась</w:t>
      </w:r>
    </w:p>
    <w:p>
      <w:pPr>
        <w:pStyle w:val="BodyText"/>
        <w:spacing w:line="223" w:lineRule="auto"/>
        <w:ind w:left="793" w:right="791"/>
        <w:jc w:val="both"/>
      </w:pPr>
      <w:r>
        <w:rPr/>
        <w:t>на Крымское ханство, Казанское и Астраханское ханства, расположенные в Поволжье, и лежащие далее на северо-восток, восток и юго-восток Сибирское ханство, Ногайскую Орду, Казахское и Узбекское ханства.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Сильнейшим из них было Крымское ханство (образовалось в </w:t>
      </w:r>
      <w:r>
        <w:rPr>
          <w:rFonts w:ascii="Book Antiqua" w:hAnsi="Book Antiqua"/>
          <w:b/>
        </w:rPr>
        <w:t>1441 г.</w:t>
      </w:r>
      <w:r>
        <w:rPr/>
        <w:t>), включавшее не только полуостров Крым, но и все северочерноморские степи</w:t>
      </w:r>
      <w:r>
        <w:rPr>
          <w:spacing w:val="40"/>
        </w:rPr>
        <w:t> </w:t>
      </w:r>
      <w:r>
        <w:rPr/>
        <w:t>от низовьев Дуная до Северного Кавказа и Тамани. С 1475 г. крымский хан стал вассалом турецкого султана. Столицей ханства был город Бахчисарай.</w:t>
      </w:r>
    </w:p>
    <w:p>
      <w:pPr>
        <w:pStyle w:val="BodyText"/>
        <w:spacing w:line="223" w:lineRule="auto" w:before="1"/>
        <w:ind w:left="793" w:right="791" w:firstLine="340"/>
        <w:jc w:val="right"/>
      </w:pPr>
      <w:r>
        <w:rPr/>
        <w:t>Крымские</w:t>
      </w:r>
      <w:r>
        <w:rPr>
          <w:spacing w:val="40"/>
        </w:rPr>
        <w:t> </w:t>
      </w:r>
      <w:r>
        <w:rPr/>
        <w:t>татары,</w:t>
      </w:r>
      <w:r>
        <w:rPr>
          <w:spacing w:val="40"/>
        </w:rPr>
        <w:t> </w:t>
      </w:r>
      <w:r>
        <w:rPr/>
        <w:t>потомки</w:t>
      </w:r>
      <w:r>
        <w:rPr>
          <w:spacing w:val="40"/>
        </w:rPr>
        <w:t> </w:t>
      </w:r>
      <w:r>
        <w:rPr/>
        <w:t>половцев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пришедших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Батыем</w:t>
      </w:r>
      <w:r>
        <w:rPr>
          <w:spacing w:val="40"/>
        </w:rPr>
        <w:t> </w:t>
      </w:r>
      <w:r>
        <w:rPr/>
        <w:t>тюркских народов,</w:t>
      </w:r>
      <w:r>
        <w:rPr>
          <w:spacing w:val="35"/>
        </w:rPr>
        <w:t> </w:t>
      </w:r>
      <w:r>
        <w:rPr/>
        <w:t>занимались</w:t>
      </w:r>
      <w:r>
        <w:rPr>
          <w:spacing w:val="35"/>
        </w:rPr>
        <w:t> </w:t>
      </w:r>
      <w:r>
        <w:rPr/>
        <w:t>скотоводством,</w:t>
      </w:r>
      <w:r>
        <w:rPr>
          <w:spacing w:val="35"/>
        </w:rPr>
        <w:t> </w:t>
      </w:r>
      <w:r>
        <w:rPr/>
        <w:t>имели</w:t>
      </w:r>
      <w:r>
        <w:rPr>
          <w:spacing w:val="35"/>
        </w:rPr>
        <w:t> </w:t>
      </w:r>
      <w:r>
        <w:rPr/>
        <w:t>развитое</w:t>
      </w:r>
      <w:r>
        <w:rPr>
          <w:spacing w:val="35"/>
        </w:rPr>
        <w:t> </w:t>
      </w:r>
      <w:r>
        <w:rPr/>
        <w:t>ремесло,</w:t>
      </w:r>
      <w:r>
        <w:rPr>
          <w:spacing w:val="35"/>
        </w:rPr>
        <w:t> </w:t>
      </w:r>
      <w:r>
        <w:rPr/>
        <w:t>садоводство</w:t>
      </w:r>
      <w:r>
        <w:rPr>
          <w:spacing w:val="35"/>
        </w:rPr>
        <w:t> </w:t>
      </w:r>
      <w:r>
        <w:rPr/>
        <w:t>и земледелие.</w:t>
      </w:r>
      <w:r>
        <w:rPr>
          <w:spacing w:val="-14"/>
        </w:rPr>
        <w:t> </w:t>
      </w:r>
      <w:r>
        <w:rPr/>
        <w:t>Крымское</w:t>
      </w:r>
      <w:r>
        <w:rPr>
          <w:spacing w:val="-14"/>
        </w:rPr>
        <w:t> </w:t>
      </w:r>
      <w:r>
        <w:rPr/>
        <w:t>зерно</w:t>
      </w:r>
      <w:r>
        <w:rPr>
          <w:spacing w:val="-14"/>
        </w:rPr>
        <w:t> </w:t>
      </w:r>
      <w:r>
        <w:rPr/>
        <w:t>вывозилось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Турцию.</w:t>
      </w:r>
      <w:r>
        <w:rPr>
          <w:spacing w:val="-14"/>
        </w:rPr>
        <w:t> </w:t>
      </w:r>
      <w:r>
        <w:rPr/>
        <w:t>Но</w:t>
      </w:r>
      <w:r>
        <w:rPr>
          <w:spacing w:val="-14"/>
        </w:rPr>
        <w:t> </w:t>
      </w:r>
      <w:r>
        <w:rPr/>
        <w:t>главный</w:t>
      </w:r>
      <w:r>
        <w:rPr>
          <w:spacing w:val="-14"/>
        </w:rPr>
        <w:t> </w:t>
      </w:r>
      <w:r>
        <w:rPr/>
        <w:t>доход</w:t>
      </w:r>
      <w:r>
        <w:rPr>
          <w:spacing w:val="-14"/>
        </w:rPr>
        <w:t> </w:t>
      </w:r>
      <w:r>
        <w:rPr/>
        <w:t>приноси- </w:t>
      </w:r>
      <w:r>
        <w:rPr>
          <w:w w:val="95"/>
        </w:rPr>
        <w:t>ла торговля живым товаром — невольниками, которых захватывали в ходе набе- </w:t>
      </w:r>
      <w:r>
        <w:rPr/>
        <w:t>гов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южнорусские</w:t>
      </w:r>
      <w:r>
        <w:rPr>
          <w:spacing w:val="-12"/>
        </w:rPr>
        <w:t> </w:t>
      </w:r>
      <w:r>
        <w:rPr/>
        <w:t>земли</w:t>
      </w:r>
      <w:r>
        <w:rPr>
          <w:spacing w:val="-13"/>
        </w:rPr>
        <w:t> </w:t>
      </w:r>
      <w:r>
        <w:rPr/>
        <w:t>Великого</w:t>
      </w:r>
      <w:r>
        <w:rPr>
          <w:spacing w:val="-13"/>
        </w:rPr>
        <w:t> </w:t>
      </w:r>
      <w:r>
        <w:rPr/>
        <w:t>княжества</w:t>
      </w:r>
      <w:r>
        <w:rPr>
          <w:spacing w:val="-12"/>
        </w:rPr>
        <w:t> </w:t>
      </w:r>
      <w:r>
        <w:rPr/>
        <w:t>Литовского,</w:t>
      </w:r>
      <w:r>
        <w:rPr>
          <w:spacing w:val="-13"/>
        </w:rPr>
        <w:t> </w:t>
      </w:r>
      <w:r>
        <w:rPr/>
        <w:t>Польшу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Россию.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Крымская</w:t>
      </w:r>
      <w:r>
        <w:rPr>
          <w:spacing w:val="40"/>
        </w:rPr>
        <w:t> </w:t>
      </w:r>
      <w:r>
        <w:rPr/>
        <w:t>конница</w:t>
      </w:r>
      <w:r>
        <w:rPr>
          <w:spacing w:val="40"/>
        </w:rPr>
        <w:t> </w:t>
      </w:r>
      <w:r>
        <w:rPr/>
        <w:t>была</w:t>
      </w:r>
      <w:r>
        <w:rPr>
          <w:spacing w:val="40"/>
        </w:rPr>
        <w:t> </w:t>
      </w:r>
      <w:r>
        <w:rPr/>
        <w:t>быстра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манёвренна,</w:t>
      </w:r>
      <w:r>
        <w:rPr>
          <w:spacing w:val="40"/>
        </w:rPr>
        <w:t> </w:t>
      </w:r>
      <w:r>
        <w:rPr/>
        <w:t>отличалась</w:t>
      </w:r>
      <w:r>
        <w:rPr>
          <w:spacing w:val="40"/>
        </w:rPr>
        <w:t> </w:t>
      </w:r>
      <w:r>
        <w:rPr/>
        <w:t>доблестью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-11"/>
        </w:rPr>
        <w:t> </w:t>
      </w:r>
      <w:r>
        <w:rPr/>
        <w:t>бою.</w:t>
      </w:r>
      <w:r>
        <w:rPr>
          <w:spacing w:val="-11"/>
        </w:rPr>
        <w:t> </w:t>
      </w:r>
      <w:r>
        <w:rPr/>
        <w:t>Она</w:t>
      </w:r>
      <w:r>
        <w:rPr>
          <w:spacing w:val="-11"/>
        </w:rPr>
        <w:t> </w:t>
      </w:r>
      <w:r>
        <w:rPr/>
        <w:t>внезапно</w:t>
      </w:r>
      <w:r>
        <w:rPr>
          <w:spacing w:val="-11"/>
        </w:rPr>
        <w:t> </w:t>
      </w:r>
      <w:r>
        <w:rPr/>
        <w:t>появлялась,</w:t>
      </w:r>
      <w:r>
        <w:rPr>
          <w:spacing w:val="-11"/>
        </w:rPr>
        <w:t> </w:t>
      </w:r>
      <w:r>
        <w:rPr/>
        <w:t>стремительно</w:t>
      </w:r>
      <w:r>
        <w:rPr>
          <w:spacing w:val="-11"/>
        </w:rPr>
        <w:t> </w:t>
      </w:r>
      <w:r>
        <w:rPr/>
        <w:t>атаковала</w:t>
      </w:r>
      <w:r>
        <w:rPr>
          <w:spacing w:val="-11"/>
        </w:rPr>
        <w:t> </w:t>
      </w:r>
      <w:r>
        <w:rPr/>
        <w:t>противника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так</w:t>
      </w:r>
      <w:r>
        <w:rPr>
          <w:spacing w:val="-11"/>
        </w:rPr>
        <w:t> </w:t>
      </w:r>
      <w:r>
        <w:rPr/>
        <w:t>же внезапно исчезала с его территории.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Москва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Бахчисарай</w:t>
      </w:r>
      <w:r>
        <w:rPr>
          <w:spacing w:val="-1"/>
        </w:rPr>
        <w:t> </w:t>
      </w:r>
      <w:r>
        <w:rPr/>
        <w:t>соперничали</w:t>
      </w:r>
      <w:r>
        <w:rPr>
          <w:spacing w:val="-1"/>
        </w:rPr>
        <w:t> </w:t>
      </w:r>
      <w:r>
        <w:rPr/>
        <w:t>друг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другом</w:t>
      </w:r>
      <w:r>
        <w:rPr>
          <w:spacing w:val="-1"/>
        </w:rPr>
        <w:t> </w:t>
      </w:r>
      <w:r>
        <w:rPr/>
        <w:t>за</w:t>
      </w:r>
      <w:r>
        <w:rPr>
          <w:spacing w:val="-1"/>
        </w:rPr>
        <w:t> </w:t>
      </w:r>
      <w:r>
        <w:rPr/>
        <w:t>влияние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Казанское и Астраханское ханства.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27"/>
          <w:sz w:val="19"/>
        </w:rPr>
        <w:t> </w:t>
      </w:r>
      <w:r>
        <w:rPr>
          <w:sz w:val="19"/>
        </w:rPr>
        <w:t>На какие части распалась Золотая Орда?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7"/>
          <w:sz w:val="19"/>
        </w:rPr>
        <w:t> </w:t>
      </w:r>
      <w:r>
        <w:rPr>
          <w:sz w:val="19"/>
        </w:rPr>
        <w:t>С каким государством было тесно связано Крымское ханство? </w:t>
      </w:r>
      <w:r>
        <w:rPr>
          <w:rFonts w:ascii="Calibri" w:hAnsi="Calibri"/>
          <w:b/>
          <w:sz w:val="19"/>
        </w:rPr>
        <w:t>3.</w:t>
      </w:r>
      <w:r>
        <w:rPr>
          <w:rFonts w:ascii="Calibri" w:hAnsi="Calibri"/>
          <w:b/>
          <w:spacing w:val="20"/>
          <w:sz w:val="19"/>
        </w:rPr>
        <w:t> </w:t>
      </w:r>
      <w:r>
        <w:rPr>
          <w:sz w:val="19"/>
        </w:rPr>
        <w:t>Перечислите основные занятия крымских татар.</w:t>
      </w:r>
    </w:p>
    <w:p>
      <w:pPr>
        <w:pStyle w:val="BodyText"/>
        <w:spacing w:before="6"/>
        <w:rPr>
          <w:rFonts w:ascii="Tahoma"/>
          <w:sz w:val="8"/>
        </w:rPr>
      </w:pP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"/>
        <w:gridCol w:w="3588"/>
        <w:gridCol w:w="4598"/>
      </w:tblGrid>
      <w:tr>
        <w:trPr>
          <w:trHeight w:val="474" w:hRule="atLeast"/>
        </w:trPr>
        <w:tc>
          <w:tcPr>
            <w:tcW w:w="72" w:type="dxa"/>
            <w:vMerge w:val="restart"/>
            <w:tcBorders>
              <w:right w:val="single" w:sz="8" w:space="0" w:color="FFFFFF"/>
            </w:tcBorders>
            <w:shd w:val="clear" w:color="auto" w:fill="7F7F7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88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ind w:left="-20" w:right="-87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drawing>
                <wp:inline distT="0" distB="0" distL="0" distR="0">
                  <wp:extent cx="2300805" cy="1700783"/>
                  <wp:effectExtent l="0" t="0" r="0" b="0"/>
                  <wp:docPr id="59" name="image9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97.jpe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805" cy="1700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/>
                <w:sz w:val="20"/>
              </w:rPr>
            </w:r>
          </w:p>
        </w:tc>
        <w:tc>
          <w:tcPr>
            <w:tcW w:w="4598" w:type="dxa"/>
            <w:tcBorders>
              <w:left w:val="single" w:sz="8" w:space="0" w:color="FFFFF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06" w:hRule="atLeast"/>
        </w:trPr>
        <w:tc>
          <w:tcPr>
            <w:tcW w:w="72" w:type="dxa"/>
            <w:vMerge/>
            <w:tcBorders>
              <w:top w:val="nil"/>
              <w:right w:val="single" w:sz="8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88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shd w:val="clear" w:color="auto" w:fill="FFFFFF"/>
          </w:tcPr>
          <w:p>
            <w:pPr>
              <w:pStyle w:val="TableParagraph"/>
              <w:spacing w:line="218" w:lineRule="auto" w:before="117"/>
              <w:ind w:left="293" w:right="39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Ханский дворец в Бахчисарае, </w:t>
            </w:r>
            <w:r>
              <w:rPr>
                <w:rFonts w:ascii="Calibri" w:hAnsi="Calibri"/>
                <w:b/>
                <w:w w:val="115"/>
                <w:sz w:val="19"/>
              </w:rPr>
              <w:t>построен- ный в 1740-х гг. в стиле османской архи-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тектуры</w:t>
            </w:r>
          </w:p>
          <w:p>
            <w:pPr>
              <w:pStyle w:val="TableParagraph"/>
              <w:spacing w:line="220" w:lineRule="auto" w:before="103"/>
              <w:ind w:left="293" w:right="171"/>
              <w:jc w:val="both"/>
              <w:rPr>
                <w:rFonts w:ascii="Book Antiqua" w:hAnsi="Book Antiqua"/>
                <w:i/>
                <w:sz w:val="19"/>
              </w:rPr>
            </w:pPr>
            <w:r>
              <w:rPr>
                <w:sz w:val="19"/>
              </w:rPr>
              <w:t>Предыдущий дворец (сгоревший в 1736 г. </w:t>
            </w:r>
            <w:r>
              <w:rPr>
                <w:sz w:val="19"/>
              </w:rPr>
              <w:t>во время русско-турецкой войны) был построен </w:t>
            </w:r>
            <w:r>
              <w:rPr>
                <w:w w:val="95"/>
                <w:sz w:val="19"/>
              </w:rPr>
              <w:t>итальянским архитектором Алевизом Новым, </w:t>
            </w:r>
            <w:r>
              <w:rPr>
                <w:sz w:val="19"/>
              </w:rPr>
              <w:t>который позже приехал в Москву и руково- дил строительством Архангельского собора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в Кремле</w:t>
            </w:r>
            <w:r>
              <w:rPr>
                <w:rFonts w:ascii="Book Antiqua" w:hAnsi="Book Antiqua"/>
                <w:i/>
                <w:sz w:val="19"/>
              </w:rPr>
              <w:t>.</w:t>
            </w:r>
          </w:p>
        </w:tc>
      </w:tr>
    </w:tbl>
    <w:p>
      <w:pPr>
        <w:spacing w:after="0" w:line="220" w:lineRule="auto"/>
        <w:jc w:val="both"/>
        <w:rPr>
          <w:rFonts w:ascii="Book Antiqua" w:hAnsi="Book Antiqua"/>
          <w:sz w:val="19"/>
        </w:rPr>
        <w:sectPr>
          <w:headerReference w:type="even" r:id="rId112"/>
          <w:headerReference w:type="default" r:id="rId113"/>
          <w:pgSz w:w="9190" w:h="12020"/>
          <w:pgMar w:header="0" w:footer="0" w:top="740" w:bottom="280" w:left="0" w:right="0"/>
          <w:pgNumType w:start="4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16" w:lineRule="auto" w:before="122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Казанское ханство. </w:t>
      </w:r>
      <w:r>
        <w:rPr>
          <w:color w:val="000000"/>
          <w:w w:val="105"/>
        </w:rPr>
        <w:t>Казанское ханство основал в </w:t>
      </w:r>
      <w:r>
        <w:rPr>
          <w:rFonts w:ascii="Book Antiqua" w:hAnsi="Book Antiqua"/>
          <w:b/>
          <w:color w:val="000000"/>
          <w:w w:val="105"/>
        </w:rPr>
        <w:t>1438 г. </w:t>
      </w:r>
      <w:r>
        <w:rPr>
          <w:color w:val="000000"/>
          <w:w w:val="105"/>
        </w:rPr>
        <w:t>хан </w:t>
      </w:r>
      <w:r>
        <w:rPr>
          <w:rFonts w:ascii="Book Antiqua" w:hAnsi="Book Antiqua"/>
          <w:b/>
          <w:i/>
          <w:color w:val="000000"/>
          <w:w w:val="105"/>
        </w:rPr>
        <w:t>Улу-Мухам-</w:t>
      </w:r>
      <w:r>
        <w:rPr>
          <w:rFonts w:ascii="Book Antiqua" w:hAnsi="Book Antiqua"/>
          <w:b/>
          <w:i/>
          <w:color w:val="000000"/>
          <w:w w:val="105"/>
        </w:rPr>
        <w:t> мед</w:t>
      </w:r>
      <w:r>
        <w:rPr>
          <w:rFonts w:ascii="Book Antiqua" w:hAnsi="Book Antiqua"/>
          <w:b/>
          <w:i/>
          <w:color w:val="000000"/>
          <w:w w:val="105"/>
        </w:rPr>
        <w:t> </w:t>
      </w:r>
      <w:r>
        <w:rPr>
          <w:color w:val="000000"/>
          <w:w w:val="105"/>
        </w:rPr>
        <w:t>после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того,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как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его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изгнали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с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престола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Золотой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Орды.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Он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стал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успешно </w:t>
      </w:r>
      <w:r>
        <w:rPr>
          <w:color w:val="000000"/>
        </w:rPr>
        <w:t>воевать с русскими уделами и Московским княжеством. У него в плену побы- </w:t>
      </w:r>
      <w:r>
        <w:rPr>
          <w:color w:val="000000"/>
          <w:w w:val="105"/>
        </w:rPr>
        <w:t>вал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даже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сам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великий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князь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Василий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II.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Казанское</w:t>
      </w:r>
      <w:r>
        <w:rPr>
          <w:spacing w:val="-1"/>
        </w:rPr>
        <w:t> </w:t>
      </w:r>
      <w:r>
        <w:rPr/>
        <w:t>ханство</w:t>
      </w:r>
      <w:r>
        <w:rPr>
          <w:spacing w:val="-1"/>
        </w:rPr>
        <w:t> </w:t>
      </w:r>
      <w:r>
        <w:rPr/>
        <w:t>сразу</w:t>
      </w:r>
      <w:r>
        <w:rPr>
          <w:spacing w:val="-1"/>
        </w:rPr>
        <w:t> </w:t>
      </w:r>
      <w:r>
        <w:rPr/>
        <w:t>сложилось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многонациональное.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его</w:t>
      </w:r>
      <w:r>
        <w:rPr>
          <w:spacing w:val="-1"/>
        </w:rPr>
        <w:t> </w:t>
      </w:r>
      <w:r>
        <w:rPr/>
        <w:t>терри- тории, кроме татар, проживали мордвины, чуваши, черемисы (мари), </w:t>
      </w:r>
      <w:r>
        <w:rPr/>
        <w:t>вотяки (удмурты) и башкиры.</w:t>
      </w:r>
    </w:p>
    <w:p>
      <w:pPr>
        <w:pStyle w:val="BodyText"/>
        <w:spacing w:line="220" w:lineRule="auto" w:before="3"/>
        <w:ind w:left="793" w:right="790" w:firstLine="340"/>
        <w:jc w:val="both"/>
      </w:pPr>
      <w:r>
        <w:rPr>
          <w:w w:val="95"/>
        </w:rPr>
        <w:t>Главой государства был хан, но его власть ограничивалась главами родо-пле- </w:t>
      </w:r>
      <w:r>
        <w:rPr/>
        <w:t>менных групп, которых называли карачи (это слово в переводе означает «смо- тритель»). Хан должен был принимать решение только после совещания с карачи,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также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высшим</w:t>
      </w:r>
      <w:r>
        <w:rPr>
          <w:spacing w:val="-8"/>
        </w:rPr>
        <w:t> </w:t>
      </w:r>
      <w:r>
        <w:rPr/>
        <w:t>мусульманским</w:t>
      </w:r>
      <w:r>
        <w:rPr>
          <w:spacing w:val="-8"/>
        </w:rPr>
        <w:t> </w:t>
      </w:r>
      <w:r>
        <w:rPr/>
        <w:t>духовенством.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он</w:t>
      </w:r>
      <w:r>
        <w:rPr>
          <w:spacing w:val="-8"/>
        </w:rPr>
        <w:t> </w:t>
      </w:r>
      <w:r>
        <w:rPr/>
        <w:t>игнорировал мнение знати, та могла выступить против него с оружием в руках. Для обсуж- дения важнейших вопросов войны и мира собирался съезд знати — </w:t>
      </w:r>
      <w:r>
        <w:rPr>
          <w:rFonts w:ascii="Book Antiqua" w:hAnsi="Book Antiqua"/>
          <w:i/>
        </w:rPr>
        <w:t>курултай.</w:t>
      </w:r>
      <w:r>
        <w:rPr>
          <w:rFonts w:ascii="Book Antiqua" w:hAnsi="Book Antiqua"/>
          <w:i/>
        </w:rPr>
        <w:t> </w:t>
      </w:r>
      <w:r>
        <w:rPr/>
        <w:t>Сбором налогов ведал диван</w:t>
      </w:r>
      <w:r>
        <w:rPr>
          <w:rFonts w:ascii="Book Antiqua" w:hAnsi="Book Antiqua"/>
          <w:i/>
        </w:rPr>
        <w:t>. </w:t>
      </w:r>
      <w:r>
        <w:rPr/>
        <w:t>Важную роль в управлении играли чиновники</w:t>
      </w:r>
      <w:r>
        <w:rPr>
          <w:rFonts w:ascii="Book Antiqua" w:hAnsi="Book Antiqua"/>
          <w:i/>
        </w:rPr>
        <w:t>.</w:t>
      </w:r>
      <w:r>
        <w:rPr>
          <w:rFonts w:ascii="Book Antiqua" w:hAnsi="Book Antiqua"/>
          <w:i/>
        </w:rPr>
        <w:t> </w:t>
      </w:r>
      <w:r>
        <w:rPr/>
        <w:t>Ханство подразделялось на даруги — податные округи.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Большинство жителей Казанского ханства исповедовали ислам (были сун- нитами, как и большинство жителей Османской империи).</w:t>
      </w:r>
    </w:p>
    <w:p>
      <w:pPr>
        <w:pStyle w:val="BodyText"/>
        <w:spacing w:line="220" w:lineRule="auto"/>
        <w:ind w:left="793" w:right="791" w:firstLine="340"/>
        <w:jc w:val="both"/>
        <w:rPr>
          <w:rFonts w:ascii="Book Antiqua" w:hAnsi="Book Antiqua"/>
          <w:i/>
        </w:rPr>
      </w:pPr>
      <w:r>
        <w:rPr/>
        <w:t>Казань была крупным торговым центром с развитым ремеслом — </w:t>
      </w:r>
      <w:r>
        <w:rPr/>
        <w:t>гончар- ным, кожевенным, кузнечным и ювелирным. Казанские строители использо- вали не только дерево, но и камень, и кирпич, из которых чаще всего строили мечети, гробницы ханов и </w:t>
      </w:r>
      <w:r>
        <w:rPr>
          <w:rFonts w:ascii="Book Antiqua" w:hAnsi="Book Antiqua"/>
          <w:i/>
        </w:rPr>
        <w:t>мурз </w:t>
      </w:r>
      <w:r>
        <w:rPr/>
        <w:t>(знати), а также мазары — мавзолеи особо почитаемых представителей мусульманского духовенства</w:t>
      </w:r>
      <w:r>
        <w:rPr>
          <w:rFonts w:ascii="Book Antiqua" w:hAnsi="Book Antiqua"/>
          <w:i/>
        </w:rPr>
        <w:t>.</w:t>
      </w:r>
    </w:p>
    <w:p>
      <w:pPr>
        <w:pStyle w:val="BodyText"/>
        <w:spacing w:line="205" w:lineRule="exact"/>
        <w:ind w:left="1133"/>
        <w:jc w:val="both"/>
      </w:pPr>
      <w:r>
        <w:rPr/>
        <w:t>Торговля</w:t>
      </w:r>
      <w:r>
        <w:rPr>
          <w:spacing w:val="38"/>
        </w:rPr>
        <w:t> </w:t>
      </w:r>
      <w:r>
        <w:rPr/>
        <w:t>велась</w:t>
      </w:r>
      <w:r>
        <w:rPr>
          <w:spacing w:val="39"/>
        </w:rPr>
        <w:t> </w:t>
      </w:r>
      <w:r>
        <w:rPr/>
        <w:t>с</w:t>
      </w:r>
      <w:r>
        <w:rPr>
          <w:spacing w:val="38"/>
        </w:rPr>
        <w:t> </w:t>
      </w:r>
      <w:r>
        <w:rPr/>
        <w:t>Закавказьем,</w:t>
      </w:r>
      <w:r>
        <w:rPr>
          <w:spacing w:val="39"/>
        </w:rPr>
        <w:t> </w:t>
      </w:r>
      <w:r>
        <w:rPr/>
        <w:t>Персией,</w:t>
      </w:r>
      <w:r>
        <w:rPr>
          <w:spacing w:val="38"/>
        </w:rPr>
        <w:t> </w:t>
      </w:r>
      <w:r>
        <w:rPr/>
        <w:t>Турцией,</w:t>
      </w:r>
      <w:r>
        <w:rPr>
          <w:spacing w:val="39"/>
        </w:rPr>
        <w:t> </w:t>
      </w:r>
      <w:r>
        <w:rPr/>
        <w:t>Сибирью,</w:t>
      </w:r>
      <w:r>
        <w:rPr>
          <w:spacing w:val="38"/>
        </w:rPr>
        <w:t> </w:t>
      </w:r>
      <w:r>
        <w:rPr>
          <w:spacing w:val="-2"/>
        </w:rPr>
        <w:t>ханствами</w:t>
      </w:r>
    </w:p>
    <w:p>
      <w:pPr>
        <w:pStyle w:val="BodyText"/>
        <w:spacing w:line="223" w:lineRule="auto" w:before="4"/>
        <w:ind w:left="793" w:right="791"/>
        <w:jc w:val="both"/>
      </w:pPr>
      <w:r>
        <w:rPr/>
        <w:t>Средней</w:t>
      </w:r>
      <w:r>
        <w:rPr>
          <w:spacing w:val="79"/>
        </w:rPr>
        <w:t> </w:t>
      </w:r>
      <w:r>
        <w:rPr/>
        <w:t>Азии</w:t>
      </w:r>
      <w:r>
        <w:rPr>
          <w:spacing w:val="79"/>
        </w:rPr>
        <w:t> </w:t>
      </w:r>
      <w:r>
        <w:rPr/>
        <w:t>и</w:t>
      </w:r>
      <w:r>
        <w:rPr>
          <w:spacing w:val="79"/>
        </w:rPr>
        <w:t> </w:t>
      </w:r>
      <w:r>
        <w:rPr/>
        <w:t>Россией.</w:t>
      </w:r>
      <w:r>
        <w:rPr>
          <w:spacing w:val="79"/>
        </w:rPr>
        <w:t> </w:t>
      </w:r>
      <w:r>
        <w:rPr/>
        <w:t>Среди</w:t>
      </w:r>
      <w:r>
        <w:rPr>
          <w:spacing w:val="79"/>
        </w:rPr>
        <w:t> </w:t>
      </w:r>
      <w:r>
        <w:rPr/>
        <w:t>товаров,</w:t>
      </w:r>
      <w:r>
        <w:rPr>
          <w:spacing w:val="79"/>
        </w:rPr>
        <w:t> </w:t>
      </w:r>
      <w:r>
        <w:rPr/>
        <w:t>экспортировавшихся</w:t>
      </w:r>
      <w:r>
        <w:rPr>
          <w:spacing w:val="79"/>
        </w:rPr>
        <w:t> </w:t>
      </w:r>
      <w:r>
        <w:rPr/>
        <w:t>на</w:t>
      </w:r>
      <w:r>
        <w:rPr>
          <w:spacing w:val="79"/>
        </w:rPr>
        <w:t> </w:t>
      </w:r>
      <w:r>
        <w:rPr/>
        <w:t>восток и в Турцию, важную роль играли рабы.</w:t>
      </w:r>
    </w:p>
    <w:p>
      <w:pPr>
        <w:pStyle w:val="BodyText"/>
        <w:spacing w:before="4"/>
        <w:rPr>
          <w:sz w:val="25"/>
        </w:rPr>
      </w:pPr>
      <w:r>
        <w:rPr/>
        <w:pict>
          <v:group style="position:absolute;margin-left:23.059999pt;margin-top:16.428446pt;width:400.4pt;height:220.8pt;mso-position-horizontal-relative:page;mso-position-vertical-relative:paragraph;z-index:-15683072;mso-wrap-distance-left:0;mso-wrap-distance-right:0" id="docshapegroup491" coordorigin="461,329" coordsize="8008,4416">
            <v:rect style="position:absolute;left:461;top:3678;width:8007;height:1066" id="docshape492" filled="true" fillcolor="#000000" stroked="false">
              <v:fill opacity="32768f" type="solid"/>
            </v:rect>
            <v:rect style="position:absolute;left:523;top:3741;width:7886;height:941" id="docshape493" filled="true" fillcolor="#ffffff" stroked="false">
              <v:fill type="solid"/>
            </v:rect>
            <v:rect style="position:absolute;left:3153;top:328;width:2592;height:3485" id="docshape494" filled="true" fillcolor="#000000" stroked="false">
              <v:fill opacity="32768f" type="solid"/>
            </v:rect>
            <v:shape style="position:absolute;left:3226;top:401;width:2449;height:3340" type="#_x0000_t75" id="docshape495" stroked="false">
              <v:imagedata r:id="rId116" o:title=""/>
            </v:shape>
            <v:rect style="position:absolute;left:3226;top:401;width:2449;height:3340" id="docshape496" filled="false" stroked="true" strokeweight="1pt" strokecolor="#ffffff">
              <v:stroke dashstyle="solid"/>
            </v:rect>
            <v:rect style="position:absolute;left:461;top:328;width:2556;height:3485" id="docshape497" filled="true" fillcolor="#000000" stroked="false">
              <v:fill opacity="32768f" type="solid"/>
            </v:rect>
            <v:shape style="position:absolute;left:534;top:401;width:2417;height:3340" type="#_x0000_t75" id="docshape498" stroked="false">
              <v:imagedata r:id="rId117" o:title=""/>
            </v:shape>
            <v:rect style="position:absolute;left:534;top:401;width:2417;height:3340" id="docshape499" filled="false" stroked="true" strokeweight="1.0pt" strokecolor="#ffffff">
              <v:stroke dashstyle="solid"/>
            </v:rect>
            <v:rect style="position:absolute;left:5883;top:328;width:2585;height:3478" id="docshape500" filled="true" fillcolor="#000000" stroked="false">
              <v:fill opacity="32768f" type="solid"/>
            </v:rect>
            <v:shape style="position:absolute;left:5956;top:401;width:2444;height:3331" type="#_x0000_t75" id="docshape501" stroked="false">
              <v:imagedata r:id="rId118" o:title=""/>
            </v:shape>
            <v:rect style="position:absolute;left:5956;top:401;width:2444;height:3333" id="docshape502" filled="false" stroked="true" strokeweight="1pt" strokecolor="#ffffff">
              <v:stroke dashstyle="solid"/>
            </v:rect>
            <v:shape style="position:absolute;left:637;top:3818;width:1838;height:443" type="#_x0000_t202" id="docshape503" filled="false" stroked="false">
              <v:textbox inset="0,0,0,0">
                <w:txbxContent>
                  <w:p>
                    <w:pPr>
                      <w:spacing w:line="222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«Вотячки».</w:t>
                    </w:r>
                  </w:p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Е.</w:t>
                    </w:r>
                    <w:r>
                      <w:rPr>
                        <w:rFonts w:ascii="Trebuchet MS" w:hAnsi="Trebuchet MS"/>
                        <w:i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Корнеев</w:t>
                    </w:r>
                  </w:p>
                </w:txbxContent>
              </v:textbox>
              <w10:wrap type="none"/>
            </v:shape>
            <v:shape style="position:absolute;left:3248;top:3818;width:1838;height:443" type="#_x0000_t202" id="docshape504" filled="false" stroked="false">
              <v:textbox inset="0,0,0,0">
                <w:txbxContent>
                  <w:p>
                    <w:pPr>
                      <w:spacing w:line="222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«Черемиска».</w:t>
                    </w:r>
                  </w:p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Е.</w:t>
                    </w:r>
                    <w:r>
                      <w:rPr>
                        <w:rFonts w:ascii="Trebuchet MS" w:hAnsi="Trebuchet MS"/>
                        <w:i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Корнеев</w:t>
                    </w:r>
                  </w:p>
                </w:txbxContent>
              </v:textbox>
              <w10:wrap type="none"/>
            </v:shape>
            <v:shape style="position:absolute;left:5949;top:3818;width:2071;height:443" type="#_x0000_t202" id="docshape505" filled="false" stroked="false">
              <v:textbox inset="0,0,0,0">
                <w:txbxContent>
                  <w:p>
                    <w:pPr>
                      <w:spacing w:line="222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«Башкир».</w:t>
                    </w:r>
                  </w:p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А.</w:t>
                    </w:r>
                    <w:r>
                      <w:rPr>
                        <w:rFonts w:ascii="Trebuchet MS" w:hAnsi="Trebuchet MS"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Орловский</w:t>
                    </w:r>
                  </w:p>
                </w:txbxContent>
              </v:textbox>
              <w10:wrap type="none"/>
            </v:shape>
            <v:shape style="position:absolute;left:637;top:4383;width:4183;height:234" type="#_x0000_t202" id="docshape506" filled="false" stroked="false">
              <v:textbox inset="0,0,0,0">
                <w:txbxContent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7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народы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населяли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Казанское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ханство?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5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1448"/>
      </w:pPr>
      <w:r>
        <w:rPr/>
        <w:pict>
          <v:group style="width:313.95pt;height:165.95pt;mso-position-horizontal-relative:char;mso-position-vertical-relative:line" id="docshapegroup507" coordorigin="0,0" coordsize="6279,3319">
            <v:rect style="position:absolute;left:0;top:2497;width:6279;height:821" id="docshape508" filled="true" fillcolor="#000000" stroked="false">
              <v:fill opacity="32768f" type="solid"/>
            </v:rect>
            <v:rect style="position:absolute;left:62;top:2560;width:6154;height:698" id="docshape509" filled="true" fillcolor="#ffffff" stroked="false">
              <v:fill type="solid"/>
            </v:rect>
            <v:rect style="position:absolute;left:0;top:0;width:6279;height:2643" id="docshape510" filled="true" fillcolor="#000000" stroked="false">
              <v:fill opacity="32768f" type="solid"/>
            </v:rect>
            <v:shape style="position:absolute;left:62;top:62;width:6154;height:2517" type="#_x0000_t75" id="docshape511" stroked="false">
              <v:imagedata r:id="rId119" o:title=""/>
            </v:shape>
            <v:rect style="position:absolute;left:70;top:70;width:6138;height:2501" id="docshape512" filled="false" stroked="true" strokeweight=".81pt" strokecolor="#ffffff">
              <v:stroke dashstyle="solid"/>
            </v:rect>
            <v:shape style="position:absolute;left:62;top:2568;width:6154;height:690" type="#_x0000_t202" id="docshape513" filled="false" stroked="false">
              <v:textbox inset="0,0,0,0">
                <w:txbxContent>
                  <w:p>
                    <w:pPr>
                      <w:spacing w:before="72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«Суд</w:t>
                    </w:r>
                    <w:r>
                      <w:rPr>
                        <w:rFonts w:ascii="Calibri" w:hAnsi="Calibri"/>
                        <w:b/>
                        <w:spacing w:val="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хана».</w:t>
                    </w:r>
                    <w:r>
                      <w:rPr>
                        <w:rFonts w:ascii="Calibri" w:hAnsi="Calibri"/>
                        <w:b/>
                        <w:spacing w:val="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Ф.</w:t>
                    </w:r>
                    <w:r>
                      <w:rPr>
                        <w:rFonts w:ascii="Trebuchet MS" w:hAnsi="Trebuchet MS"/>
                        <w:i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105"/>
                        <w:sz w:val="19"/>
                      </w:rPr>
                      <w:t>Халиков</w:t>
                    </w:r>
                  </w:p>
                  <w:p>
                    <w:pPr>
                      <w:spacing w:before="82"/>
                      <w:ind w:left="113" w:right="0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95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5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Составьте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тетради</w:t>
                    </w:r>
                    <w:r>
                      <w:rPr>
                        <w:rFonts w:ascii="Tahoma" w:hAnsi="Tahoma"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схему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управления</w:t>
                    </w:r>
                    <w:r>
                      <w:rPr>
                        <w:rFonts w:ascii="Tahoma" w:hAnsi="Tahoma"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Казанским</w:t>
                    </w:r>
                    <w:r>
                      <w:rPr>
                        <w:rFonts w:ascii="Tahoma" w:hAnsi="Tahoma"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ханством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Земли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центральной</w:t>
      </w:r>
      <w:r>
        <w:rPr>
          <w:spacing w:val="-14"/>
        </w:rPr>
        <w:t> </w:t>
      </w:r>
      <w:r>
        <w:rPr/>
        <w:t>части</w:t>
      </w:r>
      <w:r>
        <w:rPr>
          <w:spacing w:val="-14"/>
        </w:rPr>
        <w:t> </w:t>
      </w:r>
      <w:r>
        <w:rPr/>
        <w:t>Казанского</w:t>
      </w:r>
      <w:r>
        <w:rPr>
          <w:spacing w:val="-14"/>
        </w:rPr>
        <w:t> </w:t>
      </w:r>
      <w:r>
        <w:rPr/>
        <w:t>ханства</w:t>
      </w:r>
      <w:r>
        <w:rPr>
          <w:spacing w:val="-14"/>
        </w:rPr>
        <w:t> </w:t>
      </w:r>
      <w:r>
        <w:rPr/>
        <w:t>отличались</w:t>
      </w:r>
      <w:r>
        <w:rPr>
          <w:spacing w:val="-14"/>
        </w:rPr>
        <w:t> </w:t>
      </w:r>
      <w:r>
        <w:rPr/>
        <w:t>высоким</w:t>
      </w:r>
      <w:r>
        <w:rPr>
          <w:spacing w:val="-14"/>
        </w:rPr>
        <w:t> </w:t>
      </w:r>
      <w:r>
        <w:rPr/>
        <w:t>плодо- родием. Здесь выращивали рожь, овёс, пшеницу, горох, ячмень, лён, коноплю и</w:t>
      </w:r>
      <w:r>
        <w:rPr>
          <w:spacing w:val="-14"/>
        </w:rPr>
        <w:t> </w:t>
      </w:r>
      <w:r>
        <w:rPr/>
        <w:t>чечевицу.</w:t>
      </w:r>
      <w:r>
        <w:rPr>
          <w:spacing w:val="-14"/>
        </w:rPr>
        <w:t> </w:t>
      </w:r>
      <w:r>
        <w:rPr/>
        <w:t>Наиболее</w:t>
      </w:r>
      <w:r>
        <w:rPr>
          <w:spacing w:val="-14"/>
        </w:rPr>
        <w:t> </w:t>
      </w:r>
      <w:r>
        <w:rPr/>
        <w:t>развитое</w:t>
      </w:r>
      <w:r>
        <w:rPr>
          <w:spacing w:val="-14"/>
        </w:rPr>
        <w:t> </w:t>
      </w:r>
      <w:r>
        <w:rPr/>
        <w:t>земледелие</w:t>
      </w:r>
      <w:r>
        <w:rPr>
          <w:spacing w:val="-14"/>
        </w:rPr>
        <w:t> </w:t>
      </w:r>
      <w:r>
        <w:rPr/>
        <w:t>находилось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Горной</w:t>
      </w:r>
      <w:r>
        <w:rPr>
          <w:spacing w:val="-14"/>
        </w:rPr>
        <w:t> </w:t>
      </w:r>
      <w:r>
        <w:rPr/>
        <w:t>стороне</w:t>
      </w:r>
      <w:r>
        <w:rPr>
          <w:spacing w:val="-14"/>
        </w:rPr>
        <w:t> </w:t>
      </w:r>
      <w:r>
        <w:rPr/>
        <w:t>(по-та- тарски, «Тау ягы») в бассейне реки Свияги к западу от Волги. Другой земле- дельческий</w:t>
      </w:r>
      <w:r>
        <w:rPr>
          <w:spacing w:val="-5"/>
        </w:rPr>
        <w:t> </w:t>
      </w:r>
      <w:r>
        <w:rPr/>
        <w:t>район</w:t>
      </w:r>
      <w:r>
        <w:rPr>
          <w:spacing w:val="-5"/>
        </w:rPr>
        <w:t> </w:t>
      </w:r>
      <w:r>
        <w:rPr/>
        <w:t>шёл</w:t>
      </w:r>
      <w:r>
        <w:rPr>
          <w:spacing w:val="-5"/>
        </w:rPr>
        <w:t> </w:t>
      </w:r>
      <w:r>
        <w:rPr/>
        <w:t>вдоль</w:t>
      </w:r>
      <w:r>
        <w:rPr>
          <w:spacing w:val="-5"/>
        </w:rPr>
        <w:t> </w:t>
      </w:r>
      <w:r>
        <w:rPr/>
        <w:t>Волги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северо-запад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/>
        <w:t>Казани.</w:t>
      </w:r>
      <w:r>
        <w:rPr>
          <w:spacing w:val="-5"/>
        </w:rPr>
        <w:t> </w:t>
      </w:r>
      <w:r>
        <w:rPr/>
        <w:t>Основу</w:t>
      </w:r>
      <w:r>
        <w:rPr>
          <w:spacing w:val="-5"/>
        </w:rPr>
        <w:t> </w:t>
      </w:r>
      <w:r>
        <w:rPr/>
        <w:t>населе- ния названных районов составляли мари, чуваши и мордва.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Обширные луга Казанского ханства располагали к скотоводству. Кочевое скотоводство велось в юго-восточном Закамье (т. е. восточнее реки Камы), где располагались кочевья башкир. В земледельческих районах было распростра- ненно стойловое содержание скота.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Заметную</w:t>
      </w:r>
      <w:r>
        <w:rPr>
          <w:spacing w:val="-1"/>
        </w:rPr>
        <w:t> </w:t>
      </w:r>
      <w:r>
        <w:rPr/>
        <w:t>роль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хозяйственной</w:t>
      </w:r>
      <w:r>
        <w:rPr>
          <w:spacing w:val="-1"/>
        </w:rPr>
        <w:t> </w:t>
      </w:r>
      <w:r>
        <w:rPr/>
        <w:t>жизни</w:t>
      </w:r>
      <w:r>
        <w:rPr>
          <w:spacing w:val="-1"/>
        </w:rPr>
        <w:t> </w:t>
      </w:r>
      <w:r>
        <w:rPr/>
        <w:t>ханства</w:t>
      </w:r>
      <w:r>
        <w:rPr>
          <w:spacing w:val="-1"/>
        </w:rPr>
        <w:t> </w:t>
      </w:r>
      <w:r>
        <w:rPr/>
        <w:t>играли</w:t>
      </w:r>
      <w:r>
        <w:rPr>
          <w:spacing w:val="-1"/>
        </w:rPr>
        <w:t> </w:t>
      </w:r>
      <w:r>
        <w:rPr/>
        <w:t>бортничество,</w:t>
      </w:r>
      <w:r>
        <w:rPr>
          <w:spacing w:val="-1"/>
        </w:rPr>
        <w:t> </w:t>
      </w:r>
      <w:r>
        <w:rPr/>
        <w:t>пуш- ной промысел и рыболовство.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8"/>
          <w:sz w:val="19"/>
        </w:rPr>
        <w:t> </w:t>
      </w:r>
      <w:r>
        <w:rPr>
          <w:sz w:val="19"/>
        </w:rPr>
        <w:t>Как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когда</w:t>
      </w:r>
      <w:r>
        <w:rPr>
          <w:spacing w:val="-7"/>
          <w:sz w:val="19"/>
        </w:rPr>
        <w:t> </w:t>
      </w:r>
      <w:r>
        <w:rPr>
          <w:sz w:val="19"/>
        </w:rPr>
        <w:t>возникло</w:t>
      </w:r>
      <w:r>
        <w:rPr>
          <w:spacing w:val="-7"/>
          <w:sz w:val="19"/>
        </w:rPr>
        <w:t> </w:t>
      </w:r>
      <w:r>
        <w:rPr>
          <w:sz w:val="19"/>
        </w:rPr>
        <w:t>Казанское</w:t>
      </w:r>
      <w:r>
        <w:rPr>
          <w:spacing w:val="-7"/>
          <w:sz w:val="19"/>
        </w:rPr>
        <w:t> </w:t>
      </w:r>
      <w:r>
        <w:rPr>
          <w:sz w:val="19"/>
        </w:rPr>
        <w:t>ханство?</w:t>
      </w:r>
      <w:r>
        <w:rPr>
          <w:spacing w:val="-7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8"/>
          <w:sz w:val="19"/>
        </w:rPr>
        <w:t> </w:t>
      </w:r>
      <w:r>
        <w:rPr>
          <w:sz w:val="19"/>
        </w:rPr>
        <w:t>Охарактеризуйте</w:t>
      </w:r>
      <w:r>
        <w:rPr>
          <w:spacing w:val="-7"/>
          <w:sz w:val="19"/>
        </w:rPr>
        <w:t> </w:t>
      </w:r>
      <w:r>
        <w:rPr>
          <w:sz w:val="19"/>
        </w:rPr>
        <w:t>основные</w:t>
      </w:r>
      <w:r>
        <w:rPr>
          <w:spacing w:val="-7"/>
          <w:sz w:val="19"/>
        </w:rPr>
        <w:t> </w:t>
      </w:r>
      <w:r>
        <w:rPr>
          <w:sz w:val="19"/>
        </w:rPr>
        <w:t>занятия населения</w:t>
      </w:r>
      <w:r>
        <w:rPr>
          <w:spacing w:val="-4"/>
          <w:sz w:val="19"/>
        </w:rPr>
        <w:t> </w:t>
      </w:r>
      <w:r>
        <w:rPr>
          <w:sz w:val="19"/>
        </w:rPr>
        <w:t>Казанского</w:t>
      </w:r>
      <w:r>
        <w:rPr>
          <w:spacing w:val="-4"/>
          <w:sz w:val="19"/>
        </w:rPr>
        <w:t> </w:t>
      </w:r>
      <w:r>
        <w:rPr>
          <w:sz w:val="19"/>
        </w:rPr>
        <w:t>ханства.</w:t>
      </w:r>
      <w:r>
        <w:rPr>
          <w:spacing w:val="-4"/>
          <w:sz w:val="19"/>
        </w:rPr>
        <w:t> </w:t>
      </w:r>
      <w:r>
        <w:rPr>
          <w:sz w:val="19"/>
        </w:rPr>
        <w:t>Почему</w:t>
      </w:r>
      <w:r>
        <w:rPr>
          <w:spacing w:val="-4"/>
          <w:sz w:val="19"/>
        </w:rPr>
        <w:t> </w:t>
      </w:r>
      <w:r>
        <w:rPr>
          <w:sz w:val="19"/>
        </w:rPr>
        <w:t>Казань</w:t>
      </w:r>
      <w:r>
        <w:rPr>
          <w:spacing w:val="-4"/>
          <w:sz w:val="19"/>
        </w:rPr>
        <w:t> </w:t>
      </w:r>
      <w:r>
        <w:rPr>
          <w:sz w:val="19"/>
        </w:rPr>
        <w:t>стала</w:t>
      </w:r>
      <w:r>
        <w:rPr>
          <w:spacing w:val="-4"/>
          <w:sz w:val="19"/>
        </w:rPr>
        <w:t> </w:t>
      </w:r>
      <w:r>
        <w:rPr>
          <w:sz w:val="19"/>
        </w:rPr>
        <w:t>крупным</w:t>
      </w:r>
      <w:r>
        <w:rPr>
          <w:spacing w:val="-4"/>
          <w:sz w:val="19"/>
        </w:rPr>
        <w:t> </w:t>
      </w:r>
      <w:r>
        <w:rPr>
          <w:sz w:val="19"/>
        </w:rPr>
        <w:t>торговым</w:t>
      </w:r>
      <w:r>
        <w:rPr>
          <w:spacing w:val="-4"/>
          <w:sz w:val="19"/>
        </w:rPr>
        <w:t> </w:t>
      </w:r>
      <w:r>
        <w:rPr>
          <w:sz w:val="19"/>
        </w:rPr>
        <w:t>центром?</w:t>
      </w:r>
    </w:p>
    <w:p>
      <w:pPr>
        <w:pStyle w:val="BodyText"/>
        <w:spacing w:line="220" w:lineRule="auto" w:before="89"/>
        <w:ind w:left="793" w:right="791"/>
        <w:jc w:val="both"/>
      </w:pPr>
      <w:r>
        <w:rPr>
          <w:rFonts w:ascii="Calibri" w:hAnsi="Calibri"/>
          <w:b/>
          <w:color w:val="FFFFFF"/>
          <w:spacing w:val="36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3</w:t>
      </w:r>
      <w:r>
        <w:rPr>
          <w:rFonts w:ascii="Calibri" w:hAnsi="Calibri"/>
          <w:b/>
          <w:color w:val="FFFFFF"/>
          <w:spacing w:val="22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w w:val="150"/>
          <w:position w:val="1"/>
        </w:rPr>
        <w:t> </w:t>
      </w:r>
      <w:r>
        <w:rPr>
          <w:rFonts w:ascii="Calibri" w:hAnsi="Calibri"/>
          <w:b/>
          <w:color w:val="DB413F"/>
        </w:rPr>
        <w:t>Отношения</w:t>
      </w:r>
      <w:r>
        <w:rPr>
          <w:rFonts w:ascii="Calibri" w:hAnsi="Calibri"/>
          <w:b/>
          <w:color w:val="DB413F"/>
          <w:spacing w:val="78"/>
        </w:rPr>
        <w:t> </w:t>
      </w:r>
      <w:r>
        <w:rPr>
          <w:rFonts w:ascii="Calibri" w:hAnsi="Calibri"/>
          <w:b/>
          <w:color w:val="DB413F"/>
        </w:rPr>
        <w:t>Москвы</w:t>
      </w:r>
      <w:r>
        <w:rPr>
          <w:rFonts w:ascii="Calibri" w:hAnsi="Calibri"/>
          <w:b/>
          <w:color w:val="DB413F"/>
          <w:spacing w:val="77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78"/>
        </w:rPr>
        <w:t> </w:t>
      </w:r>
      <w:r>
        <w:rPr>
          <w:rFonts w:ascii="Calibri" w:hAnsi="Calibri"/>
          <w:b/>
          <w:color w:val="DB413F"/>
        </w:rPr>
        <w:t>Казани.</w:t>
      </w:r>
      <w:r>
        <w:rPr>
          <w:rFonts w:ascii="Calibri" w:hAnsi="Calibri"/>
          <w:b/>
          <w:color w:val="DB413F"/>
          <w:spacing w:val="77"/>
        </w:rPr>
        <w:t> </w:t>
      </w:r>
      <w:r>
        <w:rPr>
          <w:color w:val="000000"/>
        </w:rPr>
        <w:t>Отношения</w:t>
      </w:r>
      <w:r>
        <w:rPr>
          <w:color w:val="000000"/>
          <w:spacing w:val="66"/>
        </w:rPr>
        <w:t> </w:t>
      </w:r>
      <w:r>
        <w:rPr>
          <w:color w:val="000000"/>
        </w:rPr>
        <w:t>между</w:t>
      </w:r>
      <w:r>
        <w:rPr>
          <w:color w:val="000000"/>
          <w:spacing w:val="66"/>
        </w:rPr>
        <w:t> </w:t>
      </w:r>
      <w:r>
        <w:rPr>
          <w:color w:val="000000"/>
        </w:rPr>
        <w:t>Русским</w:t>
      </w:r>
      <w:r>
        <w:rPr>
          <w:color w:val="000000"/>
          <w:spacing w:val="66"/>
        </w:rPr>
        <w:t> </w:t>
      </w:r>
      <w:r>
        <w:rPr>
          <w:color w:val="000000"/>
        </w:rPr>
        <w:t>государством и</w:t>
      </w:r>
      <w:r>
        <w:rPr>
          <w:color w:val="000000"/>
          <w:spacing w:val="-1"/>
        </w:rPr>
        <w:t> </w:t>
      </w:r>
      <w:r>
        <w:rPr>
          <w:color w:val="000000"/>
        </w:rPr>
        <w:t>Казанским</w:t>
      </w:r>
      <w:r>
        <w:rPr>
          <w:color w:val="000000"/>
          <w:spacing w:val="-1"/>
        </w:rPr>
        <w:t> </w:t>
      </w:r>
      <w:r>
        <w:rPr>
          <w:color w:val="000000"/>
        </w:rPr>
        <w:t>ханством</w:t>
      </w:r>
      <w:r>
        <w:rPr>
          <w:color w:val="000000"/>
          <w:spacing w:val="-1"/>
        </w:rPr>
        <w:t> </w:t>
      </w:r>
      <w:r>
        <w:rPr>
          <w:color w:val="000000"/>
        </w:rPr>
        <w:t>были</w:t>
      </w:r>
      <w:r>
        <w:rPr>
          <w:color w:val="000000"/>
          <w:spacing w:val="-1"/>
        </w:rPr>
        <w:t> </w:t>
      </w:r>
      <w:r>
        <w:rPr>
          <w:color w:val="000000"/>
        </w:rPr>
        <w:t>сложными.</w:t>
      </w:r>
      <w:r>
        <w:rPr>
          <w:color w:val="000000"/>
          <w:spacing w:val="-1"/>
        </w:rPr>
        <w:t> </w:t>
      </w:r>
      <w:r>
        <w:rPr>
          <w:color w:val="000000"/>
        </w:rPr>
        <w:t>Вначале</w:t>
      </w:r>
      <w:r>
        <w:rPr>
          <w:color w:val="000000"/>
          <w:spacing w:val="-1"/>
        </w:rPr>
        <w:t> </w:t>
      </w:r>
      <w:r>
        <w:rPr>
          <w:color w:val="000000"/>
        </w:rPr>
        <w:t>обе</w:t>
      </w:r>
      <w:r>
        <w:rPr>
          <w:color w:val="000000"/>
          <w:spacing w:val="-1"/>
        </w:rPr>
        <w:t> </w:t>
      </w:r>
      <w:r>
        <w:rPr>
          <w:color w:val="000000"/>
        </w:rPr>
        <w:t>страны</w:t>
      </w:r>
      <w:r>
        <w:rPr>
          <w:color w:val="000000"/>
          <w:spacing w:val="-1"/>
        </w:rPr>
        <w:t> </w:t>
      </w:r>
      <w:r>
        <w:rPr>
          <w:color w:val="000000"/>
        </w:rPr>
        <w:t>боролись</w:t>
      </w:r>
      <w:r>
        <w:rPr>
          <w:color w:val="000000"/>
          <w:spacing w:val="-1"/>
        </w:rPr>
        <w:t> </w:t>
      </w:r>
      <w:r>
        <w:rPr>
          <w:color w:val="000000"/>
        </w:rPr>
        <w:t>за сель- скохозяйственные угодья, пограничные с Нижним Новгородом, а потом — за верховенство в Среднем Поволжье.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С</w:t>
      </w:r>
      <w:r>
        <w:rPr>
          <w:spacing w:val="39"/>
        </w:rPr>
        <w:t> </w:t>
      </w:r>
      <w:r>
        <w:rPr/>
        <w:t>конца</w:t>
      </w:r>
      <w:r>
        <w:rPr>
          <w:spacing w:val="39"/>
        </w:rPr>
        <w:t> </w:t>
      </w:r>
      <w:r>
        <w:rPr/>
        <w:t>XV</w:t>
      </w:r>
      <w:r>
        <w:rPr>
          <w:spacing w:val="39"/>
        </w:rPr>
        <w:t> </w:t>
      </w:r>
      <w:r>
        <w:rPr/>
        <w:t>в.</w:t>
      </w:r>
      <w:r>
        <w:rPr>
          <w:spacing w:val="39"/>
        </w:rPr>
        <w:t> </w:t>
      </w:r>
      <w:r>
        <w:rPr/>
        <w:t>Ивану</w:t>
      </w:r>
      <w:r>
        <w:rPr>
          <w:spacing w:val="39"/>
        </w:rPr>
        <w:t> </w:t>
      </w:r>
      <w:r>
        <w:rPr/>
        <w:t>III</w:t>
      </w:r>
      <w:r>
        <w:rPr>
          <w:spacing w:val="39"/>
        </w:rPr>
        <w:t> </w:t>
      </w:r>
      <w:r>
        <w:rPr/>
        <w:t>удалось</w:t>
      </w:r>
      <w:r>
        <w:rPr>
          <w:spacing w:val="39"/>
        </w:rPr>
        <w:t> </w:t>
      </w:r>
      <w:r>
        <w:rPr/>
        <w:t>установить</w:t>
      </w:r>
      <w:r>
        <w:rPr>
          <w:spacing w:val="39"/>
        </w:rPr>
        <w:t> </w:t>
      </w:r>
      <w:r>
        <w:rPr/>
        <w:t>протекторат</w:t>
      </w:r>
      <w:r>
        <w:rPr>
          <w:spacing w:val="39"/>
        </w:rPr>
        <w:t> </w:t>
      </w:r>
      <w:r>
        <w:rPr/>
        <w:t>над</w:t>
      </w:r>
      <w:r>
        <w:rPr>
          <w:spacing w:val="39"/>
        </w:rPr>
        <w:t> </w:t>
      </w:r>
      <w:r>
        <w:rPr/>
        <w:t>Казанью. В</w:t>
      </w:r>
      <w:r>
        <w:rPr>
          <w:spacing w:val="-11"/>
        </w:rPr>
        <w:t> </w:t>
      </w:r>
      <w:r>
        <w:rPr/>
        <w:t>1505</w:t>
      </w:r>
      <w:r>
        <w:rPr>
          <w:spacing w:val="-11"/>
        </w:rPr>
        <w:t> </w:t>
      </w:r>
      <w:r>
        <w:rPr/>
        <w:t>г.</w:t>
      </w:r>
      <w:r>
        <w:rPr>
          <w:spacing w:val="-11"/>
        </w:rPr>
        <w:t> </w:t>
      </w:r>
      <w:r>
        <w:rPr/>
        <w:t>ханство</w:t>
      </w:r>
      <w:r>
        <w:rPr>
          <w:spacing w:val="-11"/>
        </w:rPr>
        <w:t> </w:t>
      </w:r>
      <w:r>
        <w:rPr/>
        <w:t>вернуло</w:t>
      </w:r>
      <w:r>
        <w:rPr>
          <w:spacing w:val="-11"/>
        </w:rPr>
        <w:t> </w:t>
      </w:r>
      <w:r>
        <w:rPr/>
        <w:t>независимость,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затем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правители</w:t>
      </w:r>
      <w:r>
        <w:rPr>
          <w:spacing w:val="-11"/>
        </w:rPr>
        <w:t> </w:t>
      </w:r>
      <w:r>
        <w:rPr/>
        <w:t>вновь</w:t>
      </w:r>
      <w:r>
        <w:rPr>
          <w:spacing w:val="-11"/>
        </w:rPr>
        <w:t> </w:t>
      </w:r>
      <w:r>
        <w:rPr/>
        <w:t>присяг- нули Москве.</w:t>
      </w:r>
    </w:p>
    <w:p>
      <w:pPr>
        <w:pStyle w:val="BodyText"/>
        <w:spacing w:line="220" w:lineRule="auto" w:before="3"/>
        <w:ind w:left="793" w:right="791" w:firstLine="340"/>
        <w:jc w:val="both"/>
      </w:pPr>
      <w:r>
        <w:rPr/>
        <w:t>Однако</w:t>
      </w:r>
      <w:r>
        <w:rPr>
          <w:spacing w:val="-3"/>
        </w:rPr>
        <w:t> </w:t>
      </w:r>
      <w:r>
        <w:rPr/>
        <w:t>далеко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все</w:t>
      </w:r>
      <w:r>
        <w:rPr>
          <w:spacing w:val="-3"/>
        </w:rPr>
        <w:t> </w:t>
      </w:r>
      <w:r>
        <w:rPr/>
        <w:t>они</w:t>
      </w:r>
      <w:r>
        <w:rPr>
          <w:spacing w:val="-3"/>
        </w:rPr>
        <w:t> </w:t>
      </w:r>
      <w:r>
        <w:rPr/>
        <w:t>сделали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искренне.</w:t>
      </w:r>
      <w:r>
        <w:rPr>
          <w:spacing w:val="-3"/>
        </w:rPr>
        <w:t> </w:t>
      </w:r>
      <w:r>
        <w:rPr/>
        <w:t>Противники</w:t>
      </w:r>
      <w:r>
        <w:rPr>
          <w:spacing w:val="-3"/>
        </w:rPr>
        <w:t> </w:t>
      </w:r>
      <w:r>
        <w:rPr/>
        <w:t>русского</w:t>
      </w:r>
      <w:r>
        <w:rPr>
          <w:spacing w:val="-3"/>
        </w:rPr>
        <w:t> </w:t>
      </w:r>
      <w:r>
        <w:rPr/>
        <w:t>кон- троля пригласили на престол крымского ставленника</w:t>
      </w:r>
      <w:r>
        <w:rPr>
          <w:rFonts w:ascii="Book Antiqua" w:hAnsi="Book Antiqua"/>
          <w:i/>
        </w:rPr>
        <w:t>. </w:t>
      </w:r>
      <w:r>
        <w:rPr/>
        <w:t>В Москве это посчита- ли изменой. Между Русским государством и Казанским ханством началась долгая борьба.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Казанская</w:t>
      </w:r>
      <w:r>
        <w:rPr>
          <w:spacing w:val="-9"/>
        </w:rPr>
        <w:t> </w:t>
      </w:r>
      <w:r>
        <w:rPr/>
        <w:t>элита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имела</w:t>
      </w:r>
      <w:r>
        <w:rPr>
          <w:spacing w:val="-9"/>
        </w:rPr>
        <w:t> </w:t>
      </w:r>
      <w:r>
        <w:rPr/>
        <w:t>единой</w:t>
      </w:r>
      <w:r>
        <w:rPr>
          <w:spacing w:val="-9"/>
        </w:rPr>
        <w:t> </w:t>
      </w:r>
      <w:r>
        <w:rPr/>
        <w:t>позиции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она</w:t>
      </w:r>
      <w:r>
        <w:rPr>
          <w:spacing w:val="-9"/>
        </w:rPr>
        <w:t> </w:t>
      </w:r>
      <w:r>
        <w:rPr/>
        <w:t>то</w:t>
      </w:r>
      <w:r>
        <w:rPr>
          <w:spacing w:val="-9"/>
        </w:rPr>
        <w:t> </w:t>
      </w:r>
      <w:r>
        <w:rPr/>
        <w:t>поддерживала</w:t>
      </w:r>
      <w:r>
        <w:rPr>
          <w:spacing w:val="-9"/>
        </w:rPr>
        <w:t> </w:t>
      </w:r>
      <w:r>
        <w:rPr/>
        <w:t>москов- ских кандидатов, то выступала против них. Во второй четверти XVI в. казан- ские войска совершали частые нападения на окрестности Нижнего Новгорода и</w:t>
      </w:r>
      <w:r>
        <w:rPr>
          <w:spacing w:val="33"/>
        </w:rPr>
        <w:t> </w:t>
      </w:r>
      <w:r>
        <w:rPr/>
        <w:t>Мурома.</w:t>
      </w:r>
      <w:r>
        <w:rPr>
          <w:spacing w:val="33"/>
        </w:rPr>
        <w:t> </w:t>
      </w:r>
      <w:r>
        <w:rPr/>
        <w:t>Это</w:t>
      </w:r>
      <w:r>
        <w:rPr>
          <w:spacing w:val="33"/>
        </w:rPr>
        <w:t> </w:t>
      </w:r>
      <w:r>
        <w:rPr/>
        <w:t>приостановило</w:t>
      </w:r>
      <w:r>
        <w:rPr>
          <w:spacing w:val="33"/>
        </w:rPr>
        <w:t> </w:t>
      </w:r>
      <w:r>
        <w:rPr/>
        <w:t>русскую</w:t>
      </w:r>
      <w:r>
        <w:rPr>
          <w:spacing w:val="33"/>
        </w:rPr>
        <w:t> </w:t>
      </w:r>
      <w:r>
        <w:rPr/>
        <w:t>крестьянскую</w:t>
      </w:r>
      <w:r>
        <w:rPr>
          <w:spacing w:val="33"/>
        </w:rPr>
        <w:t> </w:t>
      </w:r>
      <w:r>
        <w:rPr/>
        <w:t>колонизацию</w:t>
      </w:r>
      <w:r>
        <w:rPr>
          <w:spacing w:val="33"/>
        </w:rPr>
        <w:t> </w:t>
      </w:r>
      <w:r>
        <w:rPr>
          <w:spacing w:val="-2"/>
        </w:rPr>
        <w:t>спорных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ind w:left="1480"/>
      </w:pPr>
      <w:r>
        <w:rPr/>
        <w:pict>
          <v:group style="width:311.05pt;height:246.75pt;mso-position-horizontal-relative:char;mso-position-vertical-relative:line" id="docshapegroup514" coordorigin="0,0" coordsize="6221,4935">
            <v:rect style="position:absolute;left:0;top:0;width:6221;height:3543" id="docshape515" filled="true" fillcolor="#000000" stroked="false">
              <v:fill opacity="32768f" type="solid"/>
            </v:rect>
            <v:shape style="position:absolute;left:72;top:72;width:6077;height:3402" type="#_x0000_t75" id="docshape516" stroked="false">
              <v:imagedata r:id="rId120" o:title=""/>
            </v:shape>
            <v:rect style="position:absolute;left:72;top:72;width:6078;height:3402" id="docshape517" filled="false" stroked="true" strokeweight="1pt" strokecolor="#ffffff">
              <v:stroke dashstyle="solid"/>
            </v:rect>
            <v:rect style="position:absolute;left:10;top:3242;width:6200;height:1692" id="docshape518" filled="true" fillcolor="#000000" stroked="false">
              <v:fill opacity="32768f" type="solid"/>
            </v:rect>
            <v:shape style="position:absolute;left:72;top:3305;width:6078;height:1567" type="#_x0000_t202" id="docshape519" filled="true" fillcolor="#ffffff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color w:val="000000"/>
                        <w:sz w:val="26"/>
                      </w:rPr>
                    </w:pPr>
                  </w:p>
                  <w:p>
                    <w:pPr>
                      <w:spacing w:line="222" w:lineRule="exact" w:before="0"/>
                      <w:ind w:left="113" w:right="0" w:firstLine="0"/>
                      <w:jc w:val="left"/>
                      <w:rPr>
                        <w:rFonts w:ascii="Calibri" w:hAnsi="Calibri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«Приезд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послов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из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Москвы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в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Казань.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XV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5"/>
                        <w:sz w:val="19"/>
                      </w:rPr>
                      <w:t>в.».</w:t>
                    </w:r>
                  </w:p>
                  <w:p>
                    <w:pPr>
                      <w:spacing w:line="211" w:lineRule="exact" w:before="0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color w:val="000000"/>
                        <w:w w:val="9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w w:val="95"/>
                        <w:sz w:val="19"/>
                      </w:rPr>
                      <w:t>Ф.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2"/>
                        <w:w w:val="95"/>
                        <w:sz w:val="19"/>
                      </w:rPr>
                      <w:t>Халиков</w:t>
                    </w:r>
                  </w:p>
                  <w:p>
                    <w:pPr>
                      <w:spacing w:line="220" w:lineRule="auto" w:before="109"/>
                      <w:ind w:left="113" w:right="110" w:firstLine="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w w:val="95"/>
                        <w:sz w:val="19"/>
                      </w:rPr>
                      <w:t>В годы правления Ивана III неоднократно велись войны с Казан- </w:t>
                    </w:r>
                    <w:r>
                      <w:rPr>
                        <w:color w:val="000000"/>
                        <w:sz w:val="19"/>
                      </w:rPr>
                      <w:t>ским ханством, но не для завоевания, а для утверждения там промосковского правительства.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/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земель по левому берегу Волги. Ответные удары русские войска наносили по казанской Горной стороне. В конце концов Иван IV с подачи Боярской </w:t>
      </w:r>
      <w:r>
        <w:rPr/>
        <w:t>думы принял решение начать с ханством войну, получившую в летописях название </w:t>
      </w:r>
      <w:r>
        <w:rPr>
          <w:spacing w:val="-2"/>
        </w:rPr>
        <w:t>Казанской.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"/>
          <w:sz w:val="19"/>
        </w:rPr>
        <w:t> </w:t>
      </w:r>
      <w:r>
        <w:rPr>
          <w:sz w:val="19"/>
        </w:rPr>
        <w:t>Какую</w:t>
      </w:r>
      <w:r>
        <w:rPr>
          <w:spacing w:val="-15"/>
          <w:sz w:val="19"/>
        </w:rPr>
        <w:t> </w:t>
      </w:r>
      <w:r>
        <w:rPr>
          <w:sz w:val="19"/>
        </w:rPr>
        <w:t>политику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отношении</w:t>
      </w:r>
      <w:r>
        <w:rPr>
          <w:spacing w:val="-15"/>
          <w:sz w:val="19"/>
        </w:rPr>
        <w:t> </w:t>
      </w:r>
      <w:r>
        <w:rPr>
          <w:sz w:val="19"/>
        </w:rPr>
        <w:t>Москвы</w:t>
      </w:r>
      <w:r>
        <w:rPr>
          <w:spacing w:val="-15"/>
          <w:sz w:val="19"/>
        </w:rPr>
        <w:t> </w:t>
      </w:r>
      <w:r>
        <w:rPr>
          <w:sz w:val="19"/>
        </w:rPr>
        <w:t>проводили</w:t>
      </w:r>
      <w:r>
        <w:rPr>
          <w:spacing w:val="-14"/>
          <w:sz w:val="19"/>
        </w:rPr>
        <w:t> </w:t>
      </w:r>
      <w:r>
        <w:rPr>
          <w:sz w:val="19"/>
        </w:rPr>
        <w:t>казанские</w:t>
      </w:r>
      <w:r>
        <w:rPr>
          <w:spacing w:val="-15"/>
          <w:sz w:val="19"/>
        </w:rPr>
        <w:t> </w:t>
      </w:r>
      <w:r>
        <w:rPr>
          <w:sz w:val="19"/>
        </w:rPr>
        <w:t>мурзы?</w:t>
      </w:r>
      <w:r>
        <w:rPr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"/>
          <w:sz w:val="19"/>
        </w:rPr>
        <w:t> </w:t>
      </w:r>
      <w:r>
        <w:rPr>
          <w:sz w:val="19"/>
        </w:rPr>
        <w:t>Какие</w:t>
      </w:r>
      <w:r>
        <w:rPr>
          <w:spacing w:val="-15"/>
          <w:sz w:val="19"/>
        </w:rPr>
        <w:t> </w:t>
      </w:r>
      <w:r>
        <w:rPr>
          <w:sz w:val="19"/>
        </w:rPr>
        <w:t>про-</w:t>
      </w:r>
      <w:r>
        <w:rPr>
          <w:sz w:val="19"/>
        </w:rPr>
        <w:t> тиворечия осложняли отношения Москвы и Казани?</w:t>
      </w:r>
    </w:p>
    <w:p>
      <w:pPr>
        <w:pStyle w:val="BodyText"/>
        <w:spacing w:before="10"/>
        <w:rPr>
          <w:rFonts w:ascii="Tahoma"/>
          <w:sz w:val="16"/>
        </w:rPr>
      </w:pPr>
    </w:p>
    <w:p>
      <w:pPr>
        <w:pStyle w:val="BodyText"/>
        <w:spacing w:line="220" w:lineRule="auto" w:before="1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Астраханское ханство. </w:t>
      </w:r>
      <w:r>
        <w:rPr>
          <w:color w:val="000000"/>
        </w:rPr>
        <w:t>Астраханское ханство возникло в </w:t>
      </w:r>
      <w:r>
        <w:rPr>
          <w:rFonts w:ascii="Book Antiqua" w:hAnsi="Book Antiqua"/>
          <w:b/>
          <w:color w:val="000000"/>
        </w:rPr>
        <w:t>1459 г. </w:t>
      </w:r>
      <w:r>
        <w:rPr>
          <w:color w:val="000000"/>
        </w:rPr>
        <w:t>как ниж- неволжский улус хана Махмуда. Его старший брат Ахмат правил Большой Ордой. После неудачного Стояния на Угре Ахмат был убит, и улус Махмуда превратился</w:t>
      </w:r>
      <w:r>
        <w:rPr>
          <w:color w:val="000000"/>
          <w:spacing w:val="-1"/>
        </w:rPr>
        <w:t> </w:t>
      </w:r>
      <w:r>
        <w:rPr>
          <w:color w:val="000000"/>
        </w:rPr>
        <w:t>в</w:t>
      </w:r>
      <w:r>
        <w:rPr>
          <w:color w:val="000000"/>
          <w:spacing w:val="-1"/>
        </w:rPr>
        <w:t> </w:t>
      </w:r>
      <w:r>
        <w:rPr>
          <w:color w:val="000000"/>
        </w:rPr>
        <w:t>независимое</w:t>
      </w:r>
      <w:r>
        <w:rPr>
          <w:color w:val="000000"/>
          <w:spacing w:val="-1"/>
        </w:rPr>
        <w:t> </w:t>
      </w:r>
      <w:r>
        <w:rPr>
          <w:color w:val="000000"/>
        </w:rPr>
        <w:t>Астраханское</w:t>
      </w:r>
      <w:r>
        <w:rPr>
          <w:color w:val="000000"/>
          <w:spacing w:val="-1"/>
        </w:rPr>
        <w:t> </w:t>
      </w:r>
      <w:r>
        <w:rPr>
          <w:color w:val="000000"/>
        </w:rPr>
        <w:t>ханство</w:t>
      </w:r>
      <w:r>
        <w:rPr>
          <w:color w:val="000000"/>
          <w:spacing w:val="-1"/>
        </w:rPr>
        <w:t> </w:t>
      </w:r>
      <w:r>
        <w:rPr>
          <w:color w:val="000000"/>
        </w:rPr>
        <w:t>со</w:t>
      </w:r>
      <w:r>
        <w:rPr>
          <w:color w:val="000000"/>
          <w:spacing w:val="-1"/>
        </w:rPr>
        <w:t> </w:t>
      </w:r>
      <w:r>
        <w:rPr>
          <w:color w:val="000000"/>
        </w:rPr>
        <w:t>столицей</w:t>
      </w:r>
      <w:r>
        <w:rPr>
          <w:color w:val="000000"/>
          <w:spacing w:val="-1"/>
        </w:rPr>
        <w:t> </w:t>
      </w:r>
      <w:r>
        <w:rPr>
          <w:color w:val="000000"/>
        </w:rPr>
        <w:t>в</w:t>
      </w:r>
      <w:r>
        <w:rPr>
          <w:color w:val="000000"/>
          <w:spacing w:val="-1"/>
        </w:rPr>
        <w:t> </w:t>
      </w:r>
      <w:r>
        <w:rPr>
          <w:color w:val="000000"/>
        </w:rPr>
        <w:t>Хаджи-Тарха- не. Название этого города русские произносили как «Астрахань». Хаджи-Тар- хан</w:t>
      </w:r>
      <w:r>
        <w:rPr>
          <w:color w:val="000000"/>
          <w:spacing w:val="8"/>
        </w:rPr>
        <w:t> </w:t>
      </w:r>
      <w:r>
        <w:rPr>
          <w:color w:val="000000"/>
        </w:rPr>
        <w:t>располагался</w:t>
      </w:r>
      <w:r>
        <w:rPr>
          <w:color w:val="000000"/>
          <w:spacing w:val="9"/>
        </w:rPr>
        <w:t> </w:t>
      </w:r>
      <w:r>
        <w:rPr>
          <w:color w:val="000000"/>
        </w:rPr>
        <w:t>на</w:t>
      </w:r>
      <w:r>
        <w:rPr>
          <w:color w:val="000000"/>
          <w:spacing w:val="9"/>
        </w:rPr>
        <w:t> </w:t>
      </w:r>
      <w:r>
        <w:rPr>
          <w:color w:val="000000"/>
        </w:rPr>
        <w:t>правом</w:t>
      </w:r>
      <w:r>
        <w:rPr>
          <w:color w:val="000000"/>
          <w:spacing w:val="8"/>
        </w:rPr>
        <w:t> </w:t>
      </w:r>
      <w:r>
        <w:rPr>
          <w:color w:val="000000"/>
        </w:rPr>
        <w:t>берегу</w:t>
      </w:r>
      <w:r>
        <w:rPr>
          <w:color w:val="000000"/>
          <w:spacing w:val="9"/>
        </w:rPr>
        <w:t> </w:t>
      </w:r>
      <w:r>
        <w:rPr>
          <w:color w:val="000000"/>
        </w:rPr>
        <w:t>Волги</w:t>
      </w:r>
      <w:r>
        <w:rPr>
          <w:color w:val="000000"/>
          <w:spacing w:val="9"/>
        </w:rPr>
        <w:t> </w:t>
      </w:r>
      <w:r>
        <w:rPr>
          <w:color w:val="000000"/>
        </w:rPr>
        <w:t>в</w:t>
      </w:r>
      <w:r>
        <w:rPr>
          <w:color w:val="000000"/>
          <w:spacing w:val="8"/>
        </w:rPr>
        <w:t> </w:t>
      </w:r>
      <w:r>
        <w:rPr>
          <w:color w:val="000000"/>
        </w:rPr>
        <w:t>12</w:t>
      </w:r>
      <w:r>
        <w:rPr>
          <w:color w:val="000000"/>
          <w:spacing w:val="9"/>
        </w:rPr>
        <w:t> </w:t>
      </w:r>
      <w:r>
        <w:rPr>
          <w:color w:val="000000"/>
        </w:rPr>
        <w:t>км</w:t>
      </w:r>
      <w:r>
        <w:rPr>
          <w:color w:val="000000"/>
          <w:spacing w:val="9"/>
        </w:rPr>
        <w:t> </w:t>
      </w:r>
      <w:r>
        <w:rPr>
          <w:color w:val="000000"/>
        </w:rPr>
        <w:t>от</w:t>
      </w:r>
      <w:r>
        <w:rPr>
          <w:color w:val="000000"/>
          <w:spacing w:val="8"/>
        </w:rPr>
        <w:t> </w:t>
      </w:r>
      <w:r>
        <w:rPr>
          <w:color w:val="000000"/>
        </w:rPr>
        <w:t>современной</w:t>
      </w:r>
      <w:r>
        <w:rPr>
          <w:color w:val="000000"/>
          <w:spacing w:val="9"/>
        </w:rPr>
        <w:t> </w:t>
      </w:r>
      <w:r>
        <w:rPr>
          <w:color w:val="000000"/>
          <w:spacing w:val="-2"/>
        </w:rPr>
        <w:t>Астрахани.</w:t>
      </w:r>
    </w:p>
    <w:p>
      <w:pPr>
        <w:spacing w:line="216" w:lineRule="auto" w:before="116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</w:t>
      </w:r>
      <w:r>
        <w:rPr>
          <w:rFonts w:ascii="Calibri" w:hAnsi="Calibri"/>
          <w:b/>
          <w:color w:val="4495D1"/>
          <w:spacing w:val="5"/>
          <w:sz w:val="19"/>
        </w:rPr>
        <w:t> </w:t>
      </w:r>
      <w:r>
        <w:rPr>
          <w:rFonts w:ascii="Tahoma" w:hAnsi="Tahoma"/>
          <w:sz w:val="19"/>
        </w:rPr>
        <w:t>Город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Хаджи-Тархан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известен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конца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XIII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Только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первоначально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на- зывался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Ас-Тархан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(в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русских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летописях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XIV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Асторокань).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Предполагают,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на- звание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связано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асами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(ясами)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потомками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племени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алан.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Батый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дал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грамоту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— тархан,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узаконившую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жительство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завоёванных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землях.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ходе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войны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Золотой Ордой эмир Тимур (Тамерлан) сжёг Ас-Тархан дотла.</w:t>
      </w:r>
    </w:p>
    <w:p>
      <w:pPr>
        <w:spacing w:line="220" w:lineRule="auto" w:before="3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Однажды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археологи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нашли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территории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древнего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городища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Астраханской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области клад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серебряных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монет.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спрятали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ещё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XIV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Курьёзность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находки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заключалась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 </w:t>
      </w:r>
      <w:r>
        <w:rPr>
          <w:rFonts w:ascii="Tahoma" w:hAnsi="Tahoma"/>
          <w:w w:val="95"/>
          <w:sz w:val="19"/>
        </w:rPr>
        <w:t>том, что археологам помог суслик. Он вытолкнул из своей норы ненужный ему мешочек</w:t>
      </w:r>
      <w:r>
        <w:rPr>
          <w:rFonts w:ascii="Tahoma" w:hAnsi="Tahoma"/>
          <w:spacing w:val="80"/>
          <w:sz w:val="19"/>
        </w:rPr>
        <w:t> </w:t>
      </w:r>
      <w:r>
        <w:rPr>
          <w:rFonts w:ascii="Tahoma" w:hAnsi="Tahoma"/>
          <w:sz w:val="19"/>
        </w:rPr>
        <w:t>с деньгами.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t>Астраханское</w:t>
      </w:r>
      <w:r>
        <w:rPr>
          <w:spacing w:val="-8"/>
        </w:rPr>
        <w:t> </w:t>
      </w:r>
      <w:r>
        <w:rPr/>
        <w:t>ханство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отличалось</w:t>
      </w:r>
      <w:r>
        <w:rPr>
          <w:spacing w:val="-8"/>
        </w:rPr>
        <w:t> </w:t>
      </w:r>
      <w:r>
        <w:rPr/>
        <w:t>военной</w:t>
      </w:r>
      <w:r>
        <w:rPr>
          <w:spacing w:val="-8"/>
        </w:rPr>
        <w:t> </w:t>
      </w:r>
      <w:r>
        <w:rPr/>
        <w:t>силой.</w:t>
      </w:r>
      <w:r>
        <w:rPr>
          <w:spacing w:val="-8"/>
        </w:rPr>
        <w:t> </w:t>
      </w:r>
      <w:r>
        <w:rPr/>
        <w:t>Ханы</w:t>
      </w:r>
      <w:r>
        <w:rPr>
          <w:spacing w:val="-8"/>
        </w:rPr>
        <w:t> </w:t>
      </w:r>
      <w:r>
        <w:rPr/>
        <w:t>имели</w:t>
      </w:r>
      <w:r>
        <w:rPr>
          <w:spacing w:val="-8"/>
        </w:rPr>
        <w:t> </w:t>
      </w:r>
      <w:r>
        <w:rPr/>
        <w:t>под</w:t>
      </w:r>
      <w:r>
        <w:rPr>
          <w:spacing w:val="-8"/>
        </w:rPr>
        <w:t> </w:t>
      </w:r>
      <w:r>
        <w:rPr/>
        <w:t>рукой всего 3–4 тыс. воинов. Значимость ханства состояла в оживлённой междуна- родной торговле, которую вели местные и заезжие купцы — крымские, казан- ские, бухарские, персидские, еврейские, армянские, турецкие, венецианские, русские и др.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Автор одного из первых западноевропейских описаний Москвы </w:t>
      </w:r>
      <w:r>
        <w:rPr/>
        <w:t>времён Ивана III венецианец Амброджо Контарини побывал в 1473 г. в Астрахани (Хаджи-Тархане). Город, окружённый низкой стеной, показался ему неболь- шим, но с богатым торгом. В Россию отсюда поступали восточные драгоцен- ности,</w:t>
      </w:r>
      <w:r>
        <w:rPr>
          <w:spacing w:val="37"/>
        </w:rPr>
        <w:t> </w:t>
      </w:r>
      <w:r>
        <w:rPr/>
        <w:t>шёлк,</w:t>
      </w:r>
      <w:r>
        <w:rPr>
          <w:spacing w:val="37"/>
        </w:rPr>
        <w:t> </w:t>
      </w:r>
      <w:r>
        <w:rPr/>
        <w:t>хлопчатые</w:t>
      </w:r>
      <w:r>
        <w:rPr>
          <w:spacing w:val="37"/>
        </w:rPr>
        <w:t> </w:t>
      </w:r>
      <w:r>
        <w:rPr/>
        <w:t>и</w:t>
      </w:r>
      <w:r>
        <w:rPr>
          <w:spacing w:val="37"/>
        </w:rPr>
        <w:t> </w:t>
      </w:r>
      <w:r>
        <w:rPr/>
        <w:t>шерстяные</w:t>
      </w:r>
      <w:r>
        <w:rPr>
          <w:spacing w:val="37"/>
        </w:rPr>
        <w:t> </w:t>
      </w:r>
      <w:r>
        <w:rPr/>
        <w:t>ткани,</w:t>
      </w:r>
      <w:r>
        <w:rPr>
          <w:spacing w:val="37"/>
        </w:rPr>
        <w:t> </w:t>
      </w:r>
      <w:r>
        <w:rPr/>
        <w:t>вяленые</w:t>
      </w:r>
      <w:r>
        <w:rPr>
          <w:spacing w:val="37"/>
        </w:rPr>
        <w:t> </w:t>
      </w:r>
      <w:r>
        <w:rPr/>
        <w:t>фрукты,</w:t>
      </w:r>
      <w:r>
        <w:rPr>
          <w:spacing w:val="37"/>
        </w:rPr>
        <w:t> </w:t>
      </w:r>
      <w:r>
        <w:rPr/>
        <w:t>сахар,</w:t>
      </w:r>
      <w:r>
        <w:rPr>
          <w:spacing w:val="37"/>
        </w:rPr>
        <w:t> </w:t>
      </w:r>
      <w:r>
        <w:rPr/>
        <w:t>мыло и некоторые другие товары.</w:t>
      </w:r>
    </w:p>
    <w:p>
      <w:pPr>
        <w:pStyle w:val="BodyText"/>
        <w:spacing w:line="223" w:lineRule="auto" w:before="3"/>
        <w:ind w:left="793" w:right="790" w:firstLine="340"/>
        <w:jc w:val="right"/>
      </w:pPr>
      <w:r>
        <w:rPr/>
        <w:t>Значительную</w:t>
      </w:r>
      <w:r>
        <w:rPr>
          <w:spacing w:val="-6"/>
        </w:rPr>
        <w:t> </w:t>
      </w:r>
      <w:r>
        <w:rPr/>
        <w:t>часть</w:t>
      </w:r>
      <w:r>
        <w:rPr>
          <w:spacing w:val="-5"/>
        </w:rPr>
        <w:t> </w:t>
      </w:r>
      <w:r>
        <w:rPr/>
        <w:t>земель</w:t>
      </w:r>
      <w:r>
        <w:rPr>
          <w:spacing w:val="-5"/>
        </w:rPr>
        <w:t> </w:t>
      </w:r>
      <w:r>
        <w:rPr/>
        <w:t>Астраханского</w:t>
      </w:r>
      <w:r>
        <w:rPr>
          <w:spacing w:val="-5"/>
        </w:rPr>
        <w:t> </w:t>
      </w:r>
      <w:r>
        <w:rPr/>
        <w:t>ханства</w:t>
      </w:r>
      <w:r>
        <w:rPr>
          <w:spacing w:val="-5"/>
        </w:rPr>
        <w:t> </w:t>
      </w:r>
      <w:r>
        <w:rPr/>
        <w:t>составляли</w:t>
      </w:r>
      <w:r>
        <w:rPr>
          <w:spacing w:val="-5"/>
        </w:rPr>
        <w:t> </w:t>
      </w:r>
      <w:r>
        <w:rPr/>
        <w:t>бесплодные солончаковые</w:t>
      </w:r>
      <w:r>
        <w:rPr>
          <w:spacing w:val="40"/>
        </w:rPr>
        <w:t> </w:t>
      </w:r>
      <w:r>
        <w:rPr/>
        <w:t>степи,</w:t>
      </w:r>
      <w:r>
        <w:rPr>
          <w:spacing w:val="40"/>
        </w:rPr>
        <w:t> </w:t>
      </w:r>
      <w:r>
        <w:rPr/>
        <w:t>поэтому</w:t>
      </w:r>
      <w:r>
        <w:rPr>
          <w:spacing w:val="40"/>
        </w:rPr>
        <w:t> </w:t>
      </w:r>
      <w:r>
        <w:rPr/>
        <w:t>население</w:t>
      </w:r>
      <w:r>
        <w:rPr>
          <w:spacing w:val="40"/>
        </w:rPr>
        <w:t> </w:t>
      </w:r>
      <w:r>
        <w:rPr/>
        <w:t>ханства</w:t>
      </w:r>
      <w:r>
        <w:rPr>
          <w:spacing w:val="40"/>
        </w:rPr>
        <w:t> </w:t>
      </w:r>
      <w:r>
        <w:rPr/>
        <w:t>было</w:t>
      </w:r>
      <w:r>
        <w:rPr>
          <w:spacing w:val="40"/>
        </w:rPr>
        <w:t> </w:t>
      </w:r>
      <w:r>
        <w:rPr/>
        <w:t>невелико</w:t>
      </w:r>
      <w:r>
        <w:rPr>
          <w:spacing w:val="40"/>
        </w:rPr>
        <w:t> </w:t>
      </w:r>
      <w:r>
        <w:rPr/>
        <w:t>(не</w:t>
      </w:r>
      <w:r>
        <w:rPr>
          <w:spacing w:val="40"/>
        </w:rPr>
        <w:t> </w:t>
      </w:r>
      <w:r>
        <w:rPr/>
        <w:t>более 20–30</w:t>
      </w:r>
      <w:r>
        <w:rPr>
          <w:spacing w:val="-2"/>
        </w:rPr>
        <w:t> </w:t>
      </w:r>
      <w:r>
        <w:rPr/>
        <w:t>тыс.</w:t>
      </w:r>
      <w:r>
        <w:rPr>
          <w:spacing w:val="-2"/>
        </w:rPr>
        <w:t> </w:t>
      </w:r>
      <w:r>
        <w:rPr/>
        <w:t>человек)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проживало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большей</w:t>
      </w:r>
      <w:r>
        <w:rPr>
          <w:spacing w:val="-2"/>
        </w:rPr>
        <w:t> </w:t>
      </w:r>
      <w:r>
        <w:rPr/>
        <w:t>части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дельте</w:t>
      </w:r>
      <w:r>
        <w:rPr>
          <w:spacing w:val="-2"/>
        </w:rPr>
        <w:t> </w:t>
      </w:r>
      <w:r>
        <w:rPr/>
        <w:t>Волги.</w:t>
      </w:r>
      <w:r>
        <w:rPr>
          <w:spacing w:val="-2"/>
        </w:rPr>
        <w:t> </w:t>
      </w:r>
      <w:r>
        <w:rPr/>
        <w:t>Население состояло в основном из татар и ногаев (ногайцев). Кроме торговли и ремесла, сосредоточенного</w:t>
      </w:r>
      <w:r>
        <w:rPr>
          <w:spacing w:val="16"/>
        </w:rPr>
        <w:t> </w:t>
      </w:r>
      <w:r>
        <w:rPr/>
        <w:t>в</w:t>
      </w:r>
      <w:r>
        <w:rPr>
          <w:spacing w:val="16"/>
        </w:rPr>
        <w:t> </w:t>
      </w:r>
      <w:r>
        <w:rPr/>
        <w:t>Хаджи-Тархане,</w:t>
      </w:r>
      <w:r>
        <w:rPr>
          <w:spacing w:val="17"/>
        </w:rPr>
        <w:t> </w:t>
      </w:r>
      <w:r>
        <w:rPr/>
        <w:t>они</w:t>
      </w:r>
      <w:r>
        <w:rPr>
          <w:spacing w:val="16"/>
        </w:rPr>
        <w:t> </w:t>
      </w:r>
      <w:r>
        <w:rPr/>
        <w:t>занимались</w:t>
      </w:r>
      <w:r>
        <w:rPr>
          <w:spacing w:val="17"/>
        </w:rPr>
        <w:t> </w:t>
      </w:r>
      <w:r>
        <w:rPr/>
        <w:t>кочевым</w:t>
      </w:r>
      <w:r>
        <w:rPr>
          <w:spacing w:val="16"/>
        </w:rPr>
        <w:t> </w:t>
      </w:r>
      <w:r>
        <w:rPr>
          <w:spacing w:val="-2"/>
        </w:rPr>
        <w:t>скотоводством.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</w:t>
      </w:r>
      <w:r>
        <w:rPr>
          <w:spacing w:val="80"/>
        </w:rPr>
        <w:t> </w:t>
      </w:r>
      <w:r>
        <w:rPr/>
        <w:t>XVI</w:t>
      </w:r>
      <w:r>
        <w:rPr>
          <w:spacing w:val="80"/>
        </w:rPr>
        <w:t> </w:t>
      </w:r>
      <w:r>
        <w:rPr/>
        <w:t>в.</w:t>
      </w:r>
      <w:r>
        <w:rPr>
          <w:spacing w:val="80"/>
        </w:rPr>
        <w:t> </w:t>
      </w:r>
      <w:r>
        <w:rPr/>
        <w:t>территория</w:t>
      </w:r>
      <w:r>
        <w:rPr>
          <w:spacing w:val="80"/>
        </w:rPr>
        <w:t> </w:t>
      </w:r>
      <w:r>
        <w:rPr/>
        <w:t>Астраханского</w:t>
      </w:r>
      <w:r>
        <w:rPr>
          <w:spacing w:val="80"/>
        </w:rPr>
        <w:t> </w:t>
      </w:r>
      <w:r>
        <w:rPr/>
        <w:t>ханства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севере</w:t>
      </w:r>
      <w:r>
        <w:rPr>
          <w:spacing w:val="80"/>
        </w:rPr>
        <w:t> </w:t>
      </w:r>
      <w:r>
        <w:rPr/>
        <w:t>соседствовала с</w:t>
      </w:r>
      <w:r>
        <w:rPr>
          <w:spacing w:val="-5"/>
        </w:rPr>
        <w:t> </w:t>
      </w:r>
      <w:r>
        <w:rPr/>
        <w:t>Казанским</w:t>
      </w:r>
      <w:r>
        <w:rPr>
          <w:spacing w:val="-5"/>
        </w:rPr>
        <w:t> </w:t>
      </w:r>
      <w:r>
        <w:rPr/>
        <w:t>ханством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районе</w:t>
      </w:r>
      <w:r>
        <w:rPr>
          <w:spacing w:val="-5"/>
        </w:rPr>
        <w:t> </w:t>
      </w:r>
      <w:r>
        <w:rPr/>
        <w:t>Переволоки</w:t>
      </w:r>
      <w:r>
        <w:rPr>
          <w:spacing w:val="-5"/>
        </w:rPr>
        <w:t> </w:t>
      </w:r>
      <w:r>
        <w:rPr/>
        <w:t>(места,</w:t>
      </w:r>
      <w:r>
        <w:rPr>
          <w:spacing w:val="-5"/>
        </w:rPr>
        <w:t> </w:t>
      </w:r>
      <w:r>
        <w:rPr/>
        <w:t>где</w:t>
      </w:r>
      <w:r>
        <w:rPr>
          <w:spacing w:val="-5"/>
        </w:rPr>
        <w:t> </w:t>
      </w:r>
      <w:r>
        <w:rPr/>
        <w:t>Волга</w:t>
      </w:r>
      <w:r>
        <w:rPr>
          <w:spacing w:val="-5"/>
        </w:rPr>
        <w:t> </w:t>
      </w:r>
      <w:r>
        <w:rPr/>
        <w:t>ближе</w:t>
      </w:r>
      <w:r>
        <w:rPr>
          <w:spacing w:val="-5"/>
        </w:rPr>
        <w:t> </w:t>
      </w:r>
      <w:r>
        <w:rPr/>
        <w:t>всего</w:t>
      </w:r>
      <w:r>
        <w:rPr>
          <w:spacing w:val="-5"/>
        </w:rPr>
        <w:t> </w:t>
      </w:r>
      <w:r>
        <w:rPr/>
        <w:t>под- ходит к Дону; именно здесь перетаскивали торговые и военные суда из одной реки в другую).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Астрахань, как и Казань, испытывала сильнейшее </w:t>
      </w:r>
      <w:r>
        <w:rPr/>
        <w:t>военно-политическое давление</w:t>
      </w:r>
      <w:r>
        <w:rPr>
          <w:spacing w:val="-2"/>
        </w:rPr>
        <w:t> </w:t>
      </w:r>
      <w:r>
        <w:rPr/>
        <w:t>со</w:t>
      </w:r>
      <w:r>
        <w:rPr>
          <w:spacing w:val="-2"/>
        </w:rPr>
        <w:t> </w:t>
      </w:r>
      <w:r>
        <w:rPr/>
        <w:t>стороны</w:t>
      </w:r>
      <w:r>
        <w:rPr>
          <w:spacing w:val="-2"/>
        </w:rPr>
        <w:t> </w:t>
      </w:r>
      <w:r>
        <w:rPr/>
        <w:t>двух</w:t>
      </w:r>
      <w:r>
        <w:rPr>
          <w:spacing w:val="-2"/>
        </w:rPr>
        <w:t> </w:t>
      </w:r>
      <w:r>
        <w:rPr/>
        <w:t>соседних</w:t>
      </w:r>
      <w:r>
        <w:rPr>
          <w:spacing w:val="-2"/>
        </w:rPr>
        <w:t> </w:t>
      </w:r>
      <w:r>
        <w:rPr/>
        <w:t>государств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Крымского</w:t>
      </w:r>
      <w:r>
        <w:rPr>
          <w:spacing w:val="-2"/>
        </w:rPr>
        <w:t> </w:t>
      </w:r>
      <w:r>
        <w:rPr/>
        <w:t>ханства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России. В</w:t>
      </w:r>
      <w:r>
        <w:rPr>
          <w:spacing w:val="-8"/>
        </w:rPr>
        <w:t> </w:t>
      </w:r>
      <w:r>
        <w:rPr/>
        <w:t>середине</w:t>
      </w:r>
      <w:r>
        <w:rPr>
          <w:spacing w:val="-8"/>
        </w:rPr>
        <w:t> </w:t>
      </w:r>
      <w:r>
        <w:rPr/>
        <w:t>XVI</w:t>
      </w:r>
      <w:r>
        <w:rPr>
          <w:spacing w:val="-8"/>
        </w:rPr>
        <w:t> </w:t>
      </w:r>
      <w:r>
        <w:rPr/>
        <w:t>в.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престоле</w:t>
      </w:r>
      <w:r>
        <w:rPr>
          <w:spacing w:val="-8"/>
        </w:rPr>
        <w:t> </w:t>
      </w:r>
      <w:r>
        <w:rPr/>
        <w:t>Хаджи-Тархана</w:t>
      </w:r>
      <w:r>
        <w:rPr>
          <w:spacing w:val="-8"/>
        </w:rPr>
        <w:t> </w:t>
      </w:r>
      <w:r>
        <w:rPr/>
        <w:t>чередовались</w:t>
      </w:r>
      <w:r>
        <w:rPr>
          <w:spacing w:val="-8"/>
        </w:rPr>
        <w:t> </w:t>
      </w:r>
      <w:r>
        <w:rPr/>
        <w:t>ставленники</w:t>
      </w:r>
      <w:r>
        <w:rPr>
          <w:spacing w:val="-8"/>
        </w:rPr>
        <w:t> </w:t>
      </w:r>
      <w:r>
        <w:rPr/>
        <w:t>Бах- чисарая и Москвы.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0"/>
          <w:sz w:val="19"/>
        </w:rPr>
        <w:t> </w:t>
      </w:r>
      <w:r>
        <w:rPr>
          <w:sz w:val="19"/>
        </w:rPr>
        <w:t>Какое</w:t>
      </w:r>
      <w:r>
        <w:rPr>
          <w:spacing w:val="-5"/>
          <w:sz w:val="19"/>
        </w:rPr>
        <w:t> </w:t>
      </w:r>
      <w:r>
        <w:rPr>
          <w:sz w:val="19"/>
        </w:rPr>
        <w:t>значение</w:t>
      </w:r>
      <w:r>
        <w:rPr>
          <w:spacing w:val="-5"/>
          <w:sz w:val="19"/>
        </w:rPr>
        <w:t> </w:t>
      </w:r>
      <w:r>
        <w:rPr>
          <w:sz w:val="19"/>
        </w:rPr>
        <w:t>для</w:t>
      </w:r>
      <w:r>
        <w:rPr>
          <w:spacing w:val="-5"/>
          <w:sz w:val="19"/>
        </w:rPr>
        <w:t> </w:t>
      </w:r>
      <w:r>
        <w:rPr>
          <w:sz w:val="19"/>
        </w:rPr>
        <w:t>Астраханского</w:t>
      </w:r>
      <w:r>
        <w:rPr>
          <w:spacing w:val="-5"/>
          <w:sz w:val="19"/>
        </w:rPr>
        <w:t> </w:t>
      </w:r>
      <w:r>
        <w:rPr>
          <w:sz w:val="19"/>
        </w:rPr>
        <w:t>ханства</w:t>
      </w:r>
      <w:r>
        <w:rPr>
          <w:spacing w:val="-5"/>
          <w:sz w:val="19"/>
        </w:rPr>
        <w:t> </w:t>
      </w:r>
      <w:r>
        <w:rPr>
          <w:sz w:val="19"/>
        </w:rPr>
        <w:t>имела</w:t>
      </w:r>
      <w:r>
        <w:rPr>
          <w:spacing w:val="-5"/>
          <w:sz w:val="19"/>
        </w:rPr>
        <w:t> </w:t>
      </w:r>
      <w:r>
        <w:rPr>
          <w:sz w:val="19"/>
        </w:rPr>
        <w:t>торговля?</w:t>
      </w:r>
      <w:r>
        <w:rPr>
          <w:spacing w:val="-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0"/>
          <w:sz w:val="19"/>
        </w:rPr>
        <w:t> </w:t>
      </w:r>
      <w:r>
        <w:rPr>
          <w:sz w:val="19"/>
        </w:rPr>
        <w:t>Что</w:t>
      </w:r>
      <w:r>
        <w:rPr>
          <w:spacing w:val="-5"/>
          <w:sz w:val="19"/>
        </w:rPr>
        <w:t> </w:t>
      </w:r>
      <w:r>
        <w:rPr>
          <w:sz w:val="19"/>
        </w:rPr>
        <w:t>вывозили</w:t>
      </w:r>
      <w:r>
        <w:rPr>
          <w:spacing w:val="-5"/>
          <w:sz w:val="19"/>
        </w:rPr>
        <w:t> </w:t>
      </w:r>
      <w:r>
        <w:rPr>
          <w:sz w:val="19"/>
        </w:rPr>
        <w:t>из Астраханского ханства русские купцы?</w:t>
      </w:r>
    </w:p>
    <w:p>
      <w:pPr>
        <w:pStyle w:val="BodyText"/>
        <w:spacing w:before="5"/>
        <w:rPr>
          <w:rFonts w:ascii="Tahoma"/>
          <w:sz w:val="21"/>
        </w:rPr>
      </w:pPr>
      <w:r>
        <w:rPr/>
        <w:pict>
          <v:group style="position:absolute;margin-left:36.553001pt;margin-top:14.17317pt;width:385.95pt;height:108pt;mso-position-horizontal-relative:page;mso-position-vertical-relative:paragraph;z-index:-15681536;mso-wrap-distance-left:0;mso-wrap-distance-right:0" id="docshapegroup520" coordorigin="731,283" coordsize="7719,2160">
            <v:rect style="position:absolute;left:731;top:283;width:7719;height:2160" id="docshape521" filled="true" fillcolor="#000000" stroked="false">
              <v:fill opacity="32768f" type="solid"/>
            </v:rect>
            <v:rect style="position:absolute;left:793;top:347;width:7597;height:2034" id="docshape522" filled="true" fillcolor="#e9eff8" stroked="false">
              <v:fill type="solid"/>
            </v:rect>
            <v:shape style="position:absolute;left:891;top:444;width:356;height:351" type="#_x0000_t75" id="docshape523" stroked="false">
              <v:imagedata r:id="rId69" o:title=""/>
            </v:shape>
            <v:shape style="position:absolute;left:731;top:283;width:7719;height:2160" type="#_x0000_t202" id="docshape524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конце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XIV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—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начале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XV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в.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месте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распавшейся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Золотой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Орды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образова-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лись самостоятельные ханства: Крымское, Казанское, Астраханское, Сибир- ское и др. Между ними и Русью наладилась оживлённая торговля. Нередки- ми были и военные столкновения. Расширяя свои границы, русские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великие </w:t>
                    </w:r>
                    <w:r>
                      <w:rPr>
                        <w:rFonts w:ascii="Tahoma" w:hAnsi="Tahoma"/>
                        <w:sz w:val="20"/>
                      </w:rPr>
                      <w:t>князья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стремились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овладеть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богатым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Поволжьем,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а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также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обширными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зем- лями за Уралом.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Tahoma"/>
          <w:sz w:val="15"/>
        </w:rPr>
      </w:pPr>
    </w:p>
    <w:p>
      <w:pPr>
        <w:pStyle w:val="Heading7"/>
        <w:spacing w:before="90"/>
      </w:pPr>
      <w:r>
        <w:rPr/>
        <w:drawing>
          <wp:inline distT="0" distB="0" distL="0" distR="0">
            <wp:extent cx="144005" cy="144005"/>
            <wp:effectExtent l="0" t="0" r="0" b="0"/>
            <wp:docPr id="61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03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21"/>
        </w:numPr>
        <w:tabs>
          <w:tab w:pos="1134" w:val="left" w:leader="none"/>
        </w:tabs>
        <w:spacing w:line="213" w:lineRule="auto" w:before="47" w:after="0"/>
        <w:ind w:left="1133" w:right="791" w:hanging="341"/>
        <w:jc w:val="both"/>
        <w:rPr>
          <w:sz w:val="19"/>
        </w:rPr>
      </w:pPr>
      <w:r>
        <w:rPr>
          <w:sz w:val="19"/>
        </w:rPr>
        <w:t>Вспомните, какие отношения были у Крымского ханства с Московским государ- </w:t>
      </w:r>
      <w:r>
        <w:rPr>
          <w:w w:val="95"/>
          <w:sz w:val="19"/>
        </w:rPr>
        <w:t>ством во времена Ивана III. Когда и почему отношения Крыма и Москвы стали </w:t>
      </w:r>
      <w:r>
        <w:rPr>
          <w:w w:val="95"/>
          <w:sz w:val="19"/>
        </w:rPr>
        <w:t>враж-</w:t>
      </w:r>
      <w:r>
        <w:rPr>
          <w:w w:val="95"/>
          <w:sz w:val="19"/>
        </w:rPr>
        <w:t> </w:t>
      </w:r>
      <w:r>
        <w:rPr>
          <w:spacing w:val="-2"/>
          <w:sz w:val="19"/>
        </w:rPr>
        <w:t>дебными?</w:t>
      </w:r>
    </w:p>
    <w:p>
      <w:pPr>
        <w:pStyle w:val="ListParagraph"/>
        <w:numPr>
          <w:ilvl w:val="0"/>
          <w:numId w:val="21"/>
        </w:numPr>
        <w:tabs>
          <w:tab w:pos="1134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sz w:val="19"/>
        </w:rPr>
        <w:t>Сравните</w:t>
      </w:r>
      <w:r>
        <w:rPr>
          <w:spacing w:val="-6"/>
          <w:sz w:val="19"/>
        </w:rPr>
        <w:t> </w:t>
      </w:r>
      <w:r>
        <w:rPr>
          <w:sz w:val="19"/>
        </w:rPr>
        <w:t>Крымское,</w:t>
      </w:r>
      <w:r>
        <w:rPr>
          <w:spacing w:val="-6"/>
          <w:sz w:val="19"/>
        </w:rPr>
        <w:t> </w:t>
      </w:r>
      <w:r>
        <w:rPr>
          <w:sz w:val="19"/>
        </w:rPr>
        <w:t>Казанское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Астраханское</w:t>
      </w:r>
      <w:r>
        <w:rPr>
          <w:spacing w:val="-6"/>
          <w:sz w:val="19"/>
        </w:rPr>
        <w:t> </w:t>
      </w:r>
      <w:r>
        <w:rPr>
          <w:sz w:val="19"/>
        </w:rPr>
        <w:t>ханства.</w:t>
      </w:r>
      <w:r>
        <w:rPr>
          <w:spacing w:val="-6"/>
          <w:sz w:val="19"/>
        </w:rPr>
        <w:t> </w:t>
      </w:r>
      <w:r>
        <w:rPr>
          <w:sz w:val="19"/>
        </w:rPr>
        <w:t>Что</w:t>
      </w:r>
      <w:r>
        <w:rPr>
          <w:spacing w:val="-6"/>
          <w:sz w:val="19"/>
        </w:rPr>
        <w:t> </w:t>
      </w:r>
      <w:r>
        <w:rPr>
          <w:sz w:val="19"/>
        </w:rPr>
        <w:t>между</w:t>
      </w:r>
      <w:r>
        <w:rPr>
          <w:spacing w:val="-6"/>
          <w:sz w:val="19"/>
        </w:rPr>
        <w:t> </w:t>
      </w:r>
      <w:r>
        <w:rPr>
          <w:sz w:val="19"/>
        </w:rPr>
        <w:t>ними</w:t>
      </w:r>
      <w:r>
        <w:rPr>
          <w:spacing w:val="-6"/>
          <w:sz w:val="19"/>
        </w:rPr>
        <w:t> </w:t>
      </w:r>
      <w:r>
        <w:rPr>
          <w:sz w:val="19"/>
        </w:rPr>
        <w:t>было</w:t>
      </w:r>
      <w:r>
        <w:rPr>
          <w:spacing w:val="-6"/>
          <w:sz w:val="19"/>
        </w:rPr>
        <w:t> </w:t>
      </w:r>
      <w:r>
        <w:rPr>
          <w:sz w:val="19"/>
        </w:rPr>
        <w:t>об- щего?</w:t>
      </w:r>
      <w:r>
        <w:rPr>
          <w:spacing w:val="-8"/>
          <w:sz w:val="19"/>
        </w:rPr>
        <w:t> </w:t>
      </w:r>
      <w:r>
        <w:rPr>
          <w:sz w:val="19"/>
        </w:rPr>
        <w:t>Выделите</w:t>
      </w:r>
      <w:r>
        <w:rPr>
          <w:spacing w:val="-8"/>
          <w:sz w:val="19"/>
        </w:rPr>
        <w:t> </w:t>
      </w:r>
      <w:r>
        <w:rPr>
          <w:sz w:val="19"/>
        </w:rPr>
        <w:t>отличительные</w:t>
      </w:r>
      <w:r>
        <w:rPr>
          <w:spacing w:val="-8"/>
          <w:sz w:val="19"/>
        </w:rPr>
        <w:t> </w:t>
      </w:r>
      <w:r>
        <w:rPr>
          <w:sz w:val="19"/>
        </w:rPr>
        <w:t>признаки</w:t>
      </w:r>
      <w:r>
        <w:rPr>
          <w:spacing w:val="-8"/>
          <w:sz w:val="19"/>
        </w:rPr>
        <w:t> </w:t>
      </w:r>
      <w:r>
        <w:rPr>
          <w:sz w:val="19"/>
        </w:rPr>
        <w:t>каждого</w:t>
      </w:r>
      <w:r>
        <w:rPr>
          <w:spacing w:val="-8"/>
          <w:sz w:val="19"/>
        </w:rPr>
        <w:t> </w:t>
      </w:r>
      <w:r>
        <w:rPr>
          <w:sz w:val="19"/>
        </w:rPr>
        <w:t>из</w:t>
      </w:r>
      <w:r>
        <w:rPr>
          <w:spacing w:val="-8"/>
          <w:sz w:val="19"/>
        </w:rPr>
        <w:t> </w:t>
      </w:r>
      <w:r>
        <w:rPr>
          <w:sz w:val="19"/>
        </w:rPr>
        <w:t>них.</w:t>
      </w:r>
      <w:r>
        <w:rPr>
          <w:spacing w:val="-8"/>
          <w:sz w:val="19"/>
        </w:rPr>
        <w:t> </w:t>
      </w:r>
      <w:r>
        <w:rPr>
          <w:sz w:val="19"/>
        </w:rPr>
        <w:t>Ответ</w:t>
      </w:r>
      <w:r>
        <w:rPr>
          <w:spacing w:val="-8"/>
          <w:sz w:val="19"/>
        </w:rPr>
        <w:t> </w:t>
      </w:r>
      <w:r>
        <w:rPr>
          <w:sz w:val="19"/>
        </w:rPr>
        <w:t>оформите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виде таблицы в тетради.</w:t>
      </w:r>
    </w:p>
    <w:p>
      <w:pPr>
        <w:spacing w:after="0" w:line="213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rFonts w:ascii="Tahoma"/>
          <w:sz w:val="22"/>
        </w:rPr>
      </w:pPr>
    </w:p>
    <w:tbl>
      <w:tblPr>
        <w:tblW w:w="0" w:type="auto"/>
        <w:jc w:val="left"/>
        <w:tblInd w:w="114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8"/>
        <w:gridCol w:w="2892"/>
        <w:gridCol w:w="2892"/>
      </w:tblGrid>
      <w:tr>
        <w:trPr>
          <w:trHeight w:val="297" w:hRule="atLeast"/>
        </w:trPr>
        <w:tc>
          <w:tcPr>
            <w:tcW w:w="1458" w:type="dxa"/>
            <w:shd w:val="clear" w:color="auto" w:fill="FAE8E1"/>
          </w:tcPr>
          <w:p>
            <w:pPr>
              <w:pStyle w:val="TableParagraph"/>
              <w:spacing w:before="41"/>
              <w:ind w:left="34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20"/>
                <w:sz w:val="19"/>
              </w:rPr>
              <w:t>Ханство</w:t>
            </w:r>
          </w:p>
        </w:tc>
        <w:tc>
          <w:tcPr>
            <w:tcW w:w="2892" w:type="dxa"/>
            <w:shd w:val="clear" w:color="auto" w:fill="FAE8E1"/>
          </w:tcPr>
          <w:p>
            <w:pPr>
              <w:pStyle w:val="TableParagraph"/>
              <w:spacing w:before="41"/>
              <w:ind w:left="982" w:right="974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20"/>
                <w:sz w:val="19"/>
              </w:rPr>
              <w:t>Сходство</w:t>
            </w:r>
          </w:p>
        </w:tc>
        <w:tc>
          <w:tcPr>
            <w:tcW w:w="2892" w:type="dxa"/>
            <w:shd w:val="clear" w:color="auto" w:fill="FAE8E1"/>
          </w:tcPr>
          <w:p>
            <w:pPr>
              <w:pStyle w:val="TableParagraph"/>
              <w:spacing w:before="41"/>
              <w:ind w:left="981" w:right="974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Различия</w:t>
            </w:r>
          </w:p>
        </w:tc>
      </w:tr>
      <w:tr>
        <w:trPr>
          <w:trHeight w:val="297" w:hRule="atLeast"/>
        </w:trPr>
        <w:tc>
          <w:tcPr>
            <w:tcW w:w="1458" w:type="dxa"/>
          </w:tcPr>
          <w:p>
            <w:pPr>
              <w:pStyle w:val="TableParagraph"/>
              <w:spacing w:before="32"/>
              <w:ind w:left="79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pacing w:val="-2"/>
                <w:sz w:val="19"/>
              </w:rPr>
              <w:t>Крымское</w:t>
            </w:r>
          </w:p>
        </w:tc>
        <w:tc>
          <w:tcPr>
            <w:tcW w:w="289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7" w:hRule="atLeast"/>
        </w:trPr>
        <w:tc>
          <w:tcPr>
            <w:tcW w:w="1458" w:type="dxa"/>
          </w:tcPr>
          <w:p>
            <w:pPr>
              <w:pStyle w:val="TableParagraph"/>
              <w:spacing w:before="32"/>
              <w:ind w:left="79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pacing w:val="-2"/>
                <w:sz w:val="19"/>
              </w:rPr>
              <w:t>Казанское</w:t>
            </w:r>
          </w:p>
        </w:tc>
        <w:tc>
          <w:tcPr>
            <w:tcW w:w="2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7" w:hRule="atLeast"/>
        </w:trPr>
        <w:tc>
          <w:tcPr>
            <w:tcW w:w="1458" w:type="dxa"/>
          </w:tcPr>
          <w:p>
            <w:pPr>
              <w:pStyle w:val="TableParagraph"/>
              <w:spacing w:before="32"/>
              <w:ind w:left="79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pacing w:val="-2"/>
                <w:sz w:val="19"/>
              </w:rPr>
              <w:t>Астраханское</w:t>
            </w:r>
          </w:p>
        </w:tc>
        <w:tc>
          <w:tcPr>
            <w:tcW w:w="2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/>
        <w:rPr>
          <w:rFonts w:ascii="Tahoma"/>
          <w:sz w:val="6"/>
        </w:rPr>
      </w:pPr>
    </w:p>
    <w:p>
      <w:pPr>
        <w:pStyle w:val="ListParagraph"/>
        <w:numPr>
          <w:ilvl w:val="0"/>
          <w:numId w:val="21"/>
        </w:numPr>
        <w:tabs>
          <w:tab w:pos="1134" w:val="left" w:leader="none"/>
        </w:tabs>
        <w:spacing w:line="208" w:lineRule="auto" w:before="117" w:after="0"/>
        <w:ind w:left="1133" w:right="791" w:hanging="341"/>
        <w:jc w:val="left"/>
        <w:rPr>
          <w:sz w:val="19"/>
        </w:rPr>
      </w:pPr>
      <w:r>
        <w:rPr>
          <w:sz w:val="19"/>
        </w:rPr>
        <w:t>Почему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XVI</w:t>
      </w:r>
      <w:r>
        <w:rPr>
          <w:spacing w:val="-15"/>
          <w:sz w:val="19"/>
        </w:rPr>
        <w:t> </w:t>
      </w:r>
      <w:r>
        <w:rPr>
          <w:sz w:val="19"/>
        </w:rPr>
        <w:t>в.</w:t>
      </w:r>
      <w:r>
        <w:rPr>
          <w:spacing w:val="-15"/>
          <w:sz w:val="19"/>
        </w:rPr>
        <w:t> </w:t>
      </w:r>
      <w:r>
        <w:rPr>
          <w:sz w:val="19"/>
        </w:rPr>
        <w:t>основной</w:t>
      </w:r>
      <w:r>
        <w:rPr>
          <w:spacing w:val="-15"/>
          <w:sz w:val="19"/>
        </w:rPr>
        <w:t> </w:t>
      </w:r>
      <w:r>
        <w:rPr>
          <w:sz w:val="19"/>
        </w:rPr>
        <w:t>угрозой</w:t>
      </w:r>
      <w:r>
        <w:rPr>
          <w:spacing w:val="-15"/>
          <w:sz w:val="19"/>
        </w:rPr>
        <w:t> </w:t>
      </w:r>
      <w:r>
        <w:rPr>
          <w:sz w:val="19"/>
        </w:rPr>
        <w:t>для</w:t>
      </w:r>
      <w:r>
        <w:rPr>
          <w:spacing w:val="-14"/>
          <w:sz w:val="19"/>
        </w:rPr>
        <w:t> </w:t>
      </w:r>
      <w:r>
        <w:rPr>
          <w:sz w:val="19"/>
        </w:rPr>
        <w:t>безопасности</w:t>
      </w:r>
      <w:r>
        <w:rPr>
          <w:spacing w:val="-15"/>
          <w:sz w:val="19"/>
        </w:rPr>
        <w:t> </w:t>
      </w:r>
      <w:r>
        <w:rPr>
          <w:sz w:val="19"/>
        </w:rPr>
        <w:t>Российского</w:t>
      </w:r>
      <w:r>
        <w:rPr>
          <w:spacing w:val="-15"/>
          <w:sz w:val="19"/>
        </w:rPr>
        <w:t> </w:t>
      </w:r>
      <w:r>
        <w:rPr>
          <w:sz w:val="19"/>
        </w:rPr>
        <w:t>государства</w:t>
      </w:r>
      <w:r>
        <w:rPr>
          <w:spacing w:val="-15"/>
          <w:sz w:val="19"/>
        </w:rPr>
        <w:t> </w:t>
      </w:r>
      <w:r>
        <w:rPr>
          <w:sz w:val="19"/>
        </w:rPr>
        <w:t>стало южное направление?</w:t>
      </w:r>
    </w:p>
    <w:p>
      <w:pPr>
        <w:pStyle w:val="ListParagraph"/>
        <w:numPr>
          <w:ilvl w:val="0"/>
          <w:numId w:val="21"/>
        </w:numPr>
        <w:tabs>
          <w:tab w:pos="969" w:val="left" w:leader="none"/>
        </w:tabs>
        <w:spacing w:line="208" w:lineRule="auto" w:before="66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color w:val="DB413F"/>
          <w:spacing w:val="-2"/>
          <w:sz w:val="19"/>
        </w:rPr>
        <w:t>*</w:t>
      </w:r>
      <w:r>
        <w:rPr>
          <w:rFonts w:ascii="Calibri" w:hAnsi="Calibri"/>
          <w:b/>
          <w:color w:val="DB413F"/>
          <w:spacing w:val="22"/>
          <w:sz w:val="19"/>
        </w:rPr>
        <w:t> </w:t>
      </w:r>
      <w:r>
        <w:rPr>
          <w:spacing w:val="-2"/>
          <w:sz w:val="19"/>
        </w:rPr>
        <w:t>Составьте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тетради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простой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план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ответа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по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теме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«Отношения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Москвы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Казанского </w:t>
      </w:r>
      <w:r>
        <w:rPr>
          <w:sz w:val="19"/>
        </w:rPr>
        <w:t>ханства в первой половине XVI в.».</w:t>
      </w:r>
    </w:p>
    <w:p>
      <w:pPr>
        <w:pStyle w:val="ListParagraph"/>
        <w:numPr>
          <w:ilvl w:val="0"/>
          <w:numId w:val="21"/>
        </w:numPr>
        <w:tabs>
          <w:tab w:pos="1134" w:val="left" w:leader="none"/>
        </w:tabs>
        <w:spacing w:line="208" w:lineRule="auto" w:before="67" w:after="0"/>
        <w:ind w:left="1133" w:right="791" w:hanging="341"/>
        <w:jc w:val="left"/>
        <w:rPr>
          <w:sz w:val="19"/>
        </w:rPr>
      </w:pPr>
      <w:r>
        <w:rPr>
          <w:sz w:val="19"/>
        </w:rPr>
        <w:t>Подготовьте сообщение на тему «Взаимоотношения Крымского ханства и Осман- ской</w:t>
      </w:r>
      <w:r>
        <w:rPr>
          <w:spacing w:val="-6"/>
          <w:sz w:val="19"/>
        </w:rPr>
        <w:t> </w:t>
      </w:r>
      <w:r>
        <w:rPr>
          <w:sz w:val="19"/>
        </w:rPr>
        <w:t>империи»</w:t>
      </w:r>
      <w:r>
        <w:rPr>
          <w:spacing w:val="-6"/>
          <w:sz w:val="19"/>
        </w:rPr>
        <w:t> </w:t>
      </w:r>
      <w:r>
        <w:rPr>
          <w:sz w:val="19"/>
        </w:rPr>
        <w:t>(для</w:t>
      </w:r>
      <w:r>
        <w:rPr>
          <w:spacing w:val="-6"/>
          <w:sz w:val="19"/>
        </w:rPr>
        <w:t> </w:t>
      </w:r>
      <w:r>
        <w:rPr>
          <w:sz w:val="19"/>
        </w:rPr>
        <w:t>поиска</w:t>
      </w:r>
      <w:r>
        <w:rPr>
          <w:spacing w:val="-6"/>
          <w:sz w:val="19"/>
        </w:rPr>
        <w:t> </w:t>
      </w:r>
      <w:r>
        <w:rPr>
          <w:sz w:val="19"/>
        </w:rPr>
        <w:t>информации</w:t>
      </w:r>
      <w:r>
        <w:rPr>
          <w:spacing w:val="-6"/>
          <w:sz w:val="19"/>
        </w:rPr>
        <w:t> </w:t>
      </w:r>
      <w:r>
        <w:rPr>
          <w:sz w:val="19"/>
        </w:rPr>
        <w:t>используйте</w:t>
      </w:r>
      <w:r>
        <w:rPr>
          <w:spacing w:val="-6"/>
          <w:sz w:val="19"/>
        </w:rPr>
        <w:t> </w:t>
      </w:r>
      <w:r>
        <w:rPr>
          <w:sz w:val="19"/>
        </w:rPr>
        <w:t>интернет-ресурсы).</w:t>
      </w:r>
    </w:p>
    <w:p>
      <w:pPr>
        <w:pStyle w:val="Heading7"/>
        <w:tabs>
          <w:tab w:pos="8127" w:val="left" w:leader="none"/>
        </w:tabs>
      </w:pPr>
      <w:r>
        <w:rPr/>
        <w:pict>
          <v:group style="position:absolute;margin-left:162.786102pt;margin-top:11.047274pt;width:239pt;height:7.85pt;mso-position-horizontal-relative:page;mso-position-vertical-relative:paragraph;z-index:-21946880" id="docshapegroup525" coordorigin="3256,221" coordsize="4780,157">
            <v:line style="position:absolute" from="3306,299" to="7940,299" stroked="true" strokeweight="1pt" strokecolor="#4495d1">
              <v:stroke dashstyle="dot"/>
            </v:line>
            <v:shape style="position:absolute;left:3255;top:289;width:4715;height:20" id="docshape526" coordorigin="3256,289" coordsize="4715,20" path="m3276,299l3273,292,3266,289,3259,292,3256,299,3259,306,3266,309,3273,306,3276,299xm7970,299l7967,292,7960,289,7953,292,7950,299,7953,306,7960,309,7967,306,7970,299xe" filled="true" fillcolor="#4495d1" stroked="false">
              <v:path arrowok="t"/>
              <v:fill type="solid"/>
            </v:shape>
            <v:shape style="position:absolute;left:7950;top:220;width:84;height:157" id="docshape527" coordorigin="7951,221" coordsize="84,157" path="m7951,221l7951,377,8035,299,7951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11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2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63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04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exact" w:before="2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Определите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sz w:val="19"/>
        </w:rPr>
        <w:t>хронологический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порядок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событий: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1)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основание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Казанского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ханства;</w:t>
      </w:r>
    </w:p>
    <w:p>
      <w:pPr>
        <w:spacing w:line="220" w:lineRule="auto" w:before="5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первый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крымский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набег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Московское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государство;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3)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завершение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Реконкисты на Пиренейском полуострове; 4) образование Крымского ханства.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681024;mso-wrap-distance-left:0;mso-wrap-distance-right:0" id="docshapegroup528" coordorigin="731,168" coordsize="7719,728">
            <v:rect style="position:absolute;left:731;top:167;width:7719;height:728" id="docshape529" filled="true" fillcolor="#000000" stroked="false">
              <v:fill opacity="19660f" type="solid"/>
            </v:rect>
            <v:rect style="position:absolute;left:793;top:230;width:7597;height:602" id="docshape530" filled="true" fillcolor="#ffffff" stroked="false">
              <v:fill type="solid"/>
            </v:rect>
            <v:shape style="position:absolute;left:877;top:330;width:397;height:397" type="#_x0000_t75" id="docshape531" stroked="false">
              <v:imagedata r:id="rId8" o:title=""/>
            </v:shape>
            <v:shape style="position:absolute;left:986;top:354;width:191;height:371" type="#_x0000_t202" id="docshape532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533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50.036007pt;width:459.25pt;height:515.35pt;mso-position-horizontal-relative:page;mso-position-vertical-relative:page;z-index:-21945856" id="docshapegroup534" coordorigin="0,1001" coordsize="9185,10307">
            <v:rect style="position:absolute;left:0;top:3370;width:9185;height:7937" id="docshape535" filled="true" fillcolor="#e6e7e8" stroked="false">
              <v:fill type="solid"/>
            </v:rect>
            <v:line style="position:absolute" from="601,1509" to="601,9321" stroked="true" strokeweight="1.5pt" strokecolor="#4495d1">
              <v:stroke dashstyle="dot"/>
            </v:line>
            <v:shape style="position:absolute;left:585;top:1434;width:30;height:7932" id="docshape536" coordorigin="586,1434" coordsize="30,7932" path="m616,9351l612,9340,601,9336,590,9340,586,9351,590,9361,601,9366,612,9361,616,9351xm616,1449l612,1439,601,1434,590,1439,586,1449,590,1460,601,1464,612,1460,616,1449xe" filled="true" fillcolor="#4495d1" stroked="false">
              <v:path arrowok="t"/>
              <v:fill type="solid"/>
            </v:shape>
            <v:shape style="position:absolute;left:402;top:2067;width:397;height:397" type="#_x0000_t75" id="docshape537" stroked="false">
              <v:imagedata r:id="rId107" o:title=""/>
            </v:shape>
            <v:rect style="position:absolute;left:770;top:1000;width:1239;height:576" id="docshape538" filled="true" fillcolor="#000000" stroked="false">
              <v:fill opacity="19660f" type="solid"/>
            </v:rect>
            <v:rect style="position:absolute;left:793;top:9392;width:3799;height:114" id="docshape539" filled="true" fillcolor="#eeaf9f" stroked="false">
              <v:fill type="solid"/>
            </v:rect>
            <v:rect style="position:absolute;left:4592;top:9392;width:3799;height:114" id="docshape540" filled="true" fillcolor="#b3ccea" stroked="false">
              <v:fill type="solid"/>
            </v:rect>
            <v:shape style="position:absolute;left:396;top:8217;width:397;height:397" type="#_x0000_t75" id="docshape541" stroked="false">
              <v:imagedata r:id="rId9" o:title=""/>
            </v:shape>
            <v:shape style="position:absolute;left:396;top:8669;width:397;height:397" type="#_x0000_t75" id="docshape542" stroked="false">
              <v:imagedata r:id="rId123" o:title=""/>
            </v:shape>
            <v:rect style="position:absolute;left:396;top:9194;width:418;height:418" id="docshape543" filled="true" fillcolor="#000000" stroked="false">
              <v:fill opacity="19660f" type="solid"/>
            </v:rect>
            <v:shape style="position:absolute;left:396;top:9195;width:397;height:397" type="#_x0000_t75" id="docshape544" stroked="false">
              <v:imagedata r:id="rId124" o:title=""/>
            </v:shape>
            <v:rect style="position:absolute;left:1368;top:6451;width:6502;height:1664" id="docshape545" filled="true" fillcolor="#000000" stroked="false">
              <v:fill opacity="32768f" type="solid"/>
            </v:rect>
            <v:rect style="position:absolute;left:1431;top:6514;width:6378;height:1538" id="docshape546" filled="true" fillcolor="#ffffff" stroked="false">
              <v:fill type="solid"/>
            </v:rect>
            <v:rect style="position:absolute;left:1383;top:2810;width:5033;height:3730" id="docshape547" filled="true" fillcolor="#000000" stroked="false">
              <v:fill opacity="32768f" type="solid"/>
            </v:rect>
            <v:shape style="position:absolute;left:1445;top:2873;width:4910;height:3608" type="#_x0000_t75" id="docshape548" stroked="false">
              <v:imagedata r:id="rId125" o:title=""/>
            </v:shape>
            <v:rect style="position:absolute;left:1455;top:2883;width:4890;height:3588" id="docshape549" filled="false" stroked="true" strokeweight="1pt" strokecolor="#ffffff">
              <v:stroke dashstyle="solid"/>
            </v:rect>
            <w10:wrap type="none"/>
          </v:group>
        </w:pict>
      </w:r>
    </w:p>
    <w:p>
      <w:pPr>
        <w:pStyle w:val="Heading3"/>
        <w:tabs>
          <w:tab w:pos="2154" w:val="left" w:leader="none"/>
        </w:tabs>
        <w:spacing w:line="199" w:lineRule="auto" w:before="150"/>
        <w:ind w:left="2154" w:right="3147" w:hanging="1645"/>
      </w:pPr>
      <w:r>
        <w:rPr/>
        <w:pict>
          <v:shape style="position:absolute;margin-left:39.685001pt;margin-top:6.72861pt;width:55.85pt;height:22.7pt;mso-position-horizontal-relative:page;mso-position-vertical-relative:paragraph;z-index:-21945344" type="#_x0000_t202" id="docshape550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94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2"/>
                      <w:w w:val="90"/>
                      <w:sz w:val="40"/>
                    </w:rPr>
                    <w:t>10–11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spacing w:val="9"/>
          <w:w w:val="75"/>
        </w:rPr>
        <w:t>Присоединение </w:t>
      </w:r>
      <w:r>
        <w:rPr>
          <w:color w:val="DB413F"/>
          <w:w w:val="75"/>
        </w:rPr>
        <w:t>Поволжья.</w:t>
      </w:r>
      <w:r>
        <w:rPr>
          <w:color w:val="DB413F"/>
        </w:rPr>
        <w:t> </w:t>
      </w:r>
      <w:r>
        <w:rPr>
          <w:color w:val="DB413F"/>
          <w:w w:val="80"/>
        </w:rPr>
        <w:t>Начало Ливонской </w:t>
      </w:r>
      <w:r>
        <w:rPr>
          <w:color w:val="DB413F"/>
          <w:spacing w:val="10"/>
          <w:w w:val="80"/>
        </w:rPr>
        <w:t>войны</w:t>
      </w:r>
    </w:p>
    <w:p>
      <w:pPr>
        <w:pStyle w:val="Heading8"/>
        <w:spacing w:line="216" w:lineRule="auto" w:before="183"/>
        <w:jc w:val="both"/>
      </w:pPr>
      <w:r>
        <w:rPr/>
        <w:pict>
          <v:shape style="position:absolute;margin-left:25.5597pt;margin-top:11.259348pt;width:8.550pt;height:18.55pt;mso-position-horizontal-relative:page;mso-position-vertical-relative:paragraph;z-index:15778816" type="#_x0000_t202" id="docshape551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</w:t>
      </w:r>
      <w:r>
        <w:rPr>
          <w:w w:val="115"/>
        </w:rPr>
        <w:t> связана</w:t>
      </w:r>
      <w:r>
        <w:rPr>
          <w:w w:val="115"/>
        </w:rPr>
        <w:t> активизация</w:t>
      </w:r>
      <w:r>
        <w:rPr>
          <w:w w:val="115"/>
        </w:rPr>
        <w:t> внешней</w:t>
      </w:r>
      <w:r>
        <w:rPr>
          <w:w w:val="115"/>
        </w:rPr>
        <w:t> политики</w:t>
      </w:r>
      <w:r>
        <w:rPr>
          <w:w w:val="115"/>
        </w:rPr>
        <w:t> России</w:t>
      </w:r>
      <w:r>
        <w:rPr>
          <w:w w:val="115"/>
        </w:rPr>
        <w:t> в</w:t>
      </w:r>
      <w:r>
        <w:rPr>
          <w:w w:val="115"/>
        </w:rPr>
        <w:t> </w:t>
      </w:r>
      <w:r>
        <w:rPr>
          <w:w w:val="115"/>
        </w:rPr>
        <w:t>конце 1540-х — конце 1550-х гг. с реформами Ивана IV и Избранной </w:t>
      </w:r>
      <w:r>
        <w:rPr>
          <w:spacing w:val="-2"/>
          <w:w w:val="115"/>
        </w:rPr>
        <w:t>рады?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0"/>
        <w:rPr>
          <w:rFonts w:ascii="Calibri"/>
          <w:b/>
          <w:sz w:val="29"/>
        </w:rPr>
      </w:pPr>
    </w:p>
    <w:p>
      <w:pPr>
        <w:spacing w:line="218" w:lineRule="auto" w:before="119"/>
        <w:ind w:left="1544" w:right="143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w w:val="110"/>
          <w:sz w:val="19"/>
        </w:rPr>
        <w:t>«Покорение Казани. Пленённого Едигера, царя Казанского,</w:t>
      </w:r>
      <w:r>
        <w:rPr>
          <w:rFonts w:ascii="Calibri" w:hAnsi="Calibri"/>
          <w:b/>
          <w:spacing w:val="80"/>
          <w:w w:val="150"/>
          <w:sz w:val="19"/>
        </w:rPr>
        <w:t> </w:t>
      </w:r>
      <w:r>
        <w:rPr>
          <w:rFonts w:ascii="Calibri" w:hAnsi="Calibri"/>
          <w:b/>
          <w:sz w:val="19"/>
        </w:rPr>
        <w:t>приводят к Ивану IV». </w:t>
      </w:r>
      <w:r>
        <w:rPr>
          <w:rFonts w:ascii="Trebuchet MS" w:hAnsi="Trebuchet MS"/>
          <w:i/>
          <w:sz w:val="19"/>
        </w:rPr>
        <w:t>Художник А. Кившенко. </w:t>
      </w:r>
      <w:r>
        <w:rPr>
          <w:rFonts w:ascii="Trebuchet MS" w:hAnsi="Trebuchet MS"/>
          <w:i/>
          <w:sz w:val="19"/>
        </w:rPr>
        <w:t>Санкт-Петербург,</w:t>
      </w:r>
    </w:p>
    <w:p>
      <w:pPr>
        <w:spacing w:line="228" w:lineRule="auto" w:before="0"/>
        <w:ind w:left="1544" w:right="4269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Центральный</w:t>
      </w:r>
      <w:r>
        <w:rPr>
          <w:rFonts w:ascii="Trebuchet MS" w:hAnsi="Trebuchet MS"/>
          <w:i/>
          <w:spacing w:val="-1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военно-морской</w:t>
      </w:r>
      <w:r>
        <w:rPr>
          <w:rFonts w:ascii="Trebuchet MS" w:hAnsi="Trebuchet MS"/>
          <w:i/>
          <w:spacing w:val="-11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музей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им. императора Петра Великого</w:t>
      </w:r>
    </w:p>
    <w:p>
      <w:pPr>
        <w:spacing w:line="216" w:lineRule="auto" w:before="105"/>
        <w:ind w:left="1885" w:right="1431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57"/>
          <w:sz w:val="20"/>
        </w:rPr>
        <w:t> </w:t>
      </w:r>
      <w:r>
        <w:rPr>
          <w:rFonts w:ascii="Tahoma" w:hAnsi="Tahoma"/>
          <w:sz w:val="19"/>
        </w:rPr>
        <w:t>Как принимают Ивана IV? По каким деталям картины можно ска- зать, что Казань была захвачена русскими войсками?</w:t>
      </w:r>
    </w:p>
    <w:p>
      <w:pPr>
        <w:pStyle w:val="BodyText"/>
        <w:spacing w:before="11"/>
        <w:rPr>
          <w:rFonts w:ascii="Tahoma"/>
          <w:sz w:val="15"/>
        </w:rPr>
      </w:pPr>
    </w:p>
    <w:p>
      <w:pPr>
        <w:pStyle w:val="ListParagraph"/>
        <w:numPr>
          <w:ilvl w:val="0"/>
          <w:numId w:val="22"/>
        </w:numPr>
        <w:tabs>
          <w:tab w:pos="1059" w:val="left" w:leader="none"/>
        </w:tabs>
        <w:spacing w:line="240" w:lineRule="auto" w:before="94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засечная</w:t>
      </w:r>
      <w:r>
        <w:rPr>
          <w:spacing w:val="3"/>
          <w:sz w:val="19"/>
        </w:rPr>
        <w:t> </w:t>
      </w:r>
      <w:r>
        <w:rPr>
          <w:w w:val="95"/>
          <w:sz w:val="19"/>
        </w:rPr>
        <w:t>черта</w:t>
      </w:r>
      <w:r>
        <w:rPr>
          <w:spacing w:val="4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3"/>
          <w:position w:val="-2"/>
          <w:sz w:val="22"/>
        </w:rPr>
        <w:t> </w:t>
      </w:r>
      <w:r>
        <w:rPr>
          <w:spacing w:val="-4"/>
          <w:w w:val="95"/>
          <w:sz w:val="19"/>
        </w:rPr>
        <w:t>ясак</w:t>
      </w:r>
    </w:p>
    <w:p>
      <w:pPr>
        <w:pStyle w:val="ListParagraph"/>
        <w:numPr>
          <w:ilvl w:val="0"/>
          <w:numId w:val="22"/>
        </w:numPr>
        <w:tabs>
          <w:tab w:pos="1059" w:val="left" w:leader="none"/>
        </w:tabs>
        <w:spacing w:line="240" w:lineRule="auto" w:before="175" w:after="0"/>
        <w:ind w:left="1058" w:right="0" w:hanging="152"/>
        <w:jc w:val="left"/>
        <w:rPr>
          <w:sz w:val="19"/>
        </w:rPr>
      </w:pPr>
      <w:r>
        <w:rPr>
          <w:sz w:val="19"/>
        </w:rPr>
        <w:t>Иван</w:t>
      </w:r>
      <w:r>
        <w:rPr>
          <w:spacing w:val="-4"/>
          <w:sz w:val="19"/>
        </w:rPr>
        <w:t> </w:t>
      </w:r>
      <w:r>
        <w:rPr>
          <w:sz w:val="19"/>
        </w:rPr>
        <w:t>Выродков</w:t>
      </w:r>
      <w:r>
        <w:rPr>
          <w:spacing w:val="-3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6"/>
          <w:position w:val="-2"/>
          <w:sz w:val="22"/>
        </w:rPr>
        <w:t> </w:t>
      </w:r>
      <w:r>
        <w:rPr>
          <w:sz w:val="19"/>
        </w:rPr>
        <w:t>Шах-Али</w:t>
      </w:r>
      <w:r>
        <w:rPr>
          <w:spacing w:val="-4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6"/>
          <w:position w:val="-2"/>
          <w:sz w:val="22"/>
        </w:rPr>
        <w:t> </w:t>
      </w:r>
      <w:r>
        <w:rPr>
          <w:spacing w:val="-2"/>
          <w:sz w:val="19"/>
        </w:rPr>
        <w:t>Едигер</w:t>
      </w:r>
    </w:p>
    <w:p>
      <w:pPr>
        <w:pStyle w:val="Heading6"/>
        <w:tabs>
          <w:tab w:pos="7902" w:val="left" w:leader="none"/>
        </w:tabs>
        <w:spacing w:before="161"/>
        <w:ind w:left="907"/>
      </w:pPr>
      <w:r>
        <w:rPr/>
        <w:pict>
          <v:group style="position:absolute;margin-left:39.685001pt;margin-top:24.974661pt;width:379.85pt;height:90.05pt;mso-position-horizontal-relative:page;mso-position-vertical-relative:paragraph;z-index:-15680000;mso-wrap-distance-left:0;mso-wrap-distance-right:0" id="docshapegroup552" coordorigin="794,499" coordsize="7597,1801">
            <v:shape style="position:absolute;left:4592;top:499;width:3799;height:1801" type="#_x0000_t202" id="docshape553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23"/>
                      </w:numPr>
                      <w:tabs>
                        <w:tab w:pos="284" w:val="left" w:leader="none"/>
                      </w:tabs>
                      <w:spacing w:line="201" w:lineRule="auto" w:before="141"/>
                      <w:ind w:left="283" w:right="111" w:hanging="171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1519–1521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 гг.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завоевание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испанца-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ми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во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главе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с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Э.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Кортесом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державы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ацтеков</w:t>
                    </w:r>
                  </w:p>
                  <w:p>
                    <w:pPr>
                      <w:numPr>
                        <w:ilvl w:val="0"/>
                        <w:numId w:val="23"/>
                      </w:numPr>
                      <w:tabs>
                        <w:tab w:pos="284" w:val="left" w:leader="none"/>
                      </w:tabs>
                      <w:spacing w:line="192" w:lineRule="auto" w:before="54"/>
                      <w:ind w:left="283" w:right="111" w:hanging="171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1526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победа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турок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над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чеш-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ско-венгерским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войском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при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Мохаче</w:t>
                    </w:r>
                  </w:p>
                  <w:p>
                    <w:pPr>
                      <w:numPr>
                        <w:ilvl w:val="0"/>
                        <w:numId w:val="23"/>
                      </w:numPr>
                      <w:tabs>
                        <w:tab w:pos="284" w:val="left" w:leader="none"/>
                      </w:tabs>
                      <w:spacing w:line="192" w:lineRule="auto" w:before="59"/>
                      <w:ind w:left="283" w:right="111" w:hanging="171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1526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основание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империи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Великих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Моголов в Индии</w:t>
                    </w:r>
                  </w:p>
                </w:txbxContent>
              </v:textbox>
              <v:fill type="solid"/>
              <w10:wrap type="none"/>
            </v:shape>
            <v:shape style="position:absolute;left:793;top:499;width:3799;height:1801" type="#_x0000_t202" id="docshape554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24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28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взятие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русскими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войсками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Казани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44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1556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присоединение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к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России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Астраханского ханства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284" w:val="left" w:leader="none"/>
                      </w:tabs>
                      <w:spacing w:before="17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1558–1583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9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9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Ливонская</w:t>
                    </w:r>
                    <w:r>
                      <w:rPr>
                        <w:rFonts w:ascii="Tahoma" w:hAnsi="Tahoma"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война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spacing w:after="0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3" w:lineRule="auto" w:before="117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31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w w:val="150"/>
          <w:position w:val="1"/>
        </w:rPr>
        <w:t> </w:t>
      </w:r>
      <w:r>
        <w:rPr>
          <w:rFonts w:ascii="Calibri" w:hAnsi="Calibri"/>
          <w:b/>
          <w:color w:val="DB413F"/>
        </w:rPr>
        <w:t>Взятие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русскими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войсками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Казани.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Вскоре</w:t>
      </w:r>
      <w:r>
        <w:rPr>
          <w:color w:val="000000"/>
          <w:spacing w:val="31"/>
        </w:rPr>
        <w:t> </w:t>
      </w:r>
      <w:r>
        <w:rPr>
          <w:color w:val="000000"/>
        </w:rPr>
        <w:t>после</w:t>
      </w:r>
      <w:r>
        <w:rPr>
          <w:color w:val="000000"/>
          <w:spacing w:val="31"/>
        </w:rPr>
        <w:t> </w:t>
      </w:r>
      <w:r>
        <w:rPr>
          <w:color w:val="000000"/>
        </w:rPr>
        <w:t>воцарения</w:t>
      </w:r>
      <w:r>
        <w:rPr>
          <w:color w:val="000000"/>
          <w:spacing w:val="31"/>
        </w:rPr>
        <w:t> </w:t>
      </w:r>
      <w:r>
        <w:rPr>
          <w:color w:val="000000"/>
        </w:rPr>
        <w:t>Иван</w:t>
      </w:r>
      <w:r>
        <w:rPr>
          <w:color w:val="000000"/>
          <w:spacing w:val="31"/>
        </w:rPr>
        <w:t> </w:t>
      </w:r>
      <w:r>
        <w:rPr>
          <w:color w:val="000000"/>
        </w:rPr>
        <w:t>IV</w:t>
      </w:r>
      <w:r>
        <w:rPr>
          <w:color w:val="000000"/>
          <w:spacing w:val="31"/>
        </w:rPr>
        <w:t> </w:t>
      </w:r>
      <w:r>
        <w:rPr>
          <w:color w:val="000000"/>
        </w:rPr>
        <w:t>вме- сте</w:t>
      </w:r>
      <w:r>
        <w:rPr>
          <w:color w:val="000000"/>
          <w:spacing w:val="-3"/>
        </w:rPr>
        <w:t> </w:t>
      </w:r>
      <w:r>
        <w:rPr>
          <w:color w:val="000000"/>
        </w:rPr>
        <w:t>со</w:t>
      </w:r>
      <w:r>
        <w:rPr>
          <w:color w:val="000000"/>
          <w:spacing w:val="-3"/>
        </w:rPr>
        <w:t> </w:t>
      </w:r>
      <w:r>
        <w:rPr>
          <w:color w:val="000000"/>
        </w:rPr>
        <w:t>своими</w:t>
      </w:r>
      <w:r>
        <w:rPr>
          <w:color w:val="000000"/>
          <w:spacing w:val="-3"/>
        </w:rPr>
        <w:t> </w:t>
      </w:r>
      <w:r>
        <w:rPr>
          <w:color w:val="000000"/>
        </w:rPr>
        <w:t>советниками</w:t>
      </w:r>
      <w:r>
        <w:rPr>
          <w:color w:val="000000"/>
          <w:spacing w:val="-3"/>
        </w:rPr>
        <w:t> </w:t>
      </w:r>
      <w:r>
        <w:rPr>
          <w:color w:val="000000"/>
        </w:rPr>
        <w:t>из</w:t>
      </w:r>
      <w:r>
        <w:rPr>
          <w:color w:val="000000"/>
          <w:spacing w:val="-3"/>
        </w:rPr>
        <w:t> </w:t>
      </w:r>
      <w:r>
        <w:rPr>
          <w:color w:val="000000"/>
        </w:rPr>
        <w:t>Избранной</w:t>
      </w:r>
      <w:r>
        <w:rPr>
          <w:color w:val="000000"/>
          <w:spacing w:val="-3"/>
        </w:rPr>
        <w:t> </w:t>
      </w:r>
      <w:r>
        <w:rPr>
          <w:color w:val="000000"/>
        </w:rPr>
        <w:t>рады</w:t>
      </w:r>
      <w:r>
        <w:rPr>
          <w:color w:val="000000"/>
          <w:spacing w:val="-3"/>
        </w:rPr>
        <w:t> </w:t>
      </w:r>
      <w:r>
        <w:rPr>
          <w:color w:val="000000"/>
        </w:rPr>
        <w:t>задумал</w:t>
      </w:r>
      <w:r>
        <w:rPr>
          <w:color w:val="000000"/>
          <w:spacing w:val="-3"/>
        </w:rPr>
        <w:t> </w:t>
      </w:r>
      <w:r>
        <w:rPr>
          <w:color w:val="000000"/>
        </w:rPr>
        <w:t>организовать</w:t>
      </w:r>
      <w:r>
        <w:rPr>
          <w:color w:val="000000"/>
          <w:spacing w:val="-3"/>
        </w:rPr>
        <w:t> </w:t>
      </w:r>
      <w:r>
        <w:rPr>
          <w:color w:val="000000"/>
        </w:rPr>
        <w:t>большой поход против Казани. Армию возглавил сам царь. В русском войске было мно- го татарских воинов, которые до этого перешли на службу Москве. В начале </w:t>
      </w:r>
      <w:r>
        <w:rPr>
          <w:color w:val="000000"/>
          <w:spacing w:val="-2"/>
        </w:rPr>
        <w:t>февраля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1548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г.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русская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армия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двинулась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вниз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по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Волге.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Но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тут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наступила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отте- </w:t>
      </w:r>
      <w:r>
        <w:rPr>
          <w:color w:val="000000"/>
        </w:rPr>
        <w:t>пель. Лёд на реке ослабел. Пушки и люди стали проваливаться в полыньи. Иван</w:t>
      </w:r>
      <w:r>
        <w:rPr>
          <w:color w:val="000000"/>
          <w:spacing w:val="-9"/>
        </w:rPr>
        <w:t> </w:t>
      </w:r>
      <w:r>
        <w:rPr>
          <w:color w:val="000000"/>
        </w:rPr>
        <w:t>IV</w:t>
      </w:r>
      <w:r>
        <w:rPr>
          <w:color w:val="000000"/>
          <w:spacing w:val="-9"/>
        </w:rPr>
        <w:t> </w:t>
      </w:r>
      <w:r>
        <w:rPr>
          <w:color w:val="000000"/>
        </w:rPr>
        <w:t>был</w:t>
      </w:r>
      <w:r>
        <w:rPr>
          <w:color w:val="000000"/>
          <w:spacing w:val="-9"/>
        </w:rPr>
        <w:t> </w:t>
      </w:r>
      <w:r>
        <w:rPr>
          <w:color w:val="000000"/>
        </w:rPr>
        <w:t>вынужден</w:t>
      </w:r>
      <w:r>
        <w:rPr>
          <w:color w:val="000000"/>
          <w:spacing w:val="-9"/>
        </w:rPr>
        <w:t> </w:t>
      </w:r>
      <w:r>
        <w:rPr>
          <w:color w:val="000000"/>
        </w:rPr>
        <w:t>вернуться</w:t>
      </w:r>
      <w:r>
        <w:rPr>
          <w:color w:val="000000"/>
          <w:spacing w:val="-9"/>
        </w:rPr>
        <w:t> </w:t>
      </w:r>
      <w:r>
        <w:rPr>
          <w:color w:val="000000"/>
        </w:rPr>
        <w:t>домой.</w:t>
      </w:r>
      <w:r>
        <w:rPr>
          <w:color w:val="000000"/>
          <w:spacing w:val="-9"/>
        </w:rPr>
        <w:t> </w:t>
      </w:r>
      <w:r>
        <w:rPr>
          <w:color w:val="000000"/>
        </w:rPr>
        <w:t>Зимой</w:t>
      </w:r>
      <w:r>
        <w:rPr>
          <w:color w:val="000000"/>
          <w:spacing w:val="-9"/>
        </w:rPr>
        <w:t> </w:t>
      </w:r>
      <w:r>
        <w:rPr>
          <w:color w:val="000000"/>
        </w:rPr>
        <w:t>1549–1550</w:t>
      </w:r>
      <w:r>
        <w:rPr>
          <w:color w:val="000000"/>
          <w:spacing w:val="-9"/>
        </w:rPr>
        <w:t> </w:t>
      </w:r>
      <w:r>
        <w:rPr>
          <w:color w:val="000000"/>
        </w:rPr>
        <w:t>гг.</w:t>
      </w:r>
      <w:r>
        <w:rPr>
          <w:color w:val="000000"/>
          <w:spacing w:val="-9"/>
        </w:rPr>
        <w:t> </w:t>
      </w:r>
      <w:r>
        <w:rPr>
          <w:color w:val="000000"/>
        </w:rPr>
        <w:t>был</w:t>
      </w:r>
      <w:r>
        <w:rPr>
          <w:color w:val="000000"/>
          <w:spacing w:val="-9"/>
        </w:rPr>
        <w:t> </w:t>
      </w:r>
      <w:r>
        <w:rPr>
          <w:color w:val="000000"/>
        </w:rPr>
        <w:t>предпринят новый поход. Однако и он не принёс победы.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pict>
          <v:shape style="position:absolute;margin-left:0pt;margin-top:28.92795pt;width:.1pt;height:396.85pt;mso-position-horizontal-relative:page;mso-position-vertical-relative:paragraph;z-index:15779328" id="docshape562" coordorigin="0,579" coordsize="0,7937" path="m0,579l0,8515e" filled="true" fillcolor="#e6e7e8" stroked="false">
            <v:path arrowok="t"/>
            <v:fill type="solid"/>
            <w10:wrap type="none"/>
          </v:shape>
        </w:pict>
      </w:r>
      <w:r>
        <w:rPr>
          <w:w w:val="95"/>
        </w:rPr>
        <w:t>Главная причина неудач заключалась в трудности снабжения армии. Реши- </w:t>
      </w:r>
      <w:r>
        <w:rPr/>
        <w:t>ли построить в устье реки Свияги крепость, чтобы иметь неподалёку от Каза- ни большой русский лагерь с запасами продовольствия и арсеналом. Строили Свияжск под руководством дьяка </w:t>
      </w:r>
      <w:r>
        <w:rPr>
          <w:rFonts w:ascii="Book Antiqua" w:hAnsi="Book Antiqua"/>
          <w:b/>
          <w:i/>
        </w:rPr>
        <w:t>Ивана Выродкова</w:t>
      </w:r>
      <w:r>
        <w:rPr/>
        <w:t>. Город срубили на рус- ской</w:t>
      </w:r>
      <w:r>
        <w:rPr>
          <w:spacing w:val="-5"/>
        </w:rPr>
        <w:t> </w:t>
      </w:r>
      <w:r>
        <w:rPr/>
        <w:t>территории.</w:t>
      </w:r>
      <w:r>
        <w:rPr>
          <w:spacing w:val="-5"/>
        </w:rPr>
        <w:t> </w:t>
      </w:r>
      <w:r>
        <w:rPr/>
        <w:t>Затем</w:t>
      </w:r>
      <w:r>
        <w:rPr>
          <w:spacing w:val="-5"/>
        </w:rPr>
        <w:t> </w:t>
      </w:r>
      <w:r>
        <w:rPr/>
        <w:t>все</w:t>
      </w:r>
      <w:r>
        <w:rPr>
          <w:spacing w:val="-5"/>
        </w:rPr>
        <w:t> </w:t>
      </w:r>
      <w:r>
        <w:rPr/>
        <w:t>постройки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стены</w:t>
      </w:r>
      <w:r>
        <w:rPr>
          <w:spacing w:val="-5"/>
        </w:rPr>
        <w:t> </w:t>
      </w:r>
      <w:r>
        <w:rPr/>
        <w:t>разобрали,</w:t>
      </w:r>
      <w:r>
        <w:rPr>
          <w:spacing w:val="-5"/>
        </w:rPr>
        <w:t> </w:t>
      </w:r>
      <w:r>
        <w:rPr/>
        <w:t>тщательно</w:t>
      </w:r>
      <w:r>
        <w:rPr>
          <w:spacing w:val="-5"/>
        </w:rPr>
        <w:t> </w:t>
      </w:r>
      <w:r>
        <w:rPr/>
        <w:t>пронуме- ровали брёвна, сплавили их по реке к нужному месту и здесь вновь </w:t>
      </w:r>
      <w:r>
        <w:rPr/>
        <w:t>собрали. Возведение</w:t>
      </w:r>
      <w:r>
        <w:rPr>
          <w:spacing w:val="-1"/>
        </w:rPr>
        <w:t> </w:t>
      </w:r>
      <w:r>
        <w:rPr/>
        <w:t>крепости</w:t>
      </w:r>
      <w:r>
        <w:rPr>
          <w:spacing w:val="-1"/>
        </w:rPr>
        <w:t> </w:t>
      </w:r>
      <w:r>
        <w:rPr/>
        <w:t>неподалёку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ханской</w:t>
      </w:r>
      <w:r>
        <w:rPr>
          <w:spacing w:val="-1"/>
        </w:rPr>
        <w:t> </w:t>
      </w:r>
      <w:r>
        <w:rPr/>
        <w:t>столицы</w:t>
      </w:r>
      <w:r>
        <w:rPr>
          <w:spacing w:val="-1"/>
        </w:rPr>
        <w:t> </w:t>
      </w:r>
      <w:r>
        <w:rPr/>
        <w:t>заняло</w:t>
      </w:r>
      <w:r>
        <w:rPr>
          <w:spacing w:val="-1"/>
        </w:rPr>
        <w:t> </w:t>
      </w:r>
      <w:r>
        <w:rPr/>
        <w:t>всего</w:t>
      </w:r>
      <w:r>
        <w:rPr>
          <w:spacing w:val="-1"/>
        </w:rPr>
        <w:t> </w:t>
      </w:r>
      <w:r>
        <w:rPr/>
        <w:t>28</w:t>
      </w:r>
      <w:r>
        <w:rPr>
          <w:spacing w:val="-1"/>
        </w:rPr>
        <w:t> </w:t>
      </w:r>
      <w:r>
        <w:rPr/>
        <w:t>дней.</w:t>
      </w:r>
      <w:r>
        <w:rPr>
          <w:spacing w:val="-1"/>
        </w:rPr>
        <w:t> </w:t>
      </w:r>
      <w:r>
        <w:rPr/>
        <w:t>Её появление стало полной неожиданностью для казанцев. Жители богатой Гор- ной стороны стали присягать русскому царю.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Большинство казанцев желало видеть на ханском престоле ставленника Москвы </w:t>
      </w:r>
      <w:r>
        <w:rPr>
          <w:rFonts w:ascii="Book Antiqua" w:hAnsi="Book Antiqua"/>
          <w:b/>
          <w:i/>
        </w:rPr>
        <w:t>Шах-Али</w:t>
      </w:r>
      <w:r>
        <w:rPr/>
        <w:t>. Он был правителем Касимовского ханства — своеобразно- го удела внутри России, где обычно сидели перешедшие на русскую службу татарские</w:t>
      </w:r>
      <w:r>
        <w:rPr>
          <w:spacing w:val="39"/>
        </w:rPr>
        <w:t> </w:t>
      </w:r>
      <w:r>
        <w:rPr/>
        <w:t>ханы</w:t>
      </w:r>
      <w:r>
        <w:rPr>
          <w:spacing w:val="39"/>
        </w:rPr>
        <w:t> </w:t>
      </w:r>
      <w:r>
        <w:rPr/>
        <w:t>и</w:t>
      </w:r>
      <w:r>
        <w:rPr>
          <w:spacing w:val="39"/>
        </w:rPr>
        <w:t> </w:t>
      </w:r>
      <w:r>
        <w:rPr/>
        <w:t>царевичи.</w:t>
      </w:r>
      <w:r>
        <w:rPr>
          <w:spacing w:val="39"/>
        </w:rPr>
        <w:t> </w:t>
      </w:r>
      <w:r>
        <w:rPr/>
        <w:t>Своего</w:t>
      </w:r>
      <w:r>
        <w:rPr>
          <w:spacing w:val="39"/>
        </w:rPr>
        <w:t> </w:t>
      </w:r>
      <w:r>
        <w:rPr/>
        <w:t>малолетнего</w:t>
      </w:r>
      <w:r>
        <w:rPr>
          <w:spacing w:val="39"/>
        </w:rPr>
        <w:t> </w:t>
      </w:r>
      <w:r>
        <w:rPr/>
        <w:t>правителя</w:t>
      </w:r>
      <w:r>
        <w:rPr>
          <w:spacing w:val="39"/>
        </w:rPr>
        <w:t> </w:t>
      </w:r>
      <w:r>
        <w:rPr/>
        <w:t>Утямыш-Гирея с его матерью Сююмбике казанцы выдали русским.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Между тем Шах-Али не чувствовал себя в безопасности даже после того, как казнил своих недоброжелателей. Опасаясь заговора, хан сам уехал в Рос- сию. На освободившийся престол казанцы посадили астраханского царевича </w:t>
      </w:r>
      <w:r>
        <w:rPr>
          <w:rFonts w:ascii="Book Antiqua" w:hAnsi="Book Antiqua"/>
          <w:b/>
          <w:i/>
          <w:spacing w:val="-2"/>
        </w:rPr>
        <w:t>Едигера</w:t>
      </w:r>
      <w:r>
        <w:rPr>
          <w:spacing w:val="-2"/>
        </w:rPr>
        <w:t>.</w:t>
      </w:r>
    </w:p>
    <w:p>
      <w:pPr>
        <w:pStyle w:val="BodyText"/>
        <w:tabs>
          <w:tab w:pos="1532" w:val="left" w:leader="none"/>
          <w:tab w:pos="2521" w:val="left" w:leader="none"/>
          <w:tab w:pos="3435" w:val="left" w:leader="none"/>
          <w:tab w:pos="4124" w:val="left" w:leader="none"/>
        </w:tabs>
        <w:spacing w:line="223" w:lineRule="auto"/>
        <w:ind w:left="793" w:right="4504" w:firstLine="340"/>
        <w:jc w:val="right"/>
      </w:pPr>
      <w:r>
        <w:rPr/>
        <w:pict>
          <v:group style="position:absolute;margin-left:244.899994pt;margin-top:5.441148pt;width:190.5pt;height:220pt;mso-position-horizontal-relative:page;mso-position-vertical-relative:paragraph;z-index:15779840" id="docshapegroup563" coordorigin="4898,109" coordsize="3810,4400">
            <v:rect style="position:absolute;left:4898;top:2780;width:3788;height:1728" id="docshape564" filled="true" fillcolor="#000000" stroked="false">
              <v:fill opacity="32768f" type="solid"/>
            </v:rect>
            <v:rect style="position:absolute;left:4960;top:2842;width:3664;height:1607" id="docshape565" filled="true" fillcolor="#ffffff" stroked="false">
              <v:fill type="solid"/>
            </v:rect>
            <v:rect style="position:absolute;left:4899;top:108;width:3809;height:2808" id="docshape566" filled="true" fillcolor="#000000" stroked="false">
              <v:fill opacity="32768f" type="solid"/>
            </v:rect>
            <v:shape style="position:absolute;left:4971;top:181;width:3666;height:2664" type="#_x0000_t75" id="docshape567" stroked="false">
              <v:imagedata r:id="rId128" o:title=""/>
            </v:shape>
            <v:rect style="position:absolute;left:4971;top:181;width:3666;height:2664" id="docshape568" filled="false" stroked="true" strokeweight="1pt" strokecolor="#ffffff">
              <v:stroke dashstyle="solid"/>
            </v:rect>
            <v:shape style="position:absolute;left:4960;top:2845;width:3677;height:1605" type="#_x0000_t202" id="docshape569" filled="false" stroked="false">
              <v:textbox inset="0,0,0,0">
                <w:txbxContent>
                  <w:p>
                    <w:pPr>
                      <w:spacing w:line="222" w:lineRule="exact" w:before="146"/>
                      <w:ind w:left="113" w:right="0" w:firstLine="0"/>
                      <w:jc w:val="left"/>
                      <w:rPr>
                        <w:rFonts w:ascii="Calibri" w:hAnsi="Calibri"/>
                        <w:b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«Прощание</w:t>
                    </w:r>
                    <w:r>
                      <w:rPr>
                        <w:rFonts w:ascii="Calibri" w:hAnsi="Calibri"/>
                        <w:b/>
                        <w:spacing w:val="4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Сююмбике»</w:t>
                    </w:r>
                    <w:r>
                      <w:rPr>
                        <w:rFonts w:ascii="Calibri" w:hAnsi="Calibri"/>
                        <w:b/>
                        <w:i/>
                        <w:spacing w:val="-2"/>
                        <w:w w:val="110"/>
                        <w:sz w:val="19"/>
                      </w:rPr>
                      <w:t>.</w:t>
                    </w:r>
                  </w:p>
                  <w:p>
                    <w:pPr>
                      <w:spacing w:line="211" w:lineRule="exact" w:before="0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Ф.</w:t>
                    </w:r>
                    <w:r>
                      <w:rPr>
                        <w:rFonts w:ascii="Trebuchet MS" w:hAnsi="Trebuchet MS"/>
                        <w:i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Халиков</w:t>
                    </w:r>
                  </w:p>
                  <w:p>
                    <w:pPr>
                      <w:spacing w:line="220" w:lineRule="auto" w:before="109"/>
                      <w:ind w:left="113" w:right="124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Иван IV, помня о своём </w:t>
                    </w:r>
                    <w:r>
                      <w:rPr>
                        <w:sz w:val="19"/>
                      </w:rPr>
                      <w:t>сиротском детстве,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хорошо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отнёсся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ребёнку-из- </w:t>
                    </w:r>
                    <w:r>
                      <w:rPr>
                        <w:spacing w:val="-2"/>
                        <w:sz w:val="19"/>
                      </w:rPr>
                      <w:t>гнаннику.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Царевич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стал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Ивану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IV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как </w:t>
                    </w:r>
                    <w:r>
                      <w:rPr>
                        <w:sz w:val="19"/>
                      </w:rPr>
                      <w:t>приёмный сын.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Москве</w:t>
      </w:r>
      <w:r>
        <w:rPr/>
        <w:tab/>
      </w:r>
      <w:r>
        <w:rPr>
          <w:spacing w:val="-2"/>
        </w:rPr>
        <w:t>начали</w:t>
      </w:r>
      <w:r>
        <w:rPr/>
        <w:tab/>
      </w:r>
      <w:r>
        <w:rPr>
          <w:spacing w:val="-4"/>
        </w:rPr>
        <w:t>сбор</w:t>
      </w:r>
      <w:r>
        <w:rPr/>
        <w:tab/>
      </w:r>
      <w:r>
        <w:rPr>
          <w:spacing w:val="-2"/>
        </w:rPr>
        <w:t>войск </w:t>
      </w:r>
      <w:r>
        <w:rPr/>
        <w:t>для</w:t>
      </w:r>
      <w:r>
        <w:rPr>
          <w:spacing w:val="-7"/>
        </w:rPr>
        <w:t> </w:t>
      </w:r>
      <w:r>
        <w:rPr/>
        <w:t>нового</w:t>
      </w:r>
      <w:r>
        <w:rPr>
          <w:spacing w:val="-7"/>
        </w:rPr>
        <w:t> </w:t>
      </w:r>
      <w:r>
        <w:rPr/>
        <w:t>похода.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августе</w:t>
      </w:r>
      <w:r>
        <w:rPr>
          <w:spacing w:val="-7"/>
        </w:rPr>
        <w:t> </w:t>
      </w:r>
      <w:r>
        <w:rPr/>
        <w:t>1552</w:t>
      </w:r>
      <w:r>
        <w:rPr>
          <w:spacing w:val="-7"/>
        </w:rPr>
        <w:t> </w:t>
      </w:r>
      <w:r>
        <w:rPr/>
        <w:t>г.</w:t>
      </w:r>
      <w:r>
        <w:rPr>
          <w:spacing w:val="-7"/>
        </w:rPr>
        <w:t> </w:t>
      </w:r>
      <w:r>
        <w:rPr/>
        <w:t>рус- ская рать была уже в Свияжске. Вскоре </w:t>
      </w:r>
      <w:r>
        <w:rPr>
          <w:spacing w:val="-2"/>
        </w:rPr>
        <w:t>она</w:t>
      </w:r>
      <w:r>
        <w:rPr>
          <w:spacing w:val="-12"/>
        </w:rPr>
        <w:t> </w:t>
      </w:r>
      <w:r>
        <w:rPr>
          <w:spacing w:val="-2"/>
        </w:rPr>
        <w:t>подошла</w:t>
      </w:r>
      <w:r>
        <w:rPr>
          <w:spacing w:val="-12"/>
        </w:rPr>
        <w:t> </w:t>
      </w:r>
      <w:r>
        <w:rPr>
          <w:spacing w:val="-2"/>
        </w:rPr>
        <w:t>к</w:t>
      </w:r>
      <w:r>
        <w:rPr>
          <w:spacing w:val="-12"/>
        </w:rPr>
        <w:t> </w:t>
      </w:r>
      <w:r>
        <w:rPr>
          <w:spacing w:val="-2"/>
        </w:rPr>
        <w:t>Казани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начала</w:t>
      </w:r>
      <w:r>
        <w:rPr>
          <w:spacing w:val="-12"/>
        </w:rPr>
        <w:t> </w:t>
      </w:r>
      <w:r>
        <w:rPr>
          <w:spacing w:val="-2"/>
        </w:rPr>
        <w:t>её</w:t>
      </w:r>
      <w:r>
        <w:rPr>
          <w:spacing w:val="-12"/>
        </w:rPr>
        <w:t> </w:t>
      </w:r>
      <w:r>
        <w:rPr>
          <w:spacing w:val="-2"/>
        </w:rPr>
        <w:t>осаду. </w:t>
      </w:r>
      <w:r>
        <w:rPr/>
        <w:t>2 октября</w:t>
      </w:r>
      <w:r>
        <w:rPr>
          <w:spacing w:val="40"/>
        </w:rPr>
        <w:t> </w:t>
      </w:r>
      <w:r>
        <w:rPr>
          <w:rFonts w:ascii="Book Antiqua" w:hAnsi="Book Antiqua"/>
          <w:b/>
        </w:rPr>
        <w:t>1552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</w:t>
      </w:r>
      <w:r>
        <w:rPr>
          <w:rFonts w:ascii="Book Antiqua" w:hAnsi="Book Antiqua"/>
          <w:b/>
          <w:spacing w:val="40"/>
        </w:rPr>
        <w:t> </w:t>
      </w:r>
      <w:r>
        <w:rPr/>
        <w:t>(через день после праздника Покрова Богородицы) состо- ялся</w:t>
      </w:r>
      <w:r>
        <w:rPr>
          <w:spacing w:val="-14"/>
        </w:rPr>
        <w:t> </w:t>
      </w:r>
      <w:r>
        <w:rPr/>
        <w:t>решающий</w:t>
      </w:r>
      <w:r>
        <w:rPr>
          <w:spacing w:val="-14"/>
        </w:rPr>
        <w:t> </w:t>
      </w:r>
      <w:r>
        <w:rPr/>
        <w:t>штурм.</w:t>
      </w:r>
      <w:r>
        <w:rPr>
          <w:spacing w:val="-14"/>
        </w:rPr>
        <w:t> </w:t>
      </w:r>
      <w:r>
        <w:rPr/>
        <w:t>Накануне</w:t>
      </w:r>
      <w:r>
        <w:rPr>
          <w:spacing w:val="-14"/>
        </w:rPr>
        <w:t> </w:t>
      </w:r>
      <w:r>
        <w:rPr/>
        <w:t>осаж- дающие</w:t>
      </w:r>
      <w:r>
        <w:rPr>
          <w:spacing w:val="13"/>
        </w:rPr>
        <w:t> </w:t>
      </w:r>
      <w:r>
        <w:rPr/>
        <w:t>устроили</w:t>
      </w:r>
      <w:r>
        <w:rPr>
          <w:spacing w:val="13"/>
        </w:rPr>
        <w:t> </w:t>
      </w:r>
      <w:r>
        <w:rPr/>
        <w:t>подкопы</w:t>
      </w:r>
      <w:r>
        <w:rPr>
          <w:spacing w:val="13"/>
        </w:rPr>
        <w:t> </w:t>
      </w:r>
      <w:r>
        <w:rPr/>
        <w:t>с</w:t>
      </w:r>
      <w:r>
        <w:rPr>
          <w:spacing w:val="13"/>
        </w:rPr>
        <w:t> </w:t>
      </w:r>
      <w:r>
        <w:rPr/>
        <w:t>закладкой пороховых</w:t>
      </w:r>
      <w:r>
        <w:rPr>
          <w:spacing w:val="80"/>
        </w:rPr>
        <w:t> </w:t>
      </w:r>
      <w:r>
        <w:rPr/>
        <w:t>фугасов.</w:t>
      </w:r>
      <w:r>
        <w:rPr>
          <w:spacing w:val="80"/>
        </w:rPr>
        <w:t> </w:t>
      </w:r>
      <w:r>
        <w:rPr/>
        <w:t>Их</w:t>
      </w:r>
      <w:r>
        <w:rPr>
          <w:spacing w:val="80"/>
        </w:rPr>
        <w:t> </w:t>
      </w:r>
      <w:r>
        <w:rPr/>
        <w:t>подрыв</w:t>
      </w:r>
      <w:r>
        <w:rPr>
          <w:spacing w:val="80"/>
        </w:rPr>
        <w:t> </w:t>
      </w:r>
      <w:r>
        <w:rPr/>
        <w:t>снёс валы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часть</w:t>
      </w:r>
      <w:r>
        <w:rPr>
          <w:spacing w:val="40"/>
        </w:rPr>
        <w:t> </w:t>
      </w:r>
      <w:r>
        <w:rPr/>
        <w:t>деревянной</w:t>
      </w:r>
      <w:r>
        <w:rPr>
          <w:spacing w:val="40"/>
        </w:rPr>
        <w:t> </w:t>
      </w:r>
      <w:r>
        <w:rPr/>
        <w:t>крепостной стены. Русские ворвались через пролом в</w:t>
      </w:r>
      <w:r>
        <w:rPr>
          <w:spacing w:val="80"/>
        </w:rPr>
        <w:t> </w:t>
      </w:r>
      <w:r>
        <w:rPr/>
        <w:t>город.</w:t>
      </w:r>
      <w:r>
        <w:rPr>
          <w:spacing w:val="80"/>
        </w:rPr>
        <w:t> </w:t>
      </w:r>
      <w:r>
        <w:rPr/>
        <w:t>Его</w:t>
      </w:r>
      <w:r>
        <w:rPr>
          <w:spacing w:val="80"/>
        </w:rPr>
        <w:t> </w:t>
      </w:r>
      <w:r>
        <w:rPr/>
        <w:t>защитники</w:t>
      </w:r>
      <w:r>
        <w:rPr>
          <w:spacing w:val="80"/>
        </w:rPr>
        <w:t> </w:t>
      </w:r>
      <w:r>
        <w:rPr/>
        <w:t>укрылись</w:t>
      </w:r>
      <w:r>
        <w:rPr>
          <w:spacing w:val="80"/>
        </w:rPr>
        <w:t> </w:t>
      </w:r>
      <w:r>
        <w:rPr/>
        <w:t>в небольшом</w:t>
      </w:r>
      <w:r>
        <w:rPr>
          <w:spacing w:val="40"/>
        </w:rPr>
        <w:t> </w:t>
      </w:r>
      <w:r>
        <w:rPr/>
        <w:t>Кремле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центре</w:t>
      </w:r>
      <w:r>
        <w:rPr>
          <w:spacing w:val="40"/>
        </w:rPr>
        <w:t> </w:t>
      </w:r>
      <w:r>
        <w:rPr/>
        <w:t>Казани. Решив,</w:t>
      </w:r>
      <w:r>
        <w:rPr>
          <w:spacing w:val="32"/>
        </w:rPr>
        <w:t> </w:t>
      </w:r>
      <w:r>
        <w:rPr/>
        <w:t>что</w:t>
      </w:r>
      <w:r>
        <w:rPr>
          <w:spacing w:val="31"/>
        </w:rPr>
        <w:t> </w:t>
      </w:r>
      <w:r>
        <w:rPr/>
        <w:t>победа</w:t>
      </w:r>
      <w:r>
        <w:rPr>
          <w:spacing w:val="32"/>
        </w:rPr>
        <w:t> </w:t>
      </w:r>
      <w:r>
        <w:rPr/>
        <w:t>уже</w:t>
      </w:r>
      <w:r>
        <w:rPr>
          <w:spacing w:val="31"/>
        </w:rPr>
        <w:t> </w:t>
      </w:r>
      <w:r>
        <w:rPr/>
        <w:t>за</w:t>
      </w:r>
      <w:r>
        <w:rPr>
          <w:spacing w:val="32"/>
        </w:rPr>
        <w:t> </w:t>
      </w:r>
      <w:r>
        <w:rPr/>
        <w:t>ними,</w:t>
      </w:r>
      <w:r>
        <w:rPr>
          <w:spacing w:val="31"/>
        </w:rPr>
        <w:t> </w:t>
      </w:r>
      <w:r>
        <w:rPr/>
        <w:t>осаж- давшие</w:t>
      </w:r>
      <w:r>
        <w:rPr>
          <w:spacing w:val="14"/>
        </w:rPr>
        <w:t> </w:t>
      </w:r>
      <w:r>
        <w:rPr/>
        <w:t>кинулись</w:t>
      </w:r>
      <w:r>
        <w:rPr>
          <w:spacing w:val="14"/>
        </w:rPr>
        <w:t> </w:t>
      </w:r>
      <w:r>
        <w:rPr/>
        <w:t>искать</w:t>
      </w:r>
      <w:r>
        <w:rPr>
          <w:spacing w:val="14"/>
        </w:rPr>
        <w:t> </w:t>
      </w:r>
      <w:r>
        <w:rPr/>
        <w:t>добычу.</w:t>
      </w:r>
      <w:r>
        <w:rPr>
          <w:spacing w:val="14"/>
        </w:rPr>
        <w:t> </w:t>
      </w:r>
      <w:r>
        <w:rPr/>
        <w:t>И</w:t>
      </w:r>
      <w:r>
        <w:rPr>
          <w:spacing w:val="14"/>
        </w:rPr>
        <w:t> </w:t>
      </w:r>
      <w:r>
        <w:rPr/>
        <w:t>тут из</w:t>
      </w:r>
      <w:r>
        <w:rPr>
          <w:spacing w:val="11"/>
        </w:rPr>
        <w:t> </w:t>
      </w:r>
      <w:r>
        <w:rPr/>
        <w:t>Кремля</w:t>
      </w:r>
      <w:r>
        <w:rPr>
          <w:spacing w:val="11"/>
        </w:rPr>
        <w:t> </w:t>
      </w:r>
      <w:r>
        <w:rPr/>
        <w:t>была</w:t>
      </w:r>
      <w:r>
        <w:rPr>
          <w:spacing w:val="11"/>
        </w:rPr>
        <w:t> </w:t>
      </w:r>
      <w:r>
        <w:rPr/>
        <w:t>предпринята</w:t>
      </w:r>
      <w:r>
        <w:rPr>
          <w:spacing w:val="11"/>
        </w:rPr>
        <w:t> </w:t>
      </w:r>
      <w:r>
        <w:rPr/>
        <w:t>яростная вылазка.</w:t>
      </w:r>
      <w:r>
        <w:rPr>
          <w:spacing w:val="67"/>
        </w:rPr>
        <w:t> </w:t>
      </w:r>
      <w:r>
        <w:rPr/>
        <w:t>Наступил</w:t>
      </w:r>
      <w:r>
        <w:rPr>
          <w:spacing w:val="67"/>
        </w:rPr>
        <w:t> </w:t>
      </w:r>
      <w:r>
        <w:rPr/>
        <w:t>самый</w:t>
      </w:r>
      <w:r>
        <w:rPr>
          <w:spacing w:val="67"/>
        </w:rPr>
        <w:t> </w:t>
      </w:r>
      <w:r>
        <w:rPr>
          <w:spacing w:val="-2"/>
        </w:rPr>
        <w:t>драматиче-</w:t>
      </w:r>
    </w:p>
    <w:p>
      <w:pPr>
        <w:pStyle w:val="BodyText"/>
        <w:spacing w:line="215" w:lineRule="exact"/>
        <w:ind w:left="793"/>
        <w:jc w:val="both"/>
      </w:pPr>
      <w:r>
        <w:rPr/>
        <w:t>ский</w:t>
      </w:r>
      <w:r>
        <w:rPr>
          <w:spacing w:val="12"/>
        </w:rPr>
        <w:t> </w:t>
      </w:r>
      <w:r>
        <w:rPr/>
        <w:t>момент</w:t>
      </w:r>
      <w:r>
        <w:rPr>
          <w:spacing w:val="12"/>
        </w:rPr>
        <w:t> </w:t>
      </w:r>
      <w:r>
        <w:rPr>
          <w:spacing w:val="-2"/>
        </w:rPr>
        <w:t>битвы.</w:t>
      </w:r>
    </w:p>
    <w:p>
      <w:pPr>
        <w:pStyle w:val="BodyText"/>
        <w:spacing w:line="223" w:lineRule="auto"/>
        <w:ind w:left="793" w:right="4471" w:firstLine="340"/>
      </w:pPr>
      <w:r>
        <w:rPr/>
        <w:t>Иван IV в это время горячо молился в</w:t>
      </w:r>
      <w:r>
        <w:rPr>
          <w:spacing w:val="39"/>
        </w:rPr>
        <w:t> </w:t>
      </w:r>
      <w:r>
        <w:rPr/>
        <w:t>походной</w:t>
      </w:r>
      <w:r>
        <w:rPr>
          <w:spacing w:val="40"/>
        </w:rPr>
        <w:t> </w:t>
      </w:r>
      <w:r>
        <w:rPr/>
        <w:t>полотняной</w:t>
      </w:r>
      <w:r>
        <w:rPr>
          <w:spacing w:val="39"/>
        </w:rPr>
        <w:t> </w:t>
      </w:r>
      <w:r>
        <w:rPr/>
        <w:t>церкви.</w:t>
      </w:r>
      <w:r>
        <w:rPr>
          <w:spacing w:val="40"/>
        </w:rPr>
        <w:t> </w:t>
      </w:r>
      <w:r>
        <w:rPr/>
        <w:t>Он</w:t>
      </w:r>
      <w:r>
        <w:rPr>
          <w:spacing w:val="37"/>
        </w:rPr>
        <w:t> </w:t>
      </w:r>
      <w:r>
        <w:rPr>
          <w:spacing w:val="-5"/>
        </w:rPr>
        <w:t>не</w:t>
      </w:r>
    </w:p>
    <w:p>
      <w:pPr>
        <w:spacing w:after="0" w:line="223" w:lineRule="auto"/>
        <w:sectPr>
          <w:headerReference w:type="default" r:id="rId126"/>
          <w:headerReference w:type="even" r:id="rId127"/>
          <w:pgSz w:w="9190" w:h="12020"/>
          <w:pgMar w:header="0" w:footer="0" w:top="740" w:bottom="280" w:left="0" w:right="0"/>
          <w:pgNumType w:start="47"/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447"/>
      </w:pPr>
      <w:r>
        <w:rPr/>
        <w:pict>
          <v:group style="width:400.3pt;height:147.6pt;mso-position-horizontal-relative:char;mso-position-vertical-relative:line" id="docshapegroup570" coordorigin="0,0" coordsize="8006,2952">
            <v:rect style="position:absolute;left:3411;top:0;width:4594;height:2715" id="docshape571" filled="true" fillcolor="#000000" stroked="false">
              <v:fill opacity="32768f" type="solid"/>
            </v:rect>
            <v:rect style="position:absolute;left:3474;top:62;width:4468;height:2588" id="docshape572" filled="true" fillcolor="#ffffff" stroked="false">
              <v:fill type="solid"/>
            </v:rect>
            <v:rect style="position:absolute;left:0;top:0;width:3543;height:2952" id="docshape573" filled="true" fillcolor="#000000" stroked="false">
              <v:fill opacity="32768f" type="solid"/>
            </v:rect>
            <v:shape style="position:absolute;left:72;top:72;width:3402;height:2807" type="#_x0000_t75" id="docshape574" stroked="false">
              <v:imagedata r:id="rId129" o:title=""/>
            </v:shape>
            <v:rect style="position:absolute;left:72;top:72;width:3402;height:2808" id="docshape575" filled="false" stroked="true" strokeweight="1pt" strokecolor="#ffffff">
              <v:stroke dashstyle="solid"/>
            </v:rect>
            <v:shape style="position:absolute;left:0;top:0;width:8006;height:2952" type="#_x0000_t202" id="docshape576" filled="false" stroked="false">
              <v:textbox inset="0,0,0,0">
                <w:txbxContent>
                  <w:p>
                    <w:pPr>
                      <w:spacing w:line="218" w:lineRule="auto" w:before="159"/>
                      <w:ind w:left="3767" w:right="1193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«Тяжёлые</w:t>
                    </w:r>
                    <w:r>
                      <w:rPr>
                        <w:rFonts w:ascii="Calibri" w:hAnsi="Calibri"/>
                        <w:b/>
                        <w:spacing w:val="-8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орудия</w:t>
                    </w:r>
                    <w:r>
                      <w:rPr>
                        <w:rFonts w:ascii="Calibri" w:hAnsi="Calibri"/>
                        <w:b/>
                        <w:spacing w:val="-8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ведут</w:t>
                    </w:r>
                    <w:r>
                      <w:rPr>
                        <w:rFonts w:ascii="Calibri" w:hAnsi="Calibri"/>
                        <w:b/>
                        <w:spacing w:val="-8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огонь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по осаждённой Казани».</w:t>
                    </w:r>
                  </w:p>
                  <w:p>
                    <w:pPr>
                      <w:spacing w:line="228" w:lineRule="auto" w:before="0"/>
                      <w:ind w:left="3767" w:right="156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Рисунок из книги Е. Разина «История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военно-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го искусства»</w:t>
                    </w:r>
                  </w:p>
                  <w:p>
                    <w:pPr>
                      <w:spacing w:line="220" w:lineRule="auto" w:before="104"/>
                      <w:ind w:left="3767" w:right="174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Напротив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ворот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казанской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крепостной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стены </w:t>
                    </w:r>
                    <w:r>
                      <w:rPr>
                        <w:w w:val="95"/>
                        <w:sz w:val="19"/>
                      </w:rPr>
                      <w:t>поставили гуляй-город — передвижные дере- </w:t>
                    </w:r>
                    <w:r>
                      <w:rPr>
                        <w:sz w:val="19"/>
                      </w:rPr>
                      <w:t>вянные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башни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(туры)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пушками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большие щиты, за которыми укрывались стрельцы и </w:t>
                    </w:r>
                    <w:r>
                      <w:rPr>
                        <w:spacing w:val="-2"/>
                        <w:sz w:val="19"/>
                      </w:rPr>
                      <w:t>артиллерия.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Казанцы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попытались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оттеснить </w:t>
                    </w:r>
                    <w:r>
                      <w:rPr>
                        <w:sz w:val="19"/>
                      </w:rPr>
                      <w:t>царских ратников, но их, как пишет лето- пись, «вбили» обратно в город.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4"/>
        </w:rPr>
      </w:pPr>
    </w:p>
    <w:p>
      <w:pPr>
        <w:pStyle w:val="BodyText"/>
      </w:pPr>
      <w:r>
        <w:rPr/>
        <w:pict>
          <v:group style="width:422.5pt;height:141.85pt;mso-position-horizontal-relative:char;mso-position-vertical-relative:line" id="docshapegroup577" coordorigin="0,0" coordsize="8450,2837">
            <v:rect style="position:absolute;left:731;top:0;width:7719;height:2837" id="docshape578" filled="true" fillcolor="#000000" stroked="false">
              <v:fill opacity="26214f" type="solid"/>
            </v:rect>
            <v:rect style="position:absolute;left:793;top:62;width:7597;height:2713" id="docshape579" filled="true" fillcolor="#e6e7e8" stroked="false">
              <v:fill type="solid"/>
            </v:rect>
            <v:rect style="position:absolute;left:0;top:47;width:2741;height:353" id="docshape580" filled="true" fillcolor="#000000" stroked="false">
              <v:fill opacity="32768f" type="solid"/>
            </v:rect>
            <v:rect style="position:absolute;left:0;top:62;width:2646;height:227" id="docshape581" filled="true" fillcolor="#db413f" stroked="false">
              <v:fill type="solid"/>
            </v:rect>
            <v:shape style="position:absolute;left:0;top:0;width:8450;height:2837" type="#_x0000_t202" id="docshape582" filled="false" stroked="false">
              <v:textbox inset="0,0,0,0">
                <w:txbxContent>
                  <w:p>
                    <w:pPr>
                      <w:spacing w:before="61"/>
                      <w:ind w:left="619" w:right="0" w:firstLine="0"/>
                      <w:jc w:val="left"/>
                      <w:rPr>
                        <w:rFonts w:ascii="Trebuchet MS" w:hAnsi="Trebuchet MS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w w:val="85"/>
                        <w:sz w:val="19"/>
                      </w:rPr>
                      <w:t>СВИДЕТЕЛЬСТВО</w:t>
                    </w:r>
                    <w:r>
                      <w:rPr>
                        <w:rFonts w:ascii="Trebuchet MS" w:hAnsi="Trebuchet MS"/>
                        <w:color w:val="FFFFFF"/>
                        <w:spacing w:val="3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ЭПОХИ</w:t>
                    </w:r>
                  </w:p>
                  <w:p>
                    <w:pPr>
                      <w:spacing w:line="240" w:lineRule="auto" w:before="3"/>
                      <w:rPr>
                        <w:rFonts w:ascii="Trebuchet MS"/>
                        <w:sz w:val="21"/>
                      </w:rPr>
                    </w:pPr>
                  </w:p>
                  <w:p>
                    <w:pPr>
                      <w:spacing w:before="0"/>
                      <w:ind w:left="963" w:right="0" w:firstLine="0"/>
                      <w:jc w:val="both"/>
                      <w:rPr>
                        <w:rFonts w:ascii="Book Antiqua" w:hAnsi="Book Antiqua"/>
                        <w:b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sz w:val="19"/>
                      </w:rPr>
                      <w:t>Из</w:t>
                    </w:r>
                    <w:r>
                      <w:rPr>
                        <w:rFonts w:ascii="Book Antiqua" w:hAnsi="Book Antiqua"/>
                        <w:b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исторического</w:t>
                    </w:r>
                    <w:r>
                      <w:rPr>
                        <w:rFonts w:ascii="Book Antiqua" w:hAnsi="Book Antiqua"/>
                        <w:b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сочинения</w:t>
                    </w:r>
                    <w:r>
                      <w:rPr>
                        <w:rFonts w:ascii="Book Antiqua" w:hAnsi="Book Antiqua"/>
                        <w:b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«Казанская</w:t>
                    </w:r>
                    <w:r>
                      <w:rPr>
                        <w:rFonts w:ascii="Book Antiqua" w:hAnsi="Book Antiqua"/>
                        <w:b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история»</w:t>
                    </w:r>
                    <w:r>
                      <w:rPr>
                        <w:rFonts w:ascii="Book Antiqua" w:hAnsi="Book Antiqua"/>
                        <w:b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о</w:t>
                    </w:r>
                    <w:r>
                      <w:rPr>
                        <w:rFonts w:ascii="Book Antiqua" w:hAnsi="Book Antiqua"/>
                        <w:b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взятии</w:t>
                    </w:r>
                    <w:r>
                      <w:rPr>
                        <w:rFonts w:ascii="Book Antiqua" w:hAnsi="Book Antiqua"/>
                        <w:b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pacing w:val="-2"/>
                        <w:sz w:val="19"/>
                      </w:rPr>
                      <w:t>Казани</w:t>
                    </w:r>
                  </w:p>
                  <w:p>
                    <w:pPr>
                      <w:spacing w:line="220" w:lineRule="auto" w:before="44"/>
                      <w:ind w:left="963" w:right="226" w:firstLine="34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По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царскому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приказу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Москве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была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составлена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1564–1565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гг.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книга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взя- </w:t>
                    </w:r>
                    <w:r>
                      <w:rPr>
                        <w:w w:val="95"/>
                        <w:sz w:val="19"/>
                      </w:rPr>
                      <w:t>тии Казани. Называлась она «Казанская история». В ней так описано ожесточён- </w:t>
                    </w:r>
                    <w:r>
                      <w:rPr>
                        <w:sz w:val="19"/>
                      </w:rPr>
                      <w:t>ное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сражение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внутри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города: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«И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страшно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было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видеть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храбрость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мужество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тех и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других: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одни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хотели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ворваться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город,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другие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же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захотели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пускать</w:t>
                    </w:r>
                    <w:r>
                      <w:rPr>
                        <w:spacing w:val="2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их. И, отчаявшись остаться в живых, крепко бились они, неотступно твердя себе:</w:t>
                    </w:r>
                  </w:p>
                  <w:p>
                    <w:pPr>
                      <w:spacing w:line="220" w:lineRule="auto" w:before="0"/>
                      <w:ind w:left="963" w:right="226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«Всё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равно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нам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умирать!»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трещали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копья,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сулицы,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мечи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их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руках,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гре- мели, словно сильный гром, голоса и крики и тех и других воинов».</w:t>
                    </w:r>
                  </w:p>
                  <w:p>
                    <w:pPr>
                      <w:spacing w:before="95"/>
                      <w:ind w:left="963" w:right="0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95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7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автор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«Казанской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истории»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характеризует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противоборствующие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стороны?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23" w:lineRule="auto" w:before="33"/>
        <w:ind w:left="776" w:right="808"/>
        <w:jc w:val="both"/>
      </w:pPr>
      <w:r>
        <w:rPr/>
        <w:t>реагировал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просьбы</w:t>
      </w:r>
      <w:r>
        <w:rPr>
          <w:spacing w:val="-2"/>
        </w:rPr>
        <w:t> </w:t>
      </w:r>
      <w:r>
        <w:rPr/>
        <w:t>гонцов</w:t>
      </w:r>
      <w:r>
        <w:rPr>
          <w:spacing w:val="-2"/>
        </w:rPr>
        <w:t> </w:t>
      </w:r>
      <w:r>
        <w:rPr/>
        <w:t>бросить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бой</w:t>
      </w:r>
      <w:r>
        <w:rPr>
          <w:spacing w:val="-2"/>
        </w:rPr>
        <w:t> </w:t>
      </w:r>
      <w:r>
        <w:rPr/>
        <w:t>царский</w:t>
      </w:r>
      <w:r>
        <w:rPr>
          <w:spacing w:val="-2"/>
        </w:rPr>
        <w:t> </w:t>
      </w:r>
      <w:r>
        <w:rPr/>
        <w:t>полк.</w:t>
      </w:r>
      <w:r>
        <w:rPr>
          <w:spacing w:val="-2"/>
        </w:rPr>
        <w:t> </w:t>
      </w:r>
      <w:r>
        <w:rPr/>
        <w:t>Лишь</w:t>
      </w:r>
      <w:r>
        <w:rPr>
          <w:spacing w:val="-2"/>
        </w:rPr>
        <w:t> </w:t>
      </w:r>
      <w:r>
        <w:rPr/>
        <w:t>когда</w:t>
      </w:r>
      <w:r>
        <w:rPr>
          <w:spacing w:val="-2"/>
        </w:rPr>
        <w:t> </w:t>
      </w:r>
      <w:r>
        <w:rPr/>
        <w:t>Ивану почудилось, что он слышит колокола московского Донского монастыря, он приказал своему полку атаковать. К этому времени Андрей Курбский и двою- родный</w:t>
      </w:r>
      <w:r>
        <w:rPr>
          <w:spacing w:val="-2"/>
        </w:rPr>
        <w:t> </w:t>
      </w:r>
      <w:r>
        <w:rPr/>
        <w:t>брат</w:t>
      </w:r>
      <w:r>
        <w:rPr>
          <w:spacing w:val="-2"/>
        </w:rPr>
        <w:t> </w:t>
      </w:r>
      <w:r>
        <w:rPr/>
        <w:t>государя</w:t>
      </w:r>
      <w:r>
        <w:rPr>
          <w:spacing w:val="-3"/>
        </w:rPr>
        <w:t> </w:t>
      </w:r>
      <w:r>
        <w:rPr/>
        <w:t>удельный</w:t>
      </w:r>
      <w:r>
        <w:rPr>
          <w:spacing w:val="-2"/>
        </w:rPr>
        <w:t> </w:t>
      </w:r>
      <w:r>
        <w:rPr/>
        <w:t>князь</w:t>
      </w:r>
      <w:r>
        <w:rPr>
          <w:spacing w:val="-2"/>
        </w:rPr>
        <w:t> </w:t>
      </w:r>
      <w:r>
        <w:rPr/>
        <w:t>Владимир</w:t>
      </w:r>
      <w:r>
        <w:rPr>
          <w:spacing w:val="-3"/>
        </w:rPr>
        <w:t> </w:t>
      </w:r>
      <w:r>
        <w:rPr/>
        <w:t>Старицкий</w:t>
      </w:r>
      <w:r>
        <w:rPr>
          <w:spacing w:val="-2"/>
        </w:rPr>
        <w:t> </w:t>
      </w:r>
      <w:r>
        <w:rPr/>
        <w:t>сумели</w:t>
      </w:r>
      <w:r>
        <w:rPr>
          <w:spacing w:val="-2"/>
        </w:rPr>
        <w:t> </w:t>
      </w:r>
      <w:r>
        <w:rPr/>
        <w:t>воодуше- вить</w:t>
      </w:r>
      <w:r>
        <w:rPr>
          <w:spacing w:val="-12"/>
        </w:rPr>
        <w:t> </w:t>
      </w:r>
      <w:r>
        <w:rPr/>
        <w:t>русских</w:t>
      </w:r>
      <w:r>
        <w:rPr>
          <w:spacing w:val="-12"/>
        </w:rPr>
        <w:t> </w:t>
      </w:r>
      <w:r>
        <w:rPr/>
        <w:t>ратников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восстановили</w:t>
      </w:r>
      <w:r>
        <w:rPr>
          <w:spacing w:val="-12"/>
        </w:rPr>
        <w:t> </w:t>
      </w:r>
      <w:r>
        <w:rPr/>
        <w:t>порядок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их</w:t>
      </w:r>
      <w:r>
        <w:rPr>
          <w:spacing w:val="-12"/>
        </w:rPr>
        <w:t> </w:t>
      </w:r>
      <w:r>
        <w:rPr/>
        <w:t>рядах.</w:t>
      </w:r>
      <w:r>
        <w:rPr>
          <w:spacing w:val="-12"/>
        </w:rPr>
        <w:t> </w:t>
      </w:r>
      <w:r>
        <w:rPr/>
        <w:t>Атака</w:t>
      </w:r>
      <w:r>
        <w:rPr>
          <w:spacing w:val="-12"/>
        </w:rPr>
        <w:t> </w:t>
      </w:r>
      <w:r>
        <w:rPr/>
        <w:t>царского</w:t>
      </w:r>
      <w:r>
        <w:rPr>
          <w:spacing w:val="-12"/>
        </w:rPr>
        <w:t> </w:t>
      </w:r>
      <w:r>
        <w:rPr/>
        <w:t>пол- ка</w:t>
      </w:r>
      <w:r>
        <w:rPr>
          <w:spacing w:val="-5"/>
        </w:rPr>
        <w:t> </w:t>
      </w:r>
      <w:r>
        <w:rPr/>
        <w:t>окончательно</w:t>
      </w:r>
      <w:r>
        <w:rPr>
          <w:spacing w:val="-5"/>
        </w:rPr>
        <w:t> </w:t>
      </w:r>
      <w:r>
        <w:rPr/>
        <w:t>сломила</w:t>
      </w:r>
      <w:r>
        <w:rPr>
          <w:spacing w:val="-5"/>
        </w:rPr>
        <w:t> </w:t>
      </w:r>
      <w:r>
        <w:rPr/>
        <w:t>казанцев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принесла</w:t>
      </w:r>
      <w:r>
        <w:rPr>
          <w:spacing w:val="-5"/>
        </w:rPr>
        <w:t> </w:t>
      </w:r>
      <w:r>
        <w:rPr/>
        <w:t>долгожданную</w:t>
      </w:r>
      <w:r>
        <w:rPr>
          <w:spacing w:val="-5"/>
        </w:rPr>
        <w:t> </w:t>
      </w:r>
      <w:r>
        <w:rPr/>
        <w:t>победу.</w:t>
      </w:r>
    </w:p>
    <w:p>
      <w:pPr>
        <w:pStyle w:val="BodyText"/>
        <w:spacing w:line="223" w:lineRule="auto" w:before="3"/>
        <w:ind w:left="776" w:right="808" w:firstLine="340"/>
        <w:jc w:val="both"/>
      </w:pPr>
      <w:r>
        <w:rPr/>
        <w:t>Хан Едигер сдался. Независимое Казанское ханство пало. Его территория вошла в состав России. Русское подданство приняла часть башкир, прежде подчинявшихся казанским ханам.</w:t>
      </w:r>
    </w:p>
    <w:p>
      <w:pPr>
        <w:pStyle w:val="BodyText"/>
        <w:spacing w:line="223" w:lineRule="auto" w:before="1"/>
        <w:ind w:left="776" w:right="808" w:firstLine="340"/>
        <w:jc w:val="both"/>
      </w:pPr>
      <w:r>
        <w:rPr/>
        <w:t>В 1555–1560 гг. на Красной площади в Москве в честь взятия Казани построили собор Покрова Богородицы что на Рву. В народе его назвали храм Василия Блаженного по имени юродивого, который был в нём похоронен.</w:t>
      </w:r>
    </w:p>
    <w:p>
      <w:pPr>
        <w:spacing w:line="216" w:lineRule="auto" w:before="55"/>
        <w:ind w:left="776" w:right="808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26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Хан Едигер до конца своей жизни преданно служил России. Он </w:t>
      </w:r>
      <w:r>
        <w:rPr>
          <w:rFonts w:ascii="Tahoma" w:hAnsi="Tahoma"/>
          <w:w w:val="95"/>
          <w:sz w:val="19"/>
        </w:rPr>
        <w:t>принял крещение с именем Симеон Касаевич и получил в удел Звенигород. Женился на </w:t>
      </w:r>
      <w:r>
        <w:rPr>
          <w:rFonts w:ascii="Tahoma" w:hAnsi="Tahoma"/>
          <w:sz w:val="19"/>
        </w:rPr>
        <w:t>Марии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Кутузовой,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участвовал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войнах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против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Крыма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Ливонского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ордена.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Умер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быв- ший казанский хан в 1565 г. и был похоронен в Москве в Чудовом монастыре.</w:t>
      </w:r>
    </w:p>
    <w:p>
      <w:pPr>
        <w:spacing w:line="220" w:lineRule="auto" w:before="0"/>
        <w:ind w:left="776" w:right="808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Утямыш-Гирей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крещён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именем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Александр.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Когда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началась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Ливонская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война,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он воевал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составе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царского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полка.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Умер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этот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татарский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царевич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20-летнем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возрасте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 был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погребён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царскими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почестями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Архангельском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соборе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Кремля.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мать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ханша Сююмбике вышла замуж за касимовского хана Шах-Али.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t>Покорение Казани имело огромное значение. России больше не грозили набеги с востока. Крым утратил сильного союзника. Тысячи пленников-хри- стиан обрели свободу. В плодородные земли Поволжья потекли русские кре- стьяне-переселенцы. Открылись возможности для их продвижения в районы Западной Сибири.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На казанской земле появились православные храмы. Москва отказалась</w:t>
      </w:r>
      <w:r>
        <w:rPr>
          <w:spacing w:val="40"/>
        </w:rPr>
        <w:t> </w:t>
      </w:r>
      <w:r>
        <w:rPr>
          <w:spacing w:val="-2"/>
        </w:rPr>
        <w:t>от насильственного крещения татар. Налаживалось культурное, экономическое </w:t>
      </w:r>
      <w:r>
        <w:rPr/>
        <w:t>и</w:t>
      </w:r>
      <w:r>
        <w:rPr>
          <w:spacing w:val="36"/>
        </w:rPr>
        <w:t> </w:t>
      </w:r>
      <w:r>
        <w:rPr/>
        <w:t>бытовое</w:t>
      </w:r>
      <w:r>
        <w:rPr>
          <w:spacing w:val="36"/>
        </w:rPr>
        <w:t> </w:t>
      </w:r>
      <w:r>
        <w:rPr/>
        <w:t>взаимодействие</w:t>
      </w:r>
      <w:r>
        <w:rPr>
          <w:spacing w:val="36"/>
        </w:rPr>
        <w:t> </w:t>
      </w:r>
      <w:r>
        <w:rPr/>
        <w:t>живших</w:t>
      </w:r>
      <w:r>
        <w:rPr>
          <w:spacing w:val="36"/>
        </w:rPr>
        <w:t> </w:t>
      </w:r>
      <w:r>
        <w:rPr/>
        <w:t>здесь</w:t>
      </w:r>
      <w:r>
        <w:rPr>
          <w:spacing w:val="36"/>
        </w:rPr>
        <w:t> </w:t>
      </w:r>
      <w:r>
        <w:rPr/>
        <w:t>людей.</w:t>
      </w:r>
      <w:r>
        <w:rPr>
          <w:spacing w:val="36"/>
        </w:rPr>
        <w:t> </w:t>
      </w:r>
      <w:r>
        <w:rPr/>
        <w:t>Русские,</w:t>
      </w:r>
      <w:r>
        <w:rPr>
          <w:spacing w:val="36"/>
        </w:rPr>
        <w:t> </w:t>
      </w:r>
      <w:r>
        <w:rPr/>
        <w:t>татары,</w:t>
      </w:r>
      <w:r>
        <w:rPr>
          <w:spacing w:val="37"/>
        </w:rPr>
        <w:t> </w:t>
      </w:r>
      <w:r>
        <w:rPr/>
        <w:t>башкиры и другие народы стали совместно строить единое многонациональное госу- </w:t>
      </w:r>
      <w:r>
        <w:rPr>
          <w:spacing w:val="-2"/>
        </w:rPr>
        <w:t>дарство.</w:t>
      </w:r>
    </w:p>
    <w:p>
      <w:pPr>
        <w:pStyle w:val="BodyText"/>
        <w:spacing w:line="220" w:lineRule="auto" w:before="4"/>
        <w:ind w:left="793" w:right="791" w:firstLine="340"/>
        <w:jc w:val="both"/>
      </w:pPr>
      <w:r>
        <w:rPr/>
        <w:t>Присоединение Среднего Поволжья увеличило материальные и людские ресурсы России. Многочисленное население бывшего Казанского ханства пла- тило</w:t>
      </w:r>
      <w:r>
        <w:rPr>
          <w:spacing w:val="-7"/>
        </w:rPr>
        <w:t> </w:t>
      </w:r>
      <w:r>
        <w:rPr/>
        <w:t>Москве</w:t>
      </w:r>
      <w:r>
        <w:rPr>
          <w:spacing w:val="-7"/>
        </w:rPr>
        <w:t> </w:t>
      </w:r>
      <w:r>
        <w:rPr/>
        <w:t>натуральный</w:t>
      </w:r>
      <w:r>
        <w:rPr>
          <w:spacing w:val="-7"/>
        </w:rPr>
        <w:t> </w:t>
      </w:r>
      <w:r>
        <w:rPr/>
        <w:t>налог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>
          <w:rFonts w:ascii="Book Antiqua" w:hAnsi="Book Antiqua"/>
          <w:i/>
        </w:rPr>
        <w:t>ясак. </w:t>
      </w:r>
      <w:r>
        <w:rPr/>
        <w:t>Татарские</w:t>
      </w:r>
      <w:r>
        <w:rPr>
          <w:spacing w:val="-7"/>
        </w:rPr>
        <w:t> </w:t>
      </w:r>
      <w:r>
        <w:rPr/>
        <w:t>мурзы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воины</w:t>
      </w:r>
      <w:r>
        <w:rPr>
          <w:spacing w:val="-7"/>
        </w:rPr>
        <w:t> </w:t>
      </w:r>
      <w:r>
        <w:rPr/>
        <w:t>находились на службе у русского царя. Они доблестно участвовали в войнах, которые Рос- сия вела с западными соседями (но не с Крымским ханством).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3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28"/>
          <w:sz w:val="19"/>
        </w:rPr>
        <w:t> </w:t>
      </w:r>
      <w:r>
        <w:rPr>
          <w:sz w:val="19"/>
        </w:rPr>
        <w:t>Как было осуществлено завоевание Казани?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8"/>
          <w:sz w:val="19"/>
        </w:rPr>
        <w:t> </w:t>
      </w:r>
      <w:r>
        <w:rPr>
          <w:sz w:val="19"/>
        </w:rPr>
        <w:t>Какие последствия для России имело взятие Казани?</w:t>
      </w:r>
    </w:p>
    <w:p>
      <w:pPr>
        <w:spacing w:line="218" w:lineRule="auto" w:before="177"/>
        <w:ind w:left="793" w:right="790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2 </w:t>
      </w:r>
      <w:r>
        <w:rPr>
          <w:rFonts w:ascii="Calibri" w:hAnsi="Calibri"/>
          <w:b/>
          <w:color w:val="FFFFFF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Присоединение</w:t>
      </w:r>
      <w:r>
        <w:rPr>
          <w:rFonts w:ascii="Calibri" w:hAnsi="Calibri"/>
          <w:b/>
          <w:color w:val="DB413F"/>
          <w:w w:val="105"/>
          <w:sz w:val="20"/>
        </w:rPr>
        <w:t> Астраханского</w:t>
      </w:r>
      <w:r>
        <w:rPr>
          <w:rFonts w:ascii="Calibri" w:hAnsi="Calibri"/>
          <w:b/>
          <w:color w:val="DB413F"/>
          <w:w w:val="105"/>
          <w:sz w:val="20"/>
        </w:rPr>
        <w:t> ханства</w:t>
      </w:r>
      <w:r>
        <w:rPr>
          <w:rFonts w:ascii="Calibri" w:hAnsi="Calibri"/>
          <w:b/>
          <w:color w:val="DB413F"/>
          <w:w w:val="105"/>
          <w:sz w:val="20"/>
        </w:rPr>
        <w:t> и</w:t>
      </w:r>
      <w:r>
        <w:rPr>
          <w:rFonts w:ascii="Calibri" w:hAnsi="Calibri"/>
          <w:b/>
          <w:color w:val="DB413F"/>
          <w:w w:val="105"/>
          <w:sz w:val="20"/>
        </w:rPr>
        <w:t> Больших</w:t>
      </w:r>
      <w:r>
        <w:rPr>
          <w:rFonts w:ascii="Calibri" w:hAnsi="Calibri"/>
          <w:b/>
          <w:color w:val="DB413F"/>
          <w:w w:val="105"/>
          <w:sz w:val="20"/>
        </w:rPr>
        <w:t> Ногаев.</w:t>
      </w:r>
      <w:r>
        <w:rPr>
          <w:rFonts w:ascii="Calibri" w:hAnsi="Calibri"/>
          <w:b/>
          <w:color w:val="DB413F"/>
          <w:w w:val="105"/>
          <w:sz w:val="20"/>
        </w:rPr>
        <w:t> </w:t>
      </w:r>
      <w:r>
        <w:rPr>
          <w:color w:val="000000"/>
          <w:w w:val="105"/>
          <w:sz w:val="20"/>
        </w:rPr>
        <w:t>В</w:t>
      </w:r>
      <w:r>
        <w:rPr>
          <w:color w:val="000000"/>
          <w:w w:val="105"/>
          <w:sz w:val="20"/>
        </w:rPr>
        <w:t> 1554</w:t>
      </w:r>
      <w:r>
        <w:rPr>
          <w:color w:val="000000"/>
          <w:w w:val="105"/>
          <w:sz w:val="20"/>
        </w:rPr>
        <w:t> г. российское</w:t>
      </w:r>
      <w:r>
        <w:rPr>
          <w:color w:val="000000"/>
          <w:w w:val="105"/>
          <w:sz w:val="20"/>
        </w:rPr>
        <w:t> войско</w:t>
      </w:r>
      <w:r>
        <w:rPr>
          <w:color w:val="000000"/>
          <w:w w:val="105"/>
          <w:sz w:val="20"/>
        </w:rPr>
        <w:t> ходило</w:t>
      </w:r>
      <w:r>
        <w:rPr>
          <w:color w:val="000000"/>
          <w:w w:val="105"/>
          <w:sz w:val="20"/>
        </w:rPr>
        <w:t> на</w:t>
      </w:r>
      <w:r>
        <w:rPr>
          <w:color w:val="000000"/>
          <w:w w:val="105"/>
          <w:sz w:val="20"/>
        </w:rPr>
        <w:t> Астрахань</w:t>
      </w:r>
      <w:r>
        <w:rPr>
          <w:color w:val="000000"/>
          <w:w w:val="105"/>
          <w:sz w:val="20"/>
        </w:rPr>
        <w:t> и</w:t>
      </w:r>
      <w:r>
        <w:rPr>
          <w:color w:val="000000"/>
          <w:w w:val="105"/>
          <w:sz w:val="20"/>
        </w:rPr>
        <w:t> посадило</w:t>
      </w:r>
      <w:r>
        <w:rPr>
          <w:color w:val="000000"/>
          <w:w w:val="105"/>
          <w:sz w:val="20"/>
        </w:rPr>
        <w:t> там</w:t>
      </w:r>
      <w:r>
        <w:rPr>
          <w:color w:val="000000"/>
          <w:w w:val="105"/>
          <w:sz w:val="20"/>
        </w:rPr>
        <w:t> ханом</w:t>
      </w:r>
      <w:r>
        <w:rPr>
          <w:color w:val="000000"/>
          <w:w w:val="105"/>
          <w:sz w:val="20"/>
        </w:rPr>
        <w:t> московского ставленника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Дервиш-Али.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Но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в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мае</w:t>
      </w:r>
      <w:r>
        <w:rPr>
          <w:color w:val="000000"/>
          <w:spacing w:val="-15"/>
          <w:w w:val="105"/>
          <w:sz w:val="20"/>
        </w:rPr>
        <w:t> </w:t>
      </w:r>
      <w:r>
        <w:rPr>
          <w:rFonts w:ascii="Book Antiqua" w:hAnsi="Book Antiqua"/>
          <w:b/>
          <w:color w:val="000000"/>
          <w:w w:val="105"/>
          <w:sz w:val="20"/>
        </w:rPr>
        <w:t>1556</w:t>
      </w:r>
      <w:r>
        <w:rPr>
          <w:rFonts w:ascii="Book Antiqua" w:hAnsi="Book Antiqua"/>
          <w:b/>
          <w:color w:val="000000"/>
          <w:spacing w:val="-3"/>
          <w:w w:val="105"/>
          <w:sz w:val="20"/>
        </w:rPr>
        <w:t> </w:t>
      </w:r>
      <w:r>
        <w:rPr>
          <w:rFonts w:ascii="Book Antiqua" w:hAnsi="Book Antiqua"/>
          <w:b/>
          <w:color w:val="000000"/>
          <w:w w:val="105"/>
          <w:sz w:val="20"/>
        </w:rPr>
        <w:t>г.</w:t>
      </w:r>
      <w:r>
        <w:rPr>
          <w:rFonts w:ascii="Book Antiqua" w:hAnsi="Book Antiqua"/>
          <w:b/>
          <w:color w:val="000000"/>
          <w:spacing w:val="-9"/>
          <w:w w:val="105"/>
          <w:sz w:val="20"/>
        </w:rPr>
        <w:t> </w:t>
      </w:r>
      <w:r>
        <w:rPr>
          <w:color w:val="000000"/>
          <w:w w:val="105"/>
          <w:sz w:val="20"/>
        </w:rPr>
        <w:t>в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Москве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получили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известие,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что Дервиш-Али</w:t>
      </w:r>
      <w:r>
        <w:rPr>
          <w:color w:val="000000"/>
          <w:w w:val="105"/>
          <w:sz w:val="20"/>
        </w:rPr>
        <w:t> вошёл</w:t>
      </w:r>
      <w:r>
        <w:rPr>
          <w:color w:val="000000"/>
          <w:w w:val="105"/>
          <w:sz w:val="20"/>
        </w:rPr>
        <w:t> в</w:t>
      </w:r>
      <w:r>
        <w:rPr>
          <w:color w:val="000000"/>
          <w:w w:val="105"/>
          <w:sz w:val="20"/>
        </w:rPr>
        <w:t> союз</w:t>
      </w:r>
      <w:r>
        <w:rPr>
          <w:color w:val="000000"/>
          <w:w w:val="105"/>
          <w:sz w:val="20"/>
        </w:rPr>
        <w:t> с</w:t>
      </w:r>
      <w:r>
        <w:rPr>
          <w:color w:val="000000"/>
          <w:w w:val="105"/>
          <w:sz w:val="20"/>
        </w:rPr>
        <w:t> Крымом</w:t>
      </w:r>
      <w:r>
        <w:rPr>
          <w:color w:val="000000"/>
          <w:w w:val="105"/>
          <w:sz w:val="20"/>
        </w:rPr>
        <w:t> и</w:t>
      </w:r>
      <w:r>
        <w:rPr>
          <w:color w:val="000000"/>
          <w:w w:val="105"/>
          <w:sz w:val="20"/>
        </w:rPr>
        <w:t> выгнал</w:t>
      </w:r>
      <w:r>
        <w:rPr>
          <w:color w:val="000000"/>
          <w:w w:val="105"/>
          <w:sz w:val="20"/>
        </w:rPr>
        <w:t> из</w:t>
      </w:r>
      <w:r>
        <w:rPr>
          <w:color w:val="000000"/>
          <w:w w:val="105"/>
          <w:sz w:val="20"/>
        </w:rPr>
        <w:t> города</w:t>
      </w:r>
      <w:r>
        <w:rPr>
          <w:color w:val="000000"/>
          <w:w w:val="105"/>
          <w:sz w:val="20"/>
        </w:rPr>
        <w:t> русского</w:t>
      </w:r>
      <w:r>
        <w:rPr>
          <w:color w:val="000000"/>
          <w:w w:val="105"/>
          <w:sz w:val="20"/>
        </w:rPr>
        <w:t> предста- </w:t>
      </w:r>
      <w:r>
        <w:rPr>
          <w:color w:val="000000"/>
          <w:spacing w:val="-2"/>
          <w:w w:val="105"/>
          <w:sz w:val="20"/>
        </w:rPr>
        <w:t>вителя.</w:t>
      </w:r>
    </w:p>
    <w:p>
      <w:pPr>
        <w:pStyle w:val="BodyText"/>
        <w:spacing w:line="223" w:lineRule="auto" w:before="3"/>
        <w:ind w:left="793" w:right="791" w:firstLine="340"/>
        <w:jc w:val="right"/>
      </w:pPr>
      <w:r>
        <w:rPr/>
        <w:t>В поход на Астрахань отправились стрелецкие полки. Добравшись до Хад- жи-Тархана,</w:t>
      </w:r>
      <w:r>
        <w:rPr>
          <w:spacing w:val="-11"/>
        </w:rPr>
        <w:t> </w:t>
      </w:r>
      <w:r>
        <w:rPr/>
        <w:t>они</w:t>
      </w:r>
      <w:r>
        <w:rPr>
          <w:spacing w:val="-10"/>
        </w:rPr>
        <w:t> </w:t>
      </w:r>
      <w:r>
        <w:rPr/>
        <w:t>обнаружили,</w:t>
      </w:r>
      <w:r>
        <w:rPr>
          <w:spacing w:val="-10"/>
        </w:rPr>
        <w:t> </w:t>
      </w:r>
      <w:r>
        <w:rPr/>
        <w:t>что</w:t>
      </w:r>
      <w:r>
        <w:rPr>
          <w:spacing w:val="-11"/>
        </w:rPr>
        <w:t> </w:t>
      </w:r>
      <w:r>
        <w:rPr/>
        <w:t>«царь</w:t>
      </w:r>
      <w:r>
        <w:rPr>
          <w:spacing w:val="-10"/>
        </w:rPr>
        <w:t> </w:t>
      </w:r>
      <w:r>
        <w:rPr/>
        <w:t>Дервиш-Али</w:t>
      </w:r>
      <w:r>
        <w:rPr>
          <w:spacing w:val="-10"/>
        </w:rPr>
        <w:t> </w:t>
      </w:r>
      <w:r>
        <w:rPr/>
        <w:t>побежал,</w:t>
      </w:r>
      <w:r>
        <w:rPr>
          <w:spacing w:val="-10"/>
        </w:rPr>
        <w:t> </w:t>
      </w:r>
      <w:r>
        <w:rPr/>
        <w:t>а</w:t>
      </w:r>
      <w:r>
        <w:rPr>
          <w:spacing w:val="-11"/>
        </w:rPr>
        <w:t> </w:t>
      </w:r>
      <w:r>
        <w:rPr/>
        <w:t>город</w:t>
      </w:r>
      <w:r>
        <w:rPr>
          <w:spacing w:val="-10"/>
        </w:rPr>
        <w:t> </w:t>
      </w:r>
      <w:r>
        <w:rPr>
          <w:spacing w:val="-2"/>
        </w:rPr>
        <w:t>выжег».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</w:t>
      </w:r>
      <w:r>
        <w:rPr>
          <w:spacing w:val="-13"/>
        </w:rPr>
        <w:t> </w:t>
      </w:r>
      <w:r>
        <w:rPr/>
        <w:t>августе</w:t>
      </w:r>
      <w:r>
        <w:rPr>
          <w:spacing w:val="-13"/>
        </w:rPr>
        <w:t> </w:t>
      </w:r>
      <w:r>
        <w:rPr/>
        <w:t>1558</w:t>
      </w:r>
      <w:r>
        <w:rPr>
          <w:spacing w:val="-13"/>
        </w:rPr>
        <w:t> </w:t>
      </w:r>
      <w:r>
        <w:rPr/>
        <w:t>г.</w:t>
      </w:r>
      <w:r>
        <w:rPr>
          <w:spacing w:val="-13"/>
        </w:rPr>
        <w:t> </w:t>
      </w:r>
      <w:r>
        <w:rPr/>
        <w:t>под</w:t>
      </w:r>
      <w:r>
        <w:rPr>
          <w:spacing w:val="-13"/>
        </w:rPr>
        <w:t> </w:t>
      </w:r>
      <w:r>
        <w:rPr/>
        <w:t>руководством</w:t>
      </w:r>
      <w:r>
        <w:rPr>
          <w:spacing w:val="-13"/>
        </w:rPr>
        <w:t> </w:t>
      </w:r>
      <w:r>
        <w:rPr/>
        <w:t>Ивана</w:t>
      </w:r>
      <w:r>
        <w:rPr>
          <w:spacing w:val="-13"/>
        </w:rPr>
        <w:t> </w:t>
      </w:r>
      <w:r>
        <w:rPr/>
        <w:t>Выродкова</w:t>
      </w:r>
      <w:r>
        <w:rPr>
          <w:spacing w:val="-13"/>
        </w:rPr>
        <w:t> </w:t>
      </w:r>
      <w:r>
        <w:rPr/>
        <w:t>начали</w:t>
      </w:r>
      <w:r>
        <w:rPr>
          <w:spacing w:val="-13"/>
        </w:rPr>
        <w:t> </w:t>
      </w:r>
      <w:r>
        <w:rPr/>
        <w:t>строить</w:t>
      </w:r>
      <w:r>
        <w:rPr>
          <w:spacing w:val="-13"/>
        </w:rPr>
        <w:t> </w:t>
      </w:r>
      <w:r>
        <w:rPr/>
        <w:t>новый город ниже по течению Волги на одном из островов её дельты.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Астрахань</w:t>
      </w:r>
      <w:r>
        <w:rPr>
          <w:spacing w:val="-5"/>
        </w:rPr>
        <w:t> </w:t>
      </w:r>
      <w:r>
        <w:rPr/>
        <w:t>стала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только</w:t>
      </w:r>
      <w:r>
        <w:rPr>
          <w:spacing w:val="-5"/>
        </w:rPr>
        <w:t> </w:t>
      </w:r>
      <w:r>
        <w:rPr/>
        <w:t>военным</w:t>
      </w:r>
      <w:r>
        <w:rPr>
          <w:spacing w:val="-5"/>
        </w:rPr>
        <w:t> </w:t>
      </w:r>
      <w:r>
        <w:rPr/>
        <w:t>форпостом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юге</w:t>
      </w:r>
      <w:r>
        <w:rPr>
          <w:spacing w:val="-5"/>
        </w:rPr>
        <w:t> </w:t>
      </w:r>
      <w:r>
        <w:rPr/>
        <w:t>России,</w:t>
      </w:r>
      <w:r>
        <w:rPr>
          <w:spacing w:val="-5"/>
        </w:rPr>
        <w:t> </w:t>
      </w:r>
      <w:r>
        <w:rPr/>
        <w:t>но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её</w:t>
      </w:r>
      <w:r>
        <w:rPr>
          <w:spacing w:val="-5"/>
        </w:rPr>
        <w:t> </w:t>
      </w:r>
      <w:r>
        <w:rPr/>
        <w:t>глав- ными южными торговыми воротами. Начала бурно развиваться торговля со странами Востока.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 1557 г. Москве присягнул хан Ногайской Орды. Это вызвало раскол сре- ди</w:t>
      </w:r>
      <w:r>
        <w:rPr>
          <w:spacing w:val="-14"/>
        </w:rPr>
        <w:t> </w:t>
      </w:r>
      <w:r>
        <w:rPr/>
        <w:t>ногаев.</w:t>
      </w:r>
      <w:r>
        <w:rPr>
          <w:spacing w:val="-14"/>
        </w:rPr>
        <w:t> </w:t>
      </w:r>
      <w:r>
        <w:rPr/>
        <w:t>Большая</w:t>
      </w:r>
      <w:r>
        <w:rPr>
          <w:spacing w:val="-14"/>
        </w:rPr>
        <w:t> </w:t>
      </w:r>
      <w:r>
        <w:rPr/>
        <w:t>их</w:t>
      </w:r>
      <w:r>
        <w:rPr>
          <w:spacing w:val="-14"/>
        </w:rPr>
        <w:t> </w:t>
      </w:r>
      <w:r>
        <w:rPr/>
        <w:t>часть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Заволжье</w:t>
      </w:r>
      <w:r>
        <w:rPr>
          <w:spacing w:val="-14"/>
        </w:rPr>
        <w:t> </w:t>
      </w:r>
      <w:r>
        <w:rPr/>
        <w:t>(Большие</w:t>
      </w:r>
      <w:r>
        <w:rPr>
          <w:spacing w:val="-14"/>
        </w:rPr>
        <w:t> </w:t>
      </w:r>
      <w:r>
        <w:rPr/>
        <w:t>Ногаи)</w:t>
      </w:r>
      <w:r>
        <w:rPr>
          <w:spacing w:val="-14"/>
        </w:rPr>
        <w:t> </w:t>
      </w:r>
      <w:r>
        <w:rPr/>
        <w:t>стали</w:t>
      </w:r>
      <w:r>
        <w:rPr>
          <w:spacing w:val="-13"/>
        </w:rPr>
        <w:t> </w:t>
      </w:r>
      <w:r>
        <w:rPr/>
        <w:t>вассалами</w:t>
      </w:r>
      <w:r>
        <w:rPr>
          <w:spacing w:val="-14"/>
        </w:rPr>
        <w:t> </w:t>
      </w:r>
      <w:r>
        <w:rPr/>
        <w:t>Рос- сии. Малая Ногайская Орда откочевала на Кубань и тяготела к Крымскому ханству. Ногаи жили кочевым скотоводством. В 1550-х гг. их численность рез- ко сократилась вследствие трёхлетней засухи, гибели почти всего скота и эпи- демии чумы.</w:t>
      </w:r>
    </w:p>
    <w:p>
      <w:pPr>
        <w:pStyle w:val="BodyText"/>
        <w:spacing w:before="11"/>
        <w:rPr>
          <w:sz w:val="10"/>
        </w:rPr>
      </w:pPr>
      <w:r>
        <w:rPr/>
        <w:pict>
          <v:group style="position:absolute;margin-left:36.553001pt;margin-top:7.760742pt;width:399.3pt;height:104.8pt;mso-position-horizontal-relative:page;mso-position-vertical-relative:paragraph;z-index:-15675904;mso-wrap-distance-left:0;mso-wrap-distance-right:0" id="docshapegroup583" coordorigin="731,155" coordsize="7986,2096">
            <v:rect style="position:absolute;left:731;top:155;width:4299;height:2096" id="docshape584" filled="true" fillcolor="#000000" stroked="false">
              <v:fill opacity="32768f" type="solid"/>
            </v:rect>
            <v:rect style="position:absolute;left:793;top:217;width:4177;height:1972" id="docshape585" filled="true" fillcolor="#ffffff" stroked="false">
              <v:fill type="solid"/>
            </v:rect>
            <v:rect style="position:absolute;left:4907;top:155;width:3809;height:2096" id="docshape586" filled="true" fillcolor="#000000" stroked="false">
              <v:fill opacity="32768f" type="solid"/>
            </v:rect>
            <v:shape style="position:absolute;left:4971;top:217;width:3682;height:1972" type="#_x0000_t75" id="docshape587" stroked="false">
              <v:imagedata r:id="rId130" o:title=""/>
            </v:shape>
            <v:rect style="position:absolute;left:4980;top:227;width:3664;height:1952" id="docshape588" filled="false" stroked="true" strokeweight="1pt" strokecolor="#ffffff">
              <v:stroke dashstyle="solid"/>
            </v:rect>
            <v:shape style="position:absolute;left:793;top:217;width:4187;height:1972" type="#_x0000_t202" id="docshape589" filled="false" stroked="false">
              <v:textbox inset="0,0,0,0">
                <w:txbxContent>
                  <w:p>
                    <w:pPr>
                      <w:spacing w:line="228" w:lineRule="auto" w:before="89"/>
                      <w:ind w:left="113" w:right="202" w:firstLine="0"/>
                      <w:jc w:val="left"/>
                      <w:rPr>
                        <w:rFonts w:ascii="Book Antiqua" w:hAnsi="Book Antiqua"/>
                        <w:i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Астрахань в конце XVII — начале XVIII в.</w:t>
                    </w:r>
                    <w:r>
                      <w:rPr>
                        <w:rFonts w:ascii="Calibri" w:hAnsi="Calibri"/>
                        <w:b/>
                        <w:spacing w:val="8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Гравюра из книги нидерландского издате-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ля </w:t>
                    </w:r>
                    <w:r>
                      <w:rPr>
                        <w:rFonts w:ascii="Book Antiqua" w:hAnsi="Book Antiqua"/>
                        <w:i/>
                        <w:w w:val="105"/>
                        <w:sz w:val="20"/>
                      </w:rPr>
                      <w:t>П. ван дер Аа</w:t>
                    </w:r>
                  </w:p>
                  <w:p>
                    <w:pPr>
                      <w:spacing w:line="220" w:lineRule="auto" w:before="98"/>
                      <w:ind w:left="113" w:right="29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>Один английский купец так описал новую </w:t>
                    </w:r>
                    <w:r>
                      <w:rPr>
                        <w:sz w:val="19"/>
                      </w:rPr>
                      <w:t>Астрахань: «...она стоит на острове, на высоком берегу с замком внутри города, обнесённым земляным валом и деревян- ными стенами».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2"/>
        <w:rPr>
          <w:sz w:val="15"/>
        </w:rPr>
      </w:pPr>
    </w:p>
    <w:p>
      <w:pPr>
        <w:pStyle w:val="BodyText"/>
        <w:ind w:left="447"/>
      </w:pPr>
      <w:r>
        <w:rPr/>
        <w:pict>
          <v:group style="width:400.15pt;height:131.6pt;mso-position-horizontal-relative:char;mso-position-vertical-relative:line" id="docshapegroup590" coordorigin="0,0" coordsize="8003,2632">
            <v:rect style="position:absolute;left:1666;top:3;width:6336;height:2506" id="docshape591" filled="true" fillcolor="#000000" stroked="false">
              <v:fill opacity="32768f" type="solid"/>
            </v:rect>
            <v:rect style="position:absolute;left:1729;top:65;width:6214;height:2382" id="docshape592" filled="true" fillcolor="#ffffff" stroked="false">
              <v:fill type="solid"/>
            </v:rect>
            <v:rect style="position:absolute;left:1581;top:0;width:1620;height:1980" id="docshape593" filled="true" fillcolor="#000000" stroked="false">
              <v:fill opacity="32768f" type="solid"/>
            </v:rect>
            <v:rect style="position:absolute;left:1653;top:71;width:1476;height:1838" id="docshape594" filled="true" fillcolor="#ffffff" stroked="false">
              <v:fill type="solid"/>
            </v:rect>
            <v:shape style="position:absolute;left:1689;top:73;width:1316;height:1836" type="#_x0000_t75" id="docshape595" stroked="false">
              <v:imagedata r:id="rId131" o:title=""/>
            </v:shape>
            <v:rect style="position:absolute;left:1653;top:71;width:1476;height:1838" id="docshape596" filled="false" stroked="true" strokeweight=".904pt" strokecolor="#ffffff">
              <v:stroke dashstyle="solid"/>
            </v:rect>
            <v:rect style="position:absolute;left:0;top:464;width:1779;height:2168" id="docshape597" filled="true" fillcolor="#000000" stroked="false">
              <v:fill opacity="32768f" type="solid"/>
            </v:rect>
            <v:shape style="position:absolute;left:71;top:542;width:1637;height:2022" type="#_x0000_t75" id="docshape598" stroked="false">
              <v:imagedata r:id="rId132" o:title=""/>
            </v:shape>
            <v:rect style="position:absolute;left:67;top:531;width:1646;height:2033" id="docshape599" filled="false" stroked="true" strokeweight=".448pt" strokecolor="#ffffff">
              <v:stroke dashstyle="solid"/>
            </v:rect>
            <v:shape style="position:absolute;left:0;top:0;width:8003;height:2632" type="#_x0000_t202" id="docshape600" filled="false" stroked="false">
              <v:textbox inset="0,0,0,0">
                <w:txbxContent>
                  <w:p>
                    <w:pPr>
                      <w:spacing w:line="220" w:lineRule="auto" w:before="158"/>
                      <w:ind w:left="3421" w:right="17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Шлем Ивана Грозного хранится в </w:t>
                    </w:r>
                    <w:r>
                      <w:rPr>
                        <w:sz w:val="19"/>
                      </w:rPr>
                      <w:t>Королевской Оружейной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палате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Стокгольме.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Шапка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Казан- ская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—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золотой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венец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числа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регалий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русских царей. Она хранится в Оружейной палате Московского Кремля. Этот венец был изготов- лен для Ивана IV сразу после присоединения Казанского ханства.</w:t>
                    </w:r>
                  </w:p>
                  <w:p>
                    <w:pPr>
                      <w:spacing w:before="104"/>
                      <w:ind w:left="3421" w:right="0" w:firstLine="0"/>
                      <w:jc w:val="both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Шлем</w:t>
                    </w:r>
                    <w:r>
                      <w:rPr>
                        <w:rFonts w:ascii="Calibri" w:hAnsi="Calibri"/>
                        <w:b/>
                        <w:spacing w:val="3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Ивана</w:t>
                    </w:r>
                    <w:r>
                      <w:rPr>
                        <w:rFonts w:ascii="Calibri" w:hAnsi="Calibri"/>
                        <w:b/>
                        <w:spacing w:val="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IV.</w:t>
                    </w:r>
                    <w:r>
                      <w:rPr>
                        <w:rFonts w:ascii="Calibri" w:hAnsi="Calibri"/>
                        <w:b/>
                        <w:spacing w:val="3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1547</w:t>
                    </w:r>
                    <w:r>
                      <w:rPr>
                        <w:rFonts w:ascii="Trebuchet MS" w:hAnsi="Trebuchet MS"/>
                        <w:i/>
                        <w:spacing w:val="-1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w w:val="110"/>
                        <w:sz w:val="19"/>
                      </w:rPr>
                      <w:t>г.</w:t>
                    </w:r>
                  </w:p>
                  <w:p>
                    <w:pPr>
                      <w:spacing w:before="188"/>
                      <w:ind w:left="184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Шапка</w:t>
                    </w:r>
                    <w:r>
                      <w:rPr>
                        <w:rFonts w:ascii="Calibri" w:hAnsi="Calibri"/>
                        <w:b/>
                        <w:spacing w:val="3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Казанская.</w:t>
                    </w:r>
                    <w:r>
                      <w:rPr>
                        <w:rFonts w:ascii="Calibri" w:hAnsi="Calibri"/>
                        <w:b/>
                        <w:spacing w:val="3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Середина</w:t>
                    </w:r>
                    <w:r>
                      <w:rPr>
                        <w:rFonts w:ascii="Trebuchet MS" w:hAnsi="Trebuchet MS"/>
                        <w:i/>
                        <w:spacing w:val="2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XVI</w:t>
                    </w:r>
                    <w:r>
                      <w:rPr>
                        <w:rFonts w:ascii="Trebuchet MS" w:hAnsi="Trebuchet MS"/>
                        <w:i/>
                        <w:spacing w:val="2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w w:val="105"/>
                        <w:sz w:val="19"/>
                      </w:rPr>
                      <w:t>в.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23" w:lineRule="auto" w:before="111"/>
        <w:ind w:left="793" w:right="792" w:firstLine="340"/>
        <w:jc w:val="both"/>
      </w:pPr>
      <w:r>
        <w:rPr/>
        <w:t>К концу 1550-х гг. всё Поволжье стало российским. Территория единого Русского государства выросла почти в два раза.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1"/>
          <w:sz w:val="19"/>
        </w:rPr>
        <w:t> </w:t>
      </w:r>
      <w:r>
        <w:rPr>
          <w:sz w:val="19"/>
        </w:rPr>
        <w:t>Как</w:t>
      </w:r>
      <w:r>
        <w:rPr>
          <w:spacing w:val="-5"/>
          <w:sz w:val="19"/>
        </w:rPr>
        <w:t> </w:t>
      </w:r>
      <w:r>
        <w:rPr>
          <w:sz w:val="19"/>
        </w:rPr>
        <w:t>было</w:t>
      </w:r>
      <w:r>
        <w:rPr>
          <w:spacing w:val="-5"/>
          <w:sz w:val="19"/>
        </w:rPr>
        <w:t> </w:t>
      </w:r>
      <w:r>
        <w:rPr>
          <w:sz w:val="19"/>
        </w:rPr>
        <w:t>присоединено</w:t>
      </w:r>
      <w:r>
        <w:rPr>
          <w:spacing w:val="-5"/>
          <w:sz w:val="19"/>
        </w:rPr>
        <w:t> </w:t>
      </w:r>
      <w:r>
        <w:rPr>
          <w:sz w:val="19"/>
        </w:rPr>
        <w:t>Астраханское</w:t>
      </w:r>
      <w:r>
        <w:rPr>
          <w:spacing w:val="-5"/>
          <w:sz w:val="19"/>
        </w:rPr>
        <w:t> </w:t>
      </w:r>
      <w:r>
        <w:rPr>
          <w:sz w:val="19"/>
        </w:rPr>
        <w:t>ханство?</w:t>
      </w:r>
      <w:r>
        <w:rPr>
          <w:spacing w:val="-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1"/>
          <w:sz w:val="19"/>
        </w:rPr>
        <w:t> </w:t>
      </w:r>
      <w:r>
        <w:rPr>
          <w:sz w:val="19"/>
        </w:rPr>
        <w:t>Что</w:t>
      </w:r>
      <w:r>
        <w:rPr>
          <w:spacing w:val="-5"/>
          <w:sz w:val="19"/>
        </w:rPr>
        <w:t> </w:t>
      </w:r>
      <w:r>
        <w:rPr>
          <w:sz w:val="19"/>
        </w:rPr>
        <w:t>происходило</w:t>
      </w:r>
      <w:r>
        <w:rPr>
          <w:spacing w:val="-5"/>
          <w:sz w:val="19"/>
        </w:rPr>
        <w:t> </w:t>
      </w:r>
      <w:r>
        <w:rPr>
          <w:sz w:val="19"/>
        </w:rPr>
        <w:t>с</w:t>
      </w:r>
      <w:r>
        <w:rPr>
          <w:spacing w:val="-5"/>
          <w:sz w:val="19"/>
        </w:rPr>
        <w:t> </w:t>
      </w:r>
      <w:r>
        <w:rPr>
          <w:sz w:val="19"/>
        </w:rPr>
        <w:t>Ногайской ордой в ходе борьбы России за Среднее и Нижнее Поволжье?</w:t>
      </w:r>
    </w:p>
    <w:p>
      <w:pPr>
        <w:pStyle w:val="BodyText"/>
        <w:spacing w:before="2"/>
        <w:rPr>
          <w:rFonts w:ascii="Tahoma"/>
          <w:sz w:val="19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spacing w:val="2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3</w:t>
      </w:r>
      <w:r>
        <w:rPr>
          <w:rFonts w:ascii="Calibri" w:hAnsi="Calibri"/>
          <w:b/>
          <w:color w:val="FFFFFF"/>
          <w:spacing w:val="9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Россия</w:t>
      </w:r>
      <w:r>
        <w:rPr>
          <w:rFonts w:ascii="Calibri" w:hAnsi="Calibri"/>
          <w:b/>
          <w:color w:val="DB413F"/>
          <w:spacing w:val="36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37"/>
        </w:rPr>
        <w:t> </w:t>
      </w:r>
      <w:r>
        <w:rPr>
          <w:rFonts w:ascii="Calibri" w:hAnsi="Calibri"/>
          <w:b/>
          <w:color w:val="DB413F"/>
        </w:rPr>
        <w:t>Крым.</w:t>
      </w:r>
      <w:r>
        <w:rPr>
          <w:rFonts w:ascii="Calibri" w:hAnsi="Calibri"/>
          <w:b/>
          <w:color w:val="DB413F"/>
          <w:spacing w:val="36"/>
        </w:rPr>
        <w:t> </w:t>
      </w:r>
      <w:r>
        <w:rPr>
          <w:color w:val="000000"/>
        </w:rPr>
        <w:t>Борьба</w:t>
      </w:r>
      <w:r>
        <w:rPr>
          <w:color w:val="000000"/>
          <w:spacing w:val="26"/>
        </w:rPr>
        <w:t> </w:t>
      </w:r>
      <w:r>
        <w:rPr>
          <w:color w:val="000000"/>
        </w:rPr>
        <w:t>с</w:t>
      </w:r>
      <w:r>
        <w:rPr>
          <w:color w:val="000000"/>
          <w:spacing w:val="26"/>
        </w:rPr>
        <w:t> </w:t>
      </w:r>
      <w:r>
        <w:rPr>
          <w:color w:val="000000"/>
        </w:rPr>
        <w:t>Крымским</w:t>
      </w:r>
      <w:r>
        <w:rPr>
          <w:color w:val="000000"/>
          <w:spacing w:val="26"/>
        </w:rPr>
        <w:t> </w:t>
      </w:r>
      <w:r>
        <w:rPr>
          <w:color w:val="000000"/>
        </w:rPr>
        <w:t>ханством</w:t>
      </w:r>
      <w:r>
        <w:rPr>
          <w:color w:val="000000"/>
          <w:spacing w:val="26"/>
        </w:rPr>
        <w:t> </w:t>
      </w:r>
      <w:r>
        <w:rPr>
          <w:color w:val="000000"/>
        </w:rPr>
        <w:t>была</w:t>
      </w:r>
      <w:r>
        <w:rPr>
          <w:color w:val="000000"/>
          <w:spacing w:val="26"/>
        </w:rPr>
        <w:t> </w:t>
      </w:r>
      <w:r>
        <w:rPr>
          <w:color w:val="000000"/>
        </w:rPr>
        <w:t>намного</w:t>
      </w:r>
      <w:r>
        <w:rPr>
          <w:color w:val="000000"/>
          <w:spacing w:val="26"/>
        </w:rPr>
        <w:t> </w:t>
      </w:r>
      <w:r>
        <w:rPr>
          <w:color w:val="000000"/>
        </w:rPr>
        <w:t>труднее,</w:t>
      </w:r>
      <w:r>
        <w:rPr>
          <w:color w:val="000000"/>
          <w:spacing w:val="26"/>
        </w:rPr>
        <w:t> </w:t>
      </w:r>
      <w:r>
        <w:rPr>
          <w:color w:val="000000"/>
        </w:rPr>
        <w:t>чем с</w:t>
      </w:r>
      <w:r>
        <w:rPr>
          <w:color w:val="000000"/>
          <w:spacing w:val="40"/>
        </w:rPr>
        <w:t> </w:t>
      </w:r>
      <w:r>
        <w:rPr>
          <w:color w:val="000000"/>
        </w:rPr>
        <w:t>Казанью</w:t>
      </w:r>
      <w:r>
        <w:rPr>
          <w:color w:val="000000"/>
          <w:spacing w:val="40"/>
        </w:rPr>
        <w:t> </w:t>
      </w:r>
      <w:r>
        <w:rPr>
          <w:color w:val="000000"/>
        </w:rPr>
        <w:t>или</w:t>
      </w:r>
      <w:r>
        <w:rPr>
          <w:color w:val="000000"/>
          <w:spacing w:val="40"/>
        </w:rPr>
        <w:t> </w:t>
      </w:r>
      <w:r>
        <w:rPr>
          <w:color w:val="000000"/>
        </w:rPr>
        <w:t>с</w:t>
      </w:r>
      <w:r>
        <w:rPr>
          <w:color w:val="000000"/>
          <w:spacing w:val="40"/>
        </w:rPr>
        <w:t> </w:t>
      </w:r>
      <w:r>
        <w:rPr>
          <w:color w:val="000000"/>
        </w:rPr>
        <w:t>Астраханью.</w:t>
      </w:r>
      <w:r>
        <w:rPr>
          <w:color w:val="000000"/>
          <w:spacing w:val="40"/>
        </w:rPr>
        <w:t> </w:t>
      </w:r>
      <w:r>
        <w:rPr>
          <w:color w:val="000000"/>
        </w:rPr>
        <w:t>Во-первых,</w:t>
      </w:r>
      <w:r>
        <w:rPr>
          <w:color w:val="000000"/>
          <w:spacing w:val="40"/>
        </w:rPr>
        <w:t> </w:t>
      </w:r>
      <w:r>
        <w:rPr>
          <w:color w:val="000000"/>
        </w:rPr>
        <w:t>оно</w:t>
      </w:r>
      <w:r>
        <w:rPr>
          <w:color w:val="000000"/>
          <w:spacing w:val="40"/>
        </w:rPr>
        <w:t> </w:t>
      </w:r>
      <w:r>
        <w:rPr>
          <w:color w:val="000000"/>
        </w:rPr>
        <w:t>было</w:t>
      </w:r>
      <w:r>
        <w:rPr>
          <w:color w:val="000000"/>
          <w:spacing w:val="40"/>
        </w:rPr>
        <w:t> </w:t>
      </w:r>
      <w:r>
        <w:rPr>
          <w:color w:val="000000"/>
        </w:rPr>
        <w:t>значительно</w:t>
      </w:r>
      <w:r>
        <w:rPr>
          <w:color w:val="000000"/>
          <w:spacing w:val="40"/>
        </w:rPr>
        <w:t> </w:t>
      </w:r>
      <w:r>
        <w:rPr>
          <w:color w:val="000000"/>
        </w:rPr>
        <w:t>сильнее. Во-вторых, за спиной крымского хана стоял могущественный турецкий сул- тан, к долгой войне с которым Россия тогда была не готова.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Известие о подчинении России Казанского и Астраханского ханств, </w:t>
      </w:r>
      <w:r>
        <w:rPr/>
        <w:t>земель ногайских татар в Среднем Поволжье вызвало гнев султана. Он считал себя халифом</w:t>
      </w:r>
      <w:r>
        <w:rPr>
          <w:spacing w:val="-14"/>
        </w:rPr>
        <w:t> </w:t>
      </w:r>
      <w:r>
        <w:rPr/>
        <w:t>всех</w:t>
      </w:r>
      <w:r>
        <w:rPr>
          <w:spacing w:val="-14"/>
        </w:rPr>
        <w:t> </w:t>
      </w:r>
      <w:r>
        <w:rPr/>
        <w:t>мусульман</w:t>
      </w:r>
      <w:r>
        <w:rPr>
          <w:spacing w:val="-14"/>
        </w:rPr>
        <w:t> </w:t>
      </w:r>
      <w:r>
        <w:rPr/>
        <w:t>и</w:t>
      </w:r>
      <w:r>
        <w:rPr>
          <w:spacing w:val="-13"/>
        </w:rPr>
        <w:t> </w:t>
      </w:r>
      <w:r>
        <w:rPr/>
        <w:t>потребовал</w:t>
      </w:r>
      <w:r>
        <w:rPr>
          <w:spacing w:val="-14"/>
        </w:rPr>
        <w:t> </w:t>
      </w:r>
      <w:r>
        <w:rPr/>
        <w:t>от</w:t>
      </w:r>
      <w:r>
        <w:rPr>
          <w:spacing w:val="-14"/>
        </w:rPr>
        <w:t> </w:t>
      </w:r>
      <w:r>
        <w:rPr/>
        <w:t>крымского</w:t>
      </w:r>
      <w:r>
        <w:rPr>
          <w:spacing w:val="-14"/>
        </w:rPr>
        <w:t> </w:t>
      </w:r>
      <w:r>
        <w:rPr/>
        <w:t>хана</w:t>
      </w:r>
      <w:r>
        <w:rPr>
          <w:spacing w:val="-13"/>
        </w:rPr>
        <w:t> </w:t>
      </w:r>
      <w:r>
        <w:rPr/>
        <w:t>Девлет-Гирея</w:t>
      </w:r>
      <w:r>
        <w:rPr>
          <w:spacing w:val="-14"/>
        </w:rPr>
        <w:t> </w:t>
      </w:r>
      <w:r>
        <w:rPr/>
        <w:t>начать войну с Россией для отвоевания Среднего Поволжья. На помощь крымцам направились турецкие войска. Весна 1556 г. прошла в постоянной боевой готовности к возможному удару. Русские полки стояли у Тулы, вдоль границ с Диким полем и в Астрахани, где на новом месте строилась каменная крепость и город. Спустя два года татары напали на рязанские, каширские и тульские уезды России, но их 100-тысячное войско было вскоре вытеснено за пределы </w:t>
      </w:r>
      <w:r>
        <w:rPr>
          <w:w w:val="95"/>
        </w:rPr>
        <w:t>русских рубежей. Военачальники царя перешли в наступление. Русские отряды </w:t>
      </w:r>
      <w:r>
        <w:rPr/>
        <w:t>совместно с казаками предприняли ряд походов в низовья Днепра, в район Очакова и доходили до самого Перекопа. В низовьях Дона казаки атаковали крымцев и турок у крепости Азов.</w:t>
      </w:r>
    </w:p>
    <w:p>
      <w:pPr>
        <w:pStyle w:val="BodyText"/>
        <w:spacing w:line="223" w:lineRule="auto" w:before="5"/>
        <w:ind w:left="793" w:right="790" w:firstLine="340"/>
        <w:jc w:val="right"/>
      </w:pPr>
      <w:r>
        <w:rPr/>
        <w:t>Чтобы</w:t>
      </w:r>
      <w:r>
        <w:rPr>
          <w:spacing w:val="40"/>
        </w:rPr>
        <w:t> </w:t>
      </w:r>
      <w:r>
        <w:rPr/>
        <w:t>затруднить</w:t>
      </w:r>
      <w:r>
        <w:rPr>
          <w:spacing w:val="40"/>
        </w:rPr>
        <w:t> </w:t>
      </w:r>
      <w:r>
        <w:rPr/>
        <w:t>набеги</w:t>
      </w:r>
      <w:r>
        <w:rPr>
          <w:spacing w:val="40"/>
        </w:rPr>
        <w:t> </w:t>
      </w:r>
      <w:r>
        <w:rPr/>
        <w:t>степняков</w:t>
      </w:r>
      <w:r>
        <w:rPr>
          <w:spacing w:val="40"/>
        </w:rPr>
        <w:t> </w:t>
      </w:r>
      <w:r>
        <w:rPr/>
        <w:t>вглубь</w:t>
      </w:r>
      <w:r>
        <w:rPr>
          <w:spacing w:val="40"/>
        </w:rPr>
        <w:t> </w:t>
      </w:r>
      <w:r>
        <w:rPr/>
        <w:t>русских</w:t>
      </w:r>
      <w:r>
        <w:rPr>
          <w:spacing w:val="40"/>
        </w:rPr>
        <w:t> </w:t>
      </w:r>
      <w:r>
        <w:rPr/>
        <w:t>земель,</w:t>
      </w:r>
      <w:r>
        <w:rPr>
          <w:spacing w:val="40"/>
        </w:rPr>
        <w:t> </w:t>
      </w:r>
      <w:r>
        <w:rPr/>
        <w:t>южнее</w:t>
      </w:r>
      <w:r>
        <w:rPr>
          <w:spacing w:val="40"/>
        </w:rPr>
        <w:t> </w:t>
      </w:r>
      <w:r>
        <w:rPr/>
        <w:t>Оки недалеко от Тулы и Переяславля-Рязанского (современной Рязани) в срочном порядке было завершено строительство </w:t>
      </w:r>
      <w:r>
        <w:rPr>
          <w:rFonts w:ascii="Book Antiqua" w:hAnsi="Book Antiqua"/>
          <w:i/>
        </w:rPr>
        <w:t>Большой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засечной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черты</w:t>
      </w:r>
      <w:r>
        <w:rPr/>
        <w:t>, начатое ещё при</w:t>
      </w:r>
      <w:r>
        <w:rPr>
          <w:spacing w:val="-11"/>
        </w:rPr>
        <w:t> </w:t>
      </w:r>
      <w:r>
        <w:rPr/>
        <w:t>Василии</w:t>
      </w:r>
      <w:r>
        <w:rPr>
          <w:spacing w:val="-11"/>
        </w:rPr>
        <w:t> </w:t>
      </w:r>
      <w:r>
        <w:rPr/>
        <w:t>III.</w:t>
      </w:r>
      <w:r>
        <w:rPr>
          <w:spacing w:val="-11"/>
        </w:rPr>
        <w:t> </w:t>
      </w:r>
      <w:r>
        <w:rPr/>
        <w:t>Она</w:t>
      </w:r>
      <w:r>
        <w:rPr>
          <w:spacing w:val="-11"/>
        </w:rPr>
        <w:t> </w:t>
      </w:r>
      <w:r>
        <w:rPr/>
        <w:t>включала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себя</w:t>
      </w:r>
      <w:r>
        <w:rPr>
          <w:spacing w:val="-11"/>
        </w:rPr>
        <w:t> </w:t>
      </w:r>
      <w:r>
        <w:rPr/>
        <w:t>лесные</w:t>
      </w:r>
      <w:r>
        <w:rPr>
          <w:spacing w:val="-11"/>
        </w:rPr>
        <w:t> </w:t>
      </w:r>
      <w:r>
        <w:rPr/>
        <w:t>завалы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дорогах,</w:t>
      </w:r>
      <w:r>
        <w:rPr>
          <w:spacing w:val="-11"/>
        </w:rPr>
        <w:t> </w:t>
      </w:r>
      <w:r>
        <w:rPr/>
        <w:t>укреплённые городки-остроги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гарнизонами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стрельцов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казаков,</w:t>
      </w:r>
      <w:r>
        <w:rPr>
          <w:spacing w:val="-14"/>
        </w:rPr>
        <w:t> </w:t>
      </w:r>
      <w:r>
        <w:rPr/>
        <w:t>пограничные</w:t>
      </w:r>
      <w:r>
        <w:rPr>
          <w:spacing w:val="-14"/>
        </w:rPr>
        <w:t> </w:t>
      </w:r>
      <w:r>
        <w:rPr/>
        <w:t>разъезды. Союзниками</w:t>
      </w:r>
      <w:r>
        <w:rPr>
          <w:spacing w:val="40"/>
        </w:rPr>
        <w:t> </w:t>
      </w:r>
      <w:r>
        <w:rPr/>
        <w:t>Русского</w:t>
      </w:r>
      <w:r>
        <w:rPr>
          <w:spacing w:val="40"/>
        </w:rPr>
        <w:t> </w:t>
      </w:r>
      <w:r>
        <w:rPr/>
        <w:t>царства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борьбе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Крымом</w:t>
      </w:r>
      <w:r>
        <w:rPr>
          <w:spacing w:val="40"/>
        </w:rPr>
        <w:t> </w:t>
      </w:r>
      <w:r>
        <w:rPr/>
        <w:t>могли</w:t>
      </w:r>
      <w:r>
        <w:rPr>
          <w:spacing w:val="40"/>
        </w:rPr>
        <w:t> </w:t>
      </w:r>
      <w:r>
        <w:rPr/>
        <w:t>стать</w:t>
      </w:r>
      <w:r>
        <w:rPr>
          <w:spacing w:val="40"/>
        </w:rPr>
        <w:t> </w:t>
      </w:r>
      <w:r>
        <w:rPr/>
        <w:t>Великое княжество</w:t>
      </w:r>
      <w:r>
        <w:rPr>
          <w:spacing w:val="-3"/>
        </w:rPr>
        <w:t> </w:t>
      </w:r>
      <w:r>
        <w:rPr/>
        <w:t>Литовское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Королевство</w:t>
      </w:r>
      <w:r>
        <w:rPr>
          <w:spacing w:val="-3"/>
        </w:rPr>
        <w:t> </w:t>
      </w:r>
      <w:r>
        <w:rPr/>
        <w:t>Польское.</w:t>
      </w:r>
      <w:r>
        <w:rPr>
          <w:spacing w:val="-3"/>
        </w:rPr>
        <w:t> </w:t>
      </w:r>
      <w:r>
        <w:rPr/>
        <w:t>Их</w:t>
      </w:r>
      <w:r>
        <w:rPr>
          <w:spacing w:val="-3"/>
        </w:rPr>
        <w:t> </w:t>
      </w:r>
      <w:r>
        <w:rPr/>
        <w:t>южнорусские</w:t>
      </w:r>
      <w:r>
        <w:rPr>
          <w:spacing w:val="-3"/>
        </w:rPr>
        <w:t> </w:t>
      </w:r>
      <w:r>
        <w:rPr/>
        <w:t>владения</w:t>
      </w:r>
      <w:r>
        <w:rPr>
          <w:spacing w:val="-3"/>
        </w:rPr>
        <w:t> </w:t>
      </w:r>
      <w:r>
        <w:rPr/>
        <w:t>так- же</w:t>
      </w:r>
      <w:r>
        <w:rPr>
          <w:spacing w:val="18"/>
        </w:rPr>
        <w:t> </w:t>
      </w:r>
      <w:r>
        <w:rPr/>
        <w:t>страдали</w:t>
      </w:r>
      <w:r>
        <w:rPr>
          <w:spacing w:val="18"/>
        </w:rPr>
        <w:t> </w:t>
      </w:r>
      <w:r>
        <w:rPr/>
        <w:t>от</w:t>
      </w:r>
      <w:r>
        <w:rPr>
          <w:spacing w:val="18"/>
        </w:rPr>
        <w:t> </w:t>
      </w:r>
      <w:r>
        <w:rPr/>
        <w:t>крымских</w:t>
      </w:r>
      <w:r>
        <w:rPr>
          <w:spacing w:val="18"/>
        </w:rPr>
        <w:t> </w:t>
      </w:r>
      <w:r>
        <w:rPr/>
        <w:t>набегов.</w:t>
      </w:r>
      <w:r>
        <w:rPr>
          <w:spacing w:val="18"/>
        </w:rPr>
        <w:t> </w:t>
      </w:r>
      <w:r>
        <w:rPr/>
        <w:t>Алексей</w:t>
      </w:r>
      <w:r>
        <w:rPr>
          <w:spacing w:val="18"/>
        </w:rPr>
        <w:t> </w:t>
      </w:r>
      <w:r>
        <w:rPr/>
        <w:t>Адашев</w:t>
      </w:r>
      <w:r>
        <w:rPr>
          <w:spacing w:val="18"/>
        </w:rPr>
        <w:t> </w:t>
      </w:r>
      <w:r>
        <w:rPr/>
        <w:t>уговорил</w:t>
      </w:r>
      <w:r>
        <w:rPr>
          <w:spacing w:val="18"/>
        </w:rPr>
        <w:t> </w:t>
      </w:r>
      <w:r>
        <w:rPr/>
        <w:t>царя</w:t>
      </w:r>
      <w:r>
        <w:rPr>
          <w:spacing w:val="18"/>
        </w:rPr>
        <w:t> </w:t>
      </w:r>
      <w:r>
        <w:rPr/>
        <w:t>Ивана</w:t>
      </w:r>
      <w:r>
        <w:rPr>
          <w:spacing w:val="18"/>
        </w:rPr>
        <w:t> </w:t>
      </w:r>
      <w:r>
        <w:rPr/>
        <w:t>IV начать переговоры с Сигизмундом II Августом о союзе против хана. Москве в это</w:t>
      </w:r>
      <w:r>
        <w:rPr>
          <w:spacing w:val="-2"/>
        </w:rPr>
        <w:t> </w:t>
      </w:r>
      <w:r>
        <w:rPr/>
        <w:t>время</w:t>
      </w:r>
      <w:r>
        <w:rPr>
          <w:spacing w:val="-2"/>
        </w:rPr>
        <w:t> </w:t>
      </w:r>
      <w:r>
        <w:rPr/>
        <w:t>удалось</w:t>
      </w:r>
      <w:r>
        <w:rPr>
          <w:spacing w:val="-1"/>
        </w:rPr>
        <w:t> </w:t>
      </w:r>
      <w:r>
        <w:rPr/>
        <w:t>установить</w:t>
      </w:r>
      <w:r>
        <w:rPr>
          <w:spacing w:val="-2"/>
        </w:rPr>
        <w:t> </w:t>
      </w:r>
      <w:r>
        <w:rPr/>
        <w:t>дружеские</w:t>
      </w:r>
      <w:r>
        <w:rPr>
          <w:spacing w:val="-2"/>
        </w:rPr>
        <w:t> </w:t>
      </w:r>
      <w:r>
        <w:rPr/>
        <w:t>отношения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запорожскими</w:t>
      </w:r>
      <w:r>
        <w:rPr>
          <w:spacing w:val="-2"/>
        </w:rPr>
        <w:t> </w:t>
      </w:r>
      <w:r>
        <w:rPr>
          <w:spacing w:val="-2"/>
          <w:w w:val="95"/>
        </w:rPr>
        <w:t>казаками</w:t>
      </w:r>
    </w:p>
    <w:p>
      <w:pPr>
        <w:pStyle w:val="BodyText"/>
        <w:spacing w:line="218" w:lineRule="exact"/>
        <w:ind w:left="793"/>
        <w:jc w:val="both"/>
      </w:pPr>
      <w:r>
        <w:rPr/>
        <w:t>и</w:t>
      </w:r>
      <w:r>
        <w:rPr>
          <w:spacing w:val="3"/>
        </w:rPr>
        <w:t> </w:t>
      </w:r>
      <w:r>
        <w:rPr/>
        <w:t>проводить</w:t>
      </w:r>
      <w:r>
        <w:rPr>
          <w:spacing w:val="4"/>
        </w:rPr>
        <w:t> </w:t>
      </w:r>
      <w:r>
        <w:rPr/>
        <w:t>успешные</w:t>
      </w:r>
      <w:r>
        <w:rPr>
          <w:spacing w:val="3"/>
        </w:rPr>
        <w:t> </w:t>
      </w:r>
      <w:r>
        <w:rPr/>
        <w:t>военные</w:t>
      </w:r>
      <w:r>
        <w:rPr>
          <w:spacing w:val="4"/>
        </w:rPr>
        <w:t> </w:t>
      </w:r>
      <w:r>
        <w:rPr/>
        <w:t>кампании</w:t>
      </w:r>
      <w:r>
        <w:rPr>
          <w:spacing w:val="3"/>
        </w:rPr>
        <w:t> </w:t>
      </w:r>
      <w:r>
        <w:rPr/>
        <w:t>против</w:t>
      </w:r>
      <w:r>
        <w:rPr>
          <w:spacing w:val="4"/>
        </w:rPr>
        <w:t> </w:t>
      </w:r>
      <w:r>
        <w:rPr>
          <w:spacing w:val="-2"/>
        </w:rPr>
        <w:t>крымцев.</w:t>
      </w:r>
    </w:p>
    <w:p>
      <w:pPr>
        <w:spacing w:after="0" w:line="218" w:lineRule="exact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Однако Литва боялась усиления России больше, чем крымских набегов. Хотя</w:t>
      </w:r>
      <w:r>
        <w:rPr>
          <w:spacing w:val="-5"/>
        </w:rPr>
        <w:t> </w:t>
      </w:r>
      <w:r>
        <w:rPr/>
        <w:t>русская</w:t>
      </w:r>
      <w:r>
        <w:rPr>
          <w:spacing w:val="-5"/>
        </w:rPr>
        <w:t> </w:t>
      </w:r>
      <w:r>
        <w:rPr/>
        <w:t>сторона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ходе</w:t>
      </w:r>
      <w:r>
        <w:rPr>
          <w:spacing w:val="-5"/>
        </w:rPr>
        <w:t> </w:t>
      </w:r>
      <w:r>
        <w:rPr/>
        <w:t>переговоров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выдвигала</w:t>
      </w:r>
      <w:r>
        <w:rPr>
          <w:spacing w:val="-5"/>
        </w:rPr>
        <w:t> </w:t>
      </w:r>
      <w:r>
        <w:rPr/>
        <w:t>традиционных</w:t>
      </w:r>
      <w:r>
        <w:rPr>
          <w:spacing w:val="-5"/>
        </w:rPr>
        <w:t> </w:t>
      </w:r>
      <w:r>
        <w:rPr/>
        <w:t>требова- ний</w:t>
      </w:r>
      <w:r>
        <w:rPr>
          <w:spacing w:val="-1"/>
        </w:rPr>
        <w:t> </w:t>
      </w:r>
      <w:r>
        <w:rPr/>
        <w:t>«вернуть</w:t>
      </w:r>
      <w:r>
        <w:rPr>
          <w:spacing w:val="-1"/>
        </w:rPr>
        <w:t> </w:t>
      </w:r>
      <w:r>
        <w:rPr/>
        <w:t>наши</w:t>
      </w:r>
      <w:r>
        <w:rPr>
          <w:spacing w:val="-1"/>
        </w:rPr>
        <w:t> </w:t>
      </w:r>
      <w:r>
        <w:rPr/>
        <w:t>отчины</w:t>
      </w:r>
      <w:r>
        <w:rPr>
          <w:spacing w:val="-1"/>
        </w:rPr>
        <w:t> </w:t>
      </w:r>
      <w:r>
        <w:rPr/>
        <w:t>Киев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Полоцк»,</w:t>
      </w:r>
      <w:r>
        <w:rPr>
          <w:spacing w:val="-1"/>
        </w:rPr>
        <w:t> </w:t>
      </w:r>
      <w:r>
        <w:rPr/>
        <w:t>король</w:t>
      </w:r>
      <w:r>
        <w:rPr>
          <w:spacing w:val="-1"/>
        </w:rPr>
        <w:t> </w:t>
      </w:r>
      <w:r>
        <w:rPr/>
        <w:t>Сигизмунд</w:t>
      </w:r>
      <w:r>
        <w:rPr>
          <w:spacing w:val="-1"/>
        </w:rPr>
        <w:t> </w:t>
      </w:r>
      <w:r>
        <w:rPr/>
        <w:t>II</w:t>
      </w:r>
      <w:r>
        <w:rPr>
          <w:spacing w:val="-1"/>
        </w:rPr>
        <w:t> </w:t>
      </w:r>
      <w:r>
        <w:rPr/>
        <w:t>Август</w:t>
      </w:r>
      <w:r>
        <w:rPr>
          <w:spacing w:val="-1"/>
        </w:rPr>
        <w:t> </w:t>
      </w:r>
      <w:r>
        <w:rPr/>
        <w:t>отка- зался</w:t>
      </w:r>
      <w:r>
        <w:rPr>
          <w:spacing w:val="36"/>
        </w:rPr>
        <w:t> </w:t>
      </w:r>
      <w:r>
        <w:rPr/>
        <w:t>признать</w:t>
      </w:r>
      <w:r>
        <w:rPr>
          <w:spacing w:val="36"/>
        </w:rPr>
        <w:t> </w:t>
      </w:r>
      <w:r>
        <w:rPr/>
        <w:t>царский</w:t>
      </w:r>
      <w:r>
        <w:rPr>
          <w:spacing w:val="36"/>
        </w:rPr>
        <w:t> </w:t>
      </w:r>
      <w:r>
        <w:rPr/>
        <w:t>титул</w:t>
      </w:r>
      <w:r>
        <w:rPr>
          <w:spacing w:val="36"/>
        </w:rPr>
        <w:t> </w:t>
      </w:r>
      <w:r>
        <w:rPr/>
        <w:t>Ивана</w:t>
      </w:r>
      <w:r>
        <w:rPr>
          <w:spacing w:val="36"/>
        </w:rPr>
        <w:t> </w:t>
      </w:r>
      <w:r>
        <w:rPr/>
        <w:t>IV.</w:t>
      </w:r>
      <w:r>
        <w:rPr>
          <w:spacing w:val="36"/>
        </w:rPr>
        <w:t> </w:t>
      </w:r>
      <w:r>
        <w:rPr/>
        <w:t>Это</w:t>
      </w:r>
      <w:r>
        <w:rPr>
          <w:spacing w:val="36"/>
        </w:rPr>
        <w:t> </w:t>
      </w:r>
      <w:r>
        <w:rPr/>
        <w:t>означало</w:t>
      </w:r>
      <w:r>
        <w:rPr>
          <w:spacing w:val="36"/>
        </w:rPr>
        <w:t> </w:t>
      </w:r>
      <w:r>
        <w:rPr/>
        <w:t>провал</w:t>
      </w:r>
      <w:r>
        <w:rPr>
          <w:spacing w:val="36"/>
        </w:rPr>
        <w:t> </w:t>
      </w:r>
      <w:r>
        <w:rPr/>
        <w:t>переговоров о возможном союзе против Крымского ханства.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28" w:lineRule="exact" w:before="121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11"/>
          <w:sz w:val="19"/>
        </w:rPr>
        <w:t> </w:t>
      </w:r>
      <w:r>
        <w:rPr>
          <w:spacing w:val="-2"/>
          <w:sz w:val="19"/>
        </w:rPr>
        <w:t>Почему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XVI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было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затруднительно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присоединить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Крымское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ханство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к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России?</w:t>
      </w:r>
    </w:p>
    <w:p>
      <w:pPr>
        <w:spacing w:line="208" w:lineRule="auto" w:before="7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2"/>
          <w:sz w:val="19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меры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предпринимала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Россия,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чтобы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уменьшить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угрозу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стороны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Крым- ского ханства?</w:t>
      </w:r>
    </w:p>
    <w:p>
      <w:pPr>
        <w:pStyle w:val="BodyText"/>
        <w:spacing w:line="223" w:lineRule="auto" w:before="145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4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Поворот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на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Запад.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Причины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начало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Ливонской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войны.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color w:val="000000"/>
        </w:rPr>
        <w:t>XIV–XVI</w:t>
      </w:r>
      <w:r>
        <w:rPr>
          <w:color w:val="000000"/>
          <w:spacing w:val="40"/>
        </w:rPr>
        <w:t> </w:t>
      </w:r>
      <w:r>
        <w:rPr>
          <w:color w:val="000000"/>
        </w:rPr>
        <w:t>вв. важную роль в быстром развитии хозяйства стран Западной Европы играла внешняя</w:t>
      </w:r>
      <w:r>
        <w:rPr>
          <w:color w:val="000000"/>
          <w:spacing w:val="76"/>
          <w:w w:val="150"/>
        </w:rPr>
        <w:t> </w:t>
      </w:r>
      <w:r>
        <w:rPr>
          <w:color w:val="000000"/>
        </w:rPr>
        <w:t>морская</w:t>
      </w:r>
      <w:r>
        <w:rPr>
          <w:color w:val="000000"/>
          <w:spacing w:val="76"/>
          <w:w w:val="150"/>
        </w:rPr>
        <w:t> </w:t>
      </w:r>
      <w:r>
        <w:rPr>
          <w:color w:val="000000"/>
        </w:rPr>
        <w:t>торговля.</w:t>
      </w:r>
      <w:r>
        <w:rPr>
          <w:color w:val="000000"/>
          <w:spacing w:val="76"/>
          <w:w w:val="150"/>
        </w:rPr>
        <w:t> </w:t>
      </w:r>
      <w:r>
        <w:rPr>
          <w:color w:val="000000"/>
        </w:rPr>
        <w:t>Открытие</w:t>
      </w:r>
      <w:r>
        <w:rPr>
          <w:color w:val="000000"/>
          <w:spacing w:val="76"/>
          <w:w w:val="150"/>
        </w:rPr>
        <w:t> </w:t>
      </w:r>
      <w:r>
        <w:rPr>
          <w:color w:val="000000"/>
        </w:rPr>
        <w:t>Нового</w:t>
      </w:r>
      <w:r>
        <w:rPr>
          <w:color w:val="000000"/>
          <w:spacing w:val="76"/>
          <w:w w:val="150"/>
        </w:rPr>
        <w:t> </w:t>
      </w:r>
      <w:r>
        <w:rPr>
          <w:color w:val="000000"/>
        </w:rPr>
        <w:t>Света</w:t>
      </w:r>
      <w:r>
        <w:rPr>
          <w:color w:val="000000"/>
          <w:spacing w:val="76"/>
          <w:w w:val="150"/>
        </w:rPr>
        <w:t> </w:t>
      </w:r>
      <w:r>
        <w:rPr>
          <w:color w:val="000000"/>
        </w:rPr>
        <w:t>и</w:t>
      </w:r>
      <w:r>
        <w:rPr>
          <w:color w:val="000000"/>
          <w:spacing w:val="75"/>
          <w:w w:val="150"/>
        </w:rPr>
        <w:t> </w:t>
      </w:r>
      <w:r>
        <w:rPr>
          <w:color w:val="000000"/>
        </w:rPr>
        <w:t>морской</w:t>
      </w:r>
      <w:r>
        <w:rPr>
          <w:color w:val="000000"/>
          <w:spacing w:val="76"/>
          <w:w w:val="150"/>
        </w:rPr>
        <w:t> </w:t>
      </w:r>
      <w:r>
        <w:rPr>
          <w:color w:val="000000"/>
        </w:rPr>
        <w:t>дороги в Индию привело к её расширению. В 1556 г. в Москве появились английские моряки во главе с капитаном Р. Ченслером. Вскоре между Москвой и Лондо- </w:t>
      </w:r>
      <w:r>
        <w:rPr>
          <w:color w:val="000000"/>
          <w:spacing w:val="-2"/>
        </w:rPr>
        <w:t>ном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установились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активные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дипломатические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отношения.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В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Англии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была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созда- </w:t>
      </w:r>
      <w:r>
        <w:rPr>
          <w:color w:val="000000"/>
        </w:rPr>
        <w:t>на</w:t>
      </w:r>
      <w:r>
        <w:rPr>
          <w:color w:val="000000"/>
          <w:spacing w:val="-10"/>
        </w:rPr>
        <w:t> </w:t>
      </w:r>
      <w:r>
        <w:rPr>
          <w:color w:val="000000"/>
        </w:rPr>
        <w:t>Московская</w:t>
      </w:r>
      <w:r>
        <w:rPr>
          <w:color w:val="000000"/>
          <w:spacing w:val="-10"/>
        </w:rPr>
        <w:t> </w:t>
      </w:r>
      <w:r>
        <w:rPr>
          <w:color w:val="000000"/>
        </w:rPr>
        <w:t>торговая</w:t>
      </w:r>
      <w:r>
        <w:rPr>
          <w:color w:val="000000"/>
          <w:spacing w:val="-10"/>
        </w:rPr>
        <w:t> </w:t>
      </w:r>
      <w:r>
        <w:rPr>
          <w:color w:val="000000"/>
        </w:rPr>
        <w:t>компания,</w:t>
      </w:r>
      <w:r>
        <w:rPr>
          <w:color w:val="000000"/>
          <w:spacing w:val="-10"/>
        </w:rPr>
        <w:t> </w:t>
      </w:r>
      <w:r>
        <w:rPr>
          <w:color w:val="000000"/>
        </w:rPr>
        <w:t>которой</w:t>
      </w:r>
      <w:r>
        <w:rPr>
          <w:color w:val="000000"/>
          <w:spacing w:val="-10"/>
        </w:rPr>
        <w:t> </w:t>
      </w:r>
      <w:r>
        <w:rPr>
          <w:color w:val="000000"/>
        </w:rPr>
        <w:t>королева</w:t>
      </w:r>
      <w:r>
        <w:rPr>
          <w:color w:val="000000"/>
          <w:spacing w:val="-10"/>
        </w:rPr>
        <w:t> </w:t>
      </w:r>
      <w:r>
        <w:rPr>
          <w:color w:val="000000"/>
        </w:rPr>
        <w:t>Елизавета</w:t>
      </w:r>
      <w:r>
        <w:rPr>
          <w:color w:val="000000"/>
          <w:spacing w:val="-10"/>
        </w:rPr>
        <w:t> </w:t>
      </w:r>
      <w:r>
        <w:rPr>
          <w:color w:val="000000"/>
        </w:rPr>
        <w:t>I</w:t>
      </w:r>
      <w:r>
        <w:rPr>
          <w:color w:val="000000"/>
          <w:spacing w:val="-10"/>
        </w:rPr>
        <w:t> </w:t>
      </w:r>
      <w:r>
        <w:rPr>
          <w:color w:val="000000"/>
        </w:rPr>
        <w:t>дала</w:t>
      </w:r>
      <w:r>
        <w:rPr>
          <w:color w:val="000000"/>
          <w:spacing w:val="-10"/>
        </w:rPr>
        <w:t> </w:t>
      </w:r>
      <w:r>
        <w:rPr>
          <w:color w:val="000000"/>
        </w:rPr>
        <w:t>монопо- лию на коммерцию с Россией. Иван IV даровал этой компании привилегию торговать беспошлинно. Россия стала участницей мировой торговли. Отсюда вывозили лес, пеньку, ворвань, поташ, меха, транзитные товары с Востока, поступавшие через Астрахань. А ввозили качественное английское сукно, олово, вина, различные ремесленные товары.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Русское правительство понимало, что для прямой внешней торговли с европейскими странами необходимо иметь свои портовые города. </w:t>
      </w:r>
      <w:r>
        <w:rPr/>
        <w:t>Стремление получить выход к Балтийскому морю привлекло внимание Ивана IV и его советников из Избранной рады к давнему противнику России — Ливонскому ордену. Орден не раз чинил препятствия в проезде в Россию нанятых на московскую службу иностранцев. Их задерживали, сажали в тюрьму и даже казнили. Ливония, равно как Польша и Литва, не желали усиления Русского государства и блокировали его внешние связи.</w:t>
      </w:r>
    </w:p>
    <w:p>
      <w:pPr>
        <w:pStyle w:val="BodyText"/>
        <w:spacing w:before="3"/>
        <w:rPr>
          <w:sz w:val="8"/>
        </w:rPr>
      </w:pPr>
      <w:r>
        <w:rPr/>
        <w:pict>
          <v:group style="position:absolute;margin-left:36.553001pt;margin-top:6.158594pt;width:399.65pt;height:184.7pt;mso-position-horizontal-relative:page;mso-position-vertical-relative:paragraph;z-index:-15674880;mso-wrap-distance-left:0;mso-wrap-distance-right:0" id="docshapegroup601" coordorigin="731,123" coordsize="7993,3694">
            <v:rect style="position:absolute;left:731;top:123;width:7985;height:3694" id="docshape602" filled="true" fillcolor="#000000" stroked="false">
              <v:fill opacity="32768f" type="solid"/>
            </v:rect>
            <v:rect style="position:absolute;left:793;top:185;width:7864;height:3570" id="docshape603" filled="true" fillcolor="#ffffff" stroked="false">
              <v:fill type="solid"/>
            </v:rect>
            <v:rect style="position:absolute;left:5181;top:123;width:3543;height:2492" id="docshape604" filled="true" fillcolor="#000000" stroked="false">
              <v:fill opacity="32768f" type="solid"/>
            </v:rect>
            <v:shape style="position:absolute;left:5254;top:195;width:3402;height:2347" type="#_x0000_t75" id="docshape605" stroked="false">
              <v:imagedata r:id="rId133" o:title=""/>
            </v:shape>
            <v:rect style="position:absolute;left:5254;top:195;width:3402;height:2349" id="docshape606" filled="false" stroked="true" strokeweight="1pt" strokecolor="#ffffff">
              <v:stroke dashstyle="solid"/>
            </v:rect>
            <v:shape style="position:absolute;left:731;top:123;width:7993;height:3694" type="#_x0000_t202" id="docshape607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sz w:val="16"/>
                      </w:rPr>
                    </w:pPr>
                  </w:p>
                  <w:p>
                    <w:pPr>
                      <w:spacing w:line="216" w:lineRule="exact" w:before="1"/>
                      <w:ind w:left="176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Старый</w:t>
                    </w:r>
                    <w:r>
                      <w:rPr>
                        <w:rFonts w:ascii="Calibri" w:hAnsi="Calibri"/>
                        <w:b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Английский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4"/>
                        <w:w w:val="115"/>
                        <w:sz w:val="19"/>
                      </w:rPr>
                      <w:t>двор</w:t>
                    </w:r>
                  </w:p>
                  <w:p>
                    <w:pPr>
                      <w:spacing w:line="214" w:lineRule="exact" w:before="0"/>
                      <w:ind w:left="176" w:right="0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w w:val="95"/>
                        <w:sz w:val="19"/>
                      </w:rPr>
                      <w:t>(Москва,</w:t>
                    </w:r>
                    <w:r>
                      <w:rPr>
                        <w:rFonts w:ascii="Tahoma" w:hAnsi="Tahoma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ул.</w:t>
                    </w:r>
                    <w:r>
                      <w:rPr>
                        <w:rFonts w:ascii="Tahoma" w:hAnsi="Tahoma"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Варварка,</w:t>
                    </w:r>
                    <w:r>
                      <w:rPr>
                        <w:rFonts w:ascii="Tahoma" w:hAnsi="Tahoma"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4А)</w:t>
                    </w:r>
                  </w:p>
                  <w:p>
                    <w:pPr>
                      <w:spacing w:line="220" w:lineRule="auto" w:before="111"/>
                      <w:ind w:left="176" w:right="3760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Отправляясь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плавание,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Ченслер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ставил себе цель попасть в Россию. В морской тор- говле с Новым Светом и с Востоком тогда доминировали Испания и Португалия. </w:t>
                    </w:r>
                    <w:r>
                      <w:rPr>
                        <w:spacing w:val="-2"/>
                        <w:sz w:val="19"/>
                      </w:rPr>
                      <w:t>Англичане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решили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найти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северный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морской </w:t>
                    </w:r>
                    <w:r>
                      <w:rPr>
                        <w:sz w:val="19"/>
                      </w:rPr>
                      <w:t>путь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Китай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Индию.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Снарядили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для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этой цели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три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корабля.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Но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два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них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погибли, а третий вошёл в Белое море и добрался до устья</w:t>
                    </w:r>
                    <w:r>
                      <w:rPr>
                        <w:spacing w:val="32"/>
                        <w:sz w:val="19"/>
                      </w:rPr>
                      <w:t>  </w:t>
                    </w:r>
                    <w:r>
                      <w:rPr>
                        <w:sz w:val="19"/>
                      </w:rPr>
                      <w:t>Северной</w:t>
                    </w:r>
                    <w:r>
                      <w:rPr>
                        <w:spacing w:val="32"/>
                        <w:sz w:val="19"/>
                      </w:rPr>
                      <w:t>  </w:t>
                    </w:r>
                    <w:r>
                      <w:rPr>
                        <w:sz w:val="19"/>
                      </w:rPr>
                      <w:t>Двины.</w:t>
                    </w:r>
                    <w:r>
                      <w:rPr>
                        <w:spacing w:val="33"/>
                        <w:sz w:val="19"/>
                      </w:rPr>
                      <w:t>  </w:t>
                    </w:r>
                    <w:r>
                      <w:rPr>
                        <w:sz w:val="19"/>
                      </w:rPr>
                      <w:t>Оттуда</w:t>
                    </w:r>
                    <w:r>
                      <w:rPr>
                        <w:spacing w:val="32"/>
                        <w:sz w:val="19"/>
                      </w:rPr>
                      <w:t>  </w:t>
                    </w:r>
                    <w:r>
                      <w:rPr>
                        <w:spacing w:val="-2"/>
                        <w:sz w:val="19"/>
                      </w:rPr>
                      <w:t>моряки</w:t>
                    </w:r>
                  </w:p>
                  <w:p>
                    <w:pPr>
                      <w:spacing w:line="220" w:lineRule="auto" w:before="0"/>
                      <w:ind w:left="176" w:right="347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отправились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Москву.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скором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времени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Московской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компании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появилось в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русской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столице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своё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постоянное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подворье.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Это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здание,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построенное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XVI</w:t>
                    </w:r>
                    <w:r>
                      <w:rPr>
                        <w:spacing w:val="2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в. в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Зарядье,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сохранилось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наших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дней.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Вслед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англичанами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торговлю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Россией завязали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голландские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купцы.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они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должны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уплачивать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пошлину.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8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47"/>
      </w:pPr>
      <w:r>
        <w:rPr/>
        <w:pict>
          <v:group style="width:399.6pt;height:123.85pt;mso-position-horizontal-relative:char;mso-position-vertical-relative:line" id="docshapegroup608" coordorigin="0,0" coordsize="7992,2477">
            <v:rect style="position:absolute;left:3693;top:0;width:4299;height:1872" id="docshape609" filled="true" fillcolor="#000000" stroked="false">
              <v:fill opacity="32768f" type="solid"/>
            </v:rect>
            <v:rect style="position:absolute;left:3756;top:62;width:4173;height:1748" id="docshape610" filled="true" fillcolor="#ffffff" stroked="false">
              <v:fill type="solid"/>
            </v:rect>
            <v:rect style="position:absolute;left:0;top:0;width:3824;height:2477" id="docshape611" filled="true" fillcolor="#000000" stroked="false">
              <v:fill opacity="32768f" type="solid"/>
            </v:rect>
            <v:shape style="position:absolute;left:73;top:72;width:3682;height:2333" type="#_x0000_t75" id="docshape612" stroked="false">
              <v:imagedata r:id="rId134" o:title=""/>
            </v:shape>
            <v:rect style="position:absolute;left:72;top:72;width:3684;height:2333" id="docshape613" filled="false" stroked="true" strokeweight="1pt" strokecolor="#ffffff">
              <v:stroke dashstyle="solid"/>
            </v:rect>
            <v:shape style="position:absolute;left:3766;top:72;width:4163;height:1738" type="#_x0000_t202" id="docshape614" filled="false" stroked="false">
              <v:textbox inset="0,0,0,0">
                <w:txbxContent>
                  <w:p>
                    <w:pPr>
                      <w:spacing w:line="218" w:lineRule="auto" w:before="86"/>
                      <w:ind w:left="283" w:right="467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«Взятие Нарвы русскими войсками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11</w:t>
                    </w:r>
                    <w:r>
                      <w:rPr>
                        <w:rFonts w:ascii="Calibri" w:hAnsi="Calibri"/>
                        <w:b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мая</w:t>
                    </w:r>
                    <w:r>
                      <w:rPr>
                        <w:rFonts w:ascii="Calibri" w:hAnsi="Calibri"/>
                        <w:b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1558</w:t>
                    </w:r>
                    <w:r>
                      <w:rPr>
                        <w:rFonts w:ascii="Calibri" w:hAnsi="Calibri"/>
                        <w:b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г.».</w:t>
                    </w:r>
                    <w:r>
                      <w:rPr>
                        <w:rFonts w:ascii="Calibri" w:hAnsi="Calibri"/>
                        <w:b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А.</w:t>
                    </w:r>
                    <w:r>
                      <w:rPr>
                        <w:rFonts w:ascii="Trebuchet MS" w:hAnsi="Trebuchet MS"/>
                        <w:i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Блинков</w:t>
                    </w:r>
                  </w:p>
                  <w:p>
                    <w:pPr>
                      <w:spacing w:line="220" w:lineRule="auto" w:before="103"/>
                      <w:ind w:left="283" w:right="11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>Штурму предшествовала </w:t>
                    </w:r>
                    <w:r>
                      <w:rPr>
                        <w:w w:val="95"/>
                        <w:sz w:val="19"/>
                      </w:rPr>
                      <w:t>артиллерийская </w:t>
                    </w:r>
                    <w:r>
                      <w:rPr>
                        <w:sz w:val="19"/>
                      </w:rPr>
                      <w:t>перестрелка между Ивангородом и Нар- вой. В Нарве начался сильный пожар. </w:t>
                    </w:r>
                    <w:r>
                      <w:rPr>
                        <w:w w:val="95"/>
                        <w:sz w:val="19"/>
                      </w:rPr>
                      <w:t>Русским воинам удалось выломать ворота </w:t>
                    </w:r>
                    <w:r>
                      <w:rPr>
                        <w:sz w:val="19"/>
                      </w:rPr>
                      <w:t>и захватить город.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16" w:lineRule="auto" w:before="37"/>
        <w:ind w:left="793" w:right="791" w:firstLine="340"/>
        <w:jc w:val="both"/>
      </w:pPr>
      <w:r>
        <w:rPr/>
        <w:t>Реформация</w:t>
      </w:r>
      <w:r>
        <w:rPr>
          <w:spacing w:val="-9"/>
        </w:rPr>
        <w:t> </w:t>
      </w:r>
      <w:r>
        <w:rPr/>
        <w:t>разрушила</w:t>
      </w:r>
      <w:r>
        <w:rPr>
          <w:spacing w:val="-9"/>
        </w:rPr>
        <w:t> </w:t>
      </w:r>
      <w:r>
        <w:rPr/>
        <w:t>военно-монашескую</w:t>
      </w:r>
      <w:r>
        <w:rPr>
          <w:spacing w:val="-9"/>
        </w:rPr>
        <w:t> </w:t>
      </w:r>
      <w:r>
        <w:rPr/>
        <w:t>организацию</w:t>
      </w:r>
      <w:r>
        <w:rPr>
          <w:spacing w:val="-9"/>
        </w:rPr>
        <w:t> </w:t>
      </w:r>
      <w:r>
        <w:rPr/>
        <w:t>ордена.</w:t>
      </w:r>
      <w:r>
        <w:rPr>
          <w:spacing w:val="-9"/>
        </w:rPr>
        <w:t> </w:t>
      </w:r>
      <w:r>
        <w:rPr/>
        <w:t>Он</w:t>
      </w:r>
      <w:r>
        <w:rPr>
          <w:spacing w:val="-9"/>
        </w:rPr>
        <w:t> </w:t>
      </w:r>
      <w:r>
        <w:rPr/>
        <w:t>фак- </w:t>
      </w:r>
      <w:r>
        <w:rPr>
          <w:spacing w:val="-2"/>
        </w:rPr>
        <w:t>тически</w:t>
      </w:r>
      <w:r>
        <w:rPr>
          <w:spacing w:val="-5"/>
        </w:rPr>
        <w:t> </w:t>
      </w:r>
      <w:r>
        <w:rPr>
          <w:spacing w:val="-2"/>
        </w:rPr>
        <w:t>развалился,</w:t>
      </w:r>
      <w:r>
        <w:rPr>
          <w:spacing w:val="-5"/>
        </w:rPr>
        <w:t> </w:t>
      </w:r>
      <w:r>
        <w:rPr>
          <w:spacing w:val="-2"/>
        </w:rPr>
        <w:t>превратился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Ливонскую</w:t>
      </w:r>
      <w:r>
        <w:rPr>
          <w:spacing w:val="-5"/>
        </w:rPr>
        <w:t> </w:t>
      </w:r>
      <w:r>
        <w:rPr>
          <w:spacing w:val="-2"/>
        </w:rPr>
        <w:t>конфедерацию</w:t>
      </w:r>
      <w:r>
        <w:rPr>
          <w:spacing w:val="-5"/>
        </w:rPr>
        <w:t> </w:t>
      </w:r>
      <w:r>
        <w:rPr>
          <w:spacing w:val="-2"/>
        </w:rPr>
        <w:t>с</w:t>
      </w:r>
      <w:r>
        <w:rPr>
          <w:spacing w:val="-5"/>
        </w:rPr>
        <w:t> </w:t>
      </w:r>
      <w:r>
        <w:rPr>
          <w:spacing w:val="-2"/>
        </w:rPr>
        <w:t>протестантской светской</w:t>
      </w:r>
      <w:r>
        <w:rPr>
          <w:spacing w:val="-9"/>
        </w:rPr>
        <w:t> </w:t>
      </w:r>
      <w:r>
        <w:rPr>
          <w:spacing w:val="-2"/>
        </w:rPr>
        <w:t>немецкоговорящей</w:t>
      </w:r>
      <w:r>
        <w:rPr>
          <w:spacing w:val="-9"/>
        </w:rPr>
        <w:t> </w:t>
      </w:r>
      <w:r>
        <w:rPr>
          <w:spacing w:val="-2"/>
        </w:rPr>
        <w:t>рыцарской</w:t>
      </w:r>
      <w:r>
        <w:rPr>
          <w:spacing w:val="-9"/>
        </w:rPr>
        <w:t> </w:t>
      </w:r>
      <w:r>
        <w:rPr>
          <w:spacing w:val="-2"/>
        </w:rPr>
        <w:t>элитой.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городах</w:t>
      </w:r>
      <w:r>
        <w:rPr>
          <w:spacing w:val="-9"/>
        </w:rPr>
        <w:t> </w:t>
      </w:r>
      <w:r>
        <w:rPr>
          <w:spacing w:val="-2"/>
        </w:rPr>
        <w:t>доминировали</w:t>
      </w:r>
      <w:r>
        <w:rPr>
          <w:spacing w:val="-9"/>
        </w:rPr>
        <w:t> </w:t>
      </w:r>
      <w:r>
        <w:rPr>
          <w:spacing w:val="-2"/>
        </w:rPr>
        <w:t>немец- кие</w:t>
      </w:r>
      <w:r>
        <w:rPr>
          <w:spacing w:val="-8"/>
        </w:rPr>
        <w:t> </w:t>
      </w:r>
      <w:r>
        <w:rPr>
          <w:spacing w:val="-2"/>
        </w:rPr>
        <w:t>купцы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зажиточные</w:t>
      </w:r>
      <w:r>
        <w:rPr>
          <w:spacing w:val="-8"/>
        </w:rPr>
        <w:t> </w:t>
      </w:r>
      <w:r>
        <w:rPr>
          <w:spacing w:val="-2"/>
        </w:rPr>
        <w:t>ремесленные</w:t>
      </w:r>
      <w:r>
        <w:rPr>
          <w:spacing w:val="-8"/>
        </w:rPr>
        <w:t> </w:t>
      </w:r>
      <w:r>
        <w:rPr>
          <w:spacing w:val="-2"/>
        </w:rPr>
        <w:t>мастера.</w:t>
      </w:r>
      <w:r>
        <w:rPr>
          <w:spacing w:val="-8"/>
        </w:rPr>
        <w:t> </w:t>
      </w:r>
      <w:r>
        <w:rPr>
          <w:spacing w:val="-2"/>
        </w:rPr>
        <w:t>Сельское</w:t>
      </w:r>
      <w:r>
        <w:rPr>
          <w:spacing w:val="-8"/>
        </w:rPr>
        <w:t> </w:t>
      </w:r>
      <w:r>
        <w:rPr>
          <w:spacing w:val="-2"/>
        </w:rPr>
        <w:t>население</w:t>
      </w:r>
      <w:r>
        <w:rPr>
          <w:spacing w:val="-8"/>
        </w:rPr>
        <w:t> </w:t>
      </w:r>
      <w:r>
        <w:rPr>
          <w:spacing w:val="-2"/>
        </w:rPr>
        <w:t>составляли </w:t>
      </w:r>
      <w:r>
        <w:rPr/>
        <w:t>зависимые</w:t>
      </w:r>
      <w:r>
        <w:rPr>
          <w:spacing w:val="-6"/>
        </w:rPr>
        <w:t> </w:t>
      </w:r>
      <w:r>
        <w:rPr/>
        <w:t>крестьяне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латыши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эстонцы.</w:t>
      </w:r>
      <w:r>
        <w:rPr>
          <w:spacing w:val="-6"/>
        </w:rPr>
        <w:t> </w:t>
      </w:r>
      <w:r>
        <w:rPr/>
        <w:t>Ливония</w:t>
      </w:r>
      <w:r>
        <w:rPr>
          <w:spacing w:val="-6"/>
        </w:rPr>
        <w:t> </w:t>
      </w:r>
      <w:r>
        <w:rPr/>
        <w:t>имела</w:t>
      </w:r>
      <w:r>
        <w:rPr>
          <w:spacing w:val="-6"/>
        </w:rPr>
        <w:t> </w:t>
      </w:r>
      <w:r>
        <w:rPr/>
        <w:t>крупные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хорошо обустроенные портовые города на побережье Балтийского моря, прежде всего </w:t>
      </w:r>
      <w:r>
        <w:rPr>
          <w:w w:val="95"/>
        </w:rPr>
        <w:t>Ригу и Ревель (современный Таллин). Дерпт и Нарва через короткие речные пути </w:t>
      </w:r>
      <w:r>
        <w:rPr/>
        <w:t>тоже имели выходы к морю.</w:t>
      </w:r>
    </w:p>
    <w:p>
      <w:pPr>
        <w:pStyle w:val="BodyText"/>
        <w:spacing w:line="216" w:lineRule="auto"/>
        <w:ind w:left="793" w:right="791" w:firstLine="340"/>
        <w:jc w:val="both"/>
      </w:pPr>
      <w:r>
        <w:rPr/>
        <w:t>Поводом к Ливонской войне стала неуплата орденом юрьевской дани. По условиям</w:t>
      </w:r>
      <w:r>
        <w:rPr>
          <w:spacing w:val="-9"/>
        </w:rPr>
        <w:t> </w:t>
      </w:r>
      <w:r>
        <w:rPr/>
        <w:t>договора</w:t>
      </w:r>
      <w:r>
        <w:rPr>
          <w:spacing w:val="-9"/>
        </w:rPr>
        <w:t> </w:t>
      </w:r>
      <w:r>
        <w:rPr/>
        <w:t>России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Ливонским</w:t>
      </w:r>
      <w:r>
        <w:rPr>
          <w:spacing w:val="-9"/>
        </w:rPr>
        <w:t> </w:t>
      </w:r>
      <w:r>
        <w:rPr/>
        <w:t>орденом,</w:t>
      </w:r>
      <w:r>
        <w:rPr>
          <w:spacing w:val="-9"/>
        </w:rPr>
        <w:t> </w:t>
      </w:r>
      <w:r>
        <w:rPr/>
        <w:t>заключённого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1503</w:t>
      </w:r>
      <w:r>
        <w:rPr>
          <w:spacing w:val="-9"/>
        </w:rPr>
        <w:t> </w:t>
      </w:r>
      <w:r>
        <w:rPr/>
        <w:t>г.,</w:t>
      </w:r>
      <w:r>
        <w:rPr>
          <w:spacing w:val="-9"/>
        </w:rPr>
        <w:t> </w:t>
      </w:r>
      <w:r>
        <w:rPr/>
        <w:t>орден должен был выплачивать дань за город Юрьев (Дерпт, ныне Тарту), некогда основанный</w:t>
      </w:r>
      <w:r>
        <w:rPr>
          <w:spacing w:val="-7"/>
        </w:rPr>
        <w:t> </w:t>
      </w:r>
      <w:r>
        <w:rPr/>
        <w:t>Ярославом</w:t>
      </w:r>
      <w:r>
        <w:rPr>
          <w:spacing w:val="-7"/>
        </w:rPr>
        <w:t> </w:t>
      </w:r>
      <w:r>
        <w:rPr/>
        <w:t>Мудрым.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1557</w:t>
      </w:r>
      <w:r>
        <w:rPr>
          <w:spacing w:val="-7"/>
        </w:rPr>
        <w:t> </w:t>
      </w:r>
      <w:r>
        <w:rPr/>
        <w:t>г.</w:t>
      </w:r>
      <w:r>
        <w:rPr>
          <w:spacing w:val="-7"/>
        </w:rPr>
        <w:t> </w:t>
      </w:r>
      <w:r>
        <w:rPr/>
        <w:t>рыцари</w:t>
      </w:r>
      <w:r>
        <w:rPr>
          <w:spacing w:val="-7"/>
        </w:rPr>
        <w:t> </w:t>
      </w:r>
      <w:r>
        <w:rPr/>
        <w:t>заявили</w:t>
      </w:r>
      <w:r>
        <w:rPr>
          <w:spacing w:val="-7"/>
        </w:rPr>
        <w:t> </w:t>
      </w:r>
      <w:r>
        <w:rPr/>
        <w:t>о</w:t>
      </w:r>
      <w:r>
        <w:rPr>
          <w:spacing w:val="-7"/>
        </w:rPr>
        <w:t> </w:t>
      </w:r>
      <w:r>
        <w:rPr/>
        <w:t>своём</w:t>
      </w:r>
      <w:r>
        <w:rPr>
          <w:spacing w:val="-7"/>
        </w:rPr>
        <w:t> </w:t>
      </w:r>
      <w:r>
        <w:rPr/>
        <w:t>отказе</w:t>
      </w:r>
      <w:r>
        <w:rPr>
          <w:spacing w:val="-7"/>
        </w:rPr>
        <w:t> </w:t>
      </w:r>
      <w:r>
        <w:rPr/>
        <w:t>пла- тить эту дань.</w:t>
      </w:r>
    </w:p>
    <w:p>
      <w:pPr>
        <w:pStyle w:val="BodyText"/>
        <w:spacing w:line="216" w:lineRule="auto"/>
        <w:ind w:left="793" w:right="791" w:firstLine="340"/>
        <w:jc w:val="both"/>
      </w:pPr>
      <w:r>
        <w:rPr/>
        <w:t>Русские войска вошли в Ливонию в январе 1558 г. В апреле они приступи- ли</w:t>
      </w:r>
      <w:r>
        <w:rPr>
          <w:spacing w:val="-5"/>
        </w:rPr>
        <w:t> </w:t>
      </w:r>
      <w:r>
        <w:rPr/>
        <w:t>к</w:t>
      </w:r>
      <w:r>
        <w:rPr>
          <w:spacing w:val="-5"/>
        </w:rPr>
        <w:t> </w:t>
      </w:r>
      <w:r>
        <w:rPr/>
        <w:t>осаде</w:t>
      </w:r>
      <w:r>
        <w:rPr>
          <w:spacing w:val="-5"/>
        </w:rPr>
        <w:t> </w:t>
      </w:r>
      <w:r>
        <w:rPr/>
        <w:t>Нарвы.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мае</w:t>
      </w:r>
      <w:r>
        <w:rPr>
          <w:spacing w:val="-5"/>
        </w:rPr>
        <w:t> </w:t>
      </w:r>
      <w:r>
        <w:rPr/>
        <w:t>Нарва</w:t>
      </w:r>
      <w:r>
        <w:rPr>
          <w:spacing w:val="-5"/>
        </w:rPr>
        <w:t> </w:t>
      </w:r>
      <w:r>
        <w:rPr/>
        <w:t>сдалась.</w:t>
      </w:r>
      <w:r>
        <w:rPr>
          <w:spacing w:val="-5"/>
        </w:rPr>
        <w:t> </w:t>
      </w:r>
      <w:r>
        <w:rPr/>
        <w:t>Среди</w:t>
      </w:r>
      <w:r>
        <w:rPr>
          <w:spacing w:val="-5"/>
        </w:rPr>
        <w:t> </w:t>
      </w:r>
      <w:r>
        <w:rPr/>
        <w:t>ливонских</w:t>
      </w:r>
      <w:r>
        <w:rPr>
          <w:spacing w:val="-5"/>
        </w:rPr>
        <w:t> </w:t>
      </w:r>
      <w:r>
        <w:rPr/>
        <w:t>рыцарей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бюргеров началась паника. Рыцари покидали свои замки и бежали в Ревель.</w:t>
      </w:r>
    </w:p>
    <w:p>
      <w:pPr>
        <w:pStyle w:val="BodyText"/>
        <w:spacing w:line="216" w:lineRule="auto"/>
        <w:ind w:left="793" w:right="791" w:firstLine="340"/>
        <w:jc w:val="both"/>
      </w:pPr>
      <w:r>
        <w:rPr/>
        <w:t>В июле русские заняли Дерпт. Всего за май–октябрь 1558 г. русские взяли 20 ливонских городов-крепостей, включая добровольно перешедшие в поддан- ство Москвы.</w:t>
      </w:r>
    </w:p>
    <w:p>
      <w:pPr>
        <w:pStyle w:val="BodyText"/>
        <w:spacing w:line="216" w:lineRule="auto"/>
        <w:ind w:left="793" w:right="791" w:firstLine="340"/>
        <w:jc w:val="both"/>
      </w:pPr>
      <w:r>
        <w:rPr/>
        <w:t>В 1559 г. война возобновилась. Россия овладела ещё 11 городами. Русские полки дошли до Риги и сожгли стоявший на рейде рижский флот.</w:t>
      </w:r>
    </w:p>
    <w:p>
      <w:pPr>
        <w:pStyle w:val="BodyText"/>
        <w:spacing w:line="216" w:lineRule="auto"/>
        <w:ind w:left="793" w:right="790" w:firstLine="340"/>
        <w:jc w:val="both"/>
      </w:pPr>
      <w:r>
        <w:rPr/>
        <w:t>В</w:t>
      </w:r>
      <w:r>
        <w:rPr>
          <w:spacing w:val="-6"/>
        </w:rPr>
        <w:t> </w:t>
      </w:r>
      <w:r>
        <w:rPr/>
        <w:t>мае</w:t>
      </w:r>
      <w:r>
        <w:rPr>
          <w:spacing w:val="-6"/>
        </w:rPr>
        <w:t> </w:t>
      </w:r>
      <w:r>
        <w:rPr/>
        <w:t>1559</w:t>
      </w:r>
      <w:r>
        <w:rPr>
          <w:spacing w:val="-6"/>
        </w:rPr>
        <w:t> </w:t>
      </w:r>
      <w:r>
        <w:rPr/>
        <w:t>г.</w:t>
      </w:r>
      <w:r>
        <w:rPr>
          <w:spacing w:val="-6"/>
        </w:rPr>
        <w:t> </w:t>
      </w:r>
      <w:r>
        <w:rPr/>
        <w:t>престарелый</w:t>
      </w:r>
      <w:r>
        <w:rPr>
          <w:spacing w:val="-6"/>
        </w:rPr>
        <w:t> </w:t>
      </w:r>
      <w:r>
        <w:rPr/>
        <w:t>магистр</w:t>
      </w:r>
      <w:r>
        <w:rPr>
          <w:spacing w:val="-6"/>
        </w:rPr>
        <w:t> </w:t>
      </w:r>
      <w:r>
        <w:rPr/>
        <w:t>Ливонского</w:t>
      </w:r>
      <w:r>
        <w:rPr>
          <w:spacing w:val="-6"/>
        </w:rPr>
        <w:t> </w:t>
      </w:r>
      <w:r>
        <w:rPr/>
        <w:t>ордена</w:t>
      </w:r>
      <w:r>
        <w:rPr>
          <w:spacing w:val="-6"/>
        </w:rPr>
        <w:t> </w:t>
      </w:r>
      <w:r>
        <w:rPr/>
        <w:t>В.</w:t>
      </w:r>
      <w:r>
        <w:rPr>
          <w:spacing w:val="-6"/>
        </w:rPr>
        <w:t> </w:t>
      </w:r>
      <w:r>
        <w:rPr/>
        <w:t>фон</w:t>
      </w:r>
      <w:r>
        <w:rPr>
          <w:spacing w:val="-6"/>
        </w:rPr>
        <w:t> </w:t>
      </w:r>
      <w:r>
        <w:rPr/>
        <w:t>Фюрстенберг сложил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себя</w:t>
      </w:r>
      <w:r>
        <w:rPr>
          <w:spacing w:val="-2"/>
        </w:rPr>
        <w:t> </w:t>
      </w:r>
      <w:r>
        <w:rPr/>
        <w:t>полномочия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вскоре</w:t>
      </w:r>
      <w:r>
        <w:rPr>
          <w:spacing w:val="-2"/>
        </w:rPr>
        <w:t> </w:t>
      </w:r>
      <w:r>
        <w:rPr/>
        <w:t>попал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плен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русским.</w:t>
      </w:r>
      <w:r>
        <w:rPr>
          <w:spacing w:val="-2"/>
        </w:rPr>
        <w:t> </w:t>
      </w:r>
      <w:r>
        <w:rPr/>
        <w:t>Новым</w:t>
      </w:r>
      <w:r>
        <w:rPr>
          <w:spacing w:val="-2"/>
        </w:rPr>
        <w:t> </w:t>
      </w:r>
      <w:r>
        <w:rPr/>
        <w:t>магистром был избран энергичный Г. Кетлер, который передал Ливонию (за исключени- ем Курляндии) польскому королю Сигизмунду II Августу. Сам Кетлер, став- ший</w:t>
      </w:r>
      <w:r>
        <w:rPr>
          <w:spacing w:val="-2"/>
        </w:rPr>
        <w:t> </w:t>
      </w:r>
      <w:r>
        <w:rPr/>
        <w:t>курляндским</w:t>
      </w:r>
      <w:r>
        <w:rPr>
          <w:spacing w:val="-2"/>
        </w:rPr>
        <w:t> </w:t>
      </w:r>
      <w:r>
        <w:rPr/>
        <w:t>герцогом,</w:t>
      </w:r>
      <w:r>
        <w:rPr>
          <w:spacing w:val="-2"/>
        </w:rPr>
        <w:t> </w:t>
      </w:r>
      <w:r>
        <w:rPr/>
        <w:t>присягнул</w:t>
      </w:r>
      <w:r>
        <w:rPr>
          <w:spacing w:val="-2"/>
        </w:rPr>
        <w:t> </w:t>
      </w:r>
      <w:r>
        <w:rPr/>
        <w:t>Сигизмунду</w:t>
      </w:r>
      <w:r>
        <w:rPr>
          <w:spacing w:val="-2"/>
        </w:rPr>
        <w:t> </w:t>
      </w:r>
      <w:r>
        <w:rPr/>
        <w:t>II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вассал.</w:t>
      </w:r>
      <w:r>
        <w:rPr>
          <w:spacing w:val="-2"/>
        </w:rPr>
        <w:t> </w:t>
      </w:r>
      <w:r>
        <w:rPr/>
        <w:t>Польша и Литва вступили в войну с Россией. Швеция тоже пожелала получить свою часть</w:t>
      </w:r>
      <w:r>
        <w:rPr>
          <w:spacing w:val="-1"/>
        </w:rPr>
        <w:t> </w:t>
      </w:r>
      <w:r>
        <w:rPr/>
        <w:t>Ливонии.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1561</w:t>
      </w:r>
      <w:r>
        <w:rPr>
          <w:spacing w:val="-1"/>
        </w:rPr>
        <w:t> </w:t>
      </w:r>
      <w:r>
        <w:rPr/>
        <w:t>г.</w:t>
      </w:r>
      <w:r>
        <w:rPr>
          <w:spacing w:val="-1"/>
        </w:rPr>
        <w:t> </w:t>
      </w:r>
      <w:r>
        <w:rPr/>
        <w:t>ей</w:t>
      </w:r>
      <w:r>
        <w:rPr>
          <w:spacing w:val="-1"/>
        </w:rPr>
        <w:t> </w:t>
      </w:r>
      <w:r>
        <w:rPr/>
        <w:t>отошёл</w:t>
      </w:r>
      <w:r>
        <w:rPr>
          <w:spacing w:val="-1"/>
        </w:rPr>
        <w:t> </w:t>
      </w:r>
      <w:r>
        <w:rPr/>
        <w:t>Ревель.</w:t>
      </w:r>
      <w:r>
        <w:rPr>
          <w:spacing w:val="-1"/>
        </w:rPr>
        <w:t> </w:t>
      </w:r>
      <w:r>
        <w:rPr/>
        <w:t>Одновременно</w:t>
      </w:r>
      <w:r>
        <w:rPr>
          <w:spacing w:val="-1"/>
        </w:rPr>
        <w:t> </w:t>
      </w:r>
      <w:r>
        <w:rPr/>
        <w:t>Эзельский</w:t>
      </w:r>
      <w:r>
        <w:rPr>
          <w:spacing w:val="-1"/>
        </w:rPr>
        <w:t> </w:t>
      </w:r>
      <w:r>
        <w:rPr/>
        <w:t>епископ уступил за 30 тыс. талеров остров Эзель (Саарема) младшему брату датского короля герцогу Магнусу.</w:t>
      </w:r>
    </w:p>
    <w:p>
      <w:pPr>
        <w:pStyle w:val="BodyText"/>
        <w:spacing w:line="213" w:lineRule="auto"/>
        <w:ind w:left="793" w:right="791" w:firstLine="340"/>
        <w:jc w:val="both"/>
      </w:pPr>
      <w:r>
        <w:rPr/>
        <w:t>Круг участников войны значительно расширился. Неожиданно для царя она переросла в крупный международный конфликт и затянулась на долгих 25 лет — с </w:t>
      </w:r>
      <w:r>
        <w:rPr>
          <w:rFonts w:ascii="Book Antiqua" w:hAnsi="Book Antiqua"/>
          <w:b/>
        </w:rPr>
        <w:t>1558 </w:t>
      </w:r>
      <w:r>
        <w:rPr/>
        <w:t>по </w:t>
      </w:r>
      <w:r>
        <w:rPr>
          <w:rFonts w:ascii="Book Antiqua" w:hAnsi="Book Antiqua"/>
          <w:b/>
        </w:rPr>
        <w:t>1583 г. </w:t>
      </w:r>
      <w:r>
        <w:rPr/>
        <w:t>Между тем военные и экономические силы России начали истощаться.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8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-3"/>
          <w:sz w:val="19"/>
        </w:rPr>
        <w:t> </w:t>
      </w:r>
      <w:r>
        <w:rPr>
          <w:sz w:val="19"/>
        </w:rPr>
        <w:t>Назовите</w:t>
      </w:r>
      <w:r>
        <w:rPr>
          <w:spacing w:val="-15"/>
          <w:sz w:val="19"/>
        </w:rPr>
        <w:t> </w:t>
      </w:r>
      <w:r>
        <w:rPr>
          <w:sz w:val="19"/>
        </w:rPr>
        <w:t>причины</w:t>
      </w:r>
      <w:r>
        <w:rPr>
          <w:spacing w:val="-15"/>
          <w:sz w:val="19"/>
        </w:rPr>
        <w:t> </w:t>
      </w:r>
      <w:r>
        <w:rPr>
          <w:sz w:val="19"/>
        </w:rPr>
        <w:t>Ливонской</w:t>
      </w:r>
      <w:r>
        <w:rPr>
          <w:spacing w:val="-15"/>
          <w:sz w:val="19"/>
        </w:rPr>
        <w:t> </w:t>
      </w:r>
      <w:r>
        <w:rPr>
          <w:sz w:val="19"/>
        </w:rPr>
        <w:t>войны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цели</w:t>
      </w:r>
      <w:r>
        <w:rPr>
          <w:spacing w:val="-15"/>
          <w:sz w:val="19"/>
        </w:rPr>
        <w:t> </w:t>
      </w:r>
      <w:r>
        <w:rPr>
          <w:sz w:val="19"/>
        </w:rPr>
        <w:t>участников</w:t>
      </w:r>
      <w:r>
        <w:rPr>
          <w:spacing w:val="-15"/>
          <w:sz w:val="19"/>
        </w:rPr>
        <w:t> </w:t>
      </w:r>
      <w:r>
        <w:rPr>
          <w:sz w:val="19"/>
        </w:rPr>
        <w:t>конфликта.</w:t>
      </w:r>
      <w:r>
        <w:rPr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-3"/>
          <w:sz w:val="19"/>
        </w:rPr>
        <w:t> </w:t>
      </w:r>
      <w:r>
        <w:rPr>
          <w:sz w:val="19"/>
        </w:rPr>
        <w:t>Что</w:t>
      </w:r>
      <w:r>
        <w:rPr>
          <w:spacing w:val="-14"/>
          <w:sz w:val="19"/>
        </w:rPr>
        <w:t> </w:t>
      </w:r>
      <w:r>
        <w:rPr>
          <w:sz w:val="19"/>
        </w:rPr>
        <w:t>послу- жило поводом к войне? Чем повод отличается от причин?</w:t>
      </w:r>
    </w:p>
    <w:p>
      <w:pPr>
        <w:spacing w:after="0" w:line="208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rFonts w:ascii="Tahoma"/>
          <w:sz w:val="17"/>
        </w:rPr>
      </w:pPr>
    </w:p>
    <w:p>
      <w:pPr>
        <w:pStyle w:val="BodyText"/>
        <w:ind w:left="731"/>
        <w:rPr>
          <w:rFonts w:ascii="Tahoma"/>
        </w:rPr>
      </w:pPr>
      <w:r>
        <w:rPr>
          <w:rFonts w:ascii="Tahoma"/>
        </w:rPr>
        <w:pict>
          <v:group style="width:385.95pt;height:120.25pt;mso-position-horizontal-relative:char;mso-position-vertical-relative:line" id="docshapegroup615" coordorigin="0,0" coordsize="7719,2405">
            <v:rect style="position:absolute;left:0;top:0;width:7719;height:2405" id="docshape616" filled="true" fillcolor="#000000" stroked="false">
              <v:fill opacity="32768f" type="solid"/>
            </v:rect>
            <v:rect style="position:absolute;left:62;top:63;width:7597;height:2282" id="docshape617" filled="true" fillcolor="#e9eff8" stroked="false">
              <v:fill type="solid"/>
            </v:rect>
            <v:shape style="position:absolute;left:160;top:161;width:356;height:351" type="#_x0000_t75" id="docshape618" stroked="false">
              <v:imagedata r:id="rId56" o:title=""/>
            </v:shape>
            <v:shape style="position:absolute;left:0;top:0;width:7719;height:2405" type="#_x0000_t202" id="docshape619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5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Середина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XVI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в.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была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отмечена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крупными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военно-политическими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успехами </w:t>
                    </w:r>
                    <w:r>
                      <w:rPr>
                        <w:rFonts w:ascii="Tahoma" w:hAnsi="Tahoma"/>
                        <w:sz w:val="20"/>
                      </w:rPr>
                      <w:t>России. В 1552 г. после упорной осады была взята Казань, а в 1556 г. без боя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сдалась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Астрахань.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Казанское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Астраханское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ханства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прекратили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своё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существование.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Власть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царя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признала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значительная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часть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башкир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ногаев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(ногайцев). В состав России вошли Среднее и Нижнее Поволжье. Вскоре по- </w:t>
                    </w:r>
                    <w:r>
                      <w:rPr>
                        <w:rFonts w:ascii="Tahoma" w:hAnsi="Tahoma"/>
                        <w:sz w:val="20"/>
                      </w:rPr>
                      <w:t>сле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этого,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1558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г.,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Иван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IV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начал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Ливонскую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войну,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целью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которой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было обретение портовых городов на Балтийском море.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Heading7"/>
        <w:spacing w:before="47"/>
      </w:pPr>
      <w:r>
        <w:rPr/>
        <w:drawing>
          <wp:inline distT="0" distB="0" distL="0" distR="0">
            <wp:extent cx="144005" cy="144005"/>
            <wp:effectExtent l="0" t="0" r="0" b="0"/>
            <wp:docPr id="6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15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08" w:lineRule="auto" w:before="50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Какие задачи во внешней политике стояли перед Иваном IV? Сформулируйте не ме- </w:t>
      </w:r>
      <w:r>
        <w:rPr>
          <w:sz w:val="19"/>
        </w:rPr>
        <w:t>нее трёх задач. Какие меры принимались для их решения?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08" w:lineRule="auto" w:before="10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Какие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последствия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для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России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имело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присоединение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обширной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территории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Повол- </w:t>
      </w:r>
      <w:r>
        <w:rPr>
          <w:sz w:val="19"/>
        </w:rPr>
        <w:t>жья? Сформулируйте не менее трёх последствий.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13" w:lineRule="auto" w:before="6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Можно ли найти среди причин и итогов войны России за обладание Поволжьем чер- </w:t>
      </w:r>
      <w:r>
        <w:rPr>
          <w:sz w:val="19"/>
        </w:rPr>
        <w:t>ты</w:t>
      </w:r>
      <w:r>
        <w:rPr>
          <w:spacing w:val="-9"/>
          <w:sz w:val="19"/>
        </w:rPr>
        <w:t> </w:t>
      </w:r>
      <w:r>
        <w:rPr>
          <w:sz w:val="19"/>
        </w:rPr>
        <w:t>сходства</w:t>
      </w:r>
      <w:r>
        <w:rPr>
          <w:spacing w:val="-9"/>
          <w:sz w:val="19"/>
        </w:rPr>
        <w:t> </w:t>
      </w:r>
      <w:r>
        <w:rPr>
          <w:sz w:val="19"/>
        </w:rPr>
        <w:t>с</w:t>
      </w:r>
      <w:r>
        <w:rPr>
          <w:spacing w:val="-9"/>
          <w:sz w:val="19"/>
        </w:rPr>
        <w:t> </w:t>
      </w:r>
      <w:r>
        <w:rPr>
          <w:sz w:val="19"/>
        </w:rPr>
        <w:t>другими</w:t>
      </w:r>
      <w:r>
        <w:rPr>
          <w:spacing w:val="-9"/>
          <w:sz w:val="19"/>
        </w:rPr>
        <w:t> </w:t>
      </w:r>
      <w:r>
        <w:rPr>
          <w:sz w:val="19"/>
        </w:rPr>
        <w:t>важными</w:t>
      </w:r>
      <w:r>
        <w:rPr>
          <w:spacing w:val="-9"/>
          <w:sz w:val="19"/>
        </w:rPr>
        <w:t> </w:t>
      </w:r>
      <w:r>
        <w:rPr>
          <w:sz w:val="19"/>
        </w:rPr>
        <w:t>событиями</w:t>
      </w:r>
      <w:r>
        <w:rPr>
          <w:spacing w:val="-9"/>
          <w:sz w:val="19"/>
        </w:rPr>
        <w:t> </w:t>
      </w:r>
      <w:r>
        <w:rPr>
          <w:sz w:val="19"/>
        </w:rPr>
        <w:t>эпохи</w:t>
      </w:r>
      <w:r>
        <w:rPr>
          <w:spacing w:val="-9"/>
          <w:sz w:val="19"/>
        </w:rPr>
        <w:t> </w:t>
      </w:r>
      <w:r>
        <w:rPr>
          <w:sz w:val="19"/>
        </w:rPr>
        <w:t>Великих</w:t>
      </w:r>
      <w:r>
        <w:rPr>
          <w:spacing w:val="-9"/>
          <w:sz w:val="19"/>
        </w:rPr>
        <w:t> </w:t>
      </w:r>
      <w:r>
        <w:rPr>
          <w:sz w:val="19"/>
        </w:rPr>
        <w:t>географических</w:t>
      </w:r>
      <w:r>
        <w:rPr>
          <w:spacing w:val="-9"/>
          <w:sz w:val="19"/>
        </w:rPr>
        <w:t> </w:t>
      </w:r>
      <w:r>
        <w:rPr>
          <w:sz w:val="19"/>
        </w:rPr>
        <w:t>откры- тий? Свой ответ объясните.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08" w:lineRule="auto" w:before="9" w:after="0"/>
        <w:ind w:left="1133" w:right="791" w:hanging="341"/>
        <w:jc w:val="both"/>
        <w:rPr>
          <w:sz w:val="19"/>
        </w:rPr>
      </w:pPr>
      <w:r>
        <w:rPr>
          <w:sz w:val="19"/>
        </w:rPr>
        <w:t>Что</w:t>
      </w:r>
      <w:r>
        <w:rPr>
          <w:spacing w:val="-7"/>
          <w:sz w:val="19"/>
        </w:rPr>
        <w:t> </w:t>
      </w:r>
      <w:r>
        <w:rPr>
          <w:sz w:val="19"/>
        </w:rPr>
        <w:t>представляла</w:t>
      </w:r>
      <w:r>
        <w:rPr>
          <w:spacing w:val="-7"/>
          <w:sz w:val="19"/>
        </w:rPr>
        <w:t> </w:t>
      </w:r>
      <w:r>
        <w:rPr>
          <w:sz w:val="19"/>
        </w:rPr>
        <w:t>собой</w:t>
      </w:r>
      <w:r>
        <w:rPr>
          <w:spacing w:val="-7"/>
          <w:sz w:val="19"/>
        </w:rPr>
        <w:t> </w:t>
      </w:r>
      <w:r>
        <w:rPr>
          <w:sz w:val="19"/>
        </w:rPr>
        <w:t>Ливония</w:t>
      </w:r>
      <w:r>
        <w:rPr>
          <w:spacing w:val="-7"/>
          <w:sz w:val="19"/>
        </w:rPr>
        <w:t> </w:t>
      </w:r>
      <w:r>
        <w:rPr>
          <w:sz w:val="19"/>
        </w:rPr>
        <w:t>к</w:t>
      </w:r>
      <w:r>
        <w:rPr>
          <w:spacing w:val="-7"/>
          <w:sz w:val="19"/>
        </w:rPr>
        <w:t> </w:t>
      </w:r>
      <w:r>
        <w:rPr>
          <w:sz w:val="19"/>
        </w:rPr>
        <w:t>середине</w:t>
      </w:r>
      <w:r>
        <w:rPr>
          <w:spacing w:val="-7"/>
          <w:sz w:val="19"/>
        </w:rPr>
        <w:t> </w:t>
      </w:r>
      <w:r>
        <w:rPr>
          <w:sz w:val="19"/>
        </w:rPr>
        <w:t>XVI</w:t>
      </w:r>
      <w:r>
        <w:rPr>
          <w:spacing w:val="-7"/>
          <w:sz w:val="19"/>
        </w:rPr>
        <w:t> </w:t>
      </w:r>
      <w:r>
        <w:rPr>
          <w:sz w:val="19"/>
        </w:rPr>
        <w:t>в.?</w:t>
      </w:r>
      <w:r>
        <w:rPr>
          <w:spacing w:val="-7"/>
          <w:sz w:val="19"/>
        </w:rPr>
        <w:t> </w:t>
      </w:r>
      <w:r>
        <w:rPr>
          <w:sz w:val="19"/>
        </w:rPr>
        <w:t>Почему</w:t>
      </w:r>
      <w:r>
        <w:rPr>
          <w:spacing w:val="-7"/>
          <w:sz w:val="19"/>
        </w:rPr>
        <w:t> </w:t>
      </w:r>
      <w:r>
        <w:rPr>
          <w:sz w:val="19"/>
        </w:rPr>
        <w:t>конфликт</w:t>
      </w:r>
      <w:r>
        <w:rPr>
          <w:spacing w:val="-7"/>
          <w:sz w:val="19"/>
        </w:rPr>
        <w:t> </w:t>
      </w:r>
      <w:r>
        <w:rPr>
          <w:sz w:val="19"/>
        </w:rPr>
        <w:t>за</w:t>
      </w:r>
      <w:r>
        <w:rPr>
          <w:spacing w:val="-7"/>
          <w:sz w:val="19"/>
        </w:rPr>
        <w:t> </w:t>
      </w:r>
      <w:r>
        <w:rPr>
          <w:sz w:val="19"/>
        </w:rPr>
        <w:t>неё</w:t>
      </w:r>
      <w:r>
        <w:rPr>
          <w:spacing w:val="-7"/>
          <w:sz w:val="19"/>
        </w:rPr>
        <w:t> </w:t>
      </w:r>
      <w:r>
        <w:rPr>
          <w:sz w:val="19"/>
        </w:rPr>
        <w:t>стал</w:t>
      </w:r>
      <w:r>
        <w:rPr>
          <w:sz w:val="19"/>
        </w:rPr>
        <w:t> </w:t>
      </w:r>
      <w:r>
        <w:rPr>
          <w:spacing w:val="-2"/>
          <w:sz w:val="19"/>
        </w:rPr>
        <w:t>международным?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08" w:lineRule="auto" w:before="10" w:after="0"/>
        <w:ind w:left="1133" w:right="792" w:hanging="341"/>
        <w:jc w:val="both"/>
        <w:rPr>
          <w:sz w:val="19"/>
        </w:rPr>
      </w:pPr>
      <w:r>
        <w:rPr>
          <w:spacing w:val="-2"/>
          <w:sz w:val="19"/>
        </w:rPr>
        <w:t>Начните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тетради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заполнение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таблицы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«Ливонская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война»,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самостоятельно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выде-</w:t>
      </w:r>
      <w:r>
        <w:rPr>
          <w:spacing w:val="-2"/>
          <w:sz w:val="19"/>
        </w:rPr>
        <w:t> </w:t>
      </w:r>
      <w:r>
        <w:rPr>
          <w:sz w:val="19"/>
        </w:rPr>
        <w:t>лив этапы войны.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13" w:lineRule="auto" w:before="5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Существует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следующая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точка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зрения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внешнюю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политику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Ивана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IV:</w:t>
      </w:r>
      <w:r>
        <w:rPr>
          <w:spacing w:val="-6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«Основными</w:t>
      </w:r>
      <w:r>
        <w:rPr>
          <w:rFonts w:ascii="Trebuchet MS" w:hAnsi="Trebuchet MS"/>
          <w:i/>
          <w:spacing w:val="-2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направлениями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внешней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политики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Ивана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IV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были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восточное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южное».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w w:val="95"/>
          <w:sz w:val="19"/>
        </w:rPr>
        <w:t>Согласны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ли </w:t>
      </w:r>
      <w:r>
        <w:rPr>
          <w:sz w:val="19"/>
        </w:rPr>
        <w:t>вы с ней? Своё мнение обоснуйте историческими фактами.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08" w:lineRule="auto" w:before="7" w:after="0"/>
        <w:ind w:left="1133" w:right="791" w:hanging="341"/>
        <w:jc w:val="both"/>
        <w:rPr>
          <w:sz w:val="19"/>
        </w:rPr>
      </w:pPr>
      <w:r>
        <w:rPr>
          <w:sz w:val="19"/>
        </w:rPr>
        <w:t>Составьте</w:t>
      </w:r>
      <w:r>
        <w:rPr>
          <w:spacing w:val="15"/>
          <w:sz w:val="19"/>
        </w:rPr>
        <w:t> </w:t>
      </w:r>
      <w:r>
        <w:rPr>
          <w:sz w:val="19"/>
        </w:rPr>
        <w:t>в</w:t>
      </w:r>
      <w:r>
        <w:rPr>
          <w:spacing w:val="15"/>
          <w:sz w:val="19"/>
        </w:rPr>
        <w:t> </w:t>
      </w:r>
      <w:r>
        <w:rPr>
          <w:sz w:val="19"/>
        </w:rPr>
        <w:t>тетради</w:t>
      </w:r>
      <w:r>
        <w:rPr>
          <w:spacing w:val="15"/>
          <w:sz w:val="19"/>
        </w:rPr>
        <w:t> </w:t>
      </w:r>
      <w:r>
        <w:rPr>
          <w:sz w:val="19"/>
        </w:rPr>
        <w:t>простой</w:t>
      </w:r>
      <w:r>
        <w:rPr>
          <w:spacing w:val="15"/>
          <w:sz w:val="19"/>
        </w:rPr>
        <w:t> </w:t>
      </w:r>
      <w:r>
        <w:rPr>
          <w:sz w:val="19"/>
        </w:rPr>
        <w:t>план</w:t>
      </w:r>
      <w:r>
        <w:rPr>
          <w:spacing w:val="15"/>
          <w:sz w:val="19"/>
        </w:rPr>
        <w:t> </w:t>
      </w:r>
      <w:r>
        <w:rPr>
          <w:sz w:val="19"/>
        </w:rPr>
        <w:t>ответа</w:t>
      </w:r>
      <w:r>
        <w:rPr>
          <w:spacing w:val="15"/>
          <w:sz w:val="19"/>
        </w:rPr>
        <w:t> </w:t>
      </w:r>
      <w:r>
        <w:rPr>
          <w:sz w:val="19"/>
        </w:rPr>
        <w:t>по</w:t>
      </w:r>
      <w:r>
        <w:rPr>
          <w:spacing w:val="15"/>
          <w:sz w:val="19"/>
        </w:rPr>
        <w:t> </w:t>
      </w:r>
      <w:r>
        <w:rPr>
          <w:sz w:val="19"/>
        </w:rPr>
        <w:t>теме</w:t>
      </w:r>
      <w:r>
        <w:rPr>
          <w:spacing w:val="15"/>
          <w:sz w:val="19"/>
        </w:rPr>
        <w:t> </w:t>
      </w:r>
      <w:r>
        <w:rPr>
          <w:sz w:val="19"/>
        </w:rPr>
        <w:t>«Внешняя</w:t>
      </w:r>
      <w:r>
        <w:rPr>
          <w:spacing w:val="15"/>
          <w:sz w:val="19"/>
        </w:rPr>
        <w:t> </w:t>
      </w:r>
      <w:r>
        <w:rPr>
          <w:sz w:val="19"/>
        </w:rPr>
        <w:t>политика</w:t>
      </w:r>
      <w:r>
        <w:rPr>
          <w:spacing w:val="15"/>
          <w:sz w:val="19"/>
        </w:rPr>
        <w:t> </w:t>
      </w:r>
      <w:r>
        <w:rPr>
          <w:sz w:val="19"/>
        </w:rPr>
        <w:t>Ивана</w:t>
      </w:r>
      <w:r>
        <w:rPr>
          <w:spacing w:val="15"/>
          <w:sz w:val="19"/>
        </w:rPr>
        <w:t> </w:t>
      </w:r>
      <w:r>
        <w:rPr>
          <w:sz w:val="19"/>
        </w:rPr>
        <w:t>IV</w:t>
      </w:r>
      <w:r>
        <w:rPr>
          <w:sz w:val="19"/>
        </w:rPr>
        <w:t> в 1550-х гг.».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08" w:lineRule="auto" w:before="10" w:after="0"/>
        <w:ind w:left="1133" w:right="792" w:hanging="341"/>
        <w:jc w:val="both"/>
        <w:rPr>
          <w:sz w:val="19"/>
        </w:rPr>
      </w:pPr>
      <w:r>
        <w:rPr>
          <w:w w:val="95"/>
          <w:sz w:val="19"/>
        </w:rPr>
        <w:t>Подготовьте сообщение на тему «Московская торговая компания англичан: создание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деятельность»</w:t>
      </w:r>
      <w:r>
        <w:rPr>
          <w:spacing w:val="-12"/>
          <w:sz w:val="19"/>
        </w:rPr>
        <w:t> </w:t>
      </w:r>
      <w:r>
        <w:rPr>
          <w:sz w:val="19"/>
        </w:rPr>
        <w:t>(для</w:t>
      </w:r>
      <w:r>
        <w:rPr>
          <w:spacing w:val="-12"/>
          <w:sz w:val="19"/>
        </w:rPr>
        <w:t> </w:t>
      </w:r>
      <w:r>
        <w:rPr>
          <w:sz w:val="19"/>
        </w:rPr>
        <w:t>поиска</w:t>
      </w:r>
      <w:r>
        <w:rPr>
          <w:spacing w:val="-12"/>
          <w:sz w:val="19"/>
        </w:rPr>
        <w:t> </w:t>
      </w:r>
      <w:r>
        <w:rPr>
          <w:sz w:val="19"/>
        </w:rPr>
        <w:t>информации</w:t>
      </w:r>
      <w:r>
        <w:rPr>
          <w:spacing w:val="-12"/>
          <w:sz w:val="19"/>
        </w:rPr>
        <w:t> </w:t>
      </w:r>
      <w:r>
        <w:rPr>
          <w:sz w:val="19"/>
        </w:rPr>
        <w:t>используйте</w:t>
      </w:r>
      <w:r>
        <w:rPr>
          <w:spacing w:val="-12"/>
          <w:sz w:val="19"/>
        </w:rPr>
        <w:t> </w:t>
      </w:r>
      <w:r>
        <w:rPr>
          <w:sz w:val="19"/>
        </w:rPr>
        <w:t>интернет-ресурсы).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16" w:lineRule="auto" w:before="4" w:after="0"/>
        <w:ind w:left="1133" w:right="791" w:hanging="341"/>
        <w:jc w:val="both"/>
        <w:rPr>
          <w:sz w:val="19"/>
        </w:rPr>
      </w:pPr>
      <w:r>
        <w:rPr>
          <w:sz w:val="19"/>
        </w:rPr>
        <w:t>Используя</w:t>
      </w:r>
      <w:r>
        <w:rPr>
          <w:spacing w:val="-1"/>
          <w:sz w:val="19"/>
        </w:rPr>
        <w:t> </w:t>
      </w:r>
      <w:r>
        <w:rPr>
          <w:sz w:val="19"/>
        </w:rPr>
        <w:t>карту</w:t>
      </w:r>
      <w:r>
        <w:rPr>
          <w:spacing w:val="-1"/>
          <w:sz w:val="19"/>
        </w:rPr>
        <w:t> </w:t>
      </w:r>
      <w:r>
        <w:rPr>
          <w:sz w:val="19"/>
        </w:rPr>
        <w:t>на</w:t>
      </w:r>
      <w:r>
        <w:rPr>
          <w:spacing w:val="-1"/>
          <w:sz w:val="19"/>
        </w:rPr>
        <w:t> </w:t>
      </w:r>
      <w:r>
        <w:rPr>
          <w:sz w:val="19"/>
        </w:rPr>
        <w:t>переднем</w:t>
      </w:r>
      <w:r>
        <w:rPr>
          <w:spacing w:val="-1"/>
          <w:sz w:val="19"/>
        </w:rPr>
        <w:t> </w:t>
      </w:r>
      <w:r>
        <w:rPr>
          <w:sz w:val="19"/>
        </w:rPr>
        <w:t>форзаце,</w:t>
      </w:r>
      <w:r>
        <w:rPr>
          <w:spacing w:val="-1"/>
          <w:sz w:val="19"/>
        </w:rPr>
        <w:t> </w:t>
      </w:r>
      <w:r>
        <w:rPr>
          <w:sz w:val="19"/>
        </w:rPr>
        <w:t>опишите</w:t>
      </w:r>
      <w:r>
        <w:rPr>
          <w:spacing w:val="-1"/>
          <w:sz w:val="19"/>
        </w:rPr>
        <w:t> </w:t>
      </w:r>
      <w:r>
        <w:rPr>
          <w:sz w:val="19"/>
        </w:rPr>
        <w:t>географическое</w:t>
      </w:r>
      <w:r>
        <w:rPr>
          <w:spacing w:val="-1"/>
          <w:sz w:val="19"/>
        </w:rPr>
        <w:t> </w:t>
      </w:r>
      <w:r>
        <w:rPr>
          <w:sz w:val="19"/>
        </w:rPr>
        <w:t>положение</w:t>
      </w:r>
      <w:r>
        <w:rPr>
          <w:spacing w:val="-1"/>
          <w:sz w:val="19"/>
        </w:rPr>
        <w:t> </w:t>
      </w:r>
      <w:r>
        <w:rPr>
          <w:sz w:val="19"/>
        </w:rPr>
        <w:t>Рос- </w:t>
      </w:r>
      <w:r>
        <w:rPr>
          <w:w w:val="95"/>
          <w:sz w:val="19"/>
        </w:rPr>
        <w:t>сийского государства к началу царствования Ивана IV. Назовите земли, вошедшие в </w:t>
      </w:r>
      <w:r>
        <w:rPr>
          <w:spacing w:val="-2"/>
          <w:sz w:val="19"/>
        </w:rPr>
        <w:t>состав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Российского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государства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после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присоединения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Казани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Астрахани.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Покажи- </w:t>
      </w:r>
      <w:r>
        <w:rPr>
          <w:sz w:val="19"/>
        </w:rPr>
        <w:t>те города, в районе которых проходила Большая засечная черта.</w:t>
      </w:r>
    </w:p>
    <w:p>
      <w:pPr>
        <w:pStyle w:val="Heading7"/>
        <w:tabs>
          <w:tab w:pos="8127" w:val="left" w:leader="none"/>
        </w:tabs>
        <w:spacing w:before="135"/>
      </w:pPr>
      <w:r>
        <w:rPr/>
        <w:pict>
          <v:group style="position:absolute;margin-left:162.786102pt;margin-top:10.997355pt;width:239pt;height:7.85pt;mso-position-horizontal-relative:page;mso-position-vertical-relative:paragraph;z-index:-21939200" id="docshapegroup620" coordorigin="3256,220" coordsize="4780,157">
            <v:line style="position:absolute" from="3306,298" to="7940,298" stroked="true" strokeweight="1pt" strokecolor="#4495d1">
              <v:stroke dashstyle="dot"/>
            </v:line>
            <v:shape style="position:absolute;left:3255;top:288;width:4715;height:20" id="docshape621" coordorigin="3256,288" coordsize="4715,20" path="m3276,298l3273,291,3266,288,3259,291,3256,298,3259,305,3266,308,3273,305,3276,298xm7970,298l7967,291,7960,288,7953,291,7950,298,7953,305,7960,308,7967,305,7970,298xe" filled="true" fillcolor="#4495d1" stroked="false">
              <v:path arrowok="t"/>
              <v:fill type="solid"/>
            </v:shape>
            <v:shape style="position:absolute;left:7950;top:219;width:84;height:157" id="docshape622" coordorigin="7951,220" coordsize="84,157" path="m7951,220l7951,376,8035,298,7951,220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11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2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69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16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хронологический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порядок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событий: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1)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присоединение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Астра- ханского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ханства;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основание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империи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Великих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Моголов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Индии;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3)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взятие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рус- скими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войсками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Казани;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4)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завоевание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испанцами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главе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Э.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Кортесом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державы ацтеков; 5) начало Ливонской войны.</w:t>
      </w:r>
    </w:p>
    <w:p>
      <w:pPr>
        <w:pStyle w:val="Heading7"/>
        <w:tabs>
          <w:tab w:pos="8163" w:val="left" w:leader="none"/>
        </w:tabs>
        <w:spacing w:before="131"/>
      </w:pPr>
      <w:r>
        <w:rPr/>
        <w:pict>
          <v:group style="position:absolute;margin-left:144.074493pt;margin-top:11.589063pt;width:258.45pt;height:7.85pt;mso-position-horizontal-relative:page;mso-position-vertical-relative:paragraph;z-index:-21938688" id="docshapegroup623" coordorigin="2881,232" coordsize="5169,157">
            <v:line style="position:absolute" from="2932,310" to="7956,310" stroked="true" strokeweight="1pt" strokecolor="#4495d1">
              <v:stroke dashstyle="dot"/>
            </v:line>
            <v:shape style="position:absolute;left:2881;top:299;width:5105;height:20" id="docshape624" coordorigin="2881,300" coordsize="5105,20" path="m2901,310l2899,303,2891,300,2884,303,2881,310,2884,317,2891,320,2899,317,2901,310xm7986,310l7983,303,7976,300,7969,303,7966,310,7969,317,7976,320,7983,317,7986,310xe" filled="true" fillcolor="#4495d1" stroked="false">
              <v:path arrowok="t"/>
              <v:fill type="solid"/>
            </v:shape>
            <v:shape style="position:absolute;left:7966;top:231;width:84;height:157" id="docshape625" coordorigin="7966,232" coordsize="84,157" path="m7966,232l7966,388,8050,310,7966,232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75"/>
        </w:rPr>
        <w:t>Работаем</w:t>
      </w:r>
      <w:r>
        <w:rPr>
          <w:color w:val="DB413F"/>
          <w:spacing w:val="21"/>
        </w:rPr>
        <w:t> </w:t>
      </w:r>
      <w:r>
        <w:rPr>
          <w:color w:val="DB413F"/>
          <w:w w:val="75"/>
        </w:rPr>
        <w:t>с</w:t>
      </w:r>
      <w:r>
        <w:rPr>
          <w:color w:val="DB413F"/>
          <w:spacing w:val="22"/>
        </w:rPr>
        <w:t> </w:t>
      </w:r>
      <w:r>
        <w:rPr>
          <w:color w:val="DB413F"/>
          <w:spacing w:val="-2"/>
          <w:w w:val="75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7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51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Раскройте смысл понятия «засечная черта». Приведите один исторический </w:t>
      </w:r>
      <w:r>
        <w:rPr>
          <w:rFonts w:ascii="Tahoma" w:hAnsi="Tahoma"/>
          <w:sz w:val="19"/>
        </w:rPr>
        <w:t>факт, конкретизирующий данное понятие относительно истории России.</w:t>
      </w:r>
    </w:p>
    <w:p>
      <w:pPr>
        <w:pStyle w:val="BodyText"/>
        <w:spacing w:before="11"/>
        <w:rPr>
          <w:rFonts w:ascii="Tahoma"/>
          <w:sz w:val="4"/>
        </w:rPr>
      </w:pPr>
      <w:r>
        <w:rPr/>
        <w:pict>
          <v:group style="position:absolute;margin-left:36.553001pt;margin-top:4.164063pt;width:385.95pt;height:36.4pt;mso-position-horizontal-relative:page;mso-position-vertical-relative:paragraph;z-index:-15673344;mso-wrap-distance-left:0;mso-wrap-distance-right:0" id="docshapegroup626" coordorigin="731,83" coordsize="7719,728">
            <v:rect style="position:absolute;left:731;top:83;width:7719;height:728" id="docshape627" filled="true" fillcolor="#000000" stroked="false">
              <v:fill opacity="19660f" type="solid"/>
            </v:rect>
            <v:rect style="position:absolute;left:793;top:145;width:7597;height:602" id="docshape628" filled="true" fillcolor="#ffffff" stroked="false">
              <v:fill type="solid"/>
            </v:rect>
            <v:shape style="position:absolute;left:877;top:245;width:397;height:397" type="#_x0000_t75" id="docshape629" stroked="false">
              <v:imagedata r:id="rId8" o:title=""/>
            </v:shape>
            <v:shape style="position:absolute;left:986;top:270;width:191;height:371" type="#_x0000_t202" id="docshape630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220;width:6574;height:467" type="#_x0000_t202" id="docshape631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4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50.036007pt;width:459.25pt;height:510.45pt;mso-position-horizontal-relative:page;mso-position-vertical-relative:page;z-index:-21937152" id="docshapegroup632" coordorigin="0,1001" coordsize="9185,10209">
            <v:rect style="position:absolute;left:0;top:3600;width:9185;height:7610" id="docshape633" filled="true" fillcolor="#e6e7e8" stroked="false">
              <v:fill type="solid"/>
            </v:rect>
            <v:line style="position:absolute" from="590,1521" to="590,9479" stroked="true" strokeweight="1.5pt" strokecolor="#4495d1">
              <v:stroke dashstyle="dot"/>
            </v:line>
            <v:shape style="position:absolute;left:574;top:1445;width:30;height:8079" id="docshape634" coordorigin="575,1446" coordsize="30,8079" path="m605,9509l600,9499,590,9494,579,9499,575,9509,579,9520,590,9524,600,9520,605,9509xm605,1461l600,1450,590,1446,579,1450,575,1461,579,1471,590,1476,600,1471,605,1461xe" filled="true" fillcolor="#4495d1" stroked="false">
              <v:path arrowok="t"/>
              <v:fill type="solid"/>
            </v:shape>
            <v:shape style="position:absolute;left:391;top:2249;width:397;height:397" type="#_x0000_t75" id="docshape635" stroked="false">
              <v:imagedata r:id="rId8" o:title=""/>
            </v:shape>
            <v:rect style="position:absolute;left:770;top:1000;width:1239;height:576" id="docshape636" filled="true" fillcolor="#000000" stroked="false">
              <v:fill opacity="19660f" type="solid"/>
            </v:rect>
            <v:rect style="position:absolute;left:1547;top:3131;width:6077;height:4263" id="docshape637" filled="true" fillcolor="#000000" stroked="false">
              <v:fill opacity="32768f" type="solid"/>
            </v:rect>
            <v:shape style="position:absolute;left:1611;top:3195;width:5952;height:4135" type="#_x0000_t75" id="docshape638" stroked="false">
              <v:imagedata r:id="rId137" o:title=""/>
            </v:shape>
            <v:rect style="position:absolute;left:1620;top:3203;width:5934;height:4117" id="docshape639" filled="false" stroked="true" strokeweight="1pt" strokecolor="#ffffff">
              <v:stroke dashstyle="solid"/>
            </v:rect>
            <v:rect style="position:absolute;left:1547;top:7194;width:6077;height:951" id="docshape640" filled="true" fillcolor="#000000" stroked="false">
              <v:fill opacity="32768f" type="solid"/>
            </v:rect>
            <v:rect style="position:absolute;left:788;top:9751;width:3799;height:114" id="docshape641" filled="true" fillcolor="#eeaf9f" stroked="false">
              <v:fill type="solid"/>
            </v:rect>
            <v:rect style="position:absolute;left:4586;top:9751;width:3799;height:114" id="docshape642" filled="true" fillcolor="#b3ccea" stroked="false">
              <v:fill type="solid"/>
            </v:rect>
            <v:shape style="position:absolute;left:391;top:8375;width:397;height:397" type="#_x0000_t75" id="docshape643" stroked="false">
              <v:imagedata r:id="rId73" o:title=""/>
            </v:shape>
            <v:shape style="position:absolute;left:391;top:8827;width:397;height:397" type="#_x0000_t75" id="docshape644" stroked="false">
              <v:imagedata r:id="rId138" o:title=""/>
            </v:shape>
            <v:rect style="position:absolute;left:396;top:9554;width:418;height:418" id="docshape645" filled="true" fillcolor="#000000" stroked="false">
              <v:fill opacity="19660f" type="solid"/>
            </v:rect>
            <v:shape style="position:absolute;left:396;top:9555;width:397;height:397" type="#_x0000_t75" id="docshape646" stroked="false">
              <v:imagedata r:id="rId124" o:title=""/>
            </v:shape>
            <w10:wrap type="none"/>
          </v:group>
        </w:pict>
      </w:r>
    </w:p>
    <w:p>
      <w:pPr>
        <w:pStyle w:val="Heading3"/>
        <w:tabs>
          <w:tab w:pos="2154" w:val="left" w:leader="none"/>
        </w:tabs>
        <w:spacing w:line="199" w:lineRule="auto" w:before="150"/>
        <w:ind w:left="2154" w:right="3147" w:hanging="1645"/>
      </w:pPr>
      <w:r>
        <w:rPr/>
        <w:pict>
          <v:shape style="position:absolute;margin-left:39.685001pt;margin-top:6.72861pt;width:55.85pt;height:22.7pt;mso-position-horizontal-relative:page;mso-position-vertical-relative:paragraph;z-index:-21936640" type="#_x0000_t202" id="docshape647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94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2"/>
                      <w:w w:val="90"/>
                      <w:sz w:val="40"/>
                    </w:rPr>
                    <w:t>12–13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Падение Избранной </w:t>
      </w:r>
      <w:r>
        <w:rPr>
          <w:color w:val="DB413F"/>
          <w:w w:val="80"/>
        </w:rPr>
        <w:t>рады </w:t>
      </w:r>
      <w:r>
        <w:rPr>
          <w:color w:val="DB413F"/>
          <w:w w:val="85"/>
        </w:rPr>
        <w:t>и введение </w:t>
      </w:r>
      <w:r>
        <w:rPr>
          <w:color w:val="DB413F"/>
          <w:spacing w:val="10"/>
          <w:w w:val="85"/>
        </w:rPr>
        <w:t>опричнины</w:t>
      </w:r>
    </w:p>
    <w:p>
      <w:pPr>
        <w:pStyle w:val="Heading8"/>
        <w:spacing w:line="189" w:lineRule="exact" w:before="277"/>
        <w:ind w:right="0"/>
      </w:pPr>
      <w:r>
        <w:rPr>
          <w:w w:val="115"/>
        </w:rPr>
        <w:t>Сумел</w:t>
      </w:r>
      <w:r>
        <w:rPr>
          <w:spacing w:val="-13"/>
          <w:w w:val="115"/>
        </w:rPr>
        <w:t> </w:t>
      </w:r>
      <w:r>
        <w:rPr>
          <w:w w:val="115"/>
        </w:rPr>
        <w:t>ли</w:t>
      </w:r>
      <w:r>
        <w:rPr>
          <w:spacing w:val="-13"/>
          <w:w w:val="115"/>
        </w:rPr>
        <w:t> </w:t>
      </w:r>
      <w:r>
        <w:rPr>
          <w:w w:val="115"/>
        </w:rPr>
        <w:t>Иван</w:t>
      </w:r>
      <w:r>
        <w:rPr>
          <w:spacing w:val="-12"/>
          <w:w w:val="115"/>
        </w:rPr>
        <w:t> </w:t>
      </w:r>
      <w:r>
        <w:rPr>
          <w:w w:val="115"/>
        </w:rPr>
        <w:t>Грозный</w:t>
      </w:r>
      <w:r>
        <w:rPr>
          <w:spacing w:val="-13"/>
          <w:w w:val="115"/>
        </w:rPr>
        <w:t> </w:t>
      </w:r>
      <w:r>
        <w:rPr>
          <w:w w:val="115"/>
        </w:rPr>
        <w:t>с</w:t>
      </w:r>
      <w:r>
        <w:rPr>
          <w:spacing w:val="-12"/>
          <w:w w:val="115"/>
        </w:rPr>
        <w:t> </w:t>
      </w:r>
      <w:r>
        <w:rPr>
          <w:w w:val="115"/>
        </w:rPr>
        <w:t>помощью</w:t>
      </w:r>
      <w:r>
        <w:rPr>
          <w:spacing w:val="-13"/>
          <w:w w:val="115"/>
        </w:rPr>
        <w:t> </w:t>
      </w:r>
      <w:r>
        <w:rPr>
          <w:w w:val="115"/>
        </w:rPr>
        <w:t>опричнины</w:t>
      </w:r>
      <w:r>
        <w:rPr>
          <w:spacing w:val="-12"/>
          <w:w w:val="115"/>
        </w:rPr>
        <w:t> </w:t>
      </w:r>
      <w:r>
        <w:rPr>
          <w:w w:val="115"/>
        </w:rPr>
        <w:t>достигнуть</w:t>
      </w:r>
      <w:r>
        <w:rPr>
          <w:spacing w:val="-13"/>
          <w:w w:val="115"/>
        </w:rPr>
        <w:t> </w:t>
      </w:r>
      <w:r>
        <w:rPr>
          <w:spacing w:val="-5"/>
          <w:w w:val="115"/>
        </w:rPr>
        <w:t>тех</w:t>
      </w:r>
    </w:p>
    <w:p>
      <w:pPr>
        <w:tabs>
          <w:tab w:pos="2154" w:val="left" w:leader="none"/>
        </w:tabs>
        <w:spacing w:line="187" w:lineRule="auto" w:before="8"/>
        <w:ind w:left="2154" w:right="791" w:hanging="1655"/>
        <w:jc w:val="lef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FFFFFF"/>
          <w:spacing w:val="-10"/>
          <w:w w:val="115"/>
          <w:sz w:val="30"/>
        </w:rPr>
        <w:t>?</w:t>
      </w:r>
      <w:r>
        <w:rPr>
          <w:rFonts w:ascii="Calibri" w:hAnsi="Calibri"/>
          <w:b/>
          <w:color w:val="FFFFFF"/>
          <w:sz w:val="30"/>
        </w:rPr>
        <w:tab/>
      </w:r>
      <w:r>
        <w:rPr>
          <w:rFonts w:ascii="Calibri" w:hAnsi="Calibri"/>
          <w:b/>
          <w:w w:val="115"/>
          <w:position w:val="1"/>
          <w:sz w:val="20"/>
        </w:rPr>
        <w:t>государственных</w:t>
      </w:r>
      <w:r>
        <w:rPr>
          <w:rFonts w:ascii="Calibri" w:hAnsi="Calibri"/>
          <w:b/>
          <w:w w:val="115"/>
          <w:position w:val="1"/>
          <w:sz w:val="20"/>
        </w:rPr>
        <w:t> целей</w:t>
      </w:r>
      <w:r>
        <w:rPr>
          <w:rFonts w:ascii="Calibri" w:hAnsi="Calibri"/>
          <w:b/>
          <w:w w:val="115"/>
          <w:position w:val="1"/>
          <w:sz w:val="20"/>
        </w:rPr>
        <w:t> в</w:t>
      </w:r>
      <w:r>
        <w:rPr>
          <w:rFonts w:ascii="Calibri" w:hAnsi="Calibri"/>
          <w:b/>
          <w:w w:val="115"/>
          <w:position w:val="1"/>
          <w:sz w:val="20"/>
        </w:rPr>
        <w:t> области</w:t>
      </w:r>
      <w:r>
        <w:rPr>
          <w:rFonts w:ascii="Calibri" w:hAnsi="Calibri"/>
          <w:b/>
          <w:w w:val="115"/>
          <w:position w:val="1"/>
          <w:sz w:val="20"/>
        </w:rPr>
        <w:t> внешней</w:t>
      </w:r>
      <w:r>
        <w:rPr>
          <w:rFonts w:ascii="Calibri" w:hAnsi="Calibri"/>
          <w:b/>
          <w:w w:val="115"/>
          <w:position w:val="1"/>
          <w:sz w:val="20"/>
        </w:rPr>
        <w:t> и</w:t>
      </w:r>
      <w:r>
        <w:rPr>
          <w:rFonts w:ascii="Calibri" w:hAnsi="Calibri"/>
          <w:b/>
          <w:w w:val="115"/>
          <w:position w:val="1"/>
          <w:sz w:val="20"/>
        </w:rPr>
        <w:t> внутренней</w:t>
      </w:r>
      <w:r>
        <w:rPr>
          <w:rFonts w:ascii="Calibri" w:hAnsi="Calibri"/>
          <w:b/>
          <w:w w:val="115"/>
          <w:position w:val="1"/>
          <w:sz w:val="20"/>
        </w:rPr>
        <w:t> по- </w:t>
      </w:r>
      <w:r>
        <w:rPr>
          <w:rFonts w:ascii="Calibri" w:hAnsi="Calibri"/>
          <w:b/>
          <w:w w:val="115"/>
          <w:sz w:val="20"/>
        </w:rPr>
        <w:t>литики, которые ставил?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9"/>
        <w:rPr>
          <w:rFonts w:ascii="Calibri"/>
          <w:b/>
          <w:sz w:val="21"/>
        </w:rPr>
      </w:pPr>
      <w:r>
        <w:rPr/>
        <w:pict>
          <v:shape style="position:absolute;margin-left:80.503998pt;margin-top:14.472699pt;width:297.7pt;height:41.4pt;mso-position-horizontal-relative:page;mso-position-vertical-relative:paragraph;z-index:-15671808;mso-wrap-distance-left:0;mso-wrap-distance-right:0" type="#_x0000_t202" id="docshape648" filled="true" fillcolor="#ffffff" stroked="false">
            <v:textbox inset="0,0,0,0">
              <w:txbxContent>
                <w:p>
                  <w:pPr>
                    <w:pStyle w:val="BodyText"/>
                    <w:spacing w:before="2"/>
                    <w:rPr>
                      <w:rFonts w:ascii="Calibri"/>
                      <w:b/>
                      <w:color w:val="000000"/>
                      <w:sz w:val="17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«Опричники</w:t>
                  </w:r>
                  <w:r>
                    <w:rPr>
                      <w:rFonts w:ascii="Calibri" w:hAnsi="Calibri"/>
                      <w:b/>
                      <w:color w:val="000000"/>
                      <w:spacing w:val="28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в</w:t>
                  </w:r>
                  <w:r>
                    <w:rPr>
                      <w:rFonts w:ascii="Calibri" w:hAnsi="Calibri"/>
                      <w:b/>
                      <w:color w:val="000000"/>
                      <w:spacing w:val="29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Новгороде».</w:t>
                  </w:r>
                  <w:r>
                    <w:rPr>
                      <w:rFonts w:ascii="Calibri" w:hAnsi="Calibri"/>
                      <w:b/>
                      <w:color w:val="000000"/>
                      <w:spacing w:val="29"/>
                      <w:w w:val="10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105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14"/>
                      <w:w w:val="10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105"/>
                      <w:sz w:val="19"/>
                    </w:rPr>
                    <w:t>М.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15"/>
                      <w:w w:val="10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w w:val="105"/>
                      <w:sz w:val="19"/>
                    </w:rPr>
                    <w:t>Авилов</w:t>
                  </w:r>
                </w:p>
                <w:p>
                  <w:pPr>
                    <w:spacing w:before="82"/>
                    <w:ind w:left="113" w:right="0" w:firstLine="0"/>
                    <w:jc w:val="left"/>
                    <w:rPr>
                      <w:rFonts w:ascii="Tahoma" w:hAnsi="Tahoma"/>
                      <w:color w:val="000000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79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w w:val="95"/>
                      <w:sz w:val="19"/>
                    </w:rPr>
                    <w:t>Каковы</w:t>
                  </w:r>
                  <w:r>
                    <w:rPr>
                      <w:rFonts w:ascii="Tahoma" w:hAnsi="Tahoma"/>
                      <w:color w:val="000000"/>
                      <w:spacing w:val="-1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w w:val="95"/>
                      <w:sz w:val="19"/>
                    </w:rPr>
                    <w:t>были</w:t>
                  </w:r>
                  <w:r>
                    <w:rPr>
                      <w:rFonts w:ascii="Tahoma" w:hAnsi="Tahoma"/>
                      <w:color w:val="000000"/>
                      <w:spacing w:val="-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w w:val="95"/>
                      <w:sz w:val="19"/>
                    </w:rPr>
                    <w:t>последствия</w:t>
                  </w:r>
                  <w:r>
                    <w:rPr>
                      <w:rFonts w:ascii="Tahoma" w:hAnsi="Tahoma"/>
                      <w:color w:val="000000"/>
                      <w:spacing w:val="-1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w w:val="95"/>
                      <w:sz w:val="19"/>
                    </w:rPr>
                    <w:t>новгородского</w:t>
                  </w:r>
                  <w:r>
                    <w:rPr>
                      <w:rFonts w:ascii="Tahoma" w:hAnsi="Tahoma"/>
                      <w:color w:val="000000"/>
                      <w:spacing w:val="-1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pacing w:val="-2"/>
                      <w:w w:val="95"/>
                      <w:sz w:val="19"/>
                    </w:rPr>
                    <w:t>погрома?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7"/>
        <w:rPr>
          <w:rFonts w:ascii="Calibri"/>
          <w:b/>
          <w:sz w:val="19"/>
        </w:rPr>
      </w:pPr>
    </w:p>
    <w:p>
      <w:pPr>
        <w:pStyle w:val="ListParagraph"/>
        <w:numPr>
          <w:ilvl w:val="0"/>
          <w:numId w:val="26"/>
        </w:numPr>
        <w:tabs>
          <w:tab w:pos="1054" w:val="left" w:leader="none"/>
        </w:tabs>
        <w:spacing w:line="240" w:lineRule="auto" w:before="93" w:after="0"/>
        <w:ind w:left="1053" w:right="0" w:hanging="153"/>
        <w:jc w:val="left"/>
        <w:rPr>
          <w:sz w:val="19"/>
        </w:rPr>
      </w:pPr>
      <w:r>
        <w:rPr>
          <w:w w:val="95"/>
          <w:sz w:val="19"/>
        </w:rPr>
        <w:t>опричнина</w:t>
      </w:r>
      <w:r>
        <w:rPr>
          <w:spacing w:val="9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8"/>
          <w:position w:val="-2"/>
          <w:sz w:val="22"/>
        </w:rPr>
        <w:t> </w:t>
      </w:r>
      <w:r>
        <w:rPr>
          <w:w w:val="95"/>
          <w:sz w:val="19"/>
        </w:rPr>
        <w:t>земщина</w:t>
      </w:r>
      <w:r>
        <w:rPr>
          <w:spacing w:val="9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9"/>
          <w:position w:val="-2"/>
          <w:sz w:val="22"/>
        </w:rPr>
        <w:t> </w:t>
      </w:r>
      <w:r>
        <w:rPr>
          <w:w w:val="95"/>
          <w:sz w:val="19"/>
        </w:rPr>
        <w:t>заповедные</w:t>
      </w:r>
      <w:r>
        <w:rPr>
          <w:spacing w:val="9"/>
          <w:sz w:val="19"/>
        </w:rPr>
        <w:t> </w:t>
      </w:r>
      <w:r>
        <w:rPr>
          <w:spacing w:val="-4"/>
          <w:w w:val="95"/>
          <w:sz w:val="19"/>
        </w:rPr>
        <w:t>лета</w:t>
      </w:r>
    </w:p>
    <w:p>
      <w:pPr>
        <w:pStyle w:val="ListParagraph"/>
        <w:numPr>
          <w:ilvl w:val="0"/>
          <w:numId w:val="26"/>
        </w:numPr>
        <w:tabs>
          <w:tab w:pos="1054" w:val="left" w:leader="none"/>
        </w:tabs>
        <w:spacing w:line="240" w:lineRule="exact" w:before="176" w:after="0"/>
        <w:ind w:left="1053" w:right="0" w:hanging="153"/>
        <w:jc w:val="left"/>
        <w:rPr>
          <w:sz w:val="19"/>
        </w:rPr>
      </w:pPr>
      <w:r>
        <w:rPr>
          <w:w w:val="95"/>
          <w:sz w:val="19"/>
        </w:rPr>
        <w:t>митрополит</w:t>
      </w:r>
      <w:r>
        <w:rPr>
          <w:spacing w:val="8"/>
          <w:sz w:val="19"/>
        </w:rPr>
        <w:t> </w:t>
      </w:r>
      <w:r>
        <w:rPr>
          <w:w w:val="95"/>
          <w:sz w:val="19"/>
        </w:rPr>
        <w:t>Филипп</w:t>
      </w:r>
      <w:r>
        <w:rPr>
          <w:spacing w:val="8"/>
          <w:sz w:val="19"/>
        </w:rPr>
        <w:t> </w:t>
      </w:r>
      <w:r>
        <w:rPr>
          <w:w w:val="95"/>
          <w:sz w:val="19"/>
        </w:rPr>
        <w:t>(Колычев)</w:t>
      </w:r>
      <w:r>
        <w:rPr>
          <w:spacing w:val="8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7"/>
          <w:position w:val="-2"/>
          <w:sz w:val="22"/>
        </w:rPr>
        <w:t> </w:t>
      </w:r>
      <w:r>
        <w:rPr>
          <w:w w:val="95"/>
          <w:sz w:val="19"/>
        </w:rPr>
        <w:t>Малюта</w:t>
      </w:r>
      <w:r>
        <w:rPr>
          <w:spacing w:val="8"/>
          <w:sz w:val="19"/>
        </w:rPr>
        <w:t> </w:t>
      </w:r>
      <w:r>
        <w:rPr>
          <w:w w:val="95"/>
          <w:sz w:val="19"/>
        </w:rPr>
        <w:t>Скуратов</w:t>
      </w:r>
      <w:r>
        <w:rPr>
          <w:spacing w:val="9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7"/>
          <w:position w:val="-2"/>
          <w:sz w:val="22"/>
        </w:rPr>
        <w:t> </w:t>
      </w:r>
      <w:r>
        <w:rPr>
          <w:w w:val="95"/>
          <w:sz w:val="19"/>
        </w:rPr>
        <w:t>Михаил</w:t>
      </w:r>
      <w:r>
        <w:rPr>
          <w:spacing w:val="8"/>
          <w:sz w:val="19"/>
        </w:rPr>
        <w:t> </w:t>
      </w:r>
      <w:r>
        <w:rPr>
          <w:spacing w:val="-2"/>
          <w:w w:val="95"/>
          <w:sz w:val="19"/>
        </w:rPr>
        <w:t>Воротынский</w:t>
      </w:r>
    </w:p>
    <w:p>
      <w:pPr>
        <w:pStyle w:val="ListParagraph"/>
        <w:numPr>
          <w:ilvl w:val="0"/>
          <w:numId w:val="26"/>
        </w:numPr>
        <w:tabs>
          <w:tab w:pos="1054" w:val="left" w:leader="none"/>
        </w:tabs>
        <w:spacing w:line="240" w:lineRule="exact" w:before="0" w:after="0"/>
        <w:ind w:left="1053" w:right="0" w:hanging="153"/>
        <w:jc w:val="left"/>
        <w:rPr>
          <w:sz w:val="19"/>
        </w:rPr>
      </w:pPr>
      <w:r>
        <w:rPr>
          <w:w w:val="90"/>
          <w:sz w:val="19"/>
        </w:rPr>
        <w:t>Девлет-</w:t>
      </w:r>
      <w:r>
        <w:rPr>
          <w:spacing w:val="-2"/>
          <w:sz w:val="19"/>
        </w:rPr>
        <w:t>Гирей</w:t>
      </w:r>
    </w:p>
    <w:p>
      <w:pPr>
        <w:pStyle w:val="Heading6"/>
        <w:tabs>
          <w:tab w:pos="7896" w:val="left" w:leader="none"/>
        </w:tabs>
        <w:spacing w:before="160"/>
        <w:ind w:left="901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402pt;margin-top:3.212465pt;width:379.85pt;height:67.25pt;mso-position-horizontal-relative:page;mso-position-vertical-relative:paragraph;z-index:-15671296;mso-wrap-distance-left:0;mso-wrap-distance-right:0" id="docshapegroup649" coordorigin="788,64" coordsize="7597,1345">
            <v:shape style="position:absolute;left:4586;top:64;width:3799;height:1345" type="#_x0000_t202" id="docshape650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27"/>
                      </w:numPr>
                      <w:tabs>
                        <w:tab w:pos="284" w:val="left" w:leader="none"/>
                      </w:tabs>
                      <w:spacing w:line="201" w:lineRule="auto" w:before="141"/>
                      <w:ind w:left="283" w:right="274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1566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начало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национально-осво-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бодительной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войны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Нидерландах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против Испании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84" w:val="left" w:leader="none"/>
                      </w:tabs>
                      <w:spacing w:line="192" w:lineRule="auto" w:before="54"/>
                      <w:ind w:left="283" w:right="254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1572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г., 24 августа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Варфоломеев-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ская</w:t>
                    </w:r>
                    <w:r>
                      <w:rPr>
                        <w:rFonts w:ascii="Tahoma" w:hAnsi="Tahoma"/>
                        <w:color w:val="000000"/>
                        <w:spacing w:val="-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ночь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во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Франции</w:t>
                    </w:r>
                  </w:p>
                </w:txbxContent>
              </v:textbox>
              <v:fill type="solid"/>
              <w10:wrap type="none"/>
            </v:shape>
            <v:shape style="position:absolute;left:788;top:64;width:3799;height:1345" type="#_x0000_t202" id="docshape651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28"/>
                      </w:numPr>
                      <w:tabs>
                        <w:tab w:pos="284" w:val="left" w:leader="none"/>
                      </w:tabs>
                      <w:spacing w:line="263" w:lineRule="exact" w:before="10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1565—1572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 опричнина</w:t>
                    </w:r>
                  </w:p>
                  <w:p>
                    <w:pPr>
                      <w:numPr>
                        <w:ilvl w:val="0"/>
                        <w:numId w:val="28"/>
                      </w:numPr>
                      <w:tabs>
                        <w:tab w:pos="284" w:val="left" w:leader="none"/>
                      </w:tabs>
                      <w:spacing w:line="257" w:lineRule="exact" w:before="0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1572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битва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при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Молодях</w:t>
                    </w:r>
                  </w:p>
                  <w:p>
                    <w:pPr>
                      <w:numPr>
                        <w:ilvl w:val="0"/>
                        <w:numId w:val="28"/>
                      </w:numPr>
                      <w:tabs>
                        <w:tab w:pos="284" w:val="left" w:leader="none"/>
                      </w:tabs>
                      <w:spacing w:line="192" w:lineRule="auto" w:before="36"/>
                      <w:ind w:left="283" w:right="39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1581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указ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о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заповедных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летах,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отмена Юрьева дня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0" w:lineRule="auto" w:before="126"/>
        <w:ind w:left="803" w:right="3379"/>
        <w:jc w:val="both"/>
      </w:pPr>
      <w:r>
        <w:rPr/>
        <w:pict>
          <v:shape style="position:absolute;margin-left:0pt;margin-top:135.592743pt;width:.1pt;height:380.5pt;mso-position-horizontal-relative:page;mso-position-vertical-relative:paragraph;z-index:15787520" id="docshape659" coordorigin="0,2712" coordsize="0,7610" path="m0,2712l0,10321e" filled="true" fillcolor="#e6e7e8" stroked="false">
            <v:path arrowok="t"/>
            <v:fill type="solid"/>
            <w10:wrap type="none"/>
          </v:shape>
        </w:pict>
      </w:r>
      <w:r>
        <w:rPr/>
        <w:pict>
          <v:group style="position:absolute;margin-left:301.160004pt;margin-top:3.485037pt;width:134.65pt;height:199.25pt;mso-position-horizontal-relative:page;mso-position-vertical-relative:paragraph;z-index:15788032" id="docshapegroup660" coordorigin="6023,70" coordsize="2693,3985">
            <v:rect style="position:absolute;left:6023;top:3082;width:2693;height:972" id="docshape661" filled="true" fillcolor="#000000" stroked="false">
              <v:fill opacity="32768f" type="solid"/>
            </v:rect>
            <v:rect style="position:absolute;left:6085;top:3144;width:2572;height:849" id="docshape662" filled="true" fillcolor="#ffffff" stroked="false">
              <v:fill type="solid"/>
            </v:rect>
            <v:rect style="position:absolute;left:6023;top:69;width:2693;height:3132" id="docshape663" filled="true" fillcolor="#000000" stroked="false">
              <v:fill opacity="32768f" type="solid"/>
            </v:rect>
            <v:shape style="position:absolute;left:6097;top:145;width:2549;height:2987" type="#_x0000_t75" id="docshape664" stroked="false">
              <v:imagedata r:id="rId141" o:title=""/>
            </v:shape>
            <v:rect style="position:absolute;left:6095;top:142;width:2552;height:2990" id="docshape665" filled="false" stroked="true" strokeweight="1pt" strokecolor="#ffffff">
              <v:stroke dashstyle="solid"/>
            </v:rect>
            <v:shape style="position:absolute;left:6023;top:69;width:2693;height:3985" type="#_x0000_t202" id="docshape66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11"/>
                      <w:rPr>
                        <w:sz w:val="25"/>
                      </w:rPr>
                    </w:pPr>
                  </w:p>
                  <w:p>
                    <w:pPr>
                      <w:spacing w:line="223" w:lineRule="auto" w:before="0"/>
                      <w:ind w:left="176" w:right="318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Царь Иван Грозный.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Парсуна XVI в. Копенга-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ген,</w:t>
                    </w:r>
                    <w:r>
                      <w:rPr>
                        <w:rFonts w:ascii="Trebuchet MS" w:hAnsi="Trebuchet MS"/>
                        <w:i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Национальный</w:t>
                    </w:r>
                    <w:r>
                      <w:rPr>
                        <w:rFonts w:ascii="Trebuchet MS" w:hAnsi="Trebuchet MS"/>
                        <w:i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музей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spacing w:val="40"/>
          <w:shd w:fill="DB413F" w:color="auto" w:val="clear"/>
        </w:rPr>
        <w:t> </w:t>
      </w:r>
      <w:r>
        <w:rPr>
          <w:rFonts w:ascii="Calibri" w:hAnsi="Calibri"/>
          <w:b/>
          <w:color w:val="FFFFFF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4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</w:rPr>
        <w:t> </w:t>
      </w:r>
      <w:r>
        <w:rPr>
          <w:rFonts w:ascii="Calibri" w:hAnsi="Calibri"/>
          <w:b/>
          <w:color w:val="DB413F"/>
        </w:rPr>
        <w:t>Разлад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между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Иваном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IV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Алексеем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Адаше- вым. </w:t>
      </w:r>
      <w:r>
        <w:rPr>
          <w:color w:val="000000"/>
        </w:rPr>
        <w:t>Успехи реформ и военные победы должны были, по-видимому, ещё ближе свести Ивана IV и Избранную раду. Но возмужавшего царя, человека властного,</w:t>
      </w:r>
      <w:r>
        <w:rPr>
          <w:color w:val="000000"/>
          <w:spacing w:val="-10"/>
        </w:rPr>
        <w:t> </w:t>
      </w:r>
      <w:r>
        <w:rPr>
          <w:color w:val="000000"/>
        </w:rPr>
        <w:t>начали</w:t>
      </w:r>
      <w:r>
        <w:rPr>
          <w:color w:val="000000"/>
          <w:spacing w:val="-10"/>
        </w:rPr>
        <w:t> </w:t>
      </w:r>
      <w:r>
        <w:rPr>
          <w:color w:val="000000"/>
        </w:rPr>
        <w:t>тяготить</w:t>
      </w:r>
      <w:r>
        <w:rPr>
          <w:color w:val="000000"/>
          <w:spacing w:val="-10"/>
        </w:rPr>
        <w:t> </w:t>
      </w:r>
      <w:r>
        <w:rPr>
          <w:color w:val="000000"/>
        </w:rPr>
        <w:t>опека</w:t>
      </w:r>
      <w:r>
        <w:rPr>
          <w:color w:val="000000"/>
          <w:spacing w:val="-10"/>
        </w:rPr>
        <w:t> </w:t>
      </w:r>
      <w:r>
        <w:rPr>
          <w:color w:val="000000"/>
        </w:rPr>
        <w:t>Алексея</w:t>
      </w:r>
      <w:r>
        <w:rPr>
          <w:color w:val="000000"/>
          <w:spacing w:val="-10"/>
        </w:rPr>
        <w:t> </w:t>
      </w:r>
      <w:r>
        <w:rPr>
          <w:color w:val="000000"/>
        </w:rPr>
        <w:t>Адашева и нравоучения Сильвестра. К тому же деятели Избранной рады с 1553 г. оказались в натянутых отношениях с Захарьиными-Юрьевыми (позже получившими фамилию Романовы) — родственни- ками царицы Анастасии, горячо любимой жены Ивана</w:t>
      </w:r>
      <w:r>
        <w:rPr>
          <w:color w:val="000000"/>
          <w:spacing w:val="-3"/>
        </w:rPr>
        <w:t> </w:t>
      </w:r>
      <w:r>
        <w:rPr>
          <w:color w:val="000000"/>
        </w:rPr>
        <w:t>IV.</w:t>
      </w:r>
      <w:r>
        <w:rPr>
          <w:color w:val="000000"/>
          <w:spacing w:val="-3"/>
        </w:rPr>
        <w:t> </w:t>
      </w:r>
      <w:r>
        <w:rPr>
          <w:color w:val="000000"/>
        </w:rPr>
        <w:t>Род</w:t>
      </w:r>
      <w:r>
        <w:rPr>
          <w:color w:val="000000"/>
          <w:spacing w:val="-3"/>
        </w:rPr>
        <w:t> </w:t>
      </w:r>
      <w:r>
        <w:rPr>
          <w:color w:val="000000"/>
        </w:rPr>
        <w:t>этот</w:t>
      </w:r>
      <w:r>
        <w:rPr>
          <w:color w:val="000000"/>
          <w:spacing w:val="-3"/>
        </w:rPr>
        <w:t> </w:t>
      </w:r>
      <w:r>
        <w:rPr>
          <w:color w:val="000000"/>
        </w:rPr>
        <w:t>возглавлял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3"/>
        </w:rPr>
        <w:t> </w:t>
      </w:r>
      <w:r>
        <w:rPr>
          <w:color w:val="000000"/>
        </w:rPr>
        <w:t>то</w:t>
      </w:r>
      <w:r>
        <w:rPr>
          <w:color w:val="000000"/>
          <w:spacing w:val="-3"/>
        </w:rPr>
        <w:t> </w:t>
      </w:r>
      <w:r>
        <w:rPr>
          <w:color w:val="000000"/>
        </w:rPr>
        <w:t>время</w:t>
      </w:r>
      <w:r>
        <w:rPr>
          <w:color w:val="000000"/>
          <w:spacing w:val="-3"/>
        </w:rPr>
        <w:t> </w:t>
      </w:r>
      <w:r>
        <w:rPr>
          <w:color w:val="000000"/>
        </w:rPr>
        <w:t>брат</w:t>
      </w:r>
      <w:r>
        <w:rPr>
          <w:color w:val="000000"/>
          <w:spacing w:val="-3"/>
        </w:rPr>
        <w:t> </w:t>
      </w:r>
      <w:r>
        <w:rPr>
          <w:color w:val="000000"/>
        </w:rPr>
        <w:t>Ана- стасии Никита Романович.</w:t>
      </w:r>
    </w:p>
    <w:p>
      <w:pPr>
        <w:spacing w:line="218" w:lineRule="auto" w:before="117"/>
        <w:ind w:left="803" w:right="3379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марте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1553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Иван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IV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тяжело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занемог.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Ду- </w:t>
      </w:r>
      <w:r>
        <w:rPr>
          <w:rFonts w:ascii="Tahoma" w:hAnsi="Tahoma"/>
          <w:w w:val="95"/>
          <w:sz w:val="19"/>
        </w:rPr>
        <w:t>мали,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что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царь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умирает.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Государь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пожелал,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чтобы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все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при- </w:t>
      </w:r>
      <w:r>
        <w:rPr>
          <w:rFonts w:ascii="Tahoma" w:hAnsi="Tahoma"/>
          <w:spacing w:val="-2"/>
          <w:sz w:val="19"/>
        </w:rPr>
        <w:t>сягнули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наследнику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—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царевичу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Дмитрию,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грудному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мла- </w:t>
      </w:r>
      <w:r>
        <w:rPr>
          <w:rFonts w:ascii="Tahoma" w:hAnsi="Tahoma"/>
          <w:sz w:val="19"/>
        </w:rPr>
        <w:t>денцу. Но ближайшие сподвижники из Избранной рады медлили. Фёдор Адашев (отец Алексея) сказал: «Госу- </w:t>
      </w:r>
      <w:r>
        <w:rPr>
          <w:rFonts w:ascii="Tahoma" w:hAnsi="Tahoma"/>
          <w:spacing w:val="-2"/>
          <w:sz w:val="19"/>
        </w:rPr>
        <w:t>дарь,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сыну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твоему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служить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бы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мы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рады,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но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он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младенец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и </w:t>
      </w:r>
      <w:r>
        <w:rPr>
          <w:rFonts w:ascii="Tahoma" w:hAnsi="Tahoma"/>
          <w:w w:val="95"/>
          <w:sz w:val="19"/>
        </w:rPr>
        <w:t>верховодить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будут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Захарьины-Юрьевы,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а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мы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твоё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4"/>
          <w:w w:val="95"/>
          <w:sz w:val="19"/>
        </w:rPr>
        <w:t>мало-</w:t>
      </w:r>
    </w:p>
    <w:p>
      <w:pPr>
        <w:spacing w:line="220" w:lineRule="auto" w:before="0"/>
        <w:ind w:left="803" w:right="80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летство от бояр натерпелись». Получалось, что царём хотят видеть не сына, а двоюрод- </w:t>
      </w:r>
      <w:r>
        <w:rPr>
          <w:rFonts w:ascii="Tahoma" w:hAnsi="Tahoma"/>
          <w:spacing w:val="-2"/>
          <w:sz w:val="19"/>
        </w:rPr>
        <w:t>ного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брата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Ивана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IV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Владимира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Старицкого.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Царь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был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глубоко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уязвлён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произошедшим.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итоге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все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присягнули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Дмитрию.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Иван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вскоре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выздоровел,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случившегося,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конечно, не забыл.</w:t>
      </w:r>
    </w:p>
    <w:p>
      <w:pPr>
        <w:spacing w:line="220" w:lineRule="auto" w:before="0"/>
        <w:ind w:left="803" w:right="802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Между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тем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наследник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Дмитрий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случайно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погиб,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когда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Иван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IV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отправился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семьёй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на богомолье.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Есть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известие,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царевич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выскользнул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рук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служанки,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упал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26"/>
          <w:sz w:val="19"/>
        </w:rPr>
        <w:t> </w:t>
      </w:r>
      <w:r>
        <w:rPr>
          <w:rFonts w:ascii="Tahoma" w:hAnsi="Tahoma"/>
          <w:sz w:val="19"/>
        </w:rPr>
        <w:t>воду и захлебнулся.</w:t>
      </w:r>
    </w:p>
    <w:p>
      <w:pPr>
        <w:pStyle w:val="BodyText"/>
        <w:spacing w:line="223" w:lineRule="auto" w:before="109"/>
        <w:ind w:left="803" w:right="801" w:firstLine="340"/>
        <w:jc w:val="both"/>
      </w:pPr>
      <w:r>
        <w:rPr/>
        <w:t>К концу 1550-х гг. выявились принципиальные разногласия между Ива- ном IV и главой Избранной рады Алексеем Адашевым по вопросам как вну- тренней, так и внешней политики. Государственные реформы требовали времени, чтобы наладился и вошёл в привычку установленный ими </w:t>
      </w:r>
      <w:r>
        <w:rPr/>
        <w:t>порядок. Царь же хотел «грозою» (наказаниями) добиться немедленного выполнения своей воли. Поскольку ливонский конфликт затягивался, Адашев стал рато- вать за его прекращение. Царь не соглашался и желал завоевать Ливонию во что бы то ни стало.</w:t>
      </w:r>
    </w:p>
    <w:p>
      <w:pPr>
        <w:pStyle w:val="ListParagraph"/>
        <w:numPr>
          <w:ilvl w:val="0"/>
          <w:numId w:val="6"/>
        </w:numPr>
        <w:tabs>
          <w:tab w:pos="1143" w:val="left" w:leader="none"/>
          <w:tab w:pos="1144" w:val="left" w:leader="none"/>
        </w:tabs>
        <w:spacing w:line="208" w:lineRule="auto" w:before="117" w:after="0"/>
        <w:ind w:left="1143" w:right="80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7"/>
          <w:sz w:val="19"/>
        </w:rPr>
        <w:t> </w:t>
      </w:r>
      <w:r>
        <w:rPr>
          <w:sz w:val="19"/>
        </w:rPr>
        <w:t>Чем</w:t>
      </w:r>
      <w:r>
        <w:rPr>
          <w:spacing w:val="-9"/>
          <w:sz w:val="19"/>
        </w:rPr>
        <w:t> </w:t>
      </w:r>
      <w:r>
        <w:rPr>
          <w:sz w:val="19"/>
        </w:rPr>
        <w:t>были</w:t>
      </w:r>
      <w:r>
        <w:rPr>
          <w:spacing w:val="-9"/>
          <w:sz w:val="19"/>
        </w:rPr>
        <w:t> </w:t>
      </w:r>
      <w:r>
        <w:rPr>
          <w:sz w:val="19"/>
        </w:rPr>
        <w:t>вызваны</w:t>
      </w:r>
      <w:r>
        <w:rPr>
          <w:spacing w:val="-9"/>
          <w:sz w:val="19"/>
        </w:rPr>
        <w:t> </w:t>
      </w:r>
      <w:r>
        <w:rPr>
          <w:sz w:val="19"/>
        </w:rPr>
        <w:t>разногласия</w:t>
      </w:r>
      <w:r>
        <w:rPr>
          <w:spacing w:val="-9"/>
          <w:sz w:val="19"/>
        </w:rPr>
        <w:t> </w:t>
      </w:r>
      <w:r>
        <w:rPr>
          <w:sz w:val="19"/>
        </w:rPr>
        <w:t>Ивана</w:t>
      </w:r>
      <w:r>
        <w:rPr>
          <w:spacing w:val="-9"/>
          <w:sz w:val="19"/>
        </w:rPr>
        <w:t> </w:t>
      </w:r>
      <w:r>
        <w:rPr>
          <w:sz w:val="19"/>
        </w:rPr>
        <w:t>IV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Алексея</w:t>
      </w:r>
      <w:r>
        <w:rPr>
          <w:spacing w:val="-9"/>
          <w:sz w:val="19"/>
        </w:rPr>
        <w:t> </w:t>
      </w:r>
      <w:r>
        <w:rPr>
          <w:sz w:val="19"/>
        </w:rPr>
        <w:t>Адашева?</w:t>
      </w:r>
      <w:r>
        <w:rPr>
          <w:spacing w:val="-9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7"/>
          <w:sz w:val="19"/>
        </w:rPr>
        <w:t> </w:t>
      </w:r>
      <w:r>
        <w:rPr>
          <w:sz w:val="19"/>
        </w:rPr>
        <w:t>Подумайте,</w:t>
      </w:r>
      <w:r>
        <w:rPr>
          <w:spacing w:val="-9"/>
          <w:sz w:val="19"/>
        </w:rPr>
        <w:t> </w:t>
      </w:r>
      <w:r>
        <w:rPr>
          <w:sz w:val="19"/>
        </w:rPr>
        <w:t>по- чему Адашев был против продолжения Ливонской войны.</w:t>
      </w:r>
    </w:p>
    <w:p>
      <w:pPr>
        <w:pStyle w:val="BodyText"/>
        <w:spacing w:before="10"/>
        <w:rPr>
          <w:rFonts w:ascii="Tahoma"/>
          <w:sz w:val="23"/>
        </w:rPr>
      </w:pPr>
    </w:p>
    <w:p>
      <w:pPr>
        <w:pStyle w:val="BodyText"/>
        <w:spacing w:line="220" w:lineRule="auto"/>
        <w:ind w:left="803" w:right="80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Смерть царицы Анастасии и начало опал. </w:t>
      </w:r>
      <w:r>
        <w:rPr>
          <w:color w:val="000000"/>
        </w:rPr>
        <w:t>Разрыв между вчерашними единомышленниками ускорила внезапная кончина царицы Анастасии Рома- новны. Летом 1560 г. она тяжко заболела и умерла, оставив царю малолетних царевичей Ивана (родился в 1554 г.) и Фёдора (родился в 1557 г.).</w:t>
      </w:r>
    </w:p>
    <w:p>
      <w:pPr>
        <w:pStyle w:val="BodyText"/>
        <w:spacing w:line="223" w:lineRule="auto"/>
        <w:ind w:left="803" w:right="801" w:firstLine="340"/>
        <w:jc w:val="both"/>
      </w:pPr>
      <w:r>
        <w:rPr/>
        <w:t>В августе 1560 г. Алексея Адашева отправили на войну в Ливонию, потом арестовали.</w:t>
      </w:r>
      <w:r>
        <w:rPr>
          <w:spacing w:val="-3"/>
        </w:rPr>
        <w:t> </w:t>
      </w:r>
      <w:r>
        <w:rPr/>
        <w:t>Он</w:t>
      </w:r>
      <w:r>
        <w:rPr>
          <w:spacing w:val="-3"/>
        </w:rPr>
        <w:t> </w:t>
      </w:r>
      <w:r>
        <w:rPr/>
        <w:t>умер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заточении</w:t>
      </w:r>
      <w:r>
        <w:rPr>
          <w:spacing w:val="-3"/>
        </w:rPr>
        <w:t> </w:t>
      </w:r>
      <w:r>
        <w:rPr/>
        <w:t>от</w:t>
      </w:r>
      <w:r>
        <w:rPr>
          <w:spacing w:val="-3"/>
        </w:rPr>
        <w:t> </w:t>
      </w:r>
      <w:r>
        <w:rPr/>
        <w:t>болезни.</w:t>
      </w:r>
      <w:r>
        <w:rPr>
          <w:spacing w:val="-3"/>
        </w:rPr>
        <w:t> </w:t>
      </w:r>
      <w:r>
        <w:rPr/>
        <w:t>Протопопа</w:t>
      </w:r>
      <w:r>
        <w:rPr>
          <w:spacing w:val="-3"/>
        </w:rPr>
        <w:t> </w:t>
      </w:r>
      <w:r>
        <w:rPr/>
        <w:t>Сильвестра</w:t>
      </w:r>
      <w:r>
        <w:rPr>
          <w:spacing w:val="-3"/>
        </w:rPr>
        <w:t> </w:t>
      </w:r>
      <w:r>
        <w:rPr/>
        <w:t>сослали</w:t>
      </w:r>
      <w:r>
        <w:rPr>
          <w:spacing w:val="-3"/>
        </w:rPr>
        <w:t> </w:t>
      </w:r>
      <w:r>
        <w:rPr/>
        <w:t>в Соловецкий монастырь. Иван IV отдалил двоюродного брата Владимира, его удел в Старице наводнили шпионы.</w:t>
      </w:r>
    </w:p>
    <w:p>
      <w:pPr>
        <w:spacing w:after="0" w:line="223" w:lineRule="auto"/>
        <w:jc w:val="both"/>
        <w:sectPr>
          <w:headerReference w:type="default" r:id="rId139"/>
          <w:headerReference w:type="even" r:id="rId140"/>
          <w:pgSz w:w="9190" w:h="12020"/>
          <w:pgMar w:header="0" w:footer="0" w:top="740" w:bottom="280" w:left="0" w:right="0"/>
          <w:pgNumType w:start="55"/>
        </w:sectPr>
      </w:pPr>
    </w:p>
    <w:p>
      <w:pPr>
        <w:pStyle w:val="BodyText"/>
        <w:spacing w:before="7"/>
      </w:pPr>
    </w:p>
    <w:p>
      <w:pPr>
        <w:pStyle w:val="BodyText"/>
        <w:ind w:left="2664"/>
      </w:pPr>
      <w:r>
        <w:rPr/>
        <w:pict>
          <v:shape style="width:289.2pt;height:112.7pt;mso-position-horizontal-relative:char;mso-position-vertical-relative:line" type="#_x0000_t202" id="docshape667" filled="false" stroked="false">
            <w10:anchorlock/>
            <v:textbox inset="0,0,0,0">
              <w:txbxContent>
                <w:p>
                  <w:pPr>
                    <w:spacing w:line="218" w:lineRule="auto" w:before="122"/>
                    <w:ind w:left="283" w:right="98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Анастасия Романовна на памятнике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«Тысячелетие России».</w:t>
                  </w:r>
                  <w:r>
                    <w:rPr>
                      <w:rFonts w:ascii="Calibri" w:hAnsi="Calibri"/>
                      <w:b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Автор</w:t>
                  </w:r>
                  <w:r>
                    <w:rPr>
                      <w:rFonts w:ascii="Trebuchet MS" w:hAnsi="Trebuchet MS"/>
                      <w:i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проекта</w:t>
                  </w:r>
                  <w:r>
                    <w:rPr>
                      <w:rFonts w:ascii="Trebuchet MS" w:hAnsi="Trebuchet MS"/>
                      <w:i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М.</w:t>
                  </w:r>
                  <w:r>
                    <w:rPr>
                      <w:rFonts w:ascii="Trebuchet MS" w:hAnsi="Trebuchet MS"/>
                      <w:i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Микешин</w:t>
                  </w:r>
                </w:p>
                <w:p>
                  <w:pPr>
                    <w:spacing w:line="218" w:lineRule="auto" w:before="104"/>
                    <w:ind w:left="283" w:right="168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Царь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был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убеждён,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что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люди,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близкие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к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Адашеву,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rFonts w:ascii="Book Antiqua" w:hAnsi="Book Antiqua"/>
                      <w:i/>
                      <w:sz w:val="19"/>
                    </w:rPr>
                    <w:t>«</w:t>
                  </w:r>
                  <w:r>
                    <w:rPr>
                      <w:sz w:val="19"/>
                    </w:rPr>
                    <w:t>отрава- ми царицу Анастасию изведоша». Именно этим он объяс- нял потом в переписке с Андреем Курбским последовав- шие</w:t>
                  </w:r>
                  <w:r>
                    <w:rPr>
                      <w:spacing w:val="-6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вскоре</w:t>
                  </w:r>
                  <w:r>
                    <w:rPr>
                      <w:spacing w:val="-6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после</w:t>
                  </w:r>
                  <w:r>
                    <w:rPr>
                      <w:spacing w:val="-6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кончины</w:t>
                  </w:r>
                  <w:r>
                    <w:rPr>
                      <w:spacing w:val="-6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Анастасии</w:t>
                  </w:r>
                  <w:r>
                    <w:rPr>
                      <w:spacing w:val="-6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Романовны</w:t>
                  </w:r>
                  <w:r>
                    <w:rPr>
                      <w:spacing w:val="-6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казни</w:t>
                  </w:r>
                  <w:r>
                    <w:rPr>
                      <w:spacing w:val="-6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 опалы: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«…а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женою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меня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вы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про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что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разлучили?</w:t>
                  </w:r>
                  <w:r>
                    <w:rPr>
                      <w:spacing w:val="-9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Только бы у меня не отняли юницы моей, кроновых (кровавых) жертв не было бы…»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line="223" w:lineRule="auto" w:before="119"/>
        <w:ind w:left="2948" w:right="791" w:firstLine="340"/>
        <w:jc w:val="both"/>
      </w:pPr>
      <w:r>
        <w:rPr/>
        <w:pict>
          <v:group style="position:absolute;margin-left:22.379999pt;margin-top:-114.506035pt;width:400.05pt;height:197.65pt;mso-position-horizontal-relative:page;mso-position-vertical-relative:paragraph;z-index:-21934592" id="docshapegroup668" coordorigin="448,-2290" coordsize="8001,3953">
            <v:rect style="position:absolute;left:2601;top:-2291;width:5847;height:2290" id="docshape669" filled="true" fillcolor="#000000" stroked="false">
              <v:fill opacity="32768f" type="solid"/>
            </v:rect>
            <v:rect style="position:absolute;left:2664;top:-2228;width:5726;height:2168" id="docshape670" filled="true" fillcolor="#ffffff" stroked="false">
              <v:fill type="solid"/>
            </v:rect>
            <v:rect style="position:absolute;left:447;top:-2291;width:2276;height:3953" id="docshape671" filled="true" fillcolor="#000000" stroked="false">
              <v:fill opacity="32768f" type="solid"/>
            </v:rect>
            <v:shape style="position:absolute;left:520;top:-2218;width:2135;height:3807" type="#_x0000_t75" id="docshape672" stroked="false">
              <v:imagedata r:id="rId142" o:title=""/>
            </v:shape>
            <v:rect style="position:absolute;left:520;top:-2218;width:2135;height:3807" id="docshape673" filled="false" stroked="true" strokeweight="1pt" strokecolor="#ffffff">
              <v:stroke dashstyle="solid"/>
            </v:rect>
            <w10:wrap type="none"/>
          </v:group>
        </w:pict>
      </w:r>
      <w:r>
        <w:rPr>
          <w:spacing w:val="-2"/>
        </w:rPr>
        <w:t>Новыми</w:t>
      </w:r>
      <w:r>
        <w:rPr>
          <w:spacing w:val="-6"/>
        </w:rPr>
        <w:t> </w:t>
      </w:r>
      <w:r>
        <w:rPr>
          <w:spacing w:val="-2"/>
        </w:rPr>
        <w:t>приближёнными</w:t>
      </w:r>
      <w:r>
        <w:rPr>
          <w:spacing w:val="-6"/>
        </w:rPr>
        <w:t> </w:t>
      </w:r>
      <w:r>
        <w:rPr>
          <w:spacing w:val="-2"/>
        </w:rPr>
        <w:t>царя</w:t>
      </w:r>
      <w:r>
        <w:rPr>
          <w:spacing w:val="-6"/>
        </w:rPr>
        <w:t> </w:t>
      </w:r>
      <w:r>
        <w:rPr>
          <w:spacing w:val="-2"/>
        </w:rPr>
        <w:t>стали</w:t>
      </w:r>
      <w:r>
        <w:rPr>
          <w:spacing w:val="-6"/>
        </w:rPr>
        <w:t> </w:t>
      </w:r>
      <w:r>
        <w:rPr>
          <w:spacing w:val="-2"/>
        </w:rPr>
        <w:t>Алексей</w:t>
      </w:r>
      <w:r>
        <w:rPr>
          <w:spacing w:val="-6"/>
        </w:rPr>
        <w:t> </w:t>
      </w:r>
      <w:r>
        <w:rPr>
          <w:spacing w:val="-2"/>
        </w:rPr>
        <w:t>Басма- </w:t>
      </w:r>
      <w:r>
        <w:rPr/>
        <w:t>нов, князь Афанасий Вяземский, крещёный кабардин- ский князь Михаил Черкасский. На сестре последнего, Марии Темрюковне, Иван IV женился в августе 1561 г.</w:t>
      </w:r>
    </w:p>
    <w:p>
      <w:pPr>
        <w:pStyle w:val="BodyText"/>
        <w:spacing w:line="223" w:lineRule="auto" w:before="1"/>
        <w:ind w:left="2948" w:right="791" w:firstLine="340"/>
        <w:jc w:val="both"/>
      </w:pPr>
      <w:r>
        <w:rPr>
          <w:spacing w:val="-2"/>
        </w:rPr>
        <w:t>Тем</w:t>
      </w:r>
      <w:r>
        <w:rPr>
          <w:spacing w:val="-12"/>
        </w:rPr>
        <w:t> </w:t>
      </w:r>
      <w:r>
        <w:rPr>
          <w:spacing w:val="-2"/>
        </w:rPr>
        <w:t>временем</w:t>
      </w:r>
      <w:r>
        <w:rPr>
          <w:spacing w:val="-12"/>
        </w:rPr>
        <w:t> </w:t>
      </w:r>
      <w:r>
        <w:rPr>
          <w:spacing w:val="-2"/>
        </w:rPr>
        <w:t>началась</w:t>
      </w:r>
      <w:r>
        <w:rPr>
          <w:spacing w:val="-12"/>
        </w:rPr>
        <w:t> </w:t>
      </w:r>
      <w:r>
        <w:rPr>
          <w:spacing w:val="-2"/>
        </w:rPr>
        <w:t>война</w:t>
      </w:r>
      <w:r>
        <w:rPr>
          <w:spacing w:val="-12"/>
        </w:rPr>
        <w:t> </w:t>
      </w:r>
      <w:r>
        <w:rPr>
          <w:spacing w:val="-2"/>
        </w:rPr>
        <w:t>с</w:t>
      </w:r>
      <w:r>
        <w:rPr>
          <w:spacing w:val="-12"/>
        </w:rPr>
        <w:t> </w:t>
      </w:r>
      <w:r>
        <w:rPr>
          <w:spacing w:val="-2"/>
        </w:rPr>
        <w:t>Литвой.</w:t>
      </w:r>
      <w:r>
        <w:rPr>
          <w:spacing w:val="-12"/>
        </w:rPr>
        <w:t> </w:t>
      </w:r>
      <w:r>
        <w:rPr>
          <w:spacing w:val="-2"/>
        </w:rPr>
        <w:t>Как</w:t>
      </w:r>
      <w:r>
        <w:rPr>
          <w:spacing w:val="-12"/>
        </w:rPr>
        <w:t> </w:t>
      </w:r>
      <w:r>
        <w:rPr>
          <w:spacing w:val="-2"/>
        </w:rPr>
        <w:t>уже</w:t>
      </w:r>
      <w:r>
        <w:rPr>
          <w:spacing w:val="-12"/>
        </w:rPr>
        <w:t> </w:t>
      </w:r>
      <w:r>
        <w:rPr>
          <w:spacing w:val="-2"/>
        </w:rPr>
        <w:t>гово- </w:t>
      </w:r>
      <w:r>
        <w:rPr/>
        <w:t>рилось, её спровоцировал магистр Ливонского ордена Кетлер,</w:t>
      </w:r>
      <w:r>
        <w:rPr>
          <w:spacing w:val="-11"/>
        </w:rPr>
        <w:t> </w:t>
      </w:r>
      <w:r>
        <w:rPr/>
        <w:t>передавший</w:t>
      </w:r>
      <w:r>
        <w:rPr>
          <w:spacing w:val="-11"/>
        </w:rPr>
        <w:t> </w:t>
      </w:r>
      <w:r>
        <w:rPr/>
        <w:t>большую</w:t>
      </w:r>
      <w:r>
        <w:rPr>
          <w:spacing w:val="-11"/>
        </w:rPr>
        <w:t> </w:t>
      </w:r>
      <w:r>
        <w:rPr/>
        <w:t>часть</w:t>
      </w:r>
      <w:r>
        <w:rPr>
          <w:spacing w:val="-11"/>
        </w:rPr>
        <w:t> </w:t>
      </w:r>
      <w:r>
        <w:rPr/>
        <w:t>Ливонии</w:t>
      </w:r>
      <w:r>
        <w:rPr>
          <w:spacing w:val="-11"/>
        </w:rPr>
        <w:t> </w:t>
      </w:r>
      <w:r>
        <w:rPr/>
        <w:t>польскому королю</w:t>
      </w:r>
      <w:r>
        <w:rPr>
          <w:spacing w:val="-6"/>
        </w:rPr>
        <w:t> </w:t>
      </w:r>
      <w:r>
        <w:rPr/>
        <w:t>Сигизмунду</w:t>
      </w:r>
      <w:r>
        <w:rPr>
          <w:spacing w:val="-6"/>
        </w:rPr>
        <w:t> </w:t>
      </w:r>
      <w:r>
        <w:rPr/>
        <w:t>II</w:t>
      </w:r>
      <w:r>
        <w:rPr>
          <w:spacing w:val="-6"/>
        </w:rPr>
        <w:t> </w:t>
      </w:r>
      <w:r>
        <w:rPr/>
        <w:t>Августу.</w:t>
      </w:r>
      <w:r>
        <w:rPr>
          <w:spacing w:val="-6"/>
        </w:rPr>
        <w:t> </w:t>
      </w:r>
      <w:r>
        <w:rPr/>
        <w:t>Россия</w:t>
      </w:r>
      <w:r>
        <w:rPr>
          <w:spacing w:val="-5"/>
        </w:rPr>
        <w:t> </w:t>
      </w:r>
      <w:r>
        <w:rPr/>
        <w:t>начала</w:t>
      </w:r>
      <w:r>
        <w:rPr>
          <w:spacing w:val="-6"/>
        </w:rPr>
        <w:t> </w:t>
      </w:r>
      <w:r>
        <w:rPr/>
        <w:t>наступле-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ние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те</w:t>
      </w:r>
      <w:r>
        <w:rPr>
          <w:spacing w:val="-9"/>
        </w:rPr>
        <w:t> </w:t>
      </w:r>
      <w:r>
        <w:rPr/>
        <w:t>владения</w:t>
      </w:r>
      <w:r>
        <w:rPr>
          <w:spacing w:val="-9"/>
        </w:rPr>
        <w:t> </w:t>
      </w:r>
      <w:r>
        <w:rPr/>
        <w:t>Литвы,</w:t>
      </w:r>
      <w:r>
        <w:rPr>
          <w:spacing w:val="-9"/>
        </w:rPr>
        <w:t> </w:t>
      </w:r>
      <w:r>
        <w:rPr/>
        <w:t>которые</w:t>
      </w:r>
      <w:r>
        <w:rPr>
          <w:spacing w:val="-9"/>
        </w:rPr>
        <w:t> </w:t>
      </w:r>
      <w:r>
        <w:rPr/>
        <w:t>со</w:t>
      </w:r>
      <w:r>
        <w:rPr>
          <w:spacing w:val="-9"/>
        </w:rPr>
        <w:t> </w:t>
      </w:r>
      <w:r>
        <w:rPr/>
        <w:t>времён</w:t>
      </w:r>
      <w:r>
        <w:rPr>
          <w:spacing w:val="-9"/>
        </w:rPr>
        <w:t> </w:t>
      </w:r>
      <w:r>
        <w:rPr/>
        <w:t>Ивана</w:t>
      </w:r>
      <w:r>
        <w:rPr>
          <w:spacing w:val="-9"/>
        </w:rPr>
        <w:t> </w:t>
      </w:r>
      <w:r>
        <w:rPr/>
        <w:t>III</w:t>
      </w:r>
      <w:r>
        <w:rPr>
          <w:spacing w:val="-9"/>
        </w:rPr>
        <w:t> </w:t>
      </w:r>
      <w:r>
        <w:rPr/>
        <w:t>называла</w:t>
      </w:r>
      <w:r>
        <w:rPr>
          <w:spacing w:val="-9"/>
        </w:rPr>
        <w:t> </w:t>
      </w:r>
      <w:r>
        <w:rPr/>
        <w:t>«своими</w:t>
      </w:r>
      <w:r>
        <w:rPr>
          <w:spacing w:val="-9"/>
        </w:rPr>
        <w:t> </w:t>
      </w:r>
      <w:r>
        <w:rPr/>
        <w:t>вот- чинами».</w:t>
      </w:r>
      <w:r>
        <w:rPr>
          <w:spacing w:val="-9"/>
        </w:rPr>
        <w:t> </w:t>
      </w:r>
      <w:r>
        <w:rPr/>
        <w:t>Это</w:t>
      </w:r>
      <w:r>
        <w:rPr>
          <w:spacing w:val="-9"/>
        </w:rPr>
        <w:t> </w:t>
      </w:r>
      <w:r>
        <w:rPr/>
        <w:t>были</w:t>
      </w:r>
      <w:r>
        <w:rPr>
          <w:spacing w:val="-9"/>
        </w:rPr>
        <w:t> </w:t>
      </w:r>
      <w:r>
        <w:rPr/>
        <w:t>западнорусские</w:t>
      </w:r>
      <w:r>
        <w:rPr>
          <w:spacing w:val="-9"/>
        </w:rPr>
        <w:t> </w:t>
      </w:r>
      <w:r>
        <w:rPr/>
        <w:t>земли.</w:t>
      </w:r>
      <w:r>
        <w:rPr>
          <w:spacing w:val="-9"/>
        </w:rPr>
        <w:t> </w:t>
      </w:r>
      <w:r>
        <w:rPr/>
        <w:t>Последним</w:t>
      </w:r>
      <w:r>
        <w:rPr>
          <w:spacing w:val="-9"/>
        </w:rPr>
        <w:t> </w:t>
      </w:r>
      <w:r>
        <w:rPr/>
        <w:t>стратегическим</w:t>
      </w:r>
      <w:r>
        <w:rPr>
          <w:spacing w:val="-9"/>
        </w:rPr>
        <w:t> </w:t>
      </w:r>
      <w:r>
        <w:rPr/>
        <w:t>успехом русских войск стало взятие в 1563 г. Полоцка. Но в 1564 г. литовцы победили русское</w:t>
      </w:r>
      <w:r>
        <w:rPr>
          <w:spacing w:val="-3"/>
        </w:rPr>
        <w:t> </w:t>
      </w:r>
      <w:r>
        <w:rPr/>
        <w:t>войско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битве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реке</w:t>
      </w:r>
      <w:r>
        <w:rPr>
          <w:spacing w:val="-3"/>
        </w:rPr>
        <w:t> </w:t>
      </w:r>
      <w:r>
        <w:rPr/>
        <w:t>Улле.</w:t>
      </w:r>
      <w:r>
        <w:rPr>
          <w:spacing w:val="-3"/>
        </w:rPr>
        <w:t> </w:t>
      </w:r>
      <w:r>
        <w:rPr/>
        <w:t>Погибло</w:t>
      </w:r>
      <w:r>
        <w:rPr>
          <w:spacing w:val="-3"/>
        </w:rPr>
        <w:t> </w:t>
      </w:r>
      <w:r>
        <w:rPr/>
        <w:t>до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тыс.</w:t>
      </w:r>
      <w:r>
        <w:rPr>
          <w:spacing w:val="-3"/>
        </w:rPr>
        <w:t> </w:t>
      </w:r>
      <w:r>
        <w:rPr/>
        <w:t>воинов,</w:t>
      </w:r>
      <w:r>
        <w:rPr>
          <w:spacing w:val="-3"/>
        </w:rPr>
        <w:t> </w:t>
      </w:r>
      <w:r>
        <w:rPr/>
        <w:t>включая</w:t>
      </w:r>
      <w:r>
        <w:rPr>
          <w:spacing w:val="-3"/>
        </w:rPr>
        <w:t> </w:t>
      </w:r>
      <w:r>
        <w:rPr/>
        <w:t>воево- ду. Противнику достался обоз с тяжёлыми орудиями.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Царю Ивану стало казаться, что воеводы-бояре изменяют, дворяне и дети боярские</w:t>
      </w:r>
      <w:r>
        <w:rPr>
          <w:spacing w:val="-6"/>
        </w:rPr>
        <w:t> </w:t>
      </w:r>
      <w:r>
        <w:rPr/>
        <w:t>сражаются</w:t>
      </w:r>
      <w:r>
        <w:rPr>
          <w:spacing w:val="-6"/>
        </w:rPr>
        <w:t> </w:t>
      </w:r>
      <w:r>
        <w:rPr/>
        <w:t>плохо,</w:t>
      </w:r>
      <w:r>
        <w:rPr>
          <w:spacing w:val="-6"/>
        </w:rPr>
        <w:t> </w:t>
      </w:r>
      <w:r>
        <w:rPr/>
        <w:t>а</w:t>
      </w:r>
      <w:r>
        <w:rPr>
          <w:spacing w:val="-6"/>
        </w:rPr>
        <w:t> </w:t>
      </w:r>
      <w:r>
        <w:rPr/>
        <w:t>брат</w:t>
      </w:r>
      <w:r>
        <w:rPr>
          <w:spacing w:val="-6"/>
        </w:rPr>
        <w:t> </w:t>
      </w:r>
      <w:r>
        <w:rPr/>
        <w:t>Владимир</w:t>
      </w:r>
      <w:r>
        <w:rPr>
          <w:spacing w:val="-6"/>
        </w:rPr>
        <w:t> </w:t>
      </w:r>
      <w:r>
        <w:rPr/>
        <w:t>Старицкий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его</w:t>
      </w:r>
      <w:r>
        <w:rPr>
          <w:spacing w:val="-6"/>
        </w:rPr>
        <w:t> </w:t>
      </w:r>
      <w:r>
        <w:rPr/>
        <w:t>матерью</w:t>
      </w:r>
      <w:r>
        <w:rPr>
          <w:spacing w:val="-6"/>
        </w:rPr>
        <w:t> </w:t>
      </w:r>
      <w:r>
        <w:rPr/>
        <w:t>замыш- </w:t>
      </w:r>
      <w:r>
        <w:rPr>
          <w:w w:val="95"/>
        </w:rPr>
        <w:t>ляют «многие неправды». У Владимира отняли часть удела у западной границы </w:t>
      </w:r>
      <w:r>
        <w:rPr/>
        <w:t>России, дав взамен земли в Поволжье.</w:t>
      </w:r>
    </w:p>
    <w:p>
      <w:pPr>
        <w:pStyle w:val="BodyText"/>
        <w:spacing w:line="223" w:lineRule="auto" w:before="1" w:after="5"/>
        <w:ind w:left="793" w:right="790" w:firstLine="340"/>
        <w:jc w:val="right"/>
      </w:pPr>
      <w:r>
        <w:rPr/>
        <w:t>Боясь</w:t>
      </w:r>
      <w:r>
        <w:rPr>
          <w:spacing w:val="33"/>
        </w:rPr>
        <w:t> </w:t>
      </w:r>
      <w:r>
        <w:rPr/>
        <w:t>казней</w:t>
      </w:r>
      <w:r>
        <w:rPr>
          <w:spacing w:val="33"/>
        </w:rPr>
        <w:t> </w:t>
      </w:r>
      <w:r>
        <w:rPr/>
        <w:t>за</w:t>
      </w:r>
      <w:r>
        <w:rPr>
          <w:spacing w:val="33"/>
        </w:rPr>
        <w:t> </w:t>
      </w:r>
      <w:r>
        <w:rPr/>
        <w:t>неудачи</w:t>
      </w:r>
      <w:r>
        <w:rPr>
          <w:spacing w:val="33"/>
        </w:rPr>
        <w:t> </w:t>
      </w:r>
      <w:r>
        <w:rPr/>
        <w:t>в</w:t>
      </w:r>
      <w:r>
        <w:rPr>
          <w:spacing w:val="33"/>
        </w:rPr>
        <w:t> </w:t>
      </w:r>
      <w:r>
        <w:rPr/>
        <w:t>войне</w:t>
      </w:r>
      <w:r>
        <w:rPr>
          <w:spacing w:val="33"/>
        </w:rPr>
        <w:t> </w:t>
      </w:r>
      <w:r>
        <w:rPr/>
        <w:t>или</w:t>
      </w:r>
      <w:r>
        <w:rPr>
          <w:spacing w:val="33"/>
        </w:rPr>
        <w:t> </w:t>
      </w:r>
      <w:r>
        <w:rPr/>
        <w:t>близость</w:t>
      </w:r>
      <w:r>
        <w:rPr>
          <w:spacing w:val="33"/>
        </w:rPr>
        <w:t> </w:t>
      </w:r>
      <w:r>
        <w:rPr/>
        <w:t>к</w:t>
      </w:r>
      <w:r>
        <w:rPr>
          <w:spacing w:val="33"/>
        </w:rPr>
        <w:t> </w:t>
      </w:r>
      <w:r>
        <w:rPr/>
        <w:t>Адашеву,</w:t>
      </w:r>
      <w:r>
        <w:rPr>
          <w:spacing w:val="33"/>
        </w:rPr>
        <w:t> </w:t>
      </w:r>
      <w:r>
        <w:rPr/>
        <w:t>за</w:t>
      </w:r>
      <w:r>
        <w:rPr>
          <w:spacing w:val="33"/>
        </w:rPr>
        <w:t> </w:t>
      </w:r>
      <w:r>
        <w:rPr/>
        <w:t>границей укрылось</w:t>
      </w:r>
      <w:r>
        <w:rPr>
          <w:spacing w:val="17"/>
        </w:rPr>
        <w:t> </w:t>
      </w:r>
      <w:r>
        <w:rPr/>
        <w:t>несколько</w:t>
      </w:r>
      <w:r>
        <w:rPr>
          <w:spacing w:val="17"/>
        </w:rPr>
        <w:t> </w:t>
      </w:r>
      <w:r>
        <w:rPr/>
        <w:t>знатных</w:t>
      </w:r>
      <w:r>
        <w:rPr>
          <w:spacing w:val="17"/>
        </w:rPr>
        <w:t> </w:t>
      </w:r>
      <w:r>
        <w:rPr/>
        <w:t>дворян.</w:t>
      </w:r>
      <w:r>
        <w:rPr>
          <w:spacing w:val="17"/>
        </w:rPr>
        <w:t> </w:t>
      </w:r>
      <w:r>
        <w:rPr/>
        <w:t>В</w:t>
      </w:r>
      <w:r>
        <w:rPr>
          <w:spacing w:val="17"/>
        </w:rPr>
        <w:t> </w:t>
      </w:r>
      <w:r>
        <w:rPr/>
        <w:t>1564</w:t>
      </w:r>
      <w:r>
        <w:rPr>
          <w:spacing w:val="17"/>
        </w:rPr>
        <w:t> </w:t>
      </w:r>
      <w:r>
        <w:rPr/>
        <w:t>г.,</w:t>
      </w:r>
      <w:r>
        <w:rPr>
          <w:spacing w:val="17"/>
        </w:rPr>
        <w:t> </w:t>
      </w:r>
      <w:r>
        <w:rPr/>
        <w:t>предчувствуя</w:t>
      </w:r>
      <w:r>
        <w:rPr>
          <w:spacing w:val="17"/>
        </w:rPr>
        <w:t> </w:t>
      </w:r>
      <w:r>
        <w:rPr/>
        <w:t>опалу,</w:t>
      </w:r>
      <w:r>
        <w:rPr>
          <w:spacing w:val="17"/>
        </w:rPr>
        <w:t> </w:t>
      </w:r>
      <w:r>
        <w:rPr/>
        <w:t>бежал</w:t>
      </w:r>
      <w:r>
        <w:rPr>
          <w:spacing w:val="17"/>
        </w:rPr>
        <w:t> </w:t>
      </w:r>
      <w:r>
        <w:rPr/>
        <w:t>в Литву князь Андрей Курбский, который в то время вое-</w:t>
      </w: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"/>
        <w:gridCol w:w="2135"/>
        <w:gridCol w:w="5745"/>
        <w:gridCol w:w="63"/>
      </w:tblGrid>
      <w:tr>
        <w:trPr>
          <w:trHeight w:val="1255" w:hRule="atLeast"/>
        </w:trPr>
        <w:tc>
          <w:tcPr>
            <w:tcW w:w="73" w:type="dxa"/>
            <w:vMerge w:val="restart"/>
            <w:tcBorders>
              <w:right w:val="single" w:sz="8" w:space="0" w:color="FFFFFF"/>
            </w:tcBorders>
            <w:shd w:val="clear" w:color="auto" w:fill="7F7F7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</w:tcPr>
          <w:p>
            <w:pPr>
              <w:pStyle w:val="TableParagraph"/>
              <w:spacing w:before="2"/>
              <w:rPr>
                <w:sz w:val="2"/>
              </w:rPr>
            </w:pPr>
          </w:p>
          <w:p>
            <w:pPr>
              <w:pStyle w:val="TableParagraph"/>
              <w:ind w:left="-11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9530" cy="2121408"/>
                  <wp:effectExtent l="0" t="0" r="0" b="0"/>
                  <wp:docPr id="75" name="image12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121.jpeg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530" cy="212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808" w:type="dxa"/>
            <w:gridSpan w:val="2"/>
            <w:tcBorders>
              <w:left w:val="single" w:sz="8" w:space="0" w:color="FFFFFF"/>
            </w:tcBorders>
          </w:tcPr>
          <w:p>
            <w:pPr>
              <w:pStyle w:val="TableParagraph"/>
              <w:spacing w:line="167" w:lineRule="exact"/>
              <w:ind w:left="282"/>
              <w:rPr>
                <w:sz w:val="20"/>
              </w:rPr>
            </w:pPr>
            <w:r>
              <w:rPr>
                <w:sz w:val="20"/>
              </w:rPr>
              <w:t>водствовал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Юрьеве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(Дерпте).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89" w:val="left" w:leader="none"/>
              </w:tabs>
              <w:spacing w:line="228" w:lineRule="exact" w:before="87" w:after="0"/>
              <w:ind w:left="688" w:right="0" w:hanging="407"/>
              <w:jc w:val="both"/>
              <w:rPr>
                <w:rFonts w:ascii="Tahoma" w:hAnsi="Tahoma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>1.</w:t>
            </w:r>
            <w:r>
              <w:rPr>
                <w:rFonts w:ascii="Calibri" w:hAnsi="Calibri"/>
                <w:b/>
                <w:spacing w:val="36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Чем</w:t>
            </w:r>
            <w:r>
              <w:rPr>
                <w:rFonts w:ascii="Tahoma" w:hAnsi="Tahoma"/>
                <w:spacing w:val="21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была</w:t>
            </w:r>
            <w:r>
              <w:rPr>
                <w:rFonts w:ascii="Tahoma" w:hAnsi="Tahoma"/>
                <w:spacing w:val="20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вызвана</w:t>
            </w:r>
            <w:r>
              <w:rPr>
                <w:rFonts w:ascii="Tahoma" w:hAnsi="Tahoma"/>
                <w:spacing w:val="21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опала</w:t>
            </w:r>
            <w:r>
              <w:rPr>
                <w:rFonts w:ascii="Tahoma" w:hAnsi="Tahoma"/>
                <w:spacing w:val="20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деятелей</w:t>
            </w:r>
            <w:r>
              <w:rPr>
                <w:rFonts w:ascii="Tahoma" w:hAnsi="Tahoma"/>
                <w:spacing w:val="21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Избранной</w:t>
            </w:r>
            <w:r>
              <w:rPr>
                <w:rFonts w:ascii="Tahoma" w:hAnsi="Tahoma"/>
                <w:spacing w:val="21"/>
                <w:sz w:val="19"/>
              </w:rPr>
              <w:t> </w:t>
            </w:r>
            <w:r>
              <w:rPr>
                <w:rFonts w:ascii="Tahoma" w:hAnsi="Tahoma"/>
                <w:spacing w:val="-2"/>
                <w:sz w:val="19"/>
              </w:rPr>
              <w:t>рады?</w:t>
            </w:r>
          </w:p>
          <w:p>
            <w:pPr>
              <w:pStyle w:val="TableParagraph"/>
              <w:spacing w:line="208" w:lineRule="auto" w:before="8"/>
              <w:ind w:left="282" w:right="60"/>
              <w:jc w:val="both"/>
              <w:rPr>
                <w:rFonts w:ascii="Tahoma" w:hAnsi="Tahoma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>2.</w:t>
            </w:r>
            <w:r>
              <w:rPr>
                <w:rFonts w:ascii="Calibri" w:hAnsi="Calibri"/>
                <w:b/>
                <w:spacing w:val="40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В чём, по мнению Ивана IV, крылась причина </w:t>
            </w:r>
            <w:r>
              <w:rPr>
                <w:rFonts w:ascii="Tahoma" w:hAnsi="Tahoma"/>
                <w:sz w:val="19"/>
              </w:rPr>
              <w:t>военных</w:t>
            </w:r>
            <w:r>
              <w:rPr>
                <w:rFonts w:ascii="Tahoma" w:hAnsi="Tahoma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неуспехов России в Прибалтике? </w:t>
            </w:r>
            <w:r>
              <w:rPr>
                <w:rFonts w:ascii="Calibri" w:hAnsi="Calibri"/>
                <w:b/>
                <w:w w:val="95"/>
                <w:sz w:val="19"/>
              </w:rPr>
              <w:t>3.</w:t>
            </w:r>
            <w:r>
              <w:rPr>
                <w:rFonts w:ascii="Calibri" w:hAnsi="Calibri"/>
                <w:b/>
                <w:spacing w:val="18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Почему Иван IV считал себя </w:t>
            </w:r>
            <w:r>
              <w:rPr>
                <w:rFonts w:ascii="Tahoma" w:hAnsi="Tahoma"/>
                <w:sz w:val="19"/>
              </w:rPr>
              <w:t>вправе казнить подданных?</w:t>
            </w:r>
          </w:p>
        </w:tc>
      </w:tr>
      <w:tr>
        <w:trPr>
          <w:trHeight w:val="2108" w:hRule="atLeast"/>
        </w:trPr>
        <w:tc>
          <w:tcPr>
            <w:tcW w:w="73" w:type="dxa"/>
            <w:vMerge/>
            <w:tcBorders>
              <w:top w:val="nil"/>
              <w:right w:val="single" w:sz="8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45" w:type="dxa"/>
            <w:shd w:val="clear" w:color="auto" w:fill="FFFFFF"/>
          </w:tcPr>
          <w:p>
            <w:pPr>
              <w:pStyle w:val="TableParagraph"/>
              <w:spacing w:before="101"/>
              <w:ind w:left="292"/>
              <w:jc w:val="both"/>
              <w:rPr>
                <w:rFonts w:ascii="Trebuchet MS" w:hAnsi="Trebuchet MS"/>
                <w:i/>
                <w:sz w:val="19"/>
              </w:rPr>
            </w:pPr>
            <w:r>
              <w:rPr>
                <w:rFonts w:ascii="Calibri" w:hAnsi="Calibri"/>
                <w:b/>
                <w:w w:val="105"/>
                <w:sz w:val="19"/>
              </w:rPr>
              <w:t>«Князь</w:t>
            </w:r>
            <w:r>
              <w:rPr>
                <w:rFonts w:ascii="Calibri" w:hAnsi="Calibri"/>
                <w:b/>
                <w:spacing w:val="27"/>
                <w:w w:val="105"/>
                <w:sz w:val="19"/>
              </w:rPr>
              <w:t> </w:t>
            </w:r>
            <w:r>
              <w:rPr>
                <w:rFonts w:ascii="Calibri" w:hAnsi="Calibri"/>
                <w:b/>
                <w:w w:val="105"/>
                <w:sz w:val="19"/>
              </w:rPr>
              <w:t>Андрей</w:t>
            </w:r>
            <w:r>
              <w:rPr>
                <w:rFonts w:ascii="Calibri" w:hAnsi="Calibri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Calibri" w:hAnsi="Calibri"/>
                <w:b/>
                <w:w w:val="105"/>
                <w:sz w:val="19"/>
              </w:rPr>
              <w:t>Курбский».</w:t>
            </w:r>
            <w:r>
              <w:rPr>
                <w:rFonts w:ascii="Calibri" w:hAnsi="Calibri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w w:val="105"/>
                <w:sz w:val="19"/>
              </w:rPr>
              <w:t>Художник</w:t>
            </w:r>
            <w:r>
              <w:rPr>
                <w:rFonts w:ascii="Trebuchet MS" w:hAnsi="Trebuchet MS"/>
                <w:i/>
                <w:spacing w:val="13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w w:val="105"/>
                <w:sz w:val="19"/>
              </w:rPr>
              <w:t>П.</w:t>
            </w:r>
            <w:r>
              <w:rPr>
                <w:rFonts w:ascii="Trebuchet MS" w:hAnsi="Trebuchet MS"/>
                <w:i/>
                <w:spacing w:val="13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spacing w:val="-2"/>
                <w:w w:val="105"/>
                <w:sz w:val="19"/>
              </w:rPr>
              <w:t>Рыженко</w:t>
            </w:r>
          </w:p>
          <w:p>
            <w:pPr>
              <w:pStyle w:val="TableParagraph"/>
              <w:spacing w:line="220" w:lineRule="auto" w:before="100"/>
              <w:ind w:left="292" w:right="112"/>
              <w:jc w:val="both"/>
              <w:rPr>
                <w:sz w:val="19"/>
              </w:rPr>
            </w:pPr>
            <w:r>
              <w:rPr>
                <w:sz w:val="19"/>
              </w:rPr>
              <w:t>С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1564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по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1579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г.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шла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переписка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Андрея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Курбского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с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Ива- ном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Грозным.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Курбский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корил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царя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за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жестокие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казни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сво- их верных подданных, а царь отвечал, что он </w:t>
            </w:r>
            <w:r>
              <w:rPr>
                <w:sz w:val="19"/>
              </w:rPr>
              <w:t>поставлен властвовать от Бога и кроме Бога ответ ни перед кем дер- жать не должен.</w:t>
            </w:r>
          </w:p>
          <w:p>
            <w:pPr>
              <w:pStyle w:val="TableParagraph"/>
              <w:spacing w:line="216" w:lineRule="auto" w:before="114"/>
              <w:ind w:left="624" w:right="83" w:hanging="332"/>
              <w:rPr>
                <w:rFonts w:ascii="Tahoma" w:hAnsi="Tahoma"/>
                <w:sz w:val="19"/>
              </w:rPr>
            </w:pPr>
            <w:r>
              <w:rPr>
                <w:rFonts w:ascii="Wingdings 3" w:hAnsi="Wingdings 3"/>
                <w:color w:val="DB413F"/>
                <w:w w:val="80"/>
                <w:sz w:val="20"/>
              </w:rPr>
              <w:t></w:t>
            </w:r>
            <w:r>
              <w:rPr>
                <w:rFonts w:ascii="Times New Roman" w:hAnsi="Times New Roman"/>
                <w:color w:val="DB413F"/>
                <w:spacing w:val="40"/>
                <w:sz w:val="20"/>
              </w:rPr>
              <w:t> </w:t>
            </w:r>
            <w:r>
              <w:rPr>
                <w:rFonts w:ascii="Tahoma" w:hAnsi="Tahoma"/>
                <w:sz w:val="19"/>
              </w:rPr>
              <w:t>Оцените</w:t>
            </w:r>
            <w:r>
              <w:rPr>
                <w:rFonts w:ascii="Tahoma" w:hAnsi="Tahoma"/>
                <w:spacing w:val="18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поступок</w:t>
            </w:r>
            <w:r>
              <w:rPr>
                <w:rFonts w:ascii="Tahoma" w:hAnsi="Tahoma"/>
                <w:spacing w:val="18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князя</w:t>
            </w:r>
            <w:r>
              <w:rPr>
                <w:rFonts w:ascii="Tahoma" w:hAnsi="Tahoma"/>
                <w:spacing w:val="18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Андрея</w:t>
            </w:r>
            <w:r>
              <w:rPr>
                <w:rFonts w:ascii="Tahoma" w:hAnsi="Tahoma"/>
                <w:spacing w:val="18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Курбского,</w:t>
            </w:r>
            <w:r>
              <w:rPr>
                <w:rFonts w:ascii="Tahoma" w:hAnsi="Tahoma"/>
                <w:spacing w:val="18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бежавшего в Литву.</w:t>
            </w:r>
          </w:p>
        </w:tc>
        <w:tc>
          <w:tcPr>
            <w:tcW w:w="63" w:type="dxa"/>
            <w:shd w:val="clear" w:color="auto" w:fill="7F7F7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line="223" w:lineRule="auto" w:before="112"/>
        <w:ind w:left="793" w:right="4230"/>
        <w:jc w:val="both"/>
      </w:pPr>
      <w:r>
        <w:rPr/>
        <w:pict>
          <v:group style="position:absolute;margin-left:258.640015pt;margin-top:2.211566pt;width:177.15pt;height:208.55pt;mso-position-horizontal-relative:page;mso-position-vertical-relative:paragraph;z-index:15790080" id="docshapegroup674" coordorigin="5173,44" coordsize="3543,4171">
            <v:rect style="position:absolute;left:5172;top:2249;width:3543;height:1966" id="docshape675" filled="true" fillcolor="#000000" stroked="false">
              <v:fill opacity="32768f" type="solid"/>
            </v:rect>
            <v:rect style="position:absolute;left:5235;top:2311;width:3422;height:1845" id="docshape676" filled="true" fillcolor="#ffffff" stroked="false">
              <v:fill type="solid"/>
            </v:rect>
            <v:rect style="position:absolute;left:5172;top:44;width:3543;height:2369" id="docshape677" filled="true" fillcolor="#000000" stroked="false">
              <v:fill opacity="32768f" type="solid"/>
            </v:rect>
            <v:shape style="position:absolute;left:5245;top:116;width:3402;height:2225" type="#_x0000_t75" id="docshape678" stroked="false">
              <v:imagedata r:id="rId144" o:title=""/>
            </v:shape>
            <v:rect style="position:absolute;left:5245;top:116;width:3402;height:2225" id="docshape679" filled="false" stroked="true" strokeweight="1pt" strokecolor="#ffffff">
              <v:stroke dashstyle="solid"/>
            </v:rect>
            <v:shape style="position:absolute;left:5172;top:44;width:3543;height:4171" type="#_x0000_t202" id="docshape68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28"/>
                      </w:rPr>
                    </w:pPr>
                  </w:p>
                  <w:p>
                    <w:pPr>
                      <w:spacing w:line="225" w:lineRule="auto" w:before="0"/>
                      <w:ind w:left="176" w:right="48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«Весеннее</w:t>
                    </w:r>
                    <w:r>
                      <w:rPr>
                        <w:rFonts w:ascii="Calibri" w:hAnsi="Calibri"/>
                        <w:b/>
                        <w:spacing w:val="5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странствие</w:t>
                    </w:r>
                    <w:r>
                      <w:rPr>
                        <w:rFonts w:ascii="Calibri" w:hAnsi="Calibri"/>
                        <w:b/>
                        <w:spacing w:val="58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царицы».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В. Шварц. Москва,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Государственная Третьяковская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галерея</w:t>
                    </w:r>
                  </w:p>
                  <w:p>
                    <w:pPr>
                      <w:spacing w:line="218" w:lineRule="auto" w:before="110"/>
                      <w:ind w:left="516" w:right="169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2"/>
                        <w:w w:val="80"/>
                        <w:sz w:val="20"/>
                      </w:rPr>
                      <w:t></w:t>
                    </w:r>
                    <w:r>
                      <w:rPr>
                        <w:rFonts w:ascii="Times New Roman" w:hAnsi="Times New Roman"/>
                        <w:color w:val="DB413F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Как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разные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слои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населения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69"/>
                        <w:sz w:val="19"/>
                      </w:rPr>
                      <w:t>от-</w:t>
                    </w:r>
                    <w:r>
                      <w:rPr>
                        <w:rFonts w:ascii="Tahoma" w:hAnsi="Tahoma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неслись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отъезду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царя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из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Москвы </w:t>
                    </w:r>
                    <w:r>
                      <w:rPr>
                        <w:rFonts w:ascii="Tahoma" w:hAnsi="Tahoma"/>
                        <w:sz w:val="19"/>
                      </w:rPr>
                      <w:t>в Александровскую слободу?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position w:val="3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3"/>
        </w:rPr>
        <w:t> </w:t>
      </w:r>
      <w:r>
        <w:rPr>
          <w:rFonts w:ascii="Calibri" w:hAnsi="Calibri"/>
          <w:b/>
          <w:color w:val="DB413F"/>
        </w:rPr>
        <w:t>Отъезд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царя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из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Москвы.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color w:val="000000"/>
        </w:rPr>
        <w:t>декабре 1564 г. царь вместе с семьёй отправился в подмосковное Коломенское праздновать Николин</w:t>
      </w:r>
      <w:r>
        <w:rPr>
          <w:color w:val="000000"/>
          <w:spacing w:val="80"/>
        </w:rPr>
        <w:t> </w:t>
      </w:r>
      <w:r>
        <w:rPr>
          <w:color w:val="000000"/>
        </w:rPr>
        <w:t>день,</w:t>
      </w:r>
      <w:r>
        <w:rPr>
          <w:color w:val="000000"/>
          <w:spacing w:val="80"/>
        </w:rPr>
        <w:t> </w:t>
      </w:r>
      <w:r>
        <w:rPr>
          <w:color w:val="000000"/>
        </w:rPr>
        <w:t>потом</w:t>
      </w:r>
      <w:r>
        <w:rPr>
          <w:color w:val="000000"/>
          <w:spacing w:val="80"/>
        </w:rPr>
        <w:t> </w:t>
      </w:r>
      <w:r>
        <w:rPr>
          <w:color w:val="000000"/>
        </w:rPr>
        <w:t>поехал</w:t>
      </w:r>
      <w:r>
        <w:rPr>
          <w:color w:val="000000"/>
          <w:spacing w:val="80"/>
        </w:rPr>
        <w:t> </w:t>
      </w:r>
      <w:r>
        <w:rPr>
          <w:color w:val="000000"/>
        </w:rPr>
        <w:t>в</w:t>
      </w:r>
      <w:r>
        <w:rPr>
          <w:color w:val="000000"/>
          <w:spacing w:val="80"/>
        </w:rPr>
        <w:t> </w:t>
      </w:r>
      <w:r>
        <w:rPr>
          <w:color w:val="000000"/>
        </w:rPr>
        <w:t>Трои- це-Сергиев</w:t>
      </w:r>
      <w:r>
        <w:rPr>
          <w:color w:val="000000"/>
          <w:spacing w:val="-1"/>
        </w:rPr>
        <w:t> </w:t>
      </w:r>
      <w:r>
        <w:rPr>
          <w:color w:val="000000"/>
        </w:rPr>
        <w:t>монастырь.</w:t>
      </w:r>
      <w:r>
        <w:rPr>
          <w:color w:val="000000"/>
          <w:spacing w:val="-1"/>
        </w:rPr>
        <w:t> </w:t>
      </w:r>
      <w:r>
        <w:rPr>
          <w:color w:val="000000"/>
        </w:rPr>
        <w:t>Выезд</w:t>
      </w:r>
      <w:r>
        <w:rPr>
          <w:color w:val="000000"/>
          <w:spacing w:val="-1"/>
        </w:rPr>
        <w:t> </w:t>
      </w:r>
      <w:r>
        <w:rPr>
          <w:color w:val="000000"/>
        </w:rPr>
        <w:t>был</w:t>
      </w:r>
      <w:r>
        <w:rPr>
          <w:color w:val="000000"/>
          <w:spacing w:val="-1"/>
        </w:rPr>
        <w:t> </w:t>
      </w:r>
      <w:r>
        <w:rPr>
          <w:color w:val="000000"/>
        </w:rPr>
        <w:t>необыч- ный. Царь взял с собой казну и многие ценности. Сопровождали царя 2 тыс. дво- рян, которым велено было взять с собой семьи и пожитки. В Москву Иван Грозный не вернулся. Он остановился в 110 км от неё, в дворцовом селе Александровская слобода, куда его отец обычно ездил на </w:t>
      </w:r>
      <w:r>
        <w:rPr>
          <w:color w:val="000000"/>
          <w:spacing w:val="-2"/>
        </w:rPr>
        <w:t>охоту.</w:t>
      </w:r>
    </w:p>
    <w:p>
      <w:pPr>
        <w:pStyle w:val="BodyText"/>
        <w:spacing w:line="223" w:lineRule="auto"/>
        <w:ind w:left="793" w:right="4230" w:firstLine="340"/>
        <w:jc w:val="both"/>
      </w:pPr>
      <w:r>
        <w:rPr/>
        <w:t>В</w:t>
      </w:r>
      <w:r>
        <w:rPr>
          <w:spacing w:val="-13"/>
        </w:rPr>
        <w:t> </w:t>
      </w:r>
      <w:r>
        <w:rPr/>
        <w:t>начале</w:t>
      </w:r>
      <w:r>
        <w:rPr>
          <w:spacing w:val="-13"/>
        </w:rPr>
        <w:t> </w:t>
      </w:r>
      <w:r>
        <w:rPr/>
        <w:t>января</w:t>
      </w:r>
      <w:r>
        <w:rPr>
          <w:spacing w:val="-13"/>
        </w:rPr>
        <w:t> </w:t>
      </w:r>
      <w:r>
        <w:rPr/>
        <w:t>1565</w:t>
      </w:r>
      <w:r>
        <w:rPr>
          <w:spacing w:val="-13"/>
        </w:rPr>
        <w:t> </w:t>
      </w:r>
      <w:r>
        <w:rPr/>
        <w:t>г.</w:t>
      </w:r>
      <w:r>
        <w:rPr>
          <w:spacing w:val="-13"/>
        </w:rPr>
        <w:t> </w:t>
      </w:r>
      <w:r>
        <w:rPr/>
        <w:t>царь</w:t>
      </w:r>
      <w:r>
        <w:rPr>
          <w:spacing w:val="-13"/>
        </w:rPr>
        <w:t> </w:t>
      </w:r>
      <w:r>
        <w:rPr/>
        <w:t>прислал</w:t>
      </w:r>
      <w:r>
        <w:rPr>
          <w:spacing w:val="-13"/>
        </w:rPr>
        <w:t> </w:t>
      </w:r>
      <w:r>
        <w:rPr/>
        <w:t>в столицу</w:t>
      </w:r>
      <w:r>
        <w:rPr>
          <w:spacing w:val="-4"/>
        </w:rPr>
        <w:t> </w:t>
      </w:r>
      <w:r>
        <w:rPr/>
        <w:t>два</w:t>
      </w:r>
      <w:r>
        <w:rPr>
          <w:spacing w:val="-4"/>
        </w:rPr>
        <w:t> </w:t>
      </w:r>
      <w:r>
        <w:rPr/>
        <w:t>письма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Боярской</w:t>
      </w:r>
      <w:r>
        <w:rPr>
          <w:spacing w:val="-4"/>
        </w:rPr>
        <w:t> </w:t>
      </w:r>
      <w:r>
        <w:rPr/>
        <w:t>думе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к народу. В письме к думе Иван «положил свой гнев» на изменников-бояр и духовен- ство,</w:t>
      </w:r>
      <w:r>
        <w:rPr>
          <w:spacing w:val="-5"/>
        </w:rPr>
        <w:t> </w:t>
      </w:r>
      <w:r>
        <w:rPr/>
        <w:t>которое не одобряло казней предате- лей.</w:t>
      </w:r>
      <w:r>
        <w:rPr>
          <w:spacing w:val="35"/>
        </w:rPr>
        <w:t> </w:t>
      </w:r>
      <w:r>
        <w:rPr/>
        <w:t>Гневался</w:t>
      </w:r>
      <w:r>
        <w:rPr>
          <w:spacing w:val="36"/>
        </w:rPr>
        <w:t> </w:t>
      </w:r>
      <w:r>
        <w:rPr/>
        <w:t>он</w:t>
      </w:r>
      <w:r>
        <w:rPr>
          <w:spacing w:val="36"/>
        </w:rPr>
        <w:t> </w:t>
      </w:r>
      <w:r>
        <w:rPr/>
        <w:t>и</w:t>
      </w:r>
      <w:r>
        <w:rPr>
          <w:spacing w:val="36"/>
        </w:rPr>
        <w:t> </w:t>
      </w:r>
      <w:r>
        <w:rPr/>
        <w:t>на</w:t>
      </w:r>
      <w:r>
        <w:rPr>
          <w:spacing w:val="36"/>
        </w:rPr>
        <w:t> </w:t>
      </w:r>
      <w:r>
        <w:rPr/>
        <w:t>детей</w:t>
      </w:r>
      <w:r>
        <w:rPr>
          <w:spacing w:val="36"/>
        </w:rPr>
        <w:t> </w:t>
      </w:r>
      <w:r>
        <w:rPr/>
        <w:t>боярских</w:t>
      </w:r>
      <w:r>
        <w:rPr>
          <w:spacing w:val="36"/>
        </w:rPr>
        <w:t> </w:t>
      </w:r>
      <w:r>
        <w:rPr>
          <w:spacing w:val="-5"/>
        </w:rPr>
        <w:t>за</w:t>
      </w:r>
    </w:p>
    <w:p>
      <w:pPr>
        <w:pStyle w:val="BodyText"/>
        <w:spacing w:line="223" w:lineRule="auto"/>
        <w:ind w:left="793" w:right="791"/>
        <w:jc w:val="right"/>
      </w:pPr>
      <w:r>
        <w:rPr/>
        <w:t>плохую</w:t>
      </w:r>
      <w:r>
        <w:rPr>
          <w:spacing w:val="-2"/>
        </w:rPr>
        <w:t> </w:t>
      </w:r>
      <w:r>
        <w:rPr/>
        <w:t>службу. В письме же к простым горожанам</w:t>
      </w:r>
      <w:r>
        <w:rPr>
          <w:spacing w:val="-14"/>
        </w:rPr>
        <w:t> </w:t>
      </w:r>
      <w:r>
        <w:rPr/>
        <w:t>сообщал, что «гневу на них и</w:t>
      </w:r>
      <w:r>
        <w:rPr>
          <w:spacing w:val="-14"/>
        </w:rPr>
        <w:t> </w:t>
      </w:r>
      <w:r>
        <w:rPr/>
        <w:t>опалы</w:t>
      </w:r>
      <w:r>
        <w:rPr>
          <w:spacing w:val="-14"/>
        </w:rPr>
        <w:t> </w:t>
      </w:r>
      <w:r>
        <w:rPr/>
        <w:t>нет».</w:t>
      </w:r>
      <w:r>
        <w:rPr>
          <w:spacing w:val="-14"/>
        </w:rPr>
        <w:t> </w:t>
      </w:r>
      <w:r>
        <w:rPr/>
        <w:t>Но,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желая-де</w:t>
      </w:r>
      <w:r>
        <w:rPr>
          <w:spacing w:val="-14"/>
        </w:rPr>
        <w:t> </w:t>
      </w:r>
      <w:r>
        <w:rPr/>
        <w:t>терпеть</w:t>
      </w:r>
      <w:r>
        <w:rPr>
          <w:spacing w:val="-14"/>
        </w:rPr>
        <w:t> </w:t>
      </w:r>
      <w:r>
        <w:rPr/>
        <w:t>измену,</w:t>
      </w:r>
      <w:r>
        <w:rPr>
          <w:spacing w:val="-14"/>
        </w:rPr>
        <w:t> </w:t>
      </w:r>
      <w:r>
        <w:rPr/>
        <w:t>он</w:t>
      </w:r>
      <w:r>
        <w:rPr>
          <w:spacing w:val="-13"/>
        </w:rPr>
        <w:t> </w:t>
      </w:r>
      <w:r>
        <w:rPr/>
        <w:t>решил</w:t>
      </w:r>
      <w:r>
        <w:rPr>
          <w:spacing w:val="-14"/>
        </w:rPr>
        <w:t> </w:t>
      </w:r>
      <w:r>
        <w:rPr/>
        <w:t>оставить</w:t>
      </w:r>
      <w:r>
        <w:rPr>
          <w:spacing w:val="-14"/>
        </w:rPr>
        <w:t> </w:t>
      </w:r>
      <w:r>
        <w:rPr/>
        <w:t>престол.</w:t>
      </w:r>
      <w:r>
        <w:rPr>
          <w:spacing w:val="-14"/>
        </w:rPr>
        <w:t> </w:t>
      </w:r>
      <w:r>
        <w:rPr/>
        <w:t>Про- стые москвичи не мыслили государства без царя. Народ вышел на улицу, тре- буя, чтобы бояре и духовенство отправились к царю и упросили его вернуться. Приехав в Александровскую слободу, бояре с трудом узнали Ивана IV. Гла-</w:t>
      </w:r>
    </w:p>
    <w:p>
      <w:pPr>
        <w:pStyle w:val="BodyText"/>
        <w:spacing w:line="223" w:lineRule="auto"/>
        <w:ind w:left="793" w:right="791"/>
      </w:pPr>
      <w:r>
        <w:rPr/>
        <w:t>за</w:t>
      </w:r>
      <w:r>
        <w:rPr>
          <w:spacing w:val="-6"/>
        </w:rPr>
        <w:t> </w:t>
      </w:r>
      <w:r>
        <w:rPr/>
        <w:t>его</w:t>
      </w:r>
      <w:r>
        <w:rPr>
          <w:spacing w:val="-6"/>
        </w:rPr>
        <w:t> </w:t>
      </w:r>
      <w:r>
        <w:rPr/>
        <w:t>запали,</w:t>
      </w:r>
      <w:r>
        <w:rPr>
          <w:spacing w:val="-6"/>
        </w:rPr>
        <w:t> </w:t>
      </w:r>
      <w:r>
        <w:rPr/>
        <w:t>взгляд</w:t>
      </w:r>
      <w:r>
        <w:rPr>
          <w:spacing w:val="-6"/>
        </w:rPr>
        <w:t> </w:t>
      </w:r>
      <w:r>
        <w:rPr/>
        <w:t>сделался</w:t>
      </w:r>
      <w:r>
        <w:rPr>
          <w:spacing w:val="-6"/>
        </w:rPr>
        <w:t> </w:t>
      </w:r>
      <w:r>
        <w:rPr/>
        <w:t>беспокойным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бегающим,</w:t>
      </w:r>
      <w:r>
        <w:rPr>
          <w:spacing w:val="-6"/>
        </w:rPr>
        <w:t> </w:t>
      </w:r>
      <w:r>
        <w:rPr/>
        <w:t>волосы,</w:t>
      </w:r>
      <w:r>
        <w:rPr>
          <w:spacing w:val="-6"/>
        </w:rPr>
        <w:t> </w:t>
      </w:r>
      <w:r>
        <w:rPr/>
        <w:t>борода</w:t>
      </w:r>
      <w:r>
        <w:rPr>
          <w:spacing w:val="-6"/>
        </w:rPr>
        <w:t> </w:t>
      </w:r>
      <w:r>
        <w:rPr/>
        <w:t>поре- дели и поседели. Он находился в тревожном душевном состоянии.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Духовенство и бояре</w:t>
      </w:r>
      <w:r>
        <w:rPr>
          <w:spacing w:val="40"/>
        </w:rPr>
        <w:t> </w:t>
      </w:r>
      <w:r>
        <w:rPr/>
        <w:t>объявили Ивану общее решение, общую мольбу:</w:t>
      </w:r>
      <w:r>
        <w:rPr>
          <w:spacing w:val="40"/>
        </w:rPr>
        <w:t> </w:t>
      </w:r>
      <w:r>
        <w:rPr/>
        <w:t>пусть правит, как ему угодно, только бы взял правление снова в свои руки. Иван челобитье их принял с условием, что он может класть опалы на всех изменников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ослушников,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именье</w:t>
      </w:r>
      <w:r>
        <w:rPr>
          <w:spacing w:val="-14"/>
        </w:rPr>
        <w:t> </w:t>
      </w:r>
      <w:r>
        <w:rPr/>
        <w:t>их</w:t>
      </w:r>
      <w:r>
        <w:rPr>
          <w:spacing w:val="-14"/>
        </w:rPr>
        <w:t> </w:t>
      </w:r>
      <w:r>
        <w:rPr/>
        <w:t>брать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казну.</w:t>
      </w:r>
      <w:r>
        <w:rPr>
          <w:spacing w:val="-14"/>
        </w:rPr>
        <w:t> </w:t>
      </w:r>
      <w:r>
        <w:rPr/>
        <w:t>Он</w:t>
      </w:r>
      <w:r>
        <w:rPr>
          <w:spacing w:val="-13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пожелал</w:t>
      </w:r>
      <w:r>
        <w:rPr>
          <w:spacing w:val="-14"/>
        </w:rPr>
        <w:t> </w:t>
      </w:r>
      <w:r>
        <w:rPr/>
        <w:t>утвер- дить себе на своём государстве опричнину.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92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Объясните,</w:t>
      </w:r>
      <w:r>
        <w:rPr>
          <w:spacing w:val="7"/>
          <w:sz w:val="19"/>
        </w:rPr>
        <w:t> </w:t>
      </w:r>
      <w:r>
        <w:rPr>
          <w:w w:val="95"/>
          <w:sz w:val="19"/>
        </w:rPr>
        <w:t>почему</w:t>
      </w:r>
      <w:r>
        <w:rPr>
          <w:spacing w:val="8"/>
          <w:sz w:val="19"/>
        </w:rPr>
        <w:t> </w:t>
      </w:r>
      <w:r>
        <w:rPr>
          <w:w w:val="95"/>
          <w:sz w:val="19"/>
        </w:rPr>
        <w:t>Иван</w:t>
      </w:r>
      <w:r>
        <w:rPr>
          <w:spacing w:val="8"/>
          <w:sz w:val="19"/>
        </w:rPr>
        <w:t> </w:t>
      </w:r>
      <w:r>
        <w:rPr>
          <w:w w:val="95"/>
          <w:sz w:val="19"/>
        </w:rPr>
        <w:t>IV</w:t>
      </w:r>
      <w:r>
        <w:rPr>
          <w:spacing w:val="7"/>
          <w:sz w:val="19"/>
        </w:rPr>
        <w:t> </w:t>
      </w:r>
      <w:r>
        <w:rPr>
          <w:w w:val="95"/>
          <w:sz w:val="19"/>
        </w:rPr>
        <w:t>отправил</w:t>
      </w:r>
      <w:r>
        <w:rPr>
          <w:spacing w:val="8"/>
          <w:sz w:val="19"/>
        </w:rPr>
        <w:t> </w:t>
      </w:r>
      <w:r>
        <w:rPr>
          <w:w w:val="95"/>
          <w:sz w:val="19"/>
        </w:rPr>
        <w:t>в</w:t>
      </w:r>
      <w:r>
        <w:rPr>
          <w:spacing w:val="8"/>
          <w:sz w:val="19"/>
        </w:rPr>
        <w:t> </w:t>
      </w:r>
      <w:r>
        <w:rPr>
          <w:w w:val="95"/>
          <w:sz w:val="19"/>
        </w:rPr>
        <w:t>Москву</w:t>
      </w:r>
      <w:r>
        <w:rPr>
          <w:spacing w:val="8"/>
          <w:sz w:val="19"/>
        </w:rPr>
        <w:t> </w:t>
      </w:r>
      <w:r>
        <w:rPr>
          <w:w w:val="95"/>
          <w:sz w:val="19"/>
        </w:rPr>
        <w:t>два</w:t>
      </w:r>
      <w:r>
        <w:rPr>
          <w:spacing w:val="7"/>
          <w:sz w:val="19"/>
        </w:rPr>
        <w:t> </w:t>
      </w:r>
      <w:r>
        <w:rPr>
          <w:spacing w:val="-2"/>
          <w:w w:val="95"/>
          <w:sz w:val="19"/>
        </w:rPr>
        <w:t>письма.</w:t>
      </w:r>
    </w:p>
    <w:p>
      <w:pPr>
        <w:spacing w:line="218" w:lineRule="auto" w:before="121"/>
        <w:ind w:left="793" w:right="791" w:firstLine="0"/>
        <w:jc w:val="both"/>
        <w:rPr>
          <w:sz w:val="20"/>
        </w:rPr>
      </w:pPr>
      <w:r>
        <w:rPr/>
        <w:pict>
          <v:group style="position:absolute;margin-left:36.553001pt;margin-top:34.101856pt;width:399.25pt;height:118.55pt;mso-position-horizontal-relative:page;mso-position-vertical-relative:paragraph;z-index:-21933056" id="docshapegroup681" coordorigin="731,682" coordsize="7985,2371">
            <v:rect style="position:absolute;left:731;top:1389;width:4572;height:1664" id="docshape682" filled="true" fillcolor="#000000" stroked="false">
              <v:fill opacity="32768f" type="solid"/>
            </v:rect>
            <v:rect style="position:absolute;left:793;top:1451;width:4452;height:1538" id="docshape683" filled="true" fillcolor="#ffffff" stroked="false">
              <v:fill type="solid"/>
            </v:rect>
            <v:rect style="position:absolute;left:5172;top:682;width:3543;height:2369" id="docshape684" filled="true" fillcolor="#000000" stroked="false">
              <v:fill opacity="32768f" type="solid"/>
            </v:rect>
            <v:shape style="position:absolute;left:5245;top:754;width:3402;height:2225" type="#_x0000_t75" id="docshape685" stroked="false">
              <v:imagedata r:id="rId145" o:title=""/>
            </v:shape>
            <v:rect style="position:absolute;left:5245;top:754;width:3402;height:2225" id="docshape686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color w:val="FFFFFF"/>
          <w:w w:val="105"/>
          <w:sz w:val="20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Опричнина</w:t>
      </w:r>
      <w:r>
        <w:rPr>
          <w:rFonts w:ascii="Calibri" w:hAnsi="Calibri"/>
          <w:b/>
          <w:color w:val="DB413F"/>
          <w:w w:val="105"/>
          <w:sz w:val="20"/>
        </w:rPr>
        <w:t> и</w:t>
      </w:r>
      <w:r>
        <w:rPr>
          <w:rFonts w:ascii="Calibri" w:hAnsi="Calibri"/>
          <w:b/>
          <w:color w:val="DB413F"/>
          <w:w w:val="105"/>
          <w:sz w:val="20"/>
        </w:rPr>
        <w:t> земщина.</w:t>
      </w:r>
      <w:r>
        <w:rPr>
          <w:rFonts w:ascii="Calibri" w:hAnsi="Calibri"/>
          <w:b/>
          <w:color w:val="DB413F"/>
          <w:w w:val="105"/>
          <w:sz w:val="20"/>
        </w:rPr>
        <w:t> </w:t>
      </w:r>
      <w:r>
        <w:rPr>
          <w:color w:val="000000"/>
          <w:w w:val="105"/>
          <w:sz w:val="20"/>
        </w:rPr>
        <w:t>Период,</w:t>
      </w:r>
      <w:r>
        <w:rPr>
          <w:color w:val="000000"/>
          <w:w w:val="105"/>
          <w:sz w:val="20"/>
        </w:rPr>
        <w:t> длившийся</w:t>
      </w:r>
      <w:r>
        <w:rPr>
          <w:color w:val="000000"/>
          <w:w w:val="105"/>
          <w:sz w:val="20"/>
        </w:rPr>
        <w:t> с</w:t>
      </w:r>
      <w:r>
        <w:rPr>
          <w:color w:val="000000"/>
          <w:w w:val="105"/>
          <w:sz w:val="20"/>
        </w:rPr>
        <w:t> </w:t>
      </w:r>
      <w:r>
        <w:rPr>
          <w:rFonts w:ascii="Book Antiqua" w:hAnsi="Book Antiqua"/>
          <w:b/>
          <w:color w:val="000000"/>
          <w:w w:val="105"/>
          <w:sz w:val="20"/>
        </w:rPr>
        <w:t>1565</w:t>
      </w:r>
      <w:r>
        <w:rPr>
          <w:rFonts w:ascii="Book Antiqua" w:hAnsi="Book Antiqua"/>
          <w:b/>
          <w:color w:val="000000"/>
          <w:w w:val="105"/>
          <w:sz w:val="20"/>
        </w:rPr>
        <w:t> </w:t>
      </w:r>
      <w:r>
        <w:rPr>
          <w:color w:val="000000"/>
          <w:w w:val="105"/>
          <w:sz w:val="20"/>
        </w:rPr>
        <w:t>по </w:t>
      </w:r>
      <w:r>
        <w:rPr>
          <w:rFonts w:ascii="Book Antiqua" w:hAnsi="Book Antiqua"/>
          <w:b/>
          <w:color w:val="000000"/>
          <w:w w:val="105"/>
          <w:sz w:val="20"/>
        </w:rPr>
        <w:t>1572</w:t>
      </w:r>
      <w:r>
        <w:rPr>
          <w:rFonts w:ascii="Book Antiqua" w:hAnsi="Book Antiqua"/>
          <w:b/>
          <w:color w:val="000000"/>
          <w:spacing w:val="40"/>
          <w:w w:val="105"/>
          <w:sz w:val="20"/>
        </w:rPr>
        <w:t> </w:t>
      </w:r>
      <w:r>
        <w:rPr>
          <w:rFonts w:ascii="Book Antiqua" w:hAnsi="Book Antiqua"/>
          <w:b/>
          <w:color w:val="000000"/>
          <w:w w:val="105"/>
          <w:sz w:val="20"/>
        </w:rPr>
        <w:t>г.</w:t>
      </w:r>
      <w:r>
        <w:rPr>
          <w:color w:val="000000"/>
          <w:w w:val="105"/>
          <w:sz w:val="20"/>
        </w:rPr>
        <w:t>,</w:t>
      </w:r>
      <w:r>
        <w:rPr>
          <w:color w:val="000000"/>
          <w:w w:val="105"/>
          <w:sz w:val="20"/>
        </w:rPr>
        <w:t> русские </w:t>
      </w:r>
      <w:r>
        <w:rPr>
          <w:color w:val="000000"/>
          <w:sz w:val="20"/>
        </w:rPr>
        <w:t>историки назвали опричниной. На это время все земли в России были разде- </w:t>
      </w:r>
      <w:r>
        <w:rPr>
          <w:color w:val="000000"/>
          <w:w w:val="105"/>
          <w:sz w:val="20"/>
        </w:rPr>
        <w:t>лены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царём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на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две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части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—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опричнину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и</w:t>
      </w:r>
    </w:p>
    <w:p>
      <w:pPr>
        <w:pStyle w:val="BodyText"/>
        <w:spacing w:line="211" w:lineRule="auto" w:before="8"/>
        <w:ind w:left="793" w:right="4230"/>
        <w:jc w:val="both"/>
      </w:pPr>
      <w:r>
        <w:rPr/>
        <w:t>земщину</w:t>
      </w:r>
      <w:r>
        <w:rPr>
          <w:rFonts w:ascii="Book Antiqua" w:hAnsi="Book Antiqua"/>
          <w:i/>
        </w:rPr>
        <w:t>. </w:t>
      </w:r>
      <w:r>
        <w:rPr/>
        <w:t>В </w:t>
      </w:r>
      <w:r>
        <w:rPr>
          <w:rFonts w:ascii="Book Antiqua" w:hAnsi="Book Antiqua"/>
          <w:i/>
        </w:rPr>
        <w:t>опричнину </w:t>
      </w:r>
      <w:r>
        <w:rPr/>
        <w:t>вошли (см. карту </w:t>
      </w:r>
      <w:r>
        <w:rPr/>
        <w:t>на переднем</w:t>
      </w:r>
      <w:r>
        <w:rPr>
          <w:spacing w:val="78"/>
        </w:rPr>
        <w:t> </w:t>
      </w:r>
      <w:r>
        <w:rPr/>
        <w:t>форзаце)</w:t>
      </w:r>
      <w:r>
        <w:rPr>
          <w:spacing w:val="79"/>
        </w:rPr>
        <w:t> </w:t>
      </w:r>
      <w:r>
        <w:rPr/>
        <w:t>дворцовые</w:t>
      </w:r>
      <w:r>
        <w:rPr>
          <w:spacing w:val="79"/>
        </w:rPr>
        <w:t> </w:t>
      </w:r>
      <w:r>
        <w:rPr>
          <w:spacing w:val="-4"/>
        </w:rPr>
        <w:t>владения;</w:t>
      </w:r>
    </w:p>
    <w:p>
      <w:pPr>
        <w:pStyle w:val="BodyText"/>
        <w:spacing w:before="4"/>
        <w:rPr>
          <w:sz w:val="16"/>
        </w:rPr>
      </w:pPr>
      <w:r>
        <w:rPr/>
        <w:pict>
          <v:shape style="position:absolute;margin-left:39.685001pt;margin-top:11.017187pt;width:222.6pt;height:76.9pt;mso-position-horizontal-relative:page;mso-position-vertical-relative:paragraph;z-index:-15667712;mso-wrap-distance-left:0;mso-wrap-distance-right:0" type="#_x0000_t202" id="docshape687" filled="false" stroked="false">
            <v:textbox inset="0,0,0,0">
              <w:txbxContent>
                <w:p>
                  <w:pPr>
                    <w:spacing w:line="231" w:lineRule="exact" w:before="70"/>
                    <w:ind w:left="113" w:right="0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Александровская</w:t>
                  </w:r>
                  <w:r>
                    <w:rPr>
                      <w:rFonts w:ascii="Calibri" w:hAnsi="Calibri"/>
                      <w:b/>
                      <w:spacing w:val="37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слобода.</w:t>
                  </w:r>
                  <w:r>
                    <w:rPr>
                      <w:rFonts w:ascii="Calibri" w:hAnsi="Calibri"/>
                      <w:b/>
                      <w:spacing w:val="37"/>
                      <w:w w:val="110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110"/>
                      <w:sz w:val="19"/>
                    </w:rPr>
                    <w:t>XVI</w:t>
                  </w:r>
                  <w:r>
                    <w:rPr>
                      <w:rFonts w:ascii="Tahoma" w:hAnsi="Tahoma"/>
                      <w:spacing w:val="19"/>
                      <w:w w:val="110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5"/>
                      <w:w w:val="110"/>
                      <w:sz w:val="19"/>
                    </w:rPr>
                    <w:t>в.</w:t>
                  </w:r>
                </w:p>
                <w:p>
                  <w:pPr>
                    <w:spacing w:line="206" w:lineRule="exact" w:before="0"/>
                    <w:ind w:left="113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Гравюра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Т.</w:t>
                  </w:r>
                  <w:r>
                    <w:rPr>
                      <w:rFonts w:ascii="Trebuchet MS" w:hAnsi="Trebuchet MS"/>
                      <w:i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де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Бри</w:t>
                  </w:r>
                  <w:r>
                    <w:rPr>
                      <w:rFonts w:ascii="Trebuchet MS" w:hAnsi="Trebuchet MS"/>
                      <w:i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из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книги</w:t>
                  </w:r>
                  <w:r>
                    <w:rPr>
                      <w:rFonts w:ascii="Trebuchet MS" w:hAnsi="Trebuchet MS"/>
                      <w:i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Я.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2"/>
                      <w:w w:val="95"/>
                      <w:sz w:val="19"/>
                    </w:rPr>
                    <w:t>Ульфельдта</w:t>
                  </w:r>
                </w:p>
                <w:p>
                  <w:pPr>
                    <w:spacing w:line="215" w:lineRule="exact" w:before="0"/>
                    <w:ind w:left="113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«Путешествие</w:t>
                  </w:r>
                  <w:r>
                    <w:rPr>
                      <w:rFonts w:ascii="Trebuchet MS" w:hAnsi="Trebuchet MS"/>
                      <w:i/>
                      <w:spacing w:val="17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в</w:t>
                  </w:r>
                  <w:r>
                    <w:rPr>
                      <w:rFonts w:ascii="Trebuchet MS" w:hAnsi="Trebuchet MS"/>
                      <w:i/>
                      <w:spacing w:val="18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2"/>
                      <w:w w:val="95"/>
                      <w:sz w:val="19"/>
                    </w:rPr>
                    <w:t>Россию»</w:t>
                  </w:r>
                </w:p>
                <w:p>
                  <w:pPr>
                    <w:spacing w:line="220" w:lineRule="auto" w:before="109"/>
                    <w:ind w:left="113" w:right="291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По приказу царя Александровскую </w:t>
                  </w:r>
                  <w:r>
                    <w:rPr>
                      <w:sz w:val="19"/>
                    </w:rPr>
                    <w:t>слободу </w:t>
                  </w:r>
                  <w:r>
                    <w:rPr>
                      <w:w w:val="95"/>
                      <w:sz w:val="19"/>
                    </w:rPr>
                    <w:t>окружили рвом, валом и превратили в насто- </w:t>
                  </w:r>
                  <w:r>
                    <w:rPr>
                      <w:sz w:val="19"/>
                    </w:rPr>
                    <w:t>ящую крепость.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6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sz w:val="18"/>
        </w:rPr>
      </w:pPr>
    </w:p>
    <w:p>
      <w:pPr>
        <w:pStyle w:val="BodyText"/>
        <w:ind w:left="447"/>
      </w:pPr>
      <w:r>
        <w:rPr/>
        <w:pict>
          <v:group style="width:400.3pt;height:105.85pt;mso-position-horizontal-relative:char;mso-position-vertical-relative:line" id="docshapegroup688" coordorigin="0,0" coordsize="8006,2117">
            <v:rect style="position:absolute;left:3411;top:0;width:4594;height:2081" id="docshape689" filled="true" fillcolor="#000000" stroked="false">
              <v:fill opacity="32768f" type="solid"/>
            </v:rect>
            <v:rect style="position:absolute;left:3474;top:62;width:4469;height:1958" id="docshape690" filled="true" fillcolor="#ffffff" stroked="false">
              <v:fill type="solid"/>
            </v:rect>
            <v:rect style="position:absolute;left:0;top:0;width:3543;height:2117" id="docshape691" filled="true" fillcolor="#000000" stroked="false">
              <v:fill opacity="32768f" type="solid"/>
            </v:rect>
            <v:shape style="position:absolute;left:72;top:72;width:3402;height:1972" type="#_x0000_t75" id="docshape692" stroked="false">
              <v:imagedata r:id="rId146" o:title=""/>
            </v:shape>
            <v:rect style="position:absolute;left:72;top:72;width:3402;height:1972" id="docshape693" filled="false" stroked="true" strokeweight="1pt" strokecolor="#ffffff">
              <v:stroke dashstyle="solid"/>
            </v:rect>
            <v:shape style="position:absolute;left:0;top:0;width:8006;height:2117" type="#_x0000_t202" id="docshape694" filled="false" stroked="false">
              <v:textbox inset="0,0,0,0">
                <w:txbxContent>
                  <w:p>
                    <w:pPr>
                      <w:spacing w:line="218" w:lineRule="auto" w:before="159"/>
                      <w:ind w:left="3767" w:right="1193" w:firstLine="0"/>
                      <w:jc w:val="left"/>
                      <w:rPr>
                        <w:rFonts w:ascii="Calibri" w:hAnsi="Calibri"/>
                        <w:b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Реконструкция темницы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времён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опричнины</w:t>
                    </w:r>
                    <w:r>
                      <w:rPr>
                        <w:rFonts w:ascii="Calibri" w:hAnsi="Calibri"/>
                        <w:b/>
                        <w:i/>
                        <w:spacing w:val="-2"/>
                        <w:w w:val="110"/>
                        <w:sz w:val="19"/>
                      </w:rPr>
                      <w:t>.</w:t>
                    </w:r>
                  </w:p>
                  <w:p>
                    <w:pPr>
                      <w:spacing w:line="199" w:lineRule="exact" w:before="0"/>
                      <w:ind w:left="3767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Александров,</w:t>
                    </w:r>
                    <w:r>
                      <w:rPr>
                        <w:rFonts w:ascii="Trebuchet MS" w:hAnsi="Trebuchet MS"/>
                        <w:i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музей-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заповедник</w:t>
                    </w:r>
                  </w:p>
                  <w:p>
                    <w:pPr>
                      <w:spacing w:line="215" w:lineRule="exact" w:before="0"/>
                      <w:ind w:left="3767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«Александровская</w:t>
                    </w:r>
                    <w:r>
                      <w:rPr>
                        <w:rFonts w:ascii="Trebuchet MS" w:hAnsi="Trebuchet MS"/>
                        <w:i/>
                        <w:spacing w:val="3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слобода».</w:t>
                    </w:r>
                    <w:r>
                      <w:rPr>
                        <w:rFonts w:ascii="Trebuchet MS" w:hAnsi="Trebuchet MS"/>
                        <w:i/>
                        <w:spacing w:val="3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Фотография</w:t>
                    </w:r>
                  </w:p>
                  <w:p>
                    <w:pPr>
                      <w:spacing w:line="220" w:lineRule="auto" w:before="108"/>
                      <w:ind w:left="3767" w:right="173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Александровская слобода возникла в XIV </w:t>
                    </w:r>
                    <w:r>
                      <w:rPr>
                        <w:sz w:val="19"/>
                      </w:rPr>
                      <w:t>в. В начале XVI в. был построен загородный дворец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великого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князя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Василия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III.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Он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при- езжал сюда с семьёй и двором.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23" w:lineRule="auto" w:before="117"/>
        <w:ind w:left="793" w:right="790"/>
        <w:jc w:val="both"/>
      </w:pPr>
      <w:r>
        <w:rPr/>
        <w:t>северные</w:t>
      </w:r>
      <w:r>
        <w:rPr>
          <w:spacing w:val="60"/>
        </w:rPr>
        <w:t> </w:t>
      </w:r>
      <w:r>
        <w:rPr/>
        <w:t>черносошные</w:t>
      </w:r>
      <w:r>
        <w:rPr>
          <w:spacing w:val="62"/>
        </w:rPr>
        <w:t> </w:t>
      </w:r>
      <w:r>
        <w:rPr/>
        <w:t>районы</w:t>
      </w:r>
      <w:r>
        <w:rPr>
          <w:spacing w:val="62"/>
        </w:rPr>
        <w:t> </w:t>
      </w:r>
      <w:r>
        <w:rPr/>
        <w:t>страны</w:t>
      </w:r>
      <w:r>
        <w:rPr>
          <w:spacing w:val="62"/>
        </w:rPr>
        <w:t> </w:t>
      </w:r>
      <w:r>
        <w:rPr/>
        <w:t>с</w:t>
      </w:r>
      <w:r>
        <w:rPr>
          <w:spacing w:val="62"/>
        </w:rPr>
        <w:t> </w:t>
      </w:r>
      <w:r>
        <w:rPr/>
        <w:t>богатыми</w:t>
      </w:r>
      <w:r>
        <w:rPr>
          <w:spacing w:val="62"/>
        </w:rPr>
        <w:t> </w:t>
      </w:r>
      <w:r>
        <w:rPr/>
        <w:t>городами,</w:t>
      </w:r>
      <w:r>
        <w:rPr>
          <w:spacing w:val="62"/>
        </w:rPr>
        <w:t> </w:t>
      </w:r>
      <w:r>
        <w:rPr/>
        <w:t>откуда</w:t>
      </w:r>
      <w:r>
        <w:rPr>
          <w:spacing w:val="62"/>
        </w:rPr>
        <w:t> </w:t>
      </w:r>
      <w:r>
        <w:rPr/>
        <w:t>шли в казну большие налоговые поступления; некоторые земли центра (Суздаль); пограничные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Литвой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Ливонией</w:t>
      </w:r>
      <w:r>
        <w:rPr>
          <w:spacing w:val="-3"/>
        </w:rPr>
        <w:t> </w:t>
      </w:r>
      <w:r>
        <w:rPr/>
        <w:t>уезды</w:t>
      </w:r>
      <w:r>
        <w:rPr>
          <w:spacing w:val="-3"/>
        </w:rPr>
        <w:t> </w:t>
      </w:r>
      <w:r>
        <w:rPr/>
        <w:t>(Можайск,</w:t>
      </w:r>
      <w:r>
        <w:rPr>
          <w:spacing w:val="-3"/>
        </w:rPr>
        <w:t> </w:t>
      </w:r>
      <w:r>
        <w:rPr/>
        <w:t>Вязьма,</w:t>
      </w:r>
      <w:r>
        <w:rPr>
          <w:spacing w:val="-3"/>
        </w:rPr>
        <w:t> </w:t>
      </w:r>
      <w:r>
        <w:rPr/>
        <w:t>Козельск,</w:t>
      </w:r>
      <w:r>
        <w:rPr>
          <w:spacing w:val="-3"/>
        </w:rPr>
        <w:t> </w:t>
      </w:r>
      <w:r>
        <w:rPr/>
        <w:t>Белёв, Малый</w:t>
      </w:r>
      <w:r>
        <w:rPr>
          <w:spacing w:val="-10"/>
        </w:rPr>
        <w:t> </w:t>
      </w:r>
      <w:r>
        <w:rPr/>
        <w:t>Ярославец,</w:t>
      </w:r>
      <w:r>
        <w:rPr>
          <w:spacing w:val="-10"/>
        </w:rPr>
        <w:t> </w:t>
      </w:r>
      <w:r>
        <w:rPr/>
        <w:t>Медынь);</w:t>
      </w:r>
      <w:r>
        <w:rPr>
          <w:spacing w:val="-10"/>
        </w:rPr>
        <w:t> </w:t>
      </w:r>
      <w:r>
        <w:rPr/>
        <w:t>строгановские</w:t>
      </w:r>
      <w:r>
        <w:rPr>
          <w:spacing w:val="-10"/>
        </w:rPr>
        <w:t> </w:t>
      </w:r>
      <w:r>
        <w:rPr/>
        <w:t>владения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Каме,</w:t>
      </w:r>
      <w:r>
        <w:rPr>
          <w:spacing w:val="-10"/>
        </w:rPr>
        <w:t> </w:t>
      </w:r>
      <w:r>
        <w:rPr/>
        <w:t>отдельные</w:t>
      </w:r>
      <w:r>
        <w:rPr>
          <w:spacing w:val="-10"/>
        </w:rPr>
        <w:t> </w:t>
      </w:r>
      <w:r>
        <w:rPr/>
        <w:t>ули- цы Москвы. Местом своего пребывания царь выбрал Александровскую слобо- ду. Остальные земли были отнесены к земщине.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Название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«своей</w:t>
      </w:r>
      <w:r>
        <w:rPr>
          <w:spacing w:val="-14"/>
        </w:rPr>
        <w:t> </w:t>
      </w:r>
      <w:r>
        <w:rPr/>
        <w:t>части</w:t>
      </w:r>
      <w:r>
        <w:rPr>
          <w:spacing w:val="-14"/>
        </w:rPr>
        <w:t> </w:t>
      </w:r>
      <w:r>
        <w:rPr/>
        <w:t>России»</w:t>
      </w:r>
      <w:r>
        <w:rPr>
          <w:spacing w:val="-14"/>
        </w:rPr>
        <w:t> </w:t>
      </w:r>
      <w:r>
        <w:rPr/>
        <w:t>Иван</w:t>
      </w:r>
      <w:r>
        <w:rPr>
          <w:spacing w:val="-14"/>
        </w:rPr>
        <w:t> </w:t>
      </w:r>
      <w:r>
        <w:rPr/>
        <w:t>Грозный</w:t>
      </w:r>
      <w:r>
        <w:rPr>
          <w:spacing w:val="-14"/>
        </w:rPr>
        <w:t> </w:t>
      </w:r>
      <w:r>
        <w:rPr/>
        <w:t>выбрал</w:t>
      </w:r>
      <w:r>
        <w:rPr>
          <w:spacing w:val="-14"/>
        </w:rPr>
        <w:t> </w:t>
      </w:r>
      <w:r>
        <w:rPr/>
        <w:t>неслучайно.</w:t>
      </w:r>
      <w:r>
        <w:rPr>
          <w:spacing w:val="-14"/>
        </w:rPr>
        <w:t> </w:t>
      </w:r>
      <w:r>
        <w:rPr/>
        <w:t>Пре- жде</w:t>
      </w:r>
      <w:r>
        <w:rPr>
          <w:spacing w:val="-13"/>
        </w:rPr>
        <w:t> </w:t>
      </w:r>
      <w:r>
        <w:rPr/>
        <w:t>опричниной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семье</w:t>
      </w:r>
      <w:r>
        <w:rPr>
          <w:spacing w:val="-13"/>
        </w:rPr>
        <w:t> </w:t>
      </w:r>
      <w:r>
        <w:rPr/>
        <w:t>русских</w:t>
      </w:r>
      <w:r>
        <w:rPr>
          <w:spacing w:val="-13"/>
        </w:rPr>
        <w:t> </w:t>
      </w:r>
      <w:r>
        <w:rPr/>
        <w:t>государей</w:t>
      </w:r>
      <w:r>
        <w:rPr>
          <w:spacing w:val="-13"/>
        </w:rPr>
        <w:t> </w:t>
      </w:r>
      <w:r>
        <w:rPr/>
        <w:t>называли</w:t>
      </w:r>
      <w:r>
        <w:rPr>
          <w:spacing w:val="-13"/>
        </w:rPr>
        <w:t> </w:t>
      </w:r>
      <w:r>
        <w:rPr/>
        <w:t>удел</w:t>
      </w:r>
      <w:r>
        <w:rPr>
          <w:spacing w:val="-13"/>
        </w:rPr>
        <w:t> </w:t>
      </w:r>
      <w:r>
        <w:rPr/>
        <w:t>вдовствующей</w:t>
      </w:r>
      <w:r>
        <w:rPr>
          <w:spacing w:val="-13"/>
        </w:rPr>
        <w:t> </w:t>
      </w:r>
      <w:r>
        <w:rPr/>
        <w:t>вели- кой княгини. Царь как бы подчёркивал, что ему так же тяжко, как вдовицам.</w:t>
      </w:r>
    </w:p>
    <w:p>
      <w:pPr>
        <w:pStyle w:val="BodyText"/>
        <w:spacing w:line="223" w:lineRule="auto" w:before="1"/>
        <w:ind w:left="793" w:right="791" w:firstLine="340"/>
        <w:jc w:val="right"/>
      </w:pPr>
      <w:r>
        <w:rPr/>
        <w:t>В</w:t>
      </w:r>
      <w:r>
        <w:rPr>
          <w:spacing w:val="-2"/>
        </w:rPr>
        <w:t> </w:t>
      </w:r>
      <w:r>
        <w:rPr>
          <w:rFonts w:ascii="Book Antiqua" w:hAnsi="Book Antiqua"/>
          <w:i/>
        </w:rPr>
        <w:t>земщине</w:t>
      </w:r>
      <w:r>
        <w:rPr/>
        <w:t>,</w:t>
      </w:r>
      <w:r>
        <w:rPr>
          <w:spacing w:val="-2"/>
        </w:rPr>
        <w:t> </w:t>
      </w:r>
      <w:r>
        <w:rPr/>
        <w:t>которой</w:t>
      </w:r>
      <w:r>
        <w:rPr>
          <w:spacing w:val="-2"/>
        </w:rPr>
        <w:t> </w:t>
      </w:r>
      <w:r>
        <w:rPr/>
        <w:t>формально</w:t>
      </w:r>
      <w:r>
        <w:rPr>
          <w:spacing w:val="-2"/>
        </w:rPr>
        <w:t> </w:t>
      </w:r>
      <w:r>
        <w:rPr/>
        <w:t>управляла</w:t>
      </w:r>
      <w:r>
        <w:rPr>
          <w:spacing w:val="-2"/>
        </w:rPr>
        <w:t> </w:t>
      </w:r>
      <w:r>
        <w:rPr/>
        <w:t>Боярская</w:t>
      </w:r>
      <w:r>
        <w:rPr>
          <w:spacing w:val="-2"/>
        </w:rPr>
        <w:t> </w:t>
      </w:r>
      <w:r>
        <w:rPr/>
        <w:t>дума,</w:t>
      </w:r>
      <w:r>
        <w:rPr>
          <w:spacing w:val="-2"/>
        </w:rPr>
        <w:t> </w:t>
      </w:r>
      <w:r>
        <w:rPr/>
        <w:t>всё</w:t>
      </w:r>
      <w:r>
        <w:rPr>
          <w:spacing w:val="-2"/>
        </w:rPr>
        <w:t> </w:t>
      </w:r>
      <w:r>
        <w:rPr/>
        <w:t>должно</w:t>
      </w:r>
      <w:r>
        <w:rPr>
          <w:spacing w:val="-2"/>
        </w:rPr>
        <w:t> </w:t>
      </w:r>
      <w:r>
        <w:rPr/>
        <w:t>было остаться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прежде.</w:t>
      </w:r>
      <w:r>
        <w:rPr>
          <w:spacing w:val="40"/>
        </w:rPr>
        <w:t> </w:t>
      </w:r>
      <w:r>
        <w:rPr/>
        <w:t>Приказы</w:t>
      </w:r>
      <w:r>
        <w:rPr>
          <w:spacing w:val="40"/>
        </w:rPr>
        <w:t> </w:t>
      </w:r>
      <w:r>
        <w:rPr/>
        <w:t>разделили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опричные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земские,</w:t>
      </w:r>
      <w:r>
        <w:rPr>
          <w:spacing w:val="40"/>
        </w:rPr>
        <w:t> </w:t>
      </w:r>
      <w:r>
        <w:rPr/>
        <w:t>только Посольский</w:t>
      </w:r>
      <w:r>
        <w:rPr>
          <w:spacing w:val="20"/>
        </w:rPr>
        <w:t> </w:t>
      </w:r>
      <w:r>
        <w:rPr/>
        <w:t>приказ</w:t>
      </w:r>
      <w:r>
        <w:rPr>
          <w:spacing w:val="20"/>
        </w:rPr>
        <w:t> </w:t>
      </w:r>
      <w:r>
        <w:rPr/>
        <w:t>и</w:t>
      </w:r>
      <w:r>
        <w:rPr>
          <w:spacing w:val="20"/>
        </w:rPr>
        <w:t> </w:t>
      </w:r>
      <w:r>
        <w:rPr/>
        <w:t>Большой</w:t>
      </w:r>
      <w:r>
        <w:rPr>
          <w:spacing w:val="20"/>
        </w:rPr>
        <w:t> </w:t>
      </w:r>
      <w:r>
        <w:rPr/>
        <w:t>приход,</w:t>
      </w:r>
      <w:r>
        <w:rPr>
          <w:spacing w:val="20"/>
        </w:rPr>
        <w:t> </w:t>
      </w:r>
      <w:r>
        <w:rPr/>
        <w:t>ведавший</w:t>
      </w:r>
      <w:r>
        <w:rPr>
          <w:spacing w:val="20"/>
        </w:rPr>
        <w:t> </w:t>
      </w:r>
      <w:r>
        <w:rPr/>
        <w:t>налогами,</w:t>
      </w:r>
      <w:r>
        <w:rPr>
          <w:spacing w:val="20"/>
        </w:rPr>
        <w:t> </w:t>
      </w:r>
      <w:r>
        <w:rPr/>
        <w:t>оставались</w:t>
      </w:r>
      <w:r>
        <w:rPr>
          <w:spacing w:val="20"/>
        </w:rPr>
        <w:t> </w:t>
      </w:r>
      <w:r>
        <w:rPr/>
        <w:t>еди- ными и подчинялись царю. Что касается служилых людей, то Иван мог взять себе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опричнину</w:t>
      </w:r>
      <w:r>
        <w:rPr>
          <w:spacing w:val="-10"/>
        </w:rPr>
        <w:t> </w:t>
      </w:r>
      <w:r>
        <w:rPr/>
        <w:t>кого</w:t>
      </w:r>
      <w:r>
        <w:rPr>
          <w:spacing w:val="-10"/>
        </w:rPr>
        <w:t> </w:t>
      </w:r>
      <w:r>
        <w:rPr/>
        <w:t>пожелает,</w:t>
      </w:r>
      <w:r>
        <w:rPr>
          <w:spacing w:val="-10"/>
        </w:rPr>
        <w:t> </w:t>
      </w:r>
      <w:r>
        <w:rPr/>
        <w:t>а</w:t>
      </w:r>
      <w:r>
        <w:rPr>
          <w:spacing w:val="-10"/>
        </w:rPr>
        <w:t> </w:t>
      </w:r>
      <w:r>
        <w:rPr/>
        <w:t>ненужных</w:t>
      </w:r>
      <w:r>
        <w:rPr>
          <w:spacing w:val="-10"/>
        </w:rPr>
        <w:t> </w:t>
      </w:r>
      <w:r>
        <w:rPr/>
        <w:t>мог</w:t>
      </w:r>
      <w:r>
        <w:rPr>
          <w:spacing w:val="-10"/>
        </w:rPr>
        <w:t> </w:t>
      </w:r>
      <w:r>
        <w:rPr/>
        <w:t>выселить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территорию</w:t>
      </w:r>
      <w:r>
        <w:rPr>
          <w:spacing w:val="-10"/>
        </w:rPr>
        <w:t> </w:t>
      </w:r>
      <w:r>
        <w:rPr/>
        <w:t>зем- щины. Сверх того, он взыскал с земщины на «подъём» себе 100 тыс. рублей — сумму</w:t>
      </w:r>
      <w:r>
        <w:rPr>
          <w:spacing w:val="80"/>
          <w:w w:val="150"/>
        </w:rPr>
        <w:t> </w:t>
      </w:r>
      <w:r>
        <w:rPr/>
        <w:t>по</w:t>
      </w:r>
      <w:r>
        <w:rPr>
          <w:spacing w:val="80"/>
          <w:w w:val="150"/>
        </w:rPr>
        <w:t> </w:t>
      </w:r>
      <w:r>
        <w:rPr/>
        <w:t>тем</w:t>
      </w:r>
      <w:r>
        <w:rPr>
          <w:spacing w:val="80"/>
          <w:w w:val="150"/>
        </w:rPr>
        <w:t> </w:t>
      </w:r>
      <w:r>
        <w:rPr/>
        <w:t>временам</w:t>
      </w:r>
      <w:r>
        <w:rPr>
          <w:spacing w:val="80"/>
          <w:w w:val="150"/>
        </w:rPr>
        <w:t> </w:t>
      </w:r>
      <w:r>
        <w:rPr/>
        <w:t>огромную</w:t>
      </w:r>
      <w:r>
        <w:rPr>
          <w:spacing w:val="80"/>
          <w:w w:val="150"/>
        </w:rPr>
        <w:t> </w:t>
      </w:r>
      <w:r>
        <w:rPr/>
        <w:t>(конь</w:t>
      </w:r>
      <w:r>
        <w:rPr>
          <w:spacing w:val="80"/>
          <w:w w:val="150"/>
        </w:rPr>
        <w:t> </w:t>
      </w:r>
      <w:r>
        <w:rPr/>
        <w:t>стоил</w:t>
      </w:r>
      <w:r>
        <w:rPr>
          <w:spacing w:val="80"/>
          <w:w w:val="150"/>
        </w:rPr>
        <w:t> </w:t>
      </w:r>
      <w:r>
        <w:rPr/>
        <w:t>тогда</w:t>
      </w:r>
      <w:r>
        <w:rPr>
          <w:spacing w:val="80"/>
          <w:w w:val="150"/>
        </w:rPr>
        <w:t> </w:t>
      </w:r>
      <w:r>
        <w:rPr/>
        <w:t>всего</w:t>
      </w:r>
      <w:r>
        <w:rPr>
          <w:spacing w:val="80"/>
          <w:w w:val="150"/>
        </w:rPr>
        <w:t> </w:t>
      </w:r>
      <w:r>
        <w:rPr/>
        <w:t>2</w:t>
      </w:r>
      <w:r>
        <w:rPr>
          <w:spacing w:val="80"/>
          <w:w w:val="150"/>
        </w:rPr>
        <w:t> </w:t>
      </w:r>
      <w:r>
        <w:rPr/>
        <w:t>рубля). Иван Грозный поселился в Александровской слободе и жил здесь в окруже- </w:t>
      </w:r>
      <w:r>
        <w:rPr>
          <w:spacing w:val="-2"/>
        </w:rPr>
        <w:t>нии</w:t>
      </w:r>
      <w:r>
        <w:rPr>
          <w:spacing w:val="-9"/>
        </w:rPr>
        <w:t> </w:t>
      </w:r>
      <w:r>
        <w:rPr>
          <w:spacing w:val="-2"/>
        </w:rPr>
        <w:t>своих</w:t>
      </w:r>
      <w:r>
        <w:rPr>
          <w:spacing w:val="-9"/>
        </w:rPr>
        <w:t> </w:t>
      </w:r>
      <w:r>
        <w:rPr>
          <w:spacing w:val="-2"/>
        </w:rPr>
        <w:t>любимцев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преданных</w:t>
      </w:r>
      <w:r>
        <w:rPr>
          <w:spacing w:val="-9"/>
        </w:rPr>
        <w:t> </w:t>
      </w:r>
      <w:r>
        <w:rPr>
          <w:spacing w:val="-2"/>
        </w:rPr>
        <w:t>служилых</w:t>
      </w:r>
      <w:r>
        <w:rPr>
          <w:spacing w:val="-9"/>
        </w:rPr>
        <w:t> </w:t>
      </w:r>
      <w:r>
        <w:rPr>
          <w:spacing w:val="-2"/>
        </w:rPr>
        <w:t>людей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опричников.</w:t>
      </w:r>
      <w:r>
        <w:rPr>
          <w:spacing w:val="-9"/>
        </w:rPr>
        <w:t> </w:t>
      </w:r>
      <w:r>
        <w:rPr>
          <w:spacing w:val="-2"/>
        </w:rPr>
        <w:t>Поступая</w:t>
      </w:r>
      <w:r>
        <w:rPr>
          <w:spacing w:val="-9"/>
        </w:rPr>
        <w:t> </w:t>
      </w:r>
      <w:r>
        <w:rPr>
          <w:spacing w:val="-2"/>
        </w:rPr>
        <w:t>на </w:t>
      </w:r>
      <w:r>
        <w:rPr/>
        <w:t>службу,</w:t>
      </w:r>
      <w:r>
        <w:rPr>
          <w:spacing w:val="23"/>
        </w:rPr>
        <w:t> </w:t>
      </w:r>
      <w:r>
        <w:rPr/>
        <w:t>те</w:t>
      </w:r>
      <w:r>
        <w:rPr>
          <w:spacing w:val="23"/>
        </w:rPr>
        <w:t> </w:t>
      </w:r>
      <w:r>
        <w:rPr/>
        <w:t>обязывались</w:t>
      </w:r>
      <w:r>
        <w:rPr>
          <w:spacing w:val="23"/>
        </w:rPr>
        <w:t> </w:t>
      </w:r>
      <w:r>
        <w:rPr/>
        <w:t>доносить</w:t>
      </w:r>
      <w:r>
        <w:rPr>
          <w:spacing w:val="23"/>
        </w:rPr>
        <w:t> </w:t>
      </w:r>
      <w:r>
        <w:rPr/>
        <w:t>обо</w:t>
      </w:r>
      <w:r>
        <w:rPr>
          <w:spacing w:val="23"/>
        </w:rPr>
        <w:t> </w:t>
      </w:r>
      <w:r>
        <w:rPr/>
        <w:t>всём,</w:t>
      </w:r>
      <w:r>
        <w:rPr>
          <w:spacing w:val="23"/>
        </w:rPr>
        <w:t> </w:t>
      </w:r>
      <w:r>
        <w:rPr/>
        <w:t>что</w:t>
      </w:r>
      <w:r>
        <w:rPr>
          <w:spacing w:val="23"/>
        </w:rPr>
        <w:t> </w:t>
      </w:r>
      <w:r>
        <w:rPr/>
        <w:t>они</w:t>
      </w:r>
      <w:r>
        <w:rPr>
          <w:spacing w:val="23"/>
        </w:rPr>
        <w:t> </w:t>
      </w:r>
      <w:r>
        <w:rPr/>
        <w:t>услышат</w:t>
      </w:r>
      <w:r>
        <w:rPr>
          <w:spacing w:val="23"/>
        </w:rPr>
        <w:t> </w:t>
      </w:r>
      <w:r>
        <w:rPr/>
        <w:t>дурного</w:t>
      </w:r>
      <w:r>
        <w:rPr>
          <w:spacing w:val="23"/>
        </w:rPr>
        <w:t> </w:t>
      </w:r>
      <w:r>
        <w:rPr/>
        <w:t>о</w:t>
      </w:r>
      <w:r>
        <w:rPr>
          <w:spacing w:val="23"/>
        </w:rPr>
        <w:t> </w:t>
      </w:r>
      <w:r>
        <w:rPr/>
        <w:t>царе. Опричникам</w:t>
      </w:r>
      <w:r>
        <w:rPr>
          <w:spacing w:val="29"/>
        </w:rPr>
        <w:t> </w:t>
      </w:r>
      <w:r>
        <w:rPr/>
        <w:t>также</w:t>
      </w:r>
      <w:r>
        <w:rPr>
          <w:spacing w:val="29"/>
        </w:rPr>
        <w:t> </w:t>
      </w:r>
      <w:r>
        <w:rPr/>
        <w:t>вменялось</w:t>
      </w:r>
      <w:r>
        <w:rPr>
          <w:spacing w:val="29"/>
        </w:rPr>
        <w:t> </w:t>
      </w:r>
      <w:r>
        <w:rPr/>
        <w:t>в</w:t>
      </w:r>
      <w:r>
        <w:rPr>
          <w:spacing w:val="29"/>
        </w:rPr>
        <w:t> </w:t>
      </w:r>
      <w:r>
        <w:rPr/>
        <w:t>обязанность</w:t>
      </w:r>
      <w:r>
        <w:rPr>
          <w:spacing w:val="29"/>
        </w:rPr>
        <w:t> </w:t>
      </w:r>
      <w:r>
        <w:rPr/>
        <w:t>не</w:t>
      </w:r>
      <w:r>
        <w:rPr>
          <w:spacing w:val="29"/>
        </w:rPr>
        <w:t> </w:t>
      </w:r>
      <w:r>
        <w:rPr/>
        <w:t>иметь</w:t>
      </w:r>
      <w:r>
        <w:rPr>
          <w:spacing w:val="29"/>
        </w:rPr>
        <w:t> </w:t>
      </w:r>
      <w:r>
        <w:rPr/>
        <w:t>никакого</w:t>
      </w:r>
      <w:r>
        <w:rPr>
          <w:spacing w:val="29"/>
        </w:rPr>
        <w:t> </w:t>
      </w:r>
      <w:r>
        <w:rPr/>
        <w:t>дружеского общения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земскими</w:t>
      </w:r>
      <w:r>
        <w:rPr>
          <w:spacing w:val="-8"/>
        </w:rPr>
        <w:t> </w:t>
      </w:r>
      <w:r>
        <w:rPr/>
        <w:t>людьми.</w:t>
      </w:r>
      <w:r>
        <w:rPr>
          <w:spacing w:val="-8"/>
        </w:rPr>
        <w:t> </w:t>
      </w:r>
      <w:r>
        <w:rPr/>
        <w:t>Порядки,</w:t>
      </w:r>
      <w:r>
        <w:rPr>
          <w:spacing w:val="-8"/>
        </w:rPr>
        <w:t> </w:t>
      </w:r>
      <w:r>
        <w:rPr/>
        <w:t>установившиеся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царском</w:t>
      </w:r>
      <w:r>
        <w:rPr>
          <w:spacing w:val="-8"/>
        </w:rPr>
        <w:t> </w:t>
      </w:r>
      <w:r>
        <w:rPr/>
        <w:t>окружении, имели</w:t>
      </w:r>
      <w:r>
        <w:rPr>
          <w:spacing w:val="25"/>
        </w:rPr>
        <w:t> </w:t>
      </w:r>
      <w:r>
        <w:rPr/>
        <w:t>много</w:t>
      </w:r>
      <w:r>
        <w:rPr>
          <w:spacing w:val="25"/>
        </w:rPr>
        <w:t> </w:t>
      </w:r>
      <w:r>
        <w:rPr/>
        <w:t>общего</w:t>
      </w:r>
      <w:r>
        <w:rPr>
          <w:spacing w:val="25"/>
        </w:rPr>
        <w:t> </w:t>
      </w:r>
      <w:r>
        <w:rPr/>
        <w:t>с</w:t>
      </w:r>
      <w:r>
        <w:rPr>
          <w:spacing w:val="25"/>
        </w:rPr>
        <w:t> </w:t>
      </w:r>
      <w:r>
        <w:rPr/>
        <w:t>устройством</w:t>
      </w:r>
      <w:r>
        <w:rPr>
          <w:spacing w:val="25"/>
        </w:rPr>
        <w:t> </w:t>
      </w:r>
      <w:r>
        <w:rPr/>
        <w:t>монашеского</w:t>
      </w:r>
      <w:r>
        <w:rPr>
          <w:spacing w:val="25"/>
        </w:rPr>
        <w:t> </w:t>
      </w:r>
      <w:r>
        <w:rPr/>
        <w:t>ордена.</w:t>
      </w:r>
      <w:r>
        <w:rPr>
          <w:spacing w:val="25"/>
        </w:rPr>
        <w:t> </w:t>
      </w:r>
      <w:r>
        <w:rPr/>
        <w:t>При</w:t>
      </w:r>
      <w:r>
        <w:rPr>
          <w:spacing w:val="25"/>
        </w:rPr>
        <w:t> </w:t>
      </w:r>
      <w:r>
        <w:rPr/>
        <w:t>этом</w:t>
      </w:r>
      <w:r>
        <w:rPr>
          <w:spacing w:val="25"/>
        </w:rPr>
        <w:t> </w:t>
      </w:r>
      <w:r>
        <w:rPr/>
        <w:t>сам</w:t>
      </w:r>
      <w:r>
        <w:rPr>
          <w:spacing w:val="25"/>
        </w:rPr>
        <w:t> </w:t>
      </w:r>
      <w:r>
        <w:rPr/>
        <w:t>Иван играл</w:t>
      </w:r>
      <w:r>
        <w:rPr>
          <w:spacing w:val="13"/>
        </w:rPr>
        <w:t> </w:t>
      </w:r>
      <w:r>
        <w:rPr/>
        <w:t>роль</w:t>
      </w:r>
      <w:r>
        <w:rPr>
          <w:spacing w:val="13"/>
        </w:rPr>
        <w:t> </w:t>
      </w:r>
      <w:r>
        <w:rPr/>
        <w:t>игумена,</w:t>
      </w:r>
      <w:r>
        <w:rPr>
          <w:spacing w:val="13"/>
        </w:rPr>
        <w:t> </w:t>
      </w:r>
      <w:r>
        <w:rPr/>
        <w:t>князь</w:t>
      </w:r>
      <w:r>
        <w:rPr>
          <w:spacing w:val="13"/>
        </w:rPr>
        <w:t> </w:t>
      </w:r>
      <w:r>
        <w:rPr/>
        <w:t>А.</w:t>
      </w:r>
      <w:r>
        <w:rPr>
          <w:spacing w:val="13"/>
        </w:rPr>
        <w:t> </w:t>
      </w:r>
      <w:r>
        <w:rPr/>
        <w:t>Вяземский</w:t>
      </w:r>
      <w:r>
        <w:rPr>
          <w:spacing w:val="13"/>
        </w:rPr>
        <w:t> </w:t>
      </w:r>
      <w:r>
        <w:rPr/>
        <w:t>—</w:t>
      </w:r>
      <w:r>
        <w:rPr>
          <w:spacing w:val="13"/>
        </w:rPr>
        <w:t> </w:t>
      </w:r>
      <w:r>
        <w:rPr/>
        <w:t>келаря,</w:t>
      </w:r>
      <w:r>
        <w:rPr>
          <w:spacing w:val="13"/>
        </w:rPr>
        <w:t> </w:t>
      </w:r>
      <w:r>
        <w:rPr/>
        <w:t>новый</w:t>
      </w:r>
      <w:r>
        <w:rPr>
          <w:spacing w:val="13"/>
        </w:rPr>
        <w:t> </w:t>
      </w:r>
      <w:r>
        <w:rPr/>
        <w:t>царский</w:t>
      </w:r>
      <w:r>
        <w:rPr>
          <w:spacing w:val="13"/>
        </w:rPr>
        <w:t> </w:t>
      </w:r>
      <w:r>
        <w:rPr/>
        <w:t>любимец</w:t>
      </w:r>
    </w:p>
    <w:p>
      <w:pPr>
        <w:spacing w:line="233" w:lineRule="exact" w:before="0"/>
        <w:ind w:left="793" w:right="793" w:firstLine="0"/>
        <w:jc w:val="right"/>
        <w:rPr>
          <w:sz w:val="20"/>
        </w:rPr>
      </w:pPr>
      <w:r>
        <w:rPr/>
        <w:pict>
          <v:shape style="position:absolute;margin-left:21.813pt;margin-top:8.046258pt;width:400.85pt;height:137.4pt;mso-position-horizontal-relative:page;mso-position-vertical-relative:paragraph;z-index:15791616" type="#_x0000_t202" id="docshape69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3"/>
                    <w:gridCol w:w="2815"/>
                    <w:gridCol w:w="5129"/>
                  </w:tblGrid>
                  <w:tr>
                    <w:trPr>
                      <w:trHeight w:val="1322" w:hRule="atLeast"/>
                    </w:trPr>
                    <w:tc>
                      <w:tcPr>
                        <w:tcW w:w="73" w:type="dxa"/>
                        <w:vMerge w:val="restart"/>
                        <w:tcBorders>
                          <w:right w:val="single" w:sz="8" w:space="0" w:color="FFFFFF"/>
                        </w:tcBorders>
                        <w:shd w:val="clear" w:color="auto" w:fill="7F7F7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815" w:type="dxa"/>
                        <w:vMerge w:val="restart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7F7F7F"/>
                      </w:tcPr>
                      <w:p>
                        <w:pPr>
                          <w:pStyle w:val="TableParagraph"/>
                          <w:spacing w:before="3"/>
                          <w:rPr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ind w:left="-10" w:right="-7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1793333" cy="1691639"/>
                              <wp:effectExtent l="0" t="0" r="0" b="0"/>
                              <wp:docPr id="77" name="image125.jpe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" name="image125.jpeg"/>
                                      <pic:cNvPicPr/>
                                    </pic:nvPicPr>
                                    <pic:blipFill>
                                      <a:blip r:embed="rId14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3333" cy="16916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</w:tc>
                    <w:tc>
                      <w:tcPr>
                        <w:tcW w:w="5129" w:type="dxa"/>
                        <w:tcBorders>
                          <w:left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line="223" w:lineRule="auto"/>
                          <w:ind w:left="282" w:right="5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носили чёрные рясы, под которыми скрывались вышитые золотом кафтаны. Дневное время было распределено между многочасовыми молебнами и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пирами.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Нередко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после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обеда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царь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Иван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отправ- лялся в застенок, где лично проводил розыск.</w:t>
                        </w:r>
                      </w:p>
                    </w:tc>
                  </w:tr>
                  <w:tr>
                    <w:trPr>
                      <w:trHeight w:val="1366" w:hRule="atLeast"/>
                    </w:trPr>
                    <w:tc>
                      <w:tcPr>
                        <w:tcW w:w="73" w:type="dxa"/>
                        <w:vMerge/>
                        <w:tcBorders>
                          <w:top w:val="nil"/>
                          <w:right w:val="single" w:sz="8" w:space="0" w:color="FFFFFF"/>
                        </w:tcBorders>
                        <w:shd w:val="clear" w:color="auto" w:fill="7F7F7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815" w:type="dxa"/>
                        <w:vMerge/>
                        <w:tcBorders>
                          <w:top w:val="nil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7F7F7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129" w:type="dxa"/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01"/>
                          <w:ind w:left="292"/>
                          <w:jc w:val="both"/>
                          <w:rPr>
                            <w:rFonts w:ascii="Trebuchet MS" w:hAnsi="Trebuchet MS"/>
                            <w:i/>
                            <w:sz w:val="19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9"/>
                          </w:rPr>
                          <w:t>«Опричник».</w:t>
                        </w:r>
                        <w:r>
                          <w:rPr>
                            <w:rFonts w:ascii="Calibri" w:hAnsi="Calibri"/>
                            <w:b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19"/>
                          </w:rPr>
                          <w:t>Художник</w:t>
                        </w:r>
                        <w:r>
                          <w:rPr>
                            <w:rFonts w:ascii="Trebuchet MS" w:hAnsi="Trebuchet MS"/>
                            <w:i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19"/>
                          </w:rPr>
                          <w:t>Е.</w:t>
                        </w:r>
                        <w:r>
                          <w:rPr>
                            <w:rFonts w:ascii="Trebuchet MS" w:hAnsi="Trebuchet MS"/>
                            <w:i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19"/>
                          </w:rPr>
                          <w:t>Савельев</w:t>
                        </w:r>
                      </w:p>
                      <w:p>
                        <w:pPr>
                          <w:pStyle w:val="TableParagraph"/>
                          <w:spacing w:line="220" w:lineRule="auto" w:before="100"/>
                          <w:ind w:left="292" w:right="173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По свидетельству некоторых </w:t>
                        </w:r>
                        <w:r>
                          <w:rPr>
                            <w:sz w:val="19"/>
                          </w:rPr>
                          <w:t>современников-ино- </w:t>
                        </w:r>
                        <w:r>
                          <w:rPr>
                            <w:w w:val="95"/>
                            <w:sz w:val="19"/>
                          </w:rPr>
                          <w:t>земцев, к сёдлам опричников были привязаны соба- </w:t>
                        </w:r>
                        <w:r>
                          <w:rPr>
                            <w:sz w:val="19"/>
                          </w:rPr>
                          <w:t>чьи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головы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и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мётлы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как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знак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того,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что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они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призва- ны «выгрызать» и «выметать» измену.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Book Antiqua" w:hAnsi="Book Antiqua"/>
          <w:b/>
          <w:i/>
          <w:sz w:val="20"/>
        </w:rPr>
        <w:t>Малюта</w:t>
      </w:r>
      <w:r>
        <w:rPr>
          <w:rFonts w:ascii="Book Antiqua" w:hAnsi="Book Antiqua"/>
          <w:b/>
          <w:i/>
          <w:spacing w:val="29"/>
          <w:sz w:val="20"/>
        </w:rPr>
        <w:t> </w:t>
      </w:r>
      <w:r>
        <w:rPr>
          <w:rFonts w:ascii="Book Antiqua" w:hAnsi="Book Antiqua"/>
          <w:b/>
          <w:i/>
          <w:sz w:val="20"/>
        </w:rPr>
        <w:t>Скуратов</w:t>
      </w:r>
      <w:r>
        <w:rPr>
          <w:rFonts w:ascii="Book Antiqua" w:hAnsi="Book Antiqua"/>
          <w:b/>
          <w:i/>
          <w:spacing w:val="19"/>
          <w:sz w:val="20"/>
        </w:rPr>
        <w:t> </w:t>
      </w:r>
      <w:r>
        <w:rPr>
          <w:sz w:val="20"/>
        </w:rPr>
        <w:t>—</w:t>
      </w:r>
      <w:r>
        <w:rPr>
          <w:spacing w:val="14"/>
          <w:sz w:val="20"/>
        </w:rPr>
        <w:t> </w:t>
      </w:r>
      <w:r>
        <w:rPr>
          <w:sz w:val="20"/>
        </w:rPr>
        <w:t>пономаря.</w:t>
      </w:r>
      <w:r>
        <w:rPr>
          <w:spacing w:val="13"/>
          <w:sz w:val="20"/>
        </w:rPr>
        <w:t> </w:t>
      </w:r>
      <w:r>
        <w:rPr>
          <w:sz w:val="20"/>
        </w:rPr>
        <w:t>Все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опричники</w:t>
      </w:r>
    </w:p>
    <w:p>
      <w:pPr>
        <w:spacing w:after="0" w:line="233" w:lineRule="exact"/>
        <w:jc w:val="right"/>
        <w:rPr>
          <w:sz w:val="2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23" w:lineRule="auto"/>
        <w:ind w:left="793" w:right="791" w:firstLine="340"/>
        <w:jc w:val="both"/>
      </w:pPr>
      <w:r>
        <w:rPr/>
        <w:pict>
          <v:group style="position:absolute;margin-left:36.553001pt;margin-top:-147.086746pt;width:422.7pt;height:137.2pt;mso-position-horizontal-relative:page;mso-position-vertical-relative:paragraph;z-index:15792128" id="docshapegroup696" coordorigin="731,-2942" coordsize="8454,2744">
            <v:rect style="position:absolute;left:731;top:-2942;width:7719;height:2744" id="docshape697" filled="true" fillcolor="#000000" stroked="false">
              <v:fill opacity="26214f" type="solid"/>
            </v:rect>
            <v:rect style="position:absolute;left:793;top:-2880;width:7597;height:2623" id="docshape698" filled="true" fillcolor="#e6e7e8" stroked="false">
              <v:fill type="solid"/>
            </v:rect>
            <v:rect style="position:absolute;left:6476;top:-2890;width:2708;height:353" id="docshape699" filled="true" fillcolor="#000000" stroked="false">
              <v:fill opacity="32768f" type="solid"/>
            </v:rect>
            <v:rect style="position:absolute;left:6508;top:-2875;width:2676;height:227" id="docshape700" filled="true" fillcolor="#db413f" stroked="false">
              <v:fill type="solid"/>
            </v:rect>
            <v:shape style="position:absolute;left:793;top:-2537;width:7656;height:2338" type="#_x0000_t202" id="docshape701" filled="true" fillcolor="#e6e7e8" stroked="false">
              <v:textbox inset="0,0,0,0">
                <w:txbxContent>
                  <w:p>
                    <w:pPr>
                      <w:spacing w:before="55"/>
                      <w:ind w:left="170" w:right="0" w:firstLine="0"/>
                      <w:jc w:val="left"/>
                      <w:rPr>
                        <w:rFonts w:ascii="Book Antiqua" w:hAnsi="Book Antiqua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color w:val="000000"/>
                        <w:sz w:val="19"/>
                      </w:rPr>
                      <w:t>Из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37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z w:val="19"/>
                      </w:rPr>
                      <w:t>«Временника»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37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z w:val="19"/>
                      </w:rPr>
                      <w:t>дьяка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38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z w:val="19"/>
                      </w:rPr>
                      <w:t>Ивана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37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-2"/>
                        <w:sz w:val="19"/>
                      </w:rPr>
                      <w:t>Тимофеева</w:t>
                    </w:r>
                  </w:p>
                  <w:p>
                    <w:pPr>
                      <w:spacing w:line="220" w:lineRule="auto" w:before="44"/>
                      <w:ind w:left="170" w:right="226" w:firstLine="34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sz w:val="19"/>
                      </w:rPr>
                      <w:t>От замысла, [исполненного] чрезмерной ярости на своих рабов, он </w:t>
                    </w:r>
                    <w:r>
                      <w:rPr>
                        <w:color w:val="000000"/>
                        <w:sz w:val="19"/>
                      </w:rPr>
                      <w:t>[Иван] сделался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таким,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что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возненавидел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все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города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земли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своей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и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гневе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своём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разде-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лил единый народ на две половины, сделав как бы двоеверным, — одних прибли- жая, а других отстраняя, оттолкнув их как чужих, [так что] из-за его запрещения </w:t>
                    </w:r>
                    <w:r>
                      <w:rPr>
                        <w:color w:val="000000"/>
                        <w:sz w:val="19"/>
                      </w:rPr>
                      <w:t>многие города не смели совсем и именем его называться; всю землю своей дер- жавы он, как топором, рассёк на две половины.</w:t>
                    </w:r>
                  </w:p>
                  <w:p>
                    <w:pPr>
                      <w:spacing w:line="216" w:lineRule="auto" w:before="114"/>
                      <w:ind w:left="510" w:right="0" w:hanging="34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Чем Иван Тимофеев объясняет раздел государства? Какие новые права получил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царь?</w:t>
                    </w:r>
                  </w:p>
                </w:txbxContent>
              </v:textbox>
              <v:fill type="solid"/>
              <w10:wrap type="none"/>
            </v:shape>
            <v:shape style="position:absolute;left:6508;top:-2908;width:2676;height:261" type="#_x0000_t202" id="docshape702" filled="false" stroked="false">
              <v:textbox inset="0,0,0,0">
                <w:txbxContent>
                  <w:p>
                    <w:pPr>
                      <w:spacing w:before="33"/>
                      <w:ind w:left="128" w:right="0" w:firstLine="0"/>
                      <w:jc w:val="left"/>
                      <w:rPr>
                        <w:rFonts w:ascii="Trebuchet MS" w:hAnsi="Trebuchet MS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w w:val="85"/>
                        <w:sz w:val="19"/>
                      </w:rPr>
                      <w:t>СВИДЕТЕЛЬСТВО</w:t>
                    </w:r>
                    <w:r>
                      <w:rPr>
                        <w:rFonts w:ascii="Trebuchet MS" w:hAnsi="Trebuchet MS"/>
                        <w:color w:val="FFFFFF"/>
                        <w:spacing w:val="3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ЭПОХИ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Опричники сделались грозой для всего населения. На вороных конях они разъезжали по стране, повсюду творя насилие.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Уже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феврале</w:t>
      </w:r>
      <w:r>
        <w:rPr>
          <w:spacing w:val="-2"/>
        </w:rPr>
        <w:t> </w:t>
      </w:r>
      <w:r>
        <w:rPr/>
        <w:t>1565</w:t>
      </w:r>
      <w:r>
        <w:rPr>
          <w:spacing w:val="-2"/>
        </w:rPr>
        <w:t> </w:t>
      </w:r>
      <w:r>
        <w:rPr/>
        <w:t>г.</w:t>
      </w:r>
      <w:r>
        <w:rPr>
          <w:spacing w:val="-2"/>
        </w:rPr>
        <w:t> </w:t>
      </w:r>
      <w:r>
        <w:rPr/>
        <w:t>казнили</w:t>
      </w:r>
      <w:r>
        <w:rPr>
          <w:spacing w:val="-2"/>
        </w:rPr>
        <w:t> </w:t>
      </w:r>
      <w:r>
        <w:rPr/>
        <w:t>пятерых</w:t>
      </w:r>
      <w:r>
        <w:rPr>
          <w:spacing w:val="-2"/>
        </w:rPr>
        <w:t> </w:t>
      </w:r>
      <w:r>
        <w:rPr/>
        <w:t>бояр-«изменников»,</w:t>
      </w:r>
      <w:r>
        <w:rPr>
          <w:spacing w:val="-2"/>
        </w:rPr>
        <w:t> </w:t>
      </w:r>
      <w:r>
        <w:rPr/>
        <w:t>одному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них было 15 лет. Царь говорил, что на простых людей у него гнева нет. Но на каж- дого убитого боярина приходилось с десяток казнённых детей боярских и сот- ни посадских и сельских мужиков, убитых опричниками «между делом».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Иван</w:t>
      </w:r>
      <w:r>
        <w:rPr>
          <w:spacing w:val="-6"/>
        </w:rPr>
        <w:t> </w:t>
      </w:r>
      <w:r>
        <w:rPr/>
        <w:t>Грозный</w:t>
      </w:r>
      <w:r>
        <w:rPr>
          <w:spacing w:val="-6"/>
        </w:rPr>
        <w:t> </w:t>
      </w:r>
      <w:r>
        <w:rPr/>
        <w:t>казнил</w:t>
      </w:r>
      <w:r>
        <w:rPr>
          <w:spacing w:val="-6"/>
        </w:rPr>
        <w:t> </w:t>
      </w:r>
      <w:r>
        <w:rPr/>
        <w:t>некоторых</w:t>
      </w:r>
      <w:r>
        <w:rPr>
          <w:spacing w:val="-6"/>
        </w:rPr>
        <w:t> </w:t>
      </w:r>
      <w:r>
        <w:rPr/>
        <w:t>участников</w:t>
      </w:r>
      <w:r>
        <w:rPr>
          <w:spacing w:val="-6"/>
        </w:rPr>
        <w:t> </w:t>
      </w:r>
      <w:r>
        <w:rPr/>
        <w:t>Земского</w:t>
      </w:r>
      <w:r>
        <w:rPr>
          <w:spacing w:val="-6"/>
        </w:rPr>
        <w:t> </w:t>
      </w:r>
      <w:r>
        <w:rPr/>
        <w:t>собора</w:t>
      </w:r>
      <w:r>
        <w:rPr>
          <w:spacing w:val="-6"/>
        </w:rPr>
        <w:t> </w:t>
      </w:r>
      <w:r>
        <w:rPr/>
        <w:t>1566</w:t>
      </w:r>
      <w:r>
        <w:rPr>
          <w:spacing w:val="-6"/>
        </w:rPr>
        <w:t> </w:t>
      </w:r>
      <w:r>
        <w:rPr/>
        <w:t>г.,</w:t>
      </w:r>
      <w:r>
        <w:rPr>
          <w:spacing w:val="-6"/>
        </w:rPr>
        <w:t> </w:t>
      </w:r>
      <w:r>
        <w:rPr/>
        <w:t>осме- лившихся подать челобитную об отмене опричнины.</w:t>
      </w:r>
    </w:p>
    <w:p>
      <w:pPr>
        <w:pStyle w:val="BodyText"/>
        <w:spacing w:line="218" w:lineRule="auto" w:before="4"/>
        <w:ind w:left="793" w:right="791" w:firstLine="340"/>
        <w:jc w:val="both"/>
      </w:pPr>
      <w:r>
        <w:rPr/>
        <w:t>Избранный митрополитом Московским инок Афанасий сложил с себя пол- номочия (как считают некоторые историки, из-за опричнины). Новым митро- политом по просьбе самого Ивана IV стал соловецкий игумен </w:t>
      </w:r>
      <w:r>
        <w:rPr>
          <w:rFonts w:ascii="Book Antiqua" w:hAnsi="Book Antiqua"/>
          <w:b/>
          <w:i/>
        </w:rPr>
        <w:t>Филипп </w:t>
      </w:r>
      <w:r>
        <w:rPr>
          <w:rFonts w:ascii="Book Antiqua" w:hAnsi="Book Antiqua"/>
          <w:b/>
        </w:rPr>
        <w:t>(</w:t>
      </w:r>
      <w:r>
        <w:rPr>
          <w:rFonts w:ascii="Book Antiqua" w:hAnsi="Book Antiqua"/>
          <w:b/>
          <w:i/>
        </w:rPr>
        <w:t>Колы-</w:t>
      </w:r>
      <w:r>
        <w:rPr>
          <w:rFonts w:ascii="Book Antiqua" w:hAnsi="Book Antiqua"/>
          <w:b/>
          <w:i/>
        </w:rPr>
        <w:t> чев</w:t>
      </w:r>
      <w:r>
        <w:rPr>
          <w:rFonts w:ascii="Book Antiqua" w:hAnsi="Book Antiqua"/>
          <w:b/>
        </w:rPr>
        <w:t>)</w:t>
      </w:r>
      <w:r>
        <w:rPr/>
        <w:t>. Заняв кафедру, он не побоялся некоторое время спустя также выступить против опричнины, укоряя царя в его беззаконии.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В</w:t>
      </w:r>
      <w:r>
        <w:rPr>
          <w:spacing w:val="-14"/>
        </w:rPr>
        <w:t> </w:t>
      </w:r>
      <w:r>
        <w:rPr/>
        <w:t>1568</w:t>
      </w:r>
      <w:r>
        <w:rPr>
          <w:spacing w:val="-14"/>
        </w:rPr>
        <w:t> </w:t>
      </w:r>
      <w:r>
        <w:rPr/>
        <w:t>г.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митрополита</w:t>
      </w:r>
      <w:r>
        <w:rPr>
          <w:spacing w:val="-14"/>
        </w:rPr>
        <w:t> </w:t>
      </w:r>
      <w:r>
        <w:rPr/>
        <w:t>поступил</w:t>
      </w:r>
      <w:r>
        <w:rPr>
          <w:spacing w:val="-14"/>
        </w:rPr>
        <w:t> </w:t>
      </w:r>
      <w:r>
        <w:rPr/>
        <w:t>донос.</w:t>
      </w:r>
      <w:r>
        <w:rPr>
          <w:spacing w:val="-14"/>
        </w:rPr>
        <w:t> </w:t>
      </w:r>
      <w:r>
        <w:rPr/>
        <w:t>Филиппа</w:t>
      </w:r>
      <w:r>
        <w:rPr>
          <w:spacing w:val="-14"/>
        </w:rPr>
        <w:t> </w:t>
      </w:r>
      <w:r>
        <w:rPr/>
        <w:t>лишили</w:t>
      </w:r>
      <w:r>
        <w:rPr>
          <w:spacing w:val="-14"/>
        </w:rPr>
        <w:t> </w:t>
      </w:r>
      <w:r>
        <w:rPr/>
        <w:t>сана.</w:t>
      </w:r>
      <w:r>
        <w:rPr>
          <w:spacing w:val="-13"/>
        </w:rPr>
        <w:t> </w:t>
      </w:r>
      <w:r>
        <w:rPr/>
        <w:t>Опрични- ки отвезли его на дровнях в Тверь и заточили в Отроч Успенский монастырь.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28" w:lineRule="exact" w:before="88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3"/>
          <w:sz w:val="19"/>
        </w:rPr>
        <w:t> </w:t>
      </w:r>
      <w:r>
        <w:rPr>
          <w:sz w:val="19"/>
        </w:rPr>
        <w:t>Что</w:t>
      </w:r>
      <w:r>
        <w:rPr>
          <w:spacing w:val="-12"/>
          <w:sz w:val="19"/>
        </w:rPr>
        <w:t> </w:t>
      </w:r>
      <w:r>
        <w:rPr>
          <w:sz w:val="19"/>
        </w:rPr>
        <w:t>такое</w:t>
      </w:r>
      <w:r>
        <w:rPr>
          <w:spacing w:val="-12"/>
          <w:sz w:val="19"/>
        </w:rPr>
        <w:t> </w:t>
      </w:r>
      <w:r>
        <w:rPr>
          <w:sz w:val="19"/>
        </w:rPr>
        <w:t>опричнина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земщина?</w:t>
      </w:r>
      <w:r>
        <w:rPr>
          <w:spacing w:val="-12"/>
          <w:sz w:val="19"/>
        </w:rPr>
        <w:t> </w:t>
      </w:r>
      <w:r>
        <w:rPr>
          <w:sz w:val="19"/>
        </w:rPr>
        <w:t>Выделите</w:t>
      </w:r>
      <w:r>
        <w:rPr>
          <w:spacing w:val="-12"/>
          <w:sz w:val="19"/>
        </w:rPr>
        <w:t> </w:t>
      </w:r>
      <w:r>
        <w:rPr>
          <w:sz w:val="19"/>
        </w:rPr>
        <w:t>составляющие</w:t>
      </w:r>
      <w:r>
        <w:rPr>
          <w:spacing w:val="-12"/>
          <w:sz w:val="19"/>
        </w:rPr>
        <w:t> </w:t>
      </w:r>
      <w:r>
        <w:rPr>
          <w:sz w:val="19"/>
        </w:rPr>
        <w:t>политики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опричнины.</w:t>
      </w:r>
    </w:p>
    <w:p>
      <w:pPr>
        <w:spacing w:line="226" w:lineRule="exact" w:before="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7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чём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суть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конфликта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царя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высшим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духовенством?</w:t>
      </w:r>
    </w:p>
    <w:p>
      <w:pPr>
        <w:pStyle w:val="BodyText"/>
        <w:spacing w:line="220" w:lineRule="auto" w:before="133"/>
        <w:ind w:left="793" w:right="791"/>
        <w:jc w:val="both"/>
      </w:pPr>
      <w:r>
        <w:rPr>
          <w:rFonts w:ascii="Calibri" w:hAnsi="Calibri"/>
          <w:b/>
          <w:color w:val="FFFFFF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</w:rPr>
        <w:t> </w:t>
      </w:r>
      <w:r>
        <w:rPr>
          <w:rFonts w:ascii="Calibri" w:hAnsi="Calibri"/>
          <w:b/>
          <w:color w:val="DB413F"/>
        </w:rPr>
        <w:t>Опричные казни. </w:t>
      </w:r>
      <w:r>
        <w:rPr>
          <w:color w:val="000000"/>
        </w:rPr>
        <w:t>В сентябре 1569 г. Иван вызвал к себе Владимира Ста- рицкого. По дороге его встретили опричники под предводительством Малюты Скуратва.</w:t>
      </w:r>
      <w:r>
        <w:rPr>
          <w:color w:val="000000"/>
          <w:spacing w:val="-12"/>
        </w:rPr>
        <w:t> </w:t>
      </w:r>
      <w:r>
        <w:rPr>
          <w:color w:val="000000"/>
        </w:rPr>
        <w:t>Они</w:t>
      </w:r>
      <w:r>
        <w:rPr>
          <w:color w:val="000000"/>
          <w:spacing w:val="-12"/>
        </w:rPr>
        <w:t> </w:t>
      </w:r>
      <w:r>
        <w:rPr>
          <w:color w:val="000000"/>
        </w:rPr>
        <w:t>обвинили</w:t>
      </w:r>
      <w:r>
        <w:rPr>
          <w:color w:val="000000"/>
          <w:spacing w:val="-12"/>
        </w:rPr>
        <w:t> </w:t>
      </w:r>
      <w:r>
        <w:rPr>
          <w:color w:val="000000"/>
        </w:rPr>
        <w:t>князя</w:t>
      </w:r>
      <w:r>
        <w:rPr>
          <w:color w:val="000000"/>
          <w:spacing w:val="-12"/>
        </w:rPr>
        <w:t> </w:t>
      </w:r>
      <w:r>
        <w:rPr>
          <w:color w:val="000000"/>
        </w:rPr>
        <w:t>в</w:t>
      </w:r>
      <w:r>
        <w:rPr>
          <w:color w:val="000000"/>
          <w:spacing w:val="-12"/>
        </w:rPr>
        <w:t> </w:t>
      </w:r>
      <w:r>
        <w:rPr>
          <w:color w:val="000000"/>
        </w:rPr>
        <w:t>намерении</w:t>
      </w:r>
      <w:r>
        <w:rPr>
          <w:color w:val="000000"/>
          <w:spacing w:val="-12"/>
        </w:rPr>
        <w:t> </w:t>
      </w:r>
      <w:r>
        <w:rPr>
          <w:color w:val="000000"/>
        </w:rPr>
        <w:t>отравить</w:t>
      </w:r>
      <w:r>
        <w:rPr>
          <w:color w:val="000000"/>
          <w:spacing w:val="-12"/>
        </w:rPr>
        <w:t> </w:t>
      </w:r>
      <w:r>
        <w:rPr>
          <w:color w:val="000000"/>
        </w:rPr>
        <w:t>царя.</w:t>
      </w:r>
      <w:r>
        <w:rPr>
          <w:color w:val="000000"/>
          <w:spacing w:val="-12"/>
        </w:rPr>
        <w:t> </w:t>
      </w:r>
      <w:r>
        <w:rPr>
          <w:color w:val="000000"/>
        </w:rPr>
        <w:t>Такие</w:t>
      </w:r>
      <w:r>
        <w:rPr>
          <w:color w:val="000000"/>
          <w:spacing w:val="-12"/>
        </w:rPr>
        <w:t> </w:t>
      </w:r>
      <w:r>
        <w:rPr>
          <w:color w:val="000000"/>
        </w:rPr>
        <w:t>показания</w:t>
      </w:r>
      <w:r>
        <w:rPr>
          <w:color w:val="000000"/>
          <w:spacing w:val="-12"/>
        </w:rPr>
        <w:t> </w:t>
      </w:r>
      <w:r>
        <w:rPr>
          <w:color w:val="000000"/>
        </w:rPr>
        <w:t>в застенке под пыткой дал царский повар. Старицкий, его жена и старшая дочь были казнены. Были в это время и другие казни. Современные историки счи- тают, что число казнённых по приказу Ивана IV достигает 3–4 тыс. человек. Около 15 тыс. человек пало жертвами опричников.</w:t>
      </w:r>
    </w:p>
    <w:p>
      <w:pPr>
        <w:pStyle w:val="BodyText"/>
        <w:spacing w:line="223" w:lineRule="auto" w:before="8"/>
        <w:ind w:left="793" w:right="791" w:firstLine="340"/>
        <w:jc w:val="both"/>
      </w:pPr>
      <w:r>
        <w:rPr/>
        <w:t>В конце 1569 г. царь получил донос на новгородцев. Сообщалось, что </w:t>
      </w:r>
      <w:r>
        <w:rPr/>
        <w:t>они якобы хотели «предаться» Литве. В декабре опричное войско с 1500 москов- ских стрельцов двинулось на Новгород. По пути кровавым погромам подвер- глись Клин, Тверь и Торжок.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Опричное войско достигло Новгорода в январе 1570 г. Новгородцы встре- чали царя с иконами и подарками. Однако Иван отказался принять благосло- вение архиепископа Пимена. 40 дней в городе длился погром. В «Синодике» (списки</w:t>
      </w:r>
      <w:r>
        <w:rPr>
          <w:spacing w:val="8"/>
        </w:rPr>
        <w:t> </w:t>
      </w:r>
      <w:r>
        <w:rPr/>
        <w:t>поминания</w:t>
      </w:r>
      <w:r>
        <w:rPr>
          <w:spacing w:val="8"/>
        </w:rPr>
        <w:t> </w:t>
      </w:r>
      <w:r>
        <w:rPr/>
        <w:t>умерших)</w:t>
      </w:r>
      <w:r>
        <w:rPr>
          <w:spacing w:val="8"/>
        </w:rPr>
        <w:t> </w:t>
      </w:r>
      <w:r>
        <w:rPr/>
        <w:t>царя</w:t>
      </w:r>
      <w:r>
        <w:rPr>
          <w:spacing w:val="8"/>
        </w:rPr>
        <w:t> </w:t>
      </w:r>
      <w:r>
        <w:rPr/>
        <w:t>было</w:t>
      </w:r>
      <w:r>
        <w:rPr>
          <w:spacing w:val="8"/>
        </w:rPr>
        <w:t> </w:t>
      </w:r>
      <w:r>
        <w:rPr/>
        <w:t>указано,</w:t>
      </w:r>
      <w:r>
        <w:rPr>
          <w:spacing w:val="8"/>
        </w:rPr>
        <w:t> </w:t>
      </w:r>
      <w:r>
        <w:rPr/>
        <w:t>что</w:t>
      </w:r>
      <w:r>
        <w:rPr>
          <w:spacing w:val="8"/>
        </w:rPr>
        <w:t> </w:t>
      </w:r>
      <w:r>
        <w:rPr/>
        <w:t>по</w:t>
      </w:r>
      <w:r>
        <w:rPr>
          <w:spacing w:val="9"/>
        </w:rPr>
        <w:t> </w:t>
      </w:r>
      <w:r>
        <w:rPr/>
        <w:t>«Малютиной</w:t>
      </w:r>
      <w:r>
        <w:rPr>
          <w:spacing w:val="8"/>
        </w:rPr>
        <w:t> </w:t>
      </w:r>
      <w:r>
        <w:rPr>
          <w:spacing w:val="-2"/>
        </w:rPr>
        <w:t>сказке»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47"/>
      </w:pPr>
      <w:r>
        <w:rPr/>
        <w:pict>
          <v:group style="width:400.3pt;height:200.65pt;mso-position-horizontal-relative:char;mso-position-vertical-relative:line" id="docshapegroup703" coordorigin="0,0" coordsize="8006,4013">
            <v:rect style="position:absolute;left:2828;top:0;width:5177;height:2499" id="docshape704" filled="true" fillcolor="#000000" stroked="false">
              <v:fill opacity="32768f" type="solid"/>
            </v:rect>
            <v:rect style="position:absolute;left:2890;top:62;width:5053;height:2378" id="docshape705" filled="true" fillcolor="#ffffff" stroked="false">
              <v:fill type="solid"/>
            </v:rect>
            <v:rect style="position:absolute;left:0;top:0;width:2952;height:3975" id="docshape706" filled="true" fillcolor="#000000" stroked="false">
              <v:fill opacity="32768f" type="solid"/>
            </v:rect>
            <v:shape style="position:absolute;left:73;top:73;width:2807;height:3829" type="#_x0000_t75" id="docshape707" stroked="false">
              <v:imagedata r:id="rId148" o:title=""/>
            </v:shape>
            <v:rect style="position:absolute;left:73;top:73;width:2807;height:3831" id="docshape708" filled="false" stroked="true" strokeweight="1.1pt" strokecolor="#ffffff">
              <v:stroke dashstyle="solid"/>
            </v:rect>
            <v:shape style="position:absolute;left:0;top:0;width:8006;height:4013" type="#_x0000_t202" id="docshape70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9"/>
                      <w:rPr>
                        <w:sz w:val="28"/>
                      </w:rPr>
                    </w:pPr>
                  </w:p>
                  <w:p>
                    <w:pPr>
                      <w:spacing w:line="223" w:lineRule="auto" w:before="0"/>
                      <w:ind w:left="3174" w:right="61" w:firstLine="0"/>
                      <w:jc w:val="both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в Новгороде «отделано» (убито) 1490 человек. Но многие учёные считают, что в Новгороде погибло большее число жителей.</w:t>
                    </w:r>
                  </w:p>
                  <w:p>
                    <w:pPr>
                      <w:spacing w:line="223" w:lineRule="auto" w:before="1"/>
                      <w:ind w:left="3174" w:right="61" w:firstLine="340"/>
                      <w:jc w:val="both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Судьбу Новгорода должен был </w:t>
                    </w:r>
                    <w:r>
                      <w:rPr>
                        <w:sz w:val="20"/>
                      </w:rPr>
                      <w:t>разделить Псков. Город, по легенде, спас псковский юроди- вый Николка Салос.</w:t>
                    </w:r>
                  </w:p>
                </w:txbxContent>
              </v:textbox>
              <w10:wrap type="none"/>
            </v:shape>
            <v:shape style="position:absolute;left:2890;top:36;width:5053;height:2462" type="#_x0000_t202" id="docshape710" filled="false" stroked="false">
              <v:textbox inset="0,0,0,0">
                <w:txbxContent>
                  <w:p>
                    <w:pPr>
                      <w:spacing w:line="223" w:lineRule="auto" w:before="118"/>
                      <w:ind w:left="283" w:right="105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«Смерть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митрополита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Филиппа».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А. Новоскольцев. Москва,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Государственная</w:t>
                    </w:r>
                    <w:r>
                      <w:rPr>
                        <w:rFonts w:ascii="Trebuchet MS" w:hAnsi="Trebuchet MS"/>
                        <w:i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Третьяковская</w:t>
                    </w:r>
                    <w:r>
                      <w:rPr>
                        <w:rFonts w:ascii="Trebuchet MS" w:hAnsi="Trebuchet MS"/>
                        <w:i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галерея</w:t>
                    </w:r>
                  </w:p>
                  <w:p>
                    <w:pPr>
                      <w:spacing w:line="220" w:lineRule="auto" w:before="113"/>
                      <w:ind w:left="283" w:right="11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По одной из версий, земная жизнь митрополита Филиппа оборвалась следующим образом. Когда </w:t>
                    </w:r>
                    <w:r>
                      <w:rPr>
                        <w:spacing w:val="-2"/>
                        <w:sz w:val="19"/>
                      </w:rPr>
                      <w:t>опричники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заняли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Тверь,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Малюта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Скуратов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явился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Отроч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монастырь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митрополиту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Филиппу.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Царь </w:t>
                    </w:r>
                    <w:r>
                      <w:rPr>
                        <w:w w:val="95"/>
                        <w:sz w:val="19"/>
                      </w:rPr>
                      <w:t>надеялся,</w:t>
                    </w:r>
                    <w:r>
                      <w:rPr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что</w:t>
                    </w:r>
                    <w:r>
                      <w:rPr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Филипп</w:t>
                    </w:r>
                    <w:r>
                      <w:rPr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благословит</w:t>
                    </w:r>
                    <w:r>
                      <w:rPr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его</w:t>
                    </w:r>
                    <w:r>
                      <w:rPr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поход</w:t>
                    </w:r>
                    <w:r>
                      <w:rPr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на</w:t>
                    </w:r>
                    <w:r>
                      <w:rPr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Нов- </w:t>
                    </w:r>
                    <w:r>
                      <w:rPr>
                        <w:sz w:val="19"/>
                      </w:rPr>
                      <w:t>город. Филипп отказался. Тогда Малюта задушил </w:t>
                    </w:r>
                    <w:r>
                      <w:rPr>
                        <w:w w:val="95"/>
                        <w:sz w:val="19"/>
                      </w:rPr>
                      <w:t>его,</w:t>
                    </w:r>
                    <w:r>
                      <w:rPr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а</w:t>
                    </w:r>
                    <w:r>
                      <w:rPr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монахам</w:t>
                    </w:r>
                    <w:r>
                      <w:rPr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заявил:</w:t>
                    </w:r>
                    <w:r>
                      <w:rPr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«В</w:t>
                    </w:r>
                    <w:r>
                      <w:rPr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келье</w:t>
                    </w:r>
                    <w:r>
                      <w:rPr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душно,</w:t>
                    </w:r>
                    <w:r>
                      <w:rPr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старец</w:t>
                    </w:r>
                    <w:r>
                      <w:rPr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w w:val="95"/>
                        <w:sz w:val="19"/>
                      </w:rPr>
                      <w:t>умер».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ind w:left="793"/>
      </w:pPr>
      <w:r>
        <w:rPr/>
        <w:pict>
          <v:group style="width:379.85pt;height:117pt;mso-position-horizontal-relative:char;mso-position-vertical-relative:line" id="docshapegroup711" coordorigin="0,0" coordsize="7597,2340">
            <v:rect style="position:absolute;left:0;top:169;width:7597;height:114" id="docshape712" filled="true" fillcolor="#4495d1" stroked="false">
              <v:fill type="solid"/>
            </v:rect>
            <v:rect style="position:absolute;left:0;top:283;width:7597;height:2057" id="docshape713" filled="true" fillcolor="#e0e8f6" stroked="false">
              <v:fill type="solid"/>
            </v:rect>
            <v:rect style="position:absolute;left:6972;top:0;width:418;height:418" id="docshape714" filled="true" fillcolor="#000000" stroked="false">
              <v:fill opacity="19660f" type="solid"/>
            </v:rect>
            <v:shape style="position:absolute;left:6973;top:0;width:397;height:397" type="#_x0000_t75" id="docshape715" stroked="false">
              <v:imagedata r:id="rId149" o:title=""/>
            </v:shape>
            <v:shape style="position:absolute;left:0;top:0;width:7597;height:2340" type="#_x0000_t202" id="docshape71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21"/>
                      </w:rPr>
                    </w:pPr>
                  </w:p>
                  <w:p>
                    <w:pPr>
                      <w:spacing w:line="220" w:lineRule="auto" w:before="0"/>
                      <w:ind w:left="340" w:right="280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XVI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в.,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когда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правил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Иван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Грозный,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жестокие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нравы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царили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всём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мире.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Не- прикрытым террором отмечена политика многих современных ему государей. Так,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многочисленными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казнями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«прославились»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английский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король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Генрих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VIII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(1509–1547)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его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дочь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Мария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I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Кровавая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(1553–1558).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При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французском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короле Карле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IX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(1560–1574)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Париже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ночь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24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августа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1572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г.,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канун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дня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св.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Вар- фоломея,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было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убито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2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тыс.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гугенотов,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а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всей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стране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до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30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тыс.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При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испан- </w:t>
                    </w:r>
                    <w:r>
                      <w:rPr>
                        <w:rFonts w:ascii="Tahoma" w:hAnsi="Tahoma"/>
                        <w:sz w:val="19"/>
                      </w:rPr>
                      <w:t>ском короле Филиппе II (1556–1598) жестокий террористический режим был установлен в восставших Нидерландах.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3"/>
        <w:rPr>
          <w:sz w:val="12"/>
        </w:rPr>
      </w:pPr>
      <w:r>
        <w:rPr/>
        <w:pict>
          <v:group style="position:absolute;margin-left:22.805pt;margin-top:8.562891pt;width:399.9pt;height:187.6pt;mso-position-horizontal-relative:page;mso-position-vertical-relative:paragraph;z-index:-15663616;mso-wrap-distance-left:0;mso-wrap-distance-right:0" id="docshapegroup717" coordorigin="456,171" coordsize="7998,3752">
            <v:rect style="position:absolute;left:3284;top:372;width:5170;height:3550" id="docshape718" filled="true" fillcolor="#000000" stroked="false">
              <v:fill opacity="32768f" type="solid"/>
            </v:rect>
            <v:rect style="position:absolute;left:3347;top:434;width:5044;height:3428" id="docshape719" filled="true" fillcolor="#ffffff" stroked="false">
              <v:fill type="solid"/>
            </v:rect>
            <v:rect style="position:absolute;left:456;top:171;width:2952;height:3752" id="docshape720" filled="true" fillcolor="#000000" stroked="false">
              <v:fill opacity="32768f" type="solid"/>
            </v:rect>
            <v:shape style="position:absolute;left:529;top:244;width:2807;height:3607" type="#_x0000_t75" id="docshape721" stroked="false">
              <v:imagedata r:id="rId150" o:title=""/>
            </v:shape>
            <v:rect style="position:absolute;left:529;top:244;width:2807;height:3607" id="docshape722" filled="false" stroked="true" strokeweight="1.1pt" strokecolor="#ffffff">
              <v:stroke dashstyle="solid"/>
            </v:rect>
            <v:shape style="position:absolute;left:456;top:171;width:7998;height:3752" type="#_x0000_t202" id="docshape723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sz w:val="29"/>
                      </w:rPr>
                    </w:pPr>
                  </w:p>
                  <w:p>
                    <w:pPr>
                      <w:spacing w:line="220" w:lineRule="auto" w:before="0"/>
                      <w:ind w:left="3174" w:right="1319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Историческая</w:t>
                    </w:r>
                    <w:r>
                      <w:rPr>
                        <w:rFonts w:ascii="Calibri" w:hAnsi="Calibri"/>
                        <w:b/>
                        <w:spacing w:val="6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сцена</w:t>
                    </w:r>
                    <w:r>
                      <w:rPr>
                        <w:rFonts w:ascii="Calibri" w:hAnsi="Calibri"/>
                        <w:b/>
                        <w:spacing w:val="6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«Иван</w:t>
                    </w:r>
                    <w:r>
                      <w:rPr>
                        <w:rFonts w:ascii="Calibri" w:hAnsi="Calibri"/>
                        <w:b/>
                        <w:spacing w:val="6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Грозный</w:t>
                    </w:r>
                    <w:r>
                      <w:rPr>
                        <w:rFonts w:ascii="Calibri" w:hAnsi="Calibri"/>
                        <w:b/>
                        <w:spacing w:val="80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келье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псковского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старца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Николы».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Г. Мясоедов. Кисловодск,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музей-усадьба</w:t>
                    </w:r>
                    <w:r>
                      <w:rPr>
                        <w:rFonts w:ascii="Trebuchet MS" w:hAnsi="Trebuchet MS"/>
                        <w:i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художника</w:t>
                    </w:r>
                    <w:r>
                      <w:rPr>
                        <w:rFonts w:ascii="Trebuchet MS" w:hAnsi="Trebuchet MS"/>
                        <w:i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Н.</w:t>
                    </w:r>
                    <w:r>
                      <w:rPr>
                        <w:rFonts w:ascii="Trebuchet MS" w:hAnsi="Trebuchet MS"/>
                        <w:i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Ярошенко</w:t>
                    </w:r>
                  </w:p>
                  <w:p>
                    <w:pPr>
                      <w:spacing w:line="220" w:lineRule="auto" w:before="114"/>
                      <w:ind w:left="3174" w:right="174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Существует предание, что, когда Иван въехал </w:t>
                    </w:r>
                    <w:r>
                      <w:rPr>
                        <w:sz w:val="19"/>
                      </w:rPr>
                      <w:t>в Псков,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юродивый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Николка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поднёс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ему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кусок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сыро- го мяса. Иван сказал, что сейчас пост и есть мясо грех.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Юродивый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это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ответил: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«Ты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делаешь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хуже, пьёшь кровь своих подданных!» — и пригрозил </w:t>
                    </w:r>
                    <w:r>
                      <w:rPr>
                        <w:w w:val="95"/>
                        <w:sz w:val="19"/>
                      </w:rPr>
                      <w:t>Ивану многими бедами. Грозный поначалу не обра- </w:t>
                    </w:r>
                    <w:r>
                      <w:rPr>
                        <w:sz w:val="19"/>
                      </w:rPr>
                      <w:t>тил внимания на его угрозы. Но на другой день у царя умер его любимый конь. Тогда Иван спешно покинул</w:t>
                    </w:r>
                    <w:r>
                      <w:rPr>
                        <w:spacing w:val="8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Псков.</w:t>
                    </w:r>
                    <w:r>
                      <w:rPr>
                        <w:spacing w:val="8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Николка</w:t>
                    </w:r>
                    <w:r>
                      <w:rPr>
                        <w:spacing w:val="8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Салос</w:t>
                    </w:r>
                    <w:r>
                      <w:rPr>
                        <w:spacing w:val="8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8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пострадал. </w:t>
                    </w:r>
                    <w:r>
                      <w:rPr>
                        <w:w w:val="95"/>
                        <w:sz w:val="19"/>
                      </w:rPr>
                      <w:t>В юродивых видели людей, устами которых говорит </w:t>
                    </w:r>
                    <w:r>
                      <w:rPr>
                        <w:sz w:val="19"/>
                      </w:rPr>
                      <w:t>сам Бог.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По возвращении в Москву Иван Грозный продолжил розыск по новгород- скому делу. К следствию было привлечено большое число людей, многие из которых</w:t>
      </w:r>
      <w:r>
        <w:rPr>
          <w:spacing w:val="-10"/>
        </w:rPr>
        <w:t> </w:t>
      </w:r>
      <w:r>
        <w:rPr/>
        <w:t>были</w:t>
      </w:r>
      <w:r>
        <w:rPr>
          <w:spacing w:val="-10"/>
        </w:rPr>
        <w:t> </w:t>
      </w:r>
      <w:r>
        <w:rPr/>
        <w:t>приговорены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смерти.</w:t>
      </w:r>
      <w:r>
        <w:rPr>
          <w:spacing w:val="-10"/>
        </w:rPr>
        <w:t> </w:t>
      </w:r>
      <w:r>
        <w:rPr/>
        <w:t>25</w:t>
      </w:r>
      <w:r>
        <w:rPr>
          <w:spacing w:val="-10"/>
        </w:rPr>
        <w:t> </w:t>
      </w:r>
      <w:r>
        <w:rPr/>
        <w:t>июля</w:t>
      </w:r>
      <w:r>
        <w:rPr>
          <w:spacing w:val="-10"/>
        </w:rPr>
        <w:t> </w:t>
      </w:r>
      <w:r>
        <w:rPr/>
        <w:t>1570</w:t>
      </w:r>
      <w:r>
        <w:rPr>
          <w:spacing w:val="-10"/>
        </w:rPr>
        <w:t> </w:t>
      </w:r>
      <w:r>
        <w:rPr/>
        <w:t>г.</w:t>
      </w:r>
      <w:r>
        <w:rPr>
          <w:spacing w:val="-10"/>
        </w:rPr>
        <w:t> </w:t>
      </w:r>
      <w:r>
        <w:rPr/>
        <w:t>было</w:t>
      </w:r>
      <w:r>
        <w:rPr>
          <w:spacing w:val="-10"/>
        </w:rPr>
        <w:t> </w:t>
      </w:r>
      <w:r>
        <w:rPr/>
        <w:t>казнено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один</w:t>
      </w:r>
      <w:r>
        <w:rPr>
          <w:spacing w:val="-10"/>
        </w:rPr>
        <w:t> </w:t>
      </w:r>
      <w:r>
        <w:rPr/>
        <w:t>день более</w:t>
      </w:r>
      <w:r>
        <w:rPr>
          <w:spacing w:val="-10"/>
        </w:rPr>
        <w:t> </w:t>
      </w:r>
      <w:r>
        <w:rPr/>
        <w:t>130</w:t>
      </w:r>
      <w:r>
        <w:rPr>
          <w:spacing w:val="-10"/>
        </w:rPr>
        <w:t> </w:t>
      </w:r>
      <w:r>
        <w:rPr/>
        <w:t>человек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бояр,</w:t>
      </w:r>
      <w:r>
        <w:rPr>
          <w:spacing w:val="-10"/>
        </w:rPr>
        <w:t> </w:t>
      </w:r>
      <w:r>
        <w:rPr/>
        <w:t>воевод,</w:t>
      </w:r>
      <w:r>
        <w:rPr>
          <w:spacing w:val="-10"/>
        </w:rPr>
        <w:t> </w:t>
      </w:r>
      <w:r>
        <w:rPr/>
        <w:t>дьяков.</w:t>
      </w:r>
      <w:r>
        <w:rPr>
          <w:spacing w:val="-10"/>
        </w:rPr>
        <w:t> </w:t>
      </w:r>
      <w:r>
        <w:rPr/>
        <w:t>Сам</w:t>
      </w:r>
      <w:r>
        <w:rPr>
          <w:spacing w:val="-10"/>
        </w:rPr>
        <w:t> </w:t>
      </w:r>
      <w:r>
        <w:rPr/>
        <w:t>царь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его</w:t>
      </w:r>
      <w:r>
        <w:rPr>
          <w:spacing w:val="-10"/>
        </w:rPr>
        <w:t> </w:t>
      </w:r>
      <w:r>
        <w:rPr/>
        <w:t>старший</w:t>
      </w:r>
      <w:r>
        <w:rPr>
          <w:spacing w:val="-10"/>
        </w:rPr>
        <w:t> </w:t>
      </w:r>
      <w:r>
        <w:rPr/>
        <w:t>сын</w:t>
      </w:r>
      <w:r>
        <w:rPr>
          <w:spacing w:val="-10"/>
        </w:rPr>
        <w:t> </w:t>
      </w:r>
      <w:r>
        <w:rPr/>
        <w:t>царевич Иван</w:t>
      </w:r>
      <w:r>
        <w:rPr>
          <w:spacing w:val="-10"/>
        </w:rPr>
        <w:t> </w:t>
      </w:r>
      <w:r>
        <w:rPr/>
        <w:t>лично</w:t>
      </w:r>
      <w:r>
        <w:rPr>
          <w:spacing w:val="-10"/>
        </w:rPr>
        <w:t> </w:t>
      </w:r>
      <w:r>
        <w:rPr/>
        <w:t>поучаствовали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казнях.</w:t>
      </w:r>
      <w:r>
        <w:rPr>
          <w:spacing w:val="-10"/>
        </w:rPr>
        <w:t> </w:t>
      </w:r>
      <w:r>
        <w:rPr/>
        <w:t>После</w:t>
      </w:r>
      <w:r>
        <w:rPr>
          <w:spacing w:val="-10"/>
        </w:rPr>
        <w:t> </w:t>
      </w:r>
      <w:r>
        <w:rPr/>
        <w:t>пыток</w:t>
      </w:r>
      <w:r>
        <w:rPr>
          <w:spacing w:val="-10"/>
        </w:rPr>
        <w:t> </w:t>
      </w:r>
      <w:r>
        <w:rPr/>
        <w:t>тогда</w:t>
      </w:r>
      <w:r>
        <w:rPr>
          <w:spacing w:val="-10"/>
        </w:rPr>
        <w:t> </w:t>
      </w:r>
      <w:r>
        <w:rPr/>
        <w:t>погибли</w:t>
      </w:r>
      <w:r>
        <w:rPr>
          <w:spacing w:val="-10"/>
        </w:rPr>
        <w:t> </w:t>
      </w:r>
      <w:r>
        <w:rPr/>
        <w:t>глава</w:t>
      </w:r>
      <w:r>
        <w:rPr>
          <w:spacing w:val="-10"/>
        </w:rPr>
        <w:t> </w:t>
      </w:r>
      <w:r>
        <w:rPr/>
        <w:t>Посоль- ского приказа И. Висковатый, многие земские бояре, но также и часть оприч- ников. Все обвинялись в измене, а опричники — в том, что оговорили князя Владимира Старицкого, отчего двоюродный брат Грозного погиб безвинно.</w:t>
      </w:r>
    </w:p>
    <w:p>
      <w:pPr>
        <w:spacing w:line="218" w:lineRule="auto" w:before="112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</w:t>
      </w:r>
      <w:r>
        <w:rPr>
          <w:rFonts w:ascii="Tahoma" w:hAnsi="Tahoma"/>
          <w:color w:val="4495D1"/>
          <w:spacing w:val="-4"/>
          <w:sz w:val="19"/>
        </w:rPr>
        <w:t> </w:t>
      </w:r>
      <w:r>
        <w:rPr>
          <w:rFonts w:ascii="Tahoma" w:hAnsi="Tahoma"/>
          <w:sz w:val="19"/>
        </w:rPr>
        <w:t>Оправдание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Владимира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Старицкого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потребовалось,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так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царь </w:t>
      </w:r>
      <w:r>
        <w:rPr>
          <w:rFonts w:ascii="Tahoma" w:hAnsi="Tahoma"/>
          <w:w w:val="95"/>
          <w:sz w:val="19"/>
        </w:rPr>
        <w:t>решил сменить тактику затянувшейся борьбы за Ливонию. Он сумел перетянуть на свою </w:t>
      </w:r>
      <w:r>
        <w:rPr>
          <w:rFonts w:ascii="Tahoma" w:hAnsi="Tahoma"/>
          <w:sz w:val="19"/>
        </w:rPr>
        <w:t>сторону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младшего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брата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датского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короля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принца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Магнуса.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Тот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согласился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стать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васса- </w:t>
      </w:r>
      <w:r>
        <w:rPr>
          <w:rFonts w:ascii="Tahoma" w:hAnsi="Tahoma"/>
          <w:spacing w:val="-2"/>
          <w:sz w:val="19"/>
        </w:rPr>
        <w:t>лом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русского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царя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качестве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короля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Ливонии.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Закрепить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союз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решили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браком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Магнуса с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двоюродной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племянницей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Ивана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Грозного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Марией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Владимировной.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мог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же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её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отец </w:t>
      </w:r>
      <w:r>
        <w:rPr>
          <w:rFonts w:ascii="Tahoma" w:hAnsi="Tahoma"/>
          <w:sz w:val="19"/>
        </w:rPr>
        <w:t>при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таком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раскладе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оставаться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«изменником»!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службе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у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тот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момент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нахо- дилось множество служилых немцев, в том числе и из ливонских пленных. Для ино- </w:t>
      </w:r>
      <w:r>
        <w:rPr>
          <w:rFonts w:ascii="Tahoma" w:hAnsi="Tahoma"/>
          <w:w w:val="95"/>
          <w:sz w:val="19"/>
        </w:rPr>
        <w:t>странных военных, купцов, ремесленников создали особую слободу. Иван Грозный рас- </w:t>
      </w:r>
      <w:r>
        <w:rPr>
          <w:rFonts w:ascii="Tahoma" w:hAnsi="Tahoma"/>
          <w:sz w:val="19"/>
        </w:rPr>
        <w:t>считывал, что Рига и Ревель признают власть ливонского короля Магнуса или он их завоюет. Этим надеждам не суждено было сбыться.</w:t>
      </w:r>
    </w:p>
    <w:p>
      <w:pPr>
        <w:pStyle w:val="BodyText"/>
        <w:spacing w:line="223" w:lineRule="auto" w:before="91"/>
        <w:ind w:left="793" w:right="791" w:firstLine="340"/>
        <w:jc w:val="both"/>
      </w:pPr>
      <w:r>
        <w:rPr/>
        <w:t>К</w:t>
      </w:r>
      <w:r>
        <w:rPr>
          <w:spacing w:val="17"/>
        </w:rPr>
        <w:t> </w:t>
      </w:r>
      <w:r>
        <w:rPr/>
        <w:t>1572</w:t>
      </w:r>
      <w:r>
        <w:rPr>
          <w:spacing w:val="17"/>
        </w:rPr>
        <w:t> </w:t>
      </w:r>
      <w:r>
        <w:rPr/>
        <w:t>г.</w:t>
      </w:r>
      <w:r>
        <w:rPr>
          <w:spacing w:val="17"/>
        </w:rPr>
        <w:t> </w:t>
      </w:r>
      <w:r>
        <w:rPr/>
        <w:t>первые</w:t>
      </w:r>
      <w:r>
        <w:rPr>
          <w:spacing w:val="17"/>
        </w:rPr>
        <w:t> </w:t>
      </w:r>
      <w:r>
        <w:rPr/>
        <w:t>чины</w:t>
      </w:r>
      <w:r>
        <w:rPr>
          <w:spacing w:val="17"/>
        </w:rPr>
        <w:t> </w:t>
      </w:r>
      <w:r>
        <w:rPr/>
        <w:t>опричнины</w:t>
      </w:r>
      <w:r>
        <w:rPr>
          <w:spacing w:val="17"/>
        </w:rPr>
        <w:t> </w:t>
      </w:r>
      <w:r>
        <w:rPr/>
        <w:t>(А.</w:t>
      </w:r>
      <w:r>
        <w:rPr>
          <w:spacing w:val="17"/>
        </w:rPr>
        <w:t> </w:t>
      </w:r>
      <w:r>
        <w:rPr/>
        <w:t>Вяземский,</w:t>
      </w:r>
      <w:r>
        <w:rPr>
          <w:spacing w:val="17"/>
        </w:rPr>
        <w:t> </w:t>
      </w:r>
      <w:r>
        <w:rPr/>
        <w:t>отец</w:t>
      </w:r>
      <w:r>
        <w:rPr>
          <w:spacing w:val="17"/>
        </w:rPr>
        <w:t> </w:t>
      </w:r>
      <w:r>
        <w:rPr/>
        <w:t>и</w:t>
      </w:r>
      <w:r>
        <w:rPr>
          <w:spacing w:val="17"/>
        </w:rPr>
        <w:t> </w:t>
      </w:r>
      <w:r>
        <w:rPr/>
        <w:t>сын</w:t>
      </w:r>
      <w:r>
        <w:rPr>
          <w:spacing w:val="17"/>
        </w:rPr>
        <w:t> </w:t>
      </w:r>
      <w:r>
        <w:rPr/>
        <w:t>Басмановы и др.), за исключением Малюты Скуратова, погибшего на Ливонской </w:t>
      </w:r>
      <w:r>
        <w:rPr/>
        <w:t>войне, были казнены или сосланы. К концу опричнины появились новые царские выдвиженцы — Богдан Бельский, племянник Малюты Скуратова, и Борис Годунов, женатый на дочери Малюты.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44" w:after="0"/>
        <w:ind w:left="1133" w:right="79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3"/>
          <w:sz w:val="19"/>
        </w:rPr>
        <w:t> </w:t>
      </w:r>
      <w:r>
        <w:rPr>
          <w:sz w:val="19"/>
        </w:rPr>
        <w:t>Расскажите</w:t>
      </w:r>
      <w:r>
        <w:rPr>
          <w:spacing w:val="-4"/>
          <w:sz w:val="19"/>
        </w:rPr>
        <w:t> </w:t>
      </w:r>
      <w:r>
        <w:rPr>
          <w:sz w:val="19"/>
        </w:rPr>
        <w:t>об</w:t>
      </w:r>
      <w:r>
        <w:rPr>
          <w:spacing w:val="-4"/>
          <w:sz w:val="19"/>
        </w:rPr>
        <w:t> </w:t>
      </w:r>
      <w:r>
        <w:rPr>
          <w:sz w:val="19"/>
        </w:rPr>
        <w:t>основных</w:t>
      </w:r>
      <w:r>
        <w:rPr>
          <w:spacing w:val="-4"/>
          <w:sz w:val="19"/>
        </w:rPr>
        <w:t> </w:t>
      </w:r>
      <w:r>
        <w:rPr>
          <w:sz w:val="19"/>
        </w:rPr>
        <w:t>событиях</w:t>
      </w:r>
      <w:r>
        <w:rPr>
          <w:spacing w:val="-4"/>
          <w:sz w:val="19"/>
        </w:rPr>
        <w:t> </w:t>
      </w:r>
      <w:r>
        <w:rPr>
          <w:sz w:val="19"/>
        </w:rPr>
        <w:t>опричного</w:t>
      </w:r>
      <w:r>
        <w:rPr>
          <w:spacing w:val="-4"/>
          <w:sz w:val="19"/>
        </w:rPr>
        <w:t> </w:t>
      </w:r>
      <w:r>
        <w:rPr>
          <w:sz w:val="19"/>
        </w:rPr>
        <w:t>террора.</w:t>
      </w:r>
      <w:r>
        <w:rPr>
          <w:spacing w:val="-4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3"/>
          <w:sz w:val="19"/>
        </w:rPr>
        <w:t> </w:t>
      </w:r>
      <w:r>
        <w:rPr>
          <w:sz w:val="19"/>
        </w:rPr>
        <w:t>Почему</w:t>
      </w:r>
      <w:r>
        <w:rPr>
          <w:spacing w:val="-4"/>
          <w:sz w:val="19"/>
        </w:rPr>
        <w:t> </w:t>
      </w:r>
      <w:r>
        <w:rPr>
          <w:sz w:val="19"/>
        </w:rPr>
        <w:t>Иван</w:t>
      </w:r>
      <w:r>
        <w:rPr>
          <w:spacing w:val="-4"/>
          <w:sz w:val="19"/>
        </w:rPr>
        <w:t> </w:t>
      </w:r>
      <w:r>
        <w:rPr>
          <w:sz w:val="19"/>
        </w:rPr>
        <w:t>Грозный казнил не только бояр, но и опричников?</w:t>
      </w:r>
    </w:p>
    <w:p>
      <w:pPr>
        <w:pStyle w:val="BodyText"/>
        <w:spacing w:line="220" w:lineRule="auto" w:before="118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6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Крымские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набеги.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Битва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при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Молодях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1572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г.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В 1571 г. на русские земли напал крымский хан </w:t>
      </w:r>
      <w:r>
        <w:rPr>
          <w:rFonts w:ascii="Book Antiqua" w:hAnsi="Book Antiqua"/>
          <w:b/>
          <w:i/>
          <w:color w:val="000000"/>
        </w:rPr>
        <w:t>Девлет-Гирей</w:t>
      </w:r>
      <w:r>
        <w:rPr>
          <w:color w:val="000000"/>
        </w:rPr>
        <w:t>. Земские воеводы с 50 тыс. войска </w:t>
      </w:r>
      <w:r>
        <w:rPr>
          <w:color w:val="000000"/>
        </w:rPr>
        <w:t>стояли на</w:t>
      </w:r>
      <w:r>
        <w:rPr>
          <w:color w:val="000000"/>
          <w:spacing w:val="-7"/>
        </w:rPr>
        <w:t> </w:t>
      </w:r>
      <w:r>
        <w:rPr>
          <w:color w:val="000000"/>
        </w:rPr>
        <w:t>Оке.</w:t>
      </w:r>
      <w:r>
        <w:rPr>
          <w:color w:val="000000"/>
          <w:spacing w:val="-7"/>
        </w:rPr>
        <w:t> </w:t>
      </w:r>
      <w:r>
        <w:rPr>
          <w:color w:val="000000"/>
        </w:rPr>
        <w:t>Сам</w:t>
      </w:r>
      <w:r>
        <w:rPr>
          <w:color w:val="000000"/>
          <w:spacing w:val="-7"/>
        </w:rPr>
        <w:t> </w:t>
      </w:r>
      <w:r>
        <w:rPr>
          <w:color w:val="000000"/>
        </w:rPr>
        <w:t>царь</w:t>
      </w:r>
      <w:r>
        <w:rPr>
          <w:color w:val="000000"/>
          <w:spacing w:val="-7"/>
        </w:rPr>
        <w:t> </w:t>
      </w:r>
      <w:r>
        <w:rPr>
          <w:color w:val="000000"/>
        </w:rPr>
        <w:t>с</w:t>
      </w:r>
      <w:r>
        <w:rPr>
          <w:color w:val="000000"/>
          <w:spacing w:val="-7"/>
        </w:rPr>
        <w:t> </w:t>
      </w:r>
      <w:r>
        <w:rPr>
          <w:color w:val="000000"/>
        </w:rPr>
        <w:t>опричным</w:t>
      </w:r>
      <w:r>
        <w:rPr>
          <w:color w:val="000000"/>
          <w:spacing w:val="-7"/>
        </w:rPr>
        <w:t> </w:t>
      </w:r>
      <w:r>
        <w:rPr>
          <w:color w:val="000000"/>
        </w:rPr>
        <w:t>войском</w:t>
      </w:r>
      <w:r>
        <w:rPr>
          <w:color w:val="000000"/>
          <w:spacing w:val="-7"/>
        </w:rPr>
        <w:t> </w:t>
      </w:r>
      <w:r>
        <w:rPr>
          <w:color w:val="000000"/>
        </w:rPr>
        <w:t>выступил</w:t>
      </w:r>
      <w:r>
        <w:rPr>
          <w:color w:val="000000"/>
          <w:spacing w:val="-7"/>
        </w:rPr>
        <w:t> </w:t>
      </w:r>
      <w:r>
        <w:rPr>
          <w:color w:val="000000"/>
        </w:rPr>
        <w:t>в</w:t>
      </w:r>
      <w:r>
        <w:rPr>
          <w:color w:val="000000"/>
          <w:spacing w:val="-7"/>
        </w:rPr>
        <w:t> </w:t>
      </w:r>
      <w:r>
        <w:rPr>
          <w:color w:val="000000"/>
        </w:rPr>
        <w:t>Серпухов.</w:t>
      </w:r>
      <w:r>
        <w:rPr>
          <w:color w:val="000000"/>
          <w:spacing w:val="-7"/>
        </w:rPr>
        <w:t> </w:t>
      </w:r>
      <w:r>
        <w:rPr>
          <w:color w:val="000000"/>
        </w:rPr>
        <w:t>Изменник</w:t>
      </w:r>
      <w:r>
        <w:rPr>
          <w:color w:val="000000"/>
          <w:spacing w:val="-7"/>
        </w:rPr>
        <w:t> </w:t>
      </w:r>
      <w:r>
        <w:rPr>
          <w:color w:val="000000"/>
        </w:rPr>
        <w:t>указал степнякам</w:t>
      </w:r>
      <w:r>
        <w:rPr>
          <w:color w:val="000000"/>
          <w:spacing w:val="-3"/>
        </w:rPr>
        <w:t> </w:t>
      </w:r>
      <w:r>
        <w:rPr>
          <w:color w:val="000000"/>
        </w:rPr>
        <w:t>брод</w:t>
      </w:r>
      <w:r>
        <w:rPr>
          <w:color w:val="000000"/>
          <w:spacing w:val="-3"/>
        </w:rPr>
        <w:t> </w:t>
      </w:r>
      <w:r>
        <w:rPr>
          <w:color w:val="000000"/>
        </w:rPr>
        <w:t>через</w:t>
      </w:r>
      <w:r>
        <w:rPr>
          <w:color w:val="000000"/>
          <w:spacing w:val="-3"/>
        </w:rPr>
        <w:t> </w:t>
      </w:r>
      <w:r>
        <w:rPr>
          <w:color w:val="000000"/>
        </w:rPr>
        <w:t>реку</w:t>
      </w:r>
      <w:r>
        <w:rPr>
          <w:color w:val="000000"/>
          <w:spacing w:val="-3"/>
        </w:rPr>
        <w:t> </w:t>
      </w:r>
      <w:r>
        <w:rPr>
          <w:color w:val="000000"/>
        </w:rPr>
        <w:t>Жиздру.</w:t>
      </w:r>
      <w:r>
        <w:rPr>
          <w:color w:val="000000"/>
          <w:spacing w:val="-3"/>
        </w:rPr>
        <w:t> </w:t>
      </w:r>
      <w:r>
        <w:rPr>
          <w:color w:val="000000"/>
        </w:rPr>
        <w:t>Переправившись</w:t>
      </w:r>
      <w:r>
        <w:rPr>
          <w:color w:val="000000"/>
          <w:spacing w:val="-3"/>
        </w:rPr>
        <w:t> </w:t>
      </w:r>
      <w:r>
        <w:rPr>
          <w:color w:val="000000"/>
        </w:rPr>
        <w:t>через</w:t>
      </w:r>
      <w:r>
        <w:rPr>
          <w:color w:val="000000"/>
          <w:spacing w:val="-3"/>
        </w:rPr>
        <w:t> </w:t>
      </w:r>
      <w:r>
        <w:rPr>
          <w:color w:val="000000"/>
        </w:rPr>
        <w:t>неё,</w:t>
      </w:r>
      <w:r>
        <w:rPr>
          <w:color w:val="000000"/>
          <w:spacing w:val="-3"/>
        </w:rPr>
        <w:t> </w:t>
      </w:r>
      <w:r>
        <w:rPr>
          <w:color w:val="000000"/>
        </w:rPr>
        <w:t>крымцы</w:t>
      </w:r>
      <w:r>
        <w:rPr>
          <w:color w:val="000000"/>
          <w:spacing w:val="-3"/>
        </w:rPr>
        <w:t> </w:t>
      </w:r>
      <w:r>
        <w:rPr>
          <w:color w:val="000000"/>
        </w:rPr>
        <w:t>выш- ли в тыл царского стана. Иван оставил войско и бежал в Ростов Великий. Хан подошёл к Москве и сжёг столицу. Татар преследовал князь Михаил Черкас- ский с опричниками. Но было поздно — крымцы с добычей и невольниками ушли безнаказанно.</w:t>
      </w:r>
    </w:p>
    <w:p>
      <w:pPr>
        <w:spacing w:line="216" w:lineRule="auto" w:before="81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</w:t>
      </w:r>
      <w:r>
        <w:rPr>
          <w:rFonts w:ascii="Calibri" w:hAnsi="Calibri"/>
          <w:b/>
          <w:color w:val="4495D1"/>
          <w:spacing w:val="40"/>
          <w:sz w:val="19"/>
        </w:rPr>
        <w:t> </w:t>
      </w:r>
      <w:r>
        <w:rPr>
          <w:rFonts w:ascii="Tahoma" w:hAnsi="Tahoma"/>
          <w:sz w:val="19"/>
        </w:rPr>
        <w:t>Татары подошли к столице 24 мая и зажгли предместья. Сильный ветер быстро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разнёс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огонь.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один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день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сгорел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весь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город,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исключением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Кремля.</w:t>
      </w:r>
      <w:r>
        <w:rPr>
          <w:rFonts w:ascii="Tahoma" w:hAnsi="Tahoma"/>
          <w:spacing w:val="30"/>
          <w:sz w:val="19"/>
        </w:rPr>
        <w:t> </w:t>
      </w:r>
      <w:r>
        <w:rPr>
          <w:rFonts w:ascii="Tahoma" w:hAnsi="Tahoma"/>
          <w:sz w:val="19"/>
        </w:rPr>
        <w:t>Количе- ство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погибших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жителей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невозможно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определить,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исчислялось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многими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тысяча- ми,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так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Москву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сбежалось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много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народа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окрестностей.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Десятки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тысяч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татары увели в полон.</w:t>
      </w:r>
    </w:p>
    <w:p>
      <w:pPr>
        <w:pStyle w:val="BodyText"/>
        <w:spacing w:line="223" w:lineRule="auto" w:before="94"/>
        <w:ind w:left="793" w:right="791" w:firstLine="340"/>
        <w:jc w:val="both"/>
      </w:pPr>
      <w:r>
        <w:rPr/>
        <w:t>Царь посчитал, что опричники «проглядели врага». Командовавшего ими Черкасского казнили в Александровской слободе. (Царица Мария Темрюков- на, его сестра, к тому времени уже скончалась.)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Летом 1572 г. Девлет-Гирей снова двинул своё войско (80 тыс. </w:t>
      </w:r>
      <w:r>
        <w:rPr/>
        <w:t>крымской конницы и 7 тыс. турецких янычар) на Россию. Хан не просто хотел добычи,</w:t>
      </w:r>
      <w:r>
        <w:rPr>
          <w:spacing w:val="40"/>
        </w:rPr>
        <w:t> </w:t>
      </w:r>
      <w:r>
        <w:rPr/>
        <w:t>он</w:t>
      </w:r>
      <w:r>
        <w:rPr>
          <w:spacing w:val="4"/>
        </w:rPr>
        <w:t> </w:t>
      </w:r>
      <w:r>
        <w:rPr/>
        <w:t>намеревался</w:t>
      </w:r>
      <w:r>
        <w:rPr>
          <w:spacing w:val="4"/>
        </w:rPr>
        <w:t> </w:t>
      </w:r>
      <w:r>
        <w:rPr/>
        <w:t>отнять</w:t>
      </w:r>
      <w:r>
        <w:rPr>
          <w:spacing w:val="4"/>
        </w:rPr>
        <w:t> </w:t>
      </w:r>
      <w:r>
        <w:rPr/>
        <w:t>у</w:t>
      </w:r>
      <w:r>
        <w:rPr>
          <w:spacing w:val="4"/>
        </w:rPr>
        <w:t> </w:t>
      </w:r>
      <w:r>
        <w:rPr/>
        <w:t>Москвы</w:t>
      </w:r>
      <w:r>
        <w:rPr>
          <w:spacing w:val="4"/>
        </w:rPr>
        <w:t> </w:t>
      </w:r>
      <w:r>
        <w:rPr/>
        <w:t>Казань</w:t>
      </w:r>
      <w:r>
        <w:rPr>
          <w:spacing w:val="4"/>
        </w:rPr>
        <w:t> </w:t>
      </w:r>
      <w:r>
        <w:rPr/>
        <w:t>и</w:t>
      </w:r>
      <w:r>
        <w:rPr>
          <w:spacing w:val="4"/>
        </w:rPr>
        <w:t> </w:t>
      </w:r>
      <w:r>
        <w:rPr/>
        <w:t>Астрахань.</w:t>
      </w:r>
      <w:r>
        <w:rPr>
          <w:spacing w:val="4"/>
        </w:rPr>
        <w:t> </w:t>
      </w:r>
      <w:r>
        <w:rPr/>
        <w:t>Иван</w:t>
      </w:r>
      <w:r>
        <w:rPr>
          <w:spacing w:val="5"/>
        </w:rPr>
        <w:t> </w:t>
      </w:r>
      <w:r>
        <w:rPr/>
        <w:t>Грозный</w:t>
      </w:r>
      <w:r>
        <w:rPr>
          <w:spacing w:val="4"/>
        </w:rPr>
        <w:t> </w:t>
      </w:r>
      <w:r>
        <w:rPr>
          <w:spacing w:val="-2"/>
        </w:rPr>
        <w:t>вступил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sz w:val="15"/>
        </w:rPr>
      </w:pPr>
    </w:p>
    <w:p>
      <w:pPr>
        <w:spacing w:after="0"/>
        <w:rPr>
          <w:sz w:val="15"/>
        </w:rPr>
        <w:sectPr>
          <w:pgSz w:w="9190" w:h="12020"/>
          <w:pgMar w:header="0" w:footer="0" w:top="740" w:bottom="280" w:left="0" w:right="0"/>
        </w:sectPr>
      </w:pPr>
    </w:p>
    <w:p>
      <w:pPr>
        <w:spacing w:before="86"/>
        <w:ind w:left="907" w:right="0" w:firstLine="0"/>
        <w:jc w:val="left"/>
        <w:rPr>
          <w:rFonts w:ascii="Trebuchet MS" w:hAnsi="Trebuchet MS"/>
          <w:sz w:val="19"/>
        </w:rPr>
      </w:pPr>
      <w:r>
        <w:rPr/>
        <w:pict>
          <v:group style="position:absolute;margin-left:39.685001pt;margin-top:1.386742pt;width:379.85pt;height:310.95pt;mso-position-horizontal-relative:page;mso-position-vertical-relative:paragraph;z-index:-21929472" id="docshapegroup724" coordorigin="794,28" coordsize="7597,6219">
            <v:shape style="position:absolute;left:793;top:87;width:7597;height:227" id="docshape725" coordorigin="794,87" coordsize="7597,227" path="m8391,87l4479,87,794,87,794,314,4479,314,8391,314,8391,87xe" filled="true" fillcolor="#4495d1" stroked="false">
              <v:path arrowok="t"/>
              <v:fill type="solid"/>
            </v:shape>
            <v:shape style="position:absolute;left:793;top:313;width:7597;height:5933" id="docshape726" coordorigin="794,314" coordsize="7597,5933" path="m8391,314l4479,314,794,314,794,6246,4479,6246,8391,6246,8391,314xe" filled="true" fillcolor="#e0e8f6" stroked="false">
              <v:path arrowok="t"/>
              <v:fill type="solid"/>
            </v:shape>
            <v:line style="position:absolute" from="4479,6091" to="4479,484" stroked="true" strokeweight=".5pt" strokecolor="#4495d1">
              <v:stroke dashstyle="solid"/>
            </v:line>
            <v:shape style="position:absolute;left:7710;top:27;width:397;height:397" type="#_x0000_t75" id="docshape727" stroked="false">
              <v:imagedata r:id="rId151" o:title=""/>
            </v:shape>
            <v:rect style="position:absolute;left:1051;top:454;width:2456;height:2916" id="docshape728" filled="true" fillcolor="#000000" stroked="false">
              <v:fill opacity="32768f" type="solid"/>
            </v:rect>
            <v:shape style="position:absolute;left:1113;top:517;width:2331;height:2791" type="#_x0000_t75" id="docshape729" stroked="false">
              <v:imagedata r:id="rId152" o:title=""/>
            </v:shape>
            <v:rect style="position:absolute;left:1122;top:526;width:2313;height:2778" id="docshape730" filled="false" stroked="true" strokeweight=".914pt" strokecolor="#ffffff">
              <v:stroke dashstyle="solid"/>
            </v:rect>
            <w10:wrap type="none"/>
          </v:group>
        </w:pict>
      </w:r>
      <w:r>
        <w:rPr>
          <w:rFonts w:ascii="Trebuchet MS" w:hAnsi="Trebuchet MS"/>
          <w:color w:val="FFFFFF"/>
          <w:spacing w:val="-2"/>
          <w:w w:val="90"/>
          <w:sz w:val="19"/>
        </w:rPr>
        <w:t>ЧЕСТЬ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И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СЛАВА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ОТЕЧЕСТВА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spacing w:line="218" w:lineRule="auto" w:before="165"/>
        <w:ind w:left="1133" w:right="215" w:firstLine="0"/>
        <w:jc w:val="both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w w:val="115"/>
          <w:sz w:val="19"/>
        </w:rPr>
        <w:t>Памятник князю М.</w:t>
      </w:r>
      <w:r>
        <w:rPr>
          <w:rFonts w:ascii="Calibri" w:hAnsi="Calibri"/>
          <w:b/>
          <w:spacing w:val="-5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И. Воро- тынскому в посёлке Вороты- нец</w:t>
      </w:r>
      <w:r>
        <w:rPr>
          <w:rFonts w:ascii="Calibri" w:hAnsi="Calibri"/>
          <w:b/>
          <w:spacing w:val="-13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Нижегородской</w:t>
      </w:r>
      <w:r>
        <w:rPr>
          <w:rFonts w:ascii="Calibri" w:hAnsi="Calibri"/>
          <w:b/>
          <w:spacing w:val="-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области. </w:t>
      </w:r>
      <w:r>
        <w:rPr>
          <w:rFonts w:ascii="Trebuchet MS" w:hAnsi="Trebuchet MS"/>
          <w:i/>
          <w:spacing w:val="-2"/>
          <w:w w:val="115"/>
          <w:sz w:val="19"/>
        </w:rPr>
        <w:t>Фрагмент.</w:t>
      </w:r>
    </w:p>
    <w:p>
      <w:pPr>
        <w:spacing w:line="213" w:lineRule="exact" w:before="0"/>
        <w:ind w:left="1133" w:right="0" w:firstLine="0"/>
        <w:jc w:val="both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Скульптор</w:t>
      </w:r>
      <w:r>
        <w:rPr>
          <w:rFonts w:ascii="Trebuchet MS" w:hAnsi="Trebuchet MS"/>
          <w:i/>
          <w:spacing w:val="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В.</w:t>
      </w:r>
      <w:r>
        <w:rPr>
          <w:rFonts w:ascii="Trebuchet MS" w:hAnsi="Trebuchet MS"/>
          <w:i/>
          <w:spacing w:val="6"/>
          <w:sz w:val="19"/>
        </w:rPr>
        <w:t> </w:t>
      </w:r>
      <w:r>
        <w:rPr>
          <w:rFonts w:ascii="Trebuchet MS" w:hAnsi="Trebuchet MS"/>
          <w:i/>
          <w:spacing w:val="-2"/>
          <w:w w:val="95"/>
          <w:sz w:val="19"/>
        </w:rPr>
        <w:t>Нагорнов</w:t>
      </w:r>
    </w:p>
    <w:p>
      <w:pPr>
        <w:spacing w:line="220" w:lineRule="auto" w:before="107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Герой битвы у деревни </w:t>
      </w:r>
      <w:r>
        <w:rPr>
          <w:rFonts w:ascii="Tahoma" w:hAnsi="Tahoma"/>
          <w:sz w:val="19"/>
        </w:rPr>
        <w:t>Молоди </w:t>
      </w:r>
      <w:r>
        <w:rPr>
          <w:rFonts w:ascii="Tahoma" w:hAnsi="Tahoma"/>
          <w:spacing w:val="-2"/>
          <w:sz w:val="19"/>
        </w:rPr>
        <w:t>князь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Михаил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Воротынский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проис- </w:t>
      </w:r>
      <w:r>
        <w:rPr>
          <w:rFonts w:ascii="Tahoma" w:hAnsi="Tahoma"/>
          <w:sz w:val="19"/>
        </w:rPr>
        <w:t>ходил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знатного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рода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являлся </w:t>
      </w:r>
      <w:r>
        <w:rPr>
          <w:rFonts w:ascii="Tahoma" w:hAnsi="Tahoma"/>
          <w:spacing w:val="-2"/>
          <w:sz w:val="19"/>
        </w:rPr>
        <w:t>одним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из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самых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опытных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талант- </w:t>
      </w:r>
      <w:r>
        <w:rPr>
          <w:rFonts w:ascii="Tahoma" w:hAnsi="Tahoma"/>
          <w:sz w:val="19"/>
        </w:rPr>
        <w:t>ливых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воевод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Ивана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Грозного.</w:t>
      </w:r>
      <w:r>
        <w:rPr>
          <w:rFonts w:ascii="Tahoma" w:hAnsi="Tahoma"/>
          <w:spacing w:val="80"/>
          <w:sz w:val="19"/>
        </w:rPr>
        <w:t> </w:t>
      </w:r>
      <w:r>
        <w:rPr>
          <w:rFonts w:ascii="Tahoma" w:hAnsi="Tahoma"/>
          <w:sz w:val="19"/>
        </w:rPr>
        <w:t>С юности он сражался на южных </w:t>
      </w:r>
      <w:r>
        <w:rPr>
          <w:rFonts w:ascii="Tahoma" w:hAnsi="Tahoma"/>
          <w:w w:val="95"/>
          <w:sz w:val="19"/>
        </w:rPr>
        <w:t>рубежах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w w:val="95"/>
          <w:sz w:val="19"/>
        </w:rPr>
        <w:t>с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w w:val="95"/>
          <w:sz w:val="19"/>
        </w:rPr>
        <w:t>отрядами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крымского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5"/>
          <w:w w:val="95"/>
          <w:sz w:val="19"/>
        </w:rPr>
        <w:t>ха-</w:t>
      </w:r>
    </w:p>
    <w:p>
      <w:pPr>
        <w:spacing w:line="240" w:lineRule="auto" w:before="0"/>
        <w:rPr>
          <w:rFonts w:ascii="Tahoma"/>
          <w:sz w:val="22"/>
        </w:rPr>
      </w:pPr>
      <w:r>
        <w:rPr/>
        <w:br w:type="column"/>
      </w:r>
      <w:r>
        <w:rPr>
          <w:rFonts w:ascii="Tahoma"/>
          <w:sz w:val="22"/>
        </w:rPr>
      </w:r>
    </w:p>
    <w:p>
      <w:pPr>
        <w:spacing w:line="220" w:lineRule="auto" w:before="191"/>
        <w:ind w:left="640" w:right="113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на. Но по-настоящему </w:t>
      </w:r>
      <w:r>
        <w:rPr>
          <w:rFonts w:ascii="Tahoma" w:hAnsi="Tahoma"/>
          <w:sz w:val="19"/>
        </w:rPr>
        <w:t>Воротынский прославился при взятии Казани. Он </w:t>
      </w:r>
      <w:r>
        <w:rPr>
          <w:rFonts w:ascii="Tahoma" w:hAnsi="Tahoma"/>
          <w:spacing w:val="-2"/>
          <w:sz w:val="19"/>
        </w:rPr>
        <w:t>сумел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подвести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крепостным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стенам гуляй-башни,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установить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на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них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пуш- ки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заложить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подкоп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бочки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поро- </w:t>
      </w:r>
      <w:r>
        <w:rPr>
          <w:rFonts w:ascii="Tahoma" w:hAnsi="Tahoma"/>
          <w:sz w:val="19"/>
        </w:rPr>
        <w:t>хом, взрыв которых обрушил часть </w:t>
      </w:r>
      <w:r>
        <w:rPr>
          <w:rFonts w:ascii="Tahoma" w:hAnsi="Tahoma"/>
          <w:w w:val="95"/>
          <w:sz w:val="19"/>
        </w:rPr>
        <w:t>казанской стены. Во время взятия Ка- </w:t>
      </w:r>
      <w:r>
        <w:rPr>
          <w:rFonts w:ascii="Tahoma" w:hAnsi="Tahoma"/>
          <w:sz w:val="19"/>
        </w:rPr>
        <w:t>зани Воротынский был ранен, но не </w:t>
      </w:r>
      <w:r>
        <w:rPr>
          <w:rFonts w:ascii="Tahoma" w:hAnsi="Tahoma"/>
          <w:spacing w:val="-2"/>
          <w:sz w:val="19"/>
        </w:rPr>
        <w:t>покинул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поле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боя.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Использование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пе- </w:t>
      </w:r>
      <w:r>
        <w:rPr>
          <w:rFonts w:ascii="Tahoma" w:hAnsi="Tahoma"/>
          <w:sz w:val="19"/>
        </w:rPr>
        <w:t>редвижных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полевых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укреплений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по- могло воеводе победить крымского </w:t>
      </w:r>
      <w:r>
        <w:rPr>
          <w:rFonts w:ascii="Tahoma" w:hAnsi="Tahoma"/>
          <w:w w:val="95"/>
          <w:sz w:val="19"/>
        </w:rPr>
        <w:t>хана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битве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при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Молодях.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Его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боль- </w:t>
      </w:r>
      <w:r>
        <w:rPr>
          <w:rFonts w:ascii="Tahoma" w:hAnsi="Tahoma"/>
          <w:sz w:val="19"/>
        </w:rPr>
        <w:t>шой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военный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опыт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востребован </w:t>
      </w:r>
      <w:r>
        <w:rPr>
          <w:rFonts w:ascii="Tahoma" w:hAnsi="Tahoma"/>
          <w:spacing w:val="-2"/>
          <w:w w:val="95"/>
          <w:sz w:val="19"/>
        </w:rPr>
        <w:t>не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только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на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поле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боя.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1571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г.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специ- </w:t>
      </w:r>
      <w:r>
        <w:rPr>
          <w:rFonts w:ascii="Tahoma" w:hAnsi="Tahoma"/>
          <w:sz w:val="19"/>
        </w:rPr>
        <w:t>альная комиссия под руководством </w:t>
      </w:r>
      <w:r>
        <w:rPr>
          <w:rFonts w:ascii="Tahoma" w:hAnsi="Tahoma"/>
          <w:spacing w:val="-2"/>
          <w:sz w:val="19"/>
        </w:rPr>
        <w:t>Воротынского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разработала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Устав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сто- </w:t>
      </w:r>
      <w:r>
        <w:rPr>
          <w:rFonts w:ascii="Tahoma" w:hAnsi="Tahoma"/>
          <w:sz w:val="19"/>
        </w:rPr>
        <w:t>рожевой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пограничной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службы,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ко- торый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стал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первым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истории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России воинским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уставом.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Весной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1573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он </w:t>
      </w:r>
      <w:r>
        <w:rPr>
          <w:rFonts w:ascii="Tahoma" w:hAnsi="Tahoma"/>
          <w:w w:val="95"/>
          <w:sz w:val="19"/>
        </w:rPr>
        <w:t>был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назначен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командующим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ратью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 </w:t>
      </w:r>
      <w:r>
        <w:rPr>
          <w:rFonts w:ascii="Tahoma" w:hAnsi="Tahoma"/>
          <w:sz w:val="19"/>
        </w:rPr>
        <w:t>Оке, но вскоре Иван IV наложил на Воротынского свою опалу. Андрей </w:t>
      </w:r>
      <w:r>
        <w:rPr>
          <w:rFonts w:ascii="Tahoma" w:hAnsi="Tahoma"/>
          <w:spacing w:val="-4"/>
          <w:sz w:val="19"/>
        </w:rPr>
        <w:t>Курбский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сообщает,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что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князя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схвати- ли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4"/>
          <w:sz w:val="19"/>
        </w:rPr>
        <w:t>по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4"/>
          <w:sz w:val="19"/>
        </w:rPr>
        <w:t>доносу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4"/>
          <w:sz w:val="19"/>
        </w:rPr>
        <w:t>холопа,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4"/>
          <w:sz w:val="19"/>
        </w:rPr>
        <w:t>утверждавшего, </w:t>
      </w:r>
      <w:r>
        <w:rPr>
          <w:rFonts w:ascii="Tahoma" w:hAnsi="Tahoma"/>
          <w:spacing w:val="-2"/>
          <w:sz w:val="19"/>
        </w:rPr>
        <w:t>что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тот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хочет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околдовать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царя.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Воро- </w:t>
      </w:r>
      <w:r>
        <w:rPr>
          <w:rFonts w:ascii="Tahoma" w:hAnsi="Tahoma"/>
          <w:sz w:val="19"/>
        </w:rPr>
        <w:t>тынского отправили в ссылку, по дороге он скончался.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139" w:space="40"/>
            <w:col w:w="5011"/>
          </w:cols>
        </w:sectPr>
      </w:pPr>
    </w:p>
    <w:p>
      <w:pPr>
        <w:pStyle w:val="BodyText"/>
        <w:spacing w:line="223" w:lineRule="auto" w:before="207"/>
        <w:ind w:left="793" w:right="791"/>
        <w:jc w:val="both"/>
      </w:pPr>
      <w:r>
        <w:rPr/>
        <w:pict>
          <v:rect style="position:absolute;margin-left:457.497986pt;margin-top:224.424011pt;width:1.715pt;height:174.599991pt;mso-position-horizontal-relative:page;mso-position-vertical-relative:page;z-index:15794688" id="docshape731" filled="true" fillcolor="#000000" stroked="false">
            <v:fill opacity="32768f" type="solid"/>
            <w10:wrap type="none"/>
          </v:rect>
        </w:pict>
      </w:r>
      <w:r>
        <w:rPr/>
        <w:t>в переговоры. Он готов был уступить хану Астрахань, но тот требовал всё Поволжье. В стране в это время свирепствовала чума. На восточном пограни- чье восстали поволжские народы.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Ситуация была чрезвычайно сложная. Навстречу хану вышло объединён- ное войско опричнины и земщины под командованием земского воеводы </w:t>
      </w:r>
      <w:r>
        <w:rPr/>
        <w:t>кня- зя </w:t>
      </w:r>
      <w:r>
        <w:rPr>
          <w:rFonts w:ascii="Book Antiqua" w:hAnsi="Book Antiqua"/>
          <w:b/>
          <w:i/>
        </w:rPr>
        <w:t>Михаила</w:t>
      </w:r>
      <w:r>
        <w:rPr>
          <w:rFonts w:ascii="Book Antiqua" w:hAnsi="Book Antiqua"/>
          <w:b/>
          <w:i/>
          <w:spacing w:val="18"/>
        </w:rPr>
        <w:t> </w:t>
      </w:r>
      <w:r>
        <w:rPr>
          <w:rFonts w:ascii="Book Antiqua" w:hAnsi="Book Antiqua"/>
          <w:b/>
          <w:i/>
        </w:rPr>
        <w:t>Воротынского</w:t>
      </w:r>
      <w:r>
        <w:rPr/>
        <w:t>. С 29 июля по 2 августа </w:t>
      </w:r>
      <w:r>
        <w:rPr>
          <w:rFonts w:ascii="Book Antiqua" w:hAnsi="Book Antiqua"/>
          <w:b/>
        </w:rPr>
        <w:t>1572</w:t>
      </w:r>
      <w:r>
        <w:rPr>
          <w:rFonts w:ascii="Book Antiqua" w:hAnsi="Book Antiqua"/>
          <w:b/>
          <w:spacing w:val="80"/>
        </w:rPr>
        <w:t> </w:t>
      </w:r>
      <w:r>
        <w:rPr>
          <w:rFonts w:ascii="Book Antiqua" w:hAnsi="Book Antiqua"/>
          <w:b/>
        </w:rPr>
        <w:t>г. </w:t>
      </w:r>
      <w:r>
        <w:rPr/>
        <w:t>в 60 км от Москвы, у деревни Молоди, шло сражение. Русские полки, намного уступавшие в чис- ленности</w:t>
      </w:r>
      <w:r>
        <w:rPr>
          <w:spacing w:val="-2"/>
        </w:rPr>
        <w:t> </w:t>
      </w:r>
      <w:r>
        <w:rPr/>
        <w:t>ханскому</w:t>
      </w:r>
      <w:r>
        <w:rPr>
          <w:spacing w:val="-2"/>
        </w:rPr>
        <w:t> </w:t>
      </w:r>
      <w:r>
        <w:rPr/>
        <w:t>войску,</w:t>
      </w:r>
      <w:r>
        <w:rPr>
          <w:spacing w:val="-2"/>
        </w:rPr>
        <w:t> </w:t>
      </w:r>
      <w:r>
        <w:rPr/>
        <w:t>бились</w:t>
      </w:r>
      <w:r>
        <w:rPr>
          <w:spacing w:val="-2"/>
        </w:rPr>
        <w:t> </w:t>
      </w:r>
      <w:r>
        <w:rPr/>
        <w:t>насмерть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разгромили</w:t>
      </w:r>
      <w:r>
        <w:rPr>
          <w:spacing w:val="-2"/>
        </w:rPr>
        <w:t> </w:t>
      </w:r>
      <w:r>
        <w:rPr/>
        <w:t>врага.</w:t>
      </w:r>
      <w:r>
        <w:rPr>
          <w:spacing w:val="-2"/>
        </w:rPr>
        <w:t> </w:t>
      </w:r>
      <w:r>
        <w:rPr/>
        <w:t>Пало</w:t>
      </w:r>
      <w:r>
        <w:rPr>
          <w:spacing w:val="-2"/>
        </w:rPr>
        <w:t> </w:t>
      </w:r>
      <w:r>
        <w:rPr/>
        <w:t>множе- ство</w:t>
      </w:r>
      <w:r>
        <w:rPr>
          <w:spacing w:val="-3"/>
        </w:rPr>
        <w:t> </w:t>
      </w:r>
      <w:r>
        <w:rPr/>
        <w:t>крымцев,</w:t>
      </w:r>
      <w:r>
        <w:rPr>
          <w:spacing w:val="-3"/>
        </w:rPr>
        <w:t> </w:t>
      </w:r>
      <w:r>
        <w:rPr/>
        <w:t>все</w:t>
      </w:r>
      <w:r>
        <w:rPr>
          <w:spacing w:val="-3"/>
        </w:rPr>
        <w:t> </w:t>
      </w:r>
      <w:r>
        <w:rPr/>
        <w:t>янычары,</w:t>
      </w:r>
      <w:r>
        <w:rPr>
          <w:spacing w:val="-3"/>
        </w:rPr>
        <w:t> </w:t>
      </w:r>
      <w:r>
        <w:rPr/>
        <w:t>большинство</w:t>
      </w:r>
      <w:r>
        <w:rPr>
          <w:spacing w:val="-3"/>
        </w:rPr>
        <w:t> </w:t>
      </w:r>
      <w:r>
        <w:rPr/>
        <w:t>мурз,</w:t>
      </w:r>
      <w:r>
        <w:rPr>
          <w:spacing w:val="-3"/>
        </w:rPr>
        <w:t> </w:t>
      </w:r>
      <w:r>
        <w:rPr/>
        <w:t>сын,</w:t>
      </w:r>
      <w:r>
        <w:rPr>
          <w:spacing w:val="-3"/>
        </w:rPr>
        <w:t> </w:t>
      </w:r>
      <w:r>
        <w:rPr/>
        <w:t>внук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зять</w:t>
      </w:r>
      <w:r>
        <w:rPr>
          <w:spacing w:val="-3"/>
        </w:rPr>
        <w:t> </w:t>
      </w:r>
      <w:r>
        <w:rPr/>
        <w:t>хана.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Крым вернулось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более</w:t>
      </w:r>
      <w:r>
        <w:rPr>
          <w:spacing w:val="-2"/>
        </w:rPr>
        <w:t> </w:t>
      </w:r>
      <w:r>
        <w:rPr/>
        <w:t>20</w:t>
      </w:r>
      <w:r>
        <w:rPr>
          <w:spacing w:val="-2"/>
        </w:rPr>
        <w:t> </w:t>
      </w:r>
      <w:r>
        <w:rPr/>
        <w:t>тыс.</w:t>
      </w:r>
      <w:r>
        <w:rPr>
          <w:spacing w:val="-2"/>
        </w:rPr>
        <w:t> </w:t>
      </w:r>
      <w:r>
        <w:rPr/>
        <w:t>человек.</w:t>
      </w:r>
      <w:r>
        <w:rPr>
          <w:spacing w:val="-2"/>
        </w:rPr>
        <w:t> </w:t>
      </w:r>
      <w:r>
        <w:rPr/>
        <w:t>Множество</w:t>
      </w:r>
      <w:r>
        <w:rPr>
          <w:spacing w:val="-2"/>
        </w:rPr>
        <w:t> </w:t>
      </w:r>
      <w:r>
        <w:rPr/>
        <w:t>татар,</w:t>
      </w:r>
      <w:r>
        <w:rPr>
          <w:spacing w:val="-2"/>
        </w:rPr>
        <w:t> </w:t>
      </w:r>
      <w:r>
        <w:rPr/>
        <w:t>включая</w:t>
      </w:r>
      <w:r>
        <w:rPr>
          <w:spacing w:val="-2"/>
        </w:rPr>
        <w:t> </w:t>
      </w:r>
      <w:r>
        <w:rPr/>
        <w:t>мурз,</w:t>
      </w:r>
      <w:r>
        <w:rPr>
          <w:spacing w:val="-2"/>
        </w:rPr>
        <w:t> </w:t>
      </w:r>
      <w:r>
        <w:rPr/>
        <w:t>попали</w:t>
      </w:r>
      <w:r>
        <w:rPr>
          <w:spacing w:val="-2"/>
        </w:rPr>
        <w:t> </w:t>
      </w:r>
      <w:r>
        <w:rPr/>
        <w:t>в плен. Многие историки считают, что победа Воротынского при Молодях по значению сравнима с Куликовской битвой.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04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2"/>
          <w:sz w:val="19"/>
        </w:rPr>
        <w:t> </w:t>
      </w:r>
      <w:r>
        <w:rPr>
          <w:sz w:val="19"/>
        </w:rPr>
        <w:t>Какие</w:t>
      </w:r>
      <w:r>
        <w:rPr>
          <w:spacing w:val="-4"/>
          <w:sz w:val="19"/>
        </w:rPr>
        <w:t> </w:t>
      </w:r>
      <w:r>
        <w:rPr>
          <w:sz w:val="19"/>
        </w:rPr>
        <w:t>события</w:t>
      </w:r>
      <w:r>
        <w:rPr>
          <w:spacing w:val="-4"/>
          <w:sz w:val="19"/>
        </w:rPr>
        <w:t> </w:t>
      </w:r>
      <w:r>
        <w:rPr>
          <w:sz w:val="19"/>
        </w:rPr>
        <w:t>показали</w:t>
      </w:r>
      <w:r>
        <w:rPr>
          <w:spacing w:val="-4"/>
          <w:sz w:val="19"/>
        </w:rPr>
        <w:t> </w:t>
      </w:r>
      <w:r>
        <w:rPr>
          <w:sz w:val="19"/>
        </w:rPr>
        <w:t>слабость</w:t>
      </w:r>
      <w:r>
        <w:rPr>
          <w:spacing w:val="-4"/>
          <w:sz w:val="19"/>
        </w:rPr>
        <w:t> </w:t>
      </w:r>
      <w:r>
        <w:rPr>
          <w:sz w:val="19"/>
        </w:rPr>
        <w:t>опричного</w:t>
      </w:r>
      <w:r>
        <w:rPr>
          <w:spacing w:val="-4"/>
          <w:sz w:val="19"/>
        </w:rPr>
        <w:t> </w:t>
      </w:r>
      <w:r>
        <w:rPr>
          <w:sz w:val="19"/>
        </w:rPr>
        <w:t>войска?</w:t>
      </w:r>
      <w:r>
        <w:rPr>
          <w:spacing w:val="-4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2"/>
          <w:sz w:val="19"/>
        </w:rPr>
        <w:t> </w:t>
      </w:r>
      <w:r>
        <w:rPr>
          <w:sz w:val="19"/>
        </w:rPr>
        <w:t>Каково</w:t>
      </w:r>
      <w:r>
        <w:rPr>
          <w:spacing w:val="-4"/>
          <w:sz w:val="19"/>
        </w:rPr>
        <w:t> </w:t>
      </w:r>
      <w:r>
        <w:rPr>
          <w:sz w:val="19"/>
        </w:rPr>
        <w:t>значение</w:t>
      </w:r>
      <w:r>
        <w:rPr>
          <w:spacing w:val="-4"/>
          <w:sz w:val="19"/>
        </w:rPr>
        <w:t> </w:t>
      </w:r>
      <w:r>
        <w:rPr>
          <w:sz w:val="19"/>
        </w:rPr>
        <w:t>битвы при Молодях?</w:t>
      </w:r>
    </w:p>
    <w:p>
      <w:pPr>
        <w:spacing w:line="213" w:lineRule="auto" w:before="124"/>
        <w:ind w:left="793" w:right="791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7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Последствия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опричнины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и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её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оценка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историками.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После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крымских </w:t>
      </w:r>
      <w:r>
        <w:rPr>
          <w:color w:val="000000"/>
          <w:sz w:val="20"/>
        </w:rPr>
        <w:t>набегов царь осознал, насколько опасно разделение страны. Осенью </w:t>
      </w:r>
      <w:r>
        <w:rPr>
          <w:rFonts w:ascii="Book Antiqua" w:hAnsi="Book Antiqua"/>
          <w:b/>
          <w:color w:val="000000"/>
          <w:sz w:val="20"/>
        </w:rPr>
        <w:t>1572 г. </w:t>
      </w:r>
      <w:r>
        <w:rPr>
          <w:color w:val="000000"/>
          <w:sz w:val="20"/>
        </w:rPr>
        <w:t>он отменил</w:t>
      </w:r>
      <w:r>
        <w:rPr>
          <w:color w:val="000000"/>
          <w:spacing w:val="9"/>
          <w:sz w:val="20"/>
        </w:rPr>
        <w:t> </w:t>
      </w:r>
      <w:r>
        <w:rPr>
          <w:color w:val="000000"/>
          <w:sz w:val="20"/>
        </w:rPr>
        <w:t>опричнину.</w:t>
      </w:r>
      <w:r>
        <w:rPr>
          <w:color w:val="000000"/>
          <w:spacing w:val="10"/>
          <w:sz w:val="20"/>
        </w:rPr>
        <w:t> </w:t>
      </w:r>
      <w:r>
        <w:rPr>
          <w:color w:val="000000"/>
          <w:sz w:val="20"/>
        </w:rPr>
        <w:t>Запрещено</w:t>
      </w:r>
      <w:r>
        <w:rPr>
          <w:color w:val="000000"/>
          <w:spacing w:val="9"/>
          <w:sz w:val="20"/>
        </w:rPr>
        <w:t> </w:t>
      </w:r>
      <w:r>
        <w:rPr>
          <w:color w:val="000000"/>
          <w:sz w:val="20"/>
        </w:rPr>
        <w:t>было</w:t>
      </w:r>
      <w:r>
        <w:rPr>
          <w:color w:val="000000"/>
          <w:spacing w:val="10"/>
          <w:sz w:val="20"/>
        </w:rPr>
        <w:t> </w:t>
      </w:r>
      <w:r>
        <w:rPr>
          <w:color w:val="000000"/>
          <w:sz w:val="20"/>
        </w:rPr>
        <w:t>употреблять</w:t>
      </w:r>
      <w:r>
        <w:rPr>
          <w:color w:val="000000"/>
          <w:spacing w:val="10"/>
          <w:sz w:val="20"/>
        </w:rPr>
        <w:t> </w:t>
      </w:r>
      <w:r>
        <w:rPr>
          <w:color w:val="000000"/>
          <w:sz w:val="20"/>
        </w:rPr>
        <w:t>само</w:t>
      </w:r>
      <w:r>
        <w:rPr>
          <w:color w:val="000000"/>
          <w:spacing w:val="9"/>
          <w:sz w:val="20"/>
        </w:rPr>
        <w:t> </w:t>
      </w:r>
      <w:r>
        <w:rPr>
          <w:color w:val="000000"/>
          <w:sz w:val="20"/>
        </w:rPr>
        <w:t>это</w:t>
      </w:r>
      <w:r>
        <w:rPr>
          <w:color w:val="000000"/>
          <w:spacing w:val="10"/>
          <w:sz w:val="20"/>
        </w:rPr>
        <w:t> </w:t>
      </w:r>
      <w:r>
        <w:rPr>
          <w:color w:val="000000"/>
          <w:sz w:val="20"/>
        </w:rPr>
        <w:t>слово.</w:t>
      </w:r>
      <w:r>
        <w:rPr>
          <w:color w:val="000000"/>
          <w:spacing w:val="9"/>
          <w:sz w:val="20"/>
        </w:rPr>
        <w:t> </w:t>
      </w:r>
      <w:r>
        <w:rPr>
          <w:color w:val="000000"/>
          <w:spacing w:val="-2"/>
          <w:sz w:val="20"/>
        </w:rPr>
        <w:t>Нарушите-</w:t>
      </w:r>
    </w:p>
    <w:p>
      <w:pPr>
        <w:spacing w:after="0" w:line="213" w:lineRule="auto"/>
        <w:jc w:val="both"/>
        <w:rPr>
          <w:sz w:val="20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лей указа, «болтавших об опричнине», приказано было бить кнутом на торгу. Произошло некоторое ослабление террора, но к своему ближнему окружению Иван</w:t>
      </w:r>
      <w:r>
        <w:rPr>
          <w:spacing w:val="-4"/>
        </w:rPr>
        <w:t> </w:t>
      </w:r>
      <w:r>
        <w:rPr/>
        <w:t>Грозный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переменился.</w:t>
      </w:r>
      <w:r>
        <w:rPr>
          <w:spacing w:val="-4"/>
        </w:rPr>
        <w:t> </w:t>
      </w:r>
      <w:r>
        <w:rPr/>
        <w:t>Про</w:t>
      </w:r>
      <w:r>
        <w:rPr>
          <w:spacing w:val="-4"/>
        </w:rPr>
        <w:t> </w:t>
      </w:r>
      <w:r>
        <w:rPr/>
        <w:t>него</w:t>
      </w:r>
      <w:r>
        <w:rPr>
          <w:spacing w:val="-4"/>
        </w:rPr>
        <w:t> </w:t>
      </w:r>
      <w:r>
        <w:rPr/>
        <w:t>писали:</w:t>
      </w:r>
      <w:r>
        <w:rPr>
          <w:spacing w:val="-4"/>
        </w:rPr>
        <w:t> </w:t>
      </w:r>
      <w:r>
        <w:rPr/>
        <w:t>«Он</w:t>
      </w:r>
      <w:r>
        <w:rPr>
          <w:spacing w:val="-4"/>
        </w:rPr>
        <w:t> </w:t>
      </w:r>
      <w:r>
        <w:rPr/>
        <w:t>как</w:t>
      </w:r>
      <w:r>
        <w:rPr>
          <w:spacing w:val="-4"/>
        </w:rPr>
        <w:t> </w:t>
      </w:r>
      <w:r>
        <w:rPr/>
        <w:t>солнце,</w:t>
      </w:r>
      <w:r>
        <w:rPr>
          <w:spacing w:val="-4"/>
        </w:rPr>
        <w:t> </w:t>
      </w:r>
      <w:r>
        <w:rPr/>
        <w:t>те,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дале- ко, — замерзают, те, что вблизи, — сгорают». Опричнина длилась всего 8 лет из полувекового царствования Ивана IV, но её последствия оказались губи- тельными.</w:t>
      </w:r>
      <w:r>
        <w:rPr>
          <w:spacing w:val="-9"/>
        </w:rPr>
        <w:t> </w:t>
      </w:r>
      <w:r>
        <w:rPr/>
        <w:t>Наряду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Ливонской</w:t>
      </w:r>
      <w:r>
        <w:rPr>
          <w:spacing w:val="-9"/>
        </w:rPr>
        <w:t> </w:t>
      </w:r>
      <w:r>
        <w:rPr/>
        <w:t>войной,</w:t>
      </w:r>
      <w:r>
        <w:rPr>
          <w:spacing w:val="-9"/>
        </w:rPr>
        <w:t> </w:t>
      </w:r>
      <w:r>
        <w:rPr/>
        <w:t>неурожаями,</w:t>
      </w:r>
      <w:r>
        <w:rPr>
          <w:spacing w:val="-9"/>
        </w:rPr>
        <w:t> </w:t>
      </w:r>
      <w:r>
        <w:rPr/>
        <w:t>чумой</w:t>
      </w:r>
      <w:r>
        <w:rPr>
          <w:spacing w:val="-9"/>
        </w:rPr>
        <w:t> </w:t>
      </w:r>
      <w:r>
        <w:rPr/>
        <w:t>опричнина</w:t>
      </w:r>
      <w:r>
        <w:rPr>
          <w:spacing w:val="-9"/>
        </w:rPr>
        <w:t> </w:t>
      </w:r>
      <w:r>
        <w:rPr/>
        <w:t>довела страну до крайнего разорения. Сёла центра и северо-запада, разорённые опричниками, обезлюдели. Крестьяне разбегались. Многих угнали в свои поместья опричники. Вообще, бегство крестьян (в том числе в Литву, в </w:t>
      </w:r>
      <w:r>
        <w:rPr/>
        <w:t>земли главного</w:t>
      </w:r>
      <w:r>
        <w:rPr>
          <w:spacing w:val="-9"/>
        </w:rPr>
        <w:t> </w:t>
      </w:r>
      <w:r>
        <w:rPr/>
        <w:t>внешнего</w:t>
      </w:r>
      <w:r>
        <w:rPr>
          <w:spacing w:val="-9"/>
        </w:rPr>
        <w:t> </w:t>
      </w:r>
      <w:r>
        <w:rPr/>
        <w:t>врага)</w:t>
      </w:r>
      <w:r>
        <w:rPr>
          <w:spacing w:val="-9"/>
        </w:rPr>
        <w:t> </w:t>
      </w:r>
      <w:r>
        <w:rPr/>
        <w:t>приняло</w:t>
      </w:r>
      <w:r>
        <w:rPr>
          <w:spacing w:val="-9"/>
        </w:rPr>
        <w:t> </w:t>
      </w:r>
      <w:r>
        <w:rPr/>
        <w:t>угрожающий</w:t>
      </w:r>
      <w:r>
        <w:rPr>
          <w:spacing w:val="-9"/>
        </w:rPr>
        <w:t> </w:t>
      </w:r>
      <w:r>
        <w:rPr/>
        <w:t>размах.</w:t>
      </w:r>
      <w:r>
        <w:rPr>
          <w:spacing w:val="-9"/>
        </w:rPr>
        <w:t> </w:t>
      </w:r>
      <w:r>
        <w:rPr/>
        <w:t>Доходы</w:t>
      </w:r>
      <w:r>
        <w:rPr>
          <w:spacing w:val="-9"/>
        </w:rPr>
        <w:t> </w:t>
      </w:r>
      <w:r>
        <w:rPr/>
        <w:t>имений</w:t>
      </w:r>
      <w:r>
        <w:rPr>
          <w:spacing w:val="-9"/>
        </w:rPr>
        <w:t> </w:t>
      </w:r>
      <w:r>
        <w:rPr/>
        <w:t>пада- ли. Желание уберечь служилых людей от разорения стало одной из причин введения</w:t>
      </w:r>
      <w:r>
        <w:rPr>
          <w:spacing w:val="37"/>
        </w:rPr>
        <w:t> </w:t>
      </w:r>
      <w:r>
        <w:rPr/>
        <w:t>в</w:t>
      </w:r>
      <w:r>
        <w:rPr>
          <w:spacing w:val="37"/>
        </w:rPr>
        <w:t> </w:t>
      </w:r>
      <w:r>
        <w:rPr>
          <w:rFonts w:ascii="Book Antiqua" w:hAnsi="Book Antiqua"/>
          <w:b/>
        </w:rPr>
        <w:t>1581</w:t>
      </w:r>
      <w:r>
        <w:rPr>
          <w:rFonts w:ascii="Book Antiqua" w:hAnsi="Book Antiqua"/>
          <w:b/>
          <w:spacing w:val="80"/>
          <w:w w:val="150"/>
        </w:rPr>
        <w:t> </w:t>
      </w:r>
      <w:r>
        <w:rPr>
          <w:rFonts w:ascii="Book Antiqua" w:hAnsi="Book Antiqua"/>
          <w:b/>
        </w:rPr>
        <w:t>г.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i/>
        </w:rPr>
        <w:t>заповедных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лет</w:t>
      </w:r>
      <w:r>
        <w:rPr/>
        <w:t>,</w:t>
      </w:r>
      <w:r>
        <w:rPr>
          <w:spacing w:val="37"/>
        </w:rPr>
        <w:t> </w:t>
      </w:r>
      <w:r>
        <w:rPr/>
        <w:t>когда,</w:t>
      </w:r>
      <w:r>
        <w:rPr>
          <w:spacing w:val="37"/>
        </w:rPr>
        <w:t> </w:t>
      </w:r>
      <w:r>
        <w:rPr/>
        <w:t>вопреки</w:t>
      </w:r>
      <w:r>
        <w:rPr>
          <w:spacing w:val="37"/>
        </w:rPr>
        <w:t> </w:t>
      </w:r>
      <w:r>
        <w:rPr/>
        <w:t>существовавшим</w:t>
      </w:r>
      <w:r>
        <w:rPr>
          <w:spacing w:val="37"/>
        </w:rPr>
        <w:t> </w:t>
      </w:r>
      <w:r>
        <w:rPr/>
        <w:t>нормам и</w:t>
      </w:r>
      <w:r>
        <w:rPr>
          <w:spacing w:val="40"/>
        </w:rPr>
        <w:t> </w:t>
      </w:r>
      <w:r>
        <w:rPr/>
        <w:t>обычаю,</w:t>
      </w:r>
      <w:r>
        <w:rPr>
          <w:spacing w:val="40"/>
        </w:rPr>
        <w:t> </w:t>
      </w:r>
      <w:r>
        <w:rPr/>
        <w:t>запрещались</w:t>
      </w:r>
      <w:r>
        <w:rPr>
          <w:spacing w:val="41"/>
        </w:rPr>
        <w:t> </w:t>
      </w:r>
      <w:r>
        <w:rPr/>
        <w:t>переходы</w:t>
      </w:r>
      <w:r>
        <w:rPr>
          <w:spacing w:val="40"/>
        </w:rPr>
        <w:t> </w:t>
      </w:r>
      <w:r>
        <w:rPr/>
        <w:t>крестьян</w:t>
      </w:r>
      <w:r>
        <w:rPr>
          <w:spacing w:val="40"/>
        </w:rPr>
        <w:t> </w:t>
      </w:r>
      <w:r>
        <w:rPr/>
        <w:t>от</w:t>
      </w:r>
      <w:r>
        <w:rPr>
          <w:spacing w:val="40"/>
        </w:rPr>
        <w:t> </w:t>
      </w:r>
      <w:r>
        <w:rPr/>
        <w:t>одного</w:t>
      </w:r>
      <w:r>
        <w:rPr>
          <w:spacing w:val="41"/>
        </w:rPr>
        <w:t> </w:t>
      </w:r>
      <w:r>
        <w:rPr/>
        <w:t>помещика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>
          <w:spacing w:val="-2"/>
        </w:rPr>
        <w:t>другому.</w:t>
      </w:r>
    </w:p>
    <w:p>
      <w:pPr>
        <w:pStyle w:val="BodyText"/>
        <w:spacing w:line="223" w:lineRule="auto"/>
        <w:ind w:left="793" w:right="791"/>
        <w:jc w:val="both"/>
      </w:pPr>
      <w:r>
        <w:rPr/>
        <w:pict>
          <v:group style="position:absolute;margin-left:0pt;margin-top:28.824554pt;width:459.25pt;height:174.6pt;mso-position-horizontal-relative:page;mso-position-vertical-relative:paragraph;z-index:15795712" id="docshapegroup732" coordorigin="0,576" coordsize="9185,3492">
            <v:rect style="position:absolute;left:0;top:576;width:9185;height:3492" id="docshape733" filled="true" fillcolor="#000000" stroked="false">
              <v:fill opacity="32768f" type="solid"/>
            </v:rect>
            <v:rect style="position:absolute;left:28;top:639;width:9156;height:3371" id="docshape734" filled="true" fillcolor="#e6e7e8" stroked="false">
              <v:fill type="solid"/>
            </v:rect>
            <v:rect style="position:absolute;left:793;top:639;width:908;height:397" id="docshape735" filled="true" fillcolor="#db413f" stroked="false">
              <v:fill type="solid"/>
            </v:rect>
            <v:shape style="position:absolute;left:0;top:576;width:9185;height:3492" type="#_x0000_t202" id="docshape736" filled="false" stroked="false">
              <v:textbox inset="0,0,0,0">
                <w:txbxContent>
                  <w:p>
                    <w:pPr>
                      <w:spacing w:line="220" w:lineRule="auto" w:before="92"/>
                      <w:ind w:left="1984" w:right="502" w:firstLine="34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Историки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спорят,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чём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была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суть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опричнины.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В.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Ключевский считал,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что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никакого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государственного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смысла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ней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было.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Оприч-</w:t>
                    </w:r>
                  </w:p>
                </w:txbxContent>
              </v:textbox>
              <w10:wrap type="none"/>
            </v:shape>
            <v:shape style="position:absolute;left:28;top:1035;width:9156;height:3033" type="#_x0000_t202" id="docshape737" filled="true" fillcolor="#e6e7e8" stroked="false">
              <v:textbox inset="0,0,0,0">
                <w:txbxContent>
                  <w:p>
                    <w:pPr>
                      <w:spacing w:line="220" w:lineRule="auto" w:before="53"/>
                      <w:ind w:left="765" w:right="791" w:firstLine="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sz w:val="19"/>
                      </w:rPr>
                      <w:t>нина явилась следствием психической болезни Грозного. С. Платонов, известный историк начала ХХ в., предположил, что за опричниной стояла борьба дворянства с боярством. Иван Грозный, по его мнению, отбирал боярские вотчины и </w:t>
                    </w:r>
                    <w:r>
                      <w:rPr>
                        <w:color w:val="000000"/>
                        <w:sz w:val="19"/>
                      </w:rPr>
                      <w:t>отдавал их дворянам в поместья. Этой версии придерживались советские историки в 30– 50-е гг. ХХ в.</w:t>
                    </w:r>
                  </w:p>
                  <w:p>
                    <w:pPr>
                      <w:spacing w:line="220" w:lineRule="auto" w:before="0"/>
                      <w:ind w:left="765" w:right="790" w:firstLine="34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w w:val="95"/>
                        <w:sz w:val="19"/>
                      </w:rPr>
                      <w:t>Однако изучение списков опричного двора и движений землевладений,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предпри- </w:t>
                    </w:r>
                    <w:r>
                      <w:rPr>
                        <w:color w:val="000000"/>
                        <w:sz w:val="19"/>
                      </w:rPr>
                      <w:t>нятое в 1960–1990-ее гг., помогло выяснить, что никакого перераспределения зем- левладения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пользу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дворянства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не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случилось.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Не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были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подорваны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и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позиции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бояр-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ства. Некоторые историки полагают, что с помощью опричнины Иван Грозный хотел </w:t>
                    </w:r>
                    <w:r>
                      <w:rPr>
                        <w:color w:val="000000"/>
                        <w:sz w:val="19"/>
                      </w:rPr>
                      <w:t>сконцентрировать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все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силы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и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ресурсы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России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для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победы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Ливонской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войне.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Одна- ко цель эта не была достигнута. «Царская гроза» только ослабила страну.</w:t>
                    </w:r>
                  </w:p>
                  <w:p>
                    <w:pPr>
                      <w:spacing w:line="221" w:lineRule="exact" w:before="94"/>
                      <w:ind w:left="765" w:right="0" w:firstLine="0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61"/>
                        <w:w w:val="15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color w:val="000000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мнения</w:t>
                    </w:r>
                    <w:r>
                      <w:rPr>
                        <w:rFonts w:ascii="Tahoma" w:hAnsi="Tahoma"/>
                        <w:color w:val="000000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о</w:t>
                    </w:r>
                    <w:r>
                      <w:rPr>
                        <w:rFonts w:ascii="Tahoma" w:hAnsi="Tahoma"/>
                        <w:color w:val="000000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причинах</w:t>
                    </w:r>
                    <w:r>
                      <w:rPr>
                        <w:rFonts w:ascii="Tahoma" w:hAnsi="Tahoma"/>
                        <w:color w:val="000000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введения</w:t>
                    </w:r>
                    <w:r>
                      <w:rPr>
                        <w:rFonts w:ascii="Tahoma" w:hAnsi="Tahoma"/>
                        <w:color w:val="000000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опричнины</w:t>
                    </w:r>
                    <w:r>
                      <w:rPr>
                        <w:rFonts w:ascii="Tahoma" w:hAnsi="Tahoma"/>
                        <w:color w:val="000000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существуют</w:t>
                    </w:r>
                    <w:r>
                      <w:rPr>
                        <w:rFonts w:ascii="Tahoma" w:hAnsi="Tahoma"/>
                        <w:color w:val="000000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исторической</w:t>
                    </w:r>
                    <w:r>
                      <w:rPr>
                        <w:rFonts w:ascii="Tahoma" w:hAnsi="Tahoma"/>
                        <w:color w:val="000000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95"/>
                        <w:sz w:val="19"/>
                      </w:rPr>
                      <w:t>науке?</w:t>
                    </w:r>
                  </w:p>
                  <w:p>
                    <w:pPr>
                      <w:spacing w:line="218" w:lineRule="exact" w:before="0"/>
                      <w:ind w:left="1105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Какое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из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них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вы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считаете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верным?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Свой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ответ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аргументируйте.</w:t>
                    </w:r>
                  </w:p>
                </w:txbxContent>
              </v:textbox>
              <v:fill type="solid"/>
              <w10:wrap type="none"/>
            </v:shape>
            <v:shape style="position:absolute;left:793;top:840;width:908;height:196" type="#_x0000_t202" id="docshape738" filled="true" fillcolor="#db413f" stroked="false">
              <v:textbox inset="0,0,0,0">
                <w:txbxContent>
                  <w:p>
                    <w:pPr>
                      <w:spacing w:line="196" w:lineRule="exact" w:before="0"/>
                      <w:ind w:left="132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ЗРЕНИЯ</w:t>
                    </w:r>
                  </w:p>
                </w:txbxContent>
              </v:textbox>
              <v:fill type="solid"/>
              <w10:wrap type="none"/>
            </v:shape>
            <v:shape style="position:absolute;left:793;top:607;width:908;height:233" type="#_x0000_t202" id="docshape739" filled="true" fillcolor="#db413f" stroked="false">
              <v:textbox inset="0,0,0,0">
                <w:txbxContent>
                  <w:p>
                    <w:pPr>
                      <w:spacing w:line="218" w:lineRule="exact" w:before="14"/>
                      <w:ind w:left="193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ТОЧКА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«Вот тебе, бабушка, и Юрьев день», — вздыхали крестьяне. С этого </w:t>
      </w:r>
      <w:r>
        <w:rPr/>
        <w:t>ограниче- ния началось их закрепощение.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8"/>
        </w:rPr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9"/>
          <w:sz w:val="19"/>
        </w:rPr>
        <w:t> </w:t>
      </w:r>
      <w:r>
        <w:rPr>
          <w:sz w:val="19"/>
        </w:rPr>
        <w:t>Расскажите</w:t>
      </w:r>
      <w:r>
        <w:rPr>
          <w:spacing w:val="-6"/>
          <w:sz w:val="19"/>
        </w:rPr>
        <w:t> </w:t>
      </w:r>
      <w:r>
        <w:rPr>
          <w:sz w:val="19"/>
        </w:rPr>
        <w:t>о</w:t>
      </w:r>
      <w:r>
        <w:rPr>
          <w:spacing w:val="-6"/>
          <w:sz w:val="19"/>
        </w:rPr>
        <w:t> </w:t>
      </w:r>
      <w:r>
        <w:rPr>
          <w:sz w:val="19"/>
        </w:rPr>
        <w:t>последствиях</w:t>
      </w:r>
      <w:r>
        <w:rPr>
          <w:spacing w:val="-6"/>
          <w:sz w:val="19"/>
        </w:rPr>
        <w:t> </w:t>
      </w:r>
      <w:r>
        <w:rPr>
          <w:sz w:val="19"/>
        </w:rPr>
        <w:t>опричнины.</w:t>
      </w:r>
      <w:r>
        <w:rPr>
          <w:spacing w:val="-6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9"/>
          <w:sz w:val="19"/>
        </w:rPr>
        <w:t> </w:t>
      </w:r>
      <w:r>
        <w:rPr>
          <w:sz w:val="19"/>
        </w:rPr>
        <w:t>Привела</w:t>
      </w:r>
      <w:r>
        <w:rPr>
          <w:spacing w:val="-6"/>
          <w:sz w:val="19"/>
        </w:rPr>
        <w:t> </w:t>
      </w:r>
      <w:r>
        <w:rPr>
          <w:sz w:val="19"/>
        </w:rPr>
        <w:t>ли</w:t>
      </w:r>
      <w:r>
        <w:rPr>
          <w:spacing w:val="-6"/>
          <w:sz w:val="19"/>
        </w:rPr>
        <w:t> </w:t>
      </w:r>
      <w:r>
        <w:rPr>
          <w:sz w:val="19"/>
        </w:rPr>
        <w:t>опричнина</w:t>
      </w:r>
      <w:r>
        <w:rPr>
          <w:spacing w:val="-6"/>
          <w:sz w:val="19"/>
        </w:rPr>
        <w:t> </w:t>
      </w:r>
      <w:r>
        <w:rPr>
          <w:sz w:val="19"/>
        </w:rPr>
        <w:t>к</w:t>
      </w:r>
      <w:r>
        <w:rPr>
          <w:spacing w:val="-6"/>
          <w:sz w:val="19"/>
        </w:rPr>
        <w:t> </w:t>
      </w:r>
      <w:r>
        <w:rPr>
          <w:sz w:val="19"/>
        </w:rPr>
        <w:t>укреплению</w:t>
      </w:r>
      <w:r>
        <w:rPr>
          <w:sz w:val="19"/>
        </w:rPr>
        <w:t> центральной власти? Свой ответ обоснуйте.</w:t>
      </w:r>
    </w:p>
    <w:p>
      <w:pPr>
        <w:pStyle w:val="BodyText"/>
        <w:spacing w:before="5"/>
        <w:rPr>
          <w:rFonts w:ascii="Tahoma"/>
          <w:sz w:val="21"/>
        </w:rPr>
      </w:pPr>
      <w:r>
        <w:rPr/>
        <w:pict>
          <v:group style="position:absolute;margin-left:36.553001pt;margin-top:14.123828pt;width:385.95pt;height:121.7pt;mso-position-horizontal-relative:page;mso-position-vertical-relative:paragraph;z-index:-15662080;mso-wrap-distance-left:0;mso-wrap-distance-right:0" id="docshapegroup740" coordorigin="731,282" coordsize="7719,2434">
            <v:rect style="position:absolute;left:731;top:282;width:7719;height:2434" id="docshape741" filled="true" fillcolor="#000000" stroked="false">
              <v:fill opacity="32768f" type="solid"/>
            </v:rect>
            <v:rect style="position:absolute;left:793;top:346;width:7597;height:2311" id="docshape742" filled="true" fillcolor="#e9eff8" stroked="false">
              <v:fill type="solid"/>
            </v:rect>
            <v:shape style="position:absolute;left:891;top:443;width:356;height:351" type="#_x0000_t75" id="docshape743" stroked="false">
              <v:imagedata r:id="rId153" o:title=""/>
            </v:shape>
            <v:shape style="position:absolute;left:731;top:282;width:7719;height:2434" type="#_x0000_t202" id="docshape744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pacing w:val="-2"/>
                        <w:sz w:val="20"/>
                      </w:rPr>
                      <w:t>Загадочная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смерть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1560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г.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царицы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Анастасии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Романовны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изменила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харак- </w:t>
                    </w:r>
                    <w:r>
                      <w:rPr>
                        <w:rFonts w:ascii="Tahoma" w:hAnsi="Tahoma"/>
                        <w:sz w:val="20"/>
                      </w:rPr>
                      <w:t>тер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царя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Ивана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IV.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Он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сделался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жестоким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подозрительным.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Прежние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со- ветники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Избранной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рады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попали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опалу.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1564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г.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царь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разделил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своё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царство на опричнину и земщину. Годы опричнины стали временем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насилия</w:t>
                    </w:r>
                    <w:r>
                      <w:rPr>
                        <w:rFonts w:ascii="Tahoma" w:hAnsi="Tahoma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беззаконий.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Страна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была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разорена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оказалась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грани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военного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пора- жения.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Это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заставило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Ивана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Грозного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отменить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1572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г.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опричнину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вер- нуться к прежнему порядку управления государством.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2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rFonts w:ascii="Tahoma"/>
          <w:sz w:val="14"/>
        </w:rPr>
      </w:pPr>
    </w:p>
    <w:p>
      <w:pPr>
        <w:pStyle w:val="Heading7"/>
        <w:spacing w:before="90"/>
      </w:pPr>
      <w:r>
        <w:rPr/>
        <w:drawing>
          <wp:inline distT="0" distB="0" distL="0" distR="0">
            <wp:extent cx="144005" cy="144005"/>
            <wp:effectExtent l="0" t="0" r="0" b="0"/>
            <wp:docPr id="79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32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1"/>
          <w:numId w:val="25"/>
        </w:numPr>
        <w:tabs>
          <w:tab w:pos="1314" w:val="left" w:leader="none"/>
        </w:tabs>
        <w:spacing w:line="208" w:lineRule="auto" w:before="51" w:after="0"/>
        <w:ind w:left="1313" w:right="792" w:hanging="414"/>
        <w:jc w:val="both"/>
        <w:rPr>
          <w:sz w:val="19"/>
        </w:rPr>
      </w:pP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чём</w:t>
      </w:r>
      <w:r>
        <w:rPr>
          <w:spacing w:val="-15"/>
          <w:sz w:val="19"/>
        </w:rPr>
        <w:t> </w:t>
      </w:r>
      <w:r>
        <w:rPr>
          <w:sz w:val="19"/>
        </w:rPr>
        <w:t>состояли</w:t>
      </w:r>
      <w:r>
        <w:rPr>
          <w:spacing w:val="-15"/>
          <w:sz w:val="19"/>
        </w:rPr>
        <w:t> </w:t>
      </w:r>
      <w:r>
        <w:rPr>
          <w:sz w:val="19"/>
        </w:rPr>
        <w:t>объективные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субъективные</w:t>
      </w:r>
      <w:r>
        <w:rPr>
          <w:spacing w:val="-15"/>
          <w:sz w:val="19"/>
        </w:rPr>
        <w:t> </w:t>
      </w:r>
      <w:r>
        <w:rPr>
          <w:sz w:val="19"/>
        </w:rPr>
        <w:t>причины</w:t>
      </w:r>
      <w:r>
        <w:rPr>
          <w:spacing w:val="-14"/>
          <w:sz w:val="19"/>
        </w:rPr>
        <w:t> </w:t>
      </w:r>
      <w:r>
        <w:rPr>
          <w:sz w:val="19"/>
        </w:rPr>
        <w:t>падения</w:t>
      </w:r>
      <w:r>
        <w:rPr>
          <w:spacing w:val="-15"/>
          <w:sz w:val="19"/>
        </w:rPr>
        <w:t> </w:t>
      </w:r>
      <w:r>
        <w:rPr>
          <w:sz w:val="19"/>
        </w:rPr>
        <w:t>Избранной</w:t>
      </w:r>
      <w:r>
        <w:rPr>
          <w:spacing w:val="-15"/>
          <w:sz w:val="19"/>
        </w:rPr>
        <w:t> </w:t>
      </w:r>
      <w:r>
        <w:rPr>
          <w:sz w:val="19"/>
        </w:rPr>
        <w:t>рады? Обсудите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классе,</w:t>
      </w:r>
      <w:r>
        <w:rPr>
          <w:spacing w:val="-4"/>
          <w:sz w:val="19"/>
        </w:rPr>
        <w:t> </w:t>
      </w:r>
      <w:r>
        <w:rPr>
          <w:sz w:val="19"/>
        </w:rPr>
        <w:t>что</w:t>
      </w:r>
      <w:r>
        <w:rPr>
          <w:spacing w:val="-4"/>
          <w:sz w:val="19"/>
        </w:rPr>
        <w:t> </w:t>
      </w:r>
      <w:r>
        <w:rPr>
          <w:sz w:val="19"/>
        </w:rPr>
        <w:t>такое</w:t>
      </w:r>
      <w:r>
        <w:rPr>
          <w:spacing w:val="-4"/>
          <w:sz w:val="19"/>
        </w:rPr>
        <w:t> </w:t>
      </w:r>
      <w:r>
        <w:rPr>
          <w:sz w:val="19"/>
        </w:rPr>
        <w:t>объективное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субъективное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истории.</w:t>
      </w:r>
    </w:p>
    <w:p>
      <w:pPr>
        <w:pStyle w:val="ListParagraph"/>
        <w:numPr>
          <w:ilvl w:val="1"/>
          <w:numId w:val="25"/>
        </w:numPr>
        <w:tabs>
          <w:tab w:pos="1314" w:val="left" w:leader="none"/>
        </w:tabs>
        <w:spacing w:line="213" w:lineRule="auto" w:before="45" w:after="0"/>
        <w:ind w:left="1313" w:right="791" w:hanging="414"/>
        <w:jc w:val="both"/>
        <w:rPr>
          <w:sz w:val="19"/>
        </w:rPr>
      </w:pPr>
      <w:r>
        <w:rPr>
          <w:sz w:val="19"/>
        </w:rPr>
        <w:t>Почему</w:t>
      </w:r>
      <w:r>
        <w:rPr>
          <w:spacing w:val="27"/>
          <w:sz w:val="19"/>
        </w:rPr>
        <w:t> </w:t>
      </w:r>
      <w:r>
        <w:rPr>
          <w:sz w:val="19"/>
        </w:rPr>
        <w:t>современники</w:t>
      </w:r>
      <w:r>
        <w:rPr>
          <w:spacing w:val="27"/>
          <w:sz w:val="19"/>
        </w:rPr>
        <w:t> </w:t>
      </w:r>
      <w:r>
        <w:rPr>
          <w:sz w:val="19"/>
        </w:rPr>
        <w:t>и</w:t>
      </w:r>
      <w:r>
        <w:rPr>
          <w:spacing w:val="27"/>
          <w:sz w:val="19"/>
        </w:rPr>
        <w:t> </w:t>
      </w:r>
      <w:r>
        <w:rPr>
          <w:sz w:val="19"/>
        </w:rPr>
        <w:t>историки</w:t>
      </w:r>
      <w:r>
        <w:rPr>
          <w:spacing w:val="27"/>
          <w:sz w:val="19"/>
        </w:rPr>
        <w:t> </w:t>
      </w:r>
      <w:r>
        <w:rPr>
          <w:sz w:val="19"/>
        </w:rPr>
        <w:t>считали</w:t>
      </w:r>
      <w:r>
        <w:rPr>
          <w:spacing w:val="27"/>
          <w:sz w:val="19"/>
        </w:rPr>
        <w:t> </w:t>
      </w:r>
      <w:r>
        <w:rPr>
          <w:sz w:val="19"/>
        </w:rPr>
        <w:t>отъезд</w:t>
      </w:r>
      <w:r>
        <w:rPr>
          <w:spacing w:val="27"/>
          <w:sz w:val="19"/>
        </w:rPr>
        <w:t> </w:t>
      </w:r>
      <w:r>
        <w:rPr>
          <w:sz w:val="19"/>
        </w:rPr>
        <w:t>Ивана</w:t>
      </w:r>
      <w:r>
        <w:rPr>
          <w:spacing w:val="27"/>
          <w:sz w:val="19"/>
        </w:rPr>
        <w:t> </w:t>
      </w:r>
      <w:r>
        <w:rPr>
          <w:sz w:val="19"/>
        </w:rPr>
        <w:t>Грозного</w:t>
      </w:r>
      <w:r>
        <w:rPr>
          <w:spacing w:val="27"/>
          <w:sz w:val="19"/>
        </w:rPr>
        <w:t> </w:t>
      </w:r>
      <w:r>
        <w:rPr>
          <w:sz w:val="19"/>
        </w:rPr>
        <w:t>из</w:t>
      </w:r>
      <w:r>
        <w:rPr>
          <w:spacing w:val="27"/>
          <w:sz w:val="19"/>
        </w:rPr>
        <w:t> </w:t>
      </w:r>
      <w:r>
        <w:rPr>
          <w:sz w:val="19"/>
        </w:rPr>
        <w:t>Москвы </w:t>
      </w:r>
      <w:r>
        <w:rPr>
          <w:w w:val="95"/>
          <w:sz w:val="19"/>
        </w:rPr>
        <w:t>в конце 1564 г. необычным? В чём, по вашему мнению, состоял план царя? Как вы </w:t>
      </w:r>
      <w:r>
        <w:rPr>
          <w:sz w:val="19"/>
        </w:rPr>
        <w:t>думаете,</w:t>
      </w:r>
      <w:r>
        <w:rPr>
          <w:spacing w:val="-2"/>
          <w:sz w:val="19"/>
        </w:rPr>
        <w:t> </w:t>
      </w:r>
      <w:r>
        <w:rPr>
          <w:sz w:val="19"/>
        </w:rPr>
        <w:t>рисковал</w:t>
      </w:r>
      <w:r>
        <w:rPr>
          <w:spacing w:val="-2"/>
          <w:sz w:val="19"/>
        </w:rPr>
        <w:t> </w:t>
      </w:r>
      <w:r>
        <w:rPr>
          <w:sz w:val="19"/>
        </w:rPr>
        <w:t>ли</w:t>
      </w:r>
      <w:r>
        <w:rPr>
          <w:spacing w:val="-2"/>
          <w:sz w:val="19"/>
        </w:rPr>
        <w:t> </w:t>
      </w:r>
      <w:r>
        <w:rPr>
          <w:sz w:val="19"/>
        </w:rPr>
        <w:t>царь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начале</w:t>
      </w:r>
      <w:r>
        <w:rPr>
          <w:spacing w:val="-2"/>
          <w:sz w:val="19"/>
        </w:rPr>
        <w:t> </w:t>
      </w:r>
      <w:r>
        <w:rPr>
          <w:sz w:val="19"/>
        </w:rPr>
        <w:t>1565</w:t>
      </w:r>
      <w:r>
        <w:rPr>
          <w:spacing w:val="-2"/>
          <w:sz w:val="19"/>
        </w:rPr>
        <w:t> </w:t>
      </w:r>
      <w:r>
        <w:rPr>
          <w:sz w:val="19"/>
        </w:rPr>
        <w:t>г.</w:t>
      </w:r>
      <w:r>
        <w:rPr>
          <w:spacing w:val="-2"/>
          <w:sz w:val="19"/>
        </w:rPr>
        <w:t> </w:t>
      </w:r>
      <w:r>
        <w:rPr>
          <w:sz w:val="19"/>
        </w:rPr>
        <w:t>престолом?</w:t>
      </w:r>
    </w:p>
    <w:p>
      <w:pPr>
        <w:pStyle w:val="ListParagraph"/>
        <w:numPr>
          <w:ilvl w:val="1"/>
          <w:numId w:val="25"/>
        </w:numPr>
        <w:tabs>
          <w:tab w:pos="1314" w:val="left" w:leader="none"/>
        </w:tabs>
        <w:spacing w:line="208" w:lineRule="auto" w:before="50" w:after="0"/>
        <w:ind w:left="1313" w:right="792" w:hanging="414"/>
        <w:jc w:val="both"/>
        <w:rPr>
          <w:sz w:val="19"/>
        </w:rPr>
      </w:pPr>
      <w:r>
        <w:rPr>
          <w:w w:val="95"/>
          <w:sz w:val="19"/>
        </w:rPr>
        <w:t>Как Иван IV объяснял введение опричнины? Что царь ставил в вину боярам, духо- </w:t>
      </w:r>
      <w:r>
        <w:rPr>
          <w:sz w:val="19"/>
        </w:rPr>
        <w:t>венству, служилым и приказным людям?</w:t>
      </w:r>
    </w:p>
    <w:p>
      <w:pPr>
        <w:pStyle w:val="ListParagraph"/>
        <w:numPr>
          <w:ilvl w:val="1"/>
          <w:numId w:val="25"/>
        </w:numPr>
        <w:tabs>
          <w:tab w:pos="1314" w:val="left" w:leader="none"/>
        </w:tabs>
        <w:spacing w:line="208" w:lineRule="auto" w:before="49" w:after="0"/>
        <w:ind w:left="1313" w:right="791" w:hanging="414"/>
        <w:jc w:val="both"/>
        <w:rPr>
          <w:sz w:val="19"/>
        </w:rPr>
      </w:pPr>
      <w:r>
        <w:rPr>
          <w:w w:val="95"/>
          <w:sz w:val="19"/>
        </w:rPr>
        <w:t>Сравните реформы Избранной рады и политику опричнины Ивана Грозного. В </w:t>
      </w:r>
      <w:r>
        <w:rPr>
          <w:w w:val="95"/>
          <w:sz w:val="19"/>
        </w:rPr>
        <w:t>чём</w:t>
      </w:r>
      <w:r>
        <w:rPr>
          <w:w w:val="95"/>
          <w:sz w:val="19"/>
        </w:rPr>
        <w:t> </w:t>
      </w:r>
      <w:r>
        <w:rPr>
          <w:sz w:val="19"/>
        </w:rPr>
        <w:t>вы видите сходство и различия?</w:t>
      </w:r>
    </w:p>
    <w:p>
      <w:pPr>
        <w:pStyle w:val="ListParagraph"/>
        <w:numPr>
          <w:ilvl w:val="1"/>
          <w:numId w:val="25"/>
        </w:numPr>
        <w:tabs>
          <w:tab w:pos="1314" w:val="left" w:leader="none"/>
        </w:tabs>
        <w:spacing w:line="213" w:lineRule="auto" w:before="45" w:after="0"/>
        <w:ind w:left="1313" w:right="791" w:hanging="414"/>
        <w:jc w:val="both"/>
        <w:rPr>
          <w:sz w:val="19"/>
        </w:rPr>
      </w:pPr>
      <w:r>
        <w:rPr>
          <w:sz w:val="19"/>
        </w:rPr>
        <w:t>Рассмотрите</w:t>
      </w:r>
      <w:r>
        <w:rPr>
          <w:spacing w:val="24"/>
          <w:sz w:val="19"/>
        </w:rPr>
        <w:t> </w:t>
      </w:r>
      <w:r>
        <w:rPr>
          <w:sz w:val="19"/>
        </w:rPr>
        <w:t>иллюстрацию</w:t>
      </w:r>
      <w:r>
        <w:rPr>
          <w:spacing w:val="24"/>
          <w:sz w:val="19"/>
        </w:rPr>
        <w:t> </w:t>
      </w:r>
      <w:r>
        <w:rPr>
          <w:sz w:val="19"/>
        </w:rPr>
        <w:t>в</w:t>
      </w:r>
      <w:r>
        <w:rPr>
          <w:spacing w:val="24"/>
          <w:sz w:val="19"/>
        </w:rPr>
        <w:t> </w:t>
      </w:r>
      <w:r>
        <w:rPr>
          <w:sz w:val="19"/>
        </w:rPr>
        <w:t>начале</w:t>
      </w:r>
      <w:r>
        <w:rPr>
          <w:spacing w:val="24"/>
          <w:sz w:val="19"/>
        </w:rPr>
        <w:t> </w:t>
      </w:r>
      <w:r>
        <w:rPr>
          <w:sz w:val="19"/>
        </w:rPr>
        <w:t>параграфа.</w:t>
      </w:r>
      <w:r>
        <w:rPr>
          <w:spacing w:val="24"/>
          <w:sz w:val="19"/>
        </w:rPr>
        <w:t> </w:t>
      </w:r>
      <w:r>
        <w:rPr>
          <w:sz w:val="19"/>
        </w:rPr>
        <w:t>Что</w:t>
      </w:r>
      <w:r>
        <w:rPr>
          <w:spacing w:val="24"/>
          <w:sz w:val="19"/>
        </w:rPr>
        <w:t> </w:t>
      </w:r>
      <w:r>
        <w:rPr>
          <w:sz w:val="19"/>
        </w:rPr>
        <w:t>стало</w:t>
      </w:r>
      <w:r>
        <w:rPr>
          <w:spacing w:val="24"/>
          <w:sz w:val="19"/>
        </w:rPr>
        <w:t> </w:t>
      </w:r>
      <w:r>
        <w:rPr>
          <w:sz w:val="19"/>
        </w:rPr>
        <w:t>причиной</w:t>
      </w:r>
      <w:r>
        <w:rPr>
          <w:spacing w:val="24"/>
          <w:sz w:val="19"/>
        </w:rPr>
        <w:t> </w:t>
      </w:r>
      <w:r>
        <w:rPr>
          <w:sz w:val="19"/>
        </w:rPr>
        <w:t>погрома</w:t>
      </w:r>
      <w:r>
        <w:rPr>
          <w:sz w:val="19"/>
        </w:rPr>
        <w:t> </w:t>
      </w:r>
      <w:r>
        <w:rPr>
          <w:w w:val="95"/>
          <w:sz w:val="19"/>
        </w:rPr>
        <w:t>в Новгороде и каковы были его последствия? Насколько действия опричников бы- </w:t>
      </w:r>
      <w:r>
        <w:rPr>
          <w:sz w:val="19"/>
        </w:rPr>
        <w:t>ли обоснованны?</w:t>
      </w:r>
    </w:p>
    <w:p>
      <w:pPr>
        <w:pStyle w:val="ListParagraph"/>
        <w:numPr>
          <w:ilvl w:val="1"/>
          <w:numId w:val="25"/>
        </w:numPr>
        <w:tabs>
          <w:tab w:pos="1075" w:val="left" w:leader="none"/>
        </w:tabs>
        <w:spacing w:line="213" w:lineRule="auto" w:before="46" w:after="0"/>
        <w:ind w:left="1313" w:right="791" w:hanging="414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-11"/>
          <w:sz w:val="19"/>
        </w:rPr>
        <w:t> </w:t>
      </w:r>
      <w:r>
        <w:rPr>
          <w:sz w:val="19"/>
        </w:rPr>
        <w:t>Существует</w:t>
      </w:r>
      <w:r>
        <w:rPr>
          <w:spacing w:val="-15"/>
          <w:sz w:val="19"/>
        </w:rPr>
        <w:t> </w:t>
      </w:r>
      <w:r>
        <w:rPr>
          <w:sz w:val="19"/>
        </w:rPr>
        <w:t>следующая</w:t>
      </w:r>
      <w:r>
        <w:rPr>
          <w:spacing w:val="-15"/>
          <w:sz w:val="19"/>
        </w:rPr>
        <w:t> </w:t>
      </w:r>
      <w:r>
        <w:rPr>
          <w:sz w:val="19"/>
        </w:rPr>
        <w:t>точка</w:t>
      </w:r>
      <w:r>
        <w:rPr>
          <w:spacing w:val="-15"/>
          <w:sz w:val="19"/>
        </w:rPr>
        <w:t> </w:t>
      </w:r>
      <w:r>
        <w:rPr>
          <w:sz w:val="19"/>
        </w:rPr>
        <w:t>зрения</w:t>
      </w:r>
      <w:r>
        <w:rPr>
          <w:spacing w:val="-15"/>
          <w:sz w:val="19"/>
        </w:rPr>
        <w:t> </w:t>
      </w:r>
      <w:r>
        <w:rPr>
          <w:sz w:val="19"/>
        </w:rPr>
        <w:t>на</w:t>
      </w:r>
      <w:r>
        <w:rPr>
          <w:spacing w:val="-14"/>
          <w:sz w:val="19"/>
        </w:rPr>
        <w:t> </w:t>
      </w:r>
      <w:r>
        <w:rPr>
          <w:sz w:val="19"/>
        </w:rPr>
        <w:t>сущность</w:t>
      </w:r>
      <w:r>
        <w:rPr>
          <w:spacing w:val="-15"/>
          <w:sz w:val="19"/>
        </w:rPr>
        <w:t> </w:t>
      </w:r>
      <w:r>
        <w:rPr>
          <w:sz w:val="19"/>
        </w:rPr>
        <w:t>опричной</w:t>
      </w:r>
      <w:r>
        <w:rPr>
          <w:spacing w:val="-15"/>
          <w:sz w:val="19"/>
        </w:rPr>
        <w:t> </w:t>
      </w:r>
      <w:r>
        <w:rPr>
          <w:sz w:val="19"/>
        </w:rPr>
        <w:t>политики</w:t>
      </w:r>
      <w:r>
        <w:rPr>
          <w:spacing w:val="-15"/>
          <w:sz w:val="19"/>
        </w:rPr>
        <w:t> </w:t>
      </w:r>
      <w:r>
        <w:rPr>
          <w:sz w:val="19"/>
        </w:rPr>
        <w:t>Ивана</w:t>
      </w:r>
      <w:r>
        <w:rPr>
          <w:spacing w:val="-15"/>
          <w:sz w:val="19"/>
        </w:rPr>
        <w:t> </w:t>
      </w:r>
      <w:r>
        <w:rPr>
          <w:sz w:val="19"/>
        </w:rPr>
        <w:t>Гроз- ного:</w:t>
      </w:r>
      <w:r>
        <w:rPr>
          <w:spacing w:val="-10"/>
          <w:sz w:val="19"/>
        </w:rPr>
        <w:t> </w:t>
      </w:r>
      <w:r>
        <w:rPr>
          <w:rFonts w:ascii="Trebuchet MS" w:hAnsi="Trebuchet MS"/>
          <w:i/>
          <w:sz w:val="19"/>
        </w:rPr>
        <w:t>«Опричная</w:t>
      </w:r>
      <w:r>
        <w:rPr>
          <w:rFonts w:ascii="Trebuchet MS" w:hAnsi="Trebuchet MS"/>
          <w:i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политика</w:t>
      </w:r>
      <w:r>
        <w:rPr>
          <w:rFonts w:ascii="Trebuchet MS" w:hAnsi="Trebuchet MS"/>
          <w:i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была</w:t>
      </w:r>
      <w:r>
        <w:rPr>
          <w:rFonts w:ascii="Trebuchet MS" w:hAnsi="Trebuchet MS"/>
          <w:i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направлена</w:t>
      </w:r>
      <w:r>
        <w:rPr>
          <w:rFonts w:ascii="Trebuchet MS" w:hAnsi="Trebuchet MS"/>
          <w:i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на</w:t>
      </w:r>
      <w:r>
        <w:rPr>
          <w:rFonts w:ascii="Trebuchet MS" w:hAnsi="Trebuchet MS"/>
          <w:i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утверждение</w:t>
      </w:r>
      <w:r>
        <w:rPr>
          <w:rFonts w:ascii="Trebuchet MS" w:hAnsi="Trebuchet MS"/>
          <w:i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неограниченной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личной власти царя». </w:t>
      </w:r>
      <w:r>
        <w:rPr>
          <w:w w:val="95"/>
          <w:sz w:val="19"/>
        </w:rPr>
        <w:t>Поддерживаете ли вы такую оценку? Своё мнение </w:t>
      </w:r>
      <w:r>
        <w:rPr>
          <w:w w:val="95"/>
          <w:sz w:val="19"/>
        </w:rPr>
        <w:t>обоснуй-</w:t>
      </w:r>
      <w:r>
        <w:rPr>
          <w:w w:val="95"/>
          <w:sz w:val="19"/>
        </w:rPr>
        <w:t> </w:t>
      </w:r>
      <w:r>
        <w:rPr>
          <w:sz w:val="19"/>
        </w:rPr>
        <w:t>те историческими фактами.</w:t>
      </w:r>
    </w:p>
    <w:p>
      <w:pPr>
        <w:pStyle w:val="ListParagraph"/>
        <w:numPr>
          <w:ilvl w:val="1"/>
          <w:numId w:val="25"/>
        </w:numPr>
        <w:tabs>
          <w:tab w:pos="1314" w:val="left" w:leader="none"/>
        </w:tabs>
        <w:spacing w:line="213" w:lineRule="auto" w:before="46" w:after="0"/>
        <w:ind w:left="1313" w:right="791" w:hanging="414"/>
        <w:jc w:val="both"/>
        <w:rPr>
          <w:sz w:val="19"/>
        </w:rPr>
      </w:pPr>
      <w:r>
        <w:rPr>
          <w:w w:val="95"/>
          <w:sz w:val="19"/>
        </w:rPr>
        <w:t>Некоторые историки полагают, что внешняя политика Ивана IV оказывала влияние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его</w:t>
      </w:r>
      <w:r>
        <w:rPr>
          <w:spacing w:val="-13"/>
          <w:sz w:val="19"/>
        </w:rPr>
        <w:t> </w:t>
      </w:r>
      <w:r>
        <w:rPr>
          <w:sz w:val="19"/>
        </w:rPr>
        <w:t>внутреннюю</w:t>
      </w:r>
      <w:r>
        <w:rPr>
          <w:spacing w:val="-13"/>
          <w:sz w:val="19"/>
        </w:rPr>
        <w:t> </w:t>
      </w:r>
      <w:r>
        <w:rPr>
          <w:sz w:val="19"/>
        </w:rPr>
        <w:t>политику.</w:t>
      </w:r>
      <w:r>
        <w:rPr>
          <w:spacing w:val="-13"/>
          <w:sz w:val="19"/>
        </w:rPr>
        <w:t> </w:t>
      </w:r>
      <w:r>
        <w:rPr>
          <w:sz w:val="19"/>
        </w:rPr>
        <w:t>Разделяете</w:t>
      </w:r>
      <w:r>
        <w:rPr>
          <w:spacing w:val="-13"/>
          <w:sz w:val="19"/>
        </w:rPr>
        <w:t> </w:t>
      </w:r>
      <w:r>
        <w:rPr>
          <w:sz w:val="19"/>
        </w:rPr>
        <w:t>ли</w:t>
      </w:r>
      <w:r>
        <w:rPr>
          <w:spacing w:val="-13"/>
          <w:sz w:val="19"/>
        </w:rPr>
        <w:t> </w:t>
      </w:r>
      <w:r>
        <w:rPr>
          <w:sz w:val="19"/>
        </w:rPr>
        <w:t>вы</w:t>
      </w:r>
      <w:r>
        <w:rPr>
          <w:spacing w:val="-13"/>
          <w:sz w:val="19"/>
        </w:rPr>
        <w:t> </w:t>
      </w:r>
      <w:r>
        <w:rPr>
          <w:sz w:val="19"/>
        </w:rPr>
        <w:t>такую</w:t>
      </w:r>
      <w:r>
        <w:rPr>
          <w:spacing w:val="-13"/>
          <w:sz w:val="19"/>
        </w:rPr>
        <w:t> </w:t>
      </w:r>
      <w:r>
        <w:rPr>
          <w:sz w:val="19"/>
        </w:rPr>
        <w:t>точку</w:t>
      </w:r>
      <w:r>
        <w:rPr>
          <w:spacing w:val="-13"/>
          <w:sz w:val="19"/>
        </w:rPr>
        <w:t> </w:t>
      </w:r>
      <w:r>
        <w:rPr>
          <w:sz w:val="19"/>
        </w:rPr>
        <w:t>зрения?</w:t>
      </w:r>
      <w:r>
        <w:rPr>
          <w:spacing w:val="-13"/>
          <w:sz w:val="19"/>
        </w:rPr>
        <w:t> </w:t>
      </w:r>
      <w:r>
        <w:rPr>
          <w:sz w:val="19"/>
        </w:rPr>
        <w:t>Свою</w:t>
      </w:r>
      <w:r>
        <w:rPr>
          <w:spacing w:val="-13"/>
          <w:sz w:val="19"/>
        </w:rPr>
        <w:t> </w:t>
      </w:r>
      <w:r>
        <w:rPr>
          <w:sz w:val="19"/>
        </w:rPr>
        <w:t>пози- цию обоснуйте.</w:t>
      </w:r>
    </w:p>
    <w:p>
      <w:pPr>
        <w:spacing w:line="213" w:lineRule="auto" w:before="45"/>
        <w:ind w:left="1313" w:right="791" w:hanging="974"/>
        <w:jc w:val="both"/>
        <w:rPr>
          <w:rFonts w:ascii="Tahoma" w:hAnsi="Tahoma"/>
          <w:sz w:val="19"/>
        </w:rPr>
      </w:pPr>
      <w:r>
        <w:rPr>
          <w:position w:val="-4"/>
        </w:rPr>
        <w:drawing>
          <wp:inline distT="0" distB="0" distL="0" distR="0">
            <wp:extent cx="216010" cy="121640"/>
            <wp:effectExtent l="0" t="0" r="0" b="0"/>
            <wp:docPr id="81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33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10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8.</w:t>
      </w:r>
      <w:r>
        <w:rPr>
          <w:rFonts w:ascii="Calibri" w:hAnsi="Calibri"/>
          <w:b/>
          <w:color w:val="DB413F"/>
          <w:spacing w:val="80"/>
          <w:w w:val="150"/>
          <w:sz w:val="19"/>
        </w:rPr>
        <w:t> </w:t>
      </w:r>
      <w:r>
        <w:rPr>
          <w:rFonts w:ascii="Tahoma" w:hAnsi="Tahoma"/>
          <w:sz w:val="19"/>
        </w:rPr>
        <w:t>24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августа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1572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случилась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Варфоломеевская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ночь.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Где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произошло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событие? С чем оно было связано? Можно ли сравнить его с новгородским погромом 1570 г.? Свой ответ аргументируйте.</w:t>
      </w:r>
    </w:p>
    <w:p>
      <w:pPr>
        <w:pStyle w:val="ListParagraph"/>
        <w:numPr>
          <w:ilvl w:val="0"/>
          <w:numId w:val="30"/>
        </w:numPr>
        <w:tabs>
          <w:tab w:pos="1314" w:val="left" w:leader="none"/>
        </w:tabs>
        <w:spacing w:line="213" w:lineRule="auto" w:before="45" w:after="0"/>
        <w:ind w:left="1313" w:right="791" w:hanging="414"/>
        <w:jc w:val="both"/>
        <w:rPr>
          <w:sz w:val="19"/>
        </w:rPr>
      </w:pPr>
      <w:r>
        <w:rPr>
          <w:w w:val="95"/>
          <w:sz w:val="19"/>
        </w:rPr>
        <w:t>Назовите последствия опричнины. Сформулируйте не менее трёх положений. </w:t>
      </w:r>
      <w:r>
        <w:rPr>
          <w:w w:val="95"/>
          <w:sz w:val="19"/>
        </w:rPr>
        <w:t>Ка-</w:t>
      </w:r>
      <w:r>
        <w:rPr>
          <w:w w:val="95"/>
          <w:sz w:val="19"/>
        </w:rPr>
        <w:t> кое из указанных последствий, на ваш взгляд, имело самые долгие </w:t>
      </w:r>
      <w:r>
        <w:rPr>
          <w:w w:val="95"/>
          <w:sz w:val="19"/>
        </w:rPr>
        <w:t>отрицательные</w:t>
      </w:r>
      <w:r>
        <w:rPr>
          <w:w w:val="95"/>
          <w:sz w:val="19"/>
        </w:rPr>
        <w:t> </w:t>
      </w:r>
      <w:r>
        <w:rPr>
          <w:sz w:val="19"/>
        </w:rPr>
        <w:t>результаты для развития России? Своё мнение обоснуйте.</w:t>
      </w:r>
    </w:p>
    <w:p>
      <w:pPr>
        <w:pStyle w:val="ListParagraph"/>
        <w:numPr>
          <w:ilvl w:val="0"/>
          <w:numId w:val="30"/>
        </w:numPr>
        <w:tabs>
          <w:tab w:pos="1068" w:val="left" w:leader="none"/>
        </w:tabs>
        <w:spacing w:line="216" w:lineRule="auto" w:before="44" w:after="0"/>
        <w:ind w:left="1313" w:right="791" w:hanging="521"/>
        <w:jc w:val="both"/>
        <w:rPr>
          <w:sz w:val="19"/>
        </w:rPr>
      </w:pPr>
      <w:r>
        <w:rPr>
          <w:rFonts w:ascii="Calibri" w:hAnsi="Calibri"/>
          <w:b/>
          <w:color w:val="DB413F"/>
          <w:spacing w:val="-2"/>
          <w:sz w:val="19"/>
        </w:rPr>
        <w:t>*</w:t>
      </w:r>
      <w:r>
        <w:rPr>
          <w:rFonts w:ascii="Calibri" w:hAnsi="Calibri"/>
          <w:b/>
          <w:color w:val="DB413F"/>
          <w:spacing w:val="60"/>
          <w:sz w:val="19"/>
        </w:rPr>
        <w:t> </w:t>
      </w:r>
      <w:r>
        <w:rPr>
          <w:spacing w:val="-2"/>
          <w:sz w:val="19"/>
        </w:rPr>
        <w:t>Некоторые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историки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полагают,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что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альтернативой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опричнине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могло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стать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продол- </w:t>
      </w:r>
      <w:r>
        <w:rPr>
          <w:w w:val="95"/>
          <w:sz w:val="19"/>
        </w:rPr>
        <w:t>жение реформ Избранной рады. Это позволило бы вместо неограниченного </w:t>
      </w:r>
      <w:r>
        <w:rPr>
          <w:w w:val="95"/>
          <w:sz w:val="19"/>
        </w:rPr>
        <w:t>само-</w:t>
      </w:r>
      <w:r>
        <w:rPr>
          <w:w w:val="95"/>
          <w:sz w:val="19"/>
        </w:rPr>
        <w:t> </w:t>
      </w:r>
      <w:r>
        <w:rPr>
          <w:sz w:val="19"/>
        </w:rPr>
        <w:t>державия</w:t>
      </w:r>
      <w:r>
        <w:rPr>
          <w:spacing w:val="-12"/>
          <w:sz w:val="19"/>
        </w:rPr>
        <w:t> </w:t>
      </w:r>
      <w:r>
        <w:rPr>
          <w:sz w:val="19"/>
        </w:rPr>
        <w:t>Ивана</w:t>
      </w:r>
      <w:r>
        <w:rPr>
          <w:spacing w:val="-12"/>
          <w:sz w:val="19"/>
        </w:rPr>
        <w:t> </w:t>
      </w:r>
      <w:r>
        <w:rPr>
          <w:sz w:val="19"/>
        </w:rPr>
        <w:t>IV</w:t>
      </w:r>
      <w:r>
        <w:rPr>
          <w:spacing w:val="-12"/>
          <w:sz w:val="19"/>
        </w:rPr>
        <w:t> </w:t>
      </w:r>
      <w:r>
        <w:rPr>
          <w:sz w:val="19"/>
        </w:rPr>
        <w:t>развивать</w:t>
      </w:r>
      <w:r>
        <w:rPr>
          <w:spacing w:val="-12"/>
          <w:sz w:val="19"/>
        </w:rPr>
        <w:t> </w:t>
      </w:r>
      <w:r>
        <w:rPr>
          <w:sz w:val="19"/>
        </w:rPr>
        <w:t>сословно-представительную</w:t>
      </w:r>
      <w:r>
        <w:rPr>
          <w:spacing w:val="-12"/>
          <w:sz w:val="19"/>
        </w:rPr>
        <w:t> </w:t>
      </w:r>
      <w:r>
        <w:rPr>
          <w:sz w:val="19"/>
        </w:rPr>
        <w:t>монархию.</w:t>
      </w:r>
      <w:r>
        <w:rPr>
          <w:spacing w:val="-12"/>
          <w:sz w:val="19"/>
        </w:rPr>
        <w:t> </w:t>
      </w:r>
      <w:r>
        <w:rPr>
          <w:sz w:val="19"/>
        </w:rPr>
        <w:t>Можно</w:t>
      </w:r>
      <w:r>
        <w:rPr>
          <w:spacing w:val="-12"/>
          <w:sz w:val="19"/>
        </w:rPr>
        <w:t> </w:t>
      </w:r>
      <w:r>
        <w:rPr>
          <w:sz w:val="19"/>
        </w:rPr>
        <w:t>ли</w:t>
      </w:r>
      <w:r>
        <w:rPr>
          <w:sz w:val="19"/>
        </w:rPr>
        <w:t> было,</w:t>
      </w:r>
      <w:r>
        <w:rPr>
          <w:spacing w:val="-4"/>
          <w:sz w:val="19"/>
        </w:rPr>
        <w:t> </w:t>
      </w:r>
      <w:r>
        <w:rPr>
          <w:sz w:val="19"/>
        </w:rPr>
        <w:t>на</w:t>
      </w:r>
      <w:r>
        <w:rPr>
          <w:spacing w:val="-4"/>
          <w:sz w:val="19"/>
        </w:rPr>
        <w:t> </w:t>
      </w:r>
      <w:r>
        <w:rPr>
          <w:sz w:val="19"/>
        </w:rPr>
        <w:t>ваш</w:t>
      </w:r>
      <w:r>
        <w:rPr>
          <w:spacing w:val="-4"/>
          <w:sz w:val="19"/>
        </w:rPr>
        <w:t> </w:t>
      </w:r>
      <w:r>
        <w:rPr>
          <w:sz w:val="19"/>
        </w:rPr>
        <w:t>взгляд,</w:t>
      </w:r>
      <w:r>
        <w:rPr>
          <w:spacing w:val="-4"/>
          <w:sz w:val="19"/>
        </w:rPr>
        <w:t> </w:t>
      </w:r>
      <w:r>
        <w:rPr>
          <w:sz w:val="19"/>
        </w:rPr>
        <w:t>реализовать</w:t>
      </w:r>
      <w:r>
        <w:rPr>
          <w:spacing w:val="-4"/>
          <w:sz w:val="19"/>
        </w:rPr>
        <w:t> </w:t>
      </w:r>
      <w:r>
        <w:rPr>
          <w:sz w:val="19"/>
        </w:rPr>
        <w:t>такую</w:t>
      </w:r>
      <w:r>
        <w:rPr>
          <w:spacing w:val="-4"/>
          <w:sz w:val="19"/>
        </w:rPr>
        <w:t> </w:t>
      </w:r>
      <w:r>
        <w:rPr>
          <w:sz w:val="19"/>
        </w:rPr>
        <w:t>форму</w:t>
      </w:r>
      <w:r>
        <w:rPr>
          <w:spacing w:val="-4"/>
          <w:sz w:val="19"/>
        </w:rPr>
        <w:t> </w:t>
      </w:r>
      <w:r>
        <w:rPr>
          <w:sz w:val="19"/>
        </w:rPr>
        <w:t>правления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России</w:t>
      </w:r>
      <w:r>
        <w:rPr>
          <w:spacing w:val="-4"/>
          <w:sz w:val="19"/>
        </w:rPr>
        <w:t> </w:t>
      </w:r>
      <w:r>
        <w:rPr>
          <w:sz w:val="19"/>
        </w:rPr>
        <w:t>во</w:t>
      </w:r>
      <w:r>
        <w:rPr>
          <w:spacing w:val="-4"/>
          <w:sz w:val="19"/>
        </w:rPr>
        <w:t> </w:t>
      </w:r>
      <w:r>
        <w:rPr>
          <w:sz w:val="19"/>
        </w:rPr>
        <w:t>времена</w:t>
      </w:r>
      <w:r>
        <w:rPr>
          <w:sz w:val="19"/>
        </w:rPr>
        <w:t> Ивана Грозного?</w:t>
      </w:r>
    </w:p>
    <w:p>
      <w:pPr>
        <w:pStyle w:val="ListParagraph"/>
        <w:numPr>
          <w:ilvl w:val="0"/>
          <w:numId w:val="30"/>
        </w:numPr>
        <w:tabs>
          <w:tab w:pos="1033" w:val="left" w:leader="none"/>
        </w:tabs>
        <w:spacing w:line="208" w:lineRule="auto" w:before="51" w:after="0"/>
        <w:ind w:left="1313" w:right="791" w:hanging="521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sz w:val="19"/>
        </w:rPr>
        <w:t>Что было общего, а в чём состояли различия в способах укрепления верховной власти Иваном Грозным и правителями в странах Европы в XVI в.?</w:t>
      </w:r>
    </w:p>
    <w:p>
      <w:pPr>
        <w:pStyle w:val="Heading7"/>
        <w:tabs>
          <w:tab w:pos="8127" w:val="left" w:leader="none"/>
        </w:tabs>
        <w:spacing w:before="109"/>
      </w:pPr>
      <w:r>
        <w:rPr/>
        <w:pict>
          <v:group style="position:absolute;margin-left:162.786102pt;margin-top:9.697352pt;width:239pt;height:7.85pt;mso-position-horizontal-relative:page;mso-position-vertical-relative:paragraph;z-index:-21927424" id="docshapegroup745" coordorigin="3256,194" coordsize="4780,157">
            <v:line style="position:absolute" from="3306,272" to="7940,272" stroked="true" strokeweight="1pt" strokecolor="#4495d1">
              <v:stroke dashstyle="dot"/>
            </v:line>
            <v:shape style="position:absolute;left:3255;top:262;width:4715;height:20" id="docshape746" coordorigin="3256,262" coordsize="4715,20" path="m3276,272l3273,265,3266,262,3259,265,3256,272,3259,279,3266,282,3273,279,3276,272xm7970,272l7967,265,7960,262,7953,265,7950,272,7953,279,7960,282,7967,279,7970,272xe" filled="true" fillcolor="#4495d1" stroked="false">
              <v:path arrowok="t"/>
              <v:fill type="solid"/>
            </v:shape>
            <v:shape style="position:absolute;left:7950;top:193;width:84;height:157" id="docshape747" coordorigin="7951,194" coordsize="84,157" path="m7951,194l7951,350,8035,272,7951,194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11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2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83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04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хронологический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порядок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событий: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1)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битва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при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Молодях;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начало </w:t>
      </w:r>
      <w:r>
        <w:rPr>
          <w:rFonts w:ascii="Tahoma" w:hAnsi="Tahoma"/>
          <w:spacing w:val="-2"/>
          <w:sz w:val="19"/>
        </w:rPr>
        <w:t>национально-освободительной войны в Нидерландах против Испании; 3) введение </w:t>
      </w:r>
      <w:r>
        <w:rPr>
          <w:rFonts w:ascii="Tahoma" w:hAnsi="Tahoma"/>
          <w:sz w:val="19"/>
        </w:rPr>
        <w:t>опричнины; 4) указ о заповедных летах.</w:t>
      </w:r>
    </w:p>
    <w:p>
      <w:pPr>
        <w:pStyle w:val="Heading7"/>
        <w:spacing w:before="189"/>
      </w:pPr>
      <w:r>
        <w:rPr/>
        <w:pict>
          <v:group style="position:absolute;margin-left:155.961899pt;margin-top:10.117258pt;width:263.6pt;height:14.2pt;mso-position-horizontal-relative:page;mso-position-vertical-relative:paragraph;z-index:15796736" id="docshapegroup748" coordorigin="3119,202" coordsize="5272,284">
            <v:shape style="position:absolute;left:8107;top:202;width:284;height:284" type="#_x0000_t75" id="docshape749" stroked="false">
              <v:imagedata r:id="rId15" o:title=""/>
            </v:shape>
            <v:line style="position:absolute" from="3169,348" to="7956,348" stroked="true" strokeweight="1pt" strokecolor="#4495d1">
              <v:stroke dashstyle="dot"/>
            </v:line>
            <v:shape style="position:absolute;left:3119;top:337;width:4867;height:20" id="docshape750" coordorigin="3119,338" coordsize="4867,20" path="m3139,348l3136,340,3129,338,3122,340,3119,348,3122,355,3129,358,3136,355,3139,348xm7986,348l7983,340,7976,338,7969,340,7966,348,7969,355,7976,358,7983,355,7986,348xe" filled="true" fillcolor="#4495d1" stroked="false">
              <v:path arrowok="t"/>
              <v:fill type="solid"/>
            </v:shape>
            <v:shape style="position:absolute;left:7966;top:269;width:84;height:157" id="docshape751" coordorigin="7966,269" coordsize="84,157" path="m7966,269l7966,426,8050,348,7966,26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before="27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отрывки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исторических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источников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ответьте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вопросы.</w:t>
      </w:r>
    </w:p>
    <w:p>
      <w:pPr>
        <w:spacing w:before="105"/>
        <w:ind w:left="0" w:right="0" w:firstLine="0"/>
        <w:jc w:val="center"/>
        <w:rPr>
          <w:rFonts w:ascii="Book Antiqua" w:hAnsi="Book Antiqua"/>
          <w:b/>
          <w:sz w:val="19"/>
        </w:rPr>
      </w:pPr>
      <w:r>
        <w:rPr>
          <w:rFonts w:ascii="Book Antiqua" w:hAnsi="Book Antiqua"/>
          <w:b/>
          <w:sz w:val="19"/>
        </w:rPr>
        <w:t>Из</w:t>
      </w:r>
      <w:r>
        <w:rPr>
          <w:rFonts w:ascii="Book Antiqua" w:hAnsi="Book Antiqua"/>
          <w:b/>
          <w:spacing w:val="16"/>
          <w:sz w:val="19"/>
        </w:rPr>
        <w:t> </w:t>
      </w:r>
      <w:r>
        <w:rPr>
          <w:rFonts w:ascii="Book Antiqua" w:hAnsi="Book Antiqua"/>
          <w:b/>
          <w:sz w:val="19"/>
        </w:rPr>
        <w:t>послания</w:t>
      </w:r>
      <w:r>
        <w:rPr>
          <w:rFonts w:ascii="Book Antiqua" w:hAnsi="Book Antiqua"/>
          <w:b/>
          <w:spacing w:val="16"/>
          <w:sz w:val="19"/>
        </w:rPr>
        <w:t> </w:t>
      </w:r>
      <w:r>
        <w:rPr>
          <w:rFonts w:ascii="Book Antiqua" w:hAnsi="Book Antiqua"/>
          <w:b/>
          <w:sz w:val="19"/>
        </w:rPr>
        <w:t>князя</w:t>
      </w:r>
      <w:r>
        <w:rPr>
          <w:rFonts w:ascii="Book Antiqua" w:hAnsi="Book Antiqua"/>
          <w:b/>
          <w:spacing w:val="17"/>
          <w:sz w:val="19"/>
        </w:rPr>
        <w:t> </w:t>
      </w:r>
      <w:r>
        <w:rPr>
          <w:rFonts w:ascii="Book Antiqua" w:hAnsi="Book Antiqua"/>
          <w:b/>
          <w:sz w:val="19"/>
        </w:rPr>
        <w:t>Андрея</w:t>
      </w:r>
      <w:r>
        <w:rPr>
          <w:rFonts w:ascii="Book Antiqua" w:hAnsi="Book Antiqua"/>
          <w:b/>
          <w:spacing w:val="16"/>
          <w:sz w:val="19"/>
        </w:rPr>
        <w:t> </w:t>
      </w:r>
      <w:r>
        <w:rPr>
          <w:rFonts w:ascii="Book Antiqua" w:hAnsi="Book Antiqua"/>
          <w:b/>
          <w:sz w:val="19"/>
        </w:rPr>
        <w:t>Курбского</w:t>
      </w:r>
      <w:r>
        <w:rPr>
          <w:rFonts w:ascii="Book Antiqua" w:hAnsi="Book Antiqua"/>
          <w:b/>
          <w:spacing w:val="16"/>
          <w:sz w:val="19"/>
        </w:rPr>
        <w:t> </w:t>
      </w:r>
      <w:r>
        <w:rPr>
          <w:rFonts w:ascii="Book Antiqua" w:hAnsi="Book Antiqua"/>
          <w:b/>
          <w:sz w:val="19"/>
        </w:rPr>
        <w:t>царю</w:t>
      </w:r>
      <w:r>
        <w:rPr>
          <w:rFonts w:ascii="Book Antiqua" w:hAnsi="Book Antiqua"/>
          <w:b/>
          <w:spacing w:val="17"/>
          <w:sz w:val="19"/>
        </w:rPr>
        <w:t> </w:t>
      </w:r>
      <w:r>
        <w:rPr>
          <w:rFonts w:ascii="Book Antiqua" w:hAnsi="Book Antiqua"/>
          <w:b/>
          <w:sz w:val="19"/>
        </w:rPr>
        <w:t>Ивану</w:t>
      </w:r>
      <w:r>
        <w:rPr>
          <w:rFonts w:ascii="Book Antiqua" w:hAnsi="Book Antiqua"/>
          <w:b/>
          <w:spacing w:val="16"/>
          <w:sz w:val="19"/>
        </w:rPr>
        <w:t> </w:t>
      </w:r>
      <w:r>
        <w:rPr>
          <w:rFonts w:ascii="Book Antiqua" w:hAnsi="Book Antiqua"/>
          <w:b/>
          <w:spacing w:val="-2"/>
          <w:sz w:val="19"/>
        </w:rPr>
        <w:t>Грозному</w:t>
      </w:r>
    </w:p>
    <w:p>
      <w:pPr>
        <w:spacing w:line="220" w:lineRule="auto" w:before="44"/>
        <w:ind w:left="793" w:right="791" w:firstLine="340"/>
        <w:jc w:val="both"/>
        <w:rPr>
          <w:sz w:val="19"/>
        </w:rPr>
      </w:pPr>
      <w:r>
        <w:rPr>
          <w:sz w:val="19"/>
        </w:rPr>
        <w:t>...Зачем,</w:t>
      </w:r>
      <w:r>
        <w:rPr>
          <w:spacing w:val="-13"/>
          <w:sz w:val="19"/>
        </w:rPr>
        <w:t> </w:t>
      </w:r>
      <w:r>
        <w:rPr>
          <w:sz w:val="19"/>
        </w:rPr>
        <w:t>царь...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доброхотов</w:t>
      </w:r>
      <w:r>
        <w:rPr>
          <w:spacing w:val="-13"/>
          <w:sz w:val="19"/>
        </w:rPr>
        <w:t> </w:t>
      </w:r>
      <w:r>
        <w:rPr>
          <w:sz w:val="19"/>
        </w:rPr>
        <w:t>твоих,</w:t>
      </w:r>
      <w:r>
        <w:rPr>
          <w:spacing w:val="-13"/>
          <w:sz w:val="19"/>
        </w:rPr>
        <w:t> </w:t>
      </w:r>
      <w:r>
        <w:rPr>
          <w:sz w:val="19"/>
        </w:rPr>
        <w:t>душу</w:t>
      </w:r>
      <w:r>
        <w:rPr>
          <w:spacing w:val="-13"/>
          <w:sz w:val="19"/>
        </w:rPr>
        <w:t> </w:t>
      </w:r>
      <w:r>
        <w:rPr>
          <w:sz w:val="19"/>
        </w:rPr>
        <w:t>свою</w:t>
      </w:r>
      <w:r>
        <w:rPr>
          <w:spacing w:val="-13"/>
          <w:sz w:val="19"/>
        </w:rPr>
        <w:t> </w:t>
      </w:r>
      <w:r>
        <w:rPr>
          <w:sz w:val="19"/>
        </w:rPr>
        <w:t>за</w:t>
      </w:r>
      <w:r>
        <w:rPr>
          <w:spacing w:val="-13"/>
          <w:sz w:val="19"/>
        </w:rPr>
        <w:t> </w:t>
      </w:r>
      <w:r>
        <w:rPr>
          <w:sz w:val="19"/>
        </w:rPr>
        <w:t>тебя</w:t>
      </w:r>
      <w:r>
        <w:rPr>
          <w:spacing w:val="-13"/>
          <w:sz w:val="19"/>
        </w:rPr>
        <w:t> </w:t>
      </w:r>
      <w:r>
        <w:rPr>
          <w:sz w:val="19"/>
        </w:rPr>
        <w:t>положивших,</w:t>
      </w:r>
      <w:r>
        <w:rPr>
          <w:spacing w:val="-13"/>
          <w:sz w:val="19"/>
        </w:rPr>
        <w:t> </w:t>
      </w:r>
      <w:r>
        <w:rPr>
          <w:sz w:val="19"/>
        </w:rPr>
        <w:t>неслыхан- </w:t>
      </w:r>
      <w:r>
        <w:rPr>
          <w:w w:val="95"/>
          <w:sz w:val="19"/>
        </w:rPr>
        <w:t>ные от начала мира муки, и смерти, и притеснения измыслил, оболгав православных</w:t>
      </w:r>
      <w:r>
        <w:rPr>
          <w:spacing w:val="40"/>
          <w:sz w:val="19"/>
        </w:rPr>
        <w:t> </w:t>
      </w:r>
      <w:r>
        <w:rPr>
          <w:sz w:val="19"/>
        </w:rPr>
        <w:t>в</w:t>
      </w:r>
      <w:r>
        <w:rPr>
          <w:spacing w:val="14"/>
          <w:sz w:val="19"/>
        </w:rPr>
        <w:t> </w:t>
      </w:r>
      <w:r>
        <w:rPr>
          <w:sz w:val="19"/>
        </w:rPr>
        <w:t>изменах</w:t>
      </w:r>
      <w:r>
        <w:rPr>
          <w:spacing w:val="14"/>
          <w:sz w:val="19"/>
        </w:rPr>
        <w:t> </w:t>
      </w:r>
      <w:r>
        <w:rPr>
          <w:sz w:val="19"/>
        </w:rPr>
        <w:t>и</w:t>
      </w:r>
      <w:r>
        <w:rPr>
          <w:spacing w:val="15"/>
          <w:sz w:val="19"/>
        </w:rPr>
        <w:t> </w:t>
      </w:r>
      <w:r>
        <w:rPr>
          <w:sz w:val="19"/>
        </w:rPr>
        <w:t>чародействе</w:t>
      </w:r>
      <w:r>
        <w:rPr>
          <w:spacing w:val="14"/>
          <w:sz w:val="19"/>
        </w:rPr>
        <w:t> </w:t>
      </w:r>
      <w:r>
        <w:rPr>
          <w:sz w:val="19"/>
        </w:rPr>
        <w:t>и</w:t>
      </w:r>
      <w:r>
        <w:rPr>
          <w:spacing w:val="15"/>
          <w:sz w:val="19"/>
        </w:rPr>
        <w:t> </w:t>
      </w:r>
      <w:r>
        <w:rPr>
          <w:sz w:val="19"/>
        </w:rPr>
        <w:t>в</w:t>
      </w:r>
      <w:r>
        <w:rPr>
          <w:spacing w:val="14"/>
          <w:sz w:val="19"/>
        </w:rPr>
        <w:t> </w:t>
      </w:r>
      <w:r>
        <w:rPr>
          <w:sz w:val="19"/>
        </w:rPr>
        <w:t>ином</w:t>
      </w:r>
      <w:r>
        <w:rPr>
          <w:spacing w:val="15"/>
          <w:sz w:val="19"/>
        </w:rPr>
        <w:t> </w:t>
      </w:r>
      <w:r>
        <w:rPr>
          <w:sz w:val="19"/>
        </w:rPr>
        <w:t>непотребстве,</w:t>
      </w:r>
      <w:r>
        <w:rPr>
          <w:spacing w:val="14"/>
          <w:sz w:val="19"/>
        </w:rPr>
        <w:t> </w:t>
      </w:r>
      <w:r>
        <w:rPr>
          <w:sz w:val="19"/>
        </w:rPr>
        <w:t>и</w:t>
      </w:r>
      <w:r>
        <w:rPr>
          <w:spacing w:val="15"/>
          <w:sz w:val="19"/>
        </w:rPr>
        <w:t> </w:t>
      </w:r>
      <w:r>
        <w:rPr>
          <w:sz w:val="19"/>
        </w:rPr>
        <w:t>с</w:t>
      </w:r>
      <w:r>
        <w:rPr>
          <w:spacing w:val="14"/>
          <w:sz w:val="19"/>
        </w:rPr>
        <w:t> </w:t>
      </w:r>
      <w:r>
        <w:rPr>
          <w:sz w:val="19"/>
        </w:rPr>
        <w:t>усердием</w:t>
      </w:r>
      <w:r>
        <w:rPr>
          <w:spacing w:val="14"/>
          <w:sz w:val="19"/>
        </w:rPr>
        <w:t> </w:t>
      </w:r>
      <w:r>
        <w:rPr>
          <w:sz w:val="19"/>
        </w:rPr>
        <w:t>тщась</w:t>
      </w:r>
      <w:r>
        <w:rPr>
          <w:spacing w:val="15"/>
          <w:sz w:val="19"/>
        </w:rPr>
        <w:t> </w:t>
      </w:r>
      <w:r>
        <w:rPr>
          <w:sz w:val="19"/>
        </w:rPr>
        <w:t>свет</w:t>
      </w:r>
      <w:r>
        <w:rPr>
          <w:spacing w:val="14"/>
          <w:sz w:val="19"/>
        </w:rPr>
        <w:t> </w:t>
      </w:r>
      <w:r>
        <w:rPr>
          <w:sz w:val="19"/>
        </w:rPr>
        <w:t>во</w:t>
      </w:r>
      <w:r>
        <w:rPr>
          <w:spacing w:val="15"/>
          <w:sz w:val="19"/>
        </w:rPr>
        <w:t> </w:t>
      </w:r>
      <w:r>
        <w:rPr>
          <w:spacing w:val="-4"/>
          <w:sz w:val="19"/>
        </w:rPr>
        <w:t>тьму</w:t>
      </w:r>
    </w:p>
    <w:p>
      <w:pPr>
        <w:spacing w:after="0" w:line="220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spacing w:line="220" w:lineRule="auto" w:before="110"/>
        <w:ind w:left="793" w:right="791" w:firstLine="0"/>
        <w:jc w:val="both"/>
        <w:rPr>
          <w:sz w:val="19"/>
        </w:rPr>
      </w:pPr>
      <w:r>
        <w:rPr>
          <w:sz w:val="19"/>
        </w:rPr>
        <w:t>обратить и сладкое назвать горьким?.. Или ты, царь... не боишься предстать пред </w:t>
      </w:r>
      <w:r>
        <w:rPr>
          <w:spacing w:val="-2"/>
          <w:sz w:val="19"/>
        </w:rPr>
        <w:t>неподкупным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судиёй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надеждой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христианской,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Богоначальным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Иисусом,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который </w:t>
      </w:r>
      <w:r>
        <w:rPr>
          <w:w w:val="95"/>
          <w:sz w:val="19"/>
        </w:rPr>
        <w:t>придёт вершить справедливый суд над вселенной и уж тем более не помилует гордых </w:t>
      </w:r>
      <w:r>
        <w:rPr>
          <w:sz w:val="19"/>
        </w:rPr>
        <w:t>притеснителей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взыщет</w:t>
      </w:r>
      <w:r>
        <w:rPr>
          <w:spacing w:val="-1"/>
          <w:sz w:val="19"/>
        </w:rPr>
        <w:t> </w:t>
      </w:r>
      <w:r>
        <w:rPr>
          <w:sz w:val="19"/>
        </w:rPr>
        <w:t>за</w:t>
      </w:r>
      <w:r>
        <w:rPr>
          <w:spacing w:val="-1"/>
          <w:sz w:val="19"/>
        </w:rPr>
        <w:t> </w:t>
      </w:r>
      <w:r>
        <w:rPr>
          <w:sz w:val="19"/>
        </w:rPr>
        <w:t>все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мельчайшие</w:t>
      </w:r>
      <w:r>
        <w:rPr>
          <w:spacing w:val="-1"/>
          <w:sz w:val="19"/>
        </w:rPr>
        <w:t> </w:t>
      </w:r>
      <w:r>
        <w:rPr>
          <w:sz w:val="19"/>
        </w:rPr>
        <w:t>прегрешения</w:t>
      </w:r>
      <w:r>
        <w:rPr>
          <w:spacing w:val="-1"/>
          <w:sz w:val="19"/>
        </w:rPr>
        <w:t> </w:t>
      </w:r>
      <w:r>
        <w:rPr>
          <w:sz w:val="19"/>
        </w:rPr>
        <w:t>их...</w:t>
      </w:r>
    </w:p>
    <w:p>
      <w:pPr>
        <w:pStyle w:val="BodyText"/>
        <w:spacing w:before="10"/>
        <w:rPr>
          <w:sz w:val="16"/>
        </w:rPr>
      </w:pPr>
    </w:p>
    <w:p>
      <w:pPr>
        <w:spacing w:before="1"/>
        <w:ind w:left="0" w:right="0" w:firstLine="0"/>
        <w:jc w:val="center"/>
        <w:rPr>
          <w:rFonts w:ascii="Book Antiqua" w:hAnsi="Book Antiqua"/>
          <w:b/>
          <w:sz w:val="19"/>
        </w:rPr>
      </w:pPr>
      <w:r>
        <w:rPr>
          <w:rFonts w:ascii="Book Antiqua" w:hAnsi="Book Antiqua"/>
          <w:b/>
          <w:sz w:val="19"/>
        </w:rPr>
        <w:t>Из</w:t>
      </w:r>
      <w:r>
        <w:rPr>
          <w:rFonts w:ascii="Book Antiqua" w:hAnsi="Book Antiqua"/>
          <w:b/>
          <w:spacing w:val="23"/>
          <w:sz w:val="19"/>
        </w:rPr>
        <w:t> </w:t>
      </w:r>
      <w:r>
        <w:rPr>
          <w:rFonts w:ascii="Book Antiqua" w:hAnsi="Book Antiqua"/>
          <w:b/>
          <w:sz w:val="19"/>
        </w:rPr>
        <w:t>послания</w:t>
      </w:r>
      <w:r>
        <w:rPr>
          <w:rFonts w:ascii="Book Antiqua" w:hAnsi="Book Antiqua"/>
          <w:b/>
          <w:spacing w:val="23"/>
          <w:sz w:val="19"/>
        </w:rPr>
        <w:t> </w:t>
      </w:r>
      <w:r>
        <w:rPr>
          <w:rFonts w:ascii="Book Antiqua" w:hAnsi="Book Antiqua"/>
          <w:b/>
          <w:sz w:val="19"/>
        </w:rPr>
        <w:t>Ивана</w:t>
      </w:r>
      <w:r>
        <w:rPr>
          <w:rFonts w:ascii="Book Antiqua" w:hAnsi="Book Antiqua"/>
          <w:b/>
          <w:spacing w:val="24"/>
          <w:sz w:val="19"/>
        </w:rPr>
        <w:t> </w:t>
      </w:r>
      <w:r>
        <w:rPr>
          <w:rFonts w:ascii="Book Antiqua" w:hAnsi="Book Antiqua"/>
          <w:b/>
          <w:sz w:val="19"/>
        </w:rPr>
        <w:t>Грозного</w:t>
      </w:r>
      <w:r>
        <w:rPr>
          <w:rFonts w:ascii="Book Antiqua" w:hAnsi="Book Antiqua"/>
          <w:b/>
          <w:spacing w:val="23"/>
          <w:sz w:val="19"/>
        </w:rPr>
        <w:t> </w:t>
      </w:r>
      <w:r>
        <w:rPr>
          <w:rFonts w:ascii="Book Antiqua" w:hAnsi="Book Antiqua"/>
          <w:b/>
          <w:sz w:val="19"/>
        </w:rPr>
        <w:t>Андрею</w:t>
      </w:r>
      <w:r>
        <w:rPr>
          <w:rFonts w:ascii="Book Antiqua" w:hAnsi="Book Antiqua"/>
          <w:b/>
          <w:spacing w:val="23"/>
          <w:sz w:val="19"/>
        </w:rPr>
        <w:t> </w:t>
      </w:r>
      <w:r>
        <w:rPr>
          <w:rFonts w:ascii="Book Antiqua" w:hAnsi="Book Antiqua"/>
          <w:b/>
          <w:spacing w:val="-2"/>
          <w:sz w:val="19"/>
        </w:rPr>
        <w:t>Курбскому</w:t>
      </w:r>
    </w:p>
    <w:p>
      <w:pPr>
        <w:spacing w:line="220" w:lineRule="auto" w:before="44"/>
        <w:ind w:left="793" w:right="791" w:firstLine="340"/>
        <w:jc w:val="both"/>
        <w:rPr>
          <w:sz w:val="19"/>
        </w:rPr>
      </w:pPr>
      <w:r>
        <w:rPr>
          <w:sz w:val="19"/>
        </w:rPr>
        <w:t>Ты...</w:t>
      </w:r>
      <w:r>
        <w:rPr>
          <w:spacing w:val="-2"/>
          <w:sz w:val="19"/>
        </w:rPr>
        <w:t> </w:t>
      </w:r>
      <w:r>
        <w:rPr>
          <w:sz w:val="19"/>
        </w:rPr>
        <w:t>из-за</w:t>
      </w:r>
      <w:r>
        <w:rPr>
          <w:spacing w:val="-2"/>
          <w:sz w:val="19"/>
        </w:rPr>
        <w:t> </w:t>
      </w:r>
      <w:r>
        <w:rPr>
          <w:sz w:val="19"/>
        </w:rPr>
        <w:t>одного</w:t>
      </w:r>
      <w:r>
        <w:rPr>
          <w:spacing w:val="-2"/>
          <w:sz w:val="19"/>
        </w:rPr>
        <w:t> </w:t>
      </w:r>
      <w:r>
        <w:rPr>
          <w:sz w:val="19"/>
        </w:rPr>
        <w:t>какого-то</w:t>
      </w:r>
      <w:r>
        <w:rPr>
          <w:spacing w:val="-2"/>
          <w:sz w:val="19"/>
        </w:rPr>
        <w:t> </w:t>
      </w:r>
      <w:r>
        <w:rPr>
          <w:sz w:val="19"/>
        </w:rPr>
        <w:t>незначительного</w:t>
      </w:r>
      <w:r>
        <w:rPr>
          <w:spacing w:val="-2"/>
          <w:sz w:val="19"/>
        </w:rPr>
        <w:t> </w:t>
      </w:r>
      <w:r>
        <w:rPr>
          <w:sz w:val="19"/>
        </w:rPr>
        <w:t>гневного</w:t>
      </w:r>
      <w:r>
        <w:rPr>
          <w:spacing w:val="-2"/>
          <w:sz w:val="19"/>
        </w:rPr>
        <w:t> </w:t>
      </w:r>
      <w:r>
        <w:rPr>
          <w:sz w:val="19"/>
        </w:rPr>
        <w:t>слова</w:t>
      </w:r>
      <w:r>
        <w:rPr>
          <w:spacing w:val="-2"/>
          <w:sz w:val="19"/>
        </w:rPr>
        <w:t> </w:t>
      </w:r>
      <w:r>
        <w:rPr>
          <w:sz w:val="19"/>
        </w:rPr>
        <w:t>погубил</w:t>
      </w:r>
      <w:r>
        <w:rPr>
          <w:spacing w:val="-2"/>
          <w:sz w:val="19"/>
        </w:rPr>
        <w:t> </w:t>
      </w:r>
      <w:r>
        <w:rPr>
          <w:sz w:val="19"/>
        </w:rPr>
        <w:t>не</w:t>
      </w:r>
      <w:r>
        <w:rPr>
          <w:spacing w:val="-2"/>
          <w:sz w:val="19"/>
        </w:rPr>
        <w:t> </w:t>
      </w:r>
      <w:r>
        <w:rPr>
          <w:sz w:val="19"/>
        </w:rPr>
        <w:t>только свою душу, но и души своих предков, — ибо по Божьему изволению Бог отдал их </w:t>
      </w:r>
      <w:r>
        <w:rPr>
          <w:spacing w:val="-2"/>
          <w:sz w:val="19"/>
        </w:rPr>
        <w:t>души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под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власть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нашему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деду,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великому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государю,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они,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отдав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свои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души,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служили </w:t>
      </w:r>
      <w:r>
        <w:rPr>
          <w:w w:val="95"/>
          <w:sz w:val="19"/>
        </w:rPr>
        <w:t>до своей смерти и завещали вам, своим детям, служить детям и внукам нашего деда.</w:t>
      </w:r>
      <w:r>
        <w:rPr>
          <w:spacing w:val="80"/>
          <w:sz w:val="19"/>
        </w:rPr>
        <w:t> </w:t>
      </w:r>
      <w:r>
        <w:rPr>
          <w:sz w:val="19"/>
        </w:rPr>
        <w:t>А</w:t>
      </w:r>
      <w:r>
        <w:rPr>
          <w:spacing w:val="-10"/>
          <w:sz w:val="19"/>
        </w:rPr>
        <w:t> </w:t>
      </w:r>
      <w:r>
        <w:rPr>
          <w:sz w:val="19"/>
        </w:rPr>
        <w:t>ты</w:t>
      </w:r>
      <w:r>
        <w:rPr>
          <w:spacing w:val="-10"/>
          <w:sz w:val="19"/>
        </w:rPr>
        <w:t> </w:t>
      </w:r>
      <w:r>
        <w:rPr>
          <w:sz w:val="19"/>
        </w:rPr>
        <w:t>всё</w:t>
      </w:r>
      <w:r>
        <w:rPr>
          <w:spacing w:val="-10"/>
          <w:sz w:val="19"/>
        </w:rPr>
        <w:t> </w:t>
      </w:r>
      <w:r>
        <w:rPr>
          <w:sz w:val="19"/>
        </w:rPr>
        <w:t>это</w:t>
      </w:r>
      <w:r>
        <w:rPr>
          <w:spacing w:val="-10"/>
          <w:sz w:val="19"/>
        </w:rPr>
        <w:t> </w:t>
      </w:r>
      <w:r>
        <w:rPr>
          <w:sz w:val="19"/>
        </w:rPr>
        <w:t>забыл,</w:t>
      </w:r>
      <w:r>
        <w:rPr>
          <w:spacing w:val="-10"/>
          <w:sz w:val="19"/>
        </w:rPr>
        <w:t> </w:t>
      </w:r>
      <w:r>
        <w:rPr>
          <w:sz w:val="19"/>
        </w:rPr>
        <w:t>собачьей</w:t>
      </w:r>
      <w:r>
        <w:rPr>
          <w:spacing w:val="-10"/>
          <w:sz w:val="19"/>
        </w:rPr>
        <w:t> </w:t>
      </w:r>
      <w:r>
        <w:rPr>
          <w:sz w:val="19"/>
        </w:rPr>
        <w:t>изменой</w:t>
      </w:r>
      <w:r>
        <w:rPr>
          <w:spacing w:val="-10"/>
          <w:sz w:val="19"/>
        </w:rPr>
        <w:t> </w:t>
      </w:r>
      <w:r>
        <w:rPr>
          <w:sz w:val="19"/>
        </w:rPr>
        <w:t>нарушив</w:t>
      </w:r>
      <w:r>
        <w:rPr>
          <w:spacing w:val="-10"/>
          <w:sz w:val="19"/>
        </w:rPr>
        <w:t> </w:t>
      </w:r>
      <w:r>
        <w:rPr>
          <w:sz w:val="19"/>
        </w:rPr>
        <w:t>крестное</w:t>
      </w:r>
      <w:r>
        <w:rPr>
          <w:spacing w:val="-10"/>
          <w:sz w:val="19"/>
        </w:rPr>
        <w:t> </w:t>
      </w:r>
      <w:r>
        <w:rPr>
          <w:sz w:val="19"/>
        </w:rPr>
        <w:t>целование,</w:t>
      </w:r>
      <w:r>
        <w:rPr>
          <w:spacing w:val="-10"/>
          <w:sz w:val="19"/>
        </w:rPr>
        <w:t> </w:t>
      </w:r>
      <w:r>
        <w:rPr>
          <w:sz w:val="19"/>
        </w:rPr>
        <w:t>присоединился к</w:t>
      </w:r>
      <w:r>
        <w:rPr>
          <w:spacing w:val="-5"/>
          <w:sz w:val="19"/>
        </w:rPr>
        <w:t> </w:t>
      </w:r>
      <w:r>
        <w:rPr>
          <w:sz w:val="19"/>
        </w:rPr>
        <w:t>врагам</w:t>
      </w:r>
      <w:r>
        <w:rPr>
          <w:spacing w:val="-5"/>
          <w:sz w:val="19"/>
        </w:rPr>
        <w:t> </w:t>
      </w:r>
      <w:r>
        <w:rPr>
          <w:sz w:val="19"/>
        </w:rPr>
        <w:t>христианства...</w:t>
      </w:r>
      <w:r>
        <w:rPr>
          <w:spacing w:val="-5"/>
          <w:sz w:val="19"/>
        </w:rPr>
        <w:t> </w:t>
      </w:r>
      <w:r>
        <w:rPr>
          <w:sz w:val="19"/>
        </w:rPr>
        <w:t>Неужели</w:t>
      </w:r>
      <w:r>
        <w:rPr>
          <w:spacing w:val="-5"/>
          <w:sz w:val="19"/>
        </w:rPr>
        <w:t> </w:t>
      </w:r>
      <w:r>
        <w:rPr>
          <w:sz w:val="19"/>
        </w:rPr>
        <w:t>же</w:t>
      </w:r>
      <w:r>
        <w:rPr>
          <w:spacing w:val="-5"/>
          <w:sz w:val="19"/>
        </w:rPr>
        <w:t> </w:t>
      </w:r>
      <w:r>
        <w:rPr>
          <w:sz w:val="19"/>
        </w:rPr>
        <w:t>это</w:t>
      </w:r>
      <w:r>
        <w:rPr>
          <w:spacing w:val="-5"/>
          <w:sz w:val="19"/>
        </w:rPr>
        <w:t> </w:t>
      </w:r>
      <w:r>
        <w:rPr>
          <w:sz w:val="19"/>
        </w:rPr>
        <w:t>свет</w:t>
      </w:r>
      <w:r>
        <w:rPr>
          <w:spacing w:val="-5"/>
          <w:sz w:val="19"/>
        </w:rPr>
        <w:t> </w:t>
      </w:r>
      <w:r>
        <w:rPr>
          <w:sz w:val="19"/>
        </w:rPr>
        <w:t>—</w:t>
      </w:r>
      <w:r>
        <w:rPr>
          <w:spacing w:val="-5"/>
          <w:sz w:val="19"/>
        </w:rPr>
        <w:t> </w:t>
      </w:r>
      <w:r>
        <w:rPr>
          <w:sz w:val="19"/>
        </w:rPr>
        <w:t>когда</w:t>
      </w:r>
      <w:r>
        <w:rPr>
          <w:spacing w:val="-5"/>
          <w:sz w:val="19"/>
        </w:rPr>
        <w:t> </w:t>
      </w:r>
      <w:r>
        <w:rPr>
          <w:sz w:val="19"/>
        </w:rPr>
        <w:t>поп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лукавые</w:t>
      </w:r>
      <w:r>
        <w:rPr>
          <w:spacing w:val="-5"/>
          <w:sz w:val="19"/>
        </w:rPr>
        <w:t> </w:t>
      </w:r>
      <w:r>
        <w:rPr>
          <w:sz w:val="19"/>
        </w:rPr>
        <w:t>рабы</w:t>
      </w:r>
      <w:r>
        <w:rPr>
          <w:spacing w:val="-5"/>
          <w:sz w:val="19"/>
        </w:rPr>
        <w:t> </w:t>
      </w:r>
      <w:r>
        <w:rPr>
          <w:sz w:val="19"/>
        </w:rPr>
        <w:t>правят, царь же — только по имени и по чести царь, а властью нисколько не лучше раба? И</w:t>
      </w:r>
      <w:r>
        <w:rPr>
          <w:spacing w:val="-14"/>
          <w:sz w:val="19"/>
        </w:rPr>
        <w:t> </w:t>
      </w:r>
      <w:r>
        <w:rPr>
          <w:sz w:val="19"/>
        </w:rPr>
        <w:t>неужели</w:t>
      </w:r>
      <w:r>
        <w:rPr>
          <w:spacing w:val="-13"/>
          <w:sz w:val="19"/>
        </w:rPr>
        <w:t> </w:t>
      </w:r>
      <w:r>
        <w:rPr>
          <w:sz w:val="19"/>
        </w:rPr>
        <w:t>это</w:t>
      </w:r>
      <w:r>
        <w:rPr>
          <w:spacing w:val="-13"/>
          <w:sz w:val="19"/>
        </w:rPr>
        <w:t> </w:t>
      </w:r>
      <w:r>
        <w:rPr>
          <w:sz w:val="19"/>
        </w:rPr>
        <w:t>тьма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когда</w:t>
      </w:r>
      <w:r>
        <w:rPr>
          <w:spacing w:val="-14"/>
          <w:sz w:val="19"/>
        </w:rPr>
        <w:t> </w:t>
      </w:r>
      <w:r>
        <w:rPr>
          <w:sz w:val="19"/>
        </w:rPr>
        <w:t>царь</w:t>
      </w:r>
      <w:r>
        <w:rPr>
          <w:spacing w:val="-13"/>
          <w:sz w:val="19"/>
        </w:rPr>
        <w:t> </w:t>
      </w:r>
      <w:r>
        <w:rPr>
          <w:sz w:val="19"/>
        </w:rPr>
        <w:t>управляет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владеет</w:t>
      </w:r>
      <w:r>
        <w:rPr>
          <w:spacing w:val="-13"/>
          <w:sz w:val="19"/>
        </w:rPr>
        <w:t> </w:t>
      </w:r>
      <w:r>
        <w:rPr>
          <w:sz w:val="19"/>
        </w:rPr>
        <w:t>царством,</w:t>
      </w:r>
      <w:r>
        <w:rPr>
          <w:spacing w:val="-14"/>
          <w:sz w:val="19"/>
        </w:rPr>
        <w:t> </w:t>
      </w:r>
      <w:r>
        <w:rPr>
          <w:sz w:val="19"/>
        </w:rPr>
        <w:t>а</w:t>
      </w:r>
      <w:r>
        <w:rPr>
          <w:spacing w:val="-13"/>
          <w:sz w:val="19"/>
        </w:rPr>
        <w:t> </w:t>
      </w:r>
      <w:r>
        <w:rPr>
          <w:sz w:val="19"/>
        </w:rPr>
        <w:t>рабы</w:t>
      </w:r>
      <w:r>
        <w:rPr>
          <w:spacing w:val="-13"/>
          <w:sz w:val="19"/>
        </w:rPr>
        <w:t> </w:t>
      </w:r>
      <w:r>
        <w:rPr>
          <w:sz w:val="19"/>
        </w:rPr>
        <w:t>выполняют приказания?</w:t>
      </w:r>
      <w:r>
        <w:rPr>
          <w:spacing w:val="-9"/>
          <w:sz w:val="19"/>
        </w:rPr>
        <w:t> </w:t>
      </w:r>
      <w:r>
        <w:rPr>
          <w:sz w:val="19"/>
        </w:rPr>
        <w:t>Зачем</w:t>
      </w:r>
      <w:r>
        <w:rPr>
          <w:spacing w:val="-9"/>
          <w:sz w:val="19"/>
        </w:rPr>
        <w:t> </w:t>
      </w:r>
      <w:r>
        <w:rPr>
          <w:sz w:val="19"/>
        </w:rPr>
        <w:t>же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самодержцем</w:t>
      </w:r>
      <w:r>
        <w:rPr>
          <w:spacing w:val="-9"/>
          <w:sz w:val="19"/>
        </w:rPr>
        <w:t> </w:t>
      </w:r>
      <w:r>
        <w:rPr>
          <w:sz w:val="19"/>
        </w:rPr>
        <w:t>называется,</w:t>
      </w:r>
      <w:r>
        <w:rPr>
          <w:spacing w:val="-9"/>
          <w:sz w:val="19"/>
        </w:rPr>
        <w:t> </w:t>
      </w:r>
      <w:r>
        <w:rPr>
          <w:sz w:val="19"/>
        </w:rPr>
        <w:t>если</w:t>
      </w:r>
      <w:r>
        <w:rPr>
          <w:spacing w:val="-9"/>
          <w:sz w:val="19"/>
        </w:rPr>
        <w:t> </w:t>
      </w:r>
      <w:r>
        <w:rPr>
          <w:sz w:val="19"/>
        </w:rPr>
        <w:t>сам</w:t>
      </w:r>
      <w:r>
        <w:rPr>
          <w:spacing w:val="-9"/>
          <w:sz w:val="19"/>
        </w:rPr>
        <w:t> </w:t>
      </w:r>
      <w:r>
        <w:rPr>
          <w:sz w:val="19"/>
        </w:rPr>
        <w:t>не</w:t>
      </w:r>
      <w:r>
        <w:rPr>
          <w:spacing w:val="-9"/>
          <w:sz w:val="19"/>
        </w:rPr>
        <w:t> </w:t>
      </w:r>
      <w:r>
        <w:rPr>
          <w:sz w:val="19"/>
        </w:rPr>
        <w:t>управляет?..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08" w:lineRule="auto" w:before="115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Как</w:t>
      </w:r>
      <w:r>
        <w:rPr>
          <w:spacing w:val="-6"/>
          <w:sz w:val="19"/>
        </w:rPr>
        <w:t> </w:t>
      </w:r>
      <w:r>
        <w:rPr>
          <w:sz w:val="19"/>
        </w:rPr>
        <w:t>представляли</w:t>
      </w:r>
      <w:r>
        <w:rPr>
          <w:spacing w:val="-6"/>
          <w:sz w:val="19"/>
        </w:rPr>
        <w:t> </w:t>
      </w:r>
      <w:r>
        <w:rPr>
          <w:sz w:val="19"/>
        </w:rPr>
        <w:t>права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обязанности</w:t>
      </w:r>
      <w:r>
        <w:rPr>
          <w:spacing w:val="-6"/>
          <w:sz w:val="19"/>
        </w:rPr>
        <w:t> </w:t>
      </w:r>
      <w:r>
        <w:rPr>
          <w:sz w:val="19"/>
        </w:rPr>
        <w:t>монарха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его</w:t>
      </w:r>
      <w:r>
        <w:rPr>
          <w:spacing w:val="-6"/>
          <w:sz w:val="19"/>
        </w:rPr>
        <w:t> </w:t>
      </w:r>
      <w:r>
        <w:rPr>
          <w:sz w:val="19"/>
        </w:rPr>
        <w:t>подданных</w:t>
      </w:r>
      <w:r>
        <w:rPr>
          <w:spacing w:val="-6"/>
          <w:sz w:val="19"/>
        </w:rPr>
        <w:t> </w:t>
      </w:r>
      <w:r>
        <w:rPr>
          <w:sz w:val="19"/>
        </w:rPr>
        <w:t>Иван</w:t>
      </w:r>
      <w:r>
        <w:rPr>
          <w:spacing w:val="-6"/>
          <w:sz w:val="19"/>
        </w:rPr>
        <w:t> </w:t>
      </w:r>
      <w:r>
        <w:rPr>
          <w:sz w:val="19"/>
        </w:rPr>
        <w:t>Грозный и Андрей Курбский? В чём различаются их взгляды? Что их объединяет?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Чью позицию вы разделяете? Объясните почему.</w:t>
      </w:r>
    </w:p>
    <w:p>
      <w:pPr>
        <w:pStyle w:val="Heading7"/>
        <w:tabs>
          <w:tab w:pos="7369" w:val="left" w:leader="none"/>
        </w:tabs>
        <w:spacing w:before="192"/>
        <w:ind w:left="0"/>
        <w:jc w:val="center"/>
      </w:pPr>
      <w:r>
        <w:rPr/>
        <w:pict>
          <v:group style="position:absolute;margin-left:151.402206pt;margin-top:14.639172pt;width:251.15pt;height:7.85pt;mso-position-horizontal-relative:page;mso-position-vertical-relative:paragraph;z-index:-21925888" id="docshapegroup752" coordorigin="3028,293" coordsize="5023,157">
            <v:line style="position:absolute" from="3078,371" to="7956,371" stroked="true" strokeweight="1pt" strokecolor="#4495d1">
              <v:stroke dashstyle="dot"/>
            </v:line>
            <v:shape style="position:absolute;left:3028;top:360;width:4958;height:20" id="docshape753" coordorigin="3028,361" coordsize="4958,20" path="m3048,371l3045,364,3038,361,3031,364,3028,371,3031,378,3038,381,3045,378,3048,371xm7986,371l7983,364,7976,361,7969,364,7966,371,7969,378,7976,381,7983,378,7986,371xe" filled="true" fillcolor="#4495d1" stroked="false">
              <v:path arrowok="t"/>
              <v:fill type="solid"/>
            </v:shape>
            <v:shape style="position:absolute;left:7966;top:292;width:84;height:157" id="docshape754" coordorigin="7966,293" coordsize="84,157" path="m7966,293l7966,449,8050,371,7966,293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75"/>
        </w:rPr>
        <w:t>Работаем</w:t>
      </w:r>
      <w:r>
        <w:rPr>
          <w:color w:val="DB413F"/>
          <w:spacing w:val="19"/>
        </w:rPr>
        <w:t> </w:t>
      </w:r>
      <w:r>
        <w:rPr>
          <w:color w:val="DB413F"/>
          <w:w w:val="75"/>
        </w:rPr>
        <w:t>с</w:t>
      </w:r>
      <w:r>
        <w:rPr>
          <w:color w:val="DB413F"/>
          <w:spacing w:val="19"/>
        </w:rPr>
        <w:t> </w:t>
      </w:r>
      <w:r>
        <w:rPr>
          <w:color w:val="DB413F"/>
          <w:spacing w:val="-2"/>
          <w:w w:val="75"/>
        </w:rPr>
        <w:t>ПОНЯТИЯМИ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85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34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Раскройте смысл понятия «заповедные лета». Приведите один исторический факт, </w:t>
      </w:r>
      <w:r>
        <w:rPr>
          <w:rFonts w:ascii="Tahoma" w:hAnsi="Tahoma"/>
          <w:sz w:val="19"/>
        </w:rPr>
        <w:t>конкретизирующий данное понятие относительно истории России.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660032;mso-wrap-distance-left:0;mso-wrap-distance-right:0" id="docshapegroup755" coordorigin="731,168" coordsize="7719,728">
            <v:rect style="position:absolute;left:731;top:167;width:7719;height:728" id="docshape756" filled="true" fillcolor="#000000" stroked="false">
              <v:fill opacity="19660f" type="solid"/>
            </v:rect>
            <v:rect style="position:absolute;left:793;top:230;width:7597;height:602" id="docshape757" filled="true" fillcolor="#ffffff" stroked="false">
              <v:fill type="solid"/>
            </v:rect>
            <v:shape style="position:absolute;left:877;top:330;width:397;height:397" type="#_x0000_t75" id="docshape758" stroked="false">
              <v:imagedata r:id="rId107" o:title=""/>
            </v:shape>
            <v:shape style="position:absolute;left:986;top:354;width:191;height:371" type="#_x0000_t202" id="docshape759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760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pStyle w:val="Heading3"/>
        <w:tabs>
          <w:tab w:pos="2154" w:val="left" w:leader="none"/>
        </w:tabs>
        <w:spacing w:before="82"/>
      </w:pPr>
      <w:r>
        <w:rPr/>
        <w:pict>
          <v:group style="position:absolute;margin-left:38.509998pt;margin-top:5.74227pt;width:61.95pt;height:28.8pt;mso-position-horizontal-relative:page;mso-position-vertical-relative:paragraph;z-index:-21924352" id="docshapegroup761" coordorigin="770,115" coordsize="1239,576">
            <v:rect style="position:absolute;left:770;top:114;width:1239;height:576" id="docshape762" filled="true" fillcolor="#000000" stroked="false">
              <v:fill opacity="19660f" type="solid"/>
            </v:rect>
            <v:shape style="position:absolute;left:793;top:134;width:1117;height:454" type="#_x0000_t202" id="docshape763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14–15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Завершение</w:t>
      </w:r>
      <w:r>
        <w:rPr>
          <w:color w:val="DB413F"/>
          <w:spacing w:val="51"/>
        </w:rPr>
        <w:t> </w:t>
      </w:r>
      <w:r>
        <w:rPr>
          <w:color w:val="DB413F"/>
          <w:w w:val="80"/>
        </w:rPr>
        <w:t>эпохи</w:t>
      </w:r>
      <w:r>
        <w:rPr>
          <w:color w:val="DB413F"/>
          <w:spacing w:val="51"/>
        </w:rPr>
        <w:t> </w:t>
      </w:r>
      <w:r>
        <w:rPr>
          <w:color w:val="DB413F"/>
          <w:w w:val="80"/>
        </w:rPr>
        <w:t>Ивана</w:t>
      </w:r>
      <w:r>
        <w:rPr>
          <w:color w:val="DB413F"/>
          <w:spacing w:val="52"/>
        </w:rPr>
        <w:t> </w:t>
      </w:r>
      <w:r>
        <w:rPr>
          <w:color w:val="DB413F"/>
          <w:spacing w:val="8"/>
          <w:w w:val="80"/>
        </w:rPr>
        <w:t>Грозного</w:t>
      </w:r>
    </w:p>
    <w:p>
      <w:pPr>
        <w:pStyle w:val="Heading8"/>
        <w:tabs>
          <w:tab w:pos="2154" w:val="left" w:leader="none"/>
        </w:tabs>
        <w:spacing w:line="175" w:lineRule="auto" w:before="328"/>
        <w:ind w:right="1280" w:hanging="1649"/>
      </w:pPr>
      <w:r>
        <w:rPr>
          <w:color w:val="FFFFFF"/>
          <w:spacing w:val="-10"/>
          <w:w w:val="115"/>
          <w:position w:val="-2"/>
          <w:sz w:val="30"/>
        </w:rPr>
        <w:t>?</w:t>
      </w:r>
      <w:r>
        <w:rPr>
          <w:color w:val="FFFFFF"/>
          <w:position w:val="-2"/>
          <w:sz w:val="30"/>
        </w:rPr>
        <w:tab/>
      </w:r>
      <w:r>
        <w:rPr>
          <w:w w:val="115"/>
        </w:rPr>
        <w:t>К</w:t>
      </w:r>
      <w:r>
        <w:rPr>
          <w:spacing w:val="-11"/>
          <w:w w:val="115"/>
        </w:rPr>
        <w:t> </w:t>
      </w:r>
      <w:r>
        <w:rPr>
          <w:w w:val="115"/>
        </w:rPr>
        <w:t>каким</w:t>
      </w:r>
      <w:r>
        <w:rPr>
          <w:spacing w:val="-10"/>
          <w:w w:val="115"/>
        </w:rPr>
        <w:t> </w:t>
      </w:r>
      <w:r>
        <w:rPr>
          <w:w w:val="115"/>
        </w:rPr>
        <w:t>результатам</w:t>
      </w:r>
      <w:r>
        <w:rPr>
          <w:spacing w:val="-10"/>
          <w:w w:val="115"/>
        </w:rPr>
        <w:t> </w:t>
      </w:r>
      <w:r>
        <w:rPr>
          <w:w w:val="115"/>
        </w:rPr>
        <w:t>и</w:t>
      </w:r>
      <w:r>
        <w:rPr>
          <w:spacing w:val="-11"/>
          <w:w w:val="115"/>
        </w:rPr>
        <w:t> </w:t>
      </w:r>
      <w:r>
        <w:rPr>
          <w:w w:val="115"/>
        </w:rPr>
        <w:t>почему</w:t>
      </w:r>
      <w:r>
        <w:rPr>
          <w:spacing w:val="-10"/>
          <w:w w:val="115"/>
        </w:rPr>
        <w:t> </w:t>
      </w:r>
      <w:r>
        <w:rPr>
          <w:w w:val="115"/>
        </w:rPr>
        <w:t>привело</w:t>
      </w:r>
      <w:r>
        <w:rPr>
          <w:spacing w:val="-10"/>
          <w:w w:val="115"/>
        </w:rPr>
        <w:t> </w:t>
      </w:r>
      <w:r>
        <w:rPr>
          <w:w w:val="115"/>
        </w:rPr>
        <w:t>правление</w:t>
      </w:r>
      <w:r>
        <w:rPr>
          <w:spacing w:val="-10"/>
          <w:w w:val="115"/>
        </w:rPr>
        <w:t> </w:t>
      </w:r>
      <w:r>
        <w:rPr>
          <w:w w:val="115"/>
        </w:rPr>
        <w:t>Ивана </w:t>
      </w:r>
      <w:r>
        <w:rPr>
          <w:spacing w:val="-2"/>
          <w:w w:val="115"/>
        </w:rPr>
        <w:t>Грозного?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spacing w:after="0"/>
        <w:rPr>
          <w:rFonts w:ascii="Calibri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3"/>
        <w:rPr>
          <w:rFonts w:ascii="Calibri"/>
          <w:b/>
          <w:sz w:val="23"/>
        </w:rPr>
      </w:pPr>
    </w:p>
    <w:p>
      <w:pPr>
        <w:spacing w:line="223" w:lineRule="auto" w:before="1"/>
        <w:ind w:left="1048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«Иван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Грозный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за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шахматами».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Художник</w:t>
      </w:r>
      <w:r>
        <w:rPr>
          <w:rFonts w:ascii="Trebuchet MS" w:hAnsi="Trebuchet MS"/>
          <w:i/>
          <w:spacing w:val="-1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И.</w:t>
      </w:r>
      <w:r>
        <w:rPr>
          <w:rFonts w:ascii="Trebuchet MS" w:hAnsi="Trebuchet MS"/>
          <w:i/>
          <w:spacing w:val="-11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Билибин.</w:t>
      </w:r>
      <w:r>
        <w:rPr>
          <w:rFonts w:ascii="Trebuchet MS" w:hAnsi="Trebuchet MS"/>
          <w:i/>
          <w:spacing w:val="-1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Иллюстрация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к книге М. Першерона «Москва»</w:t>
      </w:r>
    </w:p>
    <w:p>
      <w:pPr>
        <w:spacing w:line="240" w:lineRule="auto" w:before="9"/>
        <w:rPr>
          <w:rFonts w:ascii="Trebuchet MS"/>
          <w:i/>
          <w:sz w:val="25"/>
        </w:rPr>
      </w:pPr>
      <w:r>
        <w:rPr/>
        <w:br w:type="column"/>
      </w:r>
      <w:r>
        <w:rPr>
          <w:rFonts w:ascii="Trebuchet MS"/>
          <w:i/>
          <w:sz w:val="25"/>
        </w:rPr>
      </w:r>
    </w:p>
    <w:p>
      <w:pPr>
        <w:spacing w:line="223" w:lineRule="auto" w:before="0"/>
        <w:ind w:left="341" w:right="39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«Иван Грозный». </w:t>
      </w:r>
      <w:r>
        <w:rPr>
          <w:rFonts w:ascii="Trebuchet MS" w:hAnsi="Trebuchet MS"/>
          <w:i/>
          <w:sz w:val="19"/>
        </w:rPr>
        <w:t>Скульптор М. </w:t>
      </w:r>
      <w:r>
        <w:rPr>
          <w:rFonts w:ascii="Trebuchet MS" w:hAnsi="Trebuchet MS"/>
          <w:i/>
          <w:sz w:val="19"/>
        </w:rPr>
        <w:t>Анто-</w:t>
      </w:r>
      <w:r>
        <w:rPr>
          <w:rFonts w:ascii="Trebuchet MS" w:hAnsi="Trebuchet MS"/>
          <w:i/>
          <w:sz w:val="19"/>
        </w:rPr>
        <w:t> кольский.</w:t>
      </w:r>
      <w:r>
        <w:rPr>
          <w:rFonts w:ascii="Trebuchet MS" w:hAnsi="Trebuchet MS"/>
          <w:i/>
          <w:spacing w:val="40"/>
          <w:sz w:val="19"/>
        </w:rPr>
        <w:t> </w:t>
      </w:r>
      <w:r>
        <w:rPr>
          <w:rFonts w:ascii="Trebuchet MS" w:hAnsi="Trebuchet MS"/>
          <w:i/>
          <w:sz w:val="19"/>
        </w:rPr>
        <w:t>Москва, Государственная Третьяковская галерея</w:t>
      </w:r>
    </w:p>
    <w:p>
      <w:pPr>
        <w:spacing w:after="0" w:line="223" w:lineRule="auto"/>
        <w:jc w:val="left"/>
        <w:rPr>
          <w:rFonts w:ascii="Trebuchet MS" w:hAnsi="Trebuchet MS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211" w:space="40"/>
            <w:col w:w="4939"/>
          </w:cols>
        </w:sectPr>
      </w:pPr>
    </w:p>
    <w:p>
      <w:pPr>
        <w:pStyle w:val="BodyText"/>
        <w:spacing w:before="2"/>
        <w:rPr>
          <w:rFonts w:ascii="Trebuchet MS"/>
          <w:i/>
          <w:sz w:val="18"/>
        </w:rPr>
      </w:pPr>
      <w:r>
        <w:rPr/>
        <w:pict>
          <v:group style="position:absolute;margin-left:0pt;margin-top:73.417511pt;width:459.25pt;height:490.65pt;mso-position-horizontal-relative:page;mso-position-vertical-relative:page;z-index:-21924864" id="docshapegroup764" coordorigin="0,1468" coordsize="9185,9813">
            <v:rect style="position:absolute;left:0;top:3078;width:9185;height:8203" id="docshape765" filled="true" fillcolor="#e6e7e8" stroked="false">
              <v:fill type="solid"/>
            </v:rect>
            <v:rect style="position:absolute;left:872;top:6014;width:7517;height:1808" id="docshape766" filled="true" fillcolor="#000000" stroked="false">
              <v:fill opacity="32768f" type="solid"/>
            </v:rect>
            <v:rect style="position:absolute;left:935;top:6077;width:7393;height:1682" id="docshape767" filled="true" fillcolor="#ffffff" stroked="false">
              <v:fill type="solid"/>
            </v:rect>
            <v:rect style="position:absolute;left:878;top:2446;width:2693;height:3680" id="docshape768" filled="true" fillcolor="#000000" stroked="false">
              <v:fill opacity="32768f" type="solid"/>
            </v:rect>
            <v:shape style="position:absolute;left:952;top:2521;width:2549;height:3535" type="#_x0000_t75" id="docshape769" stroked="false">
              <v:imagedata r:id="rId157" o:title=""/>
            </v:shape>
            <v:rect style="position:absolute;left:951;top:2518;width:2552;height:3538" id="docshape770" filled="false" stroked="true" strokeweight="1pt" strokecolor="#ffffff">
              <v:stroke dashstyle="solid"/>
            </v:rect>
            <v:rect style="position:absolute;left:4509;top:2431;width:2600;height:3680" id="docshape771" filled="true" fillcolor="#000000" stroked="false">
              <v:fill opacity="32768f" type="solid"/>
            </v:rect>
            <v:shape style="position:absolute;left:4582;top:2505;width:2453;height:3536" type="#_x0000_t75" id="docshape772" stroked="false">
              <v:imagedata r:id="rId158" o:title=""/>
            </v:shape>
            <v:rect style="position:absolute;left:4582;top:2504;width:2454;height:3537" id="docshape773" filled="false" stroked="true" strokeweight="1pt" strokecolor="#ffffff">
              <v:stroke dashstyle="solid"/>
            </v:rect>
            <v:rect style="position:absolute;left:793;top:9107;width:3799;height:114" id="docshape774" filled="true" fillcolor="#eeaf9f" stroked="false">
              <v:fill type="solid"/>
            </v:rect>
            <v:rect style="position:absolute;left:4592;top:9107;width:3799;height:114" id="docshape775" filled="true" fillcolor="#b3ccea" stroked="false">
              <v:fill type="solid"/>
            </v:rect>
            <v:shape style="position:absolute;left:396;top:8387;width:397;height:397" type="#_x0000_t75" id="docshape776" stroked="false">
              <v:imagedata r:id="rId159" o:title=""/>
            </v:shape>
            <v:rect style="position:absolute;left:396;top:8917;width:418;height:418" id="docshape777" filled="true" fillcolor="#000000" stroked="false">
              <v:fill opacity="19660f" type="solid"/>
            </v:rect>
            <v:shape style="position:absolute;left:396;top:8917;width:397;height:397" type="#_x0000_t75" id="docshape778" stroked="false">
              <v:imagedata r:id="rId160" o:title=""/>
            </v:shape>
            <v:line style="position:absolute" from="595,1543" to="595,9145" stroked="true" strokeweight="1.5pt" strokecolor="#4495d1">
              <v:stroke dashstyle="dot"/>
            </v:line>
            <v:shape style="position:absolute;left:580;top:1468;width:30;height:7722" id="docshape779" coordorigin="580,1468" coordsize="30,7722" path="m610,9175l606,9164,595,9160,585,9164,580,9175,585,9186,595,9190,606,9186,610,9175xm610,1483l606,1473,595,1468,585,1473,580,1483,585,1494,595,1498,606,1494,610,1483xe" filled="true" fillcolor="#4495d1" stroked="false">
              <v:path arrowok="t"/>
              <v:fill type="solid"/>
            </v:shape>
            <v:shape style="position:absolute;left:396;top:1704;width:397;height:397" type="#_x0000_t75" id="docshape780" stroked="false">
              <v:imagedata r:id="rId107" o:title=""/>
            </v:shape>
            <w10:wrap type="none"/>
          </v:group>
        </w:pict>
      </w:r>
    </w:p>
    <w:p>
      <w:pPr>
        <w:spacing w:line="218" w:lineRule="auto" w:before="0"/>
        <w:ind w:left="1388" w:right="967" w:hanging="341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40"/>
          <w:sz w:val="20"/>
        </w:rPr>
        <w:t> </w:t>
      </w:r>
      <w:r>
        <w:rPr>
          <w:rFonts w:ascii="Tahoma" w:hAnsi="Tahoma"/>
          <w:sz w:val="19"/>
        </w:rPr>
        <w:t>Рассмотрите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иллюстрации,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представляющие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Ивана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IV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разные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моменты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его </w:t>
      </w:r>
      <w:r>
        <w:rPr>
          <w:rFonts w:ascii="Tahoma" w:hAnsi="Tahoma"/>
          <w:w w:val="95"/>
          <w:sz w:val="19"/>
        </w:rPr>
        <w:t>жизни. Какие развлечения он предпочитал в минуты досуга? Какие думы трево- </w:t>
      </w:r>
      <w:r>
        <w:rPr>
          <w:rFonts w:ascii="Tahoma" w:hAnsi="Tahoma"/>
          <w:sz w:val="19"/>
        </w:rPr>
        <w:t>жили царя на исходе правления?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0"/>
        <w:rPr>
          <w:rFonts w:ascii="Tahoma"/>
          <w:sz w:val="21"/>
        </w:rPr>
      </w:pPr>
    </w:p>
    <w:p>
      <w:pPr>
        <w:pStyle w:val="ListParagraph"/>
        <w:numPr>
          <w:ilvl w:val="0"/>
          <w:numId w:val="31"/>
        </w:numPr>
        <w:tabs>
          <w:tab w:pos="1059" w:val="left" w:leader="none"/>
        </w:tabs>
        <w:spacing w:line="240" w:lineRule="auto" w:before="0" w:after="0"/>
        <w:ind w:left="1058" w:right="0" w:hanging="152"/>
        <w:jc w:val="left"/>
        <w:rPr>
          <w:sz w:val="19"/>
        </w:rPr>
      </w:pPr>
      <w:r>
        <w:rPr>
          <w:spacing w:val="-2"/>
          <w:sz w:val="19"/>
        </w:rPr>
        <w:t>Стефан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Баторий</w:t>
      </w:r>
      <w:r>
        <w:rPr>
          <w:spacing w:val="-10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 </w:t>
      </w:r>
      <w:r>
        <w:rPr>
          <w:spacing w:val="-2"/>
          <w:sz w:val="19"/>
        </w:rPr>
        <w:t>Симеон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Бекбулатович</w:t>
      </w:r>
      <w:r>
        <w:rPr>
          <w:spacing w:val="-10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 </w:t>
      </w:r>
      <w:r>
        <w:rPr>
          <w:spacing w:val="-2"/>
          <w:sz w:val="19"/>
        </w:rPr>
        <w:t>Кучум</w:t>
      </w:r>
      <w:r>
        <w:rPr>
          <w:spacing w:val="-10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1"/>
          <w:position w:val="-2"/>
          <w:sz w:val="22"/>
        </w:rPr>
        <w:t> </w:t>
      </w:r>
      <w:r>
        <w:rPr>
          <w:spacing w:val="-2"/>
          <w:sz w:val="19"/>
        </w:rPr>
        <w:t>Ермак</w:t>
      </w:r>
    </w:p>
    <w:p>
      <w:pPr>
        <w:pStyle w:val="Heading6"/>
        <w:tabs>
          <w:tab w:pos="7902" w:val="left" w:leader="none"/>
        </w:tabs>
        <w:spacing w:before="161"/>
        <w:ind w:left="907"/>
      </w:pPr>
      <w:r>
        <w:rPr/>
        <w:pict>
          <v:group style="position:absolute;margin-left:39.685001pt;margin-top:24.974554pt;width:379.85pt;height:102.9pt;mso-position-horizontal-relative:page;mso-position-vertical-relative:paragraph;z-index:-15659008;mso-wrap-distance-left:0;mso-wrap-distance-right:0" id="docshapegroup781" coordorigin="794,499" coordsize="7597,2058">
            <v:shape style="position:absolute;left:4592;top:499;width:3799;height:2058" type="#_x0000_t202" id="docshape782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32"/>
                      </w:numPr>
                      <w:tabs>
                        <w:tab w:pos="284" w:val="left" w:leader="none"/>
                      </w:tabs>
                      <w:spacing w:line="204" w:lineRule="auto" w:before="139"/>
                      <w:ind w:left="283" w:right="31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1569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 заключение Люблинской унии между Польшей и Великим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княжеством Литовским,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образование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Речи Посполитой</w:t>
                    </w:r>
                  </w:p>
                  <w:p>
                    <w:pPr>
                      <w:numPr>
                        <w:ilvl w:val="0"/>
                        <w:numId w:val="32"/>
                      </w:numPr>
                      <w:tabs>
                        <w:tab w:pos="284" w:val="left" w:leader="none"/>
                      </w:tabs>
                      <w:spacing w:line="204" w:lineRule="auto" w:before="44"/>
                      <w:ind w:left="283" w:right="29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1579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 Утрехтская уния (военно-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политическое объединение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северных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провинций Нидерландов против испанского владычества)</w:t>
                    </w:r>
                  </w:p>
                </w:txbxContent>
              </v:textbox>
              <v:fill type="solid"/>
              <w10:wrap type="none"/>
            </v:shape>
            <v:shape style="position:absolute;left:793;top:499;width:3799;height:2058" type="#_x0000_t202" id="docshape783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33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688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1581—1582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осада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Пскова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 Стефаном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Баторием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28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1581—1585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покорение</w:t>
                    </w:r>
                    <w:r>
                      <w:rPr>
                        <w:rFonts w:ascii="Tahoma" w:hAnsi="Tahoma"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Сибир-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ского ханства Ермаком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264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1582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Ям-Запольское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перемирие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 Речью Посполитой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84" w:val="left" w:leader="none"/>
                      </w:tabs>
                      <w:spacing w:line="192" w:lineRule="auto" w:before="59"/>
                      <w:ind w:left="283" w:right="469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1583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Плюсское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перемирие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со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Швецией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spacing w:after="0"/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16" w:lineRule="auto" w:before="123"/>
        <w:ind w:left="793" w:right="790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33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position w:val="1"/>
        </w:rPr>
        <w:t>  </w:t>
      </w:r>
      <w:r>
        <w:rPr>
          <w:rFonts w:ascii="Calibri" w:hAnsi="Calibri"/>
          <w:b/>
          <w:color w:val="DB413F"/>
        </w:rPr>
        <w:t>Внутренняя</w:t>
      </w:r>
      <w:r>
        <w:rPr>
          <w:rFonts w:ascii="Calibri" w:hAnsi="Calibri"/>
          <w:b/>
          <w:color w:val="DB413F"/>
          <w:spacing w:val="59"/>
        </w:rPr>
        <w:t> </w:t>
      </w:r>
      <w:r>
        <w:rPr>
          <w:rFonts w:ascii="Calibri" w:hAnsi="Calibri"/>
          <w:b/>
          <w:color w:val="DB413F"/>
        </w:rPr>
        <w:t>политика</w:t>
      </w:r>
      <w:r>
        <w:rPr>
          <w:rFonts w:ascii="Calibri" w:hAnsi="Calibri"/>
          <w:b/>
          <w:color w:val="DB413F"/>
          <w:spacing w:val="59"/>
        </w:rPr>
        <w:t> </w:t>
      </w:r>
      <w:r>
        <w:rPr>
          <w:rFonts w:ascii="Calibri" w:hAnsi="Calibri"/>
          <w:b/>
          <w:color w:val="DB413F"/>
        </w:rPr>
        <w:t>Ивана</w:t>
      </w:r>
      <w:r>
        <w:rPr>
          <w:rFonts w:ascii="Calibri" w:hAnsi="Calibri"/>
          <w:b/>
          <w:color w:val="DB413F"/>
          <w:spacing w:val="60"/>
        </w:rPr>
        <w:t> </w:t>
      </w:r>
      <w:r>
        <w:rPr>
          <w:rFonts w:ascii="Calibri" w:hAnsi="Calibri"/>
          <w:b/>
          <w:color w:val="DB413F"/>
        </w:rPr>
        <w:t>IV</w:t>
      </w:r>
      <w:r>
        <w:rPr>
          <w:rFonts w:ascii="Calibri" w:hAnsi="Calibri"/>
          <w:b/>
          <w:color w:val="DB413F"/>
          <w:spacing w:val="60"/>
        </w:rPr>
        <w:t> </w:t>
      </w:r>
      <w:r>
        <w:rPr>
          <w:rFonts w:ascii="Calibri" w:hAnsi="Calibri"/>
          <w:b/>
          <w:color w:val="DB413F"/>
        </w:rPr>
        <w:t>после</w:t>
      </w:r>
      <w:r>
        <w:rPr>
          <w:rFonts w:ascii="Calibri" w:hAnsi="Calibri"/>
          <w:b/>
          <w:color w:val="DB413F"/>
          <w:spacing w:val="59"/>
        </w:rPr>
        <w:t> </w:t>
      </w:r>
      <w:r>
        <w:rPr>
          <w:rFonts w:ascii="Calibri" w:hAnsi="Calibri"/>
          <w:b/>
          <w:color w:val="DB413F"/>
        </w:rPr>
        <w:t>опричнины.</w:t>
      </w:r>
      <w:r>
        <w:rPr>
          <w:rFonts w:ascii="Calibri" w:hAnsi="Calibri"/>
          <w:b/>
          <w:color w:val="DB413F"/>
          <w:spacing w:val="59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color w:val="000000"/>
        </w:rPr>
        <w:t>1575</w:t>
      </w:r>
      <w:r>
        <w:rPr>
          <w:color w:val="000000"/>
          <w:spacing w:val="40"/>
        </w:rPr>
        <w:t> </w:t>
      </w:r>
      <w:r>
        <w:rPr>
          <w:color w:val="000000"/>
        </w:rPr>
        <w:t>г.</w:t>
      </w:r>
      <w:r>
        <w:rPr>
          <w:color w:val="000000"/>
          <w:spacing w:val="40"/>
        </w:rPr>
        <w:t> </w:t>
      </w:r>
      <w:r>
        <w:rPr>
          <w:color w:val="000000"/>
        </w:rPr>
        <w:t>царь</w:t>
      </w:r>
      <w:r>
        <w:rPr>
          <w:color w:val="000000"/>
          <w:spacing w:val="40"/>
        </w:rPr>
        <w:t> </w:t>
      </w:r>
      <w:r>
        <w:rPr>
          <w:color w:val="000000"/>
        </w:rPr>
        <w:t>удивил, а точнее, напугал подданных, когда вновь решил «уйти» с престола. На трон </w:t>
      </w:r>
      <w:r>
        <w:rPr>
          <w:color w:val="000000"/>
        </w:rPr>
        <w:t>в качестве российского царя был посажен крещёный татарский царевич </w:t>
      </w:r>
      <w:r>
        <w:rPr>
          <w:rFonts w:ascii="Book Antiqua" w:hAnsi="Book Antiqua"/>
          <w:b/>
          <w:i/>
          <w:color w:val="000000"/>
        </w:rPr>
        <w:t>Симе-</w:t>
      </w:r>
      <w:r>
        <w:rPr>
          <w:rFonts w:ascii="Book Antiqua" w:hAnsi="Book Antiqua"/>
          <w:b/>
          <w:i/>
          <w:color w:val="000000"/>
        </w:rPr>
        <w:t> он Бекбулатович</w:t>
      </w:r>
      <w:r>
        <w:rPr>
          <w:color w:val="000000"/>
        </w:rPr>
        <w:t>. Себя же Иван Грозный объявил удельным князем москов- ским. Правда, для внешнего мира никакого «царя» Симеона не существовало. Вся</w:t>
      </w:r>
      <w:r>
        <w:rPr>
          <w:color w:val="000000"/>
          <w:spacing w:val="24"/>
        </w:rPr>
        <w:t> </w:t>
      </w:r>
      <w:r>
        <w:rPr>
          <w:color w:val="000000"/>
        </w:rPr>
        <w:t>деятельность</w:t>
      </w:r>
      <w:r>
        <w:rPr>
          <w:color w:val="000000"/>
          <w:spacing w:val="24"/>
        </w:rPr>
        <w:t> </w:t>
      </w:r>
      <w:r>
        <w:rPr>
          <w:color w:val="000000"/>
        </w:rPr>
        <w:t>Посольского</w:t>
      </w:r>
      <w:r>
        <w:rPr>
          <w:color w:val="000000"/>
          <w:spacing w:val="24"/>
        </w:rPr>
        <w:t> </w:t>
      </w:r>
      <w:r>
        <w:rPr>
          <w:color w:val="000000"/>
        </w:rPr>
        <w:t>приказа</w:t>
      </w:r>
      <w:r>
        <w:rPr>
          <w:color w:val="000000"/>
          <w:spacing w:val="24"/>
        </w:rPr>
        <w:t> </w:t>
      </w:r>
      <w:r>
        <w:rPr>
          <w:color w:val="000000"/>
        </w:rPr>
        <w:t>велась</w:t>
      </w:r>
      <w:r>
        <w:rPr>
          <w:color w:val="000000"/>
          <w:spacing w:val="24"/>
        </w:rPr>
        <w:t> </w:t>
      </w:r>
      <w:r>
        <w:rPr>
          <w:color w:val="000000"/>
        </w:rPr>
        <w:t>от</w:t>
      </w:r>
      <w:r>
        <w:rPr>
          <w:color w:val="000000"/>
          <w:spacing w:val="24"/>
        </w:rPr>
        <w:t> </w:t>
      </w:r>
      <w:r>
        <w:rPr>
          <w:color w:val="000000"/>
        </w:rPr>
        <w:t>имени</w:t>
      </w:r>
      <w:r>
        <w:rPr>
          <w:color w:val="000000"/>
          <w:spacing w:val="24"/>
        </w:rPr>
        <w:t> </w:t>
      </w:r>
      <w:r>
        <w:rPr>
          <w:color w:val="000000"/>
        </w:rPr>
        <w:t>Ивана</w:t>
      </w:r>
      <w:r>
        <w:rPr>
          <w:color w:val="000000"/>
          <w:spacing w:val="24"/>
        </w:rPr>
        <w:t> </w:t>
      </w:r>
      <w:r>
        <w:rPr>
          <w:color w:val="000000"/>
        </w:rPr>
        <w:t>IV.</w:t>
      </w:r>
      <w:r>
        <w:rPr>
          <w:color w:val="000000"/>
          <w:spacing w:val="24"/>
        </w:rPr>
        <w:t> </w:t>
      </w:r>
      <w:r>
        <w:rPr>
          <w:color w:val="000000"/>
        </w:rPr>
        <w:t>В</w:t>
      </w:r>
      <w:r>
        <w:rPr>
          <w:color w:val="000000"/>
          <w:spacing w:val="24"/>
        </w:rPr>
        <w:t> </w:t>
      </w:r>
      <w:r>
        <w:rPr>
          <w:color w:val="000000"/>
        </w:rPr>
        <w:t>1576</w:t>
      </w:r>
      <w:r>
        <w:rPr>
          <w:color w:val="000000"/>
          <w:spacing w:val="24"/>
        </w:rPr>
        <w:t> </w:t>
      </w:r>
      <w:r>
        <w:rPr>
          <w:color w:val="000000"/>
          <w:spacing w:val="-5"/>
        </w:rPr>
        <w:t>г.</w:t>
      </w:r>
    </w:p>
    <w:p>
      <w:pPr>
        <w:pStyle w:val="BodyText"/>
        <w:spacing w:line="223" w:lineRule="auto" w:before="4"/>
        <w:ind w:left="793" w:right="791"/>
        <w:jc w:val="both"/>
      </w:pPr>
      <w:r>
        <w:rPr/>
        <w:pict>
          <v:shape style="position:absolute;margin-left:0pt;margin-top:36.921448pt;width:.1pt;height:410.15pt;mso-position-horizontal-relative:page;mso-position-vertical-relative:paragraph;z-index:15799808" id="docshape791" coordorigin="0,738" coordsize="0,8203" path="m0,738l0,8941e" filled="true" fillcolor="#e6e7e8" stroked="false">
            <v:path arrowok="t"/>
            <v:fill type="solid"/>
            <w10:wrap type="none"/>
          </v:shape>
        </w:pict>
      </w:r>
      <w:r>
        <w:rPr/>
        <w:t>«царя» Симеона мирно свели на «великое княжение Тверское», а на москов- ский трон вернулся царь Иван Грозный. Причина политического маскарада 1575</w:t>
      </w:r>
      <w:r>
        <w:rPr>
          <w:spacing w:val="-3"/>
        </w:rPr>
        <w:t> </w:t>
      </w:r>
      <w:r>
        <w:rPr/>
        <w:t>г.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ясна.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источниках</w:t>
      </w:r>
      <w:r>
        <w:rPr>
          <w:spacing w:val="-4"/>
        </w:rPr>
        <w:t> </w:t>
      </w:r>
      <w:r>
        <w:rPr/>
        <w:t>содержится</w:t>
      </w:r>
      <w:r>
        <w:rPr>
          <w:spacing w:val="-4"/>
        </w:rPr>
        <w:t> </w:t>
      </w:r>
      <w:r>
        <w:rPr/>
        <w:t>версия,</w:t>
      </w:r>
      <w:r>
        <w:rPr>
          <w:spacing w:val="-4"/>
        </w:rPr>
        <w:t> </w:t>
      </w:r>
      <w:r>
        <w:rPr/>
        <w:t>будто</w:t>
      </w:r>
      <w:r>
        <w:rPr>
          <w:spacing w:val="-4"/>
        </w:rPr>
        <w:t> </w:t>
      </w:r>
      <w:r>
        <w:rPr/>
        <w:t>волхвы</w:t>
      </w:r>
      <w:r>
        <w:rPr>
          <w:spacing w:val="-4"/>
        </w:rPr>
        <w:t> </w:t>
      </w:r>
      <w:r>
        <w:rPr/>
        <w:t>предрекли,</w:t>
      </w:r>
      <w:r>
        <w:rPr>
          <w:spacing w:val="-4"/>
        </w:rPr>
        <w:t> </w:t>
      </w:r>
      <w:r>
        <w:rPr/>
        <w:t>что в</w:t>
      </w:r>
      <w:r>
        <w:rPr>
          <w:spacing w:val="-13"/>
        </w:rPr>
        <w:t> </w:t>
      </w:r>
      <w:r>
        <w:rPr/>
        <w:t>1575</w:t>
      </w:r>
      <w:r>
        <w:rPr>
          <w:spacing w:val="-13"/>
        </w:rPr>
        <w:t> </w:t>
      </w:r>
      <w:r>
        <w:rPr/>
        <w:t>г.</w:t>
      </w:r>
      <w:r>
        <w:rPr>
          <w:spacing w:val="-13"/>
        </w:rPr>
        <w:t> </w:t>
      </w:r>
      <w:r>
        <w:rPr/>
        <w:t>российский</w:t>
      </w:r>
      <w:r>
        <w:rPr>
          <w:spacing w:val="-13"/>
        </w:rPr>
        <w:t> </w:t>
      </w:r>
      <w:r>
        <w:rPr/>
        <w:t>царь</w:t>
      </w:r>
      <w:r>
        <w:rPr>
          <w:spacing w:val="-13"/>
        </w:rPr>
        <w:t> </w:t>
      </w:r>
      <w:r>
        <w:rPr/>
        <w:t>умрёт,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Иван</w:t>
      </w:r>
      <w:r>
        <w:rPr>
          <w:spacing w:val="-13"/>
        </w:rPr>
        <w:t> </w:t>
      </w:r>
      <w:r>
        <w:rPr/>
        <w:t>Васильевич,</w:t>
      </w:r>
      <w:r>
        <w:rPr>
          <w:spacing w:val="-13"/>
        </w:rPr>
        <w:t> </w:t>
      </w:r>
      <w:r>
        <w:rPr/>
        <w:t>склонный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мистике</w:t>
      </w:r>
      <w:r>
        <w:rPr>
          <w:spacing w:val="-13"/>
        </w:rPr>
        <w:t> </w:t>
      </w:r>
      <w:r>
        <w:rPr/>
        <w:t>(вера в</w:t>
      </w:r>
      <w:r>
        <w:rPr>
          <w:spacing w:val="40"/>
        </w:rPr>
        <w:t> </w:t>
      </w:r>
      <w:r>
        <w:rPr/>
        <w:t>сверхъестественные</w:t>
      </w:r>
      <w:r>
        <w:rPr>
          <w:spacing w:val="40"/>
        </w:rPr>
        <w:t> </w:t>
      </w:r>
      <w:r>
        <w:rPr/>
        <w:t>силы),</w:t>
      </w:r>
      <w:r>
        <w:rPr>
          <w:spacing w:val="40"/>
        </w:rPr>
        <w:t> </w:t>
      </w:r>
      <w:r>
        <w:rPr/>
        <w:t>поверил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совершил</w:t>
      </w:r>
      <w:r>
        <w:rPr>
          <w:spacing w:val="40"/>
        </w:rPr>
        <w:t> </w:t>
      </w:r>
      <w:r>
        <w:rPr/>
        <w:t>столь</w:t>
      </w:r>
      <w:r>
        <w:rPr>
          <w:spacing w:val="40"/>
        </w:rPr>
        <w:t> </w:t>
      </w:r>
      <w:r>
        <w:rPr/>
        <w:t>странный</w:t>
      </w:r>
      <w:r>
        <w:rPr>
          <w:spacing w:val="40"/>
        </w:rPr>
        <w:t> </w:t>
      </w:r>
      <w:r>
        <w:rPr/>
        <w:t>поступок с очередным оставлением трона.</w:t>
      </w:r>
    </w:p>
    <w:p>
      <w:pPr>
        <w:spacing w:line="218" w:lineRule="auto" w:before="111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Со времён деда Ивана Грозного Ивана III в Кремле при дворе жили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выписанные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Западной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Европы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врачи.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Эти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лейб-медики,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правило,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образо- </w:t>
      </w:r>
      <w:r>
        <w:rPr>
          <w:rFonts w:ascii="Tahoma" w:hAnsi="Tahoma"/>
          <w:w w:val="95"/>
          <w:sz w:val="19"/>
        </w:rPr>
        <w:t>ванные люди, не только лечили государей, но и являлись их тайными советниками. При Иване IV состояло несколько западноевропейских докторов. Вначале его любимцем был Елисей Бомелий, родом голландец, учившийся в своё время на медицинском факультете </w:t>
      </w:r>
      <w:r>
        <w:rPr>
          <w:rFonts w:ascii="Tahoma" w:hAnsi="Tahoma"/>
          <w:sz w:val="19"/>
        </w:rPr>
        <w:t>Кембриджского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университета.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Характер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у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этого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«немца»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отвратительный.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Лекаря </w:t>
      </w:r>
      <w:r>
        <w:rPr>
          <w:rFonts w:ascii="Tahoma" w:hAnsi="Tahoma"/>
          <w:spacing w:val="-2"/>
          <w:sz w:val="19"/>
        </w:rPr>
        <w:t>ненавидели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только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русские,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считавшие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всех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иностранных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врачей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«колдунами»,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но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и </w:t>
      </w:r>
      <w:r>
        <w:rPr>
          <w:rFonts w:ascii="Tahoma" w:hAnsi="Tahoma"/>
          <w:sz w:val="19"/>
        </w:rPr>
        <w:t>западные иноземцы на русской службе. Но царь ценил Бомелия и советовался с ним одно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время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всем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важнейшим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делам,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включая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ливонские.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Однако,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некоторые прежние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любимцы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Ивана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Васильевича,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Бомелий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конце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концов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казнён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царско- му приказу</w:t>
      </w:r>
    </w:p>
    <w:p>
      <w:pPr>
        <w:pStyle w:val="BodyText"/>
        <w:spacing w:before="6"/>
        <w:rPr>
          <w:rFonts w:ascii="Tahoma"/>
          <w:sz w:val="17"/>
        </w:rPr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0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Чем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Иван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Грозный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напугал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подданных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1575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г.?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Почему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они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испугались?</w:t>
      </w:r>
    </w:p>
    <w:p>
      <w:pPr>
        <w:pStyle w:val="BodyText"/>
        <w:spacing w:before="9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2</w:t>
      </w: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w w:val="150"/>
          <w:position w:val="1"/>
        </w:rPr>
        <w:t> </w:t>
      </w:r>
      <w:r>
        <w:rPr>
          <w:rFonts w:ascii="Calibri" w:hAnsi="Calibri"/>
          <w:b/>
          <w:color w:val="DB413F"/>
        </w:rPr>
        <w:t>Речь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Посполитая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продолжение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Ливонской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войны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в</w:t>
      </w:r>
      <w:r>
        <w:rPr>
          <w:rFonts w:ascii="Calibri" w:hAnsi="Calibri"/>
          <w:b/>
          <w:color w:val="DB413F"/>
          <w:spacing w:val="40"/>
          <w:w w:val="110"/>
        </w:rPr>
        <w:t> </w:t>
      </w:r>
      <w:r>
        <w:rPr>
          <w:rFonts w:ascii="Calibri" w:hAnsi="Calibri"/>
          <w:b/>
          <w:color w:val="DB413F"/>
          <w:w w:val="110"/>
        </w:rPr>
        <w:t>1577–1581</w:t>
      </w:r>
      <w:r>
        <w:rPr>
          <w:rFonts w:ascii="Calibri" w:hAnsi="Calibri"/>
          <w:b/>
          <w:color w:val="DB413F"/>
          <w:spacing w:val="40"/>
          <w:w w:val="110"/>
        </w:rPr>
        <w:t> </w:t>
      </w:r>
      <w:r>
        <w:rPr>
          <w:rFonts w:ascii="Calibri" w:hAnsi="Calibri"/>
          <w:b/>
          <w:color w:val="DB413F"/>
        </w:rPr>
        <w:t>гг.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Во время Ливонской войны Польское королевство и Великое княжество Литов- ское</w:t>
      </w:r>
      <w:r>
        <w:rPr>
          <w:color w:val="000000"/>
          <w:spacing w:val="-3"/>
        </w:rPr>
        <w:t> </w:t>
      </w:r>
      <w:r>
        <w:rPr>
          <w:color w:val="000000"/>
        </w:rPr>
        <w:t>заключили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3"/>
        </w:rPr>
        <w:t> </w:t>
      </w:r>
      <w:r>
        <w:rPr>
          <w:color w:val="000000"/>
        </w:rPr>
        <w:t>1569</w:t>
      </w:r>
      <w:r>
        <w:rPr>
          <w:color w:val="000000"/>
          <w:spacing w:val="-3"/>
        </w:rPr>
        <w:t> </w:t>
      </w:r>
      <w:r>
        <w:rPr>
          <w:color w:val="000000"/>
        </w:rPr>
        <w:t>г.</w:t>
      </w:r>
      <w:r>
        <w:rPr>
          <w:color w:val="000000"/>
          <w:spacing w:val="-3"/>
        </w:rPr>
        <w:t> </w:t>
      </w:r>
      <w:r>
        <w:rPr>
          <w:color w:val="000000"/>
        </w:rPr>
        <w:t>Люблинскую</w:t>
      </w:r>
      <w:r>
        <w:rPr>
          <w:color w:val="000000"/>
          <w:spacing w:val="-3"/>
        </w:rPr>
        <w:t> </w:t>
      </w:r>
      <w:r>
        <w:rPr>
          <w:color w:val="000000"/>
        </w:rPr>
        <w:t>унию</w:t>
      </w:r>
      <w:r>
        <w:rPr>
          <w:color w:val="000000"/>
          <w:spacing w:val="-3"/>
        </w:rPr>
        <w:t> </w:t>
      </w:r>
      <w:r>
        <w:rPr>
          <w:color w:val="000000"/>
        </w:rPr>
        <w:t>и</w:t>
      </w:r>
      <w:r>
        <w:rPr>
          <w:color w:val="000000"/>
          <w:spacing w:val="-3"/>
        </w:rPr>
        <w:t> </w:t>
      </w:r>
      <w:r>
        <w:rPr>
          <w:color w:val="000000"/>
        </w:rPr>
        <w:t>объединились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3"/>
        </w:rPr>
        <w:t> </w:t>
      </w:r>
      <w:r>
        <w:rPr>
          <w:color w:val="000000"/>
        </w:rPr>
        <w:t>единое</w:t>
      </w:r>
      <w:r>
        <w:rPr>
          <w:color w:val="000000"/>
          <w:spacing w:val="-3"/>
        </w:rPr>
        <w:t> </w:t>
      </w:r>
      <w:r>
        <w:rPr>
          <w:color w:val="000000"/>
        </w:rPr>
        <w:t>государ- ство</w:t>
      </w:r>
      <w:r>
        <w:rPr>
          <w:color w:val="000000"/>
          <w:spacing w:val="-1"/>
        </w:rPr>
        <w:t> </w:t>
      </w:r>
      <w:r>
        <w:rPr>
          <w:color w:val="000000"/>
        </w:rPr>
        <w:t>—</w:t>
      </w:r>
      <w:r>
        <w:rPr>
          <w:color w:val="000000"/>
          <w:spacing w:val="-1"/>
        </w:rPr>
        <w:t> </w:t>
      </w:r>
      <w:r>
        <w:rPr>
          <w:color w:val="000000"/>
        </w:rPr>
        <w:t>Речь</w:t>
      </w:r>
      <w:r>
        <w:rPr>
          <w:color w:val="000000"/>
          <w:spacing w:val="-1"/>
        </w:rPr>
        <w:t> </w:t>
      </w:r>
      <w:r>
        <w:rPr>
          <w:color w:val="000000"/>
        </w:rPr>
        <w:t>Посполитую</w:t>
      </w:r>
      <w:r>
        <w:rPr>
          <w:color w:val="000000"/>
          <w:spacing w:val="-1"/>
        </w:rPr>
        <w:t> </w:t>
      </w:r>
      <w:r>
        <w:rPr>
          <w:color w:val="000000"/>
        </w:rPr>
        <w:t>(«республику»).</w:t>
      </w:r>
      <w:r>
        <w:rPr>
          <w:color w:val="000000"/>
          <w:spacing w:val="-1"/>
        </w:rPr>
        <w:t> </w:t>
      </w:r>
      <w:r>
        <w:rPr>
          <w:color w:val="000000"/>
        </w:rPr>
        <w:t>Последний</w:t>
      </w:r>
      <w:r>
        <w:rPr>
          <w:color w:val="000000"/>
          <w:spacing w:val="-1"/>
        </w:rPr>
        <w:t> </w:t>
      </w:r>
      <w:r>
        <w:rPr>
          <w:color w:val="000000"/>
        </w:rPr>
        <w:t>король</w:t>
      </w:r>
      <w:r>
        <w:rPr>
          <w:color w:val="000000"/>
          <w:spacing w:val="-1"/>
        </w:rPr>
        <w:t> </w:t>
      </w:r>
      <w:r>
        <w:rPr>
          <w:color w:val="000000"/>
        </w:rPr>
        <w:t>из</w:t>
      </w:r>
      <w:r>
        <w:rPr>
          <w:color w:val="000000"/>
          <w:spacing w:val="-1"/>
        </w:rPr>
        <w:t> </w:t>
      </w:r>
      <w:r>
        <w:rPr>
          <w:color w:val="000000"/>
        </w:rPr>
        <w:t>династии</w:t>
      </w:r>
      <w:r>
        <w:rPr>
          <w:color w:val="000000"/>
          <w:spacing w:val="-1"/>
        </w:rPr>
        <w:t> </w:t>
      </w:r>
      <w:r>
        <w:rPr>
          <w:color w:val="000000"/>
        </w:rPr>
        <w:t>Ягел- лонов Сигизмунд II Август не имел сыновей, поэтому магнаты и шляхта в 1569 г. решили, что после его смерти короля будет выбирать польско-литов- ский сейм. Сигизмунд II Август скончался в 1572 г. На трон Речи Посполитой пригласили</w:t>
      </w:r>
      <w:r>
        <w:rPr>
          <w:color w:val="000000"/>
          <w:spacing w:val="-14"/>
        </w:rPr>
        <w:t> </w:t>
      </w:r>
      <w:r>
        <w:rPr>
          <w:color w:val="000000"/>
        </w:rPr>
        <w:t>французского</w:t>
      </w:r>
      <w:r>
        <w:rPr>
          <w:color w:val="000000"/>
          <w:spacing w:val="-14"/>
        </w:rPr>
        <w:t> </w:t>
      </w:r>
      <w:r>
        <w:rPr>
          <w:color w:val="000000"/>
        </w:rPr>
        <w:t>принца</w:t>
      </w:r>
      <w:r>
        <w:rPr>
          <w:color w:val="000000"/>
          <w:spacing w:val="-14"/>
        </w:rPr>
        <w:t> </w:t>
      </w:r>
      <w:r>
        <w:rPr>
          <w:color w:val="000000"/>
        </w:rPr>
        <w:t>Генриха</w:t>
      </w:r>
      <w:r>
        <w:rPr>
          <w:color w:val="000000"/>
          <w:spacing w:val="-14"/>
        </w:rPr>
        <w:t> </w:t>
      </w:r>
      <w:r>
        <w:rPr>
          <w:color w:val="000000"/>
        </w:rPr>
        <w:t>Валуа.</w:t>
      </w:r>
      <w:r>
        <w:rPr>
          <w:color w:val="000000"/>
          <w:spacing w:val="-14"/>
        </w:rPr>
        <w:t> </w:t>
      </w:r>
      <w:r>
        <w:rPr>
          <w:color w:val="000000"/>
        </w:rPr>
        <w:t>Выбор</w:t>
      </w:r>
      <w:r>
        <w:rPr>
          <w:color w:val="000000"/>
          <w:spacing w:val="-14"/>
        </w:rPr>
        <w:t> </w:t>
      </w:r>
      <w:r>
        <w:rPr>
          <w:color w:val="000000"/>
        </w:rPr>
        <w:t>оказался</w:t>
      </w:r>
      <w:r>
        <w:rPr>
          <w:color w:val="000000"/>
          <w:spacing w:val="-14"/>
        </w:rPr>
        <w:t> </w:t>
      </w:r>
      <w:r>
        <w:rPr>
          <w:color w:val="000000"/>
        </w:rPr>
        <w:t>неудачным. Как только освободился французский трон, Генрих бежал на родину. Следую- щим выборным королём стал в 1576 г. князь Трансильвании </w:t>
      </w:r>
      <w:r>
        <w:rPr>
          <w:rFonts w:ascii="Book Antiqua" w:hAnsi="Book Antiqua"/>
          <w:b/>
          <w:i/>
          <w:color w:val="000000"/>
        </w:rPr>
        <w:t>Стефан Бато-</w:t>
      </w:r>
      <w:r>
        <w:rPr>
          <w:rFonts w:ascii="Book Antiqua" w:hAnsi="Book Antiqua"/>
          <w:b/>
          <w:i/>
          <w:color w:val="000000"/>
        </w:rPr>
        <w:t> рий</w:t>
      </w:r>
      <w:r>
        <w:rPr>
          <w:color w:val="000000"/>
        </w:rPr>
        <w:t>. Это был умный, опытный и решительный политик, к тому же хороший воевода,</w:t>
      </w:r>
      <w:r>
        <w:rPr>
          <w:color w:val="000000"/>
          <w:spacing w:val="36"/>
        </w:rPr>
        <w:t> </w:t>
      </w:r>
      <w:r>
        <w:rPr>
          <w:color w:val="000000"/>
        </w:rPr>
        <w:t>внимательно</w:t>
      </w:r>
      <w:r>
        <w:rPr>
          <w:color w:val="000000"/>
          <w:spacing w:val="36"/>
        </w:rPr>
        <w:t> </w:t>
      </w:r>
      <w:r>
        <w:rPr>
          <w:color w:val="000000"/>
        </w:rPr>
        <w:t>следивший</w:t>
      </w:r>
      <w:r>
        <w:rPr>
          <w:color w:val="000000"/>
          <w:spacing w:val="36"/>
        </w:rPr>
        <w:t> </w:t>
      </w:r>
      <w:r>
        <w:rPr>
          <w:color w:val="000000"/>
        </w:rPr>
        <w:t>за</w:t>
      </w:r>
      <w:r>
        <w:rPr>
          <w:color w:val="000000"/>
          <w:spacing w:val="36"/>
        </w:rPr>
        <w:t> </w:t>
      </w:r>
      <w:r>
        <w:rPr>
          <w:color w:val="000000"/>
        </w:rPr>
        <w:t>европейскими</w:t>
      </w:r>
      <w:r>
        <w:rPr>
          <w:color w:val="000000"/>
          <w:spacing w:val="36"/>
        </w:rPr>
        <w:t> </w:t>
      </w:r>
      <w:r>
        <w:rPr>
          <w:color w:val="000000"/>
        </w:rPr>
        <w:t>военными</w:t>
      </w:r>
      <w:r>
        <w:rPr>
          <w:color w:val="000000"/>
          <w:spacing w:val="36"/>
        </w:rPr>
        <w:t> </w:t>
      </w:r>
      <w:r>
        <w:rPr>
          <w:color w:val="000000"/>
        </w:rPr>
        <w:t>новшествами. В Речи Посполитой в то время кипели страсти и разногласия среди политиче- ской элиты. Баторию понадобилось несколько лет, чтобы сплотить страну. </w:t>
      </w:r>
      <w:r>
        <w:rPr>
          <w:color w:val="000000"/>
        </w:rPr>
        <w:t>Это на время отвлекло нового короля от внешней политики.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Ливонская</w:t>
      </w:r>
      <w:r>
        <w:rPr>
          <w:spacing w:val="-11"/>
        </w:rPr>
        <w:t> </w:t>
      </w:r>
      <w:r>
        <w:rPr/>
        <w:t>война</w:t>
      </w:r>
      <w:r>
        <w:rPr>
          <w:spacing w:val="-11"/>
        </w:rPr>
        <w:t> </w:t>
      </w:r>
      <w:r>
        <w:rPr/>
        <w:t>продолжалась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общем</w:t>
      </w:r>
      <w:r>
        <w:rPr>
          <w:spacing w:val="-11"/>
        </w:rPr>
        <w:t> </w:t>
      </w:r>
      <w:r>
        <w:rPr/>
        <w:t>успешно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России.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1577</w:t>
      </w:r>
      <w:r>
        <w:rPr>
          <w:spacing w:val="-11"/>
        </w:rPr>
        <w:t> </w:t>
      </w:r>
      <w:r>
        <w:rPr/>
        <w:t>г.</w:t>
      </w:r>
      <w:r>
        <w:rPr>
          <w:spacing w:val="-11"/>
        </w:rPr>
        <w:t> </w:t>
      </w:r>
      <w:r>
        <w:rPr/>
        <w:t>рус- ская</w:t>
      </w:r>
      <w:r>
        <w:rPr>
          <w:spacing w:val="-9"/>
        </w:rPr>
        <w:t> </w:t>
      </w:r>
      <w:r>
        <w:rPr/>
        <w:t>армия</w:t>
      </w:r>
      <w:r>
        <w:rPr>
          <w:spacing w:val="-9"/>
        </w:rPr>
        <w:t> </w:t>
      </w:r>
      <w:r>
        <w:rPr/>
        <w:t>овладела</w:t>
      </w:r>
      <w:r>
        <w:rPr>
          <w:spacing w:val="-9"/>
        </w:rPr>
        <w:t> </w:t>
      </w:r>
      <w:r>
        <w:rPr/>
        <w:t>почти</w:t>
      </w:r>
      <w:r>
        <w:rPr>
          <w:spacing w:val="-9"/>
        </w:rPr>
        <w:t> </w:t>
      </w:r>
      <w:r>
        <w:rPr/>
        <w:t>всей</w:t>
      </w:r>
      <w:r>
        <w:rPr>
          <w:spacing w:val="-9"/>
        </w:rPr>
        <w:t> </w:t>
      </w:r>
      <w:r>
        <w:rPr/>
        <w:t>Ливонией,</w:t>
      </w:r>
      <w:r>
        <w:rPr>
          <w:spacing w:val="-9"/>
        </w:rPr>
        <w:t> </w:t>
      </w:r>
      <w:r>
        <w:rPr/>
        <w:t>за</w:t>
      </w:r>
      <w:r>
        <w:rPr>
          <w:spacing w:val="-9"/>
        </w:rPr>
        <w:t> </w:t>
      </w:r>
      <w:r>
        <w:rPr/>
        <w:t>исключением</w:t>
      </w:r>
      <w:r>
        <w:rPr>
          <w:spacing w:val="-9"/>
        </w:rPr>
        <w:t> </w:t>
      </w:r>
      <w:r>
        <w:rPr/>
        <w:t>Курляндии,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так- же областей вокруг Риги и Ревеля. Иван IV решил создать вассальное России Ливонское королевство. Во главе его встал принц Магнус, брат датского коро- ля.</w:t>
      </w:r>
      <w:r>
        <w:rPr>
          <w:spacing w:val="31"/>
        </w:rPr>
        <w:t> </w:t>
      </w:r>
      <w:r>
        <w:rPr/>
        <w:t>Он</w:t>
      </w:r>
      <w:r>
        <w:rPr>
          <w:spacing w:val="31"/>
        </w:rPr>
        <w:t> </w:t>
      </w:r>
      <w:r>
        <w:rPr/>
        <w:t>присягнул</w:t>
      </w:r>
      <w:r>
        <w:rPr>
          <w:spacing w:val="31"/>
        </w:rPr>
        <w:t> </w:t>
      </w:r>
      <w:r>
        <w:rPr/>
        <w:t>царю</w:t>
      </w:r>
      <w:r>
        <w:rPr>
          <w:spacing w:val="31"/>
        </w:rPr>
        <w:t> </w:t>
      </w:r>
      <w:r>
        <w:rPr/>
        <w:t>и</w:t>
      </w:r>
      <w:r>
        <w:rPr>
          <w:spacing w:val="31"/>
        </w:rPr>
        <w:t> </w:t>
      </w:r>
      <w:r>
        <w:rPr/>
        <w:t>женился</w:t>
      </w:r>
      <w:r>
        <w:rPr>
          <w:spacing w:val="31"/>
        </w:rPr>
        <w:t> </w:t>
      </w:r>
      <w:r>
        <w:rPr/>
        <w:t>на</w:t>
      </w:r>
      <w:r>
        <w:rPr>
          <w:spacing w:val="31"/>
        </w:rPr>
        <w:t> </w:t>
      </w:r>
      <w:r>
        <w:rPr/>
        <w:t>племяннице</w:t>
      </w:r>
      <w:r>
        <w:rPr>
          <w:spacing w:val="31"/>
        </w:rPr>
        <w:t> </w:t>
      </w:r>
      <w:r>
        <w:rPr/>
        <w:t>Ивана</w:t>
      </w:r>
      <w:r>
        <w:rPr>
          <w:spacing w:val="31"/>
        </w:rPr>
        <w:t> </w:t>
      </w:r>
      <w:r>
        <w:rPr/>
        <w:t>Грозного</w:t>
      </w:r>
      <w:r>
        <w:rPr>
          <w:spacing w:val="31"/>
        </w:rPr>
        <w:t> </w:t>
      </w:r>
      <w:r>
        <w:rPr>
          <w:spacing w:val="-2"/>
        </w:rPr>
        <w:t>Марии.</w:t>
      </w:r>
    </w:p>
    <w:p>
      <w:pPr>
        <w:spacing w:after="0" w:line="223" w:lineRule="auto"/>
        <w:jc w:val="both"/>
        <w:sectPr>
          <w:headerReference w:type="default" r:id="rId161"/>
          <w:headerReference w:type="even" r:id="rId162"/>
          <w:pgSz w:w="9190" w:h="12020"/>
          <w:pgMar w:header="0" w:footer="0" w:top="740" w:bottom="280" w:left="0" w:right="0"/>
          <w:pgNumType w:start="67"/>
        </w:sect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ind w:left="447"/>
      </w:pPr>
      <w:r>
        <w:rPr/>
        <w:pict>
          <v:group style="width:400.35pt;height:177.5pt;mso-position-horizontal-relative:char;mso-position-vertical-relative:line" id="docshapegroup792" coordorigin="0,0" coordsize="8007,3550">
            <v:rect style="position:absolute;left:0;top:0;width:8007;height:3550" id="docshape793" filled="true" fillcolor="#000000" stroked="false">
              <v:fill opacity="32768f" type="solid"/>
            </v:rect>
            <v:rect style="position:absolute;left:62;top:62;width:7881;height:3428" id="docshape794" filled="true" fillcolor="#ffffff" stroked="false">
              <v:fill type="solid"/>
            </v:rect>
            <v:rect style="position:absolute;left:0;top:0;width:3543;height:2477" id="docshape795" filled="true" fillcolor="#000000" stroked="false">
              <v:fill opacity="32768f" type="solid"/>
            </v:rect>
            <v:shape style="position:absolute;left:72;top:72;width:3402;height:2336" type="#_x0000_t75" id="docshape796" stroked="false">
              <v:imagedata r:id="rId163" o:title=""/>
            </v:shape>
            <v:rect style="position:absolute;left:72;top:72;width:3402;height:2336" id="docshape797" filled="false" stroked="true" strokeweight="1pt" strokecolor="#ffffff">
              <v:stroke dashstyle="solid"/>
            </v:rect>
            <v:shape style="position:absolute;left:0;top:0;width:8007;height:3550" type="#_x0000_t202" id="docshape798" filled="false" stroked="false">
              <v:textbox inset="0,0,0,0">
                <w:txbxContent>
                  <w:p>
                    <w:pPr>
                      <w:spacing w:line="218" w:lineRule="auto" w:before="159"/>
                      <w:ind w:left="3767" w:right="174" w:firstLine="0"/>
                      <w:jc w:val="both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«Русские пушкари в сражении под Венде- ном (Цесисом) во время Ливонской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войны</w:t>
                    </w:r>
                    <w:r>
                      <w:rPr>
                        <w:rFonts w:ascii="Calibri" w:hAnsi="Calibri"/>
                        <w:b/>
                        <w:spacing w:val="4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в 1578 г.».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Художник В. Нечаев.</w:t>
                    </w:r>
                  </w:p>
                  <w:p>
                    <w:pPr>
                      <w:spacing w:line="228" w:lineRule="auto" w:before="0"/>
                      <w:ind w:left="3767" w:right="195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Санкт-Петербург,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Военно-исторический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музей артиллерии, инженерных войск</w:t>
                    </w:r>
                  </w:p>
                  <w:p>
                    <w:pPr>
                      <w:spacing w:line="212" w:lineRule="exact" w:before="0"/>
                      <w:ind w:left="3767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z w:val="19"/>
                      </w:rPr>
                      <w:t>и</w:t>
                    </w:r>
                    <w:r>
                      <w:rPr>
                        <w:rFonts w:ascii="Trebuchet MS" w:hAnsi="Trebuchet MS"/>
                        <w:i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войск</w:t>
                    </w:r>
                    <w:r>
                      <w:rPr>
                        <w:rFonts w:ascii="Trebuchet MS" w:hAnsi="Trebuchet MS"/>
                        <w:i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связи</w:t>
                    </w:r>
                  </w:p>
                  <w:p>
                    <w:pPr>
                      <w:spacing w:line="220" w:lineRule="auto" w:before="100"/>
                      <w:ind w:left="3767" w:right="174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В 1578 г. русские войска осаждали Венден (современный Цесис в Латвии) в </w:t>
                    </w:r>
                    <w:r>
                      <w:rPr>
                        <w:sz w:val="19"/>
                      </w:rPr>
                      <w:t>Ливонии. Благодаря удачной бомбардировке в стенах была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пробита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брешь.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Однако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воспользовать- ся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этим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русские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успели.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помощь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осаж- дённым</w:t>
                    </w:r>
                    <w:r>
                      <w:rPr>
                        <w:spacing w:val="7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подступили</w:t>
                    </w:r>
                    <w:r>
                      <w:rPr>
                        <w:spacing w:val="7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сильные</w:t>
                    </w:r>
                    <w:r>
                      <w:rPr>
                        <w:spacing w:val="7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польские</w:t>
                    </w:r>
                    <w:r>
                      <w:rPr>
                        <w:spacing w:val="78"/>
                        <w:sz w:val="19"/>
                      </w:rPr>
                      <w:t> </w:t>
                    </w:r>
                    <w:r>
                      <w:rPr>
                        <w:spacing w:val="-10"/>
                        <w:sz w:val="19"/>
                      </w:rPr>
                      <w:t>и</w:t>
                    </w:r>
                  </w:p>
                  <w:p>
                    <w:pPr>
                      <w:spacing w:line="220" w:lineRule="auto" w:before="0"/>
                      <w:ind w:left="176" w:right="174" w:firstLine="0"/>
                      <w:jc w:val="both"/>
                      <w:rPr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>шведские полки. Часть русских воевод отступила, оставив тяжёлую осадную артилле- </w:t>
                    </w:r>
                    <w:r>
                      <w:rPr>
                        <w:sz w:val="19"/>
                      </w:rPr>
                      <w:t>рию.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Но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русские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пушкари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бросили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своих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орудий,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продолжали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отражать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враже- ский натиск, пока все не погибли.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Новоявленный король осаждал Ревель, но безрезультатно. Постепенно царь разочаровался в Магнусе и стал обращаться с ним как с обычным «подручни- ком». Тогда тот перешёл на сторону Речи Посполитой.</w:t>
      </w:r>
    </w:p>
    <w:p>
      <w:pPr>
        <w:pStyle w:val="BodyText"/>
        <w:spacing w:line="223" w:lineRule="auto" w:before="1"/>
        <w:ind w:left="793" w:right="791" w:firstLine="340"/>
        <w:jc w:val="right"/>
      </w:pPr>
      <w:r>
        <w:rPr/>
        <w:t>Тем временем Стефан Баторий навёл порядок внутри своего государства. Он</w:t>
      </w:r>
      <w:r>
        <w:rPr>
          <w:spacing w:val="39"/>
        </w:rPr>
        <w:t> </w:t>
      </w:r>
      <w:r>
        <w:rPr/>
        <w:t>нанял</w:t>
      </w:r>
      <w:r>
        <w:rPr>
          <w:spacing w:val="39"/>
        </w:rPr>
        <w:t> </w:t>
      </w:r>
      <w:r>
        <w:rPr/>
        <w:t>хорошо</w:t>
      </w:r>
      <w:r>
        <w:rPr>
          <w:spacing w:val="39"/>
        </w:rPr>
        <w:t> </w:t>
      </w:r>
      <w:r>
        <w:rPr/>
        <w:t>обученных</w:t>
      </w:r>
      <w:r>
        <w:rPr>
          <w:spacing w:val="39"/>
        </w:rPr>
        <w:t> </w:t>
      </w:r>
      <w:r>
        <w:rPr/>
        <w:t>западноевропейских</w:t>
      </w:r>
      <w:r>
        <w:rPr>
          <w:spacing w:val="39"/>
        </w:rPr>
        <w:t> </w:t>
      </w:r>
      <w:r>
        <w:rPr/>
        <w:t>солдат,</w:t>
      </w:r>
      <w:r>
        <w:rPr>
          <w:spacing w:val="39"/>
        </w:rPr>
        <w:t> </w:t>
      </w:r>
      <w:r>
        <w:rPr/>
        <w:t>собрал</w:t>
      </w:r>
      <w:r>
        <w:rPr>
          <w:spacing w:val="39"/>
        </w:rPr>
        <w:t> </w:t>
      </w:r>
      <w:r>
        <w:rPr/>
        <w:t>боеспособ- ных</w:t>
      </w:r>
      <w:r>
        <w:rPr>
          <w:spacing w:val="12"/>
        </w:rPr>
        <w:t> </w:t>
      </w:r>
      <w:r>
        <w:rPr/>
        <w:t>шляхтичей</w:t>
      </w:r>
      <w:r>
        <w:rPr>
          <w:spacing w:val="12"/>
        </w:rPr>
        <w:t> </w:t>
      </w:r>
      <w:r>
        <w:rPr/>
        <w:t>и</w:t>
      </w:r>
      <w:r>
        <w:rPr>
          <w:spacing w:val="12"/>
        </w:rPr>
        <w:t> </w:t>
      </w:r>
      <w:r>
        <w:rPr/>
        <w:t>перешёл</w:t>
      </w:r>
      <w:r>
        <w:rPr>
          <w:spacing w:val="12"/>
        </w:rPr>
        <w:t> </w:t>
      </w:r>
      <w:r>
        <w:rPr/>
        <w:t>к</w:t>
      </w:r>
      <w:r>
        <w:rPr>
          <w:spacing w:val="12"/>
        </w:rPr>
        <w:t> </w:t>
      </w:r>
      <w:r>
        <w:rPr/>
        <w:t>активной</w:t>
      </w:r>
      <w:r>
        <w:rPr>
          <w:spacing w:val="12"/>
        </w:rPr>
        <w:t> </w:t>
      </w:r>
      <w:r>
        <w:rPr/>
        <w:t>внешней</w:t>
      </w:r>
      <w:r>
        <w:rPr>
          <w:spacing w:val="12"/>
        </w:rPr>
        <w:t> </w:t>
      </w:r>
      <w:r>
        <w:rPr/>
        <w:t>политике.</w:t>
      </w:r>
      <w:r>
        <w:rPr>
          <w:spacing w:val="12"/>
        </w:rPr>
        <w:t> </w:t>
      </w:r>
      <w:r>
        <w:rPr/>
        <w:t>В</w:t>
      </w:r>
      <w:r>
        <w:rPr>
          <w:spacing w:val="12"/>
        </w:rPr>
        <w:t> </w:t>
      </w:r>
      <w:r>
        <w:rPr/>
        <w:t>1578</w:t>
      </w:r>
      <w:r>
        <w:rPr>
          <w:spacing w:val="12"/>
        </w:rPr>
        <w:t> </w:t>
      </w:r>
      <w:r>
        <w:rPr/>
        <w:t>г.</w:t>
      </w:r>
      <w:r>
        <w:rPr>
          <w:spacing w:val="12"/>
        </w:rPr>
        <w:t> </w:t>
      </w:r>
      <w:r>
        <w:rPr/>
        <w:t>Баторий заключил союз против России с Турцией и Крымом, а также заручился под-</w:t>
      </w:r>
      <w:r>
        <w:rPr>
          <w:spacing w:val="80"/>
        </w:rPr>
        <w:t> </w:t>
      </w:r>
      <w:r>
        <w:rPr/>
        <w:t>держкой</w:t>
      </w:r>
      <w:r>
        <w:rPr>
          <w:spacing w:val="64"/>
        </w:rPr>
        <w:t> </w:t>
      </w:r>
      <w:r>
        <w:rPr/>
        <w:t>Саксонии</w:t>
      </w:r>
      <w:r>
        <w:rPr>
          <w:spacing w:val="64"/>
        </w:rPr>
        <w:t> </w:t>
      </w:r>
      <w:r>
        <w:rPr/>
        <w:t>и</w:t>
      </w:r>
      <w:r>
        <w:rPr>
          <w:spacing w:val="64"/>
        </w:rPr>
        <w:t> </w:t>
      </w:r>
      <w:r>
        <w:rPr/>
        <w:t>Бранденбурга.</w:t>
      </w:r>
      <w:r>
        <w:rPr>
          <w:spacing w:val="64"/>
        </w:rPr>
        <w:t> </w:t>
      </w:r>
      <w:r>
        <w:rPr/>
        <w:t>В</w:t>
      </w:r>
      <w:r>
        <w:rPr>
          <w:spacing w:val="64"/>
        </w:rPr>
        <w:t> </w:t>
      </w:r>
      <w:r>
        <w:rPr/>
        <w:t>1579</w:t>
      </w:r>
      <w:r>
        <w:rPr>
          <w:spacing w:val="64"/>
        </w:rPr>
        <w:t> </w:t>
      </w:r>
      <w:r>
        <w:rPr/>
        <w:t>г.</w:t>
      </w:r>
      <w:r>
        <w:rPr>
          <w:spacing w:val="64"/>
        </w:rPr>
        <w:t> </w:t>
      </w:r>
      <w:r>
        <w:rPr/>
        <w:t>он</w:t>
      </w:r>
      <w:r>
        <w:rPr>
          <w:spacing w:val="64"/>
        </w:rPr>
        <w:t> </w:t>
      </w:r>
      <w:r>
        <w:rPr/>
        <w:t>штурмом</w:t>
      </w:r>
      <w:r>
        <w:rPr>
          <w:spacing w:val="64"/>
        </w:rPr>
        <w:t> </w:t>
      </w:r>
      <w:r>
        <w:rPr/>
        <w:t>взял</w:t>
      </w:r>
      <w:r>
        <w:rPr>
          <w:spacing w:val="64"/>
        </w:rPr>
        <w:t> </w:t>
      </w:r>
      <w:r>
        <w:rPr/>
        <w:t>Полоцк, в</w:t>
      </w:r>
      <w:r>
        <w:rPr>
          <w:spacing w:val="-14"/>
        </w:rPr>
        <w:t> </w:t>
      </w:r>
      <w:r>
        <w:rPr/>
        <w:t>1580</w:t>
      </w:r>
      <w:r>
        <w:rPr>
          <w:spacing w:val="-14"/>
        </w:rPr>
        <w:t> </w:t>
      </w:r>
      <w:r>
        <w:rPr/>
        <w:t>г.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Великие</w:t>
      </w:r>
      <w:r>
        <w:rPr>
          <w:spacing w:val="-14"/>
        </w:rPr>
        <w:t> </w:t>
      </w:r>
      <w:r>
        <w:rPr/>
        <w:t>Луки.</w:t>
      </w:r>
      <w:r>
        <w:rPr>
          <w:spacing w:val="-14"/>
        </w:rPr>
        <w:t> </w:t>
      </w:r>
      <w:r>
        <w:rPr/>
        <w:t>Иван</w:t>
      </w:r>
      <w:r>
        <w:rPr>
          <w:spacing w:val="-14"/>
        </w:rPr>
        <w:t> </w:t>
      </w:r>
      <w:r>
        <w:rPr/>
        <w:t>Грозный</w:t>
      </w:r>
      <w:r>
        <w:rPr>
          <w:spacing w:val="-14"/>
        </w:rPr>
        <w:t> </w:t>
      </w:r>
      <w:r>
        <w:rPr/>
        <w:t>предложил</w:t>
      </w:r>
      <w:r>
        <w:rPr>
          <w:spacing w:val="-14"/>
        </w:rPr>
        <w:t> </w:t>
      </w:r>
      <w:r>
        <w:rPr/>
        <w:t>Баторию</w:t>
      </w:r>
      <w:r>
        <w:rPr>
          <w:spacing w:val="-13"/>
        </w:rPr>
        <w:t> </w:t>
      </w:r>
      <w:r>
        <w:rPr/>
        <w:t>начать</w:t>
      </w:r>
      <w:r>
        <w:rPr>
          <w:spacing w:val="-14"/>
        </w:rPr>
        <w:t> </w:t>
      </w:r>
      <w:r>
        <w:rPr/>
        <w:t>перегово- ры</w:t>
      </w:r>
      <w:r>
        <w:rPr>
          <w:spacing w:val="11"/>
        </w:rPr>
        <w:t> </w:t>
      </w:r>
      <w:r>
        <w:rPr/>
        <w:t>о</w:t>
      </w:r>
      <w:r>
        <w:rPr>
          <w:spacing w:val="11"/>
        </w:rPr>
        <w:t> </w:t>
      </w:r>
      <w:r>
        <w:rPr/>
        <w:t>мире,</w:t>
      </w:r>
      <w:r>
        <w:rPr>
          <w:spacing w:val="11"/>
        </w:rPr>
        <w:t> </w:t>
      </w:r>
      <w:r>
        <w:rPr/>
        <w:t>но</w:t>
      </w:r>
      <w:r>
        <w:rPr>
          <w:spacing w:val="11"/>
        </w:rPr>
        <w:t> </w:t>
      </w:r>
      <w:r>
        <w:rPr/>
        <w:t>король</w:t>
      </w:r>
      <w:r>
        <w:rPr>
          <w:spacing w:val="11"/>
        </w:rPr>
        <w:t> </w:t>
      </w:r>
      <w:r>
        <w:rPr/>
        <w:t>отказался.</w:t>
      </w:r>
      <w:r>
        <w:rPr>
          <w:spacing w:val="11"/>
        </w:rPr>
        <w:t> </w:t>
      </w:r>
      <w:r>
        <w:rPr/>
        <w:t>Русские</w:t>
      </w:r>
      <w:r>
        <w:rPr>
          <w:spacing w:val="11"/>
        </w:rPr>
        <w:t> </w:t>
      </w:r>
      <w:r>
        <w:rPr/>
        <w:t>полки</w:t>
      </w:r>
      <w:r>
        <w:rPr>
          <w:spacing w:val="11"/>
        </w:rPr>
        <w:t> </w:t>
      </w:r>
      <w:r>
        <w:rPr/>
        <w:t>были</w:t>
      </w:r>
      <w:r>
        <w:rPr>
          <w:spacing w:val="11"/>
        </w:rPr>
        <w:t> </w:t>
      </w:r>
      <w:r>
        <w:rPr/>
        <w:t>вытеснены</w:t>
      </w:r>
      <w:r>
        <w:rPr>
          <w:spacing w:val="12"/>
        </w:rPr>
        <w:t> </w:t>
      </w:r>
      <w:r>
        <w:rPr/>
        <w:t>из</w:t>
      </w:r>
      <w:r>
        <w:rPr>
          <w:spacing w:val="11"/>
        </w:rPr>
        <w:t> </w:t>
      </w:r>
      <w:r>
        <w:rPr>
          <w:spacing w:val="-2"/>
        </w:rPr>
        <w:t>Ливонии.</w:t>
      </w:r>
    </w:p>
    <w:p>
      <w:pPr>
        <w:pStyle w:val="BodyText"/>
        <w:spacing w:line="213" w:lineRule="auto" w:before="10"/>
        <w:ind w:left="793" w:right="791" w:firstLine="340"/>
      </w:pPr>
      <w:r>
        <w:rPr/>
        <w:t>В</w:t>
      </w:r>
      <w:r>
        <w:rPr>
          <w:spacing w:val="29"/>
        </w:rPr>
        <w:t> </w:t>
      </w:r>
      <w:r>
        <w:rPr/>
        <w:t>августе</w:t>
      </w:r>
      <w:r>
        <w:rPr>
          <w:spacing w:val="29"/>
        </w:rPr>
        <w:t> </w:t>
      </w:r>
      <w:r>
        <w:rPr>
          <w:rFonts w:ascii="Book Antiqua" w:hAnsi="Book Antiqua"/>
          <w:b/>
        </w:rPr>
        <w:t>1581</w:t>
      </w:r>
      <w:r>
        <w:rPr>
          <w:rFonts w:ascii="Book Antiqua" w:hAnsi="Book Antiqua"/>
          <w:b/>
          <w:spacing w:val="80"/>
        </w:rPr>
        <w:t> </w:t>
      </w:r>
      <w:r>
        <w:rPr>
          <w:rFonts w:ascii="Book Antiqua" w:hAnsi="Book Antiqua"/>
          <w:b/>
        </w:rPr>
        <w:t>г.</w:t>
      </w:r>
      <w:r>
        <w:rPr>
          <w:rFonts w:ascii="Book Antiqua" w:hAnsi="Book Antiqua"/>
          <w:b/>
          <w:spacing w:val="35"/>
        </w:rPr>
        <w:t> </w:t>
      </w:r>
      <w:r>
        <w:rPr/>
        <w:t>Баторий</w:t>
      </w:r>
      <w:r>
        <w:rPr>
          <w:spacing w:val="29"/>
        </w:rPr>
        <w:t> </w:t>
      </w:r>
      <w:r>
        <w:rPr/>
        <w:t>осадил</w:t>
      </w:r>
      <w:r>
        <w:rPr>
          <w:spacing w:val="29"/>
        </w:rPr>
        <w:t> </w:t>
      </w:r>
      <w:r>
        <w:rPr/>
        <w:t>Псков.</w:t>
      </w:r>
      <w:r>
        <w:rPr>
          <w:spacing w:val="29"/>
        </w:rPr>
        <w:t> </w:t>
      </w:r>
      <w:r>
        <w:rPr/>
        <w:t>Осада</w:t>
      </w:r>
      <w:r>
        <w:rPr>
          <w:spacing w:val="29"/>
        </w:rPr>
        <w:t> </w:t>
      </w:r>
      <w:r>
        <w:rPr/>
        <w:t>города</w:t>
      </w:r>
      <w:r>
        <w:rPr>
          <w:spacing w:val="29"/>
        </w:rPr>
        <w:t> </w:t>
      </w:r>
      <w:r>
        <w:rPr/>
        <w:t>продолжалась</w:t>
      </w:r>
      <w:r>
        <w:rPr>
          <w:spacing w:val="29"/>
        </w:rPr>
        <w:t> </w:t>
      </w:r>
      <w:r>
        <w:rPr/>
        <w:t>до января </w:t>
      </w:r>
      <w:r>
        <w:rPr>
          <w:rFonts w:ascii="Book Antiqua" w:hAnsi="Book Antiqua"/>
          <w:b/>
        </w:rPr>
        <w:t>1582</w:t>
      </w:r>
      <w:r>
        <w:rPr>
          <w:rFonts w:ascii="Book Antiqua" w:hAnsi="Book Antiqua"/>
          <w:b/>
          <w:spacing w:val="80"/>
        </w:rPr>
        <w:t> </w:t>
      </w:r>
      <w:r>
        <w:rPr>
          <w:rFonts w:ascii="Book Antiqua" w:hAnsi="Book Antiqua"/>
          <w:b/>
        </w:rPr>
        <w:t>г.</w:t>
      </w:r>
      <w:r>
        <w:rPr>
          <w:rFonts w:ascii="Book Antiqua" w:hAnsi="Book Antiqua"/>
          <w:b/>
          <w:spacing w:val="29"/>
        </w:rPr>
        <w:t> </w:t>
      </w:r>
      <w:r>
        <w:rPr/>
        <w:t>Хотя царь так и не смог послать помощь, Псков не сдался.</w:t>
      </w:r>
    </w:p>
    <w:p>
      <w:pPr>
        <w:pStyle w:val="BodyText"/>
        <w:spacing w:before="4"/>
        <w:rPr>
          <w:sz w:val="24"/>
        </w:rPr>
      </w:pPr>
      <w:r>
        <w:rPr/>
        <w:pict>
          <v:group style="position:absolute;margin-left:23.797001pt;margin-top:15.825781pt;width:399.25pt;height:177.5pt;mso-position-horizontal-relative:page;mso-position-vertical-relative:paragraph;z-index:-15656448;mso-wrap-distance-left:0;mso-wrap-distance-right:0" id="docshapegroup799" coordorigin="476,317" coordsize="7985,3550">
            <v:rect style="position:absolute;left:475;top:316;width:7985;height:3550" id="docshape800" filled="true" fillcolor="#000000" stroked="false">
              <v:fill opacity="32768f" type="solid"/>
            </v:rect>
            <v:rect style="position:absolute;left:538;top:379;width:7864;height:3428" id="docshape801" filled="true" fillcolor="#ffffff" stroked="false">
              <v:fill type="solid"/>
            </v:rect>
            <v:rect style="position:absolute;left:475;top:316;width:3543;height:2333" id="docshape802" filled="true" fillcolor="#000000" stroked="false">
              <v:fill opacity="32768f" type="solid"/>
            </v:rect>
            <v:shape style="position:absolute;left:548;top:389;width:3402;height:2188" type="#_x0000_t75" id="docshape803" stroked="false">
              <v:imagedata r:id="rId164" o:title=""/>
            </v:shape>
            <v:rect style="position:absolute;left:548;top:389;width:3402;height:2189" id="docshape804" filled="false" stroked="true" strokeweight="1pt" strokecolor="#ffffff">
              <v:stroke dashstyle="solid"/>
            </v:rect>
            <v:shape style="position:absolute;left:475;top:316;width:7985;height:3550" type="#_x0000_t202" id="docshape805" filled="false" stroked="false">
              <v:textbox inset="0,0,0,0">
                <w:txbxContent>
                  <w:p>
                    <w:pPr>
                      <w:spacing w:line="218" w:lineRule="auto" w:before="159"/>
                      <w:ind w:left="3767" w:right="707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«Иван</w:t>
                    </w:r>
                    <w:r>
                      <w:rPr>
                        <w:rFonts w:ascii="Calibri" w:hAnsi="Calibri"/>
                        <w:b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Грозный</w:t>
                    </w:r>
                    <w:r>
                      <w:rPr>
                        <w:rFonts w:ascii="Calibri" w:hAnsi="Calibri"/>
                        <w:b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показывает</w:t>
                    </w:r>
                    <w:r>
                      <w:rPr>
                        <w:rFonts w:ascii="Calibri" w:hAnsi="Calibri"/>
                        <w:b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сокрови- ща английскому послу Горсею».</w:t>
                    </w:r>
                  </w:p>
                  <w:p>
                    <w:pPr>
                      <w:spacing w:line="228" w:lineRule="auto" w:before="0"/>
                      <w:ind w:left="3767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 А. Литовченко.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Санкт-Петербург,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Государственный Русский музей</w:t>
                    </w:r>
                  </w:p>
                  <w:p>
                    <w:pPr>
                      <w:spacing w:line="220" w:lineRule="auto" w:before="104"/>
                      <w:ind w:left="3767" w:right="170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В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1580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г.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русские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войска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оказались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трудном </w:t>
                    </w:r>
                    <w:r>
                      <w:rPr>
                        <w:sz w:val="19"/>
                      </w:rPr>
                      <w:t>положении, так как были плохо оснащены порохом, свинцом и железом. Недостаток возник из-за блокады русских путей и пор- тов. Решили искать помощи у Англии.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Иван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IV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пригласил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английского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посланника </w:t>
                    </w:r>
                    <w:r>
                      <w:rPr>
                        <w:sz w:val="19"/>
                      </w:rPr>
                      <w:t>Горсея</w:t>
                    </w:r>
                    <w:r>
                      <w:rPr>
                        <w:spacing w:val="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раскрыл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перед</w:t>
                    </w:r>
                    <w:r>
                      <w:rPr>
                        <w:spacing w:val="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ним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свои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сундуки</w:t>
                    </w:r>
                    <w:r>
                      <w:rPr>
                        <w:spacing w:val="2"/>
                        <w:sz w:val="19"/>
                      </w:rPr>
                      <w:t> </w:t>
                    </w:r>
                    <w:r>
                      <w:rPr>
                        <w:spacing w:val="-10"/>
                        <w:sz w:val="19"/>
                      </w:rPr>
                      <w:t>с</w:t>
                    </w:r>
                  </w:p>
                  <w:p>
                    <w:pPr>
                      <w:spacing w:line="220" w:lineRule="auto" w:before="0"/>
                      <w:ind w:left="176" w:right="170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сокровищами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подтверждение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того,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что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Россия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сможет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заплатить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все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предостав- ленные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товары.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том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же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году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Горсей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привёл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устье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Северной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Двины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13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кораблей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 медью, селитрой, порохом, серой и другими необходимыми боеприпасами. Весь товар был оплачен согласно договору.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4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 w:after="1"/>
        <w:rPr>
          <w:sz w:val="18"/>
        </w:rPr>
      </w:pPr>
    </w:p>
    <w:p>
      <w:pPr>
        <w:pStyle w:val="BodyText"/>
        <w:ind w:left="736"/>
      </w:pPr>
      <w:r>
        <w:rPr/>
        <w:pict>
          <v:group style="width:399.25pt;height:156.6pt;mso-position-horizontal-relative:char;mso-position-vertical-relative:line" id="docshapegroup806" coordorigin="0,0" coordsize="7985,3132">
            <v:rect style="position:absolute;left:0;top:0;width:7985;height:3132" id="docshape807" filled="true" fillcolor="#000000" stroked="false">
              <v:fill opacity="32768f" type="solid"/>
            </v:rect>
            <v:rect style="position:absolute;left:62;top:62;width:7858;height:3008" id="docshape808" filled="true" fillcolor="#ffffff" stroked="false">
              <v:fill type="solid"/>
            </v:rect>
            <v:rect style="position:absolute;left:4436;top:0;width:3543;height:2564" id="docshape809" filled="true" fillcolor="#000000" stroked="false">
              <v:fill opacity="32768f" type="solid"/>
            </v:rect>
            <v:shape style="position:absolute;left:4508;top:72;width:3402;height:2419" type="#_x0000_t75" id="docshape810" stroked="false">
              <v:imagedata r:id="rId165" o:title=""/>
            </v:shape>
            <v:rect style="position:absolute;left:4508;top:72;width:3402;height:2419" id="docshape811" filled="false" stroked="true" strokeweight="1pt" strokecolor="#ffffff">
              <v:stroke dashstyle="solid"/>
            </v:rect>
            <v:shape style="position:absolute;left:0;top:0;width:7985;height:3132" type="#_x0000_t202" id="docshape812" filled="false" stroked="false">
              <v:textbox inset="0,0,0,0">
                <w:txbxContent>
                  <w:p>
                    <w:pPr>
                      <w:spacing w:line="218" w:lineRule="auto" w:before="159"/>
                      <w:ind w:left="176" w:right="4533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«Осада</w:t>
                    </w:r>
                    <w:r>
                      <w:rPr>
                        <w:rFonts w:ascii="Calibri" w:hAnsi="Calibri"/>
                        <w:b/>
                        <w:spacing w:val="-1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Пскова</w:t>
                    </w:r>
                    <w:r>
                      <w:rPr>
                        <w:rFonts w:ascii="Calibri" w:hAnsi="Calibri"/>
                        <w:b/>
                        <w:spacing w:val="-12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польским</w:t>
                    </w:r>
                    <w:r>
                      <w:rPr>
                        <w:rFonts w:ascii="Calibri" w:hAnsi="Calibri"/>
                        <w:b/>
                        <w:spacing w:val="-1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королём Стефаном Баторием в 1581 г.».</w:t>
                    </w:r>
                  </w:p>
                  <w:p>
                    <w:pPr>
                      <w:spacing w:line="199" w:lineRule="exact" w:before="0"/>
                      <w:ind w:left="176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К.</w:t>
                    </w:r>
                    <w:r>
                      <w:rPr>
                        <w:rFonts w:ascii="Trebuchet MS" w:hAnsi="Trebuchet MS"/>
                        <w:i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Брюллов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.</w:t>
                    </w:r>
                    <w:r>
                      <w:rPr>
                        <w:rFonts w:ascii="Tahoma" w:hAnsi="Tahoma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Москва,</w:t>
                    </w:r>
                  </w:p>
                  <w:p>
                    <w:pPr>
                      <w:spacing w:line="215" w:lineRule="exact" w:before="0"/>
                      <w:ind w:left="176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Государственная</w:t>
                    </w:r>
                    <w:r>
                      <w:rPr>
                        <w:rFonts w:ascii="Trebuchet MS" w:hAnsi="Trebuchet MS"/>
                        <w:i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Третьяковская</w:t>
                    </w:r>
                    <w:r>
                      <w:rPr>
                        <w:rFonts w:ascii="Trebuchet MS" w:hAnsi="Trebuchet MS"/>
                        <w:i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галерея</w:t>
                    </w:r>
                  </w:p>
                  <w:p>
                    <w:pPr>
                      <w:spacing w:line="220" w:lineRule="auto" w:before="108"/>
                      <w:ind w:left="176" w:right="3767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Приступая к осаде, Баторий был уверен </w:t>
                    </w:r>
                    <w:r>
                      <w:rPr>
                        <w:sz w:val="19"/>
                      </w:rPr>
                      <w:t>в победе. Но правильнее судил некий поль- ский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пан,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написавший: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«Любуемся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Псковом. Господи, какой большой город! Точно Париж...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Нужно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усердно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молить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Бога,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пото- му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что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без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его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помощи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нам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получить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здесь хорошей добычи. Не так крепки стены, как твёрдость и способность (псковичей) оборо- </w:t>
                    </w:r>
                    <w:r>
                      <w:rPr>
                        <w:spacing w:val="-2"/>
                        <w:sz w:val="19"/>
                      </w:rPr>
                      <w:t>няться».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spacing w:after="0"/>
        <w:rPr>
          <w:sz w:val="28"/>
        </w:rPr>
        <w:sectPr>
          <w:pgSz w:w="9190" w:h="12020"/>
          <w:pgMar w:header="0" w:footer="0" w:top="740" w:bottom="280" w:left="0" w:right="0"/>
        </w:sectPr>
      </w:pPr>
    </w:p>
    <w:p>
      <w:pPr>
        <w:spacing w:before="86"/>
        <w:ind w:left="912" w:right="0" w:firstLine="0"/>
        <w:jc w:val="left"/>
        <w:rPr>
          <w:rFonts w:ascii="Trebuchet MS" w:hAnsi="Trebuchet MS"/>
          <w:sz w:val="19"/>
        </w:rPr>
      </w:pPr>
      <w:r>
        <w:rPr/>
        <w:pict>
          <v:group style="position:absolute;margin-left:39.967999pt;margin-top:1.386453pt;width:379.85pt;height:277.2pt;mso-position-horizontal-relative:page;mso-position-vertical-relative:paragraph;z-index:-21921792" id="docshapegroup813" coordorigin="799,28" coordsize="7597,5544">
            <v:shape style="position:absolute;left:799;top:86;width:7597;height:227" id="docshape814" coordorigin="799,87" coordsize="7597,227" path="m8396,87l4484,87,799,87,799,314,4484,314,8396,314,8396,87xe" filled="true" fillcolor="#4495d1" stroked="false">
              <v:path arrowok="t"/>
              <v:fill type="solid"/>
            </v:shape>
            <v:shape style="position:absolute;left:799;top:313;width:7597;height:5258" id="docshape815" coordorigin="799,314" coordsize="7597,5258" path="m8396,314l4484,314,799,314,799,5571,4484,5571,8396,5571,8396,314xe" filled="true" fillcolor="#e0e8f6" stroked="false">
              <v:path arrowok="t"/>
              <v:fill type="solid"/>
            </v:shape>
            <v:line style="position:absolute" from="4484,5416" to="4484,484" stroked="true" strokeweight=".5pt" strokecolor="#4495d1">
              <v:stroke dashstyle="solid"/>
            </v:line>
            <v:shape style="position:absolute;left:7715;top:27;width:397;height:397" type="#_x0000_t75" id="docshape816" stroked="false">
              <v:imagedata r:id="rId166" o:title=""/>
            </v:shape>
            <v:rect style="position:absolute;left:1056;top:449;width:2456;height:2837" id="docshape817" filled="true" fillcolor="#000000" stroked="false">
              <v:fill opacity="32768f" type="solid"/>
            </v:rect>
            <v:shape style="position:absolute;left:1119;top:511;width:2331;height:2715" type="#_x0000_t75" id="docshape818" stroked="false">
              <v:imagedata r:id="rId167" o:title=""/>
            </v:shape>
            <v:rect style="position:absolute;left:1128;top:520;width:2313;height:2699" id="docshape819" filled="false" stroked="true" strokeweight=".914pt" strokecolor="#ffffff">
              <v:stroke dashstyle="solid"/>
            </v:rect>
            <w10:wrap type="none"/>
          </v:group>
        </w:pict>
      </w:r>
      <w:r>
        <w:rPr>
          <w:rFonts w:ascii="Trebuchet MS" w:hAnsi="Trebuchet MS"/>
          <w:color w:val="FFFFFF"/>
          <w:spacing w:val="-2"/>
          <w:w w:val="90"/>
          <w:sz w:val="19"/>
        </w:rPr>
        <w:t>ЧЕСТЬ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И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СЛАВА</w:t>
      </w:r>
      <w:r>
        <w:rPr>
          <w:rFonts w:ascii="Trebuchet MS" w:hAnsi="Trebuchet MS"/>
          <w:color w:val="FFFFFF"/>
          <w:spacing w:val="-5"/>
          <w:w w:val="90"/>
          <w:sz w:val="19"/>
        </w:rPr>
        <w:t> </w:t>
      </w:r>
      <w:r>
        <w:rPr>
          <w:rFonts w:ascii="Trebuchet MS" w:hAnsi="Trebuchet MS"/>
          <w:color w:val="FFFFFF"/>
          <w:spacing w:val="-2"/>
          <w:w w:val="90"/>
          <w:sz w:val="19"/>
        </w:rPr>
        <w:t>ОТЕЧЕСТВА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5"/>
        <w:rPr>
          <w:rFonts w:ascii="Trebuchet MS"/>
          <w:sz w:val="24"/>
        </w:rPr>
      </w:pPr>
    </w:p>
    <w:p>
      <w:pPr>
        <w:spacing w:line="218" w:lineRule="auto" w:before="0"/>
        <w:ind w:left="1139" w:right="66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w w:val="110"/>
          <w:sz w:val="19"/>
        </w:rPr>
        <w:t>Памятник псковичам в честь 300-летия обороны Пскова от войск Стефана Батория</w:t>
      </w:r>
      <w:r>
        <w:rPr>
          <w:rFonts w:ascii="Calibri" w:hAnsi="Calibri"/>
          <w:b/>
          <w:i/>
          <w:w w:val="110"/>
          <w:sz w:val="19"/>
        </w:rPr>
        <w:t>. </w:t>
      </w:r>
      <w:r>
        <w:rPr>
          <w:rFonts w:ascii="Trebuchet MS" w:hAnsi="Trebuchet MS"/>
          <w:i/>
          <w:w w:val="110"/>
          <w:sz w:val="19"/>
        </w:rPr>
        <w:t>Автор</w:t>
      </w:r>
      <w:r>
        <w:rPr>
          <w:rFonts w:ascii="Trebuchet MS" w:hAnsi="Trebuchet MS"/>
          <w:i/>
          <w:w w:val="110"/>
          <w:sz w:val="19"/>
        </w:rPr>
        <w:t> А.</w:t>
      </w:r>
      <w:r>
        <w:rPr>
          <w:rFonts w:ascii="Trebuchet MS" w:hAnsi="Trebuchet MS"/>
          <w:i/>
          <w:spacing w:val="-16"/>
          <w:w w:val="110"/>
          <w:sz w:val="19"/>
        </w:rPr>
        <w:t> </w:t>
      </w:r>
      <w:r>
        <w:rPr>
          <w:rFonts w:ascii="Trebuchet MS" w:hAnsi="Trebuchet MS"/>
          <w:i/>
          <w:w w:val="110"/>
          <w:sz w:val="19"/>
        </w:rPr>
        <w:t>Кислинский</w:t>
      </w:r>
    </w:p>
    <w:p>
      <w:pPr>
        <w:spacing w:line="220" w:lineRule="auto" w:before="109"/>
        <w:ind w:left="1139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Возглавлял оборону Пскова </w:t>
      </w:r>
      <w:r>
        <w:rPr>
          <w:rFonts w:ascii="Tahoma" w:hAnsi="Tahoma"/>
          <w:sz w:val="19"/>
        </w:rPr>
        <w:t>му- дрый воевода князь Иван Шуй- </w:t>
      </w:r>
      <w:r>
        <w:rPr>
          <w:rFonts w:ascii="Tahoma" w:hAnsi="Tahoma"/>
          <w:spacing w:val="-2"/>
          <w:sz w:val="19"/>
        </w:rPr>
        <w:t>ский.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Пять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месяцев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гарнизон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жи- </w:t>
      </w:r>
      <w:r>
        <w:rPr>
          <w:rFonts w:ascii="Tahoma" w:hAnsi="Tahoma"/>
          <w:sz w:val="19"/>
        </w:rPr>
        <w:t>тели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Пскова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противостояли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врагу. Противник</w:t>
      </w:r>
      <w:r>
        <w:rPr>
          <w:rFonts w:ascii="Tahoma" w:hAnsi="Tahoma"/>
          <w:spacing w:val="56"/>
          <w:w w:val="150"/>
          <w:sz w:val="19"/>
        </w:rPr>
        <w:t> </w:t>
      </w:r>
      <w:r>
        <w:rPr>
          <w:rFonts w:ascii="Tahoma" w:hAnsi="Tahoma"/>
          <w:sz w:val="19"/>
        </w:rPr>
        <w:t>более</w:t>
      </w:r>
      <w:r>
        <w:rPr>
          <w:rFonts w:ascii="Tahoma" w:hAnsi="Tahoma"/>
          <w:spacing w:val="56"/>
          <w:w w:val="150"/>
          <w:sz w:val="19"/>
        </w:rPr>
        <w:t> </w:t>
      </w:r>
      <w:r>
        <w:rPr>
          <w:rFonts w:ascii="Tahoma" w:hAnsi="Tahoma"/>
          <w:sz w:val="19"/>
        </w:rPr>
        <w:t>тридцати</w:t>
      </w:r>
      <w:r>
        <w:rPr>
          <w:rFonts w:ascii="Tahoma" w:hAnsi="Tahoma"/>
          <w:spacing w:val="56"/>
          <w:w w:val="150"/>
          <w:sz w:val="19"/>
        </w:rPr>
        <w:t> </w:t>
      </w:r>
      <w:r>
        <w:rPr>
          <w:rFonts w:ascii="Tahoma" w:hAnsi="Tahoma"/>
          <w:spacing w:val="-5"/>
          <w:sz w:val="19"/>
        </w:rPr>
        <w:t>раз</w:t>
      </w:r>
    </w:p>
    <w:p>
      <w:pPr>
        <w:spacing w:line="240" w:lineRule="auto" w:before="0"/>
        <w:rPr>
          <w:rFonts w:ascii="Tahoma"/>
          <w:sz w:val="22"/>
        </w:rPr>
      </w:pPr>
      <w:r>
        <w:rPr/>
        <w:br w:type="column"/>
      </w:r>
      <w:r>
        <w:rPr>
          <w:rFonts w:ascii="Tahoma"/>
          <w:sz w:val="22"/>
        </w:rPr>
      </w:r>
    </w:p>
    <w:p>
      <w:pPr>
        <w:spacing w:line="220" w:lineRule="auto" w:before="190"/>
        <w:ind w:left="640" w:right="1125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штурмовал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город.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Даже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дети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жен- щины помогали воинам. Стефан Ба- торий послал отряды к Псково-Пе- чорскому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монастырю,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60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км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от Пскова, однако стрельцы при под- держке монахов успешно отбили приступ. С иконами в руках монахи вели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ратников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неприятеля.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«Рус- ские…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едят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один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хлеб,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умирают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го- лоду, но не сдаются», — сообщал очевидец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событий.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Историк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Ка- рамзин писал позже: «То истина, что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Псков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или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Шуйский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спас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Россию от величайшей опасности, и память сей важной заслуги не изгладится в нашей истории, доколе мы не утра- тим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любви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Отечеству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своего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име- </w:t>
      </w:r>
      <w:r>
        <w:rPr>
          <w:rFonts w:ascii="Tahoma" w:hAnsi="Tahoma"/>
          <w:spacing w:val="-4"/>
          <w:sz w:val="19"/>
        </w:rPr>
        <w:t>ни».</w:t>
      </w:r>
    </w:p>
    <w:p>
      <w:pPr>
        <w:pStyle w:val="BodyText"/>
        <w:spacing w:before="6"/>
        <w:rPr>
          <w:rFonts w:ascii="Tahoma"/>
          <w:sz w:val="17"/>
        </w:rPr>
      </w:pPr>
    </w:p>
    <w:p>
      <w:pPr>
        <w:spacing w:line="218" w:lineRule="auto" w:before="0"/>
        <w:ind w:left="980" w:right="1126" w:hanging="341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4"/>
          <w:w w:val="80"/>
          <w:sz w:val="20"/>
        </w:rPr>
        <w:t></w:t>
      </w:r>
      <w:r>
        <w:rPr>
          <w:rFonts w:ascii="Times New Roman" w:hAnsi="Times New Roman"/>
          <w:color w:val="DB413F"/>
          <w:spacing w:val="-9"/>
          <w:sz w:val="20"/>
        </w:rPr>
        <w:t> </w:t>
      </w:r>
      <w:r>
        <w:rPr>
          <w:rFonts w:ascii="Tahoma" w:hAnsi="Tahoma"/>
          <w:spacing w:val="-4"/>
          <w:sz w:val="19"/>
        </w:rPr>
        <w:t>Какую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роль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на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завершающем </w:t>
      </w:r>
      <w:r>
        <w:rPr>
          <w:rFonts w:ascii="Tahoma" w:hAnsi="Tahoma"/>
          <w:sz w:val="19"/>
        </w:rPr>
        <w:t>этапе Ливонской войны сыграла героическая оборона Пскова? Аргументируйте ответ.</w:t>
      </w:r>
    </w:p>
    <w:p>
      <w:pPr>
        <w:spacing w:after="0" w:line="218" w:lineRule="auto"/>
        <w:jc w:val="both"/>
        <w:rPr>
          <w:rFonts w:ascii="Tahoma" w:hAnsi="Tahoma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145" w:space="40"/>
            <w:col w:w="5005"/>
          </w:cols>
        </w:sect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"/>
        <w:rPr>
          <w:rFonts w:ascii="Tahoma"/>
          <w:sz w:val="25"/>
        </w:rPr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4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1"/>
          <w:sz w:val="19"/>
        </w:rPr>
        <w:t> </w:t>
      </w:r>
      <w:r>
        <w:rPr>
          <w:sz w:val="19"/>
        </w:rPr>
        <w:t>Какая</w:t>
      </w:r>
      <w:r>
        <w:rPr>
          <w:spacing w:val="-4"/>
          <w:sz w:val="19"/>
        </w:rPr>
        <w:t> </w:t>
      </w:r>
      <w:r>
        <w:rPr>
          <w:sz w:val="19"/>
        </w:rPr>
        <w:t>связь</w:t>
      </w:r>
      <w:r>
        <w:rPr>
          <w:spacing w:val="-4"/>
          <w:sz w:val="19"/>
        </w:rPr>
        <w:t> </w:t>
      </w:r>
      <w:r>
        <w:rPr>
          <w:sz w:val="19"/>
        </w:rPr>
        <w:t>существует</w:t>
      </w:r>
      <w:r>
        <w:rPr>
          <w:spacing w:val="-4"/>
          <w:sz w:val="19"/>
        </w:rPr>
        <w:t> </w:t>
      </w:r>
      <w:r>
        <w:rPr>
          <w:sz w:val="19"/>
        </w:rPr>
        <w:t>между</w:t>
      </w:r>
      <w:r>
        <w:rPr>
          <w:spacing w:val="-4"/>
          <w:sz w:val="19"/>
        </w:rPr>
        <w:t> </w:t>
      </w:r>
      <w:r>
        <w:rPr>
          <w:sz w:val="19"/>
        </w:rPr>
        <w:t>опричниной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Ливонской</w:t>
      </w:r>
      <w:r>
        <w:rPr>
          <w:spacing w:val="-4"/>
          <w:sz w:val="19"/>
        </w:rPr>
        <w:t> </w:t>
      </w:r>
      <w:r>
        <w:rPr>
          <w:sz w:val="19"/>
        </w:rPr>
        <w:t>войной?</w:t>
      </w:r>
      <w:r>
        <w:rPr>
          <w:spacing w:val="-4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1"/>
          <w:sz w:val="19"/>
        </w:rPr>
        <w:t> </w:t>
      </w:r>
      <w:r>
        <w:rPr>
          <w:sz w:val="19"/>
        </w:rPr>
        <w:t>Кратко</w:t>
      </w:r>
      <w:r>
        <w:rPr>
          <w:spacing w:val="-4"/>
          <w:sz w:val="19"/>
        </w:rPr>
        <w:t> </w:t>
      </w:r>
      <w:r>
        <w:rPr>
          <w:sz w:val="19"/>
        </w:rPr>
        <w:t>оха- рактеризуйте этапы Ливонской войны.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Конец Ливонской войны. </w:t>
      </w:r>
      <w:r>
        <w:rPr>
          <w:color w:val="000000"/>
        </w:rPr>
        <w:t>Ливонская война, длившаяся 25 лет, была про- </w:t>
      </w:r>
      <w:r>
        <w:rPr>
          <w:color w:val="000000"/>
          <w:spacing w:val="-2"/>
        </w:rPr>
        <w:t>играна.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В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1581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г.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Иван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Грозный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был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вынужден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просить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папу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римского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прислать </w:t>
      </w:r>
      <w:r>
        <w:rPr>
          <w:color w:val="000000"/>
        </w:rPr>
        <w:t>посредника для переговоров с Речью Посполитой. В планы Ватикана входило обсуждение возможности заключения унии с Русской православной церковью. Но Иван отверг эту идею. В январе </w:t>
      </w:r>
      <w:r>
        <w:rPr>
          <w:rFonts w:ascii="Book Antiqua" w:hAnsi="Book Antiqua"/>
          <w:b/>
          <w:color w:val="000000"/>
        </w:rPr>
        <w:t>1582</w:t>
      </w:r>
      <w:r>
        <w:rPr>
          <w:rFonts w:ascii="Book Antiqua" w:hAnsi="Book Antiqua"/>
          <w:b/>
          <w:color w:val="000000"/>
          <w:spacing w:val="40"/>
        </w:rPr>
        <w:t> </w:t>
      </w:r>
      <w:r>
        <w:rPr>
          <w:rFonts w:ascii="Book Antiqua" w:hAnsi="Book Antiqua"/>
          <w:b/>
          <w:color w:val="000000"/>
        </w:rPr>
        <w:t>г. </w:t>
      </w:r>
      <w:r>
        <w:rPr>
          <w:color w:val="000000"/>
        </w:rPr>
        <w:t>представители России и </w:t>
      </w:r>
      <w:r>
        <w:rPr>
          <w:color w:val="000000"/>
        </w:rPr>
        <w:t>Речи Посполитой подписали Ям-Запольское перемирие на 10 лет: Ливония отходи- ла</w:t>
      </w:r>
      <w:r>
        <w:rPr>
          <w:color w:val="000000"/>
          <w:spacing w:val="-7"/>
        </w:rPr>
        <w:t> </w:t>
      </w:r>
      <w:r>
        <w:rPr>
          <w:color w:val="000000"/>
        </w:rPr>
        <w:t>к</w:t>
      </w:r>
      <w:r>
        <w:rPr>
          <w:color w:val="000000"/>
          <w:spacing w:val="-7"/>
        </w:rPr>
        <w:t> </w:t>
      </w:r>
      <w:r>
        <w:rPr>
          <w:color w:val="000000"/>
        </w:rPr>
        <w:t>Речи</w:t>
      </w:r>
      <w:r>
        <w:rPr>
          <w:color w:val="000000"/>
          <w:spacing w:val="-7"/>
        </w:rPr>
        <w:t> </w:t>
      </w:r>
      <w:r>
        <w:rPr>
          <w:color w:val="000000"/>
        </w:rPr>
        <w:t>Посполитой,</w:t>
      </w:r>
      <w:r>
        <w:rPr>
          <w:color w:val="000000"/>
          <w:spacing w:val="-7"/>
        </w:rPr>
        <w:t> </w:t>
      </w:r>
      <w:r>
        <w:rPr>
          <w:color w:val="000000"/>
        </w:rPr>
        <w:t>но</w:t>
      </w:r>
      <w:r>
        <w:rPr>
          <w:color w:val="000000"/>
          <w:spacing w:val="-7"/>
        </w:rPr>
        <w:t> </w:t>
      </w:r>
      <w:r>
        <w:rPr>
          <w:color w:val="000000"/>
        </w:rPr>
        <w:t>та</w:t>
      </w:r>
      <w:r>
        <w:rPr>
          <w:color w:val="000000"/>
          <w:spacing w:val="-7"/>
        </w:rPr>
        <w:t> </w:t>
      </w:r>
      <w:r>
        <w:rPr>
          <w:color w:val="000000"/>
        </w:rPr>
        <w:t>возвращала</w:t>
      </w:r>
      <w:r>
        <w:rPr>
          <w:color w:val="000000"/>
          <w:spacing w:val="-7"/>
        </w:rPr>
        <w:t> </w:t>
      </w:r>
      <w:r>
        <w:rPr>
          <w:color w:val="000000"/>
        </w:rPr>
        <w:t>России</w:t>
      </w:r>
      <w:r>
        <w:rPr>
          <w:color w:val="000000"/>
          <w:spacing w:val="-7"/>
        </w:rPr>
        <w:t> </w:t>
      </w:r>
      <w:r>
        <w:rPr>
          <w:color w:val="000000"/>
        </w:rPr>
        <w:t>все</w:t>
      </w:r>
      <w:r>
        <w:rPr>
          <w:color w:val="000000"/>
          <w:spacing w:val="-7"/>
        </w:rPr>
        <w:t> </w:t>
      </w:r>
      <w:r>
        <w:rPr>
          <w:color w:val="000000"/>
        </w:rPr>
        <w:t>захваченные</w:t>
      </w:r>
      <w:r>
        <w:rPr>
          <w:color w:val="000000"/>
          <w:spacing w:val="-7"/>
        </w:rPr>
        <w:t> </w:t>
      </w:r>
      <w:r>
        <w:rPr>
          <w:color w:val="000000"/>
        </w:rPr>
        <w:t>русские</w:t>
      </w:r>
      <w:r>
        <w:rPr>
          <w:color w:val="000000"/>
          <w:spacing w:val="-7"/>
        </w:rPr>
        <w:t> </w:t>
      </w:r>
      <w:r>
        <w:rPr>
          <w:color w:val="000000"/>
        </w:rPr>
        <w:t>горо- да, кроме Велижа. Таким образом, России, несмотря на поражение, удалось сохранить свои владения в прежних границах.</w:t>
      </w:r>
    </w:p>
    <w:p>
      <w:pPr>
        <w:pStyle w:val="BodyText"/>
        <w:spacing w:line="220" w:lineRule="auto" w:before="5"/>
        <w:ind w:left="793" w:right="791" w:firstLine="340"/>
        <w:jc w:val="both"/>
      </w:pPr>
      <w:r>
        <w:rPr/>
        <w:pict>
          <v:group style="position:absolute;margin-left:39.685001pt;margin-top:57.193508pt;width:379.85pt;height:104.6pt;mso-position-horizontal-relative:page;mso-position-vertical-relative:paragraph;z-index:-15654912;mso-wrap-distance-left:0;mso-wrap-distance-right:0" id="docshapegroup820" coordorigin="794,1144" coordsize="7597,2092">
            <v:rect style="position:absolute;left:793;top:1275;width:7597;height:114" id="docshape821" filled="true" fillcolor="#4495d1" stroked="false">
              <v:fill type="solid"/>
            </v:rect>
            <v:rect style="position:absolute;left:793;top:1389;width:7597;height:1847" id="docshape822" filled="true" fillcolor="#e0e8f6" stroked="false">
              <v:fill type="solid"/>
            </v:rect>
            <v:rect style="position:absolute;left:7823;top:1143;width:418;height:418" id="docshape823" filled="true" fillcolor="#000000" stroked="false">
              <v:fill opacity="19660f" type="solid"/>
            </v:rect>
            <v:shape style="position:absolute;left:7823;top:1144;width:397;height:397" type="#_x0000_t75" id="docshape824" stroked="false">
              <v:imagedata r:id="rId168" o:title=""/>
            </v:shape>
            <v:shape style="position:absolute;left:793;top:1143;width:7597;height:2092" type="#_x0000_t202" id="docshape82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18"/>
                      </w:rPr>
                    </w:pPr>
                  </w:p>
                  <w:p>
                    <w:pPr>
                      <w:spacing w:line="220" w:lineRule="auto" w:before="0"/>
                      <w:ind w:left="340" w:right="281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Вы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заметили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появление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двойных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дат?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октябре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1582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г.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папа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Григорий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XIII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ввёл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более совершенный в сравнении с юлианским календарь, названный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григориан- </w:t>
                    </w:r>
                    <w:r>
                      <w:rPr>
                        <w:rFonts w:ascii="Tahoma" w:hAnsi="Tahoma"/>
                        <w:sz w:val="19"/>
                      </w:rPr>
                      <w:t>ским.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Не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все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страны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Европы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перешли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него.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России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он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был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принят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только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феврале 1918 г. Сейчас весь мир пользуется григорианским календарём. Россий- </w:t>
                    </w:r>
                    <w:r>
                      <w:rPr>
                        <w:rFonts w:ascii="Tahoma" w:hAnsi="Tahoma"/>
                        <w:sz w:val="19"/>
                      </w:rPr>
                      <w:t>ские</w:t>
                    </w:r>
                    <w:r>
                      <w:rPr>
                        <w:rFonts w:ascii="Tahoma" w:hAnsi="Tahoma"/>
                        <w:spacing w:val="7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даты</w:t>
                    </w:r>
                    <w:r>
                      <w:rPr>
                        <w:rFonts w:ascii="Tahoma" w:hAnsi="Tahoma"/>
                        <w:spacing w:val="7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spacing w:val="7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юлианскому</w:t>
                    </w:r>
                    <w:r>
                      <w:rPr>
                        <w:rFonts w:ascii="Tahoma" w:hAnsi="Tahoma"/>
                        <w:spacing w:val="7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календарю</w:t>
                    </w:r>
                    <w:r>
                      <w:rPr>
                        <w:rFonts w:ascii="Tahoma" w:hAnsi="Tahoma"/>
                        <w:spacing w:val="7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«отставали»</w:t>
                    </w:r>
                    <w:r>
                      <w:rPr>
                        <w:rFonts w:ascii="Tahoma" w:hAnsi="Tahoma"/>
                        <w:spacing w:val="7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от</w:t>
                    </w:r>
                    <w:r>
                      <w:rPr>
                        <w:rFonts w:ascii="Tahoma" w:hAnsi="Tahoma"/>
                        <w:spacing w:val="7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нового</w:t>
                    </w:r>
                    <w:r>
                      <w:rPr>
                        <w:rFonts w:ascii="Tahoma" w:hAnsi="Tahoma"/>
                        <w:spacing w:val="7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календаря в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XVI–XVII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вв.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(с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октября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1582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г.)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10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дней,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XVIII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в.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11,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XIX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в.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12, в XX в. — на 13 дней.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t>Гораздо</w:t>
      </w:r>
      <w:r>
        <w:rPr>
          <w:spacing w:val="40"/>
        </w:rPr>
        <w:t> </w:t>
      </w:r>
      <w:r>
        <w:rPr/>
        <w:t>тяжелее</w:t>
      </w:r>
      <w:r>
        <w:rPr>
          <w:spacing w:val="40"/>
        </w:rPr>
        <w:t> </w:t>
      </w:r>
      <w:r>
        <w:rPr/>
        <w:t>были</w:t>
      </w:r>
      <w:r>
        <w:rPr>
          <w:spacing w:val="40"/>
        </w:rPr>
        <w:t> </w:t>
      </w:r>
      <w:r>
        <w:rPr/>
        <w:t>условия</w:t>
      </w:r>
      <w:r>
        <w:rPr>
          <w:spacing w:val="40"/>
        </w:rPr>
        <w:t> </w:t>
      </w:r>
      <w:r>
        <w:rPr/>
        <w:t>русско-шведских</w:t>
      </w:r>
      <w:r>
        <w:rPr>
          <w:spacing w:val="40"/>
        </w:rPr>
        <w:t> </w:t>
      </w:r>
      <w:r>
        <w:rPr/>
        <w:t>договоров.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августе </w:t>
      </w:r>
      <w:r>
        <w:rPr>
          <w:rFonts w:ascii="Book Antiqua" w:hAnsi="Book Antiqua"/>
          <w:b/>
        </w:rPr>
        <w:t>1583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 </w:t>
      </w:r>
      <w:r>
        <w:rPr/>
        <w:t>на реке Плюссе было подписано перемирие на три года. За Швецией оставались все завоёванные ею земли. Россия потеряла Корелу, Ивангород, Копорье,</w:t>
      </w:r>
      <w:r>
        <w:rPr>
          <w:spacing w:val="32"/>
        </w:rPr>
        <w:t> </w:t>
      </w:r>
      <w:r>
        <w:rPr/>
        <w:t>Нарву,</w:t>
      </w:r>
      <w:r>
        <w:rPr>
          <w:spacing w:val="32"/>
        </w:rPr>
        <w:t> </w:t>
      </w:r>
      <w:r>
        <w:rPr/>
        <w:t>Ям;</w:t>
      </w:r>
      <w:r>
        <w:rPr>
          <w:spacing w:val="32"/>
        </w:rPr>
        <w:t> </w:t>
      </w:r>
      <w:r>
        <w:rPr/>
        <w:t>удалось</w:t>
      </w:r>
      <w:r>
        <w:rPr>
          <w:spacing w:val="32"/>
        </w:rPr>
        <w:t> </w:t>
      </w:r>
      <w:r>
        <w:rPr/>
        <w:t>сохранить</w:t>
      </w:r>
      <w:r>
        <w:rPr>
          <w:spacing w:val="32"/>
        </w:rPr>
        <w:t> </w:t>
      </w:r>
      <w:r>
        <w:rPr/>
        <w:t>лишь</w:t>
      </w:r>
      <w:r>
        <w:rPr>
          <w:spacing w:val="32"/>
        </w:rPr>
        <w:t> </w:t>
      </w:r>
      <w:r>
        <w:rPr/>
        <w:t>узкую</w:t>
      </w:r>
      <w:r>
        <w:rPr>
          <w:spacing w:val="32"/>
        </w:rPr>
        <w:t> </w:t>
      </w:r>
      <w:r>
        <w:rPr/>
        <w:t>полосу</w:t>
      </w:r>
      <w:r>
        <w:rPr>
          <w:spacing w:val="32"/>
        </w:rPr>
        <w:t> </w:t>
      </w:r>
      <w:r>
        <w:rPr/>
        <w:t>земли</w:t>
      </w:r>
      <w:r>
        <w:rPr>
          <w:spacing w:val="32"/>
        </w:rPr>
        <w:t> </w:t>
      </w:r>
      <w:r>
        <w:rPr/>
        <w:t>—</w:t>
      </w:r>
      <w:r>
        <w:rPr>
          <w:spacing w:val="32"/>
        </w:rPr>
        <w:t> </w:t>
      </w:r>
      <w:r>
        <w:rPr/>
        <w:t>выход к Балтийскому морю в устье Невы.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31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0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чём</w:t>
      </w:r>
      <w:r>
        <w:rPr>
          <w:spacing w:val="-6"/>
          <w:sz w:val="19"/>
        </w:rPr>
        <w:t> </w:t>
      </w:r>
      <w:r>
        <w:rPr>
          <w:sz w:val="19"/>
        </w:rPr>
        <w:t>состояли</w:t>
      </w:r>
      <w:r>
        <w:rPr>
          <w:spacing w:val="-6"/>
          <w:sz w:val="19"/>
        </w:rPr>
        <w:t> </w:t>
      </w:r>
      <w:r>
        <w:rPr>
          <w:sz w:val="19"/>
        </w:rPr>
        <w:t>причины</w:t>
      </w:r>
      <w:r>
        <w:rPr>
          <w:spacing w:val="-6"/>
          <w:sz w:val="19"/>
        </w:rPr>
        <w:t> </w:t>
      </w:r>
      <w:r>
        <w:rPr>
          <w:sz w:val="19"/>
        </w:rPr>
        <w:t>неудачи</w:t>
      </w:r>
      <w:r>
        <w:rPr>
          <w:spacing w:val="-6"/>
          <w:sz w:val="19"/>
        </w:rPr>
        <w:t> </w:t>
      </w:r>
      <w:r>
        <w:rPr>
          <w:sz w:val="19"/>
        </w:rPr>
        <w:t>Ливонской</w:t>
      </w:r>
      <w:r>
        <w:rPr>
          <w:spacing w:val="-6"/>
          <w:sz w:val="19"/>
        </w:rPr>
        <w:t> </w:t>
      </w:r>
      <w:r>
        <w:rPr>
          <w:sz w:val="19"/>
        </w:rPr>
        <w:t>войны</w:t>
      </w:r>
      <w:r>
        <w:rPr>
          <w:spacing w:val="-6"/>
          <w:sz w:val="19"/>
        </w:rPr>
        <w:t> </w:t>
      </w:r>
      <w:r>
        <w:rPr>
          <w:sz w:val="19"/>
        </w:rPr>
        <w:t>для</w:t>
      </w:r>
      <w:r>
        <w:rPr>
          <w:spacing w:val="-6"/>
          <w:sz w:val="19"/>
        </w:rPr>
        <w:t> </w:t>
      </w:r>
      <w:r>
        <w:rPr>
          <w:sz w:val="19"/>
        </w:rPr>
        <w:t>России?</w:t>
      </w:r>
      <w:r>
        <w:rPr>
          <w:spacing w:val="-6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0"/>
          <w:sz w:val="19"/>
        </w:rPr>
        <w:t> </w:t>
      </w:r>
      <w:r>
        <w:rPr>
          <w:sz w:val="19"/>
        </w:rPr>
        <w:t>Каковы</w:t>
      </w:r>
      <w:r>
        <w:rPr>
          <w:spacing w:val="-6"/>
          <w:sz w:val="19"/>
        </w:rPr>
        <w:t> </w:t>
      </w:r>
      <w:r>
        <w:rPr>
          <w:sz w:val="19"/>
        </w:rPr>
        <w:t>были итоги Ливонской войны?</w:t>
      </w:r>
    </w:p>
    <w:p>
      <w:pPr>
        <w:pStyle w:val="BodyText"/>
        <w:spacing w:before="2"/>
        <w:rPr>
          <w:rFonts w:ascii="Tahoma"/>
          <w:sz w:val="19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Начало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покорения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Сибири.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С</w:t>
      </w:r>
      <w:r>
        <w:rPr>
          <w:color w:val="000000"/>
          <w:spacing w:val="40"/>
        </w:rPr>
        <w:t> </w:t>
      </w:r>
      <w:r>
        <w:rPr>
          <w:color w:val="000000"/>
        </w:rPr>
        <w:t>середины</w:t>
      </w:r>
      <w:r>
        <w:rPr>
          <w:color w:val="000000"/>
          <w:spacing w:val="40"/>
        </w:rPr>
        <w:t> </w:t>
      </w:r>
      <w:r>
        <w:rPr>
          <w:color w:val="000000"/>
        </w:rPr>
        <w:t>XVI</w:t>
      </w:r>
      <w:r>
        <w:rPr>
          <w:color w:val="000000"/>
          <w:spacing w:val="40"/>
        </w:rPr>
        <w:t> </w:t>
      </w:r>
      <w:r>
        <w:rPr>
          <w:color w:val="000000"/>
        </w:rPr>
        <w:t>в.</w:t>
      </w:r>
      <w:r>
        <w:rPr>
          <w:color w:val="000000"/>
          <w:spacing w:val="40"/>
        </w:rPr>
        <w:t> </w:t>
      </w:r>
      <w:r>
        <w:rPr>
          <w:color w:val="000000"/>
        </w:rPr>
        <w:t>началось</w:t>
      </w:r>
      <w:r>
        <w:rPr>
          <w:color w:val="000000"/>
          <w:spacing w:val="40"/>
        </w:rPr>
        <w:t> </w:t>
      </w:r>
      <w:r>
        <w:rPr>
          <w:color w:val="000000"/>
        </w:rPr>
        <w:t>продвижение русских в Западную Сибирь. Правитель Сибирского ханства Едигер являлся данником России. Но сменивший его </w:t>
      </w:r>
      <w:r>
        <w:rPr>
          <w:rFonts w:ascii="Book Antiqua" w:hAnsi="Book Antiqua"/>
          <w:b/>
          <w:i/>
          <w:color w:val="000000"/>
        </w:rPr>
        <w:t>хан Кучум </w:t>
      </w:r>
      <w:r>
        <w:rPr>
          <w:color w:val="000000"/>
        </w:rPr>
        <w:t>перестал платить дань и попытался захватить земли по реке Каме в Приуралье. Здесь по царской гра- моте купцы Строгановы, привлекая переселенцев, занимались соледобычей, рыбной ловлей, пушным промыслом. Им принадлежали десятки деревень </w:t>
      </w:r>
      <w:r>
        <w:rPr>
          <w:color w:val="000000"/>
        </w:rPr>
        <w:t>с 203 дворами, город Сольвычегодск, монастырь и линия острогов на границе. </w:t>
      </w:r>
      <w:r>
        <w:rPr>
          <w:color w:val="000000"/>
          <w:w w:val="95"/>
        </w:rPr>
        <w:t>Иван</w:t>
      </w:r>
      <w:r>
        <w:rPr>
          <w:color w:val="000000"/>
        </w:rPr>
        <w:t> </w:t>
      </w:r>
      <w:r>
        <w:rPr>
          <w:color w:val="000000"/>
          <w:w w:val="95"/>
        </w:rPr>
        <w:t>IV</w:t>
      </w:r>
      <w:r>
        <w:rPr>
          <w:color w:val="000000"/>
        </w:rPr>
        <w:t> </w:t>
      </w:r>
      <w:r>
        <w:rPr>
          <w:color w:val="000000"/>
          <w:w w:val="95"/>
        </w:rPr>
        <w:t>пожаловал</w:t>
      </w:r>
      <w:r>
        <w:rPr>
          <w:color w:val="000000"/>
        </w:rPr>
        <w:t> </w:t>
      </w:r>
      <w:r>
        <w:rPr>
          <w:color w:val="000000"/>
          <w:w w:val="95"/>
        </w:rPr>
        <w:t>Строгановым</w:t>
      </w:r>
      <w:r>
        <w:rPr>
          <w:color w:val="000000"/>
        </w:rPr>
        <w:t> </w:t>
      </w:r>
      <w:r>
        <w:rPr>
          <w:color w:val="000000"/>
          <w:w w:val="95"/>
        </w:rPr>
        <w:t>обширные</w:t>
      </w:r>
      <w:r>
        <w:rPr>
          <w:color w:val="000000"/>
        </w:rPr>
        <w:t> </w:t>
      </w:r>
      <w:r>
        <w:rPr>
          <w:color w:val="000000"/>
          <w:w w:val="95"/>
        </w:rPr>
        <w:t>владения</w:t>
      </w:r>
      <w:r>
        <w:rPr>
          <w:color w:val="000000"/>
        </w:rPr>
        <w:t> </w:t>
      </w:r>
      <w:r>
        <w:rPr>
          <w:color w:val="000000"/>
          <w:w w:val="95"/>
        </w:rPr>
        <w:t>за</w:t>
      </w:r>
      <w:r>
        <w:rPr>
          <w:color w:val="000000"/>
        </w:rPr>
        <w:t> </w:t>
      </w:r>
      <w:r>
        <w:rPr>
          <w:color w:val="000000"/>
          <w:w w:val="95"/>
        </w:rPr>
        <w:t>Уралом</w:t>
      </w:r>
      <w:r>
        <w:rPr>
          <w:color w:val="000000"/>
        </w:rPr>
        <w:t> </w:t>
      </w:r>
      <w:r>
        <w:rPr>
          <w:color w:val="000000"/>
          <w:w w:val="95"/>
        </w:rPr>
        <w:t>по</w:t>
      </w:r>
      <w:r>
        <w:rPr>
          <w:color w:val="000000"/>
        </w:rPr>
        <w:t> </w:t>
      </w:r>
      <w:r>
        <w:rPr>
          <w:color w:val="000000"/>
          <w:w w:val="95"/>
        </w:rPr>
        <w:t>рекам</w:t>
      </w:r>
      <w:r>
        <w:rPr>
          <w:color w:val="000000"/>
        </w:rPr>
        <w:t> </w:t>
      </w:r>
      <w:r>
        <w:rPr>
          <w:color w:val="000000"/>
          <w:w w:val="95"/>
        </w:rPr>
        <w:t>Туре</w:t>
      </w:r>
      <w:r>
        <w:rPr>
          <w:color w:val="000000"/>
          <w:spacing w:val="80"/>
        </w:rPr>
        <w:t> </w:t>
      </w:r>
      <w:r>
        <w:rPr>
          <w:color w:val="000000"/>
        </w:rPr>
        <w:t>и Тоболу и велел им иметь старания о покорении «Сибирского царства». Стро- гановы написали знаменитому на Волге казачьему атаману </w:t>
      </w:r>
      <w:r>
        <w:rPr>
          <w:rFonts w:ascii="Book Antiqua" w:hAnsi="Book Antiqua"/>
          <w:b/>
          <w:i/>
          <w:color w:val="000000"/>
        </w:rPr>
        <w:t>Ермаку</w:t>
      </w:r>
      <w:r>
        <w:rPr>
          <w:color w:val="000000"/>
        </w:rPr>
        <w:t>: «Имеем крепости и землю, но мало дружины: идите к нам оборонять Великую Пермь</w:t>
      </w:r>
      <w:r>
        <w:rPr>
          <w:color w:val="000000"/>
          <w:spacing w:val="80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восточный</w:t>
      </w:r>
      <w:r>
        <w:rPr>
          <w:color w:val="000000"/>
          <w:spacing w:val="-14"/>
        </w:rPr>
        <w:t> </w:t>
      </w:r>
      <w:r>
        <w:rPr>
          <w:color w:val="000000"/>
        </w:rPr>
        <w:t>край</w:t>
      </w:r>
      <w:r>
        <w:rPr>
          <w:color w:val="000000"/>
          <w:spacing w:val="-14"/>
        </w:rPr>
        <w:t> </w:t>
      </w:r>
      <w:r>
        <w:rPr>
          <w:color w:val="000000"/>
        </w:rPr>
        <w:t>христианства».</w:t>
      </w:r>
      <w:r>
        <w:rPr>
          <w:color w:val="000000"/>
          <w:spacing w:val="-14"/>
        </w:rPr>
        <w:t> </w:t>
      </w:r>
      <w:r>
        <w:rPr>
          <w:color w:val="000000"/>
        </w:rPr>
        <w:t>Ермак</w:t>
      </w:r>
      <w:r>
        <w:rPr>
          <w:color w:val="000000"/>
          <w:spacing w:val="-14"/>
        </w:rPr>
        <w:t> </w:t>
      </w:r>
      <w:r>
        <w:rPr>
          <w:color w:val="000000"/>
        </w:rPr>
        <w:t>(Василий</w:t>
      </w:r>
      <w:r>
        <w:rPr>
          <w:color w:val="000000"/>
          <w:spacing w:val="-14"/>
        </w:rPr>
        <w:t> </w:t>
      </w:r>
      <w:r>
        <w:rPr>
          <w:color w:val="000000"/>
        </w:rPr>
        <w:t>Аленин)</w:t>
      </w:r>
      <w:r>
        <w:rPr>
          <w:color w:val="000000"/>
          <w:spacing w:val="-14"/>
        </w:rPr>
        <w:t> </w:t>
      </w:r>
      <w:r>
        <w:rPr>
          <w:color w:val="000000"/>
        </w:rPr>
        <w:t>привёл</w:t>
      </w:r>
      <w:r>
        <w:rPr>
          <w:color w:val="000000"/>
          <w:spacing w:val="-14"/>
        </w:rPr>
        <w:t> </w:t>
      </w:r>
      <w:r>
        <w:rPr>
          <w:color w:val="000000"/>
        </w:rPr>
        <w:t>750</w:t>
      </w:r>
      <w:r>
        <w:rPr>
          <w:color w:val="000000"/>
          <w:spacing w:val="-14"/>
        </w:rPr>
        <w:t> </w:t>
      </w:r>
      <w:r>
        <w:rPr>
          <w:color w:val="000000"/>
        </w:rPr>
        <w:t>казаков. Строгановы дали им порох, пищали, пушки, продовольствие, ладьи и наказа- ли</w:t>
      </w:r>
      <w:r>
        <w:rPr>
          <w:color w:val="000000"/>
          <w:spacing w:val="-1"/>
        </w:rPr>
        <w:t> </w:t>
      </w:r>
      <w:r>
        <w:rPr>
          <w:color w:val="000000"/>
        </w:rPr>
        <w:t>«очистить</w:t>
      </w:r>
      <w:r>
        <w:rPr>
          <w:color w:val="000000"/>
          <w:spacing w:val="-1"/>
        </w:rPr>
        <w:t> </w:t>
      </w:r>
      <w:r>
        <w:rPr>
          <w:color w:val="000000"/>
        </w:rPr>
        <w:t>землю</w:t>
      </w:r>
      <w:r>
        <w:rPr>
          <w:color w:val="000000"/>
          <w:spacing w:val="-1"/>
        </w:rPr>
        <w:t> </w:t>
      </w:r>
      <w:r>
        <w:rPr>
          <w:color w:val="000000"/>
        </w:rPr>
        <w:t>Сибирскую</w:t>
      </w:r>
      <w:r>
        <w:rPr>
          <w:color w:val="000000"/>
          <w:spacing w:val="-1"/>
        </w:rPr>
        <w:t> </w:t>
      </w:r>
      <w:r>
        <w:rPr>
          <w:color w:val="000000"/>
        </w:rPr>
        <w:t>и</w:t>
      </w:r>
      <w:r>
        <w:rPr>
          <w:color w:val="000000"/>
          <w:spacing w:val="-1"/>
        </w:rPr>
        <w:t> </w:t>
      </w:r>
      <w:r>
        <w:rPr>
          <w:color w:val="000000"/>
        </w:rPr>
        <w:t>выгнать</w:t>
      </w:r>
      <w:r>
        <w:rPr>
          <w:color w:val="000000"/>
          <w:spacing w:val="-1"/>
        </w:rPr>
        <w:t> </w:t>
      </w:r>
      <w:r>
        <w:rPr>
          <w:color w:val="000000"/>
        </w:rPr>
        <w:t>безбожного</w:t>
      </w:r>
      <w:r>
        <w:rPr>
          <w:color w:val="000000"/>
          <w:spacing w:val="-1"/>
        </w:rPr>
        <w:t> </w:t>
      </w:r>
      <w:r>
        <w:rPr>
          <w:color w:val="000000"/>
        </w:rPr>
        <w:t>султана</w:t>
      </w:r>
      <w:r>
        <w:rPr>
          <w:color w:val="000000"/>
          <w:spacing w:val="-1"/>
        </w:rPr>
        <w:t> </w:t>
      </w:r>
      <w:r>
        <w:rPr>
          <w:color w:val="000000"/>
        </w:rPr>
        <w:t>Кучума».</w:t>
      </w:r>
      <w:r>
        <w:rPr>
          <w:color w:val="000000"/>
          <w:spacing w:val="-1"/>
        </w:rPr>
        <w:t> </w:t>
      </w:r>
      <w:r>
        <w:rPr>
          <w:color w:val="000000"/>
        </w:rPr>
        <w:t>В</w:t>
      </w:r>
      <w:r>
        <w:rPr>
          <w:color w:val="000000"/>
          <w:spacing w:val="-1"/>
        </w:rPr>
        <w:t> </w:t>
      </w:r>
      <w:r>
        <w:rPr>
          <w:color w:val="000000"/>
        </w:rPr>
        <w:t>сен- тябре </w:t>
      </w:r>
      <w:r>
        <w:rPr>
          <w:rFonts w:ascii="Book Antiqua" w:hAnsi="Book Antiqua"/>
          <w:b/>
          <w:color w:val="000000"/>
        </w:rPr>
        <w:t>1581</w:t>
      </w:r>
      <w:r>
        <w:rPr>
          <w:rFonts w:ascii="Book Antiqua" w:hAnsi="Book Antiqua"/>
          <w:b/>
          <w:color w:val="000000"/>
          <w:spacing w:val="40"/>
        </w:rPr>
        <w:t> </w:t>
      </w:r>
      <w:r>
        <w:rPr>
          <w:rFonts w:ascii="Book Antiqua" w:hAnsi="Book Antiqua"/>
          <w:b/>
          <w:color w:val="000000"/>
        </w:rPr>
        <w:t>г. </w:t>
      </w:r>
      <w:r>
        <w:rPr>
          <w:color w:val="000000"/>
        </w:rPr>
        <w:t>(или 1582 г.) Ермак двинулся за Урал.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Правящую элиту в ханстве Кучума составляли сибирские татары. </w:t>
      </w:r>
      <w:r>
        <w:rPr/>
        <w:t>Другие народы, притесняемые ими, готовы были перейти в подданство России. Тата- ры</w:t>
      </w:r>
      <w:r>
        <w:rPr>
          <w:spacing w:val="-8"/>
        </w:rPr>
        <w:t> </w:t>
      </w:r>
      <w:r>
        <w:rPr/>
        <w:t>имели</w:t>
      </w:r>
      <w:r>
        <w:rPr>
          <w:spacing w:val="-8"/>
        </w:rPr>
        <w:t> </w:t>
      </w:r>
      <w:r>
        <w:rPr/>
        <w:t>над</w:t>
      </w:r>
      <w:r>
        <w:rPr>
          <w:spacing w:val="-8"/>
        </w:rPr>
        <w:t> </w:t>
      </w:r>
      <w:r>
        <w:rPr/>
        <w:t>казаками</w:t>
      </w:r>
      <w:r>
        <w:rPr>
          <w:spacing w:val="-8"/>
        </w:rPr>
        <w:t> </w:t>
      </w:r>
      <w:r>
        <w:rPr/>
        <w:t>огромный</w:t>
      </w:r>
      <w:r>
        <w:rPr>
          <w:spacing w:val="-8"/>
        </w:rPr>
        <w:t> </w:t>
      </w:r>
      <w:r>
        <w:rPr/>
        <w:t>численный</w:t>
      </w:r>
      <w:r>
        <w:rPr>
          <w:spacing w:val="-8"/>
        </w:rPr>
        <w:t> </w:t>
      </w:r>
      <w:r>
        <w:rPr/>
        <w:t>перевес,</w:t>
      </w:r>
      <w:r>
        <w:rPr>
          <w:spacing w:val="-8"/>
        </w:rPr>
        <w:t> </w:t>
      </w:r>
      <w:r>
        <w:rPr/>
        <w:t>но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них</w:t>
      </w:r>
      <w:r>
        <w:rPr>
          <w:spacing w:val="-8"/>
        </w:rPr>
        <w:t> </w:t>
      </w:r>
      <w:r>
        <w:rPr/>
        <w:t>совсем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было огнестрельного</w:t>
      </w:r>
      <w:r>
        <w:rPr>
          <w:spacing w:val="27"/>
        </w:rPr>
        <w:t> </w:t>
      </w:r>
      <w:r>
        <w:rPr/>
        <w:t>оружия.</w:t>
      </w:r>
      <w:r>
        <w:rPr>
          <w:spacing w:val="28"/>
        </w:rPr>
        <w:t> </w:t>
      </w:r>
      <w:r>
        <w:rPr/>
        <w:t>Между</w:t>
      </w:r>
      <w:r>
        <w:rPr>
          <w:spacing w:val="27"/>
        </w:rPr>
        <w:t> </w:t>
      </w:r>
      <w:r>
        <w:rPr/>
        <w:t>тем</w:t>
      </w:r>
      <w:r>
        <w:rPr>
          <w:spacing w:val="28"/>
        </w:rPr>
        <w:t> </w:t>
      </w:r>
      <w:r>
        <w:rPr/>
        <w:t>в</w:t>
      </w:r>
      <w:r>
        <w:rPr>
          <w:spacing w:val="28"/>
        </w:rPr>
        <w:t> </w:t>
      </w:r>
      <w:r>
        <w:rPr/>
        <w:t>двух</w:t>
      </w:r>
      <w:r>
        <w:rPr>
          <w:spacing w:val="27"/>
        </w:rPr>
        <w:t> </w:t>
      </w:r>
      <w:r>
        <w:rPr/>
        <w:t>больших</w:t>
      </w:r>
      <w:r>
        <w:rPr>
          <w:spacing w:val="28"/>
        </w:rPr>
        <w:t> </w:t>
      </w:r>
      <w:r>
        <w:rPr/>
        <w:t>сражениях</w:t>
      </w:r>
      <w:r>
        <w:rPr>
          <w:spacing w:val="27"/>
        </w:rPr>
        <w:t> </w:t>
      </w:r>
      <w:r>
        <w:rPr/>
        <w:t>—</w:t>
      </w:r>
      <w:r>
        <w:rPr>
          <w:spacing w:val="28"/>
        </w:rPr>
        <w:t> </w:t>
      </w:r>
      <w:r>
        <w:rPr/>
        <w:t>на</w:t>
      </w:r>
      <w:r>
        <w:rPr>
          <w:spacing w:val="28"/>
        </w:rPr>
        <w:t> </w:t>
      </w:r>
      <w:r>
        <w:rPr>
          <w:spacing w:val="-2"/>
        </w:rPr>
        <w:t>засеке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731"/>
      </w:pPr>
      <w:r>
        <w:rPr/>
        <w:pict>
          <v:group style="width:377.3pt;height:239.6pt;mso-position-horizontal-relative:char;mso-position-vertical-relative:line" id="docshapegroup826" coordorigin="0,0" coordsize="7546,4792">
            <v:rect style="position:absolute;left:0;top:3552;width:7546;height:1239" id="docshape827" filled="true" fillcolor="#000000" stroked="false">
              <v:fill opacity="32768f" type="solid"/>
            </v:rect>
            <v:rect style="position:absolute;left:62;top:3615;width:7420;height:1118" id="docshape828" filled="true" fillcolor="#ffffff" stroked="false">
              <v:fill type="solid"/>
            </v:rect>
            <v:rect style="position:absolute;left:0;top:0;width:7546;height:3680" id="docshape829" filled="true" fillcolor="#000000" stroked="false">
              <v:fill opacity="32768f" type="solid"/>
            </v:rect>
            <v:shape style="position:absolute;left:72;top:72;width:7400;height:3532" type="#_x0000_t75" id="docshape830" stroked="false">
              <v:imagedata r:id="rId169" o:title=""/>
            </v:shape>
            <v:rect style="position:absolute;left:72;top:72;width:7400;height:3533" id="docshape831" filled="false" stroked="true" strokeweight="1pt" strokecolor="#ffffff">
              <v:stroke dashstyle="solid"/>
            </v:rect>
            <v:shape style="position:absolute;left:62;top:3605;width:7420;height:1128" type="#_x0000_t202" id="docshape832" filled="false" stroked="false">
              <v:textbox inset="0,0,0,0">
                <w:txbxContent>
                  <w:p>
                    <w:pPr>
                      <w:spacing w:line="220" w:lineRule="auto" w:before="104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«Покорение Сибири Ермаком».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В. Суриков.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Санкт-Петербург,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Государственный Русский музей</w:t>
                    </w:r>
                  </w:p>
                  <w:p>
                    <w:pPr>
                      <w:spacing w:line="216" w:lineRule="auto" w:before="112"/>
                      <w:ind w:left="453" w:right="0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95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7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Рассмотрите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картину.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Где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изображён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отряд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казаков,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а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где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войска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Кучума?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Поче- </w:t>
                    </w:r>
                    <w:r>
                      <w:rPr>
                        <w:rFonts w:ascii="Tahoma" w:hAnsi="Tahoma"/>
                        <w:sz w:val="19"/>
                      </w:rPr>
                      <w:t>му вы так решили? Кто одержал победу в сражении?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Чувашевого мыса и у столицы Сибирского ханства города Кашлык</w:t>
      </w:r>
      <w:r>
        <w:rPr>
          <w:spacing w:val="40"/>
        </w:rPr>
        <w:t> </w:t>
      </w:r>
      <w:r>
        <w:rPr/>
        <w:t>— </w:t>
      </w:r>
      <w:r>
        <w:rPr/>
        <w:t>именно пушки и пищали решили дело. Армия Кучума разбежалась, сам хан ушёл в степь. Окрестное население признало власть русского царя и стало выплачи- вать</w:t>
      </w:r>
      <w:r>
        <w:rPr>
          <w:spacing w:val="-8"/>
        </w:rPr>
        <w:t> </w:t>
      </w:r>
      <w:r>
        <w:rPr/>
        <w:t>дань.</w:t>
      </w:r>
      <w:r>
        <w:rPr>
          <w:spacing w:val="-8"/>
        </w:rPr>
        <w:t> </w:t>
      </w:r>
      <w:r>
        <w:rPr/>
        <w:t>Но</w:t>
      </w:r>
      <w:r>
        <w:rPr>
          <w:spacing w:val="-8"/>
        </w:rPr>
        <w:t> </w:t>
      </w:r>
      <w:r>
        <w:rPr/>
        <w:t>вскоре</w:t>
      </w:r>
      <w:r>
        <w:rPr>
          <w:spacing w:val="-8"/>
        </w:rPr>
        <w:t> </w:t>
      </w:r>
      <w:r>
        <w:rPr/>
        <w:t>счастье</w:t>
      </w:r>
      <w:r>
        <w:rPr>
          <w:spacing w:val="-8"/>
        </w:rPr>
        <w:t> </w:t>
      </w:r>
      <w:r>
        <w:rPr/>
        <w:t>начало</w:t>
      </w:r>
      <w:r>
        <w:rPr>
          <w:spacing w:val="-8"/>
        </w:rPr>
        <w:t> </w:t>
      </w:r>
      <w:r>
        <w:rPr/>
        <w:t>изменять</w:t>
      </w:r>
      <w:r>
        <w:rPr>
          <w:spacing w:val="-8"/>
        </w:rPr>
        <w:t> </w:t>
      </w:r>
      <w:r>
        <w:rPr/>
        <w:t>отважному</w:t>
      </w:r>
      <w:r>
        <w:rPr>
          <w:spacing w:val="-8"/>
        </w:rPr>
        <w:t> </w:t>
      </w:r>
      <w:r>
        <w:rPr/>
        <w:t>атаману.</w:t>
      </w:r>
      <w:r>
        <w:rPr>
          <w:spacing w:val="-8"/>
        </w:rPr>
        <w:t> </w:t>
      </w:r>
      <w:r>
        <w:rPr/>
        <w:t>Его</w:t>
      </w:r>
      <w:r>
        <w:rPr>
          <w:spacing w:val="-8"/>
        </w:rPr>
        <w:t> </w:t>
      </w:r>
      <w:r>
        <w:rPr/>
        <w:t>товари- щи один за другим гибли, отражая неожиданные набеги. Казаки страдали от голода и болезней. Сам Ермак погиб в августе </w:t>
      </w:r>
      <w:r>
        <w:rPr>
          <w:rFonts w:ascii="Book Antiqua" w:hAnsi="Book Antiqua"/>
          <w:b/>
        </w:rPr>
        <w:t>1585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 </w:t>
      </w:r>
      <w:r>
        <w:rPr/>
        <w:t>Он заночевал с казака- ми на берегу Иртыша. Татары во главе с ханом внезапно напали на спящих. Ермак, ища спасения, бросился в реку. Он пытался добраться до своей лодки, </w:t>
      </w:r>
      <w:r>
        <w:rPr>
          <w:spacing w:val="-2"/>
        </w:rPr>
        <w:t>но</w:t>
      </w:r>
      <w:r>
        <w:rPr>
          <w:spacing w:val="-7"/>
        </w:rPr>
        <w:t> </w:t>
      </w:r>
      <w:r>
        <w:rPr>
          <w:spacing w:val="-2"/>
        </w:rPr>
        <w:t>тяжёлая</w:t>
      </w:r>
      <w:r>
        <w:rPr>
          <w:spacing w:val="-7"/>
        </w:rPr>
        <w:t> </w:t>
      </w:r>
      <w:r>
        <w:rPr>
          <w:spacing w:val="-2"/>
        </w:rPr>
        <w:t>кольчуга,</w:t>
      </w:r>
      <w:r>
        <w:rPr>
          <w:spacing w:val="-7"/>
        </w:rPr>
        <w:t> </w:t>
      </w:r>
      <w:r>
        <w:rPr>
          <w:spacing w:val="-2"/>
        </w:rPr>
        <w:t>подарок</w:t>
      </w:r>
      <w:r>
        <w:rPr>
          <w:spacing w:val="-7"/>
        </w:rPr>
        <w:t> </w:t>
      </w:r>
      <w:r>
        <w:rPr>
          <w:spacing w:val="-2"/>
        </w:rPr>
        <w:t>царя,</w:t>
      </w:r>
      <w:r>
        <w:rPr>
          <w:spacing w:val="-7"/>
        </w:rPr>
        <w:t> </w:t>
      </w:r>
      <w:r>
        <w:rPr>
          <w:spacing w:val="-2"/>
        </w:rPr>
        <w:t>увлекла</w:t>
      </w:r>
      <w:r>
        <w:rPr>
          <w:spacing w:val="-7"/>
        </w:rPr>
        <w:t> </w:t>
      </w:r>
      <w:r>
        <w:rPr>
          <w:spacing w:val="-2"/>
        </w:rPr>
        <w:t>его</w:t>
      </w:r>
      <w:r>
        <w:rPr>
          <w:spacing w:val="-7"/>
        </w:rPr>
        <w:t> </w:t>
      </w:r>
      <w:r>
        <w:rPr>
          <w:spacing w:val="-2"/>
        </w:rPr>
        <w:t>на</w:t>
      </w:r>
      <w:r>
        <w:rPr>
          <w:spacing w:val="-7"/>
        </w:rPr>
        <w:t> </w:t>
      </w:r>
      <w:r>
        <w:rPr>
          <w:spacing w:val="-2"/>
        </w:rPr>
        <w:t>дно.</w:t>
      </w:r>
      <w:r>
        <w:rPr>
          <w:spacing w:val="-7"/>
        </w:rPr>
        <w:t> </w:t>
      </w:r>
      <w:r>
        <w:rPr>
          <w:spacing w:val="-2"/>
        </w:rPr>
        <w:t>Однако</w:t>
      </w:r>
      <w:r>
        <w:rPr>
          <w:spacing w:val="-7"/>
        </w:rPr>
        <w:t> </w:t>
      </w:r>
      <w:r>
        <w:rPr>
          <w:spacing w:val="-2"/>
        </w:rPr>
        <w:t>дело</w:t>
      </w:r>
      <w:r>
        <w:rPr>
          <w:spacing w:val="-7"/>
        </w:rPr>
        <w:t> </w:t>
      </w:r>
      <w:r>
        <w:rPr>
          <w:spacing w:val="-2"/>
        </w:rPr>
        <w:t>Ермака</w:t>
      </w:r>
      <w:r>
        <w:rPr>
          <w:spacing w:val="-7"/>
        </w:rPr>
        <w:t> </w:t>
      </w:r>
      <w:r>
        <w:rPr>
          <w:spacing w:val="-2"/>
        </w:rPr>
        <w:t>не </w:t>
      </w:r>
      <w:r>
        <w:rPr/>
        <w:t>пропало</w:t>
      </w:r>
      <w:r>
        <w:rPr>
          <w:spacing w:val="-3"/>
        </w:rPr>
        <w:t> </w:t>
      </w:r>
      <w:r>
        <w:rPr/>
        <w:t>зря.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его</w:t>
      </w:r>
      <w:r>
        <w:rPr>
          <w:spacing w:val="-3"/>
        </w:rPr>
        <w:t> </w:t>
      </w:r>
      <w:r>
        <w:rPr/>
        <w:t>следам</w:t>
      </w:r>
      <w:r>
        <w:rPr>
          <w:spacing w:val="-3"/>
        </w:rPr>
        <w:t> </w:t>
      </w:r>
      <w:r>
        <w:rPr/>
        <w:t>за</w:t>
      </w:r>
      <w:r>
        <w:rPr>
          <w:spacing w:val="-3"/>
        </w:rPr>
        <w:t> </w:t>
      </w:r>
      <w:r>
        <w:rPr/>
        <w:t>Урал</w:t>
      </w:r>
      <w:r>
        <w:rPr>
          <w:spacing w:val="-3"/>
        </w:rPr>
        <w:t> </w:t>
      </w:r>
      <w:r>
        <w:rPr/>
        <w:t>двинулись</w:t>
      </w:r>
      <w:r>
        <w:rPr>
          <w:spacing w:val="-3"/>
        </w:rPr>
        <w:t> </w:t>
      </w:r>
      <w:r>
        <w:rPr/>
        <w:t>царские</w:t>
      </w:r>
      <w:r>
        <w:rPr>
          <w:spacing w:val="-3"/>
        </w:rPr>
        <w:t> </w:t>
      </w:r>
      <w:r>
        <w:rPr/>
        <w:t>воеводы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новыми</w:t>
      </w:r>
      <w:r>
        <w:rPr>
          <w:spacing w:val="-3"/>
        </w:rPr>
        <w:t> </w:t>
      </w:r>
      <w:r>
        <w:rPr/>
        <w:t>вой- сками. Столицей русской Сибири стал город Тобольск.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08" w:lineRule="auto" w:before="108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9"/>
          <w:sz w:val="19"/>
        </w:rPr>
        <w:t> </w:t>
      </w:r>
      <w:r>
        <w:rPr>
          <w:sz w:val="19"/>
        </w:rPr>
        <w:t>Чем привлекала Сибирь русских купцов? Какую роль в освоении сибирских зе- мель сыграли купцы Строгановы?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2"/>
          <w:sz w:val="19"/>
        </w:rPr>
        <w:t> </w:t>
      </w:r>
      <w:r>
        <w:rPr>
          <w:sz w:val="19"/>
        </w:rPr>
        <w:t>Почему население ханства Кучума </w:t>
      </w:r>
      <w:r>
        <w:rPr>
          <w:sz w:val="19"/>
        </w:rPr>
        <w:t>признало</w:t>
      </w:r>
      <w:r>
        <w:rPr>
          <w:sz w:val="19"/>
        </w:rPr>
        <w:t> власть царя?</w:t>
      </w:r>
    </w:p>
    <w:p>
      <w:pPr>
        <w:pStyle w:val="BodyText"/>
        <w:spacing w:before="1"/>
        <w:rPr>
          <w:rFonts w:ascii="Tahoma"/>
          <w:sz w:val="19"/>
        </w:rPr>
      </w:pPr>
    </w:p>
    <w:p>
      <w:pPr>
        <w:pStyle w:val="BodyText"/>
        <w:spacing w:line="220" w:lineRule="auto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72"/>
          <w:position w:val="1"/>
        </w:rPr>
        <w:t> </w:t>
      </w:r>
      <w:r>
        <w:rPr>
          <w:rFonts w:ascii="Calibri" w:hAnsi="Calibri"/>
          <w:b/>
          <w:color w:val="DB413F"/>
        </w:rPr>
        <w:t>Смерть</w:t>
      </w:r>
      <w:r>
        <w:rPr>
          <w:rFonts w:ascii="Calibri" w:hAnsi="Calibri"/>
          <w:b/>
          <w:color w:val="DB413F"/>
          <w:spacing w:val="27"/>
        </w:rPr>
        <w:t> </w:t>
      </w:r>
      <w:r>
        <w:rPr>
          <w:rFonts w:ascii="Calibri" w:hAnsi="Calibri"/>
          <w:b/>
          <w:color w:val="DB413F"/>
        </w:rPr>
        <w:t>Ивана</w:t>
      </w:r>
      <w:r>
        <w:rPr>
          <w:rFonts w:ascii="Calibri" w:hAnsi="Calibri"/>
          <w:b/>
          <w:color w:val="DB413F"/>
          <w:spacing w:val="27"/>
        </w:rPr>
        <w:t> </w:t>
      </w:r>
      <w:r>
        <w:rPr>
          <w:rFonts w:ascii="Calibri" w:hAnsi="Calibri"/>
          <w:b/>
          <w:color w:val="DB413F"/>
        </w:rPr>
        <w:t>IV.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color w:val="000000"/>
        </w:rPr>
        <w:t>Личная жизнь царя была крайне запутанна. Он женил- ся</w:t>
      </w:r>
      <w:r>
        <w:rPr>
          <w:color w:val="000000"/>
          <w:spacing w:val="-11"/>
        </w:rPr>
        <w:t> </w:t>
      </w:r>
      <w:r>
        <w:rPr>
          <w:color w:val="000000"/>
        </w:rPr>
        <w:t>5</w:t>
      </w:r>
      <w:r>
        <w:rPr>
          <w:color w:val="000000"/>
          <w:spacing w:val="-11"/>
        </w:rPr>
        <w:t> </w:t>
      </w:r>
      <w:r>
        <w:rPr>
          <w:color w:val="000000"/>
        </w:rPr>
        <w:t>или</w:t>
      </w:r>
      <w:r>
        <w:rPr>
          <w:color w:val="000000"/>
          <w:spacing w:val="-11"/>
        </w:rPr>
        <w:t> </w:t>
      </w:r>
      <w:r>
        <w:rPr>
          <w:color w:val="000000"/>
        </w:rPr>
        <w:t>7</w:t>
      </w:r>
      <w:r>
        <w:rPr>
          <w:color w:val="000000"/>
          <w:spacing w:val="-11"/>
        </w:rPr>
        <w:t> </w:t>
      </w:r>
      <w:r>
        <w:rPr>
          <w:color w:val="000000"/>
        </w:rPr>
        <w:t>раз,</w:t>
      </w:r>
      <w:r>
        <w:rPr>
          <w:color w:val="000000"/>
          <w:spacing w:val="-11"/>
        </w:rPr>
        <w:t> </w:t>
      </w:r>
      <w:r>
        <w:rPr>
          <w:color w:val="000000"/>
        </w:rPr>
        <w:t>хотя</w:t>
      </w:r>
      <w:r>
        <w:rPr>
          <w:color w:val="000000"/>
          <w:spacing w:val="-11"/>
        </w:rPr>
        <w:t> </w:t>
      </w:r>
      <w:r>
        <w:rPr>
          <w:color w:val="000000"/>
        </w:rPr>
        <w:t>церковные</w:t>
      </w:r>
      <w:r>
        <w:rPr>
          <w:color w:val="000000"/>
          <w:spacing w:val="-11"/>
        </w:rPr>
        <w:t> </w:t>
      </w:r>
      <w:r>
        <w:rPr>
          <w:color w:val="000000"/>
        </w:rPr>
        <w:t>уставы</w:t>
      </w:r>
      <w:r>
        <w:rPr>
          <w:color w:val="000000"/>
          <w:spacing w:val="-11"/>
        </w:rPr>
        <w:t> </w:t>
      </w:r>
      <w:r>
        <w:rPr>
          <w:color w:val="000000"/>
        </w:rPr>
        <w:t>разрешают</w:t>
      </w:r>
      <w:r>
        <w:rPr>
          <w:color w:val="000000"/>
          <w:spacing w:val="-11"/>
        </w:rPr>
        <w:t> </w:t>
      </w:r>
      <w:r>
        <w:rPr>
          <w:color w:val="000000"/>
        </w:rPr>
        <w:t>венчаться</w:t>
      </w:r>
      <w:r>
        <w:rPr>
          <w:color w:val="000000"/>
          <w:spacing w:val="-11"/>
        </w:rPr>
        <w:t> </w:t>
      </w:r>
      <w:r>
        <w:rPr>
          <w:color w:val="000000"/>
        </w:rPr>
        <w:t>всего</w:t>
      </w:r>
      <w:r>
        <w:rPr>
          <w:color w:val="000000"/>
          <w:spacing w:val="-11"/>
        </w:rPr>
        <w:t> </w:t>
      </w:r>
      <w:r>
        <w:rPr>
          <w:color w:val="000000"/>
        </w:rPr>
        <w:t>трижды.</w:t>
      </w:r>
      <w:r>
        <w:rPr>
          <w:color w:val="000000"/>
          <w:spacing w:val="-11"/>
        </w:rPr>
        <w:t> </w:t>
      </w:r>
      <w:r>
        <w:rPr>
          <w:color w:val="000000"/>
        </w:rPr>
        <w:t>Для Ивана было сделано исключение — церковь признала законным и четвёртый его брак, так как третья жена Марфа Собакина умерла спустя несколько дней после свадьбы. Жёны Ивана либо умирали, либо их ссылали в</w:t>
      </w:r>
      <w:r>
        <w:rPr>
          <w:color w:val="000000"/>
          <w:spacing w:val="40"/>
        </w:rPr>
        <w:t> </w:t>
      </w:r>
      <w:r>
        <w:rPr>
          <w:color w:val="000000"/>
        </w:rPr>
        <w:t>монастырь. Из царских детей все дочери и двое сыновей умерли в младенчестве. Лишь стар- ший сын царя Иван подавал большие надежды. Но и он скончался в 1581 г.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47"/>
      </w:pPr>
      <w:r>
        <w:rPr/>
        <w:pict>
          <v:group style="width:400.25pt;height:162.4pt;mso-position-horizontal-relative:char;mso-position-vertical-relative:line" id="docshapegroup833" coordorigin="0,0" coordsize="8005,3248">
            <v:rect style="position:absolute;left:3411;top:0;width:4594;height:3248" id="docshape834" filled="true" fillcolor="#000000" stroked="false">
              <v:fill opacity="32768f" type="solid"/>
            </v:rect>
            <v:rect style="position:absolute;left:3473;top:62;width:4470;height:3121" id="docshape835" filled="true" fillcolor="#ffffff" stroked="false">
              <v:fill type="solid"/>
            </v:rect>
            <v:rect style="position:absolute;left:0;top:0;width:3543;height:2873" id="docshape836" filled="true" fillcolor="#000000" stroked="false">
              <v:fill opacity="32768f" type="solid"/>
            </v:rect>
            <v:shape style="position:absolute;left:72;top:72;width:3402;height:2726" type="#_x0000_t75" id="docshape837" stroked="false">
              <v:imagedata r:id="rId170" o:title=""/>
            </v:shape>
            <v:rect style="position:absolute;left:72;top:72;width:3402;height:2728" id="docshape838" filled="false" stroked="true" strokeweight="1pt" strokecolor="#ffffff">
              <v:stroke dashstyle="solid"/>
            </v:rect>
            <v:shape style="position:absolute;left:0;top:0;width:8005;height:3248" type="#_x0000_t202" id="docshape839" filled="false" stroked="false">
              <v:textbox inset="0,0,0,0">
                <w:txbxContent>
                  <w:p>
                    <w:pPr>
                      <w:spacing w:line="223" w:lineRule="auto" w:before="155"/>
                      <w:ind w:left="3767" w:right="338" w:firstLine="0"/>
                      <w:jc w:val="both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«Иван Грозный у тела убитого им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сына».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В.</w:t>
                    </w:r>
                    <w:r>
                      <w:rPr>
                        <w:rFonts w:ascii="Trebuchet MS" w:hAnsi="Trebuchet MS"/>
                        <w:i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Шварц.</w:t>
                    </w:r>
                    <w:r>
                      <w:rPr>
                        <w:rFonts w:ascii="Trebuchet MS" w:hAnsi="Trebuchet MS"/>
                        <w:i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Москва,</w:t>
                    </w:r>
                    <w:r>
                      <w:rPr>
                        <w:rFonts w:ascii="Trebuchet MS" w:hAnsi="Trebuchet MS"/>
                        <w:i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Государствен-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ная Третьяковская галерея</w:t>
                    </w:r>
                  </w:p>
                  <w:p>
                    <w:pPr>
                      <w:spacing w:line="220" w:lineRule="auto" w:before="113"/>
                      <w:ind w:left="3767" w:right="172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Боль от потери старшего сына не </w:t>
                    </w:r>
                    <w:r>
                      <w:rPr>
                        <w:sz w:val="19"/>
                      </w:rPr>
                      <w:t>оставляла </w:t>
                    </w:r>
                    <w:r>
                      <w:rPr>
                        <w:w w:val="95"/>
                        <w:sz w:val="19"/>
                      </w:rPr>
                      <w:t>царя. «Учал государь царь рыдати и плакати» </w:t>
                    </w:r>
                    <w:r>
                      <w:rPr>
                        <w:sz w:val="19"/>
                      </w:rPr>
                      <w:t>по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сыну,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сообщает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источник.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январе 1583 г. Иван Грозный отправился в Трои- це-Сергиев монастырь и оставил там огром- ный, в 5 тыс. рублей, вклад на помин души царевича Ивана.</w:t>
                    </w:r>
                  </w:p>
                  <w:p>
                    <w:pPr>
                      <w:spacing w:line="208" w:lineRule="auto" w:before="118"/>
                      <w:ind w:left="4097" w:right="173" w:hanging="33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1. </w:t>
                    </w:r>
                    <w:r>
                      <w:rPr>
                        <w:rFonts w:ascii="Tahoma" w:hAnsi="Tahoma"/>
                        <w:sz w:val="19"/>
                      </w:rPr>
                      <w:t>Почему потеря сына стала для Ивана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Грозного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большой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трагедией?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9"/>
                      </w:rPr>
                      <w:t>2.</w:t>
                    </w:r>
                    <w:r>
                      <w:rPr>
                        <w:rFonts w:ascii="Calibri" w:hAnsi="Calibri"/>
                        <w:b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вер- </w:t>
                    </w:r>
                    <w:r>
                      <w:rPr>
                        <w:rFonts w:ascii="Tahoma" w:hAnsi="Tahoma"/>
                        <w:sz w:val="19"/>
                      </w:rPr>
                      <w:t>сии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смерти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царевича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Ивана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вам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известны?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t>Большинство летописей без подробностей сообщают о смерти царевича. Есть</w:t>
      </w:r>
      <w:r>
        <w:rPr>
          <w:spacing w:val="-12"/>
        </w:rPr>
        <w:t> </w:t>
      </w:r>
      <w:r>
        <w:rPr/>
        <w:t>несколько</w:t>
      </w:r>
      <w:r>
        <w:rPr>
          <w:spacing w:val="-12"/>
        </w:rPr>
        <w:t> </w:t>
      </w:r>
      <w:r>
        <w:rPr/>
        <w:t>версий.</w:t>
      </w:r>
      <w:r>
        <w:rPr>
          <w:spacing w:val="-12"/>
        </w:rPr>
        <w:t> </w:t>
      </w:r>
      <w:r>
        <w:rPr/>
        <w:t>Некоторые</w:t>
      </w:r>
      <w:r>
        <w:rPr>
          <w:spacing w:val="-12"/>
        </w:rPr>
        <w:t> </w:t>
      </w:r>
      <w:r>
        <w:rPr/>
        <w:t>историки</w:t>
      </w:r>
      <w:r>
        <w:rPr>
          <w:spacing w:val="-12"/>
        </w:rPr>
        <w:t> </w:t>
      </w:r>
      <w:r>
        <w:rPr/>
        <w:t>опираются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рассказ</w:t>
      </w:r>
      <w:r>
        <w:rPr>
          <w:spacing w:val="-12"/>
        </w:rPr>
        <w:t> </w:t>
      </w:r>
      <w:r>
        <w:rPr/>
        <w:t>итальянско- </w:t>
      </w:r>
      <w:r>
        <w:rPr>
          <w:spacing w:val="-2"/>
        </w:rPr>
        <w:t>го</w:t>
      </w:r>
      <w:r>
        <w:rPr>
          <w:spacing w:val="-9"/>
        </w:rPr>
        <w:t> </w:t>
      </w:r>
      <w:r>
        <w:rPr>
          <w:spacing w:val="-2"/>
        </w:rPr>
        <w:t>иезуита</w:t>
      </w:r>
      <w:r>
        <w:rPr>
          <w:spacing w:val="-9"/>
        </w:rPr>
        <w:t> </w:t>
      </w:r>
      <w:r>
        <w:rPr>
          <w:spacing w:val="-2"/>
        </w:rPr>
        <w:t>А.</w:t>
      </w:r>
      <w:r>
        <w:rPr>
          <w:spacing w:val="-9"/>
        </w:rPr>
        <w:t> </w:t>
      </w:r>
      <w:r>
        <w:rPr>
          <w:spacing w:val="-2"/>
        </w:rPr>
        <w:t>Поссевино,</w:t>
      </w:r>
      <w:r>
        <w:rPr>
          <w:spacing w:val="-9"/>
        </w:rPr>
        <w:t> </w:t>
      </w:r>
      <w:r>
        <w:rPr>
          <w:spacing w:val="-2"/>
        </w:rPr>
        <w:t>что</w:t>
      </w:r>
      <w:r>
        <w:rPr>
          <w:spacing w:val="-9"/>
        </w:rPr>
        <w:t> </w:t>
      </w:r>
      <w:r>
        <w:rPr>
          <w:spacing w:val="-2"/>
        </w:rPr>
        <w:t>царь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гневе</w:t>
      </w:r>
      <w:r>
        <w:rPr>
          <w:spacing w:val="-9"/>
        </w:rPr>
        <w:t> </w:t>
      </w:r>
      <w:r>
        <w:rPr>
          <w:spacing w:val="-2"/>
        </w:rPr>
        <w:t>ударил</w:t>
      </w:r>
      <w:r>
        <w:rPr>
          <w:spacing w:val="-9"/>
        </w:rPr>
        <w:t> </w:t>
      </w:r>
      <w:r>
        <w:rPr>
          <w:spacing w:val="-2"/>
        </w:rPr>
        <w:t>сына</w:t>
      </w:r>
      <w:r>
        <w:rPr>
          <w:spacing w:val="-9"/>
        </w:rPr>
        <w:t> </w:t>
      </w:r>
      <w:r>
        <w:rPr>
          <w:spacing w:val="-2"/>
        </w:rPr>
        <w:t>посохом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убил</w:t>
      </w:r>
      <w:r>
        <w:rPr>
          <w:spacing w:val="-9"/>
        </w:rPr>
        <w:t> </w:t>
      </w:r>
      <w:r>
        <w:rPr>
          <w:spacing w:val="-2"/>
        </w:rPr>
        <w:t>его,</w:t>
      </w:r>
      <w:r>
        <w:rPr>
          <w:spacing w:val="-9"/>
        </w:rPr>
        <w:t> </w:t>
      </w:r>
      <w:r>
        <w:rPr>
          <w:spacing w:val="-2"/>
        </w:rPr>
        <w:t>попав </w:t>
      </w:r>
      <w:r>
        <w:rPr/>
        <w:t>в висок. Другие полагают, что сын Ивана IV умер от скоротечной болезни.</w:t>
      </w:r>
    </w:p>
    <w:p>
      <w:pPr>
        <w:pStyle w:val="BodyText"/>
        <w:spacing w:line="223" w:lineRule="auto" w:before="2"/>
        <w:ind w:left="793" w:right="791" w:firstLine="340"/>
        <w:jc w:val="right"/>
      </w:pPr>
      <w:r>
        <w:rPr/>
        <w:t>Наследником</w:t>
      </w:r>
      <w:r>
        <w:rPr>
          <w:spacing w:val="29"/>
        </w:rPr>
        <w:t> </w:t>
      </w:r>
      <w:r>
        <w:rPr/>
        <w:t>был</w:t>
      </w:r>
      <w:r>
        <w:rPr>
          <w:spacing w:val="29"/>
        </w:rPr>
        <w:t> </w:t>
      </w:r>
      <w:r>
        <w:rPr/>
        <w:t>объявлен</w:t>
      </w:r>
      <w:r>
        <w:rPr>
          <w:spacing w:val="29"/>
        </w:rPr>
        <w:t> </w:t>
      </w:r>
      <w:r>
        <w:rPr/>
        <w:t>царевич</w:t>
      </w:r>
      <w:r>
        <w:rPr>
          <w:spacing w:val="29"/>
        </w:rPr>
        <w:t> </w:t>
      </w:r>
      <w:r>
        <w:rPr/>
        <w:t>Фёдор</w:t>
      </w:r>
      <w:r>
        <w:rPr>
          <w:spacing w:val="29"/>
        </w:rPr>
        <w:t> </w:t>
      </w:r>
      <w:r>
        <w:rPr/>
        <w:t>(третий</w:t>
      </w:r>
      <w:r>
        <w:rPr>
          <w:spacing w:val="29"/>
        </w:rPr>
        <w:t> </w:t>
      </w:r>
      <w:r>
        <w:rPr/>
        <w:t>сын</w:t>
      </w:r>
      <w:r>
        <w:rPr>
          <w:spacing w:val="29"/>
        </w:rPr>
        <w:t> </w:t>
      </w:r>
      <w:r>
        <w:rPr/>
        <w:t>Ивана</w:t>
      </w:r>
      <w:r>
        <w:rPr>
          <w:spacing w:val="29"/>
        </w:rPr>
        <w:t> </w:t>
      </w:r>
      <w:r>
        <w:rPr/>
        <w:t>Грозного и Анастасии), неспособный, по мнению царя, править государством. Однако в </w:t>
      </w:r>
      <w:r>
        <w:rPr>
          <w:spacing w:val="-2"/>
        </w:rPr>
        <w:t>1582</w:t>
      </w:r>
      <w:r>
        <w:rPr>
          <w:spacing w:val="-11"/>
        </w:rPr>
        <w:t> </w:t>
      </w:r>
      <w:r>
        <w:rPr>
          <w:spacing w:val="-2"/>
        </w:rPr>
        <w:t>г.</w:t>
      </w:r>
      <w:r>
        <w:rPr>
          <w:spacing w:val="-11"/>
        </w:rPr>
        <w:t> </w:t>
      </w:r>
      <w:r>
        <w:rPr>
          <w:spacing w:val="-2"/>
        </w:rPr>
        <w:t>седьмая</w:t>
      </w:r>
      <w:r>
        <w:rPr>
          <w:spacing w:val="-11"/>
        </w:rPr>
        <w:t> </w:t>
      </w:r>
      <w:r>
        <w:rPr>
          <w:spacing w:val="-2"/>
        </w:rPr>
        <w:t>жена,</w:t>
      </w:r>
      <w:r>
        <w:rPr>
          <w:spacing w:val="-11"/>
        </w:rPr>
        <w:t> </w:t>
      </w:r>
      <w:r>
        <w:rPr>
          <w:spacing w:val="-2"/>
        </w:rPr>
        <w:t>Мария</w:t>
      </w:r>
      <w:r>
        <w:rPr>
          <w:spacing w:val="-11"/>
        </w:rPr>
        <w:t> </w:t>
      </w:r>
      <w:r>
        <w:rPr>
          <w:spacing w:val="-2"/>
        </w:rPr>
        <w:t>Нагая,</w:t>
      </w:r>
      <w:r>
        <w:rPr>
          <w:spacing w:val="-11"/>
        </w:rPr>
        <w:t> </w:t>
      </w:r>
      <w:r>
        <w:rPr>
          <w:spacing w:val="-2"/>
        </w:rPr>
        <w:t>родила</w:t>
      </w:r>
      <w:r>
        <w:rPr>
          <w:spacing w:val="-11"/>
        </w:rPr>
        <w:t> </w:t>
      </w:r>
      <w:r>
        <w:rPr>
          <w:spacing w:val="-2"/>
        </w:rPr>
        <w:t>Ивану</w:t>
      </w:r>
      <w:r>
        <w:rPr>
          <w:spacing w:val="-11"/>
        </w:rPr>
        <w:t> </w:t>
      </w:r>
      <w:r>
        <w:rPr>
          <w:spacing w:val="-2"/>
        </w:rPr>
        <w:t>ещё</w:t>
      </w:r>
      <w:r>
        <w:rPr>
          <w:spacing w:val="-11"/>
        </w:rPr>
        <w:t> </w:t>
      </w:r>
      <w:r>
        <w:rPr>
          <w:spacing w:val="-2"/>
        </w:rPr>
        <w:t>одного</w:t>
      </w:r>
      <w:r>
        <w:rPr>
          <w:spacing w:val="-11"/>
        </w:rPr>
        <w:t> </w:t>
      </w:r>
      <w:r>
        <w:rPr>
          <w:spacing w:val="-2"/>
        </w:rPr>
        <w:t>сына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Дмитрия. </w:t>
      </w:r>
      <w:r>
        <w:rPr/>
        <w:t>Известно, что врач Эйлоф пытался создать для Ивана Грозного «эликсир молодости», а также разузнавал с помощью астрологии, сколько тому осталось жить. По рассказу Дж. Горсея, о том же спросили саамских волхвов, привезён- ных в Москву. Те нагадали, что Иван умрёт 18 марта 1584 г. В этот день, как сообщает</w:t>
      </w:r>
      <w:r>
        <w:rPr>
          <w:spacing w:val="-1"/>
        </w:rPr>
        <w:t> </w:t>
      </w:r>
      <w:r>
        <w:rPr/>
        <w:t>Горсей,</w:t>
      </w:r>
      <w:r>
        <w:rPr>
          <w:spacing w:val="-1"/>
        </w:rPr>
        <w:t> </w:t>
      </w:r>
      <w:r>
        <w:rPr/>
        <w:t>Иван</w:t>
      </w:r>
      <w:r>
        <w:rPr>
          <w:spacing w:val="-1"/>
        </w:rPr>
        <w:t> </w:t>
      </w:r>
      <w:r>
        <w:rPr/>
        <w:t>Грозный</w:t>
      </w:r>
      <w:r>
        <w:rPr>
          <w:spacing w:val="-1"/>
        </w:rPr>
        <w:t> </w:t>
      </w:r>
      <w:r>
        <w:rPr/>
        <w:t>чувствовал</w:t>
      </w:r>
      <w:r>
        <w:rPr>
          <w:spacing w:val="-1"/>
        </w:rPr>
        <w:t> </w:t>
      </w:r>
      <w:r>
        <w:rPr/>
        <w:t>себя</w:t>
      </w:r>
      <w:r>
        <w:rPr>
          <w:spacing w:val="-1"/>
        </w:rPr>
        <w:t> </w:t>
      </w:r>
      <w:r>
        <w:rPr/>
        <w:t>хорошо,</w:t>
      </w:r>
      <w:r>
        <w:rPr>
          <w:spacing w:val="-1"/>
        </w:rPr>
        <w:t> </w:t>
      </w:r>
      <w:r>
        <w:rPr/>
        <w:t>принял</w:t>
      </w:r>
      <w:r>
        <w:rPr>
          <w:spacing w:val="-1"/>
        </w:rPr>
        <w:t> </w:t>
      </w:r>
      <w:r>
        <w:rPr/>
        <w:t>ванну,</w:t>
      </w:r>
      <w:r>
        <w:rPr>
          <w:spacing w:val="-1"/>
        </w:rPr>
        <w:t> </w:t>
      </w:r>
      <w:r>
        <w:rPr/>
        <w:t>играл в</w:t>
      </w:r>
      <w:r>
        <w:rPr>
          <w:spacing w:val="16"/>
        </w:rPr>
        <w:t> </w:t>
      </w:r>
      <w:r>
        <w:rPr/>
        <w:t>шахматы,</w:t>
      </w:r>
      <w:r>
        <w:rPr>
          <w:spacing w:val="17"/>
        </w:rPr>
        <w:t> </w:t>
      </w:r>
      <w:r>
        <w:rPr/>
        <w:t>приказал</w:t>
      </w:r>
      <w:r>
        <w:rPr>
          <w:spacing w:val="17"/>
        </w:rPr>
        <w:t> </w:t>
      </w:r>
      <w:r>
        <w:rPr/>
        <w:t>принести</w:t>
      </w:r>
      <w:r>
        <w:rPr>
          <w:spacing w:val="16"/>
        </w:rPr>
        <w:t> </w:t>
      </w:r>
      <w:r>
        <w:rPr/>
        <w:t>своё</w:t>
      </w:r>
      <w:r>
        <w:rPr>
          <w:spacing w:val="17"/>
        </w:rPr>
        <w:t> </w:t>
      </w:r>
      <w:r>
        <w:rPr/>
        <w:t>завещание.</w:t>
      </w:r>
      <w:r>
        <w:rPr>
          <w:spacing w:val="17"/>
        </w:rPr>
        <w:t> </w:t>
      </w:r>
      <w:r>
        <w:rPr/>
        <w:t>При</w:t>
      </w:r>
      <w:r>
        <w:rPr>
          <w:spacing w:val="17"/>
        </w:rPr>
        <w:t> </w:t>
      </w:r>
      <w:r>
        <w:rPr/>
        <w:t>царе</w:t>
      </w:r>
      <w:r>
        <w:rPr>
          <w:spacing w:val="16"/>
        </w:rPr>
        <w:t> </w:t>
      </w:r>
      <w:r>
        <w:rPr/>
        <w:t>находились</w:t>
      </w:r>
      <w:r>
        <w:rPr>
          <w:spacing w:val="17"/>
        </w:rPr>
        <w:t> </w:t>
      </w:r>
      <w:r>
        <w:rPr>
          <w:spacing w:val="-2"/>
        </w:rPr>
        <w:t>бояре</w:t>
      </w:r>
    </w:p>
    <w:p>
      <w:pPr>
        <w:pStyle w:val="BodyText"/>
        <w:spacing w:line="222" w:lineRule="exact"/>
        <w:ind w:left="793"/>
        <w:jc w:val="both"/>
      </w:pPr>
      <w:r>
        <w:rPr/>
        <w:t>Богдан</w:t>
      </w:r>
      <w:r>
        <w:rPr>
          <w:spacing w:val="-2"/>
        </w:rPr>
        <w:t> </w:t>
      </w:r>
      <w:r>
        <w:rPr/>
        <w:t>Бельский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Борис</w:t>
      </w:r>
      <w:r>
        <w:rPr>
          <w:spacing w:val="-2"/>
        </w:rPr>
        <w:t> Годунов.</w:t>
      </w:r>
    </w:p>
    <w:p>
      <w:pPr>
        <w:pStyle w:val="BodyText"/>
        <w:spacing w:line="224" w:lineRule="exact"/>
        <w:ind w:left="1133"/>
        <w:jc w:val="both"/>
      </w:pPr>
      <w:r>
        <w:rPr/>
        <w:t>К</w:t>
      </w:r>
      <w:r>
        <w:rPr>
          <w:spacing w:val="-3"/>
        </w:rPr>
        <w:t> </w:t>
      </w:r>
      <w:r>
        <w:rPr/>
        <w:t>волхвам</w:t>
      </w:r>
      <w:r>
        <w:rPr>
          <w:spacing w:val="-3"/>
        </w:rPr>
        <w:t> </w:t>
      </w:r>
      <w:r>
        <w:rPr/>
        <w:t>царь</w:t>
      </w:r>
      <w:r>
        <w:rPr>
          <w:spacing w:val="-3"/>
        </w:rPr>
        <w:t> </w:t>
      </w:r>
      <w:r>
        <w:rPr/>
        <w:t>послал</w:t>
      </w:r>
      <w:r>
        <w:rPr>
          <w:spacing w:val="-2"/>
        </w:rPr>
        <w:t> </w:t>
      </w:r>
      <w:r>
        <w:rPr/>
        <w:t>сказать,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за</w:t>
      </w:r>
      <w:r>
        <w:rPr>
          <w:spacing w:val="-2"/>
        </w:rPr>
        <w:t> </w:t>
      </w:r>
      <w:r>
        <w:rPr/>
        <w:t>ложь</w:t>
      </w:r>
      <w:r>
        <w:rPr>
          <w:spacing w:val="-3"/>
        </w:rPr>
        <w:t> </w:t>
      </w:r>
      <w:r>
        <w:rPr/>
        <w:t>их</w:t>
      </w:r>
      <w:r>
        <w:rPr>
          <w:spacing w:val="-3"/>
        </w:rPr>
        <w:t> </w:t>
      </w:r>
      <w:r>
        <w:rPr/>
        <w:t>зароют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землю</w:t>
      </w:r>
      <w:r>
        <w:rPr>
          <w:spacing w:val="-3"/>
        </w:rPr>
        <w:t> </w:t>
      </w:r>
      <w:r>
        <w:rPr/>
        <w:t>или</w:t>
      </w:r>
      <w:r>
        <w:rPr>
          <w:spacing w:val="-3"/>
        </w:rPr>
        <w:t> </w:t>
      </w:r>
      <w:r>
        <w:rPr>
          <w:spacing w:val="-2"/>
        </w:rPr>
        <w:t>сожгут.</w:t>
      </w:r>
    </w:p>
    <w:p>
      <w:pPr>
        <w:pStyle w:val="BodyText"/>
        <w:spacing w:line="223" w:lineRule="auto" w:before="6"/>
        <w:ind w:left="793" w:right="791"/>
        <w:jc w:val="both"/>
      </w:pPr>
      <w:r>
        <w:rPr>
          <w:spacing w:val="-6"/>
        </w:rPr>
        <w:t>«День кончится, когда солнце сядет», — ответили кудесники. Вдруг Иван IV «осла- </w:t>
      </w:r>
      <w:r>
        <w:rPr>
          <w:w w:val="95"/>
        </w:rPr>
        <w:t>бел</w:t>
      </w:r>
      <w:r>
        <w:rPr>
          <w:spacing w:val="-10"/>
          <w:w w:val="95"/>
        </w:rPr>
        <w:t> </w:t>
      </w:r>
      <w:r>
        <w:rPr>
          <w:w w:val="95"/>
        </w:rPr>
        <w:t>и</w:t>
      </w:r>
      <w:r>
        <w:rPr>
          <w:spacing w:val="-10"/>
          <w:w w:val="95"/>
        </w:rPr>
        <w:t> </w:t>
      </w:r>
      <w:r>
        <w:rPr>
          <w:w w:val="95"/>
        </w:rPr>
        <w:t>повалился</w:t>
      </w:r>
      <w:r>
        <w:rPr>
          <w:spacing w:val="-10"/>
          <w:w w:val="95"/>
        </w:rPr>
        <w:t> </w:t>
      </w:r>
      <w:r>
        <w:rPr>
          <w:w w:val="95"/>
        </w:rPr>
        <w:t>навзничь».</w:t>
      </w:r>
      <w:r>
        <w:rPr>
          <w:spacing w:val="-10"/>
          <w:w w:val="95"/>
        </w:rPr>
        <w:t> </w:t>
      </w:r>
      <w:r>
        <w:rPr>
          <w:w w:val="95"/>
        </w:rPr>
        <w:t>Слуги</w:t>
      </w:r>
      <w:r>
        <w:rPr>
          <w:spacing w:val="-10"/>
          <w:w w:val="95"/>
        </w:rPr>
        <w:t> </w:t>
      </w:r>
      <w:r>
        <w:rPr>
          <w:w w:val="95"/>
        </w:rPr>
        <w:t>побежали</w:t>
      </w:r>
      <w:r>
        <w:rPr>
          <w:spacing w:val="-10"/>
          <w:w w:val="95"/>
        </w:rPr>
        <w:t> </w:t>
      </w:r>
      <w:r>
        <w:rPr>
          <w:w w:val="95"/>
        </w:rPr>
        <w:t>за</w:t>
      </w:r>
      <w:r>
        <w:rPr>
          <w:spacing w:val="-10"/>
          <w:w w:val="95"/>
        </w:rPr>
        <w:t> </w:t>
      </w:r>
      <w:r>
        <w:rPr>
          <w:w w:val="95"/>
        </w:rPr>
        <w:t>лекарем.</w:t>
      </w:r>
      <w:r>
        <w:rPr>
          <w:spacing w:val="-10"/>
          <w:w w:val="95"/>
        </w:rPr>
        <w:t> </w:t>
      </w:r>
      <w:r>
        <w:rPr>
          <w:w w:val="95"/>
        </w:rPr>
        <w:t>Ударил</w:t>
      </w:r>
      <w:r>
        <w:rPr>
          <w:spacing w:val="-10"/>
          <w:w w:val="95"/>
        </w:rPr>
        <w:t> </w:t>
      </w:r>
      <w:r>
        <w:rPr>
          <w:w w:val="95"/>
        </w:rPr>
        <w:t>большой</w:t>
      </w:r>
      <w:r>
        <w:rPr>
          <w:spacing w:val="-10"/>
          <w:w w:val="95"/>
        </w:rPr>
        <w:t> </w:t>
      </w:r>
      <w:r>
        <w:rPr>
          <w:w w:val="95"/>
        </w:rPr>
        <w:t>колокол, </w:t>
      </w:r>
      <w:r>
        <w:rPr>
          <w:spacing w:val="-2"/>
        </w:rPr>
        <w:t>извещая</w:t>
      </w:r>
      <w:r>
        <w:rPr>
          <w:spacing w:val="-10"/>
        </w:rPr>
        <w:t> </w:t>
      </w:r>
      <w:r>
        <w:rPr>
          <w:spacing w:val="-2"/>
        </w:rPr>
        <w:t>о</w:t>
      </w:r>
      <w:r>
        <w:rPr>
          <w:spacing w:val="-10"/>
        </w:rPr>
        <w:t> </w:t>
      </w:r>
      <w:r>
        <w:rPr>
          <w:spacing w:val="-2"/>
        </w:rPr>
        <w:t>смерти</w:t>
      </w:r>
      <w:r>
        <w:rPr>
          <w:spacing w:val="-10"/>
        </w:rPr>
        <w:t> </w:t>
      </w:r>
      <w:r>
        <w:rPr>
          <w:spacing w:val="-2"/>
        </w:rPr>
        <w:t>монарха.</w:t>
      </w:r>
      <w:r>
        <w:rPr>
          <w:spacing w:val="-10"/>
        </w:rPr>
        <w:t> </w:t>
      </w:r>
      <w:r>
        <w:rPr>
          <w:spacing w:val="-2"/>
        </w:rPr>
        <w:t>Ворота</w:t>
      </w:r>
      <w:r>
        <w:rPr>
          <w:spacing w:val="-10"/>
        </w:rPr>
        <w:t> </w:t>
      </w:r>
      <w:r>
        <w:rPr>
          <w:spacing w:val="-2"/>
        </w:rPr>
        <w:t>Кремля</w:t>
      </w:r>
      <w:r>
        <w:rPr>
          <w:spacing w:val="-10"/>
        </w:rPr>
        <w:t> </w:t>
      </w:r>
      <w:r>
        <w:rPr>
          <w:spacing w:val="-2"/>
        </w:rPr>
        <w:t>затворили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выставили</w:t>
      </w:r>
      <w:r>
        <w:rPr>
          <w:spacing w:val="-10"/>
        </w:rPr>
        <w:t> </w:t>
      </w:r>
      <w:r>
        <w:rPr>
          <w:spacing w:val="-2"/>
        </w:rPr>
        <w:t>стражу.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91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Предположите,</w:t>
      </w:r>
      <w:r>
        <w:rPr>
          <w:spacing w:val="6"/>
          <w:sz w:val="19"/>
        </w:rPr>
        <w:t> </w:t>
      </w:r>
      <w:r>
        <w:rPr>
          <w:w w:val="95"/>
          <w:sz w:val="19"/>
        </w:rPr>
        <w:t>как</w:t>
      </w:r>
      <w:r>
        <w:rPr>
          <w:spacing w:val="6"/>
          <w:sz w:val="19"/>
        </w:rPr>
        <w:t> </w:t>
      </w:r>
      <w:r>
        <w:rPr>
          <w:w w:val="95"/>
          <w:sz w:val="19"/>
        </w:rPr>
        <w:t>встретили</w:t>
      </w:r>
      <w:r>
        <w:rPr>
          <w:spacing w:val="6"/>
          <w:sz w:val="19"/>
        </w:rPr>
        <w:t> </w:t>
      </w:r>
      <w:r>
        <w:rPr>
          <w:w w:val="95"/>
          <w:sz w:val="19"/>
        </w:rPr>
        <w:t>весть</w:t>
      </w:r>
      <w:r>
        <w:rPr>
          <w:spacing w:val="6"/>
          <w:sz w:val="19"/>
        </w:rPr>
        <w:t> </w:t>
      </w:r>
      <w:r>
        <w:rPr>
          <w:w w:val="95"/>
          <w:sz w:val="19"/>
        </w:rPr>
        <w:t>о</w:t>
      </w:r>
      <w:r>
        <w:rPr>
          <w:spacing w:val="6"/>
          <w:sz w:val="19"/>
        </w:rPr>
        <w:t> </w:t>
      </w:r>
      <w:r>
        <w:rPr>
          <w:w w:val="95"/>
          <w:sz w:val="19"/>
        </w:rPr>
        <w:t>смерти</w:t>
      </w:r>
      <w:r>
        <w:rPr>
          <w:spacing w:val="6"/>
          <w:sz w:val="19"/>
        </w:rPr>
        <w:t> </w:t>
      </w:r>
      <w:r>
        <w:rPr>
          <w:w w:val="95"/>
          <w:sz w:val="19"/>
        </w:rPr>
        <w:t>Ивана</w:t>
      </w:r>
      <w:r>
        <w:rPr>
          <w:spacing w:val="6"/>
          <w:sz w:val="19"/>
        </w:rPr>
        <w:t> </w:t>
      </w:r>
      <w:r>
        <w:rPr>
          <w:w w:val="95"/>
          <w:sz w:val="19"/>
        </w:rPr>
        <w:t>IV</w:t>
      </w:r>
      <w:r>
        <w:rPr>
          <w:spacing w:val="6"/>
          <w:sz w:val="19"/>
        </w:rPr>
        <w:t> </w:t>
      </w:r>
      <w:r>
        <w:rPr>
          <w:w w:val="95"/>
          <w:sz w:val="19"/>
        </w:rPr>
        <w:t>его</w:t>
      </w:r>
      <w:r>
        <w:rPr>
          <w:spacing w:val="6"/>
          <w:sz w:val="19"/>
        </w:rPr>
        <w:t> </w:t>
      </w:r>
      <w:r>
        <w:rPr>
          <w:spacing w:val="-2"/>
          <w:w w:val="95"/>
          <w:sz w:val="19"/>
        </w:rPr>
        <w:t>подданные.</w:t>
      </w:r>
    </w:p>
    <w:p>
      <w:pPr>
        <w:pStyle w:val="BodyText"/>
        <w:spacing w:before="7"/>
        <w:rPr>
          <w:rFonts w:ascii="Tahoma"/>
          <w:sz w:val="18"/>
        </w:rPr>
      </w:pPr>
    </w:p>
    <w:p>
      <w:pPr>
        <w:pStyle w:val="BodyText"/>
        <w:spacing w:line="223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6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Периодизация и итоги царствования Ивана IV. </w:t>
      </w:r>
      <w:r>
        <w:rPr>
          <w:color w:val="000000"/>
        </w:rPr>
        <w:t>Эпоха Ивана IV Грозного завершилась.</w:t>
      </w:r>
      <w:r>
        <w:rPr>
          <w:color w:val="000000"/>
          <w:spacing w:val="-12"/>
        </w:rPr>
        <w:t> </w:t>
      </w:r>
      <w:r>
        <w:rPr>
          <w:color w:val="000000"/>
        </w:rPr>
        <w:t>Она</w:t>
      </w:r>
      <w:r>
        <w:rPr>
          <w:color w:val="000000"/>
          <w:spacing w:val="-12"/>
        </w:rPr>
        <w:t> </w:t>
      </w:r>
      <w:r>
        <w:rPr>
          <w:color w:val="000000"/>
        </w:rPr>
        <w:t>оставила</w:t>
      </w:r>
      <w:r>
        <w:rPr>
          <w:color w:val="000000"/>
          <w:spacing w:val="-12"/>
        </w:rPr>
        <w:t> </w:t>
      </w:r>
      <w:r>
        <w:rPr>
          <w:color w:val="000000"/>
        </w:rPr>
        <w:t>глубокий</w:t>
      </w:r>
      <w:r>
        <w:rPr>
          <w:color w:val="000000"/>
          <w:spacing w:val="-12"/>
        </w:rPr>
        <w:t> </w:t>
      </w:r>
      <w:r>
        <w:rPr>
          <w:color w:val="000000"/>
        </w:rPr>
        <w:t>след</w:t>
      </w:r>
      <w:r>
        <w:rPr>
          <w:color w:val="000000"/>
          <w:spacing w:val="-12"/>
        </w:rPr>
        <w:t> </w:t>
      </w:r>
      <w:r>
        <w:rPr>
          <w:color w:val="000000"/>
        </w:rPr>
        <w:t>в</w:t>
      </w:r>
      <w:r>
        <w:rPr>
          <w:color w:val="000000"/>
          <w:spacing w:val="-12"/>
        </w:rPr>
        <w:t> </w:t>
      </w:r>
      <w:r>
        <w:rPr>
          <w:color w:val="000000"/>
        </w:rPr>
        <w:t>истории</w:t>
      </w:r>
      <w:r>
        <w:rPr>
          <w:color w:val="000000"/>
          <w:spacing w:val="-12"/>
        </w:rPr>
        <w:t> </w:t>
      </w:r>
      <w:r>
        <w:rPr>
          <w:color w:val="000000"/>
        </w:rPr>
        <w:t>России.</w:t>
      </w:r>
      <w:r>
        <w:rPr>
          <w:color w:val="000000"/>
          <w:spacing w:val="-12"/>
        </w:rPr>
        <w:t> </w:t>
      </w:r>
      <w:r>
        <w:rPr>
          <w:color w:val="000000"/>
        </w:rPr>
        <w:t>В</w:t>
      </w:r>
      <w:r>
        <w:rPr>
          <w:color w:val="000000"/>
          <w:spacing w:val="-12"/>
        </w:rPr>
        <w:t> </w:t>
      </w:r>
      <w:r>
        <w:rPr>
          <w:color w:val="000000"/>
        </w:rPr>
        <w:t>правлении</w:t>
      </w:r>
      <w:r>
        <w:rPr>
          <w:color w:val="000000"/>
          <w:spacing w:val="-12"/>
        </w:rPr>
        <w:t> </w:t>
      </w:r>
      <w:r>
        <w:rPr>
          <w:color w:val="000000"/>
        </w:rPr>
        <w:t>Ива- на Васильевича можно выделить несколько периодов. Первый пришёлся на регентство его матери Елены Глинской в 1533–1538 гг. Вторым стал </w:t>
      </w:r>
      <w:r>
        <w:rPr>
          <w:color w:val="000000"/>
        </w:rPr>
        <w:t>период боярского</w:t>
      </w:r>
      <w:r>
        <w:rPr>
          <w:color w:val="000000"/>
          <w:spacing w:val="-10"/>
        </w:rPr>
        <w:t> </w:t>
      </w:r>
      <w:r>
        <w:rPr>
          <w:color w:val="000000"/>
        </w:rPr>
        <w:t>правления</w:t>
      </w:r>
      <w:r>
        <w:rPr>
          <w:color w:val="000000"/>
          <w:spacing w:val="-10"/>
        </w:rPr>
        <w:t> </w:t>
      </w:r>
      <w:r>
        <w:rPr>
          <w:color w:val="000000"/>
        </w:rPr>
        <w:t>в</w:t>
      </w:r>
      <w:r>
        <w:rPr>
          <w:color w:val="000000"/>
          <w:spacing w:val="-10"/>
        </w:rPr>
        <w:t> </w:t>
      </w:r>
      <w:r>
        <w:rPr>
          <w:color w:val="000000"/>
        </w:rPr>
        <w:t>1538–1547</w:t>
      </w:r>
      <w:r>
        <w:rPr>
          <w:color w:val="000000"/>
          <w:spacing w:val="-10"/>
        </w:rPr>
        <w:t> </w:t>
      </w:r>
      <w:r>
        <w:rPr>
          <w:color w:val="000000"/>
        </w:rPr>
        <w:t>гг.</w:t>
      </w:r>
      <w:r>
        <w:rPr>
          <w:color w:val="000000"/>
          <w:spacing w:val="-10"/>
        </w:rPr>
        <w:t> </w:t>
      </w:r>
      <w:r>
        <w:rPr>
          <w:color w:val="000000"/>
        </w:rPr>
        <w:t>Далее</w:t>
      </w:r>
      <w:r>
        <w:rPr>
          <w:color w:val="000000"/>
          <w:spacing w:val="-10"/>
        </w:rPr>
        <w:t> </w:t>
      </w:r>
      <w:r>
        <w:rPr>
          <w:color w:val="000000"/>
        </w:rPr>
        <w:t>с</w:t>
      </w:r>
      <w:r>
        <w:rPr>
          <w:color w:val="000000"/>
          <w:spacing w:val="-10"/>
        </w:rPr>
        <w:t> </w:t>
      </w:r>
      <w:r>
        <w:rPr>
          <w:color w:val="000000"/>
        </w:rPr>
        <w:t>1547–1549</w:t>
      </w:r>
      <w:r>
        <w:rPr>
          <w:color w:val="000000"/>
          <w:spacing w:val="-10"/>
        </w:rPr>
        <w:t> </w:t>
      </w:r>
      <w:r>
        <w:rPr>
          <w:color w:val="000000"/>
        </w:rPr>
        <w:t>гг.</w:t>
      </w:r>
      <w:r>
        <w:rPr>
          <w:color w:val="000000"/>
          <w:spacing w:val="-10"/>
        </w:rPr>
        <w:t> </w:t>
      </w:r>
      <w:r>
        <w:rPr>
          <w:color w:val="000000"/>
        </w:rPr>
        <w:t>по</w:t>
      </w:r>
      <w:r>
        <w:rPr>
          <w:color w:val="000000"/>
          <w:spacing w:val="-10"/>
        </w:rPr>
        <w:t> </w:t>
      </w:r>
      <w:r>
        <w:rPr>
          <w:color w:val="000000"/>
        </w:rPr>
        <w:t>начало</w:t>
      </w:r>
      <w:r>
        <w:rPr>
          <w:color w:val="000000"/>
          <w:spacing w:val="-10"/>
        </w:rPr>
        <w:t> </w:t>
      </w:r>
      <w:r>
        <w:rPr>
          <w:color w:val="000000"/>
        </w:rPr>
        <w:t>1560-х</w:t>
      </w:r>
      <w:r>
        <w:rPr>
          <w:color w:val="000000"/>
          <w:spacing w:val="-10"/>
        </w:rPr>
        <w:t> </w:t>
      </w:r>
      <w:r>
        <w:rPr>
          <w:color w:val="000000"/>
        </w:rPr>
        <w:t>гг. следует</w:t>
      </w:r>
      <w:r>
        <w:rPr>
          <w:color w:val="000000"/>
          <w:spacing w:val="-2"/>
        </w:rPr>
        <w:t> </w:t>
      </w:r>
      <w:r>
        <w:rPr>
          <w:color w:val="000000"/>
        </w:rPr>
        <w:t>период</w:t>
      </w:r>
      <w:r>
        <w:rPr>
          <w:color w:val="000000"/>
          <w:spacing w:val="-2"/>
        </w:rPr>
        <w:t> </w:t>
      </w:r>
      <w:r>
        <w:rPr>
          <w:color w:val="000000"/>
        </w:rPr>
        <w:t>прогрессивных</w:t>
      </w:r>
      <w:r>
        <w:rPr>
          <w:color w:val="000000"/>
          <w:spacing w:val="-2"/>
        </w:rPr>
        <w:t> </w:t>
      </w:r>
      <w:r>
        <w:rPr>
          <w:color w:val="000000"/>
        </w:rPr>
        <w:t>реформ</w:t>
      </w:r>
      <w:r>
        <w:rPr>
          <w:color w:val="000000"/>
          <w:spacing w:val="-2"/>
        </w:rPr>
        <w:t> </w:t>
      </w:r>
      <w:r>
        <w:rPr>
          <w:color w:val="000000"/>
        </w:rPr>
        <w:t>Ивана</w:t>
      </w:r>
      <w:r>
        <w:rPr>
          <w:color w:val="000000"/>
          <w:spacing w:val="-2"/>
        </w:rPr>
        <w:t> </w:t>
      </w:r>
      <w:r>
        <w:rPr>
          <w:color w:val="000000"/>
        </w:rPr>
        <w:t>IV</w:t>
      </w:r>
      <w:r>
        <w:rPr>
          <w:color w:val="000000"/>
          <w:spacing w:val="-2"/>
        </w:rPr>
        <w:t> </w:t>
      </w:r>
      <w:r>
        <w:rPr>
          <w:color w:val="000000"/>
        </w:rPr>
        <w:t>и</w:t>
      </w:r>
      <w:r>
        <w:rPr>
          <w:color w:val="000000"/>
          <w:spacing w:val="-2"/>
        </w:rPr>
        <w:t> </w:t>
      </w:r>
      <w:r>
        <w:rPr>
          <w:color w:val="000000"/>
        </w:rPr>
        <w:t>Избранной</w:t>
      </w:r>
      <w:r>
        <w:rPr>
          <w:color w:val="000000"/>
          <w:spacing w:val="-2"/>
        </w:rPr>
        <w:t> </w:t>
      </w:r>
      <w:r>
        <w:rPr>
          <w:color w:val="000000"/>
        </w:rPr>
        <w:t>рады.</w:t>
      </w:r>
      <w:r>
        <w:rPr>
          <w:color w:val="000000"/>
          <w:spacing w:val="-2"/>
        </w:rPr>
        <w:t> </w:t>
      </w:r>
      <w:r>
        <w:rPr>
          <w:color w:val="000000"/>
        </w:rPr>
        <w:t>С</w:t>
      </w:r>
      <w:r>
        <w:rPr>
          <w:color w:val="000000"/>
          <w:spacing w:val="-2"/>
        </w:rPr>
        <w:t> </w:t>
      </w:r>
      <w:r>
        <w:rPr>
          <w:color w:val="000000"/>
        </w:rPr>
        <w:t>1565</w:t>
      </w:r>
      <w:r>
        <w:rPr>
          <w:color w:val="000000"/>
          <w:spacing w:val="-2"/>
        </w:rPr>
        <w:t> </w:t>
      </w:r>
      <w:r>
        <w:rPr>
          <w:color w:val="000000"/>
        </w:rPr>
        <w:t>по 1572 г. длилось время опричнины, самое печальное и разрушительное в эпохе царствования</w:t>
      </w:r>
      <w:r>
        <w:rPr>
          <w:color w:val="000000"/>
          <w:spacing w:val="-13"/>
        </w:rPr>
        <w:t> </w:t>
      </w:r>
      <w:r>
        <w:rPr>
          <w:color w:val="000000"/>
        </w:rPr>
        <w:t>Ивана</w:t>
      </w:r>
      <w:r>
        <w:rPr>
          <w:color w:val="000000"/>
          <w:spacing w:val="-13"/>
        </w:rPr>
        <w:t> </w:t>
      </w:r>
      <w:r>
        <w:rPr>
          <w:color w:val="000000"/>
        </w:rPr>
        <w:t>IV.</w:t>
      </w:r>
      <w:r>
        <w:rPr>
          <w:color w:val="000000"/>
          <w:spacing w:val="-13"/>
        </w:rPr>
        <w:t> </w:t>
      </w:r>
      <w:r>
        <w:rPr>
          <w:color w:val="000000"/>
        </w:rPr>
        <w:t>И</w:t>
      </w:r>
      <w:r>
        <w:rPr>
          <w:color w:val="000000"/>
          <w:spacing w:val="-13"/>
        </w:rPr>
        <w:t> </w:t>
      </w:r>
      <w:r>
        <w:rPr>
          <w:color w:val="000000"/>
        </w:rPr>
        <w:t>наконец,</w:t>
      </w:r>
      <w:r>
        <w:rPr>
          <w:color w:val="000000"/>
          <w:spacing w:val="-13"/>
        </w:rPr>
        <w:t> </w:t>
      </w:r>
      <w:r>
        <w:rPr>
          <w:color w:val="000000"/>
        </w:rPr>
        <w:t>с</w:t>
      </w:r>
      <w:r>
        <w:rPr>
          <w:color w:val="000000"/>
          <w:spacing w:val="-13"/>
        </w:rPr>
        <w:t> </w:t>
      </w:r>
      <w:r>
        <w:rPr>
          <w:color w:val="000000"/>
        </w:rPr>
        <w:t>1572</w:t>
      </w:r>
      <w:r>
        <w:rPr>
          <w:color w:val="000000"/>
          <w:spacing w:val="-13"/>
        </w:rPr>
        <w:t> </w:t>
      </w:r>
      <w:r>
        <w:rPr>
          <w:color w:val="000000"/>
        </w:rPr>
        <w:t>по</w:t>
      </w:r>
      <w:r>
        <w:rPr>
          <w:color w:val="000000"/>
          <w:spacing w:val="-13"/>
        </w:rPr>
        <w:t> </w:t>
      </w:r>
      <w:r>
        <w:rPr>
          <w:color w:val="000000"/>
        </w:rPr>
        <w:t>1584</w:t>
      </w:r>
      <w:r>
        <w:rPr>
          <w:color w:val="000000"/>
          <w:spacing w:val="-13"/>
        </w:rPr>
        <w:t> </w:t>
      </w:r>
      <w:r>
        <w:rPr>
          <w:color w:val="000000"/>
        </w:rPr>
        <w:t>г.</w:t>
      </w:r>
      <w:r>
        <w:rPr>
          <w:color w:val="000000"/>
          <w:spacing w:val="-13"/>
        </w:rPr>
        <w:t> </w:t>
      </w:r>
      <w:r>
        <w:rPr>
          <w:color w:val="000000"/>
        </w:rPr>
        <w:t>историки</w:t>
      </w:r>
      <w:r>
        <w:rPr>
          <w:color w:val="000000"/>
          <w:spacing w:val="-13"/>
        </w:rPr>
        <w:t> </w:t>
      </w:r>
      <w:r>
        <w:rPr>
          <w:color w:val="000000"/>
        </w:rPr>
        <w:t>выделяют</w:t>
      </w:r>
      <w:r>
        <w:rPr>
          <w:color w:val="000000"/>
          <w:spacing w:val="-13"/>
        </w:rPr>
        <w:t> </w:t>
      </w:r>
      <w:r>
        <w:rPr>
          <w:color w:val="000000"/>
        </w:rPr>
        <w:t>завер- шающий этап правления Ивана Грозного.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К числу бесспорно положительных итогов царствования Ивана IV стоит отнести успешные реформы 1550-х гг. В стране был создан эффективный при- казной</w:t>
      </w:r>
      <w:r>
        <w:rPr>
          <w:spacing w:val="-5"/>
        </w:rPr>
        <w:t> </w:t>
      </w:r>
      <w:r>
        <w:rPr/>
        <w:t>аппарат</w:t>
      </w:r>
      <w:r>
        <w:rPr>
          <w:spacing w:val="-5"/>
        </w:rPr>
        <w:t> </w:t>
      </w:r>
      <w:r>
        <w:rPr/>
        <w:t>центральной</w:t>
      </w:r>
      <w:r>
        <w:rPr>
          <w:spacing w:val="-5"/>
        </w:rPr>
        <w:t> </w:t>
      </w:r>
      <w:r>
        <w:rPr/>
        <w:t>власти,</w:t>
      </w:r>
      <w:r>
        <w:rPr>
          <w:spacing w:val="-5"/>
        </w:rPr>
        <w:t> </w:t>
      </w:r>
      <w:r>
        <w:rPr/>
        <w:t>который</w:t>
      </w:r>
      <w:r>
        <w:rPr>
          <w:spacing w:val="-5"/>
        </w:rPr>
        <w:t> </w:t>
      </w:r>
      <w:r>
        <w:rPr/>
        <w:t>существовал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России</w:t>
      </w:r>
      <w:r>
        <w:rPr>
          <w:spacing w:val="-5"/>
        </w:rPr>
        <w:t> </w:t>
      </w:r>
      <w:r>
        <w:rPr/>
        <w:t>до</w:t>
      </w:r>
      <w:r>
        <w:rPr>
          <w:spacing w:val="-5"/>
        </w:rPr>
        <w:t> </w:t>
      </w:r>
      <w:r>
        <w:rPr/>
        <w:t>начала XVIII</w:t>
      </w:r>
      <w:r>
        <w:rPr>
          <w:spacing w:val="-2"/>
        </w:rPr>
        <w:t> </w:t>
      </w:r>
      <w:r>
        <w:rPr/>
        <w:t>в.</w:t>
      </w:r>
      <w:r>
        <w:rPr>
          <w:spacing w:val="-2"/>
        </w:rPr>
        <w:t> </w:t>
      </w:r>
      <w:r>
        <w:rPr/>
        <w:t>Стали</w:t>
      </w:r>
      <w:r>
        <w:rPr>
          <w:spacing w:val="-2"/>
        </w:rPr>
        <w:t> </w:t>
      </w:r>
      <w:r>
        <w:rPr/>
        <w:t>собираться</w:t>
      </w:r>
      <w:r>
        <w:rPr>
          <w:spacing w:val="-2"/>
        </w:rPr>
        <w:t> </w:t>
      </w:r>
      <w:r>
        <w:rPr/>
        <w:t>Земские</w:t>
      </w:r>
      <w:r>
        <w:rPr>
          <w:spacing w:val="-2"/>
        </w:rPr>
        <w:t> </w:t>
      </w:r>
      <w:r>
        <w:rPr/>
        <w:t>соборы,</w:t>
      </w:r>
      <w:r>
        <w:rPr>
          <w:spacing w:val="-2"/>
        </w:rPr>
        <w:t> </w:t>
      </w:r>
      <w:r>
        <w:rPr/>
        <w:t>позволявшие</w:t>
      </w:r>
      <w:r>
        <w:rPr>
          <w:spacing w:val="-2"/>
        </w:rPr>
        <w:t> </w:t>
      </w:r>
      <w:r>
        <w:rPr/>
        <w:t>царю</w:t>
      </w:r>
      <w:r>
        <w:rPr>
          <w:spacing w:val="-2"/>
        </w:rPr>
        <w:t> </w:t>
      </w:r>
      <w:r>
        <w:rPr/>
        <w:t>через</w:t>
      </w:r>
      <w:r>
        <w:rPr>
          <w:spacing w:val="-2"/>
        </w:rPr>
        <w:t> </w:t>
      </w:r>
      <w:r>
        <w:rPr/>
        <w:t>сословное представительство слышать мнение общества по наиболее важным вопросам. Благодаря Земским соборам Россия в будущем решала наиважнейшие вопро- сы, касавшиеся всего народа. Вызывавшая недовольство на местах система наместничеств и кормлений была заменена выборными губными и земскими старостами, что не ослабило, а укрепило государственное единство. Не менее успешными и своевременными оказались военные преобразования, </w:t>
      </w:r>
      <w:r>
        <w:rPr/>
        <w:t>которые позволили России вести наступательную внешнюю политику. Произошло рас- ширение</w:t>
      </w:r>
      <w:r>
        <w:rPr>
          <w:spacing w:val="-10"/>
        </w:rPr>
        <w:t> </w:t>
      </w:r>
      <w:r>
        <w:rPr/>
        <w:t>русских</w:t>
      </w:r>
      <w:r>
        <w:rPr>
          <w:spacing w:val="-10"/>
        </w:rPr>
        <w:t> </w:t>
      </w:r>
      <w:r>
        <w:rPr/>
        <w:t>границ</w:t>
      </w:r>
      <w:r>
        <w:rPr>
          <w:spacing w:val="-10"/>
        </w:rPr>
        <w:t> </w:t>
      </w:r>
      <w:r>
        <w:rPr/>
        <w:t>почти</w:t>
      </w:r>
      <w:r>
        <w:rPr>
          <w:spacing w:val="-10"/>
        </w:rPr>
        <w:t> </w:t>
      </w:r>
      <w:r>
        <w:rPr/>
        <w:t>вдвое</w:t>
      </w:r>
      <w:r>
        <w:rPr>
          <w:spacing w:val="-10"/>
        </w:rPr>
        <w:t> </w:t>
      </w:r>
      <w:r>
        <w:rPr/>
        <w:t>за</w:t>
      </w:r>
      <w:r>
        <w:rPr>
          <w:spacing w:val="-10"/>
        </w:rPr>
        <w:t> </w:t>
      </w:r>
      <w:r>
        <w:rPr/>
        <w:t>счёт</w:t>
      </w:r>
      <w:r>
        <w:rPr>
          <w:spacing w:val="-10"/>
        </w:rPr>
        <w:t> </w:t>
      </w:r>
      <w:r>
        <w:rPr/>
        <w:t>присоединения</w:t>
      </w:r>
      <w:r>
        <w:rPr>
          <w:spacing w:val="-10"/>
        </w:rPr>
        <w:t> </w:t>
      </w:r>
      <w:r>
        <w:rPr/>
        <w:t>Поволжья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нача- ла освоения Сибири.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Следует</w:t>
      </w:r>
      <w:r>
        <w:rPr>
          <w:spacing w:val="-14"/>
        </w:rPr>
        <w:t> </w:t>
      </w:r>
      <w:r>
        <w:rPr/>
        <w:t>отметить</w:t>
      </w:r>
      <w:r>
        <w:rPr>
          <w:spacing w:val="-14"/>
        </w:rPr>
        <w:t> </w:t>
      </w:r>
      <w:r>
        <w:rPr/>
        <w:t>успехи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развитии</w:t>
      </w:r>
      <w:r>
        <w:rPr>
          <w:spacing w:val="-14"/>
        </w:rPr>
        <w:t> </w:t>
      </w:r>
      <w:r>
        <w:rPr/>
        <w:t>ремёсел,</w:t>
      </w:r>
      <w:r>
        <w:rPr>
          <w:spacing w:val="-14"/>
        </w:rPr>
        <w:t> </w:t>
      </w:r>
      <w:r>
        <w:rPr/>
        <w:t>промыслов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торговли.</w:t>
      </w:r>
      <w:r>
        <w:rPr>
          <w:spacing w:val="-14"/>
        </w:rPr>
        <w:t> </w:t>
      </w:r>
      <w:r>
        <w:rPr/>
        <w:t>С</w:t>
      </w:r>
      <w:r>
        <w:rPr>
          <w:spacing w:val="-13"/>
        </w:rPr>
        <w:t> </w:t>
      </w:r>
      <w:r>
        <w:rPr/>
        <w:t>сере- дины XVI в. Россия стала участницей большой морской торговли, являясь крупнейшим</w:t>
      </w:r>
      <w:r>
        <w:rPr>
          <w:spacing w:val="40"/>
        </w:rPr>
        <w:t> </w:t>
      </w:r>
      <w:r>
        <w:rPr/>
        <w:t>поставщиком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европейский</w:t>
      </w:r>
      <w:r>
        <w:rPr>
          <w:spacing w:val="40"/>
        </w:rPr>
        <w:t> </w:t>
      </w:r>
      <w:r>
        <w:rPr/>
        <w:t>рынок</w:t>
      </w:r>
      <w:r>
        <w:rPr>
          <w:spacing w:val="40"/>
        </w:rPr>
        <w:t> </w:t>
      </w:r>
      <w:r>
        <w:rPr/>
        <w:t>товаров,</w:t>
      </w:r>
      <w:r>
        <w:rPr>
          <w:spacing w:val="40"/>
        </w:rPr>
        <w:t> </w:t>
      </w:r>
      <w:r>
        <w:rPr/>
        <w:t>востребованных в кораблестроении (пеньки, смол, мачтового леса), а также мехов и поступав- ших через Астрахань восточных товаров. Не менее важными для будущего страны</w:t>
      </w:r>
      <w:r>
        <w:rPr>
          <w:spacing w:val="32"/>
        </w:rPr>
        <w:t> </w:t>
      </w:r>
      <w:r>
        <w:rPr/>
        <w:t>оказались</w:t>
      </w:r>
      <w:r>
        <w:rPr>
          <w:spacing w:val="32"/>
        </w:rPr>
        <w:t> </w:t>
      </w:r>
      <w:r>
        <w:rPr/>
        <w:t>культурные</w:t>
      </w:r>
      <w:r>
        <w:rPr>
          <w:spacing w:val="32"/>
        </w:rPr>
        <w:t> </w:t>
      </w:r>
      <w:r>
        <w:rPr/>
        <w:t>новшества,</w:t>
      </w:r>
      <w:r>
        <w:rPr>
          <w:spacing w:val="32"/>
        </w:rPr>
        <w:t> </w:t>
      </w:r>
      <w:r>
        <w:rPr/>
        <w:t>многие</w:t>
      </w:r>
      <w:r>
        <w:rPr>
          <w:spacing w:val="32"/>
        </w:rPr>
        <w:t> </w:t>
      </w:r>
      <w:r>
        <w:rPr/>
        <w:t>из</w:t>
      </w:r>
      <w:r>
        <w:rPr>
          <w:spacing w:val="32"/>
        </w:rPr>
        <w:t> </w:t>
      </w:r>
      <w:r>
        <w:rPr/>
        <w:t>которых</w:t>
      </w:r>
      <w:r>
        <w:rPr>
          <w:spacing w:val="32"/>
        </w:rPr>
        <w:t> </w:t>
      </w:r>
      <w:r>
        <w:rPr/>
        <w:t>были</w:t>
      </w:r>
      <w:r>
        <w:rPr>
          <w:spacing w:val="32"/>
        </w:rPr>
        <w:t> </w:t>
      </w:r>
      <w:r>
        <w:rPr/>
        <w:t>связаны с успешным освоением передового европейского опыта, в частности книгопе- </w:t>
      </w:r>
      <w:r>
        <w:rPr>
          <w:spacing w:val="-2"/>
        </w:rPr>
        <w:t>чатания.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Однако</w:t>
      </w:r>
      <w:r>
        <w:rPr>
          <w:spacing w:val="-11"/>
        </w:rPr>
        <w:t> </w:t>
      </w:r>
      <w:r>
        <w:rPr/>
        <w:t>царствование</w:t>
      </w:r>
      <w:r>
        <w:rPr>
          <w:spacing w:val="-11"/>
        </w:rPr>
        <w:t> </w:t>
      </w:r>
      <w:r>
        <w:rPr/>
        <w:t>Ивана</w:t>
      </w:r>
      <w:r>
        <w:rPr>
          <w:spacing w:val="-11"/>
        </w:rPr>
        <w:t> </w:t>
      </w:r>
      <w:r>
        <w:rPr/>
        <w:t>IV</w:t>
      </w:r>
      <w:r>
        <w:rPr>
          <w:spacing w:val="-11"/>
        </w:rPr>
        <w:t> </w:t>
      </w:r>
      <w:r>
        <w:rPr/>
        <w:t>омрачила</w:t>
      </w:r>
      <w:r>
        <w:rPr>
          <w:spacing w:val="-11"/>
        </w:rPr>
        <w:t> </w:t>
      </w:r>
      <w:r>
        <w:rPr/>
        <w:t>царская</w:t>
      </w:r>
      <w:r>
        <w:rPr>
          <w:spacing w:val="-11"/>
        </w:rPr>
        <w:t> </w:t>
      </w:r>
      <w:r>
        <w:rPr/>
        <w:t>«гроза»</w:t>
      </w:r>
      <w:r>
        <w:rPr>
          <w:spacing w:val="-11"/>
        </w:rPr>
        <w:t> </w:t>
      </w:r>
      <w:r>
        <w:rPr/>
        <w:t>времён</w:t>
      </w:r>
      <w:r>
        <w:rPr>
          <w:spacing w:val="-11"/>
        </w:rPr>
        <w:t> </w:t>
      </w:r>
      <w:r>
        <w:rPr/>
        <w:t>опрични- ны</w:t>
      </w:r>
      <w:r>
        <w:rPr>
          <w:spacing w:val="-2"/>
        </w:rPr>
        <w:t> </w:t>
      </w:r>
      <w:r>
        <w:rPr/>
        <w:t>(массовые</w:t>
      </w:r>
      <w:r>
        <w:rPr>
          <w:spacing w:val="-2"/>
        </w:rPr>
        <w:t> </w:t>
      </w:r>
      <w:r>
        <w:rPr/>
        <w:t>казни,</w:t>
      </w:r>
      <w:r>
        <w:rPr>
          <w:spacing w:val="-2"/>
        </w:rPr>
        <w:t> </w:t>
      </w:r>
      <w:r>
        <w:rPr/>
        <w:t>опалы,</w:t>
      </w:r>
      <w:r>
        <w:rPr>
          <w:spacing w:val="-2"/>
        </w:rPr>
        <w:t> </w:t>
      </w:r>
      <w:r>
        <w:rPr/>
        <w:t>разорение</w:t>
      </w:r>
      <w:r>
        <w:rPr>
          <w:spacing w:val="-2"/>
        </w:rPr>
        <w:t> </w:t>
      </w:r>
      <w:r>
        <w:rPr/>
        <w:t>русских</w:t>
      </w:r>
      <w:r>
        <w:rPr>
          <w:spacing w:val="-2"/>
        </w:rPr>
        <w:t> </w:t>
      </w:r>
      <w:r>
        <w:rPr/>
        <w:t>земель).</w:t>
      </w:r>
      <w:r>
        <w:rPr>
          <w:spacing w:val="-2"/>
        </w:rPr>
        <w:t> </w:t>
      </w:r>
      <w:r>
        <w:rPr/>
        <w:t>Опричнина</w:t>
      </w:r>
      <w:r>
        <w:rPr>
          <w:spacing w:val="-2"/>
        </w:rPr>
        <w:t> </w:t>
      </w:r>
      <w:r>
        <w:rPr/>
        <w:t>привела</w:t>
      </w:r>
      <w:r>
        <w:rPr>
          <w:spacing w:val="-2"/>
        </w:rPr>
        <w:t> </w:t>
      </w:r>
      <w:r>
        <w:rPr/>
        <w:t>к росту личной власти царя, придав ей деспотические черты. Это было свой- ственно в то время многим европейским монархам, когда знатные люди </w:t>
      </w:r>
      <w:r>
        <w:rPr/>
        <w:t>жили в атмосфере страха и подозрительности.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Длительная Ливонская война истощила человеческие и </w:t>
      </w:r>
      <w:r>
        <w:rPr/>
        <w:t>экономические ресурсы страны, особенно в сочетании с неурожаями и эпидемиями, обрушив- шимися на Россию в 1570–1580-е гг. Всё это привело к массовому бегству кре- стьян от помещиков и политике правительства по их закрепощению.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5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какие</w:t>
      </w:r>
      <w:r>
        <w:rPr>
          <w:spacing w:val="-12"/>
          <w:sz w:val="19"/>
        </w:rPr>
        <w:t> </w:t>
      </w:r>
      <w:r>
        <w:rPr>
          <w:sz w:val="19"/>
        </w:rPr>
        <w:t>периоды</w:t>
      </w:r>
      <w:r>
        <w:rPr>
          <w:spacing w:val="-12"/>
          <w:sz w:val="19"/>
        </w:rPr>
        <w:t> </w:t>
      </w:r>
      <w:r>
        <w:rPr>
          <w:sz w:val="19"/>
        </w:rPr>
        <w:t>можно</w:t>
      </w:r>
      <w:r>
        <w:rPr>
          <w:spacing w:val="-12"/>
          <w:sz w:val="19"/>
        </w:rPr>
        <w:t> </w:t>
      </w:r>
      <w:r>
        <w:rPr>
          <w:sz w:val="19"/>
        </w:rPr>
        <w:t>условно</w:t>
      </w:r>
      <w:r>
        <w:rPr>
          <w:spacing w:val="-12"/>
          <w:sz w:val="19"/>
        </w:rPr>
        <w:t> </w:t>
      </w:r>
      <w:r>
        <w:rPr>
          <w:sz w:val="19"/>
        </w:rPr>
        <w:t>разделить</w:t>
      </w:r>
      <w:r>
        <w:rPr>
          <w:spacing w:val="-12"/>
          <w:sz w:val="19"/>
        </w:rPr>
        <w:t> </w:t>
      </w:r>
      <w:r>
        <w:rPr>
          <w:sz w:val="19"/>
        </w:rPr>
        <w:t>правление</w:t>
      </w:r>
      <w:r>
        <w:rPr>
          <w:spacing w:val="-12"/>
          <w:sz w:val="19"/>
        </w:rPr>
        <w:t> </w:t>
      </w:r>
      <w:r>
        <w:rPr>
          <w:sz w:val="19"/>
        </w:rPr>
        <w:t>Ивана</w:t>
      </w:r>
      <w:r>
        <w:rPr>
          <w:spacing w:val="-12"/>
          <w:sz w:val="19"/>
        </w:rPr>
        <w:t> </w:t>
      </w:r>
      <w:r>
        <w:rPr>
          <w:sz w:val="19"/>
        </w:rPr>
        <w:t>IV?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чём</w:t>
      </w:r>
      <w:r>
        <w:rPr>
          <w:spacing w:val="-12"/>
          <w:sz w:val="19"/>
        </w:rPr>
        <w:t> </w:t>
      </w:r>
      <w:r>
        <w:rPr>
          <w:sz w:val="19"/>
        </w:rPr>
        <w:t>особен- ность каждого из них?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2"/>
          <w:sz w:val="19"/>
        </w:rPr>
        <w:t> </w:t>
      </w:r>
      <w:r>
        <w:rPr>
          <w:sz w:val="19"/>
        </w:rPr>
        <w:t>Каковы итоги царствования Ивана Грозного?</w:t>
      </w:r>
    </w:p>
    <w:p>
      <w:pPr>
        <w:pStyle w:val="BodyText"/>
        <w:spacing w:before="11"/>
        <w:rPr>
          <w:rFonts w:ascii="Tahoma"/>
          <w:sz w:val="29"/>
        </w:rPr>
      </w:pPr>
      <w:r>
        <w:rPr/>
        <w:pict>
          <v:group style="position:absolute;margin-left:36.553001pt;margin-top:19.251953pt;width:385.95pt;height:133.6pt;mso-position-horizontal-relative:page;mso-position-vertical-relative:paragraph;z-index:-15653376;mso-wrap-distance-left:0;mso-wrap-distance-right:0" id="docshapegroup840" coordorigin="731,385" coordsize="7719,2672">
            <v:rect style="position:absolute;left:731;top:385;width:7719;height:2672" id="docshape841" filled="true" fillcolor="#000000" stroked="false">
              <v:fill opacity="32768f" type="solid"/>
            </v:rect>
            <v:rect style="position:absolute;left:793;top:448;width:7597;height:2547" id="docshape842" filled="true" fillcolor="#e9eff8" stroked="false">
              <v:fill type="solid"/>
            </v:rect>
            <v:shape style="position:absolute;left:891;top:546;width:356;height:351" type="#_x0000_t75" id="docshape843" stroked="false">
              <v:imagedata r:id="rId171" o:title=""/>
            </v:shape>
            <v:shape style="position:absolute;left:731;top:385;width:7719;height:2672" type="#_x0000_t202" id="docshape844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Последний период жизни Ивана Грозного ознаменовался многими важными </w:t>
                    </w:r>
                    <w:r>
                      <w:rPr>
                        <w:rFonts w:ascii="Tahoma" w:hAnsi="Tahoma"/>
                        <w:sz w:val="20"/>
                      </w:rPr>
                      <w:t>событиями.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Закончилась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поражением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многолетняя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Ливонская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война,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из-за чего были утеряны стратегически важные земли на берегу Балтийского моря.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Но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то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же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время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результате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похода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Ермака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Урал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началось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осво-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ение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Сибири.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Значение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присоединения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этого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региона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для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будущего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страны трудно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переоценить.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При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загадочных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обстоятельствах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ушёл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из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жизни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стар- </w:t>
                    </w:r>
                    <w:r>
                      <w:rPr>
                        <w:rFonts w:ascii="Tahoma" w:hAnsi="Tahoma"/>
                        <w:sz w:val="20"/>
                      </w:rPr>
                      <w:t>ший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сын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Грозного,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что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поставило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Россию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после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смерти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Ивана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IV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грань династического кризиса.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2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rFonts w:ascii="Tahoma"/>
          <w:sz w:val="14"/>
        </w:rPr>
      </w:pPr>
    </w:p>
    <w:p>
      <w:pPr>
        <w:pStyle w:val="Heading7"/>
        <w:spacing w:before="90"/>
      </w:pPr>
      <w:r>
        <w:rPr/>
        <w:drawing>
          <wp:inline distT="0" distB="0" distL="0" distR="0">
            <wp:extent cx="144005" cy="144005"/>
            <wp:effectExtent l="0" t="0" r="0" b="0"/>
            <wp:docPr id="89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32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34"/>
        </w:numPr>
        <w:tabs>
          <w:tab w:pos="1134" w:val="left" w:leader="none"/>
        </w:tabs>
        <w:spacing w:line="208" w:lineRule="auto" w:before="51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Расскажите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важнейших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событиях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внутренней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жизни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России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1572–1584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гг.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Поче- </w:t>
      </w:r>
      <w:r>
        <w:rPr>
          <w:sz w:val="19"/>
        </w:rPr>
        <w:t>му к концу царствования Ивана Россия стояла на грани династического кризиса?</w:t>
      </w:r>
    </w:p>
    <w:p>
      <w:pPr>
        <w:pStyle w:val="ListParagraph"/>
        <w:numPr>
          <w:ilvl w:val="0"/>
          <w:numId w:val="34"/>
        </w:numPr>
        <w:tabs>
          <w:tab w:pos="1134" w:val="left" w:leader="none"/>
        </w:tabs>
        <w:spacing w:line="213" w:lineRule="auto" w:before="6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Каких успехов смогла добиться Россия в ходе Ливонской войны после 1572 г.? Зачем </w:t>
      </w:r>
      <w:r>
        <w:rPr>
          <w:sz w:val="19"/>
        </w:rPr>
        <w:t>и как Иван Грозный создал Ливонское королевство? Чем закончился этот воен- но-политический проект?</w:t>
      </w:r>
    </w:p>
    <w:p>
      <w:pPr>
        <w:pStyle w:val="ListParagraph"/>
        <w:numPr>
          <w:ilvl w:val="0"/>
          <w:numId w:val="34"/>
        </w:numPr>
        <w:tabs>
          <w:tab w:pos="1134" w:val="left" w:leader="none"/>
        </w:tabs>
        <w:spacing w:line="208" w:lineRule="auto" w:before="9" w:after="0"/>
        <w:ind w:left="1133" w:right="793" w:hanging="341"/>
        <w:jc w:val="both"/>
        <w:rPr>
          <w:sz w:val="19"/>
        </w:rPr>
      </w:pPr>
      <w:r>
        <w:rPr>
          <w:sz w:val="19"/>
        </w:rPr>
        <w:t>Охарактеризуйте социально-экономическое и международное положение страны в конце правления Ивана Грозного. Каковы были причины кризиса?</w:t>
      </w:r>
    </w:p>
    <w:p>
      <w:pPr>
        <w:pStyle w:val="ListParagraph"/>
        <w:numPr>
          <w:ilvl w:val="0"/>
          <w:numId w:val="34"/>
        </w:numPr>
        <w:tabs>
          <w:tab w:pos="969" w:val="left" w:leader="none"/>
        </w:tabs>
        <w:spacing w:line="216" w:lineRule="auto" w:before="4" w:after="0"/>
        <w:ind w:left="1133" w:right="791" w:hanging="341"/>
        <w:jc w:val="both"/>
        <w:rPr>
          <w:sz w:val="19"/>
        </w:rPr>
      </w:pPr>
      <w:r>
        <w:rPr/>
        <w:pict>
          <v:rect style="position:absolute;margin-left:458.928986pt;margin-top:12.691601pt;width:.284pt;height:409.89pt;mso-position-horizontal-relative:page;mso-position-vertical-relative:paragraph;z-index:15805952" id="docshape845" filled="true" fillcolor="#e6e7e8" stroked="false">
            <v:fill type="solid"/>
            <w10:wrap type="none"/>
          </v:rect>
        </w:pict>
      </w:r>
      <w:r>
        <w:rPr>
          <w:rFonts w:ascii="Calibri" w:hAnsi="Calibri"/>
          <w:b/>
          <w:color w:val="DB413F"/>
          <w:sz w:val="19"/>
        </w:rPr>
        <w:t>* </w:t>
      </w:r>
      <w:r>
        <w:rPr>
          <w:sz w:val="19"/>
        </w:rPr>
        <w:t>У художника И. Репина есть картина «Иван Грозный и сын его Иван 16 ноября </w:t>
      </w:r>
      <w:r>
        <w:rPr>
          <w:spacing w:val="-2"/>
          <w:sz w:val="19"/>
        </w:rPr>
        <w:t>1581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г.».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Найдите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её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Интернете.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Какой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точки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зрения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причину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смерти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царевича</w:t>
      </w:r>
      <w:r>
        <w:rPr>
          <w:spacing w:val="-2"/>
          <w:sz w:val="19"/>
        </w:rPr>
        <w:t> </w:t>
      </w:r>
      <w:r>
        <w:rPr>
          <w:w w:val="95"/>
          <w:sz w:val="19"/>
        </w:rPr>
        <w:t>Ивана придерживался Репин? Узнайте, какую реакцию вызвала эта картина у совре- </w:t>
      </w:r>
      <w:r>
        <w:rPr>
          <w:sz w:val="19"/>
        </w:rPr>
        <w:t>менников. Почему она до сих пор вызывает споры?</w:t>
      </w:r>
    </w:p>
    <w:p>
      <w:pPr>
        <w:pStyle w:val="ListParagraph"/>
        <w:numPr>
          <w:ilvl w:val="0"/>
          <w:numId w:val="34"/>
        </w:numPr>
        <w:tabs>
          <w:tab w:pos="1134" w:val="left" w:leader="none"/>
        </w:tabs>
        <w:spacing w:line="208" w:lineRule="auto" w:before="8" w:after="0"/>
        <w:ind w:left="1133" w:right="791" w:hanging="341"/>
        <w:jc w:val="both"/>
        <w:rPr>
          <w:sz w:val="19"/>
        </w:rPr>
      </w:pPr>
      <w:r>
        <w:rPr>
          <w:sz w:val="19"/>
        </w:rPr>
        <w:t>Чем</w:t>
      </w:r>
      <w:r>
        <w:rPr>
          <w:spacing w:val="-15"/>
          <w:sz w:val="19"/>
        </w:rPr>
        <w:t> </w:t>
      </w:r>
      <w:r>
        <w:rPr>
          <w:sz w:val="19"/>
        </w:rPr>
        <w:t>российское</w:t>
      </w:r>
      <w:r>
        <w:rPr>
          <w:spacing w:val="-15"/>
          <w:sz w:val="19"/>
        </w:rPr>
        <w:t> </w:t>
      </w:r>
      <w:r>
        <w:rPr>
          <w:sz w:val="19"/>
        </w:rPr>
        <w:t>самодержавие</w:t>
      </w:r>
      <w:r>
        <w:rPr>
          <w:spacing w:val="-15"/>
          <w:sz w:val="19"/>
        </w:rPr>
        <w:t> </w:t>
      </w:r>
      <w:r>
        <w:rPr>
          <w:sz w:val="19"/>
        </w:rPr>
        <w:t>времён</w:t>
      </w:r>
      <w:r>
        <w:rPr>
          <w:spacing w:val="-15"/>
          <w:sz w:val="19"/>
        </w:rPr>
        <w:t> </w:t>
      </w:r>
      <w:r>
        <w:rPr>
          <w:sz w:val="19"/>
        </w:rPr>
        <w:t>Ивана</w:t>
      </w:r>
      <w:r>
        <w:rPr>
          <w:spacing w:val="-15"/>
          <w:sz w:val="19"/>
        </w:rPr>
        <w:t> </w:t>
      </w:r>
      <w:r>
        <w:rPr>
          <w:sz w:val="19"/>
        </w:rPr>
        <w:t>Грозного</w:t>
      </w:r>
      <w:r>
        <w:rPr>
          <w:spacing w:val="-15"/>
          <w:sz w:val="19"/>
        </w:rPr>
        <w:t> </w:t>
      </w:r>
      <w:r>
        <w:rPr>
          <w:sz w:val="19"/>
        </w:rPr>
        <w:t>отличалось</w:t>
      </w:r>
      <w:r>
        <w:rPr>
          <w:spacing w:val="-14"/>
          <w:sz w:val="19"/>
        </w:rPr>
        <w:t> </w:t>
      </w:r>
      <w:r>
        <w:rPr>
          <w:sz w:val="19"/>
        </w:rPr>
        <w:t>от</w:t>
      </w:r>
      <w:r>
        <w:rPr>
          <w:spacing w:val="-15"/>
          <w:sz w:val="19"/>
        </w:rPr>
        <w:t> </w:t>
      </w:r>
      <w:r>
        <w:rPr>
          <w:sz w:val="19"/>
        </w:rPr>
        <w:t>системы</w:t>
      </w:r>
      <w:r>
        <w:rPr>
          <w:spacing w:val="-15"/>
          <w:sz w:val="19"/>
        </w:rPr>
        <w:t> </w:t>
      </w:r>
      <w:r>
        <w:rPr>
          <w:sz w:val="19"/>
        </w:rPr>
        <w:t>вла- сти, сложившейся тогда в западноевропейских странах?</w:t>
      </w:r>
    </w:p>
    <w:p>
      <w:pPr>
        <w:pStyle w:val="ListParagraph"/>
        <w:numPr>
          <w:ilvl w:val="0"/>
          <w:numId w:val="34"/>
        </w:numPr>
        <w:tabs>
          <w:tab w:pos="1134" w:val="left" w:leader="none"/>
        </w:tabs>
        <w:spacing w:line="216" w:lineRule="auto" w:before="4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Перед вами четыре предложения. Два из них являются тезисами (положениями, ко- торые требуется аргументировать). Другие два содержат факты, которые служат ар- </w:t>
      </w:r>
      <w:r>
        <w:rPr>
          <w:sz w:val="19"/>
        </w:rPr>
        <w:t>гументами</w:t>
      </w:r>
      <w:r>
        <w:rPr>
          <w:spacing w:val="-6"/>
          <w:sz w:val="19"/>
        </w:rPr>
        <w:t> </w:t>
      </w:r>
      <w:r>
        <w:rPr>
          <w:sz w:val="19"/>
        </w:rPr>
        <w:t>для</w:t>
      </w:r>
      <w:r>
        <w:rPr>
          <w:spacing w:val="-6"/>
          <w:sz w:val="19"/>
        </w:rPr>
        <w:t> </w:t>
      </w:r>
      <w:r>
        <w:rPr>
          <w:sz w:val="19"/>
        </w:rPr>
        <w:t>этих</w:t>
      </w:r>
      <w:r>
        <w:rPr>
          <w:spacing w:val="-6"/>
          <w:sz w:val="19"/>
        </w:rPr>
        <w:t> </w:t>
      </w:r>
      <w:r>
        <w:rPr>
          <w:sz w:val="19"/>
        </w:rPr>
        <w:t>тезисов.</w:t>
      </w:r>
      <w:r>
        <w:rPr>
          <w:spacing w:val="-6"/>
          <w:sz w:val="19"/>
        </w:rPr>
        <w:t> </w:t>
      </w:r>
      <w:r>
        <w:rPr>
          <w:sz w:val="19"/>
        </w:rPr>
        <w:t>Подберите</w:t>
      </w:r>
      <w:r>
        <w:rPr>
          <w:spacing w:val="-6"/>
          <w:sz w:val="19"/>
        </w:rPr>
        <w:t> </w:t>
      </w:r>
      <w:r>
        <w:rPr>
          <w:sz w:val="19"/>
        </w:rPr>
        <w:t>для</w:t>
      </w:r>
      <w:r>
        <w:rPr>
          <w:spacing w:val="-6"/>
          <w:sz w:val="19"/>
        </w:rPr>
        <w:t> </w:t>
      </w:r>
      <w:r>
        <w:rPr>
          <w:sz w:val="19"/>
        </w:rPr>
        <w:t>каждого</w:t>
      </w:r>
      <w:r>
        <w:rPr>
          <w:spacing w:val="-6"/>
          <w:sz w:val="19"/>
        </w:rPr>
        <w:t> </w:t>
      </w:r>
      <w:r>
        <w:rPr>
          <w:sz w:val="19"/>
        </w:rPr>
        <w:t>из</w:t>
      </w:r>
      <w:r>
        <w:rPr>
          <w:spacing w:val="-6"/>
          <w:sz w:val="19"/>
        </w:rPr>
        <w:t> </w:t>
      </w:r>
      <w:r>
        <w:rPr>
          <w:sz w:val="19"/>
        </w:rPr>
        <w:t>тезисов</w:t>
      </w:r>
      <w:r>
        <w:rPr>
          <w:spacing w:val="-6"/>
          <w:sz w:val="19"/>
        </w:rPr>
        <w:t> </w:t>
      </w:r>
      <w:r>
        <w:rPr>
          <w:sz w:val="19"/>
        </w:rPr>
        <w:t>соответствующий ему факт.</w:t>
      </w:r>
    </w:p>
    <w:p>
      <w:pPr>
        <w:pStyle w:val="ListParagraph"/>
        <w:numPr>
          <w:ilvl w:val="1"/>
          <w:numId w:val="34"/>
        </w:numPr>
        <w:tabs>
          <w:tab w:pos="1361" w:val="left" w:leader="none"/>
        </w:tabs>
        <w:spacing w:line="204" w:lineRule="exact" w:before="0" w:after="0"/>
        <w:ind w:left="1360" w:right="0" w:hanging="228"/>
        <w:jc w:val="left"/>
        <w:rPr>
          <w:sz w:val="19"/>
        </w:rPr>
      </w:pPr>
      <w:r>
        <w:rPr>
          <w:spacing w:val="-2"/>
          <w:sz w:val="19"/>
        </w:rPr>
        <w:t>К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концу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правления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Ивана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IV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России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наметился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экономический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упадок.</w:t>
      </w:r>
    </w:p>
    <w:p>
      <w:pPr>
        <w:pStyle w:val="ListParagraph"/>
        <w:numPr>
          <w:ilvl w:val="1"/>
          <w:numId w:val="34"/>
        </w:numPr>
        <w:tabs>
          <w:tab w:pos="1361" w:val="left" w:leader="none"/>
        </w:tabs>
        <w:spacing w:line="210" w:lineRule="exact" w:before="0" w:after="0"/>
        <w:ind w:left="1360" w:right="0" w:hanging="228"/>
        <w:jc w:val="left"/>
        <w:rPr>
          <w:sz w:val="19"/>
        </w:rPr>
      </w:pPr>
      <w:r>
        <w:rPr>
          <w:spacing w:val="-2"/>
          <w:sz w:val="19"/>
        </w:rPr>
        <w:t>Россия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проиграла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Ливонскую</w:t>
      </w:r>
      <w:r>
        <w:rPr>
          <w:sz w:val="19"/>
        </w:rPr>
        <w:t> </w:t>
      </w:r>
      <w:r>
        <w:rPr>
          <w:spacing w:val="-2"/>
          <w:sz w:val="19"/>
        </w:rPr>
        <w:t>войну.</w:t>
      </w:r>
    </w:p>
    <w:p>
      <w:pPr>
        <w:pStyle w:val="ListParagraph"/>
        <w:numPr>
          <w:ilvl w:val="1"/>
          <w:numId w:val="34"/>
        </w:numPr>
        <w:tabs>
          <w:tab w:pos="1361" w:val="left" w:leader="none"/>
        </w:tabs>
        <w:spacing w:line="210" w:lineRule="exact" w:before="0" w:after="0"/>
        <w:ind w:left="1360" w:right="0" w:hanging="228"/>
        <w:jc w:val="left"/>
        <w:rPr>
          <w:sz w:val="19"/>
        </w:rPr>
      </w:pPr>
      <w:r>
        <w:rPr>
          <w:w w:val="95"/>
          <w:sz w:val="19"/>
        </w:rPr>
        <w:t>В</w:t>
      </w:r>
      <w:r>
        <w:rPr>
          <w:spacing w:val="17"/>
          <w:sz w:val="19"/>
        </w:rPr>
        <w:t> </w:t>
      </w:r>
      <w:r>
        <w:rPr>
          <w:w w:val="95"/>
          <w:sz w:val="19"/>
        </w:rPr>
        <w:t>центральных</w:t>
      </w:r>
      <w:r>
        <w:rPr>
          <w:spacing w:val="17"/>
          <w:sz w:val="19"/>
        </w:rPr>
        <w:t> </w:t>
      </w:r>
      <w:r>
        <w:rPr>
          <w:w w:val="95"/>
          <w:sz w:val="19"/>
        </w:rPr>
        <w:t>уездах</w:t>
      </w:r>
      <w:r>
        <w:rPr>
          <w:spacing w:val="18"/>
          <w:sz w:val="19"/>
        </w:rPr>
        <w:t> </w:t>
      </w:r>
      <w:r>
        <w:rPr>
          <w:w w:val="95"/>
          <w:sz w:val="19"/>
        </w:rPr>
        <w:t>сократилось</w:t>
      </w:r>
      <w:r>
        <w:rPr>
          <w:spacing w:val="17"/>
          <w:sz w:val="19"/>
        </w:rPr>
        <w:t> </w:t>
      </w:r>
      <w:r>
        <w:rPr>
          <w:w w:val="95"/>
          <w:sz w:val="19"/>
        </w:rPr>
        <w:t>количество</w:t>
      </w:r>
      <w:r>
        <w:rPr>
          <w:spacing w:val="18"/>
          <w:sz w:val="19"/>
        </w:rPr>
        <w:t> </w:t>
      </w:r>
      <w:r>
        <w:rPr>
          <w:w w:val="95"/>
          <w:sz w:val="19"/>
        </w:rPr>
        <w:t>обрабатываемой</w:t>
      </w:r>
      <w:r>
        <w:rPr>
          <w:spacing w:val="17"/>
          <w:sz w:val="19"/>
        </w:rPr>
        <w:t> </w:t>
      </w:r>
      <w:r>
        <w:rPr>
          <w:spacing w:val="-2"/>
          <w:w w:val="95"/>
          <w:sz w:val="19"/>
        </w:rPr>
        <w:t>земли.</w:t>
      </w:r>
    </w:p>
    <w:p>
      <w:pPr>
        <w:pStyle w:val="ListParagraph"/>
        <w:numPr>
          <w:ilvl w:val="1"/>
          <w:numId w:val="34"/>
        </w:numPr>
        <w:tabs>
          <w:tab w:pos="1361" w:val="left" w:leader="none"/>
        </w:tabs>
        <w:spacing w:line="220" w:lineRule="exact" w:before="0" w:after="0"/>
        <w:ind w:left="1360" w:right="0" w:hanging="228"/>
        <w:jc w:val="left"/>
        <w:rPr>
          <w:sz w:val="19"/>
        </w:rPr>
      </w:pPr>
      <w:r>
        <w:rPr>
          <w:spacing w:val="-2"/>
          <w:sz w:val="19"/>
        </w:rPr>
        <w:t>При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Иване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IV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внешняя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политика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России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западне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была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неудачной.</w:t>
      </w:r>
    </w:p>
    <w:p>
      <w:pPr>
        <w:pStyle w:val="Heading7"/>
        <w:tabs>
          <w:tab w:pos="8163" w:val="left" w:leader="none"/>
        </w:tabs>
        <w:spacing w:before="132"/>
      </w:pPr>
      <w:r>
        <w:rPr/>
        <w:pict>
          <v:group style="position:absolute;margin-left:164.604294pt;margin-top:10.847269pt;width:239pt;height:7.85pt;mso-position-horizontal-relative:page;mso-position-vertical-relative:paragraph;z-index:-21918720" id="docshapegroup846" coordorigin="3292,217" coordsize="4780,157">
            <v:line style="position:absolute" from="3342,295" to="7977,295" stroked="true" strokeweight="1pt" strokecolor="#4495d1">
              <v:stroke dashstyle="dot"/>
            </v:line>
            <v:shape style="position:absolute;left:3292;top:285;width:4715;height:20" id="docshape847" coordorigin="3292,285" coordsize="4715,20" path="m3312,295l3309,288,3302,285,3295,288,3292,295,3295,302,3302,305,3309,302,3312,295xm8007,295l8004,288,7997,285,7990,288,7987,295,7990,302,7997,305,8004,302,8007,295xe" filled="true" fillcolor="#4495d1" stroked="false">
              <v:path arrowok="t"/>
              <v:fill type="solid"/>
            </v:shape>
            <v:shape style="position:absolute;left:7987;top:216;width:84;height:157" id="docshape848" coordorigin="7987,217" coordsize="84,157" path="m7987,217l7987,373,8071,295,7987,217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91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48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exact" w:before="2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Определите</w:t>
      </w:r>
      <w:r>
        <w:rPr>
          <w:rFonts w:ascii="Tahoma" w:hAnsi="Tahoma"/>
          <w:spacing w:val="39"/>
          <w:sz w:val="19"/>
        </w:rPr>
        <w:t> </w:t>
      </w:r>
      <w:r>
        <w:rPr>
          <w:rFonts w:ascii="Tahoma" w:hAnsi="Tahoma"/>
          <w:w w:val="95"/>
          <w:sz w:val="19"/>
        </w:rPr>
        <w:t>хронологический</w:t>
      </w:r>
      <w:r>
        <w:rPr>
          <w:rFonts w:ascii="Tahoma" w:hAnsi="Tahoma"/>
          <w:spacing w:val="39"/>
          <w:sz w:val="19"/>
        </w:rPr>
        <w:t> </w:t>
      </w:r>
      <w:r>
        <w:rPr>
          <w:rFonts w:ascii="Tahoma" w:hAnsi="Tahoma"/>
          <w:w w:val="95"/>
          <w:sz w:val="19"/>
        </w:rPr>
        <w:t>порядок</w:t>
      </w:r>
      <w:r>
        <w:rPr>
          <w:rFonts w:ascii="Tahoma" w:hAnsi="Tahoma"/>
          <w:spacing w:val="39"/>
          <w:sz w:val="19"/>
        </w:rPr>
        <w:t> </w:t>
      </w:r>
      <w:r>
        <w:rPr>
          <w:rFonts w:ascii="Tahoma" w:hAnsi="Tahoma"/>
          <w:w w:val="95"/>
          <w:sz w:val="19"/>
        </w:rPr>
        <w:t>событий:</w:t>
      </w:r>
      <w:r>
        <w:rPr>
          <w:rFonts w:ascii="Tahoma" w:hAnsi="Tahoma"/>
          <w:spacing w:val="39"/>
          <w:sz w:val="19"/>
        </w:rPr>
        <w:t> </w:t>
      </w:r>
      <w:r>
        <w:rPr>
          <w:rFonts w:ascii="Tahoma" w:hAnsi="Tahoma"/>
          <w:w w:val="95"/>
          <w:sz w:val="19"/>
        </w:rPr>
        <w:t>1)</w:t>
      </w:r>
      <w:r>
        <w:rPr>
          <w:rFonts w:ascii="Tahoma" w:hAnsi="Tahoma"/>
          <w:spacing w:val="39"/>
          <w:sz w:val="19"/>
        </w:rPr>
        <w:t> </w:t>
      </w:r>
      <w:r>
        <w:rPr>
          <w:rFonts w:ascii="Tahoma" w:hAnsi="Tahoma"/>
          <w:w w:val="95"/>
          <w:sz w:val="19"/>
        </w:rPr>
        <w:t>заключение</w:t>
      </w:r>
      <w:r>
        <w:rPr>
          <w:rFonts w:ascii="Tahoma" w:hAnsi="Tahoma"/>
          <w:spacing w:val="39"/>
          <w:sz w:val="19"/>
        </w:rPr>
        <w:t> </w:t>
      </w:r>
      <w:r>
        <w:rPr>
          <w:rFonts w:ascii="Tahoma" w:hAnsi="Tahoma"/>
          <w:w w:val="95"/>
          <w:sz w:val="19"/>
        </w:rPr>
        <w:t>Люблинской</w:t>
      </w:r>
      <w:r>
        <w:rPr>
          <w:rFonts w:ascii="Tahoma" w:hAnsi="Tahoma"/>
          <w:spacing w:val="39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унии;</w:t>
      </w:r>
    </w:p>
    <w:p>
      <w:pPr>
        <w:spacing w:line="220" w:lineRule="auto" w:before="6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2)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Плюсское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перемирие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со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Швецией;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3)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Утрехтская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уния;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4)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осада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Пскова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Стефаном</w:t>
      </w:r>
      <w:r>
        <w:rPr>
          <w:rFonts w:ascii="Tahoma" w:hAnsi="Tahoma"/>
          <w:spacing w:val="-2"/>
          <w:sz w:val="19"/>
        </w:rPr>
        <w:t> Баторием.</w:t>
      </w:r>
    </w:p>
    <w:p>
      <w:pPr>
        <w:pStyle w:val="Heading7"/>
        <w:spacing w:before="189"/>
      </w:pPr>
      <w:r>
        <w:rPr/>
        <w:pict>
          <v:group style="position:absolute;margin-left:155.961899pt;margin-top:10.117267pt;width:263.6pt;height:14.2pt;mso-position-horizontal-relative:page;mso-position-vertical-relative:paragraph;z-index:15805440" id="docshapegroup849" coordorigin="3119,202" coordsize="5272,284">
            <v:shape style="position:absolute;left:8107;top:202;width:284;height:284" type="#_x0000_t75" id="docshape850" stroked="false">
              <v:imagedata r:id="rId173" o:title=""/>
            </v:shape>
            <v:line style="position:absolute" from="3169,348" to="7956,348" stroked="true" strokeweight="1pt" strokecolor="#4495d1">
              <v:stroke dashstyle="dot"/>
            </v:line>
            <v:shape style="position:absolute;left:3119;top:337;width:4867;height:20" id="docshape851" coordorigin="3119,338" coordsize="4867,20" path="m3139,348l3136,340,3129,338,3122,340,3119,348,3122,355,3129,358,3136,355,3139,348xm7986,348l7983,340,7976,338,7969,340,7966,348,7969,355,7976,358,7983,355,7986,348xe" filled="true" fillcolor="#4495d1" stroked="false">
              <v:path arrowok="t"/>
              <v:fill type="solid"/>
            </v:shape>
            <v:shape style="position:absolute;left:7966;top:269;width:84;height:157" id="docshape852" coordorigin="7966,269" coordsize="84,157" path="m7966,269l7966,426,8050,348,7966,26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42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 отрывок с пропусками из «Истории России с древнейших времён» С. Со- </w:t>
      </w:r>
      <w:r>
        <w:rPr>
          <w:rFonts w:ascii="Tahoma" w:hAnsi="Tahoma"/>
          <w:sz w:val="19"/>
        </w:rPr>
        <w:t>ловьёва и ответьте на вопросы.</w:t>
      </w:r>
    </w:p>
    <w:p>
      <w:pPr>
        <w:spacing w:line="220" w:lineRule="auto" w:before="114"/>
        <w:ind w:left="793" w:right="791" w:firstLine="340"/>
        <w:jc w:val="both"/>
        <w:rPr>
          <w:sz w:val="19"/>
        </w:rPr>
      </w:pPr>
      <w:r>
        <w:rPr>
          <w:w w:val="95"/>
          <w:sz w:val="19"/>
        </w:rPr>
        <w:t>В царствование Иоанна IV … обратили свою промышленную деятельность далее </w:t>
      </w:r>
      <w:r>
        <w:rPr>
          <w:sz w:val="19"/>
        </w:rPr>
        <w:t>на</w:t>
      </w:r>
      <w:r>
        <w:rPr>
          <w:spacing w:val="-11"/>
          <w:sz w:val="19"/>
        </w:rPr>
        <w:t> </w:t>
      </w:r>
      <w:r>
        <w:rPr>
          <w:sz w:val="19"/>
        </w:rPr>
        <w:t>восток,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область</w:t>
      </w:r>
      <w:r>
        <w:rPr>
          <w:spacing w:val="-11"/>
          <w:sz w:val="19"/>
        </w:rPr>
        <w:t> </w:t>
      </w:r>
      <w:r>
        <w:rPr>
          <w:sz w:val="19"/>
        </w:rPr>
        <w:t>Камы;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1558</w:t>
      </w:r>
      <w:r>
        <w:rPr>
          <w:spacing w:val="-11"/>
          <w:sz w:val="19"/>
        </w:rPr>
        <w:t> </w:t>
      </w:r>
      <w:r>
        <w:rPr>
          <w:sz w:val="19"/>
        </w:rPr>
        <w:t>г.</w:t>
      </w:r>
      <w:r>
        <w:rPr>
          <w:spacing w:val="-11"/>
          <w:sz w:val="19"/>
        </w:rPr>
        <w:t> </w:t>
      </w:r>
      <w:r>
        <w:rPr>
          <w:sz w:val="19"/>
        </w:rPr>
        <w:t>Григорий</w:t>
      </w:r>
      <w:r>
        <w:rPr>
          <w:spacing w:val="-11"/>
          <w:sz w:val="19"/>
        </w:rPr>
        <w:t> </w:t>
      </w:r>
      <w:r>
        <w:rPr>
          <w:sz w:val="19"/>
        </w:rPr>
        <w:t>…</w:t>
      </w:r>
      <w:r>
        <w:rPr>
          <w:spacing w:val="-11"/>
          <w:sz w:val="19"/>
        </w:rPr>
        <w:t> </w:t>
      </w:r>
      <w:r>
        <w:rPr>
          <w:sz w:val="19"/>
        </w:rPr>
        <w:t>бил</w:t>
      </w:r>
      <w:r>
        <w:rPr>
          <w:spacing w:val="-11"/>
          <w:sz w:val="19"/>
        </w:rPr>
        <w:t> </w:t>
      </w:r>
      <w:r>
        <w:rPr>
          <w:sz w:val="19"/>
        </w:rPr>
        <w:t>царю</w:t>
      </w:r>
      <w:r>
        <w:rPr>
          <w:spacing w:val="-11"/>
          <w:sz w:val="19"/>
        </w:rPr>
        <w:t> </w:t>
      </w:r>
      <w:r>
        <w:rPr>
          <w:sz w:val="19"/>
        </w:rPr>
        <w:t>челом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сказывал: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вось- мидесяти</w:t>
      </w:r>
      <w:r>
        <w:rPr>
          <w:spacing w:val="-7"/>
          <w:sz w:val="19"/>
        </w:rPr>
        <w:t> </w:t>
      </w:r>
      <w:r>
        <w:rPr>
          <w:sz w:val="19"/>
        </w:rPr>
        <w:t>восьми</w:t>
      </w:r>
      <w:r>
        <w:rPr>
          <w:spacing w:val="-7"/>
          <w:sz w:val="19"/>
        </w:rPr>
        <w:t> </w:t>
      </w:r>
      <w:r>
        <w:rPr>
          <w:sz w:val="19"/>
        </w:rPr>
        <w:t>вёрстах</w:t>
      </w:r>
      <w:r>
        <w:rPr>
          <w:spacing w:val="-7"/>
          <w:sz w:val="19"/>
        </w:rPr>
        <w:t> </w:t>
      </w:r>
      <w:r>
        <w:rPr>
          <w:sz w:val="19"/>
        </w:rPr>
        <w:t>ниже</w:t>
      </w:r>
      <w:r>
        <w:rPr>
          <w:spacing w:val="-7"/>
          <w:sz w:val="19"/>
        </w:rPr>
        <w:t> </w:t>
      </w:r>
      <w:r>
        <w:rPr>
          <w:sz w:val="19"/>
        </w:rPr>
        <w:t>Великой</w:t>
      </w:r>
      <w:r>
        <w:rPr>
          <w:spacing w:val="-7"/>
          <w:sz w:val="19"/>
        </w:rPr>
        <w:t> </w:t>
      </w:r>
      <w:r>
        <w:rPr>
          <w:sz w:val="19"/>
        </w:rPr>
        <w:t>Перми,</w:t>
      </w:r>
      <w:r>
        <w:rPr>
          <w:spacing w:val="-7"/>
          <w:sz w:val="19"/>
        </w:rPr>
        <w:t> </w:t>
      </w:r>
      <w:r>
        <w:rPr>
          <w:sz w:val="19"/>
        </w:rPr>
        <w:t>по</w:t>
      </w:r>
      <w:r>
        <w:rPr>
          <w:spacing w:val="-7"/>
          <w:sz w:val="19"/>
        </w:rPr>
        <w:t> </w:t>
      </w:r>
      <w:r>
        <w:rPr>
          <w:sz w:val="19"/>
        </w:rPr>
        <w:t>реке</w:t>
      </w:r>
      <w:r>
        <w:rPr>
          <w:spacing w:val="-7"/>
          <w:sz w:val="19"/>
        </w:rPr>
        <w:t> </w:t>
      </w:r>
      <w:r>
        <w:rPr>
          <w:sz w:val="19"/>
        </w:rPr>
        <w:t>Каме,</w:t>
      </w:r>
      <w:r>
        <w:rPr>
          <w:spacing w:val="-7"/>
          <w:sz w:val="19"/>
        </w:rPr>
        <w:t> </w:t>
      </w:r>
      <w:r>
        <w:rPr>
          <w:sz w:val="19"/>
        </w:rPr>
        <w:t>по</w:t>
      </w:r>
      <w:r>
        <w:rPr>
          <w:spacing w:val="-7"/>
          <w:sz w:val="19"/>
        </w:rPr>
        <w:t> </w:t>
      </w:r>
      <w:r>
        <w:rPr>
          <w:sz w:val="19"/>
        </w:rPr>
        <w:t>обе</w:t>
      </w:r>
      <w:r>
        <w:rPr>
          <w:spacing w:val="-7"/>
          <w:sz w:val="19"/>
        </w:rPr>
        <w:t> </w:t>
      </w:r>
      <w:r>
        <w:rPr>
          <w:sz w:val="19"/>
        </w:rPr>
        <w:t>её</w:t>
      </w:r>
      <w:r>
        <w:rPr>
          <w:spacing w:val="-7"/>
          <w:sz w:val="19"/>
        </w:rPr>
        <w:t> </w:t>
      </w:r>
      <w:r>
        <w:rPr>
          <w:sz w:val="19"/>
        </w:rPr>
        <w:t>стороны,</w:t>
      </w:r>
      <w:r>
        <w:rPr>
          <w:spacing w:val="-7"/>
          <w:sz w:val="19"/>
        </w:rPr>
        <w:t> </w:t>
      </w:r>
      <w:r>
        <w:rPr>
          <w:sz w:val="19"/>
        </w:rPr>
        <w:t>до реки</w:t>
      </w:r>
      <w:r>
        <w:rPr>
          <w:spacing w:val="-2"/>
          <w:sz w:val="19"/>
        </w:rPr>
        <w:t> </w:t>
      </w:r>
      <w:r>
        <w:rPr>
          <w:sz w:val="19"/>
        </w:rPr>
        <w:t>Чусовой</w:t>
      </w:r>
      <w:r>
        <w:rPr>
          <w:spacing w:val="-2"/>
          <w:sz w:val="19"/>
        </w:rPr>
        <w:t> </w:t>
      </w:r>
      <w:r>
        <w:rPr>
          <w:sz w:val="19"/>
        </w:rPr>
        <w:t>лежат</w:t>
      </w:r>
      <w:r>
        <w:rPr>
          <w:spacing w:val="-2"/>
          <w:sz w:val="19"/>
        </w:rPr>
        <w:t> </w:t>
      </w:r>
      <w:r>
        <w:rPr>
          <w:sz w:val="19"/>
        </w:rPr>
        <w:t>места</w:t>
      </w:r>
      <w:r>
        <w:rPr>
          <w:spacing w:val="-2"/>
          <w:sz w:val="19"/>
        </w:rPr>
        <w:t> </w:t>
      </w:r>
      <w:r>
        <w:rPr>
          <w:sz w:val="19"/>
        </w:rPr>
        <w:t>пустые,</w:t>
      </w:r>
      <w:r>
        <w:rPr>
          <w:spacing w:val="-2"/>
          <w:sz w:val="19"/>
        </w:rPr>
        <w:t> </w:t>
      </w:r>
      <w:r>
        <w:rPr>
          <w:sz w:val="19"/>
        </w:rPr>
        <w:t>леса</w:t>
      </w:r>
      <w:r>
        <w:rPr>
          <w:spacing w:val="-2"/>
          <w:sz w:val="19"/>
        </w:rPr>
        <w:t> </w:t>
      </w:r>
      <w:r>
        <w:rPr>
          <w:sz w:val="19"/>
        </w:rPr>
        <w:t>чёрные,</w:t>
      </w:r>
      <w:r>
        <w:rPr>
          <w:spacing w:val="-2"/>
          <w:sz w:val="19"/>
        </w:rPr>
        <w:t> </w:t>
      </w:r>
      <w:r>
        <w:rPr>
          <w:sz w:val="19"/>
        </w:rPr>
        <w:t>речки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2"/>
          <w:sz w:val="19"/>
        </w:rPr>
        <w:t> </w:t>
      </w:r>
      <w:r>
        <w:rPr>
          <w:sz w:val="19"/>
        </w:rPr>
        <w:t>озёра</w:t>
      </w:r>
      <w:r>
        <w:rPr>
          <w:spacing w:val="-2"/>
          <w:sz w:val="19"/>
        </w:rPr>
        <w:t> </w:t>
      </w:r>
      <w:r>
        <w:rPr>
          <w:sz w:val="19"/>
        </w:rPr>
        <w:t>дикие,</w:t>
      </w:r>
      <w:r>
        <w:rPr>
          <w:spacing w:val="-2"/>
          <w:sz w:val="19"/>
        </w:rPr>
        <w:t> </w:t>
      </w:r>
      <w:r>
        <w:rPr>
          <w:sz w:val="19"/>
        </w:rPr>
        <w:t>острова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2"/>
          <w:sz w:val="19"/>
        </w:rPr>
        <w:t> </w:t>
      </w:r>
      <w:r>
        <w:rPr>
          <w:sz w:val="19"/>
        </w:rPr>
        <w:t>на- волоки пустые; и всего пустого места здесь сто сорок шесть вёрст… и теперь эти земли</w:t>
      </w:r>
      <w:r>
        <w:rPr>
          <w:spacing w:val="-8"/>
          <w:sz w:val="19"/>
        </w:rPr>
        <w:t> </w:t>
      </w:r>
      <w:r>
        <w:rPr>
          <w:sz w:val="19"/>
        </w:rPr>
        <w:t>не</w:t>
      </w:r>
      <w:r>
        <w:rPr>
          <w:spacing w:val="-8"/>
          <w:sz w:val="19"/>
        </w:rPr>
        <w:t> </w:t>
      </w:r>
      <w:r>
        <w:rPr>
          <w:sz w:val="19"/>
        </w:rPr>
        <w:t>отданы</w:t>
      </w:r>
      <w:r>
        <w:rPr>
          <w:spacing w:val="-8"/>
          <w:sz w:val="19"/>
        </w:rPr>
        <w:t> </w:t>
      </w:r>
      <w:r>
        <w:rPr>
          <w:sz w:val="19"/>
        </w:rPr>
        <w:t>никому...</w:t>
      </w:r>
      <w:r>
        <w:rPr>
          <w:spacing w:val="-8"/>
          <w:sz w:val="19"/>
        </w:rPr>
        <w:t> </w:t>
      </w:r>
      <w:r>
        <w:rPr>
          <w:sz w:val="19"/>
        </w:rPr>
        <w:t>Григорий</w:t>
      </w:r>
      <w:r>
        <w:rPr>
          <w:spacing w:val="-8"/>
          <w:sz w:val="19"/>
        </w:rPr>
        <w:t> </w:t>
      </w:r>
      <w:r>
        <w:rPr>
          <w:sz w:val="19"/>
        </w:rPr>
        <w:t>бил</w:t>
      </w:r>
      <w:r>
        <w:rPr>
          <w:spacing w:val="-8"/>
          <w:sz w:val="19"/>
        </w:rPr>
        <w:t> </w:t>
      </w:r>
      <w:r>
        <w:rPr>
          <w:sz w:val="19"/>
        </w:rPr>
        <w:t>челом,</w:t>
      </w:r>
      <w:r>
        <w:rPr>
          <w:spacing w:val="-8"/>
          <w:sz w:val="19"/>
        </w:rPr>
        <w:t> </w:t>
      </w:r>
      <w:r>
        <w:rPr>
          <w:sz w:val="19"/>
        </w:rPr>
        <w:t>что</w:t>
      </w:r>
      <w:r>
        <w:rPr>
          <w:spacing w:val="-8"/>
          <w:sz w:val="19"/>
        </w:rPr>
        <w:t> </w:t>
      </w:r>
      <w:r>
        <w:rPr>
          <w:sz w:val="19"/>
        </w:rPr>
        <w:t>хочет</w:t>
      </w:r>
      <w:r>
        <w:rPr>
          <w:spacing w:val="-8"/>
          <w:sz w:val="19"/>
        </w:rPr>
        <w:t> </w:t>
      </w:r>
      <w:r>
        <w:rPr>
          <w:sz w:val="19"/>
        </w:rPr>
        <w:t>на</w:t>
      </w:r>
      <w:r>
        <w:rPr>
          <w:spacing w:val="-8"/>
          <w:sz w:val="19"/>
        </w:rPr>
        <w:t> </w:t>
      </w:r>
      <w:r>
        <w:rPr>
          <w:sz w:val="19"/>
        </w:rPr>
        <w:t>этом</w:t>
      </w:r>
      <w:r>
        <w:rPr>
          <w:spacing w:val="-8"/>
          <w:sz w:val="19"/>
        </w:rPr>
        <w:t> </w:t>
      </w:r>
      <w:r>
        <w:rPr>
          <w:sz w:val="19"/>
        </w:rPr>
        <w:t>месте</w:t>
      </w:r>
      <w:r>
        <w:rPr>
          <w:spacing w:val="-8"/>
          <w:sz w:val="19"/>
        </w:rPr>
        <w:t> </w:t>
      </w:r>
      <w:r>
        <w:rPr>
          <w:sz w:val="19"/>
        </w:rPr>
        <w:t>городок</w:t>
      </w:r>
      <w:r>
        <w:rPr>
          <w:spacing w:val="-8"/>
          <w:sz w:val="19"/>
        </w:rPr>
        <w:t> </w:t>
      </w:r>
      <w:r>
        <w:rPr>
          <w:sz w:val="19"/>
        </w:rPr>
        <w:t>по- ставить, город пушками и пищалями снабдить… по речкам до самых вершин и </w:t>
      </w:r>
      <w:r>
        <w:rPr>
          <w:sz w:val="19"/>
        </w:rPr>
        <w:t>по озёрам лес рубить, расчистя место, пашню пахать, дворы ставить, людей называть неписьменных и нетяглых, варницы ставить и соль варить.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08" w:lineRule="auto" w:before="116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О</w:t>
      </w:r>
      <w:r>
        <w:rPr>
          <w:spacing w:val="-3"/>
          <w:sz w:val="19"/>
        </w:rPr>
        <w:t> </w:t>
      </w:r>
      <w:r>
        <w:rPr>
          <w:sz w:val="19"/>
        </w:rPr>
        <w:t>какой</w:t>
      </w:r>
      <w:r>
        <w:rPr>
          <w:spacing w:val="-3"/>
          <w:sz w:val="19"/>
        </w:rPr>
        <w:t> </w:t>
      </w:r>
      <w:r>
        <w:rPr>
          <w:sz w:val="19"/>
        </w:rPr>
        <w:t>династии</w:t>
      </w:r>
      <w:r>
        <w:rPr>
          <w:spacing w:val="-3"/>
          <w:sz w:val="19"/>
        </w:rPr>
        <w:t> </w:t>
      </w:r>
      <w:r>
        <w:rPr>
          <w:sz w:val="19"/>
        </w:rPr>
        <w:t>промышленников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купцов</w:t>
      </w:r>
      <w:r>
        <w:rPr>
          <w:spacing w:val="-3"/>
          <w:sz w:val="19"/>
        </w:rPr>
        <w:t> </w:t>
      </w:r>
      <w:r>
        <w:rPr>
          <w:sz w:val="19"/>
        </w:rPr>
        <w:t>говорится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тексте?</w:t>
      </w:r>
      <w:r>
        <w:rPr>
          <w:spacing w:val="-3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Что</w:t>
      </w:r>
      <w:r>
        <w:rPr>
          <w:spacing w:val="-3"/>
          <w:sz w:val="19"/>
        </w:rPr>
        <w:t> </w:t>
      </w:r>
      <w:r>
        <w:rPr>
          <w:sz w:val="19"/>
        </w:rPr>
        <w:t>просил представитель</w:t>
      </w:r>
      <w:r>
        <w:rPr>
          <w:spacing w:val="-17"/>
          <w:sz w:val="19"/>
        </w:rPr>
        <w:t> </w:t>
      </w:r>
      <w:r>
        <w:rPr>
          <w:sz w:val="19"/>
        </w:rPr>
        <w:t>этой</w:t>
      </w:r>
      <w:r>
        <w:rPr>
          <w:spacing w:val="-15"/>
          <w:sz w:val="19"/>
        </w:rPr>
        <w:t> </w:t>
      </w:r>
      <w:r>
        <w:rPr>
          <w:sz w:val="19"/>
        </w:rPr>
        <w:t>династии</w:t>
      </w:r>
      <w:r>
        <w:rPr>
          <w:spacing w:val="-15"/>
          <w:sz w:val="19"/>
        </w:rPr>
        <w:t> </w:t>
      </w:r>
      <w:r>
        <w:rPr>
          <w:sz w:val="19"/>
        </w:rPr>
        <w:t>у</w:t>
      </w:r>
      <w:r>
        <w:rPr>
          <w:spacing w:val="-15"/>
          <w:sz w:val="19"/>
        </w:rPr>
        <w:t> </w:t>
      </w:r>
      <w:r>
        <w:rPr>
          <w:sz w:val="19"/>
        </w:rPr>
        <w:t>Ивана</w:t>
      </w:r>
      <w:r>
        <w:rPr>
          <w:spacing w:val="-15"/>
          <w:sz w:val="19"/>
        </w:rPr>
        <w:t> </w:t>
      </w:r>
      <w:r>
        <w:rPr>
          <w:sz w:val="19"/>
        </w:rPr>
        <w:t>IV?</w:t>
      </w:r>
      <w:r>
        <w:rPr>
          <w:spacing w:val="-15"/>
          <w:sz w:val="19"/>
        </w:rPr>
        <w:t> </w:t>
      </w:r>
      <w:r>
        <w:rPr>
          <w:sz w:val="19"/>
        </w:rPr>
        <w:t>Для</w:t>
      </w:r>
      <w:r>
        <w:rPr>
          <w:spacing w:val="-14"/>
          <w:sz w:val="19"/>
        </w:rPr>
        <w:t> </w:t>
      </w:r>
      <w:r>
        <w:rPr>
          <w:sz w:val="19"/>
        </w:rPr>
        <w:t>чего?</w:t>
      </w:r>
      <w:r>
        <w:rPr>
          <w:spacing w:val="-15"/>
          <w:sz w:val="19"/>
        </w:rPr>
        <w:t> </w:t>
      </w:r>
      <w:r>
        <w:rPr>
          <w:rFonts w:ascii="Calibri" w:hAnsi="Calibri"/>
          <w:b/>
          <w:sz w:val="19"/>
        </w:rPr>
        <w:t>3.</w:t>
      </w:r>
      <w:r>
        <w:rPr>
          <w:rFonts w:ascii="Calibri" w:hAnsi="Calibri"/>
          <w:b/>
          <w:spacing w:val="-10"/>
          <w:sz w:val="19"/>
        </w:rPr>
        <w:t> </w:t>
      </w:r>
      <w:r>
        <w:rPr>
          <w:sz w:val="19"/>
        </w:rPr>
        <w:t>С</w:t>
      </w:r>
      <w:r>
        <w:rPr>
          <w:spacing w:val="-15"/>
          <w:sz w:val="19"/>
        </w:rPr>
        <w:t> </w:t>
      </w:r>
      <w:r>
        <w:rPr>
          <w:sz w:val="19"/>
        </w:rPr>
        <w:t>какими</w:t>
      </w:r>
      <w:r>
        <w:rPr>
          <w:spacing w:val="-15"/>
          <w:sz w:val="19"/>
        </w:rPr>
        <w:t> </w:t>
      </w:r>
      <w:r>
        <w:rPr>
          <w:sz w:val="19"/>
        </w:rPr>
        <w:t>событиями,</w:t>
      </w:r>
      <w:r>
        <w:rPr>
          <w:spacing w:val="-15"/>
          <w:sz w:val="19"/>
        </w:rPr>
        <w:t> </w:t>
      </w:r>
      <w:r>
        <w:rPr>
          <w:sz w:val="19"/>
        </w:rPr>
        <w:t>о</w:t>
      </w:r>
      <w:r>
        <w:rPr>
          <w:spacing w:val="-14"/>
          <w:sz w:val="19"/>
        </w:rPr>
        <w:t> </w:t>
      </w:r>
      <w:r>
        <w:rPr>
          <w:sz w:val="19"/>
        </w:rPr>
        <w:t>кото- рых</w:t>
      </w:r>
      <w:r>
        <w:rPr>
          <w:spacing w:val="-2"/>
          <w:sz w:val="19"/>
        </w:rPr>
        <w:t> </w:t>
      </w:r>
      <w:r>
        <w:rPr>
          <w:sz w:val="19"/>
        </w:rPr>
        <w:t>говорится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параграфе,</w:t>
      </w:r>
      <w:r>
        <w:rPr>
          <w:spacing w:val="-2"/>
          <w:sz w:val="19"/>
        </w:rPr>
        <w:t> </w:t>
      </w:r>
      <w:r>
        <w:rPr>
          <w:sz w:val="19"/>
        </w:rPr>
        <w:t>связана</w:t>
      </w:r>
      <w:r>
        <w:rPr>
          <w:spacing w:val="-2"/>
          <w:sz w:val="19"/>
        </w:rPr>
        <w:t> </w:t>
      </w:r>
      <w:r>
        <w:rPr>
          <w:sz w:val="19"/>
        </w:rPr>
        <w:t>деятельность</w:t>
      </w:r>
      <w:r>
        <w:rPr>
          <w:spacing w:val="-2"/>
          <w:sz w:val="19"/>
        </w:rPr>
        <w:t> </w:t>
      </w:r>
      <w:r>
        <w:rPr>
          <w:sz w:val="19"/>
        </w:rPr>
        <w:t>этой</w:t>
      </w:r>
      <w:r>
        <w:rPr>
          <w:spacing w:val="-2"/>
          <w:sz w:val="19"/>
        </w:rPr>
        <w:t> </w:t>
      </w:r>
      <w:r>
        <w:rPr>
          <w:sz w:val="19"/>
        </w:rPr>
        <w:t>династии?</w:t>
      </w:r>
    </w:p>
    <w:p>
      <w:pPr>
        <w:pStyle w:val="BodyText"/>
        <w:spacing w:before="1"/>
        <w:rPr>
          <w:rFonts w:ascii="Tahoma"/>
          <w:sz w:val="12"/>
        </w:rPr>
      </w:pPr>
      <w:r>
        <w:rPr/>
        <w:pict>
          <v:group style="position:absolute;margin-left:36.553001pt;margin-top:8.492188pt;width:385.95pt;height:36.4pt;mso-position-horizontal-relative:page;mso-position-vertical-relative:paragraph;z-index:-15652864;mso-wrap-distance-left:0;mso-wrap-distance-right:0" id="docshapegroup853" coordorigin="731,170" coordsize="7719,728">
            <v:rect style="position:absolute;left:731;top:169;width:7719;height:728" id="docshape854" filled="true" fillcolor="#000000" stroked="false">
              <v:fill opacity="19660f" type="solid"/>
            </v:rect>
            <v:rect style="position:absolute;left:793;top:232;width:7597;height:602" id="docshape855" filled="true" fillcolor="#ffffff" stroked="false">
              <v:fill type="solid"/>
            </v:rect>
            <v:shape style="position:absolute;left:877;top:332;width:397;height:397" type="#_x0000_t75" id="docshape856" stroked="false">
              <v:imagedata r:id="rId174" o:title=""/>
            </v:shape>
            <v:shape style="position:absolute;left:986;top:356;width:191;height:371" type="#_x0000_t202" id="docshape857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7;width:6574;height:467" type="#_x0000_t202" id="docshape858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2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Heading3"/>
        <w:tabs>
          <w:tab w:pos="2154" w:val="left" w:leader="none"/>
        </w:tabs>
        <w:spacing w:before="224"/>
      </w:pPr>
      <w:r>
        <w:rPr/>
        <w:pict>
          <v:group style="position:absolute;margin-left:0pt;margin-top:-37.193737pt;width:459.25pt;height:37.35pt;mso-position-horizontal-relative:page;mso-position-vertical-relative:paragraph;z-index:15806976" id="docshapegroup859" coordorigin="0,-744" coordsize="9185,747">
            <v:shape style="position:absolute;left:0;top:-744;width:9185;height:747" type="#_x0000_t75" id="docshape860" stroked="false">
              <v:imagedata r:id="rId6" o:title=""/>
            </v:shape>
            <v:shape style="position:absolute;left:0;top:-744;width:2;height:747" id="docshape861" coordorigin="0,-744" coordsize="0,747" path="m0,-744l0,3,0,-744xe" filled="true" fillcolor="#e47b6a" stroked="false">
              <v:path arrowok="t"/>
              <v:fill type="solid"/>
            </v:shape>
            <v:shape style="position:absolute;left:8408;top:-334;width:245;height:272" type="#_x0000_t202" id="docshape862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8"/>
                        <w:w w:val="120"/>
                        <w:sz w:val="22"/>
                      </w:rPr>
                      <w:t>75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8.509998pt;margin-top:12.84227pt;width:61.95pt;height:28.8pt;mso-position-horizontal-relative:page;mso-position-vertical-relative:paragraph;z-index:-21916160" id="docshapegroup863" coordorigin="770,257" coordsize="1239,576">
            <v:rect style="position:absolute;left:770;top:256;width:1239;height:576" id="docshape864" filled="true" fillcolor="#000000" stroked="false">
              <v:fill opacity="19660f" type="solid"/>
            </v:rect>
            <v:shape style="position:absolute;left:793;top:276;width:1117;height:454" type="#_x0000_t202" id="docshape865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16–17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group style="position:absolute;margin-left:0pt;margin-top:35.656769pt;width:459.25pt;height:490.15pt;mso-position-horizontal-relative:page;mso-position-vertical-relative:paragraph;z-index:-21915648" id="docshapegroup866" coordorigin="0,713" coordsize="9185,9803">
            <v:rect style="position:absolute;left:0;top:2317;width:9185;height:8198" id="docshape867" filled="true" fillcolor="#e6e7e8" stroked="false">
              <v:fill type="solid"/>
            </v:rect>
            <v:rect style="position:absolute;left:1252;top:1818;width:2693;height:3507" id="docshape868" filled="true" fillcolor="#000000" stroked="false">
              <v:fill opacity="32768f" type="solid"/>
            </v:rect>
            <v:shape style="position:absolute;left:1325;top:1891;width:2552;height:3366" type="#_x0000_t75" id="docshape869" stroked="false">
              <v:imagedata r:id="rId176" o:title=""/>
            </v:shape>
            <v:rect style="position:absolute;left:1325;top:1891;width:2552;height:3366" id="docshape870" filled="false" stroked="true" strokeweight="1pt" strokecolor="#ffffff">
              <v:stroke dashstyle="solid"/>
            </v:rect>
            <v:rect style="position:absolute;left:4855;top:1818;width:2844;height:3507" id="docshape871" filled="true" fillcolor="#000000" stroked="false">
              <v:fill opacity="32768f" type="solid"/>
            </v:rect>
            <v:rect style="position:absolute;left:4928;top:1891;width:2699;height:3366" id="docshape872" filled="true" fillcolor="#ffffff" stroked="false">
              <v:fill type="solid"/>
            </v:rect>
            <v:shape style="position:absolute;left:4963;top:2035;width:2549;height:3207" type="#_x0000_t75" id="docshape873" stroked="false">
              <v:imagedata r:id="rId177" o:title=""/>
            </v:shape>
            <v:rect style="position:absolute;left:4928;top:1891;width:2699;height:3366" id="docshape874" filled="false" stroked="true" strokeweight="1pt" strokecolor="#ffffff">
              <v:stroke dashstyle="solid"/>
            </v:rect>
            <v:rect style="position:absolute;left:1065;top:5220;width:7042;height:1988" id="docshape875" filled="true" fillcolor="#000000" stroked="false">
              <v:fill opacity="32768f" type="solid"/>
            </v:rect>
            <v:rect style="position:absolute;left:1128;top:5283;width:6917;height:1865" id="docshape876" filled="true" fillcolor="#ffffff" stroked="false">
              <v:fill type="solid"/>
            </v:rect>
            <v:line style="position:absolute" from="595,788" to="595,8747" stroked="true" strokeweight="1.5pt" strokecolor="#4495d1">
              <v:stroke dashstyle="dot"/>
            </v:line>
            <v:shape style="position:absolute;left:580;top:713;width:30;height:8079" id="docshape877" coordorigin="580,713" coordsize="30,8079" path="m610,8777l606,8766,595,8762,585,8766,580,8777,585,8787,595,8792,606,8787,610,8777xm610,728l606,718,595,713,585,718,580,728,585,739,595,743,606,739,610,728xe" filled="true" fillcolor="#4495d1" stroked="false">
              <v:path arrowok="t"/>
              <v:fill type="solid"/>
            </v:shape>
            <v:shape style="position:absolute;left:396;top:1034;width:397;height:397" type="#_x0000_t75" id="docshape878" stroked="false">
              <v:imagedata r:id="rId107" o:title=""/>
            </v:shape>
            <v:rect style="position:absolute;left:805;top:8745;width:3799;height:114" id="docshape879" filled="true" fillcolor="#eeaf9f" stroked="false">
              <v:fill type="solid"/>
            </v:rect>
            <v:rect style="position:absolute;left:4603;top:8745;width:3799;height:114" id="docshape880" filled="true" fillcolor="#b3ccea" stroked="false">
              <v:fill type="solid"/>
            </v:rect>
            <v:shape style="position:absolute;left:408;top:7512;width:397;height:397" type="#_x0000_t75" id="docshape881" stroked="false">
              <v:imagedata r:id="rId178" o:title=""/>
            </v:shape>
            <v:shape style="position:absolute;left:408;top:8029;width:397;height:397" type="#_x0000_t75" id="docshape882" stroked="false">
              <v:imagedata r:id="rId179" o:title=""/>
            </v:shape>
            <v:rect style="position:absolute;left:424;top:8592;width:418;height:418" id="docshape883" filled="true" fillcolor="#000000" stroked="false">
              <v:fill opacity="19660f" type="solid"/>
            </v:rect>
            <v:shape style="position:absolute;left:425;top:8593;width:397;height:397" type="#_x0000_t75" id="docshape884" stroked="false">
              <v:imagedata r:id="rId180" o:title="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Россия</w:t>
      </w:r>
      <w:r>
        <w:rPr>
          <w:color w:val="DB413F"/>
          <w:spacing w:val="35"/>
        </w:rPr>
        <w:t> </w:t>
      </w:r>
      <w:r>
        <w:rPr>
          <w:color w:val="DB413F"/>
          <w:w w:val="80"/>
        </w:rPr>
        <w:t>при</w:t>
      </w:r>
      <w:r>
        <w:rPr>
          <w:color w:val="DB413F"/>
          <w:spacing w:val="37"/>
        </w:rPr>
        <w:t> </w:t>
      </w:r>
      <w:r>
        <w:rPr>
          <w:color w:val="DB413F"/>
          <w:w w:val="80"/>
        </w:rPr>
        <w:t>царе</w:t>
      </w:r>
      <w:r>
        <w:rPr>
          <w:color w:val="DB413F"/>
          <w:spacing w:val="37"/>
        </w:rPr>
        <w:t> </w:t>
      </w:r>
      <w:r>
        <w:rPr>
          <w:color w:val="DB413F"/>
          <w:w w:val="80"/>
        </w:rPr>
        <w:t>Фёдоре</w:t>
      </w:r>
      <w:r>
        <w:rPr>
          <w:color w:val="DB413F"/>
          <w:spacing w:val="36"/>
        </w:rPr>
        <w:t> </w:t>
      </w:r>
      <w:r>
        <w:rPr>
          <w:color w:val="DB413F"/>
          <w:spacing w:val="8"/>
          <w:w w:val="80"/>
        </w:rPr>
        <w:t>Ивановиче</w:t>
      </w:r>
    </w:p>
    <w:p>
      <w:pPr>
        <w:pStyle w:val="Heading8"/>
        <w:spacing w:line="216" w:lineRule="auto" w:before="343"/>
        <w:ind w:right="0"/>
      </w:pPr>
      <w:r>
        <w:rPr/>
        <w:pict>
          <v:shape style="position:absolute;margin-left:25.2759pt;margin-top:16.14134pt;width:8.550pt;height:18.55pt;mso-position-horizontal-relative:page;mso-position-vertical-relative:paragraph;z-index:15808512" type="#_x0000_t202" id="docshape885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Удалось</w:t>
      </w:r>
      <w:r>
        <w:rPr>
          <w:spacing w:val="28"/>
          <w:w w:val="115"/>
        </w:rPr>
        <w:t> </w:t>
      </w:r>
      <w:r>
        <w:rPr>
          <w:w w:val="115"/>
        </w:rPr>
        <w:t>ли</w:t>
      </w:r>
      <w:r>
        <w:rPr>
          <w:spacing w:val="28"/>
          <w:w w:val="115"/>
        </w:rPr>
        <w:t> </w:t>
      </w:r>
      <w:r>
        <w:rPr>
          <w:w w:val="115"/>
        </w:rPr>
        <w:t>России</w:t>
      </w:r>
      <w:r>
        <w:rPr>
          <w:spacing w:val="28"/>
          <w:w w:val="115"/>
        </w:rPr>
        <w:t> </w:t>
      </w:r>
      <w:r>
        <w:rPr>
          <w:w w:val="115"/>
        </w:rPr>
        <w:t>в</w:t>
      </w:r>
      <w:r>
        <w:rPr>
          <w:spacing w:val="28"/>
          <w:w w:val="115"/>
        </w:rPr>
        <w:t> </w:t>
      </w:r>
      <w:r>
        <w:rPr>
          <w:w w:val="115"/>
        </w:rPr>
        <w:t>годы</w:t>
      </w:r>
      <w:r>
        <w:rPr>
          <w:spacing w:val="28"/>
          <w:w w:val="115"/>
        </w:rPr>
        <w:t> </w:t>
      </w:r>
      <w:r>
        <w:rPr>
          <w:w w:val="115"/>
        </w:rPr>
        <w:t>царствования</w:t>
      </w:r>
      <w:r>
        <w:rPr>
          <w:spacing w:val="28"/>
          <w:w w:val="115"/>
        </w:rPr>
        <w:t> </w:t>
      </w:r>
      <w:r>
        <w:rPr>
          <w:w w:val="115"/>
        </w:rPr>
        <w:t>Фёдора</w:t>
      </w:r>
      <w:r>
        <w:rPr>
          <w:spacing w:val="28"/>
          <w:w w:val="115"/>
        </w:rPr>
        <w:t> </w:t>
      </w:r>
      <w:r>
        <w:rPr>
          <w:w w:val="115"/>
        </w:rPr>
        <w:t>Ивановича преодолеть социально-экономический кризис?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"/>
        <w:rPr>
          <w:rFonts w:ascii="Calibri"/>
          <w:b/>
          <w:sz w:val="27"/>
        </w:rPr>
      </w:pPr>
    </w:p>
    <w:p>
      <w:pPr>
        <w:spacing w:after="0"/>
        <w:rPr>
          <w:rFonts w:ascii="Calibri"/>
          <w:sz w:val="27"/>
        </w:rPr>
        <w:sectPr>
          <w:headerReference w:type="default" r:id="rId175"/>
          <w:pgSz w:w="9190" w:h="12020"/>
          <w:pgMar w:header="0" w:footer="0" w:top="0" w:bottom="280" w:left="0" w:right="0"/>
        </w:sectPr>
      </w:pPr>
    </w:p>
    <w:p>
      <w:pPr>
        <w:spacing w:line="225" w:lineRule="auto" w:before="114"/>
        <w:ind w:left="1343" w:right="-6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«Царь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Фёдор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Иванович».</w:t>
      </w:r>
      <w:r>
        <w:rPr>
          <w:rFonts w:ascii="Calibri" w:hAnsi="Calibri"/>
          <w:b/>
          <w:spacing w:val="80"/>
          <w:sz w:val="19"/>
        </w:rPr>
        <w:t> </w:t>
      </w:r>
      <w:r>
        <w:rPr>
          <w:rFonts w:ascii="Trebuchet MS" w:hAnsi="Trebuchet MS"/>
          <w:i/>
          <w:sz w:val="19"/>
        </w:rPr>
        <w:t>Парсуна. XVII в. Москва,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Государственный</w:t>
      </w:r>
      <w:r>
        <w:rPr>
          <w:rFonts w:ascii="Trebuchet MS" w:hAnsi="Trebuchet MS"/>
          <w:i/>
          <w:spacing w:val="-1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исторический </w:t>
      </w:r>
      <w:r>
        <w:rPr>
          <w:rFonts w:ascii="Trebuchet MS" w:hAnsi="Trebuchet MS"/>
          <w:i/>
          <w:spacing w:val="-2"/>
          <w:sz w:val="19"/>
        </w:rPr>
        <w:t>музей</w:t>
      </w:r>
    </w:p>
    <w:p>
      <w:pPr>
        <w:spacing w:line="222" w:lineRule="exact" w:before="153"/>
        <w:ind w:left="687" w:right="0" w:firstLine="0"/>
        <w:jc w:val="left"/>
        <w:rPr>
          <w:rFonts w:ascii="Calibri" w:hAnsi="Calibri"/>
          <w:b/>
          <w:sz w:val="19"/>
        </w:rPr>
      </w:pPr>
      <w:r>
        <w:rPr/>
        <w:br w:type="column"/>
      </w:r>
      <w:r>
        <w:rPr>
          <w:rFonts w:ascii="Calibri" w:hAnsi="Calibri"/>
          <w:b/>
          <w:w w:val="115"/>
          <w:sz w:val="19"/>
        </w:rPr>
        <w:t>«Царица</w:t>
      </w:r>
      <w:r>
        <w:rPr>
          <w:rFonts w:ascii="Calibri" w:hAnsi="Calibri"/>
          <w:b/>
          <w:spacing w:val="-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Ирина</w:t>
      </w:r>
      <w:r>
        <w:rPr>
          <w:rFonts w:ascii="Calibri" w:hAnsi="Calibri"/>
          <w:b/>
          <w:spacing w:val="-1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Годунова».</w:t>
      </w:r>
    </w:p>
    <w:p>
      <w:pPr>
        <w:spacing w:line="206" w:lineRule="exact" w:before="0"/>
        <w:ind w:left="687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Реконструкция</w:t>
      </w:r>
      <w:r>
        <w:rPr>
          <w:rFonts w:ascii="Trebuchet MS" w:hAnsi="Trebuchet MS"/>
          <w:i/>
          <w:spacing w:val="17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облика</w:t>
      </w:r>
    </w:p>
    <w:p>
      <w:pPr>
        <w:spacing w:line="228" w:lineRule="auto" w:before="3"/>
        <w:ind w:left="687" w:right="85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С. Никитина. Музеи </w:t>
      </w:r>
      <w:r>
        <w:rPr>
          <w:rFonts w:ascii="Trebuchet MS" w:hAnsi="Trebuchet MS"/>
          <w:i/>
          <w:w w:val="95"/>
          <w:sz w:val="19"/>
        </w:rPr>
        <w:t>Московского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Кремля</w:t>
      </w:r>
    </w:p>
    <w:p>
      <w:pPr>
        <w:spacing w:after="0" w:line="228" w:lineRule="auto"/>
        <w:jc w:val="left"/>
        <w:rPr>
          <w:rFonts w:ascii="Trebuchet MS" w:hAnsi="Trebuchet MS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143" w:space="40"/>
            <w:col w:w="5007"/>
          </w:cols>
        </w:sectPr>
      </w:pPr>
    </w:p>
    <w:p>
      <w:pPr>
        <w:spacing w:line="220" w:lineRule="auto" w:before="168"/>
        <w:ind w:left="1241" w:right="1250" w:firstLine="0"/>
        <w:jc w:val="both"/>
        <w:rPr>
          <w:sz w:val="19"/>
        </w:rPr>
      </w:pPr>
      <w:r>
        <w:rPr>
          <w:w w:val="95"/>
          <w:sz w:val="19"/>
        </w:rPr>
        <w:t>Парсуна — ранний жанр портрета, находившийся в зависимости от иконо- </w:t>
      </w:r>
      <w:r>
        <w:rPr>
          <w:sz w:val="19"/>
        </w:rPr>
        <w:t>писи.</w:t>
      </w:r>
      <w:r>
        <w:rPr>
          <w:spacing w:val="-1"/>
          <w:sz w:val="19"/>
        </w:rPr>
        <w:t> </w:t>
      </w:r>
      <w:r>
        <w:rPr>
          <w:sz w:val="19"/>
        </w:rPr>
        <w:t>На</w:t>
      </w:r>
      <w:r>
        <w:rPr>
          <w:spacing w:val="-1"/>
          <w:sz w:val="19"/>
        </w:rPr>
        <w:t> </w:t>
      </w:r>
      <w:r>
        <w:rPr>
          <w:sz w:val="19"/>
        </w:rPr>
        <w:t>парсунах</w:t>
      </w:r>
      <w:r>
        <w:rPr>
          <w:spacing w:val="-1"/>
          <w:sz w:val="19"/>
        </w:rPr>
        <w:t> </w:t>
      </w:r>
      <w:r>
        <w:rPr>
          <w:sz w:val="19"/>
        </w:rPr>
        <w:t>изображались</w:t>
      </w:r>
      <w:r>
        <w:rPr>
          <w:spacing w:val="-1"/>
          <w:sz w:val="19"/>
        </w:rPr>
        <w:t> </w:t>
      </w:r>
      <w:r>
        <w:rPr>
          <w:sz w:val="19"/>
        </w:rPr>
        <w:t>не</w:t>
      </w:r>
      <w:r>
        <w:rPr>
          <w:spacing w:val="-1"/>
          <w:sz w:val="19"/>
        </w:rPr>
        <w:t> </w:t>
      </w:r>
      <w:r>
        <w:rPr>
          <w:sz w:val="19"/>
        </w:rPr>
        <w:t>только</w:t>
      </w:r>
      <w:r>
        <w:rPr>
          <w:spacing w:val="-1"/>
          <w:sz w:val="19"/>
        </w:rPr>
        <w:t> </w:t>
      </w:r>
      <w:r>
        <w:rPr>
          <w:sz w:val="19"/>
        </w:rPr>
        <w:t>цари,</w:t>
      </w:r>
      <w:r>
        <w:rPr>
          <w:spacing w:val="-1"/>
          <w:sz w:val="19"/>
        </w:rPr>
        <w:t> </w:t>
      </w:r>
      <w:r>
        <w:rPr>
          <w:sz w:val="19"/>
        </w:rPr>
        <w:t>но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их</w:t>
      </w:r>
      <w:r>
        <w:rPr>
          <w:spacing w:val="-1"/>
          <w:sz w:val="19"/>
        </w:rPr>
        <w:t> </w:t>
      </w:r>
      <w:r>
        <w:rPr>
          <w:sz w:val="19"/>
        </w:rPr>
        <w:t>жёны,</w:t>
      </w:r>
      <w:r>
        <w:rPr>
          <w:spacing w:val="-1"/>
          <w:sz w:val="19"/>
        </w:rPr>
        <w:t> </w:t>
      </w:r>
      <w:r>
        <w:rPr>
          <w:sz w:val="19"/>
        </w:rPr>
        <w:t>государ- ственные и военные деятели, патриархи и митрополиты.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1"/>
          <w:numId w:val="6"/>
        </w:numPr>
        <w:tabs>
          <w:tab w:pos="1071" w:val="left" w:leader="none"/>
        </w:tabs>
        <w:spacing w:line="240" w:lineRule="auto" w:before="0" w:after="0"/>
        <w:ind w:left="1070" w:right="0" w:hanging="153"/>
        <w:jc w:val="left"/>
        <w:rPr>
          <w:sz w:val="19"/>
        </w:rPr>
      </w:pPr>
      <w:r>
        <w:rPr>
          <w:w w:val="95"/>
          <w:sz w:val="19"/>
        </w:rPr>
        <w:t>патриарх</w:t>
      </w:r>
      <w:r>
        <w:rPr>
          <w:spacing w:val="9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8"/>
          <w:position w:val="-2"/>
          <w:sz w:val="22"/>
        </w:rPr>
        <w:t> </w:t>
      </w:r>
      <w:r>
        <w:rPr>
          <w:w w:val="95"/>
          <w:sz w:val="19"/>
        </w:rPr>
        <w:t>урочные</w:t>
      </w:r>
      <w:r>
        <w:rPr>
          <w:spacing w:val="9"/>
          <w:sz w:val="19"/>
        </w:rPr>
        <w:t> </w:t>
      </w:r>
      <w:r>
        <w:rPr>
          <w:spacing w:val="-4"/>
          <w:w w:val="95"/>
          <w:sz w:val="19"/>
        </w:rPr>
        <w:t>лета</w:t>
      </w:r>
    </w:p>
    <w:p>
      <w:pPr>
        <w:pStyle w:val="ListParagraph"/>
        <w:numPr>
          <w:ilvl w:val="1"/>
          <w:numId w:val="6"/>
        </w:numPr>
        <w:tabs>
          <w:tab w:pos="1071" w:val="left" w:leader="none"/>
        </w:tabs>
        <w:spacing w:line="240" w:lineRule="auto" w:before="233" w:after="0"/>
        <w:ind w:left="1070" w:right="0" w:hanging="153"/>
        <w:jc w:val="left"/>
        <w:rPr>
          <w:sz w:val="19"/>
        </w:rPr>
      </w:pPr>
      <w:r>
        <w:rPr>
          <w:sz w:val="19"/>
        </w:rPr>
        <w:t>Фёдор</w:t>
      </w:r>
      <w:r>
        <w:rPr>
          <w:spacing w:val="-12"/>
          <w:sz w:val="19"/>
        </w:rPr>
        <w:t> </w:t>
      </w:r>
      <w:r>
        <w:rPr>
          <w:sz w:val="19"/>
        </w:rPr>
        <w:t>Иванович</w:t>
      </w:r>
      <w:r>
        <w:rPr>
          <w:spacing w:val="-12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 </w:t>
      </w:r>
      <w:r>
        <w:rPr>
          <w:sz w:val="19"/>
        </w:rPr>
        <w:t>Борис</w:t>
      </w:r>
      <w:r>
        <w:rPr>
          <w:spacing w:val="-12"/>
          <w:sz w:val="19"/>
        </w:rPr>
        <w:t> </w:t>
      </w:r>
      <w:r>
        <w:rPr>
          <w:sz w:val="19"/>
        </w:rPr>
        <w:t>Годунов</w:t>
      </w:r>
      <w:r>
        <w:rPr>
          <w:spacing w:val="-11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3"/>
          <w:position w:val="-2"/>
          <w:sz w:val="22"/>
        </w:rPr>
        <w:t> </w:t>
      </w:r>
      <w:r>
        <w:rPr>
          <w:sz w:val="19"/>
        </w:rPr>
        <w:t>патриарх</w:t>
      </w:r>
      <w:r>
        <w:rPr>
          <w:spacing w:val="-12"/>
          <w:sz w:val="19"/>
        </w:rPr>
        <w:t> </w:t>
      </w:r>
      <w:r>
        <w:rPr>
          <w:spacing w:val="-5"/>
          <w:sz w:val="19"/>
        </w:rPr>
        <w:t>Иов</w:t>
      </w:r>
    </w:p>
    <w:p>
      <w:pPr>
        <w:pStyle w:val="Heading6"/>
        <w:tabs>
          <w:tab w:pos="7913" w:val="left" w:leader="none"/>
        </w:tabs>
        <w:spacing w:before="160"/>
        <w:ind w:left="918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3"/>
        <w:rPr>
          <w:rFonts w:ascii="Tahoma"/>
          <w:sz w:val="3"/>
        </w:rPr>
      </w:pPr>
      <w:r>
        <w:rPr/>
        <w:pict>
          <v:group style="position:absolute;margin-left:40.251999pt;margin-top:3.160547pt;width:379.85pt;height:82.9pt;mso-position-horizontal-relative:page;mso-position-vertical-relative:paragraph;z-index:-15650816;mso-wrap-distance-left:0;mso-wrap-distance-right:0" id="docshapegroup886" coordorigin="805,63" coordsize="7597,1658">
            <v:shape style="position:absolute;left:4603;top:63;width:3799;height:1658" type="#_x0000_t202" id="docshape887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35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14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1562—1598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религиозные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войны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между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католиками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гугенотами</w:t>
                    </w:r>
                  </w:p>
                  <w:p>
                    <w:pPr>
                      <w:spacing w:line="209" w:lineRule="exact" w:before="0"/>
                      <w:ind w:left="283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во</w:t>
                    </w:r>
                    <w:r>
                      <w:rPr>
                        <w:rFonts w:ascii="Tahoma" w:hAnsi="Tahoma"/>
                        <w:color w:val="00000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Франции</w:t>
                    </w:r>
                  </w:p>
                  <w:p>
                    <w:pPr>
                      <w:numPr>
                        <w:ilvl w:val="0"/>
                        <w:numId w:val="35"/>
                      </w:numPr>
                      <w:tabs>
                        <w:tab w:pos="284" w:val="left" w:leader="none"/>
                      </w:tabs>
                      <w:spacing w:line="192" w:lineRule="auto" w:before="49"/>
                      <w:ind w:left="283" w:right="19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1588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разгром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Англией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испанско-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го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флота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Непобедимой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армады</w:t>
                    </w:r>
                  </w:p>
                </w:txbxContent>
              </v:textbox>
              <v:fill type="solid"/>
              <w10:wrap type="none"/>
            </v:shape>
            <v:shape style="position:absolute;left:805;top:63;width:3799;height:1658" type="#_x0000_t202" id="docshape888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36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68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1584—1598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царствование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Фёдора</w:t>
                    </w:r>
                    <w:r>
                      <w:rPr>
                        <w:rFonts w:ascii="Tahoma" w:hAnsi="Tahoma"/>
                        <w:color w:val="000000"/>
                        <w:spacing w:val="-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Ивановича</w:t>
                    </w:r>
                  </w:p>
                  <w:p>
                    <w:pPr>
                      <w:numPr>
                        <w:ilvl w:val="0"/>
                        <w:numId w:val="36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718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1589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учреждение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России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патриаршества</w:t>
                    </w:r>
                  </w:p>
                  <w:p>
                    <w:pPr>
                      <w:numPr>
                        <w:ilvl w:val="0"/>
                        <w:numId w:val="36"/>
                      </w:numPr>
                      <w:tabs>
                        <w:tab w:pos="284" w:val="left" w:leader="none"/>
                      </w:tabs>
                      <w:spacing w:line="263" w:lineRule="exact" w:before="17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1595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Тявзинский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мирный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договор</w:t>
                    </w:r>
                  </w:p>
                  <w:p>
                    <w:pPr>
                      <w:numPr>
                        <w:ilvl w:val="0"/>
                        <w:numId w:val="36"/>
                      </w:numPr>
                      <w:tabs>
                        <w:tab w:pos="284" w:val="left" w:leader="none"/>
                      </w:tabs>
                      <w:spacing w:line="263" w:lineRule="exact" w:before="0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1597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указ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об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урочных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летах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6"/>
        <w:rPr>
          <w:rFonts w:ascii="Tahoma"/>
          <w:sz w:val="23"/>
        </w:rPr>
      </w:pPr>
    </w:p>
    <w:p>
      <w:pPr>
        <w:pStyle w:val="BodyText"/>
        <w:ind w:left="2607"/>
        <w:rPr>
          <w:rFonts w:ascii="Tahoma"/>
        </w:rPr>
      </w:pPr>
      <w:r>
        <w:rPr>
          <w:rFonts w:ascii="Tahoma"/>
        </w:rPr>
        <w:pict>
          <v:shape style="width:289.150pt;height:76.4pt;mso-position-horizontal-relative:char;mso-position-vertical-relative:line" type="#_x0000_t202" id="docshape896" filled="false" stroked="false">
            <w10:anchorlock/>
            <v:textbox inset="0,0,0,0">
              <w:txbxContent>
                <w:p>
                  <w:pPr>
                    <w:spacing w:line="223" w:lineRule="auto" w:before="82"/>
                    <w:ind w:left="283" w:right="230" w:firstLine="0"/>
                    <w:jc w:val="both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Скульптурный портрет царя Фёдора Ивановича.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Рекон-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струкция М. Герасимова. Институт этнологии и антропо-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логии имени Н. Миклухо-Маклая</w:t>
                  </w:r>
                </w:p>
                <w:p>
                  <w:pPr>
                    <w:spacing w:line="220" w:lineRule="auto" w:before="113"/>
                    <w:ind w:left="283" w:right="111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По словам своего отца, Фёдор больше походил на </w:t>
                  </w:r>
                  <w:r>
                    <w:rPr>
                      <w:sz w:val="19"/>
                    </w:rPr>
                    <w:t>попов- ского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сына,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нежели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на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царского.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За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любовь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звонить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</w:t>
                  </w:r>
                  <w:r>
                    <w:rPr>
                      <w:spacing w:val="-7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коло- кола Иван Грозный прозвал его звонарём.</w:t>
                  </w:r>
                </w:p>
              </w:txbxContent>
            </v:textbox>
          </v:shape>
        </w:pict>
      </w:r>
      <w:r>
        <w:rPr>
          <w:rFonts w:ascii="Tahoma"/>
        </w:rPr>
      </w:r>
    </w:p>
    <w:p>
      <w:pPr>
        <w:pStyle w:val="BodyText"/>
        <w:spacing w:before="9"/>
        <w:rPr>
          <w:rFonts w:ascii="Tahoma"/>
          <w:sz w:val="5"/>
        </w:rPr>
      </w:pPr>
    </w:p>
    <w:p>
      <w:pPr>
        <w:spacing w:after="0"/>
        <w:rPr>
          <w:rFonts w:ascii="Tahoma"/>
          <w:sz w:val="5"/>
        </w:rPr>
        <w:sectPr>
          <w:headerReference w:type="even" r:id="rId181"/>
          <w:headerReference w:type="default" r:id="rId182"/>
          <w:pgSz w:w="9190" w:h="12020"/>
          <w:pgMar w:header="0" w:footer="0" w:top="740" w:bottom="280" w:left="0" w:right="0"/>
          <w:pgNumType w:start="76"/>
        </w:sect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19"/>
        </w:rPr>
      </w:pPr>
    </w:p>
    <w:p>
      <w:pPr>
        <w:pStyle w:val="BodyText"/>
        <w:spacing w:line="226" w:lineRule="exact"/>
        <w:ind w:left="1133"/>
      </w:pPr>
      <w:r>
        <w:rPr/>
        <w:t>Бельский</w:t>
      </w:r>
      <w:r>
        <w:rPr>
          <w:spacing w:val="42"/>
        </w:rPr>
        <w:t> </w:t>
      </w:r>
      <w:r>
        <w:rPr>
          <w:spacing w:val="-5"/>
        </w:rPr>
        <w:t>сразу</w:t>
      </w:r>
    </w:p>
    <w:p>
      <w:pPr>
        <w:spacing w:line="220" w:lineRule="auto" w:before="102"/>
        <w:ind w:left="186" w:right="791" w:firstLine="0"/>
        <w:jc w:val="both"/>
        <w:rPr>
          <w:sz w:val="20"/>
        </w:rPr>
      </w:pPr>
      <w:r>
        <w:rPr/>
        <w:br w:type="column"/>
      </w:r>
      <w:r>
        <w:rPr>
          <w:rFonts w:ascii="Calibri" w:hAnsi="Calibri"/>
          <w:b/>
          <w:color w:val="FFFFFF"/>
          <w:position w:val="3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position w:val="3"/>
          <w:sz w:val="20"/>
          <w:shd w:fill="DB413F" w:color="auto" w:val="clear"/>
        </w:rPr>
        <w:t>1 </w:t>
      </w:r>
      <w:r>
        <w:rPr>
          <w:rFonts w:ascii="Calibri" w:hAnsi="Calibri"/>
          <w:b/>
          <w:color w:val="FFFFFF"/>
          <w:spacing w:val="80"/>
          <w:w w:val="105"/>
          <w:position w:val="3"/>
          <w:sz w:val="20"/>
        </w:rPr>
        <w:t>  </w:t>
      </w:r>
      <w:r>
        <w:rPr>
          <w:rFonts w:ascii="Calibri" w:hAnsi="Calibri"/>
          <w:b/>
          <w:color w:val="DB413F"/>
          <w:w w:val="105"/>
          <w:sz w:val="20"/>
        </w:rPr>
        <w:t>Вступление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 </w:t>
      </w:r>
      <w:r>
        <w:rPr>
          <w:rFonts w:ascii="Calibri" w:hAnsi="Calibri"/>
          <w:b/>
          <w:color w:val="DB413F"/>
          <w:w w:val="105"/>
          <w:sz w:val="20"/>
        </w:rPr>
        <w:t>на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 </w:t>
      </w:r>
      <w:r>
        <w:rPr>
          <w:rFonts w:ascii="Calibri" w:hAnsi="Calibri"/>
          <w:b/>
          <w:color w:val="DB413F"/>
          <w:w w:val="105"/>
          <w:sz w:val="20"/>
        </w:rPr>
        <w:t>престол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 </w:t>
      </w:r>
      <w:r>
        <w:rPr>
          <w:rFonts w:ascii="Calibri" w:hAnsi="Calibri"/>
          <w:b/>
          <w:color w:val="DB413F"/>
          <w:w w:val="105"/>
          <w:sz w:val="20"/>
        </w:rPr>
        <w:t>Фёдора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 </w:t>
      </w:r>
      <w:r>
        <w:rPr>
          <w:rFonts w:ascii="Calibri" w:hAnsi="Calibri"/>
          <w:b/>
          <w:color w:val="DB413F"/>
          <w:w w:val="105"/>
          <w:sz w:val="20"/>
        </w:rPr>
        <w:t>Ивановича. </w:t>
      </w:r>
      <w:r>
        <w:rPr>
          <w:color w:val="000000"/>
          <w:w w:val="105"/>
          <w:sz w:val="20"/>
        </w:rPr>
        <w:t>После</w:t>
      </w:r>
      <w:r>
        <w:rPr>
          <w:color w:val="000000"/>
          <w:w w:val="105"/>
          <w:sz w:val="20"/>
        </w:rPr>
        <w:t> смерти</w:t>
      </w:r>
      <w:r>
        <w:rPr>
          <w:color w:val="000000"/>
          <w:w w:val="105"/>
          <w:sz w:val="20"/>
        </w:rPr>
        <w:t> Ивана</w:t>
      </w:r>
      <w:r>
        <w:rPr>
          <w:color w:val="000000"/>
          <w:w w:val="105"/>
          <w:sz w:val="20"/>
        </w:rPr>
        <w:t> Грозного</w:t>
      </w:r>
      <w:r>
        <w:rPr>
          <w:color w:val="000000"/>
          <w:w w:val="105"/>
          <w:sz w:val="20"/>
        </w:rPr>
        <w:t> престол</w:t>
      </w:r>
      <w:r>
        <w:rPr>
          <w:color w:val="000000"/>
          <w:w w:val="105"/>
          <w:sz w:val="20"/>
        </w:rPr>
        <w:t> занял</w:t>
      </w:r>
      <w:r>
        <w:rPr>
          <w:color w:val="000000"/>
          <w:w w:val="105"/>
          <w:sz w:val="20"/>
        </w:rPr>
        <w:t> его</w:t>
      </w:r>
      <w:r>
        <w:rPr>
          <w:color w:val="000000"/>
          <w:w w:val="105"/>
          <w:sz w:val="20"/>
        </w:rPr>
        <w:t> сын </w:t>
      </w:r>
      <w:r>
        <w:rPr>
          <w:rFonts w:ascii="Book Antiqua" w:hAnsi="Book Antiqua"/>
          <w:b/>
          <w:i/>
          <w:color w:val="000000"/>
          <w:w w:val="105"/>
          <w:sz w:val="20"/>
        </w:rPr>
        <w:t>Фёдор</w:t>
      </w:r>
      <w:r>
        <w:rPr>
          <w:rFonts w:ascii="Book Antiqua" w:hAnsi="Book Antiqua"/>
          <w:b/>
          <w:i/>
          <w:color w:val="000000"/>
          <w:spacing w:val="40"/>
          <w:w w:val="105"/>
          <w:sz w:val="20"/>
        </w:rPr>
        <w:t> </w:t>
      </w:r>
      <w:r>
        <w:rPr>
          <w:rFonts w:ascii="Book Antiqua" w:hAnsi="Book Antiqua"/>
          <w:b/>
          <w:i/>
          <w:color w:val="000000"/>
          <w:w w:val="105"/>
          <w:sz w:val="20"/>
        </w:rPr>
        <w:t>I</w:t>
      </w:r>
      <w:r>
        <w:rPr>
          <w:rFonts w:ascii="Book Antiqua" w:hAnsi="Book Antiqua"/>
          <w:b/>
          <w:i/>
          <w:color w:val="000000"/>
          <w:spacing w:val="40"/>
          <w:w w:val="105"/>
          <w:sz w:val="20"/>
        </w:rPr>
        <w:t> </w:t>
      </w:r>
      <w:r>
        <w:rPr>
          <w:rFonts w:ascii="Book Antiqua" w:hAnsi="Book Antiqua"/>
          <w:b/>
          <w:i/>
          <w:color w:val="000000"/>
          <w:w w:val="105"/>
          <w:sz w:val="20"/>
        </w:rPr>
        <w:t>Иванович </w:t>
      </w:r>
      <w:r>
        <w:rPr>
          <w:color w:val="000000"/>
          <w:w w:val="105"/>
          <w:sz w:val="20"/>
        </w:rPr>
        <w:t>(</w:t>
      </w:r>
      <w:r>
        <w:rPr>
          <w:rFonts w:ascii="Book Antiqua" w:hAnsi="Book Antiqua"/>
          <w:b/>
          <w:color w:val="000000"/>
          <w:w w:val="105"/>
          <w:sz w:val="20"/>
        </w:rPr>
        <w:t>1584–1598</w:t>
      </w:r>
      <w:r>
        <w:rPr>
          <w:color w:val="000000"/>
          <w:w w:val="105"/>
          <w:sz w:val="20"/>
        </w:rPr>
        <w:t>). По завещанию </w:t>
      </w:r>
      <w:r>
        <w:rPr>
          <w:color w:val="000000"/>
          <w:w w:val="105"/>
          <w:sz w:val="20"/>
        </w:rPr>
        <w:t>Фёдо- ра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должен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был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опекать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совет,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состоявший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из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бояр. В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совет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входили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земские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бояре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Иван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Шуйский,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Никита Захарьин-Юрьев</w:t>
      </w:r>
      <w:r>
        <w:rPr>
          <w:color w:val="000000"/>
          <w:w w:val="105"/>
          <w:sz w:val="20"/>
        </w:rPr>
        <w:t> и</w:t>
      </w:r>
      <w:r>
        <w:rPr>
          <w:color w:val="000000"/>
          <w:w w:val="105"/>
          <w:sz w:val="20"/>
        </w:rPr>
        <w:t> опричные</w:t>
      </w:r>
      <w:r>
        <w:rPr>
          <w:color w:val="000000"/>
          <w:w w:val="105"/>
          <w:sz w:val="20"/>
        </w:rPr>
        <w:t> выдвиженцы</w:t>
      </w:r>
      <w:r>
        <w:rPr>
          <w:color w:val="000000"/>
          <w:w w:val="105"/>
          <w:sz w:val="20"/>
        </w:rPr>
        <w:t> —</w:t>
      </w:r>
      <w:r>
        <w:rPr>
          <w:color w:val="000000"/>
          <w:w w:val="105"/>
          <w:sz w:val="20"/>
        </w:rPr>
        <w:t> Борис Годунов,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Богдан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Бельский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и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др.</w:t>
      </w:r>
    </w:p>
    <w:p>
      <w:pPr>
        <w:pStyle w:val="BodyText"/>
        <w:spacing w:line="207" w:lineRule="exact"/>
        <w:ind w:left="87"/>
        <w:jc w:val="both"/>
      </w:pPr>
      <w:r>
        <w:rPr/>
        <w:pict>
          <v:group style="position:absolute;margin-left:19.546pt;margin-top:-168.355789pt;width:403.2pt;height:149.4pt;mso-position-horizontal-relative:page;mso-position-vertical-relative:paragraph;z-index:-21914112" id="docshapegroup897" coordorigin="391,-3367" coordsize="8064,2988">
            <v:rect style="position:absolute;left:2535;top:-3368;width:5919;height:1664" id="docshape898" filled="true" fillcolor="#000000" stroked="false">
              <v:fill opacity="32768f" type="solid"/>
            </v:rect>
            <v:rect style="position:absolute;left:2598;top:-3305;width:5793;height:1538" id="docshape899" filled="true" fillcolor="#ffffff" stroked="false">
              <v:fill type="solid"/>
            </v:rect>
            <v:rect style="position:absolute;left:390;top:-3368;width:2276;height:2988" id="docshape900" filled="true" fillcolor="#000000" stroked="false">
              <v:fill opacity="32768f" type="solid"/>
            </v:rect>
            <v:shape style="position:absolute;left:463;top:-3295;width:2135;height:2846" type="#_x0000_t75" id="docshape901" stroked="false">
              <v:imagedata r:id="rId183" o:title=""/>
            </v:shape>
            <v:rect style="position:absolute;left:463;top:-3295;width:2135;height:2846" id="docshape902" filled="false" stroked="true" strokeweight="1.0pt" strokecolor="#ffffff">
              <v:stroke dashstyle="solid"/>
            </v:rect>
            <w10:wrap type="none"/>
          </v:group>
        </w:pict>
      </w:r>
      <w:r>
        <w:rPr/>
        <w:t>попытался</w:t>
      </w:r>
      <w:r>
        <w:rPr>
          <w:spacing w:val="53"/>
        </w:rPr>
        <w:t> </w:t>
      </w:r>
      <w:r>
        <w:rPr/>
        <w:t>составить</w:t>
      </w:r>
      <w:r>
        <w:rPr>
          <w:spacing w:val="54"/>
        </w:rPr>
        <w:t> </w:t>
      </w:r>
      <w:r>
        <w:rPr/>
        <w:t>заговор</w:t>
      </w:r>
      <w:r>
        <w:rPr>
          <w:spacing w:val="53"/>
        </w:rPr>
        <w:t> </w:t>
      </w:r>
      <w:r>
        <w:rPr/>
        <w:t>в</w:t>
      </w:r>
      <w:r>
        <w:rPr>
          <w:spacing w:val="54"/>
        </w:rPr>
        <w:t> </w:t>
      </w:r>
      <w:r>
        <w:rPr/>
        <w:t>пользу</w:t>
      </w:r>
      <w:r>
        <w:rPr>
          <w:spacing w:val="53"/>
        </w:rPr>
        <w:t> </w:t>
      </w:r>
      <w:r>
        <w:rPr/>
        <w:t>младшего</w:t>
      </w:r>
      <w:r>
        <w:rPr>
          <w:spacing w:val="54"/>
        </w:rPr>
        <w:t> </w:t>
      </w:r>
      <w:r>
        <w:rPr>
          <w:spacing w:val="-2"/>
        </w:rPr>
        <w:t>брата</w:t>
      </w:r>
    </w:p>
    <w:p>
      <w:pPr>
        <w:spacing w:after="0" w:line="207" w:lineRule="exact"/>
        <w:jc w:val="both"/>
        <w:sectPr>
          <w:type w:val="continuous"/>
          <w:pgSz w:w="9190" w:h="12020"/>
          <w:pgMar w:header="0" w:footer="0" w:top="1100" w:bottom="280" w:left="0" w:right="0"/>
          <w:cols w:num="2" w:equalWidth="0">
            <w:col w:w="2665" w:space="40"/>
            <w:col w:w="6485"/>
          </w:cols>
        </w:sectPr>
      </w:pPr>
    </w:p>
    <w:p>
      <w:pPr>
        <w:pStyle w:val="BodyText"/>
        <w:spacing w:line="223" w:lineRule="auto" w:before="12"/>
        <w:ind w:left="793" w:right="791"/>
        <w:jc w:val="both"/>
      </w:pPr>
      <w:r>
        <w:rPr/>
        <w:t>царя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Дмитрия.</w:t>
      </w:r>
      <w:r>
        <w:rPr>
          <w:spacing w:val="-6"/>
        </w:rPr>
        <w:t> </w:t>
      </w:r>
      <w:r>
        <w:rPr/>
        <w:t>Пообещав</w:t>
      </w:r>
      <w:r>
        <w:rPr>
          <w:spacing w:val="-6"/>
        </w:rPr>
        <w:t> </w:t>
      </w:r>
      <w:r>
        <w:rPr/>
        <w:t>стрельцам</w:t>
      </w:r>
      <w:r>
        <w:rPr>
          <w:spacing w:val="-6"/>
        </w:rPr>
        <w:t> </w:t>
      </w:r>
      <w:r>
        <w:rPr/>
        <w:t>«великое</w:t>
      </w:r>
      <w:r>
        <w:rPr>
          <w:spacing w:val="-6"/>
        </w:rPr>
        <w:t> </w:t>
      </w:r>
      <w:r>
        <w:rPr/>
        <w:t>жалованье»,</w:t>
      </w:r>
      <w:r>
        <w:rPr>
          <w:spacing w:val="-6"/>
        </w:rPr>
        <w:t> </w:t>
      </w:r>
      <w:r>
        <w:rPr/>
        <w:t>он</w:t>
      </w:r>
      <w:r>
        <w:rPr>
          <w:spacing w:val="-6"/>
        </w:rPr>
        <w:t> </w:t>
      </w:r>
      <w:r>
        <w:rPr/>
        <w:t>распорядился затворить все ворота и никого не пускать в Кремль. Но его замысел не удался. Бельского отправили в ссылку воеводой в Нижний Новгород. Царевича Дми- трия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матерью</w:t>
      </w:r>
      <w:r>
        <w:rPr>
          <w:spacing w:val="-14"/>
        </w:rPr>
        <w:t> </w:t>
      </w:r>
      <w:r>
        <w:rPr/>
        <w:t>Марией</w:t>
      </w:r>
      <w:r>
        <w:rPr>
          <w:spacing w:val="-14"/>
        </w:rPr>
        <w:t> </w:t>
      </w:r>
      <w:r>
        <w:rPr/>
        <w:t>Нагой</w:t>
      </w:r>
      <w:r>
        <w:rPr>
          <w:spacing w:val="-14"/>
        </w:rPr>
        <w:t> </w:t>
      </w:r>
      <w:r>
        <w:rPr/>
        <w:t>отослали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Углич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удел,</w:t>
      </w:r>
      <w:r>
        <w:rPr>
          <w:spacing w:val="-13"/>
        </w:rPr>
        <w:t> </w:t>
      </w:r>
      <w:r>
        <w:rPr/>
        <w:t>выделенный</w:t>
      </w:r>
      <w:r>
        <w:rPr>
          <w:spacing w:val="-14"/>
        </w:rPr>
        <w:t> </w:t>
      </w:r>
      <w:r>
        <w:rPr/>
        <w:t>Дмитрию по духовной грамоте (завещанию) Ивана Грозного.</w:t>
      </w:r>
    </w:p>
    <w:p>
      <w:pPr>
        <w:pStyle w:val="BodyText"/>
        <w:spacing w:line="220" w:lineRule="auto" w:before="4"/>
        <w:ind w:left="793" w:right="790" w:firstLine="340"/>
        <w:jc w:val="both"/>
      </w:pPr>
      <w:r>
        <w:rPr/>
        <w:t>В</w:t>
      </w:r>
      <w:r>
        <w:rPr>
          <w:spacing w:val="-2"/>
        </w:rPr>
        <w:t> </w:t>
      </w:r>
      <w:r>
        <w:rPr/>
        <w:t>мае</w:t>
      </w:r>
      <w:r>
        <w:rPr>
          <w:spacing w:val="-2"/>
        </w:rPr>
        <w:t> </w:t>
      </w:r>
      <w:r>
        <w:rPr/>
        <w:t>1584</w:t>
      </w:r>
      <w:r>
        <w:rPr>
          <w:spacing w:val="-2"/>
        </w:rPr>
        <w:t> </w:t>
      </w:r>
      <w:r>
        <w:rPr/>
        <w:t>г.</w:t>
      </w:r>
      <w:r>
        <w:rPr>
          <w:spacing w:val="-2"/>
        </w:rPr>
        <w:t> </w:t>
      </w:r>
      <w:r>
        <w:rPr/>
        <w:t>Фёдор</w:t>
      </w:r>
      <w:r>
        <w:rPr>
          <w:spacing w:val="-2"/>
        </w:rPr>
        <w:t> </w:t>
      </w:r>
      <w:r>
        <w:rPr/>
        <w:t>Иванович</w:t>
      </w:r>
      <w:r>
        <w:rPr>
          <w:spacing w:val="-2"/>
        </w:rPr>
        <w:t> </w:t>
      </w:r>
      <w:r>
        <w:rPr/>
        <w:t>торжественно</w:t>
      </w:r>
      <w:r>
        <w:rPr>
          <w:spacing w:val="-2"/>
        </w:rPr>
        <w:t> </w:t>
      </w:r>
      <w:r>
        <w:rPr/>
        <w:t>венчался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царство.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совете опекунов велась борьба за влияние на царя. На первые роли выдвинулся боя- рин </w:t>
      </w:r>
      <w:r>
        <w:rPr>
          <w:rFonts w:ascii="Book Antiqua" w:hAnsi="Book Antiqua"/>
          <w:b/>
          <w:i/>
        </w:rPr>
        <w:t>Борис Годунов</w:t>
      </w:r>
      <w:r>
        <w:rPr/>
        <w:t>, на сестре которого Ирине был женат царь. Борьба между опекунами окончилась победой Бориса. В России и за границей знали, что страной управляет Годунов, а Фёдор лишь царствует. Борис Фёдорович был талантливым администратором и искусным дипломатом. Хотя как политик Годунов сформировался в годы опричнины, он не являлся сторонником массо- вых опал и казней. Тем не менее личных врагов он подавлял беспощадно.</w:t>
      </w:r>
    </w:p>
    <w:p>
      <w:pPr>
        <w:spacing w:line="218" w:lineRule="auto" w:before="116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Чтобы подорвать позиции Годунова, бояре задумали </w:t>
      </w:r>
      <w:r>
        <w:rPr>
          <w:rFonts w:ascii="Tahoma" w:hAnsi="Tahoma"/>
          <w:sz w:val="19"/>
        </w:rPr>
        <w:t>развести царя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женой.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Царица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Ирина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никак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могла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родить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наследника.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Князь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Шуйский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 </w:t>
      </w:r>
      <w:r>
        <w:rPr>
          <w:rFonts w:ascii="Tahoma" w:hAnsi="Tahoma"/>
          <w:w w:val="95"/>
          <w:sz w:val="19"/>
        </w:rPr>
        <w:t>родственниками, московскими купцами и митрополитом составил заговор против Бори- са. Заговорщики подали царю Фёдору I челобитную с просьбой «чадородия ради» взять себе другую жену, а Ирину отправить в монастырь, как сделал в своё время Василий III. </w:t>
      </w:r>
      <w:r>
        <w:rPr>
          <w:rFonts w:ascii="Tahoma" w:hAnsi="Tahoma"/>
          <w:spacing w:val="-2"/>
          <w:sz w:val="19"/>
        </w:rPr>
        <w:t>Но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Фёдор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захотел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разводиться.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Заговор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провалился.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Купцов-заговорщиков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казнили, </w:t>
      </w:r>
      <w:r>
        <w:rPr>
          <w:rFonts w:ascii="Tahoma" w:hAnsi="Tahoma"/>
          <w:sz w:val="19"/>
        </w:rPr>
        <w:t>Шуйского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постригли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монахи.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1588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«случайно»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угорел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(отравился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угарным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га- зом) в своей келье в Кирилло-Белозерском монастыре.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7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Как</w:t>
      </w:r>
      <w:r>
        <w:rPr>
          <w:spacing w:val="-12"/>
          <w:sz w:val="19"/>
        </w:rPr>
        <w:t> </w:t>
      </w:r>
      <w:r>
        <w:rPr>
          <w:sz w:val="19"/>
        </w:rPr>
        <w:t>отреагировали</w:t>
      </w:r>
      <w:r>
        <w:rPr>
          <w:spacing w:val="-12"/>
          <w:sz w:val="19"/>
        </w:rPr>
        <w:t> </w:t>
      </w:r>
      <w:r>
        <w:rPr>
          <w:sz w:val="19"/>
        </w:rPr>
        <w:t>бояре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усиление</w:t>
      </w:r>
      <w:r>
        <w:rPr>
          <w:spacing w:val="-12"/>
          <w:sz w:val="19"/>
        </w:rPr>
        <w:t> </w:t>
      </w:r>
      <w:r>
        <w:rPr>
          <w:sz w:val="19"/>
        </w:rPr>
        <w:t>влияния</w:t>
      </w:r>
      <w:r>
        <w:rPr>
          <w:spacing w:val="-12"/>
          <w:sz w:val="19"/>
        </w:rPr>
        <w:t> </w:t>
      </w:r>
      <w:r>
        <w:rPr>
          <w:sz w:val="19"/>
        </w:rPr>
        <w:t>Бориса</w:t>
      </w:r>
      <w:r>
        <w:rPr>
          <w:spacing w:val="-12"/>
          <w:sz w:val="19"/>
        </w:rPr>
        <w:t> </w:t>
      </w:r>
      <w:r>
        <w:rPr>
          <w:sz w:val="19"/>
        </w:rPr>
        <w:t>Годунова?</w:t>
      </w:r>
      <w:r>
        <w:rPr>
          <w:spacing w:val="-12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Как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благо- даря</w:t>
      </w:r>
      <w:r>
        <w:rPr>
          <w:spacing w:val="-3"/>
          <w:sz w:val="19"/>
        </w:rPr>
        <w:t> </w:t>
      </w:r>
      <w:r>
        <w:rPr>
          <w:sz w:val="19"/>
        </w:rPr>
        <w:t>чему</w:t>
      </w:r>
      <w:r>
        <w:rPr>
          <w:spacing w:val="-3"/>
          <w:sz w:val="19"/>
        </w:rPr>
        <w:t> </w:t>
      </w:r>
      <w:r>
        <w:rPr>
          <w:sz w:val="19"/>
        </w:rPr>
        <w:t>Годунову</w:t>
      </w:r>
      <w:r>
        <w:rPr>
          <w:spacing w:val="-3"/>
          <w:sz w:val="19"/>
        </w:rPr>
        <w:t> </w:t>
      </w:r>
      <w:r>
        <w:rPr>
          <w:sz w:val="19"/>
        </w:rPr>
        <w:t>удалось</w:t>
      </w:r>
      <w:r>
        <w:rPr>
          <w:spacing w:val="-3"/>
          <w:sz w:val="19"/>
        </w:rPr>
        <w:t> </w:t>
      </w:r>
      <w:r>
        <w:rPr>
          <w:sz w:val="19"/>
        </w:rPr>
        <w:t>победить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борьбе</w:t>
      </w:r>
      <w:r>
        <w:rPr>
          <w:spacing w:val="-3"/>
          <w:sz w:val="19"/>
        </w:rPr>
        <w:t> </w:t>
      </w:r>
      <w:r>
        <w:rPr>
          <w:sz w:val="19"/>
        </w:rPr>
        <w:t>остальных</w:t>
      </w:r>
      <w:r>
        <w:rPr>
          <w:spacing w:val="-3"/>
          <w:sz w:val="19"/>
        </w:rPr>
        <w:t> </w:t>
      </w:r>
      <w:r>
        <w:rPr>
          <w:sz w:val="19"/>
        </w:rPr>
        <w:t>опекунов</w:t>
      </w:r>
      <w:r>
        <w:rPr>
          <w:spacing w:val="-3"/>
          <w:sz w:val="19"/>
        </w:rPr>
        <w:t> </w:t>
      </w:r>
      <w:r>
        <w:rPr>
          <w:sz w:val="19"/>
        </w:rPr>
        <w:t>царя?</w:t>
      </w:r>
    </w:p>
    <w:p>
      <w:pPr>
        <w:pStyle w:val="BodyText"/>
        <w:spacing w:line="220" w:lineRule="auto" w:before="147"/>
        <w:ind w:left="793" w:right="790" w:hanging="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Политика,</w:t>
      </w:r>
      <w:r>
        <w:rPr>
          <w:rFonts w:ascii="Calibri" w:hAnsi="Calibri"/>
          <w:b/>
          <w:color w:val="DB413F"/>
          <w:w w:val="105"/>
        </w:rPr>
        <w:t> направленная</w:t>
      </w:r>
      <w:r>
        <w:rPr>
          <w:rFonts w:ascii="Calibri" w:hAnsi="Calibri"/>
          <w:b/>
          <w:color w:val="DB413F"/>
          <w:w w:val="105"/>
        </w:rPr>
        <w:t> на</w:t>
      </w:r>
      <w:r>
        <w:rPr>
          <w:rFonts w:ascii="Calibri" w:hAnsi="Calibri"/>
          <w:b/>
          <w:color w:val="DB413F"/>
          <w:w w:val="105"/>
        </w:rPr>
        <w:t> преодоление</w:t>
      </w:r>
      <w:r>
        <w:rPr>
          <w:rFonts w:ascii="Calibri" w:hAnsi="Calibri"/>
          <w:b/>
          <w:color w:val="DB413F"/>
          <w:w w:val="105"/>
        </w:rPr>
        <w:t> кризиса.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Борис</w:t>
      </w:r>
      <w:r>
        <w:rPr>
          <w:color w:val="000000"/>
          <w:w w:val="105"/>
        </w:rPr>
        <w:t> Фёдорович </w:t>
      </w:r>
      <w:r>
        <w:rPr>
          <w:color w:val="000000"/>
        </w:rPr>
        <w:t>старался примирить интересы разных сословий и вывести Россию из кризиса, </w:t>
      </w:r>
      <w:r>
        <w:rPr>
          <w:color w:val="000000"/>
          <w:w w:val="105"/>
        </w:rPr>
        <w:t>которым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завершилось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царствование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Ивана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Грозного.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Сразу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после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венчания Фёдора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Ивановича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на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царство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власть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объявила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амнистию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всем,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кто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попал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в </w:t>
      </w:r>
      <w:r>
        <w:rPr>
          <w:color w:val="000000"/>
        </w:rPr>
        <w:t>опалу</w:t>
      </w:r>
      <w:r>
        <w:rPr>
          <w:color w:val="000000"/>
          <w:spacing w:val="-7"/>
        </w:rPr>
        <w:t> </w:t>
      </w:r>
      <w:r>
        <w:rPr>
          <w:color w:val="000000"/>
        </w:rPr>
        <w:t>при</w:t>
      </w:r>
      <w:r>
        <w:rPr>
          <w:color w:val="000000"/>
          <w:spacing w:val="-7"/>
        </w:rPr>
        <w:t> </w:t>
      </w:r>
      <w:r>
        <w:rPr>
          <w:color w:val="000000"/>
        </w:rPr>
        <w:t>Иване</w:t>
      </w:r>
      <w:r>
        <w:rPr>
          <w:color w:val="000000"/>
          <w:spacing w:val="-7"/>
        </w:rPr>
        <w:t> </w:t>
      </w:r>
      <w:r>
        <w:rPr>
          <w:color w:val="000000"/>
        </w:rPr>
        <w:t>Грозном.</w:t>
      </w:r>
      <w:r>
        <w:rPr>
          <w:color w:val="000000"/>
          <w:spacing w:val="-7"/>
        </w:rPr>
        <w:t> </w:t>
      </w:r>
      <w:r>
        <w:rPr>
          <w:color w:val="000000"/>
        </w:rPr>
        <w:t>Одновременно</w:t>
      </w:r>
      <w:r>
        <w:rPr>
          <w:color w:val="000000"/>
          <w:spacing w:val="-7"/>
        </w:rPr>
        <w:t> </w:t>
      </w:r>
      <w:r>
        <w:rPr>
          <w:color w:val="000000"/>
        </w:rPr>
        <w:t>были</w:t>
      </w:r>
      <w:r>
        <w:rPr>
          <w:color w:val="000000"/>
          <w:spacing w:val="-7"/>
        </w:rPr>
        <w:t> </w:t>
      </w:r>
      <w:r>
        <w:rPr>
          <w:color w:val="000000"/>
        </w:rPr>
        <w:t>смещены</w:t>
      </w:r>
      <w:r>
        <w:rPr>
          <w:color w:val="000000"/>
          <w:spacing w:val="-7"/>
        </w:rPr>
        <w:t> </w:t>
      </w:r>
      <w:r>
        <w:rPr>
          <w:color w:val="000000"/>
        </w:rPr>
        <w:t>наиболее</w:t>
      </w:r>
      <w:r>
        <w:rPr>
          <w:color w:val="000000"/>
          <w:spacing w:val="-7"/>
        </w:rPr>
        <w:t> </w:t>
      </w:r>
      <w:r>
        <w:rPr>
          <w:color w:val="000000"/>
        </w:rPr>
        <w:t>продажные </w:t>
      </w:r>
      <w:r>
        <w:rPr>
          <w:color w:val="000000"/>
          <w:w w:val="105"/>
        </w:rPr>
        <w:t>судьи, чиновники, воеводы.</w:t>
      </w:r>
    </w:p>
    <w:p>
      <w:pPr>
        <w:spacing w:after="0" w:line="220" w:lineRule="auto"/>
        <w:jc w:val="both"/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В 1586–1587 гг. ряд послаблений в торговле получил Новгород, что свиде- тельствовало</w:t>
      </w:r>
      <w:r>
        <w:rPr>
          <w:spacing w:val="-14"/>
        </w:rPr>
        <w:t> </w:t>
      </w:r>
      <w:r>
        <w:rPr/>
        <w:t>о</w:t>
      </w:r>
      <w:r>
        <w:rPr>
          <w:spacing w:val="-14"/>
        </w:rPr>
        <w:t> </w:t>
      </w:r>
      <w:r>
        <w:rPr/>
        <w:t>стремлении</w:t>
      </w:r>
      <w:r>
        <w:rPr>
          <w:spacing w:val="-14"/>
        </w:rPr>
        <w:t> </w:t>
      </w:r>
      <w:r>
        <w:rPr/>
        <w:t>правительства</w:t>
      </w:r>
      <w:r>
        <w:rPr>
          <w:spacing w:val="-14"/>
        </w:rPr>
        <w:t> </w:t>
      </w:r>
      <w:r>
        <w:rPr/>
        <w:t>помочь</w:t>
      </w:r>
      <w:r>
        <w:rPr>
          <w:spacing w:val="-14"/>
        </w:rPr>
        <w:t> </w:t>
      </w:r>
      <w:r>
        <w:rPr/>
        <w:t>возрождению</w:t>
      </w:r>
      <w:r>
        <w:rPr>
          <w:spacing w:val="-14"/>
        </w:rPr>
        <w:t> </w:t>
      </w:r>
      <w:r>
        <w:rPr/>
        <w:t>старых</w:t>
      </w:r>
      <w:r>
        <w:rPr>
          <w:spacing w:val="-14"/>
        </w:rPr>
        <w:t> </w:t>
      </w:r>
      <w:r>
        <w:rPr/>
        <w:t>купече- ских центров. После потери Нарвы в Ливонскую войну стало затруднительно торговать с Западной Европой. Решено было сделать центром морской </w:t>
      </w:r>
      <w:r>
        <w:rPr/>
        <w:t>торгов- ли устье Северной Двины, впадающей в Белое море.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Вслед</w:t>
      </w:r>
      <w:r>
        <w:rPr>
          <w:spacing w:val="36"/>
        </w:rPr>
        <w:t> </w:t>
      </w:r>
      <w:r>
        <w:rPr/>
        <w:t>за</w:t>
      </w:r>
      <w:r>
        <w:rPr>
          <w:spacing w:val="36"/>
        </w:rPr>
        <w:t> </w:t>
      </w:r>
      <w:r>
        <w:rPr/>
        <w:t>англичанами</w:t>
      </w:r>
      <w:r>
        <w:rPr>
          <w:spacing w:val="36"/>
        </w:rPr>
        <w:t> </w:t>
      </w:r>
      <w:r>
        <w:rPr/>
        <w:t>в</w:t>
      </w:r>
      <w:r>
        <w:rPr>
          <w:spacing w:val="36"/>
        </w:rPr>
        <w:t> </w:t>
      </w:r>
      <w:r>
        <w:rPr/>
        <w:t>Белом</w:t>
      </w:r>
      <w:r>
        <w:rPr>
          <w:spacing w:val="36"/>
        </w:rPr>
        <w:t> </w:t>
      </w:r>
      <w:r>
        <w:rPr/>
        <w:t>море</w:t>
      </w:r>
      <w:r>
        <w:rPr>
          <w:spacing w:val="36"/>
        </w:rPr>
        <w:t> </w:t>
      </w:r>
      <w:r>
        <w:rPr/>
        <w:t>появились</w:t>
      </w:r>
      <w:r>
        <w:rPr>
          <w:spacing w:val="35"/>
        </w:rPr>
        <w:t> </w:t>
      </w:r>
      <w:r>
        <w:rPr/>
        <w:t>купцы</w:t>
      </w:r>
      <w:r>
        <w:rPr>
          <w:spacing w:val="36"/>
        </w:rPr>
        <w:t> </w:t>
      </w:r>
      <w:r>
        <w:rPr/>
        <w:t>из</w:t>
      </w:r>
      <w:r>
        <w:rPr>
          <w:spacing w:val="36"/>
        </w:rPr>
        <w:t> </w:t>
      </w:r>
      <w:r>
        <w:rPr/>
        <w:t>Нидерландов и</w:t>
      </w:r>
      <w:r>
        <w:rPr>
          <w:spacing w:val="-4"/>
        </w:rPr>
        <w:t> </w:t>
      </w:r>
      <w:r>
        <w:rPr/>
        <w:t>других</w:t>
      </w:r>
      <w:r>
        <w:rPr>
          <w:spacing w:val="-4"/>
        </w:rPr>
        <w:t> </w:t>
      </w:r>
      <w:r>
        <w:rPr/>
        <w:t>стран.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1584</w:t>
      </w:r>
      <w:r>
        <w:rPr>
          <w:spacing w:val="-4"/>
        </w:rPr>
        <w:t> </w:t>
      </w:r>
      <w:r>
        <w:rPr/>
        <w:t>г.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указу</w:t>
      </w:r>
      <w:r>
        <w:rPr>
          <w:spacing w:val="-4"/>
        </w:rPr>
        <w:t> </w:t>
      </w:r>
      <w:r>
        <w:rPr/>
        <w:t>Ивана</w:t>
      </w:r>
      <w:r>
        <w:rPr>
          <w:spacing w:val="-4"/>
        </w:rPr>
        <w:t> </w:t>
      </w:r>
      <w:r>
        <w:rPr/>
        <w:t>Грозного</w:t>
      </w:r>
      <w:r>
        <w:rPr>
          <w:spacing w:val="-4"/>
        </w:rPr>
        <w:t> </w:t>
      </w:r>
      <w:r>
        <w:rPr/>
        <w:t>возвели</w:t>
      </w:r>
      <w:r>
        <w:rPr>
          <w:spacing w:val="-4"/>
        </w:rPr>
        <w:t> </w:t>
      </w:r>
      <w:r>
        <w:rPr/>
        <w:t>крепость-поселение вокруг Михайло-Архангельского монастыря, получившую название Новохол- могоры (будущий Архангельск). Напротив крепости построили корабельную пристань. Поселение Новохолмогоры стало главными морскими воротами России для внешней торговли с Западной Европой.</w:t>
      </w:r>
    </w:p>
    <w:p>
      <w:pPr>
        <w:pStyle w:val="BodyText"/>
        <w:spacing w:line="223" w:lineRule="auto" w:before="2"/>
        <w:ind w:left="793" w:right="791" w:firstLine="340"/>
        <w:jc w:val="right"/>
      </w:pPr>
      <w:r>
        <w:rPr/>
        <w:t>Годунов принял меры по защите интересов торговых людей. Царский указ ограничил права иностранных купцов. Теперь им разрешалось покупать </w:t>
      </w:r>
      <w:r>
        <w:rPr/>
        <w:t>рус- ские товары только в Архангельске у русских купцов-перекупщиков. Правда, по-прежнему существовала группа иноземцев — обладателей царских грамот, которые</w:t>
      </w:r>
      <w:r>
        <w:rPr>
          <w:spacing w:val="-1"/>
        </w:rPr>
        <w:t> </w:t>
      </w:r>
      <w:r>
        <w:rPr/>
        <w:t>могли</w:t>
      </w:r>
      <w:r>
        <w:rPr>
          <w:spacing w:val="-1"/>
        </w:rPr>
        <w:t> </w:t>
      </w:r>
      <w:r>
        <w:rPr/>
        <w:t>ездить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стране,</w:t>
      </w:r>
      <w:r>
        <w:rPr>
          <w:spacing w:val="-1"/>
        </w:rPr>
        <w:t> </w:t>
      </w:r>
      <w:r>
        <w:rPr/>
        <w:t>скупать</w:t>
      </w:r>
      <w:r>
        <w:rPr>
          <w:spacing w:val="-1"/>
        </w:rPr>
        <w:t> </w:t>
      </w:r>
      <w:r>
        <w:rPr/>
        <w:t>сырьё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прочие</w:t>
      </w:r>
      <w:r>
        <w:rPr>
          <w:spacing w:val="-1"/>
        </w:rPr>
        <w:t> </w:t>
      </w:r>
      <w:r>
        <w:rPr/>
        <w:t>товары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мелких</w:t>
      </w:r>
      <w:r>
        <w:rPr>
          <w:spacing w:val="-1"/>
        </w:rPr>
        <w:t> </w:t>
      </w:r>
      <w:r>
        <w:rPr/>
        <w:t>тор- говцев, промысловиков и ремесленников по низким ценам. На некоторое вре- мя правительство ограничило привилегии английской Московской компании. В начале царствования Фёдора Ивановича сохранялось тревожное положе- ние на границах: восставали поволжские народы и сибирские племена, сохра- нялась</w:t>
      </w:r>
      <w:r>
        <w:rPr>
          <w:spacing w:val="40"/>
        </w:rPr>
        <w:t> </w:t>
      </w:r>
      <w:r>
        <w:rPr/>
        <w:t>опасность</w:t>
      </w:r>
      <w:r>
        <w:rPr>
          <w:spacing w:val="40"/>
        </w:rPr>
        <w:t> </w:t>
      </w:r>
      <w:r>
        <w:rPr/>
        <w:t>нападения</w:t>
      </w:r>
      <w:r>
        <w:rPr>
          <w:spacing w:val="40"/>
        </w:rPr>
        <w:t> </w:t>
      </w:r>
      <w:r>
        <w:rPr/>
        <w:t>Речи</w:t>
      </w:r>
      <w:r>
        <w:rPr>
          <w:spacing w:val="40"/>
        </w:rPr>
        <w:t> </w:t>
      </w:r>
      <w:r>
        <w:rPr/>
        <w:t>Посполитой,</w:t>
      </w:r>
      <w:r>
        <w:rPr>
          <w:spacing w:val="40"/>
        </w:rPr>
        <w:t> </w:t>
      </w:r>
      <w:r>
        <w:rPr/>
        <w:t>Швеции,</w:t>
      </w:r>
      <w:r>
        <w:rPr>
          <w:spacing w:val="40"/>
        </w:rPr>
        <w:t> </w:t>
      </w:r>
      <w:r>
        <w:rPr/>
        <w:t>Крыма.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указу правительства</w:t>
      </w:r>
      <w:r>
        <w:rPr>
          <w:spacing w:val="40"/>
        </w:rPr>
        <w:t> </w:t>
      </w:r>
      <w:r>
        <w:rPr/>
        <w:t>началось</w:t>
      </w:r>
      <w:r>
        <w:rPr>
          <w:spacing w:val="40"/>
        </w:rPr>
        <w:t> </w:t>
      </w:r>
      <w:r>
        <w:rPr/>
        <w:t>строительство</w:t>
      </w:r>
      <w:r>
        <w:rPr>
          <w:spacing w:val="40"/>
        </w:rPr>
        <w:t> </w:t>
      </w:r>
      <w:r>
        <w:rPr/>
        <w:t>новых</w:t>
      </w:r>
      <w:r>
        <w:rPr>
          <w:spacing w:val="40"/>
        </w:rPr>
        <w:t> </w:t>
      </w:r>
      <w:r>
        <w:rPr/>
        <w:t>городов-крепостей.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1580–</w:t>
      </w:r>
      <w:r>
        <w:rPr>
          <w:spacing w:val="80"/>
        </w:rPr>
        <w:t> </w:t>
      </w:r>
      <w:r>
        <w:rPr/>
        <w:t>1590-е гг. появились Воронеж, Ливны, Тюмень (в Сибири). На Волге основы- вают</w:t>
      </w:r>
      <w:r>
        <w:rPr>
          <w:spacing w:val="17"/>
        </w:rPr>
        <w:t> </w:t>
      </w:r>
      <w:r>
        <w:rPr/>
        <w:t>Царицын,</w:t>
      </w:r>
      <w:r>
        <w:rPr>
          <w:spacing w:val="17"/>
        </w:rPr>
        <w:t> </w:t>
      </w:r>
      <w:r>
        <w:rPr/>
        <w:t>Саратов,</w:t>
      </w:r>
      <w:r>
        <w:rPr>
          <w:spacing w:val="17"/>
        </w:rPr>
        <w:t> </w:t>
      </w:r>
      <w:r>
        <w:rPr/>
        <w:t>Самару,</w:t>
      </w:r>
      <w:r>
        <w:rPr>
          <w:spacing w:val="17"/>
        </w:rPr>
        <w:t> </w:t>
      </w:r>
      <w:r>
        <w:rPr/>
        <w:t>строят</w:t>
      </w:r>
      <w:r>
        <w:rPr>
          <w:spacing w:val="18"/>
        </w:rPr>
        <w:t> </w:t>
      </w:r>
      <w:r>
        <w:rPr/>
        <w:t>Уфу,</w:t>
      </w:r>
      <w:r>
        <w:rPr>
          <w:spacing w:val="17"/>
        </w:rPr>
        <w:t> </w:t>
      </w:r>
      <w:r>
        <w:rPr/>
        <w:t>Курск,</w:t>
      </w:r>
      <w:r>
        <w:rPr>
          <w:spacing w:val="17"/>
        </w:rPr>
        <w:t> </w:t>
      </w:r>
      <w:r>
        <w:rPr/>
        <w:t>Елец.</w:t>
      </w:r>
      <w:r>
        <w:rPr>
          <w:spacing w:val="17"/>
        </w:rPr>
        <w:t> </w:t>
      </w:r>
      <w:r>
        <w:rPr/>
        <w:t>Новые</w:t>
      </w:r>
      <w:r>
        <w:rPr>
          <w:spacing w:val="17"/>
        </w:rPr>
        <w:t> </w:t>
      </w:r>
      <w:r>
        <w:rPr>
          <w:spacing w:val="-2"/>
        </w:rPr>
        <w:t>каменные</w:t>
      </w:r>
    </w:p>
    <w:p>
      <w:pPr>
        <w:pStyle w:val="BodyText"/>
        <w:spacing w:line="224" w:lineRule="exact"/>
        <w:ind w:left="793"/>
        <w:jc w:val="both"/>
      </w:pPr>
      <w:r>
        <w:rPr/>
        <w:t>крепости</w:t>
      </w:r>
      <w:r>
        <w:rPr>
          <w:spacing w:val="5"/>
        </w:rPr>
        <w:t> </w:t>
      </w:r>
      <w:r>
        <w:rPr/>
        <w:t>появились</w:t>
      </w:r>
      <w:r>
        <w:rPr>
          <w:spacing w:val="5"/>
        </w:rPr>
        <w:t> </w:t>
      </w:r>
      <w:r>
        <w:rPr/>
        <w:t>в</w:t>
      </w:r>
      <w:r>
        <w:rPr>
          <w:spacing w:val="6"/>
        </w:rPr>
        <w:t> </w:t>
      </w:r>
      <w:r>
        <w:rPr/>
        <w:t>Смоленске,</w:t>
      </w:r>
      <w:r>
        <w:rPr>
          <w:spacing w:val="5"/>
        </w:rPr>
        <w:t> </w:t>
      </w:r>
      <w:r>
        <w:rPr/>
        <w:t>Астрахани</w:t>
      </w:r>
      <w:r>
        <w:rPr>
          <w:spacing w:val="6"/>
        </w:rPr>
        <w:t> </w:t>
      </w:r>
      <w:r>
        <w:rPr/>
        <w:t>и</w:t>
      </w:r>
      <w:r>
        <w:rPr>
          <w:spacing w:val="5"/>
        </w:rPr>
        <w:t> </w:t>
      </w:r>
      <w:r>
        <w:rPr>
          <w:spacing w:val="-2"/>
        </w:rPr>
        <w:t>Казани.</w:t>
      </w:r>
    </w:p>
    <w:p>
      <w:pPr>
        <w:pStyle w:val="BodyText"/>
        <w:spacing w:line="223" w:lineRule="auto" w:before="6"/>
        <w:ind w:left="793" w:right="791" w:firstLine="340"/>
        <w:jc w:val="both"/>
      </w:pPr>
      <w:r>
        <w:rPr/>
        <w:pict>
          <v:group style="position:absolute;margin-left:36.553001pt;margin-top:66.01416pt;width:399.25pt;height:171.95pt;mso-position-horizontal-relative:page;mso-position-vertical-relative:paragraph;z-index:-21913600" id="docshapegroup903" coordorigin="731,1320" coordsize="7985,3439">
            <v:rect style="position:absolute;left:731;top:1835;width:5415;height:2924" id="docshape904" filled="true" fillcolor="#000000" stroked="false">
              <v:fill opacity="32768f" type="solid"/>
            </v:rect>
            <v:rect style="position:absolute;left:793;top:1898;width:5293;height:2798" id="docshape905" filled="true" fillcolor="#ffffff" stroked="false">
              <v:fill type="solid"/>
            </v:rect>
            <v:rect style="position:absolute;left:6023;top:1320;width:2693;height:3435" id="docshape906" filled="true" fillcolor="#000000" stroked="false">
              <v:fill opacity="32768f" type="solid"/>
            </v:rect>
            <v:shape style="position:absolute;left:6097;top:1395;width:2549;height:3290" type="#_x0000_t75" id="docshape907" stroked="false">
              <v:imagedata r:id="rId184" o:title=""/>
            </v:shape>
            <v:rect style="position:absolute;left:6095;top:1392;width:2552;height:3293" id="docshape908" filled="false" stroked="true" strokeweight="1pt" strokecolor="#ffffff">
              <v:stroke dashstyle="solid"/>
            </v:rect>
            <w10:wrap type="none"/>
          </v:group>
        </w:pict>
      </w:r>
      <w:r>
        <w:rPr/>
        <w:t>В</w:t>
      </w:r>
      <w:r>
        <w:rPr>
          <w:spacing w:val="-12"/>
        </w:rPr>
        <w:t> </w:t>
      </w:r>
      <w:r>
        <w:rPr/>
        <w:t>Москве</w:t>
      </w:r>
      <w:r>
        <w:rPr>
          <w:spacing w:val="-12"/>
        </w:rPr>
        <w:t> </w:t>
      </w:r>
      <w:r>
        <w:rPr/>
        <w:t>возвели</w:t>
      </w:r>
      <w:r>
        <w:rPr>
          <w:spacing w:val="-12"/>
        </w:rPr>
        <w:t> </w:t>
      </w:r>
      <w:r>
        <w:rPr/>
        <w:t>каменные</w:t>
      </w:r>
      <w:r>
        <w:rPr>
          <w:spacing w:val="-12"/>
        </w:rPr>
        <w:t> </w:t>
      </w:r>
      <w:r>
        <w:rPr/>
        <w:t>стены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башни</w:t>
      </w:r>
      <w:r>
        <w:rPr>
          <w:spacing w:val="-12"/>
        </w:rPr>
        <w:t> </w:t>
      </w:r>
      <w:r>
        <w:rPr/>
        <w:t>Белого</w:t>
      </w:r>
      <w:r>
        <w:rPr>
          <w:spacing w:val="-12"/>
        </w:rPr>
        <w:t> </w:t>
      </w:r>
      <w:r>
        <w:rPr/>
        <w:t>города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третьей</w:t>
      </w:r>
      <w:r>
        <w:rPr>
          <w:spacing w:val="-12"/>
        </w:rPr>
        <w:t> </w:t>
      </w:r>
      <w:r>
        <w:rPr/>
        <w:t>линии обороны, которая располагалась на месте современного Бульварного кольца. Крепость в столице строили не зря. Летом 1591 г. крымский хан </w:t>
      </w:r>
      <w:r>
        <w:rPr/>
        <w:t>Гази-Гирей подошёл к Москве. Но под огнём тяжёлых пушек, установленных на крепост- ных стенах и выведенных за пределы Москвы гуляй-городов, был вынужден отступить.</w:t>
      </w:r>
      <w:r>
        <w:rPr>
          <w:spacing w:val="40"/>
        </w:rPr>
        <w:t> </w:t>
      </w:r>
      <w:r>
        <w:rPr/>
        <w:t>После</w:t>
      </w:r>
      <w:r>
        <w:rPr>
          <w:spacing w:val="40"/>
        </w:rPr>
        <w:t> </w:t>
      </w:r>
      <w:r>
        <w:rPr/>
        <w:t>крымского</w:t>
      </w:r>
      <w:r>
        <w:rPr>
          <w:spacing w:val="40"/>
        </w:rPr>
        <w:t> </w:t>
      </w:r>
      <w:r>
        <w:rPr/>
        <w:t>набега</w:t>
      </w:r>
      <w:r>
        <w:rPr>
          <w:spacing w:val="40"/>
        </w:rPr>
        <w:t> </w:t>
      </w:r>
      <w:r>
        <w:rPr/>
        <w:t>вдоль</w:t>
      </w:r>
      <w:r>
        <w:rPr>
          <w:spacing w:val="40"/>
        </w:rPr>
        <w:t> </w:t>
      </w:r>
      <w:r>
        <w:rPr/>
        <w:t>линии</w:t>
      </w:r>
    </w:p>
    <w:p>
      <w:pPr>
        <w:pStyle w:val="BodyText"/>
        <w:spacing w:line="229" w:lineRule="exact"/>
        <w:ind w:left="793"/>
        <w:jc w:val="both"/>
      </w:pPr>
      <w:r>
        <w:rPr/>
        <w:t>современного</w:t>
      </w:r>
      <w:r>
        <w:rPr>
          <w:spacing w:val="68"/>
          <w:w w:val="150"/>
        </w:rPr>
        <w:t> </w:t>
      </w:r>
      <w:r>
        <w:rPr/>
        <w:t>Садового</w:t>
      </w:r>
      <w:r>
        <w:rPr>
          <w:spacing w:val="68"/>
          <w:w w:val="150"/>
        </w:rPr>
        <w:t> </w:t>
      </w:r>
      <w:r>
        <w:rPr/>
        <w:t>кольца</w:t>
      </w:r>
      <w:r>
        <w:rPr>
          <w:spacing w:val="68"/>
          <w:w w:val="150"/>
        </w:rPr>
        <w:t> </w:t>
      </w:r>
      <w:r>
        <w:rPr/>
        <w:t>были</w:t>
      </w:r>
      <w:r>
        <w:rPr>
          <w:spacing w:val="69"/>
          <w:w w:val="150"/>
        </w:rPr>
        <w:t> </w:t>
      </w:r>
      <w:r>
        <w:rPr>
          <w:spacing w:val="-2"/>
        </w:rPr>
        <w:t>построены</w:t>
      </w:r>
    </w:p>
    <w:p>
      <w:pPr>
        <w:pStyle w:val="BodyText"/>
        <w:spacing w:before="10"/>
        <w:rPr>
          <w:sz w:val="24"/>
        </w:rPr>
      </w:pPr>
    </w:p>
    <w:p>
      <w:pPr>
        <w:spacing w:line="220" w:lineRule="auto" w:before="117"/>
        <w:ind w:left="907" w:right="3464" w:firstLine="0"/>
        <w:jc w:val="both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«Патриарх Иов». </w:t>
      </w:r>
      <w:r>
        <w:rPr>
          <w:rFonts w:ascii="Trebuchet MS" w:hAnsi="Trebuchet MS"/>
          <w:i/>
          <w:sz w:val="19"/>
        </w:rPr>
        <w:t>Портрет из «Царского </w:t>
      </w:r>
      <w:r>
        <w:rPr>
          <w:rFonts w:ascii="Trebuchet MS" w:hAnsi="Trebuchet MS"/>
          <w:i/>
          <w:sz w:val="19"/>
        </w:rPr>
        <w:t>титулярни-</w:t>
      </w:r>
      <w:r>
        <w:rPr>
          <w:rFonts w:ascii="Trebuchet MS" w:hAnsi="Trebuchet MS"/>
          <w:i/>
          <w:sz w:val="19"/>
        </w:rPr>
        <w:t> ка». 1672 г.</w:t>
      </w:r>
    </w:p>
    <w:p>
      <w:pPr>
        <w:spacing w:line="220" w:lineRule="auto" w:before="111"/>
        <w:ind w:left="907" w:right="3379" w:firstLine="0"/>
        <w:jc w:val="both"/>
        <w:rPr>
          <w:sz w:val="19"/>
        </w:rPr>
      </w:pP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1586</w:t>
      </w:r>
      <w:r>
        <w:rPr>
          <w:spacing w:val="-2"/>
          <w:sz w:val="19"/>
        </w:rPr>
        <w:t> </w:t>
      </w:r>
      <w:r>
        <w:rPr>
          <w:sz w:val="19"/>
        </w:rPr>
        <w:t>г.</w:t>
      </w:r>
      <w:r>
        <w:rPr>
          <w:spacing w:val="-2"/>
          <w:sz w:val="19"/>
        </w:rPr>
        <w:t> </w:t>
      </w:r>
      <w:r>
        <w:rPr>
          <w:sz w:val="19"/>
        </w:rPr>
        <w:t>Иов,</w:t>
      </w:r>
      <w:r>
        <w:rPr>
          <w:spacing w:val="-2"/>
          <w:sz w:val="19"/>
        </w:rPr>
        <w:t> </w:t>
      </w:r>
      <w:r>
        <w:rPr>
          <w:sz w:val="19"/>
        </w:rPr>
        <w:t>человек</w:t>
      </w:r>
      <w:r>
        <w:rPr>
          <w:spacing w:val="-2"/>
          <w:sz w:val="19"/>
        </w:rPr>
        <w:t> </w:t>
      </w:r>
      <w:r>
        <w:rPr>
          <w:sz w:val="19"/>
        </w:rPr>
        <w:t>твёрдых</w:t>
      </w:r>
      <w:r>
        <w:rPr>
          <w:spacing w:val="-2"/>
          <w:sz w:val="19"/>
        </w:rPr>
        <w:t> </w:t>
      </w:r>
      <w:r>
        <w:rPr>
          <w:sz w:val="19"/>
        </w:rPr>
        <w:t>традиционных</w:t>
      </w:r>
      <w:r>
        <w:rPr>
          <w:spacing w:val="-2"/>
          <w:sz w:val="19"/>
        </w:rPr>
        <w:t> </w:t>
      </w:r>
      <w:r>
        <w:rPr>
          <w:sz w:val="19"/>
        </w:rPr>
        <w:t>взгля- дов,</w:t>
      </w:r>
      <w:r>
        <w:rPr>
          <w:spacing w:val="-14"/>
          <w:sz w:val="19"/>
        </w:rPr>
        <w:t> </w:t>
      </w:r>
      <w:r>
        <w:rPr>
          <w:sz w:val="19"/>
        </w:rPr>
        <w:t>стараниями</w:t>
      </w:r>
      <w:r>
        <w:rPr>
          <w:spacing w:val="-13"/>
          <w:sz w:val="19"/>
        </w:rPr>
        <w:t> </w:t>
      </w:r>
      <w:r>
        <w:rPr>
          <w:sz w:val="19"/>
        </w:rPr>
        <w:t>Бориса</w:t>
      </w:r>
      <w:r>
        <w:rPr>
          <w:spacing w:val="-13"/>
          <w:sz w:val="19"/>
        </w:rPr>
        <w:t> </w:t>
      </w:r>
      <w:r>
        <w:rPr>
          <w:sz w:val="19"/>
        </w:rPr>
        <w:t>Годунова</w:t>
      </w:r>
      <w:r>
        <w:rPr>
          <w:spacing w:val="-13"/>
          <w:sz w:val="19"/>
        </w:rPr>
        <w:t> </w:t>
      </w:r>
      <w:r>
        <w:rPr>
          <w:sz w:val="19"/>
        </w:rPr>
        <w:t>стал</w:t>
      </w:r>
      <w:r>
        <w:rPr>
          <w:spacing w:val="-13"/>
          <w:sz w:val="19"/>
        </w:rPr>
        <w:t> </w:t>
      </w:r>
      <w:r>
        <w:rPr>
          <w:sz w:val="19"/>
        </w:rPr>
        <w:t>митрополитом Московским.</w:t>
      </w:r>
      <w:r>
        <w:rPr>
          <w:spacing w:val="-10"/>
          <w:sz w:val="19"/>
        </w:rPr>
        <w:t> </w:t>
      </w:r>
      <w:r>
        <w:rPr>
          <w:sz w:val="19"/>
        </w:rPr>
        <w:t>Сделавшись</w:t>
      </w:r>
      <w:r>
        <w:rPr>
          <w:spacing w:val="-10"/>
          <w:sz w:val="19"/>
        </w:rPr>
        <w:t> </w:t>
      </w:r>
      <w:r>
        <w:rPr>
          <w:sz w:val="19"/>
        </w:rPr>
        <w:t>через</w:t>
      </w:r>
      <w:r>
        <w:rPr>
          <w:spacing w:val="-10"/>
          <w:sz w:val="19"/>
        </w:rPr>
        <w:t> </w:t>
      </w:r>
      <w:r>
        <w:rPr>
          <w:sz w:val="19"/>
        </w:rPr>
        <w:t>три</w:t>
      </w:r>
      <w:r>
        <w:rPr>
          <w:spacing w:val="-10"/>
          <w:sz w:val="19"/>
        </w:rPr>
        <w:t> </w:t>
      </w:r>
      <w:r>
        <w:rPr>
          <w:sz w:val="19"/>
        </w:rPr>
        <w:t>года</w:t>
      </w:r>
      <w:r>
        <w:rPr>
          <w:spacing w:val="-10"/>
          <w:sz w:val="19"/>
        </w:rPr>
        <w:t> </w:t>
      </w:r>
      <w:r>
        <w:rPr>
          <w:sz w:val="19"/>
        </w:rPr>
        <w:t>патриархом, Иов</w:t>
      </w:r>
      <w:r>
        <w:rPr>
          <w:spacing w:val="-9"/>
          <w:sz w:val="19"/>
        </w:rPr>
        <w:t> </w:t>
      </w:r>
      <w:r>
        <w:rPr>
          <w:sz w:val="19"/>
        </w:rPr>
        <w:t>деятельно</w:t>
      </w:r>
      <w:r>
        <w:rPr>
          <w:spacing w:val="-9"/>
          <w:sz w:val="19"/>
        </w:rPr>
        <w:t> </w:t>
      </w:r>
      <w:r>
        <w:rPr>
          <w:sz w:val="19"/>
        </w:rPr>
        <w:t>строил</w:t>
      </w:r>
      <w:r>
        <w:rPr>
          <w:spacing w:val="-9"/>
          <w:sz w:val="19"/>
        </w:rPr>
        <w:t> </w:t>
      </w:r>
      <w:r>
        <w:rPr>
          <w:sz w:val="19"/>
        </w:rPr>
        <w:t>новые</w:t>
      </w:r>
      <w:r>
        <w:rPr>
          <w:spacing w:val="-9"/>
          <w:sz w:val="19"/>
        </w:rPr>
        <w:t> </w:t>
      </w:r>
      <w:r>
        <w:rPr>
          <w:sz w:val="19"/>
        </w:rPr>
        <w:t>церкви</w:t>
      </w:r>
      <w:r>
        <w:rPr>
          <w:spacing w:val="-9"/>
          <w:sz w:val="19"/>
        </w:rPr>
        <w:t> </w:t>
      </w:r>
      <w:r>
        <w:rPr>
          <w:sz w:val="19"/>
        </w:rPr>
        <w:t>(только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Москве было возведено 12 храмов), основывал монастыри, усилил</w:t>
      </w:r>
      <w:r>
        <w:rPr>
          <w:spacing w:val="-4"/>
          <w:sz w:val="19"/>
        </w:rPr>
        <w:t> </w:t>
      </w:r>
      <w:r>
        <w:rPr>
          <w:sz w:val="19"/>
        </w:rPr>
        <w:t>надзор</w:t>
      </w:r>
      <w:r>
        <w:rPr>
          <w:spacing w:val="-4"/>
          <w:sz w:val="19"/>
        </w:rPr>
        <w:t> </w:t>
      </w:r>
      <w:r>
        <w:rPr>
          <w:sz w:val="19"/>
        </w:rPr>
        <w:t>за</w:t>
      </w:r>
      <w:r>
        <w:rPr>
          <w:spacing w:val="-4"/>
          <w:sz w:val="19"/>
        </w:rPr>
        <w:t> </w:t>
      </w:r>
      <w:r>
        <w:rPr>
          <w:sz w:val="19"/>
        </w:rPr>
        <w:t>нравственным</w:t>
      </w:r>
      <w:r>
        <w:rPr>
          <w:spacing w:val="-4"/>
          <w:sz w:val="19"/>
        </w:rPr>
        <w:t> </w:t>
      </w:r>
      <w:r>
        <w:rPr>
          <w:sz w:val="19"/>
        </w:rPr>
        <w:t>состоянием</w:t>
      </w:r>
      <w:r>
        <w:rPr>
          <w:spacing w:val="-4"/>
          <w:sz w:val="19"/>
        </w:rPr>
        <w:t> </w:t>
      </w:r>
      <w:r>
        <w:rPr>
          <w:sz w:val="19"/>
        </w:rPr>
        <w:t>духовен- ства. При нём значительно расширилось церковное книгопечатание.</w:t>
      </w:r>
      <w:r>
        <w:rPr>
          <w:spacing w:val="-14"/>
          <w:sz w:val="19"/>
        </w:rPr>
        <w:t> </w:t>
      </w:r>
      <w:r>
        <w:rPr>
          <w:sz w:val="19"/>
        </w:rPr>
        <w:t>Патриарх</w:t>
      </w:r>
      <w:r>
        <w:rPr>
          <w:spacing w:val="-13"/>
          <w:sz w:val="19"/>
        </w:rPr>
        <w:t> </w:t>
      </w:r>
      <w:r>
        <w:rPr>
          <w:sz w:val="19"/>
        </w:rPr>
        <w:t>сам</w:t>
      </w:r>
      <w:r>
        <w:rPr>
          <w:spacing w:val="-13"/>
          <w:sz w:val="19"/>
        </w:rPr>
        <w:t> </w:t>
      </w:r>
      <w:r>
        <w:rPr>
          <w:sz w:val="19"/>
        </w:rPr>
        <w:t>охотно</w:t>
      </w:r>
      <w:r>
        <w:rPr>
          <w:spacing w:val="-13"/>
          <w:sz w:val="19"/>
        </w:rPr>
        <w:t> </w:t>
      </w:r>
      <w:r>
        <w:rPr>
          <w:sz w:val="19"/>
        </w:rPr>
        <w:t>брался</w:t>
      </w:r>
      <w:r>
        <w:rPr>
          <w:spacing w:val="-13"/>
          <w:sz w:val="19"/>
        </w:rPr>
        <w:t> </w:t>
      </w:r>
      <w:r>
        <w:rPr>
          <w:sz w:val="19"/>
        </w:rPr>
        <w:t>за</w:t>
      </w:r>
      <w:r>
        <w:rPr>
          <w:spacing w:val="-14"/>
          <w:sz w:val="19"/>
        </w:rPr>
        <w:t> </w:t>
      </w:r>
      <w:r>
        <w:rPr>
          <w:sz w:val="19"/>
        </w:rPr>
        <w:t>перо, был автором посланий, поучений, житий. В 1979 г. Иова причислили к лику святых.</w:t>
      </w:r>
    </w:p>
    <w:p>
      <w:pPr>
        <w:spacing w:after="0" w:line="220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line="223" w:lineRule="auto" w:before="197"/>
        <w:ind w:left="793" w:right="791"/>
        <w:jc w:val="both"/>
      </w:pPr>
      <w:r>
        <w:rPr/>
        <w:t>деревянные укрепления. Этот оборонительный рубеж называли Скородомом, так как возвели его очень быстро.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К концу XVI в. на южных рубежах России было закончено сооружение обо- ронительной засечной черты, которая мешала неожиданному нападению и глубокому прорыву крымской конницы на территорию России.</w:t>
      </w:r>
    </w:p>
    <w:p>
      <w:pPr>
        <w:pStyle w:val="BodyText"/>
        <w:spacing w:line="220" w:lineRule="auto" w:before="3"/>
        <w:ind w:left="793" w:right="791" w:firstLine="340"/>
        <w:jc w:val="both"/>
      </w:pPr>
      <w:r>
        <w:rPr/>
        <w:t>В </w:t>
      </w:r>
      <w:r>
        <w:rPr>
          <w:rFonts w:ascii="Book Antiqua" w:hAnsi="Book Antiqua"/>
          <w:b/>
        </w:rPr>
        <w:t>1589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 </w:t>
      </w:r>
      <w:r>
        <w:rPr/>
        <w:t>после длительных переговоров с Константинопольским патриар- хом при активном участии Бориса Годунова в России было учреждено патри- аршество. Русская православная церковь стала полноправной автокефальной (независимой от константинопольской церкви). Это свидетельствовало о воз- росшем международном авторитете России и Русской православной </w:t>
      </w:r>
      <w:r>
        <w:rPr/>
        <w:t>церкви. Первым русским </w:t>
      </w:r>
      <w:r>
        <w:rPr>
          <w:rFonts w:ascii="Book Antiqua" w:hAnsi="Book Antiqua"/>
          <w:i/>
        </w:rPr>
        <w:t>патриархом </w:t>
      </w:r>
      <w:r>
        <w:rPr/>
        <w:t>стал </w:t>
      </w:r>
      <w:r>
        <w:rPr>
          <w:rFonts w:ascii="Book Antiqua" w:hAnsi="Book Antiqua"/>
          <w:b/>
          <w:i/>
        </w:rPr>
        <w:t>Иов</w:t>
      </w:r>
      <w:r>
        <w:rPr/>
        <w:t>. В благодарность власти за помощь церкви Иов не стал оспаривать повышение налогов на монастырские земли. Казна получила прирост поступлений, которые можно было использовать на укрепление войска, границ, строительство крепостей.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08" w:lineRule="auto" w:before="115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7"/>
          <w:sz w:val="19"/>
        </w:rPr>
        <w:t> </w:t>
      </w:r>
      <w:r>
        <w:rPr>
          <w:spacing w:val="-2"/>
          <w:sz w:val="19"/>
        </w:rPr>
        <w:t>Охарактеризуйте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политику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правительства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выходу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из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кризиса,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осуществлявшу- </w:t>
      </w:r>
      <w:r>
        <w:rPr>
          <w:w w:val="95"/>
          <w:sz w:val="19"/>
        </w:rPr>
        <w:t>юся под руководством Бориса Годунова. </w:t>
      </w: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pacing w:val="29"/>
          <w:sz w:val="19"/>
        </w:rPr>
        <w:t> </w:t>
      </w:r>
      <w:r>
        <w:rPr>
          <w:w w:val="95"/>
          <w:sz w:val="19"/>
        </w:rPr>
        <w:t>Как введение патриаршества отразилось </w:t>
      </w:r>
      <w:r>
        <w:rPr>
          <w:sz w:val="19"/>
        </w:rPr>
        <w:t>на положении Русской православной церкви в мире?</w:t>
      </w:r>
    </w:p>
    <w:p>
      <w:pPr>
        <w:pStyle w:val="BodyText"/>
        <w:spacing w:line="220" w:lineRule="auto" w:before="174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Закрепощение крестьян. </w:t>
      </w:r>
      <w:r>
        <w:rPr>
          <w:color w:val="000000"/>
        </w:rPr>
        <w:t>Чтобы вернуть утраченные позиции после пора- жения в Ливонской войне, следовало восстановить силу русской армии. Это значило,</w:t>
      </w:r>
      <w:r>
        <w:rPr>
          <w:color w:val="000000"/>
          <w:spacing w:val="-9"/>
        </w:rPr>
        <w:t> </w:t>
      </w:r>
      <w:r>
        <w:rPr>
          <w:color w:val="000000"/>
        </w:rPr>
        <w:t>что</w:t>
      </w:r>
      <w:r>
        <w:rPr>
          <w:color w:val="000000"/>
          <w:spacing w:val="-9"/>
        </w:rPr>
        <w:t> </w:t>
      </w:r>
      <w:r>
        <w:rPr>
          <w:color w:val="000000"/>
        </w:rPr>
        <w:t>необходимо</w:t>
      </w:r>
      <w:r>
        <w:rPr>
          <w:color w:val="000000"/>
          <w:spacing w:val="-9"/>
        </w:rPr>
        <w:t> </w:t>
      </w:r>
      <w:r>
        <w:rPr>
          <w:color w:val="000000"/>
        </w:rPr>
        <w:t>укрепить</w:t>
      </w:r>
      <w:r>
        <w:rPr>
          <w:color w:val="000000"/>
          <w:spacing w:val="-9"/>
        </w:rPr>
        <w:t> </w:t>
      </w:r>
      <w:r>
        <w:rPr>
          <w:color w:val="000000"/>
        </w:rPr>
        <w:t>положение</w:t>
      </w:r>
      <w:r>
        <w:rPr>
          <w:color w:val="000000"/>
          <w:spacing w:val="-9"/>
        </w:rPr>
        <w:t> </w:t>
      </w:r>
      <w:r>
        <w:rPr>
          <w:color w:val="000000"/>
        </w:rPr>
        <w:t>дворян</w:t>
      </w:r>
      <w:r>
        <w:rPr>
          <w:color w:val="000000"/>
          <w:spacing w:val="-9"/>
        </w:rPr>
        <w:t> </w:t>
      </w:r>
      <w:r>
        <w:rPr>
          <w:color w:val="000000"/>
        </w:rPr>
        <w:t>и</w:t>
      </w:r>
      <w:r>
        <w:rPr>
          <w:color w:val="000000"/>
          <w:spacing w:val="-9"/>
        </w:rPr>
        <w:t> </w:t>
      </w:r>
      <w:r>
        <w:rPr>
          <w:color w:val="000000"/>
        </w:rPr>
        <w:t>детей</w:t>
      </w:r>
      <w:r>
        <w:rPr>
          <w:color w:val="000000"/>
          <w:spacing w:val="-9"/>
        </w:rPr>
        <w:t> </w:t>
      </w:r>
      <w:r>
        <w:rPr>
          <w:color w:val="000000"/>
        </w:rPr>
        <w:t>боярских,</w:t>
      </w:r>
      <w:r>
        <w:rPr>
          <w:color w:val="000000"/>
          <w:spacing w:val="-9"/>
        </w:rPr>
        <w:t> </w:t>
      </w:r>
      <w:r>
        <w:rPr>
          <w:color w:val="000000"/>
        </w:rPr>
        <w:t>состав- лявших</w:t>
      </w:r>
      <w:r>
        <w:rPr>
          <w:color w:val="000000"/>
          <w:spacing w:val="36"/>
        </w:rPr>
        <w:t> </w:t>
      </w:r>
      <w:r>
        <w:rPr>
          <w:color w:val="000000"/>
        </w:rPr>
        <w:t>основу</w:t>
      </w:r>
      <w:r>
        <w:rPr>
          <w:color w:val="000000"/>
          <w:spacing w:val="36"/>
        </w:rPr>
        <w:t> </w:t>
      </w:r>
      <w:r>
        <w:rPr>
          <w:color w:val="000000"/>
        </w:rPr>
        <w:t>конного</w:t>
      </w:r>
      <w:r>
        <w:rPr>
          <w:color w:val="000000"/>
          <w:spacing w:val="36"/>
        </w:rPr>
        <w:t> </w:t>
      </w:r>
      <w:r>
        <w:rPr>
          <w:color w:val="000000"/>
        </w:rPr>
        <w:t>войска,</w:t>
      </w:r>
      <w:r>
        <w:rPr>
          <w:color w:val="000000"/>
          <w:spacing w:val="36"/>
        </w:rPr>
        <w:t> </w:t>
      </w:r>
      <w:r>
        <w:rPr>
          <w:color w:val="000000"/>
        </w:rPr>
        <w:t>так</w:t>
      </w:r>
      <w:r>
        <w:rPr>
          <w:color w:val="000000"/>
          <w:spacing w:val="36"/>
        </w:rPr>
        <w:t> </w:t>
      </w:r>
      <w:r>
        <w:rPr>
          <w:color w:val="000000"/>
        </w:rPr>
        <w:t>как</w:t>
      </w:r>
      <w:r>
        <w:rPr>
          <w:color w:val="000000"/>
          <w:spacing w:val="36"/>
        </w:rPr>
        <w:t> </w:t>
      </w:r>
      <w:r>
        <w:rPr>
          <w:color w:val="000000"/>
        </w:rPr>
        <w:t>гибель</w:t>
      </w:r>
      <w:r>
        <w:rPr>
          <w:color w:val="000000"/>
          <w:spacing w:val="36"/>
        </w:rPr>
        <w:t> </w:t>
      </w:r>
      <w:r>
        <w:rPr>
          <w:color w:val="000000"/>
        </w:rPr>
        <w:t>и</w:t>
      </w:r>
      <w:r>
        <w:rPr>
          <w:color w:val="000000"/>
          <w:spacing w:val="36"/>
        </w:rPr>
        <w:t> </w:t>
      </w:r>
      <w:r>
        <w:rPr>
          <w:color w:val="000000"/>
        </w:rPr>
        <w:t>бегство</w:t>
      </w:r>
      <w:r>
        <w:rPr>
          <w:color w:val="000000"/>
          <w:spacing w:val="36"/>
        </w:rPr>
        <w:t> </w:t>
      </w:r>
      <w:r>
        <w:rPr>
          <w:color w:val="000000"/>
        </w:rPr>
        <w:t>крестьян</w:t>
      </w:r>
      <w:r>
        <w:rPr>
          <w:color w:val="000000"/>
          <w:spacing w:val="36"/>
        </w:rPr>
        <w:t> </w:t>
      </w:r>
      <w:r>
        <w:rPr>
          <w:color w:val="000000"/>
        </w:rPr>
        <w:t>привели к разорению поместий и вотчин многих «воинников». В интересах служилых людей и государства Борис Годунов продолжил курс на закрепощение кре- стьянства.</w:t>
      </w:r>
      <w:r>
        <w:rPr>
          <w:color w:val="000000"/>
          <w:spacing w:val="-14"/>
        </w:rPr>
        <w:t> </w:t>
      </w:r>
      <w:r>
        <w:rPr>
          <w:color w:val="000000"/>
        </w:rPr>
        <w:t>Было</w:t>
      </w:r>
      <w:r>
        <w:rPr>
          <w:color w:val="000000"/>
          <w:spacing w:val="-14"/>
        </w:rPr>
        <w:t> </w:t>
      </w:r>
      <w:r>
        <w:rPr>
          <w:color w:val="000000"/>
        </w:rPr>
        <w:t>проведено</w:t>
      </w:r>
      <w:r>
        <w:rPr>
          <w:color w:val="000000"/>
          <w:spacing w:val="-14"/>
        </w:rPr>
        <w:t> </w:t>
      </w:r>
      <w:r>
        <w:rPr>
          <w:color w:val="000000"/>
        </w:rPr>
        <w:t>описание</w:t>
      </w:r>
      <w:r>
        <w:rPr>
          <w:color w:val="000000"/>
          <w:spacing w:val="-14"/>
        </w:rPr>
        <w:t> </w:t>
      </w:r>
      <w:r>
        <w:rPr>
          <w:color w:val="000000"/>
        </w:rPr>
        <w:t>земель,</w:t>
      </w:r>
      <w:r>
        <w:rPr>
          <w:color w:val="000000"/>
          <w:spacing w:val="-14"/>
        </w:rPr>
        <w:t> </w:t>
      </w:r>
      <w:r>
        <w:rPr>
          <w:color w:val="000000"/>
        </w:rPr>
        <w:t>чтобы</w:t>
      </w:r>
      <w:r>
        <w:rPr>
          <w:color w:val="000000"/>
          <w:spacing w:val="-14"/>
        </w:rPr>
        <w:t> </w:t>
      </w:r>
      <w:r>
        <w:rPr>
          <w:color w:val="000000"/>
        </w:rPr>
        <w:t>зафиксировать</w:t>
      </w:r>
      <w:r>
        <w:rPr>
          <w:color w:val="000000"/>
          <w:spacing w:val="-14"/>
        </w:rPr>
        <w:t> </w:t>
      </w:r>
      <w:r>
        <w:rPr>
          <w:color w:val="000000"/>
        </w:rPr>
        <w:t>принадлеж- ность</w:t>
      </w:r>
      <w:r>
        <w:rPr>
          <w:color w:val="000000"/>
          <w:spacing w:val="-14"/>
        </w:rPr>
        <w:t> </w:t>
      </w:r>
      <w:r>
        <w:rPr>
          <w:color w:val="000000"/>
        </w:rPr>
        <w:t>земледельцев</w:t>
      </w:r>
      <w:r>
        <w:rPr>
          <w:color w:val="000000"/>
          <w:spacing w:val="-14"/>
        </w:rPr>
        <w:t> </w:t>
      </w:r>
      <w:r>
        <w:rPr>
          <w:color w:val="000000"/>
        </w:rPr>
        <w:t>их</w:t>
      </w:r>
      <w:r>
        <w:rPr>
          <w:color w:val="000000"/>
          <w:spacing w:val="-14"/>
        </w:rPr>
        <w:t> </w:t>
      </w:r>
      <w:r>
        <w:rPr>
          <w:color w:val="000000"/>
        </w:rPr>
        <w:t>владельцам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облегчить</w:t>
      </w:r>
      <w:r>
        <w:rPr>
          <w:color w:val="000000"/>
          <w:spacing w:val="-14"/>
        </w:rPr>
        <w:t> </w:t>
      </w:r>
      <w:r>
        <w:rPr>
          <w:color w:val="000000"/>
        </w:rPr>
        <w:t>возвращение</w:t>
      </w:r>
      <w:r>
        <w:rPr>
          <w:color w:val="000000"/>
          <w:spacing w:val="-14"/>
        </w:rPr>
        <w:t> </w:t>
      </w:r>
      <w:r>
        <w:rPr>
          <w:color w:val="000000"/>
        </w:rPr>
        <w:t>беглых.</w:t>
      </w:r>
      <w:r>
        <w:rPr>
          <w:color w:val="000000"/>
          <w:spacing w:val="-14"/>
        </w:rPr>
        <w:t> </w:t>
      </w:r>
      <w:r>
        <w:rPr>
          <w:color w:val="000000"/>
        </w:rPr>
        <w:t>Но</w:t>
      </w:r>
      <w:r>
        <w:rPr>
          <w:color w:val="000000"/>
          <w:spacing w:val="-14"/>
        </w:rPr>
        <w:t> </w:t>
      </w:r>
      <w:r>
        <w:rPr>
          <w:color w:val="000000"/>
        </w:rPr>
        <w:t>волне- ния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бегство</w:t>
      </w:r>
      <w:r>
        <w:rPr>
          <w:color w:val="000000"/>
          <w:spacing w:val="-14"/>
        </w:rPr>
        <w:t> </w:t>
      </w:r>
      <w:r>
        <w:rPr>
          <w:color w:val="000000"/>
        </w:rPr>
        <w:t>крестьян</w:t>
      </w:r>
      <w:r>
        <w:rPr>
          <w:color w:val="000000"/>
          <w:spacing w:val="-14"/>
        </w:rPr>
        <w:t> </w:t>
      </w:r>
      <w:r>
        <w:rPr>
          <w:color w:val="000000"/>
        </w:rPr>
        <w:t>от</w:t>
      </w:r>
      <w:r>
        <w:rPr>
          <w:color w:val="000000"/>
          <w:spacing w:val="-14"/>
        </w:rPr>
        <w:t> </w:t>
      </w:r>
      <w:r>
        <w:rPr>
          <w:color w:val="000000"/>
        </w:rPr>
        <w:t>помещиков</w:t>
      </w:r>
      <w:r>
        <w:rPr>
          <w:color w:val="000000"/>
          <w:spacing w:val="-14"/>
        </w:rPr>
        <w:t> </w:t>
      </w:r>
      <w:r>
        <w:rPr>
          <w:color w:val="000000"/>
        </w:rPr>
        <w:t>не</w:t>
      </w:r>
      <w:r>
        <w:rPr>
          <w:color w:val="000000"/>
          <w:spacing w:val="-14"/>
        </w:rPr>
        <w:t> </w:t>
      </w:r>
      <w:r>
        <w:rPr>
          <w:color w:val="000000"/>
        </w:rPr>
        <w:t>прекращались.</w:t>
      </w:r>
      <w:r>
        <w:rPr>
          <w:color w:val="000000"/>
          <w:spacing w:val="-14"/>
        </w:rPr>
        <w:t> </w:t>
      </w:r>
      <w:r>
        <w:rPr>
          <w:color w:val="000000"/>
        </w:rPr>
        <w:t>В</w:t>
      </w:r>
      <w:r>
        <w:rPr>
          <w:color w:val="000000"/>
          <w:spacing w:val="-14"/>
        </w:rPr>
        <w:t> </w:t>
      </w:r>
      <w:r>
        <w:rPr>
          <w:rFonts w:ascii="Book Antiqua" w:hAnsi="Book Antiqua"/>
          <w:b/>
          <w:color w:val="000000"/>
        </w:rPr>
        <w:t>1597</w:t>
      </w:r>
      <w:r>
        <w:rPr>
          <w:rFonts w:ascii="Book Antiqua" w:hAnsi="Book Antiqua"/>
          <w:b/>
          <w:color w:val="000000"/>
          <w:spacing w:val="10"/>
        </w:rPr>
        <w:t> </w:t>
      </w:r>
      <w:r>
        <w:rPr>
          <w:rFonts w:ascii="Book Antiqua" w:hAnsi="Book Antiqua"/>
          <w:b/>
          <w:color w:val="000000"/>
        </w:rPr>
        <w:t>г.</w:t>
      </w:r>
      <w:r>
        <w:rPr>
          <w:rFonts w:ascii="Book Antiqua" w:hAnsi="Book Antiqua"/>
          <w:b/>
          <w:color w:val="000000"/>
          <w:spacing w:val="-13"/>
        </w:rPr>
        <w:t> </w:t>
      </w:r>
      <w:r>
        <w:rPr>
          <w:color w:val="000000"/>
        </w:rPr>
        <w:t>правительство издало указ об </w:t>
      </w:r>
      <w:r>
        <w:rPr>
          <w:rFonts w:ascii="Book Antiqua" w:hAnsi="Book Antiqua"/>
          <w:i/>
          <w:color w:val="000000"/>
        </w:rPr>
        <w:t>урочных летах </w:t>
      </w:r>
      <w:r>
        <w:rPr>
          <w:color w:val="000000"/>
        </w:rPr>
        <w:t>— пятилетнем сыске беглых крестьян.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Была</w:t>
      </w:r>
      <w:r>
        <w:rPr>
          <w:spacing w:val="-8"/>
        </w:rPr>
        <w:t> </w:t>
      </w:r>
      <w:r>
        <w:rPr/>
        <w:t>проведена</w:t>
      </w:r>
      <w:r>
        <w:rPr>
          <w:spacing w:val="-8"/>
        </w:rPr>
        <w:t> </w:t>
      </w:r>
      <w:r>
        <w:rPr/>
        <w:t>раздача</w:t>
      </w:r>
      <w:r>
        <w:rPr>
          <w:spacing w:val="-8"/>
        </w:rPr>
        <w:t> </w:t>
      </w:r>
      <w:r>
        <w:rPr/>
        <w:t>поместий</w:t>
      </w:r>
      <w:r>
        <w:rPr>
          <w:spacing w:val="-8"/>
        </w:rPr>
        <w:t> </w:t>
      </w:r>
      <w:r>
        <w:rPr/>
        <w:t>детям</w:t>
      </w:r>
      <w:r>
        <w:rPr>
          <w:spacing w:val="-8"/>
        </w:rPr>
        <w:t> </w:t>
      </w:r>
      <w:r>
        <w:rPr/>
        <w:t>боярским.</w:t>
      </w:r>
      <w:r>
        <w:rPr>
          <w:spacing w:val="-8"/>
        </w:rPr>
        <w:t> </w:t>
      </w:r>
      <w:r>
        <w:rPr/>
        <w:t>Однако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все</w:t>
      </w:r>
      <w:r>
        <w:rPr>
          <w:spacing w:val="-8"/>
        </w:rPr>
        <w:t> </w:t>
      </w:r>
      <w:r>
        <w:rPr/>
        <w:t>разорив- шиеся служилые люди получили новые поместья. Для этого не было лишнего фонда заселённых земель. Разорившиеся дети боярские обычно шли служить по кабале (грамоте) боевыми холопами бояр.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Было узаконено пожизненное кабальное холопство. Специальный указ запретил принимать от холопов деньги в уплату долга. Холопы должны были работать на господина до его смерти. Наймиты, добровольно поступившие на службу, через шесть месяцев тоже становились холопами. Все кабалы (служи- </w:t>
      </w:r>
      <w:r>
        <w:rPr>
          <w:spacing w:val="-2"/>
        </w:rPr>
        <w:t>лые и долговые обязательства) должны были фиксироваться в государственных </w:t>
      </w:r>
      <w:r>
        <w:rPr/>
        <w:t>книгах. Появилась практика записи кабального холопа за кредитором и его детьми. Смерть первого хозяина в этом случае не приносила свободы холопу. Разорившиеся</w:t>
      </w:r>
      <w:r>
        <w:rPr>
          <w:spacing w:val="-2"/>
        </w:rPr>
        <w:t> </w:t>
      </w:r>
      <w:r>
        <w:rPr/>
        <w:t>дети</w:t>
      </w:r>
      <w:r>
        <w:rPr>
          <w:spacing w:val="-2"/>
        </w:rPr>
        <w:t> </w:t>
      </w:r>
      <w:r>
        <w:rPr/>
        <w:t>боярские,</w:t>
      </w:r>
      <w:r>
        <w:rPr>
          <w:spacing w:val="-2"/>
        </w:rPr>
        <w:t> </w:t>
      </w:r>
      <w:r>
        <w:rPr/>
        <w:t>ставшие</w:t>
      </w:r>
      <w:r>
        <w:rPr>
          <w:spacing w:val="-2"/>
        </w:rPr>
        <w:t> </w:t>
      </w:r>
      <w:r>
        <w:rPr/>
        <w:t>холопами,</w:t>
      </w:r>
      <w:r>
        <w:rPr>
          <w:spacing w:val="-2"/>
        </w:rPr>
        <w:t> </w:t>
      </w:r>
      <w:r>
        <w:rPr/>
        <w:t>потеряли</w:t>
      </w:r>
      <w:r>
        <w:rPr>
          <w:spacing w:val="-2"/>
        </w:rPr>
        <w:t> </w:t>
      </w:r>
      <w:r>
        <w:rPr/>
        <w:t>право</w:t>
      </w:r>
      <w:r>
        <w:rPr>
          <w:spacing w:val="-2"/>
        </w:rPr>
        <w:t> </w:t>
      </w:r>
      <w:r>
        <w:rPr/>
        <w:t>вернуть</w:t>
      </w:r>
      <w:r>
        <w:rPr>
          <w:spacing w:val="-2"/>
        </w:rPr>
        <w:t> </w:t>
      </w:r>
      <w:r>
        <w:rPr/>
        <w:t>себе прежний высокий статус. Это, как и политика в отношении крестьян, создава- ло почву для народного недовольства, но помогло приступить к восстановле- нию хозяйства и укреплению положения дворян-землевладельцев. Однако меры правительства не привели к сплочению общества.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08" w:lineRule="auto" w:before="114" w:after="0"/>
        <w:ind w:left="1133" w:right="792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Чем</w:t>
      </w:r>
      <w:r>
        <w:rPr>
          <w:spacing w:val="-6"/>
          <w:sz w:val="19"/>
        </w:rPr>
        <w:t> </w:t>
      </w:r>
      <w:r>
        <w:rPr>
          <w:sz w:val="19"/>
        </w:rPr>
        <w:t>было</w:t>
      </w:r>
      <w:r>
        <w:rPr>
          <w:spacing w:val="-6"/>
          <w:sz w:val="19"/>
        </w:rPr>
        <w:t> </w:t>
      </w:r>
      <w:r>
        <w:rPr>
          <w:sz w:val="19"/>
        </w:rPr>
        <w:t>вызвано</w:t>
      </w:r>
      <w:r>
        <w:rPr>
          <w:spacing w:val="-6"/>
          <w:sz w:val="19"/>
        </w:rPr>
        <w:t> </w:t>
      </w:r>
      <w:r>
        <w:rPr>
          <w:sz w:val="19"/>
        </w:rPr>
        <w:t>закрепощение</w:t>
      </w:r>
      <w:r>
        <w:rPr>
          <w:spacing w:val="-6"/>
          <w:sz w:val="19"/>
        </w:rPr>
        <w:t> </w:t>
      </w:r>
      <w:r>
        <w:rPr>
          <w:sz w:val="19"/>
        </w:rPr>
        <w:t>крестьян</w:t>
      </w:r>
      <w:r>
        <w:rPr>
          <w:spacing w:val="-6"/>
          <w:sz w:val="19"/>
        </w:rPr>
        <w:t> </w:t>
      </w:r>
      <w:r>
        <w:rPr>
          <w:sz w:val="19"/>
        </w:rPr>
        <w:t>в</w:t>
      </w:r>
      <w:r>
        <w:rPr>
          <w:spacing w:val="-6"/>
          <w:sz w:val="19"/>
        </w:rPr>
        <w:t> </w:t>
      </w:r>
      <w:r>
        <w:rPr>
          <w:sz w:val="19"/>
        </w:rPr>
        <w:t>России?</w:t>
      </w:r>
      <w:r>
        <w:rPr>
          <w:spacing w:val="-6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Каково</w:t>
      </w:r>
      <w:r>
        <w:rPr>
          <w:spacing w:val="-6"/>
          <w:sz w:val="19"/>
        </w:rPr>
        <w:t> </w:t>
      </w:r>
      <w:r>
        <w:rPr>
          <w:sz w:val="19"/>
        </w:rPr>
        <w:t>основное</w:t>
      </w:r>
      <w:r>
        <w:rPr>
          <w:spacing w:val="-6"/>
          <w:sz w:val="19"/>
        </w:rPr>
        <w:t> </w:t>
      </w:r>
      <w:r>
        <w:rPr>
          <w:sz w:val="19"/>
        </w:rPr>
        <w:t>содер- жание законов конца ХVI в., направленных на закрепощение крестьян?</w:t>
      </w:r>
    </w:p>
    <w:p>
      <w:pPr>
        <w:spacing w:after="0" w:line="208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4231"/>
        <w:jc w:val="both"/>
      </w:pPr>
      <w:r>
        <w:rPr/>
        <w:pict>
          <v:group style="position:absolute;margin-left:258.601013pt;margin-top:3.476834pt;width:177.15pt;height:190.8pt;mso-position-horizontal-relative:page;mso-position-vertical-relative:paragraph;z-index:15811072" id="docshapegroup909" coordorigin="5172,70" coordsize="3543,3816">
            <v:rect style="position:absolute;left:5172;top:69;width:3543;height:1800" id="docshape910" filled="true" fillcolor="#000000" stroked="false">
              <v:fill opacity="32768f" type="solid"/>
            </v:rect>
            <v:shape style="position:absolute;left:5244;top:142;width:3402;height:1658" type="#_x0000_t75" id="docshape911" stroked="false">
              <v:imagedata r:id="rId185" o:title=""/>
            </v:shape>
            <v:rect style="position:absolute;left:5244;top:142;width:3402;height:1661" id="docshape912" filled="false" stroked="true" strokeweight="1.0pt" strokecolor="#ffffff">
              <v:stroke dashstyle="solid"/>
            </v:rect>
            <v:rect style="position:absolute;left:5172;top:1739;width:3543;height:2146" id="docshape913" filled="true" fillcolor="#000000" stroked="false">
              <v:fill opacity="32768f" type="solid"/>
            </v:rect>
            <v:shape style="position:absolute;left:5234;top:1802;width:3422;height:2025" type="#_x0000_t202" id="docshape914" filled="true" fillcolor="#ffffff" stroked="false">
              <v:textbox inset="0,0,0,0">
                <w:txbxContent>
                  <w:p>
                    <w:pPr>
                      <w:spacing w:line="218" w:lineRule="auto" w:before="163"/>
                      <w:ind w:left="113" w:right="334" w:firstLine="0"/>
                      <w:jc w:val="left"/>
                      <w:rPr>
                        <w:rFonts w:ascii="Calibri" w:hAnsi="Calibri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«Вид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Ивангородскую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5"/>
                        <w:sz w:val="19"/>
                      </w:rPr>
                      <w:t>крепость».</w:t>
                    </w:r>
                  </w:p>
                  <w:p>
                    <w:pPr>
                      <w:spacing w:line="228" w:lineRule="auto" w:before="0"/>
                      <w:ind w:left="113" w:right="334" w:firstLine="0"/>
                      <w:jc w:val="left"/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Художник К. фон Кюгельген.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w w:val="95"/>
                        <w:sz w:val="19"/>
                      </w:rPr>
                      <w:t>Санкт-Петербург,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w w:val="95"/>
                        <w:sz w:val="19"/>
                      </w:rPr>
                      <w:t>Государствен-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ный Эрмитаж</w:t>
                    </w:r>
                  </w:p>
                  <w:p>
                    <w:pPr>
                      <w:spacing w:line="218" w:lineRule="auto" w:before="104"/>
                      <w:ind w:left="453" w:right="111" w:hanging="341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Какова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была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судьба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Ивангорода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Нарвы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правление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царя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Фёдо-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ра Ивановича?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</w:rPr>
        <w:t> </w:t>
      </w:r>
      <w:r>
        <w:rPr>
          <w:rFonts w:ascii="Calibri" w:hAnsi="Calibri"/>
          <w:b/>
          <w:color w:val="DB413F"/>
        </w:rPr>
        <w:t>Внешняя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политика.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color w:val="000000"/>
        </w:rPr>
        <w:t>Воспользовав-</w:t>
      </w:r>
      <w:r>
        <w:rPr>
          <w:color w:val="000000"/>
          <w:spacing w:val="40"/>
        </w:rPr>
        <w:t> </w:t>
      </w:r>
      <w:r>
        <w:rPr>
          <w:color w:val="000000"/>
        </w:rPr>
        <w:t>шись разногласиями между Речью Поспо- литой и Швецией, которые продолжили конкуренцию</w:t>
      </w:r>
      <w:r>
        <w:rPr>
          <w:color w:val="000000"/>
          <w:spacing w:val="-7"/>
        </w:rPr>
        <w:t> </w:t>
      </w:r>
      <w:r>
        <w:rPr>
          <w:color w:val="000000"/>
        </w:rPr>
        <w:t>за</w:t>
      </w:r>
      <w:r>
        <w:rPr>
          <w:color w:val="000000"/>
          <w:spacing w:val="-7"/>
        </w:rPr>
        <w:t> </w:t>
      </w:r>
      <w:r>
        <w:rPr>
          <w:color w:val="000000"/>
        </w:rPr>
        <w:t>обладание</w:t>
      </w:r>
      <w:r>
        <w:rPr>
          <w:color w:val="000000"/>
          <w:spacing w:val="-7"/>
        </w:rPr>
        <w:t> </w:t>
      </w:r>
      <w:r>
        <w:rPr>
          <w:color w:val="000000"/>
        </w:rPr>
        <w:t>Ливонией,</w:t>
      </w:r>
      <w:r>
        <w:rPr>
          <w:color w:val="000000"/>
          <w:spacing w:val="-7"/>
        </w:rPr>
        <w:t> </w:t>
      </w:r>
      <w:r>
        <w:rPr>
          <w:color w:val="000000"/>
        </w:rPr>
        <w:t>Рос- сия попыталась вернуть Нарву.</w:t>
      </w:r>
    </w:p>
    <w:p>
      <w:pPr>
        <w:pStyle w:val="BodyText"/>
        <w:spacing w:line="223" w:lineRule="auto"/>
        <w:ind w:left="793" w:right="4230" w:firstLine="340"/>
        <w:jc w:val="both"/>
      </w:pP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январе</w:t>
      </w:r>
      <w:r>
        <w:rPr>
          <w:spacing w:val="-7"/>
        </w:rPr>
        <w:t> </w:t>
      </w:r>
      <w:r>
        <w:rPr>
          <w:spacing w:val="-4"/>
        </w:rPr>
        <w:t>1590</w:t>
      </w:r>
      <w:r>
        <w:rPr>
          <w:spacing w:val="-7"/>
        </w:rPr>
        <w:t> </w:t>
      </w:r>
      <w:r>
        <w:rPr>
          <w:spacing w:val="-4"/>
        </w:rPr>
        <w:t>г.</w:t>
      </w:r>
      <w:r>
        <w:rPr>
          <w:spacing w:val="-7"/>
        </w:rPr>
        <w:t> </w:t>
      </w:r>
      <w:r>
        <w:rPr>
          <w:spacing w:val="-4"/>
        </w:rPr>
        <w:t>русская</w:t>
      </w:r>
      <w:r>
        <w:rPr>
          <w:spacing w:val="-7"/>
        </w:rPr>
        <w:t> </w:t>
      </w:r>
      <w:r>
        <w:rPr>
          <w:spacing w:val="-4"/>
        </w:rPr>
        <w:t>армия</w:t>
      </w:r>
      <w:r>
        <w:rPr>
          <w:spacing w:val="-7"/>
        </w:rPr>
        <w:t> </w:t>
      </w:r>
      <w:r>
        <w:rPr>
          <w:spacing w:val="-4"/>
        </w:rPr>
        <w:t>выступи- </w:t>
      </w:r>
      <w:r>
        <w:rPr/>
        <w:t>ла в поход. При войске в боевом доспехе находился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царь</w:t>
      </w:r>
      <w:r>
        <w:rPr>
          <w:spacing w:val="-12"/>
        </w:rPr>
        <w:t> </w:t>
      </w:r>
      <w:r>
        <w:rPr/>
        <w:t>Фёдор</w:t>
      </w:r>
      <w:r>
        <w:rPr>
          <w:spacing w:val="-12"/>
        </w:rPr>
        <w:t> </w:t>
      </w:r>
      <w:r>
        <w:rPr/>
        <w:t>Иванович.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отли- чие от иностранцев, которые видели в </w:t>
      </w:r>
      <w:r>
        <w:rPr>
          <w:spacing w:val="-2"/>
        </w:rPr>
        <w:t>Фёдоре</w:t>
      </w:r>
      <w:r>
        <w:rPr>
          <w:spacing w:val="-7"/>
        </w:rPr>
        <w:t> </w:t>
      </w:r>
      <w:r>
        <w:rPr>
          <w:spacing w:val="-2"/>
        </w:rPr>
        <w:t>чуть</w:t>
      </w:r>
      <w:r>
        <w:rPr>
          <w:spacing w:val="-7"/>
        </w:rPr>
        <w:t> </w:t>
      </w:r>
      <w:r>
        <w:rPr>
          <w:spacing w:val="-2"/>
        </w:rPr>
        <w:t>ли</w:t>
      </w:r>
      <w:r>
        <w:rPr>
          <w:spacing w:val="-7"/>
        </w:rPr>
        <w:t> </w:t>
      </w:r>
      <w:r>
        <w:rPr>
          <w:spacing w:val="-2"/>
        </w:rPr>
        <w:t>не</w:t>
      </w:r>
      <w:r>
        <w:rPr>
          <w:spacing w:val="-8"/>
        </w:rPr>
        <w:t> </w:t>
      </w:r>
      <w:r>
        <w:rPr>
          <w:spacing w:val="-2"/>
        </w:rPr>
        <w:t>слабоумного,</w:t>
      </w:r>
      <w:r>
        <w:rPr>
          <w:spacing w:val="-7"/>
        </w:rPr>
        <w:t> </w:t>
      </w:r>
      <w:r>
        <w:rPr>
          <w:spacing w:val="-2"/>
        </w:rPr>
        <w:t>многие</w:t>
      </w:r>
      <w:r>
        <w:rPr>
          <w:spacing w:val="-7"/>
        </w:rPr>
        <w:t> </w:t>
      </w:r>
      <w:r>
        <w:rPr>
          <w:spacing w:val="-2"/>
        </w:rPr>
        <w:t>рус- </w:t>
      </w:r>
      <w:r>
        <w:rPr/>
        <w:t>ские</w:t>
      </w:r>
      <w:r>
        <w:rPr>
          <w:spacing w:val="-3"/>
        </w:rPr>
        <w:t> </w:t>
      </w:r>
      <w:r>
        <w:rPr/>
        <w:t>полагали,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добрый</w:t>
      </w:r>
      <w:r>
        <w:rPr>
          <w:spacing w:val="-3"/>
        </w:rPr>
        <w:t> </w:t>
      </w:r>
      <w:r>
        <w:rPr/>
        <w:t>царь-богомолец угоден Всевышнему и это спасёт Россию.</w:t>
      </w:r>
    </w:p>
    <w:p>
      <w:pPr>
        <w:pStyle w:val="BodyText"/>
        <w:spacing w:line="223" w:lineRule="auto" w:before="2"/>
        <w:ind w:left="793" w:right="4230" w:firstLine="340"/>
        <w:jc w:val="both"/>
      </w:pPr>
      <w:r>
        <w:rPr/>
        <w:t>Присутствие царя в войске воодушев- ляло воинов. После трёхдневного </w:t>
      </w:r>
      <w:r>
        <w:rPr/>
        <w:t>обстрела сдался Ям. Его гарнизону было позволено вернуться на родину. Вскоре русское вой- </w:t>
      </w:r>
      <w:r>
        <w:rPr>
          <w:w w:val="95"/>
        </w:rPr>
        <w:t>ско осадило Нарву. Две недели вёлся артил- </w:t>
      </w:r>
      <w:r>
        <w:rPr/>
        <w:t>лерийский</w:t>
      </w:r>
      <w:r>
        <w:rPr>
          <w:spacing w:val="42"/>
        </w:rPr>
        <w:t> </w:t>
      </w:r>
      <w:r>
        <w:rPr/>
        <w:t>обстрел</w:t>
      </w:r>
      <w:r>
        <w:rPr>
          <w:spacing w:val="42"/>
        </w:rPr>
        <w:t> </w:t>
      </w:r>
      <w:r>
        <w:rPr/>
        <w:t>города,</w:t>
      </w:r>
      <w:r>
        <w:rPr>
          <w:spacing w:val="43"/>
        </w:rPr>
        <w:t> </w:t>
      </w:r>
      <w:r>
        <w:rPr/>
        <w:t>затем</w:t>
      </w:r>
      <w:r>
        <w:rPr>
          <w:spacing w:val="42"/>
        </w:rPr>
        <w:t> </w:t>
      </w:r>
      <w:r>
        <w:rPr>
          <w:spacing w:val="-2"/>
          <w:w w:val="95"/>
        </w:rPr>
        <w:t>начался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решающий</w:t>
      </w:r>
      <w:r>
        <w:rPr>
          <w:spacing w:val="-7"/>
        </w:rPr>
        <w:t> </w:t>
      </w:r>
      <w:r>
        <w:rPr/>
        <w:t>штурм.</w:t>
      </w:r>
      <w:r>
        <w:rPr>
          <w:spacing w:val="-7"/>
        </w:rPr>
        <w:t> </w:t>
      </w:r>
      <w:r>
        <w:rPr/>
        <w:t>Взять</w:t>
      </w:r>
      <w:r>
        <w:rPr>
          <w:spacing w:val="-7"/>
        </w:rPr>
        <w:t> </w:t>
      </w:r>
      <w:r>
        <w:rPr/>
        <w:t>крепость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удалось,</w:t>
      </w:r>
      <w:r>
        <w:rPr>
          <w:spacing w:val="-7"/>
        </w:rPr>
        <w:t> </w:t>
      </w:r>
      <w:r>
        <w:rPr/>
        <w:t>однако</w:t>
      </w:r>
      <w:r>
        <w:rPr>
          <w:spacing w:val="-7"/>
        </w:rPr>
        <w:t> </w:t>
      </w:r>
      <w:r>
        <w:rPr/>
        <w:t>шведы</w:t>
      </w:r>
      <w:r>
        <w:rPr>
          <w:spacing w:val="-7"/>
        </w:rPr>
        <w:t> </w:t>
      </w:r>
      <w:r>
        <w:rPr/>
        <w:t>понесли</w:t>
      </w:r>
      <w:r>
        <w:rPr>
          <w:spacing w:val="-7"/>
        </w:rPr>
        <w:t> </w:t>
      </w:r>
      <w:r>
        <w:rPr/>
        <w:t>большие потери. Ям, Копорье и Ивангород были отвоёваны.</w:t>
      </w:r>
    </w:p>
    <w:p>
      <w:pPr>
        <w:pStyle w:val="BodyText"/>
        <w:spacing w:line="223" w:lineRule="auto"/>
        <w:ind w:left="793" w:right="792" w:firstLine="340"/>
        <w:jc w:val="both"/>
      </w:pPr>
      <w:r>
        <w:rPr/>
        <w:t>В разгар войны со Швецией истёк срок перемирия с Речью Посполитой, заключенного</w:t>
      </w:r>
      <w:r>
        <w:rPr>
          <w:spacing w:val="6"/>
        </w:rPr>
        <w:t> </w:t>
      </w:r>
      <w:r>
        <w:rPr/>
        <w:t>в</w:t>
      </w:r>
      <w:r>
        <w:rPr>
          <w:spacing w:val="6"/>
        </w:rPr>
        <w:t> </w:t>
      </w:r>
      <w:r>
        <w:rPr/>
        <w:t>Ям-Заполье</w:t>
      </w:r>
      <w:r>
        <w:rPr>
          <w:spacing w:val="6"/>
        </w:rPr>
        <w:t> </w:t>
      </w:r>
      <w:r>
        <w:rPr/>
        <w:t>в</w:t>
      </w:r>
      <w:r>
        <w:rPr>
          <w:spacing w:val="6"/>
        </w:rPr>
        <w:t> </w:t>
      </w:r>
      <w:r>
        <w:rPr/>
        <w:t>1581</w:t>
      </w:r>
      <w:r>
        <w:rPr>
          <w:spacing w:val="6"/>
        </w:rPr>
        <w:t> </w:t>
      </w:r>
      <w:r>
        <w:rPr/>
        <w:t>г.</w:t>
      </w:r>
      <w:r>
        <w:rPr>
          <w:spacing w:val="6"/>
        </w:rPr>
        <w:t> </w:t>
      </w:r>
      <w:r>
        <w:rPr/>
        <w:t>Существовала</w:t>
      </w:r>
      <w:r>
        <w:rPr>
          <w:spacing w:val="7"/>
        </w:rPr>
        <w:t> </w:t>
      </w:r>
      <w:r>
        <w:rPr/>
        <w:t>опасность</w:t>
      </w:r>
      <w:r>
        <w:rPr>
          <w:spacing w:val="6"/>
        </w:rPr>
        <w:t> </w:t>
      </w:r>
      <w:r>
        <w:rPr>
          <w:spacing w:val="-2"/>
        </w:rPr>
        <w:t>возобновления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военных действий. Однако в Москву для переговоров прибыли польские послы.</w:t>
      </w:r>
      <w:r>
        <w:rPr>
          <w:spacing w:val="-5"/>
        </w:rPr>
        <w:t> </w:t>
      </w:r>
      <w:r>
        <w:rPr/>
        <w:t>Было</w:t>
      </w:r>
      <w:r>
        <w:rPr>
          <w:spacing w:val="-5"/>
        </w:rPr>
        <w:t> </w:t>
      </w:r>
      <w:r>
        <w:rPr/>
        <w:t>заключено</w:t>
      </w:r>
      <w:r>
        <w:rPr>
          <w:spacing w:val="-5"/>
        </w:rPr>
        <w:t> </w:t>
      </w:r>
      <w:r>
        <w:rPr/>
        <w:t>новое</w:t>
      </w:r>
      <w:r>
        <w:rPr>
          <w:spacing w:val="-5"/>
        </w:rPr>
        <w:t> </w:t>
      </w:r>
      <w:r>
        <w:rPr/>
        <w:t>перемирие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12</w:t>
      </w:r>
      <w:r>
        <w:rPr>
          <w:spacing w:val="-5"/>
        </w:rPr>
        <w:t> </w:t>
      </w:r>
      <w:r>
        <w:rPr/>
        <w:t>лет.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был</w:t>
      </w:r>
      <w:r>
        <w:rPr>
          <w:spacing w:val="-5"/>
        </w:rPr>
        <w:t> </w:t>
      </w:r>
      <w:r>
        <w:rPr/>
        <w:t>важный</w:t>
      </w:r>
      <w:r>
        <w:rPr>
          <w:spacing w:val="-5"/>
        </w:rPr>
        <w:t> </w:t>
      </w:r>
      <w:r>
        <w:rPr/>
        <w:t>дипло- матический успех, позволивший продолжить войну против шведов.</w:t>
      </w:r>
    </w:p>
    <w:p>
      <w:pPr>
        <w:pStyle w:val="BodyText"/>
        <w:spacing w:line="220" w:lineRule="exact"/>
        <w:ind w:left="1133"/>
        <w:jc w:val="both"/>
      </w:pPr>
      <w:r>
        <w:rPr/>
        <w:t>До</w:t>
      </w:r>
      <w:r>
        <w:rPr>
          <w:spacing w:val="-4"/>
        </w:rPr>
        <w:t> </w:t>
      </w:r>
      <w:r>
        <w:rPr/>
        <w:t>1593</w:t>
      </w:r>
      <w:r>
        <w:rPr>
          <w:spacing w:val="-4"/>
        </w:rPr>
        <w:t> </w:t>
      </w:r>
      <w:r>
        <w:rPr/>
        <w:t>г.</w:t>
      </w:r>
      <w:r>
        <w:rPr>
          <w:spacing w:val="-4"/>
        </w:rPr>
        <w:t> </w:t>
      </w:r>
      <w:r>
        <w:rPr/>
        <w:t>русские</w:t>
      </w:r>
      <w:r>
        <w:rPr>
          <w:spacing w:val="-3"/>
        </w:rPr>
        <w:t> </w:t>
      </w:r>
      <w:r>
        <w:rPr/>
        <w:t>отряды</w:t>
      </w:r>
      <w:r>
        <w:rPr>
          <w:spacing w:val="-4"/>
        </w:rPr>
        <w:t> </w:t>
      </w:r>
      <w:r>
        <w:rPr/>
        <w:t>воевали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Карелии</w:t>
      </w:r>
      <w:r>
        <w:rPr>
          <w:spacing w:val="-3"/>
        </w:rPr>
        <w:t> </w:t>
      </w:r>
      <w:r>
        <w:rPr/>
        <w:t>у</w:t>
      </w:r>
      <w:r>
        <w:rPr>
          <w:spacing w:val="-4"/>
        </w:rPr>
        <w:t> </w:t>
      </w:r>
      <w:r>
        <w:rPr/>
        <w:t>шведского</w:t>
      </w:r>
      <w:r>
        <w:rPr>
          <w:spacing w:val="-4"/>
        </w:rPr>
        <w:t> </w:t>
      </w:r>
      <w:r>
        <w:rPr>
          <w:spacing w:val="-2"/>
        </w:rPr>
        <w:t>Выборга.</w:t>
      </w:r>
    </w:p>
    <w:p>
      <w:pPr>
        <w:pStyle w:val="BodyText"/>
        <w:spacing w:line="220" w:lineRule="auto" w:before="7"/>
        <w:ind w:left="793" w:right="791" w:firstLine="340"/>
        <w:jc w:val="both"/>
      </w:pPr>
      <w:r>
        <w:rPr/>
        <w:t>В мае </w:t>
      </w:r>
      <w:r>
        <w:rPr>
          <w:rFonts w:ascii="Book Antiqua" w:hAnsi="Book Antiqua"/>
          <w:b/>
        </w:rPr>
        <w:t>1595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 </w:t>
      </w:r>
      <w:r>
        <w:rPr/>
        <w:t>Россия и Швеция заключили Тявзинский мирный договор. Швеция отказалась от претензий на русские земли, захваченные во время Ливонской</w:t>
      </w:r>
      <w:r>
        <w:rPr>
          <w:spacing w:val="-3"/>
        </w:rPr>
        <w:t> </w:t>
      </w:r>
      <w:r>
        <w:rPr/>
        <w:t>войны.</w:t>
      </w:r>
      <w:r>
        <w:rPr>
          <w:spacing w:val="-3"/>
        </w:rPr>
        <w:t> </w:t>
      </w:r>
      <w:r>
        <w:rPr/>
        <w:t>Ям,</w:t>
      </w:r>
      <w:r>
        <w:rPr>
          <w:spacing w:val="-3"/>
        </w:rPr>
        <w:t> </w:t>
      </w:r>
      <w:r>
        <w:rPr/>
        <w:t>Копорье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Ивангород</w:t>
      </w:r>
      <w:r>
        <w:rPr>
          <w:spacing w:val="-3"/>
        </w:rPr>
        <w:t> </w:t>
      </w:r>
      <w:r>
        <w:rPr/>
        <w:t>признавались</w:t>
      </w:r>
      <w:r>
        <w:rPr>
          <w:spacing w:val="-3"/>
        </w:rPr>
        <w:t> </w:t>
      </w:r>
      <w:r>
        <w:rPr/>
        <w:t>российскими.</w:t>
      </w:r>
      <w:r>
        <w:rPr>
          <w:spacing w:val="-3"/>
        </w:rPr>
        <w:t> </w:t>
      </w:r>
      <w:r>
        <w:rPr/>
        <w:t>Шве- ды</w:t>
      </w:r>
      <w:r>
        <w:rPr>
          <w:spacing w:val="-14"/>
        </w:rPr>
        <w:t> </w:t>
      </w:r>
      <w:r>
        <w:rPr/>
        <w:t>возвратили</w:t>
      </w:r>
      <w:r>
        <w:rPr>
          <w:spacing w:val="-14"/>
        </w:rPr>
        <w:t> </w:t>
      </w:r>
      <w:r>
        <w:rPr/>
        <w:t>России</w:t>
      </w:r>
      <w:r>
        <w:rPr>
          <w:spacing w:val="-14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крепость</w:t>
      </w:r>
      <w:r>
        <w:rPr>
          <w:spacing w:val="-13"/>
        </w:rPr>
        <w:t> </w:t>
      </w:r>
      <w:r>
        <w:rPr/>
        <w:t>Корелу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округой.</w:t>
      </w:r>
      <w:r>
        <w:rPr>
          <w:spacing w:val="-14"/>
        </w:rPr>
        <w:t> </w:t>
      </w:r>
      <w:r>
        <w:rPr/>
        <w:t>Таким</w:t>
      </w:r>
      <w:r>
        <w:rPr>
          <w:spacing w:val="-14"/>
        </w:rPr>
        <w:t> </w:t>
      </w:r>
      <w:r>
        <w:rPr/>
        <w:t>образом,</w:t>
      </w:r>
      <w:r>
        <w:rPr>
          <w:spacing w:val="-13"/>
        </w:rPr>
        <w:t> </w:t>
      </w:r>
      <w:r>
        <w:rPr/>
        <w:t>прави- </w:t>
      </w:r>
      <w:r>
        <w:rPr>
          <w:spacing w:val="-4"/>
        </w:rPr>
        <w:t>тельству Фёдора Ивановича удалось компенсировать неудачи Ливонской войны.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Охарактеризуйте внешнюю политику правительства Фёдора Ивановича. </w:t>
      </w: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Каковы </w:t>
      </w:r>
      <w:r>
        <w:rPr>
          <w:sz w:val="19"/>
        </w:rPr>
        <w:t>были условия Тявзинского мира?</w:t>
      </w:r>
    </w:p>
    <w:p>
      <w:pPr>
        <w:pStyle w:val="BodyText"/>
        <w:spacing w:before="3"/>
        <w:rPr>
          <w:rFonts w:ascii="Tahoma"/>
          <w:sz w:val="4"/>
        </w:rPr>
      </w:pPr>
      <w:r>
        <w:rPr/>
        <w:pict>
          <v:group style="position:absolute;margin-left:36.553001pt;margin-top:3.764062pt;width:399.25pt;height:140.1pt;mso-position-horizontal-relative:page;mso-position-vertical-relative:paragraph;z-index:-15646720;mso-wrap-distance-left:0;mso-wrap-distance-right:0" id="docshapegroup915" coordorigin="731,75" coordsize="7985,2802">
            <v:rect style="position:absolute;left:731;top:1213;width:5422;height:1664" id="docshape916" filled="true" fillcolor="#000000" stroked="false">
              <v:fill opacity="32768f" type="solid"/>
            </v:rect>
            <v:rect style="position:absolute;left:793;top:1276;width:5302;height:1538" id="docshape917" filled="true" fillcolor="#ffffff" stroked="false">
              <v:fill type="solid"/>
            </v:rect>
            <v:rect style="position:absolute;left:6022;top:75;width:2693;height:2801" id="docshape918" filled="true" fillcolor="#000000" stroked="false">
              <v:fill opacity="32768f" type="solid"/>
            </v:rect>
            <v:shape style="position:absolute;left:6096;top:147;width:2549;height:2656" type="#_x0000_t75" id="docshape919" stroked="false">
              <v:imagedata r:id="rId186" o:title=""/>
            </v:shape>
            <v:rect style="position:absolute;left:6095;top:147;width:2552;height:2656" id="docshape920" filled="false" stroked="true" strokeweight="1pt" strokecolor="#ffffff">
              <v:stroke dashstyle="solid"/>
            </v:rect>
            <v:shape style="position:absolute;left:731;top:75;width:7985;height:2802" type="#_x0000_t202" id="docshape921" filled="false" stroked="false">
              <v:textbox inset="0,0,0,0">
                <w:txbxContent>
                  <w:p>
                    <w:pPr>
                      <w:spacing w:line="216" w:lineRule="auto" w:before="88"/>
                      <w:ind w:left="62" w:right="2911" w:firstLine="0"/>
                      <w:jc w:val="both"/>
                      <w:rPr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pacing w:val="40"/>
                        <w:w w:val="105"/>
                        <w:sz w:val="20"/>
                        <w:shd w:fill="DB413F" w:color="auto" w:val="clear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05"/>
                        <w:sz w:val="20"/>
                        <w:shd w:fill="DB413F" w:color="auto" w:val="clear"/>
                      </w:rPr>
                      <w:t>5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8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DB413F"/>
                        <w:w w:val="105"/>
                        <w:sz w:val="20"/>
                      </w:rPr>
                      <w:t>Пресечение</w:t>
                    </w:r>
                    <w:r>
                      <w:rPr>
                        <w:rFonts w:ascii="Calibri" w:hAnsi="Calibri"/>
                        <w:b/>
                        <w:color w:val="DB413F"/>
                        <w:spacing w:val="4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DB413F"/>
                        <w:w w:val="105"/>
                        <w:sz w:val="20"/>
                      </w:rPr>
                      <w:t>династии</w:t>
                    </w:r>
                    <w:r>
                      <w:rPr>
                        <w:rFonts w:ascii="Calibri" w:hAnsi="Calibri"/>
                        <w:b/>
                        <w:color w:val="DB413F"/>
                        <w:spacing w:val="4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DB413F"/>
                        <w:w w:val="105"/>
                        <w:sz w:val="20"/>
                      </w:rPr>
                      <w:t>московских</w:t>
                    </w:r>
                    <w:r>
                      <w:rPr>
                        <w:rFonts w:ascii="Calibri" w:hAnsi="Calibri"/>
                        <w:b/>
                        <w:color w:val="DB413F"/>
                        <w:spacing w:val="4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DB413F"/>
                        <w:w w:val="105"/>
                        <w:sz w:val="20"/>
                      </w:rPr>
                      <w:t>Рюрикови- </w:t>
                    </w:r>
                    <w:r>
                      <w:rPr>
                        <w:rFonts w:ascii="Calibri" w:hAnsi="Calibri"/>
                        <w:b/>
                        <w:color w:val="DB413F"/>
                        <w:spacing w:val="-2"/>
                        <w:w w:val="105"/>
                        <w:sz w:val="20"/>
                      </w:rPr>
                      <w:t>чей.</w:t>
                    </w:r>
                    <w:r>
                      <w:rPr>
                        <w:rFonts w:ascii="Calibri" w:hAnsi="Calibri"/>
                        <w:b/>
                        <w:color w:val="DB413F"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spacing w:val="-2"/>
                        <w:w w:val="105"/>
                        <w:sz w:val="20"/>
                      </w:rPr>
                      <w:t>Несмотря</w:t>
                    </w:r>
                    <w:r>
                      <w:rPr>
                        <w:color w:val="00000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spacing w:val="-2"/>
                        <w:w w:val="105"/>
                        <w:sz w:val="20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spacing w:val="-2"/>
                        <w:w w:val="105"/>
                        <w:sz w:val="20"/>
                      </w:rPr>
                      <w:t>внешние</w:t>
                    </w:r>
                    <w:r>
                      <w:rPr>
                        <w:color w:val="00000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spacing w:val="-2"/>
                        <w:w w:val="105"/>
                        <w:sz w:val="20"/>
                      </w:rPr>
                      <w:t>успехи,</w:t>
                    </w:r>
                    <w:r>
                      <w:rPr>
                        <w:color w:val="00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spacing w:val="-2"/>
                        <w:w w:val="105"/>
                        <w:sz w:val="20"/>
                      </w:rPr>
                      <w:t>положение</w:t>
                    </w:r>
                    <w:r>
                      <w:rPr>
                        <w:color w:val="00000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0000"/>
                        <w:spacing w:val="-2"/>
                        <w:w w:val="105"/>
                        <w:sz w:val="20"/>
                      </w:rPr>
                      <w:t>вну- </w:t>
                    </w:r>
                    <w:r>
                      <w:rPr>
                        <w:color w:val="000000"/>
                        <w:sz w:val="20"/>
                      </w:rPr>
                      <w:t>три</w:t>
                    </w:r>
                    <w:r>
                      <w:rPr>
                        <w:color w:val="000000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России</w:t>
                    </w:r>
                    <w:r>
                      <w:rPr>
                        <w:color w:val="000000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оставалось</w:t>
                    </w:r>
                    <w:r>
                      <w:rPr>
                        <w:color w:val="000000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тревожным.</w:t>
                    </w:r>
                    <w:r>
                      <w:rPr>
                        <w:color w:val="000000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Ощущалось</w:t>
                    </w:r>
                    <w:r>
                      <w:rPr>
                        <w:color w:val="000000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глу- хое</w:t>
                    </w:r>
                    <w:r>
                      <w:rPr>
                        <w:color w:val="000000"/>
                        <w:spacing w:val="1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недовольство</w:t>
                    </w:r>
                    <w:r>
                      <w:rPr>
                        <w:color w:val="000000"/>
                        <w:spacing w:val="1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народа</w:t>
                    </w:r>
                    <w:r>
                      <w:rPr>
                        <w:color w:val="000000"/>
                        <w:spacing w:val="1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заповедными</w:t>
                    </w:r>
                    <w:r>
                      <w:rPr>
                        <w:color w:val="000000"/>
                        <w:spacing w:val="1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и</w:t>
                    </w:r>
                    <w:r>
                      <w:rPr>
                        <w:color w:val="000000"/>
                        <w:spacing w:val="11"/>
                        <w:sz w:val="20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урочными</w:t>
                    </w:r>
                  </w:p>
                </w:txbxContent>
              </v:textbox>
              <w10:wrap type="none"/>
            </v:shape>
            <v:shape style="position:absolute;left:793;top:1276;width:5302;height:1538" type="#_x0000_t202" id="docshape922" filled="false" stroked="false">
              <v:textbox inset="0,0,0,0">
                <w:txbxContent>
                  <w:p>
                    <w:pPr>
                      <w:spacing w:line="218" w:lineRule="auto" w:before="96"/>
                      <w:ind w:left="113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«Боярин</w:t>
                    </w:r>
                    <w:r>
                      <w:rPr>
                        <w:rFonts w:ascii="Calibri" w:hAnsi="Calibri"/>
                        <w:b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Борис</w:t>
                    </w:r>
                    <w:r>
                      <w:rPr>
                        <w:rFonts w:ascii="Calibri" w:hAnsi="Calibri"/>
                        <w:b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Фёдорович</w:t>
                    </w:r>
                    <w:r>
                      <w:rPr>
                        <w:rFonts w:ascii="Calibri" w:hAnsi="Calibri"/>
                        <w:b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Годунов</w:t>
                    </w:r>
                    <w:r>
                      <w:rPr>
                        <w:rFonts w:ascii="Calibri" w:hAnsi="Calibri"/>
                        <w:b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кудесники, предсказывающие ему царствование».</w:t>
                    </w:r>
                  </w:p>
                  <w:p>
                    <w:pPr>
                      <w:spacing w:line="205" w:lineRule="exact" w:before="0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А.</w:t>
                    </w:r>
                    <w:r>
                      <w:rPr>
                        <w:rFonts w:ascii="Trebuchet MS" w:hAnsi="Trebuchet MS"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Кившенко</w:t>
                    </w:r>
                  </w:p>
                  <w:p>
                    <w:pPr>
                      <w:spacing w:line="220" w:lineRule="auto" w:before="109"/>
                      <w:ind w:left="113" w:right="29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Существует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предание,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что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Борис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Годунов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часто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поль- </w:t>
                    </w:r>
                    <w:r>
                      <w:rPr>
                        <w:w w:val="95"/>
                        <w:sz w:val="19"/>
                      </w:rPr>
                      <w:t>зовался услугами кудесников и именно они предсказа- </w:t>
                    </w:r>
                    <w:r>
                      <w:rPr>
                        <w:sz w:val="19"/>
                      </w:rPr>
                      <w:t>ли, что он получит царскую власть.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4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</w:rPr>
      </w:pPr>
    </w:p>
    <w:p>
      <w:pPr>
        <w:pStyle w:val="BodyText"/>
        <w:ind w:left="3061"/>
        <w:rPr>
          <w:rFonts w:ascii="Tahoma"/>
        </w:rPr>
      </w:pPr>
      <w:r>
        <w:rPr>
          <w:rFonts w:ascii="Tahoma"/>
        </w:rPr>
        <w:pict>
          <v:shape style="width:269.4pt;height:69.3pt;mso-position-horizontal-relative:char;mso-position-vertical-relative:line" type="#_x0000_t202" id="docshape923" filled="false" stroked="false">
            <w10:anchorlock/>
            <v:textbox inset="0,0,0,0">
              <w:txbxContent>
                <w:p>
                  <w:pPr>
                    <w:spacing w:line="222" w:lineRule="exact" w:before="106"/>
                    <w:ind w:left="283" w:right="0" w:firstLine="0"/>
                    <w:jc w:val="left"/>
                    <w:rPr>
                      <w:rFonts w:ascii="Calibri" w:hAnsi="Calibri"/>
                      <w:b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«Смерть</w:t>
                  </w:r>
                  <w:r>
                    <w:rPr>
                      <w:rFonts w:ascii="Calibri" w:hAnsi="Calibri"/>
                      <w:b/>
                      <w:spacing w:val="28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царевича</w:t>
                  </w:r>
                  <w:r>
                    <w:rPr>
                      <w:rFonts w:ascii="Calibri" w:hAnsi="Calibri"/>
                      <w:b/>
                      <w:spacing w:val="28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Дмитрия,</w:t>
                  </w:r>
                  <w:r>
                    <w:rPr>
                      <w:rFonts w:ascii="Calibri" w:hAnsi="Calibri"/>
                      <w:b/>
                      <w:spacing w:val="28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2"/>
                      <w:w w:val="110"/>
                      <w:sz w:val="19"/>
                    </w:rPr>
                    <w:t>1591».</w:t>
                  </w:r>
                </w:p>
                <w:p>
                  <w:pPr>
                    <w:spacing w:line="228" w:lineRule="auto" w:before="0"/>
                    <w:ind w:left="283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-3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Б.</w:t>
                  </w:r>
                  <w:r>
                    <w:rPr>
                      <w:rFonts w:ascii="Trebuchet MS" w:hAnsi="Trebuchet MS"/>
                      <w:i/>
                      <w:spacing w:val="-3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Чориков.</w:t>
                  </w:r>
                  <w:r>
                    <w:rPr>
                      <w:rFonts w:ascii="Trebuchet MS" w:hAnsi="Trebuchet MS"/>
                      <w:i/>
                      <w:spacing w:val="-3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Из</w:t>
                  </w:r>
                  <w:r>
                    <w:rPr>
                      <w:rFonts w:ascii="Trebuchet MS" w:hAnsi="Trebuchet MS"/>
                      <w:i/>
                      <w:spacing w:val="-3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книги</w:t>
                  </w:r>
                  <w:r>
                    <w:rPr>
                      <w:rFonts w:ascii="Trebuchet MS" w:hAnsi="Trebuchet MS"/>
                      <w:i/>
                      <w:spacing w:val="-3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«Живописный</w:t>
                  </w:r>
                  <w:r>
                    <w:rPr>
                      <w:rFonts w:ascii="Trebuchet MS" w:hAnsi="Trebuchet MS"/>
                      <w:i/>
                      <w:spacing w:val="-3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Карамзин,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или Русская история в картинах»</w:t>
                  </w:r>
                </w:p>
                <w:p>
                  <w:pPr>
                    <w:spacing w:line="216" w:lineRule="auto" w:before="111"/>
                    <w:ind w:left="623" w:right="0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30"/>
                      <w:sz w:val="20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Какое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событие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изображено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на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картине?</w:t>
                  </w:r>
                  <w:r>
                    <w:rPr>
                      <w:rFonts w:ascii="Tahoma" w:hAnsi="Tahoma"/>
                      <w:spacing w:val="-14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каким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по- следствиям оно привело?</w:t>
                  </w:r>
                </w:p>
              </w:txbxContent>
            </v:textbox>
          </v:shape>
        </w:pict>
      </w:r>
      <w:r>
        <w:rPr>
          <w:rFonts w:ascii="Tahoma"/>
        </w:rPr>
      </w:r>
    </w:p>
    <w:p>
      <w:pPr>
        <w:pStyle w:val="BodyText"/>
        <w:spacing w:before="9"/>
        <w:rPr>
          <w:rFonts w:ascii="Tahoma"/>
          <w:sz w:val="6"/>
        </w:rPr>
      </w:pPr>
    </w:p>
    <w:p>
      <w:pPr>
        <w:pStyle w:val="BodyText"/>
        <w:spacing w:line="223" w:lineRule="auto" w:before="111"/>
        <w:ind w:left="3344" w:right="791"/>
        <w:jc w:val="both"/>
      </w:pPr>
      <w:r>
        <w:rPr/>
        <w:pict>
          <v:group style="position:absolute;margin-left:22.379999pt;margin-top:-75.220039pt;width:400.1pt;height:145.1pt;mso-position-horizontal-relative:page;mso-position-vertical-relative:paragraph;z-index:-21911040" id="docshapegroup924" coordorigin="448,-1504" coordsize="8002,2902">
            <v:rect style="position:absolute;left:2998;top:-1505;width:5451;height:1455" id="docshape925" filled="true" fillcolor="#000000" stroked="false">
              <v:fill opacity="32768f" type="solid"/>
            </v:rect>
            <v:rect style="position:absolute;left:3061;top:-1442;width:5330;height:1328" id="docshape926" filled="true" fillcolor="#ffffff" stroked="false">
              <v:fill type="solid"/>
            </v:rect>
            <v:rect style="position:absolute;left:447;top:-1505;width:2672;height:2902" id="docshape927" filled="true" fillcolor="#000000" stroked="false">
              <v:fill opacity="32768f" type="solid"/>
            </v:rect>
            <v:shape style="position:absolute;left:521;top:-1432;width:2530;height:2758" type="#_x0000_t75" id="docshape928" stroked="false">
              <v:imagedata r:id="rId187" o:title=""/>
            </v:shape>
            <v:rect style="position:absolute;left:520;top:-1432;width:2532;height:2758" id="docshape929" filled="false" stroked="true" strokeweight="1pt" strokecolor="#ffffff">
              <v:stroke dashstyle="solid"/>
            </v:rect>
            <w10:wrap type="none"/>
          </v:group>
        </w:pict>
      </w:r>
      <w:r>
        <w:rPr>
          <w:spacing w:val="-2"/>
        </w:rPr>
        <w:t>летами.</w:t>
      </w:r>
      <w:r>
        <w:rPr>
          <w:spacing w:val="-6"/>
        </w:rPr>
        <w:t> </w:t>
      </w:r>
      <w:r>
        <w:rPr>
          <w:spacing w:val="-2"/>
        </w:rPr>
        <w:t>Всех</w:t>
      </w:r>
      <w:r>
        <w:rPr>
          <w:spacing w:val="-6"/>
        </w:rPr>
        <w:t> </w:t>
      </w:r>
      <w:r>
        <w:rPr>
          <w:spacing w:val="-2"/>
        </w:rPr>
        <w:t>волновал</w:t>
      </w:r>
      <w:r>
        <w:rPr>
          <w:spacing w:val="-6"/>
        </w:rPr>
        <w:t> </w:t>
      </w:r>
      <w:r>
        <w:rPr>
          <w:spacing w:val="-2"/>
        </w:rPr>
        <w:t>вопрос:</w:t>
      </w:r>
      <w:r>
        <w:rPr>
          <w:spacing w:val="-6"/>
        </w:rPr>
        <w:t> </w:t>
      </w:r>
      <w:r>
        <w:rPr>
          <w:spacing w:val="-2"/>
        </w:rPr>
        <w:t>кто</w:t>
      </w:r>
      <w:r>
        <w:rPr>
          <w:spacing w:val="-6"/>
        </w:rPr>
        <w:t> </w:t>
      </w:r>
      <w:r>
        <w:rPr>
          <w:spacing w:val="-2"/>
        </w:rPr>
        <w:t>унаследует</w:t>
      </w:r>
      <w:r>
        <w:rPr>
          <w:spacing w:val="-6"/>
        </w:rPr>
        <w:t> </w:t>
      </w:r>
      <w:r>
        <w:rPr>
          <w:spacing w:val="-2"/>
        </w:rPr>
        <w:t>власть </w:t>
      </w:r>
      <w:r>
        <w:rPr/>
        <w:t>после бездетного Фёдора Ивановича? Главным пре- тендентом на престол становился его </w:t>
      </w:r>
      <w:r>
        <w:rPr/>
        <w:t>малолетний брат</w:t>
      </w:r>
      <w:r>
        <w:rPr>
          <w:spacing w:val="-12"/>
        </w:rPr>
        <w:t> </w:t>
      </w:r>
      <w:r>
        <w:rPr/>
        <w:t>Дмитрий.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этих</w:t>
      </w:r>
      <w:r>
        <w:rPr>
          <w:spacing w:val="-12"/>
        </w:rPr>
        <w:t> </w:t>
      </w:r>
      <w:r>
        <w:rPr/>
        <w:t>условиях</w:t>
      </w:r>
      <w:r>
        <w:rPr>
          <w:spacing w:val="-12"/>
        </w:rPr>
        <w:t> </w:t>
      </w:r>
      <w:r>
        <w:rPr/>
        <w:t>всесильный</w:t>
      </w:r>
      <w:r>
        <w:rPr>
          <w:spacing w:val="-12"/>
        </w:rPr>
        <w:t> </w:t>
      </w:r>
      <w:r>
        <w:rPr/>
        <w:t>фаворит царя</w:t>
      </w:r>
      <w:r>
        <w:rPr>
          <w:spacing w:val="-2"/>
        </w:rPr>
        <w:t> </w:t>
      </w:r>
      <w:r>
        <w:rPr/>
        <w:t>Борис</w:t>
      </w:r>
      <w:r>
        <w:rPr>
          <w:spacing w:val="-2"/>
        </w:rPr>
        <w:t> </w:t>
      </w:r>
      <w:r>
        <w:rPr/>
        <w:t>Годунов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мог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задумываться</w:t>
      </w:r>
      <w:r>
        <w:rPr>
          <w:spacing w:val="-2"/>
        </w:rPr>
        <w:t> </w:t>
      </w:r>
      <w:r>
        <w:rPr/>
        <w:t>о</w:t>
      </w:r>
      <w:r>
        <w:rPr>
          <w:spacing w:val="-2"/>
        </w:rPr>
        <w:t> </w:t>
      </w:r>
      <w:r>
        <w:rPr/>
        <w:t>своём </w:t>
      </w:r>
      <w:r>
        <w:rPr>
          <w:spacing w:val="-2"/>
        </w:rPr>
        <w:t>будущем.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Когда по стране распространилась весть о внезапной и загадочной смерти Дмитрия в Угличе в 1591 г., многие предполагали, что царевич стал жертвой тайной расправы Годунова. Мать Дмитрия царица Мария Нагая прямо обви- нила</w:t>
      </w:r>
      <w:r>
        <w:rPr>
          <w:spacing w:val="24"/>
        </w:rPr>
        <w:t> </w:t>
      </w:r>
      <w:r>
        <w:rPr/>
        <w:t>в</w:t>
      </w:r>
      <w:r>
        <w:rPr>
          <w:spacing w:val="24"/>
        </w:rPr>
        <w:t> </w:t>
      </w:r>
      <w:r>
        <w:rPr/>
        <w:t>гибели</w:t>
      </w:r>
      <w:r>
        <w:rPr>
          <w:spacing w:val="24"/>
        </w:rPr>
        <w:t> </w:t>
      </w:r>
      <w:r>
        <w:rPr/>
        <w:t>сына</w:t>
      </w:r>
      <w:r>
        <w:rPr>
          <w:spacing w:val="24"/>
        </w:rPr>
        <w:t> </w:t>
      </w:r>
      <w:r>
        <w:rPr/>
        <w:t>управлявших</w:t>
      </w:r>
      <w:r>
        <w:rPr>
          <w:spacing w:val="24"/>
        </w:rPr>
        <w:t> </w:t>
      </w:r>
      <w:r>
        <w:rPr/>
        <w:t>Угличем</w:t>
      </w:r>
      <w:r>
        <w:rPr>
          <w:spacing w:val="24"/>
        </w:rPr>
        <w:t> </w:t>
      </w:r>
      <w:r>
        <w:rPr/>
        <w:t>дьяков,</w:t>
      </w:r>
      <w:r>
        <w:rPr>
          <w:spacing w:val="24"/>
        </w:rPr>
        <w:t> </w:t>
      </w:r>
      <w:r>
        <w:rPr/>
        <w:t>присланных</w:t>
      </w:r>
      <w:r>
        <w:rPr>
          <w:spacing w:val="24"/>
        </w:rPr>
        <w:t> </w:t>
      </w:r>
      <w:r>
        <w:rPr/>
        <w:t>Годуновым, и они были убиты в ходе народного бунта.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По официальной версии комиссии, которую возглавлял боярин Василий Шуйский, Дмитрий играл с детьми в тычку (ножички) и в припадке </w:t>
      </w:r>
      <w:r>
        <w:rPr/>
        <w:t>падучей болезни (эпилепсии) напоролся горлом на нож. После гибели Дмитрия его мать</w:t>
      </w:r>
      <w:r>
        <w:rPr>
          <w:spacing w:val="-11"/>
        </w:rPr>
        <w:t> </w:t>
      </w:r>
      <w:r>
        <w:rPr/>
        <w:t>постригли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монахини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именем</w:t>
      </w:r>
      <w:r>
        <w:rPr>
          <w:spacing w:val="-11"/>
        </w:rPr>
        <w:t> </w:t>
      </w:r>
      <w:r>
        <w:rPr/>
        <w:t>Марфа.</w:t>
      </w:r>
      <w:r>
        <w:rPr>
          <w:spacing w:val="-11"/>
        </w:rPr>
        <w:t> </w:t>
      </w:r>
      <w:r>
        <w:rPr/>
        <w:t>Её</w:t>
      </w:r>
      <w:r>
        <w:rPr>
          <w:spacing w:val="-11"/>
        </w:rPr>
        <w:t> </w:t>
      </w:r>
      <w:r>
        <w:rPr/>
        <w:t>родственников</w:t>
      </w:r>
      <w:r>
        <w:rPr>
          <w:spacing w:val="-11"/>
        </w:rPr>
        <w:t> </w:t>
      </w:r>
      <w:r>
        <w:rPr/>
        <w:t>сослали.</w:t>
      </w:r>
      <w:r>
        <w:rPr>
          <w:spacing w:val="-11"/>
        </w:rPr>
        <w:t> </w:t>
      </w:r>
      <w:r>
        <w:rPr/>
        <w:t>Нака- зали и угличан, принявших участие в восстании. Угличский колокол, возве- стивший о смерти царевича, также был наказан. Его сняли с колокольни, вырвали язык и увезли в Сибирь.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Последний царь из династии московских Рюриковичей Фёдор Иванович умер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январе</w:t>
      </w:r>
      <w:r>
        <w:rPr>
          <w:spacing w:val="-13"/>
        </w:rPr>
        <w:t> </w:t>
      </w:r>
      <w:r>
        <w:rPr/>
        <w:t>1598</w:t>
      </w:r>
      <w:r>
        <w:rPr>
          <w:spacing w:val="-13"/>
        </w:rPr>
        <w:t> </w:t>
      </w:r>
      <w:r>
        <w:rPr/>
        <w:t>г.</w:t>
      </w:r>
      <w:r>
        <w:rPr>
          <w:spacing w:val="-13"/>
        </w:rPr>
        <w:t> </w:t>
      </w:r>
      <w:r>
        <w:rPr/>
        <w:t>Его</w:t>
      </w:r>
      <w:r>
        <w:rPr>
          <w:spacing w:val="-13"/>
        </w:rPr>
        <w:t> </w:t>
      </w:r>
      <w:r>
        <w:rPr/>
        <w:t>единственная</w:t>
      </w:r>
      <w:r>
        <w:rPr>
          <w:spacing w:val="-13"/>
        </w:rPr>
        <w:t> </w:t>
      </w:r>
      <w:r>
        <w:rPr/>
        <w:t>дочь</w:t>
      </w:r>
      <w:r>
        <w:rPr>
          <w:spacing w:val="-13"/>
        </w:rPr>
        <w:t> </w:t>
      </w:r>
      <w:r>
        <w:rPr/>
        <w:t>царевна</w:t>
      </w:r>
      <w:r>
        <w:rPr>
          <w:spacing w:val="-13"/>
        </w:rPr>
        <w:t> </w:t>
      </w:r>
      <w:r>
        <w:rPr/>
        <w:t>Федосья,</w:t>
      </w:r>
      <w:r>
        <w:rPr>
          <w:spacing w:val="-13"/>
        </w:rPr>
        <w:t> </w:t>
      </w:r>
      <w:r>
        <w:rPr/>
        <w:t>прожив</w:t>
      </w:r>
      <w:r>
        <w:rPr>
          <w:spacing w:val="-13"/>
        </w:rPr>
        <w:t> </w:t>
      </w:r>
      <w:r>
        <w:rPr/>
        <w:t>полтора года, скончалась ещё ранее.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08" w:lineRule="auto" w:before="114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33"/>
          <w:sz w:val="19"/>
        </w:rPr>
        <w:t> </w:t>
      </w:r>
      <w:r>
        <w:rPr>
          <w:sz w:val="19"/>
        </w:rPr>
        <w:t>В</w:t>
      </w:r>
      <w:r>
        <w:rPr>
          <w:spacing w:val="17"/>
          <w:sz w:val="19"/>
        </w:rPr>
        <w:t> </w:t>
      </w:r>
      <w:r>
        <w:rPr>
          <w:sz w:val="19"/>
        </w:rPr>
        <w:t>чём</w:t>
      </w:r>
      <w:r>
        <w:rPr>
          <w:spacing w:val="17"/>
          <w:sz w:val="19"/>
        </w:rPr>
        <w:t> </w:t>
      </w:r>
      <w:r>
        <w:rPr>
          <w:sz w:val="19"/>
        </w:rPr>
        <w:t>суть</w:t>
      </w:r>
      <w:r>
        <w:rPr>
          <w:spacing w:val="17"/>
          <w:sz w:val="19"/>
        </w:rPr>
        <w:t> </w:t>
      </w:r>
      <w:r>
        <w:rPr>
          <w:sz w:val="19"/>
        </w:rPr>
        <w:t>«угличского</w:t>
      </w:r>
      <w:r>
        <w:rPr>
          <w:spacing w:val="17"/>
          <w:sz w:val="19"/>
        </w:rPr>
        <w:t> </w:t>
      </w:r>
      <w:r>
        <w:rPr>
          <w:sz w:val="19"/>
        </w:rPr>
        <w:t>дела»?</w:t>
      </w:r>
      <w:r>
        <w:rPr>
          <w:spacing w:val="17"/>
          <w:sz w:val="19"/>
        </w:rPr>
        <w:t> </w:t>
      </w:r>
      <w:r>
        <w:rPr>
          <w:sz w:val="19"/>
        </w:rPr>
        <w:t>Почему</w:t>
      </w:r>
      <w:r>
        <w:rPr>
          <w:spacing w:val="17"/>
          <w:sz w:val="19"/>
        </w:rPr>
        <w:t> </w:t>
      </w:r>
      <w:r>
        <w:rPr>
          <w:sz w:val="19"/>
        </w:rPr>
        <w:t>оно</w:t>
      </w:r>
      <w:r>
        <w:rPr>
          <w:spacing w:val="17"/>
          <w:sz w:val="19"/>
        </w:rPr>
        <w:t> </w:t>
      </w:r>
      <w:r>
        <w:rPr>
          <w:sz w:val="19"/>
        </w:rPr>
        <w:t>породило</w:t>
      </w:r>
      <w:r>
        <w:rPr>
          <w:spacing w:val="17"/>
          <w:sz w:val="19"/>
        </w:rPr>
        <w:t> </w:t>
      </w:r>
      <w:r>
        <w:rPr>
          <w:sz w:val="19"/>
        </w:rPr>
        <w:t>огромную</w:t>
      </w:r>
      <w:r>
        <w:rPr>
          <w:spacing w:val="17"/>
          <w:sz w:val="19"/>
        </w:rPr>
        <w:t> </w:t>
      </w:r>
      <w:r>
        <w:rPr>
          <w:sz w:val="19"/>
        </w:rPr>
        <w:t>волну</w:t>
      </w:r>
      <w:r>
        <w:rPr>
          <w:spacing w:val="17"/>
          <w:sz w:val="19"/>
        </w:rPr>
        <w:t> </w:t>
      </w:r>
      <w:r>
        <w:rPr>
          <w:sz w:val="19"/>
        </w:rPr>
        <w:t>слухов в</w:t>
      </w:r>
      <w:r>
        <w:rPr>
          <w:spacing w:val="-2"/>
          <w:sz w:val="19"/>
        </w:rPr>
        <w:t> </w:t>
      </w:r>
      <w:r>
        <w:rPr>
          <w:sz w:val="19"/>
        </w:rPr>
        <w:t>народе?</w:t>
      </w:r>
      <w:r>
        <w:rPr>
          <w:spacing w:val="-2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4"/>
          <w:sz w:val="19"/>
        </w:rPr>
        <w:t> </w:t>
      </w:r>
      <w:r>
        <w:rPr>
          <w:sz w:val="19"/>
        </w:rPr>
        <w:t>Как</w:t>
      </w:r>
      <w:r>
        <w:rPr>
          <w:spacing w:val="-2"/>
          <w:sz w:val="19"/>
        </w:rPr>
        <w:t> </w:t>
      </w:r>
      <w:r>
        <w:rPr>
          <w:sz w:val="19"/>
        </w:rPr>
        <w:t>вы</w:t>
      </w:r>
      <w:r>
        <w:rPr>
          <w:spacing w:val="-2"/>
          <w:sz w:val="19"/>
        </w:rPr>
        <w:t> </w:t>
      </w:r>
      <w:r>
        <w:rPr>
          <w:sz w:val="19"/>
        </w:rPr>
        <w:t>думаете,</w:t>
      </w:r>
      <w:r>
        <w:rPr>
          <w:spacing w:val="-2"/>
          <w:sz w:val="19"/>
        </w:rPr>
        <w:t> </w:t>
      </w:r>
      <w:r>
        <w:rPr>
          <w:sz w:val="19"/>
        </w:rPr>
        <w:t>был</w:t>
      </w:r>
      <w:r>
        <w:rPr>
          <w:spacing w:val="-2"/>
          <w:sz w:val="19"/>
        </w:rPr>
        <w:t> </w:t>
      </w:r>
      <w:r>
        <w:rPr>
          <w:sz w:val="19"/>
        </w:rPr>
        <w:t>ли</w:t>
      </w:r>
      <w:r>
        <w:rPr>
          <w:spacing w:val="-2"/>
          <w:sz w:val="19"/>
        </w:rPr>
        <w:t> </w:t>
      </w:r>
      <w:r>
        <w:rPr>
          <w:sz w:val="19"/>
        </w:rPr>
        <w:t>причастен</w:t>
      </w:r>
      <w:r>
        <w:rPr>
          <w:spacing w:val="-2"/>
          <w:sz w:val="19"/>
        </w:rPr>
        <w:t> </w:t>
      </w:r>
      <w:r>
        <w:rPr>
          <w:sz w:val="19"/>
        </w:rPr>
        <w:t>Борис</w:t>
      </w:r>
      <w:r>
        <w:rPr>
          <w:spacing w:val="-2"/>
          <w:sz w:val="19"/>
        </w:rPr>
        <w:t> </w:t>
      </w:r>
      <w:r>
        <w:rPr>
          <w:sz w:val="19"/>
        </w:rPr>
        <w:t>Годунов</w:t>
      </w:r>
      <w:r>
        <w:rPr>
          <w:spacing w:val="-2"/>
          <w:sz w:val="19"/>
        </w:rPr>
        <w:t> </w:t>
      </w:r>
      <w:r>
        <w:rPr>
          <w:sz w:val="19"/>
        </w:rPr>
        <w:t>к</w:t>
      </w:r>
      <w:r>
        <w:rPr>
          <w:spacing w:val="-2"/>
          <w:sz w:val="19"/>
        </w:rPr>
        <w:t> </w:t>
      </w:r>
      <w:r>
        <w:rPr>
          <w:sz w:val="19"/>
        </w:rPr>
        <w:t>смерти</w:t>
      </w:r>
      <w:r>
        <w:rPr>
          <w:spacing w:val="-2"/>
          <w:sz w:val="19"/>
        </w:rPr>
        <w:t> </w:t>
      </w:r>
      <w:r>
        <w:rPr>
          <w:sz w:val="19"/>
        </w:rPr>
        <w:t>царевича Дмитрия? Свой ответ объясните.</w:t>
      </w:r>
    </w:p>
    <w:p>
      <w:pPr>
        <w:pStyle w:val="BodyText"/>
        <w:spacing w:before="9"/>
        <w:rPr>
          <w:rFonts w:ascii="Tahoma"/>
          <w:sz w:val="16"/>
        </w:rPr>
      </w:pPr>
      <w:r>
        <w:rPr/>
        <w:pict>
          <v:group style="position:absolute;margin-left:36.553001pt;margin-top:11.30625pt;width:385.95pt;height:156.25pt;mso-position-horizontal-relative:page;mso-position-vertical-relative:paragraph;z-index:-15645184;mso-wrap-distance-left:0;mso-wrap-distance-right:0" id="docshapegroup930" coordorigin="731,226" coordsize="7719,3125">
            <v:rect style="position:absolute;left:731;top:226;width:7719;height:3125" id="docshape931" filled="true" fillcolor="#000000" stroked="false">
              <v:fill opacity="32768f" type="solid"/>
            </v:rect>
            <v:rect style="position:absolute;left:793;top:289;width:7597;height:2997" id="docshape932" filled="true" fillcolor="#e9eff8" stroked="false">
              <v:fill type="solid"/>
            </v:rect>
            <v:shape style="position:absolute;left:891;top:387;width:356;height:351" type="#_x0000_t75" id="docshape933" stroked="false">
              <v:imagedata r:id="rId188" o:title=""/>
            </v:shape>
            <v:shape style="position:absolute;left:793;top:289;width:7597;height:2997" type="#_x0000_t202" id="docshape934" filled="false" stroked="false">
              <v:textbox inset="0,0,0,0">
                <w:txbxContent>
                  <w:p>
                    <w:pPr>
                      <w:spacing w:before="151"/>
                      <w:ind w:left="681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340" w:right="33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Правительству царя Фёдора I Ивановича во главе с Борисом Годуновым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уда- лось частично преодолеть кризис, в котором находилась страна после смер- ти Ивана IV Грозного. Оживилась внутренняя и внешняя торговля, укрепля- </w:t>
                    </w:r>
                    <w:r>
                      <w:rPr>
                        <w:rFonts w:ascii="Tahoma" w:hAnsi="Tahoma"/>
                        <w:sz w:val="20"/>
                      </w:rPr>
                      <w:t>лось (ценой закрепощения крестьянства) положение служилых людей,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развернулось строительство новых городов на осваиваемых и присоединён-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ных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территориях.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Благодаря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учреждению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патриаршества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повысился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статус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России среди православных народов. Успешная война со Швецией позволи- ла вернуть утраченные в ходе Ливонской войны земли. Вместе с тем в стра- </w:t>
                    </w:r>
                    <w:r>
                      <w:rPr>
                        <w:rFonts w:ascii="Tahoma" w:hAnsi="Tahoma"/>
                        <w:sz w:val="20"/>
                      </w:rPr>
                      <w:t>не росло недовольство против всесильного царского фаворита Годунова. Особенно оно усилилось после загадочной смерти царевича Дмитрия.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6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rFonts w:ascii="Tahoma"/>
          <w:sz w:val="14"/>
        </w:rPr>
      </w:pPr>
    </w:p>
    <w:p>
      <w:pPr>
        <w:pStyle w:val="Heading7"/>
        <w:spacing w:before="90"/>
      </w:pPr>
      <w:r>
        <w:rPr/>
        <w:drawing>
          <wp:inline distT="0" distB="0" distL="0" distR="0">
            <wp:extent cx="144005" cy="144005"/>
            <wp:effectExtent l="0" t="0" r="0" b="0"/>
            <wp:docPr id="95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32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37"/>
        </w:numPr>
        <w:tabs>
          <w:tab w:pos="1134" w:val="left" w:leader="none"/>
        </w:tabs>
        <w:spacing w:line="208" w:lineRule="auto" w:before="51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Назовите меры, предпринимавшиеся правительством для прекращения бегства </w:t>
      </w:r>
      <w:r>
        <w:rPr>
          <w:w w:val="95"/>
          <w:sz w:val="19"/>
        </w:rPr>
        <w:t>кре-</w:t>
      </w:r>
      <w:r>
        <w:rPr>
          <w:w w:val="95"/>
          <w:sz w:val="19"/>
        </w:rPr>
        <w:t> </w:t>
      </w:r>
      <w:r>
        <w:rPr>
          <w:sz w:val="19"/>
        </w:rPr>
        <w:t>стьян. Проверьте себя по тексту пункта 3 параграфа.</w:t>
      </w:r>
    </w:p>
    <w:p>
      <w:pPr>
        <w:pStyle w:val="ListParagraph"/>
        <w:numPr>
          <w:ilvl w:val="0"/>
          <w:numId w:val="37"/>
        </w:numPr>
        <w:tabs>
          <w:tab w:pos="1134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sz w:val="19"/>
        </w:rPr>
        <w:t>Как изменялось положение Русской православной церкви на протяжении XVI </w:t>
      </w:r>
      <w:r>
        <w:rPr>
          <w:sz w:val="19"/>
        </w:rPr>
        <w:t>в.?</w:t>
      </w:r>
      <w:r>
        <w:rPr>
          <w:sz w:val="19"/>
        </w:rPr>
        <w:t> Соответствовало</w:t>
      </w:r>
      <w:r>
        <w:rPr>
          <w:spacing w:val="-3"/>
          <w:sz w:val="19"/>
        </w:rPr>
        <w:t> </w:t>
      </w:r>
      <w:r>
        <w:rPr>
          <w:sz w:val="19"/>
        </w:rPr>
        <w:t>ли</w:t>
      </w:r>
      <w:r>
        <w:rPr>
          <w:spacing w:val="-3"/>
          <w:sz w:val="19"/>
        </w:rPr>
        <w:t> </w:t>
      </w:r>
      <w:r>
        <w:rPr>
          <w:sz w:val="19"/>
        </w:rPr>
        <w:t>концепции</w:t>
      </w:r>
      <w:r>
        <w:rPr>
          <w:spacing w:val="-3"/>
          <w:sz w:val="19"/>
        </w:rPr>
        <w:t> </w:t>
      </w:r>
      <w:r>
        <w:rPr>
          <w:sz w:val="19"/>
        </w:rPr>
        <w:t>«Москва</w:t>
      </w:r>
      <w:r>
        <w:rPr>
          <w:spacing w:val="-3"/>
          <w:sz w:val="19"/>
        </w:rPr>
        <w:t> </w:t>
      </w:r>
      <w:r>
        <w:rPr>
          <w:sz w:val="19"/>
        </w:rPr>
        <w:t>—</w:t>
      </w:r>
      <w:r>
        <w:rPr>
          <w:spacing w:val="-3"/>
          <w:sz w:val="19"/>
        </w:rPr>
        <w:t> </w:t>
      </w:r>
      <w:r>
        <w:rPr>
          <w:sz w:val="19"/>
        </w:rPr>
        <w:t>Третий</w:t>
      </w:r>
      <w:r>
        <w:rPr>
          <w:spacing w:val="-3"/>
          <w:sz w:val="19"/>
        </w:rPr>
        <w:t> </w:t>
      </w:r>
      <w:r>
        <w:rPr>
          <w:sz w:val="19"/>
        </w:rPr>
        <w:t>Рим»</w:t>
      </w:r>
      <w:r>
        <w:rPr>
          <w:spacing w:val="-3"/>
          <w:sz w:val="19"/>
        </w:rPr>
        <w:t> </w:t>
      </w:r>
      <w:r>
        <w:rPr>
          <w:sz w:val="19"/>
        </w:rPr>
        <w:t>введение</w:t>
      </w:r>
      <w:r>
        <w:rPr>
          <w:spacing w:val="-3"/>
          <w:sz w:val="19"/>
        </w:rPr>
        <w:t> </w:t>
      </w:r>
      <w:r>
        <w:rPr>
          <w:sz w:val="19"/>
        </w:rPr>
        <w:t>патриаршества</w:t>
      </w:r>
      <w:r>
        <w:rPr>
          <w:sz w:val="19"/>
        </w:rPr>
        <w:t> в России? Объясните свой ответ.</w:t>
      </w:r>
    </w:p>
    <w:p>
      <w:pPr>
        <w:spacing w:line="213" w:lineRule="auto" w:before="62"/>
        <w:ind w:left="1133" w:right="791" w:hanging="794"/>
        <w:jc w:val="both"/>
        <w:rPr>
          <w:rFonts w:ascii="Tahoma" w:hAnsi="Tahoma"/>
          <w:sz w:val="19"/>
        </w:rPr>
      </w:pPr>
      <w:r>
        <w:rPr>
          <w:position w:val="-3"/>
        </w:rPr>
        <w:drawing>
          <wp:inline distT="0" distB="0" distL="0" distR="0">
            <wp:extent cx="216010" cy="121640"/>
            <wp:effectExtent l="0" t="0" r="0" b="0"/>
            <wp:docPr id="97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62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10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36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3.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Охарактеризуйте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социально-экономическое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развитие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конце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XVI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Чем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вы- </w:t>
      </w:r>
      <w:r>
        <w:rPr>
          <w:rFonts w:ascii="Tahoma" w:hAnsi="Tahoma"/>
          <w:w w:val="95"/>
          <w:sz w:val="19"/>
        </w:rPr>
        <w:t>званы особенности её развития в сравнении со странами Западной Европы этого же </w:t>
      </w:r>
      <w:r>
        <w:rPr>
          <w:rFonts w:ascii="Tahoma" w:hAnsi="Tahoma"/>
          <w:spacing w:val="-2"/>
          <w:sz w:val="19"/>
        </w:rPr>
        <w:t>периода?</w:t>
      </w:r>
    </w:p>
    <w:p>
      <w:pPr>
        <w:pStyle w:val="ListParagraph"/>
        <w:numPr>
          <w:ilvl w:val="0"/>
          <w:numId w:val="38"/>
        </w:numPr>
        <w:tabs>
          <w:tab w:pos="1134" w:val="left" w:leader="none"/>
        </w:tabs>
        <w:spacing w:line="208" w:lineRule="auto" w:before="67" w:after="0"/>
        <w:ind w:left="1133" w:right="790" w:hanging="341"/>
        <w:jc w:val="both"/>
        <w:rPr>
          <w:sz w:val="19"/>
        </w:rPr>
      </w:pPr>
      <w:r>
        <w:rPr>
          <w:w w:val="95"/>
          <w:sz w:val="19"/>
        </w:rPr>
        <w:t>Сравните систему управления Российским государством в начале XVI в. и в 1580-х гг. </w:t>
      </w:r>
      <w:r>
        <w:rPr>
          <w:sz w:val="19"/>
        </w:rPr>
        <w:t>В чём вы видите общие черты и различия?</w:t>
      </w:r>
    </w:p>
    <w:p>
      <w:pPr>
        <w:pStyle w:val="ListParagraph"/>
        <w:numPr>
          <w:ilvl w:val="0"/>
          <w:numId w:val="38"/>
        </w:numPr>
        <w:tabs>
          <w:tab w:pos="969" w:val="left" w:leader="none"/>
        </w:tabs>
        <w:spacing w:line="240" w:lineRule="auto" w:before="43" w:after="0"/>
        <w:ind w:left="968" w:right="0" w:hanging="176"/>
        <w:jc w:val="both"/>
        <w:rPr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*</w:t>
      </w:r>
      <w:r>
        <w:rPr>
          <w:rFonts w:ascii="Calibri" w:hAnsi="Calibri"/>
          <w:b/>
          <w:color w:val="DB413F"/>
          <w:spacing w:val="41"/>
          <w:sz w:val="19"/>
        </w:rPr>
        <w:t> </w:t>
      </w:r>
      <w:r>
        <w:rPr>
          <w:w w:val="95"/>
          <w:sz w:val="19"/>
        </w:rPr>
        <w:t>Составьте</w:t>
      </w:r>
      <w:r>
        <w:rPr>
          <w:spacing w:val="4"/>
          <w:sz w:val="19"/>
        </w:rPr>
        <w:t> </w:t>
      </w:r>
      <w:r>
        <w:rPr>
          <w:w w:val="95"/>
          <w:sz w:val="19"/>
        </w:rPr>
        <w:t>в</w:t>
      </w:r>
      <w:r>
        <w:rPr>
          <w:spacing w:val="3"/>
          <w:sz w:val="19"/>
        </w:rPr>
        <w:t> </w:t>
      </w:r>
      <w:r>
        <w:rPr>
          <w:w w:val="95"/>
          <w:sz w:val="19"/>
        </w:rPr>
        <w:t>тетради</w:t>
      </w:r>
      <w:r>
        <w:rPr>
          <w:spacing w:val="3"/>
          <w:sz w:val="19"/>
        </w:rPr>
        <w:t> </w:t>
      </w:r>
      <w:r>
        <w:rPr>
          <w:w w:val="95"/>
          <w:sz w:val="19"/>
        </w:rPr>
        <w:t>простой</w:t>
      </w:r>
      <w:r>
        <w:rPr>
          <w:spacing w:val="3"/>
          <w:sz w:val="19"/>
        </w:rPr>
        <w:t> </w:t>
      </w:r>
      <w:r>
        <w:rPr>
          <w:w w:val="95"/>
          <w:sz w:val="19"/>
        </w:rPr>
        <w:t>план</w:t>
      </w:r>
      <w:r>
        <w:rPr>
          <w:spacing w:val="4"/>
          <w:sz w:val="19"/>
        </w:rPr>
        <w:t> </w:t>
      </w:r>
      <w:r>
        <w:rPr>
          <w:w w:val="95"/>
          <w:sz w:val="19"/>
        </w:rPr>
        <w:t>ответа</w:t>
      </w:r>
      <w:r>
        <w:rPr>
          <w:spacing w:val="3"/>
          <w:sz w:val="19"/>
        </w:rPr>
        <w:t> </w:t>
      </w:r>
      <w:r>
        <w:rPr>
          <w:w w:val="95"/>
          <w:sz w:val="19"/>
        </w:rPr>
        <w:t>по</w:t>
      </w:r>
      <w:r>
        <w:rPr>
          <w:spacing w:val="3"/>
          <w:sz w:val="19"/>
        </w:rPr>
        <w:t> </w:t>
      </w:r>
      <w:r>
        <w:rPr>
          <w:w w:val="95"/>
          <w:sz w:val="19"/>
        </w:rPr>
        <w:t>теме</w:t>
      </w:r>
      <w:r>
        <w:rPr>
          <w:spacing w:val="4"/>
          <w:sz w:val="19"/>
        </w:rPr>
        <w:t> </w:t>
      </w:r>
      <w:r>
        <w:rPr>
          <w:w w:val="95"/>
          <w:sz w:val="19"/>
        </w:rPr>
        <w:t>«Правление</w:t>
      </w:r>
      <w:r>
        <w:rPr>
          <w:spacing w:val="3"/>
          <w:sz w:val="19"/>
        </w:rPr>
        <w:t> </w:t>
      </w:r>
      <w:r>
        <w:rPr>
          <w:w w:val="95"/>
          <w:sz w:val="19"/>
        </w:rPr>
        <w:t>Фёдора</w:t>
      </w:r>
      <w:r>
        <w:rPr>
          <w:spacing w:val="3"/>
          <w:sz w:val="19"/>
        </w:rPr>
        <w:t> </w:t>
      </w:r>
      <w:r>
        <w:rPr>
          <w:spacing w:val="-2"/>
          <w:w w:val="95"/>
          <w:sz w:val="19"/>
        </w:rPr>
        <w:t>Ивановича».</w:t>
      </w:r>
    </w:p>
    <w:p>
      <w:pPr>
        <w:pStyle w:val="Heading7"/>
        <w:tabs>
          <w:tab w:pos="8163" w:val="left" w:leader="none"/>
        </w:tabs>
        <w:spacing w:before="118"/>
      </w:pPr>
      <w:r>
        <w:rPr/>
        <w:pict>
          <v:group style="position:absolute;margin-left:164.604294pt;margin-top:10.147346pt;width:239pt;height:7.85pt;mso-position-horizontal-relative:page;mso-position-vertical-relative:paragraph;z-index:-21910016" id="docshapegroup935" coordorigin="3292,203" coordsize="4780,157">
            <v:line style="position:absolute" from="3342,281" to="7977,281" stroked="true" strokeweight="1pt" strokecolor="#4495d1">
              <v:stroke dashstyle="dot"/>
            </v:line>
            <v:shape style="position:absolute;left:3292;top:271;width:4715;height:20" id="docshape936" coordorigin="3292,271" coordsize="4715,20" path="m3312,281l3309,274,3302,271,3295,274,3292,281,3295,288,3302,291,3309,288,3312,281xm8007,281l8004,274,7997,271,7990,274,7987,281,7990,288,7997,291,8004,288,8007,281xe" filled="true" fillcolor="#4495d1" stroked="false">
              <v:path arrowok="t"/>
              <v:fill type="solid"/>
            </v:shape>
            <v:shape style="position:absolute;left:7987;top:202;width:84;height:157" id="docshape937" coordorigin="7987,203" coordsize="84,157" path="m7987,203l7987,359,8071,281,7987,203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99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48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6"/>
        <w:ind w:left="1133" w:right="784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 хронологический порядок событий: 1) указ об урочных летах; 2) </w:t>
      </w:r>
      <w:r>
        <w:rPr>
          <w:rFonts w:ascii="Tahoma" w:hAnsi="Tahoma"/>
          <w:sz w:val="19"/>
        </w:rPr>
        <w:t>уч- реждение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37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37"/>
          <w:sz w:val="19"/>
        </w:rPr>
        <w:t> </w:t>
      </w:r>
      <w:r>
        <w:rPr>
          <w:rFonts w:ascii="Tahoma" w:hAnsi="Tahoma"/>
          <w:sz w:val="19"/>
        </w:rPr>
        <w:t>патриаршества;</w:t>
      </w:r>
      <w:r>
        <w:rPr>
          <w:rFonts w:ascii="Tahoma" w:hAnsi="Tahoma"/>
          <w:spacing w:val="37"/>
          <w:sz w:val="19"/>
        </w:rPr>
        <w:t> </w:t>
      </w:r>
      <w:r>
        <w:rPr>
          <w:rFonts w:ascii="Tahoma" w:hAnsi="Tahoma"/>
          <w:sz w:val="19"/>
        </w:rPr>
        <w:t>3)</w:t>
      </w:r>
      <w:r>
        <w:rPr>
          <w:rFonts w:ascii="Tahoma" w:hAnsi="Tahoma"/>
          <w:spacing w:val="37"/>
          <w:sz w:val="19"/>
        </w:rPr>
        <w:t> </w:t>
      </w:r>
      <w:r>
        <w:rPr>
          <w:rFonts w:ascii="Tahoma" w:hAnsi="Tahoma"/>
          <w:sz w:val="19"/>
        </w:rPr>
        <w:t>разгром</w:t>
      </w:r>
      <w:r>
        <w:rPr>
          <w:rFonts w:ascii="Tahoma" w:hAnsi="Tahoma"/>
          <w:spacing w:val="37"/>
          <w:sz w:val="19"/>
        </w:rPr>
        <w:t> </w:t>
      </w:r>
      <w:r>
        <w:rPr>
          <w:rFonts w:ascii="Tahoma" w:hAnsi="Tahoma"/>
          <w:sz w:val="19"/>
        </w:rPr>
        <w:t>Англией</w:t>
      </w:r>
      <w:r>
        <w:rPr>
          <w:rFonts w:ascii="Tahoma" w:hAnsi="Tahoma"/>
          <w:spacing w:val="37"/>
          <w:sz w:val="19"/>
        </w:rPr>
        <w:t> </w:t>
      </w:r>
      <w:r>
        <w:rPr>
          <w:rFonts w:ascii="Tahoma" w:hAnsi="Tahoma"/>
          <w:sz w:val="19"/>
        </w:rPr>
        <w:t>Непобедимой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pacing w:val="-2"/>
          <w:sz w:val="19"/>
        </w:rPr>
        <w:t>армады;</w:t>
      </w:r>
    </w:p>
    <w:p>
      <w:pPr>
        <w:spacing w:line="212" w:lineRule="exact" w:before="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4)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гибель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царевича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Дмитрия.</w:t>
      </w:r>
    </w:p>
    <w:p>
      <w:pPr>
        <w:pStyle w:val="Heading7"/>
        <w:spacing w:before="187"/>
      </w:pPr>
      <w:r>
        <w:rPr/>
        <w:pict>
          <v:group style="position:absolute;margin-left:155.961899pt;margin-top:10.01726pt;width:263.6pt;height:14.2pt;mso-position-horizontal-relative:page;mso-position-vertical-relative:paragraph;z-index:15814144" id="docshapegroup938" coordorigin="3119,200" coordsize="5272,284">
            <v:shape style="position:absolute;left:8107;top:200;width:284;height:284" type="#_x0000_t75" id="docshape939" stroked="false">
              <v:imagedata r:id="rId15" o:title=""/>
            </v:shape>
            <v:line style="position:absolute" from="3169,346" to="7956,346" stroked="true" strokeweight="1pt" strokecolor="#4495d1">
              <v:stroke dashstyle="dot"/>
            </v:line>
            <v:shape style="position:absolute;left:3119;top:335;width:4867;height:20" id="docshape940" coordorigin="3119,336" coordsize="4867,20" path="m3139,346l3136,338,3129,336,3122,338,3119,346,3122,353,3129,356,3136,353,3139,346xm7986,346l7983,338,7976,336,7969,338,7966,346,7969,353,7976,356,7983,353,7986,346xe" filled="true" fillcolor="#4495d1" stroked="false">
              <v:path arrowok="t"/>
              <v:fill type="solid"/>
            </v:shape>
            <v:shape style="position:absolute;left:7966;top:267;width:84;height:157" id="docshape941" coordorigin="7966,267" coordsize="84,157" path="m7966,267l7966,424,8050,346,7966,267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42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 отрывок из сочинения английского путешественника Р. Ченслера, побы- </w:t>
      </w:r>
      <w:r>
        <w:rPr>
          <w:rFonts w:ascii="Tahoma" w:hAnsi="Tahoma"/>
          <w:sz w:val="19"/>
        </w:rPr>
        <w:t>вавшего в России, и ответьте на вопросы.</w:t>
      </w:r>
    </w:p>
    <w:p>
      <w:pPr>
        <w:spacing w:line="220" w:lineRule="auto" w:before="114"/>
        <w:ind w:left="793" w:right="790" w:firstLine="340"/>
        <w:jc w:val="both"/>
        <w:rPr>
          <w:sz w:val="19"/>
        </w:rPr>
      </w:pPr>
      <w:r>
        <w:rPr>
          <w:sz w:val="19"/>
        </w:rPr>
        <w:t>…В</w:t>
      </w:r>
      <w:r>
        <w:rPr>
          <w:spacing w:val="-11"/>
          <w:sz w:val="19"/>
        </w:rPr>
        <w:t> </w:t>
      </w:r>
      <w:r>
        <w:rPr>
          <w:sz w:val="19"/>
        </w:rPr>
        <w:t>северной</w:t>
      </w:r>
      <w:r>
        <w:rPr>
          <w:spacing w:val="-11"/>
          <w:sz w:val="19"/>
        </w:rPr>
        <w:t> </w:t>
      </w:r>
      <w:r>
        <w:rPr>
          <w:sz w:val="19"/>
        </w:rPr>
        <w:t>части</w:t>
      </w:r>
      <w:r>
        <w:rPr>
          <w:spacing w:val="-11"/>
          <w:sz w:val="19"/>
        </w:rPr>
        <w:t> </w:t>
      </w:r>
      <w:r>
        <w:rPr>
          <w:sz w:val="19"/>
        </w:rPr>
        <w:t>страны</w:t>
      </w:r>
      <w:r>
        <w:rPr>
          <w:spacing w:val="-11"/>
          <w:sz w:val="19"/>
        </w:rPr>
        <w:t> </w:t>
      </w:r>
      <w:r>
        <w:rPr>
          <w:sz w:val="19"/>
        </w:rPr>
        <w:t>находятся</w:t>
      </w:r>
      <w:r>
        <w:rPr>
          <w:spacing w:val="-11"/>
          <w:sz w:val="19"/>
        </w:rPr>
        <w:t> </w:t>
      </w:r>
      <w:r>
        <w:rPr>
          <w:sz w:val="19"/>
        </w:rPr>
        <w:t>места,</w:t>
      </w:r>
      <w:r>
        <w:rPr>
          <w:spacing w:val="-11"/>
          <w:sz w:val="19"/>
        </w:rPr>
        <w:t> </w:t>
      </w:r>
      <w:r>
        <w:rPr>
          <w:sz w:val="19"/>
        </w:rPr>
        <w:t>где</w:t>
      </w:r>
      <w:r>
        <w:rPr>
          <w:spacing w:val="-11"/>
          <w:sz w:val="19"/>
        </w:rPr>
        <w:t> </w:t>
      </w:r>
      <w:r>
        <w:rPr>
          <w:sz w:val="19"/>
        </w:rPr>
        <w:t>водится</w:t>
      </w:r>
      <w:r>
        <w:rPr>
          <w:spacing w:val="-11"/>
          <w:sz w:val="19"/>
        </w:rPr>
        <w:t> </w:t>
      </w:r>
      <w:r>
        <w:rPr>
          <w:sz w:val="19"/>
        </w:rPr>
        <w:t>пушнина</w:t>
      </w:r>
      <w:r>
        <w:rPr>
          <w:spacing w:val="-11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соболя,</w:t>
      </w:r>
      <w:r>
        <w:rPr>
          <w:spacing w:val="-11"/>
          <w:sz w:val="19"/>
        </w:rPr>
        <w:t> </w:t>
      </w:r>
      <w:r>
        <w:rPr>
          <w:sz w:val="19"/>
        </w:rPr>
        <w:t>ку- ницы, молодые бобры, белые, чёрные и рыжие лисицы, выдры, горностаи, олени. Там</w:t>
      </w:r>
      <w:r>
        <w:rPr>
          <w:spacing w:val="-14"/>
          <w:sz w:val="19"/>
        </w:rPr>
        <w:t> </w:t>
      </w:r>
      <w:r>
        <w:rPr>
          <w:sz w:val="19"/>
        </w:rPr>
        <w:t>добывают</w:t>
      </w:r>
      <w:r>
        <w:rPr>
          <w:spacing w:val="-13"/>
          <w:sz w:val="19"/>
        </w:rPr>
        <w:t> </w:t>
      </w:r>
      <w:r>
        <w:rPr>
          <w:sz w:val="19"/>
        </w:rPr>
        <w:t>рыбий</w:t>
      </w:r>
      <w:r>
        <w:rPr>
          <w:spacing w:val="-13"/>
          <w:sz w:val="19"/>
        </w:rPr>
        <w:t> </w:t>
      </w:r>
      <w:r>
        <w:rPr>
          <w:sz w:val="19"/>
        </w:rPr>
        <w:t>зуб;</w:t>
      </w:r>
      <w:r>
        <w:rPr>
          <w:spacing w:val="-13"/>
          <w:sz w:val="19"/>
        </w:rPr>
        <w:t> </w:t>
      </w:r>
      <w:r>
        <w:rPr>
          <w:sz w:val="19"/>
        </w:rPr>
        <w:t>рыба</w:t>
      </w:r>
      <w:r>
        <w:rPr>
          <w:spacing w:val="-13"/>
          <w:sz w:val="19"/>
        </w:rPr>
        <w:t> </w:t>
      </w:r>
      <w:r>
        <w:rPr>
          <w:sz w:val="19"/>
        </w:rPr>
        <w:t>эта</w:t>
      </w:r>
      <w:r>
        <w:rPr>
          <w:spacing w:val="-14"/>
          <w:sz w:val="19"/>
        </w:rPr>
        <w:t> </w:t>
      </w:r>
      <w:r>
        <w:rPr>
          <w:sz w:val="19"/>
        </w:rPr>
        <w:t>называется</w:t>
      </w:r>
      <w:r>
        <w:rPr>
          <w:spacing w:val="-13"/>
          <w:sz w:val="19"/>
        </w:rPr>
        <w:t> </w:t>
      </w:r>
      <w:r>
        <w:rPr>
          <w:sz w:val="19"/>
        </w:rPr>
        <w:t>морж.</w:t>
      </w:r>
      <w:r>
        <w:rPr>
          <w:spacing w:val="-13"/>
          <w:sz w:val="19"/>
        </w:rPr>
        <w:t> </w:t>
      </w:r>
      <w:r>
        <w:rPr>
          <w:sz w:val="19"/>
        </w:rPr>
        <w:t>Ловцы</w:t>
      </w:r>
      <w:r>
        <w:rPr>
          <w:spacing w:val="-13"/>
          <w:sz w:val="19"/>
        </w:rPr>
        <w:t> </w:t>
      </w:r>
      <w:r>
        <w:rPr>
          <w:sz w:val="19"/>
        </w:rPr>
        <w:t>её</w:t>
      </w:r>
      <w:r>
        <w:rPr>
          <w:spacing w:val="-13"/>
          <w:sz w:val="19"/>
        </w:rPr>
        <w:t> </w:t>
      </w:r>
      <w:r>
        <w:rPr>
          <w:sz w:val="19"/>
        </w:rPr>
        <w:t>живут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месте,</w:t>
      </w:r>
      <w:r>
        <w:rPr>
          <w:spacing w:val="-13"/>
          <w:sz w:val="19"/>
        </w:rPr>
        <w:t> </w:t>
      </w:r>
      <w:r>
        <w:rPr>
          <w:sz w:val="19"/>
        </w:rPr>
        <w:t>назы- ваемом Пустозеро, и привозят рыбий зуб на оленях в Лампожию на продажу, а из Лампожии</w:t>
      </w:r>
      <w:r>
        <w:rPr>
          <w:spacing w:val="-5"/>
          <w:sz w:val="19"/>
        </w:rPr>
        <w:t> </w:t>
      </w:r>
      <w:r>
        <w:rPr>
          <w:sz w:val="19"/>
        </w:rPr>
        <w:t>везут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место,</w:t>
      </w:r>
      <w:r>
        <w:rPr>
          <w:spacing w:val="-5"/>
          <w:sz w:val="19"/>
        </w:rPr>
        <w:t> </w:t>
      </w:r>
      <w:r>
        <w:rPr>
          <w:sz w:val="19"/>
        </w:rPr>
        <w:t>называемое</w:t>
      </w:r>
      <w:r>
        <w:rPr>
          <w:spacing w:val="-5"/>
          <w:sz w:val="19"/>
        </w:rPr>
        <w:t> </w:t>
      </w:r>
      <w:r>
        <w:rPr>
          <w:sz w:val="19"/>
        </w:rPr>
        <w:t>Холмогоры,</w:t>
      </w:r>
      <w:r>
        <w:rPr>
          <w:spacing w:val="-5"/>
          <w:sz w:val="19"/>
        </w:rPr>
        <w:t> </w:t>
      </w:r>
      <w:r>
        <w:rPr>
          <w:sz w:val="19"/>
        </w:rPr>
        <w:t>где</w:t>
      </w:r>
      <w:r>
        <w:rPr>
          <w:spacing w:val="-5"/>
          <w:sz w:val="19"/>
        </w:rPr>
        <w:t> </w:t>
      </w:r>
      <w:r>
        <w:rPr>
          <w:sz w:val="19"/>
        </w:rPr>
        <w:t>бывает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Николин</w:t>
      </w:r>
      <w:r>
        <w:rPr>
          <w:spacing w:val="-5"/>
          <w:sz w:val="19"/>
        </w:rPr>
        <w:t> </w:t>
      </w:r>
      <w:r>
        <w:rPr>
          <w:sz w:val="19"/>
        </w:rPr>
        <w:t>день</w:t>
      </w:r>
      <w:r>
        <w:rPr>
          <w:spacing w:val="-5"/>
          <w:sz w:val="19"/>
        </w:rPr>
        <w:t> </w:t>
      </w:r>
      <w:r>
        <w:rPr>
          <w:sz w:val="19"/>
        </w:rPr>
        <w:t>боль- шая</w:t>
      </w:r>
      <w:r>
        <w:rPr>
          <w:spacing w:val="-11"/>
          <w:sz w:val="19"/>
        </w:rPr>
        <w:t> </w:t>
      </w:r>
      <w:r>
        <w:rPr>
          <w:sz w:val="19"/>
        </w:rPr>
        <w:t>ярмарка.</w:t>
      </w:r>
      <w:r>
        <w:rPr>
          <w:spacing w:val="-11"/>
          <w:sz w:val="19"/>
        </w:rPr>
        <w:t> </w:t>
      </w:r>
      <w:r>
        <w:rPr>
          <w:sz w:val="19"/>
        </w:rPr>
        <w:t>К</w:t>
      </w:r>
      <w:r>
        <w:rPr>
          <w:spacing w:val="-11"/>
          <w:sz w:val="19"/>
        </w:rPr>
        <w:t> </w:t>
      </w:r>
      <w:r>
        <w:rPr>
          <w:sz w:val="19"/>
        </w:rPr>
        <w:t>западу</w:t>
      </w:r>
      <w:r>
        <w:rPr>
          <w:spacing w:val="-11"/>
          <w:sz w:val="19"/>
        </w:rPr>
        <w:t> </w:t>
      </w:r>
      <w:r>
        <w:rPr>
          <w:sz w:val="19"/>
        </w:rPr>
        <w:t>от</w:t>
      </w:r>
      <w:r>
        <w:rPr>
          <w:spacing w:val="-11"/>
          <w:sz w:val="19"/>
        </w:rPr>
        <w:t> </w:t>
      </w:r>
      <w:r>
        <w:rPr>
          <w:sz w:val="19"/>
        </w:rPr>
        <w:t>Холмогор</w:t>
      </w:r>
      <w:r>
        <w:rPr>
          <w:spacing w:val="-11"/>
          <w:sz w:val="19"/>
        </w:rPr>
        <w:t> </w:t>
      </w:r>
      <w:r>
        <w:rPr>
          <w:sz w:val="19"/>
        </w:rPr>
        <w:t>есть</w:t>
      </w:r>
      <w:r>
        <w:rPr>
          <w:spacing w:val="-11"/>
          <w:sz w:val="19"/>
        </w:rPr>
        <w:t> </w:t>
      </w:r>
      <w:r>
        <w:rPr>
          <w:sz w:val="19"/>
        </w:rPr>
        <w:t>город</w:t>
      </w:r>
      <w:r>
        <w:rPr>
          <w:spacing w:val="-11"/>
          <w:sz w:val="19"/>
        </w:rPr>
        <w:t> </w:t>
      </w:r>
      <w:r>
        <w:rPr>
          <w:sz w:val="19"/>
        </w:rPr>
        <w:t>Новгород,</w:t>
      </w:r>
      <w:r>
        <w:rPr>
          <w:spacing w:val="-11"/>
          <w:sz w:val="19"/>
        </w:rPr>
        <w:t> </w:t>
      </w:r>
      <w:r>
        <w:rPr>
          <w:sz w:val="19"/>
        </w:rPr>
        <w:t>где</w:t>
      </w:r>
      <w:r>
        <w:rPr>
          <w:spacing w:val="-11"/>
          <w:sz w:val="19"/>
        </w:rPr>
        <w:t> </w:t>
      </w:r>
      <w:r>
        <w:rPr>
          <w:sz w:val="19"/>
        </w:rPr>
        <w:t>растёт</w:t>
      </w:r>
      <w:r>
        <w:rPr>
          <w:spacing w:val="-11"/>
          <w:sz w:val="19"/>
        </w:rPr>
        <w:t> </w:t>
      </w:r>
      <w:r>
        <w:rPr>
          <w:sz w:val="19"/>
        </w:rPr>
        <w:t>много</w:t>
      </w:r>
      <w:r>
        <w:rPr>
          <w:spacing w:val="-11"/>
          <w:sz w:val="19"/>
        </w:rPr>
        <w:t> </w:t>
      </w:r>
      <w:r>
        <w:rPr>
          <w:sz w:val="19"/>
        </w:rPr>
        <w:t>хорошего льна и конопли, а также имеется очень много воска и мёда. У голландских купцов есть там склады. Там также очень много кож, равно как и в городе, называемом Псковом; и во Пскове много льна, конопли, воска и мёда; город этот находится от </w:t>
      </w:r>
      <w:r>
        <w:rPr>
          <w:w w:val="95"/>
          <w:sz w:val="19"/>
        </w:rPr>
        <w:t>Холмогор в 120 милях. Есть там город, называемый Вологда; тамошние товары — са- </w:t>
      </w:r>
      <w:r>
        <w:rPr>
          <w:sz w:val="19"/>
        </w:rPr>
        <w:t>ло, воск и лён, но там их не так много, как в Новгороде…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08" w:lineRule="auto" w:before="115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О</w:t>
      </w:r>
      <w:r>
        <w:rPr>
          <w:spacing w:val="-10"/>
          <w:sz w:val="19"/>
        </w:rPr>
        <w:t> </w:t>
      </w:r>
      <w:r>
        <w:rPr>
          <w:sz w:val="19"/>
        </w:rPr>
        <w:t>каких</w:t>
      </w:r>
      <w:r>
        <w:rPr>
          <w:spacing w:val="-10"/>
          <w:sz w:val="19"/>
        </w:rPr>
        <w:t> </w:t>
      </w:r>
      <w:r>
        <w:rPr>
          <w:sz w:val="19"/>
        </w:rPr>
        <w:t>занятиях</w:t>
      </w:r>
      <w:r>
        <w:rPr>
          <w:spacing w:val="-10"/>
          <w:sz w:val="19"/>
        </w:rPr>
        <w:t> </w:t>
      </w:r>
      <w:r>
        <w:rPr>
          <w:sz w:val="19"/>
        </w:rPr>
        <w:t>населения</w:t>
      </w:r>
      <w:r>
        <w:rPr>
          <w:spacing w:val="-10"/>
          <w:sz w:val="19"/>
        </w:rPr>
        <w:t> </w:t>
      </w:r>
      <w:r>
        <w:rPr>
          <w:sz w:val="19"/>
        </w:rPr>
        <w:t>России</w:t>
      </w:r>
      <w:r>
        <w:rPr>
          <w:spacing w:val="-10"/>
          <w:sz w:val="19"/>
        </w:rPr>
        <w:t> </w:t>
      </w:r>
      <w:r>
        <w:rPr>
          <w:sz w:val="19"/>
        </w:rPr>
        <w:t>XVI</w:t>
      </w:r>
      <w:r>
        <w:rPr>
          <w:spacing w:val="-10"/>
          <w:sz w:val="19"/>
        </w:rPr>
        <w:t> </w:t>
      </w:r>
      <w:r>
        <w:rPr>
          <w:sz w:val="19"/>
        </w:rPr>
        <w:t>в.</w:t>
      </w:r>
      <w:r>
        <w:rPr>
          <w:spacing w:val="-10"/>
          <w:sz w:val="19"/>
        </w:rPr>
        <w:t> </w:t>
      </w:r>
      <w:r>
        <w:rPr>
          <w:sz w:val="19"/>
        </w:rPr>
        <w:t>свидетельствует</w:t>
      </w:r>
      <w:r>
        <w:rPr>
          <w:spacing w:val="-10"/>
          <w:sz w:val="19"/>
        </w:rPr>
        <w:t> </w:t>
      </w:r>
      <w:r>
        <w:rPr>
          <w:sz w:val="19"/>
        </w:rPr>
        <w:t>продукция,</w:t>
      </w:r>
      <w:r>
        <w:rPr>
          <w:spacing w:val="-10"/>
          <w:sz w:val="19"/>
        </w:rPr>
        <w:t> </w:t>
      </w:r>
      <w:r>
        <w:rPr>
          <w:sz w:val="19"/>
        </w:rPr>
        <w:t>перечис- ленная</w:t>
      </w:r>
      <w:r>
        <w:rPr>
          <w:spacing w:val="-15"/>
          <w:sz w:val="19"/>
        </w:rPr>
        <w:t> </w:t>
      </w:r>
      <w:r>
        <w:rPr>
          <w:sz w:val="19"/>
        </w:rPr>
        <w:t>Р.</w:t>
      </w:r>
      <w:r>
        <w:rPr>
          <w:spacing w:val="-15"/>
          <w:sz w:val="19"/>
        </w:rPr>
        <w:t> </w:t>
      </w:r>
      <w:r>
        <w:rPr>
          <w:sz w:val="19"/>
        </w:rPr>
        <w:t>Ченслером?</w:t>
      </w:r>
      <w:r>
        <w:rPr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"/>
          <w:sz w:val="19"/>
        </w:rPr>
        <w:t> </w:t>
      </w:r>
      <w:r>
        <w:rPr>
          <w:sz w:val="19"/>
        </w:rPr>
        <w:t>Какие</w:t>
      </w:r>
      <w:r>
        <w:rPr>
          <w:spacing w:val="-15"/>
          <w:sz w:val="19"/>
        </w:rPr>
        <w:t> </w:t>
      </w:r>
      <w:r>
        <w:rPr>
          <w:sz w:val="19"/>
        </w:rPr>
        <w:t>продукты</w:t>
      </w:r>
      <w:r>
        <w:rPr>
          <w:spacing w:val="-15"/>
          <w:sz w:val="19"/>
        </w:rPr>
        <w:t> </w:t>
      </w:r>
      <w:r>
        <w:rPr>
          <w:sz w:val="19"/>
        </w:rPr>
        <w:t>русских</w:t>
      </w:r>
      <w:r>
        <w:rPr>
          <w:spacing w:val="-15"/>
          <w:sz w:val="19"/>
        </w:rPr>
        <w:t> </w:t>
      </w:r>
      <w:r>
        <w:rPr>
          <w:sz w:val="19"/>
        </w:rPr>
        <w:t>промыслов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сельского</w:t>
      </w:r>
      <w:r>
        <w:rPr>
          <w:spacing w:val="-15"/>
          <w:sz w:val="19"/>
        </w:rPr>
        <w:t> </w:t>
      </w:r>
      <w:r>
        <w:rPr>
          <w:sz w:val="19"/>
        </w:rPr>
        <w:t>хозяйства становились товарами, реализуемыми в ходе международной торговли? </w:t>
      </w:r>
      <w:r>
        <w:rPr>
          <w:rFonts w:ascii="Calibri" w:hAnsi="Calibri"/>
          <w:b/>
          <w:sz w:val="19"/>
        </w:rPr>
        <w:t>3. </w:t>
      </w:r>
      <w:r>
        <w:rPr>
          <w:sz w:val="19"/>
        </w:rPr>
        <w:t>Какие города упоминаются в документе? Найдите их на карте.</w:t>
      </w:r>
    </w:p>
    <w:p>
      <w:pPr>
        <w:pStyle w:val="Heading7"/>
        <w:tabs>
          <w:tab w:pos="8163" w:val="left" w:leader="none"/>
        </w:tabs>
        <w:spacing w:before="191"/>
      </w:pPr>
      <w:r>
        <w:rPr/>
        <w:pict>
          <v:group style="position:absolute;margin-left:146.200394pt;margin-top:14.589156pt;width:256.3500pt;height:7.85pt;mso-position-horizontal-relative:page;mso-position-vertical-relative:paragraph;z-index:-21908992" id="docshapegroup942" coordorigin="2924,292" coordsize="5127,157">
            <v:line style="position:absolute" from="2974,370" to="7956,370" stroked="true" strokeweight="1pt" strokecolor="#4495d1">
              <v:stroke dashstyle="dot"/>
            </v:line>
            <v:shape style="position:absolute;left:2924;top:359;width:5062;height:20" id="docshape943" coordorigin="2924,360" coordsize="5062,20" path="m2944,370l2941,363,2934,360,2927,363,2924,370,2927,377,2934,380,2941,377,2944,370xm7986,370l7983,363,7976,360,7969,363,7966,370,7969,377,7976,380,7983,377,7986,370xe" filled="true" fillcolor="#4495d1" stroked="false">
              <v:path arrowok="t"/>
              <v:fill type="solid"/>
            </v:shape>
            <v:shape style="position:absolute;left:7966;top:291;width:84;height:157" id="docshape944" coordorigin="7966,292" coordsize="84,157" path="m7966,292l7966,448,8050,370,7966,292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6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8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8"/>
            <wp:effectExtent l="0" t="0" r="0" b="0"/>
            <wp:docPr id="101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63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Раскройте смысл понятия «урочные лета». Приведите один исторический факт, кон- </w:t>
      </w:r>
      <w:r>
        <w:rPr>
          <w:rFonts w:ascii="Tahoma" w:hAnsi="Tahoma"/>
          <w:sz w:val="19"/>
        </w:rPr>
        <w:t>кретизирующий данное понятие относительно истории России.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644160;mso-wrap-distance-left:0;mso-wrap-distance-right:0" id="docshapegroup945" coordorigin="731,168" coordsize="7719,728">
            <v:rect style="position:absolute;left:731;top:167;width:7719;height:728" id="docshape946" filled="true" fillcolor="#000000" stroked="false">
              <v:fill opacity="19660f" type="solid"/>
            </v:rect>
            <v:rect style="position:absolute;left:793;top:230;width:7597;height:602" id="docshape947" filled="true" fillcolor="#ffffff" stroked="false">
              <v:fill type="solid"/>
            </v:rect>
            <v:shape style="position:absolute;left:877;top:330;width:397;height:397" type="#_x0000_t75" id="docshape948" stroked="false">
              <v:imagedata r:id="rId8" o:title=""/>
            </v:shape>
            <v:shape style="position:absolute;left:986;top:354;width:191;height:371" type="#_x0000_t202" id="docshape949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950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Heading3"/>
        <w:spacing w:before="87"/>
      </w:pPr>
      <w:r>
        <w:rPr>
          <w:color w:val="DB413F"/>
          <w:w w:val="95"/>
          <w:position w:val="2"/>
        </w:rPr>
        <w:t>§</w:t>
      </w:r>
      <w:r>
        <w:rPr>
          <w:color w:val="DB413F"/>
          <w:spacing w:val="-12"/>
          <w:w w:val="95"/>
          <w:position w:val="2"/>
        </w:rPr>
        <w:t> </w:t>
      </w:r>
      <w:r>
        <w:rPr>
          <w:color w:val="FFFFFF"/>
          <w:spacing w:val="-12"/>
          <w:w w:val="85"/>
        </w:rPr>
        <w:t>18</w:t>
      </w:r>
    </w:p>
    <w:p>
      <w:pPr>
        <w:spacing w:before="378"/>
        <w:ind w:left="505" w:right="0" w:firstLine="0"/>
        <w:jc w:val="left"/>
        <w:rPr>
          <w:rFonts w:ascii="Calibri"/>
          <w:b/>
          <w:sz w:val="30"/>
        </w:rPr>
      </w:pPr>
      <w:r>
        <w:rPr>
          <w:rFonts w:ascii="Calibri"/>
          <w:b/>
          <w:color w:val="FFFFFF"/>
          <w:w w:val="123"/>
          <w:sz w:val="30"/>
        </w:rPr>
        <w:t>?</w:t>
      </w:r>
    </w:p>
    <w:p>
      <w:pPr>
        <w:pStyle w:val="Heading3"/>
        <w:spacing w:before="112"/>
        <w:ind w:left="249"/>
        <w:jc w:val="both"/>
      </w:pPr>
      <w:r>
        <w:rPr/>
        <w:br w:type="column"/>
      </w:r>
      <w:r>
        <w:rPr>
          <w:color w:val="DB413F"/>
          <w:w w:val="80"/>
        </w:rPr>
        <w:t>Развитие</w:t>
      </w:r>
      <w:r>
        <w:rPr>
          <w:color w:val="DB413F"/>
          <w:spacing w:val="16"/>
        </w:rPr>
        <w:t> </w:t>
      </w:r>
      <w:r>
        <w:rPr>
          <w:color w:val="DB413F"/>
          <w:w w:val="80"/>
        </w:rPr>
        <w:t>культуры</w:t>
      </w:r>
      <w:r>
        <w:rPr>
          <w:color w:val="DB413F"/>
          <w:spacing w:val="17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16"/>
        </w:rPr>
        <w:t> </w:t>
      </w:r>
      <w:r>
        <w:rPr>
          <w:color w:val="DB413F"/>
          <w:w w:val="80"/>
        </w:rPr>
        <w:t>XVI</w:t>
      </w:r>
      <w:r>
        <w:rPr>
          <w:color w:val="DB413F"/>
          <w:spacing w:val="16"/>
        </w:rPr>
        <w:t> </w:t>
      </w:r>
      <w:r>
        <w:rPr>
          <w:color w:val="DB413F"/>
          <w:spacing w:val="-5"/>
          <w:w w:val="80"/>
        </w:rPr>
        <w:t>в.</w:t>
      </w:r>
    </w:p>
    <w:p>
      <w:pPr>
        <w:pStyle w:val="Heading8"/>
        <w:spacing w:line="216" w:lineRule="auto"/>
        <w:ind w:left="249"/>
        <w:jc w:val="both"/>
      </w:pPr>
      <w:r>
        <w:rPr>
          <w:w w:val="115"/>
        </w:rPr>
        <w:t>Историки</w:t>
      </w:r>
      <w:r>
        <w:rPr>
          <w:w w:val="115"/>
        </w:rPr>
        <w:t> полагают,</w:t>
      </w:r>
      <w:r>
        <w:rPr>
          <w:w w:val="115"/>
        </w:rPr>
        <w:t> что</w:t>
      </w:r>
      <w:r>
        <w:rPr>
          <w:w w:val="115"/>
        </w:rPr>
        <w:t> XVI</w:t>
      </w:r>
      <w:r>
        <w:rPr>
          <w:w w:val="115"/>
        </w:rPr>
        <w:t> в.</w:t>
      </w:r>
      <w:r>
        <w:rPr>
          <w:w w:val="115"/>
        </w:rPr>
        <w:t> стал</w:t>
      </w:r>
      <w:r>
        <w:rPr>
          <w:w w:val="115"/>
        </w:rPr>
        <w:t> периодом</w:t>
      </w:r>
      <w:r>
        <w:rPr>
          <w:w w:val="115"/>
        </w:rPr>
        <w:t> наивысшего</w:t>
      </w:r>
      <w:r>
        <w:rPr>
          <w:w w:val="115"/>
        </w:rPr>
        <w:t> расцвета русской</w:t>
      </w:r>
      <w:r>
        <w:rPr>
          <w:w w:val="115"/>
        </w:rPr>
        <w:t> средневековой</w:t>
      </w:r>
      <w:r>
        <w:rPr>
          <w:w w:val="115"/>
        </w:rPr>
        <w:t> культуры.</w:t>
      </w:r>
      <w:r>
        <w:rPr>
          <w:w w:val="115"/>
        </w:rPr>
        <w:t> Согласны</w:t>
      </w:r>
      <w:r>
        <w:rPr>
          <w:w w:val="115"/>
        </w:rPr>
        <w:t> ли</w:t>
      </w:r>
      <w:r>
        <w:rPr>
          <w:w w:val="115"/>
        </w:rPr>
        <w:t> вы</w:t>
      </w:r>
      <w:r>
        <w:rPr>
          <w:w w:val="115"/>
        </w:rPr>
        <w:t> с</w:t>
      </w:r>
      <w:r>
        <w:rPr>
          <w:w w:val="115"/>
        </w:rPr>
        <w:t> этим</w:t>
      </w:r>
      <w:r>
        <w:rPr>
          <w:w w:val="115"/>
        </w:rPr>
        <w:t> утвержде- нием? Свою позицию аргументируйте.</w:t>
      </w:r>
    </w:p>
    <w:p>
      <w:pPr>
        <w:spacing w:after="0" w:line="216" w:lineRule="auto"/>
        <w:jc w:val="both"/>
        <w:sectPr>
          <w:type w:val="continuous"/>
          <w:pgSz w:w="9190" w:h="12020"/>
          <w:pgMar w:header="0" w:footer="0" w:top="1100" w:bottom="280" w:left="0" w:right="0"/>
          <w:cols w:num="2" w:equalWidth="0">
            <w:col w:w="1185" w:space="40"/>
            <w:col w:w="7965"/>
          </w:cols>
        </w:sectPr>
      </w:pPr>
    </w:p>
    <w:p>
      <w:pPr>
        <w:pStyle w:val="BodyText"/>
        <w:rPr>
          <w:rFonts w:ascii="Calibri"/>
          <w:b/>
        </w:rPr>
      </w:pPr>
      <w:r>
        <w:rPr/>
        <w:pict>
          <v:group style="position:absolute;margin-left:0pt;margin-top:50.036007pt;width:459.25pt;height:515.1pt;mso-position-horizontal-relative:page;mso-position-vertical-relative:page;z-index:-21907968" id="docshapegroup951" coordorigin="0,1001" coordsize="9185,10302">
            <v:rect style="position:absolute;left:0;top:3271;width:9185;height:8031" id="docshape952" filled="true" fillcolor="#e6e7e8" stroked="false">
              <v:fill type="solid"/>
            </v:rect>
            <v:line style="position:absolute" from="595,1521" to="595,9153" stroked="true" strokeweight="1.5pt" strokecolor="#4495d1">
              <v:stroke dashstyle="dot"/>
            </v:line>
            <v:shape style="position:absolute;left:580;top:1445;width:30;height:7753" id="docshape953" coordorigin="580,1446" coordsize="30,7753" path="m610,9183l606,9173,595,9168,585,9173,580,9183,585,9194,595,9198,606,9194,610,9183xm610,1461l606,1450,595,1446,585,1450,580,1461,585,1471,595,1476,606,1471,610,1461xe" filled="true" fillcolor="#4495d1" stroked="false">
              <v:path arrowok="t"/>
              <v:fill type="solid"/>
            </v:shape>
            <v:shape style="position:absolute;left:396;top:1823;width:397;height:397" type="#_x0000_t75" id="docshape954" stroked="false">
              <v:imagedata r:id="rId8" o:title=""/>
            </v:shape>
            <v:rect style="position:absolute;left:773;top:1000;width:576;height:576" id="docshape955" filled="true" fillcolor="#000000" stroked="false">
              <v:fill opacity="19660f" type="solid"/>
            </v:rect>
            <v:rect style="position:absolute;left:793;top:1020;width:457;height:454" id="docshape956" filled="true" fillcolor="#db413f" stroked="false">
              <v:fill type="solid"/>
            </v:rect>
            <v:rect style="position:absolute;left:793;top:9710;width:3799;height:114" id="docshape957" filled="true" fillcolor="#eeaf9f" stroked="false">
              <v:fill type="solid"/>
            </v:rect>
            <v:rect style="position:absolute;left:4592;top:9710;width:3799;height:114" id="docshape958" filled="true" fillcolor="#b3ccea" stroked="false">
              <v:fill type="solid"/>
            </v:rect>
            <v:shape style="position:absolute;left:396;top:8478;width:397;height:397" type="#_x0000_t75" id="docshape959" stroked="false">
              <v:imagedata r:id="rId191" o:title=""/>
            </v:shape>
            <v:shape style="position:absolute;left:396;top:8967;width:397;height:397" type="#_x0000_t75" id="docshape960" stroked="false">
              <v:imagedata r:id="rId179" o:title=""/>
            </v:shape>
            <v:rect style="position:absolute;left:396;top:9522;width:418;height:418" id="docshape961" filled="true" fillcolor="#000000" stroked="false">
              <v:fill opacity="19660f" type="solid"/>
            </v:rect>
            <v:shape style="position:absolute;left:396;top:9523;width:397;height:397" type="#_x0000_t75" id="docshape962" stroked="false">
              <v:imagedata r:id="rId192" o:title=""/>
            </v:shape>
            <v:rect style="position:absolute;left:1640;top:6352;width:5904;height:1966" id="docshape963" filled="true" fillcolor="#000000" stroked="false">
              <v:fill opacity="32768f" type="solid"/>
            </v:rect>
            <v:rect style="position:absolute;left:1703;top:6415;width:5778;height:1844" id="docshape964" filled="true" fillcolor="#ffffff" stroked="false">
              <v:fill type="solid"/>
            </v:rect>
            <v:rect style="position:absolute;left:1640;top:2541;width:5904;height:3975" id="docshape965" filled="true" fillcolor="#000000" stroked="false">
              <v:fill opacity="32768f" type="solid"/>
            </v:rect>
            <v:shape style="position:absolute;left:1712;top:2613;width:5759;height:3831" type="#_x0000_t75" id="docshape966" stroked="false">
              <v:imagedata r:id="rId193" o:title=""/>
            </v:shape>
            <v:rect style="position:absolute;left:1712;top:2613;width:5759;height:3831" id="docshape967" filled="false" stroked="true" strokeweight=".95pt" strokecolor="#ffffff">
              <v:stroke dashstyle="solid"/>
            </v:rect>
            <w10:wrap type="none"/>
          </v:group>
        </w:pic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0"/>
        <w:rPr>
          <w:rFonts w:ascii="Calibri"/>
          <w:b/>
          <w:sz w:val="19"/>
        </w:rPr>
      </w:pPr>
    </w:p>
    <w:p>
      <w:pPr>
        <w:spacing w:line="222" w:lineRule="exact" w:before="1"/>
        <w:ind w:left="1816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Настенная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роспись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Успенского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собора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Свияжске.</w:t>
      </w:r>
    </w:p>
    <w:p>
      <w:pPr>
        <w:spacing w:line="211" w:lineRule="exact" w:before="0"/>
        <w:ind w:left="1816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Вторая</w:t>
      </w:r>
      <w:r>
        <w:rPr>
          <w:rFonts w:ascii="Trebuchet MS" w:hAnsi="Trebuchet MS"/>
          <w:i/>
          <w:spacing w:val="8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половина</w:t>
      </w:r>
      <w:r>
        <w:rPr>
          <w:rFonts w:ascii="Trebuchet MS" w:hAnsi="Trebuchet MS"/>
          <w:i/>
          <w:spacing w:val="9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XVI</w:t>
      </w:r>
      <w:r>
        <w:rPr>
          <w:rFonts w:ascii="Trebuchet MS" w:hAnsi="Trebuchet MS"/>
          <w:i/>
          <w:spacing w:val="9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в.</w:t>
      </w:r>
      <w:r>
        <w:rPr>
          <w:rFonts w:ascii="Trebuchet MS" w:hAnsi="Trebuchet MS"/>
          <w:i/>
          <w:spacing w:val="9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Неизвестный</w:t>
      </w:r>
      <w:r>
        <w:rPr>
          <w:rFonts w:ascii="Trebuchet MS" w:hAnsi="Trebuchet MS"/>
          <w:i/>
          <w:spacing w:val="9"/>
          <w:sz w:val="19"/>
        </w:rPr>
        <w:t> </w:t>
      </w:r>
      <w:r>
        <w:rPr>
          <w:rFonts w:ascii="Trebuchet MS" w:hAnsi="Trebuchet MS"/>
          <w:i/>
          <w:spacing w:val="-2"/>
          <w:w w:val="95"/>
          <w:sz w:val="19"/>
        </w:rPr>
        <w:t>автор</w:t>
      </w:r>
    </w:p>
    <w:p>
      <w:pPr>
        <w:spacing w:line="220" w:lineRule="auto" w:before="108"/>
        <w:ind w:left="1816" w:right="1814" w:firstLine="0"/>
        <w:jc w:val="both"/>
        <w:rPr>
          <w:sz w:val="19"/>
        </w:rPr>
      </w:pPr>
      <w:r>
        <w:rPr>
          <w:sz w:val="19"/>
        </w:rPr>
        <w:t>Успенский</w:t>
      </w:r>
      <w:r>
        <w:rPr>
          <w:spacing w:val="-14"/>
          <w:sz w:val="19"/>
        </w:rPr>
        <w:t> </w:t>
      </w:r>
      <w:r>
        <w:rPr>
          <w:sz w:val="19"/>
        </w:rPr>
        <w:t>собор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Свияжске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признанный</w:t>
      </w:r>
      <w:r>
        <w:rPr>
          <w:spacing w:val="-14"/>
          <w:sz w:val="19"/>
        </w:rPr>
        <w:t> </w:t>
      </w:r>
      <w:r>
        <w:rPr>
          <w:sz w:val="19"/>
        </w:rPr>
        <w:t>шедевр</w:t>
      </w:r>
      <w:r>
        <w:rPr>
          <w:spacing w:val="-13"/>
          <w:sz w:val="19"/>
        </w:rPr>
        <w:t> </w:t>
      </w:r>
      <w:r>
        <w:rPr>
          <w:sz w:val="19"/>
        </w:rPr>
        <w:t>русского зодчества XVI в. Это один из немногих храмов, где </w:t>
      </w:r>
      <w:r>
        <w:rPr>
          <w:sz w:val="19"/>
        </w:rPr>
        <w:t>сохра- нилась</w:t>
      </w:r>
      <w:r>
        <w:rPr>
          <w:spacing w:val="-8"/>
          <w:sz w:val="19"/>
        </w:rPr>
        <w:t> </w:t>
      </w:r>
      <w:r>
        <w:rPr>
          <w:sz w:val="19"/>
        </w:rPr>
        <w:t>стенная</w:t>
      </w:r>
      <w:r>
        <w:rPr>
          <w:spacing w:val="-8"/>
          <w:sz w:val="19"/>
        </w:rPr>
        <w:t> </w:t>
      </w:r>
      <w:r>
        <w:rPr>
          <w:sz w:val="19"/>
        </w:rPr>
        <w:t>живопись</w:t>
      </w:r>
      <w:r>
        <w:rPr>
          <w:spacing w:val="-8"/>
          <w:sz w:val="19"/>
        </w:rPr>
        <w:t> </w:t>
      </w:r>
      <w:r>
        <w:rPr>
          <w:sz w:val="19"/>
        </w:rPr>
        <w:t>эпохи</w:t>
      </w:r>
      <w:r>
        <w:rPr>
          <w:spacing w:val="-8"/>
          <w:sz w:val="19"/>
        </w:rPr>
        <w:t> </w:t>
      </w:r>
      <w:r>
        <w:rPr>
          <w:sz w:val="19"/>
        </w:rPr>
        <w:t>Бориса</w:t>
      </w:r>
      <w:r>
        <w:rPr>
          <w:spacing w:val="-8"/>
          <w:sz w:val="19"/>
        </w:rPr>
        <w:t> </w:t>
      </w:r>
      <w:r>
        <w:rPr>
          <w:sz w:val="19"/>
        </w:rPr>
        <w:t>Годунова.</w:t>
      </w:r>
      <w:r>
        <w:rPr>
          <w:spacing w:val="38"/>
          <w:sz w:val="19"/>
        </w:rPr>
        <w:t> </w:t>
      </w:r>
      <w:r>
        <w:rPr>
          <w:sz w:val="19"/>
        </w:rPr>
        <w:t>Наиболее знаменитые композиции: «Отечество» в куполе, «Успение Божией Матери» в алтаре и др.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9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шатровый</w:t>
      </w:r>
      <w:r>
        <w:rPr>
          <w:spacing w:val="11"/>
          <w:sz w:val="19"/>
        </w:rPr>
        <w:t> </w:t>
      </w:r>
      <w:r>
        <w:rPr>
          <w:spacing w:val="-4"/>
          <w:sz w:val="19"/>
        </w:rPr>
        <w:t>стиль</w:t>
      </w:r>
    </w:p>
    <w:p>
      <w:pPr>
        <w:pStyle w:val="ListParagraph"/>
        <w:numPr>
          <w:ilvl w:val="0"/>
          <w:numId w:val="39"/>
        </w:numPr>
        <w:tabs>
          <w:tab w:pos="1059" w:val="left" w:leader="none"/>
        </w:tabs>
        <w:spacing w:line="240" w:lineRule="auto" w:before="232" w:after="0"/>
        <w:ind w:left="1058" w:right="0" w:hanging="152"/>
        <w:jc w:val="left"/>
        <w:rPr>
          <w:sz w:val="19"/>
        </w:rPr>
      </w:pPr>
      <w:r>
        <w:rPr>
          <w:sz w:val="19"/>
        </w:rPr>
        <w:t>Барма</w:t>
      </w:r>
      <w:r>
        <w:rPr>
          <w:spacing w:val="-1"/>
          <w:sz w:val="19"/>
        </w:rPr>
        <w:t> </w:t>
      </w:r>
      <w:r>
        <w:rPr>
          <w:sz w:val="19"/>
        </w:rPr>
        <w:t>Постник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9"/>
          <w:position w:val="-2"/>
          <w:sz w:val="22"/>
        </w:rPr>
        <w:t> </w:t>
      </w:r>
      <w:r>
        <w:rPr>
          <w:sz w:val="19"/>
        </w:rPr>
        <w:t>Фёдор </w:t>
      </w:r>
      <w:r>
        <w:rPr>
          <w:spacing w:val="-4"/>
          <w:sz w:val="19"/>
        </w:rPr>
        <w:t>Конь</w:t>
      </w:r>
    </w:p>
    <w:p>
      <w:pPr>
        <w:pStyle w:val="Heading6"/>
        <w:tabs>
          <w:tab w:pos="7902" w:val="left" w:leader="none"/>
        </w:tabs>
        <w:spacing w:before="161"/>
        <w:ind w:left="907"/>
      </w:pPr>
      <w:r>
        <w:rPr/>
        <w:pict>
          <v:group style="position:absolute;margin-left:39.685001pt;margin-top:24.974756pt;width:379.85pt;height:57.25pt;mso-position-horizontal-relative:page;mso-position-vertical-relative:paragraph;z-index:-15642112;mso-wrap-distance-left:0;mso-wrap-distance-right:0" id="docshapegroup968" coordorigin="794,499" coordsize="7597,1145">
            <v:shape style="position:absolute;left:4592;top:499;width:3799;height:1145" type="#_x0000_t202" id="docshape969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40"/>
                      </w:numPr>
                      <w:tabs>
                        <w:tab w:pos="284" w:val="left" w:leader="none"/>
                      </w:tabs>
                      <w:spacing w:line="263" w:lineRule="exact" w:before="10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1540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основание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ордена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иезуитов</w:t>
                    </w:r>
                  </w:p>
                  <w:p>
                    <w:pPr>
                      <w:numPr>
                        <w:ilvl w:val="0"/>
                        <w:numId w:val="40"/>
                      </w:numPr>
                      <w:tabs>
                        <w:tab w:pos="284" w:val="left" w:leader="none"/>
                      </w:tabs>
                      <w:spacing w:line="201" w:lineRule="auto" w:before="27"/>
                      <w:ind w:left="283" w:right="34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1543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выход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свет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книги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Н.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Ко-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перника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«О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вращениях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небесных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сфер»</w:t>
                    </w:r>
                  </w:p>
                </w:txbxContent>
              </v:textbox>
              <v:fill type="solid"/>
              <w10:wrap type="none"/>
            </v:shape>
            <v:shape style="position:absolute;left:793;top:499;width:3799;height:1145" type="#_x0000_t202" id="docshape970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41"/>
                      </w:numPr>
                      <w:tabs>
                        <w:tab w:pos="284" w:val="left" w:leader="none"/>
                      </w:tabs>
                      <w:spacing w:line="201" w:lineRule="auto" w:before="141"/>
                      <w:ind w:left="283" w:right="32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1555—1561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 строительство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Покровского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собора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(храма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Василия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Блаженного)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spacing w:after="0"/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9"/>
        <w:rPr>
          <w:rFonts w:ascii="Tahoma"/>
        </w:rPr>
      </w:pPr>
    </w:p>
    <w:p>
      <w:pPr>
        <w:spacing w:line="222" w:lineRule="exact" w:before="103"/>
        <w:ind w:left="907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6.553001pt;margin-top:-1.977463pt;width:399.2pt;height:192.6pt;mso-position-horizontal-relative:page;mso-position-vertical-relative:paragraph;z-index:-21906944" id="docshapegroup978" coordorigin="731,-40" coordsize="7984,3852">
            <v:rect style="position:absolute;left:731;top:-40;width:5451;height:2290" id="docshape979" filled="true" fillcolor="#000000" stroked="false">
              <v:fill opacity="32768f" type="solid"/>
            </v:rect>
            <v:rect style="position:absolute;left:793;top:23;width:5330;height:2168" id="docshape980" filled="true" fillcolor="#ffffff" stroked="false">
              <v:fill type="solid"/>
            </v:rect>
            <v:rect style="position:absolute;left:6043;top:-40;width:2672;height:3852" id="docshape981" filled="true" fillcolor="#000000" stroked="false">
              <v:fill opacity="32768f" type="solid"/>
            </v:rect>
            <v:shape style="position:absolute;left:6115;top:36;width:2530;height:3705" type="#_x0000_t75" id="docshape982" stroked="false">
              <v:imagedata r:id="rId196" o:title=""/>
            </v:shape>
            <v:rect style="position:absolute;left:6115;top:33;width:2532;height:3709" id="docshape983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0"/>
          <w:sz w:val="19"/>
        </w:rPr>
        <w:t>«Средневековые</w:t>
      </w:r>
      <w:r>
        <w:rPr>
          <w:rFonts w:ascii="Calibri" w:hAnsi="Calibri"/>
          <w:b/>
          <w:spacing w:val="50"/>
          <w:w w:val="110"/>
          <w:sz w:val="19"/>
        </w:rPr>
        <w:t> </w:t>
      </w:r>
      <w:r>
        <w:rPr>
          <w:rFonts w:ascii="Calibri" w:hAnsi="Calibri"/>
          <w:b/>
          <w:spacing w:val="-2"/>
          <w:w w:val="110"/>
          <w:sz w:val="19"/>
        </w:rPr>
        <w:t>музыканты».</w:t>
      </w:r>
    </w:p>
    <w:p>
      <w:pPr>
        <w:spacing w:line="211" w:lineRule="exact" w:before="0"/>
        <w:ind w:left="907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Годуновская</w:t>
      </w:r>
      <w:r>
        <w:rPr>
          <w:rFonts w:ascii="Trebuchet MS" w:hAnsi="Trebuchet MS"/>
          <w:i/>
          <w:spacing w:val="-5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Псалтирь.</w:t>
      </w:r>
      <w:r>
        <w:rPr>
          <w:rFonts w:ascii="Trebuchet MS" w:hAnsi="Trebuchet MS"/>
          <w:i/>
          <w:spacing w:val="-5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1591</w:t>
      </w:r>
      <w:r>
        <w:rPr>
          <w:rFonts w:ascii="Trebuchet MS" w:hAnsi="Trebuchet MS"/>
          <w:i/>
          <w:spacing w:val="-5"/>
          <w:w w:val="95"/>
          <w:sz w:val="19"/>
        </w:rPr>
        <w:t> г.</w:t>
      </w:r>
    </w:p>
    <w:p>
      <w:pPr>
        <w:spacing w:line="220" w:lineRule="auto" w:before="109"/>
        <w:ind w:left="907" w:right="3359" w:firstLine="0"/>
        <w:jc w:val="both"/>
        <w:rPr>
          <w:sz w:val="19"/>
        </w:rPr>
      </w:pPr>
      <w:r>
        <w:rPr>
          <w:sz w:val="19"/>
        </w:rPr>
        <w:t>В источниках XVI в. упоминаются разнообразные </w:t>
      </w:r>
      <w:r>
        <w:rPr>
          <w:w w:val="95"/>
          <w:sz w:val="19"/>
        </w:rPr>
        <w:t>музыкальные деревянные духовые инструменты. </w:t>
      </w:r>
      <w:r>
        <w:rPr>
          <w:w w:val="95"/>
          <w:sz w:val="19"/>
        </w:rPr>
        <w:t>Наи- </w:t>
      </w:r>
      <w:r>
        <w:rPr>
          <w:sz w:val="19"/>
        </w:rPr>
        <w:t>большее</w:t>
      </w:r>
      <w:r>
        <w:rPr>
          <w:spacing w:val="-14"/>
          <w:sz w:val="19"/>
        </w:rPr>
        <w:t> </w:t>
      </w:r>
      <w:r>
        <w:rPr>
          <w:sz w:val="19"/>
        </w:rPr>
        <w:t>распространение</w:t>
      </w:r>
      <w:r>
        <w:rPr>
          <w:spacing w:val="-13"/>
          <w:sz w:val="19"/>
        </w:rPr>
        <w:t> </w:t>
      </w:r>
      <w:r>
        <w:rPr>
          <w:sz w:val="19"/>
        </w:rPr>
        <w:t>имели</w:t>
      </w:r>
      <w:r>
        <w:rPr>
          <w:spacing w:val="-13"/>
          <w:sz w:val="19"/>
        </w:rPr>
        <w:t> </w:t>
      </w:r>
      <w:r>
        <w:rPr>
          <w:sz w:val="19"/>
        </w:rPr>
        <w:t>дудки,</w:t>
      </w:r>
      <w:r>
        <w:rPr>
          <w:spacing w:val="-13"/>
          <w:sz w:val="19"/>
        </w:rPr>
        <w:t> </w:t>
      </w:r>
      <w:r>
        <w:rPr>
          <w:sz w:val="19"/>
        </w:rPr>
        <w:t>рожки,</w:t>
      </w:r>
      <w:r>
        <w:rPr>
          <w:spacing w:val="-13"/>
          <w:sz w:val="19"/>
        </w:rPr>
        <w:t> </w:t>
      </w:r>
      <w:r>
        <w:rPr>
          <w:sz w:val="19"/>
        </w:rPr>
        <w:t>свире- </w:t>
      </w:r>
      <w:r>
        <w:rPr>
          <w:w w:val="95"/>
          <w:sz w:val="19"/>
        </w:rPr>
        <w:t>ли, волынки. Из струнных инструментов излюбленны- </w:t>
      </w:r>
      <w:r>
        <w:rPr>
          <w:sz w:val="19"/>
        </w:rPr>
        <w:t>ми были гусли, домра, балалайка. Бубны и трубы </w:t>
      </w:r>
      <w:r>
        <w:rPr>
          <w:w w:val="95"/>
          <w:sz w:val="19"/>
        </w:rPr>
        <w:t>применялись главным образом при исполнении поход- </w:t>
      </w:r>
      <w:r>
        <w:rPr>
          <w:sz w:val="19"/>
        </w:rPr>
        <w:t>ной и войсковой музыки.</w: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line="220" w:lineRule="auto" w:before="126"/>
        <w:ind w:left="793" w:right="3359"/>
        <w:jc w:val="both"/>
      </w:pPr>
      <w:r>
        <w:rPr/>
        <w:pict>
          <v:shape style="position:absolute;margin-left:0pt;margin-top:-.611326pt;width:.1pt;height:401.55pt;mso-position-horizontal-relative:page;mso-position-vertical-relative:paragraph;z-index:15816192" id="docshape984" coordorigin="0,-12" coordsize="0,8031" path="m0,-12l0,8018e" filled="true" fillcolor="#e6e7e8" stroked="false">
            <v:path arrowok="t"/>
            <v:fill type="solid"/>
            <w10:wrap type="none"/>
          </v:shape>
        </w:pict>
      </w:r>
      <w:r>
        <w:rPr>
          <w:rFonts w:ascii="Calibri" w:hAnsi="Calibri"/>
          <w:b/>
          <w:color w:val="FFFFFF"/>
          <w:w w:val="105"/>
          <w:shd w:fill="DB413F" w:color="auto" w:val="clear"/>
        </w:rPr>
        <w:t> 1 </w:t>
      </w:r>
      <w:r>
        <w:rPr>
          <w:rFonts w:ascii="Calibri" w:hAnsi="Calibri"/>
          <w:b/>
          <w:color w:val="FFFFFF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Особенности</w:t>
      </w:r>
      <w:r>
        <w:rPr>
          <w:rFonts w:ascii="Calibri" w:hAnsi="Calibri"/>
          <w:b/>
          <w:color w:val="DB413F"/>
          <w:w w:val="105"/>
        </w:rPr>
        <w:t> культурного</w:t>
      </w:r>
      <w:r>
        <w:rPr>
          <w:rFonts w:ascii="Calibri" w:hAnsi="Calibri"/>
          <w:b/>
          <w:color w:val="DB413F"/>
          <w:w w:val="105"/>
        </w:rPr>
        <w:t> развития</w:t>
      </w:r>
      <w:r>
        <w:rPr>
          <w:rFonts w:ascii="Calibri" w:hAnsi="Calibri"/>
          <w:b/>
          <w:color w:val="DB413F"/>
          <w:w w:val="105"/>
        </w:rPr>
        <w:t> в</w:t>
      </w:r>
      <w:r>
        <w:rPr>
          <w:rFonts w:ascii="Calibri" w:hAnsi="Calibri"/>
          <w:b/>
          <w:color w:val="DB413F"/>
          <w:w w:val="105"/>
        </w:rPr>
        <w:t> XVI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в. </w:t>
      </w:r>
      <w:r>
        <w:rPr>
          <w:color w:val="000000"/>
        </w:rPr>
        <w:t>Культура России XVI столетия формировалась под влиянием событий, связанных с созданием единого Российского государства, успехов его внутренней и </w:t>
      </w:r>
      <w:r>
        <w:rPr>
          <w:color w:val="000000"/>
          <w:w w:val="95"/>
        </w:rPr>
        <w:t>внешней политики. На её развитие влияли как древ- </w:t>
      </w:r>
      <w:r>
        <w:rPr>
          <w:color w:val="000000"/>
        </w:rPr>
        <w:t>нерусская культура, так и постоянные контакты со странами</w:t>
      </w:r>
      <w:r>
        <w:rPr>
          <w:color w:val="000000"/>
          <w:spacing w:val="-8"/>
        </w:rPr>
        <w:t> </w:t>
      </w:r>
      <w:r>
        <w:rPr>
          <w:color w:val="000000"/>
        </w:rPr>
        <w:t>Европы.</w:t>
      </w:r>
      <w:r>
        <w:rPr>
          <w:color w:val="000000"/>
          <w:spacing w:val="-8"/>
        </w:rPr>
        <w:t> </w:t>
      </w:r>
      <w:r>
        <w:rPr>
          <w:color w:val="000000"/>
        </w:rPr>
        <w:t>В</w:t>
      </w:r>
      <w:r>
        <w:rPr>
          <w:color w:val="000000"/>
          <w:spacing w:val="-8"/>
        </w:rPr>
        <w:t> </w:t>
      </w:r>
      <w:r>
        <w:rPr>
          <w:color w:val="000000"/>
        </w:rPr>
        <w:t>то</w:t>
      </w:r>
      <w:r>
        <w:rPr>
          <w:color w:val="000000"/>
          <w:spacing w:val="-8"/>
        </w:rPr>
        <w:t> </w:t>
      </w:r>
      <w:r>
        <w:rPr>
          <w:color w:val="000000"/>
        </w:rPr>
        <w:t>же</w:t>
      </w:r>
      <w:r>
        <w:rPr>
          <w:color w:val="000000"/>
          <w:spacing w:val="-8"/>
        </w:rPr>
        <w:t> </w:t>
      </w:r>
      <w:r>
        <w:rPr>
          <w:color w:val="000000"/>
        </w:rPr>
        <w:t>время</w:t>
      </w:r>
      <w:r>
        <w:rPr>
          <w:color w:val="000000"/>
          <w:spacing w:val="-7"/>
        </w:rPr>
        <w:t> </w:t>
      </w:r>
      <w:r>
        <w:rPr>
          <w:color w:val="000000"/>
        </w:rPr>
        <w:t>культура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обогаща-</w:t>
      </w:r>
    </w:p>
    <w:p>
      <w:pPr>
        <w:pStyle w:val="BodyText"/>
        <w:spacing w:line="223" w:lineRule="auto" w:before="5"/>
        <w:ind w:left="793" w:right="791"/>
        <w:jc w:val="both"/>
      </w:pPr>
      <w:r>
        <w:rPr/>
        <w:t>лась достижениями народов, вошедших в XVI в. в состав России. Влияние западноевропейских мастеров и инженеров было особенно заметно в храмо- вой архитектуре и в фортификационных сооружениях (крепостях). Гораздо меньшее</w:t>
      </w:r>
      <w:r>
        <w:rPr>
          <w:spacing w:val="-5"/>
        </w:rPr>
        <w:t> </w:t>
      </w:r>
      <w:r>
        <w:rPr/>
        <w:t>воздействие</w:t>
      </w:r>
      <w:r>
        <w:rPr>
          <w:spacing w:val="-5"/>
        </w:rPr>
        <w:t> </w:t>
      </w:r>
      <w:r>
        <w:rPr/>
        <w:t>со</w:t>
      </w:r>
      <w:r>
        <w:rPr>
          <w:spacing w:val="-5"/>
        </w:rPr>
        <w:t> </w:t>
      </w:r>
      <w:r>
        <w:rPr/>
        <w:t>стороны</w:t>
      </w:r>
      <w:r>
        <w:rPr>
          <w:spacing w:val="-5"/>
        </w:rPr>
        <w:t> </w:t>
      </w:r>
      <w:r>
        <w:rPr/>
        <w:t>Западной</w:t>
      </w:r>
      <w:r>
        <w:rPr>
          <w:spacing w:val="-5"/>
        </w:rPr>
        <w:t> </w:t>
      </w:r>
      <w:r>
        <w:rPr/>
        <w:t>Европы</w:t>
      </w:r>
      <w:r>
        <w:rPr>
          <w:spacing w:val="-5"/>
        </w:rPr>
        <w:t> </w:t>
      </w:r>
      <w:r>
        <w:rPr/>
        <w:t>испытывали</w:t>
      </w:r>
      <w:r>
        <w:rPr>
          <w:spacing w:val="-5"/>
        </w:rPr>
        <w:t> </w:t>
      </w:r>
      <w:r>
        <w:rPr/>
        <w:t>изобразитель- ное искусство и музыка, где по-прежнему господствовали русские средневеко- вые традиции.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Как в искусстве в целом, так и в литературе, в общественно-политической мысли и в летописании царило религиозное мировоззрение. Православие бы- ло основой духовной и повседневной жизни всех сословий. В первой полови-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XVI</w:t>
      </w:r>
      <w:r>
        <w:rPr>
          <w:spacing w:val="40"/>
        </w:rPr>
        <w:t> </w:t>
      </w:r>
      <w:r>
        <w:rPr/>
        <w:t>в.</w:t>
      </w:r>
      <w:r>
        <w:rPr>
          <w:spacing w:val="40"/>
        </w:rPr>
        <w:t> </w:t>
      </w:r>
      <w:r>
        <w:rPr/>
        <w:t>особенно</w:t>
      </w:r>
      <w:r>
        <w:rPr>
          <w:spacing w:val="40"/>
        </w:rPr>
        <w:t> </w:t>
      </w:r>
      <w:r>
        <w:rPr/>
        <w:t>напряжёнными</w:t>
      </w:r>
      <w:r>
        <w:rPr>
          <w:spacing w:val="40"/>
        </w:rPr>
        <w:t> </w:t>
      </w:r>
      <w:r>
        <w:rPr/>
        <w:t>оказались</w:t>
      </w:r>
      <w:r>
        <w:rPr>
          <w:spacing w:val="40"/>
        </w:rPr>
        <w:t> </w:t>
      </w:r>
      <w:r>
        <w:rPr/>
        <w:t>религиозно-церковные</w:t>
      </w:r>
      <w:r>
        <w:rPr>
          <w:spacing w:val="40"/>
        </w:rPr>
        <w:t> </w:t>
      </w:r>
      <w:r>
        <w:rPr/>
        <w:t>споры и искания.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6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Каковы</w:t>
      </w:r>
      <w:r>
        <w:rPr>
          <w:spacing w:val="-12"/>
          <w:sz w:val="19"/>
        </w:rPr>
        <w:t> </w:t>
      </w:r>
      <w:r>
        <w:rPr>
          <w:sz w:val="19"/>
        </w:rPr>
        <w:t>были</w:t>
      </w:r>
      <w:r>
        <w:rPr>
          <w:spacing w:val="-12"/>
          <w:sz w:val="19"/>
        </w:rPr>
        <w:t> </w:t>
      </w:r>
      <w:r>
        <w:rPr>
          <w:sz w:val="19"/>
        </w:rPr>
        <w:t>особенности</w:t>
      </w:r>
      <w:r>
        <w:rPr>
          <w:spacing w:val="-12"/>
          <w:sz w:val="19"/>
        </w:rPr>
        <w:t> </w:t>
      </w:r>
      <w:r>
        <w:rPr>
          <w:sz w:val="19"/>
        </w:rPr>
        <w:t>развития</w:t>
      </w:r>
      <w:r>
        <w:rPr>
          <w:spacing w:val="-12"/>
          <w:sz w:val="19"/>
        </w:rPr>
        <w:t> </w:t>
      </w:r>
      <w:r>
        <w:rPr>
          <w:sz w:val="19"/>
        </w:rPr>
        <w:t>русской</w:t>
      </w:r>
      <w:r>
        <w:rPr>
          <w:spacing w:val="-12"/>
          <w:sz w:val="19"/>
        </w:rPr>
        <w:t> </w:t>
      </w:r>
      <w:r>
        <w:rPr>
          <w:sz w:val="19"/>
        </w:rPr>
        <w:t>культуры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XVI</w:t>
      </w:r>
      <w:r>
        <w:rPr>
          <w:spacing w:val="-12"/>
          <w:sz w:val="19"/>
        </w:rPr>
        <w:t> </w:t>
      </w:r>
      <w:r>
        <w:rPr>
          <w:sz w:val="19"/>
        </w:rPr>
        <w:t>в.?</w:t>
      </w:r>
      <w:r>
        <w:rPr>
          <w:spacing w:val="-12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Какое</w:t>
      </w:r>
      <w:r>
        <w:rPr>
          <w:spacing w:val="-12"/>
          <w:sz w:val="19"/>
        </w:rPr>
        <w:t> </w:t>
      </w:r>
      <w:r>
        <w:rPr>
          <w:sz w:val="19"/>
        </w:rPr>
        <w:t>влияние на развитие культуры оказывала Русская православная церковь?</w:t>
      </w:r>
    </w:p>
    <w:p>
      <w:pPr>
        <w:pStyle w:val="BodyText"/>
        <w:spacing w:before="4"/>
        <w:rPr>
          <w:rFonts w:ascii="Tahoma"/>
          <w:sz w:val="17"/>
        </w:rPr>
      </w:pPr>
    </w:p>
    <w:p>
      <w:pPr>
        <w:pStyle w:val="BodyText"/>
        <w:spacing w:line="213" w:lineRule="auto"/>
        <w:ind w:left="793" w:right="791" w:hanging="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2</w:t>
      </w:r>
      <w:r>
        <w:rPr>
          <w:rFonts w:ascii="Calibri" w:hAnsi="Calibri"/>
          <w:b/>
          <w:color w:val="FFFFFF"/>
          <w:spacing w:val="-6"/>
          <w:w w:val="10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Архитектура</w:t>
      </w:r>
      <w:r>
        <w:rPr>
          <w:rFonts w:ascii="Calibri" w:hAnsi="Calibri"/>
          <w:b/>
          <w:color w:val="DB413F"/>
          <w:w w:val="105"/>
        </w:rPr>
        <w:t> в</w:t>
      </w:r>
      <w:r>
        <w:rPr>
          <w:rFonts w:ascii="Calibri" w:hAnsi="Calibri"/>
          <w:b/>
          <w:color w:val="DB413F"/>
          <w:w w:val="105"/>
        </w:rPr>
        <w:t> XVI</w:t>
      </w:r>
      <w:r>
        <w:rPr>
          <w:rFonts w:ascii="Calibri" w:hAnsi="Calibri"/>
          <w:b/>
          <w:color w:val="DB413F"/>
          <w:w w:val="105"/>
        </w:rPr>
        <w:t> в.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Государственными</w:t>
      </w:r>
      <w:r>
        <w:rPr>
          <w:color w:val="000000"/>
          <w:w w:val="105"/>
        </w:rPr>
        <w:t> органами,</w:t>
      </w:r>
      <w:r>
        <w:rPr>
          <w:color w:val="000000"/>
          <w:w w:val="105"/>
        </w:rPr>
        <w:t> которые</w:t>
      </w:r>
      <w:r>
        <w:rPr>
          <w:color w:val="000000"/>
          <w:w w:val="105"/>
        </w:rPr>
        <w:t> занимались </w:t>
      </w:r>
      <w:r>
        <w:rPr>
          <w:color w:val="000000"/>
        </w:rPr>
        <w:t>развитием архитектуры, были Приказ каменных дел и Городовой приказ.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В XVI в. в Москве, Новгороде и других городах создавалось немало камен- ных дворцов, теремов, соборов. Для этого времени характерен новый общерус- ский стиль, сочетавший традиции владимирского зодчества и достижения европейской, особенно итальянской, архитектуры.</w:t>
      </w:r>
    </w:p>
    <w:p>
      <w:pPr>
        <w:pStyle w:val="BodyText"/>
        <w:spacing w:line="220" w:lineRule="auto" w:before="3"/>
        <w:ind w:left="793" w:right="791" w:firstLine="340"/>
        <w:jc w:val="both"/>
      </w:pPr>
      <w:r>
        <w:rPr/>
        <w:t>В начале XVI в. возник новый стиль русского каменного зодчества — </w:t>
      </w:r>
      <w:r>
        <w:rPr>
          <w:rFonts w:ascii="Book Antiqua" w:hAnsi="Book Antiqua"/>
          <w:i/>
        </w:rPr>
        <w:t>шатровый</w:t>
      </w:r>
      <w:r>
        <w:rPr/>
        <w:t>. Долгое время среди учёных велись споры о его происхождении. Историк XIX в. И. Е. Забелин считал, что шатровый стиль связан с русским деревянным зодчеством. Другие исследователи полагали, что это российское переосмысление западной готики.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Величайшим памятником шатрового стиля, вершиной русского зодчества XVI в. является собор Покрова Пресвятой Богородицы что на Рву (храм Васи- лия</w:t>
      </w:r>
      <w:r>
        <w:rPr>
          <w:spacing w:val="18"/>
        </w:rPr>
        <w:t> </w:t>
      </w:r>
      <w:r>
        <w:rPr/>
        <w:t>Блаженного).</w:t>
      </w:r>
      <w:r>
        <w:rPr>
          <w:spacing w:val="18"/>
        </w:rPr>
        <w:t> </w:t>
      </w:r>
      <w:r>
        <w:rPr/>
        <w:t>Он</w:t>
      </w:r>
      <w:r>
        <w:rPr>
          <w:spacing w:val="18"/>
        </w:rPr>
        <w:t> </w:t>
      </w:r>
      <w:r>
        <w:rPr/>
        <w:t>построен</w:t>
      </w:r>
      <w:r>
        <w:rPr>
          <w:spacing w:val="18"/>
        </w:rPr>
        <w:t> </w:t>
      </w:r>
      <w:r>
        <w:rPr/>
        <w:t>в</w:t>
      </w:r>
      <w:r>
        <w:rPr>
          <w:spacing w:val="18"/>
        </w:rPr>
        <w:t> </w:t>
      </w:r>
      <w:r>
        <w:rPr>
          <w:rFonts w:ascii="Book Antiqua" w:hAnsi="Book Antiqua"/>
          <w:b/>
        </w:rPr>
        <w:t>1555—1561</w:t>
      </w:r>
      <w:r>
        <w:rPr>
          <w:rFonts w:ascii="Book Antiqua" w:hAnsi="Book Antiqua"/>
          <w:b/>
          <w:spacing w:val="80"/>
        </w:rPr>
        <w:t> </w:t>
      </w:r>
      <w:r>
        <w:rPr>
          <w:rFonts w:ascii="Book Antiqua" w:hAnsi="Book Antiqua"/>
          <w:b/>
        </w:rPr>
        <w:t>гг.</w:t>
      </w:r>
      <w:r>
        <w:rPr>
          <w:rFonts w:ascii="Book Antiqua" w:hAnsi="Book Antiqua"/>
          <w:b/>
          <w:spacing w:val="24"/>
        </w:rPr>
        <w:t> </w:t>
      </w:r>
      <w:r>
        <w:rPr/>
        <w:t>на</w:t>
      </w:r>
      <w:r>
        <w:rPr>
          <w:spacing w:val="18"/>
        </w:rPr>
        <w:t> </w:t>
      </w:r>
      <w:r>
        <w:rPr/>
        <w:t>Красной</w:t>
      </w:r>
      <w:r>
        <w:rPr>
          <w:spacing w:val="18"/>
        </w:rPr>
        <w:t> </w:t>
      </w:r>
      <w:r>
        <w:rPr/>
        <w:t>площади</w:t>
      </w:r>
      <w:r>
        <w:rPr>
          <w:spacing w:val="18"/>
        </w:rPr>
        <w:t> </w:t>
      </w:r>
      <w:r>
        <w:rPr/>
        <w:t>в</w:t>
      </w:r>
      <w:r>
        <w:rPr>
          <w:spacing w:val="18"/>
        </w:rPr>
        <w:t> </w:t>
      </w:r>
      <w:r>
        <w:rPr/>
        <w:t>честь</w:t>
      </w:r>
    </w:p>
    <w:p>
      <w:pPr>
        <w:spacing w:after="0" w:line="223" w:lineRule="auto"/>
        <w:jc w:val="both"/>
        <w:sectPr>
          <w:headerReference w:type="default" r:id="rId194"/>
          <w:headerReference w:type="even" r:id="rId195"/>
          <w:pgSz w:w="9190" w:h="12020"/>
          <w:pgMar w:header="0" w:footer="0" w:top="740" w:bottom="280" w:left="0" w:right="0"/>
          <w:pgNumType w:start="83"/>
        </w:sectPr>
      </w:pPr>
    </w:p>
    <w:p>
      <w:pPr>
        <w:pStyle w:val="BodyText"/>
        <w:spacing w:before="7"/>
      </w:pPr>
    </w:p>
    <w:p>
      <w:pPr>
        <w:pStyle w:val="BodyText"/>
        <w:ind w:left="3975"/>
      </w:pPr>
      <w:r>
        <w:rPr/>
        <w:pict>
          <v:shape style="width:223.75pt;height:69.3pt;mso-position-horizontal-relative:char;mso-position-vertical-relative:line" type="#_x0000_t202" id="docshape985" filled="true" fillcolor="#ffffff" stroked="false">
            <w10:anchorlock/>
            <v:textbox inset="0,0,0,0">
              <w:txbxContent>
                <w:p>
                  <w:pPr>
                    <w:spacing w:line="222" w:lineRule="exact" w:before="106"/>
                    <w:ind w:left="219" w:right="0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«Красная</w:t>
                  </w:r>
                  <w:r>
                    <w:rPr>
                      <w:rFonts w:ascii="Calibri" w:hAnsi="Calibri"/>
                      <w:b/>
                      <w:color w:val="000000"/>
                      <w:spacing w:val="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площадь</w:t>
                  </w:r>
                  <w:r>
                    <w:rPr>
                      <w:rFonts w:ascii="Calibri" w:hAnsi="Calibri"/>
                      <w:b/>
                      <w:color w:val="000000"/>
                      <w:spacing w:val="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при</w:t>
                  </w:r>
                  <w:r>
                    <w:rPr>
                      <w:rFonts w:ascii="Calibri" w:hAnsi="Calibri"/>
                      <w:b/>
                      <w:color w:val="000000"/>
                      <w:spacing w:val="3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Иване</w:t>
                  </w:r>
                  <w:r>
                    <w:rPr>
                      <w:rFonts w:ascii="Calibri" w:hAnsi="Calibri"/>
                      <w:b/>
                      <w:color w:val="000000"/>
                      <w:spacing w:val="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Грозном».</w:t>
                  </w:r>
                </w:p>
                <w:p>
                  <w:pPr>
                    <w:spacing w:line="211" w:lineRule="exact" w:before="0"/>
                    <w:ind w:left="219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А.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w w:val="95"/>
                      <w:sz w:val="19"/>
                    </w:rPr>
                    <w:t>Васнецов</w:t>
                  </w:r>
                </w:p>
                <w:p>
                  <w:pPr>
                    <w:spacing w:line="218" w:lineRule="auto" w:before="108"/>
                    <w:ind w:left="559" w:right="170" w:hanging="341"/>
                    <w:jc w:val="both"/>
                    <w:rPr>
                      <w:rFonts w:ascii="Tahoma" w:hAnsi="Tahoma"/>
                      <w:color w:val="000000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9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Определите,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строительство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какого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собора отражено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на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картине.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В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каком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архитектур- ном стиле возведён этот собор?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23" w:lineRule="auto" w:before="110"/>
        <w:ind w:left="4195" w:right="791"/>
        <w:jc w:val="both"/>
      </w:pPr>
      <w:r>
        <w:rPr/>
        <w:pict>
          <v:group style="position:absolute;margin-left:22.379999pt;margin-top:-72.309441pt;width:400.15pt;height:127.45pt;mso-position-horizontal-relative:page;mso-position-vertical-relative:paragraph;z-index:-21905920" id="docshapegroup986" coordorigin="448,-1446" coordsize="8003,2549">
            <v:shape style="position:absolute;left:447;top:-1447;width:8003;height:2549" id="docshape987" coordorigin="448,-1446" coordsize="8003,2549" path="m8450,-1446l3976,-1446,3849,-1446,448,-1446,448,1103,3976,1103,3976,8,8450,8,8450,-1446xe" filled="true" fillcolor="#000000" stroked="false">
              <v:path arrowok="t"/>
              <v:fill opacity="32768f" type="solid"/>
            </v:shape>
            <v:shape style="position:absolute;left:520;top:-1374;width:3382;height:2403" type="#_x0000_t75" id="docshape988" stroked="false">
              <v:imagedata r:id="rId197" o:title=""/>
            </v:shape>
            <v:rect style="position:absolute;left:520;top:-1374;width:3382;height:2404" id="docshape989" filled="false" stroked="true" strokeweight="1pt" strokecolor="#ffffff">
              <v:stroke dashstyle="solid"/>
            </v:rect>
            <w10:wrap type="none"/>
          </v:group>
        </w:pict>
      </w:r>
      <w:r>
        <w:rPr/>
        <w:t>взятия</w:t>
      </w:r>
      <w:r>
        <w:rPr>
          <w:spacing w:val="-14"/>
        </w:rPr>
        <w:t> </w:t>
      </w:r>
      <w:r>
        <w:rPr/>
        <w:t>русскими</w:t>
      </w:r>
      <w:r>
        <w:rPr>
          <w:spacing w:val="-14"/>
        </w:rPr>
        <w:t> </w:t>
      </w:r>
      <w:r>
        <w:rPr/>
        <w:t>войсками</w:t>
      </w:r>
      <w:r>
        <w:rPr>
          <w:spacing w:val="-14"/>
        </w:rPr>
        <w:t> </w:t>
      </w:r>
      <w:r>
        <w:rPr/>
        <w:t>Казани.</w:t>
      </w:r>
      <w:r>
        <w:rPr>
          <w:spacing w:val="-14"/>
        </w:rPr>
        <w:t> </w:t>
      </w:r>
      <w:r>
        <w:rPr/>
        <w:t>Покров- ский</w:t>
      </w:r>
      <w:r>
        <w:rPr>
          <w:spacing w:val="-1"/>
        </w:rPr>
        <w:t> </w:t>
      </w:r>
      <w:r>
        <w:rPr/>
        <w:t>собор</w:t>
      </w:r>
      <w:r>
        <w:rPr>
          <w:spacing w:val="-1"/>
        </w:rPr>
        <w:t> </w:t>
      </w:r>
      <w:r>
        <w:rPr/>
        <w:t>состоит</w:t>
      </w:r>
      <w:r>
        <w:rPr>
          <w:spacing w:val="-1"/>
        </w:rPr>
        <w:t> </w:t>
      </w:r>
      <w:r>
        <w:rPr/>
        <w:t>из</w:t>
      </w:r>
      <w:r>
        <w:rPr>
          <w:spacing w:val="-1"/>
        </w:rPr>
        <w:t> </w:t>
      </w:r>
      <w:r>
        <w:rPr/>
        <w:t>восьми</w:t>
      </w:r>
      <w:r>
        <w:rPr>
          <w:spacing w:val="-1"/>
        </w:rPr>
        <w:t> </w:t>
      </w:r>
      <w:r>
        <w:rPr/>
        <w:t>разновеликих столпообразных</w:t>
      </w:r>
      <w:r>
        <w:rPr>
          <w:spacing w:val="-14"/>
        </w:rPr>
        <w:t> </w:t>
      </w:r>
      <w:r>
        <w:rPr/>
        <w:t>храмов,</w:t>
      </w:r>
      <w:r>
        <w:rPr>
          <w:spacing w:val="-14"/>
        </w:rPr>
        <w:t> </w:t>
      </w:r>
      <w:r>
        <w:rPr/>
        <w:t>окружающих</w:t>
      </w:r>
      <w:r>
        <w:rPr>
          <w:spacing w:val="-14"/>
        </w:rPr>
        <w:t> </w:t>
      </w:r>
      <w:r>
        <w:rPr/>
        <w:t>нахо- дящуюся в центре церковь с высоким шатром.</w:t>
      </w:r>
      <w:r>
        <w:rPr>
          <w:spacing w:val="70"/>
        </w:rPr>
        <w:t>  </w:t>
      </w:r>
      <w:r>
        <w:rPr/>
        <w:t>Покровский</w:t>
      </w:r>
      <w:r>
        <w:rPr>
          <w:spacing w:val="70"/>
        </w:rPr>
        <w:t>  </w:t>
      </w:r>
      <w:r>
        <w:rPr/>
        <w:t>собор</w:t>
      </w:r>
      <w:r>
        <w:rPr>
          <w:spacing w:val="70"/>
        </w:rPr>
        <w:t>  </w:t>
      </w:r>
      <w:r>
        <w:rPr>
          <w:spacing w:val="-2"/>
        </w:rPr>
        <w:t>отличался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скромной внутренней отделкой. Его стены частью были просто побелены, а частью</w:t>
      </w:r>
      <w:r>
        <w:rPr>
          <w:spacing w:val="-14"/>
        </w:rPr>
        <w:t> </w:t>
      </w:r>
      <w:r>
        <w:rPr/>
        <w:t>раскрашены</w:t>
      </w:r>
      <w:r>
        <w:rPr>
          <w:spacing w:val="-14"/>
        </w:rPr>
        <w:t> </w:t>
      </w:r>
      <w:r>
        <w:rPr/>
        <w:t>под</w:t>
      </w:r>
      <w:r>
        <w:rPr>
          <w:spacing w:val="-14"/>
        </w:rPr>
        <w:t> </w:t>
      </w:r>
      <w:r>
        <w:rPr/>
        <w:t>кирпич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украшены</w:t>
      </w:r>
      <w:r>
        <w:rPr>
          <w:spacing w:val="-14"/>
        </w:rPr>
        <w:t> </w:t>
      </w:r>
      <w:r>
        <w:rPr/>
        <w:t>орнаментом.</w:t>
      </w:r>
      <w:r>
        <w:rPr>
          <w:spacing w:val="-14"/>
        </w:rPr>
        <w:t> </w:t>
      </w:r>
      <w:r>
        <w:rPr/>
        <w:t>Храм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отапливался </w:t>
      </w:r>
      <w:r>
        <w:rPr>
          <w:spacing w:val="-2"/>
        </w:rPr>
        <w:t>зимой.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Снаружи Покровский собор украшен разнообразными декоративными рельефами, выполненными из кирпича. Создателем собора являлся русский зодчий </w:t>
      </w:r>
      <w:r>
        <w:rPr>
          <w:rFonts w:ascii="Book Antiqua" w:hAnsi="Book Antiqua"/>
          <w:b/>
          <w:i/>
        </w:rPr>
        <w:t>Барма</w:t>
      </w:r>
      <w:r>
        <w:rPr>
          <w:rFonts w:ascii="Book Antiqua" w:hAnsi="Book Antiqua"/>
          <w:b/>
          <w:i/>
          <w:spacing w:val="40"/>
        </w:rPr>
        <w:t> </w:t>
      </w:r>
      <w:r>
        <w:rPr>
          <w:rFonts w:ascii="Book Antiqua" w:hAnsi="Book Antiqua"/>
          <w:b/>
          <w:i/>
        </w:rPr>
        <w:t>Постник</w:t>
      </w:r>
      <w:r>
        <w:rPr/>
        <w:t>. (По мнению ряда учёных, собор строили два масте-</w:t>
      </w:r>
      <w:r>
        <w:rPr>
          <w:spacing w:val="80"/>
        </w:rPr>
        <w:t> </w:t>
      </w:r>
      <w:r>
        <w:rPr/>
        <w:t>ра</w:t>
      </w:r>
      <w:r>
        <w:rPr>
          <w:spacing w:val="3"/>
        </w:rPr>
        <w:t> </w:t>
      </w:r>
      <w:r>
        <w:rPr/>
        <w:t>—</w:t>
      </w:r>
      <w:r>
        <w:rPr>
          <w:spacing w:val="4"/>
        </w:rPr>
        <w:t> </w:t>
      </w:r>
      <w:r>
        <w:rPr/>
        <w:t>Барма</w:t>
      </w:r>
      <w:r>
        <w:rPr>
          <w:spacing w:val="4"/>
        </w:rPr>
        <w:t> </w:t>
      </w:r>
      <w:r>
        <w:rPr/>
        <w:t>и</w:t>
      </w:r>
      <w:r>
        <w:rPr>
          <w:spacing w:val="4"/>
        </w:rPr>
        <w:t> </w:t>
      </w:r>
      <w:r>
        <w:rPr/>
        <w:t>Постник.)</w:t>
      </w:r>
      <w:r>
        <w:rPr>
          <w:spacing w:val="4"/>
        </w:rPr>
        <w:t> </w:t>
      </w:r>
      <w:r>
        <w:rPr/>
        <w:t>Легенда</w:t>
      </w:r>
      <w:r>
        <w:rPr>
          <w:spacing w:val="4"/>
        </w:rPr>
        <w:t> </w:t>
      </w:r>
      <w:r>
        <w:rPr/>
        <w:t>о</w:t>
      </w:r>
      <w:r>
        <w:rPr>
          <w:spacing w:val="4"/>
        </w:rPr>
        <w:t> </w:t>
      </w:r>
      <w:r>
        <w:rPr/>
        <w:t>том,</w:t>
      </w:r>
      <w:r>
        <w:rPr>
          <w:spacing w:val="4"/>
        </w:rPr>
        <w:t> </w:t>
      </w:r>
      <w:r>
        <w:rPr/>
        <w:t>что</w:t>
      </w:r>
      <w:r>
        <w:rPr>
          <w:spacing w:val="4"/>
        </w:rPr>
        <w:t> </w:t>
      </w:r>
      <w:r>
        <w:rPr/>
        <w:t>царь</w:t>
      </w:r>
      <w:r>
        <w:rPr>
          <w:spacing w:val="4"/>
        </w:rPr>
        <w:t> </w:t>
      </w:r>
      <w:r>
        <w:rPr/>
        <w:t>восхитился</w:t>
      </w:r>
      <w:r>
        <w:rPr>
          <w:spacing w:val="3"/>
        </w:rPr>
        <w:t> </w:t>
      </w:r>
      <w:r>
        <w:rPr/>
        <w:t>собором</w:t>
      </w:r>
      <w:r>
        <w:rPr>
          <w:spacing w:val="4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2"/>
        </w:rPr>
        <w:t>прика-</w:t>
      </w:r>
    </w:p>
    <w:p>
      <w:pPr>
        <w:pStyle w:val="BodyText"/>
        <w:spacing w:line="223" w:lineRule="auto"/>
        <w:ind w:left="793" w:right="792"/>
        <w:jc w:val="both"/>
      </w:pPr>
      <w:r>
        <w:rPr/>
        <w:t>зал выколоть Барме Постнику глаза, чтобы он нигде не смог воздвигнуть подобного храма, не имеет никакого исторического обоснования.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Хорошо известно, что Барма Постник после собора Василия Блаженного построил ещё ряд церквей. Однако Покровский собор остался вершиной его творчества. В XVII в. храм</w:t>
      </w:r>
      <w:r>
        <w:rPr>
          <w:spacing w:val="-1"/>
        </w:rPr>
        <w:t> </w:t>
      </w:r>
      <w:r>
        <w:rPr/>
        <w:t>расписали снаружи разноцветными красками, и</w:t>
      </w:r>
      <w:r>
        <w:rPr>
          <w:spacing w:val="-1"/>
        </w:rPr>
        <w:t> </w:t>
      </w:r>
      <w:r>
        <w:rPr/>
        <w:t>он принял свой современный вид.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40" w:lineRule="auto" w:before="92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Что</w:t>
      </w:r>
      <w:r>
        <w:rPr>
          <w:spacing w:val="7"/>
          <w:sz w:val="19"/>
        </w:rPr>
        <w:t> </w:t>
      </w:r>
      <w:r>
        <w:rPr>
          <w:w w:val="95"/>
          <w:sz w:val="19"/>
        </w:rPr>
        <w:t>такое</w:t>
      </w:r>
      <w:r>
        <w:rPr>
          <w:spacing w:val="8"/>
          <w:sz w:val="19"/>
        </w:rPr>
        <w:t> </w:t>
      </w:r>
      <w:r>
        <w:rPr>
          <w:w w:val="95"/>
          <w:sz w:val="19"/>
        </w:rPr>
        <w:t>шатровый</w:t>
      </w:r>
      <w:r>
        <w:rPr>
          <w:spacing w:val="8"/>
          <w:sz w:val="19"/>
        </w:rPr>
        <w:t> </w:t>
      </w:r>
      <w:r>
        <w:rPr>
          <w:w w:val="95"/>
          <w:sz w:val="19"/>
        </w:rPr>
        <w:t>стиль?</w:t>
      </w:r>
      <w:r>
        <w:rPr>
          <w:spacing w:val="8"/>
          <w:sz w:val="19"/>
        </w:rPr>
        <w:t> </w:t>
      </w:r>
      <w:r>
        <w:rPr>
          <w:w w:val="95"/>
          <w:sz w:val="19"/>
        </w:rPr>
        <w:t>Каковы</w:t>
      </w:r>
      <w:r>
        <w:rPr>
          <w:spacing w:val="7"/>
          <w:sz w:val="19"/>
        </w:rPr>
        <w:t> </w:t>
      </w:r>
      <w:r>
        <w:rPr>
          <w:w w:val="95"/>
          <w:sz w:val="19"/>
        </w:rPr>
        <w:t>его</w:t>
      </w:r>
      <w:r>
        <w:rPr>
          <w:spacing w:val="8"/>
          <w:sz w:val="19"/>
        </w:rPr>
        <w:t> </w:t>
      </w:r>
      <w:r>
        <w:rPr>
          <w:w w:val="95"/>
          <w:sz w:val="19"/>
        </w:rPr>
        <w:t>характерные</w:t>
      </w:r>
      <w:r>
        <w:rPr>
          <w:spacing w:val="8"/>
          <w:sz w:val="19"/>
        </w:rPr>
        <w:t> </w:t>
      </w:r>
      <w:r>
        <w:rPr>
          <w:spacing w:val="-2"/>
          <w:w w:val="95"/>
          <w:sz w:val="19"/>
        </w:rPr>
        <w:t>черты?</w:t>
      </w:r>
    </w:p>
    <w:p>
      <w:pPr>
        <w:pStyle w:val="BodyText"/>
        <w:spacing w:line="218" w:lineRule="auto" w:before="115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Строительство крепостей. </w:t>
      </w:r>
      <w:r>
        <w:rPr>
          <w:color w:val="000000"/>
        </w:rPr>
        <w:t>В XVI в. в Москве и других городах России раз- вернулось большое крепостное строительство. Мощнейшей крепостью был Московский Кремль.</w:t>
      </w:r>
    </w:p>
    <w:p>
      <w:pPr>
        <w:pStyle w:val="BodyText"/>
        <w:spacing w:line="223" w:lineRule="auto" w:before="2" w:after="19"/>
        <w:ind w:left="793" w:right="791" w:firstLine="340"/>
        <w:jc w:val="right"/>
      </w:pPr>
      <w:r>
        <w:rPr/>
        <w:t>В</w:t>
      </w:r>
      <w:r>
        <w:rPr>
          <w:spacing w:val="29"/>
        </w:rPr>
        <w:t> </w:t>
      </w:r>
      <w:r>
        <w:rPr/>
        <w:t>регентство</w:t>
      </w:r>
      <w:r>
        <w:rPr>
          <w:spacing w:val="29"/>
        </w:rPr>
        <w:t> </w:t>
      </w:r>
      <w:r>
        <w:rPr/>
        <w:t>Елены</w:t>
      </w:r>
      <w:r>
        <w:rPr>
          <w:spacing w:val="29"/>
        </w:rPr>
        <w:t> </w:t>
      </w:r>
      <w:r>
        <w:rPr/>
        <w:t>Глинской</w:t>
      </w:r>
      <w:r>
        <w:rPr>
          <w:spacing w:val="29"/>
        </w:rPr>
        <w:t> </w:t>
      </w:r>
      <w:r>
        <w:rPr/>
        <w:t>в</w:t>
      </w:r>
      <w:r>
        <w:rPr>
          <w:spacing w:val="29"/>
        </w:rPr>
        <w:t> </w:t>
      </w:r>
      <w:r>
        <w:rPr/>
        <w:t>Москве</w:t>
      </w:r>
      <w:r>
        <w:rPr>
          <w:spacing w:val="29"/>
        </w:rPr>
        <w:t> </w:t>
      </w:r>
      <w:r>
        <w:rPr/>
        <w:t>построили</w:t>
      </w:r>
      <w:r>
        <w:rPr>
          <w:spacing w:val="29"/>
        </w:rPr>
        <w:t> </w:t>
      </w:r>
      <w:r>
        <w:rPr/>
        <w:t>ещё</w:t>
      </w:r>
      <w:r>
        <w:rPr>
          <w:spacing w:val="29"/>
        </w:rPr>
        <w:t> </w:t>
      </w:r>
      <w:r>
        <w:rPr/>
        <w:t>одну</w:t>
      </w:r>
      <w:r>
        <w:rPr>
          <w:spacing w:val="29"/>
        </w:rPr>
        <w:t> </w:t>
      </w:r>
      <w:r>
        <w:rPr/>
        <w:t>кирпичную крепость — Китай-город, а в конце XVI в., в царствование Фёдора I Иванови- ча, Борис Годунов приказал возвести третью каменную линию укреплений — Белый</w:t>
      </w:r>
      <w:r>
        <w:rPr>
          <w:spacing w:val="80"/>
          <w:w w:val="150"/>
        </w:rPr>
        <w:t> </w:t>
      </w:r>
      <w:r>
        <w:rPr/>
        <w:t>город</w:t>
      </w:r>
      <w:r>
        <w:rPr>
          <w:spacing w:val="80"/>
          <w:w w:val="150"/>
        </w:rPr>
        <w:t> </w:t>
      </w:r>
      <w:r>
        <w:rPr/>
        <w:t>(кирпичные</w:t>
      </w:r>
      <w:r>
        <w:rPr>
          <w:spacing w:val="80"/>
          <w:w w:val="150"/>
        </w:rPr>
        <w:t> </w:t>
      </w:r>
      <w:r>
        <w:rPr/>
        <w:t>стены</w:t>
      </w:r>
      <w:r>
        <w:rPr>
          <w:spacing w:val="80"/>
          <w:w w:val="150"/>
        </w:rPr>
        <w:t> </w:t>
      </w:r>
      <w:r>
        <w:rPr/>
        <w:t>крепости</w:t>
      </w:r>
      <w:r>
        <w:rPr>
          <w:spacing w:val="80"/>
          <w:w w:val="150"/>
        </w:rPr>
        <w:t> </w:t>
      </w:r>
      <w:r>
        <w:rPr/>
        <w:t>побели-</w:t>
      </w: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"/>
        <w:gridCol w:w="2135"/>
        <w:gridCol w:w="5794"/>
      </w:tblGrid>
      <w:tr>
        <w:trPr>
          <w:trHeight w:val="646" w:hRule="atLeast"/>
        </w:trPr>
        <w:tc>
          <w:tcPr>
            <w:tcW w:w="73" w:type="dxa"/>
            <w:vMerge w:val="restart"/>
            <w:tcBorders>
              <w:right w:val="single" w:sz="8" w:space="0" w:color="FFFFFF"/>
            </w:tcBorders>
            <w:shd w:val="clear" w:color="auto" w:fill="7F7F7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</w:tcPr>
          <w:p>
            <w:pPr>
              <w:pStyle w:val="TableParagraph"/>
              <w:spacing w:before="2"/>
              <w:rPr>
                <w:sz w:val="2"/>
              </w:rPr>
            </w:pPr>
          </w:p>
          <w:p>
            <w:pPr>
              <w:pStyle w:val="TableParagraph"/>
              <w:ind w:left="-11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2489" cy="1646872"/>
                  <wp:effectExtent l="0" t="0" r="0" b="0"/>
                  <wp:docPr id="105" name="image16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169.jpeg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489" cy="164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794" w:type="dxa"/>
            <w:tcBorders>
              <w:left w:val="single" w:sz="8" w:space="0" w:color="FFFFFF"/>
            </w:tcBorders>
          </w:tcPr>
          <w:p>
            <w:pPr>
              <w:pStyle w:val="TableParagraph"/>
              <w:spacing w:line="144" w:lineRule="exact"/>
              <w:ind w:left="282"/>
              <w:rPr>
                <w:sz w:val="20"/>
              </w:rPr>
            </w:pPr>
            <w:r>
              <w:rPr>
                <w:sz w:val="20"/>
              </w:rPr>
              <w:t>ли),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которая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шла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месте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современного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2"/>
                <w:sz w:val="20"/>
              </w:rPr>
              <w:t>Бульварного</w:t>
            </w:r>
          </w:p>
          <w:p>
            <w:pPr>
              <w:pStyle w:val="TableParagraph"/>
              <w:spacing w:line="224" w:lineRule="exact"/>
              <w:ind w:left="282"/>
              <w:rPr>
                <w:sz w:val="20"/>
              </w:rPr>
            </w:pPr>
            <w:r>
              <w:rPr>
                <w:sz w:val="20"/>
              </w:rPr>
              <w:t>кольца.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Строительством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руководил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«государев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мастер»</w:t>
            </w:r>
          </w:p>
          <w:p>
            <w:pPr>
              <w:pStyle w:val="TableParagraph"/>
              <w:spacing w:line="245" w:lineRule="exact"/>
              <w:ind w:left="282"/>
              <w:rPr>
                <w:sz w:val="20"/>
              </w:rPr>
            </w:pPr>
            <w:r>
              <w:rPr>
                <w:rFonts w:ascii="Book Antiqua" w:hAnsi="Book Antiqua"/>
                <w:b/>
                <w:i/>
                <w:w w:val="105"/>
                <w:sz w:val="20"/>
              </w:rPr>
              <w:t>Фёдор</w:t>
            </w:r>
            <w:r>
              <w:rPr>
                <w:rFonts w:ascii="Book Antiqua" w:hAnsi="Book Antiqua"/>
                <w:b/>
                <w:i/>
                <w:spacing w:val="36"/>
                <w:w w:val="105"/>
                <w:sz w:val="20"/>
              </w:rPr>
              <w:t> </w:t>
            </w:r>
            <w:r>
              <w:rPr>
                <w:rFonts w:ascii="Book Antiqua" w:hAnsi="Book Antiqua"/>
                <w:b/>
                <w:i/>
                <w:spacing w:val="-2"/>
                <w:w w:val="105"/>
                <w:sz w:val="20"/>
              </w:rPr>
              <w:t>Конь</w:t>
            </w:r>
            <w:r>
              <w:rPr>
                <w:spacing w:val="-2"/>
                <w:w w:val="105"/>
                <w:sz w:val="20"/>
              </w:rPr>
              <w:t>.</w:t>
            </w:r>
          </w:p>
        </w:tc>
      </w:tr>
      <w:tr>
        <w:trPr>
          <w:trHeight w:val="1958" w:hRule="atLeast"/>
        </w:trPr>
        <w:tc>
          <w:tcPr>
            <w:tcW w:w="73" w:type="dxa"/>
            <w:vMerge/>
            <w:tcBorders>
              <w:top w:val="nil"/>
              <w:right w:val="single" w:sz="8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94" w:type="dxa"/>
            <w:shd w:val="clear" w:color="auto" w:fill="FFFFFF"/>
          </w:tcPr>
          <w:p>
            <w:pPr>
              <w:pStyle w:val="TableParagraph"/>
              <w:spacing w:line="222" w:lineRule="exact" w:before="101"/>
              <w:ind w:left="292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Памятник</w:t>
            </w:r>
            <w:r>
              <w:rPr>
                <w:rFonts w:ascii="Calibri" w:hAnsi="Calibri"/>
                <w:b/>
                <w:spacing w:val="3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Фёдору</w:t>
            </w:r>
            <w:r>
              <w:rPr>
                <w:rFonts w:ascii="Calibri" w:hAnsi="Calibri"/>
                <w:b/>
                <w:spacing w:val="4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Коню</w:t>
            </w:r>
            <w:r>
              <w:rPr>
                <w:rFonts w:ascii="Calibri" w:hAnsi="Calibri"/>
                <w:b/>
                <w:spacing w:val="3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в</w:t>
            </w:r>
            <w:r>
              <w:rPr>
                <w:rFonts w:ascii="Calibri" w:hAnsi="Calibri"/>
                <w:b/>
                <w:spacing w:val="4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Смоленске.</w:t>
            </w:r>
          </w:p>
          <w:p>
            <w:pPr>
              <w:pStyle w:val="TableParagraph"/>
              <w:spacing w:line="211" w:lineRule="exact"/>
              <w:ind w:left="292"/>
              <w:rPr>
                <w:rFonts w:ascii="Trebuchet MS" w:hAnsi="Trebuchet MS"/>
                <w:i/>
                <w:sz w:val="19"/>
              </w:rPr>
            </w:pPr>
            <w:r>
              <w:rPr>
                <w:rFonts w:ascii="Trebuchet MS" w:hAnsi="Trebuchet MS"/>
                <w:i/>
                <w:w w:val="95"/>
                <w:sz w:val="19"/>
              </w:rPr>
              <w:t>Скульптор</w:t>
            </w:r>
            <w:r>
              <w:rPr>
                <w:rFonts w:ascii="Trebuchet MS" w:hAnsi="Trebuchet MS"/>
                <w:i/>
                <w:spacing w:val="6"/>
                <w:sz w:val="19"/>
              </w:rPr>
              <w:t> </w:t>
            </w:r>
            <w:r>
              <w:rPr>
                <w:rFonts w:ascii="Trebuchet MS" w:hAnsi="Trebuchet MS"/>
                <w:i/>
                <w:w w:val="95"/>
                <w:sz w:val="19"/>
              </w:rPr>
              <w:t>О.</w:t>
            </w:r>
            <w:r>
              <w:rPr>
                <w:rFonts w:ascii="Trebuchet MS" w:hAnsi="Trebuchet MS"/>
                <w:i/>
                <w:spacing w:val="6"/>
                <w:sz w:val="19"/>
              </w:rPr>
              <w:t> </w:t>
            </w:r>
            <w:r>
              <w:rPr>
                <w:rFonts w:ascii="Trebuchet MS" w:hAnsi="Trebuchet MS"/>
                <w:i/>
                <w:spacing w:val="-2"/>
                <w:w w:val="95"/>
                <w:sz w:val="19"/>
              </w:rPr>
              <w:t>Комов</w:t>
            </w:r>
          </w:p>
          <w:p>
            <w:pPr>
              <w:pStyle w:val="TableParagraph"/>
              <w:spacing w:line="220" w:lineRule="auto" w:before="109"/>
              <w:ind w:left="292" w:right="170"/>
              <w:jc w:val="both"/>
              <w:rPr>
                <w:sz w:val="19"/>
              </w:rPr>
            </w:pPr>
            <w:r>
              <w:rPr>
                <w:sz w:val="19"/>
              </w:rPr>
              <w:t>Фёдор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Конь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русский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зодчий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второй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половины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XVI в., выдающийся строитель крепостных сооружений. </w:t>
            </w:r>
            <w:r>
              <w:rPr>
                <w:w w:val="95"/>
                <w:sz w:val="19"/>
              </w:rPr>
              <w:t>Один из немногих древнерусских зодчих, чьё имя зафикси- </w:t>
            </w:r>
            <w:r>
              <w:rPr>
                <w:sz w:val="19"/>
              </w:rPr>
              <w:t>ровано источниками. Постройки Коня отличались проду- </w:t>
            </w:r>
            <w:r>
              <w:rPr>
                <w:w w:val="95"/>
                <w:sz w:val="19"/>
              </w:rPr>
              <w:t>манностью конструкций и большим архитектурным мастер- </w:t>
            </w:r>
            <w:r>
              <w:rPr>
                <w:spacing w:val="-2"/>
                <w:sz w:val="19"/>
              </w:rPr>
              <w:t>ством.</w:t>
            </w:r>
          </w:p>
        </w:tc>
      </w:tr>
    </w:tbl>
    <w:p>
      <w:pPr>
        <w:spacing w:after="0" w:line="220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731"/>
      </w:pPr>
      <w:r>
        <w:rPr/>
        <w:pict>
          <v:group style="width:400.35pt;height:157.25pt;mso-position-horizontal-relative:char;mso-position-vertical-relative:line" id="docshapegroup990" coordorigin="0,0" coordsize="8007,3145">
            <v:rect style="position:absolute;left:0;top:12;width:8007;height:3132" id="docshape991" filled="true" fillcolor="#000000" stroked="false">
              <v:fill opacity="32768f" type="solid"/>
            </v:rect>
            <v:rect style="position:absolute;left:62;top:75;width:7881;height:3008" id="docshape992" filled="true" fillcolor="#ffffff" stroked="false">
              <v:fill type="solid"/>
            </v:rect>
            <v:rect style="position:absolute;left:4458;top:0;width:3543;height:2218" id="docshape993" filled="true" fillcolor="#000000" stroked="false">
              <v:fill opacity="32768f" type="solid"/>
            </v:rect>
            <v:shape style="position:absolute;left:4531;top:72;width:3402;height:2078" type="#_x0000_t75" id="docshape994" stroked="false">
              <v:imagedata r:id="rId199" o:title=""/>
            </v:shape>
            <v:rect style="position:absolute;left:4531;top:72;width:3402;height:2078" id="docshape995" filled="false" stroked="true" strokeweight="1pt" strokecolor="#ffffff">
              <v:stroke dashstyle="solid"/>
            </v:rect>
            <v:shape style="position:absolute;left:0;top:0;width:8007;height:3145" type="#_x0000_t202" id="docshape996" filled="false" stroked="false">
              <v:textbox inset="0,0,0,0">
                <w:txbxContent>
                  <w:p>
                    <w:pPr>
                      <w:spacing w:line="222" w:lineRule="exact" w:before="155"/>
                      <w:ind w:left="176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Смоленская</w:t>
                    </w:r>
                    <w:r>
                      <w:rPr>
                        <w:rFonts w:ascii="Calibri" w:hAnsi="Calibri"/>
                        <w:b/>
                        <w:spacing w:val="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стена.</w:t>
                    </w:r>
                  </w:p>
                  <w:p>
                    <w:pPr>
                      <w:spacing w:line="211" w:lineRule="exact" w:before="0"/>
                      <w:ind w:left="176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Современная</w:t>
                    </w:r>
                    <w:r>
                      <w:rPr>
                        <w:rFonts w:ascii="Trebuchet MS" w:hAnsi="Trebuchet MS"/>
                        <w:i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фотография</w:t>
                    </w:r>
                  </w:p>
                  <w:p>
                    <w:pPr>
                      <w:spacing w:line="220" w:lineRule="auto" w:before="109"/>
                      <w:ind w:left="176" w:right="3766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Смоленская крепостная стена </w:t>
                    </w:r>
                    <w:r>
                      <w:rPr>
                        <w:sz w:val="19"/>
                      </w:rPr>
                      <w:t>протяжённо- стью в 6,5 км является грандиозным оборо- нительным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сооружением.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Для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её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возведения пришлось остановить каменное строитель- ство фактически во всей стране. Строили спешно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—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1603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г.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истекало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12-летнее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пере- мирие с Речью Посполитой. Укрепления возводились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учётом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новаций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военном</w:t>
                    </w:r>
                  </w:p>
                  <w:p>
                    <w:pPr>
                      <w:spacing w:line="220" w:lineRule="auto" w:before="0"/>
                      <w:ind w:left="176" w:right="174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деле.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38(!)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башен,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обеспечивавших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плотный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перекрёстный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огонь,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крепкие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стены с несколькими рядами бойниц на прочном фундаменте, слухи против подкопов — всё пошло в дело, превращая Смоленск в неодолимую преграду на пути к Москве.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line="218" w:lineRule="auto" w:before="133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В своевременности постройки оборонительных </w:t>
      </w:r>
      <w:r>
        <w:rPr>
          <w:rFonts w:ascii="Tahoma" w:hAnsi="Tahoma"/>
          <w:sz w:val="19"/>
        </w:rPr>
        <w:t>сооружений пришлось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убедиться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очень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скоро.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Летом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1591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крымский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хан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многочисленным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вой- </w:t>
      </w:r>
      <w:r>
        <w:rPr>
          <w:rFonts w:ascii="Tahoma" w:hAnsi="Tahoma"/>
          <w:w w:val="95"/>
          <w:sz w:val="19"/>
        </w:rPr>
        <w:t>ском подошёл к Москве. Но, натолкнувшись на мощные укрепления, на приступ идти не </w:t>
      </w:r>
      <w:r>
        <w:rPr>
          <w:rFonts w:ascii="Tahoma" w:hAnsi="Tahoma"/>
          <w:spacing w:val="-2"/>
          <w:sz w:val="19"/>
        </w:rPr>
        <w:t>решился.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Устрашённый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артиллерийским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огнём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слухами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приближении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русского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вой- </w:t>
      </w:r>
      <w:r>
        <w:rPr>
          <w:rFonts w:ascii="Tahoma" w:hAnsi="Tahoma"/>
          <w:sz w:val="19"/>
        </w:rPr>
        <w:t>ска,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хан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стремительно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отступил.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последний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истории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случай,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когда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крымский хан угрожал Москве.</w:t>
      </w:r>
    </w:p>
    <w:p>
      <w:pPr>
        <w:pStyle w:val="BodyText"/>
        <w:spacing w:line="223" w:lineRule="auto" w:before="114"/>
        <w:ind w:left="793" w:right="791" w:firstLine="340"/>
        <w:jc w:val="both"/>
      </w:pPr>
      <w:r>
        <w:rPr/>
        <w:t>Неприступной крепостью стал Псковский кремль (Кром). Его </w:t>
      </w:r>
      <w:r>
        <w:rPr/>
        <w:t>каменные стены</w:t>
      </w:r>
      <w:r>
        <w:rPr>
          <w:spacing w:val="-5"/>
        </w:rPr>
        <w:t> </w:t>
      </w:r>
      <w:r>
        <w:rPr/>
        <w:t>были</w:t>
      </w:r>
      <w:r>
        <w:rPr>
          <w:spacing w:val="-5"/>
        </w:rPr>
        <w:t> </w:t>
      </w:r>
      <w:r>
        <w:rPr/>
        <w:t>воздвигнуты</w:t>
      </w:r>
      <w:r>
        <w:rPr>
          <w:spacing w:val="-5"/>
        </w:rPr>
        <w:t> </w:t>
      </w:r>
      <w:r>
        <w:rPr/>
        <w:t>местными</w:t>
      </w:r>
      <w:r>
        <w:rPr>
          <w:spacing w:val="-5"/>
        </w:rPr>
        <w:t> </w:t>
      </w:r>
      <w:r>
        <w:rPr/>
        <w:t>мастерами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камня</w:t>
      </w:r>
      <w:r>
        <w:rPr>
          <w:spacing w:val="-5"/>
        </w:rPr>
        <w:t> </w:t>
      </w:r>
      <w:r>
        <w:rPr/>
        <w:t>(песчаника)</w:t>
      </w:r>
      <w:r>
        <w:rPr>
          <w:spacing w:val="-5"/>
        </w:rPr>
        <w:t> </w:t>
      </w:r>
      <w:r>
        <w:rPr/>
        <w:t>во</w:t>
      </w:r>
      <w:r>
        <w:rPr>
          <w:spacing w:val="-5"/>
        </w:rPr>
        <w:t> </w:t>
      </w:r>
      <w:r>
        <w:rPr/>
        <w:t>второй половине</w:t>
      </w:r>
      <w:r>
        <w:rPr>
          <w:spacing w:val="-7"/>
        </w:rPr>
        <w:t> </w:t>
      </w:r>
      <w:r>
        <w:rPr/>
        <w:t>XIII</w:t>
      </w:r>
      <w:r>
        <w:rPr>
          <w:spacing w:val="-7"/>
        </w:rPr>
        <w:t> </w:t>
      </w:r>
      <w:r>
        <w:rPr/>
        <w:t>в.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XVI</w:t>
      </w:r>
      <w:r>
        <w:rPr>
          <w:spacing w:val="-7"/>
        </w:rPr>
        <w:t> </w:t>
      </w:r>
      <w:r>
        <w:rPr/>
        <w:t>в.</w:t>
      </w:r>
      <w:r>
        <w:rPr>
          <w:spacing w:val="-7"/>
        </w:rPr>
        <w:t> </w:t>
      </w:r>
      <w:r>
        <w:rPr/>
        <w:t>Псков</w:t>
      </w:r>
      <w:r>
        <w:rPr>
          <w:spacing w:val="-7"/>
        </w:rPr>
        <w:t> </w:t>
      </w:r>
      <w:r>
        <w:rPr/>
        <w:t>достраивался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укреплялся.</w:t>
      </w:r>
      <w:r>
        <w:rPr>
          <w:spacing w:val="-7"/>
        </w:rPr>
        <w:t> </w:t>
      </w:r>
      <w:r>
        <w:rPr/>
        <w:t>Несмотря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неод- нократные осады, он ни разу не был взят штурмом.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Каменные крепости имелись также в Изборске, Ивангороде (напротив ливонской Нарвы), в Великом Новгороде, Нижнем Новгороде, Туле, Коломне, Можайске. Для укрепления западного рубежа русский зодчий Фёдор Конь построил мощные каменные крепостные стены Смоленска (1596—1602).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 большинстве русских городов XVI в. стояли деревянные крепости, кото- рые в то время ещё не потеряли военного значения. После включения Повол- жья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состав</w:t>
      </w:r>
      <w:r>
        <w:rPr>
          <w:spacing w:val="-2"/>
        </w:rPr>
        <w:t> </w:t>
      </w:r>
      <w:r>
        <w:rPr/>
        <w:t>России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Казани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Астрахани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царскому</w:t>
      </w:r>
      <w:r>
        <w:rPr>
          <w:spacing w:val="-2"/>
        </w:rPr>
        <w:t> </w:t>
      </w:r>
      <w:r>
        <w:rPr/>
        <w:t>указу</w:t>
      </w:r>
      <w:r>
        <w:rPr>
          <w:spacing w:val="-2"/>
        </w:rPr>
        <w:t> </w:t>
      </w:r>
      <w:r>
        <w:rPr/>
        <w:t>появлялись</w:t>
      </w:r>
      <w:r>
        <w:rPr>
          <w:spacing w:val="-2"/>
        </w:rPr>
        <w:t> </w:t>
      </w:r>
      <w:r>
        <w:rPr/>
        <w:t>свои кремли, созданные русскими зодчими.</w:t>
      </w:r>
    </w:p>
    <w:p>
      <w:pPr>
        <w:pStyle w:val="BodyText"/>
        <w:spacing w:line="228" w:lineRule="exact"/>
        <w:ind w:left="1133"/>
        <w:jc w:val="both"/>
      </w:pPr>
      <w:r>
        <w:rPr/>
        <w:t>Стенами</w:t>
      </w:r>
      <w:r>
        <w:rPr>
          <w:spacing w:val="14"/>
        </w:rPr>
        <w:t> </w:t>
      </w:r>
      <w:r>
        <w:rPr/>
        <w:t>обносились</w:t>
      </w:r>
      <w:r>
        <w:rPr>
          <w:spacing w:val="14"/>
        </w:rPr>
        <w:t> </w:t>
      </w:r>
      <w:r>
        <w:rPr/>
        <w:t>и</w:t>
      </w:r>
      <w:r>
        <w:rPr>
          <w:spacing w:val="15"/>
        </w:rPr>
        <w:t> </w:t>
      </w:r>
      <w:r>
        <w:rPr>
          <w:spacing w:val="-2"/>
        </w:rPr>
        <w:t>монастыри.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08" w:lineRule="auto" w:before="111" w:after="0"/>
        <w:ind w:left="1133" w:right="79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33"/>
          <w:sz w:val="19"/>
        </w:rPr>
        <w:t> </w:t>
      </w:r>
      <w:r>
        <w:rPr>
          <w:sz w:val="19"/>
        </w:rPr>
        <w:t>Как</w:t>
      </w:r>
      <w:r>
        <w:rPr>
          <w:spacing w:val="18"/>
          <w:sz w:val="19"/>
        </w:rPr>
        <w:t> </w:t>
      </w:r>
      <w:r>
        <w:rPr>
          <w:sz w:val="19"/>
        </w:rPr>
        <w:t>Москва</w:t>
      </w:r>
      <w:r>
        <w:rPr>
          <w:spacing w:val="18"/>
          <w:sz w:val="19"/>
        </w:rPr>
        <w:t> </w:t>
      </w:r>
      <w:r>
        <w:rPr>
          <w:sz w:val="19"/>
        </w:rPr>
        <w:t>укреплялась</w:t>
      </w:r>
      <w:r>
        <w:rPr>
          <w:spacing w:val="18"/>
          <w:sz w:val="19"/>
        </w:rPr>
        <w:t> </w:t>
      </w:r>
      <w:r>
        <w:rPr>
          <w:sz w:val="19"/>
        </w:rPr>
        <w:t>оборонительными</w:t>
      </w:r>
      <w:r>
        <w:rPr>
          <w:spacing w:val="18"/>
          <w:sz w:val="19"/>
        </w:rPr>
        <w:t> </w:t>
      </w:r>
      <w:r>
        <w:rPr>
          <w:sz w:val="19"/>
        </w:rPr>
        <w:t>сооружениями?</w:t>
      </w:r>
      <w:r>
        <w:rPr>
          <w:spacing w:val="18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33"/>
          <w:sz w:val="19"/>
        </w:rPr>
        <w:t> </w:t>
      </w:r>
      <w:r>
        <w:rPr>
          <w:sz w:val="19"/>
        </w:rPr>
        <w:t>Какое</w:t>
      </w:r>
      <w:r>
        <w:rPr>
          <w:spacing w:val="18"/>
          <w:sz w:val="19"/>
        </w:rPr>
        <w:t> </w:t>
      </w:r>
      <w:r>
        <w:rPr>
          <w:sz w:val="19"/>
        </w:rPr>
        <w:t>значение придавалось строительству крепостных сооружений в других городах России?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99.5pt;height:105.3pt;mso-position-horizontal-relative:page;mso-position-vertical-relative:paragraph;z-index:-15638528;mso-wrap-distance-left:0;mso-wrap-distance-right:0" id="docshapegroup997" coordorigin="731,168" coordsize="7990,2106">
            <v:rect style="position:absolute;left:731;top:818;width:4601;height:1455" id="docshape998" filled="true" fillcolor="#000000" stroked="false">
              <v:fill opacity="32768f" type="solid"/>
            </v:rect>
            <v:rect style="position:absolute;left:793;top:881;width:4479;height:1328" id="docshape999" filled="true" fillcolor="#ffffff" stroked="false">
              <v:fill type="solid"/>
            </v:rect>
            <v:rect style="position:absolute;left:5192;top:167;width:3528;height:2103" id="docshape1000" filled="true" fillcolor="#000000" stroked="false">
              <v:fill opacity="32768f" type="solid"/>
            </v:rect>
            <v:shape style="position:absolute;left:5265;top:240;width:3382;height:1959" type="#_x0000_t75" id="docshape1001" stroked="false">
              <v:imagedata r:id="rId200" o:title=""/>
            </v:shape>
            <v:rect style="position:absolute;left:5265;top:240;width:3382;height:1959" id="docshape1002" filled="false" stroked="true" strokeweight="1pt" strokecolor="#ffffff">
              <v:stroke dashstyle="solid"/>
            </v:rect>
            <v:shape style="position:absolute;left:793;top:881;width:4479;height:1328" type="#_x0000_t202" id="docshape1003" filled="false" stroked="false">
              <v:textbox inset="0,0,0,0">
                <w:txbxContent>
                  <w:p>
                    <w:pPr>
                      <w:spacing w:line="222" w:lineRule="exact" w:before="80"/>
                      <w:ind w:left="113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Башни</w:t>
                    </w:r>
                    <w:r>
                      <w:rPr>
                        <w:rFonts w:ascii="Calibri" w:hAnsi="Calibri"/>
                        <w:b/>
                        <w:spacing w:val="2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Соловецкого</w:t>
                    </w:r>
                    <w:r>
                      <w:rPr>
                        <w:rFonts w:ascii="Calibri" w:hAnsi="Calibri"/>
                        <w:b/>
                        <w:spacing w:val="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монастыря.</w:t>
                    </w:r>
                  </w:p>
                  <w:p>
                    <w:pPr>
                      <w:spacing w:line="211" w:lineRule="exact" w:before="0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Современная</w:t>
                    </w:r>
                    <w:r>
                      <w:rPr>
                        <w:rFonts w:ascii="Trebuchet MS" w:hAnsi="Trebuchet MS"/>
                        <w:i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фотография</w:t>
                    </w:r>
                  </w:p>
                  <w:p>
                    <w:pPr>
                      <w:spacing w:line="220" w:lineRule="auto" w:before="108"/>
                      <w:ind w:left="113" w:right="298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Укрепления Соловецкого монастыря, </w:t>
                    </w:r>
                    <w:r>
                      <w:rPr>
                        <w:sz w:val="19"/>
                      </w:rPr>
                      <w:t>сло- женные из огромных валунов, до сих пор поражают своим величием.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 w:after="1"/>
        <w:rPr>
          <w:rFonts w:ascii="Tahoma"/>
          <w:sz w:val="18"/>
        </w:rPr>
      </w:pPr>
    </w:p>
    <w:p>
      <w:pPr>
        <w:pStyle w:val="BodyText"/>
        <w:ind w:left="729"/>
        <w:rPr>
          <w:rFonts w:ascii="Tahoma"/>
        </w:rPr>
      </w:pPr>
      <w:r>
        <w:rPr>
          <w:rFonts w:ascii="Tahoma"/>
        </w:rPr>
        <w:pict>
          <v:group style="width:400.35pt;height:186.7pt;mso-position-horizontal-relative:char;mso-position-vertical-relative:line" id="docshapegroup1004" coordorigin="0,0" coordsize="8007,3734">
            <v:rect style="position:absolute;left:0;top:2603;width:8000;height:1131" id="docshape1005" filled="true" fillcolor="#000000" stroked="false">
              <v:fill opacity="32768f" type="solid"/>
            </v:rect>
            <v:rect style="position:absolute;left:62;top:2665;width:7874;height:1004" id="docshape1006" filled="true" fillcolor="#ffffff" stroked="false">
              <v:fill type="solid"/>
            </v:rect>
            <v:rect style="position:absolute;left:0;top:0;width:8007;height:2765" id="docshape1007" filled="true" fillcolor="#000000" stroked="false">
              <v:fill opacity="32768f" type="solid"/>
            </v:rect>
            <v:shape style="position:absolute;left:73;top:72;width:7863;height:2621" type="#_x0000_t75" id="docshape1008" stroked="false">
              <v:imagedata r:id="rId201" o:title=""/>
            </v:shape>
            <v:rect style="position:absolute;left:72;top:72;width:7864;height:2623" id="docshape1009" filled="false" stroked="true" strokeweight="1pt" strokecolor="#ffffff">
              <v:stroke dashstyle="solid"/>
            </v:rect>
            <v:shape style="position:absolute;left:0;top:0;width:8007;height:3734" type="#_x0000_t202" id="docshape101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7"/>
                      <w:rPr>
                        <w:rFonts w:ascii="Tahoma"/>
                        <w:sz w:val="16"/>
                      </w:rPr>
                    </w:pPr>
                  </w:p>
                  <w:p>
                    <w:pPr>
                      <w:spacing w:line="220" w:lineRule="auto" w:before="0"/>
                      <w:ind w:left="176" w:right="195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«Церковь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воинствующая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(Благословенно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воинство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Небесного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Царя)».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Икона.</w:t>
                    </w:r>
                    <w:r>
                      <w:rPr>
                        <w:rFonts w:ascii="Trebuchet MS" w:hAnsi="Trebuchet MS"/>
                        <w:i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Фрагмент. 1550-е гг. Москва, Государственная Третьяковская галерея</w:t>
                    </w:r>
                  </w:p>
                  <w:p>
                    <w:pPr>
                      <w:spacing w:before="94"/>
                      <w:ind w:left="176" w:right="0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95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7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опорой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текст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учебника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разберите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сюжет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этой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иконы.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BodyText"/>
        <w:spacing w:line="218" w:lineRule="auto" w:before="17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Живопись. </w:t>
      </w:r>
      <w:r>
        <w:rPr>
          <w:color w:val="000000"/>
        </w:rPr>
        <w:t>Русская живопись XVI в. развивалась в традициях древнерус- ского искусства. Основными жанрами были иконопись и храмовая настенная </w:t>
      </w:r>
      <w:r>
        <w:rPr>
          <w:color w:val="000000"/>
          <w:spacing w:val="-2"/>
        </w:rPr>
        <w:t>роспись.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С</w:t>
      </w:r>
      <w:r>
        <w:rPr>
          <w:spacing w:val="-1"/>
        </w:rPr>
        <w:t> </w:t>
      </w:r>
      <w:r>
        <w:rPr/>
        <w:t>наступлением эпохи Ивана Грозного, с утверждением теории «Москва </w:t>
      </w:r>
      <w:r>
        <w:rPr/>
        <w:t>— Третий Рим», с торжеством иосифлян, которые хотели подчинить иконопись единообразному</w:t>
      </w:r>
      <w:r>
        <w:rPr>
          <w:spacing w:val="-11"/>
        </w:rPr>
        <w:t> </w:t>
      </w:r>
      <w:r>
        <w:rPr/>
        <w:t>уставу,</w:t>
      </w:r>
      <w:r>
        <w:rPr>
          <w:spacing w:val="-11"/>
        </w:rPr>
        <w:t> </w:t>
      </w:r>
      <w:r>
        <w:rPr/>
        <w:t>начинается</w:t>
      </w:r>
      <w:r>
        <w:rPr>
          <w:spacing w:val="-11"/>
        </w:rPr>
        <w:t> </w:t>
      </w:r>
      <w:r>
        <w:rPr/>
        <w:t>отход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/>
        <w:t>иконописных</w:t>
      </w:r>
      <w:r>
        <w:rPr>
          <w:spacing w:val="-11"/>
        </w:rPr>
        <w:t> </w:t>
      </w:r>
      <w:r>
        <w:rPr/>
        <w:t>традиций</w:t>
      </w:r>
      <w:r>
        <w:rPr>
          <w:spacing w:val="-11"/>
        </w:rPr>
        <w:t> </w:t>
      </w:r>
      <w:r>
        <w:rPr/>
        <w:t>XV</w:t>
      </w:r>
      <w:r>
        <w:rPr>
          <w:spacing w:val="-11"/>
        </w:rPr>
        <w:t> </w:t>
      </w:r>
      <w:r>
        <w:rPr/>
        <w:t>в.</w:t>
      </w:r>
      <w:r>
        <w:rPr>
          <w:spacing w:val="-11"/>
        </w:rPr>
        <w:t> </w:t>
      </w:r>
      <w:r>
        <w:rPr/>
        <w:t>Уси- ливается символизм образов, растёт техническое мастерство, появляется под- чёркнутая декоративность.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Конечно, эти изменения не произошли мгновенно. Между уходящей </w:t>
      </w:r>
      <w:r>
        <w:rPr/>
        <w:t>и новой эпохой был переходный период. Произведения живописи, написанные</w:t>
      </w:r>
      <w:r>
        <w:rPr>
          <w:spacing w:val="80"/>
        </w:rPr>
        <w:t> </w:t>
      </w:r>
      <w:r>
        <w:rPr/>
        <w:t>в XVI столетии, сочетают в себе черты прошлого и будущего. Таковы были фрески уничтоженной в 1930-е гг. церкви Чуда Архангела Михаила в Хонех, находившейся в Московском Кремле. Судить о них мы можем по спасённым реставраторами фрагментам, которые хранятся в московских музеях.</w:t>
      </w:r>
    </w:p>
    <w:p>
      <w:pPr>
        <w:pStyle w:val="BodyText"/>
        <w:spacing w:line="221" w:lineRule="exact"/>
        <w:ind w:left="1133"/>
        <w:jc w:val="both"/>
      </w:pPr>
      <w:r>
        <w:rPr/>
        <w:t>В</w:t>
      </w:r>
      <w:r>
        <w:rPr>
          <w:spacing w:val="8"/>
        </w:rPr>
        <w:t> </w:t>
      </w:r>
      <w:r>
        <w:rPr/>
        <w:t>середине</w:t>
      </w:r>
      <w:r>
        <w:rPr>
          <w:spacing w:val="8"/>
        </w:rPr>
        <w:t> </w:t>
      </w:r>
      <w:r>
        <w:rPr/>
        <w:t>XVI</w:t>
      </w:r>
      <w:r>
        <w:rPr>
          <w:spacing w:val="9"/>
        </w:rPr>
        <w:t> </w:t>
      </w:r>
      <w:r>
        <w:rPr/>
        <w:t>в.</w:t>
      </w:r>
      <w:r>
        <w:rPr>
          <w:spacing w:val="8"/>
        </w:rPr>
        <w:t> </w:t>
      </w:r>
      <w:r>
        <w:rPr/>
        <w:t>была</w:t>
      </w:r>
      <w:r>
        <w:rPr>
          <w:spacing w:val="8"/>
        </w:rPr>
        <w:t> </w:t>
      </w:r>
      <w:r>
        <w:rPr/>
        <w:t>написана</w:t>
      </w:r>
      <w:r>
        <w:rPr>
          <w:spacing w:val="8"/>
        </w:rPr>
        <w:t> </w:t>
      </w:r>
      <w:r>
        <w:rPr/>
        <w:t>огромная</w:t>
      </w:r>
      <w:r>
        <w:rPr>
          <w:spacing w:val="8"/>
        </w:rPr>
        <w:t> </w:t>
      </w:r>
      <w:r>
        <w:rPr/>
        <w:t>икона-картина</w:t>
      </w:r>
      <w:r>
        <w:rPr>
          <w:spacing w:val="8"/>
        </w:rPr>
        <w:t> </w:t>
      </w:r>
      <w:r>
        <w:rPr/>
        <w:t>под</w:t>
      </w:r>
      <w:r>
        <w:rPr>
          <w:spacing w:val="8"/>
        </w:rPr>
        <w:t> </w:t>
      </w:r>
      <w:r>
        <w:rPr>
          <w:spacing w:val="-2"/>
        </w:rPr>
        <w:t>названием</w:t>
      </w:r>
    </w:p>
    <w:p>
      <w:pPr>
        <w:pStyle w:val="BodyText"/>
        <w:spacing w:line="223" w:lineRule="auto" w:before="5"/>
        <w:ind w:left="793" w:right="791"/>
        <w:jc w:val="both"/>
      </w:pPr>
      <w:r>
        <w:rPr/>
        <w:t>«Церковь воинствующая», посвящённая взятию Казани. По мнению некото- рых исследователей, на ней изображено русское войско во главе с царём Ива- ном IV, князь Владимир Святой и его сыновья Борис и Глеб, Владимир Моно- мах, князья Александр Невский, Дмитрий Донской и другие великие князья</w:t>
      </w:r>
      <w:r>
        <w:rPr>
          <w:spacing w:val="40"/>
        </w:rPr>
        <w:t> </w:t>
      </w:r>
      <w:r>
        <w:rPr/>
        <w:t>и воины, русские святые. Их встречает Богоматерь с Младенцем.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134" w:val="left" w:leader="none"/>
        </w:tabs>
        <w:spacing w:line="220" w:lineRule="auto" w:before="108" w:after="0"/>
        <w:ind w:left="1133" w:right="791" w:hanging="341"/>
        <w:jc w:val="left"/>
        <w:rPr>
          <w:sz w:val="19"/>
        </w:rPr>
      </w:pPr>
      <w:r>
        <w:rPr>
          <w:spacing w:val="-2"/>
          <w:sz w:val="19"/>
        </w:rPr>
        <w:t>Какие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изменения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происходили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изобразительном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искусстве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XVI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в.?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Чем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они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были</w:t>
      </w:r>
      <w:r>
        <w:rPr>
          <w:spacing w:val="-2"/>
          <w:sz w:val="19"/>
        </w:rPr>
        <w:t> обусловлены?</w:t>
      </w:r>
    </w:p>
    <w:p>
      <w:pPr>
        <w:pStyle w:val="BodyText"/>
        <w:spacing w:before="11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spacing w:val="3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5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Прикладное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искусство.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В</w:t>
      </w:r>
      <w:r>
        <w:rPr>
          <w:color w:val="000000"/>
          <w:spacing w:val="37"/>
        </w:rPr>
        <w:t> </w:t>
      </w:r>
      <w:r>
        <w:rPr>
          <w:color w:val="000000"/>
        </w:rPr>
        <w:t>XVI</w:t>
      </w:r>
      <w:r>
        <w:rPr>
          <w:color w:val="000000"/>
          <w:spacing w:val="37"/>
        </w:rPr>
        <w:t> </w:t>
      </w:r>
      <w:r>
        <w:rPr>
          <w:color w:val="000000"/>
        </w:rPr>
        <w:t>в.</w:t>
      </w:r>
      <w:r>
        <w:rPr>
          <w:color w:val="000000"/>
          <w:spacing w:val="37"/>
        </w:rPr>
        <w:t> </w:t>
      </w:r>
      <w:r>
        <w:rPr>
          <w:color w:val="000000"/>
        </w:rPr>
        <w:t>русские</w:t>
      </w:r>
      <w:r>
        <w:rPr>
          <w:color w:val="000000"/>
          <w:spacing w:val="37"/>
        </w:rPr>
        <w:t> </w:t>
      </w:r>
      <w:r>
        <w:rPr>
          <w:color w:val="000000"/>
        </w:rPr>
        <w:t>мастера</w:t>
      </w:r>
      <w:r>
        <w:rPr>
          <w:color w:val="000000"/>
          <w:spacing w:val="37"/>
        </w:rPr>
        <w:t> </w:t>
      </w:r>
      <w:r>
        <w:rPr>
          <w:color w:val="000000"/>
        </w:rPr>
        <w:t>достигли</w:t>
      </w:r>
      <w:r>
        <w:rPr>
          <w:color w:val="000000"/>
          <w:spacing w:val="37"/>
        </w:rPr>
        <w:t> </w:t>
      </w:r>
      <w:r>
        <w:rPr>
          <w:color w:val="000000"/>
        </w:rPr>
        <w:t>больших</w:t>
      </w:r>
      <w:r>
        <w:rPr>
          <w:color w:val="000000"/>
          <w:spacing w:val="37"/>
        </w:rPr>
        <w:t> </w:t>
      </w:r>
      <w:r>
        <w:rPr>
          <w:color w:val="000000"/>
        </w:rPr>
        <w:t>успе- хов в прикладном искусстве. Чтобы удостовериться в этом, достаточно взгля- нуть на вещи, хранящиеся в Оружейной палате Московского Кремля: драго- ценное оружие, различные ювелирные украшения, символы царской власти</w:t>
      </w:r>
      <w:r>
        <w:rPr>
          <w:color w:val="000000"/>
          <w:spacing w:val="80"/>
        </w:rPr>
        <w:t> </w:t>
      </w:r>
      <w:r>
        <w:rPr>
          <w:color w:val="000000"/>
        </w:rPr>
        <w:t>и т. п.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734"/>
      </w:pPr>
      <w:r>
        <w:rPr/>
        <w:pict>
          <v:group style="width:400.35pt;height:178.95pt;mso-position-horizontal-relative:char;mso-position-vertical-relative:line" id="docshapegroup1011" coordorigin="0,0" coordsize="8007,3579">
            <v:rect style="position:absolute;left:0;top:0;width:8007;height:3579" id="docshape1012" filled="true" fillcolor="#000000" stroked="false">
              <v:fill opacity="32768f" type="solid"/>
            </v:rect>
            <v:rect style="position:absolute;left:62;top:62;width:7881;height:3456" id="docshape1013" filled="true" fillcolor="#ffffff" stroked="false">
              <v:fill type="solid"/>
            </v:rect>
            <v:rect style="position:absolute;left:6284;top:100;width:1476;height:1973" id="docshape1014" filled="true" fillcolor="#000000" stroked="false">
              <v:fill opacity="32768f" type="solid"/>
            </v:rect>
            <v:shape style="position:absolute;left:6357;top:173;width:1333;height:1829" type="#_x0000_t75" id="docshape1015" stroked="false">
              <v:imagedata r:id="rId202" o:title=""/>
            </v:shape>
            <v:rect style="position:absolute;left:6357;top:172;width:1333;height:1829" id="docshape1016" filled="false" stroked="true" strokeweight=".97pt" strokecolor="#ffffff">
              <v:stroke dashstyle="solid"/>
            </v:rect>
            <v:rect style="position:absolute;left:113;top:112;width:1973;height:1973" id="docshape1017" filled="true" fillcolor="#000000" stroked="false">
              <v:fill opacity="32768f" type="solid"/>
            </v:rect>
            <v:shape style="position:absolute;left:185;top:184;width:1829;height:1829" type="#_x0000_t75" id="docshape1018" stroked="false">
              <v:imagedata r:id="rId203" o:title=""/>
            </v:shape>
            <v:rect style="position:absolute;left:185;top:184;width:1830;height:1830" id="docshape1019" filled="false" stroked="true" strokeweight=".9pt" strokecolor="#ffffff">
              <v:stroke dashstyle="solid"/>
            </v:rect>
            <v:rect style="position:absolute;left:2467;top:111;width:1332;height:1973" id="docshape1020" filled="true" fillcolor="#000000" stroked="false">
              <v:fill opacity="32768f" type="solid"/>
            </v:rect>
            <v:shape style="position:absolute;left:2538;top:183;width:1190;height:1833" type="#_x0000_t75" id="docshape1021" stroked="false">
              <v:imagedata r:id="rId204" o:title=""/>
            </v:shape>
            <v:rect style="position:absolute;left:2538;top:183;width:1190;height:1835" id="docshape1022" filled="false" stroked="true" strokeweight=".9pt" strokecolor="#ffffff">
              <v:stroke dashstyle="solid"/>
            </v:rect>
            <v:rect style="position:absolute;left:4291;top:112;width:1541;height:1973" id="docshape1023" filled="true" fillcolor="#000000" stroked="false">
              <v:fill opacity="32768f" type="solid"/>
            </v:rect>
            <v:shape style="position:absolute;left:4362;top:184;width:1402;height:1833" type="#_x0000_t75" id="docshape1024" stroked="false">
              <v:imagedata r:id="rId205" o:title=""/>
            </v:shape>
            <v:rect style="position:absolute;left:4362;top:183;width:1402;height:1833" id="docshape1025" filled="false" stroked="true" strokeweight=".9pt" strokecolor="#ffffff">
              <v:stroke dashstyle="solid"/>
            </v:rect>
            <v:shape style="position:absolute;left:176;top:2267;width:1344;height:235" type="#_x0000_t202" id="docshape1026" filled="false" stroked="false">
              <v:textbox inset="0,0,0,0">
                <w:txbxContent>
                  <w:p>
                    <w:pPr>
                      <w:spacing w:line="232" w:lineRule="exact" w:before="3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Блюдо.</w:t>
                    </w:r>
                    <w:r>
                      <w:rPr>
                        <w:rFonts w:ascii="Calibri" w:hAnsi="Calibri"/>
                        <w:b/>
                        <w:spacing w:val="4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1561</w:t>
                    </w:r>
                    <w:r>
                      <w:rPr>
                        <w:rFonts w:ascii="Trebuchet MS" w:hAnsi="Trebuchet MS"/>
                        <w:i/>
                        <w:spacing w:val="2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sz w:val="19"/>
                      </w:rPr>
                      <w:t>г.</w:t>
                    </w:r>
                  </w:p>
                </w:txbxContent>
              </v:textbox>
              <w10:wrap type="none"/>
            </v:shape>
            <v:shape style="position:absolute;left:2536;top:2267;width:1428;height:235" type="#_x0000_t202" id="docshape1027" filled="false" stroked="false">
              <v:textbox inset="0,0,0,0">
                <w:txbxContent>
                  <w:p>
                    <w:pPr>
                      <w:spacing w:line="232" w:lineRule="exact" w:before="3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Кадило.</w:t>
                    </w:r>
                    <w:r>
                      <w:rPr>
                        <w:rFonts w:ascii="Calibri" w:hAnsi="Calibri"/>
                        <w:b/>
                        <w:spacing w:val="5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1598</w:t>
                    </w:r>
                    <w:r>
                      <w:rPr>
                        <w:rFonts w:ascii="Trebuchet MS" w:hAnsi="Trebuchet MS"/>
                        <w:i/>
                        <w:spacing w:val="4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sz w:val="19"/>
                      </w:rPr>
                      <w:t>г.</w:t>
                    </w:r>
                  </w:p>
                </w:txbxContent>
              </v:textbox>
              <w10:wrap type="none"/>
            </v:shape>
            <v:shape style="position:absolute;left:4356;top:2267;width:1318;height:653" type="#_x0000_t202" id="docshape1028" filled="false" stroked="false">
              <v:textbox inset="0,0,0,0">
                <w:txbxContent>
                  <w:p>
                    <w:pPr>
                      <w:spacing w:line="221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Оклад</w:t>
                    </w:r>
                    <w:r>
                      <w:rPr>
                        <w:rFonts w:ascii="Calibri" w:hAnsi="Calibri"/>
                        <w:b/>
                        <w:spacing w:val="3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иконы</w:t>
                    </w:r>
                  </w:p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«Одигитрия».</w:t>
                    </w:r>
                  </w:p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z w:val="19"/>
                      </w:rPr>
                      <w:t>XVI</w:t>
                    </w:r>
                    <w:r>
                      <w:rPr>
                        <w:rFonts w:ascii="Trebuchet MS" w:hAnsi="Trebuchet MS"/>
                        <w:i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sz w:val="19"/>
                      </w:rPr>
                      <w:t>в.</w:t>
                    </w:r>
                  </w:p>
                </w:txbxContent>
              </v:textbox>
              <w10:wrap type="none"/>
            </v:shape>
            <v:shape style="position:absolute;left:6336;top:2267;width:595;height:235" type="#_x0000_t202" id="docshape1029" filled="false" stroked="false">
              <v:textbox inset="0,0,0,0">
                <w:txbxContent>
                  <w:p>
                    <w:pPr>
                      <w:spacing w:line="232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Потир</w:t>
                    </w:r>
                  </w:p>
                </w:txbxContent>
              </v:textbox>
              <w10:wrap type="none"/>
            </v:shape>
            <v:shape style="position:absolute;left:176;top:3013;width:7675;height:443" type="#_x0000_t202" id="docshape1030" filled="false" stroked="false">
              <v:textbox inset="0,0,0,0">
                <w:txbxContent>
                  <w:p>
                    <w:pPr>
                      <w:spacing w:line="220" w:lineRule="auto" w:before="9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Оружейная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палата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возникла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Москве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конце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XV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—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начале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XVI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столетия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основе великокняжеской сокровищницы.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17"/>
        </w:rPr>
      </w:pPr>
    </w:p>
    <w:p>
      <w:pPr>
        <w:spacing w:after="0"/>
        <w:rPr>
          <w:sz w:val="17"/>
        </w:rPr>
        <w:sectPr>
          <w:pgSz w:w="9190" w:h="12020"/>
          <w:pgMar w:header="0" w:footer="0" w:top="740" w:bottom="280" w:left="0" w:right="0"/>
        </w:sectPr>
      </w:pPr>
    </w:p>
    <w:p>
      <w:pPr>
        <w:spacing w:line="220" w:lineRule="auto" w:before="110"/>
        <w:ind w:left="910" w:right="0" w:firstLine="0"/>
        <w:jc w:val="both"/>
        <w:rPr>
          <w:sz w:val="19"/>
        </w:rPr>
      </w:pPr>
      <w:r>
        <w:rPr/>
        <w:pict>
          <v:group style="position:absolute;margin-left:36.729pt;margin-top:-2.580781pt;width:400.35pt;height:329.35pt;mso-position-horizontal-relative:page;mso-position-vertical-relative:paragraph;z-index:-21903360" id="docshapegroup1031" coordorigin="735,-52" coordsize="8007,6587">
            <v:rect style="position:absolute;left:734;top:4662;width:7719;height:1872" id="docshape1032" filled="true" fillcolor="#000000" stroked="false">
              <v:fill opacity="32768f" type="solid"/>
            </v:rect>
            <v:rect style="position:absolute;left:797;top:4724;width:7597;height:1748" id="docshape1033" filled="true" fillcolor="#ffffff" stroked="false">
              <v:fill type="solid"/>
            </v:rect>
            <v:rect style="position:absolute;left:6503;top:3373;width:2232;height:3161" id="docshape1034" filled="true" fillcolor="#000000" stroked="false">
              <v:fill opacity="32768f" type="solid"/>
            </v:rect>
            <v:shape style="position:absolute;left:6576;top:3446;width:2092;height:3015" type="#_x0000_t75" id="docshape1035" stroked="false">
              <v:imagedata r:id="rId206" o:title=""/>
            </v:shape>
            <v:rect style="position:absolute;left:6576;top:3446;width:2092;height:3017" id="docshape1036" filled="false" stroked="true" strokeweight=".98pt" strokecolor="#ffffff">
              <v:stroke dashstyle="solid"/>
            </v:rect>
            <v:rect style="position:absolute;left:734;top:-46;width:8007;height:3442" id="docshape1037" filled="true" fillcolor="#000000" stroked="false">
              <v:fill opacity="32768f" type="solid"/>
            </v:rect>
            <v:rect style="position:absolute;left:797;top:17;width:7881;height:3319" id="docshape1038" filled="true" fillcolor="#ffffff" stroked="false">
              <v:fill type="solid"/>
            </v:rect>
            <v:rect style="position:absolute;left:7047;top:-52;width:1685;height:1916" id="docshape1039" filled="true" fillcolor="#000000" stroked="false">
              <v:fill opacity="32768f" type="solid"/>
            </v:rect>
            <v:shape style="position:absolute;left:7121;top:22;width:1536;height:1769" type="#_x0000_t75" id="docshape1040" stroked="false">
              <v:imagedata r:id="rId207" o:title=""/>
            </v:shape>
            <v:rect style="position:absolute;left:7121;top:22;width:1537;height:1770" id="docshape1041" filled="false" stroked="true" strokeweight="1.1pt" strokecolor="#ffffff">
              <v:stroke dashstyle="solid"/>
            </v:rect>
            <w10:wrap type="none"/>
          </v:group>
        </w:pict>
      </w:r>
      <w:r>
        <w:rPr>
          <w:sz w:val="19"/>
        </w:rPr>
        <w:t>Главная часть православного храма — алтарь. Здесь находятся престол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жертвенник.</w:t>
      </w:r>
      <w:r>
        <w:rPr>
          <w:spacing w:val="-7"/>
          <w:sz w:val="19"/>
        </w:rPr>
        <w:t> </w:t>
      </w:r>
      <w:r>
        <w:rPr>
          <w:sz w:val="19"/>
        </w:rPr>
        <w:t>Среди</w:t>
      </w:r>
      <w:r>
        <w:rPr>
          <w:spacing w:val="-7"/>
          <w:sz w:val="19"/>
        </w:rPr>
        <w:t> </w:t>
      </w:r>
      <w:r>
        <w:rPr>
          <w:sz w:val="19"/>
        </w:rPr>
        <w:t>предметов,</w:t>
      </w:r>
      <w:r>
        <w:rPr>
          <w:spacing w:val="-7"/>
          <w:sz w:val="19"/>
        </w:rPr>
        <w:t> </w:t>
      </w:r>
      <w:r>
        <w:rPr>
          <w:sz w:val="19"/>
        </w:rPr>
        <w:t>хранящихся</w:t>
      </w:r>
      <w:r>
        <w:rPr>
          <w:spacing w:val="-7"/>
          <w:sz w:val="19"/>
        </w:rPr>
        <w:t> </w:t>
      </w:r>
      <w:r>
        <w:rPr>
          <w:sz w:val="19"/>
        </w:rPr>
        <w:t>на</w:t>
      </w:r>
      <w:r>
        <w:rPr>
          <w:spacing w:val="-7"/>
          <w:sz w:val="19"/>
        </w:rPr>
        <w:t> </w:t>
      </w:r>
      <w:r>
        <w:rPr>
          <w:sz w:val="19"/>
        </w:rPr>
        <w:t>престо- </w:t>
      </w:r>
      <w:r>
        <w:rPr>
          <w:w w:val="95"/>
          <w:sz w:val="19"/>
        </w:rPr>
        <w:t>ле, обязательно присутствует напрестольное Евангелие. На жерт- </w:t>
      </w:r>
      <w:r>
        <w:rPr>
          <w:sz w:val="19"/>
        </w:rPr>
        <w:t>веннике</w:t>
      </w:r>
      <w:r>
        <w:rPr>
          <w:spacing w:val="-9"/>
          <w:sz w:val="19"/>
        </w:rPr>
        <w:t> </w:t>
      </w:r>
      <w:r>
        <w:rPr>
          <w:sz w:val="19"/>
        </w:rPr>
        <w:t>хранятся</w:t>
      </w:r>
      <w:r>
        <w:rPr>
          <w:spacing w:val="-9"/>
          <w:sz w:val="19"/>
        </w:rPr>
        <w:t> </w:t>
      </w:r>
      <w:r>
        <w:rPr>
          <w:sz w:val="19"/>
        </w:rPr>
        <w:t>священные</w:t>
      </w:r>
      <w:r>
        <w:rPr>
          <w:spacing w:val="-9"/>
          <w:sz w:val="19"/>
        </w:rPr>
        <w:t> </w:t>
      </w:r>
      <w:r>
        <w:rPr>
          <w:sz w:val="19"/>
        </w:rPr>
        <w:t>сосуды,</w:t>
      </w:r>
      <w:r>
        <w:rPr>
          <w:spacing w:val="-9"/>
          <w:sz w:val="19"/>
        </w:rPr>
        <w:t> </w:t>
      </w:r>
      <w:r>
        <w:rPr>
          <w:sz w:val="19"/>
        </w:rPr>
        <w:t>необходимые</w:t>
      </w:r>
      <w:r>
        <w:rPr>
          <w:spacing w:val="-9"/>
          <w:sz w:val="19"/>
        </w:rPr>
        <w:t> </w:t>
      </w:r>
      <w:r>
        <w:rPr>
          <w:sz w:val="19"/>
        </w:rPr>
        <w:t>при</w:t>
      </w:r>
      <w:r>
        <w:rPr>
          <w:spacing w:val="-9"/>
          <w:sz w:val="19"/>
        </w:rPr>
        <w:t> </w:t>
      </w:r>
      <w:r>
        <w:rPr>
          <w:sz w:val="19"/>
        </w:rPr>
        <w:t>проведе- нии</w:t>
      </w:r>
      <w:r>
        <w:rPr>
          <w:spacing w:val="65"/>
          <w:sz w:val="19"/>
        </w:rPr>
        <w:t> </w:t>
      </w:r>
      <w:r>
        <w:rPr>
          <w:sz w:val="19"/>
        </w:rPr>
        <w:t>литургии.</w:t>
      </w:r>
      <w:r>
        <w:rPr>
          <w:spacing w:val="65"/>
          <w:sz w:val="19"/>
        </w:rPr>
        <w:t> </w:t>
      </w:r>
      <w:r>
        <w:rPr>
          <w:sz w:val="19"/>
        </w:rPr>
        <w:t>В</w:t>
      </w:r>
      <w:r>
        <w:rPr>
          <w:spacing w:val="65"/>
          <w:sz w:val="19"/>
        </w:rPr>
        <w:t> </w:t>
      </w:r>
      <w:r>
        <w:rPr>
          <w:sz w:val="19"/>
        </w:rPr>
        <w:t>их</w:t>
      </w:r>
      <w:r>
        <w:rPr>
          <w:spacing w:val="65"/>
          <w:sz w:val="19"/>
        </w:rPr>
        <w:t> </w:t>
      </w:r>
      <w:r>
        <w:rPr>
          <w:sz w:val="19"/>
        </w:rPr>
        <w:t>числе</w:t>
      </w:r>
      <w:r>
        <w:rPr>
          <w:spacing w:val="65"/>
          <w:sz w:val="19"/>
        </w:rPr>
        <w:t> </w:t>
      </w:r>
      <w:r>
        <w:rPr>
          <w:sz w:val="19"/>
        </w:rPr>
        <w:t>—</w:t>
      </w:r>
      <w:r>
        <w:rPr>
          <w:spacing w:val="65"/>
          <w:sz w:val="19"/>
        </w:rPr>
        <w:t> </w:t>
      </w:r>
      <w:r>
        <w:rPr>
          <w:sz w:val="19"/>
        </w:rPr>
        <w:t>священная</w:t>
      </w:r>
      <w:r>
        <w:rPr>
          <w:spacing w:val="65"/>
          <w:sz w:val="19"/>
        </w:rPr>
        <w:t> </w:t>
      </w:r>
      <w:r>
        <w:rPr>
          <w:sz w:val="19"/>
        </w:rPr>
        <w:t>чаша,</w:t>
      </w:r>
      <w:r>
        <w:rPr>
          <w:spacing w:val="65"/>
          <w:sz w:val="19"/>
        </w:rPr>
        <w:t> </w:t>
      </w:r>
      <w:r>
        <w:rPr>
          <w:sz w:val="19"/>
        </w:rPr>
        <w:t>или</w:t>
      </w:r>
      <w:r>
        <w:rPr>
          <w:spacing w:val="65"/>
          <w:sz w:val="19"/>
        </w:rPr>
        <w:t> </w:t>
      </w:r>
      <w:r>
        <w:rPr>
          <w:sz w:val="19"/>
        </w:rPr>
        <w:t>потир, в которую перед совершением таинства вливается вино с водой. Священные</w:t>
      </w:r>
      <w:r>
        <w:rPr>
          <w:spacing w:val="-13"/>
          <w:sz w:val="19"/>
        </w:rPr>
        <w:t> </w:t>
      </w:r>
      <w:r>
        <w:rPr>
          <w:sz w:val="19"/>
        </w:rPr>
        <w:t>предметы</w:t>
      </w:r>
      <w:r>
        <w:rPr>
          <w:spacing w:val="-13"/>
          <w:sz w:val="19"/>
        </w:rPr>
        <w:t> </w:t>
      </w:r>
      <w:r>
        <w:rPr>
          <w:sz w:val="19"/>
        </w:rPr>
        <w:t>часто</w:t>
      </w:r>
      <w:r>
        <w:rPr>
          <w:spacing w:val="-13"/>
          <w:sz w:val="19"/>
        </w:rPr>
        <w:t> </w:t>
      </w:r>
      <w:r>
        <w:rPr>
          <w:sz w:val="19"/>
        </w:rPr>
        <w:t>представляют</w:t>
      </w:r>
      <w:r>
        <w:rPr>
          <w:spacing w:val="-13"/>
          <w:sz w:val="19"/>
        </w:rPr>
        <w:t> </w:t>
      </w:r>
      <w:r>
        <w:rPr>
          <w:sz w:val="19"/>
        </w:rPr>
        <w:t>собой</w:t>
      </w:r>
      <w:r>
        <w:rPr>
          <w:spacing w:val="-13"/>
          <w:sz w:val="19"/>
        </w:rPr>
        <w:t> </w:t>
      </w:r>
      <w:r>
        <w:rPr>
          <w:sz w:val="19"/>
        </w:rPr>
        <w:t>подлинные</w:t>
      </w:r>
      <w:r>
        <w:rPr>
          <w:spacing w:val="-13"/>
          <w:sz w:val="19"/>
        </w:rPr>
        <w:t> </w:t>
      </w:r>
      <w:r>
        <w:rPr>
          <w:sz w:val="19"/>
        </w:rPr>
        <w:t>про- изведения</w:t>
      </w:r>
      <w:r>
        <w:rPr>
          <w:spacing w:val="-14"/>
          <w:sz w:val="19"/>
        </w:rPr>
        <w:t> </w:t>
      </w:r>
      <w:r>
        <w:rPr>
          <w:sz w:val="19"/>
        </w:rPr>
        <w:t>искусства.</w:t>
      </w:r>
      <w:r>
        <w:rPr>
          <w:spacing w:val="-13"/>
          <w:sz w:val="19"/>
        </w:rPr>
        <w:t> </w:t>
      </w:r>
      <w:r>
        <w:rPr>
          <w:sz w:val="19"/>
        </w:rPr>
        <w:t>Для</w:t>
      </w:r>
      <w:r>
        <w:rPr>
          <w:spacing w:val="-13"/>
          <w:sz w:val="19"/>
        </w:rPr>
        <w:t> </w:t>
      </w:r>
      <w:r>
        <w:rPr>
          <w:sz w:val="19"/>
        </w:rPr>
        <w:t>их</w:t>
      </w:r>
      <w:r>
        <w:rPr>
          <w:spacing w:val="-13"/>
          <w:sz w:val="19"/>
        </w:rPr>
        <w:t> </w:t>
      </w:r>
      <w:r>
        <w:rPr>
          <w:sz w:val="19"/>
        </w:rPr>
        <w:t>украшения</w:t>
      </w:r>
      <w:r>
        <w:rPr>
          <w:spacing w:val="-13"/>
          <w:sz w:val="19"/>
        </w:rPr>
        <w:t> </w:t>
      </w:r>
      <w:r>
        <w:rPr>
          <w:sz w:val="19"/>
        </w:rPr>
        <w:t>использовались</w:t>
      </w:r>
      <w:r>
        <w:rPr>
          <w:spacing w:val="-14"/>
          <w:sz w:val="19"/>
        </w:rPr>
        <w:t> </w:t>
      </w:r>
      <w:r>
        <w:rPr>
          <w:sz w:val="19"/>
        </w:rPr>
        <w:t>различ- ные техники: чеканки, тиснения, литья, гравировки, цветных эмалей,</w:t>
      </w:r>
      <w:r>
        <w:rPr>
          <w:spacing w:val="-9"/>
          <w:sz w:val="19"/>
        </w:rPr>
        <w:t> </w:t>
      </w:r>
      <w:r>
        <w:rPr>
          <w:sz w:val="19"/>
        </w:rPr>
        <w:t>чернения.</w:t>
      </w:r>
      <w:r>
        <w:rPr>
          <w:spacing w:val="-9"/>
          <w:sz w:val="19"/>
        </w:rPr>
        <w:t> </w:t>
      </w:r>
      <w:r>
        <w:rPr>
          <w:sz w:val="19"/>
        </w:rPr>
        <w:t>Значимость</w:t>
      </w:r>
      <w:r>
        <w:rPr>
          <w:spacing w:val="-9"/>
          <w:sz w:val="19"/>
        </w:rPr>
        <w:t> </w:t>
      </w:r>
      <w:r>
        <w:rPr>
          <w:sz w:val="19"/>
        </w:rPr>
        <w:t>святыни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воздаваемое</w:t>
      </w:r>
      <w:r>
        <w:rPr>
          <w:spacing w:val="-9"/>
          <w:sz w:val="19"/>
        </w:rPr>
        <w:t> </w:t>
      </w:r>
      <w:r>
        <w:rPr>
          <w:sz w:val="19"/>
        </w:rPr>
        <w:t>ей</w:t>
      </w:r>
      <w:r>
        <w:rPr>
          <w:spacing w:val="-9"/>
          <w:sz w:val="19"/>
        </w:rPr>
        <w:t> </w:t>
      </w:r>
      <w:r>
        <w:rPr>
          <w:sz w:val="19"/>
        </w:rPr>
        <w:t>исклю- чительное почитание старались подчеркнуть </w:t>
      </w:r>
      <w:r>
        <w:rPr>
          <w:sz w:val="19"/>
        </w:rPr>
        <w:t>драгоценностью </w:t>
      </w:r>
      <w:r>
        <w:rPr>
          <w:w w:val="95"/>
          <w:sz w:val="19"/>
        </w:rPr>
        <w:t>используемых материалов: золота, серебра, драгоценных камней и жемчуга. Так, верхние крышки переплётов Евангелия стремились </w:t>
      </w:r>
      <w:r>
        <w:rPr>
          <w:sz w:val="19"/>
        </w:rPr>
        <w:t>украсить</w:t>
      </w:r>
      <w:r>
        <w:rPr>
          <w:spacing w:val="-12"/>
          <w:sz w:val="19"/>
        </w:rPr>
        <w:t> </w:t>
      </w:r>
      <w:r>
        <w:rPr>
          <w:sz w:val="19"/>
        </w:rPr>
        <w:t>окладами,</w:t>
      </w:r>
      <w:r>
        <w:rPr>
          <w:spacing w:val="-12"/>
          <w:sz w:val="19"/>
        </w:rPr>
        <w:t> </w:t>
      </w:r>
      <w:r>
        <w:rPr>
          <w:sz w:val="19"/>
        </w:rPr>
        <w:t>которые</w:t>
      </w:r>
      <w:r>
        <w:rPr>
          <w:spacing w:val="-12"/>
          <w:sz w:val="19"/>
        </w:rPr>
        <w:t> </w:t>
      </w:r>
      <w:r>
        <w:rPr>
          <w:sz w:val="19"/>
        </w:rPr>
        <w:t>часто</w:t>
      </w:r>
      <w:r>
        <w:rPr>
          <w:spacing w:val="-12"/>
          <w:sz w:val="19"/>
        </w:rPr>
        <w:t> </w:t>
      </w:r>
      <w:r>
        <w:rPr>
          <w:sz w:val="19"/>
        </w:rPr>
        <w:t>являются</w:t>
      </w:r>
      <w:r>
        <w:rPr>
          <w:spacing w:val="-12"/>
          <w:sz w:val="19"/>
        </w:rPr>
        <w:t> </w:t>
      </w:r>
      <w:r>
        <w:rPr>
          <w:sz w:val="19"/>
        </w:rPr>
        <w:t>шедеврами</w:t>
      </w:r>
      <w:r>
        <w:rPr>
          <w:spacing w:val="-12"/>
          <w:sz w:val="19"/>
        </w:rPr>
        <w:t> </w:t>
      </w:r>
      <w:r>
        <w:rPr>
          <w:sz w:val="19"/>
        </w:rPr>
        <w:t>ювелир- ного искусства.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18" w:lineRule="auto" w:before="149"/>
        <w:ind w:left="287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Золотой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оклад </w:t>
      </w:r>
      <w:r>
        <w:rPr>
          <w:rFonts w:ascii="Calibri" w:hAnsi="Calibri"/>
          <w:b/>
          <w:spacing w:val="-2"/>
          <w:w w:val="115"/>
          <w:sz w:val="19"/>
        </w:rPr>
        <w:t>Евангелия.</w:t>
      </w:r>
    </w:p>
    <w:p>
      <w:pPr>
        <w:spacing w:line="205" w:lineRule="exact" w:before="0"/>
        <w:ind w:left="287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sz w:val="19"/>
        </w:rPr>
        <w:t>XVI</w:t>
      </w:r>
      <w:r>
        <w:rPr>
          <w:rFonts w:ascii="Trebuchet MS" w:hAnsi="Trebuchet MS"/>
          <w:i/>
          <w:spacing w:val="14"/>
          <w:sz w:val="19"/>
        </w:rPr>
        <w:t> </w:t>
      </w:r>
      <w:r>
        <w:rPr>
          <w:rFonts w:ascii="Trebuchet MS" w:hAnsi="Trebuchet MS"/>
          <w:i/>
          <w:spacing w:val="-5"/>
          <w:sz w:val="19"/>
        </w:rPr>
        <w:t>в.</w:t>
      </w:r>
    </w:p>
    <w:p>
      <w:pPr>
        <w:spacing w:after="0" w:line="205" w:lineRule="exact"/>
        <w:jc w:val="left"/>
        <w:rPr>
          <w:rFonts w:ascii="Trebuchet MS" w:hAnsi="Trebuchet MS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6839" w:space="40"/>
            <w:col w:w="2311"/>
          </w:cols>
        </w:sect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spacing w:before="11"/>
        <w:rPr>
          <w:rFonts w:ascii="Trebuchet MS"/>
          <w:i/>
          <w:sz w:val="23"/>
        </w:rPr>
      </w:pPr>
    </w:p>
    <w:p>
      <w:pPr>
        <w:spacing w:line="218" w:lineRule="auto" w:before="119"/>
        <w:ind w:left="910" w:right="3147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w w:val="110"/>
          <w:sz w:val="19"/>
        </w:rPr>
        <w:t>Царское место в Успенском соборе </w:t>
      </w:r>
      <w:r>
        <w:rPr>
          <w:rFonts w:ascii="Calibri" w:hAnsi="Calibri"/>
          <w:b/>
          <w:w w:val="110"/>
          <w:sz w:val="19"/>
        </w:rPr>
        <w:t>Московского Кремля. </w:t>
      </w:r>
      <w:r>
        <w:rPr>
          <w:rFonts w:ascii="Trebuchet MS" w:hAnsi="Trebuchet MS"/>
          <w:i/>
          <w:w w:val="110"/>
          <w:sz w:val="19"/>
        </w:rPr>
        <w:t>1551 г.</w:t>
      </w:r>
    </w:p>
    <w:p>
      <w:pPr>
        <w:spacing w:line="220" w:lineRule="auto" w:before="104"/>
        <w:ind w:left="910" w:right="2899" w:firstLine="0"/>
        <w:jc w:val="both"/>
        <w:rPr>
          <w:sz w:val="19"/>
        </w:rPr>
      </w:pPr>
      <w:r>
        <w:rPr>
          <w:sz w:val="19"/>
        </w:rPr>
        <w:t>Оригинальным</w:t>
      </w:r>
      <w:r>
        <w:rPr>
          <w:spacing w:val="-8"/>
          <w:sz w:val="19"/>
        </w:rPr>
        <w:t> </w:t>
      </w:r>
      <w:r>
        <w:rPr>
          <w:sz w:val="19"/>
        </w:rPr>
        <w:t>памятником</w:t>
      </w:r>
      <w:r>
        <w:rPr>
          <w:spacing w:val="-8"/>
          <w:sz w:val="19"/>
        </w:rPr>
        <w:t> </w:t>
      </w:r>
      <w:r>
        <w:rPr>
          <w:sz w:val="19"/>
        </w:rPr>
        <w:t>эпохи</w:t>
      </w:r>
      <w:r>
        <w:rPr>
          <w:spacing w:val="-8"/>
          <w:sz w:val="19"/>
        </w:rPr>
        <w:t> </w:t>
      </w:r>
      <w:r>
        <w:rPr>
          <w:sz w:val="19"/>
        </w:rPr>
        <w:t>является</w:t>
      </w:r>
      <w:r>
        <w:rPr>
          <w:spacing w:val="-4"/>
          <w:sz w:val="19"/>
        </w:rPr>
        <w:t> </w:t>
      </w:r>
      <w:r>
        <w:rPr>
          <w:sz w:val="19"/>
        </w:rPr>
        <w:t>царское</w:t>
      </w:r>
      <w:r>
        <w:rPr>
          <w:spacing w:val="-8"/>
          <w:sz w:val="19"/>
        </w:rPr>
        <w:t> </w:t>
      </w:r>
      <w:r>
        <w:rPr>
          <w:sz w:val="19"/>
        </w:rPr>
        <w:t>место (трон) в Успенском соборе Московского Кремля. Деревян- ный позолоченный рельеф отражает легенду о бармах и шапке</w:t>
      </w:r>
      <w:r>
        <w:rPr>
          <w:spacing w:val="-13"/>
          <w:sz w:val="19"/>
        </w:rPr>
        <w:t> </w:t>
      </w:r>
      <w:r>
        <w:rPr>
          <w:sz w:val="19"/>
        </w:rPr>
        <w:t>Мономаха,</w:t>
      </w:r>
      <w:r>
        <w:rPr>
          <w:spacing w:val="-13"/>
          <w:sz w:val="19"/>
        </w:rPr>
        <w:t> </w:t>
      </w:r>
      <w:r>
        <w:rPr>
          <w:sz w:val="19"/>
        </w:rPr>
        <w:t>с</w:t>
      </w:r>
      <w:r>
        <w:rPr>
          <w:spacing w:val="-13"/>
          <w:sz w:val="19"/>
        </w:rPr>
        <w:t> </w:t>
      </w:r>
      <w:r>
        <w:rPr>
          <w:sz w:val="19"/>
        </w:rPr>
        <w:t>другой</w:t>
      </w:r>
      <w:r>
        <w:rPr>
          <w:spacing w:val="-13"/>
          <w:sz w:val="19"/>
        </w:rPr>
        <w:t> </w:t>
      </w:r>
      <w:r>
        <w:rPr>
          <w:sz w:val="19"/>
        </w:rPr>
        <w:t>стороны</w:t>
      </w:r>
      <w:r>
        <w:rPr>
          <w:spacing w:val="-13"/>
          <w:sz w:val="19"/>
        </w:rPr>
        <w:t> </w:t>
      </w:r>
      <w:r>
        <w:rPr>
          <w:sz w:val="19"/>
        </w:rPr>
        <w:t>трона</w:t>
      </w:r>
      <w:r>
        <w:rPr>
          <w:spacing w:val="-13"/>
          <w:sz w:val="19"/>
        </w:rPr>
        <w:t> </w:t>
      </w:r>
      <w:r>
        <w:rPr>
          <w:sz w:val="19"/>
        </w:rPr>
        <w:t>изображено</w:t>
      </w:r>
      <w:r>
        <w:rPr>
          <w:spacing w:val="-13"/>
          <w:sz w:val="19"/>
        </w:rPr>
        <w:t> </w:t>
      </w:r>
      <w:r>
        <w:rPr>
          <w:sz w:val="19"/>
        </w:rPr>
        <w:t>засе- дание Боярской думы во главе с Иваном IV.</w:t>
      </w:r>
    </w:p>
    <w:p>
      <w:pPr>
        <w:spacing w:after="0" w:line="220" w:lineRule="auto"/>
        <w:jc w:val="both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447"/>
      </w:pPr>
      <w:r>
        <w:rPr/>
        <w:pict>
          <v:group style="width:400pt;height:129.6pt;mso-position-horizontal-relative:char;mso-position-vertical-relative:line" id="docshapegroup1042" coordorigin="0,0" coordsize="8000,2592">
            <v:shape style="position:absolute;left:0;top:0;width:8000;height:2592" id="docshape1043" coordorigin="0,0" coordsize="8000,2592" path="m8000,7l3528,7,3528,0,0,0,0,2592,3528,2592,3528,1245,8000,1245,8000,7xe" filled="true" fillcolor="#000000" stroked="false">
              <v:path arrowok="t"/>
              <v:fill opacity="32768f" type="solid"/>
            </v:shape>
            <v:shape style="position:absolute;left:72;top:72;width:3382;height:2446" type="#_x0000_t75" id="docshape1044" stroked="false">
              <v:imagedata r:id="rId208" o:title=""/>
            </v:shape>
            <v:rect style="position:absolute;left:72;top:72;width:3382;height:2446" id="docshape1045" filled="false" stroked="true" strokeweight="1pt" strokecolor="#ffffff">
              <v:stroke dashstyle="solid"/>
            </v:rect>
            <v:shape style="position:absolute;left:0;top:0;width:8000;height:2592" type="#_x0000_t202" id="docshape104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numPr>
                        <w:ilvl w:val="0"/>
                        <w:numId w:val="42"/>
                      </w:numPr>
                      <w:tabs>
                        <w:tab w:pos="4084" w:val="left" w:leader="none"/>
                        <w:tab w:pos="4085" w:val="left" w:leader="none"/>
                      </w:tabs>
                      <w:spacing w:line="220" w:lineRule="auto" w:before="1"/>
                      <w:ind w:left="4084" w:right="57" w:hanging="338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виды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прикладного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искусства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развива- </w:t>
                    </w:r>
                    <w:r>
                      <w:rPr>
                        <w:rFonts w:ascii="Tahoma" w:hAnsi="Tahoma"/>
                        <w:sz w:val="19"/>
                      </w:rPr>
                      <w:t>лись в России в XVI в.?</w:t>
                    </w:r>
                  </w:p>
                </w:txbxContent>
              </v:textbox>
              <w10:wrap type="none"/>
            </v:shape>
            <v:shape style="position:absolute;left:3528;top:72;width:4472;height:1173" type="#_x0000_t202" id="docshape1047" filled="true" fillcolor="#ffffff" stroked="false">
              <v:textbox inset="0,0,0,0">
                <w:txbxContent>
                  <w:p>
                    <w:pPr>
                      <w:spacing w:line="220" w:lineRule="auto" w:before="82"/>
                      <w:ind w:left="219" w:right="166" w:firstLine="0"/>
                      <w:jc w:val="left"/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«Успение Богоматери».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Пелена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.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Деталь.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 Лицевое шитьё</w:t>
                    </w:r>
                  </w:p>
                  <w:p>
                    <w:pPr>
                      <w:spacing w:line="216" w:lineRule="auto" w:before="112"/>
                      <w:ind w:left="556" w:right="166" w:hanging="338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Используя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дополнительные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источники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ин- формации, разберите сюжет на пелене.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/>
      </w:r>
    </w:p>
    <w:p>
      <w:pPr>
        <w:pStyle w:val="BodyText"/>
        <w:spacing w:before="4"/>
        <w:rPr>
          <w:sz w:val="16"/>
        </w:rPr>
      </w:pPr>
      <w:r>
        <w:rPr/>
        <w:pict>
          <v:group style="position:absolute;margin-left:36.553001pt;margin-top:11.026pt;width:385.95pt;height:112pt;mso-position-horizontal-relative:page;mso-position-vertical-relative:paragraph;z-index:-15635968;mso-wrap-distance-left:0;mso-wrap-distance-right:0" id="docshapegroup1048" coordorigin="731,221" coordsize="7719,2240">
            <v:rect style="position:absolute;left:731;top:220;width:7719;height:2240" id="docshape1049" filled="true" fillcolor="#000000" stroked="false">
              <v:fill opacity="32768f" type="solid"/>
            </v:rect>
            <v:rect style="position:absolute;left:793;top:284;width:7597;height:2116" id="docshape1050" filled="true" fillcolor="#e9eff8" stroked="false">
              <v:fill type="solid"/>
            </v:rect>
            <v:shape style="position:absolute;left:891;top:381;width:356;height:351" type="#_x0000_t75" id="docshape1051" stroked="false">
              <v:imagedata r:id="rId209" o:title=""/>
            </v:shape>
            <v:shape style="position:absolute;left:731;top:220;width:7719;height:2240" type="#_x0000_t202" id="docshape1052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Середина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вторая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половина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XVI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в.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отмечены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выдающимися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достижениями </w:t>
                    </w:r>
                    <w:r>
                      <w:rPr>
                        <w:rFonts w:ascii="Tahoma" w:hAnsi="Tahoma"/>
                        <w:sz w:val="20"/>
                      </w:rPr>
                      <w:t>русской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культуры.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Памятником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мирового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значения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стал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собор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Покрова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Бо-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городицы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на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Красной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площади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Москве.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Крупномасштабное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строительство </w:t>
                    </w:r>
                    <w:r>
                      <w:rPr>
                        <w:rFonts w:ascii="Tahoma" w:hAnsi="Tahoma"/>
                        <w:sz w:val="20"/>
                      </w:rPr>
                      <w:t>идёт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многих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русских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городах,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где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обновляются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фортификационные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соо- ружения.</w:t>
                    </w:r>
                    <w:r>
                      <w:rPr>
                        <w:rFonts w:ascii="Tahoma" w:hAnsi="Tahoma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Переживает</w:t>
                    </w:r>
                    <w:r>
                      <w:rPr>
                        <w:rFonts w:ascii="Tahoma" w:hAnsi="Tahoma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расцвет</w:t>
                    </w:r>
                    <w:r>
                      <w:rPr>
                        <w:rFonts w:ascii="Tahoma" w:hAnsi="Tahoma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русское</w:t>
                    </w:r>
                    <w:r>
                      <w:rPr>
                        <w:rFonts w:ascii="Tahoma" w:hAnsi="Tahoma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ремесло,</w:t>
                    </w:r>
                    <w:r>
                      <w:rPr>
                        <w:rFonts w:ascii="Tahoma" w:hAnsi="Tahoma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прикладное</w:t>
                    </w:r>
                    <w:r>
                      <w:rPr>
                        <w:rFonts w:ascii="Tahoma" w:hAnsi="Tahoma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искусство и иконопись.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6"/>
        </w:rPr>
      </w:pPr>
    </w:p>
    <w:p>
      <w:pPr>
        <w:pStyle w:val="Heading7"/>
        <w:spacing w:before="90"/>
        <w:jc w:val="both"/>
      </w:pPr>
      <w:r>
        <w:rPr/>
        <w:drawing>
          <wp:inline distT="0" distB="0" distL="0" distR="0">
            <wp:extent cx="144005" cy="144005"/>
            <wp:effectExtent l="0" t="0" r="0" b="0"/>
            <wp:docPr id="107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81.png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43"/>
        </w:numPr>
        <w:tabs>
          <w:tab w:pos="957" w:val="left" w:leader="none"/>
        </w:tabs>
        <w:spacing w:line="240" w:lineRule="auto" w:before="27" w:after="0"/>
        <w:ind w:left="956" w:right="0" w:hanging="164"/>
        <w:jc w:val="both"/>
        <w:rPr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*</w:t>
      </w:r>
      <w:r>
        <w:rPr>
          <w:rFonts w:ascii="Calibri" w:hAnsi="Calibri"/>
          <w:b/>
          <w:color w:val="DB413F"/>
          <w:spacing w:val="45"/>
          <w:sz w:val="19"/>
        </w:rPr>
        <w:t> </w:t>
      </w:r>
      <w:r>
        <w:rPr>
          <w:w w:val="95"/>
          <w:sz w:val="19"/>
        </w:rPr>
        <w:t>Составьте</w:t>
      </w:r>
      <w:r>
        <w:rPr>
          <w:spacing w:val="-2"/>
          <w:sz w:val="19"/>
        </w:rPr>
        <w:t> </w:t>
      </w:r>
      <w:r>
        <w:rPr>
          <w:w w:val="95"/>
          <w:sz w:val="19"/>
        </w:rPr>
        <w:t>в</w:t>
      </w:r>
      <w:r>
        <w:rPr>
          <w:spacing w:val="-2"/>
          <w:sz w:val="19"/>
        </w:rPr>
        <w:t> </w:t>
      </w:r>
      <w:r>
        <w:rPr>
          <w:w w:val="95"/>
          <w:sz w:val="19"/>
        </w:rPr>
        <w:t>тетради</w:t>
      </w:r>
      <w:r>
        <w:rPr>
          <w:spacing w:val="-2"/>
          <w:sz w:val="19"/>
        </w:rPr>
        <w:t> </w:t>
      </w:r>
      <w:r>
        <w:rPr>
          <w:w w:val="95"/>
          <w:sz w:val="19"/>
        </w:rPr>
        <w:t>план-конспект</w:t>
      </w:r>
      <w:r>
        <w:rPr>
          <w:spacing w:val="-2"/>
          <w:sz w:val="19"/>
        </w:rPr>
        <w:t> </w:t>
      </w:r>
      <w:r>
        <w:rPr>
          <w:w w:val="95"/>
          <w:sz w:val="19"/>
        </w:rPr>
        <w:t>ответа</w:t>
      </w:r>
      <w:r>
        <w:rPr>
          <w:spacing w:val="-2"/>
          <w:sz w:val="19"/>
        </w:rPr>
        <w:t> </w:t>
      </w:r>
      <w:r>
        <w:rPr>
          <w:w w:val="95"/>
          <w:sz w:val="19"/>
        </w:rPr>
        <w:t>по</w:t>
      </w:r>
      <w:r>
        <w:rPr>
          <w:spacing w:val="-2"/>
          <w:sz w:val="19"/>
        </w:rPr>
        <w:t> </w:t>
      </w:r>
      <w:r>
        <w:rPr>
          <w:w w:val="95"/>
          <w:sz w:val="19"/>
        </w:rPr>
        <w:t>теме</w:t>
      </w:r>
      <w:r>
        <w:rPr>
          <w:spacing w:val="-1"/>
          <w:sz w:val="19"/>
        </w:rPr>
        <w:t> </w:t>
      </w:r>
      <w:r>
        <w:rPr>
          <w:w w:val="95"/>
          <w:sz w:val="19"/>
        </w:rPr>
        <w:t>«Развитие</w:t>
      </w:r>
      <w:r>
        <w:rPr>
          <w:spacing w:val="-2"/>
          <w:sz w:val="19"/>
        </w:rPr>
        <w:t> </w:t>
      </w:r>
      <w:r>
        <w:rPr>
          <w:w w:val="95"/>
          <w:sz w:val="19"/>
        </w:rPr>
        <w:t>культуры</w:t>
      </w:r>
      <w:r>
        <w:rPr>
          <w:spacing w:val="-2"/>
          <w:sz w:val="19"/>
        </w:rPr>
        <w:t> </w:t>
      </w:r>
      <w:r>
        <w:rPr>
          <w:w w:val="95"/>
          <w:sz w:val="19"/>
        </w:rPr>
        <w:t>в</w:t>
      </w:r>
      <w:r>
        <w:rPr>
          <w:spacing w:val="-2"/>
          <w:sz w:val="19"/>
        </w:rPr>
        <w:t> </w:t>
      </w:r>
      <w:r>
        <w:rPr>
          <w:w w:val="95"/>
          <w:sz w:val="19"/>
        </w:rPr>
        <w:t>XVI</w:t>
      </w:r>
      <w:r>
        <w:rPr>
          <w:spacing w:val="-2"/>
          <w:sz w:val="19"/>
        </w:rPr>
        <w:t> </w:t>
      </w:r>
      <w:r>
        <w:rPr>
          <w:spacing w:val="-4"/>
          <w:w w:val="95"/>
          <w:sz w:val="19"/>
        </w:rPr>
        <w:t>в.».</w:t>
      </w:r>
    </w:p>
    <w:p>
      <w:pPr>
        <w:pStyle w:val="ListParagraph"/>
        <w:numPr>
          <w:ilvl w:val="0"/>
          <w:numId w:val="43"/>
        </w:numPr>
        <w:tabs>
          <w:tab w:pos="1134" w:val="left" w:leader="none"/>
        </w:tabs>
        <w:spacing w:line="208" w:lineRule="auto" w:before="49" w:after="0"/>
        <w:ind w:left="1133" w:right="793" w:hanging="341"/>
        <w:jc w:val="both"/>
        <w:rPr>
          <w:sz w:val="19"/>
        </w:rPr>
      </w:pPr>
      <w:r>
        <w:rPr>
          <w:sz w:val="19"/>
        </w:rPr>
        <w:t>Составьте</w:t>
      </w:r>
      <w:r>
        <w:rPr>
          <w:spacing w:val="-13"/>
          <w:sz w:val="19"/>
        </w:rPr>
        <w:t> </w:t>
      </w:r>
      <w:r>
        <w:rPr>
          <w:sz w:val="19"/>
        </w:rPr>
        <w:t>развёрнутый</w:t>
      </w:r>
      <w:r>
        <w:rPr>
          <w:spacing w:val="-13"/>
          <w:sz w:val="19"/>
        </w:rPr>
        <w:t> </w:t>
      </w:r>
      <w:r>
        <w:rPr>
          <w:sz w:val="19"/>
        </w:rPr>
        <w:t>рассказ</w:t>
      </w:r>
      <w:r>
        <w:rPr>
          <w:spacing w:val="-13"/>
          <w:sz w:val="19"/>
        </w:rPr>
        <w:t> </w:t>
      </w:r>
      <w:r>
        <w:rPr>
          <w:sz w:val="19"/>
        </w:rPr>
        <w:t>об</w:t>
      </w:r>
      <w:r>
        <w:rPr>
          <w:spacing w:val="-13"/>
          <w:sz w:val="19"/>
        </w:rPr>
        <w:t> </w:t>
      </w:r>
      <w:r>
        <w:rPr>
          <w:sz w:val="19"/>
        </w:rPr>
        <w:t>одном</w:t>
      </w:r>
      <w:r>
        <w:rPr>
          <w:spacing w:val="-13"/>
          <w:sz w:val="19"/>
        </w:rPr>
        <w:t> </w:t>
      </w:r>
      <w:r>
        <w:rPr>
          <w:sz w:val="19"/>
        </w:rPr>
        <w:t>из</w:t>
      </w:r>
      <w:r>
        <w:rPr>
          <w:spacing w:val="-13"/>
          <w:sz w:val="19"/>
        </w:rPr>
        <w:t> </w:t>
      </w:r>
      <w:r>
        <w:rPr>
          <w:sz w:val="19"/>
        </w:rPr>
        <w:t>памятников</w:t>
      </w:r>
      <w:r>
        <w:rPr>
          <w:spacing w:val="-13"/>
          <w:sz w:val="19"/>
        </w:rPr>
        <w:t> </w:t>
      </w:r>
      <w:r>
        <w:rPr>
          <w:sz w:val="19"/>
        </w:rPr>
        <w:t>культуры</w:t>
      </w:r>
      <w:r>
        <w:rPr>
          <w:spacing w:val="-13"/>
          <w:sz w:val="19"/>
        </w:rPr>
        <w:t> </w:t>
      </w:r>
      <w:r>
        <w:rPr>
          <w:sz w:val="19"/>
        </w:rPr>
        <w:t>XVI</w:t>
      </w:r>
      <w:r>
        <w:rPr>
          <w:spacing w:val="-13"/>
          <w:sz w:val="19"/>
        </w:rPr>
        <w:t> </w:t>
      </w:r>
      <w:r>
        <w:rPr>
          <w:sz w:val="19"/>
        </w:rPr>
        <w:t>в.</w:t>
      </w:r>
      <w:r>
        <w:rPr>
          <w:spacing w:val="-13"/>
          <w:sz w:val="19"/>
        </w:rPr>
        <w:t> </w:t>
      </w:r>
      <w:r>
        <w:rPr>
          <w:sz w:val="19"/>
        </w:rPr>
        <w:t>по</w:t>
      </w:r>
      <w:r>
        <w:rPr>
          <w:spacing w:val="-13"/>
          <w:sz w:val="19"/>
        </w:rPr>
        <w:t> </w:t>
      </w:r>
      <w:r>
        <w:rPr>
          <w:sz w:val="19"/>
        </w:rPr>
        <w:t>своему</w:t>
      </w:r>
      <w:r>
        <w:rPr>
          <w:sz w:val="19"/>
        </w:rPr>
        <w:t> выбору</w:t>
      </w:r>
      <w:r>
        <w:rPr>
          <w:spacing w:val="-4"/>
          <w:sz w:val="19"/>
        </w:rPr>
        <w:t> </w:t>
      </w:r>
      <w:r>
        <w:rPr>
          <w:sz w:val="19"/>
        </w:rPr>
        <w:t>(можно</w:t>
      </w:r>
      <w:r>
        <w:rPr>
          <w:spacing w:val="-4"/>
          <w:sz w:val="19"/>
        </w:rPr>
        <w:t> </w:t>
      </w:r>
      <w:r>
        <w:rPr>
          <w:sz w:val="19"/>
        </w:rPr>
        <w:t>использовать</w:t>
      </w:r>
      <w:r>
        <w:rPr>
          <w:spacing w:val="-4"/>
          <w:sz w:val="19"/>
        </w:rPr>
        <w:t> </w:t>
      </w:r>
      <w:r>
        <w:rPr>
          <w:sz w:val="19"/>
        </w:rPr>
        <w:t>материал</w:t>
      </w:r>
      <w:r>
        <w:rPr>
          <w:spacing w:val="-4"/>
          <w:sz w:val="19"/>
        </w:rPr>
        <w:t> </w:t>
      </w:r>
      <w:r>
        <w:rPr>
          <w:sz w:val="19"/>
        </w:rPr>
        <w:t>региональной</w:t>
      </w:r>
      <w:r>
        <w:rPr>
          <w:spacing w:val="-4"/>
          <w:sz w:val="19"/>
        </w:rPr>
        <w:t> </w:t>
      </w:r>
      <w:r>
        <w:rPr>
          <w:sz w:val="19"/>
        </w:rPr>
        <w:t>истории).</w:t>
      </w:r>
    </w:p>
    <w:p>
      <w:pPr>
        <w:spacing w:line="208" w:lineRule="auto" w:before="66"/>
        <w:ind w:left="1133" w:right="791" w:hanging="749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10" cy="121640"/>
            <wp:effectExtent l="0" t="0" r="0" b="0"/>
            <wp:docPr id="109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82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10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3.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пути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развития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XVI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искусства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Российского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государства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искусства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За- падной Европы. Выделите черты сходства и различия.</w:t>
      </w:r>
    </w:p>
    <w:p>
      <w:pPr>
        <w:pStyle w:val="ListParagraph"/>
        <w:numPr>
          <w:ilvl w:val="0"/>
          <w:numId w:val="44"/>
        </w:numPr>
        <w:tabs>
          <w:tab w:pos="1134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sz w:val="19"/>
        </w:rPr>
        <w:t>Рассмотрите</w:t>
      </w:r>
      <w:r>
        <w:rPr>
          <w:spacing w:val="-15"/>
          <w:sz w:val="19"/>
        </w:rPr>
        <w:t> </w:t>
      </w:r>
      <w:r>
        <w:rPr>
          <w:sz w:val="19"/>
        </w:rPr>
        <w:t>иллюстрацию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начале</w:t>
      </w:r>
      <w:r>
        <w:rPr>
          <w:spacing w:val="-15"/>
          <w:sz w:val="19"/>
        </w:rPr>
        <w:t> </w:t>
      </w:r>
      <w:r>
        <w:rPr>
          <w:sz w:val="19"/>
        </w:rPr>
        <w:t>параграфа.</w:t>
      </w:r>
      <w:r>
        <w:rPr>
          <w:spacing w:val="-15"/>
          <w:sz w:val="19"/>
        </w:rPr>
        <w:t> </w:t>
      </w:r>
      <w:r>
        <w:rPr>
          <w:sz w:val="19"/>
        </w:rPr>
        <w:t>Роспись</w:t>
      </w:r>
      <w:r>
        <w:rPr>
          <w:spacing w:val="-15"/>
          <w:sz w:val="19"/>
        </w:rPr>
        <w:t> </w:t>
      </w:r>
      <w:r>
        <w:rPr>
          <w:sz w:val="19"/>
        </w:rPr>
        <w:t>храма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Свияжске</w:t>
      </w:r>
      <w:r>
        <w:rPr>
          <w:spacing w:val="-15"/>
          <w:sz w:val="19"/>
        </w:rPr>
        <w:t> </w:t>
      </w:r>
      <w:r>
        <w:rPr>
          <w:sz w:val="19"/>
        </w:rPr>
        <w:t>специа- листы</w:t>
      </w:r>
      <w:r>
        <w:rPr>
          <w:spacing w:val="-7"/>
          <w:sz w:val="19"/>
        </w:rPr>
        <w:t> </w:t>
      </w:r>
      <w:r>
        <w:rPr>
          <w:sz w:val="19"/>
        </w:rPr>
        <w:t>ставят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один</w:t>
      </w:r>
      <w:r>
        <w:rPr>
          <w:spacing w:val="-7"/>
          <w:sz w:val="19"/>
        </w:rPr>
        <w:t> </w:t>
      </w:r>
      <w:r>
        <w:rPr>
          <w:sz w:val="19"/>
        </w:rPr>
        <w:t>ряд</w:t>
      </w:r>
      <w:r>
        <w:rPr>
          <w:spacing w:val="-7"/>
          <w:sz w:val="19"/>
        </w:rPr>
        <w:t> </w:t>
      </w:r>
      <w:r>
        <w:rPr>
          <w:sz w:val="19"/>
        </w:rPr>
        <w:t>с</w:t>
      </w:r>
      <w:r>
        <w:rPr>
          <w:spacing w:val="-7"/>
          <w:sz w:val="19"/>
        </w:rPr>
        <w:t> </w:t>
      </w:r>
      <w:r>
        <w:rPr>
          <w:sz w:val="19"/>
        </w:rPr>
        <w:t>фресками</w:t>
      </w:r>
      <w:r>
        <w:rPr>
          <w:spacing w:val="-7"/>
          <w:sz w:val="19"/>
        </w:rPr>
        <w:t> </w:t>
      </w:r>
      <w:r>
        <w:rPr>
          <w:sz w:val="19"/>
        </w:rPr>
        <w:t>Ферапонтова</w:t>
      </w:r>
      <w:r>
        <w:rPr>
          <w:spacing w:val="-7"/>
          <w:sz w:val="19"/>
        </w:rPr>
        <w:t> </w:t>
      </w:r>
      <w:r>
        <w:rPr>
          <w:sz w:val="19"/>
        </w:rPr>
        <w:t>монастыря</w:t>
      </w:r>
      <w:r>
        <w:rPr>
          <w:spacing w:val="-7"/>
          <w:sz w:val="19"/>
        </w:rPr>
        <w:t> </w:t>
      </w:r>
      <w:r>
        <w:rPr>
          <w:sz w:val="19"/>
        </w:rPr>
        <w:t>Дионисия.</w:t>
      </w:r>
      <w:r>
        <w:rPr>
          <w:spacing w:val="-7"/>
          <w:sz w:val="19"/>
        </w:rPr>
        <w:t> </w:t>
      </w:r>
      <w:r>
        <w:rPr>
          <w:sz w:val="19"/>
        </w:rPr>
        <w:t>Согласны</w:t>
      </w:r>
      <w:r>
        <w:rPr>
          <w:sz w:val="19"/>
        </w:rPr>
        <w:t> ли вы с такой оценкой?</w:t>
      </w:r>
    </w:p>
    <w:p>
      <w:pPr>
        <w:pStyle w:val="ListParagraph"/>
        <w:numPr>
          <w:ilvl w:val="0"/>
          <w:numId w:val="44"/>
        </w:numPr>
        <w:tabs>
          <w:tab w:pos="969" w:val="left" w:leader="none"/>
        </w:tabs>
        <w:spacing w:line="208" w:lineRule="auto" w:before="67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*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w w:val="95"/>
          <w:sz w:val="19"/>
        </w:rPr>
        <w:t>Подготовьте сообщение на тему «Легенды и мифы храма Василия Блаженного» (для </w:t>
      </w:r>
      <w:r>
        <w:rPr>
          <w:sz w:val="19"/>
        </w:rPr>
        <w:t>поиска информации используйте интернет-ресурсы).</w:t>
      </w:r>
    </w:p>
    <w:p>
      <w:pPr>
        <w:pStyle w:val="ListParagraph"/>
        <w:numPr>
          <w:ilvl w:val="0"/>
          <w:numId w:val="44"/>
        </w:numPr>
        <w:tabs>
          <w:tab w:pos="969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-11"/>
          <w:sz w:val="19"/>
        </w:rPr>
        <w:t> </w:t>
      </w:r>
      <w:r>
        <w:rPr>
          <w:sz w:val="19"/>
        </w:rPr>
        <w:t>Используя</w:t>
      </w:r>
      <w:r>
        <w:rPr>
          <w:spacing w:val="-15"/>
          <w:sz w:val="19"/>
        </w:rPr>
        <w:t> </w:t>
      </w:r>
      <w:r>
        <w:rPr>
          <w:sz w:val="19"/>
        </w:rPr>
        <w:t>дополнительные</w:t>
      </w:r>
      <w:r>
        <w:rPr>
          <w:spacing w:val="-15"/>
          <w:sz w:val="19"/>
        </w:rPr>
        <w:t> </w:t>
      </w:r>
      <w:r>
        <w:rPr>
          <w:sz w:val="19"/>
        </w:rPr>
        <w:t>источники</w:t>
      </w:r>
      <w:r>
        <w:rPr>
          <w:spacing w:val="-15"/>
          <w:sz w:val="19"/>
        </w:rPr>
        <w:t> </w:t>
      </w:r>
      <w:r>
        <w:rPr>
          <w:sz w:val="19"/>
        </w:rPr>
        <w:t>информации,</w:t>
      </w:r>
      <w:r>
        <w:rPr>
          <w:spacing w:val="-15"/>
          <w:sz w:val="19"/>
        </w:rPr>
        <w:t> </w:t>
      </w:r>
      <w:r>
        <w:rPr>
          <w:sz w:val="19"/>
        </w:rPr>
        <w:t>подготовьте</w:t>
      </w:r>
      <w:r>
        <w:rPr>
          <w:spacing w:val="-14"/>
          <w:sz w:val="19"/>
        </w:rPr>
        <w:t> </w:t>
      </w:r>
      <w:r>
        <w:rPr>
          <w:sz w:val="19"/>
        </w:rPr>
        <w:t>виртуальную</w:t>
      </w:r>
      <w:r>
        <w:rPr>
          <w:spacing w:val="-15"/>
          <w:sz w:val="19"/>
        </w:rPr>
        <w:t> </w:t>
      </w:r>
      <w:r>
        <w:rPr>
          <w:sz w:val="19"/>
        </w:rPr>
        <w:t>экс- курсию по Оружейной палате, продемонстрировав экспонаты XVI в.</w:t>
      </w:r>
    </w:p>
    <w:p>
      <w:pPr>
        <w:pStyle w:val="BodyText"/>
        <w:spacing w:before="5"/>
        <w:rPr>
          <w:rFonts w:ascii="Tahoma"/>
          <w:sz w:val="7"/>
        </w:rPr>
      </w:pPr>
      <w:r>
        <w:rPr/>
        <w:pict>
          <v:group style="position:absolute;margin-left:36.553001pt;margin-top:5.674609pt;width:385.95pt;height:36.4pt;mso-position-horizontal-relative:page;mso-position-vertical-relative:paragraph;z-index:-15635456;mso-wrap-distance-left:0;mso-wrap-distance-right:0" id="docshapegroup1053" coordorigin="731,113" coordsize="7719,728">
            <v:rect style="position:absolute;left:731;top:113;width:7719;height:728" id="docshape1054" filled="true" fillcolor="#000000" stroked="false">
              <v:fill opacity="19660f" type="solid"/>
            </v:rect>
            <v:rect style="position:absolute;left:793;top:176;width:7597;height:602" id="docshape1055" filled="true" fillcolor="#ffffff" stroked="false">
              <v:fill type="solid"/>
            </v:rect>
            <v:shape style="position:absolute;left:877;top:275;width:397;height:397" type="#_x0000_t75" id="docshape1056" stroked="false">
              <v:imagedata r:id="rId174" o:title=""/>
            </v:shape>
            <v:shape style="position:absolute;left:986;top:300;width:191;height:371" type="#_x0000_t202" id="docshape1057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251;width:6574;height:467" type="#_x0000_t202" id="docshape1058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7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spacing w:after="0"/>
        <w:rPr>
          <w:rFonts w:ascii="Tahoma"/>
        </w:rPr>
        <w:sectPr>
          <w:headerReference w:type="default" r:id="rId212"/>
          <w:pgSz w:w="9190" w:h="12020"/>
          <w:pgMar w:header="0" w:footer="0" w:top="0" w:bottom="280" w:left="0" w:right="0"/>
        </w:sectPr>
      </w:pPr>
    </w:p>
    <w:p>
      <w:pPr>
        <w:pStyle w:val="Heading3"/>
        <w:spacing w:before="229"/>
      </w:pPr>
      <w:r>
        <w:rPr/>
        <w:pict>
          <v:group style="position:absolute;margin-left:0pt;margin-top:-37.183727pt;width:459.25pt;height:37.35pt;mso-position-horizontal-relative:page;mso-position-vertical-relative:paragraph;z-index:15823360" id="docshapegroup1059" coordorigin="0,-744" coordsize="9185,747">
            <v:shape style="position:absolute;left:0;top:-744;width:9185;height:747" type="#_x0000_t75" id="docshape1060" stroked="false">
              <v:imagedata r:id="rId6" o:title=""/>
            </v:shape>
            <v:shape style="position:absolute;left:0;top:-744;width:2;height:747" id="docshape1061" coordorigin="0,-744" coordsize="0,747" path="m0,-744l0,3,0,-744xe" filled="true" fillcolor="#e47b6a" stroked="false">
              <v:path arrowok="t"/>
              <v:fill type="solid"/>
            </v:shape>
            <v:shape style="position:absolute;left:8385;top:-334;width:292;height:272" type="#_x0000_t202" id="docshape1062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22"/>
                      </w:rPr>
                      <w:t>89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w w:val="95"/>
          <w:position w:val="2"/>
        </w:rPr>
        <w:t>§</w:t>
      </w:r>
      <w:r>
        <w:rPr>
          <w:color w:val="DB413F"/>
          <w:spacing w:val="-3"/>
          <w:position w:val="2"/>
        </w:rPr>
        <w:t> </w:t>
      </w:r>
      <w:r>
        <w:rPr>
          <w:color w:val="FFFFFF"/>
          <w:spacing w:val="-12"/>
          <w:w w:val="85"/>
        </w:rPr>
        <w:t>19</w:t>
      </w:r>
    </w:p>
    <w:p>
      <w:pPr>
        <w:spacing w:before="367"/>
        <w:ind w:left="505" w:right="0" w:firstLine="0"/>
        <w:jc w:val="left"/>
        <w:rPr>
          <w:rFonts w:ascii="Calibri"/>
          <w:b/>
          <w:sz w:val="30"/>
        </w:rPr>
      </w:pPr>
      <w:r>
        <w:rPr>
          <w:rFonts w:ascii="Calibri"/>
          <w:b/>
          <w:color w:val="FFFFFF"/>
          <w:w w:val="123"/>
          <w:sz w:val="30"/>
        </w:rPr>
        <w:t>?</w:t>
      </w:r>
    </w:p>
    <w:p>
      <w:pPr>
        <w:pStyle w:val="Heading3"/>
        <w:spacing w:before="254"/>
        <w:ind w:left="234"/>
      </w:pPr>
      <w:r>
        <w:rPr/>
        <w:br w:type="column"/>
      </w:r>
      <w:r>
        <w:rPr>
          <w:color w:val="DB413F"/>
          <w:w w:val="80"/>
        </w:rPr>
        <w:t>Духовная</w:t>
      </w:r>
      <w:r>
        <w:rPr>
          <w:color w:val="DB413F"/>
          <w:spacing w:val="1"/>
        </w:rPr>
        <w:t> </w:t>
      </w:r>
      <w:r>
        <w:rPr>
          <w:color w:val="DB413F"/>
          <w:w w:val="80"/>
        </w:rPr>
        <w:t>жизнь</w:t>
      </w:r>
      <w:r>
        <w:rPr>
          <w:color w:val="DB413F"/>
          <w:spacing w:val="3"/>
        </w:rPr>
        <w:t> </w:t>
      </w:r>
      <w:r>
        <w:rPr>
          <w:color w:val="DB413F"/>
          <w:w w:val="80"/>
        </w:rPr>
        <w:t>общества</w:t>
      </w:r>
      <w:r>
        <w:rPr>
          <w:color w:val="DB413F"/>
          <w:spacing w:val="4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3"/>
        </w:rPr>
        <w:t> </w:t>
      </w:r>
      <w:r>
        <w:rPr>
          <w:color w:val="DB413F"/>
          <w:w w:val="80"/>
        </w:rPr>
        <w:t>XVI</w:t>
      </w:r>
      <w:r>
        <w:rPr>
          <w:color w:val="DB413F"/>
          <w:spacing w:val="3"/>
        </w:rPr>
        <w:t> </w:t>
      </w:r>
      <w:r>
        <w:rPr>
          <w:color w:val="DB413F"/>
          <w:spacing w:val="-5"/>
          <w:w w:val="80"/>
        </w:rPr>
        <w:t>в.</w:t>
      </w:r>
    </w:p>
    <w:p>
      <w:pPr>
        <w:pStyle w:val="Heading8"/>
        <w:spacing w:line="216" w:lineRule="auto" w:before="303"/>
        <w:ind w:left="234" w:right="343"/>
      </w:pPr>
      <w:r>
        <w:rPr>
          <w:w w:val="115"/>
        </w:rPr>
        <w:t>Как</w:t>
      </w:r>
      <w:r>
        <w:rPr>
          <w:spacing w:val="22"/>
          <w:w w:val="115"/>
        </w:rPr>
        <w:t> </w:t>
      </w:r>
      <w:r>
        <w:rPr>
          <w:w w:val="115"/>
        </w:rPr>
        <w:t>события</w:t>
      </w:r>
      <w:r>
        <w:rPr>
          <w:spacing w:val="22"/>
          <w:w w:val="115"/>
        </w:rPr>
        <w:t> </w:t>
      </w:r>
      <w:r>
        <w:rPr>
          <w:w w:val="115"/>
        </w:rPr>
        <w:t>XVI</w:t>
      </w:r>
      <w:r>
        <w:rPr>
          <w:spacing w:val="22"/>
          <w:w w:val="115"/>
        </w:rPr>
        <w:t> </w:t>
      </w:r>
      <w:r>
        <w:rPr>
          <w:w w:val="115"/>
        </w:rPr>
        <w:t>в.</w:t>
      </w:r>
      <w:r>
        <w:rPr>
          <w:spacing w:val="22"/>
          <w:w w:val="115"/>
        </w:rPr>
        <w:t> </w:t>
      </w:r>
      <w:r>
        <w:rPr>
          <w:w w:val="115"/>
        </w:rPr>
        <w:t>отразились</w:t>
      </w:r>
      <w:r>
        <w:rPr>
          <w:spacing w:val="22"/>
          <w:w w:val="115"/>
        </w:rPr>
        <w:t> </w:t>
      </w:r>
      <w:r>
        <w:rPr>
          <w:w w:val="115"/>
        </w:rPr>
        <w:t>на</w:t>
      </w:r>
      <w:r>
        <w:rPr>
          <w:spacing w:val="22"/>
          <w:w w:val="115"/>
        </w:rPr>
        <w:t> </w:t>
      </w:r>
      <w:r>
        <w:rPr>
          <w:w w:val="115"/>
        </w:rPr>
        <w:t>развитии</w:t>
      </w:r>
      <w:r>
        <w:rPr>
          <w:spacing w:val="22"/>
          <w:w w:val="115"/>
        </w:rPr>
        <w:t> </w:t>
      </w:r>
      <w:r>
        <w:rPr>
          <w:w w:val="115"/>
        </w:rPr>
        <w:t>духовной</w:t>
      </w:r>
      <w:r>
        <w:rPr>
          <w:spacing w:val="22"/>
          <w:w w:val="115"/>
        </w:rPr>
        <w:t> </w:t>
      </w:r>
      <w:r>
        <w:rPr>
          <w:w w:val="115"/>
        </w:rPr>
        <w:t>жизни</w:t>
      </w:r>
      <w:r>
        <w:rPr>
          <w:spacing w:val="22"/>
          <w:w w:val="115"/>
        </w:rPr>
        <w:t> </w:t>
      </w:r>
      <w:r>
        <w:rPr>
          <w:w w:val="115"/>
        </w:rPr>
        <w:t>обще- </w:t>
      </w:r>
      <w:r>
        <w:rPr>
          <w:spacing w:val="-2"/>
          <w:w w:val="115"/>
        </w:rPr>
        <w:t>ства?</w:t>
      </w:r>
    </w:p>
    <w:p>
      <w:pPr>
        <w:spacing w:after="0" w:line="216" w:lineRule="auto"/>
        <w:sectPr>
          <w:type w:val="continuous"/>
          <w:pgSz w:w="9190" w:h="12020"/>
          <w:pgMar w:header="0" w:footer="0" w:top="1100" w:bottom="280" w:left="0" w:right="0"/>
          <w:cols w:num="2" w:equalWidth="0">
            <w:col w:w="1200" w:space="40"/>
            <w:col w:w="7950"/>
          </w:cols>
        </w:sectPr>
      </w:pPr>
    </w:p>
    <w:p>
      <w:pPr>
        <w:pStyle w:val="BodyText"/>
        <w:rPr>
          <w:rFonts w:ascii="Calibri"/>
          <w:b/>
        </w:rPr>
      </w:pPr>
      <w:r>
        <w:rPr/>
        <w:pict>
          <v:group style="position:absolute;margin-left:0pt;margin-top:50.036007pt;width:459.25pt;height:512.25pt;mso-position-horizontal-relative:page;mso-position-vertical-relative:page;z-index:-21899776" id="docshapegroup1063" coordorigin="0,1001" coordsize="9185,10245">
            <v:rect style="position:absolute;left:0;top:2874;width:9185;height:8371" id="docshape1064" filled="true" fillcolor="#e6e7e8" stroked="false">
              <v:fill type="solid"/>
            </v:rect>
            <v:line style="position:absolute" from="595,1509" to="595,9720" stroked="true" strokeweight="1.5pt" strokecolor="#4495d1">
              <v:stroke dashstyle="dot"/>
            </v:line>
            <v:shape style="position:absolute;left:580;top:1434;width:30;height:8332" id="docshape1065" coordorigin="580,1434" coordsize="30,8332" path="m610,9750l606,9740,595,9735,585,9740,580,9750,585,9761,595,9765,606,9761,610,9750xm610,1449l606,1439,595,1434,585,1439,580,1449,585,1460,595,1464,606,1460,610,1449xe" filled="true" fillcolor="#4495d1" stroked="false">
              <v:path arrowok="t"/>
              <v:fill type="solid"/>
            </v:shape>
            <v:shape style="position:absolute;left:396;top:1812;width:397;height:397" type="#_x0000_t75" id="docshape1066" stroked="false">
              <v:imagedata r:id="rId8" o:title=""/>
            </v:shape>
            <v:rect style="position:absolute;left:774;top:1000;width:576;height:576" id="docshape1067" filled="true" fillcolor="#000000" stroked="false">
              <v:fill opacity="19660f" type="solid"/>
            </v:rect>
            <v:rect style="position:absolute;left:793;top:1020;width:457;height:454" id="docshape1068" filled="true" fillcolor="#db413f" stroked="false">
              <v:fill type="solid"/>
            </v:rect>
            <v:rect style="position:absolute;left:793;top:9987;width:3799;height:114" id="docshape1069" filled="true" fillcolor="#eeaf9f" stroked="false">
              <v:fill type="solid"/>
            </v:rect>
            <v:rect style="position:absolute;left:4592;top:9987;width:3799;height:114" id="docshape1070" filled="true" fillcolor="#b3ccea" stroked="false">
              <v:fill type="solid"/>
            </v:rect>
            <v:shape style="position:absolute;left:396;top:8755;width:397;height:397" type="#_x0000_t75" id="docshape1071" stroked="false">
              <v:imagedata r:id="rId213" o:title=""/>
            </v:shape>
            <v:shape style="position:absolute;left:396;top:9227;width:397;height:397" type="#_x0000_t75" id="docshape1072" stroked="false">
              <v:imagedata r:id="rId179" o:title=""/>
            </v:shape>
            <v:rect style="position:absolute;left:396;top:9754;width:418;height:418" id="docshape1073" filled="true" fillcolor="#000000" stroked="false">
              <v:fill opacity="19660f" type="solid"/>
            </v:rect>
            <v:shape style="position:absolute;left:396;top:9755;width:397;height:397" type="#_x0000_t75" id="docshape1074" stroked="false">
              <v:imagedata r:id="rId214" o:title=""/>
            </v:shape>
            <v:rect style="position:absolute;left:1421;top:7221;width:6941;height:1361" id="docshape1075" filled="true" fillcolor="#000000" stroked="false">
              <v:fill opacity="32768f" type="solid"/>
            </v:rect>
            <v:rect style="position:absolute;left:1484;top:7283;width:6815;height:1235" id="docshape1076" filled="true" fillcolor="#ffffff" stroked="false">
              <v:fill type="solid"/>
            </v:rect>
            <v:rect style="position:absolute;left:1411;top:2378;width:6948;height:5026" id="docshape1077" filled="true" fillcolor="#000000" stroked="false">
              <v:fill opacity="32768f" type="solid"/>
            </v:rect>
            <v:shape style="position:absolute;left:1484;top:2451;width:6805;height:4881" type="#_x0000_t75" id="docshape1078" stroked="false">
              <v:imagedata r:id="rId215" o:title=""/>
            </v:shape>
            <v:rect style="position:absolute;left:1484;top:2451;width:6805;height:4881" id="docshape1079" filled="false" stroked="true" strokeweight="1pt" strokecolor="#ffffff">
              <v:stroke dashstyle="solid"/>
            </v:rect>
            <w10:wrap type="none"/>
          </v:group>
        </w:pic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6"/>
        <w:rPr>
          <w:rFonts w:ascii="Calibri"/>
          <w:b/>
          <w:sz w:val="24"/>
        </w:rPr>
      </w:pPr>
    </w:p>
    <w:p>
      <w:pPr>
        <w:pStyle w:val="BodyText"/>
        <w:ind w:left="1484"/>
        <w:rPr>
          <w:rFonts w:ascii="Calibri"/>
        </w:rPr>
      </w:pPr>
      <w:r>
        <w:rPr>
          <w:rFonts w:ascii="Calibri"/>
        </w:rPr>
        <w:pict>
          <v:shape style="width:343.95pt;height:58.9pt;mso-position-horizontal-relative:char;mso-position-vertical-relative:line" type="#_x0000_t202" id="docshape1080" filled="false" stroked="false">
            <w10:anchorlock/>
            <v:textbox inset="0,0,0,0">
              <w:txbxContent>
                <w:p>
                  <w:pPr>
                    <w:spacing w:line="220" w:lineRule="auto" w:before="88"/>
                    <w:ind w:left="113" w:right="793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«Иван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Грозный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у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первопечатника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Ивана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Фёдорова».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05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w w:val="105"/>
                      <w:sz w:val="19"/>
                    </w:rPr>
                    <w:t> Э. Лисснер</w:t>
                  </w:r>
                </w:p>
                <w:p>
                  <w:pPr>
                    <w:spacing w:line="216" w:lineRule="auto" w:before="113"/>
                    <w:ind w:left="453" w:right="0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95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80"/>
                      <w:sz w:val="20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Вспомните, когда и при каких обстоятельствах Иван IV посетил типогра- </w:t>
                  </w:r>
                  <w:r>
                    <w:rPr>
                      <w:rFonts w:ascii="Tahoma" w:hAnsi="Tahoma"/>
                      <w:sz w:val="19"/>
                    </w:rPr>
                    <w:t>фию Ивана Фёдорова.</w:t>
                  </w:r>
                </w:p>
              </w:txbxContent>
            </v:textbox>
          </v:shape>
        </w:pict>
      </w:r>
      <w:r>
        <w:rPr>
          <w:rFonts w:ascii="Calibri"/>
        </w:rPr>
      </w:r>
    </w:p>
    <w:p>
      <w:pPr>
        <w:pStyle w:val="BodyText"/>
        <w:spacing w:before="1"/>
        <w:rPr>
          <w:rFonts w:ascii="Calibri"/>
          <w:b/>
          <w:sz w:val="8"/>
        </w:rPr>
      </w:pPr>
    </w:p>
    <w:p>
      <w:pPr>
        <w:pStyle w:val="ListParagraph"/>
        <w:numPr>
          <w:ilvl w:val="1"/>
          <w:numId w:val="44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spacing w:val="-2"/>
          <w:sz w:val="19"/>
        </w:rPr>
        <w:t>публицистика</w:t>
      </w:r>
    </w:p>
    <w:p>
      <w:pPr>
        <w:pStyle w:val="ListParagraph"/>
        <w:numPr>
          <w:ilvl w:val="1"/>
          <w:numId w:val="44"/>
        </w:numPr>
        <w:tabs>
          <w:tab w:pos="1059" w:val="left" w:leader="none"/>
        </w:tabs>
        <w:spacing w:line="240" w:lineRule="auto" w:before="233" w:after="0"/>
        <w:ind w:left="1058" w:right="0" w:hanging="152"/>
        <w:jc w:val="left"/>
        <w:rPr>
          <w:sz w:val="19"/>
        </w:rPr>
      </w:pPr>
      <w:r>
        <w:rPr>
          <w:sz w:val="19"/>
        </w:rPr>
        <w:t>Феодосий</w:t>
      </w:r>
      <w:r>
        <w:rPr>
          <w:spacing w:val="3"/>
          <w:sz w:val="19"/>
        </w:rPr>
        <w:t> </w:t>
      </w:r>
      <w:r>
        <w:rPr>
          <w:sz w:val="19"/>
        </w:rPr>
        <w:t>Косой</w:t>
      </w:r>
      <w:r>
        <w:rPr>
          <w:spacing w:val="4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3"/>
          <w:position w:val="-2"/>
          <w:sz w:val="22"/>
        </w:rPr>
        <w:t> </w:t>
      </w:r>
      <w:r>
        <w:rPr>
          <w:sz w:val="19"/>
        </w:rPr>
        <w:t>Андрей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Чохов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1332pt;width:379.85pt;height:57.25pt;mso-position-horizontal-relative:page;mso-position-vertical-relative:paragraph;z-index:-15634432;mso-wrap-distance-left:0;mso-wrap-distance-right:0" id="docshapegroup1081" coordorigin="794,64" coordsize="7597,1145">
            <v:shape style="position:absolute;left:4592;top:64;width:3799;height:1145" type="#_x0000_t202" id="docshape1082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45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11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1542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учреждение</w:t>
                    </w:r>
                    <w:r>
                      <w:rPr>
                        <w:rFonts w:ascii="Tahoma" w:hAnsi="Tahoma"/>
                        <w:color w:val="00000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инквизиционно-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го трибунала в Риме</w:t>
                    </w:r>
                  </w:p>
                  <w:p>
                    <w:pPr>
                      <w:numPr>
                        <w:ilvl w:val="0"/>
                        <w:numId w:val="45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31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1559 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 публикация первого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папского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Индекса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запрещённых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книг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1145" type="#_x0000_t202" id="docshape1083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46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21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1564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издание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первой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датирован-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ной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российской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печатной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книги</w:t>
                    </w:r>
                  </w:p>
                  <w:p>
                    <w:pPr>
                      <w:spacing w:line="209" w:lineRule="exact" w:before="0"/>
                      <w:ind w:left="283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«Апостол»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284" w:val="left" w:leader="none"/>
                      </w:tabs>
                      <w:spacing w:before="7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1586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отлита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Царь-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пушка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9"/>
        <w:rPr>
          <w:rFonts w:ascii="Tahoma"/>
        </w:rPr>
      </w:pPr>
    </w:p>
    <w:p>
      <w:pPr>
        <w:spacing w:before="103"/>
        <w:ind w:left="2948" w:right="0" w:firstLine="0"/>
        <w:jc w:val="both"/>
        <w:rPr>
          <w:rFonts w:ascii="Trebuchet MS" w:hAnsi="Trebuchet MS"/>
          <w:i/>
          <w:sz w:val="19"/>
        </w:rPr>
      </w:pPr>
      <w:r>
        <w:rPr/>
        <w:pict>
          <v:group style="position:absolute;margin-left:22.379999pt;margin-top:-1.977463pt;width:400.05pt;height:183.6pt;mso-position-horizontal-relative:page;mso-position-vertical-relative:paragraph;z-index:-21898240" id="docshapegroup1091" coordorigin="448,-40" coordsize="8001,3672">
            <v:rect style="position:absolute;left:2601;top:-40;width:5847;height:1030" id="docshape1092" filled="true" fillcolor="#000000" stroked="false">
              <v:fill opacity="32768f" type="solid"/>
            </v:rect>
            <v:rect style="position:absolute;left:2664;top:23;width:5726;height:908" id="docshape1093" filled="true" fillcolor="#ffffff" stroked="false">
              <v:fill type="solid"/>
            </v:rect>
            <v:rect style="position:absolute;left:447;top:-40;width:2276;height:3672" id="docshape1094" filled="true" fillcolor="#000000" stroked="false">
              <v:fill opacity="32768f" type="solid"/>
            </v:rect>
            <v:rect style="position:absolute;left:520;top:33;width:2135;height:3529" id="docshape1095" filled="true" fillcolor="#ffffff" stroked="false">
              <v:fill type="solid"/>
            </v:rect>
            <v:shape style="position:absolute;left:576;top:143;width:1973;height:3346" type="#_x0000_t75" id="docshape1096" stroked="false">
              <v:imagedata r:id="rId218" o:title=""/>
            </v:shape>
            <v:rect style="position:absolute;left:520;top:33;width:2135;height:3529" id="docshape1097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05"/>
          <w:sz w:val="19"/>
        </w:rPr>
        <w:t>Духовенство</w:t>
      </w:r>
      <w:r>
        <w:rPr>
          <w:rFonts w:ascii="Calibri" w:hAnsi="Calibri"/>
          <w:b/>
          <w:spacing w:val="21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XVI</w:t>
      </w:r>
      <w:r>
        <w:rPr>
          <w:rFonts w:ascii="Calibri" w:hAnsi="Calibri"/>
          <w:b/>
          <w:spacing w:val="21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в.</w:t>
      </w:r>
      <w:r>
        <w:rPr>
          <w:rFonts w:ascii="Calibri" w:hAnsi="Calibri"/>
          <w:b/>
          <w:spacing w:val="21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Современный</w:t>
      </w:r>
      <w:r>
        <w:rPr>
          <w:rFonts w:ascii="Trebuchet MS" w:hAnsi="Trebuchet MS"/>
          <w:i/>
          <w:spacing w:val="7"/>
          <w:w w:val="105"/>
          <w:sz w:val="19"/>
        </w:rPr>
        <w:t> </w:t>
      </w:r>
      <w:r>
        <w:rPr>
          <w:rFonts w:ascii="Trebuchet MS" w:hAnsi="Trebuchet MS"/>
          <w:i/>
          <w:spacing w:val="-2"/>
          <w:w w:val="105"/>
          <w:sz w:val="19"/>
        </w:rPr>
        <w:t>рисунок</w:t>
      </w:r>
    </w:p>
    <w:p>
      <w:pPr>
        <w:spacing w:line="221" w:lineRule="exact" w:before="82"/>
        <w:ind w:left="2948" w:right="0" w:firstLine="0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72"/>
          <w:sz w:val="20"/>
        </w:rPr>
        <w:t> </w:t>
      </w:r>
      <w:r>
        <w:rPr>
          <w:rFonts w:ascii="Tahoma" w:hAnsi="Tahoma"/>
          <w:w w:val="95"/>
          <w:sz w:val="19"/>
        </w:rPr>
        <w:t>Подготовьте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небольшое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сообщение-презентацию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spacing w:val="-4"/>
          <w:w w:val="95"/>
          <w:sz w:val="19"/>
        </w:rPr>
        <w:t>тему</w:t>
      </w:r>
    </w:p>
    <w:p>
      <w:pPr>
        <w:spacing w:line="218" w:lineRule="exact" w:before="0"/>
        <w:ind w:left="328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«Предметы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w w:val="95"/>
          <w:sz w:val="19"/>
        </w:rPr>
        <w:t>одежды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священнослужителей».</w:t>
      </w:r>
    </w:p>
    <w:p>
      <w:pPr>
        <w:pStyle w:val="BodyText"/>
        <w:spacing w:before="10"/>
        <w:rPr>
          <w:rFonts w:ascii="Tahoma"/>
          <w:sz w:val="22"/>
        </w:rPr>
      </w:pPr>
    </w:p>
    <w:p>
      <w:pPr>
        <w:pStyle w:val="BodyText"/>
        <w:spacing w:line="218" w:lineRule="auto"/>
        <w:ind w:left="2947" w:right="791"/>
        <w:jc w:val="both"/>
      </w:pPr>
      <w:r>
        <w:rPr>
          <w:rFonts w:ascii="Calibri" w:hAnsi="Calibri"/>
          <w:b/>
          <w:color w:val="FFFFFF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80"/>
        </w:rPr>
        <w:t> </w:t>
      </w:r>
      <w:r>
        <w:rPr>
          <w:rFonts w:ascii="Calibri" w:hAnsi="Calibri"/>
          <w:b/>
          <w:color w:val="DB413F"/>
        </w:rPr>
        <w:t>Религиозные искания. </w:t>
      </w:r>
      <w:r>
        <w:rPr>
          <w:color w:val="000000"/>
        </w:rPr>
        <w:t>В первой половине XVI в. </w:t>
      </w:r>
      <w:r>
        <w:rPr>
          <w:color w:val="000000"/>
          <w:spacing w:val="-2"/>
        </w:rPr>
        <w:t>продолжились религиозно-нравственные искания нестя- жателей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и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иосифлян.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Брожение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в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умах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вызывало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появле- </w:t>
      </w:r>
      <w:r>
        <w:rPr>
          <w:color w:val="000000"/>
        </w:rPr>
        <w:t>ние и распространение различного рода ересей.</w:t>
      </w:r>
    </w:p>
    <w:p>
      <w:pPr>
        <w:pStyle w:val="BodyText"/>
        <w:spacing w:line="220" w:lineRule="auto" w:before="6"/>
        <w:ind w:left="2948" w:right="791" w:firstLine="340"/>
        <w:jc w:val="both"/>
      </w:pPr>
      <w:r>
        <w:rPr/>
        <w:t>Смелая критика церкви прозвучала из уст беглого холопа </w:t>
      </w:r>
      <w:r>
        <w:rPr>
          <w:rFonts w:ascii="Book Antiqua" w:hAnsi="Book Antiqua"/>
          <w:b/>
          <w:i/>
        </w:rPr>
        <w:t>Феодосия Косого</w:t>
      </w:r>
      <w:r>
        <w:rPr/>
        <w:t>. Он отвергал «триединого Бога»,</w:t>
      </w:r>
      <w:r>
        <w:rPr>
          <w:spacing w:val="-14"/>
        </w:rPr>
        <w:t> </w:t>
      </w:r>
      <w:r>
        <w:rPr/>
        <w:t>считая</w:t>
      </w:r>
      <w:r>
        <w:rPr>
          <w:spacing w:val="-14"/>
        </w:rPr>
        <w:t> </w:t>
      </w:r>
      <w:r>
        <w:rPr/>
        <w:t>Христа</w:t>
      </w:r>
      <w:r>
        <w:rPr>
          <w:spacing w:val="-14"/>
        </w:rPr>
        <w:t> </w:t>
      </w:r>
      <w:r>
        <w:rPr/>
        <w:t>лишь</w:t>
      </w:r>
      <w:r>
        <w:rPr>
          <w:spacing w:val="-14"/>
        </w:rPr>
        <w:t> </w:t>
      </w:r>
      <w:r>
        <w:rPr/>
        <w:t>богоугодным</w:t>
      </w:r>
      <w:r>
        <w:rPr>
          <w:spacing w:val="-14"/>
        </w:rPr>
        <w:t> </w:t>
      </w:r>
      <w:r>
        <w:rPr/>
        <w:t>человеком.</w:t>
      </w:r>
      <w:r>
        <w:rPr>
          <w:spacing w:val="-14"/>
        </w:rPr>
        <w:t> </w:t>
      </w:r>
      <w:r>
        <w:rPr/>
        <w:t>Фео- досий Косой называл церкви «кумирницами», иконы и кресты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«идолами»,</w:t>
      </w:r>
      <w:r>
        <w:rPr>
          <w:spacing w:val="-12"/>
        </w:rPr>
        <w:t> </w:t>
      </w:r>
      <w:r>
        <w:rPr/>
        <w:t>священнослужителей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«идоловы- ми жрецами». Он проповедовал: «Все люди едины у Бога»,</w:t>
      </w:r>
      <w:r>
        <w:rPr>
          <w:spacing w:val="40"/>
        </w:rPr>
        <w:t> </w:t>
      </w:r>
      <w:r>
        <w:rPr/>
        <w:t>отрицал</w:t>
      </w:r>
      <w:r>
        <w:rPr>
          <w:spacing w:val="40"/>
        </w:rPr>
        <w:t> </w:t>
      </w:r>
      <w:r>
        <w:rPr/>
        <w:t>власть</w:t>
      </w:r>
      <w:r>
        <w:rPr>
          <w:spacing w:val="40"/>
        </w:rPr>
        <w:t> </w:t>
      </w:r>
      <w:r>
        <w:rPr/>
        <w:t>государства,</w:t>
      </w:r>
      <w:r>
        <w:rPr>
          <w:spacing w:val="40"/>
        </w:rPr>
        <w:t> </w:t>
      </w:r>
      <w:r>
        <w:rPr/>
        <w:t>родителей,</w:t>
      </w:r>
      <w:r>
        <w:rPr>
          <w:spacing w:val="40"/>
        </w:rPr>
        <w:t> </w:t>
      </w:r>
      <w:r>
        <w:rPr/>
        <w:t>господ.</w:t>
      </w:r>
    </w:p>
    <w:p>
      <w:pPr>
        <w:pStyle w:val="BodyText"/>
        <w:spacing w:line="223" w:lineRule="auto" w:before="5"/>
        <w:ind w:left="793" w:right="791" w:firstLine="2154"/>
        <w:jc w:val="both"/>
      </w:pPr>
      <w:r>
        <w:rPr/>
        <w:t>Феодосий Косой считал необходимым уничтожение не только</w:t>
      </w:r>
      <w:r>
        <w:rPr>
          <w:spacing w:val="-11"/>
        </w:rPr>
        <w:t> </w:t>
      </w:r>
      <w:r>
        <w:rPr/>
        <w:t>монастырского,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частного</w:t>
      </w:r>
      <w:r>
        <w:rPr>
          <w:spacing w:val="-11"/>
        </w:rPr>
        <w:t> </w:t>
      </w:r>
      <w:r>
        <w:rPr/>
        <w:t>землевладения,</w:t>
      </w:r>
      <w:r>
        <w:rPr>
          <w:spacing w:val="-11"/>
        </w:rPr>
        <w:t> </w:t>
      </w:r>
      <w:r>
        <w:rPr/>
        <w:t>а</w:t>
      </w:r>
      <w:r>
        <w:rPr>
          <w:spacing w:val="-11"/>
        </w:rPr>
        <w:t> </w:t>
      </w:r>
      <w:r>
        <w:rPr/>
        <w:t>также</w:t>
      </w:r>
      <w:r>
        <w:rPr>
          <w:spacing w:val="-11"/>
        </w:rPr>
        <w:t> </w:t>
      </w:r>
      <w:r>
        <w:rPr/>
        <w:t>налогового</w:t>
      </w:r>
      <w:r>
        <w:rPr>
          <w:spacing w:val="-11"/>
        </w:rPr>
        <w:t> </w:t>
      </w:r>
      <w:r>
        <w:rPr/>
        <w:t>гнёта. </w:t>
      </w:r>
      <w:r>
        <w:rPr>
          <w:spacing w:val="-2"/>
        </w:rPr>
        <w:t>Вольнодумец</w:t>
      </w:r>
      <w:r>
        <w:rPr>
          <w:spacing w:val="-12"/>
        </w:rPr>
        <w:t> </w:t>
      </w:r>
      <w:r>
        <w:rPr>
          <w:spacing w:val="-2"/>
        </w:rPr>
        <w:t>был</w:t>
      </w:r>
      <w:r>
        <w:rPr>
          <w:spacing w:val="-12"/>
        </w:rPr>
        <w:t> </w:t>
      </w:r>
      <w:r>
        <w:rPr>
          <w:spacing w:val="-2"/>
        </w:rPr>
        <w:t>предан</w:t>
      </w:r>
      <w:r>
        <w:rPr>
          <w:spacing w:val="-12"/>
        </w:rPr>
        <w:t> </w:t>
      </w:r>
      <w:r>
        <w:rPr>
          <w:spacing w:val="-2"/>
        </w:rPr>
        <w:t>церковному</w:t>
      </w:r>
      <w:r>
        <w:rPr>
          <w:spacing w:val="-12"/>
        </w:rPr>
        <w:t> </w:t>
      </w:r>
      <w:r>
        <w:rPr>
          <w:spacing w:val="-2"/>
        </w:rPr>
        <w:t>суду,</w:t>
      </w:r>
      <w:r>
        <w:rPr>
          <w:spacing w:val="-12"/>
        </w:rPr>
        <w:t> </w:t>
      </w:r>
      <w:r>
        <w:rPr>
          <w:spacing w:val="-2"/>
        </w:rPr>
        <w:t>но</w:t>
      </w:r>
      <w:r>
        <w:rPr>
          <w:spacing w:val="-12"/>
        </w:rPr>
        <w:t> </w:t>
      </w:r>
      <w:r>
        <w:rPr>
          <w:spacing w:val="-2"/>
        </w:rPr>
        <w:t>сумел</w:t>
      </w:r>
      <w:r>
        <w:rPr>
          <w:spacing w:val="-12"/>
        </w:rPr>
        <w:t> </w:t>
      </w:r>
      <w:r>
        <w:rPr>
          <w:spacing w:val="-2"/>
        </w:rPr>
        <w:t>бежать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Литву,</w:t>
      </w:r>
      <w:r>
        <w:rPr>
          <w:spacing w:val="-11"/>
        </w:rPr>
        <w:t> </w:t>
      </w:r>
      <w:r>
        <w:rPr>
          <w:spacing w:val="-2"/>
        </w:rPr>
        <w:t>где</w:t>
      </w:r>
      <w:r>
        <w:rPr>
          <w:spacing w:val="-12"/>
        </w:rPr>
        <w:t> </w:t>
      </w:r>
      <w:r>
        <w:rPr>
          <w:spacing w:val="-2"/>
        </w:rPr>
        <w:t>продол- </w:t>
      </w:r>
      <w:r>
        <w:rPr/>
        <w:t>жил свою проповедь.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Все ереси вызывали брожение в умах горожан, но они не </w:t>
      </w:r>
      <w:r>
        <w:rPr/>
        <w:t>затрагивали основное население России — крестьян.</w:t>
      </w:r>
    </w:p>
    <w:p>
      <w:pPr>
        <w:pStyle w:val="ListParagraph"/>
        <w:numPr>
          <w:ilvl w:val="0"/>
          <w:numId w:val="47"/>
        </w:numPr>
        <w:tabs>
          <w:tab w:pos="1133" w:val="left" w:leader="none"/>
          <w:tab w:pos="1134" w:val="left" w:leader="none"/>
        </w:tabs>
        <w:spacing w:line="208" w:lineRule="auto" w:before="114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pacing w:val="25"/>
          <w:sz w:val="19"/>
        </w:rPr>
        <w:t> </w:t>
      </w:r>
      <w:r>
        <w:rPr>
          <w:w w:val="95"/>
          <w:sz w:val="19"/>
        </w:rPr>
        <w:t>В чём выражалось вольнодумство Феодосия Косого? Почему его учение достаточ- </w:t>
      </w:r>
      <w:r>
        <w:rPr>
          <w:sz w:val="19"/>
        </w:rPr>
        <w:t>но активно распространялось среди простых горожан, но не крестьян?</w:t>
      </w:r>
    </w:p>
    <w:p>
      <w:pPr>
        <w:pStyle w:val="BodyText"/>
        <w:spacing w:line="220" w:lineRule="auto" w:before="118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position w:val="1"/>
        </w:rPr>
        <w:t> </w:t>
      </w:r>
      <w:r>
        <w:rPr>
          <w:rFonts w:ascii="Calibri" w:hAnsi="Calibri"/>
          <w:b/>
          <w:color w:val="DB413F"/>
        </w:rPr>
        <w:t>Летописание и публицистика. </w:t>
      </w:r>
      <w:r>
        <w:rPr>
          <w:color w:val="000000"/>
        </w:rPr>
        <w:t>XVI век стал временем переосмысления прошлого страны, её места в мировой истории. Наступает новый этап в разви- тии русского летописания. Создаются хронографы (краткие обзоры всемирной истории) и летописные своды, в которых Россия рассматривается как послед- нее звено в цепи великих монархий.</w:t>
      </w:r>
    </w:p>
    <w:p>
      <w:pPr>
        <w:pStyle w:val="BodyText"/>
        <w:spacing w:line="223" w:lineRule="auto" w:before="3"/>
        <w:ind w:left="793" w:right="790" w:firstLine="340"/>
        <w:jc w:val="right"/>
      </w:pPr>
      <w:r>
        <w:rPr/>
        <w:t>В</w:t>
      </w:r>
      <w:r>
        <w:rPr>
          <w:spacing w:val="34"/>
        </w:rPr>
        <w:t> </w:t>
      </w:r>
      <w:r>
        <w:rPr/>
        <w:t>1550—1570-е</w:t>
      </w:r>
      <w:r>
        <w:rPr>
          <w:spacing w:val="34"/>
        </w:rPr>
        <w:t> </w:t>
      </w:r>
      <w:r>
        <w:rPr/>
        <w:t>гг.</w:t>
      </w:r>
      <w:r>
        <w:rPr>
          <w:spacing w:val="34"/>
        </w:rPr>
        <w:t> </w:t>
      </w:r>
      <w:r>
        <w:rPr/>
        <w:t>был</w:t>
      </w:r>
      <w:r>
        <w:rPr>
          <w:spacing w:val="34"/>
        </w:rPr>
        <w:t> </w:t>
      </w:r>
      <w:r>
        <w:rPr/>
        <w:t>создан</w:t>
      </w:r>
      <w:r>
        <w:rPr>
          <w:spacing w:val="34"/>
        </w:rPr>
        <w:t> </w:t>
      </w:r>
      <w:r>
        <w:rPr/>
        <w:t>Лицевой</w:t>
      </w:r>
      <w:r>
        <w:rPr>
          <w:spacing w:val="34"/>
        </w:rPr>
        <w:t> </w:t>
      </w:r>
      <w:r>
        <w:rPr/>
        <w:t>летописный</w:t>
      </w:r>
      <w:r>
        <w:rPr>
          <w:spacing w:val="34"/>
        </w:rPr>
        <w:t> </w:t>
      </w:r>
      <w:r>
        <w:rPr/>
        <w:t>свод.</w:t>
      </w:r>
      <w:r>
        <w:rPr>
          <w:spacing w:val="34"/>
        </w:rPr>
        <w:t> </w:t>
      </w:r>
      <w:r>
        <w:rPr/>
        <w:t>До</w:t>
      </w:r>
      <w:r>
        <w:rPr>
          <w:spacing w:val="34"/>
        </w:rPr>
        <w:t> </w:t>
      </w:r>
      <w:r>
        <w:rPr/>
        <w:t>нас</w:t>
      </w:r>
      <w:r>
        <w:rPr>
          <w:spacing w:val="34"/>
        </w:rPr>
        <w:t> </w:t>
      </w:r>
      <w:r>
        <w:rPr/>
        <w:t>дошла лишь часть его — около 10 тыс. листов и 16 тыс. иллюстраций. В работе над</w:t>
      </w:r>
      <w:r>
        <w:rPr>
          <w:spacing w:val="80"/>
        </w:rPr>
        <w:t> </w:t>
      </w:r>
      <w:r>
        <w:rPr/>
        <w:t>сводом</w:t>
      </w:r>
      <w:r>
        <w:rPr>
          <w:spacing w:val="40"/>
        </w:rPr>
        <w:t> </w:t>
      </w:r>
      <w:r>
        <w:rPr/>
        <w:t>принимали</w:t>
      </w:r>
      <w:r>
        <w:rPr>
          <w:spacing w:val="40"/>
        </w:rPr>
        <w:t> </w:t>
      </w:r>
      <w:r>
        <w:rPr/>
        <w:t>участие</w:t>
      </w:r>
      <w:r>
        <w:rPr>
          <w:spacing w:val="40"/>
        </w:rPr>
        <w:t> </w:t>
      </w:r>
      <w:r>
        <w:rPr/>
        <w:t>Алексей</w:t>
      </w:r>
      <w:r>
        <w:rPr>
          <w:spacing w:val="40"/>
        </w:rPr>
        <w:t> </w:t>
      </w:r>
      <w:r>
        <w:rPr/>
        <w:t>Адашев,</w:t>
      </w:r>
      <w:r>
        <w:rPr>
          <w:spacing w:val="40"/>
        </w:rPr>
        <w:t> </w:t>
      </w:r>
      <w:r>
        <w:rPr/>
        <w:t>протопоп</w:t>
      </w:r>
    </w:p>
    <w:p>
      <w:pPr>
        <w:pStyle w:val="BodyText"/>
        <w:spacing w:line="223" w:lineRule="auto" w:before="1"/>
        <w:ind w:left="2947" w:right="792"/>
        <w:jc w:val="both"/>
      </w:pPr>
      <w:r>
        <w:rPr/>
        <w:pict>
          <v:group style="position:absolute;margin-left:22.379999pt;margin-top:3.333552pt;width:400.05pt;height:144.7pt;mso-position-horizontal-relative:page;mso-position-vertical-relative:paragraph;z-index:-21898752" id="docshapegroup1098" coordorigin="448,67" coordsize="8001,2894">
            <v:rect style="position:absolute;left:2601;top:1297;width:5847;height:1664" id="docshape1099" filled="true" fillcolor="#000000" stroked="false">
              <v:fill opacity="32768f" type="solid"/>
            </v:rect>
            <v:rect style="position:absolute;left:2664;top:1359;width:5726;height:1538" id="docshape1100" filled="true" fillcolor="#ffffff" stroked="false">
              <v:fill type="solid"/>
            </v:rect>
            <v:rect style="position:absolute;left:447;top:66;width:2276;height:2888" id="docshape1101" filled="true" fillcolor="#000000" stroked="false">
              <v:fill opacity="32768f" type="solid"/>
            </v:rect>
            <v:shape style="position:absolute;left:520;top:139;width:2135;height:2745" type="#_x0000_t75" id="docshape1102" stroked="false">
              <v:imagedata r:id="rId219" o:title=""/>
            </v:shape>
            <v:rect style="position:absolute;left:520;top:139;width:2135;height:2748" id="docshape1103" filled="false" stroked="true" strokeweight="1pt" strokecolor="#ffffff">
              <v:stroke dashstyle="solid"/>
            </v:rect>
            <w10:wrap type="none"/>
          </v:group>
        </w:pict>
      </w:r>
      <w:r>
        <w:rPr/>
        <w:t>Сильвестр, дьяк Иван Висковатый и сам царь Иван </w:t>
      </w:r>
      <w:r>
        <w:rPr>
          <w:spacing w:val="-2"/>
        </w:rPr>
        <w:t>Грозный.</w:t>
      </w:r>
    </w:p>
    <w:p>
      <w:pPr>
        <w:pStyle w:val="BodyText"/>
        <w:spacing w:line="223" w:lineRule="auto" w:before="1"/>
        <w:ind w:left="2947" w:right="791" w:firstLine="340"/>
        <w:jc w:val="both"/>
      </w:pPr>
      <w:r>
        <w:rPr/>
        <w:t>Другим замечательным памятником </w:t>
      </w:r>
      <w:r>
        <w:rPr/>
        <w:t>летописания стала «Степенная книга», созданная в 1560-е гг. «Сте- пенной»</w:t>
      </w:r>
      <w:r>
        <w:rPr>
          <w:spacing w:val="58"/>
        </w:rPr>
        <w:t> </w:t>
      </w:r>
      <w:r>
        <w:rPr/>
        <w:t>она</w:t>
      </w:r>
      <w:r>
        <w:rPr>
          <w:spacing w:val="61"/>
        </w:rPr>
        <w:t> </w:t>
      </w:r>
      <w:r>
        <w:rPr/>
        <w:t>называется</w:t>
      </w:r>
      <w:r>
        <w:rPr>
          <w:spacing w:val="61"/>
        </w:rPr>
        <w:t> </w:t>
      </w:r>
      <w:r>
        <w:rPr/>
        <w:t>потому,</w:t>
      </w:r>
      <w:r>
        <w:rPr>
          <w:spacing w:val="61"/>
        </w:rPr>
        <w:t> </w:t>
      </w:r>
      <w:r>
        <w:rPr/>
        <w:t>что</w:t>
      </w:r>
      <w:r>
        <w:rPr>
          <w:spacing w:val="61"/>
        </w:rPr>
        <w:t> </w:t>
      </w:r>
      <w:r>
        <w:rPr/>
        <w:t>история</w:t>
      </w:r>
      <w:r>
        <w:rPr>
          <w:spacing w:val="61"/>
        </w:rPr>
        <w:t> </w:t>
      </w:r>
      <w:r>
        <w:rPr>
          <w:spacing w:val="-2"/>
        </w:rPr>
        <w:t>России</w:t>
      </w:r>
    </w:p>
    <w:p>
      <w:pPr>
        <w:pStyle w:val="BodyText"/>
        <w:spacing w:before="4"/>
        <w:rPr>
          <w:sz w:val="15"/>
        </w:rPr>
      </w:pPr>
      <w:r>
        <w:rPr/>
        <w:pict>
          <v:shape style="position:absolute;margin-left:133.229004pt;margin-top:10.421568pt;width:289.2pt;height:79.8pt;mso-position-horizontal-relative:page;mso-position-vertical-relative:paragraph;z-index:-15632896;mso-wrap-distance-left:0;mso-wrap-distance-right:0" type="#_x0000_t202" id="docshape1104" filled="false" stroked="false">
            <v:textbox inset="0,0,0,0">
              <w:txbxContent>
                <w:p>
                  <w:pPr>
                    <w:spacing w:line="218" w:lineRule="auto" w:before="127"/>
                    <w:ind w:left="283" w:right="563" w:firstLine="0"/>
                    <w:jc w:val="both"/>
                    <w:rPr>
                      <w:rFonts w:ascii="Calibri" w:hAnsi="Calibri"/>
                      <w:b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«Иван</w:t>
                  </w:r>
                  <w:r>
                    <w:rPr>
                      <w:rFonts w:ascii="Calibri" w:hAnsi="Calibri"/>
                      <w:b/>
                      <w:spacing w:val="-13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Грозный</w:t>
                  </w:r>
                  <w:r>
                    <w:rPr>
                      <w:rFonts w:ascii="Calibri" w:hAnsi="Calibri"/>
                      <w:b/>
                      <w:spacing w:val="-1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молится</w:t>
                  </w:r>
                  <w:r>
                    <w:rPr>
                      <w:rFonts w:ascii="Calibri" w:hAnsi="Calibri"/>
                      <w:b/>
                      <w:spacing w:val="-13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перед</w:t>
                  </w:r>
                  <w:r>
                    <w:rPr>
                      <w:rFonts w:ascii="Calibri" w:hAnsi="Calibri"/>
                      <w:b/>
                      <w:spacing w:val="-1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чудотворной</w:t>
                  </w:r>
                  <w:r>
                    <w:rPr>
                      <w:rFonts w:ascii="Calibri" w:hAnsi="Calibri"/>
                      <w:b/>
                      <w:spacing w:val="-1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иконой Владимирской</w:t>
                  </w:r>
                  <w:r>
                    <w:rPr>
                      <w:rFonts w:ascii="Calibri" w:hAnsi="Calibri"/>
                      <w:b/>
                      <w:spacing w:val="-13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Божией</w:t>
                  </w:r>
                  <w:r>
                    <w:rPr>
                      <w:rFonts w:ascii="Calibri" w:hAnsi="Calibri"/>
                      <w:b/>
                      <w:spacing w:val="-1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Матери</w:t>
                  </w:r>
                  <w:r>
                    <w:rPr>
                      <w:rFonts w:ascii="Calibri" w:hAnsi="Calibri"/>
                      <w:b/>
                      <w:spacing w:val="-13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в</w:t>
                  </w:r>
                  <w:r>
                    <w:rPr>
                      <w:rFonts w:ascii="Calibri" w:hAnsi="Calibri"/>
                      <w:b/>
                      <w:spacing w:val="-1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Успенском</w:t>
                  </w:r>
                  <w:r>
                    <w:rPr>
                      <w:rFonts w:ascii="Calibri" w:hAnsi="Calibri"/>
                      <w:b/>
                      <w:spacing w:val="-1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соборе накануне выступления из Москвы на Казань».</w:t>
                  </w:r>
                </w:p>
                <w:p>
                  <w:pPr>
                    <w:spacing w:line="204" w:lineRule="exact" w:before="0"/>
                    <w:ind w:left="283" w:right="0" w:firstLine="0"/>
                    <w:jc w:val="both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Миниатюра</w:t>
                  </w:r>
                  <w:r>
                    <w:rPr>
                      <w:rFonts w:ascii="Trebuchet MS" w:hAnsi="Trebuchet MS"/>
                      <w:i/>
                      <w:spacing w:val="1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Лицевого</w:t>
                  </w:r>
                  <w:r>
                    <w:rPr>
                      <w:rFonts w:ascii="Trebuchet MS" w:hAnsi="Trebuchet MS"/>
                      <w:i/>
                      <w:spacing w:val="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летописного</w:t>
                  </w:r>
                  <w:r>
                    <w:rPr>
                      <w:rFonts w:ascii="Trebuchet MS" w:hAnsi="Trebuchet MS"/>
                      <w:i/>
                      <w:spacing w:val="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свода.</w:t>
                  </w:r>
                  <w:r>
                    <w:rPr>
                      <w:rFonts w:ascii="Trebuchet MS" w:hAnsi="Trebuchet MS"/>
                      <w:i/>
                      <w:spacing w:val="1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XVI</w:t>
                  </w:r>
                  <w:r>
                    <w:rPr>
                      <w:rFonts w:ascii="Trebuchet MS" w:hAnsi="Trebuchet MS"/>
                      <w:i/>
                      <w:spacing w:val="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5"/>
                      <w:w w:val="95"/>
                      <w:sz w:val="19"/>
                    </w:rPr>
                    <w:t>в.</w:t>
                  </w:r>
                </w:p>
                <w:p>
                  <w:pPr>
                    <w:spacing w:line="216" w:lineRule="auto" w:before="110"/>
                    <w:ind w:left="623" w:right="0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spacing w:val="-2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55"/>
                      <w:sz w:val="20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Какую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историческую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ценность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представляет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собой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Лице- </w:t>
                  </w:r>
                  <w:r>
                    <w:rPr>
                      <w:rFonts w:ascii="Tahoma" w:hAnsi="Tahoma"/>
                      <w:sz w:val="19"/>
                    </w:rPr>
                    <w:t>вой летописный свод?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5"/>
        </w:rPr>
        <w:sectPr>
          <w:headerReference w:type="even" r:id="rId216"/>
          <w:headerReference w:type="default" r:id="rId217"/>
          <w:pgSz w:w="9190" w:h="12020"/>
          <w:pgMar w:header="0" w:footer="0" w:top="740" w:bottom="280" w:left="0" w:right="0"/>
          <w:pgNumType w:start="9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right"/>
      </w:pPr>
      <w:r>
        <w:rPr/>
        <w:t>уподобляется в ней восхождению по ступеням лестницы: каждая ступень (сте- пень) — царствование одного из Рюриковичей. В «Степенной книге» Россий- ская</w:t>
      </w:r>
      <w:r>
        <w:rPr>
          <w:spacing w:val="-7"/>
        </w:rPr>
        <w:t> </w:t>
      </w:r>
      <w:r>
        <w:rPr/>
        <w:t>держава</w:t>
      </w:r>
      <w:r>
        <w:rPr>
          <w:spacing w:val="-7"/>
        </w:rPr>
        <w:t> </w:t>
      </w:r>
      <w:r>
        <w:rPr/>
        <w:t>последовательно</w:t>
      </w:r>
      <w:r>
        <w:rPr>
          <w:spacing w:val="-7"/>
        </w:rPr>
        <w:t> </w:t>
      </w:r>
      <w:r>
        <w:rPr/>
        <w:t>изображается</w:t>
      </w:r>
      <w:r>
        <w:rPr>
          <w:spacing w:val="-7"/>
        </w:rPr>
        <w:t> </w:t>
      </w:r>
      <w:r>
        <w:rPr/>
        <w:t>как</w:t>
      </w:r>
      <w:r>
        <w:rPr>
          <w:spacing w:val="-7"/>
        </w:rPr>
        <w:t> </w:t>
      </w:r>
      <w:r>
        <w:rPr/>
        <w:t>преемница</w:t>
      </w:r>
      <w:r>
        <w:rPr>
          <w:spacing w:val="-7"/>
        </w:rPr>
        <w:t> </w:t>
      </w:r>
      <w:r>
        <w:rPr/>
        <w:t>Византии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Руси. Лицевой</w:t>
      </w:r>
      <w:r>
        <w:rPr>
          <w:spacing w:val="80"/>
        </w:rPr>
        <w:t> </w:t>
      </w:r>
      <w:r>
        <w:rPr/>
        <w:t>летописный</w:t>
      </w:r>
      <w:r>
        <w:rPr>
          <w:spacing w:val="80"/>
        </w:rPr>
        <w:t> </w:t>
      </w:r>
      <w:r>
        <w:rPr/>
        <w:t>свод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«Степенная</w:t>
      </w:r>
      <w:r>
        <w:rPr>
          <w:spacing w:val="80"/>
        </w:rPr>
        <w:t> </w:t>
      </w:r>
      <w:r>
        <w:rPr/>
        <w:t>книга»</w:t>
      </w:r>
      <w:r>
        <w:rPr>
          <w:spacing w:val="80"/>
        </w:rPr>
        <w:t> </w:t>
      </w:r>
      <w:r>
        <w:rPr/>
        <w:t>опирались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«Ска- зание о князьях владимирских», в котором мысль о преемственности Москвы от</w:t>
      </w:r>
      <w:r>
        <w:rPr>
          <w:spacing w:val="26"/>
        </w:rPr>
        <w:t> </w:t>
      </w:r>
      <w:r>
        <w:rPr/>
        <w:t>Византии</w:t>
      </w:r>
      <w:r>
        <w:rPr>
          <w:spacing w:val="26"/>
        </w:rPr>
        <w:t> </w:t>
      </w:r>
      <w:r>
        <w:rPr/>
        <w:t>и</w:t>
      </w:r>
      <w:r>
        <w:rPr>
          <w:spacing w:val="26"/>
        </w:rPr>
        <w:t> </w:t>
      </w:r>
      <w:r>
        <w:rPr/>
        <w:t>Римской</w:t>
      </w:r>
      <w:r>
        <w:rPr>
          <w:spacing w:val="26"/>
        </w:rPr>
        <w:t> </w:t>
      </w:r>
      <w:r>
        <w:rPr/>
        <w:t>империи</w:t>
      </w:r>
      <w:r>
        <w:rPr>
          <w:spacing w:val="26"/>
        </w:rPr>
        <w:t> </w:t>
      </w:r>
      <w:r>
        <w:rPr/>
        <w:t>(«Москва</w:t>
      </w:r>
      <w:r>
        <w:rPr>
          <w:spacing w:val="25"/>
        </w:rPr>
        <w:t> </w:t>
      </w:r>
      <w:r>
        <w:rPr/>
        <w:t>—</w:t>
      </w:r>
      <w:r>
        <w:rPr>
          <w:spacing w:val="26"/>
        </w:rPr>
        <w:t> </w:t>
      </w:r>
      <w:r>
        <w:rPr/>
        <w:t>Третий</w:t>
      </w:r>
      <w:r>
        <w:rPr>
          <w:spacing w:val="26"/>
        </w:rPr>
        <w:t> </w:t>
      </w:r>
      <w:r>
        <w:rPr/>
        <w:t>Рим»)</w:t>
      </w:r>
      <w:r>
        <w:rPr>
          <w:spacing w:val="26"/>
        </w:rPr>
        <w:t> </w:t>
      </w:r>
      <w:r>
        <w:rPr/>
        <w:t>проводится</w:t>
      </w:r>
      <w:r>
        <w:rPr>
          <w:spacing w:val="26"/>
        </w:rPr>
        <w:t> </w:t>
      </w:r>
      <w:r>
        <w:rPr>
          <w:spacing w:val="-4"/>
        </w:rPr>
        <w:t>осо-</w:t>
      </w:r>
    </w:p>
    <w:p>
      <w:pPr>
        <w:pStyle w:val="BodyText"/>
        <w:spacing w:line="221" w:lineRule="exact"/>
        <w:ind w:left="793"/>
        <w:jc w:val="both"/>
      </w:pPr>
      <w:r>
        <w:rPr/>
        <w:t>бенно</w:t>
      </w:r>
      <w:r>
        <w:rPr>
          <w:spacing w:val="28"/>
        </w:rPr>
        <w:t> </w:t>
      </w:r>
      <w:r>
        <w:rPr>
          <w:spacing w:val="-2"/>
        </w:rPr>
        <w:t>чётко.</w:t>
      </w:r>
    </w:p>
    <w:p>
      <w:pPr>
        <w:pStyle w:val="BodyText"/>
        <w:spacing w:line="223" w:lineRule="auto" w:before="6"/>
        <w:ind w:left="793" w:right="791" w:firstLine="340"/>
        <w:jc w:val="both"/>
      </w:pPr>
      <w:r>
        <w:rPr/>
        <w:t>Блестящим оратором и писателем был протопоп Благовещенского собора Московского Кремля Сильвестр. Как уже говорилось, в 1547 г. он сумел наста- вить</w:t>
      </w:r>
      <w:r>
        <w:rPr>
          <w:spacing w:val="-9"/>
        </w:rPr>
        <w:t> </w:t>
      </w:r>
      <w:r>
        <w:rPr/>
        <w:t>Ивана</w:t>
      </w:r>
      <w:r>
        <w:rPr>
          <w:spacing w:val="-9"/>
        </w:rPr>
        <w:t> </w:t>
      </w:r>
      <w:r>
        <w:rPr/>
        <w:t>IV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путь</w:t>
      </w:r>
      <w:r>
        <w:rPr>
          <w:spacing w:val="-9"/>
        </w:rPr>
        <w:t> </w:t>
      </w:r>
      <w:r>
        <w:rPr/>
        <w:t>истинный.</w:t>
      </w:r>
      <w:r>
        <w:rPr>
          <w:spacing w:val="-9"/>
        </w:rPr>
        <w:t> </w:t>
      </w:r>
      <w:r>
        <w:rPr/>
        <w:t>Но</w:t>
      </w:r>
      <w:r>
        <w:rPr>
          <w:spacing w:val="-9"/>
        </w:rPr>
        <w:t> </w:t>
      </w:r>
      <w:r>
        <w:rPr/>
        <w:t>впоследствии</w:t>
      </w:r>
      <w:r>
        <w:rPr>
          <w:spacing w:val="-9"/>
        </w:rPr>
        <w:t> </w:t>
      </w:r>
      <w:r>
        <w:rPr/>
        <w:t>царь</w:t>
      </w:r>
      <w:r>
        <w:rPr>
          <w:spacing w:val="-9"/>
        </w:rPr>
        <w:t> </w:t>
      </w:r>
      <w:r>
        <w:rPr/>
        <w:t>возненавидел</w:t>
      </w:r>
      <w:r>
        <w:rPr>
          <w:spacing w:val="-9"/>
        </w:rPr>
        <w:t> </w:t>
      </w:r>
      <w:r>
        <w:rPr/>
        <w:t>Сильве- стра и стал звать его не иначе как «попом-невежей».</w:t>
      </w:r>
    </w:p>
    <w:p>
      <w:pPr>
        <w:pStyle w:val="BodyText"/>
        <w:spacing w:line="223" w:lineRule="auto" w:before="1"/>
        <w:ind w:left="793" w:right="790" w:firstLine="340"/>
        <w:jc w:val="both"/>
      </w:pPr>
      <w:r>
        <w:rPr/>
        <w:t>Сильвестр был автором «Письма казанскому наместнику князю </w:t>
      </w:r>
      <w:r>
        <w:rPr/>
        <w:t>Горбато- му-Шуйскому», «Письма опальному князю Семёну Ростовскому» и «Посла-</w:t>
      </w:r>
      <w:r>
        <w:rPr>
          <w:spacing w:val="80"/>
        </w:rPr>
        <w:t> </w:t>
      </w:r>
      <w:r>
        <w:rPr/>
        <w:t>ния</w:t>
      </w:r>
      <w:r>
        <w:rPr>
          <w:spacing w:val="40"/>
        </w:rPr>
        <w:t> </w:t>
      </w:r>
      <w:r>
        <w:rPr/>
        <w:t>царю</w:t>
      </w:r>
      <w:r>
        <w:rPr>
          <w:spacing w:val="40"/>
        </w:rPr>
        <w:t> </w:t>
      </w:r>
      <w:r>
        <w:rPr/>
        <w:t>Ивану</w:t>
      </w:r>
      <w:r>
        <w:rPr>
          <w:spacing w:val="40"/>
        </w:rPr>
        <w:t> </w:t>
      </w:r>
      <w:r>
        <w:rPr/>
        <w:t>Васильевичу».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этих</w:t>
      </w:r>
      <w:r>
        <w:rPr>
          <w:spacing w:val="40"/>
        </w:rPr>
        <w:t> </w:t>
      </w:r>
      <w:r>
        <w:rPr/>
        <w:t>сочинениях</w:t>
      </w:r>
      <w:r>
        <w:rPr>
          <w:spacing w:val="40"/>
        </w:rPr>
        <w:t> </w:t>
      </w:r>
      <w:r>
        <w:rPr/>
        <w:t>протопоп</w:t>
      </w:r>
      <w:r>
        <w:rPr>
          <w:spacing w:val="40"/>
        </w:rPr>
        <w:t> </w:t>
      </w:r>
      <w:r>
        <w:rPr/>
        <w:t>утверждал: царь — помазанник Божий, но он остаётся смертным человеком, которого ждут</w:t>
      </w:r>
      <w:r>
        <w:rPr>
          <w:spacing w:val="-14"/>
        </w:rPr>
        <w:t> </w:t>
      </w:r>
      <w:r>
        <w:rPr/>
        <w:t>муки</w:t>
      </w:r>
      <w:r>
        <w:rPr>
          <w:spacing w:val="-14"/>
        </w:rPr>
        <w:t> </w:t>
      </w:r>
      <w:r>
        <w:rPr/>
        <w:t>за</w:t>
      </w:r>
      <w:r>
        <w:rPr>
          <w:spacing w:val="-13"/>
        </w:rPr>
        <w:t> </w:t>
      </w:r>
      <w:r>
        <w:rPr/>
        <w:t>грехи.</w:t>
      </w:r>
      <w:r>
        <w:rPr>
          <w:spacing w:val="-14"/>
        </w:rPr>
        <w:t> </w:t>
      </w:r>
      <w:r>
        <w:rPr/>
        <w:t>Монарху</w:t>
      </w:r>
      <w:r>
        <w:rPr>
          <w:spacing w:val="-14"/>
        </w:rPr>
        <w:t> </w:t>
      </w:r>
      <w:r>
        <w:rPr/>
        <w:t>следует</w:t>
      </w:r>
      <w:r>
        <w:rPr>
          <w:spacing w:val="-13"/>
        </w:rPr>
        <w:t> </w:t>
      </w:r>
      <w:r>
        <w:rPr/>
        <w:t>помнить,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его</w:t>
      </w:r>
      <w:r>
        <w:rPr>
          <w:spacing w:val="-13"/>
        </w:rPr>
        <w:t> </w:t>
      </w:r>
      <w:r>
        <w:rPr/>
        <w:t>держава</w:t>
      </w:r>
      <w:r>
        <w:rPr>
          <w:spacing w:val="-14"/>
        </w:rPr>
        <w:t> </w:t>
      </w:r>
      <w:r>
        <w:rPr/>
        <w:t>может</w:t>
      </w:r>
      <w:r>
        <w:rPr>
          <w:spacing w:val="-14"/>
        </w:rPr>
        <w:t> </w:t>
      </w:r>
      <w:r>
        <w:rPr/>
        <w:t>потерять престиж, а сам он — уважение подданных. При решении дел следует совето- ваться с приближёнными. Сильвестр требовал освободиться от всех «лени- вых», найти мудрых бояр, возвысить «воинников» (воинов) и слушать духо- венство. От священнослужителей Сильвестр требовал строгости нравов, преданности долгу, отказа от богатств. Своих холопов он отпустил на волю. Протопоп</w:t>
      </w:r>
      <w:r>
        <w:rPr>
          <w:spacing w:val="37"/>
        </w:rPr>
        <w:t> </w:t>
      </w:r>
      <w:r>
        <w:rPr/>
        <w:t>утверждал,</w:t>
      </w:r>
      <w:r>
        <w:rPr>
          <w:spacing w:val="37"/>
        </w:rPr>
        <w:t> </w:t>
      </w:r>
      <w:r>
        <w:rPr/>
        <w:t>что</w:t>
      </w:r>
      <w:r>
        <w:rPr>
          <w:spacing w:val="37"/>
        </w:rPr>
        <w:t> </w:t>
      </w:r>
      <w:r>
        <w:rPr/>
        <w:t>суд</w:t>
      </w:r>
      <w:r>
        <w:rPr>
          <w:spacing w:val="38"/>
        </w:rPr>
        <w:t> </w:t>
      </w:r>
      <w:r>
        <w:rPr/>
        <w:t>должен</w:t>
      </w:r>
      <w:r>
        <w:rPr>
          <w:spacing w:val="37"/>
        </w:rPr>
        <w:t> </w:t>
      </w:r>
      <w:r>
        <w:rPr/>
        <w:t>быть</w:t>
      </w:r>
      <w:r>
        <w:rPr>
          <w:spacing w:val="37"/>
        </w:rPr>
        <w:t> </w:t>
      </w:r>
      <w:r>
        <w:rPr/>
        <w:t>праведный:</w:t>
      </w:r>
      <w:r>
        <w:rPr>
          <w:spacing w:val="37"/>
        </w:rPr>
        <w:t> </w:t>
      </w:r>
      <w:r>
        <w:rPr/>
        <w:t>равный</w:t>
      </w:r>
      <w:r>
        <w:rPr>
          <w:spacing w:val="38"/>
        </w:rPr>
        <w:t> </w:t>
      </w:r>
      <w:r>
        <w:rPr/>
        <w:t>для</w:t>
      </w:r>
      <w:r>
        <w:rPr>
          <w:spacing w:val="37"/>
        </w:rPr>
        <w:t> </w:t>
      </w:r>
      <w:r>
        <w:rPr/>
        <w:t>всех</w:t>
      </w:r>
      <w:r>
        <w:rPr>
          <w:spacing w:val="37"/>
        </w:rPr>
        <w:t> </w:t>
      </w:r>
      <w:r>
        <w:rPr>
          <w:spacing w:val="-10"/>
        </w:rPr>
        <w:t>—</w:t>
      </w:r>
    </w:p>
    <w:p>
      <w:pPr>
        <w:pStyle w:val="BodyText"/>
        <w:spacing w:line="223" w:lineRule="exact"/>
        <w:ind w:left="793"/>
        <w:jc w:val="both"/>
      </w:pPr>
      <w:r>
        <w:rPr/>
        <w:t>«великих и </w:t>
      </w:r>
      <w:r>
        <w:rPr>
          <w:spacing w:val="-2"/>
        </w:rPr>
        <w:t>малых».</w:t>
      </w:r>
    </w:p>
    <w:p>
      <w:pPr>
        <w:pStyle w:val="BodyText"/>
        <w:spacing w:line="220" w:lineRule="auto" w:before="8"/>
        <w:ind w:left="793" w:right="791" w:firstLine="340"/>
        <w:jc w:val="both"/>
      </w:pPr>
      <w:r>
        <w:rPr/>
        <w:t>В период правления Ивана IV появился новый литературный жанр </w:t>
      </w:r>
      <w:r>
        <w:rPr/>
        <w:t>— </w:t>
      </w:r>
      <w:r>
        <w:rPr>
          <w:rFonts w:ascii="Book Antiqua" w:hAnsi="Book Antiqua"/>
          <w:i/>
        </w:rPr>
        <w:t>публицистика</w:t>
      </w:r>
      <w:r>
        <w:rPr/>
        <w:t>. Талантливым писателем-публицистом был Иван Пересветов.</w:t>
      </w:r>
      <w:r>
        <w:rPr>
          <w:spacing w:val="40"/>
        </w:rPr>
        <w:t> </w:t>
      </w:r>
      <w:r>
        <w:rPr/>
        <w:t>По официальной версии, он слыл выходцем из белорусских земель Литвы, послужил на своём веку многим восточноевропейским монархам. Впрочем,</w:t>
      </w:r>
      <w:r>
        <w:rPr>
          <w:spacing w:val="40"/>
        </w:rPr>
        <w:t> </w:t>
      </w:r>
      <w:r>
        <w:rPr/>
        <w:t>ряд</w:t>
      </w:r>
      <w:r>
        <w:rPr>
          <w:spacing w:val="-8"/>
        </w:rPr>
        <w:t> </w:t>
      </w:r>
      <w:r>
        <w:rPr/>
        <w:t>историков</w:t>
      </w:r>
      <w:r>
        <w:rPr>
          <w:spacing w:val="-8"/>
        </w:rPr>
        <w:t> </w:t>
      </w:r>
      <w:r>
        <w:rPr/>
        <w:t>считают,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Пересветов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псевдоним</w:t>
      </w:r>
      <w:r>
        <w:rPr>
          <w:spacing w:val="-8"/>
        </w:rPr>
        <w:t> </w:t>
      </w:r>
      <w:r>
        <w:rPr/>
        <w:t>Алексея</w:t>
      </w:r>
      <w:r>
        <w:rPr>
          <w:spacing w:val="-8"/>
        </w:rPr>
        <w:t> </w:t>
      </w:r>
      <w:r>
        <w:rPr/>
        <w:t>Адашева</w:t>
      </w:r>
      <w:r>
        <w:rPr>
          <w:spacing w:val="-8"/>
        </w:rPr>
        <w:t> </w:t>
      </w:r>
      <w:r>
        <w:rPr/>
        <w:t>или Адашева и царя Ивана IV одновременно.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 челобитных на имя Ивана IV Пересветов обличал пороки государствен- ного устройства России, давал советы по их устранению. Выражался он ино- сказательно. В «Сказании о Магмет-салтане» публицист писал о реформах турецкого монарха, которые сделали Турцию непобедимой державой.</w:t>
      </w:r>
      <w:r>
        <w:rPr>
          <w:spacing w:val="80"/>
          <w:w w:val="150"/>
        </w:rPr>
        <w:t> </w:t>
      </w:r>
      <w:r>
        <w:rPr/>
        <w:t>Магмет-самодержец говорит: «Не можно царю царства без грозы держати...» Но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этом</w:t>
      </w:r>
      <w:r>
        <w:rPr>
          <w:spacing w:val="40"/>
        </w:rPr>
        <w:t> </w:t>
      </w:r>
      <w:r>
        <w:rPr/>
        <w:t>он</w:t>
      </w:r>
      <w:r>
        <w:rPr>
          <w:spacing w:val="40"/>
        </w:rPr>
        <w:t> </w:t>
      </w:r>
      <w:r>
        <w:rPr/>
        <w:t>справедлив.</w:t>
      </w:r>
      <w:r>
        <w:rPr>
          <w:spacing w:val="40"/>
        </w:rPr>
        <w:t> </w:t>
      </w:r>
      <w:r>
        <w:rPr/>
        <w:t>Выдвигает</w:t>
      </w:r>
      <w:r>
        <w:rPr>
          <w:spacing w:val="40"/>
        </w:rPr>
        <w:t> </w:t>
      </w:r>
      <w:r>
        <w:rPr/>
        <w:t>людей</w:t>
      </w:r>
      <w:r>
        <w:rPr>
          <w:spacing w:val="40"/>
        </w:rPr>
        <w:t> </w:t>
      </w:r>
      <w:r>
        <w:rPr/>
        <w:t>Магмет-салтан</w:t>
      </w:r>
      <w:r>
        <w:rPr>
          <w:spacing w:val="40"/>
        </w:rPr>
        <w:t> </w:t>
      </w:r>
      <w:r>
        <w:rPr/>
        <w:t>без</w:t>
      </w:r>
      <w:r>
        <w:rPr>
          <w:spacing w:val="40"/>
        </w:rPr>
        <w:t> </w:t>
      </w:r>
      <w:r>
        <w:rPr/>
        <w:t>оглядки на богатство или знатное происхождение, берёт во внимание только их </w:t>
      </w:r>
      <w:r>
        <w:rPr>
          <w:spacing w:val="-2"/>
        </w:rPr>
        <w:t>мудрость.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Власть</w:t>
      </w:r>
      <w:r>
        <w:rPr>
          <w:spacing w:val="-14"/>
        </w:rPr>
        <w:t> </w:t>
      </w:r>
      <w:r>
        <w:rPr/>
        <w:t>наместников</w:t>
      </w:r>
      <w:r>
        <w:rPr>
          <w:spacing w:val="-14"/>
        </w:rPr>
        <w:t> </w:t>
      </w:r>
      <w:r>
        <w:rPr/>
        <w:t>султана</w:t>
      </w:r>
      <w:r>
        <w:rPr>
          <w:spacing w:val="-14"/>
        </w:rPr>
        <w:t> </w:t>
      </w:r>
      <w:r>
        <w:rPr/>
        <w:t>ограничена,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кормления</w:t>
      </w:r>
      <w:r>
        <w:rPr>
          <w:spacing w:val="-14"/>
        </w:rPr>
        <w:t> </w:t>
      </w:r>
      <w:r>
        <w:rPr/>
        <w:t>они</w:t>
      </w:r>
      <w:r>
        <w:rPr>
          <w:spacing w:val="-14"/>
        </w:rPr>
        <w:t> </w:t>
      </w:r>
      <w:r>
        <w:rPr/>
        <w:t>получают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соот- ветствии с «государевым доходным списком». На местах существует самоу- правление: жители избирают старост, тысяцких, сотских, пятидесятников, десятников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целовальников.</w:t>
      </w:r>
      <w:r>
        <w:rPr>
          <w:spacing w:val="-8"/>
        </w:rPr>
        <w:t> </w:t>
      </w:r>
      <w:r>
        <w:rPr/>
        <w:t>Размеры</w:t>
      </w:r>
      <w:r>
        <w:rPr>
          <w:spacing w:val="-8"/>
        </w:rPr>
        <w:t> </w:t>
      </w:r>
      <w:r>
        <w:rPr/>
        <w:t>налогов</w:t>
      </w:r>
      <w:r>
        <w:rPr>
          <w:spacing w:val="-8"/>
        </w:rPr>
        <w:t> </w:t>
      </w:r>
      <w:r>
        <w:rPr/>
        <w:t>чётко</w:t>
      </w:r>
      <w:r>
        <w:rPr>
          <w:spacing w:val="-8"/>
        </w:rPr>
        <w:t> </w:t>
      </w:r>
      <w:r>
        <w:rPr/>
        <w:t>определены.</w:t>
      </w:r>
      <w:r>
        <w:rPr>
          <w:spacing w:val="-8"/>
        </w:rPr>
        <w:t> </w:t>
      </w:r>
      <w:r>
        <w:rPr/>
        <w:t>Магмет</w:t>
      </w:r>
      <w:r>
        <w:rPr>
          <w:spacing w:val="-8"/>
        </w:rPr>
        <w:t> </w:t>
      </w:r>
      <w:r>
        <w:rPr/>
        <w:t>сле- дит,</w:t>
      </w:r>
      <w:r>
        <w:rPr>
          <w:spacing w:val="23"/>
        </w:rPr>
        <w:t> </w:t>
      </w:r>
      <w:r>
        <w:rPr/>
        <w:t>чтобы</w:t>
      </w:r>
      <w:r>
        <w:rPr>
          <w:spacing w:val="24"/>
        </w:rPr>
        <w:t> </w:t>
      </w:r>
      <w:r>
        <w:rPr/>
        <w:t>судили</w:t>
      </w:r>
      <w:r>
        <w:rPr>
          <w:spacing w:val="23"/>
        </w:rPr>
        <w:t> </w:t>
      </w:r>
      <w:r>
        <w:rPr/>
        <w:t>по</w:t>
      </w:r>
      <w:r>
        <w:rPr>
          <w:spacing w:val="24"/>
        </w:rPr>
        <w:t> </w:t>
      </w:r>
      <w:r>
        <w:rPr/>
        <w:t>закону,</w:t>
      </w:r>
      <w:r>
        <w:rPr>
          <w:spacing w:val="23"/>
        </w:rPr>
        <w:t> </w:t>
      </w:r>
      <w:r>
        <w:rPr/>
        <w:t>который</w:t>
      </w:r>
      <w:r>
        <w:rPr>
          <w:spacing w:val="24"/>
        </w:rPr>
        <w:t> </w:t>
      </w:r>
      <w:r>
        <w:rPr/>
        <w:t>записан</w:t>
      </w:r>
      <w:r>
        <w:rPr>
          <w:spacing w:val="23"/>
        </w:rPr>
        <w:t> </w:t>
      </w:r>
      <w:r>
        <w:rPr/>
        <w:t>в</w:t>
      </w:r>
      <w:r>
        <w:rPr>
          <w:spacing w:val="24"/>
        </w:rPr>
        <w:t> </w:t>
      </w:r>
      <w:r>
        <w:rPr/>
        <w:t>«Судебной</w:t>
      </w:r>
      <w:r>
        <w:rPr>
          <w:spacing w:val="24"/>
        </w:rPr>
        <w:t> </w:t>
      </w:r>
      <w:r>
        <w:rPr/>
        <w:t>книге».</w:t>
      </w:r>
      <w:r>
        <w:rPr>
          <w:spacing w:val="23"/>
        </w:rPr>
        <w:t> </w:t>
      </w:r>
      <w:r>
        <w:rPr/>
        <w:t>Во</w:t>
      </w:r>
      <w:r>
        <w:rPr>
          <w:spacing w:val="24"/>
        </w:rPr>
        <w:t> </w:t>
      </w:r>
      <w:r>
        <w:rPr>
          <w:spacing w:val="-5"/>
        </w:rPr>
        <w:t>главу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«высшего суда» Магмет поставил «человека великой мудрости, который зря крови и слёз не проливает, на мзду не утекает».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Последовательным</w:t>
      </w:r>
      <w:r>
        <w:rPr>
          <w:spacing w:val="-14"/>
        </w:rPr>
        <w:t> </w:t>
      </w:r>
      <w:r>
        <w:rPr/>
        <w:t>противником</w:t>
      </w:r>
      <w:r>
        <w:rPr>
          <w:spacing w:val="-14"/>
        </w:rPr>
        <w:t> </w:t>
      </w:r>
      <w:r>
        <w:rPr/>
        <w:t>самовластия</w:t>
      </w:r>
      <w:r>
        <w:rPr>
          <w:spacing w:val="-14"/>
        </w:rPr>
        <w:t> </w:t>
      </w:r>
      <w:r>
        <w:rPr/>
        <w:t>был</w:t>
      </w:r>
      <w:r>
        <w:rPr>
          <w:spacing w:val="-14"/>
        </w:rPr>
        <w:t> </w:t>
      </w:r>
      <w:r>
        <w:rPr/>
        <w:t>князь</w:t>
      </w:r>
      <w:r>
        <w:rPr>
          <w:spacing w:val="-14"/>
        </w:rPr>
        <w:t> </w:t>
      </w:r>
      <w:r>
        <w:rPr/>
        <w:t>Андрей</w:t>
      </w:r>
      <w:r>
        <w:rPr>
          <w:spacing w:val="-14"/>
        </w:rPr>
        <w:t> </w:t>
      </w:r>
      <w:r>
        <w:rPr/>
        <w:t>Курбский. Он</w:t>
      </w:r>
      <w:r>
        <w:rPr>
          <w:spacing w:val="22"/>
        </w:rPr>
        <w:t> </w:t>
      </w:r>
      <w:r>
        <w:rPr/>
        <w:t>выступил</w:t>
      </w:r>
      <w:r>
        <w:rPr>
          <w:spacing w:val="22"/>
        </w:rPr>
        <w:t> </w:t>
      </w:r>
      <w:r>
        <w:rPr/>
        <w:t>защитником</w:t>
      </w:r>
      <w:r>
        <w:rPr>
          <w:spacing w:val="22"/>
        </w:rPr>
        <w:t> </w:t>
      </w:r>
      <w:r>
        <w:rPr/>
        <w:t>правительства</w:t>
      </w:r>
      <w:r>
        <w:rPr>
          <w:spacing w:val="22"/>
        </w:rPr>
        <w:t> </w:t>
      </w:r>
      <w:r>
        <w:rPr/>
        <w:t>Избранной</w:t>
      </w:r>
      <w:r>
        <w:rPr>
          <w:spacing w:val="23"/>
        </w:rPr>
        <w:t> </w:t>
      </w:r>
      <w:r>
        <w:rPr/>
        <w:t>рады</w:t>
      </w:r>
      <w:r>
        <w:rPr>
          <w:spacing w:val="22"/>
        </w:rPr>
        <w:t> </w:t>
      </w:r>
      <w:r>
        <w:rPr/>
        <w:t>и</w:t>
      </w:r>
      <w:r>
        <w:rPr>
          <w:spacing w:val="22"/>
        </w:rPr>
        <w:t> </w:t>
      </w:r>
      <w:r>
        <w:rPr/>
        <w:t>критиком</w:t>
      </w:r>
      <w:r>
        <w:rPr>
          <w:spacing w:val="22"/>
        </w:rPr>
        <w:t> </w:t>
      </w:r>
      <w:r>
        <w:rPr>
          <w:spacing w:val="-2"/>
        </w:rPr>
        <w:t>царя.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pgSz w:w="9190" w:h="12020"/>
          <w:pgMar w:header="0" w:footer="0" w:top="740" w:bottom="280" w:left="0" w:right="0"/>
        </w:sectPr>
      </w:pPr>
    </w:p>
    <w:p>
      <w:pPr>
        <w:spacing w:line="218" w:lineRule="auto" w:before="120"/>
        <w:ind w:left="1289" w:right="0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979pt;margin-top:-144.241074pt;width:385.2pt;height:250.6pt;mso-position-horizontal-relative:page;mso-position-vertical-relative:paragraph;z-index:-21897216" id="docshapegroup1105" coordorigin="740,-2885" coordsize="7704,5012">
            <v:rect style="position:absolute;left:739;top:-531;width:7704;height:2657" id="docshape1106" filled="true" fillcolor="#000000" stroked="false">
              <v:fill opacity="32768f" type="solid"/>
            </v:rect>
            <v:rect style="position:absolute;left:802;top:-468;width:7580;height:2531" id="docshape1107" filled="true" fillcolor="#ffffff" stroked="false">
              <v:fill type="solid"/>
            </v:rect>
            <v:rect style="position:absolute;left:1258;top:-2885;width:3543;height:2909" id="docshape1108" filled="true" fillcolor="#000000" stroked="false">
              <v:fill opacity="32768f" type="solid"/>
            </v:rect>
            <v:shape style="position:absolute;left:1330;top:-2813;width:3402;height:2764" type="#_x0000_t75" id="docshape1109" stroked="false">
              <v:imagedata r:id="rId220" o:title=""/>
            </v:shape>
            <v:rect style="position:absolute;left:1330;top:-2813;width:3402;height:2766" id="docshape1110" filled="false" stroked="true" strokeweight="1pt" strokecolor="#ffffff">
              <v:stroke dashstyle="solid"/>
            </v:rect>
            <v:rect style="position:absolute;left:6012;top:-2885;width:1980;height:2909" id="docshape1111" filled="true" fillcolor="#000000" stroked="false">
              <v:fill opacity="32768f" type="solid"/>
            </v:rect>
            <v:shape style="position:absolute;left:6084;top:-2813;width:1836;height:2763" type="#_x0000_t75" id="docshape1112" stroked="false">
              <v:imagedata r:id="rId221" o:title=""/>
            </v:shape>
            <v:rect style="position:absolute;left:6084;top:-2813;width:1836;height:2766" id="docshape1113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0"/>
          <w:sz w:val="19"/>
        </w:rPr>
        <w:t>«Посол князя Курбского Василий Шибанов перед Иваном </w:t>
      </w:r>
      <w:r>
        <w:rPr>
          <w:rFonts w:ascii="Calibri" w:hAnsi="Calibri"/>
          <w:b/>
          <w:w w:val="110"/>
          <w:sz w:val="19"/>
        </w:rPr>
        <w:t>Грозным». </w:t>
      </w:r>
      <w:r>
        <w:rPr>
          <w:rFonts w:ascii="Trebuchet MS" w:hAnsi="Trebuchet MS"/>
          <w:i/>
          <w:w w:val="105"/>
          <w:sz w:val="19"/>
        </w:rPr>
        <w:t>Художник В. Шварц.</w:t>
      </w:r>
    </w:p>
    <w:p>
      <w:pPr>
        <w:spacing w:line="228" w:lineRule="auto" w:before="2"/>
        <w:ind w:left="1289" w:right="1348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Ивановский областной</w:t>
      </w:r>
      <w:r>
        <w:rPr>
          <w:rFonts w:ascii="Trebuchet MS" w:hAnsi="Trebuchet MS"/>
          <w:i/>
          <w:w w:val="95"/>
          <w:sz w:val="19"/>
        </w:rPr>
        <w:t> художественный</w:t>
      </w:r>
      <w:r>
        <w:rPr>
          <w:rFonts w:ascii="Trebuchet MS" w:hAnsi="Trebuchet MS"/>
          <w:i/>
          <w:spacing w:val="-2"/>
          <w:sz w:val="19"/>
        </w:rPr>
        <w:t> </w:t>
      </w:r>
      <w:r>
        <w:rPr>
          <w:rFonts w:ascii="Trebuchet MS" w:hAnsi="Trebuchet MS"/>
          <w:i/>
          <w:spacing w:val="-2"/>
          <w:w w:val="95"/>
          <w:sz w:val="19"/>
        </w:rPr>
        <w:t>музей</w:t>
      </w:r>
    </w:p>
    <w:p>
      <w:pPr>
        <w:spacing w:line="218" w:lineRule="auto" w:before="120"/>
        <w:ind w:left="1289" w:right="1301" w:firstLine="0"/>
        <w:jc w:val="left"/>
        <w:rPr>
          <w:rFonts w:ascii="Trebuchet MS" w:hAnsi="Trebuchet MS"/>
          <w:i/>
          <w:sz w:val="19"/>
        </w:rPr>
      </w:pPr>
      <w:r>
        <w:rPr/>
        <w:br w:type="column"/>
      </w:r>
      <w:r>
        <w:rPr>
          <w:rFonts w:ascii="Calibri" w:hAnsi="Calibri"/>
          <w:b/>
          <w:w w:val="110"/>
          <w:sz w:val="19"/>
        </w:rPr>
        <w:t>Послание </w:t>
      </w:r>
      <w:r>
        <w:rPr>
          <w:rFonts w:ascii="Calibri" w:hAnsi="Calibri"/>
          <w:b/>
          <w:w w:val="110"/>
          <w:sz w:val="19"/>
        </w:rPr>
        <w:t>Андрея Курбского царю Ивану Грозному. </w:t>
      </w:r>
      <w:r>
        <w:rPr>
          <w:rFonts w:ascii="Trebuchet MS" w:hAnsi="Trebuchet MS"/>
          <w:i/>
          <w:w w:val="110"/>
          <w:sz w:val="19"/>
        </w:rPr>
        <w:t>XVI в.</w:t>
      </w:r>
    </w:p>
    <w:p>
      <w:pPr>
        <w:spacing w:after="0" w:line="218" w:lineRule="auto"/>
        <w:jc w:val="left"/>
        <w:rPr>
          <w:rFonts w:ascii="Trebuchet MS" w:hAnsi="Trebuchet MS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680" w:space="105"/>
            <w:col w:w="4405"/>
          </w:cols>
        </w:sectPr>
      </w:pPr>
    </w:p>
    <w:p>
      <w:pPr>
        <w:pStyle w:val="BodyText"/>
        <w:spacing w:before="1"/>
        <w:rPr>
          <w:rFonts w:ascii="Trebuchet MS"/>
          <w:i/>
          <w:sz w:val="17"/>
        </w:rPr>
      </w:pPr>
    </w:p>
    <w:p>
      <w:pPr>
        <w:spacing w:line="208" w:lineRule="auto" w:before="0"/>
        <w:ind w:left="1255" w:right="791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65"/>
          <w:sz w:val="20"/>
        </w:rPr>
        <w:t> </w:t>
      </w:r>
      <w:r>
        <w:rPr>
          <w:rFonts w:ascii="Calibri" w:hAnsi="Calibri"/>
          <w:b/>
          <w:sz w:val="19"/>
        </w:rPr>
        <w:t>1. </w:t>
      </w:r>
      <w:r>
        <w:rPr>
          <w:rFonts w:ascii="Tahoma" w:hAnsi="Tahoma"/>
          <w:sz w:val="19"/>
        </w:rPr>
        <w:t>Расскажите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переписке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Андрея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Курбского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Иваном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Грозным.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чём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расходи- лись эти два публициста?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2"/>
          <w:sz w:val="19"/>
        </w:rPr>
        <w:t> </w:t>
      </w:r>
      <w:r>
        <w:rPr>
          <w:rFonts w:ascii="Tahoma" w:hAnsi="Tahoma"/>
          <w:sz w:val="19"/>
        </w:rPr>
        <w:t>Почему историк В. Ключевский называл Ивана IV</w:t>
      </w:r>
    </w:p>
    <w:p>
      <w:pPr>
        <w:spacing w:line="204" w:lineRule="exact" w:before="0"/>
        <w:ind w:left="1255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«одним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лучших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московских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ораторов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писателей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XVI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pacing w:val="-4"/>
          <w:w w:val="95"/>
          <w:sz w:val="19"/>
        </w:rPr>
        <w:t>в.»?</w:t>
      </w:r>
    </w:p>
    <w:p>
      <w:pPr>
        <w:pStyle w:val="BodyText"/>
        <w:spacing w:before="8"/>
        <w:rPr>
          <w:rFonts w:ascii="Tahoma"/>
          <w:sz w:val="28"/>
        </w:rPr>
      </w:pPr>
      <w:r>
        <w:rPr/>
        <w:pict>
          <v:group style="position:absolute;margin-left:0pt;margin-top:18.544386pt;width:422.9pt;height:195.15pt;mso-position-horizontal-relative:page;mso-position-vertical-relative:paragraph;z-index:-15631360;mso-wrap-distance-left:0;mso-wrap-distance-right:0" id="docshapegroup1114" coordorigin="0,371" coordsize="8458,3903">
            <v:rect style="position:absolute;left:739;top:370;width:7719;height:3903" id="docshape1115" filled="true" fillcolor="#000000" stroked="false">
              <v:fill opacity="26214f" type="solid"/>
            </v:rect>
            <v:rect style="position:absolute;left:802;top:433;width:7597;height:3778" id="docshape1116" filled="true" fillcolor="#e6e7e8" stroked="false">
              <v:fill type="solid"/>
            </v:rect>
            <v:rect style="position:absolute;left:0;top:418;width:2741;height:353" id="docshape1117" filled="true" fillcolor="#000000" stroked="false">
              <v:fill opacity="32768f" type="solid"/>
            </v:rect>
            <v:rect style="position:absolute;left:0;top:433;width:2646;height:227" id="docshape1118" filled="true" fillcolor="#db413f" stroked="false">
              <v:fill type="solid"/>
            </v:rect>
            <v:shape style="position:absolute;left:0;top:370;width:8458;height:3903" type="#_x0000_t202" id="docshape1119" filled="false" stroked="false">
              <v:textbox inset="0,0,0,0">
                <w:txbxContent>
                  <w:p>
                    <w:pPr>
                      <w:spacing w:before="61"/>
                      <w:ind w:left="506" w:right="0" w:firstLine="0"/>
                      <w:jc w:val="left"/>
                      <w:rPr>
                        <w:rFonts w:ascii="Trebuchet MS" w:hAnsi="Trebuchet MS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w w:val="85"/>
                        <w:sz w:val="19"/>
                      </w:rPr>
                      <w:t>СВИДЕТЕЛЬСТВО</w:t>
                    </w:r>
                    <w:r>
                      <w:rPr>
                        <w:rFonts w:ascii="Trebuchet MS" w:hAnsi="Trebuchet MS"/>
                        <w:color w:val="FFFFFF"/>
                        <w:spacing w:val="32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ЭПОХИ</w:t>
                    </w:r>
                  </w:p>
                  <w:p>
                    <w:pPr>
                      <w:spacing w:line="220" w:lineRule="auto" w:before="129"/>
                      <w:ind w:left="972" w:right="226" w:firstLine="340"/>
                      <w:jc w:val="both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Вы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не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только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не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захотели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повиноваться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мне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слушаться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меня,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но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сами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мною </w:t>
                    </w:r>
                    <w:r>
                      <w:rPr>
                        <w:w w:val="95"/>
                        <w:sz w:val="19"/>
                      </w:rPr>
                      <w:t>владели, захватили мою власть и правили, как хотели, а меня устранили от вла- </w:t>
                    </w:r>
                    <w:r>
                      <w:rPr>
                        <w:sz w:val="19"/>
                      </w:rPr>
                      <w:t>сти: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словах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я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государь,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деле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ничем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владел…</w:t>
                    </w:r>
                  </w:p>
                  <w:p>
                    <w:pPr>
                      <w:spacing w:line="220" w:lineRule="auto" w:before="0"/>
                      <w:ind w:left="972" w:right="226" w:firstLine="34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А с женой моей зачем вы меня разлучили? Не отняли бы вы у меня моей юной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жены,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Кроновых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жертв.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если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скажешь,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что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я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после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этого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 </w:t>
                    </w:r>
                    <w:r>
                      <w:rPr>
                        <w:spacing w:val="-2"/>
                        <w:sz w:val="19"/>
                      </w:rPr>
                      <w:t>стерпел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и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не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соблюл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чистоты,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так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ведь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все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мы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люди…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А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зачем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вы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захотели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князя </w:t>
                    </w:r>
                    <w:r>
                      <w:rPr>
                        <w:w w:val="95"/>
                        <w:sz w:val="19"/>
                      </w:rPr>
                      <w:t>Владимира посадить на престол, а меня с детьми погубить? Разве я похитил пре- </w:t>
                    </w:r>
                    <w:r>
                      <w:rPr>
                        <w:sz w:val="19"/>
                      </w:rPr>
                      <w:t>стол или захватил его через войну и кровопролитие? По Божьему изволению с рождения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я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предназначен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царству;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уже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вспомню,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как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меня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отец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бла- гословил на государство; на царском престоле и вырос. А князю Владимиру с какой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стати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следовало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быть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государем?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Он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сын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четвёртого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удельного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князя.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Ка- кие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него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достоинства,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какие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него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наследственные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права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быть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государем,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кро- ме вашей измены и его глупости? В чём моя вина перед ним?</w:t>
                    </w:r>
                  </w:p>
                  <w:p>
                    <w:pPr>
                      <w:spacing w:line="216" w:lineRule="auto" w:before="112"/>
                      <w:ind w:left="1312" w:right="0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5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Определите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автора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послания.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Кому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оно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было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обращено?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чём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автор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обвинял своего адресата? Насколько эти обвинения обоснованы?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rFonts w:ascii="Tahoma"/>
          <w:sz w:val="8"/>
        </w:rPr>
      </w:pPr>
    </w:p>
    <w:p>
      <w:pPr>
        <w:pStyle w:val="BodyText"/>
        <w:spacing w:line="223" w:lineRule="auto" w:before="112"/>
        <w:ind w:left="785" w:right="800"/>
        <w:jc w:val="both"/>
      </w:pPr>
      <w:r>
        <w:rPr/>
        <w:t>Свои</w:t>
      </w:r>
      <w:r>
        <w:rPr>
          <w:spacing w:val="14"/>
        </w:rPr>
        <w:t> </w:t>
      </w:r>
      <w:r>
        <w:rPr/>
        <w:t>мысли</w:t>
      </w:r>
      <w:r>
        <w:rPr>
          <w:spacing w:val="14"/>
        </w:rPr>
        <w:t> </w:t>
      </w:r>
      <w:r>
        <w:rPr/>
        <w:t>Курбский</w:t>
      </w:r>
      <w:r>
        <w:rPr>
          <w:spacing w:val="14"/>
        </w:rPr>
        <w:t> </w:t>
      </w:r>
      <w:r>
        <w:rPr/>
        <w:t>изложил</w:t>
      </w:r>
      <w:r>
        <w:rPr>
          <w:spacing w:val="14"/>
        </w:rPr>
        <w:t> </w:t>
      </w:r>
      <w:r>
        <w:rPr/>
        <w:t>в</w:t>
      </w:r>
      <w:r>
        <w:rPr>
          <w:spacing w:val="14"/>
        </w:rPr>
        <w:t> </w:t>
      </w:r>
      <w:r>
        <w:rPr/>
        <w:t>посланиях</w:t>
      </w:r>
      <w:r>
        <w:rPr>
          <w:spacing w:val="14"/>
        </w:rPr>
        <w:t> </w:t>
      </w:r>
      <w:r>
        <w:rPr/>
        <w:t>к</w:t>
      </w:r>
      <w:r>
        <w:rPr>
          <w:spacing w:val="14"/>
        </w:rPr>
        <w:t> </w:t>
      </w:r>
      <w:r>
        <w:rPr/>
        <w:t>Ивану</w:t>
      </w:r>
      <w:r>
        <w:rPr>
          <w:spacing w:val="14"/>
        </w:rPr>
        <w:t> </w:t>
      </w:r>
      <w:r>
        <w:rPr/>
        <w:t>Грозному</w:t>
      </w:r>
      <w:r>
        <w:rPr>
          <w:spacing w:val="14"/>
        </w:rPr>
        <w:t> </w:t>
      </w:r>
      <w:r>
        <w:rPr/>
        <w:t>и</w:t>
      </w:r>
      <w:r>
        <w:rPr>
          <w:spacing w:val="14"/>
        </w:rPr>
        <w:t> </w:t>
      </w:r>
      <w:r>
        <w:rPr/>
        <w:t>в</w:t>
      </w:r>
      <w:r>
        <w:rPr>
          <w:spacing w:val="20"/>
        </w:rPr>
        <w:t> </w:t>
      </w:r>
      <w:r>
        <w:rPr/>
        <w:t>«Истории о</w:t>
      </w:r>
      <w:r>
        <w:rPr>
          <w:spacing w:val="-4"/>
        </w:rPr>
        <w:t> </w:t>
      </w:r>
      <w:r>
        <w:rPr/>
        <w:t>великом</w:t>
      </w:r>
      <w:r>
        <w:rPr>
          <w:spacing w:val="-4"/>
        </w:rPr>
        <w:t> </w:t>
      </w:r>
      <w:r>
        <w:rPr/>
        <w:t>князе</w:t>
      </w:r>
      <w:r>
        <w:rPr>
          <w:spacing w:val="-4"/>
        </w:rPr>
        <w:t> </w:t>
      </w:r>
      <w:r>
        <w:rPr/>
        <w:t>московском».</w:t>
      </w:r>
      <w:r>
        <w:rPr>
          <w:spacing w:val="-4"/>
        </w:rPr>
        <w:t> </w:t>
      </w:r>
      <w:r>
        <w:rPr/>
        <w:t>«Историю»</w:t>
      </w:r>
      <w:r>
        <w:rPr>
          <w:spacing w:val="-4"/>
        </w:rPr>
        <w:t> </w:t>
      </w:r>
      <w:r>
        <w:rPr/>
        <w:t>князь</w:t>
      </w:r>
      <w:r>
        <w:rPr>
          <w:spacing w:val="-4"/>
        </w:rPr>
        <w:t> </w:t>
      </w:r>
      <w:r>
        <w:rPr/>
        <w:t>написал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1573</w:t>
      </w:r>
      <w:r>
        <w:rPr>
          <w:spacing w:val="-4"/>
        </w:rPr>
        <w:t> </w:t>
      </w:r>
      <w:r>
        <w:rPr/>
        <w:t>г.,</w:t>
      </w:r>
      <w:r>
        <w:rPr>
          <w:spacing w:val="-4"/>
        </w:rPr>
        <w:t> </w:t>
      </w:r>
      <w:r>
        <w:rPr/>
        <w:t>когда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Речи Посполитой обсуждался вопрос об избрании Грозного на королевский престол. Курбский желал удержать магнатов от опрометчивого, по его мнению, шага.</w:t>
      </w:r>
    </w:p>
    <w:p>
      <w:pPr>
        <w:spacing w:after="0" w:line="223" w:lineRule="auto"/>
        <w:jc w:val="both"/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0" w:firstLine="340"/>
        <w:jc w:val="both"/>
      </w:pPr>
      <w:r>
        <w:rPr/>
        <w:t>Курбский считал, что монарх должен править совместно с Боярской думой и советуясь с Земским собором «из всенародных человек». Он утверждал, что прочно лишь то государство, которое основано на законе, и где все, начиная с монарха, чтут закон. Курбский отказывался видеть в боярах холопов царя. Они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верные</w:t>
      </w:r>
      <w:r>
        <w:rPr>
          <w:spacing w:val="-9"/>
        </w:rPr>
        <w:t> </w:t>
      </w:r>
      <w:r>
        <w:rPr/>
        <w:t>вассалы.</w:t>
      </w:r>
      <w:r>
        <w:rPr>
          <w:spacing w:val="-9"/>
        </w:rPr>
        <w:t> </w:t>
      </w:r>
      <w:r>
        <w:rPr/>
        <w:t>За</w:t>
      </w:r>
      <w:r>
        <w:rPr>
          <w:spacing w:val="-9"/>
        </w:rPr>
        <w:t> </w:t>
      </w:r>
      <w:r>
        <w:rPr/>
        <w:t>духовенством</w:t>
      </w:r>
      <w:r>
        <w:rPr>
          <w:spacing w:val="-9"/>
        </w:rPr>
        <w:t> </w:t>
      </w:r>
      <w:r>
        <w:rPr/>
        <w:t>Курбский</w:t>
      </w:r>
      <w:r>
        <w:rPr>
          <w:spacing w:val="-9"/>
        </w:rPr>
        <w:t> </w:t>
      </w:r>
      <w:r>
        <w:rPr/>
        <w:t>оставлял</w:t>
      </w:r>
      <w:r>
        <w:rPr>
          <w:spacing w:val="-9"/>
        </w:rPr>
        <w:t> </w:t>
      </w:r>
      <w:r>
        <w:rPr/>
        <w:t>право</w:t>
      </w:r>
      <w:r>
        <w:rPr>
          <w:spacing w:val="-9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духов- ными пастырями народа.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Бежав в 1564 г. в Литву, Курбский бросил на произвол судьбы мать, жену, сына. Вскоре он стал воевать против своих же соплеменников, помогая устра- ивать засады против русских войск. После смерти Курбского его имения, дарованные польским королём, решением королевского суда были конфиско- </w:t>
      </w:r>
      <w:r>
        <w:rPr>
          <w:spacing w:val="-2"/>
        </w:rPr>
        <w:t>ваны.</w:t>
      </w:r>
    </w:p>
    <w:p>
      <w:pPr>
        <w:pStyle w:val="ListParagraph"/>
        <w:numPr>
          <w:ilvl w:val="0"/>
          <w:numId w:val="47"/>
        </w:numPr>
        <w:tabs>
          <w:tab w:pos="1133" w:val="left" w:leader="none"/>
          <w:tab w:pos="1134" w:val="left" w:leader="none"/>
        </w:tabs>
        <w:spacing w:line="220" w:lineRule="auto" w:before="108" w:after="0"/>
        <w:ind w:left="1133" w:right="791" w:hanging="341"/>
        <w:jc w:val="left"/>
        <w:rPr>
          <w:sz w:val="19"/>
        </w:rPr>
      </w:pPr>
      <w:r>
        <w:rPr>
          <w:sz w:val="19"/>
        </w:rPr>
        <w:t>Кто</w:t>
      </w:r>
      <w:r>
        <w:rPr>
          <w:spacing w:val="-1"/>
          <w:sz w:val="19"/>
        </w:rPr>
        <w:t> </w:t>
      </w:r>
      <w:r>
        <w:rPr>
          <w:sz w:val="19"/>
        </w:rPr>
        <w:t>такой</w:t>
      </w:r>
      <w:r>
        <w:rPr>
          <w:spacing w:val="-1"/>
          <w:sz w:val="19"/>
        </w:rPr>
        <w:t> </w:t>
      </w:r>
      <w:r>
        <w:rPr>
          <w:sz w:val="19"/>
        </w:rPr>
        <w:t>Иван</w:t>
      </w:r>
      <w:r>
        <w:rPr>
          <w:spacing w:val="-1"/>
          <w:sz w:val="19"/>
        </w:rPr>
        <w:t> </w:t>
      </w:r>
      <w:r>
        <w:rPr>
          <w:sz w:val="19"/>
        </w:rPr>
        <w:t>Пересветов?</w:t>
      </w:r>
      <w:r>
        <w:rPr>
          <w:spacing w:val="-1"/>
          <w:sz w:val="19"/>
        </w:rPr>
        <w:t> </w:t>
      </w:r>
      <w:r>
        <w:rPr>
          <w:sz w:val="19"/>
        </w:rPr>
        <w:t>Какого</w:t>
      </w:r>
      <w:r>
        <w:rPr>
          <w:spacing w:val="-1"/>
          <w:sz w:val="19"/>
        </w:rPr>
        <w:t> </w:t>
      </w:r>
      <w:r>
        <w:rPr>
          <w:sz w:val="19"/>
        </w:rPr>
        <w:t>правителя</w:t>
      </w:r>
      <w:r>
        <w:rPr>
          <w:spacing w:val="-1"/>
          <w:sz w:val="19"/>
        </w:rPr>
        <w:t> </w:t>
      </w:r>
      <w:r>
        <w:rPr>
          <w:sz w:val="19"/>
        </w:rPr>
        <w:t>он</w:t>
      </w:r>
      <w:r>
        <w:rPr>
          <w:spacing w:val="-1"/>
          <w:sz w:val="19"/>
        </w:rPr>
        <w:t> </w:t>
      </w:r>
      <w:r>
        <w:rPr>
          <w:sz w:val="19"/>
        </w:rPr>
        <w:t>считал</w:t>
      </w:r>
      <w:r>
        <w:rPr>
          <w:spacing w:val="-1"/>
          <w:sz w:val="19"/>
        </w:rPr>
        <w:t> </w:t>
      </w:r>
      <w:r>
        <w:rPr>
          <w:sz w:val="19"/>
        </w:rPr>
        <w:t>идеальным?</w:t>
      </w:r>
      <w:r>
        <w:rPr>
          <w:spacing w:val="-1"/>
          <w:sz w:val="19"/>
        </w:rPr>
        <w:t> </w:t>
      </w:r>
      <w:r>
        <w:rPr>
          <w:sz w:val="19"/>
        </w:rPr>
        <w:t>На</w:t>
      </w:r>
      <w:r>
        <w:rPr>
          <w:spacing w:val="-1"/>
          <w:sz w:val="19"/>
        </w:rPr>
        <w:t> </w:t>
      </w:r>
      <w:r>
        <w:rPr>
          <w:sz w:val="19"/>
        </w:rPr>
        <w:t>кого,</w:t>
      </w:r>
      <w:r>
        <w:rPr>
          <w:spacing w:val="-1"/>
          <w:sz w:val="19"/>
        </w:rPr>
        <w:t> </w:t>
      </w:r>
      <w:r>
        <w:rPr>
          <w:sz w:val="19"/>
        </w:rPr>
        <w:t>по мнению Пересветова, должен в первую очередь опираться монарх?</w:t>
      </w:r>
    </w:p>
    <w:p>
      <w:pPr>
        <w:pStyle w:val="BodyText"/>
        <w:spacing w:before="1"/>
        <w:rPr>
          <w:rFonts w:ascii="Tahoma"/>
          <w:sz w:val="21"/>
        </w:rPr>
      </w:pPr>
    </w:p>
    <w:p>
      <w:pPr>
        <w:pStyle w:val="BodyText"/>
        <w:spacing w:line="223" w:lineRule="auto"/>
        <w:ind w:left="793" w:right="791"/>
        <w:jc w:val="right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3</w:t>
      </w:r>
      <w:r>
        <w:rPr>
          <w:rFonts w:ascii="Calibri" w:hAnsi="Calibri"/>
          <w:b/>
          <w:color w:val="FFFFFF"/>
          <w:spacing w:val="26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w w:val="150"/>
          <w:position w:val="1"/>
        </w:rPr>
        <w:t> </w:t>
      </w:r>
      <w:r>
        <w:rPr>
          <w:rFonts w:ascii="Calibri" w:hAnsi="Calibri"/>
          <w:b/>
          <w:color w:val="DB413F"/>
        </w:rPr>
        <w:t>Просвещение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книгопечатание.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На</w:t>
      </w:r>
      <w:r>
        <w:rPr>
          <w:color w:val="000000"/>
          <w:spacing w:val="38"/>
        </w:rPr>
        <w:t> </w:t>
      </w:r>
      <w:r>
        <w:rPr>
          <w:color w:val="000000"/>
        </w:rPr>
        <w:t>Стоглавом</w:t>
      </w:r>
      <w:r>
        <w:rPr>
          <w:color w:val="000000"/>
          <w:spacing w:val="38"/>
        </w:rPr>
        <w:t> </w:t>
      </w:r>
      <w:r>
        <w:rPr>
          <w:color w:val="000000"/>
        </w:rPr>
        <w:t>соборе</w:t>
      </w:r>
      <w:r>
        <w:rPr>
          <w:color w:val="000000"/>
          <w:spacing w:val="38"/>
        </w:rPr>
        <w:t> </w:t>
      </w:r>
      <w:r>
        <w:rPr>
          <w:color w:val="000000"/>
        </w:rPr>
        <w:t>1551</w:t>
      </w:r>
      <w:r>
        <w:rPr>
          <w:color w:val="000000"/>
          <w:spacing w:val="38"/>
        </w:rPr>
        <w:t> </w:t>
      </w:r>
      <w:r>
        <w:rPr>
          <w:color w:val="000000"/>
        </w:rPr>
        <w:t>г.</w:t>
      </w:r>
      <w:r>
        <w:rPr>
          <w:color w:val="000000"/>
          <w:spacing w:val="38"/>
        </w:rPr>
        <w:t> </w:t>
      </w:r>
      <w:r>
        <w:rPr>
          <w:color w:val="000000"/>
        </w:rPr>
        <w:t>много</w:t>
      </w:r>
      <w:r>
        <w:rPr>
          <w:color w:val="000000"/>
          <w:spacing w:val="38"/>
        </w:rPr>
        <w:t> </w:t>
      </w:r>
      <w:r>
        <w:rPr>
          <w:color w:val="000000"/>
        </w:rPr>
        <w:t>гово- рилось о необходимости борьбы с невежеством. По решению собора при мона- стырях</w:t>
      </w:r>
      <w:r>
        <w:rPr>
          <w:color w:val="000000"/>
          <w:spacing w:val="-12"/>
        </w:rPr>
        <w:t> </w:t>
      </w:r>
      <w:r>
        <w:rPr>
          <w:color w:val="000000"/>
        </w:rPr>
        <w:t>стали</w:t>
      </w:r>
      <w:r>
        <w:rPr>
          <w:color w:val="000000"/>
          <w:spacing w:val="-12"/>
        </w:rPr>
        <w:t> </w:t>
      </w:r>
      <w:r>
        <w:rPr>
          <w:color w:val="000000"/>
        </w:rPr>
        <w:t>учреждать</w:t>
      </w:r>
      <w:r>
        <w:rPr>
          <w:color w:val="000000"/>
          <w:spacing w:val="-12"/>
        </w:rPr>
        <w:t> </w:t>
      </w:r>
      <w:r>
        <w:rPr>
          <w:color w:val="000000"/>
        </w:rPr>
        <w:t>школы</w:t>
      </w:r>
      <w:r>
        <w:rPr>
          <w:color w:val="000000"/>
          <w:spacing w:val="-12"/>
        </w:rPr>
        <w:t> </w:t>
      </w:r>
      <w:r>
        <w:rPr>
          <w:color w:val="000000"/>
        </w:rPr>
        <w:t>для</w:t>
      </w:r>
      <w:r>
        <w:rPr>
          <w:color w:val="000000"/>
          <w:spacing w:val="-12"/>
        </w:rPr>
        <w:t> </w:t>
      </w:r>
      <w:r>
        <w:rPr>
          <w:color w:val="000000"/>
        </w:rPr>
        <w:t>подготовки</w:t>
      </w:r>
      <w:r>
        <w:rPr>
          <w:color w:val="000000"/>
          <w:spacing w:val="-12"/>
        </w:rPr>
        <w:t> </w:t>
      </w:r>
      <w:r>
        <w:rPr>
          <w:color w:val="000000"/>
        </w:rPr>
        <w:t>духовенства.</w:t>
      </w:r>
      <w:r>
        <w:rPr>
          <w:color w:val="000000"/>
          <w:spacing w:val="-12"/>
        </w:rPr>
        <w:t> </w:t>
      </w:r>
      <w:r>
        <w:rPr>
          <w:color w:val="000000"/>
        </w:rPr>
        <w:t>Среди</w:t>
      </w:r>
      <w:r>
        <w:rPr>
          <w:color w:val="000000"/>
          <w:spacing w:val="-12"/>
        </w:rPr>
        <w:t> </w:t>
      </w:r>
      <w:r>
        <w:rPr>
          <w:color w:val="000000"/>
        </w:rPr>
        <w:t>бояр</w:t>
      </w:r>
      <w:r>
        <w:rPr>
          <w:color w:val="000000"/>
          <w:spacing w:val="-12"/>
        </w:rPr>
        <w:t> </w:t>
      </w:r>
      <w:r>
        <w:rPr>
          <w:color w:val="000000"/>
        </w:rPr>
        <w:t>и</w:t>
      </w:r>
      <w:r>
        <w:rPr>
          <w:color w:val="000000"/>
          <w:spacing w:val="-12"/>
        </w:rPr>
        <w:t> </w:t>
      </w:r>
      <w:r>
        <w:rPr>
          <w:color w:val="000000"/>
        </w:rPr>
        <w:t>куп- цов</w:t>
      </w:r>
      <w:r>
        <w:rPr>
          <w:color w:val="000000"/>
          <w:spacing w:val="-7"/>
        </w:rPr>
        <w:t> </w:t>
      </w:r>
      <w:r>
        <w:rPr>
          <w:color w:val="000000"/>
        </w:rPr>
        <w:t>было</w:t>
      </w:r>
      <w:r>
        <w:rPr>
          <w:color w:val="000000"/>
          <w:spacing w:val="-7"/>
        </w:rPr>
        <w:t> </w:t>
      </w:r>
      <w:r>
        <w:rPr>
          <w:color w:val="000000"/>
        </w:rPr>
        <w:t>принято</w:t>
      </w:r>
      <w:r>
        <w:rPr>
          <w:color w:val="000000"/>
          <w:spacing w:val="-7"/>
        </w:rPr>
        <w:t> </w:t>
      </w:r>
      <w:r>
        <w:rPr>
          <w:color w:val="000000"/>
        </w:rPr>
        <w:t>приглашать</w:t>
      </w:r>
      <w:r>
        <w:rPr>
          <w:color w:val="000000"/>
          <w:spacing w:val="-7"/>
        </w:rPr>
        <w:t> </w:t>
      </w:r>
      <w:r>
        <w:rPr>
          <w:color w:val="000000"/>
        </w:rPr>
        <w:t>к</w:t>
      </w:r>
      <w:r>
        <w:rPr>
          <w:color w:val="000000"/>
          <w:spacing w:val="-7"/>
        </w:rPr>
        <w:t> </w:t>
      </w:r>
      <w:r>
        <w:rPr>
          <w:color w:val="000000"/>
        </w:rPr>
        <w:t>детям</w:t>
      </w:r>
      <w:r>
        <w:rPr>
          <w:color w:val="000000"/>
          <w:spacing w:val="-7"/>
        </w:rPr>
        <w:t> </w:t>
      </w:r>
      <w:r>
        <w:rPr>
          <w:color w:val="000000"/>
        </w:rPr>
        <w:t>частного</w:t>
      </w:r>
      <w:r>
        <w:rPr>
          <w:color w:val="000000"/>
          <w:spacing w:val="-7"/>
        </w:rPr>
        <w:t> </w:t>
      </w:r>
      <w:r>
        <w:rPr>
          <w:color w:val="000000"/>
        </w:rPr>
        <w:t>учителя</w:t>
      </w:r>
      <w:r>
        <w:rPr>
          <w:color w:val="000000"/>
          <w:spacing w:val="-7"/>
        </w:rPr>
        <w:t> </w:t>
      </w:r>
      <w:r>
        <w:rPr>
          <w:color w:val="000000"/>
        </w:rPr>
        <w:t>—</w:t>
      </w:r>
      <w:r>
        <w:rPr>
          <w:color w:val="000000"/>
          <w:spacing w:val="-7"/>
        </w:rPr>
        <w:t> </w:t>
      </w:r>
      <w:r>
        <w:rPr>
          <w:color w:val="000000"/>
        </w:rPr>
        <w:t>«мастера</w:t>
      </w:r>
      <w:r>
        <w:rPr>
          <w:color w:val="000000"/>
          <w:spacing w:val="-7"/>
        </w:rPr>
        <w:t> </w:t>
      </w:r>
      <w:r>
        <w:rPr>
          <w:color w:val="000000"/>
        </w:rPr>
        <w:t>грамоты». В XVI в. появились первые «азбуковники» — краткие словари, в которых</w:t>
      </w:r>
      <w:r>
        <w:rPr>
          <w:color w:val="000000"/>
          <w:spacing w:val="40"/>
        </w:rPr>
        <w:t> </w:t>
      </w:r>
      <w:r>
        <w:rPr>
          <w:color w:val="000000"/>
        </w:rPr>
        <w:t>содержались</w:t>
      </w:r>
      <w:r>
        <w:rPr>
          <w:color w:val="000000"/>
          <w:spacing w:val="40"/>
        </w:rPr>
        <w:t> </w:t>
      </w:r>
      <w:r>
        <w:rPr>
          <w:color w:val="000000"/>
        </w:rPr>
        <w:t>элементарные</w:t>
      </w:r>
      <w:r>
        <w:rPr>
          <w:color w:val="000000"/>
          <w:spacing w:val="40"/>
        </w:rPr>
        <w:t> </w:t>
      </w:r>
      <w:r>
        <w:rPr>
          <w:color w:val="000000"/>
        </w:rPr>
        <w:t>сведения</w:t>
      </w:r>
      <w:r>
        <w:rPr>
          <w:color w:val="000000"/>
          <w:spacing w:val="40"/>
        </w:rPr>
        <w:t> </w:t>
      </w:r>
      <w:r>
        <w:rPr>
          <w:color w:val="000000"/>
        </w:rPr>
        <w:t>по</w:t>
      </w:r>
      <w:r>
        <w:rPr>
          <w:color w:val="000000"/>
          <w:spacing w:val="40"/>
        </w:rPr>
        <w:t> </w:t>
      </w:r>
      <w:r>
        <w:rPr>
          <w:color w:val="000000"/>
        </w:rPr>
        <w:t>грамматике,</w:t>
      </w:r>
      <w:r>
        <w:rPr>
          <w:color w:val="000000"/>
          <w:spacing w:val="40"/>
        </w:rPr>
        <w:t> </w:t>
      </w:r>
      <w:r>
        <w:rPr>
          <w:color w:val="000000"/>
        </w:rPr>
        <w:t>арифметике,</w:t>
      </w:r>
      <w:r>
        <w:rPr>
          <w:color w:val="000000"/>
          <w:spacing w:val="40"/>
        </w:rPr>
        <w:t> </w:t>
      </w:r>
      <w:r>
        <w:rPr>
          <w:color w:val="000000"/>
        </w:rPr>
        <w:t>истории, географии.</w:t>
      </w:r>
      <w:r>
        <w:rPr>
          <w:color w:val="000000"/>
          <w:spacing w:val="21"/>
        </w:rPr>
        <w:t> </w:t>
      </w:r>
      <w:r>
        <w:rPr>
          <w:color w:val="000000"/>
        </w:rPr>
        <w:t>Информация</w:t>
      </w:r>
      <w:r>
        <w:rPr>
          <w:color w:val="000000"/>
          <w:spacing w:val="21"/>
        </w:rPr>
        <w:t> </w:t>
      </w:r>
      <w:r>
        <w:rPr>
          <w:color w:val="000000"/>
        </w:rPr>
        <w:t>располагалась</w:t>
      </w:r>
      <w:r>
        <w:rPr>
          <w:color w:val="000000"/>
          <w:spacing w:val="21"/>
        </w:rPr>
        <w:t> </w:t>
      </w:r>
      <w:r>
        <w:rPr>
          <w:color w:val="000000"/>
        </w:rPr>
        <w:t>в</w:t>
      </w:r>
      <w:r>
        <w:rPr>
          <w:color w:val="000000"/>
          <w:spacing w:val="21"/>
        </w:rPr>
        <w:t> </w:t>
      </w:r>
      <w:r>
        <w:rPr>
          <w:color w:val="000000"/>
        </w:rPr>
        <w:t>алфавитном</w:t>
      </w:r>
      <w:r>
        <w:rPr>
          <w:color w:val="000000"/>
          <w:spacing w:val="21"/>
        </w:rPr>
        <w:t> </w:t>
      </w:r>
      <w:r>
        <w:rPr>
          <w:color w:val="000000"/>
        </w:rPr>
        <w:t>порядке.</w:t>
      </w:r>
      <w:r>
        <w:rPr>
          <w:color w:val="000000"/>
          <w:spacing w:val="21"/>
        </w:rPr>
        <w:t> </w:t>
      </w:r>
      <w:r>
        <w:rPr>
          <w:color w:val="000000"/>
        </w:rPr>
        <w:t>Создавались также</w:t>
      </w:r>
      <w:r>
        <w:rPr>
          <w:color w:val="000000"/>
          <w:spacing w:val="40"/>
        </w:rPr>
        <w:t> </w:t>
      </w:r>
      <w:r>
        <w:rPr>
          <w:color w:val="000000"/>
        </w:rPr>
        <w:t>специальные</w:t>
      </w:r>
      <w:r>
        <w:rPr>
          <w:color w:val="000000"/>
          <w:spacing w:val="40"/>
        </w:rPr>
        <w:t> </w:t>
      </w:r>
      <w:r>
        <w:rPr>
          <w:color w:val="000000"/>
        </w:rPr>
        <w:t>учебные</w:t>
      </w:r>
      <w:r>
        <w:rPr>
          <w:color w:val="000000"/>
          <w:spacing w:val="40"/>
        </w:rPr>
        <w:t> </w:t>
      </w:r>
      <w:r>
        <w:rPr>
          <w:color w:val="000000"/>
        </w:rPr>
        <w:t>книги,</w:t>
      </w:r>
      <w:r>
        <w:rPr>
          <w:color w:val="000000"/>
          <w:spacing w:val="40"/>
        </w:rPr>
        <w:t> </w:t>
      </w:r>
      <w:r>
        <w:rPr>
          <w:color w:val="000000"/>
        </w:rPr>
        <w:t>например</w:t>
      </w:r>
      <w:r>
        <w:rPr>
          <w:color w:val="000000"/>
          <w:spacing w:val="40"/>
        </w:rPr>
        <w:t> </w:t>
      </w:r>
      <w:r>
        <w:rPr>
          <w:color w:val="000000"/>
        </w:rPr>
        <w:t>«Книга</w:t>
      </w:r>
      <w:r>
        <w:rPr>
          <w:color w:val="000000"/>
          <w:spacing w:val="40"/>
        </w:rPr>
        <w:t> </w:t>
      </w:r>
      <w:r>
        <w:rPr>
          <w:color w:val="000000"/>
        </w:rPr>
        <w:t>цифирной</w:t>
      </w:r>
      <w:r>
        <w:rPr>
          <w:color w:val="000000"/>
          <w:spacing w:val="40"/>
        </w:rPr>
        <w:t> </w:t>
      </w:r>
      <w:r>
        <w:rPr>
          <w:color w:val="000000"/>
        </w:rPr>
        <w:t>счётной</w:t>
      </w:r>
      <w:r>
        <w:rPr>
          <w:color w:val="000000"/>
          <w:spacing w:val="40"/>
        </w:rPr>
        <w:t> </w:t>
      </w:r>
      <w:r>
        <w:rPr>
          <w:color w:val="000000"/>
        </w:rPr>
        <w:t>мудрости,</w:t>
      </w:r>
      <w:r>
        <w:rPr>
          <w:color w:val="000000"/>
          <w:spacing w:val="4"/>
        </w:rPr>
        <w:t> </w:t>
      </w:r>
      <w:r>
        <w:rPr>
          <w:color w:val="000000"/>
        </w:rPr>
        <w:t>рекомая</w:t>
      </w:r>
      <w:r>
        <w:rPr>
          <w:color w:val="000000"/>
          <w:spacing w:val="5"/>
        </w:rPr>
        <w:t> </w:t>
      </w:r>
      <w:r>
        <w:rPr>
          <w:color w:val="000000"/>
        </w:rPr>
        <w:t>по-гречески</w:t>
      </w:r>
      <w:r>
        <w:rPr>
          <w:color w:val="000000"/>
          <w:spacing w:val="5"/>
        </w:rPr>
        <w:t> </w:t>
      </w:r>
      <w:r>
        <w:rPr>
          <w:color w:val="000000"/>
        </w:rPr>
        <w:t>арифметикой».</w:t>
      </w:r>
      <w:r>
        <w:rPr>
          <w:color w:val="000000"/>
          <w:spacing w:val="4"/>
        </w:rPr>
        <w:t> </w:t>
      </w:r>
      <w:r>
        <w:rPr>
          <w:color w:val="000000"/>
        </w:rPr>
        <w:t>Широкое</w:t>
      </w:r>
      <w:r>
        <w:rPr>
          <w:color w:val="000000"/>
          <w:spacing w:val="5"/>
        </w:rPr>
        <w:t> </w:t>
      </w:r>
      <w:r>
        <w:rPr>
          <w:color w:val="000000"/>
        </w:rPr>
        <w:t>хождение</w:t>
      </w:r>
      <w:r>
        <w:rPr>
          <w:color w:val="000000"/>
          <w:spacing w:val="5"/>
        </w:rPr>
        <w:t> </w:t>
      </w:r>
      <w:r>
        <w:rPr>
          <w:color w:val="000000"/>
        </w:rPr>
        <w:t>имели</w:t>
      </w:r>
      <w:r>
        <w:rPr>
          <w:color w:val="000000"/>
          <w:spacing w:val="4"/>
        </w:rPr>
        <w:t> </w:t>
      </w:r>
      <w:r>
        <w:rPr>
          <w:color w:val="000000"/>
          <w:spacing w:val="-4"/>
        </w:rPr>
        <w:t>тру-</w:t>
      </w:r>
    </w:p>
    <w:p>
      <w:pPr>
        <w:pStyle w:val="BodyText"/>
        <w:spacing w:line="220" w:lineRule="exact"/>
        <w:ind w:left="793"/>
      </w:pPr>
      <w:r>
        <w:rPr/>
        <w:t>ды</w:t>
      </w:r>
      <w:r>
        <w:rPr>
          <w:spacing w:val="-1"/>
        </w:rPr>
        <w:t> </w:t>
      </w:r>
      <w:r>
        <w:rPr/>
        <w:t>Максима</w:t>
      </w:r>
      <w:r>
        <w:rPr>
          <w:spacing w:val="-1"/>
        </w:rPr>
        <w:t> </w:t>
      </w:r>
      <w:r>
        <w:rPr/>
        <w:t>Грека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>
          <w:spacing w:val="-2"/>
        </w:rPr>
        <w:t>грамматике.</w:t>
      </w:r>
    </w:p>
    <w:p>
      <w:pPr>
        <w:pStyle w:val="BodyText"/>
        <w:spacing w:before="11"/>
        <w:rPr>
          <w:sz w:val="6"/>
        </w:rPr>
      </w:pPr>
      <w:r>
        <w:rPr/>
        <w:pict>
          <v:group style="position:absolute;margin-left:39.685001pt;margin-top:5.356319pt;width:379.85pt;height:79.2pt;mso-position-horizontal-relative:page;mso-position-vertical-relative:paragraph;z-index:-15630336;mso-wrap-distance-left:0;mso-wrap-distance-right:0" id="docshapegroup1120" coordorigin="794,107" coordsize="7597,1584">
            <v:rect style="position:absolute;left:793;top:264;width:7597;height:114" id="docshape1121" filled="true" fillcolor="#4495d1" stroked="false">
              <v:fill type="solid"/>
            </v:rect>
            <v:rect style="position:absolute;left:793;top:377;width:7597;height:1314" id="docshape1122" filled="true" fillcolor="#e0e8f6" stroked="false">
              <v:fill type="solid"/>
            </v:rect>
            <v:rect style="position:absolute;left:7879;top:107;width:418;height:418" id="docshape1123" filled="true" fillcolor="#000000" stroked="false">
              <v:fill opacity="19660f" type="solid"/>
            </v:rect>
            <v:shape style="position:absolute;left:7880;top:107;width:397;height:397" type="#_x0000_t75" id="docshape1124" stroked="false">
              <v:imagedata r:id="rId222" o:title=""/>
            </v:shape>
            <v:shape style="position:absolute;left:793;top:107;width:7597;height:1584" type="#_x0000_t202" id="docshape112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20" w:lineRule="auto" w:before="134"/>
                      <w:ind w:left="340" w:right="280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1520-х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гг.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Франциск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Скорина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создал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Литве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первую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славянскую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типографию.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Попытки печатать книги в Москве были предприняты при поддержке Сильвестра. В 1550-х гг. действовала так называемая анонимная типография,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организованная силами «выписанных» датчан и русских печатников. Издатели не ставили на кни- </w:t>
                    </w:r>
                    <w:r>
                      <w:rPr>
                        <w:rFonts w:ascii="Tahoma" w:hAnsi="Tahoma"/>
                        <w:sz w:val="19"/>
                      </w:rPr>
                      <w:t>гах свои имена.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t>В </w:t>
      </w:r>
      <w:r>
        <w:rPr>
          <w:rFonts w:ascii="Book Antiqua" w:hAnsi="Book Antiqua"/>
          <w:b/>
        </w:rPr>
        <w:t>1564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 </w:t>
      </w:r>
      <w:r>
        <w:rPr/>
        <w:t>дьякон одной из кремлёвских церквей Иван Фёдоров и его помощник Пётр Мстиславец выпустили первую русскую датированную печат- ную книгу — «Апостол». Мастерская Ивана Фёдорова и Петра Мстиславца располагалась на Никольской улице близ Кремля. Правда, вскоре у Фёдорова начались</w:t>
      </w:r>
      <w:r>
        <w:rPr>
          <w:spacing w:val="-1"/>
        </w:rPr>
        <w:t> </w:t>
      </w:r>
      <w:r>
        <w:rPr/>
        <w:t>неприятности.</w:t>
      </w:r>
      <w:r>
        <w:rPr>
          <w:spacing w:val="-1"/>
        </w:rPr>
        <w:t> </w:t>
      </w:r>
      <w:r>
        <w:rPr/>
        <w:t>Его</w:t>
      </w:r>
      <w:r>
        <w:rPr>
          <w:spacing w:val="-1"/>
        </w:rPr>
        <w:t> </w:t>
      </w:r>
      <w:r>
        <w:rPr/>
        <w:t>обвинили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ереси.</w:t>
      </w:r>
      <w:r>
        <w:rPr>
          <w:spacing w:val="-1"/>
        </w:rPr>
        <w:t> </w:t>
      </w:r>
      <w:r>
        <w:rPr/>
        <w:t>«Мы</w:t>
      </w:r>
      <w:r>
        <w:rPr>
          <w:spacing w:val="-1"/>
        </w:rPr>
        <w:t> </w:t>
      </w:r>
      <w:r>
        <w:rPr/>
        <w:t>подвержены</w:t>
      </w:r>
      <w:r>
        <w:rPr>
          <w:spacing w:val="-1"/>
        </w:rPr>
        <w:t> </w:t>
      </w:r>
      <w:r>
        <w:rPr/>
        <w:t>были</w:t>
      </w:r>
      <w:r>
        <w:rPr>
          <w:spacing w:val="-1"/>
        </w:rPr>
        <w:t> </w:t>
      </w:r>
      <w:r>
        <w:rPr/>
        <w:t>беспре- станно всяческим озлоблениям, — писал Иван Фёдоров, — не от самого госу- </w:t>
      </w:r>
      <w:r>
        <w:rPr>
          <w:spacing w:val="-2"/>
        </w:rPr>
        <w:t>даря,</w:t>
      </w:r>
      <w:r>
        <w:rPr>
          <w:spacing w:val="-6"/>
        </w:rPr>
        <w:t> </w:t>
      </w:r>
      <w:r>
        <w:rPr>
          <w:spacing w:val="-2"/>
        </w:rPr>
        <w:t>а</w:t>
      </w:r>
      <w:r>
        <w:rPr>
          <w:spacing w:val="-6"/>
        </w:rPr>
        <w:t> </w:t>
      </w:r>
      <w:r>
        <w:rPr>
          <w:spacing w:val="-2"/>
        </w:rPr>
        <w:t>от</w:t>
      </w:r>
      <w:r>
        <w:rPr>
          <w:spacing w:val="-6"/>
        </w:rPr>
        <w:t> </w:t>
      </w:r>
      <w:r>
        <w:rPr>
          <w:spacing w:val="-2"/>
        </w:rPr>
        <w:t>многих</w:t>
      </w:r>
      <w:r>
        <w:rPr>
          <w:spacing w:val="-6"/>
        </w:rPr>
        <w:t> </w:t>
      </w:r>
      <w:r>
        <w:rPr>
          <w:spacing w:val="-2"/>
        </w:rPr>
        <w:t>начальников,</w:t>
      </w:r>
      <w:r>
        <w:rPr>
          <w:spacing w:val="-6"/>
        </w:rPr>
        <w:t> </w:t>
      </w:r>
      <w:r>
        <w:rPr>
          <w:spacing w:val="-2"/>
        </w:rPr>
        <w:t>духовных</w:t>
      </w:r>
      <w:r>
        <w:rPr>
          <w:spacing w:val="-6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светских,</w:t>
      </w:r>
      <w:r>
        <w:rPr>
          <w:spacing w:val="-6"/>
        </w:rPr>
        <w:t> </w:t>
      </w:r>
      <w:r>
        <w:rPr>
          <w:spacing w:val="-2"/>
        </w:rPr>
        <w:t>которые</w:t>
      </w:r>
      <w:r>
        <w:rPr>
          <w:spacing w:val="-6"/>
        </w:rPr>
        <w:t> </w:t>
      </w:r>
      <w:r>
        <w:rPr>
          <w:spacing w:val="-2"/>
        </w:rPr>
        <w:t>из</w:t>
      </w:r>
      <w:r>
        <w:rPr>
          <w:spacing w:val="-6"/>
        </w:rPr>
        <w:t> </w:t>
      </w:r>
      <w:r>
        <w:rPr>
          <w:spacing w:val="-2"/>
        </w:rPr>
        <w:t>зависти</w:t>
      </w:r>
      <w:r>
        <w:rPr>
          <w:spacing w:val="-6"/>
        </w:rPr>
        <w:t> </w:t>
      </w:r>
      <w:r>
        <w:rPr>
          <w:spacing w:val="-2"/>
        </w:rPr>
        <w:t>умыш- </w:t>
      </w:r>
      <w:r>
        <w:rPr/>
        <w:t>ляли на нас многие ереси, намереваясь благо превратить во зло и Божье дело вконец погубить». Иван Фёдоров бежал в Литву, где продолжал заниматься </w:t>
      </w:r>
      <w:r>
        <w:rPr>
          <w:spacing w:val="-2"/>
        </w:rPr>
        <w:t>книгопечатанием.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В Остроге, имении православного магната князя Острожского, действова- ла школа (академия), вокруг которой собирались учёные православные люди Западной</w:t>
      </w:r>
      <w:r>
        <w:rPr>
          <w:spacing w:val="23"/>
        </w:rPr>
        <w:t> </w:t>
      </w:r>
      <w:r>
        <w:rPr/>
        <w:t>и</w:t>
      </w:r>
      <w:r>
        <w:rPr>
          <w:spacing w:val="23"/>
        </w:rPr>
        <w:t> </w:t>
      </w:r>
      <w:r>
        <w:rPr/>
        <w:t>Южной</w:t>
      </w:r>
      <w:r>
        <w:rPr>
          <w:spacing w:val="24"/>
        </w:rPr>
        <w:t> </w:t>
      </w:r>
      <w:r>
        <w:rPr/>
        <w:t>Руси,</w:t>
      </w:r>
      <w:r>
        <w:rPr>
          <w:spacing w:val="23"/>
        </w:rPr>
        <w:t> </w:t>
      </w:r>
      <w:r>
        <w:rPr/>
        <w:t>а</w:t>
      </w:r>
      <w:r>
        <w:rPr>
          <w:spacing w:val="24"/>
        </w:rPr>
        <w:t> </w:t>
      </w:r>
      <w:r>
        <w:rPr/>
        <w:t>также</w:t>
      </w:r>
      <w:r>
        <w:rPr>
          <w:spacing w:val="23"/>
        </w:rPr>
        <w:t> </w:t>
      </w:r>
      <w:r>
        <w:rPr/>
        <w:t>беглецы</w:t>
      </w:r>
      <w:r>
        <w:rPr>
          <w:spacing w:val="23"/>
        </w:rPr>
        <w:t> </w:t>
      </w:r>
      <w:r>
        <w:rPr/>
        <w:t>из</w:t>
      </w:r>
      <w:r>
        <w:rPr>
          <w:spacing w:val="24"/>
        </w:rPr>
        <w:t> </w:t>
      </w:r>
      <w:r>
        <w:rPr/>
        <w:t>Московского</w:t>
      </w:r>
      <w:r>
        <w:rPr>
          <w:spacing w:val="23"/>
        </w:rPr>
        <w:t> </w:t>
      </w:r>
      <w:r>
        <w:rPr/>
        <w:t>государства.</w:t>
      </w:r>
      <w:r>
        <w:rPr>
          <w:spacing w:val="24"/>
        </w:rPr>
        <w:t> </w:t>
      </w:r>
      <w:r>
        <w:rPr>
          <w:spacing w:val="-5"/>
        </w:rPr>
        <w:t>Как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731"/>
      </w:pPr>
      <w:r>
        <w:rPr/>
        <w:pict>
          <v:group style="width:399.25pt;height:204.6pt;mso-position-horizontal-relative:char;mso-position-vertical-relative:line" id="docshapegroup1126" coordorigin="0,0" coordsize="7985,4092">
            <v:rect style="position:absolute;left:0;top:0;width:5847;height:1239" id="docshape1127" filled="true" fillcolor="#000000" stroked="false">
              <v:fill opacity="32768f" type="solid"/>
            </v:rect>
            <v:rect style="position:absolute;left:62;top:62;width:5726;height:1118" id="docshape1128" filled="true" fillcolor="#ffffff" stroked="false">
              <v:fill type="solid"/>
            </v:rect>
            <v:rect style="position:absolute;left:5708;top:0;width:2276;height:3802" id="docshape1129" filled="true" fillcolor="#000000" stroked="false">
              <v:fill opacity="32768f" type="solid"/>
            </v:rect>
            <v:shape style="position:absolute;left:5781;top:72;width:2135;height:3657" type="#_x0000_t75" id="docshape1130" stroked="false">
              <v:imagedata r:id="rId223" o:title=""/>
            </v:shape>
            <v:rect style="position:absolute;left:5781;top:72;width:2135;height:3660" id="docshape1131" filled="false" stroked="true" strokeweight="1pt" strokecolor="#ffffff">
              <v:stroke dashstyle="solid"/>
            </v:rect>
            <v:rect style="position:absolute;left:2097;top:2219;width:3428;height:1872" id="docshape1132" filled="true" fillcolor="#000000" stroked="false">
              <v:fill opacity="32768f" type="solid"/>
            </v:rect>
            <v:rect style="position:absolute;left:2160;top:2282;width:3303;height:1748" id="docshape1133" filled="true" fillcolor="#ffffff" stroked="false">
              <v:fill type="solid"/>
            </v:rect>
            <v:rect style="position:absolute;left:0;top:1300;width:2218;height:2787" id="docshape1134" filled="true" fillcolor="#000000" stroked="false">
              <v:fill opacity="32768f" type="solid"/>
            </v:rect>
            <v:shape style="position:absolute;left:72;top:1373;width:2078;height:2647" type="#_x0000_t75" id="docshape1135" stroked="false">
              <v:imagedata r:id="rId224" o:title=""/>
            </v:shape>
            <v:rect style="position:absolute;left:72;top:1373;width:2078;height:2647" id="docshape1136" filled="false" stroked="true" strokeweight="1pt" strokecolor="#ffffff">
              <v:stroke dashstyle="solid"/>
            </v:rect>
            <v:shape style="position:absolute;left:0;top:0;width:7985;height:4092" type="#_x0000_t202" id="docshape113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20"/>
                      </w:rPr>
                    </w:pPr>
                  </w:p>
                  <w:p>
                    <w:pPr>
                      <w:spacing w:line="222" w:lineRule="exact" w:before="1"/>
                      <w:ind w:left="2443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«Митрополит</w:t>
                    </w:r>
                    <w:r>
                      <w:rPr>
                        <w:rFonts w:ascii="Calibri" w:hAnsi="Calibri"/>
                        <w:b/>
                        <w:spacing w:val="23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Макарий».</w:t>
                    </w:r>
                  </w:p>
                  <w:p>
                    <w:pPr>
                      <w:spacing w:line="211" w:lineRule="exact" w:before="0"/>
                      <w:ind w:left="244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Икона</w:t>
                    </w:r>
                  </w:p>
                  <w:p>
                    <w:pPr>
                      <w:spacing w:line="220" w:lineRule="auto" w:before="108"/>
                      <w:ind w:left="2443" w:right="2632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Четьи-Минеи содержат </w:t>
                    </w:r>
                    <w:r>
                      <w:rPr>
                        <w:sz w:val="19"/>
                      </w:rPr>
                      <w:t>жития святых, поучения Отцов Церк- ви, рассказы о православных праздниках,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расположенные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 дням месяцев.</w:t>
                    </w:r>
                  </w:p>
                </w:txbxContent>
              </v:textbox>
              <w10:wrap type="none"/>
            </v:shape>
            <v:shape style="position:absolute;left:62;top:62;width:5726;height:1118" type="#_x0000_t202" id="docshape1138" filled="false" stroked="false">
              <v:textbox inset="0,0,0,0">
                <w:txbxContent>
                  <w:p>
                    <w:pPr>
                      <w:spacing w:before="80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Страница</w:t>
                    </w:r>
                    <w:r>
                      <w:rPr>
                        <w:rFonts w:ascii="Calibri" w:hAnsi="Calibri"/>
                        <w:b/>
                        <w:spacing w:val="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из</w:t>
                    </w:r>
                    <w:r>
                      <w:rPr>
                        <w:rFonts w:ascii="Calibri" w:hAnsi="Calibri"/>
                        <w:b/>
                        <w:spacing w:val="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«Азбуки»</w:t>
                    </w:r>
                    <w:r>
                      <w:rPr>
                        <w:rFonts w:ascii="Calibri" w:hAnsi="Calibri"/>
                        <w:b/>
                        <w:spacing w:val="1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Ивана</w:t>
                    </w:r>
                    <w:r>
                      <w:rPr>
                        <w:rFonts w:ascii="Calibri" w:hAnsi="Calibri"/>
                        <w:b/>
                        <w:spacing w:val="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Фёдорова.</w:t>
                    </w:r>
                    <w:r>
                      <w:rPr>
                        <w:rFonts w:ascii="Calibri" w:hAnsi="Calibri"/>
                        <w:b/>
                        <w:spacing w:val="1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1574</w:t>
                    </w:r>
                    <w:r>
                      <w:rPr>
                        <w:rFonts w:ascii="Trebuchet MS" w:hAnsi="Trebuchet MS"/>
                        <w:i/>
                        <w:spacing w:val="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w w:val="110"/>
                        <w:sz w:val="19"/>
                      </w:rPr>
                      <w:t>г.</w:t>
                    </w:r>
                  </w:p>
                  <w:p>
                    <w:pPr>
                      <w:spacing w:line="218" w:lineRule="auto" w:before="99"/>
                      <w:ind w:left="453" w:right="298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3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Чем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печатная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книга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отличается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от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рукописной?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Почему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начало книгопечатания считается важным историческим событием?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23" w:lineRule="auto" w:before="62"/>
        <w:ind w:left="805" w:right="780"/>
        <w:jc w:val="both"/>
      </w:pPr>
      <w:r>
        <w:rPr/>
        <w:t>уже</w:t>
      </w:r>
      <w:r>
        <w:rPr>
          <w:spacing w:val="-3"/>
        </w:rPr>
        <w:t> </w:t>
      </w:r>
      <w:r>
        <w:rPr/>
        <w:t>упоминалось,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1581</w:t>
      </w:r>
      <w:r>
        <w:rPr>
          <w:spacing w:val="-3"/>
        </w:rPr>
        <w:t> </w:t>
      </w:r>
      <w:r>
        <w:rPr/>
        <w:t>г.</w:t>
      </w:r>
      <w:r>
        <w:rPr>
          <w:spacing w:val="-3"/>
        </w:rPr>
        <w:t> </w:t>
      </w:r>
      <w:r>
        <w:rPr/>
        <w:t>Иван</w:t>
      </w:r>
      <w:r>
        <w:rPr>
          <w:spacing w:val="-3"/>
        </w:rPr>
        <w:t> </w:t>
      </w:r>
      <w:r>
        <w:rPr/>
        <w:t>Фёдоров</w:t>
      </w:r>
      <w:r>
        <w:rPr>
          <w:spacing w:val="-3"/>
        </w:rPr>
        <w:t> </w:t>
      </w:r>
      <w:r>
        <w:rPr/>
        <w:t>выпустил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Острожской</w:t>
      </w:r>
      <w:r>
        <w:rPr>
          <w:spacing w:val="-3"/>
        </w:rPr>
        <w:t> </w:t>
      </w:r>
      <w:r>
        <w:rPr/>
        <w:t>типографии первое полное издание Библии на церковнославянском языке. Тираж по тем временам был большой — до 1500 экземпляров.</w:t>
      </w:r>
    </w:p>
    <w:p>
      <w:pPr>
        <w:pStyle w:val="BodyText"/>
        <w:spacing w:line="223" w:lineRule="auto" w:before="1"/>
        <w:ind w:left="805" w:right="780" w:firstLine="340"/>
        <w:jc w:val="both"/>
      </w:pPr>
      <w:r>
        <w:rPr/>
        <w:t>С</w:t>
      </w:r>
      <w:r>
        <w:rPr>
          <w:spacing w:val="-8"/>
        </w:rPr>
        <w:t> </w:t>
      </w:r>
      <w:r>
        <w:rPr/>
        <w:t>отъездом</w:t>
      </w:r>
      <w:r>
        <w:rPr>
          <w:spacing w:val="-8"/>
        </w:rPr>
        <w:t> </w:t>
      </w:r>
      <w:r>
        <w:rPr/>
        <w:t>Фёдорова</w:t>
      </w:r>
      <w:r>
        <w:rPr>
          <w:spacing w:val="-8"/>
        </w:rPr>
        <w:t> </w:t>
      </w:r>
      <w:r>
        <w:rPr/>
        <w:t>печатное</w:t>
      </w:r>
      <w:r>
        <w:rPr>
          <w:spacing w:val="-8"/>
        </w:rPr>
        <w:t> </w:t>
      </w:r>
      <w:r>
        <w:rPr/>
        <w:t>дело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России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замерло.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Печатном</w:t>
      </w:r>
      <w:r>
        <w:rPr>
          <w:spacing w:val="-8"/>
        </w:rPr>
        <w:t> </w:t>
      </w:r>
      <w:r>
        <w:rPr/>
        <w:t>дво- ре в Москве трудились Никифор Тарасиев, Андроник Тимофеев-Невежа и др. В годы опричнины типография действовала и в Александровской слободе.</w:t>
      </w:r>
    </w:p>
    <w:p>
      <w:pPr>
        <w:pStyle w:val="BodyText"/>
        <w:spacing w:line="223" w:lineRule="auto" w:before="1"/>
        <w:ind w:left="805" w:right="780" w:firstLine="340"/>
        <w:jc w:val="both"/>
      </w:pPr>
      <w:r>
        <w:rPr/>
        <w:t>Для повседневного «возвышенного» чтения под руководством митрополита Макария</w:t>
      </w:r>
      <w:r>
        <w:rPr>
          <w:spacing w:val="-9"/>
        </w:rPr>
        <w:t> </w:t>
      </w:r>
      <w:r>
        <w:rPr/>
        <w:t>были</w:t>
      </w:r>
      <w:r>
        <w:rPr>
          <w:spacing w:val="-9"/>
        </w:rPr>
        <w:t> </w:t>
      </w:r>
      <w:r>
        <w:rPr/>
        <w:t>созданы</w:t>
      </w:r>
      <w:r>
        <w:rPr>
          <w:spacing w:val="-9"/>
        </w:rPr>
        <w:t> </w:t>
      </w:r>
      <w:r>
        <w:rPr/>
        <w:t>Великие</w:t>
      </w:r>
      <w:r>
        <w:rPr>
          <w:spacing w:val="-9"/>
        </w:rPr>
        <w:t> </w:t>
      </w:r>
      <w:r>
        <w:rPr/>
        <w:t>Четьи-Минеи</w:t>
      </w:r>
      <w:r>
        <w:rPr>
          <w:spacing w:val="-9"/>
        </w:rPr>
        <w:t> </w:t>
      </w:r>
      <w:r>
        <w:rPr/>
        <w:t>(чтение</w:t>
      </w:r>
      <w:r>
        <w:rPr>
          <w:spacing w:val="-9"/>
        </w:rPr>
        <w:t> </w:t>
      </w:r>
      <w:r>
        <w:rPr/>
        <w:t>по</w:t>
      </w:r>
      <w:r>
        <w:rPr>
          <w:spacing w:val="-9"/>
        </w:rPr>
        <w:t> </w:t>
      </w:r>
      <w:r>
        <w:rPr/>
        <w:t>месяцам)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12</w:t>
      </w:r>
      <w:r>
        <w:rPr>
          <w:spacing w:val="-9"/>
        </w:rPr>
        <w:t> </w:t>
      </w:r>
      <w:r>
        <w:rPr/>
        <w:t>томах. В этот огромный рукописный свод вошли жития множества православных </w:t>
      </w:r>
      <w:r>
        <w:rPr>
          <w:spacing w:val="-2"/>
        </w:rPr>
        <w:t>святых.</w:t>
      </w:r>
    </w:p>
    <w:p>
      <w:pPr>
        <w:pStyle w:val="BodyText"/>
        <w:spacing w:line="218" w:lineRule="auto" w:before="5"/>
        <w:ind w:left="804" w:right="780" w:firstLine="340"/>
        <w:jc w:val="both"/>
      </w:pPr>
      <w:r>
        <w:rPr/>
        <w:t>Протопоп Сильвестр из разных книг составил «Домострой» </w:t>
      </w:r>
      <w:r>
        <w:rPr>
          <w:rFonts w:ascii="Book Antiqua" w:hAnsi="Book Antiqua"/>
          <w:i/>
        </w:rPr>
        <w:t>— </w:t>
      </w:r>
      <w:r>
        <w:rPr/>
        <w:t>сборник житейских мудростей. «Домострой» указывал, как почитать царя и старших, как относиться к жене и слугам, воспитывать детей, хранить припасы.</w:t>
      </w:r>
    </w:p>
    <w:p>
      <w:pPr>
        <w:pStyle w:val="BodyText"/>
        <w:spacing w:line="223" w:lineRule="auto"/>
        <w:ind w:left="805" w:right="779" w:firstLine="339"/>
        <w:jc w:val="both"/>
      </w:pPr>
      <w:r>
        <w:rPr/>
        <w:t>Появляются книги, посвящённые отдельным областям знаний. Так, «Кни- га</w:t>
      </w:r>
      <w:r>
        <w:rPr>
          <w:spacing w:val="-1"/>
        </w:rPr>
        <w:t> </w:t>
      </w:r>
      <w:r>
        <w:rPr/>
        <w:t>сошному</w:t>
      </w:r>
      <w:r>
        <w:rPr>
          <w:spacing w:val="-1"/>
        </w:rPr>
        <w:t> </w:t>
      </w:r>
      <w:r>
        <w:rPr/>
        <w:t>письму»</w:t>
      </w:r>
      <w:r>
        <w:rPr>
          <w:spacing w:val="-1"/>
        </w:rPr>
        <w:t> </w:t>
      </w:r>
      <w:r>
        <w:rPr/>
        <w:t>рассказывала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приёмах</w:t>
      </w:r>
      <w:r>
        <w:rPr>
          <w:spacing w:val="-1"/>
        </w:rPr>
        <w:t> </w:t>
      </w:r>
      <w:r>
        <w:rPr/>
        <w:t>измерения</w:t>
      </w:r>
      <w:r>
        <w:rPr>
          <w:spacing w:val="-1"/>
        </w:rPr>
        <w:t> </w:t>
      </w:r>
      <w:r>
        <w:rPr/>
        <w:t>земельных</w:t>
      </w:r>
      <w:r>
        <w:rPr>
          <w:spacing w:val="-1"/>
        </w:rPr>
        <w:t> </w:t>
      </w:r>
      <w:r>
        <w:rPr/>
        <w:t>площадей и</w:t>
      </w:r>
      <w:r>
        <w:rPr>
          <w:spacing w:val="80"/>
        </w:rPr>
        <w:t> </w:t>
      </w:r>
      <w:r>
        <w:rPr/>
        <w:t>подсчёта</w:t>
      </w:r>
      <w:r>
        <w:rPr>
          <w:spacing w:val="80"/>
        </w:rPr>
        <w:t> </w:t>
      </w:r>
      <w:r>
        <w:rPr/>
        <w:t>налога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земли</w:t>
      </w:r>
      <w:r>
        <w:rPr>
          <w:spacing w:val="80"/>
        </w:rPr>
        <w:t> </w:t>
      </w:r>
      <w:r>
        <w:rPr/>
        <w:t>разного</w:t>
      </w:r>
      <w:r>
        <w:rPr>
          <w:spacing w:val="80"/>
        </w:rPr>
        <w:t> </w:t>
      </w:r>
      <w:r>
        <w:rPr/>
        <w:t>качества.</w:t>
      </w:r>
      <w:r>
        <w:rPr>
          <w:spacing w:val="80"/>
        </w:rPr>
        <w:t> </w:t>
      </w:r>
      <w:r>
        <w:rPr/>
        <w:t>Из</w:t>
      </w:r>
      <w:r>
        <w:rPr>
          <w:spacing w:val="80"/>
        </w:rPr>
        <w:t> </w:t>
      </w:r>
      <w:r>
        <w:rPr/>
        <w:t>«Травников»</w:t>
      </w:r>
      <w:r>
        <w:rPr>
          <w:spacing w:val="80"/>
        </w:rPr>
        <w:t> </w:t>
      </w:r>
      <w:r>
        <w:rPr/>
        <w:t>можно было</w:t>
      </w:r>
      <w:r>
        <w:rPr>
          <w:spacing w:val="34"/>
        </w:rPr>
        <w:t> </w:t>
      </w:r>
      <w:r>
        <w:rPr/>
        <w:t>узнать,</w:t>
      </w:r>
      <w:r>
        <w:rPr>
          <w:spacing w:val="34"/>
        </w:rPr>
        <w:t> </w:t>
      </w:r>
      <w:r>
        <w:rPr/>
        <w:t>что</w:t>
      </w:r>
      <w:r>
        <w:rPr>
          <w:spacing w:val="34"/>
        </w:rPr>
        <w:t> </w:t>
      </w:r>
      <w:r>
        <w:rPr/>
        <w:t>малина</w:t>
      </w:r>
      <w:r>
        <w:rPr>
          <w:spacing w:val="34"/>
        </w:rPr>
        <w:t> </w:t>
      </w:r>
      <w:r>
        <w:rPr/>
        <w:t>понижает</w:t>
      </w:r>
      <w:r>
        <w:rPr>
          <w:spacing w:val="34"/>
        </w:rPr>
        <w:t> </w:t>
      </w:r>
      <w:r>
        <w:rPr/>
        <w:t>жар,</w:t>
      </w:r>
      <w:r>
        <w:rPr>
          <w:spacing w:val="34"/>
        </w:rPr>
        <w:t> </w:t>
      </w:r>
      <w:r>
        <w:rPr/>
        <w:t>шалфей</w:t>
      </w:r>
      <w:r>
        <w:rPr>
          <w:spacing w:val="34"/>
        </w:rPr>
        <w:t> </w:t>
      </w:r>
      <w:r>
        <w:rPr/>
        <w:t>и</w:t>
      </w:r>
      <w:r>
        <w:rPr>
          <w:spacing w:val="34"/>
        </w:rPr>
        <w:t> </w:t>
      </w:r>
      <w:r>
        <w:rPr/>
        <w:t>ромашка</w:t>
      </w:r>
      <w:r>
        <w:rPr>
          <w:spacing w:val="34"/>
        </w:rPr>
        <w:t> </w:t>
      </w:r>
      <w:r>
        <w:rPr/>
        <w:t>снимают</w:t>
      </w:r>
      <w:r>
        <w:rPr>
          <w:spacing w:val="34"/>
        </w:rPr>
        <w:t> </w:t>
      </w:r>
      <w:r>
        <w:rPr/>
        <w:t>боли в горле и т. д.</w:t>
      </w:r>
    </w:p>
    <w:p>
      <w:pPr>
        <w:pStyle w:val="BodyText"/>
        <w:spacing w:before="2"/>
        <w:rPr>
          <w:sz w:val="4"/>
        </w:rPr>
      </w:pPr>
      <w:r>
        <w:rPr/>
        <w:pict>
          <v:group style="position:absolute;margin-left:22.379999pt;margin-top:3.704297pt;width:400.15pt;height:105.6pt;mso-position-horizontal-relative:page;mso-position-vertical-relative:paragraph;z-index:-15629312;mso-wrap-distance-left:0;mso-wrap-distance-right:0" id="docshapegroup1139" coordorigin="448,74" coordsize="8003,2112">
            <v:rect style="position:absolute;left:3849;top:730;width:4601;height:1455" id="docshape1140" filled="true" fillcolor="#000000" stroked="false">
              <v:fill opacity="32768f" type="solid"/>
            </v:rect>
            <v:rect style="position:absolute;left:3911;top:793;width:4479;height:1328" id="docshape1141" filled="true" fillcolor="#ffffff" stroked="false">
              <v:fill type="solid"/>
            </v:rect>
            <v:rect style="position:absolute;left:447;top:74;width:3528;height:2110" id="docshape1142" filled="true" fillcolor="#000000" stroked="false">
              <v:fill opacity="32768f" type="solid"/>
            </v:rect>
            <v:rect style="position:absolute;left:520;top:146;width:3382;height:1965" id="docshape1143" filled="true" fillcolor="#ffffff" stroked="false">
              <v:fill type="solid"/>
            </v:rect>
            <v:shape style="position:absolute;left:662;top:146;width:3140;height:1965" type="#_x0000_t75" id="docshape1144" stroked="false">
              <v:imagedata r:id="rId225" o:title=""/>
            </v:shape>
            <v:rect style="position:absolute;left:520;top:146;width:3382;height:1965" id="docshape1145" filled="false" stroked="true" strokeweight="1.0pt" strokecolor="#ffffff">
              <v:stroke dashstyle="solid"/>
            </v:rect>
            <v:shape style="position:absolute;left:3849;top:730;width:4601;height:1455" type="#_x0000_t202" id="docshape1146" filled="false" stroked="false">
              <v:textbox inset="0,0,0,0">
                <w:txbxContent>
                  <w:p>
                    <w:pPr>
                      <w:spacing w:before="142"/>
                      <w:ind w:left="346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«Домострой».</w:t>
                    </w:r>
                    <w:r>
                      <w:rPr>
                        <w:rFonts w:ascii="Calibri" w:hAnsi="Calibri"/>
                        <w:b/>
                        <w:spacing w:val="2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110"/>
                        <w:sz w:val="19"/>
                      </w:rPr>
                      <w:t>Разворот</w:t>
                    </w:r>
                  </w:p>
                  <w:p>
                    <w:pPr>
                      <w:spacing w:line="218" w:lineRule="auto" w:before="99"/>
                      <w:ind w:left="686" w:right="170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Кто являлся составителем «Домостроя»? Считаете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ли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вы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наставления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«Домостроя»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приемлемыми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для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жизни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современного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об- </w:t>
                    </w:r>
                    <w:r>
                      <w:rPr>
                        <w:rFonts w:ascii="Tahoma" w:hAnsi="Tahoma"/>
                        <w:sz w:val="19"/>
                      </w:rPr>
                      <w:t>щества? Свой ответ аргументируйте.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4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Два казачьих атамана — Иван Петров и Бурнаш Млычев — по </w:t>
      </w:r>
      <w:r>
        <w:rPr/>
        <w:t>приказу Ивана</w:t>
      </w:r>
      <w:r>
        <w:rPr>
          <w:spacing w:val="-2"/>
        </w:rPr>
        <w:t> </w:t>
      </w:r>
      <w:r>
        <w:rPr/>
        <w:t>IV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1567</w:t>
      </w:r>
      <w:r>
        <w:rPr>
          <w:spacing w:val="-2"/>
        </w:rPr>
        <w:t> </w:t>
      </w:r>
      <w:r>
        <w:rPr/>
        <w:t>г.</w:t>
      </w:r>
      <w:r>
        <w:rPr>
          <w:spacing w:val="-2"/>
        </w:rPr>
        <w:t> </w:t>
      </w:r>
      <w:r>
        <w:rPr/>
        <w:t>посетили</w:t>
      </w:r>
      <w:r>
        <w:rPr>
          <w:spacing w:val="-2"/>
        </w:rPr>
        <w:t> </w:t>
      </w:r>
      <w:r>
        <w:rPr/>
        <w:t>Монголию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Китай.</w:t>
      </w:r>
      <w:r>
        <w:rPr>
          <w:spacing w:val="-2"/>
        </w:rPr>
        <w:t> </w:t>
      </w:r>
      <w:r>
        <w:rPr/>
        <w:t>Вернувшись,</w:t>
      </w:r>
      <w:r>
        <w:rPr>
          <w:spacing w:val="-2"/>
        </w:rPr>
        <w:t> </w:t>
      </w:r>
      <w:r>
        <w:rPr/>
        <w:t>они</w:t>
      </w:r>
      <w:r>
        <w:rPr>
          <w:spacing w:val="-2"/>
        </w:rPr>
        <w:t> </w:t>
      </w:r>
      <w:r>
        <w:rPr/>
        <w:t>описали</w:t>
      </w:r>
      <w:r>
        <w:rPr>
          <w:spacing w:val="-2"/>
        </w:rPr>
        <w:t> </w:t>
      </w:r>
      <w:r>
        <w:rPr/>
        <w:t>эти страны в «Сказке и росписи». Были составлены рукописные карты северного пути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Европу</w:t>
      </w:r>
      <w:r>
        <w:rPr>
          <w:spacing w:val="-12"/>
        </w:rPr>
        <w:t> </w:t>
      </w:r>
      <w:r>
        <w:rPr/>
        <w:t>вокруг</w:t>
      </w:r>
      <w:r>
        <w:rPr>
          <w:spacing w:val="-12"/>
        </w:rPr>
        <w:t> </w:t>
      </w:r>
      <w:r>
        <w:rPr/>
        <w:t>Скандинавии,</w:t>
      </w:r>
      <w:r>
        <w:rPr>
          <w:spacing w:val="-12"/>
        </w:rPr>
        <w:t> </w:t>
      </w:r>
      <w:r>
        <w:rPr/>
        <w:t>а</w:t>
      </w:r>
      <w:r>
        <w:rPr>
          <w:spacing w:val="-12"/>
        </w:rPr>
        <w:t> </w:t>
      </w:r>
      <w:r>
        <w:rPr/>
        <w:t>также</w:t>
      </w:r>
      <w:r>
        <w:rPr>
          <w:spacing w:val="-12"/>
        </w:rPr>
        <w:t> </w:t>
      </w:r>
      <w:r>
        <w:rPr/>
        <w:t>отдельных</w:t>
      </w:r>
      <w:r>
        <w:rPr>
          <w:spacing w:val="-12"/>
        </w:rPr>
        <w:t> </w:t>
      </w:r>
      <w:r>
        <w:rPr/>
        <w:t>районов</w:t>
      </w:r>
      <w:r>
        <w:rPr>
          <w:spacing w:val="-12"/>
        </w:rPr>
        <w:t> </w:t>
      </w:r>
      <w:r>
        <w:rPr/>
        <w:t>Белого,</w:t>
      </w:r>
      <w:r>
        <w:rPr>
          <w:spacing w:val="-12"/>
        </w:rPr>
        <w:t> </w:t>
      </w:r>
      <w:r>
        <w:rPr/>
        <w:t>Студе- ного (Баренцева) и Карского морей.</w:t>
      </w: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08" w:lineRule="auto" w:before="116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pacing w:val="14"/>
          <w:sz w:val="19"/>
        </w:rPr>
        <w:t> </w:t>
      </w:r>
      <w:r>
        <w:rPr>
          <w:w w:val="95"/>
          <w:sz w:val="19"/>
        </w:rPr>
        <w:t>Назовите известные вам литературные произведения XVI в. Какие темы волновали </w:t>
      </w:r>
      <w:r>
        <w:rPr>
          <w:sz w:val="19"/>
        </w:rPr>
        <w:t>их</w:t>
      </w:r>
      <w:r>
        <w:rPr>
          <w:spacing w:val="-8"/>
          <w:sz w:val="19"/>
        </w:rPr>
        <w:t> </w:t>
      </w:r>
      <w:r>
        <w:rPr>
          <w:sz w:val="19"/>
        </w:rPr>
        <w:t>авторов?</w:t>
      </w:r>
      <w:r>
        <w:rPr>
          <w:spacing w:val="-8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Когда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где</w:t>
      </w:r>
      <w:r>
        <w:rPr>
          <w:spacing w:val="-8"/>
          <w:sz w:val="19"/>
        </w:rPr>
        <w:t> </w:t>
      </w:r>
      <w:r>
        <w:rPr>
          <w:sz w:val="19"/>
        </w:rPr>
        <w:t>появилось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России</w:t>
      </w:r>
      <w:r>
        <w:rPr>
          <w:spacing w:val="-8"/>
          <w:sz w:val="19"/>
        </w:rPr>
        <w:t> </w:t>
      </w:r>
      <w:r>
        <w:rPr>
          <w:sz w:val="19"/>
        </w:rPr>
        <w:t>книгопечатание?</w:t>
      </w:r>
      <w:r>
        <w:rPr>
          <w:spacing w:val="-8"/>
          <w:sz w:val="19"/>
        </w:rPr>
        <w:t> </w:t>
      </w:r>
      <w:r>
        <w:rPr>
          <w:sz w:val="19"/>
        </w:rPr>
        <w:t>Кто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как</w:t>
      </w:r>
      <w:r>
        <w:rPr>
          <w:spacing w:val="-8"/>
          <w:sz w:val="19"/>
        </w:rPr>
        <w:t> </w:t>
      </w:r>
      <w:r>
        <w:rPr>
          <w:sz w:val="19"/>
        </w:rPr>
        <w:t>пытался наладить печатание книг?</w:t>
      </w:r>
    </w:p>
    <w:p>
      <w:pPr>
        <w:pStyle w:val="BodyText"/>
        <w:spacing w:before="1"/>
        <w:rPr>
          <w:rFonts w:ascii="Tahoma"/>
          <w:sz w:val="19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Технические знания. </w:t>
      </w:r>
      <w:r>
        <w:rPr>
          <w:color w:val="000000"/>
        </w:rPr>
        <w:t>К XVI в. заметно вырос уровень технических знаний. При соледобыче бурили землю на глубину до 90 м, перегоняли соляной рас- твор при помощи поршневого насоса. Мастера были знакомы с системой зуб- чатых</w:t>
      </w:r>
      <w:r>
        <w:rPr>
          <w:color w:val="000000"/>
          <w:spacing w:val="-2"/>
        </w:rPr>
        <w:t> </w:t>
      </w:r>
      <w:r>
        <w:rPr>
          <w:color w:val="000000"/>
        </w:rPr>
        <w:t>колёс</w:t>
      </w:r>
      <w:r>
        <w:rPr>
          <w:color w:val="000000"/>
          <w:spacing w:val="-2"/>
        </w:rPr>
        <w:t> </w:t>
      </w:r>
      <w:r>
        <w:rPr>
          <w:color w:val="000000"/>
        </w:rPr>
        <w:t>и</w:t>
      </w:r>
      <w:r>
        <w:rPr>
          <w:color w:val="000000"/>
          <w:spacing w:val="-2"/>
        </w:rPr>
        <w:t> </w:t>
      </w:r>
      <w:r>
        <w:rPr>
          <w:color w:val="000000"/>
        </w:rPr>
        <w:t>научились</w:t>
      </w:r>
      <w:r>
        <w:rPr>
          <w:color w:val="000000"/>
          <w:spacing w:val="-2"/>
        </w:rPr>
        <w:t> </w:t>
      </w:r>
      <w:r>
        <w:rPr>
          <w:color w:val="000000"/>
        </w:rPr>
        <w:t>делать</w:t>
      </w:r>
      <w:r>
        <w:rPr>
          <w:color w:val="000000"/>
          <w:spacing w:val="-2"/>
        </w:rPr>
        <w:t> </w:t>
      </w:r>
      <w:r>
        <w:rPr>
          <w:color w:val="000000"/>
        </w:rPr>
        <w:t>механические</w:t>
      </w:r>
      <w:r>
        <w:rPr>
          <w:color w:val="000000"/>
          <w:spacing w:val="-2"/>
        </w:rPr>
        <w:t> </w:t>
      </w:r>
      <w:r>
        <w:rPr>
          <w:color w:val="000000"/>
        </w:rPr>
        <w:t>часы.</w:t>
      </w:r>
      <w:r>
        <w:rPr>
          <w:color w:val="000000"/>
          <w:spacing w:val="-2"/>
        </w:rPr>
        <w:t> </w:t>
      </w:r>
      <w:r>
        <w:rPr>
          <w:color w:val="000000"/>
        </w:rPr>
        <w:t>(Первые</w:t>
      </w:r>
      <w:r>
        <w:rPr>
          <w:color w:val="000000"/>
          <w:spacing w:val="-2"/>
        </w:rPr>
        <w:t> </w:t>
      </w:r>
      <w:r>
        <w:rPr>
          <w:color w:val="000000"/>
        </w:rPr>
        <w:t>солнечные</w:t>
      </w:r>
      <w:r>
        <w:rPr>
          <w:color w:val="000000"/>
          <w:spacing w:val="-2"/>
        </w:rPr>
        <w:t> </w:t>
      </w:r>
      <w:r>
        <w:rPr>
          <w:color w:val="000000"/>
        </w:rPr>
        <w:t>часы были</w:t>
      </w:r>
      <w:r>
        <w:rPr>
          <w:color w:val="000000"/>
          <w:spacing w:val="-4"/>
        </w:rPr>
        <w:t> </w:t>
      </w:r>
      <w:r>
        <w:rPr>
          <w:color w:val="000000"/>
        </w:rPr>
        <w:t>установлены</w:t>
      </w:r>
      <w:r>
        <w:rPr>
          <w:color w:val="000000"/>
          <w:spacing w:val="-4"/>
        </w:rPr>
        <w:t> </w:t>
      </w:r>
      <w:r>
        <w:rPr>
          <w:color w:val="000000"/>
        </w:rPr>
        <w:t>в</w:t>
      </w:r>
      <w:r>
        <w:rPr>
          <w:color w:val="000000"/>
          <w:spacing w:val="-4"/>
        </w:rPr>
        <w:t> </w:t>
      </w:r>
      <w:r>
        <w:rPr>
          <w:color w:val="000000"/>
        </w:rPr>
        <w:t>1404</w:t>
      </w:r>
      <w:r>
        <w:rPr>
          <w:color w:val="000000"/>
          <w:spacing w:val="-4"/>
        </w:rPr>
        <w:t> </w:t>
      </w:r>
      <w:r>
        <w:rPr>
          <w:color w:val="000000"/>
        </w:rPr>
        <w:t>г.</w:t>
      </w:r>
      <w:r>
        <w:rPr>
          <w:color w:val="000000"/>
          <w:spacing w:val="-4"/>
        </w:rPr>
        <w:t> </w:t>
      </w:r>
      <w:r>
        <w:rPr>
          <w:color w:val="000000"/>
        </w:rPr>
        <w:t>в</w:t>
      </w:r>
      <w:r>
        <w:rPr>
          <w:color w:val="000000"/>
          <w:spacing w:val="-4"/>
        </w:rPr>
        <w:t> </w:t>
      </w:r>
      <w:r>
        <w:rPr>
          <w:color w:val="000000"/>
        </w:rPr>
        <w:t>Московском</w:t>
      </w:r>
      <w:r>
        <w:rPr>
          <w:color w:val="000000"/>
          <w:spacing w:val="-4"/>
        </w:rPr>
        <w:t> </w:t>
      </w:r>
      <w:r>
        <w:rPr>
          <w:color w:val="000000"/>
        </w:rPr>
        <w:t>Кремле;</w:t>
      </w:r>
      <w:r>
        <w:rPr>
          <w:color w:val="000000"/>
          <w:spacing w:val="-4"/>
        </w:rPr>
        <w:t> </w:t>
      </w:r>
      <w:r>
        <w:rPr>
          <w:color w:val="000000"/>
        </w:rPr>
        <w:t>в</w:t>
      </w:r>
      <w:r>
        <w:rPr>
          <w:color w:val="000000"/>
          <w:spacing w:val="-4"/>
        </w:rPr>
        <w:t> </w:t>
      </w:r>
      <w:r>
        <w:rPr>
          <w:color w:val="000000"/>
        </w:rPr>
        <w:t>1436</w:t>
      </w:r>
      <w:r>
        <w:rPr>
          <w:color w:val="000000"/>
          <w:spacing w:val="-4"/>
        </w:rPr>
        <w:t> </w:t>
      </w:r>
      <w:r>
        <w:rPr>
          <w:color w:val="000000"/>
        </w:rPr>
        <w:t>г.</w:t>
      </w:r>
      <w:r>
        <w:rPr>
          <w:color w:val="000000"/>
          <w:spacing w:val="-4"/>
        </w:rPr>
        <w:t> </w:t>
      </w:r>
      <w:r>
        <w:rPr>
          <w:color w:val="000000"/>
        </w:rPr>
        <w:t>появились</w:t>
      </w:r>
      <w:r>
        <w:rPr>
          <w:color w:val="000000"/>
          <w:spacing w:val="-4"/>
        </w:rPr>
        <w:t> </w:t>
      </w:r>
      <w:r>
        <w:rPr>
          <w:color w:val="000000"/>
        </w:rPr>
        <w:t>часы</w:t>
      </w:r>
      <w:r>
        <w:rPr>
          <w:color w:val="000000"/>
          <w:spacing w:val="-4"/>
        </w:rPr>
        <w:t> </w:t>
      </w:r>
      <w:r>
        <w:rPr>
          <w:color w:val="000000"/>
        </w:rPr>
        <w:t>на башне Часозвони в Великом Новгороде.)</w:t>
      </w:r>
    </w:p>
    <w:p>
      <w:pPr>
        <w:pStyle w:val="BodyText"/>
        <w:spacing w:line="218" w:lineRule="auto" w:before="8"/>
        <w:ind w:left="793" w:right="791" w:firstLine="340"/>
        <w:jc w:val="both"/>
      </w:pPr>
      <w:r>
        <w:rPr/>
        <w:t>Оружейник </w:t>
      </w:r>
      <w:r>
        <w:rPr>
          <w:rFonts w:ascii="Book Antiqua" w:hAnsi="Book Antiqua"/>
          <w:b/>
          <w:i/>
        </w:rPr>
        <w:t>Андрей Чохов </w:t>
      </w:r>
      <w:r>
        <w:rPr/>
        <w:t>создал немало орудий в царствование Ивана IV Грозного. Но самая его известная пушка была отлита из бронзы уже после смерти царя, в </w:t>
      </w:r>
      <w:r>
        <w:rPr>
          <w:rFonts w:ascii="Book Antiqua" w:hAnsi="Book Antiqua"/>
          <w:b/>
        </w:rPr>
        <w:t>1586</w:t>
      </w:r>
      <w:r>
        <w:rPr>
          <w:rFonts w:ascii="Book Antiqua" w:hAnsi="Book Antiqua"/>
          <w:b/>
          <w:spacing w:val="34"/>
        </w:rPr>
        <w:t> </w:t>
      </w:r>
      <w:r>
        <w:rPr>
          <w:rFonts w:ascii="Book Antiqua" w:hAnsi="Book Antiqua"/>
          <w:b/>
        </w:rPr>
        <w:t>г. </w:t>
      </w:r>
      <w:r>
        <w:rPr/>
        <w:t>Это одна из самых больших бомбард мира того време- ни. Наружный диаметр ствола составляет 120 см, калибр пушки — 890 </w:t>
      </w:r>
      <w:r>
        <w:rPr/>
        <w:t>мм. Весит Царь-пушка более 39 тонн.</w:t>
      </w: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08" w:lineRule="auto" w:before="114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Какие новые технические знания были получены в XVI в.?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Как развивалось литейное дело в России XVI в.?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10"/>
        <w:rPr>
          <w:rFonts w:ascii="Tahoma"/>
          <w:sz w:val="19"/>
        </w:rPr>
      </w:pPr>
    </w:p>
    <w:p>
      <w:pPr>
        <w:spacing w:before="103"/>
        <w:ind w:left="890" w:right="0" w:firstLine="0"/>
        <w:jc w:val="both"/>
        <w:rPr>
          <w:rFonts w:ascii="Trebuchet MS" w:hAnsi="Trebuchet MS"/>
          <w:i/>
          <w:sz w:val="19"/>
        </w:rPr>
      </w:pPr>
      <w:r>
        <w:rPr/>
        <w:pict>
          <v:group style="position:absolute;margin-left:35.702999pt;margin-top:-1.978302pt;width:400.35pt;height:241.6pt;mso-position-horizontal-relative:page;mso-position-vertical-relative:paragraph;z-index:-21895168" id="docshapegroup1147" coordorigin="714,-40" coordsize="8007,4832">
            <v:rect style="position:absolute;left:714;top:-40;width:8007;height:4832" id="docshape1148" filled="true" fillcolor="#000000" stroked="false">
              <v:fill opacity="32768f" type="solid"/>
            </v:rect>
            <v:rect style="position:absolute;left:776;top:23;width:7881;height:4705" id="docshape1149" filled="true" fillcolor="#ffffff" stroked="false">
              <v:fill type="solid"/>
            </v:rect>
            <v:rect style="position:absolute;left:5172;top:-40;width:3543;height:2283" id="docshape1150" filled="true" fillcolor="#000000" stroked="false">
              <v:fill opacity="32768f" type="solid"/>
            </v:rect>
            <v:shape style="position:absolute;left:5245;top:33;width:3402;height:2140" type="#_x0000_t75" id="docshape1151" stroked="false">
              <v:imagedata r:id="rId226" o:title=""/>
            </v:shape>
            <v:rect style="position:absolute;left:5245;top:33;width:3402;height:2142" id="docshape1152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Царь-пушка.</w:t>
      </w:r>
      <w:r>
        <w:rPr>
          <w:rFonts w:ascii="Calibri" w:hAnsi="Calibri"/>
          <w:b/>
          <w:spacing w:val="36"/>
          <w:sz w:val="19"/>
        </w:rPr>
        <w:t> </w:t>
      </w:r>
      <w:r>
        <w:rPr>
          <w:rFonts w:ascii="Trebuchet MS" w:hAnsi="Trebuchet MS"/>
          <w:i/>
          <w:sz w:val="19"/>
        </w:rPr>
        <w:t>Мастер</w:t>
      </w:r>
      <w:r>
        <w:rPr>
          <w:rFonts w:ascii="Trebuchet MS" w:hAnsi="Trebuchet MS"/>
          <w:i/>
          <w:spacing w:val="22"/>
          <w:sz w:val="19"/>
        </w:rPr>
        <w:t> </w:t>
      </w:r>
      <w:r>
        <w:rPr>
          <w:rFonts w:ascii="Trebuchet MS" w:hAnsi="Trebuchet MS"/>
          <w:i/>
          <w:sz w:val="19"/>
        </w:rPr>
        <w:t>А.</w:t>
      </w:r>
      <w:r>
        <w:rPr>
          <w:rFonts w:ascii="Trebuchet MS" w:hAnsi="Trebuchet MS"/>
          <w:i/>
          <w:spacing w:val="23"/>
          <w:sz w:val="19"/>
        </w:rPr>
        <w:t> </w:t>
      </w:r>
      <w:r>
        <w:rPr>
          <w:rFonts w:ascii="Trebuchet MS" w:hAnsi="Trebuchet MS"/>
          <w:i/>
          <w:sz w:val="19"/>
        </w:rPr>
        <w:t>Чохов.</w:t>
      </w:r>
      <w:r>
        <w:rPr>
          <w:rFonts w:ascii="Trebuchet MS" w:hAnsi="Trebuchet MS"/>
          <w:i/>
          <w:spacing w:val="22"/>
          <w:sz w:val="19"/>
        </w:rPr>
        <w:t> </w:t>
      </w:r>
      <w:r>
        <w:rPr>
          <w:rFonts w:ascii="Trebuchet MS" w:hAnsi="Trebuchet MS"/>
          <w:i/>
          <w:sz w:val="19"/>
        </w:rPr>
        <w:t>1586</w:t>
      </w:r>
      <w:r>
        <w:rPr>
          <w:rFonts w:ascii="Trebuchet MS" w:hAnsi="Trebuchet MS"/>
          <w:i/>
          <w:spacing w:val="23"/>
          <w:sz w:val="19"/>
        </w:rPr>
        <w:t> </w:t>
      </w:r>
      <w:r>
        <w:rPr>
          <w:rFonts w:ascii="Trebuchet MS" w:hAnsi="Trebuchet MS"/>
          <w:i/>
          <w:spacing w:val="-5"/>
          <w:sz w:val="19"/>
        </w:rPr>
        <w:t>г.</w:t>
      </w:r>
    </w:p>
    <w:p>
      <w:pPr>
        <w:spacing w:line="220" w:lineRule="auto" w:before="100"/>
        <w:ind w:left="890" w:right="4229" w:firstLine="0"/>
        <w:jc w:val="both"/>
        <w:rPr>
          <w:sz w:val="19"/>
        </w:rPr>
      </w:pPr>
      <w:r>
        <w:rPr>
          <w:sz w:val="19"/>
        </w:rPr>
        <w:t>По курьёзу судьбы это мощное орудие </w:t>
      </w:r>
      <w:r>
        <w:rPr>
          <w:sz w:val="19"/>
        </w:rPr>
        <w:t>ни разу не использовалось в бою. Но один раз Царь-пушка, конечно, стреляла, так как после изготовления на Пушечном дворе все пушки обязательно проверялись. В 1591 г., когда</w:t>
      </w:r>
      <w:r>
        <w:rPr>
          <w:spacing w:val="-1"/>
          <w:sz w:val="19"/>
        </w:rPr>
        <w:t> </w:t>
      </w:r>
      <w:r>
        <w:rPr>
          <w:sz w:val="19"/>
        </w:rPr>
        <w:t>к</w:t>
      </w:r>
      <w:r>
        <w:rPr>
          <w:spacing w:val="-1"/>
          <w:sz w:val="19"/>
        </w:rPr>
        <w:t> </w:t>
      </w:r>
      <w:r>
        <w:rPr>
          <w:sz w:val="19"/>
        </w:rPr>
        <w:t>Москве</w:t>
      </w:r>
      <w:r>
        <w:rPr>
          <w:spacing w:val="-1"/>
          <w:sz w:val="19"/>
        </w:rPr>
        <w:t> </w:t>
      </w:r>
      <w:r>
        <w:rPr>
          <w:sz w:val="19"/>
        </w:rPr>
        <w:t>подошли</w:t>
      </w:r>
      <w:r>
        <w:rPr>
          <w:spacing w:val="-1"/>
          <w:sz w:val="19"/>
        </w:rPr>
        <w:t> </w:t>
      </w:r>
      <w:r>
        <w:rPr>
          <w:sz w:val="19"/>
        </w:rPr>
        <w:t>полчища</w:t>
      </w:r>
      <w:r>
        <w:rPr>
          <w:spacing w:val="-1"/>
          <w:sz w:val="19"/>
        </w:rPr>
        <w:t> </w:t>
      </w:r>
      <w:r>
        <w:rPr>
          <w:sz w:val="19"/>
        </w:rPr>
        <w:t>крымско- го</w:t>
      </w:r>
      <w:r>
        <w:rPr>
          <w:spacing w:val="-1"/>
          <w:sz w:val="19"/>
        </w:rPr>
        <w:t> </w:t>
      </w:r>
      <w:r>
        <w:rPr>
          <w:sz w:val="19"/>
        </w:rPr>
        <w:t>хана</w:t>
      </w:r>
      <w:r>
        <w:rPr>
          <w:spacing w:val="-1"/>
          <w:sz w:val="19"/>
        </w:rPr>
        <w:t> </w:t>
      </w:r>
      <w:r>
        <w:rPr>
          <w:sz w:val="19"/>
        </w:rPr>
        <w:t>Казы-Гирея,</w:t>
      </w:r>
      <w:r>
        <w:rPr>
          <w:spacing w:val="-1"/>
          <w:sz w:val="19"/>
        </w:rPr>
        <w:t> </w:t>
      </w:r>
      <w:r>
        <w:rPr>
          <w:sz w:val="19"/>
        </w:rPr>
        <w:t>Царь-пушку</w:t>
      </w:r>
      <w:r>
        <w:rPr>
          <w:spacing w:val="-1"/>
          <w:sz w:val="19"/>
        </w:rPr>
        <w:t> </w:t>
      </w:r>
      <w:r>
        <w:rPr>
          <w:sz w:val="19"/>
        </w:rPr>
        <w:t>привели</w:t>
      </w:r>
      <w:r>
        <w:rPr>
          <w:spacing w:val="-1"/>
          <w:sz w:val="19"/>
        </w:rPr>
        <w:t> </w:t>
      </w:r>
      <w:r>
        <w:rPr>
          <w:sz w:val="19"/>
        </w:rPr>
        <w:t>в боевую</w:t>
      </w:r>
      <w:r>
        <w:rPr>
          <w:spacing w:val="-11"/>
          <w:sz w:val="19"/>
        </w:rPr>
        <w:t> </w:t>
      </w:r>
      <w:r>
        <w:rPr>
          <w:sz w:val="19"/>
        </w:rPr>
        <w:t>готовность.</w:t>
      </w:r>
      <w:r>
        <w:rPr>
          <w:spacing w:val="-11"/>
          <w:sz w:val="19"/>
        </w:rPr>
        <w:t> </w:t>
      </w:r>
      <w:r>
        <w:rPr>
          <w:sz w:val="19"/>
        </w:rPr>
        <w:t>Её</w:t>
      </w:r>
      <w:r>
        <w:rPr>
          <w:spacing w:val="-11"/>
          <w:sz w:val="19"/>
        </w:rPr>
        <w:t> </w:t>
      </w:r>
      <w:r>
        <w:rPr>
          <w:sz w:val="19"/>
        </w:rPr>
        <w:t>поставили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Китай-го- </w:t>
      </w:r>
      <w:r>
        <w:rPr>
          <w:w w:val="95"/>
          <w:sz w:val="19"/>
        </w:rPr>
        <w:t>роде для защиты главных Кремлёвских ворот </w:t>
      </w:r>
      <w:r>
        <w:rPr>
          <w:sz w:val="19"/>
        </w:rPr>
        <w:t>и</w:t>
      </w:r>
      <w:r>
        <w:rPr>
          <w:spacing w:val="32"/>
          <w:sz w:val="19"/>
        </w:rPr>
        <w:t> </w:t>
      </w:r>
      <w:r>
        <w:rPr>
          <w:sz w:val="19"/>
        </w:rPr>
        <w:t>чтобы</w:t>
      </w:r>
      <w:r>
        <w:rPr>
          <w:spacing w:val="33"/>
          <w:sz w:val="19"/>
        </w:rPr>
        <w:t> </w:t>
      </w:r>
      <w:r>
        <w:rPr>
          <w:sz w:val="19"/>
        </w:rPr>
        <w:t>держать</w:t>
      </w:r>
      <w:r>
        <w:rPr>
          <w:spacing w:val="32"/>
          <w:sz w:val="19"/>
        </w:rPr>
        <w:t> </w:t>
      </w:r>
      <w:r>
        <w:rPr>
          <w:sz w:val="19"/>
        </w:rPr>
        <w:t>под</w:t>
      </w:r>
      <w:r>
        <w:rPr>
          <w:spacing w:val="33"/>
          <w:sz w:val="19"/>
        </w:rPr>
        <w:t> </w:t>
      </w:r>
      <w:r>
        <w:rPr>
          <w:sz w:val="19"/>
        </w:rPr>
        <w:t>контролем</w:t>
      </w:r>
      <w:r>
        <w:rPr>
          <w:spacing w:val="32"/>
          <w:sz w:val="19"/>
        </w:rPr>
        <w:t> </w:t>
      </w:r>
      <w:r>
        <w:rPr>
          <w:spacing w:val="-4"/>
          <w:sz w:val="19"/>
        </w:rPr>
        <w:t>переправу</w:t>
      </w:r>
    </w:p>
    <w:p>
      <w:pPr>
        <w:spacing w:line="220" w:lineRule="auto" w:before="0"/>
        <w:ind w:left="890" w:right="639" w:firstLine="0"/>
        <w:jc w:val="both"/>
        <w:rPr>
          <w:sz w:val="19"/>
        </w:rPr>
      </w:pPr>
      <w:r>
        <w:rPr>
          <w:w w:val="95"/>
          <w:sz w:val="19"/>
        </w:rPr>
        <w:t>через Москву-реку. Однако татар обратили в бегство, прежде чем Царь-пушка </w:t>
      </w:r>
      <w:r>
        <w:rPr>
          <w:w w:val="95"/>
          <w:sz w:val="19"/>
        </w:rPr>
        <w:t>успела </w:t>
      </w:r>
      <w:r>
        <w:rPr>
          <w:sz w:val="19"/>
        </w:rPr>
        <w:t>хоть раз выстрелить.</w:t>
      </w:r>
    </w:p>
    <w:p>
      <w:pPr>
        <w:spacing w:line="220" w:lineRule="auto" w:before="111"/>
        <w:ind w:left="890" w:right="638" w:firstLine="0"/>
        <w:jc w:val="both"/>
        <w:rPr>
          <w:sz w:val="19"/>
        </w:rPr>
      </w:pP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XVI</w:t>
      </w:r>
      <w:r>
        <w:rPr>
          <w:spacing w:val="-3"/>
          <w:sz w:val="19"/>
        </w:rPr>
        <w:t> </w:t>
      </w:r>
      <w:r>
        <w:rPr>
          <w:sz w:val="19"/>
        </w:rPr>
        <w:t>в.</w:t>
      </w:r>
      <w:r>
        <w:rPr>
          <w:spacing w:val="-3"/>
          <w:sz w:val="19"/>
        </w:rPr>
        <w:t> </w:t>
      </w:r>
      <w:r>
        <w:rPr>
          <w:sz w:val="19"/>
        </w:rPr>
        <w:t>Царь-пушка</w:t>
      </w:r>
      <w:r>
        <w:rPr>
          <w:spacing w:val="-3"/>
          <w:sz w:val="19"/>
        </w:rPr>
        <w:t> </w:t>
      </w:r>
      <w:r>
        <w:rPr>
          <w:sz w:val="19"/>
        </w:rPr>
        <w:t>стояла</w:t>
      </w:r>
      <w:r>
        <w:rPr>
          <w:spacing w:val="-3"/>
          <w:sz w:val="19"/>
        </w:rPr>
        <w:t> </w:t>
      </w:r>
      <w:r>
        <w:rPr>
          <w:sz w:val="19"/>
        </w:rPr>
        <w:t>на</w:t>
      </w:r>
      <w:r>
        <w:rPr>
          <w:spacing w:val="-3"/>
          <w:sz w:val="19"/>
        </w:rPr>
        <w:t> </w:t>
      </w:r>
      <w:r>
        <w:rPr>
          <w:sz w:val="19"/>
        </w:rPr>
        <w:t>Красной</w:t>
      </w:r>
      <w:r>
        <w:rPr>
          <w:spacing w:val="-3"/>
          <w:sz w:val="19"/>
        </w:rPr>
        <w:t> </w:t>
      </w:r>
      <w:r>
        <w:rPr>
          <w:sz w:val="19"/>
        </w:rPr>
        <w:t>площади</w:t>
      </w:r>
      <w:r>
        <w:rPr>
          <w:spacing w:val="-3"/>
          <w:sz w:val="19"/>
        </w:rPr>
        <w:t> </w:t>
      </w:r>
      <w:r>
        <w:rPr>
          <w:sz w:val="19"/>
        </w:rPr>
        <w:t>у</w:t>
      </w:r>
      <w:r>
        <w:rPr>
          <w:spacing w:val="-3"/>
          <w:sz w:val="19"/>
        </w:rPr>
        <w:t> </w:t>
      </w:r>
      <w:r>
        <w:rPr>
          <w:sz w:val="19"/>
        </w:rPr>
        <w:t>Лобного</w:t>
      </w:r>
      <w:r>
        <w:rPr>
          <w:spacing w:val="-3"/>
          <w:sz w:val="19"/>
        </w:rPr>
        <w:t> </w:t>
      </w:r>
      <w:r>
        <w:rPr>
          <w:sz w:val="19"/>
        </w:rPr>
        <w:t>места,</w:t>
      </w:r>
      <w:r>
        <w:rPr>
          <w:spacing w:val="-3"/>
          <w:sz w:val="19"/>
        </w:rPr>
        <w:t> </w:t>
      </w:r>
      <w:r>
        <w:rPr>
          <w:sz w:val="19"/>
        </w:rPr>
        <w:t>с</w:t>
      </w:r>
      <w:r>
        <w:rPr>
          <w:spacing w:val="-3"/>
          <w:sz w:val="19"/>
        </w:rPr>
        <w:t> </w:t>
      </w:r>
      <w:r>
        <w:rPr>
          <w:sz w:val="19"/>
        </w:rPr>
        <w:t>которого</w:t>
      </w:r>
      <w:r>
        <w:rPr>
          <w:spacing w:val="-3"/>
          <w:sz w:val="19"/>
        </w:rPr>
        <w:t> </w:t>
      </w:r>
      <w:r>
        <w:rPr>
          <w:sz w:val="19"/>
        </w:rPr>
        <w:t>чита- </w:t>
      </w:r>
      <w:r>
        <w:rPr>
          <w:spacing w:val="-2"/>
          <w:sz w:val="19"/>
        </w:rPr>
        <w:t>лись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царские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указы.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Сейчас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она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находится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внутри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Кремля.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Декоративный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лафет,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на котором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она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установлена,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изготовлен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значительно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позже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XIX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Рядом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находятся </w:t>
      </w:r>
      <w:r>
        <w:rPr>
          <w:sz w:val="19"/>
        </w:rPr>
        <w:t>декоративные ядра.</w:t>
      </w:r>
    </w:p>
    <w:p>
      <w:pPr>
        <w:spacing w:line="218" w:lineRule="auto" w:before="113"/>
        <w:ind w:left="1230" w:right="638" w:hanging="341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40"/>
          <w:sz w:val="20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русские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иностранные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артиллерийские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орудия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большого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калибра,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изготов- ленные в XVI в., вы знаете? Обратитесь к дополнительным источникам информа- </w:t>
      </w:r>
      <w:r>
        <w:rPr>
          <w:rFonts w:ascii="Tahoma" w:hAnsi="Tahoma"/>
          <w:spacing w:val="-4"/>
          <w:sz w:val="19"/>
        </w:rPr>
        <w:t>ции.</w:t>
      </w:r>
    </w:p>
    <w:p>
      <w:pPr>
        <w:spacing w:after="0" w:line="218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rFonts w:ascii="Tahoma"/>
          <w:sz w:val="17"/>
        </w:rPr>
      </w:pPr>
    </w:p>
    <w:p>
      <w:pPr>
        <w:pStyle w:val="BodyText"/>
        <w:ind w:left="731"/>
        <w:rPr>
          <w:rFonts w:ascii="Tahoma"/>
        </w:rPr>
      </w:pPr>
      <w:r>
        <w:rPr>
          <w:rFonts w:ascii="Tahoma"/>
        </w:rPr>
        <w:pict>
          <v:group style="width:385.95pt;height:107.65pt;mso-position-horizontal-relative:char;mso-position-vertical-relative:line" id="docshapegroup1153" coordorigin="0,0" coordsize="7719,2153">
            <v:rect style="position:absolute;left:0;top:0;width:7719;height:2153" id="docshape1154" filled="true" fillcolor="#000000" stroked="false">
              <v:fill opacity="32768f" type="solid"/>
            </v:rect>
            <v:rect style="position:absolute;left:62;top:63;width:7597;height:2030" id="docshape1155" filled="true" fillcolor="#e9eff8" stroked="false">
              <v:fill type="solid"/>
            </v:rect>
            <v:shape style="position:absolute;left:160;top:161;width:356;height:351" type="#_x0000_t75" id="docshape1156" stroked="false">
              <v:imagedata r:id="rId227" o:title=""/>
            </v:shape>
            <v:shape style="position:absolute;left:0;top:0;width:7719;height:2153" type="#_x0000_t202" id="docshape1157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5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Во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второй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половине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XVI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в.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русское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общество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жило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напряжённой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духовной жизнью. Продолжались религиозные искания, появлялись новые </w:t>
                    </w:r>
                    <w:r>
                      <w:rPr>
                        <w:rFonts w:ascii="Tahoma" w:hAnsi="Tahoma"/>
                        <w:sz w:val="20"/>
                      </w:rPr>
                      <w:t>ереси.</w:t>
                    </w:r>
                    <w:r>
                      <w:rPr>
                        <w:rFonts w:ascii="Tahoma" w:hAnsi="Tahoma"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В это время создаются такие выдающиеся памятники, как Лицевой летопис- ный свод, «Степенная книга», Великие Четьи-Минеи, «Домострой». Получил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развитие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новый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жанр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—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публицистика.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Успехи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книгопечатания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способство- </w:t>
                    </w:r>
                    <w:r>
                      <w:rPr>
                        <w:rFonts w:ascii="Tahoma" w:hAnsi="Tahoma"/>
                        <w:sz w:val="20"/>
                      </w:rPr>
                      <w:t>вали распространению просвещения.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BodyText"/>
        <w:rPr>
          <w:rFonts w:ascii="Tahoma"/>
          <w:sz w:val="6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113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96.pn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48"/>
        </w:numPr>
        <w:tabs>
          <w:tab w:pos="954" w:val="left" w:leader="none"/>
        </w:tabs>
        <w:spacing w:line="240" w:lineRule="auto" w:before="27" w:after="0"/>
        <w:ind w:left="953" w:right="0" w:hanging="161"/>
        <w:jc w:val="left"/>
        <w:rPr>
          <w:sz w:val="19"/>
        </w:rPr>
      </w:pPr>
      <w:r>
        <w:rPr>
          <w:rFonts w:ascii="Calibri" w:hAnsi="Calibri"/>
          <w:b/>
          <w:color w:val="DB413F"/>
          <w:spacing w:val="-2"/>
          <w:w w:val="95"/>
          <w:sz w:val="19"/>
        </w:rPr>
        <w:t>*</w:t>
      </w:r>
      <w:r>
        <w:rPr>
          <w:rFonts w:ascii="Calibri" w:hAnsi="Calibri"/>
          <w:b/>
          <w:color w:val="DB413F"/>
          <w:spacing w:val="57"/>
          <w:sz w:val="19"/>
        </w:rPr>
        <w:t> </w:t>
      </w:r>
      <w:r>
        <w:rPr>
          <w:spacing w:val="-2"/>
          <w:w w:val="95"/>
          <w:sz w:val="19"/>
        </w:rPr>
        <w:t>Составьте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в</w:t>
      </w:r>
      <w:r>
        <w:rPr>
          <w:spacing w:val="-5"/>
          <w:w w:val="95"/>
          <w:sz w:val="19"/>
        </w:rPr>
        <w:t> </w:t>
      </w:r>
      <w:r>
        <w:rPr>
          <w:spacing w:val="-2"/>
          <w:w w:val="95"/>
          <w:sz w:val="19"/>
        </w:rPr>
        <w:t>тетради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простой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план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ответа</w:t>
      </w:r>
      <w:r>
        <w:rPr>
          <w:spacing w:val="-5"/>
          <w:w w:val="95"/>
          <w:sz w:val="19"/>
        </w:rPr>
        <w:t> </w:t>
      </w:r>
      <w:r>
        <w:rPr>
          <w:spacing w:val="-2"/>
          <w:w w:val="95"/>
          <w:sz w:val="19"/>
        </w:rPr>
        <w:t>по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теме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«Духовная</w:t>
      </w:r>
      <w:r>
        <w:rPr>
          <w:spacing w:val="-5"/>
          <w:w w:val="95"/>
          <w:sz w:val="19"/>
        </w:rPr>
        <w:t> </w:t>
      </w:r>
      <w:r>
        <w:rPr>
          <w:spacing w:val="-2"/>
          <w:w w:val="95"/>
          <w:sz w:val="19"/>
        </w:rPr>
        <w:t>жизнь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общества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в</w:t>
      </w:r>
      <w:r>
        <w:rPr>
          <w:spacing w:val="-5"/>
          <w:w w:val="95"/>
          <w:sz w:val="19"/>
        </w:rPr>
        <w:t> </w:t>
      </w:r>
      <w:r>
        <w:rPr>
          <w:spacing w:val="-2"/>
          <w:w w:val="95"/>
          <w:sz w:val="19"/>
        </w:rPr>
        <w:t>XVI</w:t>
      </w:r>
      <w:r>
        <w:rPr>
          <w:spacing w:val="-4"/>
          <w:w w:val="95"/>
          <w:sz w:val="19"/>
        </w:rPr>
        <w:t> в.».</w:t>
      </w:r>
    </w:p>
    <w:p>
      <w:pPr>
        <w:pStyle w:val="ListParagraph"/>
        <w:numPr>
          <w:ilvl w:val="0"/>
          <w:numId w:val="48"/>
        </w:numPr>
        <w:tabs>
          <w:tab w:pos="1134" w:val="left" w:leader="none"/>
        </w:tabs>
        <w:spacing w:line="208" w:lineRule="auto" w:before="49" w:after="0"/>
        <w:ind w:left="1133" w:right="790" w:hanging="341"/>
        <w:jc w:val="left"/>
        <w:rPr>
          <w:sz w:val="19"/>
        </w:rPr>
      </w:pPr>
      <w:r>
        <w:rPr>
          <w:sz w:val="19"/>
        </w:rPr>
        <w:t>Какие</w:t>
      </w:r>
      <w:r>
        <w:rPr>
          <w:spacing w:val="-15"/>
          <w:sz w:val="19"/>
        </w:rPr>
        <w:t> </w:t>
      </w:r>
      <w:r>
        <w:rPr>
          <w:sz w:val="19"/>
        </w:rPr>
        <w:t>жанры</w:t>
      </w:r>
      <w:r>
        <w:rPr>
          <w:spacing w:val="-15"/>
          <w:sz w:val="19"/>
        </w:rPr>
        <w:t> </w:t>
      </w:r>
      <w:r>
        <w:rPr>
          <w:sz w:val="19"/>
        </w:rPr>
        <w:t>были</w:t>
      </w:r>
      <w:r>
        <w:rPr>
          <w:spacing w:val="-15"/>
          <w:sz w:val="19"/>
        </w:rPr>
        <w:t> </w:t>
      </w:r>
      <w:r>
        <w:rPr>
          <w:sz w:val="19"/>
        </w:rPr>
        <w:t>характерны</w:t>
      </w:r>
      <w:r>
        <w:rPr>
          <w:spacing w:val="-15"/>
          <w:sz w:val="19"/>
        </w:rPr>
        <w:t> </w:t>
      </w:r>
      <w:r>
        <w:rPr>
          <w:sz w:val="19"/>
        </w:rPr>
        <w:t>для</w:t>
      </w:r>
      <w:r>
        <w:rPr>
          <w:spacing w:val="-15"/>
          <w:sz w:val="19"/>
        </w:rPr>
        <w:t> </w:t>
      </w:r>
      <w:r>
        <w:rPr>
          <w:sz w:val="19"/>
        </w:rPr>
        <w:t>литературы</w:t>
      </w:r>
      <w:r>
        <w:rPr>
          <w:spacing w:val="-15"/>
          <w:sz w:val="19"/>
        </w:rPr>
        <w:t> </w:t>
      </w:r>
      <w:r>
        <w:rPr>
          <w:sz w:val="19"/>
        </w:rPr>
        <w:t>XVI</w:t>
      </w:r>
      <w:r>
        <w:rPr>
          <w:spacing w:val="-14"/>
          <w:sz w:val="19"/>
        </w:rPr>
        <w:t> </w:t>
      </w:r>
      <w:r>
        <w:rPr>
          <w:sz w:val="19"/>
        </w:rPr>
        <w:t>в.?</w:t>
      </w:r>
      <w:r>
        <w:rPr>
          <w:spacing w:val="-15"/>
          <w:sz w:val="19"/>
        </w:rPr>
        <w:t> </w:t>
      </w:r>
      <w:r>
        <w:rPr>
          <w:sz w:val="19"/>
        </w:rPr>
        <w:t>Какие</w:t>
      </w:r>
      <w:r>
        <w:rPr>
          <w:spacing w:val="-15"/>
          <w:sz w:val="19"/>
        </w:rPr>
        <w:t> </w:t>
      </w:r>
      <w:r>
        <w:rPr>
          <w:sz w:val="19"/>
        </w:rPr>
        <w:t>изменения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ней</w:t>
      </w:r>
      <w:r>
        <w:rPr>
          <w:spacing w:val="-15"/>
          <w:sz w:val="19"/>
        </w:rPr>
        <w:t> </w:t>
      </w:r>
      <w:r>
        <w:rPr>
          <w:sz w:val="19"/>
        </w:rPr>
        <w:t>про- исходят? Какими факторами это обусловлено?</w:t>
      </w:r>
    </w:p>
    <w:p>
      <w:pPr>
        <w:pStyle w:val="ListParagraph"/>
        <w:numPr>
          <w:ilvl w:val="0"/>
          <w:numId w:val="48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sz w:val="19"/>
        </w:rPr>
        <w:t>Рассмотрите</w:t>
      </w:r>
      <w:r>
        <w:rPr>
          <w:spacing w:val="13"/>
          <w:sz w:val="19"/>
        </w:rPr>
        <w:t> </w:t>
      </w:r>
      <w:r>
        <w:rPr>
          <w:sz w:val="19"/>
        </w:rPr>
        <w:t>иллюстрацию</w:t>
      </w:r>
      <w:r>
        <w:rPr>
          <w:spacing w:val="13"/>
          <w:sz w:val="19"/>
        </w:rPr>
        <w:t> </w:t>
      </w:r>
      <w:r>
        <w:rPr>
          <w:sz w:val="19"/>
        </w:rPr>
        <w:t>в</w:t>
      </w:r>
      <w:r>
        <w:rPr>
          <w:spacing w:val="13"/>
          <w:sz w:val="19"/>
        </w:rPr>
        <w:t> </w:t>
      </w:r>
      <w:r>
        <w:rPr>
          <w:sz w:val="19"/>
        </w:rPr>
        <w:t>начале</w:t>
      </w:r>
      <w:r>
        <w:rPr>
          <w:spacing w:val="13"/>
          <w:sz w:val="19"/>
        </w:rPr>
        <w:t> </w:t>
      </w:r>
      <w:r>
        <w:rPr>
          <w:sz w:val="19"/>
        </w:rPr>
        <w:t>параграфа.</w:t>
      </w:r>
      <w:r>
        <w:rPr>
          <w:spacing w:val="13"/>
          <w:sz w:val="19"/>
        </w:rPr>
        <w:t> </w:t>
      </w:r>
      <w:r>
        <w:rPr>
          <w:sz w:val="19"/>
        </w:rPr>
        <w:t>Опишите</w:t>
      </w:r>
      <w:r>
        <w:rPr>
          <w:spacing w:val="13"/>
          <w:sz w:val="19"/>
        </w:rPr>
        <w:t> </w:t>
      </w:r>
      <w:r>
        <w:rPr>
          <w:sz w:val="19"/>
        </w:rPr>
        <w:t>картину.</w:t>
      </w:r>
      <w:r>
        <w:rPr>
          <w:spacing w:val="13"/>
          <w:sz w:val="19"/>
        </w:rPr>
        <w:t> </w:t>
      </w:r>
      <w:r>
        <w:rPr>
          <w:sz w:val="19"/>
        </w:rPr>
        <w:t>Почему</w:t>
      </w:r>
      <w:r>
        <w:rPr>
          <w:spacing w:val="13"/>
          <w:sz w:val="19"/>
        </w:rPr>
        <w:t> </w:t>
      </w:r>
      <w:r>
        <w:rPr>
          <w:sz w:val="19"/>
        </w:rPr>
        <w:t>Иван Грозный</w:t>
      </w:r>
      <w:r>
        <w:rPr>
          <w:spacing w:val="-6"/>
          <w:sz w:val="19"/>
        </w:rPr>
        <w:t> </w:t>
      </w:r>
      <w:r>
        <w:rPr>
          <w:sz w:val="19"/>
        </w:rPr>
        <w:t>уделял</w:t>
      </w:r>
      <w:r>
        <w:rPr>
          <w:spacing w:val="-6"/>
          <w:sz w:val="19"/>
        </w:rPr>
        <w:t> </w:t>
      </w:r>
      <w:r>
        <w:rPr>
          <w:sz w:val="19"/>
        </w:rPr>
        <w:t>большое</w:t>
      </w:r>
      <w:r>
        <w:rPr>
          <w:spacing w:val="-6"/>
          <w:sz w:val="19"/>
        </w:rPr>
        <w:t> </w:t>
      </w:r>
      <w:r>
        <w:rPr>
          <w:sz w:val="19"/>
        </w:rPr>
        <w:t>внимание</w:t>
      </w:r>
      <w:r>
        <w:rPr>
          <w:spacing w:val="-6"/>
          <w:sz w:val="19"/>
        </w:rPr>
        <w:t> </w:t>
      </w:r>
      <w:r>
        <w:rPr>
          <w:sz w:val="19"/>
        </w:rPr>
        <w:t>развитию</w:t>
      </w:r>
      <w:r>
        <w:rPr>
          <w:spacing w:val="-6"/>
          <w:sz w:val="19"/>
        </w:rPr>
        <w:t> </w:t>
      </w:r>
      <w:r>
        <w:rPr>
          <w:sz w:val="19"/>
        </w:rPr>
        <w:t>книгопечатания</w:t>
      </w:r>
      <w:r>
        <w:rPr>
          <w:spacing w:val="-6"/>
          <w:sz w:val="19"/>
        </w:rPr>
        <w:t> </w:t>
      </w:r>
      <w:r>
        <w:rPr>
          <w:sz w:val="19"/>
        </w:rPr>
        <w:t>в</w:t>
      </w:r>
      <w:r>
        <w:rPr>
          <w:spacing w:val="-6"/>
          <w:sz w:val="19"/>
        </w:rPr>
        <w:t> </w:t>
      </w:r>
      <w:r>
        <w:rPr>
          <w:sz w:val="19"/>
        </w:rPr>
        <w:t>России?</w:t>
      </w:r>
    </w:p>
    <w:p>
      <w:pPr>
        <w:pStyle w:val="ListParagraph"/>
        <w:numPr>
          <w:ilvl w:val="0"/>
          <w:numId w:val="48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Почему в XVI в. произошёл расцвет публицистики в России? Каких публицистов это- </w:t>
      </w:r>
      <w:r>
        <w:rPr>
          <w:sz w:val="19"/>
        </w:rPr>
        <w:t>го периода вы знаете? Какие вопросы нашли отражение в их произведениях?</w:t>
      </w:r>
    </w:p>
    <w:p>
      <w:pPr>
        <w:spacing w:line="208" w:lineRule="auto" w:before="66"/>
        <w:ind w:left="1133" w:right="792" w:hanging="757"/>
        <w:jc w:val="left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10" cy="121640"/>
            <wp:effectExtent l="0" t="0" r="0" b="0"/>
            <wp:docPr id="115" name="image1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97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10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5.*</w:t>
      </w:r>
      <w:r>
        <w:rPr>
          <w:rFonts w:ascii="Calibri" w:hAnsi="Calibri"/>
          <w:b/>
          <w:color w:val="DB413F"/>
          <w:spacing w:val="20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представления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мире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человека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раннего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Нового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времени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Европе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Рос- сии в XVI в. Выделите черты сходства и различия.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64.604294pt;margin-top:11.047163pt;width:239pt;height:7.85pt;mso-position-horizontal-relative:page;mso-position-vertical-relative:paragraph;z-index:-21893632" id="docshapegroup1158" coordorigin="3292,221" coordsize="4780,157">
            <v:line style="position:absolute" from="3342,299" to="7977,299" stroked="true" strokeweight="1pt" strokecolor="#4495d1">
              <v:stroke dashstyle="dot"/>
            </v:line>
            <v:shape style="position:absolute;left:3292;top:289;width:4715;height:20" id="docshape1159" coordorigin="3292,289" coordsize="4715,20" path="m3312,299l3309,292,3302,289,3295,292,3292,299,3295,306,3302,309,3309,306,3312,299xm8007,299l8004,292,7997,289,7990,292,7987,299,7990,306,7997,309,8004,306,8007,299xe" filled="true" fillcolor="#4495d1" stroked="false">
              <v:path arrowok="t"/>
              <v:fill type="solid"/>
            </v:shape>
            <v:shape style="position:absolute;left:7987;top:220;width:84;height:157" id="docshape1160" coordorigin="7987,221" coordsize="84,157" path="m7987,221l7987,377,8071,299,7987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117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48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Определите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хронологический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порядок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событий: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1)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отлита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Царь-пушка;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2)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учрежде- </w:t>
      </w:r>
      <w:r>
        <w:rPr>
          <w:rFonts w:ascii="Tahoma" w:hAnsi="Tahoma"/>
          <w:sz w:val="19"/>
        </w:rPr>
        <w:t>ние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инквизиционного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трибунала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Риме;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3)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издание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первой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датированной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россий- </w:t>
      </w:r>
      <w:r>
        <w:rPr>
          <w:rFonts w:ascii="Tahoma" w:hAnsi="Tahoma"/>
          <w:w w:val="95"/>
          <w:sz w:val="19"/>
        </w:rPr>
        <w:t>ской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печатной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книги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«Апостол»;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4)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публикация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первого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Индекса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запрещённых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книг.</w:t>
      </w:r>
    </w:p>
    <w:p>
      <w:pPr>
        <w:pStyle w:val="Heading7"/>
        <w:spacing w:before="189"/>
      </w:pPr>
      <w:r>
        <w:rPr/>
        <w:pict>
          <v:group style="position:absolute;margin-left:155.961899pt;margin-top:10.117361pt;width:263.6pt;height:14.2pt;mso-position-horizontal-relative:page;mso-position-vertical-relative:paragraph;z-index:15830528" id="docshapegroup1161" coordorigin="3119,202" coordsize="5272,284">
            <v:shape style="position:absolute;left:8107;top:202;width:284;height:284" type="#_x0000_t75" id="docshape1162" stroked="false">
              <v:imagedata r:id="rId15" o:title=""/>
            </v:shape>
            <v:line style="position:absolute" from="3169,348" to="7956,348" stroked="true" strokeweight="1pt" strokecolor="#4495d1">
              <v:stroke dashstyle="dot"/>
            </v:line>
            <v:shape style="position:absolute;left:3119;top:337;width:4867;height:20" id="docshape1163" coordorigin="3119,338" coordsize="4867,20" path="m3139,348l3136,340,3129,338,3122,340,3119,348,3122,355,3129,358,3136,355,3139,348xm7986,348l7983,340,7976,338,7969,340,7966,348,7969,355,7976,358,7983,355,7986,348xe" filled="true" fillcolor="#4495d1" stroked="false">
              <v:path arrowok="t"/>
              <v:fill type="solid"/>
            </v:shape>
            <v:shape style="position:absolute;left:7966;top:269;width:84;height:157" id="docshape1164" coordorigin="7966,269" coordsize="84,157" path="m7966,269l7966,426,8050,348,7966,26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before="27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отрывок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исторического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источника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ответьте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вопросы.</w:t>
      </w:r>
    </w:p>
    <w:p>
      <w:pPr>
        <w:spacing w:line="220" w:lineRule="auto" w:before="112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Следует мужьям поучать жён своих с любовью и примерным наставлением, жёны </w:t>
      </w:r>
      <w:r>
        <w:rPr>
          <w:sz w:val="19"/>
        </w:rPr>
        <w:t>мужей своих вопрошают о строгом порядке, о том, как душу спасти, Богу и мужу угодить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дом</w:t>
      </w:r>
      <w:r>
        <w:rPr>
          <w:spacing w:val="-12"/>
          <w:sz w:val="19"/>
        </w:rPr>
        <w:t> </w:t>
      </w:r>
      <w:r>
        <w:rPr>
          <w:sz w:val="19"/>
        </w:rPr>
        <w:t>свой</w:t>
      </w:r>
      <w:r>
        <w:rPr>
          <w:spacing w:val="-12"/>
          <w:sz w:val="19"/>
        </w:rPr>
        <w:t> </w:t>
      </w:r>
      <w:r>
        <w:rPr>
          <w:sz w:val="19"/>
        </w:rPr>
        <w:t>хорошо</w:t>
      </w:r>
      <w:r>
        <w:rPr>
          <w:spacing w:val="-12"/>
          <w:sz w:val="19"/>
        </w:rPr>
        <w:t> </w:t>
      </w:r>
      <w:r>
        <w:rPr>
          <w:sz w:val="19"/>
        </w:rPr>
        <w:t>устроить,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во</w:t>
      </w:r>
      <w:r>
        <w:rPr>
          <w:spacing w:val="-12"/>
          <w:sz w:val="19"/>
        </w:rPr>
        <w:t> </w:t>
      </w:r>
      <w:r>
        <w:rPr>
          <w:sz w:val="19"/>
        </w:rPr>
        <w:t>всём</w:t>
      </w:r>
      <w:r>
        <w:rPr>
          <w:spacing w:val="-12"/>
          <w:sz w:val="19"/>
        </w:rPr>
        <w:t> </w:t>
      </w:r>
      <w:r>
        <w:rPr>
          <w:sz w:val="19"/>
        </w:rPr>
        <w:t>покоряться</w:t>
      </w:r>
      <w:r>
        <w:rPr>
          <w:spacing w:val="-12"/>
          <w:sz w:val="19"/>
        </w:rPr>
        <w:t> </w:t>
      </w:r>
      <w:r>
        <w:rPr>
          <w:sz w:val="19"/>
        </w:rPr>
        <w:t>мужу;</w:t>
      </w:r>
      <w:r>
        <w:rPr>
          <w:spacing w:val="-12"/>
          <w:sz w:val="19"/>
        </w:rPr>
        <w:t> </w:t>
      </w:r>
      <w:r>
        <w:rPr>
          <w:sz w:val="19"/>
        </w:rPr>
        <w:t>а</w:t>
      </w:r>
      <w:r>
        <w:rPr>
          <w:spacing w:val="-12"/>
          <w:sz w:val="19"/>
        </w:rPr>
        <w:t> </w:t>
      </w:r>
      <w:r>
        <w:rPr>
          <w:sz w:val="19"/>
        </w:rPr>
        <w:t>что</w:t>
      </w:r>
      <w:r>
        <w:rPr>
          <w:spacing w:val="-12"/>
          <w:sz w:val="19"/>
        </w:rPr>
        <w:t> </w:t>
      </w:r>
      <w:r>
        <w:rPr>
          <w:sz w:val="19"/>
        </w:rPr>
        <w:t>муж</w:t>
      </w:r>
      <w:r>
        <w:rPr>
          <w:spacing w:val="-12"/>
          <w:sz w:val="19"/>
        </w:rPr>
        <w:t> </w:t>
      </w:r>
      <w:r>
        <w:rPr>
          <w:sz w:val="19"/>
        </w:rPr>
        <w:t>накажет, с тем охотно соглашаться и исполнять по его наставлению; и прежде всего иметь страх Божий и пребывать в телесной чистоте...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sz w:val="19"/>
        </w:rPr>
        <w:t>А</w:t>
      </w:r>
      <w:r>
        <w:rPr>
          <w:spacing w:val="-10"/>
          <w:sz w:val="19"/>
        </w:rPr>
        <w:t> </w:t>
      </w:r>
      <w:r>
        <w:rPr>
          <w:sz w:val="19"/>
        </w:rPr>
        <w:t>всякий</w:t>
      </w:r>
      <w:r>
        <w:rPr>
          <w:spacing w:val="-11"/>
          <w:sz w:val="19"/>
        </w:rPr>
        <w:t> </w:t>
      </w:r>
      <w:r>
        <w:rPr>
          <w:sz w:val="19"/>
        </w:rPr>
        <w:t>бы</w:t>
      </w:r>
      <w:r>
        <w:rPr>
          <w:spacing w:val="-10"/>
          <w:sz w:val="19"/>
        </w:rPr>
        <w:t> </w:t>
      </w:r>
      <w:r>
        <w:rPr>
          <w:sz w:val="19"/>
        </w:rPr>
        <w:t>день</w:t>
      </w:r>
      <w:r>
        <w:rPr>
          <w:spacing w:val="-11"/>
          <w:sz w:val="19"/>
        </w:rPr>
        <w:t> </w:t>
      </w:r>
      <w:r>
        <w:rPr>
          <w:sz w:val="19"/>
        </w:rPr>
        <w:t>у</w:t>
      </w:r>
      <w:r>
        <w:rPr>
          <w:spacing w:val="-10"/>
          <w:sz w:val="19"/>
        </w:rPr>
        <w:t> </w:t>
      </w:r>
      <w:r>
        <w:rPr>
          <w:sz w:val="19"/>
        </w:rPr>
        <w:t>мужа</w:t>
      </w:r>
      <w:r>
        <w:rPr>
          <w:spacing w:val="-11"/>
          <w:sz w:val="19"/>
        </w:rPr>
        <w:t> </w:t>
      </w:r>
      <w:r>
        <w:rPr>
          <w:sz w:val="19"/>
        </w:rPr>
        <w:t>жена</w:t>
      </w:r>
      <w:r>
        <w:rPr>
          <w:spacing w:val="-10"/>
          <w:sz w:val="19"/>
        </w:rPr>
        <w:t> </w:t>
      </w:r>
      <w:r>
        <w:rPr>
          <w:sz w:val="19"/>
        </w:rPr>
        <w:t>спрашивалась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0"/>
          <w:sz w:val="19"/>
        </w:rPr>
        <w:t> </w:t>
      </w:r>
      <w:r>
        <w:rPr>
          <w:sz w:val="19"/>
        </w:rPr>
        <w:t>советовалась</w:t>
      </w:r>
      <w:r>
        <w:rPr>
          <w:spacing w:val="-11"/>
          <w:sz w:val="19"/>
        </w:rPr>
        <w:t> </w:t>
      </w:r>
      <w:r>
        <w:rPr>
          <w:sz w:val="19"/>
        </w:rPr>
        <w:t>обо</w:t>
      </w:r>
      <w:r>
        <w:rPr>
          <w:spacing w:val="-10"/>
          <w:sz w:val="19"/>
        </w:rPr>
        <w:t> </w:t>
      </w:r>
      <w:r>
        <w:rPr>
          <w:sz w:val="19"/>
        </w:rPr>
        <w:t>всём</w:t>
      </w:r>
      <w:r>
        <w:rPr>
          <w:spacing w:val="-11"/>
          <w:sz w:val="19"/>
        </w:rPr>
        <w:t> </w:t>
      </w:r>
      <w:r>
        <w:rPr>
          <w:sz w:val="19"/>
        </w:rPr>
        <w:t>хозяйстве и напоминала, что следует; а в гости ходить и к себе звать, и пересылаться, с кем </w:t>
      </w:r>
      <w:r>
        <w:rPr>
          <w:w w:val="95"/>
          <w:sz w:val="19"/>
        </w:rPr>
        <w:t>разрешит муж, а коли гостья зайдёт или сам где будет, сесть за столом, лучшее платье </w:t>
      </w:r>
      <w:r>
        <w:rPr>
          <w:sz w:val="19"/>
        </w:rPr>
        <w:t>надеть и беречься всегда хмельного питья...</w:t>
      </w: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08" w:lineRule="auto" w:before="115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pacing w:val="24"/>
          <w:sz w:val="19"/>
        </w:rPr>
        <w:t> </w:t>
      </w:r>
      <w:r>
        <w:rPr>
          <w:w w:val="95"/>
          <w:sz w:val="19"/>
        </w:rPr>
        <w:t>Определите название документа, из которого приведён отрывок. На основе каких </w:t>
      </w:r>
      <w:r>
        <w:rPr>
          <w:sz w:val="19"/>
        </w:rPr>
        <w:t>признаков</w:t>
      </w:r>
      <w:r>
        <w:rPr>
          <w:spacing w:val="-7"/>
          <w:sz w:val="19"/>
        </w:rPr>
        <w:t> </w:t>
      </w:r>
      <w:r>
        <w:rPr>
          <w:sz w:val="19"/>
        </w:rPr>
        <w:t>вы</w:t>
      </w:r>
      <w:r>
        <w:rPr>
          <w:spacing w:val="-7"/>
          <w:sz w:val="19"/>
        </w:rPr>
        <w:t> </w:t>
      </w:r>
      <w:r>
        <w:rPr>
          <w:sz w:val="19"/>
        </w:rPr>
        <w:t>это</w:t>
      </w:r>
      <w:r>
        <w:rPr>
          <w:spacing w:val="-7"/>
          <w:sz w:val="19"/>
        </w:rPr>
        <w:t> </w:t>
      </w:r>
      <w:r>
        <w:rPr>
          <w:sz w:val="19"/>
        </w:rPr>
        <w:t>заключили?</w:t>
      </w:r>
      <w:r>
        <w:rPr>
          <w:spacing w:val="-7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Как</w:t>
      </w:r>
      <w:r>
        <w:rPr>
          <w:spacing w:val="-7"/>
          <w:sz w:val="19"/>
        </w:rPr>
        <w:t> </w:t>
      </w:r>
      <w:r>
        <w:rPr>
          <w:sz w:val="19"/>
        </w:rPr>
        <w:t>был</w:t>
      </w:r>
      <w:r>
        <w:rPr>
          <w:spacing w:val="-7"/>
          <w:sz w:val="19"/>
        </w:rPr>
        <w:t> </w:t>
      </w:r>
      <w:r>
        <w:rPr>
          <w:sz w:val="19"/>
        </w:rPr>
        <w:t>устроен</w:t>
      </w:r>
      <w:r>
        <w:rPr>
          <w:spacing w:val="-7"/>
          <w:sz w:val="19"/>
        </w:rPr>
        <w:t> </w:t>
      </w:r>
      <w:r>
        <w:rPr>
          <w:sz w:val="19"/>
        </w:rPr>
        <w:t>мир</w:t>
      </w:r>
      <w:r>
        <w:rPr>
          <w:spacing w:val="-7"/>
          <w:sz w:val="19"/>
        </w:rPr>
        <w:t> </w:t>
      </w:r>
      <w:r>
        <w:rPr>
          <w:sz w:val="19"/>
        </w:rPr>
        <w:t>человека</w:t>
      </w:r>
      <w:r>
        <w:rPr>
          <w:spacing w:val="-7"/>
          <w:sz w:val="19"/>
        </w:rPr>
        <w:t> </w:t>
      </w:r>
      <w:r>
        <w:rPr>
          <w:sz w:val="19"/>
        </w:rPr>
        <w:t>XVI</w:t>
      </w:r>
      <w:r>
        <w:rPr>
          <w:spacing w:val="-7"/>
          <w:sz w:val="19"/>
        </w:rPr>
        <w:t> </w:t>
      </w:r>
      <w:r>
        <w:rPr>
          <w:sz w:val="19"/>
        </w:rPr>
        <w:t>в.?</w:t>
      </w:r>
      <w:r>
        <w:rPr>
          <w:spacing w:val="-7"/>
          <w:sz w:val="19"/>
        </w:rPr>
        <w:t> </w:t>
      </w:r>
      <w:r>
        <w:rPr>
          <w:sz w:val="19"/>
        </w:rPr>
        <w:t>Сформули- </w:t>
      </w:r>
      <w:r>
        <w:rPr>
          <w:spacing w:val="-2"/>
          <w:sz w:val="19"/>
        </w:rPr>
        <w:t>руйте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несколько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положений.</w:t>
      </w:r>
      <w:r>
        <w:rPr>
          <w:spacing w:val="-9"/>
          <w:sz w:val="19"/>
        </w:rPr>
        <w:t> </w:t>
      </w:r>
      <w:r>
        <w:rPr>
          <w:rFonts w:ascii="Calibri" w:hAnsi="Calibri"/>
          <w:b/>
          <w:spacing w:val="-2"/>
          <w:sz w:val="19"/>
        </w:rPr>
        <w:t>3.</w:t>
      </w:r>
      <w:r>
        <w:rPr>
          <w:rFonts w:ascii="Calibri" w:hAnsi="Calibri"/>
          <w:b/>
          <w:spacing w:val="8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какими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установками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приведённого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отрывка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вы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со- </w:t>
      </w:r>
      <w:r>
        <w:rPr>
          <w:sz w:val="19"/>
        </w:rPr>
        <w:t>гласны, а с какими — нет? Почему?</w:t>
      </w:r>
    </w:p>
    <w:p>
      <w:pPr>
        <w:pStyle w:val="BodyText"/>
        <w:rPr>
          <w:rFonts w:ascii="Tahoma"/>
          <w:sz w:val="5"/>
        </w:rPr>
      </w:pPr>
      <w:r>
        <w:rPr/>
        <w:pict>
          <v:group style="position:absolute;margin-left:36.553001pt;margin-top:4.217578pt;width:385.95pt;height:36.4pt;mso-position-horizontal-relative:page;mso-position-vertical-relative:paragraph;z-index:-15627776;mso-wrap-distance-left:0;mso-wrap-distance-right:0" id="docshapegroup1165" coordorigin="731,84" coordsize="7719,728">
            <v:rect style="position:absolute;left:731;top:84;width:7719;height:728" id="docshape1166" filled="true" fillcolor="#000000" stroked="false">
              <v:fill opacity="19660f" type="solid"/>
            </v:rect>
            <v:rect style="position:absolute;left:793;top:147;width:7597;height:602" id="docshape1167" filled="true" fillcolor="#ffffff" stroked="false">
              <v:fill type="solid"/>
            </v:rect>
            <v:shape style="position:absolute;left:877;top:246;width:397;height:397" type="#_x0000_t75" id="docshape1168" stroked="false">
              <v:imagedata r:id="rId8" o:title=""/>
            </v:shape>
            <v:shape style="position:absolute;left:986;top:271;width:191;height:371" type="#_x0000_t202" id="docshape1169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221;width:6574;height:467" type="#_x0000_t202" id="docshape1170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5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2"/>
        <w:rPr>
          <w:rFonts w:ascii="Tahoma"/>
          <w:sz w:val="23"/>
        </w:rPr>
      </w:pPr>
      <w:r>
        <w:rPr/>
        <w:pict>
          <v:group style="position:absolute;margin-left:0pt;margin-top:0pt;width:459.25pt;height:600.950pt;mso-position-horizontal-relative:page;mso-position-vertical-relative:page;z-index:-21892608" id="docshapegroup1171" coordorigin="0,0" coordsize="9185,12019">
            <v:shape style="position:absolute;left:0;top:0;width:9185;height:747" type="#_x0000_t75" id="docshape1172" stroked="false">
              <v:imagedata r:id="rId6" o:title=""/>
            </v:shape>
            <v:shape style="position:absolute;left:0;top:0;width:2;height:747" id="docshape1173" coordorigin="0,0" coordsize="0,747" path="m0,0l0,746,0,0xe" filled="true" fillcolor="#e47b6a" stroked="false">
              <v:path arrowok="t"/>
              <v:fill type="solid"/>
            </v:shape>
            <v:shape style="position:absolute;left:0;top:746;width:9185;height:11273" id="docshape1174" coordorigin="0,746" coordsize="9185,11273" path="m510,1597l0,1597,0,12019,510,12019,510,1597xm510,746l0,746,0,1030,510,1030,510,746xm9184,1597l8657,1597,8657,12019,9184,12019,9184,1597xm9184,746l8657,746,8657,1030,9184,1030,9184,746xe" filled="true" fillcolor="#e0e8f6" stroked="false">
              <v:path arrowok="t"/>
              <v:fill type="solid"/>
            </v:shape>
            <v:shape style="position:absolute;left:0;top:1029;width:9185;height:567" type="#_x0000_t75" id="docshape1175" stroked="false">
              <v:imagedata r:id="rId231" o:title=""/>
            </v:shape>
            <v:shape style="position:absolute;left:510;top:5029;width:8164;height:397" id="docshape1176" coordorigin="510,5029" coordsize="8164,397" path="m8674,5029l510,5029,510,5143,4658,5143,4821,5426,8674,5426,8674,5143,8674,5029xe" filled="true" fillcolor="#e0e8f6" stroked="false">
              <v:path arrowok="t"/>
              <v:fill type="solid"/>
            </v:shape>
            <v:shape style="position:absolute;left:396;top:5086;width:341;height:341" type="#_x0000_t75" id="docshape1177" stroked="false">
              <v:imagedata r:id="rId232" o:title=""/>
            </v:shape>
            <v:shape style="position:absolute;left:396;top:8293;width:341;height:192" type="#_x0000_t75" id="docshape1178" stroked="false">
              <v:imagedata r:id="rId33" o:title=""/>
            </v:shape>
            <w10:wrap type="none"/>
          </v:group>
        </w:pict>
      </w:r>
    </w:p>
    <w:p>
      <w:pPr>
        <w:spacing w:before="81"/>
        <w:ind w:left="793" w:right="525" w:firstLine="0"/>
        <w:jc w:val="right"/>
        <w:rPr>
          <w:rFonts w:ascii="Trebuchet MS"/>
          <w:sz w:val="26"/>
        </w:rPr>
      </w:pPr>
      <w:r>
        <w:rPr/>
        <w:pict>
          <v:shape style="position:absolute;margin-left:0pt;margin-top:-14.92467pt;width:.1pt;height:37.35pt;mso-position-horizontal-relative:page;mso-position-vertical-relative:paragraph;z-index:-21892096" id="docshape1179" coordorigin="0,-298" coordsize="0,747" path="m0,-298l0,448,0,-298xe" filled="true" fillcolor="#e47b6a" stroked="false">
            <v:path arrowok="t"/>
            <v:fill type="solid"/>
            <w10:wrap type="none"/>
          </v:shape>
        </w:pict>
      </w:r>
      <w:r>
        <w:rPr>
          <w:rFonts w:ascii="Trebuchet MS"/>
          <w:color w:val="FFFFFF"/>
          <w:spacing w:val="-5"/>
          <w:sz w:val="26"/>
        </w:rPr>
        <w:t>97</w:t>
      </w:r>
    </w:p>
    <w:p>
      <w:pPr>
        <w:pStyle w:val="BodyText"/>
        <w:spacing w:before="8"/>
        <w:rPr>
          <w:rFonts w:ascii="Trebuchet MS"/>
          <w:sz w:val="34"/>
        </w:rPr>
      </w:pPr>
    </w:p>
    <w:p>
      <w:pPr>
        <w:pStyle w:val="Heading4"/>
      </w:pPr>
      <w:bookmarkStart w:name="_TOC_250006" w:id="2"/>
      <w:r>
        <w:rPr>
          <w:color w:val="FFFFFF"/>
          <w:spacing w:val="10"/>
          <w:w w:val="70"/>
        </w:rPr>
        <w:t>ИТОГИ</w:t>
      </w:r>
      <w:r>
        <w:rPr>
          <w:color w:val="FFFFFF"/>
          <w:spacing w:val="20"/>
        </w:rPr>
        <w:t> </w:t>
      </w:r>
      <w:bookmarkEnd w:id="2"/>
      <w:r>
        <w:rPr>
          <w:color w:val="FFFFFF"/>
          <w:spacing w:val="7"/>
          <w:w w:val="80"/>
        </w:rPr>
        <w:t>ГЛАВЫ</w:t>
      </w:r>
    </w:p>
    <w:p>
      <w:pPr>
        <w:pStyle w:val="BodyText"/>
        <w:spacing w:before="7"/>
        <w:rPr>
          <w:rFonts w:ascii="Tahoma"/>
          <w:sz w:val="14"/>
        </w:rPr>
      </w:pP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20" w:lineRule="auto" w:before="103" w:after="0"/>
        <w:ind w:left="1133" w:right="791" w:hanging="341"/>
        <w:jc w:val="both"/>
        <w:rPr>
          <w:sz w:val="19"/>
        </w:rPr>
      </w:pPr>
      <w:r>
        <w:rPr>
          <w:sz w:val="19"/>
        </w:rPr>
        <w:t>Реформы,</w:t>
      </w:r>
      <w:r>
        <w:rPr>
          <w:spacing w:val="-15"/>
          <w:sz w:val="19"/>
        </w:rPr>
        <w:t> </w:t>
      </w:r>
      <w:r>
        <w:rPr>
          <w:sz w:val="19"/>
        </w:rPr>
        <w:t>проведённые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начале</w:t>
      </w:r>
      <w:r>
        <w:rPr>
          <w:spacing w:val="-15"/>
          <w:sz w:val="19"/>
        </w:rPr>
        <w:t> </w:t>
      </w:r>
      <w:r>
        <w:rPr>
          <w:sz w:val="19"/>
        </w:rPr>
        <w:t>царствования</w:t>
      </w:r>
      <w:r>
        <w:rPr>
          <w:spacing w:val="-15"/>
          <w:sz w:val="19"/>
        </w:rPr>
        <w:t> </w:t>
      </w:r>
      <w:r>
        <w:rPr>
          <w:sz w:val="19"/>
        </w:rPr>
        <w:t>Ивана</w:t>
      </w:r>
      <w:r>
        <w:rPr>
          <w:spacing w:val="-15"/>
          <w:sz w:val="19"/>
        </w:rPr>
        <w:t> </w:t>
      </w:r>
      <w:r>
        <w:rPr>
          <w:sz w:val="19"/>
        </w:rPr>
        <w:t>IV,</w:t>
      </w:r>
      <w:r>
        <w:rPr>
          <w:spacing w:val="-14"/>
          <w:sz w:val="19"/>
        </w:rPr>
        <w:t> </w:t>
      </w:r>
      <w:r>
        <w:rPr>
          <w:sz w:val="19"/>
        </w:rPr>
        <w:t>способствовали</w:t>
      </w:r>
      <w:r>
        <w:rPr>
          <w:spacing w:val="-15"/>
          <w:sz w:val="19"/>
        </w:rPr>
        <w:t> </w:t>
      </w:r>
      <w:r>
        <w:rPr>
          <w:sz w:val="19"/>
        </w:rPr>
        <w:t>укрепле- </w:t>
      </w:r>
      <w:r>
        <w:rPr>
          <w:w w:val="95"/>
          <w:sz w:val="19"/>
        </w:rPr>
        <w:t>нию верховной власти и централизации управления. Власть стремилась учесть </w:t>
      </w:r>
      <w:r>
        <w:rPr>
          <w:w w:val="95"/>
          <w:sz w:val="19"/>
        </w:rPr>
        <w:t>инте-</w:t>
      </w:r>
      <w:r>
        <w:rPr>
          <w:w w:val="95"/>
          <w:sz w:val="19"/>
        </w:rPr>
        <w:t> </w:t>
      </w:r>
      <w:r>
        <w:rPr>
          <w:sz w:val="19"/>
        </w:rPr>
        <w:t>ресы</w:t>
      </w:r>
      <w:r>
        <w:rPr>
          <w:spacing w:val="-12"/>
          <w:sz w:val="19"/>
        </w:rPr>
        <w:t> </w:t>
      </w:r>
      <w:r>
        <w:rPr>
          <w:sz w:val="19"/>
        </w:rPr>
        <w:t>разных</w:t>
      </w:r>
      <w:r>
        <w:rPr>
          <w:spacing w:val="-12"/>
          <w:sz w:val="19"/>
        </w:rPr>
        <w:t> </w:t>
      </w:r>
      <w:r>
        <w:rPr>
          <w:sz w:val="19"/>
        </w:rPr>
        <w:t>сословий,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России</w:t>
      </w:r>
      <w:r>
        <w:rPr>
          <w:spacing w:val="-12"/>
          <w:sz w:val="19"/>
        </w:rPr>
        <w:t> </w:t>
      </w:r>
      <w:r>
        <w:rPr>
          <w:sz w:val="19"/>
        </w:rPr>
        <w:t>появились</w:t>
      </w:r>
      <w:r>
        <w:rPr>
          <w:spacing w:val="-12"/>
          <w:sz w:val="19"/>
        </w:rPr>
        <w:t> </w:t>
      </w:r>
      <w:r>
        <w:rPr>
          <w:sz w:val="19"/>
        </w:rPr>
        <w:t>органы</w:t>
      </w:r>
      <w:r>
        <w:rPr>
          <w:spacing w:val="-12"/>
          <w:sz w:val="19"/>
        </w:rPr>
        <w:t> </w:t>
      </w:r>
      <w:r>
        <w:rPr>
          <w:sz w:val="19"/>
        </w:rPr>
        <w:t>сословного</w:t>
      </w:r>
      <w:r>
        <w:rPr>
          <w:spacing w:val="-12"/>
          <w:sz w:val="19"/>
        </w:rPr>
        <w:t> </w:t>
      </w:r>
      <w:r>
        <w:rPr>
          <w:sz w:val="19"/>
        </w:rPr>
        <w:t>представительства.</w:t>
      </w: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20" w:lineRule="auto" w:before="51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Добившись заметных успехов на восточном направлении (присоединение Поволжья, </w:t>
      </w:r>
      <w:r>
        <w:rPr>
          <w:sz w:val="19"/>
        </w:rPr>
        <w:t>Западной</w:t>
      </w:r>
      <w:r>
        <w:rPr>
          <w:spacing w:val="-9"/>
          <w:sz w:val="19"/>
        </w:rPr>
        <w:t> </w:t>
      </w:r>
      <w:r>
        <w:rPr>
          <w:sz w:val="19"/>
        </w:rPr>
        <w:t>Сибири),</w:t>
      </w:r>
      <w:r>
        <w:rPr>
          <w:spacing w:val="-9"/>
          <w:sz w:val="19"/>
        </w:rPr>
        <w:t> </w:t>
      </w:r>
      <w:r>
        <w:rPr>
          <w:sz w:val="19"/>
        </w:rPr>
        <w:t>страна</w:t>
      </w:r>
      <w:r>
        <w:rPr>
          <w:spacing w:val="-9"/>
          <w:sz w:val="19"/>
        </w:rPr>
        <w:t> </w:t>
      </w:r>
      <w:r>
        <w:rPr>
          <w:sz w:val="19"/>
        </w:rPr>
        <w:t>на</w:t>
      </w:r>
      <w:r>
        <w:rPr>
          <w:spacing w:val="-9"/>
          <w:sz w:val="19"/>
        </w:rPr>
        <w:t> </w:t>
      </w:r>
      <w:r>
        <w:rPr>
          <w:sz w:val="19"/>
        </w:rPr>
        <w:t>протяжении</w:t>
      </w:r>
      <w:r>
        <w:rPr>
          <w:spacing w:val="-9"/>
          <w:sz w:val="19"/>
        </w:rPr>
        <w:t> </w:t>
      </w:r>
      <w:r>
        <w:rPr>
          <w:sz w:val="19"/>
        </w:rPr>
        <w:t>всего</w:t>
      </w:r>
      <w:r>
        <w:rPr>
          <w:spacing w:val="-9"/>
          <w:sz w:val="19"/>
        </w:rPr>
        <w:t> </w:t>
      </w:r>
      <w:r>
        <w:rPr>
          <w:sz w:val="19"/>
        </w:rPr>
        <w:t>XVI</w:t>
      </w:r>
      <w:r>
        <w:rPr>
          <w:spacing w:val="-9"/>
          <w:sz w:val="19"/>
        </w:rPr>
        <w:t> </w:t>
      </w:r>
      <w:r>
        <w:rPr>
          <w:sz w:val="19"/>
        </w:rPr>
        <w:t>в.</w:t>
      </w:r>
      <w:r>
        <w:rPr>
          <w:spacing w:val="-9"/>
          <w:sz w:val="19"/>
        </w:rPr>
        <w:t> </w:t>
      </w:r>
      <w:r>
        <w:rPr>
          <w:sz w:val="19"/>
        </w:rPr>
        <w:t>была</w:t>
      </w:r>
      <w:r>
        <w:rPr>
          <w:spacing w:val="-9"/>
          <w:sz w:val="19"/>
        </w:rPr>
        <w:t> </w:t>
      </w:r>
      <w:r>
        <w:rPr>
          <w:sz w:val="19"/>
        </w:rPr>
        <w:t>вынуждена</w:t>
      </w:r>
      <w:r>
        <w:rPr>
          <w:spacing w:val="-9"/>
          <w:sz w:val="19"/>
        </w:rPr>
        <w:t> </w:t>
      </w:r>
      <w:r>
        <w:rPr>
          <w:sz w:val="19"/>
        </w:rPr>
        <w:t>оборонять</w:t>
      </w:r>
      <w:r>
        <w:rPr>
          <w:sz w:val="19"/>
        </w:rPr>
        <w:t> свои южные рубежи.</w:t>
      </w: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sz w:val="19"/>
        </w:rPr>
        <w:t>В 1560-е гг. последовал отказ от курса реформ Избранной рады. Власть Ивана IV приобрела деспотические черты.</w:t>
      </w: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40" w:lineRule="auto" w:before="37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Одним</w:t>
      </w:r>
      <w:r>
        <w:rPr>
          <w:spacing w:val="13"/>
          <w:sz w:val="19"/>
        </w:rPr>
        <w:t> </w:t>
      </w:r>
      <w:r>
        <w:rPr>
          <w:w w:val="95"/>
          <w:sz w:val="19"/>
        </w:rPr>
        <w:t>из</w:t>
      </w:r>
      <w:r>
        <w:rPr>
          <w:spacing w:val="13"/>
          <w:sz w:val="19"/>
        </w:rPr>
        <w:t> </w:t>
      </w:r>
      <w:r>
        <w:rPr>
          <w:w w:val="95"/>
          <w:sz w:val="19"/>
        </w:rPr>
        <w:t>орудий</w:t>
      </w:r>
      <w:r>
        <w:rPr>
          <w:spacing w:val="13"/>
          <w:sz w:val="19"/>
        </w:rPr>
        <w:t> </w:t>
      </w:r>
      <w:r>
        <w:rPr>
          <w:w w:val="95"/>
          <w:sz w:val="19"/>
        </w:rPr>
        <w:t>утверждения</w:t>
      </w:r>
      <w:r>
        <w:rPr>
          <w:spacing w:val="13"/>
          <w:sz w:val="19"/>
        </w:rPr>
        <w:t> </w:t>
      </w:r>
      <w:r>
        <w:rPr>
          <w:w w:val="95"/>
          <w:sz w:val="19"/>
        </w:rPr>
        <w:t>самодержавной</w:t>
      </w:r>
      <w:r>
        <w:rPr>
          <w:spacing w:val="13"/>
          <w:sz w:val="19"/>
        </w:rPr>
        <w:t> </w:t>
      </w:r>
      <w:r>
        <w:rPr>
          <w:w w:val="95"/>
          <w:sz w:val="19"/>
        </w:rPr>
        <w:t>модели</w:t>
      </w:r>
      <w:r>
        <w:rPr>
          <w:spacing w:val="13"/>
          <w:sz w:val="19"/>
        </w:rPr>
        <w:t> </w:t>
      </w:r>
      <w:r>
        <w:rPr>
          <w:w w:val="95"/>
          <w:sz w:val="19"/>
        </w:rPr>
        <w:t>власти</w:t>
      </w:r>
      <w:r>
        <w:rPr>
          <w:spacing w:val="13"/>
          <w:sz w:val="19"/>
        </w:rPr>
        <w:t> </w:t>
      </w:r>
      <w:r>
        <w:rPr>
          <w:w w:val="95"/>
          <w:sz w:val="19"/>
        </w:rPr>
        <w:t>стала</w:t>
      </w:r>
      <w:r>
        <w:rPr>
          <w:spacing w:val="13"/>
          <w:sz w:val="19"/>
        </w:rPr>
        <w:t> </w:t>
      </w:r>
      <w:r>
        <w:rPr>
          <w:spacing w:val="-2"/>
          <w:w w:val="95"/>
          <w:sz w:val="19"/>
        </w:rPr>
        <w:t>опричнина.</w:t>
      </w: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20" w:lineRule="auto" w:before="50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Порождённый затяжной Ливонской войной и опричниной социально-экономический </w:t>
      </w:r>
      <w:r>
        <w:rPr>
          <w:sz w:val="19"/>
        </w:rPr>
        <w:t>кризис стал одной из причин начавшегося закрепощения крестьян.</w:t>
      </w:r>
    </w:p>
    <w:p>
      <w:pPr>
        <w:pStyle w:val="ListParagraph"/>
        <w:numPr>
          <w:ilvl w:val="0"/>
          <w:numId w:val="47"/>
        </w:numPr>
        <w:tabs>
          <w:tab w:pos="1134" w:val="left" w:leader="none"/>
        </w:tabs>
        <w:spacing w:line="220" w:lineRule="auto" w:before="52" w:after="0"/>
        <w:ind w:left="1133" w:right="792" w:hanging="341"/>
        <w:jc w:val="both"/>
        <w:rPr>
          <w:sz w:val="19"/>
        </w:rPr>
      </w:pPr>
      <w:r>
        <w:rPr>
          <w:w w:val="95"/>
          <w:sz w:val="19"/>
        </w:rPr>
        <w:t>В 1598 г. после смерти царя Фёдора Ивановича пресеклась царская династия Рюри- </w:t>
      </w:r>
      <w:r>
        <w:rPr>
          <w:spacing w:val="-2"/>
          <w:sz w:val="19"/>
        </w:rPr>
        <w:t>ковичей.</w:t>
      </w:r>
    </w:p>
    <w:p>
      <w:pPr>
        <w:pStyle w:val="BodyText"/>
        <w:spacing w:before="1"/>
        <w:rPr>
          <w:rFonts w:ascii="Tahoma"/>
          <w:sz w:val="23"/>
        </w:rPr>
      </w:pPr>
    </w:p>
    <w:p>
      <w:pPr>
        <w:pStyle w:val="Heading6"/>
        <w:spacing w:before="91"/>
        <w:ind w:left="874"/>
      </w:pPr>
      <w:r>
        <w:rPr>
          <w:color w:val="DB413F"/>
          <w:w w:val="75"/>
        </w:rPr>
        <w:t>ВОПРОСЫ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И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ЗАДАНИЯ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К</w:t>
      </w:r>
      <w:r>
        <w:rPr>
          <w:color w:val="DB413F"/>
          <w:spacing w:val="15"/>
        </w:rPr>
        <w:t> </w:t>
      </w:r>
      <w:r>
        <w:rPr>
          <w:color w:val="DB413F"/>
          <w:spacing w:val="-2"/>
          <w:w w:val="75"/>
        </w:rPr>
        <w:t>ГЛАВЕ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08" w:lineRule="auto" w:before="98" w:after="0"/>
        <w:ind w:left="1133" w:right="791" w:hanging="341"/>
        <w:jc w:val="both"/>
        <w:rPr>
          <w:sz w:val="19"/>
        </w:rPr>
      </w:pPr>
      <w:r>
        <w:rPr>
          <w:sz w:val="19"/>
        </w:rPr>
        <w:t>Расскажите</w:t>
      </w:r>
      <w:r>
        <w:rPr>
          <w:spacing w:val="-9"/>
          <w:sz w:val="19"/>
        </w:rPr>
        <w:t> </w:t>
      </w:r>
      <w:r>
        <w:rPr>
          <w:sz w:val="19"/>
        </w:rPr>
        <w:t>о</w:t>
      </w:r>
      <w:r>
        <w:rPr>
          <w:spacing w:val="-9"/>
          <w:sz w:val="19"/>
        </w:rPr>
        <w:t> </w:t>
      </w:r>
      <w:r>
        <w:rPr>
          <w:sz w:val="19"/>
        </w:rPr>
        <w:t>политическом</w:t>
      </w:r>
      <w:r>
        <w:rPr>
          <w:spacing w:val="-9"/>
          <w:sz w:val="19"/>
        </w:rPr>
        <w:t> </w:t>
      </w:r>
      <w:r>
        <w:rPr>
          <w:sz w:val="19"/>
        </w:rPr>
        <w:t>устройстве</w:t>
      </w:r>
      <w:r>
        <w:rPr>
          <w:spacing w:val="-9"/>
          <w:sz w:val="19"/>
        </w:rPr>
        <w:t> </w:t>
      </w:r>
      <w:r>
        <w:rPr>
          <w:sz w:val="19"/>
        </w:rPr>
        <w:t>Российского</w:t>
      </w:r>
      <w:r>
        <w:rPr>
          <w:spacing w:val="-9"/>
          <w:sz w:val="19"/>
        </w:rPr>
        <w:t> </w:t>
      </w:r>
      <w:r>
        <w:rPr>
          <w:sz w:val="19"/>
        </w:rPr>
        <w:t>государства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XVI</w:t>
      </w:r>
      <w:r>
        <w:rPr>
          <w:spacing w:val="-9"/>
          <w:sz w:val="19"/>
        </w:rPr>
        <w:t> </w:t>
      </w:r>
      <w:r>
        <w:rPr>
          <w:sz w:val="19"/>
        </w:rPr>
        <w:t>в.</w:t>
      </w:r>
      <w:r>
        <w:rPr>
          <w:spacing w:val="-9"/>
          <w:sz w:val="19"/>
        </w:rPr>
        <w:t> </w:t>
      </w:r>
      <w:r>
        <w:rPr>
          <w:sz w:val="19"/>
        </w:rPr>
        <w:t>Как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по- чему менялся характер высшей власти на протяжении XVI в.?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40" w:lineRule="auto" w:before="42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Составьте</w:t>
      </w:r>
      <w:r>
        <w:rPr>
          <w:spacing w:val="12"/>
          <w:sz w:val="19"/>
        </w:rPr>
        <w:t> </w:t>
      </w:r>
      <w:r>
        <w:rPr>
          <w:w w:val="95"/>
          <w:sz w:val="19"/>
        </w:rPr>
        <w:t>таблицу</w:t>
      </w:r>
      <w:r>
        <w:rPr>
          <w:spacing w:val="13"/>
          <w:sz w:val="19"/>
        </w:rPr>
        <w:t> </w:t>
      </w:r>
      <w:r>
        <w:rPr>
          <w:w w:val="95"/>
          <w:sz w:val="19"/>
        </w:rPr>
        <w:t>«Правители</w:t>
      </w:r>
      <w:r>
        <w:rPr>
          <w:spacing w:val="13"/>
          <w:sz w:val="19"/>
        </w:rPr>
        <w:t> </w:t>
      </w:r>
      <w:r>
        <w:rPr>
          <w:w w:val="95"/>
          <w:sz w:val="19"/>
        </w:rPr>
        <w:t>европейских</w:t>
      </w:r>
      <w:r>
        <w:rPr>
          <w:spacing w:val="13"/>
          <w:sz w:val="19"/>
        </w:rPr>
        <w:t> </w:t>
      </w:r>
      <w:r>
        <w:rPr>
          <w:w w:val="95"/>
          <w:sz w:val="19"/>
        </w:rPr>
        <w:t>стран</w:t>
      </w:r>
      <w:r>
        <w:rPr>
          <w:spacing w:val="12"/>
          <w:sz w:val="19"/>
        </w:rPr>
        <w:t> </w:t>
      </w:r>
      <w:r>
        <w:rPr>
          <w:w w:val="95"/>
          <w:sz w:val="19"/>
        </w:rPr>
        <w:t>—</w:t>
      </w:r>
      <w:r>
        <w:rPr>
          <w:spacing w:val="13"/>
          <w:sz w:val="19"/>
        </w:rPr>
        <w:t> </w:t>
      </w:r>
      <w:r>
        <w:rPr>
          <w:w w:val="95"/>
          <w:sz w:val="19"/>
        </w:rPr>
        <w:t>современники</w:t>
      </w:r>
      <w:r>
        <w:rPr>
          <w:spacing w:val="13"/>
          <w:sz w:val="19"/>
        </w:rPr>
        <w:t> </w:t>
      </w:r>
      <w:r>
        <w:rPr>
          <w:w w:val="95"/>
          <w:sz w:val="19"/>
        </w:rPr>
        <w:t>Ивана</w:t>
      </w:r>
      <w:r>
        <w:rPr>
          <w:spacing w:val="13"/>
          <w:sz w:val="19"/>
        </w:rPr>
        <w:t> </w:t>
      </w:r>
      <w:r>
        <w:rPr>
          <w:spacing w:val="-4"/>
          <w:w w:val="95"/>
          <w:sz w:val="19"/>
        </w:rPr>
        <w:t>IV».</w:t>
      </w:r>
    </w:p>
    <w:p>
      <w:pPr>
        <w:pStyle w:val="BodyText"/>
        <w:spacing w:before="7"/>
        <w:rPr>
          <w:rFonts w:ascii="Tahoma"/>
          <w:sz w:val="14"/>
        </w:rPr>
      </w:pPr>
    </w:p>
    <w:tbl>
      <w:tblPr>
        <w:tblW w:w="0" w:type="auto"/>
        <w:jc w:val="left"/>
        <w:tblInd w:w="1212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2"/>
        <w:gridCol w:w="2393"/>
        <w:gridCol w:w="2393"/>
      </w:tblGrid>
      <w:tr>
        <w:trPr>
          <w:trHeight w:val="341" w:hRule="atLeast"/>
        </w:trPr>
        <w:tc>
          <w:tcPr>
            <w:tcW w:w="2392" w:type="dxa"/>
            <w:shd w:val="clear" w:color="auto" w:fill="FAE8E1"/>
          </w:tcPr>
          <w:p>
            <w:pPr>
              <w:pStyle w:val="TableParagraph"/>
              <w:spacing w:before="63"/>
              <w:ind w:left="841" w:right="831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20"/>
                <w:sz w:val="19"/>
              </w:rPr>
              <w:t>Страна</w:t>
            </w:r>
          </w:p>
        </w:tc>
        <w:tc>
          <w:tcPr>
            <w:tcW w:w="2393" w:type="dxa"/>
            <w:shd w:val="clear" w:color="auto" w:fill="FAE8E1"/>
          </w:tcPr>
          <w:p>
            <w:pPr>
              <w:pStyle w:val="TableParagraph"/>
              <w:spacing w:before="63"/>
              <w:ind w:left="692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Правитель</w:t>
            </w:r>
          </w:p>
        </w:tc>
        <w:tc>
          <w:tcPr>
            <w:tcW w:w="2393" w:type="dxa"/>
            <w:shd w:val="clear" w:color="auto" w:fill="FAE8E1"/>
          </w:tcPr>
          <w:p>
            <w:pPr>
              <w:pStyle w:val="TableParagraph"/>
              <w:spacing w:before="63"/>
              <w:ind w:left="414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Даты</w:t>
            </w:r>
            <w:r>
              <w:rPr>
                <w:rFonts w:ascii="Calibri" w:hAnsi="Calibri"/>
                <w:b/>
                <w:spacing w:val="-5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правления</w:t>
            </w:r>
          </w:p>
        </w:tc>
      </w:tr>
      <w:tr>
        <w:trPr>
          <w:trHeight w:val="341" w:hRule="atLeast"/>
        </w:trPr>
        <w:tc>
          <w:tcPr>
            <w:tcW w:w="2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08" w:lineRule="auto" w:before="158" w:after="0"/>
        <w:ind w:left="1133" w:right="791" w:hanging="241"/>
        <w:jc w:val="both"/>
        <w:rPr>
          <w:sz w:val="19"/>
        </w:rPr>
      </w:pPr>
      <w:r>
        <w:rPr>
          <w:sz w:val="19"/>
        </w:rPr>
        <w:t>Сравните</w:t>
      </w:r>
      <w:r>
        <w:rPr>
          <w:spacing w:val="13"/>
          <w:sz w:val="19"/>
        </w:rPr>
        <w:t> </w:t>
      </w:r>
      <w:r>
        <w:rPr>
          <w:sz w:val="19"/>
        </w:rPr>
        <w:t>правление</w:t>
      </w:r>
      <w:r>
        <w:rPr>
          <w:spacing w:val="13"/>
          <w:sz w:val="19"/>
        </w:rPr>
        <w:t> </w:t>
      </w:r>
      <w:r>
        <w:rPr>
          <w:sz w:val="19"/>
        </w:rPr>
        <w:t>Ивана</w:t>
      </w:r>
      <w:r>
        <w:rPr>
          <w:spacing w:val="13"/>
          <w:sz w:val="19"/>
        </w:rPr>
        <w:t> </w:t>
      </w:r>
      <w:r>
        <w:rPr>
          <w:sz w:val="19"/>
        </w:rPr>
        <w:t>III</w:t>
      </w:r>
      <w:r>
        <w:rPr>
          <w:spacing w:val="13"/>
          <w:sz w:val="19"/>
        </w:rPr>
        <w:t> </w:t>
      </w:r>
      <w:r>
        <w:rPr>
          <w:sz w:val="19"/>
        </w:rPr>
        <w:t>и</w:t>
      </w:r>
      <w:r>
        <w:rPr>
          <w:spacing w:val="13"/>
          <w:sz w:val="19"/>
        </w:rPr>
        <w:t> </w:t>
      </w:r>
      <w:r>
        <w:rPr>
          <w:sz w:val="19"/>
        </w:rPr>
        <w:t>Ивана</w:t>
      </w:r>
      <w:r>
        <w:rPr>
          <w:spacing w:val="13"/>
          <w:sz w:val="19"/>
        </w:rPr>
        <w:t> </w:t>
      </w:r>
      <w:r>
        <w:rPr>
          <w:sz w:val="19"/>
        </w:rPr>
        <w:t>Грозного.</w:t>
      </w:r>
      <w:r>
        <w:rPr>
          <w:spacing w:val="13"/>
          <w:sz w:val="19"/>
        </w:rPr>
        <w:t> </w:t>
      </w:r>
      <w:r>
        <w:rPr>
          <w:sz w:val="19"/>
        </w:rPr>
        <w:t>В</w:t>
      </w:r>
      <w:r>
        <w:rPr>
          <w:spacing w:val="13"/>
          <w:sz w:val="19"/>
        </w:rPr>
        <w:t> </w:t>
      </w:r>
      <w:r>
        <w:rPr>
          <w:sz w:val="19"/>
        </w:rPr>
        <w:t>чём</w:t>
      </w:r>
      <w:r>
        <w:rPr>
          <w:spacing w:val="13"/>
          <w:sz w:val="19"/>
        </w:rPr>
        <w:t> </w:t>
      </w:r>
      <w:r>
        <w:rPr>
          <w:sz w:val="19"/>
        </w:rPr>
        <w:t>вы</w:t>
      </w:r>
      <w:r>
        <w:rPr>
          <w:spacing w:val="13"/>
          <w:sz w:val="19"/>
        </w:rPr>
        <w:t> </w:t>
      </w:r>
      <w:r>
        <w:rPr>
          <w:sz w:val="19"/>
        </w:rPr>
        <w:t>видите</w:t>
      </w:r>
      <w:r>
        <w:rPr>
          <w:spacing w:val="13"/>
          <w:sz w:val="19"/>
        </w:rPr>
        <w:t> </w:t>
      </w:r>
      <w:r>
        <w:rPr>
          <w:sz w:val="19"/>
        </w:rPr>
        <w:t>общие</w:t>
      </w:r>
      <w:r>
        <w:rPr>
          <w:spacing w:val="13"/>
          <w:sz w:val="19"/>
        </w:rPr>
        <w:t> </w:t>
      </w:r>
      <w:r>
        <w:rPr>
          <w:sz w:val="19"/>
        </w:rPr>
        <w:t>черты и различия?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08" w:lineRule="auto" w:before="66" w:after="0"/>
        <w:ind w:left="1133" w:right="790" w:hanging="241"/>
        <w:jc w:val="both"/>
        <w:rPr>
          <w:sz w:val="19"/>
        </w:rPr>
      </w:pPr>
      <w:r>
        <w:rPr>
          <w:w w:val="95"/>
          <w:sz w:val="19"/>
        </w:rPr>
        <w:t>Можно ли согласиться с мнением, что введение опричнины являлось продолжением </w:t>
      </w:r>
      <w:r>
        <w:rPr>
          <w:sz w:val="19"/>
        </w:rPr>
        <w:t>реформ Избранной рады? Своё мнение объясните.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08" w:lineRule="auto" w:before="66" w:after="0"/>
        <w:ind w:left="1133" w:right="791" w:hanging="241"/>
        <w:jc w:val="both"/>
        <w:rPr>
          <w:sz w:val="19"/>
        </w:rPr>
      </w:pPr>
      <w:r>
        <w:rPr>
          <w:sz w:val="19"/>
        </w:rPr>
        <w:t>Каковы</w:t>
      </w:r>
      <w:r>
        <w:rPr>
          <w:spacing w:val="27"/>
          <w:sz w:val="19"/>
        </w:rPr>
        <w:t> </w:t>
      </w:r>
      <w:r>
        <w:rPr>
          <w:sz w:val="19"/>
        </w:rPr>
        <w:t>были</w:t>
      </w:r>
      <w:r>
        <w:rPr>
          <w:spacing w:val="27"/>
          <w:sz w:val="19"/>
        </w:rPr>
        <w:t> </w:t>
      </w:r>
      <w:r>
        <w:rPr>
          <w:sz w:val="19"/>
        </w:rPr>
        <w:t>основные</w:t>
      </w:r>
      <w:r>
        <w:rPr>
          <w:spacing w:val="27"/>
          <w:sz w:val="19"/>
        </w:rPr>
        <w:t> </w:t>
      </w:r>
      <w:r>
        <w:rPr>
          <w:sz w:val="19"/>
        </w:rPr>
        <w:t>направления,</w:t>
      </w:r>
      <w:r>
        <w:rPr>
          <w:spacing w:val="27"/>
          <w:sz w:val="19"/>
        </w:rPr>
        <w:t> </w:t>
      </w:r>
      <w:r>
        <w:rPr>
          <w:sz w:val="19"/>
        </w:rPr>
        <w:t>цели</w:t>
      </w:r>
      <w:r>
        <w:rPr>
          <w:spacing w:val="27"/>
          <w:sz w:val="19"/>
        </w:rPr>
        <w:t> </w:t>
      </w:r>
      <w:r>
        <w:rPr>
          <w:sz w:val="19"/>
        </w:rPr>
        <w:t>и</w:t>
      </w:r>
      <w:r>
        <w:rPr>
          <w:spacing w:val="27"/>
          <w:sz w:val="19"/>
        </w:rPr>
        <w:t> </w:t>
      </w:r>
      <w:r>
        <w:rPr>
          <w:sz w:val="19"/>
        </w:rPr>
        <w:t>задачи</w:t>
      </w:r>
      <w:r>
        <w:rPr>
          <w:spacing w:val="27"/>
          <w:sz w:val="19"/>
        </w:rPr>
        <w:t> </w:t>
      </w:r>
      <w:r>
        <w:rPr>
          <w:sz w:val="19"/>
        </w:rPr>
        <w:t>внешней</w:t>
      </w:r>
      <w:r>
        <w:rPr>
          <w:spacing w:val="27"/>
          <w:sz w:val="19"/>
        </w:rPr>
        <w:t> </w:t>
      </w:r>
      <w:r>
        <w:rPr>
          <w:sz w:val="19"/>
        </w:rPr>
        <w:t>политики</w:t>
      </w:r>
      <w:r>
        <w:rPr>
          <w:spacing w:val="27"/>
          <w:sz w:val="19"/>
        </w:rPr>
        <w:t> </w:t>
      </w:r>
      <w:r>
        <w:rPr>
          <w:sz w:val="19"/>
        </w:rPr>
        <w:t>России</w:t>
      </w:r>
      <w:r>
        <w:rPr>
          <w:sz w:val="19"/>
        </w:rPr>
        <w:t> в XVI в.? В чём состояли её основные результаты?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13" w:lineRule="auto" w:before="63" w:after="0"/>
        <w:ind w:left="1133" w:right="791" w:hanging="241"/>
        <w:jc w:val="both"/>
        <w:rPr>
          <w:sz w:val="19"/>
        </w:rPr>
      </w:pPr>
      <w:r>
        <w:rPr>
          <w:sz w:val="19"/>
        </w:rPr>
        <w:t>Какое значение для экономического и политического развития Российского госу- дарства</w:t>
      </w:r>
      <w:r>
        <w:rPr>
          <w:spacing w:val="-14"/>
          <w:sz w:val="19"/>
        </w:rPr>
        <w:t> </w:t>
      </w:r>
      <w:r>
        <w:rPr>
          <w:sz w:val="19"/>
        </w:rPr>
        <w:t>имело</w:t>
      </w:r>
      <w:r>
        <w:rPr>
          <w:spacing w:val="-14"/>
          <w:sz w:val="19"/>
        </w:rPr>
        <w:t> </w:t>
      </w:r>
      <w:r>
        <w:rPr>
          <w:sz w:val="19"/>
        </w:rPr>
        <w:t>время</w:t>
      </w:r>
      <w:r>
        <w:rPr>
          <w:spacing w:val="-14"/>
          <w:sz w:val="19"/>
        </w:rPr>
        <w:t> </w:t>
      </w:r>
      <w:r>
        <w:rPr>
          <w:sz w:val="19"/>
        </w:rPr>
        <w:t>правления</w:t>
      </w:r>
      <w:r>
        <w:rPr>
          <w:spacing w:val="-14"/>
          <w:sz w:val="19"/>
        </w:rPr>
        <w:t> </w:t>
      </w:r>
      <w:r>
        <w:rPr>
          <w:sz w:val="19"/>
        </w:rPr>
        <w:t>Ивана</w:t>
      </w:r>
      <w:r>
        <w:rPr>
          <w:spacing w:val="-14"/>
          <w:sz w:val="19"/>
        </w:rPr>
        <w:t> </w:t>
      </w:r>
      <w:r>
        <w:rPr>
          <w:sz w:val="19"/>
        </w:rPr>
        <w:t>Грозного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Фёдора</w:t>
      </w:r>
      <w:r>
        <w:rPr>
          <w:spacing w:val="-14"/>
          <w:sz w:val="19"/>
        </w:rPr>
        <w:t> </w:t>
      </w:r>
      <w:r>
        <w:rPr>
          <w:sz w:val="19"/>
        </w:rPr>
        <w:t>Ивановича?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чём</w:t>
      </w:r>
      <w:r>
        <w:rPr>
          <w:spacing w:val="-14"/>
          <w:sz w:val="19"/>
        </w:rPr>
        <w:t> </w:t>
      </w:r>
      <w:r>
        <w:rPr>
          <w:sz w:val="19"/>
        </w:rPr>
        <w:t>проя- вилось укрепление ими централизованной власти, а в чём — ослабление?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08" w:lineRule="auto" w:before="66" w:after="0"/>
        <w:ind w:left="1133" w:right="792" w:hanging="241"/>
        <w:jc w:val="both"/>
        <w:rPr>
          <w:sz w:val="19"/>
        </w:rPr>
      </w:pPr>
      <w:r>
        <w:rPr>
          <w:sz w:val="19"/>
        </w:rPr>
        <w:t>Сравните</w:t>
      </w:r>
      <w:r>
        <w:rPr>
          <w:spacing w:val="-1"/>
          <w:sz w:val="19"/>
        </w:rPr>
        <w:t> </w:t>
      </w:r>
      <w:r>
        <w:rPr>
          <w:sz w:val="19"/>
        </w:rPr>
        <w:t>положение</w:t>
      </w:r>
      <w:r>
        <w:rPr>
          <w:spacing w:val="-1"/>
          <w:sz w:val="19"/>
        </w:rPr>
        <w:t> </w:t>
      </w:r>
      <w:r>
        <w:rPr>
          <w:sz w:val="19"/>
        </w:rPr>
        <w:t>крестьянства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середине</w:t>
      </w:r>
      <w:r>
        <w:rPr>
          <w:spacing w:val="-1"/>
          <w:sz w:val="19"/>
        </w:rPr>
        <w:t> </w:t>
      </w:r>
      <w:r>
        <w:rPr>
          <w:sz w:val="19"/>
        </w:rPr>
        <w:t>XV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конце</w:t>
      </w:r>
      <w:r>
        <w:rPr>
          <w:spacing w:val="-1"/>
          <w:sz w:val="19"/>
        </w:rPr>
        <w:t> </w:t>
      </w:r>
      <w:r>
        <w:rPr>
          <w:sz w:val="19"/>
        </w:rPr>
        <w:t>XVI</w:t>
      </w:r>
      <w:r>
        <w:rPr>
          <w:spacing w:val="-1"/>
          <w:sz w:val="19"/>
        </w:rPr>
        <w:t> </w:t>
      </w:r>
      <w:r>
        <w:rPr>
          <w:sz w:val="19"/>
        </w:rPr>
        <w:t>в.</w:t>
      </w:r>
      <w:r>
        <w:rPr>
          <w:spacing w:val="-1"/>
          <w:sz w:val="19"/>
        </w:rPr>
        <w:t> </w:t>
      </w:r>
      <w:r>
        <w:rPr>
          <w:sz w:val="19"/>
        </w:rPr>
        <w:t>Укажите</w:t>
      </w:r>
      <w:r>
        <w:rPr>
          <w:spacing w:val="-1"/>
          <w:sz w:val="19"/>
        </w:rPr>
        <w:t> </w:t>
      </w:r>
      <w:r>
        <w:rPr>
          <w:sz w:val="19"/>
        </w:rPr>
        <w:t>черты</w:t>
      </w:r>
      <w:r>
        <w:rPr>
          <w:sz w:val="19"/>
        </w:rPr>
        <w:t> сходства и различия.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08" w:lineRule="auto" w:before="66" w:after="0"/>
        <w:ind w:left="1133" w:right="792" w:hanging="241"/>
        <w:jc w:val="both"/>
        <w:rPr>
          <w:sz w:val="19"/>
        </w:rPr>
      </w:pPr>
      <w:r>
        <w:rPr>
          <w:sz w:val="19"/>
        </w:rPr>
        <w:t>Проведите</w:t>
      </w:r>
      <w:r>
        <w:rPr>
          <w:spacing w:val="-12"/>
          <w:sz w:val="19"/>
        </w:rPr>
        <w:t> </w:t>
      </w:r>
      <w:r>
        <w:rPr>
          <w:sz w:val="19"/>
        </w:rPr>
        <w:t>дискуссию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классе,</w:t>
      </w:r>
      <w:r>
        <w:rPr>
          <w:spacing w:val="-12"/>
          <w:sz w:val="19"/>
        </w:rPr>
        <w:t> </w:t>
      </w:r>
      <w:r>
        <w:rPr>
          <w:sz w:val="19"/>
        </w:rPr>
        <w:t>обсудив</w:t>
      </w:r>
      <w:r>
        <w:rPr>
          <w:spacing w:val="-12"/>
          <w:sz w:val="19"/>
        </w:rPr>
        <w:t> </w:t>
      </w:r>
      <w:r>
        <w:rPr>
          <w:sz w:val="19"/>
        </w:rPr>
        <w:t>тезис:</w:t>
      </w:r>
      <w:r>
        <w:rPr>
          <w:spacing w:val="-12"/>
          <w:sz w:val="19"/>
        </w:rPr>
        <w:t> </w:t>
      </w:r>
      <w:r>
        <w:rPr>
          <w:sz w:val="19"/>
        </w:rPr>
        <w:t>«Опричная</w:t>
      </w:r>
      <w:r>
        <w:rPr>
          <w:spacing w:val="-12"/>
          <w:sz w:val="19"/>
        </w:rPr>
        <w:t> </w:t>
      </w:r>
      <w:r>
        <w:rPr>
          <w:sz w:val="19"/>
        </w:rPr>
        <w:t>политика</w:t>
      </w:r>
      <w:r>
        <w:rPr>
          <w:spacing w:val="-12"/>
          <w:sz w:val="19"/>
        </w:rPr>
        <w:t> </w:t>
      </w:r>
      <w:r>
        <w:rPr>
          <w:sz w:val="19"/>
        </w:rPr>
        <w:t>ослабила</w:t>
      </w:r>
      <w:r>
        <w:rPr>
          <w:spacing w:val="-12"/>
          <w:sz w:val="19"/>
        </w:rPr>
        <w:t> </w:t>
      </w:r>
      <w:r>
        <w:rPr>
          <w:sz w:val="19"/>
        </w:rPr>
        <w:t>Рос-</w:t>
      </w:r>
      <w:r>
        <w:rPr>
          <w:sz w:val="19"/>
        </w:rPr>
        <w:t> сийское государство».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08" w:lineRule="auto" w:before="67" w:after="0"/>
        <w:ind w:left="1133" w:right="791" w:hanging="241"/>
        <w:jc w:val="both"/>
        <w:rPr>
          <w:sz w:val="19"/>
        </w:rPr>
      </w:pPr>
      <w:r>
        <w:rPr>
          <w:sz w:val="19"/>
        </w:rPr>
        <w:t>Почему на памятнике «Тысячелетие России» нет изображения Ивана </w:t>
      </w:r>
      <w:r>
        <w:rPr>
          <w:sz w:val="19"/>
        </w:rPr>
        <w:t>Грозного?</w:t>
      </w:r>
      <w:r>
        <w:rPr>
          <w:sz w:val="19"/>
        </w:rPr>
        <w:t> Своё мнение аргументируйте.</w:t>
      </w:r>
    </w:p>
    <w:p>
      <w:pPr>
        <w:pStyle w:val="ListParagraph"/>
        <w:numPr>
          <w:ilvl w:val="0"/>
          <w:numId w:val="49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Какой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памятник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культуры,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созданный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XVI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в.,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вы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считаете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наиболее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важным?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Свой </w:t>
      </w:r>
      <w:r>
        <w:rPr>
          <w:sz w:val="19"/>
        </w:rPr>
        <w:t>ответ аргументируйте.</w:t>
      </w:r>
    </w:p>
    <w:p>
      <w:pPr>
        <w:spacing w:after="0" w:line="208" w:lineRule="auto"/>
        <w:jc w:val="both"/>
        <w:rPr>
          <w:sz w:val="19"/>
        </w:rPr>
        <w:sectPr>
          <w:headerReference w:type="default" r:id="rId230"/>
          <w:pgSz w:w="9190" w:h="12020"/>
          <w:pgMar w:header="0" w:footer="0" w:top="0" w:bottom="280" w:left="0" w:right="0"/>
        </w:sectPr>
      </w:pPr>
    </w:p>
    <w:p>
      <w:pPr>
        <w:tabs>
          <w:tab w:pos="7160" w:val="left" w:leader="none"/>
        </w:tabs>
        <w:spacing w:before="64"/>
        <w:ind w:left="510" w:right="0" w:firstLine="0"/>
        <w:jc w:val="left"/>
        <w:rPr>
          <w:rFonts w:ascii="Tahoma" w:hAnsi="Tahoma"/>
          <w:sz w:val="24"/>
        </w:rPr>
      </w:pPr>
      <w:r>
        <w:rPr/>
        <w:pict>
          <v:group style="position:absolute;margin-left:0pt;margin-top:0pt;width:459.25pt;height:600.950pt;mso-position-horizontal-relative:page;mso-position-vertical-relative:page;z-index:-21891584" id="docshapegroup1180" coordorigin="0,0" coordsize="9185,12019">
            <v:shape style="position:absolute;left:0;top:0;width:9185;height:12019" type="#_x0000_t75" id="docshape1181" stroked="false">
              <v:imagedata r:id="rId234" o:title=""/>
            </v:shape>
            <v:shape style="position:absolute;left:1015;top:1162;width:191;height:371" type="#_x0000_t202" id="docshape1182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495D1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1095;width:6489;height:467" type="#_x0000_t202" id="docshape1183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18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формулируйте ответ на главный вопрос главы и обоснуйте его двумя-тремя аргументами.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spacing w:val="-5"/>
          <w:sz w:val="22"/>
        </w:rPr>
        <w:t>98</w:t>
      </w:r>
      <w:r>
        <w:rPr>
          <w:rFonts w:ascii="Calibri" w:hAnsi="Calibri"/>
          <w:b/>
          <w:color w:val="FFFFFF"/>
          <w:sz w:val="22"/>
        </w:rPr>
        <w:tab/>
      </w:r>
      <w:r>
        <w:rPr>
          <w:rFonts w:ascii="Tahoma" w:hAnsi="Tahoma"/>
          <w:color w:val="FFFFFF"/>
          <w:spacing w:val="14"/>
          <w:w w:val="80"/>
          <w:sz w:val="24"/>
        </w:rPr>
        <w:t>Итоги</w:t>
      </w:r>
      <w:r>
        <w:rPr>
          <w:rFonts w:ascii="Tahoma" w:hAnsi="Tahoma"/>
          <w:color w:val="FFFFFF"/>
          <w:spacing w:val="18"/>
          <w:sz w:val="24"/>
        </w:rPr>
        <w:t> </w:t>
      </w:r>
      <w:r>
        <w:rPr>
          <w:rFonts w:ascii="Tahoma" w:hAnsi="Tahoma"/>
          <w:color w:val="FFFFFF"/>
          <w:spacing w:val="14"/>
          <w:sz w:val="24"/>
        </w:rPr>
        <w:t>главы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"/>
        <w:rPr>
          <w:rFonts w:ascii="Tahoma"/>
          <w:sz w:val="24"/>
        </w:rPr>
      </w:pPr>
    </w:p>
    <w:p>
      <w:pPr>
        <w:pStyle w:val="Heading6"/>
        <w:spacing w:before="91"/>
        <w:ind w:left="1134"/>
      </w:pPr>
      <w:r>
        <w:rPr>
          <w:color w:val="DB413F"/>
          <w:w w:val="75"/>
        </w:rPr>
        <w:t>ТЕМЫ</w:t>
      </w:r>
      <w:r>
        <w:rPr>
          <w:color w:val="DB413F"/>
          <w:spacing w:val="26"/>
        </w:rPr>
        <w:t> </w:t>
      </w:r>
      <w:r>
        <w:rPr>
          <w:color w:val="DB413F"/>
          <w:spacing w:val="-2"/>
          <w:w w:val="80"/>
        </w:rPr>
        <w:t>ПРОЕКТОВ</w:t>
      </w:r>
    </w:p>
    <w:p>
      <w:pPr>
        <w:spacing w:before="101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4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-4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3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Библиотека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Ивана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IV: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миф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или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реальность?</w:t>
      </w:r>
    </w:p>
    <w:p>
      <w:pPr>
        <w:spacing w:before="3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4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2</w:t>
      </w:r>
      <w:r>
        <w:rPr>
          <w:rFonts w:ascii="Calibri" w:hAnsi="Calibri"/>
          <w:b/>
          <w:color w:val="FFFFFF"/>
          <w:spacing w:val="5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6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Мой</w:t>
      </w:r>
      <w:r>
        <w:rPr>
          <w:rFonts w:ascii="Tahoma" w:hAnsi="Tahoma"/>
          <w:color w:val="000000"/>
          <w:spacing w:val="1"/>
          <w:sz w:val="19"/>
        </w:rPr>
        <w:t> </w:t>
      </w:r>
      <w:r>
        <w:rPr>
          <w:rFonts w:ascii="Tahoma" w:hAnsi="Tahoma"/>
          <w:color w:val="000000"/>
          <w:sz w:val="19"/>
        </w:rPr>
        <w:t>край в</w:t>
      </w:r>
      <w:r>
        <w:rPr>
          <w:rFonts w:ascii="Tahoma" w:hAnsi="Tahoma"/>
          <w:color w:val="000000"/>
          <w:spacing w:val="1"/>
          <w:sz w:val="19"/>
        </w:rPr>
        <w:t> </w:t>
      </w:r>
      <w:r>
        <w:rPr>
          <w:rFonts w:ascii="Tahoma" w:hAnsi="Tahoma"/>
          <w:color w:val="000000"/>
          <w:sz w:val="19"/>
        </w:rPr>
        <w:t>XVI</w:t>
      </w:r>
      <w:r>
        <w:rPr>
          <w:rFonts w:ascii="Tahoma" w:hAnsi="Tahoma"/>
          <w:color w:val="000000"/>
          <w:spacing w:val="1"/>
          <w:sz w:val="19"/>
        </w:rPr>
        <w:t> </w:t>
      </w:r>
      <w:r>
        <w:rPr>
          <w:rFonts w:ascii="Tahoma" w:hAnsi="Tahoma"/>
          <w:color w:val="000000"/>
          <w:spacing w:val="-5"/>
          <w:sz w:val="19"/>
        </w:rPr>
        <w:t>в.</w:t>
      </w:r>
    </w:p>
    <w:p>
      <w:pPr>
        <w:spacing w:line="192" w:lineRule="auto" w:before="37"/>
        <w:ind w:left="1113" w:right="791" w:hanging="32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-2"/>
          <w:position w:val="-1"/>
          <w:sz w:val="20"/>
          <w:shd w:fill="DB413F" w:color="auto" w:val="clear"/>
        </w:rPr>
        <w:t>3 </w:t>
      </w:r>
      <w:r>
        <w:rPr>
          <w:rFonts w:ascii="Calibri" w:hAnsi="Calibri"/>
          <w:b/>
          <w:color w:val="FFFFFF"/>
          <w:spacing w:val="39"/>
          <w:position w:val="-1"/>
          <w:sz w:val="20"/>
        </w:rPr>
        <w:t> </w:t>
      </w:r>
      <w:r>
        <w:rPr>
          <w:rFonts w:ascii="Tahoma" w:hAnsi="Tahoma"/>
          <w:color w:val="000000"/>
          <w:spacing w:val="-2"/>
          <w:sz w:val="19"/>
        </w:rPr>
        <w:t>Повседневная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жизнь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и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быт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представителей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одного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из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сословий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(по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выбору)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России </w:t>
      </w:r>
      <w:r>
        <w:rPr>
          <w:rFonts w:ascii="Tahoma" w:hAnsi="Tahoma"/>
          <w:color w:val="000000"/>
          <w:sz w:val="19"/>
        </w:rPr>
        <w:t>в XVI в.</w:t>
      </w:r>
    </w:p>
    <w:p>
      <w:pPr>
        <w:spacing w:line="192" w:lineRule="auto" w:before="78"/>
        <w:ind w:left="1113" w:right="0" w:hanging="32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5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4</w:t>
      </w:r>
      <w:r>
        <w:rPr>
          <w:rFonts w:ascii="Calibri" w:hAnsi="Calibri"/>
          <w:b/>
          <w:color w:val="FFFFFF"/>
          <w:spacing w:val="-5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28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Исторический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портрет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членов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Избранной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рады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(Андрей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Курбский,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Алексей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Адашев, Сильвестр, митрополит Макарий и др.).</w:t>
      </w:r>
    </w:p>
    <w:p>
      <w:pPr>
        <w:pStyle w:val="BodyText"/>
        <w:spacing w:before="7"/>
        <w:rPr>
          <w:rFonts w:ascii="Tahoma"/>
          <w:sz w:val="23"/>
        </w:rPr>
      </w:pPr>
    </w:p>
    <w:p>
      <w:pPr>
        <w:pStyle w:val="Heading6"/>
        <w:spacing w:before="90"/>
        <w:ind w:left="1134"/>
      </w:pPr>
      <w:r>
        <w:rPr>
          <w:color w:val="DB413F"/>
          <w:w w:val="70"/>
        </w:rPr>
        <w:t>ДОПОЛНИТЕЛЬНЫЕ</w:t>
      </w:r>
      <w:r>
        <w:rPr>
          <w:color w:val="DB413F"/>
          <w:spacing w:val="35"/>
        </w:rPr>
        <w:t>  </w:t>
      </w:r>
      <w:r>
        <w:rPr>
          <w:color w:val="DB413F"/>
          <w:spacing w:val="7"/>
          <w:w w:val="75"/>
        </w:rPr>
        <w:t>МАТЕРИАЛЫ</w:t>
      </w:r>
    </w:p>
    <w:p>
      <w:pPr>
        <w:pStyle w:val="ListParagraph"/>
        <w:numPr>
          <w:ilvl w:val="0"/>
          <w:numId w:val="50"/>
        </w:numPr>
        <w:tabs>
          <w:tab w:pos="1134" w:val="left" w:leader="none"/>
        </w:tabs>
        <w:spacing w:line="226" w:lineRule="exact" w:before="73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«Первопечатник</w:t>
      </w:r>
      <w:r>
        <w:rPr>
          <w:spacing w:val="5"/>
          <w:sz w:val="19"/>
        </w:rPr>
        <w:t> </w:t>
      </w:r>
      <w:r>
        <w:rPr>
          <w:w w:val="95"/>
          <w:sz w:val="19"/>
        </w:rPr>
        <w:t>Иван</w:t>
      </w:r>
      <w:r>
        <w:rPr>
          <w:spacing w:val="5"/>
          <w:sz w:val="19"/>
        </w:rPr>
        <w:t> </w:t>
      </w:r>
      <w:r>
        <w:rPr>
          <w:w w:val="95"/>
          <w:sz w:val="19"/>
        </w:rPr>
        <w:t>Фёдоров».</w:t>
      </w:r>
      <w:r>
        <w:rPr>
          <w:spacing w:val="5"/>
          <w:sz w:val="19"/>
        </w:rPr>
        <w:t> </w:t>
      </w:r>
      <w:r>
        <w:rPr>
          <w:w w:val="95"/>
          <w:sz w:val="19"/>
        </w:rPr>
        <w:t>Худ.</w:t>
      </w:r>
      <w:r>
        <w:rPr>
          <w:spacing w:val="5"/>
          <w:sz w:val="19"/>
        </w:rPr>
        <w:t> </w:t>
      </w:r>
      <w:r>
        <w:rPr>
          <w:w w:val="95"/>
          <w:sz w:val="19"/>
        </w:rPr>
        <w:t>фильм,</w:t>
      </w:r>
      <w:r>
        <w:rPr>
          <w:spacing w:val="5"/>
          <w:sz w:val="19"/>
        </w:rPr>
        <w:t> </w:t>
      </w:r>
      <w:r>
        <w:rPr>
          <w:w w:val="95"/>
          <w:sz w:val="19"/>
        </w:rPr>
        <w:t>реж.</w:t>
      </w:r>
      <w:r>
        <w:rPr>
          <w:spacing w:val="5"/>
          <w:sz w:val="19"/>
        </w:rPr>
        <w:t> </w:t>
      </w:r>
      <w:r>
        <w:rPr>
          <w:w w:val="95"/>
          <w:sz w:val="19"/>
        </w:rPr>
        <w:t>Г.</w:t>
      </w:r>
      <w:r>
        <w:rPr>
          <w:spacing w:val="5"/>
          <w:sz w:val="19"/>
        </w:rPr>
        <w:t> </w:t>
      </w:r>
      <w:r>
        <w:rPr>
          <w:w w:val="95"/>
          <w:sz w:val="19"/>
        </w:rPr>
        <w:t>Левкоев,</w:t>
      </w:r>
      <w:r>
        <w:rPr>
          <w:spacing w:val="5"/>
          <w:sz w:val="19"/>
        </w:rPr>
        <w:t> </w:t>
      </w:r>
      <w:r>
        <w:rPr>
          <w:w w:val="95"/>
          <w:sz w:val="19"/>
        </w:rPr>
        <w:t>1941</w:t>
      </w:r>
      <w:r>
        <w:rPr>
          <w:spacing w:val="5"/>
          <w:sz w:val="19"/>
        </w:rPr>
        <w:t> </w:t>
      </w:r>
      <w:r>
        <w:rPr>
          <w:spacing w:val="-5"/>
          <w:w w:val="95"/>
          <w:sz w:val="19"/>
        </w:rPr>
        <w:t>г.</w:t>
      </w:r>
    </w:p>
    <w:p>
      <w:pPr>
        <w:pStyle w:val="ListParagraph"/>
        <w:numPr>
          <w:ilvl w:val="0"/>
          <w:numId w:val="50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«Иван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Грозный».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Худ.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фильм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(2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серии),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реж.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Эйзенштейн,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1944—1958</w:t>
      </w:r>
      <w:r>
        <w:rPr>
          <w:spacing w:val="-8"/>
          <w:sz w:val="19"/>
        </w:rPr>
        <w:t> </w:t>
      </w:r>
      <w:r>
        <w:rPr>
          <w:spacing w:val="-5"/>
          <w:sz w:val="19"/>
        </w:rPr>
        <w:t>гг.</w:t>
      </w:r>
    </w:p>
    <w:p>
      <w:pPr>
        <w:pStyle w:val="ListParagraph"/>
        <w:numPr>
          <w:ilvl w:val="0"/>
          <w:numId w:val="50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«Царская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невеста».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Худ.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фильм,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реж.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Гориккер,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1964</w:t>
      </w:r>
      <w:r>
        <w:rPr>
          <w:spacing w:val="-9"/>
          <w:sz w:val="19"/>
        </w:rPr>
        <w:t> </w:t>
      </w:r>
      <w:r>
        <w:rPr>
          <w:spacing w:val="-5"/>
          <w:sz w:val="19"/>
        </w:rPr>
        <w:t>г.</w:t>
      </w:r>
    </w:p>
    <w:p>
      <w:pPr>
        <w:pStyle w:val="ListParagraph"/>
        <w:numPr>
          <w:ilvl w:val="0"/>
          <w:numId w:val="50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«Иван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Фёдоров».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Худ.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фильм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(2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серии),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реж.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Ю.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Сорокин,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1991</w:t>
      </w:r>
      <w:r>
        <w:rPr>
          <w:spacing w:val="-5"/>
          <w:sz w:val="19"/>
        </w:rPr>
        <w:t> г.</w:t>
      </w:r>
    </w:p>
    <w:p>
      <w:pPr>
        <w:pStyle w:val="ListParagraph"/>
        <w:numPr>
          <w:ilvl w:val="0"/>
          <w:numId w:val="50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«Ермак».</w:t>
      </w:r>
      <w:r>
        <w:rPr>
          <w:spacing w:val="-14"/>
          <w:sz w:val="19"/>
        </w:rPr>
        <w:t> </w:t>
      </w:r>
      <w:r>
        <w:rPr>
          <w:sz w:val="19"/>
        </w:rPr>
        <w:t>Мини-сериал</w:t>
      </w:r>
      <w:r>
        <w:rPr>
          <w:spacing w:val="-14"/>
          <w:sz w:val="19"/>
        </w:rPr>
        <w:t> </w:t>
      </w:r>
      <w:r>
        <w:rPr>
          <w:sz w:val="19"/>
        </w:rPr>
        <w:t>(5</w:t>
      </w:r>
      <w:r>
        <w:rPr>
          <w:spacing w:val="-13"/>
          <w:sz w:val="19"/>
        </w:rPr>
        <w:t> </w:t>
      </w:r>
      <w:r>
        <w:rPr>
          <w:sz w:val="19"/>
        </w:rPr>
        <w:t>серий),</w:t>
      </w:r>
      <w:r>
        <w:rPr>
          <w:spacing w:val="-14"/>
          <w:sz w:val="19"/>
        </w:rPr>
        <w:t> </w:t>
      </w:r>
      <w:r>
        <w:rPr>
          <w:sz w:val="19"/>
        </w:rPr>
        <w:t>реж.</w:t>
      </w:r>
      <w:r>
        <w:rPr>
          <w:spacing w:val="-14"/>
          <w:sz w:val="19"/>
        </w:rPr>
        <w:t> </w:t>
      </w:r>
      <w:r>
        <w:rPr>
          <w:sz w:val="19"/>
        </w:rPr>
        <w:t>В.</w:t>
      </w:r>
      <w:r>
        <w:rPr>
          <w:spacing w:val="-13"/>
          <w:sz w:val="19"/>
        </w:rPr>
        <w:t> </w:t>
      </w:r>
      <w:r>
        <w:rPr>
          <w:sz w:val="19"/>
        </w:rPr>
        <w:t>Усков,</w:t>
      </w:r>
      <w:r>
        <w:rPr>
          <w:spacing w:val="-14"/>
          <w:sz w:val="19"/>
        </w:rPr>
        <w:t> </w:t>
      </w:r>
      <w:r>
        <w:rPr>
          <w:sz w:val="19"/>
        </w:rPr>
        <w:t>В.</w:t>
      </w:r>
      <w:r>
        <w:rPr>
          <w:spacing w:val="-13"/>
          <w:sz w:val="19"/>
        </w:rPr>
        <w:t> </w:t>
      </w:r>
      <w:r>
        <w:rPr>
          <w:sz w:val="19"/>
        </w:rPr>
        <w:t>Краснопольский,</w:t>
      </w:r>
      <w:r>
        <w:rPr>
          <w:spacing w:val="-14"/>
          <w:sz w:val="19"/>
        </w:rPr>
        <w:t> </w:t>
      </w:r>
      <w:r>
        <w:rPr>
          <w:sz w:val="19"/>
        </w:rPr>
        <w:t>1986—1996</w:t>
      </w:r>
      <w:r>
        <w:rPr>
          <w:spacing w:val="-14"/>
          <w:sz w:val="19"/>
        </w:rPr>
        <w:t> </w:t>
      </w:r>
      <w:r>
        <w:rPr>
          <w:spacing w:val="-5"/>
          <w:sz w:val="19"/>
        </w:rPr>
        <w:t>гг.</w:t>
      </w:r>
    </w:p>
    <w:p>
      <w:pPr>
        <w:pStyle w:val="ListParagraph"/>
        <w:numPr>
          <w:ilvl w:val="0"/>
          <w:numId w:val="50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«Молодинская</w:t>
      </w:r>
      <w:r>
        <w:rPr>
          <w:spacing w:val="-2"/>
          <w:sz w:val="19"/>
        </w:rPr>
        <w:t> </w:t>
      </w:r>
      <w:r>
        <w:rPr>
          <w:w w:val="95"/>
          <w:sz w:val="19"/>
        </w:rPr>
        <w:t>битва.</w:t>
      </w:r>
      <w:r>
        <w:rPr>
          <w:spacing w:val="-1"/>
          <w:sz w:val="19"/>
        </w:rPr>
        <w:t> </w:t>
      </w:r>
      <w:r>
        <w:rPr>
          <w:w w:val="95"/>
          <w:sz w:val="19"/>
        </w:rPr>
        <w:t>Месть</w:t>
      </w:r>
      <w:r>
        <w:rPr>
          <w:spacing w:val="-2"/>
          <w:sz w:val="19"/>
        </w:rPr>
        <w:t> </w:t>
      </w:r>
      <w:r>
        <w:rPr>
          <w:w w:val="95"/>
          <w:sz w:val="19"/>
        </w:rPr>
        <w:t>Ивана</w:t>
      </w:r>
      <w:r>
        <w:rPr>
          <w:spacing w:val="-1"/>
          <w:sz w:val="19"/>
        </w:rPr>
        <w:t> </w:t>
      </w:r>
      <w:r>
        <w:rPr>
          <w:w w:val="95"/>
          <w:sz w:val="19"/>
        </w:rPr>
        <w:t>Грозного».</w:t>
      </w:r>
      <w:r>
        <w:rPr>
          <w:spacing w:val="-2"/>
          <w:sz w:val="19"/>
        </w:rPr>
        <w:t> </w:t>
      </w:r>
      <w:r>
        <w:rPr>
          <w:w w:val="95"/>
          <w:sz w:val="19"/>
        </w:rPr>
        <w:t>Док.</w:t>
      </w:r>
      <w:r>
        <w:rPr>
          <w:spacing w:val="-1"/>
          <w:sz w:val="19"/>
        </w:rPr>
        <w:t> </w:t>
      </w:r>
      <w:r>
        <w:rPr>
          <w:w w:val="95"/>
          <w:sz w:val="19"/>
        </w:rPr>
        <w:t>фильм,</w:t>
      </w:r>
      <w:r>
        <w:rPr>
          <w:spacing w:val="-2"/>
          <w:sz w:val="19"/>
        </w:rPr>
        <w:t> </w:t>
      </w:r>
      <w:r>
        <w:rPr>
          <w:w w:val="95"/>
          <w:sz w:val="19"/>
        </w:rPr>
        <w:t>реж.</w:t>
      </w:r>
      <w:r>
        <w:rPr>
          <w:spacing w:val="-1"/>
          <w:sz w:val="19"/>
        </w:rPr>
        <w:t> </w:t>
      </w:r>
      <w:r>
        <w:rPr>
          <w:w w:val="95"/>
          <w:sz w:val="19"/>
        </w:rPr>
        <w:t>М.</w:t>
      </w:r>
      <w:r>
        <w:rPr>
          <w:spacing w:val="-2"/>
          <w:sz w:val="19"/>
        </w:rPr>
        <w:t> </w:t>
      </w:r>
      <w:r>
        <w:rPr>
          <w:w w:val="95"/>
          <w:sz w:val="19"/>
        </w:rPr>
        <w:t>Беспалый,</w:t>
      </w:r>
      <w:r>
        <w:rPr>
          <w:spacing w:val="-1"/>
          <w:sz w:val="19"/>
        </w:rPr>
        <w:t> </w:t>
      </w:r>
      <w:r>
        <w:rPr>
          <w:w w:val="95"/>
          <w:sz w:val="19"/>
        </w:rPr>
        <w:t>2022</w:t>
      </w:r>
      <w:r>
        <w:rPr>
          <w:spacing w:val="-2"/>
          <w:sz w:val="19"/>
        </w:rPr>
        <w:t> </w:t>
      </w:r>
      <w:r>
        <w:rPr>
          <w:spacing w:val="-5"/>
          <w:w w:val="95"/>
          <w:sz w:val="19"/>
        </w:rPr>
        <w:t>г.</w:t>
      </w:r>
    </w:p>
    <w:p>
      <w:pPr>
        <w:pStyle w:val="ListParagraph"/>
        <w:numPr>
          <w:ilvl w:val="0"/>
          <w:numId w:val="50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«Собиратели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земли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русской».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Док.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фильм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(8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серий),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реж.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Зимин,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2023</w:t>
      </w:r>
      <w:r>
        <w:rPr>
          <w:spacing w:val="-5"/>
          <w:sz w:val="19"/>
        </w:rPr>
        <w:t> г.</w:t>
      </w:r>
    </w:p>
    <w:p>
      <w:pPr>
        <w:pStyle w:val="ListParagraph"/>
        <w:numPr>
          <w:ilvl w:val="0"/>
          <w:numId w:val="50"/>
        </w:numPr>
        <w:tabs>
          <w:tab w:pos="1134" w:val="left" w:leader="none"/>
        </w:tabs>
        <w:spacing w:line="208" w:lineRule="auto" w:before="8" w:after="0"/>
        <w:ind w:left="1133" w:right="791" w:hanging="341"/>
        <w:jc w:val="left"/>
        <w:rPr>
          <w:sz w:val="19"/>
        </w:rPr>
      </w:pPr>
      <w:r>
        <w:rPr>
          <w:sz w:val="19"/>
        </w:rPr>
        <w:t>«Факультет</w:t>
      </w:r>
      <w:r>
        <w:rPr>
          <w:spacing w:val="29"/>
          <w:sz w:val="19"/>
        </w:rPr>
        <w:t> </w:t>
      </w:r>
      <w:r>
        <w:rPr>
          <w:sz w:val="19"/>
        </w:rPr>
        <w:t>Истории.</w:t>
      </w:r>
      <w:r>
        <w:rPr>
          <w:spacing w:val="29"/>
          <w:sz w:val="19"/>
        </w:rPr>
        <w:t> </w:t>
      </w:r>
      <w:r>
        <w:rPr>
          <w:sz w:val="19"/>
        </w:rPr>
        <w:t>Иван</w:t>
      </w:r>
      <w:r>
        <w:rPr>
          <w:spacing w:val="29"/>
          <w:sz w:val="19"/>
        </w:rPr>
        <w:t> </w:t>
      </w:r>
      <w:r>
        <w:rPr>
          <w:sz w:val="19"/>
        </w:rPr>
        <w:t>IV</w:t>
      </w:r>
      <w:r>
        <w:rPr>
          <w:spacing w:val="29"/>
          <w:sz w:val="19"/>
        </w:rPr>
        <w:t> </w:t>
      </w:r>
      <w:r>
        <w:rPr>
          <w:sz w:val="19"/>
        </w:rPr>
        <w:t>Грозный:</w:t>
      </w:r>
      <w:r>
        <w:rPr>
          <w:spacing w:val="29"/>
          <w:sz w:val="19"/>
        </w:rPr>
        <w:t> </w:t>
      </w:r>
      <w:r>
        <w:rPr>
          <w:sz w:val="19"/>
        </w:rPr>
        <w:t>первый</w:t>
      </w:r>
      <w:r>
        <w:rPr>
          <w:spacing w:val="29"/>
          <w:sz w:val="19"/>
        </w:rPr>
        <w:t> </w:t>
      </w:r>
      <w:r>
        <w:rPr>
          <w:sz w:val="19"/>
        </w:rPr>
        <w:t>русский</w:t>
      </w:r>
      <w:r>
        <w:rPr>
          <w:spacing w:val="29"/>
          <w:sz w:val="19"/>
        </w:rPr>
        <w:t> </w:t>
      </w:r>
      <w:r>
        <w:rPr>
          <w:sz w:val="19"/>
        </w:rPr>
        <w:t>царь».</w:t>
      </w:r>
      <w:r>
        <w:rPr>
          <w:spacing w:val="29"/>
          <w:sz w:val="19"/>
        </w:rPr>
        <w:t> </w:t>
      </w:r>
      <w:r>
        <w:rPr>
          <w:sz w:val="19"/>
        </w:rPr>
        <w:t>Авторский</w:t>
      </w:r>
      <w:r>
        <w:rPr>
          <w:spacing w:val="29"/>
          <w:sz w:val="19"/>
        </w:rPr>
        <w:t> </w:t>
      </w:r>
      <w:r>
        <w:rPr>
          <w:sz w:val="19"/>
        </w:rPr>
        <w:t>курс В. Мединского, лекция 6, ч. 1, 2, 3, 2023 г.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4"/>
        <w:rPr>
          <w:rFonts w:ascii="Tahoma"/>
          <w:sz w:val="17"/>
        </w:rPr>
      </w:pPr>
    </w:p>
    <w:p>
      <w:pPr>
        <w:tabs>
          <w:tab w:pos="2781" w:val="left" w:leader="none"/>
          <w:tab w:pos="4300" w:val="left" w:leader="none"/>
          <w:tab w:pos="5819" w:val="left" w:leader="none"/>
        </w:tabs>
        <w:spacing w:before="103"/>
        <w:ind w:left="1494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10"/>
          <w:w w:val="120"/>
          <w:sz w:val="19"/>
        </w:rPr>
        <w:t>2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w w:val="120"/>
          <w:sz w:val="19"/>
        </w:rPr>
        <w:t>8,</w:t>
      </w:r>
      <w:r>
        <w:rPr>
          <w:rFonts w:ascii="Calibri" w:hAnsi="Calibri"/>
          <w:b/>
          <w:spacing w:val="6"/>
          <w:w w:val="120"/>
          <w:sz w:val="19"/>
        </w:rPr>
        <w:t> </w:t>
      </w:r>
      <w:r>
        <w:rPr>
          <w:rFonts w:ascii="Calibri" w:hAnsi="Calibri"/>
          <w:b/>
          <w:w w:val="120"/>
          <w:sz w:val="19"/>
        </w:rPr>
        <w:t>ч.</w:t>
      </w:r>
      <w:r>
        <w:rPr>
          <w:rFonts w:ascii="Calibri" w:hAnsi="Calibri"/>
          <w:b/>
          <w:spacing w:val="7"/>
          <w:w w:val="120"/>
          <w:sz w:val="19"/>
        </w:rPr>
        <w:t> </w:t>
      </w:r>
      <w:r>
        <w:rPr>
          <w:rFonts w:ascii="Calibri" w:hAnsi="Calibri"/>
          <w:b/>
          <w:spacing w:val="-10"/>
          <w:w w:val="120"/>
          <w:sz w:val="19"/>
        </w:rPr>
        <w:t>1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w w:val="120"/>
          <w:sz w:val="19"/>
        </w:rPr>
        <w:t>8,</w:t>
      </w:r>
      <w:r>
        <w:rPr>
          <w:rFonts w:ascii="Calibri" w:hAnsi="Calibri"/>
          <w:b/>
          <w:spacing w:val="6"/>
          <w:w w:val="120"/>
          <w:sz w:val="19"/>
        </w:rPr>
        <w:t> </w:t>
      </w:r>
      <w:r>
        <w:rPr>
          <w:rFonts w:ascii="Calibri" w:hAnsi="Calibri"/>
          <w:b/>
          <w:w w:val="120"/>
          <w:sz w:val="19"/>
        </w:rPr>
        <w:t>ч.</w:t>
      </w:r>
      <w:r>
        <w:rPr>
          <w:rFonts w:ascii="Calibri" w:hAnsi="Calibri"/>
          <w:b/>
          <w:spacing w:val="7"/>
          <w:w w:val="120"/>
          <w:sz w:val="19"/>
        </w:rPr>
        <w:t> </w:t>
      </w:r>
      <w:r>
        <w:rPr>
          <w:rFonts w:ascii="Calibri" w:hAnsi="Calibri"/>
          <w:b/>
          <w:spacing w:val="-10"/>
          <w:w w:val="120"/>
          <w:sz w:val="19"/>
        </w:rPr>
        <w:t>2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w w:val="120"/>
          <w:sz w:val="19"/>
        </w:rPr>
        <w:t>8,</w:t>
      </w:r>
      <w:r>
        <w:rPr>
          <w:rFonts w:ascii="Calibri" w:hAnsi="Calibri"/>
          <w:b/>
          <w:spacing w:val="6"/>
          <w:w w:val="120"/>
          <w:sz w:val="19"/>
        </w:rPr>
        <w:t> </w:t>
      </w:r>
      <w:r>
        <w:rPr>
          <w:rFonts w:ascii="Calibri" w:hAnsi="Calibri"/>
          <w:b/>
          <w:w w:val="120"/>
          <w:sz w:val="19"/>
        </w:rPr>
        <w:t>ч.</w:t>
      </w:r>
      <w:r>
        <w:rPr>
          <w:rFonts w:ascii="Calibri" w:hAnsi="Calibri"/>
          <w:b/>
          <w:spacing w:val="7"/>
          <w:w w:val="120"/>
          <w:sz w:val="19"/>
        </w:rPr>
        <w:t> </w:t>
      </w:r>
      <w:r>
        <w:rPr>
          <w:rFonts w:ascii="Calibri" w:hAnsi="Calibri"/>
          <w:b/>
          <w:spacing w:val="-10"/>
          <w:w w:val="120"/>
          <w:sz w:val="19"/>
        </w:rPr>
        <w:t>3</w:t>
      </w:r>
    </w:p>
    <w:p>
      <w:pPr>
        <w:pStyle w:val="Heading7"/>
        <w:spacing w:before="152"/>
      </w:pPr>
      <w:r>
        <w:rPr>
          <w:color w:val="DB413F"/>
          <w:w w:val="75"/>
        </w:rPr>
        <w:t>Научно-популярная</w:t>
      </w:r>
      <w:r>
        <w:rPr>
          <w:color w:val="DB413F"/>
          <w:spacing w:val="38"/>
        </w:rPr>
        <w:t>  </w:t>
      </w:r>
      <w:r>
        <w:rPr>
          <w:color w:val="DB413F"/>
          <w:spacing w:val="-2"/>
          <w:w w:val="75"/>
        </w:rPr>
        <w:t>литература</w:t>
      </w:r>
    </w:p>
    <w:p>
      <w:pPr>
        <w:pStyle w:val="ListParagraph"/>
        <w:numPr>
          <w:ilvl w:val="0"/>
          <w:numId w:val="51"/>
        </w:numPr>
        <w:tabs>
          <w:tab w:pos="1134" w:val="left" w:leader="none"/>
        </w:tabs>
        <w:spacing w:line="226" w:lineRule="exact" w:before="27" w:after="0"/>
        <w:ind w:left="1133" w:right="0" w:hanging="341"/>
        <w:jc w:val="left"/>
        <w:rPr>
          <w:sz w:val="19"/>
        </w:rPr>
      </w:pPr>
      <w:r>
        <w:rPr>
          <w:sz w:val="19"/>
        </w:rPr>
        <w:t>Зимин</w:t>
      </w:r>
      <w:r>
        <w:rPr>
          <w:spacing w:val="8"/>
          <w:sz w:val="19"/>
        </w:rPr>
        <w:t> </w:t>
      </w:r>
      <w:r>
        <w:rPr>
          <w:sz w:val="19"/>
        </w:rPr>
        <w:t>А.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«Опричнина».</w:t>
      </w:r>
    </w:p>
    <w:p>
      <w:pPr>
        <w:pStyle w:val="ListParagraph"/>
        <w:numPr>
          <w:ilvl w:val="0"/>
          <w:numId w:val="51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Кобрин</w:t>
      </w:r>
      <w:r>
        <w:rPr>
          <w:spacing w:val="-4"/>
          <w:sz w:val="19"/>
        </w:rPr>
        <w:t> </w:t>
      </w:r>
      <w:r>
        <w:rPr>
          <w:sz w:val="19"/>
        </w:rPr>
        <w:t>В.</w:t>
      </w:r>
      <w:r>
        <w:rPr>
          <w:spacing w:val="-3"/>
          <w:sz w:val="19"/>
        </w:rPr>
        <w:t> </w:t>
      </w:r>
      <w:r>
        <w:rPr>
          <w:sz w:val="19"/>
        </w:rPr>
        <w:t>«Иван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Грозный».</w:t>
      </w:r>
    </w:p>
    <w:p>
      <w:pPr>
        <w:pStyle w:val="ListParagraph"/>
        <w:numPr>
          <w:ilvl w:val="0"/>
          <w:numId w:val="51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Флоря Б. «Иван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Грозный».</w:t>
      </w:r>
    </w:p>
    <w:p>
      <w:pPr>
        <w:pStyle w:val="ListParagraph"/>
        <w:numPr>
          <w:ilvl w:val="0"/>
          <w:numId w:val="51"/>
        </w:numPr>
        <w:tabs>
          <w:tab w:pos="1134" w:val="left" w:leader="none"/>
        </w:tabs>
        <w:spacing w:line="208" w:lineRule="auto" w:before="8" w:after="0"/>
        <w:ind w:left="1133" w:right="791" w:hanging="341"/>
        <w:jc w:val="left"/>
        <w:rPr>
          <w:sz w:val="19"/>
        </w:rPr>
      </w:pPr>
      <w:r>
        <w:rPr>
          <w:sz w:val="19"/>
        </w:rPr>
        <w:t>Пенской</w:t>
      </w:r>
      <w:r>
        <w:rPr>
          <w:spacing w:val="-13"/>
          <w:sz w:val="19"/>
        </w:rPr>
        <w:t> </w:t>
      </w:r>
      <w:r>
        <w:rPr>
          <w:sz w:val="19"/>
        </w:rPr>
        <w:t>В.</w:t>
      </w:r>
      <w:r>
        <w:rPr>
          <w:spacing w:val="-13"/>
          <w:sz w:val="19"/>
        </w:rPr>
        <w:t> </w:t>
      </w:r>
      <w:r>
        <w:rPr>
          <w:sz w:val="19"/>
        </w:rPr>
        <w:t>«„Янычары“</w:t>
      </w:r>
      <w:r>
        <w:rPr>
          <w:spacing w:val="-13"/>
          <w:sz w:val="19"/>
        </w:rPr>
        <w:t> </w:t>
      </w:r>
      <w:r>
        <w:rPr>
          <w:sz w:val="19"/>
        </w:rPr>
        <w:t>Ивана</w:t>
      </w:r>
      <w:r>
        <w:rPr>
          <w:spacing w:val="-13"/>
          <w:sz w:val="19"/>
        </w:rPr>
        <w:t> </w:t>
      </w:r>
      <w:r>
        <w:rPr>
          <w:sz w:val="19"/>
        </w:rPr>
        <w:t>Грозного:</w:t>
      </w:r>
      <w:r>
        <w:rPr>
          <w:spacing w:val="-13"/>
          <w:sz w:val="19"/>
        </w:rPr>
        <w:t> </w:t>
      </w:r>
      <w:r>
        <w:rPr>
          <w:sz w:val="19"/>
        </w:rPr>
        <w:t>стрелецкое</w:t>
      </w:r>
      <w:r>
        <w:rPr>
          <w:spacing w:val="-13"/>
          <w:sz w:val="19"/>
        </w:rPr>
        <w:t> </w:t>
      </w:r>
      <w:r>
        <w:rPr>
          <w:sz w:val="19"/>
        </w:rPr>
        <w:t>войско</w:t>
      </w:r>
      <w:r>
        <w:rPr>
          <w:spacing w:val="-13"/>
          <w:sz w:val="19"/>
        </w:rPr>
        <w:t> </w:t>
      </w:r>
      <w:r>
        <w:rPr>
          <w:sz w:val="19"/>
        </w:rPr>
        <w:t>во</w:t>
      </w:r>
      <w:r>
        <w:rPr>
          <w:spacing w:val="-13"/>
          <w:sz w:val="19"/>
        </w:rPr>
        <w:t> </w:t>
      </w:r>
      <w:r>
        <w:rPr>
          <w:sz w:val="19"/>
        </w:rPr>
        <w:t>2-й</w:t>
      </w:r>
      <w:r>
        <w:rPr>
          <w:spacing w:val="-13"/>
          <w:sz w:val="19"/>
        </w:rPr>
        <w:t> </w:t>
      </w:r>
      <w:r>
        <w:rPr>
          <w:sz w:val="19"/>
        </w:rPr>
        <w:t>половине</w:t>
      </w:r>
      <w:r>
        <w:rPr>
          <w:spacing w:val="-13"/>
          <w:sz w:val="19"/>
        </w:rPr>
        <w:t> </w:t>
      </w:r>
      <w:r>
        <w:rPr>
          <w:sz w:val="19"/>
        </w:rPr>
        <w:t>XVI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z w:val="19"/>
        </w:rPr>
        <w:t> начале XVII в.».</w:t>
      </w:r>
    </w:p>
    <w:p>
      <w:pPr>
        <w:pStyle w:val="Heading7"/>
        <w:spacing w:before="137"/>
      </w:pPr>
      <w:r>
        <w:rPr>
          <w:color w:val="DB413F"/>
          <w:w w:val="75"/>
        </w:rPr>
        <w:t>Художественная</w:t>
      </w:r>
      <w:r>
        <w:rPr>
          <w:color w:val="DB413F"/>
          <w:spacing w:val="34"/>
        </w:rPr>
        <w:t>  </w:t>
      </w:r>
      <w:r>
        <w:rPr>
          <w:color w:val="DB413F"/>
          <w:spacing w:val="-2"/>
          <w:w w:val="90"/>
        </w:rPr>
        <w:t>литература</w:t>
      </w:r>
    </w:p>
    <w:p>
      <w:pPr>
        <w:pStyle w:val="ListParagraph"/>
        <w:numPr>
          <w:ilvl w:val="0"/>
          <w:numId w:val="52"/>
        </w:numPr>
        <w:tabs>
          <w:tab w:pos="1134" w:val="left" w:leader="none"/>
        </w:tabs>
        <w:spacing w:line="226" w:lineRule="exact" w:before="27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Толстой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А.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«Князь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Серебряный».</w:t>
      </w:r>
    </w:p>
    <w:p>
      <w:pPr>
        <w:pStyle w:val="ListParagraph"/>
        <w:numPr>
          <w:ilvl w:val="0"/>
          <w:numId w:val="52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Пикуль</w:t>
      </w:r>
      <w:r>
        <w:rPr>
          <w:spacing w:val="-8"/>
          <w:sz w:val="19"/>
        </w:rPr>
        <w:t> </w:t>
      </w:r>
      <w:r>
        <w:rPr>
          <w:sz w:val="19"/>
        </w:rPr>
        <w:t>В.</w:t>
      </w:r>
      <w:r>
        <w:rPr>
          <w:spacing w:val="-8"/>
          <w:sz w:val="19"/>
        </w:rPr>
        <w:t> </w:t>
      </w:r>
      <w:r>
        <w:rPr>
          <w:sz w:val="19"/>
        </w:rPr>
        <w:t>«Псы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господни».</w:t>
      </w:r>
    </w:p>
    <w:p>
      <w:pPr>
        <w:pStyle w:val="ListParagraph"/>
        <w:numPr>
          <w:ilvl w:val="0"/>
          <w:numId w:val="52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Жданов</w:t>
      </w:r>
      <w:r>
        <w:rPr>
          <w:spacing w:val="-6"/>
          <w:sz w:val="19"/>
        </w:rPr>
        <w:t> </w:t>
      </w:r>
      <w:r>
        <w:rPr>
          <w:sz w:val="19"/>
        </w:rPr>
        <w:t>Л.</w:t>
      </w:r>
      <w:r>
        <w:rPr>
          <w:spacing w:val="-6"/>
          <w:sz w:val="19"/>
        </w:rPr>
        <w:t> </w:t>
      </w:r>
      <w:r>
        <w:rPr>
          <w:sz w:val="19"/>
        </w:rPr>
        <w:t>«Царь</w:t>
      </w:r>
      <w:r>
        <w:rPr>
          <w:spacing w:val="-6"/>
          <w:sz w:val="19"/>
        </w:rPr>
        <w:t> </w:t>
      </w:r>
      <w:r>
        <w:rPr>
          <w:sz w:val="19"/>
        </w:rPr>
        <w:t>Иоанн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Грозный».</w:t>
      </w:r>
    </w:p>
    <w:p>
      <w:pPr>
        <w:pStyle w:val="ListParagraph"/>
        <w:numPr>
          <w:ilvl w:val="0"/>
          <w:numId w:val="52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Антонов</w:t>
      </w:r>
      <w:r>
        <w:rPr>
          <w:spacing w:val="-4"/>
          <w:sz w:val="19"/>
        </w:rPr>
        <w:t> </w:t>
      </w:r>
      <w:r>
        <w:rPr>
          <w:sz w:val="19"/>
        </w:rPr>
        <w:t>А.</w:t>
      </w:r>
      <w:r>
        <w:rPr>
          <w:spacing w:val="-4"/>
          <w:sz w:val="19"/>
        </w:rPr>
        <w:t> </w:t>
      </w:r>
      <w:r>
        <w:rPr>
          <w:sz w:val="19"/>
        </w:rPr>
        <w:t>«Алексей</w:t>
      </w:r>
      <w:r>
        <w:rPr>
          <w:spacing w:val="-3"/>
          <w:sz w:val="19"/>
        </w:rPr>
        <w:t> </w:t>
      </w:r>
      <w:r>
        <w:rPr>
          <w:sz w:val="19"/>
        </w:rPr>
        <w:t>Басманов.</w:t>
      </w:r>
      <w:r>
        <w:rPr>
          <w:spacing w:val="-4"/>
          <w:sz w:val="19"/>
        </w:rPr>
        <w:t> </w:t>
      </w:r>
      <w:r>
        <w:rPr>
          <w:sz w:val="19"/>
        </w:rPr>
        <w:t>Честь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воеводы».</w:t>
      </w:r>
    </w:p>
    <w:p>
      <w:pPr>
        <w:pStyle w:val="ListParagraph"/>
        <w:numPr>
          <w:ilvl w:val="0"/>
          <w:numId w:val="52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Костылёв</w:t>
      </w:r>
      <w:r>
        <w:rPr>
          <w:spacing w:val="13"/>
          <w:sz w:val="19"/>
        </w:rPr>
        <w:t> </w:t>
      </w:r>
      <w:r>
        <w:rPr>
          <w:w w:val="95"/>
          <w:sz w:val="19"/>
        </w:rPr>
        <w:t>В.</w:t>
      </w:r>
      <w:r>
        <w:rPr>
          <w:spacing w:val="13"/>
          <w:sz w:val="19"/>
        </w:rPr>
        <w:t> </w:t>
      </w:r>
      <w:r>
        <w:rPr>
          <w:w w:val="95"/>
          <w:sz w:val="19"/>
        </w:rPr>
        <w:t>«Иван</w:t>
      </w:r>
      <w:r>
        <w:rPr>
          <w:spacing w:val="14"/>
          <w:sz w:val="19"/>
        </w:rPr>
        <w:t> </w:t>
      </w:r>
      <w:r>
        <w:rPr>
          <w:w w:val="95"/>
          <w:sz w:val="19"/>
        </w:rPr>
        <w:t>Грозный:</w:t>
      </w:r>
      <w:r>
        <w:rPr>
          <w:spacing w:val="13"/>
          <w:sz w:val="19"/>
        </w:rPr>
        <w:t> </w:t>
      </w:r>
      <w:r>
        <w:rPr>
          <w:w w:val="95"/>
          <w:sz w:val="19"/>
        </w:rPr>
        <w:t>роман-</w:t>
      </w:r>
      <w:r>
        <w:rPr>
          <w:spacing w:val="-2"/>
          <w:w w:val="95"/>
          <w:sz w:val="19"/>
        </w:rPr>
        <w:t>трилогия».</w:t>
      </w:r>
    </w:p>
    <w:p>
      <w:pPr>
        <w:pStyle w:val="ListParagraph"/>
        <w:numPr>
          <w:ilvl w:val="0"/>
          <w:numId w:val="52"/>
        </w:numPr>
        <w:tabs>
          <w:tab w:pos="1134" w:val="left" w:leader="none"/>
        </w:tabs>
        <w:spacing w:line="226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Полуйко</w:t>
      </w:r>
      <w:r>
        <w:rPr>
          <w:spacing w:val="-12"/>
          <w:sz w:val="19"/>
        </w:rPr>
        <w:t> </w:t>
      </w:r>
      <w:r>
        <w:rPr>
          <w:sz w:val="19"/>
        </w:rPr>
        <w:t>В.</w:t>
      </w:r>
      <w:r>
        <w:rPr>
          <w:spacing w:val="-12"/>
          <w:sz w:val="19"/>
        </w:rPr>
        <w:t> </w:t>
      </w:r>
      <w:r>
        <w:rPr>
          <w:sz w:val="19"/>
        </w:rPr>
        <w:t>«Лета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7071».</w:t>
      </w:r>
    </w:p>
    <w:p>
      <w:pPr>
        <w:spacing w:after="0" w:line="226" w:lineRule="exact"/>
        <w:jc w:val="left"/>
        <w:rPr>
          <w:sz w:val="19"/>
        </w:rPr>
        <w:sectPr>
          <w:headerReference w:type="even" r:id="rId233"/>
          <w:pgSz w:w="9190" w:h="12020"/>
          <w:pgMar w:header="0" w:footer="0" w:top="300" w:bottom="280" w:left="0" w:right="0"/>
        </w:sectPr>
      </w:pPr>
    </w:p>
    <w:p>
      <w:pPr>
        <w:spacing w:line="566" w:lineRule="exact" w:before="72"/>
        <w:ind w:left="533" w:right="0" w:firstLine="0"/>
        <w:jc w:val="left"/>
        <w:rPr>
          <w:rFonts w:ascii="Tahoma" w:hAnsi="Tahoma"/>
          <w:sz w:val="48"/>
        </w:rPr>
      </w:pPr>
      <w:r>
        <w:rPr>
          <w:rFonts w:ascii="Tahoma" w:hAnsi="Tahoma"/>
          <w:w w:val="75"/>
          <w:sz w:val="48"/>
        </w:rPr>
        <w:t>Г Л</w:t>
      </w:r>
      <w:r>
        <w:rPr>
          <w:rFonts w:ascii="Tahoma" w:hAnsi="Tahoma"/>
          <w:spacing w:val="-37"/>
          <w:sz w:val="48"/>
        </w:rPr>
        <w:t> </w:t>
      </w:r>
      <w:r>
        <w:rPr>
          <w:rFonts w:ascii="Tahoma" w:hAnsi="Tahoma"/>
          <w:w w:val="75"/>
          <w:sz w:val="48"/>
        </w:rPr>
        <w:t>А</w:t>
      </w:r>
      <w:r>
        <w:rPr>
          <w:rFonts w:ascii="Tahoma" w:hAnsi="Tahoma"/>
          <w:spacing w:val="-31"/>
          <w:sz w:val="48"/>
        </w:rPr>
        <w:t> </w:t>
      </w:r>
      <w:r>
        <w:rPr>
          <w:rFonts w:ascii="Tahoma" w:hAnsi="Tahoma"/>
          <w:w w:val="75"/>
          <w:sz w:val="48"/>
        </w:rPr>
        <w:t>В</w:t>
      </w:r>
      <w:r>
        <w:rPr>
          <w:rFonts w:ascii="Tahoma" w:hAnsi="Tahoma"/>
          <w:spacing w:val="-31"/>
          <w:sz w:val="48"/>
        </w:rPr>
        <w:t> </w:t>
      </w:r>
      <w:r>
        <w:rPr>
          <w:rFonts w:ascii="Tahoma" w:hAnsi="Tahoma"/>
          <w:spacing w:val="-10"/>
          <w:w w:val="75"/>
          <w:sz w:val="48"/>
        </w:rPr>
        <w:t>А</w:t>
      </w:r>
    </w:p>
    <w:p>
      <w:pPr>
        <w:pStyle w:val="Heading1"/>
        <w:ind w:left="713"/>
      </w:pPr>
      <w:r>
        <w:rPr>
          <w:color w:val="FFFFFF"/>
          <w:spacing w:val="31"/>
          <w:w w:val="120"/>
        </w:rPr>
        <w:t>II</w:t>
      </w:r>
    </w:p>
    <w:p>
      <w:pPr>
        <w:pStyle w:val="Heading2"/>
        <w:ind w:left="533"/>
      </w:pPr>
      <w:r>
        <w:rPr/>
        <w:br w:type="column"/>
      </w:r>
      <w:r>
        <w:rPr>
          <w:color w:val="FFFFFF"/>
          <w:spacing w:val="15"/>
          <w:w w:val="80"/>
        </w:rPr>
        <w:t>СМУТА</w:t>
      </w:r>
      <w:r>
        <w:rPr>
          <w:color w:val="FFFFFF"/>
          <w:spacing w:val="13"/>
        </w:rPr>
        <w:t> </w:t>
      </w:r>
      <w:r>
        <w:rPr>
          <w:color w:val="FFFFFF"/>
          <w:w w:val="80"/>
        </w:rPr>
        <w:t>В</w:t>
      </w:r>
      <w:r>
        <w:rPr>
          <w:color w:val="FFFFFF"/>
          <w:spacing w:val="14"/>
        </w:rPr>
        <w:t> </w:t>
      </w:r>
      <w:r>
        <w:rPr>
          <w:color w:val="FFFFFF"/>
          <w:spacing w:val="17"/>
          <w:w w:val="80"/>
        </w:rPr>
        <w:t>РОССИИ</w:t>
      </w:r>
    </w:p>
    <w:p>
      <w:pPr>
        <w:spacing w:after="0"/>
        <w:sectPr>
          <w:headerReference w:type="default" r:id="rId235"/>
          <w:pgSz w:w="9190" w:h="12020"/>
          <w:pgMar w:header="0" w:footer="0" w:top="800" w:bottom="280" w:left="0" w:right="0"/>
          <w:cols w:num="2" w:equalWidth="0">
            <w:col w:w="2111" w:space="109"/>
            <w:col w:w="6970"/>
          </w:cols>
        </w:sectPr>
      </w:pPr>
    </w:p>
    <w:p>
      <w:pPr>
        <w:pStyle w:val="BodyText"/>
        <w:rPr>
          <w:rFonts w:ascii="Tahoma"/>
        </w:rPr>
      </w:pPr>
      <w:r>
        <w:rPr/>
        <w:pict>
          <v:group style="position:absolute;margin-left:.0pt;margin-top:-.000993pt;width:459.25pt;height:600.950pt;mso-position-horizontal-relative:page;mso-position-vertical-relative:page;z-index:-21891072" id="docshapegroup1184" coordorigin="0,0" coordsize="9185,12019">
            <v:rect style="position:absolute;left:28;top:10318;width:9156;height:1701" id="docshape1185" filled="true" fillcolor="#f6d4c9" stroked="false">
              <v:fill type="solid"/>
            </v:rect>
            <v:rect style="position:absolute;left:0;top:3794;width:9185;height:6754" id="docshape1186" filled="true" fillcolor="#000000" stroked="false">
              <v:fill opacity="32768f" type="solid"/>
            </v:rect>
            <v:shape style="position:absolute;left:28;top:3857;width:9156;height:6634" id="docshape1187" coordorigin="28,3858" coordsize="9156,6634" path="m9184,3858l28,3858,28,10469,606,10448,1005,10491,1371,10458,1493,10491,1582,10458,1715,10491,1893,10448,2204,10491,2903,10431,3713,10469,3858,10426,4035,10469,4313,10426,4457,10469,4801,10469,4956,10437,5567,10469,5622,10437,5756,10469,5966,10437,6211,10469,6577,10431,7054,10448,7132,10404,7232,10469,7731,10415,7864,10426,7953,10393,8042,10431,8686,10372,9184,10398,9184,3858xe" filled="true" fillcolor="#e6e7e8" stroked="false">
              <v:path arrowok="t"/>
              <v:fill type="solid"/>
            </v:shape>
            <v:shape style="position:absolute;left:2409;top:-1;width:6775;height:3912" type="#_x0000_t75" id="docshape1188" stroked="false">
              <v:imagedata r:id="rId236" o:title=""/>
            </v:shape>
            <v:rect style="position:absolute;left:2727;top:994;width:3824;height:533" id="docshape1189" filled="true" fillcolor="#8f0631" stroked="false">
              <v:fill opacity="49152f" type="solid"/>
            </v:rect>
            <v:rect style="position:absolute;left:808;top:1879;width:4263;height:5789" id="docshape1190" filled="true" fillcolor="#000000" stroked="false">
              <v:fill opacity="32768f" type="solid"/>
            </v:rect>
            <v:shape style="position:absolute;left:871;top:1941;width:4138;height:5669" type="#_x0000_t75" id="docshape1191" stroked="false">
              <v:imagedata r:id="rId237" o:title=""/>
            </v:shape>
            <v:rect style="position:absolute;left:881;top:1951;width:4118;height:5649" id="docshape1192" filled="false" stroked="true" strokeweight="1pt" strokecolor="#ffffff">
              <v:stroke dashstyle="solid"/>
            </v:rect>
            <v:rect style="position:absolute;left:475;top:1445;width:1728;height:2247" id="docshape1193" filled="true" fillcolor="#000000" stroked="false">
              <v:fill opacity="29491f" type="solid"/>
            </v:rect>
            <v:shape style="position:absolute;left:538;top:1479;width:1607;height:2121" id="docshape1194" coordorigin="539,1480" coordsize="1607,2121" path="m2145,1480l539,1480,539,3595,584,3599,605,3600,622,3600,666,3599,738,3593,782,3591,825,3593,869,3595,912,3594,954,3584,979,3576,1004,3569,1029,3564,1056,3562,1224,3563,1257,3564,1291,3565,1325,3566,1358,3564,1386,3556,1414,3545,1442,3533,1470,3524,1501,3516,1531,3507,1560,3499,1592,3496,1616,3496,1636,3494,1655,3489,1699,3470,1743,3456,1765,3447,1786,3434,1807,3420,1829,3407,1852,3398,1877,3396,1903,3397,1929,3399,1954,3400,1977,3402,1997,3407,2017,3412,2039,3418,2061,3419,2090,3416,2120,3412,2145,3410,2145,1480xe" filled="true" fillcolor="#4495d1" stroked="false">
              <v:path arrowok="t"/>
              <v:fill type="solid"/>
            </v:shape>
            <v:rect style="position:absolute;left:1810;top:10286;width:1088;height:1088" id="docshape1195" filled="true" fillcolor="#000000" stroked="false">
              <v:fill opacity="32768f" type="solid"/>
            </v:rect>
            <v:shape style="position:absolute;left:1870;top:10346;width:964;height:964" id="docshape1196" coordorigin="1871,10346" coordsize="964,964" path="m2353,10346l2275,10353,2200,10371,2131,10400,2068,10439,2012,10488,1964,10544,1925,10607,1895,10676,1877,10750,1871,10828,1877,10907,1895,10981,1925,11050,1964,11113,2012,11169,2068,11217,2131,11256,2200,11286,2275,11304,2353,11310,2431,11304,2505,11286,2574,11256,2637,11217,2693,11169,2742,11113,2781,11050,2810,10981,2828,10907,2835,10828,2828,10750,2810,10676,2781,10607,2742,10544,2693,10488,2637,10439,2574,10400,2505,10371,2431,10353,2353,10346xe" filled="true" fillcolor="#ffffff" stroked="false">
              <v:path arrowok="t"/>
              <v:fill type="solid"/>
            </v:shape>
            <v:rect style="position:absolute;left:808;top:7570;width:7704;height:2448" id="docshape1197" filled="true" fillcolor="#000000" stroked="false">
              <v:fill opacity="32768f" type="solid"/>
            </v:rect>
            <v:rect style="position:absolute;left:871;top:7633;width:7581;height:2321" id="docshape1198" filled="true" fillcolor="#ffffff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2"/>
        <w:rPr>
          <w:rFonts w:ascii="Tahoma"/>
          <w:sz w:val="28"/>
        </w:rPr>
      </w:pPr>
    </w:p>
    <w:p>
      <w:pPr>
        <w:spacing w:line="231" w:lineRule="exact" w:before="94"/>
        <w:ind w:left="984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«Смутное</w:t>
      </w:r>
      <w:r>
        <w:rPr>
          <w:rFonts w:ascii="Calibri" w:hAnsi="Calibri"/>
          <w:b/>
          <w:spacing w:val="11"/>
          <w:sz w:val="19"/>
        </w:rPr>
        <w:t> </w:t>
      </w:r>
      <w:r>
        <w:rPr>
          <w:rFonts w:ascii="Calibri" w:hAnsi="Calibri"/>
          <w:b/>
          <w:sz w:val="19"/>
        </w:rPr>
        <w:t>время»</w:t>
      </w:r>
      <w:r>
        <w:rPr>
          <w:rFonts w:ascii="Tahoma" w:hAnsi="Tahoma"/>
          <w:sz w:val="19"/>
        </w:rPr>
        <w:t>.</w:t>
      </w:r>
      <w:r>
        <w:rPr>
          <w:rFonts w:ascii="Tahoma" w:hAnsi="Tahoma"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Художник</w:t>
      </w:r>
      <w:r>
        <w:rPr>
          <w:rFonts w:ascii="Trebuchet MS" w:hAnsi="Trebuchet MS"/>
          <w:i/>
          <w:spacing w:val="-2"/>
          <w:sz w:val="19"/>
        </w:rPr>
        <w:t> </w:t>
      </w:r>
      <w:r>
        <w:rPr>
          <w:rFonts w:ascii="Trebuchet MS" w:hAnsi="Trebuchet MS"/>
          <w:i/>
          <w:sz w:val="19"/>
        </w:rPr>
        <w:t>О.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z w:val="19"/>
        </w:rPr>
        <w:t>Вишняков.</w:t>
      </w:r>
      <w:r>
        <w:rPr>
          <w:rFonts w:ascii="Trebuchet MS" w:hAnsi="Trebuchet MS"/>
          <w:i/>
          <w:spacing w:val="-2"/>
          <w:sz w:val="19"/>
        </w:rPr>
        <w:t> </w:t>
      </w:r>
      <w:r>
        <w:rPr>
          <w:rFonts w:ascii="Trebuchet MS" w:hAnsi="Trebuchet MS"/>
          <w:i/>
          <w:sz w:val="19"/>
        </w:rPr>
        <w:t>Александров,</w:t>
      </w:r>
      <w:r>
        <w:rPr>
          <w:rFonts w:ascii="Trebuchet MS" w:hAnsi="Trebuchet MS"/>
          <w:i/>
          <w:spacing w:val="-2"/>
          <w:sz w:val="19"/>
        </w:rPr>
        <w:t> </w:t>
      </w:r>
      <w:r>
        <w:rPr>
          <w:rFonts w:ascii="Trebuchet MS" w:hAnsi="Trebuchet MS"/>
          <w:i/>
          <w:sz w:val="19"/>
        </w:rPr>
        <w:t>музей-</w:t>
      </w:r>
      <w:r>
        <w:rPr>
          <w:rFonts w:ascii="Trebuchet MS" w:hAnsi="Trebuchet MS"/>
          <w:i/>
          <w:spacing w:val="-2"/>
          <w:sz w:val="19"/>
        </w:rPr>
        <w:t>заповедник</w:t>
      </w:r>
    </w:p>
    <w:p>
      <w:pPr>
        <w:spacing w:line="211" w:lineRule="exact" w:before="0"/>
        <w:ind w:left="984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«Александровская</w:t>
      </w:r>
      <w:r>
        <w:rPr>
          <w:rFonts w:ascii="Trebuchet MS" w:hAnsi="Trebuchet MS"/>
          <w:i/>
          <w:spacing w:val="41"/>
          <w:sz w:val="19"/>
        </w:rPr>
        <w:t> </w:t>
      </w:r>
      <w:r>
        <w:rPr>
          <w:rFonts w:ascii="Trebuchet MS" w:hAnsi="Trebuchet MS"/>
          <w:i/>
          <w:spacing w:val="-2"/>
          <w:w w:val="95"/>
          <w:sz w:val="19"/>
        </w:rPr>
        <w:t>слобода»</w:t>
      </w:r>
    </w:p>
    <w:p>
      <w:pPr>
        <w:spacing w:line="220" w:lineRule="auto" w:before="52"/>
        <w:ind w:left="984" w:right="843" w:firstLine="0"/>
        <w:jc w:val="both"/>
        <w:rPr>
          <w:sz w:val="19"/>
        </w:rPr>
      </w:pPr>
      <w:r>
        <w:rPr>
          <w:w w:val="95"/>
          <w:sz w:val="19"/>
        </w:rPr>
        <w:t>В начале XVII в. в России разразился глубокий кризис, обострённый иностранной </w:t>
      </w:r>
      <w:r>
        <w:rPr>
          <w:sz w:val="19"/>
        </w:rPr>
        <w:t>интервенцией, названный современниками Смутой. Государство оказалось </w:t>
      </w:r>
      <w:r>
        <w:rPr>
          <w:sz w:val="19"/>
        </w:rPr>
        <w:t>под угрозой потери национальной независимости. В эти тревожные отчаянные дни нашлась</w:t>
      </w:r>
      <w:r>
        <w:rPr>
          <w:spacing w:val="-5"/>
          <w:sz w:val="19"/>
        </w:rPr>
        <w:t> </w:t>
      </w:r>
      <w:r>
        <w:rPr>
          <w:sz w:val="19"/>
        </w:rPr>
        <w:t>сила,</w:t>
      </w:r>
      <w:r>
        <w:rPr>
          <w:spacing w:val="-5"/>
          <w:sz w:val="19"/>
        </w:rPr>
        <w:t> </w:t>
      </w:r>
      <w:r>
        <w:rPr>
          <w:sz w:val="19"/>
        </w:rPr>
        <w:t>которая</w:t>
      </w:r>
      <w:r>
        <w:rPr>
          <w:spacing w:val="-5"/>
          <w:sz w:val="19"/>
        </w:rPr>
        <w:t> </w:t>
      </w:r>
      <w:r>
        <w:rPr>
          <w:sz w:val="19"/>
        </w:rPr>
        <w:t>взяла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свои</w:t>
      </w:r>
      <w:r>
        <w:rPr>
          <w:spacing w:val="-5"/>
          <w:sz w:val="19"/>
        </w:rPr>
        <w:t> </w:t>
      </w:r>
      <w:r>
        <w:rPr>
          <w:sz w:val="19"/>
        </w:rPr>
        <w:t>руки</w:t>
      </w:r>
      <w:r>
        <w:rPr>
          <w:spacing w:val="-5"/>
          <w:sz w:val="19"/>
        </w:rPr>
        <w:t> </w:t>
      </w:r>
      <w:r>
        <w:rPr>
          <w:sz w:val="19"/>
        </w:rPr>
        <w:t>дело</w:t>
      </w:r>
      <w:r>
        <w:rPr>
          <w:spacing w:val="-5"/>
          <w:sz w:val="19"/>
        </w:rPr>
        <w:t> </w:t>
      </w:r>
      <w:r>
        <w:rPr>
          <w:sz w:val="19"/>
        </w:rPr>
        <w:t>спасения</w:t>
      </w:r>
      <w:r>
        <w:rPr>
          <w:spacing w:val="-5"/>
          <w:sz w:val="19"/>
        </w:rPr>
        <w:t> </w:t>
      </w:r>
      <w:r>
        <w:rPr>
          <w:sz w:val="19"/>
        </w:rPr>
        <w:t>Отечества.</w:t>
      </w:r>
      <w:r>
        <w:rPr>
          <w:spacing w:val="-5"/>
          <w:sz w:val="19"/>
        </w:rPr>
        <w:t> </w:t>
      </w:r>
      <w:r>
        <w:rPr>
          <w:sz w:val="19"/>
        </w:rPr>
        <w:t>Имя</w:t>
      </w:r>
      <w:r>
        <w:rPr>
          <w:spacing w:val="-5"/>
          <w:sz w:val="19"/>
        </w:rPr>
        <w:t> </w:t>
      </w:r>
      <w:r>
        <w:rPr>
          <w:sz w:val="19"/>
        </w:rPr>
        <w:t>этой</w:t>
      </w:r>
      <w:r>
        <w:rPr>
          <w:spacing w:val="-5"/>
          <w:sz w:val="19"/>
        </w:rPr>
        <w:t> </w:t>
      </w:r>
      <w:r>
        <w:rPr>
          <w:sz w:val="19"/>
        </w:rPr>
        <w:t>си- лы</w:t>
      </w:r>
      <w:r>
        <w:rPr>
          <w:spacing w:val="39"/>
          <w:sz w:val="19"/>
        </w:rPr>
        <w:t> </w:t>
      </w:r>
      <w:r>
        <w:rPr>
          <w:sz w:val="19"/>
        </w:rPr>
        <w:t>—</w:t>
      </w:r>
      <w:r>
        <w:rPr>
          <w:spacing w:val="39"/>
          <w:sz w:val="19"/>
        </w:rPr>
        <w:t> </w:t>
      </w:r>
      <w:r>
        <w:rPr>
          <w:sz w:val="19"/>
        </w:rPr>
        <w:t>российский</w:t>
      </w:r>
      <w:r>
        <w:rPr>
          <w:spacing w:val="39"/>
          <w:sz w:val="19"/>
        </w:rPr>
        <w:t> </w:t>
      </w:r>
      <w:r>
        <w:rPr>
          <w:sz w:val="19"/>
        </w:rPr>
        <w:t>народ.</w:t>
      </w:r>
      <w:r>
        <w:rPr>
          <w:spacing w:val="39"/>
          <w:sz w:val="19"/>
        </w:rPr>
        <w:t> </w:t>
      </w:r>
      <w:r>
        <w:rPr>
          <w:sz w:val="19"/>
        </w:rPr>
        <w:t>Историк</w:t>
      </w:r>
      <w:r>
        <w:rPr>
          <w:spacing w:val="39"/>
          <w:sz w:val="19"/>
        </w:rPr>
        <w:t> </w:t>
      </w:r>
      <w:r>
        <w:rPr>
          <w:sz w:val="19"/>
        </w:rPr>
        <w:t>И.</w:t>
      </w:r>
      <w:r>
        <w:rPr>
          <w:spacing w:val="-13"/>
          <w:sz w:val="19"/>
        </w:rPr>
        <w:t> </w:t>
      </w:r>
      <w:r>
        <w:rPr>
          <w:sz w:val="19"/>
        </w:rPr>
        <w:t>Забелин</w:t>
      </w:r>
      <w:r>
        <w:rPr>
          <w:spacing w:val="39"/>
          <w:sz w:val="19"/>
        </w:rPr>
        <w:t> </w:t>
      </w:r>
      <w:r>
        <w:rPr>
          <w:sz w:val="19"/>
        </w:rPr>
        <w:t>писал,</w:t>
      </w:r>
      <w:r>
        <w:rPr>
          <w:spacing w:val="39"/>
          <w:sz w:val="19"/>
        </w:rPr>
        <w:t> </w:t>
      </w:r>
      <w:r>
        <w:rPr>
          <w:sz w:val="19"/>
        </w:rPr>
        <w:t>что,</w:t>
      </w:r>
      <w:r>
        <w:rPr>
          <w:spacing w:val="39"/>
          <w:sz w:val="19"/>
        </w:rPr>
        <w:t> </w:t>
      </w:r>
      <w:r>
        <w:rPr>
          <w:sz w:val="19"/>
        </w:rPr>
        <w:t>спасая</w:t>
      </w:r>
      <w:r>
        <w:rPr>
          <w:spacing w:val="39"/>
          <w:sz w:val="19"/>
        </w:rPr>
        <w:t> </w:t>
      </w:r>
      <w:r>
        <w:rPr>
          <w:sz w:val="19"/>
        </w:rPr>
        <w:t>государство в Смутное время, народ обнаружил «такое богатство нравственных сил и такую прочность</w:t>
      </w:r>
      <w:r>
        <w:rPr>
          <w:spacing w:val="-14"/>
          <w:sz w:val="19"/>
        </w:rPr>
        <w:t> </w:t>
      </w:r>
      <w:r>
        <w:rPr>
          <w:sz w:val="19"/>
        </w:rPr>
        <w:t>своих</w:t>
      </w:r>
      <w:r>
        <w:rPr>
          <w:spacing w:val="-13"/>
          <w:sz w:val="19"/>
        </w:rPr>
        <w:t> </w:t>
      </w:r>
      <w:r>
        <w:rPr>
          <w:sz w:val="19"/>
        </w:rPr>
        <w:t>исторических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гражданских</w:t>
      </w:r>
      <w:r>
        <w:rPr>
          <w:spacing w:val="-13"/>
          <w:sz w:val="19"/>
        </w:rPr>
        <w:t> </w:t>
      </w:r>
      <w:r>
        <w:rPr>
          <w:sz w:val="19"/>
        </w:rPr>
        <w:t>устоев,</w:t>
      </w:r>
      <w:r>
        <w:rPr>
          <w:spacing w:val="-14"/>
          <w:sz w:val="19"/>
        </w:rPr>
        <w:t> </w:t>
      </w:r>
      <w:r>
        <w:rPr>
          <w:sz w:val="19"/>
        </w:rPr>
        <w:t>какие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нём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предполагать было невозможно».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7"/>
        </w:rPr>
      </w:pPr>
    </w:p>
    <w:p>
      <w:pPr>
        <w:spacing w:line="216" w:lineRule="auto" w:before="123"/>
        <w:ind w:left="3089" w:right="791" w:firstLine="0"/>
        <w:jc w:val="left"/>
        <w:rPr>
          <w:rFonts w:ascii="Calibri" w:hAnsi="Calibri"/>
          <w:b/>
          <w:sz w:val="20"/>
        </w:rPr>
      </w:pPr>
      <w:r>
        <w:rPr/>
        <w:pict>
          <v:shape style="position:absolute;margin-left:104.218498pt;margin-top:-13.304163pt;width:25.65pt;height:55.6pt;mso-position-horizontal-relative:page;mso-position-vertical-relative:paragraph;z-index:15833088" type="#_x0000_t202" id="docshape1199" filled="false" stroked="false">
            <v:textbox inset="0,0,0,0">
              <w:txbxContent>
                <w:p>
                  <w:pPr>
                    <w:spacing w:line="1097" w:lineRule="exact" w:before="14"/>
                    <w:ind w:left="0" w:right="0" w:firstLine="0"/>
                    <w:jc w:val="left"/>
                    <w:rPr>
                      <w:rFonts w:ascii="Calibri"/>
                      <w:b/>
                      <w:sz w:val="90"/>
                    </w:rPr>
                  </w:pPr>
                  <w:r>
                    <w:rPr>
                      <w:rFonts w:ascii="Calibri"/>
                      <w:b/>
                      <w:color w:val="4495D1"/>
                      <w:w w:val="123"/>
                      <w:sz w:val="9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rFonts w:ascii="Calibri" w:hAnsi="Calibri"/>
          <w:b/>
          <w:w w:val="115"/>
          <w:sz w:val="20"/>
        </w:rPr>
        <w:t>Что</w:t>
      </w:r>
      <w:r>
        <w:rPr>
          <w:rFonts w:ascii="Calibri" w:hAnsi="Calibri"/>
          <w:b/>
          <w:spacing w:val="-2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позволило</w:t>
      </w:r>
      <w:r>
        <w:rPr>
          <w:rFonts w:ascii="Calibri" w:hAnsi="Calibri"/>
          <w:b/>
          <w:spacing w:val="-2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сохранить</w:t>
      </w:r>
      <w:r>
        <w:rPr>
          <w:rFonts w:ascii="Calibri" w:hAnsi="Calibri"/>
          <w:b/>
          <w:spacing w:val="-2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независимость</w:t>
      </w:r>
      <w:r>
        <w:rPr>
          <w:rFonts w:ascii="Calibri" w:hAnsi="Calibri"/>
          <w:b/>
          <w:spacing w:val="-2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Российско- го государства в период Смутного времени?</w:t>
      </w:r>
    </w:p>
    <w:p>
      <w:pPr>
        <w:spacing w:after="0" w:line="216" w:lineRule="auto"/>
        <w:jc w:val="left"/>
        <w:rPr>
          <w:rFonts w:ascii="Calibri" w:hAnsi="Calibri"/>
          <w:sz w:val="20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4"/>
        <w:rPr>
          <w:rFonts w:ascii="Calibri"/>
          <w:b/>
          <w:sz w:val="11"/>
        </w:rPr>
      </w:pPr>
      <w:r>
        <w:rPr/>
        <w:pict>
          <v:group style="position:absolute;margin-left:0pt;margin-top:70.157608pt;width:459.25pt;height:493.65pt;mso-position-horizontal-relative:page;mso-position-vertical-relative:page;z-index:-21889024" id="docshapegroup1207" coordorigin="0,1403" coordsize="9185,9873">
            <v:rect style="position:absolute;left:0;top:3458;width:9185;height:7818" id="docshape1208" filled="true" fillcolor="#e6e7e8" stroked="false">
              <v:fill type="solid"/>
            </v:rect>
            <v:rect style="position:absolute;left:1595;top:7140;width:6012;height:1556" id="docshape1209" filled="true" fillcolor="#000000" stroked="false">
              <v:fill opacity="32768f" type="solid"/>
            </v:rect>
            <v:rect style="position:absolute;left:1658;top:7202;width:5892;height:1429" id="docshape1210" filled="true" fillcolor="#ffffff" stroked="false">
              <v:fill type="solid"/>
            </v:rect>
            <v:rect style="position:absolute;left:1595;top:2918;width:6012;height:4392" id="docshape1211" filled="true" fillcolor="#000000" stroked="false">
              <v:fill opacity="32768f" type="solid"/>
            </v:rect>
            <v:shape style="position:absolute;left:1665;top:2988;width:5877;height:4255" type="#_x0000_t75" id="docshape1212" stroked="false">
              <v:imagedata r:id="rId240" o:title=""/>
            </v:shape>
            <v:rect style="position:absolute;left:1665;top:2988;width:5877;height:4255" id="docshape1213" filled="false" stroked="true" strokeweight=".768pt" strokecolor="#ffffff">
              <v:stroke dashstyle="solid"/>
            </v:rect>
            <v:line style="position:absolute" from="595,1478" to="595,9689" stroked="true" strokeweight="1.5pt" strokecolor="#4495d1">
              <v:stroke dashstyle="dot"/>
            </v:line>
            <v:shape style="position:absolute;left:580;top:1403;width:30;height:8332" id="docshape1214" coordorigin="580,1403" coordsize="30,8332" path="m610,9719l606,9709,595,9704,585,9709,580,9719,585,9730,595,9734,606,9730,610,9719xm610,1418l606,1408,595,1403,585,1408,580,1418,585,1429,595,1433,606,1429,610,1418xe" filled="true" fillcolor="#4495d1" stroked="false">
              <v:path arrowok="t"/>
              <v:fill type="solid"/>
            </v:shape>
            <v:shape style="position:absolute;left:396;top:2206;width:397;height:397" type="#_x0000_t75" id="docshape1215" stroked="false">
              <v:imagedata r:id="rId8" o:title=""/>
            </v:shape>
            <v:rect style="position:absolute;left:793;top:9959;width:3799;height:114" id="docshape1216" filled="true" fillcolor="#eeaf9f" stroked="false">
              <v:fill type="solid"/>
            </v:rect>
            <v:rect style="position:absolute;left:4592;top:9959;width:3799;height:114" id="docshape1217" filled="true" fillcolor="#b3ccea" stroked="false">
              <v:fill type="solid"/>
            </v:rect>
            <v:shape style="position:absolute;left:396;top:8784;width:397;height:397" type="#_x0000_t75" id="docshape1218" stroked="false">
              <v:imagedata r:id="rId241" o:title=""/>
            </v:shape>
            <v:shape style="position:absolute;left:396;top:9236;width:397;height:397" type="#_x0000_t75" id="docshape1219" stroked="false">
              <v:imagedata r:id="rId242" o:title=""/>
            </v:shape>
            <v:rect style="position:absolute;left:396;top:9689;width:418;height:418" id="docshape1220" filled="true" fillcolor="#000000" stroked="false">
              <v:fill opacity="19660f" type="solid"/>
            </v:rect>
            <v:shape style="position:absolute;left:396;top:9690;width:397;height:397" type="#_x0000_t75" id="docshape1221" stroked="false">
              <v:imagedata r:id="rId243" o:title=""/>
            </v:shape>
            <w10:wrap type="none"/>
          </v:group>
        </w:pict>
      </w:r>
    </w:p>
    <w:p>
      <w:pPr>
        <w:pStyle w:val="Heading3"/>
        <w:tabs>
          <w:tab w:pos="1473" w:val="left" w:leader="none"/>
        </w:tabs>
        <w:spacing w:line="199" w:lineRule="auto" w:before="151"/>
        <w:ind w:left="1473" w:right="1280" w:hanging="964"/>
      </w:pPr>
      <w:r>
        <w:rPr/>
        <w:pict>
          <v:group style="position:absolute;margin-left:38.627998pt;margin-top:5.790609pt;width:28.8pt;height:28.8pt;mso-position-horizontal-relative:page;mso-position-vertical-relative:paragraph;z-index:-21888512" id="docshapegroup1222" coordorigin="773,116" coordsize="576,576">
            <v:rect style="position:absolute;left:772;top:115;width:576;height:576" id="docshape1223" filled="true" fillcolor="#000000" stroked="false">
              <v:fill opacity="19660f" type="solid"/>
            </v:rect>
            <v:rect style="position:absolute;left:793;top:135;width:457;height:454" id="docshape1224" filled="true" fillcolor="#db413f" stroked="false">
              <v:fill type="solid"/>
            </v:rect>
            <v:shape style="position:absolute;left:772;top:115;width:576;height:576" type="#_x0000_t202" id="docshape1225" filled="false" stroked="false">
              <v:textbox inset="0,0,0,0">
                <w:txbxContent>
                  <w:p>
                    <w:pPr>
                      <w:spacing w:line="475" w:lineRule="exact" w:before="0"/>
                      <w:ind w:left="67" w:right="0" w:firstLine="0"/>
                      <w:jc w:val="left"/>
                      <w:rPr>
                        <w:rFonts w:ascii="Tahoma"/>
                        <w:sz w:val="40"/>
                      </w:rPr>
                    </w:pPr>
                    <w:r>
                      <w:rPr>
                        <w:rFonts w:ascii="Tahoma"/>
                        <w:color w:val="FFFFFF"/>
                        <w:spacing w:val="-5"/>
                        <w:w w:val="90"/>
                        <w:sz w:val="40"/>
                      </w:rPr>
                      <w:t>20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В преддверии грозных испытаний: кризис власти и общества на рубеже XVI–XVII вв.</w:t>
      </w:r>
    </w:p>
    <w:p>
      <w:pPr>
        <w:pStyle w:val="Heading8"/>
        <w:spacing w:line="216" w:lineRule="auto" w:before="296"/>
        <w:ind w:left="1474"/>
        <w:jc w:val="both"/>
      </w:pPr>
      <w:r>
        <w:rPr/>
        <w:pict>
          <v:shape style="position:absolute;margin-left:25.2759pt;margin-top:18.184937pt;width:8.550pt;height:18.55pt;mso-position-horizontal-relative:page;mso-position-vertical-relative:paragraph;z-index:15835648" type="#_x0000_t202" id="docshape1226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Почему</w:t>
      </w:r>
      <w:r>
        <w:rPr>
          <w:w w:val="115"/>
        </w:rPr>
        <w:t> избрание</w:t>
      </w:r>
      <w:r>
        <w:rPr>
          <w:w w:val="115"/>
        </w:rPr>
        <w:t> на</w:t>
      </w:r>
      <w:r>
        <w:rPr>
          <w:w w:val="115"/>
        </w:rPr>
        <w:t> царство</w:t>
      </w:r>
      <w:r>
        <w:rPr>
          <w:w w:val="115"/>
        </w:rPr>
        <w:t> Бориса</w:t>
      </w:r>
      <w:r>
        <w:rPr>
          <w:w w:val="115"/>
        </w:rPr>
        <w:t> Годунова</w:t>
      </w:r>
      <w:r>
        <w:rPr>
          <w:w w:val="115"/>
        </w:rPr>
        <w:t> и</w:t>
      </w:r>
      <w:r>
        <w:rPr>
          <w:w w:val="115"/>
        </w:rPr>
        <w:t> проводившаяся</w:t>
      </w:r>
      <w:r>
        <w:rPr>
          <w:w w:val="115"/>
        </w:rPr>
        <w:t> им политика</w:t>
      </w:r>
      <w:r>
        <w:rPr>
          <w:spacing w:val="31"/>
          <w:w w:val="115"/>
        </w:rPr>
        <w:t> </w:t>
      </w:r>
      <w:r>
        <w:rPr>
          <w:w w:val="115"/>
        </w:rPr>
        <w:t>не</w:t>
      </w:r>
      <w:r>
        <w:rPr>
          <w:spacing w:val="31"/>
          <w:w w:val="115"/>
        </w:rPr>
        <w:t> </w:t>
      </w:r>
      <w:r>
        <w:rPr>
          <w:w w:val="115"/>
        </w:rPr>
        <w:t>стали</w:t>
      </w:r>
      <w:r>
        <w:rPr>
          <w:spacing w:val="31"/>
          <w:w w:val="115"/>
        </w:rPr>
        <w:t> </w:t>
      </w:r>
      <w:r>
        <w:rPr>
          <w:w w:val="115"/>
        </w:rPr>
        <w:t>началом</w:t>
      </w:r>
      <w:r>
        <w:rPr>
          <w:spacing w:val="31"/>
          <w:w w:val="115"/>
        </w:rPr>
        <w:t> </w:t>
      </w:r>
      <w:r>
        <w:rPr>
          <w:w w:val="115"/>
        </w:rPr>
        <w:t>объединения</w:t>
      </w:r>
      <w:r>
        <w:rPr>
          <w:spacing w:val="31"/>
          <w:w w:val="115"/>
        </w:rPr>
        <w:t> </w:t>
      </w:r>
      <w:r>
        <w:rPr>
          <w:w w:val="115"/>
        </w:rPr>
        <w:t>государства</w:t>
      </w:r>
      <w:r>
        <w:rPr>
          <w:spacing w:val="31"/>
          <w:w w:val="115"/>
        </w:rPr>
        <w:t> </w:t>
      </w:r>
      <w:r>
        <w:rPr>
          <w:w w:val="115"/>
        </w:rPr>
        <w:t>и</w:t>
      </w:r>
      <w:r>
        <w:rPr>
          <w:spacing w:val="31"/>
          <w:w w:val="115"/>
        </w:rPr>
        <w:t> </w:t>
      </w:r>
      <w:r>
        <w:rPr>
          <w:w w:val="115"/>
        </w:rPr>
        <w:t>общества, а привели страну к Смуте?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8"/>
        <w:rPr>
          <w:rFonts w:ascii="Calibri"/>
          <w:b/>
          <w:sz w:val="25"/>
        </w:rPr>
      </w:pPr>
      <w:r>
        <w:rPr/>
        <w:pict>
          <v:shape style="position:absolute;margin-left:79.781998pt;margin-top:16.885180pt;width:297.350pt;height:69.25pt;mso-position-horizontal-relative:page;mso-position-vertical-relative:paragraph;z-index:-15623680;mso-wrap-distance-left:0;mso-wrap-distance-right:0" type="#_x0000_t202" id="docshape1227" filled="false" stroked="false">
            <v:textbox inset="0,0,0,0">
              <w:txbxContent>
                <w:p>
                  <w:pPr>
                    <w:spacing w:line="218" w:lineRule="auto" w:before="84"/>
                    <w:ind w:left="176" w:right="223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«Великий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государь,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царь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и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самодержец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всея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Руси».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Художник С. Иванов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.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Картины по русской истории из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издания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05"/>
                      <w:sz w:val="19"/>
                    </w:rPr>
                    <w:t>И. Кнебеля</w:t>
                  </w:r>
                </w:p>
                <w:p>
                  <w:pPr>
                    <w:spacing w:line="216" w:lineRule="auto" w:before="114"/>
                    <w:ind w:left="516" w:right="0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43"/>
                      <w:sz w:val="20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Какое</w:t>
                  </w:r>
                  <w:r>
                    <w:rPr>
                      <w:rFonts w:ascii="Tahoma" w:hAnsi="Tahoma"/>
                      <w:spacing w:val="-14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значение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имела</w:t>
                  </w:r>
                  <w:r>
                    <w:rPr>
                      <w:rFonts w:ascii="Tahoma" w:hAnsi="Tahoma"/>
                      <w:spacing w:val="-14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фигура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царя</w:t>
                  </w:r>
                  <w:r>
                    <w:rPr>
                      <w:rFonts w:ascii="Tahoma" w:hAnsi="Tahoma"/>
                      <w:spacing w:val="-14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в</w:t>
                  </w:r>
                  <w:r>
                    <w:rPr>
                      <w:rFonts w:ascii="Tahoma" w:hAnsi="Tahoma"/>
                      <w:spacing w:val="-14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представлении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русских людей начала XVII в.?</w:t>
                  </w:r>
                </w:p>
              </w:txbxContent>
            </v:textbox>
            <w10:wrap type="topAndBottom"/>
          </v:shape>
        </w:pict>
      </w:r>
    </w:p>
    <w:p>
      <w:pPr>
        <w:pStyle w:val="ListParagraph"/>
        <w:numPr>
          <w:ilvl w:val="0"/>
          <w:numId w:val="53"/>
        </w:numPr>
        <w:tabs>
          <w:tab w:pos="1059" w:val="left" w:leader="none"/>
        </w:tabs>
        <w:spacing w:line="240" w:lineRule="auto" w:before="129" w:after="0"/>
        <w:ind w:left="1058" w:right="0" w:hanging="152"/>
        <w:jc w:val="left"/>
        <w:rPr>
          <w:sz w:val="19"/>
        </w:rPr>
      </w:pPr>
      <w:r>
        <w:rPr>
          <w:sz w:val="19"/>
        </w:rPr>
        <w:t>Смута</w:t>
      </w:r>
      <w:r>
        <w:rPr>
          <w:spacing w:val="-12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3"/>
          <w:position w:val="-2"/>
          <w:sz w:val="22"/>
        </w:rPr>
        <w:t> </w:t>
      </w:r>
      <w:r>
        <w:rPr>
          <w:spacing w:val="-2"/>
          <w:sz w:val="19"/>
        </w:rPr>
        <w:t>интервенция</w:t>
      </w:r>
    </w:p>
    <w:p>
      <w:pPr>
        <w:pStyle w:val="ListParagraph"/>
        <w:numPr>
          <w:ilvl w:val="0"/>
          <w:numId w:val="53"/>
        </w:numPr>
        <w:tabs>
          <w:tab w:pos="1059" w:val="left" w:leader="none"/>
        </w:tabs>
        <w:spacing w:line="240" w:lineRule="auto" w:before="176" w:after="0"/>
        <w:ind w:left="1058" w:right="0" w:hanging="152"/>
        <w:jc w:val="left"/>
        <w:rPr>
          <w:sz w:val="19"/>
        </w:rPr>
      </w:pPr>
      <w:r>
        <w:rPr>
          <w:sz w:val="19"/>
        </w:rPr>
        <w:t>Фёдор</w:t>
      </w:r>
      <w:r>
        <w:rPr>
          <w:spacing w:val="-15"/>
          <w:sz w:val="19"/>
        </w:rPr>
        <w:t> </w:t>
      </w:r>
      <w:r>
        <w:rPr>
          <w:sz w:val="19"/>
        </w:rPr>
        <w:t>Никитич</w:t>
      </w:r>
      <w:r>
        <w:rPr>
          <w:spacing w:val="-11"/>
          <w:sz w:val="19"/>
        </w:rPr>
        <w:t> </w:t>
      </w:r>
      <w:r>
        <w:rPr>
          <w:sz w:val="19"/>
        </w:rPr>
        <w:t>Романов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(Филарет)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6145pt;width:379.85pt;height:60.15pt;mso-position-horizontal-relative:page;mso-position-vertical-relative:paragraph;z-index:-15623168;mso-wrap-distance-left:0;mso-wrap-distance-right:0" id="docshapegroup1228" coordorigin="794,64" coordsize="7597,1203">
            <v:shape style="position:absolute;left:4592;top:64;width:3799;height:1203" type="#_x0000_t202" id="docshape1229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54"/>
                      </w:numPr>
                      <w:tabs>
                        <w:tab w:pos="284" w:val="left" w:leader="none"/>
                      </w:tabs>
                      <w:spacing w:line="204" w:lineRule="auto" w:before="94"/>
                      <w:ind w:left="283" w:right="28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1598 г. —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Нантский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эдикт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Генриха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IV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во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Франции: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дарование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французским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протестантам (гугенотам) свободы вероисповедания при сохранении господства католицизма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1203" type="#_x0000_t202" id="docshape1230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55"/>
                      </w:numPr>
                      <w:tabs>
                        <w:tab w:pos="284" w:val="left" w:leader="none"/>
                      </w:tabs>
                      <w:spacing w:line="192" w:lineRule="auto" w:before="104"/>
                      <w:ind w:left="283" w:right="718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1598–1605 гг. —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царствование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Бориса</w:t>
                    </w:r>
                    <w:r>
                      <w:rPr>
                        <w:rFonts w:ascii="Tahoma" w:hAnsi="Tahoma"/>
                        <w:color w:val="000000"/>
                        <w:spacing w:val="-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Годунова</w:t>
                    </w:r>
                  </w:p>
                  <w:p>
                    <w:pPr>
                      <w:numPr>
                        <w:ilvl w:val="0"/>
                        <w:numId w:val="55"/>
                      </w:numPr>
                      <w:tabs>
                        <w:tab w:pos="284" w:val="left" w:leader="none"/>
                      </w:tabs>
                      <w:spacing w:line="192" w:lineRule="auto" w:before="59"/>
                      <w:ind w:left="283" w:right="62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1601–1603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неурожаи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голод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в России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headerReference w:type="even" r:id="rId238"/>
          <w:headerReference w:type="default" r:id="rId239"/>
          <w:pgSz w:w="9190" w:h="12020"/>
          <w:pgMar w:header="0" w:footer="0" w:top="740" w:bottom="280" w:left="0" w:right="0"/>
          <w:pgNumType w:start="10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Избрание Бориса Годунова на царство. </w:t>
      </w:r>
      <w:r>
        <w:rPr>
          <w:color w:val="000000"/>
        </w:rPr>
        <w:t>В </w:t>
      </w:r>
      <w:r>
        <w:rPr>
          <w:rFonts w:ascii="Book Antiqua" w:hAnsi="Book Antiqua"/>
          <w:b/>
          <w:color w:val="000000"/>
        </w:rPr>
        <w:t>1598 г. </w:t>
      </w:r>
      <w:r>
        <w:rPr>
          <w:color w:val="000000"/>
        </w:rPr>
        <w:t>пресеклась династия московских Рюриковичей. Впервые на престол должен был взойти не наслед- ственный, а выборный монарх. Возможных претендентов было двое: Борис Годунов и боярин </w:t>
      </w:r>
      <w:r>
        <w:rPr>
          <w:rFonts w:ascii="Book Antiqua" w:hAnsi="Book Antiqua"/>
          <w:b/>
          <w:i/>
          <w:color w:val="000000"/>
        </w:rPr>
        <w:t>Фёдор Никитич Романов</w:t>
      </w:r>
      <w:r>
        <w:rPr>
          <w:color w:val="000000"/>
        </w:rPr>
        <w:t>. Шансы они имели неравные: на стороне Бориса — реальная власть, опыт, преданные люди в приказах и на местах, поддержка патриарха. Немаловажно и то, что Годунов был </w:t>
      </w:r>
      <w:r>
        <w:rPr>
          <w:color w:val="000000"/>
        </w:rPr>
        <w:t>братом царицы Ирины, которой царь Фёдор завещал царство. Впрочем, родственные связи</w:t>
      </w:r>
      <w:r>
        <w:rPr>
          <w:color w:val="000000"/>
          <w:spacing w:val="-11"/>
        </w:rPr>
        <w:t> </w:t>
      </w:r>
      <w:r>
        <w:rPr>
          <w:color w:val="000000"/>
        </w:rPr>
        <w:t>Романова</w:t>
      </w:r>
      <w:r>
        <w:rPr>
          <w:color w:val="000000"/>
          <w:spacing w:val="-11"/>
        </w:rPr>
        <w:t> </w:t>
      </w:r>
      <w:r>
        <w:rPr>
          <w:color w:val="000000"/>
        </w:rPr>
        <w:t>в</w:t>
      </w:r>
      <w:r>
        <w:rPr>
          <w:color w:val="000000"/>
          <w:spacing w:val="-11"/>
        </w:rPr>
        <w:t> </w:t>
      </w:r>
      <w:r>
        <w:rPr>
          <w:color w:val="000000"/>
        </w:rPr>
        <w:t>глазах</w:t>
      </w:r>
      <w:r>
        <w:rPr>
          <w:color w:val="000000"/>
          <w:spacing w:val="-11"/>
        </w:rPr>
        <w:t> </w:t>
      </w:r>
      <w:r>
        <w:rPr>
          <w:color w:val="000000"/>
        </w:rPr>
        <w:t>современников</w:t>
      </w:r>
      <w:r>
        <w:rPr>
          <w:color w:val="000000"/>
          <w:spacing w:val="-11"/>
        </w:rPr>
        <w:t> </w:t>
      </w:r>
      <w:r>
        <w:rPr>
          <w:color w:val="000000"/>
        </w:rPr>
        <w:t>выглядели</w:t>
      </w:r>
      <w:r>
        <w:rPr>
          <w:color w:val="000000"/>
          <w:spacing w:val="-11"/>
        </w:rPr>
        <w:t> </w:t>
      </w:r>
      <w:r>
        <w:rPr>
          <w:color w:val="000000"/>
        </w:rPr>
        <w:t>весомее</w:t>
      </w:r>
      <w:r>
        <w:rPr>
          <w:color w:val="000000"/>
          <w:spacing w:val="-11"/>
        </w:rPr>
        <w:t> </w:t>
      </w:r>
      <w:r>
        <w:rPr>
          <w:color w:val="000000"/>
        </w:rPr>
        <w:t>—</w:t>
      </w:r>
      <w:r>
        <w:rPr>
          <w:color w:val="000000"/>
          <w:spacing w:val="-11"/>
        </w:rPr>
        <w:t> </w:t>
      </w:r>
      <w:r>
        <w:rPr>
          <w:color w:val="000000"/>
        </w:rPr>
        <w:t>он</w:t>
      </w:r>
      <w:r>
        <w:rPr>
          <w:color w:val="000000"/>
          <w:spacing w:val="-11"/>
        </w:rPr>
        <w:t> </w:t>
      </w:r>
      <w:r>
        <w:rPr>
          <w:color w:val="000000"/>
        </w:rPr>
        <w:t>был</w:t>
      </w:r>
      <w:r>
        <w:rPr>
          <w:color w:val="000000"/>
          <w:spacing w:val="-11"/>
        </w:rPr>
        <w:t> </w:t>
      </w:r>
      <w:r>
        <w:rPr>
          <w:color w:val="000000"/>
        </w:rPr>
        <w:t>двоюрод- ным</w:t>
      </w:r>
      <w:r>
        <w:rPr>
          <w:color w:val="000000"/>
          <w:spacing w:val="20"/>
        </w:rPr>
        <w:t> </w:t>
      </w:r>
      <w:r>
        <w:rPr>
          <w:color w:val="000000"/>
        </w:rPr>
        <w:t>братом</w:t>
      </w:r>
      <w:r>
        <w:rPr>
          <w:color w:val="000000"/>
          <w:spacing w:val="20"/>
        </w:rPr>
        <w:t> </w:t>
      </w:r>
      <w:r>
        <w:rPr>
          <w:color w:val="000000"/>
        </w:rPr>
        <w:t>умершего</w:t>
      </w:r>
      <w:r>
        <w:rPr>
          <w:color w:val="000000"/>
          <w:spacing w:val="20"/>
        </w:rPr>
        <w:t> </w:t>
      </w:r>
      <w:r>
        <w:rPr>
          <w:color w:val="000000"/>
        </w:rPr>
        <w:t>государя.</w:t>
      </w:r>
      <w:r>
        <w:rPr>
          <w:color w:val="000000"/>
          <w:spacing w:val="20"/>
        </w:rPr>
        <w:t> </w:t>
      </w:r>
      <w:r>
        <w:rPr>
          <w:color w:val="000000"/>
        </w:rPr>
        <w:t>Это</w:t>
      </w:r>
      <w:r>
        <w:rPr>
          <w:color w:val="000000"/>
          <w:spacing w:val="20"/>
        </w:rPr>
        <w:t> </w:t>
      </w:r>
      <w:r>
        <w:rPr>
          <w:color w:val="000000"/>
        </w:rPr>
        <w:t>позднее</w:t>
      </w:r>
      <w:r>
        <w:rPr>
          <w:color w:val="000000"/>
          <w:spacing w:val="20"/>
        </w:rPr>
        <w:t> </w:t>
      </w:r>
      <w:r>
        <w:rPr>
          <w:color w:val="000000"/>
        </w:rPr>
        <w:t>позволило</w:t>
      </w:r>
      <w:r>
        <w:rPr>
          <w:color w:val="000000"/>
          <w:spacing w:val="20"/>
        </w:rPr>
        <w:t> </w:t>
      </w:r>
      <w:r>
        <w:rPr>
          <w:color w:val="000000"/>
        </w:rPr>
        <w:t>Романовым</w:t>
      </w:r>
      <w:r>
        <w:rPr>
          <w:color w:val="000000"/>
          <w:spacing w:val="20"/>
        </w:rPr>
        <w:t> </w:t>
      </w:r>
      <w:r>
        <w:rPr>
          <w:color w:val="000000"/>
        </w:rPr>
        <w:t>говорить о династической преемственности.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pict>
          <v:shape style="position:absolute;margin-left:0pt;margin-top:11.062863pt;width:.1pt;height:390.9pt;mso-position-horizontal-relative:page;mso-position-vertical-relative:paragraph;z-index:15836160" id="docshape1231" coordorigin="0,221" coordsize="0,7818" path="m0,221l0,8038e" filled="true" fillcolor="#e6e7e8" stroked="false">
            <v:path arrowok="t"/>
            <v:fill type="solid"/>
            <w10:wrap type="none"/>
          </v:shape>
        </w:pict>
      </w:r>
      <w:r>
        <w:rPr/>
        <w:t>Были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Годунова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противники.</w:t>
      </w:r>
      <w:r>
        <w:rPr>
          <w:spacing w:val="-7"/>
        </w:rPr>
        <w:t> </w:t>
      </w:r>
      <w:r>
        <w:rPr/>
        <w:t>Его</w:t>
      </w:r>
      <w:r>
        <w:rPr>
          <w:spacing w:val="-7"/>
        </w:rPr>
        <w:t> </w:t>
      </w:r>
      <w:r>
        <w:rPr/>
        <w:t>кандидатура</w:t>
      </w:r>
      <w:r>
        <w:rPr>
          <w:spacing w:val="-7"/>
        </w:rPr>
        <w:t> </w:t>
      </w:r>
      <w:r>
        <w:rPr/>
        <w:t>вызывала</w:t>
      </w:r>
      <w:r>
        <w:rPr>
          <w:spacing w:val="-7"/>
        </w:rPr>
        <w:t> </w:t>
      </w:r>
      <w:r>
        <w:rPr/>
        <w:t>острое</w:t>
      </w:r>
      <w:r>
        <w:rPr>
          <w:spacing w:val="-7"/>
        </w:rPr>
        <w:t> </w:t>
      </w:r>
      <w:r>
        <w:rPr/>
        <w:t>неприя- тие у многих членов Боярской думы. Дело доходило до жарких столкновений. Поскольку царица отказалась от престола, разрешить ситуацию предстояло Земскому собору, который должен был провозгласить волю «всей земли». Собор открылся в феврале 1598 г. и единодушно избрал Бориса на царство. Было объявлено, что «опричь государя Бориса Фёдоровича на государство никогоже не искати». Годунов в это время жил в Новодевичьем монастыре, куда удалилась, приняв постриг, царица. Здесь ему и было объявлено о реше- нии</w:t>
      </w:r>
      <w:r>
        <w:rPr>
          <w:spacing w:val="30"/>
        </w:rPr>
        <w:t> </w:t>
      </w:r>
      <w:r>
        <w:rPr/>
        <w:t>земских</w:t>
      </w:r>
      <w:r>
        <w:rPr>
          <w:spacing w:val="30"/>
        </w:rPr>
        <w:t> </w:t>
      </w:r>
      <w:r>
        <w:rPr/>
        <w:t>выборных.</w:t>
      </w:r>
      <w:r>
        <w:rPr>
          <w:spacing w:val="30"/>
        </w:rPr>
        <w:t> </w:t>
      </w:r>
      <w:r>
        <w:rPr/>
        <w:t>Но</w:t>
      </w:r>
      <w:r>
        <w:rPr>
          <w:spacing w:val="30"/>
        </w:rPr>
        <w:t> </w:t>
      </w:r>
      <w:r>
        <w:rPr/>
        <w:t>Борис</w:t>
      </w:r>
      <w:r>
        <w:rPr>
          <w:spacing w:val="30"/>
        </w:rPr>
        <w:t> </w:t>
      </w:r>
      <w:r>
        <w:rPr/>
        <w:t>отказался:</w:t>
      </w:r>
      <w:r>
        <w:rPr>
          <w:spacing w:val="30"/>
        </w:rPr>
        <w:t> </w:t>
      </w:r>
      <w:r>
        <w:rPr/>
        <w:t>не</w:t>
      </w:r>
      <w:r>
        <w:rPr>
          <w:spacing w:val="30"/>
        </w:rPr>
        <w:t> </w:t>
      </w:r>
      <w:r>
        <w:rPr/>
        <w:t>достоин,</w:t>
      </w:r>
      <w:r>
        <w:rPr>
          <w:spacing w:val="30"/>
        </w:rPr>
        <w:t> </w:t>
      </w:r>
      <w:r>
        <w:rPr/>
        <w:t>не</w:t>
      </w:r>
      <w:r>
        <w:rPr>
          <w:spacing w:val="30"/>
        </w:rPr>
        <w:t> </w:t>
      </w:r>
      <w:r>
        <w:rPr/>
        <w:t>по</w:t>
      </w:r>
      <w:r>
        <w:rPr>
          <w:spacing w:val="30"/>
        </w:rPr>
        <w:t> </w:t>
      </w:r>
      <w:r>
        <w:rPr/>
        <w:t>плечу</w:t>
      </w:r>
      <w:r>
        <w:rPr>
          <w:spacing w:val="30"/>
        </w:rPr>
        <w:t> </w:t>
      </w:r>
      <w:r>
        <w:rPr/>
        <w:t>ноша. В этом отказе присутствовал тонкий расчёт: из-за противодействия Боярской думы Годунов нуждался во всенародной поддержке.</w:t>
      </w:r>
    </w:p>
    <w:p>
      <w:pPr>
        <w:pStyle w:val="BodyText"/>
        <w:spacing w:line="223" w:lineRule="auto" w:before="5"/>
        <w:ind w:left="793" w:right="792" w:firstLine="340"/>
        <w:jc w:val="both"/>
      </w:pPr>
      <w:r>
        <w:rPr>
          <w:w w:val="105"/>
        </w:rPr>
        <w:t>Патриарх</w:t>
      </w:r>
      <w:r>
        <w:rPr>
          <w:spacing w:val="-7"/>
          <w:w w:val="105"/>
        </w:rPr>
        <w:t> </w:t>
      </w:r>
      <w:r>
        <w:rPr>
          <w:w w:val="105"/>
        </w:rPr>
        <w:t>Иов</w:t>
      </w:r>
      <w:r>
        <w:rPr>
          <w:spacing w:val="-7"/>
          <w:w w:val="105"/>
        </w:rPr>
        <w:t> </w:t>
      </w:r>
      <w:r>
        <w:rPr>
          <w:w w:val="105"/>
        </w:rPr>
        <w:t>организовал</w:t>
      </w:r>
      <w:r>
        <w:rPr>
          <w:spacing w:val="-7"/>
          <w:w w:val="105"/>
        </w:rPr>
        <w:t> </w:t>
      </w:r>
      <w:r>
        <w:rPr>
          <w:w w:val="105"/>
        </w:rPr>
        <w:t>шествие</w:t>
      </w:r>
      <w:r>
        <w:rPr>
          <w:spacing w:val="-7"/>
          <w:w w:val="105"/>
        </w:rPr>
        <w:t> </w:t>
      </w:r>
      <w:r>
        <w:rPr>
          <w:w w:val="105"/>
        </w:rPr>
        <w:t>народа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монастырь.</w:t>
      </w:r>
      <w:r>
        <w:rPr>
          <w:spacing w:val="-7"/>
          <w:w w:val="105"/>
        </w:rPr>
        <w:t> </w:t>
      </w:r>
      <w:r>
        <w:rPr>
          <w:w w:val="105"/>
        </w:rPr>
        <w:t>Однако</w:t>
      </w:r>
      <w:r>
        <w:rPr>
          <w:spacing w:val="-7"/>
          <w:w w:val="105"/>
        </w:rPr>
        <w:t> </w:t>
      </w:r>
      <w:r>
        <w:rPr>
          <w:w w:val="105"/>
        </w:rPr>
        <w:t>Борис </w:t>
      </w:r>
      <w:r>
        <w:rPr/>
        <w:t>упорствовал.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ответ</w:t>
      </w:r>
      <w:r>
        <w:rPr>
          <w:spacing w:val="-13"/>
        </w:rPr>
        <w:t> </w:t>
      </w:r>
      <w:r>
        <w:rPr/>
        <w:t>Иов</w:t>
      </w:r>
      <w:r>
        <w:rPr>
          <w:spacing w:val="-13"/>
        </w:rPr>
        <w:t> </w:t>
      </w:r>
      <w:r>
        <w:rPr/>
        <w:t>пригрозил</w:t>
      </w:r>
      <w:r>
        <w:rPr>
          <w:spacing w:val="-13"/>
        </w:rPr>
        <w:t> </w:t>
      </w:r>
      <w:r>
        <w:rPr/>
        <w:t>отлучить</w:t>
      </w:r>
      <w:r>
        <w:rPr>
          <w:spacing w:val="-13"/>
        </w:rPr>
        <w:t> </w:t>
      </w:r>
      <w:r>
        <w:rPr/>
        <w:t>Годунова</w:t>
      </w:r>
      <w:r>
        <w:rPr>
          <w:spacing w:val="-13"/>
        </w:rPr>
        <w:t> </w:t>
      </w:r>
      <w:r>
        <w:rPr/>
        <w:t>от</w:t>
      </w:r>
      <w:r>
        <w:rPr>
          <w:spacing w:val="-13"/>
        </w:rPr>
        <w:t> </w:t>
      </w:r>
      <w:r>
        <w:rPr/>
        <w:t>церкви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прекратить службы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тогда</w:t>
      </w:r>
      <w:r>
        <w:rPr>
          <w:spacing w:val="-7"/>
        </w:rPr>
        <w:t> </w:t>
      </w:r>
      <w:r>
        <w:rPr/>
        <w:t>весь</w:t>
      </w:r>
      <w:r>
        <w:rPr>
          <w:spacing w:val="-7"/>
        </w:rPr>
        <w:t> </w:t>
      </w:r>
      <w:r>
        <w:rPr/>
        <w:t>грех</w:t>
      </w:r>
      <w:r>
        <w:rPr>
          <w:spacing w:val="-7"/>
        </w:rPr>
        <w:t> </w:t>
      </w:r>
      <w:r>
        <w:rPr/>
        <w:t>за</w:t>
      </w:r>
      <w:r>
        <w:rPr>
          <w:spacing w:val="-7"/>
        </w:rPr>
        <w:t> </w:t>
      </w:r>
      <w:r>
        <w:rPr/>
        <w:t>общее</w:t>
      </w:r>
      <w:r>
        <w:rPr>
          <w:spacing w:val="-7"/>
        </w:rPr>
        <w:t> </w:t>
      </w:r>
      <w:r>
        <w:rPr/>
        <w:t>несчастье</w:t>
      </w:r>
      <w:r>
        <w:rPr>
          <w:spacing w:val="-7"/>
        </w:rPr>
        <w:t> </w:t>
      </w:r>
      <w:r>
        <w:rPr/>
        <w:t>падёт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его</w:t>
      </w:r>
      <w:r>
        <w:rPr>
          <w:spacing w:val="-7"/>
        </w:rPr>
        <w:t> </w:t>
      </w:r>
      <w:r>
        <w:rPr/>
        <w:t>душу.</w:t>
      </w:r>
      <w:r>
        <w:rPr>
          <w:spacing w:val="-7"/>
        </w:rPr>
        <w:t> </w:t>
      </w:r>
      <w:r>
        <w:rPr/>
        <w:t>После</w:t>
      </w:r>
      <w:r>
        <w:rPr>
          <w:spacing w:val="-7"/>
        </w:rPr>
        <w:t> </w:t>
      </w:r>
      <w:r>
        <w:rPr/>
        <w:t>уговоров и благословления инокини-царицы Борис согласился принять царский венец.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3"/>
        </w:rPr>
      </w:pPr>
    </w:p>
    <w:p>
      <w:pPr>
        <w:spacing w:after="0"/>
        <w:rPr>
          <w:sz w:val="23"/>
        </w:rPr>
        <w:sectPr>
          <w:pgSz w:w="9190" w:h="12020"/>
          <w:pgMar w:header="0" w:footer="0" w:top="740" w:bottom="280" w:left="0" w:right="0"/>
        </w:sectPr>
      </w:pPr>
    </w:p>
    <w:p>
      <w:pPr>
        <w:spacing w:line="223" w:lineRule="auto" w:before="116"/>
        <w:ind w:left="907" w:right="0" w:firstLine="0"/>
        <w:jc w:val="both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132.91217pt;width:385.95pt;height:224.5pt;mso-position-horizontal-relative:page;mso-position-vertical-relative:paragraph;z-index:-21886976" id="docshapegroup1232" coordorigin="731,-2658" coordsize="7719,4490">
            <v:rect style="position:absolute;left:731;top:-394;width:7719;height:2225" id="docshape1233" filled="true" fillcolor="#000000" stroked="false">
              <v:fill opacity="32768f" type="solid"/>
            </v:rect>
            <v:rect style="position:absolute;left:793;top:-331;width:7597;height:2102" id="docshape1234" filled="true" fillcolor="#ffffff" stroked="false">
              <v:fill type="solid"/>
            </v:rect>
            <v:rect style="position:absolute;left:946;top:-2659;width:3543;height:2693" id="docshape1235" filled="true" fillcolor="#000000" stroked="false">
              <v:fill opacity="32768f" type="solid"/>
            </v:rect>
            <v:shape style="position:absolute;left:1019;top:-2586;width:3402;height:2553" type="#_x0000_t75" id="docshape1236" stroked="false">
              <v:imagedata r:id="rId244" o:title=""/>
            </v:shape>
            <v:rect style="position:absolute;left:1019;top:-2586;width:3402;height:2554" id="docshape1237" filled="false" stroked="true" strokeweight="1pt" strokecolor="#ffffff">
              <v:stroke dashstyle="solid"/>
            </v:rect>
            <v:rect style="position:absolute;left:5861;top:-2659;width:2052;height:2693" id="docshape1238" filled="true" fillcolor="#000000" stroked="false">
              <v:fill opacity="32768f" type="solid"/>
            </v:rect>
            <v:shape style="position:absolute;left:5934;top:-2584;width:1906;height:2551" type="#_x0000_t75" id="docshape1239" stroked="false">
              <v:imagedata r:id="rId245" o:title=""/>
            </v:shape>
            <v:rect style="position:absolute;left:5934;top:-2586;width:1907;height:2554" id="docshape1240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«Борис Годунов принимает царский сан». </w:t>
      </w:r>
      <w:r>
        <w:rPr>
          <w:rFonts w:ascii="Trebuchet MS" w:hAnsi="Trebuchet MS"/>
          <w:i/>
          <w:spacing w:val="-2"/>
          <w:sz w:val="19"/>
        </w:rPr>
        <w:t>Художник</w:t>
      </w:r>
      <w:r>
        <w:rPr>
          <w:rFonts w:ascii="Trebuchet MS" w:hAnsi="Trebuchet MS"/>
          <w:i/>
          <w:spacing w:val="-1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А.</w:t>
      </w:r>
      <w:r>
        <w:rPr>
          <w:rFonts w:ascii="Trebuchet MS" w:hAnsi="Trebuchet MS"/>
          <w:i/>
          <w:spacing w:val="-12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Нидерман.</w:t>
      </w:r>
      <w:r>
        <w:rPr>
          <w:rFonts w:ascii="Trebuchet MS" w:hAnsi="Trebuchet MS"/>
          <w:i/>
          <w:spacing w:val="-12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Лист</w:t>
      </w:r>
      <w:r>
        <w:rPr>
          <w:rFonts w:ascii="Trebuchet MS" w:hAnsi="Trebuchet MS"/>
          <w:i/>
          <w:spacing w:val="-1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46</w:t>
      </w:r>
      <w:r>
        <w:rPr>
          <w:rFonts w:ascii="Trebuchet MS" w:hAnsi="Trebuchet MS"/>
          <w:i/>
          <w:spacing w:val="-12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из</w:t>
      </w:r>
      <w:r>
        <w:rPr>
          <w:rFonts w:ascii="Trebuchet MS" w:hAnsi="Trebuchet MS"/>
          <w:i/>
          <w:spacing w:val="-12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V</w:t>
      </w:r>
      <w:r>
        <w:rPr>
          <w:rFonts w:ascii="Trebuchet MS" w:hAnsi="Trebuchet MS"/>
          <w:i/>
          <w:spacing w:val="-1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выпуска</w:t>
      </w:r>
      <w:r>
        <w:rPr>
          <w:rFonts w:ascii="Trebuchet MS" w:hAnsi="Trebuchet MS"/>
          <w:i/>
          <w:spacing w:val="-2"/>
          <w:sz w:val="19"/>
        </w:rPr>
        <w:t> </w:t>
      </w:r>
      <w:r>
        <w:rPr>
          <w:rFonts w:ascii="Trebuchet MS" w:hAnsi="Trebuchet MS"/>
          <w:i/>
          <w:sz w:val="19"/>
        </w:rPr>
        <w:t>издания «История России. Музей Москвы</w:t>
      </w:r>
    </w:p>
    <w:p>
      <w:pPr>
        <w:spacing w:line="214" w:lineRule="exact" w:before="0"/>
        <w:ind w:left="907" w:right="0" w:firstLine="0"/>
        <w:jc w:val="both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в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картинах».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Изд.</w:t>
      </w:r>
      <w:r>
        <w:rPr>
          <w:rFonts w:ascii="Trebuchet MS" w:hAnsi="Trebuchet MS"/>
          <w:i/>
          <w:spacing w:val="1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Н.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spacing w:val="-2"/>
          <w:w w:val="95"/>
          <w:sz w:val="19"/>
        </w:rPr>
        <w:t>Дементьева</w:t>
      </w:r>
    </w:p>
    <w:p>
      <w:pPr>
        <w:spacing w:line="223" w:lineRule="auto" w:before="136"/>
        <w:ind w:left="907" w:right="1178" w:firstLine="0"/>
        <w:jc w:val="left"/>
        <w:rPr>
          <w:rFonts w:ascii="Trebuchet MS" w:hAnsi="Trebuchet MS"/>
          <w:i/>
          <w:sz w:val="19"/>
        </w:rPr>
      </w:pPr>
      <w:r>
        <w:rPr/>
        <w:br w:type="column"/>
      </w:r>
      <w:r>
        <w:rPr>
          <w:rFonts w:ascii="Calibri" w:hAnsi="Calibri"/>
          <w:b/>
          <w:sz w:val="19"/>
        </w:rPr>
        <w:t>Борис Годунов. </w:t>
      </w:r>
      <w:r>
        <w:rPr>
          <w:rFonts w:ascii="Trebuchet MS" w:hAnsi="Trebuchet MS"/>
          <w:i/>
          <w:w w:val="95"/>
          <w:sz w:val="19"/>
        </w:rPr>
        <w:t>Неизвестный</w:t>
      </w:r>
      <w:r>
        <w:rPr>
          <w:rFonts w:ascii="Trebuchet MS" w:hAnsi="Trebuchet MS"/>
          <w:i/>
          <w:spacing w:val="-1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художник.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Конец XVII в.</w:t>
      </w:r>
    </w:p>
    <w:p>
      <w:pPr>
        <w:spacing w:after="0" w:line="223" w:lineRule="auto"/>
        <w:jc w:val="left"/>
        <w:rPr>
          <w:rFonts w:ascii="Trebuchet MS" w:hAnsi="Trebuchet MS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929" w:space="71"/>
            <w:col w:w="4190"/>
          </w:cols>
        </w:sectPr>
      </w:pPr>
    </w:p>
    <w:p>
      <w:pPr>
        <w:spacing w:line="220" w:lineRule="auto" w:before="108"/>
        <w:ind w:left="907" w:right="904" w:firstLine="0"/>
        <w:jc w:val="both"/>
        <w:rPr>
          <w:sz w:val="19"/>
        </w:rPr>
      </w:pPr>
      <w:r>
        <w:rPr>
          <w:w w:val="95"/>
          <w:sz w:val="19"/>
        </w:rPr>
        <w:t>По официальным известиям, огромная толпа слёзно просила Бориса принять цар- ский венец. Но недоброжелатели Годунова позднее утверждали, что народ согнали </w:t>
      </w:r>
      <w:r>
        <w:rPr>
          <w:sz w:val="19"/>
        </w:rPr>
        <w:t>неволею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что</w:t>
      </w:r>
      <w:r>
        <w:rPr>
          <w:spacing w:val="-8"/>
          <w:sz w:val="19"/>
        </w:rPr>
        <w:t> </w:t>
      </w:r>
      <w:r>
        <w:rPr>
          <w:sz w:val="19"/>
        </w:rPr>
        <w:t>слёзы</w:t>
      </w:r>
      <w:r>
        <w:rPr>
          <w:spacing w:val="-8"/>
          <w:sz w:val="19"/>
        </w:rPr>
        <w:t> </w:t>
      </w:r>
      <w:r>
        <w:rPr>
          <w:sz w:val="19"/>
        </w:rPr>
        <w:t>«были</w:t>
      </w:r>
      <w:r>
        <w:rPr>
          <w:spacing w:val="-8"/>
          <w:sz w:val="19"/>
        </w:rPr>
        <w:t> </w:t>
      </w:r>
      <w:r>
        <w:rPr>
          <w:sz w:val="19"/>
        </w:rPr>
        <w:t>выжаты</w:t>
      </w:r>
      <w:r>
        <w:rPr>
          <w:spacing w:val="-8"/>
          <w:sz w:val="19"/>
        </w:rPr>
        <w:t> </w:t>
      </w:r>
      <w:r>
        <w:rPr>
          <w:sz w:val="19"/>
        </w:rPr>
        <w:t>репчатым</w:t>
      </w:r>
      <w:r>
        <w:rPr>
          <w:spacing w:val="-8"/>
          <w:sz w:val="19"/>
        </w:rPr>
        <w:t> </w:t>
      </w:r>
      <w:r>
        <w:rPr>
          <w:sz w:val="19"/>
        </w:rPr>
        <w:t>луком,</w:t>
      </w:r>
      <w:r>
        <w:rPr>
          <w:spacing w:val="-8"/>
          <w:sz w:val="19"/>
        </w:rPr>
        <w:t> </w:t>
      </w:r>
      <w:r>
        <w:rPr>
          <w:sz w:val="19"/>
        </w:rPr>
        <w:t>упрятанным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платки».</w:t>
      </w:r>
    </w:p>
    <w:p>
      <w:pPr>
        <w:spacing w:after="0" w:line="220" w:lineRule="auto"/>
        <w:jc w:val="both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Прогодуновские настроения подогревали слухи о приближении крымских орд, против которых во главе войска должен был выступить новый царь. </w:t>
      </w:r>
      <w:r>
        <w:rPr/>
        <w:t>Хотя слухи оказались ложными, у Бориса появилась возможность щедро наградить съехавшихся</w:t>
      </w:r>
      <w:r>
        <w:rPr>
          <w:spacing w:val="-11"/>
        </w:rPr>
        <w:t> </w:t>
      </w:r>
      <w:r>
        <w:rPr/>
        <w:t>во</w:t>
      </w:r>
      <w:r>
        <w:rPr>
          <w:spacing w:val="-11"/>
        </w:rPr>
        <w:t> </w:t>
      </w:r>
      <w:r>
        <w:rPr/>
        <w:t>множестве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полки</w:t>
      </w:r>
      <w:r>
        <w:rPr>
          <w:spacing w:val="-11"/>
        </w:rPr>
        <w:t> </w:t>
      </w:r>
      <w:r>
        <w:rPr/>
        <w:t>служилых</w:t>
      </w:r>
      <w:r>
        <w:rPr>
          <w:spacing w:val="-11"/>
        </w:rPr>
        <w:t> </w:t>
      </w:r>
      <w:r>
        <w:rPr/>
        <w:t>людей.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положение</w:t>
      </w:r>
      <w:r>
        <w:rPr>
          <w:spacing w:val="-11"/>
        </w:rPr>
        <w:t> </w:t>
      </w:r>
      <w:r>
        <w:rPr/>
        <w:t>ещё</w:t>
      </w:r>
      <w:r>
        <w:rPr>
          <w:spacing w:val="-11"/>
        </w:rPr>
        <w:t> </w:t>
      </w:r>
      <w:r>
        <w:rPr/>
        <w:t>более упрочилось. Противники принуждены были смириться с выбором Земского собора и на время отказаться от борьбы.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08" w:lineRule="auto" w:before="116" w:after="0"/>
        <w:ind w:left="1133" w:right="79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21"/>
          <w:sz w:val="19"/>
        </w:rPr>
        <w:t> </w:t>
      </w:r>
      <w:r>
        <w:rPr>
          <w:sz w:val="19"/>
        </w:rPr>
        <w:t>Почему в 1598 г. царём был избран Борис Годунов?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1"/>
          <w:sz w:val="19"/>
        </w:rPr>
        <w:t> </w:t>
      </w:r>
      <w:r>
        <w:rPr>
          <w:sz w:val="19"/>
        </w:rPr>
        <w:t>Верно ли, что избрание Бориса на царство поддержали все слои общества?</w:t>
      </w:r>
    </w:p>
    <w:p>
      <w:pPr>
        <w:pStyle w:val="BodyText"/>
        <w:spacing w:line="220" w:lineRule="auto" w:before="118"/>
        <w:ind w:left="793" w:right="791"/>
        <w:jc w:val="both"/>
      </w:pPr>
      <w:r>
        <w:rPr>
          <w:rFonts w:ascii="Calibri" w:hAnsi="Calibri"/>
          <w:b/>
          <w:color w:val="FFFFFF"/>
          <w:spacing w:val="28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2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Политика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Годунова.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Борис Годунов мечтал о процветании своего царства. Он понимал необходимость освоения Поволжья, Сибири, укрепления границ России. Заботился о расширении связей с Европой и международной торгов- </w:t>
      </w:r>
      <w:r>
        <w:rPr>
          <w:color w:val="000000"/>
          <w:w w:val="95"/>
        </w:rPr>
        <w:t>ли. При нём впервые для обучения за границу были отправлены молодые люди. </w:t>
      </w:r>
      <w:r>
        <w:rPr>
          <w:color w:val="000000"/>
        </w:rPr>
        <w:t>Интерес</w:t>
      </w:r>
      <w:r>
        <w:rPr>
          <w:color w:val="000000"/>
          <w:spacing w:val="-14"/>
        </w:rPr>
        <w:t> </w:t>
      </w:r>
      <w:r>
        <w:rPr>
          <w:color w:val="000000"/>
        </w:rPr>
        <w:t>к</w:t>
      </w:r>
      <w:r>
        <w:rPr>
          <w:color w:val="000000"/>
          <w:spacing w:val="-14"/>
        </w:rPr>
        <w:t> </w:t>
      </w:r>
      <w:r>
        <w:rPr>
          <w:color w:val="000000"/>
        </w:rPr>
        <w:t>европейской</w:t>
      </w:r>
      <w:r>
        <w:rPr>
          <w:color w:val="000000"/>
          <w:spacing w:val="-14"/>
        </w:rPr>
        <w:t> </w:t>
      </w:r>
      <w:r>
        <w:rPr>
          <w:color w:val="000000"/>
        </w:rPr>
        <w:t>культуре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образованию</w:t>
      </w:r>
      <w:r>
        <w:rPr>
          <w:color w:val="000000"/>
          <w:spacing w:val="-14"/>
        </w:rPr>
        <w:t> </w:t>
      </w:r>
      <w:r>
        <w:rPr>
          <w:color w:val="000000"/>
        </w:rPr>
        <w:t>нашёл</w:t>
      </w:r>
      <w:r>
        <w:rPr>
          <w:color w:val="000000"/>
          <w:spacing w:val="-14"/>
        </w:rPr>
        <w:t> </w:t>
      </w:r>
      <w:r>
        <w:rPr>
          <w:color w:val="000000"/>
        </w:rPr>
        <w:t>выражение</w:t>
      </w:r>
      <w:r>
        <w:rPr>
          <w:color w:val="000000"/>
          <w:spacing w:val="-14"/>
        </w:rPr>
        <w:t> </w:t>
      </w:r>
      <w:r>
        <w:rPr>
          <w:color w:val="000000"/>
        </w:rPr>
        <w:t>в</w:t>
      </w:r>
      <w:r>
        <w:rPr>
          <w:color w:val="000000"/>
          <w:spacing w:val="-14"/>
        </w:rPr>
        <w:t> </w:t>
      </w:r>
      <w:r>
        <w:rPr>
          <w:color w:val="000000"/>
        </w:rPr>
        <w:t>переменах при</w:t>
      </w:r>
      <w:r>
        <w:rPr>
          <w:color w:val="000000"/>
          <w:spacing w:val="20"/>
        </w:rPr>
        <w:t> </w:t>
      </w:r>
      <w:r>
        <w:rPr>
          <w:color w:val="000000"/>
        </w:rPr>
        <w:t>дворе.</w:t>
      </w:r>
      <w:r>
        <w:rPr>
          <w:color w:val="000000"/>
          <w:spacing w:val="20"/>
        </w:rPr>
        <w:t> </w:t>
      </w:r>
      <w:r>
        <w:rPr>
          <w:color w:val="000000"/>
        </w:rPr>
        <w:t>Сын</w:t>
      </w:r>
      <w:r>
        <w:rPr>
          <w:color w:val="000000"/>
          <w:spacing w:val="20"/>
        </w:rPr>
        <w:t> </w:t>
      </w:r>
      <w:r>
        <w:rPr>
          <w:color w:val="000000"/>
        </w:rPr>
        <w:t>и</w:t>
      </w:r>
      <w:r>
        <w:rPr>
          <w:color w:val="000000"/>
          <w:spacing w:val="20"/>
        </w:rPr>
        <w:t> </w:t>
      </w:r>
      <w:r>
        <w:rPr>
          <w:color w:val="000000"/>
        </w:rPr>
        <w:t>наследник</w:t>
      </w:r>
      <w:r>
        <w:rPr>
          <w:color w:val="000000"/>
          <w:spacing w:val="20"/>
        </w:rPr>
        <w:t> </w:t>
      </w:r>
      <w:r>
        <w:rPr>
          <w:color w:val="000000"/>
        </w:rPr>
        <w:t>Бориса,</w:t>
      </w:r>
      <w:r>
        <w:rPr>
          <w:color w:val="000000"/>
          <w:spacing w:val="20"/>
        </w:rPr>
        <w:t> </w:t>
      </w:r>
      <w:r>
        <w:rPr>
          <w:color w:val="000000"/>
        </w:rPr>
        <w:t>царевич</w:t>
      </w:r>
      <w:r>
        <w:rPr>
          <w:color w:val="000000"/>
          <w:spacing w:val="20"/>
        </w:rPr>
        <w:t> </w:t>
      </w:r>
      <w:r>
        <w:rPr>
          <w:color w:val="000000"/>
        </w:rPr>
        <w:t>Фёдор,</w:t>
      </w:r>
      <w:r>
        <w:rPr>
          <w:color w:val="000000"/>
          <w:spacing w:val="20"/>
        </w:rPr>
        <w:t> </w:t>
      </w:r>
      <w:r>
        <w:rPr>
          <w:color w:val="000000"/>
        </w:rPr>
        <w:t>общался</w:t>
      </w:r>
      <w:r>
        <w:rPr>
          <w:color w:val="000000"/>
          <w:spacing w:val="20"/>
        </w:rPr>
        <w:t> </w:t>
      </w:r>
      <w:r>
        <w:rPr>
          <w:color w:val="000000"/>
        </w:rPr>
        <w:t>с</w:t>
      </w:r>
      <w:r>
        <w:rPr>
          <w:color w:val="000000"/>
          <w:spacing w:val="20"/>
        </w:rPr>
        <w:t> </w:t>
      </w:r>
      <w:r>
        <w:rPr>
          <w:color w:val="000000"/>
        </w:rPr>
        <w:t>иноземцами и получил образование, выходившее за рамки традиционного.</w:t>
      </w:r>
    </w:p>
    <w:p>
      <w:pPr>
        <w:pStyle w:val="BodyText"/>
        <w:spacing w:line="223" w:lineRule="auto" w:before="8"/>
        <w:ind w:left="793" w:right="791" w:firstLine="340"/>
        <w:jc w:val="both"/>
      </w:pPr>
      <w:r>
        <w:rPr/>
        <w:t>Внутренняя и внешняя политика Бориса, когда он стал царём, в </w:t>
      </w:r>
      <w:r>
        <w:rPr/>
        <w:t>целом была продолжением успешной политики Бориса-правителя. Он избегал войн, предпочитая решать вопросы дипломатическим путём. Но от внутренних вра- гов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избавлял</w:t>
      </w:r>
      <w:r>
        <w:rPr>
          <w:spacing w:val="-8"/>
        </w:rPr>
        <w:t> </w:t>
      </w:r>
      <w:r>
        <w:rPr/>
        <w:t>даже</w:t>
      </w:r>
      <w:r>
        <w:rPr>
          <w:spacing w:val="-8"/>
        </w:rPr>
        <w:t> </w:t>
      </w:r>
      <w:r>
        <w:rPr/>
        <w:t>царский</w:t>
      </w:r>
      <w:r>
        <w:rPr>
          <w:spacing w:val="-8"/>
        </w:rPr>
        <w:t> </w:t>
      </w:r>
      <w:r>
        <w:rPr/>
        <w:t>венец.</w:t>
      </w:r>
      <w:r>
        <w:rPr>
          <w:spacing w:val="-8"/>
        </w:rPr>
        <w:t> </w:t>
      </w:r>
      <w:r>
        <w:rPr/>
        <w:t>Часть</w:t>
      </w:r>
      <w:r>
        <w:rPr>
          <w:spacing w:val="-8"/>
        </w:rPr>
        <w:t> </w:t>
      </w:r>
      <w:r>
        <w:rPr/>
        <w:t>знати</w:t>
      </w:r>
      <w:r>
        <w:rPr>
          <w:spacing w:val="-8"/>
        </w:rPr>
        <w:t> </w:t>
      </w:r>
      <w:r>
        <w:rPr/>
        <w:t>лишь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необходимости</w:t>
      </w:r>
      <w:r>
        <w:rPr>
          <w:spacing w:val="-8"/>
        </w:rPr>
        <w:t> </w:t>
      </w:r>
      <w:r>
        <w:rPr/>
        <w:t>при- знала</w:t>
      </w:r>
      <w:r>
        <w:rPr>
          <w:spacing w:val="-1"/>
        </w:rPr>
        <w:t> </w:t>
      </w:r>
      <w:r>
        <w:rPr/>
        <w:t>его</w:t>
      </w:r>
      <w:r>
        <w:rPr>
          <w:spacing w:val="-1"/>
        </w:rPr>
        <w:t> </w:t>
      </w:r>
      <w:r>
        <w:rPr/>
        <w:t>избрание.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них</w:t>
      </w:r>
      <w:r>
        <w:rPr>
          <w:spacing w:val="-1"/>
        </w:rPr>
        <w:t> </w:t>
      </w:r>
      <w:r>
        <w:rPr/>
        <w:t>он</w:t>
      </w:r>
      <w:r>
        <w:rPr>
          <w:spacing w:val="-1"/>
        </w:rPr>
        <w:t> </w:t>
      </w:r>
      <w:r>
        <w:rPr/>
        <w:t>оставался</w:t>
      </w:r>
      <w:r>
        <w:rPr>
          <w:spacing w:val="-1"/>
        </w:rPr>
        <w:t> </w:t>
      </w:r>
      <w:r>
        <w:rPr/>
        <w:t>выскочкой.</w:t>
      </w:r>
      <w:r>
        <w:rPr>
          <w:spacing w:val="-1"/>
        </w:rPr>
        <w:t> </w:t>
      </w:r>
      <w:r>
        <w:rPr/>
        <w:t>Пресекая</w:t>
      </w:r>
      <w:r>
        <w:rPr>
          <w:spacing w:val="-1"/>
        </w:rPr>
        <w:t> </w:t>
      </w:r>
      <w:r>
        <w:rPr/>
        <w:t>происки</w:t>
      </w:r>
      <w:r>
        <w:rPr>
          <w:spacing w:val="-1"/>
        </w:rPr>
        <w:t> </w:t>
      </w:r>
      <w:r>
        <w:rPr/>
        <w:t>недо- брожелателей, Годунов обрушился с репрессиями на самых опасных соперников — Романовых. По доносу в доме брата Фёдора Никитича нашли какие-то корешки, и это дало повод обвинить Романовых в страшном престу- плении — намерении извести царя.</w:t>
      </w:r>
    </w:p>
    <w:p>
      <w:pPr>
        <w:pStyle w:val="BodyText"/>
        <w:spacing w:line="223" w:lineRule="auto" w:before="4"/>
        <w:ind w:left="793" w:right="790" w:firstLine="340"/>
        <w:jc w:val="both"/>
      </w:pPr>
      <w:r>
        <w:rPr/>
        <w:t>Давая урок всем недругам, Борис устроил над Романовыми показательное следствие. Фёдор Никитич был «не единожды пытан», а затем пострижен под именем</w:t>
      </w:r>
      <w:r>
        <w:rPr>
          <w:spacing w:val="34"/>
        </w:rPr>
        <w:t> </w:t>
      </w:r>
      <w:r>
        <w:rPr>
          <w:rFonts w:ascii="Book Antiqua" w:hAnsi="Book Antiqua"/>
          <w:b/>
          <w:i/>
        </w:rPr>
        <w:t>Филарета</w:t>
      </w:r>
      <w:r>
        <w:rPr>
          <w:rFonts w:ascii="Book Antiqua" w:hAnsi="Book Antiqua"/>
          <w:b/>
          <w:i/>
          <w:spacing w:val="52"/>
        </w:rPr>
        <w:t> </w:t>
      </w:r>
      <w:r>
        <w:rPr/>
        <w:t>и</w:t>
      </w:r>
      <w:r>
        <w:rPr>
          <w:spacing w:val="35"/>
        </w:rPr>
        <w:t> </w:t>
      </w:r>
      <w:r>
        <w:rPr/>
        <w:t>отправлен</w:t>
      </w:r>
      <w:r>
        <w:rPr>
          <w:spacing w:val="34"/>
        </w:rPr>
        <w:t> </w:t>
      </w:r>
      <w:r>
        <w:rPr/>
        <w:t>простым</w:t>
      </w:r>
      <w:r>
        <w:rPr>
          <w:spacing w:val="35"/>
        </w:rPr>
        <w:t> </w:t>
      </w:r>
      <w:r>
        <w:rPr/>
        <w:t>монахом</w:t>
      </w:r>
      <w:r>
        <w:rPr>
          <w:spacing w:val="34"/>
        </w:rPr>
        <w:t> </w:t>
      </w:r>
      <w:r>
        <w:rPr/>
        <w:t>под</w:t>
      </w:r>
      <w:r>
        <w:rPr>
          <w:spacing w:val="35"/>
        </w:rPr>
        <w:t> </w:t>
      </w:r>
      <w:r>
        <w:rPr/>
        <w:t>надзор</w:t>
      </w:r>
      <w:r>
        <w:rPr>
          <w:spacing w:val="34"/>
        </w:rPr>
        <w:t> </w:t>
      </w:r>
      <w:r>
        <w:rPr/>
        <w:t>в</w:t>
      </w:r>
      <w:r>
        <w:rPr>
          <w:spacing w:val="34"/>
        </w:rPr>
        <w:t> </w:t>
      </w:r>
      <w:r>
        <w:rPr>
          <w:spacing w:val="-2"/>
        </w:rPr>
        <w:t>отдалённый</w:t>
      </w:r>
    </w:p>
    <w:p>
      <w:pPr>
        <w:pStyle w:val="BodyText"/>
        <w:spacing w:before="7"/>
        <w:rPr>
          <w:sz w:val="21"/>
        </w:rPr>
      </w:pPr>
      <w:r>
        <w:rPr/>
        <w:pict>
          <v:group style="position:absolute;margin-left:36.553001pt;margin-top:14.172559pt;width:385.95pt;height:191.2pt;mso-position-horizontal-relative:page;mso-position-vertical-relative:paragraph;z-index:-15620096;mso-wrap-distance-left:0;mso-wrap-distance-right:0" id="docshapegroup1241" coordorigin="731,283" coordsize="7719,3824">
            <v:rect style="position:absolute;left:731;top:2299;width:7719;height:1808" id="docshape1242" filled="true" fillcolor="#000000" stroked="false">
              <v:fill opacity="32768f" type="solid"/>
            </v:rect>
            <v:rect style="position:absolute;left:793;top:2362;width:7597;height:1682" id="docshape1243" filled="true" fillcolor="#ffffff" stroked="false">
              <v:fill type="solid"/>
            </v:rect>
            <v:rect style="position:absolute;left:844;top:298;width:1570;height:2528" id="docshape1244" filled="true" fillcolor="#000000" stroked="false">
              <v:fill opacity="32768f" type="solid"/>
            </v:rect>
            <v:shape style="position:absolute;left:917;top:373;width:1426;height:2379" type="#_x0000_t75" id="docshape1245" stroked="false">
              <v:imagedata r:id="rId246" o:title=""/>
            </v:shape>
            <v:rect style="position:absolute;left:917;top:370;width:1428;height:2382" id="docshape1246" filled="false" stroked="true" strokeweight="1.0pt" strokecolor="#ffffff">
              <v:stroke dashstyle="solid"/>
            </v:rect>
            <v:rect style="position:absolute;left:3522;top:298;width:1570;height:2528" id="docshape1247" filled="true" fillcolor="#000000" stroked="false">
              <v:fill opacity="32768f" type="solid"/>
            </v:rect>
            <v:shape style="position:absolute;left:3595;top:373;width:1426;height:2379" type="#_x0000_t75" id="docshape1248" stroked="false">
              <v:imagedata r:id="rId247" o:title=""/>
            </v:shape>
            <v:rect style="position:absolute;left:3595;top:370;width:1428;height:2382" id="docshape1249" filled="false" stroked="true" strokeweight="1pt" strokecolor="#ffffff">
              <v:stroke dashstyle="solid"/>
            </v:rect>
            <v:rect style="position:absolute;left:6060;top:283;width:2052;height:2528" id="docshape1250" filled="true" fillcolor="#000000" stroked="false">
              <v:fill opacity="32768f" type="solid"/>
            </v:rect>
            <v:shape style="position:absolute;left:6132;top:356;width:1906;height:2381" type="#_x0000_t75" id="docshape1251" stroked="false">
              <v:imagedata r:id="rId248" o:title=""/>
            </v:shape>
            <v:rect style="position:absolute;left:6132;top:356;width:1906;height:2382" id="docshape1252" filled="false" stroked="true" strokeweight="1pt" strokecolor="#ffffff">
              <v:stroke dashstyle="solid"/>
            </v:rect>
            <v:shape style="position:absolute;left:907;top:3002;width:1638;height:655" type="#_x0000_t202" id="docshape1253" filled="false" stroked="false">
              <v:textbox inset="0,0,0,0">
                <w:txbxContent>
                  <w:p>
                    <w:pPr>
                      <w:spacing w:line="218" w:lineRule="auto" w:before="19"/>
                      <w:ind w:left="0" w:right="144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Кубок</w:t>
                    </w:r>
                    <w:r>
                      <w:rPr>
                        <w:rFonts w:ascii="Calibri" w:hAnsi="Calibri"/>
                        <w:b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боярина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и конюшего</w:t>
                    </w:r>
                  </w:p>
                  <w:p>
                    <w:pPr>
                      <w:spacing w:line="213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Бориса</w:t>
                    </w:r>
                    <w:r>
                      <w:rPr>
                        <w:rFonts w:ascii="Calibri" w:hAnsi="Calibri"/>
                        <w:b/>
                        <w:spacing w:val="2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4"/>
                        <w:w w:val="115"/>
                        <w:sz w:val="19"/>
                      </w:rPr>
                      <w:t>Годунова</w:t>
                    </w:r>
                  </w:p>
                </w:txbxContent>
              </v:textbox>
              <w10:wrap type="none"/>
            </v:shape>
            <v:shape style="position:absolute;left:3607;top:3002;width:1638;height:445" type="#_x0000_t202" id="docshape1254" filled="false" stroked="false">
              <v:textbox inset="0,0,0,0">
                <w:txbxContent>
                  <w:p>
                    <w:pPr>
                      <w:spacing w:line="221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Держава</w:t>
                    </w:r>
                  </w:p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Бориса</w:t>
                    </w:r>
                    <w:r>
                      <w:rPr>
                        <w:rFonts w:ascii="Calibri" w:hAnsi="Calibri"/>
                        <w:b/>
                        <w:spacing w:val="2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4"/>
                        <w:w w:val="115"/>
                        <w:sz w:val="19"/>
                      </w:rPr>
                      <w:t>Годунова</w:t>
                    </w:r>
                  </w:p>
                </w:txbxContent>
              </v:textbox>
              <w10:wrap type="none"/>
            </v:shape>
            <v:shape style="position:absolute;left:6147;top:3002;width:2148;height:235" type="#_x0000_t202" id="docshape1255" filled="false" stroked="false">
              <v:textbox inset="0,0,0,0">
                <w:txbxContent>
                  <w:p>
                    <w:pPr>
                      <w:spacing w:line="232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Трон</w:t>
                    </w:r>
                    <w:r>
                      <w:rPr>
                        <w:rFonts w:ascii="Calibri" w:hAnsi="Calibri"/>
                        <w:b/>
                        <w:spacing w:val="8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Бориса</w:t>
                    </w:r>
                    <w:r>
                      <w:rPr>
                        <w:rFonts w:ascii="Calibri" w:hAnsi="Calibri"/>
                        <w:b/>
                        <w:spacing w:val="9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Годунова</w:t>
                    </w:r>
                  </w:p>
                </w:txbxContent>
              </v:textbox>
              <w10:wrap type="none"/>
            </v:shape>
            <v:shape style="position:absolute;left:907;top:3744;width:6930;height:234" type="#_x0000_t202" id="docshape1256" filled="false" stroked="false">
              <v:textbox inset="0,0,0,0">
                <w:txbxContent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62"/>
                        <w:w w:val="15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Какое</w:t>
                    </w:r>
                    <w:r>
                      <w:rPr>
                        <w:rFonts w:ascii="Tahoma" w:hAnsi="Tahoma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было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предназначение</w:t>
                    </w:r>
                    <w:r>
                      <w:rPr>
                        <w:rFonts w:ascii="Tahoma" w:hAnsi="Tahoma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у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предметов,</w:t>
                    </w:r>
                    <w:r>
                      <w:rPr>
                        <w:rFonts w:ascii="Tahoma" w:hAnsi="Tahoma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изображённых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иллюстрациях?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монастырь.</w:t>
      </w:r>
      <w:r>
        <w:rPr>
          <w:spacing w:val="-4"/>
        </w:rPr>
        <w:t> </w:t>
      </w:r>
      <w:r>
        <w:rPr/>
        <w:t>Его</w:t>
      </w:r>
      <w:r>
        <w:rPr>
          <w:spacing w:val="-4"/>
        </w:rPr>
        <w:t> </w:t>
      </w:r>
      <w:r>
        <w:rPr/>
        <w:t>супругу</w:t>
      </w:r>
      <w:r>
        <w:rPr>
          <w:spacing w:val="-4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насильно</w:t>
      </w:r>
      <w:r>
        <w:rPr>
          <w:spacing w:val="-4"/>
        </w:rPr>
        <w:t> </w:t>
      </w:r>
      <w:r>
        <w:rPr/>
        <w:t>постригли</w:t>
      </w:r>
      <w:r>
        <w:rPr>
          <w:spacing w:val="-4"/>
        </w:rPr>
        <w:t> </w:t>
      </w:r>
      <w:r>
        <w:rPr/>
        <w:t>под</w:t>
      </w:r>
      <w:r>
        <w:rPr>
          <w:spacing w:val="-4"/>
        </w:rPr>
        <w:t> </w:t>
      </w:r>
      <w:r>
        <w:rPr/>
        <w:t>именем</w:t>
      </w:r>
      <w:r>
        <w:rPr>
          <w:spacing w:val="-4"/>
        </w:rPr>
        <w:t> </w:t>
      </w:r>
      <w:r>
        <w:rPr/>
        <w:t>Марфы.</w:t>
      </w:r>
      <w:r>
        <w:rPr>
          <w:spacing w:val="-4"/>
        </w:rPr>
        <w:t> </w:t>
      </w:r>
      <w:r>
        <w:rPr/>
        <w:t>Опале подверглись все Романовы и их родственники. Пятилетний сын Филарета Михаил был разлучён с родителями и выслан в деревню.</w:t>
      </w: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08" w:lineRule="auto" w:before="115" w:after="0"/>
        <w:ind w:left="1133" w:right="790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8"/>
          <w:sz w:val="19"/>
        </w:rPr>
        <w:t> </w:t>
      </w:r>
      <w:r>
        <w:rPr>
          <w:sz w:val="19"/>
        </w:rPr>
        <w:t>Какой</w:t>
      </w:r>
      <w:r>
        <w:rPr>
          <w:spacing w:val="-8"/>
          <w:sz w:val="19"/>
        </w:rPr>
        <w:t> </w:t>
      </w:r>
      <w:r>
        <w:rPr>
          <w:sz w:val="19"/>
        </w:rPr>
        <w:t>путь</w:t>
      </w:r>
      <w:r>
        <w:rPr>
          <w:spacing w:val="-8"/>
          <w:sz w:val="19"/>
        </w:rPr>
        <w:t> </w:t>
      </w:r>
      <w:r>
        <w:rPr>
          <w:sz w:val="19"/>
        </w:rPr>
        <w:t>к</w:t>
      </w:r>
      <w:r>
        <w:rPr>
          <w:spacing w:val="-8"/>
          <w:sz w:val="19"/>
        </w:rPr>
        <w:t> </w:t>
      </w:r>
      <w:r>
        <w:rPr>
          <w:sz w:val="19"/>
        </w:rPr>
        <w:t>царскому</w:t>
      </w:r>
      <w:r>
        <w:rPr>
          <w:spacing w:val="-8"/>
          <w:sz w:val="19"/>
        </w:rPr>
        <w:t> </w:t>
      </w:r>
      <w:r>
        <w:rPr>
          <w:sz w:val="19"/>
        </w:rPr>
        <w:t>трону</w:t>
      </w:r>
      <w:r>
        <w:rPr>
          <w:spacing w:val="-8"/>
          <w:sz w:val="19"/>
        </w:rPr>
        <w:t> </w:t>
      </w:r>
      <w:r>
        <w:rPr>
          <w:sz w:val="19"/>
        </w:rPr>
        <w:t>преодолел</w:t>
      </w:r>
      <w:r>
        <w:rPr>
          <w:spacing w:val="-8"/>
          <w:sz w:val="19"/>
        </w:rPr>
        <w:t> </w:t>
      </w:r>
      <w:r>
        <w:rPr>
          <w:sz w:val="19"/>
        </w:rPr>
        <w:t>Борис</w:t>
      </w:r>
      <w:r>
        <w:rPr>
          <w:spacing w:val="-8"/>
          <w:sz w:val="19"/>
        </w:rPr>
        <w:t> </w:t>
      </w:r>
      <w:r>
        <w:rPr>
          <w:sz w:val="19"/>
        </w:rPr>
        <w:t>Годунов?</w:t>
      </w:r>
      <w:r>
        <w:rPr>
          <w:spacing w:val="-8"/>
          <w:sz w:val="19"/>
        </w:rPr>
        <w:t> </w:t>
      </w:r>
      <w:r>
        <w:rPr>
          <w:sz w:val="19"/>
        </w:rPr>
        <w:t>Какие</w:t>
      </w:r>
      <w:r>
        <w:rPr>
          <w:spacing w:val="-8"/>
          <w:sz w:val="19"/>
        </w:rPr>
        <w:t> </w:t>
      </w:r>
      <w:r>
        <w:rPr>
          <w:sz w:val="19"/>
        </w:rPr>
        <w:t>личные</w:t>
      </w:r>
      <w:r>
        <w:rPr>
          <w:spacing w:val="-8"/>
          <w:sz w:val="19"/>
        </w:rPr>
        <w:t> </w:t>
      </w:r>
      <w:r>
        <w:rPr>
          <w:sz w:val="19"/>
        </w:rPr>
        <w:t>качества помогли</w:t>
      </w:r>
      <w:r>
        <w:rPr>
          <w:spacing w:val="-7"/>
          <w:sz w:val="19"/>
        </w:rPr>
        <w:t> </w:t>
      </w:r>
      <w:r>
        <w:rPr>
          <w:sz w:val="19"/>
        </w:rPr>
        <w:t>ему</w:t>
      </w:r>
      <w:r>
        <w:rPr>
          <w:spacing w:val="-7"/>
          <w:sz w:val="19"/>
        </w:rPr>
        <w:t> </w:t>
      </w:r>
      <w:r>
        <w:rPr>
          <w:sz w:val="19"/>
        </w:rPr>
        <w:t>подняться</w:t>
      </w:r>
      <w:r>
        <w:rPr>
          <w:spacing w:val="-7"/>
          <w:sz w:val="19"/>
        </w:rPr>
        <w:t> </w:t>
      </w:r>
      <w:r>
        <w:rPr>
          <w:sz w:val="19"/>
        </w:rPr>
        <w:t>на</w:t>
      </w:r>
      <w:r>
        <w:rPr>
          <w:spacing w:val="-7"/>
          <w:sz w:val="19"/>
        </w:rPr>
        <w:t> </w:t>
      </w:r>
      <w:r>
        <w:rPr>
          <w:sz w:val="19"/>
        </w:rPr>
        <w:t>вершину</w:t>
      </w:r>
      <w:r>
        <w:rPr>
          <w:spacing w:val="-7"/>
          <w:sz w:val="19"/>
        </w:rPr>
        <w:t> </w:t>
      </w:r>
      <w:r>
        <w:rPr>
          <w:sz w:val="19"/>
        </w:rPr>
        <w:t>власти?</w:t>
      </w:r>
      <w:r>
        <w:rPr>
          <w:spacing w:val="-7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Дайте</w:t>
      </w:r>
      <w:r>
        <w:rPr>
          <w:spacing w:val="-7"/>
          <w:sz w:val="19"/>
        </w:rPr>
        <w:t> </w:t>
      </w:r>
      <w:r>
        <w:rPr>
          <w:sz w:val="19"/>
        </w:rPr>
        <w:t>оценку</w:t>
      </w:r>
      <w:r>
        <w:rPr>
          <w:spacing w:val="-7"/>
          <w:sz w:val="19"/>
        </w:rPr>
        <w:t> </w:t>
      </w:r>
      <w:r>
        <w:rPr>
          <w:sz w:val="19"/>
        </w:rPr>
        <w:t>внутренней</w:t>
      </w:r>
      <w:r>
        <w:rPr>
          <w:spacing w:val="-7"/>
          <w:sz w:val="19"/>
        </w:rPr>
        <w:t> </w:t>
      </w:r>
      <w:r>
        <w:rPr>
          <w:sz w:val="19"/>
        </w:rPr>
        <w:t>политики</w:t>
      </w:r>
      <w:r>
        <w:rPr>
          <w:sz w:val="19"/>
        </w:rPr>
        <w:t> </w:t>
      </w:r>
      <w:r>
        <w:rPr>
          <w:spacing w:val="-2"/>
          <w:sz w:val="19"/>
        </w:rPr>
        <w:t>Годунова.</w:t>
      </w:r>
    </w:p>
    <w:p>
      <w:pPr>
        <w:pStyle w:val="BodyText"/>
        <w:spacing w:before="3"/>
        <w:rPr>
          <w:rFonts w:ascii="Tahoma"/>
          <w:sz w:val="19"/>
        </w:rPr>
      </w:pPr>
    </w:p>
    <w:p>
      <w:pPr>
        <w:pStyle w:val="BodyText"/>
        <w:spacing w:line="218" w:lineRule="auto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Голод</w:t>
      </w:r>
      <w:r>
        <w:rPr>
          <w:rFonts w:ascii="Calibri" w:hAnsi="Calibri"/>
          <w:b/>
          <w:color w:val="DB413F"/>
          <w:w w:val="105"/>
        </w:rPr>
        <w:t> 1601—1603</w:t>
      </w:r>
      <w:r>
        <w:rPr>
          <w:rFonts w:ascii="Calibri" w:hAnsi="Calibri"/>
          <w:b/>
          <w:color w:val="DB413F"/>
          <w:w w:val="105"/>
        </w:rPr>
        <w:t> гг.</w:t>
      </w:r>
      <w:r>
        <w:rPr>
          <w:rFonts w:ascii="Calibri" w:hAnsi="Calibri"/>
          <w:b/>
          <w:color w:val="DB413F"/>
          <w:w w:val="105"/>
        </w:rPr>
        <w:t> и</w:t>
      </w:r>
      <w:r>
        <w:rPr>
          <w:rFonts w:ascii="Calibri" w:hAnsi="Calibri"/>
          <w:b/>
          <w:color w:val="DB413F"/>
          <w:w w:val="105"/>
        </w:rPr>
        <w:t> обострение</w:t>
      </w:r>
      <w:r>
        <w:rPr>
          <w:rFonts w:ascii="Calibri" w:hAnsi="Calibri"/>
          <w:b/>
          <w:color w:val="DB413F"/>
          <w:w w:val="105"/>
        </w:rPr>
        <w:t> кризиса.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Некоторое</w:t>
      </w:r>
      <w:r>
        <w:rPr>
          <w:color w:val="000000"/>
          <w:w w:val="105"/>
        </w:rPr>
        <w:t> хозяйственное </w:t>
      </w:r>
      <w:r>
        <w:rPr>
          <w:color w:val="000000"/>
        </w:rPr>
        <w:t>оживление и политическая стабилизация в стране сменились вскоре резким обострением всех противоречий. Вызвано оно было катастрофическим неуро- </w:t>
      </w:r>
      <w:r>
        <w:rPr>
          <w:color w:val="000000"/>
          <w:w w:val="105"/>
        </w:rPr>
        <w:t>жаем и голодом </w:t>
      </w:r>
      <w:r>
        <w:rPr>
          <w:rFonts w:ascii="Book Antiqua" w:hAnsi="Book Antiqua"/>
          <w:b/>
          <w:color w:val="000000"/>
          <w:w w:val="105"/>
        </w:rPr>
        <w:t>1601–1603</w:t>
      </w:r>
      <w:r>
        <w:rPr>
          <w:rFonts w:ascii="Book Antiqua" w:hAnsi="Book Antiqua"/>
          <w:b/>
          <w:color w:val="000000"/>
          <w:w w:val="105"/>
        </w:rPr>
        <w:t> гг. </w:t>
      </w:r>
      <w:r>
        <w:rPr>
          <w:color w:val="000000"/>
          <w:w w:val="105"/>
        </w:rPr>
        <w:t>Ранние заморозки и бесконечные дожди поо- </w:t>
      </w:r>
      <w:r>
        <w:rPr>
          <w:color w:val="000000"/>
        </w:rPr>
        <w:t>черёдно обрушивались на страну в продолжение трёх лет.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Спасая ситуацию, Годунов приказал продавать хлеб по твёрдой цене. Для безденежной раздачи хлеба были открыты царские зернохранилища. Однако эти</w:t>
      </w:r>
      <w:r>
        <w:rPr>
          <w:spacing w:val="-12"/>
        </w:rPr>
        <w:t> </w:t>
      </w:r>
      <w:r>
        <w:rPr/>
        <w:t>меры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остановили</w:t>
      </w:r>
      <w:r>
        <w:rPr>
          <w:spacing w:val="-12"/>
        </w:rPr>
        <w:t> </w:t>
      </w:r>
      <w:r>
        <w:rPr/>
        <w:t>бедствия.</w:t>
      </w:r>
      <w:r>
        <w:rPr>
          <w:spacing w:val="-12"/>
        </w:rPr>
        <w:t> </w:t>
      </w:r>
      <w:r>
        <w:rPr/>
        <w:t>Алчные</w:t>
      </w:r>
      <w:r>
        <w:rPr>
          <w:spacing w:val="-12"/>
        </w:rPr>
        <w:t> </w:t>
      </w:r>
      <w:r>
        <w:rPr/>
        <w:t>приказные</w:t>
      </w:r>
      <w:r>
        <w:rPr>
          <w:spacing w:val="-12"/>
        </w:rPr>
        <w:t> </w:t>
      </w:r>
      <w:r>
        <w:rPr/>
        <w:t>кинулись</w:t>
      </w:r>
      <w:r>
        <w:rPr>
          <w:spacing w:val="-12"/>
        </w:rPr>
        <w:t> </w:t>
      </w:r>
      <w:r>
        <w:rPr/>
        <w:t>наживаться</w:t>
      </w:r>
      <w:r>
        <w:rPr>
          <w:spacing w:val="-12"/>
        </w:rPr>
        <w:t> </w:t>
      </w:r>
      <w:r>
        <w:rPr/>
        <w:t>на всеобщем</w:t>
      </w:r>
      <w:r>
        <w:rPr>
          <w:spacing w:val="-3"/>
        </w:rPr>
        <w:t> </w:t>
      </w:r>
      <w:r>
        <w:rPr/>
        <w:t>бедствии.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прочь</w:t>
      </w:r>
      <w:r>
        <w:rPr>
          <w:spacing w:val="-3"/>
        </w:rPr>
        <w:t> </w:t>
      </w:r>
      <w:r>
        <w:rPr/>
        <w:t>были</w:t>
      </w:r>
      <w:r>
        <w:rPr>
          <w:spacing w:val="-3"/>
        </w:rPr>
        <w:t> </w:t>
      </w:r>
      <w:r>
        <w:rPr/>
        <w:t>воспользоваться</w:t>
      </w:r>
      <w:r>
        <w:rPr>
          <w:spacing w:val="-3"/>
        </w:rPr>
        <w:t> </w:t>
      </w:r>
      <w:r>
        <w:rPr/>
        <w:t>ситуацией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крупные</w:t>
      </w:r>
      <w:r>
        <w:rPr>
          <w:spacing w:val="-3"/>
        </w:rPr>
        <w:t> </w:t>
      </w:r>
      <w:r>
        <w:rPr/>
        <w:t>зем- левладельцы, взвинчивавшие цены.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На этом фоне усилились сомнения в законности избрания нового царя. Люди</w:t>
      </w:r>
      <w:r>
        <w:rPr>
          <w:spacing w:val="-5"/>
        </w:rPr>
        <w:t> </w:t>
      </w:r>
      <w:r>
        <w:rPr/>
        <w:t>искали</w:t>
      </w:r>
      <w:r>
        <w:rPr>
          <w:spacing w:val="-5"/>
        </w:rPr>
        <w:t> </w:t>
      </w:r>
      <w:r>
        <w:rPr/>
        <w:t>объяснение</w:t>
      </w:r>
      <w:r>
        <w:rPr>
          <w:spacing w:val="-5"/>
        </w:rPr>
        <w:t> </w:t>
      </w:r>
      <w:r>
        <w:rPr/>
        <w:t>своим</w:t>
      </w:r>
      <w:r>
        <w:rPr>
          <w:spacing w:val="-5"/>
        </w:rPr>
        <w:t> </w:t>
      </w:r>
      <w:r>
        <w:rPr/>
        <w:t>бедам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находили</w:t>
      </w:r>
      <w:r>
        <w:rPr>
          <w:spacing w:val="-5"/>
        </w:rPr>
        <w:t> </w:t>
      </w:r>
      <w:r>
        <w:rPr/>
        <w:t>логичный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себя</w:t>
      </w:r>
      <w:r>
        <w:rPr>
          <w:spacing w:val="-5"/>
        </w:rPr>
        <w:t> </w:t>
      </w:r>
      <w:r>
        <w:rPr/>
        <w:t>ответ: божественное</w:t>
      </w:r>
      <w:r>
        <w:rPr>
          <w:spacing w:val="-5"/>
        </w:rPr>
        <w:t> </w:t>
      </w:r>
      <w:r>
        <w:rPr/>
        <w:t>«попущение»,</w:t>
      </w:r>
      <w:r>
        <w:rPr>
          <w:spacing w:val="-5"/>
        </w:rPr>
        <w:t> </w:t>
      </w:r>
      <w:r>
        <w:rPr/>
        <w:t>гнев</w:t>
      </w:r>
      <w:r>
        <w:rPr>
          <w:spacing w:val="-5"/>
        </w:rPr>
        <w:t> </w:t>
      </w:r>
      <w:r>
        <w:rPr/>
        <w:t>Божий</w:t>
      </w:r>
      <w:r>
        <w:rPr>
          <w:spacing w:val="-5"/>
        </w:rPr>
        <w:t> </w:t>
      </w:r>
      <w:r>
        <w:rPr/>
        <w:t>наслан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страну</w:t>
      </w:r>
      <w:r>
        <w:rPr>
          <w:spacing w:val="-5"/>
        </w:rPr>
        <w:t> </w:t>
      </w:r>
      <w:r>
        <w:rPr/>
        <w:t>за</w:t>
      </w:r>
      <w:r>
        <w:rPr>
          <w:spacing w:val="-5"/>
        </w:rPr>
        <w:t> </w:t>
      </w:r>
      <w:r>
        <w:rPr/>
        <w:t>грехи</w:t>
      </w:r>
      <w:r>
        <w:rPr>
          <w:spacing w:val="-5"/>
        </w:rPr>
        <w:t> </w:t>
      </w:r>
      <w:r>
        <w:rPr/>
        <w:t>Бориса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за их общий грех — «Борисово избрание».</w:t>
      </w:r>
    </w:p>
    <w:p>
      <w:pPr>
        <w:pStyle w:val="BodyText"/>
        <w:spacing w:before="2"/>
        <w:rPr>
          <w:sz w:val="12"/>
        </w:rPr>
      </w:pPr>
      <w:r>
        <w:rPr/>
        <w:pict>
          <v:group style="position:absolute;margin-left:36.979pt;margin-top:8.521965pt;width:399.25pt;height:270.8pt;mso-position-horizontal-relative:page;mso-position-vertical-relative:paragraph;z-index:-15619584;mso-wrap-distance-left:0;mso-wrap-distance-right:0" id="docshapegroup1257" coordorigin="740,170" coordsize="7985,5416">
            <v:rect style="position:absolute;left:739;top:380;width:7985;height:5206" id="docshape1258" filled="true" fillcolor="#000000" stroked="false">
              <v:fill opacity="32768f" type="solid"/>
            </v:rect>
            <v:rect style="position:absolute;left:802;top:442;width:7864;height:5083" id="docshape1259" filled="true" fillcolor="#ffffff" stroked="false">
              <v:fill type="solid"/>
            </v:rect>
            <v:rect style="position:absolute;left:1765;top:170;width:5940;height:3615" id="docshape1260" filled="true" fillcolor="#000000" stroked="false">
              <v:fill opacity="32768f" type="solid"/>
            </v:rect>
            <v:shape style="position:absolute;left:1842;top:247;width:5788;height:3461" type="#_x0000_t75" id="docshape1261" stroked="false">
              <v:imagedata r:id="rId249" o:title=""/>
            </v:shape>
            <v:rect style="position:absolute;left:1842;top:247;width:5788;height:3461" id="docshape1262" filled="false" stroked="true" strokeweight="1.44pt" strokecolor="#ffffff">
              <v:stroke dashstyle="solid"/>
            </v:rect>
            <v:shape style="position:absolute;left:739;top:170;width:7985;height:5416" type="#_x0000_t202" id="docshape126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11"/>
                      <w:rPr>
                        <w:sz w:val="29"/>
                      </w:rPr>
                    </w:pPr>
                  </w:p>
                  <w:p>
                    <w:pPr>
                      <w:spacing w:line="220" w:lineRule="auto" w:before="0"/>
                      <w:ind w:left="1083" w:right="972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«Голод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в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Москве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при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Борисе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Годунове».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Б.</w:t>
                    </w:r>
                    <w:r>
                      <w:rPr>
                        <w:rFonts w:ascii="Trebuchet MS" w:hAnsi="Trebuchet MS"/>
                        <w:i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Чориков.</w:t>
                    </w:r>
                    <w:r>
                      <w:rPr>
                        <w:rFonts w:ascii="Trebuchet MS" w:hAnsi="Trebuchet MS"/>
                        <w:i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Из книги «Живописный Карамзин, или Русская история в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картинах»</w:t>
                    </w:r>
                  </w:p>
                  <w:p>
                    <w:pPr>
                      <w:spacing w:line="220" w:lineRule="auto" w:before="111"/>
                      <w:ind w:left="176" w:right="169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Цены на хлеб выросли в двадцать и более раз. Неурожаи подорвали крестьянские хозяйства, вызвали недовольство в народе. Умерших от голода считали тысячами. Летописцы скорбели: «И вымерла треть царства Московского голодною смертью».</w:t>
                    </w:r>
                  </w:p>
                  <w:p>
                    <w:pPr>
                      <w:spacing w:before="96"/>
                      <w:ind w:left="176" w:right="0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56"/>
                        <w:w w:val="15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Почему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во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время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голода 1601—1603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гг.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люди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отовсюду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стекались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Москву?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pict>
          <v:group style="position:absolute;margin-left:0pt;margin-top:78.042747pt;width:459.25pt;height:140.050pt;mso-position-horizontal-relative:page;mso-position-vertical-relative:paragraph;z-index:15838208" id="docshapegroup1264" coordorigin="0,1561" coordsize="9185,2801">
            <v:rect style="position:absolute;left:0;top:1560;width:9185;height:2801" id="docshape1265" filled="true" fillcolor="#000000" stroked="false">
              <v:fill opacity="32768f" type="solid"/>
            </v:rect>
            <v:rect style="position:absolute;left:0;top:1623;width:9156;height:2674" id="docshape1266" filled="true" fillcolor="#e6e7e8" stroked="false">
              <v:fill type="solid"/>
            </v:rect>
            <v:rect style="position:absolute;left:765;top:1623;width:908;height:397" id="docshape1267" filled="true" fillcolor="#db413f" stroked="false">
              <v:fill type="solid"/>
            </v:rect>
            <v:shape style="position:absolute;left:0;top:1560;width:9185;height:2801" type="#_x0000_t202" id="docshape1268" filled="false" stroked="false">
              <v:textbox inset="0,0,0,0">
                <w:txbxContent>
                  <w:p>
                    <w:pPr>
                      <w:spacing w:before="152"/>
                      <w:ind w:left="1955" w:right="0" w:firstLine="0"/>
                      <w:jc w:val="left"/>
                      <w:rPr>
                        <w:rFonts w:ascii="Book Antiqua" w:hAnsi="Book Antiqua"/>
                        <w:b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Из</w:t>
                    </w:r>
                    <w:r>
                      <w:rPr>
                        <w:rFonts w:ascii="Book Antiqua" w:hAnsi="Book Antiqua"/>
                        <w:b/>
                        <w:spacing w:val="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«Истории</w:t>
                    </w:r>
                    <w:r>
                      <w:rPr>
                        <w:rFonts w:ascii="Book Antiqua" w:hAnsi="Book Antiqua"/>
                        <w:b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государства</w:t>
                    </w:r>
                    <w:r>
                      <w:rPr>
                        <w:rFonts w:ascii="Book Antiqua" w:hAnsi="Book Antiqua"/>
                        <w:b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pacing w:val="-2"/>
                        <w:w w:val="105"/>
                        <w:sz w:val="19"/>
                      </w:rPr>
                      <w:t>Российского»</w:t>
                    </w:r>
                  </w:p>
                </w:txbxContent>
              </v:textbox>
              <w10:wrap type="none"/>
            </v:shape>
            <v:shape style="position:absolute;left:0;top:2020;width:9185;height:2310" type="#_x0000_t202" id="docshape1269" filled="true" fillcolor="#e6e7e8" stroked="false">
              <v:textbox inset="0,0,0,0">
                <w:txbxContent>
                  <w:p>
                    <w:pPr>
                      <w:spacing w:line="132" w:lineRule="exact" w:before="0"/>
                      <w:ind w:left="1955" w:right="0" w:firstLine="0"/>
                      <w:jc w:val="left"/>
                      <w:rPr>
                        <w:rFonts w:ascii="Book Antiqua" w:hAnsi="Book Antiqua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историка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Н.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6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-2"/>
                        <w:w w:val="105"/>
                        <w:sz w:val="19"/>
                      </w:rPr>
                      <w:t>Карамзина</w:t>
                    </w:r>
                  </w:p>
                  <w:p>
                    <w:pPr>
                      <w:spacing w:line="220" w:lineRule="auto" w:before="44"/>
                      <w:ind w:left="793" w:right="791" w:firstLine="34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spacing w:val="-2"/>
                        <w:sz w:val="19"/>
                      </w:rPr>
                      <w:t>Он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не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был,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но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бывал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тираном;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не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безумствовал,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но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злодействовал,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подобно</w:t>
                    </w:r>
                    <w:r>
                      <w:rPr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Иоан- </w:t>
                    </w:r>
                    <w:r>
                      <w:rPr>
                        <w:color w:val="000000"/>
                        <w:spacing w:val="-2"/>
                        <w:w w:val="95"/>
                        <w:sz w:val="19"/>
                      </w:rPr>
                      <w:t>ну, устраняя совместников или казня недоброжелателей. Если… на время благоустроил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державу,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на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время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возвысил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её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во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мнении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Европы,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то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не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он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ли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ввергнул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Россию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без- дну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злополучия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почти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неслыханного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—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предал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добычу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ляхам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и</w:t>
                    </w:r>
                    <w:r>
                      <w:rPr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бродягам,</w:t>
                    </w:r>
                    <w:r>
                      <w:rPr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вызвал… </w:t>
                    </w:r>
                    <w:r>
                      <w:rPr>
                        <w:color w:val="000000"/>
                        <w:sz w:val="19"/>
                      </w:rPr>
                      <w:t>сонм</w:t>
                    </w:r>
                    <w:r>
                      <w:rPr>
                        <w:color w:val="000000"/>
                        <w:spacing w:val="-1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мстителей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и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самозванцев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истреблением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древнего</w:t>
                    </w:r>
                    <w:r>
                      <w:rPr>
                        <w:color w:val="000000"/>
                        <w:spacing w:val="-1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племени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царского?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Не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он</w:t>
                    </w:r>
                    <w:r>
                      <w:rPr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ли,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наконец,</w:t>
                    </w:r>
                    <w:r>
                      <w:rPr>
                        <w:color w:val="000000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более</w:t>
                    </w:r>
                    <w:r>
                      <w:rPr>
                        <w:color w:val="000000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всех</w:t>
                    </w:r>
                    <w:r>
                      <w:rPr>
                        <w:color w:val="000000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содействовал</w:t>
                    </w:r>
                    <w:r>
                      <w:rPr>
                        <w:color w:val="000000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уничижению</w:t>
                    </w:r>
                    <w:r>
                      <w:rPr>
                        <w:color w:val="000000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престола,</w:t>
                    </w:r>
                    <w:r>
                      <w:rPr>
                        <w:color w:val="000000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воссев</w:t>
                    </w:r>
                    <w:r>
                      <w:rPr>
                        <w:color w:val="000000"/>
                        <w:spacing w:val="-3"/>
                        <w:sz w:val="19"/>
                      </w:rPr>
                      <w:t>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на</w:t>
                    </w:r>
                    <w:r>
                      <w:rPr>
                        <w:color w:val="000000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нём</w:t>
                    </w:r>
                    <w:r>
                      <w:rPr>
                        <w:color w:val="000000"/>
                        <w:spacing w:val="-3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w w:val="95"/>
                        <w:sz w:val="19"/>
                      </w:rPr>
                      <w:t>святоубийцею?</w:t>
                    </w:r>
                  </w:p>
                  <w:p>
                    <w:pPr>
                      <w:spacing w:line="226" w:lineRule="exact" w:before="95"/>
                      <w:ind w:left="793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61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О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ком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идёт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речь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отрывке?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основе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каких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слов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тексте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вы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это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определили?</w:t>
                    </w:r>
                  </w:p>
                  <w:p>
                    <w:pPr>
                      <w:spacing w:line="208" w:lineRule="auto" w:before="7"/>
                      <w:ind w:left="1133" w:right="502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95"/>
                        <w:sz w:val="19"/>
                      </w:rPr>
                      <w:t>2.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Как историк оценивает деятельность этого правителя? Согласны ли вы с его оцен-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кой? Ответ объясните</w:t>
                    </w:r>
                  </w:p>
                </w:txbxContent>
              </v:textbox>
              <v:fill type="solid"/>
              <w10:wrap type="none"/>
            </v:shape>
            <v:shape style="position:absolute;left:765;top:1824;width:908;height:196" type="#_x0000_t202" id="docshape1270" filled="true" fillcolor="#db413f" stroked="false">
              <v:textbox inset="0,0,0,0">
                <w:txbxContent>
                  <w:p>
                    <w:pPr>
                      <w:spacing w:line="196" w:lineRule="exact" w:before="0"/>
                      <w:ind w:left="132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ЗРЕНИЯ</w:t>
                    </w:r>
                  </w:p>
                </w:txbxContent>
              </v:textbox>
              <v:fill type="solid"/>
              <w10:wrap type="none"/>
            </v:shape>
            <v:shape style="position:absolute;left:765;top:1592;width:908;height:233" type="#_x0000_t202" id="docshape1271" filled="true" fillcolor="#db413f" stroked="false">
              <v:textbox inset="0,0,0,0">
                <w:txbxContent>
                  <w:p>
                    <w:pPr>
                      <w:spacing w:line="218" w:lineRule="exact" w:before="14"/>
                      <w:ind w:left="193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ТОЧКА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Власть Бориса Годунова пошатнулась. В 1603 г. в окрестностях </w:t>
      </w:r>
      <w:r>
        <w:rPr/>
        <w:t>Москвы появился бывший боевой холоп по имени Хлопко Косолап с большим отрядом беглых. Годунов отправил против бунтовщиков войско. В ходе ожесточённого сражения оно одержало победу. Раненого Хлопка повесили, большинство его сподвижников разбежались. Многие из них двинулись в Северскую землю, на Дон и в Запорожье.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5"/>
          <w:sz w:val="19"/>
        </w:rPr>
        <w:t> </w:t>
      </w:r>
      <w:r>
        <w:rPr>
          <w:sz w:val="19"/>
        </w:rPr>
        <w:t>Какие</w:t>
      </w:r>
      <w:r>
        <w:rPr>
          <w:spacing w:val="-11"/>
          <w:sz w:val="19"/>
        </w:rPr>
        <w:t> </w:t>
      </w:r>
      <w:r>
        <w:rPr>
          <w:sz w:val="19"/>
        </w:rPr>
        <w:t>меры</w:t>
      </w:r>
      <w:r>
        <w:rPr>
          <w:spacing w:val="-11"/>
          <w:sz w:val="19"/>
        </w:rPr>
        <w:t> </w:t>
      </w:r>
      <w:r>
        <w:rPr>
          <w:sz w:val="19"/>
        </w:rPr>
        <w:t>предпринимались</w:t>
      </w:r>
      <w:r>
        <w:rPr>
          <w:spacing w:val="-11"/>
          <w:sz w:val="19"/>
        </w:rPr>
        <w:t> </w:t>
      </w:r>
      <w:r>
        <w:rPr>
          <w:sz w:val="19"/>
        </w:rPr>
        <w:t>властями</w:t>
      </w:r>
      <w:r>
        <w:rPr>
          <w:spacing w:val="-11"/>
          <w:sz w:val="19"/>
        </w:rPr>
        <w:t> </w:t>
      </w:r>
      <w:r>
        <w:rPr>
          <w:sz w:val="19"/>
        </w:rPr>
        <w:t>для</w:t>
      </w:r>
      <w:r>
        <w:rPr>
          <w:spacing w:val="-11"/>
          <w:sz w:val="19"/>
        </w:rPr>
        <w:t> </w:t>
      </w:r>
      <w:r>
        <w:rPr>
          <w:sz w:val="19"/>
        </w:rPr>
        <w:t>борьбы</w:t>
      </w:r>
      <w:r>
        <w:rPr>
          <w:spacing w:val="-11"/>
          <w:sz w:val="19"/>
        </w:rPr>
        <w:t> </w:t>
      </w:r>
      <w:r>
        <w:rPr>
          <w:sz w:val="19"/>
        </w:rPr>
        <w:t>с</w:t>
      </w:r>
      <w:r>
        <w:rPr>
          <w:spacing w:val="-11"/>
          <w:sz w:val="19"/>
        </w:rPr>
        <w:t> </w:t>
      </w:r>
      <w:r>
        <w:rPr>
          <w:sz w:val="19"/>
        </w:rPr>
        <w:t>голодом?</w:t>
      </w:r>
      <w:r>
        <w:rPr>
          <w:spacing w:val="-11"/>
          <w:sz w:val="19"/>
        </w:rPr>
        <w:t> </w:t>
      </w:r>
      <w:r>
        <w:rPr>
          <w:sz w:val="19"/>
        </w:rPr>
        <w:t>Были</w:t>
      </w:r>
      <w:r>
        <w:rPr>
          <w:spacing w:val="-11"/>
          <w:sz w:val="19"/>
        </w:rPr>
        <w:t> </w:t>
      </w:r>
      <w:r>
        <w:rPr>
          <w:sz w:val="19"/>
        </w:rPr>
        <w:t>ли</w:t>
      </w:r>
      <w:r>
        <w:rPr>
          <w:spacing w:val="-11"/>
          <w:sz w:val="19"/>
        </w:rPr>
        <w:t> </w:t>
      </w:r>
      <w:r>
        <w:rPr>
          <w:sz w:val="19"/>
        </w:rPr>
        <w:t>они</w:t>
      </w:r>
      <w:r>
        <w:rPr>
          <w:spacing w:val="-11"/>
          <w:sz w:val="19"/>
        </w:rPr>
        <w:t> </w:t>
      </w:r>
      <w:r>
        <w:rPr>
          <w:sz w:val="19"/>
        </w:rPr>
        <w:t>эф- фективны?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9"/>
          <w:sz w:val="19"/>
        </w:rPr>
        <w:t> </w:t>
      </w:r>
      <w:r>
        <w:rPr>
          <w:sz w:val="19"/>
        </w:rPr>
        <w:t>Почему в 1603 г. начались народные волнения?</w:t>
      </w:r>
    </w:p>
    <w:p>
      <w:pPr>
        <w:pStyle w:val="BodyText"/>
        <w:spacing w:line="220" w:lineRule="auto" w:before="135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Смута — что это такое? </w:t>
      </w:r>
      <w:r>
        <w:rPr>
          <w:color w:val="000000"/>
        </w:rPr>
        <w:t>Грозные события начала XVII в. современники назвали </w:t>
      </w:r>
      <w:r>
        <w:rPr>
          <w:rFonts w:ascii="Book Antiqua" w:hAnsi="Book Antiqua"/>
          <w:i/>
          <w:color w:val="000000"/>
        </w:rPr>
        <w:t>Смутой</w:t>
      </w:r>
      <w:r>
        <w:rPr>
          <w:color w:val="000000"/>
        </w:rPr>
        <w:t>. Название очень точное. Действительно, это была </w:t>
      </w:r>
      <w:r>
        <w:rPr>
          <w:color w:val="000000"/>
        </w:rPr>
        <w:t>настоящая смута</w:t>
      </w:r>
      <w:r>
        <w:rPr>
          <w:color w:val="000000"/>
          <w:spacing w:val="-5"/>
        </w:rPr>
        <w:t> </w:t>
      </w:r>
      <w:r>
        <w:rPr>
          <w:color w:val="000000"/>
        </w:rPr>
        <w:t>—</w:t>
      </w:r>
      <w:r>
        <w:rPr>
          <w:color w:val="000000"/>
          <w:spacing w:val="-5"/>
        </w:rPr>
        <w:t> </w:t>
      </w:r>
      <w:r>
        <w:rPr>
          <w:color w:val="000000"/>
        </w:rPr>
        <w:t>в</w:t>
      </w:r>
      <w:r>
        <w:rPr>
          <w:color w:val="000000"/>
          <w:spacing w:val="-5"/>
        </w:rPr>
        <w:t> </w:t>
      </w:r>
      <w:r>
        <w:rPr>
          <w:color w:val="000000"/>
        </w:rPr>
        <w:t>головах,</w:t>
      </w:r>
      <w:r>
        <w:rPr>
          <w:color w:val="000000"/>
          <w:spacing w:val="-5"/>
        </w:rPr>
        <w:t> </w:t>
      </w:r>
      <w:r>
        <w:rPr>
          <w:color w:val="000000"/>
        </w:rPr>
        <w:t>в</w:t>
      </w:r>
      <w:r>
        <w:rPr>
          <w:color w:val="000000"/>
          <w:spacing w:val="-5"/>
        </w:rPr>
        <w:t> </w:t>
      </w:r>
      <w:r>
        <w:rPr>
          <w:color w:val="000000"/>
        </w:rPr>
        <w:t>обществе,</w:t>
      </w:r>
      <w:r>
        <w:rPr>
          <w:color w:val="000000"/>
          <w:spacing w:val="-5"/>
        </w:rPr>
        <w:t> </w:t>
      </w:r>
      <w:r>
        <w:rPr>
          <w:color w:val="000000"/>
        </w:rPr>
        <w:t>в</w:t>
      </w:r>
      <w:r>
        <w:rPr>
          <w:color w:val="000000"/>
          <w:spacing w:val="-5"/>
        </w:rPr>
        <w:t> </w:t>
      </w:r>
      <w:r>
        <w:rPr>
          <w:color w:val="000000"/>
        </w:rPr>
        <w:t>государстве.</w:t>
      </w:r>
      <w:r>
        <w:rPr>
          <w:color w:val="000000"/>
          <w:spacing w:val="-5"/>
        </w:rPr>
        <w:t> </w:t>
      </w:r>
      <w:r>
        <w:rPr>
          <w:color w:val="000000"/>
        </w:rPr>
        <w:t>Узы,</w:t>
      </w:r>
      <w:r>
        <w:rPr>
          <w:color w:val="000000"/>
          <w:spacing w:val="-5"/>
        </w:rPr>
        <w:t> </w:t>
      </w:r>
      <w:r>
        <w:rPr>
          <w:color w:val="000000"/>
        </w:rPr>
        <w:t>некогда</w:t>
      </w:r>
      <w:r>
        <w:rPr>
          <w:color w:val="000000"/>
          <w:spacing w:val="-5"/>
        </w:rPr>
        <w:t> </w:t>
      </w:r>
      <w:r>
        <w:rPr>
          <w:color w:val="000000"/>
        </w:rPr>
        <w:t>скреплявшие</w:t>
      </w:r>
      <w:r>
        <w:rPr>
          <w:color w:val="000000"/>
          <w:spacing w:val="-5"/>
        </w:rPr>
        <w:t> </w:t>
      </w:r>
      <w:r>
        <w:rPr>
          <w:color w:val="000000"/>
        </w:rPr>
        <w:t>обще- ство, разорвались. Началась междоусобная борьба, в которой линия противо- стояния</w:t>
      </w:r>
      <w:r>
        <w:rPr>
          <w:color w:val="000000"/>
          <w:spacing w:val="-5"/>
        </w:rPr>
        <w:t> </w:t>
      </w:r>
      <w:r>
        <w:rPr>
          <w:color w:val="000000"/>
        </w:rPr>
        <w:t>пролегла</w:t>
      </w:r>
      <w:r>
        <w:rPr>
          <w:color w:val="000000"/>
          <w:spacing w:val="-5"/>
        </w:rPr>
        <w:t> </w:t>
      </w:r>
      <w:r>
        <w:rPr>
          <w:color w:val="000000"/>
        </w:rPr>
        <w:t>через</w:t>
      </w:r>
      <w:r>
        <w:rPr>
          <w:color w:val="000000"/>
          <w:spacing w:val="-5"/>
        </w:rPr>
        <w:t> </w:t>
      </w:r>
      <w:r>
        <w:rPr>
          <w:color w:val="000000"/>
        </w:rPr>
        <w:t>сословия,</w:t>
      </w:r>
      <w:r>
        <w:rPr>
          <w:color w:val="000000"/>
          <w:spacing w:val="-5"/>
        </w:rPr>
        <w:t> </w:t>
      </w:r>
      <w:r>
        <w:rPr>
          <w:color w:val="000000"/>
        </w:rPr>
        <w:t>роды</w:t>
      </w:r>
      <w:r>
        <w:rPr>
          <w:color w:val="000000"/>
          <w:spacing w:val="-5"/>
        </w:rPr>
        <w:t> </w:t>
      </w:r>
      <w:r>
        <w:rPr>
          <w:color w:val="000000"/>
        </w:rPr>
        <w:t>и</w:t>
      </w:r>
      <w:r>
        <w:rPr>
          <w:color w:val="000000"/>
          <w:spacing w:val="-5"/>
        </w:rPr>
        <w:t> </w:t>
      </w:r>
      <w:r>
        <w:rPr>
          <w:color w:val="000000"/>
        </w:rPr>
        <w:t>семьи.</w:t>
      </w:r>
      <w:r>
        <w:rPr>
          <w:color w:val="000000"/>
          <w:spacing w:val="-5"/>
        </w:rPr>
        <w:t> </w:t>
      </w:r>
      <w:r>
        <w:rPr>
          <w:color w:val="000000"/>
        </w:rPr>
        <w:t>Власть</w:t>
      </w:r>
      <w:r>
        <w:rPr>
          <w:color w:val="000000"/>
          <w:spacing w:val="-5"/>
        </w:rPr>
        <w:t> </w:t>
      </w:r>
      <w:r>
        <w:rPr>
          <w:color w:val="000000"/>
        </w:rPr>
        <w:t>поражала</w:t>
      </w:r>
      <w:r>
        <w:rPr>
          <w:color w:val="000000"/>
          <w:spacing w:val="-5"/>
        </w:rPr>
        <w:t> </w:t>
      </w:r>
      <w:r>
        <w:rPr>
          <w:color w:val="000000"/>
        </w:rPr>
        <w:t>своим</w:t>
      </w:r>
      <w:r>
        <w:rPr>
          <w:color w:val="000000"/>
          <w:spacing w:val="-5"/>
        </w:rPr>
        <w:t> </w:t>
      </w:r>
      <w:r>
        <w:rPr>
          <w:color w:val="000000"/>
        </w:rPr>
        <w:t>бесси- лием. Историческая наука называет подобное катастрофическое состояние гражданской войной.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Стороны,</w:t>
      </w:r>
      <w:r>
        <w:rPr>
          <w:spacing w:val="-1"/>
        </w:rPr>
        <w:t> </w:t>
      </w:r>
      <w:r>
        <w:rPr/>
        <w:t>участвовавшие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Смуте,</w:t>
      </w:r>
      <w:r>
        <w:rPr>
          <w:spacing w:val="-1"/>
        </w:rPr>
        <w:t> </w:t>
      </w:r>
      <w:r>
        <w:rPr/>
        <w:t>стали</w:t>
      </w:r>
      <w:r>
        <w:rPr>
          <w:spacing w:val="-1"/>
        </w:rPr>
        <w:t> </w:t>
      </w:r>
      <w:r>
        <w:rPr/>
        <w:t>бороться</w:t>
      </w:r>
      <w:r>
        <w:rPr>
          <w:spacing w:val="-1"/>
        </w:rPr>
        <w:t> </w:t>
      </w:r>
      <w:r>
        <w:rPr/>
        <w:t>за</w:t>
      </w:r>
      <w:r>
        <w:rPr>
          <w:spacing w:val="-1"/>
        </w:rPr>
        <w:t> </w:t>
      </w:r>
      <w:r>
        <w:rPr/>
        <w:t>власть,</w:t>
      </w:r>
      <w:r>
        <w:rPr>
          <w:spacing w:val="-1"/>
        </w:rPr>
        <w:t> </w:t>
      </w:r>
      <w:r>
        <w:rPr/>
        <w:t>выдвигать</w:t>
      </w:r>
      <w:r>
        <w:rPr>
          <w:spacing w:val="-1"/>
        </w:rPr>
        <w:t> </w:t>
      </w:r>
      <w:r>
        <w:rPr/>
        <w:t>сво- их</w:t>
      </w:r>
      <w:r>
        <w:rPr>
          <w:spacing w:val="-9"/>
        </w:rPr>
        <w:t> </w:t>
      </w:r>
      <w:r>
        <w:rPr/>
        <w:t>претендентов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трон.</w:t>
      </w:r>
      <w:r>
        <w:rPr>
          <w:spacing w:val="-9"/>
        </w:rPr>
        <w:t> </w:t>
      </w:r>
      <w:r>
        <w:rPr/>
        <w:t>Смысл</w:t>
      </w:r>
      <w:r>
        <w:rPr>
          <w:spacing w:val="-9"/>
        </w:rPr>
        <w:t> </w:t>
      </w:r>
      <w:r>
        <w:rPr/>
        <w:t>очевиден:</w:t>
      </w:r>
      <w:r>
        <w:rPr>
          <w:spacing w:val="-9"/>
        </w:rPr>
        <w:t> </w:t>
      </w:r>
      <w:r>
        <w:rPr/>
        <w:t>посаженный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престол</w:t>
      </w:r>
      <w:r>
        <w:rPr>
          <w:spacing w:val="-9"/>
        </w:rPr>
        <w:t> </w:t>
      </w:r>
      <w:r>
        <w:rPr/>
        <w:t>победитель должен был удовлетворить своих сторонников. Примечательно, что </w:t>
      </w:r>
      <w:r>
        <w:rPr/>
        <w:t>многие искатели трона были самозванцами. Кризис государственности сделал само- званство неотъемлемой частью Смуты. В отличие от простого бунта граждан- ская война втягивает в борьбу массы людей. Накал противостояния обретает невиданную силу.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В дополнение ко всему в происходившие в России события вмешались иноземцы. Началась иностранная </w:t>
      </w:r>
      <w:r>
        <w:rPr>
          <w:rFonts w:ascii="Book Antiqua" w:hAnsi="Book Antiqua"/>
          <w:i/>
        </w:rPr>
        <w:t>интервенция </w:t>
      </w:r>
      <w:r>
        <w:rPr/>
        <w:t>Речи Посполитой и Швеции, которые желали присоединить к себе русские земли или сделать из них коло- нии. Поэтому Смута грозила полным развалом и уничтожением России.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Современники искали истоки Смуты в царствовании Ивана Грозного. Именно тогда возникли многие противоречия, которые не удалось </w:t>
      </w:r>
      <w:r>
        <w:rPr/>
        <w:t>разрешить после смерти первого царя. Понятно, что к гражданской войне приводят при- чины масштабные и глубинные. Историки справедливо говорят о системном кризисе, поразившем на рубеже XVI–XVII вв. все стороны жизни русского общества и государства.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40" w:lineRule="auto" w:before="88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Почему</w:t>
      </w:r>
      <w:r>
        <w:rPr>
          <w:spacing w:val="7"/>
          <w:sz w:val="19"/>
        </w:rPr>
        <w:t> </w:t>
      </w:r>
      <w:r>
        <w:rPr>
          <w:w w:val="95"/>
          <w:sz w:val="19"/>
        </w:rPr>
        <w:t>начало</w:t>
      </w:r>
      <w:r>
        <w:rPr>
          <w:spacing w:val="8"/>
          <w:sz w:val="19"/>
        </w:rPr>
        <w:t> </w:t>
      </w:r>
      <w:r>
        <w:rPr>
          <w:w w:val="95"/>
          <w:sz w:val="19"/>
        </w:rPr>
        <w:t>XVII</w:t>
      </w:r>
      <w:r>
        <w:rPr>
          <w:spacing w:val="8"/>
          <w:sz w:val="19"/>
        </w:rPr>
        <w:t> </w:t>
      </w:r>
      <w:r>
        <w:rPr>
          <w:w w:val="95"/>
          <w:sz w:val="19"/>
        </w:rPr>
        <w:t>в.</w:t>
      </w:r>
      <w:r>
        <w:rPr>
          <w:spacing w:val="7"/>
          <w:sz w:val="19"/>
        </w:rPr>
        <w:t> </w:t>
      </w:r>
      <w:r>
        <w:rPr>
          <w:w w:val="95"/>
          <w:sz w:val="19"/>
        </w:rPr>
        <w:t>называют</w:t>
      </w:r>
      <w:r>
        <w:rPr>
          <w:spacing w:val="8"/>
          <w:sz w:val="19"/>
        </w:rPr>
        <w:t> </w:t>
      </w:r>
      <w:r>
        <w:rPr>
          <w:w w:val="95"/>
          <w:sz w:val="19"/>
        </w:rPr>
        <w:t>Смутным</w:t>
      </w:r>
      <w:r>
        <w:rPr>
          <w:spacing w:val="8"/>
          <w:sz w:val="19"/>
        </w:rPr>
        <w:t> </w:t>
      </w:r>
      <w:r>
        <w:rPr>
          <w:w w:val="95"/>
          <w:sz w:val="19"/>
        </w:rPr>
        <w:t>временем</w:t>
      </w:r>
      <w:r>
        <w:rPr>
          <w:spacing w:val="7"/>
          <w:sz w:val="19"/>
        </w:rPr>
        <w:t> </w:t>
      </w:r>
      <w:r>
        <w:rPr>
          <w:spacing w:val="-2"/>
          <w:w w:val="95"/>
          <w:sz w:val="19"/>
        </w:rPr>
        <w:t>(Смутой)?</w:t>
      </w:r>
    </w:p>
    <w:p>
      <w:pPr>
        <w:pStyle w:val="BodyText"/>
        <w:spacing w:before="3"/>
        <w:rPr>
          <w:rFonts w:ascii="Tahoma"/>
          <w:sz w:val="19"/>
        </w:rPr>
      </w:pPr>
    </w:p>
    <w:p>
      <w:pPr>
        <w:spacing w:line="213" w:lineRule="auto" w:before="0"/>
        <w:ind w:left="793" w:right="791" w:hanging="1"/>
        <w:jc w:val="both"/>
        <w:rPr>
          <w:sz w:val="20"/>
        </w:rPr>
      </w:pPr>
      <w:r>
        <w:rPr>
          <w:rFonts w:ascii="Calibri" w:hAnsi="Calibri"/>
          <w:b/>
          <w:color w:val="FFFFFF"/>
          <w:position w:val="1"/>
          <w:sz w:val="20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  <w:position w:val="1"/>
          <w:sz w:val="20"/>
        </w:rPr>
        <w:t> </w:t>
      </w:r>
      <w:r>
        <w:rPr>
          <w:rFonts w:ascii="Calibri" w:hAnsi="Calibri"/>
          <w:b/>
          <w:color w:val="DB413F"/>
          <w:sz w:val="20"/>
        </w:rPr>
        <w:t>Причины Смуты. </w:t>
      </w:r>
      <w:r>
        <w:rPr>
          <w:color w:val="000000"/>
          <w:sz w:val="20"/>
        </w:rPr>
        <w:t>Недовольством были охвачены все сословия и все слои русского общества.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pict>
          <v:rect style="position:absolute;margin-left:0pt;margin-top:27.582464pt;width:1.585pt;height:140.039978pt;mso-position-horizontal-relative:page;mso-position-vertical-relative:paragraph;z-index:15839232" id="docshape1272" filled="true" fillcolor="#000000" stroked="false">
            <v:fill opacity="32768f" type="solid"/>
            <w10:wrap type="none"/>
          </v:rect>
        </w:pict>
      </w:r>
      <w:r>
        <w:rPr/>
        <w:t>Чем</w:t>
      </w:r>
      <w:r>
        <w:rPr>
          <w:spacing w:val="-10"/>
        </w:rPr>
        <w:t> </w:t>
      </w:r>
      <w:r>
        <w:rPr/>
        <w:t>были</w:t>
      </w:r>
      <w:r>
        <w:rPr>
          <w:spacing w:val="-10"/>
        </w:rPr>
        <w:t> </w:t>
      </w:r>
      <w:r>
        <w:rPr/>
        <w:t>недовольны</w:t>
      </w:r>
      <w:r>
        <w:rPr>
          <w:spacing w:val="-10"/>
        </w:rPr>
        <w:t> </w:t>
      </w:r>
      <w:r>
        <w:rPr/>
        <w:t>крестьяне?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первую</w:t>
      </w:r>
      <w:r>
        <w:rPr>
          <w:spacing w:val="-10"/>
        </w:rPr>
        <w:t> </w:t>
      </w:r>
      <w:r>
        <w:rPr/>
        <w:t>очередь</w:t>
      </w:r>
      <w:r>
        <w:rPr>
          <w:spacing w:val="-10"/>
        </w:rPr>
        <w:t> </w:t>
      </w:r>
      <w:r>
        <w:rPr/>
        <w:t>земледельцы</w:t>
      </w:r>
      <w:r>
        <w:rPr>
          <w:spacing w:val="-10"/>
        </w:rPr>
        <w:t> </w:t>
      </w:r>
      <w:r>
        <w:rPr/>
        <w:t>страдали от налогового гнёта и произвола властей. Особенно болезненно отозвалась отмена Юрьева дня. В условиях острой конкуренции за рабочие руки угроза, что</w:t>
      </w:r>
      <w:r>
        <w:rPr>
          <w:spacing w:val="-5"/>
        </w:rPr>
        <w:t> </w:t>
      </w:r>
      <w:r>
        <w:rPr/>
        <w:t>крестьянин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Юрьев</w:t>
      </w:r>
      <w:r>
        <w:rPr>
          <w:spacing w:val="-5"/>
        </w:rPr>
        <w:t> </w:t>
      </w:r>
      <w:r>
        <w:rPr/>
        <w:t>день</w:t>
      </w:r>
      <w:r>
        <w:rPr>
          <w:spacing w:val="-5"/>
        </w:rPr>
        <w:t> </w:t>
      </w:r>
      <w:r>
        <w:rPr/>
        <w:t>уйдёт,</w:t>
      </w:r>
      <w:r>
        <w:rPr>
          <w:spacing w:val="-5"/>
        </w:rPr>
        <w:t> </w:t>
      </w:r>
      <w:r>
        <w:rPr/>
        <w:t>сдерживала</w:t>
      </w:r>
      <w:r>
        <w:rPr>
          <w:spacing w:val="-5"/>
        </w:rPr>
        <w:t> </w:t>
      </w:r>
      <w:r>
        <w:rPr/>
        <w:t>стремление</w:t>
      </w:r>
      <w:r>
        <w:rPr>
          <w:spacing w:val="-5"/>
        </w:rPr>
        <w:t> </w:t>
      </w:r>
      <w:r>
        <w:rPr/>
        <w:t>помещика</w:t>
      </w:r>
      <w:r>
        <w:rPr>
          <w:spacing w:val="-5"/>
        </w:rPr>
        <w:t> </w:t>
      </w:r>
      <w:r>
        <w:rPr/>
        <w:t>увели- чить</w:t>
      </w:r>
      <w:r>
        <w:rPr>
          <w:spacing w:val="-11"/>
        </w:rPr>
        <w:t> </w:t>
      </w:r>
      <w:r>
        <w:rPr/>
        <w:t>повинности.</w:t>
      </w:r>
      <w:r>
        <w:rPr>
          <w:spacing w:val="-11"/>
        </w:rPr>
        <w:t> </w:t>
      </w:r>
      <w:r>
        <w:rPr/>
        <w:t>Тысячи</w:t>
      </w:r>
      <w:r>
        <w:rPr>
          <w:spacing w:val="-11"/>
        </w:rPr>
        <w:t> </w:t>
      </w:r>
      <w:r>
        <w:rPr/>
        <w:t>крестьян</w:t>
      </w:r>
      <w:r>
        <w:rPr>
          <w:spacing w:val="-11"/>
        </w:rPr>
        <w:t> </w:t>
      </w:r>
      <w:r>
        <w:rPr/>
        <w:t>жаждали</w:t>
      </w:r>
      <w:r>
        <w:rPr>
          <w:spacing w:val="-11"/>
        </w:rPr>
        <w:t> </w:t>
      </w:r>
      <w:r>
        <w:rPr/>
        <w:t>возвращения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старине,</w:t>
      </w:r>
      <w:r>
        <w:rPr>
          <w:spacing w:val="-11"/>
        </w:rPr>
        <w:t> </w:t>
      </w:r>
      <w:r>
        <w:rPr/>
        <w:t>связывая свои чаяния с мечтой о справедливом государе.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Чем были недовольны помещики? Вспомним, что служилые люди внесли огромный вклад в укрепление Русского государства в XVI столетии. Однако, полагали они, заслуги эти не нашли достойного отражения в их статусе (сово- купности</w:t>
      </w:r>
      <w:r>
        <w:rPr>
          <w:spacing w:val="-1"/>
        </w:rPr>
        <w:t> </w:t>
      </w:r>
      <w:r>
        <w:rPr/>
        <w:t>обязанностей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прав).</w:t>
      </w:r>
      <w:r>
        <w:rPr>
          <w:spacing w:val="-1"/>
        </w:rPr>
        <w:t> </w:t>
      </w:r>
      <w:r>
        <w:rPr/>
        <w:t>Помещики</w:t>
      </w:r>
      <w:r>
        <w:rPr>
          <w:spacing w:val="-1"/>
        </w:rPr>
        <w:t> </w:t>
      </w:r>
      <w:r>
        <w:rPr/>
        <w:t>мечтали</w:t>
      </w:r>
      <w:r>
        <w:rPr>
          <w:spacing w:val="-1"/>
        </w:rPr>
        <w:t> </w:t>
      </w:r>
      <w:r>
        <w:rPr/>
        <w:t>об</w:t>
      </w:r>
      <w:r>
        <w:rPr>
          <w:spacing w:val="-1"/>
        </w:rPr>
        <w:t> </w:t>
      </w:r>
      <w:r>
        <w:rPr/>
        <w:t>увеличении</w:t>
      </w:r>
      <w:r>
        <w:rPr>
          <w:spacing w:val="-1"/>
        </w:rPr>
        <w:t> </w:t>
      </w:r>
      <w:r>
        <w:rPr/>
        <w:t>земельных пожалований, о превращении поместий в вотчины, о привилегиях и чинах, доступных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аристократии.</w:t>
      </w:r>
      <w:r>
        <w:rPr>
          <w:spacing w:val="-11"/>
        </w:rPr>
        <w:t> </w:t>
      </w:r>
      <w:r>
        <w:rPr/>
        <w:t>Они</w:t>
      </w:r>
      <w:r>
        <w:rPr>
          <w:spacing w:val="-11"/>
        </w:rPr>
        <w:t> </w:t>
      </w:r>
      <w:r>
        <w:rPr/>
        <w:t>готовы</w:t>
      </w:r>
      <w:r>
        <w:rPr>
          <w:spacing w:val="-11"/>
        </w:rPr>
        <w:t> </w:t>
      </w:r>
      <w:r>
        <w:rPr/>
        <w:t>были</w:t>
      </w:r>
      <w:r>
        <w:rPr>
          <w:spacing w:val="-11"/>
        </w:rPr>
        <w:t> </w:t>
      </w:r>
      <w:r>
        <w:rPr/>
        <w:t>поддержать</w:t>
      </w:r>
      <w:r>
        <w:rPr>
          <w:spacing w:val="-11"/>
        </w:rPr>
        <w:t> </w:t>
      </w:r>
      <w:r>
        <w:rPr/>
        <w:t>того,</w:t>
      </w:r>
      <w:r>
        <w:rPr>
          <w:spacing w:val="-11"/>
        </w:rPr>
        <w:t> </w:t>
      </w:r>
      <w:r>
        <w:rPr/>
        <w:t>кто</w:t>
      </w:r>
      <w:r>
        <w:rPr>
          <w:spacing w:val="-11"/>
        </w:rPr>
        <w:t> </w:t>
      </w:r>
      <w:r>
        <w:rPr/>
        <w:t>выпол- нит их заветные желания.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Что толкало к неповиновению высшие слои общества? Династический кризис не был преодолён с воцарением Бориса Годунова. Смерть бездетного Фёдора Ивановича стала ударом по всей системе взаимоотношений, </w:t>
      </w:r>
      <w:r>
        <w:rPr/>
        <w:t>сложив- шейся между аристократией и самодержцем. Сам факт избрания государя, не принадлежащего к богоданной династии, ставил вопрос о его законности. Оставались сомнения: было ли избрание проявлением «Божьей воли, а не человеческого соизволения»? Подобные сомнения были чреваты обострением политической борьбы. Особенно на фоне усиленно распускаемых противника- ми Годунова слухов о его преступлениях. Главным из них называли убийство царевича Дмитрия.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В</w:t>
      </w:r>
      <w:r>
        <w:rPr>
          <w:spacing w:val="-3"/>
        </w:rPr>
        <w:t> </w:t>
      </w:r>
      <w:r>
        <w:rPr/>
        <w:t>свою</w:t>
      </w:r>
      <w:r>
        <w:rPr>
          <w:spacing w:val="-3"/>
        </w:rPr>
        <w:t> </w:t>
      </w:r>
      <w:r>
        <w:rPr/>
        <w:t>очередь,</w:t>
      </w:r>
      <w:r>
        <w:rPr>
          <w:spacing w:val="-3"/>
        </w:rPr>
        <w:t> </w:t>
      </w:r>
      <w:r>
        <w:rPr/>
        <w:t>западные</w:t>
      </w:r>
      <w:r>
        <w:rPr>
          <w:spacing w:val="-3"/>
        </w:rPr>
        <w:t> </w:t>
      </w:r>
      <w:r>
        <w:rPr/>
        <w:t>государства</w:t>
      </w:r>
      <w:r>
        <w:rPr>
          <w:spacing w:val="-3"/>
        </w:rPr>
        <w:t> </w:t>
      </w:r>
      <w:r>
        <w:rPr/>
        <w:t>желали</w:t>
      </w:r>
      <w:r>
        <w:rPr>
          <w:spacing w:val="-3"/>
        </w:rPr>
        <w:t> </w:t>
      </w:r>
      <w:r>
        <w:rPr/>
        <w:t>политического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экономиче- ского ослабления России. Особенно этого добивалась Речь Посполитая, попы- тавшаяся посадить на русский трон подручного себе самозванца, чтобы с его помощью грабить и окатоличивать страну. Польша, а затем Швеция </w:t>
      </w:r>
      <w:r>
        <w:rPr/>
        <w:t>стреми- лись</w:t>
      </w:r>
      <w:r>
        <w:rPr>
          <w:spacing w:val="-7"/>
        </w:rPr>
        <w:t> </w:t>
      </w:r>
      <w:r>
        <w:rPr/>
        <w:t>раздуть</w:t>
      </w:r>
      <w:r>
        <w:rPr>
          <w:spacing w:val="-7"/>
        </w:rPr>
        <w:t> </w:t>
      </w:r>
      <w:r>
        <w:rPr/>
        <w:t>внутренний</w:t>
      </w:r>
      <w:r>
        <w:rPr>
          <w:spacing w:val="-7"/>
        </w:rPr>
        <w:t> </w:t>
      </w:r>
      <w:r>
        <w:rPr/>
        <w:t>кризис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России,</w:t>
      </w:r>
      <w:r>
        <w:rPr>
          <w:spacing w:val="-7"/>
        </w:rPr>
        <w:t> </w:t>
      </w:r>
      <w:r>
        <w:rPr/>
        <w:t>который</w:t>
      </w:r>
      <w:r>
        <w:rPr>
          <w:spacing w:val="-7"/>
        </w:rPr>
        <w:t> </w:t>
      </w:r>
      <w:r>
        <w:rPr/>
        <w:t>должен</w:t>
      </w:r>
      <w:r>
        <w:rPr>
          <w:spacing w:val="-7"/>
        </w:rPr>
        <w:t> </w:t>
      </w:r>
      <w:r>
        <w:rPr/>
        <w:t>был</w:t>
      </w:r>
      <w:r>
        <w:rPr>
          <w:spacing w:val="-7"/>
        </w:rPr>
        <w:t> </w:t>
      </w:r>
      <w:r>
        <w:rPr/>
        <w:t>уничтожить</w:t>
      </w:r>
      <w:r>
        <w:rPr>
          <w:spacing w:val="-7"/>
        </w:rPr>
        <w:t> </w:t>
      </w:r>
      <w:r>
        <w:rPr/>
        <w:t>её как самостоятельное государство.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20" w:lineRule="auto" w:before="108" w:after="0"/>
        <w:ind w:left="1133" w:right="791" w:hanging="341"/>
        <w:jc w:val="left"/>
        <w:rPr>
          <w:sz w:val="19"/>
        </w:rPr>
      </w:pPr>
      <w:r>
        <w:rPr/>
        <w:pict>
          <v:group style="position:absolute;margin-left:36.553001pt;margin-top:28.548948pt;width:385.95pt;height:124.2pt;mso-position-horizontal-relative:page;mso-position-vertical-relative:paragraph;z-index:-15618560;mso-wrap-distance-left:0;mso-wrap-distance-right:0" id="docshapegroup1273" coordorigin="731,571" coordsize="7719,2484">
            <v:rect style="position:absolute;left:731;top:570;width:7719;height:2484" id="docshape1274" filled="true" fillcolor="#000000" stroked="false">
              <v:fill opacity="32768f" type="solid"/>
            </v:rect>
            <v:rect style="position:absolute;left:793;top:634;width:7597;height:2357" id="docshape1275" filled="true" fillcolor="#e9eff8" stroked="false">
              <v:fill type="solid"/>
            </v:rect>
            <v:shape style="position:absolute;left:891;top:732;width:356;height:351" type="#_x0000_t75" id="docshape1276" stroked="false">
              <v:imagedata r:id="rId250" o:title=""/>
            </v:shape>
            <v:shape style="position:absolute;left:731;top:570;width:7719;height:2484" type="#_x0000_t202" id="docshape1277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Попытки власти разрешить социально-экономические и политические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проти- воречия в начале XVII в. не увенчались успехом. Нараставшее недовольство </w:t>
                    </w:r>
                    <w:r>
                      <w:rPr>
                        <w:rFonts w:ascii="Tahoma" w:hAnsi="Tahoma"/>
                        <w:sz w:val="20"/>
                      </w:rPr>
                      <w:t>сословий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привело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расколу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общества.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Духовные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нравственные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скрепы,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надломленные в царствование Ивана Грозного, оказались неспособны удер- </w:t>
                    </w:r>
                    <w:r>
                      <w:rPr>
                        <w:rFonts w:ascii="Tahoma" w:hAnsi="Tahoma"/>
                        <w:sz w:val="20"/>
                      </w:rPr>
                      <w:t>жать сословия и сословные группы от междоусобной борьбы. Кризисом в России поспешили воспользоваться западные государства и папский пре- стол, организовав против неё военную и духовную агрессию.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19"/>
        </w:rPr>
        <w:t>Назовите</w:t>
      </w:r>
      <w:r>
        <w:rPr>
          <w:spacing w:val="-11"/>
          <w:sz w:val="19"/>
        </w:rPr>
        <w:t> </w:t>
      </w:r>
      <w:r>
        <w:rPr>
          <w:sz w:val="19"/>
        </w:rPr>
        <w:t>причины</w:t>
      </w:r>
      <w:r>
        <w:rPr>
          <w:spacing w:val="-11"/>
          <w:sz w:val="19"/>
        </w:rPr>
        <w:t> </w:t>
      </w:r>
      <w:r>
        <w:rPr>
          <w:sz w:val="19"/>
        </w:rPr>
        <w:t>Смуты.</w:t>
      </w:r>
      <w:r>
        <w:rPr>
          <w:spacing w:val="-11"/>
          <w:sz w:val="19"/>
        </w:rPr>
        <w:t> </w:t>
      </w:r>
      <w:r>
        <w:rPr>
          <w:sz w:val="19"/>
        </w:rPr>
        <w:t>Как</w:t>
      </w:r>
      <w:r>
        <w:rPr>
          <w:spacing w:val="-11"/>
          <w:sz w:val="19"/>
        </w:rPr>
        <w:t> </w:t>
      </w:r>
      <w:r>
        <w:rPr>
          <w:sz w:val="19"/>
        </w:rPr>
        <w:t>они</w:t>
      </w:r>
      <w:r>
        <w:rPr>
          <w:spacing w:val="-11"/>
          <w:sz w:val="19"/>
        </w:rPr>
        <w:t> </w:t>
      </w:r>
      <w:r>
        <w:rPr>
          <w:sz w:val="19"/>
        </w:rPr>
        <w:t>связаны</w:t>
      </w:r>
      <w:r>
        <w:rPr>
          <w:spacing w:val="-11"/>
          <w:sz w:val="19"/>
        </w:rPr>
        <w:t> </w:t>
      </w:r>
      <w:r>
        <w:rPr>
          <w:sz w:val="19"/>
        </w:rPr>
        <w:t>с</w:t>
      </w:r>
      <w:r>
        <w:rPr>
          <w:spacing w:val="-11"/>
          <w:sz w:val="19"/>
        </w:rPr>
        <w:t> </w:t>
      </w:r>
      <w:r>
        <w:rPr>
          <w:sz w:val="19"/>
        </w:rPr>
        <w:t>правлением</w:t>
      </w:r>
      <w:r>
        <w:rPr>
          <w:spacing w:val="-11"/>
          <w:sz w:val="19"/>
        </w:rPr>
        <w:t> </w:t>
      </w:r>
      <w:r>
        <w:rPr>
          <w:sz w:val="19"/>
        </w:rPr>
        <w:t>Ивана</w:t>
      </w:r>
      <w:r>
        <w:rPr>
          <w:spacing w:val="-11"/>
          <w:sz w:val="19"/>
        </w:rPr>
        <w:t> </w:t>
      </w:r>
      <w:r>
        <w:rPr>
          <w:sz w:val="19"/>
        </w:rPr>
        <w:t>IV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Речью</w:t>
      </w:r>
      <w:r>
        <w:rPr>
          <w:spacing w:val="-11"/>
          <w:sz w:val="19"/>
        </w:rPr>
        <w:t> </w:t>
      </w:r>
      <w:r>
        <w:rPr>
          <w:sz w:val="19"/>
        </w:rPr>
        <w:t>Поспо- </w:t>
      </w:r>
      <w:r>
        <w:rPr>
          <w:spacing w:val="-2"/>
          <w:sz w:val="19"/>
        </w:rPr>
        <w:t>литой?</w:t>
      </w:r>
    </w:p>
    <w:p>
      <w:pPr>
        <w:spacing w:after="0" w:line="22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rFonts w:ascii="Tahoma"/>
          <w:sz w:val="14"/>
        </w:rPr>
      </w:pPr>
    </w:p>
    <w:p>
      <w:pPr>
        <w:pStyle w:val="Heading7"/>
        <w:spacing w:before="90"/>
      </w:pPr>
      <w:r>
        <w:rPr/>
        <w:drawing>
          <wp:inline distT="0" distB="0" distL="0" distR="0">
            <wp:extent cx="144005" cy="144005"/>
            <wp:effectExtent l="0" t="0" r="0" b="0"/>
            <wp:docPr id="121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214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57"/>
        </w:numPr>
        <w:tabs>
          <w:tab w:pos="1134" w:val="left" w:leader="none"/>
        </w:tabs>
        <w:spacing w:line="213" w:lineRule="auto" w:before="47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Как пытался укрепиться на престоле Борис Годунов? Какие меры, предпринятые им, </w:t>
      </w:r>
      <w:r>
        <w:rPr>
          <w:sz w:val="19"/>
        </w:rPr>
        <w:t>способствовали</w:t>
      </w:r>
      <w:r>
        <w:rPr>
          <w:spacing w:val="-10"/>
          <w:sz w:val="19"/>
        </w:rPr>
        <w:t> </w:t>
      </w:r>
      <w:r>
        <w:rPr>
          <w:sz w:val="19"/>
        </w:rPr>
        <w:t>выходу</w:t>
      </w:r>
      <w:r>
        <w:rPr>
          <w:spacing w:val="-10"/>
          <w:sz w:val="19"/>
        </w:rPr>
        <w:t> </w:t>
      </w:r>
      <w:r>
        <w:rPr>
          <w:sz w:val="19"/>
        </w:rPr>
        <w:t>из</w:t>
      </w:r>
      <w:r>
        <w:rPr>
          <w:spacing w:val="-10"/>
          <w:sz w:val="19"/>
        </w:rPr>
        <w:t> </w:t>
      </w:r>
      <w:r>
        <w:rPr>
          <w:sz w:val="19"/>
        </w:rPr>
        <w:t>кризиса,</w:t>
      </w:r>
      <w:r>
        <w:rPr>
          <w:spacing w:val="-10"/>
          <w:sz w:val="19"/>
        </w:rPr>
        <w:t> </w:t>
      </w:r>
      <w:r>
        <w:rPr>
          <w:sz w:val="19"/>
        </w:rPr>
        <w:t>а</w:t>
      </w:r>
      <w:r>
        <w:rPr>
          <w:spacing w:val="-10"/>
          <w:sz w:val="19"/>
        </w:rPr>
        <w:t> </w:t>
      </w:r>
      <w:r>
        <w:rPr>
          <w:sz w:val="19"/>
        </w:rPr>
        <w:t>какие</w:t>
      </w:r>
      <w:r>
        <w:rPr>
          <w:spacing w:val="-10"/>
          <w:sz w:val="19"/>
        </w:rPr>
        <w:t> </w:t>
      </w:r>
      <w:r>
        <w:rPr>
          <w:sz w:val="19"/>
        </w:rPr>
        <w:t>—</w:t>
      </w:r>
      <w:r>
        <w:rPr>
          <w:spacing w:val="-10"/>
          <w:sz w:val="19"/>
        </w:rPr>
        <w:t> </w:t>
      </w:r>
      <w:r>
        <w:rPr>
          <w:sz w:val="19"/>
        </w:rPr>
        <w:t>создавали</w:t>
      </w:r>
      <w:r>
        <w:rPr>
          <w:spacing w:val="-10"/>
          <w:sz w:val="19"/>
        </w:rPr>
        <w:t> </w:t>
      </w:r>
      <w:r>
        <w:rPr>
          <w:sz w:val="19"/>
        </w:rPr>
        <w:t>условия</w:t>
      </w:r>
      <w:r>
        <w:rPr>
          <w:spacing w:val="-10"/>
          <w:sz w:val="19"/>
        </w:rPr>
        <w:t> </w:t>
      </w:r>
      <w:r>
        <w:rPr>
          <w:sz w:val="19"/>
        </w:rPr>
        <w:t>для</w:t>
      </w:r>
      <w:r>
        <w:rPr>
          <w:spacing w:val="-10"/>
          <w:sz w:val="19"/>
        </w:rPr>
        <w:t> </w:t>
      </w:r>
      <w:r>
        <w:rPr>
          <w:sz w:val="19"/>
        </w:rPr>
        <w:t>социального </w:t>
      </w:r>
      <w:r>
        <w:rPr>
          <w:spacing w:val="-2"/>
          <w:sz w:val="19"/>
        </w:rPr>
        <w:t>взрыва?</w:t>
      </w:r>
    </w:p>
    <w:p>
      <w:pPr>
        <w:pStyle w:val="ListParagraph"/>
        <w:numPr>
          <w:ilvl w:val="0"/>
          <w:numId w:val="57"/>
        </w:numPr>
        <w:tabs>
          <w:tab w:pos="1134" w:val="left" w:leader="none"/>
        </w:tabs>
        <w:spacing w:line="208" w:lineRule="auto" w:before="67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Существует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мнение,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что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одной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из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причин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Смуты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была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опричнина.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Согласны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ли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вы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 </w:t>
      </w:r>
      <w:r>
        <w:rPr>
          <w:sz w:val="19"/>
        </w:rPr>
        <w:t>такой позицией? Свою точку зрения обоснуйте.</w:t>
      </w:r>
    </w:p>
    <w:p>
      <w:pPr>
        <w:pStyle w:val="ListParagraph"/>
        <w:numPr>
          <w:ilvl w:val="0"/>
          <w:numId w:val="57"/>
        </w:numPr>
        <w:tabs>
          <w:tab w:pos="1134" w:val="left" w:leader="none"/>
        </w:tabs>
        <w:spacing w:line="208" w:lineRule="auto" w:before="66" w:after="0"/>
        <w:ind w:left="1133" w:right="792" w:hanging="341"/>
        <w:jc w:val="both"/>
        <w:rPr>
          <w:sz w:val="19"/>
        </w:rPr>
      </w:pPr>
      <w:r>
        <w:rPr>
          <w:sz w:val="19"/>
        </w:rPr>
        <w:t>Рассмотрите</w:t>
      </w:r>
      <w:r>
        <w:rPr>
          <w:spacing w:val="-12"/>
          <w:sz w:val="19"/>
        </w:rPr>
        <w:t> </w:t>
      </w:r>
      <w:r>
        <w:rPr>
          <w:sz w:val="19"/>
        </w:rPr>
        <w:t>иллюстрацию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начале</w:t>
      </w:r>
      <w:r>
        <w:rPr>
          <w:spacing w:val="-12"/>
          <w:sz w:val="19"/>
        </w:rPr>
        <w:t> </w:t>
      </w:r>
      <w:r>
        <w:rPr>
          <w:sz w:val="19"/>
        </w:rPr>
        <w:t>параграфа.</w:t>
      </w:r>
      <w:r>
        <w:rPr>
          <w:spacing w:val="-12"/>
          <w:sz w:val="19"/>
        </w:rPr>
        <w:t> </w:t>
      </w:r>
      <w:r>
        <w:rPr>
          <w:sz w:val="19"/>
        </w:rPr>
        <w:t>Опишите</w:t>
      </w:r>
      <w:r>
        <w:rPr>
          <w:spacing w:val="-12"/>
          <w:sz w:val="19"/>
        </w:rPr>
        <w:t> </w:t>
      </w:r>
      <w:r>
        <w:rPr>
          <w:sz w:val="19"/>
        </w:rPr>
        <w:t>картину.</w:t>
      </w:r>
      <w:r>
        <w:rPr>
          <w:spacing w:val="-12"/>
          <w:sz w:val="19"/>
        </w:rPr>
        <w:t> </w:t>
      </w:r>
      <w:r>
        <w:rPr>
          <w:sz w:val="19"/>
        </w:rPr>
        <w:t>Кто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ней</w:t>
      </w:r>
      <w:r>
        <w:rPr>
          <w:spacing w:val="-12"/>
          <w:sz w:val="19"/>
        </w:rPr>
        <w:t> </w:t>
      </w:r>
      <w:r>
        <w:rPr>
          <w:sz w:val="19"/>
        </w:rPr>
        <w:t>изо- бражён? По каким деталям вы это определили?</w:t>
      </w:r>
    </w:p>
    <w:p>
      <w:pPr>
        <w:pStyle w:val="ListParagraph"/>
        <w:numPr>
          <w:ilvl w:val="0"/>
          <w:numId w:val="57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Какие успехи были достигнуты Россией за время правления Бориса Годунова? Поче- </w:t>
      </w:r>
      <w:r>
        <w:rPr>
          <w:sz w:val="19"/>
        </w:rPr>
        <w:t>му</w:t>
      </w:r>
      <w:r>
        <w:rPr>
          <w:spacing w:val="-4"/>
          <w:sz w:val="19"/>
        </w:rPr>
        <w:t> </w:t>
      </w:r>
      <w:r>
        <w:rPr>
          <w:sz w:val="19"/>
        </w:rPr>
        <w:t>его</w:t>
      </w:r>
      <w:r>
        <w:rPr>
          <w:spacing w:val="-4"/>
          <w:sz w:val="19"/>
        </w:rPr>
        <w:t> </w:t>
      </w:r>
      <w:r>
        <w:rPr>
          <w:sz w:val="19"/>
        </w:rPr>
        <w:t>политикой</w:t>
      </w:r>
      <w:r>
        <w:rPr>
          <w:spacing w:val="-4"/>
          <w:sz w:val="19"/>
        </w:rPr>
        <w:t> </w:t>
      </w:r>
      <w:r>
        <w:rPr>
          <w:sz w:val="19"/>
        </w:rPr>
        <w:t>были</w:t>
      </w:r>
      <w:r>
        <w:rPr>
          <w:spacing w:val="-4"/>
          <w:sz w:val="19"/>
        </w:rPr>
        <w:t> </w:t>
      </w:r>
      <w:r>
        <w:rPr>
          <w:sz w:val="19"/>
        </w:rPr>
        <w:t>недовольны</w:t>
      </w:r>
      <w:r>
        <w:rPr>
          <w:spacing w:val="-4"/>
          <w:sz w:val="19"/>
        </w:rPr>
        <w:t> </w:t>
      </w:r>
      <w:r>
        <w:rPr>
          <w:sz w:val="19"/>
        </w:rPr>
        <w:t>различные</w:t>
      </w:r>
      <w:r>
        <w:rPr>
          <w:spacing w:val="-4"/>
          <w:sz w:val="19"/>
        </w:rPr>
        <w:t> </w:t>
      </w:r>
      <w:r>
        <w:rPr>
          <w:sz w:val="19"/>
        </w:rPr>
        <w:t>группы</w:t>
      </w:r>
      <w:r>
        <w:rPr>
          <w:spacing w:val="-4"/>
          <w:sz w:val="19"/>
        </w:rPr>
        <w:t> </w:t>
      </w:r>
      <w:r>
        <w:rPr>
          <w:sz w:val="19"/>
        </w:rPr>
        <w:t>населения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стране?</w:t>
      </w:r>
    </w:p>
    <w:p>
      <w:pPr>
        <w:pStyle w:val="ListParagraph"/>
        <w:numPr>
          <w:ilvl w:val="0"/>
          <w:numId w:val="57"/>
        </w:numPr>
        <w:tabs>
          <w:tab w:pos="969" w:val="left" w:leader="none"/>
        </w:tabs>
        <w:spacing w:line="216" w:lineRule="auto" w:before="61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spacing w:val="-2"/>
          <w:sz w:val="19"/>
        </w:rPr>
        <w:t>*</w:t>
      </w:r>
      <w:r>
        <w:rPr>
          <w:rFonts w:ascii="Calibri" w:hAnsi="Calibri"/>
          <w:b/>
          <w:color w:val="DB413F"/>
          <w:spacing w:val="20"/>
          <w:sz w:val="19"/>
        </w:rPr>
        <w:t> </w:t>
      </w:r>
      <w:r>
        <w:rPr>
          <w:spacing w:val="-2"/>
          <w:sz w:val="19"/>
        </w:rPr>
        <w:t>Существует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следующая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оценка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личности,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политики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правительственного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курса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Бо- риса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Годунова: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«Борис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Годунов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талантливый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государственный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деятель,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царь,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за- </w:t>
      </w:r>
      <w:r>
        <w:rPr>
          <w:w w:val="95"/>
          <w:sz w:val="19"/>
        </w:rPr>
        <w:t>думавший преобразования, призванные обеспечить развитие страны». </w:t>
      </w:r>
      <w:r>
        <w:rPr>
          <w:w w:val="95"/>
          <w:sz w:val="19"/>
        </w:rPr>
        <w:t>Поддержива-</w:t>
      </w:r>
      <w:r>
        <w:rPr>
          <w:w w:val="95"/>
          <w:sz w:val="19"/>
        </w:rPr>
        <w:t> </w:t>
      </w:r>
      <w:r>
        <w:rPr>
          <w:sz w:val="19"/>
        </w:rPr>
        <w:t>ете</w:t>
      </w:r>
      <w:r>
        <w:rPr>
          <w:spacing w:val="-4"/>
          <w:sz w:val="19"/>
        </w:rPr>
        <w:t> </w:t>
      </w:r>
      <w:r>
        <w:rPr>
          <w:sz w:val="19"/>
        </w:rPr>
        <w:t>ли</w:t>
      </w:r>
      <w:r>
        <w:rPr>
          <w:spacing w:val="-4"/>
          <w:sz w:val="19"/>
        </w:rPr>
        <w:t> </w:t>
      </w:r>
      <w:r>
        <w:rPr>
          <w:sz w:val="19"/>
        </w:rPr>
        <w:t>вы</w:t>
      </w:r>
      <w:r>
        <w:rPr>
          <w:spacing w:val="-4"/>
          <w:sz w:val="19"/>
        </w:rPr>
        <w:t> </w:t>
      </w:r>
      <w:r>
        <w:rPr>
          <w:sz w:val="19"/>
        </w:rPr>
        <w:t>такую</w:t>
      </w:r>
      <w:r>
        <w:rPr>
          <w:spacing w:val="-4"/>
          <w:sz w:val="19"/>
        </w:rPr>
        <w:t> </w:t>
      </w:r>
      <w:r>
        <w:rPr>
          <w:sz w:val="19"/>
        </w:rPr>
        <w:t>оценку?</w:t>
      </w:r>
      <w:r>
        <w:rPr>
          <w:spacing w:val="-4"/>
          <w:sz w:val="19"/>
        </w:rPr>
        <w:t> </w:t>
      </w:r>
      <w:r>
        <w:rPr>
          <w:sz w:val="19"/>
        </w:rPr>
        <w:t>Своё</w:t>
      </w:r>
      <w:r>
        <w:rPr>
          <w:spacing w:val="-4"/>
          <w:sz w:val="19"/>
        </w:rPr>
        <w:t> </w:t>
      </w:r>
      <w:r>
        <w:rPr>
          <w:sz w:val="19"/>
        </w:rPr>
        <w:t>мнение</w:t>
      </w:r>
      <w:r>
        <w:rPr>
          <w:spacing w:val="-4"/>
          <w:sz w:val="19"/>
        </w:rPr>
        <w:t> </w:t>
      </w:r>
      <w:r>
        <w:rPr>
          <w:sz w:val="19"/>
        </w:rPr>
        <w:t>аргументируйте</w:t>
      </w:r>
      <w:r>
        <w:rPr>
          <w:spacing w:val="-4"/>
          <w:sz w:val="19"/>
        </w:rPr>
        <w:t> </w:t>
      </w:r>
      <w:r>
        <w:rPr>
          <w:sz w:val="19"/>
        </w:rPr>
        <w:t>фактами.</w:t>
      </w:r>
    </w:p>
    <w:p>
      <w:pPr>
        <w:pStyle w:val="ListParagraph"/>
        <w:numPr>
          <w:ilvl w:val="0"/>
          <w:numId w:val="57"/>
        </w:numPr>
        <w:tabs>
          <w:tab w:pos="1134" w:val="left" w:leader="none"/>
        </w:tabs>
        <w:spacing w:line="213" w:lineRule="auto" w:before="61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Некоторые историки считают, что, несмотря на различия, в политике Ивана Грозного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Бориса</w:t>
      </w:r>
      <w:r>
        <w:rPr>
          <w:spacing w:val="-15"/>
          <w:sz w:val="19"/>
        </w:rPr>
        <w:t> </w:t>
      </w:r>
      <w:r>
        <w:rPr>
          <w:sz w:val="19"/>
        </w:rPr>
        <w:t>Годунова</w:t>
      </w:r>
      <w:r>
        <w:rPr>
          <w:spacing w:val="-15"/>
          <w:sz w:val="19"/>
        </w:rPr>
        <w:t> </w:t>
      </w:r>
      <w:r>
        <w:rPr>
          <w:sz w:val="19"/>
        </w:rPr>
        <w:t>было</w:t>
      </w:r>
      <w:r>
        <w:rPr>
          <w:spacing w:val="-15"/>
          <w:sz w:val="19"/>
        </w:rPr>
        <w:t> </w:t>
      </w:r>
      <w:r>
        <w:rPr>
          <w:sz w:val="19"/>
        </w:rPr>
        <w:t>много</w:t>
      </w:r>
      <w:r>
        <w:rPr>
          <w:spacing w:val="-15"/>
          <w:sz w:val="19"/>
        </w:rPr>
        <w:t> </w:t>
      </w:r>
      <w:r>
        <w:rPr>
          <w:sz w:val="19"/>
        </w:rPr>
        <w:t>общего.</w:t>
      </w:r>
      <w:r>
        <w:rPr>
          <w:spacing w:val="-15"/>
          <w:sz w:val="19"/>
        </w:rPr>
        <w:t> </w:t>
      </w:r>
      <w:r>
        <w:rPr>
          <w:sz w:val="19"/>
        </w:rPr>
        <w:t>Приведите</w:t>
      </w:r>
      <w:r>
        <w:rPr>
          <w:spacing w:val="-14"/>
          <w:sz w:val="19"/>
        </w:rPr>
        <w:t> </w:t>
      </w:r>
      <w:r>
        <w:rPr>
          <w:sz w:val="19"/>
        </w:rPr>
        <w:t>несколько</w:t>
      </w:r>
      <w:r>
        <w:rPr>
          <w:spacing w:val="-15"/>
          <w:sz w:val="19"/>
        </w:rPr>
        <w:t> </w:t>
      </w:r>
      <w:r>
        <w:rPr>
          <w:sz w:val="19"/>
        </w:rPr>
        <w:t>фактов,</w:t>
      </w:r>
      <w:r>
        <w:rPr>
          <w:spacing w:val="-15"/>
          <w:sz w:val="19"/>
        </w:rPr>
        <w:t> </w:t>
      </w:r>
      <w:r>
        <w:rPr>
          <w:sz w:val="19"/>
        </w:rPr>
        <w:t>подтвержда- ющих мнение историков.</w:t>
      </w:r>
    </w:p>
    <w:p>
      <w:pPr>
        <w:spacing w:line="208" w:lineRule="auto" w:before="67"/>
        <w:ind w:left="1133" w:right="792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23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215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7.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rFonts w:ascii="Tahoma" w:hAnsi="Tahoma"/>
          <w:sz w:val="19"/>
        </w:rPr>
        <w:t>Приведите несколько примеров европейского влияния на Россию в царствование Бориса Годунова.</w:t>
      </w:r>
    </w:p>
    <w:p>
      <w:pPr>
        <w:spacing w:line="208" w:lineRule="auto" w:before="66"/>
        <w:ind w:left="1133" w:right="792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8.*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rFonts w:ascii="Tahoma" w:hAnsi="Tahoma"/>
          <w:w w:val="95"/>
          <w:sz w:val="19"/>
        </w:rPr>
        <w:t>Составьте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тетради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простой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план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ответа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теме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«Политика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Бориса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Годунова: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дости- </w:t>
      </w:r>
      <w:r>
        <w:rPr>
          <w:rFonts w:ascii="Tahoma" w:hAnsi="Tahoma"/>
          <w:sz w:val="19"/>
        </w:rPr>
        <w:t>жения и ошибки».</w:t>
      </w:r>
    </w:p>
    <w:p>
      <w:pPr>
        <w:pStyle w:val="Heading7"/>
        <w:tabs>
          <w:tab w:pos="8074" w:val="left" w:leader="none"/>
        </w:tabs>
      </w:pPr>
      <w:r>
        <w:rPr/>
        <w:pict>
          <v:group style="position:absolute;margin-left:146.934006pt;margin-top:11.83907pt;width:251.15pt;height:7.85pt;mso-position-horizontal-relative:page;mso-position-vertical-relative:paragraph;z-index:-21883392" id="docshapegroup1278" coordorigin="2939,237" coordsize="5023,157">
            <v:line style="position:absolute" from="2989,315" to="7866,315" stroked="true" strokeweight="1pt" strokecolor="#4495d1">
              <v:stroke dashstyle="dot"/>
            </v:line>
            <v:shape style="position:absolute;left:2938;top:304;width:4958;height:20" id="docshape1279" coordorigin="2939,305" coordsize="4958,20" path="m2959,315l2956,308,2949,305,2942,308,2939,315,2942,322,2949,325,2956,322,2959,315xm7896,315l7893,308,7886,305,7879,308,7876,315,7879,322,7886,325,7893,322,7896,315xe" filled="true" fillcolor="#4495d1" stroked="false">
              <v:path arrowok="t"/>
              <v:fill type="solid"/>
            </v:shape>
            <v:shape style="position:absolute;left:7877;top:236;width:84;height:157" id="docshape1280" coordorigin="7877,237" coordsize="84,157" path="m7877,237l7877,393,7961,315,7877,237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11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3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125" name="image2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216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before="20"/>
        <w:ind w:left="745" w:right="1059" w:firstLine="0"/>
        <w:jc w:val="center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отрывок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работы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историка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С.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Платонова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ответьте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вопрос.</w:t>
      </w:r>
    </w:p>
    <w:p>
      <w:pPr>
        <w:spacing w:line="220" w:lineRule="auto" w:before="112"/>
        <w:ind w:left="793" w:right="791" w:firstLine="340"/>
        <w:jc w:val="both"/>
        <w:rPr>
          <w:sz w:val="19"/>
        </w:rPr>
      </w:pPr>
      <w:r>
        <w:rPr>
          <w:w w:val="95"/>
          <w:sz w:val="19"/>
        </w:rPr>
        <w:t>Началась она явлением случайным — прекращением династии; в значительной степени поддерживалась вмешательством поляков и шведов, закончилась восстанов- </w:t>
      </w:r>
      <w:r>
        <w:rPr>
          <w:sz w:val="19"/>
        </w:rPr>
        <w:t>лением</w:t>
      </w:r>
      <w:r>
        <w:rPr>
          <w:spacing w:val="-12"/>
          <w:sz w:val="19"/>
        </w:rPr>
        <w:t> </w:t>
      </w:r>
      <w:r>
        <w:rPr>
          <w:sz w:val="19"/>
        </w:rPr>
        <w:t>прежних</w:t>
      </w:r>
      <w:r>
        <w:rPr>
          <w:spacing w:val="-12"/>
          <w:sz w:val="19"/>
        </w:rPr>
        <w:t> </w:t>
      </w:r>
      <w:r>
        <w:rPr>
          <w:sz w:val="19"/>
        </w:rPr>
        <w:t>форм</w:t>
      </w:r>
      <w:r>
        <w:rPr>
          <w:spacing w:val="-12"/>
          <w:sz w:val="19"/>
        </w:rPr>
        <w:t> </w:t>
      </w:r>
      <w:r>
        <w:rPr>
          <w:sz w:val="19"/>
        </w:rPr>
        <w:t>государственного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общественного</w:t>
      </w:r>
      <w:r>
        <w:rPr>
          <w:spacing w:val="-12"/>
          <w:sz w:val="19"/>
        </w:rPr>
        <w:t> </w:t>
      </w:r>
      <w:r>
        <w:rPr>
          <w:sz w:val="19"/>
        </w:rPr>
        <w:t>строя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своих</w:t>
      </w:r>
      <w:r>
        <w:rPr>
          <w:spacing w:val="-12"/>
          <w:sz w:val="19"/>
        </w:rPr>
        <w:t> </w:t>
      </w:r>
      <w:r>
        <w:rPr>
          <w:sz w:val="19"/>
        </w:rPr>
        <w:t>перипети- ях</w:t>
      </w:r>
      <w:r>
        <w:rPr>
          <w:spacing w:val="-14"/>
          <w:sz w:val="19"/>
        </w:rPr>
        <w:t> </w:t>
      </w:r>
      <w:r>
        <w:rPr>
          <w:sz w:val="19"/>
        </w:rPr>
        <w:t>представляет</w:t>
      </w:r>
      <w:r>
        <w:rPr>
          <w:spacing w:val="-13"/>
          <w:sz w:val="19"/>
        </w:rPr>
        <w:t> </w:t>
      </w:r>
      <w:r>
        <w:rPr>
          <w:sz w:val="19"/>
        </w:rPr>
        <w:t>массу</w:t>
      </w:r>
      <w:r>
        <w:rPr>
          <w:spacing w:val="-13"/>
          <w:sz w:val="19"/>
        </w:rPr>
        <w:t> </w:t>
      </w:r>
      <w:r>
        <w:rPr>
          <w:sz w:val="19"/>
        </w:rPr>
        <w:t>случайного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труднообъяснимого.</w:t>
      </w:r>
      <w:r>
        <w:rPr>
          <w:spacing w:val="-14"/>
          <w:sz w:val="19"/>
        </w:rPr>
        <w:t> </w:t>
      </w:r>
      <w:r>
        <w:rPr>
          <w:sz w:val="19"/>
        </w:rPr>
        <w:t>[Поэтому]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являлось</w:t>
      </w:r>
      <w:r>
        <w:rPr>
          <w:spacing w:val="-13"/>
          <w:sz w:val="19"/>
        </w:rPr>
        <w:t> </w:t>
      </w:r>
      <w:r>
        <w:rPr>
          <w:sz w:val="19"/>
        </w:rPr>
        <w:t>у</w:t>
      </w:r>
      <w:r>
        <w:rPr>
          <w:spacing w:val="-13"/>
          <w:sz w:val="19"/>
        </w:rPr>
        <w:t> </w:t>
      </w:r>
      <w:r>
        <w:rPr>
          <w:sz w:val="19"/>
        </w:rPr>
        <w:t>нас так много различных мнений и теорий о её происхождении и причинах.</w:t>
      </w: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20" w:lineRule="auto" w:before="107" w:after="0"/>
        <w:ind w:left="1133" w:right="791" w:hanging="341"/>
        <w:jc w:val="both"/>
        <w:rPr>
          <w:sz w:val="19"/>
        </w:rPr>
      </w:pPr>
      <w:r>
        <w:rPr>
          <w:sz w:val="19"/>
        </w:rPr>
        <w:t>О каком явлении идёт речь в тексте отрывка? Дайте определение этого явления и запишите его в тетрадь.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617536;mso-wrap-distance-left:0;mso-wrap-distance-right:0" id="docshapegroup1281" coordorigin="731,168" coordsize="7719,728">
            <v:rect style="position:absolute;left:731;top:167;width:7719;height:728" id="docshape1282" filled="true" fillcolor="#000000" stroked="false">
              <v:fill opacity="19660f" type="solid"/>
            </v:rect>
            <v:rect style="position:absolute;left:793;top:230;width:7597;height:602" id="docshape1283" filled="true" fillcolor="#ffffff" stroked="false">
              <v:fill type="solid"/>
            </v:rect>
            <v:shape style="position:absolute;left:877;top:330;width:397;height:397" type="#_x0000_t75" id="docshape1284" stroked="false">
              <v:imagedata r:id="rId107" o:title=""/>
            </v:shape>
            <v:shape style="position:absolute;left:986;top:354;width:191;height:371" type="#_x0000_t202" id="docshape1285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1286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Heading3"/>
        <w:tabs>
          <w:tab w:pos="2154" w:val="left" w:leader="none"/>
        </w:tabs>
        <w:spacing w:before="224"/>
      </w:pPr>
      <w:r>
        <w:rPr/>
        <w:pict>
          <v:group style="position:absolute;margin-left:0pt;margin-top:-37.193737pt;width:459.25pt;height:37.35pt;mso-position-horizontal-relative:page;mso-position-vertical-relative:paragraph;z-index:15841280" id="docshapegroup1287" coordorigin="0,-744" coordsize="9185,747">
            <v:shape style="position:absolute;left:0;top:-744;width:9185;height:747" type="#_x0000_t75" id="docshape1288" stroked="false">
              <v:imagedata r:id="rId6" o:title=""/>
            </v:shape>
            <v:shape style="position:absolute;left:0;top:-744;width:2;height:747" id="docshape1289" coordorigin="0,-744" coordsize="0,747" path="m0,-744l0,3,0,-744xe" filled="true" fillcolor="#e47b6a" stroked="false">
              <v:path arrowok="t"/>
              <v:fill type="solid"/>
            </v:shape>
            <v:shape style="position:absolute;left:8291;top:-334;width:365;height:272" type="#_x0000_t202" id="docshape1290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7"/>
                        <w:w w:val="120"/>
                        <w:sz w:val="22"/>
                      </w:rPr>
                      <w:t>107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34.239471pt;width:459.25pt;height:492.25pt;mso-position-horizontal-relative:page;mso-position-vertical-relative:paragraph;z-index:-21881856" id="docshapegroup1291" coordorigin="0,685" coordsize="9185,9845">
            <v:rect style="position:absolute;left:0;top:2294;width:9185;height:8235" id="docshape1292" filled="true" fillcolor="#e6e7e8" stroked="false">
              <v:fill type="solid"/>
            </v:rect>
            <v:rect style="position:absolute;left:731;top:1625;width:7704;height:5631" id="docshape1293" filled="true" fillcolor="#000000" stroked="false">
              <v:fill opacity="32768f" type="solid"/>
            </v:rect>
            <v:rect style="position:absolute;left:793;top:1688;width:7580;height:5509" id="docshape1294" filled="true" fillcolor="#ffffff" stroked="false">
              <v:fill type="solid"/>
            </v:rect>
            <v:rect style="position:absolute;left:4990;top:1735;width:2528;height:3204" id="docshape1295" filled="true" fillcolor="#000000" stroked="false">
              <v:fill opacity="32768f" type="solid"/>
            </v:rect>
            <v:shape style="position:absolute;left:5063;top:1809;width:2381;height:3061" type="#_x0000_t75" id="docshape1296" stroked="false">
              <v:imagedata r:id="rId255" o:title=""/>
            </v:shape>
            <v:rect style="position:absolute;left:5063;top:1807;width:2382;height:3062" id="docshape1297" filled="false" stroked="true" strokeweight="1pt" strokecolor="#ffffff">
              <v:stroke dashstyle="solid"/>
            </v:rect>
            <v:rect style="position:absolute;left:1082;top:1735;width:2528;height:3204" id="docshape1298" filled="true" fillcolor="#000000" stroked="false">
              <v:fill opacity="32768f" type="solid"/>
            </v:rect>
            <v:shape style="position:absolute;left:1155;top:1809;width:2381;height:3061" type="#_x0000_t75" id="docshape1299" stroked="false">
              <v:imagedata r:id="rId256" o:title=""/>
            </v:shape>
            <v:rect style="position:absolute;left:1155;top:1807;width:2382;height:3062" id="docshape1300" filled="false" stroked="true" strokeweight="1pt" strokecolor="#ffffff">
              <v:stroke dashstyle="solid"/>
            </v:rect>
            <v:line style="position:absolute" from="595,760" to="595,8718" stroked="true" strokeweight="1.5pt" strokecolor="#4495d1">
              <v:stroke dashstyle="dot"/>
            </v:line>
            <v:shape style="position:absolute;left:580;top:684;width:30;height:8079" id="docshape1301" coordorigin="580,685" coordsize="30,8079" path="m610,8749l606,8738,595,8734,585,8738,580,8749,585,8759,595,8764,606,8759,610,8749xm610,700l606,689,595,685,585,689,580,700,585,710,595,715,606,710,610,700xe" filled="true" fillcolor="#4495d1" stroked="false">
              <v:path arrowok="t"/>
              <v:fill type="solid"/>
            </v:shape>
            <v:shape style="position:absolute;left:396;top:1006;width:397;height:397" type="#_x0000_t75" id="docshape1302" stroked="false">
              <v:imagedata r:id="rId107" o:title=""/>
            </v:shape>
            <v:rect style="position:absolute;left:793;top:8814;width:3799;height:114" id="docshape1303" filled="true" fillcolor="#eeaf9f" stroked="false">
              <v:fill type="solid"/>
            </v:rect>
            <v:rect style="position:absolute;left:4592;top:8814;width:3799;height:114" id="docshape1304" filled="true" fillcolor="#b3ccea" stroked="false">
              <v:fill type="solid"/>
            </v:rect>
            <v:shape style="position:absolute;left:396;top:7495;width:397;height:397" id="docshape1305" coordorigin="397,7496" coordsize="397,397" path="m794,7694l778,7617,736,7554,673,7512,595,7496,518,7512,455,7554,412,7617,397,7694,412,7772,455,7835,518,7877,595,7893,673,7877,736,7835,778,7772,794,7694xe" filled="true" fillcolor="#4495d1" stroked="false">
              <v:path arrowok="t"/>
              <v:fill type="solid"/>
            </v:shape>
            <v:shape style="position:absolute;left:530;top:7593;width:159;height:159" id="docshape1306" coordorigin="531,7594" coordsize="159,159" path="m610,7753l641,7746,666,7729,683,7704,689,7673,683,7642,666,7617,641,7600,610,7594,579,7600,554,7617,537,7642,531,7673,537,7704,554,7729,579,7746,610,7753xe" filled="false" stroked="true" strokeweight="1.5pt" strokecolor="#ffffff">
              <v:path arrowok="t"/>
              <v:stroke dashstyle="solid"/>
            </v:shape>
            <v:line style="position:absolute" from="546,7735" to="502,7782" stroked="true" strokeweight="2pt" strokecolor="#ffffff">
              <v:stroke dashstyle="solid"/>
            </v:line>
            <v:shape style="position:absolute;left:396;top:7902;width:397;height:397" id="docshape1307" coordorigin="397,7903" coordsize="397,397" path="m595,7903l518,7918,455,7961,412,8024,397,8101,412,8178,455,8241,518,8284,595,8300,673,8284,736,8241,778,8178,794,8101,778,8024,736,7961,673,7918,595,7903xe" filled="true" fillcolor="#4495d1" stroked="false">
              <v:path arrowok="t"/>
              <v:fill type="solid"/>
            </v:shape>
            <v:shape style="position:absolute;left:474;top:7956;width:227;height:297" id="docshape1308" coordorigin="474,7956" coordsize="227,297" path="m585,7956l529,7984,498,8054,497,8058,502,8065,496,8080,491,8091,477,8117,474,8130,480,8135,489,8135,493,8135,497,8147,499,8155,500,8164,500,8177,508,8188,525,8193,543,8192,554,8189,556,8197,554,8219,549,8252,675,8210,666,8191,664,8177,666,8160,675,8134,686,8105,695,8083,700,8059,699,8027,686,7994,662,7970,627,7957,585,7956xe" filled="true" fillcolor="#ffffff" stroked="false">
              <v:path arrowok="t"/>
              <v:fill type="solid"/>
            </v:shape>
            <v:rect style="position:absolute;left:396;top:8548;width:418;height:418" id="docshape1309" filled="true" fillcolor="#000000" stroked="false">
              <v:fill opacity="19660f" type="solid"/>
            </v:rect>
            <v:shape style="position:absolute;left:396;top:8548;width:397;height:397" type="#_x0000_t75" id="docshape1310" stroked="false">
              <v:imagedata r:id="rId257" o:title=""/>
            </v:shape>
            <w10:wrap type="none"/>
          </v:group>
        </w:pict>
      </w:r>
      <w:r>
        <w:rPr/>
        <w:pict>
          <v:group style="position:absolute;margin-left:38.509998pt;margin-top:12.84227pt;width:61.95pt;height:28.8pt;mso-position-horizontal-relative:page;mso-position-vertical-relative:paragraph;z-index:-21881344" id="docshapegroup1311" coordorigin="770,257" coordsize="1239,576">
            <v:rect style="position:absolute;left:770;top:256;width:1239;height:576" id="docshape1312" filled="true" fillcolor="#000000" stroked="false">
              <v:fill opacity="19660f" type="solid"/>
            </v:rect>
            <v:shape style="position:absolute;left:793;top:276;width:1117;height:454" type="#_x0000_t202" id="docshape1313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21–22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DB413F"/>
          <w:spacing w:val="-10"/>
          <w:w w:val="8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Начало</w:t>
      </w:r>
      <w:r>
        <w:rPr>
          <w:color w:val="DB413F"/>
          <w:spacing w:val="22"/>
        </w:rPr>
        <w:t> </w:t>
      </w:r>
      <w:r>
        <w:rPr>
          <w:color w:val="DB413F"/>
          <w:w w:val="80"/>
        </w:rPr>
        <w:t>Смуты.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Самозванец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на</w:t>
      </w:r>
      <w:r>
        <w:rPr>
          <w:color w:val="DB413F"/>
          <w:spacing w:val="24"/>
        </w:rPr>
        <w:t> </w:t>
      </w:r>
      <w:r>
        <w:rPr>
          <w:color w:val="DB413F"/>
          <w:spacing w:val="8"/>
          <w:w w:val="80"/>
        </w:rPr>
        <w:t>троне</w:t>
      </w:r>
    </w:p>
    <w:p>
      <w:pPr>
        <w:pStyle w:val="Heading8"/>
        <w:spacing w:line="216" w:lineRule="auto" w:before="303"/>
      </w:pPr>
      <w:r>
        <w:rPr/>
        <w:pict>
          <v:shape style="position:absolute;margin-left:25.2759pt;margin-top:14.745242pt;width:8.550pt;height:18.55pt;mso-position-horizontal-relative:page;mso-position-vertical-relative:paragraph;z-index:15842816" type="#_x0000_t202" id="docshape1314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Почему</w:t>
      </w:r>
      <w:r>
        <w:rPr>
          <w:spacing w:val="-7"/>
          <w:w w:val="115"/>
        </w:rPr>
        <w:t> </w:t>
      </w:r>
      <w:r>
        <w:rPr>
          <w:w w:val="115"/>
        </w:rPr>
        <w:t>правление</w:t>
      </w:r>
      <w:r>
        <w:rPr>
          <w:spacing w:val="-7"/>
          <w:w w:val="115"/>
        </w:rPr>
        <w:t> </w:t>
      </w:r>
      <w:r>
        <w:rPr>
          <w:w w:val="115"/>
        </w:rPr>
        <w:t>Лжедмитрия</w:t>
      </w:r>
      <w:r>
        <w:rPr>
          <w:spacing w:val="-7"/>
          <w:w w:val="115"/>
        </w:rPr>
        <w:t> </w:t>
      </w:r>
      <w:r>
        <w:rPr>
          <w:w w:val="115"/>
        </w:rPr>
        <w:t>I</w:t>
      </w:r>
      <w:r>
        <w:rPr>
          <w:spacing w:val="-7"/>
          <w:w w:val="115"/>
        </w:rPr>
        <w:t> </w:t>
      </w:r>
      <w:r>
        <w:rPr>
          <w:w w:val="115"/>
        </w:rPr>
        <w:t>в</w:t>
      </w:r>
      <w:r>
        <w:rPr>
          <w:spacing w:val="-7"/>
          <w:w w:val="115"/>
        </w:rPr>
        <w:t> </w:t>
      </w:r>
      <w:r>
        <w:rPr>
          <w:w w:val="115"/>
        </w:rPr>
        <w:t>России</w:t>
      </w:r>
      <w:r>
        <w:rPr>
          <w:spacing w:val="-7"/>
          <w:w w:val="115"/>
        </w:rPr>
        <w:t> </w:t>
      </w:r>
      <w:r>
        <w:rPr>
          <w:w w:val="115"/>
        </w:rPr>
        <w:t>было</w:t>
      </w:r>
      <w:r>
        <w:rPr>
          <w:spacing w:val="-7"/>
          <w:w w:val="115"/>
        </w:rPr>
        <w:t> </w:t>
      </w:r>
      <w:r>
        <w:rPr>
          <w:w w:val="115"/>
        </w:rPr>
        <w:t>таким </w:t>
      </w:r>
      <w:r>
        <w:rPr>
          <w:spacing w:val="-2"/>
          <w:w w:val="115"/>
        </w:rPr>
        <w:t>недолгим?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0"/>
        <w:rPr>
          <w:rFonts w:ascii="Calibri"/>
          <w:b/>
          <w:sz w:val="29"/>
        </w:rPr>
      </w:pPr>
    </w:p>
    <w:p>
      <w:pPr>
        <w:spacing w:after="0"/>
        <w:rPr>
          <w:rFonts w:ascii="Calibri"/>
          <w:sz w:val="29"/>
        </w:rPr>
        <w:sectPr>
          <w:headerReference w:type="default" r:id="rId254"/>
          <w:pgSz w:w="9190" w:h="12020"/>
          <w:pgMar w:header="0" w:footer="0" w:top="0" w:bottom="280" w:left="0" w:right="0"/>
        </w:sectPr>
      </w:pPr>
    </w:p>
    <w:p>
      <w:pPr>
        <w:spacing w:line="218" w:lineRule="auto" w:before="119"/>
        <w:ind w:left="1145" w:right="1081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2"/>
          <w:w w:val="115"/>
          <w:sz w:val="19"/>
        </w:rPr>
        <w:t>«Портрет</w:t>
      </w:r>
      <w:r>
        <w:rPr>
          <w:rFonts w:ascii="Calibri" w:hAnsi="Calibri"/>
          <w:b/>
          <w:spacing w:val="-7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Лжедмитрия</w:t>
      </w:r>
      <w:r>
        <w:rPr>
          <w:rFonts w:ascii="Calibri" w:hAnsi="Calibri"/>
          <w:b/>
          <w:spacing w:val="-7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I </w:t>
      </w:r>
      <w:r>
        <w:rPr>
          <w:rFonts w:ascii="Calibri" w:hAnsi="Calibri"/>
          <w:b/>
          <w:w w:val="115"/>
          <w:sz w:val="19"/>
        </w:rPr>
        <w:t>в парадных доспехах».</w:t>
      </w:r>
    </w:p>
    <w:p>
      <w:pPr>
        <w:spacing w:line="228" w:lineRule="auto" w:before="0"/>
        <w:ind w:left="1145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Начало XVII в. Художник С. </w:t>
      </w:r>
      <w:r>
        <w:rPr>
          <w:rFonts w:ascii="Trebuchet MS" w:hAnsi="Trebuchet MS"/>
          <w:i/>
          <w:w w:val="95"/>
          <w:sz w:val="19"/>
        </w:rPr>
        <w:t>Богушевич.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Москва,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Государственный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историче- ский музей</w:t>
      </w:r>
    </w:p>
    <w:p>
      <w:pPr>
        <w:spacing w:line="221" w:lineRule="exact" w:before="103"/>
        <w:ind w:left="460" w:right="0" w:firstLine="0"/>
        <w:jc w:val="left"/>
        <w:rPr>
          <w:rFonts w:ascii="Calibri" w:hAnsi="Calibri"/>
          <w:b/>
          <w:sz w:val="19"/>
        </w:rPr>
      </w:pPr>
      <w:r>
        <w:rPr/>
        <w:br w:type="column"/>
      </w:r>
      <w:r>
        <w:rPr>
          <w:rFonts w:ascii="Calibri" w:hAnsi="Calibri"/>
          <w:b/>
          <w:w w:val="110"/>
          <w:sz w:val="19"/>
        </w:rPr>
        <w:t>«Царица</w:t>
      </w:r>
      <w:r>
        <w:rPr>
          <w:rFonts w:ascii="Calibri" w:hAnsi="Calibri"/>
          <w:b/>
          <w:spacing w:val="24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Марина</w:t>
      </w:r>
      <w:r>
        <w:rPr>
          <w:rFonts w:ascii="Calibri" w:hAnsi="Calibri"/>
          <w:b/>
          <w:spacing w:val="25"/>
          <w:w w:val="110"/>
          <w:sz w:val="19"/>
        </w:rPr>
        <w:t> </w:t>
      </w:r>
      <w:r>
        <w:rPr>
          <w:rFonts w:ascii="Calibri" w:hAnsi="Calibri"/>
          <w:b/>
          <w:spacing w:val="-2"/>
          <w:w w:val="110"/>
          <w:sz w:val="19"/>
        </w:rPr>
        <w:t>Мнишек</w:t>
      </w:r>
    </w:p>
    <w:p>
      <w:pPr>
        <w:spacing w:line="225" w:lineRule="auto" w:before="0"/>
        <w:ind w:left="460" w:right="1002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в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коронационном</w:t>
      </w:r>
      <w:r>
        <w:rPr>
          <w:rFonts w:ascii="Calibri" w:hAnsi="Calibri"/>
          <w:b/>
          <w:spacing w:val="80"/>
          <w:w w:val="150"/>
          <w:sz w:val="19"/>
        </w:rPr>
        <w:t> </w:t>
      </w:r>
      <w:r>
        <w:rPr>
          <w:rFonts w:ascii="Calibri" w:hAnsi="Calibri"/>
          <w:b/>
          <w:sz w:val="19"/>
        </w:rPr>
        <w:t>наряде».</w:t>
      </w:r>
      <w:r>
        <w:rPr>
          <w:rFonts w:ascii="Calibri" w:hAnsi="Calibri"/>
          <w:b/>
          <w:spacing w:val="80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Начало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XVII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в.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Художник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С.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Богуше-</w:t>
      </w:r>
      <w:r>
        <w:rPr>
          <w:rFonts w:ascii="Trebuchet MS" w:hAnsi="Trebuchet MS"/>
          <w:i/>
          <w:spacing w:val="-2"/>
          <w:sz w:val="19"/>
        </w:rPr>
        <w:t> </w:t>
      </w:r>
      <w:r>
        <w:rPr>
          <w:rFonts w:ascii="Trebuchet MS" w:hAnsi="Trebuchet MS"/>
          <w:i/>
          <w:sz w:val="19"/>
        </w:rPr>
        <w:t>вич. Москва, Государственный исторический музей</w:t>
      </w:r>
    </w:p>
    <w:p>
      <w:pPr>
        <w:spacing w:after="0" w:line="225" w:lineRule="auto"/>
        <w:jc w:val="left"/>
        <w:rPr>
          <w:rFonts w:ascii="Trebuchet MS" w:hAnsi="Trebuchet MS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553" w:space="40"/>
            <w:col w:w="4597"/>
          </w:cols>
        </w:sectPr>
      </w:pPr>
    </w:p>
    <w:p>
      <w:pPr>
        <w:spacing w:line="220" w:lineRule="auto" w:before="95"/>
        <w:ind w:left="907" w:right="921" w:firstLine="0"/>
        <w:jc w:val="both"/>
        <w:rPr>
          <w:sz w:val="19"/>
        </w:rPr>
      </w:pPr>
      <w:r>
        <w:rPr>
          <w:sz w:val="19"/>
        </w:rPr>
        <w:t>Симон Богушевич из Львова сопровождал самозванца в походе на Москву, где стал его придворным художником. Кроме портрета Лжедмитрия I и его жены написал</w:t>
      </w:r>
      <w:r>
        <w:rPr>
          <w:spacing w:val="-9"/>
          <w:sz w:val="19"/>
        </w:rPr>
        <w:t> </w:t>
      </w:r>
      <w:r>
        <w:rPr>
          <w:sz w:val="19"/>
        </w:rPr>
        <w:t>несколько</w:t>
      </w:r>
      <w:r>
        <w:rPr>
          <w:spacing w:val="-9"/>
          <w:sz w:val="19"/>
        </w:rPr>
        <w:t> </w:t>
      </w:r>
      <w:r>
        <w:rPr>
          <w:sz w:val="19"/>
        </w:rPr>
        <w:t>исторических</w:t>
      </w:r>
      <w:r>
        <w:rPr>
          <w:spacing w:val="-9"/>
          <w:sz w:val="19"/>
        </w:rPr>
        <w:t> </w:t>
      </w:r>
      <w:r>
        <w:rPr>
          <w:sz w:val="19"/>
        </w:rPr>
        <w:t>композиций</w:t>
      </w:r>
      <w:r>
        <w:rPr>
          <w:spacing w:val="-9"/>
          <w:sz w:val="19"/>
        </w:rPr>
        <w:t> </w:t>
      </w:r>
      <w:r>
        <w:rPr>
          <w:sz w:val="19"/>
        </w:rPr>
        <w:t>с</w:t>
      </w:r>
      <w:r>
        <w:rPr>
          <w:spacing w:val="-9"/>
          <w:sz w:val="19"/>
        </w:rPr>
        <w:t> </w:t>
      </w:r>
      <w:r>
        <w:rPr>
          <w:sz w:val="19"/>
        </w:rPr>
        <w:t>изображением</w:t>
      </w:r>
      <w:r>
        <w:rPr>
          <w:spacing w:val="-9"/>
          <w:sz w:val="19"/>
        </w:rPr>
        <w:t> </w:t>
      </w:r>
      <w:r>
        <w:rPr>
          <w:sz w:val="19"/>
        </w:rPr>
        <w:t>коронации</w:t>
      </w:r>
      <w:r>
        <w:rPr>
          <w:spacing w:val="-9"/>
          <w:sz w:val="19"/>
        </w:rPr>
        <w:t> </w:t>
      </w:r>
      <w:r>
        <w:rPr>
          <w:sz w:val="19"/>
        </w:rPr>
        <w:t>Мари- ны Мнишек и приёма Лжедмитрием польских послов в Кремле.</w:t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58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самозванство</w:t>
      </w:r>
      <w:r>
        <w:rPr>
          <w:spacing w:val="17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7"/>
          <w:position w:val="-2"/>
          <w:sz w:val="22"/>
        </w:rPr>
        <w:t> </w:t>
      </w:r>
      <w:r>
        <w:rPr>
          <w:w w:val="95"/>
          <w:sz w:val="19"/>
        </w:rPr>
        <w:t>крестоцеловальная</w:t>
      </w:r>
      <w:r>
        <w:rPr>
          <w:spacing w:val="18"/>
          <w:sz w:val="19"/>
        </w:rPr>
        <w:t> </w:t>
      </w:r>
      <w:r>
        <w:rPr>
          <w:spacing w:val="-2"/>
          <w:w w:val="95"/>
          <w:sz w:val="19"/>
        </w:rPr>
        <w:t>запись</w:t>
      </w:r>
    </w:p>
    <w:p>
      <w:pPr>
        <w:pStyle w:val="ListParagraph"/>
        <w:numPr>
          <w:ilvl w:val="0"/>
          <w:numId w:val="58"/>
        </w:numPr>
        <w:tabs>
          <w:tab w:pos="1059" w:val="left" w:leader="none"/>
        </w:tabs>
        <w:spacing w:line="172" w:lineRule="auto" w:before="169" w:after="0"/>
        <w:ind w:left="907" w:right="1055" w:firstLine="0"/>
        <w:jc w:val="left"/>
        <w:rPr>
          <w:sz w:val="19"/>
        </w:rPr>
      </w:pPr>
      <w:r>
        <w:rPr>
          <w:spacing w:val="-2"/>
          <w:sz w:val="19"/>
        </w:rPr>
        <w:t>Фёдор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Борисович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Годунов</w:t>
      </w:r>
      <w:r>
        <w:rPr>
          <w:spacing w:val="-11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 </w:t>
      </w:r>
      <w:r>
        <w:rPr>
          <w:spacing w:val="-2"/>
          <w:sz w:val="19"/>
        </w:rPr>
        <w:t>Лжедмитрий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(Григорий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Отрепьев)</w:t>
      </w:r>
      <w:r>
        <w:rPr>
          <w:spacing w:val="-11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 </w:t>
      </w:r>
      <w:r>
        <w:rPr>
          <w:spacing w:val="-2"/>
          <w:sz w:val="19"/>
        </w:rPr>
        <w:t>Марина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Мни- </w:t>
      </w:r>
      <w:r>
        <w:rPr>
          <w:sz w:val="19"/>
        </w:rPr>
        <w:t>шек </w:t>
      </w:r>
      <w:r>
        <w:rPr>
          <w:rFonts w:ascii="Calibri" w:hAnsi="Calibri"/>
          <w:b/>
          <w:color w:val="4495D1"/>
          <w:position w:val="-2"/>
          <w:sz w:val="22"/>
        </w:rPr>
        <w:t>• </w:t>
      </w:r>
      <w:r>
        <w:rPr>
          <w:sz w:val="19"/>
        </w:rPr>
        <w:t>Василий IV Шуйский</w:t>
      </w:r>
    </w:p>
    <w:p>
      <w:pPr>
        <w:pStyle w:val="Heading6"/>
        <w:tabs>
          <w:tab w:pos="7902" w:val="left" w:leader="none"/>
        </w:tabs>
        <w:spacing w:before="182"/>
        <w:ind w:left="907"/>
      </w:pPr>
      <w:r>
        <w:rPr/>
        <w:pict>
          <v:group style="position:absolute;margin-left:39.685001pt;margin-top:26.02446pt;width:379.85pt;height:80.05pt;mso-position-horizontal-relative:page;mso-position-vertical-relative:paragraph;z-index:-15616512;mso-wrap-distance-left:0;mso-wrap-distance-right:0" id="docshapegroup1315" coordorigin="794,520" coordsize="7597,1601">
            <v:shape style="position:absolute;left:4592;top:520;width:3799;height:1601" type="#_x0000_t202" id="docshape1316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59"/>
                      </w:numPr>
                      <w:tabs>
                        <w:tab w:pos="284" w:val="left" w:leader="none"/>
                      </w:tabs>
                      <w:spacing w:line="201" w:lineRule="auto" w:before="141"/>
                      <w:ind w:left="283" w:right="46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1624–1642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 утверждение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Английской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Ост-Индской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компании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Индии.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Первые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фактории</w:t>
                    </w:r>
                  </w:p>
                </w:txbxContent>
              </v:textbox>
              <v:fill type="solid"/>
              <w10:wrap type="none"/>
            </v:shape>
            <v:shape style="position:absolute;left:793;top:520;width:3799;height:1601" type="#_x0000_t202" id="docshape1317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60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20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1604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вторжение</w:t>
                    </w:r>
                    <w:r>
                      <w:rPr>
                        <w:rFonts w:ascii="Tahoma" w:hAnsi="Tahoma"/>
                        <w:color w:val="00000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войска</w:t>
                    </w:r>
                    <w:r>
                      <w:rPr>
                        <w:rFonts w:ascii="Tahoma" w:hAnsi="Tahoma"/>
                        <w:color w:val="00000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Лжедми-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трия I в Россию</w:t>
                    </w:r>
                  </w:p>
                  <w:p>
                    <w:pPr>
                      <w:numPr>
                        <w:ilvl w:val="0"/>
                        <w:numId w:val="60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50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1605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г.,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апрель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смерть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Бориса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Годунова</w:t>
                    </w:r>
                  </w:p>
                  <w:p>
                    <w:pPr>
                      <w:numPr>
                        <w:ilvl w:val="0"/>
                        <w:numId w:val="60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174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1605–1606 гг.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правление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Лжедми-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трия I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spacing w:after="0"/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Первый самозванец. </w:t>
      </w:r>
      <w:r>
        <w:rPr>
          <w:color w:val="000000"/>
        </w:rPr>
        <w:t>Страна жила ощущением неотвратимой беды. Даже иноземцы предчувствовали её приближение. Англичанин Дж. Флетчер, от которого не ускользнул «всеобщий ропот», предрекал: «По-видимому, это должно окончиться не иначе как гражданской войной».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Толчком к открытому противостоянию стало выступление самозванца, присвоившего себе имя царевича Дмитрия. По официальной версии, </w:t>
      </w:r>
      <w:r>
        <w:rPr/>
        <w:t>утвер- дившейся после Смуты, им стал беглый монах </w:t>
      </w:r>
      <w:r>
        <w:rPr>
          <w:rFonts w:ascii="Book Antiqua" w:hAnsi="Book Antiqua"/>
          <w:b/>
          <w:i/>
        </w:rPr>
        <w:t>Григорий Отрепьев</w:t>
      </w:r>
      <w:r>
        <w:rPr/>
        <w:t>. Внеш- ность самозванца мало располагала к себе — невысокого роста, коренастый, безбородый юноша. Но он имел острый ум, был смел, сообразителен, красно- речив, умел легко приспосабливаться к обстоятельствам, оставаясь при этом беспринципным и безнравственным человеком. Его удивительное восхожде- ние — следствие не столько личных качеств, сколько стечения обстоятельств. Для аристократии он стал орудием борьбы с Борисом Годуновым, но «оруди- ем» достаточно независимым.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Противники Годунова из числа русской знати загодя готовили Отрепьева</w:t>
      </w:r>
      <w:r>
        <w:rPr>
          <w:spacing w:val="40"/>
        </w:rPr>
        <w:t> </w:t>
      </w:r>
      <w:r>
        <w:rPr/>
        <w:t>к роли царевича. Но замысел стал известен Борису, и Отрепьеву пришлось скрываться.</w:t>
      </w:r>
      <w:r>
        <w:rPr>
          <w:spacing w:val="-8"/>
        </w:rPr>
        <w:t> </w:t>
      </w:r>
      <w:r>
        <w:rPr/>
        <w:t>Он</w:t>
      </w:r>
      <w:r>
        <w:rPr>
          <w:spacing w:val="-8"/>
        </w:rPr>
        <w:t> </w:t>
      </w:r>
      <w:r>
        <w:rPr/>
        <w:t>принял</w:t>
      </w:r>
      <w:r>
        <w:rPr>
          <w:spacing w:val="-8"/>
        </w:rPr>
        <w:t> </w:t>
      </w:r>
      <w:r>
        <w:rPr/>
        <w:t>постриг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нашёл</w:t>
      </w:r>
      <w:r>
        <w:rPr>
          <w:spacing w:val="-8"/>
        </w:rPr>
        <w:t> </w:t>
      </w:r>
      <w:r>
        <w:rPr/>
        <w:t>убежище…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Кремле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Чудовом</w:t>
      </w:r>
      <w:r>
        <w:rPr>
          <w:spacing w:val="-8"/>
        </w:rPr>
        <w:t> </w:t>
      </w:r>
      <w:r>
        <w:rPr/>
        <w:t>мона- стыре. По свидетельству монахов, Отрепьев расспрашивал их об обстоятель- ствах гибели Дмитрия в Угличе и правилах придворного этикета — похоже, желание</w:t>
      </w:r>
      <w:r>
        <w:rPr>
          <w:spacing w:val="-2"/>
        </w:rPr>
        <w:t> </w:t>
      </w:r>
      <w:r>
        <w:rPr/>
        <w:t>выдать</w:t>
      </w:r>
      <w:r>
        <w:rPr>
          <w:spacing w:val="-2"/>
        </w:rPr>
        <w:t> </w:t>
      </w:r>
      <w:r>
        <w:rPr/>
        <w:t>себя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погибшего</w:t>
      </w:r>
      <w:r>
        <w:rPr>
          <w:spacing w:val="-2"/>
        </w:rPr>
        <w:t> </w:t>
      </w:r>
      <w:r>
        <w:rPr/>
        <w:t>царевича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покидало.</w:t>
      </w:r>
      <w:r>
        <w:rPr>
          <w:spacing w:val="-2"/>
        </w:rPr>
        <w:t> </w:t>
      </w:r>
      <w:r>
        <w:rPr/>
        <w:t>Угроза</w:t>
      </w:r>
      <w:r>
        <w:rPr>
          <w:spacing w:val="-2"/>
        </w:rPr>
        <w:t> </w:t>
      </w:r>
      <w:r>
        <w:rPr/>
        <w:t>разобла- чения заставила Отрепьева бежать в Польшу. Здесь он «открылся» одному из литовских</w:t>
      </w:r>
      <w:r>
        <w:rPr>
          <w:spacing w:val="6"/>
        </w:rPr>
        <w:t> </w:t>
      </w:r>
      <w:r>
        <w:rPr/>
        <w:t>магнатов,</w:t>
      </w:r>
      <w:r>
        <w:rPr>
          <w:spacing w:val="7"/>
        </w:rPr>
        <w:t> </w:t>
      </w:r>
      <w:r>
        <w:rPr/>
        <w:t>князю</w:t>
      </w:r>
      <w:r>
        <w:rPr>
          <w:spacing w:val="7"/>
        </w:rPr>
        <w:t> </w:t>
      </w:r>
      <w:r>
        <w:rPr/>
        <w:t>Адаму</w:t>
      </w:r>
      <w:r>
        <w:rPr>
          <w:spacing w:val="7"/>
        </w:rPr>
        <w:t> </w:t>
      </w:r>
      <w:r>
        <w:rPr/>
        <w:t>Вишневецкому,</w:t>
      </w:r>
      <w:r>
        <w:rPr>
          <w:spacing w:val="7"/>
        </w:rPr>
        <w:t> </w:t>
      </w:r>
      <w:r>
        <w:rPr/>
        <w:t>объявив</w:t>
      </w:r>
      <w:r>
        <w:rPr>
          <w:spacing w:val="7"/>
        </w:rPr>
        <w:t> </w:t>
      </w:r>
      <w:r>
        <w:rPr/>
        <w:t>себя</w:t>
      </w:r>
      <w:r>
        <w:rPr>
          <w:spacing w:val="7"/>
        </w:rPr>
        <w:t> </w:t>
      </w:r>
      <w:r>
        <w:rPr/>
        <w:t>сыном</w:t>
      </w:r>
      <w:r>
        <w:rPr>
          <w:spacing w:val="6"/>
        </w:rPr>
        <w:t> </w:t>
      </w:r>
      <w:r>
        <w:rPr>
          <w:spacing w:val="-2"/>
        </w:rPr>
        <w:t>Ивана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8"/>
        </w:rPr>
      </w:pPr>
    </w:p>
    <w:p>
      <w:pPr>
        <w:spacing w:after="0"/>
        <w:rPr>
          <w:sz w:val="28"/>
        </w:rPr>
        <w:sectPr>
          <w:headerReference w:type="even" r:id="rId258"/>
          <w:headerReference w:type="default" r:id="rId259"/>
          <w:pgSz w:w="9190" w:h="12020"/>
          <w:pgMar w:header="0" w:footer="0" w:top="740" w:bottom="280" w:left="0" w:right="0"/>
          <w:pgNumType w:start="108"/>
        </w:sectPr>
      </w:pPr>
    </w:p>
    <w:p>
      <w:pPr>
        <w:spacing w:line="220" w:lineRule="auto" w:before="118"/>
        <w:ind w:left="907" w:right="26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160.333527pt;width:385.95pt;height:257.8pt;mso-position-horizontal-relative:page;mso-position-vertical-relative:paragraph;z-index:-21880320" id="docshapegroup1325" coordorigin="731,-3207" coordsize="7719,5156">
            <v:rect style="position:absolute;left:731;top:-3207;width:7719;height:5156" id="docshape1326" filled="true" fillcolor="#000000" stroked="false">
              <v:fill opacity="32768f" type="solid"/>
            </v:rect>
            <v:rect style="position:absolute;left:793;top:-3145;width:7597;height:5029" id="docshape1327" filled="true" fillcolor="#ffffff" stroked="false">
              <v:fill type="solid"/>
            </v:rect>
            <v:rect style="position:absolute;left:844;top:-3094;width:2693;height:3111" id="docshape1328" filled="true" fillcolor="#000000" stroked="false">
              <v:fill opacity="32768f" type="solid"/>
            </v:rect>
            <v:shape style="position:absolute;left:918;top:-3021;width:2549;height:2965" type="#_x0000_t75" id="docshape1329" stroked="false">
              <v:imagedata r:id="rId260" o:title=""/>
            </v:shape>
            <v:rect style="position:absolute;left:917;top:-3021;width:2552;height:2965" id="docshape1330" filled="false" stroked="true" strokeweight="1pt" strokecolor="#ffffff">
              <v:stroke dashstyle="solid"/>
            </v:rect>
            <v:rect style="position:absolute;left:4574;top:-3092;width:2866;height:2988" id="docshape1331" filled="true" fillcolor="#000000" stroked="false">
              <v:fill opacity="32768f" type="solid"/>
            </v:rect>
            <v:shape style="position:absolute;left:4647;top:-3020;width:2722;height:2849" type="#_x0000_t75" id="docshape1332" stroked="false">
              <v:imagedata r:id="rId261" o:title=""/>
            </v:shape>
            <v:rect style="position:absolute;left:4647;top:-3020;width:2722;height:2849" id="docshape1333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0"/>
          <w:sz w:val="19"/>
        </w:rPr>
        <w:t>«Присяга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Лжедмитрия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I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польскому королю Сигизмунду III на введение в России </w:t>
      </w:r>
      <w:r>
        <w:rPr>
          <w:rFonts w:ascii="Calibri" w:hAnsi="Calibri"/>
          <w:b/>
          <w:w w:val="110"/>
          <w:sz w:val="19"/>
        </w:rPr>
        <w:t>католизма». </w:t>
      </w:r>
      <w:r>
        <w:rPr>
          <w:rFonts w:ascii="Trebuchet MS" w:hAnsi="Trebuchet MS"/>
          <w:i/>
          <w:spacing w:val="-2"/>
          <w:w w:val="105"/>
          <w:sz w:val="19"/>
        </w:rPr>
        <w:t>Художник</w:t>
      </w:r>
      <w:r>
        <w:rPr>
          <w:rFonts w:ascii="Trebuchet MS" w:hAnsi="Trebuchet MS"/>
          <w:i/>
          <w:spacing w:val="-11"/>
          <w:w w:val="105"/>
          <w:sz w:val="19"/>
        </w:rPr>
        <w:t> </w:t>
      </w:r>
      <w:r>
        <w:rPr>
          <w:rFonts w:ascii="Trebuchet MS" w:hAnsi="Trebuchet MS"/>
          <w:i/>
          <w:spacing w:val="-2"/>
          <w:w w:val="105"/>
          <w:sz w:val="19"/>
        </w:rPr>
        <w:t>Н.</w:t>
      </w:r>
      <w:r>
        <w:rPr>
          <w:rFonts w:ascii="Trebuchet MS" w:hAnsi="Trebuchet MS"/>
          <w:i/>
          <w:spacing w:val="-11"/>
          <w:w w:val="105"/>
          <w:sz w:val="19"/>
        </w:rPr>
        <w:t> </w:t>
      </w:r>
      <w:r>
        <w:rPr>
          <w:rFonts w:ascii="Trebuchet MS" w:hAnsi="Trebuchet MS"/>
          <w:i/>
          <w:spacing w:val="-2"/>
          <w:w w:val="105"/>
          <w:sz w:val="19"/>
        </w:rPr>
        <w:t>Неврев.</w:t>
      </w:r>
      <w:r>
        <w:rPr>
          <w:rFonts w:ascii="Trebuchet MS" w:hAnsi="Trebuchet MS"/>
          <w:i/>
          <w:spacing w:val="-11"/>
          <w:w w:val="105"/>
          <w:sz w:val="19"/>
        </w:rPr>
        <w:t> </w:t>
      </w:r>
      <w:r>
        <w:rPr>
          <w:rFonts w:ascii="Trebuchet MS" w:hAnsi="Trebuchet MS"/>
          <w:i/>
          <w:spacing w:val="-2"/>
          <w:w w:val="105"/>
          <w:sz w:val="19"/>
        </w:rPr>
        <w:t>Саратов,</w:t>
      </w:r>
      <w:r>
        <w:rPr>
          <w:rFonts w:ascii="Trebuchet MS" w:hAnsi="Trebuchet MS"/>
          <w:i/>
          <w:spacing w:val="-2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Радищевский</w:t>
      </w:r>
      <w:r>
        <w:rPr>
          <w:rFonts w:ascii="Trebuchet MS" w:hAnsi="Trebuchet MS"/>
          <w:i/>
          <w:spacing w:val="-6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музей</w:t>
      </w:r>
    </w:p>
    <w:p>
      <w:pPr>
        <w:spacing w:line="218" w:lineRule="auto" w:before="119"/>
        <w:ind w:left="367" w:right="1006" w:firstLine="0"/>
        <w:jc w:val="both"/>
        <w:rPr>
          <w:rFonts w:ascii="Trebuchet MS" w:hAnsi="Trebuchet MS"/>
          <w:i/>
          <w:sz w:val="19"/>
        </w:rPr>
      </w:pPr>
      <w:r>
        <w:rPr/>
        <w:br w:type="column"/>
      </w:r>
      <w:r>
        <w:rPr>
          <w:rFonts w:ascii="Calibri" w:hAnsi="Calibri"/>
          <w:b/>
          <w:w w:val="110"/>
          <w:sz w:val="19"/>
        </w:rPr>
        <w:t>Расписка Лжедмитрия I на имя </w:t>
      </w:r>
      <w:r>
        <w:rPr>
          <w:rFonts w:ascii="Calibri" w:hAnsi="Calibri"/>
          <w:b/>
          <w:w w:val="110"/>
          <w:sz w:val="19"/>
        </w:rPr>
        <w:t>Юрия Мнишека в получении 4 тыс. злотых. </w:t>
      </w:r>
      <w:r>
        <w:rPr>
          <w:rFonts w:ascii="Trebuchet MS" w:hAnsi="Trebuchet MS"/>
          <w:i/>
          <w:w w:val="110"/>
          <w:sz w:val="19"/>
        </w:rPr>
        <w:t>21</w:t>
      </w:r>
      <w:r>
        <w:rPr>
          <w:rFonts w:ascii="Trebuchet MS" w:hAnsi="Trebuchet MS"/>
          <w:i/>
          <w:spacing w:val="-16"/>
          <w:w w:val="110"/>
          <w:sz w:val="19"/>
        </w:rPr>
        <w:t> </w:t>
      </w:r>
      <w:r>
        <w:rPr>
          <w:rFonts w:ascii="Trebuchet MS" w:hAnsi="Trebuchet MS"/>
          <w:i/>
          <w:w w:val="110"/>
          <w:sz w:val="19"/>
        </w:rPr>
        <w:t>августа</w:t>
      </w:r>
      <w:r>
        <w:rPr>
          <w:rFonts w:ascii="Trebuchet MS" w:hAnsi="Trebuchet MS"/>
          <w:i/>
          <w:spacing w:val="-16"/>
          <w:w w:val="110"/>
          <w:sz w:val="19"/>
        </w:rPr>
        <w:t> </w:t>
      </w:r>
      <w:r>
        <w:rPr>
          <w:rFonts w:ascii="Trebuchet MS" w:hAnsi="Trebuchet MS"/>
          <w:i/>
          <w:w w:val="110"/>
          <w:sz w:val="19"/>
        </w:rPr>
        <w:t>1604</w:t>
      </w:r>
      <w:r>
        <w:rPr>
          <w:rFonts w:ascii="Trebuchet MS" w:hAnsi="Trebuchet MS"/>
          <w:i/>
          <w:spacing w:val="-16"/>
          <w:w w:val="110"/>
          <w:sz w:val="19"/>
        </w:rPr>
        <w:t> </w:t>
      </w:r>
      <w:r>
        <w:rPr>
          <w:rFonts w:ascii="Trebuchet MS" w:hAnsi="Trebuchet MS"/>
          <w:i/>
          <w:w w:val="110"/>
          <w:sz w:val="19"/>
        </w:rPr>
        <w:t>г.</w:t>
      </w:r>
    </w:p>
    <w:p>
      <w:pPr>
        <w:spacing w:after="0" w:line="218" w:lineRule="auto"/>
        <w:jc w:val="both"/>
        <w:rPr>
          <w:rFonts w:ascii="Trebuchet MS" w:hAnsi="Trebuchet MS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186" w:space="40"/>
            <w:col w:w="4964"/>
          </w:cols>
        </w:sectPr>
      </w:pPr>
    </w:p>
    <w:p>
      <w:pPr>
        <w:pStyle w:val="BodyText"/>
        <w:spacing w:before="7"/>
        <w:rPr>
          <w:rFonts w:ascii="Trebuchet MS"/>
          <w:i/>
          <w:sz w:val="9"/>
        </w:rPr>
      </w:pPr>
    </w:p>
    <w:p>
      <w:pPr>
        <w:spacing w:line="216" w:lineRule="auto" w:before="114"/>
        <w:ind w:left="1247" w:right="791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80"/>
          <w:sz w:val="20"/>
        </w:rPr>
        <w:t> </w:t>
      </w:r>
      <w:r>
        <w:rPr>
          <w:rFonts w:ascii="Tahoma" w:hAnsi="Tahoma"/>
          <w:w w:val="95"/>
          <w:sz w:val="19"/>
        </w:rPr>
        <w:t>Как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вы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думаете,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насколько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искренним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было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обещание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Лжедмитрия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I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ввести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Рос- </w:t>
      </w:r>
      <w:r>
        <w:rPr>
          <w:rFonts w:ascii="Tahoma" w:hAnsi="Tahoma"/>
          <w:sz w:val="19"/>
        </w:rPr>
        <w:t>сии католичество?</w:t>
      </w:r>
    </w:p>
    <w:p>
      <w:pPr>
        <w:spacing w:after="0" w:line="216" w:lineRule="auto"/>
        <w:jc w:val="left"/>
        <w:rPr>
          <w:rFonts w:ascii="Tahoma" w:hAnsi="Tahoma"/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0" w:lineRule="auto" w:before="113"/>
        <w:ind w:left="798" w:right="791"/>
        <w:jc w:val="right"/>
      </w:pPr>
      <w:r>
        <w:rPr/>
        <w:t>Грозного.</w:t>
      </w:r>
      <w:r>
        <w:rPr>
          <w:spacing w:val="-14"/>
        </w:rPr>
        <w:t> </w:t>
      </w:r>
      <w:r>
        <w:rPr/>
        <w:t>Намерение</w:t>
      </w:r>
      <w:r>
        <w:rPr>
          <w:spacing w:val="-14"/>
        </w:rPr>
        <w:t> </w:t>
      </w:r>
      <w:r>
        <w:rPr/>
        <w:t>лжецаревича</w:t>
      </w:r>
      <w:r>
        <w:rPr>
          <w:spacing w:val="-14"/>
        </w:rPr>
        <w:t> </w:t>
      </w:r>
      <w:r>
        <w:rPr/>
        <w:t>вернуть</w:t>
      </w:r>
      <w:r>
        <w:rPr>
          <w:spacing w:val="-14"/>
        </w:rPr>
        <w:t> </w:t>
      </w:r>
      <w:r>
        <w:rPr/>
        <w:t>«прародительский</w:t>
      </w:r>
      <w:r>
        <w:rPr>
          <w:spacing w:val="-14"/>
        </w:rPr>
        <w:t> </w:t>
      </w:r>
      <w:r>
        <w:rPr/>
        <w:t>престол»</w:t>
      </w:r>
      <w:r>
        <w:rPr>
          <w:spacing w:val="-14"/>
        </w:rPr>
        <w:t> </w:t>
      </w:r>
      <w:r>
        <w:rPr/>
        <w:t>отвеча- ло</w:t>
      </w:r>
      <w:r>
        <w:rPr>
          <w:spacing w:val="-1"/>
        </w:rPr>
        <w:t> </w:t>
      </w:r>
      <w:r>
        <w:rPr/>
        <w:t>интересам</w:t>
      </w:r>
      <w:r>
        <w:rPr>
          <w:spacing w:val="-1"/>
        </w:rPr>
        <w:t> </w:t>
      </w:r>
      <w:r>
        <w:rPr/>
        <w:t>польской</w:t>
      </w:r>
      <w:r>
        <w:rPr>
          <w:spacing w:val="-1"/>
        </w:rPr>
        <w:t> </w:t>
      </w:r>
      <w:r>
        <w:rPr/>
        <w:t>элиты,</w:t>
      </w:r>
      <w:r>
        <w:rPr>
          <w:spacing w:val="-1"/>
        </w:rPr>
        <w:t> </w:t>
      </w:r>
      <w:r>
        <w:rPr/>
        <w:t>искавшей</w:t>
      </w:r>
      <w:r>
        <w:rPr>
          <w:spacing w:val="-1"/>
        </w:rPr>
        <w:t> </w:t>
      </w:r>
      <w:r>
        <w:rPr/>
        <w:t>случай</w:t>
      </w:r>
      <w:r>
        <w:rPr>
          <w:spacing w:val="-1"/>
        </w:rPr>
        <w:t> </w:t>
      </w:r>
      <w:r>
        <w:rPr/>
        <w:t>ослабить</w:t>
      </w:r>
      <w:r>
        <w:rPr>
          <w:spacing w:val="-1"/>
        </w:rPr>
        <w:t> </w:t>
      </w:r>
      <w:r>
        <w:rPr/>
        <w:t>Русское</w:t>
      </w:r>
      <w:r>
        <w:rPr>
          <w:spacing w:val="-1"/>
        </w:rPr>
        <w:t> </w:t>
      </w:r>
      <w:r>
        <w:rPr/>
        <w:t>государство. Самозванцем</w:t>
      </w:r>
      <w:r>
        <w:rPr>
          <w:spacing w:val="40"/>
        </w:rPr>
        <w:t> </w:t>
      </w:r>
      <w:r>
        <w:rPr/>
        <w:t>заинтересовался</w:t>
      </w:r>
      <w:r>
        <w:rPr>
          <w:spacing w:val="40"/>
        </w:rPr>
        <w:t> </w:t>
      </w:r>
      <w:r>
        <w:rPr/>
        <w:t>король</w:t>
      </w:r>
      <w:r>
        <w:rPr>
          <w:spacing w:val="40"/>
        </w:rPr>
        <w:t> </w:t>
      </w:r>
      <w:r>
        <w:rPr/>
        <w:t>Сигизмунд</w:t>
      </w:r>
      <w:r>
        <w:rPr>
          <w:spacing w:val="40"/>
        </w:rPr>
        <w:t> </w:t>
      </w:r>
      <w:r>
        <w:rPr/>
        <w:t>III,</w:t>
      </w:r>
      <w:r>
        <w:rPr>
          <w:spacing w:val="40"/>
        </w:rPr>
        <w:t> </w:t>
      </w:r>
      <w:r>
        <w:rPr/>
        <w:t>который</w:t>
      </w:r>
      <w:r>
        <w:rPr>
          <w:spacing w:val="40"/>
        </w:rPr>
        <w:t> </w:t>
      </w:r>
      <w:r>
        <w:rPr/>
        <w:t>согласился ему</w:t>
      </w:r>
      <w:r>
        <w:rPr>
          <w:spacing w:val="40"/>
        </w:rPr>
        <w:t> </w:t>
      </w:r>
      <w:r>
        <w:rPr/>
        <w:t>тайно</w:t>
      </w:r>
      <w:r>
        <w:rPr>
          <w:spacing w:val="40"/>
        </w:rPr>
        <w:t> </w:t>
      </w:r>
      <w:r>
        <w:rPr/>
        <w:t>помогать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обмен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Смоленские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Новгород-Северские</w:t>
      </w:r>
      <w:r>
        <w:rPr>
          <w:spacing w:val="40"/>
        </w:rPr>
        <w:t> </w:t>
      </w:r>
      <w:r>
        <w:rPr/>
        <w:t>земли.</w:t>
      </w:r>
      <w:r>
        <w:rPr>
          <w:spacing w:val="40"/>
        </w:rPr>
        <w:t> </w:t>
      </w:r>
      <w:r>
        <w:rPr/>
        <w:t>В</w:t>
      </w:r>
      <w:r>
        <w:rPr>
          <w:spacing w:val="34"/>
        </w:rPr>
        <w:t> </w:t>
      </w:r>
      <w:r>
        <w:rPr/>
        <w:t>поисках</w:t>
      </w:r>
      <w:r>
        <w:rPr>
          <w:spacing w:val="34"/>
        </w:rPr>
        <w:t> </w:t>
      </w:r>
      <w:r>
        <w:rPr/>
        <w:t>поддержки</w:t>
      </w:r>
      <w:r>
        <w:rPr>
          <w:spacing w:val="34"/>
        </w:rPr>
        <w:t> </w:t>
      </w:r>
      <w:r>
        <w:rPr/>
        <w:t>Отрепьев</w:t>
      </w:r>
      <w:r>
        <w:rPr>
          <w:spacing w:val="34"/>
        </w:rPr>
        <w:t> </w:t>
      </w:r>
      <w:r>
        <w:rPr/>
        <w:t>беззастенчиво</w:t>
      </w:r>
      <w:r>
        <w:rPr>
          <w:spacing w:val="34"/>
        </w:rPr>
        <w:t> </w:t>
      </w:r>
      <w:r>
        <w:rPr/>
        <w:t>раздавал</w:t>
      </w:r>
      <w:r>
        <w:rPr>
          <w:spacing w:val="34"/>
        </w:rPr>
        <w:t> </w:t>
      </w:r>
      <w:r>
        <w:rPr/>
        <w:t>обещания</w:t>
      </w:r>
      <w:r>
        <w:rPr>
          <w:spacing w:val="34"/>
        </w:rPr>
        <w:t> </w:t>
      </w:r>
      <w:r>
        <w:rPr/>
        <w:t>и</w:t>
      </w:r>
      <w:r>
        <w:rPr>
          <w:spacing w:val="34"/>
        </w:rPr>
        <w:t> </w:t>
      </w:r>
      <w:r>
        <w:rPr/>
        <w:t>земли. Часть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предназначавшихся</w:t>
      </w:r>
      <w:r>
        <w:rPr>
          <w:spacing w:val="40"/>
        </w:rPr>
        <w:t> </w:t>
      </w:r>
      <w:r>
        <w:rPr/>
        <w:t>королю</w:t>
      </w:r>
      <w:r>
        <w:rPr>
          <w:spacing w:val="40"/>
        </w:rPr>
        <w:t> </w:t>
      </w:r>
      <w:r>
        <w:rPr/>
        <w:t>территорий</w:t>
      </w:r>
      <w:r>
        <w:rPr>
          <w:spacing w:val="40"/>
        </w:rPr>
        <w:t> </w:t>
      </w:r>
      <w:r>
        <w:rPr/>
        <w:t>он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качестве</w:t>
      </w:r>
      <w:r>
        <w:rPr>
          <w:spacing w:val="40"/>
        </w:rPr>
        <w:t> </w:t>
      </w:r>
      <w:r>
        <w:rPr/>
        <w:t>свадебного подарка</w:t>
      </w:r>
      <w:r>
        <w:rPr>
          <w:spacing w:val="39"/>
        </w:rPr>
        <w:t> </w:t>
      </w:r>
      <w:r>
        <w:rPr/>
        <w:t>преподнёс</w:t>
      </w:r>
      <w:r>
        <w:rPr>
          <w:spacing w:val="39"/>
        </w:rPr>
        <w:t> </w:t>
      </w:r>
      <w:r>
        <w:rPr/>
        <w:t>своей</w:t>
      </w:r>
      <w:r>
        <w:rPr>
          <w:spacing w:val="39"/>
        </w:rPr>
        <w:t> </w:t>
      </w:r>
      <w:r>
        <w:rPr/>
        <w:t>невесте</w:t>
      </w:r>
      <w:r>
        <w:rPr>
          <w:spacing w:val="39"/>
        </w:rPr>
        <w:t> </w:t>
      </w:r>
      <w:r>
        <w:rPr/>
        <w:t>—</w:t>
      </w:r>
      <w:r>
        <w:rPr>
          <w:spacing w:val="39"/>
        </w:rPr>
        <w:t> </w:t>
      </w:r>
      <w:r>
        <w:rPr/>
        <w:t>дочери</w:t>
      </w:r>
      <w:r>
        <w:rPr>
          <w:spacing w:val="39"/>
        </w:rPr>
        <w:t> </w:t>
      </w:r>
      <w:r>
        <w:rPr/>
        <w:t>сандомирского</w:t>
      </w:r>
      <w:r>
        <w:rPr>
          <w:spacing w:val="39"/>
        </w:rPr>
        <w:t> </w:t>
      </w:r>
      <w:r>
        <w:rPr/>
        <w:t>воеводы</w:t>
      </w:r>
      <w:r>
        <w:rPr>
          <w:spacing w:val="39"/>
        </w:rPr>
        <w:t> </w:t>
      </w:r>
      <w:r>
        <w:rPr>
          <w:rFonts w:ascii="Book Antiqua" w:hAnsi="Book Antiqua"/>
          <w:b/>
          <w:i/>
        </w:rPr>
        <w:t>Марине</w:t>
      </w:r>
      <w:r>
        <w:rPr>
          <w:rFonts w:ascii="Book Antiqua" w:hAnsi="Book Antiqua"/>
          <w:b/>
          <w:i/>
        </w:rPr>
        <w:t> Мнишек</w:t>
      </w:r>
      <w:r>
        <w:rPr/>
        <w:t>.</w:t>
      </w:r>
      <w:r>
        <w:rPr>
          <w:spacing w:val="40"/>
        </w:rPr>
        <w:t> </w:t>
      </w:r>
      <w:r>
        <w:rPr/>
        <w:t>Заручился</w:t>
      </w:r>
      <w:r>
        <w:rPr>
          <w:spacing w:val="40"/>
        </w:rPr>
        <w:t> </w:t>
      </w:r>
      <w:r>
        <w:rPr/>
        <w:t>Отрепьев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поддержкой</w:t>
      </w:r>
      <w:r>
        <w:rPr>
          <w:spacing w:val="40"/>
        </w:rPr>
        <w:t> </w:t>
      </w:r>
      <w:r>
        <w:rPr/>
        <w:t>папского</w:t>
      </w:r>
      <w:r>
        <w:rPr>
          <w:spacing w:val="40"/>
        </w:rPr>
        <w:t> </w:t>
      </w:r>
      <w:r>
        <w:rPr/>
        <w:t>престола,</w:t>
      </w:r>
      <w:r>
        <w:rPr>
          <w:spacing w:val="40"/>
        </w:rPr>
        <w:t> </w:t>
      </w:r>
      <w:r>
        <w:rPr/>
        <w:t>пообещав содействовать</w:t>
      </w:r>
      <w:r>
        <w:rPr>
          <w:spacing w:val="15"/>
        </w:rPr>
        <w:t> </w:t>
      </w:r>
      <w:r>
        <w:rPr/>
        <w:t>распространению</w:t>
      </w:r>
      <w:r>
        <w:rPr>
          <w:spacing w:val="16"/>
        </w:rPr>
        <w:t> </w:t>
      </w:r>
      <w:r>
        <w:rPr/>
        <w:t>в</w:t>
      </w:r>
      <w:r>
        <w:rPr>
          <w:spacing w:val="16"/>
        </w:rPr>
        <w:t> </w:t>
      </w:r>
      <w:r>
        <w:rPr/>
        <w:t>России</w:t>
      </w:r>
      <w:r>
        <w:rPr>
          <w:spacing w:val="15"/>
        </w:rPr>
        <w:t> </w:t>
      </w:r>
      <w:r>
        <w:rPr/>
        <w:t>католичества.</w:t>
      </w:r>
      <w:r>
        <w:rPr>
          <w:spacing w:val="16"/>
        </w:rPr>
        <w:t> </w:t>
      </w:r>
      <w:r>
        <w:rPr/>
        <w:t>Чтобы</w:t>
      </w:r>
      <w:r>
        <w:rPr>
          <w:spacing w:val="16"/>
        </w:rPr>
        <w:t> </w:t>
      </w:r>
      <w:r>
        <w:rPr/>
        <w:t>упрочить</w:t>
      </w:r>
      <w:r>
        <w:rPr>
          <w:spacing w:val="15"/>
        </w:rPr>
        <w:t> </w:t>
      </w:r>
      <w:r>
        <w:rPr>
          <w:spacing w:val="-4"/>
        </w:rPr>
        <w:t>своё</w:t>
      </w:r>
    </w:p>
    <w:p>
      <w:pPr>
        <w:pStyle w:val="BodyText"/>
        <w:spacing w:line="216" w:lineRule="exact"/>
        <w:ind w:left="793"/>
        <w:jc w:val="both"/>
      </w:pPr>
      <w:r>
        <w:rPr/>
        <w:t>положение,</w:t>
      </w:r>
      <w:r>
        <w:rPr>
          <w:spacing w:val="1"/>
        </w:rPr>
        <w:t> </w:t>
      </w:r>
      <w:r>
        <w:rPr/>
        <w:t>он</w:t>
      </w:r>
      <w:r>
        <w:rPr>
          <w:spacing w:val="2"/>
        </w:rPr>
        <w:t> </w:t>
      </w:r>
      <w:r>
        <w:rPr/>
        <w:t>сам</w:t>
      </w:r>
      <w:r>
        <w:rPr>
          <w:spacing w:val="2"/>
        </w:rPr>
        <w:t> </w:t>
      </w:r>
      <w:r>
        <w:rPr/>
        <w:t>тайно</w:t>
      </w:r>
      <w:r>
        <w:rPr>
          <w:spacing w:val="2"/>
        </w:rPr>
        <w:t> </w:t>
      </w:r>
      <w:r>
        <w:rPr/>
        <w:t>перешёл</w:t>
      </w:r>
      <w:r>
        <w:rPr>
          <w:spacing w:val="1"/>
        </w:rPr>
        <w:t> </w:t>
      </w:r>
      <w:r>
        <w:rPr/>
        <w:t>в</w:t>
      </w:r>
      <w:r>
        <w:rPr>
          <w:spacing w:val="2"/>
        </w:rPr>
        <w:t> </w:t>
      </w:r>
      <w:r>
        <w:rPr>
          <w:spacing w:val="-2"/>
        </w:rPr>
        <w:t>католичество.</w:t>
      </w:r>
    </w:p>
    <w:p>
      <w:pPr>
        <w:pStyle w:val="BodyText"/>
        <w:spacing w:line="220" w:lineRule="auto" w:before="7"/>
        <w:ind w:left="793" w:right="791" w:firstLine="340"/>
        <w:jc w:val="both"/>
      </w:pPr>
      <w:r>
        <w:rPr/>
        <w:t>Полученные от поляков средства позволили </w:t>
      </w:r>
      <w:r>
        <w:rPr>
          <w:rFonts w:ascii="Book Antiqua" w:hAnsi="Book Antiqua"/>
          <w:b/>
          <w:i/>
        </w:rPr>
        <w:t>Лжедмитрию </w:t>
      </w:r>
      <w:r>
        <w:rPr/>
        <w:t>собрать пёстрое воинство. Кого в нём только не было! Наёмники из Литвы и Польши, </w:t>
      </w:r>
      <w:r>
        <w:rPr/>
        <w:t>запо- рожские казаки, ловцы военной удачи и недовольные своим положением рус- ские люди. Примкнули к самозванцу и донские казаки, раздражённые стрем- лением</w:t>
      </w:r>
      <w:r>
        <w:rPr>
          <w:spacing w:val="-7"/>
        </w:rPr>
        <w:t> </w:t>
      </w:r>
      <w:r>
        <w:rPr/>
        <w:t>царя</w:t>
      </w:r>
      <w:r>
        <w:rPr>
          <w:spacing w:val="-7"/>
        </w:rPr>
        <w:t> </w:t>
      </w:r>
      <w:r>
        <w:rPr/>
        <w:t>Бориса</w:t>
      </w:r>
      <w:r>
        <w:rPr>
          <w:spacing w:val="-7"/>
        </w:rPr>
        <w:t> </w:t>
      </w:r>
      <w:r>
        <w:rPr/>
        <w:t>укротить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/>
        <w:t>вольницу.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сентябре</w:t>
      </w:r>
      <w:r>
        <w:rPr>
          <w:spacing w:val="-7"/>
        </w:rPr>
        <w:t> </w:t>
      </w:r>
      <w:r>
        <w:rPr>
          <w:rFonts w:ascii="Book Antiqua" w:hAnsi="Book Antiqua"/>
          <w:b/>
        </w:rPr>
        <w:t>1604 г.</w:t>
      </w:r>
      <w:r>
        <w:rPr>
          <w:rFonts w:ascii="Book Antiqua" w:hAnsi="Book Antiqua"/>
          <w:b/>
          <w:spacing w:val="-1"/>
        </w:rPr>
        <w:t> </w:t>
      </w:r>
      <w:r>
        <w:rPr/>
        <w:t>отряды</w:t>
      </w:r>
      <w:r>
        <w:rPr>
          <w:spacing w:val="-7"/>
        </w:rPr>
        <w:t> </w:t>
      </w:r>
      <w:r>
        <w:rPr/>
        <w:t>Лжедми- трия</w:t>
      </w:r>
      <w:r>
        <w:rPr>
          <w:spacing w:val="-13"/>
        </w:rPr>
        <w:t> </w:t>
      </w:r>
      <w:r>
        <w:rPr/>
        <w:t>перешли</w:t>
      </w:r>
      <w:r>
        <w:rPr>
          <w:spacing w:val="-13"/>
        </w:rPr>
        <w:t> </w:t>
      </w:r>
      <w:r>
        <w:rPr/>
        <w:t>границу</w:t>
      </w:r>
      <w:r>
        <w:rPr>
          <w:spacing w:val="-13"/>
        </w:rPr>
        <w:t> </w:t>
      </w:r>
      <w:r>
        <w:rPr/>
        <w:t>Русского</w:t>
      </w:r>
      <w:r>
        <w:rPr>
          <w:spacing w:val="-13"/>
        </w:rPr>
        <w:t> </w:t>
      </w:r>
      <w:r>
        <w:rPr/>
        <w:t>государства.</w:t>
      </w:r>
      <w:r>
        <w:rPr>
          <w:spacing w:val="-13"/>
        </w:rPr>
        <w:t> </w:t>
      </w:r>
      <w:r>
        <w:rPr/>
        <w:t>Казалось,</w:t>
      </w:r>
      <w:r>
        <w:rPr>
          <w:spacing w:val="-13"/>
        </w:rPr>
        <w:t> </w:t>
      </w:r>
      <w:r>
        <w:rPr/>
        <w:t>безрассудная</w:t>
      </w:r>
      <w:r>
        <w:rPr>
          <w:spacing w:val="-13"/>
        </w:rPr>
        <w:t> </w:t>
      </w:r>
      <w:r>
        <w:rPr/>
        <w:t>авантюра должна закончиться полным крахом. Но случилось иначе.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40" w:lineRule="auto" w:before="86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Почему</w:t>
      </w:r>
      <w:r>
        <w:rPr>
          <w:spacing w:val="9"/>
          <w:sz w:val="19"/>
        </w:rPr>
        <w:t> </w:t>
      </w:r>
      <w:r>
        <w:rPr>
          <w:w w:val="95"/>
          <w:sz w:val="19"/>
        </w:rPr>
        <w:t>польский</w:t>
      </w:r>
      <w:r>
        <w:rPr>
          <w:spacing w:val="10"/>
          <w:sz w:val="19"/>
        </w:rPr>
        <w:t> </w:t>
      </w:r>
      <w:r>
        <w:rPr>
          <w:w w:val="95"/>
          <w:sz w:val="19"/>
        </w:rPr>
        <w:t>король</w:t>
      </w:r>
      <w:r>
        <w:rPr>
          <w:spacing w:val="10"/>
          <w:sz w:val="19"/>
        </w:rPr>
        <w:t> </w:t>
      </w:r>
      <w:r>
        <w:rPr>
          <w:w w:val="95"/>
          <w:sz w:val="19"/>
        </w:rPr>
        <w:t>и</w:t>
      </w:r>
      <w:r>
        <w:rPr>
          <w:spacing w:val="9"/>
          <w:sz w:val="19"/>
        </w:rPr>
        <w:t> </w:t>
      </w:r>
      <w:r>
        <w:rPr>
          <w:w w:val="95"/>
          <w:sz w:val="19"/>
        </w:rPr>
        <w:t>шляхта</w:t>
      </w:r>
      <w:r>
        <w:rPr>
          <w:spacing w:val="10"/>
          <w:sz w:val="19"/>
        </w:rPr>
        <w:t> </w:t>
      </w:r>
      <w:r>
        <w:rPr>
          <w:w w:val="95"/>
          <w:sz w:val="19"/>
        </w:rPr>
        <w:t>так</w:t>
      </w:r>
      <w:r>
        <w:rPr>
          <w:spacing w:val="10"/>
          <w:sz w:val="19"/>
        </w:rPr>
        <w:t> </w:t>
      </w:r>
      <w:r>
        <w:rPr>
          <w:w w:val="95"/>
          <w:sz w:val="19"/>
        </w:rPr>
        <w:t>легко</w:t>
      </w:r>
      <w:r>
        <w:rPr>
          <w:spacing w:val="9"/>
          <w:sz w:val="19"/>
        </w:rPr>
        <w:t> </w:t>
      </w:r>
      <w:r>
        <w:rPr>
          <w:w w:val="95"/>
          <w:sz w:val="19"/>
        </w:rPr>
        <w:t>поверили</w:t>
      </w:r>
      <w:r>
        <w:rPr>
          <w:spacing w:val="10"/>
          <w:sz w:val="19"/>
        </w:rPr>
        <w:t> </w:t>
      </w:r>
      <w:r>
        <w:rPr>
          <w:w w:val="95"/>
          <w:sz w:val="19"/>
        </w:rPr>
        <w:t>Лжедмитрию</w:t>
      </w:r>
      <w:r>
        <w:rPr>
          <w:spacing w:val="10"/>
          <w:sz w:val="19"/>
        </w:rPr>
        <w:t> </w:t>
      </w:r>
      <w:r>
        <w:rPr>
          <w:spacing w:val="-5"/>
          <w:w w:val="95"/>
          <w:sz w:val="19"/>
        </w:rPr>
        <w:t>I?</w:t>
      </w:r>
    </w:p>
    <w:p>
      <w:pPr>
        <w:pStyle w:val="BodyText"/>
        <w:spacing w:before="7"/>
        <w:rPr>
          <w:rFonts w:ascii="Tahoma"/>
          <w:sz w:val="18"/>
        </w:rPr>
      </w:pPr>
    </w:p>
    <w:p>
      <w:pPr>
        <w:pStyle w:val="BodyText"/>
        <w:spacing w:line="223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position w:val="1"/>
        </w:rPr>
        <w:t> </w:t>
      </w:r>
      <w:r>
        <w:rPr>
          <w:rFonts w:ascii="Calibri" w:hAnsi="Calibri"/>
          <w:b/>
          <w:color w:val="DB413F"/>
        </w:rPr>
        <w:t>Война с «царевичем Дмитрием». </w:t>
      </w:r>
      <w:r>
        <w:rPr>
          <w:color w:val="000000"/>
        </w:rPr>
        <w:t>Первоначально удача сопутствовала самозванцу. Жители встречали «законного царевича» хлебом-солью. Без боя отворили ворота Моравск, Чернигов, Путивль, Рыльск, Курск, Севск. Успехи самозванца заставили Годунова признать серьёзность положения. Против незваного</w:t>
      </w:r>
      <w:r>
        <w:rPr>
          <w:color w:val="000000"/>
          <w:spacing w:val="-14"/>
        </w:rPr>
        <w:t> </w:t>
      </w:r>
      <w:r>
        <w:rPr>
          <w:color w:val="000000"/>
        </w:rPr>
        <w:t>пришельца</w:t>
      </w:r>
      <w:r>
        <w:rPr>
          <w:color w:val="000000"/>
          <w:spacing w:val="-14"/>
        </w:rPr>
        <w:t> </w:t>
      </w:r>
      <w:r>
        <w:rPr>
          <w:color w:val="000000"/>
        </w:rPr>
        <w:t>выступило</w:t>
      </w:r>
      <w:r>
        <w:rPr>
          <w:color w:val="000000"/>
          <w:spacing w:val="-14"/>
        </w:rPr>
        <w:t> </w:t>
      </w:r>
      <w:r>
        <w:rPr>
          <w:color w:val="000000"/>
        </w:rPr>
        <w:t>многочисленное</w:t>
      </w:r>
      <w:r>
        <w:rPr>
          <w:color w:val="000000"/>
          <w:spacing w:val="-14"/>
        </w:rPr>
        <w:t> </w:t>
      </w:r>
      <w:r>
        <w:rPr>
          <w:color w:val="000000"/>
        </w:rPr>
        <w:t>войско.</w:t>
      </w:r>
      <w:r>
        <w:rPr>
          <w:color w:val="000000"/>
          <w:spacing w:val="-14"/>
        </w:rPr>
        <w:t> </w:t>
      </w:r>
      <w:r>
        <w:rPr>
          <w:color w:val="000000"/>
        </w:rPr>
        <w:t>Противники</w:t>
      </w:r>
      <w:r>
        <w:rPr>
          <w:color w:val="000000"/>
          <w:spacing w:val="-14"/>
        </w:rPr>
        <w:t> </w:t>
      </w:r>
      <w:r>
        <w:rPr>
          <w:color w:val="000000"/>
        </w:rPr>
        <w:t>сошлись у села Добрыничи близ Севска. В упорном сражении вверх взяли полки Году- нова. На поле осталось около 6 тыс. сторонников самозванца. Он потерял всю артиллерию и сам едва не угодил в плен — его вывез из схватки один из при- ближённых, после того как под Лжедмитрием пала лошадь. Однако царские воеводы не спешили воспользоваться победой и захватить укрывшегося в Путивле самозванца. Борьба приобрела затяжной характер. Неизвестно, </w:t>
      </w:r>
      <w:r>
        <w:rPr>
          <w:color w:val="000000"/>
        </w:rPr>
        <w:t>чем бы закончилось дело, не вмешайся в события случай.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В середине апреля </w:t>
      </w:r>
      <w:r>
        <w:rPr>
          <w:rFonts w:ascii="Book Antiqua" w:hAnsi="Book Antiqua"/>
          <w:b/>
        </w:rPr>
        <w:t>1605 г. </w:t>
      </w:r>
      <w:r>
        <w:rPr/>
        <w:t>скоропостижно скончался царь Борис. В одно- часье рухнуло всё, что было с таким трудом возведено Годуновым. Его против- ники</w:t>
      </w:r>
      <w:r>
        <w:rPr>
          <w:spacing w:val="-1"/>
        </w:rPr>
        <w:t> </w:t>
      </w:r>
      <w:r>
        <w:rPr/>
        <w:t>открыто</w:t>
      </w:r>
      <w:r>
        <w:rPr>
          <w:spacing w:val="-1"/>
        </w:rPr>
        <w:t> </w:t>
      </w:r>
      <w:r>
        <w:rPr/>
        <w:t>торжествовали,</w:t>
      </w:r>
      <w:r>
        <w:rPr>
          <w:spacing w:val="-1"/>
        </w:rPr>
        <w:t> </w:t>
      </w:r>
      <w:r>
        <w:rPr/>
        <w:t>приверженцы</w:t>
      </w:r>
      <w:r>
        <w:rPr>
          <w:spacing w:val="-1"/>
        </w:rPr>
        <w:t> </w:t>
      </w:r>
      <w:r>
        <w:rPr/>
        <w:t>спешили</w:t>
      </w:r>
      <w:r>
        <w:rPr>
          <w:spacing w:val="-1"/>
        </w:rPr>
        <w:t> </w:t>
      </w:r>
      <w:r>
        <w:rPr/>
        <w:t>переметнуться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сторо- ну</w:t>
      </w:r>
      <w:r>
        <w:rPr>
          <w:spacing w:val="-6"/>
        </w:rPr>
        <w:t> </w:t>
      </w:r>
      <w:r>
        <w:rPr/>
        <w:t>самозванца.</w:t>
      </w:r>
      <w:r>
        <w:rPr>
          <w:spacing w:val="-6"/>
        </w:rPr>
        <w:t> </w:t>
      </w:r>
      <w:r>
        <w:rPr/>
        <w:t>Царские</w:t>
      </w:r>
      <w:r>
        <w:rPr>
          <w:spacing w:val="-6"/>
        </w:rPr>
        <w:t> </w:t>
      </w:r>
      <w:r>
        <w:rPr/>
        <w:t>воеводы</w:t>
      </w:r>
      <w:r>
        <w:rPr>
          <w:spacing w:val="-6"/>
        </w:rPr>
        <w:t> </w:t>
      </w:r>
      <w:r>
        <w:rPr/>
        <w:t>вступили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тайные</w:t>
      </w:r>
      <w:r>
        <w:rPr>
          <w:spacing w:val="-6"/>
        </w:rPr>
        <w:t> </w:t>
      </w:r>
      <w:r>
        <w:rPr/>
        <w:t>переговоры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Лжедмитри- ем. Договорились, что православная вера остаётся незыблемой, что новый царь будет править самодержавно, опираясь на своих русских подданных — иноземцы в Боярскую думу допущены не будут.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Свою</w:t>
      </w:r>
      <w:r>
        <w:rPr>
          <w:spacing w:val="80"/>
        </w:rPr>
        <w:t> </w:t>
      </w:r>
      <w:r>
        <w:rPr/>
        <w:t>роль</w:t>
      </w:r>
      <w:r>
        <w:rPr>
          <w:spacing w:val="80"/>
        </w:rPr>
        <w:t> </w:t>
      </w:r>
      <w:r>
        <w:rPr/>
        <w:t>сыграла</w:t>
      </w:r>
      <w:r>
        <w:rPr>
          <w:spacing w:val="80"/>
        </w:rPr>
        <w:t> </w:t>
      </w:r>
      <w:r>
        <w:rPr/>
        <w:t>неопытность</w:t>
      </w:r>
      <w:r>
        <w:rPr>
          <w:spacing w:val="80"/>
        </w:rPr>
        <w:t> </w:t>
      </w:r>
      <w:r>
        <w:rPr/>
        <w:t>наследника</w:t>
      </w:r>
      <w:r>
        <w:rPr>
          <w:spacing w:val="80"/>
        </w:rPr>
        <w:t> </w:t>
      </w:r>
      <w:r>
        <w:rPr/>
        <w:t>Бориса,</w:t>
      </w:r>
      <w:r>
        <w:rPr>
          <w:spacing w:val="80"/>
        </w:rPr>
        <w:t> </w:t>
      </w:r>
      <w:r>
        <w:rPr/>
        <w:t>16-летнего </w:t>
      </w:r>
      <w:r>
        <w:rPr>
          <w:rFonts w:ascii="Book Antiqua" w:hAnsi="Book Antiqua"/>
          <w:b/>
          <w:i/>
        </w:rPr>
        <w:t>Фёдора II</w:t>
      </w:r>
      <w:r>
        <w:rPr/>
        <w:t>. Он рос, оберегаемый заботливым отцом от трудностей, постигая нелёгкую</w:t>
      </w:r>
      <w:r>
        <w:rPr>
          <w:spacing w:val="-2"/>
        </w:rPr>
        <w:t> </w:t>
      </w:r>
      <w:r>
        <w:rPr/>
        <w:t>науку</w:t>
      </w:r>
      <w:r>
        <w:rPr>
          <w:spacing w:val="-2"/>
        </w:rPr>
        <w:t> </w:t>
      </w:r>
      <w:r>
        <w:rPr/>
        <w:t>управлять.</w:t>
      </w:r>
      <w:r>
        <w:rPr>
          <w:spacing w:val="-2"/>
        </w:rPr>
        <w:t> </w:t>
      </w:r>
      <w:r>
        <w:rPr/>
        <w:t>Но</w:t>
      </w:r>
      <w:r>
        <w:rPr>
          <w:spacing w:val="-2"/>
        </w:rPr>
        <w:t> </w:t>
      </w:r>
      <w:r>
        <w:rPr/>
        <w:t>теперь</w:t>
      </w:r>
      <w:r>
        <w:rPr>
          <w:spacing w:val="-2"/>
        </w:rPr>
        <w:t> </w:t>
      </w:r>
      <w:r>
        <w:rPr/>
        <w:t>надо</w:t>
      </w:r>
      <w:r>
        <w:rPr>
          <w:spacing w:val="-2"/>
        </w:rPr>
        <w:t> </w:t>
      </w:r>
      <w:r>
        <w:rPr/>
        <w:t>было</w:t>
      </w:r>
      <w:r>
        <w:rPr>
          <w:spacing w:val="-2"/>
        </w:rPr>
        <w:t> </w:t>
      </w:r>
      <w:r>
        <w:rPr/>
        <w:t>бороться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царство.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ока- залось, он не умел этого делать. Время и инициатива были упущены. Войско вышло из повиновения, служилые люди и воеводы целовали крест </w:t>
      </w:r>
      <w:r>
        <w:rPr/>
        <w:t>«царевичу Дмитрию». Это был конец династии Годуновых. В июне </w:t>
      </w:r>
      <w:r>
        <w:rPr>
          <w:rFonts w:ascii="Book Antiqua" w:hAnsi="Book Antiqua"/>
          <w:b/>
        </w:rPr>
        <w:t>1605 г. </w:t>
      </w:r>
      <w:r>
        <w:rPr/>
        <w:t>в столицу всту- пил торжествующий </w:t>
      </w:r>
      <w:r>
        <w:rPr>
          <w:rFonts w:ascii="Book Antiqua" w:hAnsi="Book Antiqua"/>
          <w:b/>
          <w:i/>
        </w:rPr>
        <w:t>Лжедмитрий</w:t>
      </w:r>
      <w:r>
        <w:rPr/>
        <w:t>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3061"/>
      </w:pPr>
      <w:r>
        <w:rPr/>
        <w:pict>
          <v:shape style="width:269.4pt;height:91pt;mso-position-horizontal-relative:char;mso-position-vertical-relative:line" type="#_x0000_t202" id="docshape1334" filled="false" stroked="false">
            <w10:anchorlock/>
            <v:textbox inset="0,0,0,0">
              <w:txbxContent>
                <w:p>
                  <w:pPr>
                    <w:spacing w:line="218" w:lineRule="auto" w:before="106"/>
                    <w:ind w:left="283" w:right="466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«Агенты</w:t>
                  </w:r>
                  <w:r>
                    <w:rPr>
                      <w:rFonts w:ascii="Calibri" w:hAnsi="Calibri"/>
                      <w:b/>
                      <w:spacing w:val="8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Дмитрия</w:t>
                  </w:r>
                  <w:r>
                    <w:rPr>
                      <w:rFonts w:ascii="Calibri" w:hAnsi="Calibri"/>
                      <w:b/>
                      <w:spacing w:val="8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Самозванца</w:t>
                  </w:r>
                  <w:r>
                    <w:rPr>
                      <w:rFonts w:ascii="Calibri" w:hAnsi="Calibri"/>
                      <w:b/>
                      <w:spacing w:val="8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убивают</w:t>
                  </w:r>
                  <w:r>
                    <w:rPr>
                      <w:rFonts w:ascii="Calibri" w:hAnsi="Calibri"/>
                      <w:b/>
                      <w:spacing w:val="8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сына</w:t>
                  </w:r>
                  <w:r>
                    <w:rPr>
                      <w:rFonts w:ascii="Calibri" w:hAnsi="Calibri"/>
                      <w:b/>
                      <w:spacing w:val="8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Бориса Годунова».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 К. Маковский.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Москва,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Государственная Третьяковская галерея</w:t>
                  </w:r>
                </w:p>
                <w:p>
                  <w:pPr>
                    <w:spacing w:line="220" w:lineRule="auto" w:before="112"/>
                    <w:ind w:left="283" w:right="169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Незадолго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до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вступления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Лжедмитрия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I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Москву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низ- ложенный царь Фёдор Борисович и его мать цари-</w:t>
                  </w:r>
                  <w:r>
                    <w:rPr>
                      <w:spacing w:val="80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ца</w:t>
                  </w:r>
                  <w:r>
                    <w:rPr>
                      <w:spacing w:val="31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Мария</w:t>
                  </w:r>
                  <w:r>
                    <w:rPr>
                      <w:spacing w:val="31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были</w:t>
                  </w:r>
                  <w:r>
                    <w:rPr>
                      <w:spacing w:val="31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убиты,</w:t>
                  </w:r>
                  <w:r>
                    <w:rPr>
                      <w:spacing w:val="31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а</w:t>
                  </w:r>
                  <w:r>
                    <w:rPr>
                      <w:spacing w:val="31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сестра</w:t>
                  </w:r>
                  <w:r>
                    <w:rPr>
                      <w:spacing w:val="31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Ирина</w:t>
                  </w:r>
                  <w:r>
                    <w:rPr>
                      <w:spacing w:val="31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пострижена в монастырь.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line="223" w:lineRule="auto" w:before="112"/>
        <w:ind w:left="3344" w:right="791" w:firstLine="340"/>
        <w:jc w:val="both"/>
      </w:pPr>
      <w:r>
        <w:rPr/>
        <w:pict>
          <v:group style="position:absolute;margin-left:22.379999pt;margin-top:-99.689758pt;width:400.1pt;height:177.15pt;mso-position-horizontal-relative:page;mso-position-vertical-relative:paragraph;z-index:-21878784" id="docshapegroup1335" coordorigin="448,-1994" coordsize="8002,3543">
            <v:rect style="position:absolute;left:2998;top:-1974;width:5451;height:1872" id="docshape1336" filled="true" fillcolor="#000000" stroked="false">
              <v:fill opacity="32768f" type="solid"/>
            </v:rect>
            <v:rect style="position:absolute;left:3061;top:-1912;width:5330;height:1748" id="docshape1337" filled="true" fillcolor="#ffffff" stroked="false">
              <v:fill type="solid"/>
            </v:rect>
            <v:rect style="position:absolute;left:447;top:-1994;width:2672;height:3543" id="docshape1338" filled="true" fillcolor="#000000" stroked="false">
              <v:fill opacity="32768f" type="solid"/>
            </v:rect>
            <v:shape style="position:absolute;left:520;top:-1922;width:2532;height:3403" type="#_x0000_t75" id="docshape1339" stroked="false">
              <v:imagedata r:id="rId262" o:title=""/>
            </v:shape>
            <v:rect style="position:absolute;left:520;top:-1922;width:2532;height:3403" id="docshape1340" filled="false" stroked="true" strokeweight="1pt" strokecolor="#ffffff">
              <v:stroke dashstyle="solid"/>
            </v:rect>
            <w10:wrap type="none"/>
          </v:group>
        </w:pict>
      </w:r>
      <w:r>
        <w:rPr/>
        <w:t>Произошедшие</w:t>
      </w:r>
      <w:r>
        <w:rPr>
          <w:spacing w:val="-14"/>
        </w:rPr>
        <w:t> </w:t>
      </w:r>
      <w:r>
        <w:rPr/>
        <w:t>поразило</w:t>
      </w:r>
      <w:r>
        <w:rPr>
          <w:spacing w:val="-14"/>
        </w:rPr>
        <w:t> </w:t>
      </w:r>
      <w:r>
        <w:rPr/>
        <w:t>современников:</w:t>
      </w:r>
      <w:r>
        <w:rPr>
          <w:spacing w:val="-14"/>
        </w:rPr>
        <w:t> </w:t>
      </w:r>
      <w:r>
        <w:rPr/>
        <w:t>«комар поразил льва», писали они, называя, и не без осно- вания, «львом» Бориса, а «комаром» — самозванца. И в самом деле, чем можно объяснить столь удиви- тельное восхождение Отрепьева? Везением? Несо- мненно, случай помог ему. Однако главное не в этом.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стороне</w:t>
      </w:r>
      <w:r>
        <w:rPr>
          <w:spacing w:val="-6"/>
        </w:rPr>
        <w:t> </w:t>
      </w:r>
      <w:r>
        <w:rPr/>
        <w:t>Лжедмитрия</w:t>
      </w:r>
      <w:r>
        <w:rPr>
          <w:spacing w:val="-6"/>
        </w:rPr>
        <w:t> </w:t>
      </w:r>
      <w:r>
        <w:rPr/>
        <w:t>была</w:t>
      </w:r>
      <w:r>
        <w:rPr>
          <w:spacing w:val="-6"/>
        </w:rPr>
        <w:t> </w:t>
      </w:r>
      <w:r>
        <w:rPr/>
        <w:t>народная</w:t>
      </w:r>
      <w:r>
        <w:rPr>
          <w:spacing w:val="-6"/>
        </w:rPr>
        <w:t> </w:t>
      </w:r>
      <w:r>
        <w:rPr/>
        <w:t>мечта о</w:t>
      </w:r>
      <w:r>
        <w:rPr>
          <w:spacing w:val="54"/>
        </w:rPr>
        <w:t> </w:t>
      </w:r>
      <w:r>
        <w:rPr/>
        <w:t>добром</w:t>
      </w:r>
      <w:r>
        <w:rPr>
          <w:spacing w:val="54"/>
        </w:rPr>
        <w:t> </w:t>
      </w:r>
      <w:r>
        <w:rPr/>
        <w:t>и</w:t>
      </w:r>
      <w:r>
        <w:rPr>
          <w:spacing w:val="54"/>
        </w:rPr>
        <w:t> </w:t>
      </w:r>
      <w:r>
        <w:rPr/>
        <w:t>справедливом</w:t>
      </w:r>
      <w:r>
        <w:rPr>
          <w:spacing w:val="55"/>
        </w:rPr>
        <w:t> </w:t>
      </w:r>
      <w:r>
        <w:rPr/>
        <w:t>правителе,</w:t>
      </w:r>
      <w:r>
        <w:rPr>
          <w:spacing w:val="54"/>
        </w:rPr>
        <w:t> </w:t>
      </w:r>
      <w:r>
        <w:rPr>
          <w:spacing w:val="-2"/>
        </w:rPr>
        <w:t>«природном</w:t>
      </w:r>
    </w:p>
    <w:p>
      <w:pPr>
        <w:pStyle w:val="BodyText"/>
        <w:spacing w:line="223" w:lineRule="auto" w:before="3"/>
        <w:ind w:left="793" w:right="791"/>
        <w:jc w:val="both"/>
      </w:pPr>
      <w:r>
        <w:rPr/>
        <w:t>царе», который низвергнет «похитителя престола». Благодаря обаянию этой надежды перед самозванцем отворялись ворота крепостей, на его сторону переходили служилые люди.</w:t>
      </w:r>
    </w:p>
    <w:p>
      <w:pPr>
        <w:pStyle w:val="BodyText"/>
        <w:spacing w:before="10"/>
        <w:rPr>
          <w:sz w:val="28"/>
        </w:rPr>
      </w:pPr>
    </w:p>
    <w:p>
      <w:pPr>
        <w:tabs>
          <w:tab w:pos="4925" w:val="left" w:leader="none"/>
        </w:tabs>
        <w:spacing w:line="220" w:lineRule="auto" w:before="0"/>
        <w:ind w:left="1981" w:right="791" w:firstLine="0"/>
        <w:jc w:val="left"/>
        <w:rPr>
          <w:rFonts w:ascii="Book Antiqua" w:hAnsi="Book Antiqua"/>
          <w:b/>
          <w:sz w:val="19"/>
        </w:rPr>
      </w:pPr>
      <w:r>
        <w:rPr/>
        <w:pict>
          <v:group style="position:absolute;margin-left:.0pt;margin-top:-8.349155pt;width:459.25pt;height:204.85pt;mso-position-horizontal-relative:page;mso-position-vertical-relative:paragraph;z-index:-21879296" id="docshapegroup1341" coordorigin="0,-167" coordsize="9185,4097">
            <v:shape style="position:absolute;left:0;top:-167;width:9185;height:4097" id="docshape1342" coordorigin="0,-167" coordsize="9185,4097" path="m9184,3871l0,3871,0,3930,9184,3930,9184,3871xm9184,-167l0,-167,0,-104,9184,-104,9184,-167xe" filled="true" fillcolor="#000000" stroked="false">
              <v:path arrowok="t"/>
              <v:fill opacity="32768f" type="solid"/>
            </v:shape>
            <v:rect style="position:absolute;left:0;top:-105;width:9173;height:3976" id="docshape1343" filled="true" fillcolor="#e6e7e8" stroked="false">
              <v:fill type="solid"/>
            </v:rect>
            <w10:wrap type="none"/>
          </v:group>
        </w:pict>
      </w:r>
      <w:r>
        <w:rPr/>
        <w:pict>
          <v:shape style="position:absolute;margin-left:39.620998pt;margin-top:-5.217155pt;width:45.3pt;height:19.850pt;mso-position-horizontal-relative:page;mso-position-vertical-relative:paragraph;z-index:15845376" type="#_x0000_t202" id="docshape1344" filled="true" fillcolor="#db413f" stroked="false">
            <v:textbox inset="0,0,0,0">
              <w:txbxContent>
                <w:p>
                  <w:pPr>
                    <w:spacing w:line="218" w:lineRule="auto" w:before="0"/>
                    <w:ind w:left="132" w:right="125" w:firstLine="60"/>
                    <w:jc w:val="left"/>
                    <w:rPr>
                      <w:rFonts w:ascii="Trebuchet MS" w:hAnsi="Trebuchet MS"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color w:val="FFFFFF"/>
                      <w:spacing w:val="-4"/>
                      <w:sz w:val="19"/>
                    </w:rPr>
                    <w:t>ТОЧКА </w:t>
                  </w:r>
                  <w:r>
                    <w:rPr>
                      <w:rFonts w:ascii="Trebuchet MS" w:hAnsi="Trebuchet MS"/>
                      <w:color w:val="FFFFFF"/>
                      <w:spacing w:val="-2"/>
                      <w:w w:val="95"/>
                      <w:sz w:val="19"/>
                    </w:rPr>
                    <w:t>ЗРЕНИЯ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Book Antiqua" w:hAnsi="Book Antiqua"/>
          <w:b/>
          <w:w w:val="105"/>
          <w:sz w:val="19"/>
        </w:rPr>
        <w:t>Из</w:t>
      </w:r>
      <w:r>
        <w:rPr>
          <w:rFonts w:ascii="Book Antiqua" w:hAnsi="Book Antiqua"/>
          <w:b/>
          <w:spacing w:val="80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сочинения</w:t>
      </w:r>
      <w:r>
        <w:rPr>
          <w:rFonts w:ascii="Book Antiqua" w:hAnsi="Book Antiqua"/>
          <w:b/>
          <w:spacing w:val="80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историка</w:t>
      </w:r>
      <w:r>
        <w:rPr>
          <w:rFonts w:ascii="Book Antiqua" w:hAnsi="Book Antiqua"/>
          <w:b/>
          <w:spacing w:val="80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Р.</w:t>
      </w:r>
      <w:r>
        <w:rPr>
          <w:rFonts w:ascii="Book Antiqua" w:hAnsi="Book Antiqua"/>
          <w:b/>
          <w:sz w:val="19"/>
        </w:rPr>
        <w:tab/>
        <w:t>Скрынникова</w:t>
      </w:r>
      <w:r>
        <w:rPr>
          <w:rFonts w:ascii="Book Antiqua" w:hAnsi="Book Antiqua"/>
          <w:b/>
          <w:spacing w:val="80"/>
          <w:sz w:val="19"/>
        </w:rPr>
        <w:t> </w:t>
      </w:r>
      <w:r>
        <w:rPr>
          <w:rFonts w:ascii="Book Antiqua" w:hAnsi="Book Antiqua"/>
          <w:b/>
          <w:sz w:val="19"/>
        </w:rPr>
        <w:t>«Крушение</w:t>
      </w:r>
      <w:r>
        <w:rPr>
          <w:rFonts w:ascii="Book Antiqua" w:hAnsi="Book Antiqua"/>
          <w:b/>
          <w:spacing w:val="80"/>
          <w:sz w:val="19"/>
        </w:rPr>
        <w:t> </w:t>
      </w:r>
      <w:r>
        <w:rPr>
          <w:rFonts w:ascii="Book Antiqua" w:hAnsi="Book Antiqua"/>
          <w:b/>
          <w:sz w:val="19"/>
        </w:rPr>
        <w:t>царства: </w:t>
      </w:r>
      <w:r>
        <w:rPr>
          <w:rFonts w:ascii="Book Antiqua" w:hAnsi="Book Antiqua"/>
          <w:b/>
          <w:w w:val="105"/>
          <w:sz w:val="19"/>
        </w:rPr>
        <w:t>Историческое повествование»</w:t>
      </w:r>
    </w:p>
    <w:p>
      <w:pPr>
        <w:spacing w:line="220" w:lineRule="auto" w:before="47"/>
        <w:ind w:left="793" w:right="791" w:firstLine="340"/>
        <w:jc w:val="both"/>
        <w:rPr>
          <w:sz w:val="19"/>
        </w:rPr>
      </w:pPr>
      <w:r>
        <w:rPr>
          <w:w w:val="95"/>
          <w:sz w:val="19"/>
        </w:rPr>
        <w:t>В день переворота противники династии исподтишка направляли ярость народа </w:t>
      </w:r>
      <w:r>
        <w:rPr>
          <w:sz w:val="19"/>
        </w:rPr>
        <w:t>на</w:t>
      </w:r>
      <w:r>
        <w:rPr>
          <w:spacing w:val="22"/>
          <w:sz w:val="19"/>
        </w:rPr>
        <w:t> </w:t>
      </w:r>
      <w:r>
        <w:rPr>
          <w:sz w:val="19"/>
        </w:rPr>
        <w:t>Годуновых,</w:t>
      </w:r>
      <w:r>
        <w:rPr>
          <w:spacing w:val="22"/>
          <w:sz w:val="19"/>
        </w:rPr>
        <w:t> </w:t>
      </w:r>
      <w:r>
        <w:rPr>
          <w:sz w:val="19"/>
        </w:rPr>
        <w:t>их</w:t>
      </w:r>
      <w:r>
        <w:rPr>
          <w:spacing w:val="22"/>
          <w:sz w:val="19"/>
        </w:rPr>
        <w:t> </w:t>
      </w:r>
      <w:r>
        <w:rPr>
          <w:sz w:val="19"/>
        </w:rPr>
        <w:t>родню</w:t>
      </w:r>
      <w:r>
        <w:rPr>
          <w:spacing w:val="22"/>
          <w:sz w:val="19"/>
        </w:rPr>
        <w:t> </w:t>
      </w:r>
      <w:r>
        <w:rPr>
          <w:sz w:val="19"/>
        </w:rPr>
        <w:t>и</w:t>
      </w:r>
      <w:r>
        <w:rPr>
          <w:spacing w:val="22"/>
          <w:sz w:val="19"/>
        </w:rPr>
        <w:t> </w:t>
      </w:r>
      <w:r>
        <w:rPr>
          <w:sz w:val="19"/>
        </w:rPr>
        <w:t>приверженцев.</w:t>
      </w:r>
      <w:r>
        <w:rPr>
          <w:spacing w:val="22"/>
          <w:sz w:val="19"/>
        </w:rPr>
        <w:t> </w:t>
      </w:r>
      <w:r>
        <w:rPr>
          <w:sz w:val="19"/>
        </w:rPr>
        <w:t>Уже</w:t>
      </w:r>
      <w:r>
        <w:rPr>
          <w:spacing w:val="22"/>
          <w:sz w:val="19"/>
        </w:rPr>
        <w:t> </w:t>
      </w:r>
      <w:r>
        <w:rPr>
          <w:sz w:val="19"/>
        </w:rPr>
        <w:t>на</w:t>
      </w:r>
      <w:r>
        <w:rPr>
          <w:spacing w:val="22"/>
          <w:sz w:val="19"/>
        </w:rPr>
        <w:t> </w:t>
      </w:r>
      <w:r>
        <w:rPr>
          <w:sz w:val="19"/>
        </w:rPr>
        <w:t>другой</w:t>
      </w:r>
      <w:r>
        <w:rPr>
          <w:spacing w:val="22"/>
          <w:sz w:val="19"/>
        </w:rPr>
        <w:t> </w:t>
      </w:r>
      <w:r>
        <w:rPr>
          <w:sz w:val="19"/>
        </w:rPr>
        <w:t>день</w:t>
      </w:r>
      <w:r>
        <w:rPr>
          <w:spacing w:val="22"/>
          <w:sz w:val="19"/>
        </w:rPr>
        <w:t> </w:t>
      </w:r>
      <w:r>
        <w:rPr>
          <w:sz w:val="19"/>
        </w:rPr>
        <w:t>утром</w:t>
      </w:r>
      <w:r>
        <w:rPr>
          <w:spacing w:val="22"/>
          <w:sz w:val="19"/>
        </w:rPr>
        <w:t> </w:t>
      </w:r>
      <w:r>
        <w:rPr>
          <w:sz w:val="19"/>
        </w:rPr>
        <w:t>было</w:t>
      </w:r>
      <w:r>
        <w:rPr>
          <w:spacing w:val="22"/>
          <w:sz w:val="19"/>
        </w:rPr>
        <w:t> </w:t>
      </w:r>
      <w:r>
        <w:rPr>
          <w:sz w:val="19"/>
        </w:rPr>
        <w:t>ясно: с земской выборной династией покончено раз и навсегда…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Со времён избрания Бориса Годунова Боярская дума во второй раз должна </w:t>
      </w:r>
      <w:r>
        <w:rPr>
          <w:w w:val="95"/>
          <w:sz w:val="19"/>
        </w:rPr>
        <w:t>была </w:t>
      </w:r>
      <w:r>
        <w:rPr>
          <w:sz w:val="19"/>
        </w:rPr>
        <w:t>согласиться на передачу трона неугодному и, более того, неприемлемому для неё кандидату. Как и [тогда], вопрос о престолонаследии был перенесён из дворца на площадь.</w:t>
      </w:r>
      <w:r>
        <w:rPr>
          <w:spacing w:val="-1"/>
          <w:sz w:val="19"/>
        </w:rPr>
        <w:t> </w:t>
      </w:r>
      <w:r>
        <w:rPr>
          <w:sz w:val="19"/>
        </w:rPr>
        <w:t>Но</w:t>
      </w:r>
      <w:r>
        <w:rPr>
          <w:spacing w:val="-1"/>
          <w:sz w:val="19"/>
        </w:rPr>
        <w:t> </w:t>
      </w:r>
      <w:r>
        <w:rPr>
          <w:sz w:val="19"/>
        </w:rPr>
        <w:t>[в</w:t>
      </w:r>
      <w:r>
        <w:rPr>
          <w:spacing w:val="-1"/>
          <w:sz w:val="19"/>
        </w:rPr>
        <w:t> </w:t>
      </w:r>
      <w:r>
        <w:rPr>
          <w:sz w:val="19"/>
        </w:rPr>
        <w:t>этот</w:t>
      </w:r>
      <w:r>
        <w:rPr>
          <w:spacing w:val="-1"/>
          <w:sz w:val="19"/>
        </w:rPr>
        <w:t> </w:t>
      </w:r>
      <w:r>
        <w:rPr>
          <w:sz w:val="19"/>
        </w:rPr>
        <w:t>раз]</w:t>
      </w:r>
      <w:r>
        <w:rPr>
          <w:spacing w:val="-1"/>
          <w:sz w:val="19"/>
        </w:rPr>
        <w:t> </w:t>
      </w:r>
      <w:r>
        <w:rPr>
          <w:sz w:val="19"/>
        </w:rPr>
        <w:t>передача</w:t>
      </w:r>
      <w:r>
        <w:rPr>
          <w:spacing w:val="-1"/>
          <w:sz w:val="19"/>
        </w:rPr>
        <w:t> </w:t>
      </w:r>
      <w:r>
        <w:rPr>
          <w:sz w:val="19"/>
        </w:rPr>
        <w:t>власти</w:t>
      </w:r>
      <w:r>
        <w:rPr>
          <w:spacing w:val="-1"/>
          <w:sz w:val="19"/>
        </w:rPr>
        <w:t> </w:t>
      </w:r>
      <w:r>
        <w:rPr>
          <w:sz w:val="19"/>
        </w:rPr>
        <w:t>из</w:t>
      </w:r>
      <w:r>
        <w:rPr>
          <w:spacing w:val="-1"/>
          <w:sz w:val="19"/>
        </w:rPr>
        <w:t> </w:t>
      </w:r>
      <w:r>
        <w:rPr>
          <w:sz w:val="19"/>
        </w:rPr>
        <w:t>рук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руки</w:t>
      </w:r>
      <w:r>
        <w:rPr>
          <w:spacing w:val="-1"/>
          <w:sz w:val="19"/>
        </w:rPr>
        <w:t> </w:t>
      </w:r>
      <w:r>
        <w:rPr>
          <w:sz w:val="19"/>
        </w:rPr>
        <w:t>была</w:t>
      </w:r>
      <w:r>
        <w:rPr>
          <w:spacing w:val="-1"/>
          <w:sz w:val="19"/>
        </w:rPr>
        <w:t> </w:t>
      </w:r>
      <w:r>
        <w:rPr>
          <w:sz w:val="19"/>
        </w:rPr>
        <w:t>осложнена</w:t>
      </w:r>
      <w:r>
        <w:rPr>
          <w:spacing w:val="-1"/>
          <w:sz w:val="19"/>
        </w:rPr>
        <w:t> </w:t>
      </w:r>
      <w:r>
        <w:rPr>
          <w:sz w:val="19"/>
        </w:rPr>
        <w:t>кровопро- литной гражданской войной.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sz w:val="19"/>
        </w:rPr>
        <w:t>...Годунов</w:t>
      </w:r>
      <w:r>
        <w:rPr>
          <w:spacing w:val="62"/>
          <w:sz w:val="19"/>
        </w:rPr>
        <w:t> </w:t>
      </w:r>
      <w:r>
        <w:rPr>
          <w:sz w:val="19"/>
        </w:rPr>
        <w:t>не</w:t>
      </w:r>
      <w:r>
        <w:rPr>
          <w:spacing w:val="62"/>
          <w:sz w:val="19"/>
        </w:rPr>
        <w:t> </w:t>
      </w:r>
      <w:r>
        <w:rPr>
          <w:sz w:val="19"/>
        </w:rPr>
        <w:t>смог</w:t>
      </w:r>
      <w:r>
        <w:rPr>
          <w:spacing w:val="62"/>
          <w:sz w:val="19"/>
        </w:rPr>
        <w:t> </w:t>
      </w:r>
      <w:r>
        <w:rPr>
          <w:sz w:val="19"/>
        </w:rPr>
        <w:t>добиться</w:t>
      </w:r>
      <w:r>
        <w:rPr>
          <w:spacing w:val="62"/>
          <w:sz w:val="19"/>
        </w:rPr>
        <w:t> </w:t>
      </w:r>
      <w:r>
        <w:rPr>
          <w:sz w:val="19"/>
        </w:rPr>
        <w:t>присяги</w:t>
      </w:r>
      <w:r>
        <w:rPr>
          <w:spacing w:val="62"/>
          <w:sz w:val="19"/>
        </w:rPr>
        <w:t> </w:t>
      </w:r>
      <w:r>
        <w:rPr>
          <w:sz w:val="19"/>
        </w:rPr>
        <w:t>от</w:t>
      </w:r>
      <w:r>
        <w:rPr>
          <w:spacing w:val="62"/>
          <w:sz w:val="19"/>
        </w:rPr>
        <w:t> </w:t>
      </w:r>
      <w:r>
        <w:rPr>
          <w:sz w:val="19"/>
        </w:rPr>
        <w:t>бояр</w:t>
      </w:r>
      <w:r>
        <w:rPr>
          <w:spacing w:val="62"/>
          <w:sz w:val="19"/>
        </w:rPr>
        <w:t> </w:t>
      </w:r>
      <w:r>
        <w:rPr>
          <w:sz w:val="19"/>
        </w:rPr>
        <w:t>после</w:t>
      </w:r>
      <w:r>
        <w:rPr>
          <w:spacing w:val="62"/>
          <w:sz w:val="19"/>
        </w:rPr>
        <w:t> </w:t>
      </w:r>
      <w:r>
        <w:rPr>
          <w:sz w:val="19"/>
        </w:rPr>
        <w:t>наречения</w:t>
      </w:r>
      <w:r>
        <w:rPr>
          <w:spacing w:val="62"/>
          <w:sz w:val="19"/>
        </w:rPr>
        <w:t> </w:t>
      </w:r>
      <w:r>
        <w:rPr>
          <w:sz w:val="19"/>
        </w:rPr>
        <w:t>на</w:t>
      </w:r>
      <w:r>
        <w:rPr>
          <w:spacing w:val="62"/>
          <w:sz w:val="19"/>
        </w:rPr>
        <w:t> </w:t>
      </w:r>
      <w:r>
        <w:rPr>
          <w:sz w:val="19"/>
        </w:rPr>
        <w:t>царство в</w:t>
      </w:r>
      <w:r>
        <w:rPr>
          <w:spacing w:val="-12"/>
          <w:sz w:val="19"/>
        </w:rPr>
        <w:t> </w:t>
      </w:r>
      <w:r>
        <w:rPr>
          <w:sz w:val="19"/>
        </w:rPr>
        <w:t>Новодевичьем</w:t>
      </w:r>
      <w:r>
        <w:rPr>
          <w:spacing w:val="-12"/>
          <w:sz w:val="19"/>
        </w:rPr>
        <w:t> </w:t>
      </w:r>
      <w:r>
        <w:rPr>
          <w:sz w:val="19"/>
        </w:rPr>
        <w:t>монастыре.</w:t>
      </w:r>
      <w:r>
        <w:rPr>
          <w:spacing w:val="-12"/>
          <w:sz w:val="19"/>
        </w:rPr>
        <w:t> </w:t>
      </w:r>
      <w:r>
        <w:rPr>
          <w:sz w:val="19"/>
        </w:rPr>
        <w:t>Отрепьев</w:t>
      </w:r>
      <w:r>
        <w:rPr>
          <w:spacing w:val="-12"/>
          <w:sz w:val="19"/>
        </w:rPr>
        <w:t> </w:t>
      </w:r>
      <w:r>
        <w:rPr>
          <w:sz w:val="19"/>
        </w:rPr>
        <w:t>пересилил</w:t>
      </w:r>
      <w:r>
        <w:rPr>
          <w:spacing w:val="-12"/>
          <w:sz w:val="19"/>
        </w:rPr>
        <w:t> </w:t>
      </w:r>
      <w:r>
        <w:rPr>
          <w:sz w:val="19"/>
        </w:rPr>
        <w:t>бояр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заставил</w:t>
      </w:r>
      <w:r>
        <w:rPr>
          <w:spacing w:val="-12"/>
          <w:sz w:val="19"/>
        </w:rPr>
        <w:t> </w:t>
      </w:r>
      <w:r>
        <w:rPr>
          <w:sz w:val="19"/>
        </w:rPr>
        <w:t>их</w:t>
      </w:r>
      <w:r>
        <w:rPr>
          <w:spacing w:val="-12"/>
          <w:sz w:val="19"/>
        </w:rPr>
        <w:t> </w:t>
      </w:r>
      <w:r>
        <w:rPr>
          <w:sz w:val="19"/>
        </w:rPr>
        <w:t>явиться</w:t>
      </w:r>
      <w:r>
        <w:rPr>
          <w:spacing w:val="-12"/>
          <w:sz w:val="19"/>
        </w:rPr>
        <w:t> </w:t>
      </w:r>
      <w:r>
        <w:rPr>
          <w:sz w:val="19"/>
        </w:rPr>
        <w:t>к</w:t>
      </w:r>
      <w:r>
        <w:rPr>
          <w:spacing w:val="-12"/>
          <w:sz w:val="19"/>
        </w:rPr>
        <w:t> </w:t>
      </w:r>
      <w:r>
        <w:rPr>
          <w:sz w:val="19"/>
        </w:rPr>
        <w:t>нему в лагерь.</w:t>
      </w:r>
    </w:p>
    <w:p>
      <w:pPr>
        <w:spacing w:line="208" w:lineRule="auto" w:before="118"/>
        <w:ind w:left="1133" w:right="0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63"/>
          <w:sz w:val="20"/>
        </w:rPr>
        <w:t> </w:t>
      </w: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9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каких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событиях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идёт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речь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отрывке?</w:t>
      </w:r>
      <w:r>
        <w:rPr>
          <w:rFonts w:ascii="Tahoma" w:hAnsi="Tahoma"/>
          <w:spacing w:val="-8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9"/>
          <w:sz w:val="19"/>
        </w:rPr>
        <w:t>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Р.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Скрынников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называет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опи- сываемые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события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гражданской</w:t>
      </w:r>
      <w:r>
        <w:rPr>
          <w:rFonts w:ascii="Tahoma" w:hAnsi="Tahoma"/>
          <w:spacing w:val="17"/>
          <w:sz w:val="19"/>
        </w:rPr>
        <w:t> </w:t>
      </w:r>
      <w:r>
        <w:rPr>
          <w:rFonts w:ascii="Tahoma" w:hAnsi="Tahoma"/>
          <w:sz w:val="19"/>
        </w:rPr>
        <w:t>войной?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Сформулируйте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17"/>
          <w:sz w:val="19"/>
        </w:rPr>
        <w:t> </w:t>
      </w:r>
      <w:r>
        <w:rPr>
          <w:rFonts w:ascii="Tahoma" w:hAnsi="Tahoma"/>
          <w:sz w:val="19"/>
        </w:rPr>
        <w:t>менее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z w:val="19"/>
        </w:rPr>
        <w:t>двух</w:t>
      </w:r>
      <w:r>
        <w:rPr>
          <w:rFonts w:ascii="Tahoma" w:hAnsi="Tahoma"/>
          <w:spacing w:val="16"/>
          <w:sz w:val="19"/>
        </w:rPr>
        <w:t> </w:t>
      </w:r>
      <w:r>
        <w:rPr>
          <w:rFonts w:ascii="Tahoma" w:hAnsi="Tahoma"/>
          <w:spacing w:val="-2"/>
          <w:sz w:val="19"/>
        </w:rPr>
        <w:t>причин.</w:t>
      </w:r>
    </w:p>
    <w:p>
      <w:pPr>
        <w:spacing w:line="208" w:lineRule="auto" w:before="9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sz w:val="19"/>
        </w:rPr>
        <w:t>3.</w:t>
      </w:r>
      <w:r>
        <w:rPr>
          <w:rFonts w:ascii="Calibri" w:hAnsi="Calibri"/>
          <w:b/>
          <w:spacing w:val="1"/>
          <w:sz w:val="19"/>
        </w:rPr>
        <w:t> </w:t>
      </w:r>
      <w:r>
        <w:rPr>
          <w:rFonts w:ascii="Tahoma" w:hAnsi="Tahoma"/>
          <w:sz w:val="19"/>
        </w:rPr>
        <w:t>Объясните,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бояре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вынуждены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явиться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Отрепьеву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лагерь.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Сфор- мулируйте не менее двух объяснений.</w:t>
      </w:r>
    </w:p>
    <w:p>
      <w:pPr>
        <w:pStyle w:val="BodyText"/>
        <w:spacing w:before="8"/>
        <w:rPr>
          <w:rFonts w:ascii="Tahoma"/>
          <w:sz w:val="28"/>
        </w:rPr>
      </w:pPr>
    </w:p>
    <w:p>
      <w:pPr>
        <w:pStyle w:val="BodyText"/>
        <w:spacing w:line="220" w:lineRule="auto"/>
        <w:ind w:left="793" w:right="791" w:firstLine="340"/>
        <w:jc w:val="both"/>
      </w:pPr>
      <w:r>
        <w:rPr/>
        <w:t>С</w:t>
      </w:r>
      <w:r>
        <w:rPr>
          <w:spacing w:val="-2"/>
        </w:rPr>
        <w:t> </w:t>
      </w:r>
      <w:r>
        <w:rPr/>
        <w:t>Григория</w:t>
      </w:r>
      <w:r>
        <w:rPr>
          <w:spacing w:val="-2"/>
        </w:rPr>
        <w:t> </w:t>
      </w:r>
      <w:r>
        <w:rPr/>
        <w:t>Отрепьева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русской</w:t>
      </w:r>
      <w:r>
        <w:rPr>
          <w:spacing w:val="-2"/>
        </w:rPr>
        <w:t> </w:t>
      </w:r>
      <w:r>
        <w:rPr/>
        <w:t>истории</w:t>
      </w:r>
      <w:r>
        <w:rPr>
          <w:spacing w:val="-2"/>
        </w:rPr>
        <w:t> </w:t>
      </w:r>
      <w:r>
        <w:rPr/>
        <w:t>началось</w:t>
      </w:r>
      <w:r>
        <w:rPr>
          <w:spacing w:val="-2"/>
        </w:rPr>
        <w:t> </w:t>
      </w:r>
      <w:r>
        <w:rPr/>
        <w:t>такое</w:t>
      </w:r>
      <w:r>
        <w:rPr>
          <w:spacing w:val="-2"/>
        </w:rPr>
        <w:t> </w:t>
      </w:r>
      <w:r>
        <w:rPr/>
        <w:t>уникальное</w:t>
      </w:r>
      <w:r>
        <w:rPr>
          <w:spacing w:val="-2"/>
        </w:rPr>
        <w:t> </w:t>
      </w:r>
      <w:r>
        <w:rPr/>
        <w:t>явле- ние,</w:t>
      </w:r>
      <w:r>
        <w:rPr>
          <w:spacing w:val="29"/>
        </w:rPr>
        <w:t> </w:t>
      </w:r>
      <w:r>
        <w:rPr/>
        <w:t>как</w:t>
      </w:r>
      <w:r>
        <w:rPr>
          <w:spacing w:val="29"/>
        </w:rPr>
        <w:t> </w:t>
      </w:r>
      <w:r>
        <w:rPr>
          <w:rFonts w:ascii="Book Antiqua" w:hAnsi="Book Antiqua"/>
          <w:i/>
        </w:rPr>
        <w:t>самозванство</w:t>
      </w:r>
      <w:r>
        <w:rPr>
          <w:rFonts w:ascii="Book Antiqua" w:hAnsi="Book Antiqua"/>
          <w:i/>
          <w:spacing w:val="35"/>
        </w:rPr>
        <w:t> </w:t>
      </w:r>
      <w:r>
        <w:rPr/>
        <w:t>—</w:t>
      </w:r>
      <w:r>
        <w:rPr>
          <w:spacing w:val="29"/>
        </w:rPr>
        <w:t> </w:t>
      </w:r>
      <w:r>
        <w:rPr/>
        <w:t>присвоение</w:t>
      </w:r>
      <w:r>
        <w:rPr>
          <w:spacing w:val="29"/>
        </w:rPr>
        <w:t> </w:t>
      </w:r>
      <w:r>
        <w:rPr/>
        <w:t>себе</w:t>
      </w:r>
      <w:r>
        <w:rPr>
          <w:spacing w:val="29"/>
        </w:rPr>
        <w:t> </w:t>
      </w:r>
      <w:r>
        <w:rPr/>
        <w:t>чужого</w:t>
      </w:r>
      <w:r>
        <w:rPr>
          <w:spacing w:val="29"/>
        </w:rPr>
        <w:t> </w:t>
      </w:r>
      <w:r>
        <w:rPr/>
        <w:t>имени</w:t>
      </w:r>
      <w:r>
        <w:rPr>
          <w:spacing w:val="29"/>
        </w:rPr>
        <w:t> </w:t>
      </w:r>
      <w:r>
        <w:rPr/>
        <w:t>и</w:t>
      </w:r>
      <w:r>
        <w:rPr>
          <w:spacing w:val="29"/>
        </w:rPr>
        <w:t> </w:t>
      </w:r>
      <w:r>
        <w:rPr/>
        <w:t>звания</w:t>
      </w:r>
      <w:r>
        <w:rPr>
          <w:spacing w:val="29"/>
        </w:rPr>
        <w:t> </w:t>
      </w:r>
      <w:r>
        <w:rPr/>
        <w:t>(чаще</w:t>
      </w:r>
      <w:r>
        <w:rPr>
          <w:spacing w:val="29"/>
        </w:rPr>
        <w:t> </w:t>
      </w:r>
      <w:r>
        <w:rPr/>
        <w:t>все- го царского) как средство борьбы за власть. Самозванство случалось и в миро- вой истории. Связано это было с особенностями восприятия власти монарха как власти священной. Народ верил, что истинный богоданный монарх — исконный</w:t>
      </w:r>
      <w:r>
        <w:rPr>
          <w:spacing w:val="9"/>
        </w:rPr>
        <w:t> </w:t>
      </w:r>
      <w:r>
        <w:rPr/>
        <w:t>носитель</w:t>
      </w:r>
      <w:r>
        <w:rPr>
          <w:spacing w:val="10"/>
        </w:rPr>
        <w:t> </w:t>
      </w:r>
      <w:r>
        <w:rPr/>
        <w:t>справедливости,</w:t>
      </w:r>
      <w:r>
        <w:rPr>
          <w:spacing w:val="9"/>
        </w:rPr>
        <w:t> </w:t>
      </w:r>
      <w:r>
        <w:rPr/>
        <w:t>защитник</w:t>
      </w:r>
      <w:r>
        <w:rPr>
          <w:spacing w:val="10"/>
        </w:rPr>
        <w:t> </w:t>
      </w:r>
      <w:r>
        <w:rPr/>
        <w:t>и</w:t>
      </w:r>
      <w:r>
        <w:rPr>
          <w:spacing w:val="9"/>
        </w:rPr>
        <w:t> </w:t>
      </w:r>
      <w:r>
        <w:rPr/>
        <w:t>избавитель,</w:t>
      </w:r>
      <w:r>
        <w:rPr>
          <w:spacing w:val="10"/>
        </w:rPr>
        <w:t> </w:t>
      </w:r>
      <w:r>
        <w:rPr/>
        <w:t>гроза</w:t>
      </w:r>
      <w:r>
        <w:rPr>
          <w:spacing w:val="9"/>
        </w:rPr>
        <w:t> </w:t>
      </w:r>
      <w:r>
        <w:rPr>
          <w:spacing w:val="-2"/>
        </w:rPr>
        <w:t>неправед-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2"/>
        <w:jc w:val="both"/>
      </w:pPr>
      <w:r>
        <w:rPr/>
        <w:t>ных судей и народных притеснителей. Самозванство стало не только орудием борьбы правящих группировок, но и формой народного протеста.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Первый самозванец своим невероятным взлётом породил множество под- ражателей. Самозванцы в годы Смуты посыпались, как сор из мешка. Они выдавали</w:t>
      </w:r>
      <w:r>
        <w:rPr>
          <w:spacing w:val="-9"/>
        </w:rPr>
        <w:t> </w:t>
      </w:r>
      <w:r>
        <w:rPr/>
        <w:t>себя</w:t>
      </w:r>
      <w:r>
        <w:rPr>
          <w:spacing w:val="-9"/>
        </w:rPr>
        <w:t> </w:t>
      </w:r>
      <w:r>
        <w:rPr/>
        <w:t>за</w:t>
      </w:r>
      <w:r>
        <w:rPr>
          <w:spacing w:val="-9"/>
        </w:rPr>
        <w:t> </w:t>
      </w:r>
      <w:r>
        <w:rPr/>
        <w:t>реальных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даже</w:t>
      </w:r>
      <w:r>
        <w:rPr>
          <w:spacing w:val="-9"/>
        </w:rPr>
        <w:t> </w:t>
      </w:r>
      <w:r>
        <w:rPr/>
        <w:t>вымышленных</w:t>
      </w:r>
      <w:r>
        <w:rPr>
          <w:spacing w:val="-9"/>
        </w:rPr>
        <w:t> </w:t>
      </w:r>
      <w:r>
        <w:rPr/>
        <w:t>царевичей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надежде</w:t>
      </w:r>
      <w:r>
        <w:rPr>
          <w:spacing w:val="-9"/>
        </w:rPr>
        <w:t> </w:t>
      </w:r>
      <w:r>
        <w:rPr/>
        <w:t>обога- титься и получить хотя бы небольшой, но свой «кусочек» власти.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40" w:lineRule="auto" w:before="92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Какие</w:t>
      </w:r>
      <w:r>
        <w:rPr>
          <w:spacing w:val="15"/>
          <w:sz w:val="19"/>
        </w:rPr>
        <w:t> </w:t>
      </w:r>
      <w:r>
        <w:rPr>
          <w:w w:val="95"/>
          <w:sz w:val="19"/>
        </w:rPr>
        <w:t>слои</w:t>
      </w:r>
      <w:r>
        <w:rPr>
          <w:spacing w:val="15"/>
          <w:sz w:val="19"/>
        </w:rPr>
        <w:t> </w:t>
      </w:r>
      <w:r>
        <w:rPr>
          <w:w w:val="95"/>
          <w:sz w:val="19"/>
        </w:rPr>
        <w:t>общества</w:t>
      </w:r>
      <w:r>
        <w:rPr>
          <w:spacing w:val="15"/>
          <w:sz w:val="19"/>
        </w:rPr>
        <w:t> </w:t>
      </w:r>
      <w:r>
        <w:rPr>
          <w:w w:val="95"/>
          <w:sz w:val="19"/>
        </w:rPr>
        <w:t>и</w:t>
      </w:r>
      <w:r>
        <w:rPr>
          <w:spacing w:val="15"/>
          <w:sz w:val="19"/>
        </w:rPr>
        <w:t> </w:t>
      </w:r>
      <w:r>
        <w:rPr>
          <w:w w:val="95"/>
          <w:sz w:val="19"/>
        </w:rPr>
        <w:t>почему</w:t>
      </w:r>
      <w:r>
        <w:rPr>
          <w:spacing w:val="15"/>
          <w:sz w:val="19"/>
        </w:rPr>
        <w:t> </w:t>
      </w:r>
      <w:r>
        <w:rPr>
          <w:w w:val="95"/>
          <w:sz w:val="19"/>
        </w:rPr>
        <w:t>поддержали</w:t>
      </w:r>
      <w:r>
        <w:rPr>
          <w:spacing w:val="15"/>
          <w:sz w:val="19"/>
        </w:rPr>
        <w:t> </w:t>
      </w:r>
      <w:r>
        <w:rPr>
          <w:w w:val="95"/>
          <w:sz w:val="19"/>
        </w:rPr>
        <w:t>Лжедмитрия</w:t>
      </w:r>
      <w:r>
        <w:rPr>
          <w:spacing w:val="15"/>
          <w:sz w:val="19"/>
        </w:rPr>
        <w:t> </w:t>
      </w:r>
      <w:r>
        <w:rPr>
          <w:spacing w:val="-5"/>
          <w:w w:val="95"/>
          <w:sz w:val="19"/>
        </w:rPr>
        <w:t>I?</w:t>
      </w:r>
    </w:p>
    <w:p>
      <w:pPr>
        <w:pStyle w:val="BodyText"/>
        <w:spacing w:before="7"/>
        <w:rPr>
          <w:rFonts w:ascii="Tahoma"/>
          <w:sz w:val="18"/>
        </w:rPr>
      </w:pPr>
    </w:p>
    <w:p>
      <w:pPr>
        <w:pStyle w:val="BodyText"/>
        <w:spacing w:line="223" w:lineRule="auto"/>
        <w:ind w:left="793" w:right="790"/>
        <w:jc w:val="right"/>
      </w:pPr>
      <w:r>
        <w:rPr/>
        <w:pict>
          <v:rect style="position:absolute;margin-left:.0pt;margin-top:140.767578pt;width:2.64253pt;height:204.84pt;mso-position-horizontal-relative:page;mso-position-vertical-relative:paragraph;z-index:15846400" id="docshape1345" filled="true" fillcolor="#000000" stroked="false">
            <v:fill opacity="32768f" type="solid"/>
            <w10:wrap type="none"/>
          </v:rect>
        </w:pict>
      </w:r>
      <w:r>
        <w:rPr>
          <w:rFonts w:ascii="Calibri" w:hAnsi="Calibri"/>
          <w:b/>
          <w:color w:val="FFFFFF"/>
          <w:spacing w:val="29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3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Лжедмитрий</w:t>
      </w:r>
      <w:r>
        <w:rPr>
          <w:rFonts w:ascii="Calibri" w:hAnsi="Calibri"/>
          <w:b/>
          <w:color w:val="DB413F"/>
          <w:spacing w:val="38"/>
        </w:rPr>
        <w:t> </w:t>
      </w:r>
      <w:r>
        <w:rPr>
          <w:rFonts w:ascii="Calibri" w:hAnsi="Calibri"/>
          <w:b/>
          <w:color w:val="DB413F"/>
        </w:rPr>
        <w:t>на</w:t>
      </w:r>
      <w:r>
        <w:rPr>
          <w:rFonts w:ascii="Calibri" w:hAnsi="Calibri"/>
          <w:b/>
          <w:color w:val="DB413F"/>
          <w:spacing w:val="38"/>
        </w:rPr>
        <w:t> </w:t>
      </w:r>
      <w:r>
        <w:rPr>
          <w:rFonts w:ascii="Calibri" w:hAnsi="Calibri"/>
          <w:b/>
          <w:color w:val="DB413F"/>
        </w:rPr>
        <w:t>троне.</w:t>
      </w:r>
      <w:r>
        <w:rPr>
          <w:rFonts w:ascii="Calibri" w:hAnsi="Calibri"/>
          <w:b/>
          <w:color w:val="DB413F"/>
          <w:spacing w:val="38"/>
        </w:rPr>
        <w:t> </w:t>
      </w:r>
      <w:r>
        <w:rPr>
          <w:color w:val="000000"/>
        </w:rPr>
        <w:t>После</w:t>
      </w:r>
      <w:r>
        <w:rPr>
          <w:color w:val="000000"/>
          <w:spacing w:val="28"/>
        </w:rPr>
        <w:t> </w:t>
      </w:r>
      <w:r>
        <w:rPr>
          <w:color w:val="000000"/>
        </w:rPr>
        <w:t>восшествия</w:t>
      </w:r>
      <w:r>
        <w:rPr>
          <w:color w:val="000000"/>
          <w:spacing w:val="28"/>
        </w:rPr>
        <w:t> </w:t>
      </w:r>
      <w:r>
        <w:rPr>
          <w:color w:val="000000"/>
        </w:rPr>
        <w:t>на</w:t>
      </w:r>
      <w:r>
        <w:rPr>
          <w:color w:val="000000"/>
          <w:spacing w:val="28"/>
        </w:rPr>
        <w:t> </w:t>
      </w:r>
      <w:r>
        <w:rPr>
          <w:color w:val="000000"/>
        </w:rPr>
        <w:t>престол</w:t>
      </w:r>
      <w:r>
        <w:rPr>
          <w:color w:val="000000"/>
          <w:spacing w:val="28"/>
        </w:rPr>
        <w:t> </w:t>
      </w:r>
      <w:r>
        <w:rPr>
          <w:color w:val="000000"/>
        </w:rPr>
        <w:t>положение</w:t>
      </w:r>
      <w:r>
        <w:rPr>
          <w:color w:val="000000"/>
          <w:spacing w:val="28"/>
        </w:rPr>
        <w:t> </w:t>
      </w:r>
      <w:r>
        <w:rPr>
          <w:color w:val="000000"/>
        </w:rPr>
        <w:t>Лжедми- трия</w:t>
      </w:r>
      <w:r>
        <w:rPr>
          <w:color w:val="000000"/>
          <w:spacing w:val="-3"/>
        </w:rPr>
        <w:t> </w:t>
      </w:r>
      <w:r>
        <w:rPr>
          <w:color w:val="000000"/>
        </w:rPr>
        <w:t>I</w:t>
      </w:r>
      <w:r>
        <w:rPr>
          <w:color w:val="000000"/>
          <w:spacing w:val="-2"/>
        </w:rPr>
        <w:t> </w:t>
      </w:r>
      <w:r>
        <w:rPr>
          <w:color w:val="000000"/>
        </w:rPr>
        <w:t>осложнилось.</w:t>
      </w:r>
      <w:r>
        <w:rPr>
          <w:color w:val="000000"/>
          <w:spacing w:val="-3"/>
        </w:rPr>
        <w:t> </w:t>
      </w:r>
      <w:r>
        <w:rPr>
          <w:color w:val="000000"/>
        </w:rPr>
        <w:t>Являясь</w:t>
      </w:r>
      <w:r>
        <w:rPr>
          <w:color w:val="000000"/>
          <w:spacing w:val="-2"/>
        </w:rPr>
        <w:t> </w:t>
      </w:r>
      <w:r>
        <w:rPr>
          <w:color w:val="000000"/>
        </w:rPr>
        <w:t>орудием</w:t>
      </w:r>
      <w:r>
        <w:rPr>
          <w:color w:val="000000"/>
          <w:spacing w:val="-2"/>
        </w:rPr>
        <w:t> </w:t>
      </w:r>
      <w:r>
        <w:rPr>
          <w:color w:val="000000"/>
        </w:rPr>
        <w:t>борьбы</w:t>
      </w:r>
      <w:r>
        <w:rPr>
          <w:color w:val="000000"/>
          <w:spacing w:val="-2"/>
        </w:rPr>
        <w:t> </w:t>
      </w:r>
      <w:r>
        <w:rPr>
          <w:color w:val="000000"/>
        </w:rPr>
        <w:t>против</w:t>
      </w:r>
      <w:r>
        <w:rPr>
          <w:color w:val="000000"/>
          <w:spacing w:val="-2"/>
        </w:rPr>
        <w:t> </w:t>
      </w:r>
      <w:r>
        <w:rPr>
          <w:color w:val="000000"/>
        </w:rPr>
        <w:t>царя</w:t>
      </w:r>
      <w:r>
        <w:rPr>
          <w:color w:val="000000"/>
          <w:spacing w:val="-2"/>
        </w:rPr>
        <w:t> </w:t>
      </w:r>
      <w:r>
        <w:rPr>
          <w:color w:val="000000"/>
        </w:rPr>
        <w:t>Бориса,</w:t>
      </w:r>
      <w:r>
        <w:rPr>
          <w:color w:val="000000"/>
          <w:spacing w:val="-2"/>
        </w:rPr>
        <w:t> </w:t>
      </w:r>
      <w:r>
        <w:rPr>
          <w:color w:val="000000"/>
        </w:rPr>
        <w:t>самозванец с падением Годуновых стал боярству не нужен. Однако первая попытка изба- виться</w:t>
      </w:r>
      <w:r>
        <w:rPr>
          <w:color w:val="000000"/>
          <w:spacing w:val="-6"/>
        </w:rPr>
        <w:t> </w:t>
      </w:r>
      <w:r>
        <w:rPr>
          <w:color w:val="000000"/>
        </w:rPr>
        <w:t>от</w:t>
      </w:r>
      <w:r>
        <w:rPr>
          <w:color w:val="000000"/>
          <w:spacing w:val="-6"/>
        </w:rPr>
        <w:t> </w:t>
      </w:r>
      <w:r>
        <w:rPr>
          <w:color w:val="000000"/>
        </w:rPr>
        <w:t>Лжедмитрия</w:t>
      </w:r>
      <w:r>
        <w:rPr>
          <w:color w:val="000000"/>
          <w:spacing w:val="-6"/>
        </w:rPr>
        <w:t> </w:t>
      </w:r>
      <w:r>
        <w:rPr>
          <w:color w:val="000000"/>
        </w:rPr>
        <w:t>была</w:t>
      </w:r>
      <w:r>
        <w:rPr>
          <w:color w:val="000000"/>
          <w:spacing w:val="-6"/>
        </w:rPr>
        <w:t> </w:t>
      </w:r>
      <w:r>
        <w:rPr>
          <w:color w:val="000000"/>
        </w:rPr>
        <w:t>пресечена</w:t>
      </w:r>
      <w:r>
        <w:rPr>
          <w:color w:val="000000"/>
          <w:spacing w:val="-6"/>
        </w:rPr>
        <w:t> </w:t>
      </w:r>
      <w:r>
        <w:rPr>
          <w:color w:val="000000"/>
        </w:rPr>
        <w:t>в</w:t>
      </w:r>
      <w:r>
        <w:rPr>
          <w:color w:val="000000"/>
          <w:spacing w:val="-6"/>
        </w:rPr>
        <w:t> </w:t>
      </w:r>
      <w:r>
        <w:rPr>
          <w:color w:val="000000"/>
        </w:rPr>
        <w:t>самом</w:t>
      </w:r>
      <w:r>
        <w:rPr>
          <w:color w:val="000000"/>
          <w:spacing w:val="-6"/>
        </w:rPr>
        <w:t> </w:t>
      </w:r>
      <w:r>
        <w:rPr>
          <w:color w:val="000000"/>
        </w:rPr>
        <w:t>зародыше.</w:t>
      </w:r>
      <w:r>
        <w:rPr>
          <w:color w:val="000000"/>
          <w:spacing w:val="-6"/>
        </w:rPr>
        <w:t> </w:t>
      </w:r>
      <w:r>
        <w:rPr>
          <w:color w:val="000000"/>
        </w:rPr>
        <w:t>В</w:t>
      </w:r>
      <w:r>
        <w:rPr>
          <w:color w:val="000000"/>
          <w:spacing w:val="-6"/>
        </w:rPr>
        <w:t> </w:t>
      </w:r>
      <w:r>
        <w:rPr>
          <w:color w:val="000000"/>
        </w:rPr>
        <w:t>заговоре</w:t>
      </w:r>
      <w:r>
        <w:rPr>
          <w:color w:val="000000"/>
          <w:spacing w:val="-6"/>
        </w:rPr>
        <w:t> </w:t>
      </w:r>
      <w:r>
        <w:rPr>
          <w:color w:val="000000"/>
        </w:rPr>
        <w:t>уличили боярина</w:t>
      </w:r>
      <w:r>
        <w:rPr>
          <w:color w:val="000000"/>
          <w:spacing w:val="25"/>
        </w:rPr>
        <w:t> </w:t>
      </w:r>
      <w:r>
        <w:rPr>
          <w:color w:val="000000"/>
        </w:rPr>
        <w:t>князя</w:t>
      </w:r>
      <w:r>
        <w:rPr>
          <w:color w:val="000000"/>
          <w:spacing w:val="25"/>
        </w:rPr>
        <w:t> </w:t>
      </w:r>
      <w:r>
        <w:rPr>
          <w:color w:val="000000"/>
        </w:rPr>
        <w:t>Василия</w:t>
      </w:r>
      <w:r>
        <w:rPr>
          <w:color w:val="000000"/>
          <w:spacing w:val="25"/>
        </w:rPr>
        <w:t> </w:t>
      </w:r>
      <w:r>
        <w:rPr>
          <w:color w:val="000000"/>
        </w:rPr>
        <w:t>Шуйского.</w:t>
      </w:r>
      <w:r>
        <w:rPr>
          <w:color w:val="000000"/>
          <w:spacing w:val="25"/>
        </w:rPr>
        <w:t> </w:t>
      </w:r>
      <w:r>
        <w:rPr>
          <w:color w:val="000000"/>
        </w:rPr>
        <w:t>Боярская</w:t>
      </w:r>
      <w:r>
        <w:rPr>
          <w:color w:val="000000"/>
          <w:spacing w:val="25"/>
        </w:rPr>
        <w:t> </w:t>
      </w:r>
      <w:r>
        <w:rPr>
          <w:color w:val="000000"/>
        </w:rPr>
        <w:t>дума,</w:t>
      </w:r>
      <w:r>
        <w:rPr>
          <w:color w:val="000000"/>
          <w:spacing w:val="25"/>
        </w:rPr>
        <w:t> </w:t>
      </w:r>
      <w:r>
        <w:rPr>
          <w:color w:val="000000"/>
        </w:rPr>
        <w:t>а</w:t>
      </w:r>
      <w:r>
        <w:rPr>
          <w:color w:val="000000"/>
          <w:spacing w:val="25"/>
        </w:rPr>
        <w:t> </w:t>
      </w:r>
      <w:r>
        <w:rPr>
          <w:color w:val="000000"/>
        </w:rPr>
        <w:t>потом</w:t>
      </w:r>
      <w:r>
        <w:rPr>
          <w:color w:val="000000"/>
          <w:spacing w:val="25"/>
        </w:rPr>
        <w:t> </w:t>
      </w:r>
      <w:r>
        <w:rPr>
          <w:color w:val="000000"/>
        </w:rPr>
        <w:t>и</w:t>
      </w:r>
      <w:r>
        <w:rPr>
          <w:color w:val="000000"/>
          <w:spacing w:val="25"/>
        </w:rPr>
        <w:t> </w:t>
      </w:r>
      <w:r>
        <w:rPr>
          <w:color w:val="000000"/>
        </w:rPr>
        <w:t>Земский</w:t>
      </w:r>
      <w:r>
        <w:rPr>
          <w:color w:val="000000"/>
          <w:spacing w:val="25"/>
        </w:rPr>
        <w:t> </w:t>
      </w:r>
      <w:r>
        <w:rPr>
          <w:color w:val="000000"/>
        </w:rPr>
        <w:t>собор приговорили</w:t>
      </w:r>
      <w:r>
        <w:rPr>
          <w:color w:val="000000"/>
          <w:spacing w:val="26"/>
        </w:rPr>
        <w:t> </w:t>
      </w:r>
      <w:r>
        <w:rPr>
          <w:color w:val="000000"/>
        </w:rPr>
        <w:t>его</w:t>
      </w:r>
      <w:r>
        <w:rPr>
          <w:color w:val="000000"/>
          <w:spacing w:val="26"/>
        </w:rPr>
        <w:t> </w:t>
      </w:r>
      <w:r>
        <w:rPr>
          <w:color w:val="000000"/>
        </w:rPr>
        <w:t>к</w:t>
      </w:r>
      <w:r>
        <w:rPr>
          <w:color w:val="000000"/>
          <w:spacing w:val="26"/>
        </w:rPr>
        <w:t> </w:t>
      </w:r>
      <w:r>
        <w:rPr>
          <w:color w:val="000000"/>
        </w:rPr>
        <w:t>смерти.</w:t>
      </w:r>
      <w:r>
        <w:rPr>
          <w:color w:val="000000"/>
          <w:spacing w:val="26"/>
        </w:rPr>
        <w:t> </w:t>
      </w:r>
      <w:r>
        <w:rPr>
          <w:color w:val="000000"/>
        </w:rPr>
        <w:t>Шуйского</w:t>
      </w:r>
      <w:r>
        <w:rPr>
          <w:color w:val="000000"/>
          <w:spacing w:val="26"/>
        </w:rPr>
        <w:t> </w:t>
      </w:r>
      <w:r>
        <w:rPr>
          <w:color w:val="000000"/>
        </w:rPr>
        <w:t>подвели</w:t>
      </w:r>
      <w:r>
        <w:rPr>
          <w:color w:val="000000"/>
          <w:spacing w:val="26"/>
        </w:rPr>
        <w:t> </w:t>
      </w:r>
      <w:r>
        <w:rPr>
          <w:color w:val="000000"/>
        </w:rPr>
        <w:t>к</w:t>
      </w:r>
      <w:r>
        <w:rPr>
          <w:color w:val="000000"/>
          <w:spacing w:val="26"/>
        </w:rPr>
        <w:t> </w:t>
      </w:r>
      <w:r>
        <w:rPr>
          <w:color w:val="000000"/>
        </w:rPr>
        <w:t>плахе,</w:t>
      </w:r>
      <w:r>
        <w:rPr>
          <w:color w:val="000000"/>
          <w:spacing w:val="26"/>
        </w:rPr>
        <w:t> </w:t>
      </w:r>
      <w:r>
        <w:rPr>
          <w:color w:val="000000"/>
        </w:rPr>
        <w:t>зачитали</w:t>
      </w:r>
      <w:r>
        <w:rPr>
          <w:color w:val="000000"/>
          <w:spacing w:val="26"/>
        </w:rPr>
        <w:t> </w:t>
      </w:r>
      <w:r>
        <w:rPr>
          <w:color w:val="000000"/>
        </w:rPr>
        <w:t>приговор</w:t>
      </w:r>
      <w:r>
        <w:rPr>
          <w:color w:val="000000"/>
          <w:spacing w:val="26"/>
        </w:rPr>
        <w:t> </w:t>
      </w:r>
      <w:r>
        <w:rPr>
          <w:color w:val="000000"/>
        </w:rPr>
        <w:t>и объявили…</w:t>
      </w:r>
      <w:r>
        <w:rPr>
          <w:color w:val="000000"/>
          <w:spacing w:val="28"/>
        </w:rPr>
        <w:t> </w:t>
      </w:r>
      <w:r>
        <w:rPr>
          <w:color w:val="000000"/>
        </w:rPr>
        <w:t>царскую</w:t>
      </w:r>
      <w:r>
        <w:rPr>
          <w:color w:val="000000"/>
          <w:spacing w:val="28"/>
        </w:rPr>
        <w:t> </w:t>
      </w:r>
      <w:r>
        <w:rPr>
          <w:color w:val="000000"/>
        </w:rPr>
        <w:t>милость.</w:t>
      </w:r>
      <w:r>
        <w:rPr>
          <w:color w:val="000000"/>
          <w:spacing w:val="28"/>
        </w:rPr>
        <w:t> </w:t>
      </w:r>
      <w:r>
        <w:rPr>
          <w:color w:val="000000"/>
        </w:rPr>
        <w:t>Казнь</w:t>
      </w:r>
      <w:r>
        <w:rPr>
          <w:color w:val="000000"/>
          <w:spacing w:val="28"/>
        </w:rPr>
        <w:t> </w:t>
      </w:r>
      <w:r>
        <w:rPr>
          <w:color w:val="000000"/>
        </w:rPr>
        <w:t>была</w:t>
      </w:r>
      <w:r>
        <w:rPr>
          <w:color w:val="000000"/>
          <w:spacing w:val="28"/>
        </w:rPr>
        <w:t> </w:t>
      </w:r>
      <w:r>
        <w:rPr>
          <w:color w:val="000000"/>
        </w:rPr>
        <w:t>заменена</w:t>
      </w:r>
      <w:r>
        <w:rPr>
          <w:color w:val="000000"/>
          <w:spacing w:val="28"/>
        </w:rPr>
        <w:t> </w:t>
      </w:r>
      <w:r>
        <w:rPr>
          <w:color w:val="000000"/>
        </w:rPr>
        <w:t>ссылкой.</w:t>
      </w:r>
      <w:r>
        <w:rPr>
          <w:color w:val="000000"/>
          <w:spacing w:val="28"/>
        </w:rPr>
        <w:t> </w:t>
      </w:r>
      <w:r>
        <w:rPr>
          <w:color w:val="000000"/>
        </w:rPr>
        <w:t>А</w:t>
      </w:r>
      <w:r>
        <w:rPr>
          <w:color w:val="000000"/>
          <w:spacing w:val="28"/>
        </w:rPr>
        <w:t> </w:t>
      </w:r>
      <w:r>
        <w:rPr>
          <w:color w:val="000000"/>
        </w:rPr>
        <w:t>очень</w:t>
      </w:r>
      <w:r>
        <w:rPr>
          <w:color w:val="000000"/>
          <w:spacing w:val="28"/>
        </w:rPr>
        <w:t> </w:t>
      </w:r>
      <w:r>
        <w:rPr>
          <w:color w:val="000000"/>
        </w:rPr>
        <w:t>скоро опальный</w:t>
      </w:r>
      <w:r>
        <w:rPr>
          <w:color w:val="000000"/>
          <w:spacing w:val="39"/>
        </w:rPr>
        <w:t> </w:t>
      </w:r>
      <w:r>
        <w:rPr>
          <w:color w:val="000000"/>
        </w:rPr>
        <w:t>князь</w:t>
      </w:r>
      <w:r>
        <w:rPr>
          <w:color w:val="000000"/>
          <w:spacing w:val="39"/>
        </w:rPr>
        <w:t> </w:t>
      </w:r>
      <w:r>
        <w:rPr>
          <w:color w:val="000000"/>
        </w:rPr>
        <w:t>был</w:t>
      </w:r>
      <w:r>
        <w:rPr>
          <w:color w:val="000000"/>
          <w:spacing w:val="39"/>
        </w:rPr>
        <w:t> </w:t>
      </w:r>
      <w:r>
        <w:rPr>
          <w:color w:val="000000"/>
        </w:rPr>
        <w:t>вообще</w:t>
      </w:r>
      <w:r>
        <w:rPr>
          <w:color w:val="000000"/>
          <w:spacing w:val="39"/>
        </w:rPr>
        <w:t> </w:t>
      </w:r>
      <w:r>
        <w:rPr>
          <w:color w:val="000000"/>
        </w:rPr>
        <w:t>прощён</w:t>
      </w:r>
      <w:r>
        <w:rPr>
          <w:color w:val="000000"/>
          <w:spacing w:val="39"/>
        </w:rPr>
        <w:t> </w:t>
      </w:r>
      <w:r>
        <w:rPr>
          <w:color w:val="000000"/>
        </w:rPr>
        <w:t>и</w:t>
      </w:r>
      <w:r>
        <w:rPr>
          <w:color w:val="000000"/>
          <w:spacing w:val="39"/>
        </w:rPr>
        <w:t> </w:t>
      </w:r>
      <w:r>
        <w:rPr>
          <w:color w:val="000000"/>
        </w:rPr>
        <w:t>возвратился</w:t>
      </w:r>
      <w:r>
        <w:rPr>
          <w:color w:val="000000"/>
          <w:spacing w:val="39"/>
        </w:rPr>
        <w:t> </w:t>
      </w:r>
      <w:r>
        <w:rPr>
          <w:color w:val="000000"/>
        </w:rPr>
        <w:t>в</w:t>
      </w:r>
      <w:r>
        <w:rPr>
          <w:color w:val="000000"/>
          <w:spacing w:val="39"/>
        </w:rPr>
        <w:t> </w:t>
      </w:r>
      <w:r>
        <w:rPr>
          <w:color w:val="000000"/>
        </w:rPr>
        <w:t>столицу.</w:t>
      </w:r>
      <w:r>
        <w:rPr>
          <w:color w:val="000000"/>
          <w:spacing w:val="39"/>
        </w:rPr>
        <w:t> </w:t>
      </w:r>
      <w:r>
        <w:rPr>
          <w:color w:val="000000"/>
        </w:rPr>
        <w:t>Самозванец таким образом хотел показать боярству, что он намерен «жаловать, а не тира- нить».</w:t>
      </w:r>
      <w:r>
        <w:rPr>
          <w:color w:val="000000"/>
          <w:spacing w:val="-5"/>
        </w:rPr>
        <w:t> </w:t>
      </w:r>
      <w:r>
        <w:rPr>
          <w:color w:val="000000"/>
        </w:rPr>
        <w:t>Власть</w:t>
      </w:r>
      <w:r>
        <w:rPr>
          <w:color w:val="000000"/>
          <w:spacing w:val="-5"/>
        </w:rPr>
        <w:t> </w:t>
      </w:r>
      <w:r>
        <w:rPr>
          <w:color w:val="000000"/>
        </w:rPr>
        <w:t>Лжедмитрия</w:t>
      </w:r>
      <w:r>
        <w:rPr>
          <w:color w:val="000000"/>
          <w:spacing w:val="-5"/>
        </w:rPr>
        <w:t> </w:t>
      </w:r>
      <w:r>
        <w:rPr>
          <w:color w:val="000000"/>
        </w:rPr>
        <w:t>этот</w:t>
      </w:r>
      <w:r>
        <w:rPr>
          <w:color w:val="000000"/>
          <w:spacing w:val="-5"/>
        </w:rPr>
        <w:t> </w:t>
      </w:r>
      <w:r>
        <w:rPr>
          <w:color w:val="000000"/>
        </w:rPr>
        <w:t>красивый</w:t>
      </w:r>
      <w:r>
        <w:rPr>
          <w:color w:val="000000"/>
          <w:spacing w:val="-5"/>
        </w:rPr>
        <w:t> </w:t>
      </w:r>
      <w:r>
        <w:rPr>
          <w:color w:val="000000"/>
        </w:rPr>
        <w:t>жест</w:t>
      </w:r>
      <w:r>
        <w:rPr>
          <w:color w:val="000000"/>
          <w:spacing w:val="-5"/>
        </w:rPr>
        <w:t> </w:t>
      </w:r>
      <w:r>
        <w:rPr>
          <w:color w:val="000000"/>
        </w:rPr>
        <w:t>не</w:t>
      </w:r>
      <w:r>
        <w:rPr>
          <w:color w:val="000000"/>
          <w:spacing w:val="-5"/>
        </w:rPr>
        <w:t> </w:t>
      </w:r>
      <w:r>
        <w:rPr>
          <w:color w:val="000000"/>
        </w:rPr>
        <w:t>укрепил.</w:t>
      </w:r>
      <w:r>
        <w:rPr>
          <w:color w:val="000000"/>
          <w:spacing w:val="-5"/>
        </w:rPr>
        <w:t> </w:t>
      </w:r>
      <w:r>
        <w:rPr>
          <w:color w:val="000000"/>
        </w:rPr>
        <w:t>И</w:t>
      </w:r>
      <w:r>
        <w:rPr>
          <w:color w:val="000000"/>
          <w:spacing w:val="-5"/>
        </w:rPr>
        <w:t> </w:t>
      </w:r>
      <w:r>
        <w:rPr>
          <w:color w:val="000000"/>
        </w:rPr>
        <w:t>дело</w:t>
      </w:r>
      <w:r>
        <w:rPr>
          <w:color w:val="000000"/>
          <w:spacing w:val="-5"/>
        </w:rPr>
        <w:t> </w:t>
      </w:r>
      <w:r>
        <w:rPr>
          <w:color w:val="000000"/>
        </w:rPr>
        <w:t>не</w:t>
      </w:r>
      <w:r>
        <w:rPr>
          <w:color w:val="000000"/>
          <w:spacing w:val="-5"/>
        </w:rPr>
        <w:t> </w:t>
      </w:r>
      <w:r>
        <w:rPr>
          <w:color w:val="000000"/>
        </w:rPr>
        <w:t>только</w:t>
      </w:r>
      <w:r>
        <w:rPr>
          <w:color w:val="000000"/>
          <w:spacing w:val="-5"/>
        </w:rPr>
        <w:t> </w:t>
      </w:r>
      <w:r>
        <w:rPr>
          <w:color w:val="000000"/>
        </w:rPr>
        <w:t>в том,</w:t>
      </w:r>
      <w:r>
        <w:rPr>
          <w:color w:val="000000"/>
          <w:spacing w:val="-13"/>
        </w:rPr>
        <w:t> </w:t>
      </w:r>
      <w:r>
        <w:rPr>
          <w:color w:val="000000"/>
        </w:rPr>
        <w:t>что</w:t>
      </w:r>
      <w:r>
        <w:rPr>
          <w:color w:val="000000"/>
          <w:spacing w:val="-13"/>
        </w:rPr>
        <w:t> </w:t>
      </w:r>
      <w:r>
        <w:rPr>
          <w:color w:val="000000"/>
        </w:rPr>
        <w:t>знать</w:t>
      </w:r>
      <w:r>
        <w:rPr>
          <w:color w:val="000000"/>
          <w:spacing w:val="-13"/>
        </w:rPr>
        <w:t> </w:t>
      </w:r>
      <w:r>
        <w:rPr>
          <w:color w:val="000000"/>
        </w:rPr>
        <w:t>не</w:t>
      </w:r>
      <w:r>
        <w:rPr>
          <w:color w:val="000000"/>
          <w:spacing w:val="-13"/>
        </w:rPr>
        <w:t> </w:t>
      </w:r>
      <w:r>
        <w:rPr>
          <w:color w:val="000000"/>
        </w:rPr>
        <w:t>желала</w:t>
      </w:r>
      <w:r>
        <w:rPr>
          <w:color w:val="000000"/>
          <w:spacing w:val="-13"/>
        </w:rPr>
        <w:t> </w:t>
      </w:r>
      <w:r>
        <w:rPr>
          <w:color w:val="000000"/>
        </w:rPr>
        <w:t>кланяться</w:t>
      </w:r>
      <w:r>
        <w:rPr>
          <w:color w:val="000000"/>
          <w:spacing w:val="-13"/>
        </w:rPr>
        <w:t> </w:t>
      </w:r>
      <w:r>
        <w:rPr>
          <w:color w:val="000000"/>
        </w:rPr>
        <w:t>безродному</w:t>
      </w:r>
      <w:r>
        <w:rPr>
          <w:color w:val="000000"/>
          <w:spacing w:val="-13"/>
        </w:rPr>
        <w:t> </w:t>
      </w:r>
      <w:r>
        <w:rPr>
          <w:color w:val="000000"/>
        </w:rPr>
        <w:t>выскочке.</w:t>
      </w:r>
      <w:r>
        <w:rPr>
          <w:color w:val="000000"/>
          <w:spacing w:val="-13"/>
        </w:rPr>
        <w:t> </w:t>
      </w:r>
      <w:r>
        <w:rPr>
          <w:color w:val="000000"/>
        </w:rPr>
        <w:t>Миф</w:t>
      </w:r>
      <w:r>
        <w:rPr>
          <w:color w:val="000000"/>
          <w:spacing w:val="-13"/>
        </w:rPr>
        <w:t> </w:t>
      </w:r>
      <w:r>
        <w:rPr>
          <w:color w:val="000000"/>
        </w:rPr>
        <w:t>о</w:t>
      </w:r>
      <w:r>
        <w:rPr>
          <w:color w:val="000000"/>
          <w:spacing w:val="-13"/>
        </w:rPr>
        <w:t> </w:t>
      </w:r>
      <w:r>
        <w:rPr>
          <w:color w:val="000000"/>
        </w:rPr>
        <w:t>«добром</w:t>
      </w:r>
      <w:r>
        <w:rPr>
          <w:color w:val="000000"/>
          <w:spacing w:val="-13"/>
        </w:rPr>
        <w:t> </w:t>
      </w:r>
      <w:r>
        <w:rPr>
          <w:color w:val="000000"/>
        </w:rPr>
        <w:t>царе» помог самозванцу победить. Но с его воцарением пришла пора ответить хотя </w:t>
      </w:r>
      <w:r>
        <w:rPr>
          <w:color w:val="000000"/>
          <w:spacing w:val="-2"/>
        </w:rPr>
        <w:t>бы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на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часть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народных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чаяний.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А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это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было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невозможно: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ведь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для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удовлетворения </w:t>
      </w:r>
      <w:r>
        <w:rPr>
          <w:color w:val="000000"/>
        </w:rPr>
        <w:t>требований</w:t>
      </w:r>
      <w:r>
        <w:rPr>
          <w:color w:val="000000"/>
          <w:spacing w:val="-14"/>
        </w:rPr>
        <w:t> </w:t>
      </w:r>
      <w:r>
        <w:rPr>
          <w:color w:val="000000"/>
        </w:rPr>
        <w:t>одних</w:t>
      </w:r>
      <w:r>
        <w:rPr>
          <w:color w:val="000000"/>
          <w:spacing w:val="-14"/>
        </w:rPr>
        <w:t> </w:t>
      </w:r>
      <w:r>
        <w:rPr>
          <w:color w:val="000000"/>
        </w:rPr>
        <w:t>надо</w:t>
      </w:r>
      <w:r>
        <w:rPr>
          <w:color w:val="000000"/>
          <w:spacing w:val="-14"/>
        </w:rPr>
        <w:t> </w:t>
      </w:r>
      <w:r>
        <w:rPr>
          <w:color w:val="000000"/>
        </w:rPr>
        <w:t>было</w:t>
      </w:r>
      <w:r>
        <w:rPr>
          <w:color w:val="000000"/>
          <w:spacing w:val="-14"/>
        </w:rPr>
        <w:t> </w:t>
      </w:r>
      <w:r>
        <w:rPr>
          <w:color w:val="000000"/>
        </w:rPr>
        <w:t>ущемлять</w:t>
      </w:r>
      <w:r>
        <w:rPr>
          <w:color w:val="000000"/>
          <w:spacing w:val="-14"/>
        </w:rPr>
        <w:t> </w:t>
      </w:r>
      <w:r>
        <w:rPr>
          <w:color w:val="000000"/>
        </w:rPr>
        <w:t>интересы</w:t>
      </w:r>
      <w:r>
        <w:rPr>
          <w:color w:val="000000"/>
          <w:spacing w:val="-14"/>
        </w:rPr>
        <w:t> </w:t>
      </w:r>
      <w:r>
        <w:rPr>
          <w:color w:val="000000"/>
        </w:rPr>
        <w:t>других!</w:t>
      </w:r>
      <w:r>
        <w:rPr>
          <w:color w:val="000000"/>
          <w:spacing w:val="-14"/>
        </w:rPr>
        <w:t> </w:t>
      </w:r>
      <w:r>
        <w:rPr>
          <w:color w:val="000000"/>
        </w:rPr>
        <w:t>Мечты</w:t>
      </w:r>
      <w:r>
        <w:rPr>
          <w:color w:val="000000"/>
          <w:spacing w:val="-14"/>
        </w:rPr>
        <w:t> </w:t>
      </w:r>
      <w:r>
        <w:rPr>
          <w:color w:val="000000"/>
        </w:rPr>
        <w:t>крестьян</w:t>
      </w:r>
      <w:r>
        <w:rPr>
          <w:color w:val="000000"/>
          <w:spacing w:val="-14"/>
        </w:rPr>
        <w:t> </w:t>
      </w:r>
      <w:r>
        <w:rPr>
          <w:color w:val="000000"/>
        </w:rPr>
        <w:t>о</w:t>
      </w:r>
      <w:r>
        <w:rPr>
          <w:color w:val="000000"/>
          <w:spacing w:val="-13"/>
        </w:rPr>
        <w:t> </w:t>
      </w:r>
      <w:r>
        <w:rPr>
          <w:color w:val="000000"/>
        </w:rPr>
        <w:t>воз- вращении</w:t>
      </w:r>
      <w:r>
        <w:rPr>
          <w:color w:val="000000"/>
          <w:spacing w:val="-12"/>
        </w:rPr>
        <w:t> </w:t>
      </w:r>
      <w:r>
        <w:rPr>
          <w:color w:val="000000"/>
        </w:rPr>
        <w:t>Юрьева</w:t>
      </w:r>
      <w:r>
        <w:rPr>
          <w:color w:val="000000"/>
          <w:spacing w:val="-12"/>
        </w:rPr>
        <w:t> </w:t>
      </w:r>
      <w:r>
        <w:rPr>
          <w:color w:val="000000"/>
        </w:rPr>
        <w:t>дня</w:t>
      </w:r>
      <w:r>
        <w:rPr>
          <w:color w:val="000000"/>
          <w:spacing w:val="-12"/>
        </w:rPr>
        <w:t> </w:t>
      </w:r>
      <w:r>
        <w:rPr>
          <w:color w:val="000000"/>
        </w:rPr>
        <w:t>прямо</w:t>
      </w:r>
      <w:r>
        <w:rPr>
          <w:color w:val="000000"/>
          <w:spacing w:val="-12"/>
        </w:rPr>
        <w:t> </w:t>
      </w:r>
      <w:r>
        <w:rPr>
          <w:color w:val="000000"/>
        </w:rPr>
        <w:t>противоречили</w:t>
      </w:r>
      <w:r>
        <w:rPr>
          <w:color w:val="000000"/>
          <w:spacing w:val="-12"/>
        </w:rPr>
        <w:t> </w:t>
      </w:r>
      <w:r>
        <w:rPr>
          <w:color w:val="000000"/>
        </w:rPr>
        <w:t>тому,</w:t>
      </w:r>
      <w:r>
        <w:rPr>
          <w:color w:val="000000"/>
          <w:spacing w:val="-12"/>
        </w:rPr>
        <w:t> </w:t>
      </w:r>
      <w:r>
        <w:rPr>
          <w:color w:val="000000"/>
        </w:rPr>
        <w:t>чего</w:t>
      </w:r>
      <w:r>
        <w:rPr>
          <w:color w:val="000000"/>
          <w:spacing w:val="-12"/>
        </w:rPr>
        <w:t> </w:t>
      </w:r>
      <w:r>
        <w:rPr>
          <w:color w:val="000000"/>
        </w:rPr>
        <w:t>добивались</w:t>
      </w:r>
      <w:r>
        <w:rPr>
          <w:color w:val="000000"/>
          <w:spacing w:val="-12"/>
        </w:rPr>
        <w:t> </w:t>
      </w:r>
      <w:r>
        <w:rPr>
          <w:color w:val="000000"/>
        </w:rPr>
        <w:t>помещики. Отношения</w:t>
      </w:r>
      <w:r>
        <w:rPr>
          <w:color w:val="000000"/>
          <w:spacing w:val="37"/>
        </w:rPr>
        <w:t> </w:t>
      </w:r>
      <w:r>
        <w:rPr>
          <w:color w:val="000000"/>
        </w:rPr>
        <w:t>самозванца</w:t>
      </w:r>
      <w:r>
        <w:rPr>
          <w:color w:val="000000"/>
          <w:spacing w:val="37"/>
        </w:rPr>
        <w:t> </w:t>
      </w:r>
      <w:r>
        <w:rPr>
          <w:color w:val="000000"/>
        </w:rPr>
        <w:t>с</w:t>
      </w:r>
      <w:r>
        <w:rPr>
          <w:color w:val="000000"/>
          <w:spacing w:val="37"/>
        </w:rPr>
        <w:t> </w:t>
      </w:r>
      <w:r>
        <w:rPr>
          <w:color w:val="000000"/>
        </w:rPr>
        <w:t>Сигизмундом</w:t>
      </w:r>
      <w:r>
        <w:rPr>
          <w:color w:val="000000"/>
          <w:spacing w:val="37"/>
        </w:rPr>
        <w:t> </w:t>
      </w:r>
      <w:r>
        <w:rPr>
          <w:color w:val="000000"/>
        </w:rPr>
        <w:t>III</w:t>
      </w:r>
      <w:r>
        <w:rPr>
          <w:color w:val="000000"/>
          <w:spacing w:val="37"/>
        </w:rPr>
        <w:t> </w:t>
      </w:r>
      <w:r>
        <w:rPr>
          <w:color w:val="000000"/>
        </w:rPr>
        <w:t>также</w:t>
      </w:r>
      <w:r>
        <w:rPr>
          <w:color w:val="000000"/>
          <w:spacing w:val="37"/>
        </w:rPr>
        <w:t> </w:t>
      </w:r>
      <w:r>
        <w:rPr>
          <w:color w:val="000000"/>
        </w:rPr>
        <w:t>сделались</w:t>
      </w:r>
      <w:r>
        <w:rPr>
          <w:color w:val="000000"/>
          <w:spacing w:val="37"/>
        </w:rPr>
        <w:t> </w:t>
      </w:r>
      <w:r>
        <w:rPr>
          <w:color w:val="000000"/>
        </w:rPr>
        <w:t>напряжённы- ми. Лжедмитрий осознавал, насколько опасны взятые им обязательства, свя- занные</w:t>
      </w:r>
      <w:r>
        <w:rPr>
          <w:color w:val="000000"/>
          <w:spacing w:val="-2"/>
        </w:rPr>
        <w:t> </w:t>
      </w:r>
      <w:r>
        <w:rPr>
          <w:color w:val="000000"/>
        </w:rPr>
        <w:t>с</w:t>
      </w:r>
      <w:r>
        <w:rPr>
          <w:color w:val="000000"/>
          <w:spacing w:val="-2"/>
        </w:rPr>
        <w:t> </w:t>
      </w:r>
      <w:r>
        <w:rPr>
          <w:color w:val="000000"/>
        </w:rPr>
        <w:t>территориальными</w:t>
      </w:r>
      <w:r>
        <w:rPr>
          <w:color w:val="000000"/>
          <w:spacing w:val="-2"/>
        </w:rPr>
        <w:t> </w:t>
      </w:r>
      <w:r>
        <w:rPr>
          <w:color w:val="000000"/>
        </w:rPr>
        <w:t>уступками</w:t>
      </w:r>
      <w:r>
        <w:rPr>
          <w:color w:val="000000"/>
          <w:spacing w:val="-2"/>
        </w:rPr>
        <w:t> </w:t>
      </w:r>
      <w:r>
        <w:rPr>
          <w:color w:val="000000"/>
        </w:rPr>
        <w:t>и</w:t>
      </w:r>
      <w:r>
        <w:rPr>
          <w:color w:val="000000"/>
          <w:spacing w:val="-2"/>
        </w:rPr>
        <w:t> </w:t>
      </w:r>
      <w:r>
        <w:rPr>
          <w:color w:val="000000"/>
        </w:rPr>
        <w:t>распространением</w:t>
      </w:r>
      <w:r>
        <w:rPr>
          <w:color w:val="000000"/>
          <w:spacing w:val="-2"/>
        </w:rPr>
        <w:t> </w:t>
      </w:r>
      <w:r>
        <w:rPr>
          <w:color w:val="000000"/>
        </w:rPr>
        <w:t>католицизма.</w:t>
      </w:r>
      <w:r>
        <w:rPr>
          <w:color w:val="000000"/>
          <w:spacing w:val="-2"/>
        </w:rPr>
        <w:t> </w:t>
      </w:r>
      <w:r>
        <w:rPr>
          <w:color w:val="000000"/>
        </w:rPr>
        <w:t>Он попытался</w:t>
      </w:r>
      <w:r>
        <w:rPr>
          <w:color w:val="000000"/>
          <w:spacing w:val="40"/>
        </w:rPr>
        <w:t> </w:t>
      </w:r>
      <w:r>
        <w:rPr>
          <w:color w:val="000000"/>
        </w:rPr>
        <w:t>уклониться</w:t>
      </w:r>
      <w:r>
        <w:rPr>
          <w:color w:val="000000"/>
          <w:spacing w:val="40"/>
        </w:rPr>
        <w:t> </w:t>
      </w:r>
      <w:r>
        <w:rPr>
          <w:color w:val="000000"/>
        </w:rPr>
        <w:t>от</w:t>
      </w:r>
      <w:r>
        <w:rPr>
          <w:color w:val="000000"/>
          <w:spacing w:val="40"/>
        </w:rPr>
        <w:t> </w:t>
      </w:r>
      <w:r>
        <w:rPr>
          <w:color w:val="000000"/>
        </w:rPr>
        <w:t>их</w:t>
      </w:r>
      <w:r>
        <w:rPr>
          <w:color w:val="000000"/>
          <w:spacing w:val="40"/>
        </w:rPr>
        <w:t> </w:t>
      </w:r>
      <w:r>
        <w:rPr>
          <w:color w:val="000000"/>
        </w:rPr>
        <w:t>исполнения,</w:t>
      </w:r>
      <w:r>
        <w:rPr>
          <w:color w:val="000000"/>
          <w:spacing w:val="40"/>
        </w:rPr>
        <w:t> </w:t>
      </w:r>
      <w:r>
        <w:rPr>
          <w:color w:val="000000"/>
        </w:rPr>
        <w:t>призвав</w:t>
      </w:r>
      <w:r>
        <w:rPr>
          <w:color w:val="000000"/>
          <w:spacing w:val="40"/>
        </w:rPr>
        <w:t> </w:t>
      </w:r>
      <w:r>
        <w:rPr>
          <w:color w:val="000000"/>
        </w:rPr>
        <w:t>христианских</w:t>
      </w:r>
      <w:r>
        <w:rPr>
          <w:color w:val="000000"/>
          <w:spacing w:val="40"/>
        </w:rPr>
        <w:t> </w:t>
      </w:r>
      <w:r>
        <w:rPr>
          <w:color w:val="000000"/>
        </w:rPr>
        <w:t>государей и</w:t>
      </w:r>
      <w:r>
        <w:rPr>
          <w:color w:val="000000"/>
          <w:spacing w:val="12"/>
        </w:rPr>
        <w:t> </w:t>
      </w:r>
      <w:r>
        <w:rPr>
          <w:color w:val="000000"/>
        </w:rPr>
        <w:t>папский</w:t>
      </w:r>
      <w:r>
        <w:rPr>
          <w:color w:val="000000"/>
          <w:spacing w:val="12"/>
        </w:rPr>
        <w:t> </w:t>
      </w:r>
      <w:r>
        <w:rPr>
          <w:color w:val="000000"/>
        </w:rPr>
        <w:t>престол</w:t>
      </w:r>
      <w:r>
        <w:rPr>
          <w:color w:val="000000"/>
          <w:spacing w:val="12"/>
        </w:rPr>
        <w:t> </w:t>
      </w:r>
      <w:r>
        <w:rPr>
          <w:color w:val="000000"/>
        </w:rPr>
        <w:t>к</w:t>
      </w:r>
      <w:r>
        <w:rPr>
          <w:color w:val="000000"/>
          <w:spacing w:val="12"/>
        </w:rPr>
        <w:t> </w:t>
      </w:r>
      <w:r>
        <w:rPr>
          <w:color w:val="000000"/>
        </w:rPr>
        <w:t>войне</w:t>
      </w:r>
      <w:r>
        <w:rPr>
          <w:color w:val="000000"/>
          <w:spacing w:val="12"/>
        </w:rPr>
        <w:t> </w:t>
      </w:r>
      <w:r>
        <w:rPr>
          <w:color w:val="000000"/>
        </w:rPr>
        <w:t>против</w:t>
      </w:r>
      <w:r>
        <w:rPr>
          <w:color w:val="000000"/>
          <w:spacing w:val="12"/>
        </w:rPr>
        <w:t> </w:t>
      </w:r>
      <w:r>
        <w:rPr>
          <w:color w:val="000000"/>
        </w:rPr>
        <w:t>Османской</w:t>
      </w:r>
      <w:r>
        <w:rPr>
          <w:color w:val="000000"/>
          <w:spacing w:val="12"/>
        </w:rPr>
        <w:t> </w:t>
      </w:r>
      <w:r>
        <w:rPr>
          <w:color w:val="000000"/>
        </w:rPr>
        <w:t>империи</w:t>
      </w:r>
      <w:r>
        <w:rPr>
          <w:color w:val="000000"/>
          <w:spacing w:val="12"/>
        </w:rPr>
        <w:t> </w:t>
      </w:r>
      <w:r>
        <w:rPr>
          <w:color w:val="000000"/>
        </w:rPr>
        <w:t>и</w:t>
      </w:r>
      <w:r>
        <w:rPr>
          <w:color w:val="000000"/>
          <w:spacing w:val="12"/>
        </w:rPr>
        <w:t> </w:t>
      </w:r>
      <w:r>
        <w:rPr>
          <w:color w:val="000000"/>
        </w:rPr>
        <w:t>Крымского</w:t>
      </w:r>
      <w:r>
        <w:rPr>
          <w:color w:val="000000"/>
          <w:spacing w:val="12"/>
        </w:rPr>
        <w:t> </w:t>
      </w:r>
      <w:r>
        <w:rPr>
          <w:color w:val="000000"/>
          <w:spacing w:val="-2"/>
        </w:rPr>
        <w:t>ханства.</w:t>
      </w:r>
    </w:p>
    <w:p>
      <w:pPr>
        <w:pStyle w:val="BodyText"/>
        <w:spacing w:before="9"/>
        <w:rPr>
          <w:sz w:val="13"/>
        </w:rPr>
      </w:pPr>
      <w:r>
        <w:rPr/>
        <w:pict>
          <v:group style="position:absolute;margin-left:36.553001pt;margin-top:9.463964pt;width:399.5pt;height:190.05pt;mso-position-horizontal-relative:page;mso-position-vertical-relative:paragraph;z-index:-15611392;mso-wrap-distance-left:0;mso-wrap-distance-right:0" id="docshapegroup1346" coordorigin="731,189" coordsize="7990,3801">
            <v:rect style="position:absolute;left:731;top:189;width:5645;height:2290" id="docshape1347" filled="true" fillcolor="#000000" stroked="false">
              <v:fill opacity="32768f" type="solid"/>
            </v:rect>
            <v:rect style="position:absolute;left:793;top:251;width:5522;height:2168" id="docshape1348" filled="true" fillcolor="#ffffff" stroked="false">
              <v:fill type="solid"/>
            </v:rect>
            <v:shape style="position:absolute;left:850;top:308;width:1606;height:1568" type="#_x0000_t75" id="docshape1349" stroked="false">
              <v:imagedata r:id="rId263" o:title=""/>
            </v:shape>
            <v:rect style="position:absolute;left:731;top:2749;width:5847;height:1239" id="docshape1350" filled="true" fillcolor="#000000" stroked="false">
              <v:fill opacity="32768f" type="solid"/>
            </v:rect>
            <v:rect style="position:absolute;left:793;top:2812;width:5726;height:1118" id="docshape1351" filled="true" fillcolor="#ffffff" stroked="false">
              <v:fill type="solid"/>
            </v:rect>
            <v:rect style="position:absolute;left:6445;top:1103;width:2276;height:2888" id="docshape1352" filled="true" fillcolor="#000000" stroked="false">
              <v:fill opacity="32768f" type="solid"/>
            </v:rect>
            <v:shape style="position:absolute;left:6518;top:1175;width:2135;height:2745" type="#_x0000_t75" id="docshape1353" stroked="false">
              <v:imagedata r:id="rId264" o:title=""/>
            </v:shape>
            <v:rect style="position:absolute;left:6518;top:1175;width:2135;height:2745" id="docshape1354" filled="false" stroked="true" strokeweight="1pt" strokecolor="#ffffff">
              <v:stroke dashstyle="solid"/>
            </v:rect>
            <v:shape style="position:absolute;left:731;top:189;width:7990;height:3801" type="#_x0000_t202" id="docshape1355" filled="false" stroked="false">
              <v:textbox inset="0,0,0,0">
                <w:txbxContent>
                  <w:p>
                    <w:pPr>
                      <w:spacing w:line="222" w:lineRule="exact" w:before="142"/>
                      <w:ind w:left="2008" w:right="0" w:firstLine="0"/>
                      <w:jc w:val="both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Монета</w:t>
                    </w:r>
                    <w:r>
                      <w:rPr>
                        <w:rFonts w:ascii="Calibri" w:hAnsi="Calibri"/>
                        <w:b/>
                        <w:spacing w:val="2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с</w:t>
                    </w:r>
                    <w:r>
                      <w:rPr>
                        <w:rFonts w:ascii="Calibri" w:hAnsi="Calibri"/>
                        <w:b/>
                        <w:spacing w:val="2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портретом</w:t>
                    </w:r>
                    <w:r>
                      <w:rPr>
                        <w:rFonts w:ascii="Calibri" w:hAnsi="Calibri"/>
                        <w:b/>
                        <w:spacing w:val="2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Лжедмитрия</w:t>
                    </w:r>
                    <w:r>
                      <w:rPr>
                        <w:rFonts w:ascii="Calibri" w:hAnsi="Calibri"/>
                        <w:b/>
                        <w:spacing w:val="2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5"/>
                        <w:w w:val="110"/>
                        <w:sz w:val="19"/>
                      </w:rPr>
                      <w:t>I.</w:t>
                    </w:r>
                  </w:p>
                  <w:p>
                    <w:pPr>
                      <w:spacing w:line="211" w:lineRule="exact" w:before="0"/>
                      <w:ind w:left="2008" w:right="0" w:firstLine="0"/>
                      <w:jc w:val="both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z w:val="19"/>
                      </w:rPr>
                      <w:t>1606</w:t>
                    </w:r>
                    <w:r>
                      <w:rPr>
                        <w:rFonts w:ascii="Trebuchet MS" w:hAnsi="Trebuchet MS"/>
                        <w:i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sz w:val="19"/>
                      </w:rPr>
                      <w:t>г.</w:t>
                    </w:r>
                  </w:p>
                  <w:p>
                    <w:pPr>
                      <w:spacing w:line="220" w:lineRule="auto" w:before="109"/>
                      <w:ind w:left="2008" w:right="2516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Отправляясь в 1605 г. походом </w:t>
                    </w:r>
                    <w:r>
                      <w:rPr>
                        <w:sz w:val="19"/>
                      </w:rPr>
                      <w:t>на Москву,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самозванец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взял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собой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изго- товленные в Польше штемпели. С их помощью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были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отчеканены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профиль- ные</w:t>
                    </w:r>
                    <w:r>
                      <w:rPr>
                        <w:spacing w:val="1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медальоны</w:t>
                    </w:r>
                    <w:r>
                      <w:rPr>
                        <w:spacing w:val="1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«царя</w:t>
                    </w:r>
                    <w:r>
                      <w:rPr>
                        <w:spacing w:val="1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Дмитрия</w:t>
                    </w:r>
                    <w:r>
                      <w:rPr>
                        <w:spacing w:val="17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Ива-</w:t>
                    </w:r>
                  </w:p>
                  <w:p>
                    <w:pPr>
                      <w:spacing w:line="220" w:lineRule="auto" w:before="0"/>
                      <w:ind w:left="175" w:right="2516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новича»,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которые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предназначались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для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раздачи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время </w:t>
                    </w:r>
                    <w:r>
                      <w:rPr>
                        <w:spacing w:val="-2"/>
                        <w:sz w:val="19"/>
                      </w:rPr>
                      <w:t>коронации.</w:t>
                    </w:r>
                  </w:p>
                </w:txbxContent>
              </v:textbox>
              <w10:wrap type="none"/>
            </v:shape>
            <v:shape style="position:absolute;left:793;top:2812;width:5726;height:1118" type="#_x0000_t202" id="docshape1356" filled="false" stroked="false">
              <v:textbox inset="0,0,0,0">
                <w:txbxContent>
                  <w:p>
                    <w:pPr>
                      <w:spacing w:before="80"/>
                      <w:ind w:left="113" w:right="0" w:firstLine="0"/>
                      <w:jc w:val="both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«Портрет</w:t>
                    </w:r>
                    <w:r>
                      <w:rPr>
                        <w:rFonts w:ascii="Calibri" w:hAnsi="Calibri"/>
                        <w:b/>
                        <w:spacing w:val="2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Сигизмунда</w:t>
                    </w:r>
                    <w:r>
                      <w:rPr>
                        <w:rFonts w:ascii="Calibri" w:hAnsi="Calibri"/>
                        <w:b/>
                        <w:spacing w:val="2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III».</w:t>
                    </w:r>
                    <w:r>
                      <w:rPr>
                        <w:rFonts w:ascii="Calibri" w:hAnsi="Calibri"/>
                        <w:b/>
                        <w:spacing w:val="3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Неизвестный</w:t>
                    </w:r>
                    <w:r>
                      <w:rPr>
                        <w:rFonts w:ascii="Trebuchet MS" w:hAnsi="Trebuchet MS"/>
                        <w:i/>
                        <w:spacing w:val="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105"/>
                        <w:sz w:val="19"/>
                      </w:rPr>
                      <w:t>художник</w:t>
                    </w:r>
                  </w:p>
                  <w:p>
                    <w:pPr>
                      <w:spacing w:line="220" w:lineRule="auto" w:before="100"/>
                      <w:ind w:left="113" w:right="292" w:firstLine="0"/>
                      <w:jc w:val="both"/>
                      <w:rPr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>Главной задачей своего правления Сигизмунд III </w:t>
                    </w:r>
                    <w:r>
                      <w:rPr>
                        <w:w w:val="95"/>
                        <w:sz w:val="19"/>
                      </w:rPr>
                      <w:t>поставил </w:t>
                    </w:r>
                    <w:r>
                      <w:rPr>
                        <w:spacing w:val="-2"/>
                        <w:sz w:val="19"/>
                      </w:rPr>
                      <w:t>укрепление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Речи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Посполитой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католицизма,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ликвидацию </w:t>
                    </w:r>
                    <w:r>
                      <w:rPr>
                        <w:sz w:val="19"/>
                      </w:rPr>
                      <w:t>православия и протестантизма.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3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</w:pPr>
    </w:p>
    <w:p>
      <w:pPr>
        <w:pStyle w:val="BodyText"/>
        <w:ind w:left="2834"/>
      </w:pPr>
      <w:r>
        <w:rPr/>
        <w:pict>
          <v:shape style="width:277.8pt;height:39.25pt;mso-position-horizontal-relative:char;mso-position-vertical-relative:line" type="#_x0000_t202" id="docshape1357" filled="false" stroked="false">
            <w10:anchorlock/>
            <v:textbox inset="0,0,0,0">
              <w:txbxContent>
                <w:p>
                  <w:pPr>
                    <w:spacing w:before="106"/>
                    <w:ind w:left="283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«Лжедмитрий</w:t>
                  </w:r>
                  <w:r>
                    <w:rPr>
                      <w:rFonts w:ascii="Calibri" w:hAnsi="Calibri"/>
                      <w:b/>
                      <w:spacing w:val="11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I».</w:t>
                  </w:r>
                  <w:r>
                    <w:rPr>
                      <w:rFonts w:ascii="Calibri" w:hAnsi="Calibri"/>
                      <w:b/>
                      <w:spacing w:val="11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Гравюра.</w:t>
                  </w:r>
                  <w:r>
                    <w:rPr>
                      <w:rFonts w:ascii="Trebuchet MS" w:hAnsi="Trebuchet MS"/>
                      <w:i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Л.</w:t>
                  </w:r>
                  <w:r>
                    <w:rPr>
                      <w:rFonts w:ascii="Trebuchet MS" w:hAnsi="Trebuchet MS"/>
                      <w:i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Килиан.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1606</w:t>
                  </w:r>
                  <w:r>
                    <w:rPr>
                      <w:rFonts w:ascii="Trebuchet MS" w:hAnsi="Trebuchet MS"/>
                      <w:i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5"/>
                      <w:sz w:val="19"/>
                    </w:rPr>
                    <w:t>г.</w:t>
                  </w:r>
                </w:p>
                <w:p>
                  <w:pPr>
                    <w:spacing w:before="82"/>
                    <w:ind w:left="283" w:right="0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95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43"/>
                      <w:sz w:val="20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Как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самозванец</w:t>
                  </w:r>
                  <w:r>
                    <w:rPr>
                      <w:rFonts w:ascii="Tahoma" w:hAnsi="Tahoma"/>
                      <w:spacing w:val="-11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смог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стать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царём?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line="223" w:lineRule="auto" w:before="111"/>
        <w:ind w:left="3118" w:right="791" w:firstLine="340"/>
        <w:jc w:val="both"/>
      </w:pPr>
      <w:r>
        <w:rPr/>
        <w:pict>
          <v:group style="position:absolute;margin-left:22.379999pt;margin-top:-45.456245pt;width:400.3pt;height:146.2pt;mso-position-horizontal-relative:page;mso-position-vertical-relative:paragraph;z-index:-21876224" id="docshapegroup1358" coordorigin="448,-909" coordsize="8006,2924">
            <v:rect style="position:absolute;left:2772;top:-910;width:5681;height:821" id="docshape1359" filled="true" fillcolor="#000000" stroked="false">
              <v:fill opacity="32768f" type="solid"/>
            </v:rect>
            <v:rect style="position:absolute;left:2834;top:-847;width:5556;height:698" id="docshape1360" filled="true" fillcolor="#ffffff" stroked="false">
              <v:fill type="solid"/>
            </v:rect>
            <v:rect style="position:absolute;left:447;top:-910;width:2448;height:2924" id="docshape1361" filled="true" fillcolor="#000000" stroked="false">
              <v:fill opacity="32768f" type="solid"/>
            </v:rect>
            <v:shape style="position:absolute;left:520;top:-835;width:2304;height:2782" type="#_x0000_t75" id="docshape1362" stroked="false">
              <v:imagedata r:id="rId265" o:title=""/>
            </v:shape>
            <v:rect style="position:absolute;left:520;top:-837;width:2305;height:2784" id="docshape1363" filled="false" stroked="true" strokeweight="1pt" strokecolor="#ffffff">
              <v:stroke dashstyle="solid"/>
            </v:rect>
            <w10:wrap type="none"/>
          </v:group>
        </w:pict>
      </w:r>
      <w:r>
        <w:rPr/>
        <w:t>Призыв</w:t>
      </w:r>
      <w:r>
        <w:rPr>
          <w:spacing w:val="-1"/>
        </w:rPr>
        <w:t> </w:t>
      </w:r>
      <w:r>
        <w:rPr/>
        <w:t>этот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был</w:t>
      </w:r>
      <w:r>
        <w:rPr>
          <w:spacing w:val="-1"/>
        </w:rPr>
        <w:t> </w:t>
      </w:r>
      <w:r>
        <w:rPr/>
        <w:t>услышан,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сам</w:t>
      </w:r>
      <w:r>
        <w:rPr>
          <w:spacing w:val="-1"/>
        </w:rPr>
        <w:t> </w:t>
      </w:r>
      <w:r>
        <w:rPr/>
        <w:t>Лжедмитрий энергично готовился к будущей войне. В Елец, где должны</w:t>
      </w:r>
      <w:r>
        <w:rPr>
          <w:spacing w:val="80"/>
        </w:rPr>
        <w:t> </w:t>
      </w:r>
      <w:r>
        <w:rPr/>
        <w:t>были</w:t>
      </w:r>
      <w:r>
        <w:rPr>
          <w:spacing w:val="80"/>
        </w:rPr>
        <w:t> </w:t>
      </w:r>
      <w:r>
        <w:rPr/>
        <w:t>собраться</w:t>
      </w:r>
      <w:r>
        <w:rPr>
          <w:spacing w:val="80"/>
        </w:rPr>
        <w:t> </w:t>
      </w:r>
      <w:r>
        <w:rPr/>
        <w:t>войска,</w:t>
      </w:r>
      <w:r>
        <w:rPr>
          <w:spacing w:val="80"/>
        </w:rPr>
        <w:t> </w:t>
      </w:r>
      <w:r>
        <w:rPr/>
        <w:t>потянулись</w:t>
      </w:r>
      <w:r>
        <w:rPr>
          <w:spacing w:val="80"/>
        </w:rPr>
        <w:t> </w:t>
      </w:r>
      <w:r>
        <w:rPr/>
        <w:t>обозы с</w:t>
      </w:r>
      <w:r>
        <w:rPr>
          <w:spacing w:val="40"/>
        </w:rPr>
        <w:t> </w:t>
      </w:r>
      <w:r>
        <w:rPr/>
        <w:t>припасами.</w:t>
      </w:r>
      <w:r>
        <w:rPr>
          <w:spacing w:val="40"/>
        </w:rPr>
        <w:t> </w:t>
      </w:r>
      <w:r>
        <w:rPr/>
        <w:t>Были</w:t>
      </w:r>
      <w:r>
        <w:rPr>
          <w:spacing w:val="40"/>
        </w:rPr>
        <w:t> </w:t>
      </w:r>
      <w:r>
        <w:rPr/>
        <w:t>устроены</w:t>
      </w:r>
      <w:r>
        <w:rPr>
          <w:spacing w:val="40"/>
        </w:rPr>
        <w:t> </w:t>
      </w:r>
      <w:r>
        <w:rPr/>
        <w:t>масштабные</w:t>
      </w:r>
      <w:r>
        <w:rPr>
          <w:spacing w:val="40"/>
        </w:rPr>
        <w:t> </w:t>
      </w:r>
      <w:r>
        <w:rPr/>
        <w:t>манёвры, в ходе которых стрельцы штурмовали гуляй-город — крепость на колёсах. Амбразуры крепости, расписан- ные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виде</w:t>
      </w:r>
      <w:r>
        <w:rPr>
          <w:spacing w:val="-1"/>
        </w:rPr>
        <w:t> </w:t>
      </w:r>
      <w:r>
        <w:rPr/>
        <w:t>чёртовых</w:t>
      </w:r>
      <w:r>
        <w:rPr>
          <w:spacing w:val="-1"/>
        </w:rPr>
        <w:t> </w:t>
      </w:r>
      <w:r>
        <w:rPr/>
        <w:t>голов,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пушками,</w:t>
      </w:r>
      <w:r>
        <w:rPr>
          <w:spacing w:val="-1"/>
        </w:rPr>
        <w:t> </w:t>
      </w:r>
      <w:r>
        <w:rPr/>
        <w:t>извергавшими огонь, сильно смущали русских людей. По свидетель- ству</w:t>
      </w:r>
      <w:r>
        <w:rPr>
          <w:spacing w:val="-3"/>
        </w:rPr>
        <w:t> </w:t>
      </w:r>
      <w:r>
        <w:rPr/>
        <w:t>одного</w:t>
      </w:r>
      <w:r>
        <w:rPr>
          <w:spacing w:val="-2"/>
        </w:rPr>
        <w:t> </w:t>
      </w:r>
      <w:r>
        <w:rPr/>
        <w:t>иностранца,</w:t>
      </w:r>
      <w:r>
        <w:rPr>
          <w:spacing w:val="-2"/>
        </w:rPr>
        <w:t> </w:t>
      </w:r>
      <w:r>
        <w:rPr/>
        <w:t>«москвитяне</w:t>
      </w:r>
      <w:r>
        <w:rPr>
          <w:spacing w:val="-2"/>
        </w:rPr>
        <w:t> </w:t>
      </w:r>
      <w:r>
        <w:rPr/>
        <w:t>назвали</w:t>
      </w:r>
      <w:r>
        <w:rPr>
          <w:spacing w:val="-3"/>
        </w:rPr>
        <w:t> </w:t>
      </w:r>
      <w:r>
        <w:rPr/>
        <w:t>эту</w:t>
      </w:r>
      <w:r>
        <w:rPr>
          <w:spacing w:val="-2"/>
        </w:rPr>
        <w:t> </w:t>
      </w:r>
      <w:r>
        <w:rPr>
          <w:spacing w:val="-4"/>
        </w:rPr>
        <w:t>кре-</w:t>
      </w:r>
    </w:p>
    <w:p>
      <w:pPr>
        <w:pStyle w:val="BodyText"/>
        <w:spacing w:line="223" w:lineRule="auto" w:before="4"/>
        <w:ind w:left="793" w:right="792"/>
        <w:jc w:val="both"/>
      </w:pPr>
      <w:r>
        <w:rPr/>
        <w:t>пость адским чудовищем, и после смерти Дмитрия, которого они называли чародеем, говорили, что он на время запер там чёрта».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Тщеславный</w:t>
      </w:r>
      <w:r>
        <w:rPr>
          <w:spacing w:val="-3"/>
        </w:rPr>
        <w:t> </w:t>
      </w:r>
      <w:r>
        <w:rPr/>
        <w:t>самозванец</w:t>
      </w:r>
      <w:r>
        <w:rPr>
          <w:spacing w:val="-3"/>
        </w:rPr>
        <w:t> </w:t>
      </w:r>
      <w:r>
        <w:rPr/>
        <w:t>уже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довольствоваться</w:t>
      </w:r>
      <w:r>
        <w:rPr>
          <w:spacing w:val="-3"/>
        </w:rPr>
        <w:t> </w:t>
      </w:r>
      <w:r>
        <w:rPr/>
        <w:t>царским</w:t>
      </w:r>
      <w:r>
        <w:rPr>
          <w:spacing w:val="-3"/>
        </w:rPr>
        <w:t> </w:t>
      </w:r>
      <w:r>
        <w:rPr/>
        <w:t>титулом.</w:t>
      </w:r>
      <w:r>
        <w:rPr>
          <w:spacing w:val="-3"/>
        </w:rPr>
        <w:t> </w:t>
      </w:r>
      <w:r>
        <w:rPr/>
        <w:t>Амби- ции его шли дальше. В дипломатической переписке он объявил себя на евро- пейский манер императором. И был крайне оскорблён, когда </w:t>
      </w:r>
      <w:r>
        <w:rPr/>
        <w:t>приехавшие польские</w:t>
      </w:r>
      <w:r>
        <w:rPr>
          <w:spacing w:val="-14"/>
        </w:rPr>
        <w:t> </w:t>
      </w:r>
      <w:r>
        <w:rPr/>
        <w:t>послы</w:t>
      </w:r>
      <w:r>
        <w:rPr>
          <w:spacing w:val="-14"/>
        </w:rPr>
        <w:t> </w:t>
      </w:r>
      <w:r>
        <w:rPr/>
        <w:t>вручили</w:t>
      </w:r>
      <w:r>
        <w:rPr>
          <w:spacing w:val="-14"/>
        </w:rPr>
        <w:t> </w:t>
      </w:r>
      <w:r>
        <w:rPr/>
        <w:t>ему</w:t>
      </w:r>
      <w:r>
        <w:rPr>
          <w:spacing w:val="-14"/>
        </w:rPr>
        <w:t> </w:t>
      </w:r>
      <w:r>
        <w:rPr/>
        <w:t>грамоту,</w:t>
      </w:r>
      <w:r>
        <w:rPr>
          <w:spacing w:val="-14"/>
        </w:rPr>
        <w:t> </w:t>
      </w:r>
      <w:r>
        <w:rPr/>
        <w:t>где</w:t>
      </w:r>
      <w:r>
        <w:rPr>
          <w:spacing w:val="-14"/>
        </w:rPr>
        <w:t> </w:t>
      </w:r>
      <w:r>
        <w:rPr/>
        <w:t>он</w:t>
      </w:r>
      <w:r>
        <w:rPr>
          <w:spacing w:val="-14"/>
        </w:rPr>
        <w:t> </w:t>
      </w:r>
      <w:r>
        <w:rPr/>
        <w:t>титуловался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как…</w:t>
      </w:r>
      <w:r>
        <w:rPr>
          <w:spacing w:val="-13"/>
        </w:rPr>
        <w:t> </w:t>
      </w:r>
      <w:r>
        <w:rPr/>
        <w:t>великий князь московский.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Под</w:t>
      </w:r>
      <w:r>
        <w:rPr>
          <w:spacing w:val="-2"/>
        </w:rPr>
        <w:t> </w:t>
      </w:r>
      <w:r>
        <w:rPr/>
        <w:t>давлением</w:t>
      </w:r>
      <w:r>
        <w:rPr>
          <w:spacing w:val="-2"/>
        </w:rPr>
        <w:t> </w:t>
      </w:r>
      <w:r>
        <w:rPr/>
        <w:t>Боярской</w:t>
      </w:r>
      <w:r>
        <w:rPr>
          <w:spacing w:val="-2"/>
        </w:rPr>
        <w:t> </w:t>
      </w:r>
      <w:r>
        <w:rPr/>
        <w:t>думы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жителей</w:t>
      </w:r>
      <w:r>
        <w:rPr>
          <w:spacing w:val="-2"/>
        </w:rPr>
        <w:t> </w:t>
      </w:r>
      <w:r>
        <w:rPr/>
        <w:t>Москвы</w:t>
      </w:r>
      <w:r>
        <w:rPr>
          <w:spacing w:val="-2"/>
        </w:rPr>
        <w:t> </w:t>
      </w:r>
      <w:r>
        <w:rPr/>
        <w:t>Лжедмитрий</w:t>
      </w:r>
      <w:r>
        <w:rPr>
          <w:spacing w:val="-2"/>
        </w:rPr>
        <w:t> </w:t>
      </w:r>
      <w:r>
        <w:rPr/>
        <w:t>распустил польское наёмное войско и казаков. Было облегчено налоговое бремя для тягловых</w:t>
      </w:r>
      <w:r>
        <w:rPr>
          <w:spacing w:val="-2"/>
        </w:rPr>
        <w:t> </w:t>
      </w:r>
      <w:r>
        <w:rPr/>
        <w:t>людей,</w:t>
      </w:r>
      <w:r>
        <w:rPr>
          <w:spacing w:val="-2"/>
        </w:rPr>
        <w:t> </w:t>
      </w:r>
      <w:r>
        <w:rPr/>
        <w:t>поддержавших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походе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Москву.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скупился</w:t>
      </w:r>
      <w:r>
        <w:rPr>
          <w:spacing w:val="-2"/>
        </w:rPr>
        <w:t> </w:t>
      </w:r>
      <w:r>
        <w:rPr/>
        <w:t>самозва- нец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щедрые</w:t>
      </w:r>
      <w:r>
        <w:rPr>
          <w:spacing w:val="-8"/>
        </w:rPr>
        <w:t> </w:t>
      </w:r>
      <w:r>
        <w:rPr/>
        <w:t>пожалования</w:t>
      </w:r>
      <w:r>
        <w:rPr>
          <w:spacing w:val="-8"/>
        </w:rPr>
        <w:t> </w:t>
      </w:r>
      <w:r>
        <w:rPr/>
        <w:t>своим</w:t>
      </w:r>
      <w:r>
        <w:rPr>
          <w:spacing w:val="-8"/>
        </w:rPr>
        <w:t> </w:t>
      </w:r>
      <w:r>
        <w:rPr/>
        <w:t>сторонникам.</w:t>
      </w:r>
      <w:r>
        <w:rPr>
          <w:spacing w:val="-8"/>
        </w:rPr>
        <w:t> </w:t>
      </w:r>
      <w:r>
        <w:rPr/>
        <w:t>Благодаря</w:t>
      </w:r>
      <w:r>
        <w:rPr>
          <w:spacing w:val="-8"/>
        </w:rPr>
        <w:t> </w:t>
      </w:r>
      <w:r>
        <w:rPr/>
        <w:t>его</w:t>
      </w:r>
      <w:r>
        <w:rPr>
          <w:spacing w:val="-8"/>
        </w:rPr>
        <w:t> </w:t>
      </w:r>
      <w:r>
        <w:rPr/>
        <w:t>безудержно- му расточительству казна быстро опустела.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Необычный характер нового царя давал обильную пищу для толков. Дея- тельный и живой, он внимательно вникал в государственные дела, находя решения там, где терялись бояре. Но это лишь раздражало членов Боярской думы. Лжедмитрий самолично принимал челобитные. По царскому указу </w:t>
      </w:r>
      <w:r>
        <w:rPr/>
        <w:t>вое- вод,</w:t>
      </w:r>
      <w:r>
        <w:rPr>
          <w:spacing w:val="-6"/>
        </w:rPr>
        <w:t> </w:t>
      </w:r>
      <w:r>
        <w:rPr/>
        <w:t>уличённых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злоупотреблениях,</w:t>
      </w:r>
      <w:r>
        <w:rPr>
          <w:spacing w:val="-6"/>
        </w:rPr>
        <w:t> </w:t>
      </w:r>
      <w:r>
        <w:rPr/>
        <w:t>водили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улицам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подвешенной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шею взяткой — от кошелька до солёной рыбы, кто что взял!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Царь допускал множество вольностей, непозволительных с точки зрения русских людей для православного государя. При дворе большую силу взяли иноземцы.</w:t>
      </w:r>
      <w:r>
        <w:rPr>
          <w:spacing w:val="-10"/>
        </w:rPr>
        <w:t> </w:t>
      </w:r>
      <w:r>
        <w:rPr/>
        <w:t>Поощрялись</w:t>
      </w:r>
      <w:r>
        <w:rPr>
          <w:spacing w:val="-10"/>
        </w:rPr>
        <w:t> </w:t>
      </w:r>
      <w:r>
        <w:rPr/>
        <w:t>польские</w:t>
      </w:r>
      <w:r>
        <w:rPr>
          <w:spacing w:val="-10"/>
        </w:rPr>
        <w:t> </w:t>
      </w:r>
      <w:r>
        <w:rPr/>
        <w:t>манеры.</w:t>
      </w:r>
      <w:r>
        <w:rPr>
          <w:spacing w:val="-10"/>
        </w:rPr>
        <w:t> </w:t>
      </w:r>
      <w:r>
        <w:rPr/>
        <w:t>Лжедмитрий</w:t>
      </w:r>
      <w:r>
        <w:rPr>
          <w:spacing w:val="-10"/>
        </w:rPr>
        <w:t> </w:t>
      </w:r>
      <w:r>
        <w:rPr/>
        <w:t>открыто</w:t>
      </w:r>
      <w:r>
        <w:rPr>
          <w:spacing w:val="-10"/>
        </w:rPr>
        <w:t> </w:t>
      </w:r>
      <w:r>
        <w:rPr/>
        <w:t>заявлял</w:t>
      </w:r>
      <w:r>
        <w:rPr>
          <w:spacing w:val="-10"/>
        </w:rPr>
        <w:t> </w:t>
      </w:r>
      <w:r>
        <w:rPr/>
        <w:t>о</w:t>
      </w:r>
      <w:r>
        <w:rPr>
          <w:spacing w:val="-10"/>
        </w:rPr>
        <w:t> </w:t>
      </w:r>
      <w:r>
        <w:rPr/>
        <w:t>сво- ём намерении многое «доброе» перенять из Европы. Сам он нередко </w:t>
      </w:r>
      <w:r>
        <w:rPr/>
        <w:t>появлял- ся в польском платье, устраивал балы с музыкой и танцами. Лжедмитрий не афишировал свои связи с католиками, но в Москве его всё равно подозревали в симпатиях к иноверцам. Патриарх Иов, активный сторонник Годунова, был лишён патриаршества.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Недовольство среди подданных нарастало, а с ним и напряжённость, гро- зившая вылиться в открытое выступление.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40" w:lineRule="auto" w:before="91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Охарактеризуйте</w:t>
      </w:r>
      <w:r>
        <w:rPr>
          <w:spacing w:val="6"/>
          <w:sz w:val="19"/>
        </w:rPr>
        <w:t> </w:t>
      </w:r>
      <w:r>
        <w:rPr>
          <w:w w:val="95"/>
          <w:sz w:val="19"/>
        </w:rPr>
        <w:t>внутреннюю</w:t>
      </w:r>
      <w:r>
        <w:rPr>
          <w:spacing w:val="6"/>
          <w:sz w:val="19"/>
        </w:rPr>
        <w:t> </w:t>
      </w:r>
      <w:r>
        <w:rPr>
          <w:w w:val="95"/>
          <w:sz w:val="19"/>
        </w:rPr>
        <w:t>политику</w:t>
      </w:r>
      <w:r>
        <w:rPr>
          <w:spacing w:val="6"/>
          <w:sz w:val="19"/>
        </w:rPr>
        <w:t> </w:t>
      </w:r>
      <w:r>
        <w:rPr>
          <w:w w:val="95"/>
          <w:sz w:val="19"/>
        </w:rPr>
        <w:t>Лжедмитрия</w:t>
      </w:r>
      <w:r>
        <w:rPr>
          <w:spacing w:val="6"/>
          <w:sz w:val="19"/>
        </w:rPr>
        <w:t> </w:t>
      </w:r>
      <w:r>
        <w:rPr>
          <w:spacing w:val="-5"/>
          <w:w w:val="95"/>
          <w:sz w:val="19"/>
        </w:rPr>
        <w:t>I.</w:t>
      </w:r>
    </w:p>
    <w:p>
      <w:pPr>
        <w:pStyle w:val="BodyText"/>
        <w:spacing w:before="3"/>
        <w:rPr>
          <w:rFonts w:ascii="Tahoma"/>
          <w:sz w:val="19"/>
        </w:rPr>
      </w:pPr>
    </w:p>
    <w:p>
      <w:pPr>
        <w:spacing w:line="213" w:lineRule="auto" w:before="0"/>
        <w:ind w:left="793" w:right="791" w:firstLine="0"/>
        <w:jc w:val="both"/>
        <w:rPr>
          <w:rFonts w:ascii="Book Antiqua" w:hAnsi="Book Antiqua"/>
          <w:i/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4</w:t>
      </w:r>
      <w:r>
        <w:rPr>
          <w:rFonts w:ascii="Calibri" w:hAnsi="Calibri"/>
          <w:b/>
          <w:color w:val="FFFFFF"/>
          <w:spacing w:val="-5"/>
          <w:w w:val="105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Восстание</w:t>
      </w:r>
      <w:r>
        <w:rPr>
          <w:rFonts w:ascii="Calibri" w:hAnsi="Calibri"/>
          <w:b/>
          <w:color w:val="DB413F"/>
          <w:spacing w:val="32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</w:t>
      </w:r>
      <w:r>
        <w:rPr>
          <w:rFonts w:ascii="Calibri" w:hAnsi="Calibri"/>
          <w:b/>
          <w:color w:val="DB413F"/>
          <w:spacing w:val="32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Москве.</w:t>
      </w:r>
      <w:r>
        <w:rPr>
          <w:rFonts w:ascii="Calibri" w:hAnsi="Calibri"/>
          <w:b/>
          <w:color w:val="DB413F"/>
          <w:spacing w:val="32"/>
          <w:w w:val="105"/>
          <w:sz w:val="20"/>
        </w:rPr>
        <w:t> </w:t>
      </w:r>
      <w:r>
        <w:rPr>
          <w:color w:val="000000"/>
          <w:w w:val="105"/>
          <w:sz w:val="20"/>
        </w:rPr>
        <w:t>Особенно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сильное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брожение</w:t>
      </w:r>
      <w:r>
        <w:rPr>
          <w:color w:val="000000"/>
          <w:spacing w:val="21"/>
          <w:w w:val="105"/>
          <w:sz w:val="20"/>
        </w:rPr>
        <w:t> </w:t>
      </w:r>
      <w:r>
        <w:rPr>
          <w:color w:val="000000"/>
          <w:w w:val="105"/>
          <w:sz w:val="20"/>
        </w:rPr>
        <w:t>вызвала</w:t>
      </w:r>
      <w:r>
        <w:rPr>
          <w:color w:val="000000"/>
          <w:spacing w:val="21"/>
          <w:w w:val="105"/>
          <w:sz w:val="20"/>
        </w:rPr>
        <w:t> </w:t>
      </w:r>
      <w:r>
        <w:rPr>
          <w:color w:val="000000"/>
          <w:w w:val="105"/>
          <w:sz w:val="20"/>
        </w:rPr>
        <w:t>свадьба</w:t>
      </w:r>
      <w:r>
        <w:rPr>
          <w:color w:val="000000"/>
          <w:spacing w:val="22"/>
          <w:w w:val="105"/>
          <w:sz w:val="20"/>
        </w:rPr>
        <w:t> </w:t>
      </w:r>
      <w:r>
        <w:rPr>
          <w:color w:val="000000"/>
          <w:w w:val="105"/>
          <w:sz w:val="20"/>
        </w:rPr>
        <w:t>царя с</w:t>
      </w:r>
      <w:r>
        <w:rPr>
          <w:color w:val="000000"/>
          <w:spacing w:val="-2"/>
          <w:w w:val="105"/>
          <w:sz w:val="20"/>
        </w:rPr>
        <w:t> </w:t>
      </w:r>
      <w:r>
        <w:rPr>
          <w:color w:val="000000"/>
          <w:w w:val="105"/>
          <w:sz w:val="20"/>
        </w:rPr>
        <w:t>дочерью</w:t>
      </w:r>
      <w:r>
        <w:rPr>
          <w:color w:val="000000"/>
          <w:spacing w:val="-2"/>
          <w:w w:val="105"/>
          <w:sz w:val="20"/>
        </w:rPr>
        <w:t> </w:t>
      </w:r>
      <w:r>
        <w:rPr>
          <w:color w:val="000000"/>
          <w:w w:val="105"/>
          <w:sz w:val="20"/>
        </w:rPr>
        <w:t>польского</w:t>
      </w:r>
      <w:r>
        <w:rPr>
          <w:color w:val="000000"/>
          <w:spacing w:val="-2"/>
          <w:w w:val="105"/>
          <w:sz w:val="20"/>
        </w:rPr>
        <w:t> </w:t>
      </w:r>
      <w:r>
        <w:rPr>
          <w:color w:val="000000"/>
          <w:w w:val="105"/>
          <w:sz w:val="20"/>
        </w:rPr>
        <w:t>вельможи</w:t>
      </w:r>
      <w:r>
        <w:rPr>
          <w:color w:val="000000"/>
          <w:spacing w:val="-2"/>
          <w:w w:val="105"/>
          <w:sz w:val="20"/>
        </w:rPr>
        <w:t> </w:t>
      </w:r>
      <w:r>
        <w:rPr>
          <w:color w:val="000000"/>
          <w:w w:val="105"/>
          <w:sz w:val="20"/>
        </w:rPr>
        <w:t>Мариной</w:t>
      </w:r>
      <w:r>
        <w:rPr>
          <w:color w:val="000000"/>
          <w:spacing w:val="-2"/>
          <w:w w:val="105"/>
          <w:sz w:val="20"/>
        </w:rPr>
        <w:t> </w:t>
      </w:r>
      <w:r>
        <w:rPr>
          <w:color w:val="000000"/>
          <w:w w:val="105"/>
          <w:sz w:val="20"/>
        </w:rPr>
        <w:t>Мнишек</w:t>
      </w:r>
      <w:r>
        <w:rPr>
          <w:rFonts w:ascii="Book Antiqua" w:hAnsi="Book Antiqua"/>
          <w:i/>
          <w:color w:val="000000"/>
          <w:w w:val="105"/>
          <w:sz w:val="20"/>
        </w:rPr>
        <w:t>.</w:t>
      </w:r>
    </w:p>
    <w:p>
      <w:pPr>
        <w:spacing w:after="0" w:line="213" w:lineRule="auto"/>
        <w:jc w:val="both"/>
        <w:rPr>
          <w:rFonts w:ascii="Book Antiqua" w:hAnsi="Book Antiqua"/>
          <w:sz w:val="2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rFonts w:ascii="Book Antiqua"/>
          <w:i/>
          <w:sz w:val="11"/>
        </w:rPr>
      </w:pPr>
    </w:p>
    <w:p>
      <w:pPr>
        <w:spacing w:line="218" w:lineRule="auto" w:before="111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</w:t>
      </w:r>
      <w:r>
        <w:rPr>
          <w:rFonts w:ascii="Tahoma" w:hAnsi="Tahoma"/>
          <w:color w:val="4495D1"/>
          <w:spacing w:val="40"/>
          <w:sz w:val="19"/>
        </w:rPr>
        <w:t> </w:t>
      </w:r>
      <w:r>
        <w:rPr>
          <w:rFonts w:ascii="Tahoma" w:hAnsi="Tahoma"/>
          <w:sz w:val="19"/>
        </w:rPr>
        <w:t>Со стороны Марины это был брак по расчёту, в его устройстве </w:t>
      </w:r>
      <w:r>
        <w:rPr>
          <w:rFonts w:ascii="Tahoma" w:hAnsi="Tahoma"/>
          <w:w w:val="95"/>
          <w:sz w:val="19"/>
        </w:rPr>
        <w:t>активно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участвовали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король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представители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папы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римского.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Марине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внушали,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какую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вы- сокую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миссию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она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выполняет,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содействуя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насаждению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«истинной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веры»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—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католичества. </w:t>
      </w:r>
      <w:r>
        <w:rPr>
          <w:rFonts w:ascii="Tahoma" w:hAnsi="Tahoma"/>
          <w:spacing w:val="-2"/>
          <w:sz w:val="19"/>
        </w:rPr>
        <w:t>Чувства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самозванца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были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более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искренними.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Утвердившись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Москве,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щедро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одарил </w:t>
      </w:r>
      <w:r>
        <w:rPr>
          <w:rFonts w:ascii="Tahoma" w:hAnsi="Tahoma"/>
          <w:w w:val="95"/>
          <w:sz w:val="19"/>
        </w:rPr>
        <w:t>невесту драгоценностями из царской сокровищницы. Первое венчание устроили в Крако- </w:t>
      </w:r>
      <w:r>
        <w:rPr>
          <w:rFonts w:ascii="Tahoma" w:hAnsi="Tahoma"/>
          <w:sz w:val="19"/>
        </w:rPr>
        <w:t>ве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заочно.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Роль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жениха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выполнял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царский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посол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дьяк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Афанасий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Власьев.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Необычная </w:t>
      </w:r>
      <w:r>
        <w:rPr>
          <w:rFonts w:ascii="Tahoma" w:hAnsi="Tahoma"/>
          <w:spacing w:val="-2"/>
          <w:sz w:val="19"/>
        </w:rPr>
        <w:t>ситуация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поставила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полное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замешательство.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Власьев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смел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прикоснуться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к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руке </w:t>
      </w:r>
      <w:r>
        <w:rPr>
          <w:rFonts w:ascii="Tahoma" w:hAnsi="Tahoma"/>
          <w:sz w:val="19"/>
        </w:rPr>
        <w:t>невесты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только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через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платок.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Когда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ксёндз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спросил,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обещал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жениться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 </w:t>
      </w:r>
      <w:r>
        <w:rPr>
          <w:rFonts w:ascii="Tahoma" w:hAnsi="Tahoma"/>
          <w:w w:val="95"/>
          <w:sz w:val="19"/>
        </w:rPr>
        <w:t>другой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девице,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растерявшийся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посол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ответил: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«Разве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я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знаю,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царь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ничего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не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поручил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мне </w:t>
      </w:r>
      <w:r>
        <w:rPr>
          <w:rFonts w:ascii="Tahoma" w:hAnsi="Tahoma"/>
          <w:spacing w:val="-2"/>
          <w:sz w:val="19"/>
        </w:rPr>
        <w:t>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сей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счёт»,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чем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вызвал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смех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всех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присутствовавших.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Марина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въехала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Москву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зо- </w:t>
      </w:r>
      <w:r>
        <w:rPr>
          <w:rFonts w:ascii="Tahoma" w:hAnsi="Tahoma"/>
          <w:w w:val="95"/>
          <w:sz w:val="19"/>
        </w:rPr>
        <w:t>лочёной карете, запряжённой 12 лошадьми, в сопровождении почти двух тысяч знатных польских шляхтичей и слуг. Предстоящая церемония её венчания с царём и её венчание на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царство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(это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делалось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впервые)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должны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были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поразить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москвичей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своей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пышностью.</w:t>
      </w:r>
    </w:p>
    <w:p>
      <w:pPr>
        <w:spacing w:line="216" w:lineRule="auto" w:before="178"/>
        <w:ind w:left="1133" w:right="792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80"/>
          <w:sz w:val="20"/>
        </w:rPr>
        <w:t> </w:t>
      </w:r>
      <w:r>
        <w:rPr>
          <w:rFonts w:ascii="Tahoma" w:hAnsi="Tahoma"/>
          <w:w w:val="95"/>
          <w:sz w:val="19"/>
        </w:rPr>
        <w:t>Какие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обстоятельства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повлияли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решение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Лжедмитрия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I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Марины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Мнишек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заклю- </w:t>
      </w:r>
      <w:r>
        <w:rPr>
          <w:rFonts w:ascii="Tahoma" w:hAnsi="Tahoma"/>
          <w:sz w:val="19"/>
        </w:rPr>
        <w:t>чить брак?</w:t>
      </w:r>
    </w:p>
    <w:p>
      <w:pPr>
        <w:pStyle w:val="BodyText"/>
        <w:spacing w:line="223" w:lineRule="auto" w:before="119"/>
        <w:ind w:left="793" w:right="791" w:firstLine="340"/>
        <w:jc w:val="both"/>
      </w:pPr>
      <w:r>
        <w:rPr/>
        <w:t>Брак царя с католичкой, отказавшейся от православного причастия, внёс смятение в умы русских людей. Новая царица лишь один раз, поднявшись на скамейку (она была невысока ростом), приложилась во время церемонии вен- </w:t>
      </w:r>
      <w:r>
        <w:rPr>
          <w:w w:val="95"/>
        </w:rPr>
        <w:t>чания к православным иконам. Уже на следующий день она принимала визитё- </w:t>
      </w:r>
      <w:r>
        <w:rPr/>
        <w:t>ров в польском платье, открыто демонстрируя пренебрежение к традициям страны, которой правил её муж. Но ещё большее возмущение вызывали поль- ские гости. Они вели себя как в завоёванном городе. Русских людей, включая знать, почитали за варваров. Дело доходило до стычек. Близкие к самозванцу люди предупреждали его «о явных признаках возмущения». Но </w:t>
      </w:r>
      <w:r>
        <w:rPr/>
        <w:t>Лжедмитрий игнорировал все предостережения.</w:t>
      </w:r>
    </w:p>
    <w:p>
      <w:pPr>
        <w:pStyle w:val="BodyText"/>
        <w:spacing w:line="223" w:lineRule="auto" w:before="4"/>
        <w:ind w:left="793" w:right="791" w:firstLine="340"/>
        <w:jc w:val="right"/>
      </w:pPr>
      <w:r>
        <w:rPr/>
        <w:t>Ситуацией</w:t>
      </w:r>
      <w:r>
        <w:rPr>
          <w:spacing w:val="30"/>
        </w:rPr>
        <w:t> </w:t>
      </w:r>
      <w:r>
        <w:rPr/>
        <w:t>решили</w:t>
      </w:r>
      <w:r>
        <w:rPr>
          <w:spacing w:val="30"/>
        </w:rPr>
        <w:t> </w:t>
      </w:r>
      <w:r>
        <w:rPr/>
        <w:t>воспользоваться</w:t>
      </w:r>
      <w:r>
        <w:rPr>
          <w:spacing w:val="30"/>
        </w:rPr>
        <w:t> </w:t>
      </w:r>
      <w:r>
        <w:rPr/>
        <w:t>заговорщики</w:t>
      </w:r>
      <w:r>
        <w:rPr>
          <w:spacing w:val="30"/>
        </w:rPr>
        <w:t> </w:t>
      </w:r>
      <w:r>
        <w:rPr/>
        <w:t>во</w:t>
      </w:r>
      <w:r>
        <w:rPr>
          <w:spacing w:val="30"/>
        </w:rPr>
        <w:t> </w:t>
      </w:r>
      <w:r>
        <w:rPr/>
        <w:t>главе</w:t>
      </w:r>
      <w:r>
        <w:rPr>
          <w:spacing w:val="30"/>
        </w:rPr>
        <w:t> </w:t>
      </w:r>
      <w:r>
        <w:rPr/>
        <w:t>с</w:t>
      </w:r>
      <w:r>
        <w:rPr>
          <w:spacing w:val="30"/>
        </w:rPr>
        <w:t> </w:t>
      </w:r>
      <w:r>
        <w:rPr/>
        <w:t>прощённым Василием</w:t>
      </w:r>
      <w:r>
        <w:rPr>
          <w:spacing w:val="31"/>
        </w:rPr>
        <w:t> </w:t>
      </w:r>
      <w:r>
        <w:rPr/>
        <w:t>Шуйским.</w:t>
      </w:r>
      <w:r>
        <w:rPr>
          <w:spacing w:val="31"/>
        </w:rPr>
        <w:t> </w:t>
      </w:r>
      <w:r>
        <w:rPr/>
        <w:t>Не</w:t>
      </w:r>
      <w:r>
        <w:rPr>
          <w:spacing w:val="31"/>
        </w:rPr>
        <w:t> </w:t>
      </w:r>
      <w:r>
        <w:rPr/>
        <w:t>зная,</w:t>
      </w:r>
      <w:r>
        <w:rPr>
          <w:spacing w:val="31"/>
        </w:rPr>
        <w:t> </w:t>
      </w:r>
      <w:r>
        <w:rPr/>
        <w:t>поддержат</w:t>
      </w:r>
      <w:r>
        <w:rPr>
          <w:spacing w:val="31"/>
        </w:rPr>
        <w:t> </w:t>
      </w:r>
      <w:r>
        <w:rPr/>
        <w:t>ли</w:t>
      </w:r>
      <w:r>
        <w:rPr>
          <w:spacing w:val="31"/>
        </w:rPr>
        <w:t> </w:t>
      </w:r>
      <w:r>
        <w:rPr/>
        <w:t>их</w:t>
      </w:r>
      <w:r>
        <w:rPr>
          <w:spacing w:val="31"/>
        </w:rPr>
        <w:t> </w:t>
      </w:r>
      <w:r>
        <w:rPr/>
        <w:t>выступление</w:t>
      </w:r>
      <w:r>
        <w:rPr>
          <w:spacing w:val="31"/>
        </w:rPr>
        <w:t> </w:t>
      </w:r>
      <w:r>
        <w:rPr/>
        <w:t>москвичи,</w:t>
      </w:r>
      <w:r>
        <w:rPr>
          <w:spacing w:val="31"/>
        </w:rPr>
        <w:t> </w:t>
      </w:r>
      <w:r>
        <w:rPr/>
        <w:t>они решили</w:t>
      </w:r>
      <w:r>
        <w:rPr>
          <w:spacing w:val="-8"/>
        </w:rPr>
        <w:t> </w:t>
      </w:r>
      <w:r>
        <w:rPr/>
        <w:t>направить</w:t>
      </w:r>
      <w:r>
        <w:rPr>
          <w:spacing w:val="-8"/>
        </w:rPr>
        <w:t> </w:t>
      </w:r>
      <w:r>
        <w:rPr/>
        <w:t>гнев</w:t>
      </w:r>
      <w:r>
        <w:rPr>
          <w:spacing w:val="-8"/>
        </w:rPr>
        <w:t> </w:t>
      </w:r>
      <w:r>
        <w:rPr/>
        <w:t>горожан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против</w:t>
      </w:r>
      <w:r>
        <w:rPr>
          <w:spacing w:val="-8"/>
        </w:rPr>
        <w:t> </w:t>
      </w:r>
      <w:r>
        <w:rPr/>
        <w:t>царя,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против</w:t>
      </w:r>
      <w:r>
        <w:rPr>
          <w:spacing w:val="-8"/>
        </w:rPr>
        <w:t> </w:t>
      </w:r>
      <w:r>
        <w:rPr/>
        <w:t>поляков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>
          <w:spacing w:val="-2"/>
        </w:rPr>
        <w:t>литовцев.</w:t>
      </w:r>
    </w:p>
    <w:p>
      <w:pPr>
        <w:pStyle w:val="BodyText"/>
        <w:spacing w:line="220" w:lineRule="auto" w:before="3"/>
        <w:ind w:left="793" w:right="791" w:firstLine="340"/>
        <w:jc w:val="both"/>
      </w:pPr>
      <w:r>
        <w:rPr/>
        <w:t>Ранним утром 17 мая </w:t>
      </w:r>
      <w:r>
        <w:rPr>
          <w:rFonts w:ascii="Book Antiqua" w:hAnsi="Book Antiqua"/>
          <w:b/>
        </w:rPr>
        <w:t>1606 г. </w:t>
      </w:r>
      <w:r>
        <w:rPr/>
        <w:t>в церквях ударили в набат. Народ подымали на защиту царя и бояр от поляков и литовцев, которые будто бы </w:t>
      </w:r>
      <w:r>
        <w:rPr/>
        <w:t>вознамери- лись с ними расправиться. Между тем сами заговорщики под крики «идите бить литву» ворвались в Кремль.</w:t>
      </w:r>
    </w:p>
    <w:p>
      <w:pPr>
        <w:pStyle w:val="BodyText"/>
        <w:spacing w:line="223" w:lineRule="auto"/>
        <w:ind w:left="793" w:right="3107" w:firstLine="340"/>
        <w:jc w:val="both"/>
      </w:pPr>
      <w:r>
        <w:rPr/>
        <w:pict>
          <v:group style="position:absolute;margin-left:36.553001pt;margin-top:.001844pt;width:399.2pt;height:156.6pt;mso-position-horizontal-relative:page;mso-position-vertical-relative:paragraph;z-index:-21875712" id="docshapegroup1364" coordorigin="731,0" coordsize="7984,3132">
            <v:rect style="position:absolute;left:731;top:1677;width:5688;height:1455" id="docshape1365" filled="true" fillcolor="#000000" stroked="false">
              <v:fill opacity="32768f" type="solid"/>
            </v:rect>
            <v:rect style="position:absolute;left:793;top:1739;width:5565;height:1328" id="docshape1366" filled="true" fillcolor="#ffffff" stroked="false">
              <v:fill type="solid"/>
            </v:rect>
            <v:rect style="position:absolute;left:6295;top:0;width:2420;height:3125" id="docshape1367" filled="true" fillcolor="#000000" stroked="false">
              <v:fill opacity="32768f" type="solid"/>
            </v:rect>
            <v:shape style="position:absolute;left:6369;top:72;width:2274;height:2985" type="#_x0000_t75" id="docshape1368" stroked="false">
              <v:imagedata r:id="rId266" o:title=""/>
            </v:shape>
            <v:rect style="position:absolute;left:6368;top:72;width:2275;height:2985" id="docshape1369" filled="false" stroked="true" strokeweight="1pt" strokecolor="#ffffff">
              <v:stroke dashstyle="solid"/>
            </v:rect>
            <w10:wrap type="none"/>
          </v:group>
        </w:pict>
      </w:r>
      <w:r>
        <w:rPr/>
        <w:t>Нападение</w:t>
      </w:r>
      <w:r>
        <w:rPr>
          <w:spacing w:val="-8"/>
        </w:rPr>
        <w:t> </w:t>
      </w:r>
      <w:r>
        <w:rPr/>
        <w:t>застало</w:t>
      </w:r>
      <w:r>
        <w:rPr>
          <w:spacing w:val="-8"/>
        </w:rPr>
        <w:t> </w:t>
      </w:r>
      <w:r>
        <w:rPr/>
        <w:t>самозванца</w:t>
      </w:r>
      <w:r>
        <w:rPr>
          <w:spacing w:val="-8"/>
        </w:rPr>
        <w:t> </w:t>
      </w:r>
      <w:r>
        <w:rPr/>
        <w:t>врасплох.</w:t>
      </w:r>
      <w:r>
        <w:rPr>
          <w:spacing w:val="-8"/>
        </w:rPr>
        <w:t> </w:t>
      </w:r>
      <w:r>
        <w:rPr/>
        <w:t>Ему</w:t>
      </w:r>
      <w:r>
        <w:rPr>
          <w:spacing w:val="-8"/>
        </w:rPr>
        <w:t> </w:t>
      </w:r>
      <w:r>
        <w:rPr/>
        <w:t>при- шлось</w:t>
      </w:r>
      <w:r>
        <w:rPr>
          <w:spacing w:val="-1"/>
        </w:rPr>
        <w:t> </w:t>
      </w:r>
      <w:r>
        <w:rPr/>
        <w:t>спасаться,</w:t>
      </w:r>
      <w:r>
        <w:rPr>
          <w:spacing w:val="-1"/>
        </w:rPr>
        <w:t> </w:t>
      </w:r>
      <w:r>
        <w:rPr/>
        <w:t>убегая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строительным</w:t>
      </w:r>
      <w:r>
        <w:rPr>
          <w:spacing w:val="-1"/>
        </w:rPr>
        <w:t> </w:t>
      </w:r>
      <w:r>
        <w:rPr/>
        <w:t>лесам,</w:t>
      </w:r>
      <w:r>
        <w:rPr>
          <w:spacing w:val="-1"/>
        </w:rPr>
        <w:t> </w:t>
      </w:r>
      <w:r>
        <w:rPr/>
        <w:t>окру- жавшим</w:t>
      </w:r>
      <w:r>
        <w:rPr>
          <w:spacing w:val="80"/>
        </w:rPr>
        <w:t> </w:t>
      </w:r>
      <w:r>
        <w:rPr/>
        <w:t>стены</w:t>
      </w:r>
      <w:r>
        <w:rPr>
          <w:spacing w:val="80"/>
        </w:rPr>
        <w:t> </w:t>
      </w:r>
      <w:r>
        <w:rPr/>
        <w:t>дворца.</w:t>
      </w:r>
      <w:r>
        <w:rPr>
          <w:spacing w:val="80"/>
        </w:rPr>
        <w:t> </w:t>
      </w:r>
      <w:r>
        <w:rPr/>
        <w:t>Не</w:t>
      </w:r>
      <w:r>
        <w:rPr>
          <w:spacing w:val="80"/>
        </w:rPr>
        <w:t> </w:t>
      </w:r>
      <w:r>
        <w:rPr/>
        <w:t>удержавшись,</w:t>
      </w:r>
      <w:r>
        <w:rPr>
          <w:spacing w:val="80"/>
        </w:rPr>
        <w:t> </w:t>
      </w:r>
      <w:r>
        <w:rPr/>
        <w:t>он</w:t>
      </w:r>
      <w:r>
        <w:rPr>
          <w:spacing w:val="80"/>
        </w:rPr>
        <w:t> </w:t>
      </w:r>
      <w:r>
        <w:rPr/>
        <w:t>упал с высоты и сильно расшибся. Заговорщики наброси- лись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Лжедмитрия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расправились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ним.</w:t>
      </w:r>
      <w:r>
        <w:rPr>
          <w:spacing w:val="-14"/>
        </w:rPr>
        <w:t> </w:t>
      </w:r>
      <w:r>
        <w:rPr/>
        <w:t>Тело</w:t>
      </w:r>
      <w:r>
        <w:rPr>
          <w:spacing w:val="-14"/>
        </w:rPr>
        <w:t> </w:t>
      </w:r>
      <w:r>
        <w:rPr/>
        <w:t>выво- локли на помост на Красной площади, в омертвелые пальцы</w:t>
      </w:r>
      <w:r>
        <w:rPr>
          <w:spacing w:val="69"/>
        </w:rPr>
        <w:t> </w:t>
      </w:r>
      <w:r>
        <w:rPr/>
        <w:t>вложили</w:t>
      </w:r>
      <w:r>
        <w:rPr>
          <w:spacing w:val="69"/>
        </w:rPr>
        <w:t> </w:t>
      </w:r>
      <w:r>
        <w:rPr/>
        <w:t>дудку,</w:t>
      </w:r>
      <w:r>
        <w:rPr>
          <w:spacing w:val="69"/>
        </w:rPr>
        <w:t> </w:t>
      </w:r>
      <w:r>
        <w:rPr/>
        <w:t>показывая,</w:t>
      </w:r>
      <w:r>
        <w:rPr>
          <w:spacing w:val="69"/>
        </w:rPr>
        <w:t> </w:t>
      </w:r>
      <w:r>
        <w:rPr/>
        <w:t>что</w:t>
      </w:r>
      <w:r>
        <w:rPr>
          <w:spacing w:val="69"/>
        </w:rPr>
        <w:t> </w:t>
      </w:r>
      <w:r>
        <w:rPr/>
        <w:t>убитый</w:t>
      </w:r>
      <w:r>
        <w:rPr>
          <w:spacing w:val="69"/>
        </w:rPr>
        <w:t> </w:t>
      </w:r>
      <w:r>
        <w:rPr>
          <w:spacing w:val="-10"/>
        </w:rPr>
        <w:t>—</w:t>
      </w:r>
    </w:p>
    <w:p>
      <w:pPr>
        <w:pStyle w:val="BodyText"/>
        <w:spacing w:before="2"/>
        <w:rPr>
          <w:sz w:val="22"/>
        </w:rPr>
      </w:pPr>
    </w:p>
    <w:p>
      <w:pPr>
        <w:spacing w:line="223" w:lineRule="auto" w:before="1"/>
        <w:ind w:left="907" w:right="359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«Последние</w:t>
      </w:r>
      <w:r>
        <w:rPr>
          <w:rFonts w:ascii="Calibri" w:hAnsi="Calibri"/>
          <w:b/>
          <w:spacing w:val="65"/>
          <w:sz w:val="19"/>
        </w:rPr>
        <w:t> </w:t>
      </w:r>
      <w:r>
        <w:rPr>
          <w:rFonts w:ascii="Calibri" w:hAnsi="Calibri"/>
          <w:b/>
          <w:sz w:val="19"/>
        </w:rPr>
        <w:t>минуты</w:t>
      </w:r>
      <w:r>
        <w:rPr>
          <w:rFonts w:ascii="Calibri" w:hAnsi="Calibri"/>
          <w:b/>
          <w:spacing w:val="65"/>
          <w:sz w:val="19"/>
        </w:rPr>
        <w:t> </w:t>
      </w:r>
      <w:r>
        <w:rPr>
          <w:rFonts w:ascii="Calibri" w:hAnsi="Calibri"/>
          <w:b/>
          <w:sz w:val="19"/>
        </w:rPr>
        <w:t>Дмитрия</w:t>
      </w:r>
      <w:r>
        <w:rPr>
          <w:rFonts w:ascii="Calibri" w:hAnsi="Calibri"/>
          <w:b/>
          <w:spacing w:val="65"/>
          <w:sz w:val="19"/>
        </w:rPr>
        <w:t> </w:t>
      </w:r>
      <w:r>
        <w:rPr>
          <w:rFonts w:ascii="Calibri" w:hAnsi="Calibri"/>
          <w:b/>
          <w:sz w:val="19"/>
        </w:rPr>
        <w:t>Самозванца».</w:t>
      </w:r>
      <w:r>
        <w:rPr>
          <w:rFonts w:ascii="Calibri" w:hAnsi="Calibri"/>
          <w:b/>
          <w:spacing w:val="80"/>
          <w:w w:val="150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Художник К. Вениг. Нижегородский </w:t>
      </w:r>
      <w:r>
        <w:rPr>
          <w:rFonts w:ascii="Trebuchet MS" w:hAnsi="Trebuchet MS"/>
          <w:i/>
          <w:w w:val="95"/>
          <w:sz w:val="19"/>
        </w:rPr>
        <w:t>государственный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художественный музей</w:t>
      </w:r>
    </w:p>
    <w:p>
      <w:pPr>
        <w:spacing w:line="216" w:lineRule="auto" w:before="114"/>
        <w:ind w:left="1247" w:right="2513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80"/>
          <w:sz w:val="20"/>
        </w:rPr>
        <w:t> </w:t>
      </w:r>
      <w:r>
        <w:rPr>
          <w:rFonts w:ascii="Tahoma" w:hAnsi="Tahoma"/>
          <w:w w:val="95"/>
          <w:sz w:val="19"/>
        </w:rPr>
        <w:t>Почему в решающий момент своей жизни Лжедмитрий I </w:t>
      </w:r>
      <w:r>
        <w:rPr>
          <w:rFonts w:ascii="Tahoma" w:hAnsi="Tahoma"/>
          <w:sz w:val="19"/>
        </w:rPr>
        <w:t>остался без какой-либо поддержки?</w:t>
      </w:r>
    </w:p>
    <w:p>
      <w:pPr>
        <w:spacing w:after="0" w:line="216" w:lineRule="auto"/>
        <w:jc w:val="left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7"/>
        </w:rPr>
      </w:pPr>
    </w:p>
    <w:p>
      <w:pPr>
        <w:pStyle w:val="BodyText"/>
        <w:ind w:left="447"/>
        <w:rPr>
          <w:rFonts w:ascii="Tahoma"/>
        </w:rPr>
      </w:pPr>
      <w:r>
        <w:rPr>
          <w:rFonts w:ascii="Tahoma"/>
        </w:rPr>
        <w:pict>
          <v:group style="width:400.05pt;height:127.1pt;mso-position-horizontal-relative:char;mso-position-vertical-relative:line" id="docshapegroup1370" coordorigin="0,0" coordsize="8001,2542">
            <v:rect style="position:absolute;left:2154;top:0;width:5847;height:2290" id="docshape1371" filled="true" fillcolor="#000000" stroked="false">
              <v:fill opacity="32768f" type="solid"/>
            </v:rect>
            <v:rect style="position:absolute;left:2216;top:62;width:5726;height:2168" id="docshape1372" filled="true" fillcolor="#ffffff" stroked="false">
              <v:fill type="solid"/>
            </v:rect>
            <v:rect style="position:absolute;left:0;top:0;width:2276;height:2542" id="docshape1373" filled="true" fillcolor="#000000" stroked="false">
              <v:fill opacity="32768f" type="solid"/>
            </v:rect>
            <v:shape style="position:absolute;left:72;top:72;width:2135;height:2399" type="#_x0000_t75" id="docshape1374" stroked="false">
              <v:imagedata r:id="rId267" o:title=""/>
            </v:shape>
            <v:rect style="position:absolute;left:72;top:72;width:2135;height:2402" id="docshape1375" filled="false" stroked="true" strokeweight="1pt" strokecolor="#ffffff">
              <v:stroke dashstyle="solid"/>
            </v:rect>
            <v:shape style="position:absolute;left:2216;top:36;width:5784;height:2254" type="#_x0000_t202" id="docshape1376" filled="false" stroked="false">
              <v:textbox inset="0,0,0,0">
                <w:txbxContent>
                  <w:p>
                    <w:pPr>
                      <w:spacing w:line="220" w:lineRule="auto" w:before="120"/>
                      <w:ind w:left="283" w:right="98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«Василий Шуйский».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Парсуна. Неизвестный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художник.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Москва, Государственный исторический музей</w:t>
                    </w:r>
                  </w:p>
                  <w:p>
                    <w:pPr>
                      <w:spacing w:line="220" w:lineRule="auto" w:before="111"/>
                      <w:ind w:left="283" w:right="168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Человек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знатный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(представитель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рода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Рюриковичей,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пото- мок брата Александра Невского) и уже в преклонном воз- расте (в 1606 г. ему исполнилось 54 года), Шуйский не отличался ни широтой кругозора, ни благородством. </w:t>
                    </w:r>
                    <w:r>
                      <w:rPr>
                        <w:w w:val="95"/>
                        <w:sz w:val="19"/>
                      </w:rPr>
                      <w:t>Невзрачный, подслеповатый царь был алчен и злопамятен. </w:t>
                    </w:r>
                    <w:r>
                      <w:rPr>
                        <w:sz w:val="19"/>
                      </w:rPr>
                      <w:t>Его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излюбленными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орудиями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борьбе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власть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служили интриги, ложь и лицемерие.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BodyText"/>
        <w:spacing w:line="223" w:lineRule="auto" w:before="127"/>
        <w:ind w:left="793" w:right="791"/>
        <w:jc w:val="both"/>
      </w:pPr>
      <w:r>
        <w:rPr/>
        <w:t>«игрец», скоморох. Сверху бросили маску, найденную в покоях Марины Мни- шек</w:t>
      </w:r>
      <w:r>
        <w:rPr>
          <w:spacing w:val="-1"/>
        </w:rPr>
        <w:t> </w:t>
      </w:r>
      <w:r>
        <w:rPr/>
        <w:t>(её</w:t>
      </w:r>
      <w:r>
        <w:rPr>
          <w:spacing w:val="-1"/>
        </w:rPr>
        <w:t> </w:t>
      </w:r>
      <w:r>
        <w:rPr/>
        <w:t>привезли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карнавала,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заговорщики</w:t>
      </w:r>
      <w:r>
        <w:rPr>
          <w:spacing w:val="-1"/>
        </w:rPr>
        <w:t> </w:t>
      </w:r>
      <w:r>
        <w:rPr/>
        <w:t>объявили:</w:t>
      </w:r>
      <w:r>
        <w:rPr>
          <w:spacing w:val="-1"/>
        </w:rPr>
        <w:t> </w:t>
      </w:r>
      <w:r>
        <w:rPr/>
        <w:t>«То</w:t>
      </w:r>
      <w:r>
        <w:rPr>
          <w:spacing w:val="-1"/>
        </w:rPr>
        <w:t> </w:t>
      </w:r>
      <w:r>
        <w:rPr/>
        <w:t>боги,</w:t>
      </w:r>
      <w:r>
        <w:rPr>
          <w:spacing w:val="-1"/>
        </w:rPr>
        <w:t> </w:t>
      </w:r>
      <w:r>
        <w:rPr/>
        <w:t>коим</w:t>
      </w:r>
      <w:r>
        <w:rPr>
          <w:spacing w:val="-1"/>
        </w:rPr>
        <w:t> </w:t>
      </w:r>
      <w:r>
        <w:rPr/>
        <w:t>он непрестанно</w:t>
      </w:r>
      <w:r>
        <w:rPr>
          <w:spacing w:val="36"/>
        </w:rPr>
        <w:t> </w:t>
      </w:r>
      <w:r>
        <w:rPr/>
        <w:t>молился»).</w:t>
      </w:r>
      <w:r>
        <w:rPr>
          <w:spacing w:val="36"/>
        </w:rPr>
        <w:t> </w:t>
      </w:r>
      <w:r>
        <w:rPr/>
        <w:t>Так</w:t>
      </w:r>
      <w:r>
        <w:rPr>
          <w:spacing w:val="36"/>
        </w:rPr>
        <w:t> </w:t>
      </w:r>
      <w:r>
        <w:rPr/>
        <w:t>Лжедмитрий</w:t>
      </w:r>
      <w:r>
        <w:rPr>
          <w:spacing w:val="36"/>
        </w:rPr>
        <w:t> </w:t>
      </w:r>
      <w:r>
        <w:rPr/>
        <w:t>в</w:t>
      </w:r>
      <w:r>
        <w:rPr>
          <w:spacing w:val="36"/>
        </w:rPr>
        <w:t> </w:t>
      </w:r>
      <w:r>
        <w:rPr/>
        <w:t>одночасье</w:t>
      </w:r>
      <w:r>
        <w:rPr>
          <w:spacing w:val="36"/>
        </w:rPr>
        <w:t> </w:t>
      </w:r>
      <w:r>
        <w:rPr/>
        <w:t>превратился</w:t>
      </w:r>
      <w:r>
        <w:rPr>
          <w:spacing w:val="36"/>
        </w:rPr>
        <w:t> </w:t>
      </w:r>
      <w:r>
        <w:rPr/>
        <w:t>из</w:t>
      </w:r>
      <w:r>
        <w:rPr>
          <w:spacing w:val="36"/>
        </w:rPr>
        <w:t> </w:t>
      </w:r>
      <w:r>
        <w:rPr/>
        <w:t>царя в</w:t>
      </w:r>
      <w:r>
        <w:rPr>
          <w:spacing w:val="-1"/>
        </w:rPr>
        <w:t> </w:t>
      </w:r>
      <w:r>
        <w:rPr/>
        <w:t>колдуна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чернокнижника.</w:t>
      </w:r>
      <w:r>
        <w:rPr>
          <w:spacing w:val="-1"/>
        </w:rPr>
        <w:t> </w:t>
      </w:r>
      <w:r>
        <w:rPr/>
        <w:t>Спустя</w:t>
      </w:r>
      <w:r>
        <w:rPr>
          <w:spacing w:val="-1"/>
        </w:rPr>
        <w:t> </w:t>
      </w:r>
      <w:r>
        <w:rPr/>
        <w:t>некоторое</w:t>
      </w:r>
      <w:r>
        <w:rPr>
          <w:spacing w:val="-1"/>
        </w:rPr>
        <w:t> </w:t>
      </w:r>
      <w:r>
        <w:rPr/>
        <w:t>время</w:t>
      </w:r>
      <w:r>
        <w:rPr>
          <w:spacing w:val="-1"/>
        </w:rPr>
        <w:t> </w:t>
      </w:r>
      <w:r>
        <w:rPr/>
        <w:t>тело</w:t>
      </w:r>
      <w:r>
        <w:rPr>
          <w:spacing w:val="-1"/>
        </w:rPr>
        <w:t> </w:t>
      </w:r>
      <w:r>
        <w:rPr/>
        <w:t>самозванца</w:t>
      </w:r>
      <w:r>
        <w:rPr>
          <w:spacing w:val="-1"/>
        </w:rPr>
        <w:t> </w:t>
      </w:r>
      <w:r>
        <w:rPr/>
        <w:t>сожгли и пеплом выстрелили из пушки в сторону Речи Посполитой.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08" w:lineRule="auto" w:before="11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24"/>
          <w:sz w:val="19"/>
        </w:rPr>
        <w:t> </w:t>
      </w:r>
      <w:r>
        <w:rPr>
          <w:sz w:val="19"/>
        </w:rPr>
        <w:t>Объясните, почему бояре были недовольны Лжедмитрием I.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4"/>
          <w:sz w:val="19"/>
        </w:rPr>
        <w:t> </w:t>
      </w:r>
      <w:r>
        <w:rPr>
          <w:sz w:val="19"/>
        </w:rPr>
        <w:t>Каким образом удалось свергнуть самозванца с престола?</w:t>
      </w:r>
    </w:p>
    <w:p>
      <w:pPr>
        <w:pStyle w:val="BodyText"/>
        <w:spacing w:line="216" w:lineRule="auto" w:before="150"/>
        <w:ind w:left="793" w:right="791"/>
        <w:jc w:val="right"/>
      </w:pPr>
      <w:r>
        <w:rPr>
          <w:rFonts w:ascii="Calibri" w:hAnsi="Calibri"/>
          <w:b/>
          <w:color w:val="FFFFFF"/>
          <w:spacing w:val="27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5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«Боярский</w:t>
      </w:r>
      <w:r>
        <w:rPr>
          <w:rFonts w:ascii="Calibri" w:hAnsi="Calibri"/>
          <w:b/>
          <w:color w:val="DB413F"/>
          <w:spacing w:val="23"/>
        </w:rPr>
        <w:t> </w:t>
      </w:r>
      <w:r>
        <w:rPr>
          <w:rFonts w:ascii="Calibri" w:hAnsi="Calibri"/>
          <w:b/>
          <w:color w:val="DB413F"/>
        </w:rPr>
        <w:t>царь».</w:t>
      </w:r>
      <w:r>
        <w:rPr>
          <w:rFonts w:ascii="Calibri" w:hAnsi="Calibri"/>
          <w:b/>
          <w:color w:val="DB413F"/>
          <w:spacing w:val="23"/>
        </w:rPr>
        <w:t> </w:t>
      </w:r>
      <w:r>
        <w:rPr>
          <w:color w:val="000000"/>
        </w:rPr>
        <w:t>Бояре не стали медлить с провозглашением нового госу- даря. Царём объявили главу заговора, князя </w:t>
      </w:r>
      <w:r>
        <w:rPr>
          <w:rFonts w:ascii="Book Antiqua" w:hAnsi="Book Antiqua"/>
          <w:b/>
          <w:i/>
          <w:color w:val="000000"/>
        </w:rPr>
        <w:t>Василия Ивановича Шуйского</w:t>
      </w:r>
      <w:r>
        <w:rPr>
          <w:rFonts w:ascii="Book Antiqua" w:hAnsi="Book Antiqua"/>
          <w:b/>
          <w:color w:val="000000"/>
        </w:rPr>
        <w:t>.</w:t>
      </w:r>
      <w:r>
        <w:rPr>
          <w:rFonts w:ascii="Book Antiqua" w:hAnsi="Book Antiqua"/>
          <w:b/>
          <w:color w:val="000000"/>
          <w:spacing w:val="40"/>
        </w:rPr>
        <w:t> </w:t>
      </w:r>
      <w:r>
        <w:rPr>
          <w:color w:val="000000"/>
        </w:rPr>
        <w:t>Хотя сам Шуйский представлял своё избрание как всенародное волеизъяв- </w:t>
      </w:r>
      <w:r>
        <w:rPr>
          <w:color w:val="000000"/>
          <w:w w:val="95"/>
        </w:rPr>
        <w:t>ление,</w:t>
      </w:r>
      <w:r>
        <w:rPr>
          <w:color w:val="000000"/>
          <w:spacing w:val="22"/>
        </w:rPr>
        <w:t> </w:t>
      </w:r>
      <w:r>
        <w:rPr>
          <w:color w:val="000000"/>
          <w:w w:val="95"/>
        </w:rPr>
        <w:t>современники</w:t>
      </w:r>
      <w:r>
        <w:rPr>
          <w:color w:val="000000"/>
          <w:spacing w:val="23"/>
        </w:rPr>
        <w:t> </w:t>
      </w:r>
      <w:r>
        <w:rPr>
          <w:color w:val="000000"/>
          <w:w w:val="95"/>
        </w:rPr>
        <w:t>отмечали,</w:t>
      </w:r>
      <w:r>
        <w:rPr>
          <w:color w:val="000000"/>
          <w:spacing w:val="23"/>
        </w:rPr>
        <w:t> </w:t>
      </w:r>
      <w:r>
        <w:rPr>
          <w:color w:val="000000"/>
          <w:w w:val="95"/>
        </w:rPr>
        <w:t>что</w:t>
      </w:r>
      <w:r>
        <w:rPr>
          <w:color w:val="000000"/>
          <w:spacing w:val="23"/>
        </w:rPr>
        <w:t> </w:t>
      </w:r>
      <w:r>
        <w:rPr>
          <w:color w:val="000000"/>
          <w:w w:val="95"/>
        </w:rPr>
        <w:t>его</w:t>
      </w:r>
      <w:r>
        <w:rPr>
          <w:color w:val="000000"/>
          <w:spacing w:val="23"/>
        </w:rPr>
        <w:t> </w:t>
      </w:r>
      <w:r>
        <w:rPr>
          <w:color w:val="000000"/>
          <w:w w:val="95"/>
        </w:rPr>
        <w:t>выкрикнули</w:t>
      </w:r>
      <w:r>
        <w:rPr>
          <w:color w:val="000000"/>
          <w:spacing w:val="23"/>
        </w:rPr>
        <w:t> </w:t>
      </w:r>
      <w:r>
        <w:rPr>
          <w:color w:val="000000"/>
          <w:w w:val="95"/>
        </w:rPr>
        <w:t>на</w:t>
      </w:r>
      <w:r>
        <w:rPr>
          <w:color w:val="000000"/>
          <w:spacing w:val="23"/>
        </w:rPr>
        <w:t> </w:t>
      </w:r>
      <w:r>
        <w:rPr>
          <w:color w:val="000000"/>
          <w:w w:val="95"/>
        </w:rPr>
        <w:t>царство</w:t>
      </w:r>
      <w:r>
        <w:rPr>
          <w:color w:val="000000"/>
          <w:spacing w:val="23"/>
        </w:rPr>
        <w:t> </w:t>
      </w:r>
      <w:r>
        <w:rPr>
          <w:color w:val="000000"/>
          <w:w w:val="95"/>
        </w:rPr>
        <w:t>«малыми</w:t>
      </w:r>
      <w:r>
        <w:rPr>
          <w:color w:val="000000"/>
          <w:spacing w:val="23"/>
        </w:rPr>
        <w:t> </w:t>
      </w:r>
      <w:r>
        <w:rPr>
          <w:color w:val="000000"/>
          <w:spacing w:val="-2"/>
          <w:w w:val="95"/>
        </w:rPr>
        <w:t>людь-</w:t>
      </w:r>
    </w:p>
    <w:p>
      <w:pPr>
        <w:pStyle w:val="BodyText"/>
        <w:spacing w:line="221" w:lineRule="exact"/>
        <w:ind w:left="793"/>
        <w:jc w:val="both"/>
      </w:pPr>
      <w:r>
        <w:rPr/>
        <w:t>ми».</w:t>
      </w:r>
      <w:r>
        <w:rPr>
          <w:spacing w:val="2"/>
        </w:rPr>
        <w:t> </w:t>
      </w:r>
      <w:r>
        <w:rPr/>
        <w:t>Права</w:t>
      </w:r>
      <w:r>
        <w:rPr>
          <w:spacing w:val="3"/>
        </w:rPr>
        <w:t> </w:t>
      </w:r>
      <w:r>
        <w:rPr/>
        <w:t>Шуйского</w:t>
      </w:r>
      <w:r>
        <w:rPr>
          <w:spacing w:val="2"/>
        </w:rPr>
        <w:t> </w:t>
      </w:r>
      <w:r>
        <w:rPr/>
        <w:t>на</w:t>
      </w:r>
      <w:r>
        <w:rPr>
          <w:spacing w:val="3"/>
        </w:rPr>
        <w:t> </w:t>
      </w:r>
      <w:r>
        <w:rPr/>
        <w:t>трон</w:t>
      </w:r>
      <w:r>
        <w:rPr>
          <w:spacing w:val="3"/>
        </w:rPr>
        <w:t> </w:t>
      </w:r>
      <w:r>
        <w:rPr/>
        <w:t>были</w:t>
      </w:r>
      <w:r>
        <w:rPr>
          <w:spacing w:val="2"/>
        </w:rPr>
        <w:t> </w:t>
      </w:r>
      <w:r>
        <w:rPr/>
        <w:t>признаны</w:t>
      </w:r>
      <w:r>
        <w:rPr>
          <w:spacing w:val="3"/>
        </w:rPr>
        <w:t> </w:t>
      </w:r>
      <w:r>
        <w:rPr/>
        <w:t>далеко</w:t>
      </w:r>
      <w:r>
        <w:rPr>
          <w:spacing w:val="3"/>
        </w:rPr>
        <w:t> </w:t>
      </w:r>
      <w:r>
        <w:rPr/>
        <w:t>не</w:t>
      </w:r>
      <w:r>
        <w:rPr>
          <w:spacing w:val="2"/>
        </w:rPr>
        <w:t> </w:t>
      </w:r>
      <w:r>
        <w:rPr>
          <w:spacing w:val="-2"/>
        </w:rPr>
        <w:t>всеми.</w:t>
      </w:r>
    </w:p>
    <w:p>
      <w:pPr>
        <w:pStyle w:val="BodyText"/>
        <w:spacing w:line="211" w:lineRule="auto" w:before="14"/>
        <w:ind w:left="793" w:right="791" w:firstLine="340"/>
        <w:jc w:val="both"/>
      </w:pPr>
      <w:r>
        <w:rPr/>
        <w:t>При</w:t>
      </w:r>
      <w:r>
        <w:rPr>
          <w:spacing w:val="40"/>
        </w:rPr>
        <w:t> </w:t>
      </w:r>
      <w:r>
        <w:rPr/>
        <w:t>восшествии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престол</w:t>
      </w:r>
      <w:r>
        <w:rPr>
          <w:spacing w:val="40"/>
        </w:rPr>
        <w:t> </w:t>
      </w:r>
      <w:r>
        <w:rPr/>
        <w:t>Шуйский</w:t>
      </w:r>
      <w:r>
        <w:rPr>
          <w:spacing w:val="40"/>
        </w:rPr>
        <w:t> </w:t>
      </w:r>
      <w:r>
        <w:rPr/>
        <w:t>дал</w:t>
      </w:r>
      <w:r>
        <w:rPr>
          <w:spacing w:val="40"/>
        </w:rPr>
        <w:t> </w:t>
      </w:r>
      <w:r>
        <w:rPr/>
        <w:t>боярам</w:t>
      </w:r>
      <w:r>
        <w:rPr>
          <w:spacing w:val="40"/>
        </w:rPr>
        <w:t> </w:t>
      </w:r>
      <w:r>
        <w:rPr>
          <w:rFonts w:ascii="Book Antiqua" w:hAnsi="Book Antiqua"/>
          <w:i/>
        </w:rPr>
        <w:t>крестоцеловальную</w:t>
      </w:r>
      <w:r>
        <w:rPr>
          <w:rFonts w:ascii="Book Antiqua" w:hAnsi="Book Antiqua"/>
          <w:i/>
        </w:rPr>
        <w:t> запись</w:t>
      </w:r>
      <w:r>
        <w:rPr/>
        <w:t>,</w:t>
      </w:r>
      <w:r>
        <w:rPr>
          <w:spacing w:val="31"/>
        </w:rPr>
        <w:t> </w:t>
      </w:r>
      <w:r>
        <w:rPr/>
        <w:t>в</w:t>
      </w:r>
      <w:r>
        <w:rPr>
          <w:spacing w:val="32"/>
        </w:rPr>
        <w:t> </w:t>
      </w:r>
      <w:r>
        <w:rPr/>
        <w:t>которой</w:t>
      </w:r>
      <w:r>
        <w:rPr>
          <w:spacing w:val="32"/>
        </w:rPr>
        <w:t> </w:t>
      </w:r>
      <w:r>
        <w:rPr/>
        <w:t>обязался</w:t>
      </w:r>
      <w:r>
        <w:rPr>
          <w:spacing w:val="32"/>
        </w:rPr>
        <w:t> </w:t>
      </w:r>
      <w:r>
        <w:rPr/>
        <w:t>править</w:t>
      </w:r>
      <w:r>
        <w:rPr>
          <w:spacing w:val="32"/>
        </w:rPr>
        <w:t> </w:t>
      </w:r>
      <w:r>
        <w:rPr/>
        <w:t>страной</w:t>
      </w:r>
      <w:r>
        <w:rPr>
          <w:spacing w:val="32"/>
        </w:rPr>
        <w:t> </w:t>
      </w:r>
      <w:r>
        <w:rPr/>
        <w:t>вместе</w:t>
      </w:r>
      <w:r>
        <w:rPr>
          <w:spacing w:val="31"/>
        </w:rPr>
        <w:t> </w:t>
      </w:r>
      <w:r>
        <w:rPr/>
        <w:t>с</w:t>
      </w:r>
      <w:r>
        <w:rPr>
          <w:spacing w:val="32"/>
        </w:rPr>
        <w:t> </w:t>
      </w:r>
      <w:r>
        <w:rPr/>
        <w:t>Боярской</w:t>
      </w:r>
      <w:r>
        <w:rPr>
          <w:spacing w:val="32"/>
        </w:rPr>
        <w:t> </w:t>
      </w:r>
      <w:r>
        <w:rPr/>
        <w:t>думой</w:t>
      </w:r>
      <w:r>
        <w:rPr>
          <w:spacing w:val="32"/>
        </w:rPr>
        <w:t> </w:t>
      </w:r>
      <w:r>
        <w:rPr/>
        <w:t>и</w:t>
      </w:r>
      <w:r>
        <w:rPr>
          <w:spacing w:val="32"/>
        </w:rPr>
        <w:t> </w:t>
      </w:r>
      <w:r>
        <w:rPr>
          <w:spacing w:val="-4"/>
        </w:rPr>
        <w:t>всех</w:t>
      </w:r>
    </w:p>
    <w:p>
      <w:pPr>
        <w:pStyle w:val="BodyText"/>
        <w:spacing w:line="223" w:lineRule="auto"/>
        <w:ind w:left="793" w:right="790"/>
        <w:jc w:val="both"/>
      </w:pPr>
      <w:r>
        <w:rPr/>
        <w:t>«судити истинным праведным судом и без вины ни на кого опалы своея не класти». Потом он иногда нарушал этот договор: поощрял доносительство и избавлялся</w:t>
      </w:r>
      <w:r>
        <w:rPr>
          <w:spacing w:val="-4"/>
        </w:rPr>
        <w:t> </w:t>
      </w:r>
      <w:r>
        <w:rPr/>
        <w:t>от</w:t>
      </w:r>
      <w:r>
        <w:rPr>
          <w:spacing w:val="-4"/>
        </w:rPr>
        <w:t> </w:t>
      </w:r>
      <w:r>
        <w:rPr/>
        <w:t>неугодных</w:t>
      </w:r>
      <w:r>
        <w:rPr>
          <w:spacing w:val="-4"/>
        </w:rPr>
        <w:t> </w:t>
      </w:r>
      <w:r>
        <w:rPr/>
        <w:t>ему</w:t>
      </w:r>
      <w:r>
        <w:rPr>
          <w:spacing w:val="-4"/>
        </w:rPr>
        <w:t> </w:t>
      </w:r>
      <w:r>
        <w:rPr/>
        <w:t>лиц.</w:t>
      </w:r>
      <w:r>
        <w:rPr>
          <w:spacing w:val="-4"/>
        </w:rPr>
        <w:t> </w:t>
      </w:r>
      <w:r>
        <w:rPr/>
        <w:t>Тем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менее</w:t>
      </w:r>
      <w:r>
        <w:rPr>
          <w:spacing w:val="-4"/>
        </w:rPr>
        <w:t> </w:t>
      </w:r>
      <w:r>
        <w:rPr/>
        <w:t>принесённая</w:t>
      </w:r>
      <w:r>
        <w:rPr>
          <w:spacing w:val="-4"/>
        </w:rPr>
        <w:t> </w:t>
      </w:r>
      <w:r>
        <w:rPr/>
        <w:t>им</w:t>
      </w:r>
      <w:r>
        <w:rPr>
          <w:spacing w:val="-4"/>
        </w:rPr>
        <w:t> </w:t>
      </w:r>
      <w:r>
        <w:rPr/>
        <w:t>клятва</w:t>
      </w:r>
      <w:r>
        <w:rPr>
          <w:spacing w:val="-4"/>
        </w:rPr>
        <w:t> </w:t>
      </w:r>
      <w:r>
        <w:rPr/>
        <w:t>стала первым</w:t>
      </w:r>
      <w:r>
        <w:rPr>
          <w:spacing w:val="28"/>
        </w:rPr>
        <w:t> </w:t>
      </w:r>
      <w:r>
        <w:rPr/>
        <w:t>примером</w:t>
      </w:r>
      <w:r>
        <w:rPr>
          <w:spacing w:val="29"/>
        </w:rPr>
        <w:t> </w:t>
      </w:r>
      <w:r>
        <w:rPr/>
        <w:t>правового</w:t>
      </w:r>
      <w:r>
        <w:rPr>
          <w:spacing w:val="28"/>
        </w:rPr>
        <w:t> </w:t>
      </w:r>
      <w:r>
        <w:rPr/>
        <w:t>ограничения</w:t>
      </w:r>
      <w:r>
        <w:rPr>
          <w:spacing w:val="29"/>
        </w:rPr>
        <w:t> </w:t>
      </w:r>
      <w:r>
        <w:rPr/>
        <w:t>самодержавия</w:t>
      </w:r>
      <w:r>
        <w:rPr>
          <w:spacing w:val="28"/>
        </w:rPr>
        <w:t> </w:t>
      </w:r>
      <w:r>
        <w:rPr/>
        <w:t>в</w:t>
      </w:r>
      <w:r>
        <w:rPr>
          <w:spacing w:val="29"/>
        </w:rPr>
        <w:t> </w:t>
      </w:r>
      <w:r>
        <w:rPr/>
        <w:t>России.</w:t>
      </w:r>
      <w:r>
        <w:rPr>
          <w:spacing w:val="28"/>
        </w:rPr>
        <w:t> </w:t>
      </w:r>
      <w:r>
        <w:rPr/>
        <w:t>Это</w:t>
      </w:r>
      <w:r>
        <w:rPr>
          <w:spacing w:val="29"/>
        </w:rPr>
        <w:t> </w:t>
      </w:r>
      <w:r>
        <w:rPr>
          <w:spacing w:val="-4"/>
        </w:rPr>
        <w:t>дало</w:t>
      </w:r>
    </w:p>
    <w:p>
      <w:pPr>
        <w:pStyle w:val="BodyText"/>
        <w:spacing w:line="228" w:lineRule="exact"/>
        <w:ind w:left="4845"/>
        <w:jc w:val="both"/>
      </w:pPr>
      <w:r>
        <w:rPr/>
        <w:t>основание</w:t>
      </w:r>
      <w:r>
        <w:rPr>
          <w:spacing w:val="66"/>
        </w:rPr>
        <w:t>  </w:t>
      </w:r>
      <w:r>
        <w:rPr/>
        <w:t>некоторым</w:t>
      </w:r>
      <w:r>
        <w:rPr>
          <w:spacing w:val="67"/>
        </w:rPr>
        <w:t>  </w:t>
      </w:r>
      <w:r>
        <w:rPr>
          <w:spacing w:val="-2"/>
        </w:rPr>
        <w:t>историкам</w:t>
      </w: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"/>
        <w:gridCol w:w="4028"/>
        <w:gridCol w:w="3839"/>
        <w:gridCol w:w="61"/>
      </w:tblGrid>
      <w:tr>
        <w:trPr>
          <w:trHeight w:val="1498" w:hRule="atLeast"/>
        </w:trPr>
        <w:tc>
          <w:tcPr>
            <w:tcW w:w="74" w:type="dxa"/>
            <w:vMerge w:val="restart"/>
            <w:tcBorders>
              <w:right w:val="single" w:sz="12" w:space="0" w:color="FFFFFF"/>
            </w:tcBorders>
            <w:shd w:val="clear" w:color="auto" w:fill="7F7F7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8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7F7F7F"/>
          </w:tcPr>
          <w:p>
            <w:pPr>
              <w:pStyle w:val="TableParagraph"/>
              <w:ind w:left="-14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61577" cy="1938527"/>
                  <wp:effectExtent l="0" t="0" r="0" b="0"/>
                  <wp:docPr id="129" name="image22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228.jpeg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577" cy="193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00" w:type="dxa"/>
            <w:gridSpan w:val="2"/>
            <w:tcBorders>
              <w:left w:val="single" w:sz="12" w:space="0" w:color="FFFFFF"/>
            </w:tcBorders>
          </w:tcPr>
          <w:p>
            <w:pPr>
              <w:pStyle w:val="TableParagraph"/>
              <w:spacing w:line="144" w:lineRule="exact"/>
              <w:ind w:left="281"/>
              <w:rPr>
                <w:sz w:val="20"/>
              </w:rPr>
            </w:pPr>
            <w:r>
              <w:rPr>
                <w:sz w:val="20"/>
              </w:rPr>
              <w:t>называть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Василия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Шуйского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«бояр-</w:t>
            </w:r>
          </w:p>
          <w:p>
            <w:pPr>
              <w:pStyle w:val="TableParagraph"/>
              <w:spacing w:line="232" w:lineRule="exact"/>
              <w:ind w:left="281"/>
              <w:rPr>
                <w:sz w:val="20"/>
              </w:rPr>
            </w:pPr>
            <w:r>
              <w:rPr>
                <w:sz w:val="20"/>
              </w:rPr>
              <w:t>ским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царём».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550" w:val="left" w:leader="none"/>
              </w:tabs>
              <w:spacing w:line="220" w:lineRule="auto" w:before="102" w:after="0"/>
              <w:ind w:left="281" w:right="41" w:firstLine="0"/>
              <w:jc w:val="both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z w:val="19"/>
              </w:rPr>
              <w:t>Каким образом Василий </w:t>
            </w:r>
            <w:r>
              <w:rPr>
                <w:rFonts w:ascii="Tahoma" w:hAnsi="Tahoma"/>
                <w:sz w:val="19"/>
              </w:rPr>
              <w:t>Шуйский</w:t>
            </w:r>
            <w:r>
              <w:rPr>
                <w:rFonts w:ascii="Tahoma" w:hAnsi="Tahoma"/>
                <w:sz w:val="19"/>
              </w:rPr>
              <w:t> стал</w:t>
            </w:r>
            <w:r>
              <w:rPr>
                <w:rFonts w:ascii="Tahoma" w:hAnsi="Tahoma"/>
                <w:spacing w:val="-4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царём?</w:t>
            </w:r>
            <w:r>
              <w:rPr>
                <w:rFonts w:ascii="Tahoma" w:hAnsi="Tahoma"/>
                <w:spacing w:val="-4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Что</w:t>
            </w:r>
            <w:r>
              <w:rPr>
                <w:rFonts w:ascii="Tahoma" w:hAnsi="Tahoma"/>
                <w:spacing w:val="-4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необычного</w:t>
            </w:r>
            <w:r>
              <w:rPr>
                <w:rFonts w:ascii="Tahoma" w:hAnsi="Tahoma"/>
                <w:spacing w:val="-4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было</w:t>
            </w:r>
            <w:r>
              <w:rPr>
                <w:rFonts w:ascii="Tahoma" w:hAnsi="Tahoma"/>
                <w:spacing w:val="-4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в</w:t>
            </w:r>
            <w:r>
              <w:rPr>
                <w:rFonts w:ascii="Tahoma" w:hAnsi="Tahoma"/>
                <w:spacing w:val="-4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его вступлении на престол?</w:t>
            </w:r>
          </w:p>
        </w:tc>
      </w:tr>
      <w:tr>
        <w:trPr>
          <w:trHeight w:val="1564" w:hRule="atLeast"/>
        </w:trPr>
        <w:tc>
          <w:tcPr>
            <w:tcW w:w="74" w:type="dxa"/>
            <w:vMerge/>
            <w:tcBorders>
              <w:top w:val="nil"/>
              <w:right w:val="single" w:sz="12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8" w:type="dxa"/>
            <w:vMerge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39" w:type="dxa"/>
            <w:shd w:val="clear" w:color="auto" w:fill="FFFFFF"/>
          </w:tcPr>
          <w:p>
            <w:pPr>
              <w:pStyle w:val="TableParagraph"/>
              <w:spacing w:line="221" w:lineRule="exact" w:before="96"/>
              <w:ind w:left="29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0"/>
                <w:sz w:val="19"/>
              </w:rPr>
              <w:t>«Марина</w:t>
            </w:r>
            <w:r>
              <w:rPr>
                <w:rFonts w:ascii="Calibri" w:hAnsi="Calibri"/>
                <w:b/>
                <w:spacing w:val="16"/>
                <w:w w:val="110"/>
                <w:sz w:val="19"/>
              </w:rPr>
              <w:t> </w:t>
            </w:r>
            <w:r>
              <w:rPr>
                <w:rFonts w:ascii="Calibri" w:hAnsi="Calibri"/>
                <w:b/>
                <w:w w:val="110"/>
                <w:sz w:val="19"/>
              </w:rPr>
              <w:t>Мнишек</w:t>
            </w:r>
            <w:r>
              <w:rPr>
                <w:rFonts w:ascii="Calibri" w:hAnsi="Calibri"/>
                <w:b/>
                <w:spacing w:val="16"/>
                <w:w w:val="110"/>
                <w:sz w:val="19"/>
              </w:rPr>
              <w:t> </w:t>
            </w:r>
            <w:r>
              <w:rPr>
                <w:rFonts w:ascii="Calibri" w:hAnsi="Calibri"/>
                <w:b/>
                <w:w w:val="110"/>
                <w:sz w:val="19"/>
              </w:rPr>
              <w:t>с</w:t>
            </w:r>
            <w:r>
              <w:rPr>
                <w:rFonts w:ascii="Calibri" w:hAnsi="Calibri"/>
                <w:b/>
                <w:spacing w:val="17"/>
                <w:w w:val="110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0"/>
                <w:sz w:val="19"/>
              </w:rPr>
              <w:t>отцом</w:t>
            </w:r>
          </w:p>
          <w:p>
            <w:pPr>
              <w:pStyle w:val="TableParagraph"/>
              <w:spacing w:line="223" w:lineRule="auto" w:before="2"/>
              <w:ind w:left="296"/>
              <w:rPr>
                <w:rFonts w:ascii="Trebuchet MS" w:hAnsi="Trebuchet MS"/>
                <w:i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>под стражей». </w:t>
            </w:r>
            <w:r>
              <w:rPr>
                <w:rFonts w:ascii="Trebuchet MS" w:hAnsi="Trebuchet MS"/>
                <w:i/>
                <w:sz w:val="19"/>
              </w:rPr>
              <w:t>Художник М. </w:t>
            </w:r>
            <w:r>
              <w:rPr>
                <w:rFonts w:ascii="Trebuchet MS" w:hAnsi="Trebuchet MS"/>
                <w:i/>
                <w:sz w:val="19"/>
              </w:rPr>
              <w:t>Клодт.</w:t>
            </w:r>
            <w:r>
              <w:rPr>
                <w:rFonts w:ascii="Trebuchet MS" w:hAnsi="Trebuchet MS"/>
                <w:i/>
                <w:sz w:val="19"/>
              </w:rPr>
              <w:t> Вологодская</w:t>
            </w:r>
            <w:r>
              <w:rPr>
                <w:rFonts w:ascii="Trebuchet MS" w:hAnsi="Trebuchet MS"/>
                <w:i/>
                <w:spacing w:val="-15"/>
                <w:sz w:val="19"/>
              </w:rPr>
              <w:t> </w:t>
            </w:r>
            <w:r>
              <w:rPr>
                <w:rFonts w:ascii="Trebuchet MS" w:hAnsi="Trebuchet MS"/>
                <w:i/>
                <w:sz w:val="19"/>
              </w:rPr>
              <w:t>областная</w:t>
            </w:r>
            <w:r>
              <w:rPr>
                <w:rFonts w:ascii="Trebuchet MS" w:hAnsi="Trebuchet MS"/>
                <w:i/>
                <w:spacing w:val="-14"/>
                <w:sz w:val="19"/>
              </w:rPr>
              <w:t> </w:t>
            </w:r>
            <w:r>
              <w:rPr>
                <w:rFonts w:ascii="Trebuchet MS" w:hAnsi="Trebuchet MS"/>
                <w:i/>
                <w:sz w:val="19"/>
              </w:rPr>
              <w:t>картинная </w:t>
            </w:r>
            <w:r>
              <w:rPr>
                <w:rFonts w:ascii="Trebuchet MS" w:hAnsi="Trebuchet MS"/>
                <w:i/>
                <w:spacing w:val="-2"/>
                <w:sz w:val="19"/>
              </w:rPr>
              <w:t>галерея</w:t>
            </w:r>
          </w:p>
          <w:p>
            <w:pPr>
              <w:pStyle w:val="TableParagraph"/>
              <w:spacing w:line="216" w:lineRule="auto" w:before="114"/>
              <w:ind w:left="636" w:right="108" w:hanging="341"/>
              <w:rPr>
                <w:rFonts w:ascii="Tahoma" w:hAnsi="Tahoma"/>
                <w:sz w:val="19"/>
              </w:rPr>
            </w:pPr>
            <w:r>
              <w:rPr>
                <w:rFonts w:ascii="Wingdings 3" w:hAnsi="Wingdings 3"/>
                <w:color w:val="DB413F"/>
                <w:w w:val="80"/>
                <w:sz w:val="20"/>
              </w:rPr>
              <w:t></w:t>
            </w:r>
            <w:r>
              <w:rPr>
                <w:rFonts w:ascii="Times New Roman" w:hAnsi="Times New Roman"/>
                <w:color w:val="DB413F"/>
                <w:spacing w:val="43"/>
                <w:sz w:val="20"/>
              </w:rPr>
              <w:t> </w:t>
            </w:r>
            <w:r>
              <w:rPr>
                <w:rFonts w:ascii="Tahoma" w:hAnsi="Tahoma"/>
                <w:sz w:val="19"/>
              </w:rPr>
              <w:t>Почему</w:t>
            </w:r>
            <w:r>
              <w:rPr>
                <w:rFonts w:ascii="Tahoma" w:hAnsi="Tahoma"/>
                <w:spacing w:val="-15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Василий</w:t>
            </w:r>
            <w:r>
              <w:rPr>
                <w:rFonts w:ascii="Tahoma" w:hAnsi="Tahoma"/>
                <w:spacing w:val="-15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Шуйский</w:t>
            </w:r>
            <w:r>
              <w:rPr>
                <w:rFonts w:ascii="Tahoma" w:hAnsi="Tahoma"/>
                <w:spacing w:val="-14"/>
                <w:sz w:val="19"/>
              </w:rPr>
              <w:t> </w:t>
            </w:r>
            <w:r>
              <w:rPr>
                <w:rFonts w:ascii="Tahoma" w:hAnsi="Tahoma"/>
                <w:sz w:val="19"/>
              </w:rPr>
              <w:t>опасался Марины Мнишек и её отца?</w:t>
            </w:r>
          </w:p>
        </w:tc>
        <w:tc>
          <w:tcPr>
            <w:tcW w:w="61" w:type="dxa"/>
            <w:shd w:val="clear" w:color="auto" w:fill="7F7F7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731"/>
      </w:pPr>
      <w:r>
        <w:rPr/>
        <w:pict>
          <v:group style="width:385.95pt;height:63.4pt;mso-position-horizontal-relative:char;mso-position-vertical-relative:line" id="docshapegroup1377" coordorigin="0,0" coordsize="7719,1268">
            <v:rect style="position:absolute;left:0;top:0;width:7719;height:1268" id="docshape1378" filled="true" fillcolor="#000000" stroked="false">
              <v:fill opacity="32768f" type="solid"/>
            </v:rect>
            <v:rect style="position:absolute;left:62;top:63;width:7597;height:1146" id="docshape1379" filled="true" fillcolor="#e9eff8" stroked="false">
              <v:fill type="solid"/>
            </v:rect>
            <v:shape style="position:absolute;left:160;top:161;width:356;height:351" type="#_x0000_t75" id="docshape1380" stroked="false">
              <v:imagedata r:id="rId227" o:title=""/>
            </v:shape>
            <v:shape style="position:absolute;left:0;top:0;width:7719;height:1268" type="#_x0000_t202" id="docshape1381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5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181" w:firstLine="0"/>
                      <w:jc w:val="left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Противоречия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обществе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династический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кризис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привели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к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появлению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стра- не претендентов на российский престол и ослаблению самодержавной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20"/>
                      </w:rPr>
                      <w:t>власти.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Heading7"/>
        <w:spacing w:before="79"/>
      </w:pPr>
      <w:r>
        <w:rPr/>
        <w:drawing>
          <wp:inline distT="0" distB="0" distL="0" distR="0">
            <wp:extent cx="144005" cy="144005"/>
            <wp:effectExtent l="0" t="0" r="0" b="0"/>
            <wp:docPr id="131" name="image2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29.png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62"/>
        </w:numPr>
        <w:tabs>
          <w:tab w:pos="1134" w:val="left" w:leader="none"/>
        </w:tabs>
        <w:spacing w:line="226" w:lineRule="exact" w:before="27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Сформулируйте</w:t>
      </w:r>
      <w:r>
        <w:rPr>
          <w:spacing w:val="13"/>
          <w:sz w:val="19"/>
        </w:rPr>
        <w:t> </w:t>
      </w:r>
      <w:r>
        <w:rPr>
          <w:w w:val="95"/>
          <w:sz w:val="19"/>
        </w:rPr>
        <w:t>несколько</w:t>
      </w:r>
      <w:r>
        <w:rPr>
          <w:spacing w:val="13"/>
          <w:sz w:val="19"/>
        </w:rPr>
        <w:t> </w:t>
      </w:r>
      <w:r>
        <w:rPr>
          <w:w w:val="95"/>
          <w:sz w:val="19"/>
        </w:rPr>
        <w:t>причин</w:t>
      </w:r>
      <w:r>
        <w:rPr>
          <w:spacing w:val="13"/>
          <w:sz w:val="19"/>
        </w:rPr>
        <w:t> </w:t>
      </w:r>
      <w:r>
        <w:rPr>
          <w:w w:val="95"/>
          <w:sz w:val="19"/>
        </w:rPr>
        <w:t>появления</w:t>
      </w:r>
      <w:r>
        <w:rPr>
          <w:spacing w:val="13"/>
          <w:sz w:val="19"/>
        </w:rPr>
        <w:t> </w:t>
      </w:r>
      <w:r>
        <w:rPr>
          <w:w w:val="95"/>
          <w:sz w:val="19"/>
        </w:rPr>
        <w:t>в</w:t>
      </w:r>
      <w:r>
        <w:rPr>
          <w:spacing w:val="13"/>
          <w:sz w:val="19"/>
        </w:rPr>
        <w:t> </w:t>
      </w:r>
      <w:r>
        <w:rPr>
          <w:w w:val="95"/>
          <w:sz w:val="19"/>
        </w:rPr>
        <w:t>России</w:t>
      </w:r>
      <w:r>
        <w:rPr>
          <w:spacing w:val="13"/>
          <w:sz w:val="19"/>
        </w:rPr>
        <w:t> </w:t>
      </w:r>
      <w:r>
        <w:rPr>
          <w:w w:val="95"/>
          <w:sz w:val="19"/>
        </w:rPr>
        <w:t>Лжедмитрия</w:t>
      </w:r>
      <w:r>
        <w:rPr>
          <w:spacing w:val="13"/>
          <w:sz w:val="19"/>
        </w:rPr>
        <w:t> </w:t>
      </w:r>
      <w:r>
        <w:rPr>
          <w:spacing w:val="-5"/>
          <w:w w:val="95"/>
          <w:sz w:val="19"/>
        </w:rPr>
        <w:t>I.</w:t>
      </w:r>
    </w:p>
    <w:p>
      <w:pPr>
        <w:pStyle w:val="ListParagraph"/>
        <w:numPr>
          <w:ilvl w:val="0"/>
          <w:numId w:val="62"/>
        </w:numPr>
        <w:tabs>
          <w:tab w:pos="1134" w:val="left" w:leader="none"/>
        </w:tabs>
        <w:spacing w:line="208" w:lineRule="auto" w:before="7" w:after="0"/>
        <w:ind w:left="1133" w:right="792" w:hanging="341"/>
        <w:jc w:val="both"/>
        <w:rPr>
          <w:sz w:val="19"/>
        </w:rPr>
      </w:pPr>
      <w:r>
        <w:rPr>
          <w:sz w:val="19"/>
        </w:rPr>
        <w:t>Рассмотрите</w:t>
      </w:r>
      <w:r>
        <w:rPr>
          <w:spacing w:val="-1"/>
          <w:sz w:val="19"/>
        </w:rPr>
        <w:t> </w:t>
      </w:r>
      <w:r>
        <w:rPr>
          <w:sz w:val="19"/>
        </w:rPr>
        <w:t>иллюстрации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начале</w:t>
      </w:r>
      <w:r>
        <w:rPr>
          <w:spacing w:val="-1"/>
          <w:sz w:val="19"/>
        </w:rPr>
        <w:t> </w:t>
      </w:r>
      <w:r>
        <w:rPr>
          <w:sz w:val="19"/>
        </w:rPr>
        <w:t>параграфа.</w:t>
      </w:r>
      <w:r>
        <w:rPr>
          <w:spacing w:val="-1"/>
          <w:sz w:val="19"/>
        </w:rPr>
        <w:t> </w:t>
      </w:r>
      <w:r>
        <w:rPr>
          <w:sz w:val="19"/>
        </w:rPr>
        <w:t>Почему</w:t>
      </w:r>
      <w:r>
        <w:rPr>
          <w:spacing w:val="-1"/>
          <w:sz w:val="19"/>
        </w:rPr>
        <w:t> </w:t>
      </w:r>
      <w:r>
        <w:rPr>
          <w:sz w:val="19"/>
        </w:rPr>
        <w:t>Лжедмитрий</w:t>
      </w:r>
      <w:r>
        <w:rPr>
          <w:spacing w:val="-1"/>
          <w:sz w:val="19"/>
        </w:rPr>
        <w:t> </w:t>
      </w:r>
      <w:r>
        <w:rPr>
          <w:sz w:val="19"/>
        </w:rPr>
        <w:t>I</w:t>
      </w:r>
      <w:r>
        <w:rPr>
          <w:spacing w:val="-1"/>
          <w:sz w:val="19"/>
        </w:rPr>
        <w:t> </w:t>
      </w:r>
      <w:r>
        <w:rPr>
          <w:sz w:val="19"/>
        </w:rPr>
        <w:t>изображён в иноземных доспехах, а Марина Мнишек — в европейском платье?</w:t>
      </w:r>
    </w:p>
    <w:p>
      <w:pPr>
        <w:pStyle w:val="ListParagraph"/>
        <w:numPr>
          <w:ilvl w:val="0"/>
          <w:numId w:val="62"/>
        </w:numPr>
        <w:tabs>
          <w:tab w:pos="1134" w:val="left" w:leader="none"/>
        </w:tabs>
        <w:spacing w:line="213" w:lineRule="auto" w:before="6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Почему самозванцу Лжедмитрию I удалось склонить на свою сторону широкие слои </w:t>
      </w:r>
      <w:r>
        <w:rPr>
          <w:spacing w:val="-2"/>
          <w:sz w:val="19"/>
        </w:rPr>
        <w:t>населения?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Чем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можно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объяснить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его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успех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борьбе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за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власть?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Что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предопредели-</w:t>
      </w:r>
      <w:r>
        <w:rPr>
          <w:spacing w:val="-2"/>
          <w:sz w:val="19"/>
        </w:rPr>
        <w:t> </w:t>
      </w:r>
      <w:r>
        <w:rPr>
          <w:sz w:val="19"/>
        </w:rPr>
        <w:t>ло падение самозванца?</w:t>
      </w:r>
    </w:p>
    <w:p>
      <w:pPr>
        <w:pStyle w:val="ListParagraph"/>
        <w:numPr>
          <w:ilvl w:val="0"/>
          <w:numId w:val="62"/>
        </w:numPr>
        <w:tabs>
          <w:tab w:pos="1134" w:val="left" w:leader="none"/>
        </w:tabs>
        <w:spacing w:line="213" w:lineRule="auto" w:before="6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Существует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следующая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оценка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Лжедмитрия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как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государственного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деятеля: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«Лже- </w:t>
      </w:r>
      <w:r>
        <w:rPr>
          <w:sz w:val="19"/>
        </w:rPr>
        <w:t>дмитрий</w:t>
      </w:r>
      <w:r>
        <w:rPr>
          <w:spacing w:val="-13"/>
          <w:sz w:val="19"/>
        </w:rPr>
        <w:t> </w:t>
      </w:r>
      <w:r>
        <w:rPr>
          <w:sz w:val="19"/>
        </w:rPr>
        <w:t>I</w:t>
      </w:r>
      <w:r>
        <w:rPr>
          <w:spacing w:val="-13"/>
          <w:sz w:val="19"/>
        </w:rPr>
        <w:t> </w:t>
      </w:r>
      <w:r>
        <w:rPr>
          <w:sz w:val="19"/>
        </w:rPr>
        <w:t>был</w:t>
      </w:r>
      <w:r>
        <w:rPr>
          <w:spacing w:val="-13"/>
          <w:sz w:val="19"/>
        </w:rPr>
        <w:t> </w:t>
      </w:r>
      <w:r>
        <w:rPr>
          <w:sz w:val="19"/>
        </w:rPr>
        <w:t>авантюристом,</w:t>
      </w:r>
      <w:r>
        <w:rPr>
          <w:spacing w:val="-13"/>
          <w:sz w:val="19"/>
        </w:rPr>
        <w:t> </w:t>
      </w:r>
      <w:r>
        <w:rPr>
          <w:sz w:val="19"/>
        </w:rPr>
        <w:t>неспособным</w:t>
      </w:r>
      <w:r>
        <w:rPr>
          <w:spacing w:val="-13"/>
          <w:sz w:val="19"/>
        </w:rPr>
        <w:t> </w:t>
      </w:r>
      <w:r>
        <w:rPr>
          <w:sz w:val="19"/>
        </w:rPr>
        <w:t>к</w:t>
      </w:r>
      <w:r>
        <w:rPr>
          <w:spacing w:val="-13"/>
          <w:sz w:val="19"/>
        </w:rPr>
        <w:t> </w:t>
      </w:r>
      <w:r>
        <w:rPr>
          <w:sz w:val="19"/>
        </w:rPr>
        <w:t>управлению</w:t>
      </w:r>
      <w:r>
        <w:rPr>
          <w:spacing w:val="-13"/>
          <w:sz w:val="19"/>
        </w:rPr>
        <w:t> </w:t>
      </w:r>
      <w:r>
        <w:rPr>
          <w:sz w:val="19"/>
        </w:rPr>
        <w:t>государством».</w:t>
      </w:r>
      <w:r>
        <w:rPr>
          <w:spacing w:val="-13"/>
          <w:sz w:val="19"/>
        </w:rPr>
        <w:t> </w:t>
      </w:r>
      <w:r>
        <w:rPr>
          <w:sz w:val="19"/>
        </w:rPr>
        <w:t>Поддер- живаете ли вы такую оценку? Своё мнение обоснуйте.</w:t>
      </w:r>
    </w:p>
    <w:p>
      <w:pPr>
        <w:pStyle w:val="ListParagraph"/>
        <w:numPr>
          <w:ilvl w:val="0"/>
          <w:numId w:val="62"/>
        </w:numPr>
        <w:tabs>
          <w:tab w:pos="1134" w:val="left" w:leader="none"/>
        </w:tabs>
        <w:spacing w:line="213" w:lineRule="auto" w:before="6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Некоторые историки считают, что, несмотря на различия, в деятельности царей Бо- риса Годунова и Лжедмитрия I имелись общие черты. Приведите несколько фактов, </w:t>
      </w:r>
      <w:r>
        <w:rPr>
          <w:sz w:val="19"/>
        </w:rPr>
        <w:t>подтверждающих эту общность.</w:t>
      </w:r>
    </w:p>
    <w:p>
      <w:pPr>
        <w:pStyle w:val="ListParagraph"/>
        <w:numPr>
          <w:ilvl w:val="0"/>
          <w:numId w:val="62"/>
        </w:numPr>
        <w:tabs>
          <w:tab w:pos="1134" w:val="left" w:leader="none"/>
        </w:tabs>
        <w:spacing w:line="208" w:lineRule="auto" w:before="10" w:after="0"/>
        <w:ind w:left="1133" w:right="791" w:hanging="341"/>
        <w:jc w:val="both"/>
        <w:rPr>
          <w:sz w:val="19"/>
        </w:rPr>
      </w:pPr>
      <w:r>
        <w:rPr>
          <w:sz w:val="19"/>
        </w:rPr>
        <w:t>Что такое крестоцеловальная запись? Почему её дал Василий Шуйский? Как она повлияла на власть царя?</w:t>
      </w:r>
    </w:p>
    <w:p>
      <w:pPr>
        <w:spacing w:line="208" w:lineRule="auto" w:before="9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33" name="image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30.png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39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7.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С помощью дополнительных источников информации выясните, были ли примеры расцвета самозванства в зарубежной истории. О чём это говорит?</w:t>
      </w:r>
    </w:p>
    <w:p>
      <w:pPr>
        <w:pStyle w:val="ListParagraph"/>
        <w:numPr>
          <w:ilvl w:val="0"/>
          <w:numId w:val="63"/>
        </w:numPr>
        <w:tabs>
          <w:tab w:pos="969" w:val="left" w:leader="none"/>
        </w:tabs>
        <w:spacing w:line="208" w:lineRule="auto" w:before="10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16"/>
          <w:sz w:val="19"/>
        </w:rPr>
        <w:t> </w:t>
      </w:r>
      <w:r>
        <w:rPr>
          <w:sz w:val="19"/>
        </w:rPr>
        <w:t>Подготовьте</w:t>
      </w:r>
      <w:r>
        <w:rPr>
          <w:spacing w:val="-4"/>
          <w:sz w:val="19"/>
        </w:rPr>
        <w:t> </w:t>
      </w:r>
      <w:r>
        <w:rPr>
          <w:sz w:val="19"/>
        </w:rPr>
        <w:t>сообщение</w:t>
      </w:r>
      <w:r>
        <w:rPr>
          <w:spacing w:val="-4"/>
          <w:sz w:val="19"/>
        </w:rPr>
        <w:t> </w:t>
      </w:r>
      <w:r>
        <w:rPr>
          <w:sz w:val="19"/>
        </w:rPr>
        <w:t>на</w:t>
      </w:r>
      <w:r>
        <w:rPr>
          <w:spacing w:val="-4"/>
          <w:sz w:val="19"/>
        </w:rPr>
        <w:t> </w:t>
      </w:r>
      <w:r>
        <w:rPr>
          <w:sz w:val="19"/>
        </w:rPr>
        <w:t>тему</w:t>
      </w:r>
      <w:r>
        <w:rPr>
          <w:spacing w:val="-4"/>
          <w:sz w:val="19"/>
        </w:rPr>
        <w:t> </w:t>
      </w:r>
      <w:r>
        <w:rPr>
          <w:sz w:val="19"/>
        </w:rPr>
        <w:t>«История</w:t>
      </w:r>
      <w:r>
        <w:rPr>
          <w:spacing w:val="-4"/>
          <w:sz w:val="19"/>
        </w:rPr>
        <w:t> </w:t>
      </w:r>
      <w:r>
        <w:rPr>
          <w:sz w:val="19"/>
        </w:rPr>
        <w:t>карты</w:t>
      </w:r>
      <w:r>
        <w:rPr>
          <w:spacing w:val="-4"/>
          <w:sz w:val="19"/>
        </w:rPr>
        <w:t> </w:t>
      </w:r>
      <w:r>
        <w:rPr>
          <w:sz w:val="19"/>
        </w:rPr>
        <w:t>государства</w:t>
      </w:r>
      <w:r>
        <w:rPr>
          <w:spacing w:val="-4"/>
          <w:sz w:val="19"/>
        </w:rPr>
        <w:t> </w:t>
      </w:r>
      <w:r>
        <w:rPr>
          <w:sz w:val="19"/>
        </w:rPr>
        <w:t>Российского</w:t>
      </w:r>
      <w:r>
        <w:rPr>
          <w:spacing w:val="-4"/>
          <w:sz w:val="19"/>
        </w:rPr>
        <w:t> </w:t>
      </w:r>
      <w:r>
        <w:rPr>
          <w:sz w:val="19"/>
        </w:rPr>
        <w:t>Фёдора Годунова»</w:t>
      </w:r>
      <w:r>
        <w:rPr>
          <w:spacing w:val="-7"/>
          <w:sz w:val="19"/>
        </w:rPr>
        <w:t> </w:t>
      </w:r>
      <w:r>
        <w:rPr>
          <w:sz w:val="19"/>
        </w:rPr>
        <w:t>(для</w:t>
      </w:r>
      <w:r>
        <w:rPr>
          <w:spacing w:val="-7"/>
          <w:sz w:val="19"/>
        </w:rPr>
        <w:t> </w:t>
      </w:r>
      <w:r>
        <w:rPr>
          <w:sz w:val="19"/>
        </w:rPr>
        <w:t>поиска</w:t>
      </w:r>
      <w:r>
        <w:rPr>
          <w:spacing w:val="-7"/>
          <w:sz w:val="19"/>
        </w:rPr>
        <w:t> </w:t>
      </w:r>
      <w:r>
        <w:rPr>
          <w:sz w:val="19"/>
        </w:rPr>
        <w:t>информации</w:t>
      </w:r>
      <w:r>
        <w:rPr>
          <w:spacing w:val="-7"/>
          <w:sz w:val="19"/>
        </w:rPr>
        <w:t> </w:t>
      </w:r>
      <w:r>
        <w:rPr>
          <w:sz w:val="19"/>
        </w:rPr>
        <w:t>обратитесь</w:t>
      </w:r>
      <w:r>
        <w:rPr>
          <w:spacing w:val="-7"/>
          <w:sz w:val="19"/>
        </w:rPr>
        <w:t> </w:t>
      </w:r>
      <w:r>
        <w:rPr>
          <w:sz w:val="19"/>
        </w:rPr>
        <w:t>к</w:t>
      </w:r>
      <w:r>
        <w:rPr>
          <w:spacing w:val="-7"/>
          <w:sz w:val="19"/>
        </w:rPr>
        <w:t> </w:t>
      </w:r>
      <w:r>
        <w:rPr>
          <w:sz w:val="19"/>
        </w:rPr>
        <w:t>интернет-ресурсам).</w:t>
      </w:r>
    </w:p>
    <w:p>
      <w:pPr>
        <w:pStyle w:val="Heading7"/>
        <w:tabs>
          <w:tab w:pos="8163" w:val="left" w:leader="none"/>
        </w:tabs>
        <w:spacing w:before="80"/>
      </w:pPr>
      <w:r>
        <w:rPr/>
        <w:pict>
          <v:group style="position:absolute;margin-left:164.604294pt;margin-top:8.247263pt;width:239pt;height:7.85pt;mso-position-horizontal-relative:page;mso-position-vertical-relative:paragraph;z-index:-21873664" id="docshapegroup1382" coordorigin="3292,165" coordsize="4780,157">
            <v:line style="position:absolute" from="3342,243" to="7977,243" stroked="true" strokeweight="1pt" strokecolor="#4495d1">
              <v:stroke dashstyle="dot"/>
            </v:line>
            <v:shape style="position:absolute;left:3292;top:233;width:4715;height:20" id="docshape1383" coordorigin="3292,233" coordsize="4715,20" path="m3312,243l3309,236,3302,233,3295,236,3292,243,3295,250,3302,253,3309,250,3312,243xm8007,243l8004,236,7997,233,7990,236,7987,243,7990,250,7997,253,8004,250,8007,243xe" filled="true" fillcolor="#4495d1" stroked="false">
              <v:path arrowok="t"/>
              <v:fill type="solid"/>
            </v:shape>
            <v:shape style="position:absolute;left:7987;top:164;width:84;height:157" id="docshape1384" coordorigin="7987,165" coordsize="84,157" path="m7987,165l7987,321,8071,243,7987,165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135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48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84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Определите хронологический порядок событий: 1) вторжение Лжедмитрия I в преде- </w:t>
      </w:r>
      <w:r>
        <w:rPr>
          <w:rFonts w:ascii="Tahoma" w:hAnsi="Tahoma"/>
          <w:sz w:val="19"/>
        </w:rPr>
        <w:t>лы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России;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смерть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sz w:val="19"/>
        </w:rPr>
        <w:t>Бориса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sz w:val="19"/>
        </w:rPr>
        <w:t>Годунова;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3)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sz w:val="19"/>
        </w:rPr>
        <w:t>свержение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убийство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sz w:val="19"/>
        </w:rPr>
        <w:t>Лжедмитрия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pacing w:val="-5"/>
          <w:sz w:val="19"/>
        </w:rPr>
        <w:t>I;</w:t>
      </w:r>
    </w:p>
    <w:p>
      <w:pPr>
        <w:spacing w:line="212" w:lineRule="exact" w:before="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4)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создание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Ост-Индской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компании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pacing w:val="-2"/>
          <w:sz w:val="19"/>
        </w:rPr>
        <w:t>Англии.</w:t>
      </w:r>
    </w:p>
    <w:p>
      <w:pPr>
        <w:pStyle w:val="Heading7"/>
        <w:spacing w:before="74"/>
      </w:pPr>
      <w:r>
        <w:rPr/>
        <w:pict>
          <v:group style="position:absolute;margin-left:155.961899pt;margin-top:4.367257pt;width:263.6pt;height:14.2pt;mso-position-horizontal-relative:page;mso-position-vertical-relative:paragraph;z-index:15850496" id="docshapegroup1385" coordorigin="3119,87" coordsize="5272,284">
            <v:shape style="position:absolute;left:8107;top:87;width:284;height:284" type="#_x0000_t75" id="docshape1386" stroked="false">
              <v:imagedata r:id="rId15" o:title=""/>
            </v:shape>
            <v:line style="position:absolute" from="3169,233" to="7956,233" stroked="true" strokeweight="1pt" strokecolor="#4495d1">
              <v:stroke dashstyle="dot"/>
            </v:line>
            <v:shape style="position:absolute;left:3119;top:222;width:4867;height:20" id="docshape1387" coordorigin="3119,223" coordsize="4867,20" path="m3139,233l3136,225,3129,223,3122,225,3119,233,3122,240,3129,243,3136,240,3139,233xm7986,233l7983,225,7976,223,7969,225,7966,233,7969,240,7976,243,7983,240,7986,233xe" filled="true" fillcolor="#4495d1" stroked="false">
              <v:path arrowok="t"/>
              <v:fill type="solid"/>
            </v:shape>
            <v:shape style="position:absolute;left:7966;top:154;width:84;height:157" id="docshape1388" coordorigin="7966,154" coordsize="84,157" path="m7966,154l7966,311,8050,233,7966,154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before="27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отрывок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дневника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w w:val="95"/>
          <w:sz w:val="19"/>
        </w:rPr>
        <w:t>Марины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Мнишек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w w:val="95"/>
          <w:sz w:val="19"/>
        </w:rPr>
        <w:t>ответьте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w w:val="95"/>
          <w:sz w:val="19"/>
        </w:rPr>
        <w:t>вопросы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после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него.</w:t>
      </w:r>
    </w:p>
    <w:p>
      <w:pPr>
        <w:spacing w:line="220" w:lineRule="auto" w:before="84"/>
        <w:ind w:left="793" w:right="791" w:firstLine="340"/>
        <w:jc w:val="both"/>
        <w:rPr>
          <w:sz w:val="19"/>
        </w:rPr>
      </w:pPr>
      <w:r>
        <w:rPr>
          <w:sz w:val="19"/>
        </w:rPr>
        <w:t>Злосчастный</w:t>
      </w:r>
      <w:r>
        <w:rPr>
          <w:spacing w:val="-1"/>
          <w:sz w:val="19"/>
        </w:rPr>
        <w:t> </w:t>
      </w:r>
      <w:r>
        <w:rPr>
          <w:sz w:val="19"/>
        </w:rPr>
        <w:t>мятеж,</w:t>
      </w:r>
      <w:r>
        <w:rPr>
          <w:spacing w:val="-1"/>
          <w:sz w:val="19"/>
        </w:rPr>
        <w:t> </w:t>
      </w:r>
      <w:r>
        <w:rPr>
          <w:sz w:val="19"/>
        </w:rPr>
        <w:t>для</w:t>
      </w:r>
      <w:r>
        <w:rPr>
          <w:spacing w:val="-1"/>
          <w:sz w:val="19"/>
        </w:rPr>
        <w:t> </w:t>
      </w:r>
      <w:r>
        <w:rPr>
          <w:sz w:val="19"/>
        </w:rPr>
        <w:t>которого</w:t>
      </w:r>
      <w:r>
        <w:rPr>
          <w:spacing w:val="-1"/>
          <w:sz w:val="19"/>
        </w:rPr>
        <w:t> </w:t>
      </w:r>
      <w:r>
        <w:rPr>
          <w:sz w:val="19"/>
        </w:rPr>
        <w:t>изменники</w:t>
      </w:r>
      <w:r>
        <w:rPr>
          <w:spacing w:val="-1"/>
          <w:sz w:val="19"/>
        </w:rPr>
        <w:t> </w:t>
      </w:r>
      <w:r>
        <w:rPr>
          <w:sz w:val="19"/>
        </w:rPr>
        <w:t>уже</w:t>
      </w:r>
      <w:r>
        <w:rPr>
          <w:spacing w:val="-1"/>
          <w:sz w:val="19"/>
        </w:rPr>
        <w:t> </w:t>
      </w:r>
      <w:r>
        <w:rPr>
          <w:sz w:val="19"/>
        </w:rPr>
        <w:t>давно</w:t>
      </w:r>
      <w:r>
        <w:rPr>
          <w:spacing w:val="-1"/>
          <w:sz w:val="19"/>
        </w:rPr>
        <w:t> </w:t>
      </w:r>
      <w:r>
        <w:rPr>
          <w:sz w:val="19"/>
        </w:rPr>
        <w:t>объединились,</w:t>
      </w:r>
      <w:r>
        <w:rPr>
          <w:spacing w:val="-1"/>
          <w:sz w:val="19"/>
        </w:rPr>
        <w:t> </w:t>
      </w:r>
      <w:r>
        <w:rPr>
          <w:sz w:val="19"/>
        </w:rPr>
        <w:t>состав- </w:t>
      </w:r>
      <w:r>
        <w:rPr>
          <w:w w:val="95"/>
          <w:sz w:val="19"/>
        </w:rPr>
        <w:t>ляя союзы и присягая. Их предводителем в том деле был нынешний царь — Василий Иванович Шуйский, обещавший поделить между ними крепости и государства и на- </w:t>
      </w:r>
      <w:r>
        <w:rPr>
          <w:sz w:val="19"/>
        </w:rPr>
        <w:t>значить</w:t>
      </w:r>
      <w:r>
        <w:rPr>
          <w:spacing w:val="-13"/>
          <w:sz w:val="19"/>
        </w:rPr>
        <w:t> </w:t>
      </w:r>
      <w:r>
        <w:rPr>
          <w:sz w:val="19"/>
        </w:rPr>
        <w:t>их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высокие</w:t>
      </w:r>
      <w:r>
        <w:rPr>
          <w:spacing w:val="-13"/>
          <w:sz w:val="19"/>
        </w:rPr>
        <w:t> </w:t>
      </w:r>
      <w:r>
        <w:rPr>
          <w:sz w:val="19"/>
        </w:rPr>
        <w:t>должности…</w:t>
      </w:r>
      <w:r>
        <w:rPr>
          <w:spacing w:val="-13"/>
          <w:sz w:val="19"/>
        </w:rPr>
        <w:t> </w:t>
      </w:r>
      <w:r>
        <w:rPr>
          <w:sz w:val="19"/>
        </w:rPr>
        <w:t>Войска</w:t>
      </w:r>
      <w:r>
        <w:rPr>
          <w:spacing w:val="-13"/>
          <w:sz w:val="19"/>
        </w:rPr>
        <w:t> </w:t>
      </w:r>
      <w:r>
        <w:rPr>
          <w:sz w:val="19"/>
        </w:rPr>
        <w:t>выступили</w:t>
      </w:r>
      <w:r>
        <w:rPr>
          <w:spacing w:val="-13"/>
          <w:sz w:val="19"/>
        </w:rPr>
        <w:t> </w:t>
      </w:r>
      <w:r>
        <w:rPr>
          <w:sz w:val="19"/>
        </w:rPr>
        <w:t>против</w:t>
      </w:r>
      <w:r>
        <w:rPr>
          <w:spacing w:val="-13"/>
          <w:sz w:val="19"/>
        </w:rPr>
        <w:t> </w:t>
      </w:r>
      <w:r>
        <w:rPr>
          <w:sz w:val="19"/>
        </w:rPr>
        <w:t>той</w:t>
      </w:r>
      <w:r>
        <w:rPr>
          <w:spacing w:val="-13"/>
          <w:sz w:val="19"/>
        </w:rPr>
        <w:t> </w:t>
      </w:r>
      <w:r>
        <w:rPr>
          <w:sz w:val="19"/>
        </w:rPr>
        <w:t>Москвы,</w:t>
      </w:r>
      <w:r>
        <w:rPr>
          <w:spacing w:val="-13"/>
          <w:sz w:val="19"/>
        </w:rPr>
        <w:t> </w:t>
      </w:r>
      <w:r>
        <w:rPr>
          <w:sz w:val="19"/>
        </w:rPr>
        <w:t>которая могла</w:t>
      </w:r>
      <w:r>
        <w:rPr>
          <w:spacing w:val="21"/>
          <w:sz w:val="19"/>
        </w:rPr>
        <w:t> </w:t>
      </w:r>
      <w:r>
        <w:rPr>
          <w:sz w:val="19"/>
        </w:rPr>
        <w:t>стать</w:t>
      </w:r>
      <w:r>
        <w:rPr>
          <w:spacing w:val="21"/>
          <w:sz w:val="19"/>
        </w:rPr>
        <w:t> </w:t>
      </w:r>
      <w:r>
        <w:rPr>
          <w:sz w:val="19"/>
        </w:rPr>
        <w:t>на</w:t>
      </w:r>
      <w:r>
        <w:rPr>
          <w:spacing w:val="21"/>
          <w:sz w:val="19"/>
        </w:rPr>
        <w:t> </w:t>
      </w:r>
      <w:r>
        <w:rPr>
          <w:sz w:val="19"/>
        </w:rPr>
        <w:t>сторону</w:t>
      </w:r>
      <w:r>
        <w:rPr>
          <w:spacing w:val="21"/>
          <w:sz w:val="19"/>
        </w:rPr>
        <w:t> </w:t>
      </w:r>
      <w:r>
        <w:rPr>
          <w:sz w:val="19"/>
        </w:rPr>
        <w:t>Дмитрия,</w:t>
      </w:r>
      <w:r>
        <w:rPr>
          <w:spacing w:val="21"/>
          <w:sz w:val="19"/>
        </w:rPr>
        <w:t> </w:t>
      </w:r>
      <w:r>
        <w:rPr>
          <w:sz w:val="19"/>
        </w:rPr>
        <w:t>вступив</w:t>
      </w:r>
      <w:r>
        <w:rPr>
          <w:spacing w:val="21"/>
          <w:sz w:val="19"/>
        </w:rPr>
        <w:t> </w:t>
      </w:r>
      <w:r>
        <w:rPr>
          <w:sz w:val="19"/>
        </w:rPr>
        <w:t>в</w:t>
      </w:r>
      <w:r>
        <w:rPr>
          <w:spacing w:val="21"/>
          <w:sz w:val="19"/>
        </w:rPr>
        <w:t> </w:t>
      </w:r>
      <w:r>
        <w:rPr>
          <w:sz w:val="19"/>
        </w:rPr>
        <w:t>сговор</w:t>
      </w:r>
      <w:r>
        <w:rPr>
          <w:spacing w:val="21"/>
          <w:sz w:val="19"/>
        </w:rPr>
        <w:t> </w:t>
      </w:r>
      <w:r>
        <w:rPr>
          <w:sz w:val="19"/>
        </w:rPr>
        <w:t>с</w:t>
      </w:r>
      <w:r>
        <w:rPr>
          <w:spacing w:val="21"/>
          <w:sz w:val="19"/>
        </w:rPr>
        <w:t> </w:t>
      </w:r>
      <w:r>
        <w:rPr>
          <w:sz w:val="19"/>
        </w:rPr>
        <w:t>влиятельнейшими</w:t>
      </w:r>
      <w:r>
        <w:rPr>
          <w:spacing w:val="21"/>
          <w:sz w:val="19"/>
        </w:rPr>
        <w:t> </w:t>
      </w:r>
      <w:r>
        <w:rPr>
          <w:sz w:val="19"/>
        </w:rPr>
        <w:t>купцами и частью мира.</w:t>
      </w: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40" w:lineRule="auto" w:before="64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Назовите</w:t>
      </w:r>
      <w:r>
        <w:rPr>
          <w:spacing w:val="10"/>
          <w:sz w:val="19"/>
        </w:rPr>
        <w:t> </w:t>
      </w:r>
      <w:r>
        <w:rPr>
          <w:w w:val="95"/>
          <w:sz w:val="19"/>
        </w:rPr>
        <w:t>год,</w:t>
      </w:r>
      <w:r>
        <w:rPr>
          <w:spacing w:val="11"/>
          <w:sz w:val="19"/>
        </w:rPr>
        <w:t> </w:t>
      </w:r>
      <w:r>
        <w:rPr>
          <w:w w:val="95"/>
          <w:sz w:val="19"/>
        </w:rPr>
        <w:t>когда</w:t>
      </w:r>
      <w:r>
        <w:rPr>
          <w:spacing w:val="10"/>
          <w:sz w:val="19"/>
        </w:rPr>
        <w:t> </w:t>
      </w:r>
      <w:r>
        <w:rPr>
          <w:w w:val="95"/>
          <w:sz w:val="19"/>
        </w:rPr>
        <w:t>произошли</w:t>
      </w:r>
      <w:r>
        <w:rPr>
          <w:spacing w:val="11"/>
          <w:sz w:val="19"/>
        </w:rPr>
        <w:t> </w:t>
      </w:r>
      <w:r>
        <w:rPr>
          <w:w w:val="95"/>
          <w:sz w:val="19"/>
        </w:rPr>
        <w:t>описанные</w:t>
      </w:r>
      <w:r>
        <w:rPr>
          <w:spacing w:val="10"/>
          <w:sz w:val="19"/>
        </w:rPr>
        <w:t> </w:t>
      </w:r>
      <w:r>
        <w:rPr>
          <w:w w:val="95"/>
          <w:sz w:val="19"/>
        </w:rPr>
        <w:t>события.</w:t>
      </w:r>
      <w:r>
        <w:rPr>
          <w:spacing w:val="11"/>
          <w:sz w:val="19"/>
        </w:rPr>
        <w:t> </w:t>
      </w:r>
      <w:r>
        <w:rPr>
          <w:w w:val="95"/>
          <w:sz w:val="19"/>
        </w:rPr>
        <w:t>Почему</w:t>
      </w:r>
      <w:r>
        <w:rPr>
          <w:spacing w:val="11"/>
          <w:sz w:val="19"/>
        </w:rPr>
        <w:t> </w:t>
      </w:r>
      <w:r>
        <w:rPr>
          <w:w w:val="95"/>
          <w:sz w:val="19"/>
        </w:rPr>
        <w:t>вы</w:t>
      </w:r>
      <w:r>
        <w:rPr>
          <w:spacing w:val="10"/>
          <w:sz w:val="19"/>
        </w:rPr>
        <w:t> </w:t>
      </w:r>
      <w:r>
        <w:rPr>
          <w:w w:val="95"/>
          <w:sz w:val="19"/>
        </w:rPr>
        <w:t>так</w:t>
      </w:r>
      <w:r>
        <w:rPr>
          <w:spacing w:val="11"/>
          <w:sz w:val="19"/>
        </w:rPr>
        <w:t> </w:t>
      </w:r>
      <w:r>
        <w:rPr>
          <w:spacing w:val="-2"/>
          <w:w w:val="95"/>
          <w:sz w:val="19"/>
        </w:rPr>
        <w:t>решили?</w:t>
      </w:r>
    </w:p>
    <w:p>
      <w:pPr>
        <w:pStyle w:val="Heading7"/>
        <w:tabs>
          <w:tab w:pos="8074" w:val="left" w:leader="none"/>
        </w:tabs>
        <w:spacing w:before="74"/>
      </w:pPr>
      <w:r>
        <w:rPr/>
        <w:pict>
          <v:group style="position:absolute;margin-left:146.934006pt;margin-top:8.73896pt;width:251.15pt;height:7.85pt;mso-position-horizontal-relative:page;mso-position-vertical-relative:paragraph;z-index:-21872640" id="docshapegroup1389" coordorigin="2939,175" coordsize="5023,157">
            <v:line style="position:absolute" from="2989,253" to="7866,253" stroked="true" strokeweight="1pt" strokecolor="#4495d1">
              <v:stroke dashstyle="dot"/>
            </v:line>
            <v:shape style="position:absolute;left:2938;top:242;width:4958;height:20" id="docshape1390" coordorigin="2939,243" coordsize="4958,20" path="m2959,253l2956,246,2949,243,2942,246,2939,253,2942,260,2949,263,2956,260,2959,253xm7896,253l7893,246,7886,243,7879,246,7876,253,7879,260,7886,263,7893,260,7896,253xe" filled="true" fillcolor="#4495d1" stroked="false">
              <v:path arrowok="t"/>
              <v:fill type="solid"/>
            </v:shape>
            <v:shape style="position:absolute;left:7877;top:174;width:84;height:157" id="docshape1391" coordorigin="7877,175" coordsize="84,157" path="m7877,175l7877,331,7961,253,7877,175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11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3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137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231.png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84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Выясните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значение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слова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«самозванство».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Запишите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определение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этого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понятия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 тетрадь. Почему именно XVII век стал в России эпохой самозванства?</w:t>
      </w:r>
    </w:p>
    <w:p>
      <w:pPr>
        <w:pStyle w:val="BodyText"/>
        <w:spacing w:before="10"/>
        <w:rPr>
          <w:rFonts w:ascii="Tahoma"/>
          <w:sz w:val="4"/>
        </w:rPr>
      </w:pPr>
      <w:r>
        <w:rPr/>
        <w:pict>
          <v:group style="position:absolute;margin-left:36.553001pt;margin-top:4.114062pt;width:385.95pt;height:36.4pt;mso-position-horizontal-relative:page;mso-position-vertical-relative:paragraph;z-index:-15607808;mso-wrap-distance-left:0;mso-wrap-distance-right:0" id="docshapegroup1392" coordorigin="731,82" coordsize="7719,728">
            <v:rect style="position:absolute;left:731;top:82;width:7719;height:728" id="docshape1393" filled="true" fillcolor="#000000" stroked="false">
              <v:fill opacity="19660f" type="solid"/>
            </v:rect>
            <v:rect style="position:absolute;left:793;top:144;width:7597;height:602" id="docshape1394" filled="true" fillcolor="#ffffff" stroked="false">
              <v:fill type="solid"/>
            </v:rect>
            <v:shape style="position:absolute;left:877;top:244;width:397;height:397" type="#_x0000_t75" id="docshape1395" stroked="false">
              <v:imagedata r:id="rId8" o:title=""/>
            </v:shape>
            <v:shape style="position:absolute;left:986;top:269;width:191;height:371" type="#_x0000_t202" id="docshape1396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219;width:6574;height:467" type="#_x0000_t202" id="docshape1397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4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50.036007pt;width:459.25pt;height:514.15pt;mso-position-horizontal-relative:page;mso-position-vertical-relative:page;z-index:-21871104" id="docshapegroup1398" coordorigin="0,1001" coordsize="9185,10283">
            <v:rect style="position:absolute;left:0;top:2897;width:9185;height:8387" id="docshape1399" filled="true" fillcolor="#e6e7e8" stroked="false">
              <v:fill type="solid"/>
            </v:rect>
            <v:line style="position:absolute" from="590,1498" to="590,8918" stroked="true" strokeweight="1.5pt" strokecolor="#4495d1">
              <v:stroke dashstyle="dot"/>
            </v:line>
            <v:shape style="position:absolute;left:574;top:1423;width:30;height:7541" id="docshape1400" coordorigin="575,1423" coordsize="30,7541" path="m605,8948l600,8938,590,8933,579,8938,575,8948,579,8959,590,8963,600,8959,605,8948xm605,1438l600,1427,590,1423,579,1427,575,1438,579,1449,590,1453,600,1449,605,1438xe" filled="true" fillcolor="#4495d1" stroked="false">
              <v:path arrowok="t"/>
              <v:fill type="solid"/>
            </v:shape>
            <v:shape style="position:absolute;left:391;top:1631;width:397;height:397" type="#_x0000_t75" id="docshape1401" stroked="false">
              <v:imagedata r:id="rId8" o:title=""/>
            </v:shape>
            <v:rect style="position:absolute;left:770;top:1000;width:1239;height:576" id="docshape1402" filled="true" fillcolor="#000000" stroked="false">
              <v:fill opacity="19660f" type="solid"/>
            </v:rect>
            <v:rect style="position:absolute;left:793;top:8889;width:3799;height:114" id="docshape1403" filled="true" fillcolor="#eeaf9f" stroked="false">
              <v:fill type="solid"/>
            </v:rect>
            <v:rect style="position:absolute;left:4592;top:8889;width:3799;height:114" id="docshape1404" filled="true" fillcolor="#b3ccea" stroked="false">
              <v:fill type="solid"/>
            </v:rect>
            <v:shape style="position:absolute;left:396;top:7457;width:397;height:397" type="#_x0000_t75" id="docshape1405" stroked="false">
              <v:imagedata r:id="rId241" o:title=""/>
            </v:shape>
            <v:shape style="position:absolute;left:396;top:7988;width:397;height:397" type="#_x0000_t75" id="docshape1406" stroked="false">
              <v:imagedata r:id="rId272" o:title=""/>
            </v:shape>
            <v:rect style="position:absolute;left:396;top:8679;width:418;height:418" id="docshape1407" filled="true" fillcolor="#000000" stroked="false">
              <v:fill opacity="19660f" type="solid"/>
            </v:rect>
            <v:shape style="position:absolute;left:396;top:8679;width:397;height:397" type="#_x0000_t75" id="docshape1408" stroked="false">
              <v:imagedata r:id="rId273" o:title=""/>
            </v:shape>
            <v:rect style="position:absolute;left:2084;top:5816;width:5804;height:1505" id="docshape1409" filled="true" fillcolor="#000000" stroked="false">
              <v:fill opacity="32768f" type="solid"/>
            </v:rect>
            <v:rect style="position:absolute;left:2147;top:5879;width:5683;height:1380" id="docshape1410" filled="true" fillcolor="#ffffff" stroked="false">
              <v:fill type="solid"/>
            </v:rect>
            <v:rect style="position:absolute;left:2085;top:2295;width:5804;height:3636" id="docshape1411" filled="true" fillcolor="#000000" stroked="false">
              <v:fill opacity="32768f" type="solid"/>
            </v:rect>
            <v:shape style="position:absolute;left:2158;top:2368;width:5663;height:3494" type="#_x0000_t75" id="docshape1412" stroked="false">
              <v:imagedata r:id="rId274" o:title=""/>
            </v:shape>
            <v:rect style="position:absolute;left:2158;top:2368;width:5663;height:3496" id="docshape1413" filled="false" stroked="true" strokeweight="1pt" strokecolor="#ffffff">
              <v:stroke dashstyle="solid"/>
            </v:rect>
            <w10:wrap type="none"/>
          </v:group>
        </w:pict>
      </w:r>
    </w:p>
    <w:p>
      <w:pPr>
        <w:pStyle w:val="Heading3"/>
        <w:tabs>
          <w:tab w:pos="2154" w:val="left" w:leader="none"/>
        </w:tabs>
        <w:spacing w:before="82"/>
      </w:pPr>
      <w:r>
        <w:rPr/>
        <w:pict>
          <v:shape style="position:absolute;margin-left:39.685001pt;margin-top:6.730269pt;width:55.85pt;height:22.7pt;mso-position-horizontal-relative:page;mso-position-vertical-relative:paragraph;z-index:-21870592" type="#_x0000_t202" id="docshape1414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94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2"/>
                      <w:w w:val="90"/>
                      <w:sz w:val="40"/>
                    </w:rPr>
                    <w:t>23–24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75"/>
        </w:rPr>
        <w:t>Апогей</w:t>
      </w:r>
      <w:r>
        <w:rPr>
          <w:color w:val="DB413F"/>
          <w:spacing w:val="69"/>
        </w:rPr>
        <w:t> </w:t>
      </w:r>
      <w:r>
        <w:rPr>
          <w:color w:val="DB413F"/>
          <w:w w:val="75"/>
        </w:rPr>
        <w:t>Смуты.</w:t>
      </w:r>
      <w:r>
        <w:rPr>
          <w:color w:val="DB413F"/>
          <w:spacing w:val="69"/>
        </w:rPr>
        <w:t> </w:t>
      </w:r>
      <w:r>
        <w:rPr>
          <w:color w:val="DB413F"/>
          <w:w w:val="75"/>
        </w:rPr>
        <w:t>«Всеконечное</w:t>
      </w:r>
      <w:r>
        <w:rPr>
          <w:color w:val="DB413F"/>
          <w:spacing w:val="69"/>
        </w:rPr>
        <w:t> </w:t>
      </w:r>
      <w:r>
        <w:rPr>
          <w:color w:val="DB413F"/>
          <w:spacing w:val="-2"/>
          <w:w w:val="75"/>
        </w:rPr>
        <w:t>разорение»</w:t>
      </w:r>
    </w:p>
    <w:p>
      <w:pPr>
        <w:pStyle w:val="Heading8"/>
        <w:spacing w:line="216" w:lineRule="auto" w:before="149"/>
      </w:pPr>
      <w:r>
        <w:rPr/>
        <w:pict>
          <v:shape style="position:absolute;margin-left:24.9925pt;margin-top:8.746137pt;width:8.550pt;height:18.55pt;mso-position-horizontal-relative:page;mso-position-vertical-relative:paragraph;z-index:15853568" type="#_x0000_t202" id="docshape1415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Почему</w:t>
      </w:r>
      <w:r>
        <w:rPr>
          <w:spacing w:val="37"/>
          <w:w w:val="115"/>
        </w:rPr>
        <w:t> </w:t>
      </w:r>
      <w:r>
        <w:rPr>
          <w:w w:val="115"/>
        </w:rPr>
        <w:t>Смута</w:t>
      </w:r>
      <w:r>
        <w:rPr>
          <w:spacing w:val="37"/>
          <w:w w:val="115"/>
        </w:rPr>
        <w:t> </w:t>
      </w:r>
      <w:r>
        <w:rPr>
          <w:w w:val="115"/>
        </w:rPr>
        <w:t>в</w:t>
      </w:r>
      <w:r>
        <w:rPr>
          <w:spacing w:val="37"/>
          <w:w w:val="115"/>
        </w:rPr>
        <w:t> </w:t>
      </w:r>
      <w:r>
        <w:rPr>
          <w:w w:val="115"/>
        </w:rPr>
        <w:t>России</w:t>
      </w:r>
      <w:r>
        <w:rPr>
          <w:spacing w:val="37"/>
          <w:w w:val="115"/>
        </w:rPr>
        <w:t> </w:t>
      </w:r>
      <w:r>
        <w:rPr>
          <w:w w:val="115"/>
        </w:rPr>
        <w:t>была</w:t>
      </w:r>
      <w:r>
        <w:rPr>
          <w:spacing w:val="37"/>
          <w:w w:val="115"/>
        </w:rPr>
        <w:t> </w:t>
      </w:r>
      <w:r>
        <w:rPr>
          <w:w w:val="115"/>
        </w:rPr>
        <w:t>не</w:t>
      </w:r>
      <w:r>
        <w:rPr>
          <w:spacing w:val="37"/>
          <w:w w:val="115"/>
        </w:rPr>
        <w:t> </w:t>
      </w:r>
      <w:r>
        <w:rPr>
          <w:w w:val="115"/>
        </w:rPr>
        <w:t>просто</w:t>
      </w:r>
      <w:r>
        <w:rPr>
          <w:spacing w:val="37"/>
          <w:w w:val="115"/>
        </w:rPr>
        <w:t> </w:t>
      </w:r>
      <w:r>
        <w:rPr>
          <w:w w:val="115"/>
        </w:rPr>
        <w:t>борьбой</w:t>
      </w:r>
      <w:r>
        <w:rPr>
          <w:spacing w:val="37"/>
          <w:w w:val="115"/>
        </w:rPr>
        <w:t> </w:t>
      </w:r>
      <w:r>
        <w:rPr>
          <w:w w:val="115"/>
        </w:rPr>
        <w:t>за</w:t>
      </w:r>
      <w:r>
        <w:rPr>
          <w:spacing w:val="37"/>
          <w:w w:val="115"/>
        </w:rPr>
        <w:t> </w:t>
      </w:r>
      <w:r>
        <w:rPr>
          <w:w w:val="115"/>
        </w:rPr>
        <w:t>власть, </w:t>
      </w:r>
      <w:r>
        <w:rPr>
          <w:spacing w:val="-4"/>
          <w:w w:val="110"/>
        </w:rPr>
        <w:t>а гражданской войной,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отягощённой иностранной интервенцией?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2"/>
        <w:rPr>
          <w:rFonts w:ascii="Calibri"/>
          <w:b/>
          <w:sz w:val="28"/>
        </w:rPr>
      </w:pPr>
      <w:r>
        <w:rPr/>
        <w:pict>
          <v:shape style="position:absolute;margin-left:104.248001pt;margin-top:18.88961pt;width:286.8pt;height:71.3pt;mso-position-horizontal-relative:page;mso-position-vertical-relative:paragraph;z-index:-15605760;mso-wrap-distance-left:0;mso-wrap-distance-right:0" type="#_x0000_t202" id="docshape1416" filled="false" stroked="false">
            <v:textbox inset="0,0,0,0">
              <w:txbxContent>
                <w:p>
                  <w:pPr>
                    <w:spacing w:line="222" w:lineRule="exact" w:before="146"/>
                    <w:ind w:left="176" w:right="0" w:firstLine="0"/>
                    <w:jc w:val="left"/>
                    <w:rPr>
                      <w:rFonts w:ascii="Calibri" w:hAnsi="Calibri"/>
                      <w:b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«Осада</w:t>
                  </w:r>
                  <w:r>
                    <w:rPr>
                      <w:rFonts w:ascii="Calibri" w:hAnsi="Calibri"/>
                      <w:b/>
                      <w:spacing w:val="-7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Троице-Сергиевой</w:t>
                  </w:r>
                  <w:r>
                    <w:rPr>
                      <w:rFonts w:ascii="Calibri" w:hAnsi="Calibri"/>
                      <w:b/>
                      <w:spacing w:val="-6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2"/>
                      <w:w w:val="115"/>
                      <w:sz w:val="19"/>
                    </w:rPr>
                    <w:t>лавры».</w:t>
                  </w:r>
                </w:p>
                <w:p>
                  <w:pPr>
                    <w:spacing w:line="228" w:lineRule="auto" w:before="0"/>
                    <w:ind w:left="176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Художник В. Верещагин. Санкт-Петербург,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Государственный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Русский музей</w:t>
                  </w:r>
                </w:p>
                <w:p>
                  <w:pPr>
                    <w:spacing w:line="216" w:lineRule="auto" w:before="112"/>
                    <w:ind w:left="516" w:right="0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43"/>
                      <w:sz w:val="20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Какое</w:t>
                  </w:r>
                  <w:r>
                    <w:rPr>
                      <w:rFonts w:ascii="Tahoma" w:hAnsi="Tahoma"/>
                      <w:spacing w:val="-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значение</w:t>
                  </w:r>
                  <w:r>
                    <w:rPr>
                      <w:rFonts w:ascii="Tahoma" w:hAnsi="Tahoma"/>
                      <w:spacing w:val="-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имела</w:t>
                  </w:r>
                  <w:r>
                    <w:rPr>
                      <w:rFonts w:ascii="Tahoma" w:hAnsi="Tahoma"/>
                      <w:spacing w:val="-4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Троице-Сергиева</w:t>
                  </w:r>
                  <w:r>
                    <w:rPr>
                      <w:rFonts w:ascii="Tahoma" w:hAnsi="Tahoma"/>
                      <w:spacing w:val="-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лавра</w:t>
                  </w:r>
                  <w:r>
                    <w:rPr>
                      <w:rFonts w:ascii="Tahoma" w:hAnsi="Tahoma"/>
                      <w:spacing w:val="-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для</w:t>
                  </w:r>
                  <w:r>
                    <w:rPr>
                      <w:rFonts w:ascii="Tahoma" w:hAnsi="Tahoma"/>
                      <w:spacing w:val="-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духов- ной жизни русского общества?</w:t>
                  </w:r>
                </w:p>
              </w:txbxContent>
            </v:textbox>
            <w10:wrap type="topAndBottom"/>
          </v:shape>
        </w:pict>
      </w:r>
    </w:p>
    <w:p>
      <w:pPr>
        <w:pStyle w:val="ListParagraph"/>
        <w:numPr>
          <w:ilvl w:val="0"/>
          <w:numId w:val="64"/>
        </w:numPr>
        <w:tabs>
          <w:tab w:pos="1059" w:val="left" w:leader="none"/>
        </w:tabs>
        <w:spacing w:line="240" w:lineRule="auto" w:before="208" w:after="0"/>
        <w:ind w:left="1058" w:right="0" w:hanging="152"/>
        <w:jc w:val="left"/>
        <w:rPr>
          <w:sz w:val="19"/>
        </w:rPr>
      </w:pPr>
      <w:r>
        <w:rPr>
          <w:spacing w:val="-2"/>
          <w:sz w:val="19"/>
        </w:rPr>
        <w:t>Семибоярщина</w:t>
      </w:r>
    </w:p>
    <w:p>
      <w:pPr>
        <w:pStyle w:val="ListParagraph"/>
        <w:numPr>
          <w:ilvl w:val="0"/>
          <w:numId w:val="64"/>
        </w:numPr>
        <w:tabs>
          <w:tab w:pos="1059" w:val="left" w:leader="none"/>
        </w:tabs>
        <w:spacing w:line="240" w:lineRule="exact" w:before="23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Иван</w:t>
      </w:r>
      <w:r>
        <w:rPr>
          <w:spacing w:val="8"/>
          <w:sz w:val="19"/>
        </w:rPr>
        <w:t> </w:t>
      </w:r>
      <w:r>
        <w:rPr>
          <w:w w:val="95"/>
          <w:sz w:val="19"/>
        </w:rPr>
        <w:t>Болотников</w:t>
      </w:r>
      <w:r>
        <w:rPr>
          <w:spacing w:val="9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7"/>
          <w:position w:val="-2"/>
          <w:sz w:val="22"/>
        </w:rPr>
        <w:t> </w:t>
      </w:r>
      <w:r>
        <w:rPr>
          <w:w w:val="95"/>
          <w:sz w:val="19"/>
        </w:rPr>
        <w:t>Прокопий</w:t>
      </w:r>
      <w:r>
        <w:rPr>
          <w:spacing w:val="9"/>
          <w:sz w:val="19"/>
        </w:rPr>
        <w:t> </w:t>
      </w:r>
      <w:r>
        <w:rPr>
          <w:w w:val="95"/>
          <w:sz w:val="19"/>
        </w:rPr>
        <w:t>Ляпунов</w:t>
      </w:r>
      <w:r>
        <w:rPr>
          <w:spacing w:val="8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8"/>
          <w:position w:val="-2"/>
          <w:sz w:val="22"/>
        </w:rPr>
        <w:t> </w:t>
      </w:r>
      <w:r>
        <w:rPr>
          <w:w w:val="95"/>
          <w:sz w:val="19"/>
        </w:rPr>
        <w:t>Лжедмитрий</w:t>
      </w:r>
      <w:r>
        <w:rPr>
          <w:spacing w:val="9"/>
          <w:sz w:val="19"/>
        </w:rPr>
        <w:t> </w:t>
      </w:r>
      <w:r>
        <w:rPr>
          <w:w w:val="95"/>
          <w:sz w:val="19"/>
        </w:rPr>
        <w:t>II</w:t>
      </w:r>
      <w:r>
        <w:rPr>
          <w:spacing w:val="8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8"/>
          <w:position w:val="-2"/>
          <w:sz w:val="22"/>
        </w:rPr>
        <w:t> </w:t>
      </w:r>
      <w:r>
        <w:rPr>
          <w:w w:val="95"/>
          <w:sz w:val="19"/>
        </w:rPr>
        <w:t>патриарх</w:t>
      </w:r>
      <w:r>
        <w:rPr>
          <w:spacing w:val="8"/>
          <w:sz w:val="19"/>
        </w:rPr>
        <w:t> </w:t>
      </w:r>
      <w:r>
        <w:rPr>
          <w:spacing w:val="-2"/>
          <w:w w:val="95"/>
          <w:sz w:val="19"/>
        </w:rPr>
        <w:t>Гермоген</w:t>
      </w:r>
    </w:p>
    <w:p>
      <w:pPr>
        <w:pStyle w:val="ListParagraph"/>
        <w:numPr>
          <w:ilvl w:val="0"/>
          <w:numId w:val="64"/>
        </w:numPr>
        <w:tabs>
          <w:tab w:pos="1059" w:val="left" w:leader="none"/>
        </w:tabs>
        <w:spacing w:line="240" w:lineRule="exact" w:before="0" w:after="0"/>
        <w:ind w:left="1058" w:right="0" w:hanging="152"/>
        <w:jc w:val="left"/>
        <w:rPr>
          <w:sz w:val="19"/>
        </w:rPr>
      </w:pPr>
      <w:r>
        <w:rPr>
          <w:spacing w:val="-2"/>
          <w:sz w:val="19"/>
        </w:rPr>
        <w:t>Михаил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Скопин-Шуйский</w:t>
      </w:r>
      <w:r>
        <w:rPr>
          <w:spacing w:val="-5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6"/>
          <w:position w:val="-2"/>
          <w:sz w:val="22"/>
        </w:rPr>
        <w:t> </w:t>
      </w:r>
      <w:r>
        <w:rPr>
          <w:spacing w:val="-2"/>
          <w:sz w:val="19"/>
        </w:rPr>
        <w:t>Михаил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Шеин</w:t>
      </w:r>
      <w:r>
        <w:rPr>
          <w:spacing w:val="-3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5"/>
          <w:position w:val="-2"/>
          <w:sz w:val="22"/>
        </w:rPr>
        <w:t> </w:t>
      </w:r>
      <w:r>
        <w:rPr>
          <w:spacing w:val="-2"/>
          <w:sz w:val="19"/>
        </w:rPr>
        <w:t>королевич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Владислав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/>
        <w:pict>
          <v:group style="position:absolute;margin-left:39.685001pt;margin-top:24.925259pt;width:379.85pt;height:102.9pt;mso-position-horizontal-relative:page;mso-position-vertical-relative:paragraph;z-index:-15605248;mso-wrap-distance-left:0;mso-wrap-distance-right:0" id="docshapegroup1417" coordorigin="794,499" coordsize="7597,2058">
            <v:shape style="position:absolute;left:4592;top:498;width:3799;height:2058" type="#_x0000_t202" id="docshape1418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65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43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1603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сёгун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Токугава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подчинил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всю Японию</w:t>
                    </w:r>
                  </w:p>
                  <w:p>
                    <w:pPr>
                      <w:numPr>
                        <w:ilvl w:val="0"/>
                        <w:numId w:val="65"/>
                      </w:numPr>
                      <w:tabs>
                        <w:tab w:pos="284" w:val="left" w:leader="none"/>
                      </w:tabs>
                      <w:spacing w:line="201" w:lineRule="auto" w:before="50"/>
                      <w:ind w:left="283" w:right="20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1607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основание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первой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постоян-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ной английской колонии в Северной Америке (в Виргинии)</w:t>
                    </w:r>
                  </w:p>
                </w:txbxContent>
              </v:textbox>
              <v:fill type="solid"/>
              <w10:wrap type="none"/>
            </v:shape>
            <v:shape style="position:absolute;left:793;top:498;width:3799;height:2058" type="#_x0000_t202" id="docshape1419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66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25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1606–1610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правление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Василия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Шуйского</w:t>
                    </w:r>
                  </w:p>
                  <w:p>
                    <w:pPr>
                      <w:numPr>
                        <w:ilvl w:val="0"/>
                        <w:numId w:val="66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46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1606–1607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восстание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Ивана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 Болотникова</w:t>
                    </w:r>
                  </w:p>
                  <w:p>
                    <w:pPr>
                      <w:numPr>
                        <w:ilvl w:val="0"/>
                        <w:numId w:val="66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30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1607–1610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движение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Лжедми-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трия II</w:t>
                    </w:r>
                  </w:p>
                  <w:p>
                    <w:pPr>
                      <w:numPr>
                        <w:ilvl w:val="0"/>
                        <w:numId w:val="66"/>
                      </w:numPr>
                      <w:tabs>
                        <w:tab w:pos="284" w:val="left" w:leader="none"/>
                      </w:tabs>
                      <w:spacing w:line="192" w:lineRule="auto" w:before="59"/>
                      <w:ind w:left="283" w:right="32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1609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вторжение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Речи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Посполи-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той в Россию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spacing w:after="0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27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position w:val="1"/>
        </w:rPr>
        <w:t>  </w:t>
      </w:r>
      <w:r>
        <w:rPr>
          <w:rFonts w:ascii="Calibri" w:hAnsi="Calibri"/>
          <w:b/>
          <w:color w:val="DB413F"/>
        </w:rPr>
        <w:t>Восстание</w:t>
      </w:r>
      <w:r>
        <w:rPr>
          <w:rFonts w:ascii="Calibri" w:hAnsi="Calibri"/>
          <w:b/>
          <w:color w:val="DB413F"/>
          <w:spacing w:val="68"/>
        </w:rPr>
        <w:t> </w:t>
      </w:r>
      <w:r>
        <w:rPr>
          <w:rFonts w:ascii="Calibri" w:hAnsi="Calibri"/>
          <w:b/>
          <w:color w:val="DB413F"/>
        </w:rPr>
        <w:t>Ивана</w:t>
      </w:r>
      <w:r>
        <w:rPr>
          <w:rFonts w:ascii="Calibri" w:hAnsi="Calibri"/>
          <w:b/>
          <w:color w:val="DB413F"/>
          <w:spacing w:val="68"/>
        </w:rPr>
        <w:t> </w:t>
      </w:r>
      <w:r>
        <w:rPr>
          <w:rFonts w:ascii="Calibri" w:hAnsi="Calibri"/>
          <w:b/>
          <w:color w:val="DB413F"/>
        </w:rPr>
        <w:t>Болотникова.</w:t>
      </w:r>
      <w:r>
        <w:rPr>
          <w:rFonts w:ascii="Calibri" w:hAnsi="Calibri"/>
          <w:b/>
          <w:color w:val="DB413F"/>
          <w:spacing w:val="67"/>
        </w:rPr>
        <w:t> </w:t>
      </w:r>
      <w:r>
        <w:rPr>
          <w:color w:val="000000"/>
        </w:rPr>
        <w:t>Не</w:t>
      </w:r>
      <w:r>
        <w:rPr>
          <w:color w:val="000000"/>
          <w:spacing w:val="57"/>
        </w:rPr>
        <w:t> </w:t>
      </w:r>
      <w:r>
        <w:rPr>
          <w:color w:val="000000"/>
        </w:rPr>
        <w:t>успел</w:t>
      </w:r>
      <w:r>
        <w:rPr>
          <w:color w:val="000000"/>
          <w:spacing w:val="57"/>
        </w:rPr>
        <w:t> </w:t>
      </w:r>
      <w:r>
        <w:rPr>
          <w:color w:val="000000"/>
        </w:rPr>
        <w:t>Василий</w:t>
      </w:r>
      <w:r>
        <w:rPr>
          <w:color w:val="000000"/>
          <w:spacing w:val="57"/>
        </w:rPr>
        <w:t> </w:t>
      </w:r>
      <w:r>
        <w:rPr>
          <w:color w:val="000000"/>
        </w:rPr>
        <w:t>Шуйский</w:t>
      </w:r>
      <w:r>
        <w:rPr>
          <w:color w:val="000000"/>
          <w:spacing w:val="57"/>
        </w:rPr>
        <w:t> </w:t>
      </w:r>
      <w:r>
        <w:rPr>
          <w:color w:val="000000"/>
        </w:rPr>
        <w:t>перебраться в царский дворец, а в народе уже заговорили об очередном спасении сына Ивана</w:t>
      </w:r>
      <w:r>
        <w:rPr>
          <w:color w:val="000000"/>
          <w:spacing w:val="40"/>
        </w:rPr>
        <w:t> </w:t>
      </w:r>
      <w:r>
        <w:rPr>
          <w:color w:val="000000"/>
        </w:rPr>
        <w:t>Грозного,</w:t>
      </w:r>
      <w:r>
        <w:rPr>
          <w:color w:val="000000"/>
          <w:spacing w:val="40"/>
        </w:rPr>
        <w:t> </w:t>
      </w:r>
      <w:r>
        <w:rPr>
          <w:color w:val="000000"/>
        </w:rPr>
        <w:t>который</w:t>
      </w:r>
      <w:r>
        <w:rPr>
          <w:color w:val="000000"/>
          <w:spacing w:val="40"/>
        </w:rPr>
        <w:t> </w:t>
      </w:r>
      <w:r>
        <w:rPr>
          <w:color w:val="000000"/>
        </w:rPr>
        <w:t>будто</w:t>
      </w:r>
      <w:r>
        <w:rPr>
          <w:color w:val="000000"/>
          <w:spacing w:val="40"/>
        </w:rPr>
        <w:t> </w:t>
      </w:r>
      <w:r>
        <w:rPr>
          <w:color w:val="000000"/>
        </w:rPr>
        <w:t>бы</w:t>
      </w:r>
      <w:r>
        <w:rPr>
          <w:color w:val="000000"/>
          <w:spacing w:val="40"/>
        </w:rPr>
        <w:t> </w:t>
      </w:r>
      <w:r>
        <w:rPr>
          <w:color w:val="000000"/>
        </w:rPr>
        <w:t>не</w:t>
      </w:r>
      <w:r>
        <w:rPr>
          <w:color w:val="000000"/>
          <w:spacing w:val="40"/>
        </w:rPr>
        <w:t> </w:t>
      </w:r>
      <w:r>
        <w:rPr>
          <w:color w:val="000000"/>
        </w:rPr>
        <w:t>погиб</w:t>
      </w:r>
      <w:r>
        <w:rPr>
          <w:color w:val="000000"/>
          <w:spacing w:val="40"/>
        </w:rPr>
        <w:t> </w:t>
      </w:r>
      <w:r>
        <w:rPr>
          <w:color w:val="000000"/>
        </w:rPr>
        <w:t>во</w:t>
      </w:r>
      <w:r>
        <w:rPr>
          <w:color w:val="000000"/>
          <w:spacing w:val="40"/>
        </w:rPr>
        <w:t> </w:t>
      </w:r>
      <w:r>
        <w:rPr>
          <w:color w:val="000000"/>
        </w:rPr>
        <w:t>время</w:t>
      </w:r>
      <w:r>
        <w:rPr>
          <w:color w:val="000000"/>
          <w:spacing w:val="40"/>
        </w:rPr>
        <w:t> </w:t>
      </w:r>
      <w:r>
        <w:rPr>
          <w:color w:val="000000"/>
        </w:rPr>
        <w:t>майского</w:t>
      </w:r>
      <w:r>
        <w:rPr>
          <w:color w:val="000000"/>
          <w:spacing w:val="40"/>
        </w:rPr>
        <w:t> </w:t>
      </w:r>
      <w:r>
        <w:rPr>
          <w:color w:val="000000"/>
        </w:rPr>
        <w:t>восстания</w:t>
      </w:r>
      <w:r>
        <w:rPr>
          <w:color w:val="000000"/>
          <w:spacing w:val="40"/>
        </w:rPr>
        <w:t> </w:t>
      </w:r>
      <w:r>
        <w:rPr>
          <w:color w:val="000000"/>
        </w:rPr>
        <w:t>в Москве. Чтобы опровергнуть этот опасный слух, царь организовал торже- ственное</w:t>
      </w:r>
      <w:r>
        <w:rPr>
          <w:color w:val="000000"/>
          <w:spacing w:val="-5"/>
        </w:rPr>
        <w:t> </w:t>
      </w:r>
      <w:r>
        <w:rPr>
          <w:color w:val="000000"/>
        </w:rPr>
        <w:t>перезахоронение</w:t>
      </w:r>
      <w:r>
        <w:rPr>
          <w:color w:val="000000"/>
          <w:spacing w:val="-5"/>
        </w:rPr>
        <w:t> </w:t>
      </w:r>
      <w:r>
        <w:rPr>
          <w:color w:val="000000"/>
        </w:rPr>
        <w:t>останков</w:t>
      </w:r>
      <w:r>
        <w:rPr>
          <w:color w:val="000000"/>
          <w:spacing w:val="-5"/>
        </w:rPr>
        <w:t> </w:t>
      </w:r>
      <w:r>
        <w:rPr>
          <w:color w:val="000000"/>
        </w:rPr>
        <w:t>царевича</w:t>
      </w:r>
      <w:r>
        <w:rPr>
          <w:color w:val="000000"/>
          <w:spacing w:val="-5"/>
        </w:rPr>
        <w:t> </w:t>
      </w:r>
      <w:r>
        <w:rPr>
          <w:color w:val="000000"/>
        </w:rPr>
        <w:t>Дмитрия,</w:t>
      </w:r>
      <w:r>
        <w:rPr>
          <w:color w:val="000000"/>
          <w:spacing w:val="-5"/>
        </w:rPr>
        <w:t> </w:t>
      </w:r>
      <w:r>
        <w:rPr>
          <w:color w:val="000000"/>
        </w:rPr>
        <w:t>причисленного</w:t>
      </w:r>
      <w:r>
        <w:rPr>
          <w:color w:val="000000"/>
          <w:spacing w:val="-5"/>
        </w:rPr>
        <w:t> </w:t>
      </w:r>
      <w:r>
        <w:rPr>
          <w:color w:val="000000"/>
        </w:rPr>
        <w:t>к</w:t>
      </w:r>
      <w:r>
        <w:rPr>
          <w:color w:val="000000"/>
          <w:spacing w:val="-5"/>
        </w:rPr>
        <w:t> </w:t>
      </w:r>
      <w:r>
        <w:rPr>
          <w:color w:val="000000"/>
        </w:rPr>
        <w:t>лику святых. Но это не спасло Шуйского от грозного призрака.</w:t>
      </w:r>
    </w:p>
    <w:p>
      <w:pPr>
        <w:pStyle w:val="BodyText"/>
        <w:spacing w:line="218" w:lineRule="auto" w:before="9"/>
        <w:ind w:left="793" w:right="791" w:firstLine="340"/>
        <w:jc w:val="both"/>
      </w:pPr>
      <w:r>
        <w:rPr/>
        <w:pict>
          <v:shape style="position:absolute;margin-left:0pt;margin-top:27.903082pt;width:.1pt;height:419.35pt;mso-position-horizontal-relative:page;mso-position-vertical-relative:paragraph;z-index:15854592" id="docshape1427" coordorigin="0,558" coordsize="0,8387" path="m0,558l0,8945e" filled="true" fillcolor="#e6e7e8" stroked="false">
            <v:path arrowok="t"/>
            <v:fill type="solid"/>
            <w10:wrap type="none"/>
          </v:shape>
        </w:pict>
      </w:r>
      <w:r>
        <w:rPr/>
        <w:t>Все</w:t>
      </w:r>
      <w:r>
        <w:rPr>
          <w:spacing w:val="-14"/>
        </w:rPr>
        <w:t> </w:t>
      </w:r>
      <w:r>
        <w:rPr/>
        <w:t>недовольные</w:t>
      </w:r>
      <w:r>
        <w:rPr>
          <w:spacing w:val="-14"/>
        </w:rPr>
        <w:t> </w:t>
      </w:r>
      <w:r>
        <w:rPr/>
        <w:t>готовы</w:t>
      </w:r>
      <w:r>
        <w:rPr>
          <w:spacing w:val="-14"/>
        </w:rPr>
        <w:t> </w:t>
      </w:r>
      <w:r>
        <w:rPr/>
        <w:t>были</w:t>
      </w:r>
      <w:r>
        <w:rPr>
          <w:spacing w:val="-14"/>
        </w:rPr>
        <w:t> </w:t>
      </w:r>
      <w:r>
        <w:rPr/>
        <w:t>собраться</w:t>
      </w:r>
      <w:r>
        <w:rPr>
          <w:spacing w:val="-14"/>
        </w:rPr>
        <w:t> </w:t>
      </w:r>
      <w:r>
        <w:rPr/>
        <w:t>под</w:t>
      </w:r>
      <w:r>
        <w:rPr>
          <w:spacing w:val="-14"/>
        </w:rPr>
        <w:t> </w:t>
      </w:r>
      <w:r>
        <w:rPr/>
        <w:t>знамёна</w:t>
      </w:r>
      <w:r>
        <w:rPr>
          <w:spacing w:val="-14"/>
        </w:rPr>
        <w:t> </w:t>
      </w:r>
      <w:r>
        <w:rPr/>
        <w:t>«царя</w:t>
      </w:r>
      <w:r>
        <w:rPr>
          <w:spacing w:val="-14"/>
        </w:rPr>
        <w:t> </w:t>
      </w:r>
      <w:r>
        <w:rPr/>
        <w:t>Дмитрия».</w:t>
      </w:r>
      <w:r>
        <w:rPr>
          <w:spacing w:val="-14"/>
        </w:rPr>
        <w:t> </w:t>
      </w:r>
      <w:r>
        <w:rPr/>
        <w:t>Дело было</w:t>
      </w:r>
      <w:r>
        <w:rPr>
          <w:spacing w:val="-4"/>
        </w:rPr>
        <w:t> </w:t>
      </w:r>
      <w:r>
        <w:rPr/>
        <w:t>за</w:t>
      </w:r>
      <w:r>
        <w:rPr>
          <w:spacing w:val="-4"/>
        </w:rPr>
        <w:t> </w:t>
      </w:r>
      <w:r>
        <w:rPr/>
        <w:t>вождём,</w:t>
      </w:r>
      <w:r>
        <w:rPr>
          <w:spacing w:val="-4"/>
        </w:rPr>
        <w:t> </w:t>
      </w:r>
      <w:r>
        <w:rPr/>
        <w:t>способным</w:t>
      </w:r>
      <w:r>
        <w:rPr>
          <w:spacing w:val="-4"/>
        </w:rPr>
        <w:t> </w:t>
      </w:r>
      <w:r>
        <w:rPr/>
        <w:t>объединить</w:t>
      </w:r>
      <w:r>
        <w:rPr>
          <w:spacing w:val="-4"/>
        </w:rPr>
        <w:t> </w:t>
      </w:r>
      <w:r>
        <w:rPr/>
        <w:t>разнородные</w:t>
      </w:r>
      <w:r>
        <w:rPr>
          <w:spacing w:val="-4"/>
        </w:rPr>
        <w:t> </w:t>
      </w:r>
      <w:r>
        <w:rPr/>
        <w:t>силы.</w:t>
      </w:r>
      <w:r>
        <w:rPr>
          <w:spacing w:val="-4"/>
        </w:rPr>
        <w:t> </w:t>
      </w:r>
      <w:r>
        <w:rPr/>
        <w:t>Поскольку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роль Дмитрия долгое время не удавалось найти нового кандидата, противники Василия Шуйского стали действовать от его имени. В </w:t>
      </w:r>
      <w:r>
        <w:rPr>
          <w:rFonts w:ascii="Book Antiqua" w:hAnsi="Book Antiqua"/>
          <w:b/>
        </w:rPr>
        <w:t>1606 г. </w:t>
      </w:r>
      <w:r>
        <w:rPr/>
        <w:t>с грамотой «царя Дмитрия Ивановича» на «большое воеводство» в Путивле появился </w:t>
      </w:r>
      <w:r>
        <w:rPr>
          <w:rFonts w:ascii="Book Antiqua" w:hAnsi="Book Antiqua"/>
          <w:b/>
          <w:i/>
        </w:rPr>
        <w:t>Иван</w:t>
      </w:r>
      <w:r>
        <w:rPr>
          <w:rFonts w:ascii="Book Antiqua" w:hAnsi="Book Antiqua"/>
          <w:b/>
          <w:i/>
        </w:rPr>
        <w:t> </w:t>
      </w:r>
      <w:r>
        <w:rPr>
          <w:rFonts w:ascii="Book Antiqua" w:hAnsi="Book Antiqua"/>
          <w:b/>
          <w:i/>
          <w:spacing w:val="-2"/>
        </w:rPr>
        <w:t>Болотников</w:t>
      </w:r>
      <w:r>
        <w:rPr>
          <w:spacing w:val="-2"/>
        </w:rPr>
        <w:t>.</w:t>
      </w:r>
    </w:p>
    <w:p>
      <w:pPr>
        <w:spacing w:line="218" w:lineRule="auto" w:before="129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20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О жизни Болотникова известно немногое. Он был боевым холо- </w:t>
      </w:r>
      <w:r>
        <w:rPr>
          <w:rFonts w:ascii="Tahoma" w:hAnsi="Tahoma"/>
          <w:spacing w:val="-2"/>
          <w:sz w:val="19"/>
        </w:rPr>
        <w:t>пом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князя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Телятевского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и,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скорее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всего,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происходил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из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провинциальных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служилых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лю- </w:t>
      </w:r>
      <w:r>
        <w:rPr>
          <w:rFonts w:ascii="Tahoma" w:hAnsi="Tahoma"/>
          <w:sz w:val="19"/>
        </w:rPr>
        <w:t>дей.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Немало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мелкого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несостоятельного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служилого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люда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шло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службу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богатой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бра- тии,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которой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нужны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профессиональные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воины.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Телятевского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Болотников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 </w:t>
      </w:r>
      <w:r>
        <w:rPr>
          <w:rFonts w:ascii="Tahoma" w:hAnsi="Tahoma"/>
          <w:w w:val="95"/>
          <w:sz w:val="19"/>
        </w:rPr>
        <w:t>задержался и бежал к казакам. Здесь он попал в плен к крымским татарам и был продан </w:t>
      </w:r>
      <w:r>
        <w:rPr>
          <w:rFonts w:ascii="Tahoma" w:hAnsi="Tahoma"/>
          <w:sz w:val="19"/>
        </w:rPr>
        <w:t>гребцом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турецкую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галеру.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Ему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повезло.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Галера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была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захвачена</w:t>
      </w:r>
      <w:r>
        <w:rPr>
          <w:rFonts w:ascii="Tahoma" w:hAnsi="Tahoma"/>
          <w:spacing w:val="31"/>
          <w:sz w:val="19"/>
        </w:rPr>
        <w:t> </w:t>
      </w:r>
      <w:r>
        <w:rPr>
          <w:rFonts w:ascii="Tahoma" w:hAnsi="Tahoma"/>
          <w:sz w:val="19"/>
        </w:rPr>
        <w:t>венецианцами, 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освобождённый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Болотников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оказался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Италии.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Существует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версия,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прежде,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чем </w:t>
      </w:r>
      <w:r>
        <w:rPr>
          <w:rFonts w:ascii="Tahoma" w:hAnsi="Tahoma"/>
          <w:w w:val="95"/>
          <w:sz w:val="19"/>
        </w:rPr>
        <w:t>двинуться на родину, он успел повоевать на стороне Габсбургов против турок. Историки </w:t>
      </w:r>
      <w:r>
        <w:rPr>
          <w:rFonts w:ascii="Tahoma" w:hAnsi="Tahoma"/>
          <w:sz w:val="19"/>
        </w:rPr>
        <w:t>предполагают,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благодаря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своему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уму,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смелости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опытности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Болотников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приобрёл авторитет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воеводы.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Возвращаясь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домой,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встретился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Самборе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очередным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само- званцем,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выдававшим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себя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Дмитрия.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Последний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наделил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«полномочиями» большого воеводы в разгоравшемся восстании против Шуйского.</w:t>
      </w:r>
    </w:p>
    <w:p>
      <w:pPr>
        <w:pStyle w:val="BodyText"/>
        <w:spacing w:line="220" w:lineRule="auto" w:before="180"/>
        <w:ind w:left="793" w:right="791" w:firstLine="340"/>
        <w:jc w:val="both"/>
      </w:pPr>
      <w:r>
        <w:rPr/>
        <w:t>С появлением Болотникова восстание против Шуйского стало быстро набирать силу. На сторону «царя Дмитрия» перешли многие из </w:t>
      </w:r>
      <w:r>
        <w:rPr/>
        <w:t>служилых людей южных уездов. Особенно многочисленным был отряд рязанских служи- лых людей во главе с </w:t>
      </w:r>
      <w:r>
        <w:rPr>
          <w:rFonts w:ascii="Book Antiqua" w:hAnsi="Book Antiqua"/>
          <w:b/>
          <w:i/>
        </w:rPr>
        <w:t>Прокопием Ляпуновым</w:t>
      </w:r>
      <w:r>
        <w:rPr/>
        <w:t>. Но главную силу составляли отряды из «новопоказаченных» людей (холопов, служилых из приграничных областей,</w:t>
      </w:r>
      <w:r>
        <w:rPr>
          <w:spacing w:val="40"/>
        </w:rPr>
        <w:t> </w:t>
      </w:r>
      <w:r>
        <w:rPr/>
        <w:t>крестьян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посадских)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ветеранов</w:t>
      </w:r>
      <w:r>
        <w:rPr>
          <w:spacing w:val="40"/>
        </w:rPr>
        <w:t> </w:t>
      </w:r>
      <w:r>
        <w:rPr/>
        <w:t>похода</w:t>
      </w:r>
      <w:r>
        <w:rPr>
          <w:spacing w:val="40"/>
        </w:rPr>
        <w:t> </w:t>
      </w:r>
      <w:r>
        <w:rPr/>
        <w:t>первого</w:t>
      </w:r>
      <w:r>
        <w:rPr>
          <w:spacing w:val="40"/>
        </w:rPr>
        <w:t> </w:t>
      </w:r>
      <w:r>
        <w:rPr/>
        <w:t>самозванца.</w:t>
      </w:r>
      <w:r>
        <w:rPr>
          <w:spacing w:val="40"/>
        </w:rPr>
        <w:t> </w:t>
      </w:r>
      <w:r>
        <w:rPr/>
        <w:t>В конце 1606 г., разбив в нескольких сражениях правительственные войска, восставшие подошли к Москве.</w:t>
      </w:r>
    </w:p>
    <w:p>
      <w:pPr>
        <w:pStyle w:val="BodyText"/>
        <w:spacing w:line="223" w:lineRule="auto" w:before="8"/>
        <w:ind w:left="793" w:right="791" w:firstLine="340"/>
        <w:jc w:val="both"/>
      </w:pPr>
      <w:r>
        <w:rPr/>
        <w:t>Пять недель Болотников осаждал столицу, но у него не хватило сил для штурма хорошо укреплённого города. Шуйский, напротив, сумел мобилизо- вать</w:t>
      </w:r>
      <w:r>
        <w:rPr>
          <w:spacing w:val="-1"/>
        </w:rPr>
        <w:t> </w:t>
      </w:r>
      <w:r>
        <w:rPr/>
        <w:t>свои</w:t>
      </w:r>
      <w:r>
        <w:rPr>
          <w:spacing w:val="-1"/>
        </w:rPr>
        <w:t> </w:t>
      </w:r>
      <w:r>
        <w:rPr/>
        <w:t>ресурсы. Он</w:t>
      </w:r>
      <w:r>
        <w:rPr>
          <w:spacing w:val="-1"/>
        </w:rPr>
        <w:t> </w:t>
      </w:r>
      <w:r>
        <w:rPr/>
        <w:t>раздал оружие</w:t>
      </w:r>
      <w:r>
        <w:rPr>
          <w:spacing w:val="-1"/>
        </w:rPr>
        <w:t> </w:t>
      </w:r>
      <w:r>
        <w:rPr/>
        <w:t>всем москвичам</w:t>
      </w:r>
      <w:r>
        <w:rPr>
          <w:spacing w:val="-1"/>
        </w:rPr>
        <w:t> </w:t>
      </w:r>
      <w:r>
        <w:rPr/>
        <w:t>старше 16</w:t>
      </w:r>
      <w:r>
        <w:rPr>
          <w:spacing w:val="-1"/>
        </w:rPr>
        <w:t> </w:t>
      </w:r>
      <w:r>
        <w:rPr/>
        <w:t>лет, </w:t>
      </w:r>
      <w:r>
        <w:rPr>
          <w:spacing w:val="-2"/>
        </w:rPr>
        <w:t>подтянул</w:t>
      </w:r>
    </w:p>
    <w:p>
      <w:pPr>
        <w:pStyle w:val="BodyText"/>
        <w:spacing w:before="5"/>
        <w:rPr>
          <w:sz w:val="10"/>
        </w:rPr>
      </w:pPr>
      <w:r>
        <w:rPr/>
        <w:pict>
          <v:group style="position:absolute;margin-left:36.553001pt;margin-top:7.460742pt;width:398.3pt;height:110.3pt;mso-position-horizontal-relative:page;mso-position-vertical-relative:paragraph;z-index:-15603200;mso-wrap-distance-left:0;mso-wrap-distance-right:0" id="docshapegroup1428" coordorigin="731,149" coordsize="7966,2206">
            <v:rect style="position:absolute;left:731;top:483;width:4119;height:1872" id="docshape1429" filled="true" fillcolor="#000000" stroked="false">
              <v:fill opacity="32768f" type="solid"/>
            </v:rect>
            <v:rect style="position:absolute;left:793;top:545;width:3992;height:1748" id="docshape1430" filled="true" fillcolor="#ffffff" stroked="false">
              <v:fill type="solid"/>
            </v:rect>
            <v:rect style="position:absolute;left:4722;top:149;width:3975;height:2204" id="docshape1431" filled="true" fillcolor="#000000" stroked="false">
              <v:fill opacity="32768f" type="solid"/>
            </v:rect>
            <v:shape style="position:absolute;left:4794;top:221;width:3833;height:2059" type="#_x0000_t75" id="docshape1432" stroked="false">
              <v:imagedata r:id="rId277" o:title=""/>
            </v:shape>
            <v:rect style="position:absolute;left:4794;top:221;width:3833;height:2062" id="docshape1433" filled="false" stroked="true" strokeweight="1pt" strokecolor="#ffffff">
              <v:stroke dashstyle="solid"/>
            </v:rect>
            <v:shape style="position:absolute;left:731;top:149;width:7966;height:2206" type="#_x0000_t202" id="docshape143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11"/>
                      <w:rPr>
                        <w:sz w:val="18"/>
                      </w:rPr>
                    </w:pPr>
                  </w:p>
                  <w:p>
                    <w:pPr>
                      <w:spacing w:line="218" w:lineRule="auto" w:before="0"/>
                      <w:ind w:left="176" w:right="4676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«Начало боя армии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Болотникова</w:t>
                    </w:r>
                    <w:r>
                      <w:rPr>
                        <w:rFonts w:ascii="Calibri" w:hAnsi="Calibri"/>
                        <w:b/>
                        <w:spacing w:val="4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с царскими войсками у Нижних Котлов под Москвой».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 Э. Лисснер</w:t>
                    </w:r>
                  </w:p>
                  <w:p>
                    <w:pPr>
                      <w:spacing w:line="218" w:lineRule="auto" w:before="111"/>
                      <w:ind w:left="516" w:right="4193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Из представителей каких сословий состояла армия Болотникова? </w:t>
                    </w:r>
                    <w:r>
                      <w:rPr>
                        <w:rFonts w:ascii="Tahoma" w:hAnsi="Tahoma"/>
                        <w:sz w:val="19"/>
                      </w:rPr>
                      <w:t>Отра- жены ли они на картине?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headerReference w:type="default" r:id="rId275"/>
          <w:headerReference w:type="even" r:id="rId276"/>
          <w:pgSz w:w="9190" w:h="12020"/>
          <w:pgMar w:header="0" w:footer="0" w:top="740" w:bottom="280" w:left="0" w:right="0"/>
          <w:pgNumType w:start="117"/>
        </w:sectPr>
      </w:pPr>
    </w:p>
    <w:p>
      <w:pPr>
        <w:pStyle w:val="BodyText"/>
        <w:spacing w:before="7"/>
      </w:pPr>
    </w:p>
    <w:p>
      <w:pPr>
        <w:pStyle w:val="BodyText"/>
        <w:ind w:left="3965"/>
      </w:pPr>
      <w:r>
        <w:rPr/>
        <w:pict>
          <v:shape style="width:224.25pt;height:102.25pt;mso-position-horizontal-relative:char;mso-position-vertical-relative:line" type="#_x0000_t202" id="docshape1435" filled="true" fillcolor="#ffffff" stroked="false">
            <w10:anchorlock/>
            <v:textbox inset="0,0,0,0">
              <w:txbxContent>
                <w:p>
                  <w:pPr>
                    <w:spacing w:line="218" w:lineRule="auto" w:before="122"/>
                    <w:ind w:left="219" w:right="246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«Иван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Болотников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является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с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5"/>
                      <w:sz w:val="19"/>
                    </w:rPr>
                    <w:t>повинной царю Василию Шуйскому».</w:t>
                  </w:r>
                </w:p>
                <w:p>
                  <w:pPr>
                    <w:spacing w:line="228" w:lineRule="auto" w:before="0"/>
                    <w:ind w:left="219" w:right="246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Гравюра Р. Молво. Лист 50 из V выпуска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издания «История России в картинах».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Изд.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Н. Дементьева</w:t>
                  </w:r>
                </w:p>
                <w:p>
                  <w:pPr>
                    <w:spacing w:line="220" w:lineRule="auto" w:before="105"/>
                    <w:ind w:left="219" w:right="170" w:firstLine="0"/>
                    <w:jc w:val="both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Сдавшиеся повстанцы принесли </w:t>
                  </w:r>
                  <w:r>
                    <w:rPr>
                      <w:color w:val="000000"/>
                      <w:sz w:val="19"/>
                    </w:rPr>
                    <w:t>присягу </w:t>
                  </w:r>
                  <w:r>
                    <w:rPr>
                      <w:color w:val="000000"/>
                      <w:spacing w:val="-2"/>
                      <w:sz w:val="19"/>
                    </w:rPr>
                    <w:t>царю.</w:t>
                  </w:r>
                  <w:r>
                    <w:rPr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color w:val="000000"/>
                      <w:spacing w:val="-2"/>
                      <w:sz w:val="19"/>
                    </w:rPr>
                    <w:t>Болотникова</w:t>
                  </w:r>
                  <w:r>
                    <w:rPr>
                      <w:color w:val="000000"/>
                      <w:spacing w:val="-11"/>
                      <w:sz w:val="19"/>
                    </w:rPr>
                    <w:t> </w:t>
                  </w:r>
                  <w:r>
                    <w:rPr>
                      <w:color w:val="000000"/>
                      <w:spacing w:val="-2"/>
                      <w:sz w:val="19"/>
                    </w:rPr>
                    <w:t>сослали</w:t>
                  </w:r>
                  <w:r>
                    <w:rPr>
                      <w:color w:val="000000"/>
                      <w:spacing w:val="-11"/>
                      <w:sz w:val="19"/>
                    </w:rPr>
                    <w:t> </w:t>
                  </w:r>
                  <w:r>
                    <w:rPr>
                      <w:color w:val="000000"/>
                      <w:spacing w:val="-2"/>
                      <w:sz w:val="19"/>
                    </w:rPr>
                    <w:t>в</w:t>
                  </w:r>
                  <w:r>
                    <w:rPr>
                      <w:color w:val="000000"/>
                      <w:spacing w:val="-11"/>
                      <w:sz w:val="19"/>
                    </w:rPr>
                    <w:t> </w:t>
                  </w:r>
                  <w:r>
                    <w:rPr>
                      <w:color w:val="000000"/>
                      <w:spacing w:val="-2"/>
                      <w:sz w:val="19"/>
                    </w:rPr>
                    <w:t>Каргополь.</w:t>
                  </w:r>
                  <w:r>
                    <w:rPr>
                      <w:color w:val="000000"/>
                      <w:spacing w:val="-11"/>
                      <w:sz w:val="19"/>
                    </w:rPr>
                    <w:t> </w:t>
                  </w:r>
                  <w:r>
                    <w:rPr>
                      <w:color w:val="000000"/>
                      <w:spacing w:val="-2"/>
                      <w:sz w:val="19"/>
                    </w:rPr>
                    <w:t>Там </w:t>
                  </w:r>
                  <w:r>
                    <w:rPr>
                      <w:color w:val="000000"/>
                      <w:sz w:val="19"/>
                    </w:rPr>
                    <w:t>его ослепили и утопили в проруби.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23" w:lineRule="auto" w:before="101"/>
        <w:ind w:left="4185" w:right="791"/>
        <w:jc w:val="both"/>
      </w:pPr>
      <w:r>
        <w:rPr/>
        <w:pict>
          <v:group style="position:absolute;margin-left:21.879999pt;margin-top:-105.34214pt;width:400.65pt;height:135pt;mso-position-horizontal-relative:page;mso-position-vertical-relative:paragraph;z-index:-21868032" id="docshapegroup1436" coordorigin="438,-2107" coordsize="8013,2700">
            <v:shape style="position:absolute;left:437;top:-2107;width:8013;height:2700" id="docshape1437" coordorigin="438,-2107" coordsize="8013,2700" path="m8450,-2107l3966,-2107,3849,-2107,438,-2107,438,593,3966,593,3966,-26,8450,-26,8450,-2107xe" filled="true" fillcolor="#000000" stroked="false">
              <v:path arrowok="t"/>
              <v:fill opacity="32768f" type="solid"/>
            </v:shape>
            <v:shape style="position:absolute;left:510;top:-2035;width:3382;height:2558" type="#_x0000_t75" id="docshape1438" stroked="false">
              <v:imagedata r:id="rId278" o:title=""/>
            </v:shape>
            <v:rect style="position:absolute;left:510;top:-2035;width:3382;height:2559" id="docshape1439" filled="false" stroked="true" strokeweight="1pt" strokecolor="#ffffff">
              <v:stroke dashstyle="solid"/>
            </v:rect>
            <w10:wrap type="none"/>
          </v:group>
        </w:pict>
      </w:r>
      <w:r>
        <w:rPr/>
        <w:t>к Москве верных служилых людей из </w:t>
      </w:r>
      <w:r>
        <w:rPr/>
        <w:t>Нов- города, Смоленска, Твери, Вязьмы. Помог ему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раскол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стане</w:t>
      </w:r>
      <w:r>
        <w:rPr>
          <w:spacing w:val="-1"/>
        </w:rPr>
        <w:t> </w:t>
      </w:r>
      <w:r>
        <w:rPr/>
        <w:t>осаждавших.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2"/>
        </w:rPr>
        <w:t>грамо-</w:t>
      </w:r>
    </w:p>
    <w:p>
      <w:pPr>
        <w:pStyle w:val="BodyText"/>
        <w:spacing w:line="223" w:lineRule="auto" w:before="1"/>
        <w:ind w:left="793" w:right="791"/>
        <w:jc w:val="both"/>
      </w:pPr>
      <w:r>
        <w:rPr/>
        <w:t>тах Болотникова громко звучали призывы к холопам бить своих господ, сто- ронников Василия Шуйского, забирать их имения и имущество. Это </w:t>
      </w:r>
      <w:r>
        <w:rPr/>
        <w:t>вызвало недовольство</w:t>
      </w:r>
      <w:r>
        <w:rPr>
          <w:spacing w:val="-2"/>
        </w:rPr>
        <w:t> </w:t>
      </w:r>
      <w:r>
        <w:rPr/>
        <w:t>у</w:t>
      </w:r>
      <w:r>
        <w:rPr>
          <w:spacing w:val="-2"/>
        </w:rPr>
        <w:t> </w:t>
      </w:r>
      <w:r>
        <w:rPr/>
        <w:t>служилых</w:t>
      </w:r>
      <w:r>
        <w:rPr>
          <w:spacing w:val="-2"/>
        </w:rPr>
        <w:t> </w:t>
      </w:r>
      <w:r>
        <w:rPr/>
        <w:t>людей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собственном</w:t>
      </w:r>
      <w:r>
        <w:rPr>
          <w:spacing w:val="-2"/>
        </w:rPr>
        <w:t> </w:t>
      </w:r>
      <w:r>
        <w:rPr/>
        <w:t>войске.</w:t>
      </w:r>
      <w:r>
        <w:rPr>
          <w:spacing w:val="-2"/>
        </w:rPr>
        <w:t> </w:t>
      </w:r>
      <w:r>
        <w:rPr/>
        <w:t>Они</w:t>
      </w:r>
      <w:r>
        <w:rPr>
          <w:spacing w:val="-2"/>
        </w:rPr>
        <w:t> </w:t>
      </w:r>
      <w:r>
        <w:rPr/>
        <w:t>увидели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этих призывах угрозу для себя. Первым перешёл на сторону царя отряд Прокопия </w:t>
      </w:r>
      <w:r>
        <w:rPr>
          <w:spacing w:val="-2"/>
        </w:rPr>
        <w:t>Ляпунова.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Решающие</w:t>
      </w:r>
      <w:r>
        <w:rPr>
          <w:spacing w:val="-6"/>
        </w:rPr>
        <w:t> </w:t>
      </w:r>
      <w:r>
        <w:rPr/>
        <w:t>бои</w:t>
      </w:r>
      <w:r>
        <w:rPr>
          <w:spacing w:val="-6"/>
        </w:rPr>
        <w:t> </w:t>
      </w:r>
      <w:r>
        <w:rPr/>
        <w:t>развернулись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начале</w:t>
      </w:r>
      <w:r>
        <w:rPr>
          <w:spacing w:val="-6"/>
        </w:rPr>
        <w:t> </w:t>
      </w:r>
      <w:r>
        <w:rPr/>
        <w:t>декабря</w:t>
      </w:r>
      <w:r>
        <w:rPr>
          <w:spacing w:val="-6"/>
        </w:rPr>
        <w:t> </w:t>
      </w:r>
      <w:r>
        <w:rPr/>
        <w:t>1606</w:t>
      </w:r>
      <w:r>
        <w:rPr>
          <w:spacing w:val="-6"/>
        </w:rPr>
        <w:t> </w:t>
      </w:r>
      <w:r>
        <w:rPr/>
        <w:t>г.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сражении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дерев- ни</w:t>
      </w:r>
      <w:r>
        <w:rPr>
          <w:spacing w:val="21"/>
        </w:rPr>
        <w:t> </w:t>
      </w:r>
      <w:r>
        <w:rPr/>
        <w:t>Нижние</w:t>
      </w:r>
      <w:r>
        <w:rPr>
          <w:spacing w:val="20"/>
        </w:rPr>
        <w:t> </w:t>
      </w:r>
      <w:r>
        <w:rPr/>
        <w:t>Котлы</w:t>
      </w:r>
      <w:r>
        <w:rPr>
          <w:spacing w:val="21"/>
        </w:rPr>
        <w:t> </w:t>
      </w:r>
      <w:r>
        <w:rPr/>
        <w:t>(сейчас</w:t>
      </w:r>
      <w:r>
        <w:rPr>
          <w:spacing w:val="21"/>
        </w:rPr>
        <w:t> </w:t>
      </w:r>
      <w:r>
        <w:rPr/>
        <w:t>это</w:t>
      </w:r>
      <w:r>
        <w:rPr>
          <w:spacing w:val="21"/>
        </w:rPr>
        <w:t> </w:t>
      </w:r>
      <w:r>
        <w:rPr/>
        <w:t>район</w:t>
      </w:r>
      <w:r>
        <w:rPr>
          <w:spacing w:val="21"/>
        </w:rPr>
        <w:t> </w:t>
      </w:r>
      <w:r>
        <w:rPr/>
        <w:t>Нагатино</w:t>
      </w:r>
      <w:r>
        <w:rPr>
          <w:spacing w:val="21"/>
        </w:rPr>
        <w:t> </w:t>
      </w:r>
      <w:r>
        <w:rPr/>
        <w:t>в</w:t>
      </w:r>
      <w:r>
        <w:rPr>
          <w:spacing w:val="21"/>
        </w:rPr>
        <w:t> </w:t>
      </w:r>
      <w:r>
        <w:rPr/>
        <w:t>Москве)</w:t>
      </w:r>
      <w:r>
        <w:rPr>
          <w:spacing w:val="21"/>
        </w:rPr>
        <w:t> </w:t>
      </w:r>
      <w:r>
        <w:rPr/>
        <w:t>Болотников</w:t>
      </w:r>
      <w:r>
        <w:rPr>
          <w:spacing w:val="21"/>
        </w:rPr>
        <w:t> </w:t>
      </w:r>
      <w:r>
        <w:rPr>
          <w:spacing w:val="-2"/>
        </w:rPr>
        <w:t>потер-</w:t>
      </w:r>
    </w:p>
    <w:p>
      <w:pPr>
        <w:pStyle w:val="BodyText"/>
        <w:spacing w:line="223" w:lineRule="auto" w:before="3"/>
        <w:ind w:left="793" w:right="790"/>
        <w:jc w:val="both"/>
      </w:pPr>
      <w:r>
        <w:rPr/>
        <w:t>пел поражение и отступил к Калуге. В продолжение всей зимы войска Шуйского безуспешно осаждали этот город. Был даже задействован «при-</w:t>
      </w:r>
      <w:r>
        <w:rPr>
          <w:spacing w:val="80"/>
        </w:rPr>
        <w:t> </w:t>
      </w:r>
      <w:r>
        <w:rPr/>
        <w:t>мёт»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башня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колёсах,</w:t>
      </w:r>
      <w:r>
        <w:rPr>
          <w:spacing w:val="-10"/>
        </w:rPr>
        <w:t> </w:t>
      </w:r>
      <w:r>
        <w:rPr/>
        <w:t>которую</w:t>
      </w:r>
      <w:r>
        <w:rPr>
          <w:spacing w:val="-10"/>
        </w:rPr>
        <w:t> </w:t>
      </w:r>
      <w:r>
        <w:rPr/>
        <w:t>подкатывали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стенам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обстрела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штур- ма. Но все усилия пошли прахом — Болотников взорвал это сооружение. Заключительным актом восстания стала осада Тулы, за каменными стенами которой после нескольких неудач укрылись болотниковцы. Осаду возглавил сам царь. Тула держалась четыре месяца. В октябре </w:t>
      </w:r>
      <w:r>
        <w:rPr>
          <w:rFonts w:ascii="Book Antiqua" w:hAnsi="Book Antiqua"/>
          <w:b/>
        </w:rPr>
        <w:t>1607 г. </w:t>
      </w:r>
      <w:r>
        <w:rPr/>
        <w:t>осаждавшие пере- городили реку Упу. Вода поднялась и хлынула в крепость. Боеприпасы и про- виант,</w:t>
      </w:r>
      <w:r>
        <w:rPr>
          <w:spacing w:val="-6"/>
        </w:rPr>
        <w:t> </w:t>
      </w:r>
      <w:r>
        <w:rPr/>
        <w:t>хранившиеся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погребах,</w:t>
      </w:r>
      <w:r>
        <w:rPr>
          <w:spacing w:val="-6"/>
        </w:rPr>
        <w:t> </w:t>
      </w:r>
      <w:r>
        <w:rPr/>
        <w:t>были</w:t>
      </w:r>
      <w:r>
        <w:rPr>
          <w:spacing w:val="-6"/>
        </w:rPr>
        <w:t> </w:t>
      </w:r>
      <w:r>
        <w:rPr/>
        <w:t>уничтожены.</w:t>
      </w:r>
      <w:r>
        <w:rPr>
          <w:spacing w:val="-6"/>
        </w:rPr>
        <w:t> </w:t>
      </w:r>
      <w:r>
        <w:rPr/>
        <w:t>Наступил</w:t>
      </w:r>
      <w:r>
        <w:rPr>
          <w:spacing w:val="-6"/>
        </w:rPr>
        <w:t> </w:t>
      </w:r>
      <w:r>
        <w:rPr/>
        <w:t>голод.</w:t>
      </w:r>
      <w:r>
        <w:rPr>
          <w:spacing w:val="-6"/>
        </w:rPr>
        <w:t> </w:t>
      </w:r>
      <w:r>
        <w:rPr/>
        <w:t>Защитни- ки</w:t>
      </w:r>
      <w:r>
        <w:rPr>
          <w:spacing w:val="-7"/>
        </w:rPr>
        <w:t> </w:t>
      </w:r>
      <w:r>
        <w:rPr/>
        <w:t>Тулы</w:t>
      </w:r>
      <w:r>
        <w:rPr>
          <w:spacing w:val="-7"/>
        </w:rPr>
        <w:t> </w:t>
      </w:r>
      <w:r>
        <w:rPr/>
        <w:t>стали</w:t>
      </w:r>
      <w:r>
        <w:rPr>
          <w:spacing w:val="-7"/>
        </w:rPr>
        <w:t> </w:t>
      </w:r>
      <w:r>
        <w:rPr/>
        <w:t>перебегать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царский</w:t>
      </w:r>
      <w:r>
        <w:rPr>
          <w:spacing w:val="-7"/>
        </w:rPr>
        <w:t> </w:t>
      </w:r>
      <w:r>
        <w:rPr/>
        <w:t>лагерь.</w:t>
      </w:r>
      <w:r>
        <w:rPr>
          <w:spacing w:val="-7"/>
        </w:rPr>
        <w:t> </w:t>
      </w:r>
      <w:r>
        <w:rPr/>
        <w:t>Иван</w:t>
      </w:r>
      <w:r>
        <w:rPr>
          <w:spacing w:val="-7"/>
        </w:rPr>
        <w:t> </w:t>
      </w:r>
      <w:r>
        <w:rPr/>
        <w:t>Болотников</w:t>
      </w:r>
      <w:r>
        <w:rPr>
          <w:spacing w:val="-7"/>
        </w:rPr>
        <w:t> </w:t>
      </w:r>
      <w:r>
        <w:rPr/>
        <w:t>принуждён</w:t>
      </w:r>
      <w:r>
        <w:rPr>
          <w:spacing w:val="-7"/>
        </w:rPr>
        <w:t> </w:t>
      </w:r>
      <w:r>
        <w:rPr/>
        <w:t>был начать переговоры. Его решительность пошатнули не столько тяготы осады, сколько сомнения: был ли человек, с которым он встречался в Самборе, под- линным царём Дмитрием?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Шуйский выдвинул относительно мягкие условия капитуляции (он боялся вызвать</w:t>
      </w:r>
      <w:r>
        <w:rPr>
          <w:spacing w:val="40"/>
        </w:rPr>
        <w:t> </w:t>
      </w:r>
      <w:r>
        <w:rPr/>
        <w:t>жестокостью</w:t>
      </w:r>
      <w:r>
        <w:rPr>
          <w:spacing w:val="40"/>
        </w:rPr>
        <w:t> </w:t>
      </w:r>
      <w:r>
        <w:rPr/>
        <w:t>новое</w:t>
      </w:r>
      <w:r>
        <w:rPr>
          <w:spacing w:val="40"/>
        </w:rPr>
        <w:t> </w:t>
      </w:r>
      <w:r>
        <w:rPr/>
        <w:t>выступление).</w:t>
      </w:r>
      <w:r>
        <w:rPr>
          <w:spacing w:val="40"/>
        </w:rPr>
        <w:t> </w:t>
      </w:r>
      <w:r>
        <w:rPr/>
        <w:t>Но</w:t>
      </w:r>
      <w:r>
        <w:rPr>
          <w:spacing w:val="40"/>
        </w:rPr>
        <w:t> </w:t>
      </w:r>
      <w:r>
        <w:rPr/>
        <w:t>вскоре</w:t>
      </w:r>
      <w:r>
        <w:rPr>
          <w:spacing w:val="40"/>
        </w:rPr>
        <w:t> </w:t>
      </w:r>
      <w:r>
        <w:rPr/>
        <w:t>про</w:t>
      </w:r>
      <w:r>
        <w:rPr>
          <w:spacing w:val="40"/>
        </w:rPr>
        <w:t> </w:t>
      </w:r>
      <w:r>
        <w:rPr/>
        <w:t>обещания</w:t>
      </w:r>
      <w:r>
        <w:rPr>
          <w:spacing w:val="40"/>
        </w:rPr>
        <w:t> </w:t>
      </w:r>
      <w:r>
        <w:rPr/>
        <w:t>забыли и расправы возобновились.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08" w:lineRule="auto" w:before="111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Какую версию гибели царевича Дмитрия представил Василий Шуйский после того, </w:t>
      </w:r>
      <w:r>
        <w:rPr>
          <w:sz w:val="19"/>
        </w:rPr>
        <w:t>как стал царём?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30"/>
          <w:sz w:val="19"/>
        </w:rPr>
        <w:t> </w:t>
      </w:r>
      <w:r>
        <w:rPr>
          <w:sz w:val="19"/>
        </w:rPr>
        <w:t>Почему расправились с Болотниковым?</w:t>
      </w:r>
    </w:p>
    <w:p>
      <w:pPr>
        <w:pStyle w:val="BodyText"/>
        <w:spacing w:before="2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Тушинский вор. </w:t>
      </w:r>
      <w:r>
        <w:rPr>
          <w:color w:val="000000"/>
        </w:rPr>
        <w:t>Не успел Шуйский отпраздновать победу над Болотнико- вым, как пришла новая напасть — </w:t>
      </w:r>
      <w:r>
        <w:rPr>
          <w:rFonts w:ascii="Book Antiqua" w:hAnsi="Book Antiqua"/>
          <w:b/>
          <w:i/>
          <w:color w:val="000000"/>
        </w:rPr>
        <w:t>Лжедмитрий II</w:t>
      </w:r>
      <w:r>
        <w:rPr>
          <w:color w:val="000000"/>
        </w:rPr>
        <w:t>, якобы выживший после восстания в Москве и объявившийся в Стародубе ещё до падения Тулы. </w:t>
      </w:r>
      <w:r>
        <w:rPr>
          <w:color w:val="000000"/>
        </w:rPr>
        <w:t>Он опирался</w:t>
      </w:r>
      <w:r>
        <w:rPr>
          <w:color w:val="000000"/>
          <w:spacing w:val="-14"/>
        </w:rPr>
        <w:t> </w:t>
      </w:r>
      <w:r>
        <w:rPr>
          <w:color w:val="000000"/>
        </w:rPr>
        <w:t>на</w:t>
      </w:r>
      <w:r>
        <w:rPr>
          <w:color w:val="000000"/>
          <w:spacing w:val="-14"/>
        </w:rPr>
        <w:t> </w:t>
      </w:r>
      <w:r>
        <w:rPr>
          <w:color w:val="000000"/>
        </w:rPr>
        <w:t>польских</w:t>
      </w:r>
      <w:r>
        <w:rPr>
          <w:color w:val="000000"/>
          <w:spacing w:val="-14"/>
        </w:rPr>
        <w:t> </w:t>
      </w:r>
      <w:r>
        <w:rPr>
          <w:color w:val="000000"/>
        </w:rPr>
        <w:t>магнатов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шляхту,</w:t>
      </w:r>
      <w:r>
        <w:rPr>
          <w:color w:val="000000"/>
          <w:spacing w:val="-14"/>
        </w:rPr>
        <w:t> </w:t>
      </w:r>
      <w:r>
        <w:rPr>
          <w:color w:val="000000"/>
        </w:rPr>
        <w:t>жаждавших</w:t>
      </w:r>
      <w:r>
        <w:rPr>
          <w:color w:val="000000"/>
          <w:spacing w:val="-14"/>
        </w:rPr>
        <w:t> </w:t>
      </w:r>
      <w:r>
        <w:rPr>
          <w:color w:val="000000"/>
        </w:rPr>
        <w:t>повторить</w:t>
      </w:r>
      <w:r>
        <w:rPr>
          <w:color w:val="000000"/>
          <w:spacing w:val="-14"/>
        </w:rPr>
        <w:t> </w:t>
      </w:r>
      <w:r>
        <w:rPr>
          <w:color w:val="000000"/>
        </w:rPr>
        <w:t>успех</w:t>
      </w:r>
      <w:r>
        <w:rPr>
          <w:color w:val="000000"/>
          <w:spacing w:val="-14"/>
        </w:rPr>
        <w:t> </w:t>
      </w:r>
      <w:r>
        <w:rPr>
          <w:color w:val="000000"/>
        </w:rPr>
        <w:t>первого самозванца. К Лжедмитрию II примкнули многие из участников восстания Болотникова. Всего вокруг него собралось около 20 тыс. человек. Среди них было немало знатных людей.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731"/>
      </w:pPr>
      <w:r>
        <w:rPr/>
        <w:pict>
          <v:group style="width:399.2pt;height:146.2pt;mso-position-horizontal-relative:char;mso-position-vertical-relative:line" id="docshapegroup1440" coordorigin="0,0" coordsize="7984,2924">
            <v:rect style="position:absolute;left:0;top:0;width:5890;height:2924" id="docshape1441" filled="true" fillcolor="#000000" stroked="false">
              <v:fill opacity="32768f" type="solid"/>
            </v:rect>
            <v:rect style="position:absolute;left:62;top:62;width:5766;height:2798" id="docshape1442" filled="true" fillcolor="#ffffff" stroked="false">
              <v:fill type="solid"/>
            </v:rect>
            <v:rect style="position:absolute;left:5765;top:0;width:2218;height:2924" id="docshape1443" filled="true" fillcolor="#000000" stroked="false">
              <v:fill opacity="32768f" type="solid"/>
            </v:rect>
            <v:shape style="position:absolute;left:5838;top:72;width:2078;height:2778" type="#_x0000_t75" id="docshape1444" stroked="false">
              <v:imagedata r:id="rId279" o:title=""/>
            </v:shape>
            <v:rect style="position:absolute;left:5838;top:72;width:2078;height:2778" id="docshape1445" filled="false" stroked="true" strokeweight="1pt" strokecolor="#ffffff">
              <v:stroke dashstyle="solid"/>
            </v:rect>
            <v:shape style="position:absolute;left:62;top:62;width:5766;height:2798" type="#_x0000_t202" id="docshape1446" filled="false" stroked="false">
              <v:textbox inset="0,0,0,0">
                <w:txbxContent>
                  <w:p>
                    <w:pPr>
                      <w:spacing w:line="220" w:lineRule="auto" w:before="94"/>
                      <w:ind w:left="113" w:right="235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«Лжедмитрий II».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Портретная фантазия. Москва,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Российская государственная историческая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библиотека</w:t>
                    </w:r>
                  </w:p>
                  <w:p>
                    <w:pPr>
                      <w:spacing w:line="220" w:lineRule="auto" w:before="111"/>
                      <w:ind w:left="113" w:right="28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личности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второго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самозванца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известно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мало.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Скорее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все- го,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он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выходцем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восточных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областей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Великого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кня- жества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Литовского.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Некоторое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время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зарабатывал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хлеб тем, что учил грамоте. Польше он был нужен, чтобы осла- бить</w:t>
                    </w:r>
                    <w:r>
                      <w:rPr>
                        <w:spacing w:val="5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5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подчинить</w:t>
                    </w:r>
                    <w:r>
                      <w:rPr>
                        <w:spacing w:val="5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себе</w:t>
                    </w:r>
                    <w:r>
                      <w:rPr>
                        <w:spacing w:val="5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Россию.</w:t>
                    </w:r>
                    <w:r>
                      <w:rPr>
                        <w:spacing w:val="5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Новый</w:t>
                    </w:r>
                    <w:r>
                      <w:rPr>
                        <w:spacing w:val="5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самозванец</w:t>
                    </w:r>
                    <w:r>
                      <w:rPr>
                        <w:spacing w:val="55"/>
                        <w:sz w:val="19"/>
                      </w:rPr>
                      <w:t> </w:t>
                    </w:r>
                    <w:r>
                      <w:rPr>
                        <w:spacing w:val="-5"/>
                        <w:sz w:val="19"/>
                      </w:rPr>
                      <w:t>был</w:t>
                    </w:r>
                  </w:p>
                  <w:p>
                    <w:pPr>
                      <w:spacing w:line="220" w:lineRule="auto" w:before="0"/>
                      <w:ind w:left="113" w:right="281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«вылеплен»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на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скорую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руку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и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по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всем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статьям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уступал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Лже- </w:t>
                    </w:r>
                    <w:r>
                      <w:rPr>
                        <w:sz w:val="19"/>
                      </w:rPr>
                      <w:t>дмитрию I. Объединяли их неразборчивость в приёмах и безграничное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тщеславие.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Оба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были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авантюристами,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мень- ше всего задумывавшимися о бедственных последствиях своих поступков.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32" w:lineRule="auto" w:before="155"/>
        <w:ind w:left="793" w:right="791" w:firstLine="340"/>
        <w:jc w:val="both"/>
      </w:pPr>
      <w:r>
        <w:rPr/>
        <w:t>В июле 1608 г. войско Лжедмитрия II подошло к столице и встало лагерем в подмосковном селе Тушине. Вследствие этого второй самозванец получил прозвище</w:t>
      </w:r>
      <w:r>
        <w:rPr>
          <w:spacing w:val="-5"/>
        </w:rPr>
        <w:t> </w:t>
      </w:r>
      <w:r>
        <w:rPr/>
        <w:t>Тушинский</w:t>
      </w:r>
      <w:r>
        <w:rPr>
          <w:spacing w:val="-5"/>
        </w:rPr>
        <w:t> </w:t>
      </w:r>
      <w:r>
        <w:rPr/>
        <w:t>вор.</w:t>
      </w:r>
      <w:r>
        <w:rPr>
          <w:spacing w:val="-5"/>
        </w:rPr>
        <w:t> </w:t>
      </w:r>
      <w:r>
        <w:rPr/>
        <w:t>Полтора</w:t>
      </w:r>
      <w:r>
        <w:rPr>
          <w:spacing w:val="-5"/>
        </w:rPr>
        <w:t> </w:t>
      </w:r>
      <w:r>
        <w:rPr/>
        <w:t>года,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1608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1610</w:t>
      </w:r>
      <w:r>
        <w:rPr>
          <w:spacing w:val="-5"/>
        </w:rPr>
        <w:t> </w:t>
      </w:r>
      <w:r>
        <w:rPr/>
        <w:t>г.,</w:t>
      </w:r>
      <w:r>
        <w:rPr>
          <w:spacing w:val="-5"/>
        </w:rPr>
        <w:t> </w:t>
      </w:r>
      <w:r>
        <w:rPr/>
        <w:t>Тушино</w:t>
      </w:r>
      <w:r>
        <w:rPr>
          <w:spacing w:val="-5"/>
        </w:rPr>
        <w:t> </w:t>
      </w:r>
      <w:r>
        <w:rPr/>
        <w:t>противосто- яло</w:t>
      </w:r>
      <w:r>
        <w:rPr>
          <w:spacing w:val="-2"/>
        </w:rPr>
        <w:t> </w:t>
      </w:r>
      <w:r>
        <w:rPr/>
        <w:t>Москве.</w:t>
      </w:r>
      <w:r>
        <w:rPr>
          <w:spacing w:val="-2"/>
        </w:rPr>
        <w:t> </w:t>
      </w:r>
      <w:r>
        <w:rPr/>
        <w:t>Возникло</w:t>
      </w:r>
      <w:r>
        <w:rPr>
          <w:spacing w:val="-2"/>
        </w:rPr>
        <w:t> </w:t>
      </w:r>
      <w:r>
        <w:rPr/>
        <w:t>два</w:t>
      </w:r>
      <w:r>
        <w:rPr>
          <w:spacing w:val="-2"/>
        </w:rPr>
        <w:t> </w:t>
      </w:r>
      <w:r>
        <w:rPr/>
        <w:t>центра</w:t>
      </w:r>
      <w:r>
        <w:rPr>
          <w:spacing w:val="-2"/>
        </w:rPr>
        <w:t> </w:t>
      </w:r>
      <w:r>
        <w:rPr/>
        <w:t>власти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двумя</w:t>
      </w:r>
      <w:r>
        <w:rPr>
          <w:spacing w:val="-2"/>
        </w:rPr>
        <w:t> </w:t>
      </w:r>
      <w:r>
        <w:rPr/>
        <w:t>царями</w:t>
      </w:r>
      <w:r>
        <w:rPr>
          <w:spacing w:val="-2"/>
        </w:rPr>
        <w:t> </w:t>
      </w:r>
      <w:r>
        <w:rPr/>
        <w:t>(Василием</w:t>
      </w:r>
      <w:r>
        <w:rPr>
          <w:spacing w:val="-2"/>
        </w:rPr>
        <w:t> </w:t>
      </w:r>
      <w:r>
        <w:rPr/>
        <w:t>Шуйским и «царём Дмитрием Ивановичем») и с двумя дворами (в Москве и Тушине). Патриархов тоже стало двое: патриарх Московский </w:t>
      </w:r>
      <w:r>
        <w:rPr>
          <w:rFonts w:ascii="Book Antiqua" w:hAnsi="Book Antiqua"/>
          <w:b/>
          <w:i/>
        </w:rPr>
        <w:t>Гермоген </w:t>
      </w:r>
      <w:r>
        <w:rPr/>
        <w:t>и «тушинский патриарх» Филарет Романов. (Лжедмитрий I освободил Филарета из ссылки,</w:t>
      </w:r>
      <w:r>
        <w:rPr>
          <w:spacing w:val="40"/>
        </w:rPr>
        <w:t> </w:t>
      </w:r>
      <w:r>
        <w:rPr/>
        <w:t>в</w:t>
      </w:r>
      <w:r>
        <w:rPr>
          <w:spacing w:val="30"/>
        </w:rPr>
        <w:t> </w:t>
      </w:r>
      <w:r>
        <w:rPr/>
        <w:t>которую</w:t>
      </w:r>
      <w:r>
        <w:rPr>
          <w:spacing w:val="30"/>
        </w:rPr>
        <w:t> </w:t>
      </w:r>
      <w:r>
        <w:rPr/>
        <w:t>его</w:t>
      </w:r>
      <w:r>
        <w:rPr>
          <w:spacing w:val="30"/>
        </w:rPr>
        <w:t> </w:t>
      </w:r>
      <w:r>
        <w:rPr/>
        <w:t>отправил</w:t>
      </w:r>
      <w:r>
        <w:rPr>
          <w:spacing w:val="30"/>
        </w:rPr>
        <w:t> </w:t>
      </w:r>
      <w:r>
        <w:rPr/>
        <w:t>Борис</w:t>
      </w:r>
      <w:r>
        <w:rPr>
          <w:spacing w:val="30"/>
        </w:rPr>
        <w:t> </w:t>
      </w:r>
      <w:r>
        <w:rPr/>
        <w:t>Годунов,</w:t>
      </w:r>
      <w:r>
        <w:rPr>
          <w:spacing w:val="30"/>
        </w:rPr>
        <w:t> </w:t>
      </w:r>
      <w:r>
        <w:rPr/>
        <w:t>и</w:t>
      </w:r>
      <w:r>
        <w:rPr>
          <w:spacing w:val="30"/>
        </w:rPr>
        <w:t> </w:t>
      </w:r>
      <w:r>
        <w:rPr/>
        <w:t>сделал</w:t>
      </w:r>
      <w:r>
        <w:rPr>
          <w:spacing w:val="30"/>
        </w:rPr>
        <w:t> </w:t>
      </w:r>
      <w:r>
        <w:rPr/>
        <w:t>ростовским</w:t>
      </w:r>
      <w:r>
        <w:rPr>
          <w:spacing w:val="30"/>
        </w:rPr>
        <w:t> </w:t>
      </w:r>
      <w:r>
        <w:rPr/>
        <w:t>митрополитом, а</w:t>
      </w:r>
      <w:r>
        <w:rPr>
          <w:spacing w:val="-14"/>
        </w:rPr>
        <w:t> </w:t>
      </w:r>
      <w:r>
        <w:rPr/>
        <w:t>Лжедмитрий</w:t>
      </w:r>
      <w:r>
        <w:rPr>
          <w:spacing w:val="-14"/>
        </w:rPr>
        <w:t> </w:t>
      </w:r>
      <w:r>
        <w:rPr/>
        <w:t>II</w:t>
      </w:r>
      <w:r>
        <w:rPr>
          <w:spacing w:val="-14"/>
        </w:rPr>
        <w:t> </w:t>
      </w:r>
      <w:r>
        <w:rPr/>
        <w:t>приказал</w:t>
      </w:r>
      <w:r>
        <w:rPr>
          <w:spacing w:val="-14"/>
        </w:rPr>
        <w:t> </w:t>
      </w:r>
      <w:r>
        <w:rPr/>
        <w:t>насильно</w:t>
      </w:r>
      <w:r>
        <w:rPr>
          <w:spacing w:val="-14"/>
        </w:rPr>
        <w:t> </w:t>
      </w:r>
      <w:r>
        <w:rPr/>
        <w:t>привезти</w:t>
      </w:r>
      <w:r>
        <w:rPr>
          <w:spacing w:val="-14"/>
        </w:rPr>
        <w:t> </w:t>
      </w:r>
      <w:r>
        <w:rPr/>
        <w:t>Филарета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свой</w:t>
      </w:r>
      <w:r>
        <w:rPr>
          <w:spacing w:val="-14"/>
        </w:rPr>
        <w:t> </w:t>
      </w:r>
      <w:r>
        <w:rPr/>
        <w:t>лагерь,</w:t>
      </w:r>
      <w:r>
        <w:rPr>
          <w:spacing w:val="-13"/>
        </w:rPr>
        <w:t> </w:t>
      </w:r>
      <w:r>
        <w:rPr/>
        <w:t>где</w:t>
      </w:r>
      <w:r>
        <w:rPr>
          <w:spacing w:val="-14"/>
        </w:rPr>
        <w:t> </w:t>
      </w:r>
      <w:r>
        <w:rPr/>
        <w:t>объ- явил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патриархом.)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самозванцу</w:t>
      </w:r>
      <w:r>
        <w:rPr>
          <w:spacing w:val="-11"/>
        </w:rPr>
        <w:t> </w:t>
      </w:r>
      <w:r>
        <w:rPr/>
        <w:t>примкнула</w:t>
      </w:r>
      <w:r>
        <w:rPr>
          <w:spacing w:val="-11"/>
        </w:rPr>
        <w:t> </w:t>
      </w:r>
      <w:r>
        <w:rPr/>
        <w:t>Марина</w:t>
      </w:r>
      <w:r>
        <w:rPr>
          <w:spacing w:val="-11"/>
        </w:rPr>
        <w:t> </w:t>
      </w:r>
      <w:r>
        <w:rPr/>
        <w:t>Мнишек,</w:t>
      </w:r>
      <w:r>
        <w:rPr>
          <w:spacing w:val="-11"/>
        </w:rPr>
        <w:t> </w:t>
      </w:r>
      <w:r>
        <w:rPr/>
        <w:t>подтвердив- шая, что он действительно её спасшийся муж — царь Дмитрий.</w:t>
      </w:r>
    </w:p>
    <w:p>
      <w:pPr>
        <w:pStyle w:val="BodyText"/>
        <w:spacing w:line="232" w:lineRule="auto"/>
        <w:ind w:left="793" w:right="791" w:firstLine="340"/>
        <w:jc w:val="both"/>
      </w:pPr>
      <w:r>
        <w:rPr/>
        <w:t>Борьба за власть шла по всей стране: в городах появлялись воеводы, посылаемые то из Тушина, то из Москвы. Первоначально большая часть уездов признала власть «царя Дмитрия». Но постоянные поборы и грабежи, бесчинства наёмников (поляков и литовцев) и казаков-тушинцев оттол-</w:t>
      </w:r>
      <w:r>
        <w:rPr>
          <w:spacing w:val="80"/>
          <w:w w:val="150"/>
        </w:rPr>
        <w:t> </w:t>
      </w:r>
      <w:r>
        <w:rPr/>
        <w:t>кнули население от самозванца. А тот не имел возможности обуздать своих сторонников, поскольку всецело зависел от Речи Посполитой и «русских </w:t>
      </w:r>
      <w:r>
        <w:rPr>
          <w:spacing w:val="-2"/>
        </w:rPr>
        <w:t>тушинцев».</w:t>
      </w:r>
    </w:p>
    <w:p>
      <w:pPr>
        <w:pStyle w:val="BodyText"/>
        <w:spacing w:line="232" w:lineRule="auto" w:before="1"/>
        <w:ind w:left="793" w:right="791" w:firstLine="340"/>
        <w:jc w:val="both"/>
      </w:pPr>
      <w:r>
        <w:rPr/>
        <w:t>Не</w:t>
      </w:r>
      <w:r>
        <w:rPr>
          <w:spacing w:val="-6"/>
        </w:rPr>
        <w:t> </w:t>
      </w:r>
      <w:r>
        <w:rPr/>
        <w:t>менее</w:t>
      </w:r>
      <w:r>
        <w:rPr>
          <w:spacing w:val="-6"/>
        </w:rPr>
        <w:t> </w:t>
      </w:r>
      <w:r>
        <w:rPr/>
        <w:t>тяжёл</w:t>
      </w:r>
      <w:r>
        <w:rPr>
          <w:spacing w:val="-6"/>
        </w:rPr>
        <w:t> </w:t>
      </w:r>
      <w:r>
        <w:rPr/>
        <w:t>был</w:t>
      </w:r>
      <w:r>
        <w:rPr>
          <w:spacing w:val="-6"/>
        </w:rPr>
        <w:t> </w:t>
      </w:r>
      <w:r>
        <w:rPr/>
        <w:t>налоговый</w:t>
      </w:r>
      <w:r>
        <w:rPr>
          <w:spacing w:val="-6"/>
        </w:rPr>
        <w:t> </w:t>
      </w:r>
      <w:r>
        <w:rPr/>
        <w:t>гнёт</w:t>
      </w:r>
      <w:r>
        <w:rPr>
          <w:spacing w:val="-6"/>
        </w:rPr>
        <w:t> </w:t>
      </w:r>
      <w:r>
        <w:rPr/>
        <w:t>Василия</w:t>
      </w:r>
      <w:r>
        <w:rPr>
          <w:spacing w:val="-6"/>
        </w:rPr>
        <w:t> </w:t>
      </w:r>
      <w:r>
        <w:rPr/>
        <w:t>Шуйского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ведь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ему</w:t>
      </w:r>
      <w:r>
        <w:rPr>
          <w:spacing w:val="-6"/>
        </w:rPr>
        <w:t> </w:t>
      </w:r>
      <w:r>
        <w:rPr/>
        <w:t>необ- ходимы были средства, чтобы содержать или, точнее, удерживать своих сто- ронников.</w:t>
      </w:r>
      <w:r>
        <w:rPr>
          <w:spacing w:val="20"/>
        </w:rPr>
        <w:t> </w:t>
      </w:r>
      <w:r>
        <w:rPr/>
        <w:t>В</w:t>
      </w:r>
      <w:r>
        <w:rPr>
          <w:spacing w:val="21"/>
        </w:rPr>
        <w:t> </w:t>
      </w:r>
      <w:r>
        <w:rPr/>
        <w:t>этих</w:t>
      </w:r>
      <w:r>
        <w:rPr>
          <w:spacing w:val="20"/>
        </w:rPr>
        <w:t> </w:t>
      </w:r>
      <w:r>
        <w:rPr/>
        <w:t>условиях</w:t>
      </w:r>
      <w:r>
        <w:rPr>
          <w:spacing w:val="21"/>
        </w:rPr>
        <w:t> </w:t>
      </w:r>
      <w:r>
        <w:rPr/>
        <w:t>служилые</w:t>
      </w:r>
      <w:r>
        <w:rPr>
          <w:spacing w:val="21"/>
        </w:rPr>
        <w:t> </w:t>
      </w:r>
      <w:r>
        <w:rPr/>
        <w:t>люди</w:t>
      </w:r>
      <w:r>
        <w:rPr>
          <w:spacing w:val="20"/>
        </w:rPr>
        <w:t> </w:t>
      </w:r>
      <w:r>
        <w:rPr/>
        <w:t>не</w:t>
      </w:r>
      <w:r>
        <w:rPr>
          <w:spacing w:val="21"/>
        </w:rPr>
        <w:t> </w:t>
      </w:r>
      <w:r>
        <w:rPr/>
        <w:t>упускали</w:t>
      </w:r>
      <w:r>
        <w:rPr>
          <w:spacing w:val="21"/>
        </w:rPr>
        <w:t> </w:t>
      </w:r>
      <w:r>
        <w:rPr/>
        <w:t>случая</w:t>
      </w:r>
      <w:r>
        <w:rPr>
          <w:spacing w:val="20"/>
        </w:rPr>
        <w:t> </w:t>
      </w:r>
      <w:r>
        <w:rPr>
          <w:spacing w:val="-2"/>
        </w:rPr>
        <w:t>поживиться.</w:t>
      </w:r>
    </w:p>
    <w:p>
      <w:pPr>
        <w:pStyle w:val="BodyText"/>
        <w:spacing w:line="232" w:lineRule="auto" w:before="3"/>
        <w:ind w:left="793" w:right="4210"/>
        <w:jc w:val="both"/>
      </w:pPr>
      <w:r>
        <w:rPr/>
        <w:pict>
          <v:group style="position:absolute;margin-left:36.553001pt;margin-top:8.631588pt;width:399.5pt;height:108.8pt;mso-position-horizontal-relative:page;mso-position-vertical-relative:paragraph;z-index:-21866496" id="docshapegroup1447" coordorigin="731,173" coordsize="7990,2176">
            <v:rect style="position:absolute;left:731;top:894;width:4601;height:1455" id="docshape1448" filled="true" fillcolor="#000000" stroked="false">
              <v:fill opacity="32768f" type="solid"/>
            </v:rect>
            <v:rect style="position:absolute;left:793;top:956;width:4479;height:1328" id="docshape1449" filled="true" fillcolor="#ffffff" stroked="false">
              <v:fill type="solid"/>
            </v:rect>
            <v:rect style="position:absolute;left:5192;top:172;width:3528;height:2175" id="docshape1450" filled="true" fillcolor="#000000" stroked="false">
              <v:fill opacity="32768f" type="solid"/>
            </v:rect>
            <v:shape style="position:absolute;left:5265;top:245;width:3382;height:2030" type="#_x0000_t75" id="docshape1451" stroked="false">
              <v:imagedata r:id="rId280" o:title=""/>
            </v:shape>
            <v:rect style="position:absolute;left:5265;top:245;width:3382;height:2030" id="docshape1452" filled="false" stroked="true" strokeweight="1pt" strokecolor="#ffffff">
              <v:stroke dashstyle="solid"/>
            </v:rect>
            <w10:wrap type="none"/>
          </v:group>
        </w:pict>
      </w:r>
      <w:r>
        <w:rPr/>
        <w:t>Объявившись в Тушине, они </w:t>
      </w:r>
      <w:r>
        <w:rPr/>
        <w:t>требовали земельных и денежных пожалований за свою</w:t>
      </w:r>
      <w:r>
        <w:rPr>
          <w:spacing w:val="10"/>
        </w:rPr>
        <w:t> </w:t>
      </w:r>
      <w:r>
        <w:rPr/>
        <w:t>«верность»,</w:t>
      </w:r>
      <w:r>
        <w:rPr>
          <w:spacing w:val="10"/>
        </w:rPr>
        <w:t> </w:t>
      </w:r>
      <w:r>
        <w:rPr/>
        <w:t>а</w:t>
      </w:r>
      <w:r>
        <w:rPr>
          <w:spacing w:val="10"/>
        </w:rPr>
        <w:t> </w:t>
      </w:r>
      <w:r>
        <w:rPr/>
        <w:t>получив</w:t>
      </w:r>
      <w:r>
        <w:rPr>
          <w:spacing w:val="11"/>
        </w:rPr>
        <w:t> </w:t>
      </w:r>
      <w:r>
        <w:rPr/>
        <w:t>грамоты,</w:t>
      </w:r>
      <w:r>
        <w:rPr>
          <w:spacing w:val="10"/>
        </w:rPr>
        <w:t> </w:t>
      </w:r>
      <w:r>
        <w:rPr>
          <w:spacing w:val="-4"/>
        </w:rPr>
        <w:t>бежа-</w:t>
      </w:r>
    </w:p>
    <w:p>
      <w:pPr>
        <w:pStyle w:val="BodyText"/>
        <w:spacing w:before="1"/>
        <w:rPr>
          <w:sz w:val="19"/>
        </w:rPr>
      </w:pPr>
      <w:r>
        <w:rPr/>
        <w:pict>
          <v:shape style="position:absolute;margin-left:39.685001pt;margin-top:12.67041pt;width:223.95pt;height:66.4pt;mso-position-horizontal-relative:page;mso-position-vertical-relative:paragraph;z-index:-15600640;mso-wrap-distance-left:0;mso-wrap-distance-right:0" type="#_x0000_t202" id="docshape1453" filled="false" stroked="false">
            <v:textbox inset="0,0,0,0">
              <w:txbxContent>
                <w:p>
                  <w:pPr>
                    <w:spacing w:line="223" w:lineRule="auto" w:before="92"/>
                    <w:ind w:left="113" w:right="298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«Оборона</w:t>
                  </w:r>
                  <w:r>
                    <w:rPr>
                      <w:rFonts w:ascii="Calibri" w:hAnsi="Calibri"/>
                      <w:b/>
                      <w:spacing w:val="7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Троице-Сергиевой</w:t>
                  </w:r>
                  <w:r>
                    <w:rPr>
                      <w:rFonts w:ascii="Calibri" w:hAnsi="Calibri"/>
                      <w:b/>
                      <w:spacing w:val="76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лавры».</w:t>
                  </w:r>
                  <w:r>
                    <w:rPr>
                      <w:rFonts w:ascii="Calibri" w:hAnsi="Calibri"/>
                      <w:b/>
                      <w:spacing w:val="80"/>
                      <w:w w:val="15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Художник С. Милорадович.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Санкт-Петербург,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Государственный Русский музей</w:t>
                  </w:r>
                </w:p>
                <w:p>
                  <w:pPr>
                    <w:spacing w:line="216" w:lineRule="auto" w:before="114"/>
                    <w:ind w:left="453" w:right="298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46"/>
                      <w:sz w:val="20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Кто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и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почему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принимал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участие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в</w:t>
                  </w:r>
                  <w:r>
                    <w:rPr>
                      <w:rFonts w:ascii="Tahoma" w:hAnsi="Tahoma"/>
                      <w:spacing w:val="-13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обороне Троице-Сергиева монастыря?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</w:pPr>
    </w:p>
    <w:p>
      <w:pPr>
        <w:pStyle w:val="BodyText"/>
        <w:ind w:left="3981"/>
      </w:pPr>
      <w:r>
        <w:rPr/>
        <w:pict>
          <v:shape style="width:223.45pt;height:69.3pt;mso-position-horizontal-relative:char;mso-position-vertical-relative:line" type="#_x0000_t202" id="docshape1454" filled="true" fillcolor="#ffffff" stroked="false">
            <w10:anchorlock/>
            <v:textbox inset="0,0,0,0">
              <w:txbxContent>
                <w:p>
                  <w:pPr>
                    <w:spacing w:line="218" w:lineRule="auto" w:before="122"/>
                    <w:ind w:left="219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«Князь М. В. Скопин-Шуйский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встречает шведского воеводу Я. Делагарди близ Новгорода».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Художник Р. Штейн</w:t>
                  </w:r>
                </w:p>
                <w:p>
                  <w:pPr>
                    <w:spacing w:line="216" w:lineRule="auto" w:before="104"/>
                    <w:ind w:left="554" w:right="0" w:hanging="335"/>
                    <w:jc w:val="left"/>
                    <w:rPr>
                      <w:rFonts w:ascii="Tahoma" w:hAnsi="Tahoma"/>
                      <w:color w:val="000000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2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С</w:t>
                  </w:r>
                  <w:r>
                    <w:rPr>
                      <w:rFonts w:ascii="Tahoma" w:hAnsi="Tahoma"/>
                      <w:color w:val="000000"/>
                      <w:spacing w:val="-4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какой</w:t>
                  </w:r>
                  <w:r>
                    <w:rPr>
                      <w:rFonts w:ascii="Tahoma" w:hAnsi="Tahoma"/>
                      <w:color w:val="000000"/>
                      <w:spacing w:val="-4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целью</w:t>
                  </w:r>
                  <w:r>
                    <w:rPr>
                      <w:rFonts w:ascii="Tahoma" w:hAnsi="Tahoma"/>
                      <w:color w:val="000000"/>
                      <w:spacing w:val="-4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Скопин-Шуйский</w:t>
                  </w:r>
                  <w:r>
                    <w:rPr>
                      <w:rFonts w:ascii="Tahoma" w:hAnsi="Tahoma"/>
                      <w:color w:val="000000"/>
                      <w:spacing w:val="-4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встречал </w:t>
                  </w:r>
                  <w:r>
                    <w:rPr>
                      <w:rFonts w:ascii="Tahoma" w:hAnsi="Tahoma"/>
                      <w:color w:val="000000"/>
                      <w:spacing w:val="-2"/>
                      <w:sz w:val="19"/>
                    </w:rPr>
                    <w:t>Делагарди?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3"/>
        <w:rPr>
          <w:sz w:val="8"/>
        </w:rPr>
      </w:pPr>
    </w:p>
    <w:p>
      <w:pPr>
        <w:pStyle w:val="BodyText"/>
        <w:spacing w:line="232" w:lineRule="auto" w:before="104"/>
        <w:ind w:left="4200" w:right="782"/>
      </w:pPr>
      <w:r>
        <w:rPr/>
        <w:pict>
          <v:group style="position:absolute;margin-left:22.664pt;margin-top:-77.301514pt;width:399.85pt;height:125.65pt;mso-position-horizontal-relative:page;mso-position-vertical-relative:paragraph;z-index:-21865472" id="docshapegroup1455" coordorigin="453,-1546" coordsize="7997,2513">
            <v:shape style="position:absolute;left:453;top:-1547;width:7997;height:2513" id="docshape1456" coordorigin="453,-1546" coordsize="7997,2513" path="m8450,-1546l3981,-1546,3849,-1546,453,-1546,453,967,3981,967,3981,-92,8450,-92,8450,-1546xe" filled="true" fillcolor="#000000" stroked="false">
              <v:path arrowok="t"/>
              <v:fill opacity="32768f" type="solid"/>
            </v:shape>
            <v:shape style="position:absolute;left:525;top:-1474;width:3382;height:2369" type="#_x0000_t75" id="docshape1457" stroked="false">
              <v:imagedata r:id="rId281" o:title=""/>
            </v:shape>
            <v:rect style="position:absolute;left:525;top:-1474;width:3382;height:2369" id="docshape1458" filled="false" stroked="true" strokeweight="1pt" strokecolor="#ffffff">
              <v:stroke dashstyle="solid"/>
            </v:rect>
            <w10:wrap type="none"/>
          </v:group>
        </w:pict>
      </w:r>
      <w:r>
        <w:rPr/>
        <w:t>ли</w:t>
      </w:r>
      <w:r>
        <w:rPr>
          <w:spacing w:val="26"/>
        </w:rPr>
        <w:t> </w:t>
      </w:r>
      <w:r>
        <w:rPr/>
        <w:t>в</w:t>
      </w:r>
      <w:r>
        <w:rPr>
          <w:spacing w:val="26"/>
        </w:rPr>
        <w:t> </w:t>
      </w:r>
      <w:r>
        <w:rPr/>
        <w:t>Москву</w:t>
      </w:r>
      <w:r>
        <w:rPr>
          <w:spacing w:val="26"/>
        </w:rPr>
        <w:t> </w:t>
      </w:r>
      <w:r>
        <w:rPr/>
        <w:t>просить</w:t>
      </w:r>
      <w:r>
        <w:rPr>
          <w:spacing w:val="26"/>
        </w:rPr>
        <w:t> </w:t>
      </w:r>
      <w:r>
        <w:rPr/>
        <w:t>награду</w:t>
      </w:r>
      <w:r>
        <w:rPr>
          <w:spacing w:val="26"/>
        </w:rPr>
        <w:t> </w:t>
      </w:r>
      <w:r>
        <w:rPr/>
        <w:t>уже</w:t>
      </w:r>
      <w:r>
        <w:rPr>
          <w:spacing w:val="26"/>
        </w:rPr>
        <w:t> </w:t>
      </w:r>
      <w:r>
        <w:rPr/>
        <w:t>у</w:t>
      </w:r>
      <w:r>
        <w:rPr>
          <w:spacing w:val="26"/>
        </w:rPr>
        <w:t> </w:t>
      </w:r>
      <w:r>
        <w:rPr/>
        <w:t>Шуй- ского.</w:t>
      </w:r>
      <w:r>
        <w:rPr>
          <w:spacing w:val="20"/>
        </w:rPr>
        <w:t> </w:t>
      </w:r>
      <w:r>
        <w:rPr/>
        <w:t>Современники</w:t>
      </w:r>
      <w:r>
        <w:rPr>
          <w:spacing w:val="21"/>
        </w:rPr>
        <w:t> </w:t>
      </w:r>
      <w:r>
        <w:rPr/>
        <w:t>назвали</w:t>
      </w:r>
      <w:r>
        <w:rPr>
          <w:spacing w:val="21"/>
        </w:rPr>
        <w:t> </w:t>
      </w:r>
      <w:r>
        <w:rPr/>
        <w:t>эти</w:t>
      </w:r>
      <w:r>
        <w:rPr>
          <w:spacing w:val="21"/>
        </w:rPr>
        <w:t> </w:t>
      </w:r>
      <w:r>
        <w:rPr>
          <w:spacing w:val="-2"/>
        </w:rPr>
        <w:t>метания</w:t>
      </w:r>
    </w:p>
    <w:p>
      <w:pPr>
        <w:pStyle w:val="BodyText"/>
        <w:spacing w:line="233" w:lineRule="exact"/>
        <w:ind w:left="4200"/>
      </w:pPr>
      <w:r>
        <w:rPr>
          <w:spacing w:val="-2"/>
        </w:rPr>
        <w:t>«перелётами».</w:t>
      </w:r>
    </w:p>
    <w:p>
      <w:pPr>
        <w:pStyle w:val="BodyText"/>
        <w:spacing w:line="232" w:lineRule="auto" w:before="3"/>
        <w:ind w:left="4200" w:right="784" w:firstLine="340"/>
      </w:pPr>
      <w:r>
        <w:rPr/>
        <w:t>Поскольку ни одна из сторон не </w:t>
      </w:r>
      <w:r>
        <w:rPr/>
        <w:t>могла добиться</w:t>
      </w:r>
      <w:r>
        <w:rPr>
          <w:spacing w:val="53"/>
        </w:rPr>
        <w:t> </w:t>
      </w:r>
      <w:r>
        <w:rPr/>
        <w:t>решающего</w:t>
      </w:r>
      <w:r>
        <w:rPr>
          <w:spacing w:val="54"/>
        </w:rPr>
        <w:t> </w:t>
      </w:r>
      <w:r>
        <w:rPr/>
        <w:t>перевеса,</w:t>
      </w:r>
      <w:r>
        <w:rPr>
          <w:spacing w:val="53"/>
        </w:rPr>
        <w:t> </w:t>
      </w:r>
      <w:r>
        <w:rPr/>
        <w:t>борьба</w:t>
      </w:r>
      <w:r>
        <w:rPr>
          <w:spacing w:val="54"/>
        </w:rPr>
        <w:t> </w:t>
      </w:r>
      <w:r>
        <w:rPr>
          <w:spacing w:val="-5"/>
        </w:rPr>
        <w:t>на</w:t>
      </w:r>
    </w:p>
    <w:p>
      <w:pPr>
        <w:pStyle w:val="BodyText"/>
        <w:spacing w:line="232" w:lineRule="auto" w:before="1"/>
        <w:ind w:left="793" w:right="791"/>
        <w:jc w:val="both"/>
      </w:pPr>
      <w:r>
        <w:rPr/>
        <w:t>истощение пагубно сказывалась на состоянии страны. Многие уезды и города были разорены, повсюду чернели пепелища. Поляки под началом гетмана Сапеги и русские тушинцы не пощадили даже общерусскую святыню — Трои- це-Сергиев</w:t>
      </w:r>
      <w:r>
        <w:rPr>
          <w:spacing w:val="-9"/>
        </w:rPr>
        <w:t> </w:t>
      </w:r>
      <w:r>
        <w:rPr/>
        <w:t>монастырь.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разграбления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гибели</w:t>
      </w:r>
      <w:r>
        <w:rPr>
          <w:spacing w:val="-9"/>
        </w:rPr>
        <w:t> </w:t>
      </w:r>
      <w:r>
        <w:rPr/>
        <w:t>обитель</w:t>
      </w:r>
      <w:r>
        <w:rPr>
          <w:spacing w:val="-9"/>
        </w:rPr>
        <w:t> </w:t>
      </w:r>
      <w:r>
        <w:rPr/>
        <w:t>спасло</w:t>
      </w:r>
      <w:r>
        <w:rPr>
          <w:spacing w:val="-9"/>
        </w:rPr>
        <w:t> </w:t>
      </w:r>
      <w:r>
        <w:rPr/>
        <w:t>только</w:t>
      </w:r>
      <w:r>
        <w:rPr>
          <w:spacing w:val="-9"/>
        </w:rPr>
        <w:t> </w:t>
      </w:r>
      <w:r>
        <w:rPr/>
        <w:t>муже- ство её защитников — стрельцов, монахов и окрестных жителей, которые выдержали 16-месячную осаду.</w:t>
      </w:r>
    </w:p>
    <w:p>
      <w:pPr>
        <w:pStyle w:val="BodyText"/>
        <w:spacing w:line="220" w:lineRule="auto" w:before="5"/>
        <w:ind w:left="793" w:right="790" w:firstLine="340"/>
        <w:jc w:val="both"/>
      </w:pPr>
      <w:r>
        <w:rPr/>
        <w:t>Желая добиться перевеса над тушинцами, Шуйский в 1609 г. обратился за военной помощью к Швеции. В Выборге был заключён договор, по условиям которого Швеция предоставляла русскому царю наёмное пятитысячное вой- ско. Взамен Шуйский уступил часть приграничной территории — город Коре- лу с уездом. Шведское войско во главе с генералом Делагарди подошло к Нов- городу. Здесь его встретил родственник царя — 22-летний воевода </w:t>
      </w:r>
      <w:r>
        <w:rPr>
          <w:rFonts w:ascii="Book Antiqua" w:hAnsi="Book Antiqua"/>
          <w:b/>
          <w:i/>
        </w:rPr>
        <w:t>Михаил</w:t>
      </w:r>
      <w:r>
        <w:rPr>
          <w:rFonts w:ascii="Book Antiqua" w:hAnsi="Book Antiqua"/>
          <w:b/>
          <w:i/>
        </w:rPr>
        <w:t> Скопин-Шуйский </w:t>
      </w:r>
      <w:r>
        <w:rPr/>
        <w:t>с новгородским ополчением. Союз со Швецией нарушал условия мира между Россией и Речью Посполитой. Это дало повод королю Сигизмунду III открыто вмешаться в московские события.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В сентябре </w:t>
      </w:r>
      <w:r>
        <w:rPr>
          <w:rFonts w:ascii="Book Antiqua" w:hAnsi="Book Antiqua"/>
          <w:b/>
        </w:rPr>
        <w:t>1609 г. </w:t>
      </w:r>
      <w:r>
        <w:rPr/>
        <w:t>Речь Посполитая объявила России войну. Началась </w:t>
      </w:r>
      <w:r>
        <w:rPr>
          <w:spacing w:val="-2"/>
        </w:rPr>
        <w:t>открытая агрессия Польши, желавшей присоединить русские земли, сделать из </w:t>
      </w:r>
      <w:r>
        <w:rPr/>
        <w:t>России свою колонию и окатоличить её. Король со своим войском подошёл к Смоленску. Он рассчитывал, что один только вид польских знамён напугает смолян.</w:t>
      </w:r>
      <w:r>
        <w:rPr>
          <w:spacing w:val="-5"/>
        </w:rPr>
        <w:t> </w:t>
      </w:r>
      <w:r>
        <w:rPr/>
        <w:t>Но</w:t>
      </w:r>
      <w:r>
        <w:rPr>
          <w:spacing w:val="-5"/>
        </w:rPr>
        <w:t> </w:t>
      </w:r>
      <w:r>
        <w:rPr/>
        <w:t>Сигизмунд</w:t>
      </w:r>
      <w:r>
        <w:rPr>
          <w:spacing w:val="-5"/>
        </w:rPr>
        <w:t> </w:t>
      </w:r>
      <w:r>
        <w:rPr/>
        <w:t>просчитался.</w:t>
      </w:r>
      <w:r>
        <w:rPr>
          <w:spacing w:val="-5"/>
        </w:rPr>
        <w:t> </w:t>
      </w:r>
      <w:r>
        <w:rPr/>
        <w:t>Началась</w:t>
      </w:r>
      <w:r>
        <w:rPr>
          <w:spacing w:val="-5"/>
        </w:rPr>
        <w:t> </w:t>
      </w:r>
      <w:r>
        <w:rPr/>
        <w:t>упорная</w:t>
      </w:r>
      <w:r>
        <w:rPr>
          <w:spacing w:val="-5"/>
        </w:rPr>
        <w:t> </w:t>
      </w:r>
      <w:r>
        <w:rPr/>
        <w:t>двухлетняя</w:t>
      </w:r>
      <w:r>
        <w:rPr>
          <w:spacing w:val="-5"/>
        </w:rPr>
        <w:t> </w:t>
      </w:r>
      <w:r>
        <w:rPr/>
        <w:t>осада</w:t>
      </w:r>
      <w:r>
        <w:rPr>
          <w:spacing w:val="-5"/>
        </w:rPr>
        <w:t> </w:t>
      </w:r>
      <w:r>
        <w:rPr/>
        <w:t>Смо- ленской</w:t>
      </w:r>
      <w:r>
        <w:rPr>
          <w:spacing w:val="40"/>
        </w:rPr>
        <w:t> </w:t>
      </w:r>
      <w:r>
        <w:rPr/>
        <w:t>крепости.</w:t>
      </w:r>
      <w:r>
        <w:rPr>
          <w:spacing w:val="40"/>
        </w:rPr>
        <w:t> </w:t>
      </w:r>
      <w:r>
        <w:rPr/>
        <w:t>Руководил</w:t>
      </w:r>
      <w:r>
        <w:rPr>
          <w:spacing w:val="40"/>
        </w:rPr>
        <w:t> </w:t>
      </w:r>
      <w:r>
        <w:rPr/>
        <w:t>обороной</w:t>
      </w:r>
      <w:r>
        <w:rPr>
          <w:spacing w:val="40"/>
        </w:rPr>
        <w:t> </w:t>
      </w:r>
      <w:r>
        <w:rPr/>
        <w:t>воевода</w:t>
      </w:r>
      <w:r>
        <w:rPr>
          <w:spacing w:val="40"/>
        </w:rPr>
        <w:t> </w:t>
      </w:r>
      <w:r>
        <w:rPr>
          <w:rFonts w:ascii="Book Antiqua" w:hAnsi="Book Antiqua"/>
          <w:b/>
          <w:i/>
        </w:rPr>
        <w:t>Михаил</w:t>
      </w:r>
      <w:r>
        <w:rPr>
          <w:rFonts w:ascii="Book Antiqua" w:hAnsi="Book Antiqua"/>
          <w:b/>
          <w:i/>
          <w:spacing w:val="40"/>
        </w:rPr>
        <w:t> </w:t>
      </w:r>
      <w:r>
        <w:rPr>
          <w:rFonts w:ascii="Book Antiqua" w:hAnsi="Book Antiqua"/>
          <w:b/>
          <w:i/>
        </w:rPr>
        <w:t>Шеин</w:t>
      </w:r>
      <w:r>
        <w:rPr/>
        <w:t>.</w:t>
      </w: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13" w:lineRule="auto" w:before="102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Какие силы выступили на стороне Лжедмитрия II?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Почему Василий Шуйский обратился</w:t>
      </w:r>
      <w:r>
        <w:rPr>
          <w:spacing w:val="-14"/>
          <w:sz w:val="19"/>
        </w:rPr>
        <w:t> </w:t>
      </w:r>
      <w:r>
        <w:rPr>
          <w:sz w:val="19"/>
        </w:rPr>
        <w:t>за</w:t>
      </w:r>
      <w:r>
        <w:rPr>
          <w:spacing w:val="-14"/>
          <w:sz w:val="19"/>
        </w:rPr>
        <w:t> </w:t>
      </w:r>
      <w:r>
        <w:rPr>
          <w:sz w:val="19"/>
        </w:rPr>
        <w:t>помощью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борьбе</w:t>
      </w:r>
      <w:r>
        <w:rPr>
          <w:spacing w:val="-14"/>
          <w:sz w:val="19"/>
        </w:rPr>
        <w:t> </w:t>
      </w:r>
      <w:r>
        <w:rPr>
          <w:sz w:val="19"/>
        </w:rPr>
        <w:t>против</w:t>
      </w:r>
      <w:r>
        <w:rPr>
          <w:spacing w:val="-14"/>
          <w:sz w:val="19"/>
        </w:rPr>
        <w:t> </w:t>
      </w:r>
      <w:r>
        <w:rPr>
          <w:sz w:val="19"/>
        </w:rPr>
        <w:t>Лжедмитрия</w:t>
      </w:r>
      <w:r>
        <w:rPr>
          <w:spacing w:val="-14"/>
          <w:sz w:val="19"/>
        </w:rPr>
        <w:t> </w:t>
      </w:r>
      <w:r>
        <w:rPr>
          <w:sz w:val="19"/>
        </w:rPr>
        <w:t>II</w:t>
      </w:r>
      <w:r>
        <w:rPr>
          <w:spacing w:val="-14"/>
          <w:sz w:val="19"/>
        </w:rPr>
        <w:t> </w:t>
      </w:r>
      <w:r>
        <w:rPr>
          <w:sz w:val="19"/>
        </w:rPr>
        <w:t>к</w:t>
      </w:r>
      <w:r>
        <w:rPr>
          <w:spacing w:val="-14"/>
          <w:sz w:val="19"/>
        </w:rPr>
        <w:t> </w:t>
      </w:r>
      <w:r>
        <w:rPr>
          <w:sz w:val="19"/>
        </w:rPr>
        <w:t>Швеции?</w:t>
      </w:r>
      <w:r>
        <w:rPr>
          <w:spacing w:val="-14"/>
          <w:sz w:val="19"/>
        </w:rPr>
        <w:t> </w:t>
      </w:r>
      <w:r>
        <w:rPr>
          <w:sz w:val="19"/>
        </w:rPr>
        <w:t>К</w:t>
      </w:r>
      <w:r>
        <w:rPr>
          <w:spacing w:val="-14"/>
          <w:sz w:val="19"/>
        </w:rPr>
        <w:t> </w:t>
      </w:r>
      <w:r>
        <w:rPr>
          <w:sz w:val="19"/>
        </w:rPr>
        <w:t>каким</w:t>
      </w:r>
      <w:r>
        <w:rPr>
          <w:spacing w:val="-14"/>
          <w:sz w:val="19"/>
        </w:rPr>
        <w:t> </w:t>
      </w:r>
      <w:r>
        <w:rPr>
          <w:sz w:val="19"/>
        </w:rPr>
        <w:t>послед- ствиям, по-вашему, это могло привести?</w:t>
      </w:r>
    </w:p>
    <w:p>
      <w:pPr>
        <w:pStyle w:val="BodyText"/>
        <w:spacing w:before="11"/>
        <w:rPr>
          <w:rFonts w:ascii="Tahoma"/>
          <w:sz w:val="17"/>
        </w:rPr>
      </w:pPr>
    </w:p>
    <w:p>
      <w:pPr>
        <w:spacing w:line="229" w:lineRule="exact" w:before="0"/>
        <w:ind w:left="793" w:right="0" w:firstLine="0"/>
        <w:jc w:val="both"/>
        <w:rPr>
          <w:sz w:val="20"/>
        </w:rPr>
      </w:pPr>
      <w:r>
        <w:rPr>
          <w:rFonts w:ascii="Calibri" w:hAnsi="Calibri"/>
          <w:b/>
          <w:color w:val="FFFFFF"/>
          <w:spacing w:val="9"/>
          <w:w w:val="105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3 </w:t>
      </w:r>
      <w:r>
        <w:rPr>
          <w:rFonts w:ascii="Calibri" w:hAnsi="Calibri"/>
          <w:b/>
          <w:color w:val="FFFFFF"/>
          <w:spacing w:val="66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Низложение</w:t>
      </w:r>
      <w:r>
        <w:rPr>
          <w:rFonts w:ascii="Calibri" w:hAnsi="Calibri"/>
          <w:b/>
          <w:color w:val="DB413F"/>
          <w:spacing w:val="13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Василия</w:t>
      </w:r>
      <w:r>
        <w:rPr>
          <w:rFonts w:ascii="Calibri" w:hAnsi="Calibri"/>
          <w:b/>
          <w:color w:val="DB413F"/>
          <w:spacing w:val="13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Шуйского.</w:t>
      </w:r>
      <w:r>
        <w:rPr>
          <w:rFonts w:ascii="Calibri" w:hAnsi="Calibri"/>
          <w:b/>
          <w:color w:val="DB413F"/>
          <w:spacing w:val="12"/>
          <w:w w:val="105"/>
          <w:sz w:val="20"/>
        </w:rPr>
        <w:t> </w:t>
      </w:r>
      <w:r>
        <w:rPr>
          <w:color w:val="000000"/>
          <w:w w:val="105"/>
          <w:sz w:val="20"/>
        </w:rPr>
        <w:t>В</w:t>
      </w:r>
      <w:r>
        <w:rPr>
          <w:color w:val="000000"/>
          <w:spacing w:val="1"/>
          <w:w w:val="105"/>
          <w:sz w:val="20"/>
        </w:rPr>
        <w:t> </w:t>
      </w:r>
      <w:r>
        <w:rPr>
          <w:color w:val="000000"/>
          <w:w w:val="105"/>
          <w:sz w:val="20"/>
        </w:rPr>
        <w:t>марте</w:t>
      </w:r>
      <w:r>
        <w:rPr>
          <w:color w:val="000000"/>
          <w:spacing w:val="1"/>
          <w:w w:val="105"/>
          <w:sz w:val="20"/>
        </w:rPr>
        <w:t> </w:t>
      </w:r>
      <w:r>
        <w:rPr>
          <w:color w:val="000000"/>
          <w:w w:val="105"/>
          <w:sz w:val="20"/>
        </w:rPr>
        <w:t>1610</w:t>
      </w:r>
      <w:r>
        <w:rPr>
          <w:color w:val="000000"/>
          <w:spacing w:val="10"/>
          <w:w w:val="105"/>
          <w:sz w:val="20"/>
        </w:rPr>
        <w:t> </w:t>
      </w:r>
      <w:r>
        <w:rPr>
          <w:color w:val="000000"/>
          <w:w w:val="105"/>
          <w:sz w:val="20"/>
        </w:rPr>
        <w:t>г.</w:t>
      </w:r>
      <w:r>
        <w:rPr>
          <w:color w:val="000000"/>
          <w:spacing w:val="1"/>
          <w:w w:val="105"/>
          <w:sz w:val="20"/>
        </w:rPr>
        <w:t> </w:t>
      </w:r>
      <w:r>
        <w:rPr>
          <w:color w:val="000000"/>
          <w:w w:val="105"/>
          <w:sz w:val="20"/>
        </w:rPr>
        <w:t>войска</w:t>
      </w:r>
      <w:r>
        <w:rPr>
          <w:color w:val="000000"/>
          <w:spacing w:val="1"/>
          <w:w w:val="105"/>
          <w:sz w:val="20"/>
        </w:rPr>
        <w:t> </w:t>
      </w:r>
      <w:r>
        <w:rPr>
          <w:color w:val="000000"/>
          <w:w w:val="105"/>
          <w:sz w:val="20"/>
        </w:rPr>
        <w:t>царя</w:t>
      </w:r>
      <w:r>
        <w:rPr>
          <w:color w:val="000000"/>
          <w:spacing w:val="2"/>
          <w:w w:val="105"/>
          <w:sz w:val="20"/>
        </w:rPr>
        <w:t> </w:t>
      </w:r>
      <w:r>
        <w:rPr>
          <w:color w:val="000000"/>
          <w:w w:val="105"/>
          <w:sz w:val="20"/>
        </w:rPr>
        <w:t>Василия</w:t>
      </w:r>
      <w:r>
        <w:rPr>
          <w:color w:val="000000"/>
          <w:spacing w:val="1"/>
          <w:w w:val="105"/>
          <w:sz w:val="20"/>
        </w:rPr>
        <w:t> </w:t>
      </w:r>
      <w:r>
        <w:rPr>
          <w:color w:val="000000"/>
          <w:spacing w:val="-5"/>
          <w:w w:val="105"/>
          <w:sz w:val="20"/>
        </w:rPr>
        <w:t>под</w:t>
      </w:r>
    </w:p>
    <w:p>
      <w:pPr>
        <w:pStyle w:val="BodyText"/>
        <w:spacing w:line="223" w:lineRule="auto" w:before="12"/>
        <w:ind w:left="794" w:right="790"/>
        <w:jc w:val="both"/>
      </w:pPr>
      <w:r>
        <w:rPr/>
        <w:t>началом Скопина-Шуйского с союзным шведским корпусом освободили от блокады Москву. Тушинский лагерь распался. Часть поляков ушла к королю под Смоленск. Лжедмитрий II со своими сторонниками бежал в Калугу.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Казалось, всё худшее для царя Василия закончилось. Но получилось нао- борот. Пока из Тушина исходила угроза, Шуйского по необходимости терпели. Но когда она миновала, непопулярный царь стал никому не нужен. В Москве заговорили о том, что ему надлежит «сойти с царства».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ind w:left="731"/>
      </w:pPr>
      <w:r>
        <w:rPr/>
        <w:pict>
          <v:group style="width:399.3pt;height:177.5pt;mso-position-horizontal-relative:char;mso-position-vertical-relative:line" id="docshapegroup1459" coordorigin="0,0" coordsize="7986,3550">
            <v:rect style="position:absolute;left:0;top:0;width:7985;height:3550" id="docshape1460" filled="true" fillcolor="#000000" stroked="false">
              <v:fill opacity="32768f" type="solid"/>
            </v:rect>
            <v:rect style="position:absolute;left:62;top:62;width:7864;height:3428" id="docshape1461" filled="true" fillcolor="#ffffff" stroked="false">
              <v:fill type="solid"/>
            </v:rect>
            <v:rect style="position:absolute;left:5688;top:25;width:2297;height:2708" id="docshape1462" filled="true" fillcolor="#000000" stroked="false">
              <v:fill opacity="32768f" type="solid"/>
            </v:rect>
            <v:shape style="position:absolute;left:5761;top:97;width:2155;height:2562" type="#_x0000_t75" id="docshape1463" stroked="false">
              <v:imagedata r:id="rId282" o:title=""/>
            </v:shape>
            <v:rect style="position:absolute;left:5761;top:97;width:2155;height:2562" id="docshape1464" filled="false" stroked="true" strokeweight="1pt" strokecolor="#ffffff">
              <v:stroke dashstyle="solid"/>
            </v:rect>
            <v:shape style="position:absolute;left:0;top:0;width:7986;height:3550" type="#_x0000_t202" id="docshape1465" filled="false" stroked="false">
              <v:textbox inset="0,0,0,0">
                <w:txbxContent>
                  <w:p>
                    <w:pPr>
                      <w:spacing w:line="220" w:lineRule="auto" w:before="157"/>
                      <w:ind w:left="176" w:right="2123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«М. Скопин-Шуйский».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Парсуна. XVII в.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Москва,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Государственная Третьяковская галерея</w:t>
                    </w:r>
                  </w:p>
                  <w:p>
                    <w:pPr>
                      <w:spacing w:line="220" w:lineRule="auto" w:before="111"/>
                      <w:ind w:left="176" w:right="2515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Первый шаг в военной карьере Михаил Васильевич Ско- пин-Шуйский сделал благодаря родственным связям с царём.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Назначенный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воеводой,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он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воевал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против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Болот- никова,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против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польско-литовских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интервентов.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Вскоре князя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отправили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дипломатической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миссией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перегово- ры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шведами.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Русском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Севере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молодой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князь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собрал армию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двинулся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освобождение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столицы.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Армия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была прекрасно подготовлена. Её главную силу составляла не </w:t>
                    </w:r>
                    <w:r>
                      <w:rPr>
                        <w:w w:val="95"/>
                        <w:sz w:val="19"/>
                      </w:rPr>
                      <w:t>поместная конница, а крестьянская пехота, обученная зал- </w:t>
                    </w:r>
                    <w:r>
                      <w:rPr>
                        <w:sz w:val="19"/>
                      </w:rPr>
                      <w:t>повой стрельбе из ружей и рукопашному бою длинными пиками. В сражениях на пути к Москве войско Скопи-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на-Шуйского, состоявшее из русских и шведов генерала Делагарди, разбило сторонников Лжедмитрия II.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23" w:lineRule="auto" w:before="115"/>
        <w:ind w:left="793" w:right="790" w:firstLine="340"/>
        <w:jc w:val="both"/>
      </w:pPr>
      <w:r>
        <w:rPr/>
        <w:t>Ударом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клану</w:t>
      </w:r>
      <w:r>
        <w:rPr>
          <w:spacing w:val="-2"/>
        </w:rPr>
        <w:t> </w:t>
      </w:r>
      <w:r>
        <w:rPr/>
        <w:t>Шуйских</w:t>
      </w:r>
      <w:r>
        <w:rPr>
          <w:spacing w:val="-2"/>
        </w:rPr>
        <w:t> </w:t>
      </w:r>
      <w:r>
        <w:rPr/>
        <w:t>стала</w:t>
      </w:r>
      <w:r>
        <w:rPr>
          <w:spacing w:val="-2"/>
        </w:rPr>
        <w:t> </w:t>
      </w:r>
      <w:r>
        <w:rPr/>
        <w:t>неожиданная</w:t>
      </w:r>
      <w:r>
        <w:rPr>
          <w:spacing w:val="-2"/>
        </w:rPr>
        <w:t> </w:t>
      </w:r>
      <w:r>
        <w:rPr/>
        <w:t>смерть</w:t>
      </w:r>
      <w:r>
        <w:rPr>
          <w:spacing w:val="-2"/>
        </w:rPr>
        <w:t> </w:t>
      </w:r>
      <w:r>
        <w:rPr/>
        <w:t>недавнего</w:t>
      </w:r>
      <w:r>
        <w:rPr>
          <w:spacing w:val="-2"/>
        </w:rPr>
        <w:t> </w:t>
      </w:r>
      <w:r>
        <w:rPr/>
        <w:t>освободи- теля Москвы Скопина-Шуйского. Молодой князь Михаил был очень популя- рен в народе. Многие связывали с ним будущее династии. Видимо, это его и погубило. По преданию, Скопин-Шуйский был отравлен на пиру женой брата царя Дмитрия Шуйского, ходившего в наследниках при бездетном Василии. Народ горько оплакивал смерть молодого воеводы.</w:t>
      </w:r>
    </w:p>
    <w:p>
      <w:pPr>
        <w:pStyle w:val="BodyText"/>
        <w:spacing w:line="220" w:lineRule="auto" w:before="5"/>
        <w:ind w:left="793" w:right="791" w:firstLine="340"/>
        <w:jc w:val="both"/>
      </w:pPr>
      <w:r>
        <w:rPr/>
        <w:t>Теперь уже мало кто желал видеть Шуйских на престоле. </w:t>
      </w:r>
      <w:r>
        <w:rPr/>
        <w:t>Окончательно престиж династии упал в июне </w:t>
      </w:r>
      <w:r>
        <w:rPr>
          <w:rFonts w:ascii="Book Antiqua" w:hAnsi="Book Antiqua"/>
          <w:b/>
        </w:rPr>
        <w:t>1610 г.</w:t>
      </w:r>
      <w:r>
        <w:rPr/>
        <w:t>, когда не имевший полководческих талантов царский брат Дмитрий, отправленный с войсками на помощь осаж- дённому Смоленску, потерпел под Клушино поражение от польского гетмана Жолкевского. Шуйский бежал с поля боя, добравшись до столицы в крестьян- ской телеге. Победителям достались обоз и артиллерия.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Развязка наступила в июле. Заговорщики созвали на Красной площади народ и призвали к низложению Шуйского. Бояре и «всякие люди» вынесли приговор, что Василий должен оставить царство. Шуйский положил царский посох и переехал из Кремля в свой прежний боярский двор. Никто за него не вступился.</w:t>
      </w:r>
      <w:r>
        <w:rPr>
          <w:spacing w:val="-3"/>
        </w:rPr>
        <w:t> </w:t>
      </w:r>
      <w:r>
        <w:rPr/>
        <w:t>Только</w:t>
      </w:r>
      <w:r>
        <w:rPr>
          <w:spacing w:val="-3"/>
        </w:rPr>
        <w:t> </w:t>
      </w:r>
      <w:r>
        <w:rPr/>
        <w:t>патриарх</w:t>
      </w:r>
      <w:r>
        <w:rPr>
          <w:spacing w:val="-3"/>
        </w:rPr>
        <w:t> </w:t>
      </w:r>
      <w:r>
        <w:rPr/>
        <w:t>Гермоген,</w:t>
      </w:r>
      <w:r>
        <w:rPr>
          <w:spacing w:val="-3"/>
        </w:rPr>
        <w:t> </w:t>
      </w:r>
      <w:r>
        <w:rPr/>
        <w:t>человек</w:t>
      </w:r>
      <w:r>
        <w:rPr>
          <w:spacing w:val="-3"/>
        </w:rPr>
        <w:t> </w:t>
      </w:r>
      <w:r>
        <w:rPr/>
        <w:t>твёрдый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прямой,</w:t>
      </w:r>
      <w:r>
        <w:rPr>
          <w:spacing w:val="-3"/>
        </w:rPr>
        <w:t> </w:t>
      </w:r>
      <w:r>
        <w:rPr/>
        <w:t>высказался против. Два дня спустя, из опасения, что низложенный царь попытается вер- нуть престол, его постригли в монахи. Гермоген объявил это пострижение незаконным — ведь оно было насильственным и слова монашеского обета за Василия произносил другой человек.</w:t>
      </w:r>
    </w:p>
    <w:p>
      <w:pPr>
        <w:pStyle w:val="BodyText"/>
        <w:spacing w:line="223" w:lineRule="auto" w:before="3"/>
        <w:ind w:left="793" w:right="790" w:firstLine="340"/>
        <w:jc w:val="both"/>
      </w:pPr>
      <w:r>
        <w:rPr/>
        <w:t>С</w:t>
      </w:r>
      <w:r>
        <w:rPr>
          <w:spacing w:val="-7"/>
        </w:rPr>
        <w:t> </w:t>
      </w:r>
      <w:r>
        <w:rPr/>
        <w:t>падением</w:t>
      </w:r>
      <w:r>
        <w:rPr>
          <w:spacing w:val="-7"/>
        </w:rPr>
        <w:t> </w:t>
      </w:r>
      <w:r>
        <w:rPr/>
        <w:t>Шуйского</w:t>
      </w:r>
      <w:r>
        <w:rPr>
          <w:spacing w:val="-7"/>
        </w:rPr>
        <w:t> </w:t>
      </w:r>
      <w:r>
        <w:rPr/>
        <w:t>управление</w:t>
      </w:r>
      <w:r>
        <w:rPr>
          <w:spacing w:val="-7"/>
        </w:rPr>
        <w:t> </w:t>
      </w:r>
      <w:r>
        <w:rPr/>
        <w:t>страной</w:t>
      </w:r>
      <w:r>
        <w:rPr>
          <w:spacing w:val="-7"/>
        </w:rPr>
        <w:t> </w:t>
      </w:r>
      <w:r>
        <w:rPr/>
        <w:t>перешло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Боярской</w:t>
      </w:r>
      <w:r>
        <w:rPr>
          <w:spacing w:val="-7"/>
        </w:rPr>
        <w:t> </w:t>
      </w:r>
      <w:r>
        <w:rPr/>
        <w:t>думе,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так называемой </w:t>
      </w:r>
      <w:r>
        <w:rPr>
          <w:rFonts w:ascii="Book Antiqua" w:hAnsi="Book Antiqua"/>
          <w:i/>
        </w:rPr>
        <w:t>Семибоярщине </w:t>
      </w:r>
      <w:r>
        <w:rPr/>
        <w:t>— по числу высших думных чинов, оказавшихся в Москве. Но власть Семибоярщины была слабой. Положение усугублялось наступлением Лжедмитрия II, который вновь попытался овладеть </w:t>
      </w:r>
      <w:r>
        <w:rPr/>
        <w:t>Москвой. Чтобы избежать правления самозванца, бояре согласились открыть ворота </w:t>
      </w:r>
      <w:r>
        <w:rPr>
          <w:spacing w:val="-2"/>
        </w:rPr>
        <w:t>перед</w:t>
      </w:r>
      <w:r>
        <w:rPr>
          <w:spacing w:val="-6"/>
        </w:rPr>
        <w:t> </w:t>
      </w:r>
      <w:r>
        <w:rPr>
          <w:spacing w:val="-2"/>
        </w:rPr>
        <w:t>гетманом</w:t>
      </w:r>
      <w:r>
        <w:rPr>
          <w:spacing w:val="-6"/>
        </w:rPr>
        <w:t> </w:t>
      </w:r>
      <w:r>
        <w:rPr>
          <w:spacing w:val="-2"/>
        </w:rPr>
        <w:t>Жолкевским.</w:t>
      </w:r>
      <w:r>
        <w:rPr>
          <w:spacing w:val="-6"/>
        </w:rPr>
        <w:t> </w:t>
      </w:r>
      <w:r>
        <w:rPr>
          <w:spacing w:val="-2"/>
        </w:rPr>
        <w:t>Поддержка</w:t>
      </w:r>
      <w:r>
        <w:rPr>
          <w:spacing w:val="-6"/>
        </w:rPr>
        <w:t> </w:t>
      </w:r>
      <w:r>
        <w:rPr>
          <w:spacing w:val="-2"/>
        </w:rPr>
        <w:t>поляков</w:t>
      </w:r>
      <w:r>
        <w:rPr>
          <w:spacing w:val="-6"/>
        </w:rPr>
        <w:t> </w:t>
      </w:r>
      <w:r>
        <w:rPr>
          <w:spacing w:val="-2"/>
        </w:rPr>
        <w:t>должна</w:t>
      </w:r>
      <w:r>
        <w:rPr>
          <w:spacing w:val="-6"/>
        </w:rPr>
        <w:t> </w:t>
      </w:r>
      <w:r>
        <w:rPr>
          <w:spacing w:val="-2"/>
        </w:rPr>
        <w:t>была</w:t>
      </w:r>
      <w:r>
        <w:rPr>
          <w:spacing w:val="-6"/>
        </w:rPr>
        <w:t> </w:t>
      </w:r>
      <w:r>
        <w:rPr>
          <w:spacing w:val="-2"/>
        </w:rPr>
        <w:t>устранить</w:t>
      </w:r>
      <w:r>
        <w:rPr>
          <w:spacing w:val="-6"/>
        </w:rPr>
        <w:t> </w:t>
      </w:r>
      <w:r>
        <w:rPr>
          <w:spacing w:val="-2"/>
        </w:rPr>
        <w:t>угро- </w:t>
      </w:r>
      <w:r>
        <w:rPr/>
        <w:t>зу для их власти. И действительно, Лжедмитрий не осмелился подступить к Москве; Василий Шуйский вместе с братьями был отправлен в качестве «тро- фея» в Варшаву.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41"/>
      </w:pPr>
      <w:r>
        <w:rPr/>
        <w:pict>
          <v:group style="width:400.7pt;height:168.5pt;mso-position-horizontal-relative:char;mso-position-vertical-relative:line" id="docshapegroup1466" coordorigin="0,0" coordsize="8014,3370">
            <v:rect style="position:absolute;left:3095;top:0;width:4918;height:1455" id="docshape1467" filled="true" fillcolor="#000000" stroked="false">
              <v:fill opacity="32768f" type="solid"/>
            </v:rect>
            <v:rect style="position:absolute;left:3158;top:62;width:4791;height:1328" id="docshape1468" filled="true" fillcolor="#ffffff" stroked="false">
              <v:fill type="solid"/>
            </v:rect>
            <v:rect style="position:absolute;left:0;top:0;width:3226;height:3370" id="docshape1469" filled="true" fillcolor="#000000" stroked="false">
              <v:fill opacity="32768f" type="solid"/>
            </v:rect>
            <v:shape style="position:absolute;left:72;top:72;width:3085;height:3225" type="#_x0000_t75" id="docshape1470" stroked="false">
              <v:imagedata r:id="rId283" o:title=""/>
            </v:shape>
            <v:rect style="position:absolute;left:72;top:72;width:3085;height:3225" id="docshape1471" filled="false" stroked="true" strokeweight=".961pt" strokecolor="#ffffff">
              <v:stroke dashstyle="solid"/>
            </v:rect>
            <v:shape style="position:absolute;left:0;top:0;width:8014;height:3370" type="#_x0000_t202" id="docshape147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32"/>
                      </w:rPr>
                    </w:pPr>
                  </w:p>
                  <w:p>
                    <w:pPr>
                      <w:spacing w:line="223" w:lineRule="auto" w:before="0"/>
                      <w:ind w:left="3450" w:right="62" w:firstLine="340"/>
                      <w:jc w:val="both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Свержение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Шуйского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и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неожиданная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сдача </w:t>
                    </w:r>
                    <w:r>
                      <w:rPr>
                        <w:sz w:val="20"/>
                      </w:rPr>
                      <w:t>Семибоярщиной Москвы превратили </w:t>
                    </w:r>
                    <w:r>
                      <w:rPr>
                        <w:sz w:val="20"/>
                      </w:rPr>
                      <w:t>шведов из союзников Москвы в её упорных противни- ков. Шведский корпус развернул агрессию на Русском Севере и захватил Новгород.</w:t>
                    </w:r>
                  </w:p>
                  <w:p>
                    <w:pPr>
                      <w:numPr>
                        <w:ilvl w:val="0"/>
                        <w:numId w:val="67"/>
                      </w:numPr>
                      <w:tabs>
                        <w:tab w:pos="3732" w:val="left" w:leader="none"/>
                      </w:tabs>
                      <w:spacing w:line="220" w:lineRule="auto" w:before="108"/>
                      <w:ind w:left="3450" w:right="62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z w:val="19"/>
                      </w:rPr>
                      <w:t>Чем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было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вызвано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свержение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Василия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Шуй-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ского?</w:t>
                    </w:r>
                  </w:p>
                </w:txbxContent>
              </v:textbox>
              <w10:wrap type="none"/>
            </v:shape>
            <v:shape style="position:absolute;left:3166;top:72;width:4782;height:1318" type="#_x0000_t202" id="docshape1473" filled="false" stroked="false">
              <v:textbox inset="0,0,0,0">
                <w:txbxContent>
                  <w:p>
                    <w:pPr>
                      <w:spacing w:line="223" w:lineRule="auto" w:before="73"/>
                      <w:ind w:left="28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«Пострижение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Василия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Шуйского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в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монахи»</w:t>
                    </w:r>
                    <w:r>
                      <w:rPr>
                        <w:rFonts w:ascii="Tahoma" w:hAnsi="Tahoma"/>
                        <w:sz w:val="19"/>
                      </w:rPr>
                      <w:t>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Б. Чориков. Из книги «Живописный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Карамзин,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или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Русская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история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в</w:t>
                    </w:r>
                    <w:r>
                      <w:rPr>
                        <w:rFonts w:ascii="Trebuchet MS" w:hAnsi="Trebuchet MS"/>
                        <w:i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картинах»</w:t>
                    </w:r>
                  </w:p>
                  <w:p>
                    <w:pPr>
                      <w:spacing w:line="216" w:lineRule="auto" w:before="115"/>
                      <w:ind w:left="614" w:right="0" w:hanging="332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Почему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Василий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Шуйский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без</w:t>
                    </w:r>
                    <w:r>
                      <w:rPr>
                        <w:rFonts w:ascii="Tahoma" w:hAns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сопротивления отрёкся от престола?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20" w:lineRule="auto" w:before="32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4</w:t>
      </w:r>
      <w:r>
        <w:rPr>
          <w:rFonts w:ascii="Calibri" w:hAnsi="Calibri"/>
          <w:b/>
          <w:color w:val="FFFFFF"/>
          <w:spacing w:val="-1"/>
          <w:w w:val="10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В</w:t>
      </w:r>
      <w:r>
        <w:rPr>
          <w:rFonts w:ascii="Calibri" w:hAnsi="Calibri"/>
          <w:b/>
          <w:color w:val="DB413F"/>
          <w:w w:val="105"/>
        </w:rPr>
        <w:t> поисках</w:t>
      </w:r>
      <w:r>
        <w:rPr>
          <w:rFonts w:ascii="Calibri" w:hAnsi="Calibri"/>
          <w:b/>
          <w:color w:val="DB413F"/>
          <w:w w:val="105"/>
        </w:rPr>
        <w:t> нового</w:t>
      </w:r>
      <w:r>
        <w:rPr>
          <w:rFonts w:ascii="Calibri" w:hAnsi="Calibri"/>
          <w:b/>
          <w:color w:val="DB413F"/>
          <w:w w:val="105"/>
        </w:rPr>
        <w:t> царя.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К лету 1610 г. русское общество уже вполне осо- знало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пагубность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междоусобной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войны,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к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которой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теперь</w:t>
      </w:r>
      <w:r>
        <w:rPr>
          <w:color w:val="000000"/>
          <w:spacing w:val="-15"/>
          <w:w w:val="105"/>
        </w:rPr>
        <w:t> </w:t>
      </w:r>
      <w:r>
        <w:rPr>
          <w:color w:val="000000"/>
          <w:w w:val="105"/>
        </w:rPr>
        <w:t>добавилась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непри- </w:t>
      </w:r>
      <w:r>
        <w:rPr>
          <w:color w:val="000000"/>
        </w:rPr>
        <w:t>крытая иностранная интервенция. Но как выйти из Смуты? Взоры бояр </w:t>
      </w:r>
      <w:r>
        <w:rPr>
          <w:color w:val="000000"/>
        </w:rPr>
        <w:t>обра- </w:t>
      </w:r>
      <w:r>
        <w:rPr>
          <w:color w:val="000000"/>
          <w:w w:val="105"/>
        </w:rPr>
        <w:t>тились</w:t>
      </w:r>
      <w:r>
        <w:rPr>
          <w:color w:val="000000"/>
          <w:w w:val="105"/>
        </w:rPr>
        <w:t> на</w:t>
      </w:r>
      <w:r>
        <w:rPr>
          <w:color w:val="000000"/>
          <w:w w:val="105"/>
        </w:rPr>
        <w:t> сына</w:t>
      </w:r>
      <w:r>
        <w:rPr>
          <w:color w:val="000000"/>
          <w:w w:val="105"/>
        </w:rPr>
        <w:t> Сигизмунда</w:t>
      </w:r>
      <w:r>
        <w:rPr>
          <w:color w:val="000000"/>
          <w:w w:val="105"/>
        </w:rPr>
        <w:t> III</w:t>
      </w:r>
      <w:r>
        <w:rPr>
          <w:color w:val="000000"/>
          <w:w w:val="105"/>
        </w:rPr>
        <w:t> 14-летнего</w:t>
      </w:r>
      <w:r>
        <w:rPr>
          <w:color w:val="000000"/>
          <w:w w:val="105"/>
        </w:rPr>
        <w:t> </w:t>
      </w:r>
      <w:r>
        <w:rPr>
          <w:rFonts w:ascii="Book Antiqua" w:hAnsi="Book Antiqua"/>
          <w:b/>
          <w:i/>
          <w:color w:val="000000"/>
          <w:w w:val="105"/>
        </w:rPr>
        <w:t>королевича</w:t>
      </w:r>
      <w:r>
        <w:rPr>
          <w:rFonts w:ascii="Book Antiqua" w:hAnsi="Book Antiqua"/>
          <w:b/>
          <w:i/>
          <w:color w:val="000000"/>
          <w:w w:val="105"/>
        </w:rPr>
        <w:t> Владислава</w:t>
      </w:r>
      <w:r>
        <w:rPr>
          <w:color w:val="000000"/>
          <w:w w:val="105"/>
        </w:rPr>
        <w:t>. </w:t>
      </w:r>
      <w:r>
        <w:rPr>
          <w:color w:val="000000"/>
          <w:w w:val="95"/>
        </w:rPr>
        <w:t>Кандидатура казалась подходящей: никто не оспаривал знатность Владислава; избрание</w:t>
      </w:r>
      <w:r>
        <w:rPr>
          <w:color w:val="000000"/>
          <w:spacing w:val="26"/>
        </w:rPr>
        <w:t> </w:t>
      </w:r>
      <w:r>
        <w:rPr>
          <w:color w:val="000000"/>
          <w:w w:val="95"/>
        </w:rPr>
        <w:t>королевского</w:t>
      </w:r>
      <w:r>
        <w:rPr>
          <w:color w:val="000000"/>
          <w:spacing w:val="26"/>
        </w:rPr>
        <w:t> </w:t>
      </w:r>
      <w:r>
        <w:rPr>
          <w:color w:val="000000"/>
          <w:w w:val="95"/>
        </w:rPr>
        <w:t>сына</w:t>
      </w:r>
      <w:r>
        <w:rPr>
          <w:color w:val="000000"/>
          <w:spacing w:val="26"/>
        </w:rPr>
        <w:t> </w:t>
      </w:r>
      <w:r>
        <w:rPr>
          <w:color w:val="000000"/>
          <w:w w:val="95"/>
        </w:rPr>
        <w:t>давало</w:t>
      </w:r>
      <w:r>
        <w:rPr>
          <w:color w:val="000000"/>
          <w:spacing w:val="26"/>
        </w:rPr>
        <w:t> </w:t>
      </w:r>
      <w:r>
        <w:rPr>
          <w:color w:val="000000"/>
          <w:w w:val="95"/>
        </w:rPr>
        <w:t>надежду</w:t>
      </w:r>
      <w:r>
        <w:rPr>
          <w:color w:val="000000"/>
          <w:spacing w:val="26"/>
        </w:rPr>
        <w:t> </w:t>
      </w:r>
      <w:r>
        <w:rPr>
          <w:color w:val="000000"/>
          <w:w w:val="95"/>
        </w:rPr>
        <w:t>на</w:t>
      </w:r>
      <w:r>
        <w:rPr>
          <w:color w:val="000000"/>
          <w:spacing w:val="26"/>
        </w:rPr>
        <w:t> </w:t>
      </w:r>
      <w:r>
        <w:rPr>
          <w:color w:val="000000"/>
          <w:w w:val="95"/>
        </w:rPr>
        <w:t>заключение</w:t>
      </w:r>
      <w:r>
        <w:rPr>
          <w:color w:val="000000"/>
          <w:spacing w:val="26"/>
        </w:rPr>
        <w:t> </w:t>
      </w:r>
      <w:r>
        <w:rPr>
          <w:color w:val="000000"/>
          <w:w w:val="95"/>
        </w:rPr>
        <w:t>приемлемого</w:t>
      </w:r>
      <w:r>
        <w:rPr>
          <w:color w:val="000000"/>
          <w:spacing w:val="26"/>
        </w:rPr>
        <w:t> </w:t>
      </w:r>
      <w:r>
        <w:rPr>
          <w:color w:val="000000"/>
          <w:w w:val="95"/>
        </w:rPr>
        <w:t>мира </w:t>
      </w:r>
      <w:r>
        <w:rPr>
          <w:color w:val="000000"/>
          <w:w w:val="105"/>
        </w:rPr>
        <w:t>с Речью Посполитой.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Договор об избрании Владислава на царство был подписан в августе. Гет- ман Жолкевский, который вёл переговоры с польской стороны, согласился,</w:t>
      </w:r>
      <w:r>
        <w:rPr>
          <w:spacing w:val="80"/>
        </w:rPr>
        <w:t> </w:t>
      </w:r>
      <w:r>
        <w:rPr/>
        <w:t>что</w:t>
      </w:r>
      <w:r>
        <w:rPr>
          <w:spacing w:val="-1"/>
        </w:rPr>
        <w:t> </w:t>
      </w:r>
      <w:r>
        <w:rPr/>
        <w:t>Владислав</w:t>
      </w:r>
      <w:r>
        <w:rPr>
          <w:spacing w:val="-1"/>
        </w:rPr>
        <w:t> </w:t>
      </w:r>
      <w:r>
        <w:rPr/>
        <w:t>будет</w:t>
      </w:r>
      <w:r>
        <w:rPr>
          <w:spacing w:val="-1"/>
        </w:rPr>
        <w:t> </w:t>
      </w:r>
      <w:r>
        <w:rPr/>
        <w:t>править</w:t>
      </w:r>
      <w:r>
        <w:rPr>
          <w:spacing w:val="-1"/>
        </w:rPr>
        <w:t> </w:t>
      </w:r>
      <w:r>
        <w:rPr/>
        <w:t>совместно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Боярской</w:t>
      </w:r>
      <w:r>
        <w:rPr>
          <w:spacing w:val="-1"/>
        </w:rPr>
        <w:t> </w:t>
      </w:r>
      <w:r>
        <w:rPr/>
        <w:t>думой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нарушит</w:t>
      </w:r>
      <w:r>
        <w:rPr>
          <w:spacing w:val="-1"/>
        </w:rPr>
        <w:t> </w:t>
      </w:r>
      <w:r>
        <w:rPr/>
        <w:t>права московской знати. Отдельные статьи договора запрещали будущему царю жаловать земли и должности представителям польско-литовской аристокра- тии. Поляки должны были также снять осаду Смоленска.</w:t>
      </w:r>
    </w:p>
    <w:p>
      <w:pPr>
        <w:pStyle w:val="BodyText"/>
        <w:spacing w:line="223" w:lineRule="auto"/>
        <w:ind w:left="3628" w:right="791" w:firstLine="340"/>
        <w:jc w:val="both"/>
      </w:pPr>
      <w:r>
        <w:rPr/>
        <w:pict>
          <v:group style="position:absolute;margin-left:36.553001pt;margin-top:18.039749pt;width:386.05pt;height:184.4pt;mso-position-horizontal-relative:page;mso-position-vertical-relative:paragraph;z-index:-21863424" id="docshapegroup1474" coordorigin="731,361" coordsize="7721,3688">
            <v:rect style="position:absolute;left:3282;top:1967;width:5170;height:2081" id="docshape1475" filled="true" fillcolor="#000000" stroked="false">
              <v:fill opacity="32768f" type="solid"/>
            </v:rect>
            <v:rect style="position:absolute;left:3344;top:2029;width:5046;height:1958" id="docshape1476" filled="true" fillcolor="#ffffff" stroked="false">
              <v:fill type="solid"/>
            </v:rect>
            <v:rect style="position:absolute;left:731;top:360;width:2672;height:3687" id="docshape1477" filled="true" fillcolor="#000000" stroked="false">
              <v:fill opacity="32768f" type="solid"/>
            </v:rect>
            <v:shape style="position:absolute;left:804;top:436;width:2530;height:3541" type="#_x0000_t75" id="docshape1478" stroked="false">
              <v:imagedata r:id="rId284" o:title=""/>
            </v:shape>
            <v:rect style="position:absolute;left:803;top:433;width:2532;height:3544" id="docshape1479" filled="false" stroked="true" strokeweight="1.0pt" strokecolor="#ffffff">
              <v:stroke dashstyle="solid"/>
            </v:rect>
            <w10:wrap type="none"/>
          </v:group>
        </w:pict>
      </w:r>
      <w:r>
        <w:rPr/>
        <w:t>В</w:t>
      </w:r>
      <w:r>
        <w:rPr>
          <w:spacing w:val="40"/>
        </w:rPr>
        <w:t> </w:t>
      </w:r>
      <w:r>
        <w:rPr/>
        <w:t>договоре</w:t>
      </w:r>
      <w:r>
        <w:rPr>
          <w:spacing w:val="40"/>
        </w:rPr>
        <w:t> </w:t>
      </w:r>
      <w:r>
        <w:rPr/>
        <w:t>остался</w:t>
      </w:r>
      <w:r>
        <w:rPr>
          <w:spacing w:val="40"/>
        </w:rPr>
        <w:t> </w:t>
      </w:r>
      <w:r>
        <w:rPr/>
        <w:t>неопределённым</w:t>
      </w:r>
      <w:r>
        <w:rPr>
          <w:spacing w:val="40"/>
        </w:rPr>
        <w:t> </w:t>
      </w:r>
      <w:r>
        <w:rPr/>
        <w:t>вопрос о вероисповедании Владислава. Московская сто- рона соглашалась принять лишь православного государя.</w:t>
      </w:r>
      <w:r>
        <w:rPr>
          <w:spacing w:val="-5"/>
        </w:rPr>
        <w:t> </w:t>
      </w:r>
      <w:r>
        <w:rPr/>
        <w:t>«Если</w:t>
      </w:r>
      <w:r>
        <w:rPr>
          <w:spacing w:val="-5"/>
        </w:rPr>
        <w:t> </w:t>
      </w:r>
      <w:r>
        <w:rPr/>
        <w:t>будет</w:t>
      </w:r>
      <w:r>
        <w:rPr>
          <w:spacing w:val="-5"/>
        </w:rPr>
        <w:t> </w:t>
      </w:r>
      <w:r>
        <w:rPr/>
        <w:t>креститься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православной вере, я вас благословлю, а если не будет кре- ститься... не будет на вас нашего благославле- ния», — объявил боярам Гермоген. Жолкевский добился,</w:t>
      </w:r>
      <w:r>
        <w:rPr>
          <w:spacing w:val="43"/>
        </w:rPr>
        <w:t> </w:t>
      </w:r>
      <w:r>
        <w:rPr/>
        <w:t>чтобы</w:t>
      </w:r>
      <w:r>
        <w:rPr>
          <w:spacing w:val="43"/>
        </w:rPr>
        <w:t> </w:t>
      </w:r>
      <w:r>
        <w:rPr/>
        <w:t>вопрос</w:t>
      </w:r>
      <w:r>
        <w:rPr>
          <w:spacing w:val="43"/>
        </w:rPr>
        <w:t> </w:t>
      </w:r>
      <w:r>
        <w:rPr/>
        <w:t>о</w:t>
      </w:r>
      <w:r>
        <w:rPr>
          <w:spacing w:val="43"/>
        </w:rPr>
        <w:t> </w:t>
      </w:r>
      <w:r>
        <w:rPr/>
        <w:t>смене</w:t>
      </w:r>
      <w:r>
        <w:rPr>
          <w:spacing w:val="43"/>
        </w:rPr>
        <w:t> </w:t>
      </w:r>
      <w:r>
        <w:rPr/>
        <w:t>веры</w:t>
      </w:r>
      <w:r>
        <w:rPr>
          <w:spacing w:val="43"/>
        </w:rPr>
        <w:t> </w:t>
      </w:r>
      <w:r>
        <w:rPr/>
        <w:t>был</w:t>
      </w:r>
      <w:r>
        <w:rPr>
          <w:spacing w:val="43"/>
        </w:rPr>
        <w:t> </w:t>
      </w:r>
      <w:r>
        <w:rPr>
          <w:spacing w:val="-4"/>
        </w:rPr>
        <w:t>отло-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167.244003pt;margin-top:10.316113pt;width:255.35pt;height:98.95pt;mso-position-horizontal-relative:page;mso-position-vertical-relative:paragraph;z-index:-15597568;mso-wrap-distance-left:0;mso-wrap-distance-right:0" type="#_x0000_t202" id="docshape1480" filled="false" stroked="false">
            <v:textbox inset="0,0,0,0">
              <w:txbxContent>
                <w:p>
                  <w:pPr>
                    <w:spacing w:line="208" w:lineRule="auto" w:before="134"/>
                    <w:ind w:left="283" w:right="65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«Конный портрет королевича Владислава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Васы на фоне Хотинской битвы». </w:t>
                  </w:r>
                  <w:r>
                    <w:rPr>
                      <w:rFonts w:ascii="Tahoma" w:hAnsi="Tahoma"/>
                      <w:w w:val="115"/>
                      <w:sz w:val="19"/>
                    </w:rPr>
                    <w:t>Ок.</w:t>
                  </w:r>
                  <w:r>
                    <w:rPr>
                      <w:rFonts w:ascii="Tahoma" w:hAnsi="Tahoma"/>
                      <w:spacing w:val="-18"/>
                      <w:w w:val="11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115"/>
                      <w:sz w:val="19"/>
                    </w:rPr>
                    <w:t>1624</w:t>
                  </w:r>
                  <w:r>
                    <w:rPr>
                      <w:rFonts w:ascii="Tahoma" w:hAnsi="Tahoma"/>
                      <w:spacing w:val="-17"/>
                      <w:w w:val="11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115"/>
                      <w:sz w:val="19"/>
                    </w:rPr>
                    <w:t>г.</w:t>
                  </w:r>
                </w:p>
                <w:p>
                  <w:pPr>
                    <w:spacing w:line="228" w:lineRule="auto" w:before="0"/>
                    <w:ind w:left="283" w:right="1027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Неизвестный</w:t>
                  </w:r>
                  <w:r>
                    <w:rPr>
                      <w:rFonts w:ascii="Trebuchet MS" w:hAnsi="Trebuchet MS"/>
                      <w:i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художник.</w:t>
                  </w:r>
                  <w:r>
                    <w:rPr>
                      <w:rFonts w:ascii="Trebuchet MS" w:hAnsi="Trebuchet MS"/>
                      <w:i/>
                      <w:spacing w:val="-11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Краков,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Вавельский</w:t>
                  </w:r>
                  <w:r>
                    <w:rPr>
                      <w:rFonts w:ascii="Trebuchet MS" w:hAnsi="Trebuchet MS"/>
                      <w:i/>
                      <w:spacing w:val="-9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королевский</w:t>
                  </w:r>
                  <w:r>
                    <w:rPr>
                      <w:rFonts w:ascii="Trebuchet MS" w:hAnsi="Trebuchet MS"/>
                      <w:i/>
                      <w:spacing w:val="-9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замок</w:t>
                  </w:r>
                </w:p>
                <w:p>
                  <w:pPr>
                    <w:spacing w:line="220" w:lineRule="auto" w:before="107"/>
                    <w:ind w:left="283" w:right="172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Королевич</w:t>
                  </w:r>
                  <w:r>
                    <w:rPr>
                      <w:spacing w:val="-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Владислав</w:t>
                  </w:r>
                  <w:r>
                    <w:rPr>
                      <w:spacing w:val="-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был</w:t>
                  </w:r>
                  <w:r>
                    <w:rPr>
                      <w:spacing w:val="-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швед</w:t>
                  </w:r>
                  <w:r>
                    <w:rPr>
                      <w:spacing w:val="-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по</w:t>
                  </w:r>
                  <w:r>
                    <w:rPr>
                      <w:spacing w:val="-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отцу,</w:t>
                  </w:r>
                  <w:r>
                    <w:rPr>
                      <w:spacing w:val="-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австриец </w:t>
                  </w:r>
                  <w:r>
                    <w:rPr>
                      <w:w w:val="95"/>
                      <w:sz w:val="19"/>
                    </w:rPr>
                    <w:t>по матери, читал и писал на латыни, а также по-не- </w:t>
                  </w:r>
                  <w:r>
                    <w:rPr>
                      <w:sz w:val="19"/>
                    </w:rPr>
                    <w:t>мецки</w:t>
                  </w:r>
                  <w:r>
                    <w:rPr>
                      <w:spacing w:val="-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</w:t>
                  </w:r>
                  <w:r>
                    <w:rPr>
                      <w:spacing w:val="-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по-итальянски,</w:t>
                  </w:r>
                  <w:r>
                    <w:rPr>
                      <w:spacing w:val="-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но</w:t>
                  </w:r>
                  <w:r>
                    <w:rPr>
                      <w:spacing w:val="-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принципиально</w:t>
                  </w:r>
                  <w:r>
                    <w:rPr>
                      <w:spacing w:val="-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всегда говорил только по-польски.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5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жен. Договор о приглашении Владислава на русский престол был подписан,</w:t>
      </w:r>
      <w:r>
        <w:rPr>
          <w:spacing w:val="80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по</w:t>
      </w:r>
      <w:r>
        <w:rPr>
          <w:spacing w:val="-5"/>
        </w:rPr>
        <w:t> </w:t>
      </w:r>
      <w:r>
        <w:rPr>
          <w:spacing w:val="-2"/>
        </w:rPr>
        <w:t>всей</w:t>
      </w:r>
      <w:r>
        <w:rPr>
          <w:spacing w:val="-5"/>
        </w:rPr>
        <w:t> </w:t>
      </w:r>
      <w:r>
        <w:rPr>
          <w:spacing w:val="-2"/>
        </w:rPr>
        <w:t>стране</w:t>
      </w:r>
      <w:r>
        <w:rPr>
          <w:spacing w:val="-5"/>
        </w:rPr>
        <w:t> </w:t>
      </w:r>
      <w:r>
        <w:rPr>
          <w:spacing w:val="-2"/>
        </w:rPr>
        <w:t>русских</w:t>
      </w:r>
      <w:r>
        <w:rPr>
          <w:spacing w:val="-5"/>
        </w:rPr>
        <w:t> </w:t>
      </w:r>
      <w:r>
        <w:rPr>
          <w:spacing w:val="-2"/>
        </w:rPr>
        <w:t>людей</w:t>
      </w:r>
      <w:r>
        <w:rPr>
          <w:spacing w:val="-5"/>
        </w:rPr>
        <w:t> </w:t>
      </w:r>
      <w:r>
        <w:rPr>
          <w:spacing w:val="-2"/>
        </w:rPr>
        <w:t>стали</w:t>
      </w:r>
      <w:r>
        <w:rPr>
          <w:spacing w:val="-5"/>
        </w:rPr>
        <w:t> </w:t>
      </w:r>
      <w:r>
        <w:rPr>
          <w:spacing w:val="-2"/>
        </w:rPr>
        <w:t>заставлять</w:t>
      </w:r>
      <w:r>
        <w:rPr>
          <w:spacing w:val="-5"/>
        </w:rPr>
        <w:t> </w:t>
      </w:r>
      <w:r>
        <w:rPr>
          <w:spacing w:val="-2"/>
        </w:rPr>
        <w:t>присягать</w:t>
      </w:r>
      <w:r>
        <w:rPr>
          <w:spacing w:val="-5"/>
        </w:rPr>
        <w:t> </w:t>
      </w:r>
      <w:r>
        <w:rPr>
          <w:spacing w:val="-2"/>
        </w:rPr>
        <w:t>«Владиславу</w:t>
      </w:r>
      <w:r>
        <w:rPr>
          <w:spacing w:val="-5"/>
        </w:rPr>
        <w:t> </w:t>
      </w:r>
      <w:r>
        <w:rPr>
          <w:spacing w:val="-2"/>
        </w:rPr>
        <w:t>Жиги- </w:t>
      </w:r>
      <w:r>
        <w:rPr/>
        <w:t>мондовичу».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окончательного</w:t>
      </w:r>
      <w:r>
        <w:rPr>
          <w:spacing w:val="-1"/>
        </w:rPr>
        <w:t> </w:t>
      </w:r>
      <w:r>
        <w:rPr/>
        <w:t>разрешения</w:t>
      </w:r>
      <w:r>
        <w:rPr>
          <w:spacing w:val="-1"/>
        </w:rPr>
        <w:t> </w:t>
      </w:r>
      <w:r>
        <w:rPr/>
        <w:t>всех</w:t>
      </w:r>
      <w:r>
        <w:rPr>
          <w:spacing w:val="-1"/>
        </w:rPr>
        <w:t> </w:t>
      </w:r>
      <w:r>
        <w:rPr/>
        <w:t>спорных</w:t>
      </w:r>
      <w:r>
        <w:rPr>
          <w:spacing w:val="-1"/>
        </w:rPr>
        <w:t> </w:t>
      </w:r>
      <w:r>
        <w:rPr/>
        <w:t>вопросов</w:t>
      </w:r>
      <w:r>
        <w:rPr>
          <w:spacing w:val="-1"/>
        </w:rPr>
        <w:t> </w:t>
      </w:r>
      <w:r>
        <w:rPr/>
        <w:t>к</w:t>
      </w:r>
      <w:r>
        <w:rPr>
          <w:spacing w:val="-1"/>
        </w:rPr>
        <w:t> </w:t>
      </w:r>
      <w:r>
        <w:rPr/>
        <w:t>королю под Смоленск отправили великое посольство. Одним из послов был митропо- лит Филарет (Романов).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40" w:lineRule="auto" w:before="92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Что</w:t>
      </w:r>
      <w:r>
        <w:rPr>
          <w:spacing w:val="4"/>
          <w:sz w:val="19"/>
        </w:rPr>
        <w:t> </w:t>
      </w:r>
      <w:r>
        <w:rPr>
          <w:w w:val="95"/>
          <w:sz w:val="19"/>
        </w:rPr>
        <w:t>побудило</w:t>
      </w:r>
      <w:r>
        <w:rPr>
          <w:spacing w:val="4"/>
          <w:sz w:val="19"/>
        </w:rPr>
        <w:t> </w:t>
      </w:r>
      <w:r>
        <w:rPr>
          <w:w w:val="95"/>
          <w:sz w:val="19"/>
        </w:rPr>
        <w:t>русских</w:t>
      </w:r>
      <w:r>
        <w:rPr>
          <w:spacing w:val="5"/>
          <w:sz w:val="19"/>
        </w:rPr>
        <w:t> </w:t>
      </w:r>
      <w:r>
        <w:rPr>
          <w:w w:val="95"/>
          <w:sz w:val="19"/>
        </w:rPr>
        <w:t>бояр</w:t>
      </w:r>
      <w:r>
        <w:rPr>
          <w:spacing w:val="4"/>
          <w:sz w:val="19"/>
        </w:rPr>
        <w:t> </w:t>
      </w:r>
      <w:r>
        <w:rPr>
          <w:w w:val="95"/>
          <w:sz w:val="19"/>
        </w:rPr>
        <w:t>предложить</w:t>
      </w:r>
      <w:r>
        <w:rPr>
          <w:spacing w:val="4"/>
          <w:sz w:val="19"/>
        </w:rPr>
        <w:t> </w:t>
      </w:r>
      <w:r>
        <w:rPr>
          <w:w w:val="95"/>
          <w:sz w:val="19"/>
        </w:rPr>
        <w:t>престол</w:t>
      </w:r>
      <w:r>
        <w:rPr>
          <w:spacing w:val="5"/>
          <w:sz w:val="19"/>
        </w:rPr>
        <w:t> </w:t>
      </w:r>
      <w:r>
        <w:rPr>
          <w:w w:val="95"/>
          <w:sz w:val="19"/>
        </w:rPr>
        <w:t>польскому</w:t>
      </w:r>
      <w:r>
        <w:rPr>
          <w:spacing w:val="4"/>
          <w:sz w:val="19"/>
        </w:rPr>
        <w:t> </w:t>
      </w:r>
      <w:r>
        <w:rPr>
          <w:w w:val="95"/>
          <w:sz w:val="19"/>
        </w:rPr>
        <w:t>королевичу</w:t>
      </w:r>
      <w:r>
        <w:rPr>
          <w:spacing w:val="4"/>
          <w:sz w:val="19"/>
        </w:rPr>
        <w:t> </w:t>
      </w:r>
      <w:r>
        <w:rPr>
          <w:spacing w:val="-2"/>
          <w:w w:val="95"/>
          <w:sz w:val="19"/>
        </w:rPr>
        <w:t>Владиславу?</w:t>
      </w:r>
    </w:p>
    <w:p>
      <w:pPr>
        <w:pStyle w:val="BodyText"/>
        <w:spacing w:before="4"/>
        <w:rPr>
          <w:rFonts w:ascii="Tahoma"/>
          <w:sz w:val="16"/>
        </w:rPr>
      </w:pPr>
      <w:r>
        <w:rPr/>
        <w:pict>
          <v:group style="position:absolute;margin-left:36.553001pt;margin-top:11.09331pt;width:385.95pt;height:132.85pt;mso-position-horizontal-relative:page;mso-position-vertical-relative:paragraph;z-index:-15596544;mso-wrap-distance-left:0;mso-wrap-distance-right:0" id="docshapegroup1481" coordorigin="731,222" coordsize="7719,2657">
            <v:rect style="position:absolute;left:731;top:221;width:7719;height:2657" id="docshape1482" filled="true" fillcolor="#000000" stroked="false">
              <v:fill opacity="32768f" type="solid"/>
            </v:rect>
            <v:rect style="position:absolute;left:793;top:285;width:7597;height:2535" id="docshape1483" filled="true" fillcolor="#e9eff8" stroked="false">
              <v:fill type="solid"/>
            </v:rect>
            <v:shape style="position:absolute;left:891;top:383;width:356;height:351" type="#_x0000_t75" id="docshape1484" stroked="false">
              <v:imagedata r:id="rId285" o:title=""/>
            </v:shape>
            <v:shape style="position:absolute;left:731;top:221;width:7719;height:2657" type="#_x0000_t202" id="docshape1485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Многие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русских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городов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земель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признали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Василия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Шуйского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царём. Это стало причиной углубления и расширения Смуты. Сначала Шуйскому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пришлось подавлять мощное народное выступление под руководством Ива- </w:t>
                    </w:r>
                    <w:r>
                      <w:rPr>
                        <w:rFonts w:ascii="Tahoma" w:hAnsi="Tahoma"/>
                        <w:sz w:val="20"/>
                      </w:rPr>
                      <w:t>на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Болотникова.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Потом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началась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упорная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борьба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Лжедмитрием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II.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Поло- жение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усугубила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начавшаяся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агрессия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Речи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Посполитой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Швеции.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После понесённого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поляков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поражения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Шуйский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был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низложен.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Шведы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захва- тили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Новогород.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Поляки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вступили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Москву.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Был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подписан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договор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из- брании новым царём польского королевича Владислава.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Tahoma"/>
          <w:sz w:val="15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141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44.png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1"/>
          <w:numId w:val="63"/>
        </w:numPr>
        <w:tabs>
          <w:tab w:pos="1134" w:val="left" w:leader="none"/>
        </w:tabs>
        <w:spacing w:line="240" w:lineRule="auto" w:before="27" w:after="0"/>
        <w:ind w:left="1133" w:right="0" w:hanging="244"/>
        <w:jc w:val="both"/>
        <w:rPr>
          <w:sz w:val="19"/>
        </w:rPr>
      </w:pPr>
      <w:r>
        <w:rPr>
          <w:w w:val="95"/>
          <w:sz w:val="19"/>
        </w:rPr>
        <w:t>Охарактеризуйте</w:t>
      </w:r>
      <w:r>
        <w:rPr>
          <w:spacing w:val="10"/>
          <w:sz w:val="19"/>
        </w:rPr>
        <w:t> </w:t>
      </w:r>
      <w:r>
        <w:rPr>
          <w:w w:val="95"/>
          <w:sz w:val="19"/>
        </w:rPr>
        <w:t>внутреннюю</w:t>
      </w:r>
      <w:r>
        <w:rPr>
          <w:spacing w:val="11"/>
          <w:sz w:val="19"/>
        </w:rPr>
        <w:t> </w:t>
      </w:r>
      <w:r>
        <w:rPr>
          <w:w w:val="95"/>
          <w:sz w:val="19"/>
        </w:rPr>
        <w:t>политику</w:t>
      </w:r>
      <w:r>
        <w:rPr>
          <w:spacing w:val="10"/>
          <w:sz w:val="19"/>
        </w:rPr>
        <w:t> </w:t>
      </w:r>
      <w:r>
        <w:rPr>
          <w:w w:val="95"/>
          <w:sz w:val="19"/>
        </w:rPr>
        <w:t>Василия</w:t>
      </w:r>
      <w:r>
        <w:rPr>
          <w:spacing w:val="11"/>
          <w:sz w:val="19"/>
        </w:rPr>
        <w:t> </w:t>
      </w:r>
      <w:r>
        <w:rPr>
          <w:spacing w:val="-2"/>
          <w:w w:val="95"/>
          <w:sz w:val="19"/>
        </w:rPr>
        <w:t>Шуйского.</w:t>
      </w:r>
    </w:p>
    <w:p>
      <w:pPr>
        <w:pStyle w:val="ListParagraph"/>
        <w:numPr>
          <w:ilvl w:val="1"/>
          <w:numId w:val="63"/>
        </w:numPr>
        <w:tabs>
          <w:tab w:pos="1134" w:val="left" w:leader="none"/>
        </w:tabs>
        <w:spacing w:line="208" w:lineRule="auto" w:before="49" w:after="0"/>
        <w:ind w:left="1133" w:right="791" w:hanging="244"/>
        <w:jc w:val="both"/>
        <w:rPr>
          <w:sz w:val="19"/>
        </w:rPr>
      </w:pPr>
      <w:r>
        <w:rPr>
          <w:w w:val="95"/>
          <w:sz w:val="19"/>
        </w:rPr>
        <w:t>Каковы причины, характер и цели восстания под руководством Ивана Болотникова? </w:t>
      </w:r>
      <w:r>
        <w:rPr>
          <w:sz w:val="19"/>
        </w:rPr>
        <w:t>Почему восстание потерпело поражение?</w:t>
      </w:r>
    </w:p>
    <w:p>
      <w:pPr>
        <w:pStyle w:val="ListParagraph"/>
        <w:numPr>
          <w:ilvl w:val="1"/>
          <w:numId w:val="63"/>
        </w:numPr>
        <w:tabs>
          <w:tab w:pos="1134" w:val="left" w:leader="none"/>
        </w:tabs>
        <w:spacing w:line="208" w:lineRule="auto" w:before="66" w:after="0"/>
        <w:ind w:left="1133" w:right="791" w:hanging="244"/>
        <w:jc w:val="both"/>
        <w:rPr>
          <w:sz w:val="19"/>
        </w:rPr>
      </w:pPr>
      <w:r>
        <w:rPr>
          <w:sz w:val="19"/>
        </w:rPr>
        <w:t>Можно</w:t>
      </w:r>
      <w:r>
        <w:rPr>
          <w:spacing w:val="-15"/>
          <w:sz w:val="19"/>
        </w:rPr>
        <w:t> </w:t>
      </w:r>
      <w:r>
        <w:rPr>
          <w:sz w:val="19"/>
        </w:rPr>
        <w:t>ли</w:t>
      </w:r>
      <w:r>
        <w:rPr>
          <w:spacing w:val="-15"/>
          <w:sz w:val="19"/>
        </w:rPr>
        <w:t> </w:t>
      </w:r>
      <w:r>
        <w:rPr>
          <w:sz w:val="19"/>
        </w:rPr>
        <w:t>считать</w:t>
      </w:r>
      <w:r>
        <w:rPr>
          <w:spacing w:val="-15"/>
          <w:sz w:val="19"/>
        </w:rPr>
        <w:t> </w:t>
      </w:r>
      <w:r>
        <w:rPr>
          <w:sz w:val="19"/>
        </w:rPr>
        <w:t>восстание</w:t>
      </w:r>
      <w:r>
        <w:rPr>
          <w:spacing w:val="-15"/>
          <w:sz w:val="19"/>
        </w:rPr>
        <w:t> </w:t>
      </w:r>
      <w:r>
        <w:rPr>
          <w:sz w:val="19"/>
        </w:rPr>
        <w:t>под</w:t>
      </w:r>
      <w:r>
        <w:rPr>
          <w:spacing w:val="-15"/>
          <w:sz w:val="19"/>
        </w:rPr>
        <w:t> </w:t>
      </w:r>
      <w:r>
        <w:rPr>
          <w:sz w:val="19"/>
        </w:rPr>
        <w:t>предводительством</w:t>
      </w:r>
      <w:r>
        <w:rPr>
          <w:spacing w:val="-15"/>
          <w:sz w:val="19"/>
        </w:rPr>
        <w:t> </w:t>
      </w:r>
      <w:r>
        <w:rPr>
          <w:sz w:val="19"/>
        </w:rPr>
        <w:t>Болотникова</w:t>
      </w:r>
      <w:r>
        <w:rPr>
          <w:spacing w:val="-14"/>
          <w:sz w:val="19"/>
        </w:rPr>
        <w:t> </w:t>
      </w:r>
      <w:r>
        <w:rPr>
          <w:sz w:val="19"/>
        </w:rPr>
        <w:t>одним</w:t>
      </w:r>
      <w:r>
        <w:rPr>
          <w:spacing w:val="-15"/>
          <w:sz w:val="19"/>
        </w:rPr>
        <w:t> </w:t>
      </w:r>
      <w:r>
        <w:rPr>
          <w:sz w:val="19"/>
        </w:rPr>
        <w:t>из</w:t>
      </w:r>
      <w:r>
        <w:rPr>
          <w:spacing w:val="-15"/>
          <w:sz w:val="19"/>
        </w:rPr>
        <w:t> </w:t>
      </w:r>
      <w:r>
        <w:rPr>
          <w:sz w:val="19"/>
        </w:rPr>
        <w:t>эпизо-</w:t>
      </w:r>
      <w:r>
        <w:rPr>
          <w:sz w:val="19"/>
        </w:rPr>
        <w:t> дов гражданской войны? Свой ответ аргументируйте.</w:t>
      </w:r>
    </w:p>
    <w:p>
      <w:pPr>
        <w:spacing w:line="208" w:lineRule="auto" w:before="66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43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45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4.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восстание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под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руководством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Болотникова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Крестьянской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войной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1524— 1525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гг.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Германии.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чём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вы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видите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сходство,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чём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различия?</w:t>
      </w:r>
    </w:p>
    <w:p>
      <w:pPr>
        <w:pStyle w:val="ListParagraph"/>
        <w:numPr>
          <w:ilvl w:val="0"/>
          <w:numId w:val="68"/>
        </w:numPr>
        <w:tabs>
          <w:tab w:pos="1134" w:val="left" w:leader="none"/>
        </w:tabs>
        <w:spacing w:line="208" w:lineRule="auto" w:before="66" w:after="0"/>
        <w:ind w:left="1133" w:right="791" w:hanging="244"/>
        <w:jc w:val="both"/>
        <w:rPr>
          <w:sz w:val="19"/>
        </w:rPr>
      </w:pPr>
      <w:r>
        <w:rPr>
          <w:w w:val="95"/>
          <w:sz w:val="19"/>
        </w:rPr>
        <w:t>Почему Василий Шуйский не смог разбить Лжедмитрия II? Как менялось </w:t>
      </w:r>
      <w:r>
        <w:rPr>
          <w:w w:val="95"/>
          <w:sz w:val="19"/>
        </w:rPr>
        <w:t>положение</w:t>
      </w:r>
      <w:r>
        <w:rPr>
          <w:w w:val="95"/>
          <w:sz w:val="19"/>
        </w:rPr>
        <w:t> </w:t>
      </w:r>
      <w:r>
        <w:rPr>
          <w:sz w:val="19"/>
        </w:rPr>
        <w:t>самозванца? Какие события на это влияли?</w:t>
      </w:r>
    </w:p>
    <w:p>
      <w:pPr>
        <w:pStyle w:val="ListParagraph"/>
        <w:numPr>
          <w:ilvl w:val="0"/>
          <w:numId w:val="68"/>
        </w:numPr>
        <w:tabs>
          <w:tab w:pos="1134" w:val="left" w:leader="none"/>
        </w:tabs>
        <w:spacing w:line="213" w:lineRule="auto" w:before="63" w:after="0"/>
        <w:ind w:left="1133" w:right="791" w:hanging="244"/>
        <w:jc w:val="both"/>
        <w:rPr>
          <w:sz w:val="19"/>
        </w:rPr>
      </w:pPr>
      <w:r>
        <w:rPr>
          <w:w w:val="95"/>
          <w:sz w:val="19"/>
        </w:rPr>
        <w:t>Рассмотрите иллюстрацию в начале параграфа. Кто и когда осаждал Троице-Сергиев </w:t>
      </w:r>
      <w:r>
        <w:rPr>
          <w:sz w:val="19"/>
        </w:rPr>
        <w:t>монастырь?</w:t>
      </w:r>
      <w:r>
        <w:rPr>
          <w:spacing w:val="-15"/>
          <w:sz w:val="19"/>
        </w:rPr>
        <w:t> </w:t>
      </w:r>
      <w:r>
        <w:rPr>
          <w:sz w:val="19"/>
        </w:rPr>
        <w:t>Представители</w:t>
      </w:r>
      <w:r>
        <w:rPr>
          <w:spacing w:val="-15"/>
          <w:sz w:val="19"/>
        </w:rPr>
        <w:t> </w:t>
      </w:r>
      <w:r>
        <w:rPr>
          <w:sz w:val="19"/>
        </w:rPr>
        <w:t>каких</w:t>
      </w:r>
      <w:r>
        <w:rPr>
          <w:spacing w:val="-15"/>
          <w:sz w:val="19"/>
        </w:rPr>
        <w:t> </w:t>
      </w:r>
      <w:r>
        <w:rPr>
          <w:sz w:val="19"/>
        </w:rPr>
        <w:t>сословий,</w:t>
      </w:r>
      <w:r>
        <w:rPr>
          <w:spacing w:val="-15"/>
          <w:sz w:val="19"/>
        </w:rPr>
        <w:t> </w:t>
      </w:r>
      <w:r>
        <w:rPr>
          <w:sz w:val="19"/>
        </w:rPr>
        <w:t>судя</w:t>
      </w:r>
      <w:r>
        <w:rPr>
          <w:spacing w:val="-15"/>
          <w:sz w:val="19"/>
        </w:rPr>
        <w:t> </w:t>
      </w:r>
      <w:r>
        <w:rPr>
          <w:sz w:val="19"/>
        </w:rPr>
        <w:t>по</w:t>
      </w:r>
      <w:r>
        <w:rPr>
          <w:spacing w:val="-15"/>
          <w:sz w:val="19"/>
        </w:rPr>
        <w:t> </w:t>
      </w:r>
      <w:r>
        <w:rPr>
          <w:sz w:val="19"/>
        </w:rPr>
        <w:t>картине,</w:t>
      </w:r>
      <w:r>
        <w:rPr>
          <w:spacing w:val="-14"/>
          <w:sz w:val="19"/>
        </w:rPr>
        <w:t> </w:t>
      </w:r>
      <w:r>
        <w:rPr>
          <w:sz w:val="19"/>
        </w:rPr>
        <w:t>его</w:t>
      </w:r>
      <w:r>
        <w:rPr>
          <w:spacing w:val="-15"/>
          <w:sz w:val="19"/>
        </w:rPr>
        <w:t> </w:t>
      </w:r>
      <w:r>
        <w:rPr>
          <w:sz w:val="19"/>
        </w:rPr>
        <w:t>защищали?</w:t>
      </w:r>
      <w:r>
        <w:rPr>
          <w:spacing w:val="-15"/>
          <w:sz w:val="19"/>
        </w:rPr>
        <w:t> </w:t>
      </w:r>
      <w:r>
        <w:rPr>
          <w:sz w:val="19"/>
        </w:rPr>
        <w:t>Какие чувства ими двигали? Чем закончилась оборона монастыря?</w:t>
      </w:r>
    </w:p>
    <w:p>
      <w:pPr>
        <w:pStyle w:val="ListParagraph"/>
        <w:numPr>
          <w:ilvl w:val="0"/>
          <w:numId w:val="68"/>
        </w:numPr>
        <w:tabs>
          <w:tab w:pos="1134" w:val="left" w:leader="none"/>
        </w:tabs>
        <w:spacing w:line="213" w:lineRule="auto" w:before="63" w:after="0"/>
        <w:ind w:left="1133" w:right="791" w:hanging="244"/>
        <w:jc w:val="both"/>
        <w:rPr>
          <w:sz w:val="19"/>
        </w:rPr>
      </w:pPr>
      <w:r>
        <w:rPr>
          <w:sz w:val="19"/>
        </w:rPr>
        <w:t>Какую</w:t>
      </w:r>
      <w:r>
        <w:rPr>
          <w:spacing w:val="-15"/>
          <w:sz w:val="19"/>
        </w:rPr>
        <w:t> </w:t>
      </w:r>
      <w:r>
        <w:rPr>
          <w:sz w:val="19"/>
        </w:rPr>
        <w:t>роль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период</w:t>
      </w:r>
      <w:r>
        <w:rPr>
          <w:spacing w:val="-15"/>
          <w:sz w:val="19"/>
        </w:rPr>
        <w:t> </w:t>
      </w:r>
      <w:r>
        <w:rPr>
          <w:sz w:val="19"/>
        </w:rPr>
        <w:t>правления</w:t>
      </w:r>
      <w:r>
        <w:rPr>
          <w:spacing w:val="-15"/>
          <w:sz w:val="19"/>
        </w:rPr>
        <w:t> </w:t>
      </w:r>
      <w:r>
        <w:rPr>
          <w:sz w:val="19"/>
        </w:rPr>
        <w:t>Василия</w:t>
      </w:r>
      <w:r>
        <w:rPr>
          <w:spacing w:val="-15"/>
          <w:sz w:val="19"/>
        </w:rPr>
        <w:t> </w:t>
      </w:r>
      <w:r>
        <w:rPr>
          <w:sz w:val="19"/>
        </w:rPr>
        <w:t>Шуйского</w:t>
      </w:r>
      <w:r>
        <w:rPr>
          <w:spacing w:val="-14"/>
          <w:sz w:val="19"/>
        </w:rPr>
        <w:t> </w:t>
      </w:r>
      <w:r>
        <w:rPr>
          <w:sz w:val="19"/>
        </w:rPr>
        <w:t>сыграл</w:t>
      </w:r>
      <w:r>
        <w:rPr>
          <w:spacing w:val="-15"/>
          <w:sz w:val="19"/>
        </w:rPr>
        <w:t> </w:t>
      </w:r>
      <w:r>
        <w:rPr>
          <w:sz w:val="19"/>
        </w:rPr>
        <w:t>Лжедмитрий</w:t>
      </w:r>
      <w:r>
        <w:rPr>
          <w:spacing w:val="-15"/>
          <w:sz w:val="19"/>
        </w:rPr>
        <w:t> </w:t>
      </w:r>
      <w:r>
        <w:rPr>
          <w:sz w:val="19"/>
        </w:rPr>
        <w:t>II?</w:t>
      </w:r>
      <w:r>
        <w:rPr>
          <w:spacing w:val="-15"/>
          <w:sz w:val="19"/>
        </w:rPr>
        <w:t> </w:t>
      </w:r>
      <w:r>
        <w:rPr>
          <w:sz w:val="19"/>
        </w:rPr>
        <w:t>Почему его</w:t>
      </w:r>
      <w:r>
        <w:rPr>
          <w:spacing w:val="-15"/>
          <w:sz w:val="19"/>
        </w:rPr>
        <w:t> </w:t>
      </w:r>
      <w:r>
        <w:rPr>
          <w:sz w:val="19"/>
        </w:rPr>
        <w:t>называли</w:t>
      </w:r>
      <w:r>
        <w:rPr>
          <w:spacing w:val="-15"/>
          <w:sz w:val="19"/>
        </w:rPr>
        <w:t> </w:t>
      </w:r>
      <w:r>
        <w:rPr>
          <w:sz w:val="19"/>
        </w:rPr>
        <w:t>Тушинским</w:t>
      </w:r>
      <w:r>
        <w:rPr>
          <w:spacing w:val="-15"/>
          <w:sz w:val="19"/>
        </w:rPr>
        <w:t> </w:t>
      </w:r>
      <w:r>
        <w:rPr>
          <w:sz w:val="19"/>
        </w:rPr>
        <w:t>вором?</w:t>
      </w:r>
      <w:r>
        <w:rPr>
          <w:spacing w:val="-15"/>
          <w:sz w:val="19"/>
        </w:rPr>
        <w:t> </w:t>
      </w:r>
      <w:r>
        <w:rPr>
          <w:sz w:val="19"/>
        </w:rPr>
        <w:t>Почему</w:t>
      </w:r>
      <w:r>
        <w:rPr>
          <w:spacing w:val="-15"/>
          <w:sz w:val="19"/>
        </w:rPr>
        <w:t> </w:t>
      </w:r>
      <w:r>
        <w:rPr>
          <w:sz w:val="19"/>
        </w:rPr>
        <w:t>представители</w:t>
      </w:r>
      <w:r>
        <w:rPr>
          <w:spacing w:val="-15"/>
          <w:sz w:val="19"/>
        </w:rPr>
        <w:t> </w:t>
      </w:r>
      <w:r>
        <w:rPr>
          <w:sz w:val="19"/>
        </w:rPr>
        <w:t>знати</w:t>
      </w:r>
      <w:r>
        <w:rPr>
          <w:spacing w:val="-14"/>
          <w:sz w:val="19"/>
        </w:rPr>
        <w:t> </w:t>
      </w:r>
      <w:r>
        <w:rPr>
          <w:sz w:val="19"/>
        </w:rPr>
        <w:t>перебегали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лагерь самозванца? Проверьте себя по тексту пункта 2.</w:t>
      </w:r>
    </w:p>
    <w:p>
      <w:pPr>
        <w:pStyle w:val="ListParagraph"/>
        <w:numPr>
          <w:ilvl w:val="0"/>
          <w:numId w:val="68"/>
        </w:numPr>
        <w:tabs>
          <w:tab w:pos="1134" w:val="left" w:leader="none"/>
        </w:tabs>
        <w:spacing w:line="208" w:lineRule="auto" w:before="66" w:after="0"/>
        <w:ind w:left="1133" w:right="791" w:hanging="244"/>
        <w:jc w:val="both"/>
        <w:rPr>
          <w:sz w:val="19"/>
        </w:rPr>
      </w:pPr>
      <w:r>
        <w:rPr>
          <w:spacing w:val="-2"/>
          <w:sz w:val="19"/>
        </w:rPr>
        <w:t>Кто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почему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принял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решение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приглашении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польского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королевича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Владислава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на </w:t>
      </w:r>
      <w:r>
        <w:rPr>
          <w:sz w:val="19"/>
        </w:rPr>
        <w:t>российский престол? Какие условия выдвинули бояре при заключении договора?</w:t>
      </w:r>
    </w:p>
    <w:p>
      <w:pPr>
        <w:pStyle w:val="ListParagraph"/>
        <w:numPr>
          <w:ilvl w:val="0"/>
          <w:numId w:val="68"/>
        </w:numPr>
        <w:tabs>
          <w:tab w:pos="1065" w:val="left" w:leader="none"/>
        </w:tabs>
        <w:spacing w:line="213" w:lineRule="auto" w:before="42" w:after="0"/>
        <w:ind w:left="1133" w:right="791" w:hanging="244"/>
        <w:jc w:val="both"/>
        <w:rPr>
          <w:sz w:val="19"/>
        </w:rPr>
      </w:pPr>
      <w:r>
        <w:rPr>
          <w:rFonts w:ascii="Calibri" w:hAnsi="Calibri"/>
          <w:b/>
          <w:color w:val="DB413F"/>
          <w:position w:val="3"/>
          <w:sz w:val="19"/>
        </w:rPr>
        <w:t>* </w:t>
      </w:r>
      <w:r>
        <w:rPr>
          <w:sz w:val="19"/>
        </w:rPr>
        <w:t>Существует следующая точка зрения на Смутное время: «Смута явилась проявле- нием глубокого внутреннего кризиса». Поддерживаете ли вы такую оценку?</w:t>
      </w:r>
      <w:r>
        <w:rPr>
          <w:spacing w:val="34"/>
          <w:sz w:val="19"/>
        </w:rPr>
        <w:t> </w:t>
      </w:r>
      <w:r>
        <w:rPr>
          <w:sz w:val="19"/>
        </w:rPr>
        <w:t>Своё мнение обоснуйте, подобрав несколько фактов.</w:t>
      </w:r>
    </w:p>
    <w:p>
      <w:pPr>
        <w:spacing w:line="208" w:lineRule="auto" w:before="67"/>
        <w:ind w:left="1193" w:right="791" w:hanging="86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45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46.png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10.</w:t>
      </w:r>
      <w:r>
        <w:rPr>
          <w:rFonts w:ascii="Calibri" w:hAnsi="Calibri"/>
          <w:b/>
          <w:color w:val="DB413F"/>
          <w:spacing w:val="66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гражданскую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войну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Войну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Алой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Белой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розы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Англии. Есть ли между этими событиями черты сходства? Каковы различия?</w:t>
      </w:r>
    </w:p>
    <w:p>
      <w:pPr>
        <w:spacing w:after="0" w:line="208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rFonts w:ascii="Tahoma"/>
          <w:sz w:val="11"/>
        </w:rPr>
      </w:pPr>
    </w:p>
    <w:p>
      <w:pPr>
        <w:pStyle w:val="ListParagraph"/>
        <w:numPr>
          <w:ilvl w:val="0"/>
          <w:numId w:val="69"/>
        </w:numPr>
        <w:tabs>
          <w:tab w:pos="1033" w:val="left" w:leader="none"/>
        </w:tabs>
        <w:spacing w:line="208" w:lineRule="auto" w:before="118" w:after="0"/>
        <w:ind w:left="1193" w:right="791" w:hanging="400"/>
        <w:jc w:val="left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10"/>
          <w:sz w:val="19"/>
        </w:rPr>
        <w:t> </w:t>
      </w:r>
      <w:r>
        <w:rPr>
          <w:sz w:val="19"/>
        </w:rPr>
        <w:t>Составьте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тетради</w:t>
      </w:r>
      <w:r>
        <w:rPr>
          <w:spacing w:val="-5"/>
          <w:sz w:val="19"/>
        </w:rPr>
        <w:t> </w:t>
      </w:r>
      <w:r>
        <w:rPr>
          <w:sz w:val="19"/>
        </w:rPr>
        <w:t>простой</w:t>
      </w:r>
      <w:r>
        <w:rPr>
          <w:spacing w:val="-5"/>
          <w:sz w:val="19"/>
        </w:rPr>
        <w:t> </w:t>
      </w:r>
      <w:r>
        <w:rPr>
          <w:sz w:val="19"/>
        </w:rPr>
        <w:t>план</w:t>
      </w:r>
      <w:r>
        <w:rPr>
          <w:spacing w:val="-5"/>
          <w:sz w:val="19"/>
        </w:rPr>
        <w:t> </w:t>
      </w:r>
      <w:r>
        <w:rPr>
          <w:sz w:val="19"/>
        </w:rPr>
        <w:t>ответа</w:t>
      </w:r>
      <w:r>
        <w:rPr>
          <w:spacing w:val="-5"/>
          <w:sz w:val="19"/>
        </w:rPr>
        <w:t> </w:t>
      </w:r>
      <w:r>
        <w:rPr>
          <w:sz w:val="19"/>
        </w:rPr>
        <w:t>по</w:t>
      </w:r>
      <w:r>
        <w:rPr>
          <w:spacing w:val="-5"/>
          <w:sz w:val="19"/>
        </w:rPr>
        <w:t> </w:t>
      </w:r>
      <w:r>
        <w:rPr>
          <w:sz w:val="19"/>
        </w:rPr>
        <w:t>теме</w:t>
      </w:r>
      <w:r>
        <w:rPr>
          <w:spacing w:val="-5"/>
          <w:sz w:val="19"/>
        </w:rPr>
        <w:t> </w:t>
      </w:r>
      <w:r>
        <w:rPr>
          <w:sz w:val="19"/>
        </w:rPr>
        <w:t>«Василий</w:t>
      </w:r>
      <w:r>
        <w:rPr>
          <w:spacing w:val="-5"/>
          <w:sz w:val="19"/>
        </w:rPr>
        <w:t> </w:t>
      </w:r>
      <w:r>
        <w:rPr>
          <w:sz w:val="19"/>
        </w:rPr>
        <w:t>Шуйский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Лжедмит- рий II: борьба за власть».</w:t>
      </w:r>
    </w:p>
    <w:p>
      <w:pPr>
        <w:pStyle w:val="ListParagraph"/>
        <w:numPr>
          <w:ilvl w:val="0"/>
          <w:numId w:val="69"/>
        </w:numPr>
        <w:tabs>
          <w:tab w:pos="1056" w:val="left" w:leader="none"/>
        </w:tabs>
        <w:spacing w:line="208" w:lineRule="auto" w:before="66" w:after="0"/>
        <w:ind w:left="1193" w:right="791" w:hanging="400"/>
        <w:jc w:val="left"/>
        <w:rPr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*</w:t>
      </w:r>
      <w:r>
        <w:rPr>
          <w:rFonts w:ascii="Calibri" w:hAnsi="Calibri"/>
          <w:b/>
          <w:color w:val="DB413F"/>
          <w:spacing w:val="20"/>
          <w:sz w:val="19"/>
        </w:rPr>
        <w:t> </w:t>
      </w:r>
      <w:r>
        <w:rPr>
          <w:w w:val="95"/>
          <w:sz w:val="19"/>
        </w:rPr>
        <w:t>Подготовьте сообщение на тему «Александр Лисовский в период Смуты» (для </w:t>
      </w:r>
      <w:r>
        <w:rPr>
          <w:w w:val="95"/>
          <w:sz w:val="19"/>
        </w:rPr>
        <w:t>поис-</w:t>
      </w:r>
      <w:r>
        <w:rPr>
          <w:w w:val="95"/>
          <w:sz w:val="19"/>
        </w:rPr>
        <w:t> </w:t>
      </w:r>
      <w:r>
        <w:rPr>
          <w:sz w:val="19"/>
        </w:rPr>
        <w:t>ка</w:t>
      </w:r>
      <w:r>
        <w:rPr>
          <w:spacing w:val="-10"/>
          <w:sz w:val="19"/>
        </w:rPr>
        <w:t> </w:t>
      </w:r>
      <w:r>
        <w:rPr>
          <w:sz w:val="19"/>
        </w:rPr>
        <w:t>информации</w:t>
      </w:r>
      <w:r>
        <w:rPr>
          <w:spacing w:val="-10"/>
          <w:sz w:val="19"/>
        </w:rPr>
        <w:t> </w:t>
      </w:r>
      <w:r>
        <w:rPr>
          <w:sz w:val="19"/>
        </w:rPr>
        <w:t>используйте</w:t>
      </w:r>
      <w:r>
        <w:rPr>
          <w:spacing w:val="-10"/>
          <w:sz w:val="19"/>
        </w:rPr>
        <w:t> </w:t>
      </w:r>
      <w:r>
        <w:rPr>
          <w:sz w:val="19"/>
        </w:rPr>
        <w:t>интернет-ресурсы).</w:t>
      </w:r>
    </w:p>
    <w:p>
      <w:pPr>
        <w:pStyle w:val="BodyText"/>
        <w:spacing w:before="4"/>
        <w:rPr>
          <w:rFonts w:ascii="Tahoma"/>
          <w:sz w:val="25"/>
        </w:rPr>
      </w:pPr>
    </w:p>
    <w:p>
      <w:pPr>
        <w:pStyle w:val="Heading7"/>
        <w:tabs>
          <w:tab w:pos="8163" w:val="left" w:leader="none"/>
        </w:tabs>
        <w:spacing w:before="0"/>
      </w:pPr>
      <w:r>
        <w:rPr/>
        <w:pict>
          <v:group style="position:absolute;margin-left:164.604294pt;margin-top:4.247269pt;width:239pt;height:7.85pt;mso-position-horizontal-relative:page;mso-position-vertical-relative:paragraph;z-index:-21861888" id="docshapegroup1486" coordorigin="3292,85" coordsize="4780,157">
            <v:line style="position:absolute" from="3342,163" to="7977,163" stroked="true" strokeweight="1pt" strokecolor="#4495d1">
              <v:stroke dashstyle="dot"/>
            </v:line>
            <v:shape style="position:absolute;left:3292;top:153;width:4715;height:20" id="docshape1487" coordorigin="3292,153" coordsize="4715,20" path="m3312,163l3309,156,3302,153,3295,156,3292,163,3295,170,3302,173,3309,170,3312,163xm8007,163l8004,156,7997,153,7990,156,7987,163,7990,170,7997,173,8004,170,8007,163xe" filled="true" fillcolor="#4495d1" stroked="false">
              <v:path arrowok="t"/>
              <v:fill type="solid"/>
            </v:shape>
            <v:shape style="position:absolute;left:7987;top:84;width:84;height:157" id="docshape1488" coordorigin="7987,85" coordsize="84,157" path="m7987,85l7987,241,8071,163,7987,85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147" name="image2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47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exact" w:before="20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Определите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pacing w:val="-2"/>
          <w:sz w:val="19"/>
        </w:rPr>
        <w:t>хронологический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sz w:val="19"/>
        </w:rPr>
        <w:t>порядок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pacing w:val="-2"/>
          <w:sz w:val="19"/>
        </w:rPr>
        <w:t>событий: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sz w:val="19"/>
        </w:rPr>
        <w:t>1)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sz w:val="19"/>
        </w:rPr>
        <w:t>осада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pacing w:val="-2"/>
          <w:sz w:val="19"/>
        </w:rPr>
        <w:t>Москвы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sz w:val="19"/>
        </w:rPr>
        <w:t>Лжедмитрием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5"/>
          <w:sz w:val="19"/>
        </w:rPr>
        <w:t>II;</w:t>
      </w:r>
    </w:p>
    <w:p>
      <w:pPr>
        <w:spacing w:line="220" w:lineRule="auto" w:before="6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2) заключение договора со Швецией; 3) вторжение войск Речи Посполитой в Россию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начало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осады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Смоленска;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4)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провозглашение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Василия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Шуйского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царём;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5)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сёгун</w:t>
      </w:r>
      <w:r>
        <w:rPr>
          <w:rFonts w:ascii="Tahoma" w:hAnsi="Tahoma"/>
          <w:sz w:val="19"/>
        </w:rPr>
        <w:t> Токугава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подчинил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всю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Японию;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6)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восстание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Ивана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Болотникова.</w:t>
      </w:r>
    </w:p>
    <w:p>
      <w:pPr>
        <w:pStyle w:val="Heading7"/>
        <w:spacing w:before="188"/>
      </w:pPr>
      <w:r>
        <w:rPr/>
        <w:pict>
          <v:group style="position:absolute;margin-left:155.961807pt;margin-top:10.067259pt;width:263.6pt;height:14.2pt;mso-position-horizontal-relative:page;mso-position-vertical-relative:paragraph;z-index:15862272" id="docshapegroup1489" coordorigin="3119,201" coordsize="5272,284">
            <v:shape style="position:absolute;left:8107;top:201;width:284;height:284" type="#_x0000_t75" id="docshape1490" stroked="false">
              <v:imagedata r:id="rId173" o:title=""/>
            </v:shape>
            <v:line style="position:absolute" from="3169,347" to="7956,347" stroked="true" strokeweight="1pt" strokecolor="#4495d1">
              <v:stroke dashstyle="dot"/>
            </v:line>
            <v:shape style="position:absolute;left:3119;top:336;width:4867;height:20" id="docshape1491" coordorigin="3119,337" coordsize="4867,20" path="m3139,347l3136,339,3129,337,3122,339,3119,347,3122,354,3129,357,3136,354,3139,347xm7986,347l7983,339,7976,337,7969,339,7966,347,7969,354,7976,357,7983,354,7986,347xe" filled="true" fillcolor="#4495d1" stroked="false">
              <v:path arrowok="t"/>
              <v:fill type="solid"/>
            </v:shape>
            <v:shape style="position:absolute;left:7966;top:268;width:84;height:157" id="docshape1492" coordorigin="7966,268" coordsize="84,157" path="m7966,268l7966,425,8050,347,7966,268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43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Прочитайте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отрывок из «повести» И.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М. Катырёва-Ростовского, современника Сму- </w:t>
      </w:r>
      <w:r>
        <w:rPr>
          <w:rFonts w:ascii="Tahoma" w:hAnsi="Tahoma"/>
          <w:sz w:val="19"/>
        </w:rPr>
        <w:t>ты, и ответьте на вопросы.</w:t>
      </w:r>
    </w:p>
    <w:p>
      <w:pPr>
        <w:spacing w:line="220" w:lineRule="auto" w:before="113"/>
        <w:ind w:left="793" w:right="790" w:firstLine="340"/>
        <w:jc w:val="both"/>
        <w:rPr>
          <w:sz w:val="19"/>
        </w:rPr>
      </w:pPr>
      <w:r>
        <w:rPr>
          <w:sz w:val="19"/>
        </w:rPr>
        <w:t>В четвёртый день после убийства расстриги пришёл на Лобное место боярин князь…</w:t>
      </w:r>
      <w:r>
        <w:rPr>
          <w:spacing w:val="-8"/>
          <w:sz w:val="19"/>
        </w:rPr>
        <w:t> </w:t>
      </w:r>
      <w:r>
        <w:rPr>
          <w:sz w:val="19"/>
        </w:rPr>
        <w:t>со</w:t>
      </w:r>
      <w:r>
        <w:rPr>
          <w:spacing w:val="-8"/>
          <w:sz w:val="19"/>
        </w:rPr>
        <w:t> </w:t>
      </w:r>
      <w:r>
        <w:rPr>
          <w:sz w:val="19"/>
        </w:rPr>
        <w:t>многими</w:t>
      </w:r>
      <w:r>
        <w:rPr>
          <w:spacing w:val="-8"/>
          <w:sz w:val="19"/>
        </w:rPr>
        <w:t> </w:t>
      </w:r>
      <w:r>
        <w:rPr>
          <w:sz w:val="19"/>
        </w:rPr>
        <w:t>иными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собрал</w:t>
      </w:r>
      <w:r>
        <w:rPr>
          <w:spacing w:val="-8"/>
          <w:sz w:val="19"/>
        </w:rPr>
        <w:t> </w:t>
      </w:r>
      <w:r>
        <w:rPr>
          <w:sz w:val="19"/>
        </w:rPr>
        <w:t>весь</w:t>
      </w:r>
      <w:r>
        <w:rPr>
          <w:spacing w:val="-8"/>
          <w:sz w:val="19"/>
        </w:rPr>
        <w:t> </w:t>
      </w:r>
      <w:r>
        <w:rPr>
          <w:sz w:val="19"/>
        </w:rPr>
        <w:t>народ</w:t>
      </w:r>
      <w:r>
        <w:rPr>
          <w:spacing w:val="-8"/>
          <w:sz w:val="19"/>
        </w:rPr>
        <w:t> </w:t>
      </w:r>
      <w:r>
        <w:rPr>
          <w:sz w:val="19"/>
        </w:rPr>
        <w:t>для</w:t>
      </w:r>
      <w:r>
        <w:rPr>
          <w:spacing w:val="-8"/>
          <w:sz w:val="19"/>
        </w:rPr>
        <w:t> </w:t>
      </w:r>
      <w:r>
        <w:rPr>
          <w:sz w:val="19"/>
        </w:rPr>
        <w:t>избрания</w:t>
      </w:r>
      <w:r>
        <w:rPr>
          <w:spacing w:val="-8"/>
          <w:sz w:val="19"/>
        </w:rPr>
        <w:t> </w:t>
      </w:r>
      <w:r>
        <w:rPr>
          <w:sz w:val="19"/>
        </w:rPr>
        <w:t>патриарха.</w:t>
      </w:r>
      <w:r>
        <w:rPr>
          <w:spacing w:val="-8"/>
          <w:sz w:val="19"/>
        </w:rPr>
        <w:t> </w:t>
      </w:r>
      <w:r>
        <w:rPr>
          <w:sz w:val="19"/>
        </w:rPr>
        <w:t>Народ</w:t>
      </w:r>
      <w:r>
        <w:rPr>
          <w:spacing w:val="-8"/>
          <w:sz w:val="19"/>
        </w:rPr>
        <w:t> </w:t>
      </w:r>
      <w:r>
        <w:rPr>
          <w:sz w:val="19"/>
        </w:rPr>
        <w:t>же закричал,</w:t>
      </w:r>
      <w:r>
        <w:rPr>
          <w:spacing w:val="-13"/>
          <w:sz w:val="19"/>
        </w:rPr>
        <w:t> </w:t>
      </w:r>
      <w:r>
        <w:rPr>
          <w:sz w:val="19"/>
        </w:rPr>
        <w:t>что</w:t>
      </w:r>
      <w:r>
        <w:rPr>
          <w:spacing w:val="-13"/>
          <w:sz w:val="19"/>
        </w:rPr>
        <w:t> </w:t>
      </w:r>
      <w:r>
        <w:rPr>
          <w:sz w:val="19"/>
        </w:rPr>
        <w:t>прежде</w:t>
      </w:r>
      <w:r>
        <w:rPr>
          <w:spacing w:val="-13"/>
          <w:sz w:val="19"/>
        </w:rPr>
        <w:t> </w:t>
      </w:r>
      <w:r>
        <w:rPr>
          <w:sz w:val="19"/>
        </w:rPr>
        <w:t>следует</w:t>
      </w:r>
      <w:r>
        <w:rPr>
          <w:spacing w:val="-13"/>
          <w:sz w:val="19"/>
        </w:rPr>
        <w:t> </w:t>
      </w:r>
      <w:r>
        <w:rPr>
          <w:sz w:val="19"/>
        </w:rPr>
        <w:t>избрать</w:t>
      </w:r>
      <w:r>
        <w:rPr>
          <w:spacing w:val="-13"/>
          <w:sz w:val="19"/>
        </w:rPr>
        <w:t> </w:t>
      </w:r>
      <w:r>
        <w:rPr>
          <w:sz w:val="19"/>
        </w:rPr>
        <w:t>царя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царство,</w:t>
      </w:r>
      <w:r>
        <w:rPr>
          <w:spacing w:val="-13"/>
          <w:sz w:val="19"/>
        </w:rPr>
        <w:t> </w:t>
      </w:r>
      <w:r>
        <w:rPr>
          <w:sz w:val="19"/>
        </w:rPr>
        <w:t>а</w:t>
      </w:r>
      <w:r>
        <w:rPr>
          <w:spacing w:val="-13"/>
          <w:sz w:val="19"/>
        </w:rPr>
        <w:t> </w:t>
      </w:r>
      <w:r>
        <w:rPr>
          <w:sz w:val="19"/>
        </w:rPr>
        <w:t>потом</w:t>
      </w:r>
      <w:r>
        <w:rPr>
          <w:spacing w:val="-13"/>
          <w:sz w:val="19"/>
        </w:rPr>
        <w:t> </w:t>
      </w:r>
      <w:r>
        <w:rPr>
          <w:sz w:val="19"/>
        </w:rPr>
        <w:t>будет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патриаршее избрание.</w:t>
      </w:r>
      <w:r>
        <w:rPr>
          <w:spacing w:val="-9"/>
          <w:sz w:val="19"/>
        </w:rPr>
        <w:t> </w:t>
      </w:r>
      <w:r>
        <w:rPr>
          <w:sz w:val="19"/>
        </w:rPr>
        <w:t>От</w:t>
      </w:r>
      <w:r>
        <w:rPr>
          <w:spacing w:val="-9"/>
          <w:sz w:val="19"/>
        </w:rPr>
        <w:t> </w:t>
      </w:r>
      <w:r>
        <w:rPr>
          <w:sz w:val="19"/>
        </w:rPr>
        <w:t>того</w:t>
      </w:r>
      <w:r>
        <w:rPr>
          <w:spacing w:val="-9"/>
          <w:sz w:val="19"/>
        </w:rPr>
        <w:t> </w:t>
      </w:r>
      <w:r>
        <w:rPr>
          <w:sz w:val="19"/>
        </w:rPr>
        <w:t>же</w:t>
      </w:r>
      <w:r>
        <w:rPr>
          <w:spacing w:val="-9"/>
          <w:sz w:val="19"/>
        </w:rPr>
        <w:t> </w:t>
      </w:r>
      <w:r>
        <w:rPr>
          <w:sz w:val="19"/>
        </w:rPr>
        <w:t>боярина</w:t>
      </w:r>
      <w:r>
        <w:rPr>
          <w:spacing w:val="-9"/>
          <w:sz w:val="19"/>
        </w:rPr>
        <w:t> </w:t>
      </w:r>
      <w:r>
        <w:rPr>
          <w:sz w:val="19"/>
        </w:rPr>
        <w:t>…</w:t>
      </w:r>
      <w:r>
        <w:rPr>
          <w:spacing w:val="-9"/>
          <w:sz w:val="19"/>
        </w:rPr>
        <w:t> </w:t>
      </w:r>
      <w:r>
        <w:rPr>
          <w:sz w:val="19"/>
        </w:rPr>
        <w:t>многие</w:t>
      </w:r>
      <w:r>
        <w:rPr>
          <w:spacing w:val="-9"/>
          <w:sz w:val="19"/>
        </w:rPr>
        <w:t> </w:t>
      </w:r>
      <w:r>
        <w:rPr>
          <w:sz w:val="19"/>
        </w:rPr>
        <w:t>друзья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советники</w:t>
      </w:r>
      <w:r>
        <w:rPr>
          <w:spacing w:val="-9"/>
          <w:sz w:val="19"/>
        </w:rPr>
        <w:t> </w:t>
      </w:r>
      <w:r>
        <w:rPr>
          <w:sz w:val="19"/>
        </w:rPr>
        <w:t>были</w:t>
      </w:r>
      <w:r>
        <w:rPr>
          <w:spacing w:val="-9"/>
          <w:sz w:val="19"/>
        </w:rPr>
        <w:t> </w:t>
      </w:r>
      <w:r>
        <w:rPr>
          <w:sz w:val="19"/>
        </w:rPr>
        <w:t>отправлены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на- </w:t>
      </w:r>
      <w:r>
        <w:rPr>
          <w:spacing w:val="-2"/>
          <w:sz w:val="19"/>
        </w:rPr>
        <w:t>род,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чтобы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агитировать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за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князя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…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Эти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люди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научили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народ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кричать,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чтобы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новым </w:t>
      </w:r>
      <w:r>
        <w:rPr>
          <w:sz w:val="19"/>
        </w:rPr>
        <w:t>царём стал … .</w:t>
      </w:r>
    </w:p>
    <w:p>
      <w:pPr>
        <w:spacing w:line="203" w:lineRule="exact" w:before="0"/>
        <w:ind w:left="1133" w:right="0" w:firstLine="0"/>
        <w:jc w:val="both"/>
        <w:rPr>
          <w:sz w:val="19"/>
        </w:rPr>
      </w:pPr>
      <w:r>
        <w:rPr>
          <w:w w:val="95"/>
          <w:sz w:val="19"/>
        </w:rPr>
        <w:t>Таким</w:t>
      </w:r>
      <w:r>
        <w:rPr>
          <w:spacing w:val="8"/>
          <w:sz w:val="19"/>
        </w:rPr>
        <w:t> </w:t>
      </w:r>
      <w:r>
        <w:rPr>
          <w:w w:val="95"/>
          <w:sz w:val="19"/>
        </w:rPr>
        <w:t>образом,</w:t>
      </w:r>
      <w:r>
        <w:rPr>
          <w:spacing w:val="8"/>
          <w:sz w:val="19"/>
        </w:rPr>
        <w:t> </w:t>
      </w:r>
      <w:r>
        <w:rPr>
          <w:w w:val="95"/>
          <w:sz w:val="19"/>
        </w:rPr>
        <w:t>он</w:t>
      </w:r>
      <w:r>
        <w:rPr>
          <w:spacing w:val="8"/>
          <w:sz w:val="19"/>
        </w:rPr>
        <w:t> </w:t>
      </w:r>
      <w:r>
        <w:rPr>
          <w:w w:val="95"/>
          <w:sz w:val="19"/>
        </w:rPr>
        <w:t>и</w:t>
      </w:r>
      <w:r>
        <w:rPr>
          <w:spacing w:val="9"/>
          <w:sz w:val="19"/>
        </w:rPr>
        <w:t> </w:t>
      </w:r>
      <w:r>
        <w:rPr>
          <w:w w:val="95"/>
          <w:sz w:val="19"/>
        </w:rPr>
        <w:t>был</w:t>
      </w:r>
      <w:r>
        <w:rPr>
          <w:spacing w:val="8"/>
          <w:sz w:val="19"/>
        </w:rPr>
        <w:t> </w:t>
      </w:r>
      <w:r>
        <w:rPr>
          <w:w w:val="95"/>
          <w:sz w:val="19"/>
        </w:rPr>
        <w:t>избран,</w:t>
      </w:r>
      <w:r>
        <w:rPr>
          <w:spacing w:val="8"/>
          <w:sz w:val="19"/>
        </w:rPr>
        <w:t> </w:t>
      </w:r>
      <w:r>
        <w:rPr>
          <w:w w:val="95"/>
          <w:sz w:val="19"/>
        </w:rPr>
        <w:t>а</w:t>
      </w:r>
      <w:r>
        <w:rPr>
          <w:spacing w:val="9"/>
          <w:sz w:val="19"/>
        </w:rPr>
        <w:t> </w:t>
      </w:r>
      <w:r>
        <w:rPr>
          <w:w w:val="95"/>
          <w:sz w:val="19"/>
        </w:rPr>
        <w:t>народ</w:t>
      </w:r>
      <w:r>
        <w:rPr>
          <w:spacing w:val="8"/>
          <w:sz w:val="19"/>
        </w:rPr>
        <w:t> </w:t>
      </w:r>
      <w:r>
        <w:rPr>
          <w:w w:val="95"/>
          <w:sz w:val="19"/>
        </w:rPr>
        <w:t>разошёлся</w:t>
      </w:r>
      <w:r>
        <w:rPr>
          <w:spacing w:val="8"/>
          <w:sz w:val="19"/>
        </w:rPr>
        <w:t> </w:t>
      </w:r>
      <w:r>
        <w:rPr>
          <w:w w:val="95"/>
          <w:sz w:val="19"/>
        </w:rPr>
        <w:t>по</w:t>
      </w:r>
      <w:r>
        <w:rPr>
          <w:spacing w:val="9"/>
          <w:sz w:val="19"/>
        </w:rPr>
        <w:t> </w:t>
      </w:r>
      <w:r>
        <w:rPr>
          <w:w w:val="95"/>
          <w:sz w:val="19"/>
        </w:rPr>
        <w:t>домам…</w:t>
      </w:r>
      <w:r>
        <w:rPr>
          <w:spacing w:val="8"/>
          <w:sz w:val="19"/>
        </w:rPr>
        <w:t> </w:t>
      </w:r>
      <w:r>
        <w:rPr>
          <w:w w:val="95"/>
          <w:sz w:val="19"/>
        </w:rPr>
        <w:t>Названный</w:t>
      </w:r>
      <w:r>
        <w:rPr>
          <w:spacing w:val="8"/>
          <w:sz w:val="19"/>
        </w:rPr>
        <w:t> </w:t>
      </w:r>
      <w:r>
        <w:rPr>
          <w:spacing w:val="-4"/>
          <w:w w:val="95"/>
          <w:sz w:val="19"/>
        </w:rPr>
        <w:t>царь</w:t>
      </w:r>
    </w:p>
    <w:p>
      <w:pPr>
        <w:spacing w:line="220" w:lineRule="auto" w:before="6"/>
        <w:ind w:left="793" w:right="791" w:firstLine="0"/>
        <w:jc w:val="both"/>
        <w:rPr>
          <w:sz w:val="19"/>
        </w:rPr>
      </w:pPr>
      <w:r>
        <w:rPr>
          <w:sz w:val="19"/>
        </w:rPr>
        <w:t>... пошёл в Кремль, в соборную церковь Пресвятой Богородицы, помолился и про- лил</w:t>
      </w:r>
      <w:r>
        <w:rPr>
          <w:spacing w:val="-14"/>
          <w:sz w:val="19"/>
        </w:rPr>
        <w:t> </w:t>
      </w:r>
      <w:r>
        <w:rPr>
          <w:sz w:val="19"/>
        </w:rPr>
        <w:t>слёзы</w:t>
      </w:r>
      <w:r>
        <w:rPr>
          <w:spacing w:val="-13"/>
          <w:sz w:val="19"/>
        </w:rPr>
        <w:t> </w:t>
      </w:r>
      <w:r>
        <w:rPr>
          <w:sz w:val="19"/>
        </w:rPr>
        <w:t>перед</w:t>
      </w:r>
      <w:r>
        <w:rPr>
          <w:spacing w:val="-13"/>
          <w:sz w:val="19"/>
        </w:rPr>
        <w:t> </w:t>
      </w:r>
      <w:r>
        <w:rPr>
          <w:sz w:val="19"/>
        </w:rPr>
        <w:t>чудотворной</w:t>
      </w:r>
      <w:r>
        <w:rPr>
          <w:spacing w:val="-13"/>
          <w:sz w:val="19"/>
        </w:rPr>
        <w:t> </w:t>
      </w:r>
      <w:r>
        <w:rPr>
          <w:sz w:val="19"/>
        </w:rPr>
        <w:t>иконой</w:t>
      </w:r>
      <w:r>
        <w:rPr>
          <w:spacing w:val="-13"/>
          <w:sz w:val="19"/>
        </w:rPr>
        <w:t> </w:t>
      </w:r>
      <w:r>
        <w:rPr>
          <w:sz w:val="19"/>
        </w:rPr>
        <w:t>Пресвятой</w:t>
      </w:r>
      <w:r>
        <w:rPr>
          <w:spacing w:val="-14"/>
          <w:sz w:val="19"/>
        </w:rPr>
        <w:t> </w:t>
      </w:r>
      <w:r>
        <w:rPr>
          <w:sz w:val="19"/>
        </w:rPr>
        <w:t>Богородицы</w:t>
      </w:r>
      <w:r>
        <w:rPr>
          <w:spacing w:val="-13"/>
          <w:sz w:val="19"/>
        </w:rPr>
        <w:t> </w:t>
      </w:r>
      <w:r>
        <w:rPr>
          <w:sz w:val="19"/>
        </w:rPr>
        <w:t>Владимирской.</w:t>
      </w:r>
      <w:r>
        <w:rPr>
          <w:spacing w:val="-13"/>
          <w:sz w:val="19"/>
        </w:rPr>
        <w:t> </w:t>
      </w:r>
      <w:r>
        <w:rPr>
          <w:sz w:val="19"/>
        </w:rPr>
        <w:t>Потом пошёл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царские</w:t>
      </w:r>
      <w:r>
        <w:rPr>
          <w:spacing w:val="-8"/>
          <w:sz w:val="19"/>
        </w:rPr>
        <w:t> </w:t>
      </w:r>
      <w:r>
        <w:rPr>
          <w:sz w:val="19"/>
        </w:rPr>
        <w:t>покои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стал</w:t>
      </w:r>
      <w:r>
        <w:rPr>
          <w:spacing w:val="-8"/>
          <w:sz w:val="19"/>
        </w:rPr>
        <w:t> </w:t>
      </w:r>
      <w:r>
        <w:rPr>
          <w:sz w:val="19"/>
        </w:rPr>
        <w:t>там</w:t>
      </w:r>
      <w:r>
        <w:rPr>
          <w:spacing w:val="-8"/>
          <w:sz w:val="19"/>
        </w:rPr>
        <w:t> </w:t>
      </w:r>
      <w:r>
        <w:rPr>
          <w:sz w:val="19"/>
        </w:rPr>
        <w:t>жить.</w:t>
      </w:r>
      <w:r>
        <w:rPr>
          <w:spacing w:val="-8"/>
          <w:sz w:val="19"/>
        </w:rPr>
        <w:t> </w:t>
      </w:r>
      <w:r>
        <w:rPr>
          <w:sz w:val="19"/>
        </w:rPr>
        <w:t>Бояре</w:t>
      </w:r>
      <w:r>
        <w:rPr>
          <w:spacing w:val="-8"/>
          <w:sz w:val="19"/>
        </w:rPr>
        <w:t> </w:t>
      </w:r>
      <w:r>
        <w:rPr>
          <w:sz w:val="19"/>
        </w:rPr>
        <w:t>же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все</w:t>
      </w:r>
      <w:r>
        <w:rPr>
          <w:spacing w:val="-8"/>
          <w:sz w:val="19"/>
        </w:rPr>
        <w:t> </w:t>
      </w:r>
      <w:r>
        <w:rPr>
          <w:sz w:val="19"/>
        </w:rPr>
        <w:t>вельможи</w:t>
      </w:r>
      <w:r>
        <w:rPr>
          <w:spacing w:val="-8"/>
          <w:sz w:val="19"/>
        </w:rPr>
        <w:t> </w:t>
      </w:r>
      <w:r>
        <w:rPr>
          <w:sz w:val="19"/>
        </w:rPr>
        <w:t>вместе</w:t>
      </w:r>
      <w:r>
        <w:rPr>
          <w:spacing w:val="-8"/>
          <w:sz w:val="19"/>
        </w:rPr>
        <w:t> </w:t>
      </w:r>
      <w:r>
        <w:rPr>
          <w:sz w:val="19"/>
        </w:rPr>
        <w:t>с</w:t>
      </w:r>
      <w:r>
        <w:rPr>
          <w:spacing w:val="-8"/>
          <w:sz w:val="19"/>
        </w:rPr>
        <w:t> </w:t>
      </w:r>
      <w:r>
        <w:rPr>
          <w:sz w:val="19"/>
        </w:rPr>
        <w:t>народом стали почитать его, как и прежних царей.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Царь … ростом мал, некрасив, очи имел подслеповатые, хорошо </w:t>
      </w:r>
      <w:r>
        <w:rPr>
          <w:sz w:val="19"/>
        </w:rPr>
        <w:t>образован, </w:t>
      </w:r>
      <w:r>
        <w:rPr>
          <w:w w:val="95"/>
          <w:sz w:val="19"/>
        </w:rPr>
        <w:t>умён, но очень скуп, упрям. Только тех любил, кто ему наговаривал на других. Их он встречал с радостным лицом и с удовольствием слушал. Интересовался колдовством,</w:t>
      </w:r>
      <w:r>
        <w:rPr>
          <w:spacing w:val="80"/>
          <w:sz w:val="19"/>
        </w:rPr>
        <w:t> </w:t>
      </w:r>
      <w:r>
        <w:rPr>
          <w:sz w:val="19"/>
        </w:rPr>
        <w:t>а о воинах своих не заботился.</w:t>
      </w: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11" w:lineRule="auto" w:before="114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Назовите имя, пропущенное в тексте. Укажите хронологические рамки </w:t>
      </w:r>
      <w:r>
        <w:rPr>
          <w:w w:val="95"/>
          <w:sz w:val="19"/>
        </w:rPr>
        <w:t>правления</w:t>
      </w:r>
      <w:r>
        <w:rPr>
          <w:w w:val="95"/>
          <w:sz w:val="19"/>
        </w:rPr>
        <w:t> </w:t>
      </w:r>
      <w:r>
        <w:rPr>
          <w:sz w:val="19"/>
        </w:rPr>
        <w:t>этого</w:t>
      </w:r>
      <w:r>
        <w:rPr>
          <w:spacing w:val="-15"/>
          <w:sz w:val="19"/>
        </w:rPr>
        <w:t> </w:t>
      </w:r>
      <w:r>
        <w:rPr>
          <w:sz w:val="19"/>
        </w:rPr>
        <w:t>деятеля.</w:t>
      </w:r>
      <w:r>
        <w:rPr>
          <w:spacing w:val="-14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"/>
          <w:sz w:val="19"/>
        </w:rPr>
        <w:t> </w:t>
      </w:r>
      <w:r>
        <w:rPr>
          <w:sz w:val="19"/>
        </w:rPr>
        <w:t>Каким</w:t>
      </w:r>
      <w:r>
        <w:rPr>
          <w:spacing w:val="-15"/>
          <w:sz w:val="19"/>
        </w:rPr>
        <w:t> </w:t>
      </w:r>
      <w:r>
        <w:rPr>
          <w:sz w:val="19"/>
        </w:rPr>
        <w:t>образом</w:t>
      </w:r>
      <w:r>
        <w:rPr>
          <w:spacing w:val="-14"/>
          <w:sz w:val="19"/>
        </w:rPr>
        <w:t> </w:t>
      </w:r>
      <w:r>
        <w:rPr>
          <w:sz w:val="19"/>
        </w:rPr>
        <w:t>он</w:t>
      </w:r>
      <w:r>
        <w:rPr>
          <w:spacing w:val="-15"/>
          <w:sz w:val="19"/>
        </w:rPr>
        <w:t> </w:t>
      </w:r>
      <w:r>
        <w:rPr>
          <w:sz w:val="19"/>
        </w:rPr>
        <w:t>оказался</w:t>
      </w:r>
      <w:r>
        <w:rPr>
          <w:spacing w:val="-14"/>
          <w:sz w:val="19"/>
        </w:rPr>
        <w:t> </w:t>
      </w:r>
      <w:r>
        <w:rPr>
          <w:sz w:val="19"/>
        </w:rPr>
        <w:t>на</w:t>
      </w:r>
      <w:r>
        <w:rPr>
          <w:spacing w:val="-15"/>
          <w:sz w:val="19"/>
        </w:rPr>
        <w:t> </w:t>
      </w:r>
      <w:r>
        <w:rPr>
          <w:sz w:val="19"/>
        </w:rPr>
        <w:t>российском</w:t>
      </w:r>
      <w:r>
        <w:rPr>
          <w:spacing w:val="-14"/>
          <w:sz w:val="19"/>
        </w:rPr>
        <w:t> </w:t>
      </w:r>
      <w:r>
        <w:rPr>
          <w:sz w:val="19"/>
        </w:rPr>
        <w:t>престоле?</w:t>
      </w:r>
      <w:r>
        <w:rPr>
          <w:spacing w:val="-15"/>
          <w:sz w:val="19"/>
        </w:rPr>
        <w:t> </w:t>
      </w:r>
      <w:r>
        <w:rPr>
          <w:sz w:val="19"/>
        </w:rPr>
        <w:t>Какие</w:t>
      </w:r>
      <w:r>
        <w:rPr>
          <w:spacing w:val="-14"/>
          <w:sz w:val="19"/>
        </w:rPr>
        <w:t> </w:t>
      </w:r>
      <w:r>
        <w:rPr>
          <w:sz w:val="19"/>
        </w:rPr>
        <w:t>собы- </w:t>
      </w:r>
      <w:r>
        <w:rPr>
          <w:w w:val="95"/>
          <w:sz w:val="19"/>
        </w:rPr>
        <w:t>тия предшествовали его воцарению? Как назывался документ, который он издал при </w:t>
      </w:r>
      <w:r>
        <w:rPr>
          <w:sz w:val="19"/>
        </w:rPr>
        <w:t>восшествии</w:t>
      </w:r>
      <w:r>
        <w:rPr>
          <w:spacing w:val="-7"/>
          <w:sz w:val="19"/>
        </w:rPr>
        <w:t> </w:t>
      </w:r>
      <w:r>
        <w:rPr>
          <w:sz w:val="19"/>
        </w:rPr>
        <w:t>на</w:t>
      </w:r>
      <w:r>
        <w:rPr>
          <w:spacing w:val="-7"/>
          <w:sz w:val="19"/>
        </w:rPr>
        <w:t> </w:t>
      </w:r>
      <w:r>
        <w:rPr>
          <w:sz w:val="19"/>
        </w:rPr>
        <w:t>престол?</w:t>
      </w:r>
      <w:r>
        <w:rPr>
          <w:spacing w:val="-7"/>
          <w:sz w:val="19"/>
        </w:rPr>
        <w:t> </w:t>
      </w:r>
      <w:r>
        <w:rPr>
          <w:rFonts w:ascii="Calibri" w:hAnsi="Calibri"/>
          <w:b/>
          <w:sz w:val="19"/>
        </w:rPr>
        <w:t>3.</w:t>
      </w:r>
      <w:r>
        <w:rPr>
          <w:rFonts w:ascii="Calibri" w:hAnsi="Calibri"/>
          <w:b/>
          <w:spacing w:val="9"/>
          <w:sz w:val="19"/>
        </w:rPr>
        <w:t> </w:t>
      </w:r>
      <w:r>
        <w:rPr>
          <w:sz w:val="19"/>
        </w:rPr>
        <w:t>Как</w:t>
      </w:r>
      <w:r>
        <w:rPr>
          <w:spacing w:val="-7"/>
          <w:sz w:val="19"/>
        </w:rPr>
        <w:t> </w:t>
      </w:r>
      <w:r>
        <w:rPr>
          <w:sz w:val="19"/>
        </w:rPr>
        <w:t>автор</w:t>
      </w:r>
      <w:r>
        <w:rPr>
          <w:spacing w:val="-7"/>
          <w:sz w:val="19"/>
        </w:rPr>
        <w:t> </w:t>
      </w:r>
      <w:r>
        <w:rPr>
          <w:sz w:val="19"/>
        </w:rPr>
        <w:t>«повести»</w:t>
      </w:r>
      <w:r>
        <w:rPr>
          <w:spacing w:val="-7"/>
          <w:sz w:val="19"/>
        </w:rPr>
        <w:t> </w:t>
      </w:r>
      <w:r>
        <w:rPr>
          <w:sz w:val="19"/>
        </w:rPr>
        <w:t>относится</w:t>
      </w:r>
      <w:r>
        <w:rPr>
          <w:spacing w:val="-7"/>
          <w:sz w:val="19"/>
        </w:rPr>
        <w:t> </w:t>
      </w:r>
      <w:r>
        <w:rPr>
          <w:sz w:val="19"/>
        </w:rPr>
        <w:t>к</w:t>
      </w:r>
      <w:r>
        <w:rPr>
          <w:spacing w:val="-7"/>
          <w:sz w:val="19"/>
        </w:rPr>
        <w:t> </w:t>
      </w:r>
      <w:r>
        <w:rPr>
          <w:sz w:val="19"/>
        </w:rPr>
        <w:t>этому</w:t>
      </w:r>
      <w:r>
        <w:rPr>
          <w:spacing w:val="-7"/>
          <w:sz w:val="19"/>
        </w:rPr>
        <w:t> </w:t>
      </w:r>
      <w:r>
        <w:rPr>
          <w:sz w:val="19"/>
        </w:rPr>
        <w:t>деятелю?</w:t>
      </w:r>
      <w:r>
        <w:rPr>
          <w:spacing w:val="-7"/>
          <w:sz w:val="19"/>
        </w:rPr>
        <w:t> </w:t>
      </w:r>
      <w:r>
        <w:rPr>
          <w:sz w:val="19"/>
        </w:rPr>
        <w:t>Аргу- ментируйте свой ответ с опорой на текст отрывка.</w:t>
      </w:r>
    </w:p>
    <w:p>
      <w:pPr>
        <w:pStyle w:val="Heading7"/>
        <w:tabs>
          <w:tab w:pos="8163" w:val="left" w:leader="none"/>
        </w:tabs>
        <w:spacing w:before="192"/>
      </w:pPr>
      <w:r>
        <w:rPr/>
        <w:pict>
          <v:group style="position:absolute;margin-left:151.402206pt;margin-top:14.639256pt;width:251.15pt;height:7.85pt;mso-position-horizontal-relative:page;mso-position-vertical-relative:paragraph;z-index:-21860864" id="docshapegroup1493" coordorigin="3028,293" coordsize="5023,157">
            <v:line style="position:absolute" from="3078,371" to="7956,371" stroked="true" strokeweight="1pt" strokecolor="#4495d1">
              <v:stroke dashstyle="dot"/>
            </v:line>
            <v:shape style="position:absolute;left:3028;top:360;width:4958;height:20" id="docshape1494" coordorigin="3028,361" coordsize="4958,20" path="m3048,371l3045,364,3038,361,3031,364,3028,371,3031,378,3038,381,3045,378,3048,371xm7986,371l7983,364,7976,361,7969,364,7966,371,7969,378,7976,381,7983,378,7986,371xe" filled="true" fillcolor="#4495d1" stroked="false">
              <v:path arrowok="t"/>
              <v:fill type="solid"/>
            </v:shape>
            <v:shape style="position:absolute;left:7966;top:292;width:84;height:157" id="docshape1495" coordorigin="7966,293" coordsize="84,157" path="m7966,293l7966,449,8050,371,7966,293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75"/>
        </w:rPr>
        <w:t>Работаем</w:t>
      </w:r>
      <w:r>
        <w:rPr>
          <w:color w:val="DB413F"/>
          <w:spacing w:val="19"/>
        </w:rPr>
        <w:t> </w:t>
      </w:r>
      <w:r>
        <w:rPr>
          <w:color w:val="DB413F"/>
          <w:w w:val="75"/>
        </w:rPr>
        <w:t>с</w:t>
      </w:r>
      <w:r>
        <w:rPr>
          <w:color w:val="DB413F"/>
          <w:spacing w:val="19"/>
        </w:rPr>
        <w:t> </w:t>
      </w:r>
      <w:r>
        <w:rPr>
          <w:color w:val="DB413F"/>
          <w:spacing w:val="-2"/>
          <w:w w:val="75"/>
        </w:rPr>
        <w:t>ПОНЯТИЯМИ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149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48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такое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Семибоярщина?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Дайте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определение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этого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понятия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запишите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те- традь. Проверьте себя по словарю в конце учебника.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596032;mso-wrap-distance-left:0;mso-wrap-distance-right:0" id="docshapegroup1496" coordorigin="731,168" coordsize="7719,728">
            <v:rect style="position:absolute;left:731;top:167;width:7719;height:728" id="docshape1497" filled="true" fillcolor="#000000" stroked="false">
              <v:fill opacity="19660f" type="solid"/>
            </v:rect>
            <v:rect style="position:absolute;left:793;top:230;width:7597;height:602" id="docshape1498" filled="true" fillcolor="#ffffff" stroked="false">
              <v:fill type="solid"/>
            </v:rect>
            <v:shape style="position:absolute;left:877;top:330;width:397;height:397" type="#_x0000_t75" id="docshape1499" stroked="false">
              <v:imagedata r:id="rId8" o:title=""/>
            </v:shape>
            <v:shape style="position:absolute;left:986;top:354;width:191;height:371" type="#_x0000_t202" id="docshape1500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1501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Heading3"/>
        <w:tabs>
          <w:tab w:pos="2165" w:val="left" w:leader="none"/>
        </w:tabs>
        <w:spacing w:before="224"/>
        <w:ind w:left="521"/>
      </w:pPr>
      <w:r>
        <w:rPr/>
        <w:pict>
          <v:group style="position:absolute;margin-left:0pt;margin-top:-37.193737pt;width:459.25pt;height:37.35pt;mso-position-horizontal-relative:page;mso-position-vertical-relative:paragraph;z-index:15864320" id="docshapegroup1502" coordorigin="0,-744" coordsize="9185,747">
            <v:shape style="position:absolute;left:0;top:-744;width:9185;height:747" type="#_x0000_t75" id="docshape1503" stroked="false">
              <v:imagedata r:id="rId6" o:title=""/>
            </v:shape>
            <v:shape style="position:absolute;left:0;top:-744;width:2;height:747" id="docshape1504" coordorigin="0,-744" coordsize="0,747" path="m0,-744l0,3,0,-744xe" filled="true" fillcolor="#e47b6a" stroked="false">
              <v:path arrowok="t"/>
              <v:fill type="solid"/>
            </v:shape>
            <v:shape style="position:absolute;left:8284;top:-334;width:393;height:272" type="#_x0000_t202" id="docshape1505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8"/>
                        <w:w w:val="120"/>
                        <w:sz w:val="22"/>
                      </w:rPr>
                      <w:t>125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9.077pt;margin-top:12.84227pt;width:61.95pt;height:28.8pt;mso-position-horizontal-relative:page;mso-position-vertical-relative:paragraph;z-index:-21858816" id="docshapegroup1506" coordorigin="782,257" coordsize="1239,576">
            <v:rect style="position:absolute;left:781;top:256;width:1239;height:576" id="docshape1507" filled="true" fillcolor="#000000" stroked="false">
              <v:fill opacity="19660f" type="solid"/>
            </v:rect>
            <v:shape style="position:absolute;left:805;top:276;width:1117;height:454" type="#_x0000_t202" id="docshape1508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25–26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group style="position:absolute;margin-left:0pt;margin-top:33.82217pt;width:459.25pt;height:493.05pt;mso-position-horizontal-relative:page;mso-position-vertical-relative:paragraph;z-index:-21858304" id="docshapegroup1509" coordorigin="0,676" coordsize="9185,9861">
            <v:rect style="position:absolute;left:0;top:2357;width:9185;height:8180" id="docshape1510" filled="true" fillcolor="#e6e7e8" stroked="false">
              <v:fill type="solid"/>
            </v:rect>
            <v:line style="position:absolute" from="590,752" to="590,8710" stroked="true" strokeweight="1.5pt" strokecolor="#4495d1">
              <v:stroke dashstyle="dot"/>
            </v:line>
            <v:shape style="position:absolute;left:574;top:676;width:30;height:8079" id="docshape1511" coordorigin="575,676" coordsize="30,8079" path="m605,8740l600,8730,590,8725,579,8730,575,8740,579,8751,590,8755,600,8751,605,8740xm605,691l600,681,590,676,579,681,575,691,579,702,590,706,600,702,605,691xe" filled="true" fillcolor="#4495d1" stroked="false">
              <v:path arrowok="t"/>
              <v:fill type="solid"/>
            </v:shape>
            <v:shape style="position:absolute;left:391;top:969;width:397;height:397" type="#_x0000_t75" id="docshape1512" stroked="false">
              <v:imagedata r:id="rId8" o:title=""/>
            </v:shape>
            <v:rect style="position:absolute;left:793;top:8813;width:3799;height:114" id="docshape1513" filled="true" fillcolor="#eeaf9f" stroked="false">
              <v:fill type="solid"/>
            </v:rect>
            <v:rect style="position:absolute;left:4592;top:8813;width:3799;height:114" id="docshape1514" filled="true" fillcolor="#b3ccea" stroked="false">
              <v:fill type="solid"/>
            </v:rect>
            <v:shape style="position:absolute;left:396;top:7580;width:397;height:397" type="#_x0000_t75" id="docshape1515" stroked="false">
              <v:imagedata r:id="rId292" o:title=""/>
            </v:shape>
            <v:shape style="position:absolute;left:396;top:8100;width:397;height:397" type="#_x0000_t75" id="docshape1516" stroked="false">
              <v:imagedata r:id="rId293" o:title=""/>
            </v:shape>
            <v:rect style="position:absolute;left:396;top:8609;width:418;height:418" id="docshape1517" filled="true" fillcolor="#000000" stroked="false">
              <v:fill opacity="19660f" type="solid"/>
            </v:rect>
            <v:shape style="position:absolute;left:396;top:8610;width:397;height:397" type="#_x0000_t75" id="docshape1518" stroked="false">
              <v:imagedata r:id="rId294" o:title=""/>
            </v:shape>
            <v:rect style="position:absolute;left:1605;top:6027;width:6099;height:1296" id="docshape1519" filled="true" fillcolor="#000000" stroked="false">
              <v:fill opacity="32768f" type="solid"/>
            </v:rect>
            <v:rect style="position:absolute;left:1668;top:6090;width:5974;height:1175" id="docshape1520" filled="true" fillcolor="#ffffff" stroked="false">
              <v:fill type="solid"/>
            </v:rect>
            <v:rect style="position:absolute;left:1605;top:1693;width:6099;height:4457" id="docshape1521" filled="true" fillcolor="#000000" stroked="false">
              <v:fill opacity="32768f" type="solid"/>
            </v:rect>
            <v:shape style="position:absolute;left:1679;top:1767;width:5952;height:4313" type="#_x0000_t75" id="docshape1522" stroked="false">
              <v:imagedata r:id="rId295" o:title=""/>
            </v:shape>
            <v:rect style="position:absolute;left:1678;top:1766;width:5954;height:4315" id="docshape1523" filled="false" stroked="true" strokeweight="1pt" strokecolor="#ffffff">
              <v:stroke dashstyle="solid"/>
            </v:rect>
            <w10:wrap type="none"/>
          </v:group>
        </w:pict>
      </w:r>
      <w:r>
        <w:rPr>
          <w:color w:val="DB413F"/>
          <w:spacing w:val="-10"/>
          <w:w w:val="8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75"/>
        </w:rPr>
        <w:t>Спасители</w:t>
      </w:r>
      <w:r>
        <w:rPr>
          <w:color w:val="DB413F"/>
          <w:spacing w:val="37"/>
          <w:w w:val="150"/>
        </w:rPr>
        <w:t> </w:t>
      </w:r>
      <w:r>
        <w:rPr>
          <w:color w:val="DB413F"/>
          <w:spacing w:val="8"/>
          <w:w w:val="85"/>
        </w:rPr>
        <w:t>Отечества</w:t>
      </w:r>
    </w:p>
    <w:p>
      <w:pPr>
        <w:pStyle w:val="Heading8"/>
        <w:spacing w:line="216" w:lineRule="auto" w:before="189"/>
        <w:ind w:left="2222"/>
        <w:jc w:val="both"/>
      </w:pPr>
      <w:r>
        <w:rPr/>
        <w:pict>
          <v:shape style="position:absolute;margin-left:24.9925pt;margin-top:12.879923pt;width:8.550pt;height:18.55pt;mso-position-horizontal-relative:page;mso-position-vertical-relative:paragraph;z-index:15865856" type="#_x0000_t202" id="docshape1524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Какие попытки предпринимались обществом в начале XVII в. для выхода России из политического кризиса и борьбы с ин- </w:t>
      </w:r>
      <w:r>
        <w:rPr>
          <w:spacing w:val="-2"/>
          <w:w w:val="110"/>
        </w:rPr>
        <w:t>тервентами?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"/>
        <w:rPr>
          <w:rFonts w:ascii="Calibri"/>
          <w:b/>
          <w:sz w:val="26"/>
        </w:rPr>
      </w:pPr>
      <w:r>
        <w:rPr/>
        <w:pict>
          <v:shape style="position:absolute;margin-left:83.414001pt;margin-top:17.294922pt;width:298.7pt;height:59.25pt;mso-position-horizontal-relative:page;mso-position-vertical-relative:paragraph;z-index:-15593984;mso-wrap-distance-left:0;mso-wrap-distance-right:0" type="#_x0000_t202" id="docshape1525" filled="false" stroked="false">
            <v:textbox inset="0,0,0,0">
              <w:txbxContent>
                <w:p>
                  <w:pPr>
                    <w:spacing w:line="220" w:lineRule="auto" w:before="161"/>
                    <w:ind w:left="113" w:right="1269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«В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Смутное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время».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С.</w:t>
                  </w:r>
                  <w:r>
                    <w:rPr>
                      <w:rFonts w:ascii="Trebuchet MS" w:hAnsi="Trebuchet MS"/>
                      <w:i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Иванов.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Картины по русской истории из издания И.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Кнебеля</w:t>
                  </w:r>
                </w:p>
                <w:p>
                  <w:pPr>
                    <w:spacing w:line="216" w:lineRule="auto" w:before="112"/>
                    <w:ind w:left="453" w:right="0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49"/>
                      <w:sz w:val="20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Какие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реалии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эпохи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Смутного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времени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вы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можете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указать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на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картине?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7"/>
        <w:rPr>
          <w:rFonts w:ascii="Calibri"/>
          <w:b/>
          <w:sz w:val="21"/>
        </w:rPr>
      </w:pPr>
    </w:p>
    <w:p>
      <w:pPr>
        <w:pStyle w:val="ListParagraph"/>
        <w:numPr>
          <w:ilvl w:val="0"/>
          <w:numId w:val="70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ополчение</w:t>
      </w:r>
      <w:r>
        <w:rPr>
          <w:spacing w:val="3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2"/>
          <w:position w:val="-2"/>
          <w:sz w:val="22"/>
        </w:rPr>
        <w:t> </w:t>
      </w:r>
      <w:r>
        <w:rPr>
          <w:spacing w:val="-2"/>
          <w:w w:val="95"/>
          <w:sz w:val="19"/>
        </w:rPr>
        <w:t>баррикада</w:t>
      </w:r>
    </w:p>
    <w:p>
      <w:pPr>
        <w:pStyle w:val="ListParagraph"/>
        <w:numPr>
          <w:ilvl w:val="0"/>
          <w:numId w:val="70"/>
        </w:numPr>
        <w:tabs>
          <w:tab w:pos="1059" w:val="left" w:leader="none"/>
        </w:tabs>
        <w:spacing w:line="240" w:lineRule="auto" w:before="233" w:after="0"/>
        <w:ind w:left="1058" w:right="0" w:hanging="152"/>
        <w:jc w:val="left"/>
        <w:rPr>
          <w:sz w:val="19"/>
        </w:rPr>
      </w:pPr>
      <w:r>
        <w:rPr>
          <w:spacing w:val="-2"/>
          <w:sz w:val="19"/>
        </w:rPr>
        <w:t>Кузьма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Минин</w:t>
      </w:r>
      <w:r>
        <w:rPr>
          <w:spacing w:val="-7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spacing w:val="-2"/>
          <w:sz w:val="19"/>
        </w:rPr>
        <w:t>Дмитрий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Пожарский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1762pt;width:379.85pt;height:80.650pt;mso-position-horizontal-relative:page;mso-position-vertical-relative:paragraph;z-index:-15593472;mso-wrap-distance-left:0;mso-wrap-distance-right:0" id="docshapegroup1526" coordorigin="794,64" coordsize="7597,1613">
            <v:shape style="position:absolute;left:4592;top:64;width:3799;height:1613" type="#_x0000_t202" id="docshape1527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71"/>
                      </w:numPr>
                      <w:tabs>
                        <w:tab w:pos="284" w:val="left" w:leader="none"/>
                      </w:tabs>
                      <w:spacing w:line="201" w:lineRule="auto" w:before="141"/>
                      <w:ind w:left="283" w:right="13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1609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перемирие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между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Испанией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и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Республикой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Соединённых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провин-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ций Нидерландов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1613" type="#_x0000_t202" id="docshape1528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72"/>
                      </w:numPr>
                      <w:tabs>
                        <w:tab w:pos="284" w:val="left" w:leader="none"/>
                      </w:tabs>
                      <w:spacing w:line="263" w:lineRule="exact" w:before="10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1611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Первое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ополчение</w:t>
                    </w:r>
                  </w:p>
                  <w:p>
                    <w:pPr>
                      <w:numPr>
                        <w:ilvl w:val="0"/>
                        <w:numId w:val="72"/>
                      </w:numPr>
                      <w:tabs>
                        <w:tab w:pos="284" w:val="left" w:leader="none"/>
                      </w:tabs>
                      <w:spacing w:line="257" w:lineRule="exact" w:before="0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1611–1612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Второе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ополчение</w:t>
                    </w:r>
                  </w:p>
                  <w:p>
                    <w:pPr>
                      <w:numPr>
                        <w:ilvl w:val="0"/>
                        <w:numId w:val="72"/>
                      </w:numPr>
                      <w:tabs>
                        <w:tab w:pos="284" w:val="left" w:leader="none"/>
                      </w:tabs>
                      <w:spacing w:line="204" w:lineRule="auto" w:before="25"/>
                      <w:ind w:left="283" w:right="18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28 октября (6 ноября) 1612 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 ка-</w:t>
                    </w:r>
                    <w:r>
                      <w:rPr>
                        <w:rFonts w:ascii="Tahoma" w:hAnsi="Tahoma"/>
                        <w:color w:val="000000"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питуляция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польского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гарнизона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Кремле, окончательное освобождение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Москвы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от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интервентов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headerReference w:type="default" r:id="rId291"/>
          <w:pgSz w:w="9190" w:h="12020"/>
          <w:pgMar w:header="0" w:footer="0" w:top="0" w:bottom="280" w:left="0" w:right="0"/>
        </w:sectPr>
      </w:pPr>
    </w:p>
    <w:p>
      <w:pPr>
        <w:pStyle w:val="BodyText"/>
        <w:spacing w:before="8"/>
        <w:rPr>
          <w:rFonts w:ascii="Tahoma"/>
          <w:sz w:val="10"/>
        </w:rPr>
      </w:pPr>
    </w:p>
    <w:p>
      <w:pPr>
        <w:pStyle w:val="BodyText"/>
        <w:spacing w:line="225" w:lineRule="auto" w:before="114"/>
        <w:ind w:left="793" w:right="791"/>
        <w:jc w:val="both"/>
      </w:pPr>
      <w:r>
        <w:rPr>
          <w:rFonts w:ascii="Calibri" w:hAnsi="Calibri"/>
          <w:b/>
          <w:color w:val="FFFFFF"/>
          <w:spacing w:val="63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63"/>
          <w:position w:val="1"/>
        </w:rPr>
        <w:t>  </w:t>
      </w:r>
      <w:r>
        <w:rPr>
          <w:rFonts w:ascii="Calibri" w:hAnsi="Calibri"/>
          <w:b/>
          <w:color w:val="DB413F"/>
        </w:rPr>
        <w:t>Гражданская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война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перерастает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в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войну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национально-освободитель- ную. </w:t>
      </w:r>
      <w:r>
        <w:rPr>
          <w:color w:val="000000"/>
        </w:rPr>
        <w:t>Надежды, что фигура королевича Владислава объединит враждующие стороны</w:t>
      </w:r>
      <w:r>
        <w:rPr>
          <w:color w:val="000000"/>
          <w:spacing w:val="-4"/>
        </w:rPr>
        <w:t> </w:t>
      </w:r>
      <w:r>
        <w:rPr>
          <w:color w:val="000000"/>
        </w:rPr>
        <w:t>и</w:t>
      </w:r>
      <w:r>
        <w:rPr>
          <w:color w:val="000000"/>
          <w:spacing w:val="-4"/>
        </w:rPr>
        <w:t> </w:t>
      </w:r>
      <w:r>
        <w:rPr>
          <w:color w:val="000000"/>
        </w:rPr>
        <w:t>положит</w:t>
      </w:r>
      <w:r>
        <w:rPr>
          <w:color w:val="000000"/>
          <w:spacing w:val="-4"/>
        </w:rPr>
        <w:t> </w:t>
      </w:r>
      <w:r>
        <w:rPr>
          <w:color w:val="000000"/>
        </w:rPr>
        <w:t>конец</w:t>
      </w:r>
      <w:r>
        <w:rPr>
          <w:color w:val="000000"/>
          <w:spacing w:val="-4"/>
        </w:rPr>
        <w:t> </w:t>
      </w:r>
      <w:r>
        <w:rPr>
          <w:color w:val="000000"/>
        </w:rPr>
        <w:t>Смуте,</w:t>
      </w:r>
      <w:r>
        <w:rPr>
          <w:color w:val="000000"/>
          <w:spacing w:val="-4"/>
        </w:rPr>
        <w:t> </w:t>
      </w:r>
      <w:r>
        <w:rPr>
          <w:color w:val="000000"/>
        </w:rPr>
        <w:t>не</w:t>
      </w:r>
      <w:r>
        <w:rPr>
          <w:color w:val="000000"/>
          <w:spacing w:val="-4"/>
        </w:rPr>
        <w:t> </w:t>
      </w:r>
      <w:r>
        <w:rPr>
          <w:color w:val="000000"/>
        </w:rPr>
        <w:t>оправдались.</w:t>
      </w:r>
      <w:r>
        <w:rPr>
          <w:color w:val="000000"/>
          <w:spacing w:val="-4"/>
        </w:rPr>
        <w:t> </w:t>
      </w:r>
      <w:r>
        <w:rPr>
          <w:color w:val="000000"/>
        </w:rPr>
        <w:t>Даже</w:t>
      </w:r>
      <w:r>
        <w:rPr>
          <w:color w:val="000000"/>
          <w:spacing w:val="-4"/>
        </w:rPr>
        <w:t> </w:t>
      </w:r>
      <w:r>
        <w:rPr>
          <w:color w:val="000000"/>
        </w:rPr>
        <w:t>гибель</w:t>
      </w:r>
      <w:r>
        <w:rPr>
          <w:color w:val="000000"/>
          <w:spacing w:val="-4"/>
        </w:rPr>
        <w:t> </w:t>
      </w:r>
      <w:r>
        <w:rPr>
          <w:color w:val="000000"/>
        </w:rPr>
        <w:t>Лжедмитрия</w:t>
      </w:r>
      <w:r>
        <w:rPr>
          <w:color w:val="000000"/>
          <w:spacing w:val="-4"/>
        </w:rPr>
        <w:t> </w:t>
      </w:r>
      <w:r>
        <w:rPr>
          <w:color w:val="000000"/>
        </w:rPr>
        <w:t>II в декабре 1610 г., убитого на охоте одним из своих сторонников, не принесла успокоения. Напротив, ситуация ещё более усугубилась. Польская сторона не собиралась исполнять условия заключённого договора. Сигизмунд III желал видеть в Русском государстве свою колонию, а себя — её правителем. Король не отпускал сына в Москву, не соглашался на его переход в православие, но жаловал</w:t>
      </w:r>
      <w:r>
        <w:rPr>
          <w:color w:val="000000"/>
          <w:spacing w:val="-3"/>
        </w:rPr>
        <w:t> </w:t>
      </w:r>
      <w:r>
        <w:rPr>
          <w:color w:val="000000"/>
        </w:rPr>
        <w:t>от</w:t>
      </w:r>
      <w:r>
        <w:rPr>
          <w:color w:val="000000"/>
          <w:spacing w:val="-3"/>
        </w:rPr>
        <w:t> </w:t>
      </w:r>
      <w:r>
        <w:rPr>
          <w:color w:val="000000"/>
        </w:rPr>
        <w:t>своего</w:t>
      </w:r>
      <w:r>
        <w:rPr>
          <w:color w:val="000000"/>
          <w:spacing w:val="-3"/>
        </w:rPr>
        <w:t> </w:t>
      </w:r>
      <w:r>
        <w:rPr>
          <w:color w:val="000000"/>
        </w:rPr>
        <w:t>имени</w:t>
      </w:r>
      <w:r>
        <w:rPr>
          <w:color w:val="000000"/>
          <w:spacing w:val="-3"/>
        </w:rPr>
        <w:t> </w:t>
      </w:r>
      <w:r>
        <w:rPr>
          <w:color w:val="000000"/>
        </w:rPr>
        <w:t>земли</w:t>
      </w:r>
      <w:r>
        <w:rPr>
          <w:color w:val="000000"/>
          <w:spacing w:val="-3"/>
        </w:rPr>
        <w:t> </w:t>
      </w:r>
      <w:r>
        <w:rPr>
          <w:color w:val="000000"/>
        </w:rPr>
        <w:t>и</w:t>
      </w:r>
      <w:r>
        <w:rPr>
          <w:color w:val="000000"/>
          <w:spacing w:val="-3"/>
        </w:rPr>
        <w:t> </w:t>
      </w:r>
      <w:r>
        <w:rPr>
          <w:color w:val="000000"/>
        </w:rPr>
        <w:t>чины.</w:t>
      </w:r>
      <w:r>
        <w:rPr>
          <w:color w:val="000000"/>
          <w:spacing w:val="-3"/>
        </w:rPr>
        <w:t> </w:t>
      </w:r>
      <w:r>
        <w:rPr>
          <w:color w:val="000000"/>
        </w:rPr>
        <w:t>Осада</w:t>
      </w:r>
      <w:r>
        <w:rPr>
          <w:color w:val="000000"/>
          <w:spacing w:val="-3"/>
        </w:rPr>
        <w:t> </w:t>
      </w:r>
      <w:r>
        <w:rPr>
          <w:color w:val="000000"/>
        </w:rPr>
        <w:t>Смоленска</w:t>
      </w:r>
      <w:r>
        <w:rPr>
          <w:color w:val="000000"/>
          <w:spacing w:val="-3"/>
        </w:rPr>
        <w:t> </w:t>
      </w:r>
      <w:r>
        <w:rPr>
          <w:color w:val="000000"/>
        </w:rPr>
        <w:t>продолжалась.</w:t>
      </w:r>
      <w:r>
        <w:rPr>
          <w:color w:val="000000"/>
          <w:spacing w:val="-3"/>
        </w:rPr>
        <w:t> </w:t>
      </w:r>
      <w:r>
        <w:rPr>
          <w:color w:val="000000"/>
        </w:rPr>
        <w:t>Пол- новластным хозяином положения в Москве стал Александр Гонсевский, воз- главивший после отъезда Жолкевского польский гарнизон.</w:t>
      </w:r>
    </w:p>
    <w:p>
      <w:pPr>
        <w:pStyle w:val="BodyText"/>
        <w:spacing w:line="228" w:lineRule="auto"/>
        <w:ind w:left="793" w:right="790" w:firstLine="340"/>
        <w:jc w:val="both"/>
      </w:pPr>
      <w:r>
        <w:rPr/>
        <w:t>Переговоры Великого посольства с Сигизмундом III под Смоленском</w:t>
      </w:r>
      <w:r>
        <w:rPr>
          <w:spacing w:val="40"/>
        </w:rPr>
        <w:t> </w:t>
      </w:r>
      <w:r>
        <w:rPr>
          <w:w w:val="95"/>
        </w:rPr>
        <w:t>зашли в тупик. Великие послы отказались изменить условия приглашения Вла- </w:t>
      </w:r>
      <w:r>
        <w:rPr/>
        <w:t>дислава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русский</w:t>
      </w:r>
      <w:r>
        <w:rPr>
          <w:spacing w:val="-5"/>
        </w:rPr>
        <w:t> </w:t>
      </w:r>
      <w:r>
        <w:rPr/>
        <w:t>трон.</w:t>
      </w:r>
      <w:r>
        <w:rPr>
          <w:spacing w:val="-5"/>
        </w:rPr>
        <w:t> </w:t>
      </w:r>
      <w:r>
        <w:rPr/>
        <w:t>Они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стали</w:t>
      </w:r>
      <w:r>
        <w:rPr>
          <w:spacing w:val="-5"/>
        </w:rPr>
        <w:t> </w:t>
      </w:r>
      <w:r>
        <w:rPr/>
        <w:t>призывать</w:t>
      </w:r>
      <w:r>
        <w:rPr>
          <w:spacing w:val="-5"/>
        </w:rPr>
        <w:t> </w:t>
      </w:r>
      <w:r>
        <w:rPr/>
        <w:t>смолян</w:t>
      </w:r>
      <w:r>
        <w:rPr>
          <w:spacing w:val="-5"/>
        </w:rPr>
        <w:t> </w:t>
      </w:r>
      <w:r>
        <w:rPr/>
        <w:t>открыть</w:t>
      </w:r>
      <w:r>
        <w:rPr>
          <w:spacing w:val="-5"/>
        </w:rPr>
        <w:t> </w:t>
      </w:r>
      <w:r>
        <w:rPr/>
        <w:t>перед</w:t>
      </w:r>
      <w:r>
        <w:rPr>
          <w:spacing w:val="-5"/>
        </w:rPr>
        <w:t> </w:t>
      </w:r>
      <w:r>
        <w:rPr/>
        <w:t>коро- лём ворота города. В итоге послов взяли под стражу и отправили в Польшу. Современники нашли объяснение поведению Сигизмунда: он сам метил на царский престол.</w:t>
      </w:r>
    </w:p>
    <w:p>
      <w:pPr>
        <w:pStyle w:val="BodyText"/>
        <w:spacing w:line="228" w:lineRule="auto"/>
        <w:ind w:left="793" w:right="791" w:firstLine="340"/>
        <w:jc w:val="both"/>
      </w:pPr>
      <w:r>
        <w:rPr/>
        <w:t>С началом осады Смоленска поляками и оккупации Новгородской земли шведами характер Смуты изменился. Социальное противостояние отошло </w:t>
      </w:r>
      <w:r>
        <w:rPr/>
        <w:t>на второй план перед необходимостью борьбы за сохранение национальной неза- висимости.</w:t>
      </w:r>
      <w:r>
        <w:rPr>
          <w:spacing w:val="-6"/>
        </w:rPr>
        <w:t> </w:t>
      </w:r>
      <w:r>
        <w:rPr/>
        <w:t>Русские</w:t>
      </w:r>
      <w:r>
        <w:rPr>
          <w:spacing w:val="-6"/>
        </w:rPr>
        <w:t> </w:t>
      </w:r>
      <w:r>
        <w:rPr/>
        <w:t>люди</w:t>
      </w:r>
      <w:r>
        <w:rPr>
          <w:spacing w:val="-6"/>
        </w:rPr>
        <w:t> </w:t>
      </w:r>
      <w:r>
        <w:rPr/>
        <w:t>осознали</w:t>
      </w:r>
      <w:r>
        <w:rPr>
          <w:spacing w:val="-6"/>
        </w:rPr>
        <w:t> </w:t>
      </w:r>
      <w:r>
        <w:rPr/>
        <w:t>угрозу</w:t>
      </w:r>
      <w:r>
        <w:rPr>
          <w:spacing w:val="-6"/>
        </w:rPr>
        <w:t> </w:t>
      </w:r>
      <w:r>
        <w:rPr/>
        <w:t>Отечеству.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трудное</w:t>
      </w:r>
      <w:r>
        <w:rPr>
          <w:spacing w:val="-6"/>
        </w:rPr>
        <w:t> </w:t>
      </w:r>
      <w:r>
        <w:rPr/>
        <w:t>«безгосударное время» утверждалось понимание того, что Россия — это не только вотчина царей, но и общее национальное достояние, земля, за сохранение и возрожде- ние которой необходимо бороться всем миром. С призывом встать на защиту веры выступил патриарх Гермоген. Он освободил православных от присяги </w:t>
      </w:r>
      <w:r>
        <w:rPr>
          <w:w w:val="95"/>
        </w:rPr>
        <w:t>Владиславу. Этот поступок требовал немалого мужества: ведь патриарх призвал</w:t>
      </w:r>
      <w:r>
        <w:rPr>
          <w:spacing w:val="80"/>
        </w:rPr>
        <w:t> </w:t>
      </w:r>
      <w:r>
        <w:rPr/>
        <w:t>к борьбе с польскими захватчиками и их ставленниками, причём призыв зву- чал из Кремля, в котором заправляли интервенты.</w:t>
      </w:r>
    </w:p>
    <w:p>
      <w:pPr>
        <w:pStyle w:val="BodyText"/>
        <w:spacing w:line="225" w:lineRule="auto"/>
        <w:ind w:left="793" w:right="791" w:firstLine="340"/>
        <w:jc w:val="both"/>
      </w:pPr>
      <w:r>
        <w:rPr>
          <w:spacing w:val="-2"/>
        </w:rPr>
        <w:t>Героическая почти двухлетняя оборона Смоленска (1609–1611), возглавляе- </w:t>
      </w:r>
      <w:r>
        <w:rPr/>
        <w:t>мая воеводой Михаилом Шеиным</w:t>
      </w:r>
      <w:r>
        <w:rPr>
          <w:rFonts w:ascii="Book Antiqua" w:hAnsi="Book Antiqua"/>
          <w:i/>
        </w:rPr>
        <w:t>, </w:t>
      </w:r>
      <w:r>
        <w:rPr/>
        <w:t>сыграла огромную роль в деле националь- ного</w:t>
      </w:r>
      <w:r>
        <w:rPr>
          <w:spacing w:val="-1"/>
        </w:rPr>
        <w:t> </w:t>
      </w:r>
      <w:r>
        <w:rPr/>
        <w:t>сплочения</w:t>
      </w:r>
      <w:r>
        <w:rPr>
          <w:spacing w:val="-1"/>
        </w:rPr>
        <w:t> </w:t>
      </w:r>
      <w:r>
        <w:rPr/>
        <w:t>страны.</w:t>
      </w:r>
      <w:r>
        <w:rPr>
          <w:spacing w:val="-1"/>
        </w:rPr>
        <w:t> </w:t>
      </w:r>
      <w:r>
        <w:rPr/>
        <w:t>Город</w:t>
      </w:r>
      <w:r>
        <w:rPr>
          <w:spacing w:val="-1"/>
        </w:rPr>
        <w:t> </w:t>
      </w:r>
      <w:r>
        <w:rPr/>
        <w:t>сковывал</w:t>
      </w:r>
      <w:r>
        <w:rPr>
          <w:spacing w:val="-1"/>
        </w:rPr>
        <w:t> </w:t>
      </w:r>
      <w:r>
        <w:rPr/>
        <w:t>основные</w:t>
      </w:r>
      <w:r>
        <w:rPr>
          <w:spacing w:val="-1"/>
        </w:rPr>
        <w:t> </w:t>
      </w:r>
      <w:r>
        <w:rPr/>
        <w:t>силы</w:t>
      </w:r>
      <w:r>
        <w:rPr>
          <w:spacing w:val="-1"/>
        </w:rPr>
        <w:t> </w:t>
      </w:r>
      <w:r>
        <w:rPr/>
        <w:t>Сигизмунда,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позво- ляя королю продвинуться вглубь Русского государства. Крепостные стены, возведённые</w:t>
      </w:r>
      <w:r>
        <w:rPr>
          <w:spacing w:val="-6"/>
        </w:rPr>
        <w:t> </w:t>
      </w:r>
      <w:r>
        <w:rPr/>
        <w:t>незадолго</w:t>
      </w:r>
      <w:r>
        <w:rPr>
          <w:spacing w:val="-6"/>
        </w:rPr>
        <w:t> </w:t>
      </w:r>
      <w:r>
        <w:rPr/>
        <w:t>до</w:t>
      </w:r>
      <w:r>
        <w:rPr>
          <w:spacing w:val="-6"/>
        </w:rPr>
        <w:t> </w:t>
      </w:r>
      <w:r>
        <w:rPr/>
        <w:t>Смуты</w:t>
      </w:r>
      <w:r>
        <w:rPr>
          <w:spacing w:val="-6"/>
        </w:rPr>
        <w:t> </w:t>
      </w:r>
      <w:r>
        <w:rPr/>
        <w:t>русским</w:t>
      </w:r>
      <w:r>
        <w:rPr>
          <w:spacing w:val="-6"/>
        </w:rPr>
        <w:t> </w:t>
      </w:r>
      <w:r>
        <w:rPr/>
        <w:t>архитектором</w:t>
      </w:r>
      <w:r>
        <w:rPr>
          <w:spacing w:val="-6"/>
        </w:rPr>
        <w:t> </w:t>
      </w:r>
      <w:r>
        <w:rPr/>
        <w:t>Федором</w:t>
      </w:r>
      <w:r>
        <w:rPr>
          <w:spacing w:val="-6"/>
        </w:rPr>
        <w:t> </w:t>
      </w:r>
      <w:r>
        <w:rPr/>
        <w:t>Конём,</w:t>
      </w:r>
      <w:r>
        <w:rPr>
          <w:spacing w:val="-6"/>
        </w:rPr>
        <w:t> </w:t>
      </w:r>
      <w:r>
        <w:rPr/>
        <w:t>были на то время одними из самых мощных в мире. На все требования сдаться гар- низон отвечал отказом. Но число защитников таяло, а к осаждавшим, наобо- рот,</w:t>
      </w:r>
      <w:r>
        <w:rPr>
          <w:spacing w:val="-1"/>
        </w:rPr>
        <w:t> </w:t>
      </w:r>
      <w:r>
        <w:rPr/>
        <w:t>прибывали</w:t>
      </w:r>
      <w:r>
        <w:rPr>
          <w:spacing w:val="-1"/>
        </w:rPr>
        <w:t> </w:t>
      </w:r>
      <w:r>
        <w:rPr/>
        <w:t>подкрепления.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когда</w:t>
      </w:r>
      <w:r>
        <w:rPr>
          <w:spacing w:val="-1"/>
        </w:rPr>
        <w:t> </w:t>
      </w:r>
      <w:r>
        <w:rPr/>
        <w:t>начался</w:t>
      </w:r>
      <w:r>
        <w:rPr>
          <w:spacing w:val="-1"/>
        </w:rPr>
        <w:t> </w:t>
      </w:r>
      <w:r>
        <w:rPr/>
        <w:t>решающий</w:t>
      </w:r>
      <w:r>
        <w:rPr>
          <w:spacing w:val="-1"/>
        </w:rPr>
        <w:t> </w:t>
      </w:r>
      <w:r>
        <w:rPr/>
        <w:t>штурм,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гарнизо- на попросту не хватило ратников, чтобы выставить их на все стены. К тому же предатель подсказал полякам слабый участок стены, и они смогли осадными орудиями сделать в ней пролом.</w:t>
      </w:r>
    </w:p>
    <w:p>
      <w:pPr>
        <w:pStyle w:val="BodyText"/>
        <w:spacing w:line="228" w:lineRule="auto" w:before="3"/>
        <w:ind w:left="793" w:right="791" w:firstLine="340"/>
        <w:jc w:val="both"/>
      </w:pPr>
      <w:r>
        <w:rPr/>
        <w:t>Воевода Шеин вместе с семьёй и небольшим отрядом заперся в одной из башен и продолжал отчаянное сопротивление. По воспоминаниям поляков, русский полководец лично убил до десяти немецких наёмников и собирался принять смерть в бою, но под уговорами жены и детей согласился выйти из башни.</w:t>
      </w:r>
      <w:r>
        <w:rPr>
          <w:spacing w:val="-1"/>
        </w:rPr>
        <w:t> </w:t>
      </w:r>
      <w:r>
        <w:rPr/>
        <w:t>Король</w:t>
      </w:r>
      <w:r>
        <w:rPr>
          <w:spacing w:val="-1"/>
        </w:rPr>
        <w:t> </w:t>
      </w:r>
      <w:r>
        <w:rPr/>
        <w:t>Сигизмунд,</w:t>
      </w:r>
      <w:r>
        <w:rPr>
          <w:spacing w:val="-1"/>
        </w:rPr>
        <w:t> </w:t>
      </w:r>
      <w:r>
        <w:rPr/>
        <w:t>взбешённый</w:t>
      </w:r>
      <w:r>
        <w:rPr>
          <w:spacing w:val="-1"/>
        </w:rPr>
        <w:t> </w:t>
      </w:r>
      <w:r>
        <w:rPr/>
        <w:t>длительной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кровопролитной</w:t>
      </w:r>
      <w:r>
        <w:rPr>
          <w:spacing w:val="-1"/>
        </w:rPr>
        <w:t> </w:t>
      </w:r>
      <w:r>
        <w:rPr/>
        <w:t>осадой города, приказал подвергнуть Шеина жестоким пыткам.</w:t>
      </w:r>
    </w:p>
    <w:p>
      <w:pPr>
        <w:spacing w:after="0" w:line="228" w:lineRule="auto"/>
        <w:jc w:val="both"/>
        <w:sectPr>
          <w:headerReference w:type="even" r:id="rId296"/>
          <w:headerReference w:type="default" r:id="rId297"/>
          <w:pgSz w:w="9190" w:h="12020"/>
          <w:pgMar w:header="0" w:footer="0" w:top="740" w:bottom="280" w:left="0" w:right="0"/>
          <w:pgNumType w:start="12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6"/>
        </w:rPr>
      </w:pPr>
    </w:p>
    <w:p>
      <w:pPr>
        <w:spacing w:after="0"/>
        <w:rPr>
          <w:sz w:val="26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spacing w:line="218" w:lineRule="auto" w:before="158"/>
        <w:ind w:left="1275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2"/>
          <w:w w:val="115"/>
          <w:sz w:val="19"/>
        </w:rPr>
        <w:t>«Патриарх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Гермоген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отказывает </w:t>
      </w:r>
      <w:r>
        <w:rPr>
          <w:rFonts w:ascii="Calibri" w:hAnsi="Calibri"/>
          <w:b/>
          <w:w w:val="115"/>
          <w:sz w:val="19"/>
        </w:rPr>
        <w:t>полякам подписать грамоту».</w:t>
      </w:r>
    </w:p>
    <w:p>
      <w:pPr>
        <w:spacing w:line="228" w:lineRule="auto" w:before="0"/>
        <w:ind w:left="1275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Художник П. Чистяков. </w:t>
      </w:r>
      <w:r>
        <w:rPr>
          <w:rFonts w:ascii="Trebuchet MS" w:hAnsi="Trebuchet MS"/>
          <w:i/>
          <w:w w:val="95"/>
          <w:sz w:val="19"/>
        </w:rPr>
        <w:t>Санкт-Петер-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бург, Музей Академии художеств</w:t>
      </w:r>
    </w:p>
    <w:p>
      <w:pPr>
        <w:spacing w:line="218" w:lineRule="auto" w:before="119"/>
        <w:ind w:left="1275" w:right="927" w:firstLine="0"/>
        <w:jc w:val="both"/>
        <w:rPr>
          <w:rFonts w:ascii="Calibri" w:hAnsi="Calibri"/>
          <w:b/>
          <w:sz w:val="19"/>
        </w:rPr>
      </w:pPr>
      <w:r>
        <w:rPr/>
        <w:br w:type="column"/>
      </w:r>
      <w:r>
        <w:rPr>
          <w:rFonts w:ascii="Calibri" w:hAnsi="Calibri"/>
          <w:b/>
          <w:spacing w:val="-2"/>
          <w:w w:val="115"/>
          <w:sz w:val="19"/>
        </w:rPr>
        <w:t>Памятник</w:t>
      </w:r>
      <w:r>
        <w:rPr>
          <w:rFonts w:ascii="Calibri" w:hAnsi="Calibri"/>
          <w:b/>
          <w:spacing w:val="-11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патриарху Гермогену.</w:t>
      </w:r>
    </w:p>
    <w:p>
      <w:pPr>
        <w:spacing w:line="228" w:lineRule="auto" w:before="0"/>
        <w:ind w:left="1275" w:right="961" w:firstLine="0"/>
        <w:jc w:val="both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176.458344pt;width:385.2pt;height:248.65pt;mso-position-horizontal-relative:page;mso-position-vertical-relative:paragraph;z-index:-21857280" id="docshapegroup1536" coordorigin="731,-3529" coordsize="7704,4973">
            <v:rect style="position:absolute;left:731;top:-933;width:7704;height:2376" id="docshape1537" filled="true" fillcolor="#000000" stroked="false">
              <v:fill opacity="32768f" type="solid"/>
            </v:rect>
            <v:rect style="position:absolute;left:793;top:-870;width:7580;height:2249" id="docshape1538" filled="true" fillcolor="#ffffff" stroked="false">
              <v:fill type="solid"/>
            </v:rect>
            <v:rect style="position:absolute;left:1214;top:-3530;width:4054;height:3269" id="docshape1539" filled="true" fillcolor="#000000" stroked="false">
              <v:fill opacity="32768f" type="solid"/>
            </v:rect>
            <v:shape style="position:absolute;left:1287;top:-3457;width:3911;height:3124" type="#_x0000_t75" id="docshape1540" stroked="false">
              <v:imagedata r:id="rId298" o:title=""/>
            </v:shape>
            <v:rect style="position:absolute;left:1287;top:-3457;width:3911;height:3127" id="docshape1541" filled="false" stroked="true" strokeweight="1pt" strokecolor="#ffffff">
              <v:stroke dashstyle="solid"/>
            </v:rect>
            <v:rect style="position:absolute;left:6244;top:-3530;width:1865;height:2916" id="docshape1542" filled="true" fillcolor="#000000" stroked="false">
              <v:fill opacity="32768f" type="solid"/>
            </v:rect>
            <v:shape style="position:absolute;left:6317;top:-3457;width:1724;height:2775" type="#_x0000_t75" id="docshape1543" stroked="false">
              <v:imagedata r:id="rId299" o:title=""/>
            </v:shape>
            <v:rect style="position:absolute;left:6316;top:-3457;width:1724;height:2775" id="docshape1544" filled="false" stroked="true" strokeweight="1.0pt" strokecolor="#ffffff">
              <v:stroke dashstyle="solid"/>
            </v:rect>
            <w10:wrap type="none"/>
          </v:group>
        </w:pict>
      </w:r>
      <w:r>
        <w:rPr>
          <w:rFonts w:ascii="Trebuchet MS" w:hAnsi="Trebuchet MS"/>
          <w:i/>
          <w:sz w:val="19"/>
        </w:rPr>
        <w:t>Скульптор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С.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Щерба-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ков.</w:t>
      </w:r>
      <w:r>
        <w:rPr>
          <w:rFonts w:ascii="Trebuchet MS" w:hAnsi="Trebuchet MS"/>
          <w:i/>
          <w:spacing w:val="-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Москва,</w:t>
      </w:r>
      <w:r>
        <w:rPr>
          <w:rFonts w:ascii="Trebuchet MS" w:hAnsi="Trebuchet MS"/>
          <w:i/>
          <w:spacing w:val="-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Алексан- </w:t>
      </w:r>
      <w:r>
        <w:rPr>
          <w:rFonts w:ascii="Trebuchet MS" w:hAnsi="Trebuchet MS"/>
          <w:i/>
          <w:sz w:val="19"/>
        </w:rPr>
        <w:t>дровский сад</w:t>
      </w:r>
    </w:p>
    <w:p>
      <w:pPr>
        <w:spacing w:after="0" w:line="228" w:lineRule="auto"/>
        <w:jc w:val="both"/>
        <w:rPr>
          <w:rFonts w:ascii="Trebuchet MS" w:hAnsi="Trebuchet MS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4662" w:space="370"/>
            <w:col w:w="4158"/>
          </w:cols>
        </w:sectPr>
      </w:pPr>
    </w:p>
    <w:p>
      <w:pPr>
        <w:spacing w:line="216" w:lineRule="auto" w:before="155"/>
        <w:ind w:left="1247" w:right="791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47"/>
          <w:sz w:val="20"/>
        </w:rPr>
        <w:t> </w:t>
      </w:r>
      <w:r>
        <w:rPr>
          <w:rFonts w:ascii="Tahoma" w:hAnsi="Tahoma"/>
          <w:sz w:val="19"/>
        </w:rPr>
        <w:t>Какое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событие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изображено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картине?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поляки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боялись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патриарха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Гер- могена? Какие призывы он распространял? К чему это привело?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9"/>
        <w:rPr>
          <w:rFonts w:ascii="Tahoma"/>
          <w:sz w:val="23"/>
        </w:rPr>
      </w:pPr>
    </w:p>
    <w:p>
      <w:pPr>
        <w:pStyle w:val="BodyText"/>
        <w:spacing w:line="223" w:lineRule="auto" w:before="111"/>
        <w:ind w:left="799" w:right="785" w:firstLine="340"/>
        <w:jc w:val="both"/>
      </w:pPr>
      <w:r>
        <w:rPr/>
        <w:t>Православная вера стала знаменем освободительной борьбы. Но чтобы прекратить Смуту, нужна была ещё и сила, способная организовать сопротив- ление и обеспечить его материально. Эта сила вскоре нашлась. Ею стали зем- ские люди (земщина) с их традициями самоуправления. Патриотически настроенные земства стали переписываться между собой. «Ради Бога, — взы- вали</w:t>
      </w:r>
      <w:r>
        <w:rPr>
          <w:spacing w:val="-2"/>
        </w:rPr>
        <w:t> </w:t>
      </w:r>
      <w:r>
        <w:rPr/>
        <w:t>патриоты,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будьте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нами</w:t>
      </w:r>
      <w:r>
        <w:rPr>
          <w:spacing w:val="-2"/>
        </w:rPr>
        <w:t> </w:t>
      </w:r>
      <w:r>
        <w:rPr/>
        <w:t>заодно</w:t>
      </w:r>
      <w:r>
        <w:rPr>
          <w:spacing w:val="-2"/>
        </w:rPr>
        <w:t> </w:t>
      </w:r>
      <w:r>
        <w:rPr/>
        <w:t>против</w:t>
      </w:r>
      <w:r>
        <w:rPr>
          <w:spacing w:val="-2"/>
        </w:rPr>
        <w:t> </w:t>
      </w:r>
      <w:r>
        <w:rPr/>
        <w:t>врагов</w:t>
      </w:r>
      <w:r>
        <w:rPr>
          <w:spacing w:val="-2"/>
        </w:rPr>
        <w:t> </w:t>
      </w:r>
      <w:r>
        <w:rPr/>
        <w:t>наших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ваших,</w:t>
      </w:r>
      <w:r>
        <w:rPr>
          <w:spacing w:val="-2"/>
        </w:rPr>
        <w:t> </w:t>
      </w:r>
      <w:r>
        <w:rPr/>
        <w:t>общих. У</w:t>
      </w:r>
      <w:r>
        <w:rPr>
          <w:spacing w:val="-5"/>
        </w:rPr>
        <w:t> </w:t>
      </w:r>
      <w:r>
        <w:rPr/>
        <w:t>нас</w:t>
      </w:r>
      <w:r>
        <w:rPr>
          <w:spacing w:val="-5"/>
        </w:rPr>
        <w:t> </w:t>
      </w:r>
      <w:r>
        <w:rPr/>
        <w:t>корень</w:t>
      </w:r>
      <w:r>
        <w:rPr>
          <w:spacing w:val="-5"/>
        </w:rPr>
        <w:t> </w:t>
      </w:r>
      <w:r>
        <w:rPr/>
        <w:t>царства,</w:t>
      </w:r>
      <w:r>
        <w:rPr>
          <w:spacing w:val="-5"/>
        </w:rPr>
        <w:t> </w:t>
      </w:r>
      <w:r>
        <w:rPr/>
        <w:t>здесь</w:t>
      </w:r>
      <w:r>
        <w:rPr>
          <w:spacing w:val="-5"/>
        </w:rPr>
        <w:t> </w:t>
      </w:r>
      <w:r>
        <w:rPr/>
        <w:t>образ</w:t>
      </w:r>
      <w:r>
        <w:rPr>
          <w:spacing w:val="-5"/>
        </w:rPr>
        <w:t> </w:t>
      </w:r>
      <w:r>
        <w:rPr/>
        <w:t>Божией</w:t>
      </w:r>
      <w:r>
        <w:rPr>
          <w:spacing w:val="-5"/>
        </w:rPr>
        <w:t> </w:t>
      </w:r>
      <w:r>
        <w:rPr/>
        <w:t>Матери,</w:t>
      </w:r>
      <w:r>
        <w:rPr>
          <w:spacing w:val="-5"/>
        </w:rPr>
        <w:t> </w:t>
      </w:r>
      <w:r>
        <w:rPr/>
        <w:t>вечной</w:t>
      </w:r>
      <w:r>
        <w:rPr>
          <w:spacing w:val="-5"/>
        </w:rPr>
        <w:t> </w:t>
      </w:r>
      <w:r>
        <w:rPr/>
        <w:t>заступницы</w:t>
      </w:r>
      <w:r>
        <w:rPr>
          <w:spacing w:val="-5"/>
        </w:rPr>
        <w:t> </w:t>
      </w:r>
      <w:r>
        <w:rPr/>
        <w:t>христи- ан... Или вам, православным христианам, всё это нипочём?»</w:t>
      </w:r>
    </w:p>
    <w:p>
      <w:pPr>
        <w:pStyle w:val="BodyText"/>
        <w:spacing w:line="223" w:lineRule="auto" w:before="4"/>
        <w:ind w:left="799" w:right="785" w:firstLine="340"/>
        <w:jc w:val="both"/>
      </w:pPr>
      <w:r>
        <w:rPr>
          <w:w w:val="95"/>
        </w:rPr>
        <w:t>Инициативу земщины поддержали служилые люди, которые вместе с посад- </w:t>
      </w:r>
      <w:r>
        <w:rPr/>
        <w:t>скими приступили к созданию народного </w:t>
      </w:r>
      <w:r>
        <w:rPr>
          <w:rFonts w:ascii="Book Antiqua" w:hAnsi="Book Antiqua"/>
          <w:i/>
        </w:rPr>
        <w:t>ополчения</w:t>
      </w:r>
      <w:r>
        <w:rPr/>
        <w:t>. Возглавил их Прокопий Ляпунов. К движению присоединились казаки, некогда воевавшие на стороне Лжедмитрия II. Во главе их стояли князь Дмитрий Трубецкой и атаман Иван Заруцкий. Так организовалось Первое ополчение, поставившее своей целью освободить Москву. Поляки и их сторонники потребовали от патриарха осу- дить и распустить земское ополчение. «Отпишу, чтобы возвратились, если вы уйдёте из Москвы вон, а нет — то благословляю всех довести начатое дело до конца», — ответил Гермоген. После этого он был заключён под стражу и, по преданию, заморён голодом. Его мужественное поведение имело огромное значение — оно воодушевляло сильных и укрепляло духом слабых.</w:t>
      </w:r>
    </w:p>
    <w:p>
      <w:pPr>
        <w:pStyle w:val="ListParagraph"/>
        <w:numPr>
          <w:ilvl w:val="0"/>
          <w:numId w:val="56"/>
        </w:numPr>
        <w:tabs>
          <w:tab w:pos="1139" w:val="left" w:leader="none"/>
          <w:tab w:pos="1140" w:val="left" w:leader="none"/>
        </w:tabs>
        <w:spacing w:line="208" w:lineRule="auto" w:before="105" w:after="0"/>
        <w:ind w:left="1139" w:right="785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2"/>
          <w:sz w:val="19"/>
        </w:rPr>
        <w:t> </w:t>
      </w:r>
      <w:r>
        <w:rPr>
          <w:sz w:val="19"/>
        </w:rPr>
        <w:t>Почему</w:t>
      </w:r>
      <w:r>
        <w:rPr>
          <w:spacing w:val="-15"/>
          <w:sz w:val="19"/>
        </w:rPr>
        <w:t> </w:t>
      </w:r>
      <w:r>
        <w:rPr>
          <w:sz w:val="19"/>
        </w:rPr>
        <w:t>провалились</w:t>
      </w:r>
      <w:r>
        <w:rPr>
          <w:spacing w:val="-15"/>
          <w:sz w:val="19"/>
        </w:rPr>
        <w:t> </w:t>
      </w:r>
      <w:r>
        <w:rPr>
          <w:sz w:val="19"/>
        </w:rPr>
        <w:t>русско-польские</w:t>
      </w:r>
      <w:r>
        <w:rPr>
          <w:spacing w:val="-15"/>
          <w:sz w:val="19"/>
        </w:rPr>
        <w:t> </w:t>
      </w:r>
      <w:r>
        <w:rPr>
          <w:sz w:val="19"/>
        </w:rPr>
        <w:t>переговоры?</w:t>
      </w:r>
      <w:r>
        <w:rPr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"/>
          <w:sz w:val="19"/>
        </w:rPr>
        <w:t> </w:t>
      </w:r>
      <w:r>
        <w:rPr>
          <w:sz w:val="19"/>
        </w:rPr>
        <w:t>Почему</w:t>
      </w:r>
      <w:r>
        <w:rPr>
          <w:spacing w:val="-15"/>
          <w:sz w:val="19"/>
        </w:rPr>
        <w:t> </w:t>
      </w:r>
      <w:r>
        <w:rPr>
          <w:sz w:val="19"/>
        </w:rPr>
        <w:t>было</w:t>
      </w:r>
      <w:r>
        <w:rPr>
          <w:spacing w:val="-15"/>
          <w:sz w:val="19"/>
        </w:rPr>
        <w:t> </w:t>
      </w:r>
      <w:r>
        <w:rPr>
          <w:sz w:val="19"/>
        </w:rPr>
        <w:t>создано</w:t>
      </w:r>
      <w:r>
        <w:rPr>
          <w:spacing w:val="-15"/>
          <w:sz w:val="19"/>
        </w:rPr>
        <w:t> </w:t>
      </w:r>
      <w:r>
        <w:rPr>
          <w:sz w:val="19"/>
        </w:rPr>
        <w:t>Пер- вое ополчение? Какие цели оно ставило перед собой?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7"/>
        <w:rPr>
          <w:rFonts w:ascii="Tahoma"/>
          <w:sz w:val="11"/>
        </w:rPr>
      </w:pPr>
    </w:p>
    <w:p>
      <w:pPr>
        <w:pStyle w:val="BodyText"/>
        <w:spacing w:line="223" w:lineRule="auto" w:before="117"/>
        <w:ind w:left="793" w:right="790"/>
        <w:jc w:val="both"/>
      </w:pPr>
      <w:r>
        <w:rPr/>
        <w:pict>
          <v:rect style="position:absolute;margin-left:457.497986pt;margin-top:168.931763pt;width:1.715pt;height:137.159999pt;mso-position-horizontal-relative:page;mso-position-vertical-relative:paragraph;z-index:15867392" id="docshape1545" filled="true" fillcolor="#000000" stroked="false">
            <v:fill opacity="32768f" type="solid"/>
            <w10:wrap type="none"/>
          </v:rect>
        </w:pict>
      </w:r>
      <w:r>
        <w:rPr>
          <w:rFonts w:ascii="Calibri" w:hAnsi="Calibri"/>
          <w:b/>
          <w:color w:val="FFFFFF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80"/>
        </w:rPr>
        <w:t> </w:t>
      </w:r>
      <w:r>
        <w:rPr>
          <w:rFonts w:ascii="Calibri" w:hAnsi="Calibri"/>
          <w:b/>
          <w:color w:val="DB413F"/>
        </w:rPr>
        <w:t>Восстание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в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Москве.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Известие о подходе ополчения взволновало москви- чей.</w:t>
      </w:r>
      <w:r>
        <w:rPr>
          <w:color w:val="000000"/>
          <w:spacing w:val="-9"/>
        </w:rPr>
        <w:t> </w:t>
      </w:r>
      <w:r>
        <w:rPr>
          <w:color w:val="000000"/>
        </w:rPr>
        <w:t>Ненависть</w:t>
      </w:r>
      <w:r>
        <w:rPr>
          <w:color w:val="000000"/>
          <w:spacing w:val="-9"/>
        </w:rPr>
        <w:t> </w:t>
      </w:r>
      <w:r>
        <w:rPr>
          <w:color w:val="000000"/>
        </w:rPr>
        <w:t>к</w:t>
      </w:r>
      <w:r>
        <w:rPr>
          <w:color w:val="000000"/>
          <w:spacing w:val="-9"/>
        </w:rPr>
        <w:t> </w:t>
      </w:r>
      <w:r>
        <w:rPr>
          <w:color w:val="000000"/>
        </w:rPr>
        <w:t>захватчикам</w:t>
      </w:r>
      <w:r>
        <w:rPr>
          <w:color w:val="000000"/>
          <w:spacing w:val="-9"/>
        </w:rPr>
        <w:t> </w:t>
      </w:r>
      <w:r>
        <w:rPr>
          <w:color w:val="000000"/>
        </w:rPr>
        <w:t>была</w:t>
      </w:r>
      <w:r>
        <w:rPr>
          <w:color w:val="000000"/>
          <w:spacing w:val="-9"/>
        </w:rPr>
        <w:t> </w:t>
      </w:r>
      <w:r>
        <w:rPr>
          <w:color w:val="000000"/>
        </w:rPr>
        <w:t>столь</w:t>
      </w:r>
      <w:r>
        <w:rPr>
          <w:color w:val="000000"/>
          <w:spacing w:val="-9"/>
        </w:rPr>
        <w:t> </w:t>
      </w:r>
      <w:r>
        <w:rPr>
          <w:color w:val="000000"/>
        </w:rPr>
        <w:t>велика,</w:t>
      </w:r>
      <w:r>
        <w:rPr>
          <w:color w:val="000000"/>
          <w:spacing w:val="-9"/>
        </w:rPr>
        <w:t> </w:t>
      </w:r>
      <w:r>
        <w:rPr>
          <w:color w:val="000000"/>
        </w:rPr>
        <w:t>что</w:t>
      </w:r>
      <w:r>
        <w:rPr>
          <w:color w:val="000000"/>
          <w:spacing w:val="-9"/>
        </w:rPr>
        <w:t> </w:t>
      </w:r>
      <w:r>
        <w:rPr>
          <w:color w:val="000000"/>
        </w:rPr>
        <w:t>жители</w:t>
      </w:r>
      <w:r>
        <w:rPr>
          <w:color w:val="000000"/>
          <w:spacing w:val="-9"/>
        </w:rPr>
        <w:t> </w:t>
      </w:r>
      <w:r>
        <w:rPr>
          <w:color w:val="000000"/>
        </w:rPr>
        <w:t>столицы</w:t>
      </w:r>
      <w:r>
        <w:rPr>
          <w:color w:val="000000"/>
          <w:spacing w:val="-9"/>
        </w:rPr>
        <w:t> </w:t>
      </w:r>
      <w:r>
        <w:rPr>
          <w:color w:val="000000"/>
        </w:rPr>
        <w:t>стихий- но взялись за оружие. Восстание вспыхнуло в марте 1611 г. Первые стычки быстро переросли в настоящие сражения. На стороне поляков и литовцев, объединённых</w:t>
      </w:r>
      <w:r>
        <w:rPr>
          <w:color w:val="000000"/>
          <w:spacing w:val="-7"/>
        </w:rPr>
        <w:t> </w:t>
      </w:r>
      <w:r>
        <w:rPr>
          <w:color w:val="000000"/>
        </w:rPr>
        <w:t>в</w:t>
      </w:r>
      <w:r>
        <w:rPr>
          <w:color w:val="000000"/>
          <w:spacing w:val="-7"/>
        </w:rPr>
        <w:t> </w:t>
      </w:r>
      <w:r>
        <w:rPr>
          <w:color w:val="000000"/>
        </w:rPr>
        <w:t>регулярные</w:t>
      </w:r>
      <w:r>
        <w:rPr>
          <w:color w:val="000000"/>
          <w:spacing w:val="-7"/>
        </w:rPr>
        <w:t> </w:t>
      </w:r>
      <w:r>
        <w:rPr>
          <w:color w:val="000000"/>
        </w:rPr>
        <w:t>части,</w:t>
      </w:r>
      <w:r>
        <w:rPr>
          <w:color w:val="000000"/>
          <w:spacing w:val="-7"/>
        </w:rPr>
        <w:t> </w:t>
      </w:r>
      <w:r>
        <w:rPr>
          <w:color w:val="000000"/>
        </w:rPr>
        <w:t>были</w:t>
      </w:r>
      <w:r>
        <w:rPr>
          <w:color w:val="000000"/>
          <w:spacing w:val="-7"/>
        </w:rPr>
        <w:t> </w:t>
      </w:r>
      <w:r>
        <w:rPr>
          <w:color w:val="000000"/>
        </w:rPr>
        <w:t>выучка</w:t>
      </w:r>
      <w:r>
        <w:rPr>
          <w:color w:val="000000"/>
          <w:spacing w:val="-7"/>
        </w:rPr>
        <w:t> </w:t>
      </w:r>
      <w:r>
        <w:rPr>
          <w:color w:val="000000"/>
        </w:rPr>
        <w:t>и</w:t>
      </w:r>
      <w:r>
        <w:rPr>
          <w:color w:val="000000"/>
          <w:spacing w:val="-7"/>
        </w:rPr>
        <w:t> </w:t>
      </w:r>
      <w:r>
        <w:rPr>
          <w:color w:val="000000"/>
        </w:rPr>
        <w:t>лучшее</w:t>
      </w:r>
      <w:r>
        <w:rPr>
          <w:color w:val="000000"/>
          <w:spacing w:val="-7"/>
        </w:rPr>
        <w:t> </w:t>
      </w:r>
      <w:r>
        <w:rPr>
          <w:color w:val="000000"/>
        </w:rPr>
        <w:t>вооружение,</w:t>
      </w:r>
      <w:r>
        <w:rPr>
          <w:color w:val="000000"/>
          <w:spacing w:val="-7"/>
        </w:rPr>
        <w:t> </w:t>
      </w:r>
      <w:r>
        <w:rPr>
          <w:color w:val="000000"/>
        </w:rPr>
        <w:t>на</w:t>
      </w:r>
      <w:r>
        <w:rPr>
          <w:color w:val="000000"/>
          <w:spacing w:val="-7"/>
        </w:rPr>
        <w:t> </w:t>
      </w:r>
      <w:r>
        <w:rPr>
          <w:color w:val="000000"/>
        </w:rPr>
        <w:t>сто- роне горожан — численность и патриотический подъём. Сохранились описа- ния тех боёв: москвичи перегораживали улицы </w:t>
      </w:r>
      <w:r>
        <w:rPr>
          <w:rFonts w:ascii="Book Antiqua" w:hAnsi="Book Antiqua"/>
          <w:i/>
          <w:color w:val="000000"/>
        </w:rPr>
        <w:t>баррикадами </w:t>
      </w:r>
      <w:r>
        <w:rPr>
          <w:color w:val="000000"/>
        </w:rPr>
        <w:t>— поляки атако- вали, рассеивали слабо вооружённых повстанцев, но под градом сыпавшихся со</w:t>
      </w:r>
      <w:r>
        <w:rPr>
          <w:color w:val="000000"/>
          <w:spacing w:val="-1"/>
        </w:rPr>
        <w:t> </w:t>
      </w:r>
      <w:r>
        <w:rPr>
          <w:color w:val="000000"/>
        </w:rPr>
        <w:t>всех</w:t>
      </w:r>
      <w:r>
        <w:rPr>
          <w:color w:val="000000"/>
          <w:spacing w:val="-1"/>
        </w:rPr>
        <w:t> </w:t>
      </w:r>
      <w:r>
        <w:rPr>
          <w:color w:val="000000"/>
        </w:rPr>
        <w:t>сторон</w:t>
      </w:r>
      <w:r>
        <w:rPr>
          <w:color w:val="000000"/>
          <w:spacing w:val="-1"/>
        </w:rPr>
        <w:t> </w:t>
      </w:r>
      <w:r>
        <w:rPr>
          <w:color w:val="000000"/>
        </w:rPr>
        <w:t>камней</w:t>
      </w:r>
      <w:r>
        <w:rPr>
          <w:color w:val="000000"/>
          <w:spacing w:val="-1"/>
        </w:rPr>
        <w:t> </w:t>
      </w:r>
      <w:r>
        <w:rPr>
          <w:color w:val="000000"/>
        </w:rPr>
        <w:t>и</w:t>
      </w:r>
      <w:r>
        <w:rPr>
          <w:color w:val="000000"/>
          <w:spacing w:val="-1"/>
        </w:rPr>
        <w:t> </w:t>
      </w:r>
      <w:r>
        <w:rPr>
          <w:color w:val="000000"/>
        </w:rPr>
        <w:t>поленьев</w:t>
      </w:r>
      <w:r>
        <w:rPr>
          <w:color w:val="000000"/>
          <w:spacing w:val="-1"/>
        </w:rPr>
        <w:t> </w:t>
      </w:r>
      <w:r>
        <w:rPr>
          <w:color w:val="000000"/>
        </w:rPr>
        <w:t>подавались</w:t>
      </w:r>
      <w:r>
        <w:rPr>
          <w:color w:val="000000"/>
          <w:spacing w:val="-1"/>
        </w:rPr>
        <w:t> </w:t>
      </w:r>
      <w:r>
        <w:rPr>
          <w:color w:val="000000"/>
        </w:rPr>
        <w:t>назад.</w:t>
      </w:r>
      <w:r>
        <w:rPr>
          <w:color w:val="000000"/>
          <w:spacing w:val="-1"/>
        </w:rPr>
        <w:t> </w:t>
      </w:r>
      <w:r>
        <w:rPr>
          <w:color w:val="000000"/>
        </w:rPr>
        <w:t>Следом</w:t>
      </w:r>
      <w:r>
        <w:rPr>
          <w:color w:val="000000"/>
          <w:spacing w:val="-1"/>
        </w:rPr>
        <w:t> </w:t>
      </w:r>
      <w:r>
        <w:rPr>
          <w:color w:val="000000"/>
        </w:rPr>
        <w:t>за</w:t>
      </w:r>
      <w:r>
        <w:rPr>
          <w:color w:val="000000"/>
          <w:spacing w:val="-1"/>
        </w:rPr>
        <w:t> </w:t>
      </w:r>
      <w:r>
        <w:rPr>
          <w:color w:val="000000"/>
        </w:rPr>
        <w:t>ними</w:t>
      </w:r>
      <w:r>
        <w:rPr>
          <w:color w:val="000000"/>
          <w:spacing w:val="-1"/>
        </w:rPr>
        <w:t> </w:t>
      </w:r>
      <w:r>
        <w:rPr>
          <w:color w:val="000000"/>
        </w:rPr>
        <w:t>передви- галась баррикада. Противник оказался в отчаянном положении: на помощь к восставшим москвичам вот-вот должны были подойти ополченцы. Тогда Гон- севский приказал поджечь город. Люди заметались в огне. Одновременно, по описанию</w:t>
      </w:r>
      <w:r>
        <w:rPr>
          <w:color w:val="000000"/>
          <w:spacing w:val="-8"/>
        </w:rPr>
        <w:t> </w:t>
      </w:r>
      <w:r>
        <w:rPr>
          <w:color w:val="000000"/>
        </w:rPr>
        <w:t>одного</w:t>
      </w:r>
      <w:r>
        <w:rPr>
          <w:color w:val="000000"/>
          <w:spacing w:val="-8"/>
        </w:rPr>
        <w:t> </w:t>
      </w:r>
      <w:r>
        <w:rPr>
          <w:color w:val="000000"/>
        </w:rPr>
        <w:t>шляхтича,</w:t>
      </w:r>
      <w:r>
        <w:rPr>
          <w:color w:val="000000"/>
          <w:spacing w:val="-8"/>
        </w:rPr>
        <w:t> </w:t>
      </w:r>
      <w:r>
        <w:rPr>
          <w:color w:val="000000"/>
        </w:rPr>
        <w:t>«польские</w:t>
      </w:r>
      <w:r>
        <w:rPr>
          <w:color w:val="000000"/>
          <w:spacing w:val="-8"/>
        </w:rPr>
        <w:t> </w:t>
      </w:r>
      <w:r>
        <w:rPr>
          <w:color w:val="000000"/>
        </w:rPr>
        <w:t>солдаты</w:t>
      </w:r>
      <w:r>
        <w:rPr>
          <w:color w:val="000000"/>
          <w:spacing w:val="-8"/>
        </w:rPr>
        <w:t> </w:t>
      </w:r>
      <w:r>
        <w:rPr>
          <w:color w:val="000000"/>
        </w:rPr>
        <w:t>стали</w:t>
      </w:r>
      <w:r>
        <w:rPr>
          <w:color w:val="000000"/>
          <w:spacing w:val="-8"/>
        </w:rPr>
        <w:t> </w:t>
      </w:r>
      <w:r>
        <w:rPr>
          <w:color w:val="000000"/>
        </w:rPr>
        <w:t>умерщвлять</w:t>
      </w:r>
      <w:r>
        <w:rPr>
          <w:color w:val="000000"/>
          <w:spacing w:val="-8"/>
        </w:rPr>
        <w:t> </w:t>
      </w:r>
      <w:r>
        <w:rPr>
          <w:color w:val="000000"/>
        </w:rPr>
        <w:t>народ</w:t>
      </w:r>
      <w:r>
        <w:rPr>
          <w:color w:val="000000"/>
          <w:spacing w:val="-8"/>
        </w:rPr>
        <w:t> </w:t>
      </w:r>
      <w:r>
        <w:rPr>
          <w:color w:val="000000"/>
        </w:rPr>
        <w:t>меча- ми</w:t>
      </w:r>
      <w:r>
        <w:rPr>
          <w:color w:val="000000"/>
          <w:spacing w:val="-2"/>
        </w:rPr>
        <w:t> </w:t>
      </w:r>
      <w:r>
        <w:rPr>
          <w:color w:val="000000"/>
        </w:rPr>
        <w:t>и</w:t>
      </w:r>
      <w:r>
        <w:rPr>
          <w:color w:val="000000"/>
          <w:spacing w:val="-2"/>
        </w:rPr>
        <w:t> </w:t>
      </w:r>
      <w:r>
        <w:rPr>
          <w:color w:val="000000"/>
        </w:rPr>
        <w:t>выстрелами</w:t>
      </w:r>
      <w:r>
        <w:rPr>
          <w:color w:val="000000"/>
          <w:spacing w:val="-2"/>
        </w:rPr>
        <w:t> </w:t>
      </w:r>
      <w:r>
        <w:rPr>
          <w:color w:val="000000"/>
        </w:rPr>
        <w:t>из</w:t>
      </w:r>
      <w:r>
        <w:rPr>
          <w:color w:val="000000"/>
          <w:spacing w:val="-2"/>
        </w:rPr>
        <w:t> </w:t>
      </w:r>
      <w:r>
        <w:rPr>
          <w:color w:val="000000"/>
        </w:rPr>
        <w:t>мушкетов.</w:t>
      </w:r>
      <w:r>
        <w:rPr>
          <w:color w:val="000000"/>
          <w:spacing w:val="-2"/>
        </w:rPr>
        <w:t> </w:t>
      </w:r>
      <w:r>
        <w:rPr>
          <w:color w:val="000000"/>
        </w:rPr>
        <w:t>Они</w:t>
      </w:r>
      <w:r>
        <w:rPr>
          <w:color w:val="000000"/>
          <w:spacing w:val="-2"/>
        </w:rPr>
        <w:t> </w:t>
      </w:r>
      <w:r>
        <w:rPr>
          <w:color w:val="000000"/>
        </w:rPr>
        <w:t>рассекали,</w:t>
      </w:r>
      <w:r>
        <w:rPr>
          <w:color w:val="000000"/>
          <w:spacing w:val="-2"/>
        </w:rPr>
        <w:t> </w:t>
      </w:r>
      <w:r>
        <w:rPr>
          <w:color w:val="000000"/>
        </w:rPr>
        <w:t>рубили,</w:t>
      </w:r>
      <w:r>
        <w:rPr>
          <w:color w:val="000000"/>
          <w:spacing w:val="-2"/>
        </w:rPr>
        <w:t> </w:t>
      </w:r>
      <w:r>
        <w:rPr>
          <w:color w:val="000000"/>
        </w:rPr>
        <w:t>кололи</w:t>
      </w:r>
      <w:r>
        <w:rPr>
          <w:color w:val="000000"/>
          <w:spacing w:val="-2"/>
        </w:rPr>
        <w:t> </w:t>
      </w:r>
      <w:r>
        <w:rPr>
          <w:color w:val="000000"/>
        </w:rPr>
        <w:t>всех</w:t>
      </w:r>
      <w:r>
        <w:rPr>
          <w:color w:val="000000"/>
          <w:spacing w:val="-2"/>
        </w:rPr>
        <w:t> </w:t>
      </w:r>
      <w:r>
        <w:rPr>
          <w:color w:val="000000"/>
        </w:rPr>
        <w:t>без</w:t>
      </w:r>
      <w:r>
        <w:rPr>
          <w:color w:val="000000"/>
          <w:spacing w:val="-2"/>
        </w:rPr>
        <w:t> </w:t>
      </w:r>
      <w:r>
        <w:rPr>
          <w:color w:val="000000"/>
        </w:rPr>
        <w:t>разли- чия</w:t>
      </w:r>
      <w:r>
        <w:rPr>
          <w:color w:val="000000"/>
          <w:spacing w:val="-3"/>
        </w:rPr>
        <w:t> </w:t>
      </w:r>
      <w:r>
        <w:rPr>
          <w:color w:val="000000"/>
        </w:rPr>
        <w:t>пола</w:t>
      </w:r>
      <w:r>
        <w:rPr>
          <w:color w:val="000000"/>
          <w:spacing w:val="-3"/>
        </w:rPr>
        <w:t> </w:t>
      </w:r>
      <w:r>
        <w:rPr>
          <w:color w:val="000000"/>
        </w:rPr>
        <w:t>и</w:t>
      </w:r>
      <w:r>
        <w:rPr>
          <w:color w:val="000000"/>
          <w:spacing w:val="-3"/>
        </w:rPr>
        <w:t> </w:t>
      </w:r>
      <w:r>
        <w:rPr>
          <w:color w:val="000000"/>
        </w:rPr>
        <w:t>возраста…</w:t>
      </w:r>
      <w:r>
        <w:rPr>
          <w:color w:val="000000"/>
          <w:spacing w:val="-3"/>
        </w:rPr>
        <w:t> </w:t>
      </w:r>
      <w:r>
        <w:rPr>
          <w:color w:val="000000"/>
        </w:rPr>
        <w:t>Поляки</w:t>
      </w:r>
      <w:r>
        <w:rPr>
          <w:color w:val="000000"/>
          <w:spacing w:val="-3"/>
        </w:rPr>
        <w:t> </w:t>
      </w:r>
      <w:r>
        <w:rPr>
          <w:color w:val="000000"/>
        </w:rPr>
        <w:t>никого</w:t>
      </w:r>
      <w:r>
        <w:rPr>
          <w:color w:val="000000"/>
          <w:spacing w:val="-3"/>
        </w:rPr>
        <w:t> </w:t>
      </w:r>
      <w:r>
        <w:rPr>
          <w:color w:val="000000"/>
        </w:rPr>
        <w:t>не</w:t>
      </w:r>
      <w:r>
        <w:rPr>
          <w:color w:val="000000"/>
          <w:spacing w:val="-3"/>
        </w:rPr>
        <w:t> </w:t>
      </w:r>
      <w:r>
        <w:rPr>
          <w:color w:val="000000"/>
        </w:rPr>
        <w:t>щадили».</w:t>
      </w:r>
      <w:r>
        <w:rPr>
          <w:color w:val="000000"/>
          <w:spacing w:val="-3"/>
        </w:rPr>
        <w:t> </w:t>
      </w:r>
      <w:r>
        <w:rPr>
          <w:color w:val="000000"/>
        </w:rPr>
        <w:t>Большая</w:t>
      </w:r>
      <w:r>
        <w:rPr>
          <w:color w:val="000000"/>
          <w:spacing w:val="-3"/>
        </w:rPr>
        <w:t> </w:t>
      </w:r>
      <w:r>
        <w:rPr>
          <w:color w:val="000000"/>
        </w:rPr>
        <w:t>часть</w:t>
      </w:r>
      <w:r>
        <w:rPr>
          <w:color w:val="000000"/>
          <w:spacing w:val="-3"/>
        </w:rPr>
        <w:t> </w:t>
      </w:r>
      <w:r>
        <w:rPr>
          <w:color w:val="000000"/>
        </w:rPr>
        <w:t>московского посада превратилось в пепелище. Польский гарнизон укрылся за стенами Китай-города и Кремля.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08" w:lineRule="auto" w:before="95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pacing w:val="25"/>
          <w:sz w:val="19"/>
        </w:rPr>
        <w:t> </w:t>
      </w:r>
      <w:r>
        <w:rPr>
          <w:w w:val="95"/>
          <w:sz w:val="19"/>
        </w:rPr>
        <w:t>Почему москвичи поддержали ополченцев и подняли восстание против </w:t>
      </w:r>
      <w:r>
        <w:rPr>
          <w:w w:val="95"/>
          <w:sz w:val="19"/>
        </w:rPr>
        <w:t>польского</w:t>
      </w:r>
      <w:r>
        <w:rPr>
          <w:w w:val="95"/>
          <w:sz w:val="19"/>
        </w:rPr>
        <w:t> </w:t>
      </w:r>
      <w:r>
        <w:rPr>
          <w:sz w:val="19"/>
        </w:rPr>
        <w:t>гарнизона?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4"/>
          <w:sz w:val="19"/>
        </w:rPr>
        <w:t> </w:t>
      </w:r>
      <w:r>
        <w:rPr>
          <w:sz w:val="19"/>
        </w:rPr>
        <w:t>Каким образом полякам удалось подавить выступление?</w:t>
      </w:r>
    </w:p>
    <w:p>
      <w:pPr>
        <w:pStyle w:val="BodyText"/>
        <w:spacing w:before="2"/>
        <w:rPr>
          <w:rFonts w:ascii="Tahoma"/>
          <w:sz w:val="18"/>
        </w:rPr>
      </w:pPr>
    </w:p>
    <w:p>
      <w:pPr>
        <w:pStyle w:val="BodyText"/>
        <w:spacing w:line="220" w:lineRule="auto" w:before="1"/>
        <w:ind w:left="793" w:right="790"/>
        <w:jc w:val="both"/>
      </w:pPr>
      <w:r>
        <w:rPr>
          <w:rFonts w:ascii="Calibri" w:hAnsi="Calibri"/>
          <w:b/>
          <w:color w:val="FFFFFF"/>
          <w:spacing w:val="32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3</w:t>
      </w:r>
      <w:r>
        <w:rPr>
          <w:rFonts w:ascii="Calibri" w:hAnsi="Calibri"/>
          <w:b/>
          <w:color w:val="FFFFFF"/>
          <w:spacing w:val="1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Первое</w:t>
      </w:r>
      <w:r>
        <w:rPr>
          <w:rFonts w:ascii="Calibri" w:hAnsi="Calibri"/>
          <w:b/>
          <w:color w:val="DB413F"/>
          <w:spacing w:val="35"/>
        </w:rPr>
        <w:t> </w:t>
      </w:r>
      <w:r>
        <w:rPr>
          <w:rFonts w:ascii="Calibri" w:hAnsi="Calibri"/>
          <w:b/>
          <w:color w:val="DB413F"/>
        </w:rPr>
        <w:t>ополчение.</w:t>
      </w:r>
      <w:r>
        <w:rPr>
          <w:rFonts w:ascii="Calibri" w:hAnsi="Calibri"/>
          <w:b/>
          <w:color w:val="DB413F"/>
          <w:spacing w:val="35"/>
        </w:rPr>
        <w:t> </w:t>
      </w:r>
      <w:r>
        <w:rPr>
          <w:color w:val="000000"/>
        </w:rPr>
        <w:t>Отряды</w:t>
      </w:r>
      <w:r>
        <w:rPr>
          <w:color w:val="000000"/>
          <w:spacing w:val="25"/>
        </w:rPr>
        <w:t> </w:t>
      </w:r>
      <w:r>
        <w:rPr>
          <w:color w:val="000000"/>
        </w:rPr>
        <w:t>Первого</w:t>
      </w:r>
      <w:r>
        <w:rPr>
          <w:color w:val="000000"/>
          <w:spacing w:val="25"/>
        </w:rPr>
        <w:t> </w:t>
      </w:r>
      <w:r>
        <w:rPr>
          <w:color w:val="000000"/>
        </w:rPr>
        <w:t>ополчения</w:t>
      </w:r>
      <w:r>
        <w:rPr>
          <w:color w:val="000000"/>
          <w:spacing w:val="25"/>
        </w:rPr>
        <w:t> </w:t>
      </w:r>
      <w:r>
        <w:rPr>
          <w:color w:val="000000"/>
        </w:rPr>
        <w:t>подошли</w:t>
      </w:r>
      <w:r>
        <w:rPr>
          <w:color w:val="000000"/>
          <w:spacing w:val="25"/>
        </w:rPr>
        <w:t> </w:t>
      </w:r>
      <w:r>
        <w:rPr>
          <w:color w:val="000000"/>
        </w:rPr>
        <w:t>к</w:t>
      </w:r>
      <w:r>
        <w:rPr>
          <w:color w:val="000000"/>
          <w:spacing w:val="25"/>
        </w:rPr>
        <w:t> </w:t>
      </w:r>
      <w:r>
        <w:rPr>
          <w:color w:val="000000"/>
        </w:rPr>
        <w:t>столице</w:t>
      </w:r>
      <w:r>
        <w:rPr>
          <w:color w:val="000000"/>
          <w:spacing w:val="25"/>
        </w:rPr>
        <w:t> </w:t>
      </w:r>
      <w:r>
        <w:rPr>
          <w:color w:val="000000"/>
        </w:rPr>
        <w:t>в</w:t>
      </w:r>
      <w:r>
        <w:rPr>
          <w:color w:val="000000"/>
          <w:spacing w:val="25"/>
        </w:rPr>
        <w:t> </w:t>
      </w:r>
      <w:r>
        <w:rPr>
          <w:color w:val="000000"/>
        </w:rPr>
        <w:t>кон- це марта </w:t>
      </w:r>
      <w:r>
        <w:rPr>
          <w:rFonts w:ascii="Book Antiqua" w:hAnsi="Book Antiqua"/>
          <w:b/>
          <w:color w:val="000000"/>
        </w:rPr>
        <w:t>1611 г. </w:t>
      </w:r>
      <w:r>
        <w:rPr>
          <w:color w:val="000000"/>
        </w:rPr>
        <w:t>Блокировав польский гарнизон, руководители ополчения создали</w:t>
      </w:r>
      <w:r>
        <w:rPr>
          <w:color w:val="000000"/>
          <w:spacing w:val="-6"/>
        </w:rPr>
        <w:t> </w:t>
      </w:r>
      <w:r>
        <w:rPr>
          <w:color w:val="000000"/>
        </w:rPr>
        <w:t>новое</w:t>
      </w:r>
      <w:r>
        <w:rPr>
          <w:color w:val="000000"/>
          <w:spacing w:val="-6"/>
        </w:rPr>
        <w:t> </w:t>
      </w:r>
      <w:r>
        <w:rPr>
          <w:color w:val="000000"/>
        </w:rPr>
        <w:t>правительство</w:t>
      </w:r>
      <w:r>
        <w:rPr>
          <w:color w:val="000000"/>
          <w:spacing w:val="-6"/>
        </w:rPr>
        <w:t> </w:t>
      </w:r>
      <w:r>
        <w:rPr>
          <w:color w:val="000000"/>
        </w:rPr>
        <w:t>—</w:t>
      </w:r>
      <w:r>
        <w:rPr>
          <w:color w:val="000000"/>
          <w:spacing w:val="-6"/>
        </w:rPr>
        <w:t> </w:t>
      </w:r>
      <w:r>
        <w:rPr>
          <w:color w:val="000000"/>
        </w:rPr>
        <w:t>«Совет</w:t>
      </w:r>
      <w:r>
        <w:rPr>
          <w:color w:val="000000"/>
          <w:spacing w:val="-6"/>
        </w:rPr>
        <w:t> </w:t>
      </w:r>
      <w:r>
        <w:rPr>
          <w:color w:val="000000"/>
        </w:rPr>
        <w:t>всей</w:t>
      </w:r>
      <w:r>
        <w:rPr>
          <w:color w:val="000000"/>
          <w:spacing w:val="-6"/>
        </w:rPr>
        <w:t> </w:t>
      </w:r>
      <w:r>
        <w:rPr>
          <w:color w:val="000000"/>
        </w:rPr>
        <w:t>земли».</w:t>
      </w:r>
      <w:r>
        <w:rPr>
          <w:color w:val="000000"/>
          <w:spacing w:val="-6"/>
        </w:rPr>
        <w:t> </w:t>
      </w:r>
      <w:r>
        <w:rPr>
          <w:color w:val="000000"/>
        </w:rPr>
        <w:t>Был</w:t>
      </w:r>
      <w:r>
        <w:rPr>
          <w:color w:val="000000"/>
          <w:spacing w:val="-6"/>
        </w:rPr>
        <w:t> </w:t>
      </w:r>
      <w:r>
        <w:rPr>
          <w:color w:val="000000"/>
        </w:rPr>
        <w:t>принят</w:t>
      </w:r>
      <w:r>
        <w:rPr>
          <w:color w:val="000000"/>
          <w:spacing w:val="-6"/>
        </w:rPr>
        <w:t> </w:t>
      </w:r>
      <w:r>
        <w:rPr>
          <w:color w:val="000000"/>
        </w:rPr>
        <w:t>важный</w:t>
      </w:r>
      <w:r>
        <w:rPr>
          <w:color w:val="000000"/>
          <w:spacing w:val="-6"/>
        </w:rPr>
        <w:t> </w:t>
      </w:r>
      <w:r>
        <w:rPr>
          <w:color w:val="000000"/>
        </w:rPr>
        <w:t>доку- мент — «Приговор» Первого ополчения, который очертил контуры восстанав- ливаемого порядка. «Приговором» укреплялось имущественное и правовое положение служилых людей и предусматривалось возвращение беглых кре- стьян и холопов. Обильные, не «по мере» заслуг и статуса земельные раздачи объявлялись</w:t>
      </w:r>
      <w:r>
        <w:rPr>
          <w:color w:val="000000"/>
          <w:spacing w:val="-1"/>
        </w:rPr>
        <w:t> </w:t>
      </w:r>
      <w:r>
        <w:rPr>
          <w:color w:val="000000"/>
        </w:rPr>
        <w:t>незаконными.</w:t>
      </w:r>
      <w:r>
        <w:rPr>
          <w:color w:val="000000"/>
          <w:spacing w:val="-1"/>
        </w:rPr>
        <w:t> </w:t>
      </w:r>
      <w:r>
        <w:rPr>
          <w:color w:val="000000"/>
        </w:rPr>
        <w:t>Казакам</w:t>
      </w:r>
      <w:r>
        <w:rPr>
          <w:color w:val="000000"/>
          <w:spacing w:val="-1"/>
        </w:rPr>
        <w:t> </w:t>
      </w:r>
      <w:r>
        <w:rPr>
          <w:color w:val="000000"/>
        </w:rPr>
        <w:t>гарантировали</w:t>
      </w:r>
      <w:r>
        <w:rPr>
          <w:color w:val="000000"/>
          <w:spacing w:val="-1"/>
        </w:rPr>
        <w:t> </w:t>
      </w:r>
      <w:r>
        <w:rPr>
          <w:color w:val="000000"/>
        </w:rPr>
        <w:t>выдачу</w:t>
      </w:r>
      <w:r>
        <w:rPr>
          <w:color w:val="000000"/>
          <w:spacing w:val="-1"/>
        </w:rPr>
        <w:t> </w:t>
      </w:r>
      <w:r>
        <w:rPr>
          <w:color w:val="000000"/>
        </w:rPr>
        <w:t>кормов</w:t>
      </w:r>
      <w:r>
        <w:rPr>
          <w:color w:val="000000"/>
          <w:spacing w:val="-1"/>
        </w:rPr>
        <w:t> </w:t>
      </w:r>
      <w:r>
        <w:rPr>
          <w:color w:val="000000"/>
        </w:rPr>
        <w:t>и</w:t>
      </w:r>
      <w:r>
        <w:rPr>
          <w:color w:val="000000"/>
          <w:spacing w:val="-1"/>
        </w:rPr>
        <w:t> </w:t>
      </w:r>
      <w:r>
        <w:rPr>
          <w:color w:val="000000"/>
        </w:rPr>
        <w:t>жалова- нья,</w:t>
      </w:r>
      <w:r>
        <w:rPr>
          <w:color w:val="000000"/>
          <w:spacing w:val="54"/>
        </w:rPr>
        <w:t> </w:t>
      </w:r>
      <w:r>
        <w:rPr>
          <w:color w:val="000000"/>
        </w:rPr>
        <w:t>запретив</w:t>
      </w:r>
      <w:r>
        <w:rPr>
          <w:color w:val="000000"/>
          <w:spacing w:val="55"/>
        </w:rPr>
        <w:t> </w:t>
      </w:r>
      <w:r>
        <w:rPr>
          <w:color w:val="000000"/>
        </w:rPr>
        <w:t>при</w:t>
      </w:r>
      <w:r>
        <w:rPr>
          <w:color w:val="000000"/>
          <w:spacing w:val="55"/>
        </w:rPr>
        <w:t> </w:t>
      </w:r>
      <w:r>
        <w:rPr>
          <w:color w:val="000000"/>
        </w:rPr>
        <w:t>этом</w:t>
      </w:r>
      <w:r>
        <w:rPr>
          <w:color w:val="000000"/>
          <w:spacing w:val="55"/>
        </w:rPr>
        <w:t> </w:t>
      </w:r>
      <w:r>
        <w:rPr>
          <w:color w:val="000000"/>
        </w:rPr>
        <w:t>своевольно</w:t>
      </w:r>
      <w:r>
        <w:rPr>
          <w:color w:val="000000"/>
          <w:spacing w:val="55"/>
        </w:rPr>
        <w:t> </w:t>
      </w:r>
      <w:r>
        <w:rPr>
          <w:color w:val="000000"/>
        </w:rPr>
        <w:t>собирать</w:t>
      </w:r>
      <w:r>
        <w:rPr>
          <w:color w:val="000000"/>
          <w:spacing w:val="55"/>
        </w:rPr>
        <w:t> </w:t>
      </w:r>
      <w:r>
        <w:rPr>
          <w:color w:val="000000"/>
        </w:rPr>
        <w:t>корма</w:t>
      </w:r>
      <w:r>
        <w:rPr>
          <w:color w:val="000000"/>
          <w:spacing w:val="54"/>
        </w:rPr>
        <w:t> </w:t>
      </w:r>
      <w:r>
        <w:rPr>
          <w:color w:val="000000"/>
        </w:rPr>
        <w:t>и</w:t>
      </w:r>
      <w:r>
        <w:rPr>
          <w:color w:val="000000"/>
          <w:spacing w:val="55"/>
        </w:rPr>
        <w:t> </w:t>
      </w:r>
      <w:r>
        <w:rPr>
          <w:color w:val="000000"/>
        </w:rPr>
        <w:t>деньги</w:t>
      </w:r>
      <w:r>
        <w:rPr>
          <w:color w:val="000000"/>
          <w:spacing w:val="55"/>
        </w:rPr>
        <w:t> </w:t>
      </w:r>
      <w:r>
        <w:rPr>
          <w:color w:val="000000"/>
        </w:rPr>
        <w:t>с</w:t>
      </w:r>
      <w:r>
        <w:rPr>
          <w:color w:val="000000"/>
          <w:spacing w:val="55"/>
        </w:rPr>
        <w:t> </w:t>
      </w:r>
      <w:r>
        <w:rPr>
          <w:color w:val="000000"/>
          <w:spacing w:val="-2"/>
        </w:rPr>
        <w:t>населения.</w:t>
      </w:r>
    </w:p>
    <w:p>
      <w:pPr>
        <w:pStyle w:val="BodyText"/>
        <w:spacing w:line="223" w:lineRule="auto" w:before="3"/>
        <w:ind w:left="793" w:right="791"/>
        <w:jc w:val="both"/>
      </w:pPr>
      <w:r>
        <w:rPr/>
        <w:t>«Приговор»</w:t>
      </w:r>
      <w:r>
        <w:rPr>
          <w:spacing w:val="-9"/>
        </w:rPr>
        <w:t> </w:t>
      </w:r>
      <w:r>
        <w:rPr/>
        <w:t>призван</w:t>
      </w:r>
      <w:r>
        <w:rPr>
          <w:spacing w:val="-9"/>
        </w:rPr>
        <w:t> </w:t>
      </w:r>
      <w:r>
        <w:rPr/>
        <w:t>был</w:t>
      </w:r>
      <w:r>
        <w:rPr>
          <w:spacing w:val="-9"/>
        </w:rPr>
        <w:t> </w:t>
      </w:r>
      <w:r>
        <w:rPr/>
        <w:t>устранить</w:t>
      </w:r>
      <w:r>
        <w:rPr>
          <w:spacing w:val="-9"/>
        </w:rPr>
        <w:t> </w:t>
      </w:r>
      <w:r>
        <w:rPr/>
        <w:t>трения</w:t>
      </w:r>
      <w:r>
        <w:rPr>
          <w:spacing w:val="-9"/>
        </w:rPr>
        <w:t> </w:t>
      </w:r>
      <w:r>
        <w:rPr/>
        <w:t>между</w:t>
      </w:r>
      <w:r>
        <w:rPr>
          <w:spacing w:val="-9"/>
        </w:rPr>
        <w:t> </w:t>
      </w:r>
      <w:r>
        <w:rPr/>
        <w:t>«вольными</w:t>
      </w:r>
      <w:r>
        <w:rPr>
          <w:spacing w:val="-9"/>
        </w:rPr>
        <w:t> </w:t>
      </w:r>
      <w:r>
        <w:rPr/>
        <w:t>казаками»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зем- ством,</w:t>
      </w:r>
      <w:r>
        <w:rPr>
          <w:spacing w:val="9"/>
        </w:rPr>
        <w:t> </w:t>
      </w:r>
      <w:r>
        <w:rPr/>
        <w:t>но</w:t>
      </w:r>
      <w:r>
        <w:rPr>
          <w:spacing w:val="9"/>
        </w:rPr>
        <w:t> </w:t>
      </w:r>
      <w:r>
        <w:rPr/>
        <w:t>на</w:t>
      </w:r>
      <w:r>
        <w:rPr>
          <w:spacing w:val="10"/>
        </w:rPr>
        <w:t> </w:t>
      </w:r>
      <w:r>
        <w:rPr/>
        <w:t>деле</w:t>
      </w:r>
      <w:r>
        <w:rPr>
          <w:spacing w:val="9"/>
        </w:rPr>
        <w:t> </w:t>
      </w:r>
      <w:r>
        <w:rPr/>
        <w:t>породил</w:t>
      </w:r>
      <w:r>
        <w:rPr>
          <w:spacing w:val="10"/>
        </w:rPr>
        <w:t> </w:t>
      </w:r>
      <w:r>
        <w:rPr/>
        <w:t>новые</w:t>
      </w:r>
      <w:r>
        <w:rPr>
          <w:spacing w:val="9"/>
        </w:rPr>
        <w:t> </w:t>
      </w:r>
      <w:r>
        <w:rPr/>
        <w:t>противоречия.</w:t>
      </w:r>
      <w:r>
        <w:rPr>
          <w:spacing w:val="10"/>
        </w:rPr>
        <w:t> </w:t>
      </w:r>
      <w:r>
        <w:rPr/>
        <w:t>Бывшие</w:t>
      </w:r>
      <w:r>
        <w:rPr>
          <w:spacing w:val="9"/>
        </w:rPr>
        <w:t> </w:t>
      </w:r>
      <w:r>
        <w:rPr/>
        <w:t>тушинцы</w:t>
      </w:r>
      <w:r>
        <w:rPr>
          <w:spacing w:val="9"/>
        </w:rPr>
        <w:t> </w:t>
      </w:r>
      <w:r>
        <w:rPr>
          <w:spacing w:val="-2"/>
        </w:rPr>
        <w:t>посчитали</w:t>
      </w:r>
    </w:p>
    <w:p>
      <w:pPr>
        <w:pStyle w:val="BodyText"/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22.379999pt;margin-top:12.322445pt;width:399.25pt;height:141.15pt;mso-position-horizontal-relative:page;mso-position-vertical-relative:paragraph;z-index:-15590400;mso-wrap-distance-left:0;mso-wrap-distance-right:0" id="docshapegroup1546" coordorigin="448,246" coordsize="7985,2823">
            <v:rect style="position:absolute;left:447;top:246;width:7985;height:2823" id="docshape1547" filled="true" fillcolor="#000000" stroked="false">
              <v:fill opacity="32768f" type="solid"/>
            </v:rect>
            <v:rect style="position:absolute;left:510;top:309;width:7864;height:2701" id="docshape1548" filled="true" fillcolor="#ffffff" stroked="false">
              <v:fill type="solid"/>
            </v:rect>
            <v:rect style="position:absolute;left:447;top:246;width:3701;height:2549" id="docshape1549" filled="true" fillcolor="#000000" stroked="false">
              <v:fill opacity="32768f" type="solid"/>
            </v:rect>
            <v:shape style="position:absolute;left:521;top:319;width:3552;height:2403" type="#_x0000_t75" id="docshape1550" stroked="false">
              <v:imagedata r:id="rId300" o:title=""/>
            </v:shape>
            <v:rect style="position:absolute;left:520;top:319;width:3555;height:2403" id="docshape1551" filled="false" stroked="true" strokeweight="1.051pt" strokecolor="#ffffff">
              <v:stroke dashstyle="solid"/>
            </v:rect>
            <v:shape style="position:absolute;left:447;top:246;width:7985;height:2823" type="#_x0000_t202" id="docshape1552" filled="false" stroked="false">
              <v:textbox inset="0,0,0,0">
                <w:txbxContent>
                  <w:p>
                    <w:pPr>
                      <w:spacing w:line="218" w:lineRule="auto" w:before="159"/>
                      <w:ind w:left="3921" w:right="707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«Осада Смоленска войсками Сигизмунда III в 1609—1611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гг.».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Гравюра</w:t>
                    </w:r>
                    <w:r>
                      <w:rPr>
                        <w:rFonts w:ascii="Trebuchet MS" w:hAnsi="Trebuchet MS"/>
                        <w:i/>
                        <w:spacing w:val="-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XVII</w:t>
                    </w:r>
                    <w:r>
                      <w:rPr>
                        <w:rFonts w:ascii="Trebuchet MS" w:hAnsi="Trebuchet MS"/>
                        <w:i/>
                        <w:spacing w:val="-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в.</w:t>
                    </w:r>
                  </w:p>
                  <w:p>
                    <w:pPr>
                      <w:spacing w:line="220" w:lineRule="auto" w:before="112"/>
                      <w:ind w:left="3921" w:right="170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pacing w:val="-4"/>
                        <w:sz w:val="19"/>
                      </w:rPr>
                      <w:t>По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преданию,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последние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защитники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города </w:t>
                    </w:r>
                    <w:r>
                      <w:rPr>
                        <w:sz w:val="19"/>
                      </w:rPr>
                      <w:t>укрылись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Успенском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соборе.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Когда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поля- ки ворвались внутрь, посадский человек 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Андрей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Беляницын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взорвал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в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подвале</w:t>
                    </w:r>
                    <w:r>
                      <w:rPr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19"/>
                      </w:rPr>
                      <w:t>храма </w:t>
                    </w:r>
                    <w:r>
                      <w:rPr>
                        <w:sz w:val="19"/>
                      </w:rPr>
                      <w:t>бочки с порохом. Взрыв похоронил под обломками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нападавших,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защитников.</w:t>
                    </w:r>
                  </w:p>
                  <w:p>
                    <w:pPr>
                      <w:spacing w:line="216" w:lineRule="auto" w:before="114"/>
                      <w:ind w:left="4316" w:right="0" w:hanging="395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Почему полякам было важно захватить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Смоленск?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себя</w:t>
      </w:r>
      <w:r>
        <w:rPr>
          <w:spacing w:val="-13"/>
        </w:rPr>
        <w:t> </w:t>
      </w:r>
      <w:r>
        <w:rPr/>
        <w:t>обделёнными.</w:t>
      </w:r>
      <w:r>
        <w:rPr>
          <w:spacing w:val="-13"/>
        </w:rPr>
        <w:t> </w:t>
      </w:r>
      <w:r>
        <w:rPr/>
        <w:t>Раздражало</w:t>
      </w:r>
      <w:r>
        <w:rPr>
          <w:spacing w:val="-13"/>
        </w:rPr>
        <w:t> </w:t>
      </w:r>
      <w:r>
        <w:rPr/>
        <w:t>их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то,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Прокопий</w:t>
      </w:r>
      <w:r>
        <w:rPr>
          <w:spacing w:val="-13"/>
        </w:rPr>
        <w:t> </w:t>
      </w:r>
      <w:r>
        <w:rPr/>
        <w:t>Ляпунов</w:t>
      </w:r>
      <w:r>
        <w:rPr>
          <w:spacing w:val="-13"/>
        </w:rPr>
        <w:t> </w:t>
      </w:r>
      <w:r>
        <w:rPr/>
        <w:t>призывал</w:t>
      </w:r>
      <w:r>
        <w:rPr>
          <w:spacing w:val="-13"/>
        </w:rPr>
        <w:t> </w:t>
      </w:r>
      <w:r>
        <w:rPr/>
        <w:t>жёст- кими мерами пресечь грабежи и насилия.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Тлевшие угли конфликта в конце концов привели к открытому столкнове- </w:t>
      </w:r>
      <w:r>
        <w:rPr>
          <w:spacing w:val="-2"/>
        </w:rPr>
        <w:t>нию. Толчком стала провокация, затеянная «кремлевскими сидельцами» (поля- </w:t>
      </w:r>
      <w:r>
        <w:rPr/>
        <w:t>ками и боярами). Была изготовлена подложная грамота, в которой Ляпунов якобы приказывал истреблять казаков. Возмущению последних не было гра- ниц. Приехавший на казацкий круг Ляпунов сказал, что ничего подобного он не писал. Но казаки набросились на него с саблями. Гибель лидера земства испугала</w:t>
      </w:r>
      <w:r>
        <w:rPr>
          <w:spacing w:val="-6"/>
        </w:rPr>
        <w:t> </w:t>
      </w:r>
      <w:r>
        <w:rPr/>
        <w:t>служилых</w:t>
      </w:r>
      <w:r>
        <w:rPr>
          <w:spacing w:val="-6"/>
        </w:rPr>
        <w:t> </w:t>
      </w:r>
      <w:r>
        <w:rPr/>
        <w:t>людей.</w:t>
      </w:r>
      <w:r>
        <w:rPr>
          <w:spacing w:val="-6"/>
        </w:rPr>
        <w:t> </w:t>
      </w:r>
      <w:r>
        <w:rPr/>
        <w:t>Они</w:t>
      </w:r>
      <w:r>
        <w:rPr>
          <w:spacing w:val="-6"/>
        </w:rPr>
        <w:t> </w:t>
      </w:r>
      <w:r>
        <w:rPr/>
        <w:t>стали</w:t>
      </w:r>
      <w:r>
        <w:rPr>
          <w:spacing w:val="-6"/>
        </w:rPr>
        <w:t> </w:t>
      </w:r>
      <w:r>
        <w:rPr/>
        <w:t>покидать</w:t>
      </w:r>
      <w:r>
        <w:rPr>
          <w:spacing w:val="-6"/>
        </w:rPr>
        <w:t> </w:t>
      </w:r>
      <w:r>
        <w:rPr/>
        <w:t>лагерь.</w:t>
      </w:r>
      <w:r>
        <w:rPr>
          <w:spacing w:val="-6"/>
        </w:rPr>
        <w:t> </w:t>
      </w:r>
      <w:r>
        <w:rPr/>
        <w:t>Ополчение</w:t>
      </w:r>
      <w:r>
        <w:rPr>
          <w:spacing w:val="-6"/>
        </w:rPr>
        <w:t> </w:t>
      </w:r>
      <w:r>
        <w:rPr/>
        <w:t>распалось. Казацкие таборы Заруцкого и Трубецкого остались под Москвой, но у них было недостаточно сил для освобождения столицы.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pict>
          <v:group style="position:absolute;margin-left:0pt;margin-top:40.303051pt;width:459.25pt;height:137.2pt;mso-position-horizontal-relative:page;mso-position-vertical-relative:paragraph;z-index:15867904" id="docshapegroup1553" coordorigin="0,806" coordsize="9185,2744">
            <v:rect style="position:absolute;left:0;top:806;width:9185;height:2744" id="docshape1554" filled="true" fillcolor="#000000" stroked="false">
              <v:fill opacity="32768f" type="solid"/>
            </v:rect>
            <v:rect style="position:absolute;left:28;top:868;width:9156;height:2618" id="docshape1555" filled="true" fillcolor="#e6e7e8" stroked="false">
              <v:fill type="solid"/>
            </v:rect>
            <v:rect style="position:absolute;left:822;top:868;width:908;height:397" id="docshape1556" filled="true" fillcolor="#db413f" stroked="false">
              <v:fill type="solid"/>
            </v:rect>
            <v:shape style="position:absolute;left:0;top:806;width:9185;height:2744" type="#_x0000_t202" id="docshape1557" filled="false" stroked="false">
              <v:textbox inset="0,0,0,0">
                <w:txbxContent>
                  <w:p>
                    <w:pPr>
                      <w:spacing w:before="126"/>
                      <w:ind w:left="1985" w:right="1797" w:firstLine="0"/>
                      <w:jc w:val="center"/>
                      <w:rPr>
                        <w:rFonts w:ascii="Book Antiqua" w:hAnsi="Book Antiqua"/>
                        <w:b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Из</w:t>
                    </w:r>
                    <w:r>
                      <w:rPr>
                        <w:rFonts w:ascii="Book Antiqua" w:hAnsi="Book Antiqua"/>
                        <w:b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«Курса</w:t>
                    </w:r>
                    <w:r>
                      <w:rPr>
                        <w:rFonts w:ascii="Book Antiqua" w:hAnsi="Book Antiqua"/>
                        <w:b/>
                        <w:spacing w:val="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русской</w:t>
                    </w:r>
                    <w:r>
                      <w:rPr>
                        <w:rFonts w:ascii="Book Antiqua" w:hAnsi="Book Antiqua"/>
                        <w:b/>
                        <w:spacing w:val="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истории»</w:t>
                    </w:r>
                    <w:r>
                      <w:rPr>
                        <w:rFonts w:ascii="Book Antiqua" w:hAnsi="Book Antiqua"/>
                        <w:b/>
                        <w:spacing w:val="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историка</w:t>
                    </w:r>
                    <w:r>
                      <w:rPr>
                        <w:rFonts w:ascii="Book Antiqua" w:hAnsi="Book Antiqua"/>
                        <w:b/>
                        <w:spacing w:val="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В.</w:t>
                    </w:r>
                    <w:r>
                      <w:rPr>
                        <w:rFonts w:ascii="Book Antiqua" w:hAnsi="Book Antiqua"/>
                        <w:b/>
                        <w:spacing w:val="4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pacing w:val="-2"/>
                        <w:w w:val="105"/>
                        <w:sz w:val="19"/>
                      </w:rPr>
                      <w:t>Ключевского</w:t>
                    </w:r>
                  </w:p>
                </w:txbxContent>
              </v:textbox>
              <w10:wrap type="none"/>
            </v:shape>
            <v:shape style="position:absolute;left:28;top:1265;width:9156;height:2253" type="#_x0000_t202" id="docshape1558" filled="true" fillcolor="#e6e7e8" stroked="false">
              <v:textbox inset="0,0,0,0">
                <w:txbxContent>
                  <w:p>
                    <w:pPr>
                      <w:spacing w:line="144" w:lineRule="exact" w:before="0"/>
                      <w:ind w:left="2324" w:right="0" w:firstLine="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sz w:val="19"/>
                      </w:rPr>
                      <w:t>Страна</w:t>
                    </w:r>
                    <w:r>
                      <w:rPr>
                        <w:color w:val="000000"/>
                        <w:spacing w:val="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представляла</w:t>
                    </w:r>
                    <w:r>
                      <w:rPr>
                        <w:color w:val="000000"/>
                        <w:spacing w:val="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собой</w:t>
                    </w:r>
                    <w:r>
                      <w:rPr>
                        <w:color w:val="000000"/>
                        <w:spacing w:val="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зрелище</w:t>
                    </w:r>
                    <w:r>
                      <w:rPr>
                        <w:color w:val="000000"/>
                        <w:spacing w:val="13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полного</w:t>
                    </w:r>
                    <w:r>
                      <w:rPr>
                        <w:color w:val="000000"/>
                        <w:spacing w:val="1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видимого</w:t>
                    </w:r>
                    <w:r>
                      <w:rPr>
                        <w:color w:val="000000"/>
                        <w:spacing w:val="12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разруше-</w:t>
                    </w:r>
                  </w:p>
                  <w:p>
                    <w:pPr>
                      <w:spacing w:line="220" w:lineRule="auto" w:before="5"/>
                      <w:ind w:left="765" w:right="791" w:firstLine="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sz w:val="19"/>
                      </w:rPr>
                      <w:t>ния.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Поляки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взяли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Смоленск;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польский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отряд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сжёг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Москву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и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укрепился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за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уцелев-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шими стенами Кремля и Китай-города; шведы заняли Новгород и выставили одного</w:t>
                    </w:r>
                    <w:r>
                      <w:rPr>
                        <w:color w:val="000000"/>
                        <w:spacing w:val="40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из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королевичей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кандидатом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на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московский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престол;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на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смену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убитому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второму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Лже- </w:t>
                    </w:r>
                    <w:r>
                      <w:rPr>
                        <w:color w:val="000000"/>
                        <w:sz w:val="19"/>
                      </w:rPr>
                      <w:t>дмитрию в Пскове уселся третий, какой-то Сидорка; первое дворянское ополчение под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Москвой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со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смертью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Ляпунова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расстроилось...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Государство,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потеряв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центр,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ста- ло распадаться на составные части; чуть не каждый город действовал особняком, </w:t>
                    </w:r>
                    <w:r>
                      <w:rPr>
                        <w:color w:val="000000"/>
                        <w:w w:val="95"/>
                        <w:sz w:val="19"/>
                      </w:rPr>
                      <w:t>только пересылаясь с другими городами. Государство преображалось в какую-то бес- </w:t>
                    </w:r>
                    <w:r>
                      <w:rPr>
                        <w:color w:val="000000"/>
                        <w:sz w:val="19"/>
                      </w:rPr>
                      <w:t>форменную мятущуюся федерацию.</w:t>
                    </w:r>
                  </w:p>
                  <w:p>
                    <w:pPr>
                      <w:spacing w:before="95"/>
                      <w:ind w:left="765" w:right="0" w:firstLine="0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2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6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Cогласны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ли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вы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мнением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В.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Ключевского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о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Смуте?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Свой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ответ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аргументируйте.</w:t>
                    </w:r>
                  </w:p>
                </w:txbxContent>
              </v:textbox>
              <v:fill type="solid"/>
              <w10:wrap type="none"/>
            </v:shape>
            <v:shape style="position:absolute;left:822;top:1069;width:908;height:196" type="#_x0000_t202" id="docshape1559" filled="true" fillcolor="#db413f" stroked="false">
              <v:textbox inset="0,0,0,0">
                <w:txbxContent>
                  <w:p>
                    <w:pPr>
                      <w:spacing w:line="196" w:lineRule="exact" w:before="0"/>
                      <w:ind w:left="132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ЗРЕНИЯ</w:t>
                    </w:r>
                  </w:p>
                </w:txbxContent>
              </v:textbox>
              <v:fill type="solid"/>
              <w10:wrap type="none"/>
            </v:shape>
            <v:shape style="position:absolute;left:822;top:837;width:908;height:233" type="#_x0000_t202" id="docshape1560" filled="true" fillcolor="#db413f" stroked="false">
              <v:textbox inset="0,0,0,0">
                <w:txbxContent>
                  <w:p>
                    <w:pPr>
                      <w:spacing w:line="218" w:lineRule="exact" w:before="14"/>
                      <w:ind w:left="193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ТОЧКА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За этим поражением последовало другое: в июне 1611 г., как уже говори- лось, поляками был захвачен символ стойкости Смоленск, много месяцев свя- зывавший главные силы Сигизмунда III.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40" w:lineRule="auto" w:before="89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Почему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Первое ополчение не сумело освободить Москву?</w:t>
      </w:r>
    </w:p>
    <w:p>
      <w:pPr>
        <w:pStyle w:val="BodyText"/>
        <w:spacing w:line="220" w:lineRule="auto" w:before="141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Ополчение Минина и Пожарского. </w:t>
      </w:r>
      <w:r>
        <w:rPr>
          <w:color w:val="000000"/>
        </w:rPr>
        <w:t>Угроза распада страны и утраты неза- висимости становилась явью. Многие, смирившись, считали, что Бог </w:t>
      </w:r>
      <w:r>
        <w:rPr>
          <w:color w:val="000000"/>
        </w:rPr>
        <w:t>отсту- пился</w:t>
      </w:r>
      <w:r>
        <w:rPr>
          <w:color w:val="000000"/>
          <w:spacing w:val="-5"/>
        </w:rPr>
        <w:t> </w:t>
      </w:r>
      <w:r>
        <w:rPr>
          <w:color w:val="000000"/>
        </w:rPr>
        <w:t>от</w:t>
      </w:r>
      <w:r>
        <w:rPr>
          <w:color w:val="000000"/>
          <w:spacing w:val="-5"/>
        </w:rPr>
        <w:t> </w:t>
      </w:r>
      <w:r>
        <w:rPr>
          <w:color w:val="000000"/>
        </w:rPr>
        <w:t>Русской</w:t>
      </w:r>
      <w:r>
        <w:rPr>
          <w:color w:val="000000"/>
          <w:spacing w:val="-5"/>
        </w:rPr>
        <w:t> </w:t>
      </w:r>
      <w:r>
        <w:rPr>
          <w:color w:val="000000"/>
        </w:rPr>
        <w:t>земли</w:t>
      </w:r>
      <w:r>
        <w:rPr>
          <w:color w:val="000000"/>
          <w:spacing w:val="-5"/>
        </w:rPr>
        <w:t> </w:t>
      </w:r>
      <w:r>
        <w:rPr>
          <w:color w:val="000000"/>
        </w:rPr>
        <w:t>и</w:t>
      </w:r>
      <w:r>
        <w:rPr>
          <w:color w:val="000000"/>
          <w:spacing w:val="-5"/>
        </w:rPr>
        <w:t> </w:t>
      </w:r>
      <w:r>
        <w:rPr>
          <w:color w:val="000000"/>
        </w:rPr>
        <w:t>уже</w:t>
      </w:r>
      <w:r>
        <w:rPr>
          <w:color w:val="000000"/>
          <w:spacing w:val="-5"/>
        </w:rPr>
        <w:t> </w:t>
      </w:r>
      <w:r>
        <w:rPr>
          <w:color w:val="000000"/>
        </w:rPr>
        <w:t>нет</w:t>
      </w:r>
      <w:r>
        <w:rPr>
          <w:color w:val="000000"/>
          <w:spacing w:val="-5"/>
        </w:rPr>
        <w:t> </w:t>
      </w:r>
      <w:r>
        <w:rPr>
          <w:color w:val="000000"/>
        </w:rPr>
        <w:t>силы,</w:t>
      </w:r>
      <w:r>
        <w:rPr>
          <w:color w:val="000000"/>
          <w:spacing w:val="-5"/>
        </w:rPr>
        <w:t> </w:t>
      </w:r>
      <w:r>
        <w:rPr>
          <w:color w:val="000000"/>
        </w:rPr>
        <w:t>способной</w:t>
      </w:r>
      <w:r>
        <w:rPr>
          <w:color w:val="000000"/>
          <w:spacing w:val="-5"/>
        </w:rPr>
        <w:t> </w:t>
      </w:r>
      <w:r>
        <w:rPr>
          <w:color w:val="000000"/>
        </w:rPr>
        <w:t>спасти</w:t>
      </w:r>
      <w:r>
        <w:rPr>
          <w:color w:val="000000"/>
          <w:spacing w:val="-5"/>
        </w:rPr>
        <w:t> </w:t>
      </w:r>
      <w:r>
        <w:rPr>
          <w:color w:val="000000"/>
        </w:rPr>
        <w:t>«преславное</w:t>
      </w:r>
      <w:r>
        <w:rPr>
          <w:color w:val="000000"/>
          <w:spacing w:val="-5"/>
        </w:rPr>
        <w:t> </w:t>
      </w:r>
      <w:r>
        <w:rPr>
          <w:color w:val="000000"/>
        </w:rPr>
        <w:t>Москов- ское царство». Но патриоты не допускали даже мысли о прекращении борьбы. Росло понимание: спасение России — в новом, Втором ополчении. Его вдох- новителем стал нижегородский земский староста </w:t>
      </w:r>
      <w:r>
        <w:rPr>
          <w:rFonts w:ascii="Book Antiqua" w:hAnsi="Book Antiqua"/>
          <w:b/>
          <w:i/>
          <w:color w:val="000000"/>
        </w:rPr>
        <w:t>Кузьма Минин</w:t>
      </w:r>
      <w:r>
        <w:rPr>
          <w:rFonts w:ascii="Book Antiqua" w:hAnsi="Book Antiqua"/>
          <w:b/>
          <w:color w:val="000000"/>
        </w:rPr>
        <w:t>. </w:t>
      </w:r>
      <w:r>
        <w:rPr>
          <w:color w:val="000000"/>
        </w:rPr>
        <w:t>Он был одним из тех, кто в трудное время не предался унынию и понял, что спасение зависит от простых людей. Минин занялся кропотливой организаторской работой по созданию Второго ополчения, взвалив на себя чрезвычайно труд- ные</w:t>
      </w:r>
      <w:r>
        <w:rPr>
          <w:color w:val="000000"/>
          <w:spacing w:val="-12"/>
        </w:rPr>
        <w:t> </w:t>
      </w:r>
      <w:r>
        <w:rPr>
          <w:color w:val="000000"/>
        </w:rPr>
        <w:t>хозяйственные</w:t>
      </w:r>
      <w:r>
        <w:rPr>
          <w:color w:val="000000"/>
          <w:spacing w:val="-12"/>
        </w:rPr>
        <w:t> </w:t>
      </w:r>
      <w:r>
        <w:rPr>
          <w:color w:val="000000"/>
        </w:rPr>
        <w:t>и</w:t>
      </w:r>
      <w:r>
        <w:rPr>
          <w:color w:val="000000"/>
          <w:spacing w:val="-12"/>
        </w:rPr>
        <w:t> </w:t>
      </w:r>
      <w:r>
        <w:rPr>
          <w:color w:val="000000"/>
        </w:rPr>
        <w:t>земские</w:t>
      </w:r>
      <w:r>
        <w:rPr>
          <w:color w:val="000000"/>
          <w:spacing w:val="-12"/>
        </w:rPr>
        <w:t> </w:t>
      </w:r>
      <w:r>
        <w:rPr>
          <w:color w:val="000000"/>
        </w:rPr>
        <w:t>дела.</w:t>
      </w:r>
      <w:r>
        <w:rPr>
          <w:color w:val="000000"/>
          <w:spacing w:val="-12"/>
        </w:rPr>
        <w:t> </w:t>
      </w:r>
      <w:r>
        <w:rPr>
          <w:color w:val="000000"/>
        </w:rPr>
        <w:t>За</w:t>
      </w:r>
      <w:r>
        <w:rPr>
          <w:color w:val="000000"/>
          <w:spacing w:val="-12"/>
        </w:rPr>
        <w:t> </w:t>
      </w:r>
      <w:r>
        <w:rPr>
          <w:color w:val="000000"/>
        </w:rPr>
        <w:t>это</w:t>
      </w:r>
      <w:r>
        <w:rPr>
          <w:color w:val="000000"/>
          <w:spacing w:val="-12"/>
        </w:rPr>
        <w:t> </w:t>
      </w:r>
      <w:r>
        <w:rPr>
          <w:color w:val="000000"/>
        </w:rPr>
        <w:t>он</w:t>
      </w:r>
      <w:r>
        <w:rPr>
          <w:color w:val="000000"/>
          <w:spacing w:val="-12"/>
        </w:rPr>
        <w:t> </w:t>
      </w:r>
      <w:r>
        <w:rPr>
          <w:color w:val="000000"/>
        </w:rPr>
        <w:t>получил</w:t>
      </w:r>
      <w:r>
        <w:rPr>
          <w:color w:val="000000"/>
          <w:spacing w:val="-12"/>
        </w:rPr>
        <w:t> </w:t>
      </w:r>
      <w:r>
        <w:rPr>
          <w:color w:val="000000"/>
        </w:rPr>
        <w:t>в</w:t>
      </w:r>
      <w:r>
        <w:rPr>
          <w:color w:val="000000"/>
          <w:spacing w:val="-12"/>
        </w:rPr>
        <w:t> </w:t>
      </w:r>
      <w:r>
        <w:rPr>
          <w:color w:val="000000"/>
        </w:rPr>
        <w:t>последующем</w:t>
      </w:r>
      <w:r>
        <w:rPr>
          <w:color w:val="000000"/>
          <w:spacing w:val="-12"/>
        </w:rPr>
        <w:t> </w:t>
      </w:r>
      <w:r>
        <w:rPr>
          <w:color w:val="000000"/>
        </w:rPr>
        <w:t>невидан- ный прежде «чин» «выборного всею землёю человека».</w:t>
      </w:r>
    </w:p>
    <w:p>
      <w:pPr>
        <w:pStyle w:val="BodyText"/>
        <w:spacing w:line="223" w:lineRule="auto" w:before="6"/>
        <w:ind w:left="793" w:right="791" w:firstLine="340"/>
        <w:jc w:val="both"/>
      </w:pPr>
      <w:r>
        <w:rPr/>
        <w:t>Начался</w:t>
      </w:r>
      <w:r>
        <w:rPr>
          <w:spacing w:val="-7"/>
        </w:rPr>
        <w:t> </w:t>
      </w:r>
      <w:r>
        <w:rPr/>
        <w:t>сбор</w:t>
      </w:r>
      <w:r>
        <w:rPr>
          <w:spacing w:val="-6"/>
        </w:rPr>
        <w:t> </w:t>
      </w:r>
      <w:r>
        <w:rPr/>
        <w:t>пожертвований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общее</w:t>
      </w:r>
      <w:r>
        <w:rPr>
          <w:spacing w:val="-6"/>
        </w:rPr>
        <w:t> </w:t>
      </w:r>
      <w:r>
        <w:rPr/>
        <w:t>дело.</w:t>
      </w:r>
      <w:r>
        <w:rPr>
          <w:spacing w:val="-6"/>
        </w:rPr>
        <w:t> </w:t>
      </w:r>
      <w:r>
        <w:rPr/>
        <w:t>Однако</w:t>
      </w:r>
      <w:r>
        <w:rPr>
          <w:spacing w:val="-6"/>
        </w:rPr>
        <w:t> </w:t>
      </w:r>
      <w:r>
        <w:rPr/>
        <w:t>одних</w:t>
      </w:r>
      <w:r>
        <w:rPr>
          <w:spacing w:val="-7"/>
        </w:rPr>
        <w:t> </w:t>
      </w:r>
      <w:r>
        <w:rPr/>
        <w:t>пожертвований было</w:t>
      </w:r>
      <w:r>
        <w:rPr>
          <w:spacing w:val="-4"/>
        </w:rPr>
        <w:t> </w:t>
      </w:r>
      <w:r>
        <w:rPr/>
        <w:t>мало.</w:t>
      </w:r>
      <w:r>
        <w:rPr>
          <w:spacing w:val="-4"/>
        </w:rPr>
        <w:t> </w:t>
      </w:r>
      <w:r>
        <w:rPr/>
        <w:t>Нижегородцы</w:t>
      </w:r>
      <w:r>
        <w:rPr>
          <w:spacing w:val="-4"/>
        </w:rPr>
        <w:t> </w:t>
      </w:r>
      <w:r>
        <w:rPr/>
        <w:t>дали</w:t>
      </w:r>
      <w:r>
        <w:rPr>
          <w:spacing w:val="-4"/>
        </w:rPr>
        <w:t> </w:t>
      </w:r>
      <w:r>
        <w:rPr/>
        <w:t>своему</w:t>
      </w:r>
      <w:r>
        <w:rPr>
          <w:spacing w:val="-4"/>
        </w:rPr>
        <w:t> </w:t>
      </w:r>
      <w:r>
        <w:rPr/>
        <w:t>старосте</w:t>
      </w:r>
      <w:r>
        <w:rPr>
          <w:spacing w:val="-4"/>
        </w:rPr>
        <w:t> </w:t>
      </w:r>
      <w:r>
        <w:rPr/>
        <w:t>право</w:t>
      </w:r>
      <w:r>
        <w:rPr>
          <w:spacing w:val="-4"/>
        </w:rPr>
        <w:t> </w:t>
      </w:r>
      <w:r>
        <w:rPr/>
        <w:t>облагать</w:t>
      </w:r>
      <w:r>
        <w:rPr>
          <w:spacing w:val="-4"/>
        </w:rPr>
        <w:t> </w:t>
      </w:r>
      <w:r>
        <w:rPr/>
        <w:t>жителей</w:t>
      </w:r>
      <w:r>
        <w:rPr>
          <w:spacing w:val="-4"/>
        </w:rPr>
        <w:t> </w:t>
      </w:r>
      <w:r>
        <w:rPr/>
        <w:t>любы- ми</w:t>
      </w:r>
      <w:r>
        <w:rPr>
          <w:spacing w:val="-7"/>
        </w:rPr>
        <w:t> </w:t>
      </w:r>
      <w:r>
        <w:rPr/>
        <w:t>податями.</w:t>
      </w:r>
      <w:r>
        <w:rPr>
          <w:spacing w:val="-7"/>
        </w:rPr>
        <w:t> </w:t>
      </w:r>
      <w:r>
        <w:rPr/>
        <w:t>Минин</w:t>
      </w:r>
      <w:r>
        <w:rPr>
          <w:spacing w:val="-7"/>
        </w:rPr>
        <w:t> </w:t>
      </w:r>
      <w:r>
        <w:rPr/>
        <w:t>велел</w:t>
      </w:r>
      <w:r>
        <w:rPr>
          <w:spacing w:val="-7"/>
        </w:rPr>
        <w:t> </w:t>
      </w:r>
      <w:r>
        <w:rPr/>
        <w:t>брать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одной</w:t>
      </w:r>
      <w:r>
        <w:rPr>
          <w:spacing w:val="-7"/>
        </w:rPr>
        <w:t> </w:t>
      </w:r>
      <w:r>
        <w:rPr/>
        <w:t>пятой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всего</w:t>
      </w:r>
      <w:r>
        <w:rPr>
          <w:spacing w:val="-7"/>
        </w:rPr>
        <w:t> </w:t>
      </w:r>
      <w:r>
        <w:rPr/>
        <w:t>имущества.</w:t>
      </w:r>
      <w:r>
        <w:rPr>
          <w:spacing w:val="-7"/>
        </w:rPr>
        <w:t> </w:t>
      </w:r>
      <w:r>
        <w:rPr/>
        <w:t>Эта</w:t>
      </w:r>
      <w:r>
        <w:rPr>
          <w:spacing w:val="-7"/>
        </w:rPr>
        <w:t> </w:t>
      </w:r>
      <w:r>
        <w:rPr/>
        <w:t>мера позволила собрать необходимые средства.</w:t>
      </w:r>
    </w:p>
    <w:p>
      <w:pPr>
        <w:pStyle w:val="BodyText"/>
        <w:spacing w:line="220" w:lineRule="exact"/>
        <w:ind w:left="793" w:right="792"/>
        <w:jc w:val="right"/>
      </w:pPr>
      <w:r>
        <w:rPr/>
        <w:t>Остро</w:t>
      </w:r>
      <w:r>
        <w:rPr>
          <w:spacing w:val="10"/>
        </w:rPr>
        <w:t> </w:t>
      </w:r>
      <w:r>
        <w:rPr/>
        <w:t>встал</w:t>
      </w:r>
      <w:r>
        <w:rPr>
          <w:spacing w:val="10"/>
        </w:rPr>
        <w:t> </w:t>
      </w:r>
      <w:r>
        <w:rPr/>
        <w:t>вопрос</w:t>
      </w:r>
      <w:r>
        <w:rPr>
          <w:spacing w:val="11"/>
        </w:rPr>
        <w:t> </w:t>
      </w:r>
      <w:r>
        <w:rPr/>
        <w:t>о</w:t>
      </w:r>
      <w:r>
        <w:rPr>
          <w:spacing w:val="10"/>
        </w:rPr>
        <w:t> </w:t>
      </w:r>
      <w:r>
        <w:rPr/>
        <w:t>военном</w:t>
      </w:r>
      <w:r>
        <w:rPr>
          <w:spacing w:val="10"/>
        </w:rPr>
        <w:t> </w:t>
      </w:r>
      <w:r>
        <w:rPr/>
        <w:t>руководителе</w:t>
      </w:r>
      <w:r>
        <w:rPr>
          <w:spacing w:val="11"/>
        </w:rPr>
        <w:t> </w:t>
      </w:r>
      <w:r>
        <w:rPr/>
        <w:t>ополчения.</w:t>
      </w:r>
      <w:r>
        <w:rPr>
          <w:spacing w:val="10"/>
        </w:rPr>
        <w:t> </w:t>
      </w:r>
      <w:r>
        <w:rPr/>
        <w:t>Искали</w:t>
      </w:r>
      <w:r>
        <w:rPr>
          <w:spacing w:val="10"/>
        </w:rPr>
        <w:t> </w:t>
      </w:r>
      <w:r>
        <w:rPr/>
        <w:t>не</w:t>
      </w:r>
      <w:r>
        <w:rPr>
          <w:spacing w:val="11"/>
        </w:rPr>
        <w:t> </w:t>
      </w:r>
      <w:r>
        <w:rPr>
          <w:spacing w:val="-2"/>
        </w:rPr>
        <w:t>просто</w:t>
      </w:r>
    </w:p>
    <w:p>
      <w:pPr>
        <w:pStyle w:val="BodyText"/>
        <w:spacing w:line="232" w:lineRule="exact"/>
        <w:ind w:left="793" w:right="792"/>
        <w:jc w:val="right"/>
      </w:pPr>
      <w:r>
        <w:rPr/>
        <w:t>«честного</w:t>
      </w:r>
      <w:r>
        <w:rPr>
          <w:spacing w:val="39"/>
        </w:rPr>
        <w:t> </w:t>
      </w:r>
      <w:r>
        <w:rPr/>
        <w:t>мужа,</w:t>
      </w:r>
      <w:r>
        <w:rPr>
          <w:spacing w:val="40"/>
        </w:rPr>
        <w:t> </w:t>
      </w:r>
      <w:r>
        <w:rPr/>
        <w:t>кому</w:t>
      </w:r>
      <w:r>
        <w:rPr>
          <w:spacing w:val="40"/>
        </w:rPr>
        <w:t> </w:t>
      </w:r>
      <w:r>
        <w:rPr/>
        <w:t>заобычно</w:t>
      </w:r>
      <w:r>
        <w:rPr>
          <w:spacing w:val="40"/>
        </w:rPr>
        <w:t> </w:t>
      </w:r>
      <w:r>
        <w:rPr/>
        <w:t>ратное</w:t>
      </w:r>
      <w:r>
        <w:rPr>
          <w:spacing w:val="40"/>
        </w:rPr>
        <w:t> </w:t>
      </w:r>
      <w:r>
        <w:rPr/>
        <w:t>дело»,</w:t>
      </w:r>
      <w:r>
        <w:rPr>
          <w:spacing w:val="39"/>
        </w:rPr>
        <w:t> </w:t>
      </w:r>
      <w:r>
        <w:rPr/>
        <w:t>но</w:t>
      </w:r>
      <w:r>
        <w:rPr>
          <w:spacing w:val="40"/>
        </w:rPr>
        <w:t> </w:t>
      </w:r>
      <w:r>
        <w:rPr/>
        <w:t>того,</w:t>
      </w:r>
      <w:r>
        <w:rPr>
          <w:spacing w:val="40"/>
        </w:rPr>
        <w:t> </w:t>
      </w:r>
      <w:r>
        <w:rPr/>
        <w:t>кто</w:t>
      </w:r>
      <w:r>
        <w:rPr>
          <w:spacing w:val="40"/>
        </w:rPr>
        <w:t> </w:t>
      </w:r>
      <w:r>
        <w:rPr/>
        <w:t>бы</w:t>
      </w:r>
      <w:r>
        <w:rPr>
          <w:spacing w:val="40"/>
        </w:rPr>
        <w:t> </w:t>
      </w:r>
      <w:r>
        <w:rPr/>
        <w:t>«в</w:t>
      </w:r>
      <w:r>
        <w:rPr>
          <w:spacing w:val="40"/>
        </w:rPr>
        <w:t> </w:t>
      </w:r>
      <w:r>
        <w:rPr/>
        <w:t>измене</w:t>
      </w:r>
      <w:r>
        <w:rPr>
          <w:spacing w:val="39"/>
        </w:rPr>
        <w:t> </w:t>
      </w:r>
      <w:r>
        <w:rPr>
          <w:spacing w:val="-5"/>
        </w:rPr>
        <w:t>не</w:t>
      </w:r>
    </w:p>
    <w:p>
      <w:pPr>
        <w:spacing w:after="0" w:line="232" w:lineRule="exact"/>
        <w:jc w:val="right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47"/>
      </w:pPr>
      <w:r>
        <w:rPr/>
        <w:pict>
          <v:group style="width:400.1pt;height:205.6pt;mso-position-horizontal-relative:char;mso-position-vertical-relative:line" id="docshapegroup1561" coordorigin="0,0" coordsize="8002,4112">
            <v:rect style="position:absolute;left:2551;top:0;width:5451;height:3665" id="docshape1562" filled="true" fillcolor="#000000" stroked="false">
              <v:fill opacity="32768f" type="solid"/>
            </v:rect>
            <v:rect style="position:absolute;left:2613;top:62;width:5330;height:3541" id="docshape1563" filled="true" fillcolor="#ffffff" stroked="false">
              <v:fill type="solid"/>
            </v:rect>
            <v:rect style="position:absolute;left:0;top:0;width:2672;height:4112" id="docshape1564" filled="true" fillcolor="#000000" stroked="false">
              <v:fill opacity="32768f" type="solid"/>
            </v:rect>
            <v:shape style="position:absolute;left:72;top:72;width:2532;height:3970" type="#_x0000_t75" id="docshape1565" stroked="false">
              <v:imagedata r:id="rId301" o:title=""/>
            </v:shape>
            <v:rect style="position:absolute;left:72;top:72;width:2532;height:3970" id="docshape1566" filled="false" stroked="true" strokeweight="1pt" strokecolor="#ffffff">
              <v:stroke dashstyle="solid"/>
            </v:rect>
            <v:shape style="position:absolute;left:2613;top:36;width:5388;height:3629" type="#_x0000_t202" id="docshape1567" filled="false" stroked="false">
              <v:textbox inset="0,0,0,0">
                <w:txbxContent>
                  <w:p>
                    <w:pPr>
                      <w:spacing w:line="218" w:lineRule="auto" w:before="122"/>
                      <w:ind w:left="283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«Минин на площади Нижнего Новгорода,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призыва- ющий</w:t>
                    </w:r>
                    <w:r>
                      <w:rPr>
                        <w:rFonts w:ascii="Calibri" w:hAnsi="Calibri"/>
                        <w:b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к</w:t>
                    </w:r>
                    <w:r>
                      <w:rPr>
                        <w:rFonts w:ascii="Calibri" w:hAnsi="Calibri"/>
                        <w:b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пожертвованиям».</w:t>
                    </w:r>
                    <w:r>
                      <w:rPr>
                        <w:rFonts w:ascii="Calibri" w:hAnsi="Calibri"/>
                        <w:b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К.</w:t>
                    </w:r>
                    <w:r>
                      <w:rPr>
                        <w:rFonts w:ascii="Trebuchet MS" w:hAnsi="Trebuchet MS"/>
                        <w:i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Маковский.</w:t>
                    </w:r>
                  </w:p>
                  <w:p>
                    <w:pPr>
                      <w:spacing w:line="228" w:lineRule="auto" w:before="0"/>
                      <w:ind w:left="283" w:right="466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Нижегородский государственный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художественный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музей</w:t>
                    </w:r>
                  </w:p>
                  <w:p>
                    <w:pPr>
                      <w:spacing w:line="220" w:lineRule="auto" w:before="104"/>
                      <w:ind w:left="283" w:right="169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Кузьма Минин имел мясную лавку и был </w:t>
                    </w:r>
                    <w:r>
                      <w:rPr>
                        <w:sz w:val="19"/>
                      </w:rPr>
                      <w:t>состоятель- ным посадским человеком. Став земским главой, он полностью посвятил себя делу освобождения родной земли.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Минин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обратился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нижегородцам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призывом:</w:t>
                    </w:r>
                  </w:p>
                  <w:p>
                    <w:pPr>
                      <w:spacing w:line="220" w:lineRule="auto" w:before="0"/>
                      <w:ind w:left="283" w:right="169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«Если мы хотим помочь Московскому государству, то не будем жалеть своего имущества, животов </w:t>
                    </w:r>
                    <w:r>
                      <w:rPr>
                        <w:sz w:val="19"/>
                      </w:rPr>
                      <w:t>[пожит- ков, имений] наших: не то что животы, но дворы свои продадим, жён и детей заложим!»</w:t>
                    </w:r>
                  </w:p>
                  <w:p>
                    <w:pPr>
                      <w:spacing w:line="218" w:lineRule="auto" w:before="112"/>
                      <w:ind w:left="623" w:right="169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95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Какие чувства вызывает у вас сюжет картины? Поче- </w:t>
                    </w:r>
                    <w:r>
                      <w:rPr>
                        <w:rFonts w:ascii="Tahoma" w:hAnsi="Tahoma"/>
                        <w:sz w:val="19"/>
                      </w:rPr>
                      <w:t>му участникам Второго ополчения </w:t>
                    </w:r>
                    <w:r>
                      <w:rPr>
                        <w:rFonts w:ascii="Tahoma" w:hAnsi="Tahoma"/>
                        <w:sz w:val="19"/>
                      </w:rPr>
                      <w:t>выплачивалось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жалованье?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line="220" w:lineRule="auto" w:before="156"/>
        <w:ind w:left="793" w:right="790"/>
        <w:jc w:val="both"/>
      </w:pPr>
      <w:r>
        <w:rPr/>
        <w:t>явился».</w:t>
      </w:r>
      <w:r>
        <w:rPr>
          <w:spacing w:val="-14"/>
        </w:rPr>
        <w:t> </w:t>
      </w:r>
      <w:r>
        <w:rPr/>
        <w:t>Среди</w:t>
      </w:r>
      <w:r>
        <w:rPr>
          <w:spacing w:val="-14"/>
        </w:rPr>
        <w:t> </w:t>
      </w:r>
      <w:r>
        <w:rPr/>
        <w:t>немногих,</w:t>
      </w:r>
      <w:r>
        <w:rPr>
          <w:spacing w:val="-14"/>
        </w:rPr>
        <w:t> </w:t>
      </w:r>
      <w:r>
        <w:rPr/>
        <w:t>кто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поддавался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посулы</w:t>
      </w:r>
      <w:r>
        <w:rPr>
          <w:spacing w:val="-14"/>
        </w:rPr>
        <w:t> </w:t>
      </w:r>
      <w:r>
        <w:rPr/>
        <w:t>самозванцев,</w:t>
      </w:r>
      <w:r>
        <w:rPr>
          <w:spacing w:val="-14"/>
        </w:rPr>
        <w:t> </w:t>
      </w:r>
      <w:r>
        <w:rPr/>
        <w:t>был</w:t>
      </w:r>
      <w:r>
        <w:rPr>
          <w:spacing w:val="-13"/>
        </w:rPr>
        <w:t> </w:t>
      </w:r>
      <w:r>
        <w:rPr/>
        <w:t>князь </w:t>
      </w:r>
      <w:r>
        <w:rPr>
          <w:rFonts w:ascii="Book Antiqua" w:hAnsi="Book Antiqua"/>
          <w:b/>
          <w:i/>
        </w:rPr>
        <w:t>Дмитрий Пожарский</w:t>
      </w:r>
      <w:r>
        <w:rPr/>
        <w:t>. Минин много хорошего слышал о храбром воеводе и первым</w:t>
      </w:r>
      <w:r>
        <w:rPr>
          <w:spacing w:val="-12"/>
        </w:rPr>
        <w:t> </w:t>
      </w:r>
      <w:r>
        <w:rPr/>
        <w:t>назвал</w:t>
      </w:r>
      <w:r>
        <w:rPr>
          <w:spacing w:val="-12"/>
        </w:rPr>
        <w:t> </w:t>
      </w:r>
      <w:r>
        <w:rPr/>
        <w:t>его</w:t>
      </w:r>
      <w:r>
        <w:rPr>
          <w:spacing w:val="-12"/>
        </w:rPr>
        <w:t> </w:t>
      </w:r>
      <w:r>
        <w:rPr/>
        <w:t>имя.</w:t>
      </w:r>
      <w:r>
        <w:rPr>
          <w:spacing w:val="-12"/>
        </w:rPr>
        <w:t> </w:t>
      </w:r>
      <w:r>
        <w:rPr/>
        <w:t>Нижегородцы</w:t>
      </w:r>
      <w:r>
        <w:rPr>
          <w:spacing w:val="-12"/>
        </w:rPr>
        <w:t> </w:t>
      </w:r>
      <w:r>
        <w:rPr/>
        <w:t>поддержали</w:t>
      </w:r>
      <w:r>
        <w:rPr>
          <w:spacing w:val="-12"/>
        </w:rPr>
        <w:t> </w:t>
      </w:r>
      <w:r>
        <w:rPr/>
        <w:t>выбор.</w:t>
      </w:r>
      <w:r>
        <w:rPr>
          <w:spacing w:val="-12"/>
        </w:rPr>
        <w:t> </w:t>
      </w:r>
      <w:r>
        <w:rPr/>
        <w:t>Во</w:t>
      </w:r>
      <w:r>
        <w:rPr>
          <w:spacing w:val="-12"/>
        </w:rPr>
        <w:t> </w:t>
      </w:r>
      <w:r>
        <w:rPr/>
        <w:t>время</w:t>
      </w:r>
      <w:r>
        <w:rPr>
          <w:spacing w:val="-12"/>
        </w:rPr>
        <w:t> </w:t>
      </w:r>
      <w:r>
        <w:rPr/>
        <w:t>мартовско- го восстания 1611 г. Пожарский был ранен в жаркой схватке и увезён в своё село близ Суздаля. Сюда и приехали посланцы из Нижнего Новгорода. Князь дал согласие.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Со</w:t>
      </w:r>
      <w:r>
        <w:rPr>
          <w:spacing w:val="-4"/>
        </w:rPr>
        <w:t> </w:t>
      </w:r>
      <w:r>
        <w:rPr/>
        <w:t>всех</w:t>
      </w:r>
      <w:r>
        <w:rPr>
          <w:spacing w:val="-4"/>
        </w:rPr>
        <w:t> </w:t>
      </w:r>
      <w:r>
        <w:rPr/>
        <w:t>сторон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Нижний</w:t>
      </w:r>
      <w:r>
        <w:rPr>
          <w:spacing w:val="-4"/>
        </w:rPr>
        <w:t> </w:t>
      </w:r>
      <w:r>
        <w:rPr/>
        <w:t>Новгород</w:t>
      </w:r>
      <w:r>
        <w:rPr>
          <w:spacing w:val="-4"/>
        </w:rPr>
        <w:t> </w:t>
      </w:r>
      <w:r>
        <w:rPr/>
        <w:t>потянулись</w:t>
      </w:r>
      <w:r>
        <w:rPr>
          <w:spacing w:val="-4"/>
        </w:rPr>
        <w:t> </w:t>
      </w:r>
      <w:r>
        <w:rPr/>
        <w:t>служилые</w:t>
      </w:r>
      <w:r>
        <w:rPr>
          <w:spacing w:val="-4"/>
        </w:rPr>
        <w:t> </w:t>
      </w:r>
      <w:r>
        <w:rPr/>
        <w:t>люди.</w:t>
      </w:r>
      <w:r>
        <w:rPr>
          <w:spacing w:val="-4"/>
        </w:rPr>
        <w:t> </w:t>
      </w:r>
      <w:r>
        <w:rPr/>
        <w:t>Многие</w:t>
      </w:r>
      <w:r>
        <w:rPr>
          <w:spacing w:val="-4"/>
        </w:rPr>
        <w:t> </w:t>
      </w:r>
      <w:r>
        <w:rPr/>
        <w:t>из них,</w:t>
      </w:r>
      <w:r>
        <w:rPr>
          <w:spacing w:val="-1"/>
        </w:rPr>
        <w:t> </w:t>
      </w:r>
      <w:r>
        <w:rPr/>
        <w:t>изгнанные</w:t>
      </w:r>
      <w:r>
        <w:rPr>
          <w:spacing w:val="-1"/>
        </w:rPr>
        <w:t> </w:t>
      </w:r>
      <w:r>
        <w:rPr/>
        <w:t>со</w:t>
      </w:r>
      <w:r>
        <w:rPr>
          <w:spacing w:val="-1"/>
        </w:rPr>
        <w:t> </w:t>
      </w:r>
      <w:r>
        <w:rPr/>
        <w:t>Смоленщины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из</w:t>
      </w:r>
      <w:r>
        <w:rPr>
          <w:spacing w:val="-1"/>
        </w:rPr>
        <w:t> </w:t>
      </w:r>
      <w:r>
        <w:rPr/>
        <w:t>иных</w:t>
      </w:r>
      <w:r>
        <w:rPr>
          <w:spacing w:val="-1"/>
        </w:rPr>
        <w:t> </w:t>
      </w:r>
      <w:r>
        <w:rPr/>
        <w:t>мест,</w:t>
      </w:r>
      <w:r>
        <w:rPr>
          <w:spacing w:val="-1"/>
        </w:rPr>
        <w:t> </w:t>
      </w:r>
      <w:r>
        <w:rPr/>
        <w:t>приходили</w:t>
      </w:r>
      <w:r>
        <w:rPr>
          <w:spacing w:val="-1"/>
        </w:rPr>
        <w:t> </w:t>
      </w:r>
      <w:r>
        <w:rPr/>
        <w:t>«наги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босы».</w:t>
      </w:r>
      <w:r>
        <w:rPr>
          <w:spacing w:val="-1"/>
        </w:rPr>
        <w:t> </w:t>
      </w:r>
      <w:r>
        <w:rPr/>
        <w:t>Им давали</w:t>
      </w:r>
      <w:r>
        <w:rPr>
          <w:spacing w:val="-7"/>
        </w:rPr>
        <w:t> </w:t>
      </w:r>
      <w:r>
        <w:rPr/>
        <w:t>содержание,</w:t>
      </w:r>
      <w:r>
        <w:rPr>
          <w:spacing w:val="-7"/>
        </w:rPr>
        <w:t> </w:t>
      </w:r>
      <w:r>
        <w:rPr/>
        <w:t>вооружали.</w:t>
      </w:r>
      <w:r>
        <w:rPr>
          <w:spacing w:val="-7"/>
        </w:rPr>
        <w:t> </w:t>
      </w:r>
      <w:r>
        <w:rPr/>
        <w:t>Но</w:t>
      </w:r>
      <w:r>
        <w:rPr>
          <w:spacing w:val="-7"/>
        </w:rPr>
        <w:t> </w:t>
      </w:r>
      <w:r>
        <w:rPr/>
        <w:t>сразу</w:t>
      </w:r>
      <w:r>
        <w:rPr>
          <w:spacing w:val="-7"/>
        </w:rPr>
        <w:t> </w:t>
      </w:r>
      <w:r>
        <w:rPr/>
        <w:t>стало</w:t>
      </w:r>
      <w:r>
        <w:rPr>
          <w:spacing w:val="-7"/>
        </w:rPr>
        <w:t> </w:t>
      </w:r>
      <w:r>
        <w:rPr/>
        <w:t>ясно,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управления</w:t>
      </w:r>
      <w:r>
        <w:rPr>
          <w:spacing w:val="-7"/>
        </w:rPr>
        <w:t> </w:t>
      </w:r>
      <w:r>
        <w:rPr/>
        <w:t>стра- ной надо формировать и новые органы власти. Земская власть возникла в Ярославле, докуда в марте 1612 г. дошло ополчение. За короткий срок было организовано</w:t>
      </w:r>
      <w:r>
        <w:rPr>
          <w:spacing w:val="-14"/>
        </w:rPr>
        <w:t> </w:t>
      </w:r>
      <w:r>
        <w:rPr/>
        <w:t>управление</w:t>
      </w:r>
      <w:r>
        <w:rPr>
          <w:spacing w:val="-14"/>
        </w:rPr>
        <w:t> </w:t>
      </w:r>
      <w:r>
        <w:rPr/>
        <w:t>городами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уездами,</w:t>
      </w:r>
      <w:r>
        <w:rPr>
          <w:spacing w:val="-14"/>
        </w:rPr>
        <w:t> </w:t>
      </w:r>
      <w:r>
        <w:rPr/>
        <w:t>которые</w:t>
      </w:r>
      <w:r>
        <w:rPr>
          <w:spacing w:val="-14"/>
        </w:rPr>
        <w:t> </w:t>
      </w:r>
      <w:r>
        <w:rPr/>
        <w:t>отправили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Ярославль вооружённых людей, казну и припасы.</w:t>
      </w:r>
    </w:p>
    <w:p>
      <w:pPr>
        <w:pStyle w:val="BodyText"/>
        <w:spacing w:line="220" w:lineRule="auto" w:before="4"/>
        <w:ind w:left="793" w:right="791" w:firstLine="340"/>
        <w:jc w:val="both"/>
      </w:pPr>
      <w:r>
        <w:rPr/>
        <w:t>В</w:t>
      </w:r>
      <w:r>
        <w:rPr>
          <w:spacing w:val="36"/>
        </w:rPr>
        <w:t> </w:t>
      </w:r>
      <w:r>
        <w:rPr/>
        <w:t>июле</w:t>
      </w:r>
      <w:r>
        <w:rPr>
          <w:spacing w:val="36"/>
        </w:rPr>
        <w:t> </w:t>
      </w:r>
      <w:r>
        <w:rPr>
          <w:rFonts w:ascii="Book Antiqua" w:hAnsi="Book Antiqua"/>
          <w:b/>
        </w:rPr>
        <w:t>1612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</w:t>
      </w:r>
      <w:r>
        <w:rPr>
          <w:rFonts w:ascii="Book Antiqua" w:hAnsi="Book Antiqua"/>
          <w:b/>
          <w:spacing w:val="40"/>
        </w:rPr>
        <w:t> </w:t>
      </w:r>
      <w:r>
        <w:rPr/>
        <w:t>передовые</w:t>
      </w:r>
      <w:r>
        <w:rPr>
          <w:spacing w:val="36"/>
        </w:rPr>
        <w:t> </w:t>
      </w:r>
      <w:r>
        <w:rPr/>
        <w:t>части</w:t>
      </w:r>
      <w:r>
        <w:rPr>
          <w:spacing w:val="36"/>
        </w:rPr>
        <w:t> </w:t>
      </w:r>
      <w:r>
        <w:rPr/>
        <w:t>Второго</w:t>
      </w:r>
      <w:r>
        <w:rPr>
          <w:spacing w:val="36"/>
        </w:rPr>
        <w:t> </w:t>
      </w:r>
      <w:r>
        <w:rPr/>
        <w:t>ополчения</w:t>
      </w:r>
      <w:r>
        <w:rPr>
          <w:spacing w:val="36"/>
        </w:rPr>
        <w:t> </w:t>
      </w:r>
      <w:r>
        <w:rPr/>
        <w:t>подошли</w:t>
      </w:r>
      <w:r>
        <w:rPr>
          <w:spacing w:val="36"/>
        </w:rPr>
        <w:t> </w:t>
      </w:r>
      <w:r>
        <w:rPr/>
        <w:t>к</w:t>
      </w:r>
      <w:r>
        <w:rPr>
          <w:spacing w:val="36"/>
        </w:rPr>
        <w:t> </w:t>
      </w:r>
      <w:r>
        <w:rPr/>
        <w:t>столице. К этому времени Заруцкий с частью казаков покинул подмосковный лагерь и ушёл на юг. Бывший «тушинский боярин» связал свою будущность с Мариной Мнишек и её малолетним сыном Иваном, которого провозгласили «наследни- ком престола». Ополченцев под Москвой как союзников в великом деле встре- тили казаки Трубецкого.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20" w:lineRule="auto" w:before="111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Что нужно было учесть Минину и Пожарскому при организации Второго ополчения, </w:t>
      </w:r>
      <w:r>
        <w:rPr>
          <w:sz w:val="19"/>
        </w:rPr>
        <w:t>чтобы не допустить ошибок лидеров Первого ополчения?</w:t>
      </w:r>
    </w:p>
    <w:p>
      <w:pPr>
        <w:pStyle w:val="BodyText"/>
        <w:spacing w:line="220" w:lineRule="auto" w:before="143"/>
        <w:ind w:left="793" w:right="791"/>
        <w:jc w:val="both"/>
      </w:pPr>
      <w:r>
        <w:rPr>
          <w:rFonts w:ascii="Calibri" w:hAnsi="Calibri"/>
          <w:b/>
          <w:color w:val="FFFFFF"/>
          <w:spacing w:val="3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5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Освобождение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Москвы.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color w:val="000000"/>
        </w:rPr>
        <w:t>осаждённой</w:t>
      </w:r>
      <w:r>
        <w:rPr>
          <w:color w:val="000000"/>
          <w:spacing w:val="40"/>
        </w:rPr>
        <w:t> </w:t>
      </w:r>
      <w:r>
        <w:rPr>
          <w:color w:val="000000"/>
        </w:rPr>
        <w:t>казаками</w:t>
      </w:r>
      <w:r>
        <w:rPr>
          <w:color w:val="000000"/>
          <w:spacing w:val="40"/>
        </w:rPr>
        <w:t> </w:t>
      </w:r>
      <w:r>
        <w:rPr>
          <w:color w:val="000000"/>
        </w:rPr>
        <w:t>Москве,</w:t>
      </w:r>
      <w:r>
        <w:rPr>
          <w:color w:val="000000"/>
          <w:spacing w:val="40"/>
        </w:rPr>
        <w:t> </w:t>
      </w:r>
      <w:r>
        <w:rPr>
          <w:color w:val="000000"/>
        </w:rPr>
        <w:t>помимо</w:t>
      </w:r>
      <w:r>
        <w:rPr>
          <w:color w:val="000000"/>
          <w:spacing w:val="40"/>
        </w:rPr>
        <w:t> </w:t>
      </w:r>
      <w:r>
        <w:rPr>
          <w:color w:val="000000"/>
        </w:rPr>
        <w:t>поля- ков и литовцев, оставалось немало знатных русских людей, включая членов Семибоярщины. Кто-то задержался здесь добровольно, кто-то — по принужде- нию.</w:t>
      </w:r>
      <w:r>
        <w:rPr>
          <w:color w:val="000000"/>
          <w:spacing w:val="-3"/>
        </w:rPr>
        <w:t> </w:t>
      </w:r>
      <w:r>
        <w:rPr>
          <w:color w:val="000000"/>
        </w:rPr>
        <w:t>Среди</w:t>
      </w:r>
      <w:r>
        <w:rPr>
          <w:color w:val="000000"/>
          <w:spacing w:val="-3"/>
        </w:rPr>
        <w:t> </w:t>
      </w:r>
      <w:r>
        <w:rPr>
          <w:color w:val="000000"/>
        </w:rPr>
        <w:t>последних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3"/>
        </w:rPr>
        <w:t> </w:t>
      </w:r>
      <w:r>
        <w:rPr>
          <w:color w:val="000000"/>
        </w:rPr>
        <w:t>Кремле</w:t>
      </w:r>
      <w:r>
        <w:rPr>
          <w:color w:val="000000"/>
          <w:spacing w:val="-3"/>
        </w:rPr>
        <w:t> </w:t>
      </w:r>
      <w:r>
        <w:rPr>
          <w:color w:val="000000"/>
        </w:rPr>
        <w:t>вместе</w:t>
      </w:r>
      <w:r>
        <w:rPr>
          <w:color w:val="000000"/>
          <w:spacing w:val="-3"/>
        </w:rPr>
        <w:t> </w:t>
      </w:r>
      <w:r>
        <w:rPr>
          <w:color w:val="000000"/>
        </w:rPr>
        <w:t>с</w:t>
      </w:r>
      <w:r>
        <w:rPr>
          <w:color w:val="000000"/>
          <w:spacing w:val="-3"/>
        </w:rPr>
        <w:t> </w:t>
      </w:r>
      <w:r>
        <w:rPr>
          <w:color w:val="000000"/>
        </w:rPr>
        <w:t>матерью</w:t>
      </w:r>
      <w:r>
        <w:rPr>
          <w:color w:val="000000"/>
          <w:spacing w:val="-3"/>
        </w:rPr>
        <w:t> </w:t>
      </w:r>
      <w:r>
        <w:rPr>
          <w:color w:val="000000"/>
        </w:rPr>
        <w:t>содержался</w:t>
      </w:r>
      <w:r>
        <w:rPr>
          <w:color w:val="000000"/>
          <w:spacing w:val="-3"/>
        </w:rPr>
        <w:t> </w:t>
      </w:r>
      <w:r>
        <w:rPr>
          <w:color w:val="000000"/>
        </w:rPr>
        <w:t>сын</w:t>
      </w:r>
      <w:r>
        <w:rPr>
          <w:color w:val="000000"/>
          <w:spacing w:val="-3"/>
        </w:rPr>
        <w:t> </w:t>
      </w:r>
      <w:r>
        <w:rPr>
          <w:color w:val="000000"/>
        </w:rPr>
        <w:t>митрополи- та Филарета Михаил Романов.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</w:pPr>
    </w:p>
    <w:p>
      <w:pPr>
        <w:spacing w:line="218" w:lineRule="auto" w:before="119"/>
        <w:ind w:left="915" w:right="4269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979pt;margin-top:-1.99155pt;width:399.25pt;height:267.150pt;mso-position-horizontal-relative:page;mso-position-vertical-relative:paragraph;z-index:-21854720" id="docshapegroup1568" coordorigin="740,-40" coordsize="7985,5343">
            <v:rect style="position:absolute;left:739;top:-40;width:7985;height:5343" id="docshape1569" filled="true" fillcolor="#000000" stroked="false">
              <v:fill opacity="32768f" type="solid"/>
            </v:rect>
            <v:rect style="position:absolute;left:802;top:22;width:7864;height:5221" id="docshape1570" filled="true" fillcolor="#ffffff" stroked="false">
              <v:fill type="solid"/>
            </v:rect>
            <v:rect style="position:absolute;left:5172;top:-40;width:3543;height:2420" id="docshape1571" filled="true" fillcolor="#000000" stroked="false">
              <v:fill opacity="32768f" type="solid"/>
            </v:rect>
            <v:shape style="position:absolute;left:5245;top:32;width:3402;height:2275" type="#_x0000_t75" id="docshape1572" stroked="false">
              <v:imagedata r:id="rId302" o:title=""/>
            </v:shape>
            <v:rect style="position:absolute;left:5245;top:32;width:3402;height:2277" id="docshape1573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05"/>
          <w:sz w:val="19"/>
        </w:rPr>
        <w:t>«Нижегородские</w:t>
      </w:r>
      <w:r>
        <w:rPr>
          <w:rFonts w:ascii="Calibri" w:hAnsi="Calibri"/>
          <w:b/>
          <w:spacing w:val="4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послы</w:t>
      </w:r>
      <w:r>
        <w:rPr>
          <w:rFonts w:ascii="Calibri" w:hAnsi="Calibri"/>
          <w:b/>
          <w:spacing w:val="4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у</w:t>
      </w:r>
      <w:r>
        <w:rPr>
          <w:rFonts w:ascii="Calibri" w:hAnsi="Calibri"/>
          <w:b/>
          <w:spacing w:val="4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князя</w:t>
      </w:r>
      <w:r>
        <w:rPr>
          <w:rFonts w:ascii="Calibri" w:hAnsi="Calibri"/>
          <w:b/>
          <w:spacing w:val="4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Дмитрия Пожарского». </w:t>
      </w:r>
      <w:r>
        <w:rPr>
          <w:rFonts w:ascii="Trebuchet MS" w:hAnsi="Trebuchet MS"/>
          <w:i/>
          <w:w w:val="105"/>
          <w:sz w:val="19"/>
        </w:rPr>
        <w:t>Художник В. Савинский.</w:t>
      </w:r>
    </w:p>
    <w:p>
      <w:pPr>
        <w:spacing w:line="228" w:lineRule="auto" w:before="0"/>
        <w:ind w:left="915" w:right="492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Краснодар, Художественный </w:t>
      </w:r>
      <w:r>
        <w:rPr>
          <w:rFonts w:ascii="Trebuchet MS" w:hAnsi="Trebuchet MS"/>
          <w:i/>
          <w:w w:val="95"/>
          <w:sz w:val="19"/>
        </w:rPr>
        <w:t>музей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им. А. Луначарского</w:t>
      </w:r>
    </w:p>
    <w:p>
      <w:pPr>
        <w:spacing w:line="220" w:lineRule="auto" w:before="105"/>
        <w:ind w:left="915" w:right="4229" w:firstLine="0"/>
        <w:jc w:val="both"/>
        <w:rPr>
          <w:sz w:val="19"/>
        </w:rPr>
      </w:pPr>
      <w:r>
        <w:rPr>
          <w:sz w:val="19"/>
        </w:rPr>
        <w:t>Дмитрий Пожарский был известен </w:t>
      </w:r>
      <w:r>
        <w:rPr>
          <w:sz w:val="19"/>
        </w:rPr>
        <w:t>храбро- стью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честностью.</w:t>
      </w:r>
      <w:r>
        <w:rPr>
          <w:spacing w:val="-5"/>
          <w:sz w:val="19"/>
        </w:rPr>
        <w:t> </w:t>
      </w:r>
      <w:r>
        <w:rPr>
          <w:sz w:val="19"/>
        </w:rPr>
        <w:t>Пожарские</w:t>
      </w:r>
      <w:r>
        <w:rPr>
          <w:spacing w:val="-5"/>
          <w:sz w:val="19"/>
        </w:rPr>
        <w:t> </w:t>
      </w:r>
      <w:r>
        <w:rPr>
          <w:sz w:val="19"/>
        </w:rPr>
        <w:t>происходили из рода стародубских князей Суздальской земли.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опричнину</w:t>
      </w:r>
      <w:r>
        <w:rPr>
          <w:spacing w:val="-13"/>
          <w:sz w:val="19"/>
        </w:rPr>
        <w:t> </w:t>
      </w:r>
      <w:r>
        <w:rPr>
          <w:sz w:val="19"/>
        </w:rPr>
        <w:t>семейство</w:t>
      </w:r>
      <w:r>
        <w:rPr>
          <w:spacing w:val="-13"/>
          <w:sz w:val="19"/>
        </w:rPr>
        <w:t> </w:t>
      </w:r>
      <w:r>
        <w:rPr>
          <w:sz w:val="19"/>
        </w:rPr>
        <w:t>переселилось в</w:t>
      </w:r>
      <w:r>
        <w:rPr>
          <w:spacing w:val="-14"/>
          <w:sz w:val="19"/>
        </w:rPr>
        <w:t> </w:t>
      </w:r>
      <w:r>
        <w:rPr>
          <w:sz w:val="19"/>
        </w:rPr>
        <w:t>нижегородские</w:t>
      </w:r>
      <w:r>
        <w:rPr>
          <w:spacing w:val="-13"/>
          <w:sz w:val="19"/>
        </w:rPr>
        <w:t> </w:t>
      </w:r>
      <w:r>
        <w:rPr>
          <w:sz w:val="19"/>
        </w:rPr>
        <w:t>земли,</w:t>
      </w:r>
      <w:r>
        <w:rPr>
          <w:spacing w:val="-13"/>
          <w:sz w:val="19"/>
        </w:rPr>
        <w:t> </w:t>
      </w:r>
      <w:r>
        <w:rPr>
          <w:sz w:val="19"/>
        </w:rPr>
        <w:t>а</w:t>
      </w:r>
      <w:r>
        <w:rPr>
          <w:spacing w:val="-13"/>
          <w:sz w:val="19"/>
        </w:rPr>
        <w:t> </w:t>
      </w:r>
      <w:r>
        <w:rPr>
          <w:sz w:val="19"/>
        </w:rPr>
        <w:t>затем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Москву, где</w:t>
      </w:r>
      <w:r>
        <w:rPr>
          <w:spacing w:val="-14"/>
          <w:sz w:val="19"/>
        </w:rPr>
        <w:t> </w:t>
      </w:r>
      <w:r>
        <w:rPr>
          <w:sz w:val="19"/>
        </w:rPr>
        <w:t>Пожарский</w:t>
      </w:r>
      <w:r>
        <w:rPr>
          <w:spacing w:val="-13"/>
          <w:sz w:val="19"/>
        </w:rPr>
        <w:t> </w:t>
      </w:r>
      <w:r>
        <w:rPr>
          <w:sz w:val="19"/>
        </w:rPr>
        <w:t>получил</w:t>
      </w:r>
      <w:r>
        <w:rPr>
          <w:spacing w:val="-13"/>
          <w:sz w:val="19"/>
        </w:rPr>
        <w:t> </w:t>
      </w:r>
      <w:r>
        <w:rPr>
          <w:sz w:val="19"/>
        </w:rPr>
        <w:t>хорошее</w:t>
      </w:r>
      <w:r>
        <w:rPr>
          <w:spacing w:val="-13"/>
          <w:sz w:val="19"/>
        </w:rPr>
        <w:t> </w:t>
      </w:r>
      <w:r>
        <w:rPr>
          <w:sz w:val="19"/>
        </w:rPr>
        <w:t>по</w:t>
      </w:r>
      <w:r>
        <w:rPr>
          <w:spacing w:val="-13"/>
          <w:sz w:val="19"/>
        </w:rPr>
        <w:t> </w:t>
      </w:r>
      <w:r>
        <w:rPr>
          <w:sz w:val="19"/>
        </w:rPr>
        <w:t>тем</w:t>
      </w:r>
      <w:r>
        <w:rPr>
          <w:spacing w:val="-14"/>
          <w:sz w:val="19"/>
        </w:rPr>
        <w:t> </w:t>
      </w:r>
      <w:r>
        <w:rPr>
          <w:sz w:val="19"/>
        </w:rPr>
        <w:t>вре- менам</w:t>
      </w:r>
      <w:r>
        <w:rPr>
          <w:spacing w:val="34"/>
          <w:sz w:val="19"/>
        </w:rPr>
        <w:t> </w:t>
      </w:r>
      <w:r>
        <w:rPr>
          <w:sz w:val="19"/>
        </w:rPr>
        <w:t>образование.</w:t>
      </w:r>
      <w:r>
        <w:rPr>
          <w:spacing w:val="35"/>
          <w:sz w:val="19"/>
        </w:rPr>
        <w:t> </w:t>
      </w:r>
      <w:r>
        <w:rPr>
          <w:sz w:val="19"/>
        </w:rPr>
        <w:t>В</w:t>
      </w:r>
      <w:r>
        <w:rPr>
          <w:spacing w:val="35"/>
          <w:sz w:val="19"/>
        </w:rPr>
        <w:t> </w:t>
      </w:r>
      <w:r>
        <w:rPr>
          <w:sz w:val="19"/>
        </w:rPr>
        <w:t>1593</w:t>
      </w:r>
      <w:r>
        <w:rPr>
          <w:spacing w:val="35"/>
          <w:sz w:val="19"/>
        </w:rPr>
        <w:t> </w:t>
      </w:r>
      <w:r>
        <w:rPr>
          <w:sz w:val="19"/>
        </w:rPr>
        <w:t>г.</w:t>
      </w:r>
      <w:r>
        <w:rPr>
          <w:spacing w:val="35"/>
          <w:sz w:val="19"/>
        </w:rPr>
        <w:t> </w:t>
      </w:r>
      <w:r>
        <w:rPr>
          <w:sz w:val="19"/>
        </w:rPr>
        <w:t>в</w:t>
      </w:r>
      <w:r>
        <w:rPr>
          <w:spacing w:val="35"/>
          <w:sz w:val="19"/>
        </w:rPr>
        <w:t> </w:t>
      </w:r>
      <w:r>
        <w:rPr>
          <w:sz w:val="19"/>
        </w:rPr>
        <w:t>15-</w:t>
      </w:r>
      <w:r>
        <w:rPr>
          <w:spacing w:val="-2"/>
          <w:sz w:val="19"/>
        </w:rPr>
        <w:t>летнем</w:t>
      </w:r>
    </w:p>
    <w:p>
      <w:pPr>
        <w:spacing w:line="220" w:lineRule="auto" w:before="0"/>
        <w:ind w:left="915" w:right="629" w:firstLine="0"/>
        <w:jc w:val="both"/>
        <w:rPr>
          <w:sz w:val="19"/>
        </w:rPr>
      </w:pPr>
      <w:r>
        <w:rPr>
          <w:sz w:val="19"/>
        </w:rPr>
        <w:t>возрасте он начал службу. К концу царствования Годунова Пожарский имел чин </w:t>
      </w:r>
      <w:r>
        <w:rPr>
          <w:w w:val="95"/>
          <w:sz w:val="19"/>
        </w:rPr>
        <w:t>стольника. При Лжедмитрии I князь Дмитрий также состоял в стольниках, при Васи- </w:t>
      </w:r>
      <w:r>
        <w:rPr>
          <w:sz w:val="19"/>
        </w:rPr>
        <w:t>лии Шуйском участвовал в подавлении восстания Болотникова и получил за </w:t>
      </w:r>
      <w:r>
        <w:rPr>
          <w:sz w:val="19"/>
        </w:rPr>
        <w:t>воен- ную доблесть часть родовых владений своего отца и деда под Суздалем. Лжедмит- рия II Пожарский не признал и, будучи воеводой Зарайска, удержал от подобного шага</w:t>
      </w:r>
      <w:r>
        <w:rPr>
          <w:spacing w:val="-14"/>
          <w:sz w:val="19"/>
        </w:rPr>
        <w:t> </w:t>
      </w:r>
      <w:r>
        <w:rPr>
          <w:sz w:val="19"/>
        </w:rPr>
        <w:t>горожан.</w:t>
      </w:r>
      <w:r>
        <w:rPr>
          <w:spacing w:val="-13"/>
          <w:sz w:val="19"/>
        </w:rPr>
        <w:t> </w:t>
      </w:r>
      <w:r>
        <w:rPr>
          <w:sz w:val="19"/>
        </w:rPr>
        <w:t>Зарайск</w:t>
      </w:r>
      <w:r>
        <w:rPr>
          <w:spacing w:val="-13"/>
          <w:sz w:val="19"/>
        </w:rPr>
        <w:t> </w:t>
      </w:r>
      <w:r>
        <w:rPr>
          <w:sz w:val="19"/>
        </w:rPr>
        <w:t>стойко</w:t>
      </w:r>
      <w:r>
        <w:rPr>
          <w:spacing w:val="-13"/>
          <w:sz w:val="19"/>
        </w:rPr>
        <w:t> </w:t>
      </w:r>
      <w:r>
        <w:rPr>
          <w:sz w:val="19"/>
        </w:rPr>
        <w:t>бился</w:t>
      </w:r>
      <w:r>
        <w:rPr>
          <w:spacing w:val="-13"/>
          <w:sz w:val="19"/>
        </w:rPr>
        <w:t> </w:t>
      </w:r>
      <w:r>
        <w:rPr>
          <w:sz w:val="19"/>
        </w:rPr>
        <w:t>с</w:t>
      </w:r>
      <w:r>
        <w:rPr>
          <w:spacing w:val="-14"/>
          <w:sz w:val="19"/>
        </w:rPr>
        <w:t> </w:t>
      </w:r>
      <w:r>
        <w:rPr>
          <w:sz w:val="19"/>
        </w:rPr>
        <w:t>тушинцами.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признал</w:t>
      </w:r>
      <w:r>
        <w:rPr>
          <w:spacing w:val="-13"/>
          <w:sz w:val="19"/>
        </w:rPr>
        <w:t> </w:t>
      </w:r>
      <w:r>
        <w:rPr>
          <w:sz w:val="19"/>
        </w:rPr>
        <w:t>зарайский</w:t>
      </w:r>
      <w:r>
        <w:rPr>
          <w:spacing w:val="-13"/>
          <w:sz w:val="19"/>
        </w:rPr>
        <w:t> </w:t>
      </w:r>
      <w:r>
        <w:rPr>
          <w:sz w:val="19"/>
        </w:rPr>
        <w:t>воевода</w:t>
      </w:r>
      <w:r>
        <w:rPr>
          <w:spacing w:val="-14"/>
          <w:sz w:val="19"/>
        </w:rPr>
        <w:t> </w:t>
      </w:r>
      <w:r>
        <w:rPr>
          <w:sz w:val="19"/>
        </w:rPr>
        <w:t>и </w:t>
      </w:r>
      <w:r>
        <w:rPr>
          <w:w w:val="95"/>
          <w:sz w:val="19"/>
        </w:rPr>
        <w:t>решения Семибоярщины пригласить на российский престол королевича Владислава. </w:t>
      </w:r>
      <w:r>
        <w:rPr>
          <w:sz w:val="19"/>
        </w:rPr>
        <w:t>Когда</w:t>
      </w:r>
      <w:r>
        <w:rPr>
          <w:spacing w:val="-2"/>
          <w:sz w:val="19"/>
        </w:rPr>
        <w:t> </w:t>
      </w:r>
      <w:r>
        <w:rPr>
          <w:sz w:val="19"/>
        </w:rPr>
        <w:t>Прокопий</w:t>
      </w:r>
      <w:r>
        <w:rPr>
          <w:spacing w:val="-2"/>
          <w:sz w:val="19"/>
        </w:rPr>
        <w:t> </w:t>
      </w:r>
      <w:r>
        <w:rPr>
          <w:sz w:val="19"/>
        </w:rPr>
        <w:t>Ляпунов</w:t>
      </w:r>
      <w:r>
        <w:rPr>
          <w:spacing w:val="-2"/>
          <w:sz w:val="19"/>
        </w:rPr>
        <w:t> </w:t>
      </w:r>
      <w:r>
        <w:rPr>
          <w:sz w:val="19"/>
        </w:rPr>
        <w:t>двинулся</w:t>
      </w:r>
      <w:r>
        <w:rPr>
          <w:spacing w:val="-2"/>
          <w:sz w:val="19"/>
        </w:rPr>
        <w:t> </w:t>
      </w:r>
      <w:r>
        <w:rPr>
          <w:sz w:val="19"/>
        </w:rPr>
        <w:t>к</w:t>
      </w:r>
      <w:r>
        <w:rPr>
          <w:spacing w:val="-2"/>
          <w:sz w:val="19"/>
        </w:rPr>
        <w:t> </w:t>
      </w:r>
      <w:r>
        <w:rPr>
          <w:sz w:val="19"/>
        </w:rPr>
        <w:t>Москве,</w:t>
      </w:r>
      <w:r>
        <w:rPr>
          <w:spacing w:val="-2"/>
          <w:sz w:val="19"/>
        </w:rPr>
        <w:t> </w:t>
      </w:r>
      <w:r>
        <w:rPr>
          <w:sz w:val="19"/>
        </w:rPr>
        <w:t>Пожарский</w:t>
      </w:r>
      <w:r>
        <w:rPr>
          <w:spacing w:val="-2"/>
          <w:sz w:val="19"/>
        </w:rPr>
        <w:t> </w:t>
      </w:r>
      <w:r>
        <w:rPr>
          <w:sz w:val="19"/>
        </w:rPr>
        <w:t>со</w:t>
      </w:r>
      <w:r>
        <w:rPr>
          <w:spacing w:val="-2"/>
          <w:sz w:val="19"/>
        </w:rPr>
        <w:t> </w:t>
      </w:r>
      <w:r>
        <w:rPr>
          <w:sz w:val="19"/>
        </w:rPr>
        <w:t>своими</w:t>
      </w:r>
      <w:r>
        <w:rPr>
          <w:spacing w:val="-2"/>
          <w:sz w:val="19"/>
        </w:rPr>
        <w:t> </w:t>
      </w:r>
      <w:r>
        <w:rPr>
          <w:sz w:val="19"/>
        </w:rPr>
        <w:t>людьми</w:t>
      </w:r>
      <w:r>
        <w:rPr>
          <w:spacing w:val="-2"/>
          <w:sz w:val="19"/>
        </w:rPr>
        <w:t> </w:t>
      </w:r>
      <w:r>
        <w:rPr>
          <w:sz w:val="19"/>
        </w:rPr>
        <w:t>прим- </w:t>
      </w:r>
      <w:r>
        <w:rPr>
          <w:spacing w:val="-2"/>
          <w:sz w:val="19"/>
        </w:rPr>
        <w:t>кнул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нему,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командовал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авангардом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Первого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ополчения.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конце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1611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г.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он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лечился </w:t>
      </w:r>
      <w:r>
        <w:rPr>
          <w:sz w:val="19"/>
        </w:rPr>
        <w:t>от ран, но не отказал послам из Нижнего Новгорода.</w:t>
      </w:r>
    </w:p>
    <w:p>
      <w:pPr>
        <w:spacing w:line="216" w:lineRule="auto" w:before="112"/>
        <w:ind w:left="1255" w:right="304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72"/>
          <w:sz w:val="20"/>
        </w:rPr>
        <w:t> </w:t>
      </w:r>
      <w:r>
        <w:rPr>
          <w:rFonts w:ascii="Tahoma" w:hAnsi="Tahoma"/>
          <w:spacing w:val="-2"/>
          <w:sz w:val="19"/>
        </w:rPr>
        <w:t>Почему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князю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Д.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Пожарскому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было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предложено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стать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военным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руководителем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Вто- </w:t>
      </w:r>
      <w:r>
        <w:rPr>
          <w:rFonts w:ascii="Tahoma" w:hAnsi="Tahoma"/>
          <w:sz w:val="19"/>
        </w:rPr>
        <w:t>рого ополчения?</w:t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line="223" w:lineRule="auto" w:before="162"/>
        <w:ind w:left="793" w:right="791" w:firstLine="340"/>
        <w:jc w:val="both"/>
      </w:pPr>
      <w:r>
        <w:rPr/>
        <w:t>Из-за</w:t>
      </w:r>
      <w:r>
        <w:rPr>
          <w:spacing w:val="-2"/>
        </w:rPr>
        <w:t> </w:t>
      </w:r>
      <w:r>
        <w:rPr/>
        <w:t>осады</w:t>
      </w:r>
      <w:r>
        <w:rPr>
          <w:spacing w:val="-2"/>
        </w:rPr>
        <w:t> </w:t>
      </w:r>
      <w:r>
        <w:rPr/>
        <w:t>польско-литовский</w:t>
      </w:r>
      <w:r>
        <w:rPr>
          <w:spacing w:val="-2"/>
        </w:rPr>
        <w:t> </w:t>
      </w:r>
      <w:r>
        <w:rPr/>
        <w:t>гарнизон</w:t>
      </w:r>
      <w:r>
        <w:rPr>
          <w:spacing w:val="-2"/>
        </w:rPr>
        <w:t> </w:t>
      </w:r>
      <w:r>
        <w:rPr/>
        <w:t>стал</w:t>
      </w:r>
      <w:r>
        <w:rPr>
          <w:spacing w:val="-2"/>
        </w:rPr>
        <w:t> </w:t>
      </w:r>
      <w:r>
        <w:rPr/>
        <w:t>испытывать</w:t>
      </w:r>
      <w:r>
        <w:rPr>
          <w:spacing w:val="-2"/>
        </w:rPr>
        <w:t> </w:t>
      </w:r>
      <w:r>
        <w:rPr/>
        <w:t>недостаток</w:t>
      </w:r>
      <w:r>
        <w:rPr>
          <w:spacing w:val="-2"/>
        </w:rPr>
        <w:t> </w:t>
      </w:r>
      <w:r>
        <w:rPr/>
        <w:t>про- довольствия. На помощь осаждённым Сигизмунд III двинул войско под нача- лом великого гетмана литовского Яна Ходкевича, прославившегося своими победами над шведами. С Ходкевичем двигался большой обоз с военной аму- ницией и продовольствием.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На подступах к Белому городу войско Ходкевича было встречено воинами Второго ополчения, успевшими опередить неприятеля и укрепиться. Утром</w:t>
      </w:r>
      <w:r>
        <w:rPr>
          <w:spacing w:val="80"/>
        </w:rPr>
        <w:t> </w:t>
      </w:r>
      <w:r>
        <w:rPr/>
        <w:t>22</w:t>
      </w:r>
      <w:r>
        <w:rPr>
          <w:spacing w:val="-3"/>
        </w:rPr>
        <w:t> </w:t>
      </w:r>
      <w:r>
        <w:rPr/>
        <w:t>августа</w:t>
      </w:r>
      <w:r>
        <w:rPr>
          <w:spacing w:val="-9"/>
        </w:rPr>
        <w:t> </w:t>
      </w:r>
      <w:r>
        <w:rPr/>
        <w:t>началось</w:t>
      </w:r>
      <w:r>
        <w:rPr>
          <w:spacing w:val="-9"/>
        </w:rPr>
        <w:t> </w:t>
      </w:r>
      <w:r>
        <w:rPr/>
        <w:t>кровопролитное</w:t>
      </w:r>
      <w:r>
        <w:rPr>
          <w:spacing w:val="-9"/>
        </w:rPr>
        <w:t> </w:t>
      </w:r>
      <w:r>
        <w:rPr/>
        <w:t>сражение.</w:t>
      </w:r>
      <w:r>
        <w:rPr>
          <w:spacing w:val="-9"/>
        </w:rPr>
        <w:t> </w:t>
      </w:r>
      <w:r>
        <w:rPr/>
        <w:t>Поляки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литовцы</w:t>
      </w:r>
      <w:r>
        <w:rPr>
          <w:spacing w:val="-9"/>
        </w:rPr>
        <w:t> </w:t>
      </w:r>
      <w:r>
        <w:rPr/>
        <w:t>превосходи- ли</w:t>
      </w:r>
      <w:r>
        <w:rPr>
          <w:spacing w:val="-10"/>
        </w:rPr>
        <w:t> </w:t>
      </w:r>
      <w:r>
        <w:rPr/>
        <w:t>ополченцев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выучке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вооружении,</w:t>
      </w:r>
      <w:r>
        <w:rPr>
          <w:spacing w:val="-10"/>
        </w:rPr>
        <w:t> </w:t>
      </w:r>
      <w:r>
        <w:rPr/>
        <w:t>ими</w:t>
      </w:r>
      <w:r>
        <w:rPr>
          <w:spacing w:val="-10"/>
        </w:rPr>
        <w:t> </w:t>
      </w:r>
      <w:r>
        <w:rPr/>
        <w:t>двигало</w:t>
      </w:r>
      <w:r>
        <w:rPr>
          <w:spacing w:val="-10"/>
        </w:rPr>
        <w:t> </w:t>
      </w:r>
      <w:r>
        <w:rPr/>
        <w:t>желание</w:t>
      </w:r>
      <w:r>
        <w:rPr>
          <w:spacing w:val="-10"/>
        </w:rPr>
        <w:t> </w:t>
      </w:r>
      <w:r>
        <w:rPr/>
        <w:t>добраться</w:t>
      </w:r>
      <w:r>
        <w:rPr>
          <w:spacing w:val="-10"/>
        </w:rPr>
        <w:t> </w:t>
      </w:r>
      <w:r>
        <w:rPr/>
        <w:t>до</w:t>
      </w:r>
      <w:r>
        <w:rPr>
          <w:spacing w:val="-10"/>
        </w:rPr>
        <w:t> </w:t>
      </w:r>
      <w:r>
        <w:rPr/>
        <w:t>нес- метных богатств Кремля. Ополченцы руководствовались иными мотивами </w:t>
      </w:r>
      <w:r>
        <w:rPr/>
        <w:t>— стремлением освободить родную землю. Но в их стане по-прежнему сохранял- ся разлад: служилые люди Пожарского и казаки Трубецкого действовали обособленно друг от друга.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В</w:t>
      </w:r>
      <w:r>
        <w:rPr>
          <w:spacing w:val="-7"/>
        </w:rPr>
        <w:t> </w:t>
      </w:r>
      <w:r>
        <w:rPr/>
        <w:t>начале</w:t>
      </w:r>
      <w:r>
        <w:rPr>
          <w:spacing w:val="-7"/>
        </w:rPr>
        <w:t> </w:t>
      </w:r>
      <w:r>
        <w:rPr/>
        <w:t>сражения</w:t>
      </w:r>
      <w:r>
        <w:rPr>
          <w:spacing w:val="-7"/>
        </w:rPr>
        <w:t> </w:t>
      </w:r>
      <w:r>
        <w:rPr/>
        <w:t>удача</w:t>
      </w:r>
      <w:r>
        <w:rPr>
          <w:spacing w:val="-7"/>
        </w:rPr>
        <w:t> </w:t>
      </w:r>
      <w:r>
        <w:rPr/>
        <w:t>была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стороне</w:t>
      </w:r>
      <w:r>
        <w:rPr>
          <w:spacing w:val="-7"/>
        </w:rPr>
        <w:t> </w:t>
      </w:r>
      <w:r>
        <w:rPr/>
        <w:t>Ходкевича.</w:t>
      </w:r>
      <w:r>
        <w:rPr>
          <w:spacing w:val="-7"/>
        </w:rPr>
        <w:t> </w:t>
      </w:r>
      <w:r>
        <w:rPr/>
        <w:t>Врагу</w:t>
      </w:r>
      <w:r>
        <w:rPr>
          <w:spacing w:val="-7"/>
        </w:rPr>
        <w:t> </w:t>
      </w:r>
      <w:r>
        <w:rPr/>
        <w:t>удалось</w:t>
      </w:r>
      <w:r>
        <w:rPr>
          <w:spacing w:val="-7"/>
        </w:rPr>
        <w:t> </w:t>
      </w:r>
      <w:r>
        <w:rPr/>
        <w:t>оттес- нить ополченцев к Тверским воротам Белого города. В это же время осаждён- ные сделали вылазку из Кремля, и земское московское войско очутилось меж- ду двух огней. Ситуацию исправили московские стрельцы, </w:t>
      </w:r>
      <w:r>
        <w:rPr/>
        <w:t>отразившие нападение</w:t>
      </w:r>
      <w:r>
        <w:rPr>
          <w:spacing w:val="-3"/>
        </w:rPr>
        <w:t> </w:t>
      </w:r>
      <w:r>
        <w:rPr/>
        <w:t>польского</w:t>
      </w:r>
      <w:r>
        <w:rPr>
          <w:spacing w:val="-3"/>
        </w:rPr>
        <w:t> </w:t>
      </w:r>
      <w:r>
        <w:rPr/>
        <w:t>гарнизона.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решающий</w:t>
      </w:r>
      <w:r>
        <w:rPr>
          <w:spacing w:val="-3"/>
        </w:rPr>
        <w:t> </w:t>
      </w:r>
      <w:r>
        <w:rPr/>
        <w:t>момент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помощь</w:t>
      </w:r>
      <w:r>
        <w:rPr>
          <w:spacing w:val="-3"/>
        </w:rPr>
        <w:t> </w:t>
      </w:r>
      <w:r>
        <w:rPr/>
        <w:t>Пожарскому вопреки желанию Трубецкого пришли пять сотен казаков.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Через день, перегруппировавшись, Ходкевич нанёс новый удар со стороны Замоскворечья.</w:t>
      </w:r>
      <w:r>
        <w:rPr>
          <w:spacing w:val="41"/>
        </w:rPr>
        <w:t> </w:t>
      </w:r>
      <w:r>
        <w:rPr/>
        <w:t>Бой</w:t>
      </w:r>
      <w:r>
        <w:rPr>
          <w:spacing w:val="42"/>
        </w:rPr>
        <w:t> </w:t>
      </w:r>
      <w:r>
        <w:rPr/>
        <w:t>начался</w:t>
      </w:r>
      <w:r>
        <w:rPr>
          <w:spacing w:val="42"/>
        </w:rPr>
        <w:t> </w:t>
      </w:r>
      <w:r>
        <w:rPr/>
        <w:t>на</w:t>
      </w:r>
      <w:r>
        <w:rPr>
          <w:spacing w:val="42"/>
        </w:rPr>
        <w:t> </w:t>
      </w:r>
      <w:r>
        <w:rPr/>
        <w:t>нескольких</w:t>
      </w:r>
      <w:r>
        <w:rPr>
          <w:spacing w:val="42"/>
        </w:rPr>
        <w:t> </w:t>
      </w:r>
      <w:r>
        <w:rPr/>
        <w:t>участках,</w:t>
      </w:r>
      <w:r>
        <w:rPr>
          <w:spacing w:val="42"/>
        </w:rPr>
        <w:t> </w:t>
      </w:r>
      <w:r>
        <w:rPr/>
        <w:t>но</w:t>
      </w:r>
      <w:r>
        <w:rPr>
          <w:spacing w:val="41"/>
        </w:rPr>
        <w:t> </w:t>
      </w:r>
      <w:r>
        <w:rPr/>
        <w:t>особенно</w:t>
      </w:r>
      <w:r>
        <w:rPr>
          <w:spacing w:val="42"/>
        </w:rPr>
        <w:t> </w:t>
      </w:r>
      <w:r>
        <w:rPr>
          <w:spacing w:val="-2"/>
        </w:rPr>
        <w:t>тяжёлые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схватки шли у Крымского брода и церкви Климента на Пятницкой улице. Исход сражения решила стремительная атака Минина, который с </w:t>
      </w:r>
      <w:r>
        <w:rPr/>
        <w:t>четырьмя сотнями человек скрытно переправился через Москву-реку и ударил во фланг противнику.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помощь</w:t>
      </w:r>
      <w:r>
        <w:rPr>
          <w:spacing w:val="-14"/>
        </w:rPr>
        <w:t> </w:t>
      </w:r>
      <w:r>
        <w:rPr/>
        <w:t>смельчакам</w:t>
      </w:r>
      <w:r>
        <w:rPr>
          <w:spacing w:val="-14"/>
        </w:rPr>
        <w:t> </w:t>
      </w:r>
      <w:r>
        <w:rPr/>
        <w:t>стали</w:t>
      </w:r>
      <w:r>
        <w:rPr>
          <w:spacing w:val="-13"/>
        </w:rPr>
        <w:t> </w:t>
      </w:r>
      <w:r>
        <w:rPr/>
        <w:t>спешно</w:t>
      </w:r>
      <w:r>
        <w:rPr>
          <w:spacing w:val="-14"/>
        </w:rPr>
        <w:t> </w:t>
      </w:r>
      <w:r>
        <w:rPr/>
        <w:t>переправляться</w:t>
      </w:r>
      <w:r>
        <w:rPr>
          <w:spacing w:val="-14"/>
        </w:rPr>
        <w:t> </w:t>
      </w:r>
      <w:r>
        <w:rPr/>
        <w:t>другие</w:t>
      </w:r>
      <w:r>
        <w:rPr>
          <w:spacing w:val="-14"/>
        </w:rPr>
        <w:t> </w:t>
      </w:r>
      <w:r>
        <w:rPr/>
        <w:t>пол- ки. Гетманские войска не выдержали напора и в беспорядке отошли, оставив победителям сотни повозок, застрявших на улицах Замоскворечья. На другой день гетман отступил от Москвы, заверив осаждённых, что скоро вернётся. Но в Кремле напрасно ждали исполнения обещания — сил для нового приступа</w:t>
      </w:r>
      <w:r>
        <w:rPr>
          <w:spacing w:val="80"/>
        </w:rPr>
        <w:t> </w:t>
      </w:r>
      <w:r>
        <w:rPr/>
        <w:t>у Ходкевича уже не осталось.</w:t>
      </w:r>
    </w:p>
    <w:p>
      <w:pPr>
        <w:pStyle w:val="BodyText"/>
        <w:spacing w:line="223" w:lineRule="auto" w:before="4"/>
        <w:ind w:left="793" w:right="791" w:firstLine="340"/>
        <w:jc w:val="right"/>
      </w:pPr>
      <w:r>
        <w:rPr/>
        <w:t>После</w:t>
      </w:r>
      <w:r>
        <w:rPr>
          <w:spacing w:val="36"/>
        </w:rPr>
        <w:t> </w:t>
      </w:r>
      <w:r>
        <w:rPr/>
        <w:t>августовской</w:t>
      </w:r>
      <w:r>
        <w:rPr>
          <w:spacing w:val="36"/>
        </w:rPr>
        <w:t> </w:t>
      </w:r>
      <w:r>
        <w:rPr/>
        <w:t>победы</w:t>
      </w:r>
      <w:r>
        <w:rPr>
          <w:spacing w:val="36"/>
        </w:rPr>
        <w:t> </w:t>
      </w:r>
      <w:r>
        <w:rPr/>
        <w:t>Пожарский</w:t>
      </w:r>
      <w:r>
        <w:rPr>
          <w:spacing w:val="36"/>
        </w:rPr>
        <w:t> </w:t>
      </w:r>
      <w:r>
        <w:rPr/>
        <w:t>с</w:t>
      </w:r>
      <w:r>
        <w:rPr>
          <w:spacing w:val="36"/>
        </w:rPr>
        <w:t> </w:t>
      </w:r>
      <w:r>
        <w:rPr/>
        <w:t>Трубецким</w:t>
      </w:r>
      <w:r>
        <w:rPr>
          <w:spacing w:val="36"/>
        </w:rPr>
        <w:t> </w:t>
      </w:r>
      <w:r>
        <w:rPr/>
        <w:t>договорились</w:t>
      </w:r>
      <w:r>
        <w:rPr>
          <w:spacing w:val="36"/>
        </w:rPr>
        <w:t> </w:t>
      </w:r>
      <w:r>
        <w:rPr/>
        <w:t>вести осаду</w:t>
      </w:r>
      <w:r>
        <w:rPr>
          <w:spacing w:val="40"/>
        </w:rPr>
        <w:t> </w:t>
      </w:r>
      <w:r>
        <w:rPr/>
        <w:t>сообща.</w:t>
      </w:r>
      <w:r>
        <w:rPr>
          <w:spacing w:val="40"/>
        </w:rPr>
        <w:t> </w:t>
      </w:r>
      <w:r>
        <w:rPr/>
        <w:t>Пожарский</w:t>
      </w:r>
      <w:r>
        <w:rPr>
          <w:spacing w:val="40"/>
        </w:rPr>
        <w:t> </w:t>
      </w:r>
      <w:r>
        <w:rPr/>
        <w:t>вошёл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состав</w:t>
      </w:r>
      <w:r>
        <w:rPr>
          <w:spacing w:val="40"/>
        </w:rPr>
        <w:t> </w:t>
      </w:r>
      <w:r>
        <w:rPr/>
        <w:t>«Совета</w:t>
      </w:r>
      <w:r>
        <w:rPr>
          <w:spacing w:val="40"/>
        </w:rPr>
        <w:t> </w:t>
      </w:r>
      <w:r>
        <w:rPr/>
        <w:t>всей</w:t>
      </w:r>
      <w:r>
        <w:rPr>
          <w:spacing w:val="40"/>
        </w:rPr>
        <w:t> </w:t>
      </w:r>
      <w:r>
        <w:rPr/>
        <w:t>земли».</w:t>
      </w:r>
      <w:r>
        <w:rPr>
          <w:spacing w:val="40"/>
        </w:rPr>
        <w:t> </w:t>
      </w:r>
      <w:r>
        <w:rPr/>
        <w:t>Кремль</w:t>
      </w:r>
      <w:r>
        <w:rPr>
          <w:spacing w:val="40"/>
        </w:rPr>
        <w:t> </w:t>
      </w:r>
      <w:r>
        <w:rPr/>
        <w:t>и Китай-город</w:t>
      </w:r>
      <w:r>
        <w:rPr>
          <w:spacing w:val="34"/>
        </w:rPr>
        <w:t> </w:t>
      </w:r>
      <w:r>
        <w:rPr/>
        <w:t>окружили</w:t>
      </w:r>
      <w:r>
        <w:rPr>
          <w:spacing w:val="34"/>
        </w:rPr>
        <w:t> </w:t>
      </w:r>
      <w:r>
        <w:rPr/>
        <w:t>со</w:t>
      </w:r>
      <w:r>
        <w:rPr>
          <w:spacing w:val="34"/>
        </w:rPr>
        <w:t> </w:t>
      </w:r>
      <w:r>
        <w:rPr/>
        <w:t>всех</w:t>
      </w:r>
      <w:r>
        <w:rPr>
          <w:spacing w:val="34"/>
        </w:rPr>
        <w:t> </w:t>
      </w:r>
      <w:r>
        <w:rPr/>
        <w:t>сторон.</w:t>
      </w:r>
      <w:r>
        <w:rPr>
          <w:spacing w:val="34"/>
        </w:rPr>
        <w:t> </w:t>
      </w:r>
      <w:r>
        <w:rPr/>
        <w:t>Осаждённые</w:t>
      </w:r>
      <w:r>
        <w:rPr>
          <w:spacing w:val="34"/>
        </w:rPr>
        <w:t> </w:t>
      </w:r>
      <w:r>
        <w:rPr/>
        <w:t>всё</w:t>
      </w:r>
      <w:r>
        <w:rPr>
          <w:spacing w:val="34"/>
        </w:rPr>
        <w:t> </w:t>
      </w:r>
      <w:r>
        <w:rPr/>
        <w:t>больше</w:t>
      </w:r>
      <w:r>
        <w:rPr>
          <w:spacing w:val="34"/>
        </w:rPr>
        <w:t> </w:t>
      </w:r>
      <w:r>
        <w:rPr/>
        <w:t>страдали</w:t>
      </w:r>
      <w:r>
        <w:rPr>
          <w:spacing w:val="34"/>
        </w:rPr>
        <w:t> </w:t>
      </w:r>
      <w:r>
        <w:rPr/>
        <w:t>от голода.</w:t>
      </w:r>
      <w:r>
        <w:rPr>
          <w:spacing w:val="-7"/>
        </w:rPr>
        <w:t> </w:t>
      </w:r>
      <w:r>
        <w:rPr/>
        <w:t>Однако</w:t>
      </w:r>
      <w:r>
        <w:rPr>
          <w:spacing w:val="-7"/>
        </w:rPr>
        <w:t> </w:t>
      </w:r>
      <w:r>
        <w:rPr/>
        <w:t>надежда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помощь</w:t>
      </w:r>
      <w:r>
        <w:rPr>
          <w:spacing w:val="-7"/>
        </w:rPr>
        <w:t> </w:t>
      </w:r>
      <w:r>
        <w:rPr/>
        <w:t>и,</w:t>
      </w:r>
      <w:r>
        <w:rPr>
          <w:spacing w:val="-7"/>
        </w:rPr>
        <w:t> </w:t>
      </w:r>
      <w:r>
        <w:rPr/>
        <w:t>главное,</w:t>
      </w:r>
      <w:r>
        <w:rPr>
          <w:spacing w:val="-7"/>
        </w:rPr>
        <w:t> </w:t>
      </w:r>
      <w:r>
        <w:rPr/>
        <w:t>огромная</w:t>
      </w:r>
      <w:r>
        <w:rPr>
          <w:spacing w:val="-7"/>
        </w:rPr>
        <w:t> </w:t>
      </w:r>
      <w:r>
        <w:rPr/>
        <w:t>добыча,</w:t>
      </w:r>
      <w:r>
        <w:rPr>
          <w:spacing w:val="-7"/>
        </w:rPr>
        <w:t> </w:t>
      </w:r>
      <w:r>
        <w:rPr/>
        <w:t>оказавшаяся в</w:t>
      </w:r>
      <w:r>
        <w:rPr>
          <w:spacing w:val="16"/>
        </w:rPr>
        <w:t> </w:t>
      </w:r>
      <w:r>
        <w:rPr/>
        <w:t>их</w:t>
      </w:r>
      <w:r>
        <w:rPr>
          <w:spacing w:val="16"/>
        </w:rPr>
        <w:t> </w:t>
      </w:r>
      <w:r>
        <w:rPr/>
        <w:t>руках</w:t>
      </w:r>
      <w:r>
        <w:rPr>
          <w:spacing w:val="16"/>
        </w:rPr>
        <w:t> </w:t>
      </w:r>
      <w:r>
        <w:rPr/>
        <w:t>после</w:t>
      </w:r>
      <w:r>
        <w:rPr>
          <w:spacing w:val="16"/>
        </w:rPr>
        <w:t> </w:t>
      </w:r>
      <w:r>
        <w:rPr/>
        <w:t>разграбления</w:t>
      </w:r>
      <w:r>
        <w:rPr>
          <w:spacing w:val="16"/>
        </w:rPr>
        <w:t> </w:t>
      </w:r>
      <w:r>
        <w:rPr/>
        <w:t>церквей</w:t>
      </w:r>
      <w:r>
        <w:rPr>
          <w:spacing w:val="16"/>
        </w:rPr>
        <w:t> </w:t>
      </w:r>
      <w:r>
        <w:rPr/>
        <w:t>и</w:t>
      </w:r>
      <w:r>
        <w:rPr>
          <w:spacing w:val="16"/>
        </w:rPr>
        <w:t> </w:t>
      </w:r>
      <w:r>
        <w:rPr/>
        <w:t>кремлёвских</w:t>
      </w:r>
      <w:r>
        <w:rPr>
          <w:spacing w:val="16"/>
        </w:rPr>
        <w:t> </w:t>
      </w:r>
      <w:r>
        <w:rPr/>
        <w:t>теремов,</w:t>
      </w:r>
      <w:r>
        <w:rPr>
          <w:spacing w:val="16"/>
        </w:rPr>
        <w:t> </w:t>
      </w:r>
      <w:r>
        <w:rPr/>
        <w:t>подогревала упрямство.</w:t>
      </w:r>
      <w:r>
        <w:rPr>
          <w:spacing w:val="17"/>
        </w:rPr>
        <w:t> </w:t>
      </w:r>
      <w:r>
        <w:rPr/>
        <w:t>На</w:t>
      </w:r>
      <w:r>
        <w:rPr>
          <w:spacing w:val="17"/>
        </w:rPr>
        <w:t> </w:t>
      </w:r>
      <w:r>
        <w:rPr/>
        <w:t>предложение</w:t>
      </w:r>
      <w:r>
        <w:rPr>
          <w:spacing w:val="17"/>
        </w:rPr>
        <w:t> </w:t>
      </w:r>
      <w:r>
        <w:rPr/>
        <w:t>Пожарского</w:t>
      </w:r>
      <w:r>
        <w:rPr>
          <w:spacing w:val="17"/>
        </w:rPr>
        <w:t> </w:t>
      </w:r>
      <w:r>
        <w:rPr/>
        <w:t>о</w:t>
      </w:r>
      <w:r>
        <w:rPr>
          <w:spacing w:val="17"/>
        </w:rPr>
        <w:t> </w:t>
      </w:r>
      <w:r>
        <w:rPr/>
        <w:t>сдаче</w:t>
      </w:r>
      <w:r>
        <w:rPr>
          <w:spacing w:val="17"/>
        </w:rPr>
        <w:t> </w:t>
      </w:r>
      <w:r>
        <w:rPr/>
        <w:t>последовал</w:t>
      </w:r>
      <w:r>
        <w:rPr>
          <w:spacing w:val="17"/>
        </w:rPr>
        <w:t> </w:t>
      </w:r>
      <w:r>
        <w:rPr/>
        <w:t>оскорбительный ответ,</w:t>
      </w:r>
      <w:r>
        <w:rPr>
          <w:spacing w:val="40"/>
        </w:rPr>
        <w:t> </w:t>
      </w:r>
      <w:r>
        <w:rPr/>
        <w:t>исполненный</w:t>
      </w:r>
      <w:r>
        <w:rPr>
          <w:spacing w:val="40"/>
        </w:rPr>
        <w:t> </w:t>
      </w:r>
      <w:r>
        <w:rPr/>
        <w:t>гонора:</w:t>
      </w:r>
      <w:r>
        <w:rPr>
          <w:spacing w:val="40"/>
        </w:rPr>
        <w:t> </w:t>
      </w:r>
      <w:r>
        <w:rPr/>
        <w:t>«Письмо</w:t>
      </w:r>
      <w:r>
        <w:rPr>
          <w:spacing w:val="40"/>
        </w:rPr>
        <w:t> </w:t>
      </w:r>
      <w:r>
        <w:rPr/>
        <w:t>твоё,</w:t>
      </w:r>
      <w:r>
        <w:rPr>
          <w:spacing w:val="40"/>
        </w:rPr>
        <w:t> </w:t>
      </w:r>
      <w:r>
        <w:rPr/>
        <w:t>Пожарский,</w:t>
      </w:r>
      <w:r>
        <w:rPr>
          <w:spacing w:val="40"/>
        </w:rPr>
        <w:t> </w:t>
      </w:r>
      <w:r>
        <w:rPr/>
        <w:t>мало</w:t>
      </w:r>
      <w:r>
        <w:rPr>
          <w:spacing w:val="40"/>
        </w:rPr>
        <w:t> </w:t>
      </w:r>
      <w:r>
        <w:rPr/>
        <w:t>достойно</w:t>
      </w:r>
      <w:r>
        <w:rPr>
          <w:spacing w:val="40"/>
        </w:rPr>
        <w:t> </w:t>
      </w:r>
      <w:r>
        <w:rPr/>
        <w:t>того, чтобы</w:t>
      </w:r>
      <w:r>
        <w:rPr>
          <w:spacing w:val="19"/>
        </w:rPr>
        <w:t> </w:t>
      </w:r>
      <w:r>
        <w:rPr/>
        <w:t>его</w:t>
      </w:r>
      <w:r>
        <w:rPr>
          <w:spacing w:val="19"/>
        </w:rPr>
        <w:t> </w:t>
      </w:r>
      <w:r>
        <w:rPr/>
        <w:t>слушали</w:t>
      </w:r>
      <w:r>
        <w:rPr>
          <w:spacing w:val="19"/>
        </w:rPr>
        <w:t> </w:t>
      </w:r>
      <w:r>
        <w:rPr/>
        <w:t>наши</w:t>
      </w:r>
      <w:r>
        <w:rPr>
          <w:spacing w:val="19"/>
        </w:rPr>
        <w:t> </w:t>
      </w:r>
      <w:r>
        <w:rPr/>
        <w:t>шляхетские</w:t>
      </w:r>
      <w:r>
        <w:rPr>
          <w:spacing w:val="19"/>
        </w:rPr>
        <w:t> </w:t>
      </w:r>
      <w:r>
        <w:rPr/>
        <w:t>уши.</w:t>
      </w:r>
      <w:r>
        <w:rPr>
          <w:spacing w:val="19"/>
        </w:rPr>
        <w:t> </w:t>
      </w:r>
      <w:r>
        <w:rPr/>
        <w:t>В</w:t>
      </w:r>
      <w:r>
        <w:rPr>
          <w:spacing w:val="19"/>
        </w:rPr>
        <w:t> </w:t>
      </w:r>
      <w:r>
        <w:rPr/>
        <w:t>делах</w:t>
      </w:r>
      <w:r>
        <w:rPr>
          <w:spacing w:val="19"/>
        </w:rPr>
        <w:t> </w:t>
      </w:r>
      <w:r>
        <w:rPr/>
        <w:t>рыцарских</w:t>
      </w:r>
      <w:r>
        <w:rPr>
          <w:spacing w:val="19"/>
        </w:rPr>
        <w:t> </w:t>
      </w:r>
      <w:r>
        <w:rPr/>
        <w:t>вы</w:t>
      </w:r>
      <w:r>
        <w:rPr>
          <w:spacing w:val="19"/>
        </w:rPr>
        <w:t> </w:t>
      </w:r>
      <w:r>
        <w:rPr/>
        <w:t>хуже</w:t>
      </w:r>
      <w:r>
        <w:rPr>
          <w:spacing w:val="19"/>
        </w:rPr>
        <w:t> </w:t>
      </w:r>
      <w:r>
        <w:rPr/>
        <w:t>всех народов… Мужеством вы подобны ослу... Впредь не обращайтесь к нам со сво- ими сумасбродствами, а ты, Пожарский, лучше отпусти к сохам своих людей». Но голод среди осаждённых всё усиливался и сделался нестерпимым. Они съели</w:t>
      </w:r>
      <w:r>
        <w:rPr>
          <w:spacing w:val="36"/>
        </w:rPr>
        <w:t> </w:t>
      </w:r>
      <w:r>
        <w:rPr/>
        <w:t>всех</w:t>
      </w:r>
      <w:r>
        <w:rPr>
          <w:spacing w:val="36"/>
        </w:rPr>
        <w:t> </w:t>
      </w:r>
      <w:r>
        <w:rPr/>
        <w:t>лошадей,</w:t>
      </w:r>
      <w:r>
        <w:rPr>
          <w:spacing w:val="36"/>
        </w:rPr>
        <w:t> </w:t>
      </w:r>
      <w:r>
        <w:rPr/>
        <w:t>переловили</w:t>
      </w:r>
      <w:r>
        <w:rPr>
          <w:spacing w:val="36"/>
        </w:rPr>
        <w:t> </w:t>
      </w:r>
      <w:r>
        <w:rPr/>
        <w:t>всех</w:t>
      </w:r>
      <w:r>
        <w:rPr>
          <w:spacing w:val="36"/>
        </w:rPr>
        <w:t> </w:t>
      </w:r>
      <w:r>
        <w:rPr/>
        <w:t>собак</w:t>
      </w:r>
      <w:r>
        <w:rPr>
          <w:spacing w:val="36"/>
        </w:rPr>
        <w:t> </w:t>
      </w:r>
      <w:r>
        <w:rPr/>
        <w:t>и</w:t>
      </w:r>
      <w:r>
        <w:rPr>
          <w:spacing w:val="36"/>
        </w:rPr>
        <w:t> </w:t>
      </w:r>
      <w:r>
        <w:rPr/>
        <w:t>кошек.</w:t>
      </w:r>
      <w:r>
        <w:rPr>
          <w:spacing w:val="36"/>
        </w:rPr>
        <w:t> </w:t>
      </w:r>
      <w:r>
        <w:rPr/>
        <w:t>Не</w:t>
      </w:r>
      <w:r>
        <w:rPr>
          <w:spacing w:val="36"/>
        </w:rPr>
        <w:t> </w:t>
      </w:r>
      <w:r>
        <w:rPr/>
        <w:t>в</w:t>
      </w:r>
      <w:r>
        <w:rPr>
          <w:spacing w:val="36"/>
        </w:rPr>
        <w:t> </w:t>
      </w:r>
      <w:r>
        <w:rPr/>
        <w:t>силах</w:t>
      </w:r>
      <w:r>
        <w:rPr>
          <w:spacing w:val="36"/>
        </w:rPr>
        <w:t> </w:t>
      </w:r>
      <w:r>
        <w:rPr/>
        <w:t>удержать Китай-город, поляки отступили в Кремль. 22 октября (4 ноября по новому сти- лю) Китай-город был взят. Это событие произошло в праздник Казанской ико- ны Божией Матери. В народной памяти освобождение Москвы было связано с заступничеством</w:t>
      </w:r>
      <w:r>
        <w:rPr>
          <w:spacing w:val="27"/>
        </w:rPr>
        <w:t> </w:t>
      </w:r>
      <w:r>
        <w:rPr/>
        <w:t>Богородицы,</w:t>
      </w:r>
      <w:r>
        <w:rPr>
          <w:spacing w:val="28"/>
        </w:rPr>
        <w:t> </w:t>
      </w:r>
      <w:r>
        <w:rPr/>
        <w:t>и</w:t>
      </w:r>
      <w:r>
        <w:rPr>
          <w:spacing w:val="28"/>
        </w:rPr>
        <w:t> </w:t>
      </w:r>
      <w:r>
        <w:rPr/>
        <w:t>именно</w:t>
      </w:r>
      <w:r>
        <w:rPr>
          <w:spacing w:val="27"/>
        </w:rPr>
        <w:t> </w:t>
      </w:r>
      <w:r>
        <w:rPr/>
        <w:t>этот</w:t>
      </w:r>
      <w:r>
        <w:rPr>
          <w:spacing w:val="28"/>
        </w:rPr>
        <w:t> </w:t>
      </w:r>
      <w:r>
        <w:rPr/>
        <w:t>день</w:t>
      </w:r>
      <w:r>
        <w:rPr>
          <w:spacing w:val="28"/>
        </w:rPr>
        <w:t> </w:t>
      </w:r>
      <w:r>
        <w:rPr/>
        <w:t>стал</w:t>
      </w:r>
      <w:r>
        <w:rPr>
          <w:spacing w:val="28"/>
        </w:rPr>
        <w:t> </w:t>
      </w:r>
      <w:r>
        <w:rPr/>
        <w:t>праздником</w:t>
      </w:r>
      <w:r>
        <w:rPr>
          <w:spacing w:val="27"/>
        </w:rPr>
        <w:t> </w:t>
      </w:r>
      <w:r>
        <w:rPr/>
        <w:t>—</w:t>
      </w:r>
      <w:r>
        <w:rPr>
          <w:spacing w:val="28"/>
        </w:rPr>
        <w:t> </w:t>
      </w:r>
      <w:r>
        <w:rPr>
          <w:spacing w:val="-4"/>
        </w:rPr>
        <w:t>Днём</w:t>
      </w:r>
    </w:p>
    <w:p>
      <w:pPr>
        <w:pStyle w:val="BodyText"/>
        <w:spacing w:line="225" w:lineRule="exact"/>
        <w:ind w:left="793"/>
        <w:jc w:val="both"/>
      </w:pPr>
      <w:r>
        <w:rPr/>
        <w:t>народного</w:t>
      </w:r>
      <w:r>
        <w:rPr>
          <w:spacing w:val="8"/>
        </w:rPr>
        <w:t> </w:t>
      </w:r>
      <w:r>
        <w:rPr>
          <w:spacing w:val="-2"/>
        </w:rPr>
        <w:t>единства.</w:t>
      </w:r>
    </w:p>
    <w:p>
      <w:pPr>
        <w:pStyle w:val="BodyText"/>
        <w:spacing w:line="224" w:lineRule="exact"/>
        <w:ind w:left="1133"/>
        <w:jc w:val="both"/>
      </w:pPr>
      <w:r>
        <w:rPr/>
        <w:t>Спустя</w:t>
      </w:r>
      <w:r>
        <w:rPr>
          <w:spacing w:val="25"/>
        </w:rPr>
        <w:t> </w:t>
      </w:r>
      <w:r>
        <w:rPr/>
        <w:t>два</w:t>
      </w:r>
      <w:r>
        <w:rPr>
          <w:spacing w:val="26"/>
        </w:rPr>
        <w:t> </w:t>
      </w:r>
      <w:r>
        <w:rPr/>
        <w:t>дня</w:t>
      </w:r>
      <w:r>
        <w:rPr>
          <w:spacing w:val="25"/>
        </w:rPr>
        <w:t> </w:t>
      </w:r>
      <w:r>
        <w:rPr/>
        <w:t>через</w:t>
      </w:r>
      <w:r>
        <w:rPr>
          <w:spacing w:val="26"/>
        </w:rPr>
        <w:t> </w:t>
      </w:r>
      <w:r>
        <w:rPr/>
        <w:t>Троицкие</w:t>
      </w:r>
      <w:r>
        <w:rPr>
          <w:spacing w:val="25"/>
        </w:rPr>
        <w:t> </w:t>
      </w:r>
      <w:r>
        <w:rPr/>
        <w:t>ворота</w:t>
      </w:r>
      <w:r>
        <w:rPr>
          <w:spacing w:val="26"/>
        </w:rPr>
        <w:t> </w:t>
      </w:r>
      <w:r>
        <w:rPr/>
        <w:t>Кремля</w:t>
      </w:r>
      <w:r>
        <w:rPr>
          <w:spacing w:val="25"/>
        </w:rPr>
        <w:t> </w:t>
      </w:r>
      <w:r>
        <w:rPr/>
        <w:t>были</w:t>
      </w:r>
      <w:r>
        <w:rPr>
          <w:spacing w:val="26"/>
        </w:rPr>
        <w:t> </w:t>
      </w:r>
      <w:r>
        <w:rPr/>
        <w:t>выпущены</w:t>
      </w:r>
      <w:r>
        <w:rPr>
          <w:spacing w:val="25"/>
        </w:rPr>
        <w:t> </w:t>
      </w:r>
      <w:r>
        <w:rPr>
          <w:spacing w:val="-2"/>
        </w:rPr>
        <w:t>русские</w:t>
      </w:r>
    </w:p>
    <w:p>
      <w:pPr>
        <w:pStyle w:val="BodyText"/>
        <w:spacing w:line="223" w:lineRule="auto" w:before="5"/>
        <w:ind w:left="793" w:right="791"/>
        <w:jc w:val="both"/>
      </w:pPr>
      <w:r>
        <w:rPr/>
        <w:t>«сидельцы» — бояре, дворяне, купцы с семьями. Казаки кричали: </w:t>
      </w:r>
      <w:r>
        <w:rPr/>
        <w:t>«Надобно убить этих изменников, а животы поделить на войско». Но земцы объявили вышедших невольными пленниками поляков и литовцев. Потом капитулиро- вал польский гарнизон. Ополченцы вошли в Кремль.</w:t>
      </w: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08" w:lineRule="auto" w:before="116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10"/>
          <w:sz w:val="19"/>
        </w:rPr>
        <w:t> </w:t>
      </w:r>
      <w:r>
        <w:rPr>
          <w:spacing w:val="-2"/>
          <w:sz w:val="19"/>
        </w:rPr>
        <w:t>Почему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осаждённые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поляки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отказывались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сдаваться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оставались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Москве,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неся </w:t>
      </w:r>
      <w:r>
        <w:rPr>
          <w:sz w:val="19"/>
        </w:rPr>
        <w:t>существенные</w:t>
      </w:r>
      <w:r>
        <w:rPr>
          <w:spacing w:val="-5"/>
          <w:sz w:val="19"/>
        </w:rPr>
        <w:t> </w:t>
      </w:r>
      <w:r>
        <w:rPr>
          <w:sz w:val="19"/>
        </w:rPr>
        <w:t>потери?</w:t>
      </w:r>
      <w:r>
        <w:rPr>
          <w:spacing w:val="-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1"/>
          <w:sz w:val="19"/>
        </w:rPr>
        <w:t> </w:t>
      </w:r>
      <w:r>
        <w:rPr>
          <w:sz w:val="19"/>
        </w:rPr>
        <w:t>Какую</w:t>
      </w:r>
      <w:r>
        <w:rPr>
          <w:spacing w:val="-5"/>
          <w:sz w:val="19"/>
        </w:rPr>
        <w:t> </w:t>
      </w:r>
      <w:r>
        <w:rPr>
          <w:sz w:val="19"/>
        </w:rPr>
        <w:t>роль</w:t>
      </w:r>
      <w:r>
        <w:rPr>
          <w:spacing w:val="-5"/>
          <w:sz w:val="19"/>
        </w:rPr>
        <w:t> </w:t>
      </w:r>
      <w:r>
        <w:rPr>
          <w:sz w:val="19"/>
        </w:rPr>
        <w:t>сыграли</w:t>
      </w:r>
      <w:r>
        <w:rPr>
          <w:spacing w:val="-5"/>
          <w:sz w:val="19"/>
        </w:rPr>
        <w:t> </w:t>
      </w:r>
      <w:r>
        <w:rPr>
          <w:sz w:val="19"/>
        </w:rPr>
        <w:t>К.</w:t>
      </w:r>
      <w:r>
        <w:rPr>
          <w:spacing w:val="-5"/>
          <w:sz w:val="19"/>
        </w:rPr>
        <w:t> </w:t>
      </w:r>
      <w:r>
        <w:rPr>
          <w:sz w:val="19"/>
        </w:rPr>
        <w:t>Минин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Д.</w:t>
      </w:r>
      <w:r>
        <w:rPr>
          <w:spacing w:val="-5"/>
          <w:sz w:val="19"/>
        </w:rPr>
        <w:t> </w:t>
      </w:r>
      <w:r>
        <w:rPr>
          <w:sz w:val="19"/>
        </w:rPr>
        <w:t>Пожарский</w:t>
      </w:r>
      <w:r>
        <w:rPr>
          <w:spacing w:val="-5"/>
          <w:sz w:val="19"/>
        </w:rPr>
        <w:t> </w:t>
      </w:r>
      <w:r>
        <w:rPr>
          <w:sz w:val="19"/>
        </w:rPr>
        <w:t>при</w:t>
      </w:r>
      <w:r>
        <w:rPr>
          <w:spacing w:val="-5"/>
          <w:sz w:val="19"/>
        </w:rPr>
        <w:t> </w:t>
      </w:r>
      <w:r>
        <w:rPr>
          <w:sz w:val="19"/>
        </w:rPr>
        <w:t>осво- бождении Москвы?</w:t>
      </w:r>
    </w:p>
    <w:p>
      <w:pPr>
        <w:pStyle w:val="BodyText"/>
        <w:spacing w:before="4"/>
        <w:rPr>
          <w:rFonts w:ascii="Tahoma"/>
          <w:sz w:val="21"/>
        </w:rPr>
      </w:pPr>
      <w:r>
        <w:rPr/>
        <w:pict>
          <v:group style="position:absolute;margin-left:36.553001pt;margin-top:14.073828pt;width:385.95pt;height:112pt;mso-position-horizontal-relative:page;mso-position-vertical-relative:paragraph;z-index:-15587840;mso-wrap-distance-left:0;mso-wrap-distance-right:0" id="docshapegroup1574" coordorigin="731,281" coordsize="7719,2240">
            <v:rect style="position:absolute;left:731;top:281;width:7719;height:2240" id="docshape1575" filled="true" fillcolor="#000000" stroked="false">
              <v:fill opacity="32768f" type="solid"/>
            </v:rect>
            <v:rect style="position:absolute;left:793;top:345;width:7597;height:2112" id="docshape1576" filled="true" fillcolor="#e9eff8" stroked="false">
              <v:fill type="solid"/>
            </v:rect>
            <v:shape style="position:absolute;left:891;top:442;width:356;height:351" type="#_x0000_t75" id="docshape1577" stroked="false">
              <v:imagedata r:id="rId303" o:title=""/>
            </v:shape>
            <v:shape style="position:absolute;left:731;top:281;width:7719;height:2240" type="#_x0000_t202" id="docshape1578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Противоборство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различных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групп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внутри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российского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общества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Смутное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время и внешняя агрессия привели к возникновению угрозы потери незави- </w:t>
                    </w:r>
                    <w:r>
                      <w:rPr>
                        <w:rFonts w:ascii="Tahoma" w:hAnsi="Tahoma"/>
                        <w:sz w:val="20"/>
                      </w:rPr>
                      <w:t>симости страны. Однако усилиями участников Первого и Второго ополче-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ний, главной силы национально-освободительного движения, удалось осво-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бодить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Москву,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предотвратить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процесс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распада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государства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утраты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неза- висимости.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2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rFonts w:ascii="Tahoma"/>
          <w:sz w:val="14"/>
        </w:rPr>
      </w:pPr>
    </w:p>
    <w:p>
      <w:pPr>
        <w:pStyle w:val="Heading7"/>
        <w:spacing w:before="90"/>
      </w:pPr>
      <w:r>
        <w:rPr/>
        <w:drawing>
          <wp:inline distT="0" distB="0" distL="0" distR="0">
            <wp:extent cx="144005" cy="144005"/>
            <wp:effectExtent l="0" t="0" r="0" b="0"/>
            <wp:docPr id="153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14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73"/>
        </w:numPr>
        <w:tabs>
          <w:tab w:pos="1134" w:val="left" w:leader="none"/>
        </w:tabs>
        <w:spacing w:line="216" w:lineRule="auto" w:before="46" w:after="0"/>
        <w:ind w:left="1133" w:right="791" w:hanging="341"/>
        <w:jc w:val="both"/>
        <w:rPr>
          <w:sz w:val="19"/>
        </w:rPr>
      </w:pP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чём</w:t>
      </w:r>
      <w:r>
        <w:rPr>
          <w:spacing w:val="-15"/>
          <w:sz w:val="19"/>
        </w:rPr>
        <w:t> </w:t>
      </w:r>
      <w:r>
        <w:rPr>
          <w:sz w:val="19"/>
        </w:rPr>
        <w:t>заключался</w:t>
      </w:r>
      <w:r>
        <w:rPr>
          <w:spacing w:val="-15"/>
          <w:sz w:val="19"/>
        </w:rPr>
        <w:t> </w:t>
      </w:r>
      <w:r>
        <w:rPr>
          <w:sz w:val="19"/>
        </w:rPr>
        <w:t>просчёт</w:t>
      </w:r>
      <w:r>
        <w:rPr>
          <w:spacing w:val="-15"/>
          <w:sz w:val="19"/>
        </w:rPr>
        <w:t> </w:t>
      </w:r>
      <w:r>
        <w:rPr>
          <w:sz w:val="19"/>
        </w:rPr>
        <w:t>Семибоярщины,</w:t>
      </w:r>
      <w:r>
        <w:rPr>
          <w:spacing w:val="-15"/>
          <w:sz w:val="19"/>
        </w:rPr>
        <w:t> </w:t>
      </w:r>
      <w:r>
        <w:rPr>
          <w:sz w:val="19"/>
        </w:rPr>
        <w:t>решившей</w:t>
      </w:r>
      <w:r>
        <w:rPr>
          <w:spacing w:val="-15"/>
          <w:sz w:val="19"/>
        </w:rPr>
        <w:t> </w:t>
      </w:r>
      <w:r>
        <w:rPr>
          <w:sz w:val="19"/>
        </w:rPr>
        <w:t>пригласить</w:t>
      </w:r>
      <w:r>
        <w:rPr>
          <w:spacing w:val="-14"/>
          <w:sz w:val="19"/>
        </w:rPr>
        <w:t> </w:t>
      </w:r>
      <w:r>
        <w:rPr>
          <w:sz w:val="19"/>
        </w:rPr>
        <w:t>королевича</w:t>
      </w:r>
      <w:r>
        <w:rPr>
          <w:spacing w:val="-15"/>
          <w:sz w:val="19"/>
        </w:rPr>
        <w:t> </w:t>
      </w:r>
      <w:r>
        <w:rPr>
          <w:sz w:val="19"/>
        </w:rPr>
        <w:t>Вла- дислава</w:t>
      </w:r>
      <w:r>
        <w:rPr>
          <w:spacing w:val="-1"/>
          <w:sz w:val="19"/>
        </w:rPr>
        <w:t> </w:t>
      </w:r>
      <w:r>
        <w:rPr>
          <w:sz w:val="19"/>
        </w:rPr>
        <w:t>на</w:t>
      </w:r>
      <w:r>
        <w:rPr>
          <w:spacing w:val="-1"/>
          <w:sz w:val="19"/>
        </w:rPr>
        <w:t> </w:t>
      </w:r>
      <w:r>
        <w:rPr>
          <w:sz w:val="19"/>
        </w:rPr>
        <w:t>российский</w:t>
      </w:r>
      <w:r>
        <w:rPr>
          <w:spacing w:val="-1"/>
          <w:sz w:val="19"/>
        </w:rPr>
        <w:t> </w:t>
      </w:r>
      <w:r>
        <w:rPr>
          <w:sz w:val="19"/>
        </w:rPr>
        <w:t>престол?</w:t>
      </w:r>
      <w:r>
        <w:rPr>
          <w:spacing w:val="-1"/>
          <w:sz w:val="19"/>
        </w:rPr>
        <w:t> </w:t>
      </w:r>
      <w:r>
        <w:rPr>
          <w:sz w:val="19"/>
        </w:rPr>
        <w:t>Какие</w:t>
      </w:r>
      <w:r>
        <w:rPr>
          <w:spacing w:val="-1"/>
          <w:sz w:val="19"/>
        </w:rPr>
        <w:t> </w:t>
      </w:r>
      <w:r>
        <w:rPr>
          <w:sz w:val="19"/>
        </w:rPr>
        <w:t>исторические</w:t>
      </w:r>
      <w:r>
        <w:rPr>
          <w:spacing w:val="-1"/>
          <w:sz w:val="19"/>
        </w:rPr>
        <w:t> </w:t>
      </w:r>
      <w:r>
        <w:rPr>
          <w:sz w:val="19"/>
        </w:rPr>
        <w:t>события</w:t>
      </w:r>
      <w:r>
        <w:rPr>
          <w:spacing w:val="-1"/>
          <w:sz w:val="19"/>
        </w:rPr>
        <w:t> </w:t>
      </w:r>
      <w:r>
        <w:rPr>
          <w:sz w:val="19"/>
        </w:rPr>
        <w:t>последовали</w:t>
      </w:r>
      <w:r>
        <w:rPr>
          <w:spacing w:val="-1"/>
          <w:sz w:val="19"/>
        </w:rPr>
        <w:t> </w:t>
      </w:r>
      <w:r>
        <w:rPr>
          <w:sz w:val="19"/>
        </w:rPr>
        <w:t>после заключения договора? Кто и почему поддержал призыв патриарха Гермогена из- гнать поляков?</w:t>
      </w:r>
    </w:p>
    <w:p>
      <w:pPr>
        <w:pStyle w:val="ListParagraph"/>
        <w:numPr>
          <w:ilvl w:val="0"/>
          <w:numId w:val="73"/>
        </w:numPr>
        <w:tabs>
          <w:tab w:pos="1134" w:val="left" w:leader="none"/>
        </w:tabs>
        <w:spacing w:line="240" w:lineRule="auto" w:before="41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Сформулируйте</w:t>
      </w:r>
      <w:r>
        <w:rPr>
          <w:spacing w:val="13"/>
          <w:sz w:val="19"/>
        </w:rPr>
        <w:t> </w:t>
      </w:r>
      <w:r>
        <w:rPr>
          <w:w w:val="95"/>
          <w:sz w:val="19"/>
        </w:rPr>
        <w:t>несколько</w:t>
      </w:r>
      <w:r>
        <w:rPr>
          <w:spacing w:val="13"/>
          <w:sz w:val="19"/>
        </w:rPr>
        <w:t> </w:t>
      </w:r>
      <w:r>
        <w:rPr>
          <w:w w:val="95"/>
          <w:sz w:val="19"/>
        </w:rPr>
        <w:t>причин</w:t>
      </w:r>
      <w:r>
        <w:rPr>
          <w:spacing w:val="13"/>
          <w:sz w:val="19"/>
        </w:rPr>
        <w:t> </w:t>
      </w:r>
      <w:r>
        <w:rPr>
          <w:w w:val="95"/>
          <w:sz w:val="19"/>
        </w:rPr>
        <w:t>агрессии</w:t>
      </w:r>
      <w:r>
        <w:rPr>
          <w:spacing w:val="13"/>
          <w:sz w:val="19"/>
        </w:rPr>
        <w:t> </w:t>
      </w:r>
      <w:r>
        <w:rPr>
          <w:w w:val="95"/>
          <w:sz w:val="19"/>
        </w:rPr>
        <w:t>поляков</w:t>
      </w:r>
      <w:r>
        <w:rPr>
          <w:spacing w:val="13"/>
          <w:sz w:val="19"/>
        </w:rPr>
        <w:t> </w:t>
      </w:r>
      <w:r>
        <w:rPr>
          <w:w w:val="95"/>
          <w:sz w:val="19"/>
        </w:rPr>
        <w:t>против</w:t>
      </w:r>
      <w:r>
        <w:rPr>
          <w:spacing w:val="13"/>
          <w:sz w:val="19"/>
        </w:rPr>
        <w:t> </w:t>
      </w:r>
      <w:r>
        <w:rPr>
          <w:w w:val="95"/>
          <w:sz w:val="19"/>
        </w:rPr>
        <w:t>России</w:t>
      </w:r>
      <w:r>
        <w:rPr>
          <w:spacing w:val="13"/>
          <w:sz w:val="19"/>
        </w:rPr>
        <w:t> </w:t>
      </w:r>
      <w:r>
        <w:rPr>
          <w:w w:val="95"/>
          <w:sz w:val="19"/>
        </w:rPr>
        <w:t>в</w:t>
      </w:r>
      <w:r>
        <w:rPr>
          <w:spacing w:val="13"/>
          <w:sz w:val="19"/>
        </w:rPr>
        <w:t> </w:t>
      </w:r>
      <w:r>
        <w:rPr>
          <w:w w:val="95"/>
          <w:sz w:val="19"/>
        </w:rPr>
        <w:t>ходе</w:t>
      </w:r>
      <w:r>
        <w:rPr>
          <w:spacing w:val="13"/>
          <w:sz w:val="19"/>
        </w:rPr>
        <w:t> </w:t>
      </w:r>
      <w:r>
        <w:rPr>
          <w:spacing w:val="-2"/>
          <w:w w:val="95"/>
          <w:sz w:val="19"/>
        </w:rPr>
        <w:t>Смуты.</w:t>
      </w:r>
    </w:p>
    <w:p>
      <w:pPr>
        <w:pStyle w:val="ListParagraph"/>
        <w:numPr>
          <w:ilvl w:val="0"/>
          <w:numId w:val="73"/>
        </w:numPr>
        <w:tabs>
          <w:tab w:pos="1134" w:val="left" w:leader="none"/>
        </w:tabs>
        <w:spacing w:line="208" w:lineRule="auto" w:before="49" w:after="0"/>
        <w:ind w:left="1133" w:right="792" w:hanging="341"/>
        <w:jc w:val="both"/>
        <w:rPr>
          <w:sz w:val="19"/>
        </w:rPr>
      </w:pPr>
      <w:r>
        <w:rPr>
          <w:w w:val="95"/>
          <w:sz w:val="19"/>
        </w:rPr>
        <w:t>Рассмотрите иллюстрацию в начале параграфа. Что вы видите на картине? Опишите </w:t>
      </w:r>
      <w:r>
        <w:rPr>
          <w:sz w:val="19"/>
        </w:rPr>
        <w:t>состав изображённого войска.</w:t>
      </w:r>
    </w:p>
    <w:p>
      <w:pPr>
        <w:pStyle w:val="ListParagraph"/>
        <w:numPr>
          <w:ilvl w:val="0"/>
          <w:numId w:val="73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sz w:val="19"/>
        </w:rPr>
        <w:t>Что</w:t>
      </w:r>
      <w:r>
        <w:rPr>
          <w:spacing w:val="-11"/>
          <w:sz w:val="19"/>
        </w:rPr>
        <w:t> </w:t>
      </w:r>
      <w:r>
        <w:rPr>
          <w:sz w:val="19"/>
        </w:rPr>
        <w:t>у</w:t>
      </w:r>
      <w:r>
        <w:rPr>
          <w:spacing w:val="-10"/>
          <w:sz w:val="19"/>
        </w:rPr>
        <w:t> </w:t>
      </w:r>
      <w:r>
        <w:rPr>
          <w:sz w:val="19"/>
        </w:rPr>
        <w:t>Второго</w:t>
      </w:r>
      <w:r>
        <w:rPr>
          <w:spacing w:val="-11"/>
          <w:sz w:val="19"/>
        </w:rPr>
        <w:t> </w:t>
      </w:r>
      <w:r>
        <w:rPr>
          <w:sz w:val="19"/>
        </w:rPr>
        <w:t>ополчения</w:t>
      </w:r>
      <w:r>
        <w:rPr>
          <w:spacing w:val="-10"/>
          <w:sz w:val="19"/>
        </w:rPr>
        <w:t> </w:t>
      </w:r>
      <w:r>
        <w:rPr>
          <w:sz w:val="19"/>
        </w:rPr>
        <w:t>общего</w:t>
      </w:r>
      <w:r>
        <w:rPr>
          <w:spacing w:val="-10"/>
          <w:sz w:val="19"/>
        </w:rPr>
        <w:t> </w:t>
      </w:r>
      <w:r>
        <w:rPr>
          <w:sz w:val="19"/>
        </w:rPr>
        <w:t>с</w:t>
      </w:r>
      <w:r>
        <w:rPr>
          <w:spacing w:val="-11"/>
          <w:sz w:val="19"/>
        </w:rPr>
        <w:t> </w:t>
      </w:r>
      <w:r>
        <w:rPr>
          <w:sz w:val="19"/>
        </w:rPr>
        <w:t>Первым,</w:t>
      </w:r>
      <w:r>
        <w:rPr>
          <w:spacing w:val="-10"/>
          <w:sz w:val="19"/>
        </w:rPr>
        <w:t> </w:t>
      </w:r>
      <w:r>
        <w:rPr>
          <w:sz w:val="19"/>
        </w:rPr>
        <w:t>а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чём</w:t>
      </w:r>
      <w:r>
        <w:rPr>
          <w:spacing w:val="-10"/>
          <w:sz w:val="19"/>
        </w:rPr>
        <w:t> </w:t>
      </w:r>
      <w:r>
        <w:rPr>
          <w:sz w:val="19"/>
        </w:rPr>
        <w:t>имелись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различия?</w:t>
      </w:r>
    </w:p>
    <w:p>
      <w:pPr>
        <w:pStyle w:val="ListParagraph"/>
        <w:numPr>
          <w:ilvl w:val="0"/>
          <w:numId w:val="73"/>
        </w:numPr>
        <w:tabs>
          <w:tab w:pos="1134" w:val="left" w:leader="none"/>
        </w:tabs>
        <w:spacing w:line="208" w:lineRule="auto" w:before="49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В каком положении оказались интервенты в Москве в 1612 г.? Почему Второму опол- </w:t>
      </w:r>
      <w:r>
        <w:rPr>
          <w:sz w:val="19"/>
        </w:rPr>
        <w:t>чению удалось их изгнать?</w:t>
      </w:r>
    </w:p>
    <w:p>
      <w:pPr>
        <w:pStyle w:val="ListParagraph"/>
        <w:numPr>
          <w:ilvl w:val="0"/>
          <w:numId w:val="73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Подготовьте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сообщение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тему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«Деятельность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патриарха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Гермогена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период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Сму- </w:t>
      </w:r>
      <w:r>
        <w:rPr>
          <w:spacing w:val="-4"/>
          <w:sz w:val="19"/>
        </w:rPr>
        <w:t>ты».</w:t>
      </w:r>
    </w:p>
    <w:p>
      <w:pPr>
        <w:spacing w:line="208" w:lineRule="auto" w:before="66"/>
        <w:ind w:left="1133" w:right="792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55" name="image2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59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7.</w:t>
      </w:r>
      <w:r>
        <w:rPr>
          <w:rFonts w:ascii="Calibri" w:hAnsi="Calibri"/>
          <w:b/>
          <w:color w:val="DB413F"/>
          <w:spacing w:val="77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найти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примеры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интервенции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истории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зарубежных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стран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периода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Нового времени? О чём это свидетельствует?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64.604294pt;margin-top:11.047265pt;width:239pt;height:7.85pt;mso-position-horizontal-relative:page;mso-position-vertical-relative:paragraph;z-index:-21853184" id="docshapegroup1579" coordorigin="3292,221" coordsize="4780,157">
            <v:line style="position:absolute" from="3342,299" to="7977,299" stroked="true" strokeweight="1pt" strokecolor="#4495d1">
              <v:stroke dashstyle="dot"/>
            </v:line>
            <v:shape style="position:absolute;left:3292;top:289;width:4715;height:20" id="docshape1580" coordorigin="3292,289" coordsize="4715,20" path="m3312,299l3309,292,3302,289,3295,292,3292,299,3295,306,3302,309,3309,306,3312,299xm8007,299l8004,292,7997,289,7990,292,7987,299,7990,306,7997,309,8004,306,8007,299xe" filled="true" fillcolor="#4495d1" stroked="false">
              <v:path arrowok="t"/>
              <v:fill type="solid"/>
            </v:shape>
            <v:shape style="position:absolute;left:7987;top:220;width:84;height:157" id="docshape1581" coordorigin="7987,221" coordsize="84,157" path="m7987,221l7987,377,8071,299,7987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157" name="image2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60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Определите хронологический порядок событий: 1) перемирие между Испанией и </w:t>
      </w:r>
      <w:r>
        <w:rPr>
          <w:rFonts w:ascii="Tahoma" w:hAnsi="Tahoma"/>
          <w:w w:val="95"/>
          <w:sz w:val="19"/>
        </w:rPr>
        <w:t>Ре- </w:t>
      </w:r>
      <w:r>
        <w:rPr>
          <w:rFonts w:ascii="Tahoma" w:hAnsi="Tahoma"/>
          <w:sz w:val="19"/>
        </w:rPr>
        <w:t>спубликой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Соединённых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провинций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Нидерландов;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освобождение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Москвы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от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по- ляков;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3)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договор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об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избрании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русский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престол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королевича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Владислава;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4)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со- здание Первого ополчения.</w:t>
      </w:r>
    </w:p>
    <w:p>
      <w:pPr>
        <w:pStyle w:val="Heading7"/>
        <w:spacing w:before="188"/>
      </w:pPr>
      <w:r>
        <w:rPr/>
        <w:pict>
          <v:group style="position:absolute;margin-left:155.961899pt;margin-top:10.067247pt;width:263.6pt;height:14.2pt;mso-position-horizontal-relative:page;mso-position-vertical-relative:paragraph;z-index:15870976" id="docshapegroup1582" coordorigin="3119,201" coordsize="5272,284">
            <v:shape style="position:absolute;left:8107;top:201;width:284;height:284" type="#_x0000_t75" id="docshape1583" stroked="false">
              <v:imagedata r:id="rId15" o:title=""/>
            </v:shape>
            <v:line style="position:absolute" from="3169,347" to="7956,347" stroked="true" strokeweight="1pt" strokecolor="#4495d1">
              <v:stroke dashstyle="dot"/>
            </v:line>
            <v:shape style="position:absolute;left:3119;top:336;width:4867;height:20" id="docshape1584" coordorigin="3119,337" coordsize="4867,20" path="m3139,347l3136,339,3129,337,3122,339,3119,347,3122,354,3129,357,3136,354,3139,347xm7986,347l7983,339,7976,337,7969,339,7966,347,7969,354,7976,357,7983,354,7986,347xe" filled="true" fillcolor="#4495d1" stroked="false">
              <v:path arrowok="t"/>
              <v:fill type="solid"/>
            </v:shape>
            <v:shape style="position:absolute;left:7966;top:268;width:84;height:157" id="docshape1585" coordorigin="7966,268" coordsize="84,157" path="m7966,268l7966,425,8050,347,7966,268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before="27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отрывок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«Приговора»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Первого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ополчения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ответьте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вопросы.</w:t>
      </w:r>
    </w:p>
    <w:p>
      <w:pPr>
        <w:spacing w:line="220" w:lineRule="auto" w:before="112"/>
        <w:ind w:left="793" w:right="790" w:firstLine="340"/>
        <w:jc w:val="both"/>
        <w:rPr>
          <w:sz w:val="19"/>
        </w:rPr>
      </w:pPr>
      <w:r>
        <w:rPr>
          <w:sz w:val="19"/>
        </w:rPr>
        <w:t>Московского</w:t>
      </w:r>
      <w:r>
        <w:rPr>
          <w:spacing w:val="40"/>
          <w:sz w:val="19"/>
        </w:rPr>
        <w:t> </w:t>
      </w:r>
      <w:r>
        <w:rPr>
          <w:sz w:val="19"/>
        </w:rPr>
        <w:t>государства</w:t>
      </w:r>
      <w:r>
        <w:rPr>
          <w:spacing w:val="40"/>
          <w:sz w:val="19"/>
        </w:rPr>
        <w:t> </w:t>
      </w:r>
      <w:r>
        <w:rPr>
          <w:sz w:val="19"/>
        </w:rPr>
        <w:t>разных</w:t>
      </w:r>
      <w:r>
        <w:rPr>
          <w:spacing w:val="40"/>
          <w:sz w:val="19"/>
        </w:rPr>
        <w:t> </w:t>
      </w:r>
      <w:r>
        <w:rPr>
          <w:sz w:val="19"/>
        </w:rPr>
        <w:t>земель</w:t>
      </w:r>
      <w:r>
        <w:rPr>
          <w:spacing w:val="40"/>
          <w:sz w:val="19"/>
        </w:rPr>
        <w:t> </w:t>
      </w:r>
      <w:r>
        <w:rPr>
          <w:sz w:val="19"/>
        </w:rPr>
        <w:t>царевичи,</w:t>
      </w:r>
      <w:r>
        <w:rPr>
          <w:spacing w:val="40"/>
          <w:sz w:val="19"/>
        </w:rPr>
        <w:t> </w:t>
      </w:r>
      <w:r>
        <w:rPr>
          <w:sz w:val="19"/>
        </w:rPr>
        <w:t>и</w:t>
      </w:r>
      <w:r>
        <w:rPr>
          <w:spacing w:val="40"/>
          <w:sz w:val="19"/>
        </w:rPr>
        <w:t> </w:t>
      </w:r>
      <w:r>
        <w:rPr>
          <w:sz w:val="19"/>
        </w:rPr>
        <w:t>бояре,</w:t>
      </w:r>
      <w:r>
        <w:rPr>
          <w:spacing w:val="40"/>
          <w:sz w:val="19"/>
        </w:rPr>
        <w:t> </w:t>
      </w:r>
      <w:r>
        <w:rPr>
          <w:sz w:val="19"/>
        </w:rPr>
        <w:t>и</w:t>
      </w:r>
      <w:r>
        <w:rPr>
          <w:spacing w:val="40"/>
          <w:sz w:val="19"/>
        </w:rPr>
        <w:t> </w:t>
      </w:r>
      <w:r>
        <w:rPr>
          <w:sz w:val="19"/>
        </w:rPr>
        <w:t>окольничие,</w:t>
      </w:r>
      <w:r>
        <w:rPr>
          <w:spacing w:val="40"/>
          <w:sz w:val="19"/>
        </w:rPr>
        <w:t> </w:t>
      </w:r>
      <w:r>
        <w:rPr>
          <w:w w:val="95"/>
          <w:sz w:val="19"/>
        </w:rPr>
        <w:t>и чашники, и стольники, и дворяне… и дети боярские… и казаки, и всякие </w:t>
      </w:r>
      <w:r>
        <w:rPr>
          <w:w w:val="95"/>
          <w:sz w:val="19"/>
        </w:rPr>
        <w:t>служилые люди, и дворовые, которые стоят… за православную христианскую веру против разо- </w:t>
      </w:r>
      <w:r>
        <w:rPr>
          <w:sz w:val="19"/>
        </w:rPr>
        <w:t>рителей</w:t>
      </w:r>
      <w:r>
        <w:rPr>
          <w:spacing w:val="-14"/>
          <w:sz w:val="19"/>
        </w:rPr>
        <w:t> </w:t>
      </w:r>
      <w:r>
        <w:rPr>
          <w:sz w:val="19"/>
        </w:rPr>
        <w:t>веры</w:t>
      </w:r>
      <w:r>
        <w:rPr>
          <w:spacing w:val="-13"/>
          <w:sz w:val="19"/>
        </w:rPr>
        <w:t> </w:t>
      </w:r>
      <w:r>
        <w:rPr>
          <w:sz w:val="19"/>
        </w:rPr>
        <w:t>христианские,</w:t>
      </w:r>
      <w:r>
        <w:rPr>
          <w:spacing w:val="-13"/>
          <w:sz w:val="19"/>
        </w:rPr>
        <w:t> </w:t>
      </w:r>
      <w:r>
        <w:rPr>
          <w:sz w:val="19"/>
        </w:rPr>
        <w:t>польских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литовских</w:t>
      </w:r>
      <w:r>
        <w:rPr>
          <w:spacing w:val="-14"/>
          <w:sz w:val="19"/>
        </w:rPr>
        <w:t> </w:t>
      </w:r>
      <w:r>
        <w:rPr>
          <w:sz w:val="19"/>
        </w:rPr>
        <w:t>людей,</w:t>
      </w:r>
      <w:r>
        <w:rPr>
          <w:spacing w:val="-13"/>
          <w:sz w:val="19"/>
        </w:rPr>
        <w:t> </w:t>
      </w:r>
      <w:r>
        <w:rPr>
          <w:sz w:val="19"/>
        </w:rPr>
        <w:t>под</w:t>
      </w:r>
      <w:r>
        <w:rPr>
          <w:spacing w:val="-13"/>
          <w:sz w:val="19"/>
        </w:rPr>
        <w:t> </w:t>
      </w:r>
      <w:r>
        <w:rPr>
          <w:sz w:val="19"/>
        </w:rPr>
        <w:t>Москвою,</w:t>
      </w:r>
      <w:r>
        <w:rPr>
          <w:spacing w:val="-13"/>
          <w:sz w:val="19"/>
        </w:rPr>
        <w:t> </w:t>
      </w:r>
      <w:r>
        <w:rPr>
          <w:sz w:val="19"/>
        </w:rPr>
        <w:t>приговори- ли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выбрали</w:t>
      </w:r>
      <w:r>
        <w:rPr>
          <w:spacing w:val="-13"/>
          <w:sz w:val="19"/>
        </w:rPr>
        <w:t> </w:t>
      </w:r>
      <w:r>
        <w:rPr>
          <w:sz w:val="19"/>
        </w:rPr>
        <w:t>всею</w:t>
      </w:r>
      <w:r>
        <w:rPr>
          <w:spacing w:val="-13"/>
          <w:sz w:val="19"/>
        </w:rPr>
        <w:t> </w:t>
      </w:r>
      <w:r>
        <w:rPr>
          <w:sz w:val="19"/>
        </w:rPr>
        <w:t>Землёю</w:t>
      </w:r>
      <w:r>
        <w:rPr>
          <w:spacing w:val="-13"/>
          <w:sz w:val="19"/>
        </w:rPr>
        <w:t> </w:t>
      </w:r>
      <w:r>
        <w:rPr>
          <w:sz w:val="19"/>
        </w:rPr>
        <w:t>бояр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воевод,</w:t>
      </w:r>
      <w:r>
        <w:rPr>
          <w:spacing w:val="-13"/>
          <w:sz w:val="19"/>
        </w:rPr>
        <w:t> </w:t>
      </w:r>
      <w:r>
        <w:rPr>
          <w:sz w:val="19"/>
        </w:rPr>
        <w:t>князя</w:t>
      </w:r>
      <w:r>
        <w:rPr>
          <w:spacing w:val="-13"/>
          <w:sz w:val="19"/>
        </w:rPr>
        <w:t> </w:t>
      </w:r>
      <w:r>
        <w:rPr>
          <w:sz w:val="19"/>
        </w:rPr>
        <w:t>Дмитрия</w:t>
      </w:r>
      <w:r>
        <w:rPr>
          <w:spacing w:val="-13"/>
          <w:sz w:val="19"/>
        </w:rPr>
        <w:t> </w:t>
      </w:r>
      <w:r>
        <w:rPr>
          <w:sz w:val="19"/>
        </w:rPr>
        <w:t>Тимофеевича</w:t>
      </w:r>
      <w:r>
        <w:rPr>
          <w:spacing w:val="-14"/>
          <w:sz w:val="19"/>
        </w:rPr>
        <w:t> </w:t>
      </w:r>
      <w:r>
        <w:rPr>
          <w:sz w:val="19"/>
        </w:rPr>
        <w:t>Трубецкого, да</w:t>
      </w:r>
      <w:r>
        <w:rPr>
          <w:spacing w:val="-5"/>
          <w:sz w:val="19"/>
        </w:rPr>
        <w:t> </w:t>
      </w:r>
      <w:r>
        <w:rPr>
          <w:sz w:val="19"/>
        </w:rPr>
        <w:t>Ивана</w:t>
      </w:r>
      <w:r>
        <w:rPr>
          <w:spacing w:val="-5"/>
          <w:sz w:val="19"/>
        </w:rPr>
        <w:t> </w:t>
      </w:r>
      <w:r>
        <w:rPr>
          <w:sz w:val="19"/>
        </w:rPr>
        <w:t>Мартыновича</w:t>
      </w:r>
      <w:r>
        <w:rPr>
          <w:spacing w:val="-5"/>
          <w:sz w:val="19"/>
        </w:rPr>
        <w:t> </w:t>
      </w:r>
      <w:r>
        <w:rPr>
          <w:sz w:val="19"/>
        </w:rPr>
        <w:t>Зapуцкого,</w:t>
      </w:r>
      <w:r>
        <w:rPr>
          <w:spacing w:val="-5"/>
          <w:sz w:val="19"/>
        </w:rPr>
        <w:t> </w:t>
      </w:r>
      <w:r>
        <w:rPr>
          <w:sz w:val="19"/>
        </w:rPr>
        <w:t>да</w:t>
      </w:r>
      <w:r>
        <w:rPr>
          <w:spacing w:val="-5"/>
          <w:sz w:val="19"/>
        </w:rPr>
        <w:t> </w:t>
      </w:r>
      <w:r>
        <w:rPr>
          <w:sz w:val="19"/>
        </w:rPr>
        <w:t>думного</w:t>
      </w:r>
      <w:r>
        <w:rPr>
          <w:spacing w:val="-5"/>
          <w:sz w:val="19"/>
        </w:rPr>
        <w:t> </w:t>
      </w:r>
      <w:r>
        <w:rPr>
          <w:sz w:val="19"/>
        </w:rPr>
        <w:t>дворянина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воеводу</w:t>
      </w:r>
      <w:r>
        <w:rPr>
          <w:spacing w:val="-5"/>
          <w:sz w:val="19"/>
        </w:rPr>
        <w:t> </w:t>
      </w:r>
      <w:r>
        <w:rPr>
          <w:sz w:val="19"/>
        </w:rPr>
        <w:t>Прокофья</w:t>
      </w:r>
      <w:r>
        <w:rPr>
          <w:spacing w:val="-5"/>
          <w:sz w:val="19"/>
        </w:rPr>
        <w:t> </w:t>
      </w:r>
      <w:r>
        <w:rPr>
          <w:sz w:val="19"/>
        </w:rPr>
        <w:t>Пе- </w:t>
      </w:r>
      <w:r>
        <w:rPr>
          <w:w w:val="95"/>
          <w:sz w:val="19"/>
        </w:rPr>
        <w:t>тровича Ляпунова на том, что им, будучи в правительстве, земским и всяким ратным делом промышляти и расправы всякия меж всяких людей чинити в правду, а ратным и</w:t>
      </w:r>
      <w:r>
        <w:rPr>
          <w:spacing w:val="2"/>
          <w:sz w:val="19"/>
        </w:rPr>
        <w:t> </w:t>
      </w:r>
      <w:r>
        <w:rPr>
          <w:w w:val="95"/>
          <w:sz w:val="19"/>
        </w:rPr>
        <w:t>земским</w:t>
      </w:r>
      <w:r>
        <w:rPr>
          <w:spacing w:val="3"/>
          <w:sz w:val="19"/>
        </w:rPr>
        <w:t> </w:t>
      </w:r>
      <w:r>
        <w:rPr>
          <w:w w:val="95"/>
          <w:sz w:val="19"/>
        </w:rPr>
        <w:t>всяким</w:t>
      </w:r>
      <w:r>
        <w:rPr>
          <w:spacing w:val="2"/>
          <w:sz w:val="19"/>
        </w:rPr>
        <w:t> </w:t>
      </w:r>
      <w:r>
        <w:rPr>
          <w:w w:val="95"/>
          <w:sz w:val="19"/>
        </w:rPr>
        <w:t>людем</w:t>
      </w:r>
      <w:r>
        <w:rPr>
          <w:spacing w:val="3"/>
          <w:sz w:val="19"/>
        </w:rPr>
        <w:t> </w:t>
      </w:r>
      <w:r>
        <w:rPr>
          <w:w w:val="95"/>
          <w:sz w:val="19"/>
        </w:rPr>
        <w:t>их</w:t>
      </w:r>
      <w:r>
        <w:rPr>
          <w:spacing w:val="2"/>
          <w:sz w:val="19"/>
        </w:rPr>
        <w:t> </w:t>
      </w:r>
      <w:r>
        <w:rPr>
          <w:w w:val="95"/>
          <w:sz w:val="19"/>
        </w:rPr>
        <w:t>бояр</w:t>
      </w:r>
      <w:r>
        <w:rPr>
          <w:spacing w:val="3"/>
          <w:sz w:val="19"/>
        </w:rPr>
        <w:t> </w:t>
      </w:r>
      <w:r>
        <w:rPr>
          <w:w w:val="95"/>
          <w:sz w:val="19"/>
        </w:rPr>
        <w:t>во</w:t>
      </w:r>
      <w:r>
        <w:rPr>
          <w:spacing w:val="2"/>
          <w:sz w:val="19"/>
        </w:rPr>
        <w:t> </w:t>
      </w:r>
      <w:r>
        <w:rPr>
          <w:w w:val="95"/>
          <w:sz w:val="19"/>
        </w:rPr>
        <w:t>всяких</w:t>
      </w:r>
      <w:r>
        <w:rPr>
          <w:spacing w:val="3"/>
          <w:sz w:val="19"/>
        </w:rPr>
        <w:t> </w:t>
      </w:r>
      <w:r>
        <w:rPr>
          <w:w w:val="95"/>
          <w:sz w:val="19"/>
        </w:rPr>
        <w:t>земских</w:t>
      </w:r>
      <w:r>
        <w:rPr>
          <w:spacing w:val="2"/>
          <w:sz w:val="19"/>
        </w:rPr>
        <w:t> </w:t>
      </w:r>
      <w:r>
        <w:rPr>
          <w:w w:val="95"/>
          <w:sz w:val="19"/>
        </w:rPr>
        <w:t>и</w:t>
      </w:r>
      <w:r>
        <w:rPr>
          <w:spacing w:val="3"/>
          <w:sz w:val="19"/>
        </w:rPr>
        <w:t> </w:t>
      </w:r>
      <w:r>
        <w:rPr>
          <w:w w:val="95"/>
          <w:sz w:val="19"/>
        </w:rPr>
        <w:t>в</w:t>
      </w:r>
      <w:r>
        <w:rPr>
          <w:spacing w:val="2"/>
          <w:sz w:val="19"/>
        </w:rPr>
        <w:t> </w:t>
      </w:r>
      <w:r>
        <w:rPr>
          <w:w w:val="95"/>
          <w:sz w:val="19"/>
        </w:rPr>
        <w:t>ратных</w:t>
      </w:r>
      <w:r>
        <w:rPr>
          <w:spacing w:val="3"/>
          <w:sz w:val="19"/>
        </w:rPr>
        <w:t> </w:t>
      </w:r>
      <w:r>
        <w:rPr>
          <w:w w:val="95"/>
          <w:sz w:val="19"/>
        </w:rPr>
        <w:t>делах</w:t>
      </w:r>
      <w:r>
        <w:rPr>
          <w:spacing w:val="2"/>
          <w:sz w:val="19"/>
        </w:rPr>
        <w:t> </w:t>
      </w:r>
      <w:r>
        <w:rPr>
          <w:w w:val="95"/>
          <w:sz w:val="19"/>
        </w:rPr>
        <w:t>слушати</w:t>
      </w:r>
      <w:r>
        <w:rPr>
          <w:spacing w:val="3"/>
          <w:sz w:val="19"/>
        </w:rPr>
        <w:t> </w:t>
      </w:r>
      <w:r>
        <w:rPr>
          <w:spacing w:val="-2"/>
          <w:w w:val="95"/>
          <w:sz w:val="19"/>
        </w:rPr>
        <w:t>всем…</w:t>
      </w: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08" w:lineRule="auto" w:before="115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6"/>
          <w:sz w:val="19"/>
        </w:rPr>
        <w:t> </w:t>
      </w:r>
      <w:r>
        <w:rPr>
          <w:spacing w:val="-2"/>
          <w:sz w:val="19"/>
        </w:rPr>
        <w:t>Определите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год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события,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котором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идёт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речь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тексте.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основании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чего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вы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это </w:t>
      </w:r>
      <w:r>
        <w:rPr>
          <w:sz w:val="19"/>
        </w:rPr>
        <w:t>решили?</w:t>
      </w:r>
      <w:r>
        <w:rPr>
          <w:spacing w:val="-9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Кого</w:t>
      </w:r>
      <w:r>
        <w:rPr>
          <w:spacing w:val="-9"/>
          <w:sz w:val="19"/>
        </w:rPr>
        <w:t> </w:t>
      </w:r>
      <w:r>
        <w:rPr>
          <w:sz w:val="19"/>
        </w:rPr>
        <w:t>выбрали</w:t>
      </w:r>
      <w:r>
        <w:rPr>
          <w:spacing w:val="-9"/>
          <w:sz w:val="19"/>
        </w:rPr>
        <w:t> </w:t>
      </w:r>
      <w:r>
        <w:rPr>
          <w:sz w:val="19"/>
        </w:rPr>
        <w:t>руководителями?</w:t>
      </w:r>
      <w:r>
        <w:rPr>
          <w:spacing w:val="-9"/>
          <w:sz w:val="19"/>
        </w:rPr>
        <w:t> </w:t>
      </w:r>
      <w:r>
        <w:rPr>
          <w:sz w:val="19"/>
        </w:rPr>
        <w:t>Почему</w:t>
      </w:r>
      <w:r>
        <w:rPr>
          <w:spacing w:val="-9"/>
          <w:sz w:val="19"/>
        </w:rPr>
        <w:t> </w:t>
      </w:r>
      <w:r>
        <w:rPr>
          <w:sz w:val="19"/>
        </w:rPr>
        <w:t>именно</w:t>
      </w:r>
      <w:r>
        <w:rPr>
          <w:spacing w:val="-9"/>
          <w:sz w:val="19"/>
        </w:rPr>
        <w:t> </w:t>
      </w:r>
      <w:r>
        <w:rPr>
          <w:sz w:val="19"/>
        </w:rPr>
        <w:t>их?</w:t>
      </w:r>
      <w:r>
        <w:rPr>
          <w:spacing w:val="-9"/>
          <w:sz w:val="19"/>
        </w:rPr>
        <w:t> </w:t>
      </w:r>
      <w:r>
        <w:rPr>
          <w:rFonts w:ascii="Calibri" w:hAnsi="Calibri"/>
          <w:b/>
          <w:sz w:val="19"/>
        </w:rPr>
        <w:t>3. </w:t>
      </w:r>
      <w:r>
        <w:rPr>
          <w:sz w:val="19"/>
        </w:rPr>
        <w:t>Каково</w:t>
      </w:r>
      <w:r>
        <w:rPr>
          <w:spacing w:val="-9"/>
          <w:sz w:val="19"/>
        </w:rPr>
        <w:t> </w:t>
      </w:r>
      <w:r>
        <w:rPr>
          <w:sz w:val="19"/>
        </w:rPr>
        <w:t>было</w:t>
      </w:r>
      <w:r>
        <w:rPr>
          <w:spacing w:val="-9"/>
          <w:sz w:val="19"/>
        </w:rPr>
        <w:t> </w:t>
      </w:r>
      <w:r>
        <w:rPr>
          <w:sz w:val="19"/>
        </w:rPr>
        <w:t>по- ложение населения в этот период?</w:t>
      </w:r>
    </w:p>
    <w:p>
      <w:pPr>
        <w:pStyle w:val="Heading7"/>
        <w:tabs>
          <w:tab w:pos="8163" w:val="left" w:leader="none"/>
        </w:tabs>
        <w:spacing w:before="192"/>
      </w:pPr>
      <w:r>
        <w:rPr/>
        <w:pict>
          <v:group style="position:absolute;margin-left:146.483902pt;margin-top:14.63906pt;width:256.05pt;height:7.85pt;mso-position-horizontal-relative:page;mso-position-vertical-relative:paragraph;z-index:-21852160" id="docshapegroup1586" coordorigin="2930,293" coordsize="5121,157">
            <v:line style="position:absolute" from="2980,371" to="7956,371" stroked="true" strokeweight="1pt" strokecolor="#4495d1">
              <v:stroke dashstyle="dot"/>
            </v:line>
            <v:shape style="position:absolute;left:2929;top:360;width:5057;height:20" id="docshape1587" coordorigin="2930,361" coordsize="5057,20" path="m2950,371l2947,364,2940,361,2933,364,2930,371,2933,378,2940,381,2947,378,2950,371xm7986,371l7983,364,7976,361,7969,364,7966,371,7969,378,7976,381,7983,378,7986,371xe" filled="true" fillcolor="#4495d1" stroked="false">
              <v:path arrowok="t"/>
              <v:fill type="solid"/>
            </v:shape>
            <v:shape style="position:absolute;left:7966;top:292;width:84;height:157" id="docshape1588" coordorigin="7966,293" coordsize="84,157" path="m7966,293l7966,449,8050,371,7966,293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8"/>
            <wp:effectExtent l="0" t="0" r="0" b="0"/>
            <wp:docPr id="159" name="image2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61.pn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Раскройте смысл понятия «интервенция». Приведите один исторический факт, </w:t>
      </w:r>
      <w:r>
        <w:rPr>
          <w:rFonts w:ascii="Tahoma" w:hAnsi="Tahoma"/>
          <w:w w:val="95"/>
          <w:sz w:val="19"/>
        </w:rPr>
        <w:t>кон- </w:t>
      </w:r>
      <w:r>
        <w:rPr>
          <w:rFonts w:ascii="Tahoma" w:hAnsi="Tahoma"/>
          <w:sz w:val="19"/>
        </w:rPr>
        <w:t>кретизирующий данное понятие относительно истории России.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587328;mso-wrap-distance-left:0;mso-wrap-distance-right:0" id="docshapegroup1589" coordorigin="731,168" coordsize="7719,728">
            <v:rect style="position:absolute;left:731;top:167;width:7719;height:728" id="docshape1590" filled="true" fillcolor="#000000" stroked="false">
              <v:fill opacity="19660f" type="solid"/>
            </v:rect>
            <v:rect style="position:absolute;left:793;top:230;width:7597;height:602" id="docshape1591" filled="true" fillcolor="#ffffff" stroked="false">
              <v:fill type="solid"/>
            </v:rect>
            <v:shape style="position:absolute;left:877;top:330;width:397;height:397" type="#_x0000_t75" id="docshape1592" stroked="false">
              <v:imagedata r:id="rId8" o:title=""/>
            </v:shape>
            <v:shape style="position:absolute;left:986;top:354;width:191;height:371" type="#_x0000_t202" id="docshape1593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1594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50.036007pt;width:459.25pt;height:514.6pt;mso-position-horizontal-relative:page;mso-position-vertical-relative:page;z-index:-21850624" id="docshapegroup1595" coordorigin="0,1001" coordsize="9185,10292">
            <v:rect style="position:absolute;left:0;top:3600;width:9185;height:7692" id="docshape1596" filled="true" fillcolor="#e6e7e8" stroked="false">
              <v:fill type="solid"/>
            </v:rect>
            <v:line style="position:absolute" from="595,1521" to="595,9068" stroked="true" strokeweight="1.5pt" strokecolor="#4495d1">
              <v:stroke dashstyle="dot"/>
            </v:line>
            <v:shape style="position:absolute;left:580;top:1445;width:30;height:7668" id="docshape1597" coordorigin="580,1446" coordsize="30,7668" path="m610,9098l606,9088,595,9083,585,9088,580,9098,585,9109,595,9113,606,9109,610,9098xm610,1461l606,1450,595,1446,585,1450,580,1461,585,1471,595,1476,606,1471,610,1461xe" filled="true" fillcolor="#4495d1" stroked="false">
              <v:path arrowok="t"/>
              <v:fill type="solid"/>
            </v:shape>
            <v:shape style="position:absolute;left:396;top:2192;width:397;height:397" type="#_x0000_t75" id="docshape1598" stroked="false">
              <v:imagedata r:id="rId8" o:title=""/>
            </v:shape>
            <v:rect style="position:absolute;left:770;top:1000;width:1239;height:576" id="docshape1599" filled="true" fillcolor="#000000" stroked="false">
              <v:fill opacity="19660f" type="solid"/>
            </v:rect>
            <v:rect style="position:absolute;left:2114;top:6965;width:5580;height:1721" id="docshape1600" filled="true" fillcolor="#000000" stroked="false">
              <v:fill opacity="32768f" type="solid"/>
            </v:rect>
            <v:rect style="position:absolute;left:2177;top:7027;width:5460;height:1597" id="docshape1601" filled="true" fillcolor="#ffffff" stroked="false">
              <v:fill type="solid"/>
            </v:rect>
            <v:rect style="position:absolute;left:2114;top:2914;width:5580;height:4176" id="docshape1602" filled="true" fillcolor="#000000" stroked="false">
              <v:fill opacity="32768f" type="solid"/>
            </v:rect>
            <v:shape style="position:absolute;left:2185;top:2985;width:5444;height:4037" type="#_x0000_t75" id="docshape1603" stroked="false">
              <v:imagedata r:id="rId307" o:title=""/>
            </v:shape>
            <v:rect style="position:absolute;left:2185;top:2985;width:5444;height:4037" id="docshape1604" filled="false" stroked="true" strokeweight=".8pt" strokecolor="#ffffff">
              <v:stroke dashstyle="solid"/>
            </v:rect>
            <v:rect style="position:absolute;left:793;top:9568;width:3856;height:114" id="docshape1605" filled="true" fillcolor="#eeaf9f" stroked="false">
              <v:fill type="solid"/>
            </v:rect>
            <v:rect style="position:absolute;left:4648;top:9568;width:3742;height:114" id="docshape1606" filled="true" fillcolor="#b3ccea" stroked="false">
              <v:fill type="solid"/>
            </v:rect>
            <v:shape style="position:absolute;left:396;top:8808;width:397;height:397" type="#_x0000_t75" id="docshape1607" stroked="false">
              <v:imagedata r:id="rId308" o:title=""/>
            </v:shape>
            <w10:wrap type="none"/>
          </v:group>
        </w:pict>
      </w:r>
    </w:p>
    <w:p>
      <w:pPr>
        <w:pStyle w:val="Heading3"/>
        <w:tabs>
          <w:tab w:pos="1644" w:val="left" w:leader="none"/>
        </w:tabs>
        <w:spacing w:line="471" w:lineRule="exact" w:before="82"/>
        <w:ind w:left="0" w:right="3552"/>
        <w:jc w:val="center"/>
      </w:pPr>
      <w:r>
        <w:rPr/>
        <w:pict>
          <v:shape style="position:absolute;margin-left:39.685001pt;margin-top:6.730269pt;width:55.85pt;height:22.7pt;mso-position-horizontal-relative:page;mso-position-vertical-relative:paragraph;z-index:-21850112" type="#_x0000_t202" id="docshape1608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94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2"/>
                      <w:w w:val="90"/>
                      <w:sz w:val="40"/>
                    </w:rPr>
                    <w:t>27–28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Завершение</w:t>
      </w:r>
      <w:r>
        <w:rPr>
          <w:color w:val="DB413F"/>
          <w:spacing w:val="25"/>
          <w:w w:val="150"/>
        </w:rPr>
        <w:t> </w:t>
      </w:r>
      <w:r>
        <w:rPr>
          <w:color w:val="DB413F"/>
          <w:spacing w:val="8"/>
          <w:w w:val="90"/>
        </w:rPr>
        <w:t>Смуты</w:t>
      </w:r>
    </w:p>
    <w:p>
      <w:pPr>
        <w:spacing w:line="441" w:lineRule="exact" w:before="0"/>
        <w:ind w:left="2154" w:right="0" w:firstLine="0"/>
        <w:jc w:val="left"/>
        <w:rPr>
          <w:rFonts w:ascii="Tahoma" w:hAnsi="Tahoma"/>
          <w:sz w:val="40"/>
        </w:rPr>
      </w:pPr>
      <w:r>
        <w:rPr>
          <w:rFonts w:ascii="Tahoma" w:hAnsi="Tahoma"/>
          <w:color w:val="DB413F"/>
          <w:w w:val="80"/>
          <w:sz w:val="40"/>
        </w:rPr>
        <w:t>и</w:t>
      </w:r>
      <w:r>
        <w:rPr>
          <w:rFonts w:ascii="Tahoma" w:hAnsi="Tahoma"/>
          <w:color w:val="DB413F"/>
          <w:spacing w:val="-11"/>
          <w:sz w:val="40"/>
        </w:rPr>
        <w:t> </w:t>
      </w:r>
      <w:r>
        <w:rPr>
          <w:rFonts w:ascii="Tahoma" w:hAnsi="Tahoma"/>
          <w:color w:val="DB413F"/>
          <w:spacing w:val="9"/>
          <w:w w:val="80"/>
          <w:sz w:val="40"/>
        </w:rPr>
        <w:t>иностранной</w:t>
      </w:r>
      <w:r>
        <w:rPr>
          <w:rFonts w:ascii="Tahoma" w:hAnsi="Tahoma"/>
          <w:color w:val="DB413F"/>
          <w:spacing w:val="-10"/>
          <w:sz w:val="40"/>
        </w:rPr>
        <w:t> </w:t>
      </w:r>
      <w:r>
        <w:rPr>
          <w:rFonts w:ascii="Tahoma" w:hAnsi="Tahoma"/>
          <w:color w:val="DB413F"/>
          <w:spacing w:val="8"/>
          <w:w w:val="80"/>
          <w:sz w:val="40"/>
        </w:rPr>
        <w:t>интервенции</w:t>
      </w:r>
    </w:p>
    <w:p>
      <w:pPr>
        <w:pStyle w:val="Heading8"/>
        <w:spacing w:line="216" w:lineRule="auto" w:before="283"/>
        <w:ind w:right="0"/>
      </w:pPr>
      <w:r>
        <w:rPr/>
        <w:pict>
          <v:shape style="position:absolute;margin-left:25.2759pt;margin-top:16.826336pt;width:8.550pt;height:18.55pt;mso-position-horizontal-relative:page;mso-position-vertical-relative:paragraph;z-index:15874048" type="#_x0000_t202" id="docshape1609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Какие</w:t>
      </w:r>
      <w:r>
        <w:rPr>
          <w:spacing w:val="40"/>
          <w:w w:val="115"/>
        </w:rPr>
        <w:t> </w:t>
      </w:r>
      <w:r>
        <w:rPr>
          <w:w w:val="115"/>
        </w:rPr>
        <w:t>первоочередные</w:t>
      </w:r>
      <w:r>
        <w:rPr>
          <w:spacing w:val="40"/>
          <w:w w:val="115"/>
        </w:rPr>
        <w:t> </w:t>
      </w:r>
      <w:r>
        <w:rPr>
          <w:w w:val="115"/>
        </w:rPr>
        <w:t>задачи</w:t>
      </w:r>
      <w:r>
        <w:rPr>
          <w:spacing w:val="40"/>
          <w:w w:val="115"/>
        </w:rPr>
        <w:t> </w:t>
      </w:r>
      <w:r>
        <w:rPr>
          <w:w w:val="115"/>
        </w:rPr>
        <w:t>стояли</w:t>
      </w:r>
      <w:r>
        <w:rPr>
          <w:spacing w:val="40"/>
          <w:w w:val="115"/>
        </w:rPr>
        <w:t> </w:t>
      </w:r>
      <w:r>
        <w:rPr>
          <w:w w:val="115"/>
        </w:rPr>
        <w:t>перед</w:t>
      </w:r>
      <w:r>
        <w:rPr>
          <w:spacing w:val="40"/>
          <w:w w:val="115"/>
        </w:rPr>
        <w:t> </w:t>
      </w:r>
      <w:r>
        <w:rPr>
          <w:w w:val="115"/>
        </w:rPr>
        <w:t>новым</w:t>
      </w:r>
      <w:r>
        <w:rPr>
          <w:spacing w:val="40"/>
          <w:w w:val="115"/>
        </w:rPr>
        <w:t> </w:t>
      </w:r>
      <w:r>
        <w:rPr>
          <w:w w:val="115"/>
        </w:rPr>
        <w:t>царём Михаилом Романовым? Удалось ли их решить?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  <w:r>
        <w:rPr/>
        <w:pict>
          <v:shape style="position:absolute;margin-left:108.849998pt;margin-top:13.451515pt;width:273pt;height:80.150pt;mso-position-horizontal-relative:page;mso-position-vertical-relative:paragraph;z-index:-15585280;mso-wrap-distance-left:0;mso-wrap-distance-right:0" type="#_x0000_t202" id="docshape1610" filled="false" stroked="false">
            <v:textbox inset="0,0,0,0">
              <w:txbxContent>
                <w:p>
                  <w:pPr>
                    <w:spacing w:line="223" w:lineRule="auto" w:before="157"/>
                    <w:ind w:left="113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«Призвание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на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царство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Романовых».</w:t>
                  </w:r>
                  <w:r>
                    <w:rPr>
                      <w:rFonts w:ascii="Calibri" w:hAnsi="Calibri"/>
                      <w:b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А.</w:t>
                  </w:r>
                  <w:r>
                    <w:rPr>
                      <w:rFonts w:ascii="Trebuchet MS" w:hAnsi="Trebuchet MS"/>
                      <w:i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Кив-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шенко. Санкт-Петербург, Центральный военно-морской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музей им. императора Петра Великого</w:t>
                  </w:r>
                </w:p>
                <w:p>
                  <w:pPr>
                    <w:spacing w:line="218" w:lineRule="auto" w:before="112"/>
                    <w:ind w:left="453" w:right="111" w:hanging="341"/>
                    <w:jc w:val="both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38"/>
                      <w:sz w:val="20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Романовы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были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одной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из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ветвей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древнего</w:t>
                  </w:r>
                  <w:r>
                    <w:rPr>
                      <w:rFonts w:ascii="Tahoma" w:hAnsi="Tahoma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старомосков-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ского боярского рода. Что вам известно о его представи-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телях?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b/>
          <w:sz w:val="14"/>
        </w:rPr>
      </w:pPr>
    </w:p>
    <w:p>
      <w:pPr>
        <w:pStyle w:val="ListParagraph"/>
        <w:numPr>
          <w:ilvl w:val="0"/>
          <w:numId w:val="74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sz w:val="19"/>
        </w:rPr>
        <w:t>Михаил</w:t>
      </w:r>
      <w:r>
        <w:rPr>
          <w:spacing w:val="-8"/>
          <w:sz w:val="19"/>
        </w:rPr>
        <w:t> </w:t>
      </w:r>
      <w:r>
        <w:rPr>
          <w:sz w:val="19"/>
        </w:rPr>
        <w:t>Фёдорович</w:t>
      </w:r>
      <w:r>
        <w:rPr>
          <w:spacing w:val="-7"/>
          <w:sz w:val="19"/>
        </w:rPr>
        <w:t> </w:t>
      </w:r>
      <w:r>
        <w:rPr>
          <w:sz w:val="19"/>
        </w:rPr>
        <w:t>Романов</w:t>
      </w:r>
      <w:r>
        <w:rPr>
          <w:spacing w:val="-7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sz w:val="19"/>
        </w:rPr>
        <w:t>Иван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Сусанин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0547pt;width:379.85pt;height:80.350pt;mso-position-horizontal-relative:page;mso-position-vertical-relative:paragraph;z-index:-15584768;mso-wrap-distance-left:0;mso-wrap-distance-right:0" id="docshapegroup1611" coordorigin="794,64" coordsize="7597,1607">
            <v:shape style="position:absolute;left:4648;top:64;width:3742;height:1607" type="#_x0000_t202" id="docshape1612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75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133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1588—1629 гг.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 правление в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Иране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шаха Аббаса I Великого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856;height:1607" type="#_x0000_t202" id="docshape1613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76"/>
                      </w:numPr>
                      <w:tabs>
                        <w:tab w:pos="284" w:val="left" w:leader="none"/>
                      </w:tabs>
                      <w:spacing w:line="201" w:lineRule="auto" w:before="141"/>
                      <w:ind w:left="283" w:right="212" w:hanging="171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1613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избрание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Земским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собором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царствование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Михаила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Фёдоровича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Романова</w:t>
                    </w:r>
                  </w:p>
                  <w:p>
                    <w:pPr>
                      <w:numPr>
                        <w:ilvl w:val="0"/>
                        <w:numId w:val="76"/>
                      </w:numPr>
                      <w:tabs>
                        <w:tab w:pos="284" w:val="left" w:leader="none"/>
                      </w:tabs>
                      <w:spacing w:line="263" w:lineRule="exact" w:before="13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1617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Столбовский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мир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со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Швецией</w:t>
                    </w:r>
                  </w:p>
                  <w:p>
                    <w:pPr>
                      <w:numPr>
                        <w:ilvl w:val="0"/>
                        <w:numId w:val="76"/>
                      </w:numPr>
                      <w:tabs>
                        <w:tab w:pos="284" w:val="left" w:leader="none"/>
                      </w:tabs>
                      <w:spacing w:line="192" w:lineRule="auto" w:before="36"/>
                      <w:ind w:left="283" w:right="66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1618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Деулинское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перемирие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 Речью Посполитой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rFonts w:ascii="Tahoma"/>
          <w:sz w:val="10"/>
        </w:rPr>
      </w:pPr>
    </w:p>
    <w:p>
      <w:pPr>
        <w:pStyle w:val="BodyText"/>
        <w:spacing w:line="220" w:lineRule="auto" w:before="118"/>
        <w:ind w:left="794" w:right="790" w:hanging="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Избрание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Михаила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Романова.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После</w:t>
      </w:r>
      <w:r>
        <w:rPr>
          <w:color w:val="000000"/>
          <w:spacing w:val="40"/>
        </w:rPr>
        <w:t> </w:t>
      </w:r>
      <w:r>
        <w:rPr>
          <w:color w:val="000000"/>
        </w:rPr>
        <w:t>освобождения</w:t>
      </w:r>
      <w:r>
        <w:rPr>
          <w:color w:val="000000"/>
          <w:spacing w:val="40"/>
        </w:rPr>
        <w:t> </w:t>
      </w:r>
      <w:r>
        <w:rPr>
          <w:color w:val="000000"/>
        </w:rPr>
        <w:t>Москвы</w:t>
      </w:r>
      <w:r>
        <w:rPr>
          <w:color w:val="000000"/>
          <w:spacing w:val="40"/>
        </w:rPr>
        <w:t> </w:t>
      </w:r>
      <w:r>
        <w:rPr>
          <w:color w:val="000000"/>
        </w:rPr>
        <w:t>главной задачей стало избрание государя. В представлениях людей того времени царь олицетворял собой государство, являлся символом независимости страны и источником</w:t>
      </w:r>
      <w:r>
        <w:rPr>
          <w:color w:val="000000"/>
          <w:spacing w:val="-7"/>
        </w:rPr>
        <w:t> </w:t>
      </w:r>
      <w:r>
        <w:rPr>
          <w:color w:val="000000"/>
        </w:rPr>
        <w:t>всякой</w:t>
      </w:r>
      <w:r>
        <w:rPr>
          <w:color w:val="000000"/>
          <w:spacing w:val="-7"/>
        </w:rPr>
        <w:t> </w:t>
      </w:r>
      <w:r>
        <w:rPr>
          <w:color w:val="000000"/>
        </w:rPr>
        <w:t>власти.</w:t>
      </w:r>
      <w:r>
        <w:rPr>
          <w:color w:val="000000"/>
          <w:spacing w:val="-7"/>
        </w:rPr>
        <w:t> </w:t>
      </w:r>
      <w:r>
        <w:rPr>
          <w:color w:val="000000"/>
        </w:rPr>
        <w:t>После</w:t>
      </w:r>
      <w:r>
        <w:rPr>
          <w:color w:val="000000"/>
          <w:spacing w:val="-7"/>
        </w:rPr>
        <w:t> </w:t>
      </w:r>
      <w:r>
        <w:rPr>
          <w:color w:val="000000"/>
        </w:rPr>
        <w:t>множества</w:t>
      </w:r>
      <w:r>
        <w:rPr>
          <w:color w:val="000000"/>
          <w:spacing w:val="-7"/>
        </w:rPr>
        <w:t> </w:t>
      </w:r>
      <w:r>
        <w:rPr>
          <w:color w:val="000000"/>
        </w:rPr>
        <w:t>потрясений</w:t>
      </w:r>
      <w:r>
        <w:rPr>
          <w:color w:val="000000"/>
          <w:spacing w:val="-7"/>
        </w:rPr>
        <w:t> </w:t>
      </w:r>
      <w:r>
        <w:rPr>
          <w:color w:val="000000"/>
        </w:rPr>
        <w:t>именно</w:t>
      </w:r>
      <w:r>
        <w:rPr>
          <w:color w:val="000000"/>
          <w:spacing w:val="-7"/>
        </w:rPr>
        <w:t> </w:t>
      </w:r>
      <w:r>
        <w:rPr>
          <w:color w:val="000000"/>
        </w:rPr>
        <w:t>с</w:t>
      </w:r>
      <w:r>
        <w:rPr>
          <w:color w:val="000000"/>
          <w:spacing w:val="-7"/>
        </w:rPr>
        <w:t> </w:t>
      </w:r>
      <w:r>
        <w:rPr>
          <w:color w:val="000000"/>
        </w:rPr>
        <w:t>царём</w:t>
      </w:r>
      <w:r>
        <w:rPr>
          <w:color w:val="000000"/>
          <w:spacing w:val="-7"/>
        </w:rPr>
        <w:t> </w:t>
      </w:r>
      <w:r>
        <w:rPr>
          <w:color w:val="000000"/>
        </w:rPr>
        <w:t>люди связывали сокровенные надежды на возвращение к мирной жизни.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pict>
          <v:shape style="position:absolute;margin-left:0pt;margin-top:74.335762pt;width:.1pt;height:384.6pt;mso-position-horizontal-relative:page;mso-position-vertical-relative:paragraph;z-index:15875072" id="docshape1621" coordorigin="0,1487" coordsize="0,7692" path="m0,1487l0,9179e" filled="true" fillcolor="#e6e7e8" stroked="false">
            <v:path arrowok="t"/>
            <v:fill type="solid"/>
            <w10:wrap type="none"/>
          </v:shape>
        </w:pict>
      </w:r>
      <w:r>
        <w:rPr/>
        <w:t>Печальный опыт показал, что новый царь должен быть возведён на трон волею «всей земли». Для этого следовало созвать полноценный Земский собор. Руководители</w:t>
      </w:r>
      <w:r>
        <w:rPr>
          <w:spacing w:val="-6"/>
        </w:rPr>
        <w:t> </w:t>
      </w:r>
      <w:r>
        <w:rPr/>
        <w:t>ополчения</w:t>
      </w:r>
      <w:r>
        <w:rPr>
          <w:spacing w:val="-6"/>
        </w:rPr>
        <w:t> </w:t>
      </w:r>
      <w:r>
        <w:rPr/>
        <w:t>разослали</w:t>
      </w:r>
      <w:r>
        <w:rPr>
          <w:spacing w:val="-6"/>
        </w:rPr>
        <w:t> </w:t>
      </w:r>
      <w:r>
        <w:rPr/>
        <w:t>письма,</w:t>
      </w:r>
      <w:r>
        <w:rPr>
          <w:spacing w:val="-6"/>
        </w:rPr>
        <w:t> </w:t>
      </w:r>
      <w:r>
        <w:rPr/>
        <w:t>призывавшие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Москву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реше- ния судьбы престола выборных от всех сословий. С конца 1612 г. стали съез- жаться</w:t>
      </w:r>
      <w:r>
        <w:rPr>
          <w:spacing w:val="-14"/>
        </w:rPr>
        <w:t> </w:t>
      </w:r>
      <w:r>
        <w:rPr/>
        <w:t>дворяне,</w:t>
      </w:r>
      <w:r>
        <w:rPr>
          <w:spacing w:val="-14"/>
        </w:rPr>
        <w:t> </w:t>
      </w:r>
      <w:r>
        <w:rPr/>
        <w:t>купцы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посадские</w:t>
      </w:r>
      <w:r>
        <w:rPr>
          <w:spacing w:val="-14"/>
        </w:rPr>
        <w:t> </w:t>
      </w:r>
      <w:r>
        <w:rPr/>
        <w:t>люди,</w:t>
      </w:r>
      <w:r>
        <w:rPr>
          <w:spacing w:val="-14"/>
        </w:rPr>
        <w:t> </w:t>
      </w:r>
      <w:r>
        <w:rPr/>
        <w:t>атаманы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«вольные</w:t>
      </w:r>
      <w:r>
        <w:rPr>
          <w:spacing w:val="-14"/>
        </w:rPr>
        <w:t> </w:t>
      </w:r>
      <w:r>
        <w:rPr/>
        <w:t>казаки»,</w:t>
      </w:r>
      <w:r>
        <w:rPr>
          <w:spacing w:val="-13"/>
        </w:rPr>
        <w:t> </w:t>
      </w:r>
      <w:r>
        <w:rPr/>
        <w:t>стрель- цы,</w:t>
      </w:r>
      <w:r>
        <w:rPr>
          <w:spacing w:val="-10"/>
        </w:rPr>
        <w:t> </w:t>
      </w:r>
      <w:r>
        <w:rPr/>
        <w:t>черносошные</w:t>
      </w:r>
      <w:r>
        <w:rPr>
          <w:spacing w:val="-9"/>
        </w:rPr>
        <w:t> </w:t>
      </w:r>
      <w:r>
        <w:rPr/>
        <w:t>крестьяне.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заседаниях</w:t>
      </w:r>
      <w:r>
        <w:rPr>
          <w:spacing w:val="-9"/>
        </w:rPr>
        <w:t> </w:t>
      </w:r>
      <w:r>
        <w:rPr/>
        <w:t>Земского</w:t>
      </w:r>
      <w:r>
        <w:rPr>
          <w:spacing w:val="-9"/>
        </w:rPr>
        <w:t> </w:t>
      </w:r>
      <w:r>
        <w:rPr/>
        <w:t>собора</w:t>
      </w:r>
      <w:r>
        <w:rPr>
          <w:spacing w:val="-9"/>
        </w:rPr>
        <w:t> </w:t>
      </w:r>
      <w:r>
        <w:rPr/>
        <w:t>1613</w:t>
      </w:r>
      <w:r>
        <w:rPr>
          <w:spacing w:val="-9"/>
        </w:rPr>
        <w:t> </w:t>
      </w:r>
      <w:r>
        <w:rPr/>
        <w:t>г.</w:t>
      </w:r>
      <w:r>
        <w:rPr>
          <w:spacing w:val="-10"/>
        </w:rPr>
        <w:t> </w:t>
      </w:r>
      <w:r>
        <w:rPr/>
        <w:t>участвовали также члены Боярской думы и духовенство.</w:t>
      </w:r>
    </w:p>
    <w:p>
      <w:pPr>
        <w:pStyle w:val="BodyText"/>
        <w:spacing w:line="221" w:lineRule="exact"/>
        <w:ind w:left="1133"/>
        <w:jc w:val="both"/>
      </w:pPr>
      <w:r>
        <w:rPr/>
        <w:t>Первым</w:t>
      </w:r>
      <w:r>
        <w:rPr>
          <w:spacing w:val="-4"/>
        </w:rPr>
        <w:t> </w:t>
      </w:r>
      <w:r>
        <w:rPr/>
        <w:t>делом</w:t>
      </w:r>
      <w:r>
        <w:rPr>
          <w:spacing w:val="-4"/>
        </w:rPr>
        <w:t> </w:t>
      </w:r>
      <w:r>
        <w:rPr/>
        <w:t>участники</w:t>
      </w:r>
      <w:r>
        <w:rPr>
          <w:spacing w:val="-3"/>
        </w:rPr>
        <w:t> </w:t>
      </w:r>
      <w:r>
        <w:rPr/>
        <w:t>Земского</w:t>
      </w:r>
      <w:r>
        <w:rPr>
          <w:spacing w:val="-4"/>
        </w:rPr>
        <w:t> </w:t>
      </w:r>
      <w:r>
        <w:rPr/>
        <w:t>собора</w:t>
      </w:r>
      <w:r>
        <w:rPr>
          <w:spacing w:val="-3"/>
        </w:rPr>
        <w:t> </w:t>
      </w:r>
      <w:r>
        <w:rPr/>
        <w:t>исключили</w:t>
      </w:r>
      <w:r>
        <w:rPr>
          <w:spacing w:val="-4"/>
        </w:rPr>
        <w:t> </w:t>
      </w:r>
      <w:r>
        <w:rPr/>
        <w:t>из</w:t>
      </w:r>
      <w:r>
        <w:rPr>
          <w:spacing w:val="-3"/>
        </w:rPr>
        <w:t> </w:t>
      </w:r>
      <w:r>
        <w:rPr/>
        <w:t>числа</w:t>
      </w:r>
      <w:r>
        <w:rPr>
          <w:spacing w:val="-4"/>
        </w:rPr>
        <w:t> </w:t>
      </w:r>
      <w:r>
        <w:rPr>
          <w:spacing w:val="-2"/>
        </w:rPr>
        <w:t>кандидатов</w:t>
      </w:r>
    </w:p>
    <w:p>
      <w:pPr>
        <w:pStyle w:val="BodyText"/>
        <w:spacing w:line="223" w:lineRule="auto" w:before="6"/>
        <w:ind w:left="793" w:right="791"/>
        <w:jc w:val="both"/>
      </w:pPr>
      <w:r>
        <w:rPr/>
        <w:t>«за многие неправды» иноземных принцев. Их на московский престол поста- новили не приглашать. То же решение было вынесено в отношении сына Марины Мнишек: «Маринку с сыном не хотеть». Были отклонены </w:t>
      </w:r>
      <w:r>
        <w:rPr/>
        <w:t>кандидату- ры бывших членов Семибоярщины. Временно на первый план вышли руково- дители «земского дела», прежде всего Дмитрий Трубецкой. Но оказалось, что он не имеет поддержки ни у выборных от провинции, ни у казаков.</w:t>
      </w:r>
    </w:p>
    <w:p>
      <w:pPr>
        <w:pStyle w:val="BodyText"/>
        <w:spacing w:line="220" w:lineRule="auto" w:before="4"/>
        <w:ind w:left="793" w:right="791" w:firstLine="340"/>
        <w:jc w:val="both"/>
        <w:rPr>
          <w:rFonts w:ascii="Book Antiqua" w:hAnsi="Book Antiqua"/>
          <w:b/>
          <w:i/>
        </w:rPr>
      </w:pPr>
      <w:r>
        <w:rPr/>
        <w:t>Голос народа склонялся к кандидатуре Михаила Романова — сына митро- полита</w:t>
      </w:r>
      <w:r>
        <w:rPr>
          <w:spacing w:val="-11"/>
        </w:rPr>
        <w:t> </w:t>
      </w:r>
      <w:r>
        <w:rPr/>
        <w:t>Филарета.</w:t>
      </w:r>
      <w:r>
        <w:rPr>
          <w:spacing w:val="-11"/>
        </w:rPr>
        <w:t> </w:t>
      </w:r>
      <w:r>
        <w:rPr/>
        <w:t>Огромная</w:t>
      </w:r>
      <w:r>
        <w:rPr>
          <w:spacing w:val="-11"/>
        </w:rPr>
        <w:t> </w:t>
      </w:r>
      <w:r>
        <w:rPr/>
        <w:t>толпа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сторонников</w:t>
      </w:r>
      <w:r>
        <w:rPr>
          <w:spacing w:val="-11"/>
        </w:rPr>
        <w:t> </w:t>
      </w:r>
      <w:r>
        <w:rPr/>
        <w:t>из</w:t>
      </w:r>
      <w:r>
        <w:rPr>
          <w:spacing w:val="-11"/>
        </w:rPr>
        <w:t> </w:t>
      </w:r>
      <w:r>
        <w:rPr/>
        <w:t>посадских</w:t>
      </w:r>
      <w:r>
        <w:rPr>
          <w:spacing w:val="-11"/>
        </w:rPr>
        <w:t> </w:t>
      </w:r>
      <w:r>
        <w:rPr/>
        <w:t>людей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каза- ков явилась в Кремль. 21 февраля </w:t>
      </w:r>
      <w:r>
        <w:rPr>
          <w:rFonts w:ascii="Book Antiqua" w:hAnsi="Book Antiqua"/>
          <w:b/>
        </w:rPr>
        <w:t>1613 г. </w:t>
      </w:r>
      <w:r>
        <w:rPr/>
        <w:t>Земский собор провозгласил новым царём</w:t>
      </w:r>
      <w:r>
        <w:rPr>
          <w:spacing w:val="40"/>
        </w:rPr>
        <w:t> </w:t>
      </w:r>
      <w:r>
        <w:rPr>
          <w:rFonts w:ascii="Book Antiqua" w:hAnsi="Book Antiqua"/>
          <w:b/>
          <w:i/>
        </w:rPr>
        <w:t>Михаила</w:t>
      </w:r>
      <w:r>
        <w:rPr>
          <w:rFonts w:ascii="Book Antiqua" w:hAnsi="Book Antiqua"/>
          <w:b/>
          <w:i/>
          <w:spacing w:val="40"/>
        </w:rPr>
        <w:t> </w:t>
      </w:r>
      <w:r>
        <w:rPr>
          <w:rFonts w:ascii="Book Antiqua" w:hAnsi="Book Antiqua"/>
          <w:b/>
          <w:i/>
        </w:rPr>
        <w:t>Фёдоровича</w:t>
      </w:r>
      <w:r>
        <w:rPr>
          <w:rFonts w:ascii="Book Antiqua" w:hAnsi="Book Antiqua"/>
          <w:b/>
          <w:i/>
          <w:spacing w:val="40"/>
        </w:rPr>
        <w:t> </w:t>
      </w:r>
      <w:r>
        <w:rPr>
          <w:rFonts w:ascii="Book Antiqua" w:hAnsi="Book Antiqua"/>
          <w:b/>
          <w:i/>
        </w:rPr>
        <w:t>Романова.</w:t>
      </w:r>
    </w:p>
    <w:p>
      <w:pPr>
        <w:pStyle w:val="BodyText"/>
        <w:spacing w:line="205" w:lineRule="exact"/>
        <w:ind w:left="1133"/>
        <w:jc w:val="both"/>
      </w:pPr>
      <w:r>
        <w:rPr/>
        <w:t>В</w:t>
      </w:r>
      <w:r>
        <w:rPr>
          <w:spacing w:val="29"/>
        </w:rPr>
        <w:t> </w:t>
      </w:r>
      <w:r>
        <w:rPr/>
        <w:t>костромской</w:t>
      </w:r>
      <w:r>
        <w:rPr>
          <w:spacing w:val="29"/>
        </w:rPr>
        <w:t> </w:t>
      </w:r>
      <w:r>
        <w:rPr/>
        <w:t>Ипатьевский</w:t>
      </w:r>
      <w:r>
        <w:rPr>
          <w:spacing w:val="29"/>
        </w:rPr>
        <w:t> </w:t>
      </w:r>
      <w:r>
        <w:rPr/>
        <w:t>монастырь,</w:t>
      </w:r>
      <w:r>
        <w:rPr>
          <w:spacing w:val="29"/>
        </w:rPr>
        <w:t> </w:t>
      </w:r>
      <w:r>
        <w:rPr/>
        <w:t>где</w:t>
      </w:r>
      <w:r>
        <w:rPr>
          <w:spacing w:val="29"/>
        </w:rPr>
        <w:t> </w:t>
      </w:r>
      <w:r>
        <w:rPr/>
        <w:t>укрывался</w:t>
      </w:r>
      <w:r>
        <w:rPr>
          <w:spacing w:val="29"/>
        </w:rPr>
        <w:t> </w:t>
      </w:r>
      <w:r>
        <w:rPr/>
        <w:t>Михаил</w:t>
      </w:r>
      <w:r>
        <w:rPr>
          <w:spacing w:val="29"/>
        </w:rPr>
        <w:t> </w:t>
      </w:r>
      <w:r>
        <w:rPr/>
        <w:t>со</w:t>
      </w:r>
      <w:r>
        <w:rPr>
          <w:spacing w:val="29"/>
        </w:rPr>
        <w:t> </w:t>
      </w:r>
      <w:r>
        <w:rPr>
          <w:spacing w:val="-2"/>
        </w:rPr>
        <w:t>своей</w:t>
      </w:r>
    </w:p>
    <w:p>
      <w:pPr>
        <w:pStyle w:val="BodyText"/>
        <w:spacing w:line="220" w:lineRule="auto" w:before="8"/>
        <w:ind w:left="793" w:right="791"/>
        <w:jc w:val="both"/>
      </w:pPr>
      <w:r>
        <w:rPr/>
        <w:t>матерью старицей Марфой, было снаряжено посольство. Согласно свидетель- ству</w:t>
      </w:r>
      <w:r>
        <w:rPr>
          <w:spacing w:val="-4"/>
        </w:rPr>
        <w:t> </w:t>
      </w:r>
      <w:r>
        <w:rPr/>
        <w:t>некоторых</w:t>
      </w:r>
      <w:r>
        <w:rPr>
          <w:spacing w:val="-4"/>
        </w:rPr>
        <w:t> </w:t>
      </w:r>
      <w:r>
        <w:rPr/>
        <w:t>источников,</w:t>
      </w:r>
      <w:r>
        <w:rPr>
          <w:spacing w:val="-4"/>
        </w:rPr>
        <w:t> </w:t>
      </w:r>
      <w:r>
        <w:rPr/>
        <w:t>польский</w:t>
      </w:r>
      <w:r>
        <w:rPr>
          <w:spacing w:val="-4"/>
        </w:rPr>
        <w:t> </w:t>
      </w:r>
      <w:r>
        <w:rPr/>
        <w:t>отряд</w:t>
      </w:r>
      <w:r>
        <w:rPr>
          <w:spacing w:val="-4"/>
        </w:rPr>
        <w:t> </w:t>
      </w:r>
      <w:r>
        <w:rPr/>
        <w:t>попытался</w:t>
      </w:r>
      <w:r>
        <w:rPr>
          <w:spacing w:val="-4"/>
        </w:rPr>
        <w:t> </w:t>
      </w:r>
      <w:r>
        <w:rPr/>
        <w:t>захватить</w:t>
      </w:r>
      <w:r>
        <w:rPr>
          <w:spacing w:val="-4"/>
        </w:rPr>
        <w:t> </w:t>
      </w:r>
      <w:r>
        <w:rPr/>
        <w:t>уже</w:t>
      </w:r>
      <w:r>
        <w:rPr>
          <w:spacing w:val="-4"/>
        </w:rPr>
        <w:t> </w:t>
      </w:r>
      <w:r>
        <w:rPr/>
        <w:t>выбран- ного юного царя, но не смог быстро отыскать дорогу в костромских лесах. Тог- да интервенты захватили вотчинного старосту </w:t>
      </w:r>
      <w:r>
        <w:rPr>
          <w:rFonts w:ascii="Book Antiqua" w:hAnsi="Book Antiqua"/>
          <w:b/>
          <w:i/>
        </w:rPr>
        <w:t>Ивана Сусанина </w:t>
      </w:r>
      <w:r>
        <w:rPr/>
        <w:t>и «пытали у него»</w:t>
      </w:r>
      <w:r>
        <w:rPr>
          <w:spacing w:val="-7"/>
        </w:rPr>
        <w:t> </w:t>
      </w:r>
      <w:r>
        <w:rPr/>
        <w:t>местонахождение</w:t>
      </w:r>
      <w:r>
        <w:rPr>
          <w:spacing w:val="-7"/>
        </w:rPr>
        <w:t> </w:t>
      </w:r>
      <w:r>
        <w:rPr/>
        <w:t>Михаила</w:t>
      </w:r>
      <w:r>
        <w:rPr>
          <w:spacing w:val="-7"/>
        </w:rPr>
        <w:t> </w:t>
      </w:r>
      <w:r>
        <w:rPr/>
        <w:t>Романова.</w:t>
      </w:r>
      <w:r>
        <w:rPr>
          <w:spacing w:val="-7"/>
        </w:rPr>
        <w:t> </w:t>
      </w:r>
      <w:r>
        <w:rPr/>
        <w:t>Тот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выдал</w:t>
      </w:r>
      <w:r>
        <w:rPr>
          <w:spacing w:val="-7"/>
        </w:rPr>
        <w:t> </w:t>
      </w:r>
      <w:r>
        <w:rPr/>
        <w:t>места</w:t>
      </w:r>
      <w:r>
        <w:rPr>
          <w:spacing w:val="-7"/>
        </w:rPr>
        <w:t> </w:t>
      </w:r>
      <w:r>
        <w:rPr/>
        <w:t>убежища</w:t>
      </w:r>
      <w:r>
        <w:rPr>
          <w:spacing w:val="-7"/>
        </w:rPr>
        <w:t> </w:t>
      </w:r>
      <w:r>
        <w:rPr/>
        <w:t>царя и был замучен врагами «до смерти». По другой версии, Сусанин намеренно стал проводником поляков, но завёл не к царю, а в дремучую чащу.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По прибытии в Кострому русские послы в сопровождении народа двину- лись к обители. Духовенство несло чудотворную Фёдоровскую икону Божией Матери,</w:t>
      </w:r>
      <w:r>
        <w:rPr>
          <w:spacing w:val="37"/>
        </w:rPr>
        <w:t> </w:t>
      </w:r>
      <w:r>
        <w:rPr/>
        <w:t>которая</w:t>
      </w:r>
      <w:r>
        <w:rPr>
          <w:spacing w:val="37"/>
        </w:rPr>
        <w:t> </w:t>
      </w:r>
      <w:r>
        <w:rPr/>
        <w:t>позднее</w:t>
      </w:r>
      <w:r>
        <w:rPr>
          <w:spacing w:val="38"/>
        </w:rPr>
        <w:t> </w:t>
      </w:r>
      <w:r>
        <w:rPr/>
        <w:t>станет</w:t>
      </w:r>
      <w:r>
        <w:rPr>
          <w:spacing w:val="37"/>
        </w:rPr>
        <w:t> </w:t>
      </w:r>
      <w:r>
        <w:rPr/>
        <w:t>одной</w:t>
      </w:r>
      <w:r>
        <w:rPr>
          <w:spacing w:val="38"/>
        </w:rPr>
        <w:t> </w:t>
      </w:r>
      <w:r>
        <w:rPr/>
        <w:t>из</w:t>
      </w:r>
      <w:r>
        <w:rPr>
          <w:spacing w:val="37"/>
        </w:rPr>
        <w:t> </w:t>
      </w:r>
      <w:r>
        <w:rPr/>
        <w:t>самых</w:t>
      </w:r>
      <w:r>
        <w:rPr>
          <w:spacing w:val="38"/>
        </w:rPr>
        <w:t> </w:t>
      </w:r>
      <w:r>
        <w:rPr/>
        <w:t>почитаемых</w:t>
      </w:r>
      <w:r>
        <w:rPr>
          <w:spacing w:val="37"/>
        </w:rPr>
        <w:t> </w:t>
      </w:r>
      <w:r>
        <w:rPr/>
        <w:t>святынь</w:t>
      </w:r>
      <w:r>
        <w:rPr>
          <w:spacing w:val="38"/>
        </w:rPr>
        <w:t> </w:t>
      </w:r>
      <w:r>
        <w:rPr>
          <w:spacing w:val="-4"/>
        </w:rPr>
        <w:t>дома</w:t>
      </w:r>
    </w:p>
    <w:p>
      <w:pPr>
        <w:pStyle w:val="BodyText"/>
        <w:spacing w:before="6"/>
        <w:rPr>
          <w:sz w:val="16"/>
        </w:rPr>
      </w:pPr>
      <w:r>
        <w:rPr/>
        <w:pict>
          <v:group style="position:absolute;margin-left:36.553001pt;margin-top:11.117188pt;width:399.35pt;height:124.95pt;mso-position-horizontal-relative:page;mso-position-vertical-relative:paragraph;z-index:-15582720;mso-wrap-distance-left:0;mso-wrap-distance-right:0" id="docshapegroup1622" coordorigin="731,222" coordsize="7987,2499">
            <v:rect style="position:absolute;left:731;top:222;width:7719;height:2499" id="docshape1623" filled="true" fillcolor="#000000" stroked="false">
              <v:fill opacity="32768f" type="solid"/>
            </v:rect>
            <v:rect style="position:absolute;left:793;top:284;width:7597;height:2378" id="docshape1624" filled="true" fillcolor="#ffffff" stroked="false">
              <v:fill type="solid"/>
            </v:rect>
            <v:rect style="position:absolute;left:5138;top:222;width:3579;height:2499" id="docshape1625" filled="true" fillcolor="#000000" stroked="false">
              <v:fill opacity="32768f" type="solid"/>
            </v:rect>
            <v:shape style="position:absolute;left:5211;top:294;width:3436;height:2352" type="#_x0000_t75" id="docshape1626" stroked="false">
              <v:imagedata r:id="rId311" o:title=""/>
            </v:shape>
            <v:rect style="position:absolute;left:5211;top:294;width:3436;height:2354" id="docshape1627" filled="false" stroked="true" strokeweight="1pt" strokecolor="#ffffff">
              <v:stroke dashstyle="solid"/>
            </v:rect>
            <v:shape style="position:absolute;left:731;top:222;width:7987;height:2499" type="#_x0000_t202" id="docshape1628" filled="false" stroked="false">
              <v:textbox inset="0,0,0,0">
                <w:txbxContent>
                  <w:p>
                    <w:pPr>
                      <w:spacing w:line="218" w:lineRule="auto" w:before="159"/>
                      <w:ind w:left="176" w:right="4048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«Послы</w:t>
                    </w:r>
                    <w:r>
                      <w:rPr>
                        <w:rFonts w:ascii="Calibri" w:hAnsi="Calibri"/>
                        <w:b/>
                        <w:spacing w:val="-6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Московского</w:t>
                    </w:r>
                    <w:r>
                      <w:rPr>
                        <w:rFonts w:ascii="Calibri" w:hAnsi="Calibri"/>
                        <w:b/>
                        <w:spacing w:val="-6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Земского</w:t>
                    </w:r>
                    <w:r>
                      <w:rPr>
                        <w:rFonts w:ascii="Calibri" w:hAnsi="Calibri"/>
                        <w:b/>
                        <w:spacing w:val="-6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собора и народ просят Михаила Фёдоровича Романова принять царский венец».</w:t>
                    </w:r>
                  </w:p>
                  <w:p>
                    <w:pPr>
                      <w:spacing w:line="228" w:lineRule="auto" w:before="0"/>
                      <w:ind w:left="176" w:right="4048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z w:val="19"/>
                      </w:rPr>
                      <w:t>Миниатюра из «Книги об избрании на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царство царя и великого князя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Михаила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Фёдоровича». XVII в.</w:t>
                    </w:r>
                  </w:p>
                  <w:p>
                    <w:pPr>
                      <w:spacing w:line="218" w:lineRule="auto" w:before="102"/>
                      <w:ind w:left="516" w:right="3797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Какие детали изображённого на картине события доказывают, что </w:t>
                    </w:r>
                    <w:r>
                      <w:rPr>
                        <w:rFonts w:ascii="Tahoma" w:hAnsi="Tahoma"/>
                        <w:sz w:val="19"/>
                      </w:rPr>
                      <w:t>представители различных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сословий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готовы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оказать</w:t>
                    </w:r>
                    <w:r>
                      <w:rPr>
                        <w:rFonts w:ascii="Tahoma" w:hAns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под- держку Михаилу Фёдоровичу?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6"/>
        </w:rPr>
        <w:sectPr>
          <w:headerReference w:type="default" r:id="rId309"/>
          <w:headerReference w:type="even" r:id="rId310"/>
          <w:pgSz w:w="9190" w:h="12020"/>
          <w:pgMar w:header="0" w:footer="0" w:top="740" w:bottom="280" w:left="0" w:right="0"/>
          <w:pgNumType w:start="135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Романовых. В соборной церкви Ипатьевского монастыря посольство вручило Михаилу</w:t>
      </w:r>
      <w:r>
        <w:rPr>
          <w:spacing w:val="30"/>
        </w:rPr>
        <w:t> </w:t>
      </w:r>
      <w:r>
        <w:rPr/>
        <w:t>грамоту</w:t>
      </w:r>
      <w:r>
        <w:rPr>
          <w:spacing w:val="30"/>
        </w:rPr>
        <w:t> </w:t>
      </w:r>
      <w:r>
        <w:rPr/>
        <w:t>Земского</w:t>
      </w:r>
      <w:r>
        <w:rPr>
          <w:spacing w:val="30"/>
        </w:rPr>
        <w:t> </w:t>
      </w:r>
      <w:r>
        <w:rPr/>
        <w:t>собора,</w:t>
      </w:r>
      <w:r>
        <w:rPr>
          <w:spacing w:val="30"/>
        </w:rPr>
        <w:t> </w:t>
      </w:r>
      <w:r>
        <w:rPr/>
        <w:t>извещавшую</w:t>
      </w:r>
      <w:r>
        <w:rPr>
          <w:spacing w:val="30"/>
        </w:rPr>
        <w:t> </w:t>
      </w:r>
      <w:r>
        <w:rPr/>
        <w:t>о</w:t>
      </w:r>
      <w:r>
        <w:rPr>
          <w:spacing w:val="30"/>
        </w:rPr>
        <w:t> </w:t>
      </w:r>
      <w:r>
        <w:rPr/>
        <w:t>его</w:t>
      </w:r>
      <w:r>
        <w:rPr>
          <w:spacing w:val="30"/>
        </w:rPr>
        <w:t> </w:t>
      </w:r>
      <w:r>
        <w:rPr/>
        <w:t>избрании</w:t>
      </w:r>
      <w:r>
        <w:rPr>
          <w:spacing w:val="30"/>
        </w:rPr>
        <w:t> </w:t>
      </w:r>
      <w:r>
        <w:rPr/>
        <w:t>на</w:t>
      </w:r>
      <w:r>
        <w:rPr>
          <w:spacing w:val="30"/>
        </w:rPr>
        <w:t> </w:t>
      </w:r>
      <w:r>
        <w:rPr/>
        <w:t>царство, и просило приехать в Москву.</w:t>
      </w:r>
    </w:p>
    <w:p>
      <w:pPr>
        <w:pStyle w:val="BodyText"/>
        <w:spacing w:line="223" w:lineRule="auto" w:before="1"/>
        <w:ind w:left="793" w:right="790" w:firstLine="340"/>
        <w:jc w:val="both"/>
      </w:pPr>
      <w:r>
        <w:rPr/>
        <w:t>Юный</w:t>
      </w:r>
      <w:r>
        <w:rPr>
          <w:spacing w:val="-5"/>
        </w:rPr>
        <w:t> </w:t>
      </w:r>
      <w:r>
        <w:rPr/>
        <w:t>царь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его</w:t>
      </w:r>
      <w:r>
        <w:rPr>
          <w:spacing w:val="-5"/>
        </w:rPr>
        <w:t> </w:t>
      </w:r>
      <w:r>
        <w:rPr/>
        <w:t>мать</w:t>
      </w:r>
      <w:r>
        <w:rPr>
          <w:spacing w:val="-5"/>
        </w:rPr>
        <w:t> </w:t>
      </w:r>
      <w:r>
        <w:rPr/>
        <w:t>со</w:t>
      </w:r>
      <w:r>
        <w:rPr>
          <w:spacing w:val="-5"/>
        </w:rPr>
        <w:t> </w:t>
      </w:r>
      <w:r>
        <w:rPr/>
        <w:t>слезами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глазах</w:t>
      </w:r>
      <w:r>
        <w:rPr>
          <w:spacing w:val="-5"/>
        </w:rPr>
        <w:t> </w:t>
      </w:r>
      <w:r>
        <w:rPr/>
        <w:t>стали</w:t>
      </w:r>
      <w:r>
        <w:rPr>
          <w:spacing w:val="-5"/>
        </w:rPr>
        <w:t> </w:t>
      </w:r>
      <w:r>
        <w:rPr/>
        <w:t>отказываться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/>
        <w:t>высокой чести. Но послы были настойчивы. Они объявили, что прежние государи не так получали престол, как теперь получает его Михаил Фёдорович. Михаила выбирают не по его желанию, а «единомышленно, всею землёю, по соизволе- нию Божию», и если он откажется, то Бог взыщет на нём конечное разорение </w:t>
      </w:r>
      <w:r>
        <w:rPr>
          <w:spacing w:val="-2"/>
        </w:rPr>
        <w:t>государства.</w:t>
      </w:r>
      <w:r>
        <w:rPr>
          <w:spacing w:val="-5"/>
        </w:rPr>
        <w:t> </w:t>
      </w:r>
      <w:r>
        <w:rPr>
          <w:spacing w:val="-2"/>
        </w:rPr>
        <w:t>Тогда</w:t>
      </w:r>
      <w:r>
        <w:rPr>
          <w:spacing w:val="-5"/>
        </w:rPr>
        <w:t> </w:t>
      </w:r>
      <w:r>
        <w:rPr>
          <w:spacing w:val="-2"/>
        </w:rPr>
        <w:t>мать</w:t>
      </w:r>
      <w:r>
        <w:rPr>
          <w:spacing w:val="-5"/>
        </w:rPr>
        <w:t> </w:t>
      </w:r>
      <w:r>
        <w:rPr>
          <w:spacing w:val="-2"/>
        </w:rPr>
        <w:t>благословила</w:t>
      </w:r>
      <w:r>
        <w:rPr>
          <w:spacing w:val="-5"/>
        </w:rPr>
        <w:t> </w:t>
      </w:r>
      <w:r>
        <w:rPr>
          <w:spacing w:val="-2"/>
        </w:rPr>
        <w:t>сына,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Михаил</w:t>
      </w:r>
      <w:r>
        <w:rPr>
          <w:spacing w:val="-5"/>
        </w:rPr>
        <w:t> </w:t>
      </w:r>
      <w:r>
        <w:rPr>
          <w:spacing w:val="-2"/>
        </w:rPr>
        <w:t>Романов</w:t>
      </w:r>
      <w:r>
        <w:rPr>
          <w:spacing w:val="-5"/>
        </w:rPr>
        <w:t> </w:t>
      </w:r>
      <w:r>
        <w:rPr>
          <w:spacing w:val="-2"/>
        </w:rPr>
        <w:t>согласился</w:t>
      </w:r>
      <w:r>
        <w:rPr>
          <w:spacing w:val="-5"/>
        </w:rPr>
        <w:t> </w:t>
      </w:r>
      <w:r>
        <w:rPr>
          <w:spacing w:val="-2"/>
        </w:rPr>
        <w:t>при- </w:t>
      </w:r>
      <w:r>
        <w:rPr/>
        <w:t>нять посох как знак царской власти.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Почему царём избрали именно Михаила Фёдоровича Романова? </w:t>
      </w:r>
      <w:r>
        <w:rPr/>
        <w:t>Огромное значение имели его родственные связи с угасшей династией. Михаил прихо- дился племянником сыну Ивана IV царю Фёдору Ивановичу.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Сыграло</w:t>
      </w:r>
      <w:r>
        <w:rPr>
          <w:spacing w:val="-4"/>
        </w:rPr>
        <w:t> </w:t>
      </w:r>
      <w:r>
        <w:rPr/>
        <w:t>свою</w:t>
      </w:r>
      <w:r>
        <w:rPr>
          <w:spacing w:val="-4"/>
        </w:rPr>
        <w:t> </w:t>
      </w:r>
      <w:r>
        <w:rPr/>
        <w:t>роль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пребывание</w:t>
      </w:r>
      <w:r>
        <w:rPr>
          <w:spacing w:val="-4"/>
        </w:rPr>
        <w:t> </w:t>
      </w:r>
      <w:r>
        <w:rPr/>
        <w:t>отца</w:t>
      </w:r>
      <w:r>
        <w:rPr>
          <w:spacing w:val="-4"/>
        </w:rPr>
        <w:t> </w:t>
      </w:r>
      <w:r>
        <w:rPr/>
        <w:t>царя,</w:t>
      </w:r>
      <w:r>
        <w:rPr>
          <w:spacing w:val="-4"/>
        </w:rPr>
        <w:t> </w:t>
      </w:r>
      <w:r>
        <w:rPr/>
        <w:t>митрополита</w:t>
      </w:r>
      <w:r>
        <w:rPr>
          <w:spacing w:val="-4"/>
        </w:rPr>
        <w:t> </w:t>
      </w:r>
      <w:r>
        <w:rPr/>
        <w:t>Филарета,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ста- </w:t>
      </w:r>
      <w:r>
        <w:rPr>
          <w:spacing w:val="-2"/>
        </w:rPr>
        <w:t>не</w:t>
      </w:r>
      <w:r>
        <w:rPr>
          <w:spacing w:val="-3"/>
        </w:rPr>
        <w:t> </w:t>
      </w:r>
      <w:r>
        <w:rPr>
          <w:spacing w:val="-2"/>
        </w:rPr>
        <w:t>Лжедмитрия</w:t>
      </w:r>
      <w:r>
        <w:rPr>
          <w:spacing w:val="-3"/>
        </w:rPr>
        <w:t> </w:t>
      </w:r>
      <w:r>
        <w:rPr>
          <w:spacing w:val="-2"/>
        </w:rPr>
        <w:t>II.</w:t>
      </w:r>
      <w:r>
        <w:rPr>
          <w:spacing w:val="-3"/>
        </w:rPr>
        <w:t> </w:t>
      </w:r>
      <w:r>
        <w:rPr>
          <w:spacing w:val="-2"/>
        </w:rPr>
        <w:t>Казаки,</w:t>
      </w:r>
      <w:r>
        <w:rPr>
          <w:spacing w:val="-3"/>
        </w:rPr>
        <w:t> </w:t>
      </w:r>
      <w:r>
        <w:rPr>
          <w:spacing w:val="-2"/>
        </w:rPr>
        <w:t>бывшие</w:t>
      </w:r>
      <w:r>
        <w:rPr>
          <w:spacing w:val="-3"/>
        </w:rPr>
        <w:t> </w:t>
      </w:r>
      <w:r>
        <w:rPr>
          <w:spacing w:val="-2"/>
        </w:rPr>
        <w:t>тушинцы,</w:t>
      </w:r>
      <w:r>
        <w:rPr>
          <w:spacing w:val="-3"/>
        </w:rPr>
        <w:t> </w:t>
      </w:r>
      <w:r>
        <w:rPr>
          <w:spacing w:val="-2"/>
        </w:rPr>
        <w:t>активно</w:t>
      </w:r>
      <w:r>
        <w:rPr>
          <w:spacing w:val="-3"/>
        </w:rPr>
        <w:t> </w:t>
      </w:r>
      <w:r>
        <w:rPr>
          <w:spacing w:val="-2"/>
        </w:rPr>
        <w:t>поддерживали</w:t>
      </w:r>
      <w:r>
        <w:rPr>
          <w:spacing w:val="-3"/>
        </w:rPr>
        <w:t> </w:t>
      </w:r>
      <w:r>
        <w:rPr>
          <w:spacing w:val="-2"/>
        </w:rPr>
        <w:t>Михаила </w:t>
      </w:r>
      <w:r>
        <w:rPr/>
        <w:t>Романова, полагая, что, став царём, он не будет упрекать их за «тёмное про- шлое».</w:t>
      </w:r>
      <w:r>
        <w:rPr>
          <w:spacing w:val="-1"/>
        </w:rPr>
        <w:t> </w:t>
      </w:r>
      <w:r>
        <w:rPr/>
        <w:t>Духовенство</w:t>
      </w:r>
      <w:r>
        <w:rPr>
          <w:spacing w:val="-1"/>
        </w:rPr>
        <w:t> </w:t>
      </w:r>
      <w:r>
        <w:rPr/>
        <w:t>видело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Филарете</w:t>
      </w:r>
      <w:r>
        <w:rPr>
          <w:spacing w:val="-1"/>
        </w:rPr>
        <w:t> </w:t>
      </w:r>
      <w:r>
        <w:rPr/>
        <w:t>кандидата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патриархи.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земцев</w:t>
      </w:r>
      <w:r>
        <w:rPr>
          <w:spacing w:val="-1"/>
        </w:rPr>
        <w:t> </w:t>
      </w:r>
      <w:r>
        <w:rPr/>
        <w:t>отец государя</w:t>
      </w:r>
      <w:r>
        <w:rPr>
          <w:spacing w:val="-14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заслужил</w:t>
      </w:r>
      <w:r>
        <w:rPr>
          <w:spacing w:val="-14"/>
        </w:rPr>
        <w:t> </w:t>
      </w:r>
      <w:r>
        <w:rPr/>
        <w:t>признание</w:t>
      </w:r>
      <w:r>
        <w:rPr>
          <w:spacing w:val="-14"/>
        </w:rPr>
        <w:t> </w:t>
      </w:r>
      <w:r>
        <w:rPr/>
        <w:t>за</w:t>
      </w:r>
      <w:r>
        <w:rPr>
          <w:spacing w:val="-14"/>
        </w:rPr>
        <w:t> </w:t>
      </w:r>
      <w:r>
        <w:rPr/>
        <w:t>то,</w:t>
      </w:r>
      <w:r>
        <w:rPr>
          <w:spacing w:val="-14"/>
        </w:rPr>
        <w:t> </w:t>
      </w:r>
      <w:r>
        <w:rPr/>
        <w:t>что,</w:t>
      </w:r>
      <w:r>
        <w:rPr>
          <w:spacing w:val="-14"/>
        </w:rPr>
        <w:t> </w:t>
      </w:r>
      <w:r>
        <w:rPr/>
        <w:t>отправленный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составе</w:t>
      </w:r>
      <w:r>
        <w:rPr>
          <w:spacing w:val="-13"/>
        </w:rPr>
        <w:t> </w:t>
      </w:r>
      <w:r>
        <w:rPr/>
        <w:t>велико- го посольства под Смоленск, твёрдо воспротивился захватническим планам Сигизмунда III.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08" w:lineRule="auto" w:before="117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pacing w:val="-4"/>
          <w:sz w:val="19"/>
        </w:rPr>
        <w:t>1.</w:t>
      </w:r>
      <w:r>
        <w:rPr>
          <w:rFonts w:ascii="Calibri" w:hAnsi="Calibri"/>
          <w:b/>
          <w:spacing w:val="11"/>
          <w:sz w:val="19"/>
        </w:rPr>
        <w:t> </w:t>
      </w:r>
      <w:r>
        <w:rPr>
          <w:spacing w:val="-4"/>
          <w:sz w:val="19"/>
        </w:rPr>
        <w:t>Какую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цель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преследовал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срочно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созванный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в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1613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г.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Земский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собор?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Чем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объясня- </w:t>
      </w:r>
      <w:r>
        <w:rPr>
          <w:sz w:val="19"/>
        </w:rPr>
        <w:t>ется</w:t>
      </w:r>
      <w:r>
        <w:rPr>
          <w:spacing w:val="-5"/>
          <w:sz w:val="19"/>
        </w:rPr>
        <w:t> </w:t>
      </w:r>
      <w:r>
        <w:rPr>
          <w:sz w:val="19"/>
        </w:rPr>
        <w:t>подобная</w:t>
      </w:r>
      <w:r>
        <w:rPr>
          <w:spacing w:val="-5"/>
          <w:sz w:val="19"/>
        </w:rPr>
        <w:t> </w:t>
      </w:r>
      <w:r>
        <w:rPr>
          <w:sz w:val="19"/>
        </w:rPr>
        <w:t>спешка?</w:t>
      </w:r>
      <w:r>
        <w:rPr>
          <w:spacing w:val="-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1"/>
          <w:sz w:val="19"/>
        </w:rPr>
        <w:t> </w:t>
      </w:r>
      <w:r>
        <w:rPr>
          <w:sz w:val="19"/>
        </w:rPr>
        <w:t>Почему</w:t>
      </w:r>
      <w:r>
        <w:rPr>
          <w:spacing w:val="-5"/>
          <w:sz w:val="19"/>
        </w:rPr>
        <w:t> </w:t>
      </w:r>
      <w:r>
        <w:rPr>
          <w:sz w:val="19"/>
        </w:rPr>
        <w:t>царём</w:t>
      </w:r>
      <w:r>
        <w:rPr>
          <w:spacing w:val="-5"/>
          <w:sz w:val="19"/>
        </w:rPr>
        <w:t> </w:t>
      </w:r>
      <w:r>
        <w:rPr>
          <w:sz w:val="19"/>
        </w:rPr>
        <w:t>был</w:t>
      </w:r>
      <w:r>
        <w:rPr>
          <w:spacing w:val="-5"/>
          <w:sz w:val="19"/>
        </w:rPr>
        <w:t> </w:t>
      </w:r>
      <w:r>
        <w:rPr>
          <w:sz w:val="19"/>
        </w:rPr>
        <w:t>избран</w:t>
      </w:r>
      <w:r>
        <w:rPr>
          <w:spacing w:val="-5"/>
          <w:sz w:val="19"/>
        </w:rPr>
        <w:t> </w:t>
      </w:r>
      <w:r>
        <w:rPr>
          <w:sz w:val="19"/>
        </w:rPr>
        <w:t>Михаил</w:t>
      </w:r>
      <w:r>
        <w:rPr>
          <w:spacing w:val="-5"/>
          <w:sz w:val="19"/>
        </w:rPr>
        <w:t> </w:t>
      </w:r>
      <w:r>
        <w:rPr>
          <w:sz w:val="19"/>
        </w:rPr>
        <w:t>Фёдорович</w:t>
      </w:r>
      <w:r>
        <w:rPr>
          <w:spacing w:val="-5"/>
          <w:sz w:val="19"/>
        </w:rPr>
        <w:t> </w:t>
      </w:r>
      <w:r>
        <w:rPr>
          <w:sz w:val="19"/>
        </w:rPr>
        <w:t>Романов?</w:t>
      </w:r>
    </w:p>
    <w:p>
      <w:pPr>
        <w:pStyle w:val="BodyText"/>
        <w:spacing w:before="2"/>
        <w:rPr>
          <w:rFonts w:ascii="Tahoma"/>
          <w:sz w:val="18"/>
        </w:rPr>
      </w:pPr>
    </w:p>
    <w:p>
      <w:pPr>
        <w:pStyle w:val="BodyText"/>
        <w:spacing w:line="220" w:lineRule="auto" w:before="1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position w:val="1"/>
        </w:rPr>
        <w:t> </w:t>
      </w:r>
      <w:r>
        <w:rPr>
          <w:rFonts w:ascii="Calibri" w:hAnsi="Calibri"/>
          <w:b/>
          <w:color w:val="DB413F"/>
        </w:rPr>
        <w:t>Политика правительства первого Романова. </w:t>
      </w:r>
      <w:r>
        <w:rPr>
          <w:color w:val="000000"/>
        </w:rPr>
        <w:t>Правительству Михаила Фёдоровича</w:t>
      </w:r>
      <w:r>
        <w:rPr>
          <w:color w:val="000000"/>
          <w:spacing w:val="-1"/>
        </w:rPr>
        <w:t> </w:t>
      </w:r>
      <w:r>
        <w:rPr>
          <w:color w:val="000000"/>
        </w:rPr>
        <w:t>предстояло</w:t>
      </w:r>
      <w:r>
        <w:rPr>
          <w:color w:val="000000"/>
          <w:spacing w:val="-1"/>
        </w:rPr>
        <w:t> </w:t>
      </w:r>
      <w:r>
        <w:rPr>
          <w:color w:val="000000"/>
        </w:rPr>
        <w:t>решать</w:t>
      </w:r>
      <w:r>
        <w:rPr>
          <w:color w:val="000000"/>
          <w:spacing w:val="-1"/>
        </w:rPr>
        <w:t> </w:t>
      </w:r>
      <w:r>
        <w:rPr>
          <w:color w:val="000000"/>
        </w:rPr>
        <w:t>трудные</w:t>
      </w:r>
      <w:r>
        <w:rPr>
          <w:color w:val="000000"/>
          <w:spacing w:val="-1"/>
        </w:rPr>
        <w:t> </w:t>
      </w:r>
      <w:r>
        <w:rPr>
          <w:color w:val="000000"/>
        </w:rPr>
        <w:t>задачи.</w:t>
      </w:r>
      <w:r>
        <w:rPr>
          <w:color w:val="000000"/>
          <w:spacing w:val="-1"/>
        </w:rPr>
        <w:t> </w:t>
      </w:r>
      <w:r>
        <w:rPr>
          <w:color w:val="000000"/>
        </w:rPr>
        <w:t>Надо</w:t>
      </w:r>
      <w:r>
        <w:rPr>
          <w:color w:val="000000"/>
          <w:spacing w:val="-1"/>
        </w:rPr>
        <w:t> </w:t>
      </w:r>
      <w:r>
        <w:rPr>
          <w:color w:val="000000"/>
        </w:rPr>
        <w:t>было</w:t>
      </w:r>
      <w:r>
        <w:rPr>
          <w:color w:val="000000"/>
          <w:spacing w:val="-1"/>
        </w:rPr>
        <w:t> </w:t>
      </w:r>
      <w:r>
        <w:rPr>
          <w:color w:val="000000"/>
        </w:rPr>
        <w:t>изгнать</w:t>
      </w:r>
      <w:r>
        <w:rPr>
          <w:color w:val="000000"/>
          <w:spacing w:val="-1"/>
        </w:rPr>
        <w:t> </w:t>
      </w:r>
      <w:r>
        <w:rPr>
          <w:color w:val="000000"/>
        </w:rPr>
        <w:t>захватчи- ков и «унять воров». Но для этого требовалось войско, обеспеченное всеми необходимыми боеприпасами. А значит, нужны были органы власти, </w:t>
      </w:r>
      <w:r>
        <w:rPr>
          <w:color w:val="000000"/>
        </w:rPr>
        <w:t>которые собирают налоги. Как осуществить это в стране, всё ещё погружённой в хаос гражданской войны и интервенции?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pict>
          <v:rect style="position:absolute;margin-left:457.497986pt;margin-top:116.337051pt;width:1.715pt;height:87.83970pt;mso-position-horizontal-relative:page;mso-position-vertical-relative:paragraph;z-index:15876096" id="docshape1629" filled="true" fillcolor="#000000" stroked="false">
            <v:fill opacity="32768f" type="solid"/>
            <w10:wrap type="none"/>
          </v:rect>
        </w:pict>
      </w:r>
      <w:r>
        <w:rPr/>
        <w:t>Несколько лет Земские соборы заседали почти непрерывно. Новая зако- нотворческая формула — «по царскому указу и земскому приговору» сосед- ствовала</w:t>
      </w:r>
      <w:r>
        <w:rPr>
          <w:spacing w:val="-5"/>
        </w:rPr>
        <w:t> </w:t>
      </w:r>
      <w:r>
        <w:rPr/>
        <w:t>со</w:t>
      </w:r>
      <w:r>
        <w:rPr>
          <w:spacing w:val="-5"/>
        </w:rPr>
        <w:t> </w:t>
      </w:r>
      <w:r>
        <w:rPr/>
        <w:t>старой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«царь</w:t>
      </w:r>
      <w:r>
        <w:rPr>
          <w:spacing w:val="-5"/>
        </w:rPr>
        <w:t> </w:t>
      </w:r>
      <w:r>
        <w:rPr/>
        <w:t>приказал,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бояре</w:t>
      </w:r>
      <w:r>
        <w:rPr>
          <w:spacing w:val="-5"/>
        </w:rPr>
        <w:t> </w:t>
      </w:r>
      <w:r>
        <w:rPr/>
        <w:t>приговорили».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было</w:t>
      </w:r>
      <w:r>
        <w:rPr>
          <w:spacing w:val="-5"/>
        </w:rPr>
        <w:t> </w:t>
      </w:r>
      <w:r>
        <w:rPr/>
        <w:t>призна- ние</w:t>
      </w:r>
      <w:r>
        <w:rPr>
          <w:spacing w:val="-1"/>
        </w:rPr>
        <w:t> </w:t>
      </w:r>
      <w:r>
        <w:rPr/>
        <w:t>того,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царская</w:t>
      </w:r>
      <w:r>
        <w:rPr>
          <w:spacing w:val="-1"/>
        </w:rPr>
        <w:t> </w:t>
      </w:r>
      <w:r>
        <w:rPr/>
        <w:t>власть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могла</w:t>
      </w:r>
      <w:r>
        <w:rPr>
          <w:spacing w:val="-1"/>
        </w:rPr>
        <w:t> </w:t>
      </w:r>
      <w:r>
        <w:rPr/>
        <w:t>обойтись</w:t>
      </w:r>
      <w:r>
        <w:rPr>
          <w:spacing w:val="-1"/>
        </w:rPr>
        <w:t> </w:t>
      </w:r>
      <w:r>
        <w:rPr/>
        <w:t>без</w:t>
      </w:r>
      <w:r>
        <w:rPr>
          <w:spacing w:val="-1"/>
        </w:rPr>
        <w:t> </w:t>
      </w:r>
      <w:r>
        <w:rPr/>
        <w:t>поддержки</w:t>
      </w:r>
      <w:r>
        <w:rPr>
          <w:spacing w:val="-1"/>
        </w:rPr>
        <w:t> </w:t>
      </w:r>
      <w:r>
        <w:rPr/>
        <w:t>народа.</w:t>
      </w:r>
      <w:r>
        <w:rPr>
          <w:spacing w:val="-1"/>
        </w:rPr>
        <w:t> </w:t>
      </w:r>
      <w:r>
        <w:rPr/>
        <w:t>Соборы подкрепляли</w:t>
      </w:r>
      <w:r>
        <w:rPr>
          <w:spacing w:val="40"/>
        </w:rPr>
        <w:t> </w:t>
      </w:r>
      <w:r>
        <w:rPr/>
        <w:t>своими</w:t>
      </w:r>
      <w:r>
        <w:rPr>
          <w:spacing w:val="40"/>
        </w:rPr>
        <w:t> </w:t>
      </w:r>
      <w:r>
        <w:rPr/>
        <w:t>приговорами</w:t>
      </w:r>
      <w:r>
        <w:rPr>
          <w:spacing w:val="40"/>
        </w:rPr>
        <w:t> </w:t>
      </w:r>
      <w:r>
        <w:rPr/>
        <w:t>решения</w:t>
      </w:r>
      <w:r>
        <w:rPr>
          <w:spacing w:val="40"/>
        </w:rPr>
        <w:t> </w:t>
      </w:r>
      <w:r>
        <w:rPr/>
        <w:t>о</w:t>
      </w:r>
      <w:r>
        <w:rPr>
          <w:spacing w:val="40"/>
        </w:rPr>
        <w:t> </w:t>
      </w:r>
      <w:r>
        <w:rPr/>
        <w:t>сборе</w:t>
      </w:r>
      <w:r>
        <w:rPr>
          <w:spacing w:val="40"/>
        </w:rPr>
        <w:t> </w:t>
      </w:r>
      <w:r>
        <w:rPr/>
        <w:t>чрезвычайных</w:t>
      </w:r>
      <w:r>
        <w:rPr>
          <w:spacing w:val="40"/>
        </w:rPr>
        <w:t> </w:t>
      </w:r>
      <w:r>
        <w:rPr/>
        <w:t>налогов и проведении военных кампаний.</w:t>
      </w:r>
    </w:p>
    <w:p>
      <w:pPr>
        <w:pStyle w:val="BodyText"/>
        <w:spacing w:before="5"/>
        <w:rPr>
          <w:sz w:val="9"/>
        </w:rPr>
      </w:pPr>
      <w:r>
        <w:rPr/>
        <w:pict>
          <v:group style="position:absolute;margin-left:22.379999pt;margin-top:6.87426pt;width:400.15pt;height:114.85pt;mso-position-horizontal-relative:page;mso-position-vertical-relative:paragraph;z-index:-15581696;mso-wrap-distance-left:0;mso-wrap-distance-right:0" id="docshapegroup1630" coordorigin="448,137" coordsize="8003,2297">
            <v:rect style="position:absolute;left:3849;top:137;width:4601;height:2297" id="docshape1631" filled="true" fillcolor="#000000" stroked="false">
              <v:fill opacity="32768f" type="solid"/>
            </v:rect>
            <v:rect style="position:absolute;left:3911;top:200;width:4479;height:2172" id="docshape1632" filled="true" fillcolor="#ffffff" stroked="false">
              <v:fill type="solid"/>
            </v:rect>
            <v:rect style="position:absolute;left:447;top:142;width:3528;height:2290" id="docshape1633" filled="true" fillcolor="#000000" stroked="false">
              <v:fill opacity="32768f" type="solid"/>
            </v:rect>
            <v:shape style="position:absolute;left:520;top:215;width:3382;height:2145" type="#_x0000_t75" id="docshape1634" stroked="false">
              <v:imagedata r:id="rId312" o:title=""/>
            </v:shape>
            <v:rect style="position:absolute;left:520;top:215;width:3382;height:2147" id="docshape1635" filled="false" stroked="true" strokeweight="1pt" strokecolor="#ffffff">
              <v:stroke dashstyle="solid"/>
            </v:rect>
            <v:shape style="position:absolute;left:447;top:137;width:8003;height:2297" type="#_x0000_t202" id="docshape1636" filled="false" stroked="false">
              <v:textbox inset="0,0,0,0">
                <w:txbxContent>
                  <w:p>
                    <w:pPr>
                      <w:spacing w:line="221" w:lineRule="exact" w:before="142"/>
                      <w:ind w:left="3747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«Сидение</w:t>
                    </w:r>
                    <w:r>
                      <w:rPr>
                        <w:rFonts w:ascii="Calibri" w:hAnsi="Calibri"/>
                        <w:b/>
                        <w:spacing w:val="-9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царя</w:t>
                    </w:r>
                    <w:r>
                      <w:rPr>
                        <w:rFonts w:ascii="Calibri" w:hAnsi="Calibri"/>
                        <w:b/>
                        <w:spacing w:val="-9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Михаила</w:t>
                    </w:r>
                    <w:r>
                      <w:rPr>
                        <w:rFonts w:ascii="Calibri" w:hAnsi="Calibri"/>
                        <w:b/>
                        <w:spacing w:val="-9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Фёдоровича</w:t>
                    </w:r>
                  </w:p>
                  <w:p>
                    <w:pPr>
                      <w:spacing w:line="223" w:lineRule="auto" w:before="2"/>
                      <w:ind w:left="3747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с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боярами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его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государевой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комнате».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А. Рябушкин. Москва, Государ-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ственная Третьяковская галерея</w:t>
                    </w:r>
                  </w:p>
                  <w:p>
                    <w:pPr>
                      <w:spacing w:line="218" w:lineRule="auto" w:before="112"/>
                      <w:ind w:left="4087" w:right="170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2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Опишите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картину.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задачи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выполняла </w:t>
                    </w:r>
                    <w:r>
                      <w:rPr>
                        <w:rFonts w:ascii="Tahoma" w:hAnsi="Tahoma"/>
                        <w:sz w:val="19"/>
                      </w:rPr>
                      <w:t>Боярская дума в начале правления </w:t>
                    </w:r>
                    <w:r>
                      <w:rPr>
                        <w:rFonts w:ascii="Tahoma" w:hAnsi="Tahoma"/>
                        <w:sz w:val="19"/>
                      </w:rPr>
                      <w:t>Миха- ила Фёдоровича? Какова была роль царя на её заседаниях?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9"/>
        </w:rPr>
        <w:sectPr>
          <w:pgSz w:w="9190" w:h="12020"/>
          <w:pgMar w:header="0" w:footer="0" w:top="740" w:bottom="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0" w:lineRule="auto" w:before="114"/>
        <w:ind w:left="793" w:right="4241" w:firstLine="340"/>
        <w:jc w:val="both"/>
      </w:pPr>
      <w:r>
        <w:rPr/>
        <w:pict>
          <v:group style="position:absolute;margin-left:258.072998pt;margin-top:3.492703pt;width:177.15pt;height:140.65pt;mso-position-horizontal-relative:page;mso-position-vertical-relative:paragraph;z-index:15877120" id="docshapegroup1637" coordorigin="5161,70" coordsize="3543,2813">
            <v:rect style="position:absolute;left:5161;top:69;width:3543;height:1844" id="docshape1638" filled="true" fillcolor="#000000" stroked="false">
              <v:fill opacity="32768f" type="solid"/>
            </v:rect>
            <v:shape style="position:absolute;left:5234;top:142;width:3402;height:1704" type="#_x0000_t75" id="docshape1639" stroked="false">
              <v:imagedata r:id="rId313" o:title=""/>
            </v:shape>
            <v:rect style="position:absolute;left:5234;top:142;width:3402;height:1704" id="docshape1640" filled="false" stroked="true" strokeweight="1pt" strokecolor="#ffffff">
              <v:stroke dashstyle="solid"/>
            </v:rect>
            <v:rect style="position:absolute;left:5161;top:1787;width:3543;height:1095" id="docshape1641" filled="true" fillcolor="#000000" stroked="false">
              <v:fill opacity="32768f" type="solid"/>
            </v:rect>
            <v:shape style="position:absolute;left:5224;top:1850;width:3422;height:971" type="#_x0000_t202" id="docshape1642" filled="true" fillcolor="#ffffff" stroked="false">
              <v:textbox inset="0,0,0,0">
                <w:txbxContent>
                  <w:p>
                    <w:pPr>
                      <w:spacing w:before="142"/>
                      <w:ind w:left="113" w:right="0" w:firstLine="0"/>
                      <w:jc w:val="left"/>
                      <w:rPr>
                        <w:rFonts w:ascii="Calibri" w:hAnsi="Calibri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Псковский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5"/>
                        <w:sz w:val="19"/>
                      </w:rPr>
                      <w:t>кремль</w:t>
                    </w:r>
                  </w:p>
                  <w:p>
                    <w:pPr>
                      <w:spacing w:line="216" w:lineRule="auto" w:before="101"/>
                      <w:ind w:left="453" w:right="0" w:hanging="34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А</w:t>
                    </w:r>
                    <w:r>
                      <w:rPr>
                        <w:rFonts w:ascii="Times New Roman" w:hAnsi="Times New Roman"/>
                        <w:color w:val="DB413F"/>
                        <w:spacing w:val="6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Почему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шведский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король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не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смог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захватить Псков?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В 1614 г. были разгромлены </w:t>
      </w:r>
      <w:r>
        <w:rPr/>
        <w:t>отряды казаков Заруцкого, а сам он казнён. По одной из версий, Марина Мнишек была схвачена и заточена в Круглой (Марин- киной)</w:t>
      </w:r>
      <w:r>
        <w:rPr>
          <w:spacing w:val="40"/>
        </w:rPr>
        <w:t> </w:t>
      </w:r>
      <w:r>
        <w:rPr/>
        <w:t>башне</w:t>
      </w:r>
      <w:r>
        <w:rPr>
          <w:spacing w:val="40"/>
        </w:rPr>
        <w:t> </w:t>
      </w:r>
      <w:r>
        <w:rPr/>
        <w:t>Коломенского</w:t>
      </w:r>
      <w:r>
        <w:rPr>
          <w:spacing w:val="40"/>
        </w:rPr>
        <w:t> </w:t>
      </w:r>
      <w:r>
        <w:rPr/>
        <w:t>кремля,</w:t>
      </w:r>
      <w:r>
        <w:rPr>
          <w:spacing w:val="40"/>
        </w:rPr>
        <w:t> </w:t>
      </w:r>
      <w:r>
        <w:rPr/>
        <w:t>где и скончалась.</w:t>
      </w:r>
    </w:p>
    <w:p>
      <w:pPr>
        <w:pStyle w:val="BodyText"/>
        <w:spacing w:line="220" w:lineRule="auto"/>
        <w:ind w:left="793" w:right="4241" w:firstLine="340"/>
        <w:jc w:val="both"/>
      </w:pPr>
      <w:r>
        <w:rPr/>
        <w:t>На севере шведы захватили </w:t>
      </w:r>
      <w:r>
        <w:rPr/>
        <w:t>Новгород, а потом и все остальные города Новгород- ской волости, кроме Пскова. К этому горо- ду подступил сам шведский король Гус- тав II Адольф, считавшийся одним из луч- ших полководцев своего времени. Осада продолжалась</w:t>
      </w:r>
      <w:r>
        <w:rPr>
          <w:spacing w:val="18"/>
        </w:rPr>
        <w:t> </w:t>
      </w:r>
      <w:r>
        <w:rPr/>
        <w:t>несколько</w:t>
      </w:r>
      <w:r>
        <w:rPr>
          <w:spacing w:val="18"/>
        </w:rPr>
        <w:t> </w:t>
      </w:r>
      <w:r>
        <w:rPr/>
        <w:t>месяцев,</w:t>
      </w:r>
      <w:r>
        <w:rPr>
          <w:spacing w:val="19"/>
        </w:rPr>
        <w:t> </w:t>
      </w:r>
      <w:r>
        <w:rPr/>
        <w:t>но</w:t>
      </w:r>
      <w:r>
        <w:rPr>
          <w:spacing w:val="18"/>
        </w:rPr>
        <w:t> </w:t>
      </w:r>
      <w:r>
        <w:rPr>
          <w:spacing w:val="-4"/>
        </w:rPr>
        <w:t>ока-</w:t>
      </w:r>
    </w:p>
    <w:p>
      <w:pPr>
        <w:pStyle w:val="BodyText"/>
        <w:spacing w:line="218" w:lineRule="auto"/>
        <w:ind w:left="793" w:right="791"/>
        <w:jc w:val="both"/>
      </w:pPr>
      <w:r>
        <w:rPr/>
        <w:t>залась безрезультатной. Псков устоял. «Псковское сидение» стало поворотным пунктом в русско-шведской войне, побудив короля прекратить военные дей- ствия. За жизненно необходимый мир, заключённый в </w:t>
      </w:r>
      <w:r>
        <w:rPr>
          <w:rFonts w:ascii="Book Antiqua" w:hAnsi="Book Antiqua"/>
          <w:b/>
        </w:rPr>
        <w:t>1617 г. </w:t>
      </w:r>
      <w:r>
        <w:rPr/>
        <w:t>в деревне Стол- бово, пришлось уступить Швеции Ивангород, Ям, Копорье, Орешек. По Стол- бовскому миру Россия вновь потеряла выход к Балтийскому морю, но вернула Новгород, Старую Руссу, Ладогу и ряд других городов.</w:t>
      </w:r>
    </w:p>
    <w:p>
      <w:pPr>
        <w:pStyle w:val="BodyText"/>
        <w:spacing w:line="220" w:lineRule="auto"/>
        <w:ind w:left="793" w:right="790" w:firstLine="340"/>
        <w:jc w:val="both"/>
      </w:pPr>
      <w:r>
        <w:rPr/>
        <w:t>Особенно тяжёлой оказалась война с Речью Посполитой. Попытка России </w:t>
      </w:r>
      <w:r>
        <w:rPr>
          <w:w w:val="95"/>
        </w:rPr>
        <w:t>вернуть Смоленск окончилась неудачей. В 1618 г. возмужавший королевич Вла- </w:t>
      </w:r>
      <w:r>
        <w:rPr/>
        <w:t>дислав двинулся на Москву «доступать свой престол». Во вторжении участво- вали запорожские казаки во главе с гетманом Сагайдачным, разорившие юг страны и окрестности Москвы. Малочисленные царские рати с трудом сдер- живали неприятеля. Важная роль в эти тяжёлые дни выпала Можайску. Его оборона позволила выиграть время.</w:t>
      </w:r>
    </w:p>
    <w:p>
      <w:pPr>
        <w:pStyle w:val="BodyText"/>
        <w:spacing w:line="218" w:lineRule="auto"/>
        <w:ind w:left="793" w:right="791" w:firstLine="340"/>
        <w:jc w:val="both"/>
      </w:pPr>
      <w:r>
        <w:rPr/>
        <w:t>Москва успела подготовиться к осаде: жители города были расписаны по стенам и заняли позиции у Белого города. Поляки кинулись на штурм, успех сопутствовал им у Арбатских ворот. «Жестоким приступом» им </w:t>
      </w:r>
      <w:r>
        <w:rPr/>
        <w:t>удалось ворваться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город.</w:t>
      </w:r>
      <w:r>
        <w:rPr>
          <w:spacing w:val="-13"/>
        </w:rPr>
        <w:t> </w:t>
      </w:r>
      <w:r>
        <w:rPr/>
        <w:t>Завязалась</w:t>
      </w:r>
      <w:r>
        <w:rPr>
          <w:spacing w:val="-13"/>
        </w:rPr>
        <w:t> </w:t>
      </w:r>
      <w:r>
        <w:rPr/>
        <w:t>сеча.</w:t>
      </w:r>
      <w:r>
        <w:rPr>
          <w:spacing w:val="-13"/>
        </w:rPr>
        <w:t> </w:t>
      </w:r>
      <w:r>
        <w:rPr/>
        <w:t>Но</w:t>
      </w:r>
      <w:r>
        <w:rPr>
          <w:spacing w:val="-13"/>
        </w:rPr>
        <w:t> </w:t>
      </w:r>
      <w:r>
        <w:rPr/>
        <w:t>защитники</w:t>
      </w:r>
      <w:r>
        <w:rPr>
          <w:spacing w:val="-13"/>
        </w:rPr>
        <w:t> </w:t>
      </w:r>
      <w:r>
        <w:rPr/>
        <w:t>устояли,</w:t>
      </w:r>
      <w:r>
        <w:rPr>
          <w:spacing w:val="-13"/>
        </w:rPr>
        <w:t> </w:t>
      </w:r>
      <w:r>
        <w:rPr/>
        <w:t>дождались</w:t>
      </w:r>
      <w:r>
        <w:rPr>
          <w:spacing w:val="-13"/>
        </w:rPr>
        <w:t> </w:t>
      </w:r>
      <w:r>
        <w:rPr/>
        <w:t>подхода резервов и отбросили неприятеля.</w:t>
      </w:r>
    </w:p>
    <w:p>
      <w:pPr>
        <w:pStyle w:val="BodyText"/>
        <w:spacing w:line="218" w:lineRule="auto"/>
        <w:ind w:left="793" w:right="791" w:firstLine="340"/>
        <w:jc w:val="both"/>
      </w:pPr>
      <w:r>
        <w:rPr/>
        <w:pict>
          <v:group style="position:absolute;margin-left:.0pt;margin-top:104.126892pt;width:459.25pt;height:87.85pt;mso-position-horizontal-relative:page;mso-position-vertical-relative:paragraph;z-index:15876608" id="docshapegroup1643" coordorigin="0,2083" coordsize="9185,1757">
            <v:rect style="position:absolute;left:0;top:2082;width:9185;height:1757" id="docshape1644" filled="true" fillcolor="#000000" stroked="false">
              <v:fill opacity="32768f" type="solid"/>
            </v:rect>
            <v:rect style="position:absolute;left:28;top:2145;width:9156;height:1633" id="docshape1645" filled="true" fillcolor="#e6e7e8" stroked="false">
              <v:fill type="solid"/>
            </v:rect>
            <v:rect style="position:absolute;left:822;top:2145;width:908;height:397" id="docshape1646" filled="true" fillcolor="#db413f" stroked="false">
              <v:fill type="solid"/>
            </v:rect>
            <v:shape style="position:absolute;left:0;top:2082;width:9185;height:1757" type="#_x0000_t202" id="docshape1647" filled="false" stroked="false">
              <v:textbox inset="0,0,0,0">
                <w:txbxContent>
                  <w:p>
                    <w:pPr>
                      <w:spacing w:before="159"/>
                      <w:ind w:left="2012" w:right="0" w:firstLine="0"/>
                      <w:jc w:val="left"/>
                      <w:rPr>
                        <w:rFonts w:ascii="Book Antiqua" w:hAnsi="Book Antiqua"/>
                        <w:b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sz w:val="19"/>
                      </w:rPr>
                      <w:t>Из</w:t>
                    </w:r>
                    <w:r>
                      <w:rPr>
                        <w:rFonts w:ascii="Book Antiqua" w:hAnsi="Book Antiqua"/>
                        <w:b/>
                        <w:spacing w:val="5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работы</w:t>
                    </w:r>
                    <w:r>
                      <w:rPr>
                        <w:rFonts w:ascii="Book Antiqua" w:hAnsi="Book Antiqua"/>
                        <w:b/>
                        <w:spacing w:val="56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историка</w:t>
                    </w:r>
                    <w:r>
                      <w:rPr>
                        <w:rFonts w:ascii="Book Antiqua" w:hAnsi="Book Antiqua"/>
                        <w:b/>
                        <w:spacing w:val="5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С.</w:t>
                    </w:r>
                    <w:r>
                      <w:rPr>
                        <w:rFonts w:ascii="Book Antiqua" w:hAnsi="Book Antiqua"/>
                        <w:b/>
                        <w:spacing w:val="36"/>
                        <w:sz w:val="19"/>
                      </w:rPr>
                      <w:t> 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Платонова</w:t>
                    </w:r>
                    <w:r>
                      <w:rPr>
                        <w:rFonts w:ascii="Book Antiqua" w:hAnsi="Book Antiqua"/>
                        <w:b/>
                        <w:spacing w:val="5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«Очерки</w:t>
                    </w:r>
                    <w:r>
                      <w:rPr>
                        <w:rFonts w:ascii="Book Antiqua" w:hAnsi="Book Antiqua"/>
                        <w:b/>
                        <w:spacing w:val="56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по</w:t>
                    </w:r>
                    <w:r>
                      <w:rPr>
                        <w:rFonts w:ascii="Book Antiqua" w:hAnsi="Book Antiqua"/>
                        <w:b/>
                        <w:spacing w:val="5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z w:val="19"/>
                      </w:rPr>
                      <w:t>истории</w:t>
                    </w:r>
                    <w:r>
                      <w:rPr>
                        <w:rFonts w:ascii="Book Antiqua" w:hAnsi="Book Antiqua"/>
                        <w:b/>
                        <w:spacing w:val="56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pacing w:val="-2"/>
                        <w:sz w:val="19"/>
                      </w:rPr>
                      <w:t>Смуты</w:t>
                    </w:r>
                  </w:p>
                </w:txbxContent>
              </v:textbox>
              <w10:wrap type="none"/>
            </v:shape>
            <v:shape style="position:absolute;left:28;top:2542;width:9156;height:1298" type="#_x0000_t202" id="docshape1648" filled="true" fillcolor="#e6e7e8" stroked="false">
              <v:textbox inset="0,0,0,0">
                <w:txbxContent>
                  <w:p>
                    <w:pPr>
                      <w:spacing w:line="139" w:lineRule="exact" w:before="0"/>
                      <w:ind w:left="1984" w:right="0" w:firstLine="0"/>
                      <w:jc w:val="left"/>
                      <w:rPr>
                        <w:rFonts w:ascii="Book Antiqua" w:hAnsi="Book Antiqua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60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Московском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2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государстве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2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XVI–XVII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2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-4"/>
                        <w:w w:val="105"/>
                        <w:sz w:val="19"/>
                      </w:rPr>
                      <w:t>вв.»</w:t>
                    </w:r>
                  </w:p>
                  <w:p>
                    <w:pPr>
                      <w:spacing w:line="220" w:lineRule="auto" w:before="44"/>
                      <w:ind w:left="765" w:right="791" w:firstLine="34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w w:val="95"/>
                        <w:sz w:val="19"/>
                      </w:rPr>
                      <w:t>Смута произошла не случайно, а была обнаружением и развитием давней болез- ни, которой прежде страдала Русь. Эта болезнь окончилась выздоровлением государ- </w:t>
                    </w:r>
                    <w:r>
                      <w:rPr>
                        <w:color w:val="000000"/>
                        <w:sz w:val="19"/>
                      </w:rPr>
                      <w:t>ственного организма.</w:t>
                    </w:r>
                  </w:p>
                  <w:p>
                    <w:pPr>
                      <w:spacing w:before="95"/>
                      <w:ind w:left="765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А</w:t>
                    </w:r>
                    <w:r>
                      <w:rPr>
                        <w:rFonts w:ascii="Times New Roman" w:hAnsi="Times New Roman"/>
                        <w:color w:val="DB413F"/>
                        <w:spacing w:val="7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Согласны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ли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вы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мнением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историка?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Ответ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подтвердите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95"/>
                        <w:sz w:val="19"/>
                      </w:rPr>
                      <w:t>фактами.</w:t>
                    </w:r>
                  </w:p>
                </w:txbxContent>
              </v:textbox>
              <v:fill type="solid"/>
              <w10:wrap type="none"/>
            </v:shape>
            <v:shape style="position:absolute;left:822;top:2346;width:908;height:196" type="#_x0000_t202" id="docshape1649" filled="true" fillcolor="#db413f" stroked="false">
              <v:textbox inset="0,0,0,0">
                <w:txbxContent>
                  <w:p>
                    <w:pPr>
                      <w:spacing w:line="196" w:lineRule="exact" w:before="0"/>
                      <w:ind w:left="132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ЗРЕНИЯ</w:t>
                    </w:r>
                  </w:p>
                </w:txbxContent>
              </v:textbox>
              <v:fill type="solid"/>
              <w10:wrap type="none"/>
            </v:shape>
            <v:shape style="position:absolute;left:822;top:2113;width:908;height:233" type="#_x0000_t202" id="docshape1650" filled="true" fillcolor="#db413f" stroked="false">
              <v:textbox inset="0,0,0,0">
                <w:txbxContent>
                  <w:p>
                    <w:pPr>
                      <w:spacing w:line="218" w:lineRule="exact" w:before="14"/>
                      <w:ind w:left="193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ТОЧКА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Королевич Владислав отошёл к Троице-Сергиеву монастырю, предпринял попытку</w:t>
      </w:r>
      <w:r>
        <w:rPr>
          <w:spacing w:val="-5"/>
        </w:rPr>
        <w:t> </w:t>
      </w:r>
      <w:r>
        <w:rPr/>
        <w:t>взять</w:t>
      </w:r>
      <w:r>
        <w:rPr>
          <w:spacing w:val="-5"/>
        </w:rPr>
        <w:t> </w:t>
      </w:r>
      <w:r>
        <w:rPr/>
        <w:t>святую</w:t>
      </w:r>
      <w:r>
        <w:rPr>
          <w:spacing w:val="-5"/>
        </w:rPr>
        <w:t> </w:t>
      </w:r>
      <w:r>
        <w:rPr/>
        <w:t>обитель,</w:t>
      </w:r>
      <w:r>
        <w:rPr>
          <w:spacing w:val="-5"/>
        </w:rPr>
        <w:t> </w:t>
      </w:r>
      <w:r>
        <w:rPr/>
        <w:t>но</w:t>
      </w:r>
      <w:r>
        <w:rPr>
          <w:spacing w:val="-5"/>
        </w:rPr>
        <w:t> </w:t>
      </w:r>
      <w:r>
        <w:rPr/>
        <w:t>был</w:t>
      </w:r>
      <w:r>
        <w:rPr>
          <w:spacing w:val="-5"/>
        </w:rPr>
        <w:t> </w:t>
      </w:r>
      <w:r>
        <w:rPr/>
        <w:t>отражён</w:t>
      </w:r>
      <w:r>
        <w:rPr>
          <w:spacing w:val="-5"/>
        </w:rPr>
        <w:t> </w:t>
      </w:r>
      <w:r>
        <w:rPr/>
        <w:t>артиллерийским</w:t>
      </w:r>
      <w:r>
        <w:rPr>
          <w:spacing w:val="-5"/>
        </w:rPr>
        <w:t> </w:t>
      </w:r>
      <w:r>
        <w:rPr/>
        <w:t>огнём.</w:t>
      </w:r>
      <w:r>
        <w:rPr>
          <w:spacing w:val="-5"/>
        </w:rPr>
        <w:t> </w:t>
      </w:r>
      <w:r>
        <w:rPr/>
        <w:t>Насту- </w:t>
      </w:r>
      <w:r>
        <w:rPr>
          <w:spacing w:val="-2"/>
        </w:rPr>
        <w:t>пательный</w:t>
      </w:r>
      <w:r>
        <w:rPr>
          <w:spacing w:val="-10"/>
        </w:rPr>
        <w:t> </w:t>
      </w:r>
      <w:r>
        <w:rPr>
          <w:spacing w:val="-2"/>
        </w:rPr>
        <w:t>порыв</w:t>
      </w:r>
      <w:r>
        <w:rPr>
          <w:spacing w:val="-10"/>
        </w:rPr>
        <w:t> </w:t>
      </w:r>
      <w:r>
        <w:rPr>
          <w:spacing w:val="-2"/>
        </w:rPr>
        <w:t>неприятеля</w:t>
      </w:r>
      <w:r>
        <w:rPr>
          <w:spacing w:val="-10"/>
        </w:rPr>
        <w:t> </w:t>
      </w:r>
      <w:r>
        <w:rPr>
          <w:spacing w:val="-2"/>
        </w:rPr>
        <w:t>окончательно</w:t>
      </w:r>
      <w:r>
        <w:rPr>
          <w:spacing w:val="-10"/>
        </w:rPr>
        <w:t> </w:t>
      </w:r>
      <w:r>
        <w:rPr>
          <w:spacing w:val="-2"/>
        </w:rPr>
        <w:t>иссяк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вместе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деньгами</w:t>
      </w:r>
      <w:r>
        <w:rPr>
          <w:spacing w:val="-10"/>
        </w:rPr>
        <w:t> </w:t>
      </w:r>
      <w:r>
        <w:rPr>
          <w:spacing w:val="-2"/>
        </w:rPr>
        <w:t>для</w:t>
      </w:r>
      <w:r>
        <w:rPr>
          <w:spacing w:val="-10"/>
        </w:rPr>
        <w:t> </w:t>
      </w:r>
      <w:r>
        <w:rPr>
          <w:spacing w:val="-2"/>
        </w:rPr>
        <w:t>вой- </w:t>
      </w:r>
      <w:r>
        <w:rPr/>
        <w:t>ска. В декабре </w:t>
      </w:r>
      <w:r>
        <w:rPr>
          <w:rFonts w:ascii="Book Antiqua" w:hAnsi="Book Antiqua"/>
          <w:b/>
        </w:rPr>
        <w:t>1618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 </w:t>
      </w:r>
      <w:r>
        <w:rPr/>
        <w:t>в селе Деулино близ Троице-Сергиевой лавры было заключено</w:t>
      </w:r>
      <w:r>
        <w:rPr>
          <w:spacing w:val="-7"/>
        </w:rPr>
        <w:t> </w:t>
      </w:r>
      <w:r>
        <w:rPr/>
        <w:t>перемирие</w:t>
      </w:r>
      <w:r>
        <w:rPr>
          <w:spacing w:val="-7"/>
        </w:rPr>
        <w:t> </w:t>
      </w:r>
      <w:r>
        <w:rPr/>
        <w:t>сроком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14,5</w:t>
      </w:r>
      <w:r>
        <w:rPr>
          <w:spacing w:val="-7"/>
        </w:rPr>
        <w:t> </w:t>
      </w:r>
      <w:r>
        <w:rPr/>
        <w:t>лет.</w:t>
      </w:r>
      <w:r>
        <w:rPr>
          <w:spacing w:val="-7"/>
        </w:rPr>
        <w:t> </w:t>
      </w:r>
      <w:r>
        <w:rPr/>
        <w:t>Поляки</w:t>
      </w:r>
      <w:r>
        <w:rPr>
          <w:spacing w:val="-7"/>
        </w:rPr>
        <w:t> </w:t>
      </w:r>
      <w:r>
        <w:rPr/>
        <w:t>уходили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/>
        <w:t>России,</w:t>
      </w:r>
      <w:r>
        <w:rPr>
          <w:spacing w:val="-7"/>
        </w:rPr>
        <w:t> </w:t>
      </w:r>
      <w:r>
        <w:rPr/>
        <w:t>оставляя за собой оккупированные смоленские и северские земли. Открытым остался династический</w:t>
      </w:r>
      <w:r>
        <w:rPr>
          <w:spacing w:val="-10"/>
        </w:rPr>
        <w:t> </w:t>
      </w:r>
      <w:r>
        <w:rPr/>
        <w:t>вопрос:</w:t>
      </w:r>
      <w:r>
        <w:rPr>
          <w:spacing w:val="-10"/>
        </w:rPr>
        <w:t> </w:t>
      </w:r>
      <w:r>
        <w:rPr/>
        <w:t>Владислав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отказывался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своих</w:t>
      </w:r>
      <w:r>
        <w:rPr>
          <w:spacing w:val="-10"/>
        </w:rPr>
        <w:t> </w:t>
      </w:r>
      <w:r>
        <w:rPr/>
        <w:t>прав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московский </w:t>
      </w:r>
      <w:r>
        <w:rPr>
          <w:spacing w:val="-4"/>
        </w:rPr>
        <w:t>престол. Деулинское перемирие завершило русско-польскую войну 1609–1618 гг. </w:t>
      </w:r>
      <w:r>
        <w:rPr/>
        <w:t>Но главное, оно завершило Смуту, открыв новую страницу в истории России.</w:t>
      </w:r>
    </w:p>
    <w:p>
      <w:pPr>
        <w:spacing w:after="0" w:line="218" w:lineRule="auto"/>
        <w:jc w:val="both"/>
        <w:sectPr>
          <w:pgSz w:w="9190" w:h="12020"/>
          <w:pgMar w:header="0" w:footer="0" w:top="740" w:bottom="0" w:left="0" w:right="0"/>
        </w:sectPr>
      </w:pPr>
    </w:p>
    <w:p>
      <w:pPr>
        <w:pStyle w:val="BodyText"/>
        <w:spacing w:before="5"/>
        <w:rPr>
          <w:sz w:val="11"/>
        </w:rPr>
      </w:pP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13" w:lineRule="auto" w:before="111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Каково было положение Михаила Романова на троне в начале его правления? Почему</w:t>
      </w:r>
      <w:r>
        <w:rPr>
          <w:spacing w:val="-1"/>
          <w:sz w:val="19"/>
        </w:rPr>
        <w:t> </w:t>
      </w:r>
      <w:r>
        <w:rPr>
          <w:sz w:val="19"/>
        </w:rPr>
        <w:t>народные</w:t>
      </w:r>
      <w:r>
        <w:rPr>
          <w:spacing w:val="-1"/>
          <w:sz w:val="19"/>
        </w:rPr>
        <w:t> </w:t>
      </w:r>
      <w:r>
        <w:rPr>
          <w:sz w:val="19"/>
        </w:rPr>
        <w:t>волнения</w:t>
      </w:r>
      <w:r>
        <w:rPr>
          <w:spacing w:val="-1"/>
          <w:sz w:val="19"/>
        </w:rPr>
        <w:t> </w:t>
      </w:r>
      <w:r>
        <w:rPr>
          <w:sz w:val="19"/>
        </w:rPr>
        <w:t>не</w:t>
      </w:r>
      <w:r>
        <w:rPr>
          <w:spacing w:val="-1"/>
          <w:sz w:val="19"/>
        </w:rPr>
        <w:t> </w:t>
      </w:r>
      <w:r>
        <w:rPr>
          <w:sz w:val="19"/>
        </w:rPr>
        <w:t>утихли</w:t>
      </w:r>
      <w:r>
        <w:rPr>
          <w:spacing w:val="-1"/>
          <w:sz w:val="19"/>
        </w:rPr>
        <w:t> </w:t>
      </w:r>
      <w:r>
        <w:rPr>
          <w:sz w:val="19"/>
        </w:rPr>
        <w:t>сразу</w:t>
      </w:r>
      <w:r>
        <w:rPr>
          <w:spacing w:val="-1"/>
          <w:sz w:val="19"/>
        </w:rPr>
        <w:t> </w:t>
      </w:r>
      <w:r>
        <w:rPr>
          <w:sz w:val="19"/>
        </w:rPr>
        <w:t>после</w:t>
      </w:r>
      <w:r>
        <w:rPr>
          <w:spacing w:val="-1"/>
          <w:sz w:val="19"/>
        </w:rPr>
        <w:t> </w:t>
      </w:r>
      <w:r>
        <w:rPr>
          <w:sz w:val="19"/>
        </w:rPr>
        <w:t>избрания</w:t>
      </w:r>
      <w:r>
        <w:rPr>
          <w:spacing w:val="-1"/>
          <w:sz w:val="19"/>
        </w:rPr>
        <w:t> </w:t>
      </w:r>
      <w:r>
        <w:rPr>
          <w:sz w:val="19"/>
        </w:rPr>
        <w:t>нового</w:t>
      </w:r>
      <w:r>
        <w:rPr>
          <w:spacing w:val="-1"/>
          <w:sz w:val="19"/>
        </w:rPr>
        <w:t> </w:t>
      </w:r>
      <w:r>
        <w:rPr>
          <w:sz w:val="19"/>
        </w:rPr>
        <w:t>царя?</w:t>
      </w:r>
      <w:r>
        <w:rPr>
          <w:spacing w:val="-1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5"/>
          <w:sz w:val="19"/>
        </w:rPr>
        <w:t> </w:t>
      </w:r>
      <w:r>
        <w:rPr>
          <w:sz w:val="19"/>
        </w:rPr>
        <w:t>Оха- </w:t>
      </w:r>
      <w:r>
        <w:rPr>
          <w:spacing w:val="-2"/>
          <w:sz w:val="19"/>
        </w:rPr>
        <w:t>рактеризуйте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условия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Столбовского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мира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Деулинского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перемирия.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Почему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Россия </w:t>
      </w:r>
      <w:r>
        <w:rPr>
          <w:sz w:val="19"/>
        </w:rPr>
        <w:t>пошла на территориальные уступки Швеции и Польше?</w:t>
      </w:r>
    </w:p>
    <w:p>
      <w:pPr>
        <w:pStyle w:val="BodyText"/>
        <w:spacing w:before="9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/>
        <w:pict>
          <v:group style="position:absolute;margin-left:0pt;margin-top:64.872566pt;width:419.55pt;height:397.05pt;mso-position-horizontal-relative:page;mso-position-vertical-relative:paragraph;z-index:-21845504" id="docshapegroup1651" coordorigin="0,1297" coordsize="8391,7941">
            <v:rect style="position:absolute;left:0;top:1312;width:8391;height:7926" id="docshape1652" filled="true" fillcolor="#f7ded5" stroked="false">
              <v:fill type="solid"/>
            </v:rect>
            <v:shape style="position:absolute;left:0;top:1297;width:3007;height:3443" id="docshape1653" coordorigin="0,1297" coordsize="3007,3443" path="m3006,1616l2740,1616,2740,1297,0,1297,0,1650,731,1650,731,4740,3006,4740,3006,1616xe" filled="true" fillcolor="#000000" stroked="false">
              <v:path arrowok="t"/>
              <v:fill opacity="32768f" type="solid"/>
            </v:shape>
            <v:shape style="position:absolute;left:803;top:1688;width:2135;height:2985" type="#_x0000_t75" id="docshape1654" stroked="false">
              <v:imagedata r:id="rId314" o:title=""/>
            </v:shape>
            <v:rect style="position:absolute;left:803;top:1688;width:2135;height:2985" id="docshape1655" filled="false" stroked="true" strokeweight="1pt" strokecolor="#ffffff">
              <v:stroke dashstyle="solid"/>
            </v:rect>
            <v:rect style="position:absolute;left:731;top:4612;width:2261;height:1620" id="docshape1656" filled="true" fillcolor="#000000" stroked="false">
              <v:fill opacity="32768f" type="solid"/>
            </v:rect>
            <w10:wrap type="none"/>
          </v:group>
        </w:pic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Герои Смуты. </w:t>
      </w:r>
      <w:r>
        <w:rPr>
          <w:color w:val="000000"/>
        </w:rPr>
        <w:t>В исторической памяти имена Минина и Пожарского нераз- рывно связаны между собой. Объединило их общее дело — создание ополче- ния и освобождение Москвы. Второй после памятника Суворову в Петербурге гражданский</w:t>
      </w:r>
      <w:r>
        <w:rPr>
          <w:color w:val="000000"/>
          <w:spacing w:val="-12"/>
        </w:rPr>
        <w:t> </w:t>
      </w:r>
      <w:r>
        <w:rPr>
          <w:color w:val="000000"/>
        </w:rPr>
        <w:t>памятник</w:t>
      </w:r>
      <w:r>
        <w:rPr>
          <w:color w:val="000000"/>
          <w:spacing w:val="-12"/>
        </w:rPr>
        <w:t> </w:t>
      </w:r>
      <w:r>
        <w:rPr>
          <w:color w:val="000000"/>
        </w:rPr>
        <w:t>в</w:t>
      </w:r>
      <w:r>
        <w:rPr>
          <w:color w:val="000000"/>
          <w:spacing w:val="-12"/>
        </w:rPr>
        <w:t> </w:t>
      </w:r>
      <w:r>
        <w:rPr>
          <w:color w:val="000000"/>
        </w:rPr>
        <w:t>России</w:t>
      </w:r>
      <w:r>
        <w:rPr>
          <w:color w:val="000000"/>
          <w:spacing w:val="-12"/>
        </w:rPr>
        <w:t> </w:t>
      </w:r>
      <w:r>
        <w:rPr>
          <w:color w:val="000000"/>
        </w:rPr>
        <w:t>на</w:t>
      </w:r>
      <w:r>
        <w:rPr>
          <w:color w:val="000000"/>
          <w:spacing w:val="-12"/>
        </w:rPr>
        <w:t> </w:t>
      </w:r>
      <w:r>
        <w:rPr>
          <w:color w:val="000000"/>
        </w:rPr>
        <w:t>Красной</w:t>
      </w:r>
      <w:r>
        <w:rPr>
          <w:color w:val="000000"/>
          <w:spacing w:val="-12"/>
        </w:rPr>
        <w:t> </w:t>
      </w:r>
      <w:r>
        <w:rPr>
          <w:color w:val="000000"/>
        </w:rPr>
        <w:t>площади</w:t>
      </w:r>
      <w:r>
        <w:rPr>
          <w:color w:val="000000"/>
          <w:spacing w:val="-12"/>
        </w:rPr>
        <w:t> </w:t>
      </w:r>
      <w:r>
        <w:rPr>
          <w:color w:val="000000"/>
        </w:rPr>
        <w:t>имеет</w:t>
      </w:r>
      <w:r>
        <w:rPr>
          <w:color w:val="000000"/>
          <w:spacing w:val="-12"/>
        </w:rPr>
        <w:t> </w:t>
      </w:r>
      <w:r>
        <w:rPr>
          <w:color w:val="000000"/>
        </w:rPr>
        <w:t>надпись</w:t>
      </w:r>
      <w:r>
        <w:rPr>
          <w:color w:val="000000"/>
          <w:spacing w:val="-12"/>
        </w:rPr>
        <w:t> </w:t>
      </w:r>
      <w:r>
        <w:rPr>
          <w:color w:val="000000"/>
        </w:rPr>
        <w:t>на</w:t>
      </w:r>
      <w:r>
        <w:rPr>
          <w:color w:val="000000"/>
          <w:spacing w:val="-12"/>
        </w:rPr>
        <w:t> </w:t>
      </w:r>
      <w:r>
        <w:rPr>
          <w:color w:val="000000"/>
        </w:rPr>
        <w:t>пьеде- стале: «Гражданину Минину и князю Пожарскому благодарная Россия».</w:t>
      </w:r>
    </w:p>
    <w:p>
      <w:pPr>
        <w:pStyle w:val="BodyText"/>
        <w:spacing w:before="1"/>
        <w:rPr>
          <w:sz w:val="14"/>
        </w:rPr>
      </w:pPr>
      <w:r>
        <w:rPr/>
        <w:pict>
          <v:shape style="position:absolute;margin-left:0pt;margin-top:9.665039pt;width:132.3pt;height:11.35pt;mso-position-horizontal-relative:page;mso-position-vertical-relative:paragraph;z-index:-15579648;mso-wrap-distance-left:0;mso-wrap-distance-right:0" type="#_x0000_t202" id="docshape1657" filled="true" fillcolor="#db413f" stroked="false">
            <v:textbox inset="0,0,0,0">
              <w:txbxContent>
                <w:p>
                  <w:pPr>
                    <w:spacing w:line="220" w:lineRule="exact" w:before="0"/>
                    <w:ind w:left="528" w:right="0" w:firstLine="0"/>
                    <w:jc w:val="left"/>
                    <w:rPr>
                      <w:rFonts w:ascii="Trebuchet MS" w:hAnsi="Trebuchet MS"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color w:val="FFFFFF"/>
                      <w:spacing w:val="-2"/>
                      <w:w w:val="90"/>
                      <w:sz w:val="19"/>
                    </w:rPr>
                    <w:t>ИСТОРИЧЕСКИЙ</w:t>
                  </w:r>
                  <w:r>
                    <w:rPr>
                      <w:rFonts w:ascii="Trebuchet MS" w:hAnsi="Trebuchet MS"/>
                      <w:color w:val="FFFFFF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color w:val="FFFFFF"/>
                      <w:spacing w:val="-2"/>
                      <w:sz w:val="19"/>
                    </w:rPr>
                    <w:t>ПОРТРЕТ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before="0"/>
        <w:ind w:left="5131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0"/>
          <w:sz w:val="19"/>
        </w:rPr>
        <w:t>Кузьма</w:t>
      </w:r>
      <w:r>
        <w:rPr>
          <w:rFonts w:ascii="Calibri" w:hAnsi="Calibri"/>
          <w:b/>
          <w:spacing w:val="7"/>
          <w:w w:val="110"/>
          <w:sz w:val="19"/>
        </w:rPr>
        <w:t> </w:t>
      </w:r>
      <w:r>
        <w:rPr>
          <w:rFonts w:ascii="Calibri" w:hAnsi="Calibri"/>
          <w:b/>
          <w:spacing w:val="-2"/>
          <w:w w:val="110"/>
          <w:sz w:val="19"/>
        </w:rPr>
        <w:t>Минин</w:t>
      </w:r>
    </w:p>
    <w:p>
      <w:pPr>
        <w:spacing w:line="220" w:lineRule="auto" w:before="6"/>
        <w:ind w:left="3231" w:right="96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Мы мало что знаем о жизни Кузьмы Минина. </w:t>
      </w:r>
      <w:r>
        <w:rPr>
          <w:rFonts w:ascii="Tahoma" w:hAnsi="Tahoma"/>
          <w:sz w:val="19"/>
        </w:rPr>
        <w:t>«Виноват» социальный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статус,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требовавший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фиксации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всех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жиз- </w:t>
      </w:r>
      <w:r>
        <w:rPr>
          <w:rFonts w:ascii="Tahoma" w:hAnsi="Tahoma"/>
          <w:w w:val="95"/>
          <w:sz w:val="19"/>
        </w:rPr>
        <w:t>ненных перипетий посадского человека. Неизвестен даже </w:t>
      </w:r>
      <w:r>
        <w:rPr>
          <w:rFonts w:ascii="Tahoma" w:hAnsi="Tahoma"/>
          <w:sz w:val="19"/>
        </w:rPr>
        <w:t>год его рождения. Отец Кузьмы — Мина дал сыну своё </w:t>
      </w:r>
      <w:r>
        <w:rPr>
          <w:rFonts w:ascii="Tahoma" w:hAnsi="Tahoma"/>
          <w:w w:val="95"/>
          <w:sz w:val="19"/>
        </w:rPr>
        <w:t>отчество, которое для незнатных людей служило заменой </w:t>
      </w:r>
      <w:r>
        <w:rPr>
          <w:rFonts w:ascii="Tahoma" w:hAnsi="Tahoma"/>
          <w:spacing w:val="-2"/>
          <w:sz w:val="19"/>
        </w:rPr>
        <w:t>фамилии.</w:t>
      </w:r>
    </w:p>
    <w:p>
      <w:pPr>
        <w:spacing w:line="220" w:lineRule="auto" w:before="0"/>
        <w:ind w:left="3231" w:right="961" w:firstLine="0"/>
        <w:jc w:val="both"/>
        <w:rPr>
          <w:rFonts w:ascii="Tahoma" w:hAnsi="Tahoma"/>
          <w:sz w:val="19"/>
        </w:rPr>
      </w:pPr>
      <w:r>
        <w:rPr/>
        <w:pict>
          <v:shape style="position:absolute;margin-left:39.685001pt;margin-top:81.891167pt;width:106.9pt;height:74.7pt;mso-position-horizontal-relative:page;mso-position-vertical-relative:paragraph;z-index:15879168" type="#_x0000_t202" id="docshape1658" filled="true" fillcolor="#ffffff" stroked="false">
            <v:textbox inset="0,0,0,0">
              <w:txbxContent>
                <w:p>
                  <w:pPr>
                    <w:spacing w:line="218" w:lineRule="auto" w:before="161"/>
                    <w:ind w:left="113" w:right="127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Памятник Кузьме Минину и Дмитрию Пожарскому на Красной площади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в Москве.</w:t>
                  </w:r>
                  <w:r>
                    <w:rPr>
                      <w:rFonts w:ascii="Calibri" w:hAnsi="Calibri"/>
                      <w:b/>
                      <w:color w:val="000000"/>
                      <w:spacing w:val="-8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Скульптор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 И. Мартос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ahoma" w:hAnsi="Tahoma"/>
          <w:sz w:val="19"/>
        </w:rPr>
        <w:t>Михаил Романов не забыл о заслугах «выборного </w:t>
      </w:r>
      <w:r>
        <w:rPr>
          <w:rFonts w:ascii="Tahoma" w:hAnsi="Tahoma"/>
          <w:sz w:val="19"/>
        </w:rPr>
        <w:t>всей </w:t>
      </w:r>
      <w:r>
        <w:rPr>
          <w:rFonts w:ascii="Tahoma" w:hAnsi="Tahoma"/>
          <w:spacing w:val="-2"/>
          <w:sz w:val="19"/>
        </w:rPr>
        <w:t>земли».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Статус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Минина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1613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г.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кардинально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изменился. </w:t>
      </w:r>
      <w:r>
        <w:rPr>
          <w:rFonts w:ascii="Tahoma" w:hAnsi="Tahoma"/>
          <w:w w:val="95"/>
          <w:sz w:val="19"/>
        </w:rPr>
        <w:t>Он был пожалован в думные дворяне. Поляки иронизиро- </w:t>
      </w:r>
      <w:r>
        <w:rPr>
          <w:rFonts w:ascii="Tahoma" w:hAnsi="Tahoma"/>
          <w:sz w:val="19"/>
        </w:rPr>
        <w:t>вали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поводу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такого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взлёта: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«Да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теперь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у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вас…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Кузьма Минин,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мясник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Нижнего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Новгорода,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казначей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боль- </w:t>
      </w:r>
      <w:r>
        <w:rPr>
          <w:rFonts w:ascii="Tahoma" w:hAnsi="Tahoma"/>
          <w:w w:val="95"/>
          <w:sz w:val="19"/>
        </w:rPr>
        <w:t>шой правитель, всеми вами владеет». Злословили они на- </w:t>
      </w:r>
      <w:r>
        <w:rPr>
          <w:rFonts w:ascii="Tahoma" w:hAnsi="Tahoma"/>
          <w:sz w:val="19"/>
        </w:rPr>
        <w:t>прасно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«нижегородский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мясник»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обладал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подлинным талантом государственного мужа.</w:t>
      </w:r>
    </w:p>
    <w:p>
      <w:pPr>
        <w:spacing w:before="149"/>
        <w:ind w:left="3819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0"/>
          <w:sz w:val="19"/>
        </w:rPr>
        <w:t>Князь</w:t>
      </w:r>
      <w:r>
        <w:rPr>
          <w:rFonts w:ascii="Calibri" w:hAnsi="Calibri"/>
          <w:b/>
          <w:spacing w:val="23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Дмитрий</w:t>
      </w:r>
      <w:r>
        <w:rPr>
          <w:rFonts w:ascii="Calibri" w:hAnsi="Calibri"/>
          <w:b/>
          <w:spacing w:val="24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Михайлович</w:t>
      </w:r>
      <w:r>
        <w:rPr>
          <w:rFonts w:ascii="Calibri" w:hAnsi="Calibri"/>
          <w:b/>
          <w:spacing w:val="24"/>
          <w:w w:val="110"/>
          <w:sz w:val="19"/>
        </w:rPr>
        <w:t> </w:t>
      </w:r>
      <w:r>
        <w:rPr>
          <w:rFonts w:ascii="Calibri" w:hAnsi="Calibri"/>
          <w:b/>
          <w:spacing w:val="-2"/>
          <w:w w:val="110"/>
          <w:sz w:val="19"/>
        </w:rPr>
        <w:t>Пожарский</w:t>
      </w:r>
    </w:p>
    <w:p>
      <w:pPr>
        <w:spacing w:line="220" w:lineRule="auto" w:before="41"/>
        <w:ind w:left="3214" w:right="961" w:firstLine="0"/>
        <w:jc w:val="both"/>
        <w:rPr>
          <w:rFonts w:ascii="Tahoma" w:hAnsi="Tahoma"/>
          <w:sz w:val="19"/>
        </w:rPr>
      </w:pPr>
      <w:r>
        <w:rPr/>
        <w:pict>
          <v:rect style="position:absolute;margin-left:457.497986pt;margin-top:22.175676pt;width:1.715pt;height:107.279991pt;mso-position-horizontal-relative:page;mso-position-vertical-relative:paragraph;z-index:15878656" id="docshape1659" filled="true" fillcolor="#000000" stroked="false">
            <v:fill opacity="32768f" type="solid"/>
            <w10:wrap type="none"/>
          </v:rect>
        </w:pic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князе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Пожарском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(1578–1642)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знаем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много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больше. </w:t>
      </w:r>
      <w:r>
        <w:rPr>
          <w:rFonts w:ascii="Tahoma" w:hAnsi="Tahoma"/>
          <w:w w:val="95"/>
          <w:sz w:val="19"/>
        </w:rPr>
        <w:t>Он происходил из Рюриковичей. В 15-летнем возрасте, на- </w:t>
      </w:r>
      <w:r>
        <w:rPr>
          <w:rFonts w:ascii="Tahoma" w:hAnsi="Tahoma"/>
          <w:spacing w:val="-2"/>
          <w:sz w:val="19"/>
        </w:rPr>
        <w:t>чалась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служба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при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царском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дворе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звании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стряпчего. </w:t>
      </w:r>
      <w:r>
        <w:rPr>
          <w:rFonts w:ascii="Tahoma" w:hAnsi="Tahoma"/>
          <w:w w:val="95"/>
          <w:sz w:val="19"/>
        </w:rPr>
        <w:t>Чин невысокий — свидетельство того, что Пожарские при- надлежали к второстепенным аристократическим родам, </w:t>
      </w:r>
      <w:r>
        <w:rPr>
          <w:rFonts w:ascii="Tahoma" w:hAnsi="Tahoma"/>
          <w:w w:val="95"/>
          <w:sz w:val="19"/>
        </w:rPr>
        <w:t>и </w:t>
      </w:r>
      <w:r>
        <w:rPr>
          <w:rFonts w:ascii="Tahoma" w:hAnsi="Tahoma"/>
          <w:spacing w:val="-2"/>
          <w:sz w:val="19"/>
        </w:rPr>
        <w:t>молодому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князю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предстояло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pacing w:val="-2"/>
          <w:sz w:val="19"/>
        </w:rPr>
        <w:t>тянуть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до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конца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pacing w:val="-2"/>
          <w:sz w:val="19"/>
        </w:rPr>
        <w:t>жизни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4"/>
          <w:sz w:val="19"/>
        </w:rPr>
        <w:t>слу-</w:t>
      </w:r>
    </w:p>
    <w:p>
      <w:pPr>
        <w:spacing w:line="220" w:lineRule="auto" w:before="0"/>
        <w:ind w:left="963" w:right="962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жебную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лямку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при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неясных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перспективах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успех.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самого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начала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Пожарский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пока- зал,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что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присяга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для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него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не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пустой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звук.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Единожды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давши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её,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он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оставался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верен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ей до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конца.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таком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поведении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не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было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ничего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выдающегося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для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спокойных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времён,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но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Смуту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это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стало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редкостью.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Подобное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«крепкостояние»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выделило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молодого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князя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аристократического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окружения,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падкого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чины,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земли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и…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измены.</w:t>
      </w:r>
    </w:p>
    <w:p>
      <w:pPr>
        <w:spacing w:line="220" w:lineRule="auto" w:before="0"/>
        <w:ind w:left="963" w:right="96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Пожарский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до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последнего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оставался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верен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Годуновым.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1605–1606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гг.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состоял на службе у самозванца, считая его царём Дмитрием Ивановичем, и поднялся </w:t>
      </w:r>
      <w:r>
        <w:rPr>
          <w:rFonts w:ascii="Tahoma" w:hAnsi="Tahoma"/>
          <w:sz w:val="19"/>
        </w:rPr>
        <w:t>до чина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стольника.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При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царе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Василии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Шуйском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князь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отличился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ратном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поприще. Оказалось,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Пожарский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умелый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воин,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осмотрительный,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то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же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время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ре-</w:t>
      </w:r>
    </w:p>
    <w:p>
      <w:pPr>
        <w:spacing w:line="189" w:lineRule="exact" w:before="0"/>
        <w:ind w:left="96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шительный</w:t>
      </w:r>
      <w:r>
        <w:rPr>
          <w:rFonts w:ascii="Tahoma" w:hAnsi="Tahoma"/>
          <w:spacing w:val="2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25"/>
          <w:sz w:val="19"/>
        </w:rPr>
        <w:t> </w:t>
      </w:r>
      <w:r>
        <w:rPr>
          <w:rFonts w:ascii="Tahoma" w:hAnsi="Tahoma"/>
          <w:sz w:val="19"/>
        </w:rPr>
        <w:t>стойкий.</w:t>
      </w:r>
      <w:r>
        <w:rPr>
          <w:rFonts w:ascii="Tahoma" w:hAnsi="Tahoma"/>
          <w:spacing w:val="24"/>
          <w:sz w:val="19"/>
        </w:rPr>
        <w:t> </w:t>
      </w:r>
      <w:r>
        <w:rPr>
          <w:rFonts w:ascii="Tahoma" w:hAnsi="Tahoma"/>
          <w:sz w:val="19"/>
        </w:rPr>
        <w:t>Шуйский</w:t>
      </w:r>
      <w:r>
        <w:rPr>
          <w:rFonts w:ascii="Tahoma" w:hAnsi="Tahoma"/>
          <w:spacing w:val="25"/>
          <w:sz w:val="19"/>
        </w:rPr>
        <w:t> </w:t>
      </w:r>
      <w:r>
        <w:rPr>
          <w:rFonts w:ascii="Tahoma" w:hAnsi="Tahoma"/>
          <w:sz w:val="19"/>
        </w:rPr>
        <w:t>доверил</w:t>
      </w:r>
      <w:r>
        <w:rPr>
          <w:rFonts w:ascii="Tahoma" w:hAnsi="Tahoma"/>
          <w:spacing w:val="25"/>
          <w:sz w:val="19"/>
        </w:rPr>
        <w:t> </w:t>
      </w:r>
      <w:r>
        <w:rPr>
          <w:rFonts w:ascii="Tahoma" w:hAnsi="Tahoma"/>
          <w:sz w:val="19"/>
        </w:rPr>
        <w:t>ему</w:t>
      </w:r>
      <w:r>
        <w:rPr>
          <w:rFonts w:ascii="Tahoma" w:hAnsi="Tahoma"/>
          <w:spacing w:val="24"/>
          <w:sz w:val="19"/>
        </w:rPr>
        <w:t> </w:t>
      </w:r>
      <w:r>
        <w:rPr>
          <w:rFonts w:ascii="Tahoma" w:hAnsi="Tahoma"/>
          <w:sz w:val="19"/>
        </w:rPr>
        <w:t>воеводство</w:t>
      </w:r>
      <w:r>
        <w:rPr>
          <w:rFonts w:ascii="Tahoma" w:hAnsi="Tahoma"/>
          <w:spacing w:val="2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25"/>
          <w:sz w:val="19"/>
        </w:rPr>
        <w:t> </w:t>
      </w:r>
      <w:r>
        <w:rPr>
          <w:rFonts w:ascii="Tahoma" w:hAnsi="Tahoma"/>
          <w:sz w:val="19"/>
        </w:rPr>
        <w:t>Зарайске,</w:t>
      </w:r>
      <w:r>
        <w:rPr>
          <w:rFonts w:ascii="Tahoma" w:hAnsi="Tahoma"/>
          <w:spacing w:val="24"/>
          <w:sz w:val="19"/>
        </w:rPr>
        <w:t> </w:t>
      </w:r>
      <w:r>
        <w:rPr>
          <w:rFonts w:ascii="Tahoma" w:hAnsi="Tahoma"/>
          <w:spacing w:val="-2"/>
          <w:sz w:val="19"/>
        </w:rPr>
        <w:t>каменный</w:t>
      </w:r>
    </w:p>
    <w:p>
      <w:pPr>
        <w:spacing w:line="220" w:lineRule="auto" w:before="5"/>
        <w:ind w:left="963" w:right="96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кремль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которого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преграждал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путь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Москву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юга-востока.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И не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ошибся: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Пожар- </w:t>
      </w:r>
      <w:r>
        <w:rPr>
          <w:rFonts w:ascii="Tahoma" w:hAnsi="Tahoma"/>
          <w:w w:val="95"/>
          <w:sz w:val="19"/>
        </w:rPr>
        <w:t>ский не сдал города, удержав жителей от измены царю. Многие пытались его подку- </w:t>
      </w:r>
      <w:r>
        <w:rPr>
          <w:rFonts w:ascii="Tahoma" w:hAnsi="Tahoma"/>
          <w:sz w:val="19"/>
        </w:rPr>
        <w:t>пить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z w:val="19"/>
        </w:rPr>
        <w:t>безуспешно.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sz w:val="19"/>
        </w:rPr>
        <w:t>Он,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z w:val="19"/>
        </w:rPr>
        <w:t>сказано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z w:val="19"/>
        </w:rPr>
        <w:t>одной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sz w:val="19"/>
        </w:rPr>
        <w:t>грамоте,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z w:val="19"/>
        </w:rPr>
        <w:t>«на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sz w:val="19"/>
        </w:rPr>
        <w:t>воровскую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pacing w:val="-4"/>
          <w:sz w:val="19"/>
        </w:rPr>
        <w:t>пре-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4"/>
        <w:rPr>
          <w:rFonts w:ascii="Tahoma"/>
          <w:sz w:val="22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pict>
          <v:group style="position:absolute;margin-left:38.268002pt;margin-top:-192.907257pt;width:420.95pt;height:190.4pt;mso-position-horizontal-relative:page;mso-position-vertical-relative:paragraph;z-index:15880192" id="docshapegroup1660" coordorigin="765,-3858" coordsize="8419,3808">
            <v:rect style="position:absolute;left:765;top:-3859;width:8419;height:3808" id="docshape1661" filled="true" fillcolor="#f7ded5" stroked="false">
              <v:fill type="solid"/>
            </v:rect>
            <v:shape style="position:absolute;left:765;top:-3859;width:8419;height:3808" type="#_x0000_t202" id="docshape1662" filled="false" stroked="false">
              <v:textbox inset="0,0,0,0">
                <w:txbxContent>
                  <w:p>
                    <w:pPr>
                      <w:spacing w:line="220" w:lineRule="auto" w:before="125"/>
                      <w:ind w:left="198" w:right="955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z w:val="19"/>
                      </w:rPr>
                      <w:t>лесть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смуту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которую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не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покусился,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стоял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твёрдости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разума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своего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крепко и непоколебимо безо всякия шатости (шаткости)».</w:t>
                    </w:r>
                  </w:p>
                  <w:p>
                    <w:pPr>
                      <w:spacing w:line="220" w:lineRule="auto" w:before="0"/>
                      <w:ind w:left="198" w:right="955" w:firstLine="0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1611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г.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Пожарский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принял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участие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московском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восстании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против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поляков.</w:t>
                    </w:r>
                    <w:r>
                      <w:rPr>
                        <w:rFonts w:ascii="Tahoma" w:hAns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Его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двор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Сретенке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стал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одним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из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главных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очагов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сопротивления.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После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сожжения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Мо- сквы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израненного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князя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отвезли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родовую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вотчину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Мугреево.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Здесь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Дмитрия</w:t>
                    </w:r>
                    <w:r>
                      <w:rPr>
                        <w:rFonts w:ascii="Tahoma" w:hAnsi="Tahoma"/>
                        <w:spacing w:val="-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Михай- ловича нашли посланцы из Нижнего Новгорода с предложением возглавить земское </w:t>
                    </w:r>
                    <w:r>
                      <w:rPr>
                        <w:rFonts w:ascii="Tahoma" w:hAnsi="Tahoma"/>
                        <w:sz w:val="19"/>
                      </w:rPr>
                      <w:t>ополчение. Поначалу он отказывался, ссылаясь на болезнь и раны. Но Минин </w:t>
                    </w:r>
                    <w:r>
                      <w:rPr>
                        <w:rFonts w:ascii="Tahoma" w:hAnsi="Tahoma"/>
                        <w:sz w:val="19"/>
                      </w:rPr>
                      <w:t>не видел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иного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военного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предводителя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ополчения.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Он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сам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поехал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уговаривать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князя.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При первом Романове боярин Пожарский заседал в Думе, возглавлял приказы, уча- </w:t>
                    </w:r>
                    <w:r>
                      <w:rPr>
                        <w:rFonts w:ascii="Tahoma" w:hAnsi="Tahoma"/>
                        <w:sz w:val="19"/>
                      </w:rPr>
                      <w:t>ствовал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военных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кампаниях.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Князю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поручали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борьбу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самыми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опасными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против- никами,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справедливо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полагаясь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его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высокий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авторитет.</w:t>
                    </w:r>
                  </w:p>
                  <w:p>
                    <w:pPr>
                      <w:spacing w:line="220" w:lineRule="auto" w:before="0"/>
                      <w:ind w:left="198" w:right="961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z w:val="19"/>
                      </w:rPr>
                      <w:t>Он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был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любителем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икон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книг,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финансировал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строительство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церквей,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среди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кото- рых значится Казанский собор — храм-памятник Второму ополчению на Красной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площади.</w:t>
                    </w:r>
                  </w:p>
                  <w:p>
                    <w:pPr>
                      <w:spacing w:line="216" w:lineRule="auto" w:before="132"/>
                      <w:ind w:left="368" w:right="381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За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заслуги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К.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Минин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Д.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Пожарский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удостоились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памятника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Красной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пло- щади в Москве?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Важный</w:t>
      </w:r>
      <w:r>
        <w:rPr>
          <w:spacing w:val="26"/>
        </w:rPr>
        <w:t> </w:t>
      </w:r>
      <w:r>
        <w:rPr/>
        <w:t>вопрос:</w:t>
      </w:r>
      <w:r>
        <w:rPr>
          <w:spacing w:val="26"/>
        </w:rPr>
        <w:t> </w:t>
      </w:r>
      <w:r>
        <w:rPr/>
        <w:t>кто</w:t>
      </w:r>
      <w:r>
        <w:rPr>
          <w:spacing w:val="26"/>
        </w:rPr>
        <w:t> </w:t>
      </w:r>
      <w:r>
        <w:rPr/>
        <w:t>и</w:t>
      </w:r>
      <w:r>
        <w:rPr>
          <w:spacing w:val="26"/>
        </w:rPr>
        <w:t> </w:t>
      </w:r>
      <w:r>
        <w:rPr/>
        <w:t>какой</w:t>
      </w:r>
      <w:r>
        <w:rPr>
          <w:spacing w:val="26"/>
        </w:rPr>
        <w:t> </w:t>
      </w:r>
      <w:r>
        <w:rPr/>
        <w:t>вклад</w:t>
      </w:r>
      <w:r>
        <w:rPr>
          <w:spacing w:val="26"/>
        </w:rPr>
        <w:t> </w:t>
      </w:r>
      <w:r>
        <w:rPr/>
        <w:t>внёс</w:t>
      </w:r>
      <w:r>
        <w:rPr>
          <w:spacing w:val="26"/>
        </w:rPr>
        <w:t> </w:t>
      </w:r>
      <w:r>
        <w:rPr/>
        <w:t>в</w:t>
      </w:r>
      <w:r>
        <w:rPr>
          <w:spacing w:val="26"/>
        </w:rPr>
        <w:t> </w:t>
      </w:r>
      <w:r>
        <w:rPr/>
        <w:t>прекращение</w:t>
      </w:r>
      <w:r>
        <w:rPr>
          <w:spacing w:val="26"/>
        </w:rPr>
        <w:t> </w:t>
      </w:r>
      <w:r>
        <w:rPr/>
        <w:t>Смуты?</w:t>
      </w:r>
      <w:r>
        <w:rPr>
          <w:spacing w:val="26"/>
        </w:rPr>
        <w:t> </w:t>
      </w:r>
      <w:r>
        <w:rPr/>
        <w:t>Речь</w:t>
      </w:r>
      <w:r>
        <w:rPr>
          <w:spacing w:val="26"/>
        </w:rPr>
        <w:t> </w:t>
      </w:r>
      <w:r>
        <w:rPr/>
        <w:t>не о личностях, а о сословиях и институтах, вынесших на себе всю тяжесть лихо- летья.</w:t>
      </w:r>
      <w:r>
        <w:rPr>
          <w:spacing w:val="-9"/>
        </w:rPr>
        <w:t> </w:t>
      </w:r>
      <w:r>
        <w:rPr/>
        <w:t>Несомненно,</w:t>
      </w:r>
      <w:r>
        <w:rPr>
          <w:spacing w:val="-9"/>
        </w:rPr>
        <w:t> </w:t>
      </w:r>
      <w:r>
        <w:rPr/>
        <w:t>следует</w:t>
      </w:r>
      <w:r>
        <w:rPr>
          <w:spacing w:val="-9"/>
        </w:rPr>
        <w:t> </w:t>
      </w:r>
      <w:r>
        <w:rPr/>
        <w:t>подчеркнуть</w:t>
      </w:r>
      <w:r>
        <w:rPr>
          <w:spacing w:val="-9"/>
        </w:rPr>
        <w:t> </w:t>
      </w:r>
      <w:r>
        <w:rPr/>
        <w:t>роль</w:t>
      </w:r>
      <w:r>
        <w:rPr>
          <w:spacing w:val="-9"/>
        </w:rPr>
        <w:t> </w:t>
      </w:r>
      <w:r>
        <w:rPr/>
        <w:t>церкви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её</w:t>
      </w:r>
      <w:r>
        <w:rPr>
          <w:spacing w:val="-9"/>
        </w:rPr>
        <w:t> </w:t>
      </w:r>
      <w:r>
        <w:rPr/>
        <w:t>подвижников,</w:t>
      </w:r>
      <w:r>
        <w:rPr>
          <w:spacing w:val="-9"/>
        </w:rPr>
        <w:t> </w:t>
      </w:r>
      <w:r>
        <w:rPr/>
        <w:t>таких как патриарх Гермоген, столп веры, личным примером воодушевлявший рос- сиян. Церковь привнесла в национально-освободительную борьбу стержневую идею — защиту православной веры и православного царства, вокруг которой сплотились все патриотические силы.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pict>
          <v:group style="position:absolute;margin-left:0pt;margin-top:53.181953pt;width:459.25pt;height:107.3pt;mso-position-horizontal-relative:page;mso-position-vertical-relative:paragraph;z-index:15879680" id="docshapegroup1663" coordorigin="0,1064" coordsize="9185,2146">
            <v:rect style="position:absolute;left:0;top:1063;width:9185;height:2146" id="docshape1664" filled="true" fillcolor="#000000" stroked="false">
              <v:fill opacity="32768f" type="solid"/>
            </v:rect>
            <v:rect style="position:absolute;left:28;top:1126;width:9156;height:2024" id="docshape1665" filled="true" fillcolor="#e6e7e8" stroked="false">
              <v:fill type="solid"/>
            </v:rect>
            <v:rect style="position:absolute;left:793;top:1126;width:908;height:397" id="docshape1666" filled="true" fillcolor="#db413f" stroked="false">
              <v:fill type="solid"/>
            </v:rect>
            <v:shape style="position:absolute;left:0;top:1063;width:9185;height:2146" type="#_x0000_t202" id="docshape1667" filled="false" stroked="false">
              <v:textbox inset="0,0,0,0">
                <w:txbxContent>
                  <w:p>
                    <w:pPr>
                      <w:spacing w:before="163"/>
                      <w:ind w:left="1984" w:right="0" w:firstLine="0"/>
                      <w:jc w:val="left"/>
                      <w:rPr>
                        <w:rFonts w:ascii="Book Antiqua" w:hAnsi="Book Antiqua"/>
                        <w:b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Из</w:t>
                    </w:r>
                    <w:r>
                      <w:rPr>
                        <w:rFonts w:ascii="Book Antiqua" w:hAnsi="Book Antiqua"/>
                        <w:b/>
                        <w:spacing w:val="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работы</w:t>
                    </w:r>
                    <w:r>
                      <w:rPr>
                        <w:rFonts w:ascii="Book Antiqua" w:hAnsi="Book Antiqua"/>
                        <w:b/>
                        <w:spacing w:val="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историка</w:t>
                    </w:r>
                    <w:r>
                      <w:rPr>
                        <w:rFonts w:ascii="Book Antiqua" w:hAnsi="Book Antiqua"/>
                        <w:b/>
                        <w:spacing w:val="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Б.</w:t>
                    </w:r>
                    <w:r>
                      <w:rPr>
                        <w:rFonts w:ascii="Book Antiqua" w:hAnsi="Book Antiqua"/>
                        <w:b/>
                        <w:spacing w:val="6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Флори</w:t>
                    </w:r>
                    <w:r>
                      <w:rPr>
                        <w:rFonts w:ascii="Book Antiqua" w:hAnsi="Book Antiqua"/>
                        <w:b/>
                        <w:spacing w:val="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«Польско-литовская</w:t>
                    </w:r>
                    <w:r>
                      <w:rPr>
                        <w:rFonts w:ascii="Book Antiqua" w:hAnsi="Book Antiqua"/>
                        <w:b/>
                        <w:spacing w:val="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spacing w:val="-2"/>
                        <w:w w:val="105"/>
                        <w:sz w:val="19"/>
                      </w:rPr>
                      <w:t>интервенция</w:t>
                    </w:r>
                  </w:p>
                </w:txbxContent>
              </v:textbox>
              <w10:wrap type="none"/>
            </v:shape>
            <v:shape style="position:absolute;left:28;top:1523;width:9156;height:1687" type="#_x0000_t202" id="docshape1668" filled="true" fillcolor="#e6e7e8" stroked="false">
              <v:textbox inset="0,0,0,0">
                <w:txbxContent>
                  <w:p>
                    <w:pPr>
                      <w:spacing w:line="143" w:lineRule="exact" w:before="0"/>
                      <w:ind w:left="1955" w:right="0" w:firstLine="0"/>
                      <w:jc w:val="left"/>
                      <w:rPr>
                        <w:rFonts w:ascii="Book Antiqua" w:hAnsi="Book Antiqua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России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и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w w:val="105"/>
                        <w:sz w:val="19"/>
                      </w:rPr>
                      <w:t>русское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color w:val="000000"/>
                        <w:spacing w:val="-2"/>
                        <w:w w:val="105"/>
                        <w:sz w:val="19"/>
                      </w:rPr>
                      <w:t>общество»</w:t>
                    </w:r>
                  </w:p>
                  <w:p>
                    <w:pPr>
                      <w:spacing w:line="220" w:lineRule="auto" w:before="44"/>
                      <w:ind w:left="765" w:right="790" w:firstLine="340"/>
                      <w:jc w:val="both"/>
                      <w:rPr>
                        <w:color w:val="000000"/>
                        <w:sz w:val="19"/>
                      </w:rPr>
                    </w:pPr>
                    <w:r>
                      <w:rPr>
                        <w:color w:val="000000"/>
                        <w:sz w:val="19"/>
                      </w:rPr>
                      <w:t>В ходе глубокого внутриполитического кризиса, охватившего Россию в годы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Смуты,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политическую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борьбу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и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механизм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принятия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важных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политических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9"/>
                      </w:rPr>
                      <w:t>реше- </w:t>
                    </w:r>
                    <w:r>
                      <w:rPr>
                        <w:color w:val="000000"/>
                        <w:sz w:val="19"/>
                      </w:rPr>
                      <w:t>ний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оказались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вовлечёнными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едва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ли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не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все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слои,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на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которые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делилось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русское</w:t>
                    </w:r>
                    <w:r>
                      <w:rPr>
                        <w:color w:val="000000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00"/>
                        <w:sz w:val="19"/>
                      </w:rPr>
                      <w:t>об- щество того времени.</w:t>
                    </w:r>
                  </w:p>
                  <w:p>
                    <w:pPr>
                      <w:spacing w:line="216" w:lineRule="auto" w:before="114"/>
                      <w:ind w:left="1105" w:right="488" w:hanging="34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</w:t>
                    </w:r>
                    <w:r>
                      <w:rPr>
                        <w:rFonts w:ascii="Times New Roman" w:hAnsi="Times New Roman"/>
                        <w:color w:val="DB413F"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Согласны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ли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вы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мнением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историка?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Приведите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несколько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фактов,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подтверждаю- щих вашу точку зрения.</w:t>
                    </w:r>
                  </w:p>
                </w:txbxContent>
              </v:textbox>
              <v:fill type="solid"/>
              <w10:wrap type="none"/>
            </v:shape>
            <v:shape style="position:absolute;left:793;top:1327;width:908;height:196" type="#_x0000_t202" id="docshape1669" filled="true" fillcolor="#db413f" stroked="false">
              <v:textbox inset="0,0,0,0">
                <w:txbxContent>
                  <w:p>
                    <w:pPr>
                      <w:spacing w:line="196" w:lineRule="exact" w:before="0"/>
                      <w:ind w:left="132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ЗРЕНИЯ</w:t>
                    </w:r>
                  </w:p>
                </w:txbxContent>
              </v:textbox>
              <v:fill type="solid"/>
              <w10:wrap type="none"/>
            </v:shape>
            <v:shape style="position:absolute;left:793;top:1094;width:908;height:233" type="#_x0000_t202" id="docshape1670" filled="true" fillcolor="#db413f" stroked="false">
              <v:textbox inset="0,0,0,0">
                <w:txbxContent>
                  <w:p>
                    <w:pPr>
                      <w:spacing w:line="218" w:lineRule="exact" w:before="14"/>
                      <w:ind w:left="193" w:right="0" w:firstLine="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2"/>
                        <w:sz w:val="19"/>
                      </w:rPr>
                      <w:t>ТОЧКА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Свой вклад в преодоление Смуты внесло земство. В самый драматический момент оно взяло на себя функции власти. Земство материально и организа- ционно обеспечило возрождение государства и войска, которое в конце кон- цов изгнало завоевателей.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23" w:lineRule="auto"/>
        <w:ind w:left="793" w:right="791" w:firstLine="340"/>
        <w:jc w:val="both"/>
      </w:pPr>
      <w:r>
        <w:rPr/>
        <w:t>Успех мобилизационных усилий земства был бы невозможен без само- отверженности всех сословий. Но особый вклад внесли те, кто профессиональ- но, с оружием в руках отстаивал независимость страны — служилые люди, стрельцы, казаки.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20" w:lineRule="auto" w:before="107" w:after="0"/>
        <w:ind w:left="1133" w:right="791" w:hanging="341"/>
        <w:jc w:val="left"/>
        <w:rPr>
          <w:sz w:val="19"/>
        </w:rPr>
      </w:pPr>
      <w:r>
        <w:rPr>
          <w:sz w:val="19"/>
        </w:rPr>
        <w:t>Какие</w:t>
      </w:r>
      <w:r>
        <w:rPr>
          <w:spacing w:val="10"/>
          <w:sz w:val="19"/>
        </w:rPr>
        <w:t> </w:t>
      </w:r>
      <w:r>
        <w:rPr>
          <w:sz w:val="19"/>
        </w:rPr>
        <w:t>личные</w:t>
      </w:r>
      <w:r>
        <w:rPr>
          <w:spacing w:val="10"/>
          <w:sz w:val="19"/>
        </w:rPr>
        <w:t> </w:t>
      </w:r>
      <w:r>
        <w:rPr>
          <w:sz w:val="19"/>
        </w:rPr>
        <w:t>качества</w:t>
      </w:r>
      <w:r>
        <w:rPr>
          <w:spacing w:val="10"/>
          <w:sz w:val="19"/>
        </w:rPr>
        <w:t> </w:t>
      </w:r>
      <w:r>
        <w:rPr>
          <w:sz w:val="19"/>
        </w:rPr>
        <w:t>характерны</w:t>
      </w:r>
      <w:r>
        <w:rPr>
          <w:spacing w:val="10"/>
          <w:sz w:val="19"/>
        </w:rPr>
        <w:t> </w:t>
      </w:r>
      <w:r>
        <w:rPr>
          <w:sz w:val="19"/>
        </w:rPr>
        <w:t>для</w:t>
      </w:r>
      <w:r>
        <w:rPr>
          <w:spacing w:val="10"/>
          <w:sz w:val="19"/>
        </w:rPr>
        <w:t> </w:t>
      </w:r>
      <w:r>
        <w:rPr>
          <w:sz w:val="19"/>
        </w:rPr>
        <w:t>Кузьмы</w:t>
      </w:r>
      <w:r>
        <w:rPr>
          <w:spacing w:val="10"/>
          <w:sz w:val="19"/>
        </w:rPr>
        <w:t> </w:t>
      </w:r>
      <w:r>
        <w:rPr>
          <w:sz w:val="19"/>
        </w:rPr>
        <w:t>Минина</w:t>
      </w:r>
      <w:r>
        <w:rPr>
          <w:spacing w:val="10"/>
          <w:sz w:val="19"/>
        </w:rPr>
        <w:t> </w:t>
      </w:r>
      <w:r>
        <w:rPr>
          <w:sz w:val="19"/>
        </w:rPr>
        <w:t>и</w:t>
      </w:r>
      <w:r>
        <w:rPr>
          <w:spacing w:val="10"/>
          <w:sz w:val="19"/>
        </w:rPr>
        <w:t> </w:t>
      </w:r>
      <w:r>
        <w:rPr>
          <w:sz w:val="19"/>
        </w:rPr>
        <w:t>Дмитрия</w:t>
      </w:r>
      <w:r>
        <w:rPr>
          <w:spacing w:val="10"/>
          <w:sz w:val="19"/>
        </w:rPr>
        <w:t> </w:t>
      </w:r>
      <w:r>
        <w:rPr>
          <w:sz w:val="19"/>
        </w:rPr>
        <w:t>Пожарского? Являются ли они настоящими патриотами России?</w:t>
      </w:r>
    </w:p>
    <w:p>
      <w:pPr>
        <w:spacing w:after="0" w:line="22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Итоги и последствия Смутного времени. </w:t>
      </w:r>
      <w:r>
        <w:rPr>
          <w:color w:val="000000"/>
        </w:rPr>
        <w:t>Последствия Смуты были ката- строфическими. Международное положение России ухудшилось. Потребова- лись</w:t>
      </w:r>
      <w:r>
        <w:rPr>
          <w:color w:val="000000"/>
          <w:spacing w:val="-9"/>
        </w:rPr>
        <w:t> </w:t>
      </w:r>
      <w:r>
        <w:rPr>
          <w:color w:val="000000"/>
        </w:rPr>
        <w:t>огромные</w:t>
      </w:r>
      <w:r>
        <w:rPr>
          <w:color w:val="000000"/>
          <w:spacing w:val="-9"/>
        </w:rPr>
        <w:t> </w:t>
      </w:r>
      <w:r>
        <w:rPr>
          <w:color w:val="000000"/>
        </w:rPr>
        <w:t>усилия</w:t>
      </w:r>
      <w:r>
        <w:rPr>
          <w:color w:val="000000"/>
          <w:spacing w:val="-9"/>
        </w:rPr>
        <w:t> </w:t>
      </w:r>
      <w:r>
        <w:rPr>
          <w:color w:val="000000"/>
        </w:rPr>
        <w:t>и</w:t>
      </w:r>
      <w:r>
        <w:rPr>
          <w:color w:val="000000"/>
          <w:spacing w:val="-9"/>
        </w:rPr>
        <w:t> </w:t>
      </w:r>
      <w:r>
        <w:rPr>
          <w:color w:val="000000"/>
        </w:rPr>
        <w:t>время,</w:t>
      </w:r>
      <w:r>
        <w:rPr>
          <w:color w:val="000000"/>
          <w:spacing w:val="-9"/>
        </w:rPr>
        <w:t> </w:t>
      </w:r>
      <w:r>
        <w:rPr>
          <w:color w:val="000000"/>
        </w:rPr>
        <w:t>чтобы</w:t>
      </w:r>
      <w:r>
        <w:rPr>
          <w:color w:val="000000"/>
          <w:spacing w:val="-9"/>
        </w:rPr>
        <w:t> </w:t>
      </w:r>
      <w:r>
        <w:rPr>
          <w:color w:val="000000"/>
        </w:rPr>
        <w:t>вернуть</w:t>
      </w:r>
      <w:r>
        <w:rPr>
          <w:color w:val="000000"/>
          <w:spacing w:val="-9"/>
        </w:rPr>
        <w:t> </w:t>
      </w:r>
      <w:r>
        <w:rPr>
          <w:color w:val="000000"/>
        </w:rPr>
        <w:t>утраченные</w:t>
      </w:r>
      <w:r>
        <w:rPr>
          <w:color w:val="000000"/>
          <w:spacing w:val="-9"/>
        </w:rPr>
        <w:t> </w:t>
      </w:r>
      <w:r>
        <w:rPr>
          <w:color w:val="000000"/>
        </w:rPr>
        <w:t>позиции.</w:t>
      </w:r>
      <w:r>
        <w:rPr>
          <w:color w:val="000000"/>
          <w:spacing w:val="-9"/>
        </w:rPr>
        <w:t> </w:t>
      </w:r>
      <w:r>
        <w:rPr>
          <w:color w:val="000000"/>
        </w:rPr>
        <w:t>Ещё</w:t>
      </w:r>
      <w:r>
        <w:rPr>
          <w:color w:val="000000"/>
          <w:spacing w:val="-9"/>
        </w:rPr>
        <w:t> </w:t>
      </w:r>
      <w:r>
        <w:rPr>
          <w:color w:val="000000"/>
        </w:rPr>
        <w:t>более тяжёлыми были последствия внутренние. Сократилась численность населе- ния — до трети от численности 1600 г. «Мерзость запустения» стала символом разорения страны. Писцовые книги пестрели записями: «сбежали», «сошли безвестно куда», побиты «литовскими» и «воровскими людьми».</w:t>
      </w:r>
    </w:p>
    <w:p>
      <w:pPr>
        <w:pStyle w:val="BodyText"/>
        <w:spacing w:line="226" w:lineRule="exact"/>
        <w:ind w:left="1133"/>
        <w:jc w:val="both"/>
      </w:pPr>
      <w:r>
        <w:rPr/>
        <w:t>Осмысливая</w:t>
      </w:r>
      <w:r>
        <w:rPr>
          <w:spacing w:val="21"/>
        </w:rPr>
        <w:t> </w:t>
      </w:r>
      <w:r>
        <w:rPr/>
        <w:t>причины</w:t>
      </w:r>
      <w:r>
        <w:rPr>
          <w:spacing w:val="22"/>
        </w:rPr>
        <w:t> </w:t>
      </w:r>
      <w:r>
        <w:rPr/>
        <w:t>трагедии,</w:t>
      </w:r>
      <w:r>
        <w:rPr>
          <w:spacing w:val="21"/>
        </w:rPr>
        <w:t> </w:t>
      </w:r>
      <w:r>
        <w:rPr/>
        <w:t>современники</w:t>
      </w:r>
      <w:r>
        <w:rPr>
          <w:spacing w:val="22"/>
        </w:rPr>
        <w:t> </w:t>
      </w:r>
      <w:r>
        <w:rPr/>
        <w:t>писали,</w:t>
      </w:r>
      <w:r>
        <w:rPr>
          <w:spacing w:val="21"/>
        </w:rPr>
        <w:t> </w:t>
      </w:r>
      <w:r>
        <w:rPr/>
        <w:t>что</w:t>
      </w:r>
      <w:r>
        <w:rPr>
          <w:spacing w:val="22"/>
        </w:rPr>
        <w:t> </w:t>
      </w:r>
      <w:r>
        <w:rPr/>
        <w:t>русские</w:t>
      </w:r>
      <w:r>
        <w:rPr>
          <w:spacing w:val="21"/>
        </w:rPr>
        <w:t> </w:t>
      </w:r>
      <w:r>
        <w:rPr>
          <w:spacing w:val="-4"/>
        </w:rPr>
        <w:t>люди</w:t>
      </w:r>
    </w:p>
    <w:p>
      <w:pPr>
        <w:pStyle w:val="BodyText"/>
        <w:spacing w:line="223" w:lineRule="auto" w:before="5"/>
        <w:ind w:left="793" w:right="791"/>
        <w:jc w:val="both"/>
      </w:pPr>
      <w:r>
        <w:rPr/>
        <w:t>«понаказались» Смутой за «шатания» в вере и свои прегрешения. Но преодо- ление Смуты сопровождалось укреплением патриотического сознания. Силь- ная царская власть обрела новую ценность.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Пережитое, включая негативный опыт общения с иностранцами, </w:t>
      </w:r>
      <w:r>
        <w:rPr/>
        <w:t>способ- ствовало распространению желания опираться прежде всего на собственные силы. При этом необходимость заимствования передовых достижений Запа-</w:t>
      </w:r>
      <w:r>
        <w:rPr>
          <w:spacing w:val="40"/>
        </w:rPr>
        <w:t> </w:t>
      </w:r>
      <w:r>
        <w:rPr/>
        <w:t>да — в первую очередь в военной сфере — была осознана правящей элитой.</w:t>
      </w:r>
    </w:p>
    <w:p>
      <w:pPr>
        <w:pStyle w:val="BodyText"/>
        <w:spacing w:line="223" w:lineRule="auto" w:before="1"/>
        <w:ind w:left="793" w:right="790" w:firstLine="340"/>
        <w:jc w:val="both"/>
      </w:pPr>
      <w:r>
        <w:rPr/>
        <w:t>Память о Смуте сохранилась надолго. Горький урок послужил грозным </w:t>
      </w:r>
      <w:r>
        <w:rPr>
          <w:spacing w:val="-2"/>
        </w:rPr>
        <w:t>предупреждением последующим поколениям. Русские люди помнили, насколь- </w:t>
      </w:r>
      <w:r>
        <w:rPr/>
        <w:t>ко опасны могут быть эгоистические устремления сословий, забвение общих интересов и упование на алчных иноземцев. День народного единства, кото- рый отмечается 4 ноября, тесно связи с событиями 1612 г. В сознании россиян этот праздник наполнен глубинным смыслом — ценностью единения всех народов и гражданского мира.</w:t>
      </w:r>
    </w:p>
    <w:p>
      <w:pPr>
        <w:pStyle w:val="ListParagraph"/>
        <w:numPr>
          <w:ilvl w:val="0"/>
          <w:numId w:val="56"/>
        </w:numPr>
        <w:tabs>
          <w:tab w:pos="1133" w:val="left" w:leader="none"/>
          <w:tab w:pos="1134" w:val="left" w:leader="none"/>
        </w:tabs>
        <w:spacing w:line="208" w:lineRule="auto" w:before="117" w:after="0"/>
        <w:ind w:left="1133" w:right="790" w:hanging="341"/>
        <w:jc w:val="left"/>
        <w:rPr>
          <w:sz w:val="19"/>
        </w:rPr>
      </w:pP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6"/>
          <w:sz w:val="19"/>
        </w:rPr>
        <w:t> </w:t>
      </w:r>
      <w:r>
        <w:rPr>
          <w:spacing w:val="-2"/>
          <w:sz w:val="19"/>
        </w:rPr>
        <w:t>Охарактеризуйте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основные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итоги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Смуты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для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России.</w:t>
      </w:r>
      <w:r>
        <w:rPr>
          <w:spacing w:val="-11"/>
          <w:sz w:val="19"/>
        </w:rPr>
        <w:t> </w:t>
      </w:r>
      <w:r>
        <w:rPr>
          <w:rFonts w:ascii="Calibri" w:hAnsi="Calibri"/>
          <w:b/>
          <w:spacing w:val="-2"/>
          <w:sz w:val="19"/>
        </w:rPr>
        <w:t>2.</w:t>
      </w:r>
      <w:r>
        <w:rPr>
          <w:rFonts w:ascii="Calibri" w:hAnsi="Calibri"/>
          <w:b/>
          <w:spacing w:val="6"/>
          <w:sz w:val="19"/>
        </w:rPr>
        <w:t> </w:t>
      </w:r>
      <w:r>
        <w:rPr>
          <w:spacing w:val="-2"/>
          <w:sz w:val="19"/>
        </w:rPr>
        <w:t>Каков,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по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вашему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мнению, </w:t>
      </w:r>
      <w:r>
        <w:rPr>
          <w:sz w:val="19"/>
        </w:rPr>
        <w:t>главный</w:t>
      </w:r>
      <w:r>
        <w:rPr>
          <w:spacing w:val="-11"/>
          <w:sz w:val="19"/>
        </w:rPr>
        <w:t> </w:t>
      </w:r>
      <w:r>
        <w:rPr>
          <w:sz w:val="19"/>
        </w:rPr>
        <w:t>положительный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отрицательный</w:t>
      </w:r>
      <w:r>
        <w:rPr>
          <w:spacing w:val="-11"/>
          <w:sz w:val="19"/>
        </w:rPr>
        <w:t> </w:t>
      </w:r>
      <w:r>
        <w:rPr>
          <w:sz w:val="19"/>
        </w:rPr>
        <w:t>урок</w:t>
      </w:r>
      <w:r>
        <w:rPr>
          <w:spacing w:val="-11"/>
          <w:sz w:val="19"/>
        </w:rPr>
        <w:t> </w:t>
      </w:r>
      <w:r>
        <w:rPr>
          <w:sz w:val="19"/>
        </w:rPr>
        <w:t>Смутного</w:t>
      </w:r>
      <w:r>
        <w:rPr>
          <w:spacing w:val="-11"/>
          <w:sz w:val="19"/>
        </w:rPr>
        <w:t> </w:t>
      </w:r>
      <w:r>
        <w:rPr>
          <w:sz w:val="19"/>
        </w:rPr>
        <w:t>времени?</w:t>
      </w:r>
    </w:p>
    <w:p>
      <w:pPr>
        <w:pStyle w:val="BodyText"/>
        <w:spacing w:before="5"/>
        <w:rPr>
          <w:rFonts w:ascii="Tahoma"/>
          <w:sz w:val="21"/>
        </w:rPr>
      </w:pPr>
      <w:r>
        <w:rPr/>
        <w:pict>
          <v:group style="position:absolute;margin-left:36.553001pt;margin-top:14.168167pt;width:385.95pt;height:78.150pt;mso-position-horizontal-relative:page;mso-position-vertical-relative:paragraph;z-index:-15576576;mso-wrap-distance-left:0;mso-wrap-distance-right:0" id="docshapegroup1671" coordorigin="731,283" coordsize="7719,1563">
            <v:rect style="position:absolute;left:731;top:283;width:7719;height:1563" id="docshape1672" filled="true" fillcolor="#000000" stroked="false">
              <v:fill opacity="32768f" type="solid"/>
            </v:rect>
            <v:rect style="position:absolute;left:793;top:347;width:7597;height:1435" id="docshape1673" filled="true" fillcolor="#e9eff8" stroked="false">
              <v:fill type="solid"/>
            </v:rect>
            <v:shape style="position:absolute;left:891;top:444;width:356;height:351" type="#_x0000_t75" id="docshape1674" stroked="false">
              <v:imagedata r:id="rId315" o:title=""/>
            </v:shape>
            <v:shape style="position:absolute;left:731;top:283;width:7719;height:1563" type="#_x0000_t202" id="docshape1675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Сплочение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общества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вокруг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новой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династии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позволило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вывести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страну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кризиса, справиться с иностранной интервенцией и сохранить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государствен- </w:t>
                    </w:r>
                    <w:r>
                      <w:rPr>
                        <w:rFonts w:ascii="Tahoma" w:hAnsi="Tahoma"/>
                        <w:sz w:val="20"/>
                      </w:rPr>
                      <w:t>ную независимость России.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Tahoma"/>
          <w:sz w:val="15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163" name="image2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69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77"/>
        </w:numPr>
        <w:tabs>
          <w:tab w:pos="1134" w:val="left" w:leader="none"/>
        </w:tabs>
        <w:spacing w:line="213" w:lineRule="auto" w:before="47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Рассмотрите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иллюстрацию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начале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параграфа.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Какое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событие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изображено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кар- </w:t>
      </w:r>
      <w:r>
        <w:rPr>
          <w:sz w:val="19"/>
        </w:rPr>
        <w:t>тине?</w:t>
      </w:r>
      <w:r>
        <w:rPr>
          <w:spacing w:val="-12"/>
          <w:sz w:val="19"/>
        </w:rPr>
        <w:t> </w:t>
      </w:r>
      <w:r>
        <w:rPr>
          <w:sz w:val="19"/>
        </w:rPr>
        <w:t>Какие</w:t>
      </w:r>
      <w:r>
        <w:rPr>
          <w:spacing w:val="-12"/>
          <w:sz w:val="19"/>
        </w:rPr>
        <w:t> </w:t>
      </w:r>
      <w:r>
        <w:rPr>
          <w:sz w:val="19"/>
        </w:rPr>
        <w:t>чины</w:t>
      </w:r>
      <w:r>
        <w:rPr>
          <w:spacing w:val="-12"/>
          <w:sz w:val="19"/>
        </w:rPr>
        <w:t> </w:t>
      </w:r>
      <w:r>
        <w:rPr>
          <w:sz w:val="19"/>
        </w:rPr>
        <w:t>поддержали</w:t>
      </w:r>
      <w:r>
        <w:rPr>
          <w:spacing w:val="-12"/>
          <w:sz w:val="19"/>
        </w:rPr>
        <w:t> </w:t>
      </w:r>
      <w:r>
        <w:rPr>
          <w:sz w:val="19"/>
        </w:rPr>
        <w:t>избрание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царский</w:t>
      </w:r>
      <w:r>
        <w:rPr>
          <w:spacing w:val="-12"/>
          <w:sz w:val="19"/>
        </w:rPr>
        <w:t> </w:t>
      </w:r>
      <w:r>
        <w:rPr>
          <w:sz w:val="19"/>
        </w:rPr>
        <w:t>престол</w:t>
      </w:r>
      <w:r>
        <w:rPr>
          <w:spacing w:val="-12"/>
          <w:sz w:val="19"/>
        </w:rPr>
        <w:t> </w:t>
      </w:r>
      <w:r>
        <w:rPr>
          <w:sz w:val="19"/>
        </w:rPr>
        <w:t>Михаила</w:t>
      </w:r>
      <w:r>
        <w:rPr>
          <w:spacing w:val="-12"/>
          <w:sz w:val="19"/>
        </w:rPr>
        <w:t> </w:t>
      </w:r>
      <w:r>
        <w:rPr>
          <w:sz w:val="19"/>
        </w:rPr>
        <w:t>Фёдоровича </w:t>
      </w:r>
      <w:r>
        <w:rPr>
          <w:spacing w:val="-2"/>
          <w:sz w:val="19"/>
        </w:rPr>
        <w:t>Романова?</w:t>
      </w:r>
    </w:p>
    <w:p>
      <w:pPr>
        <w:pStyle w:val="ListParagraph"/>
        <w:numPr>
          <w:ilvl w:val="0"/>
          <w:numId w:val="77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sz w:val="19"/>
        </w:rPr>
        <w:t>Какова</w:t>
      </w:r>
      <w:r>
        <w:rPr>
          <w:spacing w:val="-6"/>
          <w:sz w:val="19"/>
        </w:rPr>
        <w:t> </w:t>
      </w:r>
      <w:r>
        <w:rPr>
          <w:sz w:val="19"/>
        </w:rPr>
        <w:t>была</w:t>
      </w:r>
      <w:r>
        <w:rPr>
          <w:spacing w:val="-6"/>
          <w:sz w:val="19"/>
        </w:rPr>
        <w:t> </w:t>
      </w:r>
      <w:r>
        <w:rPr>
          <w:sz w:val="19"/>
        </w:rPr>
        <w:t>главная</w:t>
      </w:r>
      <w:r>
        <w:rPr>
          <w:spacing w:val="-6"/>
          <w:sz w:val="19"/>
        </w:rPr>
        <w:t> </w:t>
      </w:r>
      <w:r>
        <w:rPr>
          <w:sz w:val="19"/>
        </w:rPr>
        <w:t>особенность</w:t>
      </w:r>
      <w:r>
        <w:rPr>
          <w:spacing w:val="-6"/>
          <w:sz w:val="19"/>
        </w:rPr>
        <w:t> </w:t>
      </w:r>
      <w:r>
        <w:rPr>
          <w:sz w:val="19"/>
        </w:rPr>
        <w:t>Земского</w:t>
      </w:r>
      <w:r>
        <w:rPr>
          <w:spacing w:val="-6"/>
          <w:sz w:val="19"/>
        </w:rPr>
        <w:t> </w:t>
      </w:r>
      <w:r>
        <w:rPr>
          <w:sz w:val="19"/>
        </w:rPr>
        <w:t>собора</w:t>
      </w:r>
      <w:r>
        <w:rPr>
          <w:spacing w:val="-6"/>
          <w:sz w:val="19"/>
        </w:rPr>
        <w:t> </w:t>
      </w:r>
      <w:r>
        <w:rPr>
          <w:sz w:val="19"/>
        </w:rPr>
        <w:t>1613</w:t>
      </w:r>
      <w:r>
        <w:rPr>
          <w:spacing w:val="-6"/>
          <w:sz w:val="19"/>
        </w:rPr>
        <w:t> </w:t>
      </w:r>
      <w:r>
        <w:rPr>
          <w:sz w:val="19"/>
        </w:rPr>
        <w:t>г.?</w:t>
      </w:r>
      <w:r>
        <w:rPr>
          <w:spacing w:val="-6"/>
          <w:sz w:val="19"/>
        </w:rPr>
        <w:t> </w:t>
      </w:r>
      <w:r>
        <w:rPr>
          <w:sz w:val="19"/>
        </w:rPr>
        <w:t>С</w:t>
      </w:r>
      <w:r>
        <w:rPr>
          <w:spacing w:val="-6"/>
          <w:sz w:val="19"/>
        </w:rPr>
        <w:t> </w:t>
      </w:r>
      <w:r>
        <w:rPr>
          <w:sz w:val="19"/>
        </w:rPr>
        <w:t>какой</w:t>
      </w:r>
      <w:r>
        <w:rPr>
          <w:spacing w:val="-6"/>
          <w:sz w:val="19"/>
        </w:rPr>
        <w:t> </w:t>
      </w:r>
      <w:r>
        <w:rPr>
          <w:sz w:val="19"/>
        </w:rPr>
        <w:t>целью</w:t>
      </w:r>
      <w:r>
        <w:rPr>
          <w:spacing w:val="-6"/>
          <w:sz w:val="19"/>
        </w:rPr>
        <w:t> </w:t>
      </w:r>
      <w:r>
        <w:rPr>
          <w:sz w:val="19"/>
        </w:rPr>
        <w:t>он</w:t>
      </w:r>
      <w:r>
        <w:rPr>
          <w:spacing w:val="-6"/>
          <w:sz w:val="19"/>
        </w:rPr>
        <w:t> </w:t>
      </w:r>
      <w:r>
        <w:rPr>
          <w:sz w:val="19"/>
        </w:rPr>
        <w:t>был созван? В чём заключалась основная сложность поставленной на соборе задачи?</w:t>
      </w:r>
    </w:p>
    <w:p>
      <w:pPr>
        <w:pStyle w:val="ListParagraph"/>
        <w:numPr>
          <w:ilvl w:val="0"/>
          <w:numId w:val="77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sz w:val="19"/>
        </w:rPr>
        <w:t>Какое</w:t>
      </w:r>
      <w:r>
        <w:rPr>
          <w:spacing w:val="-14"/>
          <w:sz w:val="19"/>
        </w:rPr>
        <w:t> </w:t>
      </w:r>
      <w:r>
        <w:rPr>
          <w:sz w:val="19"/>
        </w:rPr>
        <w:t>значение</w:t>
      </w:r>
      <w:r>
        <w:rPr>
          <w:spacing w:val="-14"/>
          <w:sz w:val="19"/>
        </w:rPr>
        <w:t> </w:t>
      </w:r>
      <w:r>
        <w:rPr>
          <w:sz w:val="19"/>
        </w:rPr>
        <w:t>для</w:t>
      </w:r>
      <w:r>
        <w:rPr>
          <w:spacing w:val="-14"/>
          <w:sz w:val="19"/>
        </w:rPr>
        <w:t> </w:t>
      </w:r>
      <w:r>
        <w:rPr>
          <w:sz w:val="19"/>
        </w:rPr>
        <w:t>дальнейшего</w:t>
      </w:r>
      <w:r>
        <w:rPr>
          <w:spacing w:val="-14"/>
          <w:sz w:val="19"/>
        </w:rPr>
        <w:t> </w:t>
      </w:r>
      <w:r>
        <w:rPr>
          <w:sz w:val="19"/>
        </w:rPr>
        <w:t>развития</w:t>
      </w:r>
      <w:r>
        <w:rPr>
          <w:spacing w:val="-14"/>
          <w:sz w:val="19"/>
        </w:rPr>
        <w:t> </w:t>
      </w:r>
      <w:r>
        <w:rPr>
          <w:sz w:val="19"/>
        </w:rPr>
        <w:t>страны</w:t>
      </w:r>
      <w:r>
        <w:rPr>
          <w:spacing w:val="-14"/>
          <w:sz w:val="19"/>
        </w:rPr>
        <w:t> </w:t>
      </w:r>
      <w:r>
        <w:rPr>
          <w:sz w:val="19"/>
        </w:rPr>
        <w:t>имело</w:t>
      </w:r>
      <w:r>
        <w:rPr>
          <w:spacing w:val="-14"/>
          <w:sz w:val="19"/>
        </w:rPr>
        <w:t> </w:t>
      </w:r>
      <w:r>
        <w:rPr>
          <w:sz w:val="19"/>
        </w:rPr>
        <w:t>избрание</w:t>
      </w:r>
      <w:r>
        <w:rPr>
          <w:spacing w:val="-14"/>
          <w:sz w:val="19"/>
        </w:rPr>
        <w:t> </w:t>
      </w:r>
      <w:r>
        <w:rPr>
          <w:sz w:val="19"/>
        </w:rPr>
        <w:t>Михаила</w:t>
      </w:r>
      <w:r>
        <w:rPr>
          <w:spacing w:val="-14"/>
          <w:sz w:val="19"/>
        </w:rPr>
        <w:t> </w:t>
      </w:r>
      <w:r>
        <w:rPr>
          <w:sz w:val="19"/>
        </w:rPr>
        <w:t>Рома- нова на российский престол? Сформулируйте не менее трёх положений.</w:t>
      </w:r>
    </w:p>
    <w:p>
      <w:pPr>
        <w:pStyle w:val="ListParagraph"/>
        <w:numPr>
          <w:ilvl w:val="0"/>
          <w:numId w:val="77"/>
        </w:numPr>
        <w:tabs>
          <w:tab w:pos="1134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К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какому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году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почему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относят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окончание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Смутного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времени?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Каким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образом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были урегулированы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внешнеполитические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вопросы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Польшей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Швецией?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Каковы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были</w:t>
      </w:r>
      <w:r>
        <w:rPr>
          <w:spacing w:val="-2"/>
          <w:sz w:val="19"/>
        </w:rPr>
        <w:t> </w:t>
      </w:r>
      <w:r>
        <w:rPr>
          <w:sz w:val="19"/>
        </w:rPr>
        <w:t>последствия Смуты для России?</w:t>
      </w:r>
    </w:p>
    <w:p>
      <w:pPr>
        <w:spacing w:after="0" w:line="213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rFonts w:ascii="Tahoma"/>
          <w:sz w:val="11"/>
        </w:rPr>
      </w:pPr>
    </w:p>
    <w:p>
      <w:pPr>
        <w:pStyle w:val="ListParagraph"/>
        <w:numPr>
          <w:ilvl w:val="0"/>
          <w:numId w:val="77"/>
        </w:numPr>
        <w:tabs>
          <w:tab w:pos="1134" w:val="left" w:leader="none"/>
        </w:tabs>
        <w:spacing w:line="226" w:lineRule="exact" w:before="94" w:after="0"/>
        <w:ind w:left="1133" w:right="0" w:hanging="341"/>
        <w:jc w:val="both"/>
        <w:rPr>
          <w:sz w:val="19"/>
        </w:rPr>
      </w:pPr>
      <w:r>
        <w:rPr>
          <w:sz w:val="19"/>
        </w:rPr>
        <w:t>Существует</w:t>
      </w:r>
      <w:r>
        <w:rPr>
          <w:spacing w:val="9"/>
          <w:sz w:val="19"/>
        </w:rPr>
        <w:t> </w:t>
      </w:r>
      <w:r>
        <w:rPr>
          <w:sz w:val="19"/>
        </w:rPr>
        <w:t>следующая</w:t>
      </w:r>
      <w:r>
        <w:rPr>
          <w:spacing w:val="9"/>
          <w:sz w:val="19"/>
        </w:rPr>
        <w:t> </w:t>
      </w:r>
      <w:r>
        <w:rPr>
          <w:sz w:val="19"/>
        </w:rPr>
        <w:t>оценка</w:t>
      </w:r>
      <w:r>
        <w:rPr>
          <w:spacing w:val="10"/>
          <w:sz w:val="19"/>
        </w:rPr>
        <w:t> </w:t>
      </w:r>
      <w:r>
        <w:rPr>
          <w:sz w:val="19"/>
        </w:rPr>
        <w:t>избрания</w:t>
      </w:r>
      <w:r>
        <w:rPr>
          <w:spacing w:val="9"/>
          <w:sz w:val="19"/>
        </w:rPr>
        <w:t> </w:t>
      </w:r>
      <w:r>
        <w:rPr>
          <w:sz w:val="19"/>
        </w:rPr>
        <w:t>на</w:t>
      </w:r>
      <w:r>
        <w:rPr>
          <w:spacing w:val="10"/>
          <w:sz w:val="19"/>
        </w:rPr>
        <w:t> </w:t>
      </w:r>
      <w:r>
        <w:rPr>
          <w:sz w:val="19"/>
        </w:rPr>
        <w:t>русский</w:t>
      </w:r>
      <w:r>
        <w:rPr>
          <w:spacing w:val="9"/>
          <w:sz w:val="19"/>
        </w:rPr>
        <w:t> </w:t>
      </w:r>
      <w:r>
        <w:rPr>
          <w:sz w:val="19"/>
        </w:rPr>
        <w:t>престол</w:t>
      </w:r>
      <w:r>
        <w:rPr>
          <w:spacing w:val="10"/>
          <w:sz w:val="19"/>
        </w:rPr>
        <w:t> </w:t>
      </w:r>
      <w:r>
        <w:rPr>
          <w:sz w:val="19"/>
        </w:rPr>
        <w:t>Михаила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Романова:</w:t>
      </w:r>
    </w:p>
    <w:p>
      <w:pPr>
        <w:spacing w:line="220" w:lineRule="auto" w:before="0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«Михаил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Фёдорович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наибольшей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степени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устраивал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все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сословия,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дало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воз- можность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достичь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примирения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национального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согласия».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Поддерживаете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вы </w:t>
      </w:r>
      <w:r>
        <w:rPr>
          <w:rFonts w:ascii="Tahoma" w:hAnsi="Tahoma"/>
          <w:w w:val="95"/>
          <w:sz w:val="19"/>
        </w:rPr>
        <w:t>такую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оценку?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Своё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мнение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обоснуйте,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подобрав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несколько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фактов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объяснив,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как</w:t>
      </w:r>
      <w:r>
        <w:rPr>
          <w:rFonts w:ascii="Tahoma" w:hAnsi="Tahoma"/>
          <w:spacing w:val="80"/>
          <w:sz w:val="19"/>
        </w:rPr>
        <w:t> </w:t>
      </w:r>
      <w:r>
        <w:rPr>
          <w:rFonts w:ascii="Tahoma" w:hAnsi="Tahoma"/>
          <w:sz w:val="19"/>
        </w:rPr>
        <w:t>с их помощью можно аргументировать выбранную точку зрения.</w:t>
      </w:r>
    </w:p>
    <w:p>
      <w:pPr>
        <w:spacing w:line="208" w:lineRule="auto" w:before="61"/>
        <w:ind w:left="1133" w:right="791" w:hanging="794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10" cy="121640"/>
            <wp:effectExtent l="0" t="0" r="0" b="0"/>
            <wp:docPr id="165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70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10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6.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найти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аналоги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событий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Смутного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времени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зарубежной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истории?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Приве- дите несколько примеров.</w:t>
      </w:r>
    </w:p>
    <w:p>
      <w:pPr>
        <w:pStyle w:val="ListParagraph"/>
        <w:numPr>
          <w:ilvl w:val="0"/>
          <w:numId w:val="78"/>
        </w:numPr>
        <w:tabs>
          <w:tab w:pos="947" w:val="left" w:leader="none"/>
        </w:tabs>
        <w:spacing w:line="213" w:lineRule="auto" w:before="62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29"/>
          <w:sz w:val="19"/>
        </w:rPr>
        <w:t> </w:t>
      </w:r>
      <w:r>
        <w:rPr>
          <w:sz w:val="19"/>
        </w:rPr>
        <w:t>С</w:t>
      </w:r>
      <w:r>
        <w:rPr>
          <w:spacing w:val="-1"/>
          <w:sz w:val="19"/>
        </w:rPr>
        <w:t> </w:t>
      </w:r>
      <w:r>
        <w:rPr>
          <w:sz w:val="19"/>
        </w:rPr>
        <w:t>помощью</w:t>
      </w:r>
      <w:r>
        <w:rPr>
          <w:spacing w:val="-1"/>
          <w:sz w:val="19"/>
        </w:rPr>
        <w:t> </w:t>
      </w:r>
      <w:r>
        <w:rPr>
          <w:sz w:val="19"/>
        </w:rPr>
        <w:t>дополнительных</w:t>
      </w:r>
      <w:r>
        <w:rPr>
          <w:spacing w:val="-1"/>
          <w:sz w:val="19"/>
        </w:rPr>
        <w:t> </w:t>
      </w:r>
      <w:r>
        <w:rPr>
          <w:sz w:val="19"/>
        </w:rPr>
        <w:t>источников</w:t>
      </w:r>
      <w:r>
        <w:rPr>
          <w:spacing w:val="-1"/>
          <w:sz w:val="19"/>
        </w:rPr>
        <w:t> </w:t>
      </w:r>
      <w:r>
        <w:rPr>
          <w:sz w:val="19"/>
        </w:rPr>
        <w:t>информации</w:t>
      </w:r>
      <w:r>
        <w:rPr>
          <w:spacing w:val="-1"/>
          <w:sz w:val="19"/>
        </w:rPr>
        <w:t> </w:t>
      </w:r>
      <w:r>
        <w:rPr>
          <w:sz w:val="19"/>
        </w:rPr>
        <w:t>узнайте</w:t>
      </w:r>
      <w:r>
        <w:rPr>
          <w:spacing w:val="-1"/>
          <w:sz w:val="19"/>
        </w:rPr>
        <w:t> </w:t>
      </w:r>
      <w:r>
        <w:rPr>
          <w:sz w:val="19"/>
        </w:rPr>
        <w:t>о</w:t>
      </w:r>
      <w:r>
        <w:rPr>
          <w:spacing w:val="-1"/>
          <w:sz w:val="19"/>
        </w:rPr>
        <w:t> </w:t>
      </w:r>
      <w:r>
        <w:rPr>
          <w:sz w:val="19"/>
        </w:rPr>
        <w:t>подвиге</w:t>
      </w:r>
      <w:r>
        <w:rPr>
          <w:spacing w:val="-1"/>
          <w:sz w:val="19"/>
        </w:rPr>
        <w:t> </w:t>
      </w:r>
      <w:r>
        <w:rPr>
          <w:sz w:val="19"/>
        </w:rPr>
        <w:t>костром- ского крестьянина Ивана Сусанина. Подготовьте сообщение на тему «Иван Суса- нин — настоящий герой и патриот своего Отечества».</w:t>
      </w:r>
    </w:p>
    <w:p>
      <w:pPr>
        <w:pStyle w:val="ListParagraph"/>
        <w:numPr>
          <w:ilvl w:val="0"/>
          <w:numId w:val="78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Расскажите,</w:t>
      </w:r>
      <w:r>
        <w:rPr>
          <w:spacing w:val="8"/>
          <w:sz w:val="19"/>
        </w:rPr>
        <w:t> </w:t>
      </w:r>
      <w:r>
        <w:rPr>
          <w:w w:val="95"/>
          <w:sz w:val="19"/>
        </w:rPr>
        <w:t>почему</w:t>
      </w:r>
      <w:r>
        <w:rPr>
          <w:spacing w:val="9"/>
          <w:sz w:val="19"/>
        </w:rPr>
        <w:t> </w:t>
      </w:r>
      <w:r>
        <w:rPr>
          <w:w w:val="95"/>
          <w:sz w:val="19"/>
        </w:rPr>
        <w:t>День</w:t>
      </w:r>
      <w:r>
        <w:rPr>
          <w:spacing w:val="9"/>
          <w:sz w:val="19"/>
        </w:rPr>
        <w:t> </w:t>
      </w:r>
      <w:r>
        <w:rPr>
          <w:w w:val="95"/>
          <w:sz w:val="19"/>
        </w:rPr>
        <w:t>народного</w:t>
      </w:r>
      <w:r>
        <w:rPr>
          <w:spacing w:val="9"/>
          <w:sz w:val="19"/>
        </w:rPr>
        <w:t> </w:t>
      </w:r>
      <w:r>
        <w:rPr>
          <w:w w:val="95"/>
          <w:sz w:val="19"/>
        </w:rPr>
        <w:t>единства</w:t>
      </w:r>
      <w:r>
        <w:rPr>
          <w:spacing w:val="9"/>
          <w:sz w:val="19"/>
        </w:rPr>
        <w:t> </w:t>
      </w:r>
      <w:r>
        <w:rPr>
          <w:w w:val="95"/>
          <w:sz w:val="19"/>
        </w:rPr>
        <w:t>празднуется</w:t>
      </w:r>
      <w:r>
        <w:rPr>
          <w:spacing w:val="8"/>
          <w:sz w:val="19"/>
        </w:rPr>
        <w:t> </w:t>
      </w:r>
      <w:r>
        <w:rPr>
          <w:w w:val="95"/>
          <w:sz w:val="19"/>
        </w:rPr>
        <w:t>у</w:t>
      </w:r>
      <w:r>
        <w:rPr>
          <w:spacing w:val="9"/>
          <w:sz w:val="19"/>
        </w:rPr>
        <w:t> </w:t>
      </w:r>
      <w:r>
        <w:rPr>
          <w:w w:val="95"/>
          <w:sz w:val="19"/>
        </w:rPr>
        <w:t>нас</w:t>
      </w:r>
      <w:r>
        <w:rPr>
          <w:spacing w:val="9"/>
          <w:sz w:val="19"/>
        </w:rPr>
        <w:t> </w:t>
      </w:r>
      <w:r>
        <w:rPr>
          <w:w w:val="95"/>
          <w:sz w:val="19"/>
        </w:rPr>
        <w:t>в</w:t>
      </w:r>
      <w:r>
        <w:rPr>
          <w:spacing w:val="9"/>
          <w:sz w:val="19"/>
        </w:rPr>
        <w:t> </w:t>
      </w:r>
      <w:r>
        <w:rPr>
          <w:w w:val="95"/>
          <w:sz w:val="19"/>
        </w:rPr>
        <w:t>стране</w:t>
      </w:r>
      <w:r>
        <w:rPr>
          <w:spacing w:val="9"/>
          <w:sz w:val="19"/>
        </w:rPr>
        <w:t> </w:t>
      </w:r>
      <w:r>
        <w:rPr>
          <w:w w:val="95"/>
          <w:sz w:val="19"/>
        </w:rPr>
        <w:t>4</w:t>
      </w:r>
      <w:r>
        <w:rPr>
          <w:spacing w:val="9"/>
          <w:sz w:val="19"/>
        </w:rPr>
        <w:t> </w:t>
      </w:r>
      <w:r>
        <w:rPr>
          <w:spacing w:val="-2"/>
          <w:w w:val="95"/>
          <w:sz w:val="19"/>
        </w:rPr>
        <w:t>ноября.</w:t>
      </w:r>
    </w:p>
    <w:p>
      <w:pPr>
        <w:pStyle w:val="ListParagraph"/>
        <w:numPr>
          <w:ilvl w:val="0"/>
          <w:numId w:val="78"/>
        </w:numPr>
        <w:tabs>
          <w:tab w:pos="1134" w:val="left" w:leader="none"/>
        </w:tabs>
        <w:spacing w:line="216" w:lineRule="auto" w:before="44" w:after="0"/>
        <w:ind w:left="1133" w:right="791" w:hanging="341"/>
        <w:jc w:val="both"/>
        <w:rPr>
          <w:sz w:val="19"/>
        </w:rPr>
      </w:pPr>
      <w:r>
        <w:rPr>
          <w:sz w:val="19"/>
        </w:rPr>
        <w:t>Рассмотрите</w:t>
      </w:r>
      <w:r>
        <w:rPr>
          <w:spacing w:val="-14"/>
          <w:sz w:val="19"/>
        </w:rPr>
        <w:t> </w:t>
      </w:r>
      <w:r>
        <w:rPr>
          <w:sz w:val="19"/>
        </w:rPr>
        <w:t>карту</w:t>
      </w:r>
      <w:r>
        <w:rPr>
          <w:spacing w:val="-14"/>
          <w:sz w:val="19"/>
        </w:rPr>
        <w:t> </w:t>
      </w:r>
      <w:r>
        <w:rPr>
          <w:sz w:val="19"/>
        </w:rPr>
        <w:t>1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Приложении.</w:t>
      </w:r>
      <w:r>
        <w:rPr>
          <w:spacing w:val="-14"/>
          <w:sz w:val="19"/>
        </w:rPr>
        <w:t> </w:t>
      </w:r>
      <w:r>
        <w:rPr>
          <w:sz w:val="19"/>
        </w:rPr>
        <w:t>Проследите</w:t>
      </w:r>
      <w:r>
        <w:rPr>
          <w:spacing w:val="-14"/>
          <w:sz w:val="19"/>
        </w:rPr>
        <w:t> </w:t>
      </w:r>
      <w:r>
        <w:rPr>
          <w:sz w:val="19"/>
        </w:rPr>
        <w:t>по</w:t>
      </w:r>
      <w:r>
        <w:rPr>
          <w:spacing w:val="-14"/>
          <w:sz w:val="19"/>
        </w:rPr>
        <w:t> </w:t>
      </w:r>
      <w:r>
        <w:rPr>
          <w:sz w:val="19"/>
        </w:rPr>
        <w:t>ней:</w:t>
      </w:r>
      <w:r>
        <w:rPr>
          <w:spacing w:val="-14"/>
          <w:sz w:val="19"/>
        </w:rPr>
        <w:t> </w:t>
      </w:r>
      <w:r>
        <w:rPr>
          <w:sz w:val="19"/>
        </w:rPr>
        <w:t>1)</w:t>
      </w:r>
      <w:r>
        <w:rPr>
          <w:spacing w:val="-14"/>
          <w:sz w:val="19"/>
        </w:rPr>
        <w:t> </w:t>
      </w:r>
      <w:r>
        <w:rPr>
          <w:sz w:val="19"/>
        </w:rPr>
        <w:t>походы</w:t>
      </w:r>
      <w:r>
        <w:rPr>
          <w:spacing w:val="-14"/>
          <w:sz w:val="19"/>
        </w:rPr>
        <w:t> </w:t>
      </w:r>
      <w:r>
        <w:rPr>
          <w:sz w:val="19"/>
        </w:rPr>
        <w:t>Лжедмитрия</w:t>
      </w:r>
      <w:r>
        <w:rPr>
          <w:spacing w:val="-14"/>
          <w:sz w:val="19"/>
        </w:rPr>
        <w:t> </w:t>
      </w:r>
      <w:r>
        <w:rPr>
          <w:sz w:val="19"/>
        </w:rPr>
        <w:t>I</w:t>
      </w:r>
      <w:r>
        <w:rPr>
          <w:spacing w:val="-14"/>
          <w:sz w:val="19"/>
        </w:rPr>
        <w:t> </w:t>
      </w:r>
      <w:r>
        <w:rPr>
          <w:sz w:val="19"/>
        </w:rPr>
        <w:t>и </w:t>
      </w:r>
      <w:r>
        <w:rPr>
          <w:w w:val="95"/>
          <w:sz w:val="19"/>
        </w:rPr>
        <w:t>Лжедмитрия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II;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2)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движение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армии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Ивана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Болотникова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от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начала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похода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(г.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Путивль)</w:t>
      </w:r>
      <w:r>
        <w:rPr>
          <w:w w:val="95"/>
          <w:sz w:val="19"/>
        </w:rPr>
        <w:t> </w:t>
      </w:r>
      <w:r>
        <w:rPr>
          <w:sz w:val="19"/>
        </w:rPr>
        <w:t>и до её полного разгрома; 3) вторжение польских и шведских войск; 4) действия </w:t>
      </w:r>
      <w:r>
        <w:rPr>
          <w:w w:val="95"/>
          <w:sz w:val="19"/>
        </w:rPr>
        <w:t>Первого и Второго ополчений. Покажите территории, отторгнутые Швецией и Речью </w:t>
      </w:r>
      <w:r>
        <w:rPr>
          <w:spacing w:val="-2"/>
          <w:sz w:val="19"/>
        </w:rPr>
        <w:t>Посполитой.</w:t>
      </w:r>
    </w:p>
    <w:p>
      <w:pPr>
        <w:pStyle w:val="BodyText"/>
        <w:spacing w:before="10"/>
        <w:rPr>
          <w:rFonts w:ascii="Tahoma"/>
        </w:rPr>
      </w:pPr>
    </w:p>
    <w:p>
      <w:pPr>
        <w:pStyle w:val="Heading7"/>
        <w:tabs>
          <w:tab w:pos="8163" w:val="left" w:leader="none"/>
        </w:tabs>
        <w:spacing w:before="1"/>
      </w:pPr>
      <w:r>
        <w:rPr/>
        <w:pict>
          <v:group style="position:absolute;margin-left:164.604294pt;margin-top:4.297357pt;width:239pt;height:7.85pt;mso-position-horizontal-relative:page;mso-position-vertical-relative:paragraph;z-index:-21841920" id="docshapegroup1676" coordorigin="3292,86" coordsize="4780,157">
            <v:line style="position:absolute" from="3342,164" to="7977,164" stroked="true" strokeweight="1pt" strokecolor="#4495d1">
              <v:stroke dashstyle="dot"/>
            </v:line>
            <v:shape style="position:absolute;left:3292;top:154;width:4715;height:20" id="docshape1677" coordorigin="3292,154" coordsize="4715,20" path="m3312,164l3309,157,3302,154,3295,157,3292,164,3295,171,3302,174,3309,171,3312,164xm8007,164l8004,157,7997,154,7990,157,7987,164,7990,171,7997,174,8004,171,8007,164xe" filled="true" fillcolor="#4495d1" stroked="false">
              <v:path arrowok="t"/>
              <v:fill type="solid"/>
            </v:shape>
            <v:shape style="position:absolute;left:7987;top:85;width:84;height:157" id="docshape1678" coordorigin="7987,86" coordsize="84,157" path="m7987,86l7987,242,8071,164,7987,86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167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71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120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Расположите в хронологической последовательности события: 1) Деулинское </w:t>
      </w:r>
      <w:r>
        <w:rPr>
          <w:rFonts w:ascii="Tahoma" w:hAnsi="Tahoma"/>
          <w:w w:val="95"/>
          <w:sz w:val="19"/>
        </w:rPr>
        <w:t>пере- </w:t>
      </w:r>
      <w:r>
        <w:rPr>
          <w:rFonts w:ascii="Tahoma" w:hAnsi="Tahoma"/>
          <w:sz w:val="19"/>
        </w:rPr>
        <w:t>мирие с Речью Посполитой; 2) избрание Михаила Фёдоровича Романова на цар- ство;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3)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Столбовский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мир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Швецией;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4)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начало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правления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Иране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шаха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Аббаса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I </w:t>
      </w:r>
      <w:r>
        <w:rPr>
          <w:rFonts w:ascii="Tahoma" w:hAnsi="Tahoma"/>
          <w:spacing w:val="-2"/>
          <w:sz w:val="19"/>
        </w:rPr>
        <w:t>Великого.</w:t>
      </w:r>
    </w:p>
    <w:p>
      <w:pPr>
        <w:pStyle w:val="BodyText"/>
        <w:spacing w:before="2"/>
        <w:rPr>
          <w:rFonts w:ascii="Tahoma"/>
        </w:rPr>
      </w:pPr>
    </w:p>
    <w:p>
      <w:pPr>
        <w:pStyle w:val="Heading7"/>
        <w:spacing w:before="1"/>
      </w:pPr>
      <w:r>
        <w:rPr/>
        <w:pict>
          <v:group style="position:absolute;margin-left:155.961899pt;margin-top:.717269pt;width:263.6pt;height:14.2pt;mso-position-horizontal-relative:page;mso-position-vertical-relative:paragraph;z-index:15882240" id="docshapegroup1679" coordorigin="3119,14" coordsize="5272,284">
            <v:shape style="position:absolute;left:8107;top:14;width:284;height:284" type="#_x0000_t75" id="docshape1680" stroked="false">
              <v:imagedata r:id="rId173" o:title=""/>
            </v:shape>
            <v:line style="position:absolute" from="3169,160" to="7956,160" stroked="true" strokeweight="1pt" strokecolor="#4495d1">
              <v:stroke dashstyle="dot"/>
            </v:line>
            <v:shape style="position:absolute;left:3119;top:149;width:4867;height:20" id="docshape1681" coordorigin="3119,150" coordsize="4867,20" path="m3139,160l3136,152,3129,150,3122,152,3119,160,3122,167,3129,170,3136,167,3139,160xm7986,160l7983,152,7976,150,7969,152,7966,160,7969,167,7976,170,7983,167,7986,160xe" filled="true" fillcolor="#4495d1" stroked="false">
              <v:path arrowok="t"/>
              <v:fill type="solid"/>
            </v:shape>
            <v:shape style="position:absolute;left:7966;top:81;width:84;height:157" id="docshape1682" coordorigin="7966,81" coordsize="84,157" path="m7966,81l7966,238,8050,160,7966,8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127"/>
        <w:ind w:left="1133" w:right="792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Прочитайте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отрывок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«Русской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истории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жизнеописаниях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её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главнейших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деяте- лей»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историка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Н.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Костомарова.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Выполните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задание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ответьте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вопрос.</w:t>
      </w:r>
    </w:p>
    <w:p>
      <w:pPr>
        <w:spacing w:line="220" w:lineRule="auto" w:before="114"/>
        <w:ind w:left="793" w:right="792" w:firstLine="340"/>
        <w:jc w:val="both"/>
        <w:rPr>
          <w:sz w:val="19"/>
        </w:rPr>
      </w:pPr>
      <w:r>
        <w:rPr>
          <w:w w:val="95"/>
          <w:sz w:val="19"/>
        </w:rPr>
        <w:t>Мало в истории найдётся примеров, когда бы новый государь вступил на престол при таких… печальных обстоятельствах. С двумя государствами: Польшей и Швеци- </w:t>
      </w:r>
      <w:r>
        <w:rPr>
          <w:sz w:val="19"/>
        </w:rPr>
        <w:t>ей</w:t>
      </w:r>
      <w:r>
        <w:rPr>
          <w:spacing w:val="-10"/>
          <w:sz w:val="19"/>
        </w:rPr>
        <w:t> </w:t>
      </w:r>
      <w:r>
        <w:rPr>
          <w:sz w:val="19"/>
        </w:rPr>
        <w:t>—</w:t>
      </w:r>
      <w:r>
        <w:rPr>
          <w:spacing w:val="-10"/>
          <w:sz w:val="19"/>
        </w:rPr>
        <w:t> </w:t>
      </w:r>
      <w:r>
        <w:rPr>
          <w:sz w:val="19"/>
        </w:rPr>
        <w:t>не</w:t>
      </w:r>
      <w:r>
        <w:rPr>
          <w:spacing w:val="-10"/>
          <w:sz w:val="19"/>
        </w:rPr>
        <w:t> </w:t>
      </w:r>
      <w:r>
        <w:rPr>
          <w:sz w:val="19"/>
        </w:rPr>
        <w:t>окончена</w:t>
      </w:r>
      <w:r>
        <w:rPr>
          <w:spacing w:val="-10"/>
          <w:sz w:val="19"/>
        </w:rPr>
        <w:t> </w:t>
      </w:r>
      <w:r>
        <w:rPr>
          <w:sz w:val="19"/>
        </w:rPr>
        <w:t>была</w:t>
      </w:r>
      <w:r>
        <w:rPr>
          <w:spacing w:val="-10"/>
          <w:sz w:val="19"/>
        </w:rPr>
        <w:t> </w:t>
      </w:r>
      <w:r>
        <w:rPr>
          <w:sz w:val="19"/>
        </w:rPr>
        <w:t>война.</w:t>
      </w:r>
      <w:r>
        <w:rPr>
          <w:spacing w:val="-10"/>
          <w:sz w:val="19"/>
        </w:rPr>
        <w:t> </w:t>
      </w:r>
      <w:r>
        <w:rPr>
          <w:sz w:val="19"/>
        </w:rPr>
        <w:t>Оба</w:t>
      </w:r>
      <w:r>
        <w:rPr>
          <w:spacing w:val="-10"/>
          <w:sz w:val="19"/>
        </w:rPr>
        <w:t> </w:t>
      </w:r>
      <w:r>
        <w:rPr>
          <w:sz w:val="19"/>
        </w:rPr>
        <w:t>эти</w:t>
      </w:r>
      <w:r>
        <w:rPr>
          <w:spacing w:val="-10"/>
          <w:sz w:val="19"/>
        </w:rPr>
        <w:t> </w:t>
      </w:r>
      <w:r>
        <w:rPr>
          <w:sz w:val="19"/>
        </w:rPr>
        <w:t>государства</w:t>
      </w:r>
      <w:r>
        <w:rPr>
          <w:spacing w:val="-10"/>
          <w:sz w:val="19"/>
        </w:rPr>
        <w:t> </w:t>
      </w:r>
      <w:r>
        <w:rPr>
          <w:sz w:val="19"/>
        </w:rPr>
        <w:t>владели</w:t>
      </w:r>
      <w:r>
        <w:rPr>
          <w:spacing w:val="-10"/>
          <w:sz w:val="19"/>
        </w:rPr>
        <w:t> </w:t>
      </w:r>
      <w:r>
        <w:rPr>
          <w:sz w:val="19"/>
        </w:rPr>
        <w:t>окраинами</w:t>
      </w:r>
      <w:r>
        <w:rPr>
          <w:spacing w:val="-10"/>
          <w:sz w:val="19"/>
        </w:rPr>
        <w:t> </w:t>
      </w:r>
      <w:r>
        <w:rPr>
          <w:sz w:val="19"/>
        </w:rPr>
        <w:t>Московской </w:t>
      </w:r>
      <w:r>
        <w:rPr>
          <w:w w:val="95"/>
          <w:sz w:val="19"/>
        </w:rPr>
        <w:t>державы и выставляли двух претендентов на московский престол — двух соперников новоизбранному царю. Третьего соперника ему провозглашала казацкая вольница </w:t>
      </w:r>
      <w:r>
        <w:rPr>
          <w:w w:val="95"/>
          <w:sz w:val="19"/>
        </w:rPr>
        <w:t>в </w:t>
      </w:r>
      <w:r>
        <w:rPr>
          <w:sz w:val="19"/>
        </w:rPr>
        <w:t>Астрахани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особе</w:t>
      </w:r>
      <w:r>
        <w:rPr>
          <w:spacing w:val="-1"/>
          <w:sz w:val="19"/>
        </w:rPr>
        <w:t> </w:t>
      </w:r>
      <w:r>
        <w:rPr>
          <w:sz w:val="19"/>
        </w:rPr>
        <w:t>малолетнего</w:t>
      </w:r>
      <w:r>
        <w:rPr>
          <w:spacing w:val="-1"/>
          <w:sz w:val="19"/>
        </w:rPr>
        <w:t> </w:t>
      </w:r>
      <w:r>
        <w:rPr>
          <w:sz w:val="19"/>
        </w:rPr>
        <w:t>сына</w:t>
      </w:r>
      <w:r>
        <w:rPr>
          <w:spacing w:val="-1"/>
          <w:sz w:val="19"/>
        </w:rPr>
        <w:t> </w:t>
      </w:r>
      <w:r>
        <w:rPr>
          <w:sz w:val="19"/>
        </w:rPr>
        <w:t>Марины,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Заруцкий</w:t>
      </w:r>
      <w:r>
        <w:rPr>
          <w:spacing w:val="-1"/>
          <w:sz w:val="19"/>
        </w:rPr>
        <w:t> </w:t>
      </w:r>
      <w:r>
        <w:rPr>
          <w:sz w:val="19"/>
        </w:rPr>
        <w:t>во</w:t>
      </w:r>
      <w:r>
        <w:rPr>
          <w:spacing w:val="-1"/>
          <w:sz w:val="19"/>
        </w:rPr>
        <w:t> </w:t>
      </w:r>
      <w:r>
        <w:rPr>
          <w:sz w:val="19"/>
        </w:rPr>
        <w:t>имя</w:t>
      </w:r>
      <w:r>
        <w:rPr>
          <w:spacing w:val="-1"/>
          <w:sz w:val="19"/>
        </w:rPr>
        <w:t> </w:t>
      </w:r>
      <w:r>
        <w:rPr>
          <w:sz w:val="19"/>
        </w:rPr>
        <w:t>его</w:t>
      </w:r>
      <w:r>
        <w:rPr>
          <w:spacing w:val="-1"/>
          <w:sz w:val="19"/>
        </w:rPr>
        <w:t> </w:t>
      </w:r>
      <w:r>
        <w:rPr>
          <w:sz w:val="19"/>
        </w:rPr>
        <w:t>затевал</w:t>
      </w:r>
      <w:r>
        <w:rPr>
          <w:spacing w:val="-1"/>
          <w:sz w:val="19"/>
        </w:rPr>
        <w:t> </w:t>
      </w:r>
      <w:r>
        <w:rPr>
          <w:sz w:val="19"/>
        </w:rPr>
        <w:t>дви- нуть турок и татар на окончательное разорение Московского государства. Внутри государства</w:t>
      </w:r>
      <w:r>
        <w:rPr>
          <w:spacing w:val="-9"/>
          <w:sz w:val="19"/>
        </w:rPr>
        <w:t> </w:t>
      </w:r>
      <w:r>
        <w:rPr>
          <w:sz w:val="19"/>
        </w:rPr>
        <w:t>многие</w:t>
      </w:r>
      <w:r>
        <w:rPr>
          <w:spacing w:val="-9"/>
          <w:sz w:val="19"/>
        </w:rPr>
        <w:t> </w:t>
      </w:r>
      <w:r>
        <w:rPr>
          <w:sz w:val="19"/>
        </w:rPr>
        <w:t>города</w:t>
      </w:r>
      <w:r>
        <w:rPr>
          <w:spacing w:val="-9"/>
          <w:sz w:val="19"/>
        </w:rPr>
        <w:t> </w:t>
      </w:r>
      <w:r>
        <w:rPr>
          <w:sz w:val="19"/>
        </w:rPr>
        <w:t>были</w:t>
      </w:r>
      <w:r>
        <w:rPr>
          <w:spacing w:val="-9"/>
          <w:sz w:val="19"/>
        </w:rPr>
        <w:t> </w:t>
      </w:r>
      <w:r>
        <w:rPr>
          <w:sz w:val="19"/>
        </w:rPr>
        <w:t>сожжены</w:t>
      </w:r>
      <w:r>
        <w:rPr>
          <w:spacing w:val="-9"/>
          <w:sz w:val="19"/>
        </w:rPr>
        <w:t> </w:t>
      </w:r>
      <w:r>
        <w:rPr>
          <w:sz w:val="19"/>
        </w:rPr>
        <w:t>дотла,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самая</w:t>
      </w:r>
      <w:r>
        <w:rPr>
          <w:spacing w:val="-9"/>
          <w:sz w:val="19"/>
        </w:rPr>
        <w:t> </w:t>
      </w:r>
      <w:r>
        <w:rPr>
          <w:sz w:val="19"/>
        </w:rPr>
        <w:t>Москва</w:t>
      </w:r>
      <w:r>
        <w:rPr>
          <w:spacing w:val="-9"/>
          <w:sz w:val="19"/>
        </w:rPr>
        <w:t> </w:t>
      </w:r>
      <w:r>
        <w:rPr>
          <w:sz w:val="19"/>
        </w:rPr>
        <w:t>находилась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раз- валинах.</w:t>
      </w:r>
      <w:r>
        <w:rPr>
          <w:spacing w:val="-14"/>
          <w:sz w:val="19"/>
        </w:rPr>
        <w:t> </w:t>
      </w:r>
      <w:r>
        <w:rPr>
          <w:sz w:val="19"/>
        </w:rPr>
        <w:t>Внутренние</w:t>
      </w:r>
      <w:r>
        <w:rPr>
          <w:spacing w:val="-13"/>
          <w:sz w:val="19"/>
        </w:rPr>
        <w:t> </w:t>
      </w:r>
      <w:r>
        <w:rPr>
          <w:sz w:val="19"/>
        </w:rPr>
        <w:t>области</w:t>
      </w:r>
      <w:r>
        <w:rPr>
          <w:spacing w:val="-13"/>
          <w:sz w:val="19"/>
        </w:rPr>
        <w:t> </w:t>
      </w:r>
      <w:r>
        <w:rPr>
          <w:sz w:val="19"/>
        </w:rPr>
        <w:t>сильно</w:t>
      </w:r>
      <w:r>
        <w:rPr>
          <w:spacing w:val="-13"/>
          <w:sz w:val="19"/>
        </w:rPr>
        <w:t> </w:t>
      </w:r>
      <w:r>
        <w:rPr>
          <w:sz w:val="19"/>
        </w:rPr>
        <w:t>обезлюдели.</w:t>
      </w:r>
      <w:r>
        <w:rPr>
          <w:spacing w:val="-13"/>
          <w:sz w:val="19"/>
        </w:rPr>
        <w:t> </w:t>
      </w:r>
      <w:r>
        <w:rPr>
          <w:sz w:val="19"/>
        </w:rPr>
        <w:t>Поселяне</w:t>
      </w:r>
      <w:r>
        <w:rPr>
          <w:spacing w:val="-14"/>
          <w:sz w:val="19"/>
        </w:rPr>
        <w:t> </w:t>
      </w:r>
      <w:r>
        <w:rPr>
          <w:sz w:val="19"/>
        </w:rPr>
        <w:t>ещё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прошлом</w:t>
      </w:r>
      <w:r>
        <w:rPr>
          <w:spacing w:val="-13"/>
          <w:sz w:val="19"/>
        </w:rPr>
        <w:t> </w:t>
      </w:r>
      <w:r>
        <w:rPr>
          <w:sz w:val="19"/>
        </w:rPr>
        <w:t>году</w:t>
      </w:r>
      <w:r>
        <w:rPr>
          <w:spacing w:val="-13"/>
          <w:sz w:val="19"/>
        </w:rPr>
        <w:t> </w:t>
      </w:r>
      <w:r>
        <w:rPr>
          <w:sz w:val="19"/>
        </w:rPr>
        <w:t>не могли</w:t>
      </w:r>
      <w:r>
        <w:rPr>
          <w:spacing w:val="-13"/>
          <w:sz w:val="19"/>
        </w:rPr>
        <w:t> </w:t>
      </w:r>
      <w:r>
        <w:rPr>
          <w:sz w:val="19"/>
        </w:rPr>
        <w:t>убрать</w:t>
      </w:r>
      <w:r>
        <w:rPr>
          <w:spacing w:val="-13"/>
          <w:sz w:val="19"/>
        </w:rPr>
        <w:t> </w:t>
      </w:r>
      <w:r>
        <w:rPr>
          <w:sz w:val="19"/>
        </w:rPr>
        <w:t>хлеба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умирали</w:t>
      </w:r>
      <w:r>
        <w:rPr>
          <w:spacing w:val="-13"/>
          <w:sz w:val="19"/>
        </w:rPr>
        <w:t> </w:t>
      </w:r>
      <w:r>
        <w:rPr>
          <w:sz w:val="19"/>
        </w:rPr>
        <w:t>от</w:t>
      </w:r>
      <w:r>
        <w:rPr>
          <w:spacing w:val="-13"/>
          <w:sz w:val="19"/>
        </w:rPr>
        <w:t> </w:t>
      </w:r>
      <w:r>
        <w:rPr>
          <w:sz w:val="19"/>
        </w:rPr>
        <w:t>голода.</w:t>
      </w:r>
      <w:r>
        <w:rPr>
          <w:spacing w:val="-13"/>
          <w:sz w:val="19"/>
        </w:rPr>
        <w:t> </w:t>
      </w:r>
      <w:r>
        <w:rPr>
          <w:sz w:val="19"/>
        </w:rPr>
        <w:t>Повсюду</w:t>
      </w:r>
      <w:r>
        <w:rPr>
          <w:spacing w:val="-13"/>
          <w:sz w:val="19"/>
        </w:rPr>
        <w:t> </w:t>
      </w:r>
      <w:r>
        <w:rPr>
          <w:sz w:val="19"/>
        </w:rPr>
        <w:t>господствовала</w:t>
      </w:r>
      <w:r>
        <w:rPr>
          <w:spacing w:val="-13"/>
          <w:sz w:val="19"/>
        </w:rPr>
        <w:t> </w:t>
      </w:r>
      <w:r>
        <w:rPr>
          <w:sz w:val="19"/>
        </w:rPr>
        <w:t>крайняя</w:t>
      </w:r>
      <w:r>
        <w:rPr>
          <w:spacing w:val="-13"/>
          <w:sz w:val="19"/>
        </w:rPr>
        <w:t> </w:t>
      </w:r>
      <w:r>
        <w:rPr>
          <w:sz w:val="19"/>
        </w:rPr>
        <w:t>нищета: в казне не было денег, и трудно было собрать их с разорённых подданных…</w:t>
      </w:r>
    </w:p>
    <w:p>
      <w:pPr>
        <w:pStyle w:val="ListParagraph"/>
        <w:numPr>
          <w:ilvl w:val="0"/>
          <w:numId w:val="56"/>
        </w:numPr>
        <w:tabs>
          <w:tab w:pos="1134" w:val="left" w:leader="none"/>
        </w:tabs>
        <w:spacing w:line="213" w:lineRule="auto" w:before="140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3"/>
          <w:sz w:val="19"/>
        </w:rPr>
        <w:t> </w:t>
      </w:r>
      <w:r>
        <w:rPr>
          <w:sz w:val="19"/>
        </w:rPr>
        <w:t>Назовите</w:t>
      </w:r>
      <w:r>
        <w:rPr>
          <w:spacing w:val="-14"/>
          <w:sz w:val="19"/>
        </w:rPr>
        <w:t> </w:t>
      </w:r>
      <w:r>
        <w:rPr>
          <w:sz w:val="19"/>
        </w:rPr>
        <w:t>имя</w:t>
      </w:r>
      <w:r>
        <w:rPr>
          <w:spacing w:val="-14"/>
          <w:sz w:val="19"/>
        </w:rPr>
        <w:t> </w:t>
      </w:r>
      <w:r>
        <w:rPr>
          <w:sz w:val="19"/>
        </w:rPr>
        <w:t>государя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год</w:t>
      </w:r>
      <w:r>
        <w:rPr>
          <w:spacing w:val="-14"/>
          <w:sz w:val="19"/>
        </w:rPr>
        <w:t> </w:t>
      </w:r>
      <w:r>
        <w:rPr>
          <w:sz w:val="19"/>
        </w:rPr>
        <w:t>его</w:t>
      </w:r>
      <w:r>
        <w:rPr>
          <w:spacing w:val="-14"/>
          <w:sz w:val="19"/>
        </w:rPr>
        <w:t> </w:t>
      </w:r>
      <w:r>
        <w:rPr>
          <w:sz w:val="19"/>
        </w:rPr>
        <w:t>венчания</w:t>
      </w:r>
      <w:r>
        <w:rPr>
          <w:spacing w:val="-14"/>
          <w:sz w:val="19"/>
        </w:rPr>
        <w:t> </w:t>
      </w:r>
      <w:r>
        <w:rPr>
          <w:sz w:val="19"/>
        </w:rPr>
        <w:t>на</w:t>
      </w:r>
      <w:r>
        <w:rPr>
          <w:spacing w:val="-14"/>
          <w:sz w:val="19"/>
        </w:rPr>
        <w:t> </w:t>
      </w:r>
      <w:r>
        <w:rPr>
          <w:sz w:val="19"/>
        </w:rPr>
        <w:t>царство.</w:t>
      </w:r>
      <w:r>
        <w:rPr>
          <w:spacing w:val="-14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3"/>
          <w:sz w:val="19"/>
        </w:rPr>
        <w:t> </w:t>
      </w:r>
      <w:r>
        <w:rPr>
          <w:sz w:val="19"/>
        </w:rPr>
        <w:t>Почему</w:t>
      </w:r>
      <w:r>
        <w:rPr>
          <w:spacing w:val="-14"/>
          <w:sz w:val="19"/>
        </w:rPr>
        <w:t> </w:t>
      </w:r>
      <w:r>
        <w:rPr>
          <w:sz w:val="19"/>
        </w:rPr>
        <w:t>автор</w:t>
      </w:r>
      <w:r>
        <w:rPr>
          <w:spacing w:val="-14"/>
          <w:sz w:val="19"/>
        </w:rPr>
        <w:t> </w:t>
      </w:r>
      <w:r>
        <w:rPr>
          <w:sz w:val="19"/>
        </w:rPr>
        <w:t>называет </w:t>
      </w:r>
      <w:r>
        <w:rPr>
          <w:w w:val="95"/>
          <w:sz w:val="19"/>
        </w:rPr>
        <w:t>обстоятельства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вступления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на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престол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нового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царя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печальными?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Приведите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не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менее </w:t>
      </w:r>
      <w:r>
        <w:rPr>
          <w:sz w:val="19"/>
        </w:rPr>
        <w:t>трёх примеров, подтверждающих утверждение историка.</w:t>
      </w:r>
    </w:p>
    <w:p>
      <w:pPr>
        <w:pStyle w:val="BodyText"/>
        <w:spacing w:before="6"/>
        <w:rPr>
          <w:rFonts w:ascii="Tahoma"/>
          <w:sz w:val="14"/>
        </w:rPr>
      </w:pPr>
      <w:r>
        <w:rPr/>
        <w:pict>
          <v:group style="position:absolute;margin-left:36.553001pt;margin-top:9.949219pt;width:385.95pt;height:36.4pt;mso-position-horizontal-relative:page;mso-position-vertical-relative:paragraph;z-index:-15576064;mso-wrap-distance-left:0;mso-wrap-distance-right:0" id="docshapegroup1683" coordorigin="731,199" coordsize="7719,728">
            <v:rect style="position:absolute;left:731;top:198;width:7719;height:728" id="docshape1684" filled="true" fillcolor="#000000" stroked="false">
              <v:fill opacity="19660f" type="solid"/>
            </v:rect>
            <v:rect style="position:absolute;left:793;top:261;width:7597;height:602" id="docshape1685" filled="true" fillcolor="#ffffff" stroked="false">
              <v:fill type="solid"/>
            </v:rect>
            <v:shape style="position:absolute;left:877;top:361;width:397;height:397" type="#_x0000_t75" id="docshape1686" stroked="false">
              <v:imagedata r:id="rId174" o:title=""/>
            </v:shape>
            <v:shape style="position:absolute;left:986;top:385;width:191;height:371" type="#_x0000_t202" id="docshape1687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36;width:6574;height:467" type="#_x0000_t202" id="docshape1688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4"/>
        </w:rPr>
        <w:sectPr>
          <w:pgSz w:w="9190" w:h="12020"/>
          <w:pgMar w:header="0" w:footer="0" w:top="740" w:bottom="280" w:left="0" w:right="0"/>
        </w:sectPr>
      </w:pPr>
    </w:p>
    <w:p>
      <w:pPr>
        <w:spacing w:before="75"/>
        <w:ind w:left="510" w:right="0" w:firstLine="0"/>
        <w:jc w:val="left"/>
        <w:rPr>
          <w:rFonts w:ascii="Calibri"/>
          <w:b/>
          <w:sz w:val="22"/>
        </w:rPr>
      </w:pPr>
      <w:r>
        <w:rPr/>
        <w:pict>
          <v:group style="position:absolute;margin-left:0pt;margin-top:0pt;width:459.25pt;height:600.950pt;mso-position-horizontal-relative:page;mso-position-vertical-relative:page;z-index:-21840896" id="docshapegroup1689" coordorigin="0,0" coordsize="9185,12019">
            <v:shape style="position:absolute;left:0;top:0;width:9185;height:747" type="#_x0000_t75" id="docshape1690" stroked="false">
              <v:imagedata r:id="rId7" o:title=""/>
            </v:shape>
            <v:shape style="position:absolute;left:0;top:0;width:9185;height:747" type="#_x0000_t75" id="docshape1691" stroked="false">
              <v:imagedata r:id="rId7" o:title=""/>
            </v:shape>
            <v:shape style="position:absolute;left:0;top:746;width:511;height:11273" id="docshape1692" coordorigin="0,746" coordsize="511,11273" path="m510,1597l0,1597,0,12019,510,12019,510,1597xm510,746l0,746,0,1030,510,1030,510,746xe" filled="true" fillcolor="#e0e8f6" stroked="false">
              <v:path arrowok="t"/>
              <v:fill type="solid"/>
            </v:shape>
            <v:shape style="position:absolute;left:0;top:1029;width:9128;height:567" type="#_x0000_t75" id="docshape1693" stroked="false">
              <v:imagedata r:id="rId320" o:title=""/>
            </v:shape>
            <v:shape style="position:absolute;left:510;top:8042;width:8164;height:397" id="docshape1694" coordorigin="510,8043" coordsize="8164,397" path="m8674,8043l4592,8043,510,8043,510,8156,4658,8156,4821,8440,8674,8440,8674,8156,8674,8043xe" filled="true" fillcolor="#e0e8f6" stroked="false">
              <v:path arrowok="t"/>
              <v:fill type="solid"/>
            </v:shape>
            <v:shape style="position:absolute;left:396;top:8099;width:341;height:341" type="#_x0000_t75" id="docshape1695" stroked="false">
              <v:imagedata r:id="rId321" o:title=""/>
            </v:shape>
            <v:rect style="position:absolute;left:8657;top:746;width:528;height:11273" id="docshape1696" filled="true" fillcolor="#e0e8f6" stroked="false">
              <v:fill type="solid"/>
            </v:rect>
            <w10:wrap type="none"/>
          </v:group>
        </w:pict>
      </w:r>
      <w:r>
        <w:rPr>
          <w:rFonts w:ascii="Calibri"/>
          <w:b/>
          <w:color w:val="FFFFFF"/>
          <w:spacing w:val="-5"/>
          <w:w w:val="120"/>
          <w:sz w:val="22"/>
        </w:rPr>
        <w:t>142</w:t>
      </w:r>
    </w:p>
    <w:p>
      <w:pPr>
        <w:pStyle w:val="BodyText"/>
        <w:spacing w:before="11"/>
        <w:rPr>
          <w:rFonts w:ascii="Calibri"/>
          <w:b/>
          <w:sz w:val="32"/>
        </w:rPr>
      </w:pPr>
    </w:p>
    <w:p>
      <w:pPr>
        <w:pStyle w:val="Heading4"/>
        <w:ind w:left="1097"/>
      </w:pPr>
      <w:bookmarkStart w:name="_TOC_250005" w:id="3"/>
      <w:r>
        <w:rPr>
          <w:color w:val="FFFFFF"/>
          <w:spacing w:val="10"/>
          <w:w w:val="70"/>
        </w:rPr>
        <w:t>ИТОГИ</w:t>
      </w:r>
      <w:r>
        <w:rPr>
          <w:color w:val="FFFFFF"/>
          <w:spacing w:val="20"/>
        </w:rPr>
        <w:t> </w:t>
      </w:r>
      <w:bookmarkEnd w:id="3"/>
      <w:r>
        <w:rPr>
          <w:color w:val="FFFFFF"/>
          <w:spacing w:val="7"/>
          <w:w w:val="80"/>
        </w:rPr>
        <w:t>ГЛАВЫ</w:t>
      </w:r>
    </w:p>
    <w:p>
      <w:pPr>
        <w:pStyle w:val="BodyText"/>
        <w:spacing w:before="7"/>
        <w:rPr>
          <w:rFonts w:ascii="Tahoma"/>
          <w:sz w:val="14"/>
        </w:rPr>
      </w:pP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103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Голод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1601—1603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гг.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привёл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обнищанию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крестьян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росту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социального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недоволь- ства.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3" w:after="0"/>
        <w:ind w:left="1133" w:right="792" w:hanging="341"/>
        <w:jc w:val="both"/>
        <w:rPr>
          <w:sz w:val="19"/>
        </w:rPr>
      </w:pPr>
      <w:r>
        <w:rPr>
          <w:w w:val="95"/>
          <w:sz w:val="19"/>
        </w:rPr>
        <w:t>Царь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Борис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Годунов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пытался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переломить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ход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событий,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но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ему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лишь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на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время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удалось </w:t>
      </w:r>
      <w:r>
        <w:rPr>
          <w:sz w:val="19"/>
        </w:rPr>
        <w:t>ослабить тугой узел сложившихся противоречий.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В обстановке нарастающего кризиса в стране появился самозванец, </w:t>
      </w:r>
      <w:r>
        <w:rPr>
          <w:w w:val="95"/>
          <w:sz w:val="19"/>
        </w:rPr>
        <w:t>поддержанный</w:t>
      </w:r>
      <w:r>
        <w:rPr>
          <w:w w:val="95"/>
          <w:sz w:val="19"/>
        </w:rPr>
        <w:t> </w:t>
      </w:r>
      <w:r>
        <w:rPr>
          <w:sz w:val="19"/>
        </w:rPr>
        <w:t>Польшей, вошедший в историю как Лжедмитрий I.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2" w:after="0"/>
        <w:ind w:left="1133" w:right="792" w:hanging="341"/>
        <w:jc w:val="both"/>
        <w:rPr>
          <w:sz w:val="19"/>
        </w:rPr>
      </w:pPr>
      <w:r>
        <w:rPr>
          <w:w w:val="95"/>
          <w:sz w:val="19"/>
        </w:rPr>
        <w:t>В ходе боярского заговора был убит Лжедмитрий I и к власти пришёл Василий Шуй- </w:t>
      </w:r>
      <w:r>
        <w:rPr>
          <w:spacing w:val="-2"/>
          <w:sz w:val="19"/>
        </w:rPr>
        <w:t>ский.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Тяжёлый экономический, социальный, политический и династический кризис </w:t>
      </w:r>
      <w:r>
        <w:rPr>
          <w:w w:val="95"/>
          <w:sz w:val="19"/>
        </w:rPr>
        <w:t>рубежа</w:t>
      </w:r>
      <w:r>
        <w:rPr>
          <w:w w:val="95"/>
          <w:sz w:val="19"/>
        </w:rPr>
        <w:t> </w:t>
      </w:r>
      <w:r>
        <w:rPr>
          <w:sz w:val="19"/>
        </w:rPr>
        <w:t>XVI—XVII</w:t>
      </w:r>
      <w:r>
        <w:rPr>
          <w:spacing w:val="-6"/>
          <w:sz w:val="19"/>
        </w:rPr>
        <w:t> </w:t>
      </w:r>
      <w:r>
        <w:rPr>
          <w:sz w:val="19"/>
        </w:rPr>
        <w:t>вв.</w:t>
      </w:r>
      <w:r>
        <w:rPr>
          <w:spacing w:val="-6"/>
          <w:sz w:val="19"/>
        </w:rPr>
        <w:t> </w:t>
      </w:r>
      <w:r>
        <w:rPr>
          <w:sz w:val="19"/>
        </w:rPr>
        <w:t>привёл</w:t>
      </w:r>
      <w:r>
        <w:rPr>
          <w:spacing w:val="-6"/>
          <w:sz w:val="19"/>
        </w:rPr>
        <w:t> </w:t>
      </w:r>
      <w:r>
        <w:rPr>
          <w:sz w:val="19"/>
        </w:rPr>
        <w:t>к</w:t>
      </w:r>
      <w:r>
        <w:rPr>
          <w:spacing w:val="-6"/>
          <w:sz w:val="19"/>
        </w:rPr>
        <w:t> </w:t>
      </w:r>
      <w:r>
        <w:rPr>
          <w:sz w:val="19"/>
        </w:rPr>
        <w:t>гражданской</w:t>
      </w:r>
      <w:r>
        <w:rPr>
          <w:spacing w:val="-6"/>
          <w:sz w:val="19"/>
        </w:rPr>
        <w:t> </w:t>
      </w:r>
      <w:r>
        <w:rPr>
          <w:sz w:val="19"/>
        </w:rPr>
        <w:t>войне,</w:t>
      </w:r>
      <w:r>
        <w:rPr>
          <w:spacing w:val="-6"/>
          <w:sz w:val="19"/>
        </w:rPr>
        <w:t> </w:t>
      </w:r>
      <w:r>
        <w:rPr>
          <w:sz w:val="19"/>
        </w:rPr>
        <w:t>которая</w:t>
      </w:r>
      <w:r>
        <w:rPr>
          <w:spacing w:val="-6"/>
          <w:sz w:val="19"/>
        </w:rPr>
        <w:t> </w:t>
      </w:r>
      <w:r>
        <w:rPr>
          <w:sz w:val="19"/>
        </w:rPr>
        <w:t>была</w:t>
      </w:r>
      <w:r>
        <w:rPr>
          <w:spacing w:val="-6"/>
          <w:sz w:val="19"/>
        </w:rPr>
        <w:t> </w:t>
      </w:r>
      <w:r>
        <w:rPr>
          <w:sz w:val="19"/>
        </w:rPr>
        <w:t>отягощена</w:t>
      </w:r>
      <w:r>
        <w:rPr>
          <w:spacing w:val="-6"/>
          <w:sz w:val="19"/>
        </w:rPr>
        <w:t> </w:t>
      </w:r>
      <w:r>
        <w:rPr>
          <w:sz w:val="19"/>
        </w:rPr>
        <w:t>иностранным вмешательством,</w:t>
      </w:r>
      <w:r>
        <w:rPr>
          <w:spacing w:val="-15"/>
          <w:sz w:val="19"/>
        </w:rPr>
        <w:t> </w:t>
      </w:r>
      <w:r>
        <w:rPr>
          <w:sz w:val="19"/>
        </w:rPr>
        <w:t>переросшим</w:t>
      </w:r>
      <w:r>
        <w:rPr>
          <w:spacing w:val="-14"/>
          <w:sz w:val="19"/>
        </w:rPr>
        <w:t> </w:t>
      </w:r>
      <w:r>
        <w:rPr>
          <w:sz w:val="19"/>
        </w:rPr>
        <w:t>к</w:t>
      </w:r>
      <w:r>
        <w:rPr>
          <w:spacing w:val="-15"/>
          <w:sz w:val="19"/>
        </w:rPr>
        <w:t> </w:t>
      </w:r>
      <w:r>
        <w:rPr>
          <w:sz w:val="19"/>
        </w:rPr>
        <w:t>1610</w:t>
      </w:r>
      <w:r>
        <w:rPr>
          <w:spacing w:val="-14"/>
          <w:sz w:val="19"/>
        </w:rPr>
        <w:t> </w:t>
      </w:r>
      <w:r>
        <w:rPr>
          <w:sz w:val="19"/>
        </w:rPr>
        <w:t>г.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открытую</w:t>
      </w:r>
      <w:r>
        <w:rPr>
          <w:spacing w:val="-15"/>
          <w:sz w:val="19"/>
        </w:rPr>
        <w:t> </w:t>
      </w:r>
      <w:r>
        <w:rPr>
          <w:sz w:val="19"/>
        </w:rPr>
        <w:t>интервенцию.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1" w:after="0"/>
        <w:ind w:left="1133" w:right="791" w:hanging="341"/>
        <w:jc w:val="both"/>
        <w:rPr>
          <w:sz w:val="19"/>
        </w:rPr>
      </w:pPr>
      <w:r>
        <w:rPr>
          <w:sz w:val="19"/>
        </w:rPr>
        <w:t>Череда</w:t>
      </w:r>
      <w:r>
        <w:rPr>
          <w:spacing w:val="-8"/>
          <w:sz w:val="19"/>
        </w:rPr>
        <w:t> </w:t>
      </w:r>
      <w:r>
        <w:rPr>
          <w:sz w:val="19"/>
        </w:rPr>
        <w:t>самозванцев,</w:t>
      </w:r>
      <w:r>
        <w:rPr>
          <w:spacing w:val="-8"/>
          <w:sz w:val="19"/>
        </w:rPr>
        <w:t> </w:t>
      </w:r>
      <w:r>
        <w:rPr>
          <w:sz w:val="19"/>
        </w:rPr>
        <w:t>вмешательство</w:t>
      </w:r>
      <w:r>
        <w:rPr>
          <w:spacing w:val="-8"/>
          <w:sz w:val="19"/>
        </w:rPr>
        <w:t> </w:t>
      </w:r>
      <w:r>
        <w:rPr>
          <w:sz w:val="19"/>
        </w:rPr>
        <w:t>Польши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потом</w:t>
      </w:r>
      <w:r>
        <w:rPr>
          <w:spacing w:val="-8"/>
          <w:sz w:val="19"/>
        </w:rPr>
        <w:t> </w:t>
      </w:r>
      <w:r>
        <w:rPr>
          <w:sz w:val="19"/>
        </w:rPr>
        <w:t>Швеции,</w:t>
      </w:r>
      <w:r>
        <w:rPr>
          <w:spacing w:val="-8"/>
          <w:sz w:val="19"/>
        </w:rPr>
        <w:t> </w:t>
      </w:r>
      <w:r>
        <w:rPr>
          <w:sz w:val="19"/>
        </w:rPr>
        <w:t>мощные</w:t>
      </w:r>
      <w:r>
        <w:rPr>
          <w:spacing w:val="-8"/>
          <w:sz w:val="19"/>
        </w:rPr>
        <w:t> </w:t>
      </w:r>
      <w:r>
        <w:rPr>
          <w:sz w:val="19"/>
        </w:rPr>
        <w:t>восстания</w:t>
      </w:r>
      <w:r>
        <w:rPr>
          <w:sz w:val="19"/>
        </w:rPr>
        <w:t> </w:t>
      </w:r>
      <w:r>
        <w:rPr>
          <w:spacing w:val="-2"/>
          <w:sz w:val="19"/>
        </w:rPr>
        <w:t>(например,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движение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Ивана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Болотникова)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поставили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Россию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грань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катастрофы.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Чтобы отстоять независимость страны и прекратить Смуту, нужна была сила, способ- </w:t>
      </w:r>
      <w:r>
        <w:rPr>
          <w:sz w:val="19"/>
        </w:rPr>
        <w:t>ная</w:t>
      </w:r>
      <w:r>
        <w:rPr>
          <w:spacing w:val="-11"/>
          <w:sz w:val="19"/>
        </w:rPr>
        <w:t> </w:t>
      </w:r>
      <w:r>
        <w:rPr>
          <w:sz w:val="19"/>
        </w:rPr>
        <w:t>объединить</w:t>
      </w:r>
      <w:r>
        <w:rPr>
          <w:spacing w:val="-11"/>
          <w:sz w:val="19"/>
        </w:rPr>
        <w:t> </w:t>
      </w:r>
      <w:r>
        <w:rPr>
          <w:sz w:val="19"/>
        </w:rPr>
        <w:t>народ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государство.</w:t>
      </w:r>
      <w:r>
        <w:rPr>
          <w:spacing w:val="-11"/>
          <w:sz w:val="19"/>
        </w:rPr>
        <w:t> </w:t>
      </w:r>
      <w:r>
        <w:rPr>
          <w:sz w:val="19"/>
        </w:rPr>
        <w:t>Ею</w:t>
      </w:r>
      <w:r>
        <w:rPr>
          <w:spacing w:val="-11"/>
          <w:sz w:val="19"/>
        </w:rPr>
        <w:t> </w:t>
      </w:r>
      <w:r>
        <w:rPr>
          <w:sz w:val="19"/>
        </w:rPr>
        <w:t>стало</w:t>
      </w:r>
      <w:r>
        <w:rPr>
          <w:spacing w:val="-11"/>
          <w:sz w:val="19"/>
        </w:rPr>
        <w:t> </w:t>
      </w:r>
      <w:r>
        <w:rPr>
          <w:sz w:val="19"/>
        </w:rPr>
        <w:t>народное</w:t>
      </w:r>
      <w:r>
        <w:rPr>
          <w:spacing w:val="-11"/>
          <w:sz w:val="19"/>
        </w:rPr>
        <w:t> </w:t>
      </w:r>
      <w:r>
        <w:rPr>
          <w:sz w:val="19"/>
        </w:rPr>
        <w:t>ополчение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«Совет</w:t>
      </w:r>
      <w:r>
        <w:rPr>
          <w:spacing w:val="-11"/>
          <w:sz w:val="19"/>
        </w:rPr>
        <w:t> </w:t>
      </w:r>
      <w:r>
        <w:rPr>
          <w:sz w:val="19"/>
        </w:rPr>
        <w:t>всей земли» во главе с князем Д. Пожарским и К. Мининым.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Преодолеть Смутное время удалось ценой невероятного напряжения сил представи- </w:t>
      </w:r>
      <w:r>
        <w:rPr>
          <w:sz w:val="19"/>
        </w:rPr>
        <w:t>телей всех слоёв общества.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борьбе</w:t>
      </w:r>
      <w:r>
        <w:rPr>
          <w:spacing w:val="-13"/>
          <w:sz w:val="19"/>
        </w:rPr>
        <w:t> </w:t>
      </w:r>
      <w:r>
        <w:rPr>
          <w:sz w:val="19"/>
        </w:rPr>
        <w:t>с</w:t>
      </w:r>
      <w:r>
        <w:rPr>
          <w:spacing w:val="-13"/>
          <w:sz w:val="19"/>
        </w:rPr>
        <w:t> </w:t>
      </w:r>
      <w:r>
        <w:rPr>
          <w:sz w:val="19"/>
        </w:rPr>
        <w:t>оккупантами</w:t>
      </w:r>
      <w:r>
        <w:rPr>
          <w:spacing w:val="-13"/>
          <w:sz w:val="19"/>
        </w:rPr>
        <w:t> </w:t>
      </w:r>
      <w:r>
        <w:rPr>
          <w:sz w:val="19"/>
        </w:rPr>
        <w:t>велика</w:t>
      </w:r>
      <w:r>
        <w:rPr>
          <w:spacing w:val="-13"/>
          <w:sz w:val="19"/>
        </w:rPr>
        <w:t> </w:t>
      </w:r>
      <w:r>
        <w:rPr>
          <w:sz w:val="19"/>
        </w:rPr>
        <w:t>была</w:t>
      </w:r>
      <w:r>
        <w:rPr>
          <w:spacing w:val="-13"/>
          <w:sz w:val="19"/>
        </w:rPr>
        <w:t> </w:t>
      </w:r>
      <w:r>
        <w:rPr>
          <w:sz w:val="19"/>
        </w:rPr>
        <w:t>роль</w:t>
      </w:r>
      <w:r>
        <w:rPr>
          <w:spacing w:val="-13"/>
          <w:sz w:val="19"/>
        </w:rPr>
        <w:t> </w:t>
      </w:r>
      <w:r>
        <w:rPr>
          <w:sz w:val="19"/>
        </w:rPr>
        <w:t>Русской</w:t>
      </w:r>
      <w:r>
        <w:rPr>
          <w:spacing w:val="-13"/>
          <w:sz w:val="19"/>
        </w:rPr>
        <w:t> </w:t>
      </w:r>
      <w:r>
        <w:rPr>
          <w:sz w:val="19"/>
        </w:rPr>
        <w:t>православной</w:t>
      </w:r>
      <w:r>
        <w:rPr>
          <w:spacing w:val="-13"/>
          <w:sz w:val="19"/>
        </w:rPr>
        <w:t> </w:t>
      </w:r>
      <w:r>
        <w:rPr>
          <w:sz w:val="19"/>
        </w:rPr>
        <w:t>церкви.</w:t>
      </w:r>
      <w:r>
        <w:rPr>
          <w:spacing w:val="-13"/>
          <w:sz w:val="19"/>
        </w:rPr>
        <w:t> </w:t>
      </w:r>
      <w:r>
        <w:rPr>
          <w:sz w:val="19"/>
        </w:rPr>
        <w:t>Призывы патриарха</w:t>
      </w:r>
      <w:r>
        <w:rPr>
          <w:spacing w:val="-12"/>
          <w:sz w:val="19"/>
        </w:rPr>
        <w:t> </w:t>
      </w:r>
      <w:r>
        <w:rPr>
          <w:sz w:val="19"/>
        </w:rPr>
        <w:t>Гермогена</w:t>
      </w:r>
      <w:r>
        <w:rPr>
          <w:spacing w:val="-12"/>
          <w:sz w:val="19"/>
        </w:rPr>
        <w:t> </w:t>
      </w:r>
      <w:r>
        <w:rPr>
          <w:sz w:val="19"/>
        </w:rPr>
        <w:t>объединяли</w:t>
      </w:r>
      <w:r>
        <w:rPr>
          <w:spacing w:val="-12"/>
          <w:sz w:val="19"/>
        </w:rPr>
        <w:t> </w:t>
      </w:r>
      <w:r>
        <w:rPr>
          <w:sz w:val="19"/>
        </w:rPr>
        <w:t>людей,</w:t>
      </w:r>
      <w:r>
        <w:rPr>
          <w:spacing w:val="-12"/>
          <w:sz w:val="19"/>
        </w:rPr>
        <w:t> </w:t>
      </w:r>
      <w:r>
        <w:rPr>
          <w:sz w:val="19"/>
        </w:rPr>
        <w:t>вдохновляли</w:t>
      </w:r>
      <w:r>
        <w:rPr>
          <w:spacing w:val="-12"/>
          <w:sz w:val="19"/>
        </w:rPr>
        <w:t> </w:t>
      </w:r>
      <w:r>
        <w:rPr>
          <w:sz w:val="19"/>
        </w:rPr>
        <w:t>их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борьбу</w:t>
      </w:r>
      <w:r>
        <w:rPr>
          <w:spacing w:val="-12"/>
          <w:sz w:val="19"/>
        </w:rPr>
        <w:t> </w:t>
      </w:r>
      <w:r>
        <w:rPr>
          <w:sz w:val="19"/>
        </w:rPr>
        <w:t>за</w:t>
      </w:r>
      <w:r>
        <w:rPr>
          <w:spacing w:val="-12"/>
          <w:sz w:val="19"/>
        </w:rPr>
        <w:t> </w:t>
      </w:r>
      <w:r>
        <w:rPr>
          <w:sz w:val="19"/>
        </w:rPr>
        <w:t>православ- ную веру и свою землю.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1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Россия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и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её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народ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заплатили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высокую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цену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за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потрясения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начала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XVII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в.: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хозяйствен- ное разорение, огромные людские потери, утрата территорий и выхода к Балтийско- </w:t>
      </w:r>
      <w:r>
        <w:rPr>
          <w:sz w:val="19"/>
        </w:rPr>
        <w:t>му морю.</w:t>
      </w:r>
    </w:p>
    <w:p>
      <w:pPr>
        <w:pStyle w:val="ListParagraph"/>
        <w:numPr>
          <w:ilvl w:val="0"/>
          <w:numId w:val="79"/>
        </w:numPr>
        <w:tabs>
          <w:tab w:pos="1134" w:val="left" w:leader="none"/>
        </w:tabs>
        <w:spacing w:line="220" w:lineRule="auto" w:before="51" w:after="0"/>
        <w:ind w:left="1133" w:right="792" w:hanging="341"/>
        <w:jc w:val="both"/>
        <w:rPr>
          <w:sz w:val="19"/>
        </w:rPr>
      </w:pPr>
      <w:r>
        <w:rPr>
          <w:sz w:val="19"/>
        </w:rPr>
        <w:t>Переломом в Смуте стало избрание Земским собором 1613 г. на царский престол Михаила</w:t>
      </w:r>
      <w:r>
        <w:rPr>
          <w:spacing w:val="-10"/>
          <w:sz w:val="19"/>
        </w:rPr>
        <w:t> </w:t>
      </w:r>
      <w:r>
        <w:rPr>
          <w:sz w:val="19"/>
        </w:rPr>
        <w:t>Романова</w:t>
      </w:r>
      <w:r>
        <w:rPr>
          <w:spacing w:val="-10"/>
          <w:sz w:val="19"/>
        </w:rPr>
        <w:t> </w:t>
      </w:r>
      <w:r>
        <w:rPr>
          <w:sz w:val="19"/>
        </w:rPr>
        <w:t>(1613—1645),</w:t>
      </w:r>
      <w:r>
        <w:rPr>
          <w:spacing w:val="-10"/>
          <w:sz w:val="19"/>
        </w:rPr>
        <w:t> </w:t>
      </w:r>
      <w:r>
        <w:rPr>
          <w:sz w:val="19"/>
        </w:rPr>
        <w:t>который</w:t>
      </w:r>
      <w:r>
        <w:rPr>
          <w:spacing w:val="-10"/>
          <w:sz w:val="19"/>
        </w:rPr>
        <w:t> </w:t>
      </w:r>
      <w:r>
        <w:rPr>
          <w:sz w:val="19"/>
        </w:rPr>
        <w:t>стал</w:t>
      </w:r>
      <w:r>
        <w:rPr>
          <w:spacing w:val="-10"/>
          <w:sz w:val="19"/>
        </w:rPr>
        <w:t> </w:t>
      </w:r>
      <w:r>
        <w:rPr>
          <w:sz w:val="19"/>
        </w:rPr>
        <w:t>основателем</w:t>
      </w:r>
      <w:r>
        <w:rPr>
          <w:spacing w:val="-10"/>
          <w:sz w:val="19"/>
        </w:rPr>
        <w:t> </w:t>
      </w:r>
      <w:r>
        <w:rPr>
          <w:sz w:val="19"/>
        </w:rPr>
        <w:t>новой</w:t>
      </w:r>
      <w:r>
        <w:rPr>
          <w:spacing w:val="-10"/>
          <w:sz w:val="19"/>
        </w:rPr>
        <w:t> </w:t>
      </w:r>
      <w:r>
        <w:rPr>
          <w:sz w:val="19"/>
        </w:rPr>
        <w:t>династии.</w:t>
      </w:r>
    </w:p>
    <w:p>
      <w:pPr>
        <w:pStyle w:val="BodyText"/>
        <w:spacing w:before="2"/>
        <w:rPr>
          <w:rFonts w:ascii="Tahoma"/>
          <w:sz w:val="23"/>
        </w:rPr>
      </w:pPr>
    </w:p>
    <w:p>
      <w:pPr>
        <w:pStyle w:val="Heading6"/>
        <w:spacing w:line="270" w:lineRule="exact" w:before="90"/>
        <w:ind w:left="874"/>
      </w:pPr>
      <w:r>
        <w:rPr>
          <w:color w:val="DB413F"/>
          <w:w w:val="75"/>
        </w:rPr>
        <w:t>ВОПРОСЫ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И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ЗАДАНИЯ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К</w:t>
      </w:r>
      <w:r>
        <w:rPr>
          <w:color w:val="DB413F"/>
          <w:spacing w:val="15"/>
        </w:rPr>
        <w:t> </w:t>
      </w:r>
      <w:r>
        <w:rPr>
          <w:color w:val="DB413F"/>
          <w:spacing w:val="-2"/>
          <w:w w:val="75"/>
        </w:rPr>
        <w:t>ГЛАВЕ</w:t>
      </w:r>
    </w:p>
    <w:p>
      <w:pPr>
        <w:pStyle w:val="ListParagraph"/>
        <w:numPr>
          <w:ilvl w:val="0"/>
          <w:numId w:val="80"/>
        </w:numPr>
        <w:tabs>
          <w:tab w:pos="1134" w:val="left" w:leader="none"/>
        </w:tabs>
        <w:spacing w:line="216" w:lineRule="auto" w:before="0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Рассмотрите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иллюстрацию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начале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главы.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Как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вы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думаете,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почему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именно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эта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кар- тина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выбрана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качестве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основной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главе?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Какой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период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русской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истории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получил </w:t>
      </w:r>
      <w:r>
        <w:rPr>
          <w:sz w:val="19"/>
        </w:rPr>
        <w:t>название</w:t>
      </w:r>
      <w:r>
        <w:rPr>
          <w:spacing w:val="-15"/>
          <w:sz w:val="19"/>
        </w:rPr>
        <w:t> </w:t>
      </w:r>
      <w:r>
        <w:rPr>
          <w:sz w:val="19"/>
        </w:rPr>
        <w:t>«Смутное</w:t>
      </w:r>
      <w:r>
        <w:rPr>
          <w:spacing w:val="-15"/>
          <w:sz w:val="19"/>
        </w:rPr>
        <w:t> </w:t>
      </w:r>
      <w:r>
        <w:rPr>
          <w:sz w:val="19"/>
        </w:rPr>
        <w:t>время»?</w:t>
      </w:r>
      <w:r>
        <w:rPr>
          <w:spacing w:val="-15"/>
          <w:sz w:val="19"/>
        </w:rPr>
        <w:t> </w:t>
      </w:r>
      <w:r>
        <w:rPr>
          <w:sz w:val="19"/>
        </w:rPr>
        <w:t>Дайте</w:t>
      </w:r>
      <w:r>
        <w:rPr>
          <w:spacing w:val="-15"/>
          <w:sz w:val="19"/>
        </w:rPr>
        <w:t> </w:t>
      </w:r>
      <w:r>
        <w:rPr>
          <w:sz w:val="19"/>
        </w:rPr>
        <w:t>общую</w:t>
      </w:r>
      <w:r>
        <w:rPr>
          <w:spacing w:val="-15"/>
          <w:sz w:val="19"/>
        </w:rPr>
        <w:t> </w:t>
      </w:r>
      <w:r>
        <w:rPr>
          <w:sz w:val="19"/>
        </w:rPr>
        <w:t>характеристику</w:t>
      </w:r>
      <w:r>
        <w:rPr>
          <w:spacing w:val="-15"/>
          <w:sz w:val="19"/>
        </w:rPr>
        <w:t> </w:t>
      </w:r>
      <w:r>
        <w:rPr>
          <w:sz w:val="19"/>
        </w:rPr>
        <w:t>этого</w:t>
      </w:r>
      <w:r>
        <w:rPr>
          <w:spacing w:val="-14"/>
          <w:sz w:val="19"/>
        </w:rPr>
        <w:t> </w:t>
      </w:r>
      <w:r>
        <w:rPr>
          <w:sz w:val="19"/>
        </w:rPr>
        <w:t>периода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опреде- лите предпосылки и причины Смуты.</w:t>
      </w:r>
    </w:p>
    <w:p>
      <w:pPr>
        <w:pStyle w:val="ListParagraph"/>
        <w:numPr>
          <w:ilvl w:val="0"/>
          <w:numId w:val="80"/>
        </w:numPr>
        <w:tabs>
          <w:tab w:pos="1134" w:val="left" w:leader="none"/>
        </w:tabs>
        <w:spacing w:line="240" w:lineRule="auto" w:before="40" w:after="0"/>
        <w:ind w:left="1133" w:right="0" w:hanging="341"/>
        <w:jc w:val="both"/>
        <w:rPr>
          <w:sz w:val="19"/>
        </w:rPr>
      </w:pPr>
      <w:r>
        <w:rPr>
          <w:spacing w:val="-2"/>
          <w:sz w:val="19"/>
        </w:rPr>
        <w:t>Составьте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заполните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таблицу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«Смута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России»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основе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материала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§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17–25.</w:t>
      </w:r>
    </w:p>
    <w:p>
      <w:pPr>
        <w:pStyle w:val="BodyText"/>
        <w:spacing w:before="10" w:after="1"/>
        <w:rPr>
          <w:rFonts w:ascii="Tahoma"/>
          <w:sz w:val="9"/>
        </w:rPr>
      </w:pPr>
    </w:p>
    <w:tbl>
      <w:tblPr>
        <w:tblW w:w="0" w:type="auto"/>
        <w:jc w:val="left"/>
        <w:tblInd w:w="114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1404"/>
        <w:gridCol w:w="2033"/>
        <w:gridCol w:w="2490"/>
      </w:tblGrid>
      <w:tr>
        <w:trPr>
          <w:trHeight w:val="616" w:hRule="atLeast"/>
        </w:trPr>
        <w:tc>
          <w:tcPr>
            <w:tcW w:w="1322" w:type="dxa"/>
            <w:shd w:val="clear" w:color="auto" w:fill="FAE8E1"/>
          </w:tcPr>
          <w:p>
            <w:pPr>
              <w:pStyle w:val="TableParagraph"/>
              <w:spacing w:before="75"/>
              <w:ind w:left="128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Правитель</w:t>
            </w:r>
          </w:p>
        </w:tc>
        <w:tc>
          <w:tcPr>
            <w:tcW w:w="1404" w:type="dxa"/>
            <w:shd w:val="clear" w:color="auto" w:fill="FAE8E1"/>
          </w:tcPr>
          <w:p>
            <w:pPr>
              <w:pStyle w:val="TableParagraph"/>
              <w:spacing w:before="75"/>
              <w:ind w:left="163" w:firstLine="27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4"/>
                <w:w w:val="115"/>
                <w:sz w:val="19"/>
              </w:rPr>
              <w:t>Годы </w:t>
            </w:r>
            <w:r>
              <w:rPr>
                <w:rFonts w:ascii="Calibri" w:hAnsi="Calibri"/>
                <w:b/>
                <w:spacing w:val="-2"/>
                <w:w w:val="110"/>
                <w:sz w:val="19"/>
              </w:rPr>
              <w:t>правления</w:t>
            </w:r>
          </w:p>
        </w:tc>
        <w:tc>
          <w:tcPr>
            <w:tcW w:w="2033" w:type="dxa"/>
            <w:shd w:val="clear" w:color="auto" w:fill="FAE8E1"/>
          </w:tcPr>
          <w:p>
            <w:pPr>
              <w:pStyle w:val="TableParagraph"/>
              <w:spacing w:before="75"/>
              <w:ind w:left="141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События</w:t>
            </w:r>
            <w:r>
              <w:rPr>
                <w:rFonts w:ascii="Calibri" w:hAnsi="Calibri"/>
                <w:b/>
                <w:spacing w:val="9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в</w:t>
            </w:r>
            <w:r>
              <w:rPr>
                <w:rFonts w:ascii="Calibri" w:hAnsi="Calibri"/>
                <w:b/>
                <w:spacing w:val="9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стране</w:t>
            </w:r>
          </w:p>
        </w:tc>
        <w:tc>
          <w:tcPr>
            <w:tcW w:w="2490" w:type="dxa"/>
            <w:shd w:val="clear" w:color="auto" w:fill="FAE8E1"/>
          </w:tcPr>
          <w:p>
            <w:pPr>
              <w:pStyle w:val="TableParagraph"/>
              <w:spacing w:before="75"/>
              <w:ind w:left="766" w:right="379" w:hanging="421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0"/>
                <w:sz w:val="19"/>
              </w:rPr>
              <w:t>Действия </w:t>
            </w:r>
            <w:r>
              <w:rPr>
                <w:rFonts w:ascii="Calibri" w:hAnsi="Calibri"/>
                <w:b/>
                <w:w w:val="110"/>
                <w:sz w:val="19"/>
              </w:rPr>
              <w:t>поляков и шведов</w:t>
            </w:r>
          </w:p>
        </w:tc>
      </w:tr>
      <w:tr>
        <w:trPr>
          <w:trHeight w:val="386" w:hRule="atLeast"/>
        </w:trPr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80"/>
        </w:numPr>
        <w:tabs>
          <w:tab w:pos="1134" w:val="left" w:leader="none"/>
        </w:tabs>
        <w:spacing w:line="208" w:lineRule="auto" w:before="158" w:after="0"/>
        <w:ind w:left="1133" w:right="792" w:hanging="341"/>
        <w:jc w:val="both"/>
        <w:rPr>
          <w:sz w:val="19"/>
        </w:rPr>
      </w:pPr>
      <w:r>
        <w:rPr>
          <w:sz w:val="19"/>
        </w:rPr>
        <w:t>Какие</w:t>
      </w:r>
      <w:r>
        <w:rPr>
          <w:spacing w:val="-12"/>
          <w:sz w:val="19"/>
        </w:rPr>
        <w:t> </w:t>
      </w:r>
      <w:r>
        <w:rPr>
          <w:sz w:val="19"/>
        </w:rPr>
        <w:t>события</w:t>
      </w:r>
      <w:r>
        <w:rPr>
          <w:spacing w:val="-12"/>
          <w:sz w:val="19"/>
        </w:rPr>
        <w:t> </w:t>
      </w:r>
      <w:r>
        <w:rPr>
          <w:sz w:val="19"/>
        </w:rPr>
        <w:t>дали</w:t>
      </w:r>
      <w:r>
        <w:rPr>
          <w:spacing w:val="-12"/>
          <w:sz w:val="19"/>
        </w:rPr>
        <w:t> </w:t>
      </w:r>
      <w:r>
        <w:rPr>
          <w:sz w:val="19"/>
        </w:rPr>
        <w:t>основание</w:t>
      </w:r>
      <w:r>
        <w:rPr>
          <w:spacing w:val="-12"/>
          <w:sz w:val="19"/>
        </w:rPr>
        <w:t> </w:t>
      </w:r>
      <w:r>
        <w:rPr>
          <w:sz w:val="19"/>
        </w:rPr>
        <w:t>учёным</w:t>
      </w:r>
      <w:r>
        <w:rPr>
          <w:spacing w:val="-12"/>
          <w:sz w:val="19"/>
        </w:rPr>
        <w:t> </w:t>
      </w:r>
      <w:r>
        <w:rPr>
          <w:sz w:val="19"/>
        </w:rPr>
        <w:t>охарактеризовать</w:t>
      </w:r>
      <w:r>
        <w:rPr>
          <w:spacing w:val="-12"/>
          <w:sz w:val="19"/>
        </w:rPr>
        <w:t> </w:t>
      </w:r>
      <w:r>
        <w:rPr>
          <w:sz w:val="19"/>
        </w:rPr>
        <w:t>начало</w:t>
      </w:r>
      <w:r>
        <w:rPr>
          <w:spacing w:val="-12"/>
          <w:sz w:val="19"/>
        </w:rPr>
        <w:t> </w:t>
      </w:r>
      <w:r>
        <w:rPr>
          <w:sz w:val="19"/>
        </w:rPr>
        <w:t>XVII</w:t>
      </w:r>
      <w:r>
        <w:rPr>
          <w:spacing w:val="-12"/>
          <w:sz w:val="19"/>
        </w:rPr>
        <w:t> </w:t>
      </w:r>
      <w:r>
        <w:rPr>
          <w:sz w:val="19"/>
        </w:rPr>
        <w:t>в.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истории России как Смутное время? Назовите несколько таких событий.</w:t>
      </w:r>
    </w:p>
    <w:p>
      <w:pPr>
        <w:spacing w:after="0" w:line="208" w:lineRule="auto"/>
        <w:jc w:val="both"/>
        <w:rPr>
          <w:sz w:val="19"/>
        </w:rPr>
        <w:sectPr>
          <w:headerReference w:type="even" r:id="rId319"/>
          <w:pgSz w:w="9190" w:h="12020"/>
          <w:pgMar w:header="0" w:footer="0" w:top="320" w:bottom="280" w:left="0" w:right="0"/>
        </w:sectPr>
      </w:pPr>
    </w:p>
    <w:p>
      <w:pPr>
        <w:spacing w:before="124"/>
        <w:ind w:left="776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color w:val="FFFFFF"/>
          <w:w w:val="80"/>
          <w:sz w:val="18"/>
        </w:rPr>
        <w:t>Итоги</w:t>
      </w:r>
      <w:r>
        <w:rPr>
          <w:rFonts w:ascii="Tahoma" w:hAnsi="Tahoma"/>
          <w:color w:val="FFFFFF"/>
          <w:spacing w:val="22"/>
          <w:sz w:val="18"/>
        </w:rPr>
        <w:t> </w:t>
      </w:r>
      <w:r>
        <w:rPr>
          <w:rFonts w:ascii="Tahoma" w:hAnsi="Tahoma"/>
          <w:color w:val="FFFFFF"/>
          <w:spacing w:val="-2"/>
          <w:w w:val="85"/>
          <w:sz w:val="18"/>
        </w:rPr>
        <w:t>главы</w:t>
      </w:r>
    </w:p>
    <w:p>
      <w:pPr>
        <w:spacing w:before="60"/>
        <w:ind w:left="776" w:right="0" w:firstLine="0"/>
        <w:jc w:val="left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color w:val="FFFFFF"/>
          <w:spacing w:val="-5"/>
          <w:sz w:val="26"/>
        </w:rPr>
        <w:t>143</w:t>
      </w:r>
    </w:p>
    <w:p>
      <w:pPr>
        <w:spacing w:after="0"/>
        <w:jc w:val="left"/>
        <w:rPr>
          <w:rFonts w:ascii="Trebuchet MS"/>
          <w:sz w:val="26"/>
        </w:rPr>
        <w:sectPr>
          <w:headerReference w:type="default" r:id="rId322"/>
          <w:pgSz w:w="9190" w:h="12020"/>
          <w:pgMar w:header="0" w:footer="0" w:top="300" w:bottom="280" w:left="0" w:right="0"/>
          <w:cols w:num="2" w:equalWidth="0">
            <w:col w:w="1726" w:space="5749"/>
            <w:col w:w="1715"/>
          </w:cols>
        </w:sectPr>
      </w:pPr>
    </w:p>
    <w:p>
      <w:pPr>
        <w:pStyle w:val="BodyText"/>
        <w:spacing w:before="5"/>
        <w:rPr>
          <w:rFonts w:ascii="Trebuchet MS"/>
          <w:sz w:val="17"/>
        </w:rPr>
      </w:pPr>
      <w:r>
        <w:rPr/>
        <w:pict>
          <v:group style="position:absolute;margin-left:0pt;margin-top:0pt;width:459.25pt;height:600.950pt;mso-position-horizontal-relative:page;mso-position-vertical-relative:page;z-index:-21840384" id="docshapegroup1697" coordorigin="0,0" coordsize="9185,12019">
            <v:shape style="position:absolute;left:0;top:0;width:9185;height:747" type="#_x0000_t75" id="docshape1698" stroked="false">
              <v:imagedata r:id="rId6" o:title=""/>
            </v:shape>
            <v:shape style="position:absolute;left:11;top:746;width:9173;height:11273" id="docshape1699" coordorigin="11,746" coordsize="9173,11273" path="m522,746l11,746,11,12019,522,12019,522,746xm9184,746l8674,746,8674,12019,9184,12019,9184,746xe" filled="true" fillcolor="#e0e8f6" stroked="false">
              <v:path arrowok="t"/>
              <v:fill type="solid"/>
            </v:shape>
            <v:rect style="position:absolute;left:731;top:5663;width:7719;height:728" id="docshape1700" filled="true" fillcolor="#000000" stroked="false">
              <v:fill opacity="19660f" type="solid"/>
            </v:rect>
            <v:rect style="position:absolute;left:793;top:5725;width:7597;height:602" id="docshape1701" filled="true" fillcolor="#e0e8f6" stroked="false">
              <v:fill type="solid"/>
            </v:rect>
            <v:shape style="position:absolute;left:907;top:5843;width:397;height:397" type="#_x0000_t75" id="docshape1702" stroked="false">
              <v:imagedata r:id="rId323" o:title=""/>
            </v:shape>
            <v:shape style="position:absolute;left:510;top:6577;width:8164;height:397" id="docshape1703" coordorigin="510,6578" coordsize="8164,397" path="m8674,6578l2891,6578,510,6578,510,6691,2957,6691,3120,6975,8674,6975,8674,6691,8674,6578xe" filled="true" fillcolor="#e0e8f6" stroked="false">
              <v:path arrowok="t"/>
              <v:fill type="solid"/>
            </v:shape>
            <v:shape style="position:absolute;left:429;top:6834;width:421;height:141" id="docshape1704" coordorigin="430,6834" coordsize="421,141" path="m541,6975l430,6857,729,6834,850,6946,541,6975xe" filled="true" fillcolor="#6ca5d9" stroked="false">
              <v:path arrowok="t"/>
              <v:fill type="solid"/>
            </v:shape>
            <v:shape style="position:absolute;left:396;top:6634;width:402;height:313" type="#_x0000_t75" id="docshape1705" stroked="false">
              <v:imagedata r:id="rId324" o:title=""/>
            </v:shape>
            <v:shape style="position:absolute;left:510;top:9671;width:8164;height:397" id="docshape1706" coordorigin="510,9671" coordsize="8164,397" path="m8674,9671l4592,9671,510,9671,510,9785,4658,9785,4821,10068,8674,10068,8674,9785,8674,9671xe" filled="true" fillcolor="#e0e8f6" stroked="false">
              <v:path arrowok="t"/>
              <v:fill type="solid"/>
            </v:shape>
            <v:shape style="position:absolute;left:409;top:9861;width:441;height:207" type="#_x0000_t75" id="docshape1707" stroked="false">
              <v:imagedata r:id="rId325" o:title=""/>
            </v:shape>
            <v:shape style="position:absolute;left:396;top:9793;width:425;height:119" id="docshape1708" coordorigin="397,9793" coordsize="425,119" path="m670,9793l397,9843,402,9842,407,9845,412,9850,548,9912,821,9862,670,9793xe" filled="true" fillcolor="#dcddde" stroked="false">
              <v:path arrowok="t"/>
              <v:fill type="solid"/>
            </v:shape>
            <v:shape style="position:absolute;left:411;top:9727;width:410;height:258" type="#_x0000_t75" id="docshape1709" stroked="false">
              <v:imagedata r:id="rId326" o:title=""/>
            </v:shape>
            <v:shape style="position:absolute;left:379;top:3336;width:341;height:192" type="#_x0000_t75" id="docshape1710" stroked="false">
              <v:imagedata r:id="rId327" o:title=""/>
            </v:shape>
            <v:shape style="position:absolute;left:1015;top:5867;width:191;height:371" type="#_x0000_t202" id="docshape1711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495D1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5800;width:6489;height:467" type="#_x0000_t202" id="docshape1712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18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формулируйте ответ на главный вопрос главы и обоснуйте его двумя-тремя аргументами.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ListParagraph"/>
        <w:numPr>
          <w:ilvl w:val="0"/>
          <w:numId w:val="81"/>
        </w:numPr>
        <w:tabs>
          <w:tab w:pos="1134" w:val="left" w:leader="none"/>
        </w:tabs>
        <w:spacing w:line="213" w:lineRule="auto" w:before="114" w:after="0"/>
        <w:ind w:left="1133" w:right="791" w:hanging="241"/>
        <w:jc w:val="both"/>
        <w:rPr>
          <w:sz w:val="19"/>
        </w:rPr>
      </w:pPr>
      <w:r>
        <w:rPr>
          <w:sz w:val="19"/>
        </w:rPr>
        <w:t>Почему</w:t>
      </w:r>
      <w:r>
        <w:rPr>
          <w:spacing w:val="-5"/>
          <w:sz w:val="19"/>
        </w:rPr>
        <w:t> </w:t>
      </w:r>
      <w:r>
        <w:rPr>
          <w:sz w:val="19"/>
        </w:rPr>
        <w:t>ни</w:t>
      </w:r>
      <w:r>
        <w:rPr>
          <w:spacing w:val="-5"/>
          <w:sz w:val="19"/>
        </w:rPr>
        <w:t> </w:t>
      </w:r>
      <w:r>
        <w:rPr>
          <w:sz w:val="19"/>
        </w:rPr>
        <w:t>один</w:t>
      </w:r>
      <w:r>
        <w:rPr>
          <w:spacing w:val="-5"/>
          <w:sz w:val="19"/>
        </w:rPr>
        <w:t> </w:t>
      </w:r>
      <w:r>
        <w:rPr>
          <w:sz w:val="19"/>
        </w:rPr>
        <w:t>правитель</w:t>
      </w:r>
      <w:r>
        <w:rPr>
          <w:spacing w:val="-5"/>
          <w:sz w:val="19"/>
        </w:rPr>
        <w:t> </w:t>
      </w:r>
      <w:r>
        <w:rPr>
          <w:sz w:val="19"/>
        </w:rPr>
        <w:t>России,</w:t>
      </w:r>
      <w:r>
        <w:rPr>
          <w:spacing w:val="-5"/>
          <w:sz w:val="19"/>
        </w:rPr>
        <w:t> </w:t>
      </w:r>
      <w:r>
        <w:rPr>
          <w:sz w:val="19"/>
        </w:rPr>
        <w:t>царствовавший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начале</w:t>
      </w:r>
      <w:r>
        <w:rPr>
          <w:spacing w:val="-5"/>
          <w:sz w:val="19"/>
        </w:rPr>
        <w:t> </w:t>
      </w:r>
      <w:r>
        <w:rPr>
          <w:sz w:val="19"/>
        </w:rPr>
        <w:t>XVII</w:t>
      </w:r>
      <w:r>
        <w:rPr>
          <w:spacing w:val="-5"/>
          <w:sz w:val="19"/>
        </w:rPr>
        <w:t> </w:t>
      </w:r>
      <w:r>
        <w:rPr>
          <w:sz w:val="19"/>
        </w:rPr>
        <w:t>в.,</w:t>
      </w:r>
      <w:r>
        <w:rPr>
          <w:spacing w:val="-5"/>
          <w:sz w:val="19"/>
        </w:rPr>
        <w:t> </w:t>
      </w:r>
      <w:r>
        <w:rPr>
          <w:sz w:val="19"/>
        </w:rPr>
        <w:t>не</w:t>
      </w:r>
      <w:r>
        <w:rPr>
          <w:spacing w:val="-5"/>
          <w:sz w:val="19"/>
        </w:rPr>
        <w:t> </w:t>
      </w:r>
      <w:r>
        <w:rPr>
          <w:sz w:val="19"/>
        </w:rPr>
        <w:t>смог</w:t>
      </w:r>
      <w:r>
        <w:rPr>
          <w:spacing w:val="-5"/>
          <w:sz w:val="19"/>
        </w:rPr>
        <w:t> </w:t>
      </w:r>
      <w:r>
        <w:rPr>
          <w:sz w:val="19"/>
        </w:rPr>
        <w:t>удер-</w:t>
      </w:r>
      <w:r>
        <w:rPr>
          <w:sz w:val="19"/>
        </w:rPr>
        <w:t> жать</w:t>
      </w:r>
      <w:r>
        <w:rPr>
          <w:spacing w:val="-7"/>
          <w:sz w:val="19"/>
        </w:rPr>
        <w:t> </w:t>
      </w:r>
      <w:r>
        <w:rPr>
          <w:sz w:val="19"/>
        </w:rPr>
        <w:t>власть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только</w:t>
      </w:r>
      <w:r>
        <w:rPr>
          <w:spacing w:val="-7"/>
          <w:sz w:val="19"/>
        </w:rPr>
        <w:t> </w:t>
      </w:r>
      <w:r>
        <w:rPr>
          <w:sz w:val="19"/>
        </w:rPr>
        <w:t>воцарение</w:t>
      </w:r>
      <w:r>
        <w:rPr>
          <w:spacing w:val="-7"/>
          <w:sz w:val="19"/>
        </w:rPr>
        <w:t> </w:t>
      </w:r>
      <w:r>
        <w:rPr>
          <w:sz w:val="19"/>
        </w:rPr>
        <w:t>Михаила</w:t>
      </w:r>
      <w:r>
        <w:rPr>
          <w:spacing w:val="-7"/>
          <w:sz w:val="19"/>
        </w:rPr>
        <w:t> </w:t>
      </w:r>
      <w:r>
        <w:rPr>
          <w:sz w:val="19"/>
        </w:rPr>
        <w:t>Фёдоровича</w:t>
      </w:r>
      <w:r>
        <w:rPr>
          <w:spacing w:val="-7"/>
          <w:sz w:val="19"/>
        </w:rPr>
        <w:t> </w:t>
      </w:r>
      <w:r>
        <w:rPr>
          <w:sz w:val="19"/>
        </w:rPr>
        <w:t>Романова</w:t>
      </w:r>
      <w:r>
        <w:rPr>
          <w:spacing w:val="-7"/>
          <w:sz w:val="19"/>
        </w:rPr>
        <w:t> </w:t>
      </w:r>
      <w:r>
        <w:rPr>
          <w:sz w:val="19"/>
        </w:rPr>
        <w:t>стабилизировало</w:t>
      </w:r>
      <w:r>
        <w:rPr>
          <w:sz w:val="19"/>
        </w:rPr>
        <w:t> ситуацию? Свой ответ аргументируйте.</w:t>
      </w:r>
    </w:p>
    <w:p>
      <w:pPr>
        <w:pStyle w:val="ListParagraph"/>
        <w:numPr>
          <w:ilvl w:val="0"/>
          <w:numId w:val="81"/>
        </w:numPr>
        <w:tabs>
          <w:tab w:pos="1134" w:val="left" w:leader="none"/>
        </w:tabs>
        <w:spacing w:line="240" w:lineRule="auto" w:before="43" w:after="0"/>
        <w:ind w:left="1133" w:right="0" w:hanging="241"/>
        <w:jc w:val="both"/>
        <w:rPr>
          <w:sz w:val="19"/>
        </w:rPr>
      </w:pPr>
      <w:r>
        <w:rPr>
          <w:w w:val="95"/>
          <w:sz w:val="19"/>
        </w:rPr>
        <w:t>Что</w:t>
      </w:r>
      <w:r>
        <w:rPr>
          <w:spacing w:val="8"/>
          <w:sz w:val="19"/>
        </w:rPr>
        <w:t> </w:t>
      </w:r>
      <w:r>
        <w:rPr>
          <w:w w:val="95"/>
          <w:sz w:val="19"/>
        </w:rPr>
        <w:t>позволило</w:t>
      </w:r>
      <w:r>
        <w:rPr>
          <w:spacing w:val="9"/>
          <w:sz w:val="19"/>
        </w:rPr>
        <w:t> </w:t>
      </w:r>
      <w:r>
        <w:rPr>
          <w:w w:val="95"/>
          <w:sz w:val="19"/>
        </w:rPr>
        <w:t>преодолеть</w:t>
      </w:r>
      <w:r>
        <w:rPr>
          <w:spacing w:val="9"/>
          <w:sz w:val="19"/>
        </w:rPr>
        <w:t> </w:t>
      </w:r>
      <w:r>
        <w:rPr>
          <w:w w:val="95"/>
          <w:sz w:val="19"/>
        </w:rPr>
        <w:t>Смуту</w:t>
      </w:r>
      <w:r>
        <w:rPr>
          <w:spacing w:val="8"/>
          <w:sz w:val="19"/>
        </w:rPr>
        <w:t> </w:t>
      </w:r>
      <w:r>
        <w:rPr>
          <w:w w:val="95"/>
          <w:sz w:val="19"/>
        </w:rPr>
        <w:t>и</w:t>
      </w:r>
      <w:r>
        <w:rPr>
          <w:spacing w:val="9"/>
          <w:sz w:val="19"/>
        </w:rPr>
        <w:t> </w:t>
      </w:r>
      <w:r>
        <w:rPr>
          <w:w w:val="95"/>
          <w:sz w:val="19"/>
        </w:rPr>
        <w:t>изгнать</w:t>
      </w:r>
      <w:r>
        <w:rPr>
          <w:spacing w:val="9"/>
          <w:sz w:val="19"/>
        </w:rPr>
        <w:t> </w:t>
      </w:r>
      <w:r>
        <w:rPr>
          <w:w w:val="95"/>
          <w:sz w:val="19"/>
        </w:rPr>
        <w:t>из</w:t>
      </w:r>
      <w:r>
        <w:rPr>
          <w:spacing w:val="9"/>
          <w:sz w:val="19"/>
        </w:rPr>
        <w:t> </w:t>
      </w:r>
      <w:r>
        <w:rPr>
          <w:w w:val="95"/>
          <w:sz w:val="19"/>
        </w:rPr>
        <w:t>страны</w:t>
      </w:r>
      <w:r>
        <w:rPr>
          <w:spacing w:val="8"/>
          <w:sz w:val="19"/>
        </w:rPr>
        <w:t> </w:t>
      </w:r>
      <w:r>
        <w:rPr>
          <w:w w:val="95"/>
          <w:sz w:val="19"/>
        </w:rPr>
        <w:t>иностранных</w:t>
      </w:r>
      <w:r>
        <w:rPr>
          <w:spacing w:val="9"/>
          <w:sz w:val="19"/>
        </w:rPr>
        <w:t> </w:t>
      </w:r>
      <w:r>
        <w:rPr>
          <w:spacing w:val="-2"/>
          <w:w w:val="95"/>
          <w:sz w:val="19"/>
        </w:rPr>
        <w:t>захватчиков?</w:t>
      </w:r>
    </w:p>
    <w:p>
      <w:pPr>
        <w:pStyle w:val="ListParagraph"/>
        <w:numPr>
          <w:ilvl w:val="0"/>
          <w:numId w:val="81"/>
        </w:numPr>
        <w:tabs>
          <w:tab w:pos="1134" w:val="left" w:leader="none"/>
        </w:tabs>
        <w:spacing w:line="213" w:lineRule="auto" w:before="46" w:after="0"/>
        <w:ind w:left="1133" w:right="791" w:hanging="241"/>
        <w:jc w:val="both"/>
        <w:rPr>
          <w:sz w:val="19"/>
        </w:rPr>
      </w:pPr>
      <w:r>
        <w:rPr>
          <w:w w:val="95"/>
          <w:sz w:val="19"/>
        </w:rPr>
        <w:t>Сформулируйте главную причину организации Первого и Второго ополчения. Какие </w:t>
      </w:r>
      <w:r>
        <w:rPr>
          <w:sz w:val="19"/>
        </w:rPr>
        <w:t>обстоятельства привели к распаду Первого и успеху Второго ополчения Минина</w:t>
      </w:r>
      <w:r>
        <w:rPr>
          <w:spacing w:val="40"/>
          <w:sz w:val="19"/>
        </w:rPr>
        <w:t> </w:t>
      </w:r>
      <w:r>
        <w:rPr>
          <w:sz w:val="19"/>
        </w:rPr>
        <w:t>и Пожарского?</w:t>
      </w:r>
    </w:p>
    <w:p>
      <w:pPr>
        <w:pStyle w:val="ListParagraph"/>
        <w:numPr>
          <w:ilvl w:val="0"/>
          <w:numId w:val="81"/>
        </w:numPr>
        <w:tabs>
          <w:tab w:pos="1134" w:val="left" w:leader="none"/>
        </w:tabs>
        <w:spacing w:line="213" w:lineRule="auto" w:before="63" w:after="0"/>
        <w:ind w:left="1133" w:right="791" w:hanging="241"/>
        <w:jc w:val="both"/>
        <w:rPr>
          <w:sz w:val="19"/>
        </w:rPr>
      </w:pPr>
      <w:r>
        <w:rPr>
          <w:w w:val="95"/>
          <w:sz w:val="19"/>
        </w:rPr>
        <w:t>Существует следующая оценка Смутного времени: «В ходе Смуты существовали воз- </w:t>
      </w:r>
      <w:r>
        <w:rPr>
          <w:sz w:val="19"/>
        </w:rPr>
        <w:t>можности</w:t>
      </w:r>
      <w:r>
        <w:rPr>
          <w:spacing w:val="-15"/>
          <w:sz w:val="19"/>
        </w:rPr>
        <w:t> </w:t>
      </w:r>
      <w:r>
        <w:rPr>
          <w:sz w:val="19"/>
        </w:rPr>
        <w:t>для</w:t>
      </w:r>
      <w:r>
        <w:rPr>
          <w:spacing w:val="-15"/>
          <w:sz w:val="19"/>
        </w:rPr>
        <w:t> </w:t>
      </w:r>
      <w:r>
        <w:rPr>
          <w:sz w:val="19"/>
        </w:rPr>
        <w:t>изменения</w:t>
      </w:r>
      <w:r>
        <w:rPr>
          <w:spacing w:val="-15"/>
          <w:sz w:val="19"/>
        </w:rPr>
        <w:t> </w:t>
      </w:r>
      <w:r>
        <w:rPr>
          <w:sz w:val="19"/>
        </w:rPr>
        <w:t>политического</w:t>
      </w:r>
      <w:r>
        <w:rPr>
          <w:spacing w:val="-15"/>
          <w:sz w:val="19"/>
        </w:rPr>
        <w:t> </w:t>
      </w:r>
      <w:r>
        <w:rPr>
          <w:sz w:val="19"/>
        </w:rPr>
        <w:t>строя</w:t>
      </w:r>
      <w:r>
        <w:rPr>
          <w:spacing w:val="-15"/>
          <w:sz w:val="19"/>
        </w:rPr>
        <w:t> </w:t>
      </w:r>
      <w:r>
        <w:rPr>
          <w:sz w:val="19"/>
        </w:rPr>
        <w:t>России,</w:t>
      </w:r>
      <w:r>
        <w:rPr>
          <w:spacing w:val="-15"/>
          <w:sz w:val="19"/>
        </w:rPr>
        <w:t> </w:t>
      </w:r>
      <w:r>
        <w:rPr>
          <w:sz w:val="19"/>
        </w:rPr>
        <w:t>но</w:t>
      </w:r>
      <w:r>
        <w:rPr>
          <w:spacing w:val="-14"/>
          <w:sz w:val="19"/>
        </w:rPr>
        <w:t> </w:t>
      </w:r>
      <w:r>
        <w:rPr>
          <w:sz w:val="19"/>
        </w:rPr>
        <w:t>они</w:t>
      </w:r>
      <w:r>
        <w:rPr>
          <w:spacing w:val="-15"/>
          <w:sz w:val="19"/>
        </w:rPr>
        <w:t> </w:t>
      </w:r>
      <w:r>
        <w:rPr>
          <w:sz w:val="19"/>
        </w:rPr>
        <w:t>так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не</w:t>
      </w:r>
      <w:r>
        <w:rPr>
          <w:spacing w:val="-15"/>
          <w:sz w:val="19"/>
        </w:rPr>
        <w:t> </w:t>
      </w:r>
      <w:r>
        <w:rPr>
          <w:sz w:val="19"/>
        </w:rPr>
        <w:t>были</w:t>
      </w:r>
      <w:r>
        <w:rPr>
          <w:spacing w:val="-15"/>
          <w:sz w:val="19"/>
        </w:rPr>
        <w:t> </w:t>
      </w:r>
      <w:r>
        <w:rPr>
          <w:sz w:val="19"/>
        </w:rPr>
        <w:t>вопло- щены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жизнь».</w:t>
      </w:r>
      <w:r>
        <w:rPr>
          <w:spacing w:val="-2"/>
          <w:sz w:val="19"/>
        </w:rPr>
        <w:t> </w:t>
      </w:r>
      <w:r>
        <w:rPr>
          <w:sz w:val="19"/>
        </w:rPr>
        <w:t>Поддерживаете</w:t>
      </w:r>
      <w:r>
        <w:rPr>
          <w:spacing w:val="-2"/>
          <w:sz w:val="19"/>
        </w:rPr>
        <w:t> </w:t>
      </w:r>
      <w:r>
        <w:rPr>
          <w:sz w:val="19"/>
        </w:rPr>
        <w:t>ли</w:t>
      </w:r>
      <w:r>
        <w:rPr>
          <w:spacing w:val="-2"/>
          <w:sz w:val="19"/>
        </w:rPr>
        <w:t> </w:t>
      </w:r>
      <w:r>
        <w:rPr>
          <w:sz w:val="19"/>
        </w:rPr>
        <w:t>вы</w:t>
      </w:r>
      <w:r>
        <w:rPr>
          <w:spacing w:val="-2"/>
          <w:sz w:val="19"/>
        </w:rPr>
        <w:t> </w:t>
      </w:r>
      <w:r>
        <w:rPr>
          <w:sz w:val="19"/>
        </w:rPr>
        <w:t>такую</w:t>
      </w:r>
      <w:r>
        <w:rPr>
          <w:spacing w:val="-2"/>
          <w:sz w:val="19"/>
        </w:rPr>
        <w:t> </w:t>
      </w:r>
      <w:r>
        <w:rPr>
          <w:sz w:val="19"/>
        </w:rPr>
        <w:t>оценку?</w:t>
      </w:r>
      <w:r>
        <w:rPr>
          <w:spacing w:val="-2"/>
          <w:sz w:val="19"/>
        </w:rPr>
        <w:t> </w:t>
      </w:r>
      <w:r>
        <w:rPr>
          <w:sz w:val="19"/>
        </w:rPr>
        <w:t>Своё</w:t>
      </w:r>
      <w:r>
        <w:rPr>
          <w:spacing w:val="-2"/>
          <w:sz w:val="19"/>
        </w:rPr>
        <w:t> </w:t>
      </w:r>
      <w:r>
        <w:rPr>
          <w:sz w:val="19"/>
        </w:rPr>
        <w:t>мнение</w:t>
      </w:r>
      <w:r>
        <w:rPr>
          <w:spacing w:val="-2"/>
          <w:sz w:val="19"/>
        </w:rPr>
        <w:t> </w:t>
      </w:r>
      <w:r>
        <w:rPr>
          <w:sz w:val="19"/>
        </w:rPr>
        <w:t>обоснуйте.</w:t>
      </w:r>
    </w:p>
    <w:p>
      <w:pPr>
        <w:pStyle w:val="ListParagraph"/>
        <w:numPr>
          <w:ilvl w:val="0"/>
          <w:numId w:val="81"/>
        </w:numPr>
        <w:tabs>
          <w:tab w:pos="1134" w:val="left" w:leader="none"/>
        </w:tabs>
        <w:spacing w:line="208" w:lineRule="auto" w:before="66" w:after="0"/>
        <w:ind w:left="1133" w:right="791" w:hanging="241"/>
        <w:jc w:val="both"/>
        <w:rPr>
          <w:sz w:val="19"/>
        </w:rPr>
      </w:pPr>
      <w:r>
        <w:rPr>
          <w:sz w:val="19"/>
        </w:rPr>
        <w:t>Вспомните,</w:t>
      </w:r>
      <w:r>
        <w:rPr>
          <w:spacing w:val="-1"/>
          <w:sz w:val="19"/>
        </w:rPr>
        <w:t> </w:t>
      </w:r>
      <w:r>
        <w:rPr>
          <w:sz w:val="19"/>
        </w:rPr>
        <w:t>какие</w:t>
      </w:r>
      <w:r>
        <w:rPr>
          <w:spacing w:val="-1"/>
          <w:sz w:val="19"/>
        </w:rPr>
        <w:t> </w:t>
      </w:r>
      <w:r>
        <w:rPr>
          <w:sz w:val="19"/>
        </w:rPr>
        <w:t>события</w:t>
      </w:r>
      <w:r>
        <w:rPr>
          <w:spacing w:val="-1"/>
          <w:sz w:val="19"/>
        </w:rPr>
        <w:t> </w:t>
      </w:r>
      <w:r>
        <w:rPr>
          <w:sz w:val="19"/>
        </w:rPr>
        <w:t>происходили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зарубежных</w:t>
      </w:r>
      <w:r>
        <w:rPr>
          <w:spacing w:val="-1"/>
          <w:sz w:val="19"/>
        </w:rPr>
        <w:t> </w:t>
      </w:r>
      <w:r>
        <w:rPr>
          <w:sz w:val="19"/>
        </w:rPr>
        <w:t>странах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годы</w:t>
      </w:r>
      <w:r>
        <w:rPr>
          <w:spacing w:val="-1"/>
          <w:sz w:val="19"/>
        </w:rPr>
        <w:t> </w:t>
      </w:r>
      <w:r>
        <w:rPr>
          <w:sz w:val="19"/>
        </w:rPr>
        <w:t>российской</w:t>
      </w:r>
      <w:r>
        <w:rPr>
          <w:sz w:val="19"/>
        </w:rPr>
        <w:t> </w:t>
      </w:r>
      <w:r>
        <w:rPr>
          <w:spacing w:val="-2"/>
          <w:sz w:val="19"/>
        </w:rPr>
        <w:t>Смуты.</w:t>
      </w:r>
    </w:p>
    <w:p>
      <w:pPr>
        <w:pStyle w:val="ListParagraph"/>
        <w:numPr>
          <w:ilvl w:val="0"/>
          <w:numId w:val="81"/>
        </w:numPr>
        <w:tabs>
          <w:tab w:pos="1069" w:val="left" w:leader="none"/>
        </w:tabs>
        <w:spacing w:line="240" w:lineRule="auto" w:before="2" w:after="0"/>
        <w:ind w:left="1068" w:right="0" w:hanging="176"/>
        <w:jc w:val="both"/>
        <w:rPr>
          <w:sz w:val="19"/>
        </w:rPr>
      </w:pPr>
      <w:r>
        <w:rPr>
          <w:rFonts w:ascii="Calibri" w:hAnsi="Calibri"/>
          <w:b/>
          <w:color w:val="DB413F"/>
          <w:w w:val="95"/>
          <w:position w:val="5"/>
          <w:sz w:val="19"/>
        </w:rPr>
        <w:t>*</w:t>
      </w:r>
      <w:r>
        <w:rPr>
          <w:w w:val="95"/>
          <w:sz w:val="19"/>
        </w:rPr>
        <w:t>Составьте</w:t>
      </w:r>
      <w:r>
        <w:rPr>
          <w:sz w:val="19"/>
        </w:rPr>
        <w:t> </w:t>
      </w:r>
      <w:r>
        <w:rPr>
          <w:w w:val="95"/>
          <w:sz w:val="19"/>
        </w:rPr>
        <w:t>в</w:t>
      </w:r>
      <w:r>
        <w:rPr>
          <w:sz w:val="19"/>
        </w:rPr>
        <w:t> </w:t>
      </w:r>
      <w:r>
        <w:rPr>
          <w:w w:val="95"/>
          <w:sz w:val="19"/>
        </w:rPr>
        <w:t>тетради</w:t>
      </w:r>
      <w:r>
        <w:rPr>
          <w:spacing w:val="1"/>
          <w:sz w:val="19"/>
        </w:rPr>
        <w:t> </w:t>
      </w:r>
      <w:r>
        <w:rPr>
          <w:w w:val="95"/>
          <w:sz w:val="19"/>
        </w:rPr>
        <w:t>план</w:t>
      </w:r>
      <w:r>
        <w:rPr>
          <w:sz w:val="19"/>
        </w:rPr>
        <w:t> </w:t>
      </w:r>
      <w:r>
        <w:rPr>
          <w:w w:val="95"/>
          <w:sz w:val="19"/>
        </w:rPr>
        <w:t>ответа</w:t>
      </w:r>
      <w:r>
        <w:rPr>
          <w:spacing w:val="1"/>
          <w:sz w:val="19"/>
        </w:rPr>
        <w:t> </w:t>
      </w:r>
      <w:r>
        <w:rPr>
          <w:w w:val="95"/>
          <w:sz w:val="19"/>
        </w:rPr>
        <w:t>по</w:t>
      </w:r>
      <w:r>
        <w:rPr>
          <w:sz w:val="19"/>
        </w:rPr>
        <w:t> </w:t>
      </w:r>
      <w:r>
        <w:rPr>
          <w:w w:val="95"/>
          <w:sz w:val="19"/>
        </w:rPr>
        <w:t>теме</w:t>
      </w:r>
      <w:r>
        <w:rPr>
          <w:spacing w:val="1"/>
          <w:sz w:val="19"/>
        </w:rPr>
        <w:t> </w:t>
      </w:r>
      <w:r>
        <w:rPr>
          <w:w w:val="95"/>
          <w:sz w:val="19"/>
        </w:rPr>
        <w:t>«Окончание</w:t>
      </w:r>
      <w:r>
        <w:rPr>
          <w:sz w:val="19"/>
        </w:rPr>
        <w:t> </w:t>
      </w:r>
      <w:r>
        <w:rPr>
          <w:spacing w:val="-2"/>
          <w:w w:val="95"/>
          <w:sz w:val="19"/>
        </w:rPr>
        <w:t>Смуты».</w:t>
      </w:r>
    </w:p>
    <w:p>
      <w:pPr>
        <w:pStyle w:val="ListParagraph"/>
        <w:numPr>
          <w:ilvl w:val="0"/>
          <w:numId w:val="81"/>
        </w:numPr>
        <w:tabs>
          <w:tab w:pos="1134" w:val="left" w:leader="none"/>
        </w:tabs>
        <w:spacing w:line="213" w:lineRule="auto" w:before="45" w:after="0"/>
        <w:ind w:left="1133" w:right="791" w:hanging="341"/>
        <w:jc w:val="both"/>
        <w:rPr>
          <w:sz w:val="19"/>
        </w:rPr>
      </w:pPr>
      <w:r>
        <w:rPr>
          <w:sz w:val="19"/>
        </w:rPr>
        <w:t>Поработайте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парах.</w:t>
      </w:r>
      <w:r>
        <w:rPr>
          <w:spacing w:val="-15"/>
          <w:sz w:val="19"/>
        </w:rPr>
        <w:t> </w:t>
      </w:r>
      <w:r>
        <w:rPr>
          <w:sz w:val="19"/>
        </w:rPr>
        <w:t>Дайте</w:t>
      </w:r>
      <w:r>
        <w:rPr>
          <w:spacing w:val="-15"/>
          <w:sz w:val="19"/>
        </w:rPr>
        <w:t> </w:t>
      </w:r>
      <w:r>
        <w:rPr>
          <w:sz w:val="19"/>
        </w:rPr>
        <w:t>оценку</w:t>
      </w:r>
      <w:r>
        <w:rPr>
          <w:spacing w:val="-15"/>
          <w:sz w:val="19"/>
        </w:rPr>
        <w:t> </w:t>
      </w:r>
      <w:r>
        <w:rPr>
          <w:sz w:val="19"/>
        </w:rPr>
        <w:t>роли</w:t>
      </w:r>
      <w:r>
        <w:rPr>
          <w:spacing w:val="-15"/>
          <w:sz w:val="19"/>
        </w:rPr>
        <w:t> </w:t>
      </w:r>
      <w:r>
        <w:rPr>
          <w:sz w:val="19"/>
        </w:rPr>
        <w:t>бояр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событиях</w:t>
      </w:r>
      <w:r>
        <w:rPr>
          <w:spacing w:val="-15"/>
          <w:sz w:val="19"/>
        </w:rPr>
        <w:t> </w:t>
      </w:r>
      <w:r>
        <w:rPr>
          <w:sz w:val="19"/>
        </w:rPr>
        <w:t>Смутного</w:t>
      </w:r>
      <w:r>
        <w:rPr>
          <w:spacing w:val="-15"/>
          <w:sz w:val="19"/>
        </w:rPr>
        <w:t> </w:t>
      </w:r>
      <w:r>
        <w:rPr>
          <w:sz w:val="19"/>
        </w:rPr>
        <w:t>времени.</w:t>
      </w:r>
      <w:r>
        <w:rPr>
          <w:spacing w:val="-15"/>
          <w:sz w:val="19"/>
        </w:rPr>
        <w:t> </w:t>
      </w:r>
      <w:r>
        <w:rPr>
          <w:sz w:val="19"/>
        </w:rPr>
        <w:t>Один </w:t>
      </w:r>
      <w:r>
        <w:rPr>
          <w:w w:val="95"/>
          <w:sz w:val="19"/>
        </w:rPr>
        <w:t>из вас должен подобрать доказательства (факты, доводы) положительной роли бо- </w:t>
      </w:r>
      <w:r>
        <w:rPr>
          <w:sz w:val="19"/>
        </w:rPr>
        <w:t>ярства, а другой — отрицательной. Сделайте вывод.</w:t>
      </w:r>
    </w:p>
    <w:p>
      <w:pPr>
        <w:pStyle w:val="ListParagraph"/>
        <w:numPr>
          <w:ilvl w:val="0"/>
          <w:numId w:val="81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spacing w:val="-2"/>
          <w:sz w:val="19"/>
        </w:rPr>
        <w:t>Выясните,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какие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события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Смуты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как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связаны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историей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вашего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региона.</w:t>
      </w:r>
    </w:p>
    <w:p>
      <w:pPr>
        <w:pStyle w:val="ListParagraph"/>
        <w:numPr>
          <w:ilvl w:val="0"/>
          <w:numId w:val="81"/>
        </w:numPr>
        <w:tabs>
          <w:tab w:pos="1134" w:val="left" w:leader="none"/>
        </w:tabs>
        <w:spacing w:line="208" w:lineRule="auto" w:before="50" w:after="0"/>
        <w:ind w:left="1133" w:right="792" w:hanging="341"/>
        <w:jc w:val="both"/>
        <w:rPr>
          <w:sz w:val="19"/>
        </w:rPr>
      </w:pPr>
      <w:r>
        <w:rPr>
          <w:w w:val="95"/>
          <w:sz w:val="19"/>
        </w:rPr>
        <w:t>Придумайте памятник событиям Смутного времени. Сделайте эскиз. Объясните, по- </w:t>
      </w:r>
      <w:r>
        <w:rPr>
          <w:sz w:val="19"/>
        </w:rPr>
        <w:t>чему он должен выглядеть таким образом.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"/>
        <w:rPr>
          <w:rFonts w:ascii="Tahoma"/>
        </w:rPr>
      </w:pPr>
    </w:p>
    <w:p>
      <w:pPr>
        <w:pStyle w:val="Heading6"/>
        <w:spacing w:before="91"/>
        <w:ind w:left="1134"/>
      </w:pPr>
      <w:r>
        <w:rPr>
          <w:color w:val="DB413F"/>
          <w:w w:val="75"/>
        </w:rPr>
        <w:t>ТЕМЫ</w:t>
      </w:r>
      <w:r>
        <w:rPr>
          <w:color w:val="DB413F"/>
          <w:spacing w:val="26"/>
        </w:rPr>
        <w:t> </w:t>
      </w:r>
      <w:r>
        <w:rPr>
          <w:color w:val="DB413F"/>
          <w:spacing w:val="-2"/>
          <w:w w:val="80"/>
        </w:rPr>
        <w:t>ПРОЕКТОВ</w:t>
      </w:r>
    </w:p>
    <w:p>
      <w:pPr>
        <w:spacing w:before="101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1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-1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29"/>
          <w:position w:val="-1"/>
          <w:sz w:val="20"/>
        </w:rPr>
        <w:t>  </w:t>
      </w:r>
      <w:r>
        <w:rPr>
          <w:rFonts w:ascii="Tahoma" w:hAnsi="Tahoma"/>
          <w:color w:val="000000"/>
          <w:sz w:val="19"/>
        </w:rPr>
        <w:t>Мнения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историков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о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причинах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Смутного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времени.</w:t>
      </w:r>
    </w:p>
    <w:p>
      <w:pPr>
        <w:spacing w:line="192" w:lineRule="auto" w:before="58"/>
        <w:ind w:left="1190" w:right="0" w:hanging="397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9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2</w:t>
      </w:r>
      <w:r>
        <w:rPr>
          <w:rFonts w:ascii="Calibri" w:hAnsi="Calibri"/>
          <w:b/>
          <w:color w:val="FFFFFF"/>
          <w:spacing w:val="-9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75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Герои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антигерои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Смуты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(Лжедмитрий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I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его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окружение,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Лжедмитрий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II,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лидеры сопротивления: М. Скопин-Шуйский, П. Ляпунов, К. Минин, Д. Пожарский).</w:t>
      </w:r>
    </w:p>
    <w:p>
      <w:pPr>
        <w:spacing w:before="66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2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3</w:t>
      </w:r>
      <w:r>
        <w:rPr>
          <w:rFonts w:ascii="Calibri" w:hAnsi="Calibri"/>
          <w:b/>
          <w:color w:val="FFFFFF"/>
          <w:spacing w:val="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35"/>
          <w:position w:val="-1"/>
          <w:sz w:val="20"/>
        </w:rPr>
        <w:t>  </w:t>
      </w:r>
      <w:r>
        <w:rPr>
          <w:rFonts w:ascii="Tahoma" w:hAnsi="Tahoma"/>
          <w:color w:val="000000"/>
          <w:sz w:val="19"/>
        </w:rPr>
        <w:t>Самозванство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1"/>
          <w:sz w:val="19"/>
        </w:rPr>
        <w:t> </w:t>
      </w:r>
      <w:r>
        <w:rPr>
          <w:rFonts w:ascii="Tahoma" w:hAnsi="Tahoma"/>
          <w:color w:val="000000"/>
          <w:sz w:val="19"/>
        </w:rPr>
        <w:t>России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1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2"/>
          <w:sz w:val="19"/>
        </w:rPr>
        <w:t> Европе.</w:t>
      </w:r>
    </w:p>
    <w:p>
      <w:pPr>
        <w:spacing w:before="24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-2"/>
          <w:position w:val="-1"/>
          <w:sz w:val="20"/>
          <w:shd w:fill="DB413F" w:color="auto" w:val="clear"/>
        </w:rPr>
        <w:t>4 </w:t>
      </w:r>
      <w:r>
        <w:rPr>
          <w:rFonts w:ascii="Calibri" w:hAnsi="Calibri"/>
          <w:b/>
          <w:color w:val="FFFFFF"/>
          <w:spacing w:val="75"/>
          <w:w w:val="150"/>
          <w:position w:val="-1"/>
          <w:sz w:val="20"/>
        </w:rPr>
        <w:t> </w:t>
      </w:r>
      <w:r>
        <w:rPr>
          <w:rFonts w:ascii="Tahoma" w:hAnsi="Tahoma"/>
          <w:color w:val="000000"/>
          <w:spacing w:val="-2"/>
          <w:sz w:val="19"/>
        </w:rPr>
        <w:t>Малое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оледенение: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чем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могли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быть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вызваны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изменения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климата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XVII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pacing w:val="-5"/>
          <w:sz w:val="19"/>
        </w:rPr>
        <w:t>в.?</w:t>
      </w:r>
    </w:p>
    <w:p>
      <w:pPr>
        <w:spacing w:before="24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5</w:t>
      </w:r>
      <w:r>
        <w:rPr>
          <w:rFonts w:ascii="Calibri" w:hAnsi="Calibri"/>
          <w:b/>
          <w:color w:val="FFFFFF"/>
          <w:spacing w:val="-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74"/>
          <w:w w:val="15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Когда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закончилось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Смутное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время: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мнения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споры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историков.</w:t>
      </w:r>
    </w:p>
    <w:p>
      <w:pPr>
        <w:spacing w:before="24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6</w:t>
      </w:r>
      <w:r>
        <w:rPr>
          <w:rFonts w:ascii="Calibri" w:hAnsi="Calibri"/>
          <w:b/>
          <w:color w:val="FFFFFF"/>
          <w:spacing w:val="4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36"/>
          <w:position w:val="-1"/>
          <w:sz w:val="20"/>
        </w:rPr>
        <w:t>  </w:t>
      </w:r>
      <w:r>
        <w:rPr>
          <w:rFonts w:ascii="Tahoma" w:hAnsi="Tahoma"/>
          <w:color w:val="000000"/>
          <w:sz w:val="19"/>
        </w:rPr>
        <w:t>Мой край</w:t>
      </w:r>
      <w:r>
        <w:rPr>
          <w:rFonts w:ascii="Tahoma" w:hAnsi="Tahoma"/>
          <w:color w:val="000000"/>
          <w:spacing w:val="-1"/>
          <w:sz w:val="19"/>
        </w:rPr>
        <w:t> </w:t>
      </w:r>
      <w:r>
        <w:rPr>
          <w:rFonts w:ascii="Tahoma" w:hAnsi="Tahoma"/>
          <w:color w:val="000000"/>
          <w:sz w:val="19"/>
        </w:rPr>
        <w:t>в годы</w:t>
      </w:r>
      <w:r>
        <w:rPr>
          <w:rFonts w:ascii="Tahoma" w:hAnsi="Tahoma"/>
          <w:color w:val="000000"/>
          <w:spacing w:val="-1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Смуты.</w:t>
      </w:r>
    </w:p>
    <w:p>
      <w:pPr>
        <w:spacing w:before="25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7</w:t>
      </w:r>
      <w:r>
        <w:rPr>
          <w:rFonts w:ascii="Calibri" w:hAnsi="Calibri"/>
          <w:b/>
          <w:color w:val="FFFFFF"/>
          <w:spacing w:val="-2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75"/>
          <w:w w:val="15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Как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z w:val="19"/>
        </w:rPr>
        <w:t>День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народного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z w:val="19"/>
        </w:rPr>
        <w:t>единства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(4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z w:val="19"/>
        </w:rPr>
        <w:t>ноября)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связан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z w:val="19"/>
        </w:rPr>
        <w:t>со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Смутным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временем?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5"/>
        <w:rPr>
          <w:rFonts w:ascii="Tahoma"/>
          <w:sz w:val="21"/>
        </w:rPr>
      </w:pPr>
    </w:p>
    <w:p>
      <w:pPr>
        <w:pStyle w:val="Heading6"/>
        <w:spacing w:before="0"/>
        <w:ind w:left="1134"/>
      </w:pPr>
      <w:r>
        <w:rPr>
          <w:color w:val="DB413F"/>
          <w:w w:val="70"/>
        </w:rPr>
        <w:t>ДОПОЛНИТЕЛЬНЫЕ</w:t>
      </w:r>
      <w:r>
        <w:rPr>
          <w:color w:val="DB413F"/>
          <w:spacing w:val="35"/>
        </w:rPr>
        <w:t>  </w:t>
      </w:r>
      <w:r>
        <w:rPr>
          <w:color w:val="DB413F"/>
          <w:spacing w:val="7"/>
          <w:w w:val="75"/>
        </w:rPr>
        <w:t>МАТЕРИАЛЫ</w:t>
      </w:r>
    </w:p>
    <w:p>
      <w:pPr>
        <w:pStyle w:val="ListParagraph"/>
        <w:numPr>
          <w:ilvl w:val="0"/>
          <w:numId w:val="82"/>
        </w:numPr>
        <w:tabs>
          <w:tab w:pos="1134" w:val="left" w:leader="none"/>
        </w:tabs>
        <w:spacing w:line="240" w:lineRule="auto" w:before="73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«Минин</w:t>
      </w:r>
      <w:r>
        <w:rPr>
          <w:rFonts w:ascii="Calibri" w:hAnsi="Calibri"/>
          <w:b/>
          <w:spacing w:val="23"/>
          <w:sz w:val="19"/>
        </w:rPr>
        <w:t> </w:t>
      </w:r>
      <w:r>
        <w:rPr>
          <w:rFonts w:ascii="Calibri" w:hAnsi="Calibri"/>
          <w:b/>
          <w:sz w:val="19"/>
        </w:rPr>
        <w:t>и</w:t>
      </w:r>
      <w:r>
        <w:rPr>
          <w:rFonts w:ascii="Calibri" w:hAnsi="Calibri"/>
          <w:b/>
          <w:spacing w:val="23"/>
          <w:sz w:val="19"/>
        </w:rPr>
        <w:t> </w:t>
      </w:r>
      <w:r>
        <w:rPr>
          <w:rFonts w:ascii="Calibri" w:hAnsi="Calibri"/>
          <w:b/>
          <w:sz w:val="19"/>
        </w:rPr>
        <w:t>Пожарский»</w:t>
      </w:r>
      <w:r>
        <w:rPr>
          <w:sz w:val="19"/>
        </w:rPr>
        <w:t>.</w:t>
      </w:r>
      <w:r>
        <w:rPr>
          <w:spacing w:val="7"/>
          <w:sz w:val="19"/>
        </w:rPr>
        <w:t> </w:t>
      </w:r>
      <w:r>
        <w:rPr>
          <w:sz w:val="19"/>
        </w:rPr>
        <w:t>Худ.</w:t>
      </w:r>
      <w:r>
        <w:rPr>
          <w:spacing w:val="7"/>
          <w:sz w:val="19"/>
        </w:rPr>
        <w:t> </w:t>
      </w:r>
      <w:r>
        <w:rPr>
          <w:sz w:val="19"/>
        </w:rPr>
        <w:t>фильм,</w:t>
      </w:r>
      <w:r>
        <w:rPr>
          <w:spacing w:val="8"/>
          <w:sz w:val="19"/>
        </w:rPr>
        <w:t> </w:t>
      </w:r>
      <w:r>
        <w:rPr>
          <w:sz w:val="19"/>
        </w:rPr>
        <w:t>реж.</w:t>
      </w:r>
      <w:r>
        <w:rPr>
          <w:spacing w:val="7"/>
          <w:sz w:val="19"/>
        </w:rPr>
        <w:t> </w:t>
      </w:r>
      <w:r>
        <w:rPr>
          <w:sz w:val="19"/>
        </w:rPr>
        <w:t>В.</w:t>
      </w:r>
      <w:r>
        <w:rPr>
          <w:spacing w:val="7"/>
          <w:sz w:val="19"/>
        </w:rPr>
        <w:t> </w:t>
      </w:r>
      <w:r>
        <w:rPr>
          <w:sz w:val="19"/>
        </w:rPr>
        <w:t>Пудовкин,</w:t>
      </w:r>
      <w:r>
        <w:rPr>
          <w:spacing w:val="7"/>
          <w:sz w:val="19"/>
        </w:rPr>
        <w:t> </w:t>
      </w:r>
      <w:r>
        <w:rPr>
          <w:sz w:val="19"/>
        </w:rPr>
        <w:t>М.</w:t>
      </w:r>
      <w:r>
        <w:rPr>
          <w:spacing w:val="7"/>
          <w:sz w:val="19"/>
        </w:rPr>
        <w:t> </w:t>
      </w:r>
      <w:r>
        <w:rPr>
          <w:sz w:val="19"/>
        </w:rPr>
        <w:t>Доллер,</w:t>
      </w:r>
      <w:r>
        <w:rPr>
          <w:spacing w:val="8"/>
          <w:sz w:val="19"/>
        </w:rPr>
        <w:t> </w:t>
      </w:r>
      <w:r>
        <w:rPr>
          <w:sz w:val="19"/>
        </w:rPr>
        <w:t>1939</w:t>
      </w:r>
      <w:r>
        <w:rPr>
          <w:spacing w:val="7"/>
          <w:sz w:val="19"/>
        </w:rPr>
        <w:t> </w:t>
      </w:r>
      <w:r>
        <w:rPr>
          <w:spacing w:val="-5"/>
          <w:sz w:val="19"/>
        </w:rPr>
        <w:t>г.</w:t>
      </w:r>
    </w:p>
    <w:p>
      <w:pPr>
        <w:pStyle w:val="ListParagraph"/>
        <w:numPr>
          <w:ilvl w:val="0"/>
          <w:numId w:val="82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«Борис</w:t>
      </w:r>
      <w:r>
        <w:rPr>
          <w:rFonts w:ascii="Calibri" w:hAnsi="Calibri"/>
          <w:b/>
          <w:spacing w:val="26"/>
          <w:sz w:val="19"/>
        </w:rPr>
        <w:t> </w:t>
      </w:r>
      <w:r>
        <w:rPr>
          <w:rFonts w:ascii="Calibri" w:hAnsi="Calibri"/>
          <w:b/>
          <w:sz w:val="19"/>
        </w:rPr>
        <w:t>Годунов»</w:t>
      </w:r>
      <w:r>
        <w:rPr>
          <w:sz w:val="19"/>
        </w:rPr>
        <w:t>.</w:t>
      </w:r>
      <w:r>
        <w:rPr>
          <w:spacing w:val="10"/>
          <w:sz w:val="19"/>
        </w:rPr>
        <w:t> </w:t>
      </w:r>
      <w:r>
        <w:rPr>
          <w:sz w:val="19"/>
        </w:rPr>
        <w:t>Худ.</w:t>
      </w:r>
      <w:r>
        <w:rPr>
          <w:spacing w:val="11"/>
          <w:sz w:val="19"/>
        </w:rPr>
        <w:t> </w:t>
      </w:r>
      <w:r>
        <w:rPr>
          <w:sz w:val="19"/>
        </w:rPr>
        <w:t>фильм,</w:t>
      </w:r>
      <w:r>
        <w:rPr>
          <w:spacing w:val="10"/>
          <w:sz w:val="19"/>
        </w:rPr>
        <w:t> </w:t>
      </w:r>
      <w:r>
        <w:rPr>
          <w:sz w:val="19"/>
        </w:rPr>
        <w:t>реж.</w:t>
      </w:r>
      <w:r>
        <w:rPr>
          <w:spacing w:val="11"/>
          <w:sz w:val="19"/>
        </w:rPr>
        <w:t> </w:t>
      </w:r>
      <w:r>
        <w:rPr>
          <w:sz w:val="19"/>
        </w:rPr>
        <w:t>С.</w:t>
      </w:r>
      <w:r>
        <w:rPr>
          <w:spacing w:val="10"/>
          <w:sz w:val="19"/>
        </w:rPr>
        <w:t> </w:t>
      </w:r>
      <w:r>
        <w:rPr>
          <w:sz w:val="19"/>
        </w:rPr>
        <w:t>Бондарчук,</w:t>
      </w:r>
      <w:r>
        <w:rPr>
          <w:spacing w:val="11"/>
          <w:sz w:val="19"/>
        </w:rPr>
        <w:t> </w:t>
      </w:r>
      <w:r>
        <w:rPr>
          <w:sz w:val="19"/>
        </w:rPr>
        <w:t>1986</w:t>
      </w:r>
      <w:r>
        <w:rPr>
          <w:spacing w:val="10"/>
          <w:sz w:val="19"/>
        </w:rPr>
        <w:t> </w:t>
      </w:r>
      <w:r>
        <w:rPr>
          <w:spacing w:val="-5"/>
          <w:sz w:val="19"/>
        </w:rPr>
        <w:t>г.</w:t>
      </w:r>
    </w:p>
    <w:p>
      <w:pPr>
        <w:pStyle w:val="ListParagraph"/>
        <w:numPr>
          <w:ilvl w:val="0"/>
          <w:numId w:val="82"/>
        </w:numPr>
        <w:tabs>
          <w:tab w:pos="1134" w:val="left" w:leader="none"/>
        </w:tabs>
        <w:spacing w:line="240" w:lineRule="auto" w:before="25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w w:val="105"/>
          <w:sz w:val="19"/>
        </w:rPr>
        <w:t>«Русская</w:t>
      </w:r>
      <w:r>
        <w:rPr>
          <w:rFonts w:ascii="Calibri" w:hAnsi="Calibri"/>
          <w:b/>
          <w:spacing w:val="12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смута.</w:t>
      </w:r>
      <w:r>
        <w:rPr>
          <w:rFonts w:ascii="Calibri" w:hAnsi="Calibri"/>
          <w:b/>
          <w:spacing w:val="1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История</w:t>
      </w:r>
      <w:r>
        <w:rPr>
          <w:rFonts w:ascii="Calibri" w:hAnsi="Calibri"/>
          <w:b/>
          <w:spacing w:val="1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болезни»</w:t>
      </w:r>
      <w:r>
        <w:rPr>
          <w:w w:val="105"/>
          <w:sz w:val="19"/>
        </w:rPr>
        <w:t>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Док.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фильм,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реж.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А.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Денисов,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2012</w:t>
      </w:r>
      <w:r>
        <w:rPr>
          <w:spacing w:val="-4"/>
          <w:w w:val="105"/>
          <w:sz w:val="19"/>
        </w:rPr>
        <w:t> </w:t>
      </w:r>
      <w:r>
        <w:rPr>
          <w:spacing w:val="-5"/>
          <w:w w:val="105"/>
          <w:sz w:val="19"/>
        </w:rPr>
        <w:t>г.</w:t>
      </w:r>
    </w:p>
    <w:p>
      <w:pPr>
        <w:pStyle w:val="ListParagraph"/>
        <w:numPr>
          <w:ilvl w:val="0"/>
          <w:numId w:val="82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pacing w:val="-2"/>
          <w:w w:val="105"/>
          <w:sz w:val="19"/>
        </w:rPr>
        <w:t>«Крепость.</w:t>
      </w:r>
      <w:r>
        <w:rPr>
          <w:rFonts w:ascii="Calibri" w:hAnsi="Calibri"/>
          <w:b/>
          <w:spacing w:val="8"/>
          <w:w w:val="105"/>
          <w:sz w:val="19"/>
        </w:rPr>
        <w:t> </w:t>
      </w:r>
      <w:r>
        <w:rPr>
          <w:rFonts w:ascii="Calibri" w:hAnsi="Calibri"/>
          <w:b/>
          <w:spacing w:val="-2"/>
          <w:w w:val="105"/>
          <w:sz w:val="19"/>
        </w:rPr>
        <w:t>Щитом</w:t>
      </w:r>
      <w:r>
        <w:rPr>
          <w:rFonts w:ascii="Calibri" w:hAnsi="Calibri"/>
          <w:b/>
          <w:spacing w:val="8"/>
          <w:w w:val="105"/>
          <w:sz w:val="19"/>
        </w:rPr>
        <w:t> </w:t>
      </w:r>
      <w:r>
        <w:rPr>
          <w:rFonts w:ascii="Calibri" w:hAnsi="Calibri"/>
          <w:b/>
          <w:spacing w:val="-2"/>
          <w:w w:val="105"/>
          <w:sz w:val="19"/>
        </w:rPr>
        <w:t>и</w:t>
      </w:r>
      <w:r>
        <w:rPr>
          <w:rFonts w:ascii="Calibri" w:hAnsi="Calibri"/>
          <w:b/>
          <w:spacing w:val="8"/>
          <w:w w:val="105"/>
          <w:sz w:val="19"/>
        </w:rPr>
        <w:t> </w:t>
      </w:r>
      <w:r>
        <w:rPr>
          <w:rFonts w:ascii="Calibri" w:hAnsi="Calibri"/>
          <w:b/>
          <w:spacing w:val="-2"/>
          <w:w w:val="105"/>
          <w:sz w:val="19"/>
        </w:rPr>
        <w:t>мечом».</w:t>
      </w:r>
      <w:r>
        <w:rPr>
          <w:rFonts w:ascii="Calibri" w:hAnsi="Calibri"/>
          <w:b/>
          <w:spacing w:val="8"/>
          <w:w w:val="105"/>
          <w:sz w:val="19"/>
        </w:rPr>
        <w:t> </w:t>
      </w:r>
      <w:r>
        <w:rPr>
          <w:spacing w:val="-2"/>
          <w:w w:val="105"/>
          <w:sz w:val="19"/>
        </w:rPr>
        <w:t>Анимационный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фильм,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реж.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Ф.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Дмитриев,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2015</w:t>
      </w:r>
      <w:r>
        <w:rPr>
          <w:spacing w:val="-8"/>
          <w:w w:val="105"/>
          <w:sz w:val="19"/>
        </w:rPr>
        <w:t> </w:t>
      </w:r>
      <w:r>
        <w:rPr>
          <w:spacing w:val="-5"/>
          <w:w w:val="105"/>
          <w:sz w:val="19"/>
        </w:rPr>
        <w:t>г.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tabs>
          <w:tab w:pos="7160" w:val="left" w:leader="none"/>
        </w:tabs>
        <w:spacing w:before="64"/>
        <w:ind w:left="510" w:right="0" w:firstLine="0"/>
        <w:jc w:val="left"/>
        <w:rPr>
          <w:rFonts w:ascii="Tahoma" w:hAnsi="Tahoma"/>
          <w:sz w:val="24"/>
        </w:rPr>
      </w:pPr>
      <w:r>
        <w:rPr/>
        <w:pict>
          <v:group style="position:absolute;margin-left:0pt;margin-top:0pt;width:459.25pt;height:600.950pt;mso-position-horizontal-relative:page;mso-position-vertical-relative:page;z-index:-21839872" id="docshapegroup1713" coordorigin="0,0" coordsize="9185,12019">
            <v:shape style="position:absolute;left:0;top:0;width:9185;height:12019" type="#_x0000_t75" id="docshape1714" stroked="false">
              <v:imagedata r:id="rId329" o:title=""/>
            </v:shape>
            <v:shape style="position:absolute;left:1199;top:2805;width:709;height:709" type="#_x0000_t75" id="docshape1715" stroked="false">
              <v:imagedata r:id="rId330" o:title=""/>
            </v:shape>
            <v:shape style="position:absolute;left:2718;top:2805;width:709;height:709" type="#_x0000_t75" id="docshape1716" stroked="false">
              <v:imagedata r:id="rId331" o:title=""/>
            </v:shape>
            <v:shape style="position:absolute;left:4237;top:2805;width:709;height:709" type="#_x0000_t75" id="docshape1717" stroked="false">
              <v:imagedata r:id="rId332" o:title=""/>
            </v:shape>
            <v:shape style="position:absolute;left:5757;top:2805;width:709;height:709" type="#_x0000_t75" id="docshape1718" stroked="false">
              <v:imagedata r:id="rId333" o:title=""/>
            </v:shape>
            <v:shape style="position:absolute;left:1199;top:4260;width:709;height:709" type="#_x0000_t75" id="docshape1719" stroked="false">
              <v:imagedata r:id="rId334" o:title=""/>
            </v:shape>
            <v:shape style="position:absolute;left:2718;top:4260;width:709;height:709" type="#_x0000_t75" id="docshape1720" stroked="false">
              <v:imagedata r:id="rId335" o:title=""/>
            </v:shape>
            <v:shape style="position:absolute;left:4237;top:4260;width:709;height:709" type="#_x0000_t75" id="docshape1721" stroked="false">
              <v:imagedata r:id="rId336" o:title=""/>
            </v:shape>
            <v:shape style="position:absolute;left:5757;top:4260;width:709;height:709" type="#_x0000_t75" id="docshape1722" stroked="false">
              <v:imagedata r:id="rId337" o:title=""/>
            </v:shape>
            <w10:wrap type="none"/>
          </v:group>
        </w:pict>
      </w:r>
      <w:r>
        <w:rPr>
          <w:rFonts w:ascii="Calibri" w:hAnsi="Calibri"/>
          <w:b/>
          <w:color w:val="FFFFFF"/>
          <w:spacing w:val="-5"/>
          <w:sz w:val="22"/>
        </w:rPr>
        <w:t>144</w:t>
      </w:r>
      <w:r>
        <w:rPr>
          <w:rFonts w:ascii="Calibri" w:hAnsi="Calibri"/>
          <w:b/>
          <w:color w:val="FFFFFF"/>
          <w:sz w:val="22"/>
        </w:rPr>
        <w:tab/>
      </w:r>
      <w:r>
        <w:rPr>
          <w:rFonts w:ascii="Tahoma" w:hAnsi="Tahoma"/>
          <w:color w:val="FFFFFF"/>
          <w:spacing w:val="14"/>
          <w:w w:val="80"/>
          <w:sz w:val="24"/>
        </w:rPr>
        <w:t>Итоги</w:t>
      </w:r>
      <w:r>
        <w:rPr>
          <w:rFonts w:ascii="Tahoma" w:hAnsi="Tahoma"/>
          <w:color w:val="FFFFFF"/>
          <w:spacing w:val="18"/>
          <w:sz w:val="24"/>
        </w:rPr>
        <w:t> </w:t>
      </w:r>
      <w:r>
        <w:rPr>
          <w:rFonts w:ascii="Tahoma" w:hAnsi="Tahoma"/>
          <w:color w:val="FFFFFF"/>
          <w:spacing w:val="14"/>
          <w:sz w:val="24"/>
        </w:rPr>
        <w:t>главы</w:t>
      </w:r>
    </w:p>
    <w:p>
      <w:pPr>
        <w:pStyle w:val="BodyText"/>
        <w:spacing w:before="6"/>
        <w:rPr>
          <w:rFonts w:ascii="Tahoma"/>
          <w:sz w:val="24"/>
        </w:rPr>
      </w:pPr>
    </w:p>
    <w:p>
      <w:pPr>
        <w:pStyle w:val="ListParagraph"/>
        <w:numPr>
          <w:ilvl w:val="0"/>
          <w:numId w:val="82"/>
        </w:numPr>
        <w:tabs>
          <w:tab w:pos="1134" w:val="left" w:leader="none"/>
        </w:tabs>
        <w:spacing w:line="240" w:lineRule="auto" w:before="0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pacing w:val="-2"/>
          <w:w w:val="105"/>
          <w:sz w:val="19"/>
        </w:rPr>
        <w:t>«Смута</w:t>
      </w:r>
      <w:r>
        <w:rPr>
          <w:rFonts w:ascii="Calibri" w:hAnsi="Calibri"/>
          <w:b/>
          <w:spacing w:val="7"/>
          <w:w w:val="105"/>
          <w:sz w:val="19"/>
        </w:rPr>
        <w:t> </w:t>
      </w:r>
      <w:r>
        <w:rPr>
          <w:rFonts w:ascii="Calibri" w:hAnsi="Calibri"/>
          <w:b/>
          <w:spacing w:val="-2"/>
          <w:w w:val="105"/>
          <w:sz w:val="19"/>
        </w:rPr>
        <w:t>за</w:t>
      </w:r>
      <w:r>
        <w:rPr>
          <w:rFonts w:ascii="Calibri" w:hAnsi="Calibri"/>
          <w:b/>
          <w:spacing w:val="8"/>
          <w:w w:val="105"/>
          <w:sz w:val="19"/>
        </w:rPr>
        <w:t> </w:t>
      </w:r>
      <w:r>
        <w:rPr>
          <w:rFonts w:ascii="Calibri" w:hAnsi="Calibri"/>
          <w:b/>
          <w:spacing w:val="-2"/>
          <w:w w:val="105"/>
          <w:sz w:val="19"/>
        </w:rPr>
        <w:t>22</w:t>
      </w:r>
      <w:r>
        <w:rPr>
          <w:rFonts w:ascii="Calibri" w:hAnsi="Calibri"/>
          <w:b/>
          <w:spacing w:val="8"/>
          <w:w w:val="105"/>
          <w:sz w:val="19"/>
        </w:rPr>
        <w:t> </w:t>
      </w:r>
      <w:r>
        <w:rPr>
          <w:rFonts w:ascii="Calibri" w:hAnsi="Calibri"/>
          <w:b/>
          <w:spacing w:val="-2"/>
          <w:w w:val="105"/>
          <w:sz w:val="19"/>
        </w:rPr>
        <w:t>минуты».</w:t>
      </w:r>
      <w:r>
        <w:rPr>
          <w:rFonts w:ascii="Calibri" w:hAnsi="Calibri"/>
          <w:b/>
          <w:spacing w:val="8"/>
          <w:w w:val="105"/>
          <w:sz w:val="19"/>
        </w:rPr>
        <w:t> </w:t>
      </w:r>
      <w:r>
        <w:rPr>
          <w:spacing w:val="-2"/>
          <w:w w:val="105"/>
          <w:sz w:val="19"/>
        </w:rPr>
        <w:t>Видеокурс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лектория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«Достоевский»,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2021</w:t>
      </w:r>
      <w:r>
        <w:rPr>
          <w:spacing w:val="-9"/>
          <w:w w:val="105"/>
          <w:sz w:val="19"/>
        </w:rPr>
        <w:t> </w:t>
      </w:r>
      <w:r>
        <w:rPr>
          <w:spacing w:val="-5"/>
          <w:w w:val="105"/>
          <w:sz w:val="19"/>
        </w:rPr>
        <w:t>г.</w:t>
      </w:r>
    </w:p>
    <w:p>
      <w:pPr>
        <w:pStyle w:val="ListParagraph"/>
        <w:numPr>
          <w:ilvl w:val="0"/>
          <w:numId w:val="82"/>
        </w:numPr>
        <w:tabs>
          <w:tab w:pos="1134" w:val="left" w:leader="none"/>
        </w:tabs>
        <w:spacing w:line="208" w:lineRule="auto" w:before="49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w w:val="110"/>
          <w:sz w:val="19"/>
        </w:rPr>
        <w:t>«Что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мы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отмечаем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4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ноября?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—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Ч.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1.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На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краю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пропасти».</w:t>
      </w:r>
      <w:r>
        <w:rPr>
          <w:rFonts w:ascii="Calibri" w:hAnsi="Calibri"/>
          <w:b/>
          <w:spacing w:val="40"/>
          <w:w w:val="110"/>
          <w:sz w:val="19"/>
        </w:rPr>
        <w:t> </w:t>
      </w:r>
      <w:r>
        <w:rPr>
          <w:w w:val="110"/>
          <w:sz w:val="19"/>
        </w:rPr>
        <w:t>Авторский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курс </w:t>
      </w:r>
      <w:r>
        <w:rPr>
          <w:spacing w:val="-2"/>
          <w:w w:val="110"/>
          <w:sz w:val="19"/>
        </w:rPr>
        <w:t>В.</w:t>
      </w:r>
      <w:r>
        <w:rPr>
          <w:spacing w:val="-15"/>
          <w:w w:val="110"/>
          <w:sz w:val="19"/>
        </w:rPr>
        <w:t> </w:t>
      </w:r>
      <w:r>
        <w:rPr>
          <w:spacing w:val="-2"/>
          <w:w w:val="110"/>
          <w:sz w:val="19"/>
        </w:rPr>
        <w:t>Мединского,</w:t>
      </w:r>
      <w:r>
        <w:rPr>
          <w:spacing w:val="-14"/>
          <w:w w:val="110"/>
          <w:sz w:val="19"/>
        </w:rPr>
        <w:t> </w:t>
      </w:r>
      <w:r>
        <w:rPr>
          <w:spacing w:val="-2"/>
          <w:w w:val="110"/>
          <w:sz w:val="19"/>
        </w:rPr>
        <w:t>2023</w:t>
      </w:r>
      <w:r>
        <w:rPr>
          <w:spacing w:val="-14"/>
          <w:w w:val="110"/>
          <w:sz w:val="19"/>
        </w:rPr>
        <w:t> </w:t>
      </w:r>
      <w:r>
        <w:rPr>
          <w:spacing w:val="-2"/>
          <w:w w:val="110"/>
          <w:sz w:val="19"/>
        </w:rPr>
        <w:t>г.</w:t>
      </w:r>
    </w:p>
    <w:p>
      <w:pPr>
        <w:pStyle w:val="ListParagraph"/>
        <w:numPr>
          <w:ilvl w:val="0"/>
          <w:numId w:val="82"/>
        </w:numPr>
        <w:tabs>
          <w:tab w:pos="1134" w:val="left" w:leader="none"/>
        </w:tabs>
        <w:spacing w:line="208" w:lineRule="auto" w:before="66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w w:val="110"/>
          <w:sz w:val="19"/>
        </w:rPr>
        <w:t>«Что</w:t>
      </w:r>
      <w:r>
        <w:rPr>
          <w:rFonts w:ascii="Calibri" w:hAnsi="Calibri"/>
          <w:b/>
          <w:w w:val="110"/>
          <w:sz w:val="19"/>
        </w:rPr>
        <w:t> мы</w:t>
      </w:r>
      <w:r>
        <w:rPr>
          <w:rFonts w:ascii="Calibri" w:hAnsi="Calibri"/>
          <w:b/>
          <w:w w:val="110"/>
          <w:sz w:val="19"/>
        </w:rPr>
        <w:t> отмечаем</w:t>
      </w:r>
      <w:r>
        <w:rPr>
          <w:rFonts w:ascii="Calibri" w:hAnsi="Calibri"/>
          <w:b/>
          <w:w w:val="110"/>
          <w:sz w:val="19"/>
        </w:rPr>
        <w:t> 4</w:t>
      </w:r>
      <w:r>
        <w:rPr>
          <w:rFonts w:ascii="Calibri" w:hAnsi="Calibri"/>
          <w:b/>
          <w:w w:val="110"/>
          <w:sz w:val="19"/>
        </w:rPr>
        <w:t> ноября?</w:t>
      </w:r>
      <w:r>
        <w:rPr>
          <w:rFonts w:ascii="Calibri" w:hAnsi="Calibri"/>
          <w:b/>
          <w:w w:val="110"/>
          <w:sz w:val="19"/>
        </w:rPr>
        <w:t> —</w:t>
      </w:r>
      <w:r>
        <w:rPr>
          <w:rFonts w:ascii="Calibri" w:hAnsi="Calibri"/>
          <w:b/>
          <w:w w:val="110"/>
          <w:sz w:val="19"/>
        </w:rPr>
        <w:t> Ч.</w:t>
      </w:r>
      <w:r>
        <w:rPr>
          <w:rFonts w:ascii="Calibri" w:hAnsi="Calibri"/>
          <w:b/>
          <w:w w:val="110"/>
          <w:sz w:val="19"/>
        </w:rPr>
        <w:t> 2.</w:t>
      </w:r>
      <w:r>
        <w:rPr>
          <w:rFonts w:ascii="Calibri" w:hAnsi="Calibri"/>
          <w:b/>
          <w:w w:val="110"/>
          <w:sz w:val="19"/>
        </w:rPr>
        <w:t> Освободители».</w:t>
      </w:r>
      <w:r>
        <w:rPr>
          <w:rFonts w:ascii="Calibri" w:hAnsi="Calibri"/>
          <w:b/>
          <w:w w:val="110"/>
          <w:sz w:val="19"/>
        </w:rPr>
        <w:t> </w:t>
      </w:r>
      <w:r>
        <w:rPr>
          <w:w w:val="110"/>
          <w:sz w:val="19"/>
        </w:rPr>
        <w:t>Авторский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курс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В.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Ме- динского,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2023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г.</w:t>
      </w:r>
    </w:p>
    <w:p>
      <w:pPr>
        <w:pStyle w:val="ListParagraph"/>
        <w:numPr>
          <w:ilvl w:val="0"/>
          <w:numId w:val="82"/>
        </w:numPr>
        <w:tabs>
          <w:tab w:pos="1134" w:val="left" w:leader="none"/>
        </w:tabs>
        <w:spacing w:line="208" w:lineRule="auto" w:before="66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w w:val="105"/>
          <w:sz w:val="19"/>
        </w:rPr>
        <w:t>«Факультет истории. Смутное время». </w:t>
      </w:r>
      <w:r>
        <w:rPr>
          <w:w w:val="105"/>
          <w:sz w:val="19"/>
        </w:rPr>
        <w:t>Авторский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курс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В.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Мединского,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лекция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7, ч. 1, 2, 2023 г.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4"/>
        <w:rPr>
          <w:rFonts w:ascii="Tahoma"/>
          <w:sz w:val="17"/>
        </w:rPr>
      </w:pPr>
    </w:p>
    <w:p>
      <w:pPr>
        <w:tabs>
          <w:tab w:pos="3014" w:val="left" w:leader="none"/>
          <w:tab w:pos="4533" w:val="left" w:leader="none"/>
          <w:tab w:pos="6052" w:val="left" w:leader="none"/>
        </w:tabs>
        <w:spacing w:before="103"/>
        <w:ind w:left="1494" w:right="0" w:firstLine="0"/>
        <w:jc w:val="left"/>
        <w:rPr>
          <w:rFonts w:ascii="Calibri"/>
          <w:b/>
          <w:sz w:val="19"/>
        </w:rPr>
      </w:pPr>
      <w:r>
        <w:rPr>
          <w:rFonts w:ascii="Calibri"/>
          <w:b/>
          <w:spacing w:val="-10"/>
          <w:w w:val="120"/>
          <w:sz w:val="19"/>
        </w:rPr>
        <w:t>1</w:t>
      </w:r>
      <w:r>
        <w:rPr>
          <w:rFonts w:ascii="Calibri"/>
          <w:b/>
          <w:sz w:val="19"/>
        </w:rPr>
        <w:tab/>
      </w:r>
      <w:r>
        <w:rPr>
          <w:rFonts w:ascii="Calibri"/>
          <w:b/>
          <w:spacing w:val="-12"/>
          <w:w w:val="120"/>
          <w:sz w:val="19"/>
        </w:rPr>
        <w:t>2</w:t>
      </w:r>
      <w:r>
        <w:rPr>
          <w:rFonts w:ascii="Calibri"/>
          <w:b/>
          <w:sz w:val="19"/>
        </w:rPr>
        <w:tab/>
      </w:r>
      <w:r>
        <w:rPr>
          <w:rFonts w:ascii="Calibri"/>
          <w:b/>
          <w:spacing w:val="-10"/>
          <w:w w:val="120"/>
          <w:sz w:val="19"/>
        </w:rPr>
        <w:t>3</w:t>
      </w:r>
      <w:r>
        <w:rPr>
          <w:rFonts w:ascii="Calibri"/>
          <w:b/>
          <w:sz w:val="19"/>
        </w:rPr>
        <w:tab/>
      </w:r>
      <w:r>
        <w:rPr>
          <w:rFonts w:ascii="Calibri"/>
          <w:b/>
          <w:spacing w:val="-10"/>
          <w:w w:val="120"/>
          <w:sz w:val="19"/>
        </w:rPr>
        <w:t>5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0"/>
        <w:rPr>
          <w:rFonts w:ascii="Calibri"/>
          <w:b/>
          <w:sz w:val="26"/>
        </w:rPr>
      </w:pPr>
    </w:p>
    <w:p>
      <w:pPr>
        <w:tabs>
          <w:tab w:pos="3014" w:val="left" w:leader="none"/>
          <w:tab w:pos="4300" w:val="left" w:leader="none"/>
          <w:tab w:pos="5819" w:val="left" w:leader="none"/>
        </w:tabs>
        <w:spacing w:before="103"/>
        <w:ind w:left="1494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10"/>
          <w:w w:val="120"/>
          <w:sz w:val="19"/>
        </w:rPr>
        <w:t>6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spacing w:val="-12"/>
          <w:w w:val="120"/>
          <w:sz w:val="19"/>
        </w:rPr>
        <w:t>7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w w:val="120"/>
          <w:sz w:val="19"/>
        </w:rPr>
        <w:t>8,</w:t>
      </w:r>
      <w:r>
        <w:rPr>
          <w:rFonts w:ascii="Calibri" w:hAnsi="Calibri"/>
          <w:b/>
          <w:spacing w:val="6"/>
          <w:w w:val="120"/>
          <w:sz w:val="19"/>
        </w:rPr>
        <w:t> </w:t>
      </w:r>
      <w:r>
        <w:rPr>
          <w:rFonts w:ascii="Calibri" w:hAnsi="Calibri"/>
          <w:b/>
          <w:w w:val="120"/>
          <w:sz w:val="19"/>
        </w:rPr>
        <w:t>ч.</w:t>
      </w:r>
      <w:r>
        <w:rPr>
          <w:rFonts w:ascii="Calibri" w:hAnsi="Calibri"/>
          <w:b/>
          <w:spacing w:val="7"/>
          <w:w w:val="120"/>
          <w:sz w:val="19"/>
        </w:rPr>
        <w:t> </w:t>
      </w:r>
      <w:r>
        <w:rPr>
          <w:rFonts w:ascii="Calibri" w:hAnsi="Calibri"/>
          <w:b/>
          <w:spacing w:val="-10"/>
          <w:w w:val="120"/>
          <w:sz w:val="19"/>
        </w:rPr>
        <w:t>1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w w:val="120"/>
          <w:sz w:val="19"/>
        </w:rPr>
        <w:t>8,</w:t>
      </w:r>
      <w:r>
        <w:rPr>
          <w:rFonts w:ascii="Calibri" w:hAnsi="Calibri"/>
          <w:b/>
          <w:spacing w:val="6"/>
          <w:w w:val="120"/>
          <w:sz w:val="19"/>
        </w:rPr>
        <w:t> </w:t>
      </w:r>
      <w:r>
        <w:rPr>
          <w:rFonts w:ascii="Calibri" w:hAnsi="Calibri"/>
          <w:b/>
          <w:w w:val="120"/>
          <w:sz w:val="19"/>
        </w:rPr>
        <w:t>ч.</w:t>
      </w:r>
      <w:r>
        <w:rPr>
          <w:rFonts w:ascii="Calibri" w:hAnsi="Calibri"/>
          <w:b/>
          <w:spacing w:val="7"/>
          <w:w w:val="120"/>
          <w:sz w:val="19"/>
        </w:rPr>
        <w:t> </w:t>
      </w:r>
      <w:r>
        <w:rPr>
          <w:rFonts w:ascii="Calibri" w:hAnsi="Calibri"/>
          <w:b/>
          <w:spacing w:val="-10"/>
          <w:w w:val="120"/>
          <w:sz w:val="19"/>
        </w:rPr>
        <w:t>2</w:t>
      </w:r>
    </w:p>
    <w:p>
      <w:pPr>
        <w:pStyle w:val="BodyText"/>
        <w:spacing w:before="9"/>
        <w:rPr>
          <w:rFonts w:ascii="Calibri"/>
          <w:b/>
          <w:sz w:val="21"/>
        </w:rPr>
      </w:pPr>
    </w:p>
    <w:p>
      <w:pPr>
        <w:pStyle w:val="Heading7"/>
        <w:spacing w:before="1"/>
      </w:pPr>
      <w:r>
        <w:rPr>
          <w:color w:val="DB413F"/>
          <w:w w:val="75"/>
        </w:rPr>
        <w:t>Научно-популярная</w:t>
      </w:r>
      <w:r>
        <w:rPr>
          <w:color w:val="DB413F"/>
          <w:spacing w:val="38"/>
        </w:rPr>
        <w:t>  </w:t>
      </w:r>
      <w:r>
        <w:rPr>
          <w:color w:val="DB413F"/>
          <w:spacing w:val="-2"/>
          <w:w w:val="75"/>
        </w:rPr>
        <w:t>литература</w:t>
      </w:r>
    </w:p>
    <w:p>
      <w:pPr>
        <w:pStyle w:val="ListParagraph"/>
        <w:numPr>
          <w:ilvl w:val="0"/>
          <w:numId w:val="83"/>
        </w:numPr>
        <w:tabs>
          <w:tab w:pos="1134" w:val="left" w:leader="none"/>
        </w:tabs>
        <w:spacing w:line="226" w:lineRule="exact" w:before="27" w:after="0"/>
        <w:ind w:left="1133" w:right="0" w:hanging="341"/>
        <w:jc w:val="left"/>
        <w:rPr>
          <w:sz w:val="19"/>
        </w:rPr>
      </w:pPr>
      <w:r>
        <w:rPr>
          <w:sz w:val="19"/>
        </w:rPr>
        <w:t>Скрынников</w:t>
      </w:r>
      <w:r>
        <w:rPr>
          <w:spacing w:val="-15"/>
          <w:sz w:val="19"/>
        </w:rPr>
        <w:t> </w:t>
      </w:r>
      <w:r>
        <w:rPr>
          <w:sz w:val="19"/>
        </w:rPr>
        <w:t>Р.</w:t>
      </w:r>
      <w:r>
        <w:rPr>
          <w:spacing w:val="29"/>
          <w:sz w:val="19"/>
        </w:rPr>
        <w:t> </w:t>
      </w:r>
      <w:r>
        <w:rPr>
          <w:sz w:val="19"/>
        </w:rPr>
        <w:t>«Россия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начале</w:t>
      </w:r>
      <w:r>
        <w:rPr>
          <w:spacing w:val="-15"/>
          <w:sz w:val="19"/>
        </w:rPr>
        <w:t> </w:t>
      </w:r>
      <w:r>
        <w:rPr>
          <w:sz w:val="19"/>
        </w:rPr>
        <w:t>XVII</w:t>
      </w:r>
      <w:r>
        <w:rPr>
          <w:spacing w:val="-14"/>
          <w:sz w:val="19"/>
        </w:rPr>
        <w:t> </w:t>
      </w:r>
      <w:r>
        <w:rPr>
          <w:sz w:val="19"/>
        </w:rPr>
        <w:t>в.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Смута».</w:t>
      </w:r>
    </w:p>
    <w:p>
      <w:pPr>
        <w:pStyle w:val="ListParagraph"/>
        <w:numPr>
          <w:ilvl w:val="0"/>
          <w:numId w:val="83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Забелин</w:t>
      </w:r>
      <w:r>
        <w:rPr>
          <w:spacing w:val="-4"/>
          <w:sz w:val="19"/>
        </w:rPr>
        <w:t> </w:t>
      </w:r>
      <w:r>
        <w:rPr>
          <w:sz w:val="19"/>
        </w:rPr>
        <w:t>И.</w:t>
      </w:r>
      <w:r>
        <w:rPr>
          <w:spacing w:val="-3"/>
          <w:sz w:val="19"/>
        </w:rPr>
        <w:t> </w:t>
      </w:r>
      <w:r>
        <w:rPr>
          <w:sz w:val="19"/>
        </w:rPr>
        <w:t>«Минин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Пожарский.</w:t>
      </w:r>
      <w:r>
        <w:rPr>
          <w:spacing w:val="-4"/>
          <w:sz w:val="19"/>
        </w:rPr>
        <w:t> </w:t>
      </w:r>
      <w:r>
        <w:rPr>
          <w:sz w:val="19"/>
        </w:rPr>
        <w:t>„Прямые“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„кривые“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Смутное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время».</w:t>
      </w:r>
    </w:p>
    <w:p>
      <w:pPr>
        <w:pStyle w:val="ListParagraph"/>
        <w:numPr>
          <w:ilvl w:val="0"/>
          <w:numId w:val="83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Морозова</w:t>
      </w:r>
      <w:r>
        <w:rPr>
          <w:spacing w:val="-9"/>
          <w:sz w:val="19"/>
        </w:rPr>
        <w:t> </w:t>
      </w:r>
      <w:r>
        <w:rPr>
          <w:sz w:val="19"/>
        </w:rPr>
        <w:t>Л.</w:t>
      </w:r>
      <w:r>
        <w:rPr>
          <w:spacing w:val="-8"/>
          <w:sz w:val="19"/>
        </w:rPr>
        <w:t> </w:t>
      </w:r>
      <w:r>
        <w:rPr>
          <w:sz w:val="19"/>
        </w:rPr>
        <w:t>«История</w:t>
      </w:r>
      <w:r>
        <w:rPr>
          <w:spacing w:val="-8"/>
          <w:sz w:val="19"/>
        </w:rPr>
        <w:t> </w:t>
      </w:r>
      <w:r>
        <w:rPr>
          <w:sz w:val="19"/>
        </w:rPr>
        <w:t>России.</w:t>
      </w:r>
      <w:r>
        <w:rPr>
          <w:spacing w:val="-8"/>
          <w:sz w:val="19"/>
        </w:rPr>
        <w:t> </w:t>
      </w:r>
      <w:r>
        <w:rPr>
          <w:sz w:val="19"/>
        </w:rPr>
        <w:t>Смутное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время».</w:t>
      </w:r>
    </w:p>
    <w:p>
      <w:pPr>
        <w:pStyle w:val="ListParagraph"/>
        <w:numPr>
          <w:ilvl w:val="0"/>
          <w:numId w:val="83"/>
        </w:numPr>
        <w:tabs>
          <w:tab w:pos="1134" w:val="left" w:leader="none"/>
        </w:tabs>
        <w:spacing w:line="226" w:lineRule="exact" w:before="0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Козляков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«Борис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Годунов: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Трагедия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о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добром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царе».</w:t>
      </w:r>
    </w:p>
    <w:p>
      <w:pPr>
        <w:pStyle w:val="BodyText"/>
        <w:spacing w:before="5"/>
        <w:rPr>
          <w:rFonts w:ascii="Tahoma"/>
          <w:sz w:val="28"/>
        </w:rPr>
      </w:pPr>
    </w:p>
    <w:p>
      <w:pPr>
        <w:pStyle w:val="Heading6"/>
        <w:spacing w:before="0"/>
        <w:ind w:left="793"/>
      </w:pPr>
      <w:r>
        <w:rPr>
          <w:color w:val="DB413F"/>
          <w:w w:val="70"/>
        </w:rPr>
        <w:t>ХУДОЖЕСТВЕННАЯ</w:t>
      </w:r>
      <w:r>
        <w:rPr>
          <w:color w:val="DB413F"/>
          <w:spacing w:val="67"/>
          <w:w w:val="150"/>
        </w:rPr>
        <w:t> </w:t>
      </w:r>
      <w:r>
        <w:rPr>
          <w:color w:val="DB413F"/>
          <w:spacing w:val="-2"/>
          <w:w w:val="80"/>
        </w:rPr>
        <w:t>ЛИТЕРАТУРА</w:t>
      </w:r>
    </w:p>
    <w:p>
      <w:pPr>
        <w:pStyle w:val="ListParagraph"/>
        <w:numPr>
          <w:ilvl w:val="0"/>
          <w:numId w:val="84"/>
        </w:numPr>
        <w:tabs>
          <w:tab w:pos="1134" w:val="left" w:leader="none"/>
        </w:tabs>
        <w:spacing w:line="226" w:lineRule="exact" w:before="27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Загоскин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М.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«Юрий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Милославский,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или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Русские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1612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году».</w:t>
      </w:r>
    </w:p>
    <w:p>
      <w:pPr>
        <w:pStyle w:val="ListParagraph"/>
        <w:numPr>
          <w:ilvl w:val="0"/>
          <w:numId w:val="84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Бородин</w:t>
      </w:r>
      <w:r>
        <w:rPr>
          <w:spacing w:val="-6"/>
          <w:sz w:val="19"/>
        </w:rPr>
        <w:t> </w:t>
      </w:r>
      <w:r>
        <w:rPr>
          <w:sz w:val="19"/>
        </w:rPr>
        <w:t>Л.</w:t>
      </w:r>
      <w:r>
        <w:rPr>
          <w:spacing w:val="-6"/>
          <w:sz w:val="19"/>
        </w:rPr>
        <w:t> </w:t>
      </w:r>
      <w:r>
        <w:rPr>
          <w:sz w:val="19"/>
        </w:rPr>
        <w:t>«Царица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Смуты».</w:t>
      </w:r>
    </w:p>
    <w:p>
      <w:pPr>
        <w:pStyle w:val="ListParagraph"/>
        <w:numPr>
          <w:ilvl w:val="0"/>
          <w:numId w:val="84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Фёдоров</w:t>
      </w:r>
      <w:r>
        <w:rPr>
          <w:spacing w:val="7"/>
          <w:sz w:val="19"/>
        </w:rPr>
        <w:t> </w:t>
      </w:r>
      <w:r>
        <w:rPr>
          <w:sz w:val="19"/>
        </w:rPr>
        <w:t>Ю.</w:t>
      </w:r>
      <w:r>
        <w:rPr>
          <w:spacing w:val="7"/>
          <w:sz w:val="19"/>
        </w:rPr>
        <w:t> </w:t>
      </w:r>
      <w:r>
        <w:rPr>
          <w:sz w:val="19"/>
        </w:rPr>
        <w:t>«Борис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Годунов».</w:t>
      </w:r>
    </w:p>
    <w:p>
      <w:pPr>
        <w:pStyle w:val="ListParagraph"/>
        <w:numPr>
          <w:ilvl w:val="0"/>
          <w:numId w:val="84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Мединский</w:t>
      </w:r>
      <w:r>
        <w:rPr>
          <w:spacing w:val="-10"/>
          <w:sz w:val="19"/>
        </w:rPr>
        <w:t> </w:t>
      </w:r>
      <w:r>
        <w:rPr>
          <w:sz w:val="19"/>
        </w:rPr>
        <w:t>В.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«Стена».</w:t>
      </w:r>
    </w:p>
    <w:p>
      <w:pPr>
        <w:pStyle w:val="ListParagraph"/>
        <w:numPr>
          <w:ilvl w:val="0"/>
          <w:numId w:val="84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Мордовцев</w:t>
      </w:r>
      <w:r>
        <w:rPr>
          <w:spacing w:val="-14"/>
          <w:sz w:val="19"/>
        </w:rPr>
        <w:t> </w:t>
      </w:r>
      <w:r>
        <w:rPr>
          <w:sz w:val="19"/>
        </w:rPr>
        <w:t>Д.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«Лжедмитрий».</w:t>
      </w:r>
    </w:p>
    <w:p>
      <w:pPr>
        <w:pStyle w:val="ListParagraph"/>
        <w:numPr>
          <w:ilvl w:val="0"/>
          <w:numId w:val="84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z w:val="19"/>
        </w:rPr>
        <w:t>Бахревский</w:t>
      </w:r>
      <w:r>
        <w:rPr>
          <w:spacing w:val="-10"/>
          <w:sz w:val="19"/>
        </w:rPr>
        <w:t> </w:t>
      </w:r>
      <w:r>
        <w:rPr>
          <w:sz w:val="19"/>
        </w:rPr>
        <w:t>В.</w:t>
      </w:r>
      <w:r>
        <w:rPr>
          <w:spacing w:val="-10"/>
          <w:sz w:val="19"/>
        </w:rPr>
        <w:t> </w:t>
      </w:r>
      <w:r>
        <w:rPr>
          <w:sz w:val="19"/>
        </w:rPr>
        <w:t>«Василий</w:t>
      </w:r>
      <w:r>
        <w:rPr>
          <w:spacing w:val="-10"/>
          <w:sz w:val="19"/>
        </w:rPr>
        <w:t> </w:t>
      </w:r>
      <w:r>
        <w:rPr>
          <w:sz w:val="19"/>
        </w:rPr>
        <w:t>Иванович</w:t>
      </w:r>
      <w:r>
        <w:rPr>
          <w:spacing w:val="-10"/>
          <w:sz w:val="19"/>
        </w:rPr>
        <w:t> </w:t>
      </w:r>
      <w:r>
        <w:rPr>
          <w:sz w:val="19"/>
        </w:rPr>
        <w:t>Шуйский,</w:t>
      </w:r>
      <w:r>
        <w:rPr>
          <w:spacing w:val="-9"/>
          <w:sz w:val="19"/>
        </w:rPr>
        <w:t> </w:t>
      </w:r>
      <w:r>
        <w:rPr>
          <w:sz w:val="19"/>
        </w:rPr>
        <w:t>всея</w:t>
      </w:r>
      <w:r>
        <w:rPr>
          <w:spacing w:val="-10"/>
          <w:sz w:val="19"/>
        </w:rPr>
        <w:t> </w:t>
      </w:r>
      <w:r>
        <w:rPr>
          <w:sz w:val="19"/>
        </w:rPr>
        <w:t>Руси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самодержец».</w:t>
      </w:r>
    </w:p>
    <w:p>
      <w:pPr>
        <w:pStyle w:val="ListParagraph"/>
        <w:numPr>
          <w:ilvl w:val="0"/>
          <w:numId w:val="84"/>
        </w:numPr>
        <w:tabs>
          <w:tab w:pos="1134" w:val="left" w:leader="none"/>
        </w:tabs>
        <w:spacing w:line="210" w:lineRule="exact" w:before="0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Молева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Н.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«Марина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Юрьевна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Мнишек,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царица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всея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Руси».</w:t>
      </w:r>
    </w:p>
    <w:p>
      <w:pPr>
        <w:pStyle w:val="ListParagraph"/>
        <w:numPr>
          <w:ilvl w:val="0"/>
          <w:numId w:val="84"/>
        </w:numPr>
        <w:tabs>
          <w:tab w:pos="1134" w:val="left" w:leader="none"/>
        </w:tabs>
        <w:spacing w:line="226" w:lineRule="exact" w:before="0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Евдокимов</w:t>
      </w:r>
      <w:r>
        <w:rPr>
          <w:spacing w:val="16"/>
          <w:sz w:val="19"/>
        </w:rPr>
        <w:t> </w:t>
      </w:r>
      <w:r>
        <w:rPr>
          <w:w w:val="95"/>
          <w:sz w:val="19"/>
        </w:rPr>
        <w:t>Е.</w:t>
      </w:r>
      <w:r>
        <w:rPr>
          <w:spacing w:val="17"/>
          <w:sz w:val="19"/>
        </w:rPr>
        <w:t> </w:t>
      </w:r>
      <w:r>
        <w:rPr>
          <w:w w:val="95"/>
          <w:sz w:val="19"/>
        </w:rPr>
        <w:t>«Дмитрий</w:t>
      </w:r>
      <w:r>
        <w:rPr>
          <w:spacing w:val="17"/>
          <w:sz w:val="19"/>
        </w:rPr>
        <w:t> </w:t>
      </w:r>
      <w:r>
        <w:rPr>
          <w:w w:val="95"/>
          <w:sz w:val="19"/>
        </w:rPr>
        <w:t>Пожарский.</w:t>
      </w:r>
      <w:r>
        <w:rPr>
          <w:spacing w:val="17"/>
          <w:sz w:val="19"/>
        </w:rPr>
        <w:t> </w:t>
      </w:r>
      <w:r>
        <w:rPr>
          <w:w w:val="95"/>
          <w:sz w:val="19"/>
        </w:rPr>
        <w:t>Летопись</w:t>
      </w:r>
      <w:r>
        <w:rPr>
          <w:spacing w:val="16"/>
          <w:sz w:val="19"/>
        </w:rPr>
        <w:t> </w:t>
      </w:r>
      <w:r>
        <w:rPr>
          <w:w w:val="95"/>
          <w:sz w:val="19"/>
        </w:rPr>
        <w:t>Смутного</w:t>
      </w:r>
      <w:r>
        <w:rPr>
          <w:spacing w:val="17"/>
          <w:sz w:val="19"/>
        </w:rPr>
        <w:t> </w:t>
      </w:r>
      <w:r>
        <w:rPr>
          <w:spacing w:val="-2"/>
          <w:w w:val="95"/>
          <w:sz w:val="19"/>
        </w:rPr>
        <w:t>времени».</w:t>
      </w:r>
    </w:p>
    <w:p>
      <w:pPr>
        <w:spacing w:after="0" w:line="226" w:lineRule="exact"/>
        <w:jc w:val="left"/>
        <w:rPr>
          <w:sz w:val="19"/>
        </w:rPr>
        <w:sectPr>
          <w:headerReference w:type="even" r:id="rId328"/>
          <w:pgSz w:w="9190" w:h="12020"/>
          <w:pgMar w:header="0" w:footer="0" w:top="300" w:bottom="280" w:left="0" w:right="0"/>
        </w:sectPr>
      </w:pPr>
    </w:p>
    <w:p>
      <w:pPr>
        <w:spacing w:before="72"/>
        <w:ind w:left="561" w:right="0" w:firstLine="0"/>
        <w:jc w:val="left"/>
        <w:rPr>
          <w:rFonts w:ascii="Tahoma" w:hAnsi="Tahoma"/>
          <w:sz w:val="48"/>
        </w:rPr>
      </w:pPr>
      <w:r>
        <w:rPr/>
        <w:pict>
          <v:shape style="position:absolute;margin-left:25.215pt;margin-top:31.320995pt;width:86.4pt;height:112.35pt;mso-position-horizontal-relative:page;mso-position-vertical-relative:paragraph;z-index:15884800" type="#_x0000_t202" id="docshape1723" filled="false" stroked="false">
            <v:textbox inset="0,0,0,0">
              <w:txbxContent>
                <w:p>
                  <w:pPr>
                    <w:spacing w:line="1469" w:lineRule="exact" w:before="0"/>
                    <w:ind w:left="-11" w:right="0" w:firstLine="0"/>
                    <w:jc w:val="left"/>
                    <w:rPr>
                      <w:rFonts w:ascii="Book Antiqua"/>
                      <w:b/>
                      <w:sz w:val="122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5"/>
                      <w:w w:val="120"/>
                      <w:sz w:val="122"/>
                    </w:rPr>
                    <w:t>III</w:t>
                  </w:r>
                </w:p>
              </w:txbxContent>
            </v:textbox>
            <w10:wrap type="none"/>
          </v:shape>
        </w:pict>
      </w:r>
      <w:r>
        <w:rPr>
          <w:rFonts w:ascii="Tahoma" w:hAnsi="Tahoma"/>
          <w:w w:val="75"/>
          <w:sz w:val="48"/>
        </w:rPr>
        <w:t>Г Л</w:t>
      </w:r>
      <w:r>
        <w:rPr>
          <w:rFonts w:ascii="Tahoma" w:hAnsi="Tahoma"/>
          <w:spacing w:val="-37"/>
          <w:sz w:val="48"/>
        </w:rPr>
        <w:t> </w:t>
      </w:r>
      <w:r>
        <w:rPr>
          <w:rFonts w:ascii="Tahoma" w:hAnsi="Tahoma"/>
          <w:w w:val="75"/>
          <w:sz w:val="48"/>
        </w:rPr>
        <w:t>А</w:t>
      </w:r>
      <w:r>
        <w:rPr>
          <w:rFonts w:ascii="Tahoma" w:hAnsi="Tahoma"/>
          <w:spacing w:val="-31"/>
          <w:sz w:val="48"/>
        </w:rPr>
        <w:t> </w:t>
      </w:r>
      <w:r>
        <w:rPr>
          <w:rFonts w:ascii="Tahoma" w:hAnsi="Tahoma"/>
          <w:w w:val="75"/>
          <w:sz w:val="48"/>
        </w:rPr>
        <w:t>В</w:t>
      </w:r>
      <w:r>
        <w:rPr>
          <w:rFonts w:ascii="Tahoma" w:hAnsi="Tahoma"/>
          <w:spacing w:val="-31"/>
          <w:sz w:val="48"/>
        </w:rPr>
        <w:t> </w:t>
      </w:r>
      <w:r>
        <w:rPr>
          <w:rFonts w:ascii="Tahoma" w:hAnsi="Tahoma"/>
          <w:spacing w:val="-10"/>
          <w:w w:val="75"/>
          <w:sz w:val="48"/>
        </w:rPr>
        <w:t>А</w:t>
      </w:r>
    </w:p>
    <w:p>
      <w:pPr>
        <w:pStyle w:val="Heading2"/>
        <w:spacing w:line="213" w:lineRule="auto" w:before="112"/>
        <w:ind w:left="561"/>
      </w:pPr>
      <w:r>
        <w:rPr/>
        <w:br w:type="column"/>
      </w:r>
      <w:r>
        <w:rPr>
          <w:color w:val="FFFFFF"/>
          <w:spacing w:val="15"/>
          <w:w w:val="75"/>
        </w:rPr>
        <w:t>РОССИЯ</w:t>
      </w:r>
      <w:r>
        <w:rPr>
          <w:color w:val="FFFFFF"/>
          <w:spacing w:val="40"/>
        </w:rPr>
        <w:t> </w:t>
      </w:r>
      <w:r>
        <w:rPr>
          <w:color w:val="FFFFFF"/>
          <w:spacing w:val="12"/>
          <w:w w:val="75"/>
        </w:rPr>
        <w:t>ПРИ</w:t>
      </w:r>
      <w:r>
        <w:rPr>
          <w:color w:val="FFFFFF"/>
          <w:spacing w:val="40"/>
        </w:rPr>
        <w:t> </w:t>
      </w:r>
      <w:r>
        <w:rPr>
          <w:color w:val="FFFFFF"/>
          <w:spacing w:val="19"/>
          <w:w w:val="75"/>
        </w:rPr>
        <w:t>ПЕРВЫХ </w:t>
      </w:r>
      <w:r>
        <w:rPr>
          <w:color w:val="FFFFFF"/>
          <w:spacing w:val="17"/>
          <w:w w:val="80"/>
        </w:rPr>
        <w:t>РОМАНОВЫХ</w:t>
      </w:r>
    </w:p>
    <w:p>
      <w:pPr>
        <w:spacing w:after="0" w:line="213" w:lineRule="auto"/>
        <w:sectPr>
          <w:headerReference w:type="default" r:id="rId338"/>
          <w:pgSz w:w="9190" w:h="12020"/>
          <w:pgMar w:header="0" w:footer="0" w:top="800" w:bottom="280" w:left="0" w:right="0"/>
          <w:cols w:num="2" w:equalWidth="0">
            <w:col w:w="2139" w:space="80"/>
            <w:col w:w="6971"/>
          </w:cols>
        </w:sectPr>
      </w:pPr>
    </w:p>
    <w:p>
      <w:pPr>
        <w:pStyle w:val="BodyText"/>
        <w:rPr>
          <w:rFonts w:ascii="Tahoma"/>
        </w:rPr>
      </w:pPr>
      <w:r>
        <w:rPr/>
        <w:pict>
          <v:group style="position:absolute;margin-left:.0pt;margin-top:-.000993pt;width:459.25pt;height:600.950pt;mso-position-horizontal-relative:page;mso-position-vertical-relative:page;z-index:-21839360" id="docshapegroup1724" coordorigin="0,0" coordsize="9185,12019">
            <v:rect style="position:absolute;left:28;top:10077;width:9156;height:1942" id="docshape1725" filled="true" fillcolor="#f6d4c9" stroked="false">
              <v:fill type="solid"/>
            </v:rect>
            <v:rect style="position:absolute;left:0;top:3794;width:9185;height:6495" id="docshape1726" filled="true" fillcolor="#000000" stroked="false">
              <v:fill opacity="32768f" type="solid"/>
            </v:rect>
            <v:shape style="position:absolute;left:28;top:3857;width:9156;height:6376" id="docshape1727" coordorigin="28,3858" coordsize="9156,6376" path="m9184,3858l28,3858,28,10212,606,10191,1005,10233,1371,10202,1493,10233,1582,10202,1715,10233,1893,10191,2204,10233,2903,10176,3713,10212,3858,10170,4035,10212,4313,10170,4457,10212,4801,10212,4956,10181,5567,10212,5622,10181,5756,10212,5966,10181,6211,10212,6577,10176,7054,10191,7132,10150,7232,10212,7731,10160,7864,10170,7953,10139,8042,10176,8686,10118,9184,10144,9184,3858xe" filled="true" fillcolor="#e6e7e8" stroked="false">
              <v:path arrowok="t"/>
              <v:fill type="solid"/>
            </v:shape>
            <v:shape style="position:absolute;left:2437;top:-1;width:6747;height:3912" type="#_x0000_t75" id="docshape1728" stroked="false">
              <v:imagedata r:id="rId339" o:title=""/>
            </v:shape>
            <v:rect style="position:absolute;left:2770;top:994;width:4774;height:1138" id="docshape1729" filled="true" fillcolor="#8f0631" stroked="false">
              <v:fill opacity="49152f" type="solid"/>
            </v:rect>
            <v:rect style="position:absolute;left:1838;top:10286;width:1088;height:1088" id="docshape1730" filled="true" fillcolor="#000000" stroked="false">
              <v:fill opacity="32768f" type="solid"/>
            </v:rect>
            <v:shape style="position:absolute;left:1899;top:10346;width:964;height:964" id="docshape1731" coordorigin="1899,10346" coordsize="964,964" path="m2381,10346l2303,10353,2229,10371,2160,10400,2097,10439,2040,10488,1992,10544,1953,10607,1924,10676,1906,10750,1899,10828,1906,10907,1924,10981,1953,11050,1992,11113,2040,11169,2097,11217,2160,11256,2229,11286,2303,11304,2381,11310,2459,11304,2533,11286,2603,11256,2666,11217,2722,11169,2770,11113,2809,11050,2838,10981,2857,10907,2863,10828,2857,10750,2838,10676,2809,10607,2770,10544,2722,10488,2666,10439,2603,10400,2533,10371,2459,10353,2381,10346xe" filled="true" fillcolor="#ffffff" stroked="false">
              <v:path arrowok="t"/>
              <v:fill type="solid"/>
            </v:shape>
            <v:rect style="position:absolute;left:732;top:7773;width:7236;height:2232" id="docshape1732" filled="true" fillcolor="#000000" stroked="false">
              <v:fill opacity="32768f" type="solid"/>
            </v:rect>
            <v:rect style="position:absolute;left:794;top:7836;width:7114;height:2111" id="docshape1733" filled="true" fillcolor="#ffffff" stroked="false">
              <v:fill type="solid"/>
            </v:rect>
            <v:rect style="position:absolute;left:729;top:2792;width:7236;height:5098" id="docshape1734" filled="true" fillcolor="#000000" stroked="false">
              <v:fill opacity="32768f" type="solid"/>
            </v:rect>
            <v:shape style="position:absolute;left:792;top:2855;width:7117;height:4976" type="#_x0000_t75" id="docshape1735" stroked="false">
              <v:imagedata r:id="rId340" o:title=""/>
            </v:shape>
            <v:rect style="position:absolute;left:803;top:2866;width:7095;height:4954" id="docshape1736" filled="false" stroked="true" strokeweight="1.116pt" strokecolor="#ffffff">
              <v:stroke dashstyle="solid"/>
            </v:rect>
            <v:rect style="position:absolute;left:504;top:1445;width:1728;height:2247" id="docshape1737" filled="true" fillcolor="#000000" stroked="false">
              <v:fill opacity="29491f" type="solid"/>
            </v:rect>
            <v:shape style="position:absolute;left:566;top:1479;width:1607;height:2121" id="docshape1738" coordorigin="567,1480" coordsize="1607,2121" path="m2173,1480l567,1480,567,3595,613,3599,633,3600,650,3600,694,3599,766,3593,810,3591,853,3593,897,3595,941,3594,982,3584,1007,3576,1032,3569,1058,3564,1084,3562,1252,3563,1285,3564,1319,3565,1353,3566,1386,3564,1415,3556,1443,3545,1470,3533,1499,3524,1530,3516,1559,3507,1589,3499,1620,3496,1644,3496,1664,3494,1684,3489,1727,3470,1771,3456,1793,3447,1815,3434,1835,3420,1857,3407,1880,3398,1905,3396,1931,3397,1957,3399,1983,3400,2005,3402,2025,3407,2045,3412,2067,3418,2089,3419,2118,3416,2148,3412,2173,3410,2173,1480xe" filled="true" fillcolor="#4495d1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  <w:sz w:val="19"/>
        </w:rPr>
      </w:pPr>
    </w:p>
    <w:p>
      <w:pPr>
        <w:spacing w:line="222" w:lineRule="exact" w:before="0"/>
        <w:ind w:left="908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«Красная</w:t>
      </w:r>
      <w:r>
        <w:rPr>
          <w:rFonts w:ascii="Calibri" w:hAnsi="Calibri"/>
          <w:b/>
          <w:spacing w:val="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площадь</w:t>
      </w:r>
      <w:r>
        <w:rPr>
          <w:rFonts w:ascii="Calibri" w:hAnsi="Calibri"/>
          <w:b/>
          <w:spacing w:val="5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во</w:t>
      </w:r>
      <w:r>
        <w:rPr>
          <w:rFonts w:ascii="Calibri" w:hAnsi="Calibri"/>
          <w:b/>
          <w:spacing w:val="5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второй</w:t>
      </w:r>
      <w:r>
        <w:rPr>
          <w:rFonts w:ascii="Calibri" w:hAnsi="Calibri"/>
          <w:b/>
          <w:spacing w:val="5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половине</w:t>
      </w:r>
      <w:r>
        <w:rPr>
          <w:rFonts w:ascii="Calibri" w:hAnsi="Calibri"/>
          <w:b/>
          <w:spacing w:val="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XVII</w:t>
      </w:r>
      <w:r>
        <w:rPr>
          <w:rFonts w:ascii="Calibri" w:hAnsi="Calibri"/>
          <w:b/>
          <w:spacing w:val="5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века».</w:t>
      </w:r>
    </w:p>
    <w:p>
      <w:pPr>
        <w:spacing w:line="211" w:lineRule="exact" w:before="0"/>
        <w:ind w:left="908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Художник</w:t>
      </w:r>
      <w:r>
        <w:rPr>
          <w:rFonts w:ascii="Trebuchet MS" w:hAnsi="Trebuchet MS"/>
          <w:i/>
          <w:spacing w:val="14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А.</w:t>
      </w:r>
      <w:r>
        <w:rPr>
          <w:rFonts w:ascii="Trebuchet MS" w:hAnsi="Trebuchet MS"/>
          <w:i/>
          <w:spacing w:val="14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Васнецов.</w:t>
      </w:r>
      <w:r>
        <w:rPr>
          <w:rFonts w:ascii="Trebuchet MS" w:hAnsi="Trebuchet MS"/>
          <w:i/>
          <w:spacing w:val="14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Музей</w:t>
      </w:r>
      <w:r>
        <w:rPr>
          <w:rFonts w:ascii="Trebuchet MS" w:hAnsi="Trebuchet MS"/>
          <w:i/>
          <w:spacing w:val="14"/>
          <w:sz w:val="19"/>
        </w:rPr>
        <w:t> </w:t>
      </w:r>
      <w:r>
        <w:rPr>
          <w:rFonts w:ascii="Trebuchet MS" w:hAnsi="Trebuchet MS"/>
          <w:i/>
          <w:spacing w:val="-2"/>
          <w:w w:val="95"/>
          <w:sz w:val="19"/>
        </w:rPr>
        <w:t>Москвы</w:t>
      </w:r>
    </w:p>
    <w:p>
      <w:pPr>
        <w:spacing w:line="220" w:lineRule="auto" w:before="52"/>
        <w:ind w:left="908" w:right="1386" w:firstLine="0"/>
        <w:jc w:val="both"/>
        <w:rPr>
          <w:sz w:val="19"/>
        </w:rPr>
      </w:pPr>
      <w:r>
        <w:rPr>
          <w:sz w:val="19"/>
        </w:rPr>
        <w:t>XVII</w:t>
      </w:r>
      <w:r>
        <w:rPr>
          <w:spacing w:val="-5"/>
          <w:sz w:val="19"/>
        </w:rPr>
        <w:t> </w:t>
      </w:r>
      <w:r>
        <w:rPr>
          <w:sz w:val="19"/>
        </w:rPr>
        <w:t>столетие</w:t>
      </w:r>
      <w:r>
        <w:rPr>
          <w:spacing w:val="-5"/>
          <w:sz w:val="19"/>
        </w:rPr>
        <w:t> </w:t>
      </w:r>
      <w:r>
        <w:rPr>
          <w:sz w:val="19"/>
        </w:rPr>
        <w:t>называют</w:t>
      </w:r>
      <w:r>
        <w:rPr>
          <w:spacing w:val="-5"/>
          <w:sz w:val="19"/>
        </w:rPr>
        <w:t> </w:t>
      </w:r>
      <w:r>
        <w:rPr>
          <w:sz w:val="19"/>
        </w:rPr>
        <w:t>новым</w:t>
      </w:r>
      <w:r>
        <w:rPr>
          <w:spacing w:val="-5"/>
          <w:sz w:val="19"/>
        </w:rPr>
        <w:t> </w:t>
      </w:r>
      <w:r>
        <w:rPr>
          <w:sz w:val="19"/>
        </w:rPr>
        <w:t>или</w:t>
      </w:r>
      <w:r>
        <w:rPr>
          <w:spacing w:val="-5"/>
          <w:sz w:val="19"/>
        </w:rPr>
        <w:t> </w:t>
      </w:r>
      <w:r>
        <w:rPr>
          <w:sz w:val="19"/>
        </w:rPr>
        <w:t>переходным</w:t>
      </w:r>
      <w:r>
        <w:rPr>
          <w:spacing w:val="-5"/>
          <w:sz w:val="19"/>
        </w:rPr>
        <w:t> </w:t>
      </w:r>
      <w:r>
        <w:rPr>
          <w:sz w:val="19"/>
        </w:rPr>
        <w:t>периодом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отечественной</w:t>
      </w:r>
      <w:r>
        <w:rPr>
          <w:sz w:val="19"/>
        </w:rPr>
        <w:t> истории. Но революционных перемен в развитии Российского </w:t>
      </w:r>
      <w:r>
        <w:rPr>
          <w:sz w:val="19"/>
        </w:rPr>
        <w:t>государства</w:t>
      </w:r>
      <w:r>
        <w:rPr>
          <w:sz w:val="19"/>
        </w:rPr>
        <w:t> и общества не произошло. Историк В. Ключевский писал о царе Алексее Михайловиче,</w:t>
      </w:r>
      <w:r>
        <w:rPr>
          <w:spacing w:val="-14"/>
          <w:sz w:val="19"/>
        </w:rPr>
        <w:t> </w:t>
      </w:r>
      <w:r>
        <w:rPr>
          <w:sz w:val="19"/>
        </w:rPr>
        <w:t>сменившем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престоле</w:t>
      </w:r>
      <w:r>
        <w:rPr>
          <w:spacing w:val="-13"/>
          <w:sz w:val="19"/>
        </w:rPr>
        <w:t> </w:t>
      </w:r>
      <w:r>
        <w:rPr>
          <w:sz w:val="19"/>
        </w:rPr>
        <w:t>своего</w:t>
      </w:r>
      <w:r>
        <w:rPr>
          <w:spacing w:val="-13"/>
          <w:sz w:val="19"/>
        </w:rPr>
        <w:t> </w:t>
      </w:r>
      <w:r>
        <w:rPr>
          <w:sz w:val="19"/>
        </w:rPr>
        <w:t>отца</w:t>
      </w:r>
      <w:r>
        <w:rPr>
          <w:spacing w:val="-14"/>
          <w:sz w:val="19"/>
        </w:rPr>
        <w:t> </w:t>
      </w:r>
      <w:r>
        <w:rPr>
          <w:sz w:val="19"/>
        </w:rPr>
        <w:t>Михаила</w:t>
      </w:r>
      <w:r>
        <w:rPr>
          <w:spacing w:val="-13"/>
          <w:sz w:val="19"/>
        </w:rPr>
        <w:t> </w:t>
      </w:r>
      <w:r>
        <w:rPr>
          <w:sz w:val="19"/>
        </w:rPr>
        <w:t>Романова:</w:t>
      </w:r>
      <w:r>
        <w:rPr>
          <w:spacing w:val="-13"/>
          <w:sz w:val="19"/>
        </w:rPr>
        <w:t> </w:t>
      </w:r>
      <w:r>
        <w:rPr>
          <w:sz w:val="19"/>
        </w:rPr>
        <w:t>«Од-</w:t>
      </w:r>
      <w:r>
        <w:rPr>
          <w:sz w:val="19"/>
        </w:rPr>
        <w:t> ной ногой он ещё крепко упирался в родную православную старину, а дру- гую уже занёс было за черту, да так и остался в этом нерешительном </w:t>
      </w:r>
      <w:r>
        <w:rPr>
          <w:sz w:val="19"/>
        </w:rPr>
        <w:t>пере-</w:t>
      </w:r>
      <w:r>
        <w:rPr>
          <w:sz w:val="19"/>
        </w:rPr>
        <w:t> ходном положении».</w:t>
      </w:r>
    </w:p>
    <w:p>
      <w:pPr>
        <w:pStyle w:val="BodyText"/>
      </w:pPr>
    </w:p>
    <w:p>
      <w:pPr>
        <w:pStyle w:val="BodyText"/>
      </w:pPr>
    </w:p>
    <w:p>
      <w:pPr>
        <w:spacing w:line="216" w:lineRule="auto" w:before="123"/>
        <w:ind w:left="3118" w:right="792" w:firstLine="0"/>
        <w:jc w:val="left"/>
        <w:rPr>
          <w:rFonts w:ascii="Calibri" w:hAnsi="Calibri"/>
          <w:b/>
          <w:sz w:val="20"/>
        </w:rPr>
      </w:pPr>
      <w:r>
        <w:rPr/>
        <w:pict>
          <v:shape style="position:absolute;margin-left:91.929001pt;margin-top:-3.276363pt;width:54.4pt;height:54.4pt;mso-position-horizontal-relative:page;mso-position-vertical-relative:paragraph;z-index:15885312" type="#_x0000_t202" id="docshape1739" filled="false" stroked="false">
            <v:textbox inset="0,0,0,0">
              <w:txbxContent>
                <w:p>
                  <w:pPr>
                    <w:spacing w:line="1053" w:lineRule="exact" w:before="33"/>
                    <w:ind w:left="274" w:right="0" w:firstLine="0"/>
                    <w:jc w:val="left"/>
                    <w:rPr>
                      <w:rFonts w:ascii="Calibri"/>
                      <w:b/>
                      <w:sz w:val="90"/>
                    </w:rPr>
                  </w:pPr>
                  <w:r>
                    <w:rPr>
                      <w:rFonts w:ascii="Calibri"/>
                      <w:b/>
                      <w:color w:val="4495D1"/>
                      <w:w w:val="123"/>
                      <w:sz w:val="9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905502pt;margin-top:38.039337pt;width:98.3pt;height:12.35pt;mso-position-horizontal-relative:page;mso-position-vertical-relative:paragraph;z-index:15885824" type="#_x0000_t202" id="docshape1740" filled="false" stroked="false">
            <v:textbox inset="0,0,0,0">
              <w:txbxContent>
                <w:p>
                  <w:pPr>
                    <w:spacing w:line="244" w:lineRule="exact" w:before="3"/>
                    <w:ind w:left="0" w:right="0" w:firstLine="0"/>
                    <w:jc w:val="left"/>
                    <w:rPr>
                      <w:rFonts w:ascii="Calibri" w:hAnsi="Calibri"/>
                      <w:b/>
                      <w:sz w:val="20"/>
                    </w:rPr>
                  </w:pPr>
                  <w:r>
                    <w:rPr>
                      <w:rFonts w:ascii="Calibri" w:hAnsi="Calibri"/>
                      <w:b/>
                      <w:w w:val="110"/>
                      <w:sz w:val="20"/>
                    </w:rPr>
                    <w:t>к</w:t>
                  </w:r>
                  <w:r>
                    <w:rPr>
                      <w:rFonts w:ascii="Calibri" w:hAnsi="Calibri"/>
                      <w:b/>
                      <w:spacing w:val="18"/>
                      <w:w w:val="110"/>
                      <w:sz w:val="20"/>
                    </w:rPr>
                    <w:t> </w:t>
                  </w:r>
                  <w:r>
                    <w:rPr>
                      <w:rFonts w:ascii="Calibri" w:hAnsi="Calibri"/>
                      <w:b/>
                      <w:w w:val="110"/>
                      <w:sz w:val="20"/>
                    </w:rPr>
                    <w:t>Новому</w:t>
                  </w:r>
                  <w:r>
                    <w:rPr>
                      <w:rFonts w:ascii="Calibri" w:hAnsi="Calibri"/>
                      <w:b/>
                      <w:spacing w:val="19"/>
                      <w:w w:val="110"/>
                      <w:sz w:val="20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2"/>
                      <w:w w:val="110"/>
                      <w:sz w:val="20"/>
                    </w:rPr>
                    <w:t>времени?</w:t>
                  </w:r>
                </w:p>
              </w:txbxContent>
            </v:textbox>
            <w10:wrap type="none"/>
          </v:shape>
        </w:pict>
      </w:r>
      <w:r>
        <w:rPr>
          <w:rFonts w:ascii="Calibri" w:hAnsi="Calibri"/>
          <w:b/>
          <w:w w:val="115"/>
          <w:sz w:val="20"/>
        </w:rPr>
        <w:t>Какие изменения в развитии государства и обще- ства позволяют рассматривать правление первых Романовых</w:t>
      </w:r>
      <w:r>
        <w:rPr>
          <w:rFonts w:ascii="Calibri" w:hAnsi="Calibri"/>
          <w:b/>
          <w:spacing w:val="-10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как</w:t>
      </w:r>
      <w:r>
        <w:rPr>
          <w:rFonts w:ascii="Calibri" w:hAnsi="Calibri"/>
          <w:b/>
          <w:spacing w:val="-10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переходный</w:t>
      </w:r>
      <w:r>
        <w:rPr>
          <w:rFonts w:ascii="Calibri" w:hAnsi="Calibri"/>
          <w:b/>
          <w:spacing w:val="-10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этап</w:t>
      </w:r>
      <w:r>
        <w:rPr>
          <w:rFonts w:ascii="Calibri" w:hAnsi="Calibri"/>
          <w:b/>
          <w:spacing w:val="-10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от</w:t>
      </w:r>
      <w:r>
        <w:rPr>
          <w:rFonts w:ascii="Calibri" w:hAnsi="Calibri"/>
          <w:b/>
          <w:spacing w:val="-10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Средневековья</w:t>
      </w:r>
    </w:p>
    <w:p>
      <w:pPr>
        <w:spacing w:after="0" w:line="216" w:lineRule="auto"/>
        <w:jc w:val="left"/>
        <w:rPr>
          <w:rFonts w:ascii="Calibri" w:hAnsi="Calibri"/>
          <w:sz w:val="20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4"/>
        <w:rPr>
          <w:rFonts w:ascii="Calibri"/>
          <w:b/>
          <w:sz w:val="11"/>
        </w:rPr>
      </w:pPr>
      <w:r>
        <w:rPr/>
        <w:pict>
          <v:group style="position:absolute;margin-left:0pt;margin-top:50.036007pt;width:459.25pt;height:515.5pt;mso-position-horizontal-relative:page;mso-position-vertical-relative:page;z-index:-21836288" id="docshapegroup1748" coordorigin="0,1001" coordsize="9185,10310">
            <v:rect style="position:absolute;left:0;top:3594;width:9185;height:7716" id="docshape1749" filled="true" fillcolor="#e6e7e8" stroked="false">
              <v:fill type="solid"/>
            </v:rect>
            <v:line style="position:absolute" from="590,1515" to="590,9474" stroked="true" strokeweight="1.5pt" strokecolor="#4495d1">
              <v:stroke dashstyle="dot"/>
            </v:line>
            <v:shape style="position:absolute;left:574;top:1440;width:30;height:8079" id="docshape1750" coordorigin="575,1440" coordsize="30,8079" path="m605,9504l600,9493,590,9489,579,9493,575,9504,579,9514,590,9519,600,9514,605,9504xm605,1455l600,1444,590,1440,579,1444,575,1455,579,1466,590,1470,600,1466,605,1455xe" filled="true" fillcolor="#4495d1" stroked="false">
              <v:path arrowok="t"/>
              <v:fill type="solid"/>
            </v:shape>
            <v:shape style="position:absolute;left:391;top:2441;width:397;height:397" type="#_x0000_t75" id="docshape1751" stroked="false">
              <v:imagedata r:id="rId8" o:title=""/>
            </v:shape>
            <v:rect style="position:absolute;left:770;top:1000;width:1239;height:576" id="docshape1752" filled="true" fillcolor="#000000" stroked="false">
              <v:fill opacity="19660f" type="solid"/>
            </v:rect>
            <v:rect style="position:absolute;left:793;top:9823;width:3799;height:114" id="docshape1753" filled="true" fillcolor="#eeaf9f" stroked="false">
              <v:fill type="solid"/>
            </v:rect>
            <v:rect style="position:absolute;left:4592;top:9823;width:3799;height:114" id="docshape1754" filled="true" fillcolor="#b3ccea" stroked="false">
              <v:fill type="solid"/>
            </v:rect>
            <v:shape style="position:absolute;left:396;top:8619;width:397;height:397" type="#_x0000_t75" id="docshape1755" stroked="false">
              <v:imagedata r:id="rId343" o:title=""/>
            </v:shape>
            <v:shape style="position:absolute;left:396;top:9097;width:397;height:397" type="#_x0000_t75" id="docshape1756" stroked="false">
              <v:imagedata r:id="rId344" o:title=""/>
            </v:shape>
            <v:rect style="position:absolute;left:396;top:9597;width:418;height:418" id="docshape1757" filled="true" fillcolor="#000000" stroked="false">
              <v:fill opacity="19660f" type="solid"/>
            </v:rect>
            <v:shape style="position:absolute;left:396;top:9598;width:397;height:397" type="#_x0000_t75" id="docshape1758" stroked="false">
              <v:imagedata r:id="rId345" o:title=""/>
            </v:shape>
            <v:rect style="position:absolute;left:1883;top:6775;width:5451;height:1800" id="docshape1759" filled="true" fillcolor="#000000" stroked="false">
              <v:fill opacity="32768f" type="solid"/>
            </v:rect>
            <v:rect style="position:absolute;left:1945;top:6837;width:5325;height:1674" id="docshape1760" filled="true" fillcolor="#ffffff" stroked="false">
              <v:fill type="solid"/>
            </v:rect>
            <v:rect style="position:absolute;left:1883;top:2980;width:5451;height:3996" id="docshape1761" filled="true" fillcolor="#000000" stroked="false">
              <v:fill opacity="32768f" type="solid"/>
            </v:rect>
            <v:shape style="position:absolute;left:1956;top:3053;width:5304;height:3854" type="#_x0000_t75" id="docshape1762" stroked="false">
              <v:imagedata r:id="rId346" o:title=""/>
            </v:shape>
            <v:rect style="position:absolute;left:1955;top:3053;width:5305;height:3854" id="docshape1763" filled="false" stroked="true" strokeweight="1pt" strokecolor="#ffffff">
              <v:stroke dashstyle="solid"/>
            </v:rect>
            <w10:wrap type="none"/>
          </v:group>
        </w:pict>
      </w:r>
    </w:p>
    <w:p>
      <w:pPr>
        <w:pStyle w:val="Heading3"/>
        <w:tabs>
          <w:tab w:pos="2154" w:val="left" w:leader="none"/>
        </w:tabs>
        <w:spacing w:line="471" w:lineRule="exact" w:before="83"/>
      </w:pPr>
      <w:r>
        <w:rPr/>
        <w:pict>
          <v:shape style="position:absolute;margin-left:39.685001pt;margin-top:6.78027pt;width:55.85pt;height:22.7pt;mso-position-horizontal-relative:page;mso-position-vertical-relative:paragraph;z-index:-21835776" type="#_x0000_t202" id="docshape1764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94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2"/>
                      <w:w w:val="90"/>
                      <w:sz w:val="40"/>
                    </w:rPr>
                    <w:t>29–30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«Куда</w:t>
      </w:r>
      <w:r>
        <w:rPr>
          <w:color w:val="DB413F"/>
          <w:spacing w:val="12"/>
        </w:rPr>
        <w:t> </w:t>
      </w:r>
      <w:r>
        <w:rPr>
          <w:color w:val="DB413F"/>
          <w:w w:val="80"/>
        </w:rPr>
        <w:t>соха</w:t>
      </w:r>
      <w:r>
        <w:rPr>
          <w:color w:val="DB413F"/>
          <w:spacing w:val="14"/>
        </w:rPr>
        <w:t> </w:t>
      </w:r>
      <w:r>
        <w:rPr>
          <w:color w:val="DB413F"/>
          <w:spacing w:val="8"/>
          <w:w w:val="80"/>
        </w:rPr>
        <w:t>ходила…»</w:t>
      </w:r>
    </w:p>
    <w:p>
      <w:pPr>
        <w:spacing w:line="199" w:lineRule="auto" w:before="26"/>
        <w:ind w:left="2154" w:right="791" w:firstLine="0"/>
        <w:jc w:val="left"/>
        <w:rPr>
          <w:rFonts w:ascii="Tahoma" w:hAnsi="Tahoma"/>
          <w:sz w:val="40"/>
        </w:rPr>
      </w:pPr>
      <w:r>
        <w:rPr>
          <w:rFonts w:ascii="Tahoma" w:hAnsi="Tahoma"/>
          <w:color w:val="DB413F"/>
          <w:spacing w:val="10"/>
          <w:w w:val="75"/>
          <w:sz w:val="40"/>
        </w:rPr>
        <w:t>Социально-</w:t>
      </w:r>
      <w:r>
        <w:rPr>
          <w:rFonts w:ascii="Tahoma" w:hAnsi="Tahoma"/>
          <w:color w:val="DB413F"/>
          <w:spacing w:val="9"/>
          <w:w w:val="75"/>
          <w:sz w:val="40"/>
        </w:rPr>
        <w:t>экономическое </w:t>
      </w:r>
      <w:r>
        <w:rPr>
          <w:rFonts w:ascii="Tahoma" w:hAnsi="Tahoma"/>
          <w:color w:val="DB413F"/>
          <w:w w:val="75"/>
          <w:sz w:val="40"/>
        </w:rPr>
        <w:t>развитие</w:t>
      </w:r>
      <w:r>
        <w:rPr>
          <w:rFonts w:ascii="Tahoma" w:hAnsi="Tahoma"/>
          <w:color w:val="DB413F"/>
          <w:spacing w:val="40"/>
          <w:sz w:val="40"/>
        </w:rPr>
        <w:t> </w:t>
      </w:r>
      <w:r>
        <w:rPr>
          <w:rFonts w:ascii="Tahoma" w:hAnsi="Tahoma"/>
          <w:color w:val="DB413F"/>
          <w:w w:val="85"/>
          <w:sz w:val="40"/>
        </w:rPr>
        <w:t>России в XVII </w:t>
      </w:r>
      <w:r>
        <w:rPr>
          <w:rFonts w:ascii="Tahoma" w:hAnsi="Tahoma"/>
          <w:color w:val="DB413F"/>
          <w:spacing w:val="10"/>
          <w:w w:val="85"/>
          <w:sz w:val="40"/>
        </w:rPr>
        <w:t>в.</w:t>
      </w:r>
    </w:p>
    <w:p>
      <w:pPr>
        <w:pStyle w:val="Heading8"/>
        <w:spacing w:line="216" w:lineRule="auto" w:before="183"/>
      </w:pPr>
      <w:r>
        <w:rPr/>
        <w:pict>
          <v:shape style="position:absolute;margin-left:24.9925pt;margin-top:9.968048pt;width:8.550pt;height:18.55pt;mso-position-horizontal-relative:page;mso-position-vertical-relative:paragraph;z-index:15888384" type="#_x0000_t202" id="docshape1765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Какие</w:t>
      </w:r>
      <w:r>
        <w:rPr>
          <w:w w:val="115"/>
        </w:rPr>
        <w:t> внешние</w:t>
      </w:r>
      <w:r>
        <w:rPr>
          <w:w w:val="115"/>
        </w:rPr>
        <w:t> и</w:t>
      </w:r>
      <w:r>
        <w:rPr>
          <w:w w:val="115"/>
        </w:rPr>
        <w:t> внутренние</w:t>
      </w:r>
      <w:r>
        <w:rPr>
          <w:w w:val="115"/>
        </w:rPr>
        <w:t> факторы</w:t>
      </w:r>
      <w:r>
        <w:rPr>
          <w:w w:val="115"/>
        </w:rPr>
        <w:t> влияли</w:t>
      </w:r>
      <w:r>
        <w:rPr>
          <w:w w:val="115"/>
        </w:rPr>
        <w:t> на</w:t>
      </w:r>
      <w:r>
        <w:rPr>
          <w:w w:val="115"/>
        </w:rPr>
        <w:t> </w:t>
      </w:r>
      <w:r>
        <w:rPr>
          <w:w w:val="115"/>
        </w:rPr>
        <w:t>экономиче- ское развитие Российского государства в XVII в.?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0"/>
        <w:rPr>
          <w:rFonts w:ascii="Calibri"/>
          <w:b/>
          <w:sz w:val="12"/>
        </w:rPr>
      </w:pPr>
      <w:r>
        <w:rPr/>
        <w:pict>
          <v:shape style="position:absolute;margin-left:94.154999pt;margin-top:9.057226pt;width:272.55pt;height:79.95pt;mso-position-horizontal-relative:page;mso-position-vertical-relative:paragraph;z-index:-15570944;mso-wrap-distance-left:0;mso-wrap-distance-right:0" type="#_x0000_t202" id="docshape1766" filled="false" stroked="false">
            <v:textbox inset="0,0,0,0">
              <w:txbxContent>
                <w:p>
                  <w:pPr>
                    <w:spacing w:line="223" w:lineRule="auto" w:before="89"/>
                    <w:ind w:left="176" w:right="71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«Городская площадь XVII века».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 А. Васнецов.</w:t>
                  </w:r>
                  <w:r>
                    <w:rPr>
                      <w:rFonts w:ascii="Trebuchet MS" w:hAnsi="Trebuchet MS"/>
                      <w:i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Уфа,</w:t>
                  </w:r>
                  <w:r>
                    <w:rPr>
                      <w:rFonts w:ascii="Trebuchet MS" w:hAnsi="Trebuchet MS"/>
                      <w:i/>
                      <w:spacing w:val="-1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Башкирский</w:t>
                  </w:r>
                  <w:r>
                    <w:rPr>
                      <w:rFonts w:ascii="Trebuchet MS" w:hAnsi="Trebuchet MS"/>
                      <w:i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государственный</w:t>
                  </w:r>
                  <w:r>
                    <w:rPr>
                      <w:rFonts w:ascii="Trebuchet MS" w:hAnsi="Trebuchet MS"/>
                      <w:i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художественный музей им. М. Нестерова</w:t>
                  </w:r>
                </w:p>
                <w:p>
                  <w:pPr>
                    <w:spacing w:line="218" w:lineRule="auto" w:before="112"/>
                    <w:ind w:left="516" w:right="173" w:hanging="341"/>
                    <w:jc w:val="both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</w:t>
                  </w:r>
                  <w:r>
                    <w:rPr>
                      <w:rFonts w:ascii="Times New Roman" w:hAnsi="Times New Roman"/>
                      <w:color w:val="DB413F"/>
                      <w:spacing w:val="40"/>
                      <w:sz w:val="20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Какую функцию выполняла городская площадь? Со- ставьте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рассказ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по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картине.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Опишите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одежду</w:t>
                  </w:r>
                  <w:r>
                    <w:rPr>
                      <w:rFonts w:ascii="Tahoma" w:hAnsi="Tahoma"/>
                      <w:spacing w:val="-7"/>
                      <w:sz w:val="19"/>
                    </w:rPr>
                    <w:t> </w:t>
                  </w:r>
                  <w:r>
                    <w:rPr>
                      <w:rFonts w:ascii="Tahoma" w:hAnsi="Tahoma"/>
                      <w:sz w:val="19"/>
                    </w:rPr>
                    <w:t>изобра- жённых людей и их занятия.</w:t>
                  </w:r>
                </w:p>
              </w:txbxContent>
            </v:textbox>
            <w10:wrap type="topAndBottom"/>
          </v:shape>
        </w:pict>
      </w:r>
    </w:p>
    <w:p>
      <w:pPr>
        <w:pStyle w:val="ListParagraph"/>
        <w:numPr>
          <w:ilvl w:val="0"/>
          <w:numId w:val="85"/>
        </w:numPr>
        <w:tabs>
          <w:tab w:pos="1059" w:val="left" w:leader="none"/>
        </w:tabs>
        <w:spacing w:line="240" w:lineRule="auto" w:before="85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мануфактура</w:t>
      </w:r>
      <w:r>
        <w:rPr>
          <w:spacing w:val="17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6"/>
          <w:position w:val="-2"/>
          <w:sz w:val="22"/>
        </w:rPr>
        <w:t> </w:t>
      </w:r>
      <w:r>
        <w:rPr>
          <w:w w:val="95"/>
          <w:sz w:val="19"/>
        </w:rPr>
        <w:t>ярмарка</w:t>
      </w:r>
      <w:r>
        <w:rPr>
          <w:spacing w:val="17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7"/>
          <w:position w:val="-2"/>
          <w:sz w:val="22"/>
        </w:rPr>
        <w:t> </w:t>
      </w:r>
      <w:r>
        <w:rPr>
          <w:w w:val="95"/>
          <w:sz w:val="19"/>
        </w:rPr>
        <w:t>всероссийский</w:t>
      </w:r>
      <w:r>
        <w:rPr>
          <w:spacing w:val="17"/>
          <w:sz w:val="19"/>
        </w:rPr>
        <w:t> </w:t>
      </w:r>
      <w:r>
        <w:rPr>
          <w:spacing w:val="-2"/>
          <w:w w:val="95"/>
          <w:sz w:val="19"/>
        </w:rPr>
        <w:t>рынок</w:t>
      </w:r>
    </w:p>
    <w:p>
      <w:pPr>
        <w:pStyle w:val="ListParagraph"/>
        <w:numPr>
          <w:ilvl w:val="0"/>
          <w:numId w:val="85"/>
        </w:numPr>
        <w:tabs>
          <w:tab w:pos="1059" w:val="left" w:leader="none"/>
        </w:tabs>
        <w:spacing w:line="240" w:lineRule="auto" w:before="204" w:after="0"/>
        <w:ind w:left="1058" w:right="0" w:hanging="152"/>
        <w:jc w:val="left"/>
        <w:rPr>
          <w:sz w:val="19"/>
        </w:rPr>
      </w:pPr>
      <w:r>
        <w:rPr>
          <w:sz w:val="19"/>
        </w:rPr>
        <w:t>Андрей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Виниус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0547pt;width:379.85pt;height:68.7pt;mso-position-horizontal-relative:page;mso-position-vertical-relative:paragraph;z-index:-15570432;mso-wrap-distance-left:0;mso-wrap-distance-right:0" id="docshapegroup1767" coordorigin="794,64" coordsize="7597,1374">
            <v:shape style="position:absolute;left:4592;top:64;width:3799;height:1374" type="#_x0000_t202" id="docshape1768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86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54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1618—1648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Тридцатилетняя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война</w:t>
                    </w:r>
                  </w:p>
                  <w:p>
                    <w:pPr>
                      <w:numPr>
                        <w:ilvl w:val="0"/>
                        <w:numId w:val="86"/>
                      </w:numPr>
                      <w:tabs>
                        <w:tab w:pos="284" w:val="left" w:leader="none"/>
                      </w:tabs>
                      <w:spacing w:line="201" w:lineRule="auto" w:before="50"/>
                      <w:ind w:left="283" w:right="34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1649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казнь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английского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короля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Карла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I.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Провозглашение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Англии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республикой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1374" type="#_x0000_t202" id="docshape1769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87"/>
                      </w:numPr>
                      <w:tabs>
                        <w:tab w:pos="284" w:val="left" w:leader="none"/>
                      </w:tabs>
                      <w:spacing w:line="263" w:lineRule="exact" w:before="10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1653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Торговый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устав</w:t>
                    </w:r>
                  </w:p>
                  <w:p>
                    <w:pPr>
                      <w:numPr>
                        <w:ilvl w:val="0"/>
                        <w:numId w:val="87"/>
                      </w:numPr>
                      <w:tabs>
                        <w:tab w:pos="284" w:val="left" w:leader="none"/>
                      </w:tabs>
                      <w:spacing w:line="263" w:lineRule="exact" w:before="0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1667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Новоторговый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устав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headerReference w:type="even" r:id="rId341"/>
          <w:headerReference w:type="default" r:id="rId342"/>
          <w:pgSz w:w="9190" w:h="12020"/>
          <w:pgMar w:header="0" w:footer="0" w:top="740" w:bottom="280" w:left="0" w:right="0"/>
          <w:pgNumType w:start="146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Территория и население. </w:t>
      </w:r>
      <w:r>
        <w:rPr>
          <w:color w:val="000000"/>
        </w:rPr>
        <w:t>В XVII в. после Смуты произошёл значительный рост численности населения Российского государства. Историки считают, что</w:t>
      </w:r>
      <w:r>
        <w:rPr>
          <w:color w:val="000000"/>
          <w:spacing w:val="80"/>
        </w:rPr>
        <w:t> </w:t>
      </w:r>
      <w:r>
        <w:rPr>
          <w:color w:val="000000"/>
        </w:rPr>
        <w:t>в</w:t>
      </w:r>
      <w:r>
        <w:rPr>
          <w:color w:val="000000"/>
          <w:spacing w:val="26"/>
        </w:rPr>
        <w:t> </w:t>
      </w:r>
      <w:r>
        <w:rPr>
          <w:color w:val="000000"/>
        </w:rPr>
        <w:t>1600</w:t>
      </w:r>
      <w:r>
        <w:rPr>
          <w:color w:val="000000"/>
          <w:spacing w:val="26"/>
        </w:rPr>
        <w:t> </w:t>
      </w:r>
      <w:r>
        <w:rPr>
          <w:color w:val="000000"/>
        </w:rPr>
        <w:t>г.</w:t>
      </w:r>
      <w:r>
        <w:rPr>
          <w:color w:val="000000"/>
          <w:spacing w:val="26"/>
        </w:rPr>
        <w:t> </w:t>
      </w:r>
      <w:r>
        <w:rPr>
          <w:color w:val="000000"/>
        </w:rPr>
        <w:t>оно</w:t>
      </w:r>
      <w:r>
        <w:rPr>
          <w:color w:val="000000"/>
          <w:spacing w:val="26"/>
        </w:rPr>
        <w:t> </w:t>
      </w:r>
      <w:r>
        <w:rPr>
          <w:color w:val="000000"/>
        </w:rPr>
        <w:t>составляло</w:t>
      </w:r>
      <w:r>
        <w:rPr>
          <w:color w:val="000000"/>
          <w:spacing w:val="26"/>
        </w:rPr>
        <w:t> </w:t>
      </w:r>
      <w:r>
        <w:rPr>
          <w:color w:val="000000"/>
        </w:rPr>
        <w:t>около</w:t>
      </w:r>
      <w:r>
        <w:rPr>
          <w:color w:val="000000"/>
          <w:spacing w:val="26"/>
        </w:rPr>
        <w:t> </w:t>
      </w:r>
      <w:r>
        <w:rPr>
          <w:color w:val="000000"/>
        </w:rPr>
        <w:t>7</w:t>
      </w:r>
      <w:r>
        <w:rPr>
          <w:color w:val="000000"/>
          <w:spacing w:val="26"/>
        </w:rPr>
        <w:t> </w:t>
      </w:r>
      <w:r>
        <w:rPr>
          <w:color w:val="000000"/>
        </w:rPr>
        <w:t>млн</w:t>
      </w:r>
      <w:r>
        <w:rPr>
          <w:color w:val="000000"/>
          <w:spacing w:val="26"/>
        </w:rPr>
        <w:t> </w:t>
      </w:r>
      <w:r>
        <w:rPr>
          <w:color w:val="000000"/>
        </w:rPr>
        <w:t>человек,</w:t>
      </w:r>
      <w:r>
        <w:rPr>
          <w:color w:val="000000"/>
          <w:spacing w:val="26"/>
        </w:rPr>
        <w:t> </w:t>
      </w:r>
      <w:r>
        <w:rPr>
          <w:color w:val="000000"/>
        </w:rPr>
        <w:t>а</w:t>
      </w:r>
      <w:r>
        <w:rPr>
          <w:color w:val="000000"/>
          <w:spacing w:val="26"/>
        </w:rPr>
        <w:t> </w:t>
      </w:r>
      <w:r>
        <w:rPr>
          <w:color w:val="000000"/>
        </w:rPr>
        <w:t>в</w:t>
      </w:r>
      <w:r>
        <w:rPr>
          <w:color w:val="000000"/>
          <w:spacing w:val="26"/>
        </w:rPr>
        <w:t> </w:t>
      </w:r>
      <w:r>
        <w:rPr>
          <w:color w:val="000000"/>
        </w:rPr>
        <w:t>конце</w:t>
      </w:r>
      <w:r>
        <w:rPr>
          <w:color w:val="000000"/>
          <w:spacing w:val="26"/>
        </w:rPr>
        <w:t> </w:t>
      </w:r>
      <w:r>
        <w:rPr>
          <w:color w:val="000000"/>
        </w:rPr>
        <w:t>1670-х</w:t>
      </w:r>
      <w:r>
        <w:rPr>
          <w:color w:val="000000"/>
          <w:spacing w:val="26"/>
        </w:rPr>
        <w:t> </w:t>
      </w:r>
      <w:r>
        <w:rPr>
          <w:color w:val="000000"/>
        </w:rPr>
        <w:t>гг.</w:t>
      </w:r>
      <w:r>
        <w:rPr>
          <w:color w:val="000000"/>
          <w:spacing w:val="26"/>
        </w:rPr>
        <w:t> </w:t>
      </w:r>
      <w:r>
        <w:rPr>
          <w:color w:val="000000"/>
        </w:rPr>
        <w:t>достигло 11 млн.</w:t>
      </w:r>
    </w:p>
    <w:p>
      <w:pPr>
        <w:pStyle w:val="BodyText"/>
        <w:spacing w:line="223" w:lineRule="auto"/>
        <w:ind w:left="793" w:right="791" w:firstLine="340"/>
        <w:jc w:val="both"/>
      </w:pPr>
      <w:r>
        <w:rPr>
          <w:spacing w:val="-2"/>
        </w:rPr>
        <w:t>Росла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территория</w:t>
      </w:r>
      <w:r>
        <w:rPr>
          <w:spacing w:val="-8"/>
        </w:rPr>
        <w:t> </w:t>
      </w:r>
      <w:r>
        <w:rPr>
          <w:spacing w:val="-2"/>
        </w:rPr>
        <w:t>России.</w:t>
      </w:r>
      <w:r>
        <w:rPr>
          <w:spacing w:val="-8"/>
        </w:rPr>
        <w:t> </w:t>
      </w:r>
      <w:r>
        <w:rPr>
          <w:spacing w:val="-2"/>
        </w:rPr>
        <w:t>Так,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1613</w:t>
      </w:r>
      <w:r>
        <w:rPr>
          <w:spacing w:val="-8"/>
        </w:rPr>
        <w:t> </w:t>
      </w:r>
      <w:r>
        <w:rPr>
          <w:spacing w:val="-2"/>
        </w:rPr>
        <w:t>г.</w:t>
      </w:r>
      <w:r>
        <w:rPr>
          <w:spacing w:val="-8"/>
        </w:rPr>
        <w:t> </w:t>
      </w:r>
      <w:r>
        <w:rPr>
          <w:spacing w:val="-2"/>
        </w:rPr>
        <w:t>её</w:t>
      </w:r>
      <w:r>
        <w:rPr>
          <w:spacing w:val="-8"/>
        </w:rPr>
        <w:t> </w:t>
      </w:r>
      <w:r>
        <w:rPr>
          <w:spacing w:val="-2"/>
        </w:rPr>
        <w:t>площадь</w:t>
      </w:r>
      <w:r>
        <w:rPr>
          <w:spacing w:val="-8"/>
        </w:rPr>
        <w:t> </w:t>
      </w:r>
      <w:r>
        <w:rPr>
          <w:spacing w:val="-2"/>
        </w:rPr>
        <w:t>равнялась</w:t>
      </w:r>
      <w:r>
        <w:rPr>
          <w:spacing w:val="-8"/>
        </w:rPr>
        <w:t> </w:t>
      </w:r>
      <w:r>
        <w:rPr>
          <w:spacing w:val="-2"/>
        </w:rPr>
        <w:t>8,5</w:t>
      </w:r>
      <w:r>
        <w:rPr>
          <w:spacing w:val="-8"/>
        </w:rPr>
        <w:t> </w:t>
      </w:r>
      <w:r>
        <w:rPr>
          <w:spacing w:val="-2"/>
        </w:rPr>
        <w:t>млн</w:t>
      </w:r>
      <w:r>
        <w:rPr>
          <w:spacing w:val="-8"/>
        </w:rPr>
        <w:t> </w:t>
      </w:r>
      <w:r>
        <w:rPr>
          <w:spacing w:val="-2"/>
        </w:rPr>
        <w:t>км</w:t>
      </w:r>
      <w:r>
        <w:rPr>
          <w:spacing w:val="-2"/>
          <w:position w:val="6"/>
          <w:sz w:val="14"/>
        </w:rPr>
        <w:t>2</w:t>
      </w:r>
      <w:r>
        <w:rPr>
          <w:spacing w:val="-2"/>
        </w:rPr>
        <w:t>. </w:t>
      </w:r>
      <w:r>
        <w:rPr/>
        <w:t>К</w:t>
      </w:r>
      <w:r>
        <w:rPr>
          <w:spacing w:val="66"/>
        </w:rPr>
        <w:t> </w:t>
      </w:r>
      <w:r>
        <w:rPr/>
        <w:t>концу</w:t>
      </w:r>
      <w:r>
        <w:rPr>
          <w:spacing w:val="66"/>
        </w:rPr>
        <w:t> </w:t>
      </w:r>
      <w:r>
        <w:rPr/>
        <w:t>правления</w:t>
      </w:r>
      <w:r>
        <w:rPr>
          <w:spacing w:val="66"/>
        </w:rPr>
        <w:t> </w:t>
      </w:r>
      <w:r>
        <w:rPr/>
        <w:t>второго</w:t>
      </w:r>
      <w:r>
        <w:rPr>
          <w:spacing w:val="66"/>
        </w:rPr>
        <w:t> </w:t>
      </w:r>
      <w:r>
        <w:rPr/>
        <w:t>Романова</w:t>
      </w:r>
      <w:r>
        <w:rPr>
          <w:spacing w:val="66"/>
        </w:rPr>
        <w:t> </w:t>
      </w:r>
      <w:r>
        <w:rPr/>
        <w:t>(1676)</w:t>
      </w:r>
      <w:r>
        <w:rPr>
          <w:spacing w:val="66"/>
        </w:rPr>
        <w:t> </w:t>
      </w:r>
      <w:r>
        <w:rPr/>
        <w:t>она</w:t>
      </w:r>
      <w:r>
        <w:rPr>
          <w:spacing w:val="66"/>
        </w:rPr>
        <w:t> </w:t>
      </w:r>
      <w:r>
        <w:rPr/>
        <w:t>достигла</w:t>
      </w:r>
      <w:r>
        <w:rPr>
          <w:spacing w:val="66"/>
        </w:rPr>
        <w:t> </w:t>
      </w:r>
      <w:r>
        <w:rPr/>
        <w:t>14,5</w:t>
      </w:r>
      <w:r>
        <w:rPr>
          <w:spacing w:val="66"/>
        </w:rPr>
        <w:t> </w:t>
      </w:r>
      <w:r>
        <w:rPr/>
        <w:t>млн</w:t>
      </w:r>
      <w:r>
        <w:rPr>
          <w:spacing w:val="66"/>
        </w:rPr>
        <w:t> </w:t>
      </w:r>
      <w:r>
        <w:rPr/>
        <w:t>км</w:t>
      </w:r>
      <w:r>
        <w:rPr>
          <w:position w:val="6"/>
          <w:sz w:val="14"/>
        </w:rPr>
        <w:t>2</w:t>
      </w:r>
      <w:r>
        <w:rPr/>
        <w:t>, а</w:t>
      </w:r>
      <w:r>
        <w:rPr>
          <w:spacing w:val="19"/>
        </w:rPr>
        <w:t> </w:t>
      </w:r>
      <w:r>
        <w:rPr/>
        <w:t>к</w:t>
      </w:r>
      <w:r>
        <w:rPr>
          <w:spacing w:val="19"/>
        </w:rPr>
        <w:t> </w:t>
      </w:r>
      <w:r>
        <w:rPr/>
        <w:t>концу</w:t>
      </w:r>
      <w:r>
        <w:rPr>
          <w:spacing w:val="19"/>
        </w:rPr>
        <w:t> </w:t>
      </w:r>
      <w:r>
        <w:rPr/>
        <w:t>века</w:t>
      </w:r>
      <w:r>
        <w:rPr>
          <w:spacing w:val="19"/>
        </w:rPr>
        <w:t> </w:t>
      </w:r>
      <w:r>
        <w:rPr/>
        <w:t>—</w:t>
      </w:r>
      <w:r>
        <w:rPr>
          <w:spacing w:val="19"/>
        </w:rPr>
        <w:t> </w:t>
      </w:r>
      <w:r>
        <w:rPr/>
        <w:t>почти</w:t>
      </w:r>
      <w:r>
        <w:rPr>
          <w:spacing w:val="19"/>
        </w:rPr>
        <w:t> </w:t>
      </w:r>
      <w:r>
        <w:rPr/>
        <w:t>15</w:t>
      </w:r>
      <w:r>
        <w:rPr>
          <w:spacing w:val="19"/>
        </w:rPr>
        <w:t> </w:t>
      </w:r>
      <w:r>
        <w:rPr/>
        <w:t>млн</w:t>
      </w:r>
      <w:r>
        <w:rPr>
          <w:spacing w:val="19"/>
        </w:rPr>
        <w:t> </w:t>
      </w:r>
      <w:r>
        <w:rPr/>
        <w:t>км</w:t>
      </w:r>
      <w:r>
        <w:rPr>
          <w:position w:val="6"/>
          <w:sz w:val="14"/>
        </w:rPr>
        <w:t>2</w:t>
      </w:r>
      <w:r>
        <w:rPr/>
        <w:t>.</w:t>
      </w:r>
      <w:r>
        <w:rPr>
          <w:spacing w:val="19"/>
        </w:rPr>
        <w:t> </w:t>
      </w:r>
      <w:r>
        <w:rPr/>
        <w:t>Никогда</w:t>
      </w:r>
      <w:r>
        <w:rPr>
          <w:spacing w:val="19"/>
        </w:rPr>
        <w:t> </w:t>
      </w:r>
      <w:r>
        <w:rPr/>
        <w:t>Россия</w:t>
      </w:r>
      <w:r>
        <w:rPr>
          <w:spacing w:val="19"/>
        </w:rPr>
        <w:t> </w:t>
      </w:r>
      <w:r>
        <w:rPr/>
        <w:t>не</w:t>
      </w:r>
      <w:r>
        <w:rPr>
          <w:spacing w:val="19"/>
        </w:rPr>
        <w:t> </w:t>
      </w:r>
      <w:r>
        <w:rPr/>
        <w:t>знала</w:t>
      </w:r>
      <w:r>
        <w:rPr>
          <w:spacing w:val="19"/>
        </w:rPr>
        <w:t> </w:t>
      </w:r>
      <w:r>
        <w:rPr/>
        <w:t>столь</w:t>
      </w:r>
      <w:r>
        <w:rPr>
          <w:spacing w:val="19"/>
        </w:rPr>
        <w:t> </w:t>
      </w:r>
      <w:r>
        <w:rPr/>
        <w:t>бурного и</w:t>
      </w:r>
      <w:r>
        <w:rPr>
          <w:spacing w:val="23"/>
        </w:rPr>
        <w:t> </w:t>
      </w:r>
      <w:r>
        <w:rPr/>
        <w:t>масштабного</w:t>
      </w:r>
      <w:r>
        <w:rPr>
          <w:spacing w:val="23"/>
        </w:rPr>
        <w:t> </w:t>
      </w:r>
      <w:r>
        <w:rPr/>
        <w:t>роста.</w:t>
      </w:r>
      <w:r>
        <w:rPr>
          <w:spacing w:val="23"/>
        </w:rPr>
        <w:t> </w:t>
      </w:r>
      <w:r>
        <w:rPr/>
        <w:t>К</w:t>
      </w:r>
      <w:r>
        <w:rPr>
          <w:spacing w:val="23"/>
        </w:rPr>
        <w:t> </w:t>
      </w:r>
      <w:r>
        <w:rPr/>
        <w:t>концу</w:t>
      </w:r>
      <w:r>
        <w:rPr>
          <w:spacing w:val="23"/>
        </w:rPr>
        <w:t> </w:t>
      </w:r>
      <w:r>
        <w:rPr/>
        <w:t>столетия</w:t>
      </w:r>
      <w:r>
        <w:rPr>
          <w:spacing w:val="23"/>
        </w:rPr>
        <w:t> </w:t>
      </w:r>
      <w:r>
        <w:rPr/>
        <w:t>территория</w:t>
      </w:r>
      <w:r>
        <w:rPr>
          <w:spacing w:val="23"/>
        </w:rPr>
        <w:t> </w:t>
      </w:r>
      <w:r>
        <w:rPr/>
        <w:t>Московского</w:t>
      </w:r>
      <w:r>
        <w:rPr>
          <w:spacing w:val="23"/>
        </w:rPr>
        <w:t> </w:t>
      </w:r>
      <w:r>
        <w:rPr/>
        <w:t>государства в 30 раз превосходила территорию Франции!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pict>
          <v:shape style="position:absolute;margin-left:0pt;margin-top:28.915945pt;width:.1pt;height:385.8pt;mso-position-horizontal-relative:page;mso-position-vertical-relative:paragraph;z-index:15888896" id="docshape1770" coordorigin="0,578" coordsize="0,7716" path="m0,578l0,8294e" filled="true" fillcolor="#e6e7e8" stroked="false">
            <v:path arrowok="t"/>
            <v:fill type="solid"/>
            <w10:wrap type="none"/>
          </v:shape>
        </w:pict>
      </w:r>
      <w:r>
        <w:rPr/>
        <w:t>Основные</w:t>
      </w:r>
      <w:r>
        <w:rPr>
          <w:spacing w:val="-3"/>
        </w:rPr>
        <w:t> </w:t>
      </w:r>
      <w:r>
        <w:rPr/>
        <w:t>приращения</w:t>
      </w:r>
      <w:r>
        <w:rPr>
          <w:spacing w:val="-3"/>
        </w:rPr>
        <w:t> </w:t>
      </w:r>
      <w:r>
        <w:rPr/>
        <w:t>новых</w:t>
      </w:r>
      <w:r>
        <w:rPr>
          <w:spacing w:val="-3"/>
        </w:rPr>
        <w:t> </w:t>
      </w:r>
      <w:r>
        <w:rPr/>
        <w:t>земель</w:t>
      </w:r>
      <w:r>
        <w:rPr>
          <w:spacing w:val="-3"/>
        </w:rPr>
        <w:t> </w:t>
      </w:r>
      <w:r>
        <w:rPr/>
        <w:t>пришлись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середину</w:t>
      </w:r>
      <w:r>
        <w:rPr>
          <w:spacing w:val="-3"/>
        </w:rPr>
        <w:t> </w:t>
      </w:r>
      <w:r>
        <w:rPr/>
        <w:t>столетия,</w:t>
      </w:r>
      <w:r>
        <w:rPr>
          <w:spacing w:val="-3"/>
        </w:rPr>
        <w:t> </w:t>
      </w:r>
      <w:r>
        <w:rPr/>
        <w:t>ког- да русские землепроходцы, шествуя семимильными шагами, за короткое по меркам</w:t>
      </w:r>
      <w:r>
        <w:rPr>
          <w:spacing w:val="-7"/>
        </w:rPr>
        <w:t> </w:t>
      </w:r>
      <w:r>
        <w:rPr/>
        <w:t>истории</w:t>
      </w:r>
      <w:r>
        <w:rPr>
          <w:spacing w:val="-7"/>
        </w:rPr>
        <w:t> </w:t>
      </w:r>
      <w:r>
        <w:rPr/>
        <w:t>время</w:t>
      </w:r>
      <w:r>
        <w:rPr>
          <w:spacing w:val="-7"/>
        </w:rPr>
        <w:t> </w:t>
      </w:r>
      <w:r>
        <w:rPr/>
        <w:t>достигли</w:t>
      </w:r>
      <w:r>
        <w:rPr>
          <w:spacing w:val="-7"/>
        </w:rPr>
        <w:t> </w:t>
      </w:r>
      <w:r>
        <w:rPr/>
        <w:t>Тихого</w:t>
      </w:r>
      <w:r>
        <w:rPr>
          <w:spacing w:val="-7"/>
        </w:rPr>
        <w:t> </w:t>
      </w:r>
      <w:r>
        <w:rPr/>
        <w:t>океана.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результате</w:t>
      </w:r>
      <w:r>
        <w:rPr>
          <w:spacing w:val="-7"/>
        </w:rPr>
        <w:t> </w:t>
      </w:r>
      <w:r>
        <w:rPr/>
        <w:t>восточные</w:t>
      </w:r>
      <w:r>
        <w:rPr>
          <w:spacing w:val="-7"/>
        </w:rPr>
        <w:t> </w:t>
      </w:r>
      <w:r>
        <w:rPr/>
        <w:t>грани- цы</w:t>
      </w:r>
      <w:r>
        <w:rPr>
          <w:spacing w:val="-4"/>
        </w:rPr>
        <w:t> </w:t>
      </w:r>
      <w:r>
        <w:rPr/>
        <w:t>страны</w:t>
      </w:r>
      <w:r>
        <w:rPr>
          <w:spacing w:val="-5"/>
        </w:rPr>
        <w:t> </w:t>
      </w:r>
      <w:r>
        <w:rPr/>
        <w:t>отодвинулись</w:t>
      </w:r>
      <w:r>
        <w:rPr>
          <w:spacing w:val="-4"/>
        </w:rPr>
        <w:t> </w:t>
      </w:r>
      <w:r>
        <w:rPr/>
        <w:t>на</w:t>
      </w:r>
      <w:r>
        <w:rPr>
          <w:spacing w:val="-5"/>
        </w:rPr>
        <w:t> </w:t>
      </w:r>
      <w:r>
        <w:rPr/>
        <w:t>тысячи</w:t>
      </w:r>
      <w:r>
        <w:rPr>
          <w:spacing w:val="-4"/>
        </w:rPr>
        <w:t> </w:t>
      </w:r>
      <w:r>
        <w:rPr/>
        <w:t>километров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достигли</w:t>
      </w:r>
      <w:r>
        <w:rPr>
          <w:spacing w:val="-5"/>
        </w:rPr>
        <w:t> </w:t>
      </w:r>
      <w:r>
        <w:rPr/>
        <w:t>естественных</w:t>
      </w:r>
      <w:r>
        <w:rPr>
          <w:spacing w:val="-4"/>
        </w:rPr>
        <w:t> </w:t>
      </w:r>
      <w:r>
        <w:rPr/>
        <w:t>рубе- жей — побережья морей и океанов. Главным богатством Сибири в то время была пушнина. Подобно золотым и серебряным рудникам Америки, ставшим фундаментом могущества испанских королей, «мягкое золото» Сибири обиль- но потекло в царскую казну.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Рост территории намного опережал процесс её освоения. Неутомимые тру- женики-крестьяне распахивали новообретённые пространства, тем самым </w:t>
      </w:r>
      <w:r>
        <w:rPr>
          <w:w w:val="95"/>
        </w:rPr>
        <w:t>закрепляя, а иногда даже раздвигая границы страны. В продвижении на восток </w:t>
      </w:r>
      <w:r>
        <w:rPr/>
        <w:t>особая</w:t>
      </w:r>
      <w:r>
        <w:rPr>
          <w:spacing w:val="-10"/>
        </w:rPr>
        <w:t> </w:t>
      </w:r>
      <w:r>
        <w:rPr/>
        <w:t>заслуга</w:t>
      </w:r>
      <w:r>
        <w:rPr>
          <w:spacing w:val="-10"/>
        </w:rPr>
        <w:t> </w:t>
      </w:r>
      <w:r>
        <w:rPr/>
        <w:t>принадлежит</w:t>
      </w:r>
      <w:r>
        <w:rPr>
          <w:spacing w:val="-10"/>
        </w:rPr>
        <w:t> </w:t>
      </w:r>
      <w:r>
        <w:rPr/>
        <w:t>землепроходцам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казакам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государевой</w:t>
      </w:r>
      <w:r>
        <w:rPr>
          <w:spacing w:val="-10"/>
        </w:rPr>
        <w:t> </w:t>
      </w:r>
      <w:r>
        <w:rPr/>
        <w:t>служ- бе и купцам-промышленникам. «История России есть история страны, </w:t>
      </w:r>
      <w:r>
        <w:rPr/>
        <w:t>кото- рая</w:t>
      </w:r>
      <w:r>
        <w:rPr>
          <w:spacing w:val="-14"/>
        </w:rPr>
        <w:t> </w:t>
      </w:r>
      <w:r>
        <w:rPr/>
        <w:t>колонизуется»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эти</w:t>
      </w:r>
      <w:r>
        <w:rPr>
          <w:spacing w:val="-14"/>
        </w:rPr>
        <w:t> </w:t>
      </w:r>
      <w:r>
        <w:rPr/>
        <w:t>слова</w:t>
      </w:r>
      <w:r>
        <w:rPr>
          <w:spacing w:val="-14"/>
        </w:rPr>
        <w:t> </w:t>
      </w:r>
      <w:r>
        <w:rPr/>
        <w:t>принадлежат</w:t>
      </w:r>
      <w:r>
        <w:rPr>
          <w:spacing w:val="-14"/>
        </w:rPr>
        <w:t> </w:t>
      </w:r>
      <w:r>
        <w:rPr/>
        <w:t>замечательному</w:t>
      </w:r>
      <w:r>
        <w:rPr>
          <w:spacing w:val="-14"/>
        </w:rPr>
        <w:t> </w:t>
      </w:r>
      <w:r>
        <w:rPr/>
        <w:t>историку</w:t>
      </w:r>
      <w:r>
        <w:rPr>
          <w:spacing w:val="-14"/>
        </w:rPr>
        <w:t> </w:t>
      </w:r>
      <w:r>
        <w:rPr/>
        <w:t>В.</w:t>
      </w:r>
      <w:r>
        <w:rPr>
          <w:spacing w:val="-14"/>
        </w:rPr>
        <w:t> </w:t>
      </w:r>
      <w:r>
        <w:rPr/>
        <w:t>Клю- чевскому. Он говорил об огромном значении для русской истории фактора колонизации,</w:t>
      </w:r>
      <w:r>
        <w:rPr>
          <w:spacing w:val="-1"/>
        </w:rPr>
        <w:t> </w:t>
      </w:r>
      <w:r>
        <w:rPr/>
        <w:t>носившей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нас</w:t>
      </w:r>
      <w:r>
        <w:rPr>
          <w:spacing w:val="-1"/>
        </w:rPr>
        <w:t> </w:t>
      </w:r>
      <w:r>
        <w:rPr/>
        <w:t>мирный</w:t>
      </w:r>
      <w:r>
        <w:rPr>
          <w:spacing w:val="-1"/>
        </w:rPr>
        <w:t> </w:t>
      </w:r>
      <w:r>
        <w:rPr/>
        <w:t>характер.</w:t>
      </w:r>
      <w:r>
        <w:rPr>
          <w:spacing w:val="-1"/>
        </w:rPr>
        <w:t> </w:t>
      </w:r>
      <w:r>
        <w:rPr/>
        <w:t>Историки</w:t>
      </w:r>
      <w:r>
        <w:rPr>
          <w:spacing w:val="-1"/>
        </w:rPr>
        <w:t> </w:t>
      </w:r>
      <w:r>
        <w:rPr/>
        <w:t>выделяют</w:t>
      </w:r>
      <w:r>
        <w:rPr>
          <w:spacing w:val="-1"/>
        </w:rPr>
        <w:t> </w:t>
      </w:r>
      <w:r>
        <w:rPr/>
        <w:t>несколь- ко видов колонизации, среди которых самые распространённые — вольная (народная) и государственная. Нередко оба вида переплетались.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На западе новые границы вычерчивались в результате продолжительных и тяжёлых войн с Речью Посполитой и Швецией. Итогом русско-польской войны</w:t>
      </w:r>
      <w:r>
        <w:rPr>
          <w:spacing w:val="-14"/>
        </w:rPr>
        <w:t> </w:t>
      </w:r>
      <w:r>
        <w:rPr/>
        <w:t>1654–1667</w:t>
      </w:r>
      <w:r>
        <w:rPr>
          <w:spacing w:val="-14"/>
        </w:rPr>
        <w:t> </w:t>
      </w:r>
      <w:r>
        <w:rPr/>
        <w:t>гг.</w:t>
      </w:r>
      <w:r>
        <w:rPr>
          <w:spacing w:val="-14"/>
        </w:rPr>
        <w:t> </w:t>
      </w:r>
      <w:r>
        <w:rPr/>
        <w:t>стало</w:t>
      </w:r>
      <w:r>
        <w:rPr>
          <w:spacing w:val="-14"/>
        </w:rPr>
        <w:t> </w:t>
      </w:r>
      <w:r>
        <w:rPr/>
        <w:t>возвращение</w:t>
      </w:r>
      <w:r>
        <w:rPr>
          <w:spacing w:val="-14"/>
        </w:rPr>
        <w:t> </w:t>
      </w:r>
      <w:r>
        <w:rPr/>
        <w:t>территорий,</w:t>
      </w:r>
      <w:r>
        <w:rPr>
          <w:spacing w:val="-14"/>
        </w:rPr>
        <w:t> </w:t>
      </w:r>
      <w:r>
        <w:rPr/>
        <w:t>утраченных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годы</w:t>
      </w:r>
      <w:r>
        <w:rPr>
          <w:spacing w:val="-14"/>
        </w:rPr>
        <w:t> </w:t>
      </w:r>
      <w:r>
        <w:rPr/>
        <w:t>Смуты, и возвращение в Россию Малороссии — Левобережья Днепра, а также </w:t>
      </w:r>
      <w:r>
        <w:rPr/>
        <w:t>Киева. Это</w:t>
      </w:r>
      <w:r>
        <w:rPr>
          <w:spacing w:val="40"/>
        </w:rPr>
        <w:t> </w:t>
      </w:r>
      <w:r>
        <w:rPr/>
        <w:t>стало</w:t>
      </w:r>
      <w:r>
        <w:rPr>
          <w:spacing w:val="40"/>
        </w:rPr>
        <w:t> </w:t>
      </w:r>
      <w:r>
        <w:rPr/>
        <w:t>началом</w:t>
      </w:r>
      <w:r>
        <w:rPr>
          <w:spacing w:val="40"/>
        </w:rPr>
        <w:t> </w:t>
      </w:r>
      <w:r>
        <w:rPr/>
        <w:t>воссоединения</w:t>
      </w:r>
      <w:r>
        <w:rPr>
          <w:spacing w:val="40"/>
        </w:rPr>
        <w:t> </w:t>
      </w:r>
      <w:r>
        <w:rPr/>
        <w:t>двух</w:t>
      </w:r>
      <w:r>
        <w:rPr>
          <w:spacing w:val="40"/>
        </w:rPr>
        <w:t> </w:t>
      </w:r>
      <w:r>
        <w:rPr/>
        <w:t>частей</w:t>
      </w:r>
      <w:r>
        <w:rPr>
          <w:spacing w:val="40"/>
        </w:rPr>
        <w:t> </w:t>
      </w:r>
      <w:r>
        <w:rPr/>
        <w:t>русского</w:t>
      </w:r>
      <w:r>
        <w:rPr>
          <w:spacing w:val="40"/>
        </w:rPr>
        <w:t> </w:t>
      </w:r>
      <w:r>
        <w:rPr/>
        <w:t>народа.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писал В. Ключевский: «Главная масса русского народа, отступив перед непосильны- ми внешними опасностями с днепровского юго-запада к Оке и верхней Волге, там собрала свои разбитые силы, окрепла в лесах центральной России, спасла свою</w:t>
      </w:r>
      <w:r>
        <w:rPr>
          <w:spacing w:val="-2"/>
        </w:rPr>
        <w:t> </w:t>
      </w:r>
      <w:r>
        <w:rPr/>
        <w:t>народность</w:t>
      </w:r>
      <w:r>
        <w:rPr>
          <w:spacing w:val="-2"/>
        </w:rPr>
        <w:t> </w:t>
      </w:r>
      <w:r>
        <w:rPr/>
        <w:t>и,</w:t>
      </w:r>
      <w:r>
        <w:rPr>
          <w:spacing w:val="-2"/>
        </w:rPr>
        <w:t> </w:t>
      </w:r>
      <w:r>
        <w:rPr/>
        <w:t>вооружив</w:t>
      </w:r>
      <w:r>
        <w:rPr>
          <w:spacing w:val="-2"/>
        </w:rPr>
        <w:t> </w:t>
      </w:r>
      <w:r>
        <w:rPr/>
        <w:t>её</w:t>
      </w:r>
      <w:r>
        <w:rPr>
          <w:spacing w:val="-2"/>
        </w:rPr>
        <w:t> </w:t>
      </w:r>
      <w:r>
        <w:rPr/>
        <w:t>силой</w:t>
      </w:r>
      <w:r>
        <w:rPr>
          <w:spacing w:val="-2"/>
        </w:rPr>
        <w:t> </w:t>
      </w:r>
      <w:r>
        <w:rPr/>
        <w:t>сплочённого</w:t>
      </w:r>
      <w:r>
        <w:rPr>
          <w:spacing w:val="-2"/>
        </w:rPr>
        <w:t> </w:t>
      </w:r>
      <w:r>
        <w:rPr/>
        <w:t>государства,</w:t>
      </w:r>
      <w:r>
        <w:rPr>
          <w:spacing w:val="-2"/>
        </w:rPr>
        <w:t> </w:t>
      </w:r>
      <w:r>
        <w:rPr/>
        <w:t>опять</w:t>
      </w:r>
      <w:r>
        <w:rPr>
          <w:spacing w:val="-2"/>
        </w:rPr>
        <w:t> </w:t>
      </w:r>
      <w:r>
        <w:rPr/>
        <w:t>пришла на днепровский юго-запад, чтобы спасти остававшуюся там слабейшую часть русского народа от чужеземного ига и влияния».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95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Что</w:t>
      </w:r>
      <w:r>
        <w:rPr>
          <w:spacing w:val="10"/>
          <w:sz w:val="19"/>
        </w:rPr>
        <w:t> </w:t>
      </w:r>
      <w:r>
        <w:rPr>
          <w:w w:val="95"/>
          <w:sz w:val="19"/>
        </w:rPr>
        <w:t>происходило</w:t>
      </w:r>
      <w:r>
        <w:rPr>
          <w:spacing w:val="11"/>
          <w:sz w:val="19"/>
        </w:rPr>
        <w:t> </w:t>
      </w:r>
      <w:r>
        <w:rPr>
          <w:w w:val="95"/>
          <w:sz w:val="19"/>
        </w:rPr>
        <w:t>с</w:t>
      </w:r>
      <w:r>
        <w:rPr>
          <w:spacing w:val="11"/>
          <w:sz w:val="19"/>
        </w:rPr>
        <w:t> </w:t>
      </w:r>
      <w:r>
        <w:rPr>
          <w:w w:val="95"/>
          <w:sz w:val="19"/>
        </w:rPr>
        <w:t>численностью</w:t>
      </w:r>
      <w:r>
        <w:rPr>
          <w:spacing w:val="10"/>
          <w:sz w:val="19"/>
        </w:rPr>
        <w:t> </w:t>
      </w:r>
      <w:r>
        <w:rPr>
          <w:w w:val="95"/>
          <w:sz w:val="19"/>
        </w:rPr>
        <w:t>населения</w:t>
      </w:r>
      <w:r>
        <w:rPr>
          <w:spacing w:val="11"/>
          <w:sz w:val="19"/>
        </w:rPr>
        <w:t> </w:t>
      </w:r>
      <w:r>
        <w:rPr>
          <w:w w:val="95"/>
          <w:sz w:val="19"/>
        </w:rPr>
        <w:t>и</w:t>
      </w:r>
      <w:r>
        <w:rPr>
          <w:spacing w:val="11"/>
          <w:sz w:val="19"/>
        </w:rPr>
        <w:t> </w:t>
      </w:r>
      <w:r>
        <w:rPr>
          <w:w w:val="95"/>
          <w:sz w:val="19"/>
        </w:rPr>
        <w:t>территорией</w:t>
      </w:r>
      <w:r>
        <w:rPr>
          <w:spacing w:val="10"/>
          <w:sz w:val="19"/>
        </w:rPr>
        <w:t> </w:t>
      </w:r>
      <w:r>
        <w:rPr>
          <w:w w:val="95"/>
          <w:sz w:val="19"/>
        </w:rPr>
        <w:t>России</w:t>
      </w:r>
      <w:r>
        <w:rPr>
          <w:spacing w:val="11"/>
          <w:sz w:val="19"/>
        </w:rPr>
        <w:t> </w:t>
      </w:r>
      <w:r>
        <w:rPr>
          <w:w w:val="95"/>
          <w:sz w:val="19"/>
        </w:rPr>
        <w:t>в</w:t>
      </w:r>
      <w:r>
        <w:rPr>
          <w:spacing w:val="11"/>
          <w:sz w:val="19"/>
        </w:rPr>
        <w:t> </w:t>
      </w:r>
      <w:r>
        <w:rPr>
          <w:w w:val="95"/>
          <w:sz w:val="19"/>
        </w:rPr>
        <w:t>XVII</w:t>
      </w:r>
      <w:r>
        <w:rPr>
          <w:spacing w:val="11"/>
          <w:sz w:val="19"/>
        </w:rPr>
        <w:t> </w:t>
      </w:r>
      <w:r>
        <w:rPr>
          <w:spacing w:val="-5"/>
          <w:w w:val="95"/>
          <w:sz w:val="19"/>
        </w:rPr>
        <w:t>в.?</w:t>
      </w:r>
    </w:p>
    <w:p>
      <w:pPr>
        <w:pStyle w:val="BodyText"/>
        <w:spacing w:line="220" w:lineRule="auto" w:before="141"/>
        <w:ind w:left="793" w:right="791"/>
        <w:jc w:val="both"/>
      </w:pPr>
      <w:r>
        <w:rPr>
          <w:rFonts w:ascii="Calibri" w:hAnsi="Calibri"/>
          <w:b/>
          <w:color w:val="FFFFFF"/>
          <w:spacing w:val="26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2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На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степной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границе.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Иначе</w:t>
      </w:r>
      <w:r>
        <w:rPr>
          <w:color w:val="000000"/>
          <w:spacing w:val="40"/>
        </w:rPr>
        <w:t> </w:t>
      </w:r>
      <w:r>
        <w:rPr>
          <w:color w:val="000000"/>
        </w:rPr>
        <w:t>происходило</w:t>
      </w:r>
      <w:r>
        <w:rPr>
          <w:color w:val="000000"/>
          <w:spacing w:val="40"/>
        </w:rPr>
        <w:t> </w:t>
      </w:r>
      <w:r>
        <w:rPr>
          <w:color w:val="000000"/>
        </w:rPr>
        <w:t>изменение</w:t>
      </w:r>
      <w:r>
        <w:rPr>
          <w:color w:val="000000"/>
          <w:spacing w:val="40"/>
        </w:rPr>
        <w:t> </w:t>
      </w:r>
      <w:r>
        <w:rPr>
          <w:color w:val="000000"/>
        </w:rPr>
        <w:t>границ</w:t>
      </w:r>
      <w:r>
        <w:rPr>
          <w:color w:val="000000"/>
          <w:spacing w:val="40"/>
        </w:rPr>
        <w:t> </w:t>
      </w:r>
      <w:r>
        <w:rPr>
          <w:color w:val="000000"/>
        </w:rPr>
        <w:t>на</w:t>
      </w:r>
      <w:r>
        <w:rPr>
          <w:color w:val="000000"/>
          <w:spacing w:val="40"/>
        </w:rPr>
        <w:t> </w:t>
      </w:r>
      <w:r>
        <w:rPr>
          <w:color w:val="000000"/>
        </w:rPr>
        <w:t>юге</w:t>
      </w:r>
      <w:r>
        <w:rPr>
          <w:color w:val="000000"/>
          <w:spacing w:val="40"/>
        </w:rPr>
        <w:t> </w:t>
      </w:r>
      <w:r>
        <w:rPr>
          <w:color w:val="000000"/>
        </w:rPr>
        <w:t>стра- ны. Здесь московские ратные люди шаг за шагом отвоёвывали новые земли в столкновениях</w:t>
      </w:r>
      <w:r>
        <w:rPr>
          <w:color w:val="000000"/>
          <w:spacing w:val="-11"/>
        </w:rPr>
        <w:t> </w:t>
      </w:r>
      <w:r>
        <w:rPr>
          <w:color w:val="000000"/>
        </w:rPr>
        <w:t>с</w:t>
      </w:r>
      <w:r>
        <w:rPr>
          <w:color w:val="000000"/>
          <w:spacing w:val="-11"/>
        </w:rPr>
        <w:t> </w:t>
      </w:r>
      <w:r>
        <w:rPr>
          <w:color w:val="000000"/>
        </w:rPr>
        <w:t>крымскими</w:t>
      </w:r>
      <w:r>
        <w:rPr>
          <w:color w:val="000000"/>
          <w:spacing w:val="-11"/>
        </w:rPr>
        <w:t> </w:t>
      </w:r>
      <w:r>
        <w:rPr>
          <w:color w:val="000000"/>
        </w:rPr>
        <w:t>татарами</w:t>
      </w:r>
      <w:r>
        <w:rPr>
          <w:color w:val="000000"/>
          <w:spacing w:val="-11"/>
        </w:rPr>
        <w:t> </w:t>
      </w:r>
      <w:r>
        <w:rPr>
          <w:color w:val="000000"/>
        </w:rPr>
        <w:t>и</w:t>
      </w:r>
      <w:r>
        <w:rPr>
          <w:color w:val="000000"/>
          <w:spacing w:val="-11"/>
        </w:rPr>
        <w:t> </w:t>
      </w:r>
      <w:r>
        <w:rPr>
          <w:color w:val="000000"/>
        </w:rPr>
        <w:t>другими</w:t>
      </w:r>
      <w:r>
        <w:rPr>
          <w:color w:val="000000"/>
          <w:spacing w:val="-11"/>
        </w:rPr>
        <w:t> </w:t>
      </w:r>
      <w:r>
        <w:rPr>
          <w:color w:val="000000"/>
        </w:rPr>
        <w:t>кочевыми</w:t>
      </w:r>
      <w:r>
        <w:rPr>
          <w:color w:val="000000"/>
          <w:spacing w:val="-11"/>
        </w:rPr>
        <w:t> </w:t>
      </w:r>
      <w:r>
        <w:rPr>
          <w:color w:val="000000"/>
        </w:rPr>
        <w:t>народами.</w:t>
      </w:r>
      <w:r>
        <w:rPr>
          <w:color w:val="000000"/>
          <w:spacing w:val="-11"/>
        </w:rPr>
        <w:t> </w:t>
      </w:r>
      <w:r>
        <w:rPr>
          <w:color w:val="000000"/>
        </w:rPr>
        <w:t>В</w:t>
      </w:r>
      <w:r>
        <w:rPr>
          <w:color w:val="000000"/>
          <w:spacing w:val="-11"/>
        </w:rPr>
        <w:t> </w:t>
      </w:r>
      <w:r>
        <w:rPr>
          <w:color w:val="000000"/>
        </w:rPr>
        <w:t>посте- пенном продвижении вглубь так называемого Дикого поля, охватывающего обширные</w:t>
      </w:r>
      <w:r>
        <w:rPr>
          <w:color w:val="000000"/>
          <w:spacing w:val="-5"/>
        </w:rPr>
        <w:t> </w:t>
      </w:r>
      <w:r>
        <w:rPr>
          <w:color w:val="000000"/>
        </w:rPr>
        <w:t>пространства</w:t>
      </w:r>
      <w:r>
        <w:rPr>
          <w:color w:val="000000"/>
          <w:spacing w:val="-5"/>
        </w:rPr>
        <w:t> </w:t>
      </w:r>
      <w:r>
        <w:rPr>
          <w:color w:val="000000"/>
        </w:rPr>
        <w:t>причерноморских</w:t>
      </w:r>
      <w:r>
        <w:rPr>
          <w:color w:val="000000"/>
          <w:spacing w:val="-5"/>
        </w:rPr>
        <w:t> </w:t>
      </w:r>
      <w:r>
        <w:rPr>
          <w:color w:val="000000"/>
        </w:rPr>
        <w:t>и</w:t>
      </w:r>
      <w:r>
        <w:rPr>
          <w:color w:val="000000"/>
          <w:spacing w:val="-5"/>
        </w:rPr>
        <w:t> </w:t>
      </w:r>
      <w:r>
        <w:rPr>
          <w:color w:val="000000"/>
        </w:rPr>
        <w:t>приазовских</w:t>
      </w:r>
      <w:r>
        <w:rPr>
          <w:color w:val="000000"/>
          <w:spacing w:val="-5"/>
        </w:rPr>
        <w:t> </w:t>
      </w:r>
      <w:r>
        <w:rPr>
          <w:color w:val="000000"/>
        </w:rPr>
        <w:t>степей,</w:t>
      </w:r>
      <w:r>
        <w:rPr>
          <w:color w:val="000000"/>
          <w:spacing w:val="-5"/>
        </w:rPr>
        <w:t> </w:t>
      </w:r>
      <w:r>
        <w:rPr>
          <w:color w:val="000000"/>
        </w:rPr>
        <w:t>важную</w:t>
      </w:r>
      <w:r>
        <w:rPr>
          <w:color w:val="000000"/>
          <w:spacing w:val="-5"/>
        </w:rPr>
        <w:t> </w:t>
      </w:r>
      <w:r>
        <w:rPr>
          <w:color w:val="000000"/>
        </w:rPr>
        <w:t>роль сыграли</w:t>
      </w:r>
      <w:r>
        <w:rPr>
          <w:color w:val="000000"/>
          <w:spacing w:val="-9"/>
        </w:rPr>
        <w:t> </w:t>
      </w:r>
      <w:r>
        <w:rPr>
          <w:color w:val="000000"/>
        </w:rPr>
        <w:t>засечные</w:t>
      </w:r>
      <w:r>
        <w:rPr>
          <w:color w:val="000000"/>
          <w:spacing w:val="-9"/>
        </w:rPr>
        <w:t> </w:t>
      </w:r>
      <w:r>
        <w:rPr>
          <w:color w:val="000000"/>
        </w:rPr>
        <w:t>черты.</w:t>
      </w:r>
      <w:r>
        <w:rPr>
          <w:color w:val="000000"/>
          <w:spacing w:val="-8"/>
        </w:rPr>
        <w:t> </w:t>
      </w:r>
      <w:r>
        <w:rPr>
          <w:color w:val="000000"/>
        </w:rPr>
        <w:t>Это</w:t>
      </w:r>
      <w:r>
        <w:rPr>
          <w:color w:val="000000"/>
          <w:spacing w:val="-9"/>
        </w:rPr>
        <w:t> </w:t>
      </w:r>
      <w:r>
        <w:rPr>
          <w:color w:val="000000"/>
        </w:rPr>
        <w:t>были</w:t>
      </w:r>
      <w:r>
        <w:rPr>
          <w:color w:val="000000"/>
          <w:spacing w:val="-8"/>
        </w:rPr>
        <w:t> </w:t>
      </w:r>
      <w:r>
        <w:rPr>
          <w:color w:val="000000"/>
        </w:rPr>
        <w:t>грандиозные</w:t>
      </w:r>
      <w:r>
        <w:rPr>
          <w:color w:val="000000"/>
          <w:spacing w:val="-9"/>
        </w:rPr>
        <w:t> </w:t>
      </w:r>
      <w:r>
        <w:rPr>
          <w:color w:val="000000"/>
        </w:rPr>
        <w:t>фортификационные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сооруже-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  <w:rPr>
          <w:sz w:val="19"/>
        </w:rPr>
      </w:pPr>
    </w:p>
    <w:p>
      <w:pPr>
        <w:spacing w:before="104"/>
        <w:ind w:left="3364" w:right="0" w:firstLine="0"/>
        <w:jc w:val="both"/>
        <w:rPr>
          <w:rFonts w:ascii="Calibri" w:hAnsi="Calibri"/>
          <w:b/>
          <w:sz w:val="19"/>
        </w:rPr>
      </w:pPr>
      <w:r>
        <w:rPr/>
        <w:pict>
          <v:group style="position:absolute;margin-left:22.379999pt;margin-top:-1.927873pt;width:400.2pt;height:149.65pt;mso-position-horizontal-relative:page;mso-position-vertical-relative:paragraph;z-index:-21834240" id="docshapegroup1771" coordorigin="448,-39" coordsize="8004,2993">
            <v:rect style="position:absolute;left:1366;top:-39;width:7085;height:1030" id="docshape1772" filled="true" fillcolor="#000000" stroked="false">
              <v:fill opacity="32768f" type="solid"/>
            </v:rect>
            <v:rect style="position:absolute;left:1428;top:24;width:6962;height:908" id="docshape1773" filled="true" fillcolor="#ffffff" stroked="false">
              <v:fill type="solid"/>
            </v:rect>
            <v:rect style="position:absolute;left:447;top:-27;width:2693;height:2981" id="docshape1774" filled="true" fillcolor="#000000" stroked="false">
              <v:fill opacity="32768f" type="solid"/>
            </v:rect>
            <v:shape style="position:absolute;left:521;top:47;width:2549;height:2836" type="#_x0000_t75" id="docshape1775" stroked="false">
              <v:imagedata r:id="rId347" o:title=""/>
            </v:shape>
            <v:rect style="position:absolute;left:520;top:45;width:2552;height:2837" id="docshape1776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0"/>
          <w:sz w:val="19"/>
        </w:rPr>
        <w:t>Модель</w:t>
      </w:r>
      <w:r>
        <w:rPr>
          <w:rFonts w:ascii="Calibri" w:hAnsi="Calibri"/>
          <w:b/>
          <w:spacing w:val="25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деревянной</w:t>
      </w:r>
      <w:r>
        <w:rPr>
          <w:rFonts w:ascii="Calibri" w:hAnsi="Calibri"/>
          <w:b/>
          <w:spacing w:val="25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крепости</w:t>
      </w:r>
      <w:r>
        <w:rPr>
          <w:rFonts w:ascii="Calibri" w:hAnsi="Calibri"/>
          <w:b/>
          <w:spacing w:val="25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и</w:t>
      </w:r>
      <w:r>
        <w:rPr>
          <w:rFonts w:ascii="Calibri" w:hAnsi="Calibri"/>
          <w:b/>
          <w:spacing w:val="25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рва</w:t>
      </w:r>
      <w:r>
        <w:rPr>
          <w:rFonts w:ascii="Calibri" w:hAnsi="Calibri"/>
          <w:b/>
          <w:spacing w:val="25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в</w:t>
      </w:r>
      <w:r>
        <w:rPr>
          <w:rFonts w:ascii="Calibri" w:hAnsi="Calibri"/>
          <w:b/>
          <w:spacing w:val="25"/>
          <w:w w:val="110"/>
          <w:sz w:val="19"/>
        </w:rPr>
        <w:t> </w:t>
      </w:r>
      <w:r>
        <w:rPr>
          <w:rFonts w:ascii="Calibri" w:hAnsi="Calibri"/>
          <w:b/>
          <w:spacing w:val="-2"/>
          <w:w w:val="110"/>
          <w:sz w:val="19"/>
        </w:rPr>
        <w:t>разрезе.</w:t>
      </w:r>
    </w:p>
    <w:p>
      <w:pPr>
        <w:spacing w:line="216" w:lineRule="auto" w:before="101"/>
        <w:ind w:left="3702" w:right="902" w:hanging="338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41"/>
          <w:sz w:val="20"/>
        </w:rPr>
        <w:t> </w:t>
      </w:r>
      <w:r>
        <w:rPr>
          <w:rFonts w:ascii="Tahoma" w:hAnsi="Tahoma"/>
          <w:sz w:val="19"/>
        </w:rPr>
        <w:t>Опишите,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z w:val="19"/>
        </w:rPr>
        <w:t>используя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z w:val="19"/>
        </w:rPr>
        <w:t>иллюстрацию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z w:val="19"/>
        </w:rPr>
        <w:t>модели,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z w:val="19"/>
        </w:rPr>
        <w:t>устрой- ство засечной черты.</w:t>
      </w:r>
    </w:p>
    <w:p>
      <w:pPr>
        <w:pStyle w:val="BodyText"/>
        <w:spacing w:before="10"/>
        <w:rPr>
          <w:rFonts w:ascii="Tahoma"/>
          <w:sz w:val="26"/>
        </w:rPr>
      </w:pPr>
    </w:p>
    <w:p>
      <w:pPr>
        <w:pStyle w:val="BodyText"/>
        <w:spacing w:line="223" w:lineRule="auto" w:before="1"/>
        <w:ind w:left="3364" w:right="791"/>
        <w:jc w:val="both"/>
      </w:pPr>
      <w:r>
        <w:rPr/>
        <w:t>ния (русский аналог Великой Китайской </w:t>
      </w:r>
      <w:r>
        <w:rPr/>
        <w:t>стены), </w:t>
      </w:r>
      <w:r>
        <w:rPr>
          <w:spacing w:val="-2"/>
        </w:rPr>
        <w:t>призванные</w:t>
      </w:r>
      <w:r>
        <w:rPr>
          <w:spacing w:val="-4"/>
        </w:rPr>
        <w:t> </w:t>
      </w:r>
      <w:r>
        <w:rPr>
          <w:spacing w:val="-2"/>
        </w:rPr>
        <w:t>пресечь</w:t>
      </w:r>
      <w:r>
        <w:rPr>
          <w:spacing w:val="-4"/>
        </w:rPr>
        <w:t> </w:t>
      </w:r>
      <w:r>
        <w:rPr>
          <w:spacing w:val="-2"/>
        </w:rPr>
        <w:t>грабительские</w:t>
      </w:r>
      <w:r>
        <w:rPr>
          <w:spacing w:val="-4"/>
        </w:rPr>
        <w:t> </w:t>
      </w:r>
      <w:r>
        <w:rPr>
          <w:spacing w:val="-2"/>
        </w:rPr>
        <w:t>походы</w:t>
      </w:r>
      <w:r>
        <w:rPr>
          <w:spacing w:val="-4"/>
        </w:rPr>
        <w:t> </w:t>
      </w:r>
      <w:r>
        <w:rPr>
          <w:spacing w:val="-2"/>
        </w:rPr>
        <w:t>крымцев </w:t>
      </w:r>
      <w:r>
        <w:rPr/>
        <w:t>в центральные уезды страны. Черты представляли собой систему оборонительных укреплений и пре- пятствий, состоящую из городов-крепостей, остро- гов,</w:t>
      </w:r>
      <w:r>
        <w:rPr>
          <w:spacing w:val="-1"/>
        </w:rPr>
        <w:t> </w:t>
      </w:r>
      <w:r>
        <w:rPr/>
        <w:t>засечных</w:t>
      </w:r>
      <w:r>
        <w:rPr>
          <w:spacing w:val="-1"/>
        </w:rPr>
        <w:t> </w:t>
      </w:r>
      <w:r>
        <w:rPr/>
        <w:t>лесов,</w:t>
      </w:r>
      <w:r>
        <w:rPr>
          <w:spacing w:val="-1"/>
        </w:rPr>
        <w:t> </w:t>
      </w:r>
      <w:r>
        <w:rPr/>
        <w:t>валов,</w:t>
      </w:r>
      <w:r>
        <w:rPr>
          <w:spacing w:val="-1"/>
        </w:rPr>
        <w:t> </w:t>
      </w:r>
      <w:r>
        <w:rPr/>
        <w:t>рвов,</w:t>
      </w:r>
      <w:r>
        <w:rPr>
          <w:spacing w:val="-1"/>
        </w:rPr>
        <w:t> </w:t>
      </w:r>
      <w:r>
        <w:rPr/>
        <w:t>частоколов,</w:t>
      </w:r>
      <w:r>
        <w:rPr>
          <w:spacing w:val="-1"/>
        </w:rPr>
        <w:t> </w:t>
      </w:r>
      <w:r>
        <w:rPr/>
        <w:t>надол- бов и т. д. Большая засечная черта была возведена ещё при Иване Грозном. Опустошительные набеги крымцев</w:t>
      </w:r>
      <w:r>
        <w:rPr>
          <w:spacing w:val="21"/>
        </w:rPr>
        <w:t> </w:t>
      </w:r>
      <w:r>
        <w:rPr/>
        <w:t>в</w:t>
      </w:r>
      <w:r>
        <w:rPr>
          <w:spacing w:val="21"/>
        </w:rPr>
        <w:t> </w:t>
      </w:r>
      <w:r>
        <w:rPr/>
        <w:t>годы</w:t>
      </w:r>
      <w:r>
        <w:rPr>
          <w:spacing w:val="21"/>
        </w:rPr>
        <w:t> </w:t>
      </w:r>
      <w:r>
        <w:rPr/>
        <w:t>Смоленской</w:t>
      </w:r>
      <w:r>
        <w:rPr>
          <w:spacing w:val="22"/>
        </w:rPr>
        <w:t> </w:t>
      </w:r>
      <w:r>
        <w:rPr/>
        <w:t>войны</w:t>
      </w:r>
      <w:r>
        <w:rPr>
          <w:spacing w:val="21"/>
        </w:rPr>
        <w:t> </w:t>
      </w:r>
      <w:r>
        <w:rPr/>
        <w:t>побудили</w:t>
      </w:r>
      <w:r>
        <w:rPr>
          <w:spacing w:val="21"/>
        </w:rPr>
        <w:t> </w:t>
      </w:r>
      <w:r>
        <w:rPr>
          <w:spacing w:val="-4"/>
        </w:rPr>
        <w:t>пра-</w:t>
      </w:r>
    </w:p>
    <w:p>
      <w:pPr>
        <w:pStyle w:val="BodyText"/>
        <w:spacing w:line="218" w:lineRule="auto"/>
        <w:ind w:left="793" w:right="791"/>
        <w:jc w:val="both"/>
      </w:pPr>
      <w:r>
        <w:rPr/>
        <w:t>вительство Михаила Романова возобновить укрепление границы. Но на этот раз засечные черты строились много южнее прежних рубежей, делая относи- тельно</w:t>
      </w:r>
      <w:r>
        <w:rPr>
          <w:spacing w:val="-4"/>
        </w:rPr>
        <w:t> </w:t>
      </w:r>
      <w:r>
        <w:rPr/>
        <w:t>безопасными</w:t>
      </w:r>
      <w:r>
        <w:rPr>
          <w:spacing w:val="-4"/>
        </w:rPr>
        <w:t> </w:t>
      </w:r>
      <w:r>
        <w:rPr/>
        <w:t>огромные</w:t>
      </w:r>
      <w:r>
        <w:rPr>
          <w:spacing w:val="-4"/>
        </w:rPr>
        <w:t> </w:t>
      </w:r>
      <w:r>
        <w:rPr/>
        <w:t>пространства</w:t>
      </w:r>
      <w:r>
        <w:rPr>
          <w:spacing w:val="-4"/>
        </w:rPr>
        <w:t> </w:t>
      </w:r>
      <w:r>
        <w:rPr/>
        <w:t>плодородной</w:t>
      </w:r>
      <w:r>
        <w:rPr>
          <w:spacing w:val="-4"/>
        </w:rPr>
        <w:t> </w:t>
      </w:r>
      <w:r>
        <w:rPr/>
        <w:t>степной</w:t>
      </w:r>
      <w:r>
        <w:rPr>
          <w:spacing w:val="-4"/>
        </w:rPr>
        <w:t> </w:t>
      </w:r>
      <w:r>
        <w:rPr/>
        <w:t>земли,</w:t>
      </w:r>
      <w:r>
        <w:rPr>
          <w:spacing w:val="-4"/>
        </w:rPr>
        <w:t> </w:t>
      </w:r>
      <w:r>
        <w:rPr/>
        <w:t>куда со временем устремились переселенцы.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Так,</w:t>
      </w:r>
      <w:r>
        <w:rPr>
          <w:spacing w:val="-6"/>
        </w:rPr>
        <w:t> </w:t>
      </w:r>
      <w:r>
        <w:rPr/>
        <w:t>с 1635</w:t>
      </w:r>
      <w:r>
        <w:rPr>
          <w:spacing w:val="-6"/>
        </w:rPr>
        <w:t> </w:t>
      </w:r>
      <w:r>
        <w:rPr/>
        <w:t>г. началось</w:t>
      </w:r>
      <w:r>
        <w:rPr>
          <w:spacing w:val="-6"/>
        </w:rPr>
        <w:t> </w:t>
      </w:r>
      <w:r>
        <w:rPr/>
        <w:t>возведение</w:t>
      </w:r>
      <w:r>
        <w:rPr>
          <w:spacing w:val="-6"/>
        </w:rPr>
        <w:t> </w:t>
      </w:r>
      <w:r>
        <w:rPr/>
        <w:t>Белгородской</w:t>
      </w:r>
      <w:r>
        <w:rPr>
          <w:spacing w:val="-6"/>
        </w:rPr>
        <w:t> </w:t>
      </w:r>
      <w:r>
        <w:rPr/>
        <w:t>черты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самой</w:t>
      </w:r>
      <w:r>
        <w:rPr>
          <w:spacing w:val="-6"/>
        </w:rPr>
        <w:t> </w:t>
      </w:r>
      <w:r>
        <w:rPr/>
        <w:t>протяжён- ной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всех.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её</w:t>
      </w:r>
      <w:r>
        <w:rPr>
          <w:spacing w:val="-4"/>
        </w:rPr>
        <w:t> </w:t>
      </w:r>
      <w:r>
        <w:rPr/>
        <w:t>строительства</w:t>
      </w:r>
      <w:r>
        <w:rPr>
          <w:spacing w:val="-4"/>
        </w:rPr>
        <w:t> </w:t>
      </w:r>
      <w:r>
        <w:rPr/>
        <w:t>ввели</w:t>
      </w:r>
      <w:r>
        <w:rPr>
          <w:spacing w:val="-4"/>
        </w:rPr>
        <w:t> </w:t>
      </w:r>
      <w:r>
        <w:rPr/>
        <w:t>специальный</w:t>
      </w:r>
      <w:r>
        <w:rPr>
          <w:spacing w:val="-4"/>
        </w:rPr>
        <w:t> </w:t>
      </w:r>
      <w:r>
        <w:rPr/>
        <w:t>налог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засечные</w:t>
      </w:r>
      <w:r>
        <w:rPr>
          <w:spacing w:val="-4"/>
        </w:rPr>
        <w:t> </w:t>
      </w:r>
      <w:r>
        <w:rPr/>
        <w:t>день- ги. К концу 1646 г. она протянулась на 800 км. Поскольку Белгородская черта проходила в степи и по южным границам лесостепи, здесь приходилось возво- дить множество земляных и деревянных укреплений — огромный по </w:t>
      </w:r>
      <w:r>
        <w:rPr/>
        <w:t>своим затратам труд.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Ещё</w:t>
      </w:r>
      <w:r>
        <w:rPr>
          <w:spacing w:val="-3"/>
        </w:rPr>
        <w:t> </w:t>
      </w:r>
      <w:r>
        <w:rPr/>
        <w:t>одно</w:t>
      </w:r>
      <w:r>
        <w:rPr>
          <w:spacing w:val="-3"/>
        </w:rPr>
        <w:t> </w:t>
      </w:r>
      <w:r>
        <w:rPr/>
        <w:t>важное</w:t>
      </w:r>
      <w:r>
        <w:rPr>
          <w:spacing w:val="-3"/>
        </w:rPr>
        <w:t> </w:t>
      </w:r>
      <w:r>
        <w:rPr/>
        <w:t>следствие</w:t>
      </w:r>
      <w:r>
        <w:rPr>
          <w:spacing w:val="-3"/>
        </w:rPr>
        <w:t> </w:t>
      </w:r>
      <w:r>
        <w:rPr/>
        <w:t>строительства</w:t>
      </w:r>
      <w:r>
        <w:rPr>
          <w:spacing w:val="-3"/>
        </w:rPr>
        <w:t> </w:t>
      </w:r>
      <w:r>
        <w:rPr/>
        <w:t>оборонительных</w:t>
      </w:r>
      <w:r>
        <w:rPr>
          <w:spacing w:val="-3"/>
        </w:rPr>
        <w:t> </w:t>
      </w:r>
      <w:r>
        <w:rPr/>
        <w:t>черт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появле- ние новых городов. Первоначально они играли военно-административную роль, но постепенно росло их торгово-экономическое значение. С засечными чертами</w:t>
      </w:r>
      <w:r>
        <w:rPr>
          <w:spacing w:val="-10"/>
        </w:rPr>
        <w:t> </w:t>
      </w:r>
      <w:r>
        <w:rPr/>
        <w:t>связана</w:t>
      </w:r>
      <w:r>
        <w:rPr>
          <w:spacing w:val="-9"/>
        </w:rPr>
        <w:t> </w:t>
      </w:r>
      <w:r>
        <w:rPr/>
        <w:t>история</w:t>
      </w:r>
      <w:r>
        <w:rPr>
          <w:spacing w:val="-9"/>
        </w:rPr>
        <w:t> </w:t>
      </w:r>
      <w:r>
        <w:rPr/>
        <w:t>таких</w:t>
      </w:r>
      <w:r>
        <w:rPr>
          <w:spacing w:val="-9"/>
        </w:rPr>
        <w:t> </w:t>
      </w:r>
      <w:r>
        <w:rPr/>
        <w:t>городов,</w:t>
      </w:r>
      <w:r>
        <w:rPr>
          <w:spacing w:val="-10"/>
        </w:rPr>
        <w:t> </w:t>
      </w:r>
      <w:r>
        <w:rPr/>
        <w:t>как</w:t>
      </w:r>
      <w:r>
        <w:rPr>
          <w:spacing w:val="-9"/>
        </w:rPr>
        <w:t> </w:t>
      </w:r>
      <w:r>
        <w:rPr/>
        <w:t>Симбирск</w:t>
      </w:r>
      <w:r>
        <w:rPr>
          <w:spacing w:val="-9"/>
        </w:rPr>
        <w:t> </w:t>
      </w:r>
      <w:r>
        <w:rPr/>
        <w:t>(ныне</w:t>
      </w:r>
      <w:r>
        <w:rPr>
          <w:spacing w:val="-9"/>
        </w:rPr>
        <w:t> </w:t>
      </w:r>
      <w:r>
        <w:rPr/>
        <w:t>Ульяновск),</w:t>
      </w:r>
      <w:r>
        <w:rPr>
          <w:spacing w:val="-9"/>
        </w:rPr>
        <w:t> </w:t>
      </w:r>
      <w:r>
        <w:rPr>
          <w:spacing w:val="-4"/>
        </w:rPr>
        <w:t>Там-</w:t>
      </w:r>
    </w:p>
    <w:p>
      <w:pPr>
        <w:pStyle w:val="BodyText"/>
        <w:spacing w:line="197" w:lineRule="exact"/>
        <w:ind w:left="793"/>
        <w:jc w:val="both"/>
      </w:pPr>
      <w:r>
        <w:rPr/>
        <w:t>бов,</w:t>
      </w:r>
      <w:r>
        <w:rPr>
          <w:spacing w:val="54"/>
        </w:rPr>
        <w:t> </w:t>
      </w:r>
      <w:r>
        <w:rPr/>
        <w:t>Белгород,</w:t>
      </w:r>
      <w:r>
        <w:rPr>
          <w:spacing w:val="55"/>
        </w:rPr>
        <w:t> </w:t>
      </w:r>
      <w:r>
        <w:rPr/>
        <w:t>Курск,</w:t>
      </w:r>
      <w:r>
        <w:rPr>
          <w:spacing w:val="55"/>
        </w:rPr>
        <w:t> </w:t>
      </w:r>
      <w:r>
        <w:rPr/>
        <w:t>Орёл,</w:t>
      </w:r>
      <w:r>
        <w:rPr>
          <w:spacing w:val="54"/>
        </w:rPr>
        <w:t> </w:t>
      </w:r>
      <w:r>
        <w:rPr/>
        <w:t>Воронеж</w:t>
      </w:r>
      <w:r>
        <w:rPr>
          <w:spacing w:val="55"/>
        </w:rPr>
        <w:t> </w:t>
      </w:r>
      <w:r>
        <w:rPr/>
        <w:t>и</w:t>
      </w:r>
      <w:r>
        <w:rPr>
          <w:spacing w:val="55"/>
        </w:rPr>
        <w:t> </w:t>
      </w:r>
      <w:r>
        <w:rPr/>
        <w:t>многих</w:t>
      </w:r>
      <w:r>
        <w:rPr>
          <w:spacing w:val="55"/>
        </w:rPr>
        <w:t> </w:t>
      </w:r>
      <w:r>
        <w:rPr/>
        <w:t>других,</w:t>
      </w:r>
      <w:r>
        <w:rPr>
          <w:spacing w:val="54"/>
        </w:rPr>
        <w:t> </w:t>
      </w:r>
      <w:r>
        <w:rPr/>
        <w:t>без</w:t>
      </w:r>
      <w:r>
        <w:rPr>
          <w:spacing w:val="55"/>
        </w:rPr>
        <w:t> </w:t>
      </w:r>
      <w:r>
        <w:rPr/>
        <w:t>которых</w:t>
      </w:r>
      <w:r>
        <w:rPr>
          <w:spacing w:val="55"/>
        </w:rPr>
        <w:t> </w:t>
      </w:r>
      <w:r>
        <w:rPr>
          <w:spacing w:val="-4"/>
        </w:rPr>
        <w:t>ныне</w:t>
      </w:r>
    </w:p>
    <w:p>
      <w:pPr>
        <w:pStyle w:val="BodyText"/>
        <w:spacing w:line="218" w:lineRule="auto" w:before="7"/>
        <w:ind w:left="793" w:right="791"/>
        <w:jc w:val="both"/>
      </w:pPr>
      <w:r>
        <w:rPr/>
        <w:t>невозможно представить нашу страну. В хозяйственный оборот были введены огромные массивы плодородных земель. Урожайность здесь была выше, чем </w:t>
      </w:r>
      <w:r>
        <w:rPr/>
        <w:t>в традиционных</w:t>
      </w:r>
      <w:r>
        <w:rPr>
          <w:spacing w:val="-9"/>
        </w:rPr>
        <w:t> </w:t>
      </w:r>
      <w:r>
        <w:rPr/>
        <w:t>аграрных</w:t>
      </w:r>
      <w:r>
        <w:rPr>
          <w:spacing w:val="-9"/>
        </w:rPr>
        <w:t> </w:t>
      </w:r>
      <w:r>
        <w:rPr/>
        <w:t>районах.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результате</w:t>
      </w:r>
      <w:r>
        <w:rPr>
          <w:spacing w:val="-9"/>
        </w:rPr>
        <w:t> </w:t>
      </w:r>
      <w:r>
        <w:rPr/>
        <w:t>возросли</w:t>
      </w:r>
      <w:r>
        <w:rPr>
          <w:spacing w:val="-9"/>
        </w:rPr>
        <w:t> </w:t>
      </w:r>
      <w:r>
        <w:rPr/>
        <w:t>доходы</w:t>
      </w:r>
      <w:r>
        <w:rPr>
          <w:spacing w:val="-9"/>
        </w:rPr>
        <w:t> </w:t>
      </w:r>
      <w:r>
        <w:rPr/>
        <w:t>казны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даже появился товарный хлеб.</w:t>
      </w:r>
    </w:p>
    <w:p>
      <w:pPr>
        <w:pStyle w:val="BodyText"/>
        <w:spacing w:line="220" w:lineRule="auto" w:before="3"/>
        <w:ind w:left="793" w:right="790" w:firstLine="340"/>
        <w:jc w:val="both"/>
      </w:pPr>
      <w:r>
        <w:rPr/>
        <w:t>Набеги крымцев обходились дорого. По неполным данным, от «крымских войн» в первой половине XVII в. пострадало до полумиллиона человек, из которых в плен в Крым и Турцию было уведено около 200 тыс. Оборонитель- ные сооружения значительно повысили безопасность страны. В итоге крымцы утратили возможность проникать вглубь территории России. Под </w:t>
      </w:r>
      <w:r>
        <w:rPr/>
        <w:t>защитой засечных черт крестьяне, бежавшие или переселённые на юг, уже без страха подымали новь Дикого поля и Поволжья.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Стремительное</w:t>
      </w:r>
      <w:r>
        <w:rPr>
          <w:spacing w:val="40"/>
        </w:rPr>
        <w:t>  </w:t>
      </w:r>
      <w:r>
        <w:rPr/>
        <w:t>увеличение</w:t>
      </w:r>
      <w:r>
        <w:rPr>
          <w:spacing w:val="40"/>
        </w:rPr>
        <w:t>  </w:t>
      </w:r>
      <w:r>
        <w:rPr/>
        <w:t>территории</w:t>
      </w:r>
      <w:r>
        <w:rPr>
          <w:spacing w:val="40"/>
        </w:rPr>
        <w:t>  </w:t>
      </w:r>
      <w:r>
        <w:rPr/>
        <w:t>дало</w:t>
      </w:r>
      <w:r>
        <w:rPr>
          <w:spacing w:val="40"/>
        </w:rPr>
        <w:t>  </w:t>
      </w:r>
      <w:r>
        <w:rPr/>
        <w:t>основание</w:t>
      </w:r>
      <w:r>
        <w:rPr>
          <w:spacing w:val="40"/>
        </w:rPr>
        <w:t>  </w:t>
      </w:r>
      <w:r>
        <w:rPr/>
        <w:t>историку</w:t>
      </w:r>
      <w:r>
        <w:rPr>
          <w:spacing w:val="80"/>
          <w:w w:val="150"/>
        </w:rPr>
        <w:t> </w:t>
      </w:r>
      <w:r>
        <w:rPr/>
        <w:t>С. Соловьёву назвать XVII век «богатырским». В самом деле, включение в состав Российского государства столь обширных и разных по своим природ-</w:t>
      </w:r>
      <w:r>
        <w:rPr>
          <w:spacing w:val="40"/>
        </w:rPr>
        <w:t> </w:t>
      </w:r>
      <w:r>
        <w:rPr/>
        <w:t>но-географическим характеристикам территорий, во многом </w:t>
      </w:r>
      <w:r>
        <w:rPr/>
        <w:t>определивших будущность страны, было по плечу только народу-богатырю.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78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Почему</w:t>
      </w:r>
      <w:r>
        <w:rPr>
          <w:spacing w:val="14"/>
          <w:sz w:val="19"/>
        </w:rPr>
        <w:t> </w:t>
      </w:r>
      <w:r>
        <w:rPr>
          <w:w w:val="95"/>
          <w:sz w:val="19"/>
        </w:rPr>
        <w:t>государство</w:t>
      </w:r>
      <w:r>
        <w:rPr>
          <w:spacing w:val="15"/>
          <w:sz w:val="19"/>
        </w:rPr>
        <w:t> </w:t>
      </w:r>
      <w:r>
        <w:rPr>
          <w:w w:val="95"/>
          <w:sz w:val="19"/>
        </w:rPr>
        <w:t>возводило</w:t>
      </w:r>
      <w:r>
        <w:rPr>
          <w:spacing w:val="14"/>
          <w:sz w:val="19"/>
        </w:rPr>
        <w:t> </w:t>
      </w:r>
      <w:r>
        <w:rPr>
          <w:w w:val="95"/>
          <w:sz w:val="19"/>
        </w:rPr>
        <w:t>засечные</w:t>
      </w:r>
      <w:r>
        <w:rPr>
          <w:spacing w:val="15"/>
          <w:sz w:val="19"/>
        </w:rPr>
        <w:t> </w:t>
      </w:r>
      <w:r>
        <w:rPr>
          <w:w w:val="95"/>
          <w:sz w:val="19"/>
        </w:rPr>
        <w:t>черты?</w:t>
      </w:r>
      <w:r>
        <w:rPr>
          <w:spacing w:val="15"/>
          <w:sz w:val="19"/>
        </w:rPr>
        <w:t> </w:t>
      </w:r>
      <w:r>
        <w:rPr>
          <w:w w:val="95"/>
          <w:sz w:val="19"/>
        </w:rPr>
        <w:t>Какие</w:t>
      </w:r>
      <w:r>
        <w:rPr>
          <w:spacing w:val="14"/>
          <w:sz w:val="19"/>
        </w:rPr>
        <w:t> </w:t>
      </w:r>
      <w:r>
        <w:rPr>
          <w:w w:val="95"/>
          <w:sz w:val="19"/>
        </w:rPr>
        <w:t>последствия</w:t>
      </w:r>
      <w:r>
        <w:rPr>
          <w:spacing w:val="15"/>
          <w:sz w:val="19"/>
        </w:rPr>
        <w:t> </w:t>
      </w:r>
      <w:r>
        <w:rPr>
          <w:w w:val="95"/>
          <w:sz w:val="19"/>
        </w:rPr>
        <w:t>это</w:t>
      </w:r>
      <w:r>
        <w:rPr>
          <w:spacing w:val="15"/>
          <w:sz w:val="19"/>
        </w:rPr>
        <w:t> </w:t>
      </w:r>
      <w:r>
        <w:rPr>
          <w:spacing w:val="-2"/>
          <w:w w:val="95"/>
          <w:sz w:val="19"/>
        </w:rPr>
        <w:t>имело?</w:t>
      </w:r>
    </w:p>
    <w:p>
      <w:pPr>
        <w:spacing w:after="0" w:line="24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4229"/>
        <w:jc w:val="both"/>
      </w:pPr>
      <w:r>
        <w:rPr/>
        <w:pict>
          <v:group style="position:absolute;margin-left:258.640015pt;margin-top:2.896834pt;width:177.15pt;height:209.5pt;mso-position-horizontal-relative:page;mso-position-vertical-relative:paragraph;z-index:15889920" id="docshapegroup1777" coordorigin="5173,58" coordsize="3543,4190">
            <v:rect style="position:absolute;left:5172;top:2152;width:3543;height:2096" id="docshape1778" filled="true" fillcolor="#000000" stroked="false">
              <v:fill opacity="32768f" type="solid"/>
            </v:rect>
            <v:rect style="position:absolute;left:5235;top:2214;width:3422;height:1969" id="docshape1779" filled="true" fillcolor="#ffffff" stroked="false">
              <v:fill type="solid"/>
            </v:rect>
            <v:rect style="position:absolute;left:5172;top:57;width:3543;height:2384" id="docshape1780" filled="true" fillcolor="#000000" stroked="false">
              <v:fill opacity="32768f" type="solid"/>
            </v:rect>
            <v:shape style="position:absolute;left:5245;top:130;width:3402;height:2237" type="#_x0000_t75" id="docshape1781" stroked="false">
              <v:imagedata r:id="rId348" o:title=""/>
            </v:shape>
            <v:rect style="position:absolute;left:5245;top:130;width:3402;height:2239" id="docshape1782" filled="false" stroked="true" strokeweight="1pt" strokecolor="#ffffff">
              <v:stroke dashstyle="solid"/>
            </v:rect>
            <v:shape style="position:absolute;left:5172;top:57;width:3543;height:4190" type="#_x0000_t202" id="docshape178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29"/>
                      </w:rPr>
                    </w:pPr>
                  </w:p>
                  <w:p>
                    <w:pPr>
                      <w:spacing w:line="220" w:lineRule="auto" w:before="0"/>
                      <w:ind w:left="176" w:right="48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«Жатва».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Фреска церкви Ильи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Пророка</w:t>
                    </w:r>
                    <w:r>
                      <w:rPr>
                        <w:rFonts w:ascii="Trebuchet MS" w:hAnsi="Trebuchet MS"/>
                        <w:i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rebuchet MS" w:hAnsi="Trebuchet MS"/>
                        <w:i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Ярославле.</w:t>
                    </w:r>
                    <w:r>
                      <w:rPr>
                        <w:rFonts w:ascii="Trebuchet MS" w:hAnsi="Trebuchet MS"/>
                        <w:i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Художник</w:t>
                    </w:r>
                  </w:p>
                  <w:p>
                    <w:pPr>
                      <w:spacing w:line="228" w:lineRule="auto" w:before="1"/>
                      <w:ind w:left="176" w:right="48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pacing w:val="-4"/>
                        <w:sz w:val="19"/>
                      </w:rPr>
                      <w:t>Г.</w:t>
                    </w:r>
                    <w:r>
                      <w:rPr>
                        <w:rFonts w:ascii="Trebuchet MS" w:hAnsi="Trebuchet MS"/>
                        <w:i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sz w:val="19"/>
                      </w:rPr>
                      <w:t>Никитин</w:t>
                    </w:r>
                    <w:r>
                      <w:rPr>
                        <w:rFonts w:ascii="Trebuchet MS" w:hAnsi="Trebuchet MS"/>
                        <w:i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sz w:val="19"/>
                      </w:rPr>
                      <w:t>с</w:t>
                    </w:r>
                    <w:r>
                      <w:rPr>
                        <w:rFonts w:ascii="Trebuchet MS" w:hAnsi="Trebuchet MS"/>
                        <w:i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sz w:val="19"/>
                      </w:rPr>
                      <w:t>товарищами.</w:t>
                    </w:r>
                    <w:r>
                      <w:rPr>
                        <w:rFonts w:ascii="Trebuchet MS" w:hAnsi="Trebuchet MS"/>
                        <w:i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4"/>
                        <w:sz w:val="19"/>
                      </w:rPr>
                      <w:t>1680—</w:t>
                    </w:r>
                    <w:r>
                      <w:rPr>
                        <w:rFonts w:ascii="Trebuchet MS" w:hAnsi="Trebuchet MS"/>
                        <w:i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1681 гг.</w:t>
                    </w:r>
                  </w:p>
                  <w:p>
                    <w:pPr>
                      <w:spacing w:line="218" w:lineRule="auto" w:before="110"/>
                      <w:ind w:left="516" w:right="169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</w:t>
                    </w:r>
                    <w:r>
                      <w:rPr>
                        <w:rFonts w:ascii="Times New Roman" w:hAnsi="Times New Roman"/>
                        <w:color w:val="DB413F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Кто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изображён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фреске?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Каки-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ми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орудиями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труда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убирали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хлеб </w:t>
                    </w:r>
                    <w:r>
                      <w:rPr>
                        <w:rFonts w:ascii="Tahoma" w:hAnsi="Tahoma"/>
                        <w:sz w:val="19"/>
                      </w:rPr>
                      <w:t>в XVII в.?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w w:val="105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Сельское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хозяйство.</w:t>
      </w:r>
      <w:r>
        <w:rPr>
          <w:rFonts w:ascii="Calibri" w:hAnsi="Calibri"/>
          <w:b/>
          <w:color w:val="DB413F"/>
          <w:spacing w:val="40"/>
          <w:w w:val="105"/>
        </w:rPr>
        <w:t> </w:t>
      </w:r>
      <w:r>
        <w:rPr>
          <w:color w:val="000000"/>
          <w:w w:val="105"/>
        </w:rPr>
        <w:t>Важнейшие сдвиги</w:t>
      </w:r>
      <w:r>
        <w:rPr>
          <w:color w:val="000000"/>
          <w:w w:val="105"/>
        </w:rPr>
        <w:t> в</w:t>
      </w:r>
      <w:r>
        <w:rPr>
          <w:color w:val="000000"/>
          <w:w w:val="105"/>
        </w:rPr>
        <w:t> хозяйственной</w:t>
      </w:r>
      <w:r>
        <w:rPr>
          <w:color w:val="000000"/>
          <w:w w:val="105"/>
        </w:rPr>
        <w:t> жизни</w:t>
      </w:r>
      <w:r>
        <w:rPr>
          <w:color w:val="000000"/>
          <w:w w:val="105"/>
        </w:rPr>
        <w:t> страны были</w:t>
      </w:r>
      <w:r>
        <w:rPr>
          <w:color w:val="000000"/>
          <w:w w:val="105"/>
        </w:rPr>
        <w:t> связаны</w:t>
      </w:r>
      <w:r>
        <w:rPr>
          <w:color w:val="000000"/>
          <w:w w:val="105"/>
        </w:rPr>
        <w:t> прежде</w:t>
      </w:r>
      <w:r>
        <w:rPr>
          <w:color w:val="000000"/>
          <w:w w:val="105"/>
        </w:rPr>
        <w:t> всего</w:t>
      </w:r>
      <w:r>
        <w:rPr>
          <w:color w:val="000000"/>
          <w:w w:val="105"/>
        </w:rPr>
        <w:t> с</w:t>
      </w:r>
      <w:r>
        <w:rPr>
          <w:color w:val="000000"/>
          <w:w w:val="105"/>
        </w:rPr>
        <w:t> </w:t>
      </w:r>
      <w:r>
        <w:rPr>
          <w:color w:val="000000"/>
          <w:w w:val="105"/>
        </w:rPr>
        <w:t>деревней. Причины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очевидны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—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основу</w:t>
      </w:r>
      <w:r>
        <w:rPr>
          <w:color w:val="000000"/>
          <w:spacing w:val="-4"/>
          <w:w w:val="105"/>
        </w:rPr>
        <w:t> </w:t>
      </w:r>
      <w:r>
        <w:rPr>
          <w:color w:val="000000"/>
          <w:w w:val="105"/>
        </w:rPr>
        <w:t>экономики России составляло сельское хозяйство.</w:t>
      </w:r>
    </w:p>
    <w:p>
      <w:pPr>
        <w:pStyle w:val="BodyText"/>
        <w:spacing w:line="223" w:lineRule="auto"/>
        <w:ind w:left="793" w:right="4229" w:firstLine="340"/>
        <w:jc w:val="both"/>
      </w:pPr>
      <w:r>
        <w:rPr/>
        <w:t>Окончание Смуты дало </w:t>
      </w:r>
      <w:r>
        <w:rPr/>
        <w:t>земледельцам возможность заняться восстановлением своего</w:t>
      </w:r>
      <w:r>
        <w:rPr>
          <w:spacing w:val="-4"/>
        </w:rPr>
        <w:t> </w:t>
      </w:r>
      <w:r>
        <w:rPr/>
        <w:t>хозяйства.</w:t>
      </w:r>
      <w:r>
        <w:rPr>
          <w:spacing w:val="-4"/>
        </w:rPr>
        <w:t> </w:t>
      </w:r>
      <w:r>
        <w:rPr/>
        <w:t>Уже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концу</w:t>
      </w:r>
      <w:r>
        <w:rPr>
          <w:spacing w:val="-4"/>
        </w:rPr>
        <w:t> </w:t>
      </w:r>
      <w:r>
        <w:rPr/>
        <w:t>1630-х</w:t>
      </w:r>
      <w:r>
        <w:rPr>
          <w:spacing w:val="-4"/>
        </w:rPr>
        <w:t> </w:t>
      </w:r>
      <w:r>
        <w:rPr/>
        <w:t>гг.</w:t>
      </w:r>
      <w:r>
        <w:rPr>
          <w:spacing w:val="-4"/>
        </w:rPr>
        <w:t> </w:t>
      </w:r>
      <w:r>
        <w:rPr/>
        <w:t>из документов исчезают упоминания о забро- шенной и пустующей пашне, той, что заросла «в кол, в жердь и в бревно». «Неу- томимая соха» не пропускала даже малоу- добные</w:t>
      </w:r>
      <w:r>
        <w:rPr>
          <w:spacing w:val="-1"/>
        </w:rPr>
        <w:t> </w:t>
      </w:r>
      <w:r>
        <w:rPr/>
        <w:t>участки.</w:t>
      </w:r>
      <w:r>
        <w:rPr>
          <w:spacing w:val="-2"/>
        </w:rPr>
        <w:t> </w:t>
      </w:r>
      <w:r>
        <w:rPr/>
        <w:t>Эти</w:t>
      </w:r>
      <w:r>
        <w:rPr>
          <w:spacing w:val="-1"/>
        </w:rPr>
        <w:t> </w:t>
      </w:r>
      <w:r>
        <w:rPr/>
        <w:t>изменения</w:t>
      </w:r>
      <w:r>
        <w:rPr>
          <w:spacing w:val="-1"/>
        </w:rPr>
        <w:t> </w:t>
      </w:r>
      <w:r>
        <w:rPr/>
        <w:t>привели</w:t>
      </w:r>
      <w:r>
        <w:rPr>
          <w:spacing w:val="-1"/>
        </w:rPr>
        <w:t> </w:t>
      </w:r>
      <w:r>
        <w:rPr/>
        <w:t>к укрупнению деревень, в них стало больше дворов. Список возделываемых культур</w:t>
      </w:r>
      <w:r>
        <w:rPr>
          <w:spacing w:val="40"/>
        </w:rPr>
        <w:t> </w:t>
      </w:r>
      <w:r>
        <w:rPr/>
        <w:t>по-прежнему возглавляли рожь и овёс. Но широкое</w:t>
      </w:r>
      <w:r>
        <w:rPr>
          <w:spacing w:val="-11"/>
        </w:rPr>
        <w:t> </w:t>
      </w:r>
      <w:r>
        <w:rPr/>
        <w:t>распространение</w:t>
      </w:r>
      <w:r>
        <w:rPr>
          <w:spacing w:val="-11"/>
        </w:rPr>
        <w:t> </w:t>
      </w:r>
      <w:r>
        <w:rPr/>
        <w:t>получили</w:t>
      </w:r>
      <w:r>
        <w:rPr>
          <w:spacing w:val="-11"/>
        </w:rPr>
        <w:t> </w:t>
      </w:r>
      <w:r>
        <w:rPr/>
        <w:t>также пшеница,</w:t>
      </w:r>
      <w:r>
        <w:rPr>
          <w:spacing w:val="-4"/>
        </w:rPr>
        <w:t> </w:t>
      </w:r>
      <w:r>
        <w:rPr/>
        <w:t>гречиха,</w:t>
      </w:r>
      <w:r>
        <w:rPr>
          <w:spacing w:val="-4"/>
        </w:rPr>
        <w:t> </w:t>
      </w:r>
      <w:r>
        <w:rPr/>
        <w:t>горох,</w:t>
      </w:r>
      <w:r>
        <w:rPr>
          <w:spacing w:val="-4"/>
        </w:rPr>
        <w:t> </w:t>
      </w:r>
      <w:r>
        <w:rPr/>
        <w:t>ячмень.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запа- де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северо-западе</w:t>
      </w:r>
      <w:r>
        <w:rPr>
          <w:spacing w:val="-8"/>
        </w:rPr>
        <w:t> </w:t>
      </w:r>
      <w:r>
        <w:rPr/>
        <w:t>страны</w:t>
      </w:r>
      <w:r>
        <w:rPr>
          <w:spacing w:val="-8"/>
        </w:rPr>
        <w:t> </w:t>
      </w:r>
      <w:r>
        <w:rPr/>
        <w:t>выделились</w:t>
      </w:r>
      <w:r>
        <w:rPr>
          <w:spacing w:val="-8"/>
        </w:rPr>
        <w:t> </w:t>
      </w:r>
      <w:r>
        <w:rPr/>
        <w:t>уез- ды,</w:t>
      </w:r>
      <w:r>
        <w:rPr>
          <w:spacing w:val="-10"/>
        </w:rPr>
        <w:t> </w:t>
      </w:r>
      <w:r>
        <w:rPr/>
        <w:t>население</w:t>
      </w:r>
      <w:r>
        <w:rPr>
          <w:spacing w:val="-9"/>
        </w:rPr>
        <w:t> </w:t>
      </w:r>
      <w:r>
        <w:rPr/>
        <w:t>которых</w:t>
      </w:r>
      <w:r>
        <w:rPr>
          <w:spacing w:val="-10"/>
        </w:rPr>
        <w:t> </w:t>
      </w:r>
      <w:r>
        <w:rPr/>
        <w:t>выращивало</w:t>
      </w:r>
      <w:r>
        <w:rPr>
          <w:spacing w:val="-9"/>
        </w:rPr>
        <w:t> </w:t>
      </w:r>
      <w:r>
        <w:rPr>
          <w:spacing w:val="-2"/>
        </w:rPr>
        <w:t>техни-</w:t>
      </w:r>
    </w:p>
    <w:p>
      <w:pPr>
        <w:pStyle w:val="BodyText"/>
        <w:spacing w:line="220" w:lineRule="auto" w:before="7"/>
        <w:ind w:left="793" w:right="791"/>
        <w:jc w:val="both"/>
      </w:pPr>
      <w:r>
        <w:rPr/>
        <w:t>ческие</w:t>
      </w:r>
      <w:r>
        <w:rPr>
          <w:spacing w:val="80"/>
          <w:w w:val="150"/>
        </w:rPr>
        <w:t> </w:t>
      </w:r>
      <w:r>
        <w:rPr/>
        <w:t>культуры</w:t>
      </w:r>
      <w:r>
        <w:rPr>
          <w:spacing w:val="80"/>
          <w:w w:val="150"/>
        </w:rPr>
        <w:t> </w:t>
      </w:r>
      <w:r>
        <w:rPr/>
        <w:t>—</w:t>
      </w:r>
      <w:r>
        <w:rPr>
          <w:spacing w:val="80"/>
          <w:w w:val="150"/>
        </w:rPr>
        <w:t> </w:t>
      </w:r>
      <w:r>
        <w:rPr/>
        <w:t>лён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коноплю.</w:t>
      </w:r>
      <w:r>
        <w:rPr>
          <w:spacing w:val="80"/>
          <w:w w:val="150"/>
        </w:rPr>
        <w:t> </w:t>
      </w:r>
      <w:r>
        <w:rPr/>
        <w:t>Урожайность</w:t>
      </w:r>
      <w:r>
        <w:rPr>
          <w:spacing w:val="80"/>
          <w:w w:val="150"/>
        </w:rPr>
        <w:t> </w:t>
      </w:r>
      <w:r>
        <w:rPr/>
        <w:t>оставалась</w:t>
      </w:r>
      <w:r>
        <w:rPr>
          <w:spacing w:val="80"/>
          <w:w w:val="150"/>
        </w:rPr>
        <w:t> </w:t>
      </w:r>
      <w:r>
        <w:rPr/>
        <w:t>низкой. В центре — сам-3. Лучше обстояли дела на юге, где, благодаря плодородию почвы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тёплому</w:t>
      </w:r>
      <w:r>
        <w:rPr>
          <w:spacing w:val="-3"/>
        </w:rPr>
        <w:t> </w:t>
      </w:r>
      <w:r>
        <w:rPr/>
        <w:t>климату,</w:t>
      </w:r>
      <w:r>
        <w:rPr>
          <w:spacing w:val="-3"/>
        </w:rPr>
        <w:t> </w:t>
      </w:r>
      <w:r>
        <w:rPr/>
        <w:t>урожайность</w:t>
      </w:r>
      <w:r>
        <w:rPr>
          <w:spacing w:val="-3"/>
        </w:rPr>
        <w:t> </w:t>
      </w:r>
      <w:r>
        <w:rPr/>
        <w:t>была</w:t>
      </w:r>
      <w:r>
        <w:rPr>
          <w:spacing w:val="-3"/>
        </w:rPr>
        <w:t> </w:t>
      </w:r>
      <w:r>
        <w:rPr/>
        <w:t>выше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сам-4</w:t>
      </w:r>
      <w:r>
        <w:rPr>
          <w:spacing w:val="-3"/>
        </w:rPr>
        <w:t> </w:t>
      </w:r>
      <w:r>
        <w:rPr/>
        <w:t>или</w:t>
      </w:r>
      <w:r>
        <w:rPr>
          <w:spacing w:val="-3"/>
        </w:rPr>
        <w:t> </w:t>
      </w:r>
      <w:r>
        <w:rPr/>
        <w:t>сам-5.</w:t>
      </w:r>
      <w:r>
        <w:rPr>
          <w:spacing w:val="-3"/>
        </w:rPr>
        <w:t> </w:t>
      </w:r>
      <w:r>
        <w:rPr/>
        <w:t>(</w:t>
      </w:r>
      <w:r>
        <w:rPr>
          <w:rFonts w:ascii="Book Antiqua" w:hAnsi="Book Antiqua"/>
          <w:i/>
        </w:rPr>
        <w:t>Сам </w:t>
      </w:r>
      <w:r>
        <w:rPr/>
        <w:t>— мера урожайности: отношение общего сбора хлеба к количеству посеянных семян;</w:t>
      </w:r>
      <w:r>
        <w:rPr>
          <w:spacing w:val="37"/>
        </w:rPr>
        <w:t> </w:t>
      </w:r>
      <w:r>
        <w:rPr/>
        <w:t>иначе</w:t>
      </w:r>
      <w:r>
        <w:rPr>
          <w:spacing w:val="37"/>
        </w:rPr>
        <w:t> </w:t>
      </w:r>
      <w:r>
        <w:rPr/>
        <w:t>говоря,</w:t>
      </w:r>
      <w:r>
        <w:rPr>
          <w:spacing w:val="37"/>
        </w:rPr>
        <w:t> </w:t>
      </w:r>
      <w:r>
        <w:rPr/>
        <w:t>сам-3</w:t>
      </w:r>
      <w:r>
        <w:rPr>
          <w:spacing w:val="37"/>
        </w:rPr>
        <w:t> </w:t>
      </w:r>
      <w:r>
        <w:rPr/>
        <w:t>—</w:t>
      </w:r>
      <w:r>
        <w:rPr>
          <w:spacing w:val="37"/>
        </w:rPr>
        <w:t> </w:t>
      </w:r>
      <w:r>
        <w:rPr/>
        <w:t>это</w:t>
      </w:r>
      <w:r>
        <w:rPr>
          <w:spacing w:val="37"/>
        </w:rPr>
        <w:t> </w:t>
      </w:r>
      <w:r>
        <w:rPr/>
        <w:t>когда</w:t>
      </w:r>
      <w:r>
        <w:rPr>
          <w:spacing w:val="37"/>
        </w:rPr>
        <w:t> </w:t>
      </w:r>
      <w:r>
        <w:rPr/>
        <w:t>на</w:t>
      </w:r>
      <w:r>
        <w:rPr>
          <w:spacing w:val="37"/>
        </w:rPr>
        <w:t> </w:t>
      </w:r>
      <w:r>
        <w:rPr/>
        <w:t>одно</w:t>
      </w:r>
      <w:r>
        <w:rPr>
          <w:spacing w:val="37"/>
        </w:rPr>
        <w:t> </w:t>
      </w:r>
      <w:r>
        <w:rPr/>
        <w:t>посеянное</w:t>
      </w:r>
      <w:r>
        <w:rPr>
          <w:spacing w:val="37"/>
        </w:rPr>
        <w:t> </w:t>
      </w:r>
      <w:r>
        <w:rPr/>
        <w:t>зерно</w:t>
      </w:r>
      <w:r>
        <w:rPr>
          <w:spacing w:val="37"/>
        </w:rPr>
        <w:t> </w:t>
      </w:r>
      <w:r>
        <w:rPr/>
        <w:t>получали в среднем 3 зерна нового урожая.)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Скотоводство было не менее важной отраслью сельского хозяйства. Появи- лись</w:t>
      </w:r>
      <w:r>
        <w:rPr>
          <w:spacing w:val="-6"/>
        </w:rPr>
        <w:t> </w:t>
      </w:r>
      <w:r>
        <w:rPr/>
        <w:t>районы,</w:t>
      </w:r>
      <w:r>
        <w:rPr>
          <w:spacing w:val="-6"/>
        </w:rPr>
        <w:t> </w:t>
      </w:r>
      <w:r>
        <w:rPr/>
        <w:t>где</w:t>
      </w:r>
      <w:r>
        <w:rPr>
          <w:spacing w:val="-6"/>
        </w:rPr>
        <w:t> </w:t>
      </w:r>
      <w:r>
        <w:rPr/>
        <w:t>разведение</w:t>
      </w:r>
      <w:r>
        <w:rPr>
          <w:spacing w:val="-6"/>
        </w:rPr>
        <w:t> </w:t>
      </w:r>
      <w:r>
        <w:rPr/>
        <w:t>скота</w:t>
      </w:r>
      <w:r>
        <w:rPr>
          <w:spacing w:val="-6"/>
        </w:rPr>
        <w:t> </w:t>
      </w:r>
      <w:r>
        <w:rPr/>
        <w:t>стало</w:t>
      </w:r>
      <w:r>
        <w:rPr>
          <w:spacing w:val="-6"/>
        </w:rPr>
        <w:t> </w:t>
      </w:r>
      <w:r>
        <w:rPr/>
        <w:t>главным</w:t>
      </w:r>
      <w:r>
        <w:rPr>
          <w:spacing w:val="-6"/>
        </w:rPr>
        <w:t> </w:t>
      </w:r>
      <w:r>
        <w:rPr/>
        <w:t>занятием</w:t>
      </w:r>
      <w:r>
        <w:rPr>
          <w:spacing w:val="-6"/>
        </w:rPr>
        <w:t> </w:t>
      </w:r>
      <w:r>
        <w:rPr/>
        <w:t>крестьян.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основ- ном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были</w:t>
      </w:r>
      <w:r>
        <w:rPr>
          <w:spacing w:val="-7"/>
        </w:rPr>
        <w:t> </w:t>
      </w:r>
      <w:r>
        <w:rPr/>
        <w:t>северные</w:t>
      </w:r>
      <w:r>
        <w:rPr>
          <w:spacing w:val="-7"/>
        </w:rPr>
        <w:t> </w:t>
      </w:r>
      <w:r>
        <w:rPr/>
        <w:t>уезды,</w:t>
      </w:r>
      <w:r>
        <w:rPr>
          <w:spacing w:val="-7"/>
        </w:rPr>
        <w:t> </w:t>
      </w:r>
      <w:r>
        <w:rPr/>
        <w:t>малоплодородная</w:t>
      </w:r>
      <w:r>
        <w:rPr>
          <w:spacing w:val="-7"/>
        </w:rPr>
        <w:t> </w:t>
      </w:r>
      <w:r>
        <w:rPr/>
        <w:t>почва</w:t>
      </w:r>
      <w:r>
        <w:rPr>
          <w:spacing w:val="-7"/>
        </w:rPr>
        <w:t> </w:t>
      </w:r>
      <w:r>
        <w:rPr/>
        <w:t>которых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благоприят- ствовала хлебопашеству, но пастбища и заливные луга располагали к ското- </w:t>
      </w:r>
      <w:r>
        <w:rPr>
          <w:spacing w:val="-2"/>
        </w:rPr>
        <w:t>водству.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Хозяйство оставалось преимущественно натуральным — основная масса продуктов даже в крупных боярских владениях производилась «для себя». Однако потребность в деньгах постоянно возрастала, побуждая реализовать часть урожая на рынке.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Само развитие сельского хозяйства шло по экстенсивному пути, чему спо- собствовал рост территории государства. А привычка к подобному типу хозяй- ствования подталкивала к постоянному поиску новых земель.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20" w:lineRule="auto" w:before="106" w:after="0"/>
        <w:ind w:left="1133" w:right="791" w:hanging="341"/>
        <w:jc w:val="left"/>
        <w:rPr>
          <w:sz w:val="19"/>
        </w:rPr>
      </w:pPr>
      <w:r>
        <w:rPr>
          <w:spacing w:val="-2"/>
          <w:sz w:val="19"/>
        </w:rPr>
        <w:t>Что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нового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появилось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развитии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сельского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хозяйства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России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XVII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в.?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Что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сохра- </w:t>
      </w:r>
      <w:r>
        <w:rPr>
          <w:sz w:val="19"/>
        </w:rPr>
        <w:t>нялось прежнего?</w:t>
      </w:r>
    </w:p>
    <w:p>
      <w:pPr>
        <w:pStyle w:val="BodyText"/>
        <w:spacing w:line="220" w:lineRule="auto" w:before="144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position w:val="1"/>
        </w:rPr>
        <w:t> </w:t>
      </w:r>
      <w:r>
        <w:rPr>
          <w:rFonts w:ascii="Calibri" w:hAnsi="Calibri"/>
          <w:b/>
          <w:color w:val="DB413F"/>
        </w:rPr>
        <w:t>Ремесленное производство и региональная специализация. </w:t>
      </w:r>
      <w:r>
        <w:rPr>
          <w:color w:val="000000"/>
        </w:rPr>
        <w:t>Фигура ремесленника в экономической жизни страны XVII столетия была одной из центральных.</w:t>
      </w:r>
      <w:r>
        <w:rPr>
          <w:color w:val="000000"/>
          <w:spacing w:val="-8"/>
        </w:rPr>
        <w:t> </w:t>
      </w:r>
      <w:r>
        <w:rPr>
          <w:color w:val="000000"/>
        </w:rPr>
        <w:t>Появились</w:t>
      </w:r>
      <w:r>
        <w:rPr>
          <w:color w:val="000000"/>
          <w:spacing w:val="-8"/>
        </w:rPr>
        <w:t> </w:t>
      </w:r>
      <w:r>
        <w:rPr>
          <w:color w:val="000000"/>
        </w:rPr>
        <w:t>совершенно</w:t>
      </w:r>
      <w:r>
        <w:rPr>
          <w:color w:val="000000"/>
          <w:spacing w:val="-8"/>
        </w:rPr>
        <w:t> </w:t>
      </w:r>
      <w:r>
        <w:rPr>
          <w:color w:val="000000"/>
        </w:rPr>
        <w:t>новые</w:t>
      </w:r>
      <w:r>
        <w:rPr>
          <w:color w:val="000000"/>
          <w:spacing w:val="-8"/>
        </w:rPr>
        <w:t> </w:t>
      </w:r>
      <w:r>
        <w:rPr>
          <w:color w:val="000000"/>
        </w:rPr>
        <w:t>виды</w:t>
      </w:r>
      <w:r>
        <w:rPr>
          <w:color w:val="000000"/>
          <w:spacing w:val="-8"/>
        </w:rPr>
        <w:t> </w:t>
      </w:r>
      <w:r>
        <w:rPr>
          <w:color w:val="000000"/>
        </w:rPr>
        <w:t>ремёсел.</w:t>
      </w:r>
      <w:r>
        <w:rPr>
          <w:color w:val="000000"/>
          <w:spacing w:val="-8"/>
        </w:rPr>
        <w:t> </w:t>
      </w:r>
      <w:r>
        <w:rPr>
          <w:color w:val="000000"/>
        </w:rPr>
        <w:t>Происходила</w:t>
      </w:r>
      <w:r>
        <w:rPr>
          <w:color w:val="000000"/>
          <w:spacing w:val="-8"/>
        </w:rPr>
        <w:t> </w:t>
      </w:r>
      <w:r>
        <w:rPr>
          <w:color w:val="000000"/>
        </w:rPr>
        <w:t>даль- нейшая специализация ремесленников. Отныне мало кто, к примеру, шёл с испорченным</w:t>
      </w:r>
      <w:r>
        <w:rPr>
          <w:color w:val="000000"/>
          <w:spacing w:val="17"/>
        </w:rPr>
        <w:t> </w:t>
      </w:r>
      <w:r>
        <w:rPr>
          <w:color w:val="000000"/>
        </w:rPr>
        <w:t>замком</w:t>
      </w:r>
      <w:r>
        <w:rPr>
          <w:color w:val="000000"/>
          <w:spacing w:val="18"/>
        </w:rPr>
        <w:t> </w:t>
      </w:r>
      <w:r>
        <w:rPr>
          <w:color w:val="000000"/>
        </w:rPr>
        <w:t>просто</w:t>
      </w:r>
      <w:r>
        <w:rPr>
          <w:color w:val="000000"/>
          <w:spacing w:val="17"/>
        </w:rPr>
        <w:t> </w:t>
      </w:r>
      <w:r>
        <w:rPr>
          <w:color w:val="000000"/>
        </w:rPr>
        <w:t>к</w:t>
      </w:r>
      <w:r>
        <w:rPr>
          <w:color w:val="000000"/>
          <w:spacing w:val="18"/>
        </w:rPr>
        <w:t> </w:t>
      </w:r>
      <w:r>
        <w:rPr>
          <w:color w:val="000000"/>
        </w:rPr>
        <w:t>кузнецу</w:t>
      </w:r>
      <w:r>
        <w:rPr>
          <w:color w:val="000000"/>
          <w:spacing w:val="17"/>
        </w:rPr>
        <w:t> </w:t>
      </w:r>
      <w:r>
        <w:rPr>
          <w:color w:val="000000"/>
        </w:rPr>
        <w:t>—</w:t>
      </w:r>
      <w:r>
        <w:rPr>
          <w:color w:val="000000"/>
          <w:spacing w:val="18"/>
        </w:rPr>
        <w:t> </w:t>
      </w:r>
      <w:r>
        <w:rPr>
          <w:color w:val="000000"/>
        </w:rPr>
        <w:t>теперь</w:t>
      </w:r>
      <w:r>
        <w:rPr>
          <w:color w:val="000000"/>
          <w:spacing w:val="17"/>
        </w:rPr>
        <w:t> </w:t>
      </w:r>
      <w:r>
        <w:rPr>
          <w:color w:val="000000"/>
        </w:rPr>
        <w:t>искали</w:t>
      </w:r>
      <w:r>
        <w:rPr>
          <w:color w:val="000000"/>
          <w:spacing w:val="18"/>
        </w:rPr>
        <w:t> </w:t>
      </w:r>
      <w:r>
        <w:rPr>
          <w:color w:val="000000"/>
        </w:rPr>
        <w:t>кузнеца-</w:t>
      </w:r>
      <w:r>
        <w:rPr>
          <w:color w:val="000000"/>
          <w:spacing w:val="-2"/>
        </w:rPr>
        <w:t>замочника.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4215" w:right="791"/>
        <w:jc w:val="both"/>
      </w:pPr>
      <w:r>
        <w:rPr/>
        <w:pict>
          <v:group style="position:absolute;margin-left:22.379999pt;margin-top:3.491336pt;width:177.15pt;height:212.95pt;mso-position-horizontal-relative:page;mso-position-vertical-relative:paragraph;z-index:15890432" id="docshapegroup1784" coordorigin="448,70" coordsize="3543,4259">
            <v:rect style="position:absolute;left:447;top:2549;width:3543;height:1779" id="docshape1785" filled="true" fillcolor="#000000" stroked="false">
              <v:fill opacity="32768f" type="solid"/>
            </v:rect>
            <v:rect style="position:absolute;left:510;top:2612;width:3422;height:1652" id="docshape1786" filled="true" fillcolor="#ffffff" stroked="false">
              <v:fill type="solid"/>
            </v:rect>
            <v:rect style="position:absolute;left:447;top:69;width:3543;height:2657" id="docshape1787" filled="true" fillcolor="#000000" stroked="false">
              <v:fill opacity="32768f" type="solid"/>
            </v:rect>
            <v:shape style="position:absolute;left:520;top:142;width:3402;height:2515" type="#_x0000_t75" id="docshape1788" stroked="false">
              <v:imagedata r:id="rId349" o:title=""/>
            </v:shape>
            <v:rect style="position:absolute;left:520;top:142;width:3402;height:2517" id="docshape1789" filled="false" stroked="true" strokeweight="1pt" strokecolor="#ffffff">
              <v:stroke dashstyle="solid"/>
            </v:rect>
            <v:shape style="position:absolute;left:447;top:69;width:3543;height:4259" type="#_x0000_t202" id="docshape179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29"/>
                      </w:rPr>
                    </w:pPr>
                  </w:p>
                  <w:p>
                    <w:pPr>
                      <w:spacing w:line="221" w:lineRule="exact" w:before="0"/>
                      <w:ind w:left="176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«Лубяной</w:t>
                    </w:r>
                    <w:r>
                      <w:rPr>
                        <w:rFonts w:ascii="Calibri" w:hAnsi="Calibri"/>
                        <w:b/>
                        <w:spacing w:val="2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торг</w:t>
                    </w:r>
                    <w:r>
                      <w:rPr>
                        <w:rFonts w:ascii="Calibri" w:hAnsi="Calibri"/>
                        <w:b/>
                        <w:spacing w:val="2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2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Трубе</w:t>
                    </w:r>
                  </w:p>
                  <w:p>
                    <w:pPr>
                      <w:spacing w:line="220" w:lineRule="auto" w:before="3"/>
                      <w:ind w:left="176" w:right="346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Calibri" w:hAnsi="Calibri"/>
                        <w:b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XVII</w:t>
                    </w:r>
                    <w:r>
                      <w:rPr>
                        <w:rFonts w:ascii="Calibri" w:hAnsi="Calibri"/>
                        <w:b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в.».</w:t>
                    </w:r>
                    <w:r>
                      <w:rPr>
                        <w:rFonts w:ascii="Calibri" w:hAnsi="Calibri"/>
                        <w:b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А.</w:t>
                    </w:r>
                    <w:r>
                      <w:rPr>
                        <w:rFonts w:ascii="Trebuchet MS" w:hAnsi="Trebuchet MS"/>
                        <w:i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Васнецов.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 Музей Москвы</w:t>
                    </w:r>
                  </w:p>
                  <w:p>
                    <w:pPr>
                      <w:spacing w:line="218" w:lineRule="auto" w:before="110"/>
                      <w:ind w:left="516" w:right="169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</w:t>
                    </w:r>
                    <w:r>
                      <w:rPr>
                        <w:rFonts w:ascii="Times New Roman" w:hAnsi="Times New Roman"/>
                        <w:color w:val="DB413F"/>
                        <w:spacing w:val="3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опорой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текст</w:t>
                    </w:r>
                    <w:r>
                      <w:rPr>
                        <w:rFonts w:ascii="Tahoma" w:hAnsi="Tahoma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параграфа</w:t>
                    </w:r>
                    <w:r>
                      <w:rPr>
                        <w:rFonts w:ascii="Tahoma" w:hAnsi="Tahoma"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со- </w:t>
                    </w:r>
                    <w:r>
                      <w:rPr>
                        <w:rFonts w:ascii="Tahoma" w:hAnsi="Tahoma"/>
                        <w:sz w:val="19"/>
                      </w:rPr>
                      <w:t>ставьте небольшой рассказ по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картине.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Всё больше ремесленников работали </w:t>
      </w:r>
      <w:r>
        <w:rPr/>
        <w:t>на рынок, зная, что их продукция будет вос- </w:t>
      </w:r>
      <w:r>
        <w:rPr>
          <w:spacing w:val="-2"/>
        </w:rPr>
        <w:t>требована. Развитие мелкотоварного ремес- </w:t>
      </w:r>
      <w:r>
        <w:rPr/>
        <w:t>ленного производства свидетельствовало о прочности и разнообразии хозяйственных связей, укреплении товарно-денежных </w:t>
      </w:r>
      <w:r>
        <w:rPr>
          <w:spacing w:val="-2"/>
        </w:rPr>
        <w:t>отношений.</w:t>
      </w:r>
    </w:p>
    <w:p>
      <w:pPr>
        <w:pStyle w:val="BodyText"/>
        <w:spacing w:line="223" w:lineRule="auto" w:before="3"/>
        <w:ind w:left="4215" w:right="791" w:firstLine="340"/>
        <w:jc w:val="both"/>
      </w:pPr>
      <w:r>
        <w:rPr/>
        <w:t>Углубление общественного </w:t>
      </w:r>
      <w:r>
        <w:rPr/>
        <w:t>разделения труда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характерная</w:t>
      </w:r>
      <w:r>
        <w:rPr>
          <w:spacing w:val="-13"/>
        </w:rPr>
        <w:t> </w:t>
      </w:r>
      <w:r>
        <w:rPr/>
        <w:t>черта</w:t>
      </w:r>
      <w:r>
        <w:rPr>
          <w:spacing w:val="-14"/>
        </w:rPr>
        <w:t> </w:t>
      </w:r>
      <w:r>
        <w:rPr/>
        <w:t>экономики</w:t>
      </w:r>
      <w:r>
        <w:rPr>
          <w:spacing w:val="-14"/>
        </w:rPr>
        <w:t> </w:t>
      </w:r>
      <w:r>
        <w:rPr/>
        <w:t>Рос- сии в XVII в. В сравнении с прошлым сто- летием это был несомненный шаг впе-</w:t>
      </w:r>
      <w:r>
        <w:rPr>
          <w:spacing w:val="80"/>
        </w:rPr>
        <w:t> </w:t>
      </w:r>
      <w:r>
        <w:rPr/>
        <w:t>рёд,</w:t>
      </w:r>
      <w:r>
        <w:rPr>
          <w:spacing w:val="-12"/>
        </w:rPr>
        <w:t> </w:t>
      </w:r>
      <w:r>
        <w:rPr/>
        <w:t>подлинное</w:t>
      </w:r>
      <w:r>
        <w:rPr>
          <w:spacing w:val="-12"/>
        </w:rPr>
        <w:t> </w:t>
      </w:r>
      <w:r>
        <w:rPr/>
        <w:t>доказательство</w:t>
      </w:r>
      <w:r>
        <w:rPr>
          <w:spacing w:val="-12"/>
        </w:rPr>
        <w:t> </w:t>
      </w:r>
      <w:r>
        <w:rPr/>
        <w:t>хозяйствен- ного развития, связанного с региональной </w:t>
      </w:r>
      <w:r>
        <w:rPr>
          <w:spacing w:val="-2"/>
        </w:rPr>
        <w:t>специализацией.</w:t>
      </w:r>
    </w:p>
    <w:p>
      <w:pPr>
        <w:pStyle w:val="BodyText"/>
        <w:spacing w:line="223" w:lineRule="auto" w:before="3"/>
        <w:ind w:left="4215" w:right="791" w:firstLine="340"/>
        <w:jc w:val="both"/>
      </w:pPr>
      <w:r>
        <w:rPr/>
        <w:t>В её основе лежит использование </w:t>
      </w:r>
      <w:r>
        <w:rPr/>
        <w:t>мест- ных ресурсов, дающих весомое преимуще- ство над конкурентами. Однако просто производить продукцию, которая недо- ступна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ремесленников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других</w:t>
      </w:r>
      <w:r>
        <w:rPr>
          <w:spacing w:val="-14"/>
        </w:rPr>
        <w:t> </w:t>
      </w:r>
      <w:r>
        <w:rPr/>
        <w:t>регио- нов,</w:t>
      </w:r>
      <w:r>
        <w:rPr>
          <w:spacing w:val="32"/>
        </w:rPr>
        <w:t>  </w:t>
      </w:r>
      <w:r>
        <w:rPr/>
        <w:t>ещё</w:t>
      </w:r>
      <w:r>
        <w:rPr>
          <w:spacing w:val="32"/>
        </w:rPr>
        <w:t>  </w:t>
      </w:r>
      <w:r>
        <w:rPr/>
        <w:t>мало.</w:t>
      </w:r>
      <w:r>
        <w:rPr>
          <w:spacing w:val="33"/>
        </w:rPr>
        <w:t>  </w:t>
      </w:r>
      <w:r>
        <w:rPr/>
        <w:t>Необходимо</w:t>
      </w:r>
      <w:r>
        <w:rPr>
          <w:spacing w:val="32"/>
        </w:rPr>
        <w:t>  </w:t>
      </w:r>
      <w:r>
        <w:rPr>
          <w:spacing w:val="-2"/>
        </w:rPr>
        <w:t>появление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устойчивых торговых связей, делающих региональную продукцию доступной для</w:t>
      </w:r>
      <w:r>
        <w:rPr>
          <w:spacing w:val="-9"/>
        </w:rPr>
        <w:t> </w:t>
      </w:r>
      <w:r>
        <w:rPr/>
        <w:t>всей</w:t>
      </w:r>
      <w:r>
        <w:rPr>
          <w:spacing w:val="-9"/>
        </w:rPr>
        <w:t> </w:t>
      </w:r>
      <w:r>
        <w:rPr/>
        <w:t>страны.</w:t>
      </w:r>
      <w:r>
        <w:rPr>
          <w:spacing w:val="-9"/>
        </w:rPr>
        <w:t> </w:t>
      </w:r>
      <w:r>
        <w:rPr/>
        <w:t>Это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произошло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XVII</w:t>
      </w:r>
      <w:r>
        <w:rPr>
          <w:spacing w:val="-9"/>
        </w:rPr>
        <w:t> </w:t>
      </w:r>
      <w:r>
        <w:rPr/>
        <w:t>в.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результате</w:t>
      </w:r>
      <w:r>
        <w:rPr>
          <w:spacing w:val="-9"/>
        </w:rPr>
        <w:t> </w:t>
      </w:r>
      <w:r>
        <w:rPr/>
        <w:t>верхневолжские</w:t>
      </w:r>
      <w:r>
        <w:rPr>
          <w:spacing w:val="-9"/>
        </w:rPr>
        <w:t> </w:t>
      </w:r>
      <w:r>
        <w:rPr/>
        <w:t>горо- да славились выделкой кожи, в тульском, нижегородском и великоустюжском регионах сосредоточено было металлургическое производство и металлообра- ботка, Соликамск и Сольвычегодск занимались солеварением и т. д. Специа- лизация получалась региональной, а продукция — общероссийской.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93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Какие</w:t>
      </w:r>
      <w:r>
        <w:rPr>
          <w:spacing w:val="14"/>
          <w:sz w:val="19"/>
        </w:rPr>
        <w:t> </w:t>
      </w:r>
      <w:r>
        <w:rPr>
          <w:w w:val="95"/>
          <w:sz w:val="19"/>
        </w:rPr>
        <w:t>изменения</w:t>
      </w:r>
      <w:r>
        <w:rPr>
          <w:spacing w:val="14"/>
          <w:sz w:val="19"/>
        </w:rPr>
        <w:t> </w:t>
      </w:r>
      <w:r>
        <w:rPr>
          <w:w w:val="95"/>
          <w:sz w:val="19"/>
        </w:rPr>
        <w:t>произошли</w:t>
      </w:r>
      <w:r>
        <w:rPr>
          <w:spacing w:val="14"/>
          <w:sz w:val="19"/>
        </w:rPr>
        <w:t> </w:t>
      </w:r>
      <w:r>
        <w:rPr>
          <w:w w:val="95"/>
          <w:sz w:val="19"/>
        </w:rPr>
        <w:t>в</w:t>
      </w:r>
      <w:r>
        <w:rPr>
          <w:spacing w:val="15"/>
          <w:sz w:val="19"/>
        </w:rPr>
        <w:t> </w:t>
      </w:r>
      <w:r>
        <w:rPr>
          <w:w w:val="95"/>
          <w:sz w:val="19"/>
        </w:rPr>
        <w:t>ремесленном</w:t>
      </w:r>
      <w:r>
        <w:rPr>
          <w:spacing w:val="14"/>
          <w:sz w:val="19"/>
        </w:rPr>
        <w:t> </w:t>
      </w:r>
      <w:r>
        <w:rPr>
          <w:w w:val="95"/>
          <w:sz w:val="19"/>
        </w:rPr>
        <w:t>производстве</w:t>
      </w:r>
      <w:r>
        <w:rPr>
          <w:spacing w:val="14"/>
          <w:sz w:val="19"/>
        </w:rPr>
        <w:t> </w:t>
      </w:r>
      <w:r>
        <w:rPr>
          <w:w w:val="95"/>
          <w:sz w:val="19"/>
        </w:rPr>
        <w:t>в</w:t>
      </w:r>
      <w:r>
        <w:rPr>
          <w:spacing w:val="15"/>
          <w:sz w:val="19"/>
        </w:rPr>
        <w:t> </w:t>
      </w:r>
      <w:r>
        <w:rPr>
          <w:w w:val="95"/>
          <w:sz w:val="19"/>
        </w:rPr>
        <w:t>XVII</w:t>
      </w:r>
      <w:r>
        <w:rPr>
          <w:spacing w:val="14"/>
          <w:sz w:val="19"/>
        </w:rPr>
        <w:t> </w:t>
      </w:r>
      <w:r>
        <w:rPr>
          <w:spacing w:val="-5"/>
          <w:w w:val="95"/>
          <w:sz w:val="19"/>
        </w:rPr>
        <w:t>в.?</w:t>
      </w:r>
    </w:p>
    <w:p>
      <w:pPr>
        <w:pStyle w:val="BodyText"/>
        <w:spacing w:before="8"/>
        <w:rPr>
          <w:rFonts w:ascii="Tahoma"/>
          <w:sz w:val="18"/>
        </w:rPr>
      </w:pPr>
    </w:p>
    <w:p>
      <w:pPr>
        <w:pStyle w:val="BodyText"/>
        <w:spacing w:line="220" w:lineRule="auto" w:before="1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Появление мануфактур. </w:t>
      </w:r>
      <w:r>
        <w:rPr>
          <w:color w:val="000000"/>
        </w:rPr>
        <w:t>XVII столетие отмечено распространением </w:t>
      </w:r>
      <w:r>
        <w:rPr>
          <w:rFonts w:ascii="Book Antiqua" w:hAnsi="Book Antiqua"/>
          <w:i/>
          <w:color w:val="000000"/>
        </w:rPr>
        <w:t>ману-</w:t>
      </w:r>
      <w:r>
        <w:rPr>
          <w:rFonts w:ascii="Book Antiqua" w:hAnsi="Book Antiqua"/>
          <w:i/>
          <w:color w:val="000000"/>
        </w:rPr>
        <w:t> фактур</w:t>
      </w:r>
      <w:r>
        <w:rPr>
          <w:color w:val="000000"/>
        </w:rPr>
        <w:t>. К серьёзным изменениям в промышленности подталкивали военные реформы.</w:t>
      </w:r>
      <w:r>
        <w:rPr>
          <w:color w:val="000000"/>
          <w:spacing w:val="80"/>
        </w:rPr>
        <w:t> </w:t>
      </w:r>
      <w:r>
        <w:rPr>
          <w:color w:val="000000"/>
        </w:rPr>
        <w:t>Наладить</w:t>
      </w:r>
      <w:r>
        <w:rPr>
          <w:color w:val="000000"/>
          <w:spacing w:val="80"/>
        </w:rPr>
        <w:t> </w:t>
      </w:r>
      <w:r>
        <w:rPr>
          <w:color w:val="000000"/>
        </w:rPr>
        <w:t>производство</w:t>
      </w:r>
      <w:r>
        <w:rPr>
          <w:color w:val="000000"/>
          <w:spacing w:val="80"/>
        </w:rPr>
        <w:t> </w:t>
      </w:r>
      <w:r>
        <w:rPr>
          <w:color w:val="000000"/>
        </w:rPr>
        <w:t>стандартного</w:t>
      </w:r>
      <w:r>
        <w:rPr>
          <w:color w:val="000000"/>
          <w:spacing w:val="80"/>
        </w:rPr>
        <w:t> </w:t>
      </w:r>
      <w:r>
        <w:rPr>
          <w:color w:val="000000"/>
        </w:rPr>
        <w:t>современного</w:t>
      </w:r>
      <w:r>
        <w:rPr>
          <w:color w:val="000000"/>
          <w:spacing w:val="80"/>
        </w:rPr>
        <w:t> </w:t>
      </w:r>
      <w:r>
        <w:rPr>
          <w:color w:val="000000"/>
        </w:rPr>
        <w:t>вооружения в мастерских ремесленников было трудно. Так, в канун Смоленской войны тульские</w:t>
      </w:r>
      <w:r>
        <w:rPr>
          <w:color w:val="000000"/>
          <w:spacing w:val="37"/>
        </w:rPr>
        <w:t> </w:t>
      </w:r>
      <w:r>
        <w:rPr>
          <w:color w:val="000000"/>
        </w:rPr>
        <w:t>мастера</w:t>
      </w:r>
      <w:r>
        <w:rPr>
          <w:color w:val="000000"/>
          <w:spacing w:val="37"/>
        </w:rPr>
        <w:t> </w:t>
      </w:r>
      <w:r>
        <w:rPr>
          <w:color w:val="000000"/>
        </w:rPr>
        <w:t>могли</w:t>
      </w:r>
      <w:r>
        <w:rPr>
          <w:color w:val="000000"/>
          <w:spacing w:val="37"/>
        </w:rPr>
        <w:t> </w:t>
      </w:r>
      <w:r>
        <w:rPr>
          <w:color w:val="000000"/>
        </w:rPr>
        <w:t>изготовить</w:t>
      </w:r>
      <w:r>
        <w:rPr>
          <w:color w:val="000000"/>
          <w:spacing w:val="37"/>
        </w:rPr>
        <w:t> </w:t>
      </w:r>
      <w:r>
        <w:rPr>
          <w:color w:val="000000"/>
        </w:rPr>
        <w:t>за</w:t>
      </w:r>
      <w:r>
        <w:rPr>
          <w:color w:val="000000"/>
          <w:spacing w:val="37"/>
        </w:rPr>
        <w:t> </w:t>
      </w:r>
      <w:r>
        <w:rPr>
          <w:color w:val="000000"/>
        </w:rPr>
        <w:t>год</w:t>
      </w:r>
      <w:r>
        <w:rPr>
          <w:color w:val="000000"/>
          <w:spacing w:val="37"/>
        </w:rPr>
        <w:t> </w:t>
      </w:r>
      <w:r>
        <w:rPr>
          <w:color w:val="000000"/>
        </w:rPr>
        <w:t>всего</w:t>
      </w:r>
      <w:r>
        <w:rPr>
          <w:color w:val="000000"/>
          <w:spacing w:val="37"/>
        </w:rPr>
        <w:t> </w:t>
      </w:r>
      <w:r>
        <w:rPr>
          <w:color w:val="000000"/>
        </w:rPr>
        <w:t>2</w:t>
      </w:r>
      <w:r>
        <w:rPr>
          <w:color w:val="000000"/>
          <w:spacing w:val="37"/>
        </w:rPr>
        <w:t> </w:t>
      </w:r>
      <w:r>
        <w:rPr>
          <w:color w:val="000000"/>
        </w:rPr>
        <w:t>тыс.</w:t>
      </w:r>
      <w:r>
        <w:rPr>
          <w:color w:val="000000"/>
          <w:spacing w:val="37"/>
        </w:rPr>
        <w:t> </w:t>
      </w:r>
      <w:r>
        <w:rPr>
          <w:color w:val="000000"/>
        </w:rPr>
        <w:t>пищалей,</w:t>
      </w:r>
      <w:r>
        <w:rPr>
          <w:color w:val="000000"/>
          <w:spacing w:val="37"/>
        </w:rPr>
        <w:t> </w:t>
      </w:r>
      <w:r>
        <w:rPr>
          <w:color w:val="000000"/>
        </w:rPr>
        <w:t>тогда</w:t>
      </w:r>
      <w:r>
        <w:rPr>
          <w:color w:val="000000"/>
          <w:spacing w:val="37"/>
        </w:rPr>
        <w:t> </w:t>
      </w:r>
      <w:r>
        <w:rPr>
          <w:color w:val="000000"/>
        </w:rPr>
        <w:t>как в 10 солдатских полках «нового строя» по штату — 16 тыс. человек. Пришлось срочно закупать мушкеты в Голландии, что было крайне обременительно для казны</w:t>
      </w:r>
      <w:r>
        <w:rPr>
          <w:color w:val="000000"/>
          <w:spacing w:val="-11"/>
        </w:rPr>
        <w:t> </w:t>
      </w:r>
      <w:r>
        <w:rPr>
          <w:color w:val="000000"/>
        </w:rPr>
        <w:t>—</w:t>
      </w:r>
      <w:r>
        <w:rPr>
          <w:color w:val="000000"/>
          <w:spacing w:val="-11"/>
        </w:rPr>
        <w:t> </w:t>
      </w:r>
      <w:r>
        <w:rPr>
          <w:color w:val="000000"/>
        </w:rPr>
        <w:t>голландцы</w:t>
      </w:r>
      <w:r>
        <w:rPr>
          <w:color w:val="000000"/>
          <w:spacing w:val="-11"/>
        </w:rPr>
        <w:t> </w:t>
      </w:r>
      <w:r>
        <w:rPr>
          <w:color w:val="000000"/>
        </w:rPr>
        <w:t>не</w:t>
      </w:r>
      <w:r>
        <w:rPr>
          <w:color w:val="000000"/>
          <w:spacing w:val="-11"/>
        </w:rPr>
        <w:t> </w:t>
      </w:r>
      <w:r>
        <w:rPr>
          <w:color w:val="000000"/>
        </w:rPr>
        <w:t>упустили</w:t>
      </w:r>
      <w:r>
        <w:rPr>
          <w:color w:val="000000"/>
          <w:spacing w:val="-11"/>
        </w:rPr>
        <w:t> </w:t>
      </w:r>
      <w:r>
        <w:rPr>
          <w:color w:val="000000"/>
        </w:rPr>
        <w:t>возможности</w:t>
      </w:r>
      <w:r>
        <w:rPr>
          <w:color w:val="000000"/>
          <w:spacing w:val="-11"/>
        </w:rPr>
        <w:t> </w:t>
      </w:r>
      <w:r>
        <w:rPr>
          <w:color w:val="000000"/>
        </w:rPr>
        <w:t>взвинтить</w:t>
      </w:r>
      <w:r>
        <w:rPr>
          <w:color w:val="000000"/>
          <w:spacing w:val="-11"/>
        </w:rPr>
        <w:t> </w:t>
      </w:r>
      <w:r>
        <w:rPr>
          <w:color w:val="000000"/>
        </w:rPr>
        <w:t>цены.</w:t>
      </w:r>
      <w:r>
        <w:rPr>
          <w:color w:val="000000"/>
          <w:spacing w:val="-11"/>
        </w:rPr>
        <w:t> </w:t>
      </w:r>
      <w:r>
        <w:rPr>
          <w:color w:val="000000"/>
        </w:rPr>
        <w:t>Необходимость в</w:t>
      </w:r>
      <w:r>
        <w:rPr>
          <w:color w:val="000000"/>
          <w:spacing w:val="-2"/>
        </w:rPr>
        <w:t> </w:t>
      </w:r>
      <w:r>
        <w:rPr>
          <w:color w:val="000000"/>
        </w:rPr>
        <w:t>создании</w:t>
      </w:r>
      <w:r>
        <w:rPr>
          <w:color w:val="000000"/>
          <w:spacing w:val="-2"/>
        </w:rPr>
        <w:t> </w:t>
      </w:r>
      <w:r>
        <w:rPr>
          <w:color w:val="000000"/>
        </w:rPr>
        <w:t>собственных</w:t>
      </w:r>
      <w:r>
        <w:rPr>
          <w:color w:val="000000"/>
          <w:spacing w:val="-2"/>
        </w:rPr>
        <w:t> </w:t>
      </w:r>
      <w:r>
        <w:rPr>
          <w:color w:val="000000"/>
        </w:rPr>
        <w:t>металлургических</w:t>
      </w:r>
      <w:r>
        <w:rPr>
          <w:color w:val="000000"/>
          <w:spacing w:val="-2"/>
        </w:rPr>
        <w:t> </w:t>
      </w:r>
      <w:r>
        <w:rPr>
          <w:color w:val="000000"/>
        </w:rPr>
        <w:t>и</w:t>
      </w:r>
      <w:r>
        <w:rPr>
          <w:color w:val="000000"/>
          <w:spacing w:val="-2"/>
        </w:rPr>
        <w:t> </w:t>
      </w:r>
      <w:r>
        <w:rPr>
          <w:color w:val="000000"/>
        </w:rPr>
        <w:t>оружейных</w:t>
      </w:r>
      <w:r>
        <w:rPr>
          <w:color w:val="000000"/>
          <w:spacing w:val="-2"/>
        </w:rPr>
        <w:t> </w:t>
      </w:r>
      <w:r>
        <w:rPr>
          <w:color w:val="000000"/>
        </w:rPr>
        <w:t>мануфактур</w:t>
      </w:r>
      <w:r>
        <w:rPr>
          <w:color w:val="000000"/>
          <w:spacing w:val="-2"/>
        </w:rPr>
        <w:t> </w:t>
      </w:r>
      <w:r>
        <w:rPr>
          <w:color w:val="000000"/>
        </w:rPr>
        <w:t>станови- лась очевидной.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Число мануфактур в России было достаточно скромным — к концу века работало</w:t>
      </w:r>
      <w:r>
        <w:rPr>
          <w:spacing w:val="-3"/>
        </w:rPr>
        <w:t> </w:t>
      </w:r>
      <w:r>
        <w:rPr/>
        <w:t>около</w:t>
      </w:r>
      <w:r>
        <w:rPr>
          <w:spacing w:val="-3"/>
        </w:rPr>
        <w:t> </w:t>
      </w:r>
      <w:r>
        <w:rPr/>
        <w:t>30.</w:t>
      </w:r>
      <w:r>
        <w:rPr>
          <w:spacing w:val="-3"/>
        </w:rPr>
        <w:t> </w:t>
      </w:r>
      <w:r>
        <w:rPr/>
        <w:t>Выполняя</w:t>
      </w:r>
      <w:r>
        <w:rPr>
          <w:spacing w:val="-3"/>
        </w:rPr>
        <w:t> </w:t>
      </w:r>
      <w:r>
        <w:rPr/>
        <w:t>преимущественно</w:t>
      </w:r>
      <w:r>
        <w:rPr>
          <w:spacing w:val="-3"/>
        </w:rPr>
        <w:t> </w:t>
      </w:r>
      <w:r>
        <w:rPr/>
        <w:t>казённые</w:t>
      </w:r>
      <w:r>
        <w:rPr>
          <w:spacing w:val="-3"/>
        </w:rPr>
        <w:t> </w:t>
      </w:r>
      <w:r>
        <w:rPr/>
        <w:t>заказы,</w:t>
      </w:r>
      <w:r>
        <w:rPr>
          <w:spacing w:val="-3"/>
        </w:rPr>
        <w:t> </w:t>
      </w:r>
      <w:r>
        <w:rPr/>
        <w:t>мануфакту- ры</w:t>
      </w:r>
      <w:r>
        <w:rPr>
          <w:spacing w:val="-1"/>
        </w:rPr>
        <w:t> </w:t>
      </w:r>
      <w:r>
        <w:rPr/>
        <w:t>ещё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оказывали</w:t>
      </w:r>
      <w:r>
        <w:rPr>
          <w:spacing w:val="-1"/>
        </w:rPr>
        <w:t> </w:t>
      </w:r>
      <w:r>
        <w:rPr/>
        <w:t>большого</w:t>
      </w:r>
      <w:r>
        <w:rPr>
          <w:spacing w:val="-1"/>
        </w:rPr>
        <w:t> </w:t>
      </w:r>
      <w:r>
        <w:rPr/>
        <w:t>влияния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рынок.</w:t>
      </w:r>
      <w:r>
        <w:rPr>
          <w:spacing w:val="-1"/>
        </w:rPr>
        <w:t> </w:t>
      </w:r>
      <w:r>
        <w:rPr/>
        <w:t>Вместе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тем</w:t>
      </w:r>
      <w:r>
        <w:rPr>
          <w:spacing w:val="-1"/>
        </w:rPr>
        <w:t> </w:t>
      </w:r>
      <w:r>
        <w:rPr/>
        <w:t>их</w:t>
      </w:r>
      <w:r>
        <w:rPr>
          <w:spacing w:val="-1"/>
        </w:rPr>
        <w:t> </w:t>
      </w:r>
      <w:r>
        <w:rPr/>
        <w:t>продукция позволяла преодолевать «узкие» места в экономике страны и, главное, подго- товляла переход к мануфактурному этапу развития производства, который произошёл в следующем веке. Продукция мануфактур была ценной. Но ещё ценнее был полученный опыт.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</w:pPr>
    </w:p>
    <w:p>
      <w:pPr>
        <w:spacing w:before="103"/>
        <w:ind w:left="907" w:right="0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1.977463pt;width:397.35pt;height:142.6pt;mso-position-horizontal-relative:page;mso-position-vertical-relative:paragraph;z-index:-21832192" id="docshapegroup1791" coordorigin="731,-40" coordsize="7947,2852">
            <v:rect style="position:absolute;left:731;top:-40;width:5768;height:1030" id="docshape1792" filled="true" fillcolor="#000000" stroked="false">
              <v:fill opacity="32768f" type="solid"/>
            </v:rect>
            <v:rect style="position:absolute;left:793;top:23;width:5647;height:908" id="docshape1793" filled="true" fillcolor="#ffffff" stroked="false">
              <v:fill type="solid"/>
            </v:rect>
            <v:rect style="position:absolute;left:6380;top:-40;width:2297;height:2852" id="docshape1794" filled="true" fillcolor="#000000" stroked="false">
              <v:fill opacity="32768f" type="solid"/>
            </v:rect>
            <v:shape style="position:absolute;left:6453;top:33;width:2155;height:2711" type="#_x0000_t75" id="docshape1795" stroked="false">
              <v:imagedata r:id="rId350" o:title=""/>
            </v:shape>
            <v:rect style="position:absolute;left:6453;top:33;width:2155;height:2711" id="docshape1796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05"/>
          <w:sz w:val="19"/>
        </w:rPr>
        <w:t>«А.</w:t>
      </w:r>
      <w:r>
        <w:rPr>
          <w:rFonts w:ascii="Calibri" w:hAnsi="Calibri"/>
          <w:b/>
          <w:spacing w:val="-6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Д.</w:t>
      </w:r>
      <w:r>
        <w:rPr>
          <w:rFonts w:ascii="Calibri" w:hAnsi="Calibri"/>
          <w:b/>
          <w:spacing w:val="6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Виниус».</w:t>
      </w:r>
      <w:r>
        <w:rPr>
          <w:rFonts w:ascii="Calibri" w:hAnsi="Calibri"/>
          <w:b/>
          <w:spacing w:val="6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Гравюра</w:t>
      </w:r>
      <w:r>
        <w:rPr>
          <w:rFonts w:ascii="Trebuchet MS" w:hAnsi="Trebuchet MS"/>
          <w:i/>
          <w:spacing w:val="-8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К.</w:t>
      </w:r>
      <w:r>
        <w:rPr>
          <w:rFonts w:ascii="Trebuchet MS" w:hAnsi="Trebuchet MS"/>
          <w:i/>
          <w:spacing w:val="-9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Фишера.</w:t>
      </w:r>
      <w:r>
        <w:rPr>
          <w:rFonts w:ascii="Trebuchet MS" w:hAnsi="Trebuchet MS"/>
          <w:i/>
          <w:spacing w:val="-8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XVII</w:t>
      </w:r>
      <w:r>
        <w:rPr>
          <w:rFonts w:ascii="Trebuchet MS" w:hAnsi="Trebuchet MS"/>
          <w:i/>
          <w:spacing w:val="-9"/>
          <w:w w:val="105"/>
          <w:sz w:val="19"/>
        </w:rPr>
        <w:t> </w:t>
      </w:r>
      <w:r>
        <w:rPr>
          <w:rFonts w:ascii="Trebuchet MS" w:hAnsi="Trebuchet MS"/>
          <w:i/>
          <w:spacing w:val="-5"/>
          <w:w w:val="105"/>
          <w:sz w:val="19"/>
        </w:rPr>
        <w:t>в.</w:t>
      </w:r>
    </w:p>
    <w:p>
      <w:pPr>
        <w:spacing w:line="216" w:lineRule="auto" w:before="101"/>
        <w:ind w:left="1247" w:right="2570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</w:t>
      </w:r>
      <w:r>
        <w:rPr>
          <w:rFonts w:ascii="Times New Roman" w:hAnsi="Times New Roman"/>
          <w:color w:val="DB413F"/>
          <w:spacing w:val="48"/>
          <w:sz w:val="20"/>
        </w:rPr>
        <w:t> </w:t>
      </w:r>
      <w:r>
        <w:rPr>
          <w:rFonts w:ascii="Tahoma" w:hAnsi="Tahoma"/>
          <w:spacing w:val="-2"/>
          <w:sz w:val="19"/>
        </w:rPr>
        <w:t>Почему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spacing w:val="-2"/>
          <w:sz w:val="19"/>
        </w:rPr>
        <w:t>первые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spacing w:val="-2"/>
          <w:sz w:val="19"/>
        </w:rPr>
        <w:t>мануфактуры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spacing w:val="-2"/>
          <w:sz w:val="19"/>
        </w:rPr>
        <w:t>России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spacing w:val="-2"/>
          <w:sz w:val="19"/>
        </w:rPr>
        <w:t>создавали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spacing w:val="-2"/>
          <w:sz w:val="19"/>
        </w:rPr>
        <w:t>ино- странцы?</w:t>
      </w:r>
    </w:p>
    <w:p>
      <w:pPr>
        <w:pStyle w:val="BodyText"/>
        <w:spacing w:before="8"/>
        <w:rPr>
          <w:rFonts w:ascii="Tahoma"/>
          <w:sz w:val="26"/>
        </w:rPr>
      </w:pPr>
    </w:p>
    <w:p>
      <w:pPr>
        <w:spacing w:line="216" w:lineRule="auto" w:before="112"/>
        <w:ind w:left="793" w:right="3022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 </w:t>
      </w:r>
      <w:r>
        <w:rPr>
          <w:rFonts w:ascii="Tahoma" w:hAnsi="Tahoma"/>
          <w:sz w:val="19"/>
        </w:rPr>
        <w:t>Организация мануфактур, дела совершенно </w:t>
      </w:r>
      <w:r>
        <w:rPr>
          <w:rFonts w:ascii="Tahoma" w:hAnsi="Tahoma"/>
          <w:sz w:val="19"/>
        </w:rPr>
        <w:t>но- </w:t>
      </w:r>
      <w:r>
        <w:rPr>
          <w:rFonts w:ascii="Tahoma" w:hAnsi="Tahoma"/>
          <w:spacing w:val="-2"/>
          <w:sz w:val="19"/>
        </w:rPr>
        <w:t>вого,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требовала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связей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знаний,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которых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у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русских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людей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не </w:t>
      </w:r>
      <w:r>
        <w:rPr>
          <w:rFonts w:ascii="Tahoma" w:hAnsi="Tahoma"/>
          <w:sz w:val="19"/>
        </w:rPr>
        <w:t>было.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Неудивительно,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власти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обратились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иностранцам. Первая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металлургическая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мануфактура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связана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именем</w:t>
      </w:r>
      <w:r>
        <w:rPr>
          <w:rFonts w:ascii="Tahoma" w:hAnsi="Tahoma"/>
          <w:spacing w:val="-15"/>
          <w:sz w:val="19"/>
        </w:rPr>
        <w:t> </w:t>
      </w:r>
      <w:r>
        <w:rPr>
          <w:rFonts w:ascii="Calibri" w:hAnsi="Calibri"/>
          <w:b/>
          <w:i/>
          <w:sz w:val="19"/>
        </w:rPr>
        <w:t>Ан-</w:t>
      </w:r>
      <w:r>
        <w:rPr>
          <w:rFonts w:ascii="Calibri" w:hAnsi="Calibri"/>
          <w:b/>
          <w:i/>
          <w:sz w:val="19"/>
        </w:rPr>
        <w:t> дрея</w:t>
      </w:r>
      <w:r>
        <w:rPr>
          <w:rFonts w:ascii="Calibri" w:hAnsi="Calibri"/>
          <w:b/>
          <w:i/>
          <w:spacing w:val="76"/>
          <w:sz w:val="19"/>
        </w:rPr>
        <w:t> </w:t>
      </w:r>
      <w:r>
        <w:rPr>
          <w:rFonts w:ascii="Calibri" w:hAnsi="Calibri"/>
          <w:b/>
          <w:i/>
          <w:sz w:val="19"/>
        </w:rPr>
        <w:t>Виниуса</w:t>
      </w:r>
      <w:r>
        <w:rPr>
          <w:rFonts w:ascii="Calibri" w:hAnsi="Calibri"/>
          <w:b/>
          <w:i/>
          <w:spacing w:val="76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голландского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купца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русской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службе.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1632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г.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ним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компаньонами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было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заключено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соглаше- </w:t>
      </w:r>
      <w:r>
        <w:rPr>
          <w:rFonts w:ascii="Tahoma" w:hAnsi="Tahoma"/>
          <w:sz w:val="19"/>
        </w:rPr>
        <w:t>ние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«лить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ковать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пушки,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ядра,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доски,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разное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прутьё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 </w:t>
      </w:r>
      <w:r>
        <w:rPr>
          <w:rFonts w:ascii="Tahoma" w:hAnsi="Tahoma"/>
          <w:spacing w:val="-2"/>
          <w:sz w:val="19"/>
        </w:rPr>
        <w:t>всякое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железное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дело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делать».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концу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1630-х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гг.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у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Виниуса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10"/>
          <w:sz w:val="19"/>
        </w:rPr>
        <w:t>в</w:t>
      </w:r>
    </w:p>
    <w:p>
      <w:pPr>
        <w:spacing w:line="220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районе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Тулы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Каширы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работало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несколько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чугуноплавильных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железноделательных заводов,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использовавших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вододействующие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механизмы.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Продукция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заводов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была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до- </w:t>
      </w:r>
      <w:r>
        <w:rPr>
          <w:rFonts w:ascii="Tahoma" w:hAnsi="Tahoma"/>
          <w:spacing w:val="-2"/>
          <w:sz w:val="19"/>
        </w:rPr>
        <w:t>статочно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многообразна: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от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железных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прутьев,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необходимых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при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строительстве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зданий, </w:t>
      </w:r>
      <w:r>
        <w:rPr>
          <w:rFonts w:ascii="Tahoma" w:hAnsi="Tahoma"/>
          <w:sz w:val="19"/>
        </w:rPr>
        <w:t>до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ядер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пушек,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отливавшихся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передовой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«шведский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манер».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Преемники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Виниуса расширили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производство.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1660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стране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работало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7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пушечных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заводов.</w:t>
      </w:r>
    </w:p>
    <w:p>
      <w:pPr>
        <w:pStyle w:val="BodyText"/>
        <w:spacing w:line="223" w:lineRule="auto" w:before="105"/>
        <w:ind w:left="793" w:right="791" w:firstLine="340"/>
        <w:jc w:val="both"/>
      </w:pPr>
      <w:r>
        <w:rPr/>
        <w:t>Российские мануфактуры имели свои особенности. Поскольку их создание требовало больших вложений, инициатором строительства, главным кредито- ром и покупателем продукции выступала казна. Отечественные купцы в силу косности, сложности предприятия и ограниченности в средствах долго сторо- нились</w:t>
      </w:r>
      <w:r>
        <w:rPr>
          <w:spacing w:val="-13"/>
        </w:rPr>
        <w:t> </w:t>
      </w:r>
      <w:r>
        <w:rPr/>
        <w:t>этого</w:t>
      </w:r>
      <w:r>
        <w:rPr>
          <w:spacing w:val="-13"/>
        </w:rPr>
        <w:t> </w:t>
      </w:r>
      <w:r>
        <w:rPr/>
        <w:t>трудоёмкого</w:t>
      </w:r>
      <w:r>
        <w:rPr>
          <w:spacing w:val="-13"/>
        </w:rPr>
        <w:t> </w:t>
      </w:r>
      <w:r>
        <w:rPr/>
        <w:t>дела.</w:t>
      </w:r>
      <w:r>
        <w:rPr>
          <w:spacing w:val="-13"/>
        </w:rPr>
        <w:t> </w:t>
      </w:r>
      <w:r>
        <w:rPr/>
        <w:t>Большинство</w:t>
      </w:r>
      <w:r>
        <w:rPr>
          <w:spacing w:val="-13"/>
        </w:rPr>
        <w:t> </w:t>
      </w:r>
      <w:r>
        <w:rPr/>
        <w:t>мануфактур</w:t>
      </w:r>
      <w:r>
        <w:rPr>
          <w:spacing w:val="-13"/>
        </w:rPr>
        <w:t> </w:t>
      </w:r>
      <w:r>
        <w:rPr/>
        <w:t>принадлежало</w:t>
      </w:r>
      <w:r>
        <w:rPr>
          <w:spacing w:val="-13"/>
        </w:rPr>
        <w:t> </w:t>
      </w:r>
      <w:r>
        <w:rPr/>
        <w:t>двор- цовому ведомству и иностранцам.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Немалые</w:t>
      </w:r>
      <w:r>
        <w:rPr>
          <w:spacing w:val="-9"/>
        </w:rPr>
        <w:t> </w:t>
      </w:r>
      <w:r>
        <w:rPr/>
        <w:t>трудности</w:t>
      </w:r>
      <w:r>
        <w:rPr>
          <w:spacing w:val="-9"/>
        </w:rPr>
        <w:t> </w:t>
      </w:r>
      <w:r>
        <w:rPr/>
        <w:t>создавал</w:t>
      </w:r>
      <w:r>
        <w:rPr>
          <w:spacing w:val="-9"/>
        </w:rPr>
        <w:t> </w:t>
      </w:r>
      <w:r>
        <w:rPr/>
        <w:t>дефицит</w:t>
      </w:r>
      <w:r>
        <w:rPr>
          <w:spacing w:val="-9"/>
        </w:rPr>
        <w:t> </w:t>
      </w:r>
      <w:r>
        <w:rPr/>
        <w:t>рабочей</w:t>
      </w:r>
      <w:r>
        <w:rPr>
          <w:spacing w:val="-9"/>
        </w:rPr>
        <w:t> </w:t>
      </w:r>
      <w:r>
        <w:rPr/>
        <w:t>силы.</w:t>
      </w:r>
      <w:r>
        <w:rPr>
          <w:spacing w:val="-9"/>
        </w:rPr>
        <w:t> </w:t>
      </w:r>
      <w:r>
        <w:rPr/>
        <w:t>Квалифицированных мастеров</w:t>
      </w:r>
      <w:r>
        <w:rPr>
          <w:spacing w:val="-14"/>
        </w:rPr>
        <w:t> </w:t>
      </w:r>
      <w:r>
        <w:rPr/>
        <w:t>приходилось</w:t>
      </w:r>
      <w:r>
        <w:rPr>
          <w:spacing w:val="-14"/>
        </w:rPr>
        <w:t> </w:t>
      </w:r>
      <w:r>
        <w:rPr/>
        <w:t>приглашать</w:t>
      </w:r>
      <w:r>
        <w:rPr>
          <w:spacing w:val="-14"/>
        </w:rPr>
        <w:t> </w:t>
      </w:r>
      <w:r>
        <w:rPr/>
        <w:t>из-за</w:t>
      </w:r>
      <w:r>
        <w:rPr>
          <w:spacing w:val="-14"/>
        </w:rPr>
        <w:t> </w:t>
      </w:r>
      <w:r>
        <w:rPr/>
        <w:t>границы,</w:t>
      </w:r>
      <w:r>
        <w:rPr>
          <w:spacing w:val="-14"/>
        </w:rPr>
        <w:t> </w:t>
      </w:r>
      <w:r>
        <w:rPr/>
        <w:t>сманивая</w:t>
      </w:r>
      <w:r>
        <w:rPr>
          <w:spacing w:val="-14"/>
        </w:rPr>
        <w:t> </w:t>
      </w:r>
      <w:r>
        <w:rPr/>
        <w:t>их</w:t>
      </w:r>
      <w:r>
        <w:rPr>
          <w:spacing w:val="-14"/>
        </w:rPr>
        <w:t> </w:t>
      </w:r>
      <w:r>
        <w:rPr/>
        <w:t>большим</w:t>
      </w:r>
      <w:r>
        <w:rPr>
          <w:spacing w:val="-14"/>
        </w:rPr>
        <w:t> </w:t>
      </w:r>
      <w:r>
        <w:rPr/>
        <w:t>жало- ваньем с обязательством обучать ремеслу русских учеников. Недостаток рабо- чих</w:t>
      </w:r>
      <w:r>
        <w:rPr>
          <w:spacing w:val="-14"/>
        </w:rPr>
        <w:t> </w:t>
      </w:r>
      <w:r>
        <w:rPr/>
        <w:t>рук</w:t>
      </w:r>
      <w:r>
        <w:rPr>
          <w:spacing w:val="-14"/>
        </w:rPr>
        <w:t> </w:t>
      </w:r>
      <w:r>
        <w:rPr/>
        <w:t>покрывался</w:t>
      </w:r>
      <w:r>
        <w:rPr>
          <w:spacing w:val="-13"/>
        </w:rPr>
        <w:t> </w:t>
      </w:r>
      <w:r>
        <w:rPr/>
        <w:t>за</w:t>
      </w:r>
      <w:r>
        <w:rPr>
          <w:spacing w:val="-14"/>
        </w:rPr>
        <w:t> </w:t>
      </w:r>
      <w:r>
        <w:rPr/>
        <w:t>счёт</w:t>
      </w:r>
      <w:r>
        <w:rPr>
          <w:spacing w:val="-14"/>
        </w:rPr>
        <w:t> </w:t>
      </w:r>
      <w:r>
        <w:rPr/>
        <w:t>использования</w:t>
      </w:r>
      <w:r>
        <w:rPr>
          <w:spacing w:val="-13"/>
        </w:rPr>
        <w:t> </w:t>
      </w:r>
      <w:r>
        <w:rPr/>
        <w:t>принудительного</w:t>
      </w:r>
      <w:r>
        <w:rPr>
          <w:spacing w:val="-14"/>
        </w:rPr>
        <w:t> </w:t>
      </w:r>
      <w:r>
        <w:rPr/>
        <w:t>труда.</w:t>
      </w:r>
      <w:r>
        <w:rPr>
          <w:spacing w:val="-14"/>
        </w:rPr>
        <w:t> </w:t>
      </w:r>
      <w:r>
        <w:rPr/>
        <w:t>Все</w:t>
      </w:r>
      <w:r>
        <w:rPr>
          <w:spacing w:val="-13"/>
        </w:rPr>
        <w:t> </w:t>
      </w:r>
      <w:r>
        <w:rPr/>
        <w:t>подсоб- ные работы выполняли приписные люди — крестьяне, обязанные вместо уплаты</w:t>
      </w:r>
      <w:r>
        <w:rPr>
          <w:spacing w:val="40"/>
        </w:rPr>
        <w:t> </w:t>
      </w:r>
      <w:r>
        <w:rPr/>
        <w:t>податей</w:t>
      </w:r>
      <w:r>
        <w:rPr>
          <w:spacing w:val="40"/>
        </w:rPr>
        <w:t> </w:t>
      </w:r>
      <w:r>
        <w:rPr/>
        <w:t>трудиться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заводах</w:t>
      </w:r>
      <w:r>
        <w:rPr>
          <w:spacing w:val="40"/>
        </w:rPr>
        <w:t> </w:t>
      </w:r>
      <w:r>
        <w:rPr/>
        <w:t>(приписанные,</w:t>
      </w:r>
      <w:r>
        <w:rPr>
          <w:spacing w:val="40"/>
        </w:rPr>
        <w:t> </w:t>
      </w:r>
      <w:r>
        <w:rPr/>
        <w:t>т.</w:t>
      </w:r>
      <w:r>
        <w:rPr>
          <w:spacing w:val="40"/>
        </w:rPr>
        <w:t> </w:t>
      </w:r>
      <w:r>
        <w:rPr/>
        <w:t>е.</w:t>
      </w:r>
      <w:r>
        <w:rPr>
          <w:spacing w:val="40"/>
        </w:rPr>
        <w:t> </w:t>
      </w:r>
      <w:r>
        <w:rPr/>
        <w:t>прикреплённые к ним).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93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Выделите</w:t>
      </w:r>
      <w:r>
        <w:rPr>
          <w:spacing w:val="7"/>
          <w:sz w:val="19"/>
        </w:rPr>
        <w:t> </w:t>
      </w:r>
      <w:r>
        <w:rPr>
          <w:w w:val="95"/>
          <w:sz w:val="19"/>
        </w:rPr>
        <w:t>причины</w:t>
      </w:r>
      <w:r>
        <w:rPr>
          <w:spacing w:val="7"/>
          <w:sz w:val="19"/>
        </w:rPr>
        <w:t> </w:t>
      </w:r>
      <w:r>
        <w:rPr>
          <w:w w:val="95"/>
          <w:sz w:val="19"/>
        </w:rPr>
        <w:t>медленного</w:t>
      </w:r>
      <w:r>
        <w:rPr>
          <w:spacing w:val="7"/>
          <w:sz w:val="19"/>
        </w:rPr>
        <w:t> </w:t>
      </w:r>
      <w:r>
        <w:rPr>
          <w:w w:val="95"/>
          <w:sz w:val="19"/>
        </w:rPr>
        <w:t>развития</w:t>
      </w:r>
      <w:r>
        <w:rPr>
          <w:spacing w:val="8"/>
          <w:sz w:val="19"/>
        </w:rPr>
        <w:t> </w:t>
      </w:r>
      <w:r>
        <w:rPr>
          <w:w w:val="95"/>
          <w:sz w:val="19"/>
        </w:rPr>
        <w:t>мануфактур</w:t>
      </w:r>
      <w:r>
        <w:rPr>
          <w:spacing w:val="7"/>
          <w:sz w:val="19"/>
        </w:rPr>
        <w:t> </w:t>
      </w:r>
      <w:r>
        <w:rPr>
          <w:w w:val="95"/>
          <w:sz w:val="19"/>
        </w:rPr>
        <w:t>в</w:t>
      </w:r>
      <w:r>
        <w:rPr>
          <w:spacing w:val="7"/>
          <w:sz w:val="19"/>
        </w:rPr>
        <w:t> </w:t>
      </w:r>
      <w:r>
        <w:rPr>
          <w:w w:val="95"/>
          <w:sz w:val="19"/>
        </w:rPr>
        <w:t>России</w:t>
      </w:r>
      <w:r>
        <w:rPr>
          <w:spacing w:val="8"/>
          <w:sz w:val="19"/>
        </w:rPr>
        <w:t> </w:t>
      </w:r>
      <w:r>
        <w:rPr>
          <w:w w:val="95"/>
          <w:sz w:val="19"/>
        </w:rPr>
        <w:t>в</w:t>
      </w:r>
      <w:r>
        <w:rPr>
          <w:spacing w:val="7"/>
          <w:sz w:val="19"/>
        </w:rPr>
        <w:t> </w:t>
      </w:r>
      <w:r>
        <w:rPr>
          <w:w w:val="95"/>
          <w:sz w:val="19"/>
        </w:rPr>
        <w:t>XVII</w:t>
      </w:r>
      <w:r>
        <w:rPr>
          <w:spacing w:val="7"/>
          <w:sz w:val="19"/>
        </w:rPr>
        <w:t> </w:t>
      </w:r>
      <w:r>
        <w:rPr>
          <w:spacing w:val="-5"/>
          <w:w w:val="95"/>
          <w:sz w:val="19"/>
        </w:rPr>
        <w:t>в.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1"/>
        <w:rPr>
          <w:rFonts w:ascii="Tahoma"/>
          <w:sz w:val="13"/>
        </w:rPr>
      </w:pPr>
      <w:r>
        <w:rPr/>
        <w:pict>
          <v:group style="position:absolute;margin-left:36.553001pt;margin-top:9.095703pt;width:399.25pt;height:127.8pt;mso-position-horizontal-relative:page;mso-position-vertical-relative:paragraph;z-index:-15566336;mso-wrap-distance-left:0;mso-wrap-distance-right:0" id="docshapegroup1797" coordorigin="731,182" coordsize="7985,2556">
            <v:rect style="position:absolute;left:731;top:1070;width:5069;height:1664" id="docshape1798" filled="true" fillcolor="#000000" stroked="false">
              <v:fill opacity="32768f" type="solid"/>
            </v:rect>
            <v:rect style="position:absolute;left:793;top:1133;width:4944;height:1538" id="docshape1799" filled="true" fillcolor="#ffffff" stroked="false">
              <v:fill type="solid"/>
            </v:rect>
            <v:rect style="position:absolute;left:5172;top:181;width:3543;height:2556" id="docshape1800" filled="true" fillcolor="#000000" stroked="false">
              <v:fill opacity="32768f" type="solid"/>
            </v:rect>
            <v:shape style="position:absolute;left:5245;top:254;width:3402;height:2413" type="#_x0000_t75" id="docshape1801" stroked="false">
              <v:imagedata r:id="rId351" o:title=""/>
            </v:shape>
            <v:rect style="position:absolute;left:5245;top:254;width:3402;height:2413" id="docshape1802" filled="false" stroked="true" strokeweight="1pt" strokecolor="#ffffff">
              <v:stroke dashstyle="solid"/>
            </v:rect>
            <v:shape style="position:absolute;left:731;top:181;width:7985;height:2556" type="#_x0000_t202" id="docshape180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9"/>
                      <w:rPr>
                        <w:rFonts w:ascii="Tahoma"/>
                        <w:sz w:val="20"/>
                      </w:rPr>
                    </w:pPr>
                  </w:p>
                  <w:p>
                    <w:pPr>
                      <w:spacing w:line="218" w:lineRule="auto" w:before="0"/>
                      <w:ind w:left="176" w:right="3851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«Тульская металлургическая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мануфактура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XVII в.».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Современная</w:t>
                    </w:r>
                    <w:r>
                      <w:rPr>
                        <w:rFonts w:ascii="Trebuchet MS" w:hAnsi="Trebuchet MS"/>
                        <w:i/>
                        <w:spacing w:val="-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реконструкция</w:t>
                    </w:r>
                  </w:p>
                  <w:p>
                    <w:pPr>
                      <w:spacing w:line="218" w:lineRule="auto" w:before="103"/>
                      <w:ind w:left="516" w:right="3760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</w:t>
                    </w:r>
                    <w:r>
                      <w:rPr>
                        <w:rFonts w:ascii="Times New Roman" w:hAnsi="Times New Roman"/>
                        <w:color w:val="DB413F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чём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состояло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преимущество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мануфакту- </w:t>
                    </w:r>
                    <w:r>
                      <w:rPr>
                        <w:rFonts w:ascii="Tahoma" w:hAnsi="Tahoma"/>
                        <w:sz w:val="19"/>
                      </w:rPr>
                      <w:t>ры перед ремесленным производством? Что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объединяло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мануфактуру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ремеслен- ной мастерской?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3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3" w:lineRule="auto" w:before="117"/>
        <w:ind w:left="4215" w:right="791" w:firstLine="56"/>
        <w:jc w:val="both"/>
      </w:pPr>
      <w:r>
        <w:rPr/>
        <w:pict>
          <v:group style="position:absolute;margin-left:22.379999pt;margin-top:3.472049pt;width:177.15pt;height:163.85pt;mso-position-horizontal-relative:page;mso-position-vertical-relative:paragraph;z-index:15892480" id="docshapegroup1804" coordorigin="448,69" coordsize="3543,3277">
            <v:rect style="position:absolute;left:447;top:1805;width:3543;height:1541" id="docshape1805" filled="true" fillcolor="#000000" stroked="false">
              <v:fill opacity="32768f" type="solid"/>
            </v:rect>
            <v:rect style="position:absolute;left:510;top:1868;width:3422;height:1419" id="docshape1806" filled="true" fillcolor="#ffffff" stroked="false">
              <v:fill type="solid"/>
            </v:rect>
            <v:rect style="position:absolute;left:447;top:69;width:3543;height:1894" id="docshape1807" filled="true" fillcolor="#000000" stroked="false">
              <v:fill opacity="32768f" type="solid"/>
            </v:rect>
            <v:shape style="position:absolute;left:520;top:142;width:3402;height:1750" type="#_x0000_t75" id="docshape1808" stroked="false">
              <v:imagedata r:id="rId352" o:title=""/>
            </v:shape>
            <v:rect style="position:absolute;left:520;top:142;width:3402;height:1750" id="docshape1809" filled="false" stroked="true" strokeweight="1pt" strokecolor="#ffffff">
              <v:stroke dashstyle="solid"/>
            </v:rect>
            <v:shape style="position:absolute;left:447;top:69;width:3543;height:3277" type="#_x0000_t202" id="docshape181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10"/>
                      <w:rPr>
                        <w:sz w:val="32"/>
                      </w:rPr>
                    </w:pPr>
                  </w:p>
                  <w:p>
                    <w:pPr>
                      <w:spacing w:line="223" w:lineRule="auto" w:before="0"/>
                      <w:ind w:left="176" w:right="265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«Торг в Туле в XVII в.».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Д.</w:t>
                    </w:r>
                    <w:r>
                      <w:rPr>
                        <w:rFonts w:ascii="Trebuchet MS" w:hAnsi="Trebuchet MS"/>
                        <w:i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Васильев.</w:t>
                    </w:r>
                    <w:r>
                      <w:rPr>
                        <w:rFonts w:ascii="Trebuchet MS" w:hAnsi="Trebuchet MS"/>
                        <w:i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Тульский</w:t>
                    </w:r>
                    <w:r>
                      <w:rPr>
                        <w:rFonts w:ascii="Trebuchet MS" w:hAnsi="Trebuchet MS"/>
                        <w:i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областной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краеведческий</w:t>
                    </w:r>
                    <w:r>
                      <w:rPr>
                        <w:rFonts w:ascii="Trebuchet MS" w:hAnsi="Trebuchet MS"/>
                        <w:i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музей</w:t>
                    </w:r>
                  </w:p>
                  <w:p>
                    <w:pPr>
                      <w:spacing w:line="216" w:lineRule="auto" w:before="114"/>
                      <w:ind w:left="516" w:right="48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2"/>
                        <w:w w:val="80"/>
                        <w:sz w:val="20"/>
                      </w:rPr>
                      <w:t></w:t>
                    </w:r>
                    <w:r>
                      <w:rPr>
                        <w:rFonts w:ascii="Times New Roman" w:hAnsi="Times New Roman"/>
                        <w:color w:val="DB413F"/>
                        <w:spacing w:val="4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spacing w:val="4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формы</w:t>
                    </w:r>
                    <w:r>
                      <w:rPr>
                        <w:rFonts w:ascii="Tahoma" w:hAnsi="Tahoma"/>
                        <w:spacing w:val="5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торговли</w:t>
                    </w:r>
                    <w:r>
                      <w:rPr>
                        <w:rFonts w:ascii="Tahoma" w:hAnsi="Tahoma"/>
                        <w:spacing w:val="4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суще- </w:t>
                    </w:r>
                    <w:r>
                      <w:rPr>
                        <w:rFonts w:ascii="Tahoma" w:hAnsi="Tahoma"/>
                        <w:sz w:val="19"/>
                      </w:rPr>
                      <w:t>ствовали в России в XVII в.?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spacing w:val="30"/>
          <w:shd w:fill="DB413F" w:color="auto" w:val="clear"/>
        </w:rPr>
        <w:t> </w:t>
      </w:r>
      <w:r>
        <w:rPr>
          <w:rFonts w:ascii="Calibri" w:hAnsi="Calibri"/>
          <w:b/>
          <w:color w:val="FFFFFF"/>
          <w:shd w:fill="DB413F" w:color="auto" w:val="clear"/>
        </w:rPr>
        <w:t>6</w:t>
      </w:r>
      <w:r>
        <w:rPr>
          <w:rFonts w:ascii="Calibri" w:hAnsi="Calibri"/>
          <w:b/>
          <w:color w:val="FFFFFF"/>
          <w:spacing w:val="18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</w:rPr>
        <w:t>  </w:t>
      </w:r>
      <w:r>
        <w:rPr>
          <w:rFonts w:ascii="Calibri" w:hAnsi="Calibri"/>
          <w:b/>
          <w:color w:val="DB413F"/>
        </w:rPr>
        <w:t>Развитие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rFonts w:ascii="Calibri" w:hAnsi="Calibri"/>
          <w:b/>
          <w:color w:val="DB413F"/>
        </w:rPr>
        <w:t>торговли.</w:t>
      </w:r>
      <w:r>
        <w:rPr>
          <w:rFonts w:ascii="Calibri" w:hAnsi="Calibri"/>
          <w:b/>
          <w:color w:val="DB413F"/>
          <w:spacing w:val="40"/>
        </w:rPr>
        <w:t>  </w:t>
      </w:r>
      <w:r>
        <w:rPr>
          <w:color w:val="000000"/>
        </w:rPr>
        <w:t>Торговые</w:t>
      </w:r>
      <w:r>
        <w:rPr>
          <w:color w:val="000000"/>
          <w:spacing w:val="80"/>
          <w:w w:val="150"/>
        </w:rPr>
        <w:t> </w:t>
      </w:r>
      <w:r>
        <w:rPr>
          <w:color w:val="000000"/>
        </w:rPr>
        <w:t>ряды </w:t>
      </w:r>
      <w:r>
        <w:rPr>
          <w:color w:val="000000"/>
          <w:w w:val="95"/>
        </w:rPr>
        <w:t>и рынки в городах, струги и баржи на реках, </w:t>
      </w:r>
      <w:r>
        <w:rPr>
          <w:color w:val="000000"/>
        </w:rPr>
        <w:t>крестьянские</w:t>
      </w:r>
      <w:r>
        <w:rPr>
          <w:color w:val="000000"/>
          <w:spacing w:val="-12"/>
        </w:rPr>
        <w:t> </w:t>
      </w:r>
      <w:r>
        <w:rPr>
          <w:color w:val="000000"/>
        </w:rPr>
        <w:t>телеги</w:t>
      </w:r>
      <w:r>
        <w:rPr>
          <w:color w:val="000000"/>
          <w:spacing w:val="-12"/>
        </w:rPr>
        <w:t> </w:t>
      </w:r>
      <w:r>
        <w:rPr>
          <w:color w:val="000000"/>
        </w:rPr>
        <w:t>и</w:t>
      </w:r>
      <w:r>
        <w:rPr>
          <w:color w:val="000000"/>
          <w:spacing w:val="-12"/>
        </w:rPr>
        <w:t> </w:t>
      </w:r>
      <w:r>
        <w:rPr>
          <w:color w:val="000000"/>
        </w:rPr>
        <w:t>купеческие</w:t>
      </w:r>
      <w:r>
        <w:rPr>
          <w:color w:val="000000"/>
          <w:spacing w:val="-12"/>
        </w:rPr>
        <w:t> </w:t>
      </w:r>
      <w:r>
        <w:rPr>
          <w:color w:val="000000"/>
        </w:rPr>
        <w:t>обозы</w:t>
      </w:r>
      <w:r>
        <w:rPr>
          <w:color w:val="000000"/>
          <w:spacing w:val="-12"/>
        </w:rPr>
        <w:t> </w:t>
      </w:r>
      <w:r>
        <w:rPr>
          <w:color w:val="000000"/>
        </w:rPr>
        <w:t>на дорогах</w:t>
      </w:r>
      <w:r>
        <w:rPr>
          <w:color w:val="000000"/>
          <w:spacing w:val="-8"/>
        </w:rPr>
        <w:t> </w:t>
      </w:r>
      <w:r>
        <w:rPr>
          <w:color w:val="000000"/>
        </w:rPr>
        <w:t>—</w:t>
      </w:r>
      <w:r>
        <w:rPr>
          <w:color w:val="000000"/>
          <w:spacing w:val="-8"/>
        </w:rPr>
        <w:t> </w:t>
      </w:r>
      <w:r>
        <w:rPr>
          <w:color w:val="000000"/>
        </w:rPr>
        <w:t>из</w:t>
      </w:r>
      <w:r>
        <w:rPr>
          <w:color w:val="000000"/>
          <w:spacing w:val="-8"/>
        </w:rPr>
        <w:t> </w:t>
      </w:r>
      <w:r>
        <w:rPr>
          <w:color w:val="000000"/>
        </w:rPr>
        <w:t>всего</w:t>
      </w:r>
      <w:r>
        <w:rPr>
          <w:color w:val="000000"/>
          <w:spacing w:val="-8"/>
        </w:rPr>
        <w:t> </w:t>
      </w:r>
      <w:r>
        <w:rPr>
          <w:color w:val="000000"/>
        </w:rPr>
        <w:t>этого</w:t>
      </w:r>
      <w:r>
        <w:rPr>
          <w:color w:val="000000"/>
          <w:spacing w:val="-8"/>
        </w:rPr>
        <w:t> </w:t>
      </w:r>
      <w:r>
        <w:rPr>
          <w:color w:val="000000"/>
        </w:rPr>
        <w:t>складывалась</w:t>
      </w:r>
      <w:r>
        <w:rPr>
          <w:color w:val="000000"/>
          <w:spacing w:val="-8"/>
        </w:rPr>
        <w:t> </w:t>
      </w:r>
      <w:r>
        <w:rPr>
          <w:color w:val="000000"/>
        </w:rPr>
        <w:t>тор- говля, которая бесконечным циклом куп- ли-продажи «сшивала» страну в единое целое. Экономические связи особенно укрепляли </w:t>
      </w:r>
      <w:r>
        <w:rPr>
          <w:rFonts w:ascii="Book Antiqua" w:hAnsi="Book Antiqua"/>
          <w:i/>
          <w:color w:val="000000"/>
        </w:rPr>
        <w:t>ярмарки </w:t>
      </w:r>
      <w:r>
        <w:rPr>
          <w:color w:val="000000"/>
        </w:rPr>
        <w:t>всероссийского значе- ния, такие как Макарьевская на Волге, Ирбитская на Урале, Свенская под Брян- ском, собиравшие купцов из разных горо- дов и уездов. Всероссийские ярмарки дополняли бойко торговавшие своим това- ром региональные и сезонные ярмарки. Всё это были показатели быстрого хозяй- ственного развития страны и формирова- ния</w:t>
      </w:r>
      <w:r>
        <w:rPr>
          <w:color w:val="000000"/>
          <w:spacing w:val="40"/>
        </w:rPr>
        <w:t> </w:t>
      </w:r>
      <w:r>
        <w:rPr>
          <w:color w:val="000000"/>
        </w:rPr>
        <w:t>единого</w:t>
      </w:r>
      <w:r>
        <w:rPr>
          <w:color w:val="000000"/>
          <w:spacing w:val="40"/>
        </w:rPr>
        <w:t> </w:t>
      </w:r>
      <w:r>
        <w:rPr>
          <w:rFonts w:ascii="Book Antiqua" w:hAnsi="Book Antiqua"/>
          <w:i/>
          <w:color w:val="000000"/>
        </w:rPr>
        <w:t>всероссийского</w:t>
      </w:r>
      <w:r>
        <w:rPr>
          <w:rFonts w:ascii="Book Antiqua" w:hAnsi="Book Antiqua"/>
          <w:i/>
          <w:color w:val="000000"/>
          <w:spacing w:val="79"/>
        </w:rPr>
        <w:t> </w:t>
      </w:r>
      <w:r>
        <w:rPr>
          <w:rFonts w:ascii="Book Antiqua" w:hAnsi="Book Antiqua"/>
          <w:i/>
          <w:color w:val="000000"/>
        </w:rPr>
        <w:t>рынка</w:t>
      </w:r>
      <w:r>
        <w:rPr>
          <w:color w:val="000000"/>
        </w:rPr>
        <w:t>.</w:t>
      </w:r>
    </w:p>
    <w:p>
      <w:pPr>
        <w:spacing w:line="218" w:lineRule="auto" w:before="77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 </w:t>
      </w:r>
      <w:r>
        <w:rPr>
          <w:rFonts w:ascii="Tahoma" w:hAnsi="Tahoma"/>
          <w:sz w:val="19"/>
        </w:rPr>
        <w:t>Крупнейшим экономическим центром оставалась Москва, где продавали самую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разнообразную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продукцию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сельскохозяйственного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промышленного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производ- ства — от изделий крестьянских промыслов до западноевропейских товаров. На </w:t>
      </w:r>
      <w:r>
        <w:rPr>
          <w:rFonts w:ascii="Tahoma" w:hAnsi="Tahoma"/>
          <w:sz w:val="19"/>
        </w:rPr>
        <w:t>всю страну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славились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иконописцы,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занимавшие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московском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торгу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целый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иконный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ряд. </w:t>
      </w:r>
      <w:r>
        <w:rPr>
          <w:rFonts w:ascii="Tahoma" w:hAnsi="Tahoma"/>
          <w:spacing w:val="-2"/>
          <w:sz w:val="19"/>
        </w:rPr>
        <w:t>Ценилась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продукция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золотых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серебряных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дел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мастеров.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Целые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слободы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заселяли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ко- жевники, изготовлявшие обувь и конскую сбрую, ткачи-хамовники, кузнецы. Москвичи </w:t>
      </w:r>
      <w:r>
        <w:rPr>
          <w:rFonts w:ascii="Tahoma" w:hAnsi="Tahoma"/>
          <w:sz w:val="19"/>
        </w:rPr>
        <w:t>не только обзавелись мануфактурами, но и отстроили на Яузе первые мельницы для производства бумаги и пороха.</w:t>
      </w:r>
    </w:p>
    <w:p>
      <w:pPr>
        <w:pStyle w:val="BodyText"/>
        <w:spacing w:line="223" w:lineRule="auto" w:before="117"/>
        <w:ind w:left="793" w:right="791" w:firstLine="340"/>
        <w:jc w:val="both"/>
      </w:pPr>
      <w:r>
        <w:rPr/>
        <w:t>Шумным</w:t>
      </w:r>
      <w:r>
        <w:rPr>
          <w:spacing w:val="25"/>
        </w:rPr>
        <w:t> </w:t>
      </w:r>
      <w:r>
        <w:rPr/>
        <w:t>и</w:t>
      </w:r>
      <w:r>
        <w:rPr>
          <w:spacing w:val="25"/>
        </w:rPr>
        <w:t> </w:t>
      </w:r>
      <w:r>
        <w:rPr/>
        <w:t>многоголосым</w:t>
      </w:r>
      <w:r>
        <w:rPr>
          <w:spacing w:val="25"/>
        </w:rPr>
        <w:t> </w:t>
      </w:r>
      <w:r>
        <w:rPr/>
        <w:t>был</w:t>
      </w:r>
      <w:r>
        <w:rPr>
          <w:spacing w:val="25"/>
        </w:rPr>
        <w:t> </w:t>
      </w:r>
      <w:r>
        <w:rPr/>
        <w:t>московский</w:t>
      </w:r>
      <w:r>
        <w:rPr>
          <w:spacing w:val="25"/>
        </w:rPr>
        <w:t> </w:t>
      </w:r>
      <w:r>
        <w:rPr/>
        <w:t>торг.</w:t>
      </w:r>
      <w:r>
        <w:rPr>
          <w:spacing w:val="25"/>
        </w:rPr>
        <w:t> </w:t>
      </w:r>
      <w:r>
        <w:rPr/>
        <w:t>Торговля</w:t>
      </w:r>
      <w:r>
        <w:rPr>
          <w:spacing w:val="25"/>
        </w:rPr>
        <w:t> </w:t>
      </w:r>
      <w:r>
        <w:rPr/>
        <w:t>шла</w:t>
      </w:r>
      <w:r>
        <w:rPr>
          <w:spacing w:val="25"/>
        </w:rPr>
        <w:t> </w:t>
      </w:r>
      <w:r>
        <w:rPr/>
        <w:t>в</w:t>
      </w:r>
      <w:r>
        <w:rPr>
          <w:spacing w:val="25"/>
        </w:rPr>
        <w:t> </w:t>
      </w:r>
      <w:r>
        <w:rPr/>
        <w:t>розницу и оптом, из лавок, амбаров, шалашей, с полок, скамей, просто с телег, с раз- махом, поражавшим даже видавших виды иноземцев.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Развивалась</w:t>
      </w:r>
      <w:r>
        <w:rPr>
          <w:spacing w:val="40"/>
        </w:rPr>
        <w:t> </w:t>
      </w:r>
      <w:r>
        <w:rPr/>
        <w:t>внешняя</w:t>
      </w:r>
      <w:r>
        <w:rPr>
          <w:spacing w:val="40"/>
        </w:rPr>
        <w:t> </w:t>
      </w:r>
      <w:r>
        <w:rPr/>
        <w:t>торговля.</w:t>
      </w:r>
      <w:r>
        <w:rPr>
          <w:spacing w:val="40"/>
        </w:rPr>
        <w:t> </w:t>
      </w:r>
      <w:r>
        <w:rPr/>
        <w:t>Лидерами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торговых</w:t>
      </w:r>
      <w:r>
        <w:rPr>
          <w:spacing w:val="40"/>
        </w:rPr>
        <w:t> </w:t>
      </w:r>
      <w:r>
        <w:rPr/>
        <w:t>связях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Россией </w:t>
      </w:r>
      <w:r>
        <w:rPr>
          <w:w w:val="95"/>
        </w:rPr>
        <w:t>в</w:t>
      </w:r>
      <w:r>
        <w:rPr>
          <w:spacing w:val="12"/>
        </w:rPr>
        <w:t> </w:t>
      </w:r>
      <w:r>
        <w:rPr>
          <w:w w:val="95"/>
        </w:rPr>
        <w:t>XVII</w:t>
      </w:r>
      <w:r>
        <w:rPr>
          <w:spacing w:val="12"/>
        </w:rPr>
        <w:t> </w:t>
      </w:r>
      <w:r>
        <w:rPr>
          <w:w w:val="95"/>
        </w:rPr>
        <w:t>в.</w:t>
      </w:r>
      <w:r>
        <w:rPr>
          <w:spacing w:val="13"/>
        </w:rPr>
        <w:t> </w:t>
      </w:r>
      <w:r>
        <w:rPr>
          <w:w w:val="95"/>
        </w:rPr>
        <w:t>были</w:t>
      </w:r>
      <w:r>
        <w:rPr>
          <w:spacing w:val="12"/>
        </w:rPr>
        <w:t> </w:t>
      </w:r>
      <w:r>
        <w:rPr>
          <w:w w:val="95"/>
        </w:rPr>
        <w:t>голландские</w:t>
      </w:r>
      <w:r>
        <w:rPr>
          <w:spacing w:val="12"/>
        </w:rPr>
        <w:t> </w:t>
      </w:r>
      <w:r>
        <w:rPr>
          <w:w w:val="95"/>
        </w:rPr>
        <w:t>купцы.</w:t>
      </w:r>
      <w:r>
        <w:rPr>
          <w:spacing w:val="13"/>
        </w:rPr>
        <w:t> </w:t>
      </w:r>
      <w:r>
        <w:rPr>
          <w:w w:val="95"/>
        </w:rPr>
        <w:t>В</w:t>
      </w:r>
      <w:r>
        <w:rPr>
          <w:spacing w:val="12"/>
        </w:rPr>
        <w:t> </w:t>
      </w:r>
      <w:r>
        <w:rPr>
          <w:w w:val="95"/>
        </w:rPr>
        <w:t>отличие</w:t>
      </w:r>
      <w:r>
        <w:rPr>
          <w:spacing w:val="12"/>
        </w:rPr>
        <w:t> </w:t>
      </w:r>
      <w:r>
        <w:rPr>
          <w:w w:val="95"/>
        </w:rPr>
        <w:t>от</w:t>
      </w:r>
      <w:r>
        <w:rPr>
          <w:spacing w:val="13"/>
        </w:rPr>
        <w:t> </w:t>
      </w:r>
      <w:r>
        <w:rPr>
          <w:w w:val="95"/>
        </w:rPr>
        <w:t>англичан,</w:t>
      </w:r>
      <w:r>
        <w:rPr>
          <w:spacing w:val="12"/>
        </w:rPr>
        <w:t> </w:t>
      </w:r>
      <w:r>
        <w:rPr>
          <w:w w:val="95"/>
        </w:rPr>
        <w:t>обладавших</w:t>
      </w:r>
      <w:r>
        <w:rPr>
          <w:spacing w:val="13"/>
        </w:rPr>
        <w:t> </w:t>
      </w:r>
      <w:r>
        <w:rPr>
          <w:spacing w:val="-2"/>
          <w:w w:val="95"/>
        </w:rPr>
        <w:t>важны-</w:t>
      </w:r>
    </w:p>
    <w:p>
      <w:pPr>
        <w:pStyle w:val="BodyText"/>
        <w:spacing w:before="6"/>
        <w:rPr>
          <w:sz w:val="12"/>
        </w:rPr>
      </w:pPr>
      <w:r>
        <w:rPr/>
        <w:pict>
          <v:group style="position:absolute;margin-left:36.553001pt;margin-top:8.712891pt;width:385.95pt;height:166.7pt;mso-position-horizontal-relative:page;mso-position-vertical-relative:paragraph;z-index:-15565312;mso-wrap-distance-left:0;mso-wrap-distance-right:0" id="docshapegroup1811" coordorigin="731,174" coordsize="7719,3334">
            <v:rect style="position:absolute;left:731;top:174;width:7719;height:3334" id="docshape1812" filled="true" fillcolor="#000000" stroked="false">
              <v:fill opacity="32768f" type="solid"/>
            </v:rect>
            <v:rect style="position:absolute;left:793;top:236;width:7597;height:3209" id="docshape1813" filled="true" fillcolor="#ffffff" stroked="false">
              <v:fill type="solid"/>
            </v:rect>
            <v:shape style="position:absolute;left:1485;top:236;width:2619;height:2496" type="#_x0000_t75" id="docshape1814" stroked="false">
              <v:imagedata r:id="rId353" o:title=""/>
            </v:shape>
            <v:shape style="position:absolute;left:5341;top:332;width:2141;height:2368" type="#_x0000_t75" id="docshape1815" stroked="false">
              <v:imagedata r:id="rId354" o:title=""/>
            </v:shape>
            <v:shape style="position:absolute;left:1485;top:2663;width:2650;height:235" type="#_x0000_t202" id="docshape1816" filled="false" stroked="false">
              <v:textbox inset="0,0,0,0">
                <w:txbxContent>
                  <w:p>
                    <w:pPr>
                      <w:spacing w:line="232" w:lineRule="exact" w:before="3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Сундук-подголовник.</w:t>
                    </w:r>
                    <w:r>
                      <w:rPr>
                        <w:rFonts w:ascii="Calibri" w:hAnsi="Calibri"/>
                        <w:b/>
                        <w:spacing w:val="61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XVII</w:t>
                    </w:r>
                    <w:r>
                      <w:rPr>
                        <w:rFonts w:ascii="Trebuchet MS" w:hAnsi="Trebuchet MS"/>
                        <w:i/>
                        <w:spacing w:val="6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7"/>
                        <w:w w:val="105"/>
                        <w:sz w:val="19"/>
                      </w:rPr>
                      <w:t>в.</w:t>
                    </w:r>
                  </w:p>
                </w:txbxContent>
              </v:textbox>
              <w10:wrap type="none"/>
            </v:shape>
            <v:shape style="position:absolute;left:5068;top:2698;width:3121;height:235" type="#_x0000_t202" id="docshape1817" filled="false" stroked="false">
              <v:textbox inset="0,0,0,0">
                <w:txbxContent>
                  <w:p>
                    <w:pPr>
                      <w:spacing w:line="232" w:lineRule="exact" w:before="3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Замок</w:t>
                    </w:r>
                    <w:r>
                      <w:rPr>
                        <w:rFonts w:ascii="Calibri" w:hAnsi="Calibri"/>
                        <w:b/>
                        <w:spacing w:val="5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дверной</w:t>
                    </w:r>
                    <w:r>
                      <w:rPr>
                        <w:rFonts w:ascii="Calibri" w:hAnsi="Calibri"/>
                        <w:b/>
                        <w:spacing w:val="5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секирный.</w:t>
                    </w:r>
                    <w:r>
                      <w:rPr>
                        <w:rFonts w:ascii="Calibri" w:hAnsi="Calibri"/>
                        <w:b/>
                        <w:spacing w:val="5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XVII</w:t>
                    </w:r>
                    <w:r>
                      <w:rPr>
                        <w:rFonts w:ascii="Trebuchet MS" w:hAnsi="Trebuchet MS"/>
                        <w:i/>
                        <w:spacing w:val="3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w w:val="105"/>
                        <w:sz w:val="19"/>
                      </w:rPr>
                      <w:t>в.</w:t>
                    </w:r>
                  </w:p>
                </w:txbxContent>
              </v:textbox>
              <w10:wrap type="none"/>
            </v:shape>
            <v:shape style="position:absolute;left:907;top:3146;width:6861;height:234" type="#_x0000_t202" id="docshape1818" filled="false" stroked="false">
              <v:textbox inset="0,0,0,0">
                <w:txbxContent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</w:t>
                    </w:r>
                    <w:r>
                      <w:rPr>
                        <w:rFonts w:ascii="Times New Roman" w:hAnsi="Times New Roman"/>
                        <w:color w:val="DB413F"/>
                        <w:spacing w:val="6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Объясните,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использовались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предметы,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изображённые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фотографиях</w:t>
                    </w:r>
                    <w:r>
                      <w:rPr>
                        <w:rFonts w:ascii="Trebuchet MS" w:hAnsi="Trebuchet MS"/>
                        <w:i/>
                        <w:spacing w:val="-2"/>
                        <w:w w:val="95"/>
                        <w:sz w:val="19"/>
                      </w:rPr>
                      <w:t>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30" w:lineRule="auto" w:before="106"/>
        <w:ind w:left="793" w:right="791"/>
        <w:jc w:val="both"/>
      </w:pPr>
      <w:r>
        <w:rPr/>
        <w:t>ми привилегиями ещё со времён Ивана Грозного, они добились своего поло- жения в основном экономическими методами — выгодной ценой, </w:t>
      </w:r>
      <w:r>
        <w:rPr/>
        <w:t>большим разнообразием и объёмами товарооборота. В Архангельск в 1613–1650 гг. при- ходило за год не менее 30 голландских судов против 5 английских.</w:t>
      </w:r>
    </w:p>
    <w:p>
      <w:pPr>
        <w:pStyle w:val="BodyText"/>
        <w:spacing w:line="230" w:lineRule="auto"/>
        <w:ind w:left="793" w:right="790" w:firstLine="340"/>
        <w:jc w:val="both"/>
      </w:pPr>
      <w:r>
        <w:rPr/>
        <w:t>Главным потребителем импортных товаров были Казна, царский двор и знать.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ходу</w:t>
      </w:r>
      <w:r>
        <w:rPr>
          <w:spacing w:val="-12"/>
        </w:rPr>
        <w:t> </w:t>
      </w:r>
      <w:r>
        <w:rPr/>
        <w:t>были</w:t>
      </w:r>
      <w:r>
        <w:rPr>
          <w:spacing w:val="-12"/>
        </w:rPr>
        <w:t> </w:t>
      </w:r>
      <w:r>
        <w:rPr/>
        <w:t>предметы</w:t>
      </w:r>
      <w:r>
        <w:rPr>
          <w:spacing w:val="-12"/>
        </w:rPr>
        <w:t> </w:t>
      </w:r>
      <w:r>
        <w:rPr/>
        <w:t>роскоши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ткани,</w:t>
      </w:r>
      <w:r>
        <w:rPr>
          <w:spacing w:val="-12"/>
        </w:rPr>
        <w:t> </w:t>
      </w:r>
      <w:r>
        <w:rPr/>
        <w:t>кружева,</w:t>
      </w:r>
      <w:r>
        <w:rPr>
          <w:spacing w:val="-12"/>
        </w:rPr>
        <w:t> </w:t>
      </w:r>
      <w:r>
        <w:rPr/>
        <w:t>дорогая</w:t>
      </w:r>
      <w:r>
        <w:rPr>
          <w:spacing w:val="-12"/>
        </w:rPr>
        <w:t> </w:t>
      </w:r>
      <w:r>
        <w:rPr/>
        <w:t>посуда,</w:t>
      </w:r>
      <w:r>
        <w:rPr>
          <w:spacing w:val="-12"/>
        </w:rPr>
        <w:t> </w:t>
      </w:r>
      <w:r>
        <w:rPr/>
        <w:t>укра- </w:t>
      </w:r>
      <w:r>
        <w:rPr>
          <w:spacing w:val="-2"/>
        </w:rPr>
        <w:t>шения,</w:t>
      </w:r>
      <w:r>
        <w:rPr>
          <w:spacing w:val="-6"/>
        </w:rPr>
        <w:t> </w:t>
      </w:r>
      <w:r>
        <w:rPr>
          <w:spacing w:val="-2"/>
        </w:rPr>
        <w:t>зеркала,</w:t>
      </w:r>
      <w:r>
        <w:rPr>
          <w:spacing w:val="-6"/>
        </w:rPr>
        <w:t> </w:t>
      </w:r>
      <w:r>
        <w:rPr>
          <w:spacing w:val="-2"/>
        </w:rPr>
        <w:t>вина,</w:t>
      </w:r>
      <w:r>
        <w:rPr>
          <w:spacing w:val="-6"/>
        </w:rPr>
        <w:t> </w:t>
      </w:r>
      <w:r>
        <w:rPr>
          <w:spacing w:val="-2"/>
        </w:rPr>
        <w:t>бумага,</w:t>
      </w:r>
      <w:r>
        <w:rPr>
          <w:spacing w:val="-6"/>
        </w:rPr>
        <w:t> </w:t>
      </w:r>
      <w:r>
        <w:rPr>
          <w:spacing w:val="-2"/>
        </w:rPr>
        <w:t>стекло.</w:t>
      </w:r>
      <w:r>
        <w:rPr>
          <w:spacing w:val="-6"/>
        </w:rPr>
        <w:t> </w:t>
      </w:r>
      <w:r>
        <w:rPr>
          <w:spacing w:val="-2"/>
        </w:rPr>
        <w:t>Англичане</w:t>
      </w:r>
      <w:r>
        <w:rPr>
          <w:spacing w:val="-6"/>
        </w:rPr>
        <w:t> </w:t>
      </w:r>
      <w:r>
        <w:rPr>
          <w:spacing w:val="-2"/>
        </w:rPr>
        <w:t>везли</w:t>
      </w:r>
      <w:r>
        <w:rPr>
          <w:spacing w:val="-6"/>
        </w:rPr>
        <w:t> </w:t>
      </w:r>
      <w:r>
        <w:rPr>
          <w:spacing w:val="-2"/>
        </w:rPr>
        <w:t>медь,</w:t>
      </w:r>
      <w:r>
        <w:rPr>
          <w:spacing w:val="-6"/>
        </w:rPr>
        <w:t> </w:t>
      </w:r>
      <w:r>
        <w:rPr>
          <w:spacing w:val="-2"/>
        </w:rPr>
        <w:t>олово.</w:t>
      </w:r>
      <w:r>
        <w:rPr>
          <w:spacing w:val="-6"/>
        </w:rPr>
        <w:t> </w:t>
      </w:r>
      <w:r>
        <w:rPr>
          <w:spacing w:val="-2"/>
        </w:rPr>
        <w:t>Голландцы </w:t>
      </w:r>
      <w:r>
        <w:rPr/>
        <w:t>были основными поставщиками серебра, значительная часть которого шла на чеканку монет — своего серебра в России ещё не добывали. Казна во всё воз- растающих</w:t>
      </w:r>
      <w:r>
        <w:rPr>
          <w:spacing w:val="-12"/>
        </w:rPr>
        <w:t> </w:t>
      </w:r>
      <w:r>
        <w:rPr/>
        <w:t>размерах</w:t>
      </w:r>
      <w:r>
        <w:rPr>
          <w:spacing w:val="-12"/>
        </w:rPr>
        <w:t> </w:t>
      </w:r>
      <w:r>
        <w:rPr/>
        <w:t>покупала</w:t>
      </w:r>
      <w:r>
        <w:rPr>
          <w:spacing w:val="-12"/>
        </w:rPr>
        <w:t> </w:t>
      </w:r>
      <w:r>
        <w:rPr/>
        <w:t>огнестрельное</w:t>
      </w:r>
      <w:r>
        <w:rPr>
          <w:spacing w:val="-12"/>
        </w:rPr>
        <w:t> </w:t>
      </w:r>
      <w:r>
        <w:rPr/>
        <w:t>оружие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порох.</w:t>
      </w:r>
      <w:r>
        <w:rPr>
          <w:spacing w:val="-12"/>
        </w:rPr>
        <w:t> </w:t>
      </w:r>
      <w:r>
        <w:rPr/>
        <w:t>Хотя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Туле</w:t>
      </w:r>
      <w:r>
        <w:rPr>
          <w:spacing w:val="-12"/>
        </w:rPr>
        <w:t> </w:t>
      </w:r>
      <w:r>
        <w:rPr/>
        <w:t>поя- </w:t>
      </w:r>
      <w:r>
        <w:rPr>
          <w:w w:val="95"/>
        </w:rPr>
        <w:t>вилась оружейная мануфактура, оружия не хватало. Правительство вынуждено </w:t>
      </w:r>
      <w:r>
        <w:rPr/>
        <w:t>было покупать его в Голландии, Швеции и других странах.</w:t>
      </w:r>
    </w:p>
    <w:p>
      <w:pPr>
        <w:pStyle w:val="BodyText"/>
        <w:spacing w:line="230" w:lineRule="auto"/>
        <w:ind w:left="793" w:right="790" w:firstLine="340"/>
        <w:jc w:val="both"/>
      </w:pPr>
      <w:r>
        <w:rPr/>
        <w:t>Объём</w:t>
      </w:r>
      <w:r>
        <w:rPr>
          <w:spacing w:val="-10"/>
        </w:rPr>
        <w:t> </w:t>
      </w:r>
      <w:r>
        <w:rPr/>
        <w:t>русского</w:t>
      </w:r>
      <w:r>
        <w:rPr>
          <w:spacing w:val="-10"/>
        </w:rPr>
        <w:t> </w:t>
      </w:r>
      <w:r>
        <w:rPr/>
        <w:t>экспорта</w:t>
      </w:r>
      <w:r>
        <w:rPr>
          <w:spacing w:val="-10"/>
        </w:rPr>
        <w:t> </w:t>
      </w:r>
      <w:r>
        <w:rPr/>
        <w:t>превышал</w:t>
      </w:r>
      <w:r>
        <w:rPr>
          <w:spacing w:val="-10"/>
        </w:rPr>
        <w:t> </w:t>
      </w:r>
      <w:r>
        <w:rPr/>
        <w:t>импорт.</w:t>
      </w:r>
      <w:r>
        <w:rPr>
          <w:spacing w:val="-10"/>
        </w:rPr>
        <w:t> </w:t>
      </w:r>
      <w:r>
        <w:rPr/>
        <w:t>Из</w:t>
      </w:r>
      <w:r>
        <w:rPr>
          <w:spacing w:val="-10"/>
        </w:rPr>
        <w:t> </w:t>
      </w:r>
      <w:r>
        <w:rPr/>
        <w:t>Архангельска</w:t>
      </w:r>
      <w:r>
        <w:rPr>
          <w:spacing w:val="-10"/>
        </w:rPr>
        <w:t> </w:t>
      </w:r>
      <w:r>
        <w:rPr/>
        <w:t>суда</w:t>
      </w:r>
      <w:r>
        <w:rPr>
          <w:spacing w:val="-10"/>
        </w:rPr>
        <w:t> </w:t>
      </w:r>
      <w:r>
        <w:rPr/>
        <w:t>уходили доверху</w:t>
      </w:r>
      <w:r>
        <w:rPr>
          <w:spacing w:val="-8"/>
        </w:rPr>
        <w:t> </w:t>
      </w:r>
      <w:r>
        <w:rPr/>
        <w:t>загруженные</w:t>
      </w:r>
      <w:r>
        <w:rPr>
          <w:spacing w:val="-8"/>
        </w:rPr>
        <w:t> </w:t>
      </w:r>
      <w:r>
        <w:rPr/>
        <w:t>мехами,</w:t>
      </w:r>
      <w:r>
        <w:rPr>
          <w:spacing w:val="-8"/>
        </w:rPr>
        <w:t> </w:t>
      </w:r>
      <w:r>
        <w:rPr/>
        <w:t>кожей,</w:t>
      </w:r>
      <w:r>
        <w:rPr>
          <w:spacing w:val="-8"/>
        </w:rPr>
        <w:t> </w:t>
      </w:r>
      <w:r>
        <w:rPr/>
        <w:t>салом,</w:t>
      </w:r>
      <w:r>
        <w:rPr>
          <w:spacing w:val="-8"/>
        </w:rPr>
        <w:t> </w:t>
      </w:r>
      <w:r>
        <w:rPr/>
        <w:t>пенькой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др.</w:t>
      </w:r>
      <w:r>
        <w:rPr>
          <w:spacing w:val="-8"/>
        </w:rPr>
        <w:t> </w:t>
      </w:r>
      <w:r>
        <w:rPr/>
        <w:t>Наиболее</w:t>
      </w:r>
      <w:r>
        <w:rPr>
          <w:spacing w:val="-8"/>
        </w:rPr>
        <w:t> </w:t>
      </w:r>
      <w:r>
        <w:rPr/>
        <w:t>прибыль- ные</w:t>
      </w:r>
      <w:r>
        <w:rPr>
          <w:spacing w:val="-2"/>
        </w:rPr>
        <w:t> </w:t>
      </w:r>
      <w:r>
        <w:rPr/>
        <w:t>товары</w:t>
      </w:r>
      <w:r>
        <w:rPr>
          <w:spacing w:val="-2"/>
        </w:rPr>
        <w:t> </w:t>
      </w:r>
      <w:r>
        <w:rPr/>
        <w:t>власти</w:t>
      </w:r>
      <w:r>
        <w:rPr>
          <w:spacing w:val="-2"/>
        </w:rPr>
        <w:t> </w:t>
      </w:r>
      <w:r>
        <w:rPr/>
        <w:t>изымали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свободной</w:t>
      </w:r>
      <w:r>
        <w:rPr>
          <w:spacing w:val="-2"/>
        </w:rPr>
        <w:t> </w:t>
      </w:r>
      <w:r>
        <w:rPr/>
        <w:t>торговли,</w:t>
      </w:r>
      <w:r>
        <w:rPr>
          <w:spacing w:val="-2"/>
        </w:rPr>
        <w:t> </w:t>
      </w:r>
      <w:r>
        <w:rPr/>
        <w:t>монополия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их</w:t>
      </w:r>
      <w:r>
        <w:rPr>
          <w:spacing w:val="-2"/>
        </w:rPr>
        <w:t> </w:t>
      </w:r>
      <w:r>
        <w:rPr/>
        <w:t>продажу принадлежала</w:t>
      </w:r>
      <w:r>
        <w:rPr>
          <w:spacing w:val="-4"/>
        </w:rPr>
        <w:t> </w:t>
      </w:r>
      <w:r>
        <w:rPr/>
        <w:t>Казне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её</w:t>
      </w:r>
      <w:r>
        <w:rPr>
          <w:spacing w:val="-4"/>
        </w:rPr>
        <w:t> </w:t>
      </w:r>
      <w:r>
        <w:rPr/>
        <w:t>агентам.</w:t>
      </w:r>
      <w:r>
        <w:rPr>
          <w:spacing w:val="-4"/>
        </w:rPr>
        <w:t> </w:t>
      </w:r>
      <w:r>
        <w:rPr/>
        <w:t>Список</w:t>
      </w:r>
      <w:r>
        <w:rPr>
          <w:spacing w:val="-4"/>
        </w:rPr>
        <w:t> </w:t>
      </w:r>
      <w:r>
        <w:rPr/>
        <w:t>подобных</w:t>
      </w:r>
      <w:r>
        <w:rPr>
          <w:spacing w:val="-4"/>
        </w:rPr>
        <w:t> </w:t>
      </w:r>
      <w:r>
        <w:rPr/>
        <w:t>товаров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зависимости</w:t>
      </w:r>
      <w:r>
        <w:rPr>
          <w:spacing w:val="-4"/>
        </w:rPr>
        <w:t> </w:t>
      </w:r>
      <w:r>
        <w:rPr/>
        <w:t>от спроса менялся. Среди них числились меха, смола и др. Большого размаха достигала продажа зерна. Монополии были неразрывно связаны с откупами. Откупщик</w:t>
      </w:r>
      <w:r>
        <w:rPr>
          <w:spacing w:val="-9"/>
        </w:rPr>
        <w:t> </w:t>
      </w:r>
      <w:r>
        <w:rPr/>
        <w:t>сразу</w:t>
      </w:r>
      <w:r>
        <w:rPr>
          <w:spacing w:val="-9"/>
        </w:rPr>
        <w:t> </w:t>
      </w:r>
      <w:r>
        <w:rPr/>
        <w:t>выплачивал</w:t>
      </w:r>
      <w:r>
        <w:rPr>
          <w:spacing w:val="-9"/>
        </w:rPr>
        <w:t> </w:t>
      </w:r>
      <w:r>
        <w:rPr/>
        <w:t>правительству</w:t>
      </w:r>
      <w:r>
        <w:rPr>
          <w:spacing w:val="-9"/>
        </w:rPr>
        <w:t> </w:t>
      </w:r>
      <w:r>
        <w:rPr/>
        <w:t>всю</w:t>
      </w:r>
      <w:r>
        <w:rPr>
          <w:spacing w:val="-9"/>
        </w:rPr>
        <w:t> </w:t>
      </w:r>
      <w:r>
        <w:rPr/>
        <w:t>стоимость</w:t>
      </w:r>
      <w:r>
        <w:rPr>
          <w:spacing w:val="-9"/>
        </w:rPr>
        <w:t> </w:t>
      </w:r>
      <w:r>
        <w:rPr/>
        <w:t>товара,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затем</w:t>
      </w:r>
      <w:r>
        <w:rPr>
          <w:spacing w:val="-9"/>
        </w:rPr>
        <w:t> </w:t>
      </w:r>
      <w:r>
        <w:rPr/>
        <w:t>уже перепродавал его по выгодной ему цене. Власть устраивала быстрота, с какой откупа пополняли казну.</w:t>
      </w:r>
    </w:p>
    <w:p>
      <w:pPr>
        <w:spacing w:line="213" w:lineRule="auto" w:before="96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 </w:t>
      </w:r>
      <w:r>
        <w:rPr>
          <w:rFonts w:ascii="Tahoma" w:hAnsi="Tahoma"/>
          <w:sz w:val="19"/>
        </w:rPr>
        <w:t>Развитию торговли, защите отечественного купечества </w:t>
      </w:r>
      <w:r>
        <w:rPr>
          <w:rFonts w:ascii="Tahoma" w:hAnsi="Tahoma"/>
          <w:sz w:val="19"/>
        </w:rPr>
        <w:t>способствовали торговые уставы царя Алексея Михайловича. Торговый устав </w:t>
      </w:r>
      <w:r>
        <w:rPr>
          <w:rFonts w:ascii="Calibri" w:hAnsi="Calibri"/>
          <w:b/>
          <w:sz w:val="19"/>
        </w:rPr>
        <w:t>1653 г. </w:t>
      </w:r>
      <w:r>
        <w:rPr>
          <w:rFonts w:ascii="Tahoma" w:hAnsi="Tahoma"/>
          <w:sz w:val="19"/>
        </w:rPr>
        <w:t>установил для русских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купцов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единую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пошлину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(денежный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сбор)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5%,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для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иностранных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6%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(в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Ар- </w:t>
      </w:r>
      <w:r>
        <w:rPr>
          <w:rFonts w:ascii="Tahoma" w:hAnsi="Tahoma"/>
          <w:w w:val="95"/>
          <w:sz w:val="19"/>
        </w:rPr>
        <w:t>хангельске</w:t>
      </w:r>
      <w:r>
        <w:rPr>
          <w:rFonts w:ascii="Tahoma" w:hAnsi="Tahoma"/>
          <w:spacing w:val="-6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—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4%).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Новоторговый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устав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Calibri" w:hAnsi="Calibri"/>
          <w:b/>
          <w:w w:val="95"/>
          <w:sz w:val="19"/>
        </w:rPr>
        <w:t>1667</w:t>
      </w:r>
      <w:r>
        <w:rPr>
          <w:rFonts w:ascii="Calibri" w:hAnsi="Calibri"/>
          <w:b/>
          <w:spacing w:val="7"/>
          <w:sz w:val="19"/>
        </w:rPr>
        <w:t> </w:t>
      </w:r>
      <w:r>
        <w:rPr>
          <w:rFonts w:ascii="Calibri" w:hAnsi="Calibri"/>
          <w:b/>
          <w:w w:val="95"/>
          <w:sz w:val="19"/>
        </w:rPr>
        <w:t>г.</w:t>
      </w:r>
      <w:r>
        <w:rPr>
          <w:rFonts w:ascii="Tahoma" w:hAnsi="Tahoma"/>
          <w:w w:val="95"/>
          <w:sz w:val="19"/>
        </w:rPr>
        <w:t>,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разработанный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принятый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инициативе </w:t>
      </w:r>
      <w:r>
        <w:rPr>
          <w:rFonts w:ascii="Tahoma" w:hAnsi="Tahoma"/>
          <w:sz w:val="19"/>
        </w:rPr>
        <w:t>боярина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Афанасия</w:t>
      </w:r>
      <w:r>
        <w:rPr>
          <w:rFonts w:ascii="Tahoma" w:hAnsi="Tahoma"/>
          <w:spacing w:val="39"/>
          <w:sz w:val="19"/>
        </w:rPr>
        <w:t> </w:t>
      </w:r>
      <w:r>
        <w:rPr>
          <w:rFonts w:ascii="Tahoma" w:hAnsi="Tahoma"/>
          <w:sz w:val="19"/>
        </w:rPr>
        <w:t>Ордина-Нащокина,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запретил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иностранцам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торговать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розницу (т.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е.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поштучно)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совершать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сделки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между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собой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напрямую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без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русского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по- </w:t>
      </w:r>
      <w:r>
        <w:rPr>
          <w:rFonts w:ascii="Tahoma" w:hAnsi="Tahoma"/>
          <w:spacing w:val="-2"/>
          <w:sz w:val="19"/>
        </w:rPr>
        <w:t>средника.</w:t>
      </w:r>
    </w:p>
    <w:p>
      <w:pPr>
        <w:pStyle w:val="BodyText"/>
        <w:spacing w:line="230" w:lineRule="auto" w:before="149"/>
        <w:ind w:left="793" w:right="790" w:firstLine="340"/>
        <w:jc w:val="both"/>
      </w:pPr>
      <w:r>
        <w:rPr/>
        <w:t>Формирование мирового рынка сопровождалось изменениями мировой конъюнктуры.</w:t>
      </w:r>
      <w:r>
        <w:rPr>
          <w:spacing w:val="-7"/>
        </w:rPr>
        <w:t> </w:t>
      </w:r>
      <w:r>
        <w:rPr/>
        <w:t>России</w:t>
      </w:r>
      <w:r>
        <w:rPr>
          <w:spacing w:val="-7"/>
        </w:rPr>
        <w:t> </w:t>
      </w:r>
      <w:r>
        <w:rPr/>
        <w:t>приходилось</w:t>
      </w:r>
      <w:r>
        <w:rPr>
          <w:spacing w:val="-7"/>
        </w:rPr>
        <w:t> </w:t>
      </w:r>
      <w:r>
        <w:rPr/>
        <w:t>приспосабливаться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менять</w:t>
      </w:r>
      <w:r>
        <w:rPr>
          <w:spacing w:val="-7"/>
        </w:rPr>
        <w:t> </w:t>
      </w:r>
      <w:r>
        <w:rPr/>
        <w:t>ассортимент</w:t>
      </w:r>
      <w:r>
        <w:rPr>
          <w:spacing w:val="-7"/>
        </w:rPr>
        <w:t> </w:t>
      </w:r>
      <w:r>
        <w:rPr/>
        <w:t>в зависимости</w:t>
      </w:r>
      <w:r>
        <w:rPr>
          <w:spacing w:val="31"/>
        </w:rPr>
        <w:t> </w:t>
      </w:r>
      <w:r>
        <w:rPr/>
        <w:t>от</w:t>
      </w:r>
      <w:r>
        <w:rPr>
          <w:spacing w:val="31"/>
        </w:rPr>
        <w:t> </w:t>
      </w:r>
      <w:r>
        <w:rPr/>
        <w:t>спроса.</w:t>
      </w:r>
      <w:r>
        <w:rPr>
          <w:spacing w:val="31"/>
        </w:rPr>
        <w:t> </w:t>
      </w:r>
      <w:r>
        <w:rPr/>
        <w:t>Так,</w:t>
      </w:r>
      <w:r>
        <w:rPr>
          <w:spacing w:val="31"/>
        </w:rPr>
        <w:t> </w:t>
      </w:r>
      <w:r>
        <w:rPr/>
        <w:t>во</w:t>
      </w:r>
      <w:r>
        <w:rPr>
          <w:spacing w:val="31"/>
        </w:rPr>
        <w:t> </w:t>
      </w:r>
      <w:r>
        <w:rPr/>
        <w:t>второй</w:t>
      </w:r>
      <w:r>
        <w:rPr>
          <w:spacing w:val="31"/>
        </w:rPr>
        <w:t> </w:t>
      </w:r>
      <w:r>
        <w:rPr/>
        <w:t>половине</w:t>
      </w:r>
      <w:r>
        <w:rPr>
          <w:spacing w:val="31"/>
        </w:rPr>
        <w:t> </w:t>
      </w:r>
      <w:r>
        <w:rPr/>
        <w:t>столетия</w:t>
      </w:r>
      <w:r>
        <w:rPr>
          <w:spacing w:val="31"/>
        </w:rPr>
        <w:t> </w:t>
      </w:r>
      <w:r>
        <w:rPr/>
        <w:t>резко</w:t>
      </w:r>
      <w:r>
        <w:rPr>
          <w:spacing w:val="31"/>
        </w:rPr>
        <w:t> </w:t>
      </w:r>
      <w:r>
        <w:rPr/>
        <w:t>вырос</w:t>
      </w:r>
      <w:r>
        <w:rPr>
          <w:spacing w:val="31"/>
        </w:rPr>
        <w:t> </w:t>
      </w:r>
      <w:r>
        <w:rPr/>
        <w:t>спрос на сырьё для кораблестроения — от смолы и строевого леса до льна и пеньки для канатов и парусов. Экспорт мехов в общем объёме экспорта, напротив, упал</w:t>
      </w:r>
      <w:r>
        <w:rPr>
          <w:spacing w:val="64"/>
        </w:rPr>
        <w:t> </w:t>
      </w:r>
      <w:r>
        <w:rPr/>
        <w:t>с</w:t>
      </w:r>
      <w:r>
        <w:rPr>
          <w:spacing w:val="64"/>
        </w:rPr>
        <w:t> </w:t>
      </w:r>
      <w:r>
        <w:rPr/>
        <w:t>50</w:t>
      </w:r>
      <w:r>
        <w:rPr>
          <w:spacing w:val="64"/>
        </w:rPr>
        <w:t> </w:t>
      </w:r>
      <w:r>
        <w:rPr/>
        <w:t>до</w:t>
      </w:r>
      <w:r>
        <w:rPr>
          <w:spacing w:val="64"/>
        </w:rPr>
        <w:t> </w:t>
      </w:r>
      <w:r>
        <w:rPr/>
        <w:t>10%.</w:t>
      </w:r>
      <w:r>
        <w:rPr>
          <w:spacing w:val="64"/>
        </w:rPr>
        <w:t> </w:t>
      </w:r>
      <w:r>
        <w:rPr/>
        <w:t>Сказались</w:t>
      </w:r>
      <w:r>
        <w:rPr>
          <w:spacing w:val="64"/>
        </w:rPr>
        <w:t> </w:t>
      </w:r>
      <w:r>
        <w:rPr/>
        <w:t>конкуренция</w:t>
      </w:r>
      <w:r>
        <w:rPr>
          <w:spacing w:val="64"/>
        </w:rPr>
        <w:t> </w:t>
      </w:r>
      <w:r>
        <w:rPr/>
        <w:t>с</w:t>
      </w:r>
      <w:r>
        <w:rPr>
          <w:spacing w:val="64"/>
        </w:rPr>
        <w:t> </w:t>
      </w:r>
      <w:r>
        <w:rPr/>
        <w:t>Новым</w:t>
      </w:r>
      <w:r>
        <w:rPr>
          <w:spacing w:val="64"/>
        </w:rPr>
        <w:t> </w:t>
      </w:r>
      <w:r>
        <w:rPr/>
        <w:t>Светом</w:t>
      </w:r>
      <w:r>
        <w:rPr>
          <w:spacing w:val="64"/>
        </w:rPr>
        <w:t> </w:t>
      </w:r>
      <w:r>
        <w:rPr/>
        <w:t>и</w:t>
      </w:r>
      <w:r>
        <w:rPr>
          <w:spacing w:val="64"/>
        </w:rPr>
        <w:t> </w:t>
      </w:r>
      <w:r>
        <w:rPr/>
        <w:t>перемены в моде.</w:t>
      </w:r>
    </w:p>
    <w:p>
      <w:pPr>
        <w:pStyle w:val="BodyText"/>
        <w:spacing w:line="230" w:lineRule="auto"/>
        <w:ind w:left="793" w:right="791" w:firstLine="340"/>
        <w:jc w:val="both"/>
      </w:pPr>
      <w:r>
        <w:rPr/>
        <w:t>Активно развивалась торговля с Востоком, в которой особая роль принад- лежала Астрахани. С Востока привозили ткани, шёлк, некоторые виды кожи, ковры, краски, оружие, благородные металлы и драгоценности, пряности и специи.</w:t>
      </w:r>
      <w:r>
        <w:rPr>
          <w:spacing w:val="-2"/>
        </w:rPr>
        <w:t> </w:t>
      </w:r>
      <w:r>
        <w:rPr/>
        <w:t>Посредниками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торговле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Индией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Китаем</w:t>
      </w:r>
      <w:r>
        <w:rPr>
          <w:spacing w:val="-2"/>
        </w:rPr>
        <w:t> </w:t>
      </w:r>
      <w:r>
        <w:rPr/>
        <w:t>выступали</w:t>
      </w:r>
      <w:r>
        <w:rPr>
          <w:spacing w:val="-2"/>
        </w:rPr>
        <w:t> </w:t>
      </w:r>
      <w:r>
        <w:rPr/>
        <w:t>среднеазиат- ские, иранские и армянские купцы.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13" w:lineRule="auto" w:before="129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-5"/>
          <w:sz w:val="19"/>
        </w:rPr>
        <w:t> </w:t>
      </w:r>
      <w:r>
        <w:rPr>
          <w:sz w:val="19"/>
        </w:rPr>
        <w:t>Охарактеризуйте</w:t>
      </w:r>
      <w:r>
        <w:rPr>
          <w:spacing w:val="-15"/>
          <w:sz w:val="19"/>
        </w:rPr>
        <w:t> </w:t>
      </w:r>
      <w:r>
        <w:rPr>
          <w:sz w:val="19"/>
        </w:rPr>
        <w:t>особенности</w:t>
      </w:r>
      <w:r>
        <w:rPr>
          <w:spacing w:val="-15"/>
          <w:sz w:val="19"/>
        </w:rPr>
        <w:t> </w:t>
      </w:r>
      <w:r>
        <w:rPr>
          <w:sz w:val="19"/>
        </w:rPr>
        <w:t>торговли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XVII</w:t>
      </w:r>
      <w:r>
        <w:rPr>
          <w:spacing w:val="-14"/>
          <w:sz w:val="19"/>
        </w:rPr>
        <w:t> </w:t>
      </w:r>
      <w:r>
        <w:rPr>
          <w:sz w:val="19"/>
        </w:rPr>
        <w:t>в.</w:t>
      </w:r>
      <w:r>
        <w:rPr>
          <w:spacing w:val="-15"/>
          <w:sz w:val="19"/>
        </w:rPr>
        <w:t> </w:t>
      </w:r>
      <w:r>
        <w:rPr>
          <w:sz w:val="19"/>
        </w:rPr>
        <w:t>Что</w:t>
      </w:r>
      <w:r>
        <w:rPr>
          <w:spacing w:val="-15"/>
          <w:sz w:val="19"/>
        </w:rPr>
        <w:t> </w:t>
      </w:r>
      <w:r>
        <w:rPr>
          <w:sz w:val="19"/>
        </w:rPr>
        <w:t>такое</w:t>
      </w:r>
      <w:r>
        <w:rPr>
          <w:spacing w:val="-15"/>
          <w:sz w:val="19"/>
        </w:rPr>
        <w:t> </w:t>
      </w:r>
      <w:r>
        <w:rPr>
          <w:sz w:val="19"/>
        </w:rPr>
        <w:t>всероссийский</w:t>
      </w:r>
      <w:r>
        <w:rPr>
          <w:spacing w:val="-15"/>
          <w:sz w:val="19"/>
        </w:rPr>
        <w:t> </w:t>
      </w:r>
      <w:r>
        <w:rPr>
          <w:sz w:val="19"/>
        </w:rPr>
        <w:t>рынок и</w:t>
      </w:r>
      <w:r>
        <w:rPr>
          <w:spacing w:val="-2"/>
          <w:sz w:val="19"/>
        </w:rPr>
        <w:t> </w:t>
      </w:r>
      <w:r>
        <w:rPr>
          <w:sz w:val="19"/>
        </w:rPr>
        <w:t>каковы</w:t>
      </w:r>
      <w:r>
        <w:rPr>
          <w:spacing w:val="-2"/>
          <w:sz w:val="19"/>
        </w:rPr>
        <w:t> </w:t>
      </w:r>
      <w:r>
        <w:rPr>
          <w:sz w:val="19"/>
        </w:rPr>
        <w:t>были</w:t>
      </w:r>
      <w:r>
        <w:rPr>
          <w:spacing w:val="-2"/>
          <w:sz w:val="19"/>
        </w:rPr>
        <w:t> </w:t>
      </w:r>
      <w:r>
        <w:rPr>
          <w:sz w:val="19"/>
        </w:rPr>
        <w:t>причины</w:t>
      </w:r>
      <w:r>
        <w:rPr>
          <w:spacing w:val="-2"/>
          <w:sz w:val="19"/>
        </w:rPr>
        <w:t> </w:t>
      </w:r>
      <w:r>
        <w:rPr>
          <w:sz w:val="19"/>
        </w:rPr>
        <w:t>его</w:t>
      </w:r>
      <w:r>
        <w:rPr>
          <w:spacing w:val="-2"/>
          <w:sz w:val="19"/>
        </w:rPr>
        <w:t> </w:t>
      </w:r>
      <w:r>
        <w:rPr>
          <w:sz w:val="19"/>
        </w:rPr>
        <w:t>формирования?</w:t>
      </w:r>
      <w:r>
        <w:rPr>
          <w:spacing w:val="-2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31"/>
          <w:sz w:val="19"/>
        </w:rPr>
        <w:t> </w:t>
      </w:r>
      <w:r>
        <w:rPr>
          <w:sz w:val="19"/>
        </w:rPr>
        <w:t>Какие</w:t>
      </w:r>
      <w:r>
        <w:rPr>
          <w:spacing w:val="-2"/>
          <w:sz w:val="19"/>
        </w:rPr>
        <w:t> </w:t>
      </w:r>
      <w:r>
        <w:rPr>
          <w:sz w:val="19"/>
        </w:rPr>
        <w:t>товары</w:t>
      </w:r>
      <w:r>
        <w:rPr>
          <w:spacing w:val="-2"/>
          <w:sz w:val="19"/>
        </w:rPr>
        <w:t> </w:t>
      </w:r>
      <w:r>
        <w:rPr>
          <w:sz w:val="19"/>
        </w:rPr>
        <w:t>привозили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Россию </w:t>
      </w:r>
      <w:r>
        <w:rPr>
          <w:w w:val="95"/>
          <w:sz w:val="19"/>
        </w:rPr>
        <w:t>русские купцы в XVII в.? Какие страны были основными торговыми партнёрами Рос- </w:t>
      </w:r>
      <w:r>
        <w:rPr>
          <w:spacing w:val="-4"/>
          <w:sz w:val="19"/>
        </w:rPr>
        <w:t>сии?</w:t>
      </w:r>
    </w:p>
    <w:p>
      <w:pPr>
        <w:spacing w:after="0" w:line="213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rFonts w:ascii="Tahoma"/>
          <w:sz w:val="17"/>
        </w:rPr>
      </w:pPr>
    </w:p>
    <w:p>
      <w:pPr>
        <w:pStyle w:val="BodyText"/>
        <w:ind w:left="731"/>
        <w:rPr>
          <w:rFonts w:ascii="Tahoma"/>
        </w:rPr>
      </w:pPr>
      <w:r>
        <w:rPr>
          <w:rFonts w:ascii="Tahoma"/>
        </w:rPr>
        <w:pict>
          <v:group style="width:385.95pt;height:133.6pt;mso-position-horizontal-relative:char;mso-position-vertical-relative:line" id="docshapegroup1819" coordorigin="0,0" coordsize="7719,2672">
            <v:rect style="position:absolute;left:0;top:0;width:7719;height:2672" id="docshape1820" filled="true" fillcolor="#000000" stroked="false">
              <v:fill opacity="32768f" type="solid"/>
            </v:rect>
            <v:rect style="position:absolute;left:62;top:63;width:7597;height:2544" id="docshape1821" filled="true" fillcolor="#e9eff8" stroked="false">
              <v:fill type="solid"/>
            </v:rect>
            <v:shape style="position:absolute;left:160;top:161;width:356;height:351" type="#_x0000_t75" id="docshape1822" stroked="false">
              <v:imagedata r:id="rId227" o:title=""/>
            </v:shape>
            <v:shape style="position:absolute;left:62;top:63;width:7597;height:2544" type="#_x0000_t202" id="docshape1823" filled="false" stroked="false">
              <v:textbox inset="0,0,0,0">
                <w:txbxContent>
                  <w:p>
                    <w:pPr>
                      <w:spacing w:before="151"/>
                      <w:ind w:left="681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5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340" w:right="33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В XVII в. в экономике страны произошли важные изменения. Благодаря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раз-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витию товарно-денежных отношений, хозяйственной специализации райо-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нов начал формироваться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20"/>
                      </w:rPr>
                      <w:t>единый национальный внутренний рынок.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Хозяй- </w:t>
                    </w:r>
                    <w:r>
                      <w:rPr>
                        <w:rFonts w:ascii="Tahoma" w:hAnsi="Tahoma"/>
                        <w:sz w:val="20"/>
                      </w:rPr>
                      <w:t>ство России из суммы мало связанных друг с другом областей стало превращаться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единую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экономическую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систему,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части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которой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нуждались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друг в друге. Несмотря на заметные сдвиги в экономике страны, в целом она оставалась аграрной, с господством натурального хозяйства и экстенсивных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технологий.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BodyText"/>
        <w:spacing w:before="1"/>
        <w:rPr>
          <w:rFonts w:ascii="Tahoma"/>
          <w:sz w:val="12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171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14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89"/>
        </w:numPr>
        <w:tabs>
          <w:tab w:pos="1114" w:val="left" w:leader="none"/>
        </w:tabs>
        <w:spacing w:line="240" w:lineRule="auto" w:before="83" w:after="0"/>
        <w:ind w:left="1113" w:right="0" w:hanging="301"/>
        <w:jc w:val="left"/>
        <w:rPr>
          <w:sz w:val="19"/>
        </w:rPr>
      </w:pPr>
      <w:r>
        <w:rPr>
          <w:w w:val="95"/>
          <w:sz w:val="19"/>
        </w:rPr>
        <w:t>Заполните</w:t>
      </w:r>
      <w:r>
        <w:rPr>
          <w:spacing w:val="8"/>
          <w:sz w:val="19"/>
        </w:rPr>
        <w:t> </w:t>
      </w:r>
      <w:r>
        <w:rPr>
          <w:w w:val="95"/>
          <w:sz w:val="19"/>
        </w:rPr>
        <w:t>таблицу</w:t>
      </w:r>
      <w:r>
        <w:rPr>
          <w:spacing w:val="9"/>
          <w:sz w:val="19"/>
        </w:rPr>
        <w:t> </w:t>
      </w:r>
      <w:r>
        <w:rPr>
          <w:w w:val="95"/>
          <w:sz w:val="19"/>
        </w:rPr>
        <w:t>«Экономика</w:t>
      </w:r>
      <w:r>
        <w:rPr>
          <w:spacing w:val="9"/>
          <w:sz w:val="19"/>
        </w:rPr>
        <w:t> </w:t>
      </w:r>
      <w:r>
        <w:rPr>
          <w:w w:val="95"/>
          <w:sz w:val="19"/>
        </w:rPr>
        <w:t>России</w:t>
      </w:r>
      <w:r>
        <w:rPr>
          <w:spacing w:val="9"/>
          <w:sz w:val="19"/>
        </w:rPr>
        <w:t> </w:t>
      </w:r>
      <w:r>
        <w:rPr>
          <w:w w:val="95"/>
          <w:sz w:val="19"/>
        </w:rPr>
        <w:t>в</w:t>
      </w:r>
      <w:r>
        <w:rPr>
          <w:spacing w:val="9"/>
          <w:sz w:val="19"/>
        </w:rPr>
        <w:t> </w:t>
      </w:r>
      <w:r>
        <w:rPr>
          <w:w w:val="95"/>
          <w:sz w:val="19"/>
        </w:rPr>
        <w:t>XVII</w:t>
      </w:r>
      <w:r>
        <w:rPr>
          <w:spacing w:val="9"/>
          <w:sz w:val="19"/>
        </w:rPr>
        <w:t> </w:t>
      </w:r>
      <w:r>
        <w:rPr>
          <w:w w:val="95"/>
          <w:sz w:val="19"/>
        </w:rPr>
        <w:t>в.»</w:t>
      </w:r>
      <w:r>
        <w:rPr>
          <w:spacing w:val="9"/>
          <w:sz w:val="19"/>
        </w:rPr>
        <w:t> </w:t>
      </w:r>
      <w:r>
        <w:rPr>
          <w:w w:val="95"/>
          <w:sz w:val="19"/>
        </w:rPr>
        <w:t>на</w:t>
      </w:r>
      <w:r>
        <w:rPr>
          <w:spacing w:val="9"/>
          <w:sz w:val="19"/>
        </w:rPr>
        <w:t> </w:t>
      </w:r>
      <w:r>
        <w:rPr>
          <w:w w:val="95"/>
          <w:sz w:val="19"/>
        </w:rPr>
        <w:t>основе</w:t>
      </w:r>
      <w:r>
        <w:rPr>
          <w:spacing w:val="9"/>
          <w:sz w:val="19"/>
        </w:rPr>
        <w:t> </w:t>
      </w:r>
      <w:r>
        <w:rPr>
          <w:w w:val="95"/>
          <w:sz w:val="19"/>
        </w:rPr>
        <w:t>текста</w:t>
      </w:r>
      <w:r>
        <w:rPr>
          <w:spacing w:val="9"/>
          <w:sz w:val="19"/>
        </w:rPr>
        <w:t> </w:t>
      </w:r>
      <w:r>
        <w:rPr>
          <w:spacing w:val="-2"/>
          <w:w w:val="95"/>
          <w:sz w:val="19"/>
        </w:rPr>
        <w:t>параграфа.</w:t>
      </w:r>
    </w:p>
    <w:p>
      <w:pPr>
        <w:pStyle w:val="BodyText"/>
        <w:spacing w:before="10"/>
        <w:rPr>
          <w:rFonts w:ascii="Tahoma"/>
          <w:sz w:val="11"/>
        </w:rPr>
      </w:pPr>
    </w:p>
    <w:tbl>
      <w:tblPr>
        <w:tblW w:w="0" w:type="auto"/>
        <w:jc w:val="left"/>
        <w:tblInd w:w="80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6"/>
        <w:gridCol w:w="2526"/>
        <w:gridCol w:w="2526"/>
      </w:tblGrid>
      <w:tr>
        <w:trPr>
          <w:trHeight w:val="594" w:hRule="atLeast"/>
        </w:trPr>
        <w:tc>
          <w:tcPr>
            <w:tcW w:w="2526" w:type="dxa"/>
            <w:shd w:val="clear" w:color="auto" w:fill="FAE8E1"/>
          </w:tcPr>
          <w:p>
            <w:pPr>
              <w:pStyle w:val="TableParagraph"/>
              <w:spacing w:before="75"/>
              <w:ind w:left="618" w:right="329" w:hanging="27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Вид</w:t>
            </w:r>
            <w:r>
              <w:rPr>
                <w:rFonts w:ascii="Calibri" w:hAnsi="Calibri"/>
                <w:b/>
                <w:spacing w:val="-1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хозяйственной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деятельности</w:t>
            </w:r>
          </w:p>
        </w:tc>
        <w:tc>
          <w:tcPr>
            <w:tcW w:w="2526" w:type="dxa"/>
            <w:shd w:val="clear" w:color="auto" w:fill="FAE8E1"/>
          </w:tcPr>
          <w:p>
            <w:pPr>
              <w:pStyle w:val="TableParagraph"/>
              <w:spacing w:before="75"/>
              <w:ind w:left="515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0"/>
                <w:sz w:val="19"/>
              </w:rPr>
              <w:t>Прежние</w:t>
            </w:r>
            <w:r>
              <w:rPr>
                <w:rFonts w:ascii="Calibri" w:hAnsi="Calibri"/>
                <w:b/>
                <w:spacing w:val="28"/>
                <w:w w:val="110"/>
                <w:sz w:val="19"/>
              </w:rPr>
              <w:t> </w:t>
            </w:r>
            <w:r>
              <w:rPr>
                <w:rFonts w:ascii="Calibri" w:hAnsi="Calibri"/>
                <w:b/>
                <w:spacing w:val="-4"/>
                <w:w w:val="110"/>
                <w:sz w:val="19"/>
              </w:rPr>
              <w:t>черты</w:t>
            </w:r>
          </w:p>
        </w:tc>
        <w:tc>
          <w:tcPr>
            <w:tcW w:w="2526" w:type="dxa"/>
            <w:shd w:val="clear" w:color="auto" w:fill="FAE8E1"/>
          </w:tcPr>
          <w:p>
            <w:pPr>
              <w:pStyle w:val="TableParagraph"/>
              <w:spacing w:before="75"/>
              <w:ind w:left="523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Новые</w:t>
            </w:r>
            <w:r>
              <w:rPr>
                <w:rFonts w:ascii="Calibri" w:hAnsi="Calibri"/>
                <w:b/>
                <w:spacing w:val="6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явления</w:t>
            </w:r>
          </w:p>
        </w:tc>
      </w:tr>
      <w:tr>
        <w:trPr>
          <w:trHeight w:val="364" w:hRule="atLeast"/>
        </w:trPr>
        <w:tc>
          <w:tcPr>
            <w:tcW w:w="25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89"/>
        </w:numPr>
        <w:tabs>
          <w:tab w:pos="1134" w:val="left" w:leader="none"/>
        </w:tabs>
        <w:spacing w:line="208" w:lineRule="auto" w:before="188" w:after="0"/>
        <w:ind w:left="1133" w:right="791" w:hanging="241"/>
        <w:jc w:val="both"/>
        <w:rPr>
          <w:sz w:val="19"/>
        </w:rPr>
      </w:pPr>
      <w:r>
        <w:rPr>
          <w:sz w:val="19"/>
        </w:rPr>
        <w:t>Какие</w:t>
      </w:r>
      <w:r>
        <w:rPr>
          <w:spacing w:val="-15"/>
          <w:sz w:val="19"/>
        </w:rPr>
        <w:t> </w:t>
      </w:r>
      <w:r>
        <w:rPr>
          <w:sz w:val="19"/>
        </w:rPr>
        <w:t>явления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экономике</w:t>
      </w:r>
      <w:r>
        <w:rPr>
          <w:spacing w:val="-15"/>
          <w:sz w:val="19"/>
        </w:rPr>
        <w:t> </w:t>
      </w:r>
      <w:r>
        <w:rPr>
          <w:sz w:val="19"/>
        </w:rPr>
        <w:t>России</w:t>
      </w:r>
      <w:r>
        <w:rPr>
          <w:spacing w:val="-15"/>
          <w:sz w:val="19"/>
        </w:rPr>
        <w:t> </w:t>
      </w:r>
      <w:r>
        <w:rPr>
          <w:sz w:val="19"/>
        </w:rPr>
        <w:t>XVII</w:t>
      </w:r>
      <w:r>
        <w:rPr>
          <w:spacing w:val="-15"/>
          <w:sz w:val="19"/>
        </w:rPr>
        <w:t> </w:t>
      </w:r>
      <w:r>
        <w:rPr>
          <w:sz w:val="19"/>
        </w:rPr>
        <w:t>в.</w:t>
      </w:r>
      <w:r>
        <w:rPr>
          <w:spacing w:val="-14"/>
          <w:sz w:val="19"/>
        </w:rPr>
        <w:t> </w:t>
      </w:r>
      <w:r>
        <w:rPr>
          <w:sz w:val="19"/>
        </w:rPr>
        <w:t>позволяют</w:t>
      </w:r>
      <w:r>
        <w:rPr>
          <w:spacing w:val="-15"/>
          <w:sz w:val="19"/>
        </w:rPr>
        <w:t> </w:t>
      </w:r>
      <w:r>
        <w:rPr>
          <w:sz w:val="19"/>
        </w:rPr>
        <w:t>назвать</w:t>
      </w:r>
      <w:r>
        <w:rPr>
          <w:spacing w:val="-15"/>
          <w:sz w:val="19"/>
        </w:rPr>
        <w:t> </w:t>
      </w:r>
      <w:r>
        <w:rPr>
          <w:sz w:val="19"/>
        </w:rPr>
        <w:t>это</w:t>
      </w:r>
      <w:r>
        <w:rPr>
          <w:spacing w:val="-15"/>
          <w:sz w:val="19"/>
        </w:rPr>
        <w:t> </w:t>
      </w:r>
      <w:r>
        <w:rPr>
          <w:sz w:val="19"/>
        </w:rPr>
        <w:t>время</w:t>
      </w:r>
      <w:r>
        <w:rPr>
          <w:spacing w:val="-15"/>
          <w:sz w:val="19"/>
        </w:rPr>
        <w:t> </w:t>
      </w:r>
      <w:r>
        <w:rPr>
          <w:sz w:val="19"/>
        </w:rPr>
        <w:t>новым</w:t>
      </w:r>
      <w:r>
        <w:rPr>
          <w:spacing w:val="-15"/>
          <w:sz w:val="19"/>
        </w:rPr>
        <w:t> </w:t>
      </w:r>
      <w:r>
        <w:rPr>
          <w:sz w:val="19"/>
        </w:rPr>
        <w:t>эта- пом в развитии страны? Укажите не менее трёх явлений.</w:t>
      </w:r>
    </w:p>
    <w:p>
      <w:pPr>
        <w:pStyle w:val="ListParagraph"/>
        <w:numPr>
          <w:ilvl w:val="0"/>
          <w:numId w:val="89"/>
        </w:numPr>
        <w:tabs>
          <w:tab w:pos="1134" w:val="left" w:leader="none"/>
        </w:tabs>
        <w:spacing w:line="208" w:lineRule="auto" w:before="66" w:after="0"/>
        <w:ind w:left="1133" w:right="791" w:hanging="241"/>
        <w:jc w:val="both"/>
        <w:rPr>
          <w:sz w:val="19"/>
        </w:rPr>
      </w:pPr>
      <w:r>
        <w:rPr>
          <w:sz w:val="19"/>
        </w:rPr>
        <w:t>Сравните</w:t>
      </w:r>
      <w:r>
        <w:rPr>
          <w:spacing w:val="-15"/>
          <w:sz w:val="19"/>
        </w:rPr>
        <w:t> </w:t>
      </w:r>
      <w:r>
        <w:rPr>
          <w:sz w:val="19"/>
        </w:rPr>
        <w:t>характерные</w:t>
      </w:r>
      <w:r>
        <w:rPr>
          <w:spacing w:val="-15"/>
          <w:sz w:val="19"/>
        </w:rPr>
        <w:t> </w:t>
      </w:r>
      <w:r>
        <w:rPr>
          <w:sz w:val="19"/>
        </w:rPr>
        <w:t>черты</w:t>
      </w:r>
      <w:r>
        <w:rPr>
          <w:spacing w:val="-15"/>
          <w:sz w:val="19"/>
        </w:rPr>
        <w:t> </w:t>
      </w:r>
      <w:r>
        <w:rPr>
          <w:sz w:val="19"/>
        </w:rPr>
        <w:t>экономического</w:t>
      </w:r>
      <w:r>
        <w:rPr>
          <w:spacing w:val="-15"/>
          <w:sz w:val="19"/>
        </w:rPr>
        <w:t> </w:t>
      </w:r>
      <w:r>
        <w:rPr>
          <w:sz w:val="19"/>
        </w:rPr>
        <w:t>развития</w:t>
      </w:r>
      <w:r>
        <w:rPr>
          <w:spacing w:val="-15"/>
          <w:sz w:val="19"/>
        </w:rPr>
        <w:t> </w:t>
      </w:r>
      <w:r>
        <w:rPr>
          <w:sz w:val="19"/>
        </w:rPr>
        <w:t>России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XVI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XVII</w:t>
      </w:r>
      <w:r>
        <w:rPr>
          <w:spacing w:val="-15"/>
          <w:sz w:val="19"/>
        </w:rPr>
        <w:t> </w:t>
      </w:r>
      <w:r>
        <w:rPr>
          <w:sz w:val="19"/>
        </w:rPr>
        <w:t>вв.</w:t>
      </w:r>
      <w:r>
        <w:rPr>
          <w:spacing w:val="-15"/>
          <w:sz w:val="19"/>
        </w:rPr>
        <w:t> </w:t>
      </w:r>
      <w:r>
        <w:rPr>
          <w:sz w:val="19"/>
        </w:rPr>
        <w:t>Ука- жите, что было общим, а что — различным.</w:t>
      </w:r>
    </w:p>
    <w:p>
      <w:pPr>
        <w:spacing w:line="208" w:lineRule="auto" w:before="66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73" name="image3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302.png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4. </w:t>
      </w:r>
      <w:r>
        <w:rPr>
          <w:rFonts w:ascii="Tahoma" w:hAnsi="Tahoma"/>
          <w:sz w:val="19"/>
        </w:rPr>
        <w:t>Чем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российская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мануфактура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отличалась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от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западноевропейской?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чём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бы- ло сходство?</w:t>
      </w:r>
    </w:p>
    <w:p>
      <w:pPr>
        <w:spacing w:line="208" w:lineRule="auto" w:before="66"/>
        <w:ind w:left="1133" w:right="791" w:hanging="2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5. </w:t>
      </w:r>
      <w:r>
        <w:rPr>
          <w:rFonts w:ascii="Tahoma" w:hAnsi="Tahoma"/>
          <w:sz w:val="19"/>
        </w:rPr>
        <w:t>Что нового вводили Торговый и Новоторговый уставы? Чьи интересы они защи- </w:t>
      </w:r>
      <w:r>
        <w:rPr>
          <w:rFonts w:ascii="Tahoma" w:hAnsi="Tahoma"/>
          <w:spacing w:val="-2"/>
          <w:sz w:val="19"/>
        </w:rPr>
        <w:t>щали?</w:t>
      </w:r>
    </w:p>
    <w:p>
      <w:pPr>
        <w:spacing w:line="208" w:lineRule="auto" w:before="66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75" name="image2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78.png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6.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сказать,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процесс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зарождения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капиталистических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отношений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России и в Западной Европе имел схожие черты? Аргументируйте свой ответ.</w:t>
      </w:r>
    </w:p>
    <w:p>
      <w:pPr>
        <w:spacing w:line="208" w:lineRule="auto" w:before="67"/>
        <w:ind w:left="1133" w:right="791" w:hanging="2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7.</w:t>
      </w:r>
      <w:r>
        <w:rPr>
          <w:rFonts w:ascii="Calibri" w:hAnsi="Calibri"/>
          <w:b/>
          <w:color w:val="DB413F"/>
          <w:spacing w:val="34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какими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проблемами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связано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расширение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внешней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торговли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России 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в.?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Какое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значение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имела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внешняя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торговля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для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развития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государства?</w:t>
      </w:r>
    </w:p>
    <w:p>
      <w:pPr>
        <w:spacing w:line="208" w:lineRule="auto" w:before="66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77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303.png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8. </w:t>
      </w:r>
      <w:r>
        <w:rPr>
          <w:rFonts w:ascii="Tahoma" w:hAnsi="Tahoma"/>
          <w:sz w:val="19"/>
        </w:rPr>
        <w:t>Используя интернет-ресурсы, выясните численность населения Франции и Англии 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начале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конце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столетия.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Россией.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Сделайте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выводы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динамике.</w:t>
      </w:r>
    </w:p>
    <w:p>
      <w:pPr>
        <w:pStyle w:val="ListParagraph"/>
        <w:numPr>
          <w:ilvl w:val="0"/>
          <w:numId w:val="90"/>
        </w:numPr>
        <w:tabs>
          <w:tab w:pos="1069" w:val="left" w:leader="none"/>
        </w:tabs>
        <w:spacing w:line="213" w:lineRule="auto" w:before="66" w:after="0"/>
        <w:ind w:left="1133" w:right="791" w:hanging="241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 </w:t>
      </w:r>
      <w:r>
        <w:rPr>
          <w:sz w:val="19"/>
        </w:rPr>
        <w:t>Какую роль в экономической жизни страны играли промыслы? Подготовьте сообще- ние (презентацию) о любом промысле (производстве) XVII в. на территории вашего региона (для поиска информации используйте интернет-</w:t>
      </w:r>
      <w:r>
        <w:rPr>
          <w:spacing w:val="-2"/>
          <w:sz w:val="19"/>
        </w:rPr>
        <w:t>ресурсы).</w:t>
      </w:r>
    </w:p>
    <w:p>
      <w:pPr>
        <w:pStyle w:val="ListParagraph"/>
        <w:numPr>
          <w:ilvl w:val="0"/>
          <w:numId w:val="90"/>
        </w:numPr>
        <w:tabs>
          <w:tab w:pos="1134" w:val="left" w:leader="none"/>
        </w:tabs>
        <w:spacing w:line="218" w:lineRule="auto" w:before="56" w:after="0"/>
        <w:ind w:left="1133" w:right="791" w:hanging="341"/>
        <w:jc w:val="both"/>
        <w:rPr>
          <w:sz w:val="19"/>
        </w:rPr>
      </w:pPr>
      <w:r>
        <w:rPr>
          <w:sz w:val="19"/>
        </w:rPr>
        <w:t>Рассмотрите</w:t>
      </w:r>
      <w:r>
        <w:rPr>
          <w:spacing w:val="-6"/>
          <w:sz w:val="19"/>
        </w:rPr>
        <w:t> </w:t>
      </w:r>
      <w:r>
        <w:rPr>
          <w:sz w:val="19"/>
        </w:rPr>
        <w:t>карту</w:t>
      </w:r>
      <w:r>
        <w:rPr>
          <w:spacing w:val="-6"/>
          <w:sz w:val="19"/>
        </w:rPr>
        <w:t> </w:t>
      </w:r>
      <w:r>
        <w:rPr>
          <w:sz w:val="19"/>
        </w:rPr>
        <w:t>2</w:t>
      </w:r>
      <w:r>
        <w:rPr>
          <w:spacing w:val="-6"/>
          <w:sz w:val="19"/>
        </w:rPr>
        <w:t> </w:t>
      </w:r>
      <w:r>
        <w:rPr>
          <w:sz w:val="19"/>
        </w:rPr>
        <w:t>в</w:t>
      </w:r>
      <w:r>
        <w:rPr>
          <w:spacing w:val="-6"/>
          <w:sz w:val="19"/>
        </w:rPr>
        <w:t> </w:t>
      </w:r>
      <w:r>
        <w:rPr>
          <w:sz w:val="19"/>
        </w:rPr>
        <w:t>Приложении.</w:t>
      </w:r>
      <w:r>
        <w:rPr>
          <w:spacing w:val="-6"/>
          <w:sz w:val="19"/>
        </w:rPr>
        <w:t> </w:t>
      </w:r>
      <w:r>
        <w:rPr>
          <w:sz w:val="19"/>
        </w:rPr>
        <w:t>а)</w:t>
      </w:r>
      <w:r>
        <w:rPr>
          <w:spacing w:val="-6"/>
          <w:sz w:val="19"/>
        </w:rPr>
        <w:t> </w:t>
      </w:r>
      <w:r>
        <w:rPr>
          <w:sz w:val="19"/>
        </w:rPr>
        <w:t>Найдите</w:t>
      </w:r>
      <w:r>
        <w:rPr>
          <w:spacing w:val="-6"/>
          <w:sz w:val="19"/>
        </w:rPr>
        <w:t> </w:t>
      </w:r>
      <w:r>
        <w:rPr>
          <w:sz w:val="19"/>
        </w:rPr>
        <w:t>на</w:t>
      </w:r>
      <w:r>
        <w:rPr>
          <w:spacing w:val="-6"/>
          <w:sz w:val="19"/>
        </w:rPr>
        <w:t> </w:t>
      </w:r>
      <w:r>
        <w:rPr>
          <w:sz w:val="19"/>
        </w:rPr>
        <w:t>карте</w:t>
      </w:r>
      <w:r>
        <w:rPr>
          <w:spacing w:val="-6"/>
          <w:sz w:val="19"/>
        </w:rPr>
        <w:t> </w:t>
      </w:r>
      <w:r>
        <w:rPr>
          <w:sz w:val="19"/>
        </w:rPr>
        <w:t>ярмарки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мануфактуры, упомянутые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тексте</w:t>
      </w:r>
      <w:r>
        <w:rPr>
          <w:spacing w:val="-15"/>
          <w:sz w:val="19"/>
        </w:rPr>
        <w:t> </w:t>
      </w:r>
      <w:r>
        <w:rPr>
          <w:sz w:val="19"/>
        </w:rPr>
        <w:t>параграфа.</w:t>
      </w:r>
      <w:r>
        <w:rPr>
          <w:spacing w:val="-15"/>
          <w:sz w:val="19"/>
        </w:rPr>
        <w:t> </w:t>
      </w:r>
      <w:r>
        <w:rPr>
          <w:sz w:val="19"/>
        </w:rPr>
        <w:t>б)</w:t>
      </w:r>
      <w:r>
        <w:rPr>
          <w:spacing w:val="-15"/>
          <w:sz w:val="19"/>
        </w:rPr>
        <w:t> </w:t>
      </w:r>
      <w:r>
        <w:rPr>
          <w:sz w:val="19"/>
        </w:rPr>
        <w:t>С</w:t>
      </w:r>
      <w:r>
        <w:rPr>
          <w:spacing w:val="-15"/>
          <w:sz w:val="19"/>
        </w:rPr>
        <w:t> </w:t>
      </w:r>
      <w:r>
        <w:rPr>
          <w:sz w:val="19"/>
        </w:rPr>
        <w:t>помощью</w:t>
      </w:r>
      <w:r>
        <w:rPr>
          <w:spacing w:val="-14"/>
          <w:sz w:val="19"/>
        </w:rPr>
        <w:t> </w:t>
      </w:r>
      <w:r>
        <w:rPr>
          <w:sz w:val="19"/>
        </w:rPr>
        <w:t>карты</w:t>
      </w:r>
      <w:r>
        <w:rPr>
          <w:spacing w:val="-15"/>
          <w:sz w:val="19"/>
        </w:rPr>
        <w:t> </w:t>
      </w:r>
      <w:r>
        <w:rPr>
          <w:sz w:val="19"/>
        </w:rPr>
        <w:t>предположите,</w:t>
      </w:r>
      <w:r>
        <w:rPr>
          <w:spacing w:val="-15"/>
          <w:sz w:val="19"/>
        </w:rPr>
        <w:t> </w:t>
      </w:r>
      <w:r>
        <w:rPr>
          <w:sz w:val="19"/>
        </w:rPr>
        <w:t>какие</w:t>
      </w:r>
      <w:r>
        <w:rPr>
          <w:spacing w:val="-15"/>
          <w:sz w:val="19"/>
        </w:rPr>
        <w:t> </w:t>
      </w:r>
      <w:r>
        <w:rPr>
          <w:sz w:val="19"/>
        </w:rPr>
        <w:t>товары можно</w:t>
      </w:r>
      <w:r>
        <w:rPr>
          <w:spacing w:val="-5"/>
          <w:sz w:val="19"/>
        </w:rPr>
        <w:t> </w:t>
      </w:r>
      <w:r>
        <w:rPr>
          <w:sz w:val="19"/>
        </w:rPr>
        <w:t>было</w:t>
      </w:r>
      <w:r>
        <w:rPr>
          <w:spacing w:val="-5"/>
          <w:sz w:val="19"/>
        </w:rPr>
        <w:t> </w:t>
      </w:r>
      <w:r>
        <w:rPr>
          <w:sz w:val="19"/>
        </w:rPr>
        <w:t>приобрести</w:t>
      </w:r>
      <w:r>
        <w:rPr>
          <w:spacing w:val="-5"/>
          <w:sz w:val="19"/>
        </w:rPr>
        <w:t> </w:t>
      </w:r>
      <w:r>
        <w:rPr>
          <w:sz w:val="19"/>
        </w:rPr>
        <w:t>на</w:t>
      </w:r>
      <w:r>
        <w:rPr>
          <w:spacing w:val="-5"/>
          <w:sz w:val="19"/>
        </w:rPr>
        <w:t> </w:t>
      </w:r>
      <w:r>
        <w:rPr>
          <w:sz w:val="19"/>
        </w:rPr>
        <w:t>ярмарках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Москве,</w:t>
      </w:r>
      <w:r>
        <w:rPr>
          <w:spacing w:val="-5"/>
          <w:sz w:val="19"/>
        </w:rPr>
        <w:t> </w:t>
      </w:r>
      <w:r>
        <w:rPr>
          <w:sz w:val="19"/>
        </w:rPr>
        <w:t>Нижнем</w:t>
      </w:r>
      <w:r>
        <w:rPr>
          <w:spacing w:val="-5"/>
          <w:sz w:val="19"/>
        </w:rPr>
        <w:t> </w:t>
      </w:r>
      <w:r>
        <w:rPr>
          <w:sz w:val="19"/>
        </w:rPr>
        <w:t>Новгороде,</w:t>
      </w:r>
      <w:r>
        <w:rPr>
          <w:spacing w:val="-5"/>
          <w:sz w:val="19"/>
        </w:rPr>
        <w:t> </w:t>
      </w:r>
      <w:r>
        <w:rPr>
          <w:sz w:val="19"/>
        </w:rPr>
        <w:t>Туле,</w:t>
      </w:r>
      <w:r>
        <w:rPr>
          <w:spacing w:val="-5"/>
          <w:sz w:val="19"/>
        </w:rPr>
        <w:t> </w:t>
      </w:r>
      <w:r>
        <w:rPr>
          <w:sz w:val="19"/>
        </w:rPr>
        <w:t>Казани. в) Определите основные районы сельского и промыслового хозяйства. </w:t>
      </w:r>
      <w:r>
        <w:rPr>
          <w:sz w:val="19"/>
        </w:rPr>
        <w:t>Центрами</w:t>
      </w:r>
      <w:r>
        <w:rPr>
          <w:sz w:val="19"/>
        </w:rPr>
        <w:t> </w:t>
      </w:r>
      <w:r>
        <w:rPr>
          <w:w w:val="95"/>
          <w:sz w:val="19"/>
        </w:rPr>
        <w:t>каких производств они являлись? г) Покажите на карте центры </w:t>
      </w:r>
      <w:r>
        <w:rPr>
          <w:w w:val="95"/>
          <w:sz w:val="19"/>
        </w:rPr>
        <w:t>железоделательного</w:t>
      </w:r>
      <w:r>
        <w:rPr>
          <w:w w:val="95"/>
          <w:sz w:val="19"/>
        </w:rPr>
        <w:t> </w:t>
      </w:r>
      <w:r>
        <w:rPr>
          <w:spacing w:val="-2"/>
          <w:sz w:val="19"/>
        </w:rPr>
        <w:t>производства.</w:t>
      </w:r>
    </w:p>
    <w:p>
      <w:pPr>
        <w:spacing w:after="0" w:line="218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  <w:rPr>
          <w:rFonts w:ascii="Tahoma"/>
          <w:sz w:val="9"/>
        </w:rPr>
      </w:pPr>
    </w:p>
    <w:p>
      <w:pPr>
        <w:pStyle w:val="Heading7"/>
        <w:tabs>
          <w:tab w:pos="8163" w:val="left" w:leader="none"/>
        </w:tabs>
        <w:spacing w:before="90"/>
      </w:pPr>
      <w:r>
        <w:rPr/>
        <w:pict>
          <v:group style="position:absolute;margin-left:164.604294pt;margin-top:8.747374pt;width:239pt;height:7.85pt;mso-position-horizontal-relative:page;mso-position-vertical-relative:paragraph;z-index:-21829632" id="docshapegroup1824" coordorigin="3292,175" coordsize="4780,157">
            <v:line style="position:absolute" from="3342,253" to="7977,253" stroked="true" strokeweight="1pt" strokecolor="#4495d1">
              <v:stroke dashstyle="dot"/>
            </v:line>
            <v:shape style="position:absolute;left:3292;top:243;width:4715;height:20" id="docshape1825" coordorigin="3292,243" coordsize="4715,20" path="m3312,253l3309,246,3302,243,3295,246,3292,253,3295,260,3302,263,3309,260,3312,253xm8007,253l8004,246,7997,243,7990,246,7987,253,7990,260,7997,263,8004,260,8007,253xe" filled="true" fillcolor="#4495d1" stroked="false">
              <v:path arrowok="t"/>
              <v:fill type="solid"/>
            </v:shape>
            <v:shape style="position:absolute;left:7987;top:174;width:84;height:157" id="docshape1826" coordorigin="7987,175" coordsize="84,157" path="m7987,175l7987,331,8071,253,7987,175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179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304.png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exact" w:before="2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Определите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w w:val="95"/>
          <w:sz w:val="19"/>
        </w:rPr>
        <w:t>хронологический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порядок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w w:val="95"/>
          <w:sz w:val="19"/>
        </w:rPr>
        <w:t>событий: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1)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принятие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w w:val="95"/>
          <w:sz w:val="19"/>
        </w:rPr>
        <w:t>Новоторгового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устава;</w:t>
      </w:r>
    </w:p>
    <w:p>
      <w:pPr>
        <w:spacing w:line="220" w:lineRule="auto" w:before="6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2) казнь английского короля Карла I; 3) принятие Торгового устава; 4) начало Трид- </w:t>
      </w:r>
      <w:r>
        <w:rPr>
          <w:rFonts w:ascii="Tahoma" w:hAnsi="Tahoma"/>
          <w:sz w:val="19"/>
        </w:rPr>
        <w:t>цатилетней войны.</w:t>
      </w:r>
    </w:p>
    <w:p>
      <w:pPr>
        <w:pStyle w:val="Heading7"/>
        <w:spacing w:before="189"/>
      </w:pPr>
      <w:r>
        <w:rPr/>
        <w:pict>
          <v:group style="position:absolute;margin-left:155.961899pt;margin-top:10.117255pt;width:263.6pt;height:14.2pt;mso-position-horizontal-relative:page;mso-position-vertical-relative:paragraph;z-index:15894528" id="docshapegroup1827" coordorigin="3119,202" coordsize="5272,284">
            <v:shape style="position:absolute;left:8107;top:202;width:284;height:284" type="#_x0000_t75" id="docshape1828" stroked="false">
              <v:imagedata r:id="rId15" o:title=""/>
            </v:shape>
            <v:line style="position:absolute" from="3169,348" to="7956,348" stroked="true" strokeweight="1pt" strokecolor="#4495d1">
              <v:stroke dashstyle="dot"/>
            </v:line>
            <v:shape style="position:absolute;left:3119;top:337;width:4867;height:20" id="docshape1829" coordorigin="3119,338" coordsize="4867,20" path="m3139,348l3136,340,3129,338,3122,340,3119,348,3122,355,3129,358,3136,355,3139,348xm7986,348l7983,340,7976,338,7969,340,7966,348,7969,355,7976,358,7983,355,7986,348xe" filled="true" fillcolor="#4495d1" stroked="false">
              <v:path arrowok="t"/>
              <v:fill type="solid"/>
            </v:shape>
            <v:shape style="position:absolute;left:7966;top:269;width:84;height:157" id="docshape1830" coordorigin="7966,269" coordsize="84,157" path="m7966,269l7966,426,8050,348,7966,26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43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Прочитайте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отрывок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«Именного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указа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царя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Алексея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Михайловича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от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1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июня 1649 г.» и выполните задания.</w:t>
      </w:r>
    </w:p>
    <w:p>
      <w:pPr>
        <w:spacing w:line="220" w:lineRule="auto" w:before="114"/>
        <w:ind w:left="793" w:right="790" w:firstLine="340"/>
        <w:jc w:val="both"/>
        <w:rPr>
          <w:sz w:val="19"/>
        </w:rPr>
      </w:pPr>
      <w:r>
        <w:rPr>
          <w:sz w:val="19"/>
        </w:rPr>
        <w:t>…Поелику оные аглицкие немцы учинили большое злое дело, государя своего Карлуса</w:t>
      </w:r>
      <w:r>
        <w:rPr>
          <w:spacing w:val="-13"/>
          <w:sz w:val="19"/>
        </w:rPr>
        <w:t> </w:t>
      </w:r>
      <w:r>
        <w:rPr>
          <w:sz w:val="19"/>
        </w:rPr>
        <w:t>короля</w:t>
      </w:r>
      <w:r>
        <w:rPr>
          <w:spacing w:val="-13"/>
          <w:sz w:val="19"/>
        </w:rPr>
        <w:t> </w:t>
      </w:r>
      <w:r>
        <w:rPr>
          <w:sz w:val="19"/>
        </w:rPr>
        <w:t>убили</w:t>
      </w:r>
      <w:r>
        <w:rPr>
          <w:spacing w:val="-13"/>
          <w:sz w:val="19"/>
        </w:rPr>
        <w:t> </w:t>
      </w:r>
      <w:r>
        <w:rPr>
          <w:sz w:val="19"/>
        </w:rPr>
        <w:t>до</w:t>
      </w:r>
      <w:r>
        <w:rPr>
          <w:spacing w:val="-13"/>
          <w:sz w:val="19"/>
        </w:rPr>
        <w:t> </w:t>
      </w:r>
      <w:r>
        <w:rPr>
          <w:sz w:val="19"/>
        </w:rPr>
        <w:t>смерти.</w:t>
      </w:r>
      <w:r>
        <w:rPr>
          <w:spacing w:val="-13"/>
          <w:sz w:val="19"/>
        </w:rPr>
        <w:t> </w:t>
      </w:r>
      <w:r>
        <w:rPr>
          <w:sz w:val="19"/>
        </w:rPr>
        <w:t>&lt;…&gt;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прошлых</w:t>
      </w:r>
      <w:r>
        <w:rPr>
          <w:spacing w:val="-13"/>
          <w:sz w:val="19"/>
        </w:rPr>
        <w:t> </w:t>
      </w:r>
      <w:r>
        <w:rPr>
          <w:sz w:val="19"/>
        </w:rPr>
        <w:t>годах...</w:t>
      </w:r>
      <w:r>
        <w:rPr>
          <w:spacing w:val="-13"/>
          <w:sz w:val="19"/>
        </w:rPr>
        <w:t> </w:t>
      </w:r>
      <w:r>
        <w:rPr>
          <w:sz w:val="19"/>
        </w:rPr>
        <w:t>заморские</w:t>
      </w:r>
      <w:r>
        <w:rPr>
          <w:spacing w:val="-13"/>
          <w:sz w:val="19"/>
        </w:rPr>
        <w:t> </w:t>
      </w:r>
      <w:r>
        <w:rPr>
          <w:sz w:val="19"/>
        </w:rPr>
        <w:t>немцы</w:t>
      </w:r>
      <w:r>
        <w:rPr>
          <w:spacing w:val="-13"/>
          <w:sz w:val="19"/>
        </w:rPr>
        <w:t> </w:t>
      </w:r>
      <w:r>
        <w:rPr>
          <w:sz w:val="19"/>
        </w:rPr>
        <w:t>разных государств...</w:t>
      </w:r>
      <w:r>
        <w:rPr>
          <w:spacing w:val="-1"/>
          <w:sz w:val="19"/>
        </w:rPr>
        <w:t> </w:t>
      </w:r>
      <w:r>
        <w:rPr>
          <w:sz w:val="19"/>
        </w:rPr>
        <w:t>торговали</w:t>
      </w:r>
      <w:r>
        <w:rPr>
          <w:spacing w:val="-1"/>
          <w:sz w:val="19"/>
        </w:rPr>
        <w:t> </w:t>
      </w:r>
      <w:r>
        <w:rPr>
          <w:sz w:val="19"/>
        </w:rPr>
        <w:t>всякими</w:t>
      </w:r>
      <w:r>
        <w:rPr>
          <w:spacing w:val="-1"/>
          <w:sz w:val="19"/>
        </w:rPr>
        <w:t> </w:t>
      </w:r>
      <w:r>
        <w:rPr>
          <w:sz w:val="19"/>
        </w:rPr>
        <w:t>товарами</w:t>
      </w:r>
      <w:r>
        <w:rPr>
          <w:spacing w:val="-1"/>
          <w:sz w:val="19"/>
        </w:rPr>
        <w:t> </w:t>
      </w:r>
      <w:r>
        <w:rPr>
          <w:sz w:val="19"/>
        </w:rPr>
        <w:t>у</w:t>
      </w:r>
      <w:r>
        <w:rPr>
          <w:spacing w:val="-1"/>
          <w:sz w:val="19"/>
        </w:rPr>
        <w:t> </w:t>
      </w:r>
      <w:r>
        <w:rPr>
          <w:sz w:val="19"/>
        </w:rPr>
        <w:t>Архангельского</w:t>
      </w:r>
      <w:r>
        <w:rPr>
          <w:spacing w:val="-1"/>
          <w:sz w:val="19"/>
        </w:rPr>
        <w:t> </w:t>
      </w:r>
      <w:r>
        <w:rPr>
          <w:sz w:val="19"/>
        </w:rPr>
        <w:t>города,</w:t>
      </w:r>
      <w:r>
        <w:rPr>
          <w:spacing w:val="-1"/>
          <w:sz w:val="19"/>
        </w:rPr>
        <w:t> </w:t>
      </w:r>
      <w:r>
        <w:rPr>
          <w:sz w:val="19"/>
        </w:rPr>
        <w:t>а</w:t>
      </w:r>
      <w:r>
        <w:rPr>
          <w:spacing w:val="-1"/>
          <w:sz w:val="19"/>
        </w:rPr>
        <w:t> </w:t>
      </w:r>
      <w:r>
        <w:rPr>
          <w:sz w:val="19"/>
        </w:rPr>
        <w:t>к</w:t>
      </w:r>
      <w:r>
        <w:rPr>
          <w:spacing w:val="-1"/>
          <w:sz w:val="19"/>
        </w:rPr>
        <w:t> </w:t>
      </w:r>
      <w:r>
        <w:rPr>
          <w:sz w:val="19"/>
        </w:rPr>
        <w:t>Москве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в иные города с товарами и без товаров не хаживали, и дворов своих у них нигде не </w:t>
      </w:r>
      <w:r>
        <w:rPr>
          <w:w w:val="95"/>
          <w:sz w:val="19"/>
        </w:rPr>
        <w:t>бывало, а вас, англичан... царь Михаил Фёдорович... по прошенью государя вашего... </w:t>
      </w:r>
      <w:r>
        <w:rPr>
          <w:sz w:val="19"/>
        </w:rPr>
        <w:t>Карлуса короля пожаловали, велели вам торговати в Московском государстве по- вольною</w:t>
      </w:r>
      <w:r>
        <w:rPr>
          <w:spacing w:val="-3"/>
          <w:sz w:val="19"/>
        </w:rPr>
        <w:t> </w:t>
      </w:r>
      <w:r>
        <w:rPr>
          <w:sz w:val="19"/>
        </w:rPr>
        <w:t>торговлю,</w:t>
      </w:r>
      <w:r>
        <w:rPr>
          <w:spacing w:val="-3"/>
          <w:sz w:val="19"/>
        </w:rPr>
        <w:t> </w:t>
      </w:r>
      <w:r>
        <w:rPr>
          <w:sz w:val="19"/>
        </w:rPr>
        <w:t>сверх</w:t>
      </w:r>
      <w:r>
        <w:rPr>
          <w:spacing w:val="-3"/>
          <w:sz w:val="19"/>
        </w:rPr>
        <w:t> </w:t>
      </w:r>
      <w:r>
        <w:rPr>
          <w:sz w:val="19"/>
        </w:rPr>
        <w:t>иных</w:t>
      </w:r>
      <w:r>
        <w:rPr>
          <w:spacing w:val="-3"/>
          <w:sz w:val="19"/>
        </w:rPr>
        <w:t> </w:t>
      </w:r>
      <w:r>
        <w:rPr>
          <w:sz w:val="19"/>
        </w:rPr>
        <w:t>иноземцев,</w:t>
      </w:r>
      <w:r>
        <w:rPr>
          <w:spacing w:val="-3"/>
          <w:sz w:val="19"/>
        </w:rPr>
        <w:t> </w:t>
      </w:r>
      <w:r>
        <w:rPr>
          <w:sz w:val="19"/>
        </w:rPr>
        <w:t>беспошлинно,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дворы</w:t>
      </w:r>
      <w:r>
        <w:rPr>
          <w:spacing w:val="-3"/>
          <w:sz w:val="19"/>
        </w:rPr>
        <w:t> </w:t>
      </w:r>
      <w:r>
        <w:rPr>
          <w:sz w:val="19"/>
        </w:rPr>
        <w:t>свои</w:t>
      </w:r>
      <w:r>
        <w:rPr>
          <w:spacing w:val="-3"/>
          <w:sz w:val="19"/>
        </w:rPr>
        <w:t> </w:t>
      </w:r>
      <w:r>
        <w:rPr>
          <w:sz w:val="19"/>
        </w:rPr>
        <w:t>на</w:t>
      </w:r>
      <w:r>
        <w:rPr>
          <w:spacing w:val="-3"/>
          <w:sz w:val="19"/>
        </w:rPr>
        <w:t> </w:t>
      </w:r>
      <w:r>
        <w:rPr>
          <w:sz w:val="19"/>
        </w:rPr>
        <w:t>Москве</w:t>
      </w:r>
      <w:r>
        <w:rPr>
          <w:spacing w:val="-3"/>
          <w:sz w:val="19"/>
        </w:rPr>
        <w:t> </w:t>
      </w:r>
      <w:r>
        <w:rPr>
          <w:sz w:val="19"/>
        </w:rPr>
        <w:t>и в</w:t>
      </w:r>
      <w:r>
        <w:rPr>
          <w:spacing w:val="-9"/>
          <w:sz w:val="19"/>
        </w:rPr>
        <w:t> </w:t>
      </w:r>
      <w:r>
        <w:rPr>
          <w:sz w:val="19"/>
        </w:rPr>
        <w:t>городах</w:t>
      </w:r>
      <w:r>
        <w:rPr>
          <w:spacing w:val="-9"/>
          <w:sz w:val="19"/>
        </w:rPr>
        <w:t> </w:t>
      </w:r>
      <w:r>
        <w:rPr>
          <w:sz w:val="19"/>
        </w:rPr>
        <w:t>держати</w:t>
      </w:r>
      <w:r>
        <w:rPr>
          <w:spacing w:val="-9"/>
          <w:sz w:val="19"/>
        </w:rPr>
        <w:t> </w:t>
      </w:r>
      <w:r>
        <w:rPr>
          <w:sz w:val="19"/>
        </w:rPr>
        <w:t>вам</w:t>
      </w:r>
      <w:r>
        <w:rPr>
          <w:spacing w:val="-9"/>
          <w:sz w:val="19"/>
        </w:rPr>
        <w:t> </w:t>
      </w:r>
      <w:r>
        <w:rPr>
          <w:sz w:val="19"/>
        </w:rPr>
        <w:t>велено...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вы,</w:t>
      </w:r>
      <w:r>
        <w:rPr>
          <w:spacing w:val="-9"/>
          <w:sz w:val="19"/>
        </w:rPr>
        <w:t> </w:t>
      </w:r>
      <w:r>
        <w:rPr>
          <w:sz w:val="19"/>
        </w:rPr>
        <w:t>по</w:t>
      </w:r>
      <w:r>
        <w:rPr>
          <w:spacing w:val="-9"/>
          <w:sz w:val="19"/>
        </w:rPr>
        <w:t> </w:t>
      </w:r>
      <w:r>
        <w:rPr>
          <w:sz w:val="19"/>
        </w:rPr>
        <w:t>той</w:t>
      </w:r>
      <w:r>
        <w:rPr>
          <w:spacing w:val="-9"/>
          <w:sz w:val="19"/>
        </w:rPr>
        <w:t> </w:t>
      </w:r>
      <w:r>
        <w:rPr>
          <w:sz w:val="19"/>
        </w:rPr>
        <w:t>государской</w:t>
      </w:r>
      <w:r>
        <w:rPr>
          <w:spacing w:val="-9"/>
          <w:sz w:val="19"/>
        </w:rPr>
        <w:t> </w:t>
      </w:r>
      <w:r>
        <w:rPr>
          <w:sz w:val="19"/>
        </w:rPr>
        <w:t>милости...</w:t>
      </w:r>
      <w:r>
        <w:rPr>
          <w:spacing w:val="-9"/>
          <w:sz w:val="19"/>
        </w:rPr>
        <w:t> </w:t>
      </w:r>
      <w:r>
        <w:rPr>
          <w:sz w:val="19"/>
        </w:rPr>
        <w:t>торговали</w:t>
      </w:r>
      <w:r>
        <w:rPr>
          <w:spacing w:val="-9"/>
          <w:sz w:val="19"/>
        </w:rPr>
        <w:t> </w:t>
      </w:r>
      <w:r>
        <w:rPr>
          <w:sz w:val="19"/>
        </w:rPr>
        <w:t>мно- гие лета беспошлинно, и тем... обогащали, и пожитки себе нажили большие. &lt;…&gt; [Но</w:t>
      </w:r>
      <w:r>
        <w:rPr>
          <w:spacing w:val="-1"/>
          <w:sz w:val="19"/>
        </w:rPr>
        <w:t> </w:t>
      </w:r>
      <w:r>
        <w:rPr>
          <w:sz w:val="19"/>
        </w:rPr>
        <w:t>вы]</w:t>
      </w:r>
      <w:r>
        <w:rPr>
          <w:spacing w:val="-1"/>
          <w:sz w:val="19"/>
        </w:rPr>
        <w:t> </w:t>
      </w:r>
      <w:r>
        <w:rPr>
          <w:sz w:val="19"/>
        </w:rPr>
        <w:t>привозили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Московское</w:t>
      </w:r>
      <w:r>
        <w:rPr>
          <w:spacing w:val="-1"/>
          <w:sz w:val="19"/>
        </w:rPr>
        <w:t> </w:t>
      </w:r>
      <w:r>
        <w:rPr>
          <w:sz w:val="19"/>
        </w:rPr>
        <w:t>государство</w:t>
      </w:r>
      <w:r>
        <w:rPr>
          <w:spacing w:val="-1"/>
          <w:sz w:val="19"/>
        </w:rPr>
        <w:t> </w:t>
      </w:r>
      <w:r>
        <w:rPr>
          <w:sz w:val="19"/>
        </w:rPr>
        <w:t>тайно</w:t>
      </w:r>
      <w:r>
        <w:rPr>
          <w:spacing w:val="-1"/>
          <w:sz w:val="19"/>
        </w:rPr>
        <w:t> </w:t>
      </w:r>
      <w:r>
        <w:rPr>
          <w:sz w:val="19"/>
        </w:rPr>
        <w:t>табак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иные</w:t>
      </w:r>
      <w:r>
        <w:rPr>
          <w:spacing w:val="-1"/>
          <w:sz w:val="19"/>
        </w:rPr>
        <w:t> </w:t>
      </w:r>
      <w:r>
        <w:rPr>
          <w:sz w:val="19"/>
        </w:rPr>
        <w:t>заповедные</w:t>
      </w:r>
      <w:r>
        <w:rPr>
          <w:spacing w:val="-1"/>
          <w:sz w:val="19"/>
        </w:rPr>
        <w:t> </w:t>
      </w:r>
      <w:r>
        <w:rPr>
          <w:sz w:val="19"/>
        </w:rPr>
        <w:t>това- ры, а из Московского государства также [вывозили], покупая у иноземцев, шёлк, сырец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иные</w:t>
      </w:r>
      <w:r>
        <w:rPr>
          <w:spacing w:val="-13"/>
          <w:sz w:val="19"/>
        </w:rPr>
        <w:t> </w:t>
      </w:r>
      <w:r>
        <w:rPr>
          <w:sz w:val="19"/>
        </w:rPr>
        <w:t>заповедные</w:t>
      </w:r>
      <w:r>
        <w:rPr>
          <w:spacing w:val="-13"/>
          <w:sz w:val="19"/>
        </w:rPr>
        <w:t> </w:t>
      </w:r>
      <w:r>
        <w:rPr>
          <w:sz w:val="19"/>
        </w:rPr>
        <w:t>товары,</w:t>
      </w:r>
      <w:r>
        <w:rPr>
          <w:spacing w:val="-13"/>
          <w:sz w:val="19"/>
        </w:rPr>
        <w:t> </w:t>
      </w:r>
      <w:r>
        <w:rPr>
          <w:sz w:val="19"/>
        </w:rPr>
        <w:t>вывозимые</w:t>
      </w:r>
      <w:r>
        <w:rPr>
          <w:spacing w:val="-14"/>
          <w:sz w:val="19"/>
        </w:rPr>
        <w:t> </w:t>
      </w:r>
      <w:r>
        <w:rPr>
          <w:sz w:val="19"/>
        </w:rPr>
        <w:t>к</w:t>
      </w:r>
      <w:r>
        <w:rPr>
          <w:spacing w:val="-13"/>
          <w:sz w:val="19"/>
        </w:rPr>
        <w:t> </w:t>
      </w:r>
      <w:r>
        <w:rPr>
          <w:sz w:val="19"/>
        </w:rPr>
        <w:t>себе</w:t>
      </w:r>
      <w:r>
        <w:rPr>
          <w:spacing w:val="-13"/>
          <w:sz w:val="19"/>
        </w:rPr>
        <w:t> </w:t>
      </w:r>
      <w:r>
        <w:rPr>
          <w:sz w:val="19"/>
        </w:rPr>
        <w:t>за</w:t>
      </w:r>
      <w:r>
        <w:rPr>
          <w:spacing w:val="-13"/>
          <w:sz w:val="19"/>
        </w:rPr>
        <w:t> </w:t>
      </w:r>
      <w:r>
        <w:rPr>
          <w:sz w:val="19"/>
        </w:rPr>
        <w:t>море</w:t>
      </w:r>
      <w:r>
        <w:rPr>
          <w:spacing w:val="-13"/>
          <w:sz w:val="19"/>
        </w:rPr>
        <w:t> </w:t>
      </w:r>
      <w:r>
        <w:rPr>
          <w:sz w:val="19"/>
        </w:rPr>
        <w:t>тайным</w:t>
      </w:r>
      <w:r>
        <w:rPr>
          <w:spacing w:val="-14"/>
          <w:sz w:val="19"/>
        </w:rPr>
        <w:t> </w:t>
      </w:r>
      <w:r>
        <w:rPr>
          <w:sz w:val="19"/>
        </w:rPr>
        <w:t>же</w:t>
      </w:r>
      <w:r>
        <w:rPr>
          <w:spacing w:val="-13"/>
          <w:sz w:val="19"/>
        </w:rPr>
        <w:t> </w:t>
      </w:r>
      <w:r>
        <w:rPr>
          <w:sz w:val="19"/>
        </w:rPr>
        <w:t>обычаем,</w:t>
      </w:r>
      <w:r>
        <w:rPr>
          <w:spacing w:val="-13"/>
          <w:sz w:val="19"/>
        </w:rPr>
        <w:t> </w:t>
      </w:r>
      <w:r>
        <w:rPr>
          <w:sz w:val="19"/>
        </w:rPr>
        <w:t>да и</w:t>
      </w:r>
      <w:r>
        <w:rPr>
          <w:spacing w:val="-6"/>
          <w:sz w:val="19"/>
        </w:rPr>
        <w:t> </w:t>
      </w:r>
      <w:r>
        <w:rPr>
          <w:sz w:val="19"/>
        </w:rPr>
        <w:t>в</w:t>
      </w:r>
      <w:r>
        <w:rPr>
          <w:spacing w:val="-6"/>
          <w:sz w:val="19"/>
        </w:rPr>
        <w:t> </w:t>
      </w:r>
      <w:r>
        <w:rPr>
          <w:sz w:val="19"/>
        </w:rPr>
        <w:t>иных</w:t>
      </w:r>
      <w:r>
        <w:rPr>
          <w:spacing w:val="-6"/>
          <w:sz w:val="19"/>
        </w:rPr>
        <w:t> </w:t>
      </w:r>
      <w:r>
        <w:rPr>
          <w:sz w:val="19"/>
        </w:rPr>
        <w:t>во</w:t>
      </w:r>
      <w:r>
        <w:rPr>
          <w:spacing w:val="-6"/>
          <w:sz w:val="19"/>
        </w:rPr>
        <w:t> </w:t>
      </w:r>
      <w:r>
        <w:rPr>
          <w:sz w:val="19"/>
        </w:rPr>
        <w:t>многих</w:t>
      </w:r>
      <w:r>
        <w:rPr>
          <w:spacing w:val="-6"/>
          <w:sz w:val="19"/>
        </w:rPr>
        <w:t> </w:t>
      </w:r>
      <w:r>
        <w:rPr>
          <w:sz w:val="19"/>
        </w:rPr>
        <w:t>статьях</w:t>
      </w:r>
      <w:r>
        <w:rPr>
          <w:spacing w:val="-6"/>
          <w:sz w:val="19"/>
        </w:rPr>
        <w:t> </w:t>
      </w:r>
      <w:r>
        <w:rPr>
          <w:sz w:val="19"/>
        </w:rPr>
        <w:t>ваша</w:t>
      </w:r>
      <w:r>
        <w:rPr>
          <w:spacing w:val="-6"/>
          <w:sz w:val="19"/>
        </w:rPr>
        <w:t> </w:t>
      </w:r>
      <w:r>
        <w:rPr>
          <w:sz w:val="19"/>
        </w:rPr>
        <w:t>многая</w:t>
      </w:r>
      <w:r>
        <w:rPr>
          <w:spacing w:val="-6"/>
          <w:sz w:val="19"/>
        </w:rPr>
        <w:t> </w:t>
      </w:r>
      <w:r>
        <w:rPr>
          <w:sz w:val="19"/>
        </w:rPr>
        <w:t>неправда...</w:t>
      </w:r>
      <w:r>
        <w:rPr>
          <w:spacing w:val="-6"/>
          <w:sz w:val="19"/>
        </w:rPr>
        <w:t> </w:t>
      </w:r>
      <w:r>
        <w:rPr>
          <w:sz w:val="19"/>
        </w:rPr>
        <w:t>[отчего]</w:t>
      </w:r>
      <w:r>
        <w:rPr>
          <w:spacing w:val="-6"/>
          <w:sz w:val="19"/>
        </w:rPr>
        <w:t> </w:t>
      </w:r>
      <w:r>
        <w:rPr>
          <w:sz w:val="19"/>
        </w:rPr>
        <w:t>государевой</w:t>
      </w:r>
      <w:r>
        <w:rPr>
          <w:spacing w:val="-6"/>
          <w:sz w:val="19"/>
        </w:rPr>
        <w:t> </w:t>
      </w:r>
      <w:r>
        <w:rPr>
          <w:sz w:val="19"/>
        </w:rPr>
        <w:t>казне</w:t>
      </w:r>
      <w:r>
        <w:rPr>
          <w:spacing w:val="-6"/>
          <w:sz w:val="19"/>
        </w:rPr>
        <w:t> </w:t>
      </w:r>
      <w:r>
        <w:rPr>
          <w:sz w:val="19"/>
        </w:rPr>
        <w:t>чи- нились</w:t>
      </w:r>
      <w:r>
        <w:rPr>
          <w:spacing w:val="-14"/>
          <w:sz w:val="19"/>
        </w:rPr>
        <w:t> </w:t>
      </w:r>
      <w:r>
        <w:rPr>
          <w:sz w:val="19"/>
        </w:rPr>
        <w:t>убытки</w:t>
      </w:r>
      <w:r>
        <w:rPr>
          <w:spacing w:val="-13"/>
          <w:sz w:val="19"/>
        </w:rPr>
        <w:t> </w:t>
      </w:r>
      <w:r>
        <w:rPr>
          <w:sz w:val="19"/>
        </w:rPr>
        <w:t>многие.</w:t>
      </w:r>
      <w:r>
        <w:rPr>
          <w:spacing w:val="-13"/>
          <w:sz w:val="19"/>
        </w:rPr>
        <w:t> </w:t>
      </w:r>
      <w:r>
        <w:rPr>
          <w:sz w:val="19"/>
        </w:rPr>
        <w:t>Русским</w:t>
      </w:r>
      <w:r>
        <w:rPr>
          <w:spacing w:val="-13"/>
          <w:sz w:val="19"/>
        </w:rPr>
        <w:t> </w:t>
      </w:r>
      <w:r>
        <w:rPr>
          <w:sz w:val="19"/>
        </w:rPr>
        <w:t>людям</w:t>
      </w:r>
      <w:r>
        <w:rPr>
          <w:spacing w:val="-13"/>
          <w:sz w:val="19"/>
        </w:rPr>
        <w:t> </w:t>
      </w:r>
      <w:r>
        <w:rPr>
          <w:sz w:val="19"/>
        </w:rPr>
        <w:t>купить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продать</w:t>
      </w:r>
      <w:r>
        <w:rPr>
          <w:spacing w:val="-13"/>
          <w:sz w:val="19"/>
        </w:rPr>
        <w:t> </w:t>
      </w:r>
      <w:r>
        <w:rPr>
          <w:sz w:val="19"/>
        </w:rPr>
        <w:t>ничего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даёте.</w:t>
      </w:r>
      <w:r>
        <w:rPr>
          <w:spacing w:val="-14"/>
          <w:sz w:val="19"/>
        </w:rPr>
        <w:t> </w:t>
      </w:r>
      <w:r>
        <w:rPr>
          <w:sz w:val="19"/>
        </w:rPr>
        <w:t>Государе- вы торговые люди, видя ваш заговор, товары свои возят назад, а иные... скудные люди товары свои мечут за бесценок, и оттого государевы торговые многие люди... к Архангельскому городу ездить перестали, и оттого государева многая пошлина </w:t>
      </w:r>
      <w:r>
        <w:rPr>
          <w:w w:val="95"/>
          <w:sz w:val="19"/>
        </w:rPr>
        <w:t>пропала... [поэтому] «опричь Архангельского города» англичанам торговать не веле-</w:t>
      </w:r>
      <w:r>
        <w:rPr>
          <w:spacing w:val="40"/>
          <w:sz w:val="19"/>
        </w:rPr>
        <w:t> </w:t>
      </w:r>
      <w:r>
        <w:rPr>
          <w:sz w:val="19"/>
        </w:rPr>
        <w:t>но и пошлины платить по государеву указу.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13" w:lineRule="auto" w:before="110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Какие привилегии получили английские купцы при Михаиле Фёдоровиче? </w:t>
      </w: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Какие </w:t>
      </w:r>
      <w:r>
        <w:rPr>
          <w:sz w:val="19"/>
        </w:rPr>
        <w:t>экономические</w:t>
      </w:r>
      <w:r>
        <w:rPr>
          <w:spacing w:val="-7"/>
          <w:sz w:val="19"/>
        </w:rPr>
        <w:t> </w:t>
      </w:r>
      <w:r>
        <w:rPr>
          <w:sz w:val="19"/>
        </w:rPr>
        <w:t>причины</w:t>
      </w:r>
      <w:r>
        <w:rPr>
          <w:spacing w:val="-7"/>
          <w:sz w:val="19"/>
        </w:rPr>
        <w:t> </w:t>
      </w:r>
      <w:r>
        <w:rPr>
          <w:sz w:val="19"/>
        </w:rPr>
        <w:t>приведены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обоснование</w:t>
      </w:r>
      <w:r>
        <w:rPr>
          <w:spacing w:val="-7"/>
          <w:sz w:val="19"/>
        </w:rPr>
        <w:t> </w:t>
      </w:r>
      <w:r>
        <w:rPr>
          <w:sz w:val="19"/>
        </w:rPr>
        <w:t>ограничения</w:t>
      </w:r>
      <w:r>
        <w:rPr>
          <w:spacing w:val="-7"/>
          <w:sz w:val="19"/>
        </w:rPr>
        <w:t> </w:t>
      </w:r>
      <w:r>
        <w:rPr>
          <w:sz w:val="19"/>
        </w:rPr>
        <w:t>торговли</w:t>
      </w:r>
      <w:r>
        <w:rPr>
          <w:spacing w:val="-7"/>
          <w:sz w:val="19"/>
        </w:rPr>
        <w:t> </w:t>
      </w:r>
      <w:r>
        <w:rPr>
          <w:sz w:val="19"/>
        </w:rPr>
        <w:t>англий- ских</w:t>
      </w:r>
      <w:r>
        <w:rPr>
          <w:spacing w:val="-10"/>
          <w:sz w:val="19"/>
        </w:rPr>
        <w:t> </w:t>
      </w:r>
      <w:r>
        <w:rPr>
          <w:sz w:val="19"/>
        </w:rPr>
        <w:t>купцов</w:t>
      </w:r>
      <w:r>
        <w:rPr>
          <w:spacing w:val="-10"/>
          <w:sz w:val="19"/>
        </w:rPr>
        <w:t> </w:t>
      </w:r>
      <w:r>
        <w:rPr>
          <w:sz w:val="19"/>
        </w:rPr>
        <w:t>только</w:t>
      </w:r>
      <w:r>
        <w:rPr>
          <w:spacing w:val="-10"/>
          <w:sz w:val="19"/>
        </w:rPr>
        <w:t> </w:t>
      </w:r>
      <w:r>
        <w:rPr>
          <w:sz w:val="19"/>
        </w:rPr>
        <w:t>Архангельском?</w:t>
      </w:r>
      <w:r>
        <w:rPr>
          <w:spacing w:val="-10"/>
          <w:sz w:val="19"/>
        </w:rPr>
        <w:t> </w:t>
      </w:r>
      <w:r>
        <w:rPr>
          <w:sz w:val="19"/>
        </w:rPr>
        <w:t>Приведите</w:t>
      </w:r>
      <w:r>
        <w:rPr>
          <w:spacing w:val="-10"/>
          <w:sz w:val="19"/>
        </w:rPr>
        <w:t> </w:t>
      </w:r>
      <w:r>
        <w:rPr>
          <w:sz w:val="19"/>
        </w:rPr>
        <w:t>не</w:t>
      </w:r>
      <w:r>
        <w:rPr>
          <w:spacing w:val="-10"/>
          <w:sz w:val="19"/>
        </w:rPr>
        <w:t> </w:t>
      </w:r>
      <w:r>
        <w:rPr>
          <w:sz w:val="19"/>
        </w:rPr>
        <w:t>менее</w:t>
      </w:r>
      <w:r>
        <w:rPr>
          <w:spacing w:val="-10"/>
          <w:sz w:val="19"/>
        </w:rPr>
        <w:t> </w:t>
      </w:r>
      <w:r>
        <w:rPr>
          <w:sz w:val="19"/>
        </w:rPr>
        <w:t>двух</w:t>
      </w:r>
      <w:r>
        <w:rPr>
          <w:spacing w:val="-10"/>
          <w:sz w:val="19"/>
        </w:rPr>
        <w:t> </w:t>
      </w:r>
      <w:r>
        <w:rPr>
          <w:sz w:val="19"/>
        </w:rPr>
        <w:t>причин.</w:t>
      </w:r>
      <w:r>
        <w:rPr>
          <w:spacing w:val="-10"/>
          <w:sz w:val="19"/>
        </w:rPr>
        <w:t> </w:t>
      </w:r>
      <w:r>
        <w:rPr>
          <w:rFonts w:ascii="Calibri" w:hAnsi="Calibri"/>
          <w:b/>
          <w:sz w:val="19"/>
        </w:rPr>
        <w:t>3. </w:t>
      </w:r>
      <w:r>
        <w:rPr>
          <w:sz w:val="19"/>
        </w:rPr>
        <w:t>Какая</w:t>
      </w:r>
      <w:r>
        <w:rPr>
          <w:spacing w:val="-10"/>
          <w:sz w:val="19"/>
        </w:rPr>
        <w:t> </w:t>
      </w:r>
      <w:r>
        <w:rPr>
          <w:sz w:val="19"/>
        </w:rPr>
        <w:t>по- литическая причина стала поводом для таких ограничений?</w:t>
      </w:r>
    </w:p>
    <w:p>
      <w:pPr>
        <w:pStyle w:val="Heading7"/>
        <w:tabs>
          <w:tab w:pos="8163" w:val="left" w:leader="none"/>
        </w:tabs>
        <w:spacing w:before="187"/>
      </w:pPr>
      <w:r>
        <w:rPr/>
        <w:pict>
          <v:group style="position:absolute;margin-left:146.483902pt;margin-top:14.38916pt;width:256.05pt;height:7.85pt;mso-position-horizontal-relative:page;mso-position-vertical-relative:paragraph;z-index:-21828608" id="docshapegroup1831" coordorigin="2930,288" coordsize="5121,157">
            <v:line style="position:absolute" from="2980,366" to="7956,366" stroked="true" strokeweight="1pt" strokecolor="#4495d1">
              <v:stroke dashstyle="dot"/>
            </v:line>
            <v:shape style="position:absolute;left:2929;top:355;width:5057;height:20" id="docshape1832" coordorigin="2930,356" coordsize="5057,20" path="m2950,366l2947,359,2940,356,2933,359,2930,366,2933,373,2940,376,2947,373,2950,366xm7986,366l7983,359,7976,356,7969,359,7966,366,7969,373,7976,376,7983,373,7986,366xe" filled="true" fillcolor="#4495d1" stroked="false">
              <v:path arrowok="t"/>
              <v:fill type="solid"/>
            </v:shape>
            <v:shape style="position:absolute;left:7966;top:287;width:84;height:157" id="docshape1833" coordorigin="7966,288" coordsize="84,157" path="m7966,288l7966,444,8050,366,7966,288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181" name="image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305.png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6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Дайте определения следующих понятий: мануфактура, ярмарка, всероссийский </w:t>
      </w:r>
      <w:r>
        <w:rPr>
          <w:rFonts w:ascii="Tahoma" w:hAnsi="Tahoma"/>
          <w:w w:val="95"/>
          <w:sz w:val="19"/>
        </w:rPr>
        <w:t>ры- </w:t>
      </w:r>
      <w:r>
        <w:rPr>
          <w:rFonts w:ascii="Tahoma" w:hAnsi="Tahoma"/>
          <w:sz w:val="19"/>
        </w:rPr>
        <w:t>нок. Запишите их в тетрадь.</w:t>
      </w:r>
    </w:p>
    <w:p>
      <w:pPr>
        <w:pStyle w:val="BodyText"/>
        <w:spacing w:before="10"/>
        <w:rPr>
          <w:rFonts w:ascii="Tahoma"/>
          <w:sz w:val="11"/>
        </w:rPr>
      </w:pPr>
      <w:r>
        <w:rPr/>
        <w:pict>
          <v:group style="position:absolute;margin-left:36.553001pt;margin-top:8.338672pt;width:385.95pt;height:36.4pt;mso-position-horizontal-relative:page;mso-position-vertical-relative:paragraph;z-index:-15563776;mso-wrap-distance-left:0;mso-wrap-distance-right:0" id="docshapegroup1834" coordorigin="731,167" coordsize="7719,728">
            <v:rect style="position:absolute;left:731;top:166;width:7719;height:728" id="docshape1835" filled="true" fillcolor="#000000" stroked="false">
              <v:fill opacity="19660f" type="solid"/>
            </v:rect>
            <v:rect style="position:absolute;left:793;top:229;width:7597;height:602" id="docshape1836" filled="true" fillcolor="#ffffff" stroked="false">
              <v:fill type="solid"/>
            </v:rect>
            <v:shape style="position:absolute;left:877;top:329;width:397;height:397" type="#_x0000_t75" id="docshape1837" stroked="false">
              <v:imagedata r:id="rId8" o:title=""/>
            </v:shape>
            <v:shape style="position:absolute;left:986;top:353;width:191;height:371" type="#_x0000_t202" id="docshape1838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4;width:6574;height:467" type="#_x0000_t202" id="docshape1839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pStyle w:val="Heading3"/>
        <w:tabs>
          <w:tab w:pos="1473" w:val="left" w:leader="none"/>
        </w:tabs>
        <w:spacing w:before="82"/>
      </w:pPr>
      <w:r>
        <w:rPr/>
        <w:pict>
          <v:group style="position:absolute;margin-left:0pt;margin-top:26.57247pt;width:459.25pt;height:359.25pt;mso-position-horizontal-relative:page;mso-position-vertical-relative:paragraph;z-index:-21827584" id="docshapegroup1840" coordorigin="0,531" coordsize="9185,7185">
            <v:rect style="position:absolute;left:0;top:2430;width:9185;height:5286" id="docshape1841" filled="true" fillcolor="#e6e7e8" stroked="false">
              <v:fill type="solid"/>
            </v:rect>
            <v:rect style="position:absolute;left:731;top:5930;width:7719;height:1030" id="docshape1842" filled="true" fillcolor="#000000" stroked="false">
              <v:fill opacity="32768f" type="solid"/>
            </v:rect>
            <v:rect style="position:absolute;left:793;top:5993;width:7597;height:908" id="docshape1843" filled="true" fillcolor="#ffffff" stroked="false">
              <v:fill type="solid"/>
            </v:rect>
            <v:rect style="position:absolute;left:731;top:1608;width:7719;height:4443" id="docshape1844" filled="true" fillcolor="#000000" stroked="false">
              <v:fill opacity="32768f" type="solid"/>
            </v:rect>
            <v:shape style="position:absolute;left:803;top:1680;width:7577;height:4300" type="#_x0000_t75" id="docshape1845" stroked="false">
              <v:imagedata r:id="rId359" o:title=""/>
            </v:shape>
            <v:rect style="position:absolute;left:803;top:1680;width:7577;height:4301" id="docshape1846" filled="false" stroked="true" strokeweight="1pt" strokecolor="#ffffff">
              <v:stroke dashstyle="solid"/>
            </v:rect>
            <v:line style="position:absolute" from="595,606" to="595,7358" stroked="true" strokeweight="1.5pt" strokecolor="#4495d1">
              <v:stroke dashstyle="dot"/>
            </v:line>
            <v:shape style="position:absolute;left:580;top:531;width:30;height:6872" id="docshape1847" coordorigin="580,531" coordsize="30,6872" path="m610,7388l606,7377,595,7373,585,7377,580,7388,585,7398,595,7403,606,7398,610,7388xm610,546l606,536,595,531,585,536,580,546,585,557,595,561,606,557,610,546xe" filled="true" fillcolor="#4495d1" stroked="false">
              <v:path arrowok="t"/>
              <v:fill type="solid"/>
            </v:shape>
            <v:shape style="position:absolute;left:396;top:853;width:397;height:397" type="#_x0000_t75" id="docshape1848" stroked="false">
              <v:imagedata r:id="rId8" o:title=""/>
            </v:shape>
            <v:shape style="position:absolute;left:396;top:7161;width:397;height:397" id="docshape1849" coordorigin="397,7161" coordsize="397,397" path="m794,7360l778,7282,736,7219,673,7177,595,7161,518,7177,455,7219,412,7282,397,7360,412,7437,455,7500,518,7542,595,7558,673,7542,736,7500,778,7437,794,7360xe" filled="true" fillcolor="#4495d1" stroked="false">
              <v:path arrowok="t"/>
              <v:fill type="solid"/>
            </v:shape>
            <v:shape style="position:absolute;left:530;top:7258;width:159;height:159" id="docshape1850" coordorigin="531,7259" coordsize="159,159" path="m610,7418l641,7412,666,7395,683,7369,689,7338,683,7307,666,7282,641,7265,610,7259,579,7265,554,7282,537,7307,531,7338,537,7369,554,7395,579,7412,610,7418xe" filled="false" stroked="true" strokeweight="1.5pt" strokecolor="#ffffff">
              <v:path arrowok="t"/>
              <v:stroke dashstyle="solid"/>
            </v:shape>
            <v:line style="position:absolute" from="546,7400" to="502,7448" stroked="true" strokeweight="2pt" strokecolor="#ffffff">
              <v:stroke dashstyle="solid"/>
            </v:line>
            <w10:wrap type="none"/>
          </v:group>
        </w:pict>
      </w:r>
      <w:r>
        <w:rPr/>
        <w:pict>
          <v:group style="position:absolute;margin-left:38.775002pt;margin-top:5.74227pt;width:28.8pt;height:28.8pt;mso-position-horizontal-relative:page;mso-position-vertical-relative:paragraph;z-index:-21827072" id="docshapegroup1851" coordorigin="776,115" coordsize="576,576">
            <v:rect style="position:absolute;left:775;top:114;width:576;height:576" id="docshape1852" filled="true" fillcolor="#000000" stroked="false">
              <v:fill opacity="19660f" type="solid"/>
            </v:rect>
            <v:rect style="position:absolute;left:793;top:134;width:457;height:454" id="docshape1853" filled="true" fillcolor="#db413f" stroked="false">
              <v:fill type="solid"/>
            </v:rect>
            <v:shape style="position:absolute;left:775;top:114;width:576;height:576" type="#_x0000_t202" id="docshape1854" filled="false" stroked="false">
              <v:textbox inset="0,0,0,0">
                <w:txbxContent>
                  <w:p>
                    <w:pPr>
                      <w:spacing w:line="475" w:lineRule="exact" w:before="0"/>
                      <w:ind w:left="67" w:right="0" w:firstLine="0"/>
                      <w:jc w:val="left"/>
                      <w:rPr>
                        <w:rFonts w:ascii="Tahoma"/>
                        <w:sz w:val="40"/>
                      </w:rPr>
                    </w:pPr>
                    <w:r>
                      <w:rPr>
                        <w:rFonts w:ascii="Tahoma"/>
                        <w:color w:val="FFFFFF"/>
                        <w:spacing w:val="-5"/>
                        <w:w w:val="90"/>
                        <w:sz w:val="40"/>
                      </w:rPr>
                      <w:t>31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spacing w:val="-10"/>
          <w:w w:val="8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Сословия</w:t>
      </w:r>
      <w:r>
        <w:rPr>
          <w:color w:val="DB413F"/>
          <w:spacing w:val="-4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-3"/>
        </w:rPr>
        <w:t> </w:t>
      </w:r>
      <w:r>
        <w:rPr>
          <w:color w:val="DB413F"/>
          <w:w w:val="80"/>
        </w:rPr>
        <w:t>XVII</w:t>
      </w:r>
      <w:r>
        <w:rPr>
          <w:color w:val="DB413F"/>
          <w:spacing w:val="-3"/>
        </w:rPr>
        <w:t> </w:t>
      </w:r>
      <w:r>
        <w:rPr>
          <w:color w:val="DB413F"/>
          <w:w w:val="80"/>
        </w:rPr>
        <w:t>в.:</w:t>
      </w:r>
      <w:r>
        <w:rPr>
          <w:color w:val="DB413F"/>
          <w:spacing w:val="-4"/>
        </w:rPr>
        <w:t> </w:t>
      </w:r>
      <w:r>
        <w:rPr>
          <w:color w:val="DB413F"/>
          <w:w w:val="80"/>
        </w:rPr>
        <w:t>верхи</w:t>
      </w:r>
      <w:r>
        <w:rPr>
          <w:color w:val="DB413F"/>
          <w:spacing w:val="-3"/>
        </w:rPr>
        <w:t> </w:t>
      </w:r>
      <w:r>
        <w:rPr>
          <w:color w:val="DB413F"/>
          <w:spacing w:val="-2"/>
          <w:w w:val="80"/>
        </w:rPr>
        <w:t>общества</w:t>
      </w:r>
    </w:p>
    <w:p>
      <w:pPr>
        <w:pStyle w:val="Heading8"/>
        <w:spacing w:line="216" w:lineRule="auto"/>
        <w:ind w:left="1474"/>
      </w:pPr>
      <w:r>
        <w:rPr/>
        <w:pict>
          <v:shape style="position:absolute;margin-left:25.2759pt;margin-top:14.128342pt;width:8.550pt;height:18.55pt;mso-position-horizontal-relative:page;mso-position-vertical-relative:paragraph;z-index:15897088" type="#_x0000_t202" id="docshape1855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Какие</w:t>
      </w:r>
      <w:r>
        <w:rPr>
          <w:w w:val="115"/>
        </w:rPr>
        <w:t> изменения</w:t>
      </w:r>
      <w:r>
        <w:rPr>
          <w:w w:val="115"/>
        </w:rPr>
        <w:t> произошли</w:t>
      </w:r>
      <w:r>
        <w:rPr>
          <w:w w:val="115"/>
        </w:rPr>
        <w:t> в</w:t>
      </w:r>
      <w:r>
        <w:rPr>
          <w:w w:val="115"/>
        </w:rPr>
        <w:t> положении</w:t>
      </w:r>
      <w:r>
        <w:rPr>
          <w:w w:val="115"/>
        </w:rPr>
        <w:t> духовенства</w:t>
      </w:r>
      <w:r>
        <w:rPr>
          <w:w w:val="115"/>
        </w:rPr>
        <w:t> и</w:t>
      </w:r>
      <w:r>
        <w:rPr>
          <w:w w:val="115"/>
        </w:rPr>
        <w:t> </w:t>
      </w:r>
      <w:r>
        <w:rPr>
          <w:w w:val="115"/>
        </w:rPr>
        <w:t>служилых людей в XVII в.?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7"/>
        <w:rPr>
          <w:rFonts w:ascii="Calibri"/>
          <w:b/>
          <w:sz w:val="18"/>
        </w:rPr>
      </w:pPr>
      <w:r>
        <w:rPr/>
        <w:pict>
          <v:shape style="position:absolute;margin-left:36.553001pt;margin-top:12.570484pt;width:382.5pt;height:48.95pt;mso-position-horizontal-relative:page;mso-position-vertical-relative:paragraph;z-index:-15561728;mso-wrap-distance-left:0;mso-wrap-distance-right:0" type="#_x0000_t202" id="docshape1856" filled="false" stroked="false">
            <v:textbox inset="0,0,0,0">
              <w:txbxContent>
                <w:p>
                  <w:pPr>
                    <w:spacing w:line="220" w:lineRule="auto" w:before="106"/>
                    <w:ind w:left="176" w:right="644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«Московская улица XVII в. в праздничный день». </w:t>
                  </w:r>
                  <w:r>
                    <w:rPr>
                      <w:rFonts w:ascii="Trebuchet MS" w:hAnsi="Trebuchet MS"/>
                      <w:i/>
                      <w:w w:val="105"/>
                      <w:sz w:val="19"/>
                    </w:rPr>
                    <w:t>Художник А. </w:t>
                  </w:r>
                  <w:r>
                    <w:rPr>
                      <w:rFonts w:ascii="Trebuchet MS" w:hAnsi="Trebuchet MS"/>
                      <w:i/>
                      <w:w w:val="105"/>
                      <w:sz w:val="19"/>
                    </w:rPr>
                    <w:t>Рябушкин.</w:t>
                  </w:r>
                  <w:r>
                    <w:rPr>
                      <w:rFonts w:ascii="Trebuchet MS" w:hAnsi="Trebuchet MS"/>
                      <w:i/>
                      <w:w w:val="10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Санкт-Петербург,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Государственный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Русский</w:t>
                  </w:r>
                  <w:r>
                    <w:rPr>
                      <w:rFonts w:ascii="Trebuchet MS" w:hAnsi="Trebuchet MS"/>
                      <w:i/>
                      <w:spacing w:val="-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музей</w:t>
                  </w:r>
                </w:p>
                <w:p>
                  <w:pPr>
                    <w:spacing w:before="93"/>
                    <w:ind w:left="176" w:right="0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</w:t>
                  </w:r>
                  <w:r>
                    <w:rPr>
                      <w:rFonts w:ascii="Times New Roman" w:hAnsi="Times New Roman"/>
                      <w:color w:val="DB413F"/>
                      <w:spacing w:val="61"/>
                      <w:sz w:val="20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Опишите</w:t>
                  </w:r>
                  <w:r>
                    <w:rPr>
                      <w:rFonts w:ascii="Tahoma" w:hAnsi="Tahoma"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картину.</w:t>
                  </w:r>
                  <w:r>
                    <w:rPr>
                      <w:rFonts w:ascii="Tahoma" w:hAnsi="Tahoma"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Представители</w:t>
                  </w:r>
                  <w:r>
                    <w:rPr>
                      <w:rFonts w:ascii="Tahoma" w:hAnsi="Tahoma"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каких</w:t>
                  </w:r>
                  <w:r>
                    <w:rPr>
                      <w:rFonts w:ascii="Tahoma" w:hAnsi="Tahoma"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сословий</w:t>
                  </w:r>
                  <w:r>
                    <w:rPr>
                      <w:rFonts w:ascii="Tahoma" w:hAnsi="Tahoma"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на</w:t>
                  </w:r>
                  <w:r>
                    <w:rPr>
                      <w:rFonts w:ascii="Tahoma" w:hAnsi="Tahoma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ней</w:t>
                  </w:r>
                  <w:r>
                    <w:rPr>
                      <w:rFonts w:ascii="Tahoma" w:hAnsi="Tahoma"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изображены?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2"/>
        <w:rPr>
          <w:rFonts w:ascii="Calibri"/>
          <w:b/>
          <w:sz w:val="12"/>
        </w:rPr>
      </w:pPr>
    </w:p>
    <w:p>
      <w:pPr>
        <w:pStyle w:val="ListParagraph"/>
        <w:numPr>
          <w:ilvl w:val="0"/>
          <w:numId w:val="91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Государев</w:t>
      </w:r>
      <w:r>
        <w:rPr>
          <w:spacing w:val="7"/>
          <w:sz w:val="19"/>
        </w:rPr>
        <w:t> </w:t>
      </w:r>
      <w:r>
        <w:rPr>
          <w:w w:val="95"/>
          <w:sz w:val="19"/>
        </w:rPr>
        <w:t>двор</w:t>
      </w:r>
      <w:r>
        <w:rPr>
          <w:spacing w:val="7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6"/>
          <w:position w:val="-2"/>
          <w:sz w:val="22"/>
        </w:rPr>
        <w:t> </w:t>
      </w:r>
      <w:r>
        <w:rPr>
          <w:w w:val="95"/>
          <w:sz w:val="19"/>
        </w:rPr>
        <w:t>«служилый</w:t>
      </w:r>
      <w:r>
        <w:rPr>
          <w:spacing w:val="7"/>
          <w:sz w:val="19"/>
        </w:rPr>
        <w:t> </w:t>
      </w:r>
      <w:r>
        <w:rPr>
          <w:spacing w:val="-2"/>
          <w:w w:val="95"/>
          <w:sz w:val="19"/>
        </w:rPr>
        <w:t>город»</w:t>
      </w:r>
    </w:p>
    <w:p>
      <w:pPr>
        <w:pStyle w:val="BodyText"/>
        <w:spacing w:before="9"/>
        <w:rPr>
          <w:rFonts w:ascii="Tahoma"/>
          <w:sz w:val="35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Как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было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устроено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общество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в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XVII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в.?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К</w:t>
      </w:r>
      <w:r>
        <w:rPr>
          <w:color w:val="000000"/>
          <w:spacing w:val="40"/>
        </w:rPr>
        <w:t> </w:t>
      </w:r>
      <w:r>
        <w:rPr>
          <w:color w:val="000000"/>
        </w:rPr>
        <w:t>XVII</w:t>
      </w:r>
      <w:r>
        <w:rPr>
          <w:color w:val="000000"/>
          <w:spacing w:val="40"/>
        </w:rPr>
        <w:t> </w:t>
      </w:r>
      <w:r>
        <w:rPr>
          <w:color w:val="000000"/>
        </w:rPr>
        <w:t>в.</w:t>
      </w:r>
      <w:r>
        <w:rPr>
          <w:color w:val="000000"/>
          <w:spacing w:val="40"/>
        </w:rPr>
        <w:t> </w:t>
      </w:r>
      <w:r>
        <w:rPr>
          <w:color w:val="000000"/>
        </w:rPr>
        <w:t>из</w:t>
      </w:r>
      <w:r>
        <w:rPr>
          <w:color w:val="000000"/>
          <w:spacing w:val="40"/>
        </w:rPr>
        <w:t> </w:t>
      </w:r>
      <w:r>
        <w:rPr>
          <w:color w:val="000000"/>
        </w:rPr>
        <w:t>общественного устройства Российского царства ушла в прошлое категория удельных князей. Не</w:t>
      </w:r>
      <w:r>
        <w:rPr>
          <w:color w:val="000000"/>
          <w:spacing w:val="-11"/>
        </w:rPr>
        <w:t> </w:t>
      </w:r>
      <w:r>
        <w:rPr>
          <w:color w:val="000000"/>
        </w:rPr>
        <w:t>пережили</w:t>
      </w:r>
      <w:r>
        <w:rPr>
          <w:color w:val="000000"/>
          <w:spacing w:val="-11"/>
        </w:rPr>
        <w:t> </w:t>
      </w:r>
      <w:r>
        <w:rPr>
          <w:color w:val="000000"/>
        </w:rPr>
        <w:t>опричнину</w:t>
      </w:r>
      <w:r>
        <w:rPr>
          <w:color w:val="000000"/>
          <w:spacing w:val="-11"/>
        </w:rPr>
        <w:t> </w:t>
      </w:r>
      <w:r>
        <w:rPr>
          <w:color w:val="000000"/>
        </w:rPr>
        <w:t>старшие</w:t>
      </w:r>
      <w:r>
        <w:rPr>
          <w:color w:val="000000"/>
          <w:spacing w:val="-11"/>
        </w:rPr>
        <w:t> </w:t>
      </w:r>
      <w:r>
        <w:rPr>
          <w:color w:val="000000"/>
        </w:rPr>
        <w:t>ветви</w:t>
      </w:r>
      <w:r>
        <w:rPr>
          <w:color w:val="000000"/>
          <w:spacing w:val="-11"/>
        </w:rPr>
        <w:t> </w:t>
      </w:r>
      <w:r>
        <w:rPr>
          <w:color w:val="000000"/>
        </w:rPr>
        <w:t>многих</w:t>
      </w:r>
      <w:r>
        <w:rPr>
          <w:color w:val="000000"/>
          <w:spacing w:val="-11"/>
        </w:rPr>
        <w:t> </w:t>
      </w:r>
      <w:r>
        <w:rPr>
          <w:color w:val="000000"/>
        </w:rPr>
        <w:t>знатных</w:t>
      </w:r>
      <w:r>
        <w:rPr>
          <w:color w:val="000000"/>
          <w:spacing w:val="-11"/>
        </w:rPr>
        <w:t> </w:t>
      </w:r>
      <w:r>
        <w:rPr>
          <w:color w:val="000000"/>
        </w:rPr>
        <w:t>родов,</w:t>
      </w:r>
      <w:r>
        <w:rPr>
          <w:color w:val="000000"/>
          <w:spacing w:val="-11"/>
        </w:rPr>
        <w:t> </w:t>
      </w:r>
      <w:r>
        <w:rPr>
          <w:color w:val="000000"/>
        </w:rPr>
        <w:t>что</w:t>
      </w:r>
      <w:r>
        <w:rPr>
          <w:color w:val="000000"/>
          <w:spacing w:val="-11"/>
        </w:rPr>
        <w:t> </w:t>
      </w:r>
      <w:r>
        <w:rPr>
          <w:color w:val="000000"/>
        </w:rPr>
        <w:t>сильно</w:t>
      </w:r>
      <w:r>
        <w:rPr>
          <w:color w:val="000000"/>
          <w:spacing w:val="-11"/>
        </w:rPr>
        <w:t> </w:t>
      </w:r>
      <w:r>
        <w:rPr>
          <w:color w:val="000000"/>
        </w:rPr>
        <w:t>уда- рило по их аристократическим амбициям. Но по-прежнему сохранялись мно- гочисленные сословные группы. Их консолидация в сословия по образцу тех, что существовали в Западной Европе, была делом будущего.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Тогда людей разделяли на основании возлагаемых на них обязанностей.</w:t>
      </w:r>
      <w:r>
        <w:rPr>
          <w:spacing w:val="80"/>
        </w:rPr>
        <w:t> </w:t>
      </w:r>
      <w:r>
        <w:rPr/>
        <w:t>В этом смысле общество слагалось из чинов (первоначальный смысл этого слова — учинять, делать). Выделяли три «великих чина». Первый чин — </w:t>
      </w:r>
      <w:r>
        <w:rPr/>
        <w:t>чин молящихся (духовенство), главное дело которого — заботиться о спасении мирян.</w:t>
      </w:r>
      <w:r>
        <w:rPr>
          <w:spacing w:val="-8"/>
        </w:rPr>
        <w:t> </w:t>
      </w:r>
      <w:r>
        <w:rPr/>
        <w:t>Второй</w:t>
      </w:r>
      <w:r>
        <w:rPr>
          <w:spacing w:val="-8"/>
        </w:rPr>
        <w:t> </w:t>
      </w:r>
      <w:r>
        <w:rPr/>
        <w:t>великий</w:t>
      </w:r>
      <w:r>
        <w:rPr>
          <w:spacing w:val="-8"/>
        </w:rPr>
        <w:t> </w:t>
      </w:r>
      <w:r>
        <w:rPr/>
        <w:t>чин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воинский,</w:t>
      </w:r>
      <w:r>
        <w:rPr>
          <w:spacing w:val="-8"/>
        </w:rPr>
        <w:t> </w:t>
      </w:r>
      <w:r>
        <w:rPr/>
        <w:t>призванный</w:t>
      </w:r>
      <w:r>
        <w:rPr>
          <w:spacing w:val="-8"/>
        </w:rPr>
        <w:t> </w:t>
      </w:r>
      <w:r>
        <w:rPr/>
        <w:t>защищать</w:t>
      </w:r>
      <w:r>
        <w:rPr>
          <w:spacing w:val="-8"/>
        </w:rPr>
        <w:t> </w:t>
      </w:r>
      <w:r>
        <w:rPr/>
        <w:t>церковь,</w:t>
      </w:r>
      <w:r>
        <w:rPr>
          <w:spacing w:val="-8"/>
        </w:rPr>
        <w:t> </w:t>
      </w:r>
      <w:r>
        <w:rPr>
          <w:spacing w:val="-4"/>
        </w:rPr>
        <w:t>цар-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22"/>
        </w:rPr>
      </w:pPr>
    </w:p>
    <w:p>
      <w:pPr>
        <w:tabs>
          <w:tab w:pos="5545" w:val="left" w:leader="none"/>
        </w:tabs>
        <w:spacing w:line="240" w:lineRule="auto"/>
        <w:ind w:left="783" w:right="0" w:firstLine="0"/>
        <w:rPr>
          <w:sz w:val="20"/>
        </w:rPr>
      </w:pPr>
      <w:r>
        <w:rPr>
          <w:sz w:val="20"/>
        </w:rPr>
        <w:pict>
          <v:group style="width:227.8pt;height:142.5pt;mso-position-horizontal-relative:char;mso-position-vertical-relative:line" id="docshapegroup1864" coordorigin="0,0" coordsize="4556,2850">
            <v:rect style="position:absolute;left:10;top:10;width:4536;height:567" id="docshape1865" filled="true" fillcolor="#db413f" stroked="false">
              <v:fill type="solid"/>
            </v:rect>
            <v:rect style="position:absolute;left:10;top:10;width:4536;height:567" id="docshape1866" filled="false" stroked="true" strokeweight="1pt" strokecolor="#db413f">
              <v:stroke dashstyle="solid"/>
            </v:rect>
            <v:shape style="position:absolute;left:1673;top:204;width:914;height:176" id="docshape1867" coordorigin="1673,205" coordsize="914,176" path="m1789,317l1770,303,1761,315,1751,319,1741,319,1731,317,1720,311,1711,298,1707,275,1710,254,1717,240,1728,232,1741,230,1752,230,1758,232,1768,241,1782,223,1774,216,1763,210,1751,206,1738,205,1716,209,1695,221,1680,243,1673,275,1678,303,1691,325,1711,339,1736,344,1749,343,1762,339,1775,331,1789,317xm1885,250l1818,250,1818,264,1817,280,1816,295,1812,309,1809,319,1803,322,1798,322,1798,343,1814,343,1822,341,1829,331,1834,323,1838,311,1841,294,1843,271,1859,271,1859,341,1885,341,1885,250xm1991,250l1965,250,1950,305,1930,250,1902,250,1938,340,1935,354,1927,361,1912,360,1912,381,1934,378,1949,368,1958,355,1963,340,1991,250xm2136,322l2127,321,2128,318,2115,296,2110,292,2105,292,2113,289,2125,270,2134,270,2134,250,2131,248,2129,248,2110,248,2104,257,2091,277,2088,282,2081,282,2081,250,2055,250,2055,282,2048,282,2045,277,2032,257,2026,248,2007,248,2004,248,2002,250,2002,270,2003,270,2011,270,2023,289,2031,292,2026,292,2021,296,2008,318,2008,321,2000,322,2000,342,2003,343,2007,343,2025,343,2032,331,2043,306,2043,301,2055,302,2055,341,2081,341,2081,302,2093,301,2093,306,2104,331,2111,343,2129,343,2133,343,2136,342,2136,322xm2238,250l2212,250,2212,264,2182,297,2182,250,2156,250,2156,341,2182,341,2182,328,2212,295,2212,341,2238,341,2238,250xm2343,250l2276,250,2276,264,2276,280,2274,295,2271,309,2268,319,2262,322,2256,322,2256,343,2272,343,2280,341,2287,331,2292,323,2296,311,2299,294,2301,271,2318,271,2318,341,2343,341,2343,250xm2447,310l2445,298,2445,297,2438,287,2427,279,2418,278,2418,303,2418,317,2413,320,2398,320,2398,297,2415,297,2418,303,2418,278,2411,277,2398,277,2398,250,2372,250,2372,341,2410,341,2424,339,2436,333,2444,323,2445,320,2447,310xm2480,250l2454,250,2454,341,2480,341,2480,250xm2587,301l2585,284,2584,276,2578,266,2574,259,2560,250,2560,279,2560,284,2530,284,2530,268,2541,266,2559,266,2560,279,2560,250,2560,250,2545,248,2529,250,2515,259,2505,274,2501,295,2505,315,2515,330,2530,340,2548,343,2560,342,2570,339,2579,333,2587,325,2583,321,2574,312,2567,317,2560,321,2540,321,2529,314,2529,301,2587,301xe" filled="true" fillcolor="#ffffff" stroked="false">
              <v:path arrowok="t"/>
              <v:fill type="solid"/>
            </v:shape>
            <v:shape style="position:absolute;left:2686;top:247;width:460;height:120" type="#_x0000_t75" id="docshape1868" stroked="false">
              <v:imagedata r:id="rId362" o:title=""/>
            </v:shape>
            <v:shape style="position:absolute;left:5;top:576;width:4546;height:2273" type="#_x0000_t75" id="docshape1869" stroked="false">
              <v:imagedata r:id="rId363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13"/>
          <w:sz w:val="20"/>
        </w:rPr>
        <w:pict>
          <v:group style="width:142.75pt;height:85.8pt;mso-position-horizontal-relative:char;mso-position-vertical-relative:line" id="docshapegroup1870" coordorigin="0,0" coordsize="2855,1716">
            <v:rect style="position:absolute;left:10;top:10;width:2835;height:567" id="docshape1871" filled="true" fillcolor="#db413f" stroked="false">
              <v:fill type="solid"/>
            </v:rect>
            <v:rect style="position:absolute;left:10;top:10;width:2835;height:567" id="docshape1872" filled="false" stroked="true" strokeweight="1pt" strokecolor="#db413f">
              <v:stroke dashstyle="solid"/>
            </v:rect>
            <v:shape style="position:absolute;left:857;top:208;width:1137;height:173" id="docshape1873" coordorigin="858,208" coordsize="1137,173" path="m985,319l974,319,974,230,974,208,945,208,945,230,945,319,901,319,910,297,916,275,918,254,919,230,945,230,945,208,890,208,890,237,889,258,886,278,880,298,870,319,858,319,858,373,884,373,884,341,959,341,959,373,985,373,985,341,985,319xm1082,250l1056,250,1041,305,1021,250,993,250,1029,340,1026,354,1018,361,1002,360,1002,381,1025,378,1040,368,1049,355,1054,340,1082,250xm1183,341l1150,291,1177,250,1150,250,1136,272,1121,250,1095,250,1121,291,1088,341,1117,341,1136,313,1155,341,1183,341xm1288,296l1286,278,1280,268,1277,263,1262,252,1260,251,1260,275,1260,319,1248,323,1233,323,1221,319,1221,275,1231,268,1251,268,1260,275,1260,251,1241,248,1221,251,1206,261,1196,276,1193,296,1196,313,1204,328,1219,339,1241,343,1264,338,1279,326,1280,323,1286,310,1288,296xm1391,301l1381,294,1371,293,1371,292,1380,290,1382,288,1386,283,1386,272,1385,267,1383,260,1374,254,1363,251,1363,304,1363,318,1361,324,1335,324,1335,303,1355,303,1363,304,1363,251,1361,251,1360,250,1360,268,1360,288,1350,288,1335,288,1335,267,1353,267,1360,268,1360,250,1346,250,1309,250,1309,341,1352,341,1364,341,1377,337,1387,329,1388,324,1391,314,1391,303,1391,301xm1489,301l1487,284,1486,276,1480,266,1476,259,1463,250,1463,279,1463,284,1432,284,1433,268,1443,266,1462,266,1463,279,1463,250,1463,250,1447,248,1432,250,1417,259,1407,274,1403,295,1407,315,1417,330,1432,340,1450,343,1462,342,1472,339,1481,333,1489,325,1486,321,1476,312,1469,317,1462,321,1442,321,1432,314,1432,301,1489,301xm1599,250l1573,250,1573,284,1537,284,1537,250,1511,250,1511,341,1537,341,1537,305,1573,305,1573,341,1599,341,1599,250xm1706,326l1688,311,1684,316,1677,321,1650,321,1648,304,1648,276,1660,270,1676,270,1684,273,1688,277,1702,260,1687,248,1667,248,1649,251,1634,260,1623,275,1619,297,1622,317,1632,331,1647,340,1666,343,1673,343,1684,341,1695,336,1706,326xm1787,250l1716,250,1716,271,1739,271,1739,341,1764,341,1764,271,1787,271,1787,250xm1887,301l1877,294,1867,293,1867,292,1876,290,1878,288,1882,283,1882,272,1881,267,1879,260,1870,254,1859,251,1859,304,1859,318,1857,324,1831,324,1831,303,1851,303,1859,304,1859,251,1857,251,1856,250,1856,268,1856,288,1846,288,1831,288,1831,267,1850,267,1856,268,1856,250,1842,250,1805,250,1805,341,1848,341,1860,341,1873,337,1883,329,1885,324,1887,314,1887,303,1887,301xm1995,296l1992,278,1986,268,1984,263,1969,252,1966,251,1966,275,1966,319,1955,323,1940,323,1928,319,1928,275,1937,268,1957,268,1966,275,1966,251,1947,248,1928,251,1913,261,1903,276,1899,296,1902,313,1911,328,1926,339,1947,343,1971,338,1986,326,1987,323,1993,310,1995,296xe" filled="true" fillcolor="#ffffff" stroked="false">
              <v:path arrowok="t"/>
              <v:fill type="solid"/>
            </v:shape>
            <v:shape style="position:absolute;left:10;top:1030;width:2835;height:681" id="docshape1874" coordorigin="10,1030" coordsize="2835,681" path="m10,1711l1342,1711,1342,1030,10,1030,10,1711xm1512,1711l2845,1711,2845,1030,1512,1030,1512,1711xe" filled="false" stroked="true" strokeweight=".5pt" strokecolor="#db413f">
              <v:path arrowok="t"/>
              <v:stroke dashstyle="solid"/>
            </v:shape>
            <v:shape style="position:absolute;left:676;top:576;width:1503;height:454" id="docshape1875" coordorigin="676,577" coordsize="1503,454" path="m2178,1030l2178,804,676,804,676,1030m1427,577l1427,804e" filled="false" stroked="true" strokeweight="1pt" strokecolor="#db413f">
              <v:path arrowok="t"/>
              <v:stroke dashstyle="solid"/>
            </v:shape>
            <v:shape style="position:absolute;left:436;top:1287;width:490;height:136" type="#_x0000_t75" id="docshape1876" stroked="false">
              <v:imagedata r:id="rId364" o:title=""/>
            </v:shape>
            <v:shape style="position:absolute;left:1885;top:1287;width:592;height:170" type="#_x0000_t75" id="docshape1877" stroked="false">
              <v:imagedata r:id="rId365" o:title=""/>
            </v:shape>
          </v:group>
        </w:pict>
      </w:r>
      <w:r>
        <w:rPr>
          <w:position w:val="113"/>
          <w:sz w:val="20"/>
        </w:rPr>
      </w:r>
    </w:p>
    <w:p>
      <w:pPr>
        <w:pStyle w:val="BodyText"/>
        <w:rPr>
          <w:sz w:val="19"/>
        </w:rPr>
      </w:pPr>
      <w:r>
        <w:rPr/>
        <w:pict>
          <v:group style="position:absolute;margin-left:39.435001pt;margin-top:12.655pt;width:380.35pt;height:85.8pt;mso-position-horizontal-relative:page;mso-position-vertical-relative:paragraph;z-index:-15558656;mso-wrap-distance-left:0;mso-wrap-distance-right:0" id="docshapegroup1878" coordorigin="789,253" coordsize="7607,1716">
            <v:rect style="position:absolute;left:2607;top:263;width:3969;height:567" id="docshape1879" filled="true" fillcolor="#db413f" stroked="false">
              <v:fill type="solid"/>
            </v:rect>
            <v:rect style="position:absolute;left:2607;top:263;width:3969;height:567" id="docshape1880" filled="false" stroked="true" strokeweight="1pt" strokecolor="#ed1d24">
              <v:stroke dashstyle="solid"/>
            </v:rect>
            <v:shape style="position:absolute;left:793;top:1283;width:7597;height:681" id="docshape1881" coordorigin="794,1284" coordsize="7597,681" path="m6123,1964l8391,1964,8391,1284,6123,1284,6123,1964xm794,1964l3061,1964,3061,1284,794,1284,794,1964xm3458,1964l5726,1964,5726,1284,3458,1284,3458,1964xe" filled="false" stroked="true" strokeweight=".5pt" strokecolor="#db413f">
              <v:path arrowok="t"/>
              <v:stroke dashstyle="solid"/>
            </v:shape>
            <v:shape style="position:absolute;left:1927;top:830;width:5330;height:459" id="docshape1882" coordorigin="1928,830" coordsize="5330,459" path="m7257,1289l7257,1062,1928,1062,1928,1289m4592,830l4592,1284e" filled="false" stroked="true" strokeweight="1pt" strokecolor="#db413f">
              <v:path arrowok="t"/>
              <v:stroke dashstyle="solid"/>
            </v:shape>
            <v:shape style="position:absolute;left:3196;top:474;width:644;height:173" type="#_x0000_t75" id="docshape1883" stroked="false">
              <v:imagedata r:id="rId366" o:title=""/>
            </v:shape>
            <v:shape style="position:absolute;left:3950;top:514;width:2044;height:134" id="docshape1884" coordorigin="3950,514" coordsize="2044,134" path="m4038,516l4012,516,4012,550,3976,550,3976,516,3950,516,3950,608,3976,608,3976,571,4012,571,4012,608,4038,608,4038,516xm4145,568l4143,550,4141,542,4136,533,4132,526,4118,517,4118,546,4118,550,4088,550,4088,535,4098,533,4117,533,4118,546,4118,517,4118,517,4103,514,4087,517,4073,526,4063,540,4059,561,4062,582,4073,597,4087,606,4105,610,4118,609,4128,605,4137,600,4145,592,4141,588,4132,578,4124,583,4117,588,4098,588,4087,580,4087,568,4145,568xm4249,516l4166,516,4166,608,4192,608,4192,537,4223,537,4223,608,4249,608,4249,516xm4365,562l4362,545,4356,534,4354,529,4339,518,4337,518,4337,542,4337,586,4325,590,4310,590,4298,586,4298,542,4307,534,4327,534,4337,542,4337,518,4317,514,4298,518,4283,527,4273,542,4270,562,4272,579,4281,594,4296,605,4317,610,4341,605,4356,592,4357,590,4363,576,4365,562xm4476,587l4466,587,4466,537,4466,516,4440,516,4440,537,4440,587,4415,587,4419,576,4422,564,4424,550,4425,537,4440,537,4440,516,4400,516,4398,546,4395,565,4392,578,4387,587,4378,587,4378,634,4401,634,4401,608,4452,608,4452,634,4476,634,4476,608,4476,587xm4578,588l4570,589,4569,583,4569,567,4569,547,4568,537,4567,535,4563,526,4552,518,4532,514,4525,514,4516,516,4505,520,4492,527,4503,544,4510,539,4521,535,4540,535,4543,538,4543,549,4543,567,4543,582,4538,585,4531,589,4520,589,4516,587,4516,572,4527,567,4543,567,4543,549,4521,551,4504,557,4493,567,4489,583,4491,593,4496,602,4506,607,4520,610,4532,610,4541,606,4550,599,4555,609,4565,610,4573,610,4576,609,4578,608,4578,599,4578,589,4578,589,4578,588xm4658,516l4587,516,4587,537,4610,537,4610,608,4635,608,4635,537,4658,537,4658,516xm4764,516l4738,516,4738,550,4702,550,4702,516,4676,516,4676,608,4702,608,4702,571,4738,571,4738,608,4764,608,4764,516xm4867,576l4865,564,4865,564,4859,553,4848,546,4839,544,4839,570,4839,583,4834,587,4818,587,4818,564,4836,564,4839,570,4839,544,4832,543,4818,543,4818,516,4792,516,4792,608,4830,608,4845,606,4857,600,4864,590,4865,587,4867,576xm4901,516l4875,516,4875,608,4901,608,4901,516xm5008,568l5005,550,5004,542,4999,533,4995,526,4981,517,4981,546,4981,550,4951,550,4951,535,4961,533,4980,533,4981,546,4981,517,4981,517,4966,514,4950,517,4936,526,4925,540,4921,561,4925,582,4935,597,4950,606,4968,610,4980,609,4991,605,4999,600,5008,592,5004,588,4994,578,4987,583,4980,588,4960,588,4950,580,4950,568,5008,568xm5200,588l5191,588,5191,584,5186,575,5182,568,5175,559,5168,558,5179,555,5185,537,5195,537,5197,537,5197,516,5195,515,5192,514,5174,514,5167,523,5155,543,5152,549,5144,548,5144,516,5118,516,5118,608,5144,608,5144,568,5156,568,5156,572,5171,606,5181,610,5194,610,5197,609,5200,608,5200,588xm5305,588l5297,589,5295,583,5295,567,5295,547,5294,537,5293,535,5290,526,5279,518,5258,514,5252,514,5243,516,5231,520,5219,527,5229,544,5237,539,5248,535,5267,535,5269,538,5269,549,5269,567,5269,582,5264,585,5258,589,5247,589,5242,587,5242,572,5254,567,5269,567,5269,549,5248,551,5231,557,5220,567,5216,583,5217,593,5223,602,5232,607,5246,610,5259,610,5268,606,5276,599,5282,609,5291,610,5299,610,5302,609,5305,608,5305,599,5305,589,5305,589,5305,588xm5385,516l5313,516,5313,537,5336,537,5336,608,5362,608,5362,537,5385,537,5385,516xm5481,568l5479,550,5478,542,5472,533,5468,526,5455,517,5455,546,5455,550,5424,550,5425,535,5435,533,5454,533,5455,546,5455,517,5455,517,5439,514,5424,517,5410,526,5399,540,5395,561,5399,582,5409,597,5424,606,5442,610,5454,609,5464,605,5473,600,5481,592,5478,588,5468,578,5461,583,5454,588,5434,588,5424,580,5424,568,5481,568xm5565,516l5503,516,5503,608,5529,608,5529,537,5565,537,5565,516xm5670,562l5667,545,5661,534,5659,529,5644,518,5642,518,5642,542,5642,586,5630,590,5615,590,5603,586,5603,542,5612,534,5632,534,5642,542,5642,518,5622,514,5603,518,5588,527,5578,542,5575,562,5577,579,5586,594,5601,605,5622,610,5646,605,5661,592,5662,590,5668,576,5670,562xm5780,563l5778,545,5775,537,5772,529,5770,528,5761,518,5751,516,5751,543,5751,583,5740,588,5729,588,5716,585,5716,541,5729,537,5740,537,5751,543,5751,516,5745,514,5727,514,5719,525,5717,528,5717,516,5691,516,5691,647,5717,647,5717,599,5724,607,5735,610,5745,610,5760,606,5768,599,5771,596,5775,588,5778,581,5780,563xm5883,516l5857,516,5857,530,5826,564,5826,516,5801,516,5801,608,5826,608,5826,595,5857,561,5857,608,5883,608,5883,516xm5994,516l5968,516,5968,530,5937,564,5937,516,5911,516,5911,608,5937,608,5937,595,5968,561,5968,608,5994,608,5994,516xe" filled="true" fillcolor="#ffffff" stroked="false">
              <v:path arrowok="t"/>
              <v:fill type="solid"/>
            </v:shape>
            <v:shape style="position:absolute;left:1400;top:1437;width:1063;height:364" id="docshape1885" coordorigin="1401,1438" coordsize="1063,364" path="m1496,1438l1401,1438,1401,1571,1419,1571,1419,1454,1477,1454,1477,1571,1496,1571,1496,1438xm1560,1787l1552,1787,1549,1786,1534,1755,1523,1752,1523,1751,1527,1751,1532,1749,1544,1728,1544,1724,1555,1722,1555,1708,1539,1709,1535,1714,1520,1739,1518,1745,1501,1744,1501,1710,1485,1710,1485,1799,1501,1799,1501,1758,1517,1758,1520,1766,1539,1801,1554,1801,1558,1801,1560,1801,1560,1787xm1609,1526l1605,1506,1596,1494,1594,1492,1591,1490,1591,1526,1590,1537,1586,1547,1577,1556,1563,1559,1547,1555,1539,1545,1536,1534,1535,1526,1536,1516,1540,1506,1549,1497,1563,1494,1578,1498,1586,1507,1590,1517,1591,1526,1591,1490,1579,1483,1563,1480,1546,1483,1532,1492,1521,1506,1517,1526,1519,1541,1526,1556,1540,1568,1563,1573,1586,1568,1596,1559,1600,1556,1607,1541,1609,1526xm1656,1787l1648,1786,1647,1783,1647,1756,1647,1743,1646,1735,1643,1723,1641,1722,1633,1713,1614,1708,1605,1708,1592,1711,1579,1721,1586,1733,1597,1725,1605,1722,1621,1722,1632,1725,1631,1743,1631,1756,1631,1772,1624,1783,1613,1787,1595,1787,1591,1781,1591,1775,1592,1769,1598,1762,1611,1758,1631,1756,1631,1743,1608,1744,1590,1749,1577,1759,1572,1775,1572,1789,1581,1801,1614,1801,1624,1795,1633,1788,1637,1795,1643,1801,1656,1801,1656,1788,1656,1787,1656,1787xm1685,1482l1628,1482,1628,1571,1644,1571,1644,1496,1685,1496,1685,1482xm1742,1767l1739,1756,1724,1753,1729,1751,1739,1745,1739,1718,1728,1708,1694,1708,1682,1712,1672,1720,1680,1731,1687,1725,1695,1722,1716,1722,1721,1728,1721,1739,1718,1747,1694,1747,1694,1760,1710,1760,1724,1761,1724,1780,1718,1787,1691,1787,1684,1782,1673,1771,1664,1781,1673,1790,1682,1796,1693,1800,1706,1801,1722,1799,1733,1793,1739,1784,1742,1774,1742,1767xm1786,1526l1783,1510,1776,1495,1768,1488,1768,1507,1768,1542,1761,1558,1744,1558,1730,1555,1722,1547,1718,1536,1717,1527,1719,1514,1724,1504,1733,1497,1743,1495,1757,1495,1768,1507,1768,1488,1763,1484,1744,1480,1727,1480,1720,1491,1717,1495,1717,1482,1701,1482,1701,1608,1717,1608,1717,1561,1724,1568,1733,1573,1745,1573,1764,1569,1773,1561,1776,1558,1777,1557,1784,1542,1786,1526xm1838,1787l1831,1786,1829,1783,1829,1756,1829,1743,1829,1735,1825,1723,1824,1722,1815,1713,1796,1708,1787,1708,1774,1711,1761,1721,1768,1733,1780,1725,1788,1722,1803,1722,1814,1725,1813,1743,1813,1756,1813,1772,1807,1783,1795,1787,1777,1787,1773,1781,1773,1775,1774,1769,1780,1762,1793,1758,1813,1756,1813,1743,1791,1744,1772,1749,1759,1759,1755,1775,1755,1789,1763,1801,1797,1801,1806,1795,1816,1788,1819,1795,1825,1801,1838,1801,1838,1788,1838,1787,1838,1787xm1882,1559l1874,1558,1873,1555,1873,1528,1873,1515,1872,1507,1868,1495,1867,1494,1858,1485,1839,1480,1830,1480,1817,1483,1804,1493,1812,1505,1823,1497,1831,1494,1847,1494,1858,1497,1857,1515,1857,1528,1857,1544,1850,1555,1839,1559,1821,1559,1816,1553,1816,1547,1818,1541,1824,1534,1836,1530,1857,1528,1857,1515,1834,1516,1815,1521,1803,1531,1798,1547,1798,1561,1807,1573,1840,1573,1849,1567,1859,1560,1862,1567,1869,1573,1882,1573,1882,1560,1882,1559,1882,1559xm1917,1710l1902,1710,1902,1752,1894,1754,1883,1756,1863,1756,1864,1746,1864,1710,1848,1710,1848,1764,1857,1770,1888,1770,1902,1766,1902,1799,1917,1799,1917,1710xm1971,1482l1956,1482,1956,1516,1914,1516,1914,1482,1898,1482,1898,1571,1914,1571,1914,1530,1956,1530,1956,1571,1971,1571,1971,1482xm2018,1758l2017,1744,2016,1740,2009,1724,2007,1722,2000,1715,2000,1744,1955,1744,1956,1735,1961,1722,1995,1722,1999,1736,2000,1744,2000,1715,1997,1713,1978,1708,1961,1712,1948,1722,1940,1737,1937,1755,1940,1773,1949,1788,1963,1798,1981,1801,1992,1800,2001,1797,2010,1791,2014,1787,2018,1783,2008,1774,1998,1783,1992,1787,1981,1787,1968,1784,1960,1777,1956,1767,1955,1758,2018,1758xm2071,1482l2055,1482,2055,1496,2013,1538,2013,1482,1998,1482,1998,1571,2013,1571,2013,1558,2055,1516,2055,1571,2071,1571,2071,1482xm2109,1783l2098,1774,2090,1783,2085,1787,2074,1787,2063,1785,2055,1779,2050,1769,2048,1756,2050,1740,2056,1730,2064,1724,2074,1722,2084,1722,2092,1726,2099,1733,2108,1722,2097,1711,2086,1708,2076,1708,2058,1712,2043,1721,2034,1736,2030,1756,2033,1772,2040,1787,2054,1797,2073,1801,2083,1801,2097,1799,2109,1783xm2159,1482l2143,1482,2143,1524,2136,1526,2125,1528,2105,1528,2106,1518,2106,1482,2090,1482,2090,1536,2099,1542,2130,1542,2143,1538,2143,1571,2159,1571,2159,1482xm2186,1710l2117,1710,2117,1724,2144,1724,2144,1799,2159,1799,2159,1724,2186,1724,2186,1710xm2258,1482l2243,1482,2243,1516,2201,1516,2201,1482,2185,1482,2185,1571,2201,1571,2201,1530,2243,1530,2243,1571,2258,1571,2258,1482xm2272,1760l2271,1760,2263,1753,2254,1752,2254,1763,2254,1784,2245,1785,2219,1785,2219,1760,2248,1760,2254,1763,2254,1752,2252,1752,2261,1750,2263,1746,2266,1740,2266,1724,2266,1711,2248,1710,2248,1724,2248,1745,2239,1746,2219,1746,2219,1724,2238,1724,2248,1724,2248,1710,2243,1710,2203,1710,2203,1799,2240,1799,2251,1798,2261,1795,2269,1787,2269,1785,2272,1773,2272,1760xm2369,1526l2365,1506,2356,1494,2355,1492,2351,1490,2351,1526,2350,1537,2346,1547,2338,1556,2323,1559,2308,1555,2300,1545,2296,1534,2296,1526,2297,1516,2301,1506,2309,1497,2323,1494,2338,1498,2347,1507,2351,1517,2351,1526,2351,1490,2340,1483,2323,1480,2307,1483,2292,1492,2282,1506,2278,1526,2280,1541,2287,1556,2301,1568,2323,1573,2346,1568,2356,1559,2360,1556,2367,1541,2369,1526xm2377,1754l2373,1734,2363,1722,2362,1720,2358,1718,2358,1754,2357,1765,2353,1775,2345,1784,2331,1787,2315,1783,2307,1773,2303,1762,2303,1754,2304,1744,2308,1734,2316,1725,2331,1722,2345,1726,2354,1735,2358,1745,2358,1754,2358,1718,2347,1711,2331,1708,2314,1711,2299,1720,2289,1734,2285,1754,2287,1769,2294,1784,2308,1796,2331,1801,2353,1796,2364,1787,2367,1784,2375,1769,2377,1754xm2463,1530l2462,1516,2461,1512,2455,1496,2452,1494,2445,1487,2445,1516,2401,1516,2402,1507,2406,1494,2441,1494,2445,1508,2445,1516,2445,1487,2442,1485,2424,1480,2407,1484,2394,1494,2385,1509,2382,1527,2385,1545,2394,1560,2408,1570,2426,1573,2437,1572,2447,1568,2456,1563,2459,1559,2463,1555,2453,1546,2444,1555,2437,1559,2426,1559,2413,1556,2405,1549,2401,1539,2400,1530,2463,1530xe" filled="true" fillcolor="#000000" stroked="false">
              <v:path arrowok="t"/>
              <v:fill type="solid"/>
            </v:shape>
            <v:shape style="position:absolute;left:6935;top:1557;width:633;height:136" type="#_x0000_t75" id="docshape1886" stroked="false">
              <v:imagedata r:id="rId367" o:title=""/>
            </v:shape>
            <v:shape style="position:absolute;left:3851;top:1437;width:708;height:136" type="#_x0000_t75" id="docshape1887" stroked="false">
              <v:imagedata r:id="rId368" o:title=""/>
            </v:shape>
            <v:shape style="position:absolute;left:4667;top:1480;width:675;height:128" type="#_x0000_t75" id="docshape1888" stroked="false">
              <v:imagedata r:id="rId369" o:title=""/>
            </v:shape>
            <v:shape style="position:absolute;left:4374;top:1708;width:427;height:117" type="#_x0000_t75" id="docshape1889" stroked="false">
              <v:imagedata r:id="rId370" o:title=""/>
            </v:shape>
            <w10:wrap type="topAndBottom"/>
          </v:group>
        </w:pict>
      </w:r>
    </w:p>
    <w:p>
      <w:pPr>
        <w:spacing w:before="136"/>
        <w:ind w:left="803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Неподатные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сословия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XVII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spacing w:val="-5"/>
          <w:w w:val="115"/>
          <w:sz w:val="19"/>
        </w:rPr>
        <w:t>в.</w:t>
      </w:r>
    </w:p>
    <w:p>
      <w:pPr>
        <w:pStyle w:val="BodyText"/>
        <w:spacing w:before="9"/>
        <w:rPr>
          <w:rFonts w:ascii="Calibri"/>
          <w:b/>
          <w:sz w:val="16"/>
        </w:rPr>
      </w:pPr>
    </w:p>
    <w:p>
      <w:pPr>
        <w:pStyle w:val="BodyText"/>
        <w:spacing w:line="223" w:lineRule="auto" w:before="1"/>
        <w:ind w:left="793" w:right="781"/>
        <w:jc w:val="right"/>
      </w:pPr>
      <w:r>
        <w:rPr/>
        <w:pict>
          <v:shape style="position:absolute;margin-left:0pt;margin-top:-155.498657pt;width:.1pt;height:264.3pt;mso-position-horizontal-relative:page;mso-position-vertical-relative:paragraph;z-index:15899136" id="docshape1890" coordorigin="0,-3110" coordsize="0,5286" path="m0,-3110l0,2175e" filled="true" fillcolor="#e6e7e8" stroked="false">
            <v:path arrowok="t"/>
            <v:fill type="solid"/>
            <w10:wrap type="none"/>
          </v:shape>
        </w:pict>
      </w:r>
      <w:r>
        <w:rPr/>
        <w:t>ство, православных людей. Третий чин — «работные люди», главная обязан- ность</w:t>
      </w:r>
      <w:r>
        <w:rPr>
          <w:spacing w:val="-14"/>
        </w:rPr>
        <w:t> </w:t>
      </w:r>
      <w:r>
        <w:rPr/>
        <w:t>которых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обеспечивать</w:t>
      </w:r>
      <w:r>
        <w:rPr>
          <w:spacing w:val="-13"/>
        </w:rPr>
        <w:t> </w:t>
      </w:r>
      <w:r>
        <w:rPr/>
        <w:t>содержание</w:t>
      </w:r>
      <w:r>
        <w:rPr>
          <w:spacing w:val="-13"/>
        </w:rPr>
        <w:t> </w:t>
      </w:r>
      <w:r>
        <w:rPr/>
        <w:t>двух</w:t>
      </w:r>
      <w:r>
        <w:rPr>
          <w:spacing w:val="-13"/>
        </w:rPr>
        <w:t> </w:t>
      </w:r>
      <w:r>
        <w:rPr/>
        <w:t>других</w:t>
      </w:r>
      <w:r>
        <w:rPr>
          <w:spacing w:val="-13"/>
        </w:rPr>
        <w:t> </w:t>
      </w:r>
      <w:r>
        <w:rPr/>
        <w:t>чинов</w:t>
      </w:r>
      <w:r>
        <w:rPr>
          <w:spacing w:val="-13"/>
        </w:rPr>
        <w:t> </w:t>
      </w:r>
      <w:r>
        <w:rPr/>
        <w:t>(тягловые</w:t>
      </w:r>
      <w:r>
        <w:rPr>
          <w:spacing w:val="-13"/>
        </w:rPr>
        <w:t> </w:t>
      </w:r>
      <w:r>
        <w:rPr>
          <w:spacing w:val="-2"/>
        </w:rPr>
        <w:t>люди).</w:t>
      </w:r>
    </w:p>
    <w:p>
      <w:pPr>
        <w:spacing w:before="93"/>
        <w:ind w:left="803" w:right="0" w:firstLine="0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</w:t>
      </w:r>
      <w:r>
        <w:rPr>
          <w:rFonts w:ascii="Times New Roman" w:hAnsi="Times New Roman"/>
          <w:color w:val="DB413F"/>
          <w:spacing w:val="65"/>
          <w:w w:val="150"/>
          <w:sz w:val="20"/>
        </w:rPr>
        <w:t> </w:t>
      </w:r>
      <w:r>
        <w:rPr>
          <w:rFonts w:ascii="Tahoma" w:hAnsi="Tahoma"/>
          <w:w w:val="90"/>
          <w:sz w:val="19"/>
        </w:rPr>
        <w:t>Почему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0"/>
          <w:sz w:val="19"/>
        </w:rPr>
        <w:t>служилые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0"/>
          <w:sz w:val="19"/>
        </w:rPr>
        <w:t>люди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0"/>
          <w:sz w:val="19"/>
        </w:rPr>
        <w:t>не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0"/>
          <w:sz w:val="19"/>
        </w:rPr>
        <w:t>платили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pacing w:val="-2"/>
          <w:w w:val="90"/>
          <w:sz w:val="19"/>
        </w:rPr>
        <w:t>налоги?</w:t>
      </w:r>
    </w:p>
    <w:p>
      <w:pPr>
        <w:pStyle w:val="BodyText"/>
        <w:spacing w:before="8"/>
        <w:rPr>
          <w:rFonts w:ascii="Tahoma"/>
          <w:sz w:val="18"/>
        </w:rPr>
      </w:pPr>
    </w:p>
    <w:p>
      <w:pPr>
        <w:pStyle w:val="BodyText"/>
        <w:spacing w:line="223" w:lineRule="auto"/>
        <w:ind w:left="803" w:right="781" w:firstLine="340"/>
        <w:jc w:val="both"/>
      </w:pPr>
      <w:r>
        <w:rPr/>
        <w:t>Такой</w:t>
      </w:r>
      <w:r>
        <w:rPr>
          <w:spacing w:val="-4"/>
        </w:rPr>
        <w:t> </w:t>
      </w:r>
      <w:r>
        <w:rPr/>
        <w:t>взгляд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общественное</w:t>
      </w:r>
      <w:r>
        <w:rPr>
          <w:spacing w:val="-4"/>
        </w:rPr>
        <w:t> </w:t>
      </w:r>
      <w:r>
        <w:rPr/>
        <w:t>устройство</w:t>
      </w:r>
      <w:r>
        <w:rPr>
          <w:spacing w:val="-4"/>
        </w:rPr>
        <w:t> </w:t>
      </w:r>
      <w:r>
        <w:rPr/>
        <w:t>делал</w:t>
      </w:r>
      <w:r>
        <w:rPr>
          <w:spacing w:val="-4"/>
        </w:rPr>
        <w:t> </w:t>
      </w:r>
      <w:r>
        <w:rPr/>
        <w:t>акцент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взаимную</w:t>
      </w:r>
      <w:r>
        <w:rPr>
          <w:spacing w:val="-4"/>
        </w:rPr>
        <w:t> </w:t>
      </w:r>
      <w:r>
        <w:rPr/>
        <w:t>зави- симость каждого из «великих чинов». Выполнение им своих обязанностей вос- принималось как условие «справедливого» общественного устройства.</w:t>
      </w:r>
    </w:p>
    <w:p>
      <w:pPr>
        <w:pStyle w:val="BodyText"/>
        <w:spacing w:line="223" w:lineRule="auto" w:before="1"/>
        <w:ind w:left="803" w:right="781" w:firstLine="340"/>
        <w:jc w:val="both"/>
      </w:pPr>
      <w:r>
        <w:rPr/>
        <w:t>Вне служилых и тяглых людей находились холопы. Они считались соб- ственностью своих владельцев и поэтому ни прямых налогов, ни </w:t>
      </w:r>
      <w:r>
        <w:rPr/>
        <w:t>повинностей в пользу государства не несли. Попадали в холопы выходцы из разных соци- альных</w:t>
      </w:r>
      <w:r>
        <w:rPr>
          <w:spacing w:val="-12"/>
        </w:rPr>
        <w:t> </w:t>
      </w:r>
      <w:r>
        <w:rPr/>
        <w:t>групп,</w:t>
      </w:r>
      <w:r>
        <w:rPr>
          <w:spacing w:val="-12"/>
        </w:rPr>
        <w:t> </w:t>
      </w:r>
      <w:r>
        <w:rPr/>
        <w:t>главным</w:t>
      </w:r>
      <w:r>
        <w:rPr>
          <w:spacing w:val="-12"/>
        </w:rPr>
        <w:t> </w:t>
      </w:r>
      <w:r>
        <w:rPr/>
        <w:t>образом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причине</w:t>
      </w:r>
      <w:r>
        <w:rPr>
          <w:spacing w:val="-12"/>
        </w:rPr>
        <w:t> </w:t>
      </w:r>
      <w:r>
        <w:rPr/>
        <w:t>своей</w:t>
      </w:r>
      <w:r>
        <w:rPr>
          <w:spacing w:val="-12"/>
        </w:rPr>
        <w:t> </w:t>
      </w:r>
      <w:r>
        <w:rPr/>
        <w:t>материальной</w:t>
      </w:r>
      <w:r>
        <w:rPr>
          <w:spacing w:val="-12"/>
        </w:rPr>
        <w:t> </w:t>
      </w:r>
      <w:r>
        <w:rPr/>
        <w:t>несостоятель- ности. Холопство было столь многочисленным, что существовал даже Холопий приказ. Бесправное положение холопов делало их активными участниками любых протестов.</w:t>
      </w:r>
    </w:p>
    <w:p>
      <w:pPr>
        <w:pStyle w:val="BodyText"/>
        <w:spacing w:line="223" w:lineRule="auto" w:before="3"/>
        <w:ind w:left="803" w:right="781" w:firstLine="340"/>
        <w:jc w:val="right"/>
      </w:pPr>
      <w:r>
        <w:rPr/>
        <w:t>Существовали</w:t>
      </w:r>
      <w:r>
        <w:rPr>
          <w:spacing w:val="22"/>
        </w:rPr>
        <w:t> </w:t>
      </w:r>
      <w:r>
        <w:rPr/>
        <w:t>и</w:t>
      </w:r>
      <w:r>
        <w:rPr>
          <w:spacing w:val="22"/>
        </w:rPr>
        <w:t> </w:t>
      </w:r>
      <w:r>
        <w:rPr/>
        <w:t>вольные</w:t>
      </w:r>
      <w:r>
        <w:rPr>
          <w:spacing w:val="22"/>
        </w:rPr>
        <w:t> </w:t>
      </w:r>
      <w:r>
        <w:rPr/>
        <w:t>гулящие</w:t>
      </w:r>
      <w:r>
        <w:rPr>
          <w:spacing w:val="22"/>
        </w:rPr>
        <w:t> </w:t>
      </w:r>
      <w:r>
        <w:rPr/>
        <w:t>люди.</w:t>
      </w:r>
      <w:r>
        <w:rPr>
          <w:spacing w:val="22"/>
        </w:rPr>
        <w:t> </w:t>
      </w:r>
      <w:r>
        <w:rPr/>
        <w:t>Пользуясь</w:t>
      </w:r>
      <w:r>
        <w:rPr>
          <w:spacing w:val="22"/>
        </w:rPr>
        <w:t> </w:t>
      </w:r>
      <w:r>
        <w:rPr/>
        <w:t>свободой</w:t>
      </w:r>
      <w:r>
        <w:rPr>
          <w:spacing w:val="22"/>
        </w:rPr>
        <w:t> </w:t>
      </w:r>
      <w:r>
        <w:rPr/>
        <w:t>передвиже- ния</w:t>
      </w:r>
      <w:r>
        <w:rPr>
          <w:spacing w:val="32"/>
        </w:rPr>
        <w:t> </w:t>
      </w:r>
      <w:r>
        <w:rPr/>
        <w:t>по</w:t>
      </w:r>
      <w:r>
        <w:rPr>
          <w:spacing w:val="32"/>
        </w:rPr>
        <w:t> </w:t>
      </w:r>
      <w:r>
        <w:rPr/>
        <w:t>стране,</w:t>
      </w:r>
      <w:r>
        <w:rPr>
          <w:spacing w:val="32"/>
        </w:rPr>
        <w:t> </w:t>
      </w:r>
      <w:r>
        <w:rPr/>
        <w:t>они</w:t>
      </w:r>
      <w:r>
        <w:rPr>
          <w:spacing w:val="32"/>
        </w:rPr>
        <w:t> </w:t>
      </w:r>
      <w:r>
        <w:rPr/>
        <w:t>жили</w:t>
      </w:r>
      <w:r>
        <w:rPr>
          <w:spacing w:val="32"/>
        </w:rPr>
        <w:t> </w:t>
      </w:r>
      <w:r>
        <w:rPr/>
        <w:t>работой</w:t>
      </w:r>
      <w:r>
        <w:rPr>
          <w:spacing w:val="32"/>
        </w:rPr>
        <w:t> </w:t>
      </w:r>
      <w:r>
        <w:rPr/>
        <w:t>по</w:t>
      </w:r>
      <w:r>
        <w:rPr>
          <w:spacing w:val="32"/>
        </w:rPr>
        <w:t> </w:t>
      </w:r>
      <w:r>
        <w:rPr/>
        <w:t>найму,</w:t>
      </w:r>
      <w:r>
        <w:rPr>
          <w:spacing w:val="32"/>
        </w:rPr>
        <w:t> </w:t>
      </w:r>
      <w:r>
        <w:rPr/>
        <w:t>нищенством,</w:t>
      </w:r>
      <w:r>
        <w:rPr>
          <w:spacing w:val="32"/>
        </w:rPr>
        <w:t> </w:t>
      </w:r>
      <w:r>
        <w:rPr/>
        <w:t>а</w:t>
      </w:r>
      <w:r>
        <w:rPr>
          <w:spacing w:val="32"/>
        </w:rPr>
        <w:t> </w:t>
      </w:r>
      <w:r>
        <w:rPr/>
        <w:t>порой</w:t>
      </w:r>
      <w:r>
        <w:rPr>
          <w:spacing w:val="32"/>
        </w:rPr>
        <w:t> </w:t>
      </w:r>
      <w:r>
        <w:rPr/>
        <w:t>—</w:t>
      </w:r>
      <w:r>
        <w:rPr>
          <w:spacing w:val="32"/>
        </w:rPr>
        <w:t> </w:t>
      </w:r>
      <w:r>
        <w:rPr/>
        <w:t>воров- ством и разбоем. Они не были приписаны к какой-либо территории или общи- </w:t>
      </w:r>
      <w:r>
        <w:rPr>
          <w:w w:val="95"/>
        </w:rPr>
        <w:t>не. Как и холопы, гулящие люди не несли денежных и натуральных повинностей. </w:t>
      </w:r>
      <w:r>
        <w:rPr/>
        <w:t>Особым автономным слоем со своей организацией оставалось казачество.</w:t>
      </w:r>
    </w:p>
    <w:p>
      <w:pPr>
        <w:pStyle w:val="ListParagraph"/>
        <w:numPr>
          <w:ilvl w:val="0"/>
          <w:numId w:val="88"/>
        </w:numPr>
        <w:tabs>
          <w:tab w:pos="1143" w:val="left" w:leader="none"/>
          <w:tab w:pos="1144" w:val="left" w:leader="none"/>
        </w:tabs>
        <w:spacing w:line="208" w:lineRule="auto" w:before="116" w:after="0"/>
        <w:ind w:left="1144" w:right="78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40"/>
          <w:sz w:val="19"/>
        </w:rPr>
        <w:t> </w:t>
      </w:r>
      <w:r>
        <w:rPr>
          <w:sz w:val="19"/>
        </w:rPr>
        <w:t>Охарактеризуйте</w:t>
      </w:r>
      <w:r>
        <w:rPr>
          <w:spacing w:val="28"/>
          <w:sz w:val="19"/>
        </w:rPr>
        <w:t> </w:t>
      </w:r>
      <w:r>
        <w:rPr>
          <w:sz w:val="19"/>
        </w:rPr>
        <w:t>социальную</w:t>
      </w:r>
      <w:r>
        <w:rPr>
          <w:spacing w:val="28"/>
          <w:sz w:val="19"/>
        </w:rPr>
        <w:t> </w:t>
      </w:r>
      <w:r>
        <w:rPr>
          <w:sz w:val="19"/>
        </w:rPr>
        <w:t>структуру</w:t>
      </w:r>
      <w:r>
        <w:rPr>
          <w:spacing w:val="28"/>
          <w:sz w:val="19"/>
        </w:rPr>
        <w:t> </w:t>
      </w:r>
      <w:r>
        <w:rPr>
          <w:sz w:val="19"/>
        </w:rPr>
        <w:t>российского</w:t>
      </w:r>
      <w:r>
        <w:rPr>
          <w:spacing w:val="28"/>
          <w:sz w:val="19"/>
        </w:rPr>
        <w:t> </w:t>
      </w:r>
      <w:r>
        <w:rPr>
          <w:sz w:val="19"/>
        </w:rPr>
        <w:t>общества</w:t>
      </w:r>
      <w:r>
        <w:rPr>
          <w:spacing w:val="28"/>
          <w:sz w:val="19"/>
        </w:rPr>
        <w:t> </w:t>
      </w:r>
      <w:r>
        <w:rPr>
          <w:sz w:val="19"/>
        </w:rPr>
        <w:t>XVII</w:t>
      </w:r>
      <w:r>
        <w:rPr>
          <w:spacing w:val="28"/>
          <w:sz w:val="19"/>
        </w:rPr>
        <w:t> </w:t>
      </w:r>
      <w:r>
        <w:rPr>
          <w:sz w:val="19"/>
        </w:rPr>
        <w:t>в.</w:t>
      </w:r>
      <w:r>
        <w:rPr>
          <w:spacing w:val="28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40"/>
          <w:sz w:val="19"/>
        </w:rPr>
        <w:t> </w:t>
      </w:r>
      <w:r>
        <w:rPr>
          <w:sz w:val="19"/>
        </w:rPr>
        <w:t>Кто и</w:t>
      </w:r>
      <w:r>
        <w:rPr>
          <w:spacing w:val="-4"/>
          <w:sz w:val="19"/>
        </w:rPr>
        <w:t> </w:t>
      </w:r>
      <w:r>
        <w:rPr>
          <w:sz w:val="19"/>
        </w:rPr>
        <w:t>почему</w:t>
      </w:r>
      <w:r>
        <w:rPr>
          <w:spacing w:val="-4"/>
          <w:sz w:val="19"/>
        </w:rPr>
        <w:t> </w:t>
      </w:r>
      <w:r>
        <w:rPr>
          <w:sz w:val="19"/>
        </w:rPr>
        <w:t>находился</w:t>
      </w:r>
      <w:r>
        <w:rPr>
          <w:spacing w:val="-4"/>
          <w:sz w:val="19"/>
        </w:rPr>
        <w:t> </w:t>
      </w:r>
      <w:r>
        <w:rPr>
          <w:sz w:val="19"/>
        </w:rPr>
        <w:t>вне</w:t>
      </w:r>
      <w:r>
        <w:rPr>
          <w:spacing w:val="-4"/>
          <w:sz w:val="19"/>
        </w:rPr>
        <w:t> </w:t>
      </w:r>
      <w:r>
        <w:rPr>
          <w:sz w:val="19"/>
        </w:rPr>
        <w:t>служилых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тяглых</w:t>
      </w:r>
      <w:r>
        <w:rPr>
          <w:spacing w:val="-4"/>
          <w:sz w:val="19"/>
        </w:rPr>
        <w:t> </w:t>
      </w:r>
      <w:r>
        <w:rPr>
          <w:sz w:val="19"/>
        </w:rPr>
        <w:t>категорий</w:t>
      </w:r>
      <w:r>
        <w:rPr>
          <w:spacing w:val="-4"/>
          <w:sz w:val="19"/>
        </w:rPr>
        <w:t> </w:t>
      </w:r>
      <w:r>
        <w:rPr>
          <w:sz w:val="19"/>
        </w:rPr>
        <w:t>населения?</w:t>
      </w:r>
    </w:p>
    <w:p>
      <w:pPr>
        <w:spacing w:after="0" w:line="208" w:lineRule="auto"/>
        <w:jc w:val="left"/>
        <w:rPr>
          <w:sz w:val="19"/>
        </w:rPr>
        <w:sectPr>
          <w:headerReference w:type="default" r:id="rId360"/>
          <w:headerReference w:type="even" r:id="rId361"/>
          <w:pgSz w:w="9190" w:h="12020"/>
          <w:pgMar w:header="0" w:footer="0" w:top="740" w:bottom="280" w:left="0" w:right="0"/>
          <w:pgNumType w:start="157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5" w:lineRule="auto" w:before="115"/>
        <w:ind w:left="793" w:right="791"/>
        <w:jc w:val="right"/>
      </w:pPr>
      <w:r>
        <w:rPr>
          <w:rFonts w:ascii="Calibri" w:hAnsi="Calibri"/>
          <w:b/>
          <w:color w:val="FFFFFF"/>
          <w:spacing w:val="27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2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Служилые</w:t>
      </w:r>
      <w:r>
        <w:rPr>
          <w:rFonts w:ascii="Calibri" w:hAnsi="Calibri"/>
          <w:b/>
          <w:color w:val="DB413F"/>
          <w:spacing w:val="38"/>
        </w:rPr>
        <w:t> </w:t>
      </w:r>
      <w:r>
        <w:rPr>
          <w:rFonts w:ascii="Calibri" w:hAnsi="Calibri"/>
          <w:b/>
          <w:color w:val="DB413F"/>
        </w:rPr>
        <w:t>люди</w:t>
      </w:r>
      <w:r>
        <w:rPr>
          <w:rFonts w:ascii="Calibri" w:hAnsi="Calibri"/>
          <w:b/>
          <w:color w:val="DB413F"/>
          <w:spacing w:val="38"/>
        </w:rPr>
        <w:t> </w:t>
      </w:r>
      <w:r>
        <w:rPr>
          <w:rFonts w:ascii="Calibri" w:hAnsi="Calibri"/>
          <w:b/>
          <w:color w:val="DB413F"/>
        </w:rPr>
        <w:t>«по</w:t>
      </w:r>
      <w:r>
        <w:rPr>
          <w:rFonts w:ascii="Calibri" w:hAnsi="Calibri"/>
          <w:b/>
          <w:color w:val="DB413F"/>
          <w:spacing w:val="38"/>
        </w:rPr>
        <w:t> </w:t>
      </w:r>
      <w:r>
        <w:rPr>
          <w:rFonts w:ascii="Calibri" w:hAnsi="Calibri"/>
          <w:b/>
          <w:color w:val="DB413F"/>
        </w:rPr>
        <w:t>отечеству».</w:t>
      </w:r>
      <w:r>
        <w:rPr>
          <w:rFonts w:ascii="Calibri" w:hAnsi="Calibri"/>
          <w:b/>
          <w:color w:val="DB413F"/>
          <w:spacing w:val="38"/>
        </w:rPr>
        <w:t> </w:t>
      </w:r>
      <w:r>
        <w:rPr>
          <w:color w:val="000000"/>
        </w:rPr>
        <w:t>Служилые</w:t>
      </w:r>
      <w:r>
        <w:rPr>
          <w:color w:val="000000"/>
          <w:spacing w:val="27"/>
        </w:rPr>
        <w:t> </w:t>
      </w:r>
      <w:r>
        <w:rPr>
          <w:color w:val="000000"/>
        </w:rPr>
        <w:t>люди,</w:t>
      </w:r>
      <w:r>
        <w:rPr>
          <w:color w:val="000000"/>
          <w:spacing w:val="27"/>
        </w:rPr>
        <w:t> </w:t>
      </w:r>
      <w:r>
        <w:rPr>
          <w:color w:val="000000"/>
        </w:rPr>
        <w:t>как</w:t>
      </w:r>
      <w:r>
        <w:rPr>
          <w:color w:val="000000"/>
          <w:spacing w:val="27"/>
        </w:rPr>
        <w:t> </w:t>
      </w:r>
      <w:r>
        <w:rPr>
          <w:color w:val="000000"/>
        </w:rPr>
        <w:t>мы</w:t>
      </w:r>
      <w:r>
        <w:rPr>
          <w:color w:val="000000"/>
          <w:spacing w:val="27"/>
        </w:rPr>
        <w:t> </w:t>
      </w:r>
      <w:r>
        <w:rPr>
          <w:color w:val="000000"/>
        </w:rPr>
        <w:t>уже</w:t>
      </w:r>
      <w:r>
        <w:rPr>
          <w:color w:val="000000"/>
          <w:spacing w:val="27"/>
        </w:rPr>
        <w:t> </w:t>
      </w:r>
      <w:r>
        <w:rPr>
          <w:color w:val="000000"/>
        </w:rPr>
        <w:t>знаем,</w:t>
      </w:r>
      <w:r>
        <w:rPr>
          <w:color w:val="000000"/>
          <w:spacing w:val="27"/>
        </w:rPr>
        <w:t> </w:t>
      </w:r>
      <w:r>
        <w:rPr>
          <w:color w:val="000000"/>
        </w:rPr>
        <w:t>под- </w:t>
      </w:r>
      <w:r>
        <w:rPr>
          <w:color w:val="000000"/>
          <w:spacing w:val="-4"/>
        </w:rPr>
        <w:t>разделялись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на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служилых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людей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«по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отечеству»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и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служилых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людей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«по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прибору». </w:t>
      </w:r>
      <w:r>
        <w:rPr>
          <w:color w:val="000000"/>
        </w:rPr>
        <w:t>Главной</w:t>
      </w:r>
      <w:r>
        <w:rPr>
          <w:color w:val="000000"/>
          <w:spacing w:val="40"/>
        </w:rPr>
        <w:t> </w:t>
      </w:r>
      <w:r>
        <w:rPr>
          <w:color w:val="000000"/>
        </w:rPr>
        <w:t>обязанностью</w:t>
      </w:r>
      <w:r>
        <w:rPr>
          <w:color w:val="000000"/>
          <w:spacing w:val="40"/>
        </w:rPr>
        <w:t> </w:t>
      </w:r>
      <w:r>
        <w:rPr>
          <w:color w:val="000000"/>
        </w:rPr>
        <w:t>служилых</w:t>
      </w:r>
      <w:r>
        <w:rPr>
          <w:color w:val="000000"/>
          <w:spacing w:val="40"/>
        </w:rPr>
        <w:t> </w:t>
      </w:r>
      <w:r>
        <w:rPr>
          <w:color w:val="000000"/>
        </w:rPr>
        <w:t>людей</w:t>
      </w:r>
      <w:r>
        <w:rPr>
          <w:color w:val="000000"/>
          <w:spacing w:val="40"/>
        </w:rPr>
        <w:t> </w:t>
      </w:r>
      <w:r>
        <w:rPr>
          <w:color w:val="000000"/>
        </w:rPr>
        <w:t>«по</w:t>
      </w:r>
      <w:r>
        <w:rPr>
          <w:color w:val="000000"/>
          <w:spacing w:val="40"/>
        </w:rPr>
        <w:t> </w:t>
      </w:r>
      <w:r>
        <w:rPr>
          <w:color w:val="000000"/>
        </w:rPr>
        <w:t>отечеству»,</w:t>
      </w:r>
      <w:r>
        <w:rPr>
          <w:color w:val="000000"/>
          <w:spacing w:val="40"/>
        </w:rPr>
        <w:t> </w:t>
      </w:r>
      <w:r>
        <w:rPr>
          <w:color w:val="000000"/>
        </w:rPr>
        <w:t>т.</w:t>
      </w:r>
      <w:r>
        <w:rPr>
          <w:color w:val="000000"/>
          <w:spacing w:val="40"/>
        </w:rPr>
        <w:t> </w:t>
      </w:r>
      <w:r>
        <w:rPr>
          <w:color w:val="000000"/>
        </w:rPr>
        <w:t>е.</w:t>
      </w:r>
      <w:r>
        <w:rPr>
          <w:color w:val="000000"/>
          <w:spacing w:val="40"/>
        </w:rPr>
        <w:t> </w:t>
      </w:r>
      <w:r>
        <w:rPr>
          <w:color w:val="000000"/>
        </w:rPr>
        <w:t>по</w:t>
      </w:r>
      <w:r>
        <w:rPr>
          <w:color w:val="000000"/>
          <w:spacing w:val="40"/>
        </w:rPr>
        <w:t> </w:t>
      </w:r>
      <w:r>
        <w:rPr>
          <w:color w:val="000000"/>
        </w:rPr>
        <w:t>происхо- ждению,</w:t>
      </w:r>
      <w:r>
        <w:rPr>
          <w:color w:val="000000"/>
          <w:spacing w:val="-1"/>
        </w:rPr>
        <w:t> </w:t>
      </w:r>
      <w:r>
        <w:rPr>
          <w:color w:val="000000"/>
        </w:rPr>
        <w:t>являлась</w:t>
      </w:r>
      <w:r>
        <w:rPr>
          <w:color w:val="000000"/>
          <w:spacing w:val="-1"/>
        </w:rPr>
        <w:t> </w:t>
      </w:r>
      <w:r>
        <w:rPr>
          <w:color w:val="000000"/>
        </w:rPr>
        <w:t>пожизненная</w:t>
      </w:r>
      <w:r>
        <w:rPr>
          <w:color w:val="000000"/>
          <w:spacing w:val="-1"/>
        </w:rPr>
        <w:t> </w:t>
      </w:r>
      <w:r>
        <w:rPr>
          <w:color w:val="000000"/>
        </w:rPr>
        <w:t>военная</w:t>
      </w:r>
      <w:r>
        <w:rPr>
          <w:color w:val="000000"/>
          <w:spacing w:val="-1"/>
        </w:rPr>
        <w:t> </w:t>
      </w:r>
      <w:r>
        <w:rPr>
          <w:color w:val="000000"/>
        </w:rPr>
        <w:t>служба,</w:t>
      </w:r>
      <w:r>
        <w:rPr>
          <w:color w:val="000000"/>
          <w:spacing w:val="-1"/>
        </w:rPr>
        <w:t> </w:t>
      </w:r>
      <w:r>
        <w:rPr>
          <w:color w:val="000000"/>
        </w:rPr>
        <w:t>обыкновенно</w:t>
      </w:r>
      <w:r>
        <w:rPr>
          <w:color w:val="000000"/>
          <w:spacing w:val="-1"/>
        </w:rPr>
        <w:t> </w:t>
      </w:r>
      <w:r>
        <w:rPr>
          <w:color w:val="000000"/>
        </w:rPr>
        <w:t>начинавшаяся с</w:t>
      </w:r>
      <w:r>
        <w:rPr>
          <w:color w:val="000000"/>
          <w:spacing w:val="-10"/>
        </w:rPr>
        <w:t> </w:t>
      </w:r>
      <w:r>
        <w:rPr>
          <w:color w:val="000000"/>
        </w:rPr>
        <w:t>15</w:t>
      </w:r>
      <w:r>
        <w:rPr>
          <w:color w:val="000000"/>
          <w:spacing w:val="-10"/>
        </w:rPr>
        <w:t> </w:t>
      </w:r>
      <w:r>
        <w:rPr>
          <w:color w:val="000000"/>
        </w:rPr>
        <w:t>лет.</w:t>
      </w:r>
      <w:r>
        <w:rPr>
          <w:color w:val="000000"/>
          <w:spacing w:val="-10"/>
        </w:rPr>
        <w:t> </w:t>
      </w:r>
      <w:r>
        <w:rPr>
          <w:color w:val="000000"/>
        </w:rPr>
        <w:t>В</w:t>
      </w:r>
      <w:r>
        <w:rPr>
          <w:color w:val="000000"/>
          <w:spacing w:val="-10"/>
        </w:rPr>
        <w:t> </w:t>
      </w:r>
      <w:r>
        <w:rPr>
          <w:color w:val="000000"/>
        </w:rPr>
        <w:t>свою</w:t>
      </w:r>
      <w:r>
        <w:rPr>
          <w:color w:val="000000"/>
          <w:spacing w:val="-10"/>
        </w:rPr>
        <w:t> </w:t>
      </w:r>
      <w:r>
        <w:rPr>
          <w:color w:val="000000"/>
        </w:rPr>
        <w:t>очередь,</w:t>
      </w:r>
      <w:r>
        <w:rPr>
          <w:color w:val="000000"/>
          <w:spacing w:val="-10"/>
        </w:rPr>
        <w:t> </w:t>
      </w:r>
      <w:r>
        <w:rPr>
          <w:color w:val="000000"/>
        </w:rPr>
        <w:t>государство</w:t>
      </w:r>
      <w:r>
        <w:rPr>
          <w:color w:val="000000"/>
          <w:spacing w:val="-10"/>
        </w:rPr>
        <w:t> </w:t>
      </w:r>
      <w:r>
        <w:rPr>
          <w:color w:val="000000"/>
        </w:rPr>
        <w:t>должно</w:t>
      </w:r>
      <w:r>
        <w:rPr>
          <w:color w:val="000000"/>
          <w:spacing w:val="-10"/>
        </w:rPr>
        <w:t> </w:t>
      </w:r>
      <w:r>
        <w:rPr>
          <w:color w:val="000000"/>
        </w:rPr>
        <w:t>было</w:t>
      </w:r>
      <w:r>
        <w:rPr>
          <w:color w:val="000000"/>
          <w:spacing w:val="-10"/>
        </w:rPr>
        <w:t> </w:t>
      </w:r>
      <w:r>
        <w:rPr>
          <w:color w:val="000000"/>
        </w:rPr>
        <w:t>создать</w:t>
      </w:r>
      <w:r>
        <w:rPr>
          <w:color w:val="000000"/>
          <w:spacing w:val="-10"/>
        </w:rPr>
        <w:t> </w:t>
      </w:r>
      <w:r>
        <w:rPr>
          <w:color w:val="000000"/>
        </w:rPr>
        <w:t>условия</w:t>
      </w:r>
      <w:r>
        <w:rPr>
          <w:color w:val="000000"/>
          <w:spacing w:val="-10"/>
        </w:rPr>
        <w:t> </w:t>
      </w:r>
      <w:r>
        <w:rPr>
          <w:color w:val="000000"/>
        </w:rPr>
        <w:t>для</w:t>
      </w:r>
      <w:r>
        <w:rPr>
          <w:color w:val="000000"/>
          <w:spacing w:val="-10"/>
        </w:rPr>
        <w:t> </w:t>
      </w:r>
      <w:r>
        <w:rPr>
          <w:color w:val="000000"/>
        </w:rPr>
        <w:t>несения службы — предоставить поместье, с которого дворянин обеспечивал себя. Для того</w:t>
      </w:r>
      <w:r>
        <w:rPr>
          <w:color w:val="000000"/>
          <w:spacing w:val="40"/>
        </w:rPr>
        <w:t> </w:t>
      </w:r>
      <w:r>
        <w:rPr>
          <w:color w:val="000000"/>
        </w:rPr>
        <w:t>чтобы</w:t>
      </w:r>
      <w:r>
        <w:rPr>
          <w:color w:val="000000"/>
          <w:spacing w:val="40"/>
        </w:rPr>
        <w:t> </w:t>
      </w:r>
      <w:r>
        <w:rPr>
          <w:color w:val="000000"/>
        </w:rPr>
        <w:t>поддерживать</w:t>
      </w:r>
      <w:r>
        <w:rPr>
          <w:color w:val="000000"/>
          <w:spacing w:val="40"/>
        </w:rPr>
        <w:t> </w:t>
      </w:r>
      <w:r>
        <w:rPr>
          <w:color w:val="000000"/>
        </w:rPr>
        <w:t>поместное</w:t>
      </w:r>
      <w:r>
        <w:rPr>
          <w:color w:val="000000"/>
          <w:spacing w:val="40"/>
        </w:rPr>
        <w:t> </w:t>
      </w:r>
      <w:r>
        <w:rPr>
          <w:color w:val="000000"/>
        </w:rPr>
        <w:t>войско</w:t>
      </w:r>
      <w:r>
        <w:rPr>
          <w:color w:val="000000"/>
          <w:spacing w:val="40"/>
        </w:rPr>
        <w:t> </w:t>
      </w:r>
      <w:r>
        <w:rPr>
          <w:color w:val="000000"/>
        </w:rPr>
        <w:t>на</w:t>
      </w:r>
      <w:r>
        <w:rPr>
          <w:color w:val="000000"/>
          <w:spacing w:val="40"/>
        </w:rPr>
        <w:t> </w:t>
      </w:r>
      <w:r>
        <w:rPr>
          <w:color w:val="000000"/>
        </w:rPr>
        <w:t>должном</w:t>
      </w:r>
      <w:r>
        <w:rPr>
          <w:color w:val="000000"/>
          <w:spacing w:val="40"/>
        </w:rPr>
        <w:t> </w:t>
      </w:r>
      <w:r>
        <w:rPr>
          <w:color w:val="000000"/>
        </w:rPr>
        <w:t>уровне,</w:t>
      </w:r>
      <w:r>
        <w:rPr>
          <w:color w:val="000000"/>
          <w:spacing w:val="40"/>
        </w:rPr>
        <w:t> </w:t>
      </w:r>
      <w:r>
        <w:rPr>
          <w:color w:val="000000"/>
        </w:rPr>
        <w:t>служилым людям</w:t>
      </w:r>
      <w:r>
        <w:rPr>
          <w:color w:val="000000"/>
          <w:spacing w:val="-2"/>
        </w:rPr>
        <w:t> </w:t>
      </w:r>
      <w:r>
        <w:rPr>
          <w:color w:val="000000"/>
        </w:rPr>
        <w:t>устраивали</w:t>
      </w:r>
      <w:r>
        <w:rPr>
          <w:color w:val="000000"/>
          <w:spacing w:val="-2"/>
        </w:rPr>
        <w:t> </w:t>
      </w:r>
      <w:r>
        <w:rPr>
          <w:color w:val="000000"/>
        </w:rPr>
        <w:t>смотры</w:t>
      </w:r>
      <w:r>
        <w:rPr>
          <w:color w:val="000000"/>
          <w:spacing w:val="-2"/>
        </w:rPr>
        <w:t> </w:t>
      </w:r>
      <w:r>
        <w:rPr>
          <w:color w:val="000000"/>
        </w:rPr>
        <w:t>—</w:t>
      </w:r>
      <w:r>
        <w:rPr>
          <w:color w:val="000000"/>
          <w:spacing w:val="-2"/>
        </w:rPr>
        <w:t> </w:t>
      </w:r>
      <w:r>
        <w:rPr>
          <w:color w:val="000000"/>
        </w:rPr>
        <w:t>выясняли</w:t>
      </w:r>
      <w:r>
        <w:rPr>
          <w:color w:val="000000"/>
          <w:spacing w:val="-2"/>
        </w:rPr>
        <w:t> </w:t>
      </w:r>
      <w:r>
        <w:rPr>
          <w:color w:val="000000"/>
        </w:rPr>
        <w:t>их</w:t>
      </w:r>
      <w:r>
        <w:rPr>
          <w:color w:val="000000"/>
          <w:spacing w:val="-2"/>
        </w:rPr>
        <w:t> </w:t>
      </w:r>
      <w:r>
        <w:rPr>
          <w:color w:val="000000"/>
        </w:rPr>
        <w:t>способность</w:t>
      </w:r>
      <w:r>
        <w:rPr>
          <w:color w:val="000000"/>
          <w:spacing w:val="-2"/>
        </w:rPr>
        <w:t> </w:t>
      </w:r>
      <w:r>
        <w:rPr>
          <w:color w:val="000000"/>
        </w:rPr>
        <w:t>служить</w:t>
      </w:r>
      <w:r>
        <w:rPr>
          <w:color w:val="000000"/>
          <w:spacing w:val="-2"/>
        </w:rPr>
        <w:t> </w:t>
      </w:r>
      <w:r>
        <w:rPr>
          <w:color w:val="000000"/>
        </w:rPr>
        <w:t>«конно,</w:t>
      </w:r>
      <w:r>
        <w:rPr>
          <w:color w:val="000000"/>
          <w:spacing w:val="-2"/>
        </w:rPr>
        <w:t> </w:t>
      </w:r>
      <w:r>
        <w:rPr>
          <w:color w:val="000000"/>
        </w:rPr>
        <w:t>людно и</w:t>
      </w:r>
      <w:r>
        <w:rPr>
          <w:color w:val="000000"/>
          <w:spacing w:val="40"/>
        </w:rPr>
        <w:t> </w:t>
      </w:r>
      <w:r>
        <w:rPr>
          <w:color w:val="000000"/>
        </w:rPr>
        <w:t>оружно».</w:t>
      </w:r>
      <w:r>
        <w:rPr>
          <w:color w:val="000000"/>
          <w:spacing w:val="40"/>
        </w:rPr>
        <w:t> </w:t>
      </w:r>
      <w:r>
        <w:rPr>
          <w:color w:val="000000"/>
        </w:rPr>
        <w:t>Во</w:t>
      </w:r>
      <w:r>
        <w:rPr>
          <w:color w:val="000000"/>
          <w:spacing w:val="40"/>
        </w:rPr>
        <w:t> </w:t>
      </w:r>
      <w:r>
        <w:rPr>
          <w:color w:val="000000"/>
        </w:rPr>
        <w:t>время</w:t>
      </w:r>
      <w:r>
        <w:rPr>
          <w:color w:val="000000"/>
          <w:spacing w:val="40"/>
        </w:rPr>
        <w:t> </w:t>
      </w:r>
      <w:r>
        <w:rPr>
          <w:color w:val="000000"/>
        </w:rPr>
        <w:t>смотра</w:t>
      </w:r>
      <w:r>
        <w:rPr>
          <w:color w:val="000000"/>
          <w:spacing w:val="40"/>
        </w:rPr>
        <w:t> </w:t>
      </w:r>
      <w:r>
        <w:rPr>
          <w:color w:val="000000"/>
        </w:rPr>
        <w:t>выясняли</w:t>
      </w:r>
      <w:r>
        <w:rPr>
          <w:color w:val="000000"/>
          <w:spacing w:val="40"/>
        </w:rPr>
        <w:t> </w:t>
      </w:r>
      <w:r>
        <w:rPr>
          <w:color w:val="000000"/>
        </w:rPr>
        <w:t>физическое</w:t>
      </w:r>
      <w:r>
        <w:rPr>
          <w:color w:val="000000"/>
          <w:spacing w:val="40"/>
        </w:rPr>
        <w:t> </w:t>
      </w:r>
      <w:r>
        <w:rPr>
          <w:color w:val="000000"/>
        </w:rPr>
        <w:t>состояние,</w:t>
      </w:r>
      <w:r>
        <w:rPr>
          <w:color w:val="000000"/>
          <w:spacing w:val="40"/>
        </w:rPr>
        <w:t> </w:t>
      </w:r>
      <w:r>
        <w:rPr>
          <w:color w:val="000000"/>
        </w:rPr>
        <w:t>вооружение, наличие</w:t>
      </w:r>
      <w:r>
        <w:rPr>
          <w:color w:val="000000"/>
          <w:spacing w:val="30"/>
        </w:rPr>
        <w:t> </w:t>
      </w:r>
      <w:r>
        <w:rPr>
          <w:color w:val="000000"/>
        </w:rPr>
        <w:t>коня,</w:t>
      </w:r>
      <w:r>
        <w:rPr>
          <w:color w:val="000000"/>
          <w:spacing w:val="30"/>
        </w:rPr>
        <w:t> </w:t>
      </w:r>
      <w:r>
        <w:rPr>
          <w:color w:val="000000"/>
        </w:rPr>
        <w:t>боевых</w:t>
      </w:r>
      <w:r>
        <w:rPr>
          <w:color w:val="000000"/>
          <w:spacing w:val="30"/>
        </w:rPr>
        <w:t> </w:t>
      </w:r>
      <w:r>
        <w:rPr>
          <w:color w:val="000000"/>
        </w:rPr>
        <w:t>холопов.</w:t>
      </w:r>
      <w:r>
        <w:rPr>
          <w:color w:val="000000"/>
          <w:spacing w:val="30"/>
        </w:rPr>
        <w:t> </w:t>
      </w:r>
      <w:r>
        <w:rPr>
          <w:color w:val="000000"/>
        </w:rPr>
        <w:t>Чем</w:t>
      </w:r>
      <w:r>
        <w:rPr>
          <w:color w:val="000000"/>
          <w:spacing w:val="30"/>
        </w:rPr>
        <w:t> </w:t>
      </w:r>
      <w:r>
        <w:rPr>
          <w:color w:val="000000"/>
        </w:rPr>
        <w:t>состоятельнее</w:t>
      </w:r>
      <w:r>
        <w:rPr>
          <w:color w:val="000000"/>
          <w:spacing w:val="30"/>
        </w:rPr>
        <w:t> </w:t>
      </w:r>
      <w:r>
        <w:rPr>
          <w:color w:val="000000"/>
        </w:rPr>
        <w:t>был</w:t>
      </w:r>
      <w:r>
        <w:rPr>
          <w:color w:val="000000"/>
          <w:spacing w:val="30"/>
        </w:rPr>
        <w:t> </w:t>
      </w:r>
      <w:r>
        <w:rPr>
          <w:color w:val="000000"/>
        </w:rPr>
        <w:t>дворянин,</w:t>
      </w:r>
      <w:r>
        <w:rPr>
          <w:color w:val="000000"/>
          <w:spacing w:val="30"/>
        </w:rPr>
        <w:t> </w:t>
      </w:r>
      <w:r>
        <w:rPr>
          <w:color w:val="000000"/>
        </w:rPr>
        <w:t>тем</w:t>
      </w:r>
      <w:r>
        <w:rPr>
          <w:color w:val="000000"/>
          <w:spacing w:val="30"/>
        </w:rPr>
        <w:t> </w:t>
      </w:r>
      <w:r>
        <w:rPr>
          <w:color w:val="000000"/>
        </w:rPr>
        <w:t>выше к</w:t>
      </w:r>
      <w:r>
        <w:rPr>
          <w:color w:val="000000"/>
          <w:spacing w:val="19"/>
        </w:rPr>
        <w:t> </w:t>
      </w:r>
      <w:r>
        <w:rPr>
          <w:color w:val="000000"/>
        </w:rPr>
        <w:t>нему</w:t>
      </w:r>
      <w:r>
        <w:rPr>
          <w:color w:val="000000"/>
          <w:spacing w:val="20"/>
        </w:rPr>
        <w:t> </w:t>
      </w:r>
      <w:r>
        <w:rPr>
          <w:color w:val="000000"/>
        </w:rPr>
        <w:t>предъявлялись</w:t>
      </w:r>
      <w:r>
        <w:rPr>
          <w:color w:val="000000"/>
          <w:spacing w:val="19"/>
        </w:rPr>
        <w:t> </w:t>
      </w:r>
      <w:r>
        <w:rPr>
          <w:color w:val="000000"/>
        </w:rPr>
        <w:t>требования.</w:t>
      </w:r>
      <w:r>
        <w:rPr>
          <w:color w:val="000000"/>
          <w:spacing w:val="20"/>
        </w:rPr>
        <w:t> </w:t>
      </w:r>
      <w:r>
        <w:rPr>
          <w:color w:val="000000"/>
        </w:rPr>
        <w:t>Если</w:t>
      </w:r>
      <w:r>
        <w:rPr>
          <w:color w:val="000000"/>
          <w:spacing w:val="20"/>
        </w:rPr>
        <w:t> </w:t>
      </w:r>
      <w:r>
        <w:rPr>
          <w:color w:val="000000"/>
        </w:rPr>
        <w:t>он</w:t>
      </w:r>
      <w:r>
        <w:rPr>
          <w:color w:val="000000"/>
          <w:spacing w:val="19"/>
        </w:rPr>
        <w:t> </w:t>
      </w:r>
      <w:r>
        <w:rPr>
          <w:color w:val="000000"/>
        </w:rPr>
        <w:t>уклонялся</w:t>
      </w:r>
      <w:r>
        <w:rPr>
          <w:color w:val="000000"/>
          <w:spacing w:val="20"/>
        </w:rPr>
        <w:t> </w:t>
      </w:r>
      <w:r>
        <w:rPr>
          <w:color w:val="000000"/>
        </w:rPr>
        <w:t>от</w:t>
      </w:r>
      <w:r>
        <w:rPr>
          <w:color w:val="000000"/>
          <w:spacing w:val="19"/>
        </w:rPr>
        <w:t> </w:t>
      </w:r>
      <w:r>
        <w:rPr>
          <w:color w:val="000000"/>
        </w:rPr>
        <w:t>смотров</w:t>
      </w:r>
      <w:r>
        <w:rPr>
          <w:color w:val="000000"/>
          <w:spacing w:val="20"/>
        </w:rPr>
        <w:t> </w:t>
      </w:r>
      <w:r>
        <w:rPr>
          <w:color w:val="000000"/>
        </w:rPr>
        <w:t>и</w:t>
      </w:r>
      <w:r>
        <w:rPr>
          <w:color w:val="000000"/>
          <w:spacing w:val="20"/>
        </w:rPr>
        <w:t> </w:t>
      </w:r>
      <w:r>
        <w:rPr>
          <w:color w:val="000000"/>
          <w:spacing w:val="-2"/>
        </w:rPr>
        <w:t>службы,</w:t>
      </w:r>
    </w:p>
    <w:p>
      <w:pPr>
        <w:pStyle w:val="BodyText"/>
        <w:spacing w:line="234" w:lineRule="exact"/>
        <w:ind w:left="793"/>
        <w:jc w:val="both"/>
      </w:pPr>
      <w:r>
        <w:rPr/>
        <w:t>то</w:t>
      </w:r>
      <w:r>
        <w:rPr>
          <w:spacing w:val="6"/>
        </w:rPr>
        <w:t> </w:t>
      </w:r>
      <w:r>
        <w:rPr/>
        <w:t>мог</w:t>
      </w:r>
      <w:r>
        <w:rPr>
          <w:spacing w:val="7"/>
        </w:rPr>
        <w:t> </w:t>
      </w:r>
      <w:r>
        <w:rPr/>
        <w:t>быть</w:t>
      </w:r>
      <w:r>
        <w:rPr>
          <w:spacing w:val="7"/>
        </w:rPr>
        <w:t> </w:t>
      </w:r>
      <w:r>
        <w:rPr/>
        <w:t>исключён</w:t>
      </w:r>
      <w:r>
        <w:rPr>
          <w:spacing w:val="7"/>
        </w:rPr>
        <w:t> </w:t>
      </w:r>
      <w:r>
        <w:rPr/>
        <w:t>из</w:t>
      </w:r>
      <w:r>
        <w:rPr>
          <w:spacing w:val="6"/>
        </w:rPr>
        <w:t> </w:t>
      </w:r>
      <w:r>
        <w:rPr/>
        <w:t>списков</w:t>
      </w:r>
      <w:r>
        <w:rPr>
          <w:spacing w:val="7"/>
        </w:rPr>
        <w:t> </w:t>
      </w:r>
      <w:r>
        <w:rPr/>
        <w:t>ратных</w:t>
      </w:r>
      <w:r>
        <w:rPr>
          <w:spacing w:val="7"/>
        </w:rPr>
        <w:t> </w:t>
      </w:r>
      <w:r>
        <w:rPr/>
        <w:t>людей</w:t>
      </w:r>
      <w:r>
        <w:rPr>
          <w:spacing w:val="7"/>
        </w:rPr>
        <w:t> </w:t>
      </w:r>
      <w:r>
        <w:rPr/>
        <w:t>и</w:t>
      </w:r>
      <w:r>
        <w:rPr>
          <w:spacing w:val="6"/>
        </w:rPr>
        <w:t> </w:t>
      </w:r>
      <w:r>
        <w:rPr/>
        <w:t>потерять</w:t>
      </w:r>
      <w:r>
        <w:rPr>
          <w:spacing w:val="7"/>
        </w:rPr>
        <w:t> </w:t>
      </w:r>
      <w:r>
        <w:rPr/>
        <w:t>свои</w:t>
      </w:r>
      <w:r>
        <w:rPr>
          <w:spacing w:val="7"/>
        </w:rPr>
        <w:t> </w:t>
      </w:r>
      <w:r>
        <w:rPr>
          <w:spacing w:val="-2"/>
        </w:rPr>
        <w:t>владения.</w:t>
      </w:r>
    </w:p>
    <w:p>
      <w:pPr>
        <w:pStyle w:val="BodyText"/>
        <w:spacing w:line="228" w:lineRule="auto" w:before="4"/>
        <w:ind w:left="793" w:right="790" w:firstLine="340"/>
        <w:jc w:val="both"/>
      </w:pPr>
      <w:r>
        <w:rPr/>
        <w:t>Служилые</w:t>
      </w:r>
      <w:r>
        <w:rPr>
          <w:spacing w:val="-5"/>
        </w:rPr>
        <w:t> </w:t>
      </w:r>
      <w:r>
        <w:rPr/>
        <w:t>люди</w:t>
      </w:r>
      <w:r>
        <w:rPr>
          <w:spacing w:val="-5"/>
        </w:rPr>
        <w:t> </w:t>
      </w:r>
      <w:r>
        <w:rPr/>
        <w:t>«по</w:t>
      </w:r>
      <w:r>
        <w:rPr>
          <w:spacing w:val="-5"/>
        </w:rPr>
        <w:t> </w:t>
      </w:r>
      <w:r>
        <w:rPr/>
        <w:t>отечеству»</w:t>
      </w:r>
      <w:r>
        <w:rPr>
          <w:spacing w:val="-5"/>
        </w:rPr>
        <w:t> </w:t>
      </w:r>
      <w:r>
        <w:rPr/>
        <w:t>освобождались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/>
        <w:t>податей.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превращало их в относительно привилегированное сословие по сравнению с теми, кто </w:t>
      </w:r>
      <w:r>
        <w:rPr/>
        <w:t>нёс государево тягло. Но сами они сильно различались между собой не только богатством, но и правами.</w:t>
      </w:r>
    </w:p>
    <w:p>
      <w:pPr>
        <w:pStyle w:val="BodyText"/>
        <w:spacing w:line="220" w:lineRule="auto" w:before="3"/>
        <w:ind w:left="793" w:right="791" w:firstLine="340"/>
        <w:jc w:val="both"/>
      </w:pPr>
      <w:r>
        <w:rPr/>
        <w:t>Высшие ступени сословия занимали служилые люди, составлявшие </w:t>
      </w:r>
      <w:r>
        <w:rPr>
          <w:rFonts w:ascii="Book Antiqua" w:hAnsi="Book Antiqua"/>
          <w:i/>
        </w:rPr>
        <w:t>Госу-</w:t>
      </w:r>
      <w:r>
        <w:rPr>
          <w:rFonts w:ascii="Book Antiqua" w:hAnsi="Book Antiqua"/>
          <w:i/>
        </w:rPr>
        <w:t> дарев двор</w:t>
      </w:r>
      <w:r>
        <w:rPr/>
        <w:t>, пополнявшийся в основном из представителей привилегированно- го московского дворянства. Им предоставлялись самые высокие и доходные должности</w:t>
      </w:r>
      <w:r>
        <w:rPr>
          <w:spacing w:val="37"/>
        </w:rPr>
        <w:t> </w:t>
      </w:r>
      <w:r>
        <w:rPr/>
        <w:t>в</w:t>
      </w:r>
      <w:r>
        <w:rPr>
          <w:spacing w:val="37"/>
        </w:rPr>
        <w:t> </w:t>
      </w:r>
      <w:r>
        <w:rPr/>
        <w:t>армии</w:t>
      </w:r>
      <w:r>
        <w:rPr>
          <w:spacing w:val="37"/>
        </w:rPr>
        <w:t> </w:t>
      </w:r>
      <w:r>
        <w:rPr/>
        <w:t>и</w:t>
      </w:r>
      <w:r>
        <w:rPr>
          <w:spacing w:val="37"/>
        </w:rPr>
        <w:t> </w:t>
      </w:r>
      <w:r>
        <w:rPr/>
        <w:t>государстве.</w:t>
      </w:r>
      <w:r>
        <w:rPr>
          <w:spacing w:val="37"/>
        </w:rPr>
        <w:t> </w:t>
      </w:r>
      <w:r>
        <w:rPr/>
        <w:t>Они</w:t>
      </w:r>
      <w:r>
        <w:rPr>
          <w:spacing w:val="37"/>
        </w:rPr>
        <w:t> </w:t>
      </w:r>
      <w:r>
        <w:rPr/>
        <w:t>владели</w:t>
      </w:r>
      <w:r>
        <w:rPr>
          <w:spacing w:val="37"/>
        </w:rPr>
        <w:t> </w:t>
      </w:r>
      <w:r>
        <w:rPr/>
        <w:t>большим</w:t>
      </w:r>
      <w:r>
        <w:rPr>
          <w:spacing w:val="37"/>
        </w:rPr>
        <w:t> </w:t>
      </w:r>
      <w:r>
        <w:rPr/>
        <w:t>числом</w:t>
      </w:r>
      <w:r>
        <w:rPr>
          <w:spacing w:val="37"/>
        </w:rPr>
        <w:t> </w:t>
      </w:r>
      <w:r>
        <w:rPr/>
        <w:t>поместий и вотчин.</w:t>
      </w:r>
    </w:p>
    <w:p>
      <w:pPr>
        <w:pStyle w:val="BodyText"/>
        <w:spacing w:line="228" w:lineRule="auto" w:before="4"/>
        <w:ind w:left="793" w:right="791" w:firstLine="340"/>
        <w:jc w:val="both"/>
      </w:pPr>
      <w:r>
        <w:rPr/>
        <w:t>Низшую ступень среди служилых людей «по отечеству» занимали городо- вые (уездные) дворяне и дети боярские. Их земельное и денежное жалованье сильно</w:t>
      </w:r>
      <w:r>
        <w:rPr>
          <w:spacing w:val="-13"/>
        </w:rPr>
        <w:t> </w:t>
      </w:r>
      <w:r>
        <w:rPr/>
        <w:t>уступало</w:t>
      </w:r>
      <w:r>
        <w:rPr>
          <w:spacing w:val="-13"/>
        </w:rPr>
        <w:t> </w:t>
      </w:r>
      <w:r>
        <w:rPr/>
        <w:t>более</w:t>
      </w:r>
      <w:r>
        <w:rPr>
          <w:spacing w:val="-13"/>
        </w:rPr>
        <w:t> </w:t>
      </w:r>
      <w:r>
        <w:rPr/>
        <w:t>высоким</w:t>
      </w:r>
      <w:r>
        <w:rPr>
          <w:spacing w:val="-13"/>
        </w:rPr>
        <w:t> </w:t>
      </w:r>
      <w:r>
        <w:rPr/>
        <w:t>чинам.</w:t>
      </w:r>
      <w:r>
        <w:rPr>
          <w:spacing w:val="-13"/>
        </w:rPr>
        <w:t> </w:t>
      </w:r>
      <w:r>
        <w:rPr/>
        <w:t>Уездные</w:t>
      </w:r>
      <w:r>
        <w:rPr>
          <w:spacing w:val="-13"/>
        </w:rPr>
        <w:t> </w:t>
      </w:r>
      <w:r>
        <w:rPr/>
        <w:t>служилые</w:t>
      </w:r>
      <w:r>
        <w:rPr>
          <w:spacing w:val="-13"/>
        </w:rPr>
        <w:t> </w:t>
      </w:r>
      <w:r>
        <w:rPr/>
        <w:t>люди</w:t>
      </w:r>
      <w:r>
        <w:rPr>
          <w:spacing w:val="-13"/>
        </w:rPr>
        <w:t> </w:t>
      </w:r>
      <w:r>
        <w:rPr/>
        <w:t>несли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основ- ном полковую службу — в мирное время они с весны до осени охраняли гра- ницы,</w:t>
      </w:r>
      <w:r>
        <w:rPr>
          <w:spacing w:val="20"/>
        </w:rPr>
        <w:t> </w:t>
      </w:r>
      <w:r>
        <w:rPr/>
        <w:t>в</w:t>
      </w:r>
      <w:r>
        <w:rPr>
          <w:spacing w:val="20"/>
        </w:rPr>
        <w:t> </w:t>
      </w:r>
      <w:r>
        <w:rPr/>
        <w:t>военное</w:t>
      </w:r>
      <w:r>
        <w:rPr>
          <w:spacing w:val="20"/>
        </w:rPr>
        <w:t> </w:t>
      </w:r>
      <w:r>
        <w:rPr/>
        <w:t>—</w:t>
      </w:r>
      <w:r>
        <w:rPr>
          <w:spacing w:val="20"/>
        </w:rPr>
        <w:t> </w:t>
      </w:r>
      <w:r>
        <w:rPr/>
        <w:t>отправлялись</w:t>
      </w:r>
      <w:r>
        <w:rPr>
          <w:spacing w:val="20"/>
        </w:rPr>
        <w:t> </w:t>
      </w:r>
      <w:r>
        <w:rPr/>
        <w:t>в</w:t>
      </w:r>
      <w:r>
        <w:rPr>
          <w:spacing w:val="20"/>
        </w:rPr>
        <w:t> </w:t>
      </w:r>
      <w:r>
        <w:rPr/>
        <w:t>дальние</w:t>
      </w:r>
      <w:r>
        <w:rPr>
          <w:spacing w:val="20"/>
        </w:rPr>
        <w:t> </w:t>
      </w:r>
      <w:r>
        <w:rPr/>
        <w:t>походы.</w:t>
      </w:r>
      <w:r>
        <w:rPr>
          <w:spacing w:val="20"/>
        </w:rPr>
        <w:t> </w:t>
      </w:r>
      <w:r>
        <w:rPr/>
        <w:t>Когда</w:t>
      </w:r>
      <w:r>
        <w:rPr>
          <w:spacing w:val="20"/>
        </w:rPr>
        <w:t> </w:t>
      </w:r>
      <w:r>
        <w:rPr/>
        <w:t>появились</w:t>
      </w:r>
      <w:r>
        <w:rPr>
          <w:spacing w:val="21"/>
        </w:rPr>
        <w:t> </w:t>
      </w:r>
      <w:r>
        <w:rPr>
          <w:spacing w:val="-2"/>
        </w:rPr>
        <w:t>полки</w:t>
      </w:r>
    </w:p>
    <w:p>
      <w:pPr>
        <w:pStyle w:val="BodyText"/>
        <w:spacing w:line="228" w:lineRule="auto"/>
        <w:ind w:left="793" w:right="791"/>
        <w:jc w:val="both"/>
      </w:pPr>
      <w:r>
        <w:rPr/>
        <w:t>«нового строя», провинциальных дворян и детей боярских стали массово пере- водить в рейтары (конница).</w:t>
      </w:r>
    </w:p>
    <w:p>
      <w:pPr>
        <w:pStyle w:val="BodyText"/>
        <w:spacing w:line="225" w:lineRule="auto"/>
        <w:ind w:left="793" w:right="791" w:firstLine="340"/>
        <w:jc w:val="both"/>
      </w:pPr>
      <w:r>
        <w:rPr/>
        <w:t>Приписанные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уезду</w:t>
      </w:r>
      <w:r>
        <w:rPr>
          <w:spacing w:val="-4"/>
        </w:rPr>
        <w:t> </w:t>
      </w:r>
      <w:r>
        <w:rPr/>
        <w:t>дворяне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дети</w:t>
      </w:r>
      <w:r>
        <w:rPr>
          <w:spacing w:val="-4"/>
        </w:rPr>
        <w:t> </w:t>
      </w:r>
      <w:r>
        <w:rPr/>
        <w:t>боярские</w:t>
      </w:r>
      <w:r>
        <w:rPr>
          <w:spacing w:val="-4"/>
        </w:rPr>
        <w:t> </w:t>
      </w:r>
      <w:r>
        <w:rPr/>
        <w:t>объединялись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военно-слу- жилую организацию — </w:t>
      </w:r>
      <w:r>
        <w:rPr>
          <w:rFonts w:ascii="Book Antiqua" w:hAnsi="Book Antiqua"/>
          <w:i/>
        </w:rPr>
        <w:t>«служилый</w:t>
      </w:r>
      <w:r>
        <w:rPr>
          <w:rFonts w:ascii="Book Antiqua" w:hAnsi="Book Antiqua"/>
          <w:i/>
          <w:spacing w:val="32"/>
        </w:rPr>
        <w:t> </w:t>
      </w:r>
      <w:r>
        <w:rPr>
          <w:rFonts w:ascii="Book Antiqua" w:hAnsi="Book Antiqua"/>
          <w:i/>
        </w:rPr>
        <w:t>город»</w:t>
      </w:r>
      <w:r>
        <w:rPr/>
        <w:t>. Она выполняла двойную функцию.</w:t>
      </w:r>
      <w:r>
        <w:rPr>
          <w:spacing w:val="40"/>
        </w:rPr>
        <w:t> </w:t>
      </w:r>
      <w:r>
        <w:rPr/>
        <w:t>С одной стороны, это была структура, позволяющая властям быстро мобили- зовать уездных помещиков и вотчинников, объединённых соседством и общи- ми интересами. Члены «служилого города» обычно образовывали сотню, отли- чавшуюся</w:t>
      </w:r>
      <w:r>
        <w:rPr>
          <w:spacing w:val="-1"/>
        </w:rPr>
        <w:t> </w:t>
      </w:r>
      <w:r>
        <w:rPr/>
        <w:t>сплочённостью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организованностью.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другой</w:t>
      </w:r>
      <w:r>
        <w:rPr>
          <w:spacing w:val="-1"/>
        </w:rPr>
        <w:t> </w:t>
      </w:r>
      <w:r>
        <w:rPr/>
        <w:t>стороны,</w:t>
      </w:r>
      <w:r>
        <w:rPr>
          <w:spacing w:val="-1"/>
        </w:rPr>
        <w:t> </w:t>
      </w:r>
      <w:r>
        <w:rPr/>
        <w:t>«служилый город» выступал как сословное объединение уездных людей. В XVII в. именно выступления «служилых городов» побуждали власти отвечать на требования служилых людей.</w:t>
      </w:r>
    </w:p>
    <w:p>
      <w:pPr>
        <w:pStyle w:val="BodyText"/>
        <w:spacing w:line="228" w:lineRule="auto" w:before="2"/>
        <w:ind w:left="793" w:right="791" w:firstLine="340"/>
        <w:jc w:val="both"/>
      </w:pPr>
      <w:r>
        <w:rPr/>
        <w:t>Чего</w:t>
      </w:r>
      <w:r>
        <w:rPr>
          <w:spacing w:val="-6"/>
        </w:rPr>
        <w:t> </w:t>
      </w:r>
      <w:r>
        <w:rPr/>
        <w:t>же</w:t>
      </w:r>
      <w:r>
        <w:rPr>
          <w:spacing w:val="-6"/>
        </w:rPr>
        <w:t> </w:t>
      </w:r>
      <w:r>
        <w:rPr/>
        <w:t>добивались</w:t>
      </w:r>
      <w:r>
        <w:rPr>
          <w:spacing w:val="-6"/>
        </w:rPr>
        <w:t> </w:t>
      </w:r>
      <w:r>
        <w:rPr/>
        <w:t>служилые</w:t>
      </w:r>
      <w:r>
        <w:rPr>
          <w:spacing w:val="-6"/>
        </w:rPr>
        <w:t> </w:t>
      </w:r>
      <w:r>
        <w:rPr/>
        <w:t>люди</w:t>
      </w:r>
      <w:r>
        <w:rPr>
          <w:spacing w:val="-6"/>
        </w:rPr>
        <w:t> </w:t>
      </w:r>
      <w:r>
        <w:rPr/>
        <w:t>«по</w:t>
      </w:r>
      <w:r>
        <w:rPr>
          <w:spacing w:val="-6"/>
        </w:rPr>
        <w:t> </w:t>
      </w:r>
      <w:r>
        <w:rPr/>
        <w:t>отечеству»?</w:t>
      </w:r>
      <w:r>
        <w:rPr>
          <w:spacing w:val="-6"/>
        </w:rPr>
        <w:t> </w:t>
      </w:r>
      <w:r>
        <w:rPr/>
        <w:t>Прежде</w:t>
      </w:r>
      <w:r>
        <w:rPr>
          <w:spacing w:val="-6"/>
        </w:rPr>
        <w:t> </w:t>
      </w:r>
      <w:r>
        <w:rPr/>
        <w:t>всего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новых поместий и вотчин. Боеспособность армии напрямую зависела от их готовно- сти к военным действиям, и на протяжении всего XVII столетия власти были озабочены поиском земли, на которой можно было «испомещать» </w:t>
      </w:r>
      <w:r>
        <w:rPr/>
        <w:t>служилых людей. Кроме того, они хотели быть полновластными хозяевами в своих име- ниях. Это было достижимо для вотчинника, но помещик, который владел поместьем до тех пор, пока служил, был ограничен в праве распоряжения поместьем или передачи его по наследству.</w:t>
      </w:r>
    </w:p>
    <w:p>
      <w:pPr>
        <w:spacing w:after="0" w:line="228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Реальную ценность имела только та земля, на которой трудились крестья- не. Отсюда возникало требование о вечном и потомственном закреплении </w:t>
      </w:r>
      <w:r>
        <w:rPr/>
        <w:t>их за землевладельцем.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Провинциальные служилые люди жаждали получить доступ к высшим чинам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прибыльным</w:t>
      </w:r>
      <w:r>
        <w:rPr>
          <w:spacing w:val="-3"/>
        </w:rPr>
        <w:t> </w:t>
      </w:r>
      <w:r>
        <w:rPr/>
        <w:t>должностям.</w:t>
      </w:r>
      <w:r>
        <w:rPr>
          <w:spacing w:val="-3"/>
        </w:rPr>
        <w:t> </w:t>
      </w:r>
      <w:r>
        <w:rPr/>
        <w:t>Всё</w:t>
      </w:r>
      <w:r>
        <w:rPr>
          <w:spacing w:val="-3"/>
        </w:rPr>
        <w:t> </w:t>
      </w:r>
      <w:r>
        <w:rPr/>
        <w:t>громче</w:t>
      </w:r>
      <w:r>
        <w:rPr>
          <w:spacing w:val="-3"/>
        </w:rPr>
        <w:t> </w:t>
      </w:r>
      <w:r>
        <w:rPr/>
        <w:t>раздавались</w:t>
      </w:r>
      <w:r>
        <w:rPr>
          <w:spacing w:val="-3"/>
        </w:rPr>
        <w:t> </w:t>
      </w:r>
      <w:r>
        <w:rPr/>
        <w:t>требования,</w:t>
      </w:r>
      <w:r>
        <w:rPr>
          <w:spacing w:val="-3"/>
        </w:rPr>
        <w:t> </w:t>
      </w:r>
      <w:r>
        <w:rPr/>
        <w:t>чтобы основанием для продвижения по службе были не только и не столько знат- ность</w:t>
      </w:r>
      <w:r>
        <w:rPr>
          <w:spacing w:val="40"/>
        </w:rPr>
        <w:t> </w:t>
      </w:r>
      <w:r>
        <w:rPr/>
        <w:t>рода,</w:t>
      </w:r>
      <w:r>
        <w:rPr>
          <w:spacing w:val="40"/>
        </w:rPr>
        <w:t> </w:t>
      </w:r>
      <w:r>
        <w:rPr/>
        <w:t>сколько</w:t>
      </w:r>
      <w:r>
        <w:rPr>
          <w:spacing w:val="40"/>
        </w:rPr>
        <w:t> </w:t>
      </w:r>
      <w:r>
        <w:rPr/>
        <w:t>личные</w:t>
      </w:r>
      <w:r>
        <w:rPr>
          <w:spacing w:val="40"/>
        </w:rPr>
        <w:t> </w:t>
      </w:r>
      <w:r>
        <w:rPr/>
        <w:t>заслуги</w:t>
      </w:r>
      <w:r>
        <w:rPr>
          <w:spacing w:val="40"/>
        </w:rPr>
        <w:t> </w:t>
      </w:r>
      <w:r>
        <w:rPr/>
        <w:t>служилого</w:t>
      </w:r>
      <w:r>
        <w:rPr>
          <w:spacing w:val="40"/>
        </w:rPr>
        <w:t> </w:t>
      </w:r>
      <w:r>
        <w:rPr/>
        <w:t>человека</w:t>
      </w:r>
      <w:r>
        <w:rPr>
          <w:spacing w:val="40"/>
        </w:rPr>
        <w:t> </w:t>
      </w:r>
      <w:r>
        <w:rPr/>
        <w:t>перед</w:t>
      </w:r>
      <w:r>
        <w:rPr>
          <w:spacing w:val="40"/>
        </w:rPr>
        <w:t> </w:t>
      </w:r>
      <w:r>
        <w:rPr/>
        <w:t>государем. И</w:t>
      </w:r>
      <w:r>
        <w:rPr>
          <w:spacing w:val="-6"/>
        </w:rPr>
        <w:t> </w:t>
      </w:r>
      <w:r>
        <w:rPr/>
        <w:t>действительно,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продолжение</w:t>
      </w:r>
      <w:r>
        <w:rPr>
          <w:spacing w:val="-6"/>
        </w:rPr>
        <w:t> </w:t>
      </w:r>
      <w:r>
        <w:rPr/>
        <w:t>столетия</w:t>
      </w:r>
      <w:r>
        <w:rPr>
          <w:spacing w:val="-6"/>
        </w:rPr>
        <w:t> </w:t>
      </w:r>
      <w:r>
        <w:rPr/>
        <w:t>права</w:t>
      </w:r>
      <w:r>
        <w:rPr>
          <w:spacing w:val="-6"/>
        </w:rPr>
        <w:t> </w:t>
      </w:r>
      <w:r>
        <w:rPr/>
        <w:t>провинциальных</w:t>
      </w:r>
      <w:r>
        <w:rPr>
          <w:spacing w:val="-6"/>
        </w:rPr>
        <w:t> </w:t>
      </w:r>
      <w:r>
        <w:rPr/>
        <w:t>дворян</w:t>
      </w:r>
      <w:r>
        <w:rPr>
          <w:spacing w:val="-6"/>
        </w:rPr>
        <w:t> </w:t>
      </w:r>
      <w:r>
        <w:rPr/>
        <w:t>рас- </w:t>
      </w:r>
      <w:r>
        <w:rPr>
          <w:spacing w:val="-2"/>
        </w:rPr>
        <w:t>ширялись.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Численность всех групп (чинов) служилых людей на протяжении столетия росла.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последние</w:t>
      </w:r>
      <w:r>
        <w:rPr>
          <w:spacing w:val="-14"/>
        </w:rPr>
        <w:t> </w:t>
      </w:r>
      <w:r>
        <w:rPr/>
        <w:t>десятилетия</w:t>
      </w:r>
      <w:r>
        <w:rPr>
          <w:spacing w:val="-14"/>
        </w:rPr>
        <w:t> </w:t>
      </w:r>
      <w:r>
        <w:rPr/>
        <w:t>XVII</w:t>
      </w:r>
      <w:r>
        <w:rPr>
          <w:spacing w:val="-14"/>
        </w:rPr>
        <w:t> </w:t>
      </w:r>
      <w:r>
        <w:rPr/>
        <w:t>в.</w:t>
      </w:r>
      <w:r>
        <w:rPr>
          <w:spacing w:val="-14"/>
        </w:rPr>
        <w:t> </w:t>
      </w:r>
      <w:r>
        <w:rPr/>
        <w:t>служилых</w:t>
      </w:r>
      <w:r>
        <w:rPr>
          <w:spacing w:val="-14"/>
        </w:rPr>
        <w:t> </w:t>
      </w:r>
      <w:r>
        <w:rPr/>
        <w:t>людей,</w:t>
      </w:r>
      <w:r>
        <w:rPr>
          <w:spacing w:val="-14"/>
        </w:rPr>
        <w:t> </w:t>
      </w:r>
      <w:r>
        <w:rPr/>
        <w:t>пригодных</w:t>
      </w:r>
      <w:r>
        <w:rPr>
          <w:spacing w:val="-14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служ- бы, насчитывалось уже более 50 тыс.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4"/>
          <w:sz w:val="19"/>
        </w:rPr>
        <w:t> </w:t>
      </w:r>
      <w:r>
        <w:rPr>
          <w:spacing w:val="-2"/>
          <w:sz w:val="19"/>
        </w:rPr>
        <w:t>Какие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категории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входили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состав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служилых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людей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«по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отечеству»?</w:t>
      </w:r>
      <w:r>
        <w:rPr>
          <w:spacing w:val="-12"/>
          <w:sz w:val="19"/>
        </w:rPr>
        <w:t> </w:t>
      </w:r>
      <w:r>
        <w:rPr>
          <w:rFonts w:ascii="Calibri" w:hAnsi="Calibri"/>
          <w:b/>
          <w:spacing w:val="-2"/>
          <w:sz w:val="19"/>
        </w:rPr>
        <w:t>2.</w:t>
      </w:r>
      <w:r>
        <w:rPr>
          <w:rFonts w:ascii="Calibri" w:hAnsi="Calibri"/>
          <w:b/>
          <w:spacing w:val="4"/>
          <w:sz w:val="19"/>
        </w:rPr>
        <w:t> </w:t>
      </w:r>
      <w:r>
        <w:rPr>
          <w:spacing w:val="-2"/>
          <w:sz w:val="19"/>
        </w:rPr>
        <w:t>Чего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доби- </w:t>
      </w:r>
      <w:r>
        <w:rPr>
          <w:sz w:val="19"/>
        </w:rPr>
        <w:t>вались от власти дворяне?</w:t>
      </w:r>
    </w:p>
    <w:p>
      <w:pPr>
        <w:pStyle w:val="BodyText"/>
        <w:rPr>
          <w:rFonts w:ascii="Tahoma"/>
          <w:sz w:val="19"/>
        </w:rPr>
      </w:pPr>
    </w:p>
    <w:p>
      <w:pPr>
        <w:pStyle w:val="BodyText"/>
        <w:spacing w:line="223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Служилые люди «по прибору». </w:t>
      </w:r>
      <w:r>
        <w:rPr>
          <w:color w:val="000000"/>
        </w:rPr>
        <w:t>Ещё один разряд служилых людей — слу- жилые люди «по прибору», т. е. взятые (прибранные) на государеву службу из числа простолюдинов. «Приборные» люди также были освобождены от «госу- </w:t>
      </w:r>
      <w:r>
        <w:rPr>
          <w:color w:val="000000"/>
          <w:spacing w:val="-2"/>
        </w:rPr>
        <w:t>дарева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тягла».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Они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получали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небольшое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государево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денежное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и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кормовое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жало- </w:t>
      </w:r>
      <w:r>
        <w:rPr>
          <w:color w:val="000000"/>
        </w:rPr>
        <w:t>ванье, но не имели поместий и вотчин. Поскольку жалованья не хватало на </w:t>
      </w:r>
      <w:r>
        <w:rPr>
          <w:color w:val="000000"/>
          <w:spacing w:val="-2"/>
        </w:rPr>
        <w:t>жизнь,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им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разрешалось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продавать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изделия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собственного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«рукомесла»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или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нани- </w:t>
      </w:r>
      <w:r>
        <w:rPr>
          <w:color w:val="000000"/>
        </w:rPr>
        <w:t>маться на работы. Иначе говоря, по своему образу жизни они были, с одной стороны, близки к жителям городов, с другой — пользовались преимущества- ми служилого сословия. Это накладывало свой отпечаток на их поведение. Скажем, в одних случаях они могли поддержать бунт против властей, а в дру- гих — выступить против мятежников.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pict>
          <v:group style="position:absolute;margin-left:37.046001pt;margin-top:71.696854pt;width:398.8pt;height:149.950pt;mso-position-horizontal-relative:page;mso-position-vertical-relative:paragraph;z-index:-21824000" id="docshapegroup1891" coordorigin="741,1434" coordsize="7976,2999">
            <v:rect style="position:absolute;left:740;top:2769;width:6718;height:1664" id="docshape1892" filled="true" fillcolor="#000000" stroked="false">
              <v:fill opacity="32768f" type="solid"/>
            </v:rect>
            <v:rect style="position:absolute;left:803;top:2832;width:6597;height:1538" id="docshape1893" filled="true" fillcolor="#ffffff" stroked="false">
              <v:fill type="solid"/>
            </v:rect>
            <v:rect style="position:absolute;left:6023;top:1433;width:2693;height:2996" id="docshape1894" filled="true" fillcolor="#000000" stroked="false">
              <v:fill opacity="32768f" type="solid"/>
            </v:rect>
            <v:shape style="position:absolute;left:6097;top:1507;width:2549;height:2852" type="#_x0000_t75" id="docshape1895" stroked="false">
              <v:imagedata r:id="rId371" o:title=""/>
            </v:shape>
            <v:rect style="position:absolute;left:6095;top:1506;width:2552;height:2854" id="docshape1896" filled="false" stroked="true" strokeweight="1pt" strokecolor="#ffffff">
              <v:stroke dashstyle="solid"/>
            </v:rect>
            <w10:wrap type="none"/>
          </v:group>
        </w:pict>
      </w:r>
      <w:r>
        <w:rPr/>
        <w:t>Самой многочисленной группой «приборных людей» являлись стрельцы. Стрелецкая</w:t>
      </w:r>
      <w:r>
        <w:rPr>
          <w:spacing w:val="-7"/>
        </w:rPr>
        <w:t> </w:t>
      </w:r>
      <w:r>
        <w:rPr/>
        <w:t>служба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основном</w:t>
      </w:r>
      <w:r>
        <w:rPr>
          <w:spacing w:val="-7"/>
        </w:rPr>
        <w:t> </w:t>
      </w:r>
      <w:r>
        <w:rPr/>
        <w:t>была</w:t>
      </w:r>
      <w:r>
        <w:rPr>
          <w:spacing w:val="-7"/>
        </w:rPr>
        <w:t> </w:t>
      </w:r>
      <w:r>
        <w:rPr/>
        <w:t>наследственной.</w:t>
      </w:r>
      <w:r>
        <w:rPr>
          <w:spacing w:val="-7"/>
        </w:rPr>
        <w:t> </w:t>
      </w:r>
      <w:r>
        <w:rPr/>
        <w:t>Стрельцы</w:t>
      </w:r>
      <w:r>
        <w:rPr>
          <w:spacing w:val="-7"/>
        </w:rPr>
        <w:t> </w:t>
      </w:r>
      <w:r>
        <w:rPr/>
        <w:t>объединялись в</w:t>
      </w:r>
      <w:r>
        <w:rPr>
          <w:spacing w:val="-9"/>
        </w:rPr>
        <w:t> </w:t>
      </w:r>
      <w:r>
        <w:rPr/>
        <w:t>полки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делились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московских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городовых.</w:t>
      </w:r>
      <w:r>
        <w:rPr>
          <w:spacing w:val="-9"/>
        </w:rPr>
        <w:t> </w:t>
      </w:r>
      <w:r>
        <w:rPr/>
        <w:t>Во</w:t>
      </w:r>
      <w:r>
        <w:rPr>
          <w:spacing w:val="-9"/>
        </w:rPr>
        <w:t> </w:t>
      </w:r>
      <w:r>
        <w:rPr/>
        <w:t>главе</w:t>
      </w:r>
      <w:r>
        <w:rPr>
          <w:spacing w:val="-9"/>
        </w:rPr>
        <w:t> </w:t>
      </w:r>
      <w:r>
        <w:rPr/>
        <w:t>полков</w:t>
      </w:r>
      <w:r>
        <w:rPr>
          <w:spacing w:val="-9"/>
        </w:rPr>
        <w:t> </w:t>
      </w:r>
      <w:r>
        <w:rPr/>
        <w:t>стоял</w:t>
      </w:r>
      <w:r>
        <w:rPr>
          <w:spacing w:val="-9"/>
        </w:rPr>
        <w:t> </w:t>
      </w:r>
      <w:r>
        <w:rPr/>
        <w:t>стрелец- кий голова (с конца XVII в. — стрелецкий полковник). Стрельцы селились компактно,</w:t>
      </w:r>
      <w:r>
        <w:rPr>
          <w:spacing w:val="-9"/>
        </w:rPr>
        <w:t> </w:t>
      </w:r>
      <w:r>
        <w:rPr/>
        <w:t>целыми</w:t>
      </w:r>
      <w:r>
        <w:rPr>
          <w:spacing w:val="-9"/>
        </w:rPr>
        <w:t> </w:t>
      </w:r>
      <w:r>
        <w:rPr/>
        <w:t>слободами,</w:t>
      </w:r>
      <w:r>
        <w:rPr>
          <w:spacing w:val="-9"/>
        </w:rPr>
        <w:t> </w:t>
      </w:r>
      <w:r>
        <w:rPr/>
        <w:t>получая</w:t>
      </w:r>
      <w:r>
        <w:rPr>
          <w:spacing w:val="-9"/>
        </w:rPr>
        <w:t> </w:t>
      </w:r>
      <w:r>
        <w:rPr/>
        <w:t>под</w:t>
      </w:r>
      <w:r>
        <w:rPr>
          <w:spacing w:val="-9"/>
        </w:rPr>
        <w:t> </w:t>
      </w:r>
      <w:r>
        <w:rPr/>
        <w:t>дворы</w:t>
      </w:r>
      <w:r>
        <w:rPr>
          <w:spacing w:val="-9"/>
        </w:rPr>
        <w:t> </w:t>
      </w:r>
      <w:r>
        <w:rPr/>
        <w:t>мелкие</w:t>
      </w:r>
      <w:r>
        <w:rPr>
          <w:spacing w:val="-9"/>
        </w:rPr>
        <w:t> </w:t>
      </w:r>
      <w:r>
        <w:rPr/>
        <w:t>земельные</w:t>
      </w:r>
      <w:r>
        <w:rPr>
          <w:spacing w:val="-9"/>
        </w:rPr>
        <w:t> </w:t>
      </w:r>
      <w:r>
        <w:rPr/>
        <w:t>участки. </w:t>
      </w:r>
      <w:r>
        <w:rPr>
          <w:w w:val="95"/>
        </w:rPr>
        <w:t>Они участвовали во всех войнах XVII столетия. Другая важная функция стрель- </w:t>
      </w:r>
      <w:r>
        <w:rPr/>
        <w:t>цов</w:t>
      </w:r>
      <w:r>
        <w:rPr>
          <w:spacing w:val="39"/>
        </w:rPr>
        <w:t> </w:t>
      </w:r>
      <w:r>
        <w:rPr/>
        <w:t>—</w:t>
      </w:r>
      <w:r>
        <w:rPr>
          <w:spacing w:val="39"/>
        </w:rPr>
        <w:t> </w:t>
      </w:r>
      <w:r>
        <w:rPr/>
        <w:t>полицейская.</w:t>
      </w:r>
      <w:r>
        <w:rPr>
          <w:spacing w:val="39"/>
        </w:rPr>
        <w:t> </w:t>
      </w:r>
      <w:r>
        <w:rPr/>
        <w:t>Власть</w:t>
      </w:r>
      <w:r>
        <w:rPr>
          <w:spacing w:val="39"/>
        </w:rPr>
        <w:t> </w:t>
      </w:r>
      <w:r>
        <w:rPr/>
        <w:t>не</w:t>
      </w:r>
      <w:r>
        <w:rPr>
          <w:spacing w:val="39"/>
        </w:rPr>
        <w:t> </w:t>
      </w:r>
      <w:r>
        <w:rPr/>
        <w:t>раз</w:t>
      </w:r>
      <w:r>
        <w:rPr>
          <w:spacing w:val="39"/>
        </w:rPr>
        <w:t> </w:t>
      </w:r>
      <w:r>
        <w:rPr/>
        <w:t>прибегала</w:t>
      </w:r>
      <w:r>
        <w:rPr>
          <w:spacing w:val="39"/>
        </w:rPr>
        <w:t> </w:t>
      </w:r>
      <w:r>
        <w:rPr/>
        <w:t>к</w:t>
      </w:r>
      <w:r>
        <w:rPr>
          <w:spacing w:val="39"/>
        </w:rPr>
        <w:t> </w:t>
      </w:r>
      <w:r>
        <w:rPr/>
        <w:t>их</w:t>
      </w:r>
    </w:p>
    <w:p>
      <w:pPr>
        <w:pStyle w:val="BodyText"/>
        <w:spacing w:line="223" w:lineRule="auto"/>
        <w:ind w:left="793" w:right="3379"/>
        <w:jc w:val="both"/>
      </w:pPr>
      <w:r>
        <w:rPr/>
        <w:t>«услугам», подавляя народные волнения. Наконец, московские стрельцы охраняли царское </w:t>
      </w:r>
      <w:r>
        <w:rPr/>
        <w:t>семейство, его</w:t>
      </w:r>
      <w:r>
        <w:rPr>
          <w:spacing w:val="-1"/>
        </w:rPr>
        <w:t> </w:t>
      </w:r>
      <w:r>
        <w:rPr/>
        <w:t>резиденцию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Кремль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сопровождали</w:t>
      </w:r>
      <w:r>
        <w:rPr>
          <w:spacing w:val="-1"/>
        </w:rPr>
        <w:t> </w:t>
      </w:r>
      <w:r>
        <w:rPr/>
        <w:t>царя</w:t>
      </w:r>
      <w:r>
        <w:rPr>
          <w:spacing w:val="-1"/>
        </w:rPr>
        <w:t> </w:t>
      </w:r>
      <w:r>
        <w:rPr/>
        <w:t>на богомолье и в военных походах.</w:t>
      </w:r>
    </w:p>
    <w:p>
      <w:pPr>
        <w:pStyle w:val="BodyText"/>
        <w:spacing w:before="7"/>
        <w:rPr>
          <w:sz w:val="28"/>
        </w:rPr>
      </w:pPr>
    </w:p>
    <w:p>
      <w:pPr>
        <w:spacing w:line="218" w:lineRule="auto" w:before="120"/>
        <w:ind w:left="916" w:right="5397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«Стрельцы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парадной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форме с полковым знаменем»</w:t>
      </w:r>
    </w:p>
    <w:p>
      <w:pPr>
        <w:spacing w:line="220" w:lineRule="auto" w:before="103"/>
        <w:ind w:left="916" w:right="3379" w:firstLine="0"/>
        <w:jc w:val="both"/>
        <w:rPr>
          <w:sz w:val="19"/>
        </w:rPr>
      </w:pPr>
      <w:r>
        <w:rPr>
          <w:spacing w:val="-2"/>
          <w:sz w:val="19"/>
        </w:rPr>
        <w:t>В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эпоху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расцвета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стрелецкого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войска,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рубеже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1670– </w:t>
      </w:r>
      <w:r>
        <w:rPr>
          <w:sz w:val="19"/>
        </w:rPr>
        <w:t>1680-х гг., стрельцов насчитывалось около 55 </w:t>
      </w:r>
      <w:r>
        <w:rPr>
          <w:sz w:val="19"/>
        </w:rPr>
        <w:t>тыс. человек.</w:t>
      </w:r>
      <w:r>
        <w:rPr>
          <w:spacing w:val="-14"/>
          <w:sz w:val="19"/>
        </w:rPr>
        <w:t> </w:t>
      </w:r>
      <w:r>
        <w:rPr>
          <w:sz w:val="19"/>
        </w:rPr>
        <w:t>Из</w:t>
      </w:r>
      <w:r>
        <w:rPr>
          <w:spacing w:val="-13"/>
          <w:sz w:val="19"/>
        </w:rPr>
        <w:t> </w:t>
      </w:r>
      <w:r>
        <w:rPr>
          <w:sz w:val="19"/>
        </w:rPr>
        <w:t>них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долю</w:t>
      </w:r>
      <w:r>
        <w:rPr>
          <w:spacing w:val="-13"/>
          <w:sz w:val="19"/>
        </w:rPr>
        <w:t> </w:t>
      </w:r>
      <w:r>
        <w:rPr>
          <w:sz w:val="19"/>
        </w:rPr>
        <w:t>московских</w:t>
      </w:r>
      <w:r>
        <w:rPr>
          <w:spacing w:val="-14"/>
          <w:sz w:val="19"/>
        </w:rPr>
        <w:t> </w:t>
      </w:r>
      <w:r>
        <w:rPr>
          <w:sz w:val="19"/>
        </w:rPr>
        <w:t>стрельцов</w:t>
      </w:r>
      <w:r>
        <w:rPr>
          <w:spacing w:val="-13"/>
          <w:sz w:val="19"/>
        </w:rPr>
        <w:t> </w:t>
      </w:r>
      <w:r>
        <w:rPr>
          <w:sz w:val="19"/>
        </w:rPr>
        <w:t>прихо- дилось более 20 тыс.</w:t>
      </w:r>
    </w:p>
    <w:p>
      <w:pPr>
        <w:spacing w:after="0" w:line="220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0" w:firstLine="340"/>
        <w:jc w:val="both"/>
      </w:pPr>
      <w:r>
        <w:rPr/>
        <w:t>Помимо стрельцов, к «приборным людям» относились пушкари, </w:t>
      </w:r>
      <w:r>
        <w:rPr/>
        <w:t>горо- довые</w:t>
      </w:r>
      <w:r>
        <w:rPr>
          <w:spacing w:val="-9"/>
        </w:rPr>
        <w:t> </w:t>
      </w:r>
      <w:r>
        <w:rPr/>
        <w:t>казаки,</w:t>
      </w:r>
      <w:r>
        <w:rPr>
          <w:spacing w:val="-9"/>
        </w:rPr>
        <w:t> </w:t>
      </w:r>
      <w:r>
        <w:rPr/>
        <w:t>казённые</w:t>
      </w:r>
      <w:r>
        <w:rPr>
          <w:spacing w:val="-9"/>
        </w:rPr>
        <w:t> </w:t>
      </w:r>
      <w:r>
        <w:rPr/>
        <w:t>плотники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кузнецы,</w:t>
      </w:r>
      <w:r>
        <w:rPr>
          <w:spacing w:val="-9"/>
        </w:rPr>
        <w:t> </w:t>
      </w:r>
      <w:r>
        <w:rPr/>
        <w:t>воротники</w:t>
      </w:r>
      <w:r>
        <w:rPr>
          <w:spacing w:val="-9"/>
        </w:rPr>
        <w:t> </w:t>
      </w:r>
      <w:r>
        <w:rPr/>
        <w:t>(охрана</w:t>
      </w:r>
      <w:r>
        <w:rPr>
          <w:spacing w:val="-9"/>
        </w:rPr>
        <w:t> </w:t>
      </w:r>
      <w:r>
        <w:rPr/>
        <w:t>ворот)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даже </w:t>
      </w:r>
      <w:r>
        <w:rPr>
          <w:spacing w:val="-2"/>
        </w:rPr>
        <w:t>ямщики.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20" w:lineRule="auto" w:before="107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Охарактеризуйте положение служилых людей «по прибору». Чем оно отличалось </w:t>
      </w:r>
      <w:r>
        <w:rPr>
          <w:w w:val="95"/>
          <w:sz w:val="19"/>
        </w:rPr>
        <w:t>от</w:t>
      </w:r>
      <w:r>
        <w:rPr>
          <w:w w:val="95"/>
          <w:sz w:val="19"/>
        </w:rPr>
        <w:t> </w:t>
      </w:r>
      <w:r>
        <w:rPr>
          <w:sz w:val="19"/>
        </w:rPr>
        <w:t>положения служилых людей «по отечеству»?</w:t>
      </w:r>
    </w:p>
    <w:p>
      <w:pPr>
        <w:pStyle w:val="BodyText"/>
        <w:spacing w:before="11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Духовное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сословие.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Чин</w:t>
      </w:r>
      <w:r>
        <w:rPr>
          <w:color w:val="000000"/>
          <w:spacing w:val="40"/>
        </w:rPr>
        <w:t> </w:t>
      </w:r>
      <w:r>
        <w:rPr>
          <w:color w:val="000000"/>
        </w:rPr>
        <w:t>молящихся</w:t>
      </w:r>
      <w:r>
        <w:rPr>
          <w:color w:val="000000"/>
          <w:spacing w:val="40"/>
        </w:rPr>
        <w:t> </w:t>
      </w:r>
      <w:r>
        <w:rPr>
          <w:color w:val="000000"/>
        </w:rPr>
        <w:t>полностью</w:t>
      </w:r>
      <w:r>
        <w:rPr>
          <w:color w:val="000000"/>
          <w:spacing w:val="40"/>
        </w:rPr>
        <w:t> </w:t>
      </w:r>
      <w:r>
        <w:rPr>
          <w:color w:val="000000"/>
        </w:rPr>
        <w:t>совпадал</w:t>
      </w:r>
      <w:r>
        <w:rPr>
          <w:color w:val="000000"/>
          <w:spacing w:val="40"/>
        </w:rPr>
        <w:t> </w:t>
      </w:r>
      <w:r>
        <w:rPr>
          <w:color w:val="000000"/>
        </w:rPr>
        <w:t>с</w:t>
      </w:r>
      <w:r>
        <w:rPr>
          <w:color w:val="000000"/>
          <w:spacing w:val="40"/>
        </w:rPr>
        <w:t> </w:t>
      </w:r>
      <w:r>
        <w:rPr>
          <w:color w:val="000000"/>
        </w:rPr>
        <w:t>теми,</w:t>
      </w:r>
      <w:r>
        <w:rPr>
          <w:color w:val="000000"/>
          <w:spacing w:val="40"/>
        </w:rPr>
        <w:t> </w:t>
      </w:r>
      <w:r>
        <w:rPr>
          <w:color w:val="000000"/>
        </w:rPr>
        <w:t>кого относят к духовному сословию. В XVII в. в России насчитывалось около 100— 110 тыс. представителей белого духовенства (с членами их семейств мужского пола) и около 10 тыс. чёрного, монашествующего. Духовенство было осво- бождено от налогов и прочих повинностей, судилось церковным судом.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Представители</w:t>
      </w:r>
      <w:r>
        <w:rPr>
          <w:spacing w:val="-14"/>
        </w:rPr>
        <w:t> </w:t>
      </w:r>
      <w:r>
        <w:rPr/>
        <w:t>белого</w:t>
      </w:r>
      <w:r>
        <w:rPr>
          <w:spacing w:val="-14"/>
        </w:rPr>
        <w:t> </w:t>
      </w:r>
      <w:r>
        <w:rPr/>
        <w:t>духовенства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священники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дьяконы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могли</w:t>
      </w:r>
      <w:r>
        <w:rPr>
          <w:spacing w:val="-14"/>
        </w:rPr>
        <w:t> </w:t>
      </w:r>
      <w:r>
        <w:rPr/>
        <w:t>заво- дить</w:t>
      </w:r>
      <w:r>
        <w:rPr>
          <w:spacing w:val="-5"/>
        </w:rPr>
        <w:t> </w:t>
      </w:r>
      <w:r>
        <w:rPr/>
        <w:t>семьи.</w:t>
      </w:r>
      <w:r>
        <w:rPr>
          <w:spacing w:val="-5"/>
        </w:rPr>
        <w:t> </w:t>
      </w:r>
      <w:r>
        <w:rPr/>
        <w:t>Они</w:t>
      </w:r>
      <w:r>
        <w:rPr>
          <w:spacing w:val="-5"/>
        </w:rPr>
        <w:t> </w:t>
      </w:r>
      <w:r>
        <w:rPr/>
        <w:t>жили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миру,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главной</w:t>
      </w:r>
      <w:r>
        <w:rPr>
          <w:spacing w:val="-5"/>
        </w:rPr>
        <w:t> </w:t>
      </w:r>
      <w:r>
        <w:rPr/>
        <w:t>их</w:t>
      </w:r>
      <w:r>
        <w:rPr>
          <w:spacing w:val="-5"/>
        </w:rPr>
        <w:t> </w:t>
      </w:r>
      <w:r>
        <w:rPr/>
        <w:t>задачей</w:t>
      </w:r>
      <w:r>
        <w:rPr>
          <w:spacing w:val="-5"/>
        </w:rPr>
        <w:t> </w:t>
      </w:r>
      <w:r>
        <w:rPr/>
        <w:t>было</w:t>
      </w:r>
      <w:r>
        <w:rPr>
          <w:spacing w:val="-5"/>
        </w:rPr>
        <w:t> </w:t>
      </w:r>
      <w:r>
        <w:rPr/>
        <w:t>проповедовать</w:t>
      </w:r>
      <w:r>
        <w:rPr>
          <w:spacing w:val="-5"/>
        </w:rPr>
        <w:t> </w:t>
      </w:r>
      <w:r>
        <w:rPr/>
        <w:t>слово Божие, вести церковную службу, воспитывать и наставлять свою паству на путь истинный. Из чёрного духовенства формировались высшие кадры, руко- водившие Русской православной церковью. Возглавлял её московский патри- арх. Далее следовали митрополиты, архиепископы и епископы, каждый из которых руководил своей епархией. Существенное место в церковной иерар- хии занимали также настоятели наиболее почитаемых и богатых монасты-</w:t>
      </w:r>
      <w:r>
        <w:rPr>
          <w:spacing w:val="40"/>
        </w:rPr>
        <w:t> </w:t>
      </w:r>
      <w:r>
        <w:rPr/>
        <w:t>рей — архимандриты и игумены.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Высшее духовенство сильно отличалось от низшего и по доходам, и по образу жизни.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Церковь</w:t>
      </w:r>
      <w:r>
        <w:rPr>
          <w:spacing w:val="-13"/>
        </w:rPr>
        <w:t> </w:t>
      </w:r>
      <w:r>
        <w:rPr/>
        <w:t>обладала</w:t>
      </w:r>
      <w:r>
        <w:rPr>
          <w:spacing w:val="-13"/>
        </w:rPr>
        <w:t> </w:t>
      </w:r>
      <w:r>
        <w:rPr/>
        <w:t>многочисленными</w:t>
      </w:r>
      <w:r>
        <w:rPr>
          <w:spacing w:val="-13"/>
        </w:rPr>
        <w:t> </w:t>
      </w:r>
      <w:r>
        <w:rPr/>
        <w:t>судебными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податными</w:t>
      </w:r>
      <w:r>
        <w:rPr>
          <w:spacing w:val="-13"/>
        </w:rPr>
        <w:t> </w:t>
      </w:r>
      <w:r>
        <w:rPr/>
        <w:t>привилегия- ми. Ей принадлежало значительное имущество и обширные земли. В </w:t>
      </w:r>
      <w:r>
        <w:rPr/>
        <w:t>мона- стырских сёлах и деревнях жили тысячи крестьян. Церковь стремилась сохра- нить</w:t>
      </w:r>
      <w:r>
        <w:rPr>
          <w:spacing w:val="-1"/>
        </w:rPr>
        <w:t> </w:t>
      </w:r>
      <w:r>
        <w:rPr/>
        <w:t>свой</w:t>
      </w:r>
      <w:r>
        <w:rPr>
          <w:spacing w:val="-1"/>
        </w:rPr>
        <w:t> </w:t>
      </w:r>
      <w:r>
        <w:rPr/>
        <w:t>особый</w:t>
      </w:r>
      <w:r>
        <w:rPr>
          <w:spacing w:val="-1"/>
        </w:rPr>
        <w:t> </w:t>
      </w:r>
      <w:r>
        <w:rPr/>
        <w:t>статус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государстве,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это</w:t>
      </w:r>
      <w:r>
        <w:rPr>
          <w:spacing w:val="-1"/>
        </w:rPr>
        <w:t> </w:t>
      </w:r>
      <w:r>
        <w:rPr/>
        <w:t>была</w:t>
      </w:r>
      <w:r>
        <w:rPr>
          <w:spacing w:val="-1"/>
        </w:rPr>
        <w:t> </w:t>
      </w:r>
      <w:r>
        <w:rPr/>
        <w:t>задача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из</w:t>
      </w:r>
      <w:r>
        <w:rPr>
          <w:spacing w:val="-1"/>
        </w:rPr>
        <w:t> </w:t>
      </w:r>
      <w:r>
        <w:rPr/>
        <w:t>лёгких.</w:t>
      </w:r>
      <w:r>
        <w:rPr>
          <w:spacing w:val="-1"/>
        </w:rPr>
        <w:t> </w:t>
      </w:r>
      <w:r>
        <w:rPr/>
        <w:t>Время властно</w:t>
      </w:r>
      <w:r>
        <w:rPr>
          <w:spacing w:val="-14"/>
        </w:rPr>
        <w:t> </w:t>
      </w:r>
      <w:r>
        <w:rPr/>
        <w:t>вносило</w:t>
      </w:r>
      <w:r>
        <w:rPr>
          <w:spacing w:val="-14"/>
        </w:rPr>
        <w:t> </w:t>
      </w:r>
      <w:r>
        <w:rPr/>
        <w:t>изменения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положение</w:t>
      </w:r>
      <w:r>
        <w:rPr>
          <w:spacing w:val="-14"/>
        </w:rPr>
        <w:t> </w:t>
      </w:r>
      <w:r>
        <w:rPr/>
        <w:t>церкви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духовенства,</w:t>
      </w:r>
      <w:r>
        <w:rPr>
          <w:spacing w:val="-14"/>
        </w:rPr>
        <w:t> </w:t>
      </w:r>
      <w:r>
        <w:rPr/>
        <w:t>когда</w:t>
      </w:r>
      <w:r>
        <w:rPr>
          <w:spacing w:val="-14"/>
        </w:rPr>
        <w:t> </w:t>
      </w:r>
      <w:r>
        <w:rPr/>
        <w:t>на</w:t>
      </w:r>
      <w:r>
        <w:rPr>
          <w:spacing w:val="-13"/>
        </w:rPr>
        <w:t> </w:t>
      </w:r>
      <w:r>
        <w:rPr/>
        <w:t>перед- </w:t>
      </w:r>
      <w:r>
        <w:rPr>
          <w:w w:val="95"/>
        </w:rPr>
        <w:t>ний план выходили интересы укрепления светской вертикали власти, развития </w:t>
      </w:r>
      <w:r>
        <w:rPr/>
        <w:t>хозяйства и армии.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20" w:lineRule="auto" w:before="108" w:after="0"/>
        <w:ind w:left="1133" w:right="792" w:hanging="341"/>
        <w:jc w:val="left"/>
        <w:rPr>
          <w:sz w:val="19"/>
        </w:rPr>
      </w:pPr>
      <w:r>
        <w:rPr>
          <w:w w:val="95"/>
          <w:sz w:val="19"/>
        </w:rPr>
        <w:t>Какие категории духовенства существовали в XVII в.? Кратко охарактеризуйте их по- </w:t>
      </w:r>
      <w:r>
        <w:rPr>
          <w:sz w:val="19"/>
        </w:rPr>
        <w:t>ложение в обществе.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6"/>
        <w:rPr>
          <w:rFonts w:ascii="Tahoma"/>
          <w:sz w:val="14"/>
        </w:rPr>
      </w:pPr>
      <w:r>
        <w:rPr/>
        <w:pict>
          <v:group style="position:absolute;margin-left:22.379999pt;margin-top:9.949219pt;width:400.35pt;height:139.550pt;mso-position-horizontal-relative:page;mso-position-vertical-relative:paragraph;z-index:-15557120;mso-wrap-distance-left:0;mso-wrap-distance-right:0" id="docshapegroup1897" coordorigin="448,199" coordsize="8007,2791">
            <v:rect style="position:absolute;left:447;top:1534;width:8007;height:1455" id="docshape1898" filled="true" fillcolor="#000000" stroked="false">
              <v:fill opacity="32768f" type="solid"/>
            </v:rect>
            <v:rect style="position:absolute;left:510;top:1597;width:7881;height:1328" id="docshape1899" filled="true" fillcolor="#ffffff" stroked="false">
              <v:fill type="solid"/>
            </v:rect>
            <v:rect style="position:absolute;left:461;top:198;width:4227;height:2772" id="docshape1900" filled="true" fillcolor="#000000" stroked="false">
              <v:fill opacity="32768f" type="solid"/>
            </v:rect>
            <v:shape style="position:absolute;left:535;top:272;width:4080;height:2630" type="#_x0000_t75" id="docshape1901" stroked="false">
              <v:imagedata r:id="rId372" o:title=""/>
            </v:shape>
            <v:rect style="position:absolute;left:534;top:271;width:4082;height:2631" id="docshape1902" filled="false" stroked="true" strokeweight="1pt" strokecolor="#ffffff">
              <v:stroke dashstyle="solid"/>
            </v:rect>
            <v:shape style="position:absolute;left:447;top:198;width:8007;height:2791" type="#_x0000_t202" id="docshape190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22" w:lineRule="exact" w:before="150"/>
                      <w:ind w:left="4462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«Крестины».</w:t>
                    </w:r>
                  </w:p>
                  <w:p>
                    <w:pPr>
                      <w:spacing w:line="228" w:lineRule="auto" w:before="0"/>
                      <w:ind w:left="4462" w:right="195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С. Милорадович.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Ярославский</w:t>
                    </w:r>
                    <w:r>
                      <w:rPr>
                        <w:rFonts w:ascii="Trebuchet MS" w:hAnsi="Trebuchet MS"/>
                        <w:i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художественный</w:t>
                    </w:r>
                    <w:r>
                      <w:rPr>
                        <w:rFonts w:ascii="Trebuchet MS" w:hAnsi="Trebuchet MS"/>
                        <w:i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музей</w:t>
                    </w:r>
                  </w:p>
                  <w:p>
                    <w:pPr>
                      <w:spacing w:line="216" w:lineRule="auto" w:before="112"/>
                      <w:ind w:left="4756" w:right="170" w:hanging="294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2"/>
                        <w:w w:val="80"/>
                        <w:sz w:val="20"/>
                      </w:rPr>
                      <w:t></w:t>
                    </w:r>
                    <w:r>
                      <w:rPr>
                        <w:rFonts w:ascii="Times New Roman" w:hAnsi="Times New Roman"/>
                        <w:color w:val="DB413F"/>
                        <w:spacing w:val="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Кто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из</w:t>
                    </w:r>
                    <w:r>
                      <w:rPr>
                        <w:rFonts w:ascii="Tahoma" w:hAnsi="Tahoma"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представителей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духовенства </w:t>
                    </w:r>
                    <w:r>
                      <w:rPr>
                        <w:rFonts w:ascii="Tahoma" w:hAnsi="Tahoma"/>
                        <w:sz w:val="19"/>
                      </w:rPr>
                      <w:t>изображён на картине?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4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rFonts w:ascii="Tahoma"/>
          <w:sz w:val="17"/>
        </w:rPr>
      </w:pPr>
    </w:p>
    <w:p>
      <w:pPr>
        <w:pStyle w:val="BodyText"/>
        <w:ind w:left="731"/>
        <w:rPr>
          <w:rFonts w:ascii="Tahoma"/>
        </w:rPr>
      </w:pPr>
      <w:r>
        <w:rPr>
          <w:rFonts w:ascii="Tahoma"/>
        </w:rPr>
        <w:pict>
          <v:group style="width:385.95pt;height:77.05pt;mso-position-horizontal-relative:char;mso-position-vertical-relative:line" id="docshapegroup1904" coordorigin="0,0" coordsize="7719,1541">
            <v:rect style="position:absolute;left:0;top:0;width:7719;height:1541" id="docshape1905" filled="true" fillcolor="#000000" stroked="false">
              <v:fill opacity="32768f" type="solid"/>
            </v:rect>
            <v:rect style="position:absolute;left:62;top:63;width:7597;height:1418" id="docshape1906" filled="true" fillcolor="#e9eff8" stroked="false">
              <v:fill type="solid"/>
            </v:rect>
            <v:shape style="position:absolute;left:160;top:161;width:356;height:351" type="#_x0000_t75" id="docshape1907" stroked="false">
              <v:imagedata r:id="rId227" o:title=""/>
            </v:shape>
            <v:shape style="position:absolute;left:0;top:0;width:7719;height:1541" type="#_x0000_t202" id="docshape1908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5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В XVII в. складывалась структура служилых сословий, составлявших основу </w:t>
                    </w:r>
                    <w:r>
                      <w:rPr>
                        <w:rFonts w:ascii="Tahoma" w:hAnsi="Tahoma"/>
                        <w:sz w:val="20"/>
                      </w:rPr>
                      <w:t>Российского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государства.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середине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столетия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окончательно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сформирова- лась иерархия Русской православной церкви.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BodyText"/>
        <w:spacing w:before="3"/>
        <w:rPr>
          <w:rFonts w:ascii="Tahoma"/>
          <w:sz w:val="13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185" name="image2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69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92"/>
        </w:numPr>
        <w:tabs>
          <w:tab w:pos="1134" w:val="left" w:leader="none"/>
        </w:tabs>
        <w:spacing w:line="240" w:lineRule="auto" w:before="27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Кто</w:t>
      </w:r>
      <w:r>
        <w:rPr>
          <w:spacing w:val="7"/>
          <w:sz w:val="19"/>
        </w:rPr>
        <w:t> </w:t>
      </w:r>
      <w:r>
        <w:rPr>
          <w:w w:val="95"/>
          <w:sz w:val="19"/>
        </w:rPr>
        <w:t>и</w:t>
      </w:r>
      <w:r>
        <w:rPr>
          <w:spacing w:val="7"/>
          <w:sz w:val="19"/>
        </w:rPr>
        <w:t> </w:t>
      </w:r>
      <w:r>
        <w:rPr>
          <w:w w:val="95"/>
          <w:sz w:val="19"/>
        </w:rPr>
        <w:t>почему</w:t>
      </w:r>
      <w:r>
        <w:rPr>
          <w:spacing w:val="7"/>
          <w:sz w:val="19"/>
        </w:rPr>
        <w:t> </w:t>
      </w:r>
      <w:r>
        <w:rPr>
          <w:w w:val="95"/>
          <w:sz w:val="19"/>
        </w:rPr>
        <w:t>требовал</w:t>
      </w:r>
      <w:r>
        <w:rPr>
          <w:spacing w:val="7"/>
          <w:sz w:val="19"/>
        </w:rPr>
        <w:t> </w:t>
      </w:r>
      <w:r>
        <w:rPr>
          <w:w w:val="95"/>
          <w:sz w:val="19"/>
        </w:rPr>
        <w:t>прикрепления</w:t>
      </w:r>
      <w:r>
        <w:rPr>
          <w:spacing w:val="7"/>
          <w:sz w:val="19"/>
        </w:rPr>
        <w:t> </w:t>
      </w:r>
      <w:r>
        <w:rPr>
          <w:w w:val="95"/>
          <w:sz w:val="19"/>
        </w:rPr>
        <w:t>крестьян</w:t>
      </w:r>
      <w:r>
        <w:rPr>
          <w:spacing w:val="7"/>
          <w:sz w:val="19"/>
        </w:rPr>
        <w:t> </w:t>
      </w:r>
      <w:r>
        <w:rPr>
          <w:w w:val="95"/>
          <w:sz w:val="19"/>
        </w:rPr>
        <w:t>к</w:t>
      </w:r>
      <w:r>
        <w:rPr>
          <w:spacing w:val="7"/>
          <w:sz w:val="19"/>
        </w:rPr>
        <w:t> </w:t>
      </w:r>
      <w:r>
        <w:rPr>
          <w:spacing w:val="-2"/>
          <w:w w:val="95"/>
          <w:sz w:val="19"/>
        </w:rPr>
        <w:t>земле?</w:t>
      </w:r>
    </w:p>
    <w:p>
      <w:pPr>
        <w:pStyle w:val="ListParagraph"/>
        <w:numPr>
          <w:ilvl w:val="0"/>
          <w:numId w:val="92"/>
        </w:numPr>
        <w:tabs>
          <w:tab w:pos="1134" w:val="left" w:leader="none"/>
        </w:tabs>
        <w:spacing w:line="208" w:lineRule="auto" w:before="49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Начните заполнение таблицы «Сословные группы в России XVII в.» на основе </w:t>
      </w:r>
      <w:r>
        <w:rPr>
          <w:w w:val="95"/>
          <w:sz w:val="19"/>
        </w:rPr>
        <w:t>текста</w:t>
      </w:r>
      <w:r>
        <w:rPr>
          <w:w w:val="95"/>
          <w:sz w:val="19"/>
        </w:rPr>
        <w:t> </w:t>
      </w:r>
      <w:r>
        <w:rPr>
          <w:spacing w:val="-2"/>
          <w:sz w:val="19"/>
        </w:rPr>
        <w:t>параграфа.</w:t>
      </w:r>
    </w:p>
    <w:p>
      <w:pPr>
        <w:pStyle w:val="BodyText"/>
        <w:spacing w:before="12"/>
        <w:rPr>
          <w:rFonts w:ascii="Tahoma"/>
          <w:sz w:val="15"/>
        </w:rPr>
      </w:pPr>
    </w:p>
    <w:tbl>
      <w:tblPr>
        <w:tblW w:w="0" w:type="auto"/>
        <w:jc w:val="left"/>
        <w:tblInd w:w="80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4"/>
        <w:gridCol w:w="2494"/>
        <w:gridCol w:w="2597"/>
      </w:tblGrid>
      <w:tr>
        <w:trPr>
          <w:trHeight w:val="386" w:hRule="atLeast"/>
        </w:trPr>
        <w:tc>
          <w:tcPr>
            <w:tcW w:w="2494" w:type="dxa"/>
            <w:shd w:val="clear" w:color="auto" w:fill="FAE8E1"/>
          </w:tcPr>
          <w:p>
            <w:pPr>
              <w:pStyle w:val="TableParagraph"/>
              <w:spacing w:before="75"/>
              <w:ind w:left="387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Сословная</w:t>
            </w:r>
            <w:r>
              <w:rPr>
                <w:rFonts w:ascii="Calibri" w:hAnsi="Calibri"/>
                <w:b/>
                <w:spacing w:val="2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группа</w:t>
            </w:r>
          </w:p>
        </w:tc>
        <w:tc>
          <w:tcPr>
            <w:tcW w:w="2494" w:type="dxa"/>
            <w:shd w:val="clear" w:color="auto" w:fill="FAE8E1"/>
          </w:tcPr>
          <w:p>
            <w:pPr>
              <w:pStyle w:val="TableParagraph"/>
              <w:spacing w:before="75"/>
              <w:ind w:left="943" w:right="932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Права</w:t>
            </w:r>
          </w:p>
        </w:tc>
        <w:tc>
          <w:tcPr>
            <w:tcW w:w="2597" w:type="dxa"/>
            <w:shd w:val="clear" w:color="auto" w:fill="FAE8E1"/>
          </w:tcPr>
          <w:p>
            <w:pPr>
              <w:pStyle w:val="TableParagraph"/>
              <w:spacing w:before="75"/>
              <w:ind w:left="685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Обязанности</w:t>
            </w:r>
          </w:p>
        </w:tc>
      </w:tr>
      <w:tr>
        <w:trPr>
          <w:trHeight w:val="386" w:hRule="atLeast"/>
        </w:trPr>
        <w:tc>
          <w:tcPr>
            <w:tcW w:w="24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92"/>
        </w:numPr>
        <w:tabs>
          <w:tab w:pos="1134" w:val="left" w:leader="none"/>
        </w:tabs>
        <w:spacing w:line="208" w:lineRule="auto" w:before="102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Как отличалось материальное положение уездного и столичного дворянства? Какие </w:t>
      </w:r>
      <w:r>
        <w:rPr>
          <w:sz w:val="19"/>
        </w:rPr>
        <w:t>последствия это имело?</w:t>
      </w:r>
    </w:p>
    <w:p>
      <w:pPr>
        <w:pStyle w:val="ListParagraph"/>
        <w:numPr>
          <w:ilvl w:val="0"/>
          <w:numId w:val="92"/>
        </w:numPr>
        <w:tabs>
          <w:tab w:pos="1134" w:val="left" w:leader="none"/>
        </w:tabs>
        <w:spacing w:line="213" w:lineRule="auto" w:before="62" w:after="0"/>
        <w:ind w:left="1133" w:right="791" w:hanging="341"/>
        <w:jc w:val="both"/>
        <w:rPr>
          <w:sz w:val="19"/>
        </w:rPr>
      </w:pPr>
      <w:r>
        <w:rPr>
          <w:sz w:val="19"/>
        </w:rPr>
        <w:t>Какие</w:t>
      </w:r>
      <w:r>
        <w:rPr>
          <w:spacing w:val="-10"/>
          <w:sz w:val="19"/>
        </w:rPr>
        <w:t> </w:t>
      </w:r>
      <w:r>
        <w:rPr>
          <w:sz w:val="19"/>
        </w:rPr>
        <w:t>функции</w:t>
      </w:r>
      <w:r>
        <w:rPr>
          <w:spacing w:val="-10"/>
          <w:sz w:val="19"/>
        </w:rPr>
        <w:t> </w:t>
      </w:r>
      <w:r>
        <w:rPr>
          <w:sz w:val="19"/>
        </w:rPr>
        <w:t>выполняли</w:t>
      </w:r>
      <w:r>
        <w:rPr>
          <w:spacing w:val="-10"/>
          <w:sz w:val="19"/>
        </w:rPr>
        <w:t> </w:t>
      </w:r>
      <w:r>
        <w:rPr>
          <w:sz w:val="19"/>
        </w:rPr>
        <w:t>стрельцы?</w:t>
      </w:r>
      <w:r>
        <w:rPr>
          <w:spacing w:val="-10"/>
          <w:sz w:val="19"/>
        </w:rPr>
        <w:t> </w:t>
      </w:r>
      <w:r>
        <w:rPr>
          <w:sz w:val="19"/>
        </w:rPr>
        <w:t>К</w:t>
      </w:r>
      <w:r>
        <w:rPr>
          <w:spacing w:val="-10"/>
          <w:sz w:val="19"/>
        </w:rPr>
        <w:t> </w:t>
      </w:r>
      <w:r>
        <w:rPr>
          <w:sz w:val="19"/>
        </w:rPr>
        <w:t>кому</w:t>
      </w:r>
      <w:r>
        <w:rPr>
          <w:spacing w:val="-10"/>
          <w:sz w:val="19"/>
        </w:rPr>
        <w:t> </w:t>
      </w:r>
      <w:r>
        <w:rPr>
          <w:sz w:val="19"/>
        </w:rPr>
        <w:t>они</w:t>
      </w:r>
      <w:r>
        <w:rPr>
          <w:spacing w:val="-10"/>
          <w:sz w:val="19"/>
        </w:rPr>
        <w:t> </w:t>
      </w:r>
      <w:r>
        <w:rPr>
          <w:sz w:val="19"/>
        </w:rPr>
        <w:t>были</w:t>
      </w:r>
      <w:r>
        <w:rPr>
          <w:spacing w:val="-10"/>
          <w:sz w:val="19"/>
        </w:rPr>
        <w:t> </w:t>
      </w:r>
      <w:r>
        <w:rPr>
          <w:sz w:val="19"/>
        </w:rPr>
        <w:t>ближе</w:t>
      </w:r>
      <w:r>
        <w:rPr>
          <w:spacing w:val="-10"/>
          <w:sz w:val="19"/>
        </w:rPr>
        <w:t> </w:t>
      </w:r>
      <w:r>
        <w:rPr>
          <w:sz w:val="19"/>
        </w:rPr>
        <w:t>—</w:t>
      </w:r>
      <w:r>
        <w:rPr>
          <w:spacing w:val="-10"/>
          <w:sz w:val="19"/>
        </w:rPr>
        <w:t> </w:t>
      </w:r>
      <w:r>
        <w:rPr>
          <w:sz w:val="19"/>
        </w:rPr>
        <w:t>дворянам</w:t>
      </w:r>
      <w:r>
        <w:rPr>
          <w:spacing w:val="-10"/>
          <w:sz w:val="19"/>
        </w:rPr>
        <w:t> </w:t>
      </w:r>
      <w:r>
        <w:rPr>
          <w:sz w:val="19"/>
        </w:rPr>
        <w:t>или</w:t>
      </w:r>
      <w:r>
        <w:rPr>
          <w:spacing w:val="-10"/>
          <w:sz w:val="19"/>
        </w:rPr>
        <w:t> </w:t>
      </w:r>
      <w:r>
        <w:rPr>
          <w:sz w:val="19"/>
        </w:rPr>
        <w:t>по- </w:t>
      </w:r>
      <w:r>
        <w:rPr>
          <w:w w:val="95"/>
          <w:sz w:val="19"/>
        </w:rPr>
        <w:t>садскому населению? Свой ответ аргументируйте. Почему они участвовали в бунтах</w:t>
      </w:r>
      <w:r>
        <w:rPr>
          <w:spacing w:val="40"/>
          <w:sz w:val="19"/>
        </w:rPr>
        <w:t> </w:t>
      </w:r>
      <w:r>
        <w:rPr>
          <w:sz w:val="19"/>
        </w:rPr>
        <w:t>в XVII в.?</w:t>
      </w:r>
    </w:p>
    <w:p>
      <w:pPr>
        <w:pStyle w:val="ListParagraph"/>
        <w:numPr>
          <w:ilvl w:val="0"/>
          <w:numId w:val="92"/>
        </w:numPr>
        <w:tabs>
          <w:tab w:pos="1134" w:val="left" w:leader="none"/>
        </w:tabs>
        <w:spacing w:line="208" w:lineRule="auto" w:before="67" w:after="0"/>
        <w:ind w:left="1133" w:right="793" w:hanging="341"/>
        <w:jc w:val="both"/>
        <w:rPr>
          <w:sz w:val="19"/>
        </w:rPr>
      </w:pPr>
      <w:r>
        <w:rPr>
          <w:spacing w:val="-2"/>
          <w:sz w:val="19"/>
        </w:rPr>
        <w:t>Докажите, что духовенство можно считать привилегированным сословием. Почему </w:t>
      </w:r>
      <w:r>
        <w:rPr>
          <w:sz w:val="19"/>
        </w:rPr>
        <w:t>его</w:t>
      </w:r>
      <w:r>
        <w:rPr>
          <w:spacing w:val="-2"/>
          <w:sz w:val="19"/>
        </w:rPr>
        <w:t> </w:t>
      </w:r>
      <w:r>
        <w:rPr>
          <w:sz w:val="19"/>
        </w:rPr>
        <w:t>положение</w:t>
      </w:r>
      <w:r>
        <w:rPr>
          <w:spacing w:val="-2"/>
          <w:sz w:val="19"/>
        </w:rPr>
        <w:t> </w:t>
      </w:r>
      <w:r>
        <w:rPr>
          <w:sz w:val="19"/>
        </w:rPr>
        <w:t>нельзя</w:t>
      </w:r>
      <w:r>
        <w:rPr>
          <w:spacing w:val="-2"/>
          <w:sz w:val="19"/>
        </w:rPr>
        <w:t> </w:t>
      </w:r>
      <w:r>
        <w:rPr>
          <w:sz w:val="19"/>
        </w:rPr>
        <w:t>назвать</w:t>
      </w:r>
      <w:r>
        <w:rPr>
          <w:spacing w:val="-2"/>
          <w:sz w:val="19"/>
        </w:rPr>
        <w:t> </w:t>
      </w:r>
      <w:r>
        <w:rPr>
          <w:sz w:val="19"/>
        </w:rPr>
        <w:t>устойчивым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XVII</w:t>
      </w:r>
      <w:r>
        <w:rPr>
          <w:spacing w:val="-2"/>
          <w:sz w:val="19"/>
        </w:rPr>
        <w:t> </w:t>
      </w:r>
      <w:r>
        <w:rPr>
          <w:sz w:val="19"/>
        </w:rPr>
        <w:t>в.?</w:t>
      </w:r>
    </w:p>
    <w:p>
      <w:pPr>
        <w:spacing w:line="208" w:lineRule="auto" w:before="66"/>
        <w:ind w:left="1133" w:right="791" w:hanging="800"/>
        <w:jc w:val="left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187" name="image3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318.png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56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6.</w:t>
      </w:r>
      <w:r>
        <w:rPr>
          <w:rFonts w:ascii="Calibri" w:hAnsi="Calibri"/>
          <w:b/>
          <w:color w:val="DB413F"/>
          <w:spacing w:val="80"/>
          <w:w w:val="150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положение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сословных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групп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странах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Западной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Европы в XVII в. Отметьте общее и различия.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46.483902pt;margin-top:11.839162pt;width:256.05pt;height:7.85pt;mso-position-horizontal-relative:page;mso-position-vertical-relative:paragraph;z-index:-21821952" id="docshapegroup1909" coordorigin="2930,237" coordsize="5121,157">
            <v:line style="position:absolute" from="2980,315" to="7956,315" stroked="true" strokeweight="1pt" strokecolor="#4495d1">
              <v:stroke dashstyle="dot"/>
            </v:line>
            <v:shape style="position:absolute;left:2929;top:304;width:5057;height:20" id="docshape1910" coordorigin="2930,305" coordsize="5057,20" path="m2950,315l2947,308,2940,305,2933,308,2930,315,2933,322,2940,325,2947,322,2950,315xm7986,315l7983,308,7976,305,7969,308,7966,315,7969,322,7976,325,7983,322,7986,315xe" filled="true" fillcolor="#4495d1" stroked="false">
              <v:path arrowok="t"/>
              <v:fill type="solid"/>
            </v:shape>
            <v:shape style="position:absolute;left:7966;top:236;width:84;height:157" id="docshape1911" coordorigin="7966,237" coordsize="84,157" path="m7966,237l7966,393,8050,315,7966,237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189" name="image3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319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before="20"/>
        <w:ind w:left="334" w:right="0" w:firstLine="0"/>
        <w:jc w:val="center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Дайте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определения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следующих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понятий: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поместье,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вотчина.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Запишите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их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тетрадь.</w:t>
      </w:r>
    </w:p>
    <w:p>
      <w:pPr>
        <w:pStyle w:val="BodyText"/>
        <w:spacing w:before="9"/>
        <w:rPr>
          <w:rFonts w:ascii="Tahoma"/>
          <w:sz w:val="11"/>
        </w:rPr>
      </w:pPr>
      <w:r>
        <w:rPr/>
        <w:pict>
          <v:group style="position:absolute;margin-left:36.553001pt;margin-top:8.29081pt;width:385.95pt;height:36.4pt;mso-position-horizontal-relative:page;mso-position-vertical-relative:paragraph;z-index:-15556096;mso-wrap-distance-left:0;mso-wrap-distance-right:0" id="docshapegroup1912" coordorigin="731,166" coordsize="7719,728">
            <v:rect style="position:absolute;left:731;top:165;width:7719;height:728" id="docshape1913" filled="true" fillcolor="#000000" stroked="false">
              <v:fill opacity="19660f" type="solid"/>
            </v:rect>
            <v:rect style="position:absolute;left:793;top:228;width:7597;height:602" id="docshape1914" filled="true" fillcolor="#ffffff" stroked="false">
              <v:fill type="solid"/>
            </v:rect>
            <v:shape style="position:absolute;left:877;top:328;width:397;height:397" type="#_x0000_t75" id="docshape1915" stroked="false">
              <v:imagedata r:id="rId8" o:title=""/>
            </v:shape>
            <v:shape style="position:absolute;left:986;top:352;width:191;height:371" type="#_x0000_t202" id="docshape1916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3;width:6574;height:467" type="#_x0000_t202" id="docshape1917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pStyle w:val="Heading3"/>
        <w:tabs>
          <w:tab w:pos="1473" w:val="left" w:leader="none"/>
        </w:tabs>
        <w:spacing w:before="82"/>
      </w:pPr>
      <w:r>
        <w:rPr/>
        <w:pict>
          <v:group style="position:absolute;margin-left:0pt;margin-top:27.07247pt;width:459.25pt;height:426pt;mso-position-horizontal-relative:page;mso-position-vertical-relative:paragraph;z-index:-21820928" id="docshapegroup1918" coordorigin="0,541" coordsize="9185,8520">
            <v:rect style="position:absolute;left:0;top:2189;width:9185;height:6872" id="docshape1919" filled="true" fillcolor="#e6e7e8" stroked="false">
              <v:fill type="solid"/>
            </v:rect>
            <v:rect style="position:absolute;left:731;top:7214;width:7719;height:1239" id="docshape1920" filled="true" fillcolor="#000000" stroked="false">
              <v:fill opacity="32768f" type="solid"/>
            </v:rect>
            <v:rect style="position:absolute;left:793;top:7277;width:7597;height:1118" id="docshape1921" filled="true" fillcolor="#ffffff" stroked="false">
              <v:fill type="solid"/>
            </v:rect>
            <v:rect style="position:absolute;left:731;top:1522;width:7719;height:5796" id="docshape1922" filled="true" fillcolor="#000000" stroked="false">
              <v:fill opacity="32768f" type="solid"/>
            </v:rect>
            <v:shape style="position:absolute;left:803;top:1594;width:7577;height:5653" type="#_x0000_t75" id="docshape1923" stroked="false">
              <v:imagedata r:id="rId375" o:title=""/>
            </v:shape>
            <v:rect style="position:absolute;left:803;top:1594;width:7577;height:5653" id="docshape1924" filled="false" stroked="true" strokeweight="1pt" strokecolor="#ffffff">
              <v:stroke dashstyle="solid"/>
            </v:rect>
            <v:line style="position:absolute" from="595,617" to="595,8575" stroked="true" strokeweight="1.5pt" strokecolor="#4495d1">
              <v:stroke dashstyle="dot"/>
            </v:line>
            <v:shape style="position:absolute;left:580;top:541;width:30;height:8079" id="docshape1925" coordorigin="580,541" coordsize="30,8079" path="m610,8605l606,8595,595,8590,585,8595,580,8605,585,8616,595,8620,606,8616,610,8605xm610,556l606,546,595,541,585,546,580,556,585,567,595,571,606,567,610,556xe" filled="true" fillcolor="#4495d1" stroked="false">
              <v:path arrowok="t"/>
              <v:fill type="solid"/>
            </v:shape>
            <v:shape style="position:absolute;left:396;top:891;width:397;height:397" type="#_x0000_t75" id="docshape1926" stroked="false">
              <v:imagedata r:id="rId8" o:title=""/>
            </v:shape>
            <v:shape style="position:absolute;left:396;top:8616;width:397;height:397" id="docshape1927" coordorigin="397,8617" coordsize="397,397" path="m794,8815l778,8738,736,8675,673,8632,595,8617,518,8632,455,8675,412,8738,397,8815,412,8892,455,8956,518,8998,595,9014,673,8998,736,8956,778,8892,794,8815xe" filled="true" fillcolor="#4495d1" stroked="false">
              <v:path arrowok="t"/>
              <v:fill type="solid"/>
            </v:shape>
            <v:shape style="position:absolute;left:530;top:8714;width:159;height:159" id="docshape1928" coordorigin="531,8715" coordsize="159,159" path="m610,8874l641,8867,666,8850,683,8825,689,8794,683,8763,666,8738,641,8721,610,8715,579,8721,554,8738,537,8763,531,8794,537,8825,554,8850,579,8867,610,8874xe" filled="false" stroked="true" strokeweight="1.5pt" strokecolor="#ffffff">
              <v:path arrowok="t"/>
              <v:stroke dashstyle="solid"/>
            </v:shape>
            <v:line style="position:absolute" from="546,8855" to="502,8903" stroked="true" strokeweight="2pt" strokecolor="#ffffff">
              <v:stroke dashstyle="solid"/>
            </v:line>
            <w10:wrap type="none"/>
          </v:group>
        </w:pict>
      </w:r>
      <w:r>
        <w:rPr/>
        <w:pict>
          <v:group style="position:absolute;margin-left:38.775002pt;margin-top:5.74227pt;width:28.8pt;height:28.8pt;mso-position-horizontal-relative:page;mso-position-vertical-relative:paragraph;z-index:-21820416" id="docshapegroup1929" coordorigin="776,115" coordsize="576,576">
            <v:rect style="position:absolute;left:775;top:114;width:576;height:576" id="docshape1930" filled="true" fillcolor="#000000" stroked="false">
              <v:fill opacity="19660f" type="solid"/>
            </v:rect>
            <v:rect style="position:absolute;left:793;top:134;width:457;height:454" id="docshape1931" filled="true" fillcolor="#db413f" stroked="false">
              <v:fill type="solid"/>
            </v:rect>
            <v:shape style="position:absolute;left:775;top:114;width:576;height:576" type="#_x0000_t202" id="docshape1932" filled="false" stroked="false">
              <v:textbox inset="0,0,0,0">
                <w:txbxContent>
                  <w:p>
                    <w:pPr>
                      <w:spacing w:line="475" w:lineRule="exact" w:before="0"/>
                      <w:ind w:left="67" w:right="0" w:firstLine="0"/>
                      <w:jc w:val="left"/>
                      <w:rPr>
                        <w:rFonts w:ascii="Tahoma"/>
                        <w:sz w:val="40"/>
                      </w:rPr>
                    </w:pPr>
                    <w:r>
                      <w:rPr>
                        <w:rFonts w:ascii="Tahoma"/>
                        <w:color w:val="FFFFFF"/>
                        <w:spacing w:val="-5"/>
                        <w:w w:val="90"/>
                        <w:sz w:val="40"/>
                      </w:rPr>
                      <w:t>32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spacing w:val="-10"/>
          <w:w w:val="8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Сословия</w:t>
      </w:r>
      <w:r>
        <w:rPr>
          <w:color w:val="DB413F"/>
          <w:spacing w:val="-5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-5"/>
        </w:rPr>
        <w:t> </w:t>
      </w:r>
      <w:r>
        <w:rPr>
          <w:color w:val="DB413F"/>
          <w:w w:val="80"/>
        </w:rPr>
        <w:t>XVII</w:t>
      </w:r>
      <w:r>
        <w:rPr>
          <w:color w:val="DB413F"/>
          <w:spacing w:val="-4"/>
        </w:rPr>
        <w:t> </w:t>
      </w:r>
      <w:r>
        <w:rPr>
          <w:color w:val="DB413F"/>
          <w:w w:val="80"/>
        </w:rPr>
        <w:t>в.:</w:t>
      </w:r>
      <w:r>
        <w:rPr>
          <w:color w:val="DB413F"/>
          <w:spacing w:val="-5"/>
        </w:rPr>
        <w:t> </w:t>
      </w:r>
      <w:r>
        <w:rPr>
          <w:color w:val="DB413F"/>
          <w:w w:val="80"/>
        </w:rPr>
        <w:t>низы</w:t>
      </w:r>
      <w:r>
        <w:rPr>
          <w:color w:val="DB413F"/>
          <w:spacing w:val="-5"/>
        </w:rPr>
        <w:t> </w:t>
      </w:r>
      <w:r>
        <w:rPr>
          <w:color w:val="DB413F"/>
          <w:spacing w:val="-2"/>
          <w:w w:val="80"/>
        </w:rPr>
        <w:t>общества</w:t>
      </w:r>
    </w:p>
    <w:p>
      <w:pPr>
        <w:pStyle w:val="Heading8"/>
        <w:spacing w:line="216" w:lineRule="auto"/>
        <w:ind w:left="1474"/>
      </w:pPr>
      <w:r>
        <w:rPr/>
        <w:pict>
          <v:shape style="position:absolute;margin-left:25.2759pt;margin-top:16.045643pt;width:8.550pt;height:18.55pt;mso-position-horizontal-relative:page;mso-position-vertical-relative:paragraph;z-index:15903744" type="#_x0000_t202" id="docshape1933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Какие изменения произошли в положении крестьян и посадских лю-</w:t>
      </w:r>
      <w:r>
        <w:rPr>
          <w:spacing w:val="40"/>
          <w:w w:val="110"/>
        </w:rPr>
        <w:t> </w:t>
      </w:r>
      <w:r>
        <w:rPr>
          <w:w w:val="110"/>
        </w:rPr>
        <w:t>дей в XVII в.?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3"/>
        <w:rPr>
          <w:rFonts w:ascii="Calibri"/>
          <w:b/>
          <w:sz w:val="22"/>
        </w:rPr>
      </w:pPr>
      <w:r>
        <w:rPr/>
        <w:pict>
          <v:shape style="position:absolute;margin-left:36.553001pt;margin-top:14.814328pt;width:382.5pt;height:60.3pt;mso-position-horizontal-relative:page;mso-position-vertical-relative:paragraph;z-index:-15555072;mso-wrap-distance-left:0;mso-wrap-distance-right:0" type="#_x0000_t202" id="docshape1934" filled="false" stroked="false">
            <v:textbox inset="0,0,0,0">
              <w:txbxContent>
                <w:p>
                  <w:pPr>
                    <w:spacing w:line="220" w:lineRule="auto" w:before="124"/>
                    <w:ind w:left="176" w:right="644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«У Мясницких ворот Белого города в XVII веке».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-15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А.</w:t>
                  </w:r>
                  <w:r>
                    <w:rPr>
                      <w:rFonts w:ascii="Trebuchet MS" w:hAnsi="Trebuchet MS"/>
                      <w:i/>
                      <w:spacing w:val="-15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Васнецов.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 Музей Москвы</w:t>
                  </w:r>
                </w:p>
                <w:p>
                  <w:pPr>
                    <w:spacing w:line="216" w:lineRule="auto" w:before="112"/>
                    <w:ind w:left="516" w:right="139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</w:t>
                  </w:r>
                  <w:r>
                    <w:rPr>
                      <w:rFonts w:ascii="Times New Roman" w:hAnsi="Times New Roman"/>
                      <w:color w:val="DB413F"/>
                      <w:spacing w:val="78"/>
                      <w:sz w:val="20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Вспомните,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что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такое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Белый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город.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Представителей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каких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сословий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вы</w:t>
                  </w:r>
                  <w:r>
                    <w:rPr>
                      <w:rFonts w:ascii="Tahoma" w:hAnsi="Tahoma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видите </w:t>
                  </w:r>
                  <w:r>
                    <w:rPr>
                      <w:rFonts w:ascii="Tahoma" w:hAnsi="Tahoma"/>
                      <w:sz w:val="19"/>
                    </w:rPr>
                    <w:t>на иллюстрации? Свой ответ обоснуйте.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"/>
        <w:rPr>
          <w:rFonts w:ascii="Calibri"/>
          <w:b/>
          <w:sz w:val="9"/>
        </w:rPr>
      </w:pPr>
    </w:p>
    <w:p>
      <w:pPr>
        <w:pStyle w:val="ListParagraph"/>
        <w:numPr>
          <w:ilvl w:val="0"/>
          <w:numId w:val="93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тягло</w:t>
      </w:r>
      <w:r>
        <w:rPr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0"/>
          <w:position w:val="-2"/>
          <w:sz w:val="22"/>
        </w:rPr>
        <w:t> </w:t>
      </w:r>
      <w:r>
        <w:rPr>
          <w:w w:val="95"/>
          <w:sz w:val="19"/>
        </w:rPr>
        <w:t>крепостное</w:t>
      </w:r>
      <w:r>
        <w:rPr>
          <w:spacing w:val="1"/>
          <w:sz w:val="19"/>
        </w:rPr>
        <w:t> </w:t>
      </w:r>
      <w:r>
        <w:rPr>
          <w:spacing w:val="-2"/>
          <w:w w:val="95"/>
          <w:sz w:val="19"/>
        </w:rPr>
        <w:t>право</w:t>
      </w:r>
    </w:p>
    <w:p>
      <w:pPr>
        <w:pStyle w:val="BodyText"/>
        <w:spacing w:before="6"/>
        <w:rPr>
          <w:rFonts w:ascii="Tahoma"/>
          <w:sz w:val="26"/>
        </w:rPr>
      </w:pPr>
    </w:p>
    <w:p>
      <w:pPr>
        <w:spacing w:line="216" w:lineRule="auto" w:before="0"/>
        <w:ind w:left="793" w:right="791" w:firstLine="0"/>
        <w:jc w:val="both"/>
        <w:rPr>
          <w:sz w:val="20"/>
        </w:rPr>
      </w:pPr>
      <w:r>
        <w:rPr>
          <w:rFonts w:ascii="Calibri" w:hAnsi="Calibri"/>
          <w:b/>
          <w:color w:val="FFFFFF"/>
          <w:spacing w:val="40"/>
          <w:w w:val="105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1 </w:t>
      </w:r>
      <w:r>
        <w:rPr>
          <w:rFonts w:ascii="Calibri" w:hAnsi="Calibri"/>
          <w:b/>
          <w:color w:val="FFFFFF"/>
          <w:spacing w:val="8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Частновладельческие,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дворцовые,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монастырские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и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черносошные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кре- </w:t>
      </w:r>
      <w:r>
        <w:rPr>
          <w:rFonts w:ascii="Calibri" w:hAnsi="Calibri"/>
          <w:b/>
          <w:color w:val="DB413F"/>
          <w:sz w:val="20"/>
        </w:rPr>
        <w:t>стьяне. </w:t>
      </w:r>
      <w:r>
        <w:rPr>
          <w:color w:val="000000"/>
          <w:sz w:val="20"/>
        </w:rPr>
        <w:t>Низ социальной пирамиды образовывали податные сословия, на кото- рых было возложено государево </w:t>
      </w:r>
      <w:r>
        <w:rPr>
          <w:rFonts w:ascii="Book Antiqua" w:hAnsi="Book Antiqua"/>
          <w:i/>
          <w:color w:val="000000"/>
          <w:sz w:val="20"/>
        </w:rPr>
        <w:t>тягло </w:t>
      </w:r>
      <w:r>
        <w:rPr>
          <w:color w:val="000000"/>
          <w:sz w:val="20"/>
        </w:rPr>
        <w:t>— совокупность денежных и натураль- ных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повинностей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в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пользу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государства.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Государево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тягло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несли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посадские</w:t>
      </w:r>
      <w:r>
        <w:rPr>
          <w:color w:val="000000"/>
          <w:spacing w:val="-13"/>
          <w:sz w:val="20"/>
        </w:rPr>
        <w:t> </w:t>
      </w:r>
      <w:r>
        <w:rPr>
          <w:color w:val="000000"/>
          <w:sz w:val="20"/>
        </w:rPr>
        <w:t>люди </w:t>
      </w:r>
      <w:r>
        <w:rPr>
          <w:color w:val="000000"/>
          <w:w w:val="105"/>
          <w:sz w:val="20"/>
        </w:rPr>
        <w:t>и крестьяне.</w:t>
      </w:r>
    </w:p>
    <w:p>
      <w:pPr>
        <w:spacing w:after="0" w:line="216" w:lineRule="auto"/>
        <w:jc w:val="both"/>
        <w:rPr>
          <w:sz w:val="2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sz w:val="21"/>
        </w:rPr>
      </w:pPr>
    </w:p>
    <w:p>
      <w:pPr>
        <w:spacing w:before="103"/>
        <w:ind w:left="921" w:right="0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7.262001pt;margin-top:-1.97751pt;width:399pt;height:121.75pt;mso-position-horizontal-relative:page;mso-position-vertical-relative:paragraph;z-index:-21817856" id="docshapegroup1942" coordorigin="745,-40" coordsize="7980,2435">
            <v:rect style="position:absolute;left:745;top:-40;width:7409;height:1030" id="docshape1943" filled="true" fillcolor="#000000" stroked="false">
              <v:fill opacity="32768f" type="solid"/>
            </v:rect>
            <v:rect style="position:absolute;left:807;top:23;width:7283;height:908" id="docshape1944" filled="true" fillcolor="#ffffff" stroked="false">
              <v:fill type="solid"/>
            </v:rect>
            <v:rect style="position:absolute;left:5182;top:-32;width:3543;height:2427" id="docshape1945" filled="true" fillcolor="#000000" stroked="false">
              <v:fill opacity="32768f" type="solid"/>
            </v:rect>
            <v:shape style="position:absolute;left:5255;top:41;width:3402;height:2285" type="#_x0000_t75" id="docshape1946" stroked="false">
              <v:imagedata r:id="rId378" o:title=""/>
            </v:shape>
            <v:rect style="position:absolute;left:5255;top:41;width:3402;height:2285" id="docshape1947" filled="false" stroked="true" strokeweight="1.0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«Крестьяне».</w:t>
      </w:r>
      <w:r>
        <w:rPr>
          <w:rFonts w:ascii="Calibri" w:hAnsi="Calibri"/>
          <w:b/>
          <w:spacing w:val="46"/>
          <w:sz w:val="19"/>
        </w:rPr>
        <w:t> </w:t>
      </w:r>
      <w:r>
        <w:rPr>
          <w:rFonts w:ascii="Trebuchet MS" w:hAnsi="Trebuchet MS"/>
          <w:i/>
          <w:sz w:val="19"/>
        </w:rPr>
        <w:t>Гравюра.</w:t>
      </w:r>
      <w:r>
        <w:rPr>
          <w:rFonts w:ascii="Trebuchet MS" w:hAnsi="Trebuchet MS"/>
          <w:i/>
          <w:spacing w:val="33"/>
          <w:sz w:val="19"/>
        </w:rPr>
        <w:t> </w:t>
      </w:r>
      <w:r>
        <w:rPr>
          <w:rFonts w:ascii="Trebuchet MS" w:hAnsi="Trebuchet MS"/>
          <w:i/>
          <w:sz w:val="19"/>
        </w:rPr>
        <w:t>1630-е</w:t>
      </w:r>
      <w:r>
        <w:rPr>
          <w:rFonts w:ascii="Trebuchet MS" w:hAnsi="Trebuchet MS"/>
          <w:i/>
          <w:spacing w:val="32"/>
          <w:sz w:val="19"/>
        </w:rPr>
        <w:t> </w:t>
      </w:r>
      <w:r>
        <w:rPr>
          <w:rFonts w:ascii="Trebuchet MS" w:hAnsi="Trebuchet MS"/>
          <w:i/>
          <w:spacing w:val="-5"/>
          <w:sz w:val="19"/>
        </w:rPr>
        <w:t>гг.</w:t>
      </w:r>
    </w:p>
    <w:p>
      <w:pPr>
        <w:spacing w:line="216" w:lineRule="auto" w:before="101"/>
        <w:ind w:left="1261" w:right="3946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</w:t>
      </w:r>
      <w:r>
        <w:rPr>
          <w:rFonts w:ascii="Times New Roman" w:hAnsi="Times New Roman"/>
          <w:color w:val="DB413F"/>
          <w:spacing w:val="43"/>
          <w:sz w:val="20"/>
        </w:rPr>
        <w:t> </w:t>
      </w:r>
      <w:r>
        <w:rPr>
          <w:rFonts w:ascii="Tahoma" w:hAnsi="Tahoma"/>
          <w:w w:val="95"/>
          <w:sz w:val="19"/>
        </w:rPr>
        <w:t>Крестьяне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6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России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составляли</w:t>
      </w:r>
      <w:r>
        <w:rPr>
          <w:rFonts w:ascii="Tahoma" w:hAnsi="Tahoma"/>
          <w:spacing w:val="-6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подавляю- щее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большинство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населения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—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более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pacing w:val="-4"/>
          <w:w w:val="95"/>
          <w:sz w:val="19"/>
        </w:rPr>
        <w:t>90%.</w:t>
      </w:r>
    </w:p>
    <w:p>
      <w:pPr>
        <w:pStyle w:val="BodyText"/>
        <w:spacing w:before="5"/>
        <w:rPr>
          <w:rFonts w:ascii="Tahoma"/>
          <w:sz w:val="23"/>
        </w:rPr>
      </w:pPr>
    </w:p>
    <w:p>
      <w:pPr>
        <w:pStyle w:val="BodyText"/>
        <w:spacing w:line="223" w:lineRule="auto" w:before="1"/>
        <w:ind w:left="793" w:right="4220" w:firstLine="340"/>
        <w:jc w:val="both"/>
      </w:pPr>
      <w:r>
        <w:rPr/>
        <w:pict>
          <v:shape style="position:absolute;margin-left:0pt;margin-top:46.724537pt;width:.1pt;height:343.6pt;mso-position-horizontal-relative:page;mso-position-vertical-relative:paragraph;z-index:15905280" id="docshape1948" coordorigin="0,934" coordsize="0,6872" path="m0,934l0,7806e" filled="true" fillcolor="#e6e7e8" stroked="false">
            <v:path arrowok="t"/>
            <v:fill type="solid"/>
            <w10:wrap type="none"/>
          </v:shape>
        </w:pict>
      </w:r>
      <w:r>
        <w:rPr/>
        <w:t>Крестьянство не было однородной мас- сой. Самой многочисленной группой </w:t>
      </w:r>
      <w:r>
        <w:rPr/>
        <w:t>явля- лись крепостные крестьяне. По переписи 1678</w:t>
      </w:r>
      <w:r>
        <w:rPr>
          <w:spacing w:val="-4"/>
        </w:rPr>
        <w:t> </w:t>
      </w:r>
      <w:r>
        <w:rPr/>
        <w:t>г.,</w:t>
      </w:r>
      <w:r>
        <w:rPr>
          <w:spacing w:val="-4"/>
        </w:rPr>
        <w:t> </w:t>
      </w:r>
      <w:r>
        <w:rPr/>
        <w:t>67%</w:t>
      </w:r>
      <w:r>
        <w:rPr>
          <w:spacing w:val="-4"/>
        </w:rPr>
        <w:t> </w:t>
      </w:r>
      <w:r>
        <w:rPr/>
        <w:t>крестьянских</w:t>
      </w:r>
      <w:r>
        <w:rPr>
          <w:spacing w:val="-4"/>
        </w:rPr>
        <w:t> </w:t>
      </w:r>
      <w:r>
        <w:rPr/>
        <w:t>дворов</w:t>
      </w:r>
      <w:r>
        <w:rPr>
          <w:spacing w:val="-4"/>
        </w:rPr>
        <w:t> </w:t>
      </w:r>
      <w:r>
        <w:rPr/>
        <w:t>составля- ли категорию частновладельческих кре- стьян, которыми владели помещики и вот- чинники.</w:t>
      </w:r>
      <w:r>
        <w:rPr>
          <w:spacing w:val="46"/>
        </w:rPr>
        <w:t> </w:t>
      </w:r>
      <w:r>
        <w:rPr/>
        <w:t>Патриарху,</w:t>
      </w:r>
      <w:r>
        <w:rPr>
          <w:spacing w:val="47"/>
        </w:rPr>
        <w:t> </w:t>
      </w:r>
      <w:r>
        <w:rPr/>
        <w:t>епископам</w:t>
      </w:r>
      <w:r>
        <w:rPr>
          <w:spacing w:val="46"/>
        </w:rPr>
        <w:t> </w:t>
      </w:r>
      <w:r>
        <w:rPr/>
        <w:t>и</w:t>
      </w:r>
      <w:r>
        <w:rPr>
          <w:spacing w:val="47"/>
        </w:rPr>
        <w:t> </w:t>
      </w:r>
      <w:r>
        <w:rPr>
          <w:spacing w:val="-4"/>
        </w:rPr>
        <w:t>мона-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pict>
          <v:group style="position:absolute;margin-left:298.346985pt;margin-top:115.085548pt;width:122.9pt;height:29.35pt;mso-position-horizontal-relative:page;mso-position-vertical-relative:paragraph;z-index:15906304" id="docshapegroup1949" coordorigin="5967,2302" coordsize="2458,587">
            <v:rect style="position:absolute;left:5976;top:2311;width:2438;height:567" id="docshape1950" filled="true" fillcolor="#db413f" stroked="false">
              <v:fill type="solid"/>
            </v:rect>
            <v:rect style="position:absolute;left:5976;top:2311;width:2438;height:567" id="docshape1951" filled="false" stroked="true" strokeweight="1pt" strokecolor="#db413f">
              <v:stroke dashstyle="solid"/>
            </v:rect>
            <v:shape style="position:absolute;left:6522;top:2509;width:768;height:137" type="#_x0000_t75" id="docshape1952" stroked="false">
              <v:imagedata r:id="rId379" o:title=""/>
            </v:shape>
            <v:shape style="position:absolute;left:7389;top:2549;width:460;height:120" type="#_x0000_t75" id="docshape1953" stroked="false">
              <v:imagedata r:id="rId380" o:title=""/>
            </v:shape>
            <w10:wrap type="none"/>
          </v:group>
        </w:pict>
      </w:r>
      <w:r>
        <w:rPr/>
        <w:t>стырям принадлежало 13% дворов. В дворцовом ведомстве, где владельцем выступал сам царь, числилось около 9% крестьянских дворов. Но помимо помещичьих, монастырских и дворцовых крестьян, по-прежнему </w:t>
      </w:r>
      <w:r>
        <w:rPr/>
        <w:t>оставались лично</w:t>
      </w:r>
      <w:r>
        <w:rPr>
          <w:spacing w:val="-4"/>
        </w:rPr>
        <w:t> </w:t>
      </w:r>
      <w:r>
        <w:rPr/>
        <w:t>свободные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черносошные</w:t>
      </w:r>
      <w:r>
        <w:rPr>
          <w:spacing w:val="-4"/>
        </w:rPr>
        <w:t> </w:t>
      </w:r>
      <w:r>
        <w:rPr/>
        <w:t>крестьяне</w:t>
      </w:r>
      <w:r>
        <w:rPr>
          <w:spacing w:val="-4"/>
        </w:rPr>
        <w:t> </w:t>
      </w:r>
      <w:r>
        <w:rPr/>
        <w:t>(слово</w:t>
      </w:r>
      <w:r>
        <w:rPr>
          <w:spacing w:val="-4"/>
        </w:rPr>
        <w:t> </w:t>
      </w:r>
      <w:r>
        <w:rPr/>
        <w:t>«соха»</w:t>
      </w:r>
      <w:r>
        <w:rPr>
          <w:spacing w:val="-4"/>
        </w:rPr>
        <w:t> </w:t>
      </w:r>
      <w:r>
        <w:rPr/>
        <w:t>было</w:t>
      </w:r>
      <w:r>
        <w:rPr>
          <w:spacing w:val="-4"/>
        </w:rPr>
        <w:t> </w:t>
      </w:r>
      <w:r>
        <w:rPr/>
        <w:t>многозначным, и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данном</w:t>
      </w:r>
      <w:r>
        <w:rPr>
          <w:spacing w:val="-9"/>
        </w:rPr>
        <w:t> </w:t>
      </w:r>
      <w:r>
        <w:rPr/>
        <w:t>случае</w:t>
      </w:r>
      <w:r>
        <w:rPr>
          <w:spacing w:val="-9"/>
        </w:rPr>
        <w:t> </w:t>
      </w:r>
      <w:r>
        <w:rPr/>
        <w:t>обозначало</w:t>
      </w:r>
      <w:r>
        <w:rPr>
          <w:spacing w:val="-9"/>
        </w:rPr>
        <w:t> </w:t>
      </w:r>
      <w:r>
        <w:rPr/>
        <w:t>удел</w:t>
      </w:r>
      <w:r>
        <w:rPr>
          <w:spacing w:val="-9"/>
        </w:rPr>
        <w:t> </w:t>
      </w:r>
      <w:r>
        <w:rPr/>
        <w:t>государственной</w:t>
      </w:r>
      <w:r>
        <w:rPr>
          <w:spacing w:val="-9"/>
        </w:rPr>
        <w:t> </w:t>
      </w:r>
      <w:r>
        <w:rPr/>
        <w:t>земли).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их</w:t>
      </w:r>
      <w:r>
        <w:rPr>
          <w:spacing w:val="-9"/>
        </w:rPr>
        <w:t> </w:t>
      </w:r>
      <w:r>
        <w:rPr/>
        <w:t>долю</w:t>
      </w:r>
      <w:r>
        <w:rPr>
          <w:spacing w:val="-9"/>
        </w:rPr>
        <w:t> </w:t>
      </w:r>
      <w:r>
        <w:rPr/>
        <w:t>вместе с</w:t>
      </w:r>
      <w:r>
        <w:rPr>
          <w:spacing w:val="-14"/>
        </w:rPr>
        <w:t> </w:t>
      </w:r>
      <w:r>
        <w:rPr/>
        <w:t>посадскими</w:t>
      </w:r>
      <w:r>
        <w:rPr>
          <w:spacing w:val="-13"/>
        </w:rPr>
        <w:t> </w:t>
      </w:r>
      <w:r>
        <w:rPr/>
        <w:t>людьми</w:t>
      </w:r>
      <w:r>
        <w:rPr>
          <w:spacing w:val="-14"/>
        </w:rPr>
        <w:t> </w:t>
      </w:r>
      <w:r>
        <w:rPr/>
        <w:t>приходилось</w:t>
      </w:r>
      <w:r>
        <w:rPr>
          <w:spacing w:val="-13"/>
        </w:rPr>
        <w:t> </w:t>
      </w:r>
      <w:r>
        <w:rPr/>
        <w:t>более</w:t>
      </w:r>
      <w:r>
        <w:rPr>
          <w:spacing w:val="-14"/>
        </w:rPr>
        <w:t> </w:t>
      </w:r>
      <w:r>
        <w:rPr/>
        <w:t>11%</w:t>
      </w:r>
      <w:r>
        <w:rPr>
          <w:spacing w:val="-13"/>
        </w:rPr>
        <w:t> </w:t>
      </w:r>
      <w:r>
        <w:rPr/>
        <w:t>дворов.</w:t>
      </w:r>
      <w:r>
        <w:rPr>
          <w:spacing w:val="-14"/>
        </w:rPr>
        <w:t> </w:t>
      </w:r>
      <w:r>
        <w:rPr/>
        <w:t>Из</w:t>
      </w:r>
      <w:r>
        <w:rPr>
          <w:spacing w:val="-13"/>
        </w:rPr>
        <w:t> </w:t>
      </w:r>
      <w:r>
        <w:rPr/>
        <w:t>приведённой</w:t>
      </w:r>
      <w:r>
        <w:rPr>
          <w:spacing w:val="-14"/>
        </w:rPr>
        <w:t> </w:t>
      </w:r>
      <w:r>
        <w:rPr/>
        <w:t>расклад- ки</w:t>
      </w:r>
      <w:r>
        <w:rPr>
          <w:spacing w:val="-3"/>
        </w:rPr>
        <w:t> </w:t>
      </w:r>
      <w:r>
        <w:rPr/>
        <w:t>видно,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более</w:t>
      </w:r>
      <w:r>
        <w:rPr>
          <w:spacing w:val="-3"/>
        </w:rPr>
        <w:t> </w:t>
      </w:r>
      <w:r>
        <w:rPr/>
        <w:t>двух</w:t>
      </w:r>
      <w:r>
        <w:rPr>
          <w:spacing w:val="-3"/>
        </w:rPr>
        <w:t> </w:t>
      </w:r>
      <w:r>
        <w:rPr/>
        <w:t>третей</w:t>
      </w:r>
      <w:r>
        <w:rPr>
          <w:spacing w:val="-3"/>
        </w:rPr>
        <w:t> </w:t>
      </w:r>
      <w:r>
        <w:rPr/>
        <w:t>крестьян</w:t>
      </w:r>
      <w:r>
        <w:rPr>
          <w:spacing w:val="-3"/>
        </w:rPr>
        <w:t> </w:t>
      </w:r>
      <w:r>
        <w:rPr/>
        <w:t>принадлежали</w:t>
      </w:r>
      <w:r>
        <w:rPr>
          <w:spacing w:val="-3"/>
        </w:rPr>
        <w:t> </w:t>
      </w:r>
      <w:r>
        <w:rPr/>
        <w:t>светским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духовным землевладельцам.</w:t>
      </w:r>
      <w:r>
        <w:rPr>
          <w:spacing w:val="-14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означало,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крепостнические</w:t>
      </w:r>
      <w:r>
        <w:rPr>
          <w:spacing w:val="-14"/>
        </w:rPr>
        <w:t> </w:t>
      </w:r>
      <w:r>
        <w:rPr/>
        <w:t>отношения</w:t>
      </w:r>
      <w:r>
        <w:rPr>
          <w:spacing w:val="-14"/>
        </w:rPr>
        <w:t> </w:t>
      </w:r>
      <w:r>
        <w:rPr/>
        <w:t>стали</w:t>
      </w:r>
      <w:r>
        <w:rPr>
          <w:spacing w:val="-14"/>
        </w:rPr>
        <w:t> </w:t>
      </w:r>
      <w:r>
        <w:rPr/>
        <w:t>господ- ствующими и оказывали огромное воздействие на все стороны жизни.</w:t>
      </w:r>
    </w:p>
    <w:p>
      <w:pPr>
        <w:pStyle w:val="BodyText"/>
        <w:spacing w:before="11"/>
        <w:rPr>
          <w:sz w:val="21"/>
        </w:rPr>
      </w:pPr>
      <w:r>
        <w:rPr/>
        <w:pict>
          <v:group style="position:absolute;margin-left:40.394001pt;margin-top:14.400764pt;width:122.9pt;height:85.8pt;mso-position-horizontal-relative:page;mso-position-vertical-relative:paragraph;z-index:-15553024;mso-wrap-distance-left:0;mso-wrap-distance-right:0" id="docshapegroup1954" coordorigin="808,288" coordsize="2458,1716">
            <v:rect style="position:absolute;left:817;top:298;width:2438;height:567" id="docshape1955" filled="true" fillcolor="#db413f" stroked="false">
              <v:fill type="solid"/>
            </v:rect>
            <v:rect style="position:absolute;left:817;top:298;width:2438;height:567" id="docshape1956" filled="false" stroked="true" strokeweight="1pt" strokecolor="#db413f">
              <v:stroke dashstyle="solid"/>
            </v:rect>
            <v:shape style="position:absolute;left:1606;top:496;width:869;height:173" id="docshape1957" coordorigin="1607,496" coordsize="869,173" path="m1687,496l1607,496,1607,629,1636,629,1636,518,1687,518,1687,496xm1794,584l1791,566,1785,556,1782,551,1767,540,1765,539,1765,563,1765,607,1753,611,1738,611,1727,607,1727,563,1736,556,1756,556,1765,563,1765,539,1746,536,1727,539,1711,549,1702,564,1698,584,1701,601,1709,616,1724,627,1746,631,1770,626,1784,614,1785,611,1792,598,1794,584xm1903,584l1901,566,1898,559,1895,551,1893,549,1884,540,1875,537,1875,564,1875,604,1864,610,1852,610,1840,606,1840,562,1852,559,1864,559,1875,564,1875,537,1868,536,1850,536,1842,546,1840,549,1840,538,1814,538,1814,669,1840,669,1840,621,1847,629,1858,631,1868,631,1884,628,1891,621,1895,618,1898,610,1901,603,1903,584xm2012,584l2009,566,2003,556,2001,551,1986,540,1983,539,1983,563,1983,607,1972,611,1957,611,1945,607,1945,563,1954,556,1974,556,1983,563,1983,539,1964,536,1945,539,1930,549,1920,564,1916,584,1919,601,1928,616,1943,627,1964,631,1988,626,2002,614,2004,611,2010,598,2012,584xm2160,610l2152,609,2152,606,2139,584,2134,581,2129,580,2137,577,2150,558,2158,558,2158,538,2156,536,2153,536,2135,536,2128,545,2115,565,2112,570,2105,570,2105,538,2079,538,2079,570,2072,570,2069,565,2057,545,2050,536,2032,536,2029,536,2026,538,2026,558,2027,558,2035,558,2048,577,2056,580,2051,581,2045,584,2032,606,2033,609,2024,610,2024,630,2028,631,2031,631,2049,631,2056,619,2068,594,2068,589,2079,590,2079,629,2105,629,2105,590,2117,589,2117,594,2129,619,2135,631,2154,631,2157,631,2160,630,2160,610xm2262,610l2254,610,2252,604,2252,588,2252,568,2251,559,2250,557,2247,548,2236,539,2215,536,2209,536,2200,537,2188,541,2176,548,2186,565,2194,560,2205,557,2224,557,2226,560,2226,571,2226,589,2226,603,2221,607,2215,610,2204,610,2199,608,2199,594,2211,588,2226,589,2226,571,2205,573,2188,579,2177,589,2173,605,2174,615,2180,623,2189,629,2203,631,2216,631,2225,628,2233,621,2239,631,2248,631,2256,631,2259,631,2262,630,2262,621,2262,610,2262,610,2262,610xm2368,538l2342,538,2342,572,2306,572,2306,538,2280,538,2280,629,2306,629,2306,593,2342,593,2342,629,2368,629,2368,538xm2475,589l2473,572,2472,564,2466,554,2462,547,2448,538,2448,567,2448,572,2418,572,2418,556,2429,554,2447,554,2448,567,2448,538,2448,538,2433,536,2417,538,2403,547,2393,562,2389,583,2393,603,2403,618,2418,628,2436,631,2448,630,2458,627,2467,621,2475,613,2471,609,2462,600,2455,605,2448,609,2428,609,2417,602,2417,589,2475,589xe" filled="true" fillcolor="#ffffff" stroked="false">
              <v:path arrowok="t"/>
              <v:fill type="solid"/>
            </v:shape>
            <v:rect style="position:absolute;left:817;top:1318;width:851;height:681" id="docshape1958" filled="false" stroked="true" strokeweight=".5pt" strokecolor="#db413f">
              <v:stroke dashstyle="solid"/>
            </v:rect>
            <v:rect style="position:absolute;left:1838;top:1318;width:1418;height:681" id="docshape1959" filled="false" stroked="true" strokeweight=".5pt" strokecolor="#db413f">
              <v:stroke dashstyle="solid"/>
            </v:rect>
            <v:shape style="position:absolute;left:1243;top:864;width:1304;height:454" id="docshape1960" coordorigin="1243,865" coordsize="1304,454" path="m2547,1318l2547,1092,1243,1092,1243,1318m2037,865l2037,1092e" filled="false" stroked="true" strokeweight="1pt" strokecolor="#db413f">
              <v:path arrowok="t"/>
              <v:stroke dashstyle="solid"/>
            </v:shape>
            <v:shape style="position:absolute;left:994;top:1572;width:498;height:173" type="#_x0000_t75" id="docshape1961" stroked="false">
              <v:imagedata r:id="rId381" o:title=""/>
            </v:shape>
            <v:shape style="position:absolute;left:2116;top:1455;width:871;height:160" id="docshape1962" coordorigin="2116,1456" coordsize="871,160" path="m2211,1456l2116,1456,2116,1589,2135,1589,2135,1472,2193,1472,2193,1589,2211,1589,2211,1456xm2324,1544l2320,1524,2311,1512,2310,1510,2306,1508,2306,1544,2305,1554,2301,1565,2293,1574,2278,1577,2263,1573,2254,1563,2251,1552,2251,1544,2252,1534,2256,1524,2264,1515,2278,1512,2293,1516,2302,1525,2305,1535,2306,1544,2306,1508,2295,1501,2278,1498,2262,1501,2247,1510,2237,1524,2233,1544,2235,1559,2242,1574,2256,1586,2278,1591,2301,1586,2311,1577,2315,1574,2322,1559,2324,1544xm2415,1573l2405,1564,2397,1573,2391,1577,2381,1577,2370,1575,2362,1569,2357,1559,2355,1546,2357,1530,2363,1520,2371,1514,2381,1512,2391,1512,2398,1516,2405,1523,2414,1512,2403,1501,2393,1498,2383,1498,2364,1501,2350,1511,2340,1526,2337,1546,2339,1562,2347,1577,2360,1587,2380,1591,2389,1591,2404,1589,2415,1573xm2509,1577l2502,1576,2500,1572,2500,1546,2500,1533,2500,1525,2496,1513,2495,1512,2486,1503,2467,1498,2458,1498,2445,1501,2432,1511,2439,1522,2451,1515,2459,1512,2474,1512,2485,1515,2484,1533,2484,1546,2484,1562,2478,1572,2466,1577,2448,1577,2444,1571,2444,1565,2445,1559,2451,1552,2464,1547,2484,1546,2484,1533,2462,1534,2443,1539,2430,1549,2426,1565,2426,1579,2434,1591,2468,1591,2477,1585,2486,1578,2490,1585,2496,1591,2509,1591,2509,1578,2509,1577,2509,1577xm2613,1575l2600,1575,2600,1514,2600,1500,2584,1500,2584,1514,2584,1575,2547,1575,2552,1564,2555,1551,2557,1535,2557,1514,2584,1514,2584,1500,2541,1500,2541,1521,2540,1543,2537,1559,2532,1569,2528,1575,2517,1575,2517,1615,2533,1615,2533,1589,2597,1589,2597,1615,2613,1615,2613,1589,2613,1575xm2702,1573l2691,1564,2684,1573,2678,1577,2667,1577,2656,1575,2648,1569,2643,1559,2642,1546,2644,1530,2649,1520,2658,1514,2668,1512,2678,1512,2685,1516,2692,1523,2701,1512,2690,1501,2679,1498,2669,1498,2651,1501,2636,1511,2627,1526,2624,1546,2626,1562,2633,1577,2647,1587,2667,1591,2676,1591,2690,1589,2702,1573xm2794,1577l2786,1576,2783,1576,2767,1545,2757,1542,2757,1541,2760,1541,2766,1539,2778,1518,2778,1514,2789,1512,2789,1498,2772,1498,2769,1503,2754,1529,2752,1535,2735,1534,2735,1500,2719,1500,2719,1589,2735,1589,2735,1548,2750,1548,2754,1556,2773,1591,2788,1591,2792,1591,2794,1590,2794,1577xm2886,1500l2870,1500,2870,1514,2829,1556,2829,1500,2813,1500,2813,1589,2829,1589,2829,1576,2870,1534,2870,1589,2886,1589,2886,1500xm2987,1548l2985,1534,2985,1530,2978,1514,2975,1512,2969,1505,2969,1534,2924,1534,2925,1524,2930,1512,2964,1512,2968,1526,2969,1534,2969,1505,2966,1503,2947,1498,2930,1502,2917,1511,2908,1526,2905,1545,2909,1563,2917,1578,2931,1587,2950,1591,2960,1590,2970,1586,2979,1581,2983,1577,2987,1573,2977,1564,2967,1573,2961,1577,2950,1577,2937,1574,2928,1567,2924,1557,2923,1548,2987,1548xe" filled="true" fillcolor="#000000" stroked="false">
              <v:path arrowok="t"/>
              <v:fill type="solid"/>
            </v:shape>
            <v:shape style="position:absolute;left:2329;top:1726;width:427;height:117" type="#_x0000_t75" id="docshape1963" stroked="false">
              <v:imagedata r:id="rId382" o:title=""/>
            </v:shape>
            <w10:wrap type="topAndBottom"/>
          </v:group>
        </w:pict>
      </w:r>
      <w:r>
        <w:rPr/>
        <w:pict>
          <v:group style="position:absolute;margin-left:169.371002pt;margin-top:14.400764pt;width:245.95pt;height:108.5pt;mso-position-horizontal-relative:page;mso-position-vertical-relative:paragraph;z-index:-15552512;mso-wrap-distance-left:0;mso-wrap-distance-right:0" id="docshapegroup1964" coordorigin="3387,288" coordsize="4919,2170">
            <v:rect style="position:absolute;left:3397;top:298;width:2438;height:567" id="docshape1965" filled="true" fillcolor="#db413f" stroked="false">
              <v:fill type="solid"/>
            </v:rect>
            <v:rect style="position:absolute;left:3397;top:298;width:2438;height:567" id="docshape1966" filled="false" stroked="true" strokeweight="1pt" strokecolor="#db413f">
              <v:stroke dashstyle="solid"/>
            </v:rect>
            <v:shape style="position:absolute;left:4171;top:492;width:903;height:176" id="docshape1967" coordorigin="4171,493" coordsize="903,176" path="m4274,608l4262,608,4259,598,4245,571,4243,563,4228,558,4240,552,4243,546,4259,518,4261,516,4268,516,4269,516,4269,495,4266,493,4261,493,4257,493,4249,494,4241,500,4233,510,4224,527,4219,538,4217,545,4204,547,4200,547,4200,496,4171,496,4171,629,4200,629,4200,569,4202,569,4216,569,4230,600,4238,616,4247,626,4254,631,4263,632,4268,632,4271,631,4274,630,4274,608xm4381,584l4379,566,4376,559,4373,551,4371,549,4362,540,4353,537,4353,564,4353,604,4342,610,4330,610,4318,606,4318,562,4330,559,4342,559,4353,564,4353,537,4346,536,4328,536,4320,546,4318,549,4318,538,4292,538,4292,669,4318,669,4318,621,4325,629,4336,631,4346,631,4362,628,4369,621,4373,618,4376,610,4379,603,4381,584xm4480,589l4478,572,4477,564,4471,554,4467,547,4454,538,4454,567,4454,572,4423,572,4424,556,4434,554,4453,554,4454,567,4454,538,4454,538,4438,536,4423,539,4409,547,4398,562,4394,583,4398,603,4408,618,4423,628,4441,631,4453,630,4463,627,4472,621,4480,613,4477,609,4467,600,4460,605,4453,609,4433,609,4423,602,4423,589,4480,589xm4581,614l4563,599,4559,604,4552,609,4525,609,4523,592,4523,564,4535,558,4552,558,4559,561,4563,565,4577,548,4562,536,4542,536,4524,539,4509,548,4498,563,4494,585,4498,605,4507,619,4522,628,4541,631,4548,631,4559,629,4570,624,4581,614xm4662,538l4591,538,4591,559,4614,559,4614,629,4639,629,4639,559,4662,559,4662,538xm4756,598l4754,586,4754,585,4747,575,4736,567,4727,566,4727,589,4727,605,4722,608,4706,608,4706,585,4722,585,4727,589,4727,566,4718,565,4706,565,4706,538,4680,538,4680,629,4718,629,4733,627,4745,621,4753,611,4753,608,4756,598xm4851,538l4825,538,4825,558,4825,579,4803,579,4798,577,4798,560,4804,558,4825,558,4825,538,4810,538,4793,540,4781,545,4774,554,4772,566,4772,579,4778,585,4792,589,4787,591,4782,597,4778,603,4778,608,4771,610,4769,610,4769,630,4772,631,4775,631,4798,631,4802,618,4811,600,4814,596,4825,597,4825,629,4851,629,4851,596,4851,579,4851,558,4851,538xm4967,538l4941,538,4941,572,4905,572,4905,538,4879,538,4879,629,4905,629,4905,593,4941,593,4941,629,4967,629,4967,538xm5074,589l5072,572,5071,564,5065,554,5061,547,5047,538,5047,567,5047,572,5017,572,5017,556,5028,554,5046,554,5047,567,5047,538,5047,538,5032,536,5016,539,5002,547,4992,562,4988,583,4992,603,5002,618,5017,628,5035,631,5047,630,5057,627,5066,621,5074,613,5070,609,5061,600,5054,605,5047,609,5027,609,5016,602,5016,589,5074,589xe" filled="true" fillcolor="#ffffff" stroked="false">
              <v:path arrowok="t"/>
              <v:fill type="solid"/>
            </v:shape>
            <v:rect style="position:absolute;left:3397;top:1318;width:2382;height:1134" id="docshape1968" filled="false" stroked="true" strokeweight=".5pt" strokecolor="#db413f">
              <v:stroke dashstyle="solid"/>
            </v:rect>
            <v:shape style="position:absolute;left:3837;top:864;width:3360;height:454" id="docshape1969" coordorigin="3838,865" coordsize="3360,454" path="m7198,1318l7198,1092,3838,1092,3838,1318m4616,865l4616,1092e" filled="false" stroked="true" strokeweight="1pt" strokecolor="#db413f">
              <v:path arrowok="t"/>
              <v:stroke dashstyle="solid"/>
            </v:shape>
            <v:shape style="position:absolute;left:3537;top:1466;width:552;height:137" type="#_x0000_t75" id="docshape1970" stroked="false">
              <v:imagedata r:id="rId383" o:title=""/>
            </v:shape>
            <v:shape style="position:absolute;left:3543;top:1454;width:1677;height:832" id="docshape1971" coordorigin="3544,1455" coordsize="1677,832" path="m3571,2228l3565,2222,3558,2222,3550,2222,3544,2228,3544,2241,3548,2249,3567,2249,3571,2242,3571,2228xm3571,2000l3565,1994,3558,1994,3550,1994,3544,2000,3544,2013,3548,2021,3567,2021,3571,2014,3571,2000xm3571,1772l3565,1766,3558,1766,3550,1766,3544,1772,3544,1785,3548,1793,3567,1793,3571,1786,3571,1772xm3660,1739l3645,1739,3645,1781,3637,1783,3626,1785,3606,1785,3607,1775,3607,1739,3591,1739,3591,1793,3601,1799,3631,1799,3645,1795,3645,1828,3660,1828,3660,1739xm3666,2195l3598,2195,3598,2284,3614,2284,3614,2209,3650,2209,3650,2284,3666,2284,3666,2195xm3683,2011l3679,1991,3670,1979,3668,1977,3665,1975,3665,2011,3664,2021,3660,2032,3651,2041,3637,2044,3621,2040,3613,2030,3610,2019,3609,2011,3610,2001,3614,1991,3623,1982,3637,1979,3652,1983,3660,1992,3664,2002,3665,2011,3665,1975,3654,1968,3637,1965,3621,1968,3606,1977,3595,1991,3591,2011,3593,2026,3600,2041,3614,2053,3637,2058,3660,2053,3670,2044,3674,2041,3681,2026,3683,2011xm3761,1787l3760,1773,3759,1769,3752,1753,3750,1751,3743,1744,3743,1773,3699,1773,3700,1763,3704,1751,3738,1751,3742,1765,3743,1773,3743,1744,3740,1742,3721,1737,3705,1741,3691,1750,3683,1765,3680,1784,3683,1802,3692,1817,3706,1826,3724,1830,3735,1829,3745,1825,3753,1820,3757,1816,3761,1812,3751,1803,3742,1812,3735,1816,3724,1816,3711,1813,3703,1806,3699,1796,3698,1787,3761,1787xm3769,2272l3761,2271,3760,2267,3760,2241,3760,2228,3759,2220,3755,2208,3754,2207,3745,2198,3726,2193,3717,2193,3704,2195,3691,2206,3699,2217,3710,2210,3718,2207,3734,2207,3745,2210,3744,2228,3744,2241,3744,2257,3737,2267,3726,2272,3707,2272,3703,2266,3703,2260,3705,2254,3711,2247,3723,2242,3744,2241,3744,2228,3721,2229,3702,2234,3690,2243,3685,2260,3685,2274,3694,2286,3727,2286,3736,2280,3746,2273,3749,2280,3756,2286,3769,2286,3769,2273,3769,2272,3769,2272xm3790,2042l3777,2042,3777,1981,3777,1967,3761,1967,3761,1981,3761,2042,3723,2042,3728,2031,3731,2018,3733,2002,3734,1981,3761,1981,3761,1967,3718,1967,3718,1988,3716,2010,3713,2026,3709,2036,3705,2042,3693,2042,3693,2082,3709,2082,3709,2056,3774,2056,3774,2082,3790,2082,3790,2056,3790,2042xm3865,1783l3862,1766,3855,1752,3847,1745,3847,1764,3847,1798,3840,1815,3823,1815,3809,1811,3801,1803,3797,1793,3796,1783,3798,1770,3803,1761,3812,1754,3822,1752,3837,1752,3847,1764,3847,1745,3842,1741,3823,1737,3806,1737,3799,1748,3796,1752,3796,1739,3780,1739,3780,1864,3796,1864,3796,1818,3803,1825,3812,1830,3824,1830,3843,1825,3852,1818,3855,1815,3856,1814,3863,1798,3865,1783xm3880,1967l3864,1967,3864,2001,3823,2001,3823,1967,3807,1967,3807,2056,3823,2056,3823,2015,3864,2015,3864,2056,3880,2056,3880,1967xm3900,2195l3884,2195,3884,2270,3850,2270,3850,2195,3835,2195,3835,2270,3801,2270,3801,2195,3785,2195,3785,2284,3900,2284,3900,2195xm3957,1739l3941,1739,3941,1773,3900,1773,3900,1739,3884,1739,3884,1828,3900,1828,3900,1787,3941,1787,3941,1828,3957,1828,3957,1739xm3991,2011l3987,1991,3978,1979,3976,1977,3973,1975,3973,2011,3972,2021,3968,2032,3959,2041,3945,2044,3929,2040,3921,2030,3918,2019,3917,2011,3918,2001,3922,1991,3931,1982,3945,1979,3960,1983,3968,1992,3972,2002,3973,2011,3973,1975,3962,1968,3945,1965,3929,1968,3914,1977,3903,1991,3899,2011,3901,2026,3908,2041,3922,2053,3945,2058,3968,2053,3978,2044,3982,2041,3989,2026,3991,2011xm4000,2243l3999,2229,3998,2225,3992,2209,3989,2207,3982,2200,3982,2229,3938,2229,3939,2219,3943,2207,3977,2207,3981,2221,3982,2229,3982,2200,3979,2198,3961,2193,3944,2197,3931,2206,3922,2221,3919,2240,3922,2258,3931,2273,3945,2282,3963,2286,3974,2285,3984,2281,3993,2276,3996,2272,4000,2268,3990,2259,3981,2268,3974,2272,3963,2272,3950,2269,3942,2262,3938,2252,3937,2243,4000,2243xm4068,1783l4064,1763,4055,1751,4053,1749,4050,1747,4050,1783,4049,1793,4045,1804,4037,1813,4022,1816,4006,1812,3998,1802,3995,1791,3994,1783,3995,1773,4000,1763,4008,1754,4022,1751,4037,1755,4045,1764,4049,1774,4050,1783,4050,1747,4039,1740,4022,1737,4006,1740,3991,1749,3980,1763,3976,1783,3978,1798,3985,1813,4000,1825,4022,1830,4045,1825,4055,1816,4059,1813,4066,1798,4068,1783xm4092,2195l4077,2195,4077,2229,4035,2229,4035,2195,4019,2195,4019,2284,4035,2284,4035,2243,4077,2243,4077,2284,4092,2284,4092,2195xm4098,2042l4085,2042,4085,1981,4085,1967,4069,1967,4069,1981,4069,2042,4031,2042,4036,2031,4039,2018,4041,2002,4042,1981,4069,1981,4069,1967,4026,1967,4026,1988,4024,2010,4021,2026,4017,2036,4013,2042,4001,2042,4001,2082,4017,2082,4017,2056,4082,2056,4082,2082,4098,2082,4098,2056,4098,2042xm4159,1812l4148,1803,4141,1812,4135,1816,4125,1816,4113,1814,4105,1808,4100,1798,4099,1785,4101,1769,4106,1759,4115,1753,4125,1751,4135,1751,4142,1755,4149,1762,4158,1751,4147,1740,4136,1737,4126,1737,4108,1740,4094,1750,4084,1765,4081,1785,4083,1801,4091,1816,4104,1826,4124,1830,4133,1830,4147,1828,4159,1812xm4184,2017l4183,2016,4174,2010,4166,2009,4166,2020,4166,2041,4157,2042,4131,2042,4131,2016,4160,2016,4166,2020,4166,2009,4163,2009,4173,2006,4175,2003,4178,1997,4178,1980,4178,1967,4160,1967,4160,1980,4160,2002,4151,2003,4131,2003,4131,1981,4150,1981,4160,1980,4160,1967,4155,1967,4115,1967,4115,2056,4152,2056,4162,2055,4173,2052,4181,2044,4181,2042,4184,2030,4184,2017xm4192,2195l4176,2195,4176,2229,4134,2229,4134,2195,4119,2195,4119,2284,4134,2284,4134,2243,4176,2243,4176,2284,4192,2284,4192,2195xm4261,1783l4257,1763,4248,1751,4247,1749,4243,1747,4243,1783,4242,1793,4238,1804,4230,1813,4215,1816,4200,1812,4191,1802,4188,1791,4187,1783,4189,1773,4193,1763,4201,1754,4215,1751,4230,1755,4238,1764,4242,1774,4243,1783,4243,1747,4232,1740,4215,1737,4199,1740,4184,1749,4173,1763,4169,1783,4171,1798,4179,1813,4193,1825,4215,1830,4238,1825,4248,1816,4252,1813,4259,1798,4261,1783xm4277,1585l4259,1570,4255,1575,4248,1580,4221,1580,4219,1563,4219,1534,4231,1528,4247,1528,4255,1532,4259,1536,4273,1519,4258,1506,4238,1506,4220,1509,4205,1518,4194,1534,4190,1556,4193,1575,4203,1590,4218,1599,4237,1602,4244,1602,4255,1599,4266,1594,4277,1585xm4284,2252l4283,2239,4280,2236,4276,2230,4266,2225,4266,2237,4266,2269,4255,2270,4234,2270,4234,2236,4254,2236,4266,2237,4266,2225,4265,2224,4248,2222,4234,2222,4234,2195,4218,2195,4218,2284,4245,2284,4262,2282,4275,2277,4279,2270,4282,2267,4284,2252xm4288,2011l4284,1991,4275,1979,4274,1977,4270,1975,4270,2011,4269,2021,4265,2032,4257,2041,4242,2044,4227,2040,4218,2030,4215,2019,4214,2011,4215,2001,4220,1991,4228,1982,4242,1979,4257,1983,4265,1992,4269,2002,4270,2011,4270,1975,4259,1968,4242,1965,4226,1968,4211,1977,4200,1991,4196,2011,4198,2026,4205,2041,4220,2053,4242,2058,4265,2053,4275,2044,4279,2041,4286,2026,4288,2011xm4317,2195l4301,2195,4301,2284,4317,2284,4317,2195xm4379,1560l4369,1553,4359,1552,4359,1551,4368,1549,4370,1547,4374,1541,4374,1530,4372,1526,4371,1519,4362,1513,4350,1510,4350,1563,4350,1577,4348,1583,4323,1583,4323,1561,4342,1561,4350,1563,4350,1510,4349,1509,4348,1509,4348,1527,4348,1547,4338,1547,4323,1547,4323,1526,4341,1526,4348,1527,4348,1509,4334,1508,4297,1508,4297,1600,4340,1600,4352,1599,4365,1596,4375,1588,4376,1583,4379,1572,4379,1561,4379,1560xm4392,2011l4390,1994,4382,1980,4374,1973,4374,1992,4374,2026,4367,2043,4350,2043,4336,2039,4328,2031,4324,2021,4323,2011,4325,1998,4331,1989,4339,1982,4349,1980,4364,1980,4374,1992,4374,1973,4369,1969,4350,1965,4334,1965,4326,1976,4323,1980,4323,1967,4307,1967,4307,2092,4323,2092,4323,2046,4330,2053,4339,2058,4352,2058,4371,2053,4379,2046,4382,2043,4383,2042,4390,2026,4392,2011xm4395,1739l4379,1739,4379,1814,4346,1814,4346,1739,4330,1739,4330,1814,4296,1814,4296,1739,4281,1739,4281,1828,4395,1828,4395,1739xm4417,2243l4416,2229,4416,2225,4409,2209,4406,2207,4399,2200,4399,2229,4355,2229,4356,2219,4361,2207,4395,2207,4399,2221,4399,2229,4399,2200,4397,2198,4378,2193,4361,2197,4348,2206,4339,2221,4336,2240,4339,2258,4348,2273,4362,2282,4380,2286,4391,2285,4401,2281,4410,2276,4413,2272,4417,2268,4407,2259,4398,2268,4392,2272,4380,2272,4367,2269,4359,2262,4355,2252,4354,2243,4417,2243xm4487,1554l4484,1537,4478,1526,4475,1522,4460,1511,4458,1510,4458,1534,4458,1578,4446,1582,4431,1582,4420,1578,4420,1534,4429,1526,4449,1526,4458,1534,4458,1510,4439,1506,4420,1510,4404,1520,4395,1535,4391,1554,4394,1571,4402,1587,4417,1598,4439,1602,4463,1597,4477,1584,4478,1582,4485,1569,4487,1554xm4494,2042l4481,2042,4481,1967,4465,1967,4465,2042,4427,2042,4427,1967,4411,1967,4411,2056,4478,2056,4478,2082,4494,2082,4494,2042xm4494,1739l4478,1739,4478,1773,4437,1773,4437,1739,4421,1739,4421,1828,4437,1828,4437,1787,4478,1787,4478,1828,4494,1828,4494,1739xm4577,2024l4575,2011,4572,2008,4569,2002,4559,1997,4559,2009,4559,2041,4547,2042,4526,2042,4526,2008,4546,2008,4559,2009,4559,1997,4558,1996,4540,1994,4526,1994,4526,1967,4510,1967,4510,2056,4538,2056,4555,2054,4567,2049,4572,2042,4574,2039,4577,2024xm4587,1796l4585,1783,4582,1780,4579,1774,4569,1769,4569,1781,4569,1813,4557,1814,4536,1814,4536,1780,4556,1780,4569,1781,4569,1769,4567,1768,4550,1766,4536,1766,4536,1739,4520,1739,4520,1828,4548,1828,4565,1826,4577,1821,4582,1814,4584,1811,4587,1796xm4599,1551l4595,1531,4585,1517,4571,1509,4570,1509,4570,1550,4570,1560,4569,1582,4536,1582,4530,1569,4530,1542,4536,1528,4569,1528,4570,1550,4570,1509,4554,1506,4544,1508,4534,1511,4526,1518,4520,1528,4524,1511,4533,1500,4545,1494,4558,1489,4568,1486,4577,1480,4583,1470,4584,1466,4585,1455,4566,1455,4566,1466,4552,1465,4537,1470,4518,1484,4506,1504,4501,1525,4500,1542,4504,1571,4517,1589,4534,1599,4552,1602,4570,1599,4585,1589,4589,1582,4595,1573,4599,1551xm4609,1967l4594,1967,4594,2056,4609,2056,4609,1967xm4619,1739l4603,1739,4603,1828,4619,1828,4619,1739xm4708,1554l4705,1537,4699,1526,4696,1522,4682,1511,4679,1510,4679,1534,4679,1578,4668,1582,4652,1582,4641,1578,4641,1534,4650,1526,4670,1526,4679,1534,4679,1510,4660,1506,4641,1510,4626,1520,4616,1535,4612,1554,4615,1571,4624,1587,4638,1598,4660,1602,4684,1597,4698,1584,4699,1582,4706,1569,4708,1554xm4720,1787l4718,1773,4718,1769,4711,1753,4709,1751,4702,1744,4702,1773,4657,1773,4658,1763,4663,1751,4697,1751,4701,1765,4702,1773,4702,1744,4699,1742,4680,1737,4663,1741,4650,1750,4642,1765,4638,1784,4642,1802,4651,1817,4665,1826,4683,1830,4693,1829,4703,1825,4712,1820,4716,1816,4720,1812,4710,1803,4700,1812,4694,1816,4683,1816,4670,1813,4662,1806,4657,1796,4657,1787,4720,1787xm4818,1579l4809,1579,4809,1529,4809,1508,4783,1508,4783,1529,4783,1579,4757,1579,4761,1568,4764,1556,4766,1543,4767,1529,4783,1529,4783,1508,4742,1508,4741,1538,4738,1558,4735,1570,4729,1579,4721,1579,4721,1626,4744,1626,4744,1600,4795,1600,4795,1626,4818,1626,4818,1600,4818,1579xm4927,1508l4901,1508,4901,1543,4865,1543,4865,1508,4839,1508,4839,1600,4865,1600,4865,1564,4901,1564,4901,1600,4927,1600,4927,1508xm5030,1569l5028,1556,5028,1556,5022,1546,5011,1538,5002,1536,5002,1562,5002,1576,4997,1579,4981,1579,4981,1556,4999,1556,5002,1562,5002,1536,4995,1535,4981,1535,4981,1508,4955,1508,4955,1600,4993,1600,5008,1598,5020,1592,5027,1582,5028,1579,5030,1569xm5064,1508l5038,1508,5038,1600,5064,1600,5064,1508xm5171,1560l5168,1542,5167,1534,5162,1525,5157,1518,5144,1509,5144,1538,5144,1542,5113,1542,5114,1527,5124,1525,5143,1525,5144,1538,5144,1509,5144,1509,5128,1506,5113,1509,5099,1518,5088,1533,5084,1554,5088,1574,5098,1589,5113,1599,5131,1602,5143,1601,5153,1597,5162,1592,5171,1584,5167,1580,5157,1570,5150,1576,5143,1580,5123,1580,5113,1573,5113,1560,5171,1560xm5221,1580l5214,1573,5196,1573,5189,1580,5189,1598,5196,1605,5214,1605,5221,1598,5221,1580xm5221,1516l5214,1509,5196,1509,5189,1516,5189,1535,5196,1542,5214,1542,5221,1535,5221,1516xe" filled="true" fillcolor="#000000" stroked="false">
              <v:path arrowok="t"/>
              <v:fill type="solid"/>
            </v:shape>
            <v:shape style="position:absolute;left:4516;top:2192;width:427;height:117" type="#_x0000_t75" id="docshape1972" stroked="false">
              <v:imagedata r:id="rId384" o:title=""/>
            </v:shape>
            <v:shape style="position:absolute;left:5052;top:2139;width:605;height:182" type="#_x0000_t75" id="docshape1973" stroked="false">
              <v:imagedata r:id="rId385" o:title=""/>
            </v:shape>
            <v:shape style="position:absolute;left:5915;top:1313;width:2392;height:1144" type="#_x0000_t75" id="docshape1974" stroked="false">
              <v:imagedata r:id="rId386" o:title=""/>
            </v:shape>
            <w10:wrap type="topAndBottom"/>
          </v:group>
        </w:pict>
      </w:r>
    </w:p>
    <w:p>
      <w:pPr>
        <w:spacing w:before="155"/>
        <w:ind w:left="793" w:right="0" w:firstLine="0"/>
        <w:jc w:val="both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Податные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сословия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XVII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spacing w:val="-5"/>
          <w:w w:val="115"/>
          <w:sz w:val="19"/>
        </w:rPr>
        <w:t>в.</w:t>
      </w:r>
    </w:p>
    <w:p>
      <w:pPr>
        <w:pStyle w:val="BodyText"/>
        <w:spacing w:before="3"/>
        <w:rPr>
          <w:rFonts w:ascii="Calibri"/>
          <w:b/>
        </w:rPr>
      </w:pP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Положение частновладельческих крестьян зависело от многих обстоя- тельств: размеров владений, статуса и личности землевладельца, традицион- ных</w:t>
      </w:r>
      <w:r>
        <w:rPr>
          <w:spacing w:val="-7"/>
        </w:rPr>
        <w:t> </w:t>
      </w:r>
      <w:r>
        <w:rPr/>
        <w:t>отношений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т.</w:t>
      </w:r>
      <w:r>
        <w:rPr>
          <w:spacing w:val="-7"/>
        </w:rPr>
        <w:t> </w:t>
      </w:r>
      <w:r>
        <w:rPr/>
        <w:t>д.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частновладельческих</w:t>
      </w:r>
      <w:r>
        <w:rPr>
          <w:spacing w:val="-7"/>
        </w:rPr>
        <w:t> </w:t>
      </w:r>
      <w:r>
        <w:rPr/>
        <w:t>крестьян</w:t>
      </w:r>
      <w:r>
        <w:rPr>
          <w:spacing w:val="-7"/>
        </w:rPr>
        <w:t> </w:t>
      </w:r>
      <w:r>
        <w:rPr/>
        <w:t>возлагалось</w:t>
      </w:r>
      <w:r>
        <w:rPr>
          <w:spacing w:val="-7"/>
        </w:rPr>
        <w:t> </w:t>
      </w:r>
      <w:r>
        <w:rPr/>
        <w:t>содержа- ние землевладельцев. В их обязанность входило выполнение натуральных работ и оброка. Главная из натуральных повинностей — барщина — подразу- мевала прежде всего работу на барской пашне. Помимо неё барщина включа- ла в себя строительные и так называемые сгонные работы (молотьба и др.), подводную повинность (перевозку грузов на конных подводах-телегах), пере- работку продуктов (изготовление круп, холста, сукна, шерсти, масла) и т. д.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В первые десятилетия после Смуты из-за разорения и уменьшения кре- стьянского</w:t>
      </w:r>
      <w:r>
        <w:rPr>
          <w:spacing w:val="16"/>
        </w:rPr>
        <w:t> </w:t>
      </w:r>
      <w:r>
        <w:rPr/>
        <w:t>населения</w:t>
      </w:r>
      <w:r>
        <w:rPr>
          <w:spacing w:val="16"/>
        </w:rPr>
        <w:t> </w:t>
      </w:r>
      <w:r>
        <w:rPr/>
        <w:t>их</w:t>
      </w:r>
      <w:r>
        <w:rPr>
          <w:spacing w:val="17"/>
        </w:rPr>
        <w:t> </w:t>
      </w:r>
      <w:r>
        <w:rPr/>
        <w:t>повинности</w:t>
      </w:r>
      <w:r>
        <w:rPr>
          <w:spacing w:val="16"/>
        </w:rPr>
        <w:t> </w:t>
      </w:r>
      <w:r>
        <w:rPr/>
        <w:t>не</w:t>
      </w:r>
      <w:r>
        <w:rPr>
          <w:spacing w:val="17"/>
        </w:rPr>
        <w:t> </w:t>
      </w:r>
      <w:r>
        <w:rPr/>
        <w:t>были</w:t>
      </w:r>
      <w:r>
        <w:rPr>
          <w:spacing w:val="16"/>
        </w:rPr>
        <w:t> </w:t>
      </w:r>
      <w:r>
        <w:rPr/>
        <w:t>слишком</w:t>
      </w:r>
      <w:r>
        <w:rPr>
          <w:spacing w:val="17"/>
        </w:rPr>
        <w:t> </w:t>
      </w:r>
      <w:r>
        <w:rPr/>
        <w:t>тяжёлыми.</w:t>
      </w:r>
      <w:r>
        <w:rPr>
          <w:spacing w:val="16"/>
        </w:rPr>
        <w:t> </w:t>
      </w:r>
      <w:r>
        <w:rPr>
          <w:spacing w:val="-2"/>
        </w:rPr>
        <w:t>Ситуация</w:t>
      </w:r>
    </w:p>
    <w:p>
      <w:pPr>
        <w:spacing w:after="0" w:line="223" w:lineRule="auto"/>
        <w:jc w:val="both"/>
        <w:sectPr>
          <w:headerReference w:type="default" r:id="rId376"/>
          <w:headerReference w:type="even" r:id="rId377"/>
          <w:pgSz w:w="9190" w:h="12020"/>
          <w:pgMar w:header="0" w:footer="0" w:top="740" w:bottom="280" w:left="0" w:right="0"/>
          <w:pgNumType w:start="163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изменилась во второй половине столетия с упрочением крепостного права. Эксплуатация крестьянства стала усиливаться. Постепенно права помещиков расширялись. Итог — ухудшение положения крестьян.</w:t>
      </w:r>
    </w:p>
    <w:p>
      <w:pPr>
        <w:pStyle w:val="BodyText"/>
        <w:spacing w:line="220" w:lineRule="auto" w:before="2"/>
        <w:ind w:left="793" w:right="791" w:firstLine="340"/>
        <w:jc w:val="both"/>
      </w:pPr>
      <w:r>
        <w:rPr/>
        <w:t>Однако, как бы ни было обременительно </w:t>
      </w:r>
      <w:r>
        <w:rPr>
          <w:rFonts w:ascii="Book Antiqua" w:hAnsi="Book Antiqua"/>
          <w:i/>
        </w:rPr>
        <w:t>крепостное право</w:t>
      </w:r>
      <w:r>
        <w:rPr/>
        <w:t>, оно всё </w:t>
      </w:r>
      <w:r>
        <w:rPr/>
        <w:t>же сохраняло за земледельцем некоторые имущественные и личные права. Зако- нодатели помнили, что крестьянин — налогоплательщик и его следует обере- гать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чрезмерно</w:t>
      </w:r>
      <w:r>
        <w:rPr>
          <w:spacing w:val="-9"/>
        </w:rPr>
        <w:t> </w:t>
      </w:r>
      <w:r>
        <w:rPr/>
        <w:t>алчных</w:t>
      </w:r>
      <w:r>
        <w:rPr>
          <w:spacing w:val="-9"/>
        </w:rPr>
        <w:t> </w:t>
      </w:r>
      <w:r>
        <w:rPr/>
        <w:t>помещиков.</w:t>
      </w:r>
      <w:r>
        <w:rPr>
          <w:spacing w:val="-9"/>
        </w:rPr>
        <w:t> </w:t>
      </w:r>
      <w:r>
        <w:rPr/>
        <w:t>Помещик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имел</w:t>
      </w:r>
      <w:r>
        <w:rPr>
          <w:spacing w:val="-9"/>
        </w:rPr>
        <w:t> </w:t>
      </w:r>
      <w:r>
        <w:rPr/>
        <w:t>права</w:t>
      </w:r>
      <w:r>
        <w:rPr>
          <w:spacing w:val="-9"/>
        </w:rPr>
        <w:t> </w:t>
      </w:r>
      <w:r>
        <w:rPr/>
        <w:t>свести</w:t>
      </w:r>
      <w:r>
        <w:rPr>
          <w:spacing w:val="-9"/>
        </w:rPr>
        <w:t> </w:t>
      </w:r>
      <w:r>
        <w:rPr/>
        <w:t>крестья- нина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земли,</w:t>
      </w:r>
      <w:r>
        <w:rPr>
          <w:spacing w:val="-14"/>
        </w:rPr>
        <w:t> </w:t>
      </w:r>
      <w:r>
        <w:rPr/>
        <w:t>освободить</w:t>
      </w:r>
      <w:r>
        <w:rPr>
          <w:spacing w:val="-14"/>
        </w:rPr>
        <w:t> </w:t>
      </w:r>
      <w:r>
        <w:rPr/>
        <w:t>от</w:t>
      </w:r>
      <w:r>
        <w:rPr>
          <w:spacing w:val="-14"/>
        </w:rPr>
        <w:t> </w:t>
      </w:r>
      <w:r>
        <w:rPr/>
        <w:t>несения</w:t>
      </w:r>
      <w:r>
        <w:rPr>
          <w:spacing w:val="-14"/>
        </w:rPr>
        <w:t> </w:t>
      </w:r>
      <w:r>
        <w:rPr/>
        <w:t>государева</w:t>
      </w:r>
      <w:r>
        <w:rPr>
          <w:spacing w:val="-14"/>
        </w:rPr>
        <w:t> </w:t>
      </w:r>
      <w:r>
        <w:rPr/>
        <w:t>тягла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превратить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холопа. Оскорбление крестьянина — нанесение «бесчестья» — законодательство оце- нило в 1 рубль.</w:t>
      </w:r>
    </w:p>
    <w:p>
      <w:pPr>
        <w:pStyle w:val="BodyText"/>
        <w:spacing w:line="223" w:lineRule="auto" w:before="6"/>
        <w:ind w:left="793" w:right="791" w:firstLine="340"/>
        <w:jc w:val="both"/>
      </w:pPr>
      <w:r>
        <w:rPr/>
        <w:t>Как уже отмечалось, черносошные крестьяне не знали власти </w:t>
      </w:r>
      <w:r>
        <w:rPr/>
        <w:t>помещика. Его роль брало на себя государство. Черносошные платили налоги и несли тяжёлые</w:t>
      </w:r>
      <w:r>
        <w:rPr>
          <w:spacing w:val="-14"/>
        </w:rPr>
        <w:t> </w:t>
      </w:r>
      <w:r>
        <w:rPr/>
        <w:t>повинности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постойную,</w:t>
      </w:r>
      <w:r>
        <w:rPr>
          <w:spacing w:val="-14"/>
        </w:rPr>
        <w:t> </w:t>
      </w:r>
      <w:r>
        <w:rPr/>
        <w:t>подводную,</w:t>
      </w:r>
      <w:r>
        <w:rPr>
          <w:spacing w:val="-14"/>
        </w:rPr>
        <w:t> </w:t>
      </w:r>
      <w:r>
        <w:rPr/>
        <w:t>строительную,</w:t>
      </w:r>
      <w:r>
        <w:rPr>
          <w:spacing w:val="-14"/>
        </w:rPr>
        <w:t> </w:t>
      </w:r>
      <w:r>
        <w:rPr/>
        <w:t>выделяли</w:t>
      </w:r>
      <w:r>
        <w:rPr>
          <w:spacing w:val="-14"/>
        </w:rPr>
        <w:t> </w:t>
      </w:r>
      <w:r>
        <w:rPr/>
        <w:t>даточ- ных людей для службы в полках «нового строя» и т. д. Относительная свобо-</w:t>
      </w:r>
      <w:r>
        <w:rPr>
          <w:spacing w:val="40"/>
        </w:rPr>
        <w:t> </w:t>
      </w:r>
      <w:r>
        <w:rPr/>
        <w:t>да — отсутствие помещика — обходилась недёшево. К середине столетия чер- носошные крестьяне платили налоги в 10 раз больше, чем владельческие.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Объединённые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крепкие</w:t>
      </w:r>
      <w:r>
        <w:rPr>
          <w:spacing w:val="-13"/>
        </w:rPr>
        <w:t> </w:t>
      </w:r>
      <w:r>
        <w:rPr/>
        <w:t>общины,</w:t>
      </w:r>
      <w:r>
        <w:rPr>
          <w:spacing w:val="-14"/>
        </w:rPr>
        <w:t> </w:t>
      </w:r>
      <w:r>
        <w:rPr/>
        <w:t>черносошные</w:t>
      </w:r>
      <w:r>
        <w:rPr>
          <w:spacing w:val="-14"/>
        </w:rPr>
        <w:t> </w:t>
      </w:r>
      <w:r>
        <w:rPr/>
        <w:t>крестьяне</w:t>
      </w:r>
      <w:r>
        <w:rPr>
          <w:spacing w:val="-13"/>
        </w:rPr>
        <w:t> </w:t>
      </w:r>
      <w:r>
        <w:rPr/>
        <w:t>сами</w:t>
      </w:r>
      <w:r>
        <w:rPr>
          <w:spacing w:val="-14"/>
        </w:rPr>
        <w:t> </w:t>
      </w:r>
      <w:r>
        <w:rPr/>
        <w:t>решали</w:t>
      </w:r>
      <w:r>
        <w:rPr>
          <w:spacing w:val="-14"/>
        </w:rPr>
        <w:t> </w:t>
      </w:r>
      <w:r>
        <w:rPr/>
        <w:t>на сходах вопросы, касавшиеся устройства жизни и хозяйственной деятельности. </w:t>
      </w:r>
      <w:r>
        <w:rPr>
          <w:w w:val="95"/>
        </w:rPr>
        <w:t>Власти</w:t>
      </w:r>
      <w:r>
        <w:rPr>
          <w:spacing w:val="-3"/>
          <w:w w:val="95"/>
        </w:rPr>
        <w:t> </w:t>
      </w:r>
      <w:r>
        <w:rPr>
          <w:w w:val="95"/>
        </w:rPr>
        <w:t>поддерживали</w:t>
      </w:r>
      <w:r>
        <w:rPr>
          <w:spacing w:val="-3"/>
          <w:w w:val="95"/>
        </w:rPr>
        <w:t> </w:t>
      </w:r>
      <w:r>
        <w:rPr>
          <w:w w:val="95"/>
        </w:rPr>
        <w:t>общинное</w:t>
      </w:r>
      <w:r>
        <w:rPr>
          <w:spacing w:val="-3"/>
          <w:w w:val="95"/>
        </w:rPr>
        <w:t> </w:t>
      </w:r>
      <w:r>
        <w:rPr>
          <w:w w:val="95"/>
        </w:rPr>
        <w:t>самоуправление</w:t>
      </w:r>
      <w:r>
        <w:rPr>
          <w:spacing w:val="-3"/>
          <w:w w:val="95"/>
        </w:rPr>
        <w:t> </w:t>
      </w:r>
      <w:r>
        <w:rPr>
          <w:w w:val="95"/>
        </w:rPr>
        <w:t>с</w:t>
      </w:r>
      <w:r>
        <w:rPr>
          <w:spacing w:val="-3"/>
          <w:w w:val="95"/>
        </w:rPr>
        <w:t> </w:t>
      </w:r>
      <w:r>
        <w:rPr>
          <w:w w:val="95"/>
        </w:rPr>
        <w:t>его</w:t>
      </w:r>
      <w:r>
        <w:rPr>
          <w:spacing w:val="-3"/>
          <w:w w:val="95"/>
        </w:rPr>
        <w:t> </w:t>
      </w:r>
      <w:r>
        <w:rPr>
          <w:w w:val="95"/>
        </w:rPr>
        <w:t>круговой</w:t>
      </w:r>
      <w:r>
        <w:rPr>
          <w:spacing w:val="-3"/>
          <w:w w:val="95"/>
        </w:rPr>
        <w:t> </w:t>
      </w:r>
      <w:r>
        <w:rPr>
          <w:w w:val="95"/>
        </w:rPr>
        <w:t>порукой,</w:t>
      </w:r>
      <w:r>
        <w:rPr>
          <w:spacing w:val="-3"/>
          <w:w w:val="95"/>
        </w:rPr>
        <w:t> </w:t>
      </w:r>
      <w:r>
        <w:rPr>
          <w:w w:val="95"/>
        </w:rPr>
        <w:t>посколь- </w:t>
      </w:r>
      <w:r>
        <w:rPr/>
        <w:t>ку</w:t>
      </w:r>
      <w:r>
        <w:rPr>
          <w:spacing w:val="-12"/>
        </w:rPr>
        <w:t> </w:t>
      </w:r>
      <w:r>
        <w:rPr/>
        <w:t>оно</w:t>
      </w:r>
      <w:r>
        <w:rPr>
          <w:spacing w:val="-12"/>
        </w:rPr>
        <w:t> </w:t>
      </w:r>
      <w:r>
        <w:rPr/>
        <w:t>обеспечивало</w:t>
      </w:r>
      <w:r>
        <w:rPr>
          <w:spacing w:val="-12"/>
        </w:rPr>
        <w:t> </w:t>
      </w:r>
      <w:r>
        <w:rPr/>
        <w:t>выполнение</w:t>
      </w:r>
      <w:r>
        <w:rPr>
          <w:spacing w:val="-12"/>
        </w:rPr>
        <w:t> </w:t>
      </w:r>
      <w:r>
        <w:rPr/>
        <w:t>возложенных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крестьян</w:t>
      </w:r>
      <w:r>
        <w:rPr>
          <w:spacing w:val="-12"/>
        </w:rPr>
        <w:t> </w:t>
      </w:r>
      <w:r>
        <w:rPr/>
        <w:t>повинностей.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 центральных районах России черносошные земли сокращались из-за раздачи</w:t>
      </w:r>
      <w:r>
        <w:rPr>
          <w:spacing w:val="-10"/>
        </w:rPr>
        <w:t> </w:t>
      </w:r>
      <w:r>
        <w:rPr/>
        <w:t>их</w:t>
      </w:r>
      <w:r>
        <w:rPr>
          <w:spacing w:val="-10"/>
        </w:rPr>
        <w:t> </w:t>
      </w:r>
      <w:r>
        <w:rPr/>
        <w:t>служилым</w:t>
      </w:r>
      <w:r>
        <w:rPr>
          <w:spacing w:val="-10"/>
        </w:rPr>
        <w:t> </w:t>
      </w:r>
      <w:r>
        <w:rPr/>
        <w:t>людям</w:t>
      </w:r>
      <w:r>
        <w:rPr>
          <w:spacing w:val="-10"/>
        </w:rPr>
        <w:t> </w:t>
      </w:r>
      <w:r>
        <w:rPr/>
        <w:t>«по</w:t>
      </w:r>
      <w:r>
        <w:rPr>
          <w:spacing w:val="-10"/>
        </w:rPr>
        <w:t> </w:t>
      </w:r>
      <w:r>
        <w:rPr/>
        <w:t>отечеству».</w:t>
      </w:r>
      <w:r>
        <w:rPr>
          <w:spacing w:val="-10"/>
        </w:rPr>
        <w:t> </w:t>
      </w:r>
      <w:r>
        <w:rPr/>
        <w:t>Всё</w:t>
      </w:r>
      <w:r>
        <w:rPr>
          <w:spacing w:val="-10"/>
        </w:rPr>
        <w:t> </w:t>
      </w:r>
      <w:r>
        <w:rPr/>
        <w:t>меньше</w:t>
      </w:r>
      <w:r>
        <w:rPr>
          <w:spacing w:val="-10"/>
        </w:rPr>
        <w:t> </w:t>
      </w:r>
      <w:r>
        <w:rPr/>
        <w:t>оставалось</w:t>
      </w:r>
      <w:r>
        <w:rPr>
          <w:spacing w:val="-10"/>
        </w:rPr>
        <w:t> </w:t>
      </w:r>
      <w:r>
        <w:rPr/>
        <w:t>свободных крестьян и всё больше становилось крепостных. Но в суровом Поморье и в Сибири крепостничество не приживалось, там продолжали жить свободные черносошные крестьяне.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08" w:lineRule="auto" w:before="11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28"/>
          <w:sz w:val="19"/>
        </w:rPr>
        <w:t> </w:t>
      </w:r>
      <w:r>
        <w:rPr>
          <w:sz w:val="19"/>
        </w:rPr>
        <w:t>Какие повинности в XVII в. несли крестьяне?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8"/>
          <w:sz w:val="19"/>
        </w:rPr>
        <w:t> </w:t>
      </w:r>
      <w:r>
        <w:rPr>
          <w:sz w:val="19"/>
        </w:rPr>
        <w:t>Чем положение черносошных крестьян отличалось от положения крепостных?</w:t>
      </w:r>
    </w:p>
    <w:p>
      <w:pPr>
        <w:pStyle w:val="BodyText"/>
        <w:spacing w:line="220" w:lineRule="auto" w:before="146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position w:val="1"/>
        </w:rPr>
        <w:t> </w:t>
      </w:r>
      <w:r>
        <w:rPr>
          <w:rFonts w:ascii="Calibri" w:hAnsi="Calibri"/>
          <w:b/>
          <w:color w:val="DB413F"/>
        </w:rPr>
        <w:t>Посадские люди. </w:t>
      </w:r>
      <w:r>
        <w:rPr>
          <w:color w:val="000000"/>
        </w:rPr>
        <w:t>В XVII в. появилось немало новых городов, центров хозяйственной</w:t>
      </w:r>
      <w:r>
        <w:rPr>
          <w:color w:val="000000"/>
          <w:spacing w:val="-3"/>
        </w:rPr>
        <w:t> </w:t>
      </w:r>
      <w:r>
        <w:rPr>
          <w:color w:val="000000"/>
        </w:rPr>
        <w:t>жизни.</w:t>
      </w:r>
      <w:r>
        <w:rPr>
          <w:color w:val="000000"/>
          <w:spacing w:val="-3"/>
        </w:rPr>
        <w:t> </w:t>
      </w:r>
      <w:r>
        <w:rPr>
          <w:color w:val="000000"/>
        </w:rPr>
        <w:t>Однако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3"/>
        </w:rPr>
        <w:t> </w:t>
      </w:r>
      <w:r>
        <w:rPr>
          <w:color w:val="000000"/>
        </w:rPr>
        <w:t>целом</w:t>
      </w:r>
      <w:r>
        <w:rPr>
          <w:color w:val="000000"/>
          <w:spacing w:val="-3"/>
        </w:rPr>
        <w:t> </w:t>
      </w:r>
      <w:r>
        <w:rPr>
          <w:color w:val="000000"/>
        </w:rPr>
        <w:t>доля</w:t>
      </w:r>
      <w:r>
        <w:rPr>
          <w:color w:val="000000"/>
          <w:spacing w:val="-3"/>
        </w:rPr>
        <w:t> </w:t>
      </w:r>
      <w:r>
        <w:rPr>
          <w:color w:val="000000"/>
        </w:rPr>
        <w:t>посадско-ремесленного</w:t>
      </w:r>
      <w:r>
        <w:rPr>
          <w:color w:val="000000"/>
          <w:spacing w:val="-3"/>
        </w:rPr>
        <w:t> </w:t>
      </w:r>
      <w:r>
        <w:rPr>
          <w:color w:val="000000"/>
        </w:rPr>
        <w:t>населения оставалась</w:t>
      </w:r>
      <w:r>
        <w:rPr>
          <w:color w:val="000000"/>
          <w:spacing w:val="-3"/>
        </w:rPr>
        <w:t> </w:t>
      </w:r>
      <w:r>
        <w:rPr>
          <w:color w:val="000000"/>
        </w:rPr>
        <w:t>незначительной,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3"/>
        </w:rPr>
        <w:t> </w:t>
      </w:r>
      <w:r>
        <w:rPr>
          <w:color w:val="000000"/>
        </w:rPr>
        <w:t>конце</w:t>
      </w:r>
      <w:r>
        <w:rPr>
          <w:color w:val="000000"/>
          <w:spacing w:val="-3"/>
        </w:rPr>
        <w:t> </w:t>
      </w:r>
      <w:r>
        <w:rPr>
          <w:color w:val="000000"/>
        </w:rPr>
        <w:t>70-х</w:t>
      </w:r>
      <w:r>
        <w:rPr>
          <w:color w:val="000000"/>
          <w:spacing w:val="-3"/>
        </w:rPr>
        <w:t> </w:t>
      </w:r>
      <w:r>
        <w:rPr>
          <w:color w:val="000000"/>
        </w:rPr>
        <w:t>гг.</w:t>
      </w:r>
      <w:r>
        <w:rPr>
          <w:color w:val="000000"/>
          <w:spacing w:val="-3"/>
        </w:rPr>
        <w:t> </w:t>
      </w:r>
      <w:r>
        <w:rPr>
          <w:color w:val="000000"/>
        </w:rPr>
        <w:t>XVII</w:t>
      </w:r>
      <w:r>
        <w:rPr>
          <w:color w:val="000000"/>
          <w:spacing w:val="-3"/>
        </w:rPr>
        <w:t> </w:t>
      </w:r>
      <w:r>
        <w:rPr>
          <w:color w:val="000000"/>
        </w:rPr>
        <w:t>столетия</w:t>
      </w:r>
      <w:r>
        <w:rPr>
          <w:color w:val="000000"/>
          <w:spacing w:val="-3"/>
        </w:rPr>
        <w:t> </w:t>
      </w:r>
      <w:r>
        <w:rPr>
          <w:color w:val="000000"/>
        </w:rPr>
        <w:t>она</w:t>
      </w:r>
      <w:r>
        <w:rPr>
          <w:color w:val="000000"/>
          <w:spacing w:val="-3"/>
        </w:rPr>
        <w:t> </w:t>
      </w:r>
      <w:r>
        <w:rPr>
          <w:color w:val="000000"/>
        </w:rPr>
        <w:t>составляла</w:t>
      </w:r>
      <w:r>
        <w:rPr>
          <w:color w:val="000000"/>
          <w:spacing w:val="-3"/>
        </w:rPr>
        <w:t> </w:t>
      </w:r>
      <w:r>
        <w:rPr>
          <w:color w:val="000000"/>
        </w:rPr>
        <w:t>все- го 2–3%. Но численность городского населения была несколько выше: помимо посадских людей, занятых торгово-промышленной деятельностью, в городе жили служилые люди, приказные, духовенство, челядь.</w:t>
      </w:r>
    </w:p>
    <w:p>
      <w:pPr>
        <w:pStyle w:val="BodyText"/>
        <w:spacing w:line="224" w:lineRule="exact"/>
        <w:ind w:left="1133"/>
        <w:jc w:val="both"/>
      </w:pPr>
      <w:r>
        <w:rPr/>
        <w:t>В</w:t>
      </w:r>
      <w:r>
        <w:rPr>
          <w:spacing w:val="65"/>
        </w:rPr>
        <w:t> </w:t>
      </w:r>
      <w:r>
        <w:rPr/>
        <w:t>середине</w:t>
      </w:r>
      <w:r>
        <w:rPr>
          <w:spacing w:val="65"/>
        </w:rPr>
        <w:t> </w:t>
      </w:r>
      <w:r>
        <w:rPr/>
        <w:t>XVII</w:t>
      </w:r>
      <w:r>
        <w:rPr>
          <w:spacing w:val="65"/>
        </w:rPr>
        <w:t> </w:t>
      </w:r>
      <w:r>
        <w:rPr/>
        <w:t>в.</w:t>
      </w:r>
      <w:r>
        <w:rPr>
          <w:spacing w:val="65"/>
        </w:rPr>
        <w:t> </w:t>
      </w:r>
      <w:r>
        <w:rPr/>
        <w:t>в</w:t>
      </w:r>
      <w:r>
        <w:rPr>
          <w:spacing w:val="65"/>
        </w:rPr>
        <w:t> </w:t>
      </w:r>
      <w:r>
        <w:rPr/>
        <w:t>европейской</w:t>
      </w:r>
      <w:r>
        <w:rPr>
          <w:spacing w:val="65"/>
        </w:rPr>
        <w:t> </w:t>
      </w:r>
      <w:r>
        <w:rPr/>
        <w:t>части</w:t>
      </w:r>
      <w:r>
        <w:rPr>
          <w:spacing w:val="65"/>
        </w:rPr>
        <w:t> </w:t>
      </w:r>
      <w:r>
        <w:rPr/>
        <w:t>России</w:t>
      </w:r>
      <w:r>
        <w:rPr>
          <w:spacing w:val="65"/>
        </w:rPr>
        <w:t> </w:t>
      </w:r>
      <w:r>
        <w:rPr/>
        <w:t>насчитывалось</w:t>
      </w:r>
      <w:r>
        <w:rPr>
          <w:spacing w:val="65"/>
        </w:rPr>
        <w:t> </w:t>
      </w:r>
      <w:r>
        <w:rPr>
          <w:spacing w:val="-2"/>
        </w:rPr>
        <w:t>около</w:t>
      </w:r>
    </w:p>
    <w:p>
      <w:pPr>
        <w:pStyle w:val="BodyText"/>
        <w:spacing w:line="223" w:lineRule="auto" w:before="6"/>
        <w:ind w:left="793" w:right="791"/>
        <w:jc w:val="both"/>
      </w:pPr>
      <w:r>
        <w:rPr/>
        <w:t>230 городов. Преобладали небольшие города с численностью населения в несколько сот человек.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Самым крупным городом оставалась Москва, в которой было 27 тыс. дво- ров.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них</w:t>
      </w:r>
      <w:r>
        <w:rPr>
          <w:spacing w:val="-13"/>
        </w:rPr>
        <w:t> </w:t>
      </w:r>
      <w:r>
        <w:rPr/>
        <w:t>лишь</w:t>
      </w:r>
      <w:r>
        <w:rPr>
          <w:spacing w:val="-13"/>
        </w:rPr>
        <w:t> </w:t>
      </w:r>
      <w:r>
        <w:rPr/>
        <w:t>около</w:t>
      </w:r>
      <w:r>
        <w:rPr>
          <w:spacing w:val="-13"/>
        </w:rPr>
        <w:t> </w:t>
      </w:r>
      <w:r>
        <w:rPr/>
        <w:t>трети</w:t>
      </w:r>
      <w:r>
        <w:rPr>
          <w:spacing w:val="-13"/>
        </w:rPr>
        <w:t> </w:t>
      </w:r>
      <w:r>
        <w:rPr/>
        <w:t>дворов</w:t>
      </w:r>
      <w:r>
        <w:rPr>
          <w:spacing w:val="-13"/>
        </w:rPr>
        <w:t> </w:t>
      </w:r>
      <w:r>
        <w:rPr/>
        <w:t>принадлежали</w:t>
      </w:r>
      <w:r>
        <w:rPr>
          <w:spacing w:val="-13"/>
        </w:rPr>
        <w:t> </w:t>
      </w:r>
      <w:r>
        <w:rPr/>
        <w:t>посадским</w:t>
      </w:r>
      <w:r>
        <w:rPr>
          <w:spacing w:val="-13"/>
        </w:rPr>
        <w:t> </w:t>
      </w:r>
      <w:r>
        <w:rPr/>
        <w:t>людям,</w:t>
      </w:r>
      <w:r>
        <w:rPr>
          <w:spacing w:val="-13"/>
        </w:rPr>
        <w:t> </w:t>
      </w:r>
      <w:r>
        <w:rPr/>
        <w:t>объеди- нённым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посадские</w:t>
      </w:r>
      <w:r>
        <w:rPr>
          <w:spacing w:val="-2"/>
        </w:rPr>
        <w:t> </w:t>
      </w:r>
      <w:r>
        <w:rPr/>
        <w:t>общины</w:t>
      </w:r>
      <w:r>
        <w:rPr>
          <w:spacing w:val="-2"/>
        </w:rPr>
        <w:t> </w:t>
      </w:r>
      <w:r>
        <w:rPr/>
        <w:t>(сотни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полусотни).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стрелецких</w:t>
      </w:r>
      <w:r>
        <w:rPr>
          <w:spacing w:val="-2"/>
        </w:rPr>
        <w:t> </w:t>
      </w:r>
      <w:r>
        <w:rPr/>
        <w:t>слободах</w:t>
      </w:r>
      <w:r>
        <w:rPr>
          <w:spacing w:val="-2"/>
        </w:rPr>
        <w:t> </w:t>
      </w:r>
      <w:r>
        <w:rPr/>
        <w:t>было около 10 тыс. дворов. После Москвы с большим отставанием шли Ярославль, Кострома, Вологда, Нижний Новгород, Псков. В огромной стране насчитыва- лось только 15 городов, в которых было 500 и более посадских дворов.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Посадское</w:t>
      </w:r>
      <w:r>
        <w:rPr>
          <w:spacing w:val="-10"/>
        </w:rPr>
        <w:t> </w:t>
      </w:r>
      <w:r>
        <w:rPr/>
        <w:t>население</w:t>
      </w:r>
      <w:r>
        <w:rPr>
          <w:spacing w:val="-10"/>
        </w:rPr>
        <w:t> </w:t>
      </w:r>
      <w:r>
        <w:rPr/>
        <w:t>определяло</w:t>
      </w:r>
      <w:r>
        <w:rPr>
          <w:spacing w:val="-10"/>
        </w:rPr>
        <w:t> </w:t>
      </w:r>
      <w:r>
        <w:rPr/>
        <w:t>хозяйственное</w:t>
      </w:r>
      <w:r>
        <w:rPr>
          <w:spacing w:val="-10"/>
        </w:rPr>
        <w:t> </w:t>
      </w:r>
      <w:r>
        <w:rPr/>
        <w:t>лицо</w:t>
      </w:r>
      <w:r>
        <w:rPr>
          <w:spacing w:val="-10"/>
        </w:rPr>
        <w:t> </w:t>
      </w:r>
      <w:r>
        <w:rPr/>
        <w:t>города.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роду</w:t>
      </w:r>
      <w:r>
        <w:rPr>
          <w:spacing w:val="-10"/>
        </w:rPr>
        <w:t> </w:t>
      </w:r>
      <w:r>
        <w:rPr/>
        <w:t>заня- тий оно делилось на торговых, ремесленных и работных людей, а по экономи- ческому</w:t>
      </w:r>
      <w:r>
        <w:rPr>
          <w:spacing w:val="9"/>
        </w:rPr>
        <w:t> </w:t>
      </w:r>
      <w:r>
        <w:rPr/>
        <w:t>состоянию</w:t>
      </w:r>
      <w:r>
        <w:rPr>
          <w:spacing w:val="9"/>
        </w:rPr>
        <w:t> </w:t>
      </w:r>
      <w:r>
        <w:rPr/>
        <w:t>–</w:t>
      </w:r>
      <w:r>
        <w:rPr>
          <w:spacing w:val="9"/>
        </w:rPr>
        <w:t> </w:t>
      </w:r>
      <w:r>
        <w:rPr/>
        <w:t>на</w:t>
      </w:r>
      <w:r>
        <w:rPr>
          <w:spacing w:val="9"/>
        </w:rPr>
        <w:t> </w:t>
      </w:r>
      <w:r>
        <w:rPr/>
        <w:t>«молодших»,</w:t>
      </w:r>
      <w:r>
        <w:rPr>
          <w:spacing w:val="9"/>
        </w:rPr>
        <w:t> </w:t>
      </w:r>
      <w:r>
        <w:rPr/>
        <w:t>«середних»</w:t>
      </w:r>
      <w:r>
        <w:rPr>
          <w:spacing w:val="9"/>
        </w:rPr>
        <w:t> </w:t>
      </w:r>
      <w:r>
        <w:rPr/>
        <w:t>и</w:t>
      </w:r>
      <w:r>
        <w:rPr>
          <w:spacing w:val="10"/>
        </w:rPr>
        <w:t> </w:t>
      </w:r>
      <w:r>
        <w:rPr/>
        <w:t>«лучших».</w:t>
      </w:r>
      <w:r>
        <w:rPr>
          <w:spacing w:val="9"/>
        </w:rPr>
        <w:t> </w:t>
      </w:r>
      <w:r>
        <w:rPr/>
        <w:t>Эти</w:t>
      </w:r>
      <w:r>
        <w:rPr>
          <w:spacing w:val="9"/>
        </w:rPr>
        <w:t> </w:t>
      </w:r>
      <w:r>
        <w:rPr/>
        <w:t>термины</w:t>
      </w:r>
      <w:r>
        <w:rPr>
          <w:spacing w:val="9"/>
        </w:rPr>
        <w:t> </w:t>
      </w:r>
      <w:r>
        <w:rPr>
          <w:spacing w:val="-5"/>
        </w:rPr>
        <w:t>не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32" w:lineRule="exact" w:before="98"/>
        <w:ind w:left="793"/>
        <w:jc w:val="both"/>
      </w:pPr>
      <w:r>
        <w:rPr/>
        <w:t>имели</w:t>
      </w:r>
      <w:r>
        <w:rPr>
          <w:spacing w:val="13"/>
        </w:rPr>
        <w:t> </w:t>
      </w:r>
      <w:r>
        <w:rPr/>
        <w:t>никакого</w:t>
      </w:r>
      <w:r>
        <w:rPr>
          <w:spacing w:val="13"/>
        </w:rPr>
        <w:t> </w:t>
      </w:r>
      <w:r>
        <w:rPr/>
        <w:t>отношения</w:t>
      </w:r>
      <w:r>
        <w:rPr>
          <w:spacing w:val="14"/>
        </w:rPr>
        <w:t> </w:t>
      </w:r>
      <w:r>
        <w:rPr/>
        <w:t>к</w:t>
      </w:r>
      <w:r>
        <w:rPr>
          <w:spacing w:val="13"/>
        </w:rPr>
        <w:t> </w:t>
      </w:r>
      <w:r>
        <w:rPr/>
        <w:t>возрасту</w:t>
      </w:r>
      <w:r>
        <w:rPr>
          <w:spacing w:val="13"/>
        </w:rPr>
        <w:t> </w:t>
      </w:r>
      <w:r>
        <w:rPr/>
        <w:t>или</w:t>
      </w:r>
      <w:r>
        <w:rPr>
          <w:spacing w:val="14"/>
        </w:rPr>
        <w:t> </w:t>
      </w:r>
      <w:r>
        <w:rPr/>
        <w:t>к</w:t>
      </w:r>
      <w:r>
        <w:rPr>
          <w:spacing w:val="13"/>
        </w:rPr>
        <w:t> </w:t>
      </w:r>
      <w:r>
        <w:rPr/>
        <w:t>личным</w:t>
      </w:r>
      <w:r>
        <w:rPr>
          <w:spacing w:val="13"/>
        </w:rPr>
        <w:t> </w:t>
      </w:r>
      <w:r>
        <w:rPr/>
        <w:t>качествам</w:t>
      </w:r>
      <w:r>
        <w:rPr>
          <w:spacing w:val="14"/>
        </w:rPr>
        <w:t> </w:t>
      </w:r>
      <w:r>
        <w:rPr>
          <w:spacing w:val="-2"/>
        </w:rPr>
        <w:t>горожанина.</w:t>
      </w:r>
    </w:p>
    <w:p>
      <w:pPr>
        <w:pStyle w:val="BodyText"/>
        <w:spacing w:line="223" w:lineRule="auto" w:before="6"/>
        <w:ind w:left="793" w:right="791"/>
        <w:jc w:val="both"/>
      </w:pPr>
      <w:r>
        <w:rPr/>
        <w:t>«Молодшие» — это бедные, малосостоятельные люди, «лучшие» — зажиточ- ные. Состоятельность влияла на статус. Это отражалось даже в именах посад- ских людей. «Молодшие», как правило, в официальных документах писались уничижительными именами: Васька, Ивашка, Федка, с кличками, которые чаще</w:t>
      </w:r>
      <w:r>
        <w:rPr>
          <w:spacing w:val="-6"/>
        </w:rPr>
        <w:t> </w:t>
      </w:r>
      <w:r>
        <w:rPr/>
        <w:t>всего</w:t>
      </w:r>
      <w:r>
        <w:rPr>
          <w:spacing w:val="-6"/>
        </w:rPr>
        <w:t> </w:t>
      </w:r>
      <w:r>
        <w:rPr/>
        <w:t>были</w:t>
      </w:r>
      <w:r>
        <w:rPr>
          <w:spacing w:val="-6"/>
        </w:rPr>
        <w:t> </w:t>
      </w:r>
      <w:r>
        <w:rPr/>
        <w:t>связаны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занятием</w:t>
      </w:r>
      <w:r>
        <w:rPr>
          <w:spacing w:val="-6"/>
        </w:rPr>
        <w:t> </w:t>
      </w:r>
      <w:r>
        <w:rPr/>
        <w:t>или</w:t>
      </w:r>
      <w:r>
        <w:rPr>
          <w:spacing w:val="-6"/>
        </w:rPr>
        <w:t> </w:t>
      </w:r>
      <w:r>
        <w:rPr/>
        <w:t>внешним</w:t>
      </w:r>
      <w:r>
        <w:rPr>
          <w:spacing w:val="-6"/>
        </w:rPr>
        <w:t> </w:t>
      </w:r>
      <w:r>
        <w:rPr/>
        <w:t>видом</w:t>
      </w:r>
      <w:r>
        <w:rPr>
          <w:spacing w:val="-6"/>
        </w:rPr>
        <w:t> </w:t>
      </w:r>
      <w:r>
        <w:rPr/>
        <w:t>«молодшего»</w:t>
      </w:r>
      <w:r>
        <w:rPr>
          <w:spacing w:val="-6"/>
        </w:rPr>
        <w:t> </w:t>
      </w:r>
      <w:r>
        <w:rPr/>
        <w:t>челове- ка: Первушка Квасник, Мина прозвищем Резвая Кобылка и т. п. «Середние» писались</w:t>
      </w:r>
      <w:r>
        <w:rPr>
          <w:spacing w:val="-14"/>
        </w:rPr>
        <w:t> </w:t>
      </w:r>
      <w:r>
        <w:rPr/>
        <w:t>полным</w:t>
      </w:r>
      <w:r>
        <w:rPr>
          <w:spacing w:val="-14"/>
        </w:rPr>
        <w:t> </w:t>
      </w:r>
      <w:r>
        <w:rPr/>
        <w:t>именем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прибавлением</w:t>
      </w:r>
      <w:r>
        <w:rPr>
          <w:spacing w:val="-14"/>
        </w:rPr>
        <w:t> </w:t>
      </w:r>
      <w:r>
        <w:rPr/>
        <w:t>имени</w:t>
      </w:r>
      <w:r>
        <w:rPr>
          <w:spacing w:val="-14"/>
        </w:rPr>
        <w:t> </w:t>
      </w:r>
      <w:r>
        <w:rPr/>
        <w:t>отца:</w:t>
      </w:r>
      <w:r>
        <w:rPr>
          <w:spacing w:val="-14"/>
        </w:rPr>
        <w:t> </w:t>
      </w:r>
      <w:r>
        <w:rPr/>
        <w:t>Гаврила</w:t>
      </w:r>
      <w:r>
        <w:rPr>
          <w:spacing w:val="-14"/>
        </w:rPr>
        <w:t> </w:t>
      </w:r>
      <w:r>
        <w:rPr/>
        <w:t>Тимофеев,</w:t>
      </w:r>
      <w:r>
        <w:rPr>
          <w:spacing w:val="-14"/>
        </w:rPr>
        <w:t> </w:t>
      </w:r>
      <w:r>
        <w:rPr/>
        <w:t>Бог- дан</w:t>
      </w:r>
      <w:r>
        <w:rPr>
          <w:spacing w:val="-3"/>
        </w:rPr>
        <w:t> </w:t>
      </w:r>
      <w:r>
        <w:rPr/>
        <w:t>Николаев.</w:t>
      </w:r>
      <w:r>
        <w:rPr>
          <w:spacing w:val="-3"/>
        </w:rPr>
        <w:t> </w:t>
      </w:r>
      <w:r>
        <w:rPr/>
        <w:t>«Лучшие»</w:t>
      </w:r>
      <w:r>
        <w:rPr>
          <w:spacing w:val="-3"/>
        </w:rPr>
        <w:t> </w:t>
      </w:r>
      <w:r>
        <w:rPr/>
        <w:t>часто</w:t>
      </w:r>
      <w:r>
        <w:rPr>
          <w:spacing w:val="-3"/>
        </w:rPr>
        <w:t> </w:t>
      </w:r>
      <w:r>
        <w:rPr/>
        <w:t>писались</w:t>
      </w:r>
      <w:r>
        <w:rPr>
          <w:spacing w:val="-3"/>
        </w:rPr>
        <w:t> </w:t>
      </w:r>
      <w:r>
        <w:rPr/>
        <w:t>полным</w:t>
      </w:r>
      <w:r>
        <w:rPr>
          <w:spacing w:val="-3"/>
        </w:rPr>
        <w:t> </w:t>
      </w:r>
      <w:r>
        <w:rPr/>
        <w:t>именем,</w:t>
      </w:r>
      <w:r>
        <w:rPr>
          <w:spacing w:val="-3"/>
        </w:rPr>
        <w:t> </w:t>
      </w:r>
      <w:r>
        <w:rPr/>
        <w:t>нередко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прибавле- нием «сын такого-то»: Фома Семёнов сын Голубков, Дмитрий Борисов сын Панкратов. Личное имя свидетельствовало о положении человека в обществе.</w:t>
      </w:r>
    </w:p>
    <w:p>
      <w:pPr>
        <w:pStyle w:val="BodyText"/>
        <w:spacing w:line="223" w:lineRule="auto" w:before="4"/>
        <w:ind w:left="793" w:right="791" w:firstLine="340"/>
        <w:jc w:val="right"/>
      </w:pPr>
      <w:r>
        <w:rPr>
          <w:spacing w:val="-2"/>
        </w:rPr>
        <w:t>Посадские</w:t>
      </w:r>
      <w:r>
        <w:rPr>
          <w:spacing w:val="-5"/>
        </w:rPr>
        <w:t> </w:t>
      </w:r>
      <w:r>
        <w:rPr>
          <w:spacing w:val="-2"/>
        </w:rPr>
        <w:t>люди</w:t>
      </w:r>
      <w:r>
        <w:rPr>
          <w:spacing w:val="-5"/>
        </w:rPr>
        <w:t> </w:t>
      </w:r>
      <w:r>
        <w:rPr>
          <w:spacing w:val="-2"/>
        </w:rPr>
        <w:t>платили</w:t>
      </w:r>
      <w:r>
        <w:rPr>
          <w:spacing w:val="-5"/>
        </w:rPr>
        <w:t> </w:t>
      </w:r>
      <w:r>
        <w:rPr>
          <w:spacing w:val="-2"/>
        </w:rPr>
        <w:t>налоги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несли</w:t>
      </w:r>
      <w:r>
        <w:rPr>
          <w:spacing w:val="-5"/>
        </w:rPr>
        <w:t> </w:t>
      </w:r>
      <w:r>
        <w:rPr>
          <w:spacing w:val="-2"/>
        </w:rPr>
        <w:t>разнообразные</w:t>
      </w:r>
      <w:r>
        <w:rPr>
          <w:spacing w:val="-5"/>
        </w:rPr>
        <w:t> </w:t>
      </w:r>
      <w:r>
        <w:rPr>
          <w:spacing w:val="-2"/>
        </w:rPr>
        <w:t>повинности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поль- </w:t>
      </w:r>
      <w:r>
        <w:rPr/>
        <w:t>зу</w:t>
      </w:r>
      <w:r>
        <w:rPr>
          <w:spacing w:val="-4"/>
        </w:rPr>
        <w:t> </w:t>
      </w:r>
      <w:r>
        <w:rPr/>
        <w:t>государства</w:t>
      </w:r>
      <w:r>
        <w:rPr>
          <w:spacing w:val="-4"/>
        </w:rPr>
        <w:t> </w:t>
      </w:r>
      <w:r>
        <w:rPr/>
        <w:t>(посадское</w:t>
      </w:r>
      <w:r>
        <w:rPr>
          <w:spacing w:val="-4"/>
        </w:rPr>
        <w:t> </w:t>
      </w:r>
      <w:r>
        <w:rPr/>
        <w:t>тягло).</w:t>
      </w:r>
      <w:r>
        <w:rPr>
          <w:spacing w:val="-4"/>
        </w:rPr>
        <w:t> </w:t>
      </w:r>
      <w:r>
        <w:rPr/>
        <w:t>При</w:t>
      </w:r>
      <w:r>
        <w:rPr>
          <w:spacing w:val="-4"/>
        </w:rPr>
        <w:t> </w:t>
      </w:r>
      <w:r>
        <w:rPr/>
        <w:t>этом</w:t>
      </w:r>
      <w:r>
        <w:rPr>
          <w:spacing w:val="-4"/>
        </w:rPr>
        <w:t> </w:t>
      </w:r>
      <w:r>
        <w:rPr/>
        <w:t>денежная</w:t>
      </w:r>
      <w:r>
        <w:rPr>
          <w:spacing w:val="-4"/>
        </w:rPr>
        <w:t> </w:t>
      </w:r>
      <w:r>
        <w:rPr/>
        <w:t>сумма,</w:t>
      </w:r>
      <w:r>
        <w:rPr>
          <w:spacing w:val="-4"/>
        </w:rPr>
        <w:t> </w:t>
      </w:r>
      <w:r>
        <w:rPr/>
        <w:t>взимаемая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поса- да,</w:t>
      </w:r>
      <w:r>
        <w:rPr>
          <w:spacing w:val="-14"/>
        </w:rPr>
        <w:t> </w:t>
      </w:r>
      <w:r>
        <w:rPr/>
        <w:t>оставалась</w:t>
      </w:r>
      <w:r>
        <w:rPr>
          <w:spacing w:val="-14"/>
        </w:rPr>
        <w:t> </w:t>
      </w:r>
      <w:r>
        <w:rPr/>
        <w:t>неизменной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её</w:t>
      </w:r>
      <w:r>
        <w:rPr>
          <w:spacing w:val="-14"/>
        </w:rPr>
        <w:t> </w:t>
      </w:r>
      <w:r>
        <w:rPr/>
        <w:t>размер</w:t>
      </w:r>
      <w:r>
        <w:rPr>
          <w:spacing w:val="-14"/>
        </w:rPr>
        <w:t> </w:t>
      </w:r>
      <w:r>
        <w:rPr/>
        <w:t>определялся</w:t>
      </w:r>
      <w:r>
        <w:rPr>
          <w:spacing w:val="-14"/>
        </w:rPr>
        <w:t> </w:t>
      </w:r>
      <w:r>
        <w:rPr/>
        <w:t>количеством</w:t>
      </w:r>
      <w:r>
        <w:rPr>
          <w:spacing w:val="-14"/>
        </w:rPr>
        <w:t> </w:t>
      </w:r>
      <w:r>
        <w:rPr/>
        <w:t>дворов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поса- де.</w:t>
      </w:r>
      <w:r>
        <w:rPr>
          <w:spacing w:val="-13"/>
        </w:rPr>
        <w:t> </w:t>
      </w:r>
      <w:r>
        <w:rPr/>
        <w:t>Она</w:t>
      </w:r>
      <w:r>
        <w:rPr>
          <w:spacing w:val="-13"/>
        </w:rPr>
        <w:t> </w:t>
      </w:r>
      <w:r>
        <w:rPr/>
        <w:t>распределялась</w:t>
      </w:r>
      <w:r>
        <w:rPr>
          <w:spacing w:val="-13"/>
        </w:rPr>
        <w:t> </w:t>
      </w:r>
      <w:r>
        <w:rPr/>
        <w:t>между</w:t>
      </w:r>
      <w:r>
        <w:rPr>
          <w:spacing w:val="-13"/>
        </w:rPr>
        <w:t> </w:t>
      </w:r>
      <w:r>
        <w:rPr/>
        <w:t>посадскими</w:t>
      </w:r>
      <w:r>
        <w:rPr>
          <w:spacing w:val="-13"/>
        </w:rPr>
        <w:t> </w:t>
      </w:r>
      <w:r>
        <w:rPr/>
        <w:t>людьми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равно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каждого</w:t>
      </w:r>
      <w:r>
        <w:rPr>
          <w:spacing w:val="-13"/>
        </w:rPr>
        <w:t> </w:t>
      </w:r>
      <w:r>
        <w:rPr/>
        <w:t>двора,</w:t>
      </w:r>
      <w:r>
        <w:rPr>
          <w:spacing w:val="-13"/>
        </w:rPr>
        <w:t> </w:t>
      </w:r>
      <w:r>
        <w:rPr/>
        <w:t>а в зависимости от состоятельности домохозяина — «по животам и промыслам». Подобный</w:t>
      </w:r>
      <w:r>
        <w:rPr>
          <w:spacing w:val="40"/>
        </w:rPr>
        <w:t> </w:t>
      </w:r>
      <w:r>
        <w:rPr/>
        <w:t>способ</w:t>
      </w:r>
      <w:r>
        <w:rPr>
          <w:spacing w:val="40"/>
        </w:rPr>
        <w:t> </w:t>
      </w:r>
      <w:r>
        <w:rPr/>
        <w:t>распределения</w:t>
      </w:r>
      <w:r>
        <w:rPr>
          <w:spacing w:val="40"/>
        </w:rPr>
        <w:t> </w:t>
      </w:r>
      <w:r>
        <w:rPr/>
        <w:t>тягла</w:t>
      </w:r>
      <w:r>
        <w:rPr>
          <w:spacing w:val="40"/>
        </w:rPr>
        <w:t> </w:t>
      </w:r>
      <w:r>
        <w:rPr/>
        <w:t>вполне</w:t>
      </w:r>
      <w:r>
        <w:rPr>
          <w:spacing w:val="40"/>
        </w:rPr>
        <w:t> </w:t>
      </w:r>
      <w:r>
        <w:rPr/>
        <w:t>устраивал</w:t>
      </w:r>
      <w:r>
        <w:rPr>
          <w:spacing w:val="40"/>
        </w:rPr>
        <w:t> </w:t>
      </w:r>
      <w:r>
        <w:rPr/>
        <w:t>власти.</w:t>
      </w:r>
      <w:r>
        <w:rPr>
          <w:spacing w:val="40"/>
        </w:rPr>
        <w:t> </w:t>
      </w:r>
      <w:r>
        <w:rPr/>
        <w:t>Во-пер- вых,</w:t>
      </w:r>
      <w:r>
        <w:rPr>
          <w:spacing w:val="40"/>
        </w:rPr>
        <w:t> </w:t>
      </w:r>
      <w:r>
        <w:rPr/>
        <w:t>он</w:t>
      </w:r>
      <w:r>
        <w:rPr>
          <w:spacing w:val="40"/>
        </w:rPr>
        <w:t> </w:t>
      </w:r>
      <w:r>
        <w:rPr/>
        <w:t>обеспечивал</w:t>
      </w:r>
      <w:r>
        <w:rPr>
          <w:spacing w:val="40"/>
        </w:rPr>
        <w:t> </w:t>
      </w:r>
      <w:r>
        <w:rPr/>
        <w:t>получение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посада</w:t>
      </w:r>
      <w:r>
        <w:rPr>
          <w:spacing w:val="40"/>
        </w:rPr>
        <w:t> </w:t>
      </w:r>
      <w:r>
        <w:rPr/>
        <w:t>всей</w:t>
      </w:r>
      <w:r>
        <w:rPr>
          <w:spacing w:val="40"/>
        </w:rPr>
        <w:t> </w:t>
      </w:r>
      <w:r>
        <w:rPr/>
        <w:t>суммы</w:t>
      </w:r>
      <w:r>
        <w:rPr>
          <w:spacing w:val="40"/>
        </w:rPr>
        <w:t> </w:t>
      </w:r>
      <w:r>
        <w:rPr/>
        <w:t>денежных</w:t>
      </w:r>
      <w:r>
        <w:rPr>
          <w:spacing w:val="40"/>
        </w:rPr>
        <w:t> </w:t>
      </w:r>
      <w:r>
        <w:rPr/>
        <w:t>поборов,</w:t>
      </w:r>
      <w:r>
        <w:rPr>
          <w:spacing w:val="80"/>
        </w:rPr>
        <w:t> </w:t>
      </w:r>
      <w:r>
        <w:rPr/>
        <w:t>поскольку действовал принцип коллективной ответственности. Если кто-то </w:t>
      </w:r>
      <w:r>
        <w:rPr/>
        <w:t>не мог уплатить свою часть налога, недоимки взыскивали с других членов общи- ны.</w:t>
      </w:r>
      <w:r>
        <w:rPr>
          <w:spacing w:val="17"/>
        </w:rPr>
        <w:t> </w:t>
      </w:r>
      <w:r>
        <w:rPr/>
        <w:t>Для</w:t>
      </w:r>
      <w:r>
        <w:rPr>
          <w:spacing w:val="17"/>
        </w:rPr>
        <w:t> </w:t>
      </w:r>
      <w:r>
        <w:rPr/>
        <w:t>этого</w:t>
      </w:r>
      <w:r>
        <w:rPr>
          <w:spacing w:val="17"/>
        </w:rPr>
        <w:t> </w:t>
      </w:r>
      <w:r>
        <w:rPr/>
        <w:t>существовала</w:t>
      </w:r>
      <w:r>
        <w:rPr>
          <w:spacing w:val="17"/>
        </w:rPr>
        <w:t> </w:t>
      </w:r>
      <w:r>
        <w:rPr/>
        <w:t>специальная</w:t>
      </w:r>
      <w:r>
        <w:rPr>
          <w:spacing w:val="17"/>
        </w:rPr>
        <w:t> </w:t>
      </w:r>
      <w:r>
        <w:rPr/>
        <w:t>процедура</w:t>
      </w:r>
      <w:r>
        <w:rPr>
          <w:spacing w:val="17"/>
        </w:rPr>
        <w:t> </w:t>
      </w:r>
      <w:r>
        <w:rPr/>
        <w:t>—</w:t>
      </w:r>
      <w:r>
        <w:rPr>
          <w:spacing w:val="17"/>
        </w:rPr>
        <w:t> </w:t>
      </w:r>
      <w:r>
        <w:rPr/>
        <w:t>правёж,</w:t>
      </w:r>
      <w:r>
        <w:rPr>
          <w:spacing w:val="17"/>
        </w:rPr>
        <w:t> </w:t>
      </w:r>
      <w:r>
        <w:rPr/>
        <w:t>суть</w:t>
      </w:r>
      <w:r>
        <w:rPr>
          <w:spacing w:val="17"/>
        </w:rPr>
        <w:t> </w:t>
      </w:r>
      <w:r>
        <w:rPr/>
        <w:t>которой заключалась</w:t>
      </w:r>
      <w:r>
        <w:rPr>
          <w:spacing w:val="13"/>
        </w:rPr>
        <w:t> </w:t>
      </w:r>
      <w:r>
        <w:rPr/>
        <w:t>в</w:t>
      </w:r>
      <w:r>
        <w:rPr>
          <w:spacing w:val="13"/>
        </w:rPr>
        <w:t> </w:t>
      </w:r>
      <w:r>
        <w:rPr/>
        <w:t>том,</w:t>
      </w:r>
      <w:r>
        <w:rPr>
          <w:spacing w:val="13"/>
        </w:rPr>
        <w:t> </w:t>
      </w:r>
      <w:r>
        <w:rPr/>
        <w:t>что</w:t>
      </w:r>
      <w:r>
        <w:rPr>
          <w:spacing w:val="13"/>
        </w:rPr>
        <w:t> </w:t>
      </w:r>
      <w:r>
        <w:rPr/>
        <w:t>должника</w:t>
      </w:r>
      <w:r>
        <w:rPr>
          <w:spacing w:val="13"/>
        </w:rPr>
        <w:t> </w:t>
      </w:r>
      <w:r>
        <w:rPr/>
        <w:t>колотили</w:t>
      </w:r>
      <w:r>
        <w:rPr>
          <w:spacing w:val="13"/>
        </w:rPr>
        <w:t> </w:t>
      </w:r>
      <w:r>
        <w:rPr/>
        <w:t>палками-батогами</w:t>
      </w:r>
      <w:r>
        <w:rPr>
          <w:spacing w:val="13"/>
        </w:rPr>
        <w:t> </w:t>
      </w:r>
      <w:r>
        <w:rPr/>
        <w:t>по</w:t>
      </w:r>
      <w:r>
        <w:rPr>
          <w:spacing w:val="13"/>
        </w:rPr>
        <w:t> </w:t>
      </w:r>
      <w:r>
        <w:rPr/>
        <w:t>икрам</w:t>
      </w:r>
      <w:r>
        <w:rPr>
          <w:spacing w:val="13"/>
        </w:rPr>
        <w:t> </w:t>
      </w:r>
      <w:r>
        <w:rPr/>
        <w:t>ног, пока</w:t>
      </w:r>
      <w:r>
        <w:rPr>
          <w:spacing w:val="21"/>
        </w:rPr>
        <w:t> </w:t>
      </w:r>
      <w:r>
        <w:rPr/>
        <w:t>он</w:t>
      </w:r>
      <w:r>
        <w:rPr>
          <w:spacing w:val="21"/>
        </w:rPr>
        <w:t> </w:t>
      </w:r>
      <w:r>
        <w:rPr/>
        <w:t>сам</w:t>
      </w:r>
      <w:r>
        <w:rPr>
          <w:spacing w:val="21"/>
        </w:rPr>
        <w:t> </w:t>
      </w:r>
      <w:r>
        <w:rPr/>
        <w:t>или</w:t>
      </w:r>
      <w:r>
        <w:rPr>
          <w:spacing w:val="21"/>
        </w:rPr>
        <w:t> </w:t>
      </w:r>
      <w:r>
        <w:rPr/>
        <w:t>вступившаяся</w:t>
      </w:r>
      <w:r>
        <w:rPr>
          <w:spacing w:val="21"/>
        </w:rPr>
        <w:t> </w:t>
      </w:r>
      <w:r>
        <w:rPr/>
        <w:t>за</w:t>
      </w:r>
      <w:r>
        <w:rPr>
          <w:spacing w:val="21"/>
        </w:rPr>
        <w:t> </w:t>
      </w:r>
      <w:r>
        <w:rPr/>
        <w:t>него</w:t>
      </w:r>
      <w:r>
        <w:rPr>
          <w:spacing w:val="21"/>
        </w:rPr>
        <w:t> </w:t>
      </w:r>
      <w:r>
        <w:rPr/>
        <w:t>община</w:t>
      </w:r>
      <w:r>
        <w:rPr>
          <w:spacing w:val="21"/>
        </w:rPr>
        <w:t> </w:t>
      </w:r>
      <w:r>
        <w:rPr/>
        <w:t>не</w:t>
      </w:r>
      <w:r>
        <w:rPr>
          <w:spacing w:val="21"/>
        </w:rPr>
        <w:t> </w:t>
      </w:r>
      <w:r>
        <w:rPr/>
        <w:t>погашали</w:t>
      </w:r>
      <w:r>
        <w:rPr>
          <w:spacing w:val="21"/>
        </w:rPr>
        <w:t> </w:t>
      </w:r>
      <w:r>
        <w:rPr/>
        <w:t>задолженность. Если община упорствовала, ставили на правёж ещё одного её члена. И так — до возмещения долга! Во-вторых, возлагая на общину сбор налогов и исполне- ние повинностей, власть до поры до времени могла обойтись без разветвлён- ного фискально-административного аппарата, которого у неё просто не было. Понятно,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раскладке</w:t>
      </w:r>
      <w:r>
        <w:rPr>
          <w:spacing w:val="40"/>
        </w:rPr>
        <w:t> </w:t>
      </w:r>
      <w:r>
        <w:rPr/>
        <w:t>повинностей</w:t>
      </w:r>
      <w:r>
        <w:rPr>
          <w:spacing w:val="40"/>
        </w:rPr>
        <w:t> </w:t>
      </w:r>
      <w:r>
        <w:rPr/>
        <w:t>«молодшие»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«середние»</w:t>
      </w:r>
      <w:r>
        <w:rPr>
          <w:spacing w:val="40"/>
        </w:rPr>
        <w:t> </w:t>
      </w:r>
      <w:r>
        <w:rPr/>
        <w:t>люди пытались</w:t>
      </w:r>
      <w:r>
        <w:rPr>
          <w:spacing w:val="-14"/>
        </w:rPr>
        <w:t> </w:t>
      </w:r>
      <w:r>
        <w:rPr/>
        <w:t>возложить</w:t>
      </w:r>
      <w:r>
        <w:rPr>
          <w:spacing w:val="-14"/>
        </w:rPr>
        <w:t> </w:t>
      </w:r>
      <w:r>
        <w:rPr/>
        <w:t>основную</w:t>
      </w:r>
      <w:r>
        <w:rPr>
          <w:spacing w:val="-14"/>
        </w:rPr>
        <w:t> </w:t>
      </w:r>
      <w:r>
        <w:rPr/>
        <w:t>тяжесть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«лучших»,</w:t>
      </w:r>
      <w:r>
        <w:rPr>
          <w:spacing w:val="-14"/>
        </w:rPr>
        <w:t> </w:t>
      </w:r>
      <w:r>
        <w:rPr/>
        <w:t>«лучшие»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«середних» и</w:t>
      </w:r>
      <w:r>
        <w:rPr>
          <w:spacing w:val="34"/>
        </w:rPr>
        <w:t> </w:t>
      </w:r>
      <w:r>
        <w:rPr/>
        <w:t>«молодших».</w:t>
      </w:r>
      <w:r>
        <w:rPr>
          <w:spacing w:val="34"/>
        </w:rPr>
        <w:t> </w:t>
      </w:r>
      <w:r>
        <w:rPr/>
        <w:t>Из-за</w:t>
      </w:r>
      <w:r>
        <w:rPr>
          <w:spacing w:val="34"/>
        </w:rPr>
        <w:t> </w:t>
      </w:r>
      <w:r>
        <w:rPr/>
        <w:t>этого</w:t>
      </w:r>
      <w:r>
        <w:rPr>
          <w:spacing w:val="34"/>
        </w:rPr>
        <w:t> </w:t>
      </w:r>
      <w:r>
        <w:rPr/>
        <w:t>случались</w:t>
      </w:r>
      <w:r>
        <w:rPr>
          <w:spacing w:val="34"/>
        </w:rPr>
        <w:t> </w:t>
      </w:r>
      <w:r>
        <w:rPr/>
        <w:t>столкновения,</w:t>
      </w:r>
      <w:r>
        <w:rPr>
          <w:spacing w:val="34"/>
        </w:rPr>
        <w:t> </w:t>
      </w:r>
      <w:r>
        <w:rPr/>
        <w:t>перераставшие</w:t>
      </w:r>
      <w:r>
        <w:rPr>
          <w:spacing w:val="34"/>
        </w:rPr>
        <w:t> </w:t>
      </w:r>
      <w:r>
        <w:rPr/>
        <w:t>порой</w:t>
      </w:r>
      <w:r>
        <w:rPr>
          <w:spacing w:val="34"/>
        </w:rPr>
        <w:t> </w:t>
      </w:r>
      <w:r>
        <w:rPr/>
        <w:t>в настоящий бунт. Однако как ни остры были трения внутри общины, они пре- </w:t>
      </w:r>
      <w:r>
        <w:rPr>
          <w:spacing w:val="-2"/>
        </w:rPr>
        <w:t>кращались,</w:t>
      </w:r>
      <w:r>
        <w:rPr>
          <w:spacing w:val="-11"/>
        </w:rPr>
        <w:t> </w:t>
      </w:r>
      <w:r>
        <w:rPr>
          <w:spacing w:val="-2"/>
        </w:rPr>
        <w:t>едва</w:t>
      </w:r>
      <w:r>
        <w:rPr>
          <w:spacing w:val="-11"/>
        </w:rPr>
        <w:t> </w:t>
      </w:r>
      <w:r>
        <w:rPr>
          <w:spacing w:val="-2"/>
        </w:rPr>
        <w:t>речь</w:t>
      </w:r>
      <w:r>
        <w:rPr>
          <w:spacing w:val="-11"/>
        </w:rPr>
        <w:t> </w:t>
      </w:r>
      <w:r>
        <w:rPr>
          <w:spacing w:val="-2"/>
        </w:rPr>
        <w:t>заходила</w:t>
      </w:r>
      <w:r>
        <w:rPr>
          <w:spacing w:val="-11"/>
        </w:rPr>
        <w:t> </w:t>
      </w:r>
      <w:r>
        <w:rPr>
          <w:spacing w:val="-2"/>
        </w:rPr>
        <w:t>об</w:t>
      </w:r>
      <w:r>
        <w:rPr>
          <w:spacing w:val="-11"/>
        </w:rPr>
        <w:t> </w:t>
      </w:r>
      <w:r>
        <w:rPr>
          <w:spacing w:val="-2"/>
        </w:rPr>
        <w:t>опасности</w:t>
      </w:r>
      <w:r>
        <w:rPr>
          <w:spacing w:val="-11"/>
        </w:rPr>
        <w:t> </w:t>
      </w:r>
      <w:r>
        <w:rPr>
          <w:spacing w:val="-2"/>
        </w:rPr>
        <w:t>извне.</w:t>
      </w:r>
      <w:r>
        <w:rPr>
          <w:spacing w:val="-11"/>
        </w:rPr>
        <w:t> </w:t>
      </w:r>
      <w:r>
        <w:rPr>
          <w:spacing w:val="-2"/>
        </w:rPr>
        <w:t>Появление</w:t>
      </w:r>
      <w:r>
        <w:rPr>
          <w:spacing w:val="-11"/>
        </w:rPr>
        <w:t> </w:t>
      </w:r>
      <w:r>
        <w:rPr>
          <w:spacing w:val="-2"/>
        </w:rPr>
        <w:t>людей</w:t>
      </w:r>
      <w:r>
        <w:rPr>
          <w:spacing w:val="-11"/>
        </w:rPr>
        <w:t> </w:t>
      </w:r>
      <w:r>
        <w:rPr>
          <w:spacing w:val="-2"/>
        </w:rPr>
        <w:t>пришлых, </w:t>
      </w:r>
      <w:r>
        <w:rPr/>
        <w:t>способных</w:t>
      </w:r>
      <w:r>
        <w:rPr>
          <w:spacing w:val="-9"/>
        </w:rPr>
        <w:t> </w:t>
      </w:r>
      <w:r>
        <w:rPr/>
        <w:t>составить</w:t>
      </w:r>
      <w:r>
        <w:rPr>
          <w:spacing w:val="-9"/>
        </w:rPr>
        <w:t> </w:t>
      </w:r>
      <w:r>
        <w:rPr/>
        <w:t>конкуренцию,</w:t>
      </w:r>
      <w:r>
        <w:rPr>
          <w:spacing w:val="-9"/>
        </w:rPr>
        <w:t> </w:t>
      </w:r>
      <w:r>
        <w:rPr/>
        <w:t>побуждало</w:t>
      </w:r>
      <w:r>
        <w:rPr>
          <w:spacing w:val="-9"/>
        </w:rPr>
        <w:t> </w:t>
      </w:r>
      <w:r>
        <w:rPr/>
        <w:t>всю</w:t>
      </w:r>
      <w:r>
        <w:rPr>
          <w:spacing w:val="-9"/>
        </w:rPr>
        <w:t> </w:t>
      </w:r>
      <w:r>
        <w:rPr/>
        <w:t>общину</w:t>
      </w:r>
      <w:r>
        <w:rPr>
          <w:spacing w:val="-9"/>
        </w:rPr>
        <w:t> </w:t>
      </w:r>
      <w:r>
        <w:rPr/>
        <w:t>действовать</w:t>
      </w:r>
      <w:r>
        <w:rPr>
          <w:spacing w:val="-9"/>
        </w:rPr>
        <w:t> </w:t>
      </w:r>
      <w:r>
        <w:rPr/>
        <w:t>заодно. В первой половине XVII в. все посадские люди объединялись против жите-</w:t>
      </w:r>
      <w:r>
        <w:rPr>
          <w:spacing w:val="40"/>
        </w:rPr>
        <w:t> </w:t>
      </w:r>
      <w:r>
        <w:rPr/>
        <w:t>лей</w:t>
      </w:r>
      <w:r>
        <w:rPr>
          <w:spacing w:val="-10"/>
        </w:rPr>
        <w:t> </w:t>
      </w:r>
      <w:r>
        <w:rPr/>
        <w:t>так</w:t>
      </w:r>
      <w:r>
        <w:rPr>
          <w:spacing w:val="-10"/>
        </w:rPr>
        <w:t> </w:t>
      </w:r>
      <w:r>
        <w:rPr/>
        <w:t>называемых</w:t>
      </w:r>
      <w:r>
        <w:rPr>
          <w:spacing w:val="-10"/>
        </w:rPr>
        <w:t> </w:t>
      </w:r>
      <w:r>
        <w:rPr/>
        <w:t>«белых</w:t>
      </w:r>
      <w:r>
        <w:rPr>
          <w:spacing w:val="-10"/>
        </w:rPr>
        <w:t> </w:t>
      </w:r>
      <w:r>
        <w:rPr/>
        <w:t>слобод»,</w:t>
      </w:r>
      <w:r>
        <w:rPr>
          <w:spacing w:val="-10"/>
        </w:rPr>
        <w:t> </w:t>
      </w:r>
      <w:r>
        <w:rPr/>
        <w:t>принадлежавших</w:t>
      </w:r>
      <w:r>
        <w:rPr>
          <w:spacing w:val="-10"/>
        </w:rPr>
        <w:t> </w:t>
      </w:r>
      <w:r>
        <w:rPr/>
        <w:t>частным</w:t>
      </w:r>
      <w:r>
        <w:rPr>
          <w:spacing w:val="-10"/>
        </w:rPr>
        <w:t> </w:t>
      </w:r>
      <w:r>
        <w:rPr/>
        <w:t>лицам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мона- стырям.</w:t>
      </w:r>
      <w:r>
        <w:rPr>
          <w:spacing w:val="-1"/>
        </w:rPr>
        <w:t> </w:t>
      </w:r>
      <w:r>
        <w:rPr/>
        <w:t>Дело в</w:t>
      </w:r>
      <w:r>
        <w:rPr>
          <w:spacing w:val="-1"/>
        </w:rPr>
        <w:t> </w:t>
      </w:r>
      <w:r>
        <w:rPr/>
        <w:t>том, что «беломестцы»,</w:t>
      </w:r>
      <w:r>
        <w:rPr>
          <w:spacing w:val="-1"/>
        </w:rPr>
        <w:t> </w:t>
      </w:r>
      <w:r>
        <w:rPr/>
        <w:t>в противоположность посадским</w:t>
      </w:r>
      <w:r>
        <w:rPr>
          <w:spacing w:val="-1"/>
        </w:rPr>
        <w:t> </w:t>
      </w:r>
      <w:r>
        <w:rPr/>
        <w:t>людям из «чёрных» сотен и слобод, «заложившись» за владельца слободы, освобожда- лись</w:t>
      </w:r>
      <w:r>
        <w:rPr>
          <w:spacing w:val="40"/>
        </w:rPr>
        <w:t> </w:t>
      </w:r>
      <w:r>
        <w:rPr/>
        <w:t>от</w:t>
      </w:r>
      <w:r>
        <w:rPr>
          <w:spacing w:val="40"/>
        </w:rPr>
        <w:t> </w:t>
      </w:r>
      <w:r>
        <w:rPr/>
        <w:t>посадского</w:t>
      </w:r>
      <w:r>
        <w:rPr>
          <w:spacing w:val="40"/>
        </w:rPr>
        <w:t> </w:t>
      </w:r>
      <w:r>
        <w:rPr/>
        <w:t>тягла.</w:t>
      </w:r>
      <w:r>
        <w:rPr>
          <w:spacing w:val="40"/>
        </w:rPr>
        <w:t> </w:t>
      </w:r>
      <w:r>
        <w:rPr/>
        <w:t>Они</w:t>
      </w:r>
      <w:r>
        <w:rPr>
          <w:spacing w:val="40"/>
        </w:rPr>
        <w:t> </w:t>
      </w:r>
      <w:r>
        <w:rPr/>
        <w:t>оказывались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значительно</w:t>
      </w:r>
      <w:r>
        <w:rPr>
          <w:spacing w:val="40"/>
        </w:rPr>
        <w:t> </w:t>
      </w:r>
      <w:r>
        <w:rPr/>
        <w:t>более</w:t>
      </w:r>
      <w:r>
        <w:rPr>
          <w:spacing w:val="40"/>
        </w:rPr>
        <w:t> </w:t>
      </w:r>
      <w:r>
        <w:rPr/>
        <w:t>выгодном положении, чем посадские люди, хотя занимались тем же — были торговцами и</w:t>
      </w:r>
      <w:r>
        <w:rPr>
          <w:spacing w:val="19"/>
        </w:rPr>
        <w:t> </w:t>
      </w:r>
      <w:r>
        <w:rPr/>
        <w:t>ремесленниками.</w:t>
      </w:r>
      <w:r>
        <w:rPr>
          <w:spacing w:val="21"/>
        </w:rPr>
        <w:t> </w:t>
      </w:r>
      <w:r>
        <w:rPr/>
        <w:t>Неудивительно,</w:t>
      </w:r>
      <w:r>
        <w:rPr>
          <w:spacing w:val="21"/>
        </w:rPr>
        <w:t> </w:t>
      </w:r>
      <w:r>
        <w:rPr/>
        <w:t>что</w:t>
      </w:r>
      <w:r>
        <w:rPr>
          <w:spacing w:val="21"/>
        </w:rPr>
        <w:t> </w:t>
      </w:r>
      <w:r>
        <w:rPr/>
        <w:t>немало</w:t>
      </w:r>
      <w:r>
        <w:rPr>
          <w:spacing w:val="21"/>
        </w:rPr>
        <w:t> </w:t>
      </w:r>
      <w:r>
        <w:rPr/>
        <w:t>посадских</w:t>
      </w:r>
      <w:r>
        <w:rPr>
          <w:spacing w:val="21"/>
        </w:rPr>
        <w:t> </w:t>
      </w:r>
      <w:r>
        <w:rPr/>
        <w:t>людей</w:t>
      </w:r>
      <w:r>
        <w:rPr>
          <w:spacing w:val="21"/>
        </w:rPr>
        <w:t> </w:t>
      </w:r>
      <w:r>
        <w:rPr>
          <w:spacing w:val="-2"/>
        </w:rPr>
        <w:t>перебегали</w:t>
      </w:r>
    </w:p>
    <w:p>
      <w:pPr>
        <w:pStyle w:val="BodyText"/>
        <w:spacing w:line="230" w:lineRule="exact"/>
        <w:ind w:left="793"/>
        <w:jc w:val="both"/>
      </w:pPr>
      <w:r>
        <w:rPr/>
        <w:t>в</w:t>
      </w:r>
      <w:r>
        <w:rPr>
          <w:spacing w:val="6"/>
        </w:rPr>
        <w:t> </w:t>
      </w:r>
      <w:r>
        <w:rPr/>
        <w:t>«белые</w:t>
      </w:r>
      <w:r>
        <w:rPr>
          <w:spacing w:val="7"/>
        </w:rPr>
        <w:t> </w:t>
      </w:r>
      <w:r>
        <w:rPr/>
        <w:t>слободы»,</w:t>
      </w:r>
      <w:r>
        <w:rPr>
          <w:spacing w:val="7"/>
        </w:rPr>
        <w:t> </w:t>
      </w:r>
      <w:r>
        <w:rPr/>
        <w:t>т.</w:t>
      </w:r>
      <w:r>
        <w:rPr>
          <w:spacing w:val="7"/>
        </w:rPr>
        <w:t> </w:t>
      </w:r>
      <w:r>
        <w:rPr/>
        <w:t>е.</w:t>
      </w:r>
      <w:r>
        <w:rPr>
          <w:spacing w:val="6"/>
        </w:rPr>
        <w:t> </w:t>
      </w:r>
      <w:r>
        <w:rPr/>
        <w:t>«выбывали</w:t>
      </w:r>
      <w:r>
        <w:rPr>
          <w:spacing w:val="7"/>
        </w:rPr>
        <w:t> </w:t>
      </w:r>
      <w:r>
        <w:rPr/>
        <w:t>из</w:t>
      </w:r>
      <w:r>
        <w:rPr>
          <w:spacing w:val="7"/>
        </w:rPr>
        <w:t> </w:t>
      </w:r>
      <w:r>
        <w:rPr>
          <w:spacing w:val="-2"/>
        </w:rPr>
        <w:t>тягла».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Городской</w:t>
      </w:r>
      <w:r>
        <w:rPr>
          <w:spacing w:val="40"/>
        </w:rPr>
        <w:t> </w:t>
      </w:r>
      <w:r>
        <w:rPr/>
        <w:t>люд</w:t>
      </w:r>
      <w:r>
        <w:rPr>
          <w:spacing w:val="40"/>
        </w:rPr>
        <w:t> </w:t>
      </w:r>
      <w:r>
        <w:rPr/>
        <w:t>сплочённо</w:t>
      </w:r>
      <w:r>
        <w:rPr>
          <w:spacing w:val="40"/>
        </w:rPr>
        <w:t> </w:t>
      </w:r>
      <w:r>
        <w:rPr/>
        <w:t>выступал</w:t>
      </w:r>
      <w:r>
        <w:rPr>
          <w:spacing w:val="40"/>
        </w:rPr>
        <w:t> </w:t>
      </w:r>
      <w:r>
        <w:rPr/>
        <w:t>против</w:t>
      </w:r>
      <w:r>
        <w:rPr>
          <w:spacing w:val="40"/>
        </w:rPr>
        <w:t> </w:t>
      </w:r>
      <w:r>
        <w:rPr/>
        <w:t>общих</w:t>
      </w:r>
      <w:r>
        <w:rPr>
          <w:spacing w:val="40"/>
        </w:rPr>
        <w:t> </w:t>
      </w:r>
      <w:r>
        <w:rPr/>
        <w:t>обидчиков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воевод и</w:t>
      </w:r>
      <w:r>
        <w:rPr>
          <w:spacing w:val="-3"/>
        </w:rPr>
        <w:t> </w:t>
      </w:r>
      <w:r>
        <w:rPr/>
        <w:t>приказных</w:t>
      </w:r>
      <w:r>
        <w:rPr>
          <w:spacing w:val="-3"/>
        </w:rPr>
        <w:t> </w:t>
      </w:r>
      <w:r>
        <w:rPr/>
        <w:t>людей.</w:t>
      </w:r>
      <w:r>
        <w:rPr>
          <w:spacing w:val="-3"/>
        </w:rPr>
        <w:t> </w:t>
      </w:r>
      <w:r>
        <w:rPr/>
        <w:t>Демонстрируя</w:t>
      </w:r>
      <w:r>
        <w:rPr>
          <w:spacing w:val="-3"/>
        </w:rPr>
        <w:t> </w:t>
      </w:r>
      <w:r>
        <w:rPr/>
        <w:t>силу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единство,</w:t>
      </w:r>
      <w:r>
        <w:rPr>
          <w:spacing w:val="-3"/>
        </w:rPr>
        <w:t> </w:t>
      </w:r>
      <w:r>
        <w:rPr/>
        <w:t>посадские</w:t>
      </w:r>
      <w:r>
        <w:rPr>
          <w:spacing w:val="-3"/>
        </w:rPr>
        <w:t> </w:t>
      </w:r>
      <w:r>
        <w:rPr/>
        <w:t>общины</w:t>
      </w:r>
      <w:r>
        <w:rPr>
          <w:spacing w:val="-3"/>
        </w:rPr>
        <w:t> </w:t>
      </w:r>
      <w:r>
        <w:rPr/>
        <w:t>неред- ко</w:t>
      </w:r>
      <w:r>
        <w:rPr>
          <w:spacing w:val="4"/>
        </w:rPr>
        <w:t> </w:t>
      </w:r>
      <w:r>
        <w:rPr/>
        <w:t>заставляли</w:t>
      </w:r>
      <w:r>
        <w:rPr>
          <w:spacing w:val="4"/>
        </w:rPr>
        <w:t> </w:t>
      </w:r>
      <w:r>
        <w:rPr/>
        <w:t>считаться</w:t>
      </w:r>
      <w:r>
        <w:rPr>
          <w:spacing w:val="5"/>
        </w:rPr>
        <w:t> </w:t>
      </w:r>
      <w:r>
        <w:rPr/>
        <w:t>с</w:t>
      </w:r>
      <w:r>
        <w:rPr>
          <w:spacing w:val="4"/>
        </w:rPr>
        <w:t> </w:t>
      </w:r>
      <w:r>
        <w:rPr/>
        <w:t>собой</w:t>
      </w:r>
      <w:r>
        <w:rPr>
          <w:spacing w:val="4"/>
        </w:rPr>
        <w:t> </w:t>
      </w:r>
      <w:r>
        <w:rPr/>
        <w:t>не</w:t>
      </w:r>
      <w:r>
        <w:rPr>
          <w:spacing w:val="5"/>
        </w:rPr>
        <w:t> </w:t>
      </w:r>
      <w:r>
        <w:rPr/>
        <w:t>только</w:t>
      </w:r>
      <w:r>
        <w:rPr>
          <w:spacing w:val="4"/>
        </w:rPr>
        <w:t> </w:t>
      </w:r>
      <w:r>
        <w:rPr/>
        <w:t>местную,</w:t>
      </w:r>
      <w:r>
        <w:rPr>
          <w:spacing w:val="4"/>
        </w:rPr>
        <w:t> </w:t>
      </w:r>
      <w:r>
        <w:rPr/>
        <w:t>но</w:t>
      </w:r>
      <w:r>
        <w:rPr>
          <w:spacing w:val="5"/>
        </w:rPr>
        <w:t> </w:t>
      </w:r>
      <w:r>
        <w:rPr/>
        <w:t>и</w:t>
      </w:r>
      <w:r>
        <w:rPr>
          <w:spacing w:val="4"/>
        </w:rPr>
        <w:t> </w:t>
      </w:r>
      <w:r>
        <w:rPr/>
        <w:t>центральную</w:t>
      </w:r>
      <w:r>
        <w:rPr>
          <w:spacing w:val="4"/>
        </w:rPr>
        <w:t> </w:t>
      </w:r>
      <w:r>
        <w:rPr>
          <w:spacing w:val="-2"/>
        </w:rPr>
        <w:t>власть.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08" w:lineRule="auto" w:before="87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Кто</w:t>
      </w:r>
      <w:r>
        <w:rPr>
          <w:spacing w:val="-12"/>
          <w:sz w:val="19"/>
        </w:rPr>
        <w:t> </w:t>
      </w:r>
      <w:r>
        <w:rPr>
          <w:sz w:val="19"/>
        </w:rPr>
        <w:t>населял</w:t>
      </w:r>
      <w:r>
        <w:rPr>
          <w:spacing w:val="-12"/>
          <w:sz w:val="19"/>
        </w:rPr>
        <w:t> </w:t>
      </w:r>
      <w:r>
        <w:rPr>
          <w:sz w:val="19"/>
        </w:rPr>
        <w:t>русские</w:t>
      </w:r>
      <w:r>
        <w:rPr>
          <w:spacing w:val="-12"/>
          <w:sz w:val="19"/>
        </w:rPr>
        <w:t> </w:t>
      </w:r>
      <w:r>
        <w:rPr>
          <w:sz w:val="19"/>
        </w:rPr>
        <w:t>города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XVII</w:t>
      </w:r>
      <w:r>
        <w:rPr>
          <w:spacing w:val="-12"/>
          <w:sz w:val="19"/>
        </w:rPr>
        <w:t> </w:t>
      </w:r>
      <w:r>
        <w:rPr>
          <w:sz w:val="19"/>
        </w:rPr>
        <w:t>в.?</w:t>
      </w:r>
      <w:r>
        <w:rPr>
          <w:spacing w:val="-12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Почему</w:t>
      </w:r>
      <w:r>
        <w:rPr>
          <w:spacing w:val="-12"/>
          <w:sz w:val="19"/>
        </w:rPr>
        <w:t> </w:t>
      </w:r>
      <w:r>
        <w:rPr>
          <w:sz w:val="19"/>
        </w:rPr>
        <w:t>свободное</w:t>
      </w:r>
      <w:r>
        <w:rPr>
          <w:spacing w:val="-12"/>
          <w:sz w:val="19"/>
        </w:rPr>
        <w:t> </w:t>
      </w:r>
      <w:r>
        <w:rPr>
          <w:sz w:val="19"/>
        </w:rPr>
        <w:t>городское</w:t>
      </w:r>
      <w:r>
        <w:rPr>
          <w:spacing w:val="-12"/>
          <w:sz w:val="19"/>
        </w:rPr>
        <w:t> </w:t>
      </w:r>
      <w:r>
        <w:rPr>
          <w:sz w:val="19"/>
        </w:rPr>
        <w:t>население стремилось заключить кабальные грамоты с боярами или монастырями?</w:t>
      </w:r>
    </w:p>
    <w:p>
      <w:pPr>
        <w:spacing w:after="0" w:line="208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3" w:lineRule="auto" w:before="117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Купечество.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Купцы относились к состоятельным тяглым людям, занима- лись они главным образом торговлей. Ещё в XVI в. власти выделили из среды торговых людей самую зажиточную часть, объединив их в три привилегиро- ванные</w:t>
      </w:r>
      <w:r>
        <w:rPr>
          <w:color w:val="000000"/>
          <w:spacing w:val="-5"/>
        </w:rPr>
        <w:t> </w:t>
      </w:r>
      <w:r>
        <w:rPr>
          <w:color w:val="000000"/>
        </w:rPr>
        <w:t>корпорации,</w:t>
      </w:r>
      <w:r>
        <w:rPr>
          <w:color w:val="000000"/>
          <w:spacing w:val="-5"/>
        </w:rPr>
        <w:t> </w:t>
      </w:r>
      <w:r>
        <w:rPr>
          <w:color w:val="000000"/>
        </w:rPr>
        <w:t>отдалённо</w:t>
      </w:r>
      <w:r>
        <w:rPr>
          <w:color w:val="000000"/>
          <w:spacing w:val="-5"/>
        </w:rPr>
        <w:t> </w:t>
      </w:r>
      <w:r>
        <w:rPr>
          <w:color w:val="000000"/>
        </w:rPr>
        <w:t>напоминавшие</w:t>
      </w:r>
      <w:r>
        <w:rPr>
          <w:color w:val="000000"/>
          <w:spacing w:val="-5"/>
        </w:rPr>
        <w:t> </w:t>
      </w:r>
      <w:r>
        <w:rPr>
          <w:color w:val="000000"/>
        </w:rPr>
        <w:t>европейские</w:t>
      </w:r>
      <w:r>
        <w:rPr>
          <w:color w:val="000000"/>
          <w:spacing w:val="-5"/>
        </w:rPr>
        <w:t> </w:t>
      </w:r>
      <w:r>
        <w:rPr>
          <w:color w:val="000000"/>
        </w:rPr>
        <w:t>гильдии.</w:t>
      </w:r>
      <w:r>
        <w:rPr>
          <w:color w:val="000000"/>
          <w:spacing w:val="-5"/>
        </w:rPr>
        <w:t> </w:t>
      </w:r>
      <w:r>
        <w:rPr>
          <w:color w:val="000000"/>
        </w:rPr>
        <w:t>Высший разряд купцов составляли «гости», обладавшие правом свободно вести торг за границей. «Гости» могли владеть вотчинами и судиться непосредственно у самого государя. Они освобождались от постоя и некоторых других городских служб.</w:t>
      </w:r>
      <w:r>
        <w:rPr>
          <w:color w:val="000000"/>
          <w:spacing w:val="60"/>
        </w:rPr>
        <w:t> </w:t>
      </w:r>
      <w:r>
        <w:rPr>
          <w:color w:val="000000"/>
        </w:rPr>
        <w:t>Взамен</w:t>
      </w:r>
      <w:r>
        <w:rPr>
          <w:color w:val="000000"/>
          <w:spacing w:val="60"/>
        </w:rPr>
        <w:t> </w:t>
      </w:r>
      <w:r>
        <w:rPr>
          <w:color w:val="000000"/>
        </w:rPr>
        <w:t>на</w:t>
      </w:r>
      <w:r>
        <w:rPr>
          <w:color w:val="000000"/>
          <w:spacing w:val="60"/>
        </w:rPr>
        <w:t> </w:t>
      </w:r>
      <w:r>
        <w:rPr>
          <w:color w:val="000000"/>
        </w:rPr>
        <w:t>них</w:t>
      </w:r>
      <w:r>
        <w:rPr>
          <w:color w:val="000000"/>
          <w:spacing w:val="60"/>
        </w:rPr>
        <w:t> </w:t>
      </w:r>
      <w:r>
        <w:rPr>
          <w:color w:val="000000"/>
        </w:rPr>
        <w:t>возлагались</w:t>
      </w:r>
      <w:r>
        <w:rPr>
          <w:color w:val="000000"/>
          <w:spacing w:val="60"/>
        </w:rPr>
        <w:t> </w:t>
      </w:r>
      <w:r>
        <w:rPr>
          <w:color w:val="000000"/>
        </w:rPr>
        <w:t>разного</w:t>
      </w:r>
      <w:r>
        <w:rPr>
          <w:color w:val="000000"/>
          <w:spacing w:val="60"/>
        </w:rPr>
        <w:t> </w:t>
      </w:r>
      <w:r>
        <w:rPr>
          <w:color w:val="000000"/>
        </w:rPr>
        <w:t>рода</w:t>
      </w:r>
      <w:r>
        <w:rPr>
          <w:color w:val="000000"/>
          <w:spacing w:val="60"/>
        </w:rPr>
        <w:t> </w:t>
      </w:r>
      <w:r>
        <w:rPr>
          <w:color w:val="000000"/>
        </w:rPr>
        <w:t>службы,</w:t>
      </w:r>
      <w:r>
        <w:rPr>
          <w:color w:val="000000"/>
          <w:spacing w:val="60"/>
        </w:rPr>
        <w:t> </w:t>
      </w:r>
      <w:r>
        <w:rPr>
          <w:color w:val="000000"/>
        </w:rPr>
        <w:t>но</w:t>
      </w:r>
      <w:r>
        <w:rPr>
          <w:color w:val="000000"/>
          <w:spacing w:val="60"/>
        </w:rPr>
        <w:t> </w:t>
      </w:r>
      <w:r>
        <w:rPr>
          <w:color w:val="000000"/>
        </w:rPr>
        <w:t>не</w:t>
      </w:r>
      <w:r>
        <w:rPr>
          <w:color w:val="000000"/>
          <w:spacing w:val="60"/>
        </w:rPr>
        <w:t> </w:t>
      </w:r>
      <w:r>
        <w:rPr>
          <w:color w:val="000000"/>
        </w:rPr>
        <w:t>военные, а</w:t>
      </w:r>
      <w:r>
        <w:rPr>
          <w:color w:val="000000"/>
          <w:spacing w:val="-14"/>
        </w:rPr>
        <w:t> </w:t>
      </w:r>
      <w:r>
        <w:rPr>
          <w:color w:val="000000"/>
        </w:rPr>
        <w:t>финансовые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хозяйственные.</w:t>
      </w:r>
      <w:r>
        <w:rPr>
          <w:color w:val="000000"/>
          <w:spacing w:val="-14"/>
        </w:rPr>
        <w:t> </w:t>
      </w:r>
      <w:r>
        <w:rPr>
          <w:color w:val="000000"/>
        </w:rPr>
        <w:t>Одна</w:t>
      </w:r>
      <w:r>
        <w:rPr>
          <w:color w:val="000000"/>
          <w:spacing w:val="-14"/>
        </w:rPr>
        <w:t> </w:t>
      </w:r>
      <w:r>
        <w:rPr>
          <w:color w:val="000000"/>
        </w:rPr>
        <w:t>из</w:t>
      </w:r>
      <w:r>
        <w:rPr>
          <w:color w:val="000000"/>
          <w:spacing w:val="-13"/>
        </w:rPr>
        <w:t> </w:t>
      </w:r>
      <w:r>
        <w:rPr>
          <w:color w:val="000000"/>
        </w:rPr>
        <w:t>самых</w:t>
      </w:r>
      <w:r>
        <w:rPr>
          <w:color w:val="000000"/>
          <w:spacing w:val="-14"/>
        </w:rPr>
        <w:t> </w:t>
      </w:r>
      <w:r>
        <w:rPr>
          <w:color w:val="000000"/>
        </w:rPr>
        <w:t>тяжёлых</w:t>
      </w:r>
      <w:r>
        <w:rPr>
          <w:color w:val="000000"/>
          <w:spacing w:val="-14"/>
        </w:rPr>
        <w:t> </w:t>
      </w:r>
      <w:r>
        <w:rPr>
          <w:color w:val="000000"/>
        </w:rPr>
        <w:t>—</w:t>
      </w:r>
      <w:r>
        <w:rPr>
          <w:color w:val="000000"/>
          <w:spacing w:val="-14"/>
        </w:rPr>
        <w:t> </w:t>
      </w:r>
      <w:r>
        <w:rPr>
          <w:color w:val="000000"/>
        </w:rPr>
        <w:t>возглавлять</w:t>
      </w:r>
      <w:r>
        <w:rPr>
          <w:color w:val="000000"/>
          <w:spacing w:val="-14"/>
        </w:rPr>
        <w:t> </w:t>
      </w:r>
      <w:r>
        <w:rPr>
          <w:color w:val="000000"/>
        </w:rPr>
        <w:t>тамож- ни</w:t>
      </w:r>
      <w:r>
        <w:rPr>
          <w:color w:val="000000"/>
          <w:spacing w:val="-14"/>
        </w:rPr>
        <w:t> </w:t>
      </w:r>
      <w:r>
        <w:rPr>
          <w:color w:val="000000"/>
        </w:rPr>
        <w:t>в</w:t>
      </w:r>
      <w:r>
        <w:rPr>
          <w:color w:val="000000"/>
          <w:spacing w:val="-14"/>
        </w:rPr>
        <w:t> </w:t>
      </w:r>
      <w:r>
        <w:rPr>
          <w:color w:val="000000"/>
        </w:rPr>
        <w:t>крупных</w:t>
      </w:r>
      <w:r>
        <w:rPr>
          <w:color w:val="000000"/>
          <w:spacing w:val="-14"/>
        </w:rPr>
        <w:t> </w:t>
      </w:r>
      <w:r>
        <w:rPr>
          <w:color w:val="000000"/>
        </w:rPr>
        <w:t>приграничных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приморских</w:t>
      </w:r>
      <w:r>
        <w:rPr>
          <w:color w:val="000000"/>
          <w:spacing w:val="-14"/>
        </w:rPr>
        <w:t> </w:t>
      </w:r>
      <w:r>
        <w:rPr>
          <w:color w:val="000000"/>
        </w:rPr>
        <w:t>городах</w:t>
      </w:r>
      <w:r>
        <w:rPr>
          <w:color w:val="000000"/>
          <w:spacing w:val="-14"/>
        </w:rPr>
        <w:t> </w:t>
      </w:r>
      <w:r>
        <w:rPr>
          <w:color w:val="000000"/>
        </w:rPr>
        <w:t>(Астрахань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Архангельск). Для человека торгового, оборотистого это была нелёгкая повинность — служ- ба надолго отрывала от собственных торгов и промыслов, к тому же в случае недобора таможенных пошлин «гость» расплачивался «за нерадение» с казной из собственных средств.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Но выполнение казённых поручений повышало статус «гостя». В </w:t>
      </w:r>
      <w:r>
        <w:rPr/>
        <w:t>отличие от «сирот» (посадских людей), он в своих челобитных-прошениях, именовал себя «государевым холопом». При этом чин «гостя» был редкий и его нельзя </w:t>
      </w:r>
      <w:r>
        <w:rPr>
          <w:w w:val="95"/>
        </w:rPr>
        <w:t>было передать по наследству. В конце правления Алексея Михайловича «гостей» </w:t>
      </w:r>
      <w:r>
        <w:rPr/>
        <w:t>числилось всего 30 человек.</w:t>
      </w:r>
    </w:p>
    <w:p>
      <w:pPr>
        <w:pStyle w:val="BodyText"/>
        <w:spacing w:line="223" w:lineRule="auto"/>
        <w:ind w:left="793" w:right="791" w:firstLine="340"/>
        <w:jc w:val="right"/>
      </w:pPr>
      <w:r>
        <w:rPr/>
        <w:t>Следующими в торговой иерархии располагались члены «гостиной сотни». Объём</w:t>
      </w:r>
      <w:r>
        <w:rPr>
          <w:spacing w:val="-6"/>
        </w:rPr>
        <w:t> </w:t>
      </w:r>
      <w:r>
        <w:rPr/>
        <w:t>их</w:t>
      </w:r>
      <w:r>
        <w:rPr>
          <w:spacing w:val="-6"/>
        </w:rPr>
        <w:t> </w:t>
      </w:r>
      <w:r>
        <w:rPr/>
        <w:t>прав</w:t>
      </w:r>
      <w:r>
        <w:rPr>
          <w:spacing w:val="-6"/>
        </w:rPr>
        <w:t> </w:t>
      </w:r>
      <w:r>
        <w:rPr/>
        <w:t>приближался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правам</w:t>
      </w:r>
      <w:r>
        <w:rPr>
          <w:spacing w:val="-6"/>
        </w:rPr>
        <w:t> </w:t>
      </w:r>
      <w:r>
        <w:rPr/>
        <w:t>«гостей».</w:t>
      </w:r>
      <w:r>
        <w:rPr>
          <w:spacing w:val="-6"/>
        </w:rPr>
        <w:t> </w:t>
      </w:r>
      <w:r>
        <w:rPr/>
        <w:t>Правда,</w:t>
      </w:r>
      <w:r>
        <w:rPr>
          <w:spacing w:val="-6"/>
        </w:rPr>
        <w:t> </w:t>
      </w:r>
      <w:r>
        <w:rPr/>
        <w:t>они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имели</w:t>
      </w:r>
      <w:r>
        <w:rPr>
          <w:spacing w:val="-6"/>
        </w:rPr>
        <w:t> </w:t>
      </w:r>
      <w:r>
        <w:rPr/>
        <w:t>возмож- ности</w:t>
      </w:r>
      <w:r>
        <w:rPr>
          <w:spacing w:val="-13"/>
        </w:rPr>
        <w:t> </w:t>
      </w:r>
      <w:r>
        <w:rPr/>
        <w:t>торговать</w:t>
      </w:r>
      <w:r>
        <w:rPr>
          <w:spacing w:val="-13"/>
        </w:rPr>
        <w:t> </w:t>
      </w:r>
      <w:r>
        <w:rPr/>
        <w:t>за</w:t>
      </w:r>
      <w:r>
        <w:rPr>
          <w:spacing w:val="-13"/>
        </w:rPr>
        <w:t> </w:t>
      </w:r>
      <w:r>
        <w:rPr/>
        <w:t>границей.</w:t>
      </w:r>
      <w:r>
        <w:rPr>
          <w:spacing w:val="-13"/>
        </w:rPr>
        <w:t> </w:t>
      </w:r>
      <w:r>
        <w:rPr/>
        <w:t>Главное</w:t>
      </w:r>
      <w:r>
        <w:rPr>
          <w:spacing w:val="-13"/>
        </w:rPr>
        <w:t> </w:t>
      </w:r>
      <w:r>
        <w:rPr/>
        <w:t>же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их</w:t>
      </w:r>
      <w:r>
        <w:rPr>
          <w:spacing w:val="-13"/>
        </w:rPr>
        <w:t> </w:t>
      </w:r>
      <w:r>
        <w:rPr/>
        <w:t>состояние</w:t>
      </w:r>
      <w:r>
        <w:rPr>
          <w:spacing w:val="-13"/>
        </w:rPr>
        <w:t> </w:t>
      </w:r>
      <w:r>
        <w:rPr/>
        <w:t>значительно</w:t>
      </w:r>
      <w:r>
        <w:rPr>
          <w:spacing w:val="-13"/>
        </w:rPr>
        <w:t> </w:t>
      </w:r>
      <w:r>
        <w:rPr/>
        <w:t>уступало состоянию «гостей», поэтому и их казённые службы были менее значительны. Третьей привилегированной корпорацией была «суконная сотня». Владеть поместьями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вотчинами</w:t>
      </w:r>
      <w:r>
        <w:rPr>
          <w:spacing w:val="-10"/>
        </w:rPr>
        <w:t> </w:t>
      </w:r>
      <w:r>
        <w:rPr/>
        <w:t>её</w:t>
      </w:r>
      <w:r>
        <w:rPr>
          <w:spacing w:val="-10"/>
        </w:rPr>
        <w:t> </w:t>
      </w:r>
      <w:r>
        <w:rPr/>
        <w:t>члены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могли.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1670-х</w:t>
      </w:r>
      <w:r>
        <w:rPr>
          <w:spacing w:val="-10"/>
        </w:rPr>
        <w:t> </w:t>
      </w:r>
      <w:r>
        <w:rPr/>
        <w:t>гг.</w:t>
      </w:r>
      <w:r>
        <w:rPr>
          <w:spacing w:val="-10"/>
        </w:rPr>
        <w:t> </w:t>
      </w:r>
      <w:r>
        <w:rPr/>
        <w:t>число</w:t>
      </w:r>
      <w:r>
        <w:rPr>
          <w:spacing w:val="-10"/>
        </w:rPr>
        <w:t> </w:t>
      </w:r>
      <w:r>
        <w:rPr/>
        <w:t>купцов,</w:t>
      </w:r>
      <w:r>
        <w:rPr>
          <w:spacing w:val="-10"/>
        </w:rPr>
        <w:t> </w:t>
      </w:r>
      <w:r>
        <w:rPr>
          <w:spacing w:val="-2"/>
        </w:rPr>
        <w:t>входив-</w:t>
      </w:r>
    </w:p>
    <w:p>
      <w:pPr>
        <w:pStyle w:val="BodyText"/>
        <w:spacing w:line="221" w:lineRule="exact"/>
        <w:ind w:left="793"/>
        <w:jc w:val="both"/>
      </w:pPr>
      <w:r>
        <w:rPr/>
        <w:t>ших</w:t>
      </w:r>
      <w:r>
        <w:rPr>
          <w:spacing w:val="3"/>
        </w:rPr>
        <w:t> </w:t>
      </w:r>
      <w:r>
        <w:rPr/>
        <w:t>в</w:t>
      </w:r>
      <w:r>
        <w:rPr>
          <w:spacing w:val="4"/>
        </w:rPr>
        <w:t> </w:t>
      </w:r>
      <w:r>
        <w:rPr/>
        <w:t>каждую</w:t>
      </w:r>
      <w:r>
        <w:rPr>
          <w:spacing w:val="4"/>
        </w:rPr>
        <w:t> </w:t>
      </w:r>
      <w:r>
        <w:rPr/>
        <w:t>из</w:t>
      </w:r>
      <w:r>
        <w:rPr>
          <w:spacing w:val="4"/>
        </w:rPr>
        <w:t> </w:t>
      </w:r>
      <w:r>
        <w:rPr/>
        <w:t>сотен,</w:t>
      </w:r>
      <w:r>
        <w:rPr>
          <w:spacing w:val="4"/>
        </w:rPr>
        <w:t> </w:t>
      </w:r>
      <w:r>
        <w:rPr/>
        <w:t>составляло</w:t>
      </w:r>
      <w:r>
        <w:rPr>
          <w:spacing w:val="4"/>
        </w:rPr>
        <w:t> </w:t>
      </w:r>
      <w:r>
        <w:rPr/>
        <w:t>около</w:t>
      </w:r>
      <w:r>
        <w:rPr>
          <w:spacing w:val="4"/>
        </w:rPr>
        <w:t> </w:t>
      </w:r>
      <w:r>
        <w:rPr/>
        <w:t>200</w:t>
      </w:r>
      <w:r>
        <w:rPr>
          <w:spacing w:val="3"/>
        </w:rPr>
        <w:t> </w:t>
      </w:r>
      <w:r>
        <w:rPr>
          <w:spacing w:val="-2"/>
        </w:rPr>
        <w:t>человек.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Купеческие корпорации считались привилегированными </w:t>
      </w:r>
      <w:r>
        <w:rPr/>
        <w:t>объединениями. Но на деле из-за правительственных поручений это было обременительное и зачастую</w:t>
      </w:r>
      <w:r>
        <w:rPr>
          <w:spacing w:val="-4"/>
        </w:rPr>
        <w:t> </w:t>
      </w:r>
      <w:r>
        <w:rPr/>
        <w:t>разорительное</w:t>
      </w:r>
      <w:r>
        <w:rPr>
          <w:spacing w:val="-4"/>
        </w:rPr>
        <w:t> </w:t>
      </w:r>
      <w:r>
        <w:rPr/>
        <w:t>членство.</w:t>
      </w:r>
      <w:r>
        <w:rPr>
          <w:spacing w:val="-4"/>
        </w:rPr>
        <w:t> </w:t>
      </w:r>
      <w:r>
        <w:rPr/>
        <w:t>Зачисляли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них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царскому</w:t>
      </w:r>
      <w:r>
        <w:rPr>
          <w:spacing w:val="-4"/>
        </w:rPr>
        <w:t> </w:t>
      </w:r>
      <w:r>
        <w:rPr/>
        <w:t>указу,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счи- таясь с согласием будущих членов и протестами посадских общин, которые не желали терять богатых тяглецов.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92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На</w:t>
      </w:r>
      <w:r>
        <w:rPr>
          <w:spacing w:val="9"/>
          <w:sz w:val="19"/>
        </w:rPr>
        <w:t> </w:t>
      </w:r>
      <w:r>
        <w:rPr>
          <w:w w:val="95"/>
          <w:sz w:val="19"/>
        </w:rPr>
        <w:t>какие</w:t>
      </w:r>
      <w:r>
        <w:rPr>
          <w:spacing w:val="10"/>
          <w:sz w:val="19"/>
        </w:rPr>
        <w:t> </w:t>
      </w:r>
      <w:r>
        <w:rPr>
          <w:w w:val="95"/>
          <w:sz w:val="19"/>
        </w:rPr>
        <w:t>разряды</w:t>
      </w:r>
      <w:r>
        <w:rPr>
          <w:spacing w:val="10"/>
          <w:sz w:val="19"/>
        </w:rPr>
        <w:t> </w:t>
      </w:r>
      <w:r>
        <w:rPr>
          <w:w w:val="95"/>
          <w:sz w:val="19"/>
        </w:rPr>
        <w:t>(корпорации)</w:t>
      </w:r>
      <w:r>
        <w:rPr>
          <w:spacing w:val="10"/>
          <w:sz w:val="19"/>
        </w:rPr>
        <w:t> </w:t>
      </w:r>
      <w:r>
        <w:rPr>
          <w:w w:val="95"/>
          <w:sz w:val="19"/>
        </w:rPr>
        <w:t>делились</w:t>
      </w:r>
      <w:r>
        <w:rPr>
          <w:spacing w:val="10"/>
          <w:sz w:val="19"/>
        </w:rPr>
        <w:t> </w:t>
      </w:r>
      <w:r>
        <w:rPr>
          <w:w w:val="95"/>
          <w:sz w:val="19"/>
        </w:rPr>
        <w:t>купцы?</w:t>
      </w:r>
      <w:r>
        <w:rPr>
          <w:spacing w:val="10"/>
          <w:sz w:val="19"/>
        </w:rPr>
        <w:t> </w:t>
      </w:r>
      <w:r>
        <w:rPr>
          <w:w w:val="95"/>
          <w:sz w:val="19"/>
        </w:rPr>
        <w:t>Чем</w:t>
      </w:r>
      <w:r>
        <w:rPr>
          <w:spacing w:val="10"/>
          <w:sz w:val="19"/>
        </w:rPr>
        <w:t> </w:t>
      </w:r>
      <w:r>
        <w:rPr>
          <w:w w:val="95"/>
          <w:sz w:val="19"/>
        </w:rPr>
        <w:t>отличался</w:t>
      </w:r>
      <w:r>
        <w:rPr>
          <w:spacing w:val="9"/>
          <w:sz w:val="19"/>
        </w:rPr>
        <w:t> </w:t>
      </w:r>
      <w:r>
        <w:rPr>
          <w:w w:val="95"/>
          <w:sz w:val="19"/>
        </w:rPr>
        <w:t>их</w:t>
      </w:r>
      <w:r>
        <w:rPr>
          <w:spacing w:val="10"/>
          <w:sz w:val="19"/>
        </w:rPr>
        <w:t> </w:t>
      </w:r>
      <w:r>
        <w:rPr>
          <w:spacing w:val="-2"/>
          <w:w w:val="95"/>
          <w:sz w:val="19"/>
        </w:rPr>
        <w:t>статус?</w:t>
      </w:r>
    </w:p>
    <w:p>
      <w:pPr>
        <w:pStyle w:val="BodyText"/>
        <w:spacing w:line="220" w:lineRule="auto" w:before="142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Ясачные люди. </w:t>
      </w:r>
      <w:r>
        <w:rPr>
          <w:color w:val="000000"/>
        </w:rPr>
        <w:t>Коренные народы Поволжья и Сибири в XVII в. платили государству ясак — вид натуральной подати, взимаемой в основном пушни- ной.</w:t>
      </w:r>
      <w:r>
        <w:rPr>
          <w:color w:val="000000"/>
          <w:spacing w:val="40"/>
        </w:rPr>
        <w:t> </w:t>
      </w:r>
      <w:r>
        <w:rPr>
          <w:color w:val="000000"/>
        </w:rPr>
        <w:t>Слово</w:t>
      </w:r>
      <w:r>
        <w:rPr>
          <w:color w:val="000000"/>
          <w:spacing w:val="40"/>
        </w:rPr>
        <w:t> </w:t>
      </w:r>
      <w:r>
        <w:rPr>
          <w:color w:val="000000"/>
        </w:rPr>
        <w:t>пришло</w:t>
      </w:r>
      <w:r>
        <w:rPr>
          <w:color w:val="000000"/>
          <w:spacing w:val="40"/>
        </w:rPr>
        <w:t> </w:t>
      </w:r>
      <w:r>
        <w:rPr>
          <w:color w:val="000000"/>
        </w:rPr>
        <w:t>из</w:t>
      </w:r>
      <w:r>
        <w:rPr>
          <w:color w:val="000000"/>
          <w:spacing w:val="40"/>
        </w:rPr>
        <w:t> </w:t>
      </w:r>
      <w:r>
        <w:rPr>
          <w:color w:val="000000"/>
        </w:rPr>
        <w:t>тюркского</w:t>
      </w:r>
      <w:r>
        <w:rPr>
          <w:color w:val="000000"/>
          <w:spacing w:val="40"/>
        </w:rPr>
        <w:t> </w:t>
      </w:r>
      <w:r>
        <w:rPr>
          <w:color w:val="000000"/>
        </w:rPr>
        <w:t>языка</w:t>
      </w:r>
      <w:r>
        <w:rPr>
          <w:color w:val="000000"/>
          <w:spacing w:val="40"/>
        </w:rPr>
        <w:t> </w:t>
      </w:r>
      <w:r>
        <w:rPr>
          <w:color w:val="000000"/>
        </w:rPr>
        <w:t>и</w:t>
      </w:r>
      <w:r>
        <w:rPr>
          <w:color w:val="000000"/>
          <w:spacing w:val="40"/>
        </w:rPr>
        <w:t> </w:t>
      </w:r>
      <w:r>
        <w:rPr>
          <w:color w:val="000000"/>
        </w:rPr>
        <w:t>означало</w:t>
      </w:r>
      <w:r>
        <w:rPr>
          <w:color w:val="000000"/>
          <w:spacing w:val="40"/>
        </w:rPr>
        <w:t> </w:t>
      </w:r>
      <w:r>
        <w:rPr>
          <w:color w:val="000000"/>
        </w:rPr>
        <w:t>«дань».</w:t>
      </w:r>
      <w:r>
        <w:rPr>
          <w:color w:val="000000"/>
          <w:spacing w:val="40"/>
        </w:rPr>
        <w:t> </w:t>
      </w:r>
      <w:r>
        <w:rPr>
          <w:color w:val="000000"/>
        </w:rPr>
        <w:t>Отсюда</w:t>
      </w:r>
      <w:r>
        <w:rPr>
          <w:color w:val="000000"/>
          <w:spacing w:val="40"/>
        </w:rPr>
        <w:t> </w:t>
      </w:r>
      <w:r>
        <w:rPr>
          <w:color w:val="000000"/>
        </w:rPr>
        <w:t>и</w:t>
      </w:r>
      <w:r>
        <w:rPr>
          <w:color w:val="000000"/>
          <w:spacing w:val="40"/>
        </w:rPr>
        <w:t> </w:t>
      </w:r>
      <w:r>
        <w:rPr>
          <w:color w:val="000000"/>
        </w:rPr>
        <w:t>тер- мин — </w:t>
      </w:r>
      <w:r>
        <w:rPr>
          <w:rFonts w:ascii="Book Antiqua" w:hAnsi="Book Antiqua"/>
          <w:i/>
          <w:color w:val="000000"/>
        </w:rPr>
        <w:t>ясачные люди</w:t>
      </w:r>
      <w:r>
        <w:rPr>
          <w:color w:val="000000"/>
        </w:rPr>
        <w:t>. Прежде ясак народы Поволжья платили казанским ханам,</w:t>
      </w:r>
      <w:r>
        <w:rPr>
          <w:color w:val="000000"/>
          <w:spacing w:val="-2"/>
        </w:rPr>
        <w:t> </w:t>
      </w:r>
      <w:r>
        <w:rPr>
          <w:color w:val="000000"/>
        </w:rPr>
        <w:t>но</w:t>
      </w:r>
      <w:r>
        <w:rPr>
          <w:color w:val="000000"/>
          <w:spacing w:val="-2"/>
        </w:rPr>
        <w:t> </w:t>
      </w:r>
      <w:r>
        <w:rPr>
          <w:color w:val="000000"/>
        </w:rPr>
        <w:t>с</w:t>
      </w:r>
      <w:r>
        <w:rPr>
          <w:color w:val="000000"/>
          <w:spacing w:val="-2"/>
        </w:rPr>
        <w:t> </w:t>
      </w:r>
      <w:r>
        <w:rPr>
          <w:color w:val="000000"/>
        </w:rPr>
        <w:t>завоеванием</w:t>
      </w:r>
      <w:r>
        <w:rPr>
          <w:color w:val="000000"/>
          <w:spacing w:val="-2"/>
        </w:rPr>
        <w:t> </w:t>
      </w:r>
      <w:r>
        <w:rPr>
          <w:color w:val="000000"/>
        </w:rPr>
        <w:t>Казанского</w:t>
      </w:r>
      <w:r>
        <w:rPr>
          <w:color w:val="000000"/>
          <w:spacing w:val="-2"/>
        </w:rPr>
        <w:t> </w:t>
      </w:r>
      <w:r>
        <w:rPr>
          <w:color w:val="000000"/>
        </w:rPr>
        <w:t>царства</w:t>
      </w:r>
      <w:r>
        <w:rPr>
          <w:color w:val="000000"/>
          <w:spacing w:val="-2"/>
        </w:rPr>
        <w:t> </w:t>
      </w:r>
      <w:r>
        <w:rPr>
          <w:color w:val="000000"/>
        </w:rPr>
        <w:t>Иван</w:t>
      </w:r>
      <w:r>
        <w:rPr>
          <w:color w:val="000000"/>
          <w:spacing w:val="-2"/>
        </w:rPr>
        <w:t> </w:t>
      </w:r>
      <w:r>
        <w:rPr>
          <w:color w:val="000000"/>
        </w:rPr>
        <w:t>Грозный</w:t>
      </w:r>
      <w:r>
        <w:rPr>
          <w:color w:val="000000"/>
          <w:spacing w:val="-2"/>
        </w:rPr>
        <w:t> </w:t>
      </w:r>
      <w:r>
        <w:rPr>
          <w:color w:val="000000"/>
        </w:rPr>
        <w:t>«перевёл</w:t>
      </w:r>
      <w:r>
        <w:rPr>
          <w:color w:val="000000"/>
          <w:spacing w:val="-2"/>
        </w:rPr>
        <w:t> </w:t>
      </w:r>
      <w:r>
        <w:rPr>
          <w:color w:val="000000"/>
        </w:rPr>
        <w:t>ясаки</w:t>
      </w:r>
      <w:r>
        <w:rPr>
          <w:color w:val="000000"/>
          <w:spacing w:val="-2"/>
        </w:rPr>
        <w:t> </w:t>
      </w:r>
      <w:r>
        <w:rPr>
          <w:color w:val="000000"/>
        </w:rPr>
        <w:t>на себя». Пушнина представляла собой важную статью экспорта, потому власти особенно заботились, чтобы этот источник пополнения казны не иссякал.</w:t>
      </w:r>
      <w:r>
        <w:rPr>
          <w:color w:val="000000"/>
          <w:spacing w:val="40"/>
        </w:rPr>
        <w:t> </w:t>
      </w:r>
      <w:r>
        <w:rPr>
          <w:color w:val="000000"/>
        </w:rPr>
        <w:t>Само проникновение в Сибирь сопровождалось введением налога — </w:t>
      </w:r>
      <w:r>
        <w:rPr>
          <w:color w:val="000000"/>
        </w:rPr>
        <w:t>ясака</w:t>
      </w:r>
      <w:r>
        <w:rPr>
          <w:color w:val="000000"/>
          <w:spacing w:val="40"/>
        </w:rPr>
        <w:t> </w:t>
      </w:r>
      <w:r>
        <w:rPr>
          <w:color w:val="000000"/>
        </w:rPr>
        <w:t>для местного населения, что, собственно, и означало привести племена «под высокую государеву руку». По мере движения на восток число ясачных людей росло. При этом воеводам и начальным людям строго внушалось: ясачных людей не притеснять. Переселявшиеся на восток представители служилого сословия</w:t>
      </w:r>
      <w:r>
        <w:rPr>
          <w:color w:val="000000"/>
          <w:spacing w:val="47"/>
        </w:rPr>
        <w:t> </w:t>
      </w:r>
      <w:r>
        <w:rPr>
          <w:color w:val="000000"/>
        </w:rPr>
        <w:t>и</w:t>
      </w:r>
      <w:r>
        <w:rPr>
          <w:color w:val="000000"/>
          <w:spacing w:val="47"/>
        </w:rPr>
        <w:t> </w:t>
      </w:r>
      <w:r>
        <w:rPr>
          <w:color w:val="000000"/>
        </w:rPr>
        <w:t>русские</w:t>
      </w:r>
      <w:r>
        <w:rPr>
          <w:color w:val="000000"/>
          <w:spacing w:val="48"/>
        </w:rPr>
        <w:t> </w:t>
      </w:r>
      <w:r>
        <w:rPr>
          <w:color w:val="000000"/>
        </w:rPr>
        <w:t>крестьяне</w:t>
      </w:r>
      <w:r>
        <w:rPr>
          <w:color w:val="000000"/>
          <w:spacing w:val="47"/>
        </w:rPr>
        <w:t> </w:t>
      </w:r>
      <w:r>
        <w:rPr>
          <w:color w:val="000000"/>
        </w:rPr>
        <w:t>быстро</w:t>
      </w:r>
      <w:r>
        <w:rPr>
          <w:color w:val="000000"/>
          <w:spacing w:val="47"/>
        </w:rPr>
        <w:t> </w:t>
      </w:r>
      <w:r>
        <w:rPr>
          <w:color w:val="000000"/>
        </w:rPr>
        <w:t>сближались</w:t>
      </w:r>
      <w:r>
        <w:rPr>
          <w:color w:val="000000"/>
          <w:spacing w:val="48"/>
        </w:rPr>
        <w:t> </w:t>
      </w:r>
      <w:r>
        <w:rPr>
          <w:color w:val="000000"/>
        </w:rPr>
        <w:t>с</w:t>
      </w:r>
      <w:r>
        <w:rPr>
          <w:color w:val="000000"/>
          <w:spacing w:val="47"/>
        </w:rPr>
        <w:t> </w:t>
      </w:r>
      <w:r>
        <w:rPr>
          <w:color w:val="000000"/>
        </w:rPr>
        <w:t>коренным</w:t>
      </w:r>
      <w:r>
        <w:rPr>
          <w:color w:val="000000"/>
          <w:spacing w:val="47"/>
        </w:rPr>
        <w:t> </w:t>
      </w:r>
      <w:r>
        <w:rPr>
          <w:color w:val="000000"/>
          <w:spacing w:val="-2"/>
        </w:rPr>
        <w:t>населением,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/>
      </w:pPr>
      <w:r>
        <w:rPr/>
        <w:t>перенимали</w:t>
      </w:r>
      <w:r>
        <w:rPr>
          <w:spacing w:val="40"/>
        </w:rPr>
        <w:t> </w:t>
      </w:r>
      <w:r>
        <w:rPr/>
        <w:t>друг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друга</w:t>
      </w:r>
      <w:r>
        <w:rPr>
          <w:spacing w:val="40"/>
        </w:rPr>
        <w:t> </w:t>
      </w:r>
      <w:r>
        <w:rPr/>
        <w:t>бытовые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хозяйственные</w:t>
      </w:r>
      <w:r>
        <w:rPr>
          <w:spacing w:val="40"/>
        </w:rPr>
        <w:t> </w:t>
      </w:r>
      <w:r>
        <w:rPr/>
        <w:t>особенности,</w:t>
      </w:r>
      <w:r>
        <w:rPr>
          <w:spacing w:val="40"/>
        </w:rPr>
        <w:t> </w:t>
      </w:r>
      <w:r>
        <w:rPr/>
        <w:t>заводили совместные семьи.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91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Охарактеризуйте</w:t>
      </w:r>
      <w:r>
        <w:rPr>
          <w:spacing w:val="10"/>
          <w:sz w:val="19"/>
        </w:rPr>
        <w:t> </w:t>
      </w:r>
      <w:r>
        <w:rPr>
          <w:w w:val="95"/>
          <w:sz w:val="19"/>
        </w:rPr>
        <w:t>хозяйственную</w:t>
      </w:r>
      <w:r>
        <w:rPr>
          <w:spacing w:val="11"/>
          <w:sz w:val="19"/>
        </w:rPr>
        <w:t> </w:t>
      </w:r>
      <w:r>
        <w:rPr>
          <w:w w:val="95"/>
          <w:sz w:val="19"/>
        </w:rPr>
        <w:t>деятельность</w:t>
      </w:r>
      <w:r>
        <w:rPr>
          <w:spacing w:val="11"/>
          <w:sz w:val="19"/>
        </w:rPr>
        <w:t> </w:t>
      </w:r>
      <w:r>
        <w:rPr>
          <w:w w:val="95"/>
          <w:sz w:val="19"/>
        </w:rPr>
        <w:t>ясачных</w:t>
      </w:r>
      <w:r>
        <w:rPr>
          <w:spacing w:val="10"/>
          <w:sz w:val="19"/>
        </w:rPr>
        <w:t> </w:t>
      </w:r>
      <w:r>
        <w:rPr>
          <w:w w:val="95"/>
          <w:sz w:val="19"/>
        </w:rPr>
        <w:t>людей</w:t>
      </w:r>
      <w:r>
        <w:rPr>
          <w:spacing w:val="11"/>
          <w:sz w:val="19"/>
        </w:rPr>
        <w:t> </w:t>
      </w:r>
      <w:r>
        <w:rPr>
          <w:w w:val="95"/>
          <w:sz w:val="19"/>
        </w:rPr>
        <w:t>Поволжья</w:t>
      </w:r>
      <w:r>
        <w:rPr>
          <w:spacing w:val="11"/>
          <w:sz w:val="19"/>
        </w:rPr>
        <w:t> </w:t>
      </w:r>
      <w:r>
        <w:rPr>
          <w:w w:val="95"/>
          <w:sz w:val="19"/>
        </w:rPr>
        <w:t>и</w:t>
      </w:r>
      <w:r>
        <w:rPr>
          <w:spacing w:val="11"/>
          <w:sz w:val="19"/>
        </w:rPr>
        <w:t> </w:t>
      </w:r>
      <w:r>
        <w:rPr>
          <w:spacing w:val="-2"/>
          <w:w w:val="95"/>
          <w:sz w:val="19"/>
        </w:rPr>
        <w:t>Сибири.</w:t>
      </w:r>
    </w:p>
    <w:p>
      <w:pPr>
        <w:pStyle w:val="BodyText"/>
        <w:rPr>
          <w:rFonts w:ascii="Tahoma"/>
          <w:sz w:val="21"/>
        </w:rPr>
      </w:pPr>
      <w:r>
        <w:rPr/>
        <w:pict>
          <v:group style="position:absolute;margin-left:36.553001pt;margin-top:13.918252pt;width:385.95pt;height:77.05pt;mso-position-horizontal-relative:page;mso-position-vertical-relative:paragraph;z-index:-15550464;mso-wrap-distance-left:0;mso-wrap-distance-right:0" id="docshapegroup1975" coordorigin="731,278" coordsize="7719,1541">
            <v:rect style="position:absolute;left:731;top:278;width:7719;height:1541" id="docshape1976" filled="true" fillcolor="#000000" stroked="false">
              <v:fill opacity="32768f" type="solid"/>
            </v:rect>
            <v:rect style="position:absolute;left:793;top:342;width:7597;height:1418" id="docshape1977" filled="true" fillcolor="#e9eff8" stroked="false">
              <v:fill type="solid"/>
            </v:rect>
            <v:shape style="position:absolute;left:891;top:439;width:356;height:351" type="#_x0000_t75" id="docshape1978" stroked="false">
              <v:imagedata r:id="rId315" o:title=""/>
            </v:shape>
            <v:shape style="position:absolute;left:731;top:278;width:7719;height:1541" type="#_x0000_t202" id="docshape1979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XVII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в.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процесс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формирования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сословий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России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ещё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не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был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завершён. Русское общество было разделено на многочисленные сословные группы (чины), свойственные средневековому обществу.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rFonts w:ascii="Tahoma"/>
          <w:sz w:val="15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193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330.png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94"/>
        </w:numPr>
        <w:tabs>
          <w:tab w:pos="1134" w:val="left" w:leader="none"/>
        </w:tabs>
        <w:spacing w:line="208" w:lineRule="auto" w:before="50" w:after="0"/>
        <w:ind w:left="1133" w:right="791" w:hanging="341"/>
        <w:jc w:val="left"/>
        <w:rPr>
          <w:sz w:val="19"/>
        </w:rPr>
      </w:pPr>
      <w:r>
        <w:rPr>
          <w:sz w:val="19"/>
        </w:rPr>
        <w:t>Продолжите</w:t>
      </w:r>
      <w:r>
        <w:rPr>
          <w:spacing w:val="-5"/>
          <w:sz w:val="19"/>
        </w:rPr>
        <w:t> </w:t>
      </w:r>
      <w:r>
        <w:rPr>
          <w:sz w:val="19"/>
        </w:rPr>
        <w:t>заполнение</w:t>
      </w:r>
      <w:r>
        <w:rPr>
          <w:spacing w:val="-5"/>
          <w:sz w:val="19"/>
        </w:rPr>
        <w:t> </w:t>
      </w:r>
      <w:r>
        <w:rPr>
          <w:sz w:val="19"/>
        </w:rPr>
        <w:t>таблицы</w:t>
      </w:r>
      <w:r>
        <w:rPr>
          <w:spacing w:val="-5"/>
          <w:sz w:val="19"/>
        </w:rPr>
        <w:t> </w:t>
      </w:r>
      <w:r>
        <w:rPr>
          <w:sz w:val="19"/>
        </w:rPr>
        <w:t>«Сословные</w:t>
      </w:r>
      <w:r>
        <w:rPr>
          <w:spacing w:val="-5"/>
          <w:sz w:val="19"/>
        </w:rPr>
        <w:t> </w:t>
      </w:r>
      <w:r>
        <w:rPr>
          <w:sz w:val="19"/>
        </w:rPr>
        <w:t>группы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России</w:t>
      </w:r>
      <w:r>
        <w:rPr>
          <w:spacing w:val="-5"/>
          <w:sz w:val="19"/>
        </w:rPr>
        <w:t> </w:t>
      </w:r>
      <w:r>
        <w:rPr>
          <w:sz w:val="19"/>
        </w:rPr>
        <w:t>XVII</w:t>
      </w:r>
      <w:r>
        <w:rPr>
          <w:spacing w:val="-5"/>
          <w:sz w:val="19"/>
        </w:rPr>
        <w:t> </w:t>
      </w:r>
      <w:r>
        <w:rPr>
          <w:sz w:val="19"/>
        </w:rPr>
        <w:t>в.»</w:t>
      </w:r>
      <w:r>
        <w:rPr>
          <w:spacing w:val="-5"/>
          <w:sz w:val="19"/>
        </w:rPr>
        <w:t> </w:t>
      </w:r>
      <w:r>
        <w:rPr>
          <w:sz w:val="19"/>
        </w:rPr>
        <w:t>на</w:t>
      </w:r>
      <w:r>
        <w:rPr>
          <w:spacing w:val="-5"/>
          <w:sz w:val="19"/>
        </w:rPr>
        <w:t> </w:t>
      </w:r>
      <w:r>
        <w:rPr>
          <w:sz w:val="19"/>
        </w:rPr>
        <w:t>основе текста параграфа.</w:t>
      </w:r>
    </w:p>
    <w:p>
      <w:pPr>
        <w:pStyle w:val="BodyText"/>
        <w:rPr>
          <w:rFonts w:ascii="Tahoma"/>
          <w:sz w:val="16"/>
        </w:rPr>
      </w:pPr>
    </w:p>
    <w:tbl>
      <w:tblPr>
        <w:tblW w:w="0" w:type="auto"/>
        <w:jc w:val="left"/>
        <w:tblInd w:w="80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2551"/>
        <w:gridCol w:w="2551"/>
      </w:tblGrid>
      <w:tr>
        <w:trPr>
          <w:trHeight w:val="386" w:hRule="atLeast"/>
        </w:trPr>
        <w:tc>
          <w:tcPr>
            <w:tcW w:w="2475" w:type="dxa"/>
            <w:shd w:val="clear" w:color="auto" w:fill="FAE8E1"/>
          </w:tcPr>
          <w:p>
            <w:pPr>
              <w:pStyle w:val="TableParagraph"/>
              <w:spacing w:before="75"/>
              <w:ind w:left="378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Сословная</w:t>
            </w:r>
            <w:r>
              <w:rPr>
                <w:rFonts w:ascii="Calibri" w:hAnsi="Calibri"/>
                <w:b/>
                <w:spacing w:val="2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группа</w:t>
            </w:r>
          </w:p>
        </w:tc>
        <w:tc>
          <w:tcPr>
            <w:tcW w:w="2551" w:type="dxa"/>
            <w:shd w:val="clear" w:color="auto" w:fill="FAE8E1"/>
          </w:tcPr>
          <w:p>
            <w:pPr>
              <w:pStyle w:val="TableParagraph"/>
              <w:spacing w:before="75"/>
              <w:ind w:left="971" w:right="961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Права</w:t>
            </w:r>
          </w:p>
        </w:tc>
        <w:tc>
          <w:tcPr>
            <w:tcW w:w="2551" w:type="dxa"/>
            <w:shd w:val="clear" w:color="auto" w:fill="FAE8E1"/>
          </w:tcPr>
          <w:p>
            <w:pPr>
              <w:pStyle w:val="TableParagraph"/>
              <w:spacing w:before="75"/>
              <w:ind w:left="661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Обязанности</w:t>
            </w:r>
          </w:p>
        </w:tc>
      </w:tr>
      <w:tr>
        <w:trPr>
          <w:trHeight w:val="386" w:hRule="atLeast"/>
        </w:trPr>
        <w:tc>
          <w:tcPr>
            <w:tcW w:w="24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94"/>
        </w:numPr>
        <w:tabs>
          <w:tab w:pos="1134" w:val="left" w:leader="none"/>
        </w:tabs>
        <w:spacing w:line="240" w:lineRule="auto" w:before="78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Выясните,</w:t>
      </w:r>
      <w:r>
        <w:rPr>
          <w:spacing w:val="8"/>
          <w:sz w:val="19"/>
        </w:rPr>
        <w:t> </w:t>
      </w:r>
      <w:r>
        <w:rPr>
          <w:w w:val="95"/>
          <w:sz w:val="19"/>
        </w:rPr>
        <w:t>как</w:t>
      </w:r>
      <w:r>
        <w:rPr>
          <w:spacing w:val="9"/>
          <w:sz w:val="19"/>
        </w:rPr>
        <w:t> </w:t>
      </w:r>
      <w:r>
        <w:rPr>
          <w:w w:val="95"/>
          <w:sz w:val="19"/>
        </w:rPr>
        <w:t>в</w:t>
      </w:r>
      <w:r>
        <w:rPr>
          <w:spacing w:val="9"/>
          <w:sz w:val="19"/>
        </w:rPr>
        <w:t> </w:t>
      </w:r>
      <w:r>
        <w:rPr>
          <w:w w:val="95"/>
          <w:sz w:val="19"/>
        </w:rPr>
        <w:t>XVII</w:t>
      </w:r>
      <w:r>
        <w:rPr>
          <w:spacing w:val="9"/>
          <w:sz w:val="19"/>
        </w:rPr>
        <w:t> </w:t>
      </w:r>
      <w:r>
        <w:rPr>
          <w:w w:val="95"/>
          <w:sz w:val="19"/>
        </w:rPr>
        <w:t>в.</w:t>
      </w:r>
      <w:r>
        <w:rPr>
          <w:spacing w:val="9"/>
          <w:sz w:val="19"/>
        </w:rPr>
        <w:t> </w:t>
      </w:r>
      <w:r>
        <w:rPr>
          <w:w w:val="95"/>
          <w:sz w:val="19"/>
        </w:rPr>
        <w:t>происходило</w:t>
      </w:r>
      <w:r>
        <w:rPr>
          <w:spacing w:val="9"/>
          <w:sz w:val="19"/>
        </w:rPr>
        <w:t> </w:t>
      </w:r>
      <w:r>
        <w:rPr>
          <w:w w:val="95"/>
          <w:sz w:val="19"/>
        </w:rPr>
        <w:t>прикрепление</w:t>
      </w:r>
      <w:r>
        <w:rPr>
          <w:spacing w:val="9"/>
          <w:sz w:val="19"/>
        </w:rPr>
        <w:t> </w:t>
      </w:r>
      <w:r>
        <w:rPr>
          <w:w w:val="95"/>
          <w:sz w:val="19"/>
        </w:rPr>
        <w:t>крестьян</w:t>
      </w:r>
      <w:r>
        <w:rPr>
          <w:spacing w:val="9"/>
          <w:sz w:val="19"/>
        </w:rPr>
        <w:t> </w:t>
      </w:r>
      <w:r>
        <w:rPr>
          <w:w w:val="95"/>
          <w:sz w:val="19"/>
        </w:rPr>
        <w:t>к</w:t>
      </w:r>
      <w:r>
        <w:rPr>
          <w:spacing w:val="9"/>
          <w:sz w:val="19"/>
        </w:rPr>
        <w:t> </w:t>
      </w:r>
      <w:r>
        <w:rPr>
          <w:w w:val="95"/>
          <w:sz w:val="19"/>
        </w:rPr>
        <w:t>их</w:t>
      </w:r>
      <w:r>
        <w:rPr>
          <w:spacing w:val="9"/>
          <w:sz w:val="19"/>
        </w:rPr>
        <w:t> </w:t>
      </w:r>
      <w:r>
        <w:rPr>
          <w:spacing w:val="-2"/>
          <w:w w:val="95"/>
          <w:sz w:val="19"/>
        </w:rPr>
        <w:t>владельцу.</w:t>
      </w:r>
    </w:p>
    <w:p>
      <w:pPr>
        <w:pStyle w:val="ListParagraph"/>
        <w:numPr>
          <w:ilvl w:val="0"/>
          <w:numId w:val="94"/>
        </w:numPr>
        <w:tabs>
          <w:tab w:pos="969" w:val="left" w:leader="none"/>
        </w:tabs>
        <w:spacing w:line="208" w:lineRule="auto" w:before="49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18"/>
          <w:sz w:val="19"/>
        </w:rPr>
        <w:t> </w:t>
      </w:r>
      <w:r>
        <w:rPr>
          <w:sz w:val="19"/>
        </w:rPr>
        <w:t>Каковы</w:t>
      </w:r>
      <w:r>
        <w:rPr>
          <w:spacing w:val="-7"/>
          <w:sz w:val="19"/>
        </w:rPr>
        <w:t> </w:t>
      </w:r>
      <w:r>
        <w:rPr>
          <w:sz w:val="19"/>
        </w:rPr>
        <w:t>были</w:t>
      </w:r>
      <w:r>
        <w:rPr>
          <w:spacing w:val="-7"/>
          <w:sz w:val="19"/>
        </w:rPr>
        <w:t> </w:t>
      </w:r>
      <w:r>
        <w:rPr>
          <w:sz w:val="19"/>
        </w:rPr>
        <w:t>последствия</w:t>
      </w:r>
      <w:r>
        <w:rPr>
          <w:spacing w:val="-7"/>
          <w:sz w:val="19"/>
        </w:rPr>
        <w:t> </w:t>
      </w:r>
      <w:r>
        <w:rPr>
          <w:sz w:val="19"/>
        </w:rPr>
        <w:t>закрепощения</w:t>
      </w:r>
      <w:r>
        <w:rPr>
          <w:spacing w:val="-7"/>
          <w:sz w:val="19"/>
        </w:rPr>
        <w:t> </w:t>
      </w:r>
      <w:r>
        <w:rPr>
          <w:sz w:val="19"/>
        </w:rPr>
        <w:t>крестьян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России?</w:t>
      </w:r>
      <w:r>
        <w:rPr>
          <w:spacing w:val="-7"/>
          <w:sz w:val="19"/>
        </w:rPr>
        <w:t> </w:t>
      </w:r>
      <w:r>
        <w:rPr>
          <w:sz w:val="19"/>
        </w:rPr>
        <w:t>Был</w:t>
      </w:r>
      <w:r>
        <w:rPr>
          <w:spacing w:val="-7"/>
          <w:sz w:val="19"/>
        </w:rPr>
        <w:t> </w:t>
      </w:r>
      <w:r>
        <w:rPr>
          <w:sz w:val="19"/>
        </w:rPr>
        <w:t>ли</w:t>
      </w:r>
      <w:r>
        <w:rPr>
          <w:spacing w:val="-7"/>
          <w:sz w:val="19"/>
        </w:rPr>
        <w:t> </w:t>
      </w:r>
      <w:r>
        <w:rPr>
          <w:sz w:val="19"/>
        </w:rPr>
        <w:t>иной</w:t>
      </w:r>
      <w:r>
        <w:rPr>
          <w:spacing w:val="-7"/>
          <w:sz w:val="19"/>
        </w:rPr>
        <w:t> </w:t>
      </w:r>
      <w:r>
        <w:rPr>
          <w:sz w:val="19"/>
        </w:rPr>
        <w:t>вариант развития страны? Вопросы обсудите в группах.</w:t>
      </w:r>
    </w:p>
    <w:p>
      <w:pPr>
        <w:pStyle w:val="ListParagraph"/>
        <w:numPr>
          <w:ilvl w:val="0"/>
          <w:numId w:val="94"/>
        </w:numPr>
        <w:tabs>
          <w:tab w:pos="1134" w:val="left" w:leader="none"/>
        </w:tabs>
        <w:spacing w:line="240" w:lineRule="auto" w:before="43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Почему</w:t>
      </w:r>
      <w:r>
        <w:rPr>
          <w:spacing w:val="19"/>
          <w:sz w:val="19"/>
        </w:rPr>
        <w:t> </w:t>
      </w:r>
      <w:r>
        <w:rPr>
          <w:w w:val="95"/>
          <w:sz w:val="19"/>
        </w:rPr>
        <w:t>белые</w:t>
      </w:r>
      <w:r>
        <w:rPr>
          <w:spacing w:val="20"/>
          <w:sz w:val="19"/>
        </w:rPr>
        <w:t> </w:t>
      </w:r>
      <w:r>
        <w:rPr>
          <w:w w:val="95"/>
          <w:sz w:val="19"/>
        </w:rPr>
        <w:t>слободы</w:t>
      </w:r>
      <w:r>
        <w:rPr>
          <w:spacing w:val="20"/>
          <w:sz w:val="19"/>
        </w:rPr>
        <w:t> </w:t>
      </w:r>
      <w:r>
        <w:rPr>
          <w:w w:val="95"/>
          <w:sz w:val="19"/>
        </w:rPr>
        <w:t>вызывали</w:t>
      </w:r>
      <w:r>
        <w:rPr>
          <w:spacing w:val="20"/>
          <w:sz w:val="19"/>
        </w:rPr>
        <w:t> </w:t>
      </w:r>
      <w:r>
        <w:rPr>
          <w:w w:val="95"/>
          <w:sz w:val="19"/>
        </w:rPr>
        <w:t>недовольство</w:t>
      </w:r>
      <w:r>
        <w:rPr>
          <w:spacing w:val="20"/>
          <w:sz w:val="19"/>
        </w:rPr>
        <w:t> </w:t>
      </w:r>
      <w:r>
        <w:rPr>
          <w:w w:val="95"/>
          <w:sz w:val="19"/>
        </w:rPr>
        <w:t>посадского</w:t>
      </w:r>
      <w:r>
        <w:rPr>
          <w:spacing w:val="19"/>
          <w:sz w:val="19"/>
        </w:rPr>
        <w:t> </w:t>
      </w:r>
      <w:r>
        <w:rPr>
          <w:spacing w:val="-2"/>
          <w:w w:val="95"/>
          <w:sz w:val="19"/>
        </w:rPr>
        <w:t>населения?</w:t>
      </w:r>
    </w:p>
    <w:p>
      <w:pPr>
        <w:pStyle w:val="Heading7"/>
        <w:tabs>
          <w:tab w:pos="8163" w:val="left" w:leader="none"/>
        </w:tabs>
        <w:spacing w:before="119"/>
      </w:pPr>
      <w:r>
        <w:rPr/>
        <w:pict>
          <v:group style="position:absolute;margin-left:146.483902pt;margin-top:10.988963pt;width:256.05pt;height:7.85pt;mso-position-horizontal-relative:page;mso-position-vertical-relative:paragraph;z-index:-21815808" id="docshapegroup1980" coordorigin="2930,220" coordsize="5121,157">
            <v:line style="position:absolute" from="2980,298" to="7956,298" stroked="true" strokeweight="1pt" strokecolor="#4495d1">
              <v:stroke dashstyle="dot"/>
            </v:line>
            <v:shape style="position:absolute;left:2929;top:287;width:5057;height:20" id="docshape1981" coordorigin="2930,288" coordsize="5057,20" path="m2950,298l2947,291,2940,288,2933,291,2930,298,2933,305,2940,308,2947,305,2950,298xm7986,298l7983,291,7976,288,7969,291,7966,298,7969,305,7976,308,7983,305,7986,298xe" filled="true" fillcolor="#4495d1" stroked="false">
              <v:path arrowok="t"/>
              <v:fill type="solid"/>
            </v:shape>
            <v:shape style="position:absolute;left:7966;top:219;width:84;height:157" id="docshape1982" coordorigin="7966,220" coordsize="84,157" path="m7966,220l7966,376,8050,298,7966,220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195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331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84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Дайте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определения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следующих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понятий: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тягло,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барщина,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оброк.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Запишите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те- </w:t>
      </w:r>
      <w:r>
        <w:rPr>
          <w:rFonts w:ascii="Tahoma" w:hAnsi="Tahoma"/>
          <w:spacing w:val="-2"/>
          <w:sz w:val="19"/>
        </w:rPr>
        <w:t>традь.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549952;mso-wrap-distance-left:0;mso-wrap-distance-right:0" id="docshapegroup1983" coordorigin="731,168" coordsize="7719,728">
            <v:rect style="position:absolute;left:731;top:167;width:7719;height:728" id="docshape1984" filled="true" fillcolor="#000000" stroked="false">
              <v:fill opacity="19660f" type="solid"/>
            </v:rect>
            <v:rect style="position:absolute;left:793;top:230;width:7597;height:602" id="docshape1985" filled="true" fillcolor="#ffffff" stroked="false">
              <v:fill type="solid"/>
            </v:rect>
            <v:shape style="position:absolute;left:877;top:330;width:397;height:397" type="#_x0000_t75" id="docshape1986" stroked="false">
              <v:imagedata r:id="rId107" o:title=""/>
            </v:shape>
            <v:shape style="position:absolute;left:986;top:354;width:191;height:371" type="#_x0000_t202" id="docshape1987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1988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pStyle w:val="Heading3"/>
        <w:tabs>
          <w:tab w:pos="2154" w:val="left" w:leader="none"/>
        </w:tabs>
        <w:spacing w:line="199" w:lineRule="auto" w:before="150"/>
        <w:ind w:left="2154" w:right="1721" w:hanging="1645"/>
      </w:pPr>
      <w:r>
        <w:rPr/>
        <w:pict>
          <v:group style="position:absolute;margin-left:0pt;margin-top:24.444809pt;width:459.25pt;height:452.15pt;mso-position-horizontal-relative:page;mso-position-vertical-relative:paragraph;z-index:-21814272" id="docshapegroup1989" coordorigin="0,489" coordsize="9185,9043">
            <v:rect style="position:absolute;left:0;top:2424;width:9185;height:7107" id="docshape1990" filled="true" fillcolor="#e6e7e8" stroked="false">
              <v:fill type="solid"/>
            </v:rect>
            <v:rect style="position:absolute;left:731;top:6347;width:7719;height:1433" id="docshape1991" filled="true" fillcolor="#000000" stroked="false">
              <v:fill opacity="32768f" type="solid"/>
            </v:rect>
            <v:rect style="position:absolute;left:793;top:6410;width:7597;height:1309" id="docshape1992" filled="true" fillcolor="#ffffff" stroked="false">
              <v:fill type="solid"/>
            </v:rect>
            <v:rect style="position:absolute;left:721;top:1802;width:7733;height:4796" id="docshape1993" filled="true" fillcolor="#000000" stroked="false">
              <v:fill opacity="32768f" type="solid"/>
            </v:rect>
            <v:shape style="position:absolute;left:793;top:1875;width:7587;height:4656" type="#_x0000_t75" id="docshape1994" stroked="false">
              <v:imagedata r:id="rId389" o:title=""/>
            </v:shape>
            <v:rect style="position:absolute;left:793;top:1875;width:7587;height:4656" id="docshape1995" filled="false" stroked="true" strokeweight="1pt" strokecolor="#ffffff">
              <v:stroke dashstyle="solid"/>
            </v:rect>
            <v:line style="position:absolute" from="585,564" to="585,8523" stroked="true" strokeweight="1.5pt" strokecolor="#4495d1">
              <v:stroke dashstyle="dot"/>
            </v:line>
            <v:shape style="position:absolute;left:570;top:488;width:30;height:8079" id="docshape1996" coordorigin="570,489" coordsize="30,8079" path="m600,8553l596,8542,585,8538,575,8542,570,8553,575,8563,585,8568,596,8563,600,8553xm600,504l596,493,585,489,575,493,570,504,575,515,585,519,596,515,600,504xe" filled="true" fillcolor="#4495d1" stroked="false">
              <v:path arrowok="t"/>
              <v:fill type="solid"/>
            </v:shape>
            <v:shape style="position:absolute;left:386;top:1264;width:397;height:397" type="#_x0000_t75" id="docshape1997" stroked="false">
              <v:imagedata r:id="rId390" o:title=""/>
            </v:shape>
            <v:rect style="position:absolute;left:793;top:8641;width:3799;height:114" id="docshape1998" filled="true" fillcolor="#eeaf9f" stroked="false">
              <v:fill type="solid"/>
            </v:rect>
            <v:rect style="position:absolute;left:4592;top:8641;width:3799;height:114" id="docshape1999" filled="true" fillcolor="#b3ccea" stroked="false">
              <v:fill type="solid"/>
            </v:rect>
            <v:shape style="position:absolute;left:396;top:7920;width:397;height:397" type="#_x0000_t75" id="docshape2000" stroked="false">
              <v:imagedata r:id="rId9" o:title=""/>
            </v:shape>
            <v:rect style="position:absolute;left:396;top:8456;width:418;height:418" id="docshape2001" filled="true" fillcolor="#000000" stroked="false">
              <v:fill opacity="19660f" type="solid"/>
            </v:rect>
            <v:shape style="position:absolute;left:396;top:8457;width:397;height:397" type="#_x0000_t75" id="docshape2002" stroked="false">
              <v:imagedata r:id="rId391" o:title=""/>
            </v:shape>
            <w10:wrap type="none"/>
          </v:group>
        </w:pict>
      </w:r>
      <w:r>
        <w:rPr/>
        <w:pict>
          <v:group style="position:absolute;margin-left:38.509998pt;margin-top:5.740609pt;width:61.95pt;height:28.8pt;mso-position-horizontal-relative:page;mso-position-vertical-relative:paragraph;z-index:-21813760" id="docshapegroup2003" coordorigin="770,115" coordsize="1239,576">
            <v:rect style="position:absolute;left:770;top:114;width:1239;height:576" id="docshape2004" filled="true" fillcolor="#000000" stroked="false">
              <v:fill opacity="19660f" type="solid"/>
            </v:rect>
            <v:shape style="position:absolute;left:793;top:134;width:1117;height:454" type="#_x0000_t202" id="docshape2005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33–34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DB413F"/>
          <w:spacing w:val="-10"/>
          <w:w w:val="8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spacing w:val="9"/>
          <w:w w:val="75"/>
        </w:rPr>
        <w:t>Государственное </w:t>
      </w:r>
      <w:r>
        <w:rPr>
          <w:color w:val="DB413F"/>
          <w:w w:val="75"/>
        </w:rPr>
        <w:t>устройство</w:t>
      </w:r>
      <w:r>
        <w:rPr>
          <w:color w:val="DB413F"/>
        </w:rPr>
        <w:t> </w:t>
      </w:r>
      <w:r>
        <w:rPr>
          <w:color w:val="DB413F"/>
          <w:w w:val="75"/>
        </w:rPr>
        <w:t>России</w:t>
      </w:r>
      <w:r>
        <w:rPr>
          <w:color w:val="DB413F"/>
        </w:rPr>
        <w:t> </w:t>
      </w:r>
      <w:r>
        <w:rPr>
          <w:color w:val="DB413F"/>
          <w:w w:val="85"/>
        </w:rPr>
        <w:t>в XVII </w:t>
      </w:r>
      <w:r>
        <w:rPr>
          <w:color w:val="DB413F"/>
          <w:spacing w:val="10"/>
          <w:w w:val="85"/>
        </w:rPr>
        <w:t>в.</w:t>
      </w:r>
    </w:p>
    <w:p>
      <w:pPr>
        <w:pStyle w:val="Heading8"/>
        <w:spacing w:line="216" w:lineRule="auto" w:before="296"/>
      </w:pPr>
      <w:r>
        <w:rPr/>
        <w:pict>
          <v:shape style="position:absolute;margin-left:24.7759pt;margin-top:15.350337pt;width:8.550pt;height:18.55pt;mso-position-horizontal-relative:page;mso-position-vertical-relative:paragraph;z-index:15910400" type="#_x0000_t202" id="docshape2006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Какие</w:t>
      </w:r>
      <w:r>
        <w:rPr>
          <w:spacing w:val="30"/>
          <w:w w:val="115"/>
        </w:rPr>
        <w:t> </w:t>
      </w:r>
      <w:r>
        <w:rPr>
          <w:w w:val="115"/>
        </w:rPr>
        <w:t>изменения</w:t>
      </w:r>
      <w:r>
        <w:rPr>
          <w:spacing w:val="30"/>
          <w:w w:val="115"/>
        </w:rPr>
        <w:t> </w:t>
      </w:r>
      <w:r>
        <w:rPr>
          <w:w w:val="115"/>
        </w:rPr>
        <w:t>произошли</w:t>
      </w:r>
      <w:r>
        <w:rPr>
          <w:spacing w:val="30"/>
          <w:w w:val="115"/>
        </w:rPr>
        <w:t> </w:t>
      </w:r>
      <w:r>
        <w:rPr>
          <w:w w:val="115"/>
        </w:rPr>
        <w:t>в</w:t>
      </w:r>
      <w:r>
        <w:rPr>
          <w:spacing w:val="30"/>
          <w:w w:val="115"/>
        </w:rPr>
        <w:t> </w:t>
      </w:r>
      <w:r>
        <w:rPr>
          <w:w w:val="115"/>
        </w:rPr>
        <w:t>государственном</w:t>
      </w:r>
      <w:r>
        <w:rPr>
          <w:spacing w:val="30"/>
          <w:w w:val="115"/>
        </w:rPr>
        <w:t> </w:t>
      </w:r>
      <w:r>
        <w:rPr>
          <w:w w:val="115"/>
        </w:rPr>
        <w:t>устройстве России в XVII в.?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1"/>
        <w:rPr>
          <w:rFonts w:ascii="Calibri"/>
          <w:b/>
          <w:sz w:val="17"/>
        </w:rPr>
      </w:pPr>
      <w:r>
        <w:rPr/>
        <w:pict>
          <v:shape style="position:absolute;margin-left:39.685001pt;margin-top:12.134641pt;width:383.05pt;height:59.2pt;mso-position-horizontal-relative:page;mso-position-vertical-relative:paragraph;z-index:-15548928;mso-wrap-distance-left:0;mso-wrap-distance-right:0" type="#_x0000_t202" id="docshape2007" filled="false" stroked="false">
            <v:textbox inset="0,0,0,0">
              <w:txbxContent>
                <w:p>
                  <w:pPr>
                    <w:spacing w:line="220" w:lineRule="auto" w:before="94"/>
                    <w:ind w:left="113" w:right="1718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«Приказ в Москве».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 А. Янов. Серпухов,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Государственный</w:t>
                  </w:r>
                  <w:r>
                    <w:rPr>
                      <w:rFonts w:ascii="Trebuchet MS" w:hAnsi="Trebuchet MS"/>
                      <w:i/>
                      <w:spacing w:val="-3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историко-художественный</w:t>
                  </w:r>
                  <w:r>
                    <w:rPr>
                      <w:rFonts w:ascii="Trebuchet MS" w:hAnsi="Trebuchet MS"/>
                      <w:i/>
                      <w:spacing w:val="-4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2"/>
                      <w:w w:val="95"/>
                      <w:sz w:val="19"/>
                    </w:rPr>
                    <w:t>музей</w:t>
                  </w:r>
                </w:p>
                <w:p>
                  <w:pPr>
                    <w:spacing w:line="216" w:lineRule="auto" w:before="112"/>
                    <w:ind w:left="453" w:right="142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spacing w:val="-2"/>
                      <w:w w:val="80"/>
                      <w:sz w:val="20"/>
                    </w:rPr>
                    <w:t></w:t>
                  </w:r>
                  <w:r>
                    <w:rPr>
                      <w:rFonts w:ascii="Times New Roman" w:hAnsi="Times New Roman"/>
                      <w:color w:val="DB413F"/>
                      <w:spacing w:val="53"/>
                      <w:sz w:val="20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Опишите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работу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приказа.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Вспомните,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какие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приказы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были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созданы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в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XVI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в.</w:t>
                  </w:r>
                  <w:r>
                    <w:rPr>
                      <w:rFonts w:ascii="Tahoma" w:hAnsi="Tahoma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sz w:val="19"/>
                    </w:rPr>
                    <w:t>Кто </w:t>
                  </w:r>
                  <w:r>
                    <w:rPr>
                      <w:rFonts w:ascii="Tahoma" w:hAnsi="Tahoma"/>
                      <w:sz w:val="19"/>
                    </w:rPr>
                    <w:t>в них служил?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2"/>
        <w:rPr>
          <w:rFonts w:ascii="Calibri"/>
          <w:b/>
          <w:sz w:val="7"/>
        </w:rPr>
      </w:pPr>
    </w:p>
    <w:p>
      <w:pPr>
        <w:pStyle w:val="ListParagraph"/>
        <w:numPr>
          <w:ilvl w:val="0"/>
          <w:numId w:val="95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spacing w:val="-2"/>
          <w:sz w:val="19"/>
        </w:rPr>
        <w:t>приказная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система</w:t>
      </w:r>
      <w:r>
        <w:rPr>
          <w:spacing w:val="-6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4"/>
          <w:position w:val="-2"/>
          <w:sz w:val="22"/>
        </w:rPr>
        <w:t> </w:t>
      </w:r>
      <w:r>
        <w:rPr>
          <w:spacing w:val="-2"/>
          <w:sz w:val="19"/>
        </w:rPr>
        <w:t>полки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«нового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(иноземного)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строя»</w:t>
      </w:r>
      <w:r>
        <w:rPr>
          <w:spacing w:val="-5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4"/>
          <w:position w:val="-2"/>
          <w:sz w:val="22"/>
        </w:rPr>
        <w:t> </w:t>
      </w:r>
      <w:r>
        <w:rPr>
          <w:spacing w:val="-4"/>
          <w:sz w:val="19"/>
        </w:rPr>
        <w:t>дьяк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25424pt;width:379.85pt;height:34.4pt;mso-position-horizontal-relative:page;mso-position-vertical-relative:paragraph;z-index:-15548416;mso-wrap-distance-left:0;mso-wrap-distance-right:0" id="docshapegroup2008" coordorigin="794,65" coordsize="7597,688">
            <v:shape style="position:absolute;left:4592;top:64;width:3799;height:688" type="#_x0000_t202" id="docshape2009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96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783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1640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начало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деятельности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Долгого парламента в Англии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688" type="#_x0000_t202" id="docshape2010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97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73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1613—1645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царствование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Михаила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Фёдоровича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Tahoma"/>
          <w:sz w:val="16"/>
        </w:rPr>
      </w:pPr>
    </w:p>
    <w:p>
      <w:pPr>
        <w:pStyle w:val="BodyText"/>
        <w:spacing w:line="218" w:lineRule="auto" w:before="121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Царь</w:t>
      </w:r>
      <w:r>
        <w:rPr>
          <w:rFonts w:ascii="Calibri" w:hAnsi="Calibri"/>
          <w:b/>
          <w:color w:val="DB413F"/>
          <w:w w:val="105"/>
        </w:rPr>
        <w:t> и</w:t>
      </w:r>
      <w:r>
        <w:rPr>
          <w:rFonts w:ascii="Calibri" w:hAnsi="Calibri"/>
          <w:b/>
          <w:color w:val="DB413F"/>
          <w:w w:val="105"/>
        </w:rPr>
        <w:t> царская</w:t>
      </w:r>
      <w:r>
        <w:rPr>
          <w:rFonts w:ascii="Calibri" w:hAnsi="Calibri"/>
          <w:b/>
          <w:color w:val="DB413F"/>
          <w:w w:val="105"/>
        </w:rPr>
        <w:t> власть.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Избрание</w:t>
      </w:r>
      <w:r>
        <w:rPr>
          <w:color w:val="000000"/>
          <w:w w:val="105"/>
        </w:rPr>
        <w:t> Михаила</w:t>
      </w:r>
      <w:r>
        <w:rPr>
          <w:color w:val="000000"/>
          <w:w w:val="105"/>
        </w:rPr>
        <w:t> Фёдоровича</w:t>
      </w:r>
      <w:r>
        <w:rPr>
          <w:color w:val="000000"/>
          <w:w w:val="105"/>
        </w:rPr>
        <w:t> (</w:t>
      </w:r>
      <w:r>
        <w:rPr>
          <w:rFonts w:ascii="Book Antiqua" w:hAnsi="Book Antiqua"/>
          <w:b/>
          <w:color w:val="000000"/>
          <w:w w:val="105"/>
        </w:rPr>
        <w:t>1613–1645</w:t>
      </w:r>
      <w:r>
        <w:rPr>
          <w:color w:val="000000"/>
          <w:w w:val="105"/>
        </w:rPr>
        <w:t>) </w:t>
      </w:r>
      <w:r>
        <w:rPr>
          <w:color w:val="000000"/>
        </w:rPr>
        <w:t>осознавалось современниками как возвращение к досмутным порядкам. Воз- рождение</w:t>
      </w:r>
      <w:r>
        <w:rPr>
          <w:color w:val="000000"/>
          <w:spacing w:val="31"/>
        </w:rPr>
        <w:t> </w:t>
      </w:r>
      <w:r>
        <w:rPr>
          <w:color w:val="000000"/>
        </w:rPr>
        <w:t>государственности</w:t>
      </w:r>
      <w:r>
        <w:rPr>
          <w:color w:val="000000"/>
          <w:spacing w:val="32"/>
        </w:rPr>
        <w:t> </w:t>
      </w:r>
      <w:r>
        <w:rPr>
          <w:color w:val="000000"/>
        </w:rPr>
        <w:t>означало</w:t>
      </w:r>
      <w:r>
        <w:rPr>
          <w:color w:val="000000"/>
          <w:spacing w:val="32"/>
        </w:rPr>
        <w:t> </w:t>
      </w:r>
      <w:r>
        <w:rPr>
          <w:color w:val="000000"/>
        </w:rPr>
        <w:t>прежде</w:t>
      </w:r>
      <w:r>
        <w:rPr>
          <w:color w:val="000000"/>
          <w:spacing w:val="32"/>
        </w:rPr>
        <w:t> </w:t>
      </w:r>
      <w:r>
        <w:rPr>
          <w:color w:val="000000"/>
        </w:rPr>
        <w:t>всего</w:t>
      </w:r>
      <w:r>
        <w:rPr>
          <w:color w:val="000000"/>
          <w:spacing w:val="31"/>
        </w:rPr>
        <w:t> </w:t>
      </w:r>
      <w:r>
        <w:rPr>
          <w:color w:val="000000"/>
        </w:rPr>
        <w:t>восстановление</w:t>
      </w:r>
      <w:r>
        <w:rPr>
          <w:color w:val="000000"/>
          <w:spacing w:val="32"/>
        </w:rPr>
        <w:t> </w:t>
      </w:r>
      <w:r>
        <w:rPr>
          <w:color w:val="000000"/>
        </w:rPr>
        <w:t>во</w:t>
      </w:r>
      <w:r>
        <w:rPr>
          <w:color w:val="000000"/>
          <w:spacing w:val="32"/>
        </w:rPr>
        <w:t> </w:t>
      </w:r>
      <w:r>
        <w:rPr>
          <w:color w:val="000000"/>
          <w:spacing w:val="-4"/>
        </w:rPr>
        <w:t>всей</w:t>
      </w:r>
    </w:p>
    <w:p>
      <w:pPr>
        <w:spacing w:after="0" w:line="218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32" w:lineRule="exact" w:before="98"/>
        <w:ind w:left="793"/>
        <w:jc w:val="both"/>
      </w:pPr>
      <w:r>
        <w:rPr/>
        <w:t>прежней</w:t>
      </w:r>
      <w:r>
        <w:rPr>
          <w:spacing w:val="9"/>
        </w:rPr>
        <w:t> </w:t>
      </w:r>
      <w:r>
        <w:rPr/>
        <w:t>полноте</w:t>
      </w:r>
      <w:r>
        <w:rPr>
          <w:spacing w:val="10"/>
        </w:rPr>
        <w:t> </w:t>
      </w:r>
      <w:r>
        <w:rPr/>
        <w:t>царской</w:t>
      </w:r>
      <w:r>
        <w:rPr>
          <w:spacing w:val="9"/>
        </w:rPr>
        <w:t> </w:t>
      </w:r>
      <w:r>
        <w:rPr/>
        <w:t>власти.</w:t>
      </w:r>
      <w:r>
        <w:rPr>
          <w:spacing w:val="10"/>
        </w:rPr>
        <w:t> </w:t>
      </w:r>
      <w:r>
        <w:rPr/>
        <w:t>По</w:t>
      </w:r>
      <w:r>
        <w:rPr>
          <w:spacing w:val="9"/>
        </w:rPr>
        <w:t> </w:t>
      </w:r>
      <w:r>
        <w:rPr/>
        <w:t>определению</w:t>
      </w:r>
      <w:r>
        <w:rPr>
          <w:spacing w:val="10"/>
        </w:rPr>
        <w:t> </w:t>
      </w:r>
      <w:r>
        <w:rPr/>
        <w:t>одного</w:t>
      </w:r>
      <w:r>
        <w:rPr>
          <w:spacing w:val="9"/>
        </w:rPr>
        <w:t> </w:t>
      </w:r>
      <w:r>
        <w:rPr/>
        <w:t>из</w:t>
      </w:r>
      <w:r>
        <w:rPr>
          <w:spacing w:val="10"/>
        </w:rPr>
        <w:t> </w:t>
      </w:r>
      <w:r>
        <w:rPr>
          <w:spacing w:val="-2"/>
        </w:rPr>
        <w:t>современников,</w:t>
      </w:r>
    </w:p>
    <w:p>
      <w:pPr>
        <w:pStyle w:val="BodyText"/>
        <w:spacing w:line="223" w:lineRule="auto" w:before="6"/>
        <w:ind w:left="793" w:right="808"/>
        <w:jc w:val="both"/>
      </w:pPr>
      <w:r>
        <w:rPr/>
        <w:t>«как</w:t>
      </w:r>
      <w:r>
        <w:rPr>
          <w:spacing w:val="36"/>
        </w:rPr>
        <w:t> </w:t>
      </w:r>
      <w:r>
        <w:rPr/>
        <w:t>пресветлое</w:t>
      </w:r>
      <w:r>
        <w:rPr>
          <w:spacing w:val="36"/>
        </w:rPr>
        <w:t> </w:t>
      </w:r>
      <w:r>
        <w:rPr/>
        <w:t>солнце</w:t>
      </w:r>
      <w:r>
        <w:rPr>
          <w:spacing w:val="36"/>
        </w:rPr>
        <w:t> </w:t>
      </w:r>
      <w:r>
        <w:rPr/>
        <w:t>в</w:t>
      </w:r>
      <w:r>
        <w:rPr>
          <w:spacing w:val="36"/>
        </w:rPr>
        <w:t> </w:t>
      </w:r>
      <w:r>
        <w:rPr/>
        <w:t>небеси,</w:t>
      </w:r>
      <w:r>
        <w:rPr>
          <w:spacing w:val="36"/>
        </w:rPr>
        <w:t> </w:t>
      </w:r>
      <w:r>
        <w:rPr/>
        <w:t>единый</w:t>
      </w:r>
      <w:r>
        <w:rPr>
          <w:spacing w:val="36"/>
        </w:rPr>
        <w:t> </w:t>
      </w:r>
      <w:r>
        <w:rPr/>
        <w:t>монарх</w:t>
      </w:r>
      <w:r>
        <w:rPr>
          <w:spacing w:val="36"/>
        </w:rPr>
        <w:t> </w:t>
      </w:r>
      <w:r>
        <w:rPr/>
        <w:t>и</w:t>
      </w:r>
      <w:r>
        <w:rPr>
          <w:spacing w:val="36"/>
        </w:rPr>
        <w:t> </w:t>
      </w:r>
      <w:r>
        <w:rPr/>
        <w:t>государь</w:t>
      </w:r>
      <w:r>
        <w:rPr>
          <w:spacing w:val="36"/>
        </w:rPr>
        <w:t> </w:t>
      </w:r>
      <w:r>
        <w:rPr/>
        <w:t>просвещается, и своим государским повелением, яко солнечными лучами, всюду един сияет, единого слушаем, единого боимся, единому служим все». Из этого не следует, что в реальной жизни власть царя не имела ограничений. Как православный государь и верный сын церкви, царь должен был руководствоваться Священ- ным Писанием, церковными заповедями и традициями.</w:t>
      </w:r>
    </w:p>
    <w:p>
      <w:pPr>
        <w:pStyle w:val="BodyText"/>
        <w:spacing w:line="223" w:lineRule="auto" w:before="2"/>
        <w:ind w:left="793" w:right="808" w:firstLine="340"/>
        <w:jc w:val="both"/>
      </w:pPr>
      <w:r>
        <w:rPr/>
        <w:pict>
          <v:shape style="position:absolute;margin-left:0pt;margin-top:37.243637pt;width:.1pt;height:355.35pt;mso-position-horizontal-relative:page;mso-position-vertical-relative:paragraph;z-index:15910912" id="docshape2018" coordorigin="0,745" coordsize="0,7107" path="m0,745l0,7851e" filled="true" fillcolor="#e6e7e8" stroked="false">
            <v:path arrowok="t"/>
            <v:fill type="solid"/>
            <w10:wrap type="none"/>
          </v:shape>
        </w:pict>
      </w:r>
      <w:r>
        <w:rPr/>
        <w:t>Царь</w:t>
      </w:r>
      <w:r>
        <w:rPr>
          <w:spacing w:val="-11"/>
        </w:rPr>
        <w:t> </w:t>
      </w:r>
      <w:r>
        <w:rPr/>
        <w:t>был</w:t>
      </w:r>
      <w:r>
        <w:rPr>
          <w:spacing w:val="-11"/>
        </w:rPr>
        <w:t> </w:t>
      </w:r>
      <w:r>
        <w:rPr/>
        <w:t>живым</w:t>
      </w:r>
      <w:r>
        <w:rPr>
          <w:spacing w:val="-11"/>
        </w:rPr>
        <w:t> </w:t>
      </w:r>
      <w:r>
        <w:rPr/>
        <w:t>олицетворением</w:t>
      </w:r>
      <w:r>
        <w:rPr>
          <w:spacing w:val="-11"/>
        </w:rPr>
        <w:t> </w:t>
      </w:r>
      <w:r>
        <w:rPr/>
        <w:t>государства.</w:t>
      </w:r>
      <w:r>
        <w:rPr>
          <w:spacing w:val="-11"/>
        </w:rPr>
        <w:t> </w:t>
      </w:r>
      <w:r>
        <w:rPr/>
        <w:t>Оскорбление</w:t>
      </w:r>
      <w:r>
        <w:rPr>
          <w:spacing w:val="-11"/>
        </w:rPr>
        <w:t> </w:t>
      </w:r>
      <w:r>
        <w:rPr/>
        <w:t>монарха,</w:t>
      </w:r>
      <w:r>
        <w:rPr>
          <w:spacing w:val="-11"/>
        </w:rPr>
        <w:t> </w:t>
      </w:r>
      <w:r>
        <w:rPr/>
        <w:t>урон его чести воспринимались как повод для войны. Как справедливый и рачи- тельный</w:t>
      </w:r>
      <w:r>
        <w:rPr>
          <w:spacing w:val="-8"/>
        </w:rPr>
        <w:t> </w:t>
      </w:r>
      <w:r>
        <w:rPr/>
        <w:t>хозяин</w:t>
      </w:r>
      <w:r>
        <w:rPr>
          <w:spacing w:val="-8"/>
        </w:rPr>
        <w:t> </w:t>
      </w:r>
      <w:r>
        <w:rPr/>
        <w:t>монарх</w:t>
      </w:r>
      <w:r>
        <w:rPr>
          <w:spacing w:val="-8"/>
        </w:rPr>
        <w:t> </w:t>
      </w:r>
      <w:r>
        <w:rPr/>
        <w:t>должен</w:t>
      </w:r>
      <w:r>
        <w:rPr>
          <w:spacing w:val="-8"/>
        </w:rPr>
        <w:t> </w:t>
      </w:r>
      <w:r>
        <w:rPr/>
        <w:t>был</w:t>
      </w:r>
      <w:r>
        <w:rPr>
          <w:spacing w:val="-8"/>
        </w:rPr>
        <w:t> </w:t>
      </w:r>
      <w:r>
        <w:rPr/>
        <w:t>неустанно</w:t>
      </w:r>
      <w:r>
        <w:rPr>
          <w:spacing w:val="-8"/>
        </w:rPr>
        <w:t> </w:t>
      </w:r>
      <w:r>
        <w:rPr/>
        <w:t>заботиться</w:t>
      </w:r>
      <w:r>
        <w:rPr>
          <w:spacing w:val="-8"/>
        </w:rPr>
        <w:t> </w:t>
      </w:r>
      <w:r>
        <w:rPr/>
        <w:t>о</w:t>
      </w:r>
      <w:r>
        <w:rPr>
          <w:spacing w:val="-8"/>
        </w:rPr>
        <w:t> </w:t>
      </w:r>
      <w:r>
        <w:rPr/>
        <w:t>процветании</w:t>
      </w:r>
      <w:r>
        <w:rPr>
          <w:spacing w:val="-8"/>
        </w:rPr>
        <w:t> </w:t>
      </w:r>
      <w:r>
        <w:rPr/>
        <w:t>госу- дарства. Власть царя подразумевала его присутствие везде и во всём. Не слу- </w:t>
      </w:r>
      <w:r>
        <w:rPr>
          <w:w w:val="95"/>
        </w:rPr>
        <w:t>чайно любая челобитная начиналась словами «царю и великому князю [имярек] </w:t>
      </w:r>
      <w:r>
        <w:rPr/>
        <w:t>бьёт</w:t>
      </w:r>
      <w:r>
        <w:rPr>
          <w:spacing w:val="-4"/>
        </w:rPr>
        <w:t> </w:t>
      </w:r>
      <w:r>
        <w:rPr/>
        <w:t>челом…».</w:t>
      </w:r>
      <w:r>
        <w:rPr>
          <w:spacing w:val="-4"/>
        </w:rPr>
        <w:t> </w:t>
      </w:r>
      <w:r>
        <w:rPr/>
        <w:t>Здесь</w:t>
      </w:r>
      <w:r>
        <w:rPr>
          <w:spacing w:val="-4"/>
        </w:rPr>
        <w:t> </w:t>
      </w:r>
      <w:r>
        <w:rPr/>
        <w:t>чувствуется</w:t>
      </w:r>
      <w:r>
        <w:rPr>
          <w:spacing w:val="-4"/>
        </w:rPr>
        <w:t> </w:t>
      </w:r>
      <w:r>
        <w:rPr/>
        <w:t>твёрдая</w:t>
      </w:r>
      <w:r>
        <w:rPr>
          <w:spacing w:val="-4"/>
        </w:rPr>
        <w:t> </w:t>
      </w:r>
      <w:r>
        <w:rPr/>
        <w:t>убеждённость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том,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царю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все- го есть дело и ему всё должно быть ведомо.</w:t>
      </w:r>
    </w:p>
    <w:p>
      <w:pPr>
        <w:spacing w:before="170"/>
        <w:ind w:left="793" w:right="538" w:firstLine="0"/>
        <w:jc w:val="right"/>
        <w:rPr>
          <w:rFonts w:ascii="Trebuchet MS" w:hAnsi="Trebuchet MS"/>
          <w:sz w:val="19"/>
        </w:rPr>
      </w:pPr>
      <w:r>
        <w:rPr/>
        <w:pict>
          <v:group style="position:absolute;margin-left:39.686001pt;margin-top:7.794656pt;width:419.55pt;height:355.05pt;mso-position-horizontal-relative:page;mso-position-vertical-relative:paragraph;z-index:-21812224" id="docshapegroup2019" coordorigin="794,156" coordsize="8391,7101">
            <v:rect style="position:absolute;left:793;top:165;width:8391;height:7091" id="docshape2020" filled="true" fillcolor="#f7ded5" stroked="false">
              <v:fill type="solid"/>
            </v:rect>
            <v:rect style="position:absolute;left:6459;top:155;width:2725;height:353" id="docshape2021" filled="true" fillcolor="#000000" stroked="false">
              <v:fill opacity="32768f" type="solid"/>
            </v:rect>
            <v:rect style="position:absolute;left:6491;top:171;width:2693;height:227" id="docshape2022" filled="true" fillcolor="#db413f" stroked="false">
              <v:fill type="solid"/>
            </v:rect>
            <v:rect style="position:absolute;left:858;top:3705;width:2758;height:1131" id="docshape2023" filled="true" fillcolor="#000000" stroked="false">
              <v:fill opacity="32768f" type="solid"/>
            </v:rect>
            <v:rect style="position:absolute;left:921;top:3768;width:2637;height:1005" id="docshape2024" filled="true" fillcolor="#ffffff" stroked="false">
              <v:fill type="solid"/>
            </v:rect>
            <v:rect style="position:absolute;left:1127;top:584;width:1649;height:3082" id="docshape2025" filled="true" fillcolor="#000000" stroked="false">
              <v:fill opacity="32768f" type="solid"/>
            </v:rect>
            <v:shape style="position:absolute;left:1200;top:657;width:1506;height:2936" type="#_x0000_t75" id="docshape2026" stroked="false">
              <v:imagedata r:id="rId394" o:title=""/>
            </v:shape>
            <v:rect style="position:absolute;left:1200;top:657;width:1506;height:2940" id="docshape2027" filled="false" stroked="true" strokeweight="1pt" strokecolor="#ffffff">
              <v:stroke dashstyle="solid"/>
            </v:rect>
            <v:rect style="position:absolute;left:3677;top:3024;width:1865;height:706" id="docshape2028" filled="true" fillcolor="#000000" stroked="false">
              <v:fill opacity="32768f" type="solid"/>
            </v:rect>
            <v:rect style="position:absolute;left:3740;top:3087;width:1741;height:585" id="docshape2029" filled="true" fillcolor="#ffffff" stroked="false">
              <v:fill type="solid"/>
            </v:rect>
            <v:rect style="position:absolute;left:3641;top:646;width:1865;height:2333" id="docshape2030" filled="true" fillcolor="#000000" stroked="false">
              <v:fill opacity="32768f" type="solid"/>
            </v:rect>
            <v:shape style="position:absolute;left:3714;top:719;width:1719;height:2187" type="#_x0000_t75" id="docshape2031" stroked="false">
              <v:imagedata r:id="rId395" o:title=""/>
            </v:shape>
            <v:rect style="position:absolute;left:3713;top:718;width:1721;height:2188" id="docshape2032" filled="false" stroked="true" strokeweight="1.0pt" strokecolor="#ffffff">
              <v:stroke dashstyle="solid"/>
            </v:rect>
            <v:rect style="position:absolute;left:5931;top:664;width:2290;height:2722" id="docshape2033" filled="true" fillcolor="#000000" stroked="false">
              <v:fill opacity="32768f" type="solid"/>
            </v:rect>
            <v:shape style="position:absolute;left:6004;top:737;width:2150;height:2578" type="#_x0000_t75" id="docshape2034" stroked="false">
              <v:imagedata r:id="rId396" o:title=""/>
            </v:shape>
            <v:rect style="position:absolute;left:6004;top:737;width:2150;height:2580" id="docshape2035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Trebuchet MS" w:hAnsi="Trebuchet MS"/>
          <w:color w:val="FFFFFF"/>
          <w:spacing w:val="-2"/>
          <w:w w:val="90"/>
          <w:sz w:val="19"/>
        </w:rPr>
        <w:t>ИСТОРИЧЕСКИЙ</w:t>
      </w:r>
      <w:r>
        <w:rPr>
          <w:rFonts w:ascii="Trebuchet MS" w:hAnsi="Trebuchet MS"/>
          <w:color w:val="FFFFFF"/>
          <w:sz w:val="19"/>
        </w:rPr>
        <w:t> </w:t>
      </w:r>
      <w:r>
        <w:rPr>
          <w:rFonts w:ascii="Trebuchet MS" w:hAnsi="Trebuchet MS"/>
          <w:color w:val="FFFFFF"/>
          <w:spacing w:val="-2"/>
          <w:sz w:val="19"/>
        </w:rPr>
        <w:t>ПОРТРЕТ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6"/>
        <w:rPr>
          <w:rFonts w:ascii="Trebuchet MS"/>
        </w:rPr>
      </w:pPr>
    </w:p>
    <w:p>
      <w:pPr>
        <w:spacing w:line="218" w:lineRule="auto" w:before="0"/>
        <w:ind w:left="3853" w:right="3147" w:firstLine="0"/>
        <w:jc w:val="left"/>
        <w:rPr>
          <w:rFonts w:ascii="Calibri" w:hAnsi="Calibri"/>
          <w:b/>
          <w:sz w:val="19"/>
        </w:rPr>
      </w:pPr>
      <w:r>
        <w:rPr/>
        <w:pict>
          <v:shape style="position:absolute;margin-left:284.584991pt;margin-top:15.599221pt;width:137.9pt;height:67pt;mso-position-horizontal-relative:page;mso-position-vertical-relative:paragraph;z-index:15911936" type="#_x0000_t202" id="docshape2036" filled="true" fillcolor="#ffffff" stroked="false">
            <v:textbox inset="0,0,0,0">
              <w:txbxContent>
                <w:p>
                  <w:pPr>
                    <w:spacing w:line="225" w:lineRule="auto" w:before="153"/>
                    <w:ind w:left="176" w:right="221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Патриарх Филарет.</w:t>
                  </w:r>
                  <w:r>
                    <w:rPr>
                      <w:rFonts w:ascii="Calibri" w:hAnsi="Calibri"/>
                      <w:b/>
                      <w:color w:val="000000"/>
                      <w:spacing w:val="8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Н.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Тютриумов.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w w:val="95"/>
                      <w:sz w:val="19"/>
                    </w:rPr>
                    <w:t>Гатчина,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w w:val="95"/>
                      <w:sz w:val="19"/>
                    </w:rPr>
                    <w:t>Государственный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музей-заповедник «Гатчи-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4"/>
                      <w:sz w:val="19"/>
                    </w:rPr>
                    <w:t>на»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Calibri" w:hAnsi="Calibri"/>
          <w:b/>
          <w:w w:val="115"/>
          <w:sz w:val="19"/>
        </w:rPr>
        <w:t>Царский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венец </w:t>
      </w:r>
      <w:r>
        <w:rPr>
          <w:rFonts w:ascii="Calibri" w:hAnsi="Calibri"/>
          <w:b/>
          <w:spacing w:val="-2"/>
          <w:w w:val="115"/>
          <w:sz w:val="19"/>
        </w:rPr>
        <w:t>Михаила</w:t>
      </w:r>
    </w:p>
    <w:p>
      <w:pPr>
        <w:pStyle w:val="BodyText"/>
        <w:spacing w:before="5"/>
        <w:rPr>
          <w:rFonts w:ascii="Calibri"/>
          <w:b/>
          <w:sz w:val="11"/>
        </w:rPr>
      </w:pPr>
    </w:p>
    <w:p>
      <w:pPr>
        <w:spacing w:line="218" w:lineRule="auto" w:before="120"/>
        <w:ind w:left="1034" w:right="4903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Портрет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царя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Михаила </w:t>
      </w:r>
      <w:r>
        <w:rPr>
          <w:rFonts w:ascii="Calibri" w:hAnsi="Calibri"/>
          <w:b/>
          <w:spacing w:val="-2"/>
          <w:w w:val="115"/>
          <w:sz w:val="19"/>
        </w:rPr>
        <w:t>Фёдоровича.</w:t>
      </w:r>
    </w:p>
    <w:p>
      <w:pPr>
        <w:spacing w:line="228" w:lineRule="auto" w:before="0"/>
        <w:ind w:left="1034" w:right="5942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Художник</w:t>
      </w:r>
      <w:r>
        <w:rPr>
          <w:rFonts w:ascii="Trebuchet MS" w:hAnsi="Trebuchet MS"/>
          <w:i/>
          <w:spacing w:val="-1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И.-Г.</w:t>
      </w:r>
      <w:r>
        <w:rPr>
          <w:rFonts w:ascii="Trebuchet MS" w:hAnsi="Trebuchet MS"/>
          <w:i/>
          <w:spacing w:val="-11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Ведекинд.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Третьяковская галерея</w:t>
      </w:r>
    </w:p>
    <w:p>
      <w:pPr>
        <w:pStyle w:val="BodyText"/>
        <w:spacing w:before="8"/>
        <w:rPr>
          <w:rFonts w:ascii="Trebuchet MS"/>
          <w:i/>
          <w:sz w:val="15"/>
        </w:rPr>
      </w:pPr>
    </w:p>
    <w:p>
      <w:pPr>
        <w:spacing w:line="216" w:lineRule="exact" w:before="104"/>
        <w:ind w:left="0" w:right="0" w:firstLine="0"/>
        <w:jc w:val="center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Царь Михаил</w:t>
      </w:r>
      <w:r>
        <w:rPr>
          <w:rFonts w:ascii="Calibri" w:hAnsi="Calibri"/>
          <w:b/>
          <w:spacing w:val="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Фёдорович</w:t>
      </w:r>
      <w:r>
        <w:rPr>
          <w:rFonts w:ascii="Calibri" w:hAnsi="Calibri"/>
          <w:b/>
          <w:spacing w:val="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и</w:t>
      </w:r>
      <w:r>
        <w:rPr>
          <w:rFonts w:ascii="Calibri" w:hAnsi="Calibri"/>
          <w:b/>
          <w:spacing w:val="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патриарх </w:t>
      </w:r>
      <w:r>
        <w:rPr>
          <w:rFonts w:ascii="Calibri" w:hAnsi="Calibri"/>
          <w:b/>
          <w:spacing w:val="-2"/>
          <w:w w:val="115"/>
          <w:sz w:val="19"/>
        </w:rPr>
        <w:t>Филарет</w:t>
      </w:r>
    </w:p>
    <w:p>
      <w:pPr>
        <w:spacing w:line="220" w:lineRule="auto" w:before="0"/>
        <w:ind w:left="963" w:right="79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9"/>
        </w:rPr>
        <w:t>Первый государь из династии Романовых, по отзывам современников, был нрава крот- </w:t>
      </w:r>
      <w:r>
        <w:rPr>
          <w:rFonts w:ascii="Tahoma" w:hAnsi="Tahoma"/>
          <w:w w:val="95"/>
          <w:sz w:val="19"/>
        </w:rPr>
        <w:t>кого и милостивого. В силу возраста и характера он долгое время чувствовал себя неу- </w:t>
      </w:r>
      <w:r>
        <w:rPr>
          <w:rFonts w:ascii="Tahoma" w:hAnsi="Tahoma"/>
          <w:spacing w:val="-2"/>
          <w:sz w:val="19"/>
        </w:rPr>
        <w:t>веренно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роли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правителя.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Все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дела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за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него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решало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окружение.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Впрочем,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сила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нацио- нально-освободительного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движения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была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такова,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что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слабое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правительство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молодого государя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сумело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изгнать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интервентов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завершить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гражданскую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войну.</w:t>
      </w:r>
    </w:p>
    <w:p>
      <w:pPr>
        <w:spacing w:line="220" w:lineRule="auto" w:before="0"/>
        <w:ind w:left="963" w:right="79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окончанием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Смуты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настало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время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преодоления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разрухи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восстановления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государ- ства. Здесь на сцену вышел освобождённый из польского плена отец Михаила, </w:t>
      </w:r>
      <w:r>
        <w:rPr>
          <w:rFonts w:ascii="Tahoma" w:hAnsi="Tahoma"/>
          <w:w w:val="95"/>
          <w:sz w:val="19"/>
        </w:rPr>
        <w:t>митрополит Филарет. Сразу же по возвращении на родину в 1619 г. он был возведён в </w:t>
      </w:r>
      <w:r>
        <w:rPr>
          <w:rFonts w:ascii="Tahoma" w:hAnsi="Tahoma"/>
          <w:sz w:val="19"/>
        </w:rPr>
        <w:t>сан</w:t>
      </w:r>
      <w:r>
        <w:rPr>
          <w:rFonts w:ascii="Tahoma" w:hAnsi="Tahoma"/>
          <w:spacing w:val="74"/>
          <w:sz w:val="19"/>
        </w:rPr>
        <w:t> </w:t>
      </w:r>
      <w:r>
        <w:rPr>
          <w:rFonts w:ascii="Tahoma" w:hAnsi="Tahoma"/>
          <w:sz w:val="19"/>
        </w:rPr>
        <w:t>патриарха.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Современники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отмечали,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Филарет</w:t>
      </w:r>
      <w:r>
        <w:rPr>
          <w:rFonts w:ascii="Tahoma" w:hAnsi="Tahoma"/>
          <w:spacing w:val="74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z w:val="19"/>
        </w:rPr>
        <w:t>«нравом</w:t>
      </w:r>
      <w:r>
        <w:rPr>
          <w:rFonts w:ascii="Tahoma" w:hAnsi="Tahoma"/>
          <w:spacing w:val="75"/>
          <w:sz w:val="19"/>
        </w:rPr>
        <w:t> </w:t>
      </w:r>
      <w:r>
        <w:rPr>
          <w:rFonts w:ascii="Tahoma" w:hAnsi="Tahoma"/>
          <w:spacing w:val="-2"/>
          <w:sz w:val="19"/>
        </w:rPr>
        <w:t>опальчив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headerReference w:type="default" r:id="rId392"/>
          <w:headerReference w:type="even" r:id="rId393"/>
          <w:pgSz w:w="9190" w:h="12020"/>
          <w:pgMar w:header="0" w:footer="0" w:top="740" w:bottom="280" w:left="0" w:right="0"/>
          <w:pgNumType w:start="169"/>
        </w:sectPr>
      </w:pPr>
    </w:p>
    <w:p>
      <w:pPr>
        <w:pStyle w:val="BodyText"/>
        <w:spacing w:before="11"/>
        <w:rPr>
          <w:rFonts w:ascii="Tahoma"/>
          <w:sz w:val="24"/>
        </w:rPr>
      </w:pPr>
    </w:p>
    <w:p>
      <w:pPr>
        <w:spacing w:line="220" w:lineRule="auto" w:before="106"/>
        <w:ind w:left="793" w:right="961" w:firstLine="0"/>
        <w:jc w:val="both"/>
        <w:rPr>
          <w:rFonts w:ascii="Tahoma" w:hAnsi="Tahoma"/>
          <w:sz w:val="19"/>
        </w:rPr>
      </w:pPr>
      <w:r>
        <w:rPr/>
        <w:pict>
          <v:rect style="position:absolute;margin-left:0pt;margin-top:-1.357849pt;width:419.528pt;height:274.487pt;mso-position-horizontal-relative:page;mso-position-vertical-relative:paragraph;z-index:-21811200" id="docshape2037" filled="true" fillcolor="#f7ded5" stroked="false">
            <v:fill type="solid"/>
            <w10:wrap type="none"/>
          </v:rect>
        </w:pict>
      </w:r>
      <w:r>
        <w:rPr>
          <w:rFonts w:ascii="Tahoma" w:hAnsi="Tahoma"/>
          <w:w w:val="95"/>
          <w:sz w:val="19"/>
        </w:rPr>
        <w:t>(вспыльчив)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мнителен,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а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владетелен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(властен)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таков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был,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яко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самому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царю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боятися его».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Есть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свидетельства,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что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минуту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раздражения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патриарх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будто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бы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даже</w:t>
      </w:r>
      <w:r>
        <w:rPr>
          <w:rFonts w:ascii="Tahoma" w:hAnsi="Tahoma"/>
          <w:spacing w:val="-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поднимал </w:t>
      </w:r>
      <w:r>
        <w:rPr>
          <w:rFonts w:ascii="Tahoma" w:hAnsi="Tahoma"/>
          <w:sz w:val="19"/>
        </w:rPr>
        <w:t>руку на сына, вразумляя: «Дурень, блага своего не понимаешь!»</w:t>
      </w:r>
    </w:p>
    <w:p>
      <w:pPr>
        <w:spacing w:line="220" w:lineRule="auto" w:before="0"/>
        <w:ind w:left="793" w:right="96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Ряд историков отмечают, что с появлением в Кремле Филарета наступило время свое- </w:t>
      </w:r>
      <w:r>
        <w:rPr>
          <w:rFonts w:ascii="Tahoma" w:hAnsi="Tahoma"/>
          <w:sz w:val="19"/>
        </w:rPr>
        <w:t>образного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двоевластия.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Патриарх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добавил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своему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церковному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титулу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светский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ти- </w:t>
      </w:r>
      <w:r>
        <w:rPr>
          <w:rFonts w:ascii="Tahoma" w:hAnsi="Tahoma"/>
          <w:w w:val="95"/>
          <w:sz w:val="19"/>
        </w:rPr>
        <w:t>тул, который полагался только монарху, — «великий государь». Таким образом, в Мо- </w:t>
      </w:r>
      <w:r>
        <w:rPr>
          <w:rFonts w:ascii="Tahoma" w:hAnsi="Tahoma"/>
          <w:spacing w:val="-2"/>
          <w:sz w:val="19"/>
        </w:rPr>
        <w:t>сковском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царстве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было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тогда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два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великих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государя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—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отец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сын.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Влияние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патриарха </w:t>
      </w:r>
      <w:r>
        <w:rPr>
          <w:rFonts w:ascii="Tahoma" w:hAnsi="Tahoma"/>
          <w:w w:val="95"/>
          <w:sz w:val="19"/>
        </w:rPr>
        <w:t>на внутренний и внешнеполитический курс правительства ощущалось настолько </w:t>
      </w:r>
      <w:r>
        <w:rPr>
          <w:rFonts w:ascii="Tahoma" w:hAnsi="Tahoma"/>
          <w:w w:val="95"/>
          <w:sz w:val="19"/>
        </w:rPr>
        <w:t>силь- но, что многие историки считают его не соправителем, а реальным правителем. Пись- </w:t>
      </w:r>
      <w:r>
        <w:rPr>
          <w:rFonts w:ascii="Tahoma" w:hAnsi="Tahoma"/>
          <w:sz w:val="19"/>
        </w:rPr>
        <w:t>ма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Филарету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очень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красноречивы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всегда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предстаёт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безропотным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 послушным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сыном.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Отец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видится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ему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«вселенским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пастырем»,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«святым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владыкой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 государем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моим».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одном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своих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указов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Михаил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Фёдорович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объявил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всем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поддан- ным: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«Каков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он,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государь,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таков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же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отец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государев: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государское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величество </w:t>
      </w:r>
      <w:r>
        <w:rPr>
          <w:rFonts w:ascii="Tahoma" w:hAnsi="Tahoma"/>
          <w:spacing w:val="-2"/>
          <w:sz w:val="19"/>
        </w:rPr>
        <w:t>нераздельно».</w:t>
      </w:r>
    </w:p>
    <w:p>
      <w:pPr>
        <w:spacing w:line="220" w:lineRule="auto" w:before="0"/>
        <w:ind w:left="793" w:right="96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За все 32 года своего царствования первый Романов не проявлял большой склонности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pacing w:val="-2"/>
          <w:sz w:val="19"/>
        </w:rPr>
        <w:t>к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самостоятельному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правлению,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опираясь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на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Боярскую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думу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Земские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соборы.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Бого- </w:t>
      </w:r>
      <w:r>
        <w:rPr>
          <w:rFonts w:ascii="Tahoma" w:hAnsi="Tahoma"/>
          <w:w w:val="95"/>
          <w:sz w:val="19"/>
        </w:rPr>
        <w:t>боязненный и негневливый Михаил Фёдорович был похож на своего «дядю», царя Фё- дора I Ивановича, почитаемого современниками за образцового монарха. Между ними </w:t>
      </w:r>
      <w:r>
        <w:rPr>
          <w:rFonts w:ascii="Tahoma" w:hAnsi="Tahoma"/>
          <w:sz w:val="19"/>
        </w:rPr>
        <w:t>действительно было много общего — смирение и непоказное благочестие. Но это </w:t>
      </w:r>
      <w:r>
        <w:rPr>
          <w:rFonts w:ascii="Tahoma" w:hAnsi="Tahoma"/>
          <w:w w:val="95"/>
          <w:sz w:val="19"/>
        </w:rPr>
        <w:t>было именно то, в чём остро нуждалась уставшая от Смуты страна. Своим поведением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политикой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Михаил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Фёдорович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сумел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поднять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авторитет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царской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власти,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накрепко связав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её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сознании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людей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новой,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им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основанной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династией.</w:t>
      </w:r>
    </w:p>
    <w:p>
      <w:pPr>
        <w:spacing w:line="216" w:lineRule="auto" w:before="95"/>
        <w:ind w:left="1133" w:right="991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</w:t>
      </w:r>
      <w:r>
        <w:rPr>
          <w:rFonts w:ascii="Times New Roman" w:hAnsi="Times New Roman"/>
          <w:color w:val="DB413F"/>
          <w:spacing w:val="78"/>
          <w:sz w:val="20"/>
        </w:rPr>
        <w:t> </w:t>
      </w:r>
      <w:r>
        <w:rPr>
          <w:rFonts w:ascii="Tahoma" w:hAnsi="Tahoma"/>
          <w:w w:val="95"/>
          <w:sz w:val="19"/>
        </w:rPr>
        <w:t>Рассмотрите иллюстрации. Почему, на ваш взгляд, патриарх Филарет </w:t>
      </w:r>
      <w:r>
        <w:rPr>
          <w:rFonts w:ascii="Tahoma" w:hAnsi="Tahoma"/>
          <w:w w:val="95"/>
          <w:sz w:val="19"/>
        </w:rPr>
        <w:t>изображён </w:t>
      </w:r>
      <w:r>
        <w:rPr>
          <w:rFonts w:ascii="Tahoma" w:hAnsi="Tahoma"/>
          <w:sz w:val="19"/>
        </w:rPr>
        <w:t>в царском одеянии?</w:t>
      </w:r>
    </w:p>
    <w:p>
      <w:pPr>
        <w:pStyle w:val="BodyText"/>
        <w:spacing w:before="1"/>
        <w:rPr>
          <w:rFonts w:ascii="Tahoma"/>
        </w:rPr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t>Статус</w:t>
      </w:r>
      <w:r>
        <w:rPr>
          <w:spacing w:val="-3"/>
        </w:rPr>
        <w:t> </w:t>
      </w:r>
      <w:r>
        <w:rPr/>
        <w:t>царя</w:t>
      </w:r>
      <w:r>
        <w:rPr>
          <w:spacing w:val="-3"/>
        </w:rPr>
        <w:t> </w:t>
      </w:r>
      <w:r>
        <w:rPr/>
        <w:t>закреплялся</w:t>
      </w:r>
      <w:r>
        <w:rPr>
          <w:spacing w:val="-3"/>
        </w:rPr>
        <w:t> </w:t>
      </w:r>
      <w:r>
        <w:rPr/>
        <w:t>титулом.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протяжении</w:t>
      </w:r>
      <w:r>
        <w:rPr>
          <w:spacing w:val="-3"/>
        </w:rPr>
        <w:t> </w:t>
      </w:r>
      <w:r>
        <w:rPr/>
        <w:t>столетия</w:t>
      </w:r>
      <w:r>
        <w:rPr>
          <w:spacing w:val="-3"/>
        </w:rPr>
        <w:t> </w:t>
      </w:r>
      <w:r>
        <w:rPr/>
        <w:t>он</w:t>
      </w:r>
      <w:r>
        <w:rPr>
          <w:spacing w:val="-3"/>
        </w:rPr>
        <w:t> </w:t>
      </w:r>
      <w:r>
        <w:rPr/>
        <w:t>изменялся, отражая наиболее важные перемены в характере власти и территориальных приобретениях.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середине</w:t>
      </w:r>
      <w:r>
        <w:rPr>
          <w:spacing w:val="-13"/>
        </w:rPr>
        <w:t> </w:t>
      </w:r>
      <w:r>
        <w:rPr/>
        <w:t>века</w:t>
      </w:r>
      <w:r>
        <w:rPr>
          <w:spacing w:val="-13"/>
        </w:rPr>
        <w:t> </w:t>
      </w:r>
      <w:r>
        <w:rPr/>
        <w:t>царский</w:t>
      </w:r>
      <w:r>
        <w:rPr>
          <w:spacing w:val="-13"/>
        </w:rPr>
        <w:t> </w:t>
      </w:r>
      <w:r>
        <w:rPr/>
        <w:t>титул</w:t>
      </w:r>
      <w:r>
        <w:rPr>
          <w:spacing w:val="-13"/>
        </w:rPr>
        <w:t> </w:t>
      </w:r>
      <w:r>
        <w:rPr/>
        <w:t>звучал</w:t>
      </w:r>
      <w:r>
        <w:rPr>
          <w:spacing w:val="-13"/>
        </w:rPr>
        <w:t> </w:t>
      </w:r>
      <w:r>
        <w:rPr/>
        <w:t>так:</w:t>
      </w:r>
      <w:r>
        <w:rPr>
          <w:spacing w:val="-13"/>
        </w:rPr>
        <w:t> </w:t>
      </w:r>
      <w:r>
        <w:rPr/>
        <w:t>«Великий</w:t>
      </w:r>
      <w:r>
        <w:rPr>
          <w:spacing w:val="-13"/>
        </w:rPr>
        <w:t> </w:t>
      </w:r>
      <w:r>
        <w:rPr/>
        <w:t>государь, царь всея Великия и Малыя и Белыя России самодержец», где под самодерж- цем понимался обладатель неограниченной власти, правитель и законный наследник всех русских земель.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08" w:lineRule="auto" w:before="117" w:after="0"/>
        <w:ind w:left="1133" w:right="790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Какие</w:t>
      </w:r>
      <w:r>
        <w:rPr>
          <w:spacing w:val="-7"/>
          <w:sz w:val="19"/>
        </w:rPr>
        <w:t> </w:t>
      </w:r>
      <w:r>
        <w:rPr>
          <w:sz w:val="19"/>
        </w:rPr>
        <w:t>черты</w:t>
      </w:r>
      <w:r>
        <w:rPr>
          <w:spacing w:val="-7"/>
          <w:sz w:val="19"/>
        </w:rPr>
        <w:t> </w:t>
      </w:r>
      <w:r>
        <w:rPr>
          <w:sz w:val="19"/>
        </w:rPr>
        <w:t>приобрела</w:t>
      </w:r>
      <w:r>
        <w:rPr>
          <w:spacing w:val="-7"/>
          <w:sz w:val="19"/>
        </w:rPr>
        <w:t> </w:t>
      </w:r>
      <w:r>
        <w:rPr>
          <w:sz w:val="19"/>
        </w:rPr>
        <w:t>российская</w:t>
      </w:r>
      <w:r>
        <w:rPr>
          <w:spacing w:val="-7"/>
          <w:sz w:val="19"/>
        </w:rPr>
        <w:t> </w:t>
      </w:r>
      <w:r>
        <w:rPr>
          <w:sz w:val="19"/>
        </w:rPr>
        <w:t>монархия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XVII</w:t>
      </w:r>
      <w:r>
        <w:rPr>
          <w:spacing w:val="-7"/>
          <w:sz w:val="19"/>
        </w:rPr>
        <w:t> </w:t>
      </w:r>
      <w:r>
        <w:rPr>
          <w:sz w:val="19"/>
        </w:rPr>
        <w:t>в.?</w:t>
      </w:r>
      <w:r>
        <w:rPr>
          <w:spacing w:val="-7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Каково</w:t>
      </w:r>
      <w:r>
        <w:rPr>
          <w:spacing w:val="-7"/>
          <w:sz w:val="19"/>
        </w:rPr>
        <w:t> </w:t>
      </w:r>
      <w:r>
        <w:rPr>
          <w:sz w:val="19"/>
        </w:rPr>
        <w:t>было</w:t>
      </w:r>
      <w:r>
        <w:rPr>
          <w:spacing w:val="-7"/>
          <w:sz w:val="19"/>
        </w:rPr>
        <w:t> </w:t>
      </w:r>
      <w:r>
        <w:rPr>
          <w:sz w:val="19"/>
        </w:rPr>
        <w:t>положе- ние</w:t>
      </w:r>
      <w:r>
        <w:rPr>
          <w:spacing w:val="-12"/>
          <w:sz w:val="19"/>
        </w:rPr>
        <w:t> </w:t>
      </w:r>
      <w:r>
        <w:rPr>
          <w:sz w:val="19"/>
        </w:rPr>
        <w:t>Михаила</w:t>
      </w:r>
      <w:r>
        <w:rPr>
          <w:spacing w:val="-12"/>
          <w:sz w:val="19"/>
        </w:rPr>
        <w:t> </w:t>
      </w:r>
      <w:r>
        <w:rPr>
          <w:sz w:val="19"/>
        </w:rPr>
        <w:t>Романова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троне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начале</w:t>
      </w:r>
      <w:r>
        <w:rPr>
          <w:spacing w:val="-12"/>
          <w:sz w:val="19"/>
        </w:rPr>
        <w:t> </w:t>
      </w:r>
      <w:r>
        <w:rPr>
          <w:sz w:val="19"/>
        </w:rPr>
        <w:t>его</w:t>
      </w:r>
      <w:r>
        <w:rPr>
          <w:spacing w:val="-12"/>
          <w:sz w:val="19"/>
        </w:rPr>
        <w:t> </w:t>
      </w:r>
      <w:r>
        <w:rPr>
          <w:sz w:val="19"/>
        </w:rPr>
        <w:t>правления?</w:t>
      </w:r>
      <w:r>
        <w:rPr>
          <w:spacing w:val="-12"/>
          <w:sz w:val="19"/>
        </w:rPr>
        <w:t> </w:t>
      </w:r>
      <w:r>
        <w:rPr>
          <w:rFonts w:ascii="Calibri" w:hAnsi="Calibri"/>
          <w:b/>
          <w:sz w:val="19"/>
        </w:rPr>
        <w:t>3.</w:t>
      </w:r>
      <w:r>
        <w:rPr>
          <w:rFonts w:ascii="Calibri" w:hAnsi="Calibri"/>
          <w:b/>
          <w:spacing w:val="4"/>
          <w:sz w:val="19"/>
        </w:rPr>
        <w:t> </w:t>
      </w:r>
      <w:r>
        <w:rPr>
          <w:sz w:val="19"/>
        </w:rPr>
        <w:t>Охарактеризуйте</w:t>
      </w:r>
      <w:r>
        <w:rPr>
          <w:spacing w:val="-12"/>
          <w:sz w:val="19"/>
        </w:rPr>
        <w:t> </w:t>
      </w:r>
      <w:r>
        <w:rPr>
          <w:sz w:val="19"/>
        </w:rPr>
        <w:t>роль патриарха Филарета в управлении государством.</w:t>
      </w:r>
    </w:p>
    <w:p>
      <w:pPr>
        <w:pStyle w:val="BodyText"/>
        <w:spacing w:line="220" w:lineRule="auto" w:before="117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Боярская дума. </w:t>
      </w:r>
      <w:r>
        <w:rPr>
          <w:color w:val="000000"/>
        </w:rPr>
        <w:t>Романовы, как и их предшественники, управляли страной вместе с Боярской думой — высшим органом верховной власти. </w:t>
      </w:r>
      <w:r>
        <w:rPr>
          <w:color w:val="000000"/>
        </w:rPr>
        <w:t>Компетенция думы</w:t>
      </w:r>
      <w:r>
        <w:rPr>
          <w:color w:val="000000"/>
          <w:spacing w:val="-9"/>
        </w:rPr>
        <w:t> </w:t>
      </w:r>
      <w:r>
        <w:rPr>
          <w:color w:val="000000"/>
        </w:rPr>
        <w:t>не</w:t>
      </w:r>
      <w:r>
        <w:rPr>
          <w:color w:val="000000"/>
          <w:spacing w:val="-9"/>
        </w:rPr>
        <w:t> </w:t>
      </w:r>
      <w:r>
        <w:rPr>
          <w:color w:val="000000"/>
        </w:rPr>
        <w:t>была</w:t>
      </w:r>
      <w:r>
        <w:rPr>
          <w:color w:val="000000"/>
          <w:spacing w:val="-9"/>
        </w:rPr>
        <w:t> </w:t>
      </w:r>
      <w:r>
        <w:rPr>
          <w:color w:val="000000"/>
        </w:rPr>
        <w:t>чётко</w:t>
      </w:r>
      <w:r>
        <w:rPr>
          <w:color w:val="000000"/>
          <w:spacing w:val="-9"/>
        </w:rPr>
        <w:t> </w:t>
      </w:r>
      <w:r>
        <w:rPr>
          <w:color w:val="000000"/>
        </w:rPr>
        <w:t>определена,</w:t>
      </w:r>
      <w:r>
        <w:rPr>
          <w:color w:val="000000"/>
          <w:spacing w:val="-9"/>
        </w:rPr>
        <w:t> </w:t>
      </w:r>
      <w:r>
        <w:rPr>
          <w:color w:val="000000"/>
        </w:rPr>
        <w:t>и</w:t>
      </w:r>
      <w:r>
        <w:rPr>
          <w:color w:val="000000"/>
          <w:spacing w:val="-9"/>
        </w:rPr>
        <w:t> </w:t>
      </w:r>
      <w:r>
        <w:rPr>
          <w:color w:val="000000"/>
        </w:rPr>
        <w:t>в</w:t>
      </w:r>
      <w:r>
        <w:rPr>
          <w:color w:val="000000"/>
          <w:spacing w:val="-9"/>
        </w:rPr>
        <w:t> </w:t>
      </w:r>
      <w:r>
        <w:rPr>
          <w:color w:val="000000"/>
        </w:rPr>
        <w:t>своей</w:t>
      </w:r>
      <w:r>
        <w:rPr>
          <w:color w:val="000000"/>
          <w:spacing w:val="-9"/>
        </w:rPr>
        <w:t> </w:t>
      </w:r>
      <w:r>
        <w:rPr>
          <w:color w:val="000000"/>
        </w:rPr>
        <w:t>деятельности</w:t>
      </w:r>
      <w:r>
        <w:rPr>
          <w:color w:val="000000"/>
          <w:spacing w:val="-9"/>
        </w:rPr>
        <w:t> </w:t>
      </w:r>
      <w:r>
        <w:rPr>
          <w:color w:val="000000"/>
        </w:rPr>
        <w:t>думные</w:t>
      </w:r>
      <w:r>
        <w:rPr>
          <w:color w:val="000000"/>
          <w:spacing w:val="-9"/>
        </w:rPr>
        <w:t> </w:t>
      </w:r>
      <w:r>
        <w:rPr>
          <w:color w:val="000000"/>
        </w:rPr>
        <w:t>чины</w:t>
      </w:r>
      <w:r>
        <w:rPr>
          <w:color w:val="000000"/>
          <w:spacing w:val="-9"/>
        </w:rPr>
        <w:t> </w:t>
      </w:r>
      <w:r>
        <w:rPr>
          <w:color w:val="000000"/>
        </w:rPr>
        <w:t>руковод- ствовались</w:t>
      </w:r>
      <w:r>
        <w:rPr>
          <w:color w:val="000000"/>
          <w:spacing w:val="-2"/>
        </w:rPr>
        <w:t> </w:t>
      </w:r>
      <w:r>
        <w:rPr>
          <w:color w:val="000000"/>
        </w:rPr>
        <w:t>сложившийся</w:t>
      </w:r>
      <w:r>
        <w:rPr>
          <w:color w:val="000000"/>
          <w:spacing w:val="-2"/>
        </w:rPr>
        <w:t> </w:t>
      </w:r>
      <w:r>
        <w:rPr>
          <w:color w:val="000000"/>
        </w:rPr>
        <w:t>традицией.</w:t>
      </w:r>
      <w:r>
        <w:rPr>
          <w:color w:val="000000"/>
          <w:spacing w:val="-2"/>
        </w:rPr>
        <w:t> </w:t>
      </w:r>
      <w:r>
        <w:rPr>
          <w:color w:val="000000"/>
        </w:rPr>
        <w:t>Царь</w:t>
      </w:r>
      <w:r>
        <w:rPr>
          <w:color w:val="000000"/>
          <w:spacing w:val="-2"/>
        </w:rPr>
        <w:t> </w:t>
      </w:r>
      <w:r>
        <w:rPr>
          <w:color w:val="000000"/>
        </w:rPr>
        <w:t>обсуждал</w:t>
      </w:r>
      <w:r>
        <w:rPr>
          <w:color w:val="000000"/>
          <w:spacing w:val="-2"/>
        </w:rPr>
        <w:t> </w:t>
      </w:r>
      <w:r>
        <w:rPr>
          <w:color w:val="000000"/>
        </w:rPr>
        <w:t>и</w:t>
      </w:r>
      <w:r>
        <w:rPr>
          <w:color w:val="000000"/>
          <w:spacing w:val="-2"/>
        </w:rPr>
        <w:t> </w:t>
      </w:r>
      <w:r>
        <w:rPr>
          <w:color w:val="000000"/>
        </w:rPr>
        <w:t>советовался</w:t>
      </w:r>
      <w:r>
        <w:rPr>
          <w:color w:val="000000"/>
          <w:spacing w:val="-2"/>
        </w:rPr>
        <w:t> </w:t>
      </w:r>
      <w:r>
        <w:rPr>
          <w:color w:val="000000"/>
        </w:rPr>
        <w:t>с</w:t>
      </w:r>
      <w:r>
        <w:rPr>
          <w:color w:val="000000"/>
          <w:spacing w:val="-2"/>
        </w:rPr>
        <w:t> </w:t>
      </w:r>
      <w:r>
        <w:rPr>
          <w:color w:val="000000"/>
        </w:rPr>
        <w:t>думными чинами по самым разным вопросам. Обсуждение завершалось приговором, который</w:t>
      </w:r>
      <w:r>
        <w:rPr>
          <w:color w:val="000000"/>
          <w:spacing w:val="-4"/>
        </w:rPr>
        <w:t> </w:t>
      </w:r>
      <w:r>
        <w:rPr>
          <w:color w:val="000000"/>
        </w:rPr>
        <w:t>с</w:t>
      </w:r>
      <w:r>
        <w:rPr>
          <w:color w:val="000000"/>
          <w:spacing w:val="-4"/>
        </w:rPr>
        <w:t> </w:t>
      </w:r>
      <w:r>
        <w:rPr>
          <w:color w:val="000000"/>
        </w:rPr>
        <w:t>согласия</w:t>
      </w:r>
      <w:r>
        <w:rPr>
          <w:color w:val="000000"/>
          <w:spacing w:val="-4"/>
        </w:rPr>
        <w:t> </w:t>
      </w:r>
      <w:r>
        <w:rPr>
          <w:color w:val="000000"/>
        </w:rPr>
        <w:t>государя</w:t>
      </w:r>
      <w:r>
        <w:rPr>
          <w:color w:val="000000"/>
          <w:spacing w:val="-4"/>
        </w:rPr>
        <w:t> </w:t>
      </w:r>
      <w:r>
        <w:rPr>
          <w:color w:val="000000"/>
        </w:rPr>
        <w:t>мог</w:t>
      </w:r>
      <w:r>
        <w:rPr>
          <w:color w:val="000000"/>
          <w:spacing w:val="-4"/>
        </w:rPr>
        <w:t> </w:t>
      </w:r>
      <w:r>
        <w:rPr>
          <w:color w:val="000000"/>
        </w:rPr>
        <w:t>обрести</w:t>
      </w:r>
      <w:r>
        <w:rPr>
          <w:color w:val="000000"/>
          <w:spacing w:val="-4"/>
        </w:rPr>
        <w:t> </w:t>
      </w:r>
      <w:r>
        <w:rPr>
          <w:color w:val="000000"/>
        </w:rPr>
        <w:t>силу</w:t>
      </w:r>
      <w:r>
        <w:rPr>
          <w:color w:val="000000"/>
          <w:spacing w:val="-4"/>
        </w:rPr>
        <w:t> </w:t>
      </w:r>
      <w:r>
        <w:rPr>
          <w:color w:val="000000"/>
        </w:rPr>
        <w:t>закона.</w:t>
      </w:r>
      <w:r>
        <w:rPr>
          <w:color w:val="000000"/>
          <w:spacing w:val="-4"/>
        </w:rPr>
        <w:t> </w:t>
      </w:r>
      <w:r>
        <w:rPr>
          <w:color w:val="000000"/>
        </w:rPr>
        <w:t>Это</w:t>
      </w:r>
      <w:r>
        <w:rPr>
          <w:color w:val="000000"/>
          <w:spacing w:val="-4"/>
        </w:rPr>
        <w:t> </w:t>
      </w:r>
      <w:r>
        <w:rPr>
          <w:color w:val="000000"/>
        </w:rPr>
        <w:t>делало</w:t>
      </w:r>
      <w:r>
        <w:rPr>
          <w:color w:val="000000"/>
          <w:spacing w:val="-4"/>
        </w:rPr>
        <w:t> </w:t>
      </w:r>
      <w:r>
        <w:rPr>
          <w:color w:val="000000"/>
        </w:rPr>
        <w:t>думу</w:t>
      </w:r>
      <w:r>
        <w:rPr>
          <w:color w:val="000000"/>
          <w:spacing w:val="-4"/>
        </w:rPr>
        <w:t> </w:t>
      </w:r>
      <w:r>
        <w:rPr>
          <w:color w:val="000000"/>
        </w:rPr>
        <w:t>законо- совещательным</w:t>
      </w:r>
      <w:r>
        <w:rPr>
          <w:color w:val="000000"/>
          <w:spacing w:val="29"/>
        </w:rPr>
        <w:t> </w:t>
      </w:r>
      <w:r>
        <w:rPr>
          <w:color w:val="000000"/>
        </w:rPr>
        <w:t>органом.</w:t>
      </w:r>
      <w:r>
        <w:rPr>
          <w:color w:val="000000"/>
          <w:spacing w:val="29"/>
        </w:rPr>
        <w:t> </w:t>
      </w:r>
      <w:r>
        <w:rPr>
          <w:color w:val="000000"/>
        </w:rPr>
        <w:t>Подобная</w:t>
      </w:r>
      <w:r>
        <w:rPr>
          <w:color w:val="000000"/>
          <w:spacing w:val="29"/>
        </w:rPr>
        <w:t> </w:t>
      </w:r>
      <w:r>
        <w:rPr>
          <w:color w:val="000000"/>
        </w:rPr>
        <w:t>роль</w:t>
      </w:r>
      <w:r>
        <w:rPr>
          <w:color w:val="000000"/>
          <w:spacing w:val="29"/>
        </w:rPr>
        <w:t> </w:t>
      </w:r>
      <w:r>
        <w:rPr>
          <w:color w:val="000000"/>
        </w:rPr>
        <w:t>закреплялась</w:t>
      </w:r>
      <w:r>
        <w:rPr>
          <w:color w:val="000000"/>
          <w:spacing w:val="28"/>
        </w:rPr>
        <w:t> </w:t>
      </w:r>
      <w:r>
        <w:rPr>
          <w:color w:val="000000"/>
        </w:rPr>
        <w:t>в</w:t>
      </w:r>
      <w:r>
        <w:rPr>
          <w:color w:val="000000"/>
          <w:spacing w:val="29"/>
        </w:rPr>
        <w:t> </w:t>
      </w:r>
      <w:r>
        <w:rPr>
          <w:color w:val="000000"/>
        </w:rPr>
        <w:t>известной</w:t>
      </w:r>
      <w:r>
        <w:rPr>
          <w:color w:val="000000"/>
          <w:spacing w:val="29"/>
        </w:rPr>
        <w:t> </w:t>
      </w:r>
      <w:r>
        <w:rPr>
          <w:color w:val="000000"/>
          <w:spacing w:val="-2"/>
        </w:rPr>
        <w:t>формуле</w:t>
      </w:r>
    </w:p>
    <w:p>
      <w:pPr>
        <w:pStyle w:val="BodyText"/>
        <w:spacing w:line="223" w:lineRule="auto" w:before="8"/>
        <w:ind w:left="793" w:right="791"/>
        <w:jc w:val="both"/>
      </w:pPr>
      <w:r>
        <w:rPr/>
        <w:t>«царь указал, а бояре приговорили». На заседания думы нередко выносились частные</w:t>
      </w:r>
      <w:r>
        <w:rPr>
          <w:spacing w:val="-3"/>
        </w:rPr>
        <w:t> </w:t>
      </w:r>
      <w:r>
        <w:rPr/>
        <w:t>вопросы,</w:t>
      </w:r>
      <w:r>
        <w:rPr>
          <w:spacing w:val="-3"/>
        </w:rPr>
        <w:t> </w:t>
      </w:r>
      <w:r>
        <w:rPr/>
        <w:t>которые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каким-то</w:t>
      </w:r>
      <w:r>
        <w:rPr>
          <w:spacing w:val="-3"/>
        </w:rPr>
        <w:t> </w:t>
      </w:r>
      <w:r>
        <w:rPr/>
        <w:t>причинам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были</w:t>
      </w:r>
      <w:r>
        <w:rPr>
          <w:spacing w:val="-3"/>
        </w:rPr>
        <w:t> </w:t>
      </w:r>
      <w:r>
        <w:rPr/>
        <w:t>решены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приказах. После обсуждения выносилось решение: в этом случае дума выступала как распорядительный орган.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3"/>
        <w:rPr>
          <w:sz w:val="22"/>
        </w:rPr>
      </w:pPr>
    </w:p>
    <w:p>
      <w:pPr>
        <w:spacing w:line="223" w:lineRule="auto" w:before="116"/>
        <w:ind w:left="907" w:right="4691" w:firstLine="0"/>
        <w:jc w:val="both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2.799265pt;width:399.25pt;height:126.75pt;mso-position-horizontal-relative:page;mso-position-vertical-relative:paragraph;z-index:-21810688" id="docshapegroup2038" coordorigin="731,-56" coordsize="7985,2535">
            <v:rect style="position:absolute;left:731;top:-40;width:5796;height:1455" id="docshape2039" filled="true" fillcolor="#000000" stroked="false">
              <v:fill opacity="32768f" type="solid"/>
            </v:rect>
            <v:rect style="position:absolute;left:793;top:23;width:5670;height:1328" id="docshape2040" filled="true" fillcolor="#ffffff" stroked="false">
              <v:fill type="solid"/>
            </v:rect>
            <v:rect style="position:absolute;left:5172;top:-56;width:3543;height:2535" id="docshape2041" filled="true" fillcolor="#000000" stroked="false">
              <v:fill opacity="32768f" type="solid"/>
            </v:rect>
            <v:shape style="position:absolute;left:5245;top:16;width:3402;height:2388" type="#_x0000_t75" id="docshape2042" stroked="false">
              <v:imagedata r:id="rId397" o:title=""/>
            </v:shape>
            <v:rect style="position:absolute;left:5245;top:16;width:3402;height:2389" id="docshape2043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«Боярская дума». </w:t>
      </w:r>
      <w:r>
        <w:rPr>
          <w:rFonts w:ascii="Trebuchet MS" w:hAnsi="Trebuchet MS"/>
          <w:i/>
          <w:sz w:val="19"/>
        </w:rPr>
        <w:t>Художник С. Иванов.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Картины по русской истории из </w:t>
      </w:r>
      <w:r>
        <w:rPr>
          <w:rFonts w:ascii="Trebuchet MS" w:hAnsi="Trebuchet MS"/>
          <w:i/>
          <w:w w:val="95"/>
          <w:sz w:val="19"/>
        </w:rPr>
        <w:t>издания </w:t>
      </w:r>
      <w:r>
        <w:rPr>
          <w:rFonts w:ascii="Trebuchet MS" w:hAnsi="Trebuchet MS"/>
          <w:i/>
          <w:sz w:val="19"/>
        </w:rPr>
        <w:t>И. Кнебеля</w:t>
      </w:r>
    </w:p>
    <w:p>
      <w:pPr>
        <w:spacing w:line="216" w:lineRule="auto" w:before="114"/>
        <w:ind w:left="1247" w:right="3946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</w:t>
      </w:r>
      <w:r>
        <w:rPr>
          <w:rFonts w:ascii="Times New Roman" w:hAnsi="Times New Roman"/>
          <w:color w:val="DB413F"/>
          <w:spacing w:val="59"/>
          <w:sz w:val="20"/>
        </w:rPr>
        <w:t> </w:t>
      </w:r>
      <w:r>
        <w:rPr>
          <w:rFonts w:ascii="Tahoma" w:hAnsi="Tahoma"/>
          <w:w w:val="95"/>
          <w:sz w:val="19"/>
        </w:rPr>
        <w:t>Опишите, как проходило заседание </w:t>
      </w:r>
      <w:r>
        <w:rPr>
          <w:rFonts w:ascii="Tahoma" w:hAnsi="Tahoma"/>
          <w:w w:val="95"/>
          <w:sz w:val="19"/>
        </w:rPr>
        <w:t>Бояр- </w:t>
      </w:r>
      <w:r>
        <w:rPr>
          <w:rFonts w:ascii="Tahoma" w:hAnsi="Tahoma"/>
          <w:sz w:val="19"/>
        </w:rPr>
        <w:t>ской думы.</w:t>
      </w:r>
    </w:p>
    <w:p>
      <w:pPr>
        <w:pStyle w:val="BodyText"/>
        <w:spacing w:before="7"/>
        <w:rPr>
          <w:rFonts w:ascii="Tahoma"/>
          <w:sz w:val="22"/>
        </w:rPr>
      </w:pPr>
    </w:p>
    <w:p>
      <w:pPr>
        <w:pStyle w:val="BodyText"/>
        <w:spacing w:line="223" w:lineRule="auto"/>
        <w:ind w:left="793" w:right="4230" w:firstLine="340"/>
        <w:jc w:val="both"/>
      </w:pPr>
      <w:r>
        <w:rPr/>
        <w:t>В XVII в. окончательно утвердилась </w:t>
      </w:r>
      <w:r>
        <w:rPr>
          <w:spacing w:val="-4"/>
        </w:rPr>
        <w:t>структура</w:t>
      </w:r>
      <w:r>
        <w:rPr>
          <w:spacing w:val="-10"/>
        </w:rPr>
        <w:t> </w:t>
      </w:r>
      <w:r>
        <w:rPr>
          <w:spacing w:val="-4"/>
        </w:rPr>
        <w:t>Боярской</w:t>
      </w:r>
      <w:r>
        <w:rPr>
          <w:spacing w:val="-10"/>
        </w:rPr>
        <w:t> </w:t>
      </w:r>
      <w:r>
        <w:rPr>
          <w:spacing w:val="-4"/>
        </w:rPr>
        <w:t>думы.</w:t>
      </w:r>
      <w:r>
        <w:rPr>
          <w:spacing w:val="-10"/>
        </w:rPr>
        <w:t> </w:t>
      </w:r>
      <w:r>
        <w:rPr>
          <w:spacing w:val="-4"/>
        </w:rPr>
        <w:t>Высшими</w:t>
      </w:r>
      <w:r>
        <w:rPr>
          <w:spacing w:val="-10"/>
        </w:rPr>
        <w:t> </w:t>
      </w:r>
      <w:r>
        <w:rPr>
          <w:spacing w:val="-4"/>
        </w:rPr>
        <w:t>думны- </w:t>
      </w:r>
      <w:r>
        <w:rPr/>
        <w:t>ми чинами считались бояре и окольничие. </w:t>
      </w:r>
      <w:r>
        <w:rPr>
          <w:spacing w:val="-4"/>
        </w:rPr>
        <w:t>Эти</w:t>
      </w:r>
      <w:r>
        <w:rPr>
          <w:spacing w:val="-10"/>
        </w:rPr>
        <w:t> </w:t>
      </w:r>
      <w:r>
        <w:rPr>
          <w:spacing w:val="-4"/>
        </w:rPr>
        <w:t>чины</w:t>
      </w:r>
      <w:r>
        <w:rPr>
          <w:spacing w:val="-10"/>
        </w:rPr>
        <w:t> </w:t>
      </w:r>
      <w:r>
        <w:rPr>
          <w:spacing w:val="-4"/>
        </w:rPr>
        <w:t>обыкновенно</w:t>
      </w:r>
      <w:r>
        <w:rPr>
          <w:spacing w:val="-10"/>
        </w:rPr>
        <w:t> </w:t>
      </w:r>
      <w:r>
        <w:rPr>
          <w:spacing w:val="-4"/>
        </w:rPr>
        <w:t>жаловались</w:t>
      </w:r>
      <w:r>
        <w:rPr>
          <w:spacing w:val="-10"/>
        </w:rPr>
        <w:t> </w:t>
      </w:r>
      <w:r>
        <w:rPr>
          <w:spacing w:val="-4"/>
        </w:rPr>
        <w:t>предста- вителям</w:t>
      </w:r>
      <w:r>
        <w:rPr>
          <w:spacing w:val="-10"/>
        </w:rPr>
        <w:t> </w:t>
      </w:r>
      <w:r>
        <w:rPr>
          <w:spacing w:val="-4"/>
        </w:rPr>
        <w:t>аристократии.</w:t>
      </w:r>
      <w:r>
        <w:rPr>
          <w:spacing w:val="-10"/>
        </w:rPr>
        <w:t> </w:t>
      </w:r>
      <w:r>
        <w:rPr>
          <w:spacing w:val="-4"/>
        </w:rPr>
        <w:t>Следующим</w:t>
      </w:r>
      <w:r>
        <w:rPr>
          <w:spacing w:val="-10"/>
        </w:rPr>
        <w:t> </w:t>
      </w:r>
      <w:r>
        <w:rPr>
          <w:spacing w:val="-4"/>
        </w:rPr>
        <w:t>был</w:t>
      </w:r>
      <w:r>
        <w:rPr>
          <w:spacing w:val="-10"/>
        </w:rPr>
        <w:t> </w:t>
      </w:r>
      <w:r>
        <w:rPr>
          <w:spacing w:val="-4"/>
        </w:rPr>
        <w:t>чин</w:t>
      </w:r>
    </w:p>
    <w:p>
      <w:pPr>
        <w:pStyle w:val="BodyText"/>
        <w:spacing w:line="218" w:lineRule="auto" w:before="5"/>
        <w:ind w:left="793" w:right="791"/>
        <w:jc w:val="both"/>
      </w:pPr>
      <w:r>
        <w:rPr/>
        <w:t>думного</w:t>
      </w:r>
      <w:r>
        <w:rPr>
          <w:spacing w:val="-10"/>
        </w:rPr>
        <w:t> </w:t>
      </w:r>
      <w:r>
        <w:rPr/>
        <w:t>дворянина.</w:t>
      </w:r>
      <w:r>
        <w:rPr>
          <w:spacing w:val="-10"/>
        </w:rPr>
        <w:t> </w:t>
      </w:r>
      <w:r>
        <w:rPr/>
        <w:t>Существовал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чин</w:t>
      </w:r>
      <w:r>
        <w:rPr>
          <w:spacing w:val="-10"/>
        </w:rPr>
        <w:t> </w:t>
      </w:r>
      <w:r>
        <w:rPr/>
        <w:t>думного</w:t>
      </w:r>
      <w:r>
        <w:rPr>
          <w:spacing w:val="-10"/>
        </w:rPr>
        <w:t> </w:t>
      </w:r>
      <w:r>
        <w:rPr>
          <w:rFonts w:ascii="Book Antiqua" w:hAnsi="Book Antiqua"/>
          <w:i/>
        </w:rPr>
        <w:t>дьяка</w:t>
      </w:r>
      <w:r>
        <w:rPr/>
        <w:t>,</w:t>
      </w:r>
      <w:r>
        <w:rPr>
          <w:spacing w:val="-10"/>
        </w:rPr>
        <w:t> </w:t>
      </w:r>
      <w:r>
        <w:rPr/>
        <w:t>который</w:t>
      </w:r>
      <w:r>
        <w:rPr>
          <w:spacing w:val="-10"/>
        </w:rPr>
        <w:t> </w:t>
      </w:r>
      <w:r>
        <w:rPr/>
        <w:t>получали</w:t>
      </w:r>
      <w:r>
        <w:rPr>
          <w:spacing w:val="-10"/>
        </w:rPr>
        <w:t> </w:t>
      </w:r>
      <w:r>
        <w:rPr/>
        <w:t>отли- чившиеся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государевой</w:t>
      </w:r>
      <w:r>
        <w:rPr>
          <w:spacing w:val="-14"/>
        </w:rPr>
        <w:t> </w:t>
      </w:r>
      <w:r>
        <w:rPr/>
        <w:t>службе</w:t>
      </w:r>
      <w:r>
        <w:rPr>
          <w:spacing w:val="-14"/>
        </w:rPr>
        <w:t> </w:t>
      </w:r>
      <w:r>
        <w:rPr/>
        <w:t>приказные</w:t>
      </w:r>
      <w:r>
        <w:rPr>
          <w:spacing w:val="-14"/>
        </w:rPr>
        <w:t> </w:t>
      </w:r>
      <w:r>
        <w:rPr/>
        <w:t>люди.</w:t>
      </w:r>
      <w:r>
        <w:rPr>
          <w:spacing w:val="-14"/>
        </w:rPr>
        <w:t> </w:t>
      </w:r>
      <w:r>
        <w:rPr/>
        <w:t>Их</w:t>
      </w:r>
      <w:r>
        <w:rPr>
          <w:spacing w:val="-13"/>
        </w:rPr>
        <w:t> </w:t>
      </w:r>
      <w:r>
        <w:rPr/>
        <w:t>появление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думе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сви- детельство</w:t>
      </w:r>
      <w:r>
        <w:rPr>
          <w:spacing w:val="-14"/>
        </w:rPr>
        <w:t> </w:t>
      </w:r>
      <w:r>
        <w:rPr/>
        <w:t>усиления</w:t>
      </w:r>
      <w:r>
        <w:rPr>
          <w:spacing w:val="-14"/>
        </w:rPr>
        <w:t> </w:t>
      </w:r>
      <w:r>
        <w:rPr/>
        <w:t>бюрократического</w:t>
      </w:r>
      <w:r>
        <w:rPr>
          <w:spacing w:val="-14"/>
        </w:rPr>
        <w:t> </w:t>
      </w:r>
      <w:r>
        <w:rPr/>
        <w:t>начала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управлении</w:t>
      </w:r>
      <w:r>
        <w:rPr>
          <w:spacing w:val="-14"/>
        </w:rPr>
        <w:t> </w:t>
      </w:r>
      <w:r>
        <w:rPr/>
        <w:t>государством.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Во второй половине XVII в. численность Боярской думы неуклонно росла (59 человек в 1648—1649 гг., 79 человек в 1662—1663 гг., 108 человек в 1675– 1676 гг., 180 человек в 1688—1689 гг.). Окольничие, думные дворяне и дьяки</w:t>
      </w:r>
      <w:r>
        <w:rPr>
          <w:spacing w:val="40"/>
        </w:rPr>
        <w:t> </w:t>
      </w:r>
      <w:r>
        <w:rPr/>
        <w:t>в 1670–1680-х гг. составляли уже более 60 % думы.</w:t>
      </w:r>
    </w:p>
    <w:p>
      <w:pPr>
        <w:spacing w:line="218" w:lineRule="auto" w:before="111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40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Заседания Боярской думы проходили ежедневно, кроме вос- кресных и праздничных дней. Думные чины приезжали во дворец очень рано, </w:t>
      </w:r>
      <w:r>
        <w:rPr>
          <w:rFonts w:ascii="Tahoma" w:hAnsi="Tahoma"/>
          <w:sz w:val="19"/>
        </w:rPr>
        <w:t>зимой ещё до восхода солнца. Собравшись в одной из палат, ждали выхода царя. Впрочем, царь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далеко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всегда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«сидел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бояры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делах».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Так,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молодые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годы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трон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Алексея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Ми- </w:t>
      </w:r>
      <w:r>
        <w:rPr>
          <w:rFonts w:ascii="Tahoma" w:hAnsi="Tahoma"/>
          <w:w w:val="95"/>
          <w:sz w:val="19"/>
        </w:rPr>
        <w:t>хайловича часто пустовал — царь предпочитал предаваться охоте и иным развлечениям, </w:t>
      </w:r>
      <w:r>
        <w:rPr>
          <w:rFonts w:ascii="Tahoma" w:hAnsi="Tahoma"/>
          <w:sz w:val="19"/>
        </w:rPr>
        <w:t>нежели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слушать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малопонятные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долгие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рассуждения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думных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людей.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Заседания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дей- ствительно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отнимали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много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времени,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иные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длились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до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пяти-шести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часов.</w:t>
      </w:r>
    </w:p>
    <w:p>
      <w:pPr>
        <w:spacing w:line="220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Обыкновенно думный дьяк докладывал дело или зачитывал грамоты, затем начиналось обсуждение и выносился приговор. Он становился прецедентом, по которому в дальней- </w:t>
      </w:r>
      <w:r>
        <w:rPr>
          <w:rFonts w:ascii="Tahoma" w:hAnsi="Tahoma"/>
          <w:sz w:val="19"/>
        </w:rPr>
        <w:t>шем в приказах разрешались аналогичные тяжбы.</w:t>
      </w:r>
    </w:p>
    <w:p>
      <w:pPr>
        <w:spacing w:line="220" w:lineRule="auto" w:before="0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Подьячий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Григорий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Котошихин,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который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бежал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Швецию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заданию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шведского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прави- тельства составил описание Московского царства, так описывал заседание думы: «А слу- </w:t>
      </w:r>
      <w:r>
        <w:rPr>
          <w:rFonts w:ascii="Tahoma" w:hAnsi="Tahoma"/>
          <w:sz w:val="19"/>
        </w:rPr>
        <w:t>чится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мысль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свою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объявити...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приказывает,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чтоб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они,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бояре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думные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люди, </w:t>
      </w:r>
      <w:r>
        <w:rPr>
          <w:rFonts w:ascii="Tahoma" w:hAnsi="Tahoma"/>
          <w:w w:val="95"/>
          <w:sz w:val="19"/>
        </w:rPr>
        <w:t>помысля, тому делу дали способ». Иные думные «мысль свою к способу объявляют», од- </w:t>
      </w:r>
      <w:r>
        <w:rPr>
          <w:rFonts w:ascii="Tahoma" w:hAnsi="Tahoma"/>
          <w:spacing w:val="-2"/>
          <w:sz w:val="19"/>
        </w:rPr>
        <w:t>нако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много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бояр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молчат,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поскольку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«пожалованы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думу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лишь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благодаря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своей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великой породе».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Многие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из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таких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молчаливых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советчиков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были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даже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«грамоте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учёные».</w:t>
      </w:r>
    </w:p>
    <w:p>
      <w:pPr>
        <w:pStyle w:val="BodyText"/>
        <w:spacing w:line="223" w:lineRule="auto" w:before="106"/>
        <w:ind w:left="793" w:right="791" w:firstLine="340"/>
        <w:jc w:val="both"/>
      </w:pPr>
      <w:r>
        <w:rPr>
          <w:spacing w:val="-2"/>
        </w:rPr>
        <w:t>Решения</w:t>
      </w:r>
      <w:r>
        <w:rPr>
          <w:spacing w:val="-10"/>
        </w:rPr>
        <w:t> </w:t>
      </w:r>
      <w:r>
        <w:rPr>
          <w:spacing w:val="-2"/>
        </w:rPr>
        <w:t>думы</w:t>
      </w:r>
      <w:r>
        <w:rPr>
          <w:spacing w:val="-10"/>
        </w:rPr>
        <w:t> </w:t>
      </w:r>
      <w:r>
        <w:rPr>
          <w:spacing w:val="-2"/>
        </w:rPr>
        <w:t>обретали</w:t>
      </w:r>
      <w:r>
        <w:rPr>
          <w:spacing w:val="-10"/>
        </w:rPr>
        <w:t> </w:t>
      </w:r>
      <w:r>
        <w:rPr>
          <w:spacing w:val="-2"/>
        </w:rPr>
        <w:t>силу</w:t>
      </w:r>
      <w:r>
        <w:rPr>
          <w:spacing w:val="-10"/>
        </w:rPr>
        <w:t> </w:t>
      </w:r>
      <w:r>
        <w:rPr>
          <w:spacing w:val="-2"/>
        </w:rPr>
        <w:t>закона</w:t>
      </w:r>
      <w:r>
        <w:rPr>
          <w:spacing w:val="-10"/>
        </w:rPr>
        <w:t> </w:t>
      </w:r>
      <w:r>
        <w:rPr>
          <w:spacing w:val="-2"/>
        </w:rPr>
        <w:t>лишь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согласия</w:t>
      </w:r>
      <w:r>
        <w:rPr>
          <w:spacing w:val="-10"/>
        </w:rPr>
        <w:t> </w:t>
      </w:r>
      <w:r>
        <w:rPr>
          <w:spacing w:val="-2"/>
        </w:rPr>
        <w:t>царя.</w:t>
      </w:r>
      <w:r>
        <w:rPr>
          <w:spacing w:val="-10"/>
        </w:rPr>
        <w:t> </w:t>
      </w:r>
      <w:r>
        <w:rPr>
          <w:spacing w:val="-2"/>
        </w:rPr>
        <w:t>Сам</w:t>
      </w:r>
      <w:r>
        <w:rPr>
          <w:spacing w:val="-10"/>
        </w:rPr>
        <w:t> </w:t>
      </w:r>
      <w:r>
        <w:rPr>
          <w:spacing w:val="-2"/>
        </w:rPr>
        <w:t>же</w:t>
      </w:r>
      <w:r>
        <w:rPr>
          <w:spacing w:val="-10"/>
        </w:rPr>
        <w:t> </w:t>
      </w:r>
      <w:r>
        <w:rPr>
          <w:spacing w:val="-2"/>
        </w:rPr>
        <w:t>царь</w:t>
      </w:r>
      <w:r>
        <w:rPr>
          <w:spacing w:val="-10"/>
        </w:rPr>
        <w:t> </w:t>
      </w:r>
      <w:r>
        <w:rPr>
          <w:spacing w:val="-2"/>
        </w:rPr>
        <w:t>мог </w:t>
      </w:r>
      <w:r>
        <w:rPr/>
        <w:t>обойтись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без</w:t>
      </w:r>
      <w:r>
        <w:rPr>
          <w:spacing w:val="-10"/>
        </w:rPr>
        <w:t> </w:t>
      </w:r>
      <w:r>
        <w:rPr/>
        <w:t>думы.</w:t>
      </w:r>
      <w:r>
        <w:rPr>
          <w:spacing w:val="-10"/>
        </w:rPr>
        <w:t> </w:t>
      </w:r>
      <w:r>
        <w:rPr/>
        <w:t>Нередко</w:t>
      </w:r>
      <w:r>
        <w:rPr>
          <w:spacing w:val="-10"/>
        </w:rPr>
        <w:t> </w:t>
      </w:r>
      <w:r>
        <w:rPr/>
        <w:t>важнейшие</w:t>
      </w:r>
      <w:r>
        <w:rPr>
          <w:spacing w:val="-10"/>
        </w:rPr>
        <w:t> </w:t>
      </w:r>
      <w:r>
        <w:rPr/>
        <w:t>решения</w:t>
      </w:r>
      <w:r>
        <w:rPr>
          <w:spacing w:val="-10"/>
        </w:rPr>
        <w:t> </w:t>
      </w:r>
      <w:r>
        <w:rPr/>
        <w:t>принимались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кругом</w:t>
      </w:r>
      <w:r>
        <w:rPr>
          <w:spacing w:val="-10"/>
        </w:rPr>
        <w:t> </w:t>
      </w:r>
      <w:r>
        <w:rPr/>
        <w:t>бли- </w:t>
      </w:r>
      <w:r>
        <w:rPr>
          <w:spacing w:val="-2"/>
        </w:rPr>
        <w:t>жайших</w:t>
      </w:r>
      <w:r>
        <w:rPr>
          <w:spacing w:val="-5"/>
        </w:rPr>
        <w:t> </w:t>
      </w:r>
      <w:r>
        <w:rPr>
          <w:spacing w:val="-2"/>
        </w:rPr>
        <w:t>советников</w:t>
      </w:r>
      <w:r>
        <w:rPr>
          <w:spacing w:val="-5"/>
        </w:rPr>
        <w:t> </w:t>
      </w:r>
      <w:r>
        <w:rPr>
          <w:spacing w:val="-2"/>
        </w:rPr>
        <w:t>(Ближняя</w:t>
      </w:r>
      <w:r>
        <w:rPr>
          <w:spacing w:val="-5"/>
        </w:rPr>
        <w:t> </w:t>
      </w:r>
      <w:r>
        <w:rPr>
          <w:spacing w:val="-2"/>
        </w:rPr>
        <w:t>дума).</w:t>
      </w:r>
      <w:r>
        <w:rPr>
          <w:spacing w:val="-5"/>
        </w:rPr>
        <w:t> </w:t>
      </w:r>
      <w:r>
        <w:rPr>
          <w:spacing w:val="-2"/>
        </w:rPr>
        <w:t>Число</w:t>
      </w:r>
      <w:r>
        <w:rPr>
          <w:spacing w:val="-5"/>
        </w:rPr>
        <w:t> </w:t>
      </w:r>
      <w:r>
        <w:rPr>
          <w:spacing w:val="-2"/>
        </w:rPr>
        <w:t>указов,</w:t>
      </w:r>
      <w:r>
        <w:rPr>
          <w:spacing w:val="-5"/>
        </w:rPr>
        <w:t> </w:t>
      </w:r>
      <w:r>
        <w:rPr>
          <w:spacing w:val="-2"/>
        </w:rPr>
        <w:t>которые</w:t>
      </w:r>
      <w:r>
        <w:rPr>
          <w:spacing w:val="-5"/>
        </w:rPr>
        <w:t> </w:t>
      </w:r>
      <w:r>
        <w:rPr>
          <w:spacing w:val="-2"/>
        </w:rPr>
        <w:t>царь</w:t>
      </w:r>
      <w:r>
        <w:rPr>
          <w:spacing w:val="-5"/>
        </w:rPr>
        <w:t> </w:t>
      </w:r>
      <w:r>
        <w:rPr>
          <w:spacing w:val="-2"/>
        </w:rPr>
        <w:t>принимал</w:t>
      </w:r>
      <w:r>
        <w:rPr>
          <w:spacing w:val="-5"/>
        </w:rPr>
        <w:t> </w:t>
      </w:r>
      <w:r>
        <w:rPr>
          <w:spacing w:val="-2"/>
        </w:rPr>
        <w:t>без </w:t>
      </w:r>
      <w:r>
        <w:rPr/>
        <w:t>Боярской думы, так называемых «именных указов», неуклонно возрастало.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92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7"/>
          <w:sz w:val="19"/>
        </w:rPr>
        <w:t> </w:t>
      </w:r>
      <w:r>
        <w:rPr>
          <w:sz w:val="19"/>
        </w:rPr>
        <w:t>Какую</w:t>
      </w:r>
      <w:r>
        <w:rPr>
          <w:spacing w:val="-9"/>
          <w:sz w:val="19"/>
        </w:rPr>
        <w:t> </w:t>
      </w:r>
      <w:r>
        <w:rPr>
          <w:sz w:val="19"/>
        </w:rPr>
        <w:t>роль</w:t>
      </w:r>
      <w:r>
        <w:rPr>
          <w:spacing w:val="-8"/>
          <w:sz w:val="19"/>
        </w:rPr>
        <w:t> </w:t>
      </w:r>
      <w:r>
        <w:rPr>
          <w:sz w:val="19"/>
        </w:rPr>
        <w:t>играла</w:t>
      </w:r>
      <w:r>
        <w:rPr>
          <w:spacing w:val="-9"/>
          <w:sz w:val="19"/>
        </w:rPr>
        <w:t> </w:t>
      </w:r>
      <w:r>
        <w:rPr>
          <w:sz w:val="19"/>
        </w:rPr>
        <w:t>Боярская</w:t>
      </w:r>
      <w:r>
        <w:rPr>
          <w:spacing w:val="-9"/>
          <w:sz w:val="19"/>
        </w:rPr>
        <w:t> </w:t>
      </w:r>
      <w:r>
        <w:rPr>
          <w:sz w:val="19"/>
        </w:rPr>
        <w:t>дума?</w:t>
      </w:r>
      <w:r>
        <w:rPr>
          <w:spacing w:val="-8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7"/>
          <w:sz w:val="19"/>
        </w:rPr>
        <w:t> </w:t>
      </w:r>
      <w:r>
        <w:rPr>
          <w:sz w:val="19"/>
        </w:rPr>
        <w:t>Выделите</w:t>
      </w:r>
      <w:r>
        <w:rPr>
          <w:spacing w:val="-8"/>
          <w:sz w:val="19"/>
        </w:rPr>
        <w:t> </w:t>
      </w:r>
      <w:r>
        <w:rPr>
          <w:sz w:val="19"/>
        </w:rPr>
        <w:t>четыре</w:t>
      </w:r>
      <w:r>
        <w:rPr>
          <w:spacing w:val="-9"/>
          <w:sz w:val="19"/>
        </w:rPr>
        <w:t> </w:t>
      </w:r>
      <w:r>
        <w:rPr>
          <w:sz w:val="19"/>
        </w:rPr>
        <w:t>думских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чина.</w:t>
      </w:r>
    </w:p>
    <w:p>
      <w:pPr>
        <w:pStyle w:val="BodyText"/>
        <w:spacing w:line="220" w:lineRule="auto" w:before="130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Расцвет приказной системы. </w:t>
      </w:r>
      <w:r>
        <w:rPr>
          <w:color w:val="000000"/>
        </w:rPr>
        <w:t>Главными органами центральной исполни- тельной власти были московские приказы. Они осуществляли текущую дея- тельность по управлению страной, выполняли административные, </w:t>
      </w:r>
      <w:r>
        <w:rPr>
          <w:color w:val="000000"/>
        </w:rPr>
        <w:t>военные, судебные,</w:t>
      </w:r>
      <w:r>
        <w:rPr>
          <w:color w:val="000000"/>
          <w:spacing w:val="-4"/>
        </w:rPr>
        <w:t> </w:t>
      </w:r>
      <w:r>
        <w:rPr>
          <w:color w:val="000000"/>
        </w:rPr>
        <w:t>финансовые</w:t>
      </w:r>
      <w:r>
        <w:rPr>
          <w:color w:val="000000"/>
          <w:spacing w:val="-4"/>
        </w:rPr>
        <w:t> </w:t>
      </w:r>
      <w:r>
        <w:rPr>
          <w:color w:val="000000"/>
        </w:rPr>
        <w:t>функции.</w:t>
      </w:r>
      <w:r>
        <w:rPr>
          <w:color w:val="000000"/>
          <w:spacing w:val="-4"/>
        </w:rPr>
        <w:t> </w:t>
      </w:r>
      <w:r>
        <w:rPr>
          <w:color w:val="000000"/>
        </w:rPr>
        <w:t>Во</w:t>
      </w:r>
      <w:r>
        <w:rPr>
          <w:color w:val="000000"/>
          <w:spacing w:val="-4"/>
        </w:rPr>
        <w:t> </w:t>
      </w:r>
      <w:r>
        <w:rPr>
          <w:color w:val="000000"/>
        </w:rPr>
        <w:t>главе</w:t>
      </w:r>
      <w:r>
        <w:rPr>
          <w:color w:val="000000"/>
          <w:spacing w:val="-4"/>
        </w:rPr>
        <w:t> </w:t>
      </w:r>
      <w:r>
        <w:rPr>
          <w:color w:val="000000"/>
        </w:rPr>
        <w:t>этих</w:t>
      </w:r>
      <w:r>
        <w:rPr>
          <w:color w:val="000000"/>
          <w:spacing w:val="-4"/>
        </w:rPr>
        <w:t> </w:t>
      </w:r>
      <w:r>
        <w:rPr>
          <w:color w:val="000000"/>
        </w:rPr>
        <w:t>учреждений</w:t>
      </w:r>
      <w:r>
        <w:rPr>
          <w:color w:val="000000"/>
          <w:spacing w:val="-4"/>
        </w:rPr>
        <w:t> </w:t>
      </w:r>
      <w:r>
        <w:rPr>
          <w:color w:val="000000"/>
        </w:rPr>
        <w:t>стояли</w:t>
      </w:r>
      <w:r>
        <w:rPr>
          <w:color w:val="000000"/>
          <w:spacing w:val="-4"/>
        </w:rPr>
        <w:t> </w:t>
      </w:r>
      <w:r>
        <w:rPr>
          <w:color w:val="000000"/>
        </w:rPr>
        <w:t>приказные судьи,</w:t>
      </w:r>
      <w:r>
        <w:rPr>
          <w:color w:val="000000"/>
          <w:spacing w:val="6"/>
        </w:rPr>
        <w:t> </w:t>
      </w:r>
      <w:r>
        <w:rPr>
          <w:color w:val="000000"/>
        </w:rPr>
        <w:t>нередко</w:t>
      </w:r>
      <w:r>
        <w:rPr>
          <w:color w:val="000000"/>
          <w:spacing w:val="6"/>
        </w:rPr>
        <w:t> </w:t>
      </w:r>
      <w:r>
        <w:rPr>
          <w:color w:val="000000"/>
        </w:rPr>
        <w:t>члены</w:t>
      </w:r>
      <w:r>
        <w:rPr>
          <w:color w:val="000000"/>
          <w:spacing w:val="7"/>
        </w:rPr>
        <w:t> </w:t>
      </w:r>
      <w:r>
        <w:rPr>
          <w:color w:val="000000"/>
        </w:rPr>
        <w:t>Боярской</w:t>
      </w:r>
      <w:r>
        <w:rPr>
          <w:color w:val="000000"/>
          <w:spacing w:val="6"/>
        </w:rPr>
        <w:t> </w:t>
      </w:r>
      <w:r>
        <w:rPr>
          <w:color w:val="000000"/>
        </w:rPr>
        <w:t>думы.</w:t>
      </w:r>
      <w:r>
        <w:rPr>
          <w:color w:val="000000"/>
          <w:spacing w:val="6"/>
        </w:rPr>
        <w:t> </w:t>
      </w:r>
      <w:r>
        <w:rPr>
          <w:color w:val="000000"/>
        </w:rPr>
        <w:t>Большую</w:t>
      </w:r>
      <w:r>
        <w:rPr>
          <w:color w:val="000000"/>
          <w:spacing w:val="7"/>
        </w:rPr>
        <w:t> </w:t>
      </w:r>
      <w:r>
        <w:rPr>
          <w:color w:val="000000"/>
        </w:rPr>
        <w:t>роль</w:t>
      </w:r>
      <w:r>
        <w:rPr>
          <w:color w:val="000000"/>
          <w:spacing w:val="6"/>
        </w:rPr>
        <w:t> </w:t>
      </w:r>
      <w:r>
        <w:rPr>
          <w:color w:val="000000"/>
        </w:rPr>
        <w:t>в</w:t>
      </w:r>
      <w:r>
        <w:rPr>
          <w:color w:val="000000"/>
          <w:spacing w:val="6"/>
        </w:rPr>
        <w:t> </w:t>
      </w:r>
      <w:r>
        <w:rPr>
          <w:color w:val="000000"/>
        </w:rPr>
        <w:t>работе</w:t>
      </w:r>
      <w:r>
        <w:rPr>
          <w:color w:val="000000"/>
          <w:spacing w:val="7"/>
        </w:rPr>
        <w:t> </w:t>
      </w:r>
      <w:r>
        <w:rPr>
          <w:color w:val="000000"/>
        </w:rPr>
        <w:t>приказов</w:t>
      </w:r>
      <w:r>
        <w:rPr>
          <w:color w:val="000000"/>
          <w:spacing w:val="6"/>
        </w:rPr>
        <w:t> </w:t>
      </w:r>
      <w:r>
        <w:rPr>
          <w:color w:val="000000"/>
          <w:spacing w:val="-2"/>
        </w:rPr>
        <w:t>игра-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0"/>
        <w:jc w:val="both"/>
      </w:pPr>
      <w:r>
        <w:rPr/>
        <w:t>ли дьяки и подьячие. Их сила заключалась в знаниях и связях. Для </w:t>
      </w:r>
      <w:r>
        <w:rPr/>
        <w:t>многих судей</w:t>
      </w:r>
      <w:r>
        <w:rPr>
          <w:spacing w:val="-3"/>
        </w:rPr>
        <w:t> </w:t>
      </w:r>
      <w:r>
        <w:rPr/>
        <w:t>из</w:t>
      </w:r>
      <w:r>
        <w:rPr>
          <w:spacing w:val="-3"/>
        </w:rPr>
        <w:t> </w:t>
      </w:r>
      <w:r>
        <w:rPr/>
        <w:t>числа</w:t>
      </w:r>
      <w:r>
        <w:rPr>
          <w:spacing w:val="-3"/>
        </w:rPr>
        <w:t> </w:t>
      </w:r>
      <w:r>
        <w:rPr/>
        <w:t>бояр,</w:t>
      </w:r>
      <w:r>
        <w:rPr>
          <w:spacing w:val="-3"/>
        </w:rPr>
        <w:t> </w:t>
      </w:r>
      <w:r>
        <w:rPr/>
        <w:t>«севших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приказ»,</w:t>
      </w:r>
      <w:r>
        <w:rPr>
          <w:spacing w:val="-3"/>
        </w:rPr>
        <w:t> </w:t>
      </w:r>
      <w:r>
        <w:rPr/>
        <w:t>делопроизводство</w:t>
      </w:r>
      <w:r>
        <w:rPr>
          <w:spacing w:val="-3"/>
        </w:rPr>
        <w:t> </w:t>
      </w:r>
      <w:r>
        <w:rPr/>
        <w:t>(т.</w:t>
      </w:r>
      <w:r>
        <w:rPr>
          <w:spacing w:val="-3"/>
        </w:rPr>
        <w:t> </w:t>
      </w:r>
      <w:r>
        <w:rPr/>
        <w:t>е.</w:t>
      </w:r>
      <w:r>
        <w:rPr>
          <w:spacing w:val="-3"/>
        </w:rPr>
        <w:t> </w:t>
      </w:r>
      <w:r>
        <w:rPr/>
        <w:t>документиро- вание,</w:t>
      </w:r>
      <w:r>
        <w:rPr>
          <w:spacing w:val="-3"/>
        </w:rPr>
        <w:t> </w:t>
      </w:r>
      <w:r>
        <w:rPr/>
        <w:t>документооборот,</w:t>
      </w:r>
      <w:r>
        <w:rPr>
          <w:spacing w:val="-3"/>
        </w:rPr>
        <w:t> </w:t>
      </w:r>
      <w:r>
        <w:rPr/>
        <w:t>хранение</w:t>
      </w:r>
      <w:r>
        <w:rPr>
          <w:spacing w:val="-3"/>
        </w:rPr>
        <w:t> </w:t>
      </w:r>
      <w:r>
        <w:rPr/>
        <w:t>документов)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законодательство</w:t>
      </w:r>
      <w:r>
        <w:rPr>
          <w:spacing w:val="-3"/>
        </w:rPr>
        <w:t> </w:t>
      </w:r>
      <w:r>
        <w:rPr/>
        <w:t>оставались тайной за семью печатями. Черновой повседневной работой — делопроизвод- ством — занимались приказные люди.</w:t>
      </w:r>
    </w:p>
    <w:p>
      <w:pPr>
        <w:pStyle w:val="BodyText"/>
        <w:spacing w:line="223" w:lineRule="auto" w:before="2"/>
        <w:ind w:left="793" w:right="790" w:firstLine="340"/>
        <w:jc w:val="right"/>
      </w:pPr>
      <w:r>
        <w:rPr/>
        <w:t>Приказы различались по полномочиям и функциям. Одни ведали вверен- ными</w:t>
      </w:r>
      <w:r>
        <w:rPr>
          <w:spacing w:val="19"/>
        </w:rPr>
        <w:t> </w:t>
      </w:r>
      <w:r>
        <w:rPr/>
        <w:t>им</w:t>
      </w:r>
      <w:r>
        <w:rPr>
          <w:spacing w:val="19"/>
        </w:rPr>
        <w:t> </w:t>
      </w:r>
      <w:r>
        <w:rPr/>
        <w:t>делами</w:t>
      </w:r>
      <w:r>
        <w:rPr>
          <w:spacing w:val="19"/>
        </w:rPr>
        <w:t> </w:t>
      </w:r>
      <w:r>
        <w:rPr/>
        <w:t>по</w:t>
      </w:r>
      <w:r>
        <w:rPr>
          <w:spacing w:val="19"/>
        </w:rPr>
        <w:t> </w:t>
      </w:r>
      <w:r>
        <w:rPr/>
        <w:t>всей</w:t>
      </w:r>
      <w:r>
        <w:rPr>
          <w:spacing w:val="19"/>
        </w:rPr>
        <w:t> </w:t>
      </w:r>
      <w:r>
        <w:rPr/>
        <w:t>территории</w:t>
      </w:r>
      <w:r>
        <w:rPr>
          <w:spacing w:val="19"/>
        </w:rPr>
        <w:t> </w:t>
      </w:r>
      <w:r>
        <w:rPr/>
        <w:t>страны.</w:t>
      </w:r>
      <w:r>
        <w:rPr>
          <w:spacing w:val="19"/>
        </w:rPr>
        <w:t> </w:t>
      </w:r>
      <w:r>
        <w:rPr/>
        <w:t>Такие</w:t>
      </w:r>
      <w:r>
        <w:rPr>
          <w:spacing w:val="19"/>
        </w:rPr>
        <w:t> </w:t>
      </w:r>
      <w:r>
        <w:rPr/>
        <w:t>приказы</w:t>
      </w:r>
      <w:r>
        <w:rPr>
          <w:spacing w:val="19"/>
        </w:rPr>
        <w:t> </w:t>
      </w:r>
      <w:r>
        <w:rPr/>
        <w:t>можно</w:t>
      </w:r>
      <w:r>
        <w:rPr>
          <w:spacing w:val="19"/>
        </w:rPr>
        <w:t> </w:t>
      </w:r>
      <w:r>
        <w:rPr/>
        <w:t>назвать отраслевыми.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ним</w:t>
      </w:r>
      <w:r>
        <w:rPr>
          <w:spacing w:val="-7"/>
        </w:rPr>
        <w:t> </w:t>
      </w:r>
      <w:r>
        <w:rPr/>
        <w:t>относился,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примеру,</w:t>
      </w:r>
      <w:r>
        <w:rPr>
          <w:spacing w:val="-7"/>
        </w:rPr>
        <w:t> </w:t>
      </w:r>
      <w:r>
        <w:rPr/>
        <w:t>Разрядный</w:t>
      </w:r>
      <w:r>
        <w:rPr>
          <w:spacing w:val="-7"/>
        </w:rPr>
        <w:t> </w:t>
      </w:r>
      <w:r>
        <w:rPr/>
        <w:t>приказ,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ведении</w:t>
      </w:r>
      <w:r>
        <w:rPr>
          <w:spacing w:val="-7"/>
        </w:rPr>
        <w:t> </w:t>
      </w:r>
      <w:r>
        <w:rPr/>
        <w:t>кото- рого</w:t>
      </w:r>
      <w:r>
        <w:rPr>
          <w:spacing w:val="-14"/>
        </w:rPr>
        <w:t> </w:t>
      </w:r>
      <w:r>
        <w:rPr/>
        <w:t>была</w:t>
      </w:r>
      <w:r>
        <w:rPr>
          <w:spacing w:val="-14"/>
        </w:rPr>
        <w:t> </w:t>
      </w:r>
      <w:r>
        <w:rPr/>
        <w:t>организация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учёт</w:t>
      </w:r>
      <w:r>
        <w:rPr>
          <w:spacing w:val="-14"/>
        </w:rPr>
        <w:t> </w:t>
      </w:r>
      <w:r>
        <w:rPr/>
        <w:t>служилых</w:t>
      </w:r>
      <w:r>
        <w:rPr>
          <w:spacing w:val="-14"/>
        </w:rPr>
        <w:t> </w:t>
      </w:r>
      <w:r>
        <w:rPr/>
        <w:t>людей.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Стрелецкий</w:t>
      </w:r>
      <w:r>
        <w:rPr>
          <w:spacing w:val="-14"/>
        </w:rPr>
        <w:t> </w:t>
      </w:r>
      <w:r>
        <w:rPr/>
        <w:t>приказ,</w:t>
      </w:r>
      <w:r>
        <w:rPr>
          <w:spacing w:val="-13"/>
        </w:rPr>
        <w:t> </w:t>
      </w:r>
      <w:r>
        <w:rPr/>
        <w:t>зани- мавшийся содержанием и службой стрельцов. С появлением в русском войске наёмников-иноземцев</w:t>
      </w:r>
      <w:r>
        <w:rPr>
          <w:spacing w:val="-3"/>
        </w:rPr>
        <w:t> </w:t>
      </w:r>
      <w:r>
        <w:rPr/>
        <w:t>появился</w:t>
      </w:r>
      <w:r>
        <w:rPr>
          <w:spacing w:val="-3"/>
        </w:rPr>
        <w:t> </w:t>
      </w:r>
      <w:r>
        <w:rPr/>
        <w:t>Иноземский</w:t>
      </w:r>
      <w:r>
        <w:rPr>
          <w:spacing w:val="-3"/>
        </w:rPr>
        <w:t> </w:t>
      </w:r>
      <w:r>
        <w:rPr/>
        <w:t>приказ.</w:t>
      </w:r>
      <w:r>
        <w:rPr>
          <w:spacing w:val="-3"/>
        </w:rPr>
        <w:t> </w:t>
      </w:r>
      <w:r>
        <w:rPr/>
        <w:t>Дальнейшее</w:t>
      </w:r>
      <w:r>
        <w:rPr>
          <w:spacing w:val="-3"/>
        </w:rPr>
        <w:t> </w:t>
      </w:r>
      <w:r>
        <w:rPr/>
        <w:t>реформиро- вание</w:t>
      </w:r>
      <w:r>
        <w:rPr>
          <w:spacing w:val="26"/>
        </w:rPr>
        <w:t> </w:t>
      </w:r>
      <w:r>
        <w:rPr/>
        <w:t>армии</w:t>
      </w:r>
      <w:r>
        <w:rPr>
          <w:spacing w:val="26"/>
        </w:rPr>
        <w:t> </w:t>
      </w:r>
      <w:r>
        <w:rPr/>
        <w:t>привело</w:t>
      </w:r>
      <w:r>
        <w:rPr>
          <w:spacing w:val="26"/>
        </w:rPr>
        <w:t> </w:t>
      </w:r>
      <w:r>
        <w:rPr/>
        <w:t>к</w:t>
      </w:r>
      <w:r>
        <w:rPr>
          <w:spacing w:val="26"/>
        </w:rPr>
        <w:t> </w:t>
      </w:r>
      <w:r>
        <w:rPr/>
        <w:t>созданию</w:t>
      </w:r>
      <w:r>
        <w:rPr>
          <w:spacing w:val="26"/>
        </w:rPr>
        <w:t> </w:t>
      </w:r>
      <w:r>
        <w:rPr/>
        <w:t>Рейтарского</w:t>
      </w:r>
      <w:r>
        <w:rPr>
          <w:spacing w:val="26"/>
        </w:rPr>
        <w:t> </w:t>
      </w:r>
      <w:r>
        <w:rPr/>
        <w:t>(от</w:t>
      </w:r>
      <w:r>
        <w:rPr>
          <w:spacing w:val="26"/>
        </w:rPr>
        <w:t> </w:t>
      </w:r>
      <w:r>
        <w:rPr/>
        <w:t>нем.</w:t>
      </w:r>
      <w:r>
        <w:rPr>
          <w:spacing w:val="26"/>
        </w:rPr>
        <w:t> </w:t>
      </w:r>
      <w:r>
        <w:rPr/>
        <w:t>«рейтар»</w:t>
      </w:r>
      <w:r>
        <w:rPr>
          <w:spacing w:val="26"/>
        </w:rPr>
        <w:t> </w:t>
      </w:r>
      <w:r>
        <w:rPr/>
        <w:t>—</w:t>
      </w:r>
      <w:r>
        <w:rPr>
          <w:spacing w:val="26"/>
        </w:rPr>
        <w:t> </w:t>
      </w:r>
      <w:r>
        <w:rPr/>
        <w:t>всадник) приказа.</w:t>
      </w:r>
      <w:r>
        <w:rPr>
          <w:spacing w:val="40"/>
        </w:rPr>
        <w:t> </w:t>
      </w:r>
      <w:r>
        <w:rPr/>
        <w:t>По-прежнему</w:t>
      </w:r>
      <w:r>
        <w:rPr>
          <w:spacing w:val="40"/>
        </w:rPr>
        <w:t> </w:t>
      </w:r>
      <w:r>
        <w:rPr/>
        <w:t>большую</w:t>
      </w:r>
      <w:r>
        <w:rPr>
          <w:spacing w:val="40"/>
        </w:rPr>
        <w:t> </w:t>
      </w:r>
      <w:r>
        <w:rPr/>
        <w:t>роль</w:t>
      </w:r>
      <w:r>
        <w:rPr>
          <w:spacing w:val="40"/>
        </w:rPr>
        <w:t> </w:t>
      </w:r>
      <w:r>
        <w:rPr/>
        <w:t>играл</w:t>
      </w:r>
      <w:r>
        <w:rPr>
          <w:spacing w:val="40"/>
        </w:rPr>
        <w:t> </w:t>
      </w:r>
      <w:r>
        <w:rPr/>
        <w:t>Поместный</w:t>
      </w:r>
      <w:r>
        <w:rPr>
          <w:spacing w:val="40"/>
        </w:rPr>
        <w:t> </w:t>
      </w:r>
      <w:r>
        <w:rPr/>
        <w:t>приказ,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ведении которого находилось дворянское землевладение. Сыск преступников и суд по уголовным</w:t>
      </w:r>
      <w:r>
        <w:rPr>
          <w:spacing w:val="-4"/>
        </w:rPr>
        <w:t> </w:t>
      </w:r>
      <w:r>
        <w:rPr/>
        <w:t>делам</w:t>
      </w:r>
      <w:r>
        <w:rPr>
          <w:spacing w:val="-4"/>
        </w:rPr>
        <w:t> </w:t>
      </w:r>
      <w:r>
        <w:rPr/>
        <w:t>связан</w:t>
      </w:r>
      <w:r>
        <w:rPr>
          <w:spacing w:val="-4"/>
        </w:rPr>
        <w:t> </w:t>
      </w:r>
      <w:r>
        <w:rPr/>
        <w:t>был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Разбойным</w:t>
      </w:r>
      <w:r>
        <w:rPr>
          <w:spacing w:val="-4"/>
        </w:rPr>
        <w:t> </w:t>
      </w:r>
      <w:r>
        <w:rPr/>
        <w:t>приказом,</w:t>
      </w:r>
      <w:r>
        <w:rPr>
          <w:spacing w:val="-4"/>
        </w:rPr>
        <w:t> </w:t>
      </w:r>
      <w:r>
        <w:rPr/>
        <w:t>ему</w:t>
      </w:r>
      <w:r>
        <w:rPr>
          <w:spacing w:val="-4"/>
        </w:rPr>
        <w:t> </w:t>
      </w:r>
      <w:r>
        <w:rPr/>
        <w:t>подчинялись</w:t>
      </w:r>
      <w:r>
        <w:rPr>
          <w:spacing w:val="-4"/>
        </w:rPr>
        <w:t> </w:t>
      </w:r>
      <w:r>
        <w:rPr/>
        <w:t>губные старосты.</w:t>
      </w:r>
      <w:r>
        <w:rPr>
          <w:spacing w:val="40"/>
        </w:rPr>
        <w:t> </w:t>
      </w:r>
      <w:r>
        <w:rPr/>
        <w:t>Ямской</w:t>
      </w:r>
      <w:r>
        <w:rPr>
          <w:spacing w:val="40"/>
        </w:rPr>
        <w:t> </w:t>
      </w:r>
      <w:r>
        <w:rPr/>
        <w:t>приказ</w:t>
      </w:r>
      <w:r>
        <w:rPr>
          <w:spacing w:val="40"/>
        </w:rPr>
        <w:t> </w:t>
      </w:r>
      <w:r>
        <w:rPr/>
        <w:t>отвечал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почтовые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транзитные</w:t>
      </w:r>
      <w:r>
        <w:rPr>
          <w:spacing w:val="40"/>
        </w:rPr>
        <w:t> </w:t>
      </w:r>
      <w:r>
        <w:rPr/>
        <w:t>перевозки</w:t>
      </w:r>
      <w:r>
        <w:rPr>
          <w:spacing w:val="40"/>
        </w:rPr>
        <w:t> </w:t>
      </w:r>
      <w:r>
        <w:rPr/>
        <w:t>— ямскую</w:t>
      </w:r>
      <w:r>
        <w:rPr>
          <w:spacing w:val="20"/>
        </w:rPr>
        <w:t> </w:t>
      </w:r>
      <w:r>
        <w:rPr/>
        <w:t>гоньбу.</w:t>
      </w:r>
      <w:r>
        <w:rPr>
          <w:spacing w:val="20"/>
        </w:rPr>
        <w:t> </w:t>
      </w:r>
      <w:r>
        <w:rPr/>
        <w:t>Наряду</w:t>
      </w:r>
      <w:r>
        <w:rPr>
          <w:spacing w:val="20"/>
        </w:rPr>
        <w:t> </w:t>
      </w:r>
      <w:r>
        <w:rPr/>
        <w:t>с</w:t>
      </w:r>
      <w:r>
        <w:rPr>
          <w:spacing w:val="20"/>
        </w:rPr>
        <w:t> </w:t>
      </w:r>
      <w:r>
        <w:rPr/>
        <w:t>перечисленными</w:t>
      </w:r>
      <w:r>
        <w:rPr>
          <w:spacing w:val="20"/>
        </w:rPr>
        <w:t> </w:t>
      </w:r>
      <w:r>
        <w:rPr/>
        <w:t>существовали</w:t>
      </w:r>
      <w:r>
        <w:rPr>
          <w:spacing w:val="20"/>
        </w:rPr>
        <w:t> </w:t>
      </w:r>
      <w:r>
        <w:rPr/>
        <w:t>приказы,</w:t>
      </w:r>
      <w:r>
        <w:rPr>
          <w:spacing w:val="20"/>
        </w:rPr>
        <w:t> </w:t>
      </w:r>
      <w:r>
        <w:rPr/>
        <w:t>ведавшие финансами:</w:t>
      </w:r>
      <w:r>
        <w:rPr>
          <w:spacing w:val="-3"/>
        </w:rPr>
        <w:t> </w:t>
      </w:r>
      <w:r>
        <w:rPr/>
        <w:t>Большого</w:t>
      </w:r>
      <w:r>
        <w:rPr>
          <w:spacing w:val="-3"/>
        </w:rPr>
        <w:t> </w:t>
      </w:r>
      <w:r>
        <w:rPr/>
        <w:t>прихода,</w:t>
      </w:r>
      <w:r>
        <w:rPr>
          <w:spacing w:val="-3"/>
        </w:rPr>
        <w:t> </w:t>
      </w:r>
      <w:r>
        <w:rPr/>
        <w:t>Новая</w:t>
      </w:r>
      <w:r>
        <w:rPr>
          <w:spacing w:val="-3"/>
        </w:rPr>
        <w:t> </w:t>
      </w:r>
      <w:r>
        <w:rPr/>
        <w:t>четверть,</w:t>
      </w:r>
      <w:r>
        <w:rPr>
          <w:spacing w:val="-3"/>
        </w:rPr>
        <w:t> </w:t>
      </w:r>
      <w:r>
        <w:rPr/>
        <w:t>приказ</w:t>
      </w:r>
      <w:r>
        <w:rPr>
          <w:spacing w:val="-3"/>
        </w:rPr>
        <w:t> </w:t>
      </w:r>
      <w:r>
        <w:rPr/>
        <w:t>Большой</w:t>
      </w:r>
      <w:r>
        <w:rPr>
          <w:spacing w:val="-3"/>
        </w:rPr>
        <w:t> </w:t>
      </w:r>
      <w:r>
        <w:rPr/>
        <w:t>казны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т.</w:t>
      </w:r>
      <w:r>
        <w:rPr>
          <w:spacing w:val="-3"/>
        </w:rPr>
        <w:t> </w:t>
      </w:r>
      <w:r>
        <w:rPr/>
        <w:t>д. </w:t>
      </w:r>
      <w:r>
        <w:rPr>
          <w:spacing w:val="-2"/>
        </w:rPr>
        <w:t>Почти</w:t>
      </w:r>
      <w:r>
        <w:rPr>
          <w:spacing w:val="-4"/>
        </w:rPr>
        <w:t> </w:t>
      </w:r>
      <w:r>
        <w:rPr>
          <w:spacing w:val="-2"/>
        </w:rPr>
        <w:t>все</w:t>
      </w:r>
      <w:r>
        <w:rPr>
          <w:spacing w:val="-4"/>
        </w:rPr>
        <w:t> </w:t>
      </w:r>
      <w:r>
        <w:rPr>
          <w:spacing w:val="-2"/>
        </w:rPr>
        <w:t>приказы</w:t>
      </w:r>
      <w:r>
        <w:rPr>
          <w:spacing w:val="-4"/>
        </w:rPr>
        <w:t> </w:t>
      </w:r>
      <w:r>
        <w:rPr>
          <w:spacing w:val="-2"/>
        </w:rPr>
        <w:t>наделялись</w:t>
      </w:r>
      <w:r>
        <w:rPr>
          <w:spacing w:val="-4"/>
        </w:rPr>
        <w:t> </w:t>
      </w:r>
      <w:r>
        <w:rPr>
          <w:spacing w:val="-2"/>
        </w:rPr>
        <w:t>судебными</w:t>
      </w:r>
      <w:r>
        <w:rPr>
          <w:spacing w:val="-4"/>
        </w:rPr>
        <w:t> </w:t>
      </w:r>
      <w:r>
        <w:rPr>
          <w:spacing w:val="-2"/>
        </w:rPr>
        <w:t>полномочиями,</w:t>
      </w:r>
      <w:r>
        <w:rPr>
          <w:spacing w:val="-4"/>
        </w:rPr>
        <w:t> </w:t>
      </w:r>
      <w:r>
        <w:rPr>
          <w:spacing w:val="-2"/>
        </w:rPr>
        <w:t>но</w:t>
      </w:r>
      <w:r>
        <w:rPr>
          <w:spacing w:val="-4"/>
        </w:rPr>
        <w:t> </w:t>
      </w:r>
      <w:r>
        <w:rPr>
          <w:spacing w:val="-2"/>
        </w:rPr>
        <w:t>были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4"/>
        </w:rPr>
        <w:t> </w:t>
      </w:r>
      <w:r>
        <w:rPr>
          <w:spacing w:val="-2"/>
        </w:rPr>
        <w:t>специаль- </w:t>
      </w:r>
      <w:r>
        <w:rPr/>
        <w:t>ные</w:t>
      </w:r>
      <w:r>
        <w:rPr>
          <w:spacing w:val="-14"/>
        </w:rPr>
        <w:t> </w:t>
      </w:r>
      <w:r>
        <w:rPr/>
        <w:t>судебные</w:t>
      </w:r>
      <w:r>
        <w:rPr>
          <w:spacing w:val="-14"/>
        </w:rPr>
        <w:t> </w:t>
      </w:r>
      <w:r>
        <w:rPr/>
        <w:t>приказы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гражданским</w:t>
      </w:r>
      <w:r>
        <w:rPr>
          <w:spacing w:val="-14"/>
        </w:rPr>
        <w:t> </w:t>
      </w:r>
      <w:r>
        <w:rPr/>
        <w:t>делам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Владимирский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Московский. Помимо</w:t>
      </w:r>
      <w:r>
        <w:rPr>
          <w:spacing w:val="40"/>
        </w:rPr>
        <w:t> </w:t>
      </w:r>
      <w:r>
        <w:rPr/>
        <w:t>отраслевых,</w:t>
      </w:r>
      <w:r>
        <w:rPr>
          <w:spacing w:val="40"/>
        </w:rPr>
        <w:t> </w:t>
      </w:r>
      <w:r>
        <w:rPr/>
        <w:t>существовали</w:t>
      </w:r>
      <w:r>
        <w:rPr>
          <w:spacing w:val="40"/>
        </w:rPr>
        <w:t> </w:t>
      </w:r>
      <w:r>
        <w:rPr/>
        <w:t>территориальные</w:t>
      </w:r>
      <w:r>
        <w:rPr>
          <w:spacing w:val="40"/>
        </w:rPr>
        <w:t> </w:t>
      </w:r>
      <w:r>
        <w:rPr/>
        <w:t>приказы,</w:t>
      </w:r>
      <w:r>
        <w:rPr>
          <w:spacing w:val="40"/>
        </w:rPr>
        <w:t> </w:t>
      </w:r>
      <w:r>
        <w:rPr/>
        <w:t>управляв- шие</w:t>
      </w:r>
      <w:r>
        <w:rPr>
          <w:spacing w:val="-10"/>
        </w:rPr>
        <w:t> </w:t>
      </w:r>
      <w:r>
        <w:rPr/>
        <w:t>отдельными</w:t>
      </w:r>
      <w:r>
        <w:rPr>
          <w:spacing w:val="-9"/>
        </w:rPr>
        <w:t> </w:t>
      </w:r>
      <w:r>
        <w:rPr/>
        <w:t>землями.</w:t>
      </w:r>
      <w:r>
        <w:rPr>
          <w:spacing w:val="-9"/>
        </w:rPr>
        <w:t> </w:t>
      </w:r>
      <w:r>
        <w:rPr/>
        <w:t>Например,</w:t>
      </w:r>
      <w:r>
        <w:rPr>
          <w:spacing w:val="-10"/>
        </w:rPr>
        <w:t> </w:t>
      </w:r>
      <w:r>
        <w:rPr/>
        <w:t>приказ</w:t>
      </w:r>
      <w:r>
        <w:rPr>
          <w:spacing w:val="-9"/>
        </w:rPr>
        <w:t> </w:t>
      </w:r>
      <w:r>
        <w:rPr/>
        <w:t>Казанского</w:t>
      </w:r>
      <w:r>
        <w:rPr>
          <w:spacing w:val="-9"/>
        </w:rPr>
        <w:t> </w:t>
      </w:r>
      <w:r>
        <w:rPr/>
        <w:t>дворца.</w:t>
      </w:r>
      <w:r>
        <w:rPr>
          <w:spacing w:val="-9"/>
        </w:rPr>
        <w:t> </w:t>
      </w:r>
      <w:r>
        <w:rPr/>
        <w:t>Позднее</w:t>
      </w:r>
      <w:r>
        <w:rPr>
          <w:spacing w:val="-10"/>
        </w:rPr>
        <w:t> </w:t>
      </w:r>
      <w:r>
        <w:rPr>
          <w:spacing w:val="-5"/>
        </w:rPr>
        <w:t>был</w:t>
      </w:r>
    </w:p>
    <w:p>
      <w:pPr>
        <w:pStyle w:val="BodyText"/>
        <w:spacing w:line="233" w:lineRule="exact"/>
        <w:ind w:left="793"/>
        <w:jc w:val="both"/>
      </w:pPr>
      <w:r>
        <w:rPr/>
        <w:t>создан</w:t>
      </w:r>
      <w:r>
        <w:rPr>
          <w:spacing w:val="14"/>
        </w:rPr>
        <w:t> </w:t>
      </w:r>
      <w:r>
        <w:rPr/>
        <w:t>Сибирский</w:t>
      </w:r>
      <w:r>
        <w:rPr>
          <w:spacing w:val="15"/>
        </w:rPr>
        <w:t> </w:t>
      </w:r>
      <w:r>
        <w:rPr>
          <w:spacing w:val="-2"/>
        </w:rPr>
        <w:t>приказ.</w:t>
      </w:r>
    </w:p>
    <w:p>
      <w:pPr>
        <w:pStyle w:val="BodyText"/>
        <w:rPr>
          <w:sz w:val="9"/>
        </w:rPr>
      </w:pPr>
      <w:r>
        <w:rPr/>
        <w:pict>
          <v:group style="position:absolute;margin-left:38.685001pt;margin-top:6.638202pt;width:380.85pt;height:227.8pt;mso-position-horizontal-relative:page;mso-position-vertical-relative:paragraph;z-index:-15543808;mso-wrap-distance-left:0;mso-wrap-distance-right:0" id="docshapegroup2044" coordorigin="774,133" coordsize="7617,4556">
            <v:rect style="position:absolute;left:3448;top:142;width:2268;height:567" id="docshape2045" filled="true" fillcolor="#db413f" stroked="false">
              <v:fill type="solid"/>
            </v:rect>
            <v:rect style="position:absolute;left:3448;top:142;width:2268;height:567" id="docshape2046" filled="false" stroked="true" strokeweight="1pt" strokecolor="#ed1d24">
              <v:stroke dashstyle="solid"/>
            </v:rect>
            <v:shape style="position:absolute;left:783;top:1163;width:7597;height:908" id="docshape2047" coordorigin="784,1163" coordsize="7597,908" path="m6113,2070l8381,2070,8381,1163,6113,1163,6113,2070xm784,2070l3051,2070,3051,1163,784,1163,784,2070xe" filled="false" stroked="true" strokeweight="1pt" strokecolor="#db413f">
              <v:path arrowok="t"/>
              <v:stroke dashstyle="solid"/>
            </v:shape>
            <v:rect style="position:absolute;left:3448;top:1163;width:2268;height:908" id="docshape2048" filled="false" stroked="true" strokeweight="1pt" strokecolor="#db413f">
              <v:stroke dashstyle="solid"/>
            </v:rect>
            <v:shape style="position:absolute;left:1917;top:709;width:5330;height:908" id="docshape2049" coordorigin="1918,710" coordsize="5330,908" path="m5714,1617l3450,1617m7247,1168l7247,941,1918,941,1918,1168m4582,710l4582,1163e" filled="false" stroked="true" strokeweight="1pt" strokecolor="#db413f">
              <v:path arrowok="t"/>
              <v:stroke dashstyle="solid"/>
            </v:shape>
            <v:shape style="position:absolute;left:1804;top:3549;width:5556;height:1134" id="docshape2050" coordorigin="1804,3549" coordsize="5556,1134" path="m4809,4683l7360,4683,7360,3549,4809,3549,4809,4683xm1804,4683l4355,4683,4355,3549,1804,3549,1804,4683xe" filled="false" stroked="true" strokeweight=".5pt" strokecolor="#db413f">
              <v:path arrowok="t"/>
              <v:stroke dashstyle="solid"/>
            </v:shape>
            <v:shape style="position:absolute;left:3079;top:3322;width:3005;height:227" id="docshape2051" coordorigin="3080,3323" coordsize="3005,227" path="m6084,3549l6084,3323,3080,3323,3080,3549e" filled="false" stroked="true" strokeweight="1pt" strokecolor="#db413f">
              <v:path arrowok="t"/>
              <v:stroke dashstyle="solid"/>
            </v:shape>
            <v:rect style="position:absolute;left:3448;top:2410;width:2268;height:681" id="docshape2052" filled="false" stroked="true" strokeweight=".5pt" strokecolor="#db413f">
              <v:stroke dashstyle="solid"/>
            </v:rect>
            <v:line style="position:absolute" from="4582,3091" to="4582,3318" stroked="true" strokeweight="1pt" strokecolor="#db413f">
              <v:stroke dashstyle="solid"/>
            </v:line>
            <v:rect style="position:absolute;left:6112;top:2410;width:2268;height:681" id="docshape2053" filled="false" stroked="true" strokeweight=".5pt" strokecolor="#db413f">
              <v:stroke dashstyle="solid"/>
            </v:rect>
            <v:shape style="position:absolute;left:4582;top:2070;width:2665;height:341" id="docshape2054" coordorigin="4582,2070" coordsize="2665,341" path="m7247,2410l7247,2070m4582,2070l4582,2410e" filled="false" stroked="true" strokeweight="1pt" strokecolor="#db413f">
              <v:path arrowok="t"/>
              <v:stroke dashstyle="solid"/>
            </v:shape>
            <v:shape style="position:absolute;left:4376;top:354;width:427;height:173" type="#_x0000_t75" id="docshape2055" stroked="false">
              <v:imagedata r:id="rId398" o:title=""/>
            </v:shape>
            <v:shape style="position:absolute;left:3907;top:1321;width:829;height:173" id="docshape2056" coordorigin="3908,1321" coordsize="829,173" path="m4012,1413l4006,1391,4006,1387,3990,1374,3979,1371,3979,1402,3979,1422,3975,1433,3937,1433,3937,1391,3976,1391,3979,1402,3979,1371,3973,1369,3963,1368,3937,1368,3937,1344,3998,1344,3998,1321,3908,1321,3908,1455,3963,1455,3974,1454,3991,1449,4006,1436,4007,1433,4012,1413xm4121,1409l4118,1392,4112,1381,4110,1376,4095,1365,4093,1365,4093,1389,4093,1433,4081,1437,4066,1437,4054,1433,4054,1389,4063,1381,4083,1381,4093,1389,4093,1365,4073,1361,4054,1365,4039,1374,4029,1389,4026,1409,4028,1426,4037,1441,4052,1452,4073,1457,4097,1452,4112,1439,4113,1437,4119,1423,4121,1409xm4218,1363l4192,1363,4192,1384,4192,1405,4170,1405,4165,1402,4165,1386,4171,1384,4192,1384,4192,1363,4177,1363,4159,1365,4147,1371,4140,1380,4138,1391,4138,1405,4144,1411,4159,1415,4153,1416,4149,1422,4145,1428,4145,1433,4138,1435,4136,1435,4136,1455,4139,1456,4142,1457,4164,1457,4169,1444,4174,1432,4177,1426,4180,1421,4192,1422,4192,1455,4218,1455,4218,1421,4218,1405,4218,1384,4218,1363xm4335,1410l4333,1392,4330,1384,4327,1376,4325,1375,4316,1365,4306,1363,4306,1390,4306,1430,4295,1435,4284,1435,4271,1432,4271,1388,4284,1384,4295,1384,4306,1390,4306,1363,4300,1361,4282,1361,4274,1372,4272,1375,4272,1363,4246,1363,4246,1494,4272,1494,4272,1446,4279,1454,4290,1457,4300,1457,4315,1453,4323,1446,4326,1443,4330,1435,4333,1428,4335,1410xm4434,1439l4417,1424,4412,1430,4405,1434,4378,1434,4376,1418,4376,1389,4389,1383,4405,1383,4412,1387,4417,1391,4430,1373,4416,1361,4396,1361,4378,1364,4363,1373,4352,1388,4348,1411,4351,1430,4361,1444,4376,1454,4395,1457,4402,1456,4412,1454,4423,1449,4434,1439xm4537,1435l4528,1435,4528,1431,4523,1422,4519,1415,4512,1406,4505,1405,4516,1402,4522,1383,4532,1383,4534,1384,4534,1363,4532,1362,4529,1361,4511,1361,4504,1370,4492,1390,4489,1396,4480,1395,4480,1363,4455,1363,4455,1455,4480,1455,4480,1415,4492,1414,4493,1419,4508,1452,4518,1457,4531,1457,4534,1456,4537,1455,4537,1435xm4642,1435l4634,1436,4632,1429,4632,1414,4632,1394,4631,1384,4630,1382,4627,1373,4616,1365,4595,1361,4589,1361,4580,1363,4568,1367,4556,1374,4566,1391,4574,1386,4585,1382,4604,1382,4606,1385,4606,1396,4606,1414,4606,1429,4601,1432,4594,1436,4584,1436,4579,1433,4579,1419,4590,1414,4606,1414,4606,1396,4585,1398,4568,1404,4556,1414,4552,1430,4554,1440,4559,1449,4569,1454,4583,1457,4596,1457,4605,1453,4613,1446,4619,1456,4628,1457,4636,1457,4639,1456,4642,1455,4642,1446,4642,1436,4642,1436,4642,1435xm4736,1363l4710,1363,4710,1384,4710,1405,4689,1405,4684,1402,4684,1386,4689,1384,4710,1384,4710,1363,4695,1363,4678,1365,4666,1371,4659,1380,4657,1391,4657,1405,4663,1411,4677,1415,4672,1416,4667,1422,4663,1428,4663,1433,4656,1435,4654,1435,4654,1455,4657,1456,4660,1457,4683,1457,4688,1444,4696,1426,4699,1421,4710,1422,4710,1455,4736,1455,4736,1421,4736,1405,4736,1384,4736,1363xe" filled="true" fillcolor="#000000" stroked="false">
              <v:path arrowok="t"/>
              <v:fill type="solid"/>
            </v:shape>
            <v:shape style="position:absolute;left:4845;top:1361;width:428;height:134" type="#_x0000_t75" id="docshape2057" stroked="false">
              <v:imagedata r:id="rId399" o:title=""/>
            </v:shape>
            <v:shape style="position:absolute;left:6837;top:1521;width:831;height:173" id="docshape2058" coordorigin="6838,1522" coordsize="831,173" path="m6944,1522l6838,1522,6838,1655,6867,1655,6867,1544,6915,1544,6915,1655,6944,1655,6944,1522xm7056,1635l7048,1636,7046,1629,7046,1614,7046,1594,7045,1584,7044,1582,7041,1573,7030,1565,7009,1561,7003,1561,6994,1563,6982,1567,6970,1574,6980,1591,6988,1586,6999,1582,7018,1582,7020,1585,7020,1596,7020,1614,7020,1629,7015,1632,7008,1636,6998,1636,6993,1633,6993,1619,7004,1614,7020,1614,7020,1596,6999,1598,6982,1604,6970,1614,6966,1630,6968,1640,6973,1649,6983,1654,6997,1657,7010,1657,7019,1653,7027,1646,7033,1656,7042,1657,7050,1657,7053,1656,7056,1655,7056,1646,7056,1636,7056,1636,7056,1635xm7136,1563l7064,1563,7064,1584,7087,1584,7087,1655,7113,1655,7113,1584,7136,1584,7136,1563xm7243,1610l7241,1592,7238,1584,7234,1576,7233,1575,7223,1565,7214,1563,7214,1590,7214,1630,7203,1635,7191,1635,7179,1632,7179,1588,7191,1584,7203,1584,7214,1590,7214,1563,7207,1561,7189,1561,7182,1572,7180,1575,7180,1563,7154,1563,7154,1694,7180,1694,7180,1646,7187,1654,7198,1657,7208,1657,7223,1653,7231,1646,7234,1643,7237,1635,7240,1628,7243,1610xm7346,1563l7320,1563,7320,1577,7289,1611,7289,1563,7263,1563,7263,1655,7289,1655,7289,1641,7320,1608,7320,1655,7346,1655,7346,1563xm7456,1635l7448,1636,7446,1629,7446,1614,7446,1594,7445,1584,7444,1582,7441,1573,7430,1565,7409,1561,7403,1561,7394,1563,7382,1567,7370,1574,7380,1591,7388,1586,7399,1582,7418,1582,7420,1585,7420,1596,7420,1614,7420,1629,7415,1632,7409,1636,7398,1636,7393,1633,7393,1619,7405,1614,7420,1614,7420,1596,7399,1598,7382,1604,7371,1614,7367,1630,7368,1640,7374,1649,7383,1654,7397,1657,7410,1657,7419,1653,7427,1646,7433,1656,7442,1657,7450,1657,7453,1656,7456,1655,7456,1646,7456,1636,7456,1636,7456,1635xm7563,1610l7561,1592,7558,1584,7555,1576,7553,1575,7544,1565,7535,1563,7535,1590,7535,1630,7524,1635,7512,1635,7500,1632,7500,1588,7512,1584,7524,1584,7535,1590,7535,1563,7528,1561,7510,1561,7502,1572,7500,1575,7500,1563,7475,1563,7475,1694,7500,1694,7500,1646,7507,1654,7518,1657,7529,1657,7544,1653,7551,1646,7555,1643,7558,1635,7561,1628,7563,1610xm7668,1655l7635,1605,7662,1563,7635,1563,7620,1585,7606,1563,7579,1563,7606,1605,7573,1655,7601,1655,7620,1626,7640,1655,7668,1655xe" filled="true" fillcolor="#000000" stroked="false">
              <v:path arrowok="t"/>
              <v:fill type="solid"/>
            </v:shape>
            <v:shape style="position:absolute;left:1534;top:1417;width:757;height:141" type="#_x0000_t75" id="docshape2059" stroked="false">
              <v:imagedata r:id="rId400" o:title=""/>
            </v:shape>
            <v:shape style="position:absolute;left:1654;top:1637;width:526;height:185" type="#_x0000_t75" id="docshape2060" stroked="false">
              <v:imagedata r:id="rId401" o:title=""/>
            </v:shape>
            <v:shape style="position:absolute;left:3979;top:1773;width:713;height:136" type="#_x0000_t75" id="docshape2061" stroked="false">
              <v:imagedata r:id="rId402" o:title=""/>
            </v:shape>
            <v:shape style="position:absolute;left:4797;top:1815;width:399;height:128" type="#_x0000_t75" id="docshape2062" stroked="false">
              <v:imagedata r:id="rId403" o:title=""/>
            </v:shape>
            <v:shape style="position:absolute;left:2328;top:3694;width:1158;height:823" type="#_x0000_t75" id="docshape2063" stroked="false">
              <v:imagedata r:id="rId404" o:title=""/>
            </v:shape>
            <v:shape style="position:absolute;left:3592;top:4423;width:243;height:128" type="#_x0000_t75" id="docshape2064" stroked="false">
              <v:imagedata r:id="rId405" o:title=""/>
            </v:shape>
            <v:shape style="position:absolute;left:5245;top:3697;width:1637;height:854" type="#_x0000_t75" id="docshape2065" stroked="false">
              <v:imagedata r:id="rId406" o:title=""/>
            </v:shape>
            <v:shape style="position:absolute;left:6719;top:2565;width:1049;height:401" type="#_x0000_t75" id="docshape2066" stroked="false">
              <v:imagedata r:id="rId407" o:title=""/>
            </v:shape>
            <v:shape style="position:absolute;left:4232;top:2648;width:701;height:170" type="#_x0000_t75" id="docshape2067" stroked="false">
              <v:imagedata r:id="rId408" o:title=""/>
            </v:shape>
            <w10:wrap type="topAndBottom"/>
          </v:group>
        </w:pict>
      </w:r>
    </w:p>
    <w:p>
      <w:pPr>
        <w:spacing w:before="160"/>
        <w:ind w:left="793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Органы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государственной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власти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и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Русская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православная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церковь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XVII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spacing w:val="-5"/>
          <w:w w:val="115"/>
          <w:sz w:val="19"/>
        </w:rPr>
        <w:t>в.</w:t>
      </w:r>
    </w:p>
    <w:p>
      <w:pPr>
        <w:spacing w:after="0"/>
        <w:jc w:val="left"/>
        <w:rPr>
          <w:rFonts w:ascii="Calibri" w:hAnsi="Calibri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rFonts w:ascii="Calibri"/>
          <w:b/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Особое место занимал Посольский приказ, во главе которого сначала сто- яли посольские думные дьяки, а потом (ввиду возрастания роли и значения внешней политики) руководство перешло к боярам. Приказ осуществлял общее руководство внешней политикой страны — готовил и отправлял за рубеж</w:t>
      </w:r>
      <w:r>
        <w:rPr>
          <w:spacing w:val="-9"/>
        </w:rPr>
        <w:t> </w:t>
      </w:r>
      <w:r>
        <w:rPr/>
        <w:t>посольства,</w:t>
      </w:r>
      <w:r>
        <w:rPr>
          <w:spacing w:val="-9"/>
        </w:rPr>
        <w:t> </w:t>
      </w:r>
      <w:r>
        <w:rPr/>
        <w:t>снабжая</w:t>
      </w:r>
      <w:r>
        <w:rPr>
          <w:spacing w:val="-9"/>
        </w:rPr>
        <w:t> </w:t>
      </w:r>
      <w:r>
        <w:rPr/>
        <w:t>послов</w:t>
      </w:r>
      <w:r>
        <w:rPr>
          <w:spacing w:val="-9"/>
        </w:rPr>
        <w:t> </w:t>
      </w:r>
      <w:r>
        <w:rPr/>
        <w:t>наказами</w:t>
      </w:r>
      <w:r>
        <w:rPr>
          <w:spacing w:val="-9"/>
        </w:rPr>
        <w:t> </w:t>
      </w:r>
      <w:r>
        <w:rPr/>
        <w:t>(инструкциями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ведения</w:t>
      </w:r>
      <w:r>
        <w:rPr>
          <w:spacing w:val="-9"/>
        </w:rPr>
        <w:t> </w:t>
      </w:r>
      <w:r>
        <w:rPr/>
        <w:t>пере- говоров), участвовал в приёме иностранных посольств, занимался выкупом и обменом пленных и т. д. Здесь же хранили государственную печать и архив.</w:t>
      </w:r>
      <w:r>
        <w:rPr>
          <w:spacing w:val="80"/>
        </w:rPr>
        <w:t> </w:t>
      </w:r>
      <w:r>
        <w:rPr/>
        <w:t>В штате Посольского приказа было много образованных русских людей, знав- ших иностранные языки. Вместе с ними трудились переводчики и толмачи (устные переводчики) из служилых иноземцев. Штат приказа постоянно рос.</w:t>
      </w:r>
      <w:r>
        <w:rPr>
          <w:spacing w:val="40"/>
        </w:rPr>
        <w:t> </w:t>
      </w:r>
      <w:r>
        <w:rPr/>
        <w:t>В 1689 г. в нём числилось 52 подьячих и 39 переводчиков и толмачей.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Существовали также патриаршие и дворцовые приказы. Первые обслужи- вали патриарха и управляли обширными патриаршими владениями. </w:t>
      </w:r>
      <w:r>
        <w:rPr/>
        <w:t>Вторые обслуживали</w:t>
      </w:r>
      <w:r>
        <w:rPr>
          <w:spacing w:val="-10"/>
        </w:rPr>
        <w:t> </w:t>
      </w:r>
      <w:r>
        <w:rPr/>
        <w:t>царя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царский</w:t>
      </w:r>
      <w:r>
        <w:rPr>
          <w:spacing w:val="-10"/>
        </w:rPr>
        <w:t> </w:t>
      </w:r>
      <w:r>
        <w:rPr/>
        <w:t>двор,</w:t>
      </w:r>
      <w:r>
        <w:rPr>
          <w:spacing w:val="-10"/>
        </w:rPr>
        <w:t> </w:t>
      </w:r>
      <w:r>
        <w:rPr/>
        <w:t>управляли</w:t>
      </w:r>
      <w:r>
        <w:rPr>
          <w:spacing w:val="-10"/>
        </w:rPr>
        <w:t> </w:t>
      </w:r>
      <w:r>
        <w:rPr/>
        <w:t>дворцовыми</w:t>
      </w:r>
      <w:r>
        <w:rPr>
          <w:spacing w:val="-10"/>
        </w:rPr>
        <w:t> </w:t>
      </w:r>
      <w:r>
        <w:rPr/>
        <w:t>землями,</w:t>
      </w:r>
      <w:r>
        <w:rPr>
          <w:spacing w:val="-10"/>
        </w:rPr>
        <w:t> </w:t>
      </w:r>
      <w:r>
        <w:rPr/>
        <w:t>доходами и</w:t>
      </w:r>
      <w:r>
        <w:rPr>
          <w:spacing w:val="-4"/>
        </w:rPr>
        <w:t> </w:t>
      </w:r>
      <w:r>
        <w:rPr/>
        <w:t>расходами.</w:t>
      </w:r>
      <w:r>
        <w:rPr>
          <w:spacing w:val="-4"/>
        </w:rPr>
        <w:t> </w:t>
      </w:r>
      <w:r>
        <w:rPr/>
        <w:t>Ведущее</w:t>
      </w:r>
      <w:r>
        <w:rPr>
          <w:spacing w:val="-4"/>
        </w:rPr>
        <w:t> </w:t>
      </w:r>
      <w:r>
        <w:rPr/>
        <w:t>место</w:t>
      </w:r>
      <w:r>
        <w:rPr>
          <w:spacing w:val="-4"/>
        </w:rPr>
        <w:t> </w:t>
      </w:r>
      <w:r>
        <w:rPr/>
        <w:t>здесь</w:t>
      </w:r>
      <w:r>
        <w:rPr>
          <w:spacing w:val="-4"/>
        </w:rPr>
        <w:t> </w:t>
      </w:r>
      <w:r>
        <w:rPr/>
        <w:t>принадлежало</w:t>
      </w:r>
      <w:r>
        <w:rPr>
          <w:spacing w:val="-4"/>
        </w:rPr>
        <w:t> </w:t>
      </w:r>
      <w:r>
        <w:rPr/>
        <w:t>приказу</w:t>
      </w:r>
      <w:r>
        <w:rPr>
          <w:spacing w:val="-4"/>
        </w:rPr>
        <w:t> </w:t>
      </w:r>
      <w:r>
        <w:rPr/>
        <w:t>Большого</w:t>
      </w:r>
      <w:r>
        <w:rPr>
          <w:spacing w:val="-4"/>
        </w:rPr>
        <w:t> </w:t>
      </w:r>
      <w:r>
        <w:rPr/>
        <w:t>дворца</w:t>
      </w:r>
      <w:r>
        <w:rPr>
          <w:spacing w:val="-4"/>
        </w:rPr>
        <w:t> </w:t>
      </w:r>
      <w:r>
        <w:rPr/>
        <w:t>во главе с боярином-дворецким.</w:t>
      </w:r>
    </w:p>
    <w:p>
      <w:pPr>
        <w:spacing w:before="95"/>
        <w:ind w:left="793" w:right="0" w:firstLine="0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74"/>
          <w:w w:val="150"/>
          <w:sz w:val="20"/>
        </w:rPr>
        <w:t> </w:t>
      </w:r>
      <w:r>
        <w:rPr>
          <w:rFonts w:ascii="Tahoma" w:hAnsi="Tahoma"/>
          <w:w w:val="90"/>
          <w:sz w:val="19"/>
        </w:rPr>
        <w:t>Чем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0"/>
          <w:sz w:val="19"/>
        </w:rPr>
        <w:t>отраслевые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0"/>
          <w:sz w:val="19"/>
        </w:rPr>
        <w:t>приказы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0"/>
          <w:sz w:val="19"/>
        </w:rPr>
        <w:t>отличались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0"/>
          <w:sz w:val="19"/>
        </w:rPr>
        <w:t>от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spacing w:val="-2"/>
          <w:w w:val="90"/>
          <w:sz w:val="19"/>
        </w:rPr>
        <w:t>территориальных?</w:t>
      </w:r>
    </w:p>
    <w:p>
      <w:pPr>
        <w:pStyle w:val="BodyText"/>
        <w:spacing w:line="223" w:lineRule="auto" w:before="112"/>
        <w:ind w:left="793" w:right="790" w:firstLine="340"/>
        <w:jc w:val="both"/>
      </w:pPr>
      <w:r>
        <w:rPr/>
        <w:t>Одни</w:t>
      </w:r>
      <w:r>
        <w:rPr>
          <w:spacing w:val="-3"/>
        </w:rPr>
        <w:t> </w:t>
      </w:r>
      <w:r>
        <w:rPr/>
        <w:t>приказы</w:t>
      </w:r>
      <w:r>
        <w:rPr>
          <w:spacing w:val="-3"/>
        </w:rPr>
        <w:t> </w:t>
      </w:r>
      <w:r>
        <w:rPr/>
        <w:t>были</w:t>
      </w:r>
      <w:r>
        <w:rPr>
          <w:spacing w:val="-3"/>
        </w:rPr>
        <w:t> </w:t>
      </w:r>
      <w:r>
        <w:rPr/>
        <w:t>постоянными,</w:t>
      </w:r>
      <w:r>
        <w:rPr>
          <w:spacing w:val="-3"/>
        </w:rPr>
        <w:t> </w:t>
      </w:r>
      <w:r>
        <w:rPr/>
        <w:t>другие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временными.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протяжении XVII в. возникло до 80 приказов, но одновременно работало около 40. Это чис- ло позволяет говорить не просто о сложившейся приказной системе, а о её рас- </w:t>
      </w:r>
      <w:r>
        <w:rPr>
          <w:w w:val="95"/>
        </w:rPr>
        <w:t>цвете</w:t>
      </w:r>
      <w:r>
        <w:rPr>
          <w:rFonts w:ascii="Book Antiqua" w:hAnsi="Book Antiqua"/>
          <w:i/>
          <w:w w:val="95"/>
        </w:rPr>
        <w:t>. </w:t>
      </w:r>
      <w:r>
        <w:rPr>
          <w:w w:val="95"/>
        </w:rPr>
        <w:t>Приказы позволили сильно продвинуться на пути централизации управ- </w:t>
      </w:r>
      <w:r>
        <w:rPr/>
        <w:t>ления и укрепления самодержавной власти. Вместе с тем их функции часто пересекались. Например, вопросами военного строительства, организацией, содержанием и управлением вооружёнными силами занимались более десяти приказов. Но это не воспринималось современниками как недостаток. </w:t>
      </w:r>
      <w:r>
        <w:rPr/>
        <w:t>Невы- сокая</w:t>
      </w:r>
      <w:r>
        <w:rPr>
          <w:spacing w:val="31"/>
        </w:rPr>
        <w:t> </w:t>
      </w:r>
      <w:r>
        <w:rPr/>
        <w:t>эффективность</w:t>
      </w:r>
      <w:r>
        <w:rPr>
          <w:spacing w:val="31"/>
        </w:rPr>
        <w:t> </w:t>
      </w:r>
      <w:r>
        <w:rPr>
          <w:rFonts w:ascii="Book Antiqua" w:hAnsi="Book Antiqua"/>
          <w:i/>
        </w:rPr>
        <w:t>приказной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системы</w:t>
      </w:r>
      <w:r>
        <w:rPr>
          <w:rFonts w:ascii="Book Antiqua" w:hAnsi="Book Antiqua"/>
          <w:i/>
          <w:spacing w:val="37"/>
        </w:rPr>
        <w:t> </w:t>
      </w:r>
      <w:r>
        <w:rPr/>
        <w:t>стала</w:t>
      </w:r>
      <w:r>
        <w:rPr>
          <w:spacing w:val="31"/>
        </w:rPr>
        <w:t> </w:t>
      </w:r>
      <w:r>
        <w:rPr/>
        <w:t>очевидна</w:t>
      </w:r>
      <w:r>
        <w:rPr>
          <w:spacing w:val="31"/>
        </w:rPr>
        <w:t> </w:t>
      </w:r>
      <w:r>
        <w:rPr/>
        <w:t>лишь</w:t>
      </w:r>
      <w:r>
        <w:rPr>
          <w:spacing w:val="31"/>
        </w:rPr>
        <w:t> </w:t>
      </w:r>
      <w:r>
        <w:rPr/>
        <w:t>к</w:t>
      </w:r>
      <w:r>
        <w:rPr>
          <w:spacing w:val="31"/>
        </w:rPr>
        <w:t> </w:t>
      </w:r>
      <w:r>
        <w:rPr/>
        <w:t>концу</w:t>
      </w:r>
      <w:r>
        <w:rPr>
          <w:spacing w:val="31"/>
        </w:rPr>
        <w:t> </w:t>
      </w:r>
      <w:r>
        <w:rPr/>
        <w:t>века.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28" w:lineRule="exact" w:before="68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38"/>
          <w:sz w:val="19"/>
        </w:rPr>
        <w:t> </w:t>
      </w:r>
      <w:r>
        <w:rPr>
          <w:sz w:val="19"/>
        </w:rPr>
        <w:t>Какую</w:t>
      </w:r>
      <w:r>
        <w:rPr>
          <w:spacing w:val="22"/>
          <w:sz w:val="19"/>
        </w:rPr>
        <w:t> </w:t>
      </w:r>
      <w:r>
        <w:rPr>
          <w:sz w:val="19"/>
        </w:rPr>
        <w:t>роль</w:t>
      </w:r>
      <w:r>
        <w:rPr>
          <w:spacing w:val="23"/>
          <w:sz w:val="19"/>
        </w:rPr>
        <w:t> </w:t>
      </w:r>
      <w:r>
        <w:rPr>
          <w:sz w:val="19"/>
        </w:rPr>
        <w:t>в</w:t>
      </w:r>
      <w:r>
        <w:rPr>
          <w:spacing w:val="22"/>
          <w:sz w:val="19"/>
        </w:rPr>
        <w:t> </w:t>
      </w:r>
      <w:r>
        <w:rPr>
          <w:sz w:val="19"/>
        </w:rPr>
        <w:t>управлении</w:t>
      </w:r>
      <w:r>
        <w:rPr>
          <w:spacing w:val="22"/>
          <w:sz w:val="19"/>
        </w:rPr>
        <w:t> </w:t>
      </w:r>
      <w:r>
        <w:rPr>
          <w:sz w:val="19"/>
        </w:rPr>
        <w:t>государством</w:t>
      </w:r>
      <w:r>
        <w:rPr>
          <w:spacing w:val="23"/>
          <w:sz w:val="19"/>
        </w:rPr>
        <w:t> </w:t>
      </w:r>
      <w:r>
        <w:rPr>
          <w:sz w:val="19"/>
        </w:rPr>
        <w:t>в</w:t>
      </w:r>
      <w:r>
        <w:rPr>
          <w:spacing w:val="22"/>
          <w:sz w:val="19"/>
        </w:rPr>
        <w:t> </w:t>
      </w:r>
      <w:r>
        <w:rPr>
          <w:sz w:val="19"/>
        </w:rPr>
        <w:t>XVII</w:t>
      </w:r>
      <w:r>
        <w:rPr>
          <w:spacing w:val="22"/>
          <w:sz w:val="19"/>
        </w:rPr>
        <w:t> </w:t>
      </w:r>
      <w:r>
        <w:rPr>
          <w:sz w:val="19"/>
        </w:rPr>
        <w:t>в.</w:t>
      </w:r>
      <w:r>
        <w:rPr>
          <w:spacing w:val="23"/>
          <w:sz w:val="19"/>
        </w:rPr>
        <w:t> </w:t>
      </w:r>
      <w:r>
        <w:rPr>
          <w:sz w:val="19"/>
        </w:rPr>
        <w:t>играла</w:t>
      </w:r>
      <w:r>
        <w:rPr>
          <w:spacing w:val="22"/>
          <w:sz w:val="19"/>
        </w:rPr>
        <w:t> </w:t>
      </w:r>
      <w:r>
        <w:rPr>
          <w:sz w:val="19"/>
        </w:rPr>
        <w:t>приказная</w:t>
      </w:r>
      <w:r>
        <w:rPr>
          <w:spacing w:val="23"/>
          <w:sz w:val="19"/>
        </w:rPr>
        <w:t> </w:t>
      </w:r>
      <w:r>
        <w:rPr>
          <w:spacing w:val="-2"/>
          <w:sz w:val="19"/>
        </w:rPr>
        <w:t>система?</w:t>
      </w:r>
    </w:p>
    <w:p>
      <w:pPr>
        <w:spacing w:line="226" w:lineRule="exact" w:before="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3"/>
          <w:sz w:val="19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изменения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произошли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работе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приказов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5"/>
          <w:sz w:val="19"/>
        </w:rPr>
        <w:t>в.?</w:t>
      </w:r>
    </w:p>
    <w:p>
      <w:pPr>
        <w:pStyle w:val="BodyText"/>
        <w:spacing w:before="3"/>
        <w:rPr>
          <w:rFonts w:ascii="Tahoma"/>
          <w:sz w:val="21"/>
        </w:rPr>
      </w:pPr>
    </w:p>
    <w:p>
      <w:pPr>
        <w:spacing w:line="241" w:lineRule="exact" w:before="0"/>
        <w:ind w:left="793" w:right="0" w:firstLine="0"/>
        <w:jc w:val="both"/>
        <w:rPr>
          <w:sz w:val="20"/>
        </w:rPr>
      </w:pPr>
      <w:r>
        <w:rPr>
          <w:rFonts w:ascii="Calibri" w:hAnsi="Calibri"/>
          <w:b/>
          <w:color w:val="FFFFFF"/>
          <w:spacing w:val="3"/>
          <w:w w:val="105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4</w:t>
      </w:r>
      <w:r>
        <w:rPr>
          <w:rFonts w:ascii="Calibri" w:hAnsi="Calibri"/>
          <w:b/>
          <w:color w:val="FFFFFF"/>
          <w:spacing w:val="-5"/>
          <w:w w:val="105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55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Приказные</w:t>
      </w:r>
      <w:r>
        <w:rPr>
          <w:rFonts w:ascii="Calibri" w:hAnsi="Calibri"/>
          <w:b/>
          <w:color w:val="DB413F"/>
          <w:spacing w:val="63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люди.</w:t>
      </w:r>
      <w:r>
        <w:rPr>
          <w:rFonts w:ascii="Calibri" w:hAnsi="Calibri"/>
          <w:b/>
          <w:color w:val="DB413F"/>
          <w:spacing w:val="62"/>
          <w:w w:val="105"/>
          <w:sz w:val="20"/>
        </w:rPr>
        <w:t> </w:t>
      </w:r>
      <w:r>
        <w:rPr>
          <w:color w:val="000000"/>
          <w:w w:val="105"/>
          <w:sz w:val="20"/>
        </w:rPr>
        <w:t>Рост</w:t>
      </w:r>
      <w:r>
        <w:rPr>
          <w:color w:val="000000"/>
          <w:spacing w:val="52"/>
          <w:w w:val="105"/>
          <w:sz w:val="20"/>
        </w:rPr>
        <w:t> </w:t>
      </w:r>
      <w:r>
        <w:rPr>
          <w:color w:val="000000"/>
          <w:w w:val="105"/>
          <w:sz w:val="20"/>
        </w:rPr>
        <w:t>числа</w:t>
      </w:r>
      <w:r>
        <w:rPr>
          <w:color w:val="000000"/>
          <w:spacing w:val="52"/>
          <w:w w:val="105"/>
          <w:sz w:val="20"/>
        </w:rPr>
        <w:t> </w:t>
      </w:r>
      <w:r>
        <w:rPr>
          <w:color w:val="000000"/>
          <w:w w:val="105"/>
          <w:sz w:val="20"/>
        </w:rPr>
        <w:t>приказов</w:t>
      </w:r>
      <w:r>
        <w:rPr>
          <w:color w:val="000000"/>
          <w:spacing w:val="52"/>
          <w:w w:val="105"/>
          <w:sz w:val="20"/>
        </w:rPr>
        <w:t> </w:t>
      </w:r>
      <w:r>
        <w:rPr>
          <w:color w:val="000000"/>
          <w:w w:val="105"/>
          <w:sz w:val="20"/>
        </w:rPr>
        <w:t>потребовал</w:t>
      </w:r>
      <w:r>
        <w:rPr>
          <w:color w:val="000000"/>
          <w:spacing w:val="52"/>
          <w:w w:val="105"/>
          <w:sz w:val="20"/>
        </w:rPr>
        <w:t> </w:t>
      </w:r>
      <w:r>
        <w:rPr>
          <w:color w:val="000000"/>
          <w:w w:val="105"/>
          <w:sz w:val="20"/>
        </w:rPr>
        <w:t>расширения</w:t>
      </w:r>
      <w:r>
        <w:rPr>
          <w:color w:val="000000"/>
          <w:spacing w:val="52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числа</w:t>
      </w:r>
    </w:p>
    <w:p>
      <w:pPr>
        <w:pStyle w:val="BodyText"/>
        <w:spacing w:line="218" w:lineRule="auto" w:before="4"/>
        <w:ind w:left="793" w:right="791"/>
        <w:jc w:val="both"/>
      </w:pPr>
      <w:r>
        <w:rPr/>
        <w:t>«профессиональных управленцев» — приказных людей. В среде приказных людей была своя иерархия. Верхние ступени занимали </w:t>
      </w:r>
      <w:r>
        <w:rPr>
          <w:rFonts w:ascii="Book Antiqua" w:hAnsi="Book Antiqua"/>
          <w:i/>
        </w:rPr>
        <w:t>дьяки </w:t>
      </w:r>
      <w:r>
        <w:rPr/>
        <w:t>— высшие адми- нистративные чины, ведавшие в приказах канцеляриями, а в крупных </w:t>
      </w:r>
      <w:r>
        <w:rPr/>
        <w:t>горо- дах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приказными</w:t>
      </w:r>
      <w:r>
        <w:rPr>
          <w:spacing w:val="-3"/>
        </w:rPr>
        <w:t> </w:t>
      </w:r>
      <w:r>
        <w:rPr/>
        <w:t>избами.</w:t>
      </w:r>
      <w:r>
        <w:rPr>
          <w:spacing w:val="-3"/>
        </w:rPr>
        <w:t> </w:t>
      </w:r>
      <w:r>
        <w:rPr/>
        <w:t>Дьяк,</w:t>
      </w:r>
      <w:r>
        <w:rPr>
          <w:spacing w:val="-3"/>
        </w:rPr>
        <w:t> </w:t>
      </w:r>
      <w:r>
        <w:rPr/>
        <w:t>пожалованный</w:t>
      </w:r>
      <w:r>
        <w:rPr>
          <w:spacing w:val="-3"/>
        </w:rPr>
        <w:t> </w:t>
      </w:r>
      <w:r>
        <w:rPr/>
        <w:t>за</w:t>
      </w:r>
      <w:r>
        <w:rPr>
          <w:spacing w:val="-3"/>
        </w:rPr>
        <w:t> </w:t>
      </w:r>
      <w:r>
        <w:rPr/>
        <w:t>свои</w:t>
      </w:r>
      <w:r>
        <w:rPr>
          <w:spacing w:val="-3"/>
        </w:rPr>
        <w:t> </w:t>
      </w:r>
      <w:r>
        <w:rPr/>
        <w:t>заслуги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государеву думу, именовался </w:t>
      </w:r>
      <w:r>
        <w:rPr>
          <w:rFonts w:ascii="Book Antiqua" w:hAnsi="Book Antiqua"/>
          <w:i/>
        </w:rPr>
        <w:t>думным дьяком</w:t>
      </w:r>
      <w:r>
        <w:rPr/>
        <w:t>. Ниже дьяков располагались подьячие, на которых возлагалось делопроизводство.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>
          <w:spacing w:val="-2"/>
        </w:rPr>
        <w:t>Штат</w:t>
      </w:r>
      <w:r>
        <w:rPr>
          <w:spacing w:val="-8"/>
        </w:rPr>
        <w:t> </w:t>
      </w:r>
      <w:r>
        <w:rPr>
          <w:spacing w:val="-2"/>
        </w:rPr>
        <w:t>некоторых</w:t>
      </w:r>
      <w:r>
        <w:rPr>
          <w:spacing w:val="-8"/>
        </w:rPr>
        <w:t> </w:t>
      </w:r>
      <w:r>
        <w:rPr>
          <w:spacing w:val="-2"/>
        </w:rPr>
        <w:t>приказов</w:t>
      </w:r>
      <w:r>
        <w:rPr>
          <w:spacing w:val="-8"/>
        </w:rPr>
        <w:t> </w:t>
      </w:r>
      <w:r>
        <w:rPr>
          <w:spacing w:val="-2"/>
        </w:rPr>
        <w:t>исчислялся</w:t>
      </w:r>
      <w:r>
        <w:rPr>
          <w:spacing w:val="-8"/>
        </w:rPr>
        <w:t> </w:t>
      </w:r>
      <w:r>
        <w:rPr>
          <w:spacing w:val="-2"/>
        </w:rPr>
        <w:t>десятками</w:t>
      </w:r>
      <w:r>
        <w:rPr>
          <w:spacing w:val="-8"/>
        </w:rPr>
        <w:t> </w:t>
      </w:r>
      <w:r>
        <w:rPr>
          <w:spacing w:val="-2"/>
        </w:rPr>
        <w:t>подьячих.</w:t>
      </w:r>
      <w:r>
        <w:rPr>
          <w:spacing w:val="-8"/>
        </w:rPr>
        <w:t> </w:t>
      </w:r>
      <w:r>
        <w:rPr>
          <w:spacing w:val="-2"/>
        </w:rPr>
        <w:t>Больше</w:t>
      </w:r>
      <w:r>
        <w:rPr>
          <w:spacing w:val="-8"/>
        </w:rPr>
        <w:t> </w:t>
      </w:r>
      <w:r>
        <w:rPr>
          <w:spacing w:val="-2"/>
        </w:rPr>
        <w:t>всего</w:t>
      </w:r>
      <w:r>
        <w:rPr>
          <w:spacing w:val="-8"/>
        </w:rPr>
        <w:t> </w:t>
      </w:r>
      <w:r>
        <w:rPr>
          <w:spacing w:val="-2"/>
        </w:rPr>
        <w:t>их было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Поместном</w:t>
      </w:r>
      <w:r>
        <w:rPr>
          <w:spacing w:val="-12"/>
        </w:rPr>
        <w:t> </w:t>
      </w:r>
      <w:r>
        <w:rPr>
          <w:spacing w:val="-2"/>
        </w:rPr>
        <w:t>приказе</w:t>
      </w:r>
      <w:r>
        <w:rPr>
          <w:spacing w:val="-12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до</w:t>
      </w:r>
      <w:r>
        <w:rPr>
          <w:spacing w:val="-12"/>
        </w:rPr>
        <w:t> </w:t>
      </w:r>
      <w:r>
        <w:rPr>
          <w:spacing w:val="-2"/>
        </w:rPr>
        <w:t>200</w:t>
      </w:r>
      <w:r>
        <w:rPr>
          <w:spacing w:val="-12"/>
        </w:rPr>
        <w:t> </w:t>
      </w:r>
      <w:r>
        <w:rPr>
          <w:spacing w:val="-2"/>
        </w:rPr>
        <w:t>человек,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других</w:t>
      </w:r>
      <w:r>
        <w:rPr>
          <w:spacing w:val="-11"/>
        </w:rPr>
        <w:t> </w:t>
      </w:r>
      <w:r>
        <w:rPr>
          <w:spacing w:val="-2"/>
        </w:rPr>
        <w:t>счёт</w:t>
      </w:r>
      <w:r>
        <w:rPr>
          <w:spacing w:val="-12"/>
        </w:rPr>
        <w:t> </w:t>
      </w:r>
      <w:r>
        <w:rPr>
          <w:spacing w:val="-2"/>
        </w:rPr>
        <w:t>мог</w:t>
      </w:r>
      <w:r>
        <w:rPr>
          <w:spacing w:val="-12"/>
        </w:rPr>
        <w:t> </w:t>
      </w:r>
      <w:r>
        <w:rPr>
          <w:spacing w:val="-2"/>
        </w:rPr>
        <w:t>идти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единицы. </w:t>
      </w:r>
      <w:r>
        <w:rPr>
          <w:spacing w:val="-4"/>
        </w:rPr>
        <w:t>Значимость</w:t>
      </w:r>
      <w:r>
        <w:rPr>
          <w:spacing w:val="-9"/>
        </w:rPr>
        <w:t> </w:t>
      </w:r>
      <w:r>
        <w:rPr>
          <w:spacing w:val="-4"/>
        </w:rPr>
        <w:t>приказа</w:t>
      </w:r>
      <w:r>
        <w:rPr>
          <w:spacing w:val="-9"/>
        </w:rPr>
        <w:t> </w:t>
      </w:r>
      <w:r>
        <w:rPr>
          <w:spacing w:val="-4"/>
        </w:rPr>
        <w:t>не</w:t>
      </w:r>
      <w:r>
        <w:rPr>
          <w:spacing w:val="-9"/>
        </w:rPr>
        <w:t> </w:t>
      </w:r>
      <w:r>
        <w:rPr>
          <w:spacing w:val="-4"/>
        </w:rPr>
        <w:t>всегда</w:t>
      </w:r>
      <w:r>
        <w:rPr>
          <w:spacing w:val="-9"/>
        </w:rPr>
        <w:t> </w:t>
      </w:r>
      <w:r>
        <w:rPr>
          <w:spacing w:val="-4"/>
        </w:rPr>
        <w:t>определялась</w:t>
      </w:r>
      <w:r>
        <w:rPr>
          <w:spacing w:val="-9"/>
        </w:rPr>
        <w:t> </w:t>
      </w:r>
      <w:r>
        <w:rPr>
          <w:spacing w:val="-4"/>
        </w:rPr>
        <w:t>его</w:t>
      </w:r>
      <w:r>
        <w:rPr>
          <w:spacing w:val="-9"/>
        </w:rPr>
        <w:t> </w:t>
      </w:r>
      <w:r>
        <w:rPr>
          <w:spacing w:val="-4"/>
        </w:rPr>
        <w:t>размерами.</w:t>
      </w:r>
      <w:r>
        <w:rPr>
          <w:spacing w:val="-9"/>
        </w:rPr>
        <w:t> </w:t>
      </w:r>
      <w:r>
        <w:rPr>
          <w:spacing w:val="-4"/>
        </w:rPr>
        <w:t>Небольшой</w:t>
      </w:r>
      <w:r>
        <w:rPr>
          <w:spacing w:val="-9"/>
        </w:rPr>
        <w:t> </w:t>
      </w:r>
      <w:r>
        <w:rPr>
          <w:spacing w:val="-4"/>
        </w:rPr>
        <w:t>Аптекар- </w:t>
      </w:r>
      <w:r>
        <w:rPr/>
        <w:t>ский</w:t>
      </w:r>
      <w:r>
        <w:rPr>
          <w:spacing w:val="-13"/>
        </w:rPr>
        <w:t> </w:t>
      </w:r>
      <w:r>
        <w:rPr/>
        <w:t>приказ</w:t>
      </w:r>
      <w:r>
        <w:rPr>
          <w:spacing w:val="-13"/>
        </w:rPr>
        <w:t> </w:t>
      </w:r>
      <w:r>
        <w:rPr/>
        <w:t>ведал</w:t>
      </w:r>
      <w:r>
        <w:rPr>
          <w:spacing w:val="-13"/>
        </w:rPr>
        <w:t> </w:t>
      </w:r>
      <w:r>
        <w:rPr/>
        <w:t>здоровьем</w:t>
      </w:r>
      <w:r>
        <w:rPr>
          <w:spacing w:val="-13"/>
        </w:rPr>
        <w:t> </w:t>
      </w:r>
      <w:r>
        <w:rPr/>
        <w:t>государя.</w:t>
      </w:r>
      <w:r>
        <w:rPr>
          <w:spacing w:val="-13"/>
        </w:rPr>
        <w:t> </w:t>
      </w:r>
      <w:r>
        <w:rPr/>
        <w:t>Его</w:t>
      </w:r>
      <w:r>
        <w:rPr>
          <w:spacing w:val="-13"/>
        </w:rPr>
        <w:t> </w:t>
      </w:r>
      <w:r>
        <w:rPr/>
        <w:t>глава</w:t>
      </w:r>
      <w:r>
        <w:rPr>
          <w:spacing w:val="-13"/>
        </w:rPr>
        <w:t> </w:t>
      </w:r>
      <w:r>
        <w:rPr/>
        <w:t>имел</w:t>
      </w:r>
      <w:r>
        <w:rPr>
          <w:spacing w:val="-13"/>
        </w:rPr>
        <w:t> </w:t>
      </w:r>
      <w:r>
        <w:rPr/>
        <w:t>прямой</w:t>
      </w:r>
      <w:r>
        <w:rPr>
          <w:spacing w:val="-13"/>
        </w:rPr>
        <w:t> </w:t>
      </w:r>
      <w:r>
        <w:rPr/>
        <w:t>доступ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царю.</w:t>
      </w:r>
    </w:p>
    <w:p>
      <w:pPr>
        <w:spacing w:line="216" w:lineRule="auto" w:before="112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 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Несмотря на то что приказные получали жалованье, всем было ведомо,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они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также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«кормятся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от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дел».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Впрочем,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многих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приказах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подьячим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жа- </w:t>
      </w:r>
      <w:r>
        <w:rPr>
          <w:rFonts w:ascii="Tahoma" w:hAnsi="Tahoma"/>
          <w:w w:val="95"/>
          <w:sz w:val="19"/>
        </w:rPr>
        <w:t>лованье и не полагалось. Поэтому идти просителем в приказ с пустыми руками </w:t>
      </w:r>
      <w:r>
        <w:rPr>
          <w:rFonts w:ascii="Tahoma" w:hAnsi="Tahoma"/>
          <w:w w:val="95"/>
          <w:sz w:val="19"/>
        </w:rPr>
        <w:t>означало </w:t>
      </w:r>
      <w:r>
        <w:rPr>
          <w:rFonts w:ascii="Tahoma" w:hAnsi="Tahoma"/>
          <w:sz w:val="19"/>
        </w:rPr>
        <w:t>всё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равно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ходить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вовсе.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Тяжбу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считать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заведомо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проигранной.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5"/>
          <w:sz w:val="19"/>
        </w:rPr>
        <w:t>На-</w:t>
      </w:r>
    </w:p>
    <w:p>
      <w:pPr>
        <w:spacing w:after="0" w:line="216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rFonts w:ascii="Tahoma"/>
          <w:sz w:val="11"/>
        </w:rPr>
      </w:pPr>
    </w:p>
    <w:p>
      <w:pPr>
        <w:spacing w:line="220" w:lineRule="auto" w:before="106"/>
        <w:ind w:left="793" w:right="790" w:firstLine="0"/>
        <w:jc w:val="both"/>
        <w:rPr>
          <w:rFonts w:ascii="Tahoma" w:hAnsi="Tahoma"/>
          <w:sz w:val="19"/>
        </w:rPr>
      </w:pPr>
      <w:r>
        <w:rPr/>
        <w:pict>
          <v:group style="position:absolute;margin-left:39.685001pt;margin-top:67.352646pt;width:379.85pt;height:143.2pt;mso-position-horizontal-relative:page;mso-position-vertical-relative:paragraph;z-index:15914496" id="docshapegroup2068" coordorigin="794,1347" coordsize="7597,2864">
            <v:rect style="position:absolute;left:793;top:1524;width:7597;height:114" id="docshape2069" filled="true" fillcolor="#4495d1" stroked="false">
              <v:fill type="solid"/>
            </v:rect>
            <v:rect style="position:absolute;left:793;top:1637;width:7597;height:2574" id="docshape2070" filled="true" fillcolor="#e0e8f6" stroked="false">
              <v:fill type="solid"/>
            </v:rect>
            <v:rect style="position:absolute;left:7808;top:1347;width:418;height:418" id="docshape2071" filled="true" fillcolor="#000000" stroked="false">
              <v:fill opacity="19660f" type="solid"/>
            </v:rect>
            <v:shape style="position:absolute;left:7809;top:1347;width:397;height:397" type="#_x0000_t75" id="docshape2072" stroked="false">
              <v:imagedata r:id="rId409" o:title=""/>
            </v:shape>
            <v:shape style="position:absolute;left:793;top:1347;width:7597;height:2864" type="#_x0000_t202" id="docshape207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20" w:lineRule="auto" w:before="153"/>
                      <w:ind w:left="340" w:right="280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Бюрократизация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управления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привела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к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«подьячему</w:t>
                    </w:r>
                    <w:r>
                      <w:rPr>
                        <w:rFonts w:ascii="Tahoma" w:hAnsi="Tahoma"/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умножению».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Так,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если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1626</w:t>
                    </w:r>
                    <w:r>
                      <w:rPr>
                        <w:rFonts w:ascii="Tahoma" w:hAnsi="Tahoma"/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г.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московских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приказах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было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623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приказных,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то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1698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г.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уже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2739.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Один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из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совре- менников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писал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этому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поводу,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что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приказах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молодых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подьячих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так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много,</w:t>
                    </w:r>
                    <w:r>
                      <w:rPr>
                        <w:rFonts w:ascii="Tahoma" w:hAnsi="Tahoma"/>
                        <w:spacing w:val="-5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что иным «де и сидеть негде, стоя пишут». Всего же в центральном и местном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управ- лении числилось 4,7 тыс. приказных. Вместе с городовыми воеводами, приказны- </w:t>
                    </w:r>
                    <w:r>
                      <w:rPr>
                        <w:rFonts w:ascii="Tahoma" w:hAnsi="Tahoma"/>
                        <w:sz w:val="19"/>
                      </w:rPr>
                      <w:t>ми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судьями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конце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века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России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насчитывалось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около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5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тыс.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чиновников.</w:t>
                    </w:r>
                  </w:p>
                  <w:p>
                    <w:pPr>
                      <w:spacing w:line="220" w:lineRule="auto" w:before="0"/>
                      <w:ind w:left="340" w:right="280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sz w:val="19"/>
                      </w:rPr>
                      <w:t>Примечательно, что в сравнении со странами Запада российская </w:t>
                    </w:r>
                    <w:r>
                      <w:rPr>
                        <w:rFonts w:ascii="Tahoma" w:hAnsi="Tahoma"/>
                        <w:sz w:val="19"/>
                      </w:rPr>
                      <w:t>бюрократия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оставалась малочисленной. В середине XVII столетия Франция имела 46 тыс. чи- новников! Учитывая разницу в территории, можно задаться вопросом: как удава- </w:t>
                    </w:r>
                    <w:r>
                      <w:rPr>
                        <w:rFonts w:ascii="Tahoma" w:hAnsi="Tahoma"/>
                        <w:sz w:val="19"/>
                      </w:rPr>
                      <w:t>лось управлять при относительно небольшом числе приказных людей такой огромной страной?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ahoma" w:hAnsi="Tahoma"/>
          <w:w w:val="95"/>
          <w:sz w:val="19"/>
        </w:rPr>
        <w:t>чиная с судьи и кончая последним писарем, все ждали подношений или, как тогда выра- жались, «почестей» и «подарков». Не случайно меткий на слово русский человек высме- ивал вороватых и нечистых на руку приказных в пословицах, например: «Всякий </w:t>
      </w:r>
      <w:r>
        <w:rPr>
          <w:rFonts w:ascii="Tahoma" w:hAnsi="Tahoma"/>
          <w:w w:val="95"/>
          <w:sz w:val="19"/>
        </w:rPr>
        <w:t>подья- </w:t>
      </w:r>
      <w:r>
        <w:rPr>
          <w:rFonts w:ascii="Tahoma" w:hAnsi="Tahoma"/>
          <w:sz w:val="19"/>
        </w:rPr>
        <w:t>чий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любит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калач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горячий»,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«Пошёл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суд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кафтане,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вышел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нагишом».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Знаменитая </w:t>
      </w:r>
      <w:r>
        <w:rPr>
          <w:rFonts w:ascii="Tahoma" w:hAnsi="Tahoma"/>
          <w:w w:val="95"/>
          <w:sz w:val="19"/>
        </w:rPr>
        <w:t>присказка «отложить дело в долгий ящик», т. е. затянуть, рождена приказной практикой </w:t>
      </w:r>
      <w:r>
        <w:rPr>
          <w:rFonts w:ascii="Tahoma" w:hAnsi="Tahoma"/>
          <w:sz w:val="19"/>
        </w:rPr>
        <w:t>XVII столетия.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"/>
        <w:rPr>
          <w:rFonts w:ascii="Tahoma"/>
          <w:sz w:val="21"/>
        </w:rPr>
      </w:pP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89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Почему</w:t>
      </w:r>
      <w:r>
        <w:rPr>
          <w:spacing w:val="6"/>
          <w:sz w:val="19"/>
        </w:rPr>
        <w:t> </w:t>
      </w:r>
      <w:r>
        <w:rPr>
          <w:w w:val="95"/>
          <w:sz w:val="19"/>
        </w:rPr>
        <w:t>в</w:t>
      </w:r>
      <w:r>
        <w:rPr>
          <w:spacing w:val="6"/>
          <w:sz w:val="19"/>
        </w:rPr>
        <w:t> </w:t>
      </w:r>
      <w:r>
        <w:rPr>
          <w:w w:val="95"/>
          <w:sz w:val="19"/>
        </w:rPr>
        <w:t>XVII</w:t>
      </w:r>
      <w:r>
        <w:rPr>
          <w:spacing w:val="7"/>
          <w:sz w:val="19"/>
        </w:rPr>
        <w:t> </w:t>
      </w:r>
      <w:r>
        <w:rPr>
          <w:w w:val="95"/>
          <w:sz w:val="19"/>
        </w:rPr>
        <w:t>в.</w:t>
      </w:r>
      <w:r>
        <w:rPr>
          <w:spacing w:val="6"/>
          <w:sz w:val="19"/>
        </w:rPr>
        <w:t> </w:t>
      </w:r>
      <w:r>
        <w:rPr>
          <w:w w:val="95"/>
          <w:sz w:val="19"/>
        </w:rPr>
        <w:t>увеличивалась</w:t>
      </w:r>
      <w:r>
        <w:rPr>
          <w:spacing w:val="7"/>
          <w:sz w:val="19"/>
        </w:rPr>
        <w:t> </w:t>
      </w:r>
      <w:r>
        <w:rPr>
          <w:w w:val="95"/>
          <w:sz w:val="19"/>
        </w:rPr>
        <w:t>численность</w:t>
      </w:r>
      <w:r>
        <w:rPr>
          <w:spacing w:val="6"/>
          <w:sz w:val="19"/>
        </w:rPr>
        <w:t> </w:t>
      </w:r>
      <w:r>
        <w:rPr>
          <w:w w:val="95"/>
          <w:sz w:val="19"/>
        </w:rPr>
        <w:t>приказных</w:t>
      </w:r>
      <w:r>
        <w:rPr>
          <w:spacing w:val="7"/>
          <w:sz w:val="19"/>
        </w:rPr>
        <w:t> </w:t>
      </w:r>
      <w:r>
        <w:rPr>
          <w:spacing w:val="-2"/>
          <w:w w:val="95"/>
          <w:sz w:val="19"/>
        </w:rPr>
        <w:t>людей?</w:t>
      </w:r>
    </w:p>
    <w:p>
      <w:pPr>
        <w:pStyle w:val="BodyText"/>
        <w:spacing w:line="223" w:lineRule="auto" w:before="13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Местное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управление.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В XVII в. рядом с органами местного </w:t>
      </w:r>
      <w:r>
        <w:rPr>
          <w:color w:val="000000"/>
        </w:rPr>
        <w:t>самоуправле-</w:t>
      </w:r>
      <w:r>
        <w:rPr>
          <w:color w:val="000000"/>
          <w:spacing w:val="40"/>
        </w:rPr>
        <w:t> </w:t>
      </w:r>
      <w:r>
        <w:rPr>
          <w:color w:val="000000"/>
        </w:rPr>
        <w:t>ния, которые выбирались населением, появились представители центра — городовые</w:t>
      </w:r>
      <w:r>
        <w:rPr>
          <w:color w:val="000000"/>
          <w:spacing w:val="-8"/>
        </w:rPr>
        <w:t> </w:t>
      </w:r>
      <w:r>
        <w:rPr>
          <w:color w:val="000000"/>
        </w:rPr>
        <w:t>воеводы.</w:t>
      </w:r>
      <w:r>
        <w:rPr>
          <w:color w:val="000000"/>
          <w:spacing w:val="-8"/>
        </w:rPr>
        <w:t> </w:t>
      </w:r>
      <w:r>
        <w:rPr>
          <w:color w:val="000000"/>
        </w:rPr>
        <w:t>Если</w:t>
      </w:r>
      <w:r>
        <w:rPr>
          <w:color w:val="000000"/>
          <w:spacing w:val="-8"/>
        </w:rPr>
        <w:t> </w:t>
      </w:r>
      <w:r>
        <w:rPr>
          <w:color w:val="000000"/>
        </w:rPr>
        <w:t>прежде</w:t>
      </w:r>
      <w:r>
        <w:rPr>
          <w:color w:val="000000"/>
          <w:spacing w:val="-8"/>
        </w:rPr>
        <w:t> </w:t>
      </w:r>
      <w:r>
        <w:rPr>
          <w:color w:val="000000"/>
        </w:rPr>
        <w:t>воеводы</w:t>
      </w:r>
      <w:r>
        <w:rPr>
          <w:color w:val="000000"/>
          <w:spacing w:val="-8"/>
        </w:rPr>
        <w:t> </w:t>
      </w:r>
      <w:r>
        <w:rPr>
          <w:color w:val="000000"/>
        </w:rPr>
        <w:t>направлялись</w:t>
      </w:r>
      <w:r>
        <w:rPr>
          <w:color w:val="000000"/>
          <w:spacing w:val="-8"/>
        </w:rPr>
        <w:t> </w:t>
      </w:r>
      <w:r>
        <w:rPr>
          <w:color w:val="000000"/>
        </w:rPr>
        <w:t>в</w:t>
      </w:r>
      <w:r>
        <w:rPr>
          <w:color w:val="000000"/>
          <w:spacing w:val="-8"/>
        </w:rPr>
        <w:t> </w:t>
      </w:r>
      <w:r>
        <w:rPr>
          <w:color w:val="000000"/>
        </w:rPr>
        <w:t>пограничные</w:t>
      </w:r>
      <w:r>
        <w:rPr>
          <w:color w:val="000000"/>
          <w:spacing w:val="-8"/>
        </w:rPr>
        <w:t> </w:t>
      </w:r>
      <w:r>
        <w:rPr>
          <w:color w:val="000000"/>
        </w:rPr>
        <w:t>города с военными целями, то после Смуты воеводское управление стало распростра- няться на всю территорию Московского государства. Воеводы стояли во главе городов</w:t>
      </w:r>
      <w:r>
        <w:rPr>
          <w:color w:val="000000"/>
          <w:spacing w:val="-3"/>
        </w:rPr>
        <w:t> </w:t>
      </w:r>
      <w:r>
        <w:rPr>
          <w:color w:val="000000"/>
        </w:rPr>
        <w:t>и</w:t>
      </w:r>
      <w:r>
        <w:rPr>
          <w:color w:val="000000"/>
          <w:spacing w:val="-3"/>
        </w:rPr>
        <w:t> </w:t>
      </w:r>
      <w:r>
        <w:rPr>
          <w:color w:val="000000"/>
        </w:rPr>
        <w:t>уездов,</w:t>
      </w:r>
      <w:r>
        <w:rPr>
          <w:color w:val="000000"/>
          <w:spacing w:val="-3"/>
        </w:rPr>
        <w:t> </w:t>
      </w:r>
      <w:r>
        <w:rPr>
          <w:color w:val="000000"/>
        </w:rPr>
        <w:t>контролировали</w:t>
      </w:r>
      <w:r>
        <w:rPr>
          <w:color w:val="000000"/>
          <w:spacing w:val="-3"/>
        </w:rPr>
        <w:t> </w:t>
      </w:r>
      <w:r>
        <w:rPr>
          <w:color w:val="000000"/>
        </w:rPr>
        <w:t>сбор</w:t>
      </w:r>
      <w:r>
        <w:rPr>
          <w:color w:val="000000"/>
          <w:spacing w:val="-3"/>
        </w:rPr>
        <w:t> </w:t>
      </w:r>
      <w:r>
        <w:rPr>
          <w:color w:val="000000"/>
        </w:rPr>
        <w:t>налогов</w:t>
      </w:r>
      <w:r>
        <w:rPr>
          <w:color w:val="000000"/>
          <w:spacing w:val="-3"/>
        </w:rPr>
        <w:t> </w:t>
      </w:r>
      <w:r>
        <w:rPr>
          <w:color w:val="000000"/>
        </w:rPr>
        <w:t>и</w:t>
      </w:r>
      <w:r>
        <w:rPr>
          <w:color w:val="000000"/>
          <w:spacing w:val="-3"/>
        </w:rPr>
        <w:t> </w:t>
      </w:r>
      <w:r>
        <w:rPr>
          <w:color w:val="000000"/>
        </w:rPr>
        <w:t>исполнение</w:t>
      </w:r>
      <w:r>
        <w:rPr>
          <w:color w:val="000000"/>
          <w:spacing w:val="-3"/>
        </w:rPr>
        <w:t> </w:t>
      </w:r>
      <w:r>
        <w:rPr>
          <w:color w:val="000000"/>
        </w:rPr>
        <w:t>указов,</w:t>
      </w:r>
      <w:r>
        <w:rPr>
          <w:color w:val="000000"/>
          <w:spacing w:val="-3"/>
        </w:rPr>
        <w:t> </w:t>
      </w:r>
      <w:r>
        <w:rPr>
          <w:color w:val="000000"/>
        </w:rPr>
        <w:t>надзира- ли</w:t>
      </w:r>
      <w:r>
        <w:rPr>
          <w:color w:val="000000"/>
          <w:spacing w:val="-1"/>
        </w:rPr>
        <w:t> </w:t>
      </w:r>
      <w:r>
        <w:rPr>
          <w:color w:val="000000"/>
        </w:rPr>
        <w:t>за</w:t>
      </w:r>
      <w:r>
        <w:rPr>
          <w:color w:val="000000"/>
          <w:spacing w:val="-1"/>
        </w:rPr>
        <w:t> </w:t>
      </w:r>
      <w:r>
        <w:rPr>
          <w:color w:val="000000"/>
        </w:rPr>
        <w:t>судом</w:t>
      </w:r>
      <w:r>
        <w:rPr>
          <w:color w:val="000000"/>
          <w:spacing w:val="-1"/>
        </w:rPr>
        <w:t> </w:t>
      </w:r>
      <w:r>
        <w:rPr>
          <w:color w:val="000000"/>
        </w:rPr>
        <w:t>губных</w:t>
      </w:r>
      <w:r>
        <w:rPr>
          <w:color w:val="000000"/>
          <w:spacing w:val="-1"/>
        </w:rPr>
        <w:t> </w:t>
      </w:r>
      <w:r>
        <w:rPr>
          <w:color w:val="000000"/>
        </w:rPr>
        <w:t>и</w:t>
      </w:r>
      <w:r>
        <w:rPr>
          <w:color w:val="000000"/>
          <w:spacing w:val="-1"/>
        </w:rPr>
        <w:t> </w:t>
      </w:r>
      <w:r>
        <w:rPr>
          <w:color w:val="000000"/>
        </w:rPr>
        <w:t>земских</w:t>
      </w:r>
      <w:r>
        <w:rPr>
          <w:color w:val="000000"/>
          <w:spacing w:val="-1"/>
        </w:rPr>
        <w:t> </w:t>
      </w:r>
      <w:r>
        <w:rPr>
          <w:color w:val="000000"/>
        </w:rPr>
        <w:t>старост.</w:t>
      </w:r>
      <w:r>
        <w:rPr>
          <w:color w:val="000000"/>
          <w:spacing w:val="-1"/>
        </w:rPr>
        <w:t> </w:t>
      </w:r>
      <w:r>
        <w:rPr>
          <w:color w:val="000000"/>
        </w:rPr>
        <w:t>Подчинялись</w:t>
      </w:r>
      <w:r>
        <w:rPr>
          <w:color w:val="000000"/>
          <w:spacing w:val="-1"/>
        </w:rPr>
        <w:t> </w:t>
      </w:r>
      <w:r>
        <w:rPr>
          <w:color w:val="000000"/>
        </w:rPr>
        <w:t>они</w:t>
      </w:r>
      <w:r>
        <w:rPr>
          <w:color w:val="000000"/>
          <w:spacing w:val="-1"/>
        </w:rPr>
        <w:t> </w:t>
      </w:r>
      <w:r>
        <w:rPr>
          <w:color w:val="000000"/>
        </w:rPr>
        <w:t>Боярской</w:t>
      </w:r>
      <w:r>
        <w:rPr>
          <w:color w:val="000000"/>
          <w:spacing w:val="-1"/>
        </w:rPr>
        <w:t> </w:t>
      </w:r>
      <w:r>
        <w:rPr>
          <w:color w:val="000000"/>
        </w:rPr>
        <w:t>думе</w:t>
      </w:r>
      <w:r>
        <w:rPr>
          <w:color w:val="000000"/>
          <w:spacing w:val="-1"/>
        </w:rPr>
        <w:t> </w:t>
      </w:r>
      <w:r>
        <w:rPr>
          <w:color w:val="000000"/>
        </w:rPr>
        <w:t>и</w:t>
      </w:r>
      <w:r>
        <w:rPr>
          <w:color w:val="000000"/>
          <w:spacing w:val="-1"/>
        </w:rPr>
        <w:t> </w:t>
      </w:r>
      <w:r>
        <w:rPr>
          <w:color w:val="000000"/>
        </w:rPr>
        <w:t>при- казу, в ведении которого находился город.</w:t>
      </w:r>
    </w:p>
    <w:p>
      <w:pPr>
        <w:pStyle w:val="BodyText"/>
        <w:spacing w:before="7"/>
        <w:rPr>
          <w:sz w:val="11"/>
        </w:rPr>
      </w:pPr>
      <w:r>
        <w:rPr/>
        <w:pict>
          <v:group style="position:absolute;margin-left:39.685001pt;margin-top:8.19797pt;width:380.35pt;height:153.85pt;mso-position-horizontal-relative:page;mso-position-vertical-relative:paragraph;z-index:-15543296;mso-wrap-distance-left:0;mso-wrap-distance-right:0" id="docshapegroup2074" coordorigin="794,164" coordsize="7607,3077">
            <v:rect style="position:absolute;left:2896;top:173;width:3402;height:567" id="docshape2075" filled="true" fillcolor="#db413f" stroked="false">
              <v:fill type="solid"/>
            </v:rect>
            <v:rect style="position:absolute;left:2896;top:173;width:3402;height:567" id="docshape2076" filled="false" stroked="true" strokeweight="1pt" strokecolor="#ed1d24">
              <v:stroke dashstyle="solid"/>
            </v:rect>
            <v:rect style="position:absolute;left:6127;top:1194;width:2268;height:1134" id="docshape2077" filled="false" stroked="true" strokeweight=".5pt" strokecolor="#db413f">
              <v:stroke dashstyle="solid"/>
            </v:rect>
            <v:shape style="position:absolute;left:6127;top:1761;width:2268;height:2" id="docshape2078" coordorigin="6128,1761" coordsize="2268,0" path="m8396,1761l6128,1761e" filled="true" fillcolor="#ffffff" stroked="false">
              <v:path arrowok="t"/>
              <v:fill type="solid"/>
            </v:shape>
            <v:line style="position:absolute" from="8396,1761" to="6128,1761" stroked="true" strokeweight=".5pt" strokecolor="#db413f">
              <v:stroke dashstyle="solid"/>
            </v:line>
            <v:rect style="position:absolute;left:798;top:1194;width:2268;height:1134" id="docshape2079" filled="false" stroked="true" strokeweight=".5pt" strokecolor="#db413f">
              <v:stroke dashstyle="solid"/>
            </v:rect>
            <v:shape style="position:absolute;left:798;top:1761;width:2268;height:2" id="docshape2080" coordorigin="799,1761" coordsize="2268,0" path="m3066,1761l799,1761e" filled="true" fillcolor="#ffffff" stroked="false">
              <v:path arrowok="t"/>
              <v:fill type="solid"/>
            </v:shape>
            <v:line style="position:absolute" from="3066,1761" to="799,1761" stroked="true" strokeweight=".5pt" strokecolor="#db413f">
              <v:stroke dashstyle="solid"/>
            </v:line>
            <v:rect style="position:absolute;left:3463;top:1194;width:2268;height:1134" id="docshape2081" filled="false" stroked="true" strokeweight=".5pt" strokecolor="#db413f">
              <v:stroke dashstyle="solid"/>
            </v:rect>
            <v:shape style="position:absolute;left:3463;top:1761;width:2268;height:2" id="docshape2082" coordorigin="3463,1761" coordsize="2268,0" path="m5731,1761l3463,1761e" filled="true" fillcolor="#ffffff" stroked="false">
              <v:path arrowok="t"/>
              <v:fill type="solid"/>
            </v:shape>
            <v:line style="position:absolute" from="5731,1761" to="3463,1761" stroked="true" strokeweight=".5pt" strokecolor="#db413f">
              <v:stroke dashstyle="solid"/>
            </v:line>
            <v:shape style="position:absolute;left:1932;top:740;width:5330;height:459" id="docshape2083" coordorigin="1933,741" coordsize="5330,459" path="m7262,1199l7262,973,1933,973,1933,1199m4597,741l4597,1194e" filled="false" stroked="true" strokeweight="1pt" strokecolor="#db413f">
              <v:path arrowok="t"/>
              <v:stroke dashstyle="solid"/>
            </v:shape>
            <v:rect style="position:absolute;left:798;top:2555;width:2268;height:681" id="docshape2084" filled="false" stroked="true" strokeweight=".5pt" strokecolor="#db413f">
              <v:stroke dashstyle="solid"/>
            </v:rect>
            <v:line style="position:absolute" from="1933,2328" to="1933,2555" stroked="true" strokeweight="1pt" strokecolor="#db413f">
              <v:stroke dashstyle="solid"/>
            </v:line>
            <v:rect style="position:absolute;left:6127;top:2555;width:2268;height:681" id="docshape2085" filled="false" stroked="true" strokeweight=".5pt" strokecolor="#db413f">
              <v:stroke dashstyle="solid"/>
            </v:rect>
            <v:line style="position:absolute" from="7262,2555" to="7262,2328" stroked="true" strokeweight="1pt" strokecolor="#db413f">
              <v:stroke dashstyle="solid"/>
            </v:line>
            <v:rect style="position:absolute;left:3463;top:2555;width:2268;height:681" id="docshape2086" filled="false" stroked="true" strokeweight=".5pt" strokecolor="#db413f">
              <v:stroke dashstyle="solid"/>
            </v:rect>
            <v:line style="position:absolute" from="4597,2328" to="4597,2555" stroked="true" strokeweight="1pt" strokecolor="#db413f">
              <v:stroke dashstyle="solid"/>
            </v:line>
            <v:shape style="position:absolute;left:3237;top:382;width:663;height:176" type="#_x0000_t75" id="docshape2087" stroked="false">
              <v:imagedata r:id="rId410" o:title=""/>
            </v:shape>
            <v:shape style="position:absolute;left:4017;top:424;width:1937;height:134" id="docshape2088" coordorigin="4018,425" coordsize="1937,134" path="m4121,427l4090,427,4069,473,4049,427,4018,427,4018,518,4044,518,4044,461,4061,505,4078,505,4095,461,4095,518,4121,518,4121,427xm4228,478l4226,461,4225,453,4219,444,4215,437,4201,428,4201,456,4201,461,4171,461,4171,445,4182,444,4200,444,4201,456,4201,428,4201,428,4186,425,4170,428,4156,436,4146,451,4142,472,4146,493,4156,508,4171,517,4189,521,4201,519,4211,516,4220,510,4228,503,4224,499,4215,489,4208,494,4201,499,4181,499,4170,491,4171,478,4228,478xm4328,503l4311,488,4307,494,4299,498,4273,498,4270,482,4270,453,4283,447,4299,447,4307,450,4311,454,4324,437,4310,425,4290,425,4272,428,4257,437,4246,452,4242,475,4245,494,4255,508,4270,517,4289,521,4296,520,4306,518,4318,513,4328,503xm4410,427l4338,427,4338,448,4361,448,4361,518,4387,518,4387,448,4410,448,4410,427xm4516,427l4490,427,4490,461,4454,461,4454,427,4428,427,4428,518,4454,518,4454,482,4490,482,4490,518,4516,518,4516,427xm4632,473l4629,456,4623,445,4621,440,4606,429,4604,429,4604,452,4604,496,4592,501,4577,501,4565,496,4565,453,4574,445,4594,445,4604,452,4604,429,4584,425,4565,428,4550,438,4540,453,4537,473,4539,490,4548,505,4563,516,4584,521,4608,515,4623,503,4624,501,4630,487,4632,473xm4715,427l4653,427,4653,518,4679,518,4679,448,4715,448,4715,427xm4820,473l4817,456,4811,445,4809,440,4794,429,4791,429,4791,452,4791,496,4780,501,4765,501,4753,496,4753,453,4762,445,4782,445,4791,452,4791,429,4772,425,4753,428,4738,438,4728,453,4725,473,4727,490,4736,505,4751,516,4772,521,4796,515,4811,503,4812,501,4818,487,4820,473xm5007,427l4980,427,4966,482,4946,427,4918,427,4954,517,4950,532,4943,538,4927,537,4927,558,4950,555,4965,546,4974,533,4979,518,5007,427xm5107,427l5024,427,5024,518,5050,518,5050,448,5081,448,5081,518,5107,518,5107,427xm5224,473l5222,456,5219,448,5216,440,5214,438,5205,429,5195,427,5195,454,5195,494,5185,499,5173,499,5160,496,5160,452,5173,448,5185,448,5195,454,5195,427,5189,425,5171,425,5163,436,5161,438,5161,427,5135,427,5135,558,5161,558,5161,510,5168,518,5179,521,5189,521,5204,517,5212,510,5215,507,5219,499,5222,492,5224,473xm5326,499l5318,499,5317,493,5317,478,5317,457,5316,448,5315,446,5311,437,5300,429,5280,425,5274,425,5264,427,5253,431,5240,438,5251,455,5258,450,5269,446,5288,446,5291,449,5291,460,5291,478,5291,492,5286,496,5279,500,5268,500,5264,497,5264,483,5275,478,5291,478,5291,460,5269,462,5252,468,5241,478,5237,494,5239,504,5244,512,5254,518,5268,521,5280,521,5289,517,5298,510,5303,520,5313,521,5321,521,5324,520,5326,519,5326,510,5326,500,5326,499,5326,499xm5427,479l5417,472,5407,470,5407,469,5416,468,5418,465,5422,460,5422,449,5420,444,5419,438,5410,431,5398,428,5398,481,5398,496,5396,501,5371,501,5371,480,5390,480,5398,481,5398,428,5397,428,5396,428,5396,445,5396,465,5386,465,5371,465,5371,444,5389,444,5396,445,5396,428,5382,427,5345,427,5345,518,5388,518,5400,518,5413,515,5423,506,5424,501,5427,491,5427,480,5427,479xm5523,427l5456,427,5456,442,5456,457,5454,473,5451,486,5448,496,5442,499,5436,499,5436,521,5452,521,5460,518,5467,509,5472,500,5476,488,5479,471,5481,448,5498,448,5498,518,5523,518,5523,427xm5630,478l5628,461,5627,453,5621,444,5617,437,5604,428,5604,456,5604,461,5573,461,5574,445,5584,444,5603,444,5604,456,5604,428,5604,428,5588,425,5573,428,5559,436,5548,451,5544,472,5548,493,5558,508,5573,517,5591,521,5603,519,5613,516,5622,510,5630,503,5627,499,5617,489,5610,494,5603,499,5583,499,5573,491,5573,478,5630,478xm5740,427l5714,427,5714,461,5678,461,5678,427,5652,427,5652,518,5678,518,5678,482,5714,482,5714,518,5740,518,5740,427xm5850,427l5825,427,5825,441,5794,475,5794,427,5768,427,5768,518,5794,518,5794,505,5825,472,5825,518,5850,518,5850,427xm5955,427l5929,427,5929,448,5929,468,5907,468,5902,466,5902,449,5908,448,5929,448,5929,427,5914,427,5896,429,5884,435,5877,444,5875,455,5875,468,5881,475,5896,479,5890,480,5888,484,5886,486,5882,492,5882,497,5875,499,5873,499,5873,519,5876,520,5879,521,5901,521,5906,507,5914,490,5917,485,5929,486,5929,518,5955,518,5955,485,5955,468,5955,448,5955,427xe" filled="true" fillcolor="#ffffff" stroked="false">
              <v:path arrowok="t"/>
              <v:fill type="solid"/>
            </v:shape>
            <v:shape style="position:absolute;left:4218;top:1392;width:764;height:160" type="#_x0000_t75" id="docshape2089" stroked="false">
              <v:imagedata r:id="rId411" o:title=""/>
            </v:shape>
            <v:shape style="position:absolute;left:6878;top:1288;width:757;height:141" type="#_x0000_t75" id="docshape2090" stroked="false">
              <v:imagedata r:id="rId412" o:title=""/>
            </v:shape>
            <v:shape style="position:absolute;left:6861;top:1560;width:792;height:134" type="#_x0000_t75" id="docshape2091" stroked="false">
              <v:imagedata r:id="rId413" o:title=""/>
            </v:shape>
            <v:shape style="position:absolute;left:1617;top:1280;width:638;height:185" type="#_x0000_t75" id="docshape2092" stroked="false">
              <v:imagedata r:id="rId414" o:title=""/>
            </v:shape>
            <v:shape style="position:absolute;left:1532;top:1560;width:792;height:134" type="#_x0000_t75" id="docshape2093" stroked="false">
              <v:imagedata r:id="rId415" o:title=""/>
            </v:shape>
            <v:shape style="position:absolute;left:1452;top:1833;width:6299;height:375" id="docshape2094" coordorigin="1453,1833" coordsize="6299,375" path="m1529,2117l1513,2117,1513,2151,1471,2151,1471,2117,1456,2117,1456,2206,1471,2206,1471,2165,1513,2165,1513,2206,1529,2206,1529,2117xm1547,1845l1529,1845,1529,1856,1471,1938,1471,1845,1453,1845,1453,1978,1471,1978,1471,1962,1529,1882,1529,1978,1547,1978,1547,1845xm1632,2193l1624,2193,1623,2189,1623,2163,1623,2149,1622,2142,1618,2130,1617,2129,1608,2119,1589,2115,1580,2115,1567,2117,1554,2128,1562,2139,1573,2132,1581,2129,1596,2129,1608,2131,1607,2149,1607,2163,1607,2179,1600,2189,1589,2194,1570,2194,1566,2188,1566,2182,1568,2176,1574,2169,1586,2164,1607,2163,1607,2149,1584,2151,1565,2156,1553,2165,1548,2182,1548,2195,1557,2208,1590,2208,1599,2202,1609,2195,1612,2202,1619,2208,1632,2208,1632,2195,1632,2194,1632,2193xm1644,1946l1642,1935,1626,1931,1632,1930,1642,1924,1642,1897,1631,1887,1597,1887,1585,1890,1575,1898,1583,1910,1590,1904,1598,1901,1619,1901,1624,1906,1624,1918,1621,1926,1597,1926,1597,1939,1613,1939,1626,1940,1626,1959,1621,1966,1594,1966,1586,1961,1576,1950,1567,1959,1575,1968,1585,1975,1596,1979,1609,1980,1625,1977,1636,1971,1642,1962,1644,1952,1644,1946xm1720,2189l1709,2180,1702,2190,1696,2194,1685,2194,1674,2192,1666,2186,1661,2176,1660,2162,1662,2147,1667,2137,1675,2130,1686,2129,1695,2129,1703,2133,1710,2140,1719,2129,1708,2118,1697,2115,1687,2115,1669,2118,1654,2128,1645,2143,1641,2163,1644,2179,1651,2194,1665,2204,1685,2208,1694,2208,1708,2206,1720,2189xm1749,1928l1747,1913,1739,1901,1739,1900,1731,1894,1731,1933,1731,1941,1727,1952,1719,1962,1704,1966,1689,1962,1681,1952,1678,1941,1677,1933,1678,1923,1682,1913,1687,1908,1690,1904,1704,1901,1718,1904,1726,1913,1726,1913,1730,1923,1731,1933,1731,1894,1726,1890,1708,1887,1693,1889,1683,1895,1676,1901,1672,1908,1675,1887,1683,1874,1694,1868,1719,1859,1728,1854,1734,1846,1737,1833,1725,1833,1722,1840,1715,1844,1704,1847,1690,1851,1682,1856,1671,1868,1662,1889,1658,1922,1663,1953,1676,1970,1691,1978,1705,1980,1724,1976,1737,1966,1738,1965,1746,1949,1749,1928xm1811,2164l1810,2151,1810,2147,1803,2131,1800,2129,1794,2122,1794,2151,1749,2151,1750,2141,1755,2129,1789,2129,1793,2143,1794,2151,1794,2122,1791,2119,1772,2115,1755,2118,1742,2128,1733,2143,1730,2162,1733,2180,1742,2194,1756,2204,1775,2208,1785,2207,1795,2203,1804,2198,1807,2194,1811,2190,1802,2181,1792,2190,1786,2194,1775,2194,1761,2191,1753,2184,1749,2174,1748,2164,1811,2164xm1842,1889l1826,1889,1826,1903,1785,1945,1785,1889,1769,1889,1769,1978,1785,1978,1785,1965,1826,1923,1826,1978,1842,1978,1842,1889xm1904,2117l1847,2117,1847,2129,1846,2142,1844,2156,1843,2168,1841,2179,1837,2193,1822,2194,1822,2208,1824,2208,1835,2208,1847,2205,1854,2184,1858,2172,1860,2158,1862,2144,1862,2131,1888,2131,1888,2206,1904,2206,1904,2117xm1952,1933l1950,1916,1943,1902,1934,1895,1934,1914,1934,1948,1928,1965,1910,1965,1897,1961,1889,1953,1885,1943,1884,1933,1886,1920,1891,1910,1899,1904,1910,1902,1924,1902,1934,1914,1934,1895,1930,1891,1911,1887,1894,1887,1887,1898,1884,1902,1884,1889,1868,1889,1868,2014,1884,2014,1884,1967,1891,1975,1900,1980,1912,1980,1931,1975,1940,1967,1943,1965,1944,1964,1950,1948,1952,1933xm2004,2164l2003,2151,2003,2147,1996,2131,1993,2129,1986,2122,1986,2151,1942,2151,1943,2141,1947,2129,1982,2129,1986,2143,1986,2151,1986,2122,1983,2119,1965,2115,1948,2118,1935,2128,1926,2143,1923,2162,1926,2180,1935,2194,1949,2204,1967,2208,1978,2207,1988,2203,1997,2198,2000,2194,2004,2190,1994,2181,1985,2190,1979,2194,1967,2194,1954,2191,1946,2184,1942,2174,1941,2164,2004,2164xm2049,1965l2041,1965,2040,1961,2039,1935,2039,1921,2039,1914,2035,1902,2034,1901,2025,1891,2006,1887,1997,1887,1984,1889,1971,1900,1979,1911,1990,1904,1998,1901,2013,1901,2025,1903,2024,1921,2024,1935,2024,1951,2017,1961,2005,1966,1987,1966,1983,1960,1983,1954,1985,1948,1991,1941,2003,1936,2024,1935,2024,1921,2001,1923,1982,1928,1970,1937,1965,1954,1965,1967,1974,1980,2007,1980,2016,1974,2026,1967,2029,1974,2036,1980,2049,1980,2049,1967,2049,1966,2049,1965xm2097,2117l2081,2117,2081,2151,2039,2151,2039,2117,2024,2117,2024,2206,2039,2206,2039,2165,2081,2165,2081,2206,2097,2206,2097,2117xm2138,1889l2082,1889,2081,1901,2080,1914,2079,1928,2077,1940,2075,1951,2072,1965,2056,1966,2056,1980,2058,1980,2070,1980,2081,1977,2089,1956,2092,1944,2095,1930,2096,1916,2097,1903,2123,1903,2123,1978,2138,1978,2138,1889xm2196,2117l2180,2117,2180,2131,2139,2173,2139,2117,2123,2117,2123,2206,2139,2206,2139,2193,2180,2151,2180,2206,2196,2206,2196,2117xm2237,1889l2222,1889,2222,1903,2180,1945,2180,1889,2164,1889,2164,1978,2180,1978,2180,1965,2222,1923,2222,1978,2237,1978,2237,1889xm2296,2164l2295,2151,2295,2147,2288,2131,2285,2129,2278,2122,2278,2151,2234,2151,2235,2141,2239,2129,2274,2129,2278,2143,2278,2151,2278,2122,2275,2119,2257,2115,2240,2118,2227,2128,2218,2143,2215,2162,2218,2180,2227,2194,2241,2204,2259,2208,2270,2207,2280,2203,2289,2198,2292,2194,2296,2190,2286,2181,2277,2190,2271,2194,2259,2194,2246,2191,2238,2184,2234,2174,2233,2164,2296,2164xm2335,1961l2324,1952,2317,1962,2311,1966,2301,1966,2290,1964,2282,1958,2277,1948,2275,1934,2277,1919,2282,1909,2291,1902,2301,1901,2311,1901,2318,1905,2325,1912,2334,1901,2323,1890,2312,1887,2302,1887,2284,1890,2270,1900,2260,1915,2257,1935,2259,1951,2267,1966,2280,1976,2300,1980,2309,1980,2324,1978,2335,1961xm2410,2117l2388,2117,2363,2172,2337,2117,2316,2117,2316,2206,2331,2206,2331,2136,2357,2192,2368,2192,2394,2136,2394,2206,2410,2206,2410,2117xm2422,1945l2421,1935,2418,1929,2416,1925,2405,1918,2404,1918,2404,1939,2404,1955,2401,1964,2368,1964,2368,1929,2403,1929,2404,1939,2404,1918,2387,1916,2368,1916,2368,1889,2352,1889,2352,1978,2384,1978,2403,1975,2415,1969,2418,1964,2421,1959,2422,1945xm4178,1845l4160,1845,4160,1901,4102,1901,4102,1845,4083,1845,4083,1978,4102,1978,4102,1917,4160,1917,4160,1978,4178,1978,4178,1845xm4262,2117l4246,2117,4246,2131,4205,2173,4205,2117,4189,2117,4189,2206,4205,2206,4205,2193,4246,2151,4246,2206,4262,2206,4262,2117xm4283,1965l4276,1965,4274,1961,4274,1935,4274,1921,4274,1914,4270,1902,4269,1901,4260,1891,4241,1887,4232,1887,4219,1889,4206,1900,4213,1911,4225,1904,4233,1901,4248,1901,4259,1903,4259,1921,4259,1935,4259,1951,4252,1961,4240,1966,4222,1966,4218,1960,4218,1954,4219,1948,4226,1941,4238,1936,4259,1935,4259,1921,4236,1923,4217,1928,4204,1937,4200,1954,4200,1967,4209,1980,4242,1980,4251,1974,4261,1967,4264,1974,4270,1980,4283,1980,4283,1967,4283,1966,4283,1965xm4357,2174l4354,2163,4339,2159,4344,2158,4354,2152,4354,2125,4343,2115,4310,2115,4297,2118,4288,2126,4295,2138,4302,2132,4310,2129,4332,2129,4337,2134,4337,2146,4333,2154,4310,2154,4310,2167,4325,2167,4339,2168,4339,2187,4333,2194,4306,2194,4299,2189,4289,2178,4279,2187,4288,2196,4298,2203,4309,2207,4321,2208,4337,2205,4348,2199,4355,2190,4357,2180,4357,2174xm4369,1946l4366,1935,4351,1931,4356,1930,4366,1924,4366,1897,4355,1887,4322,1887,4309,1890,4300,1898,4307,1910,4315,1904,4322,1901,4344,1901,4349,1906,4349,1918,4345,1926,4322,1926,4322,1939,4337,1939,4351,1940,4351,1959,4345,1966,4318,1966,4311,1961,4301,1950,4291,1959,4300,1968,4310,1975,4321,1979,4334,1980,4349,1977,4360,1971,4367,1962,4369,1952,4369,1946xm4462,1889l4446,1889,4446,1923,4405,1923,4405,1889,4389,1889,4389,1978,4405,1978,4405,1937,4446,1937,4446,1978,4462,1978,4462,1889xm4565,1965l4557,1965,4556,1961,4556,1935,4556,1921,4555,1914,4551,1902,4550,1901,4542,1891,4522,1887,4513,1887,4501,1889,4487,1900,4495,1911,4506,1904,4514,1901,4530,1901,4541,1903,4540,1921,4540,1935,4540,1951,4533,1961,4522,1966,4504,1966,4499,1960,4499,1954,4501,1948,4507,1941,4519,1936,4540,1935,4540,1921,4517,1923,4498,1928,4486,1937,4481,1954,4481,1967,4490,1980,4523,1980,4532,1974,4542,1967,4545,1974,4552,1980,4565,1980,4565,1967,4565,1966,4565,1965xm4644,1889l4628,1889,4628,1931,4620,1933,4609,1935,4589,1935,4590,1925,4590,1889,4575,1889,4575,1943,4584,1949,4614,1949,4628,1945,4628,1978,4644,1978,4644,1889xm4747,1965l4739,1965,4738,1961,4738,1935,4738,1921,4737,1914,4733,1902,4732,1901,4724,1891,4704,1887,4695,1887,4683,1889,4669,1900,4677,1911,4688,1904,4696,1901,4712,1901,4723,1903,4722,1921,4722,1935,4722,1951,4715,1961,4704,1966,4686,1966,4681,1960,4681,1954,4683,1948,4689,1941,4701,1936,4722,1935,4722,1921,4699,1923,4680,1928,4668,1937,4663,1954,4663,1967,4672,1980,4705,1980,4714,1974,4724,1967,4727,1974,4734,1980,4747,1980,4747,1967,4747,1966,4747,1965xm4836,1889l4780,1889,4780,1901,4779,1914,4777,1928,4775,1940,4773,1951,4770,1965,4755,1966,4755,1980,4756,1980,4768,1980,4779,1977,4787,1956,4791,1944,4793,1930,4795,1916,4795,1903,4821,1903,4821,1978,4836,1978,4836,1889xm4936,1889l4920,1889,4920,1903,4878,1945,4878,1889,4863,1889,4863,1978,4878,1978,4878,1965,4920,1923,4920,1978,4936,1978,4936,1889xm5033,1961l5023,1952,5015,1962,5009,1966,4999,1966,4988,1964,4980,1958,4975,1948,4973,1934,4975,1919,4981,1909,4989,1902,4999,1901,5009,1901,5016,1905,5023,1912,5032,1901,5022,1890,5011,1887,5001,1887,4982,1890,4968,1900,4958,1915,4955,1935,4957,1951,4965,1966,4978,1976,4998,1980,5007,1980,5022,1978,5033,1961xm5121,1945l5119,1935,5116,1929,5114,1925,5103,1918,5102,1918,5102,1939,5102,1955,5100,1964,5066,1964,5066,1929,5101,1929,5102,1939,5102,1918,5085,1916,5066,1916,5066,1889,5050,1889,5050,1978,5082,1978,5101,1975,5113,1969,5116,1964,5119,1959,5121,1945xm6858,2117l6842,2117,6842,2151,6801,2151,6801,2117,6785,2117,6785,2206,6801,2206,6801,2165,6842,2165,6842,2206,6858,2206,6858,2117xm6877,1845l6858,1845,6858,1856,6800,1938,6800,1845,6782,1845,6782,1978,6800,1978,6800,1962,6858,1882,6858,1978,6877,1978,6877,1845xm6961,2193l6953,2193,6952,2189,6952,2163,6952,2149,6951,2142,6947,2130,6946,2129,6938,2119,6918,2115,6909,2115,6897,2117,6883,2128,6891,2139,6902,2132,6910,2129,6926,2129,6937,2131,6936,2149,6936,2163,6936,2179,6929,2189,6918,2194,6900,2194,6895,2188,6895,2182,6897,2176,6903,2169,6915,2164,6936,2163,6936,2149,6913,2151,6894,2156,6882,2165,6877,2182,6877,2195,6886,2208,6919,2208,6928,2202,6938,2195,6941,2202,6948,2208,6961,2208,6961,2195,6961,2194,6961,2193xm6974,1946l6971,1935,6956,1931,6961,1930,6971,1924,6971,1897,6960,1887,6926,1887,6914,1890,6904,1898,6912,1910,6919,1904,6927,1901,6948,1901,6953,1906,6953,1918,6950,1926,6926,1926,6926,1939,6942,1939,6956,1940,6956,1959,6950,1966,6923,1966,6916,1961,6905,1950,6896,1959,6905,1968,6914,1975,6925,1979,6938,1980,6954,1977,6965,1971,6971,1962,6974,1952,6974,1946xm7049,2189l7038,2180,7031,2190,7025,2194,7015,2194,7003,2192,6995,2186,6990,2176,6989,2162,6991,2147,6996,2137,7005,2130,7015,2129,7025,2129,7032,2133,7039,2140,7048,2129,7037,2118,7026,2115,7016,2115,6998,2118,6984,2128,6974,2143,6971,2163,6973,2179,6981,2194,6994,2204,7014,2208,7023,2208,7037,2206,7049,2189xm7079,1928l7076,1913,7068,1901,7068,1900,7060,1894,7060,1933,7060,1941,7057,1952,7048,1962,7033,1966,7018,1962,7010,1952,7007,1941,7006,1933,7007,1923,7011,1913,7016,1908,7020,1904,7033,1901,7047,1904,7055,1913,7056,1913,7059,1923,7060,1933,7060,1894,7055,1890,7037,1887,7023,1889,7012,1895,7005,1901,7001,1908,7005,1887,7012,1874,7023,1868,7048,1859,7057,1854,7063,1846,7066,1833,7054,1833,7051,1840,7044,1844,7033,1847,7019,1851,7011,1856,7001,1868,6991,1889,6987,1922,6992,1953,7005,1970,7020,1978,7034,1980,7053,1976,7066,1966,7067,1965,7076,1949,7079,1928xm7141,2164l7139,2151,7139,2147,7132,2131,7129,2129,7123,2122,7123,2151,7078,2151,7079,2141,7084,2129,7118,2129,7122,2143,7123,2151,7123,2122,7120,2119,7101,2115,7084,2118,7071,2128,7062,2143,7059,2162,7063,2180,7071,2194,7085,2204,7104,2208,7114,2207,7124,2203,7133,2198,7137,2194,7141,2190,7131,2181,7121,2190,7115,2194,7104,2194,7091,2191,7082,2184,7078,2174,7077,2164,7141,2164xm7171,1889l7155,1889,7155,1903,7114,1945,7114,1889,7098,1889,7098,1978,7114,1978,7114,1965,7155,1923,7155,1978,7171,1978,7171,1889xm7233,2117l7176,2117,7176,2129,7175,2142,7174,2156,7172,2168,7170,2179,7166,2193,7151,2194,7151,2208,7153,2208,7164,2208,7176,2205,7183,2184,7187,2172,7189,2158,7191,2144,7192,2131,7217,2131,7217,2206,7233,2206,7233,2117xm7282,1933l7279,1916,7272,1902,7264,1895,7264,1914,7264,1948,7257,1965,7240,1965,7226,1961,7218,1953,7214,1943,7213,1933,7215,1920,7220,1910,7229,1904,7239,1902,7253,1902,7264,1914,7264,1895,7259,1891,7240,1887,7223,1887,7216,1898,7213,1902,7213,1889,7197,1889,7197,2014,7213,2014,7213,1967,7220,1975,7229,1980,7241,1980,7260,1975,7269,1967,7272,1965,7273,1964,7280,1948,7282,1933xm7333,2164l7332,2151,7332,2147,7325,2131,7322,2129,7316,2122,7316,2151,7271,2151,7272,2141,7277,2129,7311,2129,7315,2143,7316,2151,7316,2122,7313,2119,7294,2115,7277,2118,7264,2128,7255,2143,7252,2162,7255,2180,7264,2194,7278,2204,7297,2208,7307,2207,7317,2203,7326,2198,7329,2194,7333,2190,7324,2181,7314,2190,7308,2194,7297,2194,7283,2191,7275,2184,7271,2174,7270,2164,7333,2164xm7378,1965l7370,1965,7369,1961,7369,1935,7369,1921,7368,1914,7364,1902,7363,1901,7355,1891,7335,1887,7326,1887,7314,1889,7300,1900,7308,1911,7319,1904,7327,1901,7343,1901,7354,1903,7353,1921,7353,1935,7353,1951,7346,1961,7335,1966,7317,1966,7312,1960,7312,1954,7314,1948,7320,1941,7332,1936,7353,1935,7353,1921,7330,1923,7311,1928,7299,1937,7294,1954,7294,1967,7303,1980,7336,1980,7345,1974,7355,1967,7358,1974,7365,1980,7378,1980,7378,1967,7378,1966,7378,1965xm7426,2117l7410,2117,7410,2151,7369,2151,7369,2117,7353,2117,7353,2206,7369,2206,7369,2165,7410,2165,7410,2206,7426,2206,7426,2117xm7467,1889l7411,1889,7410,1901,7410,1914,7408,1928,7406,1940,7404,1951,7401,1965,7386,1966,7386,1980,7387,1980,7399,1980,7410,1977,7418,1956,7421,1944,7424,1930,7425,1916,7426,1903,7452,1903,7452,1978,7467,1978,7467,1889xm7525,2117l7509,2117,7509,2131,7468,2173,7468,2117,7452,2117,7452,2206,7468,2206,7468,2193,7509,2151,7509,2206,7525,2206,7525,2117xm7567,1889l7551,1889,7551,1903,7509,1945,7509,1889,7494,1889,7494,1978,7509,1978,7509,1965,7551,1923,7551,1978,7567,1978,7567,1889xm7625,2164l7624,2151,7624,2147,7617,2131,7614,2129,7608,2122,7608,2151,7563,2151,7564,2141,7569,2129,7603,2129,7607,2143,7608,2151,7608,2122,7605,2119,7586,2115,7569,2118,7556,2128,7547,2143,7544,2162,7547,2180,7556,2194,7570,2204,7589,2208,7599,2207,7609,2203,7618,2198,7621,2194,7625,2190,7616,2181,7606,2190,7600,2194,7589,2194,7575,2191,7567,2184,7563,2174,7562,2164,7625,2164xm7664,1961l7654,1952,7646,1962,7640,1966,7630,1966,7619,1964,7611,1958,7606,1948,7604,1934,7606,1919,7612,1909,7620,1902,7630,1901,7640,1901,7647,1905,7654,1912,7663,1901,7652,1890,7642,1887,7632,1887,7613,1890,7599,1900,7589,1915,7586,1935,7588,1951,7596,1966,7609,1976,7629,1980,7638,1980,7653,1978,7664,1961xm7739,2117l7717,2117,7692,2172,7667,2117,7645,2117,7645,2206,7661,2206,7661,2136,7686,2192,7697,2192,7723,2136,7723,2206,7739,2206,7739,2117xm7751,1945l7750,1935,7747,1929,7745,1925,7734,1918,7733,1918,7733,1939,7733,1955,7731,1964,7697,1964,7697,1929,7732,1929,7733,1939,7733,1918,7716,1916,7697,1916,7697,1889,7681,1889,7681,1978,7713,1978,7732,1975,7744,1969,7747,1964,7750,1959,7751,1945xe" filled="true" fillcolor="#000000" stroked="false">
              <v:path arrowok="t"/>
              <v:fill type="solid"/>
            </v:shape>
            <v:shape style="position:absolute;left:4465;top:2114;width:550;height:128" type="#_x0000_t75" id="docshape2095" stroked="false">
              <v:imagedata r:id="rId416" o:title=""/>
            </v:shape>
            <v:shape style="position:absolute;left:1660;top:2701;width:546;height:182" type="#_x0000_t75" id="docshape2096" stroked="false">
              <v:imagedata r:id="rId417" o:title=""/>
            </v:shape>
            <v:shape style="position:absolute;left:1752;top:2929;width:370;height:147" type="#_x0000_t75" id="docshape2097" stroked="false">
              <v:imagedata r:id="rId418" o:title=""/>
            </v:shape>
            <v:shape style="position:absolute;left:6916;top:2709;width:682;height:140" type="#_x0000_t75" id="docshape2098" stroked="false">
              <v:imagedata r:id="rId419" o:title=""/>
            </v:shape>
            <v:shape style="position:absolute;left:7081;top:2929;width:370;height:147" type="#_x0000_t75" id="docshape2099" stroked="false">
              <v:imagedata r:id="rId420" o:title=""/>
            </v:shape>
            <v:shape style="position:absolute;left:3964;top:2712;width:1275;height:398" type="#_x0000_t75" id="docshape2100" stroked="false">
              <v:imagedata r:id="rId421" o:title=""/>
            </v:shape>
            <w10:wrap type="topAndBottom"/>
          </v:group>
        </w:pict>
      </w:r>
    </w:p>
    <w:p>
      <w:pPr>
        <w:pStyle w:val="BodyText"/>
        <w:spacing w:before="7"/>
      </w:pPr>
    </w:p>
    <w:p>
      <w:pPr>
        <w:spacing w:before="96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61"/>
          <w:w w:val="150"/>
          <w:sz w:val="20"/>
        </w:rPr>
        <w:t> </w:t>
      </w:r>
      <w:r>
        <w:rPr>
          <w:rFonts w:ascii="Tahoma" w:hAnsi="Tahoma"/>
          <w:w w:val="95"/>
          <w:sz w:val="19"/>
        </w:rPr>
        <w:t>С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помощью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схемы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расскажите,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как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было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организовано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местное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управление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XVII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5"/>
          <w:w w:val="95"/>
          <w:sz w:val="19"/>
        </w:rPr>
        <w:t>в.</w:t>
      </w:r>
    </w:p>
    <w:p>
      <w:pPr>
        <w:spacing w:after="0"/>
        <w:jc w:val="left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</w:rPr>
      </w:pPr>
    </w:p>
    <w:p>
      <w:pPr>
        <w:spacing w:line="223" w:lineRule="auto" w:before="116"/>
        <w:ind w:left="907" w:right="4471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1.960642pt;width:399.25pt;height:129.25pt;mso-position-horizontal-relative:page;mso-position-vertical-relative:paragraph;z-index:-21808128" id="docshapegroup2101" coordorigin="731,-39" coordsize="7985,2585">
            <v:rect style="position:absolute;left:731;top:-40;width:5228;height:1455" id="docshape2102" filled="true" fillcolor="#000000" stroked="false">
              <v:fill opacity="32768f" type="solid"/>
            </v:rect>
            <v:rect style="position:absolute;left:793;top:23;width:5103;height:1328" id="docshape2103" filled="true" fillcolor="#ffffff" stroked="false">
              <v:fill type="solid"/>
            </v:rect>
            <v:rect style="position:absolute;left:5172;top:-40;width:3543;height:2585" id="docshape2104" filled="true" fillcolor="#000000" stroked="false">
              <v:fill opacity="32768f" type="solid"/>
            </v:rect>
            <v:shape style="position:absolute;left:5245;top:33;width:3402;height:2442" type="#_x0000_t75" id="docshape2105" stroked="false">
              <v:imagedata r:id="rId422" o:title=""/>
            </v:shape>
            <v:rect style="position:absolute;left:5245;top:33;width:3402;height:2442" id="docshape2106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«Приезд воеводы». </w:t>
      </w:r>
      <w:r>
        <w:rPr>
          <w:rFonts w:ascii="Trebuchet MS" w:hAnsi="Trebuchet MS"/>
          <w:i/>
          <w:sz w:val="19"/>
        </w:rPr>
        <w:t>Художник С. </w:t>
      </w:r>
      <w:r>
        <w:rPr>
          <w:rFonts w:ascii="Trebuchet MS" w:hAnsi="Trebuchet MS"/>
          <w:i/>
          <w:sz w:val="19"/>
        </w:rPr>
        <w:t>Иванов.</w:t>
      </w:r>
      <w:r>
        <w:rPr>
          <w:rFonts w:ascii="Trebuchet MS" w:hAnsi="Trebuchet MS"/>
          <w:i/>
          <w:sz w:val="19"/>
        </w:rPr>
        <w:t> Картины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по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русской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истории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из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z w:val="19"/>
        </w:rPr>
        <w:t>издания И. Кнебеля</w:t>
      </w:r>
    </w:p>
    <w:p>
      <w:pPr>
        <w:spacing w:line="216" w:lineRule="auto" w:before="114"/>
        <w:ind w:left="1247" w:right="3591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</w:t>
      </w:r>
      <w:r>
        <w:rPr>
          <w:rFonts w:ascii="Times New Roman" w:hAnsi="Times New Roman"/>
          <w:color w:val="DB413F"/>
          <w:spacing w:val="62"/>
          <w:sz w:val="20"/>
        </w:rPr>
        <w:t> </w:t>
      </w:r>
      <w:r>
        <w:rPr>
          <w:rFonts w:ascii="Tahoma" w:hAnsi="Tahoma"/>
          <w:spacing w:val="-2"/>
          <w:w w:val="95"/>
          <w:sz w:val="19"/>
        </w:rPr>
        <w:t>Какие</w:t>
      </w:r>
      <w:r>
        <w:rPr>
          <w:rFonts w:ascii="Tahoma" w:hAnsi="Tahoma"/>
          <w:spacing w:val="-10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преимущества</w:t>
      </w:r>
      <w:r>
        <w:rPr>
          <w:rFonts w:ascii="Tahoma" w:hAnsi="Tahoma"/>
          <w:spacing w:val="-10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давало</w:t>
      </w:r>
      <w:r>
        <w:rPr>
          <w:rFonts w:ascii="Tahoma" w:hAnsi="Tahoma"/>
          <w:spacing w:val="-10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дворянину</w:t>
      </w:r>
      <w:r>
        <w:rPr>
          <w:rFonts w:ascii="Tahoma" w:hAnsi="Tahoma"/>
          <w:spacing w:val="-10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на- </w:t>
      </w:r>
      <w:r>
        <w:rPr>
          <w:rFonts w:ascii="Tahoma" w:hAnsi="Tahoma"/>
          <w:sz w:val="19"/>
        </w:rPr>
        <w:t>значение воеводой?</w:t>
      </w:r>
    </w:p>
    <w:p>
      <w:pPr>
        <w:pStyle w:val="BodyText"/>
        <w:spacing w:before="4"/>
        <w:rPr>
          <w:rFonts w:ascii="Tahoma"/>
          <w:sz w:val="19"/>
        </w:rPr>
      </w:pPr>
    </w:p>
    <w:p>
      <w:pPr>
        <w:pStyle w:val="BodyText"/>
        <w:spacing w:line="223" w:lineRule="auto"/>
        <w:ind w:left="793" w:right="4230" w:firstLine="340"/>
        <w:jc w:val="both"/>
      </w:pPr>
      <w:r>
        <w:rPr/>
        <w:t>Роль</w:t>
      </w:r>
      <w:r>
        <w:rPr>
          <w:spacing w:val="-8"/>
        </w:rPr>
        <w:t> </w:t>
      </w:r>
      <w:r>
        <w:rPr/>
        <w:t>воеводского</w:t>
      </w:r>
      <w:r>
        <w:rPr>
          <w:spacing w:val="-8"/>
        </w:rPr>
        <w:t> </w:t>
      </w:r>
      <w:r>
        <w:rPr/>
        <w:t>управления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протя- жении</w:t>
      </w:r>
      <w:r>
        <w:rPr>
          <w:spacing w:val="-2"/>
        </w:rPr>
        <w:t> </w:t>
      </w:r>
      <w:r>
        <w:rPr/>
        <w:t>XVII</w:t>
      </w:r>
      <w:r>
        <w:rPr>
          <w:spacing w:val="-2"/>
        </w:rPr>
        <w:t> </w:t>
      </w:r>
      <w:r>
        <w:rPr/>
        <w:t>в.</w:t>
      </w:r>
      <w:r>
        <w:rPr>
          <w:spacing w:val="-2"/>
        </w:rPr>
        <w:t> </w:t>
      </w:r>
      <w:r>
        <w:rPr/>
        <w:t>возрастала.</w:t>
      </w:r>
      <w:r>
        <w:rPr>
          <w:spacing w:val="-2"/>
        </w:rPr>
        <w:t> </w:t>
      </w:r>
      <w:r>
        <w:rPr/>
        <w:t>Обратной</w:t>
      </w:r>
      <w:r>
        <w:rPr>
          <w:spacing w:val="-2"/>
        </w:rPr>
        <w:t> </w:t>
      </w:r>
      <w:r>
        <w:rPr/>
        <w:t>сторо- ной</w:t>
      </w:r>
      <w:r>
        <w:rPr>
          <w:spacing w:val="-4"/>
        </w:rPr>
        <w:t> </w:t>
      </w:r>
      <w:r>
        <w:rPr/>
        <w:t>этого</w:t>
      </w:r>
      <w:r>
        <w:rPr>
          <w:spacing w:val="-4"/>
        </w:rPr>
        <w:t> </w:t>
      </w:r>
      <w:r>
        <w:rPr/>
        <w:t>явления</w:t>
      </w:r>
      <w:r>
        <w:rPr>
          <w:spacing w:val="-4"/>
        </w:rPr>
        <w:t> </w:t>
      </w:r>
      <w:r>
        <w:rPr/>
        <w:t>стало</w:t>
      </w:r>
      <w:r>
        <w:rPr>
          <w:spacing w:val="-4"/>
        </w:rPr>
        <w:t> </w:t>
      </w:r>
      <w:r>
        <w:rPr/>
        <w:t>падение</w:t>
      </w:r>
      <w:r>
        <w:rPr>
          <w:spacing w:val="-4"/>
        </w:rPr>
        <w:t> </w:t>
      </w:r>
      <w:r>
        <w:rPr/>
        <w:t>значения выборных институтов местного самоуправ- </w:t>
      </w:r>
      <w:r>
        <w:rPr>
          <w:w w:val="95"/>
        </w:rPr>
        <w:t>ления.</w:t>
      </w:r>
      <w:r>
        <w:rPr>
          <w:spacing w:val="-2"/>
        </w:rPr>
        <w:t> </w:t>
      </w:r>
      <w:r>
        <w:rPr>
          <w:w w:val="95"/>
        </w:rPr>
        <w:t>В</w:t>
      </w:r>
      <w:r>
        <w:rPr>
          <w:spacing w:val="-2"/>
        </w:rPr>
        <w:t> </w:t>
      </w:r>
      <w:r>
        <w:rPr>
          <w:w w:val="95"/>
        </w:rPr>
        <w:t>царствование</w:t>
      </w:r>
      <w:r>
        <w:rPr>
          <w:spacing w:val="-2"/>
        </w:rPr>
        <w:t> </w:t>
      </w:r>
      <w:r>
        <w:rPr>
          <w:w w:val="95"/>
        </w:rPr>
        <w:t>царя</w:t>
      </w:r>
      <w:r>
        <w:rPr>
          <w:spacing w:val="-2"/>
        </w:rPr>
        <w:t> </w:t>
      </w:r>
      <w:r>
        <w:rPr>
          <w:w w:val="95"/>
        </w:rPr>
        <w:t>Фёдора</w:t>
      </w:r>
      <w:r>
        <w:rPr>
          <w:spacing w:val="-2"/>
        </w:rPr>
        <w:t> </w:t>
      </w:r>
      <w:r>
        <w:rPr>
          <w:spacing w:val="-2"/>
          <w:w w:val="95"/>
        </w:rPr>
        <w:t>Алексе-</w:t>
      </w:r>
    </w:p>
    <w:p>
      <w:pPr>
        <w:pStyle w:val="BodyText"/>
        <w:spacing w:line="223" w:lineRule="auto" w:before="2"/>
        <w:ind w:left="793" w:right="791"/>
        <w:jc w:val="both"/>
      </w:pPr>
      <w:r>
        <w:rPr>
          <w:spacing w:val="-2"/>
        </w:rPr>
        <w:t>евича</w:t>
      </w:r>
      <w:r>
        <w:rPr>
          <w:spacing w:val="-11"/>
        </w:rPr>
        <w:t> </w:t>
      </w:r>
      <w:r>
        <w:rPr>
          <w:spacing w:val="-2"/>
        </w:rPr>
        <w:t>были</w:t>
      </w:r>
      <w:r>
        <w:rPr>
          <w:spacing w:val="-11"/>
        </w:rPr>
        <w:t> </w:t>
      </w:r>
      <w:r>
        <w:rPr>
          <w:spacing w:val="-2"/>
        </w:rPr>
        <w:t>упразднены</w:t>
      </w:r>
      <w:r>
        <w:rPr>
          <w:spacing w:val="-11"/>
        </w:rPr>
        <w:t> </w:t>
      </w:r>
      <w:r>
        <w:rPr>
          <w:spacing w:val="-2"/>
        </w:rPr>
        <w:t>губные</w:t>
      </w:r>
      <w:r>
        <w:rPr>
          <w:spacing w:val="-11"/>
        </w:rPr>
        <w:t> </w:t>
      </w:r>
      <w:r>
        <w:rPr>
          <w:spacing w:val="-2"/>
        </w:rPr>
        <w:t>избы,</w:t>
      </w:r>
      <w:r>
        <w:rPr>
          <w:spacing w:val="-11"/>
        </w:rPr>
        <w:t> </w:t>
      </w:r>
      <w:r>
        <w:rPr>
          <w:spacing w:val="-2"/>
        </w:rPr>
        <w:t>штат</w:t>
      </w:r>
      <w:r>
        <w:rPr>
          <w:spacing w:val="-11"/>
        </w:rPr>
        <w:t> </w:t>
      </w:r>
      <w:r>
        <w:rPr>
          <w:spacing w:val="-2"/>
        </w:rPr>
        <w:t>которых</w:t>
      </w:r>
      <w:r>
        <w:rPr>
          <w:spacing w:val="-11"/>
        </w:rPr>
        <w:t> </w:t>
      </w:r>
      <w:r>
        <w:rPr>
          <w:spacing w:val="-2"/>
        </w:rPr>
        <w:t>перешёл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ведение</w:t>
      </w:r>
      <w:r>
        <w:rPr>
          <w:spacing w:val="-11"/>
        </w:rPr>
        <w:t> </w:t>
      </w:r>
      <w:r>
        <w:rPr>
          <w:spacing w:val="-2"/>
        </w:rPr>
        <w:t>воеводы. </w:t>
      </w:r>
      <w:r>
        <w:rPr/>
        <w:t>Это</w:t>
      </w:r>
      <w:r>
        <w:rPr>
          <w:spacing w:val="-2"/>
        </w:rPr>
        <w:t> </w:t>
      </w:r>
      <w:r>
        <w:rPr/>
        <w:t>стало</w:t>
      </w:r>
      <w:r>
        <w:rPr>
          <w:spacing w:val="-2"/>
        </w:rPr>
        <w:t> </w:t>
      </w:r>
      <w:r>
        <w:rPr/>
        <w:t>одним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проявлений</w:t>
      </w:r>
      <w:r>
        <w:rPr>
          <w:spacing w:val="-2"/>
        </w:rPr>
        <w:t> </w:t>
      </w:r>
      <w:r>
        <w:rPr/>
        <w:t>общего</w:t>
      </w:r>
      <w:r>
        <w:rPr>
          <w:spacing w:val="-2"/>
        </w:rPr>
        <w:t> </w:t>
      </w:r>
      <w:r>
        <w:rPr/>
        <w:t>процесса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становления</w:t>
      </w:r>
      <w:r>
        <w:rPr>
          <w:spacing w:val="-2"/>
        </w:rPr>
        <w:t> </w:t>
      </w:r>
      <w:r>
        <w:rPr/>
        <w:t>абсолютизма, который по самой своей природе плохо уживался с выборным началом. Укре- пление абсолютизма происходило в то время и в европейских странах.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25"/>
          <w:sz w:val="19"/>
        </w:rPr>
        <w:t> </w:t>
      </w:r>
      <w:r>
        <w:rPr>
          <w:sz w:val="19"/>
        </w:rPr>
        <w:t>В чём были недостатки системы местного управления в XVII в.?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5"/>
          <w:sz w:val="19"/>
        </w:rPr>
        <w:t> </w:t>
      </w:r>
      <w:r>
        <w:rPr>
          <w:sz w:val="19"/>
        </w:rPr>
        <w:t>Почему, по вашему</w:t>
      </w:r>
      <w:r>
        <w:rPr>
          <w:spacing w:val="-5"/>
          <w:sz w:val="19"/>
        </w:rPr>
        <w:t> </w:t>
      </w:r>
      <w:r>
        <w:rPr>
          <w:sz w:val="19"/>
        </w:rPr>
        <w:t>мнению,</w:t>
      </w:r>
      <w:r>
        <w:rPr>
          <w:spacing w:val="-5"/>
          <w:sz w:val="19"/>
        </w:rPr>
        <w:t> </w:t>
      </w:r>
      <w:r>
        <w:rPr>
          <w:sz w:val="19"/>
        </w:rPr>
        <w:t>центральная</w:t>
      </w:r>
      <w:r>
        <w:rPr>
          <w:spacing w:val="-5"/>
          <w:sz w:val="19"/>
        </w:rPr>
        <w:t> </w:t>
      </w:r>
      <w:r>
        <w:rPr>
          <w:sz w:val="19"/>
        </w:rPr>
        <w:t>власть</w:t>
      </w:r>
      <w:r>
        <w:rPr>
          <w:spacing w:val="-5"/>
          <w:sz w:val="19"/>
        </w:rPr>
        <w:t> </w:t>
      </w:r>
      <w:r>
        <w:rPr>
          <w:sz w:val="19"/>
        </w:rPr>
        <w:t>перешла</w:t>
      </w:r>
      <w:r>
        <w:rPr>
          <w:spacing w:val="-5"/>
          <w:sz w:val="19"/>
        </w:rPr>
        <w:t> </w:t>
      </w:r>
      <w:r>
        <w:rPr>
          <w:sz w:val="19"/>
        </w:rPr>
        <w:t>к</w:t>
      </w:r>
      <w:r>
        <w:rPr>
          <w:spacing w:val="-5"/>
          <w:sz w:val="19"/>
        </w:rPr>
        <w:t> </w:t>
      </w:r>
      <w:r>
        <w:rPr>
          <w:sz w:val="19"/>
        </w:rPr>
        <w:t>назначению</w:t>
      </w:r>
      <w:r>
        <w:rPr>
          <w:spacing w:val="-5"/>
          <w:sz w:val="19"/>
        </w:rPr>
        <w:t> </w:t>
      </w:r>
      <w:r>
        <w:rPr>
          <w:sz w:val="19"/>
        </w:rPr>
        <w:t>воевод</w:t>
      </w:r>
      <w:r>
        <w:rPr>
          <w:spacing w:val="-5"/>
          <w:sz w:val="19"/>
        </w:rPr>
        <w:t> </w:t>
      </w:r>
      <w:r>
        <w:rPr>
          <w:sz w:val="19"/>
        </w:rPr>
        <w:t>на</w:t>
      </w:r>
      <w:r>
        <w:rPr>
          <w:spacing w:val="-5"/>
          <w:sz w:val="19"/>
        </w:rPr>
        <w:t> </w:t>
      </w:r>
      <w:r>
        <w:rPr>
          <w:sz w:val="19"/>
        </w:rPr>
        <w:t>местах?</w:t>
      </w:r>
    </w:p>
    <w:p>
      <w:pPr>
        <w:spacing w:line="213" w:lineRule="auto" w:before="121"/>
        <w:ind w:left="793" w:right="791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6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От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дворянского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ополчения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к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полкам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«иноземного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строя».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В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XVII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в. </w:t>
      </w:r>
      <w:r>
        <w:rPr>
          <w:color w:val="000000"/>
          <w:sz w:val="20"/>
        </w:rPr>
        <w:t>важные</w:t>
      </w:r>
      <w:r>
        <w:rPr>
          <w:color w:val="000000"/>
          <w:spacing w:val="18"/>
          <w:sz w:val="20"/>
        </w:rPr>
        <w:t> </w:t>
      </w:r>
      <w:r>
        <w:rPr>
          <w:color w:val="000000"/>
          <w:sz w:val="20"/>
        </w:rPr>
        <w:t>изменения</w:t>
      </w:r>
      <w:r>
        <w:rPr>
          <w:color w:val="000000"/>
          <w:spacing w:val="19"/>
          <w:sz w:val="20"/>
        </w:rPr>
        <w:t> </w:t>
      </w:r>
      <w:r>
        <w:rPr>
          <w:color w:val="000000"/>
          <w:sz w:val="20"/>
        </w:rPr>
        <w:t>произошли</w:t>
      </w:r>
      <w:r>
        <w:rPr>
          <w:color w:val="000000"/>
          <w:spacing w:val="19"/>
          <w:sz w:val="20"/>
        </w:rPr>
        <w:t> </w:t>
      </w:r>
      <w:r>
        <w:rPr>
          <w:color w:val="000000"/>
          <w:sz w:val="20"/>
        </w:rPr>
        <w:t>в</w:t>
      </w:r>
      <w:r>
        <w:rPr>
          <w:color w:val="000000"/>
          <w:spacing w:val="18"/>
          <w:sz w:val="20"/>
        </w:rPr>
        <w:t> </w:t>
      </w:r>
      <w:r>
        <w:rPr>
          <w:color w:val="000000"/>
          <w:sz w:val="20"/>
        </w:rPr>
        <w:t>вооружённых</w:t>
      </w:r>
      <w:r>
        <w:rPr>
          <w:color w:val="000000"/>
          <w:spacing w:val="19"/>
          <w:sz w:val="20"/>
        </w:rPr>
        <w:t> </w:t>
      </w:r>
      <w:r>
        <w:rPr>
          <w:color w:val="000000"/>
          <w:sz w:val="20"/>
        </w:rPr>
        <w:t>силах.</w:t>
      </w:r>
      <w:r>
        <w:rPr>
          <w:color w:val="000000"/>
          <w:spacing w:val="19"/>
          <w:sz w:val="20"/>
        </w:rPr>
        <w:t> </w:t>
      </w:r>
      <w:r>
        <w:rPr>
          <w:color w:val="000000"/>
          <w:sz w:val="20"/>
        </w:rPr>
        <w:t>Дворянское</w:t>
      </w:r>
      <w:r>
        <w:rPr>
          <w:color w:val="000000"/>
          <w:spacing w:val="18"/>
          <w:sz w:val="20"/>
        </w:rPr>
        <w:t> </w:t>
      </w:r>
      <w:r>
        <w:rPr>
          <w:color w:val="000000"/>
          <w:spacing w:val="-2"/>
          <w:sz w:val="20"/>
        </w:rPr>
        <w:t>ополчение</w:t>
      </w:r>
    </w:p>
    <w:p>
      <w:pPr>
        <w:pStyle w:val="BodyText"/>
        <w:spacing w:line="223" w:lineRule="auto" w:before="6"/>
        <w:ind w:left="793" w:right="791"/>
        <w:jc w:val="both"/>
      </w:pPr>
      <w:r>
        <w:rPr/>
        <w:t>уже не отвечало требованиям времени. Развитие огнестрельного оружия повлекло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собой</w:t>
      </w:r>
      <w:r>
        <w:rPr>
          <w:spacing w:val="-2"/>
        </w:rPr>
        <w:t> </w:t>
      </w:r>
      <w:r>
        <w:rPr/>
        <w:t>кардинальные</w:t>
      </w:r>
      <w:r>
        <w:rPr>
          <w:spacing w:val="-2"/>
        </w:rPr>
        <w:t> </w:t>
      </w:r>
      <w:r>
        <w:rPr/>
        <w:t>изменения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составе,</w:t>
      </w:r>
      <w:r>
        <w:rPr>
          <w:spacing w:val="-2"/>
        </w:rPr>
        <w:t> </w:t>
      </w:r>
      <w:r>
        <w:rPr/>
        <w:t>организации,</w:t>
      </w:r>
      <w:r>
        <w:rPr>
          <w:spacing w:val="-2"/>
        </w:rPr>
        <w:t> </w:t>
      </w:r>
      <w:r>
        <w:rPr/>
        <w:t>обеспече- нии и обучении войск. Задачи реформирования вооружённых сил побуждали обращаться к европейскому опыту — приглашать на государеву службу ино- странных специалистов.</w:t>
      </w:r>
    </w:p>
    <w:p>
      <w:pPr>
        <w:pStyle w:val="BodyText"/>
        <w:spacing w:line="220" w:lineRule="auto" w:before="4"/>
        <w:ind w:left="793" w:right="791" w:firstLine="340"/>
        <w:jc w:val="both"/>
      </w:pPr>
      <w:r>
        <w:rPr/>
        <w:t>Преобразования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военной</w:t>
      </w:r>
      <w:r>
        <w:rPr>
          <w:spacing w:val="-2"/>
        </w:rPr>
        <w:t> </w:t>
      </w:r>
      <w:r>
        <w:rPr/>
        <w:t>области</w:t>
      </w:r>
      <w:r>
        <w:rPr>
          <w:spacing w:val="-2"/>
        </w:rPr>
        <w:t> </w:t>
      </w:r>
      <w:r>
        <w:rPr/>
        <w:t>выразились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постепенном</w:t>
      </w:r>
      <w:r>
        <w:rPr>
          <w:spacing w:val="-2"/>
        </w:rPr>
        <w:t> </w:t>
      </w:r>
      <w:r>
        <w:rPr/>
        <w:t>вытеснении дворянского ополчения солдатскими и рейтарскими </w:t>
      </w:r>
      <w:r>
        <w:rPr>
          <w:rFonts w:ascii="Book Antiqua" w:hAnsi="Book Antiqua"/>
          <w:i/>
        </w:rPr>
        <w:t>полками </w:t>
      </w:r>
      <w:r>
        <w:rPr/>
        <w:t>«</w:t>
      </w:r>
      <w:r>
        <w:rPr>
          <w:rFonts w:ascii="Book Antiqua" w:hAnsi="Book Antiqua"/>
          <w:i/>
        </w:rPr>
        <w:t>нового </w:t>
      </w:r>
      <w:r>
        <w:rPr/>
        <w:t>(</w:t>
      </w:r>
      <w:r>
        <w:rPr>
          <w:rFonts w:ascii="Book Antiqua" w:hAnsi="Book Antiqua"/>
          <w:i/>
        </w:rPr>
        <w:t>инозем-</w:t>
      </w:r>
      <w:r>
        <w:rPr>
          <w:rFonts w:ascii="Book Antiqua" w:hAnsi="Book Antiqua"/>
          <w:i/>
        </w:rPr>
        <w:t> ного</w:t>
      </w:r>
      <w:r>
        <w:rPr/>
        <w:t>) </w:t>
      </w:r>
      <w:r>
        <w:rPr>
          <w:rFonts w:ascii="Book Antiqua" w:hAnsi="Book Antiqua"/>
          <w:i/>
        </w:rPr>
        <w:t>строя»</w:t>
      </w:r>
      <w:r>
        <w:rPr/>
        <w:t>. По сравнению с поместным войском они имели более чёткую структуру, однообразное вооружение и форму одежды, более строгую систему иерархии командного состава, проходили систематическое военное обучение. Доля полков «нового строя» в составе вооружённых сил России неуклонно воз- </w:t>
      </w:r>
      <w:r>
        <w:rPr>
          <w:spacing w:val="-2"/>
        </w:rPr>
        <w:t>растала.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середине</w:t>
      </w:r>
      <w:r>
        <w:rPr>
          <w:spacing w:val="-6"/>
        </w:rPr>
        <w:t> </w:t>
      </w:r>
      <w:r>
        <w:rPr>
          <w:spacing w:val="-2"/>
        </w:rPr>
        <w:t>1660-х</w:t>
      </w:r>
      <w:r>
        <w:rPr>
          <w:spacing w:val="-6"/>
        </w:rPr>
        <w:t> </w:t>
      </w:r>
      <w:r>
        <w:rPr>
          <w:spacing w:val="-2"/>
        </w:rPr>
        <w:t>гг.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конных</w:t>
      </w:r>
      <w:r>
        <w:rPr>
          <w:spacing w:val="-6"/>
        </w:rPr>
        <w:t> </w:t>
      </w:r>
      <w:r>
        <w:rPr>
          <w:spacing w:val="-2"/>
        </w:rPr>
        <w:t>рейтарских</w:t>
      </w:r>
      <w:r>
        <w:rPr>
          <w:spacing w:val="-6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драгунских</w:t>
      </w:r>
      <w:r>
        <w:rPr>
          <w:spacing w:val="-6"/>
        </w:rPr>
        <w:t> </w:t>
      </w:r>
      <w:r>
        <w:rPr>
          <w:spacing w:val="-2"/>
        </w:rPr>
        <w:t>полках</w:t>
      </w:r>
      <w:r>
        <w:rPr>
          <w:spacing w:val="-6"/>
        </w:rPr>
        <w:t> </w:t>
      </w:r>
      <w:r>
        <w:rPr>
          <w:spacing w:val="-2"/>
        </w:rPr>
        <w:t>насчи- </w:t>
      </w:r>
      <w:r>
        <w:rPr>
          <w:spacing w:val="-4"/>
        </w:rPr>
        <w:t>тывалось около 24 тыс. человек. Рейтары составляли тяжёлую кавалерию, драгу- </w:t>
      </w:r>
      <w:r>
        <w:rPr/>
        <w:t>ны сражались как в пешем, так и в конном строю. В дворянской поместной коннице,</w:t>
      </w:r>
      <w:r>
        <w:rPr>
          <w:spacing w:val="-10"/>
        </w:rPr>
        <w:t> </w:t>
      </w:r>
      <w:r>
        <w:rPr/>
        <w:t>выучка</w:t>
      </w:r>
      <w:r>
        <w:rPr>
          <w:spacing w:val="-10"/>
        </w:rPr>
        <w:t> </w:t>
      </w:r>
      <w:r>
        <w:rPr/>
        <w:t>которой</w:t>
      </w:r>
      <w:r>
        <w:rPr>
          <w:spacing w:val="-10"/>
        </w:rPr>
        <w:t> </w:t>
      </w:r>
      <w:r>
        <w:rPr/>
        <w:t>оставляла</w:t>
      </w:r>
      <w:r>
        <w:rPr>
          <w:spacing w:val="-10"/>
        </w:rPr>
        <w:t> </w:t>
      </w:r>
      <w:r>
        <w:rPr/>
        <w:t>желать</w:t>
      </w:r>
      <w:r>
        <w:rPr>
          <w:spacing w:val="-10"/>
        </w:rPr>
        <w:t> </w:t>
      </w:r>
      <w:r>
        <w:rPr/>
        <w:t>лучшего,</w:t>
      </w:r>
      <w:r>
        <w:rPr>
          <w:spacing w:val="-10"/>
        </w:rPr>
        <w:t> </w:t>
      </w:r>
      <w:r>
        <w:rPr/>
        <w:t>числилось</w:t>
      </w:r>
      <w:r>
        <w:rPr>
          <w:spacing w:val="-10"/>
        </w:rPr>
        <w:t> </w:t>
      </w:r>
      <w:r>
        <w:rPr/>
        <w:t>10</w:t>
      </w:r>
      <w:r>
        <w:rPr>
          <w:spacing w:val="-10"/>
        </w:rPr>
        <w:t> </w:t>
      </w:r>
      <w:r>
        <w:rPr/>
        <w:t>тыс.</w:t>
      </w:r>
      <w:r>
        <w:rPr>
          <w:spacing w:val="-10"/>
        </w:rPr>
        <w:t> </w:t>
      </w:r>
      <w:r>
        <w:rPr/>
        <w:t>служи- лых людей. Перераспределение произошло за счёт включения большой части провинциального дворянства в полки «нового строя».</w:t>
      </w:r>
    </w:p>
    <w:p>
      <w:pPr>
        <w:pStyle w:val="BodyText"/>
        <w:spacing w:before="4"/>
        <w:rPr>
          <w:sz w:val="3"/>
        </w:rPr>
      </w:pPr>
      <w:r>
        <w:rPr/>
        <w:pict>
          <v:group style="position:absolute;margin-left:36.553001pt;margin-top:3.203223pt;width:399.25pt;height:93.6pt;mso-position-horizontal-relative:page;mso-position-vertical-relative:paragraph;z-index:-15542272;mso-wrap-distance-left:0;mso-wrap-distance-right:0" id="docshapegroup2107" coordorigin="731,64" coordsize="7985,1872">
            <v:rect style="position:absolute;left:731;top:64;width:7985;height:1872" id="docshape2108" filled="true" fillcolor="#000000" stroked="false">
              <v:fill opacity="32768f" type="solid"/>
            </v:rect>
            <v:rect style="position:absolute;left:793;top:126;width:7862;height:1748" id="docshape2109" filled="true" fillcolor="#ffffff" stroked="false">
              <v:fill type="solid"/>
            </v:rect>
            <v:rect style="position:absolute;left:4608;top:64;width:4104;height:1872" id="docshape2110" filled="true" fillcolor="#000000" stroked="false">
              <v:fill opacity="32768f" type="solid"/>
            </v:rect>
            <v:shape style="position:absolute;left:4687;top:142;width:3951;height:1716" type="#_x0000_t75" id="docshape2111" stroked="false">
              <v:imagedata r:id="rId423" o:title=""/>
            </v:shape>
            <v:rect style="position:absolute;left:4687;top:142;width:3951;height:1716" id="docshape2112" filled="false" stroked="true" strokeweight="1.625pt" strokecolor="#ffffff">
              <v:stroke dashstyle="solid"/>
            </v:rect>
            <v:shape style="position:absolute;left:731;top:64;width:7985;height:1872" type="#_x0000_t202" id="docshape2113" filled="false" stroked="false">
              <v:textbox inset="0,0,0,0">
                <w:txbxContent>
                  <w:p>
                    <w:pPr>
                      <w:spacing w:line="225" w:lineRule="auto" w:before="153"/>
                      <w:ind w:left="176" w:right="4222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«Русская конница».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Фрагмент</w:t>
                    </w:r>
                    <w:r>
                      <w:rPr>
                        <w:rFonts w:ascii="Trebuchet MS" w:hAnsi="Trebuchet MS"/>
                        <w:i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гравированной карты осады Риги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царём</w:t>
                    </w:r>
                    <w:r>
                      <w:rPr>
                        <w:rFonts w:ascii="Trebuchet MS" w:hAnsi="Trebuchet MS"/>
                        <w:i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Алексеем</w:t>
                    </w:r>
                    <w:r>
                      <w:rPr>
                        <w:rFonts w:ascii="Trebuchet MS" w:hAnsi="Trebuchet MS"/>
                        <w:i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Михайловичем.</w:t>
                    </w:r>
                    <w:r>
                      <w:rPr>
                        <w:rFonts w:ascii="Trebuchet MS" w:hAnsi="Trebuchet MS"/>
                        <w:i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XVII</w:t>
                    </w:r>
                    <w:r>
                      <w:rPr>
                        <w:rFonts w:ascii="Trebuchet MS" w:hAnsi="Trebuchet MS"/>
                        <w:i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в.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А. Перель</w:t>
                    </w:r>
                  </w:p>
                  <w:p>
                    <w:pPr>
                      <w:spacing w:line="218" w:lineRule="auto" w:before="110"/>
                      <w:ind w:left="516" w:right="4325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4"/>
                        <w:w w:val="80"/>
                        <w:sz w:val="20"/>
                      </w:rPr>
                      <w:t></w:t>
                    </w:r>
                    <w:r>
                      <w:rPr>
                        <w:rFonts w:ascii="Times New Roman" w:hAnsi="Times New Roman"/>
                        <w:color w:val="DB413F"/>
                        <w:spacing w:val="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Расскажите,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как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из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кого</w:t>
                    </w:r>
                    <w:r>
                      <w:rPr>
                        <w:rFonts w:ascii="Tahoma" w:hAns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формиро- валась</w:t>
                    </w:r>
                    <w:r>
                      <w:rPr>
                        <w:rFonts w:ascii="Tahoma" w:hAns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дворянская</w:t>
                    </w:r>
                    <w:r>
                      <w:rPr>
                        <w:rFonts w:ascii="Tahoma" w:hAns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конница</w:t>
                    </w:r>
                    <w:r>
                      <w:rPr>
                        <w:rFonts w:ascii="Tahoma" w:hAns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Русского </w:t>
                    </w:r>
                    <w:r>
                      <w:rPr>
                        <w:rFonts w:ascii="Tahoma" w:hAnsi="Tahoma"/>
                        <w:sz w:val="19"/>
                      </w:rPr>
                      <w:t>государства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середине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XVII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3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 w:after="1"/>
        <w:rPr>
          <w:sz w:val="23"/>
        </w:rPr>
      </w:pPr>
    </w:p>
    <w:p>
      <w:pPr>
        <w:pStyle w:val="BodyText"/>
        <w:ind w:left="788"/>
      </w:pPr>
      <w:r>
        <w:rPr/>
        <w:pict>
          <v:group style="width:380.35pt;height:191.45pt;mso-position-horizontal-relative:char;mso-position-vertical-relative:line" id="docshapegroup2114" coordorigin="0,0" coordsize="7607,3829">
            <v:rect style="position:absolute;left:2672;top:0;width:2265;height:567" id="docshape2115" filled="true" fillcolor="#db413f" stroked="false">
              <v:fill type="solid"/>
            </v:rect>
            <v:rect style="position:absolute;left:2669;top:798;width:2268;height:681" id="docshape2116" filled="false" stroked="true" strokeweight="1pt" strokecolor="#ed1d24">
              <v:stroke dashstyle="solid"/>
            </v:rect>
            <v:line style="position:absolute" from="3803,567" to="3803,799" stroked="true" strokeweight="1pt" strokecolor="#db413f">
              <v:stroke dashstyle="solid"/>
            </v:line>
            <v:rect style="position:absolute;left:5;top:1942;width:1418;height:851" id="docshape2117" filled="false" stroked="true" strokeweight=".5pt" strokecolor="#db413f">
              <v:stroke dashstyle="solid"/>
            </v:rect>
            <v:shape style="position:absolute;left:1549;top:1942;width:4508;height:851" id="docshape2118" coordorigin="1550,1943" coordsize="4508,851" path="m1550,2793l2967,2793,2967,1943,1550,1943,1550,2793xm3095,2793l4512,2793,4512,1943,3095,1943,3095,2793xm4640,2793l6057,2793,6057,1943,4640,1943,4640,2793xe" filled="false" stroked="true" strokeweight=".5pt" strokecolor="#db413f">
              <v:path arrowok="t"/>
              <v:stroke dashstyle="solid"/>
            </v:shape>
            <v:rect style="position:absolute;left:6184;top:1942;width:1418;height:851" id="docshape2119" filled="false" stroked="true" strokeweight=".5pt" strokecolor="#db413f">
              <v:stroke dashstyle="solid"/>
            </v:rect>
            <v:shape style="position:absolute;left:713;top:1479;width:6180;height:1778" id="docshape2120" coordorigin="714,1479" coordsize="6180,1778" path="m6893,1943l6893,1711,714,1711,714,1943m5348,1711l5348,1943m2259,1711l2259,1943m3803,1479l3803,1943m5348,3257l5348,3025,2259,3025,2259,3257m3803,2793l3803,3257e" filled="false" stroked="true" strokeweight="1pt" strokecolor="#db413f">
              <v:path arrowok="t"/>
              <v:stroke dashstyle="solid"/>
            </v:shape>
            <v:shape style="position:absolute;left:3423;top:1073;width:764;height:160" type="#_x0000_t75" id="docshape2121" stroked="false">
              <v:imagedata r:id="rId424" o:title=""/>
            </v:shape>
            <v:shape style="position:absolute;left:6618;top:2276;width:560;height:140" type="#_x0000_t75" id="docshape2122" stroked="false">
              <v:imagedata r:id="rId425" o:title=""/>
            </v:shape>
            <v:shape style="position:absolute;left:4952;top:2276;width:786;height:173" type="#_x0000_t75" id="docshape2123" stroked="false">
              <v:imagedata r:id="rId426" o:title=""/>
            </v:shape>
            <v:shape style="position:absolute;left:356;top:2280;width:716;height:170" type="#_x0000_t75" id="docshape2124" stroked="false">
              <v:imagedata r:id="rId427" o:title=""/>
            </v:shape>
            <v:shape style="position:absolute;left:1768;top:2187;width:973;height:170" id="docshape2125" coordorigin="1768,2187" coordsize="973,170" path="m1890,2305l1873,2305,1873,2203,1873,2187,1855,2187,1855,2203,1855,2305,1803,2305,1811,2284,1817,2257,1821,2229,1822,2203,1855,2203,1855,2187,1803,2187,1803,2203,1803,2217,1802,2232,1800,2248,1798,2261,1794,2277,1789,2292,1784,2305,1768,2305,1768,2352,1786,2352,1786,2320,1871,2320,1871,2352,1890,2352,1890,2320,1890,2305xm1976,2282l1975,2281,1967,2274,1958,2274,1958,2284,1958,2306,1949,2307,1923,2307,1923,2281,1952,2281,1958,2284,1958,2274,1955,2273,1965,2271,1967,2267,1970,2262,1970,2245,1970,2232,1952,2232,1952,2245,1952,2267,1943,2267,1923,2267,1923,2245,1942,2245,1952,2245,1952,2232,1947,2232,1907,2232,1907,2320,1944,2320,1954,2320,1965,2316,1973,2308,1973,2307,1976,2295,1976,2282xm2080,2275l2076,2255,2067,2243,2066,2241,2062,2239,2062,2275,2061,2286,2057,2297,2049,2305,2034,2309,2019,2305,2010,2295,2007,2284,2007,2275,2008,2266,2012,2255,2020,2247,2034,2243,2049,2247,2058,2256,2061,2267,2062,2275,2062,2239,2051,2233,2034,2230,2018,2233,2003,2241,1993,2255,1989,2275,1991,2290,1998,2306,2012,2318,2034,2323,2057,2318,2067,2309,2071,2306,2078,2290,2080,2275xm2184,2275l2182,2259,2175,2244,2166,2237,2166,2256,2166,2291,2159,2307,2142,2307,2128,2304,2120,2296,2116,2286,2115,2276,2117,2263,2123,2253,2131,2247,2142,2245,2156,2245,2166,2256,2166,2237,2162,2234,2143,2230,2126,2230,2118,2240,2115,2245,2115,2232,2100,2232,2100,2357,2115,2357,2115,2310,2122,2317,2131,2323,2144,2323,2163,2318,2171,2310,2174,2307,2175,2306,2182,2291,2184,2275xm2271,2232l2256,2232,2256,2245,2256,2272,2232,2272,2221,2272,2221,2245,2256,2245,2256,2232,2214,2232,2203,2243,2203,2272,2213,2283,2226,2282,2226,2283,2218,2285,2216,2289,2213,2293,2207,2302,2206,2308,2199,2308,2197,2308,2197,2321,2199,2322,2201,2323,2213,2323,2219,2315,2228,2301,2235,2290,2235,2286,2256,2286,2256,2320,2271,2320,2271,2286,2271,2282,2271,2272,2271,2245,2271,2232xm2370,2232l2355,2232,2355,2266,2313,2266,2313,2232,2297,2232,2297,2320,2313,2320,2313,2279,2355,2279,2355,2320,2370,2320,2370,2232xm2468,2304l2457,2295,2450,2304,2444,2309,2434,2309,2422,2307,2414,2300,2409,2290,2408,2277,2410,2262,2415,2251,2424,2245,2434,2243,2444,2243,2451,2247,2458,2254,2467,2243,2456,2233,2445,2230,2435,2230,2417,2233,2403,2243,2393,2258,2390,2277,2392,2294,2400,2308,2413,2319,2433,2323,2442,2323,2456,2321,2468,2304xm2560,2308l2552,2308,2549,2308,2533,2276,2523,2273,2523,2273,2526,2272,2532,2271,2544,2250,2544,2246,2555,2243,2555,2230,2538,2230,2535,2235,2520,2260,2518,2266,2501,2266,2501,2232,2485,2232,2485,2320,2501,2320,2501,2280,2516,2280,2520,2287,2539,2323,2554,2323,2558,2322,2560,2322,2560,2308xm2656,2308l2648,2308,2647,2304,2647,2277,2647,2264,2646,2256,2643,2245,2641,2243,2633,2234,2613,2230,2604,2230,2592,2232,2578,2242,2586,2254,2597,2246,2605,2243,2621,2243,2632,2246,2631,2264,2631,2277,2631,2293,2624,2304,2613,2309,2595,2309,2590,2303,2590,2297,2592,2290,2598,2284,2610,2279,2631,2277,2631,2264,2608,2266,2590,2270,2577,2280,2572,2297,2572,2310,2581,2323,2614,2323,2623,2317,2633,2310,2636,2316,2643,2323,2656,2323,2656,2310,2656,2309,2656,2308xm2740,2232l2725,2232,2725,2245,2725,2272,2701,2272,2690,2272,2690,2245,2725,2245,2725,2232,2683,2232,2672,2243,2672,2272,2682,2283,2695,2282,2695,2283,2687,2285,2685,2289,2682,2293,2677,2302,2675,2308,2668,2308,2666,2308,2666,2321,2668,2322,2670,2323,2682,2323,2688,2315,2704,2290,2704,2286,2725,2286,2725,2320,2740,2320,2740,2286,2740,2282,2740,2272,2740,2245,2740,2232xe" filled="true" fillcolor="#000000" stroked="false">
              <v:path arrowok="t"/>
              <v:fill type="solid"/>
            </v:shape>
            <v:shape style="position:absolute;left:1927;top:2457;width:672;height:117" type="#_x0000_t75" id="docshape2126" stroked="false">
              <v:imagedata r:id="rId428" o:title=""/>
            </v:shape>
            <v:shape style="position:absolute;left:3174;top:2055;width:1266;height:398" type="#_x0000_t75" id="docshape2127" stroked="false">
              <v:imagedata r:id="rId429" o:title=""/>
            </v:shape>
            <v:shape style="position:absolute;left:3523;top:2553;width:553;height:128" type="#_x0000_t75" id="docshape2128" stroked="false">
              <v:imagedata r:id="rId430" o:title=""/>
            </v:shape>
            <v:shape style="position:absolute;left:1549;top:3256;width:4508;height:567" id="docshape2129" coordorigin="1550,3257" coordsize="4508,567" path="m1550,3823l2967,3823,2967,3257,1550,3257,1550,3823xm3095,3823l4512,3823,4512,3257,3095,3257,3095,3823xm4640,3823l6057,3823,6057,3257,4640,3257,4640,3823xe" filled="false" stroked="true" strokeweight=".5pt" strokecolor="#db413f">
              <v:path arrowok="t"/>
              <v:stroke dashstyle="solid"/>
            </v:shape>
            <v:shape style="position:absolute;left:1779;top:3458;width:4042;height:173" id="docshape2130" coordorigin="1779,3458" coordsize="4042,173" path="m1886,3575l1873,3564,1865,3573,1855,3582,1843,3582,1827,3579,1813,3569,1803,3552,1799,3526,1801,3505,1809,3489,1821,3478,1837,3474,1851,3474,1860,3477,1873,3487,1882,3474,1873,3467,1862,3462,1851,3459,1839,3458,1819,3462,1799,3474,1785,3495,1779,3526,1783,3554,1795,3576,1814,3592,1841,3597,1855,3596,1867,3591,1877,3584,1886,3575xm1989,3549l1985,3529,1976,3517,1975,3515,1971,3513,1971,3549,1970,3560,1966,3571,1958,3579,1943,3583,1928,3579,1920,3569,1916,3558,1916,3549,1917,3540,1921,3529,1929,3521,1943,3517,1958,3521,1967,3530,1971,3541,1971,3549,1971,3513,1960,3506,1943,3503,1927,3506,1912,3515,1902,3529,1898,3549,1900,3564,1907,3580,1921,3592,1943,3596,1966,3592,1976,3583,1980,3579,1987,3564,1989,3549xm2082,3506l2025,3506,2025,3517,2024,3531,2023,3544,2021,3557,2019,3567,2015,3581,2000,3582,2000,3596,2002,3596,2013,3596,2025,3594,2032,3573,2036,3560,2038,3547,2040,3533,2041,3519,2066,3519,2066,3594,2082,3594,2082,3506xm2195,3581l2182,3581,2182,3519,2182,3506,2167,3506,2167,3519,2167,3581,2129,3581,2134,3570,2137,3556,2139,3540,2139,3519,2167,3519,2167,3506,2123,3506,2123,3527,2122,3549,2119,3564,2114,3575,2110,3581,2099,3581,2099,3620,2115,3620,2115,3595,2179,3595,2179,3620,2195,3620,2195,3595,2195,3581xm2289,3582l2282,3582,2280,3578,2280,3551,2280,3538,2280,3530,2276,3519,2275,3517,2266,3508,2247,3503,2238,3503,2225,3506,2212,3516,2219,3528,2231,3520,2238,3517,2254,3517,2265,3520,2264,3538,2264,3551,2264,3567,2258,3578,2246,3583,2228,3583,2224,3577,2224,3571,2225,3564,2231,3558,2244,3553,2264,3551,2264,3538,2242,3540,2223,3544,2210,3554,2206,3571,2206,3584,2214,3596,2248,3596,2257,3591,2266,3584,2270,3590,2276,3596,2289,3596,2289,3584,2289,3583,2289,3582xm2366,3506l2297,3506,2297,3519,2324,3519,2324,3594,2339,3594,2339,3519,2366,3519,2366,3506xm2455,3578l2444,3569,2436,3578,2431,3583,2420,3583,2409,3581,2401,3574,2396,3564,2394,3551,2397,3536,2402,3525,2410,3519,2421,3517,2430,3517,2438,3521,2445,3528,2454,3517,2443,3507,2432,3503,2422,3503,2404,3507,2389,3517,2380,3532,2376,3551,2379,3568,2386,3582,2400,3593,2420,3596,2429,3596,2443,3595,2455,3578xm2547,3582l2539,3582,2536,3581,2520,3550,2510,3547,2510,3546,2513,3546,2519,3545,2530,3523,2530,3519,2541,3517,2541,3503,2525,3504,2522,3509,2507,3534,2504,3540,2488,3540,2488,3506,2472,3506,2472,3594,2488,3594,2488,3553,2503,3553,2507,3561,2526,3596,2541,3596,2545,3596,2547,3596,2547,3582xm2639,3506l2623,3506,2623,3520,2582,3561,2582,3506,2566,3506,2566,3594,2582,3594,2582,3581,2623,3539,2623,3594,2639,3594,2639,3506xm2739,3553l2738,3539,2738,3536,2731,3520,2728,3517,2722,3511,2722,3539,2677,3539,2678,3530,2683,3517,2717,3517,2721,3532,2722,3539,2722,3511,2719,3508,2700,3503,2683,3507,2670,3517,2661,3532,2658,3551,2661,3568,2670,3583,2684,3593,2702,3596,2713,3595,2723,3592,2732,3586,2735,3583,2739,3579,2729,3569,2720,3579,2714,3583,2702,3583,2689,3580,2681,3572,2677,3563,2676,3553,2739,3553xm3449,3579l3433,3579,3433,3477,3433,3461,3414,3461,3414,3477,3414,3579,3362,3579,3371,3558,3377,3531,3380,3503,3381,3477,3414,3477,3414,3461,3363,3461,3363,3477,3362,3491,3361,3506,3359,3522,3357,3535,3353,3551,3349,3566,3343,3579,3327,3579,3327,3626,3346,3626,3346,3594,3431,3594,3431,3626,3449,3626,3449,3594,3449,3579xm3551,3549l3549,3533,3541,3518,3533,3511,3533,3530,3533,3565,3526,3581,3509,3581,3495,3578,3487,3570,3483,3560,3482,3550,3484,3537,3489,3527,3498,3521,3508,3519,3523,3519,3533,3530,3533,3511,3528,3508,3509,3503,3492,3503,3485,3514,3482,3519,3482,3506,3466,3506,3466,3631,3482,3631,3482,3584,3489,3591,3498,3596,3510,3596,3530,3592,3538,3584,3541,3581,3542,3580,3549,3565,3551,3549xm3647,3582l3639,3582,3638,3578,3638,3551,3638,3538,3637,3530,3634,3519,3632,3517,3624,3508,3605,3503,3595,3503,3583,3506,3570,3516,3577,3528,3588,3520,3596,3517,3612,3517,3623,3520,3622,3538,3622,3551,3622,3567,3615,3578,3604,3583,3586,3583,3581,3577,3581,3571,3583,3564,3589,3558,3601,3553,3622,3551,3622,3538,3599,3540,3581,3544,3568,3554,3563,3571,3563,3584,3572,3596,3605,3596,3614,3591,3624,3584,3627,3590,3634,3596,3647,3596,3647,3584,3647,3583,3647,3582xm3720,3506l3664,3506,3664,3594,3679,3594,3679,3519,3720,3519,3720,3506xm3809,3506l3792,3506,3771,3569,3745,3506,3726,3506,3763,3591,3759,3607,3750,3615,3735,3616,3735,3631,3739,3631,3756,3627,3768,3615,3776,3600,3783,3583,3809,3506xm3898,3506l3882,3506,3882,3540,3841,3540,3841,3506,3825,3506,3825,3594,3841,3594,3841,3553,3882,3553,3882,3594,3898,3594,3898,3506xm3996,3578l3985,3569,3977,3578,3972,3583,3961,3583,3950,3581,3942,3574,3937,3564,3935,3551,3938,3536,3943,3525,3951,3519,3962,3517,3971,3517,3979,3521,3986,3528,3995,3517,3984,3507,3973,3503,3963,3503,3945,3507,3930,3517,3921,3532,3917,3551,3920,3568,3927,3582,3941,3593,3961,3596,3970,3596,3984,3595,3996,3578xm4088,3582l4080,3582,4077,3581,4061,3550,4051,3547,4051,3546,4054,3546,4060,3545,4071,3523,4071,3519,4082,3517,4082,3503,4066,3504,4063,3509,4048,3534,4045,3540,4029,3540,4029,3506,4013,3506,4013,3594,4029,3594,4029,3553,4044,3553,4048,3561,4056,3576,4067,3596,4082,3596,4086,3596,4088,3596,4088,3582xm4180,3506l4164,3506,4164,3520,4123,3561,4123,3506,4107,3506,4107,3594,4123,3594,4123,3581,4164,3539,4164,3594,4180,3594,4180,3506xm4280,3553l4279,3539,4279,3536,4272,3520,4269,3517,4263,3511,4263,3539,4218,3539,4219,3530,4224,3517,4258,3517,4262,3532,4263,3539,4263,3511,4260,3508,4241,3503,4224,3507,4211,3517,4202,3532,4199,3551,4202,3568,4211,3583,4225,3593,4244,3596,4254,3595,4264,3592,4273,3586,4276,3583,4280,3579,4270,3569,4261,3579,4255,3583,4244,3583,4230,3580,4222,3572,4218,3563,4217,3553,4280,3553xm4977,3502l4971,3479,4969,3477,4957,3467,4957,3503,4957,3528,4938,3530,4903,3530,4903,3477,4925,3477,4935,3478,4946,3481,4954,3489,4957,3503,4957,3467,4956,3466,4941,3462,4930,3461,4885,3461,4885,3594,4903,3594,4903,3546,4929,3546,4943,3545,4958,3539,4968,3530,4971,3526,4977,3502xm5072,3553l5070,3539,5070,3536,5063,3520,5061,3517,5054,3511,5054,3539,5009,3539,5010,3530,5015,3517,5049,3517,5053,3532,5054,3539,5054,3511,5051,3508,5032,3503,5015,3507,5002,3517,4994,3532,4991,3551,4994,3568,5003,3583,5017,3593,5035,3596,5046,3595,5055,3592,5064,3586,5068,3583,5072,3579,5062,3569,5052,3579,5046,3583,5035,3583,5022,3580,5014,3572,5010,3563,5009,3553,5072,3553xm5154,3479l5154,3478,5154,3461,5143,3461,5143,3471,5136,3478,5119,3478,5112,3471,5112,3461,5101,3461,5101,3479,5113,3490,5142,3490,5154,3479xm5164,3506l5148,3506,5148,3520,5107,3561,5107,3506,5091,3506,5091,3594,5107,3594,5107,3581,5126,3561,5148,3539,5148,3594,5164,3594,5164,3539,5164,3506xm5250,3506l5181,3506,5181,3519,5208,3519,5208,3594,5224,3594,5224,3519,5250,3519,5250,3506xm5344,3582l5337,3582,5335,3578,5335,3551,5335,3538,5335,3530,5331,3519,5329,3517,5321,3508,5302,3503,5293,3503,5280,3506,5267,3516,5274,3528,5285,3520,5293,3517,5309,3517,5320,3520,5319,3538,5319,3551,5319,3567,5312,3578,5301,3583,5283,3583,5279,3577,5279,3571,5280,3564,5286,3558,5299,3553,5319,3551,5319,3538,5297,3540,5278,3544,5265,3554,5261,3571,5261,3584,5269,3596,5303,3596,5312,3591,5321,3584,5325,3590,5331,3596,5344,3596,5344,3584,5344,3583,5344,3582xm5445,3549l5443,3533,5436,3518,5427,3511,5427,3530,5427,3565,5421,3581,5403,3581,5390,3578,5382,3570,5378,3560,5377,3550,5379,3537,5384,3527,5392,3521,5403,3519,5417,3519,5427,3530,5427,3511,5423,3508,5404,3503,5387,3503,5379,3514,5377,3519,5377,3506,5361,3506,5361,3631,5377,3631,5377,3584,5383,3591,5392,3596,5405,3596,5424,3592,5432,3584,5435,3581,5437,3580,5443,3565,5445,3549xm5536,3578l5525,3569,5518,3578,5512,3583,5502,3583,5491,3581,5483,3574,5478,3564,5476,3551,5478,3536,5483,3525,5492,3519,5502,3517,5512,3517,5519,3521,5526,3528,5535,3517,5524,3507,5514,3503,5503,3503,5485,3507,5471,3517,5461,3532,5458,3551,5460,3568,5468,3582,5481,3593,5501,3596,5510,3596,5525,3595,5536,3578xm5628,3582l5620,3582,5617,3581,5601,3550,5591,3547,5591,3546,5595,3546,5600,3545,5612,3523,5612,3519,5623,3517,5623,3503,5607,3504,5603,3509,5588,3534,5586,3540,5569,3540,5569,3506,5553,3506,5553,3594,5569,3594,5569,3553,5585,3553,5588,3561,5607,3596,5622,3596,5626,3596,5628,3596,5628,3582xm5720,3506l5704,3506,5704,3520,5663,3561,5663,3506,5647,3506,5647,3594,5663,3594,5663,3581,5704,3539,5704,3594,5720,3594,5720,3506xm5821,3553l5819,3539,5819,3536,5812,3520,5810,3517,5803,3511,5803,3539,5758,3539,5759,3530,5764,3517,5798,3517,5802,3532,5803,3539,5803,3511,5800,3508,5781,3503,5764,3507,5751,3517,5743,3532,5740,3551,5743,3568,5752,3583,5766,3593,5784,3596,5794,3595,5804,3592,5813,3586,5817,3583,5821,3579,5811,3569,5801,3579,5795,3583,5784,3583,5771,3580,5763,3572,5759,3563,5758,3553,5821,3553xe" filled="true" fillcolor="#000000" stroked="false">
              <v:path arrowok="t"/>
              <v:fill type="solid"/>
            </v:shape>
            <v:shape style="position:absolute;left:3595;top:208;width:427;height:173" type="#_x0000_t75" id="docshape2131" stroked="false">
              <v:imagedata r:id="rId431" o:title=""/>
            </v:shape>
          </v:group>
        </w:pict>
      </w:r>
      <w:r>
        <w:rPr/>
      </w:r>
    </w:p>
    <w:p>
      <w:pPr>
        <w:spacing w:before="110"/>
        <w:ind w:left="793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Армия</w:t>
      </w:r>
      <w:r>
        <w:rPr>
          <w:rFonts w:ascii="Calibri" w:hAnsi="Calibri"/>
          <w:b/>
          <w:spacing w:val="11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Российского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государства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XVII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spacing w:val="-5"/>
          <w:w w:val="115"/>
          <w:sz w:val="19"/>
        </w:rPr>
        <w:t>в.</w:t>
      </w:r>
    </w:p>
    <w:p>
      <w:pPr>
        <w:spacing w:before="82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73"/>
          <w:sz w:val="20"/>
        </w:rPr>
        <w:t> </w:t>
      </w:r>
      <w:r>
        <w:rPr>
          <w:rFonts w:ascii="Tahoma" w:hAnsi="Tahoma"/>
          <w:w w:val="95"/>
          <w:sz w:val="19"/>
        </w:rPr>
        <w:t>Какие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изменения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произошли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русской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армии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XVII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5"/>
          <w:w w:val="95"/>
          <w:sz w:val="19"/>
        </w:rPr>
        <w:t>в.?</w:t>
      </w:r>
    </w:p>
    <w:p>
      <w:pPr>
        <w:pStyle w:val="BodyText"/>
        <w:spacing w:line="223" w:lineRule="auto" w:before="101"/>
        <w:ind w:left="793" w:right="791" w:firstLine="340"/>
        <w:jc w:val="both"/>
      </w:pPr>
      <w:r>
        <w:rPr/>
        <w:t>Поскольку</w:t>
      </w:r>
      <w:r>
        <w:rPr>
          <w:spacing w:val="-5"/>
        </w:rPr>
        <w:t> </w:t>
      </w:r>
      <w:r>
        <w:rPr/>
        <w:t>революция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военном</w:t>
      </w:r>
      <w:r>
        <w:rPr>
          <w:spacing w:val="-5"/>
        </w:rPr>
        <w:t> </w:t>
      </w:r>
      <w:r>
        <w:rPr/>
        <w:t>деле,</w:t>
      </w:r>
      <w:r>
        <w:rPr>
          <w:spacing w:val="-5"/>
        </w:rPr>
        <w:t> </w:t>
      </w:r>
      <w:r>
        <w:rPr/>
        <w:t>потеснив</w:t>
      </w:r>
      <w:r>
        <w:rPr>
          <w:spacing w:val="-5"/>
        </w:rPr>
        <w:t> </w:t>
      </w:r>
      <w:r>
        <w:rPr/>
        <w:t>кавалерию,</w:t>
      </w:r>
      <w:r>
        <w:rPr>
          <w:spacing w:val="-5"/>
        </w:rPr>
        <w:t> </w:t>
      </w:r>
      <w:r>
        <w:rPr/>
        <w:t>сделала</w:t>
      </w:r>
      <w:r>
        <w:rPr>
          <w:spacing w:val="-5"/>
        </w:rPr>
        <w:t> </w:t>
      </w:r>
      <w:r>
        <w:rPr/>
        <w:t>основ- ным родом войск пехоту, удельный вес пехотных (солдатских) полков в воору- жённых</w:t>
      </w:r>
      <w:r>
        <w:rPr>
          <w:spacing w:val="-9"/>
        </w:rPr>
        <w:t> </w:t>
      </w:r>
      <w:r>
        <w:rPr/>
        <w:t>силах</w:t>
      </w:r>
      <w:r>
        <w:rPr>
          <w:spacing w:val="-9"/>
        </w:rPr>
        <w:t> </w:t>
      </w:r>
      <w:r>
        <w:rPr/>
        <w:t>рос</w:t>
      </w:r>
      <w:r>
        <w:rPr>
          <w:spacing w:val="-9"/>
        </w:rPr>
        <w:t> </w:t>
      </w:r>
      <w:r>
        <w:rPr/>
        <w:t>опережающими</w:t>
      </w:r>
      <w:r>
        <w:rPr>
          <w:spacing w:val="-9"/>
        </w:rPr>
        <w:t> </w:t>
      </w:r>
      <w:r>
        <w:rPr/>
        <w:t>темпами.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1680</w:t>
      </w:r>
      <w:r>
        <w:rPr>
          <w:spacing w:val="-9"/>
        </w:rPr>
        <w:t> </w:t>
      </w:r>
      <w:r>
        <w:rPr/>
        <w:t>г.</w:t>
      </w:r>
      <w:r>
        <w:rPr>
          <w:spacing w:val="-9"/>
        </w:rPr>
        <w:t> </w:t>
      </w:r>
      <w:r>
        <w:rPr/>
        <w:t>был</w:t>
      </w:r>
      <w:r>
        <w:rPr>
          <w:spacing w:val="-9"/>
        </w:rPr>
        <w:t> </w:t>
      </w:r>
      <w:r>
        <w:rPr/>
        <w:t>сформирован</w:t>
      </w:r>
      <w:r>
        <w:rPr>
          <w:spacing w:val="-9"/>
        </w:rPr>
        <w:t> </w:t>
      </w:r>
      <w:r>
        <w:rPr/>
        <w:t>41</w:t>
      </w:r>
      <w:r>
        <w:rPr>
          <w:spacing w:val="-9"/>
        </w:rPr>
        <w:t> </w:t>
      </w:r>
      <w:r>
        <w:rPr/>
        <w:t>сол- датский полк.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Командный состав в полках «иноземного строя» первое время состоял сплошь</w:t>
      </w:r>
      <w:r>
        <w:rPr>
          <w:spacing w:val="-6"/>
        </w:rPr>
        <w:t> </w:t>
      </w:r>
      <w:r>
        <w:rPr/>
        <w:t>из</w:t>
      </w:r>
      <w:r>
        <w:rPr>
          <w:spacing w:val="-6"/>
        </w:rPr>
        <w:t> </w:t>
      </w:r>
      <w:r>
        <w:rPr/>
        <w:t>«немцев»,</w:t>
      </w:r>
      <w:r>
        <w:rPr>
          <w:spacing w:val="-6"/>
        </w:rPr>
        <w:t> </w:t>
      </w:r>
      <w:r>
        <w:rPr/>
        <w:t>а</w:t>
      </w:r>
      <w:r>
        <w:rPr>
          <w:spacing w:val="-6"/>
        </w:rPr>
        <w:t> </w:t>
      </w:r>
      <w:r>
        <w:rPr/>
        <w:t>рядовой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из</w:t>
      </w:r>
      <w:r>
        <w:rPr>
          <w:spacing w:val="-6"/>
        </w:rPr>
        <w:t> </w:t>
      </w:r>
      <w:r>
        <w:rPr/>
        <w:t>«охочих</w:t>
      </w:r>
      <w:r>
        <w:rPr>
          <w:spacing w:val="-6"/>
        </w:rPr>
        <w:t> </w:t>
      </w:r>
      <w:r>
        <w:rPr/>
        <w:t>людей»:</w:t>
      </w:r>
      <w:r>
        <w:rPr>
          <w:spacing w:val="-6"/>
        </w:rPr>
        <w:t> </w:t>
      </w:r>
      <w:r>
        <w:rPr/>
        <w:t>малоимущих</w:t>
      </w:r>
      <w:r>
        <w:rPr>
          <w:spacing w:val="-6"/>
        </w:rPr>
        <w:t> </w:t>
      </w:r>
      <w:r>
        <w:rPr/>
        <w:t>служилых</w:t>
      </w:r>
      <w:r>
        <w:rPr>
          <w:spacing w:val="-6"/>
        </w:rPr>
        <w:t> </w:t>
      </w:r>
      <w:r>
        <w:rPr/>
        <w:t>и даточных людей. Но очень скоро низшие офицерские должности стали зани- мать русские дворяне, выраставшие из рядовых чинов. Формирование отече- ственных командных кадров шло двумя путями — в мирное время в процессе интенсивного</w:t>
      </w:r>
      <w:r>
        <w:rPr>
          <w:spacing w:val="-8"/>
        </w:rPr>
        <w:t> </w:t>
      </w:r>
      <w:r>
        <w:rPr/>
        <w:t>обучения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общения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«немцами»,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военное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под</w:t>
      </w:r>
      <w:r>
        <w:rPr>
          <w:spacing w:val="-8"/>
        </w:rPr>
        <w:t> </w:t>
      </w:r>
      <w:r>
        <w:rPr/>
        <w:t>грохот</w:t>
      </w:r>
      <w:r>
        <w:rPr>
          <w:spacing w:val="-8"/>
        </w:rPr>
        <w:t> </w:t>
      </w:r>
      <w:r>
        <w:rPr/>
        <w:t>пушек, в походах и боях. В дополнение к практическим навыкам большое внимание уделялось военным знаниям. В 1647 г. была переведена и напечатана первая русская книга, посвящённая основам военного дела: «Учение и хитрость рат- ного строения пехотных людей». «Хитростей» и верно было через край! К при- меру, мушкетёру, согласно книге, надо было усвоить 143 ружейных приёма.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>
          <w:w w:val="95"/>
        </w:rPr>
        <w:t>Новые формирования требовали больших затрат. Ратные люди получали из </w:t>
      </w:r>
      <w:r>
        <w:rPr/>
        <w:t>казны</w:t>
      </w:r>
      <w:r>
        <w:rPr>
          <w:spacing w:val="-9"/>
        </w:rPr>
        <w:t> </w:t>
      </w:r>
      <w:r>
        <w:rPr/>
        <w:t>жалованье,</w:t>
      </w:r>
      <w:r>
        <w:rPr>
          <w:spacing w:val="-9"/>
        </w:rPr>
        <w:t> </w:t>
      </w:r>
      <w:r>
        <w:rPr/>
        <w:t>вооружение,</w:t>
      </w:r>
      <w:r>
        <w:rPr>
          <w:spacing w:val="-9"/>
        </w:rPr>
        <w:t> </w:t>
      </w:r>
      <w:r>
        <w:rPr/>
        <w:t>обмундирование,</w:t>
      </w:r>
      <w:r>
        <w:rPr>
          <w:spacing w:val="-9"/>
        </w:rPr>
        <w:t> </w:t>
      </w:r>
      <w:r>
        <w:rPr/>
        <w:t>лошадей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т.</w:t>
      </w:r>
      <w:r>
        <w:rPr>
          <w:spacing w:val="-9"/>
        </w:rPr>
        <w:t> </w:t>
      </w:r>
      <w:r>
        <w:rPr/>
        <w:t>д.</w:t>
      </w:r>
      <w:r>
        <w:rPr>
          <w:spacing w:val="-9"/>
        </w:rPr>
        <w:t> </w:t>
      </w:r>
      <w:r>
        <w:rPr/>
        <w:t>Военный</w:t>
      </w:r>
      <w:r>
        <w:rPr>
          <w:spacing w:val="-9"/>
        </w:rPr>
        <w:t> </w:t>
      </w:r>
      <w:r>
        <w:rPr/>
        <w:t>бюд- жет</w:t>
      </w:r>
      <w:r>
        <w:rPr>
          <w:spacing w:val="-4"/>
        </w:rPr>
        <w:t> </w:t>
      </w:r>
      <w:r>
        <w:rPr/>
        <w:t>государства</w:t>
      </w:r>
      <w:r>
        <w:rPr>
          <w:spacing w:val="-4"/>
        </w:rPr>
        <w:t> </w:t>
      </w:r>
      <w:r>
        <w:rPr/>
        <w:t>постоянно</w:t>
      </w:r>
      <w:r>
        <w:rPr>
          <w:spacing w:val="-4"/>
        </w:rPr>
        <w:t> </w:t>
      </w:r>
      <w:r>
        <w:rPr/>
        <w:t>рос.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период</w:t>
      </w:r>
      <w:r>
        <w:rPr>
          <w:spacing w:val="-4"/>
        </w:rPr>
        <w:t> </w:t>
      </w:r>
      <w:r>
        <w:rPr/>
        <w:t>1630–1670</w:t>
      </w:r>
      <w:r>
        <w:rPr>
          <w:spacing w:val="-4"/>
        </w:rPr>
        <w:t> </w:t>
      </w:r>
      <w:r>
        <w:rPr/>
        <w:t>гг.</w:t>
      </w:r>
      <w:r>
        <w:rPr>
          <w:spacing w:val="-4"/>
        </w:rPr>
        <w:t> </w:t>
      </w:r>
      <w:r>
        <w:rPr/>
        <w:t>расходы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содержание армии увеличились с 275 до 700 тыс. руб. Одним из источников военного бюд- жета были налоги. Среди них значились пищальные (на покупку </w:t>
      </w:r>
      <w:r>
        <w:rPr/>
        <w:t>оружия), ямчужные</w:t>
      </w:r>
      <w:r>
        <w:rPr>
          <w:spacing w:val="-1"/>
        </w:rPr>
        <w:t> </w:t>
      </w:r>
      <w:r>
        <w:rPr/>
        <w:t>(на</w:t>
      </w:r>
      <w:r>
        <w:rPr>
          <w:spacing w:val="-1"/>
        </w:rPr>
        <w:t> </w:t>
      </w:r>
      <w:r>
        <w:rPr/>
        <w:t>покупку</w:t>
      </w:r>
      <w:r>
        <w:rPr>
          <w:spacing w:val="-1"/>
        </w:rPr>
        <w:t> </w:t>
      </w:r>
      <w:r>
        <w:rPr/>
        <w:t>пороха)</w:t>
      </w:r>
      <w:r>
        <w:rPr>
          <w:spacing w:val="-1"/>
        </w:rPr>
        <w:t> </w:t>
      </w:r>
      <w:r>
        <w:rPr/>
        <w:t>деньги,</w:t>
      </w:r>
      <w:r>
        <w:rPr>
          <w:spacing w:val="-1"/>
        </w:rPr>
        <w:t> </w:t>
      </w:r>
      <w:r>
        <w:rPr/>
        <w:t>сборы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оплату</w:t>
      </w:r>
      <w:r>
        <w:rPr>
          <w:spacing w:val="-1"/>
        </w:rPr>
        <w:t> </w:t>
      </w:r>
      <w:r>
        <w:rPr/>
        <w:t>даточных</w:t>
      </w:r>
      <w:r>
        <w:rPr>
          <w:spacing w:val="-1"/>
        </w:rPr>
        <w:t> </w:t>
      </w:r>
      <w:r>
        <w:rPr/>
        <w:t>людей.</w:t>
      </w:r>
      <w:r>
        <w:rPr>
          <w:spacing w:val="-1"/>
        </w:rPr>
        <w:t> </w:t>
      </w:r>
      <w:r>
        <w:rPr/>
        <w:t>Был введён и новый денежный налог с каждого крестьянского двора на жалованье ратным людям.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Поместная конница обходилась казне дешевле полков «иноземного строя». Отчасти</w:t>
      </w:r>
      <w:r>
        <w:rPr>
          <w:spacing w:val="2"/>
        </w:rPr>
        <w:t> </w:t>
      </w:r>
      <w:r>
        <w:rPr/>
        <w:t>поэтому</w:t>
      </w:r>
      <w:r>
        <w:rPr>
          <w:spacing w:val="3"/>
        </w:rPr>
        <w:t> </w:t>
      </w:r>
      <w:r>
        <w:rPr/>
        <w:t>правительство</w:t>
      </w:r>
      <w:r>
        <w:rPr>
          <w:spacing w:val="3"/>
        </w:rPr>
        <w:t> </w:t>
      </w:r>
      <w:r>
        <w:rPr/>
        <w:t>не</w:t>
      </w:r>
      <w:r>
        <w:rPr>
          <w:spacing w:val="3"/>
        </w:rPr>
        <w:t> </w:t>
      </w:r>
      <w:r>
        <w:rPr/>
        <w:t>спешило</w:t>
      </w:r>
      <w:r>
        <w:rPr>
          <w:spacing w:val="3"/>
        </w:rPr>
        <w:t> </w:t>
      </w:r>
      <w:r>
        <w:rPr/>
        <w:t>отказываться</w:t>
      </w:r>
      <w:r>
        <w:rPr>
          <w:spacing w:val="3"/>
        </w:rPr>
        <w:t> </w:t>
      </w:r>
      <w:r>
        <w:rPr/>
        <w:t>от</w:t>
      </w:r>
      <w:r>
        <w:rPr>
          <w:spacing w:val="2"/>
        </w:rPr>
        <w:t> </w:t>
      </w:r>
      <w:r>
        <w:rPr/>
        <w:t>неё.</w:t>
      </w:r>
      <w:r>
        <w:rPr>
          <w:spacing w:val="3"/>
        </w:rPr>
        <w:t> </w:t>
      </w:r>
      <w:r>
        <w:rPr/>
        <w:t>Однако</w:t>
      </w:r>
      <w:r>
        <w:rPr>
          <w:spacing w:val="3"/>
        </w:rPr>
        <w:t> </w:t>
      </w:r>
      <w:r>
        <w:rPr>
          <w:spacing w:val="-4"/>
        </w:rPr>
        <w:t>пол-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ки, устроенные «на регулярный лад», были более боеспособными. К 1686 г. на солдатские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рейтарские</w:t>
      </w:r>
      <w:r>
        <w:rPr>
          <w:spacing w:val="-2"/>
        </w:rPr>
        <w:t> </w:t>
      </w:r>
      <w:r>
        <w:rPr/>
        <w:t>полки</w:t>
      </w:r>
      <w:r>
        <w:rPr>
          <w:spacing w:val="-2"/>
        </w:rPr>
        <w:t> </w:t>
      </w:r>
      <w:r>
        <w:rPr/>
        <w:t>приходилось</w:t>
      </w:r>
      <w:r>
        <w:rPr>
          <w:spacing w:val="-2"/>
        </w:rPr>
        <w:t> </w:t>
      </w:r>
      <w:r>
        <w:rPr/>
        <w:t>почти</w:t>
      </w:r>
      <w:r>
        <w:rPr>
          <w:spacing w:val="-2"/>
        </w:rPr>
        <w:t> </w:t>
      </w:r>
      <w:r>
        <w:rPr/>
        <w:t>три</w:t>
      </w:r>
      <w:r>
        <w:rPr>
          <w:spacing w:val="-2"/>
        </w:rPr>
        <w:t> </w:t>
      </w:r>
      <w:r>
        <w:rPr/>
        <w:t>четверти</w:t>
      </w:r>
      <w:r>
        <w:rPr>
          <w:spacing w:val="-2"/>
        </w:rPr>
        <w:t> </w:t>
      </w:r>
      <w:r>
        <w:rPr/>
        <w:t>от</w:t>
      </w:r>
      <w:r>
        <w:rPr>
          <w:spacing w:val="-2"/>
        </w:rPr>
        <w:t> </w:t>
      </w:r>
      <w:r>
        <w:rPr/>
        <w:t>общей</w:t>
      </w:r>
      <w:r>
        <w:rPr>
          <w:spacing w:val="-2"/>
        </w:rPr>
        <w:t> </w:t>
      </w:r>
      <w:r>
        <w:rPr/>
        <w:t>чис- ленности вооружённых сил.</w:t>
      </w:r>
    </w:p>
    <w:p>
      <w:pPr>
        <w:pStyle w:val="ListParagraph"/>
        <w:numPr>
          <w:ilvl w:val="0"/>
          <w:numId w:val="88"/>
        </w:numPr>
        <w:tabs>
          <w:tab w:pos="340" w:val="left" w:leader="none"/>
          <w:tab w:pos="1134" w:val="left" w:leader="none"/>
        </w:tabs>
        <w:spacing w:line="228" w:lineRule="exact" w:before="91" w:after="0"/>
        <w:ind w:left="1133" w:right="791" w:hanging="1134"/>
        <w:jc w:val="righ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33"/>
          <w:sz w:val="19"/>
        </w:rPr>
        <w:t> </w:t>
      </w:r>
      <w:r>
        <w:rPr>
          <w:sz w:val="19"/>
        </w:rPr>
        <w:t>Что</w:t>
      </w:r>
      <w:r>
        <w:rPr>
          <w:spacing w:val="24"/>
          <w:sz w:val="19"/>
        </w:rPr>
        <w:t> </w:t>
      </w:r>
      <w:r>
        <w:rPr>
          <w:sz w:val="19"/>
        </w:rPr>
        <w:t>в</w:t>
      </w:r>
      <w:r>
        <w:rPr>
          <w:spacing w:val="24"/>
          <w:sz w:val="19"/>
        </w:rPr>
        <w:t> </w:t>
      </w:r>
      <w:r>
        <w:rPr>
          <w:sz w:val="19"/>
        </w:rPr>
        <w:t>XVII</w:t>
      </w:r>
      <w:r>
        <w:rPr>
          <w:spacing w:val="25"/>
          <w:sz w:val="19"/>
        </w:rPr>
        <w:t> </w:t>
      </w:r>
      <w:r>
        <w:rPr>
          <w:sz w:val="19"/>
        </w:rPr>
        <w:t>в.</w:t>
      </w:r>
      <w:r>
        <w:rPr>
          <w:spacing w:val="24"/>
          <w:sz w:val="19"/>
        </w:rPr>
        <w:t> </w:t>
      </w:r>
      <w:r>
        <w:rPr>
          <w:sz w:val="19"/>
        </w:rPr>
        <w:t>определяло</w:t>
      </w:r>
      <w:r>
        <w:rPr>
          <w:spacing w:val="24"/>
          <w:sz w:val="19"/>
        </w:rPr>
        <w:t> </w:t>
      </w:r>
      <w:r>
        <w:rPr>
          <w:sz w:val="19"/>
        </w:rPr>
        <w:t>потребность</w:t>
      </w:r>
      <w:r>
        <w:rPr>
          <w:spacing w:val="24"/>
          <w:sz w:val="19"/>
        </w:rPr>
        <w:t> </w:t>
      </w:r>
      <w:r>
        <w:rPr>
          <w:sz w:val="19"/>
        </w:rPr>
        <w:t>в</w:t>
      </w:r>
      <w:r>
        <w:rPr>
          <w:spacing w:val="24"/>
          <w:sz w:val="19"/>
        </w:rPr>
        <w:t> </w:t>
      </w:r>
      <w:r>
        <w:rPr>
          <w:sz w:val="19"/>
        </w:rPr>
        <w:t>реформировании</w:t>
      </w:r>
      <w:r>
        <w:rPr>
          <w:spacing w:val="24"/>
          <w:sz w:val="19"/>
        </w:rPr>
        <w:t> </w:t>
      </w:r>
      <w:r>
        <w:rPr>
          <w:sz w:val="19"/>
        </w:rPr>
        <w:t>вооружённых</w:t>
      </w:r>
      <w:r>
        <w:rPr>
          <w:spacing w:val="24"/>
          <w:sz w:val="19"/>
        </w:rPr>
        <w:t> </w:t>
      </w:r>
      <w:r>
        <w:rPr>
          <w:spacing w:val="-4"/>
          <w:sz w:val="19"/>
        </w:rPr>
        <w:t>сил?</w:t>
      </w:r>
    </w:p>
    <w:p>
      <w:pPr>
        <w:spacing w:line="226" w:lineRule="exact" w:before="0"/>
        <w:ind w:left="793" w:right="856" w:firstLine="0"/>
        <w:jc w:val="right"/>
        <w:rPr>
          <w:rFonts w:ascii="Tahoma" w:hAnsi="Tahoma"/>
          <w:sz w:val="19"/>
        </w:rPr>
      </w:pPr>
      <w:r>
        <w:rPr>
          <w:rFonts w:ascii="Calibri" w:hAnsi="Calibri"/>
          <w:b/>
          <w:spacing w:val="-2"/>
          <w:sz w:val="19"/>
        </w:rPr>
        <w:t>2.</w:t>
      </w:r>
      <w:r>
        <w:rPr>
          <w:rFonts w:ascii="Calibri" w:hAnsi="Calibri"/>
          <w:b/>
          <w:spacing w:val="39"/>
          <w:sz w:val="19"/>
        </w:rPr>
        <w:t> </w:t>
      </w:r>
      <w:r>
        <w:rPr>
          <w:rFonts w:ascii="Tahoma" w:hAnsi="Tahoma"/>
          <w:spacing w:val="-2"/>
          <w:sz w:val="19"/>
        </w:rPr>
        <w:t>Чем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полки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«нового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(иноземного)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строя»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отличались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от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дворянского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ополчения?</w:t>
      </w:r>
    </w:p>
    <w:p>
      <w:pPr>
        <w:pStyle w:val="BodyText"/>
        <w:spacing w:before="8"/>
        <w:rPr>
          <w:rFonts w:ascii="Tahoma"/>
          <w:sz w:val="3"/>
        </w:rPr>
      </w:pPr>
      <w:r>
        <w:rPr/>
        <w:pict>
          <v:group style="position:absolute;margin-left:36.553001pt;margin-top:3.429663pt;width:385.95pt;height:78.5pt;mso-position-horizontal-relative:page;mso-position-vertical-relative:paragraph;z-index:-15540736;mso-wrap-distance-left:0;mso-wrap-distance-right:0" id="docshapegroup2132" coordorigin="731,69" coordsize="7719,1570">
            <v:rect style="position:absolute;left:731;top:68;width:7719;height:1570" id="docshape2133" filled="true" fillcolor="#000000" stroked="false">
              <v:fill opacity="32768f" type="solid"/>
            </v:rect>
            <v:rect style="position:absolute;left:793;top:132;width:7597;height:1444" id="docshape2134" filled="true" fillcolor="#e9eff8" stroked="false">
              <v:fill type="solid"/>
            </v:rect>
            <v:shape style="position:absolute;left:891;top:229;width:356;height:351" type="#_x0000_t75" id="docshape2135" stroked="false">
              <v:imagedata r:id="rId432" o:title=""/>
            </v:shape>
            <v:shape style="position:absolute;left:793;top:132;width:7597;height:1444" type="#_x0000_t202" id="docshape2136" filled="false" stroked="false">
              <v:textbox inset="0,0,0,0">
                <w:txbxContent>
                  <w:p>
                    <w:pPr>
                      <w:spacing w:before="151"/>
                      <w:ind w:left="681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340" w:right="33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окончанием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Смутного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времени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новая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династия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проводила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политику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укре- </w:t>
                    </w:r>
                    <w:r>
                      <w:rPr>
                        <w:rFonts w:ascii="Tahoma" w:hAnsi="Tahoma"/>
                        <w:sz w:val="20"/>
                      </w:rPr>
                      <w:t>пления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самодержавной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власти,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формируя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государственный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аппарат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ре- формируя армию.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7"/>
        <w:spacing w:before="107"/>
      </w:pPr>
      <w:r>
        <w:rPr/>
        <w:drawing>
          <wp:inline distT="0" distB="0" distL="0" distR="0">
            <wp:extent cx="144005" cy="144005"/>
            <wp:effectExtent l="0" t="0" r="0" b="0"/>
            <wp:docPr id="199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374.png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98"/>
        </w:numPr>
        <w:tabs>
          <w:tab w:pos="1134" w:val="left" w:leader="none"/>
        </w:tabs>
        <w:spacing w:line="216" w:lineRule="auto" w:before="46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Некоторые историки характеризуют правление Михаила Фёдоровича как «земскую </w:t>
      </w:r>
      <w:r>
        <w:rPr>
          <w:w w:val="95"/>
          <w:sz w:val="19"/>
        </w:rPr>
        <w:t>монархию». Как вы понимаете это выражение? Почему царь нуждался в поддержке Земских соборов? Представители каких сословий принимали участие в работе </w:t>
      </w:r>
      <w:r>
        <w:rPr>
          <w:w w:val="95"/>
          <w:sz w:val="19"/>
        </w:rPr>
        <w:t>собо-</w:t>
      </w:r>
      <w:r>
        <w:rPr>
          <w:w w:val="95"/>
          <w:sz w:val="19"/>
        </w:rPr>
        <w:t> </w:t>
      </w:r>
      <w:r>
        <w:rPr>
          <w:spacing w:val="-4"/>
          <w:sz w:val="19"/>
        </w:rPr>
        <w:t>ров?</w:t>
      </w:r>
    </w:p>
    <w:p>
      <w:pPr>
        <w:pStyle w:val="ListParagraph"/>
        <w:numPr>
          <w:ilvl w:val="0"/>
          <w:numId w:val="98"/>
        </w:numPr>
        <w:tabs>
          <w:tab w:pos="1134" w:val="left" w:leader="none"/>
        </w:tabs>
        <w:spacing w:line="208" w:lineRule="auto" w:before="64" w:after="0"/>
        <w:ind w:left="1133" w:right="791" w:hanging="341"/>
        <w:jc w:val="both"/>
        <w:rPr>
          <w:sz w:val="19"/>
        </w:rPr>
      </w:pPr>
      <w:r>
        <w:rPr>
          <w:sz w:val="19"/>
        </w:rPr>
        <w:t>Сравните</w:t>
      </w:r>
      <w:r>
        <w:rPr>
          <w:spacing w:val="-12"/>
          <w:sz w:val="19"/>
        </w:rPr>
        <w:t> </w:t>
      </w:r>
      <w:r>
        <w:rPr>
          <w:sz w:val="19"/>
        </w:rPr>
        <w:t>внутреннюю</w:t>
      </w:r>
      <w:r>
        <w:rPr>
          <w:spacing w:val="-12"/>
          <w:sz w:val="19"/>
        </w:rPr>
        <w:t> </w:t>
      </w:r>
      <w:r>
        <w:rPr>
          <w:sz w:val="19"/>
        </w:rPr>
        <w:t>политику</w:t>
      </w:r>
      <w:r>
        <w:rPr>
          <w:spacing w:val="-12"/>
          <w:sz w:val="19"/>
        </w:rPr>
        <w:t> </w:t>
      </w:r>
      <w:r>
        <w:rPr>
          <w:sz w:val="19"/>
        </w:rPr>
        <w:t>царей</w:t>
      </w:r>
      <w:r>
        <w:rPr>
          <w:spacing w:val="-12"/>
          <w:sz w:val="19"/>
        </w:rPr>
        <w:t> </w:t>
      </w:r>
      <w:r>
        <w:rPr>
          <w:sz w:val="19"/>
        </w:rPr>
        <w:t>Фёдора</w:t>
      </w:r>
      <w:r>
        <w:rPr>
          <w:spacing w:val="-12"/>
          <w:sz w:val="19"/>
        </w:rPr>
        <w:t> </w:t>
      </w:r>
      <w:r>
        <w:rPr>
          <w:sz w:val="19"/>
        </w:rPr>
        <w:t>Ивановича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Михаила</w:t>
      </w:r>
      <w:r>
        <w:rPr>
          <w:spacing w:val="-12"/>
          <w:sz w:val="19"/>
        </w:rPr>
        <w:t> </w:t>
      </w:r>
      <w:r>
        <w:rPr>
          <w:sz w:val="19"/>
        </w:rPr>
        <w:t>Фёдоровича. Что в их правлении было общего, а что различного?</w:t>
      </w:r>
    </w:p>
    <w:p>
      <w:pPr>
        <w:pStyle w:val="ListParagraph"/>
        <w:numPr>
          <w:ilvl w:val="0"/>
          <w:numId w:val="98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sz w:val="19"/>
        </w:rPr>
        <w:t>Чем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XVII</w:t>
      </w:r>
      <w:r>
        <w:rPr>
          <w:spacing w:val="-14"/>
          <w:sz w:val="19"/>
        </w:rPr>
        <w:t> </w:t>
      </w:r>
      <w:r>
        <w:rPr>
          <w:sz w:val="19"/>
        </w:rPr>
        <w:t>в.</w:t>
      </w:r>
      <w:r>
        <w:rPr>
          <w:spacing w:val="-14"/>
          <w:sz w:val="19"/>
        </w:rPr>
        <w:t> </w:t>
      </w:r>
      <w:r>
        <w:rPr>
          <w:sz w:val="19"/>
        </w:rPr>
        <w:t>Боярская</w:t>
      </w:r>
      <w:r>
        <w:rPr>
          <w:spacing w:val="-14"/>
          <w:sz w:val="19"/>
        </w:rPr>
        <w:t> </w:t>
      </w:r>
      <w:r>
        <w:rPr>
          <w:sz w:val="19"/>
        </w:rPr>
        <w:t>дума</w:t>
      </w:r>
      <w:r>
        <w:rPr>
          <w:spacing w:val="-14"/>
          <w:sz w:val="19"/>
        </w:rPr>
        <w:t> </w:t>
      </w:r>
      <w:r>
        <w:rPr>
          <w:sz w:val="19"/>
        </w:rPr>
        <w:t>отличалась</w:t>
      </w:r>
      <w:r>
        <w:rPr>
          <w:spacing w:val="-14"/>
          <w:sz w:val="19"/>
        </w:rPr>
        <w:t> </w:t>
      </w:r>
      <w:r>
        <w:rPr>
          <w:sz w:val="19"/>
        </w:rPr>
        <w:t>от</w:t>
      </w:r>
      <w:r>
        <w:rPr>
          <w:spacing w:val="-14"/>
          <w:sz w:val="19"/>
        </w:rPr>
        <w:t> </w:t>
      </w:r>
      <w:r>
        <w:rPr>
          <w:sz w:val="19"/>
        </w:rPr>
        <w:t>Земского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собора?</w:t>
      </w:r>
    </w:p>
    <w:p>
      <w:pPr>
        <w:pStyle w:val="ListParagraph"/>
        <w:numPr>
          <w:ilvl w:val="0"/>
          <w:numId w:val="98"/>
        </w:numPr>
        <w:tabs>
          <w:tab w:pos="1134" w:val="left" w:leader="none"/>
        </w:tabs>
        <w:spacing w:line="208" w:lineRule="auto" w:before="49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Какими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способами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укреплялась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царская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власть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при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первых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Романовых?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Сформули-</w:t>
      </w:r>
      <w:r>
        <w:rPr>
          <w:spacing w:val="-2"/>
          <w:sz w:val="19"/>
        </w:rPr>
        <w:t> </w:t>
      </w:r>
      <w:r>
        <w:rPr>
          <w:sz w:val="19"/>
        </w:rPr>
        <w:t>руйте не менее трёх способов.</w:t>
      </w:r>
    </w:p>
    <w:p>
      <w:pPr>
        <w:pStyle w:val="ListParagraph"/>
        <w:numPr>
          <w:ilvl w:val="0"/>
          <w:numId w:val="98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Составьте</w:t>
      </w:r>
      <w:r>
        <w:rPr>
          <w:spacing w:val="3"/>
          <w:sz w:val="19"/>
        </w:rPr>
        <w:t> </w:t>
      </w:r>
      <w:r>
        <w:rPr>
          <w:w w:val="95"/>
          <w:sz w:val="19"/>
        </w:rPr>
        <w:t>простой</w:t>
      </w:r>
      <w:r>
        <w:rPr>
          <w:spacing w:val="4"/>
          <w:sz w:val="19"/>
        </w:rPr>
        <w:t> </w:t>
      </w:r>
      <w:r>
        <w:rPr>
          <w:w w:val="95"/>
          <w:sz w:val="19"/>
        </w:rPr>
        <w:t>план</w:t>
      </w:r>
      <w:r>
        <w:rPr>
          <w:spacing w:val="4"/>
          <w:sz w:val="19"/>
        </w:rPr>
        <w:t> </w:t>
      </w:r>
      <w:r>
        <w:rPr>
          <w:w w:val="95"/>
          <w:sz w:val="19"/>
        </w:rPr>
        <w:t>ответа</w:t>
      </w:r>
      <w:r>
        <w:rPr>
          <w:spacing w:val="4"/>
          <w:sz w:val="19"/>
        </w:rPr>
        <w:t> </w:t>
      </w:r>
      <w:r>
        <w:rPr>
          <w:w w:val="95"/>
          <w:sz w:val="19"/>
        </w:rPr>
        <w:t>по</w:t>
      </w:r>
      <w:r>
        <w:rPr>
          <w:spacing w:val="4"/>
          <w:sz w:val="19"/>
        </w:rPr>
        <w:t> </w:t>
      </w:r>
      <w:r>
        <w:rPr>
          <w:w w:val="95"/>
          <w:sz w:val="19"/>
        </w:rPr>
        <w:t>теме</w:t>
      </w:r>
      <w:r>
        <w:rPr>
          <w:spacing w:val="4"/>
          <w:sz w:val="19"/>
        </w:rPr>
        <w:t> </w:t>
      </w:r>
      <w:r>
        <w:rPr>
          <w:w w:val="95"/>
          <w:sz w:val="19"/>
        </w:rPr>
        <w:t>«Приказная</w:t>
      </w:r>
      <w:r>
        <w:rPr>
          <w:spacing w:val="4"/>
          <w:sz w:val="19"/>
        </w:rPr>
        <w:t> </w:t>
      </w:r>
      <w:r>
        <w:rPr>
          <w:w w:val="95"/>
          <w:sz w:val="19"/>
        </w:rPr>
        <w:t>система</w:t>
      </w:r>
      <w:r>
        <w:rPr>
          <w:spacing w:val="4"/>
          <w:sz w:val="19"/>
        </w:rPr>
        <w:t> </w:t>
      </w:r>
      <w:r>
        <w:rPr>
          <w:w w:val="95"/>
          <w:sz w:val="19"/>
        </w:rPr>
        <w:t>в</w:t>
      </w:r>
      <w:r>
        <w:rPr>
          <w:spacing w:val="4"/>
          <w:sz w:val="19"/>
        </w:rPr>
        <w:t> </w:t>
      </w:r>
      <w:r>
        <w:rPr>
          <w:w w:val="95"/>
          <w:sz w:val="19"/>
        </w:rPr>
        <w:t>XVII</w:t>
      </w:r>
      <w:r>
        <w:rPr>
          <w:spacing w:val="4"/>
          <w:sz w:val="19"/>
        </w:rPr>
        <w:t> </w:t>
      </w:r>
      <w:r>
        <w:rPr>
          <w:spacing w:val="-4"/>
          <w:w w:val="95"/>
          <w:sz w:val="19"/>
        </w:rPr>
        <w:t>в.».</w:t>
      </w:r>
    </w:p>
    <w:p>
      <w:pPr>
        <w:pStyle w:val="Heading7"/>
        <w:spacing w:before="119"/>
      </w:pPr>
      <w:r>
        <w:rPr/>
        <w:pict>
          <v:group style="position:absolute;margin-left:155.961899pt;margin-top:6.617258pt;width:263.6pt;height:14.2pt;mso-position-horizontal-relative:page;mso-position-vertical-relative:paragraph;z-index:15917568" id="docshapegroup2137" coordorigin="3119,132" coordsize="5272,284">
            <v:shape style="position:absolute;left:8107;top:132;width:284;height:284" type="#_x0000_t75" id="docshape2138" stroked="false">
              <v:imagedata r:id="rId15" o:title=""/>
            </v:shape>
            <v:line style="position:absolute" from="3169,278" to="7956,278" stroked="true" strokeweight="1.0pt" strokecolor="#4495d1">
              <v:stroke dashstyle="dot"/>
            </v:line>
            <v:shape style="position:absolute;left:3119;top:267;width:4867;height:20" id="docshape2139" coordorigin="3119,268" coordsize="4867,20" path="m3139,278l3136,270,3129,268,3122,270,3119,278,3122,285,3129,288,3136,285,3139,278xm7986,278l7983,270,7976,268,7969,270,7966,278,7969,285,7976,288,7983,285,7986,278xe" filled="true" fillcolor="#4495d1" stroked="false">
              <v:path arrowok="t"/>
              <v:fill type="solid"/>
            </v:shape>
            <v:shape style="position:absolute;left:7966;top:199;width:84;height:157" id="docshape2140" coordorigin="7966,199" coordsize="84,157" path="m7966,199l7966,356,8050,278,7966,19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42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 отрывок из записок голландца А. Бурха, посетившего Москву, и ответьте </w:t>
      </w:r>
      <w:r>
        <w:rPr>
          <w:rFonts w:ascii="Tahoma" w:hAnsi="Tahoma"/>
          <w:sz w:val="19"/>
        </w:rPr>
        <w:t>на вопросы.</w:t>
      </w:r>
    </w:p>
    <w:p>
      <w:pPr>
        <w:spacing w:line="220" w:lineRule="auto" w:before="114"/>
        <w:ind w:left="793" w:right="792" w:firstLine="340"/>
        <w:jc w:val="both"/>
        <w:rPr>
          <w:sz w:val="19"/>
        </w:rPr>
      </w:pPr>
      <w:r>
        <w:rPr>
          <w:sz w:val="19"/>
        </w:rPr>
        <w:t>Как только мы вошли, [один из бояр] доложил громким голосом царю и </w:t>
      </w:r>
      <w:r>
        <w:rPr>
          <w:sz w:val="19"/>
        </w:rPr>
        <w:t>патри- </w:t>
      </w:r>
      <w:r>
        <w:rPr>
          <w:spacing w:val="-2"/>
          <w:sz w:val="19"/>
        </w:rPr>
        <w:t>арху,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что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прибыли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Альберт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Иван,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большие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послы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великомощных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господ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Генераль- </w:t>
      </w:r>
      <w:r>
        <w:rPr>
          <w:w w:val="95"/>
          <w:sz w:val="19"/>
        </w:rPr>
        <w:t>ных штатов и великого принца Оранского. Царь восседал на престоле в драгоценной короне, усеянной алмазами, жемчугом и разными драгоценными каменьями, со ски- </w:t>
      </w:r>
      <w:r>
        <w:rPr>
          <w:sz w:val="19"/>
        </w:rPr>
        <w:t>петром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правой</w:t>
      </w:r>
      <w:r>
        <w:rPr>
          <w:spacing w:val="-8"/>
          <w:sz w:val="19"/>
        </w:rPr>
        <w:t> </w:t>
      </w:r>
      <w:r>
        <w:rPr>
          <w:sz w:val="19"/>
        </w:rPr>
        <w:t>руке,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узорчатой</w:t>
      </w:r>
      <w:r>
        <w:rPr>
          <w:spacing w:val="-8"/>
          <w:sz w:val="19"/>
        </w:rPr>
        <w:t> </w:t>
      </w:r>
      <w:r>
        <w:rPr>
          <w:sz w:val="19"/>
        </w:rPr>
        <w:t>парчовой</w:t>
      </w:r>
      <w:r>
        <w:rPr>
          <w:spacing w:val="-8"/>
          <w:sz w:val="19"/>
        </w:rPr>
        <w:t> </w:t>
      </w:r>
      <w:r>
        <w:rPr>
          <w:sz w:val="19"/>
        </w:rPr>
        <w:t>одежде.</w:t>
      </w:r>
      <w:r>
        <w:rPr>
          <w:spacing w:val="-8"/>
          <w:sz w:val="19"/>
        </w:rPr>
        <w:t> </w:t>
      </w:r>
      <w:r>
        <w:rPr>
          <w:sz w:val="19"/>
        </w:rPr>
        <w:t>По</w:t>
      </w:r>
      <w:r>
        <w:rPr>
          <w:spacing w:val="-8"/>
          <w:sz w:val="19"/>
        </w:rPr>
        <w:t> </w:t>
      </w:r>
      <w:r>
        <w:rPr>
          <w:sz w:val="19"/>
        </w:rPr>
        <w:t>правую</w:t>
      </w:r>
      <w:r>
        <w:rPr>
          <w:spacing w:val="-8"/>
          <w:sz w:val="19"/>
        </w:rPr>
        <w:t> </w:t>
      </w:r>
      <w:r>
        <w:rPr>
          <w:sz w:val="19"/>
        </w:rPr>
        <w:t>сторону</w:t>
      </w:r>
      <w:r>
        <w:rPr>
          <w:spacing w:val="-8"/>
          <w:sz w:val="19"/>
        </w:rPr>
        <w:t> </w:t>
      </w:r>
      <w:r>
        <w:rPr>
          <w:sz w:val="19"/>
        </w:rPr>
        <w:t>царя</w:t>
      </w:r>
      <w:r>
        <w:rPr>
          <w:spacing w:val="-8"/>
          <w:sz w:val="19"/>
        </w:rPr>
        <w:t> </w:t>
      </w:r>
      <w:r>
        <w:rPr>
          <w:sz w:val="19"/>
        </w:rPr>
        <w:t>сидел </w:t>
      </w:r>
      <w:r>
        <w:rPr>
          <w:w w:val="95"/>
          <w:sz w:val="19"/>
        </w:rPr>
        <w:t>его отец, патриарх, на золочёном стуле, в духовном одеянии и в золотой митре, укра- </w:t>
      </w:r>
      <w:r>
        <w:rPr>
          <w:sz w:val="19"/>
        </w:rPr>
        <w:t>шенной крестом.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92" w:after="0"/>
        <w:ind w:left="1133" w:right="0" w:hanging="341"/>
        <w:jc w:val="left"/>
        <w:rPr>
          <w:sz w:val="19"/>
        </w:rPr>
      </w:pPr>
      <w:r>
        <w:rPr>
          <w:sz w:val="19"/>
        </w:rPr>
        <w:t>О</w:t>
      </w:r>
      <w:r>
        <w:rPr>
          <w:spacing w:val="-13"/>
          <w:sz w:val="19"/>
        </w:rPr>
        <w:t> </w:t>
      </w:r>
      <w:r>
        <w:rPr>
          <w:sz w:val="19"/>
        </w:rPr>
        <w:t>ком</w:t>
      </w:r>
      <w:r>
        <w:rPr>
          <w:spacing w:val="-13"/>
          <w:sz w:val="19"/>
        </w:rPr>
        <w:t> </w:t>
      </w:r>
      <w:r>
        <w:rPr>
          <w:sz w:val="19"/>
        </w:rPr>
        <w:t>идёт</w:t>
      </w:r>
      <w:r>
        <w:rPr>
          <w:spacing w:val="-13"/>
          <w:sz w:val="19"/>
        </w:rPr>
        <w:t> </w:t>
      </w:r>
      <w:r>
        <w:rPr>
          <w:sz w:val="19"/>
        </w:rPr>
        <w:t>речь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отрывке?</w:t>
      </w:r>
      <w:r>
        <w:rPr>
          <w:spacing w:val="-13"/>
          <w:sz w:val="19"/>
        </w:rPr>
        <w:t> </w:t>
      </w:r>
      <w:r>
        <w:rPr>
          <w:sz w:val="19"/>
        </w:rPr>
        <w:t>По</w:t>
      </w:r>
      <w:r>
        <w:rPr>
          <w:spacing w:val="-13"/>
          <w:sz w:val="19"/>
        </w:rPr>
        <w:t> </w:t>
      </w:r>
      <w:r>
        <w:rPr>
          <w:sz w:val="19"/>
        </w:rPr>
        <w:t>каким</w:t>
      </w:r>
      <w:r>
        <w:rPr>
          <w:spacing w:val="-13"/>
          <w:sz w:val="19"/>
        </w:rPr>
        <w:t> </w:t>
      </w:r>
      <w:r>
        <w:rPr>
          <w:sz w:val="19"/>
        </w:rPr>
        <w:t>признакам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тексте</w:t>
      </w:r>
      <w:r>
        <w:rPr>
          <w:spacing w:val="-13"/>
          <w:sz w:val="19"/>
        </w:rPr>
        <w:t> </w:t>
      </w:r>
      <w:r>
        <w:rPr>
          <w:sz w:val="19"/>
        </w:rPr>
        <w:t>вы</w:t>
      </w:r>
      <w:r>
        <w:rPr>
          <w:spacing w:val="-13"/>
          <w:sz w:val="19"/>
        </w:rPr>
        <w:t> </w:t>
      </w:r>
      <w:r>
        <w:rPr>
          <w:sz w:val="19"/>
        </w:rPr>
        <w:t>это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определили?</w:t>
      </w:r>
    </w:p>
    <w:p>
      <w:pPr>
        <w:pStyle w:val="Heading7"/>
        <w:tabs>
          <w:tab w:pos="8163" w:val="left" w:leader="none"/>
        </w:tabs>
        <w:spacing w:before="131"/>
      </w:pPr>
      <w:r>
        <w:rPr/>
        <w:pict>
          <v:group style="position:absolute;margin-left:146.483902pt;margin-top:11.589057pt;width:256.05pt;height:7.85pt;mso-position-horizontal-relative:page;mso-position-vertical-relative:paragraph;z-index:-21805568" id="docshapegroup2141" coordorigin="2930,232" coordsize="5121,157">
            <v:line style="position:absolute" from="2980,310" to="7956,310" stroked="true" strokeweight="1pt" strokecolor="#4495d1">
              <v:stroke dashstyle="dot"/>
            </v:line>
            <v:shape style="position:absolute;left:2929;top:299;width:5057;height:20" id="docshape2142" coordorigin="2930,300" coordsize="5057,20" path="m2950,310l2947,303,2940,300,2933,303,2930,310,2933,317,2940,320,2947,317,2950,310xm7986,310l7983,303,7976,300,7969,303,7966,310,7969,317,7976,320,7983,317,7986,310xe" filled="true" fillcolor="#4495d1" stroked="false">
              <v:path arrowok="t"/>
              <v:fill type="solid"/>
            </v:shape>
            <v:shape style="position:absolute;left:7966;top:231;width:84;height:157" id="docshape2143" coordorigin="7966,232" coordsize="84,157" path="m7966,232l7966,388,8050,310,7966,232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201" name="image3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375.png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Раскройте смысл понятия «полки „нового (иноземного) строя“». Приведите один исторический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факт,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выражающий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данное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понятие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наглядной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форме.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540224;mso-wrap-distance-left:0;mso-wrap-distance-right:0" id="docshapegroup2144" coordorigin="731,168" coordsize="7719,728">
            <v:rect style="position:absolute;left:731;top:167;width:7719;height:728" id="docshape2145" filled="true" fillcolor="#000000" stroked="false">
              <v:fill opacity="19660f" type="solid"/>
            </v:rect>
            <v:rect style="position:absolute;left:793;top:230;width:7597;height:602" id="docshape2146" filled="true" fillcolor="#ffffff" stroked="false">
              <v:fill type="solid"/>
            </v:rect>
            <v:shape style="position:absolute;left:877;top:330;width:397;height:397" type="#_x0000_t75" id="docshape2147" stroked="false">
              <v:imagedata r:id="rId8" o:title=""/>
            </v:shape>
            <v:shape style="position:absolute;left:986;top:354;width:191;height:371" type="#_x0000_t202" id="docshape2148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2149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71.716705pt;width:459.25pt;height:501.85pt;mso-position-horizontal-relative:page;mso-position-vertical-relative:page;z-index:-21804544" id="docshapegroup2150" coordorigin="0,1434" coordsize="9185,10037">
            <v:rect style="position:absolute;left:0;top:3107;width:9185;height:8363" id="docshape2151" filled="true" fillcolor="#e6e7e8" stroked="false">
              <v:fill type="solid"/>
            </v:rect>
            <v:rect style="position:absolute;left:1417;top:5901;width:7042;height:1664" id="docshape2152" filled="true" fillcolor="#000000" stroked="false">
              <v:fill opacity="32768f" type="solid"/>
            </v:rect>
            <v:rect style="position:absolute;left:1479;top:5964;width:6917;height:1538" id="docshape2153" filled="true" fillcolor="#ffffff" stroked="false">
              <v:fill type="solid"/>
            </v:rect>
            <v:rect style="position:absolute;left:1417;top:2591;width:4904;height:3435" id="docshape2154" filled="true" fillcolor="#000000" stroked="false">
              <v:fill opacity="32768f" type="solid"/>
            </v:rect>
            <v:shape style="position:absolute;left:1490;top:2665;width:4762;height:3288" type="#_x0000_t75" id="docshape2155" stroked="false">
              <v:imagedata r:id="rId435" o:title=""/>
            </v:shape>
            <v:rect style="position:absolute;left:1489;top:2663;width:4764;height:3291" id="docshape2156" filled="false" stroked="true" strokeweight="1pt" strokecolor="#ffffff">
              <v:stroke dashstyle="solid"/>
            </v:rect>
            <v:line style="position:absolute" from="595,1509" to="595,8431" stroked="true" strokeweight="1.5pt" strokecolor="#4495d1">
              <v:stroke dashstyle="dot"/>
            </v:line>
            <v:shape style="position:absolute;left:580;top:1434;width:30;height:7042" id="docshape2157" coordorigin="580,1434" coordsize="30,7042" path="m610,8461l606,8450,595,8446,585,8450,580,8461,585,8471,595,8476,606,8471,610,8461xm610,1449l606,1439,595,1434,585,1439,580,1449,585,1460,595,1464,606,1460,610,1449xe" filled="true" fillcolor="#4495d1" stroked="false">
              <v:path arrowok="t"/>
              <v:fill type="solid"/>
            </v:shape>
            <v:shape style="position:absolute;left:396;top:2011;width:397;height:397" type="#_x0000_t75" id="docshape2158" stroked="false">
              <v:imagedata r:id="rId107" o:title=""/>
            </v:shape>
            <v:rect style="position:absolute;left:793;top:8747;width:3799;height:114" id="docshape2159" filled="true" fillcolor="#eeaf9f" stroked="false">
              <v:fill type="solid"/>
            </v:rect>
            <v:rect style="position:absolute;left:4592;top:8747;width:3799;height:114" id="docshape2160" filled="true" fillcolor="#b3ccea" stroked="false">
              <v:fill type="solid"/>
            </v:rect>
            <v:shape style="position:absolute;left:396;top:7572;width:397;height:397" type="#_x0000_t75" id="docshape2161" stroked="false">
              <v:imagedata r:id="rId343" o:title=""/>
            </v:shape>
            <v:shape style="position:absolute;left:396;top:8010;width:397;height:397" type="#_x0000_t75" id="docshape2162" stroked="false">
              <v:imagedata r:id="rId272" o:title=""/>
            </v:shape>
            <v:rect style="position:absolute;left:396;top:8467;width:418;height:418" id="docshape2163" filled="true" fillcolor="#000000" stroked="false">
              <v:fill opacity="19660f" type="solid"/>
            </v:rect>
            <v:shape style="position:absolute;left:396;top:8468;width:397;height:397" type="#_x0000_t75" id="docshape2164" stroked="false">
              <v:imagedata r:id="rId436" o:title=""/>
            </v:shape>
            <w10:wrap type="none"/>
          </v:group>
        </w:pict>
      </w:r>
    </w:p>
    <w:p>
      <w:pPr>
        <w:pStyle w:val="Heading3"/>
        <w:tabs>
          <w:tab w:pos="1473" w:val="left" w:leader="none"/>
        </w:tabs>
        <w:spacing w:line="199" w:lineRule="auto" w:before="150"/>
        <w:ind w:left="1473" w:right="3591" w:hanging="964"/>
      </w:pPr>
      <w:r>
        <w:rPr/>
        <w:pict>
          <v:group style="position:absolute;margin-left:38.487pt;margin-top:5.740609pt;width:29.2pt;height:28.8pt;mso-position-horizontal-relative:page;mso-position-vertical-relative:paragraph;z-index:-21804032" id="docshapegroup2165" coordorigin="770,115" coordsize="584,576">
            <v:rect style="position:absolute;left:769;top:114;width:584;height:576" id="docshape2166" filled="true" fillcolor="#000000" stroked="false">
              <v:fill opacity="19660f" type="solid"/>
            </v:rect>
            <v:rect style="position:absolute;left:793;top:134;width:457;height:454" id="docshape2167" filled="true" fillcolor="#db413f" stroked="false">
              <v:fill type="solid"/>
            </v:rect>
            <v:shape style="position:absolute;left:769;top:114;width:584;height:576" type="#_x0000_t202" id="docshape2168" filled="false" stroked="false">
              <v:textbox inset="0,0,0,0">
                <w:txbxContent>
                  <w:p>
                    <w:pPr>
                      <w:spacing w:line="475" w:lineRule="exact" w:before="0"/>
                      <w:ind w:left="73" w:right="0" w:firstLine="0"/>
                      <w:jc w:val="left"/>
                      <w:rPr>
                        <w:rFonts w:ascii="Tahoma"/>
                        <w:sz w:val="40"/>
                      </w:rPr>
                    </w:pPr>
                    <w:r>
                      <w:rPr>
                        <w:rFonts w:ascii="Tahoma"/>
                        <w:color w:val="FFFFFF"/>
                        <w:spacing w:val="-5"/>
                        <w:w w:val="90"/>
                        <w:sz w:val="40"/>
                      </w:rPr>
                      <w:t>35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Внутренняя политика </w:t>
      </w:r>
      <w:r>
        <w:rPr>
          <w:color w:val="DB413F"/>
          <w:w w:val="80"/>
        </w:rPr>
        <w:t>царя </w:t>
      </w:r>
      <w:r>
        <w:rPr>
          <w:color w:val="DB413F"/>
          <w:w w:val="85"/>
        </w:rPr>
        <w:t>Алексея Михайловича</w:t>
      </w:r>
    </w:p>
    <w:p>
      <w:pPr>
        <w:pStyle w:val="Heading8"/>
        <w:spacing w:line="216" w:lineRule="auto" w:before="183"/>
        <w:ind w:left="1474"/>
      </w:pPr>
      <w:r>
        <w:rPr/>
        <w:pict>
          <v:shape style="position:absolute;margin-left:25.2759pt;margin-top:8.424748pt;width:8.550pt;height:18.55pt;mso-position-horizontal-relative:page;mso-position-vertical-relative:paragraph;z-index:15920128" type="#_x0000_t202" id="docshape2169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Чем</w:t>
      </w:r>
      <w:r>
        <w:rPr>
          <w:spacing w:val="80"/>
          <w:w w:val="115"/>
        </w:rPr>
        <w:t> </w:t>
      </w:r>
      <w:r>
        <w:rPr>
          <w:w w:val="115"/>
        </w:rPr>
        <w:t>были</w:t>
      </w:r>
      <w:r>
        <w:rPr>
          <w:spacing w:val="80"/>
          <w:w w:val="115"/>
        </w:rPr>
        <w:t> </w:t>
      </w:r>
      <w:r>
        <w:rPr>
          <w:w w:val="115"/>
        </w:rPr>
        <w:t>вызваны</w:t>
      </w:r>
      <w:r>
        <w:rPr>
          <w:spacing w:val="80"/>
          <w:w w:val="115"/>
        </w:rPr>
        <w:t> </w:t>
      </w:r>
      <w:r>
        <w:rPr>
          <w:w w:val="115"/>
        </w:rPr>
        <w:t>городские</w:t>
      </w:r>
      <w:r>
        <w:rPr>
          <w:spacing w:val="80"/>
          <w:w w:val="115"/>
        </w:rPr>
        <w:t> </w:t>
      </w:r>
      <w:r>
        <w:rPr>
          <w:w w:val="115"/>
        </w:rPr>
        <w:t>восстания</w:t>
      </w:r>
      <w:r>
        <w:rPr>
          <w:spacing w:val="80"/>
          <w:w w:val="115"/>
        </w:rPr>
        <w:t> </w:t>
      </w:r>
      <w:r>
        <w:rPr>
          <w:w w:val="115"/>
        </w:rPr>
        <w:t>в</w:t>
      </w:r>
      <w:r>
        <w:rPr>
          <w:spacing w:val="80"/>
          <w:w w:val="115"/>
        </w:rPr>
        <w:t> </w:t>
      </w:r>
      <w:r>
        <w:rPr>
          <w:w w:val="115"/>
        </w:rPr>
        <w:t>России</w:t>
      </w:r>
      <w:r>
        <w:rPr>
          <w:spacing w:val="80"/>
          <w:w w:val="115"/>
        </w:rPr>
        <w:t> </w:t>
      </w:r>
      <w:r>
        <w:rPr>
          <w:w w:val="115"/>
        </w:rPr>
        <w:t>в</w:t>
      </w:r>
      <w:r>
        <w:rPr>
          <w:spacing w:val="80"/>
          <w:w w:val="115"/>
        </w:rPr>
        <w:t> </w:t>
      </w:r>
      <w:r>
        <w:rPr>
          <w:w w:val="115"/>
        </w:rPr>
        <w:t>середине XVII столетия? Что стало следствием этих восстаний?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9"/>
        <w:rPr>
          <w:rFonts w:ascii="Calibri"/>
          <w:b/>
          <w:sz w:val="22"/>
        </w:rPr>
      </w:pPr>
    </w:p>
    <w:p>
      <w:pPr>
        <w:spacing w:line="223" w:lineRule="auto" w:before="116"/>
        <w:ind w:left="1593" w:right="958" w:firstLine="0"/>
        <w:jc w:val="both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«Возмущение слобод против бояр». </w:t>
      </w:r>
      <w:r>
        <w:rPr>
          <w:rFonts w:ascii="Trebuchet MS" w:hAnsi="Trebuchet MS"/>
          <w:i/>
          <w:sz w:val="19"/>
        </w:rPr>
        <w:t>Художник Б. Кустодиев. Псковский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государственный</w:t>
      </w:r>
      <w:r>
        <w:rPr>
          <w:rFonts w:ascii="Trebuchet MS" w:hAnsi="Trebuchet MS"/>
          <w:i/>
          <w:spacing w:val="-3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объединённый</w:t>
      </w:r>
      <w:r>
        <w:rPr>
          <w:rFonts w:ascii="Trebuchet MS" w:hAnsi="Trebuchet MS"/>
          <w:i/>
          <w:spacing w:val="-3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историко-архитектурный</w:t>
      </w:r>
      <w:r>
        <w:rPr>
          <w:rFonts w:ascii="Trebuchet MS" w:hAnsi="Trebuchet MS"/>
          <w:i/>
          <w:spacing w:val="-3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</w:t>
      </w:r>
      <w:r>
        <w:rPr>
          <w:rFonts w:ascii="Trebuchet MS" w:hAnsi="Trebuchet MS"/>
          <w:i/>
          <w:spacing w:val="-3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художествен- </w:t>
      </w:r>
      <w:r>
        <w:rPr>
          <w:rFonts w:ascii="Trebuchet MS" w:hAnsi="Trebuchet MS"/>
          <w:i/>
          <w:sz w:val="19"/>
        </w:rPr>
        <w:t>ный музей-заповедник</w:t>
      </w:r>
    </w:p>
    <w:p>
      <w:pPr>
        <w:spacing w:line="218" w:lineRule="auto" w:before="112"/>
        <w:ind w:left="1933" w:right="899" w:hanging="341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40"/>
          <w:sz w:val="20"/>
        </w:rPr>
        <w:t> </w:t>
      </w:r>
      <w:r>
        <w:rPr>
          <w:rFonts w:ascii="Tahoma" w:hAnsi="Tahoma"/>
          <w:w w:val="95"/>
          <w:sz w:val="19"/>
        </w:rPr>
        <w:t>Представителей каких социальных слоёв вы видите на картине? </w:t>
      </w:r>
      <w:r>
        <w:rPr>
          <w:rFonts w:ascii="Tahoma" w:hAnsi="Tahoma"/>
          <w:w w:val="95"/>
          <w:sz w:val="19"/>
        </w:rPr>
        <w:t>Укажите детали, по которым вы это определили. Предположите, что могло вызвать </w:t>
      </w:r>
      <w:r>
        <w:rPr>
          <w:rFonts w:ascii="Tahoma" w:hAnsi="Tahoma"/>
          <w:sz w:val="19"/>
        </w:rPr>
        <w:t>возмущение слобод.</w:t>
      </w:r>
    </w:p>
    <w:p>
      <w:pPr>
        <w:pStyle w:val="ListParagraph"/>
        <w:numPr>
          <w:ilvl w:val="0"/>
          <w:numId w:val="99"/>
        </w:numPr>
        <w:tabs>
          <w:tab w:pos="1059" w:val="left" w:leader="none"/>
        </w:tabs>
        <w:spacing w:line="240" w:lineRule="auto" w:before="189" w:after="0"/>
        <w:ind w:left="1058" w:right="0" w:hanging="152"/>
        <w:jc w:val="left"/>
        <w:rPr>
          <w:sz w:val="19"/>
        </w:rPr>
      </w:pPr>
      <w:r>
        <w:rPr>
          <w:sz w:val="19"/>
        </w:rPr>
        <w:t>Соборное</w:t>
      </w:r>
      <w:r>
        <w:rPr>
          <w:spacing w:val="-14"/>
          <w:sz w:val="19"/>
        </w:rPr>
        <w:t> </w:t>
      </w:r>
      <w:r>
        <w:rPr>
          <w:sz w:val="19"/>
        </w:rPr>
        <w:t>уложение</w:t>
      </w:r>
      <w:r>
        <w:rPr>
          <w:spacing w:val="-13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4"/>
          <w:position w:val="-2"/>
          <w:sz w:val="22"/>
        </w:rPr>
        <w:t> </w:t>
      </w:r>
      <w:r>
        <w:rPr>
          <w:spacing w:val="-2"/>
          <w:sz w:val="19"/>
        </w:rPr>
        <w:t>самодержавие</w:t>
      </w:r>
    </w:p>
    <w:p>
      <w:pPr>
        <w:pStyle w:val="ListParagraph"/>
        <w:numPr>
          <w:ilvl w:val="0"/>
          <w:numId w:val="99"/>
        </w:numPr>
        <w:tabs>
          <w:tab w:pos="1059" w:val="left" w:leader="none"/>
        </w:tabs>
        <w:spacing w:line="240" w:lineRule="auto" w:before="176" w:after="0"/>
        <w:ind w:left="1058" w:right="0" w:hanging="152"/>
        <w:jc w:val="left"/>
        <w:rPr>
          <w:sz w:val="19"/>
        </w:rPr>
      </w:pPr>
      <w:r>
        <w:rPr>
          <w:sz w:val="19"/>
        </w:rPr>
        <w:t>Алексей</w:t>
      </w:r>
      <w:r>
        <w:rPr>
          <w:spacing w:val="-8"/>
          <w:sz w:val="19"/>
        </w:rPr>
        <w:t> </w:t>
      </w:r>
      <w:r>
        <w:rPr>
          <w:sz w:val="19"/>
        </w:rPr>
        <w:t>Михайлович</w:t>
      </w:r>
      <w:r>
        <w:rPr>
          <w:spacing w:val="-8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"/>
          <w:position w:val="-2"/>
          <w:sz w:val="22"/>
        </w:rPr>
        <w:t> </w:t>
      </w:r>
      <w:r>
        <w:rPr>
          <w:sz w:val="19"/>
        </w:rPr>
        <w:t>Борис</w:t>
      </w:r>
      <w:r>
        <w:rPr>
          <w:spacing w:val="-8"/>
          <w:sz w:val="19"/>
        </w:rPr>
        <w:t> </w:t>
      </w:r>
      <w:r>
        <w:rPr>
          <w:sz w:val="19"/>
        </w:rPr>
        <w:t>Морозов</w:t>
      </w:r>
      <w:r>
        <w:rPr>
          <w:spacing w:val="-8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"/>
          <w:position w:val="-2"/>
          <w:sz w:val="22"/>
        </w:rPr>
        <w:t> </w:t>
      </w:r>
      <w:r>
        <w:rPr>
          <w:sz w:val="19"/>
        </w:rPr>
        <w:t>Никита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Одоевский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8537pt;width:379.85pt;height:127.25pt;mso-position-horizontal-relative:page;mso-position-vertical-relative:paragraph;z-index:-15538688;mso-wrap-distance-left:0;mso-wrap-distance-right:0" id="docshapegroup2170" coordorigin="794,64" coordsize="7597,2545">
            <v:shape style="position:absolute;left:4592;top:64;width:3799;height:2545" type="#_x0000_t202" id="docshape2171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100"/>
                      </w:numPr>
                      <w:tabs>
                        <w:tab w:pos="284" w:val="left" w:leader="none"/>
                      </w:tabs>
                      <w:spacing w:line="201" w:lineRule="auto" w:before="113"/>
                      <w:ind w:left="283" w:right="279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1624—1642 гг.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 деятельность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кардинала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Ришелье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посту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первого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министра Франции</w:t>
                    </w:r>
                  </w:p>
                  <w:p>
                    <w:pPr>
                      <w:numPr>
                        <w:ilvl w:val="0"/>
                        <w:numId w:val="100"/>
                      </w:numPr>
                      <w:tabs>
                        <w:tab w:pos="284" w:val="left" w:leader="none"/>
                      </w:tabs>
                      <w:spacing w:line="192" w:lineRule="auto" w:before="26"/>
                      <w:ind w:left="283" w:right="33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1640—1660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Английская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рево-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люция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гражданская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война</w:t>
                    </w:r>
                  </w:p>
                  <w:p>
                    <w:pPr>
                      <w:numPr>
                        <w:ilvl w:val="0"/>
                        <w:numId w:val="100"/>
                      </w:numPr>
                      <w:tabs>
                        <w:tab w:pos="284" w:val="left" w:leader="none"/>
                      </w:tabs>
                      <w:spacing w:line="192" w:lineRule="auto" w:before="30"/>
                      <w:ind w:left="283" w:right="22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1649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 казнь короля Карла I.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Про-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возглашение республики</w:t>
                    </w:r>
                  </w:p>
                  <w:p>
                    <w:pPr>
                      <w:numPr>
                        <w:ilvl w:val="0"/>
                        <w:numId w:val="100"/>
                      </w:numPr>
                      <w:tabs>
                        <w:tab w:pos="284" w:val="left" w:leader="none"/>
                      </w:tabs>
                      <w:spacing w:line="192" w:lineRule="auto" w:before="30"/>
                      <w:ind w:left="283" w:right="80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1653—1658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протекторат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О. Кромвеля</w:t>
                    </w:r>
                  </w:p>
                  <w:p>
                    <w:pPr>
                      <w:numPr>
                        <w:ilvl w:val="0"/>
                        <w:numId w:val="100"/>
                      </w:numPr>
                      <w:tabs>
                        <w:tab w:pos="284" w:val="left" w:leader="none"/>
                      </w:tabs>
                      <w:spacing w:line="192" w:lineRule="auto" w:before="30"/>
                      <w:ind w:left="283" w:right="31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1660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восстановление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монархии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 Англии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2545" type="#_x0000_t202" id="docshape2172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101"/>
                      </w:numPr>
                      <w:tabs>
                        <w:tab w:pos="284" w:val="left" w:leader="none"/>
                      </w:tabs>
                      <w:spacing w:line="192" w:lineRule="auto" w:before="121"/>
                      <w:ind w:left="283" w:right="72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1645—1676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царствование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Алексея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Михайловича</w:t>
                    </w:r>
                  </w:p>
                  <w:p>
                    <w:pPr>
                      <w:numPr>
                        <w:ilvl w:val="0"/>
                        <w:numId w:val="101"/>
                      </w:numPr>
                      <w:tabs>
                        <w:tab w:pos="284" w:val="left" w:leader="none"/>
                      </w:tabs>
                      <w:spacing w:line="237" w:lineRule="exact" w:before="0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1648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Соляной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бунт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Москве</w:t>
                    </w:r>
                  </w:p>
                  <w:p>
                    <w:pPr>
                      <w:numPr>
                        <w:ilvl w:val="0"/>
                        <w:numId w:val="101"/>
                      </w:numPr>
                      <w:tabs>
                        <w:tab w:pos="284" w:val="left" w:leader="none"/>
                      </w:tabs>
                      <w:spacing w:line="192" w:lineRule="auto" w:before="22"/>
                      <w:ind w:left="283" w:right="799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1649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принятие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Соборного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уложения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spacing w:line="218" w:lineRule="auto" w:before="121"/>
        <w:ind w:left="793" w:right="791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Начало правления Алексея Михайловича. </w:t>
      </w:r>
      <w:r>
        <w:rPr>
          <w:color w:val="000000"/>
          <w:w w:val="105"/>
          <w:sz w:val="20"/>
        </w:rPr>
        <w:t>В июне 1645 г. скончался пер- </w:t>
      </w:r>
      <w:r>
        <w:rPr>
          <w:color w:val="000000"/>
          <w:sz w:val="20"/>
        </w:rPr>
        <w:t>вый царь из династии Романовых — Михаил Фёдорович. На престол вступил </w:t>
      </w:r>
      <w:r>
        <w:rPr>
          <w:color w:val="000000"/>
          <w:w w:val="105"/>
          <w:sz w:val="20"/>
        </w:rPr>
        <w:t>его</w:t>
      </w:r>
      <w:r>
        <w:rPr>
          <w:color w:val="000000"/>
          <w:w w:val="105"/>
          <w:sz w:val="20"/>
        </w:rPr>
        <w:t> сын</w:t>
      </w:r>
      <w:r>
        <w:rPr>
          <w:color w:val="000000"/>
          <w:w w:val="105"/>
          <w:sz w:val="20"/>
        </w:rPr>
        <w:t> </w:t>
      </w:r>
      <w:r>
        <w:rPr>
          <w:rFonts w:ascii="Book Antiqua" w:hAnsi="Book Antiqua"/>
          <w:b/>
          <w:i/>
          <w:color w:val="000000"/>
          <w:w w:val="105"/>
          <w:sz w:val="20"/>
        </w:rPr>
        <w:t>Алексей</w:t>
      </w:r>
      <w:r>
        <w:rPr>
          <w:rFonts w:ascii="Book Antiqua" w:hAnsi="Book Antiqua"/>
          <w:b/>
          <w:i/>
          <w:color w:val="000000"/>
          <w:w w:val="105"/>
          <w:sz w:val="20"/>
        </w:rPr>
        <w:t> Михайлович</w:t>
      </w:r>
      <w:r>
        <w:rPr>
          <w:rFonts w:ascii="Book Antiqua" w:hAnsi="Book Antiqua"/>
          <w:b/>
          <w:i/>
          <w:color w:val="000000"/>
          <w:w w:val="105"/>
          <w:sz w:val="20"/>
        </w:rPr>
        <w:t> </w:t>
      </w:r>
      <w:r>
        <w:rPr>
          <w:rFonts w:ascii="Book Antiqua" w:hAnsi="Book Antiqua"/>
          <w:b/>
          <w:color w:val="000000"/>
          <w:w w:val="105"/>
          <w:sz w:val="20"/>
        </w:rPr>
        <w:t>(1645—1676)</w:t>
      </w:r>
      <w:r>
        <w:rPr>
          <w:color w:val="000000"/>
          <w:w w:val="105"/>
          <w:sz w:val="20"/>
        </w:rPr>
        <w:t>.</w:t>
      </w:r>
      <w:r>
        <w:rPr>
          <w:color w:val="000000"/>
          <w:w w:val="105"/>
          <w:sz w:val="20"/>
        </w:rPr>
        <w:t> В</w:t>
      </w:r>
      <w:r>
        <w:rPr>
          <w:color w:val="000000"/>
          <w:w w:val="105"/>
          <w:sz w:val="20"/>
        </w:rPr>
        <w:t> первые</w:t>
      </w:r>
      <w:r>
        <w:rPr>
          <w:color w:val="000000"/>
          <w:w w:val="105"/>
          <w:sz w:val="20"/>
        </w:rPr>
        <w:t> годы</w:t>
      </w:r>
      <w:r>
        <w:rPr>
          <w:color w:val="000000"/>
          <w:w w:val="105"/>
          <w:sz w:val="20"/>
        </w:rPr>
        <w:t> правления</w:t>
      </w:r>
      <w:r>
        <w:rPr>
          <w:color w:val="000000"/>
          <w:w w:val="105"/>
          <w:sz w:val="20"/>
        </w:rPr>
        <w:t> он </w:t>
      </w:r>
      <w:r>
        <w:rPr>
          <w:color w:val="000000"/>
          <w:sz w:val="20"/>
        </w:rPr>
        <w:t>мало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0"/>
        </w:rPr>
        <w:t>занимался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0"/>
        </w:rPr>
        <w:t>государственными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0"/>
        </w:rPr>
        <w:t>делами.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0"/>
        </w:rPr>
        <w:t>Реальная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0"/>
        </w:rPr>
        <w:t>власть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0"/>
        </w:rPr>
        <w:t>перешла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0"/>
        </w:rPr>
        <w:t>к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0"/>
        </w:rPr>
        <w:t>«дядь- </w:t>
      </w:r>
      <w:r>
        <w:rPr>
          <w:color w:val="000000"/>
          <w:w w:val="105"/>
          <w:sz w:val="20"/>
        </w:rPr>
        <w:t>ке» (воспитателю) царя боярину </w:t>
      </w:r>
      <w:r>
        <w:rPr>
          <w:rFonts w:ascii="Book Antiqua" w:hAnsi="Book Antiqua"/>
          <w:b/>
          <w:i/>
          <w:color w:val="000000"/>
          <w:w w:val="105"/>
          <w:sz w:val="20"/>
        </w:rPr>
        <w:t>Борису Морозову</w:t>
      </w:r>
      <w:r>
        <w:rPr>
          <w:color w:val="000000"/>
          <w:w w:val="105"/>
          <w:sz w:val="20"/>
        </w:rPr>
        <w:t>.</w:t>
      </w:r>
    </w:p>
    <w:p>
      <w:pPr>
        <w:pStyle w:val="BodyText"/>
        <w:spacing w:line="205" w:lineRule="exact"/>
        <w:ind w:left="1133"/>
        <w:jc w:val="both"/>
      </w:pPr>
      <w:r>
        <w:rPr/>
        <w:t>Доверчивость</w:t>
      </w:r>
      <w:r>
        <w:rPr>
          <w:spacing w:val="15"/>
        </w:rPr>
        <w:t> </w:t>
      </w:r>
      <w:r>
        <w:rPr/>
        <w:t>Алексея</w:t>
      </w:r>
      <w:r>
        <w:rPr>
          <w:spacing w:val="15"/>
        </w:rPr>
        <w:t> </w:t>
      </w:r>
      <w:r>
        <w:rPr/>
        <w:t>Михайловича</w:t>
      </w:r>
      <w:r>
        <w:rPr>
          <w:spacing w:val="16"/>
        </w:rPr>
        <w:t> </w:t>
      </w:r>
      <w:r>
        <w:rPr/>
        <w:t>вполне</w:t>
      </w:r>
      <w:r>
        <w:rPr>
          <w:spacing w:val="15"/>
        </w:rPr>
        <w:t> </w:t>
      </w:r>
      <w:r>
        <w:rPr/>
        <w:t>понятна:</w:t>
      </w:r>
      <w:r>
        <w:rPr>
          <w:spacing w:val="15"/>
        </w:rPr>
        <w:t> </w:t>
      </w:r>
      <w:r>
        <w:rPr/>
        <w:t>он</w:t>
      </w:r>
      <w:r>
        <w:rPr>
          <w:spacing w:val="16"/>
        </w:rPr>
        <w:t> </w:t>
      </w:r>
      <w:r>
        <w:rPr/>
        <w:t>был</w:t>
      </w:r>
      <w:r>
        <w:rPr>
          <w:spacing w:val="15"/>
        </w:rPr>
        <w:t> </w:t>
      </w:r>
      <w:r>
        <w:rPr/>
        <w:t>молод,</w:t>
      </w:r>
      <w:r>
        <w:rPr>
          <w:spacing w:val="16"/>
        </w:rPr>
        <w:t> </w:t>
      </w:r>
      <w:r>
        <w:rPr>
          <w:spacing w:val="-4"/>
        </w:rPr>
        <w:t>нео-</w:t>
      </w:r>
    </w:p>
    <w:p>
      <w:pPr>
        <w:pStyle w:val="BodyText"/>
        <w:spacing w:line="223" w:lineRule="auto" w:before="5"/>
        <w:ind w:left="793" w:right="791"/>
        <w:jc w:val="both"/>
      </w:pPr>
      <w:r>
        <w:rPr/>
        <w:pict>
          <v:shape style="position:absolute;margin-left:0pt;margin-top:38.443054pt;width:.1pt;height:418.15pt;mso-position-horizontal-relative:page;mso-position-vertical-relative:paragraph;z-index:15920640" id="docshape2180" coordorigin="0,769" coordsize="0,8363" path="m0,769l0,9132e" filled="true" fillcolor="#e6e7e8" stroked="false">
            <v:path arrowok="t"/>
            <v:fill type="solid"/>
            <w10:wrap type="none"/>
          </v:shape>
        </w:pict>
      </w:r>
      <w:r>
        <w:rPr/>
        <w:t>пытен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искал</w:t>
      </w:r>
      <w:r>
        <w:rPr>
          <w:spacing w:val="-5"/>
        </w:rPr>
        <w:t> </w:t>
      </w:r>
      <w:r>
        <w:rPr/>
        <w:t>поддержки.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1648</w:t>
      </w:r>
      <w:r>
        <w:rPr>
          <w:spacing w:val="-5"/>
        </w:rPr>
        <w:t> </w:t>
      </w:r>
      <w:r>
        <w:rPr/>
        <w:t>г.</w:t>
      </w:r>
      <w:r>
        <w:rPr>
          <w:spacing w:val="-5"/>
        </w:rPr>
        <w:t> </w:t>
      </w:r>
      <w:r>
        <w:rPr/>
        <w:t>Морозов</w:t>
      </w:r>
      <w:r>
        <w:rPr>
          <w:spacing w:val="-5"/>
        </w:rPr>
        <w:t> </w:t>
      </w:r>
      <w:r>
        <w:rPr/>
        <w:t>устроил</w:t>
      </w:r>
      <w:r>
        <w:rPr>
          <w:spacing w:val="-5"/>
        </w:rPr>
        <w:t> </w:t>
      </w:r>
      <w:r>
        <w:rPr/>
        <w:t>брак</w:t>
      </w:r>
      <w:r>
        <w:rPr>
          <w:spacing w:val="-5"/>
        </w:rPr>
        <w:t> </w:t>
      </w:r>
      <w:r>
        <w:rPr/>
        <w:t>молодого</w:t>
      </w:r>
      <w:r>
        <w:rPr>
          <w:spacing w:val="-5"/>
        </w:rPr>
        <w:t> </w:t>
      </w:r>
      <w:r>
        <w:rPr/>
        <w:t>государя</w:t>
      </w:r>
      <w:r>
        <w:rPr>
          <w:spacing w:val="-5"/>
        </w:rPr>
        <w:t> </w:t>
      </w:r>
      <w:r>
        <w:rPr/>
        <w:t>с Марией Милославской. А две недели спустя престарелый боярин-вдовец сыграл свадьбу с младшей сестрой царицы Анной. Так он «набился» в род- ственники к своему царственному воспитаннику, став его свояком.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При Морозове продолжилось укрепление южных границ страны. Но стро- ительство городов и засек требовало огромных денег. Необходимо было попол- нить</w:t>
      </w:r>
      <w:r>
        <w:rPr>
          <w:spacing w:val="-5"/>
        </w:rPr>
        <w:t> </w:t>
      </w:r>
      <w:r>
        <w:rPr/>
        <w:t>казну.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этого</w:t>
      </w:r>
      <w:r>
        <w:rPr>
          <w:spacing w:val="-5"/>
        </w:rPr>
        <w:t> </w:t>
      </w:r>
      <w:r>
        <w:rPr/>
        <w:t>власти</w:t>
      </w:r>
      <w:r>
        <w:rPr>
          <w:spacing w:val="-5"/>
        </w:rPr>
        <w:t> </w:t>
      </w:r>
      <w:r>
        <w:rPr/>
        <w:t>пошли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резкое</w:t>
      </w:r>
      <w:r>
        <w:rPr>
          <w:spacing w:val="-5"/>
        </w:rPr>
        <w:t> </w:t>
      </w:r>
      <w:r>
        <w:rPr/>
        <w:t>сокращение</w:t>
      </w:r>
      <w:r>
        <w:rPr>
          <w:spacing w:val="-5"/>
        </w:rPr>
        <w:t> </w:t>
      </w:r>
      <w:r>
        <w:rPr/>
        <w:t>расходов.</w:t>
      </w:r>
      <w:r>
        <w:rPr>
          <w:spacing w:val="-5"/>
        </w:rPr>
        <w:t> </w:t>
      </w:r>
      <w:r>
        <w:rPr/>
        <w:t>Делалось это непопулярными методами. Служилым людям уменьшили выплаты. При- казным сократили или вовсе прекратили платить жалованье, что привело к новому витку злоупотреблений. У монастырей отобрали таможенные и торго- вые привилегии.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Существовал</w:t>
      </w:r>
      <w:r>
        <w:rPr>
          <w:spacing w:val="40"/>
        </w:rPr>
        <w:t> </w:t>
      </w:r>
      <w:r>
        <w:rPr/>
        <w:t>испытанный</w:t>
      </w:r>
      <w:r>
        <w:rPr>
          <w:spacing w:val="40"/>
        </w:rPr>
        <w:t> </w:t>
      </w:r>
      <w:r>
        <w:rPr/>
        <w:t>способ</w:t>
      </w:r>
      <w:r>
        <w:rPr>
          <w:spacing w:val="40"/>
        </w:rPr>
        <w:t> </w:t>
      </w:r>
      <w:r>
        <w:rPr/>
        <w:t>пополнения</w:t>
      </w:r>
      <w:r>
        <w:rPr>
          <w:spacing w:val="40"/>
        </w:rPr>
        <w:t> </w:t>
      </w:r>
      <w:r>
        <w:rPr/>
        <w:t>казны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новые</w:t>
      </w:r>
      <w:r>
        <w:rPr>
          <w:spacing w:val="40"/>
        </w:rPr>
        <w:t> </w:t>
      </w:r>
      <w:r>
        <w:rPr/>
        <w:t>налоги.</w:t>
      </w:r>
      <w:r>
        <w:rPr>
          <w:spacing w:val="80"/>
        </w:rPr>
        <w:t> </w:t>
      </w:r>
      <w:r>
        <w:rPr/>
        <w:t>К</w:t>
      </w:r>
      <w:r>
        <w:rPr>
          <w:spacing w:val="-14"/>
        </w:rPr>
        <w:t> </w:t>
      </w:r>
      <w:r>
        <w:rPr/>
        <w:t>нему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прибегло</w:t>
      </w:r>
      <w:r>
        <w:rPr>
          <w:spacing w:val="-14"/>
        </w:rPr>
        <w:t> </w:t>
      </w:r>
      <w:r>
        <w:rPr/>
        <w:t>правительство</w:t>
      </w:r>
      <w:r>
        <w:rPr>
          <w:spacing w:val="-14"/>
        </w:rPr>
        <w:t> </w:t>
      </w:r>
      <w:r>
        <w:rPr/>
        <w:t>Морозова.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1646</w:t>
      </w:r>
      <w:r>
        <w:rPr>
          <w:spacing w:val="-14"/>
        </w:rPr>
        <w:t> </w:t>
      </w:r>
      <w:r>
        <w:rPr/>
        <w:t>г.</w:t>
      </w:r>
      <w:r>
        <w:rPr>
          <w:spacing w:val="-14"/>
        </w:rPr>
        <w:t> </w:t>
      </w:r>
      <w:r>
        <w:rPr/>
        <w:t>был</w:t>
      </w:r>
      <w:r>
        <w:rPr>
          <w:spacing w:val="-13"/>
        </w:rPr>
        <w:t> </w:t>
      </w:r>
      <w:r>
        <w:rPr/>
        <w:t>введён</w:t>
      </w:r>
      <w:r>
        <w:rPr>
          <w:spacing w:val="-14"/>
        </w:rPr>
        <w:t> </w:t>
      </w:r>
      <w:r>
        <w:rPr/>
        <w:t>налог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соль. Власти исходили из того, что соль как средство консервации продуктов нужна каждому</w:t>
      </w:r>
      <w:r>
        <w:rPr>
          <w:spacing w:val="-11"/>
        </w:rPr>
        <w:t> </w:t>
      </w:r>
      <w:r>
        <w:rPr/>
        <w:t>—</w:t>
      </w:r>
      <w:r>
        <w:rPr>
          <w:spacing w:val="-12"/>
        </w:rPr>
        <w:t> </w:t>
      </w:r>
      <w:r>
        <w:rPr/>
        <w:t>от</w:t>
      </w:r>
      <w:r>
        <w:rPr>
          <w:spacing w:val="-12"/>
        </w:rPr>
        <w:t> </w:t>
      </w:r>
      <w:r>
        <w:rPr/>
        <w:t>боярина</w:t>
      </w:r>
      <w:r>
        <w:rPr>
          <w:spacing w:val="-12"/>
        </w:rPr>
        <w:t> </w:t>
      </w:r>
      <w:r>
        <w:rPr/>
        <w:t>до</w:t>
      </w:r>
      <w:r>
        <w:rPr>
          <w:spacing w:val="-12"/>
        </w:rPr>
        <w:t> </w:t>
      </w:r>
      <w:r>
        <w:rPr/>
        <w:t>крестьянина</w:t>
      </w:r>
      <w:r>
        <w:rPr>
          <w:spacing w:val="-11"/>
        </w:rPr>
        <w:t> </w:t>
      </w:r>
      <w:r>
        <w:rPr/>
        <w:t>—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каждый,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зависимости</w:t>
      </w:r>
      <w:r>
        <w:rPr>
          <w:spacing w:val="-12"/>
        </w:rPr>
        <w:t> </w:t>
      </w:r>
      <w:r>
        <w:rPr/>
        <w:t>от</w:t>
      </w:r>
      <w:r>
        <w:rPr>
          <w:spacing w:val="-12"/>
        </w:rPr>
        <w:t> </w:t>
      </w:r>
      <w:r>
        <w:rPr/>
        <w:t>достатка, </w:t>
      </w:r>
      <w:r>
        <w:rPr>
          <w:spacing w:val="-2"/>
        </w:rPr>
        <w:t>станет</w:t>
      </w:r>
      <w:r>
        <w:rPr>
          <w:spacing w:val="-7"/>
        </w:rPr>
        <w:t> </w:t>
      </w:r>
      <w:r>
        <w:rPr>
          <w:spacing w:val="-2"/>
        </w:rPr>
        <w:t>платить</w:t>
      </w:r>
      <w:r>
        <w:rPr>
          <w:spacing w:val="-7"/>
        </w:rPr>
        <w:t> </w:t>
      </w:r>
      <w:r>
        <w:rPr>
          <w:spacing w:val="-2"/>
        </w:rPr>
        <w:t>за</w:t>
      </w:r>
      <w:r>
        <w:rPr>
          <w:spacing w:val="-7"/>
        </w:rPr>
        <w:t> </w:t>
      </w:r>
      <w:r>
        <w:rPr>
          <w:spacing w:val="-2"/>
        </w:rPr>
        <w:t>неё.</w:t>
      </w:r>
      <w:r>
        <w:rPr>
          <w:spacing w:val="-7"/>
        </w:rPr>
        <w:t> </w:t>
      </w:r>
      <w:r>
        <w:rPr>
          <w:spacing w:val="-2"/>
        </w:rPr>
        <w:t>Сделав</w:t>
      </w:r>
      <w:r>
        <w:rPr>
          <w:spacing w:val="-7"/>
        </w:rPr>
        <w:t> </w:t>
      </w:r>
      <w:r>
        <w:rPr>
          <w:spacing w:val="-2"/>
        </w:rPr>
        <w:t>ставку</w:t>
      </w:r>
      <w:r>
        <w:rPr>
          <w:spacing w:val="-7"/>
        </w:rPr>
        <w:t> </w:t>
      </w:r>
      <w:r>
        <w:rPr>
          <w:spacing w:val="-2"/>
        </w:rPr>
        <w:t>на</w:t>
      </w:r>
      <w:r>
        <w:rPr>
          <w:spacing w:val="-7"/>
        </w:rPr>
        <w:t> </w:t>
      </w:r>
      <w:r>
        <w:rPr>
          <w:spacing w:val="-2"/>
        </w:rPr>
        <w:t>соляной</w:t>
      </w:r>
      <w:r>
        <w:rPr>
          <w:spacing w:val="-7"/>
        </w:rPr>
        <w:t> </w:t>
      </w:r>
      <w:r>
        <w:rPr>
          <w:spacing w:val="-2"/>
        </w:rPr>
        <w:t>налог,</w:t>
      </w:r>
      <w:r>
        <w:rPr>
          <w:spacing w:val="-7"/>
        </w:rPr>
        <w:t> </w:t>
      </w:r>
      <w:r>
        <w:rPr>
          <w:spacing w:val="-2"/>
        </w:rPr>
        <w:t>власти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ожидании</w:t>
      </w:r>
      <w:r>
        <w:rPr>
          <w:spacing w:val="-7"/>
        </w:rPr>
        <w:t> </w:t>
      </w:r>
      <w:r>
        <w:rPr>
          <w:spacing w:val="-2"/>
        </w:rPr>
        <w:t>при- </w:t>
      </w:r>
      <w:r>
        <w:rPr/>
        <w:t>тока доходов отменили прямые налоги </w:t>
      </w:r>
      <w:r>
        <w:rPr>
          <w:w w:val="105"/>
        </w:rPr>
        <w:t>– </w:t>
      </w:r>
      <w:r>
        <w:rPr/>
        <w:t>стрелецкие и ямские деньги.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>
          <w:w w:val="95"/>
        </w:rPr>
        <w:t>Однако результат оказался прямо противоположным. Население значитель- </w:t>
      </w:r>
      <w:r>
        <w:rPr/>
        <w:t>но сократило потребление соли, серьёзных поступлений в казну не последова- ло. Год спустя правительство Морозова отменило налог на соль, но восстано- вило</w:t>
      </w:r>
      <w:r>
        <w:rPr>
          <w:spacing w:val="-10"/>
        </w:rPr>
        <w:t> </w:t>
      </w:r>
      <w:r>
        <w:rPr/>
        <w:t>прежде</w:t>
      </w:r>
      <w:r>
        <w:rPr>
          <w:spacing w:val="-10"/>
        </w:rPr>
        <w:t> </w:t>
      </w:r>
      <w:r>
        <w:rPr/>
        <w:t>отменённые</w:t>
      </w:r>
      <w:r>
        <w:rPr>
          <w:spacing w:val="-10"/>
        </w:rPr>
        <w:t> </w:t>
      </w:r>
      <w:r>
        <w:rPr/>
        <w:t>прямые</w:t>
      </w:r>
      <w:r>
        <w:rPr>
          <w:spacing w:val="-10"/>
        </w:rPr>
        <w:t> </w:t>
      </w:r>
      <w:r>
        <w:rPr/>
        <w:t>налоги.</w:t>
      </w:r>
      <w:r>
        <w:rPr>
          <w:spacing w:val="-10"/>
        </w:rPr>
        <w:t> </w:t>
      </w:r>
      <w:r>
        <w:rPr/>
        <w:t>При</w:t>
      </w:r>
      <w:r>
        <w:rPr>
          <w:spacing w:val="-10"/>
        </w:rPr>
        <w:t> </w:t>
      </w:r>
      <w:r>
        <w:rPr/>
        <w:t>этом</w:t>
      </w:r>
      <w:r>
        <w:rPr>
          <w:spacing w:val="-10"/>
        </w:rPr>
        <w:t> </w:t>
      </w:r>
      <w:r>
        <w:rPr/>
        <w:t>потребовали</w:t>
      </w:r>
      <w:r>
        <w:rPr>
          <w:spacing w:val="-10"/>
        </w:rPr>
        <w:t> </w:t>
      </w:r>
      <w:r>
        <w:rPr/>
        <w:t>внести</w:t>
      </w:r>
      <w:r>
        <w:rPr>
          <w:spacing w:val="-10"/>
        </w:rPr>
        <w:t> </w:t>
      </w:r>
      <w:r>
        <w:rPr/>
        <w:t>деньги за пропущенные годы. Такой беззастенчивый пересмотр собственного законо- </w:t>
      </w:r>
      <w:r>
        <w:rPr>
          <w:w w:val="95"/>
        </w:rPr>
        <w:t>дательства вызвал взрыв негодования. Власти своими действиями ещё усилили </w:t>
      </w:r>
      <w:r>
        <w:rPr/>
        <w:t>его. Должников было велено ставить на правёж с указанием «недоимки пра- вить нещадно». Под посвист батогов и стоны наказуемых разрасталось народ- ное</w:t>
      </w:r>
      <w:r>
        <w:rPr>
          <w:spacing w:val="76"/>
        </w:rPr>
        <w:t> </w:t>
      </w:r>
      <w:r>
        <w:rPr/>
        <w:t>возмущение.</w:t>
      </w:r>
      <w:r>
        <w:rPr>
          <w:spacing w:val="76"/>
        </w:rPr>
        <w:t> </w:t>
      </w:r>
      <w:r>
        <w:rPr/>
        <w:t>Требовался</w:t>
      </w:r>
      <w:r>
        <w:rPr>
          <w:spacing w:val="76"/>
        </w:rPr>
        <w:t> </w:t>
      </w:r>
      <w:r>
        <w:rPr/>
        <w:t>лишь</w:t>
      </w:r>
      <w:r>
        <w:rPr>
          <w:spacing w:val="76"/>
        </w:rPr>
        <w:t> </w:t>
      </w:r>
      <w:r>
        <w:rPr/>
        <w:t>толчок,</w:t>
      </w:r>
      <w:r>
        <w:rPr>
          <w:spacing w:val="76"/>
        </w:rPr>
        <w:t> </w:t>
      </w:r>
      <w:r>
        <w:rPr/>
        <w:t>чтобы</w:t>
      </w:r>
      <w:r>
        <w:rPr>
          <w:spacing w:val="76"/>
        </w:rPr>
        <w:t> </w:t>
      </w:r>
      <w:r>
        <w:rPr/>
        <w:t>недовольство</w:t>
      </w:r>
      <w:r>
        <w:rPr>
          <w:spacing w:val="76"/>
        </w:rPr>
        <w:t> </w:t>
      </w:r>
      <w:r>
        <w:rPr/>
        <w:t>вылилось в открытое противостояние.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20" w:lineRule="auto" w:before="109" w:after="0"/>
        <w:ind w:left="1133" w:right="791" w:hanging="341"/>
        <w:jc w:val="left"/>
        <w:rPr>
          <w:sz w:val="19"/>
        </w:rPr>
      </w:pPr>
      <w:r>
        <w:rPr>
          <w:sz w:val="19"/>
        </w:rPr>
        <w:t>Почему</w:t>
      </w:r>
      <w:r>
        <w:rPr>
          <w:spacing w:val="21"/>
          <w:sz w:val="19"/>
        </w:rPr>
        <w:t> </w:t>
      </w:r>
      <w:r>
        <w:rPr>
          <w:sz w:val="19"/>
        </w:rPr>
        <w:t>в</w:t>
      </w:r>
      <w:r>
        <w:rPr>
          <w:spacing w:val="21"/>
          <w:sz w:val="19"/>
        </w:rPr>
        <w:t> </w:t>
      </w:r>
      <w:r>
        <w:rPr>
          <w:sz w:val="19"/>
        </w:rPr>
        <w:t>начале</w:t>
      </w:r>
      <w:r>
        <w:rPr>
          <w:spacing w:val="21"/>
          <w:sz w:val="19"/>
        </w:rPr>
        <w:t> </w:t>
      </w:r>
      <w:r>
        <w:rPr>
          <w:sz w:val="19"/>
        </w:rPr>
        <w:t>правления</w:t>
      </w:r>
      <w:r>
        <w:rPr>
          <w:spacing w:val="21"/>
          <w:sz w:val="19"/>
        </w:rPr>
        <w:t> </w:t>
      </w:r>
      <w:r>
        <w:rPr>
          <w:sz w:val="19"/>
        </w:rPr>
        <w:t>на</w:t>
      </w:r>
      <w:r>
        <w:rPr>
          <w:spacing w:val="21"/>
          <w:sz w:val="19"/>
        </w:rPr>
        <w:t> </w:t>
      </w:r>
      <w:r>
        <w:rPr>
          <w:sz w:val="19"/>
        </w:rPr>
        <w:t>политику</w:t>
      </w:r>
      <w:r>
        <w:rPr>
          <w:spacing w:val="21"/>
          <w:sz w:val="19"/>
        </w:rPr>
        <w:t> </w:t>
      </w:r>
      <w:r>
        <w:rPr>
          <w:sz w:val="19"/>
        </w:rPr>
        <w:t>царя</w:t>
      </w:r>
      <w:r>
        <w:rPr>
          <w:spacing w:val="21"/>
          <w:sz w:val="19"/>
        </w:rPr>
        <w:t> </w:t>
      </w:r>
      <w:r>
        <w:rPr>
          <w:sz w:val="19"/>
        </w:rPr>
        <w:t>существенное</w:t>
      </w:r>
      <w:r>
        <w:rPr>
          <w:spacing w:val="21"/>
          <w:sz w:val="19"/>
        </w:rPr>
        <w:t> </w:t>
      </w:r>
      <w:r>
        <w:rPr>
          <w:sz w:val="19"/>
        </w:rPr>
        <w:t>влияние</w:t>
      </w:r>
      <w:r>
        <w:rPr>
          <w:spacing w:val="21"/>
          <w:sz w:val="19"/>
        </w:rPr>
        <w:t> </w:t>
      </w:r>
      <w:r>
        <w:rPr>
          <w:sz w:val="19"/>
        </w:rPr>
        <w:t>оказывал</w:t>
      </w:r>
      <w:r>
        <w:rPr>
          <w:sz w:val="19"/>
        </w:rPr>
        <w:t> Б. Морозов? К чему это привело?</w:t>
      </w:r>
    </w:p>
    <w:p>
      <w:pPr>
        <w:pStyle w:val="BodyText"/>
        <w:spacing w:line="223" w:lineRule="auto" w:before="114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2</w:t>
      </w:r>
      <w:r>
        <w:rPr>
          <w:rFonts w:ascii="Calibri" w:hAnsi="Calibri"/>
          <w:b/>
          <w:color w:val="FFFFFF"/>
          <w:spacing w:val="-2"/>
          <w:w w:val="10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Соляной</w:t>
      </w:r>
      <w:r>
        <w:rPr>
          <w:rFonts w:ascii="Calibri" w:hAnsi="Calibri"/>
          <w:b/>
          <w:color w:val="DB413F"/>
          <w:w w:val="105"/>
        </w:rPr>
        <w:t> бунт.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Летом </w:t>
      </w:r>
      <w:r>
        <w:rPr>
          <w:rFonts w:ascii="Book Antiqua" w:hAnsi="Book Antiqua"/>
          <w:b/>
          <w:color w:val="000000"/>
          <w:w w:val="105"/>
        </w:rPr>
        <w:t>1648</w:t>
      </w:r>
      <w:r>
        <w:rPr>
          <w:rFonts w:ascii="Book Antiqua" w:hAnsi="Book Antiqua"/>
          <w:b/>
          <w:color w:val="000000"/>
          <w:w w:val="105"/>
        </w:rPr>
        <w:t> г.</w:t>
      </w:r>
      <w:r>
        <w:rPr>
          <w:rFonts w:ascii="Book Antiqua" w:hAnsi="Book Antiqua"/>
          <w:b/>
          <w:color w:val="000000"/>
          <w:w w:val="105"/>
        </w:rPr>
        <w:t> </w:t>
      </w:r>
      <w:r>
        <w:rPr>
          <w:color w:val="000000"/>
          <w:w w:val="105"/>
        </w:rPr>
        <w:t>в Москве вспыхнуло восстание — Соляной бунт.</w:t>
      </w:r>
      <w:r>
        <w:rPr>
          <w:color w:val="000000"/>
          <w:w w:val="105"/>
        </w:rPr>
        <w:t> Объектом</w:t>
      </w:r>
      <w:r>
        <w:rPr>
          <w:color w:val="000000"/>
          <w:w w:val="105"/>
        </w:rPr>
        <w:t> недовольства</w:t>
      </w:r>
      <w:r>
        <w:rPr>
          <w:color w:val="000000"/>
          <w:w w:val="105"/>
        </w:rPr>
        <w:t> оказались</w:t>
      </w:r>
      <w:r>
        <w:rPr>
          <w:color w:val="000000"/>
          <w:w w:val="105"/>
        </w:rPr>
        <w:t> Морозов</w:t>
      </w:r>
      <w:r>
        <w:rPr>
          <w:color w:val="000000"/>
          <w:w w:val="105"/>
        </w:rPr>
        <w:t> и</w:t>
      </w:r>
      <w:r>
        <w:rPr>
          <w:color w:val="000000"/>
          <w:w w:val="105"/>
        </w:rPr>
        <w:t> его</w:t>
      </w:r>
      <w:r>
        <w:rPr>
          <w:color w:val="000000"/>
          <w:w w:val="105"/>
        </w:rPr>
        <w:t> окружение.</w:t>
      </w:r>
      <w:r>
        <w:rPr>
          <w:color w:val="000000"/>
          <w:w w:val="105"/>
        </w:rPr>
        <w:t> Особую </w:t>
      </w:r>
      <w:r>
        <w:rPr>
          <w:color w:val="000000"/>
        </w:rPr>
        <w:t>ненависть у москвичей вызывал глава Земского приказа (ведал посадскими людьми столицы) Леонтий Плещеев, имевший славу своекорыстного дельца. Когда царь отправился на богомолье в Сретенский монастырь, его встречали толпы возмущённых москвичей. По возвращении Алексея Михайловича вла- сти</w:t>
      </w:r>
      <w:r>
        <w:rPr>
          <w:color w:val="000000"/>
          <w:spacing w:val="-1"/>
        </w:rPr>
        <w:t> </w:t>
      </w:r>
      <w:r>
        <w:rPr>
          <w:color w:val="000000"/>
        </w:rPr>
        <w:t>попытались</w:t>
      </w:r>
      <w:r>
        <w:rPr>
          <w:color w:val="000000"/>
          <w:spacing w:val="-1"/>
        </w:rPr>
        <w:t> </w:t>
      </w:r>
      <w:r>
        <w:rPr>
          <w:color w:val="000000"/>
        </w:rPr>
        <w:t>закрыть</w:t>
      </w:r>
      <w:r>
        <w:rPr>
          <w:color w:val="000000"/>
          <w:spacing w:val="-1"/>
        </w:rPr>
        <w:t> </w:t>
      </w:r>
      <w:r>
        <w:rPr>
          <w:color w:val="000000"/>
        </w:rPr>
        <w:t>Кремль,</w:t>
      </w:r>
      <w:r>
        <w:rPr>
          <w:color w:val="000000"/>
          <w:spacing w:val="-1"/>
        </w:rPr>
        <w:t> </w:t>
      </w:r>
      <w:r>
        <w:rPr>
          <w:color w:val="000000"/>
        </w:rPr>
        <w:t>но</w:t>
      </w:r>
      <w:r>
        <w:rPr>
          <w:color w:val="000000"/>
          <w:spacing w:val="-1"/>
        </w:rPr>
        <w:t> </w:t>
      </w:r>
      <w:r>
        <w:rPr>
          <w:color w:val="000000"/>
        </w:rPr>
        <w:t>народ</w:t>
      </w:r>
      <w:r>
        <w:rPr>
          <w:color w:val="000000"/>
          <w:spacing w:val="-1"/>
        </w:rPr>
        <w:t> </w:t>
      </w:r>
      <w:r>
        <w:rPr>
          <w:color w:val="000000"/>
        </w:rPr>
        <w:t>силой</w:t>
      </w:r>
      <w:r>
        <w:rPr>
          <w:color w:val="000000"/>
          <w:spacing w:val="-1"/>
        </w:rPr>
        <w:t> </w:t>
      </w:r>
      <w:r>
        <w:rPr>
          <w:color w:val="000000"/>
        </w:rPr>
        <w:t>ворвался</w:t>
      </w:r>
      <w:r>
        <w:rPr>
          <w:color w:val="000000"/>
          <w:spacing w:val="-1"/>
        </w:rPr>
        <w:t> </w:t>
      </w:r>
      <w:r>
        <w:rPr>
          <w:color w:val="000000"/>
        </w:rPr>
        <w:t>в</w:t>
      </w:r>
      <w:r>
        <w:rPr>
          <w:color w:val="000000"/>
          <w:spacing w:val="-1"/>
        </w:rPr>
        <w:t> </w:t>
      </w:r>
      <w:r>
        <w:rPr>
          <w:color w:val="000000"/>
        </w:rPr>
        <w:t>царскую</w:t>
      </w:r>
      <w:r>
        <w:rPr>
          <w:color w:val="000000"/>
          <w:spacing w:val="-1"/>
        </w:rPr>
        <w:t> </w:t>
      </w:r>
      <w:r>
        <w:rPr>
          <w:color w:val="000000"/>
        </w:rPr>
        <w:t>резиден- цию. Морозов приказал разогнать бунтовщиков. Однако стрельцы отказались выступить</w:t>
      </w:r>
      <w:r>
        <w:rPr>
          <w:color w:val="000000"/>
          <w:spacing w:val="-14"/>
        </w:rPr>
        <w:t> </w:t>
      </w:r>
      <w:r>
        <w:rPr>
          <w:color w:val="000000"/>
        </w:rPr>
        <w:t>против</w:t>
      </w:r>
      <w:r>
        <w:rPr>
          <w:color w:val="000000"/>
          <w:spacing w:val="-14"/>
        </w:rPr>
        <w:t> </w:t>
      </w:r>
      <w:r>
        <w:rPr>
          <w:color w:val="000000"/>
        </w:rPr>
        <w:t>простого</w:t>
      </w:r>
      <w:r>
        <w:rPr>
          <w:color w:val="000000"/>
          <w:spacing w:val="-14"/>
        </w:rPr>
        <w:t> </w:t>
      </w:r>
      <w:r>
        <w:rPr>
          <w:color w:val="000000"/>
        </w:rPr>
        <w:t>народа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поддержали</w:t>
      </w:r>
      <w:r>
        <w:rPr>
          <w:color w:val="000000"/>
          <w:spacing w:val="-14"/>
        </w:rPr>
        <w:t> </w:t>
      </w:r>
      <w:r>
        <w:rPr>
          <w:color w:val="000000"/>
        </w:rPr>
        <w:t>восставших.</w:t>
      </w:r>
      <w:r>
        <w:rPr>
          <w:color w:val="000000"/>
          <w:spacing w:val="-14"/>
        </w:rPr>
        <w:t> </w:t>
      </w:r>
      <w:r>
        <w:rPr>
          <w:color w:val="000000"/>
        </w:rPr>
        <w:t>Они</w:t>
      </w:r>
      <w:r>
        <w:rPr>
          <w:color w:val="000000"/>
          <w:spacing w:val="-14"/>
        </w:rPr>
        <w:t> </w:t>
      </w:r>
      <w:r>
        <w:rPr>
          <w:color w:val="000000"/>
        </w:rPr>
        <w:t>тоже</w:t>
      </w:r>
      <w:r>
        <w:rPr>
          <w:color w:val="000000"/>
          <w:spacing w:val="-14"/>
        </w:rPr>
        <w:t> </w:t>
      </w:r>
      <w:r>
        <w:rPr>
          <w:color w:val="000000"/>
        </w:rPr>
        <w:t>постра- </w:t>
      </w:r>
      <w:r>
        <w:rPr>
          <w:color w:val="000000"/>
          <w:w w:val="105"/>
        </w:rPr>
        <w:t>дали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от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высоких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цен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на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соль,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от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сокращения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кормов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и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жалованья.</w:t>
      </w:r>
    </w:p>
    <w:p>
      <w:pPr>
        <w:spacing w:after="0" w:line="223" w:lineRule="auto"/>
        <w:jc w:val="both"/>
        <w:sectPr>
          <w:headerReference w:type="default" r:id="rId437"/>
          <w:headerReference w:type="even" r:id="rId438"/>
          <w:pgSz w:w="9190" w:h="12020"/>
          <w:pgMar w:header="0" w:footer="0" w:top="740" w:bottom="280" w:left="0" w:right="0"/>
          <w:pgNumType w:start="179"/>
        </w:sectPr>
      </w:pPr>
    </w:p>
    <w:p>
      <w:pPr>
        <w:pStyle w:val="BodyText"/>
        <w:spacing w:before="7"/>
      </w:pPr>
    </w:p>
    <w:p>
      <w:pPr>
        <w:pStyle w:val="BodyText"/>
        <w:ind w:left="3975"/>
      </w:pPr>
      <w:r>
        <w:rPr/>
        <w:pict>
          <v:shape style="width:223.75pt;height:69.3pt;mso-position-horizontal-relative:char;mso-position-vertical-relative:line" type="#_x0000_t202" id="docshape2181" filled="true" fillcolor="#ffffff" stroked="false">
            <w10:anchorlock/>
            <v:textbox inset="0,0,0,0">
              <w:txbxContent>
                <w:p>
                  <w:pPr>
                    <w:spacing w:line="220" w:lineRule="auto" w:before="120"/>
                    <w:ind w:left="219" w:right="20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«Восстание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в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Москве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в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1648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10"/>
                      <w:sz w:val="19"/>
                    </w:rPr>
                    <w:t>г.».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color w:val="000000"/>
                      <w:w w:val="110"/>
                      <w:sz w:val="19"/>
                    </w:rPr>
                    <w:t> Э. Лисснер. Музей Москвы</w:t>
                  </w:r>
                </w:p>
                <w:p>
                  <w:pPr>
                    <w:spacing w:line="218" w:lineRule="auto" w:before="111"/>
                    <w:ind w:left="559" w:right="170" w:hanging="341"/>
                    <w:jc w:val="both"/>
                    <w:rPr>
                      <w:rFonts w:ascii="Tahoma" w:hAnsi="Tahoma"/>
                      <w:color w:val="000000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sz w:val="20"/>
                    </w:rPr>
                    <w:t></w:t>
                  </w:r>
                  <w:r>
                    <w:rPr>
                      <w:rFonts w:ascii="Times New Roman" w:hAnsi="Times New Roman"/>
                      <w:color w:val="DB413F"/>
                      <w:spacing w:val="-13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Против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кого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был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направлен</w:t>
                  </w:r>
                  <w:r>
                    <w:rPr>
                      <w:rFonts w:ascii="Tahoma" w:hAnsi="Tahoma"/>
                      <w:color w:val="000000"/>
                      <w:spacing w:val="-14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гнев</w:t>
                  </w:r>
                  <w:r>
                    <w:rPr>
                      <w:rFonts w:ascii="Tahoma" w:hAnsi="Tahoma"/>
                      <w:color w:val="000000"/>
                      <w:spacing w:val="-15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москви- </w:t>
                  </w:r>
                  <w:r>
                    <w:rPr>
                      <w:rFonts w:ascii="Tahoma" w:hAnsi="Tahoma"/>
                      <w:color w:val="000000"/>
                      <w:w w:val="95"/>
                      <w:sz w:val="19"/>
                    </w:rPr>
                    <w:t>чей? Почему бунт прекратился после обра- </w:t>
                  </w:r>
                  <w:r>
                    <w:rPr>
                      <w:rFonts w:ascii="Tahoma" w:hAnsi="Tahoma"/>
                      <w:color w:val="000000"/>
                      <w:sz w:val="19"/>
                    </w:rPr>
                    <w:t>щения царя к народу?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23" w:lineRule="auto" w:before="160"/>
        <w:ind w:left="4195" w:right="791" w:firstLine="340"/>
        <w:jc w:val="both"/>
      </w:pPr>
      <w:r>
        <w:rPr/>
        <w:pict>
          <v:group style="position:absolute;margin-left:22.379999pt;margin-top:-72.344841pt;width:400.15pt;height:121.7pt;mso-position-horizontal-relative:page;mso-position-vertical-relative:paragraph;z-index:-21801984" id="docshapegroup2182" coordorigin="448,-1447" coordsize="8003,2434">
            <v:shape style="position:absolute;left:447;top:-1447;width:8003;height:2434" id="docshape2183" coordorigin="448,-1447" coordsize="8003,2434" path="m8450,-1447l3976,-1447,3849,-1447,448,-1447,448,987,3976,987,3976,8,8450,8,8450,-1447xe" filled="true" fillcolor="#000000" stroked="false">
              <v:path arrowok="t"/>
              <v:fill opacity="32768f" type="solid"/>
            </v:shape>
            <v:shape style="position:absolute;left:520;top:-1375;width:3382;height:2294" type="#_x0000_t75" id="docshape2184" stroked="false">
              <v:imagedata r:id="rId439" o:title=""/>
            </v:shape>
            <v:rect style="position:absolute;left:520;top:-1375;width:3382;height:2294" id="docshape2185" filled="false" stroked="true" strokeweight="1pt" strokecolor="#ffffff">
              <v:stroke dashstyle="solid"/>
            </v:rect>
            <w10:wrap type="none"/>
          </v:group>
        </w:pict>
      </w:r>
      <w:r>
        <w:rPr/>
        <w:t>Власти растерялись, так как не </w:t>
      </w:r>
      <w:r>
        <w:rPr/>
        <w:t>имели силы унять «чернь». Звучали требования выдать на расправу всех «народных обид- чиков».</w:t>
      </w:r>
      <w:r>
        <w:rPr>
          <w:spacing w:val="12"/>
        </w:rPr>
        <w:t> </w:t>
      </w:r>
      <w:r>
        <w:rPr/>
        <w:t>Алексей</w:t>
      </w:r>
      <w:r>
        <w:rPr>
          <w:spacing w:val="11"/>
        </w:rPr>
        <w:t> </w:t>
      </w:r>
      <w:r>
        <w:rPr/>
        <w:t>Михайлович</w:t>
      </w:r>
      <w:r>
        <w:rPr>
          <w:spacing w:val="12"/>
        </w:rPr>
        <w:t> </w:t>
      </w:r>
      <w:r>
        <w:rPr/>
        <w:t>«для</w:t>
      </w:r>
      <w:r>
        <w:rPr>
          <w:spacing w:val="12"/>
        </w:rPr>
        <w:t> </w:t>
      </w:r>
      <w:r>
        <w:rPr>
          <w:spacing w:val="-2"/>
        </w:rPr>
        <w:t>успоко-</w:t>
      </w:r>
    </w:p>
    <w:p>
      <w:pPr>
        <w:pStyle w:val="BodyText"/>
        <w:spacing w:line="223" w:lineRule="auto" w:before="2"/>
        <w:ind w:left="793" w:right="790"/>
        <w:jc w:val="both"/>
      </w:pPr>
      <w:r>
        <w:rPr/>
        <w:t>ения» приказал казнить Плещеева. Но его не довели даже до плахи — народ сам расправился с ненавистным чиновником. Затем был обезглавлен </w:t>
      </w:r>
      <w:r>
        <w:rPr/>
        <w:t>бывший глава Пушкарского приказа. Однако казни не помогли. Мятеж набирал силу. Восставшие подступили к дворцу, требуя выдать Морозова. Царь послал на переговоры</w:t>
      </w:r>
      <w:r>
        <w:rPr>
          <w:spacing w:val="-7"/>
        </w:rPr>
        <w:t> </w:t>
      </w:r>
      <w:r>
        <w:rPr/>
        <w:t>духовенство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послушали,</w:t>
      </w:r>
      <w:r>
        <w:rPr>
          <w:spacing w:val="-7"/>
        </w:rPr>
        <w:t> </w:t>
      </w:r>
      <w:r>
        <w:rPr/>
        <w:t>отправил</w:t>
      </w:r>
      <w:r>
        <w:rPr>
          <w:spacing w:val="-7"/>
        </w:rPr>
        <w:t> </w:t>
      </w:r>
      <w:r>
        <w:rPr/>
        <w:t>бояр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те</w:t>
      </w:r>
      <w:r>
        <w:rPr>
          <w:spacing w:val="-7"/>
        </w:rPr>
        <w:t> </w:t>
      </w:r>
      <w:r>
        <w:rPr/>
        <w:t>вернулись</w:t>
      </w:r>
      <w:r>
        <w:rPr>
          <w:spacing w:val="-7"/>
        </w:rPr>
        <w:t> </w:t>
      </w:r>
      <w:r>
        <w:rPr/>
        <w:t>ни с чем. Алексею Михайловичу пришлось самому выйти к народу с иконой в руках.</w:t>
      </w:r>
      <w:r>
        <w:rPr>
          <w:spacing w:val="-2"/>
        </w:rPr>
        <w:t> </w:t>
      </w:r>
      <w:r>
        <w:rPr/>
        <w:t>Он</w:t>
      </w:r>
      <w:r>
        <w:rPr>
          <w:spacing w:val="-2"/>
        </w:rPr>
        <w:t> </w:t>
      </w:r>
      <w:r>
        <w:rPr/>
        <w:t>«вымолил</w:t>
      </w:r>
      <w:r>
        <w:rPr>
          <w:spacing w:val="-2"/>
        </w:rPr>
        <w:t> </w:t>
      </w:r>
      <w:r>
        <w:rPr/>
        <w:t>у</w:t>
      </w:r>
      <w:r>
        <w:rPr>
          <w:spacing w:val="-2"/>
        </w:rPr>
        <w:t> </w:t>
      </w:r>
      <w:r>
        <w:rPr/>
        <w:t>черни»</w:t>
      </w:r>
      <w:r>
        <w:rPr>
          <w:spacing w:val="-2"/>
        </w:rPr>
        <w:t> </w:t>
      </w:r>
      <w:r>
        <w:rPr/>
        <w:t>жизнь</w:t>
      </w:r>
      <w:r>
        <w:rPr>
          <w:spacing w:val="-2"/>
        </w:rPr>
        <w:t> </w:t>
      </w:r>
      <w:r>
        <w:rPr/>
        <w:t>боярина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условием,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тот</w:t>
      </w:r>
      <w:r>
        <w:rPr>
          <w:spacing w:val="-2"/>
        </w:rPr>
        <w:t> </w:t>
      </w:r>
      <w:r>
        <w:rPr/>
        <w:t>навсегда</w:t>
      </w:r>
      <w:r>
        <w:rPr>
          <w:spacing w:val="-2"/>
        </w:rPr>
        <w:t> </w:t>
      </w:r>
      <w:r>
        <w:rPr/>
        <w:t>уда- лится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дел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покинет</w:t>
      </w:r>
      <w:r>
        <w:rPr>
          <w:spacing w:val="-10"/>
        </w:rPr>
        <w:t> </w:t>
      </w:r>
      <w:r>
        <w:rPr/>
        <w:t>столицу.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/>
        <w:t>начале</w:t>
      </w:r>
      <w:r>
        <w:rPr>
          <w:spacing w:val="-10"/>
        </w:rPr>
        <w:t> </w:t>
      </w:r>
      <w:r>
        <w:rPr/>
        <w:t>июня</w:t>
      </w:r>
      <w:r>
        <w:rPr>
          <w:spacing w:val="-10"/>
        </w:rPr>
        <w:t> </w:t>
      </w:r>
      <w:r>
        <w:rPr/>
        <w:t>Морозов</w:t>
      </w:r>
      <w:r>
        <w:rPr>
          <w:spacing w:val="-10"/>
        </w:rPr>
        <w:t> </w:t>
      </w:r>
      <w:r>
        <w:rPr/>
        <w:t>выехал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Кирилло-Бе- лозерский монастырь. Официально — помолиться. Но всем было ясно — это</w:t>
      </w:r>
      <w:r>
        <w:rPr>
          <w:spacing w:val="40"/>
        </w:rPr>
        <w:t> </w:t>
      </w:r>
      <w:r>
        <w:rPr/>
        <w:t>не паломничество, а изгнание. Впрочем, изгнанный из Москвы боярин вскоре вновь появился при дворе.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08" w:lineRule="auto" w:before="118" w:after="0"/>
        <w:ind w:left="1133" w:right="792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Назовите</w:t>
      </w:r>
      <w:r>
        <w:rPr>
          <w:spacing w:val="-13"/>
          <w:sz w:val="19"/>
        </w:rPr>
        <w:t> </w:t>
      </w:r>
      <w:r>
        <w:rPr>
          <w:sz w:val="19"/>
        </w:rPr>
        <w:t>непосредственные</w:t>
      </w:r>
      <w:r>
        <w:rPr>
          <w:spacing w:val="-13"/>
          <w:sz w:val="19"/>
        </w:rPr>
        <w:t> </w:t>
      </w:r>
      <w:r>
        <w:rPr>
          <w:sz w:val="19"/>
        </w:rPr>
        <w:t>причины</w:t>
      </w:r>
      <w:r>
        <w:rPr>
          <w:spacing w:val="-13"/>
          <w:sz w:val="19"/>
        </w:rPr>
        <w:t> </w:t>
      </w:r>
      <w:r>
        <w:rPr>
          <w:sz w:val="19"/>
        </w:rPr>
        <w:t>Соляного</w:t>
      </w:r>
      <w:r>
        <w:rPr>
          <w:spacing w:val="-13"/>
          <w:sz w:val="19"/>
        </w:rPr>
        <w:t> </w:t>
      </w:r>
      <w:r>
        <w:rPr>
          <w:sz w:val="19"/>
        </w:rPr>
        <w:t>бунта.</w:t>
      </w:r>
      <w:r>
        <w:rPr>
          <w:spacing w:val="-13"/>
          <w:sz w:val="19"/>
        </w:rPr>
        <w:t> </w:t>
      </w:r>
      <w:r>
        <w:rPr>
          <w:sz w:val="19"/>
        </w:rPr>
        <w:t>Почему</w:t>
      </w:r>
      <w:r>
        <w:rPr>
          <w:spacing w:val="-13"/>
          <w:sz w:val="19"/>
        </w:rPr>
        <w:t> </w:t>
      </w:r>
      <w:r>
        <w:rPr>
          <w:sz w:val="19"/>
        </w:rPr>
        <w:t>он</w:t>
      </w:r>
      <w:r>
        <w:rPr>
          <w:spacing w:val="-13"/>
          <w:sz w:val="19"/>
        </w:rPr>
        <w:t> </w:t>
      </w:r>
      <w:r>
        <w:rPr>
          <w:sz w:val="19"/>
        </w:rPr>
        <w:t>получил</w:t>
      </w:r>
      <w:r>
        <w:rPr>
          <w:spacing w:val="-13"/>
          <w:sz w:val="19"/>
        </w:rPr>
        <w:t> </w:t>
      </w:r>
      <w:r>
        <w:rPr>
          <w:sz w:val="19"/>
        </w:rPr>
        <w:t>такое </w:t>
      </w:r>
      <w:r>
        <w:rPr>
          <w:w w:val="95"/>
          <w:sz w:val="19"/>
        </w:rPr>
        <w:t>название? </w:t>
      </w: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Каковы были результаты Соляного бунта? Почему Алексей Михайлович </w:t>
      </w:r>
      <w:r>
        <w:rPr>
          <w:sz w:val="19"/>
        </w:rPr>
        <w:t>не расправился с восставшими?</w:t>
      </w:r>
    </w:p>
    <w:p>
      <w:pPr>
        <w:spacing w:line="229" w:lineRule="exact" w:before="130"/>
        <w:ind w:left="793" w:right="0" w:firstLine="0"/>
        <w:jc w:val="both"/>
        <w:rPr>
          <w:sz w:val="20"/>
        </w:rPr>
      </w:pPr>
      <w:r>
        <w:rPr>
          <w:rFonts w:ascii="Calibri" w:hAnsi="Calibri"/>
          <w:b/>
          <w:color w:val="FFFFFF"/>
          <w:spacing w:val="9"/>
          <w:w w:val="110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10"/>
          <w:position w:val="1"/>
          <w:sz w:val="20"/>
          <w:shd w:fill="DB413F" w:color="auto" w:val="clear"/>
        </w:rPr>
        <w:t>3</w:t>
      </w:r>
      <w:r>
        <w:rPr>
          <w:rFonts w:ascii="Calibri" w:hAnsi="Calibri"/>
          <w:b/>
          <w:color w:val="FFFFFF"/>
          <w:spacing w:val="-2"/>
          <w:w w:val="110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69"/>
          <w:w w:val="110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10"/>
          <w:sz w:val="20"/>
        </w:rPr>
        <w:t>Соборное</w:t>
      </w:r>
      <w:r>
        <w:rPr>
          <w:rFonts w:ascii="Calibri" w:hAnsi="Calibri"/>
          <w:b/>
          <w:color w:val="DB413F"/>
          <w:spacing w:val="23"/>
          <w:w w:val="110"/>
          <w:sz w:val="20"/>
        </w:rPr>
        <w:t> </w:t>
      </w:r>
      <w:r>
        <w:rPr>
          <w:rFonts w:ascii="Calibri" w:hAnsi="Calibri"/>
          <w:b/>
          <w:color w:val="DB413F"/>
          <w:w w:val="110"/>
          <w:sz w:val="20"/>
        </w:rPr>
        <w:t>уложение</w:t>
      </w:r>
      <w:r>
        <w:rPr>
          <w:rFonts w:ascii="Calibri" w:hAnsi="Calibri"/>
          <w:b/>
          <w:color w:val="DB413F"/>
          <w:spacing w:val="23"/>
          <w:w w:val="110"/>
          <w:sz w:val="20"/>
        </w:rPr>
        <w:t> </w:t>
      </w:r>
      <w:r>
        <w:rPr>
          <w:rFonts w:ascii="Calibri" w:hAnsi="Calibri"/>
          <w:b/>
          <w:color w:val="DB413F"/>
          <w:w w:val="110"/>
          <w:sz w:val="20"/>
        </w:rPr>
        <w:t>царя</w:t>
      </w:r>
      <w:r>
        <w:rPr>
          <w:rFonts w:ascii="Calibri" w:hAnsi="Calibri"/>
          <w:b/>
          <w:color w:val="DB413F"/>
          <w:spacing w:val="24"/>
          <w:w w:val="110"/>
          <w:sz w:val="20"/>
        </w:rPr>
        <w:t> </w:t>
      </w:r>
      <w:r>
        <w:rPr>
          <w:rFonts w:ascii="Calibri" w:hAnsi="Calibri"/>
          <w:b/>
          <w:color w:val="DB413F"/>
          <w:w w:val="110"/>
          <w:sz w:val="20"/>
        </w:rPr>
        <w:t>Алексея</w:t>
      </w:r>
      <w:r>
        <w:rPr>
          <w:rFonts w:ascii="Calibri" w:hAnsi="Calibri"/>
          <w:b/>
          <w:color w:val="DB413F"/>
          <w:spacing w:val="24"/>
          <w:w w:val="110"/>
          <w:sz w:val="20"/>
        </w:rPr>
        <w:t> </w:t>
      </w:r>
      <w:r>
        <w:rPr>
          <w:rFonts w:ascii="Calibri" w:hAnsi="Calibri"/>
          <w:b/>
          <w:color w:val="DB413F"/>
          <w:w w:val="110"/>
          <w:sz w:val="20"/>
        </w:rPr>
        <w:t>Михайловича.</w:t>
      </w:r>
      <w:r>
        <w:rPr>
          <w:rFonts w:ascii="Calibri" w:hAnsi="Calibri"/>
          <w:b/>
          <w:color w:val="DB413F"/>
          <w:spacing w:val="23"/>
          <w:w w:val="110"/>
          <w:sz w:val="20"/>
        </w:rPr>
        <w:t> </w:t>
      </w:r>
      <w:r>
        <w:rPr>
          <w:color w:val="000000"/>
          <w:w w:val="110"/>
          <w:sz w:val="20"/>
        </w:rPr>
        <w:t>Для</w:t>
      </w:r>
      <w:r>
        <w:rPr>
          <w:color w:val="000000"/>
          <w:spacing w:val="12"/>
          <w:w w:val="110"/>
          <w:sz w:val="20"/>
        </w:rPr>
        <w:t> </w:t>
      </w:r>
      <w:r>
        <w:rPr>
          <w:color w:val="000000"/>
          <w:w w:val="110"/>
          <w:sz w:val="20"/>
        </w:rPr>
        <w:t>разработки</w:t>
      </w:r>
      <w:r>
        <w:rPr>
          <w:color w:val="000000"/>
          <w:spacing w:val="12"/>
          <w:w w:val="110"/>
          <w:sz w:val="20"/>
        </w:rPr>
        <w:t> </w:t>
      </w:r>
      <w:r>
        <w:rPr>
          <w:color w:val="000000"/>
          <w:spacing w:val="-2"/>
          <w:w w:val="110"/>
          <w:sz w:val="20"/>
        </w:rPr>
        <w:t>ново-</w:t>
      </w:r>
    </w:p>
    <w:p>
      <w:pPr>
        <w:pStyle w:val="BodyText"/>
        <w:spacing w:line="220" w:lineRule="auto" w:before="14"/>
        <w:ind w:left="793" w:right="790"/>
        <w:jc w:val="both"/>
      </w:pPr>
      <w:r>
        <w:rPr/>
        <w:t>го свода законов (получившего название Соборного уложения 1649 г.) был образован Уложенный приказ под началом боярина князя </w:t>
      </w:r>
      <w:r>
        <w:rPr>
          <w:rFonts w:ascii="Book Antiqua" w:hAnsi="Book Antiqua"/>
          <w:b/>
          <w:i/>
        </w:rPr>
        <w:t>Никиты Одоевско-</w:t>
      </w:r>
      <w:r>
        <w:rPr>
          <w:rFonts w:ascii="Book Antiqua" w:hAnsi="Book Antiqua"/>
          <w:b/>
          <w:i/>
        </w:rPr>
        <w:t> го</w:t>
      </w:r>
      <w:r>
        <w:rPr/>
        <w:t>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работе</w:t>
      </w:r>
      <w:r>
        <w:rPr>
          <w:spacing w:val="-3"/>
        </w:rPr>
        <w:t> </w:t>
      </w:r>
      <w:r>
        <w:rPr/>
        <w:t>над</w:t>
      </w:r>
      <w:r>
        <w:rPr>
          <w:spacing w:val="-3"/>
        </w:rPr>
        <w:t> </w:t>
      </w:r>
      <w:r>
        <w:rPr/>
        <w:t>новыми</w:t>
      </w:r>
      <w:r>
        <w:rPr>
          <w:spacing w:val="-3"/>
        </w:rPr>
        <w:t> </w:t>
      </w:r>
      <w:r>
        <w:rPr/>
        <w:t>законами</w:t>
      </w:r>
      <w:r>
        <w:rPr>
          <w:spacing w:val="-3"/>
        </w:rPr>
        <w:t> </w:t>
      </w:r>
      <w:r>
        <w:rPr/>
        <w:t>активное</w:t>
      </w:r>
      <w:r>
        <w:rPr>
          <w:spacing w:val="-3"/>
        </w:rPr>
        <w:t> </w:t>
      </w:r>
      <w:r>
        <w:rPr/>
        <w:t>участие</w:t>
      </w:r>
      <w:r>
        <w:rPr>
          <w:spacing w:val="-3"/>
        </w:rPr>
        <w:t> </w:t>
      </w:r>
      <w:r>
        <w:rPr/>
        <w:t>приняли</w:t>
      </w:r>
      <w:r>
        <w:rPr>
          <w:spacing w:val="-3"/>
        </w:rPr>
        <w:t> </w:t>
      </w:r>
      <w:r>
        <w:rPr/>
        <w:t>выборные</w:t>
      </w:r>
      <w:r>
        <w:rPr>
          <w:spacing w:val="-3"/>
        </w:rPr>
        <w:t> </w:t>
      </w:r>
      <w:r>
        <w:rPr/>
        <w:t>люди. Они</w:t>
      </w:r>
      <w:r>
        <w:rPr>
          <w:spacing w:val="-8"/>
        </w:rPr>
        <w:t> </w:t>
      </w:r>
      <w:r>
        <w:rPr/>
        <w:t>обсуждали</w:t>
      </w:r>
      <w:r>
        <w:rPr>
          <w:spacing w:val="-8"/>
        </w:rPr>
        <w:t> </w:t>
      </w:r>
      <w:r>
        <w:rPr/>
        <w:t>проекты</w:t>
      </w:r>
      <w:r>
        <w:rPr>
          <w:spacing w:val="-8"/>
        </w:rPr>
        <w:t> </w:t>
      </w:r>
      <w:r>
        <w:rPr/>
        <w:t>статей,</w:t>
      </w:r>
      <w:r>
        <w:rPr>
          <w:spacing w:val="-8"/>
        </w:rPr>
        <w:t> </w:t>
      </w:r>
      <w:r>
        <w:rPr/>
        <w:t>при</w:t>
      </w:r>
      <w:r>
        <w:rPr>
          <w:spacing w:val="-8"/>
        </w:rPr>
        <w:t> </w:t>
      </w:r>
      <w:r>
        <w:rPr/>
        <w:t>этом</w:t>
      </w:r>
      <w:r>
        <w:rPr>
          <w:spacing w:val="-8"/>
        </w:rPr>
        <w:t> </w:t>
      </w:r>
      <w:r>
        <w:rPr/>
        <w:t>сами</w:t>
      </w:r>
      <w:r>
        <w:rPr>
          <w:spacing w:val="-8"/>
        </w:rPr>
        <w:t> </w:t>
      </w:r>
      <w:r>
        <w:rPr/>
        <w:t>выступали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законодательными инициативами. Не остался в стороне от законотворчества и царь Алексей Михайлович.</w:t>
      </w:r>
      <w:r>
        <w:rPr>
          <w:spacing w:val="-7"/>
        </w:rPr>
        <w:t> </w:t>
      </w:r>
      <w:r>
        <w:rPr/>
        <w:t>События</w:t>
      </w:r>
      <w:r>
        <w:rPr>
          <w:spacing w:val="-7"/>
        </w:rPr>
        <w:t> </w:t>
      </w:r>
      <w:r>
        <w:rPr/>
        <w:t>Соляного</w:t>
      </w:r>
      <w:r>
        <w:rPr>
          <w:spacing w:val="-7"/>
        </w:rPr>
        <w:t> </w:t>
      </w:r>
      <w:r>
        <w:rPr/>
        <w:t>бунта</w:t>
      </w:r>
      <w:r>
        <w:rPr>
          <w:spacing w:val="-7"/>
        </w:rPr>
        <w:t> </w:t>
      </w:r>
      <w:r>
        <w:rPr/>
        <w:t>сильно</w:t>
      </w:r>
      <w:r>
        <w:rPr>
          <w:spacing w:val="-7"/>
        </w:rPr>
        <w:t> </w:t>
      </w:r>
      <w:r>
        <w:rPr/>
        <w:t>повлияли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молодого</w:t>
      </w:r>
      <w:r>
        <w:rPr>
          <w:spacing w:val="-7"/>
        </w:rPr>
        <w:t> </w:t>
      </w:r>
      <w:r>
        <w:rPr/>
        <w:t>государя. Они наложили отпечаток на всю его последующую жизнь.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Собравшийся осенью 1648 г. Земский собор сильно отличался от предше- ствующих. На нём присутствовало чуть меньше 300 выборных, из них </w:t>
      </w:r>
      <w:r>
        <w:rPr/>
        <w:t>более 250</w:t>
      </w:r>
      <w:r>
        <w:rPr>
          <w:spacing w:val="-5"/>
        </w:rPr>
        <w:t> </w:t>
      </w:r>
      <w:r>
        <w:rPr/>
        <w:t>представляли</w:t>
      </w:r>
      <w:r>
        <w:rPr>
          <w:spacing w:val="-5"/>
        </w:rPr>
        <w:t> </w:t>
      </w:r>
      <w:r>
        <w:rPr/>
        <w:t>уездное</w:t>
      </w:r>
      <w:r>
        <w:rPr>
          <w:spacing w:val="-5"/>
        </w:rPr>
        <w:t> </w:t>
      </w:r>
      <w:r>
        <w:rPr/>
        <w:t>дворянство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провинциальные</w:t>
      </w:r>
      <w:r>
        <w:rPr>
          <w:spacing w:val="-5"/>
        </w:rPr>
        <w:t> </w:t>
      </w:r>
      <w:r>
        <w:rPr/>
        <w:t>города.</w:t>
      </w:r>
      <w:r>
        <w:rPr>
          <w:spacing w:val="-5"/>
        </w:rPr>
        <w:t> </w:t>
      </w:r>
      <w:r>
        <w:rPr/>
        <w:t>Никогда</w:t>
      </w:r>
      <w:r>
        <w:rPr>
          <w:spacing w:val="-5"/>
        </w:rPr>
        <w:t> </w:t>
      </w:r>
      <w:r>
        <w:rPr/>
        <w:t>ещё голос провинции не звучал так явственно, и никогда правящие круги не при- слушивались к нему с такой чуткостью.</w:t>
      </w:r>
    </w:p>
    <w:p>
      <w:pPr>
        <w:pStyle w:val="BodyText"/>
        <w:spacing w:line="220" w:lineRule="auto"/>
        <w:ind w:left="793" w:right="791" w:firstLine="340"/>
        <w:jc w:val="right"/>
      </w:pPr>
      <w:r>
        <w:rPr/>
        <w:t>Оригинал</w:t>
      </w:r>
      <w:r>
        <w:rPr>
          <w:spacing w:val="40"/>
        </w:rPr>
        <w:t> </w:t>
      </w:r>
      <w:r>
        <w:rPr/>
        <w:t>утверждённого</w:t>
      </w:r>
      <w:r>
        <w:rPr>
          <w:spacing w:val="40"/>
        </w:rPr>
        <w:t> </w:t>
      </w:r>
      <w:r>
        <w:rPr/>
        <w:t>выборными</w:t>
      </w:r>
      <w:r>
        <w:rPr>
          <w:spacing w:val="40"/>
        </w:rPr>
        <w:t> </w:t>
      </w:r>
      <w:r>
        <w:rPr>
          <w:rFonts w:ascii="Book Antiqua" w:hAnsi="Book Antiqua"/>
          <w:i/>
        </w:rPr>
        <w:t>Соборного</w:t>
      </w:r>
      <w:r>
        <w:rPr>
          <w:rFonts w:ascii="Book Antiqua" w:hAnsi="Book Antiqua"/>
          <w:i/>
          <w:spacing w:val="80"/>
        </w:rPr>
        <w:t> </w:t>
      </w:r>
      <w:r>
        <w:rPr>
          <w:rFonts w:ascii="Book Antiqua" w:hAnsi="Book Antiqua"/>
          <w:i/>
        </w:rPr>
        <w:t>уложения</w:t>
      </w:r>
      <w:r>
        <w:rPr>
          <w:rFonts w:ascii="Book Antiqua" w:hAnsi="Book Antiqua"/>
          <w:i/>
          <w:spacing w:val="80"/>
        </w:rPr>
        <w:t> </w:t>
      </w:r>
      <w:r>
        <w:rPr>
          <w:rFonts w:ascii="Book Antiqua" w:hAnsi="Book Antiqua"/>
          <w:b/>
        </w:rPr>
        <w:t>1649</w:t>
      </w:r>
      <w:r>
        <w:rPr>
          <w:rFonts w:ascii="Book Antiqua" w:hAnsi="Book Antiqua"/>
          <w:b/>
          <w:spacing w:val="80"/>
        </w:rPr>
        <w:t> </w:t>
      </w:r>
      <w:r>
        <w:rPr>
          <w:rFonts w:ascii="Book Antiqua" w:hAnsi="Book Antiqua"/>
          <w:b/>
        </w:rPr>
        <w:t>г.</w:t>
      </w:r>
      <w:r>
        <w:rPr>
          <w:rFonts w:ascii="Book Antiqua" w:hAnsi="Book Antiqua"/>
          <w:b/>
          <w:spacing w:val="40"/>
        </w:rPr>
        <w:t> </w:t>
      </w:r>
      <w:r>
        <w:rPr/>
        <w:t>пред- ставляет</w:t>
      </w:r>
      <w:r>
        <w:rPr>
          <w:spacing w:val="32"/>
        </w:rPr>
        <w:t> </w:t>
      </w:r>
      <w:r>
        <w:rPr/>
        <w:t>собой</w:t>
      </w:r>
      <w:r>
        <w:rPr>
          <w:spacing w:val="32"/>
        </w:rPr>
        <w:t> </w:t>
      </w:r>
      <w:r>
        <w:rPr/>
        <w:t>длинный</w:t>
      </w:r>
      <w:r>
        <w:rPr>
          <w:spacing w:val="32"/>
        </w:rPr>
        <w:t> </w:t>
      </w:r>
      <w:r>
        <w:rPr/>
        <w:t>свиток,</w:t>
      </w:r>
      <w:r>
        <w:rPr>
          <w:spacing w:val="32"/>
        </w:rPr>
        <w:t> </w:t>
      </w:r>
      <w:r>
        <w:rPr/>
        <w:t>склеенный</w:t>
      </w:r>
      <w:r>
        <w:rPr>
          <w:spacing w:val="32"/>
        </w:rPr>
        <w:t> </w:t>
      </w:r>
      <w:r>
        <w:rPr/>
        <w:t>из</w:t>
      </w:r>
      <w:r>
        <w:rPr>
          <w:spacing w:val="32"/>
        </w:rPr>
        <w:t> </w:t>
      </w:r>
      <w:r>
        <w:rPr/>
        <w:t>бумажных</w:t>
      </w:r>
      <w:r>
        <w:rPr>
          <w:spacing w:val="32"/>
        </w:rPr>
        <w:t> </w:t>
      </w:r>
      <w:r>
        <w:rPr/>
        <w:t>столбцов.</w:t>
      </w:r>
      <w:r>
        <w:rPr>
          <w:spacing w:val="32"/>
        </w:rPr>
        <w:t> </w:t>
      </w:r>
      <w:r>
        <w:rPr/>
        <w:t>Он</w:t>
      </w:r>
      <w:r>
        <w:rPr>
          <w:spacing w:val="32"/>
        </w:rPr>
        <w:t> </w:t>
      </w:r>
      <w:r>
        <w:rPr/>
        <w:t>был </w:t>
      </w:r>
      <w:r>
        <w:rPr>
          <w:spacing w:val="-2"/>
        </w:rPr>
        <w:t>заверен</w:t>
      </w:r>
      <w:r>
        <w:rPr>
          <w:spacing w:val="-12"/>
        </w:rPr>
        <w:t> </w:t>
      </w:r>
      <w:r>
        <w:rPr>
          <w:spacing w:val="-2"/>
        </w:rPr>
        <w:t>подписями</w:t>
      </w:r>
      <w:r>
        <w:rPr>
          <w:spacing w:val="-12"/>
        </w:rPr>
        <w:t> </w:t>
      </w:r>
      <w:r>
        <w:rPr>
          <w:spacing w:val="-2"/>
        </w:rPr>
        <w:t>думных</w:t>
      </w:r>
      <w:r>
        <w:rPr>
          <w:spacing w:val="-12"/>
        </w:rPr>
        <w:t> </w:t>
      </w:r>
      <w:r>
        <w:rPr>
          <w:spacing w:val="-2"/>
        </w:rPr>
        <w:t>чинов,</w:t>
      </w:r>
      <w:r>
        <w:rPr>
          <w:spacing w:val="-12"/>
        </w:rPr>
        <w:t> </w:t>
      </w:r>
      <w:r>
        <w:rPr>
          <w:spacing w:val="-2"/>
        </w:rPr>
        <w:t>духовных</w:t>
      </w:r>
      <w:r>
        <w:rPr>
          <w:spacing w:val="-12"/>
        </w:rPr>
        <w:t> </w:t>
      </w:r>
      <w:r>
        <w:rPr>
          <w:spacing w:val="-2"/>
        </w:rPr>
        <w:t>властей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выборных</w:t>
      </w:r>
      <w:r>
        <w:rPr>
          <w:spacing w:val="-12"/>
        </w:rPr>
        <w:t> </w:t>
      </w:r>
      <w:r>
        <w:rPr>
          <w:spacing w:val="-2"/>
        </w:rPr>
        <w:t>людей.</w:t>
      </w:r>
      <w:r>
        <w:rPr>
          <w:spacing w:val="-12"/>
        </w:rPr>
        <w:t> </w:t>
      </w:r>
      <w:r>
        <w:rPr>
          <w:spacing w:val="-2"/>
        </w:rPr>
        <w:t>Приня- тие Уложения позволило властям ослабить накал социального противостояния. </w:t>
      </w:r>
      <w:r>
        <w:rPr/>
        <w:t>Новый свод законов обозначил дальнейшее укрепление </w:t>
      </w:r>
      <w:r>
        <w:rPr>
          <w:rFonts w:ascii="Book Antiqua" w:hAnsi="Book Antiqua"/>
          <w:i/>
        </w:rPr>
        <w:t>самодержавия</w:t>
      </w:r>
      <w:r>
        <w:rPr/>
        <w:t>. Цар- </w:t>
      </w:r>
      <w:r>
        <w:rPr>
          <w:spacing w:val="-2"/>
        </w:rPr>
        <w:t>ская</w:t>
      </w:r>
      <w:r>
        <w:rPr>
          <w:spacing w:val="1"/>
        </w:rPr>
        <w:t> </w:t>
      </w:r>
      <w:r>
        <w:rPr>
          <w:spacing w:val="-2"/>
        </w:rPr>
        <w:t>власть</w:t>
      </w:r>
      <w:r>
        <w:rPr>
          <w:spacing w:val="1"/>
        </w:rPr>
        <w:t> </w:t>
      </w:r>
      <w:r>
        <w:rPr>
          <w:spacing w:val="-2"/>
        </w:rPr>
        <w:t>трактовалась</w:t>
      </w:r>
      <w:r>
        <w:rPr>
          <w:spacing w:val="1"/>
        </w:rPr>
        <w:t> </w:t>
      </w:r>
      <w:r>
        <w:rPr>
          <w:spacing w:val="-2"/>
        </w:rPr>
        <w:t>в</w:t>
      </w:r>
      <w:r>
        <w:rPr>
          <w:spacing w:val="1"/>
        </w:rPr>
        <w:t> </w:t>
      </w:r>
      <w:r>
        <w:rPr>
          <w:spacing w:val="-2"/>
        </w:rPr>
        <w:t>нём</w:t>
      </w:r>
      <w:r>
        <w:rPr>
          <w:spacing w:val="1"/>
        </w:rPr>
        <w:t> </w:t>
      </w:r>
      <w:r>
        <w:rPr>
          <w:spacing w:val="-2"/>
        </w:rPr>
        <w:t>как</w:t>
      </w:r>
      <w:r>
        <w:rPr>
          <w:spacing w:val="1"/>
        </w:rPr>
        <w:t> </w:t>
      </w:r>
      <w:r>
        <w:rPr>
          <w:spacing w:val="-2"/>
        </w:rPr>
        <w:t>власть</w:t>
      </w:r>
      <w:r>
        <w:rPr>
          <w:spacing w:val="1"/>
        </w:rPr>
        <w:t> </w:t>
      </w:r>
      <w:r>
        <w:rPr>
          <w:spacing w:val="-2"/>
        </w:rPr>
        <w:t>помазанника</w:t>
      </w:r>
      <w:r>
        <w:rPr>
          <w:spacing w:val="1"/>
        </w:rPr>
        <w:t> </w:t>
      </w:r>
      <w:r>
        <w:rPr>
          <w:spacing w:val="-2"/>
        </w:rPr>
        <w:t>Божьего.</w:t>
      </w:r>
      <w:r>
        <w:rPr>
          <w:spacing w:val="1"/>
        </w:rPr>
        <w:t> </w:t>
      </w:r>
      <w:r>
        <w:rPr>
          <w:spacing w:val="-2"/>
        </w:rPr>
        <w:t>Защищалось </w:t>
      </w:r>
      <w:r>
        <w:rPr/>
        <w:t>всё,</w:t>
      </w:r>
      <w:r>
        <w:rPr>
          <w:spacing w:val="-6"/>
        </w:rPr>
        <w:t> </w:t>
      </w:r>
      <w:r>
        <w:rPr/>
        <w:t>созданное</w:t>
      </w:r>
      <w:r>
        <w:rPr>
          <w:spacing w:val="-6"/>
        </w:rPr>
        <w:t> </w:t>
      </w:r>
      <w:r>
        <w:rPr/>
        <w:t>волей</w:t>
      </w:r>
      <w:r>
        <w:rPr>
          <w:spacing w:val="-6"/>
        </w:rPr>
        <w:t> </w:t>
      </w:r>
      <w:r>
        <w:rPr/>
        <w:t>царя,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само</w:t>
      </w:r>
      <w:r>
        <w:rPr>
          <w:spacing w:val="-6"/>
        </w:rPr>
        <w:t> </w:t>
      </w:r>
      <w:r>
        <w:rPr/>
        <w:t>государство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существующий</w:t>
      </w:r>
      <w:r>
        <w:rPr>
          <w:spacing w:val="-6"/>
        </w:rPr>
        <w:t> </w:t>
      </w:r>
      <w:r>
        <w:rPr>
          <w:spacing w:val="-2"/>
        </w:rPr>
        <w:t>правопорядок.</w:t>
      </w:r>
    </w:p>
    <w:p>
      <w:pPr>
        <w:spacing w:after="0" w:line="220" w:lineRule="auto"/>
        <w:jc w:val="right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  <w:rPr>
          <w:sz w:val="10"/>
        </w:rPr>
      </w:pPr>
    </w:p>
    <w:p>
      <w:pPr>
        <w:spacing w:before="86"/>
        <w:ind w:left="793" w:right="510" w:firstLine="0"/>
        <w:jc w:val="right"/>
        <w:rPr>
          <w:rFonts w:ascii="Trebuchet MS" w:hAnsi="Trebuchet MS"/>
          <w:sz w:val="19"/>
        </w:rPr>
      </w:pPr>
      <w:r>
        <w:rPr/>
        <w:pict>
          <v:group style="position:absolute;margin-left:39.686001pt;margin-top:3.595237pt;width:419.55pt;height:362.2pt;mso-position-horizontal-relative:page;mso-position-vertical-relative:paragraph;z-index:-21801472" id="docshapegroup2186" coordorigin="794,72" coordsize="8391,7244">
            <v:rect style="position:absolute;left:793;top:87;width:8391;height:7229" id="docshape2187" filled="true" fillcolor="#f7ded5" stroked="false">
              <v:fill type="solid"/>
            </v:rect>
            <v:rect style="position:absolute;left:6487;top:71;width:2697;height:353" id="docshape2188" filled="true" fillcolor="#000000" stroked="false">
              <v:fill opacity="32768f" type="solid"/>
            </v:rect>
            <v:rect style="position:absolute;left:6519;top:87;width:2665;height:227" id="docshape2189" filled="true" fillcolor="#db413f" stroked="false">
              <v:fill type="solid"/>
            </v:rect>
            <v:rect style="position:absolute;left:915;top:601;width:5328;height:706" id="docshape2190" filled="true" fillcolor="#000000" stroked="false">
              <v:fill opacity="32768f" type="solid"/>
            </v:rect>
            <v:rect style="position:absolute;left:977;top:664;width:5202;height:585" id="docshape2191" filled="true" fillcolor="#ffffff" stroked="false">
              <v:fill type="solid"/>
            </v:rect>
            <v:rect style="position:absolute;left:6023;top:581;width:2693;height:3269" id="docshape2192" filled="true" fillcolor="#000000" stroked="false">
              <v:fill opacity="32768f" type="solid"/>
            </v:rect>
            <v:shape style="position:absolute;left:6097;top:655;width:2549;height:3125" type="#_x0000_t75" id="docshape2193" stroked="false">
              <v:imagedata r:id="rId440" o:title=""/>
            </v:shape>
            <v:rect style="position:absolute;left:6095;top:654;width:2552;height:3126" id="docshape2194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Trebuchet MS" w:hAnsi="Trebuchet MS"/>
          <w:color w:val="FFFFFF"/>
          <w:spacing w:val="-2"/>
          <w:w w:val="90"/>
          <w:sz w:val="19"/>
        </w:rPr>
        <w:t>ИСТОРИЧЕСКИЙ</w:t>
      </w:r>
      <w:r>
        <w:rPr>
          <w:rFonts w:ascii="Trebuchet MS" w:hAnsi="Trebuchet MS"/>
          <w:color w:val="FFFFFF"/>
          <w:sz w:val="19"/>
        </w:rPr>
        <w:t> </w:t>
      </w:r>
      <w:r>
        <w:rPr>
          <w:rFonts w:ascii="Trebuchet MS" w:hAnsi="Trebuchet MS"/>
          <w:color w:val="FFFFFF"/>
          <w:spacing w:val="-2"/>
          <w:sz w:val="19"/>
        </w:rPr>
        <w:t>ПОРТРЕТ</w:t>
      </w:r>
    </w:p>
    <w:p>
      <w:pPr>
        <w:pStyle w:val="BodyText"/>
        <w:spacing w:before="9"/>
        <w:rPr>
          <w:rFonts w:ascii="Trebuchet MS"/>
          <w:sz w:val="28"/>
        </w:rPr>
      </w:pPr>
    </w:p>
    <w:p>
      <w:pPr>
        <w:spacing w:line="218" w:lineRule="auto" w:before="120"/>
        <w:ind w:left="1091" w:right="359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w w:val="110"/>
          <w:sz w:val="19"/>
        </w:rPr>
        <w:t>«Составление Соборного уложения при </w:t>
      </w:r>
      <w:r>
        <w:rPr>
          <w:rFonts w:ascii="Calibri" w:hAnsi="Calibri"/>
          <w:b/>
          <w:w w:val="110"/>
          <w:sz w:val="19"/>
        </w:rPr>
        <w:t>царе </w:t>
      </w:r>
      <w:r>
        <w:rPr>
          <w:rFonts w:ascii="Calibri" w:hAnsi="Calibri"/>
          <w:b/>
          <w:w w:val="105"/>
          <w:sz w:val="19"/>
        </w:rPr>
        <w:t>Алексее</w:t>
      </w:r>
      <w:r>
        <w:rPr>
          <w:rFonts w:ascii="Calibri" w:hAnsi="Calibri"/>
          <w:b/>
          <w:spacing w:val="27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Михайловиче».</w:t>
      </w:r>
      <w:r>
        <w:rPr>
          <w:rFonts w:ascii="Calibri" w:hAnsi="Calibri"/>
          <w:b/>
          <w:spacing w:val="27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Художник</w:t>
      </w:r>
      <w:r>
        <w:rPr>
          <w:rFonts w:ascii="Trebuchet MS" w:hAnsi="Trebuchet MS"/>
          <w:i/>
          <w:spacing w:val="12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Н.</w:t>
      </w:r>
      <w:r>
        <w:rPr>
          <w:rFonts w:ascii="Trebuchet MS" w:hAnsi="Trebuchet MS"/>
          <w:i/>
          <w:spacing w:val="12"/>
          <w:w w:val="10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Некрасов</w:t>
      </w:r>
    </w:p>
    <w:p>
      <w:pPr>
        <w:pStyle w:val="BodyText"/>
        <w:rPr>
          <w:rFonts w:ascii="Trebuchet MS"/>
          <w:i/>
          <w:sz w:val="17"/>
        </w:rPr>
      </w:pPr>
    </w:p>
    <w:p>
      <w:pPr>
        <w:spacing w:before="103"/>
        <w:ind w:left="2095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Царь</w:t>
      </w:r>
      <w:r>
        <w:rPr>
          <w:rFonts w:ascii="Calibri" w:hAnsi="Calibri"/>
          <w:b/>
          <w:spacing w:val="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Алексей</w:t>
      </w:r>
      <w:r>
        <w:rPr>
          <w:rFonts w:ascii="Calibri" w:hAnsi="Calibri"/>
          <w:b/>
          <w:spacing w:val="13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Михайлович</w:t>
      </w:r>
    </w:p>
    <w:p>
      <w:pPr>
        <w:spacing w:line="220" w:lineRule="auto" w:before="41"/>
        <w:ind w:left="963" w:right="3379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Царь Алексей Михайлович, поощряемый своим </w:t>
      </w:r>
      <w:r>
        <w:rPr>
          <w:rFonts w:ascii="Tahoma" w:hAnsi="Tahoma"/>
          <w:sz w:val="19"/>
        </w:rPr>
        <w:t>«дядь- кой» боярином Морозовым, в молодости предпочитал проводить время в богомольных походах и в праздно- сти.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страстным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охотником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ходил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волков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 медведей,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более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всего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любил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«красную»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соколиную охоту.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Случалось,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выезжал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поле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птицей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 два-три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раза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день.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Текущие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дела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казались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ему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скуч- ными и обременительными.</w:t>
      </w:r>
    </w:p>
    <w:p>
      <w:pPr>
        <w:spacing w:line="220" w:lineRule="auto" w:before="0"/>
        <w:ind w:left="963" w:right="3379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Соляной бунт Алексей Михайлович воспринял как след- ствие своего небрежения царским долгом, что стало </w:t>
      </w:r>
      <w:r>
        <w:rPr>
          <w:rFonts w:ascii="Tahoma" w:hAnsi="Tahoma"/>
          <w:w w:val="95"/>
          <w:sz w:val="19"/>
        </w:rPr>
        <w:t>для </w:t>
      </w:r>
      <w:r>
        <w:rPr>
          <w:rFonts w:ascii="Tahoma" w:hAnsi="Tahoma"/>
          <w:sz w:val="19"/>
        </w:rPr>
        <w:t>него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сильным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потрясением.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После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этого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усердно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5"/>
          <w:sz w:val="19"/>
        </w:rPr>
        <w:t>за-</w:t>
      </w:r>
    </w:p>
    <w:p>
      <w:pPr>
        <w:spacing w:line="220" w:lineRule="auto" w:before="0"/>
        <w:ind w:left="96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нялся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текущими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делами.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На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полях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представленных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ему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отписок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всё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чаще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стали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появ- </w:t>
      </w:r>
      <w:r>
        <w:rPr>
          <w:rFonts w:ascii="Tahoma" w:hAnsi="Tahoma"/>
          <w:sz w:val="19"/>
        </w:rPr>
        <w:t>ляться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пометы: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«чтена».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Порой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резолюции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выражали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поощрение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«учинил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5"/>
          <w:sz w:val="19"/>
        </w:rPr>
        <w:t>до-</w:t>
      </w:r>
    </w:p>
    <w:p>
      <w:pPr>
        <w:spacing w:line="191" w:lineRule="exact" w:before="0"/>
        <w:ind w:left="96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бро»,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иногда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являлись</w:t>
      </w:r>
      <w:r>
        <w:rPr>
          <w:rFonts w:ascii="Tahoma" w:hAnsi="Tahoma"/>
          <w:spacing w:val="30"/>
          <w:sz w:val="19"/>
        </w:rPr>
        <w:t> </w:t>
      </w:r>
      <w:r>
        <w:rPr>
          <w:rFonts w:ascii="Tahoma" w:hAnsi="Tahoma"/>
          <w:sz w:val="19"/>
        </w:rPr>
        <w:t>разносом: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«так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пишут</w:t>
      </w:r>
      <w:r>
        <w:rPr>
          <w:rFonts w:ascii="Tahoma" w:hAnsi="Tahoma"/>
          <w:spacing w:val="30"/>
          <w:sz w:val="19"/>
        </w:rPr>
        <w:t> </w:t>
      </w:r>
      <w:r>
        <w:rPr>
          <w:rFonts w:ascii="Tahoma" w:hAnsi="Tahoma"/>
          <w:sz w:val="19"/>
        </w:rPr>
        <w:t>дураки,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z w:val="19"/>
        </w:rPr>
        <w:t>воеводы».</w:t>
      </w:r>
      <w:r>
        <w:rPr>
          <w:rFonts w:ascii="Tahoma" w:hAnsi="Tahoma"/>
          <w:spacing w:val="30"/>
          <w:sz w:val="19"/>
        </w:rPr>
        <w:t> </w:t>
      </w:r>
      <w:r>
        <w:rPr>
          <w:rFonts w:ascii="Tahoma" w:hAnsi="Tahoma"/>
          <w:sz w:val="19"/>
        </w:rPr>
        <w:t>Один</w:t>
      </w:r>
      <w:r>
        <w:rPr>
          <w:rFonts w:ascii="Tahoma" w:hAnsi="Tahoma"/>
          <w:spacing w:val="29"/>
          <w:sz w:val="19"/>
        </w:rPr>
        <w:t> </w:t>
      </w:r>
      <w:r>
        <w:rPr>
          <w:rFonts w:ascii="Tahoma" w:hAnsi="Tahoma"/>
          <w:spacing w:val="-5"/>
          <w:sz w:val="19"/>
        </w:rPr>
        <w:t>из</w:t>
      </w:r>
    </w:p>
    <w:p>
      <w:pPr>
        <w:spacing w:line="220" w:lineRule="auto" w:before="5"/>
        <w:ind w:left="96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шведских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дипломатов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доносил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дни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составления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Уложения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Стокгольм: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«еже- дневно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работает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сам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своими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сотрудниками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над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тем,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чтобы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устроить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хорошие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по- рядки, дабы народ насколько возможно был удовлетворён».</w:t>
      </w:r>
    </w:p>
    <w:p>
      <w:pPr>
        <w:spacing w:line="220" w:lineRule="auto" w:before="0"/>
        <w:ind w:left="963" w:right="792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Алексей Михайлович усвоил и другой урок: за московскими стрельцами — главной полицейской силой — надо следить. С тех пор он регулярно одаривал их </w:t>
      </w:r>
      <w:r>
        <w:rPr>
          <w:rFonts w:ascii="Tahoma" w:hAnsi="Tahoma"/>
          <w:sz w:val="19"/>
        </w:rPr>
        <w:t>кормами, деньгами,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сукнами.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старания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прошли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даром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московские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стрельцы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раз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вы- казывали верность своему государю.</w:t>
      </w:r>
    </w:p>
    <w:p>
      <w:pPr>
        <w:spacing w:line="220" w:lineRule="auto" w:before="0"/>
        <w:ind w:left="96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Человек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живой,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впечатлительный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любознательный,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Алексей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Михайлович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вос- приимчив к новому. При нём меняются костюмы, нравы и привычки. На русский язык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переводятся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образовательные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пособия,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лечебники,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другие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книги.</w:t>
      </w:r>
    </w:p>
    <w:p>
      <w:pPr>
        <w:spacing w:before="89"/>
        <w:ind w:left="907" w:right="0" w:firstLine="0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27"/>
          <w:sz w:val="20"/>
        </w:rPr>
        <w:t> </w:t>
      </w:r>
      <w:r>
        <w:rPr>
          <w:rFonts w:ascii="Tahoma" w:hAnsi="Tahoma"/>
          <w:spacing w:val="-2"/>
          <w:w w:val="95"/>
          <w:sz w:val="19"/>
        </w:rPr>
        <w:t>Кто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участвовал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подготовке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Соборного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уложения?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7"/>
        <w:rPr>
          <w:rFonts w:ascii="Tahoma"/>
          <w:sz w:val="17"/>
        </w:rPr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t>В Уложении реализовалась давняя мечта помещиков о полном и оконча- тельном</w:t>
      </w:r>
      <w:r>
        <w:rPr>
          <w:spacing w:val="-4"/>
        </w:rPr>
        <w:t> </w:t>
      </w:r>
      <w:r>
        <w:rPr/>
        <w:t>закрепощении</w:t>
      </w:r>
      <w:r>
        <w:rPr>
          <w:spacing w:val="-4"/>
        </w:rPr>
        <w:t> </w:t>
      </w:r>
      <w:r>
        <w:rPr/>
        <w:t>крестьян.</w:t>
      </w:r>
      <w:r>
        <w:rPr>
          <w:spacing w:val="-4"/>
        </w:rPr>
        <w:t> </w:t>
      </w:r>
      <w:r>
        <w:rPr/>
        <w:t>Урочные</w:t>
      </w:r>
      <w:r>
        <w:rPr>
          <w:spacing w:val="-4"/>
        </w:rPr>
        <w:t> </w:t>
      </w:r>
      <w:r>
        <w:rPr/>
        <w:t>лета</w:t>
      </w:r>
      <w:r>
        <w:rPr>
          <w:spacing w:val="-4"/>
        </w:rPr>
        <w:t> </w:t>
      </w:r>
      <w:r>
        <w:rPr/>
        <w:t>были</w:t>
      </w:r>
      <w:r>
        <w:rPr>
          <w:spacing w:val="-4"/>
        </w:rPr>
        <w:t> </w:t>
      </w:r>
      <w:r>
        <w:rPr/>
        <w:t>отменены.</w:t>
      </w:r>
      <w:r>
        <w:rPr>
          <w:spacing w:val="-4"/>
        </w:rPr>
        <w:t> </w:t>
      </w:r>
      <w:r>
        <w:rPr/>
        <w:t>Отныне</w:t>
      </w:r>
      <w:r>
        <w:rPr>
          <w:spacing w:val="-4"/>
        </w:rPr>
        <w:t> </w:t>
      </w:r>
      <w:r>
        <w:rPr/>
        <w:t>насе- ление всего крестьянского двора становилось крепостным — прикреплённым</w:t>
      </w:r>
      <w:r>
        <w:rPr>
          <w:spacing w:val="40"/>
        </w:rPr>
        <w:t> </w:t>
      </w:r>
      <w:r>
        <w:rPr/>
        <w:t>к земле, у которой имелся хозяин.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Упразднялись «белые слободы». Все боярские и церковные владения в го- </w:t>
      </w:r>
      <w:r>
        <w:rPr>
          <w:spacing w:val="-2"/>
        </w:rPr>
        <w:t>родах</w:t>
      </w:r>
      <w:r>
        <w:rPr>
          <w:spacing w:val="-8"/>
        </w:rPr>
        <w:t> </w:t>
      </w:r>
      <w:r>
        <w:rPr>
          <w:spacing w:val="-2"/>
        </w:rPr>
        <w:t>были</w:t>
      </w:r>
      <w:r>
        <w:rPr>
          <w:spacing w:val="-8"/>
        </w:rPr>
        <w:t> </w:t>
      </w:r>
      <w:r>
        <w:rPr>
          <w:spacing w:val="-2"/>
        </w:rPr>
        <w:t>отписаны</w:t>
      </w:r>
      <w:r>
        <w:rPr>
          <w:spacing w:val="-8"/>
        </w:rPr>
        <w:t> </w:t>
      </w:r>
      <w:r>
        <w:rPr>
          <w:spacing w:val="-2"/>
        </w:rPr>
        <w:t>«на</w:t>
      </w:r>
      <w:r>
        <w:rPr>
          <w:spacing w:val="-8"/>
        </w:rPr>
        <w:t> </w:t>
      </w:r>
      <w:r>
        <w:rPr>
          <w:spacing w:val="-2"/>
        </w:rPr>
        <w:t>государя»,</w:t>
      </w:r>
      <w:r>
        <w:rPr>
          <w:spacing w:val="-8"/>
        </w:rPr>
        <w:t> </w:t>
      </w:r>
      <w:r>
        <w:rPr>
          <w:spacing w:val="-2"/>
        </w:rPr>
        <w:t>а</w:t>
      </w:r>
      <w:r>
        <w:rPr>
          <w:spacing w:val="-8"/>
        </w:rPr>
        <w:t> </w:t>
      </w:r>
      <w:r>
        <w:rPr>
          <w:spacing w:val="-2"/>
        </w:rPr>
        <w:t>их</w:t>
      </w:r>
      <w:r>
        <w:rPr>
          <w:spacing w:val="-8"/>
        </w:rPr>
        <w:t> </w:t>
      </w:r>
      <w:r>
        <w:rPr>
          <w:spacing w:val="-2"/>
        </w:rPr>
        <w:t>жители</w:t>
      </w:r>
      <w:r>
        <w:rPr>
          <w:spacing w:val="-8"/>
        </w:rPr>
        <w:t> </w:t>
      </w:r>
      <w:r>
        <w:rPr>
          <w:spacing w:val="-2"/>
        </w:rPr>
        <w:t>стали</w:t>
      </w:r>
      <w:r>
        <w:rPr>
          <w:spacing w:val="-8"/>
        </w:rPr>
        <w:t> </w:t>
      </w:r>
      <w:r>
        <w:rPr>
          <w:spacing w:val="-2"/>
        </w:rPr>
        <w:t>нести</w:t>
      </w:r>
      <w:r>
        <w:rPr>
          <w:spacing w:val="-8"/>
        </w:rPr>
        <w:t> </w:t>
      </w:r>
      <w:r>
        <w:rPr>
          <w:spacing w:val="-2"/>
        </w:rPr>
        <w:t>государевы</w:t>
      </w:r>
      <w:r>
        <w:rPr>
          <w:spacing w:val="-8"/>
        </w:rPr>
        <w:t> </w:t>
      </w:r>
      <w:r>
        <w:rPr>
          <w:spacing w:val="-2"/>
        </w:rPr>
        <w:t>повин- </w:t>
      </w:r>
      <w:r>
        <w:rPr/>
        <w:t>ности наравне с посадскими людьми. В результате число тяглых посадских дворов сразу выросло на четверть. За жителями посадов было </w:t>
      </w:r>
      <w:r>
        <w:rPr/>
        <w:t>закреплено монопольное право на занятия торговлей и промыслами.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Большое значение имело то, что Уложение сделало право публичным — доступным для спорящих сторон. Пространство для злоупотреблений </w:t>
      </w:r>
      <w:r>
        <w:rPr/>
        <w:t>приказ- ных людей сузилось.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Принятый свод законов дал ответы на основные вызовы времени и дей- ствовал на протяжении двух следующих столетий — вплоть до 30-х гг. XIX в. Иначе говоря, Уложение стало законодательной основой самодержавного </w:t>
      </w:r>
      <w:r>
        <w:rPr>
          <w:spacing w:val="-2"/>
        </w:rPr>
        <w:t>строя.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13" w:lineRule="auto" w:before="112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4"/>
          <w:sz w:val="19"/>
        </w:rPr>
        <w:t> </w:t>
      </w:r>
      <w:r>
        <w:rPr>
          <w:spacing w:val="-2"/>
          <w:sz w:val="19"/>
        </w:rPr>
        <w:t>Охарактеризуйте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основные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положения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Соборного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уложения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1649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г.</w:t>
      </w:r>
      <w:r>
        <w:rPr>
          <w:spacing w:val="-12"/>
          <w:sz w:val="19"/>
        </w:rPr>
        <w:t> </w:t>
      </w:r>
      <w:r>
        <w:rPr>
          <w:rFonts w:ascii="Calibri" w:hAnsi="Calibri"/>
          <w:b/>
          <w:spacing w:val="-2"/>
          <w:sz w:val="19"/>
        </w:rPr>
        <w:t>2.</w:t>
      </w:r>
      <w:r>
        <w:rPr>
          <w:rFonts w:ascii="Calibri" w:hAnsi="Calibri"/>
          <w:b/>
          <w:spacing w:val="4"/>
          <w:sz w:val="19"/>
        </w:rPr>
        <w:t> </w:t>
      </w:r>
      <w:r>
        <w:rPr>
          <w:spacing w:val="-2"/>
          <w:sz w:val="19"/>
        </w:rPr>
        <w:t>Объясните, </w:t>
      </w:r>
      <w:r>
        <w:rPr>
          <w:w w:val="95"/>
          <w:sz w:val="19"/>
        </w:rPr>
        <w:t>почему крестьяне были недовольны прикреплением к земле, а посадское население, </w:t>
      </w:r>
      <w:r>
        <w:rPr>
          <w:sz w:val="19"/>
        </w:rPr>
        <w:t>наоборот, требовало прикрепления к городу.</w:t>
      </w:r>
    </w:p>
    <w:p>
      <w:pPr>
        <w:pStyle w:val="BodyText"/>
        <w:spacing w:line="218" w:lineRule="auto" w:before="120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Восстания</w:t>
      </w:r>
      <w:r>
        <w:rPr>
          <w:rFonts w:ascii="Calibri" w:hAnsi="Calibri"/>
          <w:b/>
          <w:color w:val="DB413F"/>
          <w:w w:val="105"/>
        </w:rPr>
        <w:t> в</w:t>
      </w:r>
      <w:r>
        <w:rPr>
          <w:rFonts w:ascii="Calibri" w:hAnsi="Calibri"/>
          <w:b/>
          <w:color w:val="DB413F"/>
          <w:w w:val="105"/>
        </w:rPr>
        <w:t> Новгороде</w:t>
      </w:r>
      <w:r>
        <w:rPr>
          <w:rFonts w:ascii="Calibri" w:hAnsi="Calibri"/>
          <w:b/>
          <w:color w:val="DB413F"/>
          <w:w w:val="105"/>
        </w:rPr>
        <w:t> и</w:t>
      </w:r>
      <w:r>
        <w:rPr>
          <w:rFonts w:ascii="Calibri" w:hAnsi="Calibri"/>
          <w:b/>
          <w:color w:val="DB413F"/>
          <w:w w:val="105"/>
        </w:rPr>
        <w:t> Пскове.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Череда</w:t>
      </w:r>
      <w:r>
        <w:rPr>
          <w:color w:val="000000"/>
          <w:w w:val="105"/>
        </w:rPr>
        <w:t> городских</w:t>
      </w:r>
      <w:r>
        <w:rPr>
          <w:color w:val="000000"/>
          <w:w w:val="105"/>
        </w:rPr>
        <w:t> выступлений</w:t>
      </w:r>
      <w:r>
        <w:rPr>
          <w:color w:val="000000"/>
          <w:w w:val="105"/>
        </w:rPr>
        <w:t> про- должилась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в</w:t>
      </w:r>
      <w:r>
        <w:rPr>
          <w:color w:val="000000"/>
          <w:spacing w:val="-3"/>
          <w:w w:val="105"/>
        </w:rPr>
        <w:t> </w:t>
      </w:r>
      <w:r>
        <w:rPr>
          <w:rFonts w:ascii="Book Antiqua" w:hAnsi="Book Antiqua"/>
          <w:b/>
          <w:color w:val="000000"/>
          <w:w w:val="105"/>
        </w:rPr>
        <w:t>1650</w:t>
      </w:r>
      <w:r>
        <w:rPr>
          <w:rFonts w:ascii="Book Antiqua" w:hAnsi="Book Antiqua"/>
          <w:b/>
          <w:color w:val="000000"/>
          <w:w w:val="105"/>
        </w:rPr>
        <w:t> г.</w:t>
      </w:r>
      <w:r>
        <w:rPr>
          <w:rFonts w:ascii="Book Antiqua" w:hAnsi="Book Antiqua"/>
          <w:b/>
          <w:color w:val="000000"/>
          <w:w w:val="105"/>
        </w:rPr>
        <w:t> </w:t>
      </w:r>
      <w:r>
        <w:rPr>
          <w:color w:val="000000"/>
          <w:w w:val="105"/>
        </w:rPr>
        <w:t>восстаниями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в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Новгороде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и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Пскове.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Поводом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послужил </w:t>
      </w:r>
      <w:r>
        <w:rPr>
          <w:color w:val="000000"/>
        </w:rPr>
        <w:t>рост цен на хлеб. Однако были и более глубокие причины: трения с царскими воеводами и приказными, недовольство центральной властью.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Восстание в Новгороде в марте 1650 г. оказалось скоротечным. Не послед- нюю роль в его прекращении сыграл новгородский митрополит (будущий патриарх) Никон. Он провозгласил анафему его участникам, после чего вос- стание быстро пошло на убыль.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Иначе</w:t>
      </w:r>
      <w:r>
        <w:rPr>
          <w:spacing w:val="-2"/>
        </w:rPr>
        <w:t> </w:t>
      </w:r>
      <w:r>
        <w:rPr/>
        <w:t>развивались</w:t>
      </w:r>
      <w:r>
        <w:rPr>
          <w:spacing w:val="-2"/>
        </w:rPr>
        <w:t> </w:t>
      </w:r>
      <w:r>
        <w:rPr/>
        <w:t>события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Пскове.</w:t>
      </w:r>
      <w:r>
        <w:rPr>
          <w:spacing w:val="-2"/>
        </w:rPr>
        <w:t> </w:t>
      </w:r>
      <w:r>
        <w:rPr/>
        <w:t>Псковичи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первую</w:t>
      </w:r>
      <w:r>
        <w:rPr>
          <w:spacing w:val="-2"/>
        </w:rPr>
        <w:t> </w:t>
      </w:r>
      <w:r>
        <w:rPr/>
        <w:t>очередь</w:t>
      </w:r>
      <w:r>
        <w:rPr>
          <w:spacing w:val="-2"/>
        </w:rPr>
        <w:t> </w:t>
      </w:r>
      <w:r>
        <w:rPr/>
        <w:t>обруши- ли свой гнев на хлебных спекулянтов. Потом они отстранили от власти </w:t>
      </w:r>
      <w:r>
        <w:rPr/>
        <w:t>воево- ду и заявили, что подчиняются отныне только Псковской всегородной избе — органу</w:t>
      </w:r>
      <w:r>
        <w:rPr>
          <w:spacing w:val="13"/>
        </w:rPr>
        <w:t> </w:t>
      </w:r>
      <w:r>
        <w:rPr/>
        <w:t>посадского</w:t>
      </w:r>
      <w:r>
        <w:rPr>
          <w:spacing w:val="13"/>
        </w:rPr>
        <w:t> </w:t>
      </w:r>
      <w:r>
        <w:rPr/>
        <w:t>самоуправления.</w:t>
      </w:r>
      <w:r>
        <w:rPr>
          <w:spacing w:val="14"/>
        </w:rPr>
        <w:t> </w:t>
      </w:r>
      <w:r>
        <w:rPr/>
        <w:t>К</w:t>
      </w:r>
      <w:r>
        <w:rPr>
          <w:spacing w:val="13"/>
        </w:rPr>
        <w:t> </w:t>
      </w:r>
      <w:r>
        <w:rPr/>
        <w:t>движению</w:t>
      </w:r>
      <w:r>
        <w:rPr>
          <w:spacing w:val="14"/>
        </w:rPr>
        <w:t> </w:t>
      </w:r>
      <w:r>
        <w:rPr/>
        <w:t>примкнули</w:t>
      </w:r>
      <w:r>
        <w:rPr>
          <w:spacing w:val="13"/>
        </w:rPr>
        <w:t> </w:t>
      </w:r>
      <w:r>
        <w:rPr/>
        <w:t>служилые</w:t>
      </w:r>
      <w:r>
        <w:rPr>
          <w:spacing w:val="14"/>
        </w:rPr>
        <w:t> </w:t>
      </w:r>
      <w:r>
        <w:rPr>
          <w:spacing w:val="-4"/>
        </w:rPr>
        <w:t>люди</w:t>
      </w:r>
    </w:p>
    <w:p>
      <w:pPr>
        <w:pStyle w:val="BodyText"/>
        <w:spacing w:line="223" w:lineRule="auto" w:before="1"/>
        <w:ind w:left="793" w:right="791"/>
        <w:jc w:val="both"/>
      </w:pPr>
      <w:r>
        <w:rPr/>
        <w:t>«по</w:t>
      </w:r>
      <w:r>
        <w:rPr>
          <w:spacing w:val="-3"/>
        </w:rPr>
        <w:t> </w:t>
      </w:r>
      <w:r>
        <w:rPr/>
        <w:t>прибору»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крестьяне.</w:t>
      </w:r>
      <w:r>
        <w:rPr>
          <w:spacing w:val="-3"/>
        </w:rPr>
        <w:t> </w:t>
      </w:r>
      <w:r>
        <w:rPr/>
        <w:t>Восставшие</w:t>
      </w:r>
      <w:r>
        <w:rPr>
          <w:spacing w:val="-3"/>
        </w:rPr>
        <w:t> </w:t>
      </w:r>
      <w:r>
        <w:rPr/>
        <w:t>попытались</w:t>
      </w:r>
      <w:r>
        <w:rPr>
          <w:spacing w:val="-3"/>
        </w:rPr>
        <w:t> </w:t>
      </w:r>
      <w:r>
        <w:rPr/>
        <w:t>привлечь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свои</w:t>
      </w:r>
      <w:r>
        <w:rPr>
          <w:spacing w:val="-3"/>
        </w:rPr>
        <w:t> </w:t>
      </w:r>
      <w:r>
        <w:rPr/>
        <w:t>ряды</w:t>
      </w:r>
      <w:r>
        <w:rPr>
          <w:spacing w:val="-3"/>
        </w:rPr>
        <w:t> </w:t>
      </w:r>
      <w:r>
        <w:rPr/>
        <w:t>мест- ных дворян, но те остались верны правительству. Тогда псковичи прибегли к силе:</w:t>
      </w:r>
      <w:r>
        <w:rPr>
          <w:spacing w:val="-6"/>
        </w:rPr>
        <w:t> </w:t>
      </w:r>
      <w:r>
        <w:rPr/>
        <w:t>переписали</w:t>
      </w:r>
      <w:r>
        <w:rPr>
          <w:spacing w:val="-6"/>
        </w:rPr>
        <w:t> </w:t>
      </w:r>
      <w:r>
        <w:rPr/>
        <w:t>весь</w:t>
      </w:r>
      <w:r>
        <w:rPr>
          <w:spacing w:val="-6"/>
        </w:rPr>
        <w:t> </w:t>
      </w:r>
      <w:r>
        <w:rPr/>
        <w:t>хлеб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дворян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изъяли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них</w:t>
      </w:r>
      <w:r>
        <w:rPr>
          <w:spacing w:val="-6"/>
        </w:rPr>
        <w:t> </w:t>
      </w:r>
      <w:r>
        <w:rPr/>
        <w:t>оружие.</w:t>
      </w:r>
      <w:r>
        <w:rPr>
          <w:spacing w:val="-6"/>
        </w:rPr>
        <w:t> </w:t>
      </w:r>
      <w:r>
        <w:rPr/>
        <w:t>Летом</w:t>
      </w:r>
      <w:r>
        <w:rPr>
          <w:spacing w:val="-6"/>
        </w:rPr>
        <w:t> </w:t>
      </w:r>
      <w:r>
        <w:rPr/>
        <w:t>1650</w:t>
      </w:r>
      <w:r>
        <w:rPr>
          <w:spacing w:val="-6"/>
        </w:rPr>
        <w:t> </w:t>
      </w:r>
      <w:r>
        <w:rPr/>
        <w:t>г.</w:t>
      </w:r>
      <w:r>
        <w:rPr>
          <w:spacing w:val="-6"/>
        </w:rPr>
        <w:t> </w:t>
      </w:r>
      <w:r>
        <w:rPr/>
        <w:t>был созван</w:t>
      </w:r>
      <w:r>
        <w:rPr>
          <w:spacing w:val="-6"/>
        </w:rPr>
        <w:t> </w:t>
      </w:r>
      <w:r>
        <w:rPr/>
        <w:t>очередной</w:t>
      </w:r>
      <w:r>
        <w:rPr>
          <w:spacing w:val="-6"/>
        </w:rPr>
        <w:t> </w:t>
      </w:r>
      <w:r>
        <w:rPr/>
        <w:t>Земский</w:t>
      </w:r>
      <w:r>
        <w:rPr>
          <w:spacing w:val="-6"/>
        </w:rPr>
        <w:t> </w:t>
      </w:r>
      <w:r>
        <w:rPr/>
        <w:t>собор.</w:t>
      </w:r>
      <w:r>
        <w:rPr>
          <w:spacing w:val="-6"/>
        </w:rPr>
        <w:t> </w:t>
      </w:r>
      <w:r>
        <w:rPr/>
        <w:t>Избранная</w:t>
      </w:r>
      <w:r>
        <w:rPr>
          <w:spacing w:val="-6"/>
        </w:rPr>
        <w:t> </w:t>
      </w:r>
      <w:r>
        <w:rPr/>
        <w:t>им</w:t>
      </w:r>
      <w:r>
        <w:rPr>
          <w:spacing w:val="-6"/>
        </w:rPr>
        <w:t> </w:t>
      </w:r>
      <w:r>
        <w:rPr/>
        <w:t>делегация</w:t>
      </w:r>
      <w:r>
        <w:rPr>
          <w:spacing w:val="-6"/>
        </w:rPr>
        <w:t> </w:t>
      </w:r>
      <w:r>
        <w:rPr/>
        <w:t>должна</w:t>
      </w:r>
      <w:r>
        <w:rPr>
          <w:spacing w:val="-6"/>
        </w:rPr>
        <w:t> </w:t>
      </w:r>
      <w:r>
        <w:rPr/>
        <w:t>была</w:t>
      </w:r>
      <w:r>
        <w:rPr>
          <w:spacing w:val="-6"/>
        </w:rPr>
        <w:t> </w:t>
      </w:r>
      <w:r>
        <w:rPr/>
        <w:t>унять псковичей. Угрозы репрессий в сочетании с обещаниями прощения определи- ли исход народного выступления: псковичи отправили в столицу повинную </w:t>
      </w:r>
      <w:r>
        <w:rPr>
          <w:spacing w:val="-2"/>
        </w:rPr>
        <w:t>челобитную.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108" w:after="0"/>
        <w:ind w:left="1133" w:right="791" w:hanging="341"/>
        <w:jc w:val="both"/>
        <w:rPr>
          <w:sz w:val="19"/>
        </w:rPr>
      </w:pPr>
      <w:r>
        <w:rPr/>
        <w:pict>
          <v:group style="position:absolute;margin-left:36.553001pt;margin-top:29.299044pt;width:385.95pt;height:89.65pt;mso-position-horizontal-relative:page;mso-position-vertical-relative:paragraph;z-index:-15534592;mso-wrap-distance-left:0;mso-wrap-distance-right:0" id="docshapegroup2195" coordorigin="731,586" coordsize="7719,1793">
            <v:rect style="position:absolute;left:731;top:585;width:7719;height:1793" id="docshape2196" filled="true" fillcolor="#000000" stroked="false">
              <v:fill opacity="32768f" type="solid"/>
            </v:rect>
            <v:rect style="position:absolute;left:793;top:649;width:7597;height:1670" id="docshape2197" filled="true" fillcolor="#e9eff8" stroked="false">
              <v:fill type="solid"/>
            </v:rect>
            <v:shape style="position:absolute;left:891;top:747;width:356;height:351" type="#_x0000_t75" id="docshape2198" stroked="false">
              <v:imagedata r:id="rId441" o:title=""/>
            </v:shape>
            <v:shape style="position:absolute;left:731;top:585;width:7719;height:1793" type="#_x0000_t202" id="docshape2199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Городские восстания в середине XVII в. стали ответом служилых и посадских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людей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злоупотребления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чиновников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значительный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рост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налогов.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от- </w:t>
                    </w:r>
                    <w:r>
                      <w:rPr>
                        <w:rFonts w:ascii="Tahoma" w:hAnsi="Tahoma"/>
                        <w:sz w:val="20"/>
                      </w:rPr>
                      <w:t>ветом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выступления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стали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созыв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Земского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собора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принятие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нового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су- дебника — Соборного уложения 1649 г.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19"/>
        </w:rPr>
        <w:t>Сравните</w:t>
      </w:r>
      <w:r>
        <w:rPr>
          <w:spacing w:val="-3"/>
          <w:sz w:val="19"/>
        </w:rPr>
        <w:t> </w:t>
      </w:r>
      <w:r>
        <w:rPr>
          <w:sz w:val="19"/>
        </w:rPr>
        <w:t>восстания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Новгороде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Пскове.</w:t>
      </w:r>
      <w:r>
        <w:rPr>
          <w:spacing w:val="-3"/>
          <w:sz w:val="19"/>
        </w:rPr>
        <w:t> </w:t>
      </w:r>
      <w:r>
        <w:rPr>
          <w:sz w:val="19"/>
        </w:rPr>
        <w:t>Что</w:t>
      </w:r>
      <w:r>
        <w:rPr>
          <w:spacing w:val="-3"/>
          <w:sz w:val="19"/>
        </w:rPr>
        <w:t> </w:t>
      </w:r>
      <w:r>
        <w:rPr>
          <w:sz w:val="19"/>
        </w:rPr>
        <w:t>между</w:t>
      </w:r>
      <w:r>
        <w:rPr>
          <w:spacing w:val="-3"/>
          <w:sz w:val="19"/>
        </w:rPr>
        <w:t> </w:t>
      </w:r>
      <w:r>
        <w:rPr>
          <w:sz w:val="19"/>
        </w:rPr>
        <w:t>ними</w:t>
      </w:r>
      <w:r>
        <w:rPr>
          <w:spacing w:val="-3"/>
          <w:sz w:val="19"/>
        </w:rPr>
        <w:t> </w:t>
      </w:r>
      <w:r>
        <w:rPr>
          <w:sz w:val="19"/>
        </w:rPr>
        <w:t>было</w:t>
      </w:r>
      <w:r>
        <w:rPr>
          <w:spacing w:val="-3"/>
          <w:sz w:val="19"/>
        </w:rPr>
        <w:t> </w:t>
      </w:r>
      <w:r>
        <w:rPr>
          <w:sz w:val="19"/>
        </w:rPr>
        <w:t>общего,</w:t>
      </w:r>
      <w:r>
        <w:rPr>
          <w:spacing w:val="-3"/>
          <w:sz w:val="19"/>
        </w:rPr>
        <w:t> </w:t>
      </w:r>
      <w:r>
        <w:rPr>
          <w:sz w:val="19"/>
        </w:rPr>
        <w:t>а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чём заключались различия?</w:t>
      </w:r>
    </w:p>
    <w:p>
      <w:pPr>
        <w:pStyle w:val="BodyText"/>
        <w:spacing w:before="8"/>
        <w:rPr>
          <w:rFonts w:ascii="Tahoma"/>
          <w:sz w:val="8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205" name="image3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381.png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102"/>
        </w:numPr>
        <w:tabs>
          <w:tab w:pos="1134" w:val="left" w:leader="none"/>
        </w:tabs>
        <w:spacing w:line="240" w:lineRule="auto" w:before="27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Составьте</w:t>
      </w:r>
      <w:r>
        <w:rPr>
          <w:spacing w:val="3"/>
          <w:sz w:val="19"/>
        </w:rPr>
        <w:t> </w:t>
      </w:r>
      <w:r>
        <w:rPr>
          <w:w w:val="95"/>
          <w:sz w:val="19"/>
        </w:rPr>
        <w:t>в</w:t>
      </w:r>
      <w:r>
        <w:rPr>
          <w:spacing w:val="3"/>
          <w:sz w:val="19"/>
        </w:rPr>
        <w:t> </w:t>
      </w:r>
      <w:r>
        <w:rPr>
          <w:w w:val="95"/>
          <w:sz w:val="19"/>
        </w:rPr>
        <w:t>тетради</w:t>
      </w:r>
      <w:r>
        <w:rPr>
          <w:spacing w:val="3"/>
          <w:sz w:val="19"/>
        </w:rPr>
        <w:t> </w:t>
      </w:r>
      <w:r>
        <w:rPr>
          <w:w w:val="95"/>
          <w:sz w:val="19"/>
        </w:rPr>
        <w:t>таблицу</w:t>
      </w:r>
      <w:r>
        <w:rPr>
          <w:spacing w:val="4"/>
          <w:sz w:val="19"/>
        </w:rPr>
        <w:t> </w:t>
      </w:r>
      <w:r>
        <w:rPr>
          <w:w w:val="95"/>
          <w:sz w:val="19"/>
        </w:rPr>
        <w:t>«Народные</w:t>
      </w:r>
      <w:r>
        <w:rPr>
          <w:spacing w:val="3"/>
          <w:sz w:val="19"/>
        </w:rPr>
        <w:t> </w:t>
      </w:r>
      <w:r>
        <w:rPr>
          <w:w w:val="95"/>
          <w:sz w:val="19"/>
        </w:rPr>
        <w:t>движения</w:t>
      </w:r>
      <w:r>
        <w:rPr>
          <w:spacing w:val="3"/>
          <w:sz w:val="19"/>
        </w:rPr>
        <w:t> </w:t>
      </w:r>
      <w:r>
        <w:rPr>
          <w:w w:val="95"/>
          <w:sz w:val="19"/>
        </w:rPr>
        <w:t>в</w:t>
      </w:r>
      <w:r>
        <w:rPr>
          <w:spacing w:val="3"/>
          <w:sz w:val="19"/>
        </w:rPr>
        <w:t> </w:t>
      </w:r>
      <w:r>
        <w:rPr>
          <w:w w:val="95"/>
          <w:sz w:val="19"/>
        </w:rPr>
        <w:t>России</w:t>
      </w:r>
      <w:r>
        <w:rPr>
          <w:spacing w:val="4"/>
          <w:sz w:val="19"/>
        </w:rPr>
        <w:t> </w:t>
      </w:r>
      <w:r>
        <w:rPr>
          <w:w w:val="95"/>
          <w:sz w:val="19"/>
        </w:rPr>
        <w:t>в</w:t>
      </w:r>
      <w:r>
        <w:rPr>
          <w:spacing w:val="3"/>
          <w:sz w:val="19"/>
        </w:rPr>
        <w:t> </w:t>
      </w:r>
      <w:r>
        <w:rPr>
          <w:w w:val="95"/>
          <w:sz w:val="19"/>
        </w:rPr>
        <w:t>середине</w:t>
      </w:r>
      <w:r>
        <w:rPr>
          <w:spacing w:val="3"/>
          <w:sz w:val="19"/>
        </w:rPr>
        <w:t> </w:t>
      </w:r>
      <w:r>
        <w:rPr>
          <w:w w:val="95"/>
          <w:sz w:val="19"/>
        </w:rPr>
        <w:t>XVII</w:t>
      </w:r>
      <w:r>
        <w:rPr>
          <w:spacing w:val="3"/>
          <w:sz w:val="19"/>
        </w:rPr>
        <w:t> </w:t>
      </w:r>
      <w:r>
        <w:rPr>
          <w:spacing w:val="-4"/>
          <w:w w:val="95"/>
          <w:sz w:val="19"/>
        </w:rPr>
        <w:t>в.».</w:t>
      </w:r>
    </w:p>
    <w:p>
      <w:pPr>
        <w:pStyle w:val="BodyText"/>
        <w:spacing w:before="1"/>
        <w:rPr>
          <w:rFonts w:ascii="Tahoma"/>
          <w:sz w:val="7"/>
        </w:rPr>
      </w:pPr>
    </w:p>
    <w:tbl>
      <w:tblPr>
        <w:tblW w:w="0" w:type="auto"/>
        <w:jc w:val="left"/>
        <w:tblInd w:w="114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3"/>
        <w:gridCol w:w="1735"/>
        <w:gridCol w:w="1296"/>
        <w:gridCol w:w="1448"/>
        <w:gridCol w:w="1448"/>
      </w:tblGrid>
      <w:tr>
        <w:trPr>
          <w:trHeight w:val="757" w:hRule="atLeast"/>
        </w:trPr>
        <w:tc>
          <w:tcPr>
            <w:tcW w:w="1333" w:type="dxa"/>
            <w:shd w:val="clear" w:color="auto" w:fill="FAE8E1"/>
          </w:tcPr>
          <w:p>
            <w:pPr>
              <w:pStyle w:val="TableParagraph"/>
              <w:spacing w:before="156"/>
              <w:ind w:left="343" w:right="199" w:hanging="129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Название </w:t>
            </w:r>
            <w:r>
              <w:rPr>
                <w:rFonts w:ascii="Calibri" w:hAnsi="Calibri"/>
                <w:b/>
                <w:w w:val="115"/>
                <w:sz w:val="19"/>
              </w:rPr>
              <w:t>и годы</w:t>
            </w:r>
          </w:p>
        </w:tc>
        <w:tc>
          <w:tcPr>
            <w:tcW w:w="1735" w:type="dxa"/>
            <w:shd w:val="clear" w:color="auto" w:fill="FAE8E1"/>
          </w:tcPr>
          <w:p>
            <w:pPr>
              <w:pStyle w:val="TableParagraph"/>
              <w:spacing w:before="41"/>
              <w:ind w:left="123" w:right="111" w:hanging="1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Участники </w:t>
            </w:r>
            <w:r>
              <w:rPr>
                <w:rFonts w:ascii="Calibri" w:hAnsi="Calibri"/>
                <w:b/>
                <w:w w:val="115"/>
                <w:sz w:val="19"/>
              </w:rPr>
              <w:t>(лидеры</w:t>
            </w:r>
            <w:r>
              <w:rPr>
                <w:rFonts w:ascii="Calibri" w:hAnsi="Calibri"/>
                <w:b/>
                <w:spacing w:val="-1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и</w:t>
            </w:r>
            <w:r>
              <w:rPr>
                <w:rFonts w:ascii="Calibri" w:hAnsi="Calibri"/>
                <w:b/>
                <w:spacing w:val="-1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слои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населения)</w:t>
            </w:r>
          </w:p>
        </w:tc>
        <w:tc>
          <w:tcPr>
            <w:tcW w:w="1296" w:type="dxa"/>
            <w:shd w:val="clear" w:color="auto" w:fill="FAE8E1"/>
          </w:tcPr>
          <w:p>
            <w:pPr>
              <w:pStyle w:val="TableParagraph"/>
              <w:spacing w:before="6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400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4"/>
                <w:w w:val="115"/>
                <w:sz w:val="19"/>
              </w:rPr>
              <w:t>Цели</w:t>
            </w:r>
          </w:p>
        </w:tc>
        <w:tc>
          <w:tcPr>
            <w:tcW w:w="1448" w:type="dxa"/>
            <w:shd w:val="clear" w:color="auto" w:fill="FAE8E1"/>
          </w:tcPr>
          <w:p>
            <w:pPr>
              <w:pStyle w:val="TableParagraph"/>
              <w:spacing w:before="6"/>
              <w:rPr>
                <w:rFonts w:ascii="Tahoma"/>
                <w:sz w:val="22"/>
              </w:rPr>
            </w:pPr>
          </w:p>
          <w:p>
            <w:pPr>
              <w:pStyle w:val="TableParagraph"/>
              <w:ind w:left="107" w:right="99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5"/>
                <w:w w:val="115"/>
                <w:sz w:val="19"/>
              </w:rPr>
              <w:t>Ход</w:t>
            </w:r>
          </w:p>
        </w:tc>
        <w:tc>
          <w:tcPr>
            <w:tcW w:w="1448" w:type="dxa"/>
            <w:shd w:val="clear" w:color="auto" w:fill="FAE8E1"/>
          </w:tcPr>
          <w:p>
            <w:pPr>
              <w:pStyle w:val="TableParagraph"/>
              <w:spacing w:line="231" w:lineRule="exact" w:before="156"/>
              <w:ind w:left="107" w:right="101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Итоги</w:t>
            </w:r>
          </w:p>
          <w:p>
            <w:pPr>
              <w:pStyle w:val="TableParagraph"/>
              <w:spacing w:line="231" w:lineRule="exact"/>
              <w:ind w:left="107" w:right="101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0"/>
                <w:sz w:val="19"/>
              </w:rPr>
              <w:t>и</w:t>
            </w:r>
            <w:r>
              <w:rPr>
                <w:rFonts w:ascii="Calibri" w:hAnsi="Calibri"/>
                <w:b/>
                <w:spacing w:val="12"/>
                <w:w w:val="110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0"/>
                <w:sz w:val="19"/>
              </w:rPr>
              <w:t>результаты</w:t>
            </w:r>
          </w:p>
        </w:tc>
      </w:tr>
      <w:tr>
        <w:trPr>
          <w:trHeight w:val="297" w:hRule="atLeast"/>
        </w:trPr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rFonts w:ascii="Tahoma"/>
          <w:sz w:val="11"/>
        </w:rPr>
      </w:pPr>
    </w:p>
    <w:p>
      <w:pPr>
        <w:pStyle w:val="ListParagraph"/>
        <w:numPr>
          <w:ilvl w:val="0"/>
          <w:numId w:val="102"/>
        </w:numPr>
        <w:tabs>
          <w:tab w:pos="1134" w:val="left" w:leader="none"/>
        </w:tabs>
        <w:spacing w:line="208" w:lineRule="auto" w:before="118" w:after="0"/>
        <w:ind w:left="1133" w:right="791" w:hanging="341"/>
        <w:jc w:val="both"/>
        <w:rPr>
          <w:sz w:val="19"/>
        </w:rPr>
      </w:pPr>
      <w:r>
        <w:rPr>
          <w:sz w:val="19"/>
        </w:rPr>
        <w:t>Как</w:t>
      </w:r>
      <w:r>
        <w:rPr>
          <w:spacing w:val="-3"/>
          <w:sz w:val="19"/>
        </w:rPr>
        <w:t> </w:t>
      </w:r>
      <w:r>
        <w:rPr>
          <w:sz w:val="19"/>
        </w:rPr>
        <w:t>изменилось</w:t>
      </w:r>
      <w:r>
        <w:rPr>
          <w:spacing w:val="-3"/>
          <w:sz w:val="19"/>
        </w:rPr>
        <w:t> </w:t>
      </w:r>
      <w:r>
        <w:rPr>
          <w:sz w:val="19"/>
        </w:rPr>
        <w:t>положение</w:t>
      </w:r>
      <w:r>
        <w:rPr>
          <w:spacing w:val="-3"/>
          <w:sz w:val="19"/>
        </w:rPr>
        <w:t> </w:t>
      </w:r>
      <w:r>
        <w:rPr>
          <w:sz w:val="19"/>
        </w:rPr>
        <w:t>крестьянства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посадского</w:t>
      </w:r>
      <w:r>
        <w:rPr>
          <w:spacing w:val="-3"/>
          <w:sz w:val="19"/>
        </w:rPr>
        <w:t> </w:t>
      </w:r>
      <w:r>
        <w:rPr>
          <w:sz w:val="19"/>
        </w:rPr>
        <w:t>населения</w:t>
      </w:r>
      <w:r>
        <w:rPr>
          <w:spacing w:val="-3"/>
          <w:sz w:val="19"/>
        </w:rPr>
        <w:t> </w:t>
      </w:r>
      <w:r>
        <w:rPr>
          <w:sz w:val="19"/>
        </w:rPr>
        <w:t>после</w:t>
      </w:r>
      <w:r>
        <w:rPr>
          <w:spacing w:val="-3"/>
          <w:sz w:val="19"/>
        </w:rPr>
        <w:t> </w:t>
      </w:r>
      <w:r>
        <w:rPr>
          <w:sz w:val="19"/>
        </w:rPr>
        <w:t>принятия Соборного уложения?</w:t>
      </w:r>
    </w:p>
    <w:p>
      <w:pPr>
        <w:pStyle w:val="ListParagraph"/>
        <w:numPr>
          <w:ilvl w:val="0"/>
          <w:numId w:val="102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sz w:val="19"/>
        </w:rPr>
        <w:t>Составьте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тетради</w:t>
      </w:r>
      <w:r>
        <w:rPr>
          <w:spacing w:val="-10"/>
          <w:sz w:val="19"/>
        </w:rPr>
        <w:t> </w:t>
      </w:r>
      <w:r>
        <w:rPr>
          <w:sz w:val="19"/>
        </w:rPr>
        <w:t>простой</w:t>
      </w:r>
      <w:r>
        <w:rPr>
          <w:spacing w:val="-10"/>
          <w:sz w:val="19"/>
        </w:rPr>
        <w:t> </w:t>
      </w:r>
      <w:r>
        <w:rPr>
          <w:sz w:val="19"/>
        </w:rPr>
        <w:t>план</w:t>
      </w:r>
      <w:r>
        <w:rPr>
          <w:spacing w:val="-10"/>
          <w:sz w:val="19"/>
        </w:rPr>
        <w:t> </w:t>
      </w:r>
      <w:r>
        <w:rPr>
          <w:sz w:val="19"/>
        </w:rPr>
        <w:t>ответа</w:t>
      </w:r>
      <w:r>
        <w:rPr>
          <w:spacing w:val="-10"/>
          <w:sz w:val="19"/>
        </w:rPr>
        <w:t> </w:t>
      </w:r>
      <w:r>
        <w:rPr>
          <w:sz w:val="19"/>
        </w:rPr>
        <w:t>по</w:t>
      </w:r>
      <w:r>
        <w:rPr>
          <w:spacing w:val="-10"/>
          <w:sz w:val="19"/>
        </w:rPr>
        <w:t> </w:t>
      </w:r>
      <w:r>
        <w:rPr>
          <w:sz w:val="19"/>
        </w:rPr>
        <w:t>теме</w:t>
      </w:r>
      <w:r>
        <w:rPr>
          <w:spacing w:val="-10"/>
          <w:sz w:val="19"/>
        </w:rPr>
        <w:t> </w:t>
      </w:r>
      <w:r>
        <w:rPr>
          <w:sz w:val="19"/>
        </w:rPr>
        <w:t>«Городские</w:t>
      </w:r>
      <w:r>
        <w:rPr>
          <w:spacing w:val="-10"/>
          <w:sz w:val="19"/>
        </w:rPr>
        <w:t> </w:t>
      </w:r>
      <w:r>
        <w:rPr>
          <w:sz w:val="19"/>
        </w:rPr>
        <w:t>восстания</w:t>
      </w:r>
      <w:r>
        <w:rPr>
          <w:spacing w:val="-10"/>
          <w:sz w:val="19"/>
        </w:rPr>
        <w:t> </w:t>
      </w:r>
      <w:r>
        <w:rPr>
          <w:sz w:val="19"/>
        </w:rPr>
        <w:t>середины XVII в.».</w:t>
      </w:r>
    </w:p>
    <w:p>
      <w:pPr>
        <w:pStyle w:val="ListParagraph"/>
        <w:numPr>
          <w:ilvl w:val="0"/>
          <w:numId w:val="102"/>
        </w:numPr>
        <w:tabs>
          <w:tab w:pos="1134" w:val="left" w:leader="none"/>
        </w:tabs>
        <w:spacing w:line="226" w:lineRule="exact" w:before="43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Историк</w:t>
      </w:r>
      <w:r>
        <w:rPr>
          <w:spacing w:val="1"/>
          <w:sz w:val="19"/>
        </w:rPr>
        <w:t> </w:t>
      </w:r>
      <w:r>
        <w:rPr>
          <w:w w:val="95"/>
          <w:sz w:val="19"/>
        </w:rPr>
        <w:t>С.</w:t>
      </w:r>
      <w:r>
        <w:rPr>
          <w:spacing w:val="1"/>
          <w:sz w:val="19"/>
        </w:rPr>
        <w:t> </w:t>
      </w:r>
      <w:r>
        <w:rPr>
          <w:w w:val="95"/>
          <w:sz w:val="19"/>
        </w:rPr>
        <w:t>Соловьёв</w:t>
      </w:r>
      <w:r>
        <w:rPr>
          <w:spacing w:val="2"/>
          <w:sz w:val="19"/>
        </w:rPr>
        <w:t> </w:t>
      </w:r>
      <w:r>
        <w:rPr>
          <w:w w:val="95"/>
          <w:sz w:val="19"/>
        </w:rPr>
        <w:t>в</w:t>
      </w:r>
      <w:r>
        <w:rPr>
          <w:spacing w:val="1"/>
          <w:sz w:val="19"/>
        </w:rPr>
        <w:t> </w:t>
      </w:r>
      <w:r>
        <w:rPr>
          <w:w w:val="95"/>
          <w:sz w:val="19"/>
        </w:rPr>
        <w:t>своей</w:t>
      </w:r>
      <w:r>
        <w:rPr>
          <w:spacing w:val="2"/>
          <w:sz w:val="19"/>
        </w:rPr>
        <w:t> </w:t>
      </w:r>
      <w:r>
        <w:rPr>
          <w:w w:val="95"/>
          <w:sz w:val="19"/>
        </w:rPr>
        <w:t>книге</w:t>
      </w:r>
      <w:r>
        <w:rPr>
          <w:spacing w:val="1"/>
          <w:sz w:val="19"/>
        </w:rPr>
        <w:t> </w:t>
      </w:r>
      <w:r>
        <w:rPr>
          <w:w w:val="95"/>
          <w:sz w:val="19"/>
        </w:rPr>
        <w:t>«Чтение</w:t>
      </w:r>
      <w:r>
        <w:rPr>
          <w:spacing w:val="1"/>
          <w:sz w:val="19"/>
        </w:rPr>
        <w:t> </w:t>
      </w:r>
      <w:r>
        <w:rPr>
          <w:w w:val="95"/>
          <w:sz w:val="19"/>
        </w:rPr>
        <w:t>и</w:t>
      </w:r>
      <w:r>
        <w:rPr>
          <w:spacing w:val="2"/>
          <w:sz w:val="19"/>
        </w:rPr>
        <w:t> </w:t>
      </w:r>
      <w:r>
        <w:rPr>
          <w:w w:val="95"/>
          <w:sz w:val="19"/>
        </w:rPr>
        <w:t>рассказы</w:t>
      </w:r>
      <w:r>
        <w:rPr>
          <w:spacing w:val="1"/>
          <w:sz w:val="19"/>
        </w:rPr>
        <w:t> </w:t>
      </w:r>
      <w:r>
        <w:rPr>
          <w:w w:val="95"/>
          <w:sz w:val="19"/>
        </w:rPr>
        <w:t>по</w:t>
      </w:r>
      <w:r>
        <w:rPr>
          <w:spacing w:val="2"/>
          <w:sz w:val="19"/>
        </w:rPr>
        <w:t> </w:t>
      </w:r>
      <w:r>
        <w:rPr>
          <w:w w:val="95"/>
          <w:sz w:val="19"/>
        </w:rPr>
        <w:t>истории</w:t>
      </w:r>
      <w:r>
        <w:rPr>
          <w:spacing w:val="1"/>
          <w:sz w:val="19"/>
        </w:rPr>
        <w:t> </w:t>
      </w:r>
      <w:r>
        <w:rPr>
          <w:w w:val="95"/>
          <w:sz w:val="19"/>
        </w:rPr>
        <w:t>России»</w:t>
      </w:r>
      <w:r>
        <w:rPr>
          <w:spacing w:val="1"/>
          <w:sz w:val="19"/>
        </w:rPr>
        <w:t> </w:t>
      </w:r>
      <w:r>
        <w:rPr>
          <w:spacing w:val="-2"/>
          <w:w w:val="95"/>
          <w:sz w:val="19"/>
        </w:rPr>
        <w:t>написал:</w:t>
      </w:r>
    </w:p>
    <w:p>
      <w:pPr>
        <w:spacing w:line="220" w:lineRule="auto" w:before="0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«Прикрепление крестьян — это вопль отчаяния, испущенный государством, находя- </w:t>
      </w:r>
      <w:r>
        <w:rPr>
          <w:rFonts w:ascii="Tahoma" w:hAnsi="Tahoma"/>
          <w:sz w:val="19"/>
        </w:rPr>
        <w:t>щимся в безвыходном экономическом положении». Поддерживаете ли вы такую точку зрения? Своё мнение обоснуйте.</w:t>
      </w:r>
    </w:p>
    <w:p>
      <w:pPr>
        <w:spacing w:line="213" w:lineRule="auto" w:before="58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07" name="image3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382.png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39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5.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коммунальное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движение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средневековой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Европы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городскими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восстания- ми в России середины XVII в. Что можно выделить общего, а в чём заключались </w:t>
      </w:r>
      <w:r>
        <w:rPr>
          <w:rFonts w:ascii="Tahoma" w:hAnsi="Tahoma"/>
          <w:spacing w:val="-2"/>
          <w:sz w:val="19"/>
        </w:rPr>
        <w:t>различия?</w:t>
      </w:r>
    </w:p>
    <w:p>
      <w:pPr>
        <w:spacing w:line="213" w:lineRule="auto" w:before="63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6.*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rFonts w:ascii="Tahoma" w:hAnsi="Tahoma"/>
          <w:w w:val="95"/>
          <w:sz w:val="19"/>
        </w:rPr>
        <w:t>Используя дополнительные источники информации, определите сущность «указной»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и «безуказной» теорий возникновения крепостного права и основные аргументы их </w:t>
      </w:r>
      <w:r>
        <w:rPr>
          <w:rFonts w:ascii="Tahoma" w:hAnsi="Tahoma"/>
          <w:spacing w:val="-2"/>
          <w:sz w:val="19"/>
        </w:rPr>
        <w:t>сторонников.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64.604294pt;margin-top:11.047269pt;width:239pt;height:7.85pt;mso-position-horizontal-relative:page;mso-position-vertical-relative:paragraph;z-index:-21799936" id="docshapegroup2200" coordorigin="3292,221" coordsize="4780,157">
            <v:line style="position:absolute" from="3342,299" to="7977,299" stroked="true" strokeweight="1pt" strokecolor="#4495d1">
              <v:stroke dashstyle="dot"/>
            </v:line>
            <v:shape style="position:absolute;left:3292;top:289;width:4715;height:20" id="docshape2201" coordorigin="3292,289" coordsize="4715,20" path="m3312,299l3309,292,3302,289,3295,292,3292,299,3295,306,3302,309,3309,306,3312,299xm8007,299l8004,292,7997,289,7990,292,7987,299,7990,306,7997,309,8004,306,8007,299xe" filled="true" fillcolor="#4495d1" stroked="false">
              <v:path arrowok="t"/>
              <v:fill type="solid"/>
            </v:shape>
            <v:shape style="position:absolute;left:7987;top:220;width:84;height:157" id="docshape2202" coordorigin="7987,221" coordsize="84,157" path="m7987,221l7987,377,8071,299,7987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209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271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хронологический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порядок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событий: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1)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начало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правления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Алексея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Ми- </w:t>
      </w:r>
      <w:r>
        <w:rPr>
          <w:rFonts w:ascii="Tahoma" w:hAnsi="Tahoma"/>
          <w:spacing w:val="-2"/>
          <w:sz w:val="19"/>
        </w:rPr>
        <w:t>хайловича;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2)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протекторат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О.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Кромвеля;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3)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Соляной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бунт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Москве;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4)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принятие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Со- </w:t>
      </w:r>
      <w:r>
        <w:rPr>
          <w:rFonts w:ascii="Tahoma" w:hAnsi="Tahoma"/>
          <w:sz w:val="19"/>
        </w:rPr>
        <w:t>борного уложения.</w:t>
      </w:r>
    </w:p>
    <w:p>
      <w:pPr>
        <w:pStyle w:val="Heading7"/>
        <w:spacing w:before="189"/>
      </w:pPr>
      <w:r>
        <w:rPr/>
        <w:pict>
          <v:group style="position:absolute;margin-left:155.961899pt;margin-top:10.117259pt;width:263.6pt;height:14.2pt;mso-position-horizontal-relative:page;mso-position-vertical-relative:paragraph;z-index:15924224" id="docshapegroup2203" coordorigin="3119,202" coordsize="5272,284">
            <v:shape style="position:absolute;left:8107;top:202;width:284;height:284" type="#_x0000_t75" id="docshape2204" stroked="false">
              <v:imagedata r:id="rId173" o:title=""/>
            </v:shape>
            <v:line style="position:absolute" from="3169,348" to="7956,348" stroked="true" strokeweight="1pt" strokecolor="#4495d1">
              <v:stroke dashstyle="dot"/>
            </v:line>
            <v:shape style="position:absolute;left:3119;top:337;width:4867;height:20" id="docshape2205" coordorigin="3119,338" coordsize="4867,20" path="m3139,348l3136,340,3129,338,3122,340,3119,348,3122,355,3129,358,3136,355,3139,348xm7986,348l7983,340,7976,338,7969,340,7966,348,7969,355,7976,358,7983,355,7986,348xe" filled="true" fillcolor="#4495d1" stroked="false">
              <v:path arrowok="t"/>
              <v:fill type="solid"/>
            </v:shape>
            <v:shape style="position:absolute;left:7966;top:269;width:84;height:157" id="docshape2206" coordorigin="7966,269" coordsize="84,157" path="m7966,269l7966,426,8050,348,7966,26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before="27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отрывок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исторического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источника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ответьте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вопросы.</w:t>
      </w:r>
    </w:p>
    <w:p>
      <w:pPr>
        <w:spacing w:line="220" w:lineRule="auto" w:before="111"/>
        <w:ind w:left="793" w:right="791" w:firstLine="340"/>
        <w:jc w:val="both"/>
        <w:rPr>
          <w:sz w:val="19"/>
        </w:rPr>
      </w:pPr>
      <w:r>
        <w:rPr>
          <w:sz w:val="19"/>
        </w:rPr>
        <w:t>И того ж дни возмутились миром… на боярина и государева царёва дядьку на Бориса</w:t>
      </w:r>
      <w:r>
        <w:rPr>
          <w:spacing w:val="-12"/>
          <w:sz w:val="19"/>
        </w:rPr>
        <w:t> </w:t>
      </w:r>
      <w:r>
        <w:rPr>
          <w:sz w:val="19"/>
        </w:rPr>
        <w:t>Иванова</w:t>
      </w:r>
      <w:r>
        <w:rPr>
          <w:spacing w:val="-12"/>
          <w:sz w:val="19"/>
        </w:rPr>
        <w:t> </w:t>
      </w:r>
      <w:r>
        <w:rPr>
          <w:sz w:val="19"/>
        </w:rPr>
        <w:t>сына</w:t>
      </w:r>
      <w:r>
        <w:rPr>
          <w:spacing w:val="-12"/>
          <w:sz w:val="19"/>
        </w:rPr>
        <w:t> </w:t>
      </w:r>
      <w:r>
        <w:rPr>
          <w:sz w:val="19"/>
        </w:rPr>
        <w:t>Морозова,</w:t>
      </w:r>
      <w:r>
        <w:rPr>
          <w:spacing w:val="-12"/>
          <w:sz w:val="19"/>
        </w:rPr>
        <w:t> </w:t>
      </w:r>
      <w:r>
        <w:rPr>
          <w:sz w:val="19"/>
        </w:rPr>
        <w:t>да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окольничего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Петра</w:t>
      </w:r>
      <w:r>
        <w:rPr>
          <w:spacing w:val="-12"/>
          <w:sz w:val="19"/>
        </w:rPr>
        <w:t> </w:t>
      </w:r>
      <w:r>
        <w:rPr>
          <w:sz w:val="19"/>
        </w:rPr>
        <w:t>Тиханова</w:t>
      </w:r>
      <w:r>
        <w:rPr>
          <w:spacing w:val="-12"/>
          <w:sz w:val="19"/>
        </w:rPr>
        <w:t> </w:t>
      </w:r>
      <w:r>
        <w:rPr>
          <w:sz w:val="19"/>
        </w:rPr>
        <w:t>сына</w:t>
      </w:r>
      <w:r>
        <w:rPr>
          <w:spacing w:val="-12"/>
          <w:sz w:val="19"/>
        </w:rPr>
        <w:t> </w:t>
      </w:r>
      <w:r>
        <w:rPr>
          <w:sz w:val="19"/>
        </w:rPr>
        <w:t>Траха- </w:t>
      </w:r>
      <w:r>
        <w:rPr>
          <w:w w:val="95"/>
          <w:sz w:val="19"/>
        </w:rPr>
        <w:t>ниотова, да на думного дьяка на Назарья Иванова сына Чистово и иных многих еди- </w:t>
      </w:r>
      <w:r>
        <w:rPr>
          <w:sz w:val="19"/>
        </w:rPr>
        <w:t>номыслеников их, и дома их миром разбили и разграбили. …Бориса Морозова </w:t>
      </w:r>
      <w:r>
        <w:rPr>
          <w:sz w:val="19"/>
        </w:rPr>
        <w:t>и Петра Траханиотова указал-де государь с Москвы разослать, как-де вам мирянам годно,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впредь-де</w:t>
      </w:r>
      <w:r>
        <w:rPr>
          <w:spacing w:val="-7"/>
          <w:sz w:val="19"/>
        </w:rPr>
        <w:t> </w:t>
      </w:r>
      <w:r>
        <w:rPr>
          <w:sz w:val="19"/>
        </w:rPr>
        <w:t>им</w:t>
      </w:r>
      <w:r>
        <w:rPr>
          <w:spacing w:val="-7"/>
          <w:sz w:val="19"/>
        </w:rPr>
        <w:t> </w:t>
      </w:r>
      <w:r>
        <w:rPr>
          <w:sz w:val="19"/>
        </w:rPr>
        <w:t>Борису</w:t>
      </w:r>
      <w:r>
        <w:rPr>
          <w:spacing w:val="-7"/>
          <w:sz w:val="19"/>
        </w:rPr>
        <w:t> </w:t>
      </w:r>
      <w:r>
        <w:rPr>
          <w:sz w:val="19"/>
        </w:rPr>
        <w:t>Морозову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Петру</w:t>
      </w:r>
      <w:r>
        <w:rPr>
          <w:spacing w:val="-7"/>
          <w:sz w:val="19"/>
        </w:rPr>
        <w:t> </w:t>
      </w:r>
      <w:r>
        <w:rPr>
          <w:sz w:val="19"/>
        </w:rPr>
        <w:t>Траханиотову</w:t>
      </w:r>
      <w:r>
        <w:rPr>
          <w:spacing w:val="-7"/>
          <w:sz w:val="19"/>
        </w:rPr>
        <w:t> </w:t>
      </w:r>
      <w:r>
        <w:rPr>
          <w:sz w:val="19"/>
        </w:rPr>
        <w:t>до</w:t>
      </w:r>
      <w:r>
        <w:rPr>
          <w:spacing w:val="-7"/>
          <w:sz w:val="19"/>
        </w:rPr>
        <w:t> </w:t>
      </w:r>
      <w:r>
        <w:rPr>
          <w:sz w:val="19"/>
        </w:rPr>
        <w:t>смерти</w:t>
      </w:r>
      <w:r>
        <w:rPr>
          <w:spacing w:val="-7"/>
          <w:sz w:val="19"/>
        </w:rPr>
        <w:t> </w:t>
      </w:r>
      <w:r>
        <w:rPr>
          <w:sz w:val="19"/>
        </w:rPr>
        <w:t>на</w:t>
      </w:r>
      <w:r>
        <w:rPr>
          <w:spacing w:val="-7"/>
          <w:sz w:val="19"/>
        </w:rPr>
        <w:t> </w:t>
      </w:r>
      <w:r>
        <w:rPr>
          <w:sz w:val="19"/>
        </w:rPr>
        <w:t>Москве </w:t>
      </w:r>
      <w:r>
        <w:rPr>
          <w:w w:val="95"/>
          <w:sz w:val="19"/>
        </w:rPr>
        <w:t>не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бывать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и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не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владеть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и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в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городах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у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государевых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дел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ни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в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каких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приказах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не</w:t>
      </w:r>
      <w:r>
        <w:rPr>
          <w:spacing w:val="-3"/>
          <w:w w:val="95"/>
          <w:sz w:val="19"/>
        </w:rPr>
        <w:t> </w:t>
      </w:r>
      <w:r>
        <w:rPr>
          <w:spacing w:val="-2"/>
          <w:w w:val="95"/>
          <w:sz w:val="19"/>
        </w:rPr>
        <w:t>бывать…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08" w:lineRule="auto" w:before="116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 </w:t>
      </w:r>
      <w:r>
        <w:rPr>
          <w:sz w:val="19"/>
        </w:rPr>
        <w:t>О</w:t>
      </w:r>
      <w:r>
        <w:rPr>
          <w:spacing w:val="-5"/>
          <w:sz w:val="19"/>
        </w:rPr>
        <w:t> </w:t>
      </w:r>
      <w:r>
        <w:rPr>
          <w:sz w:val="19"/>
        </w:rPr>
        <w:t>каком</w:t>
      </w:r>
      <w:r>
        <w:rPr>
          <w:spacing w:val="-5"/>
          <w:sz w:val="19"/>
        </w:rPr>
        <w:t> </w:t>
      </w:r>
      <w:r>
        <w:rPr>
          <w:sz w:val="19"/>
        </w:rPr>
        <w:t>событии</w:t>
      </w:r>
      <w:r>
        <w:rPr>
          <w:spacing w:val="-5"/>
          <w:sz w:val="19"/>
        </w:rPr>
        <w:t> </w:t>
      </w:r>
      <w:r>
        <w:rPr>
          <w:sz w:val="19"/>
        </w:rPr>
        <w:t>идёт</w:t>
      </w:r>
      <w:r>
        <w:rPr>
          <w:spacing w:val="-5"/>
          <w:sz w:val="19"/>
        </w:rPr>
        <w:t> </w:t>
      </w:r>
      <w:r>
        <w:rPr>
          <w:sz w:val="19"/>
        </w:rPr>
        <w:t>речь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источнике?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каком</w:t>
      </w:r>
      <w:r>
        <w:rPr>
          <w:spacing w:val="-5"/>
          <w:sz w:val="19"/>
        </w:rPr>
        <w:t> </w:t>
      </w:r>
      <w:r>
        <w:rPr>
          <w:sz w:val="19"/>
        </w:rPr>
        <w:t>году</w:t>
      </w:r>
      <w:r>
        <w:rPr>
          <w:spacing w:val="-5"/>
          <w:sz w:val="19"/>
        </w:rPr>
        <w:t> </w:t>
      </w:r>
      <w:r>
        <w:rPr>
          <w:sz w:val="19"/>
        </w:rPr>
        <w:t>оно</w:t>
      </w:r>
      <w:r>
        <w:rPr>
          <w:spacing w:val="-5"/>
          <w:sz w:val="19"/>
        </w:rPr>
        <w:t> </w:t>
      </w:r>
      <w:r>
        <w:rPr>
          <w:sz w:val="19"/>
        </w:rPr>
        <w:t>произошло?</w:t>
      </w:r>
      <w:r>
        <w:rPr>
          <w:spacing w:val="-5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sz w:val="19"/>
        </w:rPr>
        <w:t>Какие обещания</w:t>
      </w:r>
      <w:r>
        <w:rPr>
          <w:spacing w:val="-4"/>
          <w:sz w:val="19"/>
        </w:rPr>
        <w:t> </w:t>
      </w:r>
      <w:r>
        <w:rPr>
          <w:sz w:val="19"/>
        </w:rPr>
        <w:t>были</w:t>
      </w:r>
      <w:r>
        <w:rPr>
          <w:spacing w:val="-4"/>
          <w:sz w:val="19"/>
        </w:rPr>
        <w:t> </w:t>
      </w:r>
      <w:r>
        <w:rPr>
          <w:sz w:val="19"/>
        </w:rPr>
        <w:t>даны</w:t>
      </w:r>
      <w:r>
        <w:rPr>
          <w:spacing w:val="-4"/>
          <w:sz w:val="19"/>
        </w:rPr>
        <w:t> </w:t>
      </w:r>
      <w:r>
        <w:rPr>
          <w:sz w:val="19"/>
        </w:rPr>
        <w:t>царём</w:t>
      </w:r>
      <w:r>
        <w:rPr>
          <w:spacing w:val="-4"/>
          <w:sz w:val="19"/>
        </w:rPr>
        <w:t> </w:t>
      </w:r>
      <w:r>
        <w:rPr>
          <w:sz w:val="19"/>
        </w:rPr>
        <w:t>народу?</w:t>
      </w:r>
      <w:r>
        <w:rPr>
          <w:spacing w:val="-4"/>
          <w:sz w:val="19"/>
        </w:rPr>
        <w:t> </w:t>
      </w:r>
      <w:r>
        <w:rPr>
          <w:rFonts w:ascii="Calibri" w:hAnsi="Calibri"/>
          <w:b/>
          <w:sz w:val="19"/>
        </w:rPr>
        <w:t>3.</w:t>
      </w:r>
      <w:r>
        <w:rPr>
          <w:rFonts w:ascii="Calibri" w:hAnsi="Calibri"/>
          <w:b/>
          <w:spacing w:val="12"/>
          <w:sz w:val="19"/>
        </w:rPr>
        <w:t> </w:t>
      </w:r>
      <w:r>
        <w:rPr>
          <w:sz w:val="19"/>
        </w:rPr>
        <w:t>Какой</w:t>
      </w:r>
      <w:r>
        <w:rPr>
          <w:spacing w:val="-4"/>
          <w:sz w:val="19"/>
        </w:rPr>
        <w:t> </w:t>
      </w:r>
      <w:r>
        <w:rPr>
          <w:sz w:val="19"/>
        </w:rPr>
        <w:t>документ</w:t>
      </w:r>
      <w:r>
        <w:rPr>
          <w:spacing w:val="-4"/>
          <w:sz w:val="19"/>
        </w:rPr>
        <w:t> </w:t>
      </w:r>
      <w:r>
        <w:rPr>
          <w:sz w:val="19"/>
        </w:rPr>
        <w:t>был</w:t>
      </w:r>
      <w:r>
        <w:rPr>
          <w:spacing w:val="-4"/>
          <w:sz w:val="19"/>
        </w:rPr>
        <w:t> </w:t>
      </w:r>
      <w:r>
        <w:rPr>
          <w:sz w:val="19"/>
        </w:rPr>
        <w:t>принят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связи</w:t>
      </w:r>
      <w:r>
        <w:rPr>
          <w:spacing w:val="-4"/>
          <w:sz w:val="19"/>
        </w:rPr>
        <w:t> </w:t>
      </w:r>
      <w:r>
        <w:rPr>
          <w:sz w:val="19"/>
        </w:rPr>
        <w:t>с</w:t>
      </w:r>
      <w:r>
        <w:rPr>
          <w:spacing w:val="-4"/>
          <w:sz w:val="19"/>
        </w:rPr>
        <w:t> </w:t>
      </w:r>
      <w:r>
        <w:rPr>
          <w:sz w:val="19"/>
        </w:rPr>
        <w:t>опи- сываемыми событиями?</w:t>
      </w:r>
    </w:p>
    <w:p>
      <w:pPr>
        <w:pStyle w:val="Heading7"/>
        <w:tabs>
          <w:tab w:pos="8163" w:val="left" w:leader="none"/>
        </w:tabs>
        <w:spacing w:before="79"/>
      </w:pPr>
      <w:r>
        <w:rPr/>
        <w:pict>
          <v:group style="position:absolute;margin-left:146.483902pt;margin-top:8.98906pt;width:256.05pt;height:7.85pt;mso-position-horizontal-relative:page;mso-position-vertical-relative:paragraph;z-index:-21798912" id="docshapegroup2207" coordorigin="2930,180" coordsize="5121,157">
            <v:line style="position:absolute" from="2980,258" to="7956,258" stroked="true" strokeweight="1pt" strokecolor="#4495d1">
              <v:stroke dashstyle="dot"/>
            </v:line>
            <v:shape style="position:absolute;left:2929;top:247;width:5057;height:20" id="docshape2208" coordorigin="2930,248" coordsize="5057,20" path="m2950,258l2947,251,2940,248,2933,251,2930,258,2933,265,2940,268,2947,265,2950,258xm7986,258l7983,251,7976,248,7969,251,7966,258,7969,265,7976,268,7983,265,7986,258xe" filled="true" fillcolor="#4495d1" stroked="false">
              <v:path arrowok="t"/>
              <v:fill type="solid"/>
            </v:shape>
            <v:shape style="position:absolute;left:7966;top:179;width:84;height:157" id="docshape2209" coordorigin="7966,180" coordsize="84,157" path="m7966,180l7966,336,8050,258,7966,180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211" name="image3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383.png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Раскройте смысл понятия «Соборное уложение». Приведите один исторический факт, выражающий данное понятие в наглядной форме.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9441pt;width:385.95pt;height:36.4pt;mso-position-horizontal-relative:page;mso-position-vertical-relative:paragraph;z-index:-15534080;mso-wrap-distance-left:0;mso-wrap-distance-right:0" id="docshapegroup2210" coordorigin="731,168" coordsize="7719,728">
            <v:rect style="position:absolute;left:731;top:167;width:7719;height:728" id="docshape2211" filled="true" fillcolor="#000000" stroked="false">
              <v:fill opacity="19660f" type="solid"/>
            </v:rect>
            <v:rect style="position:absolute;left:793;top:230;width:7597;height:602" id="docshape2212" filled="true" fillcolor="#ffffff" stroked="false">
              <v:fill type="solid"/>
            </v:rect>
            <v:shape style="position:absolute;left:877;top:330;width:397;height:397" type="#_x0000_t75" id="docshape2213" stroked="false">
              <v:imagedata r:id="rId8" o:title=""/>
            </v:shape>
            <v:shape style="position:absolute;left:986;top:354;width:191;height:371" type="#_x0000_t202" id="docshape2214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2215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71.433205pt;width:459.25pt;height:492.7pt;mso-position-horizontal-relative:page;mso-position-vertical-relative:page;z-index:-21797888" id="docshapegroup2216" coordorigin="0,1429" coordsize="9185,9854">
            <v:rect style="position:absolute;left:0;top:3581;width:9185;height:7701" id="docshape2217" filled="true" fillcolor="#e6e7e8" stroked="false">
              <v:fill type="solid"/>
            </v:rect>
            <v:rect style="position:absolute;left:731;top:8270;width:7719;height:1354" id="docshape2218" filled="true" fillcolor="#000000" stroked="false">
              <v:fill opacity="32768f" type="solid"/>
            </v:rect>
            <v:rect style="position:absolute;left:793;top:8332;width:7597;height:1231" id="docshape2219" filled="true" fillcolor="#ffffff" stroked="false">
              <v:fill type="solid"/>
            </v:rect>
            <v:rect style="position:absolute;left:731;top:2834;width:7719;height:5616" id="docshape2220" filled="true" fillcolor="#000000" stroked="false">
              <v:fill opacity="32768f" type="solid"/>
            </v:rect>
            <v:shape style="position:absolute;left:803;top:2907;width:7577;height:5471" type="#_x0000_t75" id="docshape2221" stroked="false">
              <v:imagedata r:id="rId445" o:title=""/>
            </v:shape>
            <v:rect style="position:absolute;left:803;top:2907;width:7577;height:5473" id="docshape2222" filled="false" stroked="true" strokeweight="1pt" strokecolor="#ffffff">
              <v:stroke dashstyle="solid"/>
            </v:rect>
            <v:line style="position:absolute" from="595,1504" to="595,10341" stroked="true" strokeweight="1.5pt" strokecolor="#4495d1">
              <v:stroke dashstyle="dot"/>
            </v:line>
            <v:shape style="position:absolute;left:580;top:1428;width:30;height:8958" id="docshape2223" coordorigin="580,1429" coordsize="30,8958" path="m610,10371l606,10361,595,10356,585,10361,580,10371,585,10382,595,10386,606,10382,610,10371xm610,1444l606,1433,595,1429,585,1433,580,1444,585,1454,595,1459,606,1454,610,1444xe" filled="true" fillcolor="#4495d1" stroked="false">
              <v:path arrowok="t"/>
              <v:fill type="solid"/>
            </v:shape>
            <v:shape style="position:absolute;left:396;top:2147;width:397;height:397" type="#_x0000_t75" id="docshape2224" stroked="false">
              <v:imagedata r:id="rId107" o:title=""/>
            </v:shape>
            <v:shape style="position:absolute;left:396;top:9793;width:397;height:397" type="#_x0000_t75" id="docshape2225" stroked="false">
              <v:imagedata r:id="rId343" o:title=""/>
            </v:shape>
            <v:shape style="position:absolute;left:396;top:10242;width:397;height:397" id="docshape2226" coordorigin="397,10242" coordsize="397,397" path="m595,10242l518,10258,455,10300,412,10363,397,10441,412,10518,455,10581,518,10623,595,10639,673,10623,736,10581,778,10518,794,10441,778,10363,736,10300,673,10258,595,10242xe" filled="true" fillcolor="#4495d1" stroked="false">
              <v:path arrowok="t"/>
              <v:fill type="solid"/>
            </v:shape>
            <v:shape style="position:absolute;left:474;top:10295;width:227;height:297" id="docshape2227" coordorigin="474,10296" coordsize="227,297" path="m585,10296l529,10324,498,10393,497,10397,502,10404,496,10419,491,10430,477,10456,474,10469,480,10474,489,10475,493,10474,497,10486,499,10495,500,10504,500,10516,508,10528,525,10532,543,10531,554,10529,556,10537,554,10559,549,10592,675,10549,666,10530,664,10516,666,10500,675,10474,686,10445,695,10422,700,10399,699,10367,686,10334,662,10310,627,10296,585,10296xe" filled="true" fillcolor="#ffffff" stroked="false">
              <v:path arrowok="t"/>
              <v:fill type="solid"/>
            </v:shape>
            <v:rect style="position:absolute;left:9121;top:5685;width:63;height:3888" id="docshape2228" filled="true" fillcolor="#000000" stroked="false">
              <v:fill opacity="32768f" type="solid"/>
            </v:rect>
            <v:shape style="position:absolute;left:9184;top:5748;width:2;height:3762" id="docshape2229" coordorigin="9184,5749" coordsize="1,3762" path="m9184,5749l9184,9510,9184,5749xe" filled="true" fillcolor="#e6e7e8" stroked="false">
              <v:path arrowok="t"/>
              <v:fill type="solid"/>
            </v:shape>
            <w10:wrap type="none"/>
          </v:group>
        </w:pict>
      </w:r>
    </w:p>
    <w:p>
      <w:pPr>
        <w:pStyle w:val="Heading3"/>
        <w:tabs>
          <w:tab w:pos="2154" w:val="left" w:leader="none"/>
        </w:tabs>
        <w:spacing w:line="199" w:lineRule="auto" w:before="150"/>
        <w:ind w:left="2154" w:right="991" w:hanging="1645"/>
      </w:pPr>
      <w:r>
        <w:rPr/>
        <w:pict>
          <v:group style="position:absolute;margin-left:38.509998pt;margin-top:5.740609pt;width:61.95pt;height:28.8pt;mso-position-horizontal-relative:page;mso-position-vertical-relative:paragraph;z-index:-21797376" id="docshapegroup2230" coordorigin="770,115" coordsize="1239,576">
            <v:rect style="position:absolute;left:770;top:114;width:1239;height:576" id="docshape2231" filled="true" fillcolor="#000000" stroked="false">
              <v:fill opacity="19660f" type="solid"/>
            </v:rect>
            <v:shape style="position:absolute;left:793;top:134;width:1117;height:454" type="#_x0000_t202" id="docshape2232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36–37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DB413F"/>
          <w:spacing w:val="-10"/>
          <w:w w:val="8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spacing w:val="9"/>
          <w:w w:val="80"/>
        </w:rPr>
        <w:t>«Государство </w:t>
      </w:r>
      <w:r>
        <w:rPr>
          <w:color w:val="DB413F"/>
          <w:w w:val="80"/>
        </w:rPr>
        <w:t>правит по своей </w:t>
      </w:r>
      <w:r>
        <w:rPr>
          <w:color w:val="DB413F"/>
          <w:w w:val="80"/>
        </w:rPr>
        <w:t>воли…» </w:t>
      </w:r>
      <w:r>
        <w:rPr>
          <w:color w:val="DB413F"/>
          <w:w w:val="85"/>
        </w:rPr>
        <w:t>На путях к абсолютной </w:t>
      </w:r>
      <w:r>
        <w:rPr>
          <w:color w:val="DB413F"/>
          <w:spacing w:val="10"/>
          <w:w w:val="85"/>
        </w:rPr>
        <w:t>монархии</w:t>
      </w:r>
    </w:p>
    <w:p>
      <w:pPr>
        <w:pStyle w:val="Heading8"/>
        <w:spacing w:line="216" w:lineRule="auto" w:before="296"/>
      </w:pPr>
      <w:r>
        <w:rPr/>
        <w:pict>
          <v:shape style="position:absolute;margin-left:25.2759pt;margin-top:15.208636pt;width:8.550pt;height:18.55pt;mso-position-horizontal-relative:page;mso-position-vertical-relative:paragraph;z-index:15926784" type="#_x0000_t202" id="docshape2233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С</w:t>
      </w:r>
      <w:r>
        <w:rPr>
          <w:spacing w:val="-8"/>
          <w:w w:val="115"/>
        </w:rPr>
        <w:t> </w:t>
      </w:r>
      <w:r>
        <w:rPr>
          <w:w w:val="115"/>
        </w:rPr>
        <w:t>какими</w:t>
      </w:r>
      <w:r>
        <w:rPr>
          <w:spacing w:val="-8"/>
          <w:w w:val="115"/>
        </w:rPr>
        <w:t> </w:t>
      </w:r>
      <w:r>
        <w:rPr>
          <w:w w:val="115"/>
        </w:rPr>
        <w:t>процессами</w:t>
      </w:r>
      <w:r>
        <w:rPr>
          <w:spacing w:val="-8"/>
          <w:w w:val="115"/>
        </w:rPr>
        <w:t> </w:t>
      </w:r>
      <w:r>
        <w:rPr>
          <w:w w:val="115"/>
        </w:rPr>
        <w:t>связано</w:t>
      </w:r>
      <w:r>
        <w:rPr>
          <w:spacing w:val="-8"/>
          <w:w w:val="115"/>
        </w:rPr>
        <w:t> </w:t>
      </w:r>
      <w:r>
        <w:rPr>
          <w:w w:val="115"/>
        </w:rPr>
        <w:t>падение</w:t>
      </w:r>
      <w:r>
        <w:rPr>
          <w:spacing w:val="-8"/>
          <w:w w:val="115"/>
        </w:rPr>
        <w:t> </w:t>
      </w:r>
      <w:r>
        <w:rPr>
          <w:w w:val="115"/>
        </w:rPr>
        <w:t>роли</w:t>
      </w:r>
      <w:r>
        <w:rPr>
          <w:spacing w:val="-8"/>
          <w:w w:val="115"/>
        </w:rPr>
        <w:t> </w:t>
      </w:r>
      <w:r>
        <w:rPr>
          <w:w w:val="115"/>
        </w:rPr>
        <w:t>Земских</w:t>
      </w:r>
      <w:r>
        <w:rPr>
          <w:spacing w:val="-8"/>
          <w:w w:val="115"/>
        </w:rPr>
        <w:t> </w:t>
      </w:r>
      <w:r>
        <w:rPr>
          <w:w w:val="115"/>
        </w:rPr>
        <w:t>соборов во второй половине XVII в.?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"/>
        <w:rPr>
          <w:rFonts w:ascii="Calibri"/>
          <w:b/>
          <w:sz w:val="17"/>
        </w:rPr>
      </w:pPr>
      <w:r>
        <w:rPr/>
        <w:pict>
          <v:shape style="position:absolute;margin-left:36.553001pt;margin-top:11.649515pt;width:382.5pt;height:58.7pt;mso-position-horizontal-relative:page;mso-position-vertical-relative:paragraph;z-index:-15532032;mso-wrap-distance-left:0;mso-wrap-distance-right:0" type="#_x0000_t202" id="docshape2234" filled="false" stroked="false">
            <v:textbox inset="0,0,0,0">
              <w:txbxContent>
                <w:p>
                  <w:pPr>
                    <w:spacing w:line="220" w:lineRule="auto" w:before="90"/>
                    <w:ind w:left="176" w:right="139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«Земский собор».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-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С.</w:t>
                  </w:r>
                  <w:r>
                    <w:rPr>
                      <w:rFonts w:ascii="Trebuchet MS" w:hAnsi="Trebuchet MS"/>
                      <w:i/>
                      <w:spacing w:val="-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Иванов.</w:t>
                  </w:r>
                  <w:r>
                    <w:rPr>
                      <w:rFonts w:ascii="Trebuchet MS" w:hAnsi="Trebuchet MS"/>
                      <w:i/>
                      <w:spacing w:val="-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Картины</w:t>
                  </w:r>
                  <w:r>
                    <w:rPr>
                      <w:rFonts w:ascii="Trebuchet MS" w:hAnsi="Trebuchet MS"/>
                      <w:i/>
                      <w:spacing w:val="-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по</w:t>
                  </w:r>
                  <w:r>
                    <w:rPr>
                      <w:rFonts w:ascii="Trebuchet MS" w:hAnsi="Trebuchet MS"/>
                      <w:i/>
                      <w:spacing w:val="-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русской</w:t>
                  </w:r>
                  <w:r>
                    <w:rPr>
                      <w:rFonts w:ascii="Trebuchet MS" w:hAnsi="Trebuchet MS"/>
                      <w:i/>
                      <w:spacing w:val="-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истории</w:t>
                  </w:r>
                  <w:r>
                    <w:rPr>
                      <w:rFonts w:ascii="Trebuchet MS" w:hAnsi="Trebuchet MS"/>
                      <w:i/>
                      <w:spacing w:val="-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из</w:t>
                  </w:r>
                  <w:r>
                    <w:rPr>
                      <w:rFonts w:ascii="Trebuchet MS" w:hAnsi="Trebuchet MS"/>
                      <w:i/>
                      <w:spacing w:val="-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издания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И. Кнебеля</w:t>
                  </w:r>
                </w:p>
                <w:p>
                  <w:pPr>
                    <w:spacing w:line="221" w:lineRule="exact" w:before="93"/>
                    <w:ind w:left="176" w:right="0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</w:t>
                  </w:r>
                  <w:r>
                    <w:rPr>
                      <w:rFonts w:ascii="Times New Roman" w:hAnsi="Times New Roman"/>
                      <w:color w:val="DB413F"/>
                      <w:spacing w:val="56"/>
                      <w:w w:val="150"/>
                      <w:sz w:val="20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Представители</w:t>
                  </w:r>
                  <w:r>
                    <w:rPr>
                      <w:rFonts w:ascii="Tahoma" w:hAnsi="Tahoma"/>
                      <w:spacing w:val="21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каких</w:t>
                  </w:r>
                  <w:r>
                    <w:rPr>
                      <w:rFonts w:ascii="Tahoma" w:hAnsi="Tahoma"/>
                      <w:spacing w:val="21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сословий</w:t>
                  </w:r>
                  <w:r>
                    <w:rPr>
                      <w:rFonts w:ascii="Tahoma" w:hAnsi="Tahoma"/>
                      <w:spacing w:val="21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принимали</w:t>
                  </w:r>
                  <w:r>
                    <w:rPr>
                      <w:rFonts w:ascii="Tahoma" w:hAnsi="Tahoma"/>
                      <w:spacing w:val="21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участие</w:t>
                  </w:r>
                  <w:r>
                    <w:rPr>
                      <w:rFonts w:ascii="Tahoma" w:hAnsi="Tahoma"/>
                      <w:spacing w:val="21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в</w:t>
                  </w:r>
                  <w:r>
                    <w:rPr>
                      <w:rFonts w:ascii="Tahoma" w:hAnsi="Tahoma"/>
                      <w:spacing w:val="22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работе</w:t>
                  </w:r>
                  <w:r>
                    <w:rPr>
                      <w:rFonts w:ascii="Tahoma" w:hAnsi="Tahoma"/>
                      <w:spacing w:val="21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Земских</w:t>
                  </w:r>
                  <w:r>
                    <w:rPr>
                      <w:rFonts w:ascii="Tahoma" w:hAnsi="Tahoma"/>
                      <w:spacing w:val="21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соборов?</w:t>
                  </w:r>
                </w:p>
                <w:p>
                  <w:pPr>
                    <w:spacing w:line="218" w:lineRule="exact" w:before="0"/>
                    <w:ind w:left="516" w:right="0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Tahoma" w:hAnsi="Tahoma"/>
                      <w:w w:val="95"/>
                      <w:sz w:val="19"/>
                    </w:rPr>
                    <w:t>Укажите</w:t>
                  </w:r>
                  <w:r>
                    <w:rPr>
                      <w:rFonts w:ascii="Tahoma" w:hAnsi="Tahoma"/>
                      <w:spacing w:val="2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детали</w:t>
                  </w:r>
                  <w:r>
                    <w:rPr>
                      <w:rFonts w:ascii="Tahoma" w:hAnsi="Tahoma"/>
                      <w:spacing w:val="2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картины,</w:t>
                  </w:r>
                  <w:r>
                    <w:rPr>
                      <w:rFonts w:ascii="Tahoma" w:hAnsi="Tahoma"/>
                      <w:spacing w:val="2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по</w:t>
                  </w:r>
                  <w:r>
                    <w:rPr>
                      <w:rFonts w:ascii="Tahoma" w:hAnsi="Tahoma"/>
                      <w:spacing w:val="2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которым</w:t>
                  </w:r>
                  <w:r>
                    <w:rPr>
                      <w:rFonts w:ascii="Tahoma" w:hAnsi="Tahoma"/>
                      <w:spacing w:val="2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вы</w:t>
                  </w:r>
                  <w:r>
                    <w:rPr>
                      <w:rFonts w:ascii="Tahoma" w:hAnsi="Tahoma"/>
                      <w:spacing w:val="2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это</w:t>
                  </w:r>
                  <w:r>
                    <w:rPr>
                      <w:rFonts w:ascii="Tahoma" w:hAnsi="Tahoma"/>
                      <w:spacing w:val="3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определили.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7"/>
        <w:rPr>
          <w:rFonts w:ascii="Calibri"/>
          <w:b/>
          <w:sz w:val="9"/>
        </w:rPr>
      </w:pPr>
    </w:p>
    <w:p>
      <w:pPr>
        <w:pStyle w:val="ListParagraph"/>
        <w:numPr>
          <w:ilvl w:val="0"/>
          <w:numId w:val="103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абсолютная</w:t>
      </w:r>
      <w:r>
        <w:rPr>
          <w:spacing w:val="14"/>
          <w:sz w:val="19"/>
        </w:rPr>
        <w:t> </w:t>
      </w:r>
      <w:r>
        <w:rPr>
          <w:w w:val="95"/>
          <w:sz w:val="19"/>
        </w:rPr>
        <w:t>монархия</w:t>
      </w:r>
      <w:r>
        <w:rPr>
          <w:spacing w:val="15"/>
          <w:sz w:val="19"/>
        </w:rPr>
        <w:t> </w:t>
      </w:r>
      <w:r>
        <w:rPr>
          <w:w w:val="95"/>
          <w:sz w:val="19"/>
        </w:rPr>
        <w:t>(абсолютизм)</w:t>
      </w:r>
      <w:r>
        <w:rPr>
          <w:spacing w:val="14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4"/>
          <w:position w:val="-2"/>
          <w:sz w:val="22"/>
        </w:rPr>
        <w:t> </w:t>
      </w:r>
      <w:r>
        <w:rPr>
          <w:w w:val="95"/>
          <w:sz w:val="19"/>
        </w:rPr>
        <w:t>приказ</w:t>
      </w:r>
      <w:r>
        <w:rPr>
          <w:spacing w:val="15"/>
          <w:sz w:val="19"/>
        </w:rPr>
        <w:t> </w:t>
      </w:r>
      <w:r>
        <w:rPr>
          <w:w w:val="95"/>
          <w:sz w:val="19"/>
        </w:rPr>
        <w:t>Тайных</w:t>
      </w:r>
      <w:r>
        <w:rPr>
          <w:spacing w:val="15"/>
          <w:sz w:val="19"/>
        </w:rPr>
        <w:t> </w:t>
      </w:r>
      <w:r>
        <w:rPr>
          <w:spacing w:val="-5"/>
          <w:w w:val="95"/>
          <w:sz w:val="19"/>
        </w:rPr>
        <w:t>дел</w:t>
      </w:r>
    </w:p>
    <w:p>
      <w:pPr>
        <w:pStyle w:val="ListParagraph"/>
        <w:numPr>
          <w:ilvl w:val="0"/>
          <w:numId w:val="103"/>
        </w:numPr>
        <w:tabs>
          <w:tab w:pos="1059" w:val="left" w:leader="none"/>
        </w:tabs>
        <w:spacing w:line="240" w:lineRule="auto" w:before="176" w:after="0"/>
        <w:ind w:left="1058" w:right="0" w:hanging="152"/>
        <w:jc w:val="left"/>
        <w:rPr>
          <w:sz w:val="19"/>
        </w:rPr>
      </w:pPr>
      <w:r>
        <w:rPr>
          <w:sz w:val="19"/>
        </w:rPr>
        <w:t>Артамон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Матвеев</w:t>
      </w:r>
    </w:p>
    <w:p>
      <w:pPr>
        <w:spacing w:after="0" w:line="24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Судьба земского представительства. </w:t>
      </w:r>
      <w:r>
        <w:rPr>
          <w:color w:val="000000"/>
        </w:rPr>
        <w:t>XVII столетие стало временем наи- высшего</w:t>
      </w:r>
      <w:r>
        <w:rPr>
          <w:color w:val="000000"/>
          <w:spacing w:val="40"/>
        </w:rPr>
        <w:t> </w:t>
      </w:r>
      <w:r>
        <w:rPr>
          <w:color w:val="000000"/>
        </w:rPr>
        <w:t>расцвета,</w:t>
      </w:r>
      <w:r>
        <w:rPr>
          <w:color w:val="000000"/>
          <w:spacing w:val="40"/>
        </w:rPr>
        <w:t> </w:t>
      </w:r>
      <w:r>
        <w:rPr>
          <w:color w:val="000000"/>
        </w:rPr>
        <w:t>упадка</w:t>
      </w:r>
      <w:r>
        <w:rPr>
          <w:color w:val="000000"/>
          <w:spacing w:val="40"/>
        </w:rPr>
        <w:t> </w:t>
      </w:r>
      <w:r>
        <w:rPr>
          <w:color w:val="000000"/>
        </w:rPr>
        <w:t>и</w:t>
      </w:r>
      <w:r>
        <w:rPr>
          <w:color w:val="000000"/>
          <w:spacing w:val="40"/>
        </w:rPr>
        <w:t> </w:t>
      </w:r>
      <w:r>
        <w:rPr>
          <w:color w:val="000000"/>
        </w:rPr>
        <w:t>прекращения</w:t>
      </w:r>
      <w:r>
        <w:rPr>
          <w:color w:val="000000"/>
          <w:spacing w:val="40"/>
        </w:rPr>
        <w:t> </w:t>
      </w:r>
      <w:r>
        <w:rPr>
          <w:color w:val="000000"/>
        </w:rPr>
        <w:t>деятельности</w:t>
      </w:r>
      <w:r>
        <w:rPr>
          <w:color w:val="000000"/>
          <w:spacing w:val="40"/>
        </w:rPr>
        <w:t> </w:t>
      </w:r>
      <w:r>
        <w:rPr>
          <w:color w:val="000000"/>
        </w:rPr>
        <w:t>Земских</w:t>
      </w:r>
      <w:r>
        <w:rPr>
          <w:color w:val="000000"/>
          <w:spacing w:val="40"/>
        </w:rPr>
        <w:t> </w:t>
      </w:r>
      <w:r>
        <w:rPr>
          <w:color w:val="000000"/>
        </w:rPr>
        <w:t>соборов.</w:t>
      </w:r>
      <w:r>
        <w:rPr>
          <w:color w:val="000000"/>
          <w:spacing w:val="80"/>
        </w:rPr>
        <w:t> </w:t>
      </w:r>
      <w:r>
        <w:rPr>
          <w:color w:val="000000"/>
        </w:rPr>
        <w:t>В</w:t>
      </w:r>
      <w:r>
        <w:rPr>
          <w:color w:val="000000"/>
          <w:spacing w:val="-7"/>
        </w:rPr>
        <w:t> </w:t>
      </w:r>
      <w:r>
        <w:rPr>
          <w:color w:val="000000"/>
        </w:rPr>
        <w:t>этот</w:t>
      </w:r>
      <w:r>
        <w:rPr>
          <w:color w:val="000000"/>
          <w:spacing w:val="-7"/>
        </w:rPr>
        <w:t> </w:t>
      </w:r>
      <w:r>
        <w:rPr>
          <w:color w:val="000000"/>
        </w:rPr>
        <w:t>период</w:t>
      </w:r>
      <w:r>
        <w:rPr>
          <w:color w:val="000000"/>
          <w:spacing w:val="-7"/>
        </w:rPr>
        <w:t> </w:t>
      </w:r>
      <w:r>
        <w:rPr>
          <w:color w:val="000000"/>
        </w:rPr>
        <w:t>окончательно</w:t>
      </w:r>
      <w:r>
        <w:rPr>
          <w:color w:val="000000"/>
          <w:spacing w:val="-7"/>
        </w:rPr>
        <w:t> </w:t>
      </w:r>
      <w:r>
        <w:rPr>
          <w:color w:val="000000"/>
        </w:rPr>
        <w:t>утвердилась</w:t>
      </w:r>
      <w:r>
        <w:rPr>
          <w:color w:val="000000"/>
          <w:spacing w:val="-7"/>
        </w:rPr>
        <w:t> </w:t>
      </w:r>
      <w:r>
        <w:rPr>
          <w:color w:val="000000"/>
        </w:rPr>
        <w:t>их</w:t>
      </w:r>
      <w:r>
        <w:rPr>
          <w:color w:val="000000"/>
          <w:spacing w:val="-7"/>
        </w:rPr>
        <w:t> </w:t>
      </w:r>
      <w:r>
        <w:rPr>
          <w:color w:val="000000"/>
        </w:rPr>
        <w:t>структура.</w:t>
      </w:r>
      <w:r>
        <w:rPr>
          <w:color w:val="000000"/>
          <w:spacing w:val="-7"/>
        </w:rPr>
        <w:t> </w:t>
      </w:r>
      <w:r>
        <w:rPr>
          <w:color w:val="000000"/>
        </w:rPr>
        <w:t>В</w:t>
      </w:r>
      <w:r>
        <w:rPr>
          <w:color w:val="000000"/>
          <w:spacing w:val="-7"/>
        </w:rPr>
        <w:t> </w:t>
      </w:r>
      <w:r>
        <w:rPr>
          <w:color w:val="000000"/>
        </w:rPr>
        <w:t>заседаниях</w:t>
      </w:r>
      <w:r>
        <w:rPr>
          <w:color w:val="000000"/>
          <w:spacing w:val="-7"/>
        </w:rPr>
        <w:t> </w:t>
      </w:r>
      <w:r>
        <w:rPr>
          <w:color w:val="000000"/>
        </w:rPr>
        <w:t>принима- ли участие Боярская дума и Освящённый собор — собрание высших церков- ные иерархов. Это была своего рода «высшая палата» соборов.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pict>
          <v:group style="position:absolute;margin-left:0pt;margin-top:73.155365pt;width:459.25pt;height:385.05pt;mso-position-horizontal-relative:page;mso-position-vertical-relative:paragraph;z-index:-21796352" id="docshapegroup2242" coordorigin="0,1463" coordsize="9185,7701">
            <v:shape style="position:absolute;left:0;top:1463;width:2;height:7701" id="docshape2243" coordorigin="0,1463" coordsize="0,7701" path="m0,1463l0,9164e" filled="true" fillcolor="#e6e7e8" stroked="false">
              <v:path arrowok="t"/>
              <v:fill type="solid"/>
            </v:shape>
            <v:shape style="position:absolute;left:0;top:3567;width:9185;height:3888" id="docshape2244" coordorigin="0,3568" coordsize="9185,3888" path="m9184,7392l0,7392,0,7456,9184,7456,9184,7392xm9184,3568l0,3568,0,3630,9184,3630,9184,3568xe" filled="true" fillcolor="#000000" stroked="false">
              <v:path arrowok="t"/>
              <v:fill opacity="32768f" type="solid"/>
            </v:shape>
            <v:rect style="position:absolute;left:0;top:3630;width:9185;height:3762" id="docshape2245" filled="true" fillcolor="#e6e7e8" stroked="false">
              <v:fill type="solid"/>
            </v:rect>
            <w10:wrap type="none"/>
          </v:group>
        </w:pict>
      </w:r>
      <w:r>
        <w:rPr/>
        <w:t>«Низшая</w:t>
      </w:r>
      <w:r>
        <w:rPr>
          <w:spacing w:val="-2"/>
        </w:rPr>
        <w:t> </w:t>
      </w:r>
      <w:r>
        <w:rPr/>
        <w:t>палата»</w:t>
      </w:r>
      <w:r>
        <w:rPr>
          <w:spacing w:val="-2"/>
        </w:rPr>
        <w:t> </w:t>
      </w:r>
      <w:r>
        <w:rPr/>
        <w:t>являлась</w:t>
      </w:r>
      <w:r>
        <w:rPr>
          <w:spacing w:val="-2"/>
        </w:rPr>
        <w:t> </w:t>
      </w:r>
      <w:r>
        <w:rPr/>
        <w:t>выборной.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объявлении</w:t>
      </w:r>
      <w:r>
        <w:rPr>
          <w:spacing w:val="-2"/>
        </w:rPr>
        <w:t> </w:t>
      </w:r>
      <w:r>
        <w:rPr/>
        <w:t>очередного</w:t>
      </w:r>
      <w:r>
        <w:rPr>
          <w:spacing w:val="-2"/>
        </w:rPr>
        <w:t> </w:t>
      </w:r>
      <w:r>
        <w:rPr/>
        <w:t>Земского собора провинциальные и московские служилые люди «по отечеству», посад- ские и «приборные» люди отправляли в столицу своих делегатов — </w:t>
      </w:r>
      <w:r>
        <w:rPr/>
        <w:t>выборных. Они должны были «бить челом» о нуждах избирателей и высказываться отно- сительно тех вопросов, по которым правительство хотело посоветоваться с собором. Голосование в современном понимании отсутствовало. Значимым считалось общее мнение. Государь мог учесть его, но мог им и пренебречь.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Поскольку власть нуждалась в поддержке сословий, она прислушивалась</w:t>
      </w:r>
      <w:r>
        <w:rPr>
          <w:spacing w:val="40"/>
        </w:rPr>
        <w:t> </w:t>
      </w:r>
      <w:r>
        <w:rPr/>
        <w:t>к выборным. Соборы приобрели огромное значение в годы Смуты. </w:t>
      </w:r>
      <w:r>
        <w:rPr/>
        <w:t>Являясь выразителем воли «всей земли», они, по сути, выполняли высшие учредитель- ные (выбирали монархов), законодательные и правительственные функции. Это невольное расширение компетенции Земских соборов стало наивысшим этапом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их</w:t>
      </w:r>
      <w:r>
        <w:rPr>
          <w:spacing w:val="-3"/>
        </w:rPr>
        <w:t> </w:t>
      </w:r>
      <w:r>
        <w:rPr/>
        <w:t>деятельности.</w:t>
      </w:r>
      <w:r>
        <w:rPr>
          <w:spacing w:val="-3"/>
        </w:rPr>
        <w:t> </w:t>
      </w:r>
      <w:r>
        <w:rPr/>
        <w:t>Даже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избранием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престол</w:t>
      </w:r>
      <w:r>
        <w:rPr>
          <w:spacing w:val="-3"/>
        </w:rPr>
        <w:t> </w:t>
      </w:r>
      <w:r>
        <w:rPr/>
        <w:t>Михаила</w:t>
      </w:r>
      <w:r>
        <w:rPr>
          <w:spacing w:val="-3"/>
        </w:rPr>
        <w:t> </w:t>
      </w:r>
      <w:r>
        <w:rPr/>
        <w:t>Фёдоровича Земские соборы продолжали участвовать в управлении, поддерживая прави- тельство первого Романова своим авторитетом.</w:t>
      </w:r>
    </w:p>
    <w:p>
      <w:pPr>
        <w:pStyle w:val="BodyText"/>
        <w:spacing w:before="6"/>
        <w:rPr>
          <w:sz w:val="27"/>
        </w:rPr>
      </w:pPr>
    </w:p>
    <w:p>
      <w:pPr>
        <w:spacing w:before="1"/>
        <w:ind w:left="622" w:right="1059" w:firstLine="0"/>
        <w:jc w:val="center"/>
        <w:rPr>
          <w:rFonts w:ascii="Book Antiqua" w:hAnsi="Book Antiqua"/>
          <w:b/>
          <w:sz w:val="19"/>
        </w:rPr>
      </w:pPr>
      <w:r>
        <w:rPr/>
        <w:pict>
          <v:shape style="position:absolute;margin-left:53.858002pt;margin-top:-2.932715pt;width:45.4pt;height:19.850pt;mso-position-horizontal-relative:page;mso-position-vertical-relative:paragraph;z-index:-21795840" type="#_x0000_t202" id="docshape2246" filled="true" fillcolor="#db413f" stroked="false">
            <v:textbox inset="0,0,0,0">
              <w:txbxContent>
                <w:p>
                  <w:pPr>
                    <w:spacing w:line="218" w:lineRule="auto" w:before="0"/>
                    <w:ind w:left="132" w:right="127" w:firstLine="60"/>
                    <w:jc w:val="left"/>
                    <w:rPr>
                      <w:rFonts w:ascii="Trebuchet MS" w:hAnsi="Trebuchet MS"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color w:val="FFFFFF"/>
                      <w:spacing w:val="-4"/>
                      <w:sz w:val="19"/>
                    </w:rPr>
                    <w:t>ТОЧКА </w:t>
                  </w:r>
                  <w:r>
                    <w:rPr>
                      <w:rFonts w:ascii="Trebuchet MS" w:hAnsi="Trebuchet MS"/>
                      <w:color w:val="FFFFFF"/>
                      <w:spacing w:val="-2"/>
                      <w:w w:val="95"/>
                      <w:sz w:val="19"/>
                    </w:rPr>
                    <w:t>ЗРЕНИЯ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Book Antiqua" w:hAnsi="Book Antiqua"/>
          <w:b/>
          <w:w w:val="105"/>
          <w:sz w:val="19"/>
        </w:rPr>
        <w:t>Из</w:t>
      </w:r>
      <w:r>
        <w:rPr>
          <w:rFonts w:ascii="Book Antiqua" w:hAnsi="Book Antiqua"/>
          <w:b/>
          <w:spacing w:val="4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курса</w:t>
      </w:r>
      <w:r>
        <w:rPr>
          <w:rFonts w:ascii="Book Antiqua" w:hAnsi="Book Antiqua"/>
          <w:b/>
          <w:spacing w:val="4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лекций</w:t>
      </w:r>
      <w:r>
        <w:rPr>
          <w:rFonts w:ascii="Book Antiqua" w:hAnsi="Book Antiqua"/>
          <w:b/>
          <w:spacing w:val="5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историка</w:t>
      </w:r>
      <w:r>
        <w:rPr>
          <w:rFonts w:ascii="Book Antiqua" w:hAnsi="Book Antiqua"/>
          <w:b/>
          <w:spacing w:val="4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В.</w:t>
      </w:r>
      <w:r>
        <w:rPr>
          <w:rFonts w:ascii="Book Antiqua" w:hAnsi="Book Antiqua"/>
          <w:b/>
          <w:spacing w:val="50"/>
          <w:w w:val="105"/>
          <w:sz w:val="19"/>
        </w:rPr>
        <w:t> </w:t>
      </w:r>
      <w:r>
        <w:rPr>
          <w:rFonts w:ascii="Book Antiqua" w:hAnsi="Book Antiqua"/>
          <w:b/>
          <w:spacing w:val="-2"/>
          <w:w w:val="105"/>
          <w:sz w:val="19"/>
        </w:rPr>
        <w:t>Ключевского</w:t>
      </w:r>
    </w:p>
    <w:p>
      <w:pPr>
        <w:spacing w:line="220" w:lineRule="auto" w:before="44"/>
        <w:ind w:left="793" w:right="790" w:firstLine="1814"/>
        <w:jc w:val="both"/>
        <w:rPr>
          <w:sz w:val="19"/>
        </w:rPr>
      </w:pPr>
      <w:r>
        <w:rPr>
          <w:sz w:val="19"/>
        </w:rPr>
        <w:t>После</w:t>
      </w:r>
      <w:r>
        <w:rPr>
          <w:spacing w:val="-14"/>
          <w:sz w:val="19"/>
        </w:rPr>
        <w:t> </w:t>
      </w:r>
      <w:r>
        <w:rPr>
          <w:sz w:val="19"/>
        </w:rPr>
        <w:t>Смуты,</w:t>
      </w:r>
      <w:r>
        <w:rPr>
          <w:spacing w:val="-13"/>
          <w:sz w:val="19"/>
        </w:rPr>
        <w:t> </w:t>
      </w:r>
      <w:r>
        <w:rPr>
          <w:sz w:val="19"/>
        </w:rPr>
        <w:t>когда</w:t>
      </w:r>
      <w:r>
        <w:rPr>
          <w:spacing w:val="-13"/>
          <w:sz w:val="19"/>
        </w:rPr>
        <w:t> </w:t>
      </w:r>
      <w:r>
        <w:rPr>
          <w:sz w:val="19"/>
        </w:rPr>
        <w:t>нужно</w:t>
      </w:r>
      <w:r>
        <w:rPr>
          <w:spacing w:val="-13"/>
          <w:sz w:val="19"/>
        </w:rPr>
        <w:t> </w:t>
      </w:r>
      <w:r>
        <w:rPr>
          <w:sz w:val="19"/>
        </w:rPr>
        <w:t>было</w:t>
      </w:r>
      <w:r>
        <w:rPr>
          <w:spacing w:val="-13"/>
          <w:sz w:val="19"/>
        </w:rPr>
        <w:t> </w:t>
      </w:r>
      <w:r>
        <w:rPr>
          <w:sz w:val="19"/>
        </w:rPr>
        <w:t>восстанавливать</w:t>
      </w:r>
      <w:r>
        <w:rPr>
          <w:spacing w:val="-14"/>
          <w:sz w:val="19"/>
        </w:rPr>
        <w:t> </w:t>
      </w:r>
      <w:r>
        <w:rPr>
          <w:sz w:val="19"/>
        </w:rPr>
        <w:t>государствен- ный порядок, Дума на каждом шагу встречала затруднения, с которыми не могла справиться</w:t>
      </w:r>
      <w:r>
        <w:rPr>
          <w:spacing w:val="-6"/>
          <w:sz w:val="19"/>
        </w:rPr>
        <w:t> </w:t>
      </w:r>
      <w:r>
        <w:rPr>
          <w:sz w:val="19"/>
        </w:rPr>
        <w:t>сама,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волей-неволей</w:t>
      </w:r>
      <w:r>
        <w:rPr>
          <w:spacing w:val="-6"/>
          <w:sz w:val="19"/>
        </w:rPr>
        <w:t> </w:t>
      </w:r>
      <w:r>
        <w:rPr>
          <w:sz w:val="19"/>
        </w:rPr>
        <w:t>должна</w:t>
      </w:r>
      <w:r>
        <w:rPr>
          <w:spacing w:val="-6"/>
          <w:sz w:val="19"/>
        </w:rPr>
        <w:t> </w:t>
      </w:r>
      <w:r>
        <w:rPr>
          <w:sz w:val="19"/>
        </w:rPr>
        <w:t>была</w:t>
      </w:r>
      <w:r>
        <w:rPr>
          <w:spacing w:val="-6"/>
          <w:sz w:val="19"/>
        </w:rPr>
        <w:t> </w:t>
      </w:r>
      <w:r>
        <w:rPr>
          <w:sz w:val="19"/>
        </w:rPr>
        <w:t>искать</w:t>
      </w:r>
      <w:r>
        <w:rPr>
          <w:spacing w:val="-6"/>
          <w:sz w:val="19"/>
        </w:rPr>
        <w:t> </w:t>
      </w:r>
      <w:r>
        <w:rPr>
          <w:sz w:val="19"/>
        </w:rPr>
        <w:t>содействия</w:t>
      </w:r>
      <w:r>
        <w:rPr>
          <w:spacing w:val="-6"/>
          <w:sz w:val="19"/>
        </w:rPr>
        <w:t> </w:t>
      </w:r>
      <w:r>
        <w:rPr>
          <w:sz w:val="19"/>
        </w:rPr>
        <w:t>у</w:t>
      </w:r>
      <w:r>
        <w:rPr>
          <w:spacing w:val="-6"/>
          <w:sz w:val="19"/>
        </w:rPr>
        <w:t> </w:t>
      </w:r>
      <w:r>
        <w:rPr>
          <w:sz w:val="19"/>
        </w:rPr>
        <w:t>Земского</w:t>
      </w:r>
      <w:r>
        <w:rPr>
          <w:spacing w:val="-6"/>
          <w:sz w:val="19"/>
        </w:rPr>
        <w:t> </w:t>
      </w:r>
      <w:r>
        <w:rPr>
          <w:sz w:val="19"/>
        </w:rPr>
        <w:t>собо- ра. Прямое участие в правительственной деятельности, какое принимала земля в Смуту, не могло прекратиться тотчас по её окончании; царь, избранный народной волей, «Советом всей земли», естественно, должен был и править при содействии народа,</w:t>
      </w:r>
      <w:r>
        <w:rPr>
          <w:spacing w:val="-7"/>
          <w:sz w:val="19"/>
        </w:rPr>
        <w:t> </w:t>
      </w:r>
      <w:r>
        <w:rPr>
          <w:sz w:val="19"/>
        </w:rPr>
        <w:t>земского</w:t>
      </w:r>
      <w:r>
        <w:rPr>
          <w:spacing w:val="-7"/>
          <w:sz w:val="19"/>
        </w:rPr>
        <w:t> </w:t>
      </w:r>
      <w:r>
        <w:rPr>
          <w:sz w:val="19"/>
        </w:rPr>
        <w:t>правительства.</w:t>
      </w:r>
      <w:r>
        <w:rPr>
          <w:spacing w:val="-7"/>
          <w:sz w:val="19"/>
        </w:rPr>
        <w:t> </w:t>
      </w:r>
      <w:r>
        <w:rPr>
          <w:sz w:val="19"/>
        </w:rPr>
        <w:t>Власть</w:t>
      </w:r>
      <w:r>
        <w:rPr>
          <w:spacing w:val="-7"/>
          <w:sz w:val="19"/>
        </w:rPr>
        <w:t> </w:t>
      </w:r>
      <w:r>
        <w:rPr>
          <w:sz w:val="19"/>
        </w:rPr>
        <w:t>царя</w:t>
      </w:r>
      <w:r>
        <w:rPr>
          <w:spacing w:val="-7"/>
          <w:sz w:val="19"/>
        </w:rPr>
        <w:t> </w:t>
      </w:r>
      <w:r>
        <w:rPr>
          <w:sz w:val="19"/>
        </w:rPr>
        <w:t>получила</w:t>
      </w:r>
      <w:r>
        <w:rPr>
          <w:spacing w:val="-7"/>
          <w:sz w:val="19"/>
        </w:rPr>
        <w:t> </w:t>
      </w:r>
      <w:r>
        <w:rPr>
          <w:sz w:val="19"/>
        </w:rPr>
        <w:t>очень</w:t>
      </w:r>
      <w:r>
        <w:rPr>
          <w:spacing w:val="-7"/>
          <w:sz w:val="19"/>
        </w:rPr>
        <w:t> </w:t>
      </w:r>
      <w:r>
        <w:rPr>
          <w:sz w:val="19"/>
        </w:rPr>
        <w:t>сложную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условную сделочную конструкцию. Она была двойственна и по своему происхождению, и по составу.</w:t>
      </w:r>
      <w:r>
        <w:rPr>
          <w:spacing w:val="-12"/>
          <w:sz w:val="19"/>
        </w:rPr>
        <w:t> </w:t>
      </w:r>
      <w:r>
        <w:rPr>
          <w:sz w:val="19"/>
        </w:rPr>
        <w:t>Действительным</w:t>
      </w:r>
      <w:r>
        <w:rPr>
          <w:spacing w:val="-12"/>
          <w:sz w:val="19"/>
        </w:rPr>
        <w:t> </w:t>
      </w:r>
      <w:r>
        <w:rPr>
          <w:sz w:val="19"/>
        </w:rPr>
        <w:t>её</w:t>
      </w:r>
      <w:r>
        <w:rPr>
          <w:spacing w:val="-12"/>
          <w:sz w:val="19"/>
        </w:rPr>
        <w:t> </w:t>
      </w:r>
      <w:r>
        <w:rPr>
          <w:sz w:val="19"/>
        </w:rPr>
        <w:t>источником</w:t>
      </w:r>
      <w:r>
        <w:rPr>
          <w:spacing w:val="-12"/>
          <w:sz w:val="19"/>
        </w:rPr>
        <w:t> </w:t>
      </w:r>
      <w:r>
        <w:rPr>
          <w:sz w:val="19"/>
        </w:rPr>
        <w:t>было</w:t>
      </w:r>
      <w:r>
        <w:rPr>
          <w:spacing w:val="-12"/>
          <w:sz w:val="19"/>
        </w:rPr>
        <w:t> </w:t>
      </w:r>
      <w:r>
        <w:rPr>
          <w:sz w:val="19"/>
        </w:rPr>
        <w:t>соборное</w:t>
      </w:r>
      <w:r>
        <w:rPr>
          <w:spacing w:val="-12"/>
          <w:sz w:val="19"/>
        </w:rPr>
        <w:t> </w:t>
      </w:r>
      <w:r>
        <w:rPr>
          <w:sz w:val="19"/>
        </w:rPr>
        <w:t>избрание;</w:t>
      </w:r>
      <w:r>
        <w:rPr>
          <w:spacing w:val="-12"/>
          <w:sz w:val="19"/>
        </w:rPr>
        <w:t> </w:t>
      </w:r>
      <w:r>
        <w:rPr>
          <w:sz w:val="19"/>
        </w:rPr>
        <w:t>но</w:t>
      </w:r>
      <w:r>
        <w:rPr>
          <w:spacing w:val="-12"/>
          <w:sz w:val="19"/>
        </w:rPr>
        <w:t> </w:t>
      </w:r>
      <w:r>
        <w:rPr>
          <w:sz w:val="19"/>
        </w:rPr>
        <w:t>она</w:t>
      </w:r>
      <w:r>
        <w:rPr>
          <w:spacing w:val="-12"/>
          <w:sz w:val="19"/>
        </w:rPr>
        <w:t> </w:t>
      </w:r>
      <w:r>
        <w:rPr>
          <w:sz w:val="19"/>
        </w:rPr>
        <w:t>выступала под</w:t>
      </w:r>
      <w:r>
        <w:rPr>
          <w:spacing w:val="-4"/>
          <w:sz w:val="19"/>
        </w:rPr>
        <w:t> </w:t>
      </w:r>
      <w:r>
        <w:rPr>
          <w:sz w:val="19"/>
        </w:rPr>
        <w:t>покровом</w:t>
      </w:r>
      <w:r>
        <w:rPr>
          <w:spacing w:val="-4"/>
          <w:sz w:val="19"/>
        </w:rPr>
        <w:t> </w:t>
      </w:r>
      <w:r>
        <w:rPr>
          <w:sz w:val="19"/>
        </w:rPr>
        <w:t>политической</w:t>
      </w:r>
      <w:r>
        <w:rPr>
          <w:spacing w:val="-4"/>
          <w:sz w:val="19"/>
        </w:rPr>
        <w:t> </w:t>
      </w:r>
      <w:r>
        <w:rPr>
          <w:sz w:val="19"/>
        </w:rPr>
        <w:t>фикции</w:t>
      </w:r>
      <w:r>
        <w:rPr>
          <w:spacing w:val="-4"/>
          <w:sz w:val="19"/>
        </w:rPr>
        <w:t> </w:t>
      </w:r>
      <w:r>
        <w:rPr>
          <w:sz w:val="19"/>
        </w:rPr>
        <w:t>наследственного</w:t>
      </w:r>
      <w:r>
        <w:rPr>
          <w:spacing w:val="-4"/>
          <w:sz w:val="19"/>
        </w:rPr>
        <w:t> </w:t>
      </w:r>
      <w:r>
        <w:rPr>
          <w:sz w:val="19"/>
        </w:rPr>
        <w:t>преемства</w:t>
      </w:r>
      <w:r>
        <w:rPr>
          <w:spacing w:val="-4"/>
          <w:sz w:val="19"/>
        </w:rPr>
        <w:t> </w:t>
      </w:r>
      <w:r>
        <w:rPr>
          <w:sz w:val="19"/>
        </w:rPr>
        <w:t>по</w:t>
      </w:r>
      <w:r>
        <w:rPr>
          <w:spacing w:val="-4"/>
          <w:sz w:val="19"/>
        </w:rPr>
        <w:t> </w:t>
      </w:r>
      <w:r>
        <w:rPr>
          <w:sz w:val="19"/>
        </w:rPr>
        <w:t>родству.</w:t>
      </w:r>
      <w:r>
        <w:rPr>
          <w:spacing w:val="-4"/>
          <w:sz w:val="19"/>
        </w:rPr>
        <w:t> </w:t>
      </w:r>
      <w:r>
        <w:rPr>
          <w:sz w:val="19"/>
        </w:rPr>
        <w:t>Таким </w:t>
      </w:r>
      <w:r>
        <w:rPr>
          <w:w w:val="95"/>
          <w:sz w:val="19"/>
        </w:rPr>
        <w:t>образом, власть нового царя составлялась из двух параллельных двусмыслиц: по про- </w:t>
      </w:r>
      <w:r>
        <w:rPr>
          <w:sz w:val="19"/>
        </w:rPr>
        <w:t>исхождению</w:t>
      </w:r>
      <w:r>
        <w:rPr>
          <w:spacing w:val="-14"/>
          <w:sz w:val="19"/>
        </w:rPr>
        <w:t> </w:t>
      </w:r>
      <w:r>
        <w:rPr>
          <w:sz w:val="19"/>
        </w:rPr>
        <w:t>она</w:t>
      </w:r>
      <w:r>
        <w:rPr>
          <w:spacing w:val="-13"/>
          <w:sz w:val="19"/>
        </w:rPr>
        <w:t> </w:t>
      </w:r>
      <w:r>
        <w:rPr>
          <w:sz w:val="19"/>
        </w:rPr>
        <w:t>была</w:t>
      </w:r>
      <w:r>
        <w:rPr>
          <w:spacing w:val="-13"/>
          <w:sz w:val="19"/>
        </w:rPr>
        <w:t> </w:t>
      </w:r>
      <w:r>
        <w:rPr>
          <w:sz w:val="19"/>
        </w:rPr>
        <w:t>наследственно-избирательной,</w:t>
      </w:r>
      <w:r>
        <w:rPr>
          <w:spacing w:val="-13"/>
          <w:sz w:val="19"/>
        </w:rPr>
        <w:t> </w:t>
      </w:r>
      <w:r>
        <w:rPr>
          <w:sz w:val="19"/>
        </w:rPr>
        <w:t>по</w:t>
      </w:r>
      <w:r>
        <w:rPr>
          <w:spacing w:val="-13"/>
          <w:sz w:val="19"/>
        </w:rPr>
        <w:t> </w:t>
      </w:r>
      <w:r>
        <w:rPr>
          <w:sz w:val="19"/>
        </w:rPr>
        <w:t>составу</w:t>
      </w:r>
      <w:r>
        <w:rPr>
          <w:spacing w:val="-14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ограниченно-са- </w:t>
      </w:r>
      <w:r>
        <w:rPr>
          <w:spacing w:val="-2"/>
          <w:sz w:val="19"/>
        </w:rPr>
        <w:t>модержавной.</w:t>
      </w:r>
    </w:p>
    <w:p>
      <w:pPr>
        <w:spacing w:line="216" w:lineRule="auto" w:before="112"/>
        <w:ind w:left="1133" w:right="792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46"/>
          <w:sz w:val="20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Ключевский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характеризует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роль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Земских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соборов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период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sz w:val="19"/>
        </w:rPr>
        <w:t>царствования Михаила Романова?</w:t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line="223" w:lineRule="auto" w:before="135"/>
        <w:ind w:left="793" w:right="790" w:firstLine="340"/>
        <w:jc w:val="both"/>
      </w:pPr>
      <w:r>
        <w:rPr/>
        <w:t>Продолжали собираться соборы и по окончании Смуты. Причём число их</w:t>
      </w:r>
      <w:r>
        <w:rPr>
          <w:spacing w:val="80"/>
        </w:rPr>
        <w:t> </w:t>
      </w:r>
      <w:r>
        <w:rPr/>
        <w:t>в последующие два десятилетия самое значительное — 9 соборов с 1619 по 1645 г. Причиной их созывов оставалась неуверенность верховной власти в своих силах. Правда, заседали они недолго и созывались по инициативе вла- стей по вопросам, которые требовали поддержки сословий. Речь шла о войне</w:t>
      </w:r>
      <w:r>
        <w:rPr>
          <w:spacing w:val="80"/>
          <w:w w:val="150"/>
        </w:rPr>
        <w:t> </w:t>
      </w:r>
      <w:r>
        <w:rPr/>
        <w:t>и мире, а также об утверждении чрезвычайных налогов. В первом случае вла- сти</w:t>
      </w:r>
      <w:r>
        <w:rPr>
          <w:spacing w:val="32"/>
        </w:rPr>
        <w:t> </w:t>
      </w:r>
      <w:r>
        <w:rPr/>
        <w:t>спешили</w:t>
      </w:r>
      <w:r>
        <w:rPr>
          <w:spacing w:val="33"/>
        </w:rPr>
        <w:t> </w:t>
      </w:r>
      <w:r>
        <w:rPr/>
        <w:t>заручиться</w:t>
      </w:r>
      <w:r>
        <w:rPr>
          <w:spacing w:val="33"/>
        </w:rPr>
        <w:t> </w:t>
      </w:r>
      <w:r>
        <w:rPr/>
        <w:t>согласием</w:t>
      </w:r>
      <w:r>
        <w:rPr>
          <w:spacing w:val="32"/>
        </w:rPr>
        <w:t> </w:t>
      </w:r>
      <w:r>
        <w:rPr/>
        <w:t>тяглового</w:t>
      </w:r>
      <w:r>
        <w:rPr>
          <w:spacing w:val="33"/>
        </w:rPr>
        <w:t> </w:t>
      </w:r>
      <w:r>
        <w:rPr/>
        <w:t>населения</w:t>
      </w:r>
      <w:r>
        <w:rPr>
          <w:spacing w:val="33"/>
        </w:rPr>
        <w:t> </w:t>
      </w:r>
      <w:r>
        <w:rPr/>
        <w:t>и</w:t>
      </w:r>
      <w:r>
        <w:rPr>
          <w:spacing w:val="32"/>
        </w:rPr>
        <w:t> </w:t>
      </w:r>
      <w:r>
        <w:rPr/>
        <w:t>служилых</w:t>
      </w:r>
      <w:r>
        <w:rPr>
          <w:spacing w:val="33"/>
        </w:rPr>
        <w:t> </w:t>
      </w:r>
      <w:r>
        <w:rPr>
          <w:spacing w:val="-2"/>
        </w:rPr>
        <w:t>чинов</w:t>
      </w:r>
    </w:p>
    <w:p>
      <w:pPr>
        <w:spacing w:after="0" w:line="223" w:lineRule="auto"/>
        <w:jc w:val="both"/>
        <w:sectPr>
          <w:headerReference w:type="default" r:id="rId446"/>
          <w:headerReference w:type="even" r:id="rId447"/>
          <w:pgSz w:w="9190" w:h="12020"/>
          <w:pgMar w:header="0" w:footer="0" w:top="740" w:bottom="280" w:left="0" w:right="0"/>
          <w:pgNumType w:start="185"/>
        </w:sectPr>
      </w:pPr>
    </w:p>
    <w:p>
      <w:pPr>
        <w:pStyle w:val="BodyText"/>
        <w:spacing w:before="10"/>
      </w:pPr>
    </w:p>
    <w:p>
      <w:pPr>
        <w:spacing w:after="0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3"/>
        </w:rPr>
      </w:pPr>
    </w:p>
    <w:p>
      <w:pPr>
        <w:spacing w:line="219" w:lineRule="exact" w:before="0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w w:val="105"/>
          <w:sz w:val="19"/>
        </w:rPr>
        <w:t>Подробнее.</w:t>
      </w:r>
      <w:r>
        <w:rPr>
          <w:rFonts w:ascii="Calibri" w:hAnsi="Calibri"/>
          <w:b/>
          <w:color w:val="4495D1"/>
          <w:spacing w:val="75"/>
          <w:w w:val="105"/>
          <w:sz w:val="19"/>
        </w:rPr>
        <w:t> </w:t>
      </w:r>
      <w:r>
        <w:rPr>
          <w:rFonts w:ascii="Tahoma" w:hAnsi="Tahoma"/>
          <w:w w:val="105"/>
          <w:sz w:val="19"/>
        </w:rPr>
        <w:t>Решение</w:t>
      </w:r>
      <w:r>
        <w:rPr>
          <w:rFonts w:ascii="Tahoma" w:hAnsi="Tahoma"/>
          <w:spacing w:val="58"/>
          <w:w w:val="105"/>
          <w:sz w:val="19"/>
        </w:rPr>
        <w:t> </w:t>
      </w:r>
      <w:r>
        <w:rPr>
          <w:rFonts w:ascii="Tahoma" w:hAnsi="Tahoma"/>
          <w:spacing w:val="-5"/>
          <w:sz w:val="19"/>
        </w:rPr>
        <w:t>важнейших</w:t>
      </w:r>
    </w:p>
    <w:p>
      <w:pPr>
        <w:spacing w:before="103"/>
        <w:ind w:left="319" w:right="0" w:firstLine="0"/>
        <w:jc w:val="both"/>
        <w:rPr>
          <w:rFonts w:ascii="Trebuchet MS" w:hAnsi="Trebuchet MS"/>
          <w:i/>
          <w:sz w:val="19"/>
        </w:rPr>
      </w:pPr>
      <w:r>
        <w:rPr/>
        <w:br w:type="column"/>
      </w:r>
      <w:r>
        <w:rPr>
          <w:rFonts w:ascii="Calibri" w:hAnsi="Calibri"/>
          <w:b/>
          <w:w w:val="105"/>
          <w:sz w:val="19"/>
        </w:rPr>
        <w:t>«Азовское</w:t>
      </w:r>
      <w:r>
        <w:rPr>
          <w:rFonts w:ascii="Calibri" w:hAnsi="Calibri"/>
          <w:b/>
          <w:spacing w:val="26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сидение».</w:t>
      </w:r>
      <w:r>
        <w:rPr>
          <w:rFonts w:ascii="Calibri" w:hAnsi="Calibri"/>
          <w:b/>
          <w:spacing w:val="27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Художник</w:t>
      </w:r>
      <w:r>
        <w:rPr>
          <w:rFonts w:ascii="Trebuchet MS" w:hAnsi="Trebuchet MS"/>
          <w:i/>
          <w:spacing w:val="13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В.</w:t>
      </w:r>
      <w:r>
        <w:rPr>
          <w:rFonts w:ascii="Trebuchet MS" w:hAnsi="Trebuchet MS"/>
          <w:i/>
          <w:spacing w:val="12"/>
          <w:w w:val="105"/>
          <w:sz w:val="19"/>
        </w:rPr>
        <w:t> </w:t>
      </w:r>
      <w:r>
        <w:rPr>
          <w:rFonts w:ascii="Trebuchet MS" w:hAnsi="Trebuchet MS"/>
          <w:i/>
          <w:spacing w:val="-2"/>
          <w:w w:val="105"/>
          <w:sz w:val="19"/>
        </w:rPr>
        <w:t>Гурьев</w:t>
      </w:r>
    </w:p>
    <w:p>
      <w:pPr>
        <w:spacing w:line="216" w:lineRule="auto" w:before="101"/>
        <w:ind w:left="653" w:right="584" w:hanging="334"/>
        <w:jc w:val="left"/>
        <w:rPr>
          <w:rFonts w:ascii="Tahoma" w:hAnsi="Tahoma"/>
          <w:sz w:val="19"/>
        </w:rPr>
      </w:pPr>
      <w:r>
        <w:rPr/>
        <w:pict>
          <v:group style="position:absolute;margin-left:22.379999pt;margin-top:-18.723288pt;width:400.2pt;height:142.6pt;mso-position-horizontal-relative:page;mso-position-vertical-relative:paragraph;z-index:-21795328" id="docshapegroup2247" coordorigin="448,-374" coordsize="8004,2852">
            <v:rect style="position:absolute;left:3353;top:-375;width:5098;height:1030" id="docshape2248" filled="true" fillcolor="#000000" stroked="false">
              <v:fill opacity="32768f" type="solid"/>
            </v:rect>
            <v:rect style="position:absolute;left:3415;top:-312;width:4975;height:908" id="docshape2249" filled="true" fillcolor="#ffffff" stroked="false">
              <v:fill type="solid"/>
            </v:rect>
            <v:rect style="position:absolute;left:447;top:-375;width:3543;height:2852" id="docshape2250" filled="true" fillcolor="#000000" stroked="false">
              <v:fill opacity="32768f" type="solid"/>
            </v:rect>
            <v:shape style="position:absolute;left:520;top:-302;width:3402;height:2707" type="#_x0000_t75" id="docshape2251" stroked="false">
              <v:imagedata r:id="rId448" o:title=""/>
            </v:shape>
            <v:rect style="position:absolute;left:520;top:-302;width:3402;height:2708" id="docshape2252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Wingdings 3" w:hAnsi="Wingdings 3"/>
          <w:color w:val="DB413F"/>
          <w:spacing w:val="-2"/>
          <w:w w:val="80"/>
          <w:sz w:val="20"/>
        </w:rPr>
        <w:t></w:t>
      </w:r>
      <w:r>
        <w:rPr>
          <w:rFonts w:ascii="Times New Roman" w:hAnsi="Times New Roman"/>
          <w:color w:val="DB413F"/>
          <w:spacing w:val="40"/>
          <w:sz w:val="20"/>
        </w:rPr>
        <w:t> </w:t>
      </w:r>
      <w:r>
        <w:rPr>
          <w:rFonts w:ascii="Tahoma" w:hAnsi="Tahoma"/>
          <w:spacing w:val="-2"/>
          <w:sz w:val="19"/>
        </w:rPr>
        <w:t>Чем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завершилось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Азовское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сидение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дон- </w:t>
      </w:r>
      <w:r>
        <w:rPr>
          <w:rFonts w:ascii="Tahoma" w:hAnsi="Tahoma"/>
          <w:sz w:val="19"/>
        </w:rPr>
        <w:t>ских казаков?</w:t>
      </w:r>
    </w:p>
    <w:p>
      <w:pPr>
        <w:pStyle w:val="BodyText"/>
        <w:spacing w:before="5"/>
        <w:rPr>
          <w:rFonts w:ascii="Tahoma"/>
          <w:sz w:val="19"/>
        </w:rPr>
      </w:pPr>
    </w:p>
    <w:p>
      <w:pPr>
        <w:pStyle w:val="BodyText"/>
        <w:spacing w:line="223" w:lineRule="auto"/>
        <w:ind w:left="319" w:right="791"/>
        <w:jc w:val="both"/>
      </w:pPr>
      <w:r>
        <w:rPr/>
        <w:t>нести это бремя. Во втором — власть стре- милась обрести не просто поддержку, но и участие «всей земли» в сборе средств </w:t>
      </w:r>
      <w:r>
        <w:rPr/>
        <w:t>на войну. Не имея своего разветвлённого фискального аппарата, правительство не могло решить эту задачу без помощи институтов самоуправления. Во всех пе- речисленных</w:t>
      </w:r>
      <w:r>
        <w:rPr>
          <w:spacing w:val="40"/>
        </w:rPr>
        <w:t> </w:t>
      </w:r>
      <w:r>
        <w:rPr/>
        <w:t>случаях</w:t>
      </w:r>
      <w:r>
        <w:rPr>
          <w:spacing w:val="40"/>
        </w:rPr>
        <w:t> </w:t>
      </w:r>
      <w:r>
        <w:rPr/>
        <w:t>соборы</w:t>
      </w:r>
      <w:r>
        <w:rPr>
          <w:spacing w:val="40"/>
        </w:rPr>
        <w:t> </w:t>
      </w:r>
      <w:r>
        <w:rPr/>
        <w:t>выступали</w:t>
      </w:r>
      <w:r>
        <w:rPr>
          <w:spacing w:val="80"/>
        </w:rPr>
        <w:t> </w:t>
      </w:r>
      <w:r>
        <w:rPr/>
        <w:t>в качестве совещательных органов.</w:t>
      </w:r>
    </w:p>
    <w:p>
      <w:pPr>
        <w:spacing w:line="219" w:lineRule="exact" w:before="96"/>
        <w:ind w:left="6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государственных</w:t>
      </w:r>
      <w:r>
        <w:rPr>
          <w:rFonts w:ascii="Tahoma" w:hAnsi="Tahoma"/>
          <w:spacing w:val="17"/>
          <w:sz w:val="19"/>
        </w:rPr>
        <w:t> </w:t>
      </w:r>
      <w:r>
        <w:rPr>
          <w:rFonts w:ascii="Tahoma" w:hAnsi="Tahoma"/>
          <w:sz w:val="19"/>
        </w:rPr>
        <w:t>дел</w:t>
      </w:r>
      <w:r>
        <w:rPr>
          <w:rFonts w:ascii="Tahoma" w:hAnsi="Tahoma"/>
          <w:spacing w:val="17"/>
          <w:sz w:val="19"/>
        </w:rPr>
        <w:t> </w:t>
      </w:r>
      <w:r>
        <w:rPr>
          <w:rFonts w:ascii="Tahoma" w:hAnsi="Tahoma"/>
          <w:sz w:val="19"/>
        </w:rPr>
        <w:t>хорошо</w:t>
      </w:r>
      <w:r>
        <w:rPr>
          <w:rFonts w:ascii="Tahoma" w:hAnsi="Tahoma"/>
          <w:spacing w:val="17"/>
          <w:sz w:val="19"/>
        </w:rPr>
        <w:t> </w:t>
      </w:r>
      <w:r>
        <w:rPr>
          <w:rFonts w:ascii="Tahoma" w:hAnsi="Tahoma"/>
          <w:sz w:val="19"/>
        </w:rPr>
        <w:t>прослеживается</w:t>
      </w:r>
      <w:r>
        <w:rPr>
          <w:rFonts w:ascii="Tahoma" w:hAnsi="Tahoma"/>
          <w:spacing w:val="17"/>
          <w:sz w:val="19"/>
        </w:rPr>
        <w:t> </w:t>
      </w:r>
      <w:r>
        <w:rPr>
          <w:rFonts w:ascii="Tahoma" w:hAnsi="Tahoma"/>
          <w:spacing w:val="-5"/>
          <w:sz w:val="19"/>
        </w:rPr>
        <w:t>на</w:t>
      </w:r>
    </w:p>
    <w:p>
      <w:pPr>
        <w:spacing w:after="0" w:line="219" w:lineRule="exact"/>
        <w:jc w:val="left"/>
        <w:rPr>
          <w:rFonts w:ascii="Tahoma" w:hAnsi="Tahoma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3856" w:space="40"/>
            <w:col w:w="5294"/>
          </w:cols>
        </w:sectPr>
      </w:pPr>
    </w:p>
    <w:p>
      <w:pPr>
        <w:spacing w:line="220" w:lineRule="auto" w:before="6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примере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Земского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собора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1642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г.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Поводом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для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созыва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стал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захват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донскими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казака- </w:t>
      </w:r>
      <w:r>
        <w:rPr>
          <w:rFonts w:ascii="Tahoma" w:hAnsi="Tahoma"/>
          <w:sz w:val="19"/>
        </w:rPr>
        <w:t>ми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1637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Азова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форпоста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Турции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Приазовье.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1641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огромная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турецкая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армия осадила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крепость.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Осада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шла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всем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правилам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обстрелом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(из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11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башен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уцелело </w:t>
      </w:r>
      <w:r>
        <w:rPr>
          <w:rFonts w:ascii="Tahoma" w:hAnsi="Tahoma"/>
          <w:spacing w:val="-2"/>
          <w:sz w:val="19"/>
        </w:rPr>
        <w:t>3),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подкопами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возведением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валов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выше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крепостных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стен.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Только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за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один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месяц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турки </w:t>
      </w:r>
      <w:r>
        <w:rPr>
          <w:rFonts w:ascii="Tahoma" w:hAnsi="Tahoma"/>
          <w:sz w:val="19"/>
        </w:rPr>
        <w:t>предприняли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24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штурма.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Казаки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изнемогали,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держались.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Измождены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осаж- давшие.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преддверье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поздней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осени,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потеряв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до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трети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войск,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турки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отступили.</w:t>
      </w:r>
    </w:p>
    <w:p>
      <w:pPr>
        <w:spacing w:line="220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Однако казаки понимали, что им самим не удержать крепость. В Москву была </w:t>
      </w:r>
      <w:r>
        <w:rPr>
          <w:rFonts w:ascii="Tahoma" w:hAnsi="Tahoma"/>
          <w:w w:val="95"/>
          <w:sz w:val="19"/>
        </w:rPr>
        <w:t>отправле-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посольская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станица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предложением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забрать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Азов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«под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высокую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государеву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руку». </w:t>
      </w:r>
      <w:r>
        <w:rPr>
          <w:rFonts w:ascii="Tahoma" w:hAnsi="Tahoma"/>
          <w:w w:val="95"/>
          <w:sz w:val="19"/>
        </w:rPr>
        <w:t>Для правительства первого Романова был большой соблазн занять Азов, но это означа- </w:t>
      </w:r>
      <w:r>
        <w:rPr>
          <w:rFonts w:ascii="Tahoma" w:hAnsi="Tahoma"/>
          <w:sz w:val="19"/>
        </w:rPr>
        <w:t>ло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войну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Портой.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Тогда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собрали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Земский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собор,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котором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выборным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людям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было предложено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высказаться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об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Азове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брать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или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брать?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Мнения,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так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pacing w:val="-2"/>
          <w:sz w:val="19"/>
        </w:rPr>
        <w:t>называемые</w:t>
      </w:r>
    </w:p>
    <w:p>
      <w:pPr>
        <w:spacing w:line="199" w:lineRule="exact" w:before="0"/>
        <w:ind w:left="79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«сказки»,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поданы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письменном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виде.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Часть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участников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собора,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прежде</w:t>
      </w:r>
      <w:r>
        <w:rPr>
          <w:rFonts w:ascii="Tahoma" w:hAnsi="Tahoma"/>
          <w:spacing w:val="-2"/>
          <w:sz w:val="19"/>
        </w:rPr>
        <w:t> всего</w:t>
      </w:r>
    </w:p>
    <w:p>
      <w:pPr>
        <w:spacing w:line="220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«государевы богомольцы», от ответа уклонилась: «В том волен государь». Однако бóль- </w:t>
      </w:r>
      <w:r>
        <w:rPr>
          <w:rFonts w:ascii="Tahoma" w:hAnsi="Tahoma"/>
          <w:sz w:val="19"/>
        </w:rPr>
        <w:t>шая часть высказалась положительно. Но тут же возник вопрос: где взять средства, 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кто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будет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воевать?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Каждый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чинов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высказался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за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войну,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только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чтобы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воевали </w:t>
      </w:r>
      <w:r>
        <w:rPr>
          <w:rFonts w:ascii="Tahoma" w:hAnsi="Tahoma"/>
          <w:w w:val="95"/>
          <w:sz w:val="19"/>
        </w:rPr>
        <w:t>и расплачивались за неё другие. Собор выявил острые противоречия между сословиями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чинами,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могло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повлиять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решение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властей: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казакам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послали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подарки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и… велели покинуть Азов.</w:t>
      </w:r>
    </w:p>
    <w:p>
      <w:pPr>
        <w:pStyle w:val="BodyText"/>
        <w:spacing w:line="223" w:lineRule="auto" w:before="113"/>
        <w:ind w:left="793" w:right="791" w:firstLine="340"/>
        <w:jc w:val="both"/>
      </w:pPr>
      <w:r>
        <w:rPr/>
        <w:t>Последние</w:t>
      </w:r>
      <w:r>
        <w:rPr>
          <w:spacing w:val="-4"/>
        </w:rPr>
        <w:t> </w:t>
      </w:r>
      <w:r>
        <w:rPr/>
        <w:t>Земские</w:t>
      </w:r>
      <w:r>
        <w:rPr>
          <w:spacing w:val="-4"/>
        </w:rPr>
        <w:t> </w:t>
      </w:r>
      <w:r>
        <w:rPr/>
        <w:t>соборы</w:t>
      </w:r>
      <w:r>
        <w:rPr>
          <w:spacing w:val="-4"/>
        </w:rPr>
        <w:t> </w:t>
      </w:r>
      <w:r>
        <w:rPr/>
        <w:t>собирались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1651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1653</w:t>
      </w:r>
      <w:r>
        <w:rPr>
          <w:spacing w:val="-4"/>
        </w:rPr>
        <w:t> </w:t>
      </w:r>
      <w:r>
        <w:rPr/>
        <w:t>гг.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были</w:t>
      </w:r>
      <w:r>
        <w:rPr>
          <w:spacing w:val="-4"/>
        </w:rPr>
        <w:t> </w:t>
      </w:r>
      <w:r>
        <w:rPr/>
        <w:t>посвящены принятию в московское подданство Запорожского войска. Это не значит, что власти</w:t>
      </w:r>
      <w:r>
        <w:rPr>
          <w:spacing w:val="-7"/>
        </w:rPr>
        <w:t> </w:t>
      </w:r>
      <w:r>
        <w:rPr/>
        <w:t>полностью</w:t>
      </w:r>
      <w:r>
        <w:rPr>
          <w:spacing w:val="-7"/>
        </w:rPr>
        <w:t> </w:t>
      </w:r>
      <w:r>
        <w:rPr/>
        <w:t>забыли</w:t>
      </w:r>
      <w:r>
        <w:rPr>
          <w:spacing w:val="-7"/>
        </w:rPr>
        <w:t> </w:t>
      </w:r>
      <w:r>
        <w:rPr/>
        <w:t>о</w:t>
      </w:r>
      <w:r>
        <w:rPr>
          <w:spacing w:val="-7"/>
        </w:rPr>
        <w:t> </w:t>
      </w:r>
      <w:r>
        <w:rPr/>
        <w:t>совещательной</w:t>
      </w:r>
      <w:r>
        <w:rPr>
          <w:spacing w:val="-7"/>
        </w:rPr>
        <w:t> </w:t>
      </w:r>
      <w:r>
        <w:rPr/>
        <w:t>практике.</w:t>
      </w:r>
      <w:r>
        <w:rPr>
          <w:spacing w:val="-7"/>
        </w:rPr>
        <w:t> </w:t>
      </w:r>
      <w:r>
        <w:rPr/>
        <w:t>Но</w:t>
      </w:r>
      <w:r>
        <w:rPr>
          <w:spacing w:val="-7"/>
        </w:rPr>
        <w:t> </w:t>
      </w:r>
      <w:r>
        <w:rPr/>
        <w:t>теперь</w:t>
      </w:r>
      <w:r>
        <w:rPr>
          <w:spacing w:val="-7"/>
        </w:rPr>
        <w:t> </w:t>
      </w:r>
      <w:r>
        <w:rPr/>
        <w:t>они</w:t>
      </w:r>
      <w:r>
        <w:rPr>
          <w:spacing w:val="-7"/>
        </w:rPr>
        <w:t> </w:t>
      </w:r>
      <w:r>
        <w:rPr/>
        <w:t>предпочи- тали</w:t>
      </w:r>
      <w:r>
        <w:rPr>
          <w:spacing w:val="-14"/>
        </w:rPr>
        <w:t> </w:t>
      </w:r>
      <w:r>
        <w:rPr/>
        <w:t>испрашивать</w:t>
      </w:r>
      <w:r>
        <w:rPr>
          <w:spacing w:val="-14"/>
        </w:rPr>
        <w:t> </w:t>
      </w:r>
      <w:r>
        <w:rPr/>
        <w:t>совета</w:t>
      </w:r>
      <w:r>
        <w:rPr>
          <w:spacing w:val="-14"/>
        </w:rPr>
        <w:t> </w:t>
      </w:r>
      <w:r>
        <w:rPr/>
        <w:t>у</w:t>
      </w:r>
      <w:r>
        <w:rPr>
          <w:spacing w:val="-14"/>
        </w:rPr>
        <w:t> </w:t>
      </w:r>
      <w:r>
        <w:rPr/>
        <w:t>представителей</w:t>
      </w:r>
      <w:r>
        <w:rPr>
          <w:spacing w:val="-14"/>
        </w:rPr>
        <w:t> </w:t>
      </w:r>
      <w:r>
        <w:rPr/>
        <w:t>разных</w:t>
      </w:r>
      <w:r>
        <w:rPr>
          <w:spacing w:val="-14"/>
        </w:rPr>
        <w:t> </w:t>
      </w:r>
      <w:r>
        <w:rPr/>
        <w:t>сословий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чинов</w:t>
      </w:r>
      <w:r>
        <w:rPr>
          <w:spacing w:val="-14"/>
        </w:rPr>
        <w:t> </w:t>
      </w:r>
      <w:r>
        <w:rPr/>
        <w:t>по</w:t>
      </w:r>
      <w:r>
        <w:rPr>
          <w:spacing w:val="-13"/>
        </w:rPr>
        <w:t> </w:t>
      </w:r>
      <w:r>
        <w:rPr/>
        <w:t>отдель- ности.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купечества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вопросам</w:t>
      </w:r>
      <w:r>
        <w:rPr>
          <w:spacing w:val="-8"/>
        </w:rPr>
        <w:t> </w:t>
      </w:r>
      <w:r>
        <w:rPr/>
        <w:t>торговли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финансов,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служилых</w:t>
      </w:r>
      <w:r>
        <w:rPr>
          <w:spacing w:val="-8"/>
        </w:rPr>
        <w:t> </w:t>
      </w:r>
      <w:r>
        <w:rPr/>
        <w:t>людей</w:t>
      </w:r>
      <w:r>
        <w:rPr>
          <w:spacing w:val="-8"/>
        </w:rPr>
        <w:t> </w:t>
      </w:r>
      <w:r>
        <w:rPr/>
        <w:t>— о реформировании армии.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92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Почему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деятельность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Земских</w:t>
      </w:r>
      <w:r>
        <w:rPr>
          <w:sz w:val="19"/>
        </w:rPr>
        <w:t> </w:t>
      </w:r>
      <w:r>
        <w:rPr>
          <w:spacing w:val="-2"/>
          <w:sz w:val="19"/>
        </w:rPr>
        <w:t>соборов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«угасала»</w:t>
      </w:r>
      <w:r>
        <w:rPr>
          <w:sz w:val="19"/>
        </w:rPr>
        <w:t> </w:t>
      </w:r>
      <w:r>
        <w:rPr>
          <w:spacing w:val="-2"/>
          <w:sz w:val="19"/>
        </w:rPr>
        <w:t>при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Алексее</w:t>
      </w:r>
      <w:r>
        <w:rPr>
          <w:sz w:val="19"/>
        </w:rPr>
        <w:t> </w:t>
      </w:r>
      <w:r>
        <w:rPr>
          <w:spacing w:val="-2"/>
          <w:sz w:val="19"/>
        </w:rPr>
        <w:t>Михайловиче?</w:t>
      </w:r>
    </w:p>
    <w:p>
      <w:pPr>
        <w:pStyle w:val="BodyText"/>
        <w:spacing w:before="7"/>
        <w:rPr>
          <w:rFonts w:ascii="Tahoma"/>
          <w:sz w:val="16"/>
        </w:rPr>
      </w:pPr>
    </w:p>
    <w:p>
      <w:pPr>
        <w:spacing w:line="218" w:lineRule="auto" w:before="0"/>
        <w:ind w:left="793" w:right="791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От</w:t>
      </w:r>
      <w:r>
        <w:rPr>
          <w:rFonts w:ascii="Calibri" w:hAnsi="Calibri"/>
          <w:b/>
          <w:color w:val="DB413F"/>
          <w:spacing w:val="8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сословно-представительной</w:t>
      </w:r>
      <w:r>
        <w:rPr>
          <w:rFonts w:ascii="Calibri" w:hAnsi="Calibri"/>
          <w:b/>
          <w:color w:val="DB413F"/>
          <w:spacing w:val="8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монархии</w:t>
      </w:r>
      <w:r>
        <w:rPr>
          <w:rFonts w:ascii="Calibri" w:hAnsi="Calibri"/>
          <w:b/>
          <w:color w:val="DB413F"/>
          <w:spacing w:val="8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к</w:t>
      </w:r>
      <w:r>
        <w:rPr>
          <w:rFonts w:ascii="Calibri" w:hAnsi="Calibri"/>
          <w:b/>
          <w:color w:val="DB413F"/>
          <w:spacing w:val="8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монархии</w:t>
      </w:r>
      <w:r>
        <w:rPr>
          <w:rFonts w:ascii="Calibri" w:hAnsi="Calibri"/>
          <w:b/>
          <w:color w:val="DB413F"/>
          <w:spacing w:val="8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абсолютной. </w:t>
      </w:r>
      <w:r>
        <w:rPr>
          <w:color w:val="000000"/>
          <w:w w:val="105"/>
          <w:sz w:val="20"/>
        </w:rPr>
        <w:t>Падение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роли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институтов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сословного</w:t>
      </w:r>
      <w:r>
        <w:rPr>
          <w:color w:val="000000"/>
          <w:spacing w:val="-15"/>
          <w:w w:val="105"/>
          <w:sz w:val="20"/>
        </w:rPr>
        <w:t> </w:t>
      </w:r>
      <w:r>
        <w:rPr>
          <w:color w:val="000000"/>
          <w:w w:val="105"/>
          <w:sz w:val="20"/>
        </w:rPr>
        <w:t>представительства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свидетельствовало </w:t>
      </w:r>
      <w:r>
        <w:rPr>
          <w:color w:val="000000"/>
          <w:sz w:val="20"/>
        </w:rPr>
        <w:t>о важных процессах, происходивших в государстве. Речь идёт о становлении </w:t>
      </w:r>
      <w:r>
        <w:rPr>
          <w:color w:val="000000"/>
          <w:spacing w:val="-2"/>
          <w:w w:val="105"/>
          <w:sz w:val="20"/>
        </w:rPr>
        <w:t>абсолютизма.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Когда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говорят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об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утверждении</w:t>
      </w:r>
      <w:r>
        <w:rPr>
          <w:color w:val="000000"/>
          <w:spacing w:val="-6"/>
          <w:w w:val="105"/>
          <w:sz w:val="20"/>
        </w:rPr>
        <w:t> </w:t>
      </w:r>
      <w:r>
        <w:rPr>
          <w:rFonts w:ascii="Book Antiqua" w:hAnsi="Book Antiqua"/>
          <w:i/>
          <w:color w:val="000000"/>
          <w:spacing w:val="-2"/>
          <w:w w:val="105"/>
          <w:sz w:val="20"/>
        </w:rPr>
        <w:t>абсолютной монархии</w:t>
      </w:r>
      <w:r>
        <w:rPr>
          <w:color w:val="000000"/>
          <w:spacing w:val="-2"/>
          <w:w w:val="105"/>
          <w:sz w:val="20"/>
        </w:rPr>
        <w:t>,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то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прежде </w:t>
      </w:r>
      <w:r>
        <w:rPr>
          <w:color w:val="000000"/>
          <w:sz w:val="20"/>
        </w:rPr>
        <w:t>всего</w:t>
      </w:r>
      <w:r>
        <w:rPr>
          <w:color w:val="000000"/>
          <w:spacing w:val="17"/>
          <w:sz w:val="20"/>
        </w:rPr>
        <w:t> </w:t>
      </w:r>
      <w:r>
        <w:rPr>
          <w:color w:val="000000"/>
          <w:sz w:val="20"/>
        </w:rPr>
        <w:t>имеются</w:t>
      </w:r>
      <w:r>
        <w:rPr>
          <w:color w:val="000000"/>
          <w:spacing w:val="17"/>
          <w:sz w:val="20"/>
        </w:rPr>
        <w:t> </w:t>
      </w:r>
      <w:r>
        <w:rPr>
          <w:color w:val="000000"/>
          <w:sz w:val="20"/>
        </w:rPr>
        <w:t>в</w:t>
      </w:r>
      <w:r>
        <w:rPr>
          <w:color w:val="000000"/>
          <w:spacing w:val="17"/>
          <w:sz w:val="20"/>
        </w:rPr>
        <w:t> </w:t>
      </w:r>
      <w:r>
        <w:rPr>
          <w:color w:val="000000"/>
          <w:sz w:val="20"/>
        </w:rPr>
        <w:t>виду</w:t>
      </w:r>
      <w:r>
        <w:rPr>
          <w:color w:val="000000"/>
          <w:spacing w:val="17"/>
          <w:sz w:val="20"/>
        </w:rPr>
        <w:t> </w:t>
      </w:r>
      <w:r>
        <w:rPr>
          <w:color w:val="000000"/>
          <w:sz w:val="20"/>
        </w:rPr>
        <w:t>качественные</w:t>
      </w:r>
      <w:r>
        <w:rPr>
          <w:color w:val="000000"/>
          <w:spacing w:val="17"/>
          <w:sz w:val="20"/>
        </w:rPr>
        <w:t> </w:t>
      </w:r>
      <w:r>
        <w:rPr>
          <w:color w:val="000000"/>
          <w:sz w:val="20"/>
        </w:rPr>
        <w:t>перемены,</w:t>
      </w:r>
      <w:r>
        <w:rPr>
          <w:color w:val="000000"/>
          <w:spacing w:val="17"/>
          <w:sz w:val="20"/>
        </w:rPr>
        <w:t> </w:t>
      </w:r>
      <w:r>
        <w:rPr>
          <w:color w:val="000000"/>
          <w:sz w:val="20"/>
        </w:rPr>
        <w:t>которые</w:t>
      </w:r>
      <w:r>
        <w:rPr>
          <w:color w:val="000000"/>
          <w:spacing w:val="17"/>
          <w:sz w:val="20"/>
        </w:rPr>
        <w:t> </w:t>
      </w:r>
      <w:r>
        <w:rPr>
          <w:color w:val="000000"/>
          <w:sz w:val="20"/>
        </w:rPr>
        <w:t>произошли</w:t>
      </w:r>
      <w:r>
        <w:rPr>
          <w:color w:val="000000"/>
          <w:spacing w:val="18"/>
          <w:sz w:val="20"/>
        </w:rPr>
        <w:t> </w:t>
      </w:r>
      <w:r>
        <w:rPr>
          <w:color w:val="000000"/>
          <w:sz w:val="20"/>
        </w:rPr>
        <w:t>во</w:t>
      </w:r>
      <w:r>
        <w:rPr>
          <w:color w:val="000000"/>
          <w:spacing w:val="17"/>
          <w:sz w:val="20"/>
        </w:rPr>
        <w:t> </w:t>
      </w:r>
      <w:r>
        <w:rPr>
          <w:color w:val="000000"/>
          <w:spacing w:val="-2"/>
          <w:sz w:val="20"/>
        </w:rPr>
        <w:t>власти</w:t>
      </w:r>
    </w:p>
    <w:p>
      <w:pPr>
        <w:spacing w:after="0" w:line="218" w:lineRule="auto"/>
        <w:jc w:val="both"/>
        <w:rPr>
          <w:sz w:val="20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spacing w:before="10"/>
      </w:pPr>
    </w:p>
    <w:p>
      <w:pPr>
        <w:spacing w:before="103"/>
        <w:ind w:left="907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6.553001pt;margin-top:-1.977463pt;width:399.25pt;height:160.2pt;mso-position-horizontal-relative:page;mso-position-vertical-relative:paragraph;z-index:-21794816" id="docshapegroup2253" coordorigin="731,-40" coordsize="7985,3204">
            <v:rect style="position:absolute;left:731;top:-40;width:6020;height:1030" id="docshape2254" filled="true" fillcolor="#000000" stroked="false">
              <v:fill opacity="32768f" type="solid"/>
            </v:rect>
            <v:rect style="position:absolute;left:793;top:23;width:5897;height:908" id="docshape2255" filled="true" fillcolor="#ffffff" stroked="false">
              <v:fill type="solid"/>
            </v:rect>
            <v:rect style="position:absolute;left:6440;top:-40;width:2276;height:3204" id="docshape2256" filled="true" fillcolor="#000000" stroked="false">
              <v:fill opacity="32768f" type="solid"/>
            </v:rect>
            <v:shape style="position:absolute;left:6512;top:33;width:2135;height:3062" type="#_x0000_t75" id="docshape2257" stroked="false">
              <v:imagedata r:id="rId449" o:title=""/>
            </v:shape>
            <v:rect style="position:absolute;left:6512;top:33;width:2135;height:3064" id="docshape2258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Трон</w:t>
      </w:r>
      <w:r>
        <w:rPr>
          <w:rFonts w:ascii="Calibri" w:hAnsi="Calibri"/>
          <w:b/>
          <w:spacing w:val="5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царя</w:t>
      </w:r>
      <w:r>
        <w:rPr>
          <w:rFonts w:ascii="Calibri" w:hAnsi="Calibri"/>
          <w:b/>
          <w:spacing w:val="5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Алексея</w:t>
      </w:r>
      <w:r>
        <w:rPr>
          <w:rFonts w:ascii="Calibri" w:hAnsi="Calibri"/>
          <w:b/>
          <w:spacing w:val="5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Михайловича</w:t>
      </w:r>
    </w:p>
    <w:p>
      <w:pPr>
        <w:spacing w:line="216" w:lineRule="auto" w:before="101"/>
        <w:ind w:left="1247" w:right="2570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48"/>
          <w:sz w:val="20"/>
        </w:rPr>
        <w:t> </w:t>
      </w:r>
      <w:r>
        <w:rPr>
          <w:rFonts w:ascii="Tahoma" w:hAnsi="Tahoma"/>
          <w:spacing w:val="-2"/>
          <w:sz w:val="19"/>
        </w:rPr>
        <w:t>Выясните,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где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сейчас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находится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трон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Алексея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Михайло- вича.</w:t>
      </w:r>
    </w:p>
    <w:p>
      <w:pPr>
        <w:pStyle w:val="BodyText"/>
        <w:spacing w:before="4"/>
        <w:rPr>
          <w:rFonts w:ascii="Tahoma"/>
          <w:sz w:val="14"/>
        </w:rPr>
      </w:pPr>
    </w:p>
    <w:p>
      <w:pPr>
        <w:pStyle w:val="BodyText"/>
        <w:spacing w:line="223" w:lineRule="auto" w:before="112"/>
        <w:ind w:left="793" w:right="2962"/>
        <w:jc w:val="both"/>
      </w:pPr>
      <w:r>
        <w:rPr/>
        <w:t>в</w:t>
      </w:r>
      <w:r>
        <w:rPr>
          <w:spacing w:val="-6"/>
        </w:rPr>
        <w:t> </w:t>
      </w:r>
      <w:r>
        <w:rPr/>
        <w:t>XVII</w:t>
      </w:r>
      <w:r>
        <w:rPr>
          <w:spacing w:val="-6"/>
        </w:rPr>
        <w:t> </w:t>
      </w:r>
      <w:r>
        <w:rPr/>
        <w:t>в.</w:t>
      </w:r>
      <w:r>
        <w:rPr>
          <w:spacing w:val="-6"/>
        </w:rPr>
        <w:t> </w:t>
      </w:r>
      <w:r>
        <w:rPr/>
        <w:t>Суть</w:t>
      </w:r>
      <w:r>
        <w:rPr>
          <w:spacing w:val="-6"/>
        </w:rPr>
        <w:t> </w:t>
      </w:r>
      <w:r>
        <w:rPr/>
        <w:t>их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том,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создаются</w:t>
      </w:r>
      <w:r>
        <w:rPr>
          <w:spacing w:val="-6"/>
        </w:rPr>
        <w:t> </w:t>
      </w:r>
      <w:r>
        <w:rPr/>
        <w:t>институты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меха- низмы, которые позволяют самодержцу стать независи- мым от сословий и сословно-представительных учреж- дений. Происходит это не сразу. В отечественной истории процесс перехода от сословно-представитель- ной монархии к абсолютной пришёлся на середину — вторую половину XVII в.</w:t>
      </w:r>
    </w:p>
    <w:p>
      <w:pPr>
        <w:pStyle w:val="BodyText"/>
        <w:spacing w:line="223" w:lineRule="auto" w:before="3"/>
        <w:ind w:left="793" w:right="2963" w:firstLine="340"/>
        <w:jc w:val="both"/>
      </w:pPr>
      <w:r>
        <w:rPr/>
        <w:t>Для абсолютного монарха недостаточно сказать «я хочу». Он ещё должен и «мочь». Иными словами, отка- завшись</w:t>
      </w:r>
      <w:r>
        <w:rPr>
          <w:spacing w:val="40"/>
        </w:rPr>
        <w:t>  </w:t>
      </w:r>
      <w:r>
        <w:rPr/>
        <w:t>от</w:t>
      </w:r>
      <w:r>
        <w:rPr>
          <w:spacing w:val="40"/>
        </w:rPr>
        <w:t>  </w:t>
      </w:r>
      <w:r>
        <w:rPr/>
        <w:t>сословно-представительных</w:t>
      </w:r>
      <w:r>
        <w:rPr>
          <w:spacing w:val="40"/>
        </w:rPr>
        <w:t>  </w:t>
      </w:r>
      <w:r>
        <w:rPr>
          <w:spacing w:val="-2"/>
        </w:rPr>
        <w:t>институтов,</w:t>
      </w:r>
    </w:p>
    <w:p>
      <w:pPr>
        <w:pStyle w:val="BodyText"/>
        <w:spacing w:line="223" w:lineRule="auto" w:before="1"/>
        <w:ind w:left="793" w:right="791"/>
        <w:jc w:val="both"/>
      </w:pPr>
      <w:r>
        <w:rPr/>
        <w:t>помогавших ему прежде править, он должен иметь органы власти, которые не просто их заменят, но и смогут реализовать его волю. Но и этого мало. Нужны ещё</w:t>
      </w:r>
      <w:r>
        <w:rPr>
          <w:spacing w:val="-14"/>
        </w:rPr>
        <w:t> </w:t>
      </w:r>
      <w:r>
        <w:rPr/>
        <w:t>люди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послушные</w:t>
      </w:r>
      <w:r>
        <w:rPr>
          <w:spacing w:val="-14"/>
        </w:rPr>
        <w:t> </w:t>
      </w:r>
      <w:r>
        <w:rPr/>
        <w:t>исполнители</w:t>
      </w:r>
      <w:r>
        <w:rPr>
          <w:spacing w:val="-14"/>
        </w:rPr>
        <w:t> </w:t>
      </w:r>
      <w:r>
        <w:rPr/>
        <w:t>воли</w:t>
      </w:r>
      <w:r>
        <w:rPr>
          <w:spacing w:val="-14"/>
        </w:rPr>
        <w:t> </w:t>
      </w:r>
      <w:r>
        <w:rPr/>
        <w:t>абсолютного</w:t>
      </w:r>
      <w:r>
        <w:rPr>
          <w:spacing w:val="-14"/>
        </w:rPr>
        <w:t> </w:t>
      </w:r>
      <w:r>
        <w:rPr/>
        <w:t>монарха,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также</w:t>
      </w:r>
      <w:r>
        <w:rPr>
          <w:spacing w:val="-13"/>
        </w:rPr>
        <w:t> </w:t>
      </w:r>
      <w:r>
        <w:rPr/>
        <w:t>изме- нения в политико-идеологической доктрине и праве.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Все</w:t>
      </w:r>
      <w:r>
        <w:rPr>
          <w:spacing w:val="-3"/>
        </w:rPr>
        <w:t> </w:t>
      </w:r>
      <w:r>
        <w:rPr/>
        <w:t>эти</w:t>
      </w:r>
      <w:r>
        <w:rPr>
          <w:spacing w:val="-3"/>
        </w:rPr>
        <w:t> </w:t>
      </w:r>
      <w:r>
        <w:rPr/>
        <w:t>условия</w:t>
      </w:r>
      <w:r>
        <w:rPr>
          <w:spacing w:val="-3"/>
        </w:rPr>
        <w:t> </w:t>
      </w:r>
      <w:r>
        <w:rPr/>
        <w:t>сложились</w:t>
      </w:r>
      <w:r>
        <w:rPr>
          <w:spacing w:val="-3"/>
        </w:rPr>
        <w:t> </w:t>
      </w:r>
      <w:r>
        <w:rPr/>
        <w:t>ко</w:t>
      </w:r>
      <w:r>
        <w:rPr>
          <w:spacing w:val="-3"/>
        </w:rPr>
        <w:t> </w:t>
      </w:r>
      <w:r>
        <w:rPr/>
        <w:t>второй</w:t>
      </w:r>
      <w:r>
        <w:rPr>
          <w:spacing w:val="-3"/>
        </w:rPr>
        <w:t> </w:t>
      </w:r>
      <w:r>
        <w:rPr/>
        <w:t>половине</w:t>
      </w:r>
      <w:r>
        <w:rPr>
          <w:spacing w:val="-3"/>
        </w:rPr>
        <w:t> </w:t>
      </w:r>
      <w:r>
        <w:rPr/>
        <w:t>XVII</w:t>
      </w:r>
      <w:r>
        <w:rPr>
          <w:spacing w:val="-3"/>
        </w:rPr>
        <w:t> </w:t>
      </w:r>
      <w:r>
        <w:rPr/>
        <w:t>столетия,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царствова- ние Алексея Михайловича. Именно в эти годы сформировался центральный аппарат</w:t>
      </w:r>
      <w:r>
        <w:rPr>
          <w:spacing w:val="-1"/>
        </w:rPr>
        <w:t> </w:t>
      </w:r>
      <w:r>
        <w:rPr/>
        <w:t>власти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разветвлённой</w:t>
      </w:r>
      <w:r>
        <w:rPr>
          <w:spacing w:val="-1"/>
        </w:rPr>
        <w:t> </w:t>
      </w:r>
      <w:r>
        <w:rPr/>
        <w:t>сетью приказов, охватывающих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регулирую- щих</w:t>
      </w:r>
      <w:r>
        <w:rPr>
          <w:spacing w:val="-4"/>
        </w:rPr>
        <w:t> </w:t>
      </w:r>
      <w:r>
        <w:rPr/>
        <w:t>жизнь</w:t>
      </w:r>
      <w:r>
        <w:rPr>
          <w:spacing w:val="-4"/>
        </w:rPr>
        <w:t> </w:t>
      </w:r>
      <w:r>
        <w:rPr/>
        <w:t>страны.</w:t>
      </w:r>
      <w:r>
        <w:rPr>
          <w:spacing w:val="-4"/>
        </w:rPr>
        <w:t> </w:t>
      </w:r>
      <w:r>
        <w:rPr/>
        <w:t>Приказы</w:t>
      </w:r>
      <w:r>
        <w:rPr>
          <w:spacing w:val="-4"/>
        </w:rPr>
        <w:t> </w:t>
      </w:r>
      <w:r>
        <w:rPr/>
        <w:t>стягивали</w:t>
      </w:r>
      <w:r>
        <w:rPr>
          <w:spacing w:val="-4"/>
        </w:rPr>
        <w:t> </w:t>
      </w:r>
      <w:r>
        <w:rPr/>
        <w:t>власть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центр,</w:t>
      </w:r>
      <w:r>
        <w:rPr>
          <w:spacing w:val="-4"/>
        </w:rPr>
        <w:t> </w:t>
      </w:r>
      <w:r>
        <w:rPr/>
        <w:t>выстраивая</w:t>
      </w:r>
      <w:r>
        <w:rPr>
          <w:spacing w:val="-4"/>
        </w:rPr>
        <w:t> </w:t>
      </w:r>
      <w:r>
        <w:rPr/>
        <w:t>свою</w:t>
      </w:r>
      <w:r>
        <w:rPr>
          <w:spacing w:val="-4"/>
        </w:rPr>
        <w:t> </w:t>
      </w:r>
      <w:r>
        <w:rPr/>
        <w:t>рабо- ту на административных принципах, малосовместимых с выборным началом.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Аналогичные</w:t>
      </w:r>
      <w:r>
        <w:rPr>
          <w:spacing w:val="-11"/>
        </w:rPr>
        <w:t> </w:t>
      </w:r>
      <w:r>
        <w:rPr/>
        <w:t>перемены</w:t>
      </w:r>
      <w:r>
        <w:rPr>
          <w:spacing w:val="-11"/>
        </w:rPr>
        <w:t> </w:t>
      </w:r>
      <w:r>
        <w:rPr/>
        <w:t>происходили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местах.</w:t>
      </w:r>
      <w:r>
        <w:rPr>
          <w:spacing w:val="-11"/>
        </w:rPr>
        <w:t> </w:t>
      </w:r>
      <w:r>
        <w:rPr/>
        <w:t>Как</w:t>
      </w:r>
      <w:r>
        <w:rPr>
          <w:spacing w:val="-11"/>
        </w:rPr>
        <w:t> </w:t>
      </w:r>
      <w:r>
        <w:rPr/>
        <w:t>уже</w:t>
      </w:r>
      <w:r>
        <w:rPr>
          <w:spacing w:val="-11"/>
        </w:rPr>
        <w:t> </w:t>
      </w:r>
      <w:r>
        <w:rPr/>
        <w:t>отмечалось</w:t>
      </w:r>
      <w:r>
        <w:rPr>
          <w:spacing w:val="-11"/>
        </w:rPr>
        <w:t> </w:t>
      </w:r>
      <w:r>
        <w:rPr/>
        <w:t>выше, власть городовых воевод, представителей центра, расширялась, постепенно подчиняя и стесняя органы самоуправления.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Умножение числа приказных также имело прямое отношение к становле- нию</w:t>
      </w:r>
      <w:r>
        <w:rPr>
          <w:spacing w:val="-9"/>
        </w:rPr>
        <w:t> </w:t>
      </w:r>
      <w:r>
        <w:rPr/>
        <w:t>абсолютизма.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отличие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выборных</w:t>
      </w:r>
      <w:r>
        <w:rPr>
          <w:spacing w:val="-9"/>
        </w:rPr>
        <w:t> </w:t>
      </w:r>
      <w:r>
        <w:rPr/>
        <w:t>людей,</w:t>
      </w:r>
      <w:r>
        <w:rPr>
          <w:spacing w:val="-9"/>
        </w:rPr>
        <w:t> </w:t>
      </w:r>
      <w:r>
        <w:rPr/>
        <w:t>карьера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благополучие</w:t>
      </w:r>
      <w:r>
        <w:rPr>
          <w:spacing w:val="-9"/>
        </w:rPr>
        <w:t> </w:t>
      </w:r>
      <w:r>
        <w:rPr/>
        <w:t>при- казного</w:t>
      </w:r>
      <w:r>
        <w:rPr>
          <w:spacing w:val="-7"/>
        </w:rPr>
        <w:t> </w:t>
      </w:r>
      <w:r>
        <w:rPr/>
        <w:t>человека</w:t>
      </w:r>
      <w:r>
        <w:rPr>
          <w:spacing w:val="-7"/>
        </w:rPr>
        <w:t> </w:t>
      </w:r>
      <w:r>
        <w:rPr/>
        <w:t>всецело</w:t>
      </w:r>
      <w:r>
        <w:rPr>
          <w:spacing w:val="-7"/>
        </w:rPr>
        <w:t> </w:t>
      </w:r>
      <w:r>
        <w:rPr/>
        <w:t>зависели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царя.</w:t>
      </w:r>
      <w:r>
        <w:rPr>
          <w:spacing w:val="-7"/>
        </w:rPr>
        <w:t> </w:t>
      </w:r>
      <w:r>
        <w:rPr/>
        <w:t>Заполняя</w:t>
      </w:r>
      <w:r>
        <w:rPr>
          <w:spacing w:val="-7"/>
        </w:rPr>
        <w:t> </w:t>
      </w:r>
      <w:r>
        <w:rPr/>
        <w:t>приказы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Москве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вое- водские избы в городах, приказные люди становились той кровью в </w:t>
      </w:r>
      <w:r>
        <w:rPr/>
        <w:t>артериях власти, которая придавала жизнь государственному организму.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Новый порядок требовал правового закрепления. Это было сделано в Соборном</w:t>
      </w:r>
      <w:r>
        <w:rPr>
          <w:spacing w:val="-2"/>
        </w:rPr>
        <w:t> </w:t>
      </w:r>
      <w:r>
        <w:rPr/>
        <w:t>уложении</w:t>
      </w:r>
      <w:r>
        <w:rPr>
          <w:spacing w:val="-2"/>
        </w:rPr>
        <w:t> </w:t>
      </w:r>
      <w:r>
        <w:rPr/>
        <w:t>1649</w:t>
      </w:r>
      <w:r>
        <w:rPr>
          <w:spacing w:val="-2"/>
        </w:rPr>
        <w:t> </w:t>
      </w:r>
      <w:r>
        <w:rPr/>
        <w:t>г.,</w:t>
      </w:r>
      <w:r>
        <w:rPr>
          <w:spacing w:val="-2"/>
        </w:rPr>
        <w:t> </w:t>
      </w:r>
      <w:r>
        <w:rPr/>
        <w:t>статьи</w:t>
      </w:r>
      <w:r>
        <w:rPr>
          <w:spacing w:val="-2"/>
        </w:rPr>
        <w:t> </w:t>
      </w:r>
      <w:r>
        <w:rPr/>
        <w:t>которого</w:t>
      </w:r>
      <w:r>
        <w:rPr>
          <w:spacing w:val="-2"/>
        </w:rPr>
        <w:t> </w:t>
      </w:r>
      <w:r>
        <w:rPr/>
        <w:t>стояли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страже</w:t>
      </w:r>
      <w:r>
        <w:rPr>
          <w:spacing w:val="-2"/>
        </w:rPr>
        <w:t> </w:t>
      </w:r>
      <w:r>
        <w:rPr/>
        <w:t>государственно- го строя и царской власти. Формирующийся абсолютизм получил в новом сво- де законов прочную юридическую базу.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Сложившаяся система управления позволила Алексею Михайловичу осо- знать, что он может править без участия Земских соборов. Понятие </w:t>
      </w:r>
      <w:r>
        <w:rPr/>
        <w:t>«земское дело»,</w:t>
      </w:r>
      <w:r>
        <w:rPr>
          <w:spacing w:val="27"/>
        </w:rPr>
        <w:t> </w:t>
      </w:r>
      <w:r>
        <w:rPr/>
        <w:t>ещё</w:t>
      </w:r>
      <w:r>
        <w:rPr>
          <w:spacing w:val="28"/>
        </w:rPr>
        <w:t> </w:t>
      </w:r>
      <w:r>
        <w:rPr/>
        <w:t>совсем</w:t>
      </w:r>
      <w:r>
        <w:rPr>
          <w:spacing w:val="28"/>
        </w:rPr>
        <w:t> </w:t>
      </w:r>
      <w:r>
        <w:rPr/>
        <w:t>недавно</w:t>
      </w:r>
      <w:r>
        <w:rPr>
          <w:spacing w:val="28"/>
        </w:rPr>
        <w:t> </w:t>
      </w:r>
      <w:r>
        <w:rPr/>
        <w:t>фигурировавшее</w:t>
      </w:r>
      <w:r>
        <w:rPr>
          <w:spacing w:val="27"/>
        </w:rPr>
        <w:t> </w:t>
      </w:r>
      <w:r>
        <w:rPr/>
        <w:t>в</w:t>
      </w:r>
      <w:r>
        <w:rPr>
          <w:spacing w:val="28"/>
        </w:rPr>
        <w:t> </w:t>
      </w:r>
      <w:r>
        <w:rPr/>
        <w:t>соборных</w:t>
      </w:r>
      <w:r>
        <w:rPr>
          <w:spacing w:val="28"/>
        </w:rPr>
        <w:t> </w:t>
      </w:r>
      <w:r>
        <w:rPr/>
        <w:t>приговорах</w:t>
      </w:r>
      <w:r>
        <w:rPr>
          <w:spacing w:val="28"/>
        </w:rPr>
        <w:t> </w:t>
      </w:r>
      <w:r>
        <w:rPr/>
        <w:t>вслед</w:t>
      </w:r>
      <w:r>
        <w:rPr>
          <w:spacing w:val="27"/>
        </w:rPr>
        <w:t> </w:t>
      </w:r>
      <w:r>
        <w:rPr>
          <w:spacing w:val="-5"/>
        </w:rPr>
        <w:t>за</w:t>
      </w:r>
    </w:p>
    <w:p>
      <w:pPr>
        <w:pStyle w:val="BodyText"/>
        <w:spacing w:line="228" w:lineRule="exact"/>
        <w:ind w:left="793"/>
        <w:jc w:val="both"/>
      </w:pPr>
      <w:r>
        <w:rPr/>
        <w:t>«государевым</w:t>
      </w:r>
      <w:r>
        <w:rPr>
          <w:spacing w:val="-5"/>
        </w:rPr>
        <w:t> </w:t>
      </w:r>
      <w:r>
        <w:rPr/>
        <w:t>делом»,</w:t>
      </w:r>
      <w:r>
        <w:rPr>
          <w:spacing w:val="-4"/>
        </w:rPr>
        <w:t> </w:t>
      </w:r>
      <w:r>
        <w:rPr/>
        <w:t>исчезло</w:t>
      </w:r>
      <w:r>
        <w:rPr>
          <w:spacing w:val="-5"/>
        </w:rPr>
        <w:t> </w:t>
      </w:r>
      <w:r>
        <w:rPr/>
        <w:t>из</w:t>
      </w:r>
      <w:r>
        <w:rPr>
          <w:spacing w:val="-4"/>
        </w:rPr>
        <w:t> </w:t>
      </w:r>
      <w:r>
        <w:rPr/>
        <w:t>официальных</w:t>
      </w:r>
      <w:r>
        <w:rPr>
          <w:spacing w:val="-4"/>
        </w:rPr>
        <w:t> </w:t>
      </w:r>
      <w:r>
        <w:rPr>
          <w:spacing w:val="-2"/>
        </w:rPr>
        <w:t>документов.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20" w:lineRule="auto" w:before="103" w:after="0"/>
        <w:ind w:left="1133" w:right="791" w:hanging="341"/>
        <w:jc w:val="left"/>
        <w:rPr>
          <w:sz w:val="19"/>
        </w:rPr>
      </w:pPr>
      <w:r>
        <w:rPr>
          <w:spacing w:val="-2"/>
          <w:sz w:val="19"/>
        </w:rPr>
        <w:t>Какие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факты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свидетельствуют,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что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при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Алексее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Михайловиче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осуществлялся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пере-</w:t>
      </w:r>
      <w:r>
        <w:rPr>
          <w:spacing w:val="-2"/>
          <w:sz w:val="19"/>
        </w:rPr>
        <w:t> </w:t>
      </w:r>
      <w:r>
        <w:rPr>
          <w:sz w:val="19"/>
        </w:rPr>
        <w:t>ход от сословно-представительной монархии к абсолютизму?</w:t>
      </w:r>
    </w:p>
    <w:p>
      <w:pPr>
        <w:pStyle w:val="BodyText"/>
        <w:spacing w:line="218" w:lineRule="auto" w:before="146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Алексей Михайлович и его окружение. </w:t>
      </w:r>
      <w:r>
        <w:rPr>
          <w:color w:val="000000"/>
          <w:w w:val="105"/>
        </w:rPr>
        <w:t>Царствование Алексея Михайло- </w:t>
      </w:r>
      <w:r>
        <w:rPr>
          <w:color w:val="000000"/>
        </w:rPr>
        <w:t>вича</w:t>
      </w:r>
      <w:r>
        <w:rPr>
          <w:color w:val="000000"/>
          <w:spacing w:val="-10"/>
        </w:rPr>
        <w:t> </w:t>
      </w:r>
      <w:r>
        <w:rPr>
          <w:color w:val="000000"/>
        </w:rPr>
        <w:t>Тишайшего</w:t>
      </w:r>
      <w:r>
        <w:rPr>
          <w:color w:val="000000"/>
          <w:spacing w:val="-10"/>
        </w:rPr>
        <w:t> </w:t>
      </w:r>
      <w:r>
        <w:rPr>
          <w:color w:val="000000"/>
        </w:rPr>
        <w:t>занимает</w:t>
      </w:r>
      <w:r>
        <w:rPr>
          <w:color w:val="000000"/>
          <w:spacing w:val="-10"/>
        </w:rPr>
        <w:t> </w:t>
      </w:r>
      <w:r>
        <w:rPr>
          <w:color w:val="000000"/>
        </w:rPr>
        <w:t>центральное</w:t>
      </w:r>
      <w:r>
        <w:rPr>
          <w:color w:val="000000"/>
          <w:spacing w:val="-10"/>
        </w:rPr>
        <w:t> </w:t>
      </w:r>
      <w:r>
        <w:rPr>
          <w:color w:val="000000"/>
        </w:rPr>
        <w:t>место</w:t>
      </w:r>
      <w:r>
        <w:rPr>
          <w:color w:val="000000"/>
          <w:spacing w:val="-10"/>
        </w:rPr>
        <w:t> </w:t>
      </w:r>
      <w:r>
        <w:rPr>
          <w:color w:val="000000"/>
        </w:rPr>
        <w:t>в</w:t>
      </w:r>
      <w:r>
        <w:rPr>
          <w:color w:val="000000"/>
          <w:spacing w:val="-10"/>
        </w:rPr>
        <w:t> </w:t>
      </w:r>
      <w:r>
        <w:rPr>
          <w:color w:val="000000"/>
        </w:rPr>
        <w:t>истории</w:t>
      </w:r>
      <w:r>
        <w:rPr>
          <w:color w:val="000000"/>
          <w:spacing w:val="-10"/>
        </w:rPr>
        <w:t> </w:t>
      </w:r>
      <w:r>
        <w:rPr>
          <w:color w:val="000000"/>
        </w:rPr>
        <w:t>XVII</w:t>
      </w:r>
      <w:r>
        <w:rPr>
          <w:color w:val="000000"/>
          <w:spacing w:val="-10"/>
        </w:rPr>
        <w:t> </w:t>
      </w:r>
      <w:r>
        <w:rPr>
          <w:color w:val="000000"/>
        </w:rPr>
        <w:t>столетия.</w:t>
      </w:r>
      <w:r>
        <w:rPr>
          <w:color w:val="000000"/>
          <w:spacing w:val="-10"/>
        </w:rPr>
        <w:t> </w:t>
      </w:r>
      <w:r>
        <w:rPr>
          <w:color w:val="000000"/>
        </w:rPr>
        <w:t>Значи- мость</w:t>
      </w:r>
      <w:r>
        <w:rPr>
          <w:color w:val="000000"/>
          <w:spacing w:val="-1"/>
        </w:rPr>
        <w:t> </w:t>
      </w:r>
      <w:r>
        <w:rPr>
          <w:color w:val="000000"/>
        </w:rPr>
        <w:t>его</w:t>
      </w:r>
      <w:r>
        <w:rPr>
          <w:color w:val="000000"/>
          <w:spacing w:val="-1"/>
        </w:rPr>
        <w:t> </w:t>
      </w:r>
      <w:r>
        <w:rPr>
          <w:color w:val="000000"/>
        </w:rPr>
        <w:t>правления связана</w:t>
      </w:r>
      <w:r>
        <w:rPr>
          <w:color w:val="000000"/>
          <w:spacing w:val="-1"/>
        </w:rPr>
        <w:t> </w:t>
      </w:r>
      <w:r>
        <w:rPr>
          <w:color w:val="000000"/>
        </w:rPr>
        <w:t>с</w:t>
      </w:r>
      <w:r>
        <w:rPr>
          <w:color w:val="000000"/>
          <w:spacing w:val="-1"/>
        </w:rPr>
        <w:t> </w:t>
      </w:r>
      <w:r>
        <w:rPr>
          <w:color w:val="000000"/>
        </w:rPr>
        <w:t>личностью царя,</w:t>
      </w:r>
      <w:r>
        <w:rPr>
          <w:color w:val="000000"/>
          <w:spacing w:val="-1"/>
        </w:rPr>
        <w:t> </w:t>
      </w:r>
      <w:r>
        <w:rPr>
          <w:color w:val="000000"/>
        </w:rPr>
        <w:t>который</w:t>
      </w:r>
      <w:r>
        <w:rPr>
          <w:color w:val="000000"/>
          <w:spacing w:val="-1"/>
        </w:rPr>
        <w:t> </w:t>
      </w:r>
      <w:r>
        <w:rPr>
          <w:color w:val="000000"/>
        </w:rPr>
        <w:t>твёрдо держался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ста-</w:t>
      </w:r>
    </w:p>
    <w:p>
      <w:pPr>
        <w:spacing w:after="0" w:line="218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  <w:rPr>
          <w:sz w:val="21"/>
        </w:rPr>
      </w:pPr>
    </w:p>
    <w:p>
      <w:pPr>
        <w:spacing w:line="220" w:lineRule="auto" w:before="117"/>
        <w:ind w:left="2968" w:right="1182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22.379999pt;margin-top:-2.579953pt;width:400.1pt;height:150.15pt;mso-position-horizontal-relative:page;mso-position-vertical-relative:paragraph;z-index:-21794304" id="docshapegroup2259" coordorigin="448,-52" coordsize="8002,3003">
            <v:rect style="position:absolute;left:2091;top:-41;width:6358;height:1872" id="docshape2260" filled="true" fillcolor="#000000" stroked="false">
              <v:fill opacity="32768f" type="solid"/>
            </v:rect>
            <v:rect style="position:absolute;left:2154;top:22;width:6237;height:1748" id="docshape2261" filled="true" fillcolor="#ffffff" stroked="false">
              <v:fill type="solid"/>
            </v:rect>
            <v:rect style="position:absolute;left:447;top:-52;width:2297;height:3003" id="docshape2262" filled="true" fillcolor="#000000" stroked="false">
              <v:fill opacity="32768f" type="solid"/>
            </v:rect>
            <v:shape style="position:absolute;left:520;top:21;width:2155;height:2860" type="#_x0000_t75" id="docshape2263" stroked="false">
              <v:imagedata r:id="rId450" o:title=""/>
            </v:shape>
            <v:rect style="position:absolute;left:520;top:21;width:2155;height:2860" id="docshape2264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«Портрет А. Матвеева». </w:t>
      </w:r>
      <w:r>
        <w:rPr>
          <w:rFonts w:ascii="Trebuchet MS" w:hAnsi="Trebuchet MS"/>
          <w:i/>
          <w:sz w:val="19"/>
        </w:rPr>
        <w:t>Художник Й. Фоллевенс</w:t>
      </w:r>
      <w:r>
        <w:rPr>
          <w:rFonts w:ascii="Trebuchet MS" w:hAnsi="Trebuchet MS"/>
          <w:i/>
          <w:spacing w:val="40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Старший.</w:t>
      </w:r>
      <w:r>
        <w:rPr>
          <w:rFonts w:ascii="Trebuchet MS" w:hAnsi="Trebuchet MS"/>
          <w:i/>
          <w:spacing w:val="-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Москва,</w:t>
      </w:r>
      <w:r>
        <w:rPr>
          <w:rFonts w:ascii="Trebuchet MS" w:hAnsi="Trebuchet MS"/>
          <w:i/>
          <w:spacing w:val="-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Государственный</w:t>
      </w:r>
      <w:r>
        <w:rPr>
          <w:rFonts w:ascii="Trebuchet MS" w:hAnsi="Trebuchet MS"/>
          <w:i/>
          <w:spacing w:val="-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исторический</w:t>
      </w:r>
      <w:r>
        <w:rPr>
          <w:rFonts w:ascii="Trebuchet MS" w:hAnsi="Trebuchet MS"/>
          <w:i/>
          <w:spacing w:val="-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музей</w:t>
      </w:r>
    </w:p>
    <w:p>
      <w:pPr>
        <w:spacing w:line="220" w:lineRule="auto" w:before="111"/>
        <w:ind w:left="2968" w:right="904" w:firstLine="0"/>
        <w:jc w:val="both"/>
        <w:rPr>
          <w:sz w:val="19"/>
        </w:rPr>
      </w:pPr>
      <w:r>
        <w:rPr>
          <w:sz w:val="19"/>
        </w:rPr>
        <w:t>Артамон Матвеев охотно перенимал заморские </w:t>
      </w:r>
      <w:r>
        <w:rPr>
          <w:sz w:val="19"/>
        </w:rPr>
        <w:t>новинки. Он организовал типографию при Посольском приказе, собрал огромную библиотеку, был в числе организаторов первой</w:t>
      </w:r>
      <w:r>
        <w:rPr>
          <w:spacing w:val="-8"/>
          <w:sz w:val="19"/>
        </w:rPr>
        <w:t> </w:t>
      </w:r>
      <w:r>
        <w:rPr>
          <w:sz w:val="19"/>
        </w:rPr>
        <w:t>аптеки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Москве,</w:t>
      </w:r>
      <w:r>
        <w:rPr>
          <w:spacing w:val="-8"/>
          <w:sz w:val="19"/>
        </w:rPr>
        <w:t> </w:t>
      </w:r>
      <w:r>
        <w:rPr>
          <w:sz w:val="19"/>
        </w:rPr>
        <w:t>а</w:t>
      </w:r>
      <w:r>
        <w:rPr>
          <w:spacing w:val="-8"/>
          <w:sz w:val="19"/>
        </w:rPr>
        <w:t> </w:t>
      </w:r>
      <w:r>
        <w:rPr>
          <w:sz w:val="19"/>
        </w:rPr>
        <w:t>также</w:t>
      </w:r>
      <w:r>
        <w:rPr>
          <w:spacing w:val="-8"/>
          <w:sz w:val="19"/>
        </w:rPr>
        <w:t> </w:t>
      </w:r>
      <w:r>
        <w:rPr>
          <w:sz w:val="19"/>
        </w:rPr>
        <w:t>стоял</w:t>
      </w:r>
      <w:r>
        <w:rPr>
          <w:spacing w:val="-8"/>
          <w:sz w:val="19"/>
        </w:rPr>
        <w:t> </w:t>
      </w:r>
      <w:r>
        <w:rPr>
          <w:sz w:val="19"/>
        </w:rPr>
        <w:t>у</w:t>
      </w:r>
      <w:r>
        <w:rPr>
          <w:spacing w:val="-8"/>
          <w:sz w:val="19"/>
        </w:rPr>
        <w:t> </w:t>
      </w:r>
      <w:r>
        <w:rPr>
          <w:sz w:val="19"/>
        </w:rPr>
        <w:t>истоков</w:t>
      </w:r>
      <w:r>
        <w:rPr>
          <w:spacing w:val="-8"/>
          <w:sz w:val="19"/>
        </w:rPr>
        <w:t> </w:t>
      </w:r>
      <w:r>
        <w:rPr>
          <w:sz w:val="19"/>
        </w:rPr>
        <w:t>придвор- ного театра.</w:t>
      </w:r>
    </w:p>
    <w:p>
      <w:pPr>
        <w:pStyle w:val="BodyText"/>
        <w:spacing w:before="11"/>
      </w:pPr>
    </w:p>
    <w:p>
      <w:pPr>
        <w:pStyle w:val="BodyText"/>
        <w:spacing w:line="223" w:lineRule="auto"/>
        <w:ind w:left="2968" w:right="791"/>
        <w:jc w:val="both"/>
      </w:pPr>
      <w:r>
        <w:rPr/>
        <w:t>ромосковских обычаев и веры, но при этом был </w:t>
      </w:r>
      <w:r>
        <w:rPr/>
        <w:t>открыт новым веяниям, проникавшим в Россию из Европы</w:t>
      </w:r>
    </w:p>
    <w:p>
      <w:pPr>
        <w:pStyle w:val="BodyText"/>
        <w:spacing w:line="223" w:lineRule="auto" w:before="1"/>
        <w:ind w:left="2968" w:right="791" w:firstLine="340"/>
        <w:jc w:val="both"/>
      </w:pPr>
      <w:r>
        <w:rPr/>
        <w:t>Алексей Михайлович стремился </w:t>
      </w:r>
      <w:r>
        <w:rPr/>
        <w:t>соответствовать образу истинного православного государя, грозного, но справедливого судьи, защитника народа. В этом плане второй</w:t>
      </w:r>
      <w:r>
        <w:rPr>
          <w:spacing w:val="12"/>
        </w:rPr>
        <w:t> </w:t>
      </w:r>
      <w:r>
        <w:rPr/>
        <w:t>царь</w:t>
      </w:r>
      <w:r>
        <w:rPr>
          <w:spacing w:val="12"/>
        </w:rPr>
        <w:t> </w:t>
      </w:r>
      <w:r>
        <w:rPr/>
        <w:t>из</w:t>
      </w:r>
      <w:r>
        <w:rPr>
          <w:spacing w:val="13"/>
        </w:rPr>
        <w:t> </w:t>
      </w:r>
      <w:r>
        <w:rPr/>
        <w:t>династии</w:t>
      </w:r>
      <w:r>
        <w:rPr>
          <w:spacing w:val="12"/>
        </w:rPr>
        <w:t> </w:t>
      </w:r>
      <w:r>
        <w:rPr/>
        <w:t>Романовых</w:t>
      </w:r>
      <w:r>
        <w:rPr>
          <w:spacing w:val="12"/>
        </w:rPr>
        <w:t> </w:t>
      </w:r>
      <w:r>
        <w:rPr/>
        <w:t>своим</w:t>
      </w:r>
      <w:r>
        <w:rPr>
          <w:spacing w:val="13"/>
        </w:rPr>
        <w:t> </w:t>
      </w:r>
      <w:r>
        <w:rPr>
          <w:spacing w:val="-2"/>
        </w:rPr>
        <w:t>поведением</w:t>
      </w:r>
    </w:p>
    <w:p>
      <w:pPr>
        <w:pStyle w:val="BodyText"/>
        <w:spacing w:line="220" w:lineRule="auto" w:before="4"/>
        <w:ind w:left="793" w:right="791"/>
        <w:jc w:val="right"/>
      </w:pPr>
      <w:r>
        <w:rPr/>
        <w:t>и поступками продолжил дело отца. Он был набожен и благочестив. Его уча- стие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многочисленных</w:t>
      </w:r>
      <w:r>
        <w:rPr>
          <w:spacing w:val="40"/>
        </w:rPr>
        <w:t> </w:t>
      </w:r>
      <w:r>
        <w:rPr/>
        <w:t>церковных</w:t>
      </w:r>
      <w:r>
        <w:rPr>
          <w:spacing w:val="40"/>
        </w:rPr>
        <w:t> </w:t>
      </w:r>
      <w:r>
        <w:rPr/>
        <w:t>церемониях,</w:t>
      </w:r>
      <w:r>
        <w:rPr>
          <w:spacing w:val="40"/>
        </w:rPr>
        <w:t> </w:t>
      </w:r>
      <w:r>
        <w:rPr/>
        <w:t>бесконечных</w:t>
      </w:r>
      <w:r>
        <w:rPr>
          <w:spacing w:val="40"/>
        </w:rPr>
        <w:t> </w:t>
      </w:r>
      <w:r>
        <w:rPr/>
        <w:t>богомольных походах</w:t>
      </w:r>
      <w:r>
        <w:rPr>
          <w:spacing w:val="-7"/>
        </w:rPr>
        <w:t> </w:t>
      </w:r>
      <w:r>
        <w:rPr/>
        <w:t>осознавалось</w:t>
      </w:r>
      <w:r>
        <w:rPr>
          <w:spacing w:val="-7"/>
        </w:rPr>
        <w:t> </w:t>
      </w:r>
      <w:r>
        <w:rPr/>
        <w:t>им</w:t>
      </w:r>
      <w:r>
        <w:rPr>
          <w:spacing w:val="-7"/>
        </w:rPr>
        <w:t> </w:t>
      </w:r>
      <w:r>
        <w:rPr/>
        <w:t>как</w:t>
      </w:r>
      <w:r>
        <w:rPr>
          <w:spacing w:val="-7"/>
        </w:rPr>
        <w:t> </w:t>
      </w:r>
      <w:r>
        <w:rPr/>
        <w:t>молитвенное</w:t>
      </w:r>
      <w:r>
        <w:rPr>
          <w:spacing w:val="-7"/>
        </w:rPr>
        <w:t> </w:t>
      </w:r>
      <w:r>
        <w:rPr/>
        <w:t>служение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пример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подданных. В</w:t>
      </w:r>
      <w:r>
        <w:rPr>
          <w:spacing w:val="38"/>
        </w:rPr>
        <w:t> </w:t>
      </w:r>
      <w:r>
        <w:rPr/>
        <w:t>первые</w:t>
      </w:r>
      <w:r>
        <w:rPr>
          <w:spacing w:val="39"/>
        </w:rPr>
        <w:t> </w:t>
      </w:r>
      <w:r>
        <w:rPr/>
        <w:t>годы</w:t>
      </w:r>
      <w:r>
        <w:rPr>
          <w:spacing w:val="39"/>
        </w:rPr>
        <w:t> </w:t>
      </w:r>
      <w:r>
        <w:rPr/>
        <w:t>царствования</w:t>
      </w:r>
      <w:r>
        <w:rPr>
          <w:spacing w:val="39"/>
        </w:rPr>
        <w:t> </w:t>
      </w:r>
      <w:r>
        <w:rPr/>
        <w:t>Алексей</w:t>
      </w:r>
      <w:r>
        <w:rPr>
          <w:spacing w:val="39"/>
        </w:rPr>
        <w:t> </w:t>
      </w:r>
      <w:r>
        <w:rPr/>
        <w:t>Михайлович</w:t>
      </w:r>
      <w:r>
        <w:rPr>
          <w:spacing w:val="39"/>
        </w:rPr>
        <w:t> </w:t>
      </w:r>
      <w:r>
        <w:rPr/>
        <w:t>нуждался</w:t>
      </w:r>
      <w:r>
        <w:rPr>
          <w:spacing w:val="39"/>
        </w:rPr>
        <w:t> </w:t>
      </w:r>
      <w:r>
        <w:rPr/>
        <w:t>в</w:t>
      </w:r>
      <w:r>
        <w:rPr>
          <w:spacing w:val="39"/>
        </w:rPr>
        <w:t> </w:t>
      </w:r>
      <w:r>
        <w:rPr/>
        <w:t>опоре.</w:t>
      </w:r>
      <w:r>
        <w:rPr>
          <w:spacing w:val="39"/>
        </w:rPr>
        <w:t> </w:t>
      </w:r>
      <w:r>
        <w:rPr/>
        <w:t>Не случайно</w:t>
      </w:r>
      <w:r>
        <w:rPr>
          <w:spacing w:val="21"/>
        </w:rPr>
        <w:t> </w:t>
      </w:r>
      <w:r>
        <w:rPr/>
        <w:t>при</w:t>
      </w:r>
      <w:r>
        <w:rPr>
          <w:spacing w:val="21"/>
        </w:rPr>
        <w:t> </w:t>
      </w:r>
      <w:r>
        <w:rPr/>
        <w:t>нём</w:t>
      </w:r>
      <w:r>
        <w:rPr>
          <w:spacing w:val="21"/>
        </w:rPr>
        <w:t> </w:t>
      </w:r>
      <w:r>
        <w:rPr/>
        <w:t>такую</w:t>
      </w:r>
      <w:r>
        <w:rPr>
          <w:spacing w:val="21"/>
        </w:rPr>
        <w:t> </w:t>
      </w:r>
      <w:r>
        <w:rPr/>
        <w:t>силу</w:t>
      </w:r>
      <w:r>
        <w:rPr>
          <w:spacing w:val="21"/>
        </w:rPr>
        <w:t> </w:t>
      </w:r>
      <w:r>
        <w:rPr/>
        <w:t>возымели</w:t>
      </w:r>
      <w:r>
        <w:rPr>
          <w:spacing w:val="21"/>
        </w:rPr>
        <w:t> </w:t>
      </w:r>
      <w:r>
        <w:rPr/>
        <w:t>боярин</w:t>
      </w:r>
      <w:r>
        <w:rPr>
          <w:spacing w:val="21"/>
        </w:rPr>
        <w:t> </w:t>
      </w:r>
      <w:r>
        <w:rPr/>
        <w:t>Морозов</w:t>
      </w:r>
      <w:r>
        <w:rPr>
          <w:spacing w:val="21"/>
        </w:rPr>
        <w:t> </w:t>
      </w:r>
      <w:r>
        <w:rPr/>
        <w:t>и</w:t>
      </w:r>
      <w:r>
        <w:rPr>
          <w:spacing w:val="21"/>
        </w:rPr>
        <w:t> </w:t>
      </w:r>
      <w:r>
        <w:rPr/>
        <w:t>патриарх</w:t>
      </w:r>
      <w:r>
        <w:rPr>
          <w:spacing w:val="21"/>
        </w:rPr>
        <w:t> </w:t>
      </w:r>
      <w:r>
        <w:rPr/>
        <w:t>Никон. С</w:t>
      </w:r>
      <w:r>
        <w:rPr>
          <w:spacing w:val="-5"/>
        </w:rPr>
        <w:t> </w:t>
      </w:r>
      <w:r>
        <w:rPr/>
        <w:t>годами</w:t>
      </w:r>
      <w:r>
        <w:rPr>
          <w:spacing w:val="-4"/>
        </w:rPr>
        <w:t> </w:t>
      </w:r>
      <w:r>
        <w:rPr/>
        <w:t>роль</w:t>
      </w:r>
      <w:r>
        <w:rPr>
          <w:spacing w:val="-4"/>
        </w:rPr>
        <w:t> </w:t>
      </w:r>
      <w:r>
        <w:rPr/>
        <w:t>царских</w:t>
      </w:r>
      <w:r>
        <w:rPr>
          <w:spacing w:val="-4"/>
        </w:rPr>
        <w:t> </w:t>
      </w:r>
      <w:r>
        <w:rPr/>
        <w:t>фаворитов</w:t>
      </w:r>
      <w:r>
        <w:rPr>
          <w:spacing w:val="-4"/>
        </w:rPr>
        <w:t> </w:t>
      </w:r>
      <w:r>
        <w:rPr/>
        <w:t>поменялась:</w:t>
      </w:r>
      <w:r>
        <w:rPr>
          <w:spacing w:val="-4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Морозов</w:t>
      </w:r>
      <w:r>
        <w:rPr>
          <w:spacing w:val="-4"/>
        </w:rPr>
        <w:t> </w:t>
      </w:r>
      <w:r>
        <w:rPr/>
        <w:t>наставлял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пра- вил</w:t>
      </w:r>
      <w:r>
        <w:rPr>
          <w:spacing w:val="40"/>
        </w:rPr>
        <w:t> </w:t>
      </w:r>
      <w:r>
        <w:rPr/>
        <w:t>от</w:t>
      </w:r>
      <w:r>
        <w:rPr>
          <w:spacing w:val="40"/>
        </w:rPr>
        <w:t> </w:t>
      </w:r>
      <w:r>
        <w:rPr/>
        <w:t>имени</w:t>
      </w:r>
      <w:r>
        <w:rPr>
          <w:spacing w:val="40"/>
        </w:rPr>
        <w:t> </w:t>
      </w:r>
      <w:r>
        <w:rPr/>
        <w:t>своего</w:t>
      </w:r>
      <w:r>
        <w:rPr>
          <w:spacing w:val="40"/>
        </w:rPr>
        <w:t> </w:t>
      </w:r>
      <w:r>
        <w:rPr/>
        <w:t>воспитанника,</w:t>
      </w:r>
      <w:r>
        <w:rPr>
          <w:spacing w:val="40"/>
        </w:rPr>
        <w:t> </w:t>
      </w:r>
      <w:r>
        <w:rPr/>
        <w:t>то</w:t>
      </w:r>
      <w:r>
        <w:rPr>
          <w:spacing w:val="40"/>
        </w:rPr>
        <w:t> </w:t>
      </w:r>
      <w:r>
        <w:rPr/>
        <w:t>другой</w:t>
      </w:r>
      <w:r>
        <w:rPr>
          <w:spacing w:val="40"/>
        </w:rPr>
        <w:t> </w:t>
      </w:r>
      <w:r>
        <w:rPr/>
        <w:t>царский</w:t>
      </w:r>
      <w:r>
        <w:rPr>
          <w:spacing w:val="40"/>
        </w:rPr>
        <w:t> </w:t>
      </w:r>
      <w:r>
        <w:rPr/>
        <w:t>любимец,</w:t>
      </w:r>
      <w:r>
        <w:rPr>
          <w:spacing w:val="40"/>
        </w:rPr>
        <w:t> </w:t>
      </w:r>
      <w:r>
        <w:rPr>
          <w:rFonts w:ascii="Book Antiqua" w:hAnsi="Book Antiqua"/>
          <w:b/>
          <w:i/>
        </w:rPr>
        <w:t>Артамон</w:t>
      </w:r>
      <w:r>
        <w:rPr>
          <w:rFonts w:ascii="Book Antiqua" w:hAnsi="Book Antiqua"/>
          <w:b/>
          <w:i/>
        </w:rPr>
        <w:t> </w:t>
      </w:r>
      <w:r>
        <w:rPr>
          <w:rFonts w:ascii="Book Antiqua" w:hAnsi="Book Antiqua"/>
          <w:b/>
          <w:i/>
          <w:w w:val="95"/>
        </w:rPr>
        <w:t>Матвеев</w:t>
      </w:r>
      <w:r>
        <w:rPr>
          <w:w w:val="95"/>
        </w:rPr>
        <w:t>, старался предугадать царское желание и польстить государю. Менял-</w:t>
      </w:r>
      <w:r>
        <w:rPr>
          <w:spacing w:val="40"/>
        </w:rPr>
        <w:t> </w:t>
      </w:r>
      <w:r>
        <w:rPr/>
        <w:t>ся</w:t>
      </w:r>
      <w:r>
        <w:rPr>
          <w:spacing w:val="-14"/>
        </w:rPr>
        <w:t> </w:t>
      </w:r>
      <w:r>
        <w:rPr/>
        <w:t>царь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менялось</w:t>
      </w:r>
      <w:r>
        <w:rPr>
          <w:spacing w:val="-14"/>
        </w:rPr>
        <w:t> </w:t>
      </w:r>
      <w:r>
        <w:rPr/>
        <w:t>окружение.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Алексея</w:t>
      </w:r>
      <w:r>
        <w:rPr>
          <w:spacing w:val="-14"/>
        </w:rPr>
        <w:t> </w:t>
      </w:r>
      <w:r>
        <w:rPr/>
        <w:t>Михайловича</w:t>
      </w:r>
      <w:r>
        <w:rPr>
          <w:spacing w:val="-14"/>
        </w:rPr>
        <w:t> </w:t>
      </w:r>
      <w:r>
        <w:rPr/>
        <w:t>получился</w:t>
      </w:r>
      <w:r>
        <w:rPr>
          <w:spacing w:val="-14"/>
        </w:rPr>
        <w:t> </w:t>
      </w:r>
      <w:r>
        <w:rPr/>
        <w:t>властный правитель,</w:t>
      </w:r>
      <w:r>
        <w:rPr>
          <w:spacing w:val="-6"/>
        </w:rPr>
        <w:t> </w:t>
      </w:r>
      <w:r>
        <w:rPr/>
        <w:t>вспыльчивый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одновременно</w:t>
      </w:r>
      <w:r>
        <w:rPr>
          <w:spacing w:val="-6"/>
        </w:rPr>
        <w:t> </w:t>
      </w:r>
      <w:r>
        <w:rPr/>
        <w:t>отходчивый,</w:t>
      </w:r>
      <w:r>
        <w:rPr>
          <w:spacing w:val="-6"/>
        </w:rPr>
        <w:t> </w:t>
      </w:r>
      <w:r>
        <w:rPr/>
        <w:t>уравновешенный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при этом</w:t>
      </w:r>
      <w:r>
        <w:rPr>
          <w:spacing w:val="40"/>
        </w:rPr>
        <w:t> </w:t>
      </w:r>
      <w:r>
        <w:rPr/>
        <w:t>раздражавшийся,</w:t>
      </w:r>
      <w:r>
        <w:rPr>
          <w:spacing w:val="40"/>
        </w:rPr>
        <w:t> </w:t>
      </w:r>
      <w:r>
        <w:rPr/>
        <w:t>когда</w:t>
      </w:r>
      <w:r>
        <w:rPr>
          <w:spacing w:val="40"/>
        </w:rPr>
        <w:t> </w:t>
      </w:r>
      <w:r>
        <w:rPr/>
        <w:t>ему</w:t>
      </w:r>
      <w:r>
        <w:rPr>
          <w:spacing w:val="40"/>
        </w:rPr>
        <w:t> </w:t>
      </w:r>
      <w:r>
        <w:rPr/>
        <w:t>прекословили.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важно,</w:t>
      </w:r>
      <w:r>
        <w:rPr>
          <w:spacing w:val="40"/>
        </w:rPr>
        <w:t> </w:t>
      </w:r>
      <w:r>
        <w:rPr/>
        <w:t>несмотря</w:t>
      </w:r>
      <w:r>
        <w:rPr>
          <w:spacing w:val="40"/>
        </w:rPr>
        <w:t> </w:t>
      </w:r>
      <w:r>
        <w:rPr/>
        <w:t>на огромную</w:t>
      </w:r>
      <w:r>
        <w:rPr>
          <w:spacing w:val="45"/>
        </w:rPr>
        <w:t> </w:t>
      </w:r>
      <w:r>
        <w:rPr/>
        <w:t>власть,</w:t>
      </w:r>
      <w:r>
        <w:rPr>
          <w:spacing w:val="46"/>
        </w:rPr>
        <w:t> </w:t>
      </w:r>
      <w:r>
        <w:rPr/>
        <w:t>Алексей</w:t>
      </w:r>
      <w:r>
        <w:rPr>
          <w:spacing w:val="45"/>
        </w:rPr>
        <w:t> </w:t>
      </w:r>
      <w:r>
        <w:rPr/>
        <w:t>Михайлович</w:t>
      </w:r>
      <w:r>
        <w:rPr>
          <w:spacing w:val="46"/>
        </w:rPr>
        <w:t> </w:t>
      </w:r>
      <w:r>
        <w:rPr/>
        <w:t>не</w:t>
      </w:r>
      <w:r>
        <w:rPr>
          <w:spacing w:val="46"/>
        </w:rPr>
        <w:t> </w:t>
      </w:r>
      <w:r>
        <w:rPr/>
        <w:t>позволял</w:t>
      </w:r>
      <w:r>
        <w:rPr>
          <w:spacing w:val="45"/>
        </w:rPr>
        <w:t> </w:t>
      </w:r>
      <w:r>
        <w:rPr/>
        <w:t>себе</w:t>
      </w:r>
      <w:r>
        <w:rPr>
          <w:spacing w:val="46"/>
        </w:rPr>
        <w:t> </w:t>
      </w:r>
      <w:r>
        <w:rPr/>
        <w:t>преступать</w:t>
      </w:r>
      <w:r>
        <w:rPr>
          <w:spacing w:val="46"/>
        </w:rPr>
        <w:t> </w:t>
      </w:r>
      <w:r>
        <w:rPr>
          <w:spacing w:val="-2"/>
        </w:rPr>
        <w:t>нрав-</w:t>
      </w:r>
    </w:p>
    <w:p>
      <w:pPr>
        <w:pStyle w:val="BodyText"/>
        <w:spacing w:line="218" w:lineRule="exact"/>
        <w:ind w:left="793"/>
      </w:pPr>
      <w:r>
        <w:rPr/>
        <w:t>ственные</w:t>
      </w:r>
      <w:r>
        <w:rPr>
          <w:spacing w:val="7"/>
        </w:rPr>
        <w:t> </w:t>
      </w:r>
      <w:r>
        <w:rPr>
          <w:spacing w:val="-2"/>
        </w:rPr>
        <w:t>нормы.</w:t>
      </w:r>
    </w:p>
    <w:p>
      <w:pPr>
        <w:pStyle w:val="BodyText"/>
        <w:spacing w:line="223" w:lineRule="auto" w:before="11"/>
        <w:ind w:left="793" w:right="790" w:firstLine="340"/>
        <w:jc w:val="right"/>
      </w:pPr>
      <w:r>
        <w:rPr/>
        <w:t>Возмужав,</w:t>
      </w:r>
      <w:r>
        <w:rPr>
          <w:spacing w:val="40"/>
        </w:rPr>
        <w:t> </w:t>
      </w:r>
      <w:r>
        <w:rPr/>
        <w:t>царь</w:t>
      </w:r>
      <w:r>
        <w:rPr>
          <w:spacing w:val="40"/>
        </w:rPr>
        <w:t> </w:t>
      </w:r>
      <w:r>
        <w:rPr/>
        <w:t>много</w:t>
      </w:r>
      <w:r>
        <w:rPr>
          <w:spacing w:val="40"/>
        </w:rPr>
        <w:t> </w:t>
      </w:r>
      <w:r>
        <w:rPr/>
        <w:t>времени</w:t>
      </w:r>
      <w:r>
        <w:rPr>
          <w:spacing w:val="40"/>
        </w:rPr>
        <w:t> </w:t>
      </w:r>
      <w:r>
        <w:rPr/>
        <w:t>уделял</w:t>
      </w:r>
      <w:r>
        <w:rPr>
          <w:spacing w:val="40"/>
        </w:rPr>
        <w:t> </w:t>
      </w:r>
      <w:r>
        <w:rPr/>
        <w:t>государственным</w:t>
      </w:r>
      <w:r>
        <w:rPr>
          <w:spacing w:val="40"/>
        </w:rPr>
        <w:t> </w:t>
      </w:r>
      <w:r>
        <w:rPr/>
        <w:t>делам.</w:t>
      </w:r>
      <w:r>
        <w:rPr>
          <w:spacing w:val="40"/>
        </w:rPr>
        <w:t> </w:t>
      </w:r>
      <w:r>
        <w:rPr/>
        <w:t>Около 1653 г. при нём появился </w:t>
      </w:r>
      <w:r>
        <w:rPr>
          <w:rFonts w:ascii="Book Antiqua" w:hAnsi="Book Antiqua"/>
          <w:i/>
        </w:rPr>
        <w:t>приказ Тайных дел </w:t>
      </w:r>
      <w:r>
        <w:rPr/>
        <w:t>— своеобразная личная канцеля- рия,</w:t>
      </w:r>
      <w:r>
        <w:rPr>
          <w:spacing w:val="74"/>
        </w:rPr>
        <w:t> </w:t>
      </w:r>
      <w:r>
        <w:rPr/>
        <w:t>с</w:t>
      </w:r>
      <w:r>
        <w:rPr>
          <w:spacing w:val="74"/>
        </w:rPr>
        <w:t> </w:t>
      </w:r>
      <w:r>
        <w:rPr/>
        <w:t>помощью</w:t>
      </w:r>
      <w:r>
        <w:rPr>
          <w:spacing w:val="74"/>
        </w:rPr>
        <w:t> </w:t>
      </w:r>
      <w:r>
        <w:rPr/>
        <w:t>которой</w:t>
      </w:r>
      <w:r>
        <w:rPr>
          <w:spacing w:val="74"/>
        </w:rPr>
        <w:t> </w:t>
      </w:r>
      <w:r>
        <w:rPr/>
        <w:t>он</w:t>
      </w:r>
      <w:r>
        <w:rPr>
          <w:spacing w:val="74"/>
        </w:rPr>
        <w:t> </w:t>
      </w:r>
      <w:r>
        <w:rPr/>
        <w:t>контролировал</w:t>
      </w:r>
      <w:r>
        <w:rPr>
          <w:spacing w:val="74"/>
        </w:rPr>
        <w:t> </w:t>
      </w:r>
      <w:r>
        <w:rPr/>
        <w:t>действия</w:t>
      </w:r>
      <w:r>
        <w:rPr>
          <w:spacing w:val="74"/>
        </w:rPr>
        <w:t> </w:t>
      </w:r>
      <w:r>
        <w:rPr/>
        <w:t>приказов,</w:t>
      </w:r>
      <w:r>
        <w:rPr>
          <w:spacing w:val="74"/>
        </w:rPr>
        <w:t> </w:t>
      </w:r>
      <w:r>
        <w:rPr/>
        <w:t>воевод</w:t>
      </w:r>
      <w:r>
        <w:rPr>
          <w:spacing w:val="74"/>
        </w:rPr>
        <w:t> </w:t>
      </w:r>
      <w:r>
        <w:rPr/>
        <w:t>и послов.</w:t>
      </w:r>
      <w:r>
        <w:rPr>
          <w:spacing w:val="36"/>
        </w:rPr>
        <w:t> </w:t>
      </w:r>
      <w:r>
        <w:rPr/>
        <w:t>Служащие</w:t>
      </w:r>
      <w:r>
        <w:rPr>
          <w:spacing w:val="36"/>
        </w:rPr>
        <w:t> </w:t>
      </w:r>
      <w:r>
        <w:rPr/>
        <w:t>приказа</w:t>
      </w:r>
      <w:r>
        <w:rPr>
          <w:spacing w:val="36"/>
        </w:rPr>
        <w:t> </w:t>
      </w:r>
      <w:r>
        <w:rPr/>
        <w:t>—</w:t>
      </w:r>
      <w:r>
        <w:rPr>
          <w:spacing w:val="36"/>
        </w:rPr>
        <w:t> </w:t>
      </w:r>
      <w:r>
        <w:rPr/>
        <w:t>«скромные»</w:t>
      </w:r>
      <w:r>
        <w:rPr>
          <w:spacing w:val="36"/>
        </w:rPr>
        <w:t> </w:t>
      </w:r>
      <w:r>
        <w:rPr/>
        <w:t>подьячие</w:t>
      </w:r>
      <w:r>
        <w:rPr>
          <w:spacing w:val="36"/>
        </w:rPr>
        <w:t> </w:t>
      </w:r>
      <w:r>
        <w:rPr/>
        <w:t>—</w:t>
      </w:r>
      <w:r>
        <w:rPr>
          <w:spacing w:val="36"/>
        </w:rPr>
        <w:t> </w:t>
      </w:r>
      <w:r>
        <w:rPr/>
        <w:t>приводили</w:t>
      </w:r>
      <w:r>
        <w:rPr>
          <w:spacing w:val="36"/>
        </w:rPr>
        <w:t> </w:t>
      </w:r>
      <w:r>
        <w:rPr/>
        <w:t>в</w:t>
      </w:r>
      <w:r>
        <w:rPr>
          <w:spacing w:val="36"/>
        </w:rPr>
        <w:t> </w:t>
      </w:r>
      <w:r>
        <w:rPr/>
        <w:t>трепет царедворцев,</w:t>
      </w:r>
      <w:r>
        <w:rPr>
          <w:spacing w:val="-5"/>
        </w:rPr>
        <w:t> </w:t>
      </w:r>
      <w:r>
        <w:rPr/>
        <w:t>полковых</w:t>
      </w:r>
      <w:r>
        <w:rPr>
          <w:spacing w:val="-5"/>
        </w:rPr>
        <w:t> </w:t>
      </w:r>
      <w:r>
        <w:rPr/>
        <w:t>воевод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приказных</w:t>
      </w:r>
      <w:r>
        <w:rPr>
          <w:spacing w:val="-5"/>
        </w:rPr>
        <w:t> </w:t>
      </w:r>
      <w:r>
        <w:rPr/>
        <w:t>судей.</w:t>
      </w:r>
      <w:r>
        <w:rPr>
          <w:spacing w:val="-5"/>
        </w:rPr>
        <w:t> </w:t>
      </w:r>
      <w:r>
        <w:rPr/>
        <w:t>Все</w:t>
      </w:r>
      <w:r>
        <w:rPr>
          <w:spacing w:val="-5"/>
        </w:rPr>
        <w:t> </w:t>
      </w:r>
      <w:r>
        <w:rPr/>
        <w:t>знали,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они</w:t>
      </w:r>
      <w:r>
        <w:rPr>
          <w:spacing w:val="-5"/>
        </w:rPr>
        <w:t> </w:t>
      </w:r>
      <w:r>
        <w:rPr/>
        <w:t>разведа- ют и донесут обо всём государю, после чего жди похвалы или царской «грозы». Алексей</w:t>
      </w:r>
      <w:r>
        <w:rPr>
          <w:spacing w:val="40"/>
        </w:rPr>
        <w:t> </w:t>
      </w:r>
      <w:r>
        <w:rPr/>
        <w:t>Михайлович</w:t>
      </w:r>
      <w:r>
        <w:rPr>
          <w:spacing w:val="40"/>
        </w:rPr>
        <w:t> </w:t>
      </w:r>
      <w:r>
        <w:rPr/>
        <w:t>обладал</w:t>
      </w:r>
      <w:r>
        <w:rPr>
          <w:spacing w:val="40"/>
        </w:rPr>
        <w:t> </w:t>
      </w:r>
      <w:r>
        <w:rPr/>
        <w:t>талантом</w:t>
      </w:r>
      <w:r>
        <w:rPr>
          <w:spacing w:val="40"/>
        </w:rPr>
        <w:t> </w:t>
      </w:r>
      <w:r>
        <w:rPr/>
        <w:t>привлекать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государственным делам людей, обладавших способностями, реформаторским даром и энергией. При нём утверждался новый принцип службы — царские милости и награды раздавались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столько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знатности,</w:t>
      </w:r>
      <w:r>
        <w:rPr>
          <w:spacing w:val="-8"/>
        </w:rPr>
        <w:t> </w:t>
      </w:r>
      <w:r>
        <w:rPr/>
        <w:t>сколько</w:t>
      </w:r>
      <w:r>
        <w:rPr>
          <w:spacing w:val="-8"/>
        </w:rPr>
        <w:t> </w:t>
      </w:r>
      <w:r>
        <w:rPr/>
        <w:t>за</w:t>
      </w:r>
      <w:r>
        <w:rPr>
          <w:spacing w:val="-8"/>
        </w:rPr>
        <w:t> </w:t>
      </w:r>
      <w:r>
        <w:rPr/>
        <w:t>личные</w:t>
      </w:r>
      <w:r>
        <w:rPr>
          <w:spacing w:val="-8"/>
        </w:rPr>
        <w:t> </w:t>
      </w:r>
      <w:r>
        <w:rPr/>
        <w:t>заслуги.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результате высокое положение стали занимать люди «малородные» и «безродные», такие как</w:t>
      </w:r>
      <w:r>
        <w:rPr>
          <w:spacing w:val="1"/>
        </w:rPr>
        <w:t> </w:t>
      </w:r>
      <w:r>
        <w:rPr/>
        <w:t>Ордин-Нащокин</w:t>
      </w:r>
      <w:r>
        <w:rPr>
          <w:spacing w:val="2"/>
        </w:rPr>
        <w:t> </w:t>
      </w:r>
      <w:r>
        <w:rPr/>
        <w:t>или</w:t>
      </w:r>
      <w:r>
        <w:rPr>
          <w:spacing w:val="2"/>
        </w:rPr>
        <w:t> </w:t>
      </w:r>
      <w:r>
        <w:rPr/>
        <w:t>Матвеев.</w:t>
      </w:r>
      <w:r>
        <w:rPr>
          <w:spacing w:val="1"/>
        </w:rPr>
        <w:t> </w:t>
      </w:r>
      <w:r>
        <w:rPr/>
        <w:t>Царю</w:t>
      </w:r>
      <w:r>
        <w:rPr>
          <w:spacing w:val="2"/>
        </w:rPr>
        <w:t> </w:t>
      </w:r>
      <w:r>
        <w:rPr/>
        <w:t>импонировало,</w:t>
      </w:r>
      <w:r>
        <w:rPr>
          <w:spacing w:val="2"/>
        </w:rPr>
        <w:t> </w:t>
      </w:r>
      <w:r>
        <w:rPr/>
        <w:t>что</w:t>
      </w:r>
      <w:r>
        <w:rPr>
          <w:spacing w:val="1"/>
        </w:rPr>
        <w:t> </w:t>
      </w:r>
      <w:r>
        <w:rPr/>
        <w:t>они</w:t>
      </w:r>
      <w:r>
        <w:rPr>
          <w:spacing w:val="2"/>
        </w:rPr>
        <w:t> </w:t>
      </w:r>
      <w:r>
        <w:rPr/>
        <w:t>служили</w:t>
      </w:r>
      <w:r>
        <w:rPr>
          <w:spacing w:val="2"/>
        </w:rPr>
        <w:t> </w:t>
      </w:r>
      <w:r>
        <w:rPr>
          <w:spacing w:val="-5"/>
        </w:rPr>
        <w:t>ему</w:t>
      </w:r>
    </w:p>
    <w:p>
      <w:pPr>
        <w:pStyle w:val="BodyText"/>
        <w:spacing w:line="210" w:lineRule="exact"/>
        <w:ind w:left="793"/>
        <w:jc w:val="both"/>
      </w:pPr>
      <w:r>
        <w:rPr/>
        <w:t>«всем</w:t>
      </w:r>
      <w:r>
        <w:rPr>
          <w:spacing w:val="6"/>
        </w:rPr>
        <w:t> </w:t>
      </w:r>
      <w:r>
        <w:rPr/>
        <w:t>сердцем»</w:t>
      </w:r>
      <w:r>
        <w:rPr>
          <w:spacing w:val="7"/>
        </w:rPr>
        <w:t> </w:t>
      </w:r>
      <w:r>
        <w:rPr/>
        <w:t>и</w:t>
      </w:r>
      <w:r>
        <w:rPr>
          <w:spacing w:val="7"/>
        </w:rPr>
        <w:t> </w:t>
      </w:r>
      <w:r>
        <w:rPr/>
        <w:t>выше</w:t>
      </w:r>
      <w:r>
        <w:rPr>
          <w:spacing w:val="6"/>
        </w:rPr>
        <w:t> </w:t>
      </w:r>
      <w:r>
        <w:rPr/>
        <w:t>всего</w:t>
      </w:r>
      <w:r>
        <w:rPr>
          <w:spacing w:val="7"/>
        </w:rPr>
        <w:t> </w:t>
      </w:r>
      <w:r>
        <w:rPr/>
        <w:t>ценили</w:t>
      </w:r>
      <w:r>
        <w:rPr>
          <w:spacing w:val="7"/>
        </w:rPr>
        <w:t> </w:t>
      </w:r>
      <w:r>
        <w:rPr/>
        <w:t>его</w:t>
      </w:r>
      <w:r>
        <w:rPr>
          <w:spacing w:val="7"/>
        </w:rPr>
        <w:t> </w:t>
      </w:r>
      <w:r>
        <w:rPr>
          <w:spacing w:val="-2"/>
        </w:rPr>
        <w:t>похвалу.</w:t>
      </w:r>
    </w:p>
    <w:p>
      <w:pPr>
        <w:pStyle w:val="BodyText"/>
        <w:spacing w:line="223" w:lineRule="auto" w:before="6"/>
        <w:ind w:left="793" w:right="790" w:firstLine="340"/>
        <w:jc w:val="both"/>
      </w:pPr>
      <w:r>
        <w:rPr/>
        <w:t>В</w:t>
      </w:r>
      <w:r>
        <w:rPr>
          <w:spacing w:val="-14"/>
        </w:rPr>
        <w:t> </w:t>
      </w:r>
      <w:r>
        <w:rPr/>
        <w:t>этих</w:t>
      </w:r>
      <w:r>
        <w:rPr>
          <w:spacing w:val="-14"/>
        </w:rPr>
        <w:t> </w:t>
      </w:r>
      <w:r>
        <w:rPr/>
        <w:t>своих</w:t>
      </w:r>
      <w:r>
        <w:rPr>
          <w:spacing w:val="-14"/>
        </w:rPr>
        <w:t> </w:t>
      </w:r>
      <w:r>
        <w:rPr/>
        <w:t>начинаниях</w:t>
      </w:r>
      <w:r>
        <w:rPr>
          <w:spacing w:val="-14"/>
        </w:rPr>
        <w:t> </w:t>
      </w:r>
      <w:r>
        <w:rPr/>
        <w:t>Алексей</w:t>
      </w:r>
      <w:r>
        <w:rPr>
          <w:spacing w:val="-14"/>
        </w:rPr>
        <w:t> </w:t>
      </w:r>
      <w:r>
        <w:rPr/>
        <w:t>Михайлович</w:t>
      </w:r>
      <w:r>
        <w:rPr>
          <w:spacing w:val="-14"/>
        </w:rPr>
        <w:t> </w:t>
      </w:r>
      <w:r>
        <w:rPr/>
        <w:t>предстаёт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государствен- ный деятель, понимающий опасность военного и промышленного отставания России от Европы. Царь широко прибегал к помощи иностранцев. В стране появлялось всё больше «служилых немцев», что вызывало тревогу у привер- женцев</w:t>
      </w:r>
      <w:r>
        <w:rPr>
          <w:spacing w:val="17"/>
        </w:rPr>
        <w:t> </w:t>
      </w:r>
      <w:r>
        <w:rPr/>
        <w:t>старых</w:t>
      </w:r>
      <w:r>
        <w:rPr>
          <w:spacing w:val="17"/>
        </w:rPr>
        <w:t> </w:t>
      </w:r>
      <w:r>
        <w:rPr/>
        <w:t>порядков.</w:t>
      </w:r>
      <w:r>
        <w:rPr>
          <w:spacing w:val="17"/>
        </w:rPr>
        <w:t> </w:t>
      </w:r>
      <w:r>
        <w:rPr/>
        <w:t>Особенно</w:t>
      </w:r>
      <w:r>
        <w:rPr>
          <w:spacing w:val="17"/>
        </w:rPr>
        <w:t> </w:t>
      </w:r>
      <w:r>
        <w:rPr/>
        <w:t>активно</w:t>
      </w:r>
      <w:r>
        <w:rPr>
          <w:spacing w:val="18"/>
        </w:rPr>
        <w:t> </w:t>
      </w:r>
      <w:r>
        <w:rPr/>
        <w:t>занимался</w:t>
      </w:r>
      <w:r>
        <w:rPr>
          <w:spacing w:val="17"/>
        </w:rPr>
        <w:t> </w:t>
      </w:r>
      <w:r>
        <w:rPr/>
        <w:t>Алексей</w:t>
      </w:r>
      <w:r>
        <w:rPr>
          <w:spacing w:val="17"/>
        </w:rPr>
        <w:t> </w:t>
      </w:r>
      <w:r>
        <w:rPr>
          <w:spacing w:val="-2"/>
        </w:rPr>
        <w:t>Михайлович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вопросами реформирования армии. При нём был построен первый двухпалуб- ный парусный корабль «Орёл», предназначенный для охраны торговых судов на Каспии.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Круг</w:t>
      </w:r>
      <w:r>
        <w:rPr>
          <w:spacing w:val="-2"/>
        </w:rPr>
        <w:t> </w:t>
      </w:r>
      <w:r>
        <w:rPr/>
        <w:t>интересов</w:t>
      </w:r>
      <w:r>
        <w:rPr>
          <w:spacing w:val="-2"/>
        </w:rPr>
        <w:t> </w:t>
      </w:r>
      <w:r>
        <w:rPr/>
        <w:t>царя</w:t>
      </w:r>
      <w:r>
        <w:rPr>
          <w:spacing w:val="-2"/>
        </w:rPr>
        <w:t> </w:t>
      </w:r>
      <w:r>
        <w:rPr/>
        <w:t>был</w:t>
      </w:r>
      <w:r>
        <w:rPr>
          <w:spacing w:val="-2"/>
        </w:rPr>
        <w:t> </w:t>
      </w:r>
      <w:r>
        <w:rPr/>
        <w:t>очень</w:t>
      </w:r>
      <w:r>
        <w:rPr>
          <w:spacing w:val="-2"/>
        </w:rPr>
        <w:t> </w:t>
      </w:r>
      <w:r>
        <w:rPr/>
        <w:t>широк.</w:t>
      </w:r>
      <w:r>
        <w:rPr>
          <w:spacing w:val="-2"/>
        </w:rPr>
        <w:t> </w:t>
      </w:r>
      <w:r>
        <w:rPr/>
        <w:t>Он</w:t>
      </w:r>
      <w:r>
        <w:rPr>
          <w:spacing w:val="-2"/>
        </w:rPr>
        <w:t> </w:t>
      </w:r>
      <w:r>
        <w:rPr/>
        <w:t>поощрял</w:t>
      </w:r>
      <w:r>
        <w:rPr>
          <w:spacing w:val="-2"/>
        </w:rPr>
        <w:t> </w:t>
      </w:r>
      <w:r>
        <w:rPr/>
        <w:t>аграрные</w:t>
      </w:r>
      <w:r>
        <w:rPr>
          <w:spacing w:val="-2"/>
        </w:rPr>
        <w:t> </w:t>
      </w:r>
      <w:r>
        <w:rPr/>
        <w:t>эксперимен- ты, причём нередко весьма экзотические — пытался вырастить в Подмосковье дыни и арбузы. Царю не чужды были литературные опыты, но более всего его характер</w:t>
      </w:r>
      <w:r>
        <w:rPr>
          <w:spacing w:val="-14"/>
        </w:rPr>
        <w:t> </w:t>
      </w:r>
      <w:r>
        <w:rPr/>
        <w:t>раскрылся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письмах.</w:t>
      </w:r>
      <w:r>
        <w:rPr>
          <w:spacing w:val="-14"/>
        </w:rPr>
        <w:t> </w:t>
      </w:r>
      <w:r>
        <w:rPr/>
        <w:t>Разнообразен</w:t>
      </w:r>
      <w:r>
        <w:rPr>
          <w:spacing w:val="-14"/>
        </w:rPr>
        <w:t> </w:t>
      </w:r>
      <w:r>
        <w:rPr/>
        <w:t>был</w:t>
      </w:r>
      <w:r>
        <w:rPr>
          <w:spacing w:val="-13"/>
        </w:rPr>
        <w:t> </w:t>
      </w:r>
      <w:r>
        <w:rPr/>
        <w:t>досуг</w:t>
      </w:r>
      <w:r>
        <w:rPr>
          <w:spacing w:val="-14"/>
        </w:rPr>
        <w:t> </w:t>
      </w:r>
      <w:r>
        <w:rPr/>
        <w:t>Алексея</w:t>
      </w:r>
      <w:r>
        <w:rPr>
          <w:spacing w:val="-14"/>
        </w:rPr>
        <w:t> </w:t>
      </w:r>
      <w:r>
        <w:rPr/>
        <w:t>Михайловича. Больше</w:t>
      </w:r>
      <w:r>
        <w:rPr>
          <w:spacing w:val="-8"/>
        </w:rPr>
        <w:t> </w:t>
      </w:r>
      <w:r>
        <w:rPr/>
        <w:t>всего</w:t>
      </w:r>
      <w:r>
        <w:rPr>
          <w:spacing w:val="-8"/>
        </w:rPr>
        <w:t> </w:t>
      </w:r>
      <w:r>
        <w:rPr/>
        <w:t>его</w:t>
      </w:r>
      <w:r>
        <w:rPr>
          <w:spacing w:val="-8"/>
        </w:rPr>
        <w:t> </w:t>
      </w:r>
      <w:r>
        <w:rPr/>
        <w:t>увлекала</w:t>
      </w:r>
      <w:r>
        <w:rPr>
          <w:spacing w:val="-8"/>
        </w:rPr>
        <w:t> </w:t>
      </w:r>
      <w:r>
        <w:rPr/>
        <w:t>соколиная</w:t>
      </w:r>
      <w:r>
        <w:rPr>
          <w:spacing w:val="-8"/>
        </w:rPr>
        <w:t> </w:t>
      </w:r>
      <w:r>
        <w:rPr/>
        <w:t>охота.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царя</w:t>
      </w:r>
      <w:r>
        <w:rPr>
          <w:spacing w:val="-8"/>
        </w:rPr>
        <w:t> </w:t>
      </w:r>
      <w:r>
        <w:rPr/>
        <w:t>был</w:t>
      </w:r>
      <w:r>
        <w:rPr>
          <w:spacing w:val="-8"/>
        </w:rPr>
        <w:t> </w:t>
      </w:r>
      <w:r>
        <w:rPr/>
        <w:t>целый</w:t>
      </w:r>
      <w:r>
        <w:rPr>
          <w:spacing w:val="-8"/>
        </w:rPr>
        <w:t> </w:t>
      </w:r>
      <w:r>
        <w:rPr/>
        <w:t>штат</w:t>
      </w:r>
      <w:r>
        <w:rPr>
          <w:spacing w:val="-8"/>
        </w:rPr>
        <w:t> </w:t>
      </w:r>
      <w:r>
        <w:rPr/>
        <w:t>сокольни- чих,</w:t>
      </w:r>
      <w:r>
        <w:rPr>
          <w:spacing w:val="-3"/>
        </w:rPr>
        <w:t> </w:t>
      </w:r>
      <w:r>
        <w:rPr/>
        <w:t>а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сокольничьем</w:t>
      </w:r>
      <w:r>
        <w:rPr>
          <w:spacing w:val="-3"/>
        </w:rPr>
        <w:t> </w:t>
      </w:r>
      <w:r>
        <w:rPr/>
        <w:t>дворе</w:t>
      </w:r>
      <w:r>
        <w:rPr>
          <w:spacing w:val="-3"/>
        </w:rPr>
        <w:t> </w:t>
      </w:r>
      <w:r>
        <w:rPr/>
        <w:t>обитало</w:t>
      </w:r>
      <w:r>
        <w:rPr>
          <w:spacing w:val="-3"/>
        </w:rPr>
        <w:t> </w:t>
      </w:r>
      <w:r>
        <w:rPr/>
        <w:t>до</w:t>
      </w:r>
      <w:r>
        <w:rPr>
          <w:spacing w:val="-3"/>
        </w:rPr>
        <w:t> </w:t>
      </w:r>
      <w:r>
        <w:rPr/>
        <w:t>600</w:t>
      </w:r>
      <w:r>
        <w:rPr>
          <w:spacing w:val="-3"/>
        </w:rPr>
        <w:t> </w:t>
      </w:r>
      <w:r>
        <w:rPr/>
        <w:t>охотничьих</w:t>
      </w:r>
      <w:r>
        <w:rPr>
          <w:spacing w:val="-3"/>
        </w:rPr>
        <w:t> </w:t>
      </w:r>
      <w:r>
        <w:rPr/>
        <w:t>птиц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от</w:t>
      </w:r>
      <w:r>
        <w:rPr>
          <w:spacing w:val="-3"/>
        </w:rPr>
        <w:t> </w:t>
      </w:r>
      <w:r>
        <w:rPr/>
        <w:t>кречетов</w:t>
      </w:r>
      <w:r>
        <w:rPr>
          <w:spacing w:val="-3"/>
        </w:rPr>
        <w:t> </w:t>
      </w:r>
      <w:r>
        <w:rPr/>
        <w:t>и соколов до орлов. Подлинный ревнитель «красной» птичьей охоты, царь вдох- новился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создание</w:t>
      </w:r>
      <w:r>
        <w:rPr>
          <w:spacing w:val="-10"/>
        </w:rPr>
        <w:t> </w:t>
      </w:r>
      <w:r>
        <w:rPr/>
        <w:t>специальной</w:t>
      </w:r>
      <w:r>
        <w:rPr>
          <w:spacing w:val="-10"/>
        </w:rPr>
        <w:t> </w:t>
      </w:r>
      <w:r>
        <w:rPr/>
        <w:t>книги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«Уряднике</w:t>
      </w:r>
      <w:r>
        <w:rPr>
          <w:spacing w:val="-10"/>
        </w:rPr>
        <w:t> </w:t>
      </w:r>
      <w:r>
        <w:rPr/>
        <w:t>сокольничья</w:t>
      </w:r>
      <w:r>
        <w:rPr>
          <w:spacing w:val="-10"/>
        </w:rPr>
        <w:t> </w:t>
      </w:r>
      <w:r>
        <w:rPr/>
        <w:t>пути».</w:t>
      </w:r>
      <w:r>
        <w:rPr>
          <w:spacing w:val="-10"/>
        </w:rPr>
        <w:t> </w:t>
      </w:r>
      <w:r>
        <w:rPr/>
        <w:t>Она была написана при его непосредственном участии.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В</w:t>
      </w:r>
      <w:r>
        <w:rPr>
          <w:spacing w:val="-7"/>
        </w:rPr>
        <w:t> </w:t>
      </w:r>
      <w:r>
        <w:rPr/>
        <w:t>отличие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своего</w:t>
      </w:r>
      <w:r>
        <w:rPr>
          <w:spacing w:val="-7"/>
        </w:rPr>
        <w:t> </w:t>
      </w:r>
      <w:r>
        <w:rPr/>
        <w:t>сына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Петра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Алексей</w:t>
      </w:r>
      <w:r>
        <w:rPr>
          <w:spacing w:val="-7"/>
        </w:rPr>
        <w:t> </w:t>
      </w:r>
      <w:r>
        <w:rPr/>
        <w:t>Михайлович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решился</w:t>
      </w:r>
      <w:r>
        <w:rPr>
          <w:spacing w:val="-7"/>
        </w:rPr>
        <w:t> </w:t>
      </w:r>
      <w:r>
        <w:rPr/>
        <w:t>на реформы, которые ломали бы «московское благочестие» во имя европеизации. Возможно, в силу своего характера или потому, что не пришло ещё время. </w:t>
      </w:r>
      <w:r>
        <w:rPr/>
        <w:t>Но примечательно,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именно</w:t>
      </w:r>
      <w:r>
        <w:rPr>
          <w:spacing w:val="-12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Алексее</w:t>
      </w:r>
      <w:r>
        <w:rPr>
          <w:spacing w:val="-12"/>
        </w:rPr>
        <w:t> </w:t>
      </w:r>
      <w:r>
        <w:rPr/>
        <w:t>Михайловиче</w:t>
      </w:r>
      <w:r>
        <w:rPr>
          <w:spacing w:val="-12"/>
        </w:rPr>
        <w:t> </w:t>
      </w:r>
      <w:r>
        <w:rPr/>
        <w:t>произошло</w:t>
      </w:r>
      <w:r>
        <w:rPr>
          <w:spacing w:val="-12"/>
        </w:rPr>
        <w:t> </w:t>
      </w:r>
      <w:r>
        <w:rPr/>
        <w:t>возвышение самодержавной власти и упрочение крепостного права.</w:t>
      </w:r>
    </w:p>
    <w:p>
      <w:pPr>
        <w:spacing w:line="218" w:lineRule="auto" w:before="111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28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В истории к имени Алексея Михайловича добавляют определе- </w:t>
      </w:r>
      <w:r>
        <w:rPr>
          <w:rFonts w:ascii="Tahoma" w:hAnsi="Tahoma"/>
          <w:w w:val="95"/>
          <w:sz w:val="19"/>
        </w:rPr>
        <w:t>ние Тишайший, нередко считая, что прозвище — характеристика личности монарха. Но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ошибка.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Тишайший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официальный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титул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царя,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который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существовал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титуле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ви- зантийских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императоров.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Позднее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церковных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службах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тишайшими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провозглашались </w:t>
      </w:r>
      <w:r>
        <w:rPr>
          <w:rFonts w:ascii="Tahoma" w:hAnsi="Tahoma"/>
          <w:w w:val="95"/>
          <w:sz w:val="19"/>
        </w:rPr>
        <w:t>все ближайшие преемники Алексея Михайловича, включая Петра I. Что касается самого </w:t>
      </w:r>
      <w:r>
        <w:rPr>
          <w:rFonts w:ascii="Tahoma" w:hAnsi="Tahoma"/>
          <w:sz w:val="19"/>
        </w:rPr>
        <w:t>Алексея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Михайловича,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то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при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всём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благодушии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уравновешенности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никак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нельзя признать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смиренным.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разным,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том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числе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жестоким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властным.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он,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несо- </w:t>
      </w:r>
      <w:r>
        <w:rPr>
          <w:rFonts w:ascii="Tahoma" w:hAnsi="Tahoma"/>
          <w:w w:val="95"/>
          <w:sz w:val="19"/>
        </w:rPr>
        <w:t>мненно, желал быть «подателем тишины», поддерживая твёрдый порядок в государстве, </w:t>
      </w:r>
      <w:r>
        <w:rPr>
          <w:rFonts w:ascii="Tahoma" w:hAnsi="Tahoma"/>
          <w:sz w:val="19"/>
        </w:rPr>
        <w:t>столь желанный в «бунташном» XVII в.</w:t>
      </w:r>
    </w:p>
    <w:p>
      <w:pPr>
        <w:pStyle w:val="BodyText"/>
        <w:spacing w:before="6"/>
        <w:rPr>
          <w:rFonts w:ascii="Tahoma"/>
          <w:sz w:val="18"/>
        </w:rPr>
      </w:pP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20" w:lineRule="auto" w:before="0" w:after="0"/>
        <w:ind w:left="1133" w:right="792" w:hanging="341"/>
        <w:jc w:val="left"/>
        <w:rPr>
          <w:sz w:val="19"/>
        </w:rPr>
      </w:pPr>
      <w:r>
        <w:rPr>
          <w:w w:val="95"/>
          <w:sz w:val="19"/>
        </w:rPr>
        <w:t>Как менялось положение Алексея Михайловича за годы его правления? Как это вли- </w:t>
      </w:r>
      <w:r>
        <w:rPr>
          <w:sz w:val="19"/>
        </w:rPr>
        <w:t>яло на его действия?</w:t>
      </w:r>
    </w:p>
    <w:p>
      <w:pPr>
        <w:pStyle w:val="BodyText"/>
        <w:spacing w:before="2"/>
        <w:rPr>
          <w:rFonts w:ascii="Tahoma"/>
          <w:sz w:val="21"/>
        </w:rPr>
      </w:pPr>
      <w:r>
        <w:rPr/>
        <w:pict>
          <v:group style="position:absolute;margin-left:36.553001pt;margin-top:14.020666pt;width:385.95pt;height:99pt;mso-position-horizontal-relative:page;mso-position-vertical-relative:paragraph;z-index:-15527424;mso-wrap-distance-left:0;mso-wrap-distance-right:0" id="docshapegroup2265" coordorigin="731,280" coordsize="7719,1980">
            <v:rect style="position:absolute;left:731;top:280;width:7719;height:1980" id="docshape2266" filled="true" fillcolor="#000000" stroked="false">
              <v:fill opacity="32768f" type="solid"/>
            </v:rect>
            <v:rect style="position:absolute;left:793;top:344;width:7597;height:1856" id="docshape2267" filled="true" fillcolor="#e9eff8" stroked="false">
              <v:fill type="solid"/>
            </v:rect>
            <v:shape style="position:absolute;left:891;top:441;width:356;height:351" type="#_x0000_t75" id="docshape2268" stroked="false">
              <v:imagedata r:id="rId451" o:title=""/>
            </v:shape>
            <v:shape style="position:absolute;left:731;top:280;width:7719;height:1980" type="#_x0000_t202" id="docshape2269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Народные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волнения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середины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XVII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в.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стали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одной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причин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утверждения неограниченной власти монарха и принятия Соборного уложения. Новый свод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законов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определял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права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обязанности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бояр,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дворян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духовенства, а также закрепил положение посадских людей и крестьян. С середины XVII столетия в России начался переход к абсолютной монархии.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rFonts w:ascii="Tahoma"/>
          <w:sz w:val="8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215" name="image3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389.png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104"/>
        </w:numPr>
        <w:tabs>
          <w:tab w:pos="1134" w:val="left" w:leader="none"/>
        </w:tabs>
        <w:spacing w:line="240" w:lineRule="auto" w:before="27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Каким</w:t>
      </w:r>
      <w:r>
        <w:rPr>
          <w:spacing w:val="24"/>
          <w:sz w:val="19"/>
        </w:rPr>
        <w:t> </w:t>
      </w:r>
      <w:r>
        <w:rPr>
          <w:w w:val="95"/>
          <w:sz w:val="19"/>
        </w:rPr>
        <w:t>образом</w:t>
      </w:r>
      <w:r>
        <w:rPr>
          <w:spacing w:val="24"/>
          <w:sz w:val="19"/>
        </w:rPr>
        <w:t> </w:t>
      </w:r>
      <w:r>
        <w:rPr>
          <w:w w:val="95"/>
          <w:sz w:val="19"/>
        </w:rPr>
        <w:t>Алексей</w:t>
      </w:r>
      <w:r>
        <w:rPr>
          <w:spacing w:val="24"/>
          <w:sz w:val="19"/>
        </w:rPr>
        <w:t> </w:t>
      </w:r>
      <w:r>
        <w:rPr>
          <w:w w:val="95"/>
          <w:sz w:val="19"/>
        </w:rPr>
        <w:t>Михайлович</w:t>
      </w:r>
      <w:r>
        <w:rPr>
          <w:spacing w:val="25"/>
          <w:sz w:val="19"/>
        </w:rPr>
        <w:t> </w:t>
      </w:r>
      <w:r>
        <w:rPr>
          <w:w w:val="95"/>
          <w:sz w:val="19"/>
        </w:rPr>
        <w:t>укреплял</w:t>
      </w:r>
      <w:r>
        <w:rPr>
          <w:spacing w:val="24"/>
          <w:sz w:val="19"/>
        </w:rPr>
        <w:t> </w:t>
      </w:r>
      <w:r>
        <w:rPr>
          <w:w w:val="95"/>
          <w:sz w:val="19"/>
        </w:rPr>
        <w:t>собственную</w:t>
      </w:r>
      <w:r>
        <w:rPr>
          <w:spacing w:val="24"/>
          <w:sz w:val="19"/>
        </w:rPr>
        <w:t> </w:t>
      </w:r>
      <w:r>
        <w:rPr>
          <w:spacing w:val="-2"/>
          <w:w w:val="95"/>
          <w:sz w:val="19"/>
        </w:rPr>
        <w:t>власть?</w:t>
      </w:r>
    </w:p>
    <w:p>
      <w:pPr>
        <w:pStyle w:val="ListParagraph"/>
        <w:numPr>
          <w:ilvl w:val="0"/>
          <w:numId w:val="104"/>
        </w:numPr>
        <w:tabs>
          <w:tab w:pos="1134" w:val="left" w:leader="none"/>
        </w:tabs>
        <w:spacing w:line="208" w:lineRule="auto" w:before="49" w:after="0"/>
        <w:ind w:left="1133" w:right="791" w:hanging="341"/>
        <w:jc w:val="left"/>
        <w:rPr>
          <w:sz w:val="19"/>
        </w:rPr>
      </w:pPr>
      <w:r>
        <w:rPr>
          <w:spacing w:val="-2"/>
          <w:sz w:val="19"/>
        </w:rPr>
        <w:t>Что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тормозило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переход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России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от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сословно-представительной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монархии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к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абсолют- </w:t>
      </w:r>
      <w:r>
        <w:rPr>
          <w:spacing w:val="-4"/>
          <w:sz w:val="19"/>
        </w:rPr>
        <w:t>ной?</w:t>
      </w:r>
    </w:p>
    <w:p>
      <w:pPr>
        <w:pStyle w:val="ListParagraph"/>
        <w:numPr>
          <w:ilvl w:val="0"/>
          <w:numId w:val="104"/>
        </w:numPr>
        <w:tabs>
          <w:tab w:pos="1134" w:val="left" w:leader="none"/>
        </w:tabs>
        <w:spacing w:line="240" w:lineRule="auto" w:before="42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Почему</w:t>
      </w:r>
      <w:r>
        <w:rPr>
          <w:spacing w:val="6"/>
          <w:sz w:val="19"/>
        </w:rPr>
        <w:t> </w:t>
      </w:r>
      <w:r>
        <w:rPr>
          <w:w w:val="95"/>
          <w:sz w:val="19"/>
        </w:rPr>
        <w:t>русское</w:t>
      </w:r>
      <w:r>
        <w:rPr>
          <w:spacing w:val="6"/>
          <w:sz w:val="19"/>
        </w:rPr>
        <w:t> </w:t>
      </w:r>
      <w:r>
        <w:rPr>
          <w:w w:val="95"/>
          <w:sz w:val="19"/>
        </w:rPr>
        <w:t>правительство</w:t>
      </w:r>
      <w:r>
        <w:rPr>
          <w:spacing w:val="7"/>
          <w:sz w:val="19"/>
        </w:rPr>
        <w:t> </w:t>
      </w:r>
      <w:r>
        <w:rPr>
          <w:w w:val="95"/>
          <w:sz w:val="19"/>
        </w:rPr>
        <w:t>не</w:t>
      </w:r>
      <w:r>
        <w:rPr>
          <w:spacing w:val="6"/>
          <w:sz w:val="19"/>
        </w:rPr>
        <w:t> </w:t>
      </w:r>
      <w:r>
        <w:rPr>
          <w:w w:val="95"/>
          <w:sz w:val="19"/>
        </w:rPr>
        <w:t>решилось</w:t>
      </w:r>
      <w:r>
        <w:rPr>
          <w:spacing w:val="7"/>
          <w:sz w:val="19"/>
        </w:rPr>
        <w:t> </w:t>
      </w:r>
      <w:r>
        <w:rPr>
          <w:w w:val="95"/>
          <w:sz w:val="19"/>
        </w:rPr>
        <w:t>вступить</w:t>
      </w:r>
      <w:r>
        <w:rPr>
          <w:spacing w:val="6"/>
          <w:sz w:val="19"/>
        </w:rPr>
        <w:t> </w:t>
      </w:r>
      <w:r>
        <w:rPr>
          <w:w w:val="95"/>
          <w:sz w:val="19"/>
        </w:rPr>
        <w:t>в</w:t>
      </w:r>
      <w:r>
        <w:rPr>
          <w:spacing w:val="7"/>
          <w:sz w:val="19"/>
        </w:rPr>
        <w:t> </w:t>
      </w:r>
      <w:r>
        <w:rPr>
          <w:w w:val="95"/>
          <w:sz w:val="19"/>
        </w:rPr>
        <w:t>войну</w:t>
      </w:r>
      <w:r>
        <w:rPr>
          <w:spacing w:val="6"/>
          <w:sz w:val="19"/>
        </w:rPr>
        <w:t> </w:t>
      </w:r>
      <w:r>
        <w:rPr>
          <w:w w:val="95"/>
          <w:sz w:val="19"/>
        </w:rPr>
        <w:t>с</w:t>
      </w:r>
      <w:r>
        <w:rPr>
          <w:spacing w:val="7"/>
          <w:sz w:val="19"/>
        </w:rPr>
        <w:t> </w:t>
      </w:r>
      <w:r>
        <w:rPr>
          <w:w w:val="95"/>
          <w:sz w:val="19"/>
        </w:rPr>
        <w:t>Турцией</w:t>
      </w:r>
      <w:r>
        <w:rPr>
          <w:spacing w:val="6"/>
          <w:sz w:val="19"/>
        </w:rPr>
        <w:t> </w:t>
      </w:r>
      <w:r>
        <w:rPr>
          <w:w w:val="95"/>
          <w:sz w:val="19"/>
        </w:rPr>
        <w:t>за</w:t>
      </w:r>
      <w:r>
        <w:rPr>
          <w:spacing w:val="6"/>
          <w:sz w:val="19"/>
        </w:rPr>
        <w:t> </w:t>
      </w:r>
      <w:r>
        <w:rPr>
          <w:spacing w:val="-2"/>
          <w:w w:val="95"/>
          <w:sz w:val="19"/>
        </w:rPr>
        <w:t>Азов?</w:t>
      </w:r>
    </w:p>
    <w:p>
      <w:pPr>
        <w:spacing w:after="0" w:line="24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rFonts w:ascii="Tahoma"/>
          <w:sz w:val="11"/>
        </w:rPr>
      </w:pPr>
    </w:p>
    <w:p>
      <w:pPr>
        <w:spacing w:line="208" w:lineRule="auto" w:before="118"/>
        <w:ind w:left="1133" w:right="792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17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303.png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4.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Кто из правителей обладал большей властью — Алексей Михайлович или </w:t>
      </w:r>
      <w:r>
        <w:rPr>
          <w:rFonts w:ascii="Tahoma" w:hAnsi="Tahoma"/>
          <w:sz w:val="19"/>
        </w:rPr>
        <w:t>Людо- вик XIV? Объясните свой ответ.</w:t>
      </w:r>
    </w:p>
    <w:p>
      <w:pPr>
        <w:spacing w:line="208" w:lineRule="auto" w:before="66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5.</w:t>
      </w:r>
      <w:r>
        <w:rPr>
          <w:rFonts w:ascii="Calibri" w:hAnsi="Calibri"/>
          <w:b/>
          <w:color w:val="DB413F"/>
          <w:spacing w:val="22"/>
          <w:sz w:val="19"/>
        </w:rPr>
        <w:t> </w:t>
      </w:r>
      <w:r>
        <w:rPr>
          <w:rFonts w:ascii="Tahoma" w:hAnsi="Tahoma"/>
          <w:sz w:val="19"/>
        </w:rPr>
        <w:t>Каким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образом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внутренняя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политика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Алексея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Михайловича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отражала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двойственный характер его правления?</w:t>
      </w:r>
    </w:p>
    <w:p>
      <w:pPr>
        <w:spacing w:line="208" w:lineRule="auto" w:before="66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19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303.png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6.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Чем абсолютная монархия в России во второй половине XVII в. отличалась от мо- нархий в странах Западной Европы (Франция, Англия)?</w:t>
      </w:r>
    </w:p>
    <w:p>
      <w:pPr>
        <w:pStyle w:val="ListParagraph"/>
        <w:numPr>
          <w:ilvl w:val="0"/>
          <w:numId w:val="105"/>
        </w:numPr>
        <w:tabs>
          <w:tab w:pos="947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sz w:val="19"/>
        </w:rPr>
        <w:t>Существует следующая точка зрения на роль Земских соборов: «Земские соборы </w:t>
      </w:r>
      <w:r>
        <w:rPr>
          <w:w w:val="95"/>
          <w:sz w:val="19"/>
        </w:rPr>
        <w:t>в первой половине XVII в. ограничивали царскую власть». Поддерживаете ли вы та- </w:t>
      </w:r>
      <w:r>
        <w:rPr>
          <w:sz w:val="19"/>
        </w:rPr>
        <w:t>кую оценку? Своё мнение подтвердите фактами.</w:t>
      </w:r>
    </w:p>
    <w:p>
      <w:pPr>
        <w:pStyle w:val="ListParagraph"/>
        <w:numPr>
          <w:ilvl w:val="0"/>
          <w:numId w:val="105"/>
        </w:numPr>
        <w:tabs>
          <w:tab w:pos="969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*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w w:val="95"/>
          <w:sz w:val="19"/>
        </w:rPr>
        <w:t>Используя дополнительные источники информации, подготовьте сообщение о рабо- </w:t>
      </w:r>
      <w:r>
        <w:rPr>
          <w:sz w:val="19"/>
        </w:rPr>
        <w:t>те приказа Тайных дел.</w:t>
      </w:r>
    </w:p>
    <w:p>
      <w:pPr>
        <w:pStyle w:val="Heading7"/>
      </w:pPr>
      <w:r>
        <w:rPr/>
        <w:pict>
          <v:group style="position:absolute;margin-left:155.961899pt;margin-top:7.467268pt;width:263.6pt;height:14.2pt;mso-position-horizontal-relative:page;mso-position-vertical-relative:paragraph;z-index:15930880" id="docshapegroup2270" coordorigin="3119,149" coordsize="5272,284">
            <v:shape style="position:absolute;left:8107;top:149;width:284;height:284" type="#_x0000_t75" id="docshape2271" stroked="false">
              <v:imagedata r:id="rId15" o:title=""/>
            </v:shape>
            <v:line style="position:absolute" from="3169,295" to="7956,295" stroked="true" strokeweight="1pt" strokecolor="#4495d1">
              <v:stroke dashstyle="dot"/>
            </v:line>
            <v:shape style="position:absolute;left:3119;top:284;width:4867;height:20" id="docshape2272" coordorigin="3119,285" coordsize="4867,20" path="m3139,295l3136,287,3129,285,3122,287,3119,295,3122,302,3129,305,3136,302,3139,295xm7986,295l7983,287,7976,285,7969,287,7966,295,7969,302,7976,305,7983,302,7986,295xe" filled="true" fillcolor="#4495d1" stroked="false">
              <v:path arrowok="t"/>
              <v:fill type="solid"/>
            </v:shape>
            <v:shape style="position:absolute;left:7966;top:216;width:84;height:157" id="docshape2273" coordorigin="7966,216" coordsize="84,157" path="m7966,216l7966,373,8050,295,7966,216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line="220" w:lineRule="auto" w:before="43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 отрывок из исторического источника, выполните задания и ответьте на </w:t>
      </w:r>
      <w:r>
        <w:rPr>
          <w:rFonts w:ascii="Tahoma" w:hAnsi="Tahoma"/>
          <w:spacing w:val="-2"/>
          <w:sz w:val="19"/>
        </w:rPr>
        <w:t>вопросы.</w:t>
      </w:r>
    </w:p>
    <w:p>
      <w:pPr>
        <w:spacing w:line="220" w:lineRule="auto" w:before="113"/>
        <w:ind w:left="793" w:right="791" w:firstLine="340"/>
        <w:jc w:val="both"/>
        <w:rPr>
          <w:sz w:val="19"/>
        </w:rPr>
      </w:pPr>
      <w:r>
        <w:rPr>
          <w:sz w:val="19"/>
        </w:rPr>
        <w:t>Чтобы Московского государства всяких чинов людей, от болшаго и до меншаго чину, суд и расправа была во всяких делех всем ровна. …И указал государь то всё </w:t>
      </w:r>
      <w:r>
        <w:rPr>
          <w:w w:val="95"/>
          <w:sz w:val="19"/>
        </w:rPr>
        <w:t>Уложенье написать на список и закрепити тот список… и всякия дела делать по тому </w:t>
      </w:r>
      <w:r>
        <w:rPr>
          <w:spacing w:val="-2"/>
          <w:sz w:val="19"/>
        </w:rPr>
        <w:t>Уложению.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С</w:t>
      </w:r>
      <w:r>
        <w:rPr>
          <w:spacing w:val="-4"/>
          <w:sz w:val="19"/>
        </w:rPr>
        <w:t> </w:t>
      </w:r>
      <w:r>
        <w:rPr>
          <w:sz w:val="19"/>
        </w:rPr>
        <w:t>Польским,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с</w:t>
      </w:r>
      <w:r>
        <w:rPr>
          <w:spacing w:val="-4"/>
          <w:sz w:val="19"/>
        </w:rPr>
        <w:t> </w:t>
      </w:r>
      <w:r>
        <w:rPr>
          <w:sz w:val="19"/>
        </w:rPr>
        <w:t>Литовским,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с</w:t>
      </w:r>
      <w:r>
        <w:rPr>
          <w:spacing w:val="-4"/>
          <w:sz w:val="19"/>
        </w:rPr>
        <w:t> </w:t>
      </w:r>
      <w:r>
        <w:rPr>
          <w:sz w:val="19"/>
        </w:rPr>
        <w:t>Немецким,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с</w:t>
      </w:r>
      <w:r>
        <w:rPr>
          <w:spacing w:val="-4"/>
          <w:sz w:val="19"/>
        </w:rPr>
        <w:t> </w:t>
      </w:r>
      <w:r>
        <w:rPr>
          <w:sz w:val="19"/>
        </w:rPr>
        <w:t>иными</w:t>
      </w:r>
      <w:r>
        <w:rPr>
          <w:spacing w:val="-4"/>
          <w:sz w:val="19"/>
        </w:rPr>
        <w:t> </w:t>
      </w:r>
      <w:r>
        <w:rPr>
          <w:sz w:val="19"/>
        </w:rPr>
        <w:t>окрестными</w:t>
      </w:r>
      <w:r>
        <w:rPr>
          <w:spacing w:val="-4"/>
          <w:sz w:val="19"/>
        </w:rPr>
        <w:t> </w:t>
      </w:r>
      <w:r>
        <w:rPr>
          <w:sz w:val="19"/>
        </w:rPr>
        <w:t>государствы </w:t>
      </w:r>
      <w:r>
        <w:rPr>
          <w:w w:val="95"/>
          <w:sz w:val="19"/>
        </w:rPr>
        <w:t>у государя царя и великого князя… всея Руси вечный мир… А будет которыми мера- </w:t>
      </w:r>
      <w:r>
        <w:rPr>
          <w:sz w:val="19"/>
        </w:rPr>
        <w:t>ми с которым государством у Московского государства война зачнётся, или в кото- </w:t>
      </w:r>
      <w:r>
        <w:rPr>
          <w:w w:val="95"/>
          <w:sz w:val="19"/>
        </w:rPr>
        <w:t>рое время изволит государь кому своему государеву недругу мстити недружбу, и ука- </w:t>
      </w:r>
      <w:r>
        <w:rPr>
          <w:sz w:val="19"/>
        </w:rPr>
        <w:t>жет</w:t>
      </w:r>
      <w:r>
        <w:rPr>
          <w:spacing w:val="-11"/>
          <w:sz w:val="19"/>
        </w:rPr>
        <w:t> </w:t>
      </w:r>
      <w:r>
        <w:rPr>
          <w:sz w:val="19"/>
        </w:rPr>
        <w:t>послати</w:t>
      </w:r>
      <w:r>
        <w:rPr>
          <w:spacing w:val="-11"/>
          <w:sz w:val="19"/>
        </w:rPr>
        <w:t> </w:t>
      </w:r>
      <w:r>
        <w:rPr>
          <w:sz w:val="19"/>
        </w:rPr>
        <w:t>на</w:t>
      </w:r>
      <w:r>
        <w:rPr>
          <w:spacing w:val="-11"/>
          <w:sz w:val="19"/>
        </w:rPr>
        <w:t> </w:t>
      </w:r>
      <w:r>
        <w:rPr>
          <w:sz w:val="19"/>
        </w:rPr>
        <w:t>них</w:t>
      </w:r>
      <w:r>
        <w:rPr>
          <w:spacing w:val="-11"/>
          <w:sz w:val="19"/>
        </w:rPr>
        <w:t> </w:t>
      </w:r>
      <w:r>
        <w:rPr>
          <w:sz w:val="19"/>
        </w:rPr>
        <w:t>своих</w:t>
      </w:r>
      <w:r>
        <w:rPr>
          <w:spacing w:val="-11"/>
          <w:sz w:val="19"/>
        </w:rPr>
        <w:t> </w:t>
      </w:r>
      <w:r>
        <w:rPr>
          <w:sz w:val="19"/>
        </w:rPr>
        <w:t>государевых</w:t>
      </w:r>
      <w:r>
        <w:rPr>
          <w:spacing w:val="-11"/>
          <w:sz w:val="19"/>
        </w:rPr>
        <w:t> </w:t>
      </w:r>
      <w:r>
        <w:rPr>
          <w:sz w:val="19"/>
        </w:rPr>
        <w:t>бояр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воевод,</w:t>
      </w:r>
      <w:r>
        <w:rPr>
          <w:spacing w:val="-11"/>
          <w:sz w:val="19"/>
        </w:rPr>
        <w:t> </w:t>
      </w:r>
      <w:r>
        <w:rPr>
          <w:sz w:val="19"/>
        </w:rPr>
        <w:t>а</w:t>
      </w:r>
      <w:r>
        <w:rPr>
          <w:spacing w:val="-11"/>
          <w:sz w:val="19"/>
        </w:rPr>
        <w:t> </w:t>
      </w:r>
      <w:r>
        <w:rPr>
          <w:sz w:val="19"/>
        </w:rPr>
        <w:t>с</w:t>
      </w:r>
      <w:r>
        <w:rPr>
          <w:spacing w:val="-11"/>
          <w:sz w:val="19"/>
        </w:rPr>
        <w:t> </w:t>
      </w:r>
      <w:r>
        <w:rPr>
          <w:sz w:val="19"/>
        </w:rPr>
        <w:t>ними</w:t>
      </w:r>
      <w:r>
        <w:rPr>
          <w:spacing w:val="-11"/>
          <w:sz w:val="19"/>
        </w:rPr>
        <w:t> </w:t>
      </w:r>
      <w:r>
        <w:rPr>
          <w:sz w:val="19"/>
        </w:rPr>
        <w:t>всяких</w:t>
      </w:r>
      <w:r>
        <w:rPr>
          <w:spacing w:val="-11"/>
          <w:sz w:val="19"/>
        </w:rPr>
        <w:t> </w:t>
      </w:r>
      <w:r>
        <w:rPr>
          <w:sz w:val="19"/>
        </w:rPr>
        <w:t>чинов</w:t>
      </w:r>
      <w:r>
        <w:rPr>
          <w:spacing w:val="-11"/>
          <w:sz w:val="19"/>
        </w:rPr>
        <w:t> </w:t>
      </w:r>
      <w:r>
        <w:rPr>
          <w:sz w:val="19"/>
        </w:rPr>
        <w:t>ратных людей, и для тоя службы велит государь своим государевым ратным людям всего Московского</w:t>
      </w:r>
      <w:r>
        <w:rPr>
          <w:spacing w:val="-6"/>
          <w:sz w:val="19"/>
        </w:rPr>
        <w:t> </w:t>
      </w:r>
      <w:r>
        <w:rPr>
          <w:sz w:val="19"/>
        </w:rPr>
        <w:t>государства</w:t>
      </w:r>
      <w:r>
        <w:rPr>
          <w:spacing w:val="-6"/>
          <w:sz w:val="19"/>
        </w:rPr>
        <w:t> </w:t>
      </w:r>
      <w:r>
        <w:rPr>
          <w:sz w:val="19"/>
        </w:rPr>
        <w:t>дати</w:t>
      </w:r>
      <w:r>
        <w:rPr>
          <w:spacing w:val="-6"/>
          <w:sz w:val="19"/>
        </w:rPr>
        <w:t> </w:t>
      </w:r>
      <w:r>
        <w:rPr>
          <w:sz w:val="19"/>
        </w:rPr>
        <w:t>своё</w:t>
      </w:r>
      <w:r>
        <w:rPr>
          <w:spacing w:val="-6"/>
          <w:sz w:val="19"/>
        </w:rPr>
        <w:t> </w:t>
      </w:r>
      <w:r>
        <w:rPr>
          <w:sz w:val="19"/>
        </w:rPr>
        <w:t>государево</w:t>
      </w:r>
      <w:r>
        <w:rPr>
          <w:spacing w:val="-6"/>
          <w:sz w:val="19"/>
        </w:rPr>
        <w:t> </w:t>
      </w:r>
      <w:r>
        <w:rPr>
          <w:sz w:val="19"/>
        </w:rPr>
        <w:t>жалованье,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на</w:t>
      </w:r>
      <w:r>
        <w:rPr>
          <w:spacing w:val="-6"/>
          <w:sz w:val="19"/>
        </w:rPr>
        <w:t> </w:t>
      </w:r>
      <w:r>
        <w:rPr>
          <w:sz w:val="19"/>
        </w:rPr>
        <w:t>то</w:t>
      </w:r>
      <w:r>
        <w:rPr>
          <w:spacing w:val="-6"/>
          <w:sz w:val="19"/>
        </w:rPr>
        <w:t> </w:t>
      </w:r>
      <w:r>
        <w:rPr>
          <w:sz w:val="19"/>
        </w:rPr>
        <w:t>государево</w:t>
      </w:r>
      <w:r>
        <w:rPr>
          <w:spacing w:val="-6"/>
          <w:sz w:val="19"/>
        </w:rPr>
        <w:t> </w:t>
      </w:r>
      <w:r>
        <w:rPr>
          <w:sz w:val="19"/>
        </w:rPr>
        <w:t>жало- ванье</w:t>
      </w:r>
      <w:r>
        <w:rPr>
          <w:spacing w:val="-8"/>
          <w:sz w:val="19"/>
        </w:rPr>
        <w:t> </w:t>
      </w:r>
      <w:r>
        <w:rPr>
          <w:sz w:val="19"/>
        </w:rPr>
        <w:t>ратным</w:t>
      </w:r>
      <w:r>
        <w:rPr>
          <w:spacing w:val="-8"/>
          <w:sz w:val="19"/>
        </w:rPr>
        <w:t> </w:t>
      </w:r>
      <w:r>
        <w:rPr>
          <w:sz w:val="19"/>
        </w:rPr>
        <w:t>людям</w:t>
      </w:r>
      <w:r>
        <w:rPr>
          <w:spacing w:val="-8"/>
          <w:sz w:val="19"/>
        </w:rPr>
        <w:t> </w:t>
      </w:r>
      <w:r>
        <w:rPr>
          <w:sz w:val="19"/>
        </w:rPr>
        <w:t>деньги</w:t>
      </w:r>
      <w:r>
        <w:rPr>
          <w:spacing w:val="-8"/>
          <w:sz w:val="19"/>
        </w:rPr>
        <w:t> </w:t>
      </w:r>
      <w:r>
        <w:rPr>
          <w:sz w:val="19"/>
        </w:rPr>
        <w:t>собирать</w:t>
      </w:r>
      <w:r>
        <w:rPr>
          <w:spacing w:val="-8"/>
          <w:sz w:val="19"/>
        </w:rPr>
        <w:t> </w:t>
      </w:r>
      <w:r>
        <w:rPr>
          <w:sz w:val="19"/>
        </w:rPr>
        <w:t>со</w:t>
      </w:r>
      <w:r>
        <w:rPr>
          <w:spacing w:val="-8"/>
          <w:sz w:val="19"/>
        </w:rPr>
        <w:t> </w:t>
      </w:r>
      <w:r>
        <w:rPr>
          <w:sz w:val="19"/>
        </w:rPr>
        <w:t>всего</w:t>
      </w:r>
      <w:r>
        <w:rPr>
          <w:spacing w:val="-8"/>
          <w:sz w:val="19"/>
        </w:rPr>
        <w:t> </w:t>
      </w:r>
      <w:r>
        <w:rPr>
          <w:sz w:val="19"/>
        </w:rPr>
        <w:t>Московского</w:t>
      </w:r>
      <w:r>
        <w:rPr>
          <w:spacing w:val="-8"/>
          <w:sz w:val="19"/>
        </w:rPr>
        <w:t> </w:t>
      </w:r>
      <w:r>
        <w:rPr>
          <w:sz w:val="19"/>
        </w:rPr>
        <w:t>государства,</w:t>
      </w:r>
      <w:r>
        <w:rPr>
          <w:spacing w:val="-8"/>
          <w:sz w:val="19"/>
        </w:rPr>
        <w:t> </w:t>
      </w:r>
      <w:r>
        <w:rPr>
          <w:sz w:val="19"/>
        </w:rPr>
        <w:t>а</w:t>
      </w:r>
      <w:r>
        <w:rPr>
          <w:spacing w:val="-8"/>
          <w:sz w:val="19"/>
        </w:rPr>
        <w:t> </w:t>
      </w:r>
      <w:r>
        <w:rPr>
          <w:sz w:val="19"/>
        </w:rPr>
        <w:t>побор</w:t>
      </w:r>
      <w:r>
        <w:rPr>
          <w:spacing w:val="-8"/>
          <w:sz w:val="19"/>
        </w:rPr>
        <w:t> </w:t>
      </w:r>
      <w:r>
        <w:rPr>
          <w:sz w:val="19"/>
        </w:rPr>
        <w:t>по- ложити смотря по службе.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…Да и бояром и воеводам без государева указу ратных людей с государевой служ- </w:t>
      </w:r>
      <w:r>
        <w:rPr>
          <w:sz w:val="19"/>
        </w:rPr>
        <w:t>бы</w:t>
      </w:r>
      <w:r>
        <w:rPr>
          <w:spacing w:val="-9"/>
          <w:sz w:val="19"/>
        </w:rPr>
        <w:t> </w:t>
      </w:r>
      <w:r>
        <w:rPr>
          <w:sz w:val="19"/>
        </w:rPr>
        <w:t>не</w:t>
      </w:r>
      <w:r>
        <w:rPr>
          <w:spacing w:val="-9"/>
          <w:sz w:val="19"/>
        </w:rPr>
        <w:t> </w:t>
      </w:r>
      <w:r>
        <w:rPr>
          <w:sz w:val="19"/>
        </w:rPr>
        <w:t>роспущати,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посулов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поминков</w:t>
      </w:r>
      <w:r>
        <w:rPr>
          <w:spacing w:val="-9"/>
          <w:sz w:val="19"/>
        </w:rPr>
        <w:t> </w:t>
      </w:r>
      <w:r>
        <w:rPr>
          <w:sz w:val="19"/>
        </w:rPr>
        <w:t>не</w:t>
      </w:r>
      <w:r>
        <w:rPr>
          <w:spacing w:val="-9"/>
          <w:sz w:val="19"/>
        </w:rPr>
        <w:t> </w:t>
      </w:r>
      <w:r>
        <w:rPr>
          <w:sz w:val="19"/>
        </w:rPr>
        <w:t>имати.</w:t>
      </w:r>
      <w:r>
        <w:rPr>
          <w:spacing w:val="-9"/>
          <w:sz w:val="19"/>
        </w:rPr>
        <w:t> </w:t>
      </w:r>
      <w:r>
        <w:rPr>
          <w:sz w:val="19"/>
        </w:rPr>
        <w:t>…А</w:t>
      </w:r>
      <w:r>
        <w:rPr>
          <w:spacing w:val="-9"/>
          <w:sz w:val="19"/>
        </w:rPr>
        <w:t> </w:t>
      </w:r>
      <w:r>
        <w:rPr>
          <w:sz w:val="19"/>
        </w:rPr>
        <w:t>будет</w:t>
      </w:r>
      <w:r>
        <w:rPr>
          <w:spacing w:val="-9"/>
          <w:sz w:val="19"/>
        </w:rPr>
        <w:t> </w:t>
      </w:r>
      <w:r>
        <w:rPr>
          <w:sz w:val="19"/>
        </w:rPr>
        <w:t>кто</w:t>
      </w:r>
      <w:r>
        <w:rPr>
          <w:spacing w:val="-9"/>
          <w:sz w:val="19"/>
        </w:rPr>
        <w:t> </w:t>
      </w:r>
      <w:r>
        <w:rPr>
          <w:sz w:val="19"/>
        </w:rPr>
        <w:t>на</w:t>
      </w:r>
      <w:r>
        <w:rPr>
          <w:spacing w:val="-9"/>
          <w:sz w:val="19"/>
        </w:rPr>
        <w:t> </w:t>
      </w:r>
      <w:r>
        <w:rPr>
          <w:sz w:val="19"/>
        </w:rPr>
        <w:t>бояр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на</w:t>
      </w:r>
      <w:r>
        <w:rPr>
          <w:spacing w:val="-9"/>
          <w:sz w:val="19"/>
        </w:rPr>
        <w:t> </w:t>
      </w:r>
      <w:r>
        <w:rPr>
          <w:sz w:val="19"/>
        </w:rPr>
        <w:t>воевод в</w:t>
      </w:r>
      <w:r>
        <w:rPr>
          <w:spacing w:val="-4"/>
          <w:sz w:val="19"/>
        </w:rPr>
        <w:t> </w:t>
      </w:r>
      <w:r>
        <w:rPr>
          <w:sz w:val="19"/>
        </w:rPr>
        <w:t>посулех</w:t>
      </w:r>
      <w:r>
        <w:rPr>
          <w:spacing w:val="-4"/>
          <w:sz w:val="19"/>
        </w:rPr>
        <w:t> </w:t>
      </w:r>
      <w:r>
        <w:rPr>
          <w:sz w:val="19"/>
        </w:rPr>
        <w:t>учнёт</w:t>
      </w:r>
      <w:r>
        <w:rPr>
          <w:spacing w:val="-4"/>
          <w:sz w:val="19"/>
        </w:rPr>
        <w:t> </w:t>
      </w:r>
      <w:r>
        <w:rPr>
          <w:sz w:val="19"/>
        </w:rPr>
        <w:t>бити</w:t>
      </w:r>
      <w:r>
        <w:rPr>
          <w:spacing w:val="-4"/>
          <w:sz w:val="19"/>
        </w:rPr>
        <w:t> </w:t>
      </w:r>
      <w:r>
        <w:rPr>
          <w:sz w:val="19"/>
        </w:rPr>
        <w:t>челом</w:t>
      </w:r>
      <w:r>
        <w:rPr>
          <w:spacing w:val="-4"/>
          <w:sz w:val="19"/>
        </w:rPr>
        <w:t> </w:t>
      </w:r>
      <w:r>
        <w:rPr>
          <w:sz w:val="19"/>
        </w:rPr>
        <w:t>государю</w:t>
      </w:r>
      <w:r>
        <w:rPr>
          <w:spacing w:val="-5"/>
          <w:sz w:val="19"/>
        </w:rPr>
        <w:t> </w:t>
      </w:r>
      <w:r>
        <w:rPr>
          <w:sz w:val="19"/>
        </w:rPr>
        <w:t>ложно,</w:t>
      </w:r>
      <w:r>
        <w:rPr>
          <w:spacing w:val="-4"/>
          <w:sz w:val="19"/>
        </w:rPr>
        <w:t> </w:t>
      </w:r>
      <w:r>
        <w:rPr>
          <w:sz w:val="19"/>
        </w:rPr>
        <w:t>затеяв</w:t>
      </w:r>
      <w:r>
        <w:rPr>
          <w:spacing w:val="-4"/>
          <w:sz w:val="19"/>
        </w:rPr>
        <w:t> </w:t>
      </w:r>
      <w:r>
        <w:rPr>
          <w:sz w:val="19"/>
        </w:rPr>
        <w:t>напрасно,</w:t>
      </w:r>
      <w:r>
        <w:rPr>
          <w:spacing w:val="-4"/>
          <w:sz w:val="19"/>
        </w:rPr>
        <w:t> </w:t>
      </w:r>
      <w:r>
        <w:rPr>
          <w:sz w:val="19"/>
        </w:rPr>
        <w:t>а</w:t>
      </w:r>
      <w:r>
        <w:rPr>
          <w:spacing w:val="-4"/>
          <w:sz w:val="19"/>
        </w:rPr>
        <w:t> </w:t>
      </w:r>
      <w:r>
        <w:rPr>
          <w:sz w:val="19"/>
        </w:rPr>
        <w:t>сыщется</w:t>
      </w:r>
      <w:r>
        <w:rPr>
          <w:spacing w:val="-4"/>
          <w:sz w:val="19"/>
        </w:rPr>
        <w:t> </w:t>
      </w:r>
      <w:r>
        <w:rPr>
          <w:sz w:val="19"/>
        </w:rPr>
        <w:t>про</w:t>
      </w:r>
      <w:r>
        <w:rPr>
          <w:spacing w:val="-4"/>
          <w:sz w:val="19"/>
        </w:rPr>
        <w:t> </w:t>
      </w:r>
      <w:r>
        <w:rPr>
          <w:sz w:val="19"/>
        </w:rPr>
        <w:t>то</w:t>
      </w:r>
      <w:r>
        <w:rPr>
          <w:spacing w:val="-4"/>
          <w:sz w:val="19"/>
        </w:rPr>
        <w:t> </w:t>
      </w:r>
      <w:r>
        <w:rPr>
          <w:sz w:val="19"/>
        </w:rPr>
        <w:t>до- пряма,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тем</w:t>
      </w:r>
      <w:r>
        <w:rPr>
          <w:spacing w:val="-4"/>
          <w:sz w:val="19"/>
        </w:rPr>
        <w:t> </w:t>
      </w:r>
      <w:r>
        <w:rPr>
          <w:sz w:val="19"/>
        </w:rPr>
        <w:t>за</w:t>
      </w:r>
      <w:r>
        <w:rPr>
          <w:spacing w:val="-4"/>
          <w:sz w:val="19"/>
        </w:rPr>
        <w:t> </w:t>
      </w:r>
      <w:r>
        <w:rPr>
          <w:sz w:val="19"/>
        </w:rPr>
        <w:t>боярское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за</w:t>
      </w:r>
      <w:r>
        <w:rPr>
          <w:spacing w:val="-4"/>
          <w:sz w:val="19"/>
        </w:rPr>
        <w:t> </w:t>
      </w:r>
      <w:r>
        <w:rPr>
          <w:sz w:val="19"/>
        </w:rPr>
        <w:t>воеводское</w:t>
      </w:r>
      <w:r>
        <w:rPr>
          <w:spacing w:val="-4"/>
          <w:sz w:val="19"/>
        </w:rPr>
        <w:t> </w:t>
      </w:r>
      <w:r>
        <w:rPr>
          <w:sz w:val="19"/>
        </w:rPr>
        <w:t>бесчестие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за</w:t>
      </w:r>
      <w:r>
        <w:rPr>
          <w:spacing w:val="-4"/>
          <w:sz w:val="19"/>
        </w:rPr>
        <w:t> </w:t>
      </w:r>
      <w:r>
        <w:rPr>
          <w:sz w:val="19"/>
        </w:rPr>
        <w:t>ложное</w:t>
      </w:r>
      <w:r>
        <w:rPr>
          <w:spacing w:val="-4"/>
          <w:sz w:val="19"/>
        </w:rPr>
        <w:t> </w:t>
      </w:r>
      <w:r>
        <w:rPr>
          <w:sz w:val="19"/>
        </w:rPr>
        <w:t>их</w:t>
      </w:r>
      <w:r>
        <w:rPr>
          <w:spacing w:val="-4"/>
          <w:sz w:val="19"/>
        </w:rPr>
        <w:t> </w:t>
      </w:r>
      <w:r>
        <w:rPr>
          <w:sz w:val="19"/>
        </w:rPr>
        <w:t>челобитье</w:t>
      </w:r>
      <w:r>
        <w:rPr>
          <w:spacing w:val="-4"/>
          <w:sz w:val="19"/>
        </w:rPr>
        <w:t> </w:t>
      </w:r>
      <w:r>
        <w:rPr>
          <w:sz w:val="19"/>
        </w:rPr>
        <w:t>чини- ти</w:t>
      </w:r>
      <w:r>
        <w:rPr>
          <w:spacing w:val="-4"/>
          <w:sz w:val="19"/>
        </w:rPr>
        <w:t> </w:t>
      </w:r>
      <w:r>
        <w:rPr>
          <w:sz w:val="19"/>
        </w:rPr>
        <w:t>жестокое</w:t>
      </w:r>
      <w:r>
        <w:rPr>
          <w:spacing w:val="-4"/>
          <w:sz w:val="19"/>
        </w:rPr>
        <w:t> </w:t>
      </w:r>
      <w:r>
        <w:rPr>
          <w:sz w:val="19"/>
        </w:rPr>
        <w:t>же</w:t>
      </w:r>
      <w:r>
        <w:rPr>
          <w:spacing w:val="-4"/>
          <w:sz w:val="19"/>
        </w:rPr>
        <w:t> </w:t>
      </w:r>
      <w:r>
        <w:rPr>
          <w:sz w:val="19"/>
        </w:rPr>
        <w:t>наказание,</w:t>
      </w:r>
      <w:r>
        <w:rPr>
          <w:spacing w:val="-4"/>
          <w:sz w:val="19"/>
        </w:rPr>
        <w:t> </w:t>
      </w:r>
      <w:r>
        <w:rPr>
          <w:sz w:val="19"/>
        </w:rPr>
        <w:t>что</w:t>
      </w:r>
      <w:r>
        <w:rPr>
          <w:spacing w:val="-4"/>
          <w:sz w:val="19"/>
        </w:rPr>
        <w:t> </w:t>
      </w:r>
      <w:r>
        <w:rPr>
          <w:sz w:val="19"/>
        </w:rPr>
        <w:t>государь</w:t>
      </w:r>
      <w:r>
        <w:rPr>
          <w:spacing w:val="-4"/>
          <w:sz w:val="19"/>
        </w:rPr>
        <w:t> </w:t>
      </w:r>
      <w:r>
        <w:rPr>
          <w:sz w:val="19"/>
        </w:rPr>
        <w:t>укажет…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08" w:lineRule="auto" w:before="115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9"/>
          <w:sz w:val="19"/>
        </w:rPr>
        <w:t> </w:t>
      </w:r>
      <w:r>
        <w:rPr>
          <w:sz w:val="19"/>
        </w:rPr>
        <w:t>О каком документе идёт речь? Укажите год его принятия. Кто был правителем России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этот</w:t>
      </w:r>
      <w:r>
        <w:rPr>
          <w:spacing w:val="-14"/>
          <w:sz w:val="19"/>
        </w:rPr>
        <w:t> </w:t>
      </w:r>
      <w:r>
        <w:rPr>
          <w:sz w:val="19"/>
        </w:rPr>
        <w:t>период?</w:t>
      </w:r>
      <w:r>
        <w:rPr>
          <w:spacing w:val="-14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"/>
          <w:sz w:val="19"/>
        </w:rPr>
        <w:t> </w:t>
      </w:r>
      <w:r>
        <w:rPr>
          <w:sz w:val="19"/>
        </w:rPr>
        <w:t>Объясните,</w:t>
      </w:r>
      <w:r>
        <w:rPr>
          <w:spacing w:val="-14"/>
          <w:sz w:val="19"/>
        </w:rPr>
        <w:t> </w:t>
      </w:r>
      <w:r>
        <w:rPr>
          <w:sz w:val="19"/>
        </w:rPr>
        <w:t>какие</w:t>
      </w:r>
      <w:r>
        <w:rPr>
          <w:spacing w:val="-14"/>
          <w:sz w:val="19"/>
        </w:rPr>
        <w:t> </w:t>
      </w:r>
      <w:r>
        <w:rPr>
          <w:sz w:val="19"/>
        </w:rPr>
        <w:t>цели</w:t>
      </w:r>
      <w:r>
        <w:rPr>
          <w:spacing w:val="-14"/>
          <w:sz w:val="19"/>
        </w:rPr>
        <w:t> </w:t>
      </w:r>
      <w:r>
        <w:rPr>
          <w:sz w:val="19"/>
        </w:rPr>
        <w:t>преследовали</w:t>
      </w:r>
      <w:r>
        <w:rPr>
          <w:spacing w:val="-14"/>
          <w:sz w:val="19"/>
        </w:rPr>
        <w:t> </w:t>
      </w:r>
      <w:r>
        <w:rPr>
          <w:sz w:val="19"/>
        </w:rPr>
        <w:t>авторы</w:t>
      </w:r>
      <w:r>
        <w:rPr>
          <w:spacing w:val="-14"/>
          <w:sz w:val="19"/>
        </w:rPr>
        <w:t> </w:t>
      </w:r>
      <w:r>
        <w:rPr>
          <w:sz w:val="19"/>
        </w:rPr>
        <w:t>документа</w:t>
      </w:r>
      <w:r>
        <w:rPr>
          <w:spacing w:val="-14"/>
          <w:sz w:val="19"/>
        </w:rPr>
        <w:t> </w:t>
      </w:r>
      <w:r>
        <w:rPr>
          <w:sz w:val="19"/>
        </w:rPr>
        <w:t>и </w:t>
      </w:r>
      <w:r>
        <w:rPr>
          <w:w w:val="95"/>
          <w:sz w:val="19"/>
        </w:rPr>
        <w:t>в чьих интересах он был составлен. </w:t>
      </w:r>
      <w:r>
        <w:rPr>
          <w:rFonts w:ascii="Calibri" w:hAnsi="Calibri"/>
          <w:b/>
          <w:w w:val="95"/>
          <w:sz w:val="19"/>
        </w:rPr>
        <w:t>3.</w:t>
      </w:r>
      <w:r>
        <w:rPr>
          <w:rFonts w:ascii="Calibri" w:hAnsi="Calibri"/>
          <w:b/>
          <w:spacing w:val="20"/>
          <w:sz w:val="19"/>
        </w:rPr>
        <w:t> </w:t>
      </w:r>
      <w:r>
        <w:rPr>
          <w:w w:val="95"/>
          <w:sz w:val="19"/>
        </w:rPr>
        <w:t>Укажите не менее трёх последствий принятия </w:t>
      </w:r>
      <w:r>
        <w:rPr>
          <w:sz w:val="19"/>
        </w:rPr>
        <w:t>данного документа.</w:t>
      </w:r>
    </w:p>
    <w:p>
      <w:pPr>
        <w:pStyle w:val="Heading7"/>
        <w:tabs>
          <w:tab w:pos="8163" w:val="left" w:leader="none"/>
        </w:tabs>
        <w:spacing w:before="190"/>
      </w:pPr>
      <w:r>
        <w:rPr/>
        <w:pict>
          <v:group style="position:absolute;margin-left:146.483902pt;margin-top:14.539158pt;width:256.05pt;height:7.85pt;mso-position-horizontal-relative:page;mso-position-vertical-relative:paragraph;z-index:-21792256" id="docshapegroup2274" coordorigin="2930,291" coordsize="5121,157">
            <v:line style="position:absolute" from="2980,369" to="7956,369" stroked="true" strokeweight="1pt" strokecolor="#4495d1">
              <v:stroke dashstyle="dot"/>
            </v:line>
            <v:shape style="position:absolute;left:2929;top:358;width:5057;height:20" id="docshape2275" coordorigin="2930,359" coordsize="5057,20" path="m2950,369l2947,362,2940,359,2933,362,2930,369,2933,376,2940,379,2947,376,2950,369xm7986,369l7983,362,7976,359,7969,362,7966,369,7969,376,7976,379,7983,376,7986,369xe" filled="true" fillcolor="#4495d1" stroked="false">
              <v:path arrowok="t"/>
              <v:fill type="solid"/>
            </v:shape>
            <v:shape style="position:absolute;left:7966;top:290;width:84;height:157" id="docshape2276" coordorigin="7966,291" coordsize="84,157" path="m7966,291l7966,447,8050,369,7966,29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221" name="image3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375.png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6"/>
        <w:ind w:left="1133" w:right="784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Раскройте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смысл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понятия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«абсолютная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монархия».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Приведите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один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исторический факт,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конкретизирующий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данное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понятие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относительно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истории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z w:val="19"/>
        </w:rPr>
        <w:t>России.</w:t>
      </w:r>
    </w:p>
    <w:p>
      <w:pPr>
        <w:pStyle w:val="BodyText"/>
        <w:spacing w:before="10"/>
        <w:rPr>
          <w:rFonts w:ascii="Tahoma"/>
          <w:sz w:val="11"/>
        </w:rPr>
      </w:pPr>
      <w:r>
        <w:rPr/>
        <w:pict>
          <v:group style="position:absolute;margin-left:36.553001pt;margin-top:8.338672pt;width:385.95pt;height:36.4pt;mso-position-horizontal-relative:page;mso-position-vertical-relative:paragraph;z-index:-15526912;mso-wrap-distance-left:0;mso-wrap-distance-right:0" id="docshapegroup2277" coordorigin="731,167" coordsize="7719,728">
            <v:rect style="position:absolute;left:731;top:166;width:7719;height:728" id="docshape2278" filled="true" fillcolor="#000000" stroked="false">
              <v:fill opacity="19660f" type="solid"/>
            </v:rect>
            <v:rect style="position:absolute;left:793;top:229;width:7597;height:602" id="docshape2279" filled="true" fillcolor="#ffffff" stroked="false">
              <v:fill type="solid"/>
            </v:rect>
            <v:shape style="position:absolute;left:877;top:329;width:397;height:397" type="#_x0000_t75" id="docshape2280" stroked="false">
              <v:imagedata r:id="rId8" o:title=""/>
            </v:shape>
            <v:shape style="position:absolute;left:986;top:353;width:191;height:371" type="#_x0000_t202" id="docshape2281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4;width:6574;height:467" type="#_x0000_t202" id="docshape2282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Heading3"/>
        <w:tabs>
          <w:tab w:pos="2154" w:val="left" w:leader="none"/>
        </w:tabs>
        <w:spacing w:before="224"/>
      </w:pPr>
      <w:r>
        <w:rPr/>
        <w:pict>
          <v:group style="position:absolute;margin-left:0pt;margin-top:-37.193737pt;width:459.25pt;height:37.35pt;mso-position-horizontal-relative:page;mso-position-vertical-relative:paragraph;z-index:15932928" id="docshapegroup2283" coordorigin="0,-744" coordsize="9185,747">
            <v:shape style="position:absolute;left:0;top:-744;width:9185;height:747" type="#_x0000_t75" id="docshape2284" stroked="false">
              <v:imagedata r:id="rId6" o:title=""/>
            </v:shape>
            <v:shape style="position:absolute;left:0;top:-744;width:2;height:747" id="docshape2285" coordorigin="0,-744" coordsize="0,747" path="m0,-744l0,3,0,-744xe" filled="true" fillcolor="#e47b6a" stroked="false">
              <v:path arrowok="t"/>
              <v:fill type="solid"/>
            </v:shape>
            <v:shape style="position:absolute;left:8307;top:-334;width:370;height:272" type="#_x0000_t202" id="docshape2286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5"/>
                        <w:w w:val="120"/>
                        <w:sz w:val="22"/>
                      </w:rPr>
                      <w:t>191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34.381168pt;width:459.25pt;height:492.55pt;mso-position-horizontal-relative:page;mso-position-vertical-relative:paragraph;z-index:-21790208" id="docshapegroup2287" coordorigin="0,688" coordsize="9185,9851">
            <v:rect style="position:absolute;left:0;top:2150;width:9185;height:8388" id="docshape2288" filled="true" fillcolor="#e6e7e8" stroked="false">
              <v:fill type="solid"/>
            </v:rect>
            <v:rect style="position:absolute;left:1514;top:5900;width:6099;height:1779" id="docshape2289" filled="true" fillcolor="#000000" stroked="false">
              <v:fill opacity="32768f" type="solid"/>
            </v:rect>
            <v:rect style="position:absolute;left:1576;top:5963;width:5974;height:1653" id="docshape2290" filled="true" fillcolor="#ffffff" stroked="false">
              <v:fill type="solid"/>
            </v:rect>
            <v:rect style="position:absolute;left:1514;top:1623;width:6099;height:4457" id="docshape2291" filled="true" fillcolor="#000000" stroked="false">
              <v:fill opacity="32768f" type="solid"/>
            </v:rect>
            <v:shape style="position:absolute;left:1587;top:1697;width:5952;height:4311" type="#_x0000_t75" id="docshape2292" stroked="false">
              <v:imagedata r:id="rId454" o:title=""/>
            </v:shape>
            <v:rect style="position:absolute;left:1586;top:1696;width:5954;height:4311" id="docshape2293" filled="false" stroked="true" strokeweight="1.0pt" strokecolor="#ffffff">
              <v:stroke dashstyle="solid"/>
            </v:rect>
            <v:line style="position:absolute" from="595,763" to="595,8721" stroked="true" strokeweight="1.5pt" strokecolor="#4495d1">
              <v:stroke dashstyle="dot"/>
            </v:line>
            <v:shape style="position:absolute;left:580;top:687;width:30;height:8079" id="docshape2294" coordorigin="580,688" coordsize="30,8079" path="m610,8751l606,8741,595,8736,585,8741,580,8751,585,8762,595,8766,606,8762,610,8751xm610,703l606,692,595,688,585,692,580,703,585,713,595,718,606,713,610,703xe" filled="true" fillcolor="#4495d1" stroked="false">
              <v:path arrowok="t"/>
              <v:fill type="solid"/>
            </v:shape>
            <v:shape style="position:absolute;left:396;top:1065;width:397;height:397" type="#_x0000_t75" id="docshape2295" stroked="false">
              <v:imagedata r:id="rId8" o:title=""/>
            </v:shape>
            <v:rect style="position:absolute;left:793;top:9008;width:3799;height:114" id="docshape2296" filled="true" fillcolor="#eeaf9f" stroked="false">
              <v:fill type="solid"/>
            </v:rect>
            <v:rect style="position:absolute;left:4592;top:9008;width:3799;height:114" id="docshape2297" filled="true" fillcolor="#b3ccea" stroked="false">
              <v:fill type="solid"/>
            </v:rect>
            <v:shape style="position:absolute;left:396;top:7833;width:397;height:397" type="#_x0000_t75" id="docshape2298" stroked="false">
              <v:imagedata r:id="rId455" o:title=""/>
            </v:shape>
            <v:shape style="position:absolute;left:396;top:8297;width:397;height:397" type="#_x0000_t75" id="docshape2299" stroked="false">
              <v:imagedata r:id="rId456" o:title=""/>
            </v:shape>
            <v:rect style="position:absolute;left:396;top:8778;width:418;height:418" id="docshape2300" filled="true" fillcolor="#000000" stroked="false">
              <v:fill opacity="19660f" type="solid"/>
            </v:rect>
            <v:shape style="position:absolute;left:396;top:8779;width:397;height:397" type="#_x0000_t75" id="docshape2301" stroked="false">
              <v:imagedata r:id="rId457" o:title=""/>
            </v:shape>
            <w10:wrap type="none"/>
          </v:group>
        </w:pict>
      </w:r>
      <w:r>
        <w:rPr/>
        <w:pict>
          <v:group style="position:absolute;margin-left:38.509998pt;margin-top:12.84227pt;width:61.95pt;height:28.8pt;mso-position-horizontal-relative:page;mso-position-vertical-relative:paragraph;z-index:-21789696" id="docshapegroup2302" coordorigin="770,257" coordsize="1239,576">
            <v:rect style="position:absolute;left:770;top:256;width:1239;height:576" id="docshape2303" filled="true" fillcolor="#000000" stroked="false">
              <v:fill opacity="19660f" type="solid"/>
            </v:rect>
            <v:shape style="position:absolute;left:793;top:276;width:1117;height:454" type="#_x0000_t202" id="docshape2304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38–39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Русская</w:t>
      </w:r>
      <w:r>
        <w:rPr>
          <w:color w:val="DB413F"/>
          <w:spacing w:val="26"/>
        </w:rPr>
        <w:t> </w:t>
      </w:r>
      <w:r>
        <w:rPr>
          <w:color w:val="DB413F"/>
          <w:w w:val="80"/>
        </w:rPr>
        <w:t>церковь</w:t>
      </w:r>
      <w:r>
        <w:rPr>
          <w:color w:val="DB413F"/>
          <w:spacing w:val="27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28"/>
        </w:rPr>
        <w:t> </w:t>
      </w:r>
      <w:r>
        <w:rPr>
          <w:color w:val="DB413F"/>
          <w:w w:val="80"/>
        </w:rPr>
        <w:t>XVII</w:t>
      </w:r>
      <w:r>
        <w:rPr>
          <w:color w:val="DB413F"/>
          <w:spacing w:val="28"/>
        </w:rPr>
        <w:t> </w:t>
      </w:r>
      <w:r>
        <w:rPr>
          <w:color w:val="DB413F"/>
          <w:spacing w:val="5"/>
          <w:w w:val="80"/>
        </w:rPr>
        <w:t>в.</w:t>
      </w:r>
    </w:p>
    <w:p>
      <w:pPr>
        <w:pStyle w:val="Heading8"/>
        <w:spacing w:line="216" w:lineRule="auto" w:before="331"/>
        <w:ind w:left="1474"/>
      </w:pPr>
      <w:r>
        <w:rPr/>
        <w:pict>
          <v:shape style="position:absolute;margin-left:25.2759pt;margin-top:17.704344pt;width:8.550pt;height:18.55pt;mso-position-horizontal-relative:page;mso-position-vertical-relative:paragraph;z-index:15934464" type="#_x0000_t202" id="docshape2305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Почему</w:t>
      </w:r>
      <w:r>
        <w:rPr>
          <w:spacing w:val="40"/>
          <w:w w:val="115"/>
        </w:rPr>
        <w:t> </w:t>
      </w:r>
      <w:r>
        <w:rPr>
          <w:w w:val="115"/>
        </w:rPr>
        <w:t>церковный</w:t>
      </w:r>
      <w:r>
        <w:rPr>
          <w:spacing w:val="40"/>
          <w:w w:val="115"/>
        </w:rPr>
        <w:t> </w:t>
      </w:r>
      <w:r>
        <w:rPr>
          <w:w w:val="115"/>
        </w:rPr>
        <w:t>раскол</w:t>
      </w:r>
      <w:r>
        <w:rPr>
          <w:spacing w:val="40"/>
          <w:w w:val="115"/>
        </w:rPr>
        <w:t> </w:t>
      </w:r>
      <w:r>
        <w:rPr>
          <w:w w:val="115"/>
        </w:rPr>
        <w:t>стал</w:t>
      </w:r>
      <w:r>
        <w:rPr>
          <w:spacing w:val="40"/>
          <w:w w:val="115"/>
        </w:rPr>
        <w:t> </w:t>
      </w:r>
      <w:r>
        <w:rPr>
          <w:w w:val="115"/>
        </w:rPr>
        <w:t>трагической</w:t>
      </w:r>
      <w:r>
        <w:rPr>
          <w:spacing w:val="40"/>
          <w:w w:val="115"/>
        </w:rPr>
        <w:t> </w:t>
      </w:r>
      <w:r>
        <w:rPr>
          <w:w w:val="115"/>
        </w:rPr>
        <w:t>страницей</w:t>
      </w:r>
      <w:r>
        <w:rPr>
          <w:spacing w:val="40"/>
          <w:w w:val="115"/>
        </w:rPr>
        <w:t> </w:t>
      </w:r>
      <w:r>
        <w:rPr>
          <w:w w:val="115"/>
        </w:rPr>
        <w:t>в</w:t>
      </w:r>
      <w:r>
        <w:rPr>
          <w:spacing w:val="40"/>
          <w:w w:val="115"/>
        </w:rPr>
        <w:t> </w:t>
      </w:r>
      <w:r>
        <w:rPr>
          <w:w w:val="115"/>
        </w:rPr>
        <w:t>истории </w:t>
      </w:r>
      <w:r>
        <w:rPr>
          <w:spacing w:val="-2"/>
          <w:w w:val="115"/>
        </w:rPr>
        <w:t>России?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9"/>
        <w:rPr>
          <w:rFonts w:ascii="Calibri"/>
          <w:b/>
          <w:sz w:val="12"/>
        </w:rPr>
      </w:pPr>
      <w:r>
        <w:rPr/>
        <w:pict>
          <v:shape style="position:absolute;margin-left:75.709pt;margin-top:8.980219pt;width:301.350pt;height:79.95pt;mso-position-horizontal-relative:page;mso-position-vertical-relative:paragraph;z-index:-15525376;mso-wrap-distance-left:0;mso-wrap-distance-right:0" type="#_x0000_t202" id="docshape2306" filled="false" stroked="false">
            <v:textbox inset="0,0,0,0">
              <w:txbxContent>
                <w:p>
                  <w:pPr>
                    <w:spacing w:line="220" w:lineRule="auto" w:before="88"/>
                    <w:ind w:left="176" w:right="1215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«Во времена раскола».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 С. Иванов.</w:t>
                  </w:r>
                  <w:r>
                    <w:rPr>
                      <w:rFonts w:ascii="Trebuchet MS" w:hAnsi="Trebuchet MS"/>
                      <w:i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Картины по русской истории из издания И.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Кнебеля</w:t>
                  </w:r>
                </w:p>
                <w:p>
                  <w:pPr>
                    <w:spacing w:line="220" w:lineRule="auto" w:before="111"/>
                    <w:ind w:left="176" w:right="100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На картине изображён один из важных моментов </w:t>
                  </w:r>
                  <w:r>
                    <w:rPr>
                      <w:sz w:val="19"/>
                    </w:rPr>
                    <w:t>церковной реформы</w:t>
                  </w:r>
                  <w:r>
                    <w:rPr>
                      <w:spacing w:val="-5"/>
                      <w:sz w:val="19"/>
                    </w:rPr>
                    <w:t> </w:t>
                  </w:r>
                  <w:r>
                    <w:rPr>
                      <w:sz w:val="19"/>
                    </w:rPr>
                    <w:t>—</w:t>
                  </w:r>
                  <w:r>
                    <w:rPr>
                      <w:spacing w:val="-5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сбор</w:t>
                  </w:r>
                  <w:r>
                    <w:rPr>
                      <w:spacing w:val="-5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богослужебных</w:t>
                  </w:r>
                  <w:r>
                    <w:rPr>
                      <w:spacing w:val="-5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книг</w:t>
                  </w:r>
                  <w:r>
                    <w:rPr>
                      <w:spacing w:val="-5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для</w:t>
                  </w:r>
                  <w:r>
                    <w:rPr>
                      <w:spacing w:val="-5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их</w:t>
                  </w:r>
                  <w:r>
                    <w:rPr>
                      <w:spacing w:val="-5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исправления.</w:t>
                  </w:r>
                  <w:r>
                    <w:rPr>
                      <w:spacing w:val="-5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Со- бралось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много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народа,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который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не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понимает,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зачем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менять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цер- ковные правила, складывающиеся веками.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Calibri"/>
          <w:b/>
          <w:sz w:val="8"/>
        </w:rPr>
      </w:pPr>
    </w:p>
    <w:p>
      <w:pPr>
        <w:pStyle w:val="ListParagraph"/>
        <w:numPr>
          <w:ilvl w:val="0"/>
          <w:numId w:val="106"/>
        </w:numPr>
        <w:tabs>
          <w:tab w:pos="1025" w:val="left" w:leader="none"/>
        </w:tabs>
        <w:spacing w:line="240" w:lineRule="auto" w:before="93" w:after="0"/>
        <w:ind w:left="1024" w:right="0" w:hanging="153"/>
        <w:jc w:val="left"/>
        <w:rPr>
          <w:sz w:val="19"/>
        </w:rPr>
      </w:pPr>
      <w:r>
        <w:rPr>
          <w:sz w:val="19"/>
        </w:rPr>
        <w:t>протопоп</w:t>
      </w:r>
      <w:r>
        <w:rPr>
          <w:spacing w:val="-15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5"/>
          <w:position w:val="-2"/>
          <w:sz w:val="22"/>
        </w:rPr>
        <w:t> </w:t>
      </w:r>
      <w:r>
        <w:rPr>
          <w:sz w:val="19"/>
        </w:rPr>
        <w:t>раскол</w:t>
      </w:r>
      <w:r>
        <w:rPr>
          <w:spacing w:val="-15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5"/>
          <w:position w:val="-2"/>
          <w:sz w:val="22"/>
        </w:rPr>
        <w:t> </w:t>
      </w:r>
      <w:r>
        <w:rPr>
          <w:spacing w:val="-2"/>
          <w:sz w:val="19"/>
        </w:rPr>
        <w:t>старообрядцы</w:t>
      </w:r>
    </w:p>
    <w:p>
      <w:pPr>
        <w:pStyle w:val="ListParagraph"/>
        <w:numPr>
          <w:ilvl w:val="0"/>
          <w:numId w:val="106"/>
        </w:numPr>
        <w:tabs>
          <w:tab w:pos="1059" w:val="left" w:leader="none"/>
        </w:tabs>
        <w:spacing w:line="240" w:lineRule="auto" w:before="176" w:after="0"/>
        <w:ind w:left="1058" w:right="0" w:hanging="152"/>
        <w:jc w:val="left"/>
        <w:rPr>
          <w:sz w:val="19"/>
        </w:rPr>
      </w:pPr>
      <w:r>
        <w:rPr>
          <w:spacing w:val="-2"/>
          <w:sz w:val="19"/>
        </w:rPr>
        <w:t>патриарх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Никон</w:t>
      </w:r>
      <w:r>
        <w:rPr>
          <w:spacing w:val="-7"/>
          <w:sz w:val="19"/>
        </w:rPr>
        <w:t> </w:t>
      </w:r>
      <w:r>
        <w:rPr>
          <w:rFonts w:ascii="Calibri" w:hAnsi="Calibri"/>
          <w:b/>
          <w:color w:val="4495D1"/>
          <w:spacing w:val="-2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3"/>
          <w:position w:val="-2"/>
          <w:sz w:val="22"/>
        </w:rPr>
        <w:t> </w:t>
      </w:r>
      <w:r>
        <w:rPr>
          <w:spacing w:val="-2"/>
          <w:sz w:val="19"/>
        </w:rPr>
        <w:t>протопоп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Аввакум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8332pt;width:379.85pt;height:67.25pt;mso-position-horizontal-relative:page;mso-position-vertical-relative:paragraph;z-index:-15524864;mso-wrap-distance-left:0;mso-wrap-distance-right:0" id="docshapegroup2307" coordorigin="794,64" coordsize="7597,1345">
            <v:shape style="position:absolute;left:4592;top:64;width:3799;height:1345" type="#_x0000_t202" id="docshape2308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107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113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1688—1689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Славная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революция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в Англии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1345" type="#_x0000_t202" id="docshape2309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108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11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1653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реформы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патриарха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Никона,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начало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старообрядческого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раскола</w:t>
                    </w:r>
                  </w:p>
                  <w:p>
                    <w:pPr>
                      <w:spacing w:line="209" w:lineRule="exact" w:before="0"/>
                      <w:ind w:left="283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Русской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православной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церкви</w:t>
                    </w:r>
                  </w:p>
                  <w:p>
                    <w:pPr>
                      <w:numPr>
                        <w:ilvl w:val="0"/>
                        <w:numId w:val="108"/>
                      </w:numPr>
                      <w:tabs>
                        <w:tab w:pos="284" w:val="left" w:leader="none"/>
                      </w:tabs>
                      <w:spacing w:line="192" w:lineRule="auto" w:before="49"/>
                      <w:ind w:left="283" w:right="22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1668—1676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осада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Соловецкого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монастыря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headerReference w:type="default" r:id="rId453"/>
          <w:pgSz w:w="9190" w:h="12020"/>
          <w:pgMar w:header="0" w:footer="0" w:top="0" w:bottom="280" w:left="0" w:right="0"/>
        </w:sectPr>
      </w:pPr>
    </w:p>
    <w:p>
      <w:pPr>
        <w:pStyle w:val="BodyText"/>
        <w:spacing w:before="6"/>
        <w:rPr>
          <w:rFonts w:ascii="Tahoma"/>
          <w:sz w:val="17"/>
        </w:rPr>
      </w:pPr>
    </w:p>
    <w:p>
      <w:pPr>
        <w:pStyle w:val="BodyText"/>
        <w:ind w:left="447"/>
        <w:rPr>
          <w:rFonts w:ascii="Tahoma"/>
        </w:rPr>
      </w:pPr>
      <w:r>
        <w:rPr>
          <w:rFonts w:ascii="Tahoma"/>
        </w:rPr>
        <w:pict>
          <v:group style="width:400.25pt;height:96.85pt;mso-position-horizontal-relative:char;mso-position-vertical-relative:line" id="docshapegroup2317" coordorigin="0,0" coordsize="8005,1937">
            <v:rect style="position:absolute;left:3763;top:0;width:4241;height:1930" id="docshape2318" filled="true" fillcolor="#000000" stroked="false">
              <v:fill opacity="32768f" type="solid"/>
            </v:rect>
            <v:rect style="position:absolute;left:3826;top:62;width:4117;height:1808" id="docshape2319" filled="true" fillcolor="#ffffff" stroked="false">
              <v:fill type="solid"/>
            </v:rect>
            <v:rect style="position:absolute;left:0;top:0;width:3888;height:1937" id="docshape2320" filled="true" fillcolor="#000000" stroked="false">
              <v:fill opacity="32768f" type="solid"/>
            </v:rect>
            <v:shape style="position:absolute;left:73;top:73;width:3742;height:1795" type="#_x0000_t75" id="docshape2321" stroked="false">
              <v:imagedata r:id="rId460" o:title=""/>
            </v:shape>
            <v:rect style="position:absolute;left:73;top:73;width:3742;height:1795" id="docshape2322" filled="false" stroked="true" strokeweight="1.1pt" strokecolor="#ffffff">
              <v:stroke dashstyle="solid"/>
            </v:rect>
            <v:shape style="position:absolute;left:0;top:0;width:8005;height:1937" type="#_x0000_t202" id="docshape2323" filled="false" stroked="false">
              <v:textbox inset="0,0,0,0">
                <w:txbxContent>
                  <w:p>
                    <w:pPr>
                      <w:spacing w:line="232" w:lineRule="auto" w:before="148"/>
                      <w:ind w:left="4109" w:right="454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«Вербное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воскресенье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при</w:t>
                    </w:r>
                    <w:r>
                      <w:rPr>
                        <w:rFonts w:ascii="Calibri" w:hAnsi="Calibri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9"/>
                      </w:rPr>
                      <w:t>Алексее Михайловиче».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Художник В. Шварц.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Санкт-Петербург, Государственный </w:t>
                    </w:r>
                    <w:r>
                      <w:rPr>
                        <w:rFonts w:ascii="Trebuchet MS" w:hAnsi="Trebuchet MS"/>
                        <w:i/>
                        <w:w w:val="105"/>
                        <w:sz w:val="19"/>
                      </w:rPr>
                      <w:t>Русский музей</w:t>
                    </w:r>
                  </w:p>
                  <w:p>
                    <w:pPr>
                      <w:spacing w:line="228" w:lineRule="auto" w:before="110"/>
                      <w:ind w:left="4449" w:right="172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</w:t>
                    </w:r>
                    <w:r>
                      <w:rPr>
                        <w:rFonts w:ascii="Times New Roman" w:hAnsi="Times New Roman"/>
                        <w:color w:val="DB413F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Кого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вы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видите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картине?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какому событию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церковной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истории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отсылает художник? Почему вы так решили?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BodyText"/>
        <w:spacing w:line="220" w:lineRule="auto" w:before="127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3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w w:val="150"/>
          <w:position w:val="1"/>
        </w:rPr>
        <w:t> </w:t>
      </w:r>
      <w:r>
        <w:rPr>
          <w:rFonts w:ascii="Calibri" w:hAnsi="Calibri"/>
          <w:b/>
          <w:color w:val="DB413F"/>
        </w:rPr>
        <w:t>«Чин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молящихся»: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церковь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духовенство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в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XVII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в.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color w:val="000000"/>
        </w:rPr>
        <w:t>Русская</w:t>
      </w:r>
      <w:r>
        <w:rPr>
          <w:color w:val="000000"/>
          <w:spacing w:val="40"/>
        </w:rPr>
        <w:t> </w:t>
      </w:r>
      <w:r>
        <w:rPr>
          <w:color w:val="000000"/>
        </w:rPr>
        <w:t>православ- ная церковь играла огромную роль в жизни страны. Вера господствовала в сознании и культуре русского общества XVII в. Об этом говорят сохранившие- </w:t>
      </w:r>
      <w:r>
        <w:rPr>
          <w:color w:val="000000"/>
          <w:spacing w:val="-2"/>
        </w:rPr>
        <w:t>ся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памятники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письменности,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архитектуры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и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искусства.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Церковь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находилась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под покровительством государственной власти. В Соборном уложении 1649 г. содер- </w:t>
      </w:r>
      <w:r>
        <w:rPr>
          <w:color w:val="000000"/>
        </w:rPr>
        <w:t>жались статьи, которые защищали интересы церкви и духовенства.</w:t>
      </w:r>
    </w:p>
    <w:p>
      <w:pPr>
        <w:pStyle w:val="BodyText"/>
        <w:spacing w:line="223" w:lineRule="auto" w:before="6"/>
        <w:ind w:left="793" w:right="791" w:firstLine="340"/>
        <w:jc w:val="both"/>
      </w:pPr>
      <w:r>
        <w:rPr/>
        <w:t>Главой церкви был патриарх Московский и всея Руси. Высшие иерархи (архиереи) составляли Освящённый собор — орган верховного управления церковью. Для разрешения вопросов, касавшихся вероучения и обрядов, соби- рали</w:t>
      </w:r>
      <w:r>
        <w:rPr>
          <w:spacing w:val="-9"/>
        </w:rPr>
        <w:t> </w:t>
      </w:r>
      <w:r>
        <w:rPr/>
        <w:t>церковный</w:t>
      </w:r>
      <w:r>
        <w:rPr>
          <w:spacing w:val="-9"/>
        </w:rPr>
        <w:t> </w:t>
      </w:r>
      <w:r>
        <w:rPr/>
        <w:t>собор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участием</w:t>
      </w:r>
      <w:r>
        <w:rPr>
          <w:spacing w:val="-9"/>
        </w:rPr>
        <w:t> </w:t>
      </w:r>
      <w:r>
        <w:rPr/>
        <w:t>авторитетных</w:t>
      </w:r>
      <w:r>
        <w:rPr>
          <w:spacing w:val="-9"/>
        </w:rPr>
        <w:t> </w:t>
      </w:r>
      <w:r>
        <w:rPr/>
        <w:t>представителей</w:t>
      </w:r>
      <w:r>
        <w:rPr>
          <w:spacing w:val="-9"/>
        </w:rPr>
        <w:t> </w:t>
      </w:r>
      <w:r>
        <w:rPr/>
        <w:t>церкви.</w:t>
      </w:r>
      <w:r>
        <w:rPr>
          <w:spacing w:val="-9"/>
        </w:rPr>
        <w:t> </w:t>
      </w:r>
      <w:r>
        <w:rPr/>
        <w:t>Реше- ния собора были обязательны для духовенства.</w:t>
      </w:r>
    </w:p>
    <w:p>
      <w:pPr>
        <w:pStyle w:val="BodyText"/>
        <w:spacing w:line="223" w:lineRule="auto" w:before="2"/>
        <w:ind w:left="793" w:right="790" w:firstLine="340"/>
        <w:jc w:val="right"/>
      </w:pPr>
      <w:r>
        <w:rPr/>
        <w:t>Значительную</w:t>
      </w:r>
      <w:r>
        <w:rPr>
          <w:spacing w:val="38"/>
        </w:rPr>
        <w:t> </w:t>
      </w:r>
      <w:r>
        <w:rPr/>
        <w:t>часть</w:t>
      </w:r>
      <w:r>
        <w:rPr>
          <w:spacing w:val="38"/>
        </w:rPr>
        <w:t> </w:t>
      </w:r>
      <w:r>
        <w:rPr/>
        <w:t>церковнослужителей</w:t>
      </w:r>
      <w:r>
        <w:rPr>
          <w:spacing w:val="38"/>
        </w:rPr>
        <w:t> </w:t>
      </w:r>
      <w:r>
        <w:rPr/>
        <w:t>составляло</w:t>
      </w:r>
      <w:r>
        <w:rPr>
          <w:spacing w:val="38"/>
        </w:rPr>
        <w:t> </w:t>
      </w:r>
      <w:r>
        <w:rPr/>
        <w:t>белое</w:t>
      </w:r>
      <w:r>
        <w:rPr>
          <w:spacing w:val="38"/>
        </w:rPr>
        <w:t> </w:t>
      </w:r>
      <w:r>
        <w:rPr/>
        <w:t>духовенство. Считается, что в 15 тыс. храмах служили примерно 30 тыс. священников (точ- ную цифру духовенства, как и число церквей и монастырей, назвать трудно). Полагают, что в 1660-х гг. в России функционировало от 500 до 600 мона- стырей.</w:t>
      </w:r>
      <w:r>
        <w:rPr>
          <w:spacing w:val="31"/>
        </w:rPr>
        <w:t> </w:t>
      </w:r>
      <w:r>
        <w:rPr/>
        <w:t>Были</w:t>
      </w:r>
      <w:r>
        <w:rPr>
          <w:spacing w:val="31"/>
        </w:rPr>
        <w:t> </w:t>
      </w:r>
      <w:r>
        <w:rPr/>
        <w:t>очень</w:t>
      </w:r>
      <w:r>
        <w:rPr>
          <w:spacing w:val="31"/>
        </w:rPr>
        <w:t> </w:t>
      </w:r>
      <w:r>
        <w:rPr/>
        <w:t>богатые</w:t>
      </w:r>
      <w:r>
        <w:rPr>
          <w:spacing w:val="31"/>
        </w:rPr>
        <w:t> </w:t>
      </w:r>
      <w:r>
        <w:rPr/>
        <w:t>обители,</w:t>
      </w:r>
      <w:r>
        <w:rPr>
          <w:spacing w:val="31"/>
        </w:rPr>
        <w:t> </w:t>
      </w:r>
      <w:r>
        <w:rPr/>
        <w:t>такие</w:t>
      </w:r>
      <w:r>
        <w:rPr>
          <w:spacing w:val="31"/>
        </w:rPr>
        <w:t> </w:t>
      </w:r>
      <w:r>
        <w:rPr/>
        <w:t>как</w:t>
      </w:r>
      <w:r>
        <w:rPr>
          <w:spacing w:val="31"/>
        </w:rPr>
        <w:t> </w:t>
      </w:r>
      <w:r>
        <w:rPr/>
        <w:t>Троице-Сергиев</w:t>
      </w:r>
      <w:r>
        <w:rPr>
          <w:spacing w:val="31"/>
        </w:rPr>
        <w:t> </w:t>
      </w:r>
      <w:r>
        <w:rPr/>
        <w:t>монастырь (в</w:t>
      </w:r>
      <w:r>
        <w:rPr>
          <w:spacing w:val="-8"/>
        </w:rPr>
        <w:t> </w:t>
      </w:r>
      <w:r>
        <w:rPr/>
        <w:t>его</w:t>
      </w:r>
      <w:r>
        <w:rPr>
          <w:spacing w:val="-8"/>
        </w:rPr>
        <w:t> </w:t>
      </w:r>
      <w:r>
        <w:rPr/>
        <w:t>вотчинах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1700</w:t>
      </w:r>
      <w:r>
        <w:rPr>
          <w:spacing w:val="-8"/>
        </w:rPr>
        <w:t> </w:t>
      </w:r>
      <w:r>
        <w:rPr/>
        <w:t>г.</w:t>
      </w:r>
      <w:r>
        <w:rPr>
          <w:spacing w:val="-8"/>
        </w:rPr>
        <w:t> </w:t>
      </w:r>
      <w:r>
        <w:rPr/>
        <w:t>числилось</w:t>
      </w:r>
      <w:r>
        <w:rPr>
          <w:spacing w:val="-8"/>
        </w:rPr>
        <w:t> </w:t>
      </w:r>
      <w:r>
        <w:rPr/>
        <w:t>более</w:t>
      </w:r>
      <w:r>
        <w:rPr>
          <w:spacing w:val="-8"/>
        </w:rPr>
        <w:t> </w:t>
      </w:r>
      <w:r>
        <w:rPr/>
        <w:t>20</w:t>
      </w:r>
      <w:r>
        <w:rPr>
          <w:spacing w:val="-8"/>
        </w:rPr>
        <w:t> </w:t>
      </w:r>
      <w:r>
        <w:rPr/>
        <w:t>тыс.</w:t>
      </w:r>
      <w:r>
        <w:rPr>
          <w:spacing w:val="-8"/>
        </w:rPr>
        <w:t> </w:t>
      </w:r>
      <w:r>
        <w:rPr/>
        <w:t>крестьянских</w:t>
      </w:r>
      <w:r>
        <w:rPr>
          <w:spacing w:val="-8"/>
        </w:rPr>
        <w:t> </w:t>
      </w:r>
      <w:r>
        <w:rPr/>
        <w:t>дворов).</w:t>
      </w:r>
      <w:r>
        <w:rPr>
          <w:spacing w:val="-8"/>
        </w:rPr>
        <w:t> </w:t>
      </w:r>
      <w:r>
        <w:rPr/>
        <w:t>Бедных обителей, не имевших ни сёл, ни деревень, было гораздо больше. Их братия</w:t>
      </w:r>
      <w:r>
        <w:rPr>
          <w:spacing w:val="40"/>
        </w:rPr>
        <w:t> </w:t>
      </w:r>
      <w:r>
        <w:rPr/>
        <w:t>кормилась</w:t>
      </w:r>
      <w:r>
        <w:rPr>
          <w:spacing w:val="-10"/>
        </w:rPr>
        <w:t> </w:t>
      </w:r>
      <w:r>
        <w:rPr/>
        <w:t>собственными</w:t>
      </w:r>
      <w:r>
        <w:rPr>
          <w:spacing w:val="-10"/>
        </w:rPr>
        <w:t> </w:t>
      </w:r>
      <w:r>
        <w:rPr/>
        <w:t>трудами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довольствовалась</w:t>
      </w:r>
      <w:r>
        <w:rPr>
          <w:spacing w:val="-9"/>
        </w:rPr>
        <w:t> </w:t>
      </w:r>
      <w:r>
        <w:rPr/>
        <w:t>скромными</w:t>
      </w:r>
      <w:r>
        <w:rPr>
          <w:spacing w:val="-10"/>
        </w:rPr>
        <w:t> </w:t>
      </w:r>
      <w:r>
        <w:rPr/>
        <w:t>доходами</w:t>
      </w:r>
      <w:r>
        <w:rPr>
          <w:spacing w:val="-10"/>
        </w:rPr>
        <w:t> </w:t>
      </w:r>
      <w:r>
        <w:rPr>
          <w:spacing w:val="-5"/>
        </w:rPr>
        <w:t>от</w:t>
      </w:r>
    </w:p>
    <w:p>
      <w:pPr>
        <w:pStyle w:val="BodyText"/>
        <w:spacing w:line="222" w:lineRule="exact"/>
        <w:ind w:left="793"/>
        <w:jc w:val="both"/>
      </w:pPr>
      <w:r>
        <w:rPr/>
        <w:t>исполнения</w:t>
      </w:r>
      <w:r>
        <w:rPr>
          <w:spacing w:val="6"/>
        </w:rPr>
        <w:t> </w:t>
      </w:r>
      <w:r>
        <w:rPr/>
        <w:t>треб</w:t>
      </w:r>
      <w:r>
        <w:rPr>
          <w:spacing w:val="7"/>
        </w:rPr>
        <w:t> </w:t>
      </w:r>
      <w:r>
        <w:rPr/>
        <w:t>и</w:t>
      </w:r>
      <w:r>
        <w:rPr>
          <w:spacing w:val="6"/>
        </w:rPr>
        <w:t> </w:t>
      </w:r>
      <w:r>
        <w:rPr>
          <w:spacing w:val="-2"/>
        </w:rPr>
        <w:t>служб.</w:t>
      </w:r>
    </w:p>
    <w:p>
      <w:pPr>
        <w:pStyle w:val="BodyText"/>
        <w:spacing w:line="223" w:lineRule="auto" w:before="5"/>
        <w:ind w:left="793" w:right="790" w:firstLine="340"/>
        <w:jc w:val="both"/>
      </w:pPr>
      <w:r>
        <w:rPr/>
        <w:t>В крупных монастырях проживали сотни монахов и послушников. Огоро- женные высокими стенами с пушками и пищалями, монастыри одновременно выполняли</w:t>
      </w:r>
      <w:r>
        <w:rPr>
          <w:spacing w:val="-11"/>
        </w:rPr>
        <w:t> </w:t>
      </w:r>
      <w:r>
        <w:rPr/>
        <w:t>роль</w:t>
      </w:r>
      <w:r>
        <w:rPr>
          <w:spacing w:val="-11"/>
        </w:rPr>
        <w:t> </w:t>
      </w:r>
      <w:r>
        <w:rPr/>
        <w:t>крепостей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путях</w:t>
      </w:r>
      <w:r>
        <w:rPr>
          <w:spacing w:val="-11"/>
        </w:rPr>
        <w:t> </w:t>
      </w:r>
      <w:r>
        <w:rPr/>
        <w:t>неприятельских</w:t>
      </w:r>
      <w:r>
        <w:rPr>
          <w:spacing w:val="-11"/>
        </w:rPr>
        <w:t> </w:t>
      </w:r>
      <w:r>
        <w:rPr/>
        <w:t>вторжений.</w:t>
      </w:r>
      <w:r>
        <w:rPr>
          <w:spacing w:val="-11"/>
        </w:rPr>
        <w:t> </w:t>
      </w:r>
      <w:r>
        <w:rPr/>
        <w:t>Кольцо</w:t>
      </w:r>
      <w:r>
        <w:rPr>
          <w:spacing w:val="-11"/>
        </w:rPr>
        <w:t> </w:t>
      </w:r>
      <w:r>
        <w:rPr/>
        <w:t>мона- стырей составляло первую линию обороны Москвы, а на знаменитый Соло- вецкий монастырь была возложена оборона северного морского побережья.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20" w:lineRule="auto" w:before="108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Какими</w:t>
      </w:r>
      <w:r>
        <w:rPr>
          <w:sz w:val="19"/>
        </w:rPr>
        <w:t> </w:t>
      </w:r>
      <w:r>
        <w:rPr>
          <w:w w:val="95"/>
          <w:sz w:val="19"/>
        </w:rPr>
        <w:t>обстоятельствами</w:t>
      </w:r>
      <w:r>
        <w:rPr>
          <w:sz w:val="19"/>
        </w:rPr>
        <w:t> </w:t>
      </w:r>
      <w:r>
        <w:rPr>
          <w:w w:val="95"/>
          <w:sz w:val="19"/>
        </w:rPr>
        <w:t>определялась</w:t>
      </w:r>
      <w:r>
        <w:rPr>
          <w:sz w:val="19"/>
        </w:rPr>
        <w:t> </w:t>
      </w:r>
      <w:r>
        <w:rPr>
          <w:w w:val="95"/>
          <w:sz w:val="19"/>
        </w:rPr>
        <w:t>важная</w:t>
      </w:r>
      <w:r>
        <w:rPr>
          <w:sz w:val="19"/>
        </w:rPr>
        <w:t> </w:t>
      </w:r>
      <w:r>
        <w:rPr>
          <w:w w:val="95"/>
          <w:sz w:val="19"/>
        </w:rPr>
        <w:t>роль</w:t>
      </w:r>
      <w:r>
        <w:rPr>
          <w:sz w:val="19"/>
        </w:rPr>
        <w:t> </w:t>
      </w:r>
      <w:r>
        <w:rPr>
          <w:w w:val="95"/>
          <w:sz w:val="19"/>
        </w:rPr>
        <w:t>Русской</w:t>
      </w:r>
      <w:r>
        <w:rPr>
          <w:sz w:val="19"/>
        </w:rPr>
        <w:t> </w:t>
      </w:r>
      <w:r>
        <w:rPr>
          <w:w w:val="95"/>
          <w:sz w:val="19"/>
        </w:rPr>
        <w:t>православной</w:t>
      </w:r>
      <w:r>
        <w:rPr>
          <w:sz w:val="19"/>
        </w:rPr>
        <w:t> </w:t>
      </w:r>
      <w:r>
        <w:rPr>
          <w:w w:val="95"/>
          <w:sz w:val="19"/>
        </w:rPr>
        <w:t>церкви</w:t>
      </w:r>
      <w:r>
        <w:rPr>
          <w:spacing w:val="80"/>
          <w:sz w:val="19"/>
        </w:rPr>
        <w:t> </w:t>
      </w:r>
      <w:r>
        <w:rPr>
          <w:sz w:val="19"/>
        </w:rPr>
        <w:t>в жизни страны?</w:t>
      </w:r>
    </w:p>
    <w:p>
      <w:pPr>
        <w:pStyle w:val="BodyText"/>
        <w:spacing w:line="220" w:lineRule="auto" w:before="115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Грозный патриарх. </w:t>
      </w:r>
      <w:r>
        <w:rPr>
          <w:color w:val="000000"/>
        </w:rPr>
        <w:t>Русскую православную церковь не могли обойти сторо- ной</w:t>
      </w:r>
      <w:r>
        <w:rPr>
          <w:color w:val="000000"/>
          <w:spacing w:val="-2"/>
        </w:rPr>
        <w:t> </w:t>
      </w:r>
      <w:r>
        <w:rPr>
          <w:color w:val="000000"/>
        </w:rPr>
        <w:t>процессы</w:t>
      </w:r>
      <w:r>
        <w:rPr>
          <w:color w:val="000000"/>
          <w:spacing w:val="-2"/>
        </w:rPr>
        <w:t> </w:t>
      </w:r>
      <w:r>
        <w:rPr>
          <w:color w:val="000000"/>
        </w:rPr>
        <w:t>становления</w:t>
      </w:r>
      <w:r>
        <w:rPr>
          <w:color w:val="000000"/>
          <w:spacing w:val="-2"/>
        </w:rPr>
        <w:t> </w:t>
      </w:r>
      <w:r>
        <w:rPr>
          <w:color w:val="000000"/>
        </w:rPr>
        <w:t>абсолютизма.</w:t>
      </w:r>
      <w:r>
        <w:rPr>
          <w:color w:val="000000"/>
          <w:spacing w:val="-2"/>
        </w:rPr>
        <w:t> </w:t>
      </w:r>
      <w:r>
        <w:rPr>
          <w:color w:val="000000"/>
        </w:rPr>
        <w:t>При</w:t>
      </w:r>
      <w:r>
        <w:rPr>
          <w:color w:val="000000"/>
          <w:spacing w:val="-2"/>
        </w:rPr>
        <w:t> </w:t>
      </w:r>
      <w:r>
        <w:rPr>
          <w:color w:val="000000"/>
        </w:rPr>
        <w:t>Алексее</w:t>
      </w:r>
      <w:r>
        <w:rPr>
          <w:color w:val="000000"/>
          <w:spacing w:val="-2"/>
        </w:rPr>
        <w:t> </w:t>
      </w:r>
      <w:r>
        <w:rPr>
          <w:color w:val="000000"/>
        </w:rPr>
        <w:t>Михайловиче</w:t>
      </w:r>
      <w:r>
        <w:rPr>
          <w:color w:val="000000"/>
          <w:spacing w:val="-2"/>
        </w:rPr>
        <w:t> </w:t>
      </w:r>
      <w:r>
        <w:rPr>
          <w:color w:val="000000"/>
        </w:rPr>
        <w:t>были</w:t>
      </w:r>
      <w:r>
        <w:rPr>
          <w:color w:val="000000"/>
          <w:spacing w:val="-2"/>
        </w:rPr>
        <w:t> </w:t>
      </w:r>
      <w:r>
        <w:rPr>
          <w:color w:val="000000"/>
        </w:rPr>
        <w:t>сде- ланы</w:t>
      </w:r>
      <w:r>
        <w:rPr>
          <w:color w:val="000000"/>
          <w:spacing w:val="-14"/>
        </w:rPr>
        <w:t> </w:t>
      </w:r>
      <w:r>
        <w:rPr>
          <w:color w:val="000000"/>
        </w:rPr>
        <w:t>шаги,</w:t>
      </w:r>
      <w:r>
        <w:rPr>
          <w:color w:val="000000"/>
          <w:spacing w:val="-14"/>
        </w:rPr>
        <w:t> </w:t>
      </w:r>
      <w:r>
        <w:rPr>
          <w:color w:val="000000"/>
        </w:rPr>
        <w:t>ограничившие</w:t>
      </w:r>
      <w:r>
        <w:rPr>
          <w:color w:val="000000"/>
          <w:spacing w:val="-14"/>
        </w:rPr>
        <w:t> </w:t>
      </w:r>
      <w:r>
        <w:rPr>
          <w:color w:val="000000"/>
        </w:rPr>
        <w:t>юридические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владельческие</w:t>
      </w:r>
      <w:r>
        <w:rPr>
          <w:color w:val="000000"/>
          <w:spacing w:val="-14"/>
        </w:rPr>
        <w:t> </w:t>
      </w:r>
      <w:r>
        <w:rPr>
          <w:color w:val="000000"/>
        </w:rPr>
        <w:t>права</w:t>
      </w:r>
      <w:r>
        <w:rPr>
          <w:color w:val="000000"/>
          <w:spacing w:val="-14"/>
        </w:rPr>
        <w:t> </w:t>
      </w:r>
      <w:r>
        <w:rPr>
          <w:color w:val="000000"/>
        </w:rPr>
        <w:t>церкви.</w:t>
      </w:r>
      <w:r>
        <w:rPr>
          <w:color w:val="000000"/>
          <w:spacing w:val="-14"/>
        </w:rPr>
        <w:t> </w:t>
      </w:r>
      <w:r>
        <w:rPr>
          <w:color w:val="000000"/>
        </w:rPr>
        <w:t>Собор- ное</w:t>
      </w:r>
      <w:r>
        <w:rPr>
          <w:color w:val="000000"/>
          <w:spacing w:val="-1"/>
        </w:rPr>
        <w:t> </w:t>
      </w:r>
      <w:r>
        <w:rPr>
          <w:color w:val="000000"/>
        </w:rPr>
        <w:t>уложение</w:t>
      </w:r>
      <w:r>
        <w:rPr>
          <w:color w:val="000000"/>
          <w:spacing w:val="-1"/>
        </w:rPr>
        <w:t> </w:t>
      </w:r>
      <w:r>
        <w:rPr>
          <w:color w:val="000000"/>
        </w:rPr>
        <w:t>подтвердило введённый</w:t>
      </w:r>
      <w:r>
        <w:rPr>
          <w:color w:val="000000"/>
          <w:spacing w:val="-1"/>
        </w:rPr>
        <w:t> </w:t>
      </w:r>
      <w:r>
        <w:rPr>
          <w:color w:val="000000"/>
        </w:rPr>
        <w:t>Стоглавым</w:t>
      </w:r>
      <w:r>
        <w:rPr>
          <w:color w:val="000000"/>
          <w:spacing w:val="-1"/>
        </w:rPr>
        <w:t> </w:t>
      </w:r>
      <w:r>
        <w:rPr>
          <w:color w:val="000000"/>
        </w:rPr>
        <w:t>собором</w:t>
      </w:r>
      <w:r>
        <w:rPr>
          <w:color w:val="000000"/>
          <w:spacing w:val="-1"/>
        </w:rPr>
        <w:t> </w:t>
      </w:r>
      <w:r>
        <w:rPr>
          <w:color w:val="000000"/>
        </w:rPr>
        <w:t>запрет</w:t>
      </w:r>
      <w:r>
        <w:rPr>
          <w:color w:val="000000"/>
          <w:spacing w:val="-1"/>
        </w:rPr>
        <w:t> </w:t>
      </w:r>
      <w:r>
        <w:rPr>
          <w:color w:val="000000"/>
        </w:rPr>
        <w:t>на</w:t>
      </w:r>
      <w:r>
        <w:rPr>
          <w:color w:val="000000"/>
          <w:spacing w:val="-1"/>
        </w:rPr>
        <w:t> </w:t>
      </w:r>
      <w:r>
        <w:rPr>
          <w:color w:val="000000"/>
        </w:rPr>
        <w:t>передачу служилыми</w:t>
      </w:r>
      <w:r>
        <w:rPr>
          <w:color w:val="000000"/>
          <w:spacing w:val="-9"/>
        </w:rPr>
        <w:t> </w:t>
      </w:r>
      <w:r>
        <w:rPr>
          <w:color w:val="000000"/>
        </w:rPr>
        <w:t>людьми</w:t>
      </w:r>
      <w:r>
        <w:rPr>
          <w:color w:val="000000"/>
          <w:spacing w:val="-9"/>
        </w:rPr>
        <w:t> </w:t>
      </w:r>
      <w:r>
        <w:rPr>
          <w:color w:val="000000"/>
        </w:rPr>
        <w:t>своих</w:t>
      </w:r>
      <w:r>
        <w:rPr>
          <w:color w:val="000000"/>
          <w:spacing w:val="-9"/>
        </w:rPr>
        <w:t> </w:t>
      </w:r>
      <w:r>
        <w:rPr>
          <w:color w:val="000000"/>
        </w:rPr>
        <w:t>вотчин</w:t>
      </w:r>
      <w:r>
        <w:rPr>
          <w:color w:val="000000"/>
          <w:spacing w:val="-9"/>
        </w:rPr>
        <w:t> </w:t>
      </w:r>
      <w:r>
        <w:rPr>
          <w:color w:val="000000"/>
        </w:rPr>
        <w:t>монастырям</w:t>
      </w:r>
      <w:r>
        <w:rPr>
          <w:color w:val="000000"/>
          <w:spacing w:val="-9"/>
        </w:rPr>
        <w:t> </w:t>
      </w:r>
      <w:r>
        <w:rPr>
          <w:color w:val="000000"/>
        </w:rPr>
        <w:t>в</w:t>
      </w:r>
      <w:r>
        <w:rPr>
          <w:color w:val="000000"/>
          <w:spacing w:val="-9"/>
        </w:rPr>
        <w:t> </w:t>
      </w:r>
      <w:r>
        <w:rPr>
          <w:color w:val="000000"/>
        </w:rPr>
        <w:t>дар</w:t>
      </w:r>
      <w:r>
        <w:rPr>
          <w:color w:val="000000"/>
          <w:spacing w:val="-9"/>
        </w:rPr>
        <w:t> </w:t>
      </w:r>
      <w:r>
        <w:rPr>
          <w:color w:val="000000"/>
        </w:rPr>
        <w:t>на</w:t>
      </w:r>
      <w:r>
        <w:rPr>
          <w:color w:val="000000"/>
          <w:spacing w:val="-9"/>
        </w:rPr>
        <w:t> </w:t>
      </w:r>
      <w:r>
        <w:rPr>
          <w:color w:val="000000"/>
        </w:rPr>
        <w:t>помин</w:t>
      </w:r>
      <w:r>
        <w:rPr>
          <w:color w:val="000000"/>
          <w:spacing w:val="-9"/>
        </w:rPr>
        <w:t> </w:t>
      </w:r>
      <w:r>
        <w:rPr>
          <w:color w:val="000000"/>
        </w:rPr>
        <w:t>души.</w:t>
      </w:r>
      <w:r>
        <w:rPr>
          <w:color w:val="000000"/>
          <w:spacing w:val="-9"/>
        </w:rPr>
        <w:t> </w:t>
      </w:r>
      <w:r>
        <w:rPr>
          <w:color w:val="000000"/>
        </w:rPr>
        <w:t>В</w:t>
      </w:r>
      <w:r>
        <w:rPr>
          <w:color w:val="000000"/>
          <w:spacing w:val="-9"/>
        </w:rPr>
        <w:t> </w:t>
      </w:r>
      <w:r>
        <w:rPr>
          <w:color w:val="000000"/>
        </w:rPr>
        <w:t>городах были конфискованы «белые слободы», принадлежавшие духовенству.</w:t>
      </w:r>
    </w:p>
    <w:p>
      <w:pPr>
        <w:pStyle w:val="BodyText"/>
        <w:spacing w:line="218" w:lineRule="auto" w:before="8"/>
        <w:ind w:left="793" w:right="791" w:firstLine="340"/>
        <w:jc w:val="both"/>
      </w:pPr>
      <w:r>
        <w:rPr/>
        <w:t>Ревностным защитником интересов церкви стал </w:t>
      </w:r>
      <w:r>
        <w:rPr>
          <w:rFonts w:ascii="Book Antiqua" w:hAnsi="Book Antiqua"/>
          <w:b/>
          <w:i/>
        </w:rPr>
        <w:t>патриарх Ни́кон</w:t>
      </w:r>
      <w:r>
        <w:rPr/>
        <w:t>, </w:t>
      </w:r>
      <w:r>
        <w:rPr/>
        <w:t>кото- рый старался всячески подчеркивать превосходство церковной власти над светской (государственной): «священство царства преболе есть».</w:t>
      </w:r>
    </w:p>
    <w:p>
      <w:pPr>
        <w:spacing w:after="0" w:line="218" w:lineRule="auto"/>
        <w:jc w:val="both"/>
        <w:sectPr>
          <w:headerReference w:type="even" r:id="rId458"/>
          <w:headerReference w:type="default" r:id="rId459"/>
          <w:pgSz w:w="9190" w:h="12020"/>
          <w:pgMar w:header="0" w:footer="0" w:top="740" w:bottom="280" w:left="0" w:right="0"/>
          <w:pgNumType w:start="192"/>
        </w:sectPr>
      </w:pPr>
    </w:p>
    <w:p>
      <w:pPr>
        <w:pStyle w:val="BodyText"/>
        <w:spacing w:before="6"/>
        <w:rPr>
          <w:sz w:val="26"/>
        </w:rPr>
      </w:pPr>
    </w:p>
    <w:p>
      <w:pPr>
        <w:spacing w:before="103"/>
        <w:ind w:left="2818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9.686001pt;margin-top:-2.999084pt;width:419.55pt;height:275.75pt;mso-position-horizontal-relative:page;mso-position-vertical-relative:paragraph;z-index:-21788160" id="docshapegroup2324" coordorigin="794,-60" coordsize="8391,5515">
            <v:rect style="position:absolute;left:793;top:-45;width:8391;height:5500" id="docshape2325" filled="true" fillcolor="#f7ded5" stroked="false">
              <v:fill type="solid"/>
            </v:rect>
            <v:shape style="position:absolute;left:6445;top:-60;width:2739;height:3375" id="docshape2326" coordorigin="6446,-60" coordsize="2739,3375" path="m9184,293l9184,-60,6488,-60,6488,233,6446,233,6446,3314,8721,3314,8721,293,9184,293xe" filled="true" fillcolor="#000000" stroked="false">
              <v:path arrowok="t"/>
              <v:fill opacity="32768f" type="solid"/>
            </v:shape>
            <v:shape style="position:absolute;left:6518;top:305;width:2135;height:2940" type="#_x0000_t75" id="docshape2327" stroked="false">
              <v:imagedata r:id="rId461" o:title=""/>
            </v:shape>
            <v:rect style="position:absolute;left:6518;top:305;width:2135;height:2940" id="docshape2328" filled="false" stroked="true" strokeweight="1pt" strokecolor="#ffffff">
              <v:stroke dashstyle="solid"/>
            </v:rect>
            <v:rect style="position:absolute;left:6445;top:3169;width:2276;height:1210" id="docshape2329" filled="true" fillcolor="#000000" stroked="false">
              <v:fill opacity="32768f" type="solid"/>
            </v:rect>
            <w10:wrap type="none"/>
          </v:group>
        </w:pict>
      </w:r>
      <w:r>
        <w:rPr/>
        <w:pict>
          <v:shape style="position:absolute;margin-left:325.928009pt;margin-top:-2.244083pt;width:133.3pt;height:11.35pt;mso-position-horizontal-relative:page;mso-position-vertical-relative:paragraph;z-index:15936000" type="#_x0000_t202" id="docshape2330" filled="true" fillcolor="#db413f" stroked="false">
            <v:textbox inset="0,0,0,0">
              <w:txbxContent>
                <w:p>
                  <w:pPr>
                    <w:spacing w:line="220" w:lineRule="exact" w:before="0"/>
                    <w:ind w:left="123" w:right="0" w:firstLine="0"/>
                    <w:jc w:val="left"/>
                    <w:rPr>
                      <w:rFonts w:ascii="Trebuchet MS" w:hAnsi="Trebuchet MS"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color w:val="FFFFFF"/>
                      <w:spacing w:val="-2"/>
                      <w:w w:val="90"/>
                      <w:sz w:val="19"/>
                    </w:rPr>
                    <w:t>ИСТОРИЧЕСКИЙ</w:t>
                  </w:r>
                  <w:r>
                    <w:rPr>
                      <w:rFonts w:ascii="Trebuchet MS" w:hAnsi="Trebuchet MS"/>
                      <w:color w:val="FFFFFF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color w:val="FFFFFF"/>
                      <w:spacing w:val="-2"/>
                      <w:sz w:val="19"/>
                    </w:rPr>
                    <w:t>ПОРТРЕТ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Calibri" w:hAnsi="Calibri"/>
          <w:b/>
          <w:w w:val="115"/>
          <w:sz w:val="19"/>
        </w:rPr>
        <w:t>Патриарх</w:t>
      </w:r>
      <w:r>
        <w:rPr>
          <w:rFonts w:ascii="Calibri" w:hAnsi="Calibri"/>
          <w:b/>
          <w:spacing w:val="2"/>
          <w:w w:val="115"/>
          <w:sz w:val="19"/>
        </w:rPr>
        <w:t> </w:t>
      </w:r>
      <w:r>
        <w:rPr>
          <w:rFonts w:ascii="Calibri" w:hAnsi="Calibri"/>
          <w:b/>
          <w:spacing w:val="-4"/>
          <w:w w:val="115"/>
          <w:sz w:val="19"/>
        </w:rPr>
        <w:t>Никон</w:t>
      </w:r>
    </w:p>
    <w:p>
      <w:pPr>
        <w:spacing w:line="220" w:lineRule="auto" w:before="41"/>
        <w:ind w:left="963" w:right="2956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Будущий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патриарх,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миру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Никита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Минов,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родился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1605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г. в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семье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крестьянина-мордвина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под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Нижним</w:t>
      </w:r>
      <w:r>
        <w:rPr>
          <w:rFonts w:ascii="Tahoma" w:hAnsi="Tahoma"/>
          <w:spacing w:val="36"/>
          <w:sz w:val="19"/>
        </w:rPr>
        <w:t> </w:t>
      </w:r>
      <w:r>
        <w:rPr>
          <w:rFonts w:ascii="Tahoma" w:hAnsi="Tahoma"/>
          <w:sz w:val="19"/>
        </w:rPr>
        <w:t>Новгородом.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детства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Никита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отличался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ревностью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вере.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Став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священ- </w:t>
      </w:r>
      <w:r>
        <w:rPr>
          <w:rFonts w:ascii="Tahoma" w:hAnsi="Tahoma"/>
          <w:w w:val="95"/>
          <w:sz w:val="19"/>
        </w:rPr>
        <w:t>ником, он несколько лет служил в Москве, пока не случилось несчастье: за один год умерло трое его сыновей. Похоже, что эту трагедию Никита истолковал как призыв Бога отрешиться </w:t>
      </w:r>
      <w:r>
        <w:rPr>
          <w:rFonts w:ascii="Tahoma" w:hAnsi="Tahoma"/>
          <w:sz w:val="19"/>
        </w:rPr>
        <w:t>от всего земного. В начале 1630-х гг. он отправился в пу- стынь близ Соловецкого монастыря, где принял постриг и сменил мирское имя на монашеское Никон. После десяти </w:t>
      </w:r>
      <w:r>
        <w:rPr>
          <w:rFonts w:ascii="Tahoma" w:hAnsi="Tahoma"/>
          <w:spacing w:val="-2"/>
          <w:sz w:val="19"/>
        </w:rPr>
        <w:t>лет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монашества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братия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избрала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игуменом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Кожеозерской пустыни.</w:t>
      </w:r>
    </w:p>
    <w:p>
      <w:pPr>
        <w:spacing w:line="220" w:lineRule="auto" w:before="0"/>
        <w:ind w:left="963" w:right="2956" w:firstLine="0"/>
        <w:jc w:val="both"/>
        <w:rPr>
          <w:rFonts w:ascii="Tahoma" w:hAnsi="Tahoma"/>
          <w:sz w:val="19"/>
        </w:rPr>
      </w:pPr>
      <w:r>
        <w:rPr/>
        <w:pict>
          <v:shape style="position:absolute;margin-left:325.416992pt;margin-top:27.351257pt;width:107.45pt;height:54.2pt;mso-position-horizontal-relative:page;mso-position-vertical-relative:paragraph;z-index:15936512" type="#_x0000_t202" id="docshape2331" filled="true" fillcolor="#ffffff" stroked="false">
            <v:textbox inset="0,0,0,0">
              <w:txbxContent>
                <w:p>
                  <w:pPr>
                    <w:spacing w:line="223" w:lineRule="auto" w:before="171"/>
                    <w:ind w:left="113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«Патриарх Никон».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sz w:val="19"/>
                    </w:rPr>
                    <w:t>Портрет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3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sz w:val="19"/>
                    </w:rPr>
                    <w:t>из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sz w:val="19"/>
                    </w:rPr>
                    <w:t>«Царско-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го титулярника».</w:t>
                  </w:r>
                </w:p>
                <w:p>
                  <w:pPr>
                    <w:spacing w:line="214" w:lineRule="exact" w:before="0"/>
                    <w:ind w:left="113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color w:val="000000"/>
                      <w:spacing w:val="-8"/>
                      <w:sz w:val="19"/>
                    </w:rPr>
                    <w:t>1672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5"/>
                      <w:sz w:val="19"/>
                    </w:rPr>
                    <w:t>г.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ahoma" w:hAnsi="Tahoma"/>
          <w:sz w:val="19"/>
        </w:rPr>
        <w:t>Пребывание в северных монастырях с их суровым </w:t>
      </w:r>
      <w:r>
        <w:rPr>
          <w:rFonts w:ascii="Tahoma" w:hAnsi="Tahoma"/>
          <w:sz w:val="19"/>
        </w:rPr>
        <w:t>уставом </w:t>
      </w:r>
      <w:r>
        <w:rPr>
          <w:rFonts w:ascii="Tahoma" w:hAnsi="Tahoma"/>
          <w:spacing w:val="-2"/>
          <w:sz w:val="19"/>
        </w:rPr>
        <w:t>пустынножительства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закалило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характер.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1646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г.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Никон </w:t>
      </w:r>
      <w:r>
        <w:rPr>
          <w:rFonts w:ascii="Tahoma" w:hAnsi="Tahoma"/>
          <w:sz w:val="19"/>
        </w:rPr>
        <w:t>оказался в Москве, где произошла его встреча с молодым Алексеем Михайловичем. Никон поразил царя цельностью своей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натуры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силой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характера.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этого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времени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началось его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стремительное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возвышение.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Никон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стал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архимандритом </w:t>
      </w:r>
      <w:r>
        <w:rPr>
          <w:rFonts w:ascii="Tahoma" w:hAnsi="Tahoma"/>
          <w:w w:val="95"/>
          <w:sz w:val="19"/>
        </w:rPr>
        <w:t>почитаемого царём Новоспасского монастыря (здесь упокои- </w:t>
      </w:r>
      <w:r>
        <w:rPr>
          <w:rFonts w:ascii="Tahoma" w:hAnsi="Tahoma"/>
          <w:spacing w:val="-2"/>
          <w:sz w:val="19"/>
        </w:rPr>
        <w:t>лись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предки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Романовых),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1649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г.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—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Новгородским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митро- </w:t>
      </w:r>
      <w:r>
        <w:rPr>
          <w:rFonts w:ascii="Tahoma" w:hAnsi="Tahoma"/>
          <w:sz w:val="19"/>
        </w:rPr>
        <w:t>политом.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личной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переписке</w:t>
      </w:r>
      <w:r>
        <w:rPr>
          <w:rFonts w:ascii="Tahoma" w:hAnsi="Tahoma"/>
          <w:spacing w:val="19"/>
          <w:sz w:val="19"/>
        </w:rPr>
        <w:t> </w:t>
      </w:r>
      <w:r>
        <w:rPr>
          <w:rFonts w:ascii="Tahoma" w:hAnsi="Tahoma"/>
          <w:sz w:val="19"/>
        </w:rPr>
        <w:t>царь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стал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z w:val="19"/>
        </w:rPr>
        <w:t>называть</w:t>
      </w:r>
      <w:r>
        <w:rPr>
          <w:rFonts w:ascii="Tahoma" w:hAnsi="Tahoma"/>
          <w:spacing w:val="20"/>
          <w:sz w:val="19"/>
        </w:rPr>
        <w:t> </w:t>
      </w:r>
      <w:r>
        <w:rPr>
          <w:rFonts w:ascii="Tahoma" w:hAnsi="Tahoma"/>
          <w:spacing w:val="-2"/>
          <w:sz w:val="19"/>
        </w:rPr>
        <w:t>Никона</w:t>
      </w:r>
    </w:p>
    <w:p>
      <w:pPr>
        <w:spacing w:line="220" w:lineRule="auto" w:before="0"/>
        <w:ind w:left="963" w:right="79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«собинным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(особым,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избранным)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другом».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когда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1652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освободился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патриар- ший престол, то по желанию царя на него был избран Никон.</w:t>
      </w:r>
    </w:p>
    <w:p>
      <w:pPr>
        <w:spacing w:before="76"/>
        <w:ind w:left="907" w:right="0" w:firstLine="0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-10"/>
          <w:w w:val="80"/>
          <w:sz w:val="20"/>
        </w:rPr>
        <w:t> </w:t>
      </w:r>
      <w:r>
        <w:rPr>
          <w:rFonts w:ascii="Tahoma" w:hAnsi="Tahoma"/>
          <w:spacing w:val="-2"/>
          <w:w w:val="95"/>
          <w:sz w:val="19"/>
        </w:rPr>
        <w:t>Каким</w:t>
      </w:r>
      <w:r>
        <w:rPr>
          <w:rFonts w:ascii="Tahoma" w:hAnsi="Tahoma"/>
          <w:spacing w:val="-6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образом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государство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ограничило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юридические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и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владельческие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права</w:t>
      </w:r>
      <w:r>
        <w:rPr>
          <w:rFonts w:ascii="Tahoma" w:hAnsi="Tahoma"/>
          <w:spacing w:val="-4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церкви?</w:t>
      </w:r>
    </w:p>
    <w:p>
      <w:pPr>
        <w:pStyle w:val="BodyText"/>
        <w:spacing w:before="10"/>
        <w:rPr>
          <w:rFonts w:ascii="Tahoma"/>
          <w:sz w:val="24"/>
        </w:rPr>
      </w:pPr>
    </w:p>
    <w:p>
      <w:pPr>
        <w:pStyle w:val="BodyText"/>
        <w:spacing w:line="223" w:lineRule="auto" w:before="116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Священство и царство. </w:t>
      </w:r>
      <w:r>
        <w:rPr>
          <w:color w:val="000000"/>
        </w:rPr>
        <w:t>Своё понимание церковно-государственных отно- шений Никон изложил в новой редакции Служебника. За основу была взята Византийская теория «симфонии властей». Согласно ей, каждая власть была самостоятельна и имела свою, только ей принадлежащую сферу ответственно- сти:</w:t>
      </w:r>
      <w:r>
        <w:rPr>
          <w:color w:val="000000"/>
          <w:spacing w:val="40"/>
        </w:rPr>
        <w:t> </w:t>
      </w:r>
      <w:r>
        <w:rPr>
          <w:color w:val="000000"/>
        </w:rPr>
        <w:t>царство</w:t>
      </w:r>
      <w:r>
        <w:rPr>
          <w:color w:val="000000"/>
          <w:spacing w:val="40"/>
        </w:rPr>
        <w:t> </w:t>
      </w:r>
      <w:r>
        <w:rPr>
          <w:color w:val="000000"/>
        </w:rPr>
        <w:t>отвечало</w:t>
      </w:r>
      <w:r>
        <w:rPr>
          <w:color w:val="000000"/>
          <w:spacing w:val="40"/>
        </w:rPr>
        <w:t> </w:t>
      </w:r>
      <w:r>
        <w:rPr>
          <w:color w:val="000000"/>
        </w:rPr>
        <w:t>за</w:t>
      </w:r>
      <w:r>
        <w:rPr>
          <w:color w:val="000000"/>
          <w:spacing w:val="40"/>
        </w:rPr>
        <w:t> </w:t>
      </w:r>
      <w:r>
        <w:rPr>
          <w:color w:val="000000"/>
        </w:rPr>
        <w:t>«земное»,</w:t>
      </w:r>
      <w:r>
        <w:rPr>
          <w:color w:val="000000"/>
          <w:spacing w:val="40"/>
        </w:rPr>
        <w:t> </w:t>
      </w:r>
      <w:r>
        <w:rPr>
          <w:color w:val="000000"/>
        </w:rPr>
        <w:t>священство</w:t>
      </w:r>
      <w:r>
        <w:rPr>
          <w:color w:val="000000"/>
          <w:spacing w:val="40"/>
        </w:rPr>
        <w:t> </w:t>
      </w:r>
      <w:r>
        <w:rPr>
          <w:color w:val="000000"/>
        </w:rPr>
        <w:t>—</w:t>
      </w:r>
      <w:r>
        <w:rPr>
          <w:color w:val="000000"/>
          <w:spacing w:val="40"/>
        </w:rPr>
        <w:t> </w:t>
      </w:r>
      <w:r>
        <w:rPr>
          <w:color w:val="000000"/>
        </w:rPr>
        <w:t>за</w:t>
      </w:r>
      <w:r>
        <w:rPr>
          <w:color w:val="000000"/>
          <w:spacing w:val="40"/>
        </w:rPr>
        <w:t> </w:t>
      </w:r>
      <w:r>
        <w:rPr>
          <w:color w:val="000000"/>
        </w:rPr>
        <w:t>духовное,</w:t>
      </w:r>
      <w:r>
        <w:rPr>
          <w:color w:val="000000"/>
          <w:spacing w:val="40"/>
        </w:rPr>
        <w:t> </w:t>
      </w:r>
      <w:r>
        <w:rPr>
          <w:color w:val="000000"/>
        </w:rPr>
        <w:t>«небесное».</w:t>
      </w:r>
      <w:r>
        <w:rPr>
          <w:color w:val="000000"/>
          <w:spacing w:val="40"/>
        </w:rPr>
        <w:t> </w:t>
      </w:r>
      <w:r>
        <w:rPr>
          <w:color w:val="000000"/>
        </w:rPr>
        <w:t>В XVII в. эти положения доктрины разделяли обе стороны. Но важно </w:t>
      </w:r>
      <w:r>
        <w:rPr>
          <w:color w:val="000000"/>
        </w:rPr>
        <w:t>было, какие</w:t>
      </w:r>
      <w:r>
        <w:rPr>
          <w:color w:val="000000"/>
          <w:spacing w:val="-8"/>
        </w:rPr>
        <w:t> </w:t>
      </w:r>
      <w:r>
        <w:rPr>
          <w:color w:val="000000"/>
        </w:rPr>
        <w:t>смыслы</w:t>
      </w:r>
      <w:r>
        <w:rPr>
          <w:color w:val="000000"/>
          <w:spacing w:val="-8"/>
        </w:rPr>
        <w:t> </w:t>
      </w:r>
      <w:r>
        <w:rPr>
          <w:color w:val="000000"/>
        </w:rPr>
        <w:t>вкладывались</w:t>
      </w:r>
      <w:r>
        <w:rPr>
          <w:color w:val="000000"/>
          <w:spacing w:val="-8"/>
        </w:rPr>
        <w:t> </w:t>
      </w:r>
      <w:r>
        <w:rPr>
          <w:color w:val="000000"/>
        </w:rPr>
        <w:t>в</w:t>
      </w:r>
      <w:r>
        <w:rPr>
          <w:color w:val="000000"/>
          <w:spacing w:val="-8"/>
        </w:rPr>
        <w:t> </w:t>
      </w:r>
      <w:r>
        <w:rPr>
          <w:color w:val="000000"/>
        </w:rPr>
        <w:t>понятие</w:t>
      </w:r>
      <w:r>
        <w:rPr>
          <w:color w:val="000000"/>
          <w:spacing w:val="-8"/>
        </w:rPr>
        <w:t> </w:t>
      </w:r>
      <w:r>
        <w:rPr>
          <w:color w:val="000000"/>
        </w:rPr>
        <w:t>«симфония»</w:t>
      </w:r>
      <w:r>
        <w:rPr>
          <w:color w:val="000000"/>
          <w:spacing w:val="-8"/>
        </w:rPr>
        <w:t> </w:t>
      </w:r>
      <w:r>
        <w:rPr>
          <w:color w:val="000000"/>
        </w:rPr>
        <w:t>и</w:t>
      </w:r>
      <w:r>
        <w:rPr>
          <w:color w:val="000000"/>
          <w:spacing w:val="-8"/>
        </w:rPr>
        <w:t> </w:t>
      </w:r>
      <w:r>
        <w:rPr>
          <w:color w:val="000000"/>
        </w:rPr>
        <w:t>в</w:t>
      </w:r>
      <w:r>
        <w:rPr>
          <w:color w:val="000000"/>
          <w:spacing w:val="-8"/>
        </w:rPr>
        <w:t> </w:t>
      </w:r>
      <w:r>
        <w:rPr>
          <w:color w:val="000000"/>
        </w:rPr>
        <w:t>какие</w:t>
      </w:r>
      <w:r>
        <w:rPr>
          <w:color w:val="000000"/>
          <w:spacing w:val="-8"/>
        </w:rPr>
        <w:t> </w:t>
      </w:r>
      <w:r>
        <w:rPr>
          <w:color w:val="000000"/>
        </w:rPr>
        <w:t>дела</w:t>
      </w:r>
      <w:r>
        <w:rPr>
          <w:color w:val="000000"/>
          <w:spacing w:val="-8"/>
        </w:rPr>
        <w:t> </w:t>
      </w:r>
      <w:r>
        <w:rPr>
          <w:color w:val="000000"/>
        </w:rPr>
        <w:t>они</w:t>
      </w:r>
      <w:r>
        <w:rPr>
          <w:color w:val="000000"/>
          <w:spacing w:val="-8"/>
        </w:rPr>
        <w:t> </w:t>
      </w:r>
      <w:r>
        <w:rPr>
          <w:color w:val="000000"/>
        </w:rPr>
        <w:t>претво- рялись. Никон отводил светской власти только второе место. Архиерейство он сравнивал с солнцем, а царство — с месяцем и пояснял это тем, что церковная </w:t>
      </w:r>
      <w:r>
        <w:rPr>
          <w:color w:val="000000"/>
          <w:spacing w:val="-2"/>
        </w:rPr>
        <w:t>власть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светит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душам,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а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царская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—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телу.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Светская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власть,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полагал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он,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нарушила </w:t>
      </w:r>
      <w:r>
        <w:rPr>
          <w:color w:val="000000"/>
        </w:rPr>
        <w:t>симфонию, позволив себе недопустимое вмешательство в дела церкви. Особое недовольство вызывали у патриарха статьи Соборного уложения, ограничив- шие её исконные права. Уложение он называл «проклятой книгой». Вместе с тем Никон предельно широко трактовал обязанности патриарха в отношении царской</w:t>
      </w:r>
      <w:r>
        <w:rPr>
          <w:color w:val="000000"/>
          <w:spacing w:val="-3"/>
        </w:rPr>
        <w:t> </w:t>
      </w:r>
      <w:r>
        <w:rPr>
          <w:color w:val="000000"/>
        </w:rPr>
        <w:t>власти.</w:t>
      </w:r>
      <w:r>
        <w:rPr>
          <w:color w:val="000000"/>
          <w:spacing w:val="-3"/>
        </w:rPr>
        <w:t> </w:t>
      </w:r>
      <w:r>
        <w:rPr>
          <w:color w:val="000000"/>
        </w:rPr>
        <w:t>По</w:t>
      </w:r>
      <w:r>
        <w:rPr>
          <w:color w:val="000000"/>
          <w:spacing w:val="-3"/>
        </w:rPr>
        <w:t> </w:t>
      </w:r>
      <w:r>
        <w:rPr>
          <w:color w:val="000000"/>
        </w:rPr>
        <w:t>его</w:t>
      </w:r>
      <w:r>
        <w:rPr>
          <w:color w:val="000000"/>
          <w:spacing w:val="-3"/>
        </w:rPr>
        <w:t> </w:t>
      </w:r>
      <w:r>
        <w:rPr>
          <w:color w:val="000000"/>
        </w:rPr>
        <w:t>представлению,</w:t>
      </w:r>
      <w:r>
        <w:rPr>
          <w:color w:val="000000"/>
          <w:spacing w:val="-3"/>
        </w:rPr>
        <w:t> </w:t>
      </w:r>
      <w:r>
        <w:rPr>
          <w:color w:val="000000"/>
        </w:rPr>
        <w:t>он</w:t>
      </w:r>
      <w:r>
        <w:rPr>
          <w:color w:val="000000"/>
          <w:spacing w:val="-3"/>
        </w:rPr>
        <w:t> </w:t>
      </w:r>
      <w:r>
        <w:rPr>
          <w:color w:val="000000"/>
        </w:rPr>
        <w:t>должен</w:t>
      </w:r>
      <w:r>
        <w:rPr>
          <w:color w:val="000000"/>
          <w:spacing w:val="-3"/>
        </w:rPr>
        <w:t> </w:t>
      </w:r>
      <w:r>
        <w:rPr>
          <w:color w:val="000000"/>
        </w:rPr>
        <w:t>был</w:t>
      </w:r>
      <w:r>
        <w:rPr>
          <w:color w:val="000000"/>
          <w:spacing w:val="-3"/>
        </w:rPr>
        <w:t> </w:t>
      </w:r>
      <w:r>
        <w:rPr>
          <w:color w:val="000000"/>
        </w:rPr>
        <w:t>не</w:t>
      </w:r>
      <w:r>
        <w:rPr>
          <w:color w:val="000000"/>
          <w:spacing w:val="-3"/>
        </w:rPr>
        <w:t> </w:t>
      </w:r>
      <w:r>
        <w:rPr>
          <w:color w:val="000000"/>
        </w:rPr>
        <w:t>только</w:t>
      </w:r>
      <w:r>
        <w:rPr>
          <w:color w:val="000000"/>
          <w:spacing w:val="-3"/>
        </w:rPr>
        <w:t> </w:t>
      </w:r>
      <w:r>
        <w:rPr>
          <w:color w:val="000000"/>
        </w:rPr>
        <w:t>наставлять</w:t>
      </w:r>
      <w:r>
        <w:rPr>
          <w:color w:val="000000"/>
          <w:spacing w:val="-3"/>
        </w:rPr>
        <w:t> </w:t>
      </w:r>
      <w:r>
        <w:rPr>
          <w:color w:val="000000"/>
        </w:rPr>
        <w:t>и благословлять царя, но и прямо соучаствовать в управлении государством. Вследствие</w:t>
      </w:r>
      <w:r>
        <w:rPr>
          <w:color w:val="000000"/>
          <w:spacing w:val="-4"/>
        </w:rPr>
        <w:t> </w:t>
      </w:r>
      <w:r>
        <w:rPr>
          <w:color w:val="000000"/>
        </w:rPr>
        <w:t>всех</w:t>
      </w:r>
      <w:r>
        <w:rPr>
          <w:color w:val="000000"/>
          <w:spacing w:val="-4"/>
        </w:rPr>
        <w:t> </w:t>
      </w:r>
      <w:r>
        <w:rPr>
          <w:color w:val="000000"/>
        </w:rPr>
        <w:t>этих</w:t>
      </w:r>
      <w:r>
        <w:rPr>
          <w:color w:val="000000"/>
          <w:spacing w:val="-4"/>
        </w:rPr>
        <w:t> </w:t>
      </w:r>
      <w:r>
        <w:rPr>
          <w:color w:val="000000"/>
        </w:rPr>
        <w:t>соображений</w:t>
      </w:r>
      <w:r>
        <w:rPr>
          <w:color w:val="000000"/>
          <w:spacing w:val="-4"/>
        </w:rPr>
        <w:t> </w:t>
      </w:r>
      <w:r>
        <w:rPr>
          <w:color w:val="000000"/>
        </w:rPr>
        <w:t>Никон</w:t>
      </w:r>
      <w:r>
        <w:rPr>
          <w:color w:val="000000"/>
          <w:spacing w:val="-4"/>
        </w:rPr>
        <w:t> </w:t>
      </w:r>
      <w:r>
        <w:rPr>
          <w:color w:val="000000"/>
        </w:rPr>
        <w:t>без</w:t>
      </w:r>
      <w:r>
        <w:rPr>
          <w:color w:val="000000"/>
          <w:spacing w:val="-4"/>
        </w:rPr>
        <w:t> </w:t>
      </w:r>
      <w:r>
        <w:rPr>
          <w:color w:val="000000"/>
        </w:rPr>
        <w:t>малейшего</w:t>
      </w:r>
      <w:r>
        <w:rPr>
          <w:color w:val="000000"/>
          <w:spacing w:val="-4"/>
        </w:rPr>
        <w:t> </w:t>
      </w:r>
      <w:r>
        <w:rPr>
          <w:color w:val="000000"/>
        </w:rPr>
        <w:t>смущения,</w:t>
      </w:r>
      <w:r>
        <w:rPr>
          <w:color w:val="000000"/>
          <w:spacing w:val="-4"/>
        </w:rPr>
        <w:t> </w:t>
      </w:r>
      <w:r>
        <w:rPr>
          <w:color w:val="000000"/>
        </w:rPr>
        <w:t>как</w:t>
      </w:r>
      <w:r>
        <w:rPr>
          <w:color w:val="000000"/>
          <w:spacing w:val="-4"/>
        </w:rPr>
        <w:t> </w:t>
      </w:r>
      <w:r>
        <w:rPr>
          <w:color w:val="000000"/>
        </w:rPr>
        <w:t>долж- ное, принял огромную власть, которую царь охотно предоставил ему в первые годы</w:t>
      </w:r>
      <w:r>
        <w:rPr>
          <w:color w:val="000000"/>
          <w:spacing w:val="-5"/>
        </w:rPr>
        <w:t> </w:t>
      </w:r>
      <w:r>
        <w:rPr>
          <w:color w:val="000000"/>
        </w:rPr>
        <w:t>его</w:t>
      </w:r>
      <w:r>
        <w:rPr>
          <w:color w:val="000000"/>
          <w:spacing w:val="-5"/>
        </w:rPr>
        <w:t> </w:t>
      </w:r>
      <w:r>
        <w:rPr>
          <w:color w:val="000000"/>
        </w:rPr>
        <w:t>патриаршества.</w:t>
      </w:r>
      <w:r>
        <w:rPr>
          <w:color w:val="000000"/>
          <w:spacing w:val="-5"/>
        </w:rPr>
        <w:t> </w:t>
      </w:r>
      <w:r>
        <w:rPr>
          <w:color w:val="000000"/>
        </w:rPr>
        <w:t>Помимо</w:t>
      </w:r>
      <w:r>
        <w:rPr>
          <w:color w:val="000000"/>
          <w:spacing w:val="-5"/>
        </w:rPr>
        <w:t> </w:t>
      </w:r>
      <w:r>
        <w:rPr>
          <w:color w:val="000000"/>
        </w:rPr>
        <w:t>своего</w:t>
      </w:r>
      <w:r>
        <w:rPr>
          <w:color w:val="000000"/>
          <w:spacing w:val="-5"/>
        </w:rPr>
        <w:t> </w:t>
      </w:r>
      <w:r>
        <w:rPr>
          <w:color w:val="000000"/>
        </w:rPr>
        <w:t>церковного</w:t>
      </w:r>
      <w:r>
        <w:rPr>
          <w:color w:val="000000"/>
          <w:spacing w:val="-5"/>
        </w:rPr>
        <w:t> </w:t>
      </w:r>
      <w:r>
        <w:rPr>
          <w:color w:val="000000"/>
        </w:rPr>
        <w:t>титула,</w:t>
      </w:r>
      <w:r>
        <w:rPr>
          <w:color w:val="000000"/>
          <w:spacing w:val="-5"/>
        </w:rPr>
        <w:t> </w:t>
      </w:r>
      <w:r>
        <w:rPr>
          <w:color w:val="000000"/>
        </w:rPr>
        <w:t>он</w:t>
      </w:r>
      <w:r>
        <w:rPr>
          <w:color w:val="000000"/>
          <w:spacing w:val="-5"/>
        </w:rPr>
        <w:t> </w:t>
      </w:r>
      <w:r>
        <w:rPr>
          <w:color w:val="000000"/>
        </w:rPr>
        <w:t>принял</w:t>
      </w:r>
      <w:r>
        <w:rPr>
          <w:color w:val="000000"/>
          <w:spacing w:val="-5"/>
        </w:rPr>
        <w:t> </w:t>
      </w:r>
      <w:r>
        <w:rPr>
          <w:color w:val="000000"/>
        </w:rPr>
        <w:t>с</w:t>
      </w:r>
      <w:r>
        <w:rPr>
          <w:color w:val="000000"/>
          <w:spacing w:val="-5"/>
        </w:rPr>
        <w:t> </w:t>
      </w:r>
      <w:r>
        <w:rPr>
          <w:color w:val="000000"/>
        </w:rPr>
        <w:t>согла- </w:t>
      </w:r>
      <w:r>
        <w:rPr>
          <w:color w:val="000000"/>
          <w:spacing w:val="-2"/>
        </w:rPr>
        <w:t>сия Алексея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Михайловича титул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«великий государь».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Таким образом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он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напом-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>
          <w:w w:val="95"/>
        </w:rPr>
        <w:t>нил современникам о временах патриарха Филарета. Но если Филарет </w:t>
      </w:r>
      <w:r>
        <w:rPr>
          <w:w w:val="95"/>
        </w:rPr>
        <w:t>получил </w:t>
      </w:r>
      <w:r>
        <w:rPr/>
        <w:t>свой титул как отец царя, то Никон притязал на него как на законно ему при- </w:t>
      </w:r>
      <w:r>
        <w:rPr>
          <w:spacing w:val="-2"/>
        </w:rPr>
        <w:t>надлежащий.</w:t>
      </w:r>
    </w:p>
    <w:p>
      <w:pPr>
        <w:spacing w:line="218" w:lineRule="auto" w:before="11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16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</w:t>
      </w:r>
      <w:r>
        <w:rPr>
          <w:rFonts w:ascii="Tahoma" w:hAnsi="Tahoma"/>
          <w:color w:val="4495D1"/>
          <w:spacing w:val="-1"/>
          <w:sz w:val="19"/>
        </w:rPr>
        <w:t> </w:t>
      </w:r>
      <w:r>
        <w:rPr>
          <w:rFonts w:ascii="Tahoma" w:hAnsi="Tahoma"/>
          <w:sz w:val="19"/>
        </w:rPr>
        <w:t>Намерения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Никона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ярко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проявлялись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дни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избрания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патри- </w:t>
      </w:r>
      <w:r>
        <w:rPr>
          <w:rFonts w:ascii="Tahoma" w:hAnsi="Tahoma"/>
          <w:w w:val="95"/>
          <w:sz w:val="19"/>
        </w:rPr>
        <w:t>архом, когда он упорно отказывался от уготованной ему чести. Дело дошло до того, что </w:t>
      </w:r>
      <w:r>
        <w:rPr>
          <w:rFonts w:ascii="Tahoma" w:hAnsi="Tahoma"/>
          <w:sz w:val="19"/>
        </w:rPr>
        <w:t>царю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самому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пришлось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уговаривать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своего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друга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дать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согласие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возглавить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церковь. </w:t>
      </w:r>
      <w:r>
        <w:rPr>
          <w:rFonts w:ascii="Tahoma" w:hAnsi="Tahoma"/>
          <w:w w:val="95"/>
          <w:sz w:val="19"/>
        </w:rPr>
        <w:t>Никон уступил, но поставил условие — он станет патриархом, если Алексей </w:t>
      </w:r>
      <w:r>
        <w:rPr>
          <w:rFonts w:ascii="Tahoma" w:hAnsi="Tahoma"/>
          <w:w w:val="95"/>
          <w:sz w:val="19"/>
        </w:rPr>
        <w:t>Михайлович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будет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вмешиваться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дела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церкви.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Царь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дал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клятву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«послушати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всём,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яко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на- чальника и пастыря и отца краснейшаго».</w:t>
      </w:r>
    </w:p>
    <w:p>
      <w:pPr>
        <w:spacing w:line="220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…Сохранилось описание постановления Никона на патриарший престол с правкой Алексея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Михайловича.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Любопытно,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царь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собственноручно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вычеркнул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фразу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том, </w:t>
      </w:r>
      <w:r>
        <w:rPr>
          <w:rFonts w:ascii="Tahoma" w:hAnsi="Tahoma"/>
          <w:spacing w:val="-2"/>
          <w:sz w:val="19"/>
        </w:rPr>
        <w:t>что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все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присутствующие,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включая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самого,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«распростёршись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ниц»,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умоляли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Нико- </w:t>
      </w:r>
      <w:r>
        <w:rPr>
          <w:rFonts w:ascii="Tahoma" w:hAnsi="Tahoma"/>
          <w:sz w:val="19"/>
        </w:rPr>
        <w:t>на.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Взамен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Алексей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Михайлович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написал: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«Удалось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умолить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Никона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быть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патриархом с великою нуждой».</w:t>
      </w:r>
    </w:p>
    <w:p>
      <w:pPr>
        <w:pStyle w:val="BodyText"/>
        <w:spacing w:before="6"/>
        <w:rPr>
          <w:rFonts w:ascii="Tahoma"/>
          <w:sz w:val="16"/>
        </w:rPr>
      </w:pP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40" w:lineRule="auto" w:before="0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Какой</w:t>
      </w:r>
      <w:r>
        <w:rPr>
          <w:spacing w:val="11"/>
          <w:sz w:val="19"/>
        </w:rPr>
        <w:t> </w:t>
      </w:r>
      <w:r>
        <w:rPr>
          <w:w w:val="95"/>
          <w:sz w:val="19"/>
        </w:rPr>
        <w:t>в</w:t>
      </w:r>
      <w:r>
        <w:rPr>
          <w:spacing w:val="11"/>
          <w:sz w:val="19"/>
        </w:rPr>
        <w:t> </w:t>
      </w:r>
      <w:r>
        <w:rPr>
          <w:w w:val="95"/>
          <w:sz w:val="19"/>
        </w:rPr>
        <w:t>представлении</w:t>
      </w:r>
      <w:r>
        <w:rPr>
          <w:spacing w:val="12"/>
          <w:sz w:val="19"/>
        </w:rPr>
        <w:t> </w:t>
      </w:r>
      <w:r>
        <w:rPr>
          <w:w w:val="95"/>
          <w:sz w:val="19"/>
        </w:rPr>
        <w:t>Никона</w:t>
      </w:r>
      <w:r>
        <w:rPr>
          <w:spacing w:val="11"/>
          <w:sz w:val="19"/>
        </w:rPr>
        <w:t> </w:t>
      </w:r>
      <w:r>
        <w:rPr>
          <w:w w:val="95"/>
          <w:sz w:val="19"/>
        </w:rPr>
        <w:t>должна</w:t>
      </w:r>
      <w:r>
        <w:rPr>
          <w:spacing w:val="12"/>
          <w:sz w:val="19"/>
        </w:rPr>
        <w:t> </w:t>
      </w:r>
      <w:r>
        <w:rPr>
          <w:w w:val="95"/>
          <w:sz w:val="19"/>
        </w:rPr>
        <w:t>была</w:t>
      </w:r>
      <w:r>
        <w:rPr>
          <w:spacing w:val="11"/>
          <w:sz w:val="19"/>
        </w:rPr>
        <w:t> </w:t>
      </w:r>
      <w:r>
        <w:rPr>
          <w:w w:val="95"/>
          <w:sz w:val="19"/>
        </w:rPr>
        <w:t>быть</w:t>
      </w:r>
      <w:r>
        <w:rPr>
          <w:spacing w:val="11"/>
          <w:sz w:val="19"/>
        </w:rPr>
        <w:t> </w:t>
      </w:r>
      <w:r>
        <w:rPr>
          <w:w w:val="95"/>
          <w:sz w:val="19"/>
        </w:rPr>
        <w:t>«симфония</w:t>
      </w:r>
      <w:r>
        <w:rPr>
          <w:spacing w:val="12"/>
          <w:sz w:val="19"/>
        </w:rPr>
        <w:t> </w:t>
      </w:r>
      <w:r>
        <w:rPr>
          <w:spacing w:val="-2"/>
          <w:w w:val="95"/>
          <w:sz w:val="19"/>
        </w:rPr>
        <w:t>властей»?</w:t>
      </w:r>
    </w:p>
    <w:p>
      <w:pPr>
        <w:pStyle w:val="BodyText"/>
        <w:spacing w:before="9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Великий раскол. </w:t>
      </w:r>
      <w:r>
        <w:rPr>
          <w:color w:val="000000"/>
        </w:rPr>
        <w:t>Назревшая церковная реформа, о которой упоминалось выше,</w:t>
      </w:r>
      <w:r>
        <w:rPr>
          <w:color w:val="000000"/>
          <w:spacing w:val="-3"/>
        </w:rPr>
        <w:t> </w:t>
      </w:r>
      <w:r>
        <w:rPr>
          <w:color w:val="000000"/>
        </w:rPr>
        <w:t>заключалась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4"/>
        </w:rPr>
        <w:t> </w:t>
      </w:r>
      <w:r>
        <w:rPr>
          <w:color w:val="000000"/>
        </w:rPr>
        <w:t>следующем. К</w:t>
      </w:r>
      <w:r>
        <w:rPr>
          <w:color w:val="000000"/>
          <w:spacing w:val="-3"/>
        </w:rPr>
        <w:t> </w:t>
      </w:r>
      <w:r>
        <w:rPr>
          <w:color w:val="000000"/>
        </w:rPr>
        <w:t>середине</w:t>
      </w:r>
      <w:r>
        <w:rPr>
          <w:color w:val="000000"/>
          <w:spacing w:val="-3"/>
        </w:rPr>
        <w:t> </w:t>
      </w:r>
      <w:r>
        <w:rPr>
          <w:color w:val="000000"/>
        </w:rPr>
        <w:t>XVII</w:t>
      </w:r>
      <w:r>
        <w:rPr>
          <w:color w:val="000000"/>
          <w:spacing w:val="-3"/>
        </w:rPr>
        <w:t> </w:t>
      </w:r>
      <w:r>
        <w:rPr>
          <w:color w:val="000000"/>
        </w:rPr>
        <w:t>в.</w:t>
      </w:r>
      <w:r>
        <w:rPr>
          <w:color w:val="000000"/>
          <w:spacing w:val="-3"/>
        </w:rPr>
        <w:t> </w:t>
      </w:r>
      <w:r>
        <w:rPr>
          <w:color w:val="000000"/>
        </w:rPr>
        <w:t>накопилось</w:t>
      </w:r>
      <w:r>
        <w:rPr>
          <w:color w:val="000000"/>
          <w:spacing w:val="-4"/>
        </w:rPr>
        <w:t> </w:t>
      </w:r>
      <w:r>
        <w:rPr>
          <w:color w:val="000000"/>
        </w:rPr>
        <w:t>много</w:t>
      </w:r>
      <w:r>
        <w:rPr>
          <w:color w:val="000000"/>
          <w:spacing w:val="-3"/>
        </w:rPr>
        <w:t> </w:t>
      </w:r>
      <w:r>
        <w:rPr>
          <w:color w:val="000000"/>
        </w:rPr>
        <w:t>разли- чий в обрядах и текстах служебных книг, использовавшихся русской и грече- ской церквями. Так, русские крестились двумя перстами, греки — тремя. Каждая</w:t>
      </w:r>
      <w:r>
        <w:rPr>
          <w:color w:val="000000"/>
          <w:spacing w:val="-12"/>
        </w:rPr>
        <w:t> </w:t>
      </w:r>
      <w:r>
        <w:rPr>
          <w:color w:val="000000"/>
        </w:rPr>
        <w:t>из</w:t>
      </w:r>
      <w:r>
        <w:rPr>
          <w:color w:val="000000"/>
          <w:spacing w:val="-12"/>
        </w:rPr>
        <w:t> </w:t>
      </w:r>
      <w:r>
        <w:rPr>
          <w:color w:val="000000"/>
        </w:rPr>
        <w:t>поместных</w:t>
      </w:r>
      <w:r>
        <w:rPr>
          <w:color w:val="000000"/>
          <w:spacing w:val="-12"/>
        </w:rPr>
        <w:t> </w:t>
      </w:r>
      <w:r>
        <w:rPr>
          <w:color w:val="000000"/>
        </w:rPr>
        <w:t>церквей</w:t>
      </w:r>
      <w:r>
        <w:rPr>
          <w:color w:val="000000"/>
          <w:spacing w:val="-12"/>
        </w:rPr>
        <w:t> </w:t>
      </w:r>
      <w:r>
        <w:rPr>
          <w:color w:val="000000"/>
        </w:rPr>
        <w:t>считала</w:t>
      </w:r>
      <w:r>
        <w:rPr>
          <w:color w:val="000000"/>
          <w:spacing w:val="-12"/>
        </w:rPr>
        <w:t> </w:t>
      </w:r>
      <w:r>
        <w:rPr>
          <w:color w:val="000000"/>
        </w:rPr>
        <w:t>именно</w:t>
      </w:r>
      <w:r>
        <w:rPr>
          <w:color w:val="000000"/>
          <w:spacing w:val="-12"/>
        </w:rPr>
        <w:t> </w:t>
      </w:r>
      <w:r>
        <w:rPr>
          <w:color w:val="000000"/>
        </w:rPr>
        <w:t>свой</w:t>
      </w:r>
      <w:r>
        <w:rPr>
          <w:color w:val="000000"/>
          <w:spacing w:val="-12"/>
        </w:rPr>
        <w:t> </w:t>
      </w:r>
      <w:r>
        <w:rPr>
          <w:color w:val="000000"/>
        </w:rPr>
        <w:t>обряд,</w:t>
      </w:r>
      <w:r>
        <w:rPr>
          <w:color w:val="000000"/>
          <w:spacing w:val="-12"/>
        </w:rPr>
        <w:t> </w:t>
      </w:r>
      <w:r>
        <w:rPr>
          <w:color w:val="000000"/>
        </w:rPr>
        <w:t>чин</w:t>
      </w:r>
      <w:r>
        <w:rPr>
          <w:color w:val="000000"/>
          <w:spacing w:val="-12"/>
        </w:rPr>
        <w:t> </w:t>
      </w:r>
      <w:r>
        <w:rPr>
          <w:color w:val="000000"/>
        </w:rPr>
        <w:t>и</w:t>
      </w:r>
      <w:r>
        <w:rPr>
          <w:color w:val="000000"/>
          <w:spacing w:val="-12"/>
        </w:rPr>
        <w:t> </w:t>
      </w:r>
      <w:r>
        <w:rPr>
          <w:color w:val="000000"/>
        </w:rPr>
        <w:t>тексты</w:t>
      </w:r>
      <w:r>
        <w:rPr>
          <w:color w:val="000000"/>
          <w:spacing w:val="-12"/>
        </w:rPr>
        <w:t> </w:t>
      </w:r>
      <w:r>
        <w:rPr>
          <w:color w:val="000000"/>
        </w:rPr>
        <w:t>литур- гических книг правильными. Для человека того времени это было очень важ- но: ведь всякое искажение удаляло его от Бога.</w:t>
      </w:r>
    </w:p>
    <w:p>
      <w:pPr>
        <w:pStyle w:val="BodyText"/>
        <w:spacing w:line="223" w:lineRule="auto" w:before="8"/>
        <w:ind w:left="793" w:right="791" w:firstLine="340"/>
        <w:jc w:val="both"/>
      </w:pPr>
      <w:r>
        <w:rPr/>
        <w:t>Особенно непримиримым в этом вопросе было московское духовенство.</w:t>
      </w:r>
      <w:r>
        <w:rPr>
          <w:spacing w:val="40"/>
        </w:rPr>
        <w:t> </w:t>
      </w:r>
      <w:r>
        <w:rPr/>
        <w:t>Оно полагало, что греки «пошатнулись» в вере, за что и были наказаны Богом утратой «православного царства» — падением Византии. А истинная вера сохранилась в Москве. Именно её обряды и богослужебные книги надо пола- гать верными.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Подобная позиция вела к осложнению контактов, в том числе с русскими единоверцами, проживавшими на землях Западной и Южной Руси, захвачен- ных Польшей. К тому времени они переняли греческий обряд. Никон был намерен провести церковно-обрядовую реформу, призванную укрепить Рус- скую</w:t>
      </w:r>
      <w:r>
        <w:rPr>
          <w:spacing w:val="-7"/>
        </w:rPr>
        <w:t> </w:t>
      </w:r>
      <w:r>
        <w:rPr/>
        <w:t>православную</w:t>
      </w:r>
      <w:r>
        <w:rPr>
          <w:spacing w:val="-7"/>
        </w:rPr>
        <w:t> </w:t>
      </w:r>
      <w:r>
        <w:rPr/>
        <w:t>церковь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сблизить</w:t>
      </w:r>
      <w:r>
        <w:rPr>
          <w:spacing w:val="-7"/>
        </w:rPr>
        <w:t> </w:t>
      </w:r>
      <w:r>
        <w:rPr/>
        <w:t>её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греческой.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создавало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лучшие условия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поддержки</w:t>
      </w:r>
      <w:r>
        <w:rPr>
          <w:spacing w:val="-5"/>
        </w:rPr>
        <w:t> </w:t>
      </w:r>
      <w:r>
        <w:rPr/>
        <w:t>Россией</w:t>
      </w:r>
      <w:r>
        <w:rPr>
          <w:spacing w:val="-5"/>
        </w:rPr>
        <w:t> </w:t>
      </w:r>
      <w:r>
        <w:rPr/>
        <w:t>русского</w:t>
      </w:r>
      <w:r>
        <w:rPr>
          <w:spacing w:val="-5"/>
        </w:rPr>
        <w:t> </w:t>
      </w:r>
      <w:r>
        <w:rPr/>
        <w:t>православного</w:t>
      </w:r>
      <w:r>
        <w:rPr>
          <w:spacing w:val="-5"/>
        </w:rPr>
        <w:t> </w:t>
      </w:r>
      <w:r>
        <w:rPr/>
        <w:t>населения,</w:t>
      </w:r>
      <w:r>
        <w:rPr>
          <w:spacing w:val="-5"/>
        </w:rPr>
        <w:t> </w:t>
      </w:r>
      <w:r>
        <w:rPr/>
        <w:t>томящего- ся ещё под польским гнётом.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Попытки</w:t>
      </w:r>
      <w:r>
        <w:rPr>
          <w:spacing w:val="39"/>
        </w:rPr>
        <w:t> </w:t>
      </w:r>
      <w:r>
        <w:rPr/>
        <w:t>устранить</w:t>
      </w:r>
      <w:r>
        <w:rPr>
          <w:spacing w:val="39"/>
        </w:rPr>
        <w:t> </w:t>
      </w:r>
      <w:r>
        <w:rPr/>
        <w:t>разночтения</w:t>
      </w:r>
      <w:r>
        <w:rPr>
          <w:spacing w:val="39"/>
        </w:rPr>
        <w:t> </w:t>
      </w:r>
      <w:r>
        <w:rPr/>
        <w:t>в</w:t>
      </w:r>
      <w:r>
        <w:rPr>
          <w:spacing w:val="39"/>
        </w:rPr>
        <w:t> </w:t>
      </w:r>
      <w:r>
        <w:rPr/>
        <w:t>церковных</w:t>
      </w:r>
      <w:r>
        <w:rPr>
          <w:spacing w:val="39"/>
        </w:rPr>
        <w:t> </w:t>
      </w:r>
      <w:r>
        <w:rPr/>
        <w:t>книгах</w:t>
      </w:r>
      <w:r>
        <w:rPr>
          <w:spacing w:val="39"/>
        </w:rPr>
        <w:t> </w:t>
      </w:r>
      <w:r>
        <w:rPr/>
        <w:t>предпринимались и прежде — со времён Стоглавого собора. Но Никон пошёл в своей реформе дальше: он подверг пересмотру и некоторые церковные обряды. Под давлени- ем</w:t>
      </w:r>
      <w:r>
        <w:rPr>
          <w:spacing w:val="69"/>
        </w:rPr>
        <w:t> </w:t>
      </w:r>
      <w:r>
        <w:rPr/>
        <w:t>патриарха</w:t>
      </w:r>
      <w:r>
        <w:rPr>
          <w:spacing w:val="69"/>
        </w:rPr>
        <w:t> </w:t>
      </w:r>
      <w:r>
        <w:rPr/>
        <w:t>и</w:t>
      </w:r>
      <w:r>
        <w:rPr>
          <w:spacing w:val="69"/>
        </w:rPr>
        <w:t> </w:t>
      </w:r>
      <w:r>
        <w:rPr/>
        <w:t>царя</w:t>
      </w:r>
      <w:r>
        <w:rPr>
          <w:spacing w:val="69"/>
        </w:rPr>
        <w:t> </w:t>
      </w:r>
      <w:r>
        <w:rPr/>
        <w:t>высшее</w:t>
      </w:r>
      <w:r>
        <w:rPr>
          <w:spacing w:val="69"/>
        </w:rPr>
        <w:t> </w:t>
      </w:r>
      <w:r>
        <w:rPr/>
        <w:t>духовенство</w:t>
      </w:r>
      <w:r>
        <w:rPr>
          <w:spacing w:val="69"/>
        </w:rPr>
        <w:t> </w:t>
      </w:r>
      <w:r>
        <w:rPr/>
        <w:t>согласилось</w:t>
      </w:r>
      <w:r>
        <w:rPr>
          <w:spacing w:val="69"/>
        </w:rPr>
        <w:t> </w:t>
      </w:r>
      <w:r>
        <w:rPr/>
        <w:t>исправить</w:t>
      </w:r>
      <w:r>
        <w:rPr>
          <w:spacing w:val="69"/>
        </w:rPr>
        <w:t> </w:t>
      </w:r>
      <w:r>
        <w:rPr/>
        <w:t>обряды и чины «по греческим образцам».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Перемены по понятиям той эпохи оказались огромными. Во время чтения молитв</w:t>
      </w:r>
      <w:r>
        <w:rPr>
          <w:spacing w:val="-2"/>
        </w:rPr>
        <w:t> </w:t>
      </w:r>
      <w:r>
        <w:rPr/>
        <w:t>земные</w:t>
      </w:r>
      <w:r>
        <w:rPr>
          <w:spacing w:val="-2"/>
        </w:rPr>
        <w:t> </w:t>
      </w:r>
      <w:r>
        <w:rPr/>
        <w:t>поклоны</w:t>
      </w:r>
      <w:r>
        <w:rPr>
          <w:spacing w:val="-2"/>
        </w:rPr>
        <w:t> </w:t>
      </w:r>
      <w:r>
        <w:rPr/>
        <w:t>были</w:t>
      </w:r>
      <w:r>
        <w:rPr>
          <w:spacing w:val="-2"/>
        </w:rPr>
        <w:t> </w:t>
      </w:r>
      <w:r>
        <w:rPr/>
        <w:t>заменены</w:t>
      </w:r>
      <w:r>
        <w:rPr>
          <w:spacing w:val="-2"/>
        </w:rPr>
        <w:t> </w:t>
      </w:r>
      <w:r>
        <w:rPr/>
        <w:t>поясными,</w:t>
      </w:r>
      <w:r>
        <w:rPr>
          <w:spacing w:val="-2"/>
        </w:rPr>
        <w:t> </w:t>
      </w:r>
      <w:r>
        <w:rPr/>
        <w:t>крестный</w:t>
      </w:r>
      <w:r>
        <w:rPr>
          <w:spacing w:val="-2"/>
        </w:rPr>
        <w:t> </w:t>
      </w:r>
      <w:r>
        <w:rPr/>
        <w:t>ход</w:t>
      </w:r>
      <w:r>
        <w:rPr>
          <w:spacing w:val="-2"/>
        </w:rPr>
        <w:t> </w:t>
      </w:r>
      <w:r>
        <w:rPr/>
        <w:t>стали</w:t>
      </w:r>
      <w:r>
        <w:rPr>
          <w:spacing w:val="-2"/>
        </w:rPr>
        <w:t> </w:t>
      </w:r>
      <w:r>
        <w:rPr/>
        <w:t>совер- шать не «по солнцу», а «против солнца». Особенно большие волнения вызвала смена</w:t>
      </w:r>
      <w:r>
        <w:rPr>
          <w:spacing w:val="-7"/>
        </w:rPr>
        <w:t> </w:t>
      </w:r>
      <w:r>
        <w:rPr/>
        <w:t>двуперстного</w:t>
      </w:r>
      <w:r>
        <w:rPr>
          <w:spacing w:val="-7"/>
        </w:rPr>
        <w:t> </w:t>
      </w:r>
      <w:r>
        <w:rPr/>
        <w:t>знамения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троеперстное,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противоречило</w:t>
      </w:r>
      <w:r>
        <w:rPr>
          <w:spacing w:val="-7"/>
        </w:rPr>
        <w:t> </w:t>
      </w:r>
      <w:r>
        <w:rPr/>
        <w:t>постановле- нию</w:t>
      </w:r>
      <w:r>
        <w:rPr>
          <w:spacing w:val="37"/>
        </w:rPr>
        <w:t> </w:t>
      </w:r>
      <w:r>
        <w:rPr/>
        <w:t>«Стоглава»:</w:t>
      </w:r>
      <w:r>
        <w:rPr>
          <w:spacing w:val="37"/>
        </w:rPr>
        <w:t> </w:t>
      </w:r>
      <w:r>
        <w:rPr/>
        <w:t>«Да</w:t>
      </w:r>
      <w:r>
        <w:rPr>
          <w:spacing w:val="37"/>
        </w:rPr>
        <w:t> </w:t>
      </w:r>
      <w:r>
        <w:rPr/>
        <w:t>будет</w:t>
      </w:r>
      <w:r>
        <w:rPr>
          <w:spacing w:val="37"/>
        </w:rPr>
        <w:t> </w:t>
      </w:r>
      <w:r>
        <w:rPr/>
        <w:t>проклят</w:t>
      </w:r>
      <w:r>
        <w:rPr>
          <w:spacing w:val="37"/>
        </w:rPr>
        <w:t> </w:t>
      </w:r>
      <w:r>
        <w:rPr/>
        <w:t>тот,</w:t>
      </w:r>
      <w:r>
        <w:rPr>
          <w:spacing w:val="37"/>
        </w:rPr>
        <w:t> </w:t>
      </w:r>
      <w:r>
        <w:rPr/>
        <w:t>кто</w:t>
      </w:r>
      <w:r>
        <w:rPr>
          <w:spacing w:val="37"/>
        </w:rPr>
        <w:t> </w:t>
      </w:r>
      <w:r>
        <w:rPr/>
        <w:t>крестится</w:t>
      </w:r>
      <w:r>
        <w:rPr>
          <w:spacing w:val="37"/>
        </w:rPr>
        <w:t> </w:t>
      </w:r>
      <w:r>
        <w:rPr/>
        <w:t>не</w:t>
      </w:r>
      <w:r>
        <w:rPr>
          <w:spacing w:val="37"/>
        </w:rPr>
        <w:t> </w:t>
      </w:r>
      <w:r>
        <w:rPr/>
        <w:t>двумя</w:t>
      </w:r>
      <w:r>
        <w:rPr>
          <w:spacing w:val="37"/>
        </w:rPr>
        <w:t> </w:t>
      </w:r>
      <w:r>
        <w:rPr/>
        <w:t>перстами».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spacing w:line="218" w:lineRule="auto" w:before="119"/>
        <w:ind w:left="907" w:right="4269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6.553001pt;margin-top:-2.69437pt;width:399.25pt;height:132.85pt;mso-position-horizontal-relative:page;mso-position-vertical-relative:paragraph;z-index:-21786624" id="docshapegroup2332" coordorigin="731,-54" coordsize="7985,2657">
            <v:rect style="position:absolute;left:731;top:-40;width:5544;height:1872" id="docshape2333" filled="true" fillcolor="#000000" stroked="false">
              <v:fill opacity="32768f" type="solid"/>
            </v:rect>
            <v:rect style="position:absolute;left:793;top:22;width:5417;height:1748" id="docshape2334" filled="true" fillcolor="#ffffff" stroked="false">
              <v:fill type="solid"/>
            </v:rect>
            <v:rect style="position:absolute;left:5172;top:-54;width:3543;height:2657" id="docshape2335" filled="true" fillcolor="#000000" stroked="false">
              <v:fill opacity="32768f" type="solid"/>
            </v:rect>
            <v:shape style="position:absolute;left:5245;top:18;width:3402;height:2510" type="#_x0000_t75" id="docshape2336" stroked="false">
              <v:imagedata r:id="rId462" o:title=""/>
            </v:shape>
            <v:rect style="position:absolute;left:5245;top:18;width:3402;height:2511" id="docshape2337" filled="false" stroked="true" strokeweight="1.0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«Патриарх</w:t>
      </w:r>
      <w:r>
        <w:rPr>
          <w:rFonts w:ascii="Calibri" w:hAnsi="Calibri"/>
          <w:b/>
          <w:spacing w:val="-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Никон</w:t>
      </w:r>
      <w:r>
        <w:rPr>
          <w:rFonts w:ascii="Calibri" w:hAnsi="Calibri"/>
          <w:b/>
          <w:spacing w:val="-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предлагает</w:t>
      </w:r>
      <w:r>
        <w:rPr>
          <w:rFonts w:ascii="Calibri" w:hAnsi="Calibri"/>
          <w:b/>
          <w:spacing w:val="-8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новые богослужебные книги».</w:t>
      </w:r>
    </w:p>
    <w:p>
      <w:pPr>
        <w:spacing w:line="228" w:lineRule="auto" w:before="0"/>
        <w:ind w:left="907" w:right="4269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Художник А. Кившенко. </w:t>
      </w:r>
      <w:r>
        <w:rPr>
          <w:rFonts w:ascii="Trebuchet MS" w:hAnsi="Trebuchet MS"/>
          <w:i/>
          <w:w w:val="95"/>
          <w:sz w:val="19"/>
        </w:rPr>
        <w:t>Санкт-Петербург,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Центральный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военно-морской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музей</w:t>
      </w:r>
    </w:p>
    <w:p>
      <w:pPr>
        <w:spacing w:line="218" w:lineRule="auto" w:before="104"/>
        <w:ind w:left="1247" w:right="4231" w:hanging="341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-5"/>
          <w:w w:val="95"/>
          <w:sz w:val="20"/>
        </w:rPr>
        <w:t> </w:t>
      </w:r>
      <w:r>
        <w:rPr>
          <w:rFonts w:ascii="Tahoma" w:hAnsi="Tahoma"/>
          <w:w w:val="95"/>
          <w:sz w:val="19"/>
        </w:rPr>
        <w:t>Кто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изображён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-1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картине?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Где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происходит </w:t>
      </w:r>
      <w:r>
        <w:rPr>
          <w:rFonts w:ascii="Tahoma" w:hAnsi="Tahoma"/>
          <w:sz w:val="19"/>
        </w:rPr>
        <w:t>обсуждение новых богослужебных книг?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6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чём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состоял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предмет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спора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собравшихся?</w:t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line="218" w:lineRule="auto" w:before="177"/>
        <w:ind w:left="793" w:right="4230"/>
        <w:jc w:val="both"/>
      </w:pPr>
      <w:r>
        <w:rPr>
          <w:w w:val="105"/>
        </w:rPr>
        <w:t>Об</w:t>
      </w:r>
      <w:r>
        <w:rPr>
          <w:spacing w:val="-6"/>
          <w:w w:val="105"/>
        </w:rPr>
        <w:t> </w:t>
      </w:r>
      <w:r>
        <w:rPr>
          <w:w w:val="105"/>
        </w:rPr>
        <w:t>обрядовых</w:t>
      </w:r>
      <w:r>
        <w:rPr>
          <w:spacing w:val="-6"/>
          <w:w w:val="105"/>
        </w:rPr>
        <w:t> </w:t>
      </w:r>
      <w:r>
        <w:rPr>
          <w:w w:val="105"/>
        </w:rPr>
        <w:t>нововведениях</w:t>
      </w:r>
      <w:r>
        <w:rPr>
          <w:spacing w:val="-6"/>
          <w:w w:val="105"/>
        </w:rPr>
        <w:t> </w:t>
      </w:r>
      <w:r>
        <w:rPr>
          <w:w w:val="105"/>
        </w:rPr>
        <w:t>Никон</w:t>
      </w:r>
      <w:r>
        <w:rPr>
          <w:spacing w:val="-6"/>
          <w:w w:val="105"/>
        </w:rPr>
        <w:t> </w:t>
      </w:r>
      <w:r>
        <w:rPr>
          <w:w w:val="105"/>
        </w:rPr>
        <w:t>объ- </w:t>
      </w:r>
      <w:r>
        <w:rPr>
          <w:spacing w:val="-4"/>
          <w:w w:val="105"/>
        </w:rPr>
        <w:t>явил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в</w:t>
      </w:r>
      <w:r>
        <w:rPr>
          <w:spacing w:val="-11"/>
          <w:w w:val="105"/>
        </w:rPr>
        <w:t> </w:t>
      </w:r>
      <w:r>
        <w:rPr>
          <w:rFonts w:ascii="Book Antiqua" w:hAnsi="Book Antiqua"/>
          <w:b/>
          <w:spacing w:val="-4"/>
          <w:w w:val="105"/>
        </w:rPr>
        <w:t>1653</w:t>
      </w:r>
      <w:r>
        <w:rPr>
          <w:rFonts w:ascii="Book Antiqua" w:hAnsi="Book Antiqua"/>
          <w:b/>
          <w:spacing w:val="-9"/>
          <w:w w:val="105"/>
        </w:rPr>
        <w:t> </w:t>
      </w:r>
      <w:r>
        <w:rPr>
          <w:rFonts w:ascii="Book Antiqua" w:hAnsi="Book Antiqua"/>
          <w:b/>
          <w:spacing w:val="-4"/>
          <w:w w:val="105"/>
        </w:rPr>
        <w:t>г.</w:t>
      </w:r>
      <w:r>
        <w:rPr>
          <w:rFonts w:ascii="Book Antiqua" w:hAnsi="Book Antiqua"/>
          <w:b/>
          <w:spacing w:val="-7"/>
          <w:w w:val="105"/>
        </w:rPr>
        <w:t> </w:t>
      </w:r>
      <w:r>
        <w:rPr>
          <w:spacing w:val="-4"/>
          <w:w w:val="105"/>
        </w:rPr>
        <w:t>Реакция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сторонников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«свято- русской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старины»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была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резко</w:t>
      </w:r>
      <w:r>
        <w:rPr>
          <w:spacing w:val="21"/>
          <w:w w:val="105"/>
        </w:rPr>
        <w:t> </w:t>
      </w:r>
      <w:r>
        <w:rPr>
          <w:spacing w:val="-4"/>
        </w:rPr>
        <w:t>негативной.</w:t>
      </w:r>
    </w:p>
    <w:p>
      <w:pPr>
        <w:pStyle w:val="BodyText"/>
        <w:spacing w:line="220" w:lineRule="auto" w:before="4"/>
        <w:ind w:left="793" w:right="791" w:firstLine="340"/>
        <w:jc w:val="both"/>
      </w:pPr>
      <w:r>
        <w:rPr/>
        <w:t>Взяв за образец греческие книги, Никон посчитал, что именно </w:t>
      </w:r>
      <w:r>
        <w:rPr/>
        <w:t>русские переводчики и переписчики виновны в искажениях и ошибках. Такой подход решительно противоречил сложившемуся религиозному опыту. Противники Никона преклонялись перед древним русским благочестием. Многим каза- лось, что под видом исправления ошибок православным навязывают совсем другую веру. Однако все возражения разбивались о жёсткость и нетерпимость патриарха. В несогласии Никон видел дерзостное непослушание церковным властям и обрушивал на непокорных репрессии. Особенно раздражал его </w:t>
      </w:r>
      <w:r>
        <w:rPr>
          <w:rFonts w:ascii="Book Antiqua" w:hAnsi="Book Antiqua"/>
          <w:i/>
        </w:rPr>
        <w:t>про-</w:t>
      </w:r>
      <w:r>
        <w:rPr>
          <w:rFonts w:ascii="Book Antiqua" w:hAnsi="Book Antiqua"/>
          <w:i/>
        </w:rPr>
        <w:t> топоп </w:t>
      </w:r>
      <w:r>
        <w:rPr>
          <w:rFonts w:ascii="Book Antiqua" w:hAnsi="Book Antiqua"/>
          <w:b/>
          <w:i/>
        </w:rPr>
        <w:t>Аввакум</w:t>
      </w:r>
      <w:r>
        <w:rPr/>
        <w:t>, непримиримый противник и критик патриарха, готовый пострадать за «древние благочестие».</w:t>
      </w:r>
    </w:p>
    <w:p>
      <w:pPr>
        <w:pStyle w:val="BodyText"/>
        <w:spacing w:before="10"/>
        <w:rPr>
          <w:sz w:val="27"/>
        </w:rPr>
      </w:pPr>
    </w:p>
    <w:p>
      <w:pPr>
        <w:spacing w:before="0"/>
        <w:ind w:left="2491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9.686001pt;margin-top:-5.751862pt;width:419.55pt;height:255.1pt;mso-position-horizontal-relative:page;mso-position-vertical-relative:paragraph;z-index:-21786112" id="docshapegroup2338" coordorigin="794,-115" coordsize="8391,5102">
            <v:rect style="position:absolute;left:793;top:-100;width:8391;height:5087" id="docshape2339" filled="true" fillcolor="#f7ded5" stroked="false">
              <v:fill type="solid"/>
            </v:rect>
            <v:shape style="position:absolute;left:6009;top:-116;width:3176;height:3731" id="docshape2340" coordorigin="6009,-115" coordsize="3176,3731" path="m8716,1952l6009,1952,6009,3615,8716,3615,8716,1952xm9184,-115l6488,-115,6488,238,9184,238,9184,-115xe" filled="true" fillcolor="#000000" stroked="false">
              <v:path arrowok="t"/>
              <v:fill opacity="32768f" type="solid"/>
            </v:shape>
            <v:rect style="position:absolute;left:6071;top:2014;width:2586;height:1539" id="docshape2341" filled="true" fillcolor="#ffffff" stroked="false">
              <v:fill type="solid"/>
            </v:rect>
            <v:rect style="position:absolute;left:5999;top:208;width:2722;height:1923" id="docshape2342" filled="true" fillcolor="#000000" stroked="false">
              <v:fill opacity="32768f" type="solid"/>
            </v:rect>
            <v:shape style="position:absolute;left:6071;top:281;width:2576;height:1780" type="#_x0000_t75" id="docshape2343" stroked="false">
              <v:imagedata r:id="rId463" o:title=""/>
            </v:shape>
            <v:rect style="position:absolute;left:6071;top:281;width:2576;height:1780" id="docshape2344" filled="false" stroked="true" strokeweight="1pt" strokecolor="#ffffff">
              <v:stroke dashstyle="solid"/>
            </v:rect>
            <w10:wrap type="none"/>
          </v:group>
        </w:pict>
      </w:r>
      <w:r>
        <w:rPr/>
        <w:pict>
          <v:shape style="position:absolute;margin-left:325.984009pt;margin-top:-4.996875pt;width:133.25pt;height:11.35pt;mso-position-horizontal-relative:page;mso-position-vertical-relative:paragraph;z-index:15938048" type="#_x0000_t202" id="docshape2345" filled="true" fillcolor="#db413f" stroked="false">
            <v:textbox inset="0,0,0,0">
              <w:txbxContent>
                <w:p>
                  <w:pPr>
                    <w:spacing w:line="220" w:lineRule="exact" w:before="0"/>
                    <w:ind w:left="122" w:right="0" w:firstLine="0"/>
                    <w:jc w:val="left"/>
                    <w:rPr>
                      <w:rFonts w:ascii="Trebuchet MS" w:hAnsi="Trebuchet MS"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color w:val="FFFFFF"/>
                      <w:spacing w:val="-2"/>
                      <w:w w:val="90"/>
                      <w:sz w:val="19"/>
                    </w:rPr>
                    <w:t>ИСТОРИЧЕСКИЙ</w:t>
                  </w:r>
                  <w:r>
                    <w:rPr>
                      <w:rFonts w:ascii="Trebuchet MS" w:hAnsi="Trebuchet MS"/>
                      <w:color w:val="FFFFFF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color w:val="FFFFFF"/>
                      <w:spacing w:val="-2"/>
                      <w:sz w:val="19"/>
                    </w:rPr>
                    <w:t>ПОРТРЕТ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299.959015pt;margin-top:10.447125pt;width:136.1pt;height:170.35pt;mso-position-horizontal-relative:page;mso-position-vertical-relative:paragraph;z-index:15938560" type="#_x0000_t202" id="docshape2346" filled="false" stroked="false">
            <v:textbox inset="0,0,0,0">
              <w:txbxContent>
                <w:p>
                  <w:pPr>
                    <w:pStyle w:val="BodyText"/>
                    <w:rPr>
                      <w:rFonts w:ascii="Trebuchet MS"/>
                      <w:i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i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i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i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i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i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i/>
                      <w:sz w:val="22"/>
                    </w:rPr>
                  </w:pPr>
                </w:p>
                <w:p>
                  <w:pPr>
                    <w:pStyle w:val="BodyText"/>
                    <w:spacing w:before="6"/>
                    <w:rPr>
                      <w:rFonts w:ascii="Trebuchet MS"/>
                      <w:i/>
                      <w:sz w:val="19"/>
                    </w:rPr>
                  </w:pPr>
                </w:p>
                <w:p>
                  <w:pPr>
                    <w:spacing w:line="218" w:lineRule="auto" w:before="0"/>
                    <w:ind w:left="186" w:right="199" w:firstLine="0"/>
                    <w:jc w:val="left"/>
                    <w:rPr>
                      <w:rFonts w:ascii="Calibri" w:hAnsi="Calibri"/>
                      <w:b/>
                      <w:sz w:val="19"/>
                    </w:rPr>
                  </w:pPr>
                  <w:r>
                    <w:rPr>
                      <w:rFonts w:ascii="Calibri" w:hAnsi="Calibri"/>
                      <w:b/>
                      <w:spacing w:val="-2"/>
                      <w:w w:val="115"/>
                      <w:sz w:val="19"/>
                    </w:rPr>
                    <w:t>«Путешествие</w:t>
                  </w:r>
                  <w:r>
                    <w:rPr>
                      <w:rFonts w:ascii="Calibri" w:hAnsi="Calibri"/>
                      <w:b/>
                      <w:spacing w:val="-10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2"/>
                      <w:w w:val="115"/>
                      <w:sz w:val="19"/>
                    </w:rPr>
                    <w:t>Аввакума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по Сибири».</w:t>
                  </w:r>
                </w:p>
                <w:p>
                  <w:pPr>
                    <w:spacing w:line="228" w:lineRule="auto" w:before="0"/>
                    <w:ind w:left="186" w:right="199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С.</w:t>
                  </w:r>
                  <w:r>
                    <w:rPr>
                      <w:rFonts w:ascii="Trebuchet MS" w:hAnsi="Trebuchet MS"/>
                      <w:i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Милорадович.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2"/>
                      <w:sz w:val="19"/>
                    </w:rPr>
                    <w:t>Санкт-Петербург,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Государственный музей истории религии</w:t>
                  </w:r>
                </w:p>
              </w:txbxContent>
            </v:textbox>
            <w10:wrap type="none"/>
          </v:shape>
        </w:pict>
      </w:r>
      <w:r>
        <w:rPr>
          <w:rFonts w:ascii="Calibri" w:hAnsi="Calibri"/>
          <w:b/>
          <w:w w:val="115"/>
          <w:sz w:val="19"/>
        </w:rPr>
        <w:t>Протопоп</w:t>
      </w:r>
      <w:r>
        <w:rPr>
          <w:rFonts w:ascii="Calibri" w:hAnsi="Calibri"/>
          <w:b/>
          <w:spacing w:val="-1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Аввакум</w:t>
      </w:r>
    </w:p>
    <w:p>
      <w:pPr>
        <w:spacing w:line="220" w:lineRule="auto" w:before="41"/>
        <w:ind w:left="986" w:right="3403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Протопоп Аввакум (1620 или 1621—1682) был </w:t>
      </w:r>
      <w:r>
        <w:rPr>
          <w:rFonts w:ascii="Tahoma" w:hAnsi="Tahoma"/>
          <w:sz w:val="19"/>
        </w:rPr>
        <w:t>земля- ком Никона — оба родились в Нижегородском крае. Став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священником,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ревностно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учил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своих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прихожан</w:t>
      </w:r>
    </w:p>
    <w:p>
      <w:pPr>
        <w:spacing w:line="220" w:lineRule="auto" w:before="0"/>
        <w:ind w:left="986" w:right="3403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«праведной жизни» и сурово уличал в </w:t>
      </w:r>
      <w:r>
        <w:rPr>
          <w:rFonts w:ascii="Tahoma" w:hAnsi="Tahoma"/>
          <w:sz w:val="19"/>
        </w:rPr>
        <w:t>мздоимстве местных «начальников», налагая на провинившихся строгие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наказания.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Сильные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мира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сего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страши- </w:t>
      </w:r>
      <w:r>
        <w:rPr>
          <w:rFonts w:ascii="Tahoma" w:hAnsi="Tahoma"/>
          <w:spacing w:val="-2"/>
          <w:sz w:val="19"/>
        </w:rPr>
        <w:t>ли.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Аввакума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преследовали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даже,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случалось,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избива- </w:t>
      </w:r>
      <w:r>
        <w:rPr>
          <w:rFonts w:ascii="Tahoma" w:hAnsi="Tahoma"/>
          <w:w w:val="95"/>
          <w:sz w:val="19"/>
        </w:rPr>
        <w:t>ли до полусмерти, но это не сделало сурового протопо- </w:t>
      </w:r>
      <w:r>
        <w:rPr>
          <w:rFonts w:ascii="Tahoma" w:hAnsi="Tahoma"/>
          <w:sz w:val="19"/>
        </w:rPr>
        <w:t>па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сговорчивым.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одним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первых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выступил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против</w:t>
      </w:r>
    </w:p>
    <w:p>
      <w:pPr>
        <w:spacing w:line="220" w:lineRule="auto" w:before="0"/>
        <w:ind w:left="986" w:right="3393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«новин» Никона. Заставить его молчать церковные вла- </w:t>
      </w:r>
      <w:r>
        <w:rPr>
          <w:rFonts w:ascii="Tahoma" w:hAnsi="Tahoma"/>
          <w:sz w:val="19"/>
        </w:rPr>
        <w:t>сти не смогли. В конце концов Аввакум оказался в ссылке: сначала в Тобольске, а потом был </w:t>
      </w:r>
      <w:r>
        <w:rPr>
          <w:rFonts w:ascii="Tahoma" w:hAnsi="Tahoma"/>
          <w:sz w:val="19"/>
        </w:rPr>
        <w:t>отправлен ещё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дальше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Восток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Даурию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Лену.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Вместе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 </w:t>
      </w:r>
      <w:r>
        <w:rPr>
          <w:rFonts w:ascii="Tahoma" w:hAnsi="Tahoma"/>
          <w:spacing w:val="-2"/>
          <w:sz w:val="19"/>
        </w:rPr>
        <w:t>семьёй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он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перенёс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здесь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множество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жестоких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лишений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невзгод.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После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низложения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ссылки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Никона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Авваку- ма вернули в Москву. Царь, ценивший проповедниче- </w:t>
      </w:r>
      <w:r>
        <w:rPr>
          <w:rFonts w:ascii="Tahoma" w:hAnsi="Tahoma"/>
          <w:w w:val="95"/>
          <w:sz w:val="19"/>
        </w:rPr>
        <w:t>ский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дар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протопопа,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будто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бы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предлагал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ему</w:t>
      </w:r>
      <w:r>
        <w:rPr>
          <w:rFonts w:ascii="Tahoma" w:hAnsi="Tahoma"/>
          <w:spacing w:val="4"/>
          <w:sz w:val="19"/>
        </w:rPr>
        <w:t> </w:t>
      </w:r>
      <w:r>
        <w:rPr>
          <w:rFonts w:ascii="Tahoma" w:hAnsi="Tahoma"/>
          <w:w w:val="95"/>
          <w:sz w:val="19"/>
        </w:rPr>
        <w:t>стать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spacing w:val="-4"/>
          <w:w w:val="95"/>
          <w:sz w:val="19"/>
        </w:rPr>
        <w:t>сво-</w:t>
      </w:r>
    </w:p>
    <w:p>
      <w:pPr>
        <w:spacing w:line="220" w:lineRule="auto" w:before="0"/>
        <w:ind w:left="986" w:right="949" w:firstLine="0"/>
        <w:jc w:val="both"/>
        <w:rPr>
          <w:rFonts w:ascii="Trebuchet MS" w:hAnsi="Trebuchet MS"/>
          <w:i/>
          <w:sz w:val="19"/>
        </w:rPr>
      </w:pPr>
      <w:r>
        <w:rPr>
          <w:rFonts w:ascii="Tahoma" w:hAnsi="Tahoma"/>
          <w:spacing w:val="-2"/>
          <w:sz w:val="19"/>
        </w:rPr>
        <w:t>им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духовником.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Аввакум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отверг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все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посулы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продолжал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обличать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никониан.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Тогда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вновь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сослали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заполярный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Пустозерск.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здесь,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заключённый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яму,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он </w:t>
      </w:r>
      <w:r>
        <w:rPr>
          <w:rFonts w:ascii="Tahoma" w:hAnsi="Tahoma"/>
          <w:spacing w:val="-2"/>
          <w:sz w:val="19"/>
        </w:rPr>
        <w:t>продолжал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борьбу.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Страстные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послания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Аввакума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тайно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распространялись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по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всей </w:t>
      </w:r>
      <w:r>
        <w:rPr>
          <w:rFonts w:ascii="Tahoma" w:hAnsi="Tahoma"/>
          <w:sz w:val="19"/>
        </w:rPr>
        <w:t>стране,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воодушевляя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укрепляя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дух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сторонников.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Сломить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протопопа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уда- лось, и весной 1682 г. он был сожжён в срубе</w:t>
      </w:r>
      <w:r>
        <w:rPr>
          <w:rFonts w:ascii="Trebuchet MS" w:hAnsi="Trebuchet MS"/>
          <w:i/>
          <w:sz w:val="19"/>
        </w:rPr>
        <w:t>.</w:t>
      </w:r>
    </w:p>
    <w:p>
      <w:pPr>
        <w:spacing w:after="0" w:line="220" w:lineRule="auto"/>
        <w:jc w:val="both"/>
        <w:rPr>
          <w:rFonts w:ascii="Trebuchet MS" w:hAnsi="Trebuchet MS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rFonts w:ascii="Trebuchet MS"/>
          <w:i/>
          <w:sz w:val="12"/>
        </w:rPr>
      </w:pPr>
    </w:p>
    <w:p>
      <w:pPr>
        <w:pStyle w:val="BodyText"/>
        <w:spacing w:line="218" w:lineRule="auto" w:before="116"/>
        <w:ind w:left="793" w:right="791" w:firstLine="340"/>
        <w:jc w:val="both"/>
      </w:pPr>
      <w:r>
        <w:rPr/>
        <w:t>В Русской православной церкви произошёл </w:t>
      </w:r>
      <w:r>
        <w:rPr>
          <w:rFonts w:ascii="Book Antiqua" w:hAnsi="Book Antiqua"/>
          <w:i/>
        </w:rPr>
        <w:t>раскол</w:t>
      </w:r>
      <w:r>
        <w:rPr/>
        <w:t>. Сторонников старого обряда, не принявших реформу Никона, стали называть </w:t>
      </w:r>
      <w:r>
        <w:rPr>
          <w:rFonts w:ascii="Book Antiqua" w:hAnsi="Book Antiqua"/>
          <w:i/>
        </w:rPr>
        <w:t>старообрядцами</w:t>
      </w:r>
      <w:r>
        <w:rPr/>
        <w:t>. Мотивы старообрядцев, или, по определению официальной церкви, расколь- ников, понятны: в реформах они увидели опасность крушения истинной веры и последнего православного царства — Третьего Рима.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Надо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иметь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виду,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реформы</w:t>
      </w:r>
      <w:r>
        <w:rPr>
          <w:spacing w:val="-3"/>
        </w:rPr>
        <w:t> </w:t>
      </w:r>
      <w:r>
        <w:rPr/>
        <w:t>Никона</w:t>
      </w:r>
      <w:r>
        <w:rPr>
          <w:spacing w:val="-3"/>
        </w:rPr>
        <w:t> </w:t>
      </w:r>
      <w:r>
        <w:rPr/>
        <w:t>объективно</w:t>
      </w:r>
      <w:r>
        <w:rPr>
          <w:spacing w:val="-3"/>
        </w:rPr>
        <w:t> </w:t>
      </w:r>
      <w:r>
        <w:rPr/>
        <w:t>открывали</w:t>
      </w:r>
      <w:r>
        <w:rPr>
          <w:spacing w:val="-3"/>
        </w:rPr>
        <w:t> </w:t>
      </w:r>
      <w:r>
        <w:rPr/>
        <w:t>воз- можности и для расширения контактов в православном и в целом </w:t>
      </w:r>
      <w:r>
        <w:rPr/>
        <w:t>христиан- ском мире. Посредниками здесь выступали не столько «греки», сколько «учё- ные старцы» из западных русских земель, освоившие и переносившие на русскую почву ряд достижений европейской культуры.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08" w:lineRule="auto" w:before="113" w:after="0"/>
        <w:ind w:left="1133" w:right="790" w:hanging="341"/>
        <w:jc w:val="both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pacing w:val="29"/>
          <w:sz w:val="19"/>
        </w:rPr>
        <w:t> </w:t>
      </w:r>
      <w:r>
        <w:rPr>
          <w:w w:val="95"/>
          <w:sz w:val="19"/>
        </w:rPr>
        <w:t>Чем была вызвана необходимость церковной реформы? Какие расхождения были</w:t>
      </w:r>
      <w:r>
        <w:rPr>
          <w:spacing w:val="80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обрядах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священных</w:t>
      </w:r>
      <w:r>
        <w:rPr>
          <w:spacing w:val="-9"/>
          <w:sz w:val="19"/>
        </w:rPr>
        <w:t> </w:t>
      </w:r>
      <w:r>
        <w:rPr>
          <w:sz w:val="19"/>
        </w:rPr>
        <w:t>книгах</w:t>
      </w:r>
      <w:r>
        <w:rPr>
          <w:spacing w:val="-9"/>
          <w:sz w:val="19"/>
        </w:rPr>
        <w:t> </w:t>
      </w:r>
      <w:r>
        <w:rPr>
          <w:sz w:val="19"/>
        </w:rPr>
        <w:t>русской</w:t>
      </w:r>
      <w:r>
        <w:rPr>
          <w:spacing w:val="-9"/>
          <w:sz w:val="19"/>
        </w:rPr>
        <w:t> </w:t>
      </w:r>
      <w:r>
        <w:rPr>
          <w:sz w:val="19"/>
        </w:rPr>
        <w:t>церкви?</w:t>
      </w:r>
      <w:r>
        <w:rPr>
          <w:spacing w:val="-9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7"/>
          <w:sz w:val="19"/>
        </w:rPr>
        <w:t> </w:t>
      </w:r>
      <w:r>
        <w:rPr>
          <w:sz w:val="19"/>
        </w:rPr>
        <w:t>Какие</w:t>
      </w:r>
      <w:r>
        <w:rPr>
          <w:spacing w:val="-9"/>
          <w:sz w:val="19"/>
        </w:rPr>
        <w:t> </w:t>
      </w:r>
      <w:r>
        <w:rPr>
          <w:sz w:val="19"/>
        </w:rPr>
        <w:t>новшества</w:t>
      </w:r>
      <w:r>
        <w:rPr>
          <w:spacing w:val="-9"/>
          <w:sz w:val="19"/>
        </w:rPr>
        <w:t> </w:t>
      </w:r>
      <w:r>
        <w:rPr>
          <w:sz w:val="19"/>
        </w:rPr>
        <w:t>ввёл</w:t>
      </w:r>
      <w:r>
        <w:rPr>
          <w:spacing w:val="-9"/>
          <w:sz w:val="19"/>
        </w:rPr>
        <w:t> </w:t>
      </w:r>
      <w:r>
        <w:rPr>
          <w:sz w:val="19"/>
        </w:rPr>
        <w:t>патриарх Никон? Как его характер повлиял на ход церковной реформы?</w:t>
      </w:r>
    </w:p>
    <w:p>
      <w:pPr>
        <w:pStyle w:val="BodyText"/>
        <w:spacing w:line="223" w:lineRule="auto" w:before="116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Низложение</w:t>
      </w:r>
      <w:r>
        <w:rPr>
          <w:rFonts w:ascii="Calibri" w:hAnsi="Calibri"/>
          <w:b/>
          <w:color w:val="DB413F"/>
          <w:spacing w:val="39"/>
        </w:rPr>
        <w:t> </w:t>
      </w:r>
      <w:r>
        <w:rPr>
          <w:rFonts w:ascii="Calibri" w:hAnsi="Calibri"/>
          <w:b/>
          <w:color w:val="DB413F"/>
        </w:rPr>
        <w:t>Никона.</w:t>
      </w:r>
      <w:r>
        <w:rPr>
          <w:rFonts w:ascii="Calibri" w:hAnsi="Calibri"/>
          <w:b/>
          <w:color w:val="DB413F"/>
          <w:spacing w:val="38"/>
        </w:rPr>
        <w:t> </w:t>
      </w:r>
      <w:r>
        <w:rPr>
          <w:color w:val="000000"/>
        </w:rPr>
        <w:t>Отправляясь в 1654 г. в военный поход, царь возло- жил на Никона управление государственными делами, чем вызвал большое недовольство боярства. Вельможи видели в действиях властолюбивого патри- </w:t>
      </w:r>
      <w:r>
        <w:rPr>
          <w:color w:val="000000"/>
          <w:w w:val="95"/>
        </w:rPr>
        <w:t>арха покушение на их право управлять страной. В Никоне их раздражало всё </w:t>
      </w:r>
      <w:r>
        <w:rPr>
          <w:color w:val="000000"/>
          <w:w w:val="95"/>
        </w:rPr>
        <w:t>— </w:t>
      </w:r>
      <w:r>
        <w:rPr>
          <w:color w:val="000000"/>
        </w:rPr>
        <w:t>мужицкое происхождение, гордый нрав, стиль общения. Никон не терпел несогласия и был скор на расправу. Однако из-за безграничного доверия царя к патриарху приходилось терпеть. Мастера интриги, бояре стали исподволь очернять Никона, стараясь разорвать сердечную привязанность к нему царя. Их усилия дали свои результаты.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К началу 1657 г. влияние Никона ослабло. Царь стал тяготиться патриар- шей опекой. С Никоном перестали советоваться и отстранили от участия в </w:t>
      </w:r>
      <w:r>
        <w:rPr>
          <w:w w:val="95"/>
        </w:rPr>
        <w:t>управлении государством. Алексей Михайлович больше не появлялся на патри- </w:t>
      </w:r>
      <w:r>
        <w:rPr/>
        <w:t>арших церковных службах.</w:t>
      </w:r>
    </w:p>
    <w:p>
      <w:pPr>
        <w:spacing w:line="218" w:lineRule="auto" w:before="104"/>
        <w:ind w:left="793" w:right="790" w:firstLine="0"/>
        <w:jc w:val="both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6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</w:t>
      </w:r>
      <w:r>
        <w:rPr>
          <w:rFonts w:ascii="Tahoma" w:hAnsi="Tahoma"/>
          <w:color w:val="4495D1"/>
          <w:spacing w:val="-11"/>
          <w:sz w:val="19"/>
        </w:rPr>
        <w:t> </w:t>
      </w:r>
      <w:r>
        <w:rPr>
          <w:rFonts w:ascii="Tahoma" w:hAnsi="Tahoma"/>
          <w:sz w:val="19"/>
        </w:rPr>
        <w:t>Последней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каплей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стал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инцидент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июле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1658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время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торже- ственной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встречи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грузинского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царевича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любимец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царя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Богдан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Хитрово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ударил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палкой </w:t>
      </w:r>
      <w:r>
        <w:rPr>
          <w:rFonts w:ascii="Tahoma" w:hAnsi="Tahoma"/>
          <w:spacing w:val="-2"/>
          <w:sz w:val="19"/>
        </w:rPr>
        <w:t>патриаршего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стряпчего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князя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Мещерского.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Оскорбление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слуги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—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оскорбление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хозяина. </w:t>
      </w:r>
      <w:r>
        <w:rPr>
          <w:rFonts w:ascii="Tahoma" w:hAnsi="Tahoma"/>
          <w:w w:val="95"/>
          <w:sz w:val="19"/>
        </w:rPr>
        <w:t>Никон потребовал наказания обидчика. Алексей Михайлович проигнорировал его требо- </w:t>
      </w:r>
      <w:r>
        <w:rPr>
          <w:rFonts w:ascii="Tahoma" w:hAnsi="Tahoma"/>
          <w:spacing w:val="-2"/>
          <w:sz w:val="19"/>
        </w:rPr>
        <w:t>вание.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Больше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того,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Никону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объявили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«о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царском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гневе»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—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он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себя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величает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«великим </w:t>
      </w:r>
      <w:r>
        <w:rPr>
          <w:rFonts w:ascii="Tahoma" w:hAnsi="Tahoma"/>
          <w:w w:val="95"/>
          <w:sz w:val="19"/>
        </w:rPr>
        <w:t>государем,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нас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един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великий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государь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—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царь».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Патриарх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возразил,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что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этот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титул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он </w:t>
      </w:r>
      <w:r>
        <w:rPr>
          <w:rFonts w:ascii="Tahoma" w:hAnsi="Tahoma"/>
          <w:spacing w:val="-2"/>
          <w:sz w:val="19"/>
        </w:rPr>
        <w:t>получил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от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самого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Алексея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Михайловича.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Здесь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последовало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внушение: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мол,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царь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«по- </w:t>
      </w:r>
      <w:r>
        <w:rPr>
          <w:rFonts w:ascii="Tahoma" w:hAnsi="Tahoma"/>
          <w:w w:val="95"/>
          <w:sz w:val="19"/>
        </w:rPr>
        <w:t>чте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тебя,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яко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отца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пастыря,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но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ты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не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уразумел».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Указано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было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более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так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не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называться. </w:t>
      </w:r>
      <w:r>
        <w:rPr>
          <w:rFonts w:ascii="Tahoma" w:hAnsi="Tahoma"/>
          <w:spacing w:val="-2"/>
          <w:sz w:val="19"/>
        </w:rPr>
        <w:t>Никон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был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из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тех,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кто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легко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сдаётся.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тот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же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день,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по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окончании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праздничной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служ- </w:t>
      </w:r>
      <w:r>
        <w:rPr>
          <w:rFonts w:ascii="Tahoma" w:hAnsi="Tahoma"/>
          <w:w w:val="95"/>
          <w:sz w:val="19"/>
        </w:rPr>
        <w:t>бы, он отставил свой святительский посох и объявил об уходе: «От сего времени не буду вам патриарх!» Слова его вызвали смятение. Никон своим поступком надеялся напугать </w:t>
      </w:r>
      <w:r>
        <w:rPr>
          <w:rFonts w:ascii="Tahoma" w:hAnsi="Tahoma"/>
          <w:sz w:val="19"/>
        </w:rPr>
        <w:t>набожного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вернуть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былое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величие,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добился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обратного.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Алексей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Михайлович </w:t>
      </w:r>
      <w:r>
        <w:rPr>
          <w:rFonts w:ascii="Tahoma" w:hAnsi="Tahoma"/>
          <w:w w:val="95"/>
          <w:sz w:val="19"/>
        </w:rPr>
        <w:t>воспринял поступок «собинного друга» как доказательство «умаления» его царского са- на и как личное оскорбление. Он не стал удерживать патриарха. Обиженный Никон уда- </w:t>
      </w:r>
      <w:r>
        <w:rPr>
          <w:rFonts w:ascii="Tahoma" w:hAnsi="Tahoma"/>
          <w:sz w:val="19"/>
        </w:rPr>
        <w:t>лился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выстроенный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под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Москвой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Новоиерусалимский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Воскресенский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монастырь. </w:t>
      </w:r>
      <w:r>
        <w:rPr>
          <w:rFonts w:ascii="Tahoma" w:hAnsi="Tahoma"/>
          <w:spacing w:val="-2"/>
          <w:sz w:val="19"/>
        </w:rPr>
        <w:t>Позднее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он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объявил,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что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оставил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патриарший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престол,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но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от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патриаршего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сана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отка- </w:t>
      </w:r>
      <w:r>
        <w:rPr>
          <w:rFonts w:ascii="Tahoma" w:hAnsi="Tahoma"/>
          <w:sz w:val="19"/>
        </w:rPr>
        <w:t>зался.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тупик,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открывший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восьмилетний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период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«сиротства»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русской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церкви</w:t>
      </w:r>
      <w:r>
        <w:rPr>
          <w:rFonts w:ascii="Trebuchet MS" w:hAnsi="Trebuchet MS"/>
          <w:i/>
          <w:sz w:val="19"/>
        </w:rPr>
        <w:t>.</w:t>
      </w:r>
    </w:p>
    <w:p>
      <w:pPr>
        <w:pStyle w:val="BodyText"/>
        <w:spacing w:line="213" w:lineRule="auto" w:before="132"/>
        <w:ind w:left="793" w:right="791" w:firstLine="340"/>
        <w:jc w:val="both"/>
      </w:pPr>
      <w:r>
        <w:rPr>
          <w:w w:val="105"/>
        </w:rPr>
        <w:t>В</w:t>
      </w:r>
      <w:r>
        <w:rPr>
          <w:w w:val="105"/>
        </w:rPr>
        <w:t> </w:t>
      </w:r>
      <w:r>
        <w:rPr>
          <w:rFonts w:ascii="Book Antiqua" w:hAnsi="Book Antiqua"/>
          <w:b/>
          <w:w w:val="105"/>
        </w:rPr>
        <w:t>1666—1667</w:t>
      </w:r>
      <w:r>
        <w:rPr>
          <w:rFonts w:ascii="Book Antiqua" w:hAnsi="Book Antiqua"/>
          <w:b/>
          <w:w w:val="105"/>
        </w:rPr>
        <w:t> гг.</w:t>
      </w:r>
      <w:r>
        <w:rPr>
          <w:rFonts w:ascii="Book Antiqua" w:hAnsi="Book Antiqua"/>
          <w:b/>
          <w:w w:val="105"/>
        </w:rPr>
        <w:t> </w:t>
      </w:r>
      <w:r>
        <w:rPr>
          <w:w w:val="105"/>
        </w:rPr>
        <w:t>состоялся</w:t>
      </w:r>
      <w:r>
        <w:rPr>
          <w:w w:val="105"/>
        </w:rPr>
        <w:t> Большой</w:t>
      </w:r>
      <w:r>
        <w:rPr>
          <w:w w:val="105"/>
        </w:rPr>
        <w:t> Московский</w:t>
      </w:r>
      <w:r>
        <w:rPr>
          <w:w w:val="105"/>
        </w:rPr>
        <w:t> церковный</w:t>
      </w:r>
      <w:r>
        <w:rPr>
          <w:w w:val="105"/>
        </w:rPr>
        <w:t> собор,</w:t>
      </w:r>
      <w:r>
        <w:rPr>
          <w:w w:val="105"/>
        </w:rPr>
        <w:t> во </w:t>
      </w:r>
      <w:r>
        <w:rPr/>
        <w:t>время</w:t>
      </w:r>
      <w:r>
        <w:rPr>
          <w:spacing w:val="13"/>
        </w:rPr>
        <w:t> </w:t>
      </w:r>
      <w:r>
        <w:rPr/>
        <w:t>которого</w:t>
      </w:r>
      <w:r>
        <w:rPr>
          <w:spacing w:val="14"/>
        </w:rPr>
        <w:t> </w:t>
      </w:r>
      <w:r>
        <w:rPr/>
        <w:t>был</w:t>
      </w:r>
      <w:r>
        <w:rPr>
          <w:spacing w:val="13"/>
        </w:rPr>
        <w:t> </w:t>
      </w:r>
      <w:r>
        <w:rPr/>
        <w:t>организован</w:t>
      </w:r>
      <w:r>
        <w:rPr>
          <w:spacing w:val="14"/>
        </w:rPr>
        <w:t> </w:t>
      </w:r>
      <w:r>
        <w:rPr/>
        <w:t>суд</w:t>
      </w:r>
      <w:r>
        <w:rPr>
          <w:spacing w:val="14"/>
        </w:rPr>
        <w:t> </w:t>
      </w:r>
      <w:r>
        <w:rPr/>
        <w:t>над</w:t>
      </w:r>
      <w:r>
        <w:rPr>
          <w:spacing w:val="13"/>
        </w:rPr>
        <w:t> </w:t>
      </w:r>
      <w:r>
        <w:rPr/>
        <w:t>Никоном.</w:t>
      </w:r>
      <w:r>
        <w:rPr>
          <w:spacing w:val="14"/>
        </w:rPr>
        <w:t> </w:t>
      </w:r>
      <w:r>
        <w:rPr/>
        <w:t>Сам</w:t>
      </w:r>
      <w:r>
        <w:rPr>
          <w:spacing w:val="13"/>
        </w:rPr>
        <w:t> </w:t>
      </w:r>
      <w:r>
        <w:rPr/>
        <w:t>он</w:t>
      </w:r>
      <w:r>
        <w:rPr>
          <w:spacing w:val="14"/>
        </w:rPr>
        <w:t> </w:t>
      </w:r>
      <w:r>
        <w:rPr/>
        <w:t>объявил,</w:t>
      </w:r>
      <w:r>
        <w:rPr>
          <w:spacing w:val="14"/>
        </w:rPr>
        <w:t> </w:t>
      </w:r>
      <w:r>
        <w:rPr/>
        <w:t>что</w:t>
      </w:r>
      <w:r>
        <w:rPr>
          <w:spacing w:val="13"/>
        </w:rPr>
        <w:t> </w:t>
      </w:r>
      <w:r>
        <w:rPr>
          <w:spacing w:val="-4"/>
        </w:rPr>
        <w:t>при-</w:t>
      </w:r>
    </w:p>
    <w:p>
      <w:pPr>
        <w:spacing w:after="0" w:line="21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</w:pPr>
    </w:p>
    <w:p>
      <w:pPr>
        <w:spacing w:line="220" w:lineRule="auto" w:before="118"/>
        <w:ind w:left="907" w:right="4269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1.950841pt;width:399.25pt;height:130.4pt;mso-position-horizontal-relative:page;mso-position-vertical-relative:paragraph;z-index:-21784064" id="docshapegroup2347" coordorigin="731,-39" coordsize="7985,2608">
            <v:rect style="position:absolute;left:731;top:-40;width:5703;height:1872" id="docshape2348" filled="true" fillcolor="#000000" stroked="false">
              <v:fill opacity="32768f" type="solid"/>
            </v:rect>
            <v:rect style="position:absolute;left:793;top:23;width:5579;height:1748" id="docshape2349" filled="true" fillcolor="#ffffff" stroked="false">
              <v:fill type="solid"/>
            </v:rect>
            <v:rect style="position:absolute;left:5172;top:-39;width:3543;height:2607" id="docshape2350" filled="true" fillcolor="#000000" stroked="false">
              <v:fill opacity="32768f" type="solid"/>
            </v:rect>
            <v:shape style="position:absolute;left:5245;top:34;width:3402;height:2467" type="#_x0000_t75" id="docshape2351" stroked="false">
              <v:imagedata r:id="rId464" o:title=""/>
            </v:shape>
            <v:rect style="position:absolute;left:5245;top:34;width:3402;height:2467" id="docshape2352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05"/>
          <w:sz w:val="19"/>
        </w:rPr>
        <w:t>«Патриарх</w:t>
      </w:r>
      <w:r>
        <w:rPr>
          <w:rFonts w:ascii="Calibri" w:hAnsi="Calibri"/>
          <w:b/>
          <w:spacing w:val="4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Никон</w:t>
      </w:r>
      <w:r>
        <w:rPr>
          <w:rFonts w:ascii="Calibri" w:hAnsi="Calibri"/>
          <w:b/>
          <w:spacing w:val="4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перед</w:t>
      </w:r>
      <w:r>
        <w:rPr>
          <w:rFonts w:ascii="Calibri" w:hAnsi="Calibri"/>
          <w:b/>
          <w:spacing w:val="4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Вселенским собором 1666 года». </w:t>
      </w:r>
      <w:r>
        <w:rPr>
          <w:rFonts w:ascii="Trebuchet MS" w:hAnsi="Trebuchet MS"/>
          <w:i/>
          <w:w w:val="105"/>
          <w:sz w:val="19"/>
        </w:rPr>
        <w:t>Художник</w:t>
      </w:r>
      <w:r>
        <w:rPr>
          <w:rFonts w:ascii="Trebuchet MS" w:hAnsi="Trebuchet MS"/>
          <w:i/>
          <w:spacing w:val="-11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С.</w:t>
      </w:r>
      <w:r>
        <w:rPr>
          <w:rFonts w:ascii="Trebuchet MS" w:hAnsi="Trebuchet MS"/>
          <w:i/>
          <w:spacing w:val="-11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Милора-</w:t>
      </w:r>
      <w:r>
        <w:rPr>
          <w:rFonts w:ascii="Trebuchet MS" w:hAnsi="Trebuchet MS"/>
          <w:i/>
          <w:w w:val="10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дович. Санкт-Петербург, Государственный </w:t>
      </w:r>
      <w:r>
        <w:rPr>
          <w:rFonts w:ascii="Trebuchet MS" w:hAnsi="Trebuchet MS"/>
          <w:i/>
          <w:spacing w:val="-2"/>
          <w:w w:val="105"/>
          <w:sz w:val="19"/>
        </w:rPr>
        <w:t>музей</w:t>
      </w:r>
      <w:r>
        <w:rPr>
          <w:rFonts w:ascii="Trebuchet MS" w:hAnsi="Trebuchet MS"/>
          <w:i/>
          <w:spacing w:val="-12"/>
          <w:w w:val="105"/>
          <w:sz w:val="19"/>
        </w:rPr>
        <w:t> </w:t>
      </w:r>
      <w:r>
        <w:rPr>
          <w:rFonts w:ascii="Trebuchet MS" w:hAnsi="Trebuchet MS"/>
          <w:i/>
          <w:spacing w:val="-2"/>
          <w:w w:val="105"/>
          <w:sz w:val="19"/>
        </w:rPr>
        <w:t>истории</w:t>
      </w:r>
      <w:r>
        <w:rPr>
          <w:rFonts w:ascii="Trebuchet MS" w:hAnsi="Trebuchet MS"/>
          <w:i/>
          <w:spacing w:val="-12"/>
          <w:w w:val="105"/>
          <w:sz w:val="19"/>
        </w:rPr>
        <w:t> </w:t>
      </w:r>
      <w:r>
        <w:rPr>
          <w:rFonts w:ascii="Trebuchet MS" w:hAnsi="Trebuchet MS"/>
          <w:i/>
          <w:spacing w:val="-2"/>
          <w:w w:val="105"/>
          <w:sz w:val="19"/>
        </w:rPr>
        <w:t>религии</w:t>
      </w:r>
    </w:p>
    <w:p>
      <w:pPr>
        <w:spacing w:line="218" w:lineRule="auto" w:before="114"/>
        <w:ind w:left="1247" w:right="4230" w:hanging="341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</w:t>
      </w:r>
      <w:r>
        <w:rPr>
          <w:rFonts w:ascii="Times New Roman" w:hAnsi="Times New Roman"/>
          <w:color w:val="DB413F"/>
          <w:spacing w:val="1"/>
          <w:sz w:val="20"/>
        </w:rPr>
        <w:t> </w:t>
      </w:r>
      <w:r>
        <w:rPr>
          <w:rFonts w:ascii="Tahoma" w:hAnsi="Tahoma"/>
          <w:spacing w:val="-2"/>
          <w:sz w:val="19"/>
        </w:rPr>
        <w:t>Мог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ли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Никон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победить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Алексея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Михайло- </w:t>
      </w:r>
      <w:r>
        <w:rPr>
          <w:rFonts w:ascii="Tahoma" w:hAnsi="Tahoma"/>
          <w:sz w:val="19"/>
        </w:rPr>
        <w:t>вича в споре за власть? Объясните свой </w:t>
      </w:r>
      <w:r>
        <w:rPr>
          <w:rFonts w:ascii="Tahoma" w:hAnsi="Tahoma"/>
          <w:spacing w:val="-2"/>
          <w:sz w:val="19"/>
        </w:rPr>
        <w:t>ответ.</w:t>
      </w:r>
    </w:p>
    <w:p>
      <w:pPr>
        <w:pStyle w:val="BodyText"/>
        <w:spacing w:before="6"/>
        <w:rPr>
          <w:rFonts w:ascii="Tahoma"/>
          <w:sz w:val="22"/>
        </w:rPr>
      </w:pPr>
    </w:p>
    <w:p>
      <w:pPr>
        <w:pStyle w:val="BodyText"/>
        <w:spacing w:line="223" w:lineRule="auto"/>
        <w:ind w:left="793" w:right="4229"/>
        <w:jc w:val="both"/>
      </w:pPr>
      <w:r>
        <w:rPr/>
        <w:t>знаёт только суд себе равных — </w:t>
      </w:r>
      <w:r>
        <w:rPr/>
        <w:t>патриар- хов. Потребовалось много времени и нема- лые средства, чтобы привести в Москву двух</w:t>
      </w:r>
      <w:r>
        <w:rPr>
          <w:spacing w:val="-10"/>
        </w:rPr>
        <w:t> </w:t>
      </w:r>
      <w:r>
        <w:rPr/>
        <w:t>греческих</w:t>
      </w:r>
      <w:r>
        <w:rPr>
          <w:spacing w:val="-10"/>
        </w:rPr>
        <w:t> </w:t>
      </w:r>
      <w:r>
        <w:rPr/>
        <w:t>патриархов.</w:t>
      </w:r>
      <w:r>
        <w:rPr>
          <w:spacing w:val="-10"/>
        </w:rPr>
        <w:t> </w:t>
      </w:r>
      <w:r>
        <w:rPr/>
        <w:t>Главным</w:t>
      </w:r>
      <w:r>
        <w:rPr>
          <w:spacing w:val="-10"/>
        </w:rPr>
        <w:t> </w:t>
      </w:r>
      <w:r>
        <w:rPr/>
        <w:t>обви- нителем выступил Алексей Михайлович.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Никон был осуждён и «извержен из священства». В вину ему поставили самовольное</w:t>
      </w:r>
      <w:r>
        <w:rPr>
          <w:spacing w:val="-5"/>
        </w:rPr>
        <w:t> </w:t>
      </w:r>
      <w:r>
        <w:rPr/>
        <w:t>оставление</w:t>
      </w:r>
      <w:r>
        <w:rPr>
          <w:spacing w:val="-5"/>
        </w:rPr>
        <w:t> </w:t>
      </w:r>
      <w:r>
        <w:rPr/>
        <w:t>паствы,</w:t>
      </w:r>
      <w:r>
        <w:rPr>
          <w:spacing w:val="-5"/>
        </w:rPr>
        <w:t> </w:t>
      </w:r>
      <w:r>
        <w:rPr/>
        <w:t>клевету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царя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московскую</w:t>
      </w:r>
      <w:r>
        <w:rPr>
          <w:spacing w:val="-5"/>
        </w:rPr>
        <w:t> </w:t>
      </w:r>
      <w:r>
        <w:rPr/>
        <w:t>церковь.</w:t>
      </w:r>
      <w:r>
        <w:rPr>
          <w:spacing w:val="-5"/>
        </w:rPr>
        <w:t> </w:t>
      </w:r>
      <w:r>
        <w:rPr/>
        <w:t>После вынесения</w:t>
      </w:r>
      <w:r>
        <w:rPr>
          <w:spacing w:val="66"/>
        </w:rPr>
        <w:t> </w:t>
      </w:r>
      <w:r>
        <w:rPr/>
        <w:t>приговора</w:t>
      </w:r>
      <w:r>
        <w:rPr>
          <w:spacing w:val="66"/>
        </w:rPr>
        <w:t> </w:t>
      </w:r>
      <w:r>
        <w:rPr/>
        <w:t>Никона</w:t>
      </w:r>
      <w:r>
        <w:rPr>
          <w:spacing w:val="66"/>
        </w:rPr>
        <w:t> </w:t>
      </w:r>
      <w:r>
        <w:rPr/>
        <w:t>уже</w:t>
      </w:r>
      <w:r>
        <w:rPr>
          <w:spacing w:val="66"/>
        </w:rPr>
        <w:t> </w:t>
      </w:r>
      <w:r>
        <w:rPr/>
        <w:t>простым</w:t>
      </w:r>
      <w:r>
        <w:rPr>
          <w:spacing w:val="66"/>
        </w:rPr>
        <w:t> </w:t>
      </w:r>
      <w:r>
        <w:rPr/>
        <w:t>монахом</w:t>
      </w:r>
      <w:r>
        <w:rPr>
          <w:spacing w:val="66"/>
        </w:rPr>
        <w:t> </w:t>
      </w:r>
      <w:r>
        <w:rPr/>
        <w:t>отправили</w:t>
      </w:r>
      <w:r>
        <w:rPr>
          <w:spacing w:val="66"/>
        </w:rPr>
        <w:t> </w:t>
      </w:r>
      <w:r>
        <w:rPr/>
        <w:t>в</w:t>
      </w:r>
      <w:r>
        <w:rPr>
          <w:spacing w:val="66"/>
        </w:rPr>
        <w:t> </w:t>
      </w:r>
      <w:r>
        <w:rPr/>
        <w:t>ссылку в Ферапонтов монастырь в Вологодском крае.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«Дело Никона» продемонстрировало зависимое положение церкви от цар- ской власти. Объявленные собором «Правила касательно власти царской и власти церковной» предписывали: «…патриарху же быти послушливо царю, яко поставленному на высочайшем достоинстве». Никто не может </w:t>
      </w:r>
      <w:r>
        <w:rPr/>
        <w:t>«противить- ся царскому велению — закон бо есть».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08" w:lineRule="auto" w:before="87" w:after="0"/>
        <w:ind w:left="1133" w:right="79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чём</w:t>
      </w:r>
      <w:r>
        <w:rPr>
          <w:spacing w:val="-15"/>
          <w:sz w:val="19"/>
        </w:rPr>
        <w:t> </w:t>
      </w:r>
      <w:r>
        <w:rPr>
          <w:sz w:val="19"/>
        </w:rPr>
        <w:t>вы</w:t>
      </w:r>
      <w:r>
        <w:rPr>
          <w:spacing w:val="-15"/>
          <w:sz w:val="19"/>
        </w:rPr>
        <w:t> </w:t>
      </w:r>
      <w:r>
        <w:rPr>
          <w:sz w:val="19"/>
        </w:rPr>
        <w:t>видите</w:t>
      </w:r>
      <w:r>
        <w:rPr>
          <w:spacing w:val="-14"/>
          <w:sz w:val="19"/>
        </w:rPr>
        <w:t> </w:t>
      </w:r>
      <w:r>
        <w:rPr>
          <w:sz w:val="19"/>
        </w:rPr>
        <w:t>причины</w:t>
      </w:r>
      <w:r>
        <w:rPr>
          <w:spacing w:val="-15"/>
          <w:sz w:val="19"/>
        </w:rPr>
        <w:t> </w:t>
      </w:r>
      <w:r>
        <w:rPr>
          <w:sz w:val="19"/>
        </w:rPr>
        <w:t>разногласий</w:t>
      </w:r>
      <w:r>
        <w:rPr>
          <w:spacing w:val="-15"/>
          <w:sz w:val="19"/>
        </w:rPr>
        <w:t> </w:t>
      </w:r>
      <w:r>
        <w:rPr>
          <w:sz w:val="19"/>
        </w:rPr>
        <w:t>между</w:t>
      </w:r>
      <w:r>
        <w:rPr>
          <w:spacing w:val="-15"/>
          <w:sz w:val="19"/>
        </w:rPr>
        <w:t> </w:t>
      </w:r>
      <w:r>
        <w:rPr>
          <w:sz w:val="19"/>
        </w:rPr>
        <w:t>патриархом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царём?</w:t>
      </w:r>
      <w:r>
        <w:rPr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-6"/>
          <w:sz w:val="19"/>
        </w:rPr>
        <w:t> </w:t>
      </w:r>
      <w:r>
        <w:rPr>
          <w:sz w:val="19"/>
        </w:rPr>
        <w:t>Кто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поче- му победил в споре «священства» и «царства»?</w:t>
      </w:r>
    </w:p>
    <w:p>
      <w:pPr>
        <w:pStyle w:val="BodyText"/>
        <w:spacing w:line="220" w:lineRule="auto" w:before="118"/>
        <w:ind w:left="793" w:right="791"/>
        <w:jc w:val="both"/>
      </w:pPr>
      <w:r>
        <w:rPr/>
        <w:pict>
          <v:group style="position:absolute;margin-left:36.553001pt;margin-top:106.96553pt;width:399.25pt;height:130pt;mso-position-horizontal-relative:page;mso-position-vertical-relative:paragraph;z-index:-15518208;mso-wrap-distance-left:0;mso-wrap-distance-right:0" id="docshapegroup2353" coordorigin="731,2139" coordsize="7985,2600">
            <v:rect style="position:absolute;left:731;top:2645;width:5746;height:2081" id="docshape2354" filled="true" fillcolor="#000000" stroked="false">
              <v:fill opacity="32768f" type="solid"/>
            </v:rect>
            <v:rect style="position:absolute;left:793;top:2707;width:5624;height:1958" id="docshape2355" filled="true" fillcolor="#ffffff" stroked="false">
              <v:fill type="solid"/>
            </v:rect>
            <v:rect style="position:absolute;left:5172;top:2139;width:3543;height:2600" id="docshape2356" filled="true" fillcolor="#000000" stroked="false">
              <v:fill opacity="32768f" type="solid"/>
            </v:rect>
            <v:shape style="position:absolute;left:5245;top:2211;width:3402;height:2453" type="#_x0000_t75" id="docshape2357" stroked="false">
              <v:imagedata r:id="rId465" o:title=""/>
            </v:shape>
            <v:rect style="position:absolute;left:5245;top:2211;width:3402;height:2454" id="docshape2358" filled="false" stroked="true" strokeweight="1pt" strokecolor="#ffffff">
              <v:stroke dashstyle="solid"/>
            </v:rect>
            <v:shape style="position:absolute;left:731;top:2139;width:7985;height:2600" type="#_x0000_t202" id="docshape2359" filled="false" stroked="false">
              <v:textbox inset="0,0,0,0">
                <w:txbxContent>
                  <w:p>
                    <w:pPr>
                      <w:spacing w:line="204" w:lineRule="exact" w:before="0"/>
                      <w:ind w:left="0" w:right="3761" w:firstLine="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Раскол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—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одна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из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самых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драматических</w:t>
                    </w:r>
                  </w:p>
                  <w:p>
                    <w:pPr>
                      <w:spacing w:line="232" w:lineRule="exact" w:before="0"/>
                      <w:ind w:left="0" w:right="3761" w:firstLine="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страниц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русской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истории.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Острота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религи-</w:t>
                    </w:r>
                  </w:p>
                  <w:p>
                    <w:pPr>
                      <w:spacing w:line="240" w:lineRule="auto" w:before="11"/>
                      <w:rPr>
                        <w:sz w:val="18"/>
                      </w:rPr>
                    </w:pPr>
                  </w:p>
                  <w:p>
                    <w:pPr>
                      <w:spacing w:line="218" w:lineRule="auto" w:before="1"/>
                      <w:ind w:left="176" w:right="3412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«Чёрный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собор.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Восстание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Соловецкого монастыря против новопечатных книг</w:t>
                    </w:r>
                  </w:p>
                  <w:p>
                    <w:pPr>
                      <w:spacing w:line="223" w:lineRule="auto" w:before="0"/>
                      <w:ind w:left="176" w:right="3893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в 1666 г.»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С. Милорадович.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Москва,</w:t>
                    </w:r>
                    <w:r>
                      <w:rPr>
                        <w:rFonts w:ascii="Trebuchet MS" w:hAnsi="Trebuchet MS"/>
                        <w:i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Государственная</w:t>
                    </w:r>
                    <w:r>
                      <w:rPr>
                        <w:rFonts w:ascii="Trebuchet MS" w:hAnsi="Trebuchet MS"/>
                        <w:i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Третьяковская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галерея</w:t>
                    </w:r>
                  </w:p>
                  <w:p>
                    <w:pPr>
                      <w:spacing w:line="218" w:lineRule="auto" w:before="106"/>
                      <w:ind w:left="516" w:right="3761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</w:t>
                    </w:r>
                    <w:r>
                      <w:rPr>
                        <w:rFonts w:ascii="Times New Roman" w:hAnsi="Times New Roman"/>
                        <w:color w:val="DB413F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Почему монахи Соловецкого </w:t>
                    </w:r>
                    <w:r>
                      <w:rPr>
                        <w:rFonts w:ascii="Tahoma" w:hAnsi="Tahoma"/>
                        <w:sz w:val="19"/>
                      </w:rPr>
                      <w:t>монастыря отказались поддерживать церковную ре-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форму?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Calibri" w:hAnsi="Calibri"/>
          <w:b/>
          <w:color w:val="FFFFFF"/>
          <w:spacing w:val="31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6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Гонения</w:t>
      </w:r>
      <w:r>
        <w:rPr>
          <w:rFonts w:ascii="Calibri" w:hAnsi="Calibri"/>
          <w:b/>
          <w:color w:val="DB413F"/>
          <w:spacing w:val="80"/>
          <w:w w:val="150"/>
        </w:rPr>
        <w:t> </w:t>
      </w:r>
      <w:r>
        <w:rPr>
          <w:rFonts w:ascii="Calibri" w:hAnsi="Calibri"/>
          <w:b/>
          <w:color w:val="DB413F"/>
        </w:rPr>
        <w:t>на</w:t>
      </w:r>
      <w:r>
        <w:rPr>
          <w:rFonts w:ascii="Calibri" w:hAnsi="Calibri"/>
          <w:b/>
          <w:color w:val="DB413F"/>
          <w:spacing w:val="80"/>
          <w:w w:val="150"/>
        </w:rPr>
        <w:t> </w:t>
      </w:r>
      <w:r>
        <w:rPr>
          <w:rFonts w:ascii="Calibri" w:hAnsi="Calibri"/>
          <w:b/>
          <w:color w:val="DB413F"/>
        </w:rPr>
        <w:t>старообрядцев.</w:t>
      </w:r>
      <w:r>
        <w:rPr>
          <w:rFonts w:ascii="Calibri" w:hAnsi="Calibri"/>
          <w:b/>
          <w:color w:val="DB413F"/>
          <w:spacing w:val="80"/>
          <w:w w:val="150"/>
        </w:rPr>
        <w:t> </w:t>
      </w:r>
      <w:r>
        <w:rPr>
          <w:color w:val="000000"/>
        </w:rPr>
        <w:t>На</w:t>
      </w:r>
      <w:r>
        <w:rPr>
          <w:color w:val="000000"/>
          <w:spacing w:val="80"/>
          <w:w w:val="150"/>
        </w:rPr>
        <w:t> </w:t>
      </w:r>
      <w:r>
        <w:rPr>
          <w:color w:val="000000"/>
        </w:rPr>
        <w:t>Большом</w:t>
      </w:r>
      <w:r>
        <w:rPr>
          <w:color w:val="000000"/>
          <w:spacing w:val="80"/>
          <w:w w:val="150"/>
        </w:rPr>
        <w:t> </w:t>
      </w:r>
      <w:r>
        <w:rPr>
          <w:color w:val="000000"/>
        </w:rPr>
        <w:t>Московском</w:t>
      </w:r>
      <w:r>
        <w:rPr>
          <w:color w:val="000000"/>
          <w:spacing w:val="80"/>
          <w:w w:val="150"/>
        </w:rPr>
        <w:t> </w:t>
      </w:r>
      <w:r>
        <w:rPr>
          <w:color w:val="000000"/>
        </w:rPr>
        <w:t>соборе</w:t>
      </w:r>
      <w:r>
        <w:rPr>
          <w:color w:val="000000"/>
          <w:spacing w:val="80"/>
          <w:w w:val="150"/>
        </w:rPr>
        <w:t> </w:t>
      </w:r>
      <w:r>
        <w:rPr>
          <w:color w:val="000000"/>
        </w:rPr>
        <w:t>1666– 1667 гг. старообрядцы были преданы церковному проклятию — анафеме. Рас- кол окончательно вышел за стены церкви. Столкновение приняло принципи- альный</w:t>
      </w:r>
      <w:r>
        <w:rPr>
          <w:color w:val="000000"/>
          <w:spacing w:val="-13"/>
        </w:rPr>
        <w:t> </w:t>
      </w:r>
      <w:r>
        <w:rPr>
          <w:color w:val="000000"/>
        </w:rPr>
        <w:t>и</w:t>
      </w:r>
      <w:r>
        <w:rPr>
          <w:color w:val="000000"/>
          <w:spacing w:val="-13"/>
        </w:rPr>
        <w:t> </w:t>
      </w:r>
      <w:r>
        <w:rPr>
          <w:color w:val="000000"/>
        </w:rPr>
        <w:t>одновременно</w:t>
      </w:r>
      <w:r>
        <w:rPr>
          <w:color w:val="000000"/>
          <w:spacing w:val="-13"/>
        </w:rPr>
        <w:t> </w:t>
      </w:r>
      <w:r>
        <w:rPr>
          <w:color w:val="000000"/>
        </w:rPr>
        <w:t>трагический</w:t>
      </w:r>
      <w:r>
        <w:rPr>
          <w:color w:val="000000"/>
          <w:spacing w:val="-13"/>
        </w:rPr>
        <w:t> </w:t>
      </w:r>
      <w:r>
        <w:rPr>
          <w:color w:val="000000"/>
        </w:rPr>
        <w:t>для</w:t>
      </w:r>
      <w:r>
        <w:rPr>
          <w:color w:val="000000"/>
          <w:spacing w:val="-13"/>
        </w:rPr>
        <w:t> </w:t>
      </w:r>
      <w:r>
        <w:rPr>
          <w:color w:val="000000"/>
        </w:rPr>
        <w:t>страны</w:t>
      </w:r>
      <w:r>
        <w:rPr>
          <w:color w:val="000000"/>
          <w:spacing w:val="-13"/>
        </w:rPr>
        <w:t> </w:t>
      </w:r>
      <w:r>
        <w:rPr>
          <w:color w:val="000000"/>
        </w:rPr>
        <w:t>характер.</w:t>
      </w:r>
      <w:r>
        <w:rPr>
          <w:color w:val="000000"/>
          <w:spacing w:val="-13"/>
        </w:rPr>
        <w:t> </w:t>
      </w:r>
      <w:r>
        <w:rPr>
          <w:color w:val="000000"/>
        </w:rPr>
        <w:t>Начались</w:t>
      </w:r>
      <w:r>
        <w:rPr>
          <w:color w:val="000000"/>
          <w:spacing w:val="-13"/>
        </w:rPr>
        <w:t> </w:t>
      </w:r>
      <w:r>
        <w:rPr>
          <w:color w:val="000000"/>
        </w:rPr>
        <w:t>жестокие гонения на последователей старой веры. Старообрядцы защищались как мог- ли. Формы протеста были различными: от бегства до «крещения огнём» </w:t>
      </w:r>
      <w:r>
        <w:rPr>
          <w:color w:val="000000"/>
        </w:rPr>
        <w:t>— самосожжения. Углублению раскола способствовало восстание в Соловецком монастыре (</w:t>
      </w:r>
      <w:r>
        <w:rPr>
          <w:rFonts w:ascii="Book Antiqua" w:hAnsi="Book Antiqua"/>
          <w:b/>
          <w:color w:val="000000"/>
        </w:rPr>
        <w:t>1668—1676</w:t>
      </w:r>
      <w:r>
        <w:rPr>
          <w:color w:val="000000"/>
        </w:rPr>
        <w:t>), иноки которого не приняли «еретические» никони- анские книги.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47"/>
      </w:pPr>
      <w:r>
        <w:rPr/>
        <w:pict>
          <v:group style="width:400.35pt;height:158.050pt;mso-position-horizontal-relative:char;mso-position-vertical-relative:line" id="docshapegroup2360" coordorigin="0,0" coordsize="8007,3161">
            <v:rect style="position:absolute;left:0;top:28;width:8007;height:3132" id="docshape2361" filled="true" fillcolor="#000000" stroked="false">
              <v:fill opacity="32768f" type="solid"/>
            </v:rect>
            <v:rect style="position:absolute;left:62;top:90;width:7881;height:3008" id="docshape2362" filled="true" fillcolor="#ffffff" stroked="false">
              <v:fill type="solid"/>
            </v:rect>
            <v:rect style="position:absolute;left:0;top:0;width:4464;height:2045" id="docshape2363" filled="true" fillcolor="#000000" stroked="false">
              <v:fill opacity="32768f" type="solid"/>
            </v:rect>
            <v:shape style="position:absolute;left:72;top:72;width:4318;height:1905" type="#_x0000_t75" id="docshape2364" stroked="false">
              <v:imagedata r:id="rId466" o:title=""/>
            </v:shape>
            <v:rect style="position:absolute;left:72;top:72;width:4318;height:1905" id="docshape2365" filled="false" stroked="true" strokeweight="1pt" strokecolor="#ffffff">
              <v:stroke dashstyle="solid"/>
            </v:rect>
            <v:shape style="position:absolute;left:0;top:0;width:8007;height:3161" type="#_x0000_t202" id="docshape2366" filled="false" stroked="false">
              <v:textbox inset="0,0,0,0">
                <w:txbxContent>
                  <w:p>
                    <w:pPr>
                      <w:spacing w:line="225" w:lineRule="auto" w:before="181"/>
                      <w:ind w:left="4683" w:right="471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«Боярыня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Морозова».</w:t>
                    </w:r>
                    <w:r>
                      <w:rPr>
                        <w:rFonts w:ascii="Calibri" w:hAnsi="Calibri"/>
                        <w:b/>
                        <w:spacing w:val="8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В. Суриков. Москва,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Государственная</w:t>
                    </w:r>
                    <w:r>
                      <w:rPr>
                        <w:rFonts w:ascii="Trebuchet MS" w:hAnsi="Trebuchet MS"/>
                        <w:i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Третьяковская </w:t>
                    </w:r>
                    <w:r>
                      <w:rPr>
                        <w:rFonts w:ascii="Trebuchet MS" w:hAnsi="Trebuchet MS"/>
                        <w:i/>
                        <w:spacing w:val="-2"/>
                        <w:sz w:val="19"/>
                      </w:rPr>
                      <w:t>галерея</w:t>
                    </w:r>
                  </w:p>
                  <w:p>
                    <w:pPr>
                      <w:spacing w:line="220" w:lineRule="auto" w:before="111"/>
                      <w:ind w:left="4683" w:right="174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В числе сторонников старой </w:t>
                    </w:r>
                    <w:r>
                      <w:rPr>
                        <w:sz w:val="19"/>
                      </w:rPr>
                      <w:t>веры </w:t>
                    </w:r>
                    <w:r>
                      <w:rPr>
                        <w:w w:val="95"/>
                        <w:sz w:val="19"/>
                      </w:rPr>
                      <w:t>были и представительницы господ- </w:t>
                    </w:r>
                    <w:r>
                      <w:rPr>
                        <w:spacing w:val="-2"/>
                        <w:sz w:val="19"/>
                      </w:rPr>
                      <w:t>ствующего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сословия.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Самая</w:t>
                    </w:r>
                    <w:r>
                      <w:rPr>
                        <w:spacing w:val="-11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извест- </w:t>
                    </w:r>
                    <w:r>
                      <w:rPr>
                        <w:sz w:val="19"/>
                      </w:rPr>
                      <w:t>ная из них — боярыня Морозова.</w:t>
                    </w:r>
                  </w:p>
                  <w:p>
                    <w:pPr>
                      <w:spacing w:line="220" w:lineRule="auto" w:before="0"/>
                      <w:ind w:left="175" w:right="174" w:firstLine="4507"/>
                      <w:jc w:val="both"/>
                      <w:rPr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>Будучи родственницей </w:t>
                    </w:r>
                    <w:r>
                      <w:rPr>
                        <w:w w:val="95"/>
                        <w:sz w:val="19"/>
                      </w:rPr>
                      <w:t>всесильного </w:t>
                    </w:r>
                    <w:r>
                      <w:rPr>
                        <w:sz w:val="19"/>
                      </w:rPr>
                      <w:t>боярина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Бориса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Морозова,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она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отказалась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принять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церковные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нововведения.</w:t>
                    </w:r>
                    <w:r>
                      <w:rPr>
                        <w:spacing w:val="-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Ника- </w:t>
                    </w:r>
                    <w:r>
                      <w:rPr>
                        <w:spacing w:val="-2"/>
                        <w:sz w:val="19"/>
                      </w:rPr>
                      <w:t>кие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уговоры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могли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её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поколебать.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конце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концов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раздражённый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Алексей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Михай- </w:t>
                    </w:r>
                    <w:r>
                      <w:rPr>
                        <w:w w:val="95"/>
                        <w:sz w:val="19"/>
                      </w:rPr>
                      <w:t>лович приказал схватить неукротимую боярыню. В надежде, что Морозова одумается</w:t>
                    </w:r>
                    <w:r>
                      <w:rPr>
                        <w:spacing w:val="80"/>
                        <w:w w:val="15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 покается, её бросили в земляную яму, «в тьму несветную», где она умерла.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line="230" w:lineRule="auto" w:before="106"/>
        <w:ind w:left="793" w:right="791"/>
        <w:jc w:val="both"/>
      </w:pPr>
      <w:r>
        <w:rPr/>
        <w:t>озных споров приобрела в тот период необычайную силу. Трещина пролегла сверху</w:t>
      </w:r>
      <w:r>
        <w:rPr>
          <w:spacing w:val="-14"/>
        </w:rPr>
        <w:t> </w:t>
      </w:r>
      <w:r>
        <w:rPr/>
        <w:t>вниз,</w:t>
      </w:r>
      <w:r>
        <w:rPr>
          <w:spacing w:val="-14"/>
        </w:rPr>
        <w:t> </w:t>
      </w:r>
      <w:r>
        <w:rPr/>
        <w:t>затронув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верхи,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низы</w:t>
      </w:r>
      <w:r>
        <w:rPr>
          <w:spacing w:val="-14"/>
        </w:rPr>
        <w:t> </w:t>
      </w:r>
      <w:r>
        <w:rPr/>
        <w:t>общества.</w:t>
      </w:r>
      <w:r>
        <w:rPr>
          <w:spacing w:val="-14"/>
        </w:rPr>
        <w:t> </w:t>
      </w:r>
      <w:r>
        <w:rPr/>
        <w:t>Однако</w:t>
      </w:r>
      <w:r>
        <w:rPr>
          <w:spacing w:val="-13"/>
        </w:rPr>
        <w:t> </w:t>
      </w:r>
      <w:r>
        <w:rPr/>
        <w:t>масштабных</w:t>
      </w:r>
      <w:r>
        <w:rPr>
          <w:spacing w:val="-14"/>
        </w:rPr>
        <w:t> </w:t>
      </w:r>
      <w:r>
        <w:rPr/>
        <w:t>религиоз- ных войн, которые потрясали Европу в XVI — первой половине XVII в., в Рос- сии не произошло. Русская православная церковь по-прежнему играла огром- </w:t>
      </w:r>
      <w:r>
        <w:rPr>
          <w:w w:val="95"/>
        </w:rPr>
        <w:t>ную роль в жизни страны и вдохновляла людей на великие подвиги и свершения. </w:t>
      </w:r>
      <w:r>
        <w:rPr/>
        <w:t>С течением времени раскол преодолевался не только силой, но и самой жиз- </w:t>
      </w:r>
      <w:r>
        <w:rPr>
          <w:spacing w:val="-4"/>
        </w:rPr>
        <w:t>нью.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16" w:lineRule="auto" w:before="109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-4"/>
          <w:sz w:val="19"/>
        </w:rPr>
        <w:t> </w:t>
      </w:r>
      <w:r>
        <w:rPr>
          <w:sz w:val="19"/>
        </w:rPr>
        <w:t>К</w:t>
      </w:r>
      <w:r>
        <w:rPr>
          <w:spacing w:val="-15"/>
          <w:sz w:val="19"/>
        </w:rPr>
        <w:t> </w:t>
      </w:r>
      <w:r>
        <w:rPr>
          <w:sz w:val="19"/>
        </w:rPr>
        <w:t>чему</w:t>
      </w:r>
      <w:r>
        <w:rPr>
          <w:spacing w:val="-15"/>
          <w:sz w:val="19"/>
        </w:rPr>
        <w:t> </w:t>
      </w:r>
      <w:r>
        <w:rPr>
          <w:sz w:val="19"/>
        </w:rPr>
        <w:t>призывали</w:t>
      </w:r>
      <w:r>
        <w:rPr>
          <w:spacing w:val="-15"/>
          <w:sz w:val="19"/>
        </w:rPr>
        <w:t> </w:t>
      </w:r>
      <w:r>
        <w:rPr>
          <w:sz w:val="19"/>
        </w:rPr>
        <w:t>старообрядцы?</w:t>
      </w:r>
      <w:r>
        <w:rPr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-4"/>
          <w:sz w:val="19"/>
        </w:rPr>
        <w:t> </w:t>
      </w:r>
      <w:r>
        <w:rPr>
          <w:sz w:val="19"/>
        </w:rPr>
        <w:t>Как</w:t>
      </w:r>
      <w:r>
        <w:rPr>
          <w:spacing w:val="-15"/>
          <w:sz w:val="19"/>
        </w:rPr>
        <w:t> </w:t>
      </w:r>
      <w:r>
        <w:rPr>
          <w:sz w:val="19"/>
        </w:rPr>
        <w:t>старообрядцы</w:t>
      </w:r>
      <w:r>
        <w:rPr>
          <w:spacing w:val="-15"/>
          <w:sz w:val="19"/>
        </w:rPr>
        <w:t> </w:t>
      </w:r>
      <w:r>
        <w:rPr>
          <w:sz w:val="19"/>
        </w:rPr>
        <w:t>сопротивлялись</w:t>
      </w:r>
      <w:r>
        <w:rPr>
          <w:spacing w:val="-14"/>
          <w:sz w:val="19"/>
        </w:rPr>
        <w:t> </w:t>
      </w:r>
      <w:r>
        <w:rPr>
          <w:sz w:val="19"/>
        </w:rPr>
        <w:t>нововве- дениям в церковной жизни?</w:t>
      </w:r>
    </w:p>
    <w:p>
      <w:pPr>
        <w:pStyle w:val="BodyText"/>
        <w:spacing w:before="4"/>
        <w:rPr>
          <w:rFonts w:ascii="Tahoma"/>
          <w:sz w:val="14"/>
        </w:rPr>
      </w:pPr>
      <w:r>
        <w:rPr/>
        <w:pict>
          <v:group style="position:absolute;margin-left:36.553001pt;margin-top:9.879352pt;width:385.95pt;height:77.4pt;mso-position-horizontal-relative:page;mso-position-vertical-relative:paragraph;z-index:-15516672;mso-wrap-distance-left:0;mso-wrap-distance-right:0" id="docshapegroup2367" coordorigin="731,198" coordsize="7719,1548">
            <v:rect style="position:absolute;left:731;top:197;width:7719;height:1548" id="docshape2368" filled="true" fillcolor="#000000" stroked="false">
              <v:fill opacity="32768f" type="solid"/>
            </v:rect>
            <v:rect style="position:absolute;left:793;top:261;width:7597;height:1423" id="docshape2369" filled="true" fillcolor="#e9eff8" stroked="false">
              <v:fill type="solid"/>
            </v:rect>
            <v:shape style="position:absolute;left:891;top:358;width:356;height:351" type="#_x0000_t75" id="docshape2370" stroked="false">
              <v:imagedata r:id="rId467" o:title=""/>
            </v:shape>
            <v:shape style="position:absolute;left:731;top:197;width:7719;height:1548" type="#_x0000_t202" id="docshape2371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7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Попытки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патриарха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Никона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поставить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церковную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власть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выше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светской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за- кончились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неудачей.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Церковная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реформа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привела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к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расколу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верующих,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ко- </w:t>
                    </w:r>
                    <w:r>
                      <w:rPr>
                        <w:rFonts w:ascii="Tahoma" w:hAnsi="Tahoma"/>
                        <w:sz w:val="20"/>
                      </w:rPr>
                      <w:t>торый, однако, не привёл к религиозной войне.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Tahoma"/>
          <w:sz w:val="6"/>
        </w:rPr>
      </w:pPr>
    </w:p>
    <w:p>
      <w:pPr>
        <w:pStyle w:val="Heading7"/>
        <w:spacing w:before="91"/>
      </w:pPr>
      <w:r>
        <w:rPr/>
        <w:drawing>
          <wp:inline distT="0" distB="0" distL="0" distR="0">
            <wp:extent cx="144005" cy="144005"/>
            <wp:effectExtent l="0" t="0" r="0" b="0"/>
            <wp:docPr id="225" name="image4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402.png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109"/>
        </w:numPr>
        <w:tabs>
          <w:tab w:pos="1134" w:val="left" w:leader="none"/>
        </w:tabs>
        <w:spacing w:line="213" w:lineRule="auto" w:before="47" w:after="0"/>
        <w:ind w:left="1133" w:right="791" w:hanging="341"/>
        <w:jc w:val="both"/>
        <w:rPr>
          <w:sz w:val="19"/>
        </w:rPr>
      </w:pPr>
      <w:r>
        <w:rPr>
          <w:sz w:val="19"/>
        </w:rPr>
        <w:t>Сформулируйте</w:t>
      </w:r>
      <w:r>
        <w:rPr>
          <w:spacing w:val="31"/>
          <w:sz w:val="19"/>
        </w:rPr>
        <w:t> </w:t>
      </w:r>
      <w:r>
        <w:rPr>
          <w:sz w:val="19"/>
        </w:rPr>
        <w:t>не</w:t>
      </w:r>
      <w:r>
        <w:rPr>
          <w:spacing w:val="31"/>
          <w:sz w:val="19"/>
        </w:rPr>
        <w:t> </w:t>
      </w:r>
      <w:r>
        <w:rPr>
          <w:sz w:val="19"/>
        </w:rPr>
        <w:t>менее</w:t>
      </w:r>
      <w:r>
        <w:rPr>
          <w:spacing w:val="31"/>
          <w:sz w:val="19"/>
        </w:rPr>
        <w:t> </w:t>
      </w:r>
      <w:r>
        <w:rPr>
          <w:sz w:val="19"/>
        </w:rPr>
        <w:t>трёх</w:t>
      </w:r>
      <w:r>
        <w:rPr>
          <w:spacing w:val="31"/>
          <w:sz w:val="19"/>
        </w:rPr>
        <w:t> </w:t>
      </w:r>
      <w:r>
        <w:rPr>
          <w:sz w:val="19"/>
        </w:rPr>
        <w:t>задач</w:t>
      </w:r>
      <w:r>
        <w:rPr>
          <w:spacing w:val="31"/>
          <w:sz w:val="19"/>
        </w:rPr>
        <w:t> </w:t>
      </w:r>
      <w:r>
        <w:rPr>
          <w:sz w:val="19"/>
        </w:rPr>
        <w:t>церковной</w:t>
      </w:r>
      <w:r>
        <w:rPr>
          <w:spacing w:val="31"/>
          <w:sz w:val="19"/>
        </w:rPr>
        <w:t> </w:t>
      </w:r>
      <w:r>
        <w:rPr>
          <w:sz w:val="19"/>
        </w:rPr>
        <w:t>реформы.</w:t>
      </w:r>
      <w:r>
        <w:rPr>
          <w:spacing w:val="31"/>
          <w:sz w:val="19"/>
        </w:rPr>
        <w:t> </w:t>
      </w:r>
      <w:r>
        <w:rPr>
          <w:sz w:val="19"/>
        </w:rPr>
        <w:t>Какие</w:t>
      </w:r>
      <w:r>
        <w:rPr>
          <w:spacing w:val="31"/>
          <w:sz w:val="19"/>
        </w:rPr>
        <w:t> </w:t>
      </w:r>
      <w:r>
        <w:rPr>
          <w:sz w:val="19"/>
        </w:rPr>
        <w:t>предложения о</w:t>
      </w:r>
      <w:r>
        <w:rPr>
          <w:spacing w:val="-8"/>
          <w:sz w:val="19"/>
        </w:rPr>
        <w:t> </w:t>
      </w:r>
      <w:r>
        <w:rPr>
          <w:sz w:val="19"/>
        </w:rPr>
        <w:t>проведении</w:t>
      </w:r>
      <w:r>
        <w:rPr>
          <w:spacing w:val="-8"/>
          <w:sz w:val="19"/>
        </w:rPr>
        <w:t> </w:t>
      </w:r>
      <w:r>
        <w:rPr>
          <w:sz w:val="19"/>
        </w:rPr>
        <w:t>преобразований,</w:t>
      </w:r>
      <w:r>
        <w:rPr>
          <w:spacing w:val="-8"/>
          <w:sz w:val="19"/>
        </w:rPr>
        <w:t> </w:t>
      </w:r>
      <w:r>
        <w:rPr>
          <w:sz w:val="19"/>
        </w:rPr>
        <w:t>отличные</w:t>
      </w:r>
      <w:r>
        <w:rPr>
          <w:spacing w:val="-8"/>
          <w:sz w:val="19"/>
        </w:rPr>
        <w:t> </w:t>
      </w:r>
      <w:r>
        <w:rPr>
          <w:sz w:val="19"/>
        </w:rPr>
        <w:t>от</w:t>
      </w:r>
      <w:r>
        <w:rPr>
          <w:spacing w:val="-8"/>
          <w:sz w:val="19"/>
        </w:rPr>
        <w:t> </w:t>
      </w:r>
      <w:r>
        <w:rPr>
          <w:sz w:val="19"/>
        </w:rPr>
        <w:t>позиции</w:t>
      </w:r>
      <w:r>
        <w:rPr>
          <w:spacing w:val="-8"/>
          <w:sz w:val="19"/>
        </w:rPr>
        <w:t> </w:t>
      </w:r>
      <w:r>
        <w:rPr>
          <w:sz w:val="19"/>
        </w:rPr>
        <w:t>патриарха</w:t>
      </w:r>
      <w:r>
        <w:rPr>
          <w:spacing w:val="-8"/>
          <w:sz w:val="19"/>
        </w:rPr>
        <w:t> </w:t>
      </w:r>
      <w:r>
        <w:rPr>
          <w:sz w:val="19"/>
        </w:rPr>
        <w:t>Никона,</w:t>
      </w:r>
      <w:r>
        <w:rPr>
          <w:spacing w:val="-8"/>
          <w:sz w:val="19"/>
        </w:rPr>
        <w:t> </w:t>
      </w:r>
      <w:r>
        <w:rPr>
          <w:sz w:val="19"/>
        </w:rPr>
        <w:t>были</w:t>
      </w:r>
      <w:r>
        <w:rPr>
          <w:spacing w:val="-8"/>
          <w:sz w:val="19"/>
        </w:rPr>
        <w:t> </w:t>
      </w:r>
      <w:r>
        <w:rPr>
          <w:sz w:val="19"/>
        </w:rPr>
        <w:t>вы- сказаны в тот период?</w:t>
      </w:r>
    </w:p>
    <w:p>
      <w:pPr>
        <w:pStyle w:val="ListParagraph"/>
        <w:numPr>
          <w:ilvl w:val="0"/>
          <w:numId w:val="109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sz w:val="19"/>
        </w:rPr>
        <w:t>Какие последствия имела церковная реформа Никона? Была ли она оправданна? Аргументируйте свой ответ.</w:t>
      </w:r>
    </w:p>
    <w:p>
      <w:pPr>
        <w:pStyle w:val="ListParagraph"/>
        <w:numPr>
          <w:ilvl w:val="0"/>
          <w:numId w:val="109"/>
        </w:numPr>
        <w:tabs>
          <w:tab w:pos="1134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чём</w:t>
      </w:r>
      <w:r>
        <w:rPr>
          <w:spacing w:val="-4"/>
          <w:sz w:val="19"/>
        </w:rPr>
        <w:t> </w:t>
      </w:r>
      <w:r>
        <w:rPr>
          <w:sz w:val="19"/>
        </w:rPr>
        <w:t>заключались</w:t>
      </w:r>
      <w:r>
        <w:rPr>
          <w:spacing w:val="-4"/>
          <w:sz w:val="19"/>
        </w:rPr>
        <w:t> </w:t>
      </w:r>
      <w:r>
        <w:rPr>
          <w:sz w:val="19"/>
        </w:rPr>
        <w:t>противоречия</w:t>
      </w:r>
      <w:r>
        <w:rPr>
          <w:spacing w:val="-4"/>
          <w:sz w:val="19"/>
        </w:rPr>
        <w:t> </w:t>
      </w:r>
      <w:r>
        <w:rPr>
          <w:sz w:val="19"/>
        </w:rPr>
        <w:t>между</w:t>
      </w:r>
      <w:r>
        <w:rPr>
          <w:spacing w:val="-4"/>
          <w:sz w:val="19"/>
        </w:rPr>
        <w:t> </w:t>
      </w:r>
      <w:r>
        <w:rPr>
          <w:sz w:val="19"/>
        </w:rPr>
        <w:t>царём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патриархом?</w:t>
      </w:r>
      <w:r>
        <w:rPr>
          <w:spacing w:val="-4"/>
          <w:sz w:val="19"/>
        </w:rPr>
        <w:t> </w:t>
      </w:r>
      <w:r>
        <w:rPr>
          <w:sz w:val="19"/>
        </w:rPr>
        <w:t>Назовите</w:t>
      </w:r>
      <w:r>
        <w:rPr>
          <w:spacing w:val="-4"/>
          <w:sz w:val="19"/>
        </w:rPr>
        <w:t> </w:t>
      </w:r>
      <w:r>
        <w:rPr>
          <w:sz w:val="19"/>
        </w:rPr>
        <w:t>не</w:t>
      </w:r>
      <w:r>
        <w:rPr>
          <w:spacing w:val="-4"/>
          <w:sz w:val="19"/>
        </w:rPr>
        <w:t> </w:t>
      </w:r>
      <w:r>
        <w:rPr>
          <w:sz w:val="19"/>
        </w:rPr>
        <w:t>менее двух</w:t>
      </w:r>
      <w:r>
        <w:rPr>
          <w:spacing w:val="-14"/>
          <w:sz w:val="19"/>
        </w:rPr>
        <w:t> </w:t>
      </w:r>
      <w:r>
        <w:rPr>
          <w:sz w:val="19"/>
        </w:rPr>
        <w:t>противоречий.</w:t>
      </w:r>
      <w:r>
        <w:rPr>
          <w:spacing w:val="-14"/>
          <w:sz w:val="19"/>
        </w:rPr>
        <w:t> </w:t>
      </w:r>
      <w:r>
        <w:rPr>
          <w:sz w:val="19"/>
        </w:rPr>
        <w:t>Почему</w:t>
      </w:r>
      <w:r>
        <w:rPr>
          <w:spacing w:val="-14"/>
          <w:sz w:val="19"/>
        </w:rPr>
        <w:t> </w:t>
      </w:r>
      <w:r>
        <w:rPr>
          <w:sz w:val="19"/>
        </w:rPr>
        <w:t>стало</w:t>
      </w:r>
      <w:r>
        <w:rPr>
          <w:spacing w:val="-14"/>
          <w:sz w:val="19"/>
        </w:rPr>
        <w:t> </w:t>
      </w:r>
      <w:r>
        <w:rPr>
          <w:sz w:val="19"/>
        </w:rPr>
        <w:t>возможным</w:t>
      </w:r>
      <w:r>
        <w:rPr>
          <w:spacing w:val="-14"/>
          <w:sz w:val="19"/>
        </w:rPr>
        <w:t> </w:t>
      </w:r>
      <w:r>
        <w:rPr>
          <w:sz w:val="19"/>
        </w:rPr>
        <w:t>отстранение</w:t>
      </w:r>
      <w:r>
        <w:rPr>
          <w:spacing w:val="-14"/>
          <w:sz w:val="19"/>
        </w:rPr>
        <w:t> </w:t>
      </w:r>
      <w:r>
        <w:rPr>
          <w:sz w:val="19"/>
        </w:rPr>
        <w:t>Никона</w:t>
      </w:r>
      <w:r>
        <w:rPr>
          <w:spacing w:val="-14"/>
          <w:sz w:val="19"/>
        </w:rPr>
        <w:t> </w:t>
      </w:r>
      <w:r>
        <w:rPr>
          <w:sz w:val="19"/>
        </w:rPr>
        <w:t>от</w:t>
      </w:r>
      <w:r>
        <w:rPr>
          <w:spacing w:val="-14"/>
          <w:sz w:val="19"/>
        </w:rPr>
        <w:t> </w:t>
      </w:r>
      <w:r>
        <w:rPr>
          <w:sz w:val="19"/>
        </w:rPr>
        <w:t>власти?</w:t>
      </w:r>
      <w:r>
        <w:rPr>
          <w:spacing w:val="-14"/>
          <w:sz w:val="19"/>
        </w:rPr>
        <w:t> </w:t>
      </w:r>
      <w:r>
        <w:rPr>
          <w:sz w:val="19"/>
        </w:rPr>
        <w:t>Ука-</w:t>
      </w:r>
      <w:r>
        <w:rPr>
          <w:sz w:val="19"/>
        </w:rPr>
        <w:t> жите две причины.</w:t>
      </w:r>
    </w:p>
    <w:p>
      <w:pPr>
        <w:pStyle w:val="ListParagraph"/>
        <w:numPr>
          <w:ilvl w:val="0"/>
          <w:numId w:val="109"/>
        </w:numPr>
        <w:tabs>
          <w:tab w:pos="1134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Сравните взгляды на православие (церковные догматы, обряды, ритуалы) патриарха </w:t>
      </w:r>
      <w:r>
        <w:rPr>
          <w:sz w:val="19"/>
        </w:rPr>
        <w:t>Никона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протопопа</w:t>
      </w:r>
      <w:r>
        <w:rPr>
          <w:spacing w:val="-9"/>
          <w:sz w:val="19"/>
        </w:rPr>
        <w:t> </w:t>
      </w:r>
      <w:r>
        <w:rPr>
          <w:sz w:val="19"/>
        </w:rPr>
        <w:t>Аввакума.</w:t>
      </w:r>
      <w:r>
        <w:rPr>
          <w:spacing w:val="-9"/>
          <w:sz w:val="19"/>
        </w:rPr>
        <w:t> </w:t>
      </w:r>
      <w:r>
        <w:rPr>
          <w:sz w:val="19"/>
        </w:rPr>
        <w:t>Укажите,</w:t>
      </w:r>
      <w:r>
        <w:rPr>
          <w:spacing w:val="-9"/>
          <w:sz w:val="19"/>
        </w:rPr>
        <w:t> </w:t>
      </w:r>
      <w:r>
        <w:rPr>
          <w:sz w:val="19"/>
        </w:rPr>
        <w:t>что</w:t>
      </w:r>
      <w:r>
        <w:rPr>
          <w:spacing w:val="-9"/>
          <w:sz w:val="19"/>
        </w:rPr>
        <w:t> </w:t>
      </w:r>
      <w:r>
        <w:rPr>
          <w:sz w:val="19"/>
        </w:rPr>
        <w:t>было</w:t>
      </w:r>
      <w:r>
        <w:rPr>
          <w:spacing w:val="-9"/>
          <w:sz w:val="19"/>
        </w:rPr>
        <w:t> </w:t>
      </w:r>
      <w:r>
        <w:rPr>
          <w:sz w:val="19"/>
        </w:rPr>
        <w:t>общим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их</w:t>
      </w:r>
      <w:r>
        <w:rPr>
          <w:spacing w:val="-9"/>
          <w:sz w:val="19"/>
        </w:rPr>
        <w:t> </w:t>
      </w:r>
      <w:r>
        <w:rPr>
          <w:sz w:val="19"/>
        </w:rPr>
        <w:t>взглядах,</w:t>
      </w:r>
      <w:r>
        <w:rPr>
          <w:spacing w:val="-9"/>
          <w:sz w:val="19"/>
        </w:rPr>
        <w:t> </w:t>
      </w:r>
      <w:r>
        <w:rPr>
          <w:sz w:val="19"/>
        </w:rPr>
        <w:t>а</w:t>
      </w:r>
      <w:r>
        <w:rPr>
          <w:spacing w:val="-9"/>
          <w:sz w:val="19"/>
        </w:rPr>
        <w:t> </w:t>
      </w:r>
      <w:r>
        <w:rPr>
          <w:sz w:val="19"/>
        </w:rPr>
        <w:t>что</w:t>
      </w:r>
      <w:r>
        <w:rPr>
          <w:spacing w:val="-9"/>
          <w:sz w:val="19"/>
        </w:rPr>
        <w:t> </w:t>
      </w:r>
      <w:r>
        <w:rPr>
          <w:sz w:val="19"/>
        </w:rPr>
        <w:t>раз- </w:t>
      </w:r>
      <w:r>
        <w:rPr>
          <w:spacing w:val="-2"/>
          <w:sz w:val="19"/>
        </w:rPr>
        <w:t>личным.</w:t>
      </w:r>
    </w:p>
    <w:p>
      <w:pPr>
        <w:spacing w:after="0" w:line="213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rFonts w:ascii="Tahoma"/>
          <w:sz w:val="11"/>
        </w:rPr>
      </w:pPr>
    </w:p>
    <w:p>
      <w:pPr>
        <w:pStyle w:val="ListParagraph"/>
        <w:numPr>
          <w:ilvl w:val="0"/>
          <w:numId w:val="109"/>
        </w:numPr>
        <w:tabs>
          <w:tab w:pos="1134" w:val="left" w:leader="none"/>
        </w:tabs>
        <w:spacing w:line="208" w:lineRule="auto" w:before="118" w:after="0"/>
        <w:ind w:left="1133" w:right="791" w:hanging="341"/>
        <w:jc w:val="both"/>
        <w:rPr>
          <w:sz w:val="19"/>
        </w:rPr>
      </w:pPr>
      <w:r>
        <w:rPr>
          <w:sz w:val="19"/>
        </w:rPr>
        <w:t>Что</w:t>
      </w:r>
      <w:r>
        <w:rPr>
          <w:spacing w:val="40"/>
          <w:sz w:val="19"/>
        </w:rPr>
        <w:t> </w:t>
      </w:r>
      <w:r>
        <w:rPr>
          <w:sz w:val="19"/>
        </w:rPr>
        <w:t>общего</w:t>
      </w:r>
      <w:r>
        <w:rPr>
          <w:spacing w:val="40"/>
          <w:sz w:val="19"/>
        </w:rPr>
        <w:t> </w:t>
      </w:r>
      <w:r>
        <w:rPr>
          <w:sz w:val="19"/>
        </w:rPr>
        <w:t>вы</w:t>
      </w:r>
      <w:r>
        <w:rPr>
          <w:spacing w:val="40"/>
          <w:sz w:val="19"/>
        </w:rPr>
        <w:t> </w:t>
      </w:r>
      <w:r>
        <w:rPr>
          <w:sz w:val="19"/>
        </w:rPr>
        <w:t>можете</w:t>
      </w:r>
      <w:r>
        <w:rPr>
          <w:spacing w:val="40"/>
          <w:sz w:val="19"/>
        </w:rPr>
        <w:t> </w:t>
      </w:r>
      <w:r>
        <w:rPr>
          <w:sz w:val="19"/>
        </w:rPr>
        <w:t>выделить</w:t>
      </w:r>
      <w:r>
        <w:rPr>
          <w:spacing w:val="40"/>
          <w:sz w:val="19"/>
        </w:rPr>
        <w:t> </w:t>
      </w:r>
      <w:r>
        <w:rPr>
          <w:sz w:val="19"/>
        </w:rPr>
        <w:t>в</w:t>
      </w:r>
      <w:r>
        <w:rPr>
          <w:spacing w:val="40"/>
          <w:sz w:val="19"/>
        </w:rPr>
        <w:t> </w:t>
      </w:r>
      <w:r>
        <w:rPr>
          <w:sz w:val="19"/>
        </w:rPr>
        <w:t>характерах</w:t>
      </w:r>
      <w:r>
        <w:rPr>
          <w:spacing w:val="40"/>
          <w:sz w:val="19"/>
        </w:rPr>
        <w:t> </w:t>
      </w:r>
      <w:r>
        <w:rPr>
          <w:sz w:val="19"/>
        </w:rPr>
        <w:t>и</w:t>
      </w:r>
      <w:r>
        <w:rPr>
          <w:spacing w:val="40"/>
          <w:sz w:val="19"/>
        </w:rPr>
        <w:t> </w:t>
      </w:r>
      <w:r>
        <w:rPr>
          <w:sz w:val="19"/>
        </w:rPr>
        <w:t>судьбах</w:t>
      </w:r>
      <w:r>
        <w:rPr>
          <w:spacing w:val="40"/>
          <w:sz w:val="19"/>
        </w:rPr>
        <w:t> </w:t>
      </w:r>
      <w:r>
        <w:rPr>
          <w:sz w:val="19"/>
        </w:rPr>
        <w:t>патриарха</w:t>
      </w:r>
      <w:r>
        <w:rPr>
          <w:spacing w:val="40"/>
          <w:sz w:val="19"/>
        </w:rPr>
        <w:t> </w:t>
      </w:r>
      <w:r>
        <w:rPr>
          <w:sz w:val="19"/>
        </w:rPr>
        <w:t>Никона</w:t>
      </w:r>
      <w:r>
        <w:rPr>
          <w:spacing w:val="80"/>
          <w:sz w:val="19"/>
        </w:rPr>
        <w:t> </w:t>
      </w:r>
      <w:r>
        <w:rPr>
          <w:sz w:val="19"/>
        </w:rPr>
        <w:t>и протопопа Аввакума? Личность кого из них вас заинтересовала и почему?</w:t>
      </w:r>
    </w:p>
    <w:p>
      <w:pPr>
        <w:spacing w:line="213" w:lineRule="auto" w:before="62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27" name="image4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403.png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6.</w:t>
      </w:r>
      <w:r>
        <w:rPr>
          <w:rFonts w:ascii="Calibri" w:hAnsi="Calibri"/>
          <w:b/>
          <w:color w:val="DB413F"/>
          <w:spacing w:val="74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спор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между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протестантами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католиками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разногласия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между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никониана- ми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старообрядцами.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увидеть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общего,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чём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заключаются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различия этих противостояний?</w:t>
      </w:r>
    </w:p>
    <w:p>
      <w:pPr>
        <w:pStyle w:val="ListParagraph"/>
        <w:numPr>
          <w:ilvl w:val="0"/>
          <w:numId w:val="110"/>
        </w:numPr>
        <w:tabs>
          <w:tab w:pos="1134" w:val="left" w:leader="none"/>
        </w:tabs>
        <w:spacing w:line="208" w:lineRule="auto" w:before="67" w:after="0"/>
        <w:ind w:left="1133" w:right="791" w:hanging="341"/>
        <w:jc w:val="both"/>
        <w:rPr>
          <w:sz w:val="19"/>
        </w:rPr>
      </w:pPr>
      <w:r>
        <w:rPr>
          <w:sz w:val="19"/>
        </w:rPr>
        <w:t>Составьте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тетради</w:t>
      </w:r>
      <w:r>
        <w:rPr>
          <w:spacing w:val="-10"/>
          <w:sz w:val="19"/>
        </w:rPr>
        <w:t> </w:t>
      </w:r>
      <w:r>
        <w:rPr>
          <w:sz w:val="19"/>
        </w:rPr>
        <w:t>простой</w:t>
      </w:r>
      <w:r>
        <w:rPr>
          <w:spacing w:val="-10"/>
          <w:sz w:val="19"/>
        </w:rPr>
        <w:t> </w:t>
      </w:r>
      <w:r>
        <w:rPr>
          <w:sz w:val="19"/>
        </w:rPr>
        <w:t>план</w:t>
      </w:r>
      <w:r>
        <w:rPr>
          <w:spacing w:val="-10"/>
          <w:sz w:val="19"/>
        </w:rPr>
        <w:t> </w:t>
      </w:r>
      <w:r>
        <w:rPr>
          <w:sz w:val="19"/>
        </w:rPr>
        <w:t>ответа</w:t>
      </w:r>
      <w:r>
        <w:rPr>
          <w:spacing w:val="-10"/>
          <w:sz w:val="19"/>
        </w:rPr>
        <w:t> </w:t>
      </w:r>
      <w:r>
        <w:rPr>
          <w:sz w:val="19"/>
        </w:rPr>
        <w:t>по</w:t>
      </w:r>
      <w:r>
        <w:rPr>
          <w:spacing w:val="-10"/>
          <w:sz w:val="19"/>
        </w:rPr>
        <w:t> </w:t>
      </w:r>
      <w:r>
        <w:rPr>
          <w:sz w:val="19"/>
        </w:rPr>
        <w:t>теме</w:t>
      </w:r>
      <w:r>
        <w:rPr>
          <w:spacing w:val="-10"/>
          <w:sz w:val="19"/>
        </w:rPr>
        <w:t> </w:t>
      </w:r>
      <w:r>
        <w:rPr>
          <w:sz w:val="19"/>
        </w:rPr>
        <w:t>«Церковная</w:t>
      </w:r>
      <w:r>
        <w:rPr>
          <w:spacing w:val="-10"/>
          <w:sz w:val="19"/>
        </w:rPr>
        <w:t> </w:t>
      </w:r>
      <w:r>
        <w:rPr>
          <w:sz w:val="19"/>
        </w:rPr>
        <w:t>реформа</w:t>
      </w:r>
      <w:r>
        <w:rPr>
          <w:spacing w:val="-10"/>
          <w:sz w:val="19"/>
        </w:rPr>
        <w:t> </w:t>
      </w:r>
      <w:r>
        <w:rPr>
          <w:sz w:val="19"/>
        </w:rPr>
        <w:t>патриарха </w:t>
      </w:r>
      <w:r>
        <w:rPr>
          <w:spacing w:val="-2"/>
          <w:sz w:val="19"/>
        </w:rPr>
        <w:t>Никона».</w:t>
      </w:r>
    </w:p>
    <w:p>
      <w:pPr>
        <w:pStyle w:val="ListParagraph"/>
        <w:numPr>
          <w:ilvl w:val="0"/>
          <w:numId w:val="110"/>
        </w:numPr>
        <w:tabs>
          <w:tab w:pos="1134" w:val="left" w:leader="none"/>
        </w:tabs>
        <w:spacing w:line="213" w:lineRule="auto" w:before="62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Существует следующая оценка церковной реформы: «Церковная реформа патриар- </w:t>
      </w:r>
      <w:r>
        <w:rPr>
          <w:sz w:val="19"/>
        </w:rPr>
        <w:t>ха</w:t>
      </w:r>
      <w:r>
        <w:rPr>
          <w:spacing w:val="-15"/>
          <w:sz w:val="19"/>
        </w:rPr>
        <w:t> </w:t>
      </w:r>
      <w:r>
        <w:rPr>
          <w:sz w:val="19"/>
        </w:rPr>
        <w:t>Никона</w:t>
      </w:r>
      <w:r>
        <w:rPr>
          <w:spacing w:val="-15"/>
          <w:sz w:val="19"/>
        </w:rPr>
        <w:t> </w:t>
      </w:r>
      <w:r>
        <w:rPr>
          <w:sz w:val="19"/>
        </w:rPr>
        <w:t>способствовала</w:t>
      </w:r>
      <w:r>
        <w:rPr>
          <w:spacing w:val="-15"/>
          <w:sz w:val="19"/>
        </w:rPr>
        <w:t> </w:t>
      </w:r>
      <w:r>
        <w:rPr>
          <w:sz w:val="19"/>
        </w:rPr>
        <w:t>прогрессу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развитии</w:t>
      </w:r>
      <w:r>
        <w:rPr>
          <w:spacing w:val="-15"/>
          <w:sz w:val="19"/>
        </w:rPr>
        <w:t> </w:t>
      </w:r>
      <w:r>
        <w:rPr>
          <w:sz w:val="19"/>
        </w:rPr>
        <w:t>русского</w:t>
      </w:r>
      <w:r>
        <w:rPr>
          <w:spacing w:val="-14"/>
          <w:sz w:val="19"/>
        </w:rPr>
        <w:t> </w:t>
      </w:r>
      <w:r>
        <w:rPr>
          <w:sz w:val="19"/>
        </w:rPr>
        <w:t>общества».</w:t>
      </w:r>
      <w:r>
        <w:rPr>
          <w:spacing w:val="-15"/>
          <w:sz w:val="19"/>
        </w:rPr>
        <w:t> </w:t>
      </w:r>
      <w:r>
        <w:rPr>
          <w:sz w:val="19"/>
        </w:rPr>
        <w:t>Поддержива- ете ли вы такую оценку? Своё мнение обоснуйте фактами.</w:t>
      </w:r>
    </w:p>
    <w:p>
      <w:pPr>
        <w:pStyle w:val="ListParagraph"/>
        <w:numPr>
          <w:ilvl w:val="0"/>
          <w:numId w:val="110"/>
        </w:numPr>
        <w:tabs>
          <w:tab w:pos="969" w:val="left" w:leader="none"/>
        </w:tabs>
        <w:spacing w:line="208" w:lineRule="auto" w:before="67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spacing w:val="-2"/>
          <w:sz w:val="19"/>
        </w:rPr>
        <w:t>*</w:t>
      </w:r>
      <w:r>
        <w:rPr>
          <w:rFonts w:ascii="Calibri" w:hAnsi="Calibri"/>
          <w:b/>
          <w:color w:val="DB413F"/>
          <w:spacing w:val="22"/>
          <w:sz w:val="19"/>
        </w:rPr>
        <w:t> </w:t>
      </w:r>
      <w:r>
        <w:rPr>
          <w:spacing w:val="-2"/>
          <w:sz w:val="19"/>
        </w:rPr>
        <w:t>Подготовьте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сообщение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тему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«Старообрядческие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самосожжения: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мифы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реаль- </w:t>
      </w:r>
      <w:r>
        <w:rPr>
          <w:sz w:val="19"/>
        </w:rPr>
        <w:t>ность»</w:t>
      </w:r>
      <w:r>
        <w:rPr>
          <w:spacing w:val="-5"/>
          <w:sz w:val="19"/>
        </w:rPr>
        <w:t> </w:t>
      </w:r>
      <w:r>
        <w:rPr>
          <w:sz w:val="19"/>
        </w:rPr>
        <w:t>(для</w:t>
      </w:r>
      <w:r>
        <w:rPr>
          <w:spacing w:val="-5"/>
          <w:sz w:val="19"/>
        </w:rPr>
        <w:t> </w:t>
      </w:r>
      <w:r>
        <w:rPr>
          <w:sz w:val="19"/>
        </w:rPr>
        <w:t>поиска</w:t>
      </w:r>
      <w:r>
        <w:rPr>
          <w:spacing w:val="-5"/>
          <w:sz w:val="19"/>
        </w:rPr>
        <w:t> </w:t>
      </w:r>
      <w:r>
        <w:rPr>
          <w:sz w:val="19"/>
        </w:rPr>
        <w:t>информации</w:t>
      </w:r>
      <w:r>
        <w:rPr>
          <w:spacing w:val="-5"/>
          <w:sz w:val="19"/>
        </w:rPr>
        <w:t> </w:t>
      </w:r>
      <w:r>
        <w:rPr>
          <w:sz w:val="19"/>
        </w:rPr>
        <w:t>используйте</w:t>
      </w:r>
      <w:r>
        <w:rPr>
          <w:spacing w:val="-5"/>
          <w:sz w:val="19"/>
        </w:rPr>
        <w:t> </w:t>
      </w:r>
      <w:r>
        <w:rPr>
          <w:sz w:val="19"/>
        </w:rPr>
        <w:t>интернет-ресурсы).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64.604294pt;margin-top:11.047269pt;width:239pt;height:7.85pt;mso-position-horizontal-relative:page;mso-position-vertical-relative:paragraph;z-index:-21782016" id="docshapegroup2372" coordorigin="3292,221" coordsize="4780,157">
            <v:line style="position:absolute" from="3342,299" to="7977,299" stroked="true" strokeweight="1pt" strokecolor="#4495d1">
              <v:stroke dashstyle="dot"/>
            </v:line>
            <v:shape style="position:absolute;left:3292;top:289;width:4715;height:20" id="docshape2373" coordorigin="3292,289" coordsize="4715,20" path="m3312,299l3309,292,3302,289,3295,292,3292,299,3295,306,3302,309,3309,306,3312,299xm8007,299l8004,292,7997,289,7990,292,7987,299,7990,306,7997,309,8004,306,8007,299xe" filled="true" fillcolor="#4495d1" stroked="false">
              <v:path arrowok="t"/>
              <v:fill type="solid"/>
            </v:shape>
            <v:shape style="position:absolute;left:7987;top:220;width:84;height:157" id="docshape2374" coordorigin="7987,221" coordsize="84,157" path="m7987,221l7987,377,8071,299,7987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229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271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хронологический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порядок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событий: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1)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начало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старообрядческого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рас- кола;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осада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Соловецкого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монастыря;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3)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Славная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революция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Англии;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4)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избра- ние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Никона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патриархом;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5)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церковный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собор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участием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восточных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патриархов.</w:t>
      </w:r>
    </w:p>
    <w:p>
      <w:pPr>
        <w:pStyle w:val="Heading7"/>
        <w:tabs>
          <w:tab w:pos="8163" w:val="left" w:leader="none"/>
        </w:tabs>
        <w:spacing w:before="189"/>
      </w:pPr>
      <w:r>
        <w:rPr/>
        <w:pict>
          <v:group style="position:absolute;margin-left:146.483902pt;margin-top:14.488959pt;width:256.05pt;height:7.85pt;mso-position-horizontal-relative:page;mso-position-vertical-relative:paragraph;z-index:-21781504" id="docshapegroup2375" coordorigin="2930,290" coordsize="5121,157">
            <v:line style="position:absolute" from="2980,368" to="7956,368" stroked="true" strokeweight="1pt" strokecolor="#4495d1">
              <v:stroke dashstyle="dot"/>
            </v:line>
            <v:shape style="position:absolute;left:2929;top:357;width:5057;height:20" id="docshape2376" coordorigin="2930,358" coordsize="5057,20" path="m2950,368l2947,361,2940,358,2933,361,2930,368,2933,375,2940,378,2947,375,2950,368xm7986,368l7983,361,7976,358,7969,361,7966,368,7969,375,7976,378,7983,375,7986,368xe" filled="true" fillcolor="#4495d1" stroked="false">
              <v:path arrowok="t"/>
              <v:fill type="solid"/>
            </v:shape>
            <v:shape style="position:absolute;left:7966;top:289;width:84;height:157" id="docshape2377" coordorigin="7966,290" coordsize="84,157" path="m7966,290l7966,446,8050,368,7966,290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231" name="image4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404.png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Раскройте смысл понятия «церковный раскол». Приведите один исторический </w:t>
      </w:r>
      <w:r>
        <w:rPr>
          <w:rFonts w:ascii="Tahoma" w:hAnsi="Tahoma"/>
          <w:w w:val="95"/>
          <w:sz w:val="19"/>
        </w:rPr>
        <w:t>факт, </w:t>
      </w:r>
      <w:r>
        <w:rPr>
          <w:rFonts w:ascii="Tahoma" w:hAnsi="Tahoma"/>
          <w:sz w:val="19"/>
        </w:rPr>
        <w:t>конкретизирующий данное понятие относительно истории России.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97632pt;width:385.95pt;height:36.4pt;mso-position-horizontal-relative:page;mso-position-vertical-relative:paragraph;z-index:-15516160;mso-wrap-distance-left:0;mso-wrap-distance-right:0" id="docshapegroup2378" coordorigin="731,168" coordsize="7719,728">
            <v:rect style="position:absolute;left:731;top:167;width:7719;height:728" id="docshape2379" filled="true" fillcolor="#000000" stroked="false">
              <v:fill opacity="19660f" type="solid"/>
            </v:rect>
            <v:rect style="position:absolute;left:793;top:230;width:7597;height:602" id="docshape2380" filled="true" fillcolor="#ffffff" stroked="false">
              <v:fill type="solid"/>
            </v:rect>
            <v:shape style="position:absolute;left:877;top:330;width:397;height:397" type="#_x0000_t75" id="docshape2381" stroked="false">
              <v:imagedata r:id="rId8" o:title=""/>
            </v:shape>
            <v:shape style="position:absolute;left:986;top:354;width:191;height:371" type="#_x0000_t202" id="docshape2382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2383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pStyle w:val="Heading3"/>
        <w:tabs>
          <w:tab w:pos="2154" w:val="left" w:leader="none"/>
        </w:tabs>
        <w:spacing w:before="82"/>
      </w:pPr>
      <w:r>
        <w:rPr/>
        <w:pict>
          <v:group style="position:absolute;margin-left:0pt;margin-top:25.72217pt;width:459.25pt;height:394.3pt;mso-position-horizontal-relative:page;mso-position-vertical-relative:paragraph;z-index:-21779968" id="docshapegroup2384" coordorigin="0,514" coordsize="9185,7886">
            <v:rect style="position:absolute;left:0;top:2334;width:9185;height:6067" id="docshape2385" filled="true" fillcolor="#e6e7e8" stroked="false">
              <v:fill type="solid"/>
            </v:rect>
            <v:rect style="position:absolute;left:731;top:4897;width:7719;height:915" id="docshape2386" filled="true" fillcolor="#000000" stroked="false">
              <v:fill opacity="32768f" type="solid"/>
            </v:rect>
            <v:rect style="position:absolute;left:793;top:4960;width:7597;height:791" id="docshape2387" filled="true" fillcolor="#ffffff" stroked="false">
              <v:fill type="solid"/>
            </v:rect>
            <v:rect style="position:absolute;left:721;top:1672;width:7733;height:3384" id="docshape2388" filled="true" fillcolor="#000000" stroked="false">
              <v:fill opacity="32768f" type="solid"/>
            </v:rect>
            <v:shape style="position:absolute;left:793;top:1744;width:7587;height:3240" type="#_x0000_t75" id="docshape2389" stroked="false">
              <v:imagedata r:id="rId471" o:title=""/>
            </v:shape>
            <v:rect style="position:absolute;left:793;top:1744;width:7587;height:3241" id="docshape2390" filled="false" stroked="true" strokeweight="1pt" strokecolor="#ffffff">
              <v:stroke dashstyle="solid"/>
            </v:rect>
            <v:line style="position:absolute" from="585,589" to="585,6190" stroked="true" strokeweight="1.5pt" strokecolor="#4495d1">
              <v:stroke dashstyle="dot"/>
            </v:line>
            <v:shape style="position:absolute;left:570;top:514;width:30;height:5721" id="docshape2391" coordorigin="570,514" coordsize="30,5721" path="m600,6220l596,6209,585,6205,575,6209,570,6220,575,6230,585,6235,596,6230,600,6220xm600,529l596,519,585,514,575,519,570,529,575,540,585,544,596,540,600,529xe" filled="true" fillcolor="#4495d1" stroked="false">
              <v:path arrowok="t"/>
              <v:fill type="solid"/>
            </v:shape>
            <v:shape style="position:absolute;left:386;top:892;width:397;height:397" type="#_x0000_t75" id="docshape2392" stroked="false">
              <v:imagedata r:id="rId472" o:title=""/>
            </v:shape>
            <v:rect style="position:absolute;left:793;top:6713;width:3799;height:114" id="docshape2393" filled="true" fillcolor="#eeaf9f" stroked="false">
              <v:fill type="solid"/>
            </v:rect>
            <v:rect style="position:absolute;left:4592;top:6713;width:3799;height:114" id="docshape2394" filled="true" fillcolor="#b3ccea" stroked="false">
              <v:fill type="solid"/>
            </v:rect>
            <v:shape style="position:absolute;left:396;top:5970;width:397;height:397" type="#_x0000_t75" id="docshape2395" stroked="false">
              <v:imagedata r:id="rId473" o:title=""/>
            </v:shape>
            <w10:wrap type="none"/>
          </v:group>
        </w:pict>
      </w:r>
      <w:r>
        <w:rPr/>
        <w:pict>
          <v:group style="position:absolute;margin-left:38.509998pt;margin-top:5.74227pt;width:61.95pt;height:28.8pt;mso-position-horizontal-relative:page;mso-position-vertical-relative:paragraph;z-index:-21779456" id="docshapegroup2396" coordorigin="770,115" coordsize="1239,576">
            <v:rect style="position:absolute;left:770;top:114;width:1239;height:576" id="docshape2397" filled="true" fillcolor="#000000" stroked="false">
              <v:fill opacity="19660f" type="solid"/>
            </v:rect>
            <v:shape style="position:absolute;left:793;top:134;width:1117;height:454" type="#_x0000_t202" id="docshape2398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40–41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75"/>
        </w:rPr>
        <w:t>Социальное</w:t>
      </w:r>
      <w:r>
        <w:rPr>
          <w:color w:val="DB413F"/>
          <w:spacing w:val="72"/>
        </w:rPr>
        <w:t> </w:t>
      </w:r>
      <w:r>
        <w:rPr>
          <w:color w:val="DB413F"/>
          <w:spacing w:val="9"/>
          <w:w w:val="75"/>
        </w:rPr>
        <w:t>противостояние</w:t>
      </w:r>
      <w:r>
        <w:rPr>
          <w:color w:val="DB413F"/>
          <w:spacing w:val="72"/>
        </w:rPr>
        <w:t> </w:t>
      </w:r>
      <w:r>
        <w:rPr>
          <w:color w:val="DB413F"/>
          <w:w w:val="75"/>
        </w:rPr>
        <w:t>в</w:t>
      </w:r>
      <w:r>
        <w:rPr>
          <w:color w:val="DB413F"/>
          <w:spacing w:val="73"/>
        </w:rPr>
        <w:t> </w:t>
      </w:r>
      <w:r>
        <w:rPr>
          <w:color w:val="DB413F"/>
          <w:w w:val="75"/>
        </w:rPr>
        <w:t>XVII</w:t>
      </w:r>
      <w:r>
        <w:rPr>
          <w:color w:val="DB413F"/>
          <w:spacing w:val="73"/>
        </w:rPr>
        <w:t> </w:t>
      </w:r>
      <w:r>
        <w:rPr>
          <w:color w:val="DB413F"/>
          <w:spacing w:val="5"/>
          <w:w w:val="75"/>
        </w:rPr>
        <w:t>в.</w:t>
      </w:r>
    </w:p>
    <w:p>
      <w:pPr>
        <w:pStyle w:val="Heading8"/>
        <w:spacing w:line="216" w:lineRule="auto"/>
      </w:pPr>
      <w:r>
        <w:rPr/>
        <w:pict>
          <v:shape style="position:absolute;margin-left:24.7759pt;margin-top:16.112642pt;width:8.550pt;height:18.55pt;mso-position-horizontal-relative:page;mso-position-vertical-relative:paragraph;z-index:15944704" type="#_x0000_t202" id="docshape2399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В</w:t>
      </w:r>
      <w:r>
        <w:rPr>
          <w:spacing w:val="-13"/>
          <w:w w:val="115"/>
        </w:rPr>
        <w:t> </w:t>
      </w:r>
      <w:r>
        <w:rPr>
          <w:w w:val="115"/>
        </w:rPr>
        <w:t>чём</w:t>
      </w:r>
      <w:r>
        <w:rPr>
          <w:spacing w:val="-13"/>
          <w:w w:val="115"/>
        </w:rPr>
        <w:t> </w:t>
      </w:r>
      <w:r>
        <w:rPr>
          <w:w w:val="115"/>
        </w:rPr>
        <w:t>заключаются</w:t>
      </w:r>
      <w:r>
        <w:rPr>
          <w:spacing w:val="-13"/>
          <w:w w:val="115"/>
        </w:rPr>
        <w:t> </w:t>
      </w:r>
      <w:r>
        <w:rPr>
          <w:w w:val="115"/>
        </w:rPr>
        <w:t>причины</w:t>
      </w:r>
      <w:r>
        <w:rPr>
          <w:spacing w:val="-13"/>
          <w:w w:val="115"/>
        </w:rPr>
        <w:t> </w:t>
      </w:r>
      <w:r>
        <w:rPr>
          <w:w w:val="115"/>
        </w:rPr>
        <w:t>поражений</w:t>
      </w:r>
      <w:r>
        <w:rPr>
          <w:spacing w:val="-13"/>
          <w:w w:val="115"/>
        </w:rPr>
        <w:t> </w:t>
      </w:r>
      <w:r>
        <w:rPr>
          <w:w w:val="115"/>
        </w:rPr>
        <w:t>Медного</w:t>
      </w:r>
      <w:r>
        <w:rPr>
          <w:spacing w:val="-13"/>
          <w:w w:val="115"/>
        </w:rPr>
        <w:t> </w:t>
      </w:r>
      <w:r>
        <w:rPr>
          <w:w w:val="115"/>
        </w:rPr>
        <w:t>бунта</w:t>
      </w:r>
      <w:r>
        <w:rPr>
          <w:spacing w:val="-13"/>
          <w:w w:val="115"/>
        </w:rPr>
        <w:t> </w:t>
      </w:r>
      <w:r>
        <w:rPr>
          <w:w w:val="115"/>
        </w:rPr>
        <w:t>и</w:t>
      </w:r>
      <w:r>
        <w:rPr>
          <w:spacing w:val="-13"/>
          <w:w w:val="115"/>
        </w:rPr>
        <w:t> </w:t>
      </w:r>
      <w:r>
        <w:rPr>
          <w:w w:val="115"/>
        </w:rPr>
        <w:t>вос- стания Степана Разина?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9"/>
        <w:rPr>
          <w:rFonts w:ascii="Calibri"/>
          <w:b/>
          <w:sz w:val="22"/>
        </w:rPr>
      </w:pPr>
      <w:r>
        <w:rPr/>
        <w:pict>
          <v:shape style="position:absolute;margin-left:39.685001pt;margin-top:15.122609pt;width:383.05pt;height:37.8pt;mso-position-horizontal-relative:page;mso-position-vertical-relative:paragraph;z-index:-15514624;mso-wrap-distance-left:0;mso-wrap-distance-right:0" type="#_x0000_t202" id="docshape2400" filled="false" stroked="false">
            <v:textbox inset="0,0,0,0">
              <w:txbxContent>
                <w:p>
                  <w:pPr>
                    <w:spacing w:before="67"/>
                    <w:ind w:left="113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«Суд</w:t>
                  </w:r>
                  <w:r>
                    <w:rPr>
                      <w:rFonts w:ascii="Calibri" w:hAnsi="Calibri"/>
                      <w:b/>
                      <w:spacing w:val="5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народный.</w:t>
                  </w:r>
                  <w:r>
                    <w:rPr>
                      <w:rFonts w:ascii="Calibri" w:hAnsi="Calibri"/>
                      <w:b/>
                      <w:spacing w:val="6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Восстание</w:t>
                  </w:r>
                  <w:r>
                    <w:rPr>
                      <w:rFonts w:ascii="Calibri" w:hAnsi="Calibri"/>
                      <w:b/>
                      <w:spacing w:val="6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Степана</w:t>
                  </w:r>
                  <w:r>
                    <w:rPr>
                      <w:rFonts w:ascii="Calibri" w:hAnsi="Calibri"/>
                      <w:b/>
                      <w:spacing w:val="6"/>
                      <w:w w:val="11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Разина»</w:t>
                  </w:r>
                  <w:r>
                    <w:rPr>
                      <w:rFonts w:ascii="Tahoma" w:hAnsi="Tahoma"/>
                      <w:w w:val="110"/>
                      <w:sz w:val="19"/>
                    </w:rPr>
                    <w:t>.</w:t>
                  </w:r>
                  <w:r>
                    <w:rPr>
                      <w:rFonts w:ascii="Tahoma" w:hAnsi="Tahoma"/>
                      <w:spacing w:val="-12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-9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10"/>
                      <w:sz w:val="19"/>
                    </w:rPr>
                    <w:t>Б.</w:t>
                  </w:r>
                  <w:r>
                    <w:rPr>
                      <w:rFonts w:ascii="Trebuchet MS" w:hAnsi="Trebuchet MS"/>
                      <w:i/>
                      <w:spacing w:val="-10"/>
                      <w:w w:val="1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2"/>
                      <w:w w:val="110"/>
                      <w:sz w:val="19"/>
                    </w:rPr>
                    <w:t>Щербаков</w:t>
                  </w:r>
                </w:p>
                <w:p>
                  <w:pPr>
                    <w:spacing w:before="82"/>
                    <w:ind w:left="113" w:right="0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</w:t>
                  </w:r>
                  <w:r>
                    <w:rPr>
                      <w:rFonts w:ascii="Times New Roman" w:hAnsi="Times New Roman"/>
                      <w:color w:val="DB413F"/>
                      <w:spacing w:val="54"/>
                      <w:sz w:val="20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Чем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мятежный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атаман</w:t>
                  </w:r>
                  <w:r>
                    <w:rPr>
                      <w:rFonts w:ascii="Tahoma" w:hAnsi="Tahoma"/>
                      <w:spacing w:val="-11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привлекал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себе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обездоленных?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7"/>
        <w:rPr>
          <w:rFonts w:ascii="Calibri"/>
          <w:b/>
          <w:sz w:val="10"/>
        </w:rPr>
      </w:pPr>
    </w:p>
    <w:p>
      <w:pPr>
        <w:pStyle w:val="ListParagraph"/>
        <w:numPr>
          <w:ilvl w:val="0"/>
          <w:numId w:val="111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Степан</w:t>
      </w:r>
      <w:r>
        <w:rPr>
          <w:sz w:val="19"/>
        </w:rPr>
        <w:t> </w:t>
      </w:r>
      <w:r>
        <w:rPr>
          <w:spacing w:val="-2"/>
          <w:w w:val="95"/>
          <w:sz w:val="19"/>
        </w:rPr>
        <w:t>Разин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4"/>
        <w:rPr>
          <w:rFonts w:ascii="Tahoma"/>
          <w:sz w:val="3"/>
        </w:rPr>
      </w:pPr>
      <w:r>
        <w:rPr/>
        <w:pict>
          <v:group style="position:absolute;margin-left:39.685001pt;margin-top:3.210369pt;width:379.85pt;height:70.05pt;mso-position-horizontal-relative:page;mso-position-vertical-relative:paragraph;z-index:-15514112;mso-wrap-distance-left:0;mso-wrap-distance-right:0" id="docshapegroup2401" coordorigin="794,64" coordsize="7597,1401">
            <v:shape style="position:absolute;left:4592;top:64;width:3799;height:1401" type="#_x0000_t202" id="docshape2402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112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14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1643—1715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Людовик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XIV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король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Франции</w:t>
                    </w:r>
                  </w:p>
                  <w:p>
                    <w:pPr>
                      <w:numPr>
                        <w:ilvl w:val="0"/>
                        <w:numId w:val="112"/>
                      </w:numPr>
                      <w:tabs>
                        <w:tab w:pos="284" w:val="left" w:leader="none"/>
                      </w:tabs>
                      <w:spacing w:before="16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1648,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1653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Фронда</w:t>
                    </w:r>
                    <w:r>
                      <w:rPr>
                        <w:rFonts w:ascii="Tahoma" w:hAnsi="Tahoma"/>
                        <w:color w:val="000000"/>
                        <w:spacing w:val="-11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во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Франции</w:t>
                    </w:r>
                  </w:p>
                </w:txbxContent>
              </v:textbox>
              <v:fill type="solid"/>
              <w10:wrap type="none"/>
            </v:shape>
            <v:shape style="position:absolute;left:793;top:64;width:3799;height:1401" type="#_x0000_t202" id="docshape2403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113"/>
                      </w:numPr>
                      <w:tabs>
                        <w:tab w:pos="284" w:val="left" w:leader="none"/>
                      </w:tabs>
                      <w:spacing w:line="263" w:lineRule="exact" w:before="10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1662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3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Медный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бунт</w:t>
                    </w:r>
                  </w:p>
                  <w:p>
                    <w:pPr>
                      <w:numPr>
                        <w:ilvl w:val="0"/>
                        <w:numId w:val="113"/>
                      </w:numPr>
                      <w:tabs>
                        <w:tab w:pos="284" w:val="left" w:leader="none"/>
                      </w:tabs>
                      <w:spacing w:line="192" w:lineRule="auto" w:before="36"/>
                      <w:ind w:left="283" w:right="278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1667—1669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поход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«за</w:t>
                    </w:r>
                    <w:r>
                      <w:rPr>
                        <w:rFonts w:ascii="Tahoma" w:hAnsi="Tahoma"/>
                        <w:color w:val="000000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зипуна- ми» Степана Разина</w:t>
                    </w:r>
                  </w:p>
                  <w:p>
                    <w:pPr>
                      <w:numPr>
                        <w:ilvl w:val="0"/>
                        <w:numId w:val="113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31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1670—1671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гг.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восстание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Степана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Разина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rFonts w:ascii="Tahoma"/>
          <w:sz w:val="21"/>
        </w:rPr>
      </w:pPr>
    </w:p>
    <w:p>
      <w:pPr>
        <w:pStyle w:val="BodyText"/>
        <w:spacing w:line="223" w:lineRule="auto" w:before="116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Рост протестных настроений. </w:t>
      </w:r>
      <w:r>
        <w:rPr>
          <w:color w:val="000000"/>
        </w:rPr>
        <w:t>XVII столетие не случайно называют «бун- ташным». Социальные конфликты и потрясения пронизывают всю его исто- рию:</w:t>
      </w:r>
      <w:r>
        <w:rPr>
          <w:color w:val="000000"/>
          <w:spacing w:val="-1"/>
        </w:rPr>
        <w:t> </w:t>
      </w:r>
      <w:r>
        <w:rPr>
          <w:color w:val="000000"/>
        </w:rPr>
        <w:t>начало</w:t>
      </w:r>
      <w:r>
        <w:rPr>
          <w:color w:val="000000"/>
          <w:spacing w:val="-1"/>
        </w:rPr>
        <w:t> </w:t>
      </w:r>
      <w:r>
        <w:rPr>
          <w:color w:val="000000"/>
        </w:rPr>
        <w:t>века</w:t>
      </w:r>
      <w:r>
        <w:rPr>
          <w:color w:val="000000"/>
          <w:spacing w:val="-1"/>
        </w:rPr>
        <w:t> </w:t>
      </w:r>
      <w:r>
        <w:rPr>
          <w:color w:val="000000"/>
        </w:rPr>
        <w:t>ознаменовалось</w:t>
      </w:r>
      <w:r>
        <w:rPr>
          <w:color w:val="000000"/>
          <w:spacing w:val="-1"/>
        </w:rPr>
        <w:t> </w:t>
      </w:r>
      <w:r>
        <w:rPr>
          <w:color w:val="000000"/>
        </w:rPr>
        <w:t>Смутой,</w:t>
      </w:r>
      <w:r>
        <w:rPr>
          <w:color w:val="000000"/>
          <w:spacing w:val="-1"/>
        </w:rPr>
        <w:t> </w:t>
      </w:r>
      <w:r>
        <w:rPr>
          <w:color w:val="000000"/>
        </w:rPr>
        <w:t>середина</w:t>
      </w:r>
      <w:r>
        <w:rPr>
          <w:color w:val="000000"/>
          <w:spacing w:val="-1"/>
        </w:rPr>
        <w:t> </w:t>
      </w:r>
      <w:r>
        <w:rPr>
          <w:color w:val="000000"/>
        </w:rPr>
        <w:t>—</w:t>
      </w:r>
      <w:r>
        <w:rPr>
          <w:color w:val="000000"/>
          <w:spacing w:val="-1"/>
        </w:rPr>
        <w:t> </w:t>
      </w:r>
      <w:r>
        <w:rPr>
          <w:color w:val="000000"/>
        </w:rPr>
        <w:t>восстаниями</w:t>
      </w:r>
      <w:r>
        <w:rPr>
          <w:color w:val="000000"/>
          <w:spacing w:val="-1"/>
        </w:rPr>
        <w:t> </w:t>
      </w:r>
      <w:r>
        <w:rPr>
          <w:color w:val="000000"/>
        </w:rPr>
        <w:t>в</w:t>
      </w:r>
      <w:r>
        <w:rPr>
          <w:color w:val="000000"/>
          <w:spacing w:val="-1"/>
        </w:rPr>
        <w:t> </w:t>
      </w:r>
      <w:r>
        <w:rPr>
          <w:color w:val="000000"/>
        </w:rPr>
        <w:t>городах, вторая половина — выступлениями казаков, крестьян, стрельцов, </w:t>
      </w:r>
      <w:r>
        <w:rPr>
          <w:color w:val="000000"/>
        </w:rPr>
        <w:t>посадских людей. Но далеко не всегда протест выливался в восстания. Одной из самых распространённых форм протеста было бегство. Крестьяне уходили от вла- </w:t>
      </w:r>
      <w:r>
        <w:rPr>
          <w:color w:val="000000"/>
          <w:w w:val="95"/>
        </w:rPr>
        <w:t>дельцев в одиночку, семьями, целыми деревнями. Чаще — старательно заметая </w:t>
      </w:r>
      <w:r>
        <w:rPr>
          <w:color w:val="000000"/>
        </w:rPr>
        <w:t>следы,</w:t>
      </w:r>
      <w:r>
        <w:rPr>
          <w:color w:val="000000"/>
          <w:spacing w:val="-7"/>
        </w:rPr>
        <w:t> </w:t>
      </w:r>
      <w:r>
        <w:rPr>
          <w:color w:val="000000"/>
        </w:rPr>
        <w:t>реже</w:t>
      </w:r>
      <w:r>
        <w:rPr>
          <w:color w:val="000000"/>
          <w:spacing w:val="-6"/>
        </w:rPr>
        <w:t> </w:t>
      </w:r>
      <w:r>
        <w:rPr>
          <w:color w:val="000000"/>
        </w:rPr>
        <w:t>—</w:t>
      </w:r>
      <w:r>
        <w:rPr>
          <w:color w:val="000000"/>
          <w:spacing w:val="-7"/>
        </w:rPr>
        <w:t> </w:t>
      </w:r>
      <w:r>
        <w:rPr>
          <w:color w:val="000000"/>
        </w:rPr>
        <w:t>почти</w:t>
      </w:r>
      <w:r>
        <w:rPr>
          <w:color w:val="000000"/>
          <w:spacing w:val="-6"/>
        </w:rPr>
        <w:t> </w:t>
      </w:r>
      <w:r>
        <w:rPr>
          <w:color w:val="000000"/>
        </w:rPr>
        <w:t>открыто,</w:t>
      </w:r>
      <w:r>
        <w:rPr>
          <w:color w:val="000000"/>
          <w:spacing w:val="-7"/>
        </w:rPr>
        <w:t> </w:t>
      </w:r>
      <w:r>
        <w:rPr>
          <w:color w:val="000000"/>
        </w:rPr>
        <w:t>сговариваясь</w:t>
      </w:r>
      <w:r>
        <w:rPr>
          <w:color w:val="000000"/>
          <w:spacing w:val="-6"/>
        </w:rPr>
        <w:t> </w:t>
      </w:r>
      <w:r>
        <w:rPr>
          <w:color w:val="000000"/>
        </w:rPr>
        <w:t>с</w:t>
      </w:r>
      <w:r>
        <w:rPr>
          <w:color w:val="000000"/>
          <w:spacing w:val="-7"/>
        </w:rPr>
        <w:t> </w:t>
      </w:r>
      <w:r>
        <w:rPr>
          <w:color w:val="000000"/>
        </w:rPr>
        <w:t>крупным</w:t>
      </w:r>
      <w:r>
        <w:rPr>
          <w:color w:val="000000"/>
          <w:spacing w:val="-6"/>
        </w:rPr>
        <w:t> </w:t>
      </w:r>
      <w:r>
        <w:rPr>
          <w:color w:val="000000"/>
        </w:rPr>
        <w:t>вотчинником</w:t>
      </w:r>
      <w:r>
        <w:rPr>
          <w:color w:val="000000"/>
          <w:spacing w:val="-7"/>
        </w:rPr>
        <w:t> </w:t>
      </w:r>
      <w:r>
        <w:rPr>
          <w:color w:val="000000"/>
        </w:rPr>
        <w:t>и</w:t>
      </w:r>
      <w:r>
        <w:rPr>
          <w:color w:val="000000"/>
          <w:spacing w:val="-6"/>
        </w:rPr>
        <w:t> </w:t>
      </w:r>
      <w:r>
        <w:rPr>
          <w:color w:val="000000"/>
          <w:spacing w:val="-2"/>
        </w:rPr>
        <w:t>надеясь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на его защиту. Бежали и на окраины, осваивая чернозёмы; бежали в соседние вотчины, прихватив с собой всё, даже разобранную избу.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Побег становился и для крестьянина, и для помещика </w:t>
      </w:r>
      <w:r>
        <w:rPr/>
        <w:t>повседневностью, частью жизни. Первый всегда думал о побеге как о крайнем выходе: в случае чего, когда станет совсем невмоготу, можно уйти. Второй считался с угрозой утраты</w:t>
      </w:r>
      <w:r>
        <w:rPr>
          <w:spacing w:val="-8"/>
        </w:rPr>
        <w:t> </w:t>
      </w:r>
      <w:r>
        <w:rPr/>
        <w:t>рабочих</w:t>
      </w:r>
      <w:r>
        <w:rPr>
          <w:spacing w:val="-8"/>
        </w:rPr>
        <w:t> </w:t>
      </w:r>
      <w:r>
        <w:rPr/>
        <w:t>рук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был</w:t>
      </w:r>
      <w:r>
        <w:rPr>
          <w:spacing w:val="-8"/>
        </w:rPr>
        <w:t> </w:t>
      </w:r>
      <w:r>
        <w:rPr/>
        <w:t>сдержаннее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своих</w:t>
      </w:r>
      <w:r>
        <w:rPr>
          <w:spacing w:val="-8"/>
        </w:rPr>
        <w:t> </w:t>
      </w:r>
      <w:r>
        <w:rPr/>
        <w:t>запросах,</w:t>
      </w:r>
      <w:r>
        <w:rPr>
          <w:spacing w:val="-8"/>
        </w:rPr>
        <w:t> </w:t>
      </w:r>
      <w:r>
        <w:rPr/>
        <w:t>снижая</w:t>
      </w:r>
      <w:r>
        <w:rPr>
          <w:spacing w:val="-8"/>
        </w:rPr>
        <w:t> </w:t>
      </w:r>
      <w:r>
        <w:rPr/>
        <w:t>оброчные</w:t>
      </w:r>
      <w:r>
        <w:rPr>
          <w:spacing w:val="-8"/>
        </w:rPr>
        <w:t> </w:t>
      </w:r>
      <w:r>
        <w:rPr/>
        <w:t>пла- тежи и при этом строже приглядывая за крестьянином: прочно ли он живёт?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pict>
          <v:shape style="position:absolute;margin-left:0pt;margin-top:32.707638pt;width:.1pt;height:303.350pt;mso-position-horizontal-relative:page;mso-position-vertical-relative:paragraph;z-index:15945216" id="docshape2411" coordorigin="0,654" coordsize="0,6067" path="m0,654l0,6720e" filled="true" fillcolor="#e6e7e8" stroked="false">
            <v:path arrowok="t"/>
            <v:fill type="solid"/>
            <w10:wrap type="none"/>
          </v:shape>
        </w:pict>
      </w:r>
      <w:r>
        <w:rPr/>
        <w:t>Крестьянские побеги оказывали огромное воздействие на развитие кре- постного</w:t>
      </w:r>
      <w:r>
        <w:rPr>
          <w:spacing w:val="-3"/>
        </w:rPr>
        <w:t> </w:t>
      </w:r>
      <w:r>
        <w:rPr/>
        <w:t>права.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начала</w:t>
      </w:r>
      <w:r>
        <w:rPr>
          <w:spacing w:val="-3"/>
        </w:rPr>
        <w:t> </w:t>
      </w:r>
      <w:r>
        <w:rPr/>
        <w:t>столетия</w:t>
      </w:r>
      <w:r>
        <w:rPr>
          <w:spacing w:val="-3"/>
        </w:rPr>
        <w:t> </w:t>
      </w:r>
      <w:r>
        <w:rPr/>
        <w:t>помещики</w:t>
      </w:r>
      <w:r>
        <w:rPr>
          <w:spacing w:val="-3"/>
        </w:rPr>
        <w:t> </w:t>
      </w:r>
      <w:r>
        <w:rPr/>
        <w:t>прилагали</w:t>
      </w:r>
      <w:r>
        <w:rPr>
          <w:spacing w:val="-3"/>
        </w:rPr>
        <w:t> </w:t>
      </w:r>
      <w:r>
        <w:rPr/>
        <w:t>все</w:t>
      </w:r>
      <w:r>
        <w:rPr>
          <w:spacing w:val="-3"/>
        </w:rPr>
        <w:t> </w:t>
      </w:r>
      <w:r>
        <w:rPr/>
        <w:t>силы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отмены урочных</w:t>
      </w:r>
      <w:r>
        <w:rPr>
          <w:spacing w:val="-8"/>
        </w:rPr>
        <w:t> </w:t>
      </w:r>
      <w:r>
        <w:rPr/>
        <w:t>лет.</w:t>
      </w:r>
      <w:r>
        <w:rPr>
          <w:spacing w:val="-8"/>
        </w:rPr>
        <w:t> </w:t>
      </w:r>
      <w:r>
        <w:rPr/>
        <w:t>Власти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лице</w:t>
      </w:r>
      <w:r>
        <w:rPr>
          <w:spacing w:val="-8"/>
        </w:rPr>
        <w:t> </w:t>
      </w:r>
      <w:r>
        <w:rPr/>
        <w:t>крупных</w:t>
      </w:r>
      <w:r>
        <w:rPr>
          <w:spacing w:val="-8"/>
        </w:rPr>
        <w:t> </w:t>
      </w:r>
      <w:r>
        <w:rPr/>
        <w:t>вотчинников,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сёлах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деревнях</w:t>
      </w:r>
      <w:r>
        <w:rPr>
          <w:spacing w:val="-8"/>
        </w:rPr>
        <w:t> </w:t>
      </w:r>
      <w:r>
        <w:rPr/>
        <w:t>которых оседала бóльшая часть беглых, не спешили идти навстречу дворянским требо- ваниям. Но городские восстания, во время которых правительство особенно нуждалось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поддержке</w:t>
      </w:r>
      <w:r>
        <w:rPr>
          <w:spacing w:val="-8"/>
        </w:rPr>
        <w:t> </w:t>
      </w:r>
      <w:r>
        <w:rPr/>
        <w:t>служилого</w:t>
      </w:r>
      <w:r>
        <w:rPr>
          <w:spacing w:val="-8"/>
        </w:rPr>
        <w:t> </w:t>
      </w:r>
      <w:r>
        <w:rPr/>
        <w:t>сословия,</w:t>
      </w:r>
      <w:r>
        <w:rPr>
          <w:spacing w:val="-8"/>
        </w:rPr>
        <w:t> </w:t>
      </w:r>
      <w:r>
        <w:rPr/>
        <w:t>позволили</w:t>
      </w:r>
      <w:r>
        <w:rPr>
          <w:spacing w:val="-8"/>
        </w:rPr>
        <w:t> </w:t>
      </w:r>
      <w:r>
        <w:rPr/>
        <w:t>ему</w:t>
      </w:r>
      <w:r>
        <w:rPr>
          <w:spacing w:val="-8"/>
        </w:rPr>
        <w:t> </w:t>
      </w:r>
      <w:r>
        <w:rPr/>
        <w:t>добиться</w:t>
      </w:r>
      <w:r>
        <w:rPr>
          <w:spacing w:val="-8"/>
        </w:rPr>
        <w:t> </w:t>
      </w:r>
      <w:r>
        <w:rPr/>
        <w:t>заветной цели. Соборное уложение 1649 г. отменило урочные лета. Сыск беглых кре- стьян сделался бессрочным. Вскоре он был вменён в обязанность воеводам. Если же какой-то помещик принимал чужого беглого, то на него налагали </w:t>
      </w:r>
      <w:r>
        <w:rPr>
          <w:spacing w:val="-2"/>
        </w:rPr>
        <w:t>штраф.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Ужесточение законодательства усилило эксплуатацию крепостных кре- стьян.</w:t>
      </w:r>
      <w:r>
        <w:rPr>
          <w:spacing w:val="26"/>
        </w:rPr>
        <w:t> </w:t>
      </w:r>
      <w:r>
        <w:rPr/>
        <w:t>Рост</w:t>
      </w:r>
      <w:r>
        <w:rPr>
          <w:spacing w:val="26"/>
        </w:rPr>
        <w:t> </w:t>
      </w:r>
      <w:r>
        <w:rPr/>
        <w:t>барщины</w:t>
      </w:r>
      <w:r>
        <w:rPr>
          <w:spacing w:val="26"/>
        </w:rPr>
        <w:t> </w:t>
      </w:r>
      <w:r>
        <w:rPr/>
        <w:t>и</w:t>
      </w:r>
      <w:r>
        <w:rPr>
          <w:spacing w:val="26"/>
        </w:rPr>
        <w:t> </w:t>
      </w:r>
      <w:r>
        <w:rPr/>
        <w:t>оброчных</w:t>
      </w:r>
      <w:r>
        <w:rPr>
          <w:spacing w:val="26"/>
        </w:rPr>
        <w:t> </w:t>
      </w:r>
      <w:r>
        <w:rPr/>
        <w:t>платежей</w:t>
      </w:r>
      <w:r>
        <w:rPr>
          <w:spacing w:val="26"/>
        </w:rPr>
        <w:t> </w:t>
      </w:r>
      <w:r>
        <w:rPr/>
        <w:t>стал</w:t>
      </w:r>
      <w:r>
        <w:rPr>
          <w:spacing w:val="26"/>
        </w:rPr>
        <w:t> </w:t>
      </w:r>
      <w:r>
        <w:rPr/>
        <w:t>особенно</w:t>
      </w:r>
      <w:r>
        <w:rPr>
          <w:spacing w:val="26"/>
        </w:rPr>
        <w:t> </w:t>
      </w:r>
      <w:r>
        <w:rPr/>
        <w:t>заметен</w:t>
      </w:r>
      <w:r>
        <w:rPr>
          <w:spacing w:val="26"/>
        </w:rPr>
        <w:t> </w:t>
      </w:r>
      <w:r>
        <w:rPr/>
        <w:t>в</w:t>
      </w:r>
      <w:r>
        <w:rPr>
          <w:spacing w:val="26"/>
        </w:rPr>
        <w:t> </w:t>
      </w:r>
      <w:r>
        <w:rPr/>
        <w:t>мелких и средних поместьях. Это привело к росту протестных настроений.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Существовала и другая, не менее значимая причина, вызывающая </w:t>
      </w:r>
      <w:r>
        <w:rPr/>
        <w:t>недо- вольство</w:t>
      </w:r>
      <w:r>
        <w:rPr>
          <w:spacing w:val="-3"/>
        </w:rPr>
        <w:t> </w:t>
      </w:r>
      <w:r>
        <w:rPr/>
        <w:t>тяглового</w:t>
      </w:r>
      <w:r>
        <w:rPr>
          <w:spacing w:val="-3"/>
        </w:rPr>
        <w:t> </w:t>
      </w:r>
      <w:r>
        <w:rPr/>
        <w:t>населения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рост</w:t>
      </w:r>
      <w:r>
        <w:rPr>
          <w:spacing w:val="-3"/>
        </w:rPr>
        <w:t> </w:t>
      </w:r>
      <w:r>
        <w:rPr/>
        <w:t>налогов.</w:t>
      </w:r>
      <w:r>
        <w:rPr>
          <w:spacing w:val="-3"/>
        </w:rPr>
        <w:t> </w:t>
      </w:r>
      <w:r>
        <w:rPr/>
        <w:t>Труднее</w:t>
      </w:r>
      <w:r>
        <w:rPr>
          <w:spacing w:val="-3"/>
        </w:rPr>
        <w:t> </w:t>
      </w:r>
      <w:r>
        <w:rPr/>
        <w:t>всего</w:t>
      </w:r>
      <w:r>
        <w:rPr>
          <w:spacing w:val="-3"/>
        </w:rPr>
        <w:t> </w:t>
      </w:r>
      <w:r>
        <w:rPr/>
        <w:t>приходилось</w:t>
      </w:r>
      <w:r>
        <w:rPr>
          <w:spacing w:val="-3"/>
        </w:rPr>
        <w:t> </w:t>
      </w:r>
      <w:r>
        <w:rPr/>
        <w:t>чер- носошным крестьянам. Как уже говорилось, подати, которыми их облагало государство, были намного больше, чем у помещичьих крестьян.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Дополнительный повод для недовольства давали злоупотребления воевод и приказных людей.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08" w:lineRule="auto" w:before="114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Почему XVII столетие историки называют «бунташным»? </w:t>
      </w: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z w:val="19"/>
        </w:rPr>
        <w:t> </w:t>
      </w:r>
      <w:r>
        <w:rPr>
          <w:w w:val="95"/>
          <w:sz w:val="19"/>
        </w:rPr>
        <w:t>Какие общие причины </w:t>
      </w:r>
      <w:r>
        <w:rPr>
          <w:sz w:val="19"/>
        </w:rPr>
        <w:t>объединяли народные выступления?</w:t>
      </w:r>
    </w:p>
    <w:p>
      <w:pPr>
        <w:pStyle w:val="BodyText"/>
        <w:spacing w:line="223" w:lineRule="auto" w:before="145"/>
        <w:ind w:left="793" w:right="791"/>
        <w:jc w:val="both"/>
      </w:pPr>
      <w:r>
        <w:rPr>
          <w:rFonts w:ascii="Calibri" w:hAnsi="Calibri"/>
          <w:b/>
          <w:color w:val="FFFFFF"/>
          <w:spacing w:val="32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2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Медный</w:t>
      </w:r>
      <w:r>
        <w:rPr>
          <w:rFonts w:ascii="Calibri" w:hAnsi="Calibri"/>
          <w:b/>
          <w:color w:val="DB413F"/>
          <w:spacing w:val="32"/>
        </w:rPr>
        <w:t> </w:t>
      </w:r>
      <w:r>
        <w:rPr>
          <w:rFonts w:ascii="Calibri" w:hAnsi="Calibri"/>
          <w:b/>
          <w:color w:val="DB413F"/>
        </w:rPr>
        <w:t>бунт.</w:t>
      </w:r>
      <w:r>
        <w:rPr>
          <w:rFonts w:ascii="Calibri" w:hAnsi="Calibri"/>
          <w:b/>
          <w:color w:val="DB413F"/>
          <w:spacing w:val="32"/>
        </w:rPr>
        <w:t> </w:t>
      </w:r>
      <w:r>
        <w:rPr>
          <w:color w:val="000000"/>
        </w:rPr>
        <w:t>В </w:t>
      </w:r>
      <w:r>
        <w:rPr>
          <w:rFonts w:ascii="Book Antiqua" w:hAnsi="Book Antiqua"/>
          <w:b/>
          <w:color w:val="000000"/>
        </w:rPr>
        <w:t>1662</w:t>
      </w:r>
      <w:r>
        <w:rPr>
          <w:rFonts w:ascii="Book Antiqua" w:hAnsi="Book Antiqua"/>
          <w:b/>
          <w:color w:val="000000"/>
          <w:spacing w:val="38"/>
        </w:rPr>
        <w:t> </w:t>
      </w:r>
      <w:r>
        <w:rPr>
          <w:rFonts w:ascii="Book Antiqua" w:hAnsi="Book Antiqua"/>
          <w:b/>
          <w:color w:val="000000"/>
        </w:rPr>
        <w:t>г. </w:t>
      </w:r>
      <w:r>
        <w:rPr>
          <w:color w:val="000000"/>
        </w:rPr>
        <w:t>в Москве произошло восстание, вошедшее в исто- рию как Медный бунт. Непосредственной причиной к нему стала денежная реформа, призванная наполнить казну, опустошаемую войной с Речью Поспо- литой. Из-за отсутствия своего серебра монету чеканили из немецких иоахим- сталеров (их называли ефимками). Казна имела от этого большой доход: из ефимка, который приобретали за 40—42 копейки, на Монетном дворе </w:t>
      </w:r>
      <w:r>
        <w:rPr>
          <w:color w:val="000000"/>
        </w:rPr>
        <w:t>чекани- ли</w:t>
      </w:r>
      <w:r>
        <w:rPr>
          <w:color w:val="000000"/>
          <w:spacing w:val="-2"/>
        </w:rPr>
        <w:t> </w:t>
      </w:r>
      <w:r>
        <w:rPr>
          <w:color w:val="000000"/>
        </w:rPr>
        <w:t>64</w:t>
      </w:r>
      <w:r>
        <w:rPr>
          <w:color w:val="000000"/>
          <w:spacing w:val="-2"/>
        </w:rPr>
        <w:t> </w:t>
      </w:r>
      <w:r>
        <w:rPr>
          <w:color w:val="000000"/>
        </w:rPr>
        <w:t>и</w:t>
      </w:r>
      <w:r>
        <w:rPr>
          <w:color w:val="000000"/>
          <w:spacing w:val="-2"/>
        </w:rPr>
        <w:t> </w:t>
      </w:r>
      <w:r>
        <w:rPr>
          <w:color w:val="000000"/>
        </w:rPr>
        <w:t>более</w:t>
      </w:r>
      <w:r>
        <w:rPr>
          <w:color w:val="000000"/>
          <w:spacing w:val="-2"/>
        </w:rPr>
        <w:t> </w:t>
      </w:r>
      <w:r>
        <w:rPr>
          <w:color w:val="000000"/>
        </w:rPr>
        <w:t>серебряных</w:t>
      </w:r>
      <w:r>
        <w:rPr>
          <w:color w:val="000000"/>
          <w:spacing w:val="-2"/>
        </w:rPr>
        <w:t> </w:t>
      </w:r>
      <w:r>
        <w:rPr>
          <w:color w:val="000000"/>
        </w:rPr>
        <w:t>копеек.</w:t>
      </w:r>
      <w:r>
        <w:rPr>
          <w:color w:val="000000"/>
          <w:spacing w:val="-2"/>
        </w:rPr>
        <w:t> </w:t>
      </w:r>
      <w:r>
        <w:rPr>
          <w:color w:val="000000"/>
        </w:rPr>
        <w:t>Поскольку</w:t>
      </w:r>
      <w:r>
        <w:rPr>
          <w:color w:val="000000"/>
          <w:spacing w:val="-2"/>
        </w:rPr>
        <w:t> </w:t>
      </w:r>
      <w:r>
        <w:rPr>
          <w:color w:val="000000"/>
        </w:rPr>
        <w:t>серебра</w:t>
      </w:r>
      <w:r>
        <w:rPr>
          <w:color w:val="000000"/>
          <w:spacing w:val="-2"/>
        </w:rPr>
        <w:t> </w:t>
      </w:r>
      <w:r>
        <w:rPr>
          <w:color w:val="000000"/>
        </w:rPr>
        <w:t>не</w:t>
      </w:r>
      <w:r>
        <w:rPr>
          <w:color w:val="000000"/>
          <w:spacing w:val="-2"/>
        </w:rPr>
        <w:t> </w:t>
      </w:r>
      <w:r>
        <w:rPr>
          <w:color w:val="000000"/>
        </w:rPr>
        <w:t>хватало,</w:t>
      </w:r>
      <w:r>
        <w:rPr>
          <w:color w:val="000000"/>
          <w:spacing w:val="-2"/>
        </w:rPr>
        <w:t> </w:t>
      </w:r>
      <w:r>
        <w:rPr>
          <w:color w:val="000000"/>
        </w:rPr>
        <w:t>власти</w:t>
      </w:r>
      <w:r>
        <w:rPr>
          <w:color w:val="000000"/>
          <w:spacing w:val="-2"/>
        </w:rPr>
        <w:t> </w:t>
      </w:r>
      <w:r>
        <w:rPr>
          <w:color w:val="000000"/>
        </w:rPr>
        <w:t>реши- ли</w:t>
      </w:r>
      <w:r>
        <w:rPr>
          <w:color w:val="000000"/>
          <w:spacing w:val="-5"/>
        </w:rPr>
        <w:t> </w:t>
      </w:r>
      <w:r>
        <w:rPr>
          <w:color w:val="000000"/>
        </w:rPr>
        <w:t>чеканить</w:t>
      </w:r>
      <w:r>
        <w:rPr>
          <w:color w:val="000000"/>
          <w:spacing w:val="-5"/>
        </w:rPr>
        <w:t> </w:t>
      </w:r>
      <w:r>
        <w:rPr>
          <w:color w:val="000000"/>
        </w:rPr>
        <w:t>медную</w:t>
      </w:r>
      <w:r>
        <w:rPr>
          <w:color w:val="000000"/>
          <w:spacing w:val="-5"/>
        </w:rPr>
        <w:t> </w:t>
      </w:r>
      <w:r>
        <w:rPr>
          <w:color w:val="000000"/>
        </w:rPr>
        <w:t>монету,</w:t>
      </w:r>
      <w:r>
        <w:rPr>
          <w:color w:val="000000"/>
          <w:spacing w:val="-5"/>
        </w:rPr>
        <w:t> </w:t>
      </w:r>
      <w:r>
        <w:rPr>
          <w:color w:val="000000"/>
        </w:rPr>
        <w:t>принудительно</w:t>
      </w:r>
      <w:r>
        <w:rPr>
          <w:color w:val="000000"/>
          <w:spacing w:val="-5"/>
        </w:rPr>
        <w:t> </w:t>
      </w:r>
      <w:r>
        <w:rPr>
          <w:color w:val="000000"/>
        </w:rPr>
        <w:t>приравняв</w:t>
      </w:r>
      <w:r>
        <w:rPr>
          <w:color w:val="000000"/>
          <w:spacing w:val="-5"/>
        </w:rPr>
        <w:t> </w:t>
      </w:r>
      <w:r>
        <w:rPr>
          <w:color w:val="000000"/>
        </w:rPr>
        <w:t>её</w:t>
      </w:r>
      <w:r>
        <w:rPr>
          <w:color w:val="000000"/>
          <w:spacing w:val="-5"/>
        </w:rPr>
        <w:t> </w:t>
      </w:r>
      <w:r>
        <w:rPr>
          <w:color w:val="000000"/>
        </w:rPr>
        <w:t>к</w:t>
      </w:r>
      <w:r>
        <w:rPr>
          <w:color w:val="000000"/>
          <w:spacing w:val="-5"/>
        </w:rPr>
        <w:t> </w:t>
      </w:r>
      <w:r>
        <w:rPr>
          <w:color w:val="000000"/>
        </w:rPr>
        <w:t>курсу</w:t>
      </w:r>
      <w:r>
        <w:rPr>
          <w:color w:val="000000"/>
          <w:spacing w:val="-5"/>
        </w:rPr>
        <w:t> </w:t>
      </w:r>
      <w:r>
        <w:rPr>
          <w:color w:val="000000"/>
        </w:rPr>
        <w:t>серебряных денег. При этом с купцами и служилыми людьми власти рассчитывались мед- ной монетой, а налоги требовали уплачивать серебряной. Доверие к новым деньгам было подорвано. Они стали стремительно обесцениваться. В начале 1662 г. за серебряный рубль давали 4 медных, а в середине 1663 г. — уже 15. </w:t>
      </w:r>
      <w:r>
        <w:rPr>
          <w:color w:val="000000"/>
          <w:spacing w:val="-2"/>
        </w:rPr>
        <w:t>Никто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не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хотел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брать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медные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деньги.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Цены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взлетели.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Торговля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встала.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Больнее </w:t>
      </w:r>
      <w:r>
        <w:rPr>
          <w:color w:val="000000"/>
        </w:rPr>
        <w:t>всего сложившаяся ситуация ударила по городскому населению.</w:t>
      </w:r>
    </w:p>
    <w:p>
      <w:pPr>
        <w:pStyle w:val="BodyText"/>
        <w:spacing w:line="214" w:lineRule="exact"/>
        <w:ind w:left="793" w:right="792"/>
        <w:jc w:val="right"/>
      </w:pPr>
      <w:r>
        <w:rPr/>
        <w:t>25</w:t>
      </w:r>
      <w:r>
        <w:rPr>
          <w:spacing w:val="-14"/>
        </w:rPr>
        <w:t> </w:t>
      </w:r>
      <w:r>
        <w:rPr/>
        <w:t>июля</w:t>
      </w:r>
      <w:r>
        <w:rPr>
          <w:spacing w:val="-13"/>
        </w:rPr>
        <w:t> </w:t>
      </w:r>
      <w:r>
        <w:rPr/>
        <w:t>1662</w:t>
      </w:r>
      <w:r>
        <w:rPr>
          <w:spacing w:val="-14"/>
        </w:rPr>
        <w:t> </w:t>
      </w:r>
      <w:r>
        <w:rPr/>
        <w:t>г.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различных</w:t>
      </w:r>
      <w:r>
        <w:rPr>
          <w:spacing w:val="-14"/>
        </w:rPr>
        <w:t> </w:t>
      </w:r>
      <w:r>
        <w:rPr/>
        <w:t>концах</w:t>
      </w:r>
      <w:r>
        <w:rPr>
          <w:spacing w:val="-13"/>
        </w:rPr>
        <w:t> </w:t>
      </w:r>
      <w:r>
        <w:rPr/>
        <w:t>Москвы</w:t>
      </w:r>
      <w:r>
        <w:rPr>
          <w:spacing w:val="-13"/>
        </w:rPr>
        <w:t> </w:t>
      </w:r>
      <w:r>
        <w:rPr/>
        <w:t>появились</w:t>
      </w:r>
      <w:r>
        <w:rPr>
          <w:spacing w:val="-14"/>
        </w:rPr>
        <w:t> </w:t>
      </w:r>
      <w:r>
        <w:rPr/>
        <w:t>прибитые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>
          <w:spacing w:val="-2"/>
        </w:rPr>
        <w:t>столбам</w:t>
      </w:r>
    </w:p>
    <w:p>
      <w:pPr>
        <w:pStyle w:val="BodyText"/>
        <w:spacing w:line="224" w:lineRule="exact"/>
        <w:ind w:left="793" w:right="791"/>
        <w:jc w:val="right"/>
      </w:pPr>
      <w:r>
        <w:rPr/>
        <w:t>«письма».</w:t>
      </w:r>
      <w:r>
        <w:rPr>
          <w:spacing w:val="54"/>
        </w:rPr>
        <w:t> </w:t>
      </w:r>
      <w:r>
        <w:rPr/>
        <w:t>В</w:t>
      </w:r>
      <w:r>
        <w:rPr>
          <w:spacing w:val="55"/>
        </w:rPr>
        <w:t> </w:t>
      </w:r>
      <w:r>
        <w:rPr/>
        <w:t>них</w:t>
      </w:r>
      <w:r>
        <w:rPr>
          <w:spacing w:val="55"/>
        </w:rPr>
        <w:t> </w:t>
      </w:r>
      <w:r>
        <w:rPr/>
        <w:t>перечислялись</w:t>
      </w:r>
      <w:r>
        <w:rPr>
          <w:spacing w:val="54"/>
        </w:rPr>
        <w:t> </w:t>
      </w:r>
      <w:r>
        <w:rPr/>
        <w:t>имена</w:t>
      </w:r>
      <w:r>
        <w:rPr>
          <w:spacing w:val="55"/>
        </w:rPr>
        <w:t> </w:t>
      </w:r>
      <w:r>
        <w:rPr/>
        <w:t>бояр</w:t>
      </w:r>
      <w:r>
        <w:rPr>
          <w:spacing w:val="55"/>
        </w:rPr>
        <w:t> </w:t>
      </w:r>
      <w:r>
        <w:rPr/>
        <w:t>и</w:t>
      </w:r>
      <w:r>
        <w:rPr>
          <w:spacing w:val="55"/>
        </w:rPr>
        <w:t> </w:t>
      </w:r>
      <w:r>
        <w:rPr/>
        <w:t>крупных</w:t>
      </w:r>
      <w:r>
        <w:rPr>
          <w:spacing w:val="54"/>
        </w:rPr>
        <w:t> </w:t>
      </w:r>
      <w:r>
        <w:rPr/>
        <w:t>купцов,</w:t>
      </w:r>
      <w:r>
        <w:rPr>
          <w:spacing w:val="55"/>
        </w:rPr>
        <w:t> </w:t>
      </w:r>
      <w:r>
        <w:rPr>
          <w:spacing w:val="-2"/>
        </w:rPr>
        <w:t>повинных</w:t>
      </w:r>
    </w:p>
    <w:p>
      <w:pPr>
        <w:pStyle w:val="BodyText"/>
        <w:spacing w:line="232" w:lineRule="exact"/>
        <w:ind w:left="793" w:right="791"/>
        <w:jc w:val="right"/>
      </w:pPr>
      <w:r>
        <w:rPr/>
        <w:t>«в</w:t>
      </w:r>
      <w:r>
        <w:rPr>
          <w:spacing w:val="16"/>
        </w:rPr>
        <w:t> </w:t>
      </w:r>
      <w:r>
        <w:rPr/>
        <w:t>измене»</w:t>
      </w:r>
      <w:r>
        <w:rPr>
          <w:spacing w:val="16"/>
        </w:rPr>
        <w:t> </w:t>
      </w:r>
      <w:r>
        <w:rPr/>
        <w:t>государю.</w:t>
      </w:r>
      <w:r>
        <w:rPr>
          <w:spacing w:val="16"/>
        </w:rPr>
        <w:t> </w:t>
      </w:r>
      <w:r>
        <w:rPr/>
        <w:t>Измена</w:t>
      </w:r>
      <w:r>
        <w:rPr>
          <w:spacing w:val="17"/>
        </w:rPr>
        <w:t> </w:t>
      </w:r>
      <w:r>
        <w:rPr/>
        <w:t>заключалась</w:t>
      </w:r>
      <w:r>
        <w:rPr>
          <w:spacing w:val="16"/>
        </w:rPr>
        <w:t> </w:t>
      </w:r>
      <w:r>
        <w:rPr/>
        <w:t>прежде</w:t>
      </w:r>
      <w:r>
        <w:rPr>
          <w:spacing w:val="16"/>
        </w:rPr>
        <w:t> </w:t>
      </w:r>
      <w:r>
        <w:rPr/>
        <w:t>всего</w:t>
      </w:r>
      <w:r>
        <w:rPr>
          <w:spacing w:val="17"/>
        </w:rPr>
        <w:t> </w:t>
      </w:r>
      <w:r>
        <w:rPr/>
        <w:t>во</w:t>
      </w:r>
      <w:r>
        <w:rPr>
          <w:spacing w:val="16"/>
        </w:rPr>
        <w:t> </w:t>
      </w:r>
      <w:r>
        <w:rPr/>
        <w:t>введении</w:t>
      </w:r>
      <w:r>
        <w:rPr>
          <w:spacing w:val="16"/>
        </w:rPr>
        <w:t> </w:t>
      </w:r>
      <w:r>
        <w:rPr>
          <w:spacing w:val="-2"/>
        </w:rPr>
        <w:t>медных</w:t>
      </w:r>
    </w:p>
    <w:p>
      <w:pPr>
        <w:spacing w:after="0" w:line="232" w:lineRule="exact"/>
        <w:jc w:val="right"/>
        <w:sectPr>
          <w:headerReference w:type="default" r:id="rId474"/>
          <w:headerReference w:type="even" r:id="rId475"/>
          <w:pgSz w:w="9190" w:h="12020"/>
          <w:pgMar w:header="0" w:footer="0" w:top="740" w:bottom="280" w:left="0" w:right="0"/>
          <w:pgNumType w:start="201"/>
        </w:sectPr>
      </w:pPr>
    </w:p>
    <w:p>
      <w:pPr>
        <w:pStyle w:val="BodyText"/>
        <w:spacing w:before="10"/>
      </w:pPr>
    </w:p>
    <w:p>
      <w:pPr>
        <w:spacing w:before="103"/>
        <w:ind w:left="4215" w:right="0" w:firstLine="0"/>
        <w:jc w:val="both"/>
        <w:rPr>
          <w:rFonts w:ascii="Trebuchet MS" w:hAnsi="Trebuchet MS"/>
          <w:i/>
          <w:sz w:val="19"/>
        </w:rPr>
      </w:pPr>
      <w:r>
        <w:rPr/>
        <w:pict>
          <v:group style="position:absolute;margin-left:22.379999pt;margin-top:-1.977463pt;width:400.4pt;height:126pt;mso-position-horizontal-relative:page;mso-position-vertical-relative:paragraph;z-index:-21777920" id="docshapegroup2412" coordorigin="448,-40" coordsize="8008,2520">
            <v:rect style="position:absolute;left:3429;top:-40;width:5026;height:1239" id="docshape2413" filled="true" fillcolor="#000000" stroked="false">
              <v:fill opacity="32768f" type="solid"/>
            </v:rect>
            <v:rect style="position:absolute;left:3492;top:23;width:4899;height:1118" id="docshape2414" filled="true" fillcolor="#ffffff" stroked="false">
              <v:fill type="solid"/>
            </v:rect>
            <v:rect style="position:absolute;left:447;top:-40;width:3543;height:2520" id="docshape2415" filled="true" fillcolor="#000000" stroked="false">
              <v:fill opacity="32768f" type="solid"/>
            </v:rect>
            <v:shape style="position:absolute;left:520;top:33;width:3402;height:2375" type="#_x0000_t75" id="docshape2416" stroked="false">
              <v:imagedata r:id="rId476" o:title=""/>
            </v:shape>
            <v:rect style="position:absolute;left:520;top:33;width:3402;height:2375" id="docshape2417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05"/>
          <w:sz w:val="19"/>
        </w:rPr>
        <w:t>«Медный</w:t>
      </w:r>
      <w:r>
        <w:rPr>
          <w:rFonts w:ascii="Calibri" w:hAnsi="Calibri"/>
          <w:b/>
          <w:spacing w:val="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бунт».</w:t>
      </w:r>
      <w:r>
        <w:rPr>
          <w:rFonts w:ascii="Calibri" w:hAnsi="Calibri"/>
          <w:b/>
          <w:spacing w:val="4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Художник</w:t>
      </w:r>
      <w:r>
        <w:rPr>
          <w:rFonts w:ascii="Trebuchet MS" w:hAnsi="Trebuchet MS"/>
          <w:i/>
          <w:spacing w:val="-10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Э.</w:t>
      </w:r>
      <w:r>
        <w:rPr>
          <w:rFonts w:ascii="Trebuchet MS" w:hAnsi="Trebuchet MS"/>
          <w:i/>
          <w:spacing w:val="-11"/>
          <w:w w:val="105"/>
          <w:sz w:val="19"/>
        </w:rPr>
        <w:t> </w:t>
      </w:r>
      <w:r>
        <w:rPr>
          <w:rFonts w:ascii="Trebuchet MS" w:hAnsi="Trebuchet MS"/>
          <w:i/>
          <w:spacing w:val="-2"/>
          <w:w w:val="105"/>
          <w:sz w:val="19"/>
        </w:rPr>
        <w:t>Лисснер</w:t>
      </w:r>
    </w:p>
    <w:p>
      <w:pPr>
        <w:spacing w:line="218" w:lineRule="auto" w:before="99"/>
        <w:ind w:left="4545" w:right="906" w:hanging="331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-3"/>
          <w:w w:val="80"/>
          <w:sz w:val="20"/>
        </w:rPr>
        <w:t> </w:t>
      </w:r>
      <w:r>
        <w:rPr>
          <w:rFonts w:ascii="Tahoma" w:hAnsi="Tahoma"/>
          <w:sz w:val="19"/>
        </w:rPr>
        <w:t>Где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происходили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события,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изображённые на картине? По какому признаку вы это </w:t>
      </w:r>
      <w:r>
        <w:rPr>
          <w:rFonts w:ascii="Tahoma" w:hAnsi="Tahoma"/>
          <w:spacing w:val="-2"/>
          <w:sz w:val="19"/>
        </w:rPr>
        <w:t>определили?</w:t>
      </w:r>
    </w:p>
    <w:p>
      <w:pPr>
        <w:pStyle w:val="BodyText"/>
        <w:spacing w:before="5"/>
        <w:rPr>
          <w:rFonts w:ascii="Tahoma"/>
        </w:rPr>
      </w:pPr>
    </w:p>
    <w:p>
      <w:pPr>
        <w:pStyle w:val="BodyText"/>
        <w:spacing w:line="223" w:lineRule="auto"/>
        <w:ind w:left="4215" w:right="791"/>
        <w:jc w:val="both"/>
      </w:pPr>
      <w:r>
        <w:rPr/>
        <w:t>денег. Возбуждённая воззванием </w:t>
      </w:r>
      <w:r>
        <w:rPr/>
        <w:t>толпа двинулась в подмосковное дворцовое село Коломенское — к царю.</w:t>
      </w:r>
    </w:p>
    <w:p>
      <w:pPr>
        <w:spacing w:line="213" w:lineRule="auto" w:before="114"/>
        <w:ind w:left="4215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 </w:t>
      </w:r>
      <w:r>
        <w:rPr>
          <w:rFonts w:ascii="Tahoma" w:hAnsi="Tahoma"/>
          <w:sz w:val="19"/>
        </w:rPr>
        <w:t>Народ застал Алексея </w:t>
      </w:r>
      <w:r>
        <w:rPr>
          <w:rFonts w:ascii="Tahoma" w:hAnsi="Tahoma"/>
          <w:sz w:val="19"/>
        </w:rPr>
        <w:t>Михайлови- </w:t>
      </w:r>
      <w:r>
        <w:rPr>
          <w:rFonts w:ascii="Tahoma" w:hAnsi="Tahoma"/>
          <w:w w:val="95"/>
          <w:sz w:val="19"/>
        </w:rPr>
        <w:t>ча врасплох. Тот был вынужден вступить в пере- говоры.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Осталось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их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описание.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Москвичи</w:t>
      </w:r>
      <w:r>
        <w:rPr>
          <w:rFonts w:ascii="Tahoma" w:hAnsi="Tahoma"/>
          <w:spacing w:val="13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требо-</w:t>
      </w:r>
    </w:p>
    <w:p>
      <w:pPr>
        <w:spacing w:line="220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вали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выдать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«изменников».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Царь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пообещал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провести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следствие.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миролюбивый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тон усмирил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гнев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бунтовщиков.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Алексею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Михайловичу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поверили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ударили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ним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рукам. </w:t>
      </w:r>
      <w:r>
        <w:rPr>
          <w:rFonts w:ascii="Tahoma" w:hAnsi="Tahoma"/>
          <w:sz w:val="19"/>
        </w:rPr>
        <w:t>Народ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повернул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назад,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дороге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встретил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другую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возбуждённую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толпу.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На- </w:t>
      </w:r>
      <w:r>
        <w:rPr>
          <w:rFonts w:ascii="Tahoma" w:hAnsi="Tahoma"/>
          <w:w w:val="95"/>
          <w:sz w:val="19"/>
        </w:rPr>
        <w:t>строение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вновь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переменилось.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Вернувшись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Коломенское,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восставшие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вновь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потребо-</w:t>
      </w:r>
    </w:p>
    <w:p>
      <w:pPr>
        <w:spacing w:line="220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вали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выдачи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«изменников»: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«А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то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возьмём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их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силой!»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Однако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этому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z w:val="19"/>
        </w:rPr>
        <w:t>времени 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Коломенское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уже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подтянулись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стрельцы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служилые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иноземцы.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Началось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повальное избиение безоружных людей.</w:t>
      </w:r>
    </w:p>
    <w:p>
      <w:pPr>
        <w:pStyle w:val="BodyText"/>
        <w:spacing w:line="223" w:lineRule="auto" w:before="114"/>
        <w:ind w:left="793" w:right="791" w:firstLine="340"/>
        <w:jc w:val="both"/>
      </w:pPr>
      <w:r>
        <w:rPr/>
        <w:t>После подавления бунта последовал розыск, в ходе которого пострадало около 7 тыс. человек. Все арестованные были «перепятнаны»: раскалённым железом на их щеках выжигали букву «Б» — бунтовщик. Но медные деньги были отменены.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08" w:lineRule="auto" w:before="115" w:after="0"/>
        <w:ind w:left="1133" w:right="792" w:hanging="341"/>
        <w:jc w:val="left"/>
        <w:rPr>
          <w:sz w:val="19"/>
        </w:rPr>
      </w:pP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6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чём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вы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видите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причины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Медного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бунта?</w:t>
      </w:r>
      <w:r>
        <w:rPr>
          <w:spacing w:val="-10"/>
          <w:sz w:val="19"/>
        </w:rPr>
        <w:t> </w:t>
      </w:r>
      <w:r>
        <w:rPr>
          <w:rFonts w:ascii="Calibri" w:hAnsi="Calibri"/>
          <w:b/>
          <w:spacing w:val="-2"/>
          <w:sz w:val="19"/>
        </w:rPr>
        <w:t>2.</w:t>
      </w:r>
      <w:r>
        <w:rPr>
          <w:rFonts w:ascii="Calibri" w:hAnsi="Calibri"/>
          <w:b/>
          <w:spacing w:val="6"/>
          <w:sz w:val="19"/>
        </w:rPr>
        <w:t> </w:t>
      </w:r>
      <w:r>
        <w:rPr>
          <w:spacing w:val="-2"/>
          <w:sz w:val="19"/>
        </w:rPr>
        <w:t>Опишите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ход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Медного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бунта.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Каковы </w:t>
      </w:r>
      <w:r>
        <w:rPr>
          <w:sz w:val="19"/>
        </w:rPr>
        <w:t>были его последствия?</w:t>
      </w:r>
    </w:p>
    <w:p>
      <w:pPr>
        <w:pStyle w:val="BodyText"/>
        <w:rPr>
          <w:rFonts w:ascii="Tahoma"/>
          <w:sz w:val="24"/>
        </w:rPr>
      </w:pPr>
    </w:p>
    <w:p>
      <w:pPr>
        <w:spacing w:line="218" w:lineRule="auto" w:before="0"/>
        <w:ind w:left="793" w:right="791" w:firstLine="0"/>
        <w:jc w:val="both"/>
        <w:rPr>
          <w:rFonts w:ascii="Book Antiqua" w:hAnsi="Book Antiqua"/>
          <w:b/>
          <w:i/>
          <w:sz w:val="20"/>
        </w:rPr>
      </w:pPr>
      <w:r>
        <w:rPr>
          <w:rFonts w:ascii="Calibri" w:hAnsi="Calibri"/>
          <w:b/>
          <w:color w:val="FFFFFF"/>
          <w:spacing w:val="14"/>
          <w:w w:val="105"/>
          <w:position w:val="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3 </w:t>
      </w:r>
      <w:r>
        <w:rPr>
          <w:rFonts w:ascii="Calibri" w:hAnsi="Calibri"/>
          <w:b/>
          <w:color w:val="FFFFFF"/>
          <w:spacing w:val="76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Войско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Донское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XVII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в.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Высшей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точкой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социального</w:t>
      </w:r>
      <w:r>
        <w:rPr>
          <w:color w:val="000000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противостояния </w:t>
      </w:r>
      <w:r>
        <w:rPr>
          <w:color w:val="000000"/>
          <w:sz w:val="20"/>
        </w:rPr>
        <w:t>в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XVII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столетии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стало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выступление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казаков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и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крестьян,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возглавляемое</w:t>
      </w:r>
      <w:r>
        <w:rPr>
          <w:color w:val="000000"/>
          <w:spacing w:val="-14"/>
          <w:sz w:val="20"/>
        </w:rPr>
        <w:t> </w:t>
      </w:r>
      <w:r>
        <w:rPr>
          <w:color w:val="000000"/>
          <w:sz w:val="20"/>
        </w:rPr>
        <w:t>донским </w:t>
      </w:r>
      <w:r>
        <w:rPr>
          <w:color w:val="000000"/>
          <w:w w:val="105"/>
          <w:sz w:val="20"/>
        </w:rPr>
        <w:t>атаманом </w:t>
      </w:r>
      <w:r>
        <w:rPr>
          <w:rFonts w:ascii="Book Antiqua" w:hAnsi="Book Antiqua"/>
          <w:b/>
          <w:i/>
          <w:color w:val="000000"/>
          <w:w w:val="105"/>
          <w:sz w:val="20"/>
        </w:rPr>
        <w:t>Степаном Разиным.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В XVII в. Войско Донское представляло собой силу, с которой </w:t>
      </w:r>
      <w:r>
        <w:rPr/>
        <w:t>вынуждена была</w:t>
      </w:r>
      <w:r>
        <w:rPr>
          <w:spacing w:val="-14"/>
        </w:rPr>
        <w:t> </w:t>
      </w:r>
      <w:r>
        <w:rPr/>
        <w:t>считаться</w:t>
      </w:r>
      <w:r>
        <w:rPr>
          <w:spacing w:val="-14"/>
        </w:rPr>
        <w:t> </w:t>
      </w:r>
      <w:r>
        <w:rPr/>
        <w:t>царская</w:t>
      </w:r>
      <w:r>
        <w:rPr>
          <w:spacing w:val="-14"/>
        </w:rPr>
        <w:t> </w:t>
      </w:r>
      <w:r>
        <w:rPr/>
        <w:t>власть.</w:t>
      </w:r>
      <w:r>
        <w:rPr>
          <w:spacing w:val="-14"/>
        </w:rPr>
        <w:t> </w:t>
      </w:r>
      <w:r>
        <w:rPr/>
        <w:t>Правительство</w:t>
      </w:r>
      <w:r>
        <w:rPr>
          <w:spacing w:val="-14"/>
        </w:rPr>
        <w:t> </w:t>
      </w:r>
      <w:r>
        <w:rPr/>
        <w:t>признало</w:t>
      </w:r>
      <w:r>
        <w:rPr>
          <w:spacing w:val="-14"/>
        </w:rPr>
        <w:t> </w:t>
      </w:r>
      <w:r>
        <w:rPr/>
        <w:t>автономию</w:t>
      </w:r>
      <w:r>
        <w:rPr>
          <w:spacing w:val="-14"/>
        </w:rPr>
        <w:t> </w:t>
      </w:r>
      <w:r>
        <w:rPr/>
        <w:t>Дона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его казацким самоуправлением.</w:t>
      </w:r>
    </w:p>
    <w:p>
      <w:pPr>
        <w:spacing w:line="213" w:lineRule="auto" w:before="103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</w:t>
      </w:r>
      <w:r>
        <w:rPr>
          <w:rFonts w:ascii="Calibri" w:hAnsi="Calibri"/>
          <w:b/>
          <w:color w:val="4495D1"/>
          <w:spacing w:val="18"/>
          <w:sz w:val="19"/>
        </w:rPr>
        <w:t> </w:t>
      </w:r>
      <w:r>
        <w:rPr>
          <w:rFonts w:ascii="Tahoma" w:hAnsi="Tahoma"/>
          <w:sz w:val="19"/>
        </w:rPr>
        <w:t>Высшей властью на территории Войска являлся войсковой круг. На кругу </w:t>
      </w:r>
      <w:r>
        <w:rPr>
          <w:rFonts w:ascii="Tahoma" w:hAnsi="Tahoma"/>
          <w:w w:val="95"/>
          <w:sz w:val="19"/>
        </w:rPr>
        <w:t>выбирали должностных лиц: общевойскового атамана, судей, есаулов (помощников ата- мана).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Дон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не</w:t>
      </w:r>
      <w:r>
        <w:rPr>
          <w:rFonts w:ascii="Tahoma" w:hAnsi="Tahoma"/>
          <w:spacing w:val="13"/>
          <w:sz w:val="19"/>
        </w:rPr>
        <w:t> </w:t>
      </w:r>
      <w:r>
        <w:rPr>
          <w:rFonts w:ascii="Tahoma" w:hAnsi="Tahoma"/>
          <w:w w:val="95"/>
          <w:sz w:val="19"/>
        </w:rPr>
        <w:t>распространялись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власть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царских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воевод</w:t>
      </w:r>
      <w:r>
        <w:rPr>
          <w:rFonts w:ascii="Tahoma" w:hAnsi="Tahoma"/>
          <w:spacing w:val="13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w w:val="95"/>
          <w:sz w:val="19"/>
        </w:rPr>
        <w:t>крепостнические</w:t>
      </w:r>
      <w:r>
        <w:rPr>
          <w:rFonts w:ascii="Tahoma" w:hAnsi="Tahoma"/>
          <w:spacing w:val="12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порядки.</w:t>
      </w:r>
    </w:p>
    <w:p>
      <w:pPr>
        <w:spacing w:before="100"/>
        <w:ind w:left="793" w:right="0" w:firstLine="0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65"/>
          <w:sz w:val="20"/>
        </w:rPr>
        <w:t> </w:t>
      </w:r>
      <w:r>
        <w:rPr>
          <w:rFonts w:ascii="Tahoma" w:hAnsi="Tahoma"/>
          <w:w w:val="95"/>
          <w:sz w:val="19"/>
        </w:rPr>
        <w:t>Каким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образом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казаки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решали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внутренние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вопросы?</w:t>
      </w:r>
    </w:p>
    <w:p>
      <w:pPr>
        <w:pStyle w:val="BodyText"/>
        <w:spacing w:before="4"/>
        <w:rPr>
          <w:rFonts w:ascii="Tahoma"/>
          <w:sz w:val="23"/>
        </w:rPr>
      </w:pPr>
    </w:p>
    <w:p>
      <w:pPr>
        <w:pStyle w:val="BodyText"/>
        <w:spacing w:line="223" w:lineRule="auto"/>
        <w:ind w:left="793" w:right="791" w:firstLine="340"/>
        <w:jc w:val="both"/>
      </w:pPr>
      <w:r>
        <w:rPr/>
        <w:t>Казачество не было однородно. Более зажиточным, домовитым являлось низовое</w:t>
      </w:r>
      <w:r>
        <w:rPr>
          <w:spacing w:val="-5"/>
        </w:rPr>
        <w:t> </w:t>
      </w:r>
      <w:r>
        <w:rPr/>
        <w:t>казачество,</w:t>
      </w:r>
      <w:r>
        <w:rPr>
          <w:spacing w:val="-5"/>
        </w:rPr>
        <w:t> </w:t>
      </w:r>
      <w:r>
        <w:rPr/>
        <w:t>группировавшееся</w:t>
      </w:r>
      <w:r>
        <w:rPr>
          <w:spacing w:val="-5"/>
        </w:rPr>
        <w:t> </w:t>
      </w:r>
      <w:r>
        <w:rPr/>
        <w:t>вокруг</w:t>
      </w:r>
      <w:r>
        <w:rPr>
          <w:spacing w:val="-5"/>
        </w:rPr>
        <w:t> </w:t>
      </w:r>
      <w:r>
        <w:rPr/>
        <w:t>Черкасска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административно- го центра Войска Донского. Домовитые казаки обзаводились промыслами и </w:t>
      </w:r>
      <w:r>
        <w:rPr>
          <w:w w:val="95"/>
        </w:rPr>
        <w:t>торгами. Им же доставалась </w:t>
      </w:r>
      <w:r>
        <w:rPr>
          <w:spacing w:val="2"/>
          <w:w w:val="119"/>
        </w:rPr>
        <w:t>б</w:t>
      </w:r>
      <w:r>
        <w:rPr>
          <w:w w:val="56"/>
        </w:rPr>
        <w:t>о</w:t>
      </w:r>
      <w:r>
        <w:rPr>
          <w:spacing w:val="-2"/>
          <w:w w:val="56"/>
        </w:rPr>
        <w:t>́</w:t>
      </w:r>
      <w:r>
        <w:rPr>
          <w:w w:val="105"/>
        </w:rPr>
        <w:t>льшая</w:t>
      </w:r>
      <w:r>
        <w:rPr>
          <w:w w:val="94"/>
        </w:rPr>
        <w:t> </w:t>
      </w:r>
      <w:r>
        <w:rPr>
          <w:w w:val="95"/>
        </w:rPr>
        <w:t>часть государева жалованья, что </w:t>
      </w:r>
      <w:r>
        <w:rPr>
          <w:w w:val="95"/>
        </w:rPr>
        <w:t>вызыва- </w:t>
      </w:r>
      <w:r>
        <w:rPr/>
        <w:t>ло ропот недавно показачившихся, бедных (голутвенных) казаков.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Войско во многом жило за счёт военной добычи. Но государево жалова-</w:t>
      </w:r>
      <w:r>
        <w:rPr>
          <w:spacing w:val="80"/>
        </w:rPr>
        <w:t> </w:t>
      </w:r>
      <w:r>
        <w:rPr/>
        <w:t>нье — денежное, хлебное, зелейное (пороховое) и свинцовое — имело для </w:t>
      </w:r>
      <w:r>
        <w:rPr>
          <w:spacing w:val="-4"/>
        </w:rPr>
        <w:t>него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>
          <w:w w:val="95"/>
        </w:rPr>
        <w:t>немаловажное значение. Правительство Алексея Михайловича старалось огра- </w:t>
      </w:r>
      <w:r>
        <w:rPr/>
        <w:t>ничить казацкую вольницу, что вызывало недовольство даже у домовитого казачества, ревниво оберегавшего свои права.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Военные</w:t>
      </w:r>
      <w:r>
        <w:rPr>
          <w:spacing w:val="-1"/>
        </w:rPr>
        <w:t> </w:t>
      </w:r>
      <w:r>
        <w:rPr/>
        <w:t>экспедиции</w:t>
      </w:r>
      <w:r>
        <w:rPr>
          <w:spacing w:val="-1"/>
        </w:rPr>
        <w:t> </w:t>
      </w:r>
      <w:r>
        <w:rPr/>
        <w:t>донских</w:t>
      </w:r>
      <w:r>
        <w:rPr>
          <w:spacing w:val="-1"/>
        </w:rPr>
        <w:t> </w:t>
      </w:r>
      <w:r>
        <w:rPr/>
        <w:t>казаков</w:t>
      </w:r>
      <w:r>
        <w:rPr>
          <w:spacing w:val="-1"/>
        </w:rPr>
        <w:t> </w:t>
      </w:r>
      <w:r>
        <w:rPr/>
        <w:t>впечатляют.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лёгких</w:t>
      </w:r>
      <w:r>
        <w:rPr>
          <w:spacing w:val="-1"/>
        </w:rPr>
        <w:t> </w:t>
      </w:r>
      <w:r>
        <w:rPr/>
        <w:t>стругах-чай- ках они прорывались на Азовское и Чёрное моря, нападая на </w:t>
      </w:r>
      <w:r>
        <w:rPr/>
        <w:t>прибрежные поселения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захватывая</w:t>
      </w:r>
      <w:r>
        <w:rPr>
          <w:spacing w:val="-14"/>
        </w:rPr>
        <w:t> </w:t>
      </w:r>
      <w:r>
        <w:rPr/>
        <w:t>корабли.</w:t>
      </w:r>
      <w:r>
        <w:rPr>
          <w:spacing w:val="-14"/>
        </w:rPr>
        <w:t> </w:t>
      </w:r>
      <w:r>
        <w:rPr/>
        <w:t>Нередко</w:t>
      </w:r>
      <w:r>
        <w:rPr>
          <w:spacing w:val="-14"/>
        </w:rPr>
        <w:t> </w:t>
      </w:r>
      <w:r>
        <w:rPr/>
        <w:t>эти</w:t>
      </w:r>
      <w:r>
        <w:rPr>
          <w:spacing w:val="-13"/>
        </w:rPr>
        <w:t> </w:t>
      </w:r>
      <w:r>
        <w:rPr/>
        <w:t>походы</w:t>
      </w:r>
      <w:r>
        <w:rPr>
          <w:spacing w:val="-14"/>
        </w:rPr>
        <w:t> </w:t>
      </w:r>
      <w:r>
        <w:rPr/>
        <w:t>совершались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отмест- ку за набеги крымцев на южные уезды Московского государства. Случалось, что донские казаки участвовали в морских походах запорожцев и доходили до Константинополя, наводя панику на население столичного города Османской </w:t>
      </w:r>
      <w:r>
        <w:rPr>
          <w:spacing w:val="-2"/>
        </w:rPr>
        <w:t>империи.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Одна из самых известных военных экспедиций казаков связана с Азовом.</w:t>
      </w:r>
      <w:r>
        <w:rPr>
          <w:spacing w:val="40"/>
        </w:rPr>
        <w:t> </w:t>
      </w:r>
      <w:r>
        <w:rPr/>
        <w:t>В историю эта героическая эпопея вошла под названием «Азовское осадное сидение». После того как казаки оставили крепость, турки, чтобы не пропу- скать</w:t>
      </w:r>
      <w:r>
        <w:rPr>
          <w:spacing w:val="-4"/>
        </w:rPr>
        <w:t> </w:t>
      </w:r>
      <w:r>
        <w:rPr/>
        <w:t>казачьи</w:t>
      </w:r>
      <w:r>
        <w:rPr>
          <w:spacing w:val="-4"/>
        </w:rPr>
        <w:t> </w:t>
      </w:r>
      <w:r>
        <w:rPr/>
        <w:t>струги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Азовское</w:t>
      </w:r>
      <w:r>
        <w:rPr>
          <w:spacing w:val="-4"/>
        </w:rPr>
        <w:t> </w:t>
      </w:r>
      <w:r>
        <w:rPr/>
        <w:t>море,</w:t>
      </w:r>
      <w:r>
        <w:rPr>
          <w:spacing w:val="-4"/>
        </w:rPr>
        <w:t> </w:t>
      </w:r>
      <w:r>
        <w:rPr/>
        <w:t>перекрыли</w:t>
      </w:r>
      <w:r>
        <w:rPr>
          <w:spacing w:val="-4"/>
        </w:rPr>
        <w:t> </w:t>
      </w:r>
      <w:r>
        <w:rPr/>
        <w:t>Дон</w:t>
      </w:r>
      <w:r>
        <w:rPr>
          <w:spacing w:val="-4"/>
        </w:rPr>
        <w:t> </w:t>
      </w:r>
      <w:r>
        <w:rPr/>
        <w:t>длинной</w:t>
      </w:r>
      <w:r>
        <w:rPr>
          <w:spacing w:val="-4"/>
        </w:rPr>
        <w:t> </w:t>
      </w:r>
      <w:r>
        <w:rPr/>
        <w:t>цепью.</w:t>
      </w:r>
      <w:r>
        <w:rPr>
          <w:spacing w:val="-4"/>
        </w:rPr>
        <w:t> </w:t>
      </w:r>
      <w:r>
        <w:rPr/>
        <w:t>Проры- ваться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стругах</w:t>
      </w:r>
      <w:r>
        <w:rPr>
          <w:spacing w:val="-5"/>
        </w:rPr>
        <w:t> </w:t>
      </w:r>
      <w:r>
        <w:rPr/>
        <w:t>«за</w:t>
      </w:r>
      <w:r>
        <w:rPr>
          <w:spacing w:val="-5"/>
        </w:rPr>
        <w:t> </w:t>
      </w:r>
      <w:r>
        <w:rPr/>
        <w:t>зипунами»</w:t>
      </w:r>
      <w:r>
        <w:rPr>
          <w:spacing w:val="-5"/>
        </w:rPr>
        <w:t> </w:t>
      </w:r>
      <w:r>
        <w:rPr/>
        <w:t>(военной</w:t>
      </w:r>
      <w:r>
        <w:rPr>
          <w:spacing w:val="-5"/>
        </w:rPr>
        <w:t> </w:t>
      </w:r>
      <w:r>
        <w:rPr/>
        <w:t>добычей)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турецкие</w:t>
      </w:r>
      <w:r>
        <w:rPr>
          <w:spacing w:val="-5"/>
        </w:rPr>
        <w:t> </w:t>
      </w:r>
      <w:r>
        <w:rPr/>
        <w:t>владения</w:t>
      </w:r>
      <w:r>
        <w:rPr>
          <w:spacing w:val="-5"/>
        </w:rPr>
        <w:t> </w:t>
      </w:r>
      <w:r>
        <w:rPr/>
        <w:t>стало много труднее. Тогда взоры казаков обратились на Волгу и Каспий.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В </w:t>
      </w:r>
      <w:r>
        <w:rPr>
          <w:rFonts w:ascii="Book Antiqua" w:hAnsi="Book Antiqua"/>
          <w:b/>
        </w:rPr>
        <w:t>1667—1669 гг. </w:t>
      </w:r>
      <w:r>
        <w:rPr/>
        <w:t>казацкая вольница во главе с атаманом Степаном Рази- ным</w:t>
      </w:r>
      <w:r>
        <w:rPr>
          <w:spacing w:val="-9"/>
        </w:rPr>
        <w:t> </w:t>
      </w:r>
      <w:r>
        <w:rPr/>
        <w:t>совершила</w:t>
      </w:r>
      <w:r>
        <w:rPr>
          <w:spacing w:val="-9"/>
        </w:rPr>
        <w:t> </w:t>
      </w:r>
      <w:r>
        <w:rPr/>
        <w:t>поход</w:t>
      </w:r>
      <w:r>
        <w:rPr>
          <w:spacing w:val="-9"/>
        </w:rPr>
        <w:t> </w:t>
      </w:r>
      <w:r>
        <w:rPr/>
        <w:t>«за</w:t>
      </w:r>
      <w:r>
        <w:rPr>
          <w:spacing w:val="-9"/>
        </w:rPr>
        <w:t> </w:t>
      </w:r>
      <w:r>
        <w:rPr/>
        <w:t>зипунами»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Каспий.</w:t>
      </w:r>
      <w:r>
        <w:rPr>
          <w:spacing w:val="-9"/>
        </w:rPr>
        <w:t> </w:t>
      </w:r>
      <w:r>
        <w:rPr/>
        <w:t>Узнав</w:t>
      </w:r>
      <w:r>
        <w:rPr>
          <w:spacing w:val="-9"/>
        </w:rPr>
        <w:t> </w:t>
      </w:r>
      <w:r>
        <w:rPr/>
        <w:t>о</w:t>
      </w:r>
      <w:r>
        <w:rPr>
          <w:spacing w:val="-9"/>
        </w:rPr>
        <w:t> </w:t>
      </w:r>
      <w:r>
        <w:rPr/>
        <w:t>разграблении</w:t>
      </w:r>
      <w:r>
        <w:rPr>
          <w:spacing w:val="-9"/>
        </w:rPr>
        <w:t> </w:t>
      </w:r>
      <w:r>
        <w:rPr/>
        <w:t>городов по западному и южному берегу Каспийского моря, персидский шах выслал против Разина флот из 70 кораблей. Сражение произошло у Свиного острова. Скованные цепью персидские суда, по замыслу их военачальника, должны были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неводом</w:t>
      </w:r>
      <w:r>
        <w:rPr>
          <w:spacing w:val="-1"/>
        </w:rPr>
        <w:t> </w:t>
      </w:r>
      <w:r>
        <w:rPr/>
        <w:t>сгрести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опрокинуть</w:t>
      </w:r>
      <w:r>
        <w:rPr>
          <w:spacing w:val="-1"/>
        </w:rPr>
        <w:t> </w:t>
      </w:r>
      <w:r>
        <w:rPr/>
        <w:t>казацкие</w:t>
      </w:r>
      <w:r>
        <w:rPr>
          <w:spacing w:val="-1"/>
        </w:rPr>
        <w:t> </w:t>
      </w:r>
      <w:r>
        <w:rPr/>
        <w:t>струги.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всё</w:t>
      </w:r>
      <w:r>
        <w:rPr>
          <w:spacing w:val="-1"/>
        </w:rPr>
        <w:t> </w:t>
      </w:r>
      <w:r>
        <w:rPr/>
        <w:t>пошло</w:t>
      </w:r>
      <w:r>
        <w:rPr>
          <w:spacing w:val="-1"/>
        </w:rPr>
        <w:t> </w:t>
      </w:r>
      <w:r>
        <w:rPr/>
        <w:t>иначе. Метким огнём из пушек разинцы потопили несколько кораблей. Когда те пошли на дно, они потянули за собой соседние суда. Победа была полной. Из всего персидского флота спаслось только три корабля.</w:t>
      </w:r>
    </w:p>
    <w:p>
      <w:pPr>
        <w:pStyle w:val="BodyText"/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spacing w:before="5"/>
        <w:rPr>
          <w:sz w:val="17"/>
        </w:rPr>
      </w:pPr>
    </w:p>
    <w:p>
      <w:pPr>
        <w:spacing w:before="0"/>
        <w:ind w:left="2948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9.686001pt;margin-top:-6.874893pt;width:419.55pt;height:208.25pt;mso-position-horizontal-relative:page;mso-position-vertical-relative:paragraph;z-index:-21777408" id="docshapegroup2418" coordorigin="794,-137" coordsize="8391,4165">
            <v:rect style="position:absolute;left:793;top:-123;width:8391;height:4150" id="docshape2419" filled="true" fillcolor="#f7ded5" stroked="false">
              <v:fill type="solid"/>
            </v:rect>
            <v:shape style="position:absolute;left:6430;top:-138;width:2755;height:3260" id="docshape2420" coordorigin="6430,-137" coordsize="2755,3260" path="m9184,-137l6488,-137,6488,213,6430,213,6430,3122,8727,3122,8727,215,9184,215,9184,-137xe" filled="true" fillcolor="#000000" stroked="false">
              <v:path arrowok="t"/>
              <v:fill opacity="32768f" type="solid"/>
            </v:shape>
            <v:shape style="position:absolute;left:6502;top:285;width:2155;height:2770" type="#_x0000_t75" id="docshape2421" stroked="false">
              <v:imagedata r:id="rId477" o:title=""/>
            </v:shape>
            <v:rect style="position:absolute;left:6502;top:285;width:2155;height:2770" id="docshape2422" filled="false" stroked="true" strokeweight="1.0pt" strokecolor="#ffffff">
              <v:stroke dashstyle="solid"/>
            </v:rect>
            <v:rect style="position:absolute;left:6440;top:2981;width:2276;height:994" id="docshape2423" filled="true" fillcolor="#000000" stroked="false">
              <v:fill opacity="32768f" type="solid"/>
            </v:rect>
            <w10:wrap type="none"/>
          </v:group>
        </w:pict>
      </w:r>
      <w:r>
        <w:rPr/>
        <w:pict>
          <v:shape style="position:absolute;margin-left:325.984009pt;margin-top:-6.119895pt;width:133.25pt;height:11.35pt;mso-position-horizontal-relative:page;mso-position-vertical-relative:paragraph;z-index:15946752" type="#_x0000_t202" id="docshape2424" filled="true" fillcolor="#db413f" stroked="false">
            <v:textbox inset="0,0,0,0">
              <w:txbxContent>
                <w:p>
                  <w:pPr>
                    <w:spacing w:line="220" w:lineRule="exact" w:before="0"/>
                    <w:ind w:left="122" w:right="0" w:firstLine="0"/>
                    <w:jc w:val="left"/>
                    <w:rPr>
                      <w:rFonts w:ascii="Trebuchet MS" w:hAnsi="Trebuchet MS"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color w:val="FFFFFF"/>
                      <w:spacing w:val="-2"/>
                      <w:w w:val="90"/>
                      <w:sz w:val="19"/>
                    </w:rPr>
                    <w:t>ИСТОРИЧЕСКИЙ</w:t>
                  </w:r>
                  <w:r>
                    <w:rPr>
                      <w:rFonts w:ascii="Trebuchet MS" w:hAnsi="Trebuchet MS"/>
                      <w:color w:val="FFFFFF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color w:val="FFFFFF"/>
                      <w:spacing w:val="-2"/>
                      <w:sz w:val="19"/>
                    </w:rPr>
                    <w:t>ПОРТРЕТ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Calibri" w:hAnsi="Calibri"/>
          <w:b/>
          <w:w w:val="115"/>
          <w:sz w:val="19"/>
        </w:rPr>
        <w:t>Степан</w:t>
      </w:r>
      <w:r>
        <w:rPr>
          <w:rFonts w:ascii="Calibri" w:hAnsi="Calibri"/>
          <w:b/>
          <w:spacing w:val="14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Разин</w:t>
      </w:r>
    </w:p>
    <w:p>
      <w:pPr>
        <w:spacing w:line="220" w:lineRule="auto" w:before="41"/>
        <w:ind w:left="963" w:right="2972" w:firstLine="0"/>
        <w:jc w:val="both"/>
        <w:rPr>
          <w:rFonts w:ascii="Tahoma" w:hAnsi="Tahoma"/>
          <w:sz w:val="19"/>
        </w:rPr>
      </w:pPr>
      <w:r>
        <w:rPr/>
        <w:pict>
          <v:shape style="position:absolute;margin-left:325.134003pt;margin-top:140.629959pt;width:107.75pt;height:43.6pt;mso-position-horizontal-relative:page;mso-position-vertical-relative:paragraph;z-index:15947264" type="#_x0000_t202" id="docshape2425" filled="true" fillcolor="#ffffff" stroked="false">
            <v:textbox inset="0,0,0,0">
              <w:txbxContent>
                <w:p>
                  <w:pPr>
                    <w:spacing w:line="218" w:lineRule="auto" w:before="173"/>
                    <w:ind w:left="113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«Портрет С. Т.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Рази- на». </w:t>
                  </w:r>
                  <w:r>
                    <w:rPr>
                      <w:rFonts w:ascii="Trebuchet MS" w:hAnsi="Trebuchet MS"/>
                      <w:i/>
                      <w:color w:val="000000"/>
                      <w:w w:val="105"/>
                      <w:sz w:val="19"/>
                    </w:rPr>
                    <w:t>Неизвестный</w:t>
                  </w:r>
                  <w:r>
                    <w:rPr>
                      <w:rFonts w:ascii="Trebuchet MS" w:hAnsi="Trebuchet MS"/>
                      <w:i/>
                      <w:color w:val="000000"/>
                      <w:w w:val="105"/>
                      <w:sz w:val="19"/>
                    </w:rPr>
                    <w:t> художник. XVII в.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ahoma" w:hAnsi="Tahoma"/>
          <w:spacing w:val="-4"/>
          <w:sz w:val="19"/>
        </w:rPr>
        <w:t>Степан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4"/>
          <w:sz w:val="19"/>
        </w:rPr>
        <w:t>Разин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4"/>
          <w:sz w:val="19"/>
        </w:rPr>
        <w:t>(1630—1671)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4"/>
          <w:sz w:val="19"/>
        </w:rPr>
        <w:t>родился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4"/>
          <w:sz w:val="19"/>
        </w:rPr>
        <w:t>в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4"/>
          <w:sz w:val="19"/>
        </w:rPr>
        <w:t>семье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4"/>
          <w:sz w:val="19"/>
        </w:rPr>
        <w:t>старых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4"/>
          <w:sz w:val="19"/>
        </w:rPr>
        <w:t>казаков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4"/>
          <w:sz w:val="19"/>
        </w:rPr>
        <w:t>в </w:t>
      </w:r>
      <w:r>
        <w:rPr>
          <w:rFonts w:ascii="Tahoma" w:hAnsi="Tahoma"/>
          <w:spacing w:val="-2"/>
          <w:sz w:val="19"/>
        </w:rPr>
        <w:t>донской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станице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Зимовейской.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отец,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Тимофей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Разя,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вхо- </w:t>
      </w:r>
      <w:r>
        <w:rPr>
          <w:rFonts w:ascii="Tahoma" w:hAnsi="Tahoma"/>
          <w:w w:val="95"/>
          <w:sz w:val="19"/>
        </w:rPr>
        <w:t>дил в казацкую старшину. Поначалу Стенька не отличался от других удачливых казачьих предводителей. На казацком </w:t>
      </w:r>
      <w:r>
        <w:rPr>
          <w:rFonts w:ascii="Tahoma" w:hAnsi="Tahoma"/>
          <w:w w:val="95"/>
          <w:sz w:val="19"/>
        </w:rPr>
        <w:t>кру- ге он не раз, вынув из ножен саблю, предлагал срубить голо- </w:t>
      </w:r>
      <w:r>
        <w:rPr>
          <w:rFonts w:ascii="Tahoma" w:hAnsi="Tahoma"/>
          <w:sz w:val="19"/>
        </w:rPr>
        <w:t>ву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тому,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проявит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непочтение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царю.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себе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атаман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 высокого мнения. В письме к персидскому шаху он назвал </w:t>
      </w:r>
      <w:r>
        <w:rPr>
          <w:rFonts w:ascii="Tahoma" w:hAnsi="Tahoma"/>
          <w:w w:val="95"/>
          <w:sz w:val="19"/>
        </w:rPr>
        <w:t>его «братом своим», как было принято при переписке между </w:t>
      </w:r>
      <w:r>
        <w:rPr>
          <w:rFonts w:ascii="Tahoma" w:hAnsi="Tahoma"/>
          <w:sz w:val="19"/>
        </w:rPr>
        <w:t>монархами. Авторитет Разина среди соратников, поверив- ших в его прозорливость и удачливость, был непререкае- мым, но это не мешало казакам с ним спорить. В минуты гнева Степан срывал с себя шапку и саблю, бросал их на землю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заявлял,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будет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больше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атаманом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у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таких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ка- </w:t>
      </w:r>
      <w:r>
        <w:rPr>
          <w:rFonts w:ascii="Tahoma" w:hAnsi="Tahoma"/>
          <w:w w:val="95"/>
          <w:sz w:val="19"/>
        </w:rPr>
        <w:t>заков. Тогда казаки слёзно молили атамана не бросать «сво- </w:t>
      </w:r>
      <w:r>
        <w:rPr>
          <w:rFonts w:ascii="Tahoma" w:hAnsi="Tahoma"/>
          <w:sz w:val="19"/>
        </w:rPr>
        <w:t>их детушек».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rFonts w:ascii="Tahoma"/>
          <w:sz w:val="21"/>
        </w:rPr>
      </w:pPr>
    </w:p>
    <w:p>
      <w:pPr>
        <w:spacing w:line="223" w:lineRule="auto" w:before="116"/>
        <w:ind w:left="4215" w:right="991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22.379999pt;margin-top:-2.379953pt;width:400.2pt;height:94.35pt;mso-position-horizontal-relative:page;mso-position-vertical-relative:paragraph;z-index:-21775872" id="docshapegroup2426" coordorigin="448,-48" coordsize="8004,1887">
            <v:rect style="position:absolute;left:3259;top:-40;width:5192;height:1455" id="docshape2427" filled="true" fillcolor="#000000" stroked="false">
              <v:fill opacity="32768f" type="solid"/>
            </v:rect>
            <v:rect style="position:absolute;left:3322;top:23;width:5069;height:1328" id="docshape2428" filled="true" fillcolor="#ffffff" stroked="false">
              <v:fill type="solid"/>
            </v:rect>
            <v:rect style="position:absolute;left:447;top:-48;width:3543;height:1887" id="docshape2429" filled="true" fillcolor="#000000" stroked="false">
              <v:fill opacity="32768f" type="solid"/>
            </v:rect>
            <v:shape style="position:absolute;left:520;top:25;width:3402;height:1747" type="#_x0000_t75" id="docshape2430" stroked="false">
              <v:imagedata r:id="rId478" o:title=""/>
            </v:shape>
            <v:rect style="position:absolute;left:520;top:25;width:3402;height:1747" id="docshape2431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«Степан Разин». </w:t>
      </w:r>
      <w:r>
        <w:rPr>
          <w:rFonts w:ascii="Trebuchet MS" w:hAnsi="Trebuchet MS"/>
          <w:i/>
          <w:sz w:val="19"/>
        </w:rPr>
        <w:t>Художник В. Суриков.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Санкт-Петербург, Государственный </w:t>
      </w:r>
      <w:r>
        <w:rPr>
          <w:rFonts w:ascii="Trebuchet MS" w:hAnsi="Trebuchet MS"/>
          <w:i/>
          <w:w w:val="95"/>
          <w:sz w:val="19"/>
        </w:rPr>
        <w:t>Русский </w:t>
      </w:r>
      <w:r>
        <w:rPr>
          <w:rFonts w:ascii="Trebuchet MS" w:hAnsi="Trebuchet MS"/>
          <w:i/>
          <w:spacing w:val="-2"/>
          <w:sz w:val="19"/>
        </w:rPr>
        <w:t>музей</w:t>
      </w:r>
    </w:p>
    <w:p>
      <w:pPr>
        <w:spacing w:line="216" w:lineRule="auto" w:before="114"/>
        <w:ind w:left="4515" w:right="791" w:hanging="30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34"/>
          <w:sz w:val="20"/>
        </w:rPr>
        <w:t> </w:t>
      </w:r>
      <w:r>
        <w:rPr>
          <w:rFonts w:ascii="Tahoma" w:hAnsi="Tahoma"/>
          <w:spacing w:val="-2"/>
          <w:w w:val="95"/>
          <w:sz w:val="19"/>
        </w:rPr>
        <w:t>Предположите,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откуда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возвращался</w:t>
      </w:r>
      <w:r>
        <w:rPr>
          <w:rFonts w:ascii="Tahoma" w:hAnsi="Tahoma"/>
          <w:spacing w:val="-3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Степан </w:t>
      </w:r>
      <w:r>
        <w:rPr>
          <w:rFonts w:ascii="Tahoma" w:hAnsi="Tahoma"/>
          <w:sz w:val="19"/>
        </w:rPr>
        <w:t>Разин. Что могли везти с собой казаки?</w:t>
      </w:r>
    </w:p>
    <w:p>
      <w:pPr>
        <w:pStyle w:val="BodyText"/>
        <w:spacing w:before="1"/>
        <w:rPr>
          <w:rFonts w:ascii="Tahoma"/>
        </w:rPr>
      </w:pPr>
    </w:p>
    <w:p>
      <w:pPr>
        <w:spacing w:line="226" w:lineRule="exact" w:before="0"/>
        <w:ind w:left="4215" w:right="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w w:val="105"/>
          <w:sz w:val="19"/>
        </w:rPr>
        <w:t>Любопытные</w:t>
      </w:r>
      <w:r>
        <w:rPr>
          <w:rFonts w:ascii="Calibri" w:hAnsi="Calibri"/>
          <w:b/>
          <w:color w:val="4495D1"/>
          <w:spacing w:val="29"/>
          <w:w w:val="105"/>
          <w:sz w:val="19"/>
        </w:rPr>
        <w:t> </w:t>
      </w:r>
      <w:r>
        <w:rPr>
          <w:rFonts w:ascii="Calibri" w:hAnsi="Calibri"/>
          <w:b/>
          <w:color w:val="4495D1"/>
          <w:w w:val="105"/>
          <w:sz w:val="19"/>
        </w:rPr>
        <w:t>детали</w:t>
      </w:r>
      <w:r>
        <w:rPr>
          <w:rFonts w:ascii="Tahoma" w:hAnsi="Tahoma"/>
          <w:color w:val="4495D1"/>
          <w:w w:val="105"/>
          <w:sz w:val="19"/>
        </w:rPr>
        <w:t>.</w:t>
      </w:r>
      <w:r>
        <w:rPr>
          <w:rFonts w:ascii="Tahoma" w:hAnsi="Tahoma"/>
          <w:color w:val="4495D1"/>
          <w:spacing w:val="61"/>
          <w:w w:val="150"/>
          <w:sz w:val="19"/>
        </w:rPr>
        <w:t> </w:t>
      </w:r>
      <w:r>
        <w:rPr>
          <w:rFonts w:ascii="Tahoma" w:hAnsi="Tahoma"/>
          <w:w w:val="105"/>
          <w:sz w:val="19"/>
        </w:rPr>
        <w:t>Пушкин</w:t>
      </w:r>
      <w:r>
        <w:rPr>
          <w:rFonts w:ascii="Tahoma" w:hAnsi="Tahoma"/>
          <w:spacing w:val="14"/>
          <w:w w:val="105"/>
          <w:sz w:val="19"/>
        </w:rPr>
        <w:t> </w:t>
      </w:r>
      <w:r>
        <w:rPr>
          <w:rFonts w:ascii="Tahoma" w:hAnsi="Tahoma"/>
          <w:w w:val="105"/>
          <w:sz w:val="19"/>
        </w:rPr>
        <w:t>назвал</w:t>
      </w:r>
      <w:r>
        <w:rPr>
          <w:rFonts w:ascii="Tahoma" w:hAnsi="Tahoma"/>
          <w:spacing w:val="13"/>
          <w:w w:val="105"/>
          <w:sz w:val="19"/>
        </w:rPr>
        <w:t> </w:t>
      </w:r>
      <w:r>
        <w:rPr>
          <w:rFonts w:ascii="Tahoma" w:hAnsi="Tahoma"/>
          <w:spacing w:val="-2"/>
          <w:w w:val="105"/>
          <w:sz w:val="19"/>
        </w:rPr>
        <w:t>Разина</w:t>
      </w:r>
    </w:p>
    <w:p>
      <w:pPr>
        <w:spacing w:line="220" w:lineRule="auto" w:before="0"/>
        <w:ind w:left="793" w:right="791" w:firstLine="3421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«самым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поэтичным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лицом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русской</w:t>
      </w:r>
      <w:r>
        <w:rPr>
          <w:rFonts w:ascii="Tahoma" w:hAnsi="Tahoma"/>
          <w:spacing w:val="40"/>
          <w:sz w:val="19"/>
        </w:rPr>
        <w:t> </w:t>
      </w:r>
      <w:r>
        <w:rPr>
          <w:rFonts w:ascii="Tahoma" w:hAnsi="Tahoma"/>
          <w:sz w:val="19"/>
        </w:rPr>
        <w:t>истории».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именем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связано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много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легенд.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Одна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из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них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—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пленной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утопленной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персидской </w:t>
      </w:r>
      <w:r>
        <w:rPr>
          <w:rFonts w:ascii="Tahoma" w:hAnsi="Tahoma"/>
          <w:sz w:val="19"/>
        </w:rPr>
        <w:t>княжне.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Окончательную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форму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легенда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приняла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песне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«Из-за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острова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стрежень», </w:t>
      </w:r>
      <w:r>
        <w:rPr>
          <w:rFonts w:ascii="Tahoma" w:hAnsi="Tahoma"/>
          <w:w w:val="95"/>
          <w:sz w:val="19"/>
        </w:rPr>
        <w:t>которую нередко называют народной, хотя сочинил её во второй половине XIX в. поэт и </w:t>
      </w:r>
      <w:r>
        <w:rPr>
          <w:rFonts w:ascii="Tahoma" w:hAnsi="Tahoma"/>
          <w:sz w:val="19"/>
        </w:rPr>
        <w:t>фольклорист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Дмитрий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Садовников.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Достоверно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письма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царю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известно,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каза- кам попал сын персидского флотоводца. О его сестре ничего не сказано.</w:t>
      </w:r>
    </w:p>
    <w:p>
      <w:pPr>
        <w:pStyle w:val="BodyText"/>
        <w:spacing w:line="223" w:lineRule="auto" w:before="113"/>
        <w:ind w:left="793" w:right="791" w:firstLine="340"/>
        <w:jc w:val="both"/>
      </w:pPr>
      <w:r>
        <w:rPr/>
        <w:t>Осенью 1669 г. казаки вернулись в Астрахань, поразив воображение про- стого народа богатыми трофеями. Лихой атаман сразу же превратился в авто- ритетную фигуру, тем более привлекательную, что перед властями он повёл себя вызывающе независимо. Один из источников повествует, что Разин по- обещал народу «вскоре освободить всех от ярма и рабства боярского». «Чернь охотно слушала» и обещала помочь, «только бы он начал». Астраханский вое- вода не решился напасть на казаков. Договорились, что они, оставив струги и пушки, удалятся на Дон. Разин так и поступил, сохранив ядро своего войска. Он уже вынашивал иные планы.</w:t>
      </w:r>
    </w:p>
    <w:p>
      <w:pPr>
        <w:pStyle w:val="ListParagraph"/>
        <w:numPr>
          <w:ilvl w:val="0"/>
          <w:numId w:val="88"/>
        </w:numPr>
        <w:tabs>
          <w:tab w:pos="1133" w:val="left" w:leader="none"/>
          <w:tab w:pos="1134" w:val="left" w:leader="none"/>
        </w:tabs>
        <w:spacing w:line="208" w:lineRule="auto" w:before="117" w:after="0"/>
        <w:ind w:left="1133" w:right="79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-8"/>
          <w:sz w:val="19"/>
        </w:rPr>
        <w:t> </w:t>
      </w:r>
      <w:r>
        <w:rPr>
          <w:sz w:val="19"/>
        </w:rPr>
        <w:t>Кто</w:t>
      </w:r>
      <w:r>
        <w:rPr>
          <w:spacing w:val="-15"/>
          <w:sz w:val="19"/>
        </w:rPr>
        <w:t> </w:t>
      </w:r>
      <w:r>
        <w:rPr>
          <w:sz w:val="19"/>
        </w:rPr>
        <w:t>такие</w:t>
      </w:r>
      <w:r>
        <w:rPr>
          <w:spacing w:val="-14"/>
          <w:sz w:val="19"/>
        </w:rPr>
        <w:t> </w:t>
      </w:r>
      <w:r>
        <w:rPr>
          <w:sz w:val="19"/>
        </w:rPr>
        <w:t>голутвенные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домовитые</w:t>
      </w:r>
      <w:r>
        <w:rPr>
          <w:spacing w:val="-15"/>
          <w:sz w:val="19"/>
        </w:rPr>
        <w:t> </w:t>
      </w:r>
      <w:r>
        <w:rPr>
          <w:sz w:val="19"/>
        </w:rPr>
        <w:t>казаки?</w:t>
      </w:r>
      <w:r>
        <w:rPr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-5"/>
          <w:sz w:val="19"/>
        </w:rPr>
        <w:t> </w:t>
      </w:r>
      <w:r>
        <w:rPr>
          <w:sz w:val="19"/>
        </w:rPr>
        <w:t>Каким</w:t>
      </w:r>
      <w:r>
        <w:rPr>
          <w:spacing w:val="-15"/>
          <w:sz w:val="19"/>
        </w:rPr>
        <w:t> </w:t>
      </w:r>
      <w:r>
        <w:rPr>
          <w:sz w:val="19"/>
        </w:rPr>
        <w:t>образом</w:t>
      </w:r>
      <w:r>
        <w:rPr>
          <w:spacing w:val="-15"/>
          <w:sz w:val="19"/>
        </w:rPr>
        <w:t> </w:t>
      </w:r>
      <w:r>
        <w:rPr>
          <w:sz w:val="19"/>
        </w:rPr>
        <w:t>Степан</w:t>
      </w:r>
      <w:r>
        <w:rPr>
          <w:spacing w:val="-15"/>
          <w:sz w:val="19"/>
        </w:rPr>
        <w:t> </w:t>
      </w:r>
      <w:r>
        <w:rPr>
          <w:sz w:val="19"/>
        </w:rPr>
        <w:t>Разин</w:t>
      </w:r>
      <w:r>
        <w:rPr>
          <w:spacing w:val="-14"/>
          <w:sz w:val="19"/>
        </w:rPr>
        <w:t> </w:t>
      </w:r>
      <w:r>
        <w:rPr>
          <w:sz w:val="19"/>
        </w:rPr>
        <w:t>при- влёк на свою сторону казаков?</w:t>
      </w:r>
    </w:p>
    <w:p>
      <w:pPr>
        <w:pStyle w:val="BodyText"/>
        <w:spacing w:line="220" w:lineRule="auto" w:before="175"/>
        <w:ind w:left="793" w:right="790"/>
        <w:jc w:val="both"/>
      </w:pPr>
      <w:r>
        <w:rPr>
          <w:rFonts w:ascii="Calibri" w:hAnsi="Calibri"/>
          <w:b/>
          <w:color w:val="FFFFFF"/>
          <w:spacing w:val="34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4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Восстание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Степана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Разина.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Перезимовав</w:t>
      </w:r>
      <w:r>
        <w:rPr>
          <w:color w:val="000000"/>
          <w:spacing w:val="40"/>
        </w:rPr>
        <w:t> </w:t>
      </w:r>
      <w:r>
        <w:rPr>
          <w:color w:val="000000"/>
        </w:rPr>
        <w:t>на</w:t>
      </w:r>
      <w:r>
        <w:rPr>
          <w:color w:val="000000"/>
          <w:spacing w:val="40"/>
        </w:rPr>
        <w:t> </w:t>
      </w:r>
      <w:r>
        <w:rPr>
          <w:color w:val="000000"/>
        </w:rPr>
        <w:t>Дону,</w:t>
      </w:r>
      <w:r>
        <w:rPr>
          <w:color w:val="000000"/>
          <w:spacing w:val="40"/>
        </w:rPr>
        <w:t> </w:t>
      </w:r>
      <w:r>
        <w:rPr>
          <w:color w:val="000000"/>
        </w:rPr>
        <w:t>Степан</w:t>
      </w:r>
      <w:r>
        <w:rPr>
          <w:color w:val="000000"/>
          <w:spacing w:val="40"/>
        </w:rPr>
        <w:t> </w:t>
      </w:r>
      <w:r>
        <w:rPr>
          <w:color w:val="000000"/>
        </w:rPr>
        <w:t>Разин</w:t>
      </w:r>
      <w:r>
        <w:rPr>
          <w:color w:val="000000"/>
          <w:spacing w:val="40"/>
        </w:rPr>
        <w:t> </w:t>
      </w:r>
      <w:r>
        <w:rPr>
          <w:color w:val="000000"/>
        </w:rPr>
        <w:t>весной </w:t>
      </w:r>
      <w:r>
        <w:rPr>
          <w:rFonts w:ascii="Book Antiqua" w:hAnsi="Book Antiqua"/>
          <w:b/>
          <w:color w:val="000000"/>
        </w:rPr>
        <w:t>1670 г. </w:t>
      </w:r>
      <w:r>
        <w:rPr>
          <w:color w:val="000000"/>
        </w:rPr>
        <w:t>вновь</w:t>
      </w:r>
      <w:r>
        <w:rPr>
          <w:color w:val="000000"/>
          <w:spacing w:val="-5"/>
        </w:rPr>
        <w:t> </w:t>
      </w:r>
      <w:r>
        <w:rPr>
          <w:color w:val="000000"/>
        </w:rPr>
        <w:t>появился</w:t>
      </w:r>
      <w:r>
        <w:rPr>
          <w:color w:val="000000"/>
          <w:spacing w:val="-5"/>
        </w:rPr>
        <w:t> </w:t>
      </w:r>
      <w:r>
        <w:rPr>
          <w:color w:val="000000"/>
        </w:rPr>
        <w:t>на</w:t>
      </w:r>
      <w:r>
        <w:rPr>
          <w:color w:val="000000"/>
          <w:spacing w:val="-5"/>
        </w:rPr>
        <w:t> </w:t>
      </w:r>
      <w:r>
        <w:rPr>
          <w:color w:val="000000"/>
        </w:rPr>
        <w:t>Волге.</w:t>
      </w:r>
      <w:r>
        <w:rPr>
          <w:color w:val="000000"/>
          <w:spacing w:val="-5"/>
        </w:rPr>
        <w:t> </w:t>
      </w:r>
      <w:r>
        <w:rPr>
          <w:color w:val="000000"/>
        </w:rPr>
        <w:t>Атаман</w:t>
      </w:r>
      <w:r>
        <w:rPr>
          <w:color w:val="000000"/>
          <w:spacing w:val="-5"/>
        </w:rPr>
        <w:t> </w:t>
      </w:r>
      <w:r>
        <w:rPr>
          <w:color w:val="000000"/>
        </w:rPr>
        <w:t>объявил</w:t>
      </w:r>
      <w:r>
        <w:rPr>
          <w:color w:val="000000"/>
          <w:spacing w:val="-5"/>
        </w:rPr>
        <w:t> </w:t>
      </w:r>
      <w:r>
        <w:rPr>
          <w:color w:val="000000"/>
        </w:rPr>
        <w:t>о</w:t>
      </w:r>
      <w:r>
        <w:rPr>
          <w:color w:val="000000"/>
          <w:spacing w:val="-5"/>
        </w:rPr>
        <w:t> </w:t>
      </w:r>
      <w:r>
        <w:rPr>
          <w:color w:val="000000"/>
        </w:rPr>
        <w:t>своём</w:t>
      </w:r>
      <w:r>
        <w:rPr>
          <w:color w:val="000000"/>
          <w:spacing w:val="-5"/>
        </w:rPr>
        <w:t> </w:t>
      </w:r>
      <w:r>
        <w:rPr>
          <w:color w:val="000000"/>
        </w:rPr>
        <w:t>намерении</w:t>
      </w:r>
      <w:r>
        <w:rPr>
          <w:color w:val="000000"/>
          <w:spacing w:val="-5"/>
        </w:rPr>
        <w:t> </w:t>
      </w:r>
      <w:r>
        <w:rPr>
          <w:color w:val="000000"/>
        </w:rPr>
        <w:t>защитить всех обиженных, искоренить «неправедных воевод и приказных» и освободить самого царя от «бояр-изменников». Это была традиционная, укладывавшаяся в сознание «низов» программа. В окружении Разина был распущен слух, что атамана</w:t>
      </w:r>
      <w:r>
        <w:rPr>
          <w:color w:val="000000"/>
          <w:spacing w:val="-4"/>
        </w:rPr>
        <w:t> </w:t>
      </w:r>
      <w:r>
        <w:rPr>
          <w:color w:val="000000"/>
        </w:rPr>
        <w:t>сопровождают</w:t>
      </w:r>
      <w:r>
        <w:rPr>
          <w:color w:val="000000"/>
          <w:spacing w:val="-4"/>
        </w:rPr>
        <w:t> </w:t>
      </w:r>
      <w:r>
        <w:rPr>
          <w:color w:val="000000"/>
        </w:rPr>
        <w:t>два</w:t>
      </w:r>
      <w:r>
        <w:rPr>
          <w:color w:val="000000"/>
          <w:spacing w:val="-4"/>
        </w:rPr>
        <w:t> </w:t>
      </w:r>
      <w:r>
        <w:rPr>
          <w:color w:val="000000"/>
        </w:rPr>
        <w:t>струга,</w:t>
      </w:r>
      <w:r>
        <w:rPr>
          <w:color w:val="000000"/>
          <w:spacing w:val="-4"/>
        </w:rPr>
        <w:t> </w:t>
      </w:r>
      <w:r>
        <w:rPr>
          <w:color w:val="000000"/>
        </w:rPr>
        <w:t>на</w:t>
      </w:r>
      <w:r>
        <w:rPr>
          <w:color w:val="000000"/>
          <w:spacing w:val="-4"/>
        </w:rPr>
        <w:t> </w:t>
      </w:r>
      <w:r>
        <w:rPr>
          <w:color w:val="000000"/>
        </w:rPr>
        <w:t>которых</w:t>
      </w:r>
      <w:r>
        <w:rPr>
          <w:color w:val="000000"/>
          <w:spacing w:val="-4"/>
        </w:rPr>
        <w:t> </w:t>
      </w:r>
      <w:r>
        <w:rPr>
          <w:color w:val="000000"/>
        </w:rPr>
        <w:t>якобы</w:t>
      </w:r>
      <w:r>
        <w:rPr>
          <w:color w:val="000000"/>
          <w:spacing w:val="-4"/>
        </w:rPr>
        <w:t> </w:t>
      </w:r>
      <w:r>
        <w:rPr>
          <w:color w:val="000000"/>
        </w:rPr>
        <w:t>плывут</w:t>
      </w:r>
      <w:r>
        <w:rPr>
          <w:color w:val="000000"/>
          <w:spacing w:val="-4"/>
        </w:rPr>
        <w:t> </w:t>
      </w:r>
      <w:r>
        <w:rPr>
          <w:color w:val="000000"/>
        </w:rPr>
        <w:t>опальный</w:t>
      </w:r>
      <w:r>
        <w:rPr>
          <w:color w:val="000000"/>
          <w:spacing w:val="-4"/>
        </w:rPr>
        <w:t> </w:t>
      </w:r>
      <w:r>
        <w:rPr>
          <w:color w:val="000000"/>
        </w:rPr>
        <w:t>патри- арх Никон и наследник престола (к тому времени умерший) царевич Алексей Алексеевич. Логика Разина была проста. Он собирал вокруг себя всех «оби- женных боярами», включая самозваного патриарха и царевича. Разин был не первый</w:t>
      </w:r>
      <w:r>
        <w:rPr>
          <w:color w:val="000000"/>
          <w:spacing w:val="-1"/>
        </w:rPr>
        <w:t> </w:t>
      </w:r>
      <w:r>
        <w:rPr>
          <w:color w:val="000000"/>
        </w:rPr>
        <w:t>донской</w:t>
      </w:r>
      <w:r>
        <w:rPr>
          <w:color w:val="000000"/>
          <w:spacing w:val="-1"/>
        </w:rPr>
        <w:t> </w:t>
      </w:r>
      <w:r>
        <w:rPr>
          <w:color w:val="000000"/>
        </w:rPr>
        <w:t>атаман,</w:t>
      </w:r>
      <w:r>
        <w:rPr>
          <w:color w:val="000000"/>
          <w:spacing w:val="-1"/>
        </w:rPr>
        <w:t> </w:t>
      </w:r>
      <w:r>
        <w:rPr>
          <w:color w:val="000000"/>
        </w:rPr>
        <w:t>задумавший</w:t>
      </w:r>
      <w:r>
        <w:rPr>
          <w:color w:val="000000"/>
          <w:spacing w:val="-1"/>
        </w:rPr>
        <w:t> </w:t>
      </w:r>
      <w:r>
        <w:rPr>
          <w:color w:val="000000"/>
        </w:rPr>
        <w:t>поход</w:t>
      </w:r>
      <w:r>
        <w:rPr>
          <w:color w:val="000000"/>
          <w:spacing w:val="-1"/>
        </w:rPr>
        <w:t> </w:t>
      </w:r>
      <w:r>
        <w:rPr>
          <w:color w:val="000000"/>
        </w:rPr>
        <w:t>на</w:t>
      </w:r>
      <w:r>
        <w:rPr>
          <w:color w:val="000000"/>
          <w:spacing w:val="-1"/>
        </w:rPr>
        <w:t> </w:t>
      </w:r>
      <w:r>
        <w:rPr>
          <w:color w:val="000000"/>
        </w:rPr>
        <w:t>Москву.</w:t>
      </w:r>
      <w:r>
        <w:rPr>
          <w:color w:val="000000"/>
          <w:spacing w:val="-1"/>
        </w:rPr>
        <w:t> </w:t>
      </w:r>
      <w:r>
        <w:rPr>
          <w:color w:val="000000"/>
        </w:rPr>
        <w:t>За</w:t>
      </w:r>
      <w:r>
        <w:rPr>
          <w:color w:val="000000"/>
          <w:spacing w:val="-1"/>
        </w:rPr>
        <w:t> </w:t>
      </w:r>
      <w:r>
        <w:rPr>
          <w:color w:val="000000"/>
        </w:rPr>
        <w:t>четыре</w:t>
      </w:r>
      <w:r>
        <w:rPr>
          <w:color w:val="000000"/>
          <w:spacing w:val="-1"/>
        </w:rPr>
        <w:t> </w:t>
      </w:r>
      <w:r>
        <w:rPr>
          <w:color w:val="000000"/>
        </w:rPr>
        <w:t>года</w:t>
      </w:r>
      <w:r>
        <w:rPr>
          <w:color w:val="000000"/>
          <w:spacing w:val="-1"/>
        </w:rPr>
        <w:t> </w:t>
      </w:r>
      <w:r>
        <w:rPr>
          <w:color w:val="000000"/>
        </w:rPr>
        <w:t>до</w:t>
      </w:r>
      <w:r>
        <w:rPr>
          <w:color w:val="000000"/>
          <w:spacing w:val="-1"/>
        </w:rPr>
        <w:t> </w:t>
      </w:r>
      <w:r>
        <w:rPr>
          <w:color w:val="000000"/>
        </w:rPr>
        <w:t>него такую попытку предпринял Василий Ус.</w:t>
      </w:r>
    </w:p>
    <w:p>
      <w:pPr>
        <w:spacing w:line="218" w:lineRule="auto" w:before="175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</w:t>
      </w:r>
      <w:r>
        <w:rPr>
          <w:rFonts w:ascii="Calibri" w:hAnsi="Calibri"/>
          <w:b/>
          <w:color w:val="4495D1"/>
          <w:spacing w:val="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1666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Дону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туго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продовольствием.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тогда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отряд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казаков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во главе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атаманом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Василием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Усом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двинулся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сторону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Воронежа.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Казаки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говорили,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что идут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Москву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царю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просьбой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зачислить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их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службу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дать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жалованье.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Но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z w:val="19"/>
        </w:rPr>
        <w:t>дей- ствовали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донцы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просители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они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громили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дворянские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поместья.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атаману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тол- пами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стекались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беглые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крепостные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крестьяне.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реке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Упе,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8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от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Тулы,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мятежники </w:t>
      </w:r>
      <w:r>
        <w:rPr>
          <w:rFonts w:ascii="Tahoma" w:hAnsi="Tahoma"/>
          <w:spacing w:val="-2"/>
          <w:sz w:val="19"/>
        </w:rPr>
        <w:t>построили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острог.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Царь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Алексей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Михайлович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направил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против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Уса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войска,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тот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сво- </w:t>
      </w:r>
      <w:r>
        <w:rPr>
          <w:rFonts w:ascii="Tahoma" w:hAnsi="Tahoma"/>
          <w:sz w:val="19"/>
        </w:rPr>
        <w:t>им отрядом, не дожидаясь сражения, ушёл на Дон.</w:t>
      </w:r>
    </w:p>
    <w:p>
      <w:pPr>
        <w:spacing w:before="95"/>
        <w:ind w:left="793" w:right="0" w:firstLine="0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69"/>
          <w:sz w:val="20"/>
        </w:rPr>
        <w:t> </w:t>
      </w:r>
      <w:r>
        <w:rPr>
          <w:rFonts w:ascii="Tahoma" w:hAnsi="Tahoma"/>
          <w:w w:val="95"/>
          <w:sz w:val="19"/>
        </w:rPr>
        <w:t>Почему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Алексей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Михайлович</w:t>
      </w:r>
      <w:r>
        <w:rPr>
          <w:rFonts w:ascii="Tahoma" w:hAnsi="Tahoma"/>
          <w:spacing w:val="-6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направил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против</w:t>
      </w:r>
      <w:r>
        <w:rPr>
          <w:rFonts w:ascii="Tahoma" w:hAnsi="Tahoma"/>
          <w:spacing w:val="-5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Уса</w:t>
      </w:r>
      <w:r>
        <w:rPr>
          <w:rFonts w:ascii="Tahoma" w:hAnsi="Tahoma"/>
          <w:spacing w:val="-6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войска?</w:t>
      </w:r>
    </w:p>
    <w:p>
      <w:pPr>
        <w:spacing w:after="0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rFonts w:ascii="Tahoma"/>
          <w:sz w:val="21"/>
        </w:rPr>
      </w:pPr>
    </w:p>
    <w:p>
      <w:pPr>
        <w:spacing w:line="223" w:lineRule="auto" w:before="116"/>
        <w:ind w:left="907" w:right="3771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2.379953pt;width:399.25pt;height:159.85pt;mso-position-horizontal-relative:page;mso-position-vertical-relative:paragraph;z-index:-21775360" id="docshapegroup2432" coordorigin="731,-48" coordsize="7985,3197">
            <v:rect style="position:absolute;left:731;top:-40;width:6034;height:1455" id="docshape2433" filled="true" fillcolor="#000000" stroked="false">
              <v:fill opacity="32768f" type="solid"/>
            </v:rect>
            <v:rect style="position:absolute;left:793;top:23;width:5908;height:1328" id="docshape2434" filled="true" fillcolor="#ffffff" stroked="false">
              <v:fill type="solid"/>
            </v:rect>
            <v:rect style="position:absolute;left:6023;top:-48;width:2693;height:3197" id="docshape2435" filled="true" fillcolor="#000000" stroked="false">
              <v:fill opacity="32768f" type="solid"/>
            </v:rect>
            <v:shape style="position:absolute;left:6097;top:26;width:2549;height:3051" type="#_x0000_t75" id="docshape2436" stroked="false">
              <v:imagedata r:id="rId479" o:title=""/>
            </v:shape>
            <v:rect style="position:absolute;left:6095;top:25;width:2552;height:3052" id="docshape2437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«Казнь</w:t>
      </w:r>
      <w:r>
        <w:rPr>
          <w:rFonts w:ascii="Calibri" w:hAnsi="Calibri"/>
          <w:b/>
          <w:spacing w:val="76"/>
          <w:sz w:val="19"/>
        </w:rPr>
        <w:t> </w:t>
      </w:r>
      <w:r>
        <w:rPr>
          <w:rFonts w:ascii="Calibri" w:hAnsi="Calibri"/>
          <w:b/>
          <w:sz w:val="19"/>
        </w:rPr>
        <w:t>Степана</w:t>
      </w:r>
      <w:r>
        <w:rPr>
          <w:rFonts w:ascii="Calibri" w:hAnsi="Calibri"/>
          <w:b/>
          <w:spacing w:val="77"/>
          <w:sz w:val="19"/>
        </w:rPr>
        <w:t> </w:t>
      </w:r>
      <w:r>
        <w:rPr>
          <w:rFonts w:ascii="Calibri" w:hAnsi="Calibri"/>
          <w:b/>
          <w:sz w:val="19"/>
        </w:rPr>
        <w:t>Разина»</w:t>
      </w:r>
      <w:r>
        <w:rPr>
          <w:rFonts w:ascii="Calibri" w:hAnsi="Calibri"/>
          <w:b/>
          <w:spacing w:val="77"/>
          <w:sz w:val="19"/>
        </w:rPr>
        <w:t> </w:t>
      </w:r>
      <w:r>
        <w:rPr>
          <w:rFonts w:ascii="Calibri" w:hAnsi="Calibri"/>
          <w:b/>
          <w:sz w:val="19"/>
        </w:rPr>
        <w:t>(фрагмент).</w:t>
      </w:r>
      <w:r>
        <w:rPr>
          <w:rFonts w:ascii="Calibri" w:hAnsi="Calibri"/>
          <w:b/>
          <w:spacing w:val="76"/>
          <w:sz w:val="19"/>
        </w:rPr>
        <w:t> </w:t>
      </w:r>
      <w:r>
        <w:rPr>
          <w:rFonts w:ascii="Trebuchet MS" w:hAnsi="Trebuchet MS"/>
          <w:i/>
          <w:sz w:val="19"/>
        </w:rPr>
        <w:t>Художник</w:t>
      </w:r>
      <w:r>
        <w:rPr>
          <w:rFonts w:ascii="Trebuchet MS" w:hAnsi="Trebuchet MS"/>
          <w:i/>
          <w:spacing w:val="80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В.</w:t>
      </w:r>
      <w:r>
        <w:rPr>
          <w:rFonts w:ascii="Trebuchet MS" w:hAnsi="Trebuchet MS"/>
          <w:i/>
          <w:spacing w:val="-3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Пчелин.</w:t>
      </w:r>
      <w:r>
        <w:rPr>
          <w:rFonts w:ascii="Trebuchet MS" w:hAnsi="Trebuchet MS"/>
          <w:i/>
          <w:spacing w:val="-3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Москва,</w:t>
      </w:r>
      <w:r>
        <w:rPr>
          <w:rFonts w:ascii="Trebuchet MS" w:hAnsi="Trebuchet MS"/>
          <w:i/>
          <w:spacing w:val="-3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Государственный</w:t>
      </w:r>
      <w:r>
        <w:rPr>
          <w:rFonts w:ascii="Trebuchet MS" w:hAnsi="Trebuchet MS"/>
          <w:i/>
          <w:spacing w:val="-3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исторический </w:t>
      </w:r>
      <w:r>
        <w:rPr>
          <w:rFonts w:ascii="Trebuchet MS" w:hAnsi="Trebuchet MS"/>
          <w:i/>
          <w:spacing w:val="-2"/>
          <w:sz w:val="19"/>
        </w:rPr>
        <w:t>музей</w:t>
      </w:r>
    </w:p>
    <w:p>
      <w:pPr>
        <w:spacing w:line="216" w:lineRule="auto" w:before="114"/>
        <w:ind w:left="1247" w:right="3147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2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51"/>
          <w:sz w:val="20"/>
        </w:rPr>
        <w:t> </w:t>
      </w:r>
      <w:r>
        <w:rPr>
          <w:rFonts w:ascii="Tahoma" w:hAnsi="Tahoma"/>
          <w:spacing w:val="-2"/>
          <w:sz w:val="19"/>
        </w:rPr>
        <w:t>Где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происходит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sz w:val="19"/>
        </w:rPr>
        <w:t>казнь?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Почему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sz w:val="19"/>
        </w:rPr>
        <w:t>власти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сурово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sz w:val="19"/>
        </w:rPr>
        <w:t>рас- </w:t>
      </w:r>
      <w:r>
        <w:rPr>
          <w:rFonts w:ascii="Tahoma" w:hAnsi="Tahoma"/>
          <w:sz w:val="19"/>
        </w:rPr>
        <w:t>правились со Степаном Разиным?</w:t>
      </w:r>
    </w:p>
    <w:p>
      <w:pPr>
        <w:pStyle w:val="BodyText"/>
        <w:spacing w:before="11"/>
        <w:rPr>
          <w:rFonts w:ascii="Tahoma"/>
          <w:sz w:val="21"/>
        </w:rPr>
      </w:pPr>
    </w:p>
    <w:p>
      <w:pPr>
        <w:pStyle w:val="BodyText"/>
        <w:spacing w:line="223" w:lineRule="auto" w:before="1"/>
        <w:ind w:left="793" w:right="3379" w:firstLine="340"/>
        <w:jc w:val="both"/>
      </w:pPr>
      <w:r>
        <w:rPr/>
        <w:t>Захватив Царицын (современный </w:t>
      </w:r>
      <w:r>
        <w:rPr/>
        <w:t>Волгоград), Разин двинулся вниз по Волге к Астрахани. Город был</w:t>
      </w:r>
      <w:r>
        <w:rPr>
          <w:spacing w:val="-3"/>
        </w:rPr>
        <w:t> </w:t>
      </w:r>
      <w:r>
        <w:rPr/>
        <w:t>взят</w:t>
      </w:r>
      <w:r>
        <w:rPr>
          <w:spacing w:val="-3"/>
        </w:rPr>
        <w:t> </w:t>
      </w:r>
      <w:r>
        <w:rPr/>
        <w:t>почти</w:t>
      </w:r>
      <w:r>
        <w:rPr>
          <w:spacing w:val="-3"/>
        </w:rPr>
        <w:t> </w:t>
      </w:r>
      <w:r>
        <w:rPr/>
        <w:t>без</w:t>
      </w:r>
      <w:r>
        <w:rPr>
          <w:spacing w:val="-3"/>
        </w:rPr>
        <w:t> </w:t>
      </w:r>
      <w:r>
        <w:rPr/>
        <w:t>боя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горожане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стрельцы</w:t>
      </w:r>
      <w:r>
        <w:rPr>
          <w:spacing w:val="-3"/>
        </w:rPr>
        <w:t> </w:t>
      </w:r>
      <w:r>
        <w:rPr/>
        <w:t>про- тягивали</w:t>
      </w:r>
      <w:r>
        <w:rPr>
          <w:spacing w:val="-4"/>
        </w:rPr>
        <w:t> </w:t>
      </w:r>
      <w:r>
        <w:rPr/>
        <w:t>казакам</w:t>
      </w:r>
      <w:r>
        <w:rPr>
          <w:spacing w:val="-4"/>
        </w:rPr>
        <w:t> </w:t>
      </w:r>
      <w:r>
        <w:rPr/>
        <w:t>руки,</w:t>
      </w:r>
      <w:r>
        <w:rPr>
          <w:spacing w:val="-4"/>
        </w:rPr>
        <w:t> </w:t>
      </w:r>
      <w:r>
        <w:rPr/>
        <w:t>помогая</w:t>
      </w:r>
      <w:r>
        <w:rPr>
          <w:spacing w:val="-4"/>
        </w:rPr>
        <w:t> </w:t>
      </w:r>
      <w:r>
        <w:rPr/>
        <w:t>взобраться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кре- постные стены. Воевода был сброшен с колоколь- ни, служилых людей, купцов и приказных восстав- шие перебили.</w:t>
      </w:r>
    </w:p>
    <w:p>
      <w:pPr>
        <w:pStyle w:val="BodyText"/>
        <w:spacing w:line="223" w:lineRule="auto" w:before="2"/>
        <w:ind w:left="793" w:right="3381" w:firstLine="340"/>
        <w:jc w:val="both"/>
      </w:pPr>
      <w:r>
        <w:rPr/>
        <w:t>С движением Разина вверх по Волге восстание быстро</w:t>
      </w:r>
      <w:r>
        <w:rPr>
          <w:spacing w:val="32"/>
        </w:rPr>
        <w:t> </w:t>
      </w:r>
      <w:r>
        <w:rPr/>
        <w:t>распространилось</w:t>
      </w:r>
      <w:r>
        <w:rPr>
          <w:spacing w:val="33"/>
        </w:rPr>
        <w:t> </w:t>
      </w:r>
      <w:r>
        <w:rPr/>
        <w:t>по</w:t>
      </w:r>
      <w:r>
        <w:rPr>
          <w:spacing w:val="33"/>
        </w:rPr>
        <w:t> </w:t>
      </w:r>
      <w:r>
        <w:rPr/>
        <w:t>Среднему</w:t>
      </w:r>
      <w:r>
        <w:rPr>
          <w:spacing w:val="33"/>
        </w:rPr>
        <w:t> </w:t>
      </w:r>
      <w:r>
        <w:rPr>
          <w:spacing w:val="-2"/>
        </w:rPr>
        <w:t>Поволжью.</w:t>
      </w:r>
    </w:p>
    <w:p>
      <w:pPr>
        <w:pStyle w:val="BodyText"/>
        <w:spacing w:line="223" w:lineRule="auto"/>
        <w:ind w:left="793" w:right="791"/>
        <w:jc w:val="both"/>
      </w:pPr>
      <w:r>
        <w:rPr/>
        <w:t>Разинцами были взяты Саратов, Самара, осаждён Симбирск (современный </w:t>
      </w:r>
      <w:r>
        <w:rPr>
          <w:w w:val="95"/>
        </w:rPr>
        <w:t>Ульяновск). К восставшим примыкали представители народов Поволжья — тата- </w:t>
      </w:r>
      <w:r>
        <w:rPr/>
        <w:t>ры,</w:t>
      </w:r>
      <w:r>
        <w:rPr>
          <w:spacing w:val="-1"/>
        </w:rPr>
        <w:t> </w:t>
      </w:r>
      <w:r>
        <w:rPr/>
        <w:t>мордва,</w:t>
      </w:r>
      <w:r>
        <w:rPr>
          <w:spacing w:val="-1"/>
        </w:rPr>
        <w:t> </w:t>
      </w:r>
      <w:r>
        <w:rPr/>
        <w:t>чуваши,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также</w:t>
      </w:r>
      <w:r>
        <w:rPr>
          <w:spacing w:val="-1"/>
        </w:rPr>
        <w:t> </w:t>
      </w:r>
      <w:r>
        <w:rPr/>
        <w:t>русское</w:t>
      </w:r>
      <w:r>
        <w:rPr>
          <w:spacing w:val="-1"/>
        </w:rPr>
        <w:t> </w:t>
      </w:r>
      <w:r>
        <w:rPr/>
        <w:t>население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крестьяне,</w:t>
      </w:r>
      <w:r>
        <w:rPr>
          <w:spacing w:val="-1"/>
        </w:rPr>
        <w:t> </w:t>
      </w:r>
      <w:r>
        <w:rPr/>
        <w:t>посадские</w:t>
      </w:r>
      <w:r>
        <w:rPr>
          <w:spacing w:val="-1"/>
        </w:rPr>
        <w:t> </w:t>
      </w:r>
      <w:r>
        <w:rPr/>
        <w:t>люди, </w:t>
      </w:r>
      <w:r>
        <w:rPr>
          <w:w w:val="95"/>
        </w:rPr>
        <w:t>мелкий служилый люд, живший на засечной черте. Казачьи отряды стали ядром, </w:t>
      </w:r>
      <w:r>
        <w:rPr>
          <w:spacing w:val="-2"/>
        </w:rPr>
        <w:t>вокруг</w:t>
      </w:r>
      <w:r>
        <w:rPr>
          <w:spacing w:val="-3"/>
        </w:rPr>
        <w:t> </w:t>
      </w:r>
      <w:r>
        <w:rPr>
          <w:spacing w:val="-2"/>
        </w:rPr>
        <w:t>которого</w:t>
      </w:r>
      <w:r>
        <w:rPr>
          <w:spacing w:val="-3"/>
        </w:rPr>
        <w:t> </w:t>
      </w:r>
      <w:r>
        <w:rPr>
          <w:spacing w:val="-2"/>
        </w:rPr>
        <w:t>формировалась</w:t>
      </w:r>
      <w:r>
        <w:rPr>
          <w:spacing w:val="-3"/>
        </w:rPr>
        <w:t> </w:t>
      </w:r>
      <w:r>
        <w:rPr>
          <w:spacing w:val="-2"/>
        </w:rPr>
        <w:t>повстанческая</w:t>
      </w:r>
      <w:r>
        <w:rPr>
          <w:spacing w:val="-3"/>
        </w:rPr>
        <w:t> </w:t>
      </w:r>
      <w:r>
        <w:rPr>
          <w:spacing w:val="-2"/>
        </w:rPr>
        <w:t>армия.</w:t>
      </w:r>
      <w:r>
        <w:rPr>
          <w:spacing w:val="-3"/>
        </w:rPr>
        <w:t> </w:t>
      </w:r>
      <w:r>
        <w:rPr>
          <w:spacing w:val="-2"/>
        </w:rPr>
        <w:t>В</w:t>
      </w:r>
      <w:r>
        <w:rPr>
          <w:spacing w:val="-3"/>
        </w:rPr>
        <w:t> </w:t>
      </w:r>
      <w:r>
        <w:rPr>
          <w:spacing w:val="-2"/>
        </w:rPr>
        <w:t>захваченных</w:t>
      </w:r>
      <w:r>
        <w:rPr>
          <w:spacing w:val="-3"/>
        </w:rPr>
        <w:t> </w:t>
      </w:r>
      <w:r>
        <w:rPr>
          <w:spacing w:val="-2"/>
        </w:rPr>
        <w:t>городах</w:t>
      </w:r>
      <w:r>
        <w:rPr>
          <w:spacing w:val="-3"/>
        </w:rPr>
        <w:t> </w:t>
      </w:r>
      <w:r>
        <w:rPr>
          <w:spacing w:val="-2"/>
        </w:rPr>
        <w:t>и </w:t>
      </w:r>
      <w:r>
        <w:rPr/>
        <w:t>уездах</w:t>
      </w:r>
      <w:r>
        <w:rPr>
          <w:spacing w:val="16"/>
        </w:rPr>
        <w:t> </w:t>
      </w:r>
      <w:r>
        <w:rPr/>
        <w:t>восставшие</w:t>
      </w:r>
      <w:r>
        <w:rPr>
          <w:spacing w:val="16"/>
        </w:rPr>
        <w:t> </w:t>
      </w:r>
      <w:r>
        <w:rPr/>
        <w:t>создавали</w:t>
      </w:r>
      <w:r>
        <w:rPr>
          <w:spacing w:val="16"/>
        </w:rPr>
        <w:t> </w:t>
      </w:r>
      <w:r>
        <w:rPr/>
        <w:t>свои</w:t>
      </w:r>
      <w:r>
        <w:rPr>
          <w:spacing w:val="16"/>
        </w:rPr>
        <w:t> </w:t>
      </w:r>
      <w:r>
        <w:rPr/>
        <w:t>органы</w:t>
      </w:r>
      <w:r>
        <w:rPr>
          <w:spacing w:val="16"/>
        </w:rPr>
        <w:t> </w:t>
      </w:r>
      <w:r>
        <w:rPr/>
        <w:t>власти</w:t>
      </w:r>
      <w:r>
        <w:rPr>
          <w:spacing w:val="16"/>
        </w:rPr>
        <w:t> </w:t>
      </w:r>
      <w:r>
        <w:rPr/>
        <w:t>—</w:t>
      </w:r>
      <w:r>
        <w:rPr>
          <w:spacing w:val="16"/>
        </w:rPr>
        <w:t> </w:t>
      </w:r>
      <w:r>
        <w:rPr/>
        <w:t>казачьи,</w:t>
      </w:r>
      <w:r>
        <w:rPr>
          <w:spacing w:val="16"/>
        </w:rPr>
        <w:t> </w:t>
      </w:r>
      <w:r>
        <w:rPr/>
        <w:t>мирские</w:t>
      </w:r>
      <w:r>
        <w:rPr>
          <w:spacing w:val="16"/>
        </w:rPr>
        <w:t> </w:t>
      </w:r>
      <w:r>
        <w:rPr/>
        <w:t>круги.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Восстание несло не только внутренние, но и внешние опасности, грозя перерасти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новую</w:t>
      </w:r>
      <w:r>
        <w:rPr>
          <w:spacing w:val="-6"/>
        </w:rPr>
        <w:t> </w:t>
      </w:r>
      <w:r>
        <w:rPr/>
        <w:t>смуту.</w:t>
      </w:r>
      <w:r>
        <w:rPr>
          <w:spacing w:val="-6"/>
        </w:rPr>
        <w:t> </w:t>
      </w:r>
      <w:r>
        <w:rPr/>
        <w:t>Страна</w:t>
      </w:r>
      <w:r>
        <w:rPr>
          <w:spacing w:val="-6"/>
        </w:rPr>
        <w:t> </w:t>
      </w:r>
      <w:r>
        <w:rPr/>
        <w:t>только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закончила</w:t>
      </w:r>
      <w:r>
        <w:rPr>
          <w:spacing w:val="-6"/>
        </w:rPr>
        <w:t> </w:t>
      </w:r>
      <w:r>
        <w:rPr/>
        <w:t>тяжёлую</w:t>
      </w:r>
      <w:r>
        <w:rPr>
          <w:spacing w:val="-6"/>
        </w:rPr>
        <w:t> </w:t>
      </w:r>
      <w:r>
        <w:rPr/>
        <w:t>войну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Поль- шей, напряжёнными были отношения с Крымским ханством и Турцией. </w:t>
      </w:r>
      <w:r>
        <w:rPr/>
        <w:t>Про- должались выступления староверов, которые сочувствовали разинцам. Для подавления восстания были собраны лучшие силы, верные монарху. Власти призывали служилых людей и детей боярских «служить за великого государя, и</w:t>
      </w:r>
      <w:r>
        <w:rPr>
          <w:spacing w:val="22"/>
        </w:rPr>
        <w:t> </w:t>
      </w:r>
      <w:r>
        <w:rPr/>
        <w:t>за</w:t>
      </w:r>
      <w:r>
        <w:rPr>
          <w:spacing w:val="22"/>
        </w:rPr>
        <w:t> </w:t>
      </w:r>
      <w:r>
        <w:rPr/>
        <w:t>всё</w:t>
      </w:r>
      <w:r>
        <w:rPr>
          <w:spacing w:val="23"/>
        </w:rPr>
        <w:t> </w:t>
      </w:r>
      <w:r>
        <w:rPr/>
        <w:t>Московское</w:t>
      </w:r>
      <w:r>
        <w:rPr>
          <w:spacing w:val="22"/>
        </w:rPr>
        <w:t> </w:t>
      </w:r>
      <w:r>
        <w:rPr/>
        <w:t>государство,</w:t>
      </w:r>
      <w:r>
        <w:rPr>
          <w:spacing w:val="22"/>
        </w:rPr>
        <w:t> </w:t>
      </w:r>
      <w:r>
        <w:rPr/>
        <w:t>и</w:t>
      </w:r>
      <w:r>
        <w:rPr>
          <w:spacing w:val="23"/>
        </w:rPr>
        <w:t> </w:t>
      </w:r>
      <w:r>
        <w:rPr/>
        <w:t>за</w:t>
      </w:r>
      <w:r>
        <w:rPr>
          <w:spacing w:val="22"/>
        </w:rPr>
        <w:t> </w:t>
      </w:r>
      <w:r>
        <w:rPr/>
        <w:t>свои</w:t>
      </w:r>
      <w:r>
        <w:rPr>
          <w:spacing w:val="22"/>
        </w:rPr>
        <w:t> </w:t>
      </w:r>
      <w:r>
        <w:rPr/>
        <w:t>дома».</w:t>
      </w:r>
      <w:r>
        <w:rPr>
          <w:spacing w:val="23"/>
        </w:rPr>
        <w:t> </w:t>
      </w:r>
      <w:r>
        <w:rPr/>
        <w:t>Под</w:t>
      </w:r>
      <w:r>
        <w:rPr>
          <w:spacing w:val="22"/>
        </w:rPr>
        <w:t> </w:t>
      </w:r>
      <w:r>
        <w:rPr/>
        <w:t>Москвой</w:t>
      </w:r>
      <w:r>
        <w:rPr>
          <w:spacing w:val="22"/>
        </w:rPr>
        <w:t> </w:t>
      </w:r>
      <w:r>
        <w:rPr/>
        <w:t>собралось</w:t>
      </w:r>
      <w:r>
        <w:rPr>
          <w:spacing w:val="23"/>
        </w:rPr>
        <w:t> </w:t>
      </w:r>
      <w:r>
        <w:rPr>
          <w:spacing w:val="-5"/>
        </w:rPr>
        <w:t>до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60 тыс. конных воинов. К ним присоединили стрельцов и полки «нового</w:t>
      </w:r>
      <w:r>
        <w:rPr>
          <w:spacing w:val="40"/>
        </w:rPr>
        <w:t> </w:t>
      </w:r>
      <w:r>
        <w:rPr/>
        <w:t>строя». Для усмирения «мятежников и воров» в Среднее Поволжье направи- лись опытные воеводы: князь Юрий Долгоруков и князь Юрий Барятинский.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Войско под началом Барятинского в начале октября 1670 г. подступило к осаждённому</w:t>
      </w:r>
      <w:r>
        <w:rPr>
          <w:spacing w:val="-2"/>
        </w:rPr>
        <w:t> </w:t>
      </w:r>
      <w:r>
        <w:rPr/>
        <w:t>Симбирску.</w:t>
      </w:r>
      <w:r>
        <w:rPr>
          <w:spacing w:val="-2"/>
        </w:rPr>
        <w:t> </w:t>
      </w:r>
      <w:r>
        <w:rPr/>
        <w:t>Разин</w:t>
      </w:r>
      <w:r>
        <w:rPr>
          <w:spacing w:val="-2"/>
        </w:rPr>
        <w:t> </w:t>
      </w:r>
      <w:r>
        <w:rPr/>
        <w:t>дал</w:t>
      </w:r>
      <w:r>
        <w:rPr>
          <w:spacing w:val="-2"/>
        </w:rPr>
        <w:t> </w:t>
      </w:r>
      <w:r>
        <w:rPr/>
        <w:t>бой</w:t>
      </w:r>
      <w:r>
        <w:rPr>
          <w:spacing w:val="-2"/>
        </w:rPr>
        <w:t> </w:t>
      </w:r>
      <w:r>
        <w:rPr/>
        <w:t>стрельцам,</w:t>
      </w:r>
      <w:r>
        <w:rPr>
          <w:spacing w:val="-2"/>
        </w:rPr>
        <w:t> </w:t>
      </w:r>
      <w:r>
        <w:rPr/>
        <w:t>но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этот</w:t>
      </w:r>
      <w:r>
        <w:rPr>
          <w:spacing w:val="-2"/>
        </w:rPr>
        <w:t> </w:t>
      </w:r>
      <w:r>
        <w:rPr/>
        <w:t>раз</w:t>
      </w:r>
      <w:r>
        <w:rPr>
          <w:spacing w:val="-2"/>
        </w:rPr>
        <w:t> </w:t>
      </w:r>
      <w:r>
        <w:rPr/>
        <w:t>удача</w:t>
      </w:r>
      <w:r>
        <w:rPr>
          <w:spacing w:val="-2"/>
        </w:rPr>
        <w:t> </w:t>
      </w:r>
      <w:r>
        <w:rPr/>
        <w:t>изме- нила</w:t>
      </w:r>
      <w:r>
        <w:rPr>
          <w:spacing w:val="-6"/>
        </w:rPr>
        <w:t> </w:t>
      </w:r>
      <w:r>
        <w:rPr/>
        <w:t>атаману:</w:t>
      </w:r>
      <w:r>
        <w:rPr>
          <w:spacing w:val="-6"/>
        </w:rPr>
        <w:t> </w:t>
      </w:r>
      <w:r>
        <w:rPr/>
        <w:t>несмотря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большой</w:t>
      </w:r>
      <w:r>
        <w:rPr>
          <w:spacing w:val="-6"/>
        </w:rPr>
        <w:t> </w:t>
      </w:r>
      <w:r>
        <w:rPr/>
        <w:t>численный</w:t>
      </w:r>
      <w:r>
        <w:rPr>
          <w:spacing w:val="-6"/>
        </w:rPr>
        <w:t> </w:t>
      </w:r>
      <w:r>
        <w:rPr/>
        <w:t>перевес,</w:t>
      </w:r>
      <w:r>
        <w:rPr>
          <w:spacing w:val="-6"/>
        </w:rPr>
        <w:t> </w:t>
      </w:r>
      <w:r>
        <w:rPr/>
        <w:t>разинцы</w:t>
      </w:r>
      <w:r>
        <w:rPr>
          <w:spacing w:val="-6"/>
        </w:rPr>
        <w:t> </w:t>
      </w:r>
      <w:r>
        <w:rPr/>
        <w:t>были</w:t>
      </w:r>
      <w:r>
        <w:rPr>
          <w:spacing w:val="-6"/>
        </w:rPr>
        <w:t> </w:t>
      </w:r>
      <w:r>
        <w:rPr/>
        <w:t>разби- ты хорошо организованным и обученным войском. Восставшие в беспорядке отступили.</w:t>
      </w:r>
      <w:r>
        <w:rPr>
          <w:spacing w:val="-9"/>
        </w:rPr>
        <w:t> </w:t>
      </w:r>
      <w:r>
        <w:rPr/>
        <w:t>Разин</w:t>
      </w:r>
      <w:r>
        <w:rPr>
          <w:spacing w:val="-9"/>
        </w:rPr>
        <w:t> </w:t>
      </w:r>
      <w:r>
        <w:rPr/>
        <w:t>увидел,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полного</w:t>
      </w:r>
      <w:r>
        <w:rPr>
          <w:spacing w:val="-9"/>
        </w:rPr>
        <w:t> </w:t>
      </w:r>
      <w:r>
        <w:rPr/>
        <w:t>поражения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избежать,</w:t>
      </w:r>
      <w:r>
        <w:rPr>
          <w:spacing w:val="-9"/>
        </w:rPr>
        <w:t> </w:t>
      </w:r>
      <w:r>
        <w:rPr/>
        <w:t>тайком</w:t>
      </w:r>
      <w:r>
        <w:rPr>
          <w:spacing w:val="-9"/>
        </w:rPr>
        <w:t> </w:t>
      </w:r>
      <w:r>
        <w:rPr/>
        <w:t>ушёл</w:t>
      </w:r>
      <w:r>
        <w:rPr>
          <w:spacing w:val="-9"/>
        </w:rPr>
        <w:t> </w:t>
      </w:r>
      <w:r>
        <w:rPr/>
        <w:t>из лагеря со своими казаками и бежал на Дон. Утром Барятинский напал на оставшихся мятежников.</w:t>
      </w:r>
      <w:r>
        <w:rPr>
          <w:spacing w:val="40"/>
        </w:rPr>
        <w:t> </w:t>
      </w:r>
      <w:r>
        <w:rPr/>
        <w:t>После этого поражения крестьяне и казаки действо- вали разрозненно, шаг за шагом уступая царским воеводам. Необходимо ска- зать,</w:t>
      </w:r>
      <w:r>
        <w:rPr>
          <w:spacing w:val="34"/>
        </w:rPr>
        <w:t> </w:t>
      </w:r>
      <w:r>
        <w:rPr/>
        <w:t>что</w:t>
      </w:r>
      <w:r>
        <w:rPr>
          <w:spacing w:val="34"/>
        </w:rPr>
        <w:t> </w:t>
      </w:r>
      <w:r>
        <w:rPr/>
        <w:t>разинцы</w:t>
      </w:r>
      <w:r>
        <w:rPr>
          <w:spacing w:val="34"/>
        </w:rPr>
        <w:t> </w:t>
      </w:r>
      <w:r>
        <w:rPr/>
        <w:t>совершали</w:t>
      </w:r>
      <w:r>
        <w:rPr>
          <w:spacing w:val="34"/>
        </w:rPr>
        <w:t> </w:t>
      </w:r>
      <w:r>
        <w:rPr/>
        <w:t>многочисленные</w:t>
      </w:r>
      <w:r>
        <w:rPr>
          <w:spacing w:val="34"/>
        </w:rPr>
        <w:t> </w:t>
      </w:r>
      <w:r>
        <w:rPr/>
        <w:t>убийства</w:t>
      </w:r>
      <w:r>
        <w:rPr>
          <w:spacing w:val="34"/>
        </w:rPr>
        <w:t> </w:t>
      </w:r>
      <w:r>
        <w:rPr/>
        <w:t>как</w:t>
      </w:r>
      <w:r>
        <w:rPr>
          <w:spacing w:val="34"/>
        </w:rPr>
        <w:t> </w:t>
      </w:r>
      <w:r>
        <w:rPr/>
        <w:t>служилых,</w:t>
      </w:r>
      <w:r>
        <w:rPr>
          <w:spacing w:val="34"/>
        </w:rPr>
        <w:t> </w:t>
      </w:r>
      <w:r>
        <w:rPr/>
        <w:t>так и ни в чём не повинных людей, занимались грабежами и насилиями.</w:t>
      </w:r>
    </w:p>
    <w:p>
      <w:pPr>
        <w:pStyle w:val="BodyText"/>
        <w:spacing w:line="223" w:lineRule="auto" w:before="4"/>
        <w:ind w:left="793" w:right="791" w:firstLine="340"/>
        <w:jc w:val="both"/>
        <w:rPr>
          <w:rFonts w:ascii="Book Antiqua" w:hAnsi="Book Antiqua"/>
          <w:b/>
        </w:rPr>
      </w:pPr>
      <w:r>
        <w:rPr/>
        <w:t>Круг домовитых казаков решил выдать Разина царским воеводам и </w:t>
      </w:r>
      <w:r>
        <w:rPr/>
        <w:t>тем купить</w:t>
      </w:r>
      <w:r>
        <w:rPr>
          <w:spacing w:val="-6"/>
        </w:rPr>
        <w:t> </w:t>
      </w:r>
      <w:r>
        <w:rPr/>
        <w:t>себе</w:t>
      </w:r>
      <w:r>
        <w:rPr>
          <w:spacing w:val="-6"/>
        </w:rPr>
        <w:t> </w:t>
      </w:r>
      <w:r>
        <w:rPr/>
        <w:t>прощение.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апреле</w:t>
      </w:r>
      <w:r>
        <w:rPr>
          <w:spacing w:val="-6"/>
        </w:rPr>
        <w:t> </w:t>
      </w:r>
      <w:r>
        <w:rPr/>
        <w:t>1671</w:t>
      </w:r>
      <w:r>
        <w:rPr>
          <w:spacing w:val="-5"/>
        </w:rPr>
        <w:t> </w:t>
      </w:r>
      <w:r>
        <w:rPr/>
        <w:t>г.</w:t>
      </w:r>
      <w:r>
        <w:rPr>
          <w:spacing w:val="-6"/>
        </w:rPr>
        <w:t> </w:t>
      </w:r>
      <w:r>
        <w:rPr/>
        <w:t>вернувшийся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Дон</w:t>
      </w:r>
      <w:r>
        <w:rPr>
          <w:spacing w:val="-6"/>
        </w:rPr>
        <w:t> </w:t>
      </w:r>
      <w:r>
        <w:rPr/>
        <w:t>Разин</w:t>
      </w:r>
      <w:r>
        <w:rPr>
          <w:spacing w:val="-6"/>
        </w:rPr>
        <w:t> </w:t>
      </w:r>
      <w:r>
        <w:rPr/>
        <w:t>был</w:t>
      </w:r>
      <w:r>
        <w:rPr>
          <w:spacing w:val="-6"/>
        </w:rPr>
        <w:t> </w:t>
      </w:r>
      <w:r>
        <w:rPr/>
        <w:t>захва- чен в плен. Летом его привезли в Москву и казнили. Но Астрахань — послед- ний крупный очаг сопротивления — была взята в конце ноября </w:t>
      </w:r>
      <w:r>
        <w:rPr>
          <w:rFonts w:ascii="Book Antiqua" w:hAnsi="Book Antiqua"/>
          <w:b/>
        </w:rPr>
        <w:t>1671</w:t>
      </w:r>
      <w:r>
        <w:rPr>
          <w:rFonts w:ascii="Book Antiqua" w:hAnsi="Book Antiqua"/>
          <w:b/>
          <w:spacing w:val="40"/>
        </w:rPr>
        <w:t> </w:t>
      </w:r>
      <w:r>
        <w:rPr>
          <w:rFonts w:ascii="Book Antiqua" w:hAnsi="Book Antiqua"/>
          <w:b/>
        </w:rPr>
        <w:t>г.</w:t>
      </w:r>
    </w:p>
    <w:p>
      <w:pPr>
        <w:spacing w:after="0" w:line="223" w:lineRule="auto"/>
        <w:jc w:val="both"/>
        <w:rPr>
          <w:rFonts w:ascii="Book Antiqua" w:hAnsi="Book Antiqua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Book Antiqua"/>
          <w:b/>
        </w:rPr>
      </w:pPr>
    </w:p>
    <w:p>
      <w:pPr>
        <w:spacing w:line="222" w:lineRule="exact" w:before="104"/>
        <w:ind w:left="4215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22.379999pt;margin-top:-1.927463pt;width:400.35pt;height:107.3pt;mso-position-horizontal-relative:page;mso-position-vertical-relative:paragraph;z-index:-21774336" id="docshapegroup2438" coordorigin="448,-39" coordsize="8007,2146">
            <v:rect style="position:absolute;left:3248;top:-39;width:5206;height:1239" id="docshape2439" filled="true" fillcolor="#000000" stroked="false">
              <v:fill opacity="32768f" type="solid"/>
            </v:rect>
            <v:rect style="position:absolute;left:3310;top:24;width:5080;height:1118" id="docshape2440" filled="true" fillcolor="#ffffff" stroked="false">
              <v:fill type="solid"/>
            </v:rect>
            <v:rect style="position:absolute;left:447;top:-39;width:3543;height:2146" id="docshape2441" filled="true" fillcolor="#000000" stroked="false">
              <v:fill opacity="32768f" type="solid"/>
            </v:rect>
            <v:shape style="position:absolute;left:520;top:34;width:3402;height:2002" type="#_x0000_t75" id="docshape2442" stroked="false">
              <v:imagedata r:id="rId480" o:title=""/>
            </v:shape>
            <v:rect style="position:absolute;left:520;top:34;width:3402;height:2003" id="docshape2443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«Отправление</w:t>
      </w:r>
      <w:r>
        <w:rPr>
          <w:rFonts w:ascii="Calibri" w:hAnsi="Calibri"/>
          <w:b/>
          <w:spacing w:val="3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на</w:t>
      </w:r>
      <w:r>
        <w:rPr>
          <w:rFonts w:ascii="Calibri" w:hAnsi="Calibri"/>
          <w:b/>
          <w:spacing w:val="3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казнь</w:t>
      </w:r>
      <w:r>
        <w:rPr>
          <w:rFonts w:ascii="Calibri" w:hAnsi="Calibri"/>
          <w:b/>
          <w:spacing w:val="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Степана</w:t>
      </w:r>
      <w:r>
        <w:rPr>
          <w:rFonts w:ascii="Calibri" w:hAnsi="Calibri"/>
          <w:b/>
          <w:spacing w:val="3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Разина».</w:t>
      </w:r>
    </w:p>
    <w:p>
      <w:pPr>
        <w:spacing w:line="211" w:lineRule="exact" w:before="0"/>
        <w:ind w:left="4215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Английская</w:t>
      </w:r>
      <w:r>
        <w:rPr>
          <w:rFonts w:ascii="Trebuchet MS" w:hAnsi="Trebuchet MS"/>
          <w:i/>
          <w:spacing w:val="4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гравюра.</w:t>
      </w:r>
      <w:r>
        <w:rPr>
          <w:rFonts w:ascii="Trebuchet MS" w:hAnsi="Trebuchet MS"/>
          <w:i/>
          <w:spacing w:val="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1670-е</w:t>
      </w:r>
      <w:r>
        <w:rPr>
          <w:rFonts w:ascii="Trebuchet MS" w:hAnsi="Trebuchet MS"/>
          <w:i/>
          <w:spacing w:val="5"/>
          <w:sz w:val="19"/>
        </w:rPr>
        <w:t> </w:t>
      </w:r>
      <w:r>
        <w:rPr>
          <w:rFonts w:ascii="Trebuchet MS" w:hAnsi="Trebuchet MS"/>
          <w:i/>
          <w:spacing w:val="-5"/>
          <w:w w:val="95"/>
          <w:sz w:val="19"/>
        </w:rPr>
        <w:t>гг.</w:t>
      </w:r>
    </w:p>
    <w:p>
      <w:pPr>
        <w:spacing w:line="216" w:lineRule="auto" w:before="109"/>
        <w:ind w:left="4544" w:right="791" w:hanging="329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39"/>
          <w:sz w:val="20"/>
        </w:rPr>
        <w:t> </w:t>
      </w:r>
      <w:r>
        <w:rPr>
          <w:rFonts w:ascii="Tahoma" w:hAnsi="Tahoma"/>
          <w:w w:val="95"/>
          <w:sz w:val="19"/>
        </w:rPr>
        <w:t>Почему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домовитые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казаки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выдали</w:t>
      </w:r>
      <w:r>
        <w:rPr>
          <w:rFonts w:ascii="Tahoma" w:hAnsi="Tahoma"/>
          <w:spacing w:val="-7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Степана </w:t>
      </w:r>
      <w:r>
        <w:rPr>
          <w:rFonts w:ascii="Tahoma" w:hAnsi="Tahoma"/>
          <w:sz w:val="19"/>
        </w:rPr>
        <w:t>Разина властям? На что они надеялись?</w:t>
      </w:r>
    </w:p>
    <w:p>
      <w:pPr>
        <w:pStyle w:val="BodyText"/>
        <w:rPr>
          <w:rFonts w:ascii="Tahoma"/>
          <w:sz w:val="25"/>
        </w:rPr>
      </w:pPr>
    </w:p>
    <w:p>
      <w:pPr>
        <w:pStyle w:val="BodyText"/>
        <w:spacing w:line="223" w:lineRule="auto"/>
        <w:ind w:left="4215" w:right="791" w:firstLine="340"/>
        <w:jc w:val="both"/>
      </w:pPr>
      <w:r>
        <w:rPr/>
        <w:t>Бунт</w:t>
      </w:r>
      <w:r>
        <w:rPr>
          <w:spacing w:val="-9"/>
        </w:rPr>
        <w:t> </w:t>
      </w:r>
      <w:r>
        <w:rPr/>
        <w:t>Стеньки</w:t>
      </w:r>
      <w:r>
        <w:rPr>
          <w:spacing w:val="-9"/>
        </w:rPr>
        <w:t> </w:t>
      </w:r>
      <w:r>
        <w:rPr/>
        <w:t>Разина</w:t>
      </w:r>
      <w:r>
        <w:rPr>
          <w:spacing w:val="-9"/>
        </w:rPr>
        <w:t> </w:t>
      </w:r>
      <w:r>
        <w:rPr/>
        <w:t>стал</w:t>
      </w:r>
      <w:r>
        <w:rPr>
          <w:spacing w:val="-9"/>
        </w:rPr>
        <w:t> </w:t>
      </w:r>
      <w:r>
        <w:rPr/>
        <w:t>самым</w:t>
      </w:r>
      <w:r>
        <w:rPr>
          <w:spacing w:val="-9"/>
        </w:rPr>
        <w:t> </w:t>
      </w:r>
      <w:r>
        <w:rPr/>
        <w:t>круп- ным выступлением «бунташного века». Он показал всю меру недовольства «низов» крепостнической</w:t>
      </w:r>
      <w:r>
        <w:rPr>
          <w:spacing w:val="56"/>
        </w:rPr>
        <w:t>  </w:t>
      </w:r>
      <w:r>
        <w:rPr/>
        <w:t>политикой</w:t>
      </w:r>
      <w:r>
        <w:rPr>
          <w:spacing w:val="57"/>
        </w:rPr>
        <w:t>  </w:t>
      </w:r>
      <w:r>
        <w:rPr>
          <w:spacing w:val="-2"/>
        </w:rPr>
        <w:t>правитель-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ства. Масштаб движения, его направленность и степень </w:t>
      </w:r>
      <w:r>
        <w:rPr/>
        <w:t>организованности дали основание некоторым историкам характеризовать его как крестьянскую войну. Хотя восстание не привело к падению крепостного права, страх перед новой</w:t>
      </w:r>
      <w:r>
        <w:rPr>
          <w:spacing w:val="-1"/>
        </w:rPr>
        <w:t> </w:t>
      </w:r>
      <w:r>
        <w:rPr/>
        <w:t>разинщиной</w:t>
      </w:r>
      <w:r>
        <w:rPr>
          <w:spacing w:val="-1"/>
        </w:rPr>
        <w:t> </w:t>
      </w:r>
      <w:r>
        <w:rPr/>
        <w:t>заставлял</w:t>
      </w:r>
      <w:r>
        <w:rPr>
          <w:spacing w:val="-1"/>
        </w:rPr>
        <w:t> </w:t>
      </w:r>
      <w:r>
        <w:rPr/>
        <w:t>помещиков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власти</w:t>
      </w:r>
      <w:r>
        <w:rPr>
          <w:spacing w:val="-1"/>
        </w:rPr>
        <w:t> </w:t>
      </w:r>
      <w:r>
        <w:rPr/>
        <w:t>быть</w:t>
      </w:r>
      <w:r>
        <w:rPr>
          <w:spacing w:val="-1"/>
        </w:rPr>
        <w:t> </w:t>
      </w:r>
      <w:r>
        <w:rPr/>
        <w:t>более</w:t>
      </w:r>
      <w:r>
        <w:rPr>
          <w:spacing w:val="-1"/>
        </w:rPr>
        <w:t> </w:t>
      </w:r>
      <w:r>
        <w:rPr/>
        <w:t>осмотрительны- ми по отношению к крестьянам.</w:t>
      </w:r>
    </w:p>
    <w:p>
      <w:pPr>
        <w:tabs>
          <w:tab w:pos="1133" w:val="left" w:leader="none"/>
        </w:tabs>
        <w:spacing w:line="208" w:lineRule="auto" w:before="116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z w:val="19"/>
        </w:rPr>
        <w:t> </w:t>
      </w:r>
      <w:r>
        <w:rPr>
          <w:rFonts w:ascii="Tahoma" w:hAnsi="Tahoma"/>
          <w:w w:val="95"/>
          <w:sz w:val="19"/>
        </w:rPr>
        <w:t>С чего началось восстание С. Разина? </w:t>
      </w: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z w:val="19"/>
        </w:rPr>
        <w:t> </w:t>
      </w:r>
      <w:r>
        <w:rPr>
          <w:rFonts w:ascii="Tahoma" w:hAnsi="Tahoma"/>
          <w:w w:val="95"/>
          <w:sz w:val="19"/>
        </w:rPr>
        <w:t>Почему Разину не удалось захватить Сим- </w:t>
      </w:r>
      <w:r>
        <w:rPr>
          <w:rFonts w:ascii="Tahoma" w:hAnsi="Tahoma"/>
          <w:spacing w:val="-2"/>
          <w:sz w:val="19"/>
        </w:rPr>
        <w:t>бирск?</w:t>
      </w:r>
    </w:p>
    <w:p>
      <w:pPr>
        <w:pStyle w:val="BodyText"/>
        <w:rPr>
          <w:rFonts w:ascii="Tahoma"/>
          <w:sz w:val="12"/>
        </w:rPr>
      </w:pPr>
      <w:r>
        <w:rPr/>
        <w:pict>
          <v:group style="position:absolute;margin-left:36.553001pt;margin-top:8.49004pt;width:385.95pt;height:78.150pt;mso-position-horizontal-relative:page;mso-position-vertical-relative:paragraph;z-index:-15508480;mso-wrap-distance-left:0;mso-wrap-distance-right:0" id="docshapegroup2444" coordorigin="731,170" coordsize="7719,1563">
            <v:rect style="position:absolute;left:731;top:169;width:7719;height:1563" id="docshape2445" filled="true" fillcolor="#000000" stroked="false">
              <v:fill opacity="32768f" type="solid"/>
            </v:rect>
            <v:rect style="position:absolute;left:793;top:233;width:7597;height:1437" id="docshape2446" filled="true" fillcolor="#e9eff8" stroked="false">
              <v:fill type="solid"/>
            </v:rect>
            <v:shape style="position:absolute;left:891;top:331;width:356;height:351" type="#_x0000_t75" id="docshape2447" stroked="false">
              <v:imagedata r:id="rId481" o:title=""/>
            </v:shape>
            <v:shape style="position:absolute;left:731;top:169;width:7719;height:1563" type="#_x0000_t202" id="docshape2448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Усиление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крепостничества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произвол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чиновников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привели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обострению социальных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противоречий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обществе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народным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восстаниям.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Но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эти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воз- мущения не повлекли за собой отмену крепостного права.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7"/>
        <w:spacing w:before="107"/>
      </w:pPr>
      <w:r>
        <w:rPr/>
        <w:drawing>
          <wp:inline distT="0" distB="0" distL="0" distR="0">
            <wp:extent cx="144005" cy="144005"/>
            <wp:effectExtent l="0" t="0" r="0" b="0"/>
            <wp:docPr id="235" name="image4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414.png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114"/>
        </w:numPr>
        <w:tabs>
          <w:tab w:pos="1134" w:val="left" w:leader="none"/>
        </w:tabs>
        <w:spacing w:line="213" w:lineRule="auto" w:before="47" w:after="0"/>
        <w:ind w:left="1133" w:right="791" w:hanging="341"/>
        <w:jc w:val="both"/>
        <w:rPr>
          <w:sz w:val="19"/>
        </w:rPr>
      </w:pPr>
      <w:r>
        <w:rPr>
          <w:sz w:val="19"/>
        </w:rPr>
        <w:t>Почему</w:t>
      </w:r>
      <w:r>
        <w:rPr>
          <w:spacing w:val="-12"/>
          <w:sz w:val="19"/>
        </w:rPr>
        <w:t> </w:t>
      </w:r>
      <w:r>
        <w:rPr>
          <w:sz w:val="19"/>
        </w:rPr>
        <w:t>выпуск</w:t>
      </w:r>
      <w:r>
        <w:rPr>
          <w:spacing w:val="-12"/>
          <w:sz w:val="19"/>
        </w:rPr>
        <w:t> </w:t>
      </w:r>
      <w:r>
        <w:rPr>
          <w:sz w:val="19"/>
        </w:rPr>
        <w:t>медных</w:t>
      </w:r>
      <w:r>
        <w:rPr>
          <w:spacing w:val="-12"/>
          <w:sz w:val="19"/>
        </w:rPr>
        <w:t> </w:t>
      </w:r>
      <w:r>
        <w:rPr>
          <w:sz w:val="19"/>
        </w:rPr>
        <w:t>денег</w:t>
      </w:r>
      <w:r>
        <w:rPr>
          <w:spacing w:val="-12"/>
          <w:sz w:val="19"/>
        </w:rPr>
        <w:t> </w:t>
      </w:r>
      <w:r>
        <w:rPr>
          <w:sz w:val="19"/>
        </w:rPr>
        <w:t>вызвал</w:t>
      </w:r>
      <w:r>
        <w:rPr>
          <w:spacing w:val="-12"/>
          <w:sz w:val="19"/>
        </w:rPr>
        <w:t> </w:t>
      </w:r>
      <w:r>
        <w:rPr>
          <w:sz w:val="19"/>
        </w:rPr>
        <w:t>недовольство</w:t>
      </w:r>
      <w:r>
        <w:rPr>
          <w:spacing w:val="-12"/>
          <w:sz w:val="19"/>
        </w:rPr>
        <w:t> </w:t>
      </w:r>
      <w:r>
        <w:rPr>
          <w:sz w:val="19"/>
        </w:rPr>
        <w:t>населения?</w:t>
      </w:r>
      <w:r>
        <w:rPr>
          <w:spacing w:val="-12"/>
          <w:sz w:val="19"/>
        </w:rPr>
        <w:t> </w:t>
      </w:r>
      <w:r>
        <w:rPr>
          <w:sz w:val="19"/>
        </w:rPr>
        <w:t>Сформулируйте</w:t>
      </w:r>
      <w:r>
        <w:rPr>
          <w:spacing w:val="-12"/>
          <w:sz w:val="19"/>
        </w:rPr>
        <w:t> </w:t>
      </w:r>
      <w:r>
        <w:rPr>
          <w:sz w:val="19"/>
        </w:rPr>
        <w:t>не </w:t>
      </w:r>
      <w:r>
        <w:rPr>
          <w:spacing w:val="-2"/>
          <w:sz w:val="19"/>
        </w:rPr>
        <w:t>менее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двух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причин.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Какие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изменения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произошли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денежной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системе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страны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после </w:t>
      </w:r>
      <w:r>
        <w:rPr>
          <w:sz w:val="19"/>
        </w:rPr>
        <w:t>Медного бунта?</w:t>
      </w:r>
    </w:p>
    <w:p>
      <w:pPr>
        <w:pStyle w:val="ListParagraph"/>
        <w:numPr>
          <w:ilvl w:val="0"/>
          <w:numId w:val="114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spacing w:val="-2"/>
          <w:sz w:val="19"/>
        </w:rPr>
        <w:t>Сравните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Соляной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Медный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бунты.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Укажите,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что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было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общим,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что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различным.</w:t>
      </w:r>
    </w:p>
    <w:p>
      <w:pPr>
        <w:pStyle w:val="ListParagraph"/>
        <w:numPr>
          <w:ilvl w:val="0"/>
          <w:numId w:val="114"/>
        </w:numPr>
        <w:tabs>
          <w:tab w:pos="1134" w:val="left" w:leader="none"/>
        </w:tabs>
        <w:spacing w:line="208" w:lineRule="auto" w:before="49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Каковы причины, характер, движущие силы восстания под предводительством Сте- </w:t>
      </w:r>
      <w:r>
        <w:rPr>
          <w:sz w:val="19"/>
        </w:rPr>
        <w:t>пана</w:t>
      </w:r>
      <w:r>
        <w:rPr>
          <w:spacing w:val="-2"/>
          <w:sz w:val="19"/>
        </w:rPr>
        <w:t> </w:t>
      </w:r>
      <w:r>
        <w:rPr>
          <w:sz w:val="19"/>
        </w:rPr>
        <w:t>Разина?</w:t>
      </w:r>
      <w:r>
        <w:rPr>
          <w:spacing w:val="-2"/>
          <w:sz w:val="19"/>
        </w:rPr>
        <w:t> </w:t>
      </w:r>
      <w:r>
        <w:rPr>
          <w:sz w:val="19"/>
        </w:rPr>
        <w:t>Чем</w:t>
      </w:r>
      <w:r>
        <w:rPr>
          <w:spacing w:val="-2"/>
          <w:sz w:val="19"/>
        </w:rPr>
        <w:t> </w:t>
      </w:r>
      <w:r>
        <w:rPr>
          <w:sz w:val="19"/>
        </w:rPr>
        <w:t>это</w:t>
      </w:r>
      <w:r>
        <w:rPr>
          <w:spacing w:val="-2"/>
          <w:sz w:val="19"/>
        </w:rPr>
        <w:t> </w:t>
      </w:r>
      <w:r>
        <w:rPr>
          <w:sz w:val="19"/>
        </w:rPr>
        <w:t>восстание</w:t>
      </w:r>
      <w:r>
        <w:rPr>
          <w:spacing w:val="-2"/>
          <w:sz w:val="19"/>
        </w:rPr>
        <w:t> </w:t>
      </w:r>
      <w:r>
        <w:rPr>
          <w:sz w:val="19"/>
        </w:rPr>
        <w:t>отличалось</w:t>
      </w:r>
      <w:r>
        <w:rPr>
          <w:spacing w:val="-2"/>
          <w:sz w:val="19"/>
        </w:rPr>
        <w:t> </w:t>
      </w:r>
      <w:r>
        <w:rPr>
          <w:sz w:val="19"/>
        </w:rPr>
        <w:t>от</w:t>
      </w:r>
      <w:r>
        <w:rPr>
          <w:spacing w:val="-2"/>
          <w:sz w:val="19"/>
        </w:rPr>
        <w:t> </w:t>
      </w:r>
      <w:r>
        <w:rPr>
          <w:sz w:val="19"/>
        </w:rPr>
        <w:t>других</w:t>
      </w:r>
      <w:r>
        <w:rPr>
          <w:spacing w:val="-2"/>
          <w:sz w:val="19"/>
        </w:rPr>
        <w:t> </w:t>
      </w:r>
      <w:r>
        <w:rPr>
          <w:sz w:val="19"/>
        </w:rPr>
        <w:t>народных</w:t>
      </w:r>
      <w:r>
        <w:rPr>
          <w:spacing w:val="-2"/>
          <w:sz w:val="19"/>
        </w:rPr>
        <w:t> </w:t>
      </w:r>
      <w:r>
        <w:rPr>
          <w:sz w:val="19"/>
        </w:rPr>
        <w:t>выступлений?</w:t>
      </w:r>
    </w:p>
    <w:p>
      <w:pPr>
        <w:pStyle w:val="ListParagraph"/>
        <w:numPr>
          <w:ilvl w:val="0"/>
          <w:numId w:val="114"/>
        </w:numPr>
        <w:tabs>
          <w:tab w:pos="1134" w:val="left" w:leader="none"/>
        </w:tabs>
        <w:spacing w:line="208" w:lineRule="auto" w:before="67" w:after="0"/>
        <w:ind w:left="1133" w:right="791" w:hanging="341"/>
        <w:jc w:val="left"/>
        <w:rPr>
          <w:sz w:val="19"/>
        </w:rPr>
      </w:pPr>
      <w:r>
        <w:rPr>
          <w:sz w:val="19"/>
        </w:rPr>
        <w:t>Могло</w:t>
      </w:r>
      <w:r>
        <w:rPr>
          <w:spacing w:val="-15"/>
          <w:sz w:val="19"/>
        </w:rPr>
        <w:t> </w:t>
      </w:r>
      <w:r>
        <w:rPr>
          <w:sz w:val="19"/>
        </w:rPr>
        <w:t>ли</w:t>
      </w:r>
      <w:r>
        <w:rPr>
          <w:spacing w:val="-15"/>
          <w:sz w:val="19"/>
        </w:rPr>
        <w:t> </w:t>
      </w:r>
      <w:r>
        <w:rPr>
          <w:sz w:val="19"/>
        </w:rPr>
        <w:t>восстание</w:t>
      </w:r>
      <w:r>
        <w:rPr>
          <w:spacing w:val="-15"/>
          <w:sz w:val="19"/>
        </w:rPr>
        <w:t> </w:t>
      </w:r>
      <w:r>
        <w:rPr>
          <w:sz w:val="19"/>
        </w:rPr>
        <w:t>Разина</w:t>
      </w:r>
      <w:r>
        <w:rPr>
          <w:spacing w:val="-15"/>
          <w:sz w:val="19"/>
        </w:rPr>
        <w:t> </w:t>
      </w:r>
      <w:r>
        <w:rPr>
          <w:sz w:val="19"/>
        </w:rPr>
        <w:t>закончиться</w:t>
      </w:r>
      <w:r>
        <w:rPr>
          <w:spacing w:val="-15"/>
          <w:sz w:val="19"/>
        </w:rPr>
        <w:t> </w:t>
      </w:r>
      <w:r>
        <w:rPr>
          <w:sz w:val="19"/>
        </w:rPr>
        <w:t>победой?</w:t>
      </w:r>
      <w:r>
        <w:rPr>
          <w:spacing w:val="-15"/>
          <w:sz w:val="19"/>
        </w:rPr>
        <w:t> </w:t>
      </w:r>
      <w:r>
        <w:rPr>
          <w:sz w:val="19"/>
        </w:rPr>
        <w:t>Каковы</w:t>
      </w:r>
      <w:r>
        <w:rPr>
          <w:spacing w:val="-14"/>
          <w:sz w:val="19"/>
        </w:rPr>
        <w:t> </w:t>
      </w:r>
      <w:r>
        <w:rPr>
          <w:sz w:val="19"/>
        </w:rPr>
        <w:t>были</w:t>
      </w:r>
      <w:r>
        <w:rPr>
          <w:spacing w:val="-15"/>
          <w:sz w:val="19"/>
        </w:rPr>
        <w:t> </w:t>
      </w:r>
      <w:r>
        <w:rPr>
          <w:sz w:val="19"/>
        </w:rPr>
        <w:t>итоги</w:t>
      </w:r>
      <w:r>
        <w:rPr>
          <w:spacing w:val="-15"/>
          <w:sz w:val="19"/>
        </w:rPr>
        <w:t> </w:t>
      </w:r>
      <w:r>
        <w:rPr>
          <w:sz w:val="19"/>
        </w:rPr>
        <w:t>этого</w:t>
      </w:r>
      <w:r>
        <w:rPr>
          <w:spacing w:val="-15"/>
          <w:sz w:val="19"/>
        </w:rPr>
        <w:t> </w:t>
      </w:r>
      <w:r>
        <w:rPr>
          <w:sz w:val="19"/>
        </w:rPr>
        <w:t>восста- </w:t>
      </w:r>
      <w:r>
        <w:rPr>
          <w:spacing w:val="-4"/>
          <w:sz w:val="19"/>
        </w:rPr>
        <w:t>ния?</w:t>
      </w:r>
    </w:p>
    <w:p>
      <w:pPr>
        <w:pStyle w:val="ListParagraph"/>
        <w:numPr>
          <w:ilvl w:val="0"/>
          <w:numId w:val="114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spacing w:val="-2"/>
          <w:sz w:val="19"/>
        </w:rPr>
        <w:t>Сравните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восстание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Степана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Разина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выступление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под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руководством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Ивана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Болот- </w:t>
      </w:r>
      <w:r>
        <w:rPr>
          <w:sz w:val="19"/>
        </w:rPr>
        <w:t>никова. Укажите общие черты и назовите различия.</w:t>
      </w:r>
    </w:p>
    <w:p>
      <w:pPr>
        <w:pStyle w:val="ListParagraph"/>
        <w:numPr>
          <w:ilvl w:val="0"/>
          <w:numId w:val="114"/>
        </w:numPr>
        <w:tabs>
          <w:tab w:pos="1134" w:val="left" w:leader="none"/>
        </w:tabs>
        <w:spacing w:line="208" w:lineRule="auto" w:before="66" w:after="0"/>
        <w:ind w:left="1133" w:right="792" w:hanging="341"/>
        <w:jc w:val="left"/>
        <w:rPr>
          <w:sz w:val="19"/>
        </w:rPr>
      </w:pPr>
      <w:r>
        <w:rPr>
          <w:sz w:val="19"/>
        </w:rPr>
        <w:t>Кем</w:t>
      </w:r>
      <w:r>
        <w:rPr>
          <w:spacing w:val="-11"/>
          <w:sz w:val="19"/>
        </w:rPr>
        <w:t> </w:t>
      </w:r>
      <w:r>
        <w:rPr>
          <w:sz w:val="19"/>
        </w:rPr>
        <w:t>был,</w:t>
      </w:r>
      <w:r>
        <w:rPr>
          <w:spacing w:val="-11"/>
          <w:sz w:val="19"/>
        </w:rPr>
        <w:t> </w:t>
      </w:r>
      <w:r>
        <w:rPr>
          <w:sz w:val="19"/>
        </w:rPr>
        <w:t>на</w:t>
      </w:r>
      <w:r>
        <w:rPr>
          <w:spacing w:val="-11"/>
          <w:sz w:val="19"/>
        </w:rPr>
        <w:t> </w:t>
      </w:r>
      <w:r>
        <w:rPr>
          <w:sz w:val="19"/>
        </w:rPr>
        <w:t>ваш</w:t>
      </w:r>
      <w:r>
        <w:rPr>
          <w:spacing w:val="-11"/>
          <w:sz w:val="19"/>
        </w:rPr>
        <w:t> </w:t>
      </w:r>
      <w:r>
        <w:rPr>
          <w:sz w:val="19"/>
        </w:rPr>
        <w:t>взгляд,</w:t>
      </w:r>
      <w:r>
        <w:rPr>
          <w:spacing w:val="-11"/>
          <w:sz w:val="19"/>
        </w:rPr>
        <w:t> </w:t>
      </w:r>
      <w:r>
        <w:rPr>
          <w:sz w:val="19"/>
        </w:rPr>
        <w:t>Разин</w:t>
      </w:r>
      <w:r>
        <w:rPr>
          <w:spacing w:val="-11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народным</w:t>
      </w:r>
      <w:r>
        <w:rPr>
          <w:spacing w:val="-11"/>
          <w:sz w:val="19"/>
        </w:rPr>
        <w:t> </w:t>
      </w:r>
      <w:r>
        <w:rPr>
          <w:sz w:val="19"/>
        </w:rPr>
        <w:t>героем</w:t>
      </w:r>
      <w:r>
        <w:rPr>
          <w:spacing w:val="-11"/>
          <w:sz w:val="19"/>
        </w:rPr>
        <w:t> </w:t>
      </w:r>
      <w:r>
        <w:rPr>
          <w:sz w:val="19"/>
        </w:rPr>
        <w:t>или</w:t>
      </w:r>
      <w:r>
        <w:rPr>
          <w:spacing w:val="-11"/>
          <w:sz w:val="19"/>
        </w:rPr>
        <w:t> </w:t>
      </w:r>
      <w:r>
        <w:rPr>
          <w:sz w:val="19"/>
        </w:rPr>
        <w:t>атаманом</w:t>
      </w:r>
      <w:r>
        <w:rPr>
          <w:spacing w:val="-11"/>
          <w:sz w:val="19"/>
        </w:rPr>
        <w:t> </w:t>
      </w:r>
      <w:r>
        <w:rPr>
          <w:sz w:val="19"/>
        </w:rPr>
        <w:t>вольницы,</w:t>
      </w:r>
      <w:r>
        <w:rPr>
          <w:spacing w:val="-11"/>
          <w:sz w:val="19"/>
        </w:rPr>
        <w:t> </w:t>
      </w:r>
      <w:r>
        <w:rPr>
          <w:sz w:val="19"/>
        </w:rPr>
        <w:t>удач- ливым грабителем? Свой ответ аргументируйте.</w:t>
      </w:r>
    </w:p>
    <w:p>
      <w:pPr>
        <w:spacing w:line="208" w:lineRule="auto" w:before="66"/>
        <w:ind w:left="1133" w:right="791" w:hanging="800"/>
        <w:jc w:val="left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37" name="image4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415.png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7.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Можно ли считать, что Крестьянская война 1524—1526 гг. в Германии по размаху сравнима с восстанием под руководством Степана Разина?</w:t>
      </w:r>
    </w:p>
    <w:p>
      <w:pPr>
        <w:pStyle w:val="ListParagraph"/>
        <w:numPr>
          <w:ilvl w:val="0"/>
          <w:numId w:val="115"/>
        </w:numPr>
        <w:tabs>
          <w:tab w:pos="1134" w:val="left" w:leader="none"/>
        </w:tabs>
        <w:spacing w:line="208" w:lineRule="auto" w:before="67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Составьте в тетради простой план ответа по теме «Восстание под руководством Сте- </w:t>
      </w:r>
      <w:r>
        <w:rPr>
          <w:sz w:val="19"/>
        </w:rPr>
        <w:t>пана Разина».</w:t>
      </w:r>
    </w:p>
    <w:p>
      <w:pPr>
        <w:pStyle w:val="ListParagraph"/>
        <w:numPr>
          <w:ilvl w:val="0"/>
          <w:numId w:val="115"/>
        </w:numPr>
        <w:tabs>
          <w:tab w:pos="969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color w:val="DB413F"/>
          <w:spacing w:val="-2"/>
          <w:sz w:val="19"/>
        </w:rPr>
        <w:t>*</w:t>
      </w:r>
      <w:r>
        <w:rPr>
          <w:rFonts w:ascii="Calibri" w:hAnsi="Calibri"/>
          <w:b/>
          <w:color w:val="DB413F"/>
          <w:spacing w:val="21"/>
          <w:sz w:val="19"/>
        </w:rPr>
        <w:t> </w:t>
      </w:r>
      <w:r>
        <w:rPr>
          <w:spacing w:val="-2"/>
          <w:sz w:val="19"/>
        </w:rPr>
        <w:t>Подготовьте сообщение (презентацию) на тему «Клад Степана Разина: правда или </w:t>
      </w:r>
      <w:r>
        <w:rPr>
          <w:sz w:val="19"/>
        </w:rPr>
        <w:t>миф»</w:t>
      </w:r>
      <w:r>
        <w:rPr>
          <w:spacing w:val="-4"/>
          <w:sz w:val="19"/>
        </w:rPr>
        <w:t> </w:t>
      </w:r>
      <w:r>
        <w:rPr>
          <w:sz w:val="19"/>
        </w:rPr>
        <w:t>(для</w:t>
      </w:r>
      <w:r>
        <w:rPr>
          <w:spacing w:val="-4"/>
          <w:sz w:val="19"/>
        </w:rPr>
        <w:t> </w:t>
      </w:r>
      <w:r>
        <w:rPr>
          <w:sz w:val="19"/>
        </w:rPr>
        <w:t>поиска</w:t>
      </w:r>
      <w:r>
        <w:rPr>
          <w:spacing w:val="-4"/>
          <w:sz w:val="19"/>
        </w:rPr>
        <w:t> </w:t>
      </w:r>
      <w:r>
        <w:rPr>
          <w:sz w:val="19"/>
        </w:rPr>
        <w:t>информации</w:t>
      </w:r>
      <w:r>
        <w:rPr>
          <w:spacing w:val="-4"/>
          <w:sz w:val="19"/>
        </w:rPr>
        <w:t> </w:t>
      </w:r>
      <w:r>
        <w:rPr>
          <w:sz w:val="19"/>
        </w:rPr>
        <w:t>используйте</w:t>
      </w:r>
      <w:r>
        <w:rPr>
          <w:spacing w:val="-4"/>
          <w:sz w:val="19"/>
        </w:rPr>
        <w:t> </w:t>
      </w:r>
      <w:r>
        <w:rPr>
          <w:sz w:val="19"/>
        </w:rPr>
        <w:t>интернет-ресурсы).</w:t>
      </w:r>
    </w:p>
    <w:p>
      <w:pPr>
        <w:spacing w:after="0" w:line="208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rFonts w:ascii="Tahoma"/>
          <w:sz w:val="11"/>
        </w:rPr>
      </w:pPr>
    </w:p>
    <w:p>
      <w:pPr>
        <w:pStyle w:val="ListParagraph"/>
        <w:numPr>
          <w:ilvl w:val="0"/>
          <w:numId w:val="115"/>
        </w:numPr>
        <w:tabs>
          <w:tab w:pos="1134" w:val="left" w:leader="none"/>
        </w:tabs>
        <w:spacing w:line="208" w:lineRule="auto" w:before="118" w:after="0"/>
        <w:ind w:left="1133" w:right="791" w:hanging="341"/>
        <w:jc w:val="left"/>
        <w:rPr>
          <w:sz w:val="19"/>
        </w:rPr>
      </w:pPr>
      <w:r>
        <w:rPr>
          <w:spacing w:val="-2"/>
          <w:sz w:val="19"/>
        </w:rPr>
        <w:t>Рассмотрите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карту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3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Приложении.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Проследите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ней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ход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восстания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под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руковод- </w:t>
      </w:r>
      <w:r>
        <w:rPr>
          <w:sz w:val="19"/>
        </w:rPr>
        <w:t>ством</w:t>
      </w:r>
      <w:r>
        <w:rPr>
          <w:spacing w:val="-7"/>
          <w:sz w:val="19"/>
        </w:rPr>
        <w:t> </w:t>
      </w:r>
      <w:r>
        <w:rPr>
          <w:sz w:val="19"/>
        </w:rPr>
        <w:t>Степана</w:t>
      </w:r>
      <w:r>
        <w:rPr>
          <w:spacing w:val="-7"/>
          <w:sz w:val="19"/>
        </w:rPr>
        <w:t> </w:t>
      </w:r>
      <w:r>
        <w:rPr>
          <w:sz w:val="19"/>
        </w:rPr>
        <w:t>Разина.</w:t>
      </w:r>
      <w:r>
        <w:rPr>
          <w:spacing w:val="-7"/>
          <w:sz w:val="19"/>
        </w:rPr>
        <w:t> </w:t>
      </w:r>
      <w:r>
        <w:rPr>
          <w:sz w:val="19"/>
        </w:rPr>
        <w:t>Определите</w:t>
      </w:r>
      <w:r>
        <w:rPr>
          <w:spacing w:val="-7"/>
          <w:sz w:val="19"/>
        </w:rPr>
        <w:t> </w:t>
      </w:r>
      <w:r>
        <w:rPr>
          <w:sz w:val="19"/>
        </w:rPr>
        <w:t>районы,</w:t>
      </w:r>
      <w:r>
        <w:rPr>
          <w:spacing w:val="-7"/>
          <w:sz w:val="19"/>
        </w:rPr>
        <w:t> </w:t>
      </w:r>
      <w:r>
        <w:rPr>
          <w:sz w:val="19"/>
        </w:rPr>
        <w:t>которые</w:t>
      </w:r>
      <w:r>
        <w:rPr>
          <w:spacing w:val="-7"/>
          <w:sz w:val="19"/>
        </w:rPr>
        <w:t> </w:t>
      </w:r>
      <w:r>
        <w:rPr>
          <w:sz w:val="19"/>
        </w:rPr>
        <w:t>были</w:t>
      </w:r>
      <w:r>
        <w:rPr>
          <w:spacing w:val="-7"/>
          <w:sz w:val="19"/>
        </w:rPr>
        <w:t> </w:t>
      </w:r>
      <w:r>
        <w:rPr>
          <w:sz w:val="19"/>
        </w:rPr>
        <w:t>охвачены</w:t>
      </w:r>
      <w:r>
        <w:rPr>
          <w:spacing w:val="-7"/>
          <w:sz w:val="19"/>
        </w:rPr>
        <w:t> </w:t>
      </w:r>
      <w:r>
        <w:rPr>
          <w:sz w:val="19"/>
        </w:rPr>
        <w:t>восстанием.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64.604294pt;margin-top:11.047462pt;width:239pt;height:7.85pt;mso-position-horizontal-relative:page;mso-position-vertical-relative:paragraph;z-index:-21773312" id="docshapegroup2449" coordorigin="3292,221" coordsize="4780,157">
            <v:line style="position:absolute" from="3342,299" to="7977,299" stroked="true" strokeweight="1pt" strokecolor="#4495d1">
              <v:stroke dashstyle="dot"/>
            </v:line>
            <v:shape style="position:absolute;left:3292;top:289;width:4715;height:20" id="docshape2450" coordorigin="3292,289" coordsize="4715,20" path="m3312,299l3309,292,3302,289,3295,292,3292,299,3295,306,3302,309,3309,306,3312,299xm8007,299l8004,292,7997,289,7990,292,7987,299,7990,306,7997,309,8004,306,8007,299xe" filled="true" fillcolor="#4495d1" stroked="false">
              <v:path arrowok="t"/>
              <v:fill type="solid"/>
            </v:shape>
            <v:shape style="position:absolute;left:7987;top:220;width:84;height:157" id="docshape2451" coordorigin="7987,221" coordsize="84,157" path="m7987,221l7987,377,8071,299,7987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239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304.png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хронологический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порядок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событий: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1)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Медный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бунт;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походы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«за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зи- </w:t>
      </w:r>
      <w:r>
        <w:rPr>
          <w:rFonts w:ascii="Tahoma" w:hAnsi="Tahoma"/>
          <w:w w:val="95"/>
          <w:sz w:val="19"/>
        </w:rPr>
        <w:t>пунами»; 3) принятие английским парламентом «Великой ремонстрации»; 4) восста- </w:t>
      </w:r>
      <w:r>
        <w:rPr>
          <w:rFonts w:ascii="Tahoma" w:hAnsi="Tahoma"/>
          <w:sz w:val="19"/>
        </w:rPr>
        <w:t>ние Василия Уса.</w:t>
      </w:r>
    </w:p>
    <w:p>
      <w:pPr>
        <w:pStyle w:val="Heading7"/>
        <w:spacing w:before="189"/>
      </w:pPr>
      <w:r>
        <w:rPr/>
        <w:pict>
          <v:group style="position:absolute;margin-left:155.961899pt;margin-top:10.117373pt;width:263.6pt;height:14.2pt;mso-position-horizontal-relative:page;mso-position-vertical-relative:paragraph;z-index:15950848" id="docshapegroup2452" coordorigin="3119,202" coordsize="5272,284">
            <v:shape style="position:absolute;left:8107;top:202;width:284;height:284" type="#_x0000_t75" id="docshape2453" stroked="false">
              <v:imagedata r:id="rId15" o:title=""/>
            </v:shape>
            <v:line style="position:absolute" from="3169,348" to="7956,348" stroked="true" strokeweight="1pt" strokecolor="#4495d1">
              <v:stroke dashstyle="dot"/>
            </v:line>
            <v:shape style="position:absolute;left:3119;top:337;width:4867;height:20" id="docshape2454" coordorigin="3119,338" coordsize="4867,20" path="m3139,348l3136,340,3129,338,3122,340,3119,348,3122,355,3129,358,3136,355,3139,348xm7986,348l7983,340,7976,338,7969,340,7966,348,7969,355,7976,358,7983,355,7986,348xe" filled="true" fillcolor="#4495d1" stroked="false">
              <v:path arrowok="t"/>
              <v:fill type="solid"/>
            </v:shape>
            <v:shape style="position:absolute;left:7966;top:269;width:84;height:157" id="docshape2455" coordorigin="7966,269" coordsize="84,157" path="m7966,269l7966,426,8050,348,7966,269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before="27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</w:t>
      </w:r>
      <w:r>
        <w:rPr>
          <w:rFonts w:ascii="Tahoma" w:hAnsi="Tahoma"/>
          <w:spacing w:val="1"/>
          <w:sz w:val="19"/>
        </w:rPr>
        <w:t> </w:t>
      </w:r>
      <w:r>
        <w:rPr>
          <w:rFonts w:ascii="Tahoma" w:hAnsi="Tahoma"/>
          <w:w w:val="95"/>
          <w:sz w:val="19"/>
        </w:rPr>
        <w:t>отрывок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исторического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источника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ответьте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вопросы.</w:t>
      </w:r>
    </w:p>
    <w:p>
      <w:pPr>
        <w:spacing w:line="220" w:lineRule="auto" w:before="111"/>
        <w:ind w:left="793" w:right="790" w:firstLine="340"/>
        <w:jc w:val="both"/>
        <w:rPr>
          <w:sz w:val="19"/>
        </w:rPr>
      </w:pP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нынешнем</w:t>
      </w:r>
      <w:r>
        <w:rPr>
          <w:spacing w:val="-8"/>
          <w:sz w:val="19"/>
        </w:rPr>
        <w:t> </w:t>
      </w:r>
      <w:r>
        <w:rPr>
          <w:sz w:val="19"/>
        </w:rPr>
        <w:t>[году]</w:t>
      </w:r>
      <w:r>
        <w:rPr>
          <w:spacing w:val="-8"/>
          <w:sz w:val="19"/>
        </w:rPr>
        <w:t> </w:t>
      </w:r>
      <w:r>
        <w:rPr>
          <w:sz w:val="19"/>
        </w:rPr>
        <w:t>мая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10</w:t>
      </w:r>
      <w:r>
        <w:rPr>
          <w:spacing w:val="-8"/>
          <w:sz w:val="19"/>
        </w:rPr>
        <w:t> </w:t>
      </w:r>
      <w:r>
        <w:rPr>
          <w:sz w:val="19"/>
        </w:rPr>
        <w:t>день</w:t>
      </w:r>
      <w:r>
        <w:rPr>
          <w:spacing w:val="-8"/>
          <w:sz w:val="19"/>
        </w:rPr>
        <w:t> </w:t>
      </w:r>
      <w:r>
        <w:rPr>
          <w:sz w:val="19"/>
        </w:rPr>
        <w:t>писали</w:t>
      </w:r>
      <w:r>
        <w:rPr>
          <w:spacing w:val="-8"/>
          <w:sz w:val="19"/>
        </w:rPr>
        <w:t> </w:t>
      </w:r>
      <w:r>
        <w:rPr>
          <w:sz w:val="19"/>
        </w:rPr>
        <w:t>к</w:t>
      </w:r>
      <w:r>
        <w:rPr>
          <w:spacing w:val="-8"/>
          <w:sz w:val="19"/>
        </w:rPr>
        <w:t> </w:t>
      </w:r>
      <w:r>
        <w:rPr>
          <w:sz w:val="19"/>
        </w:rPr>
        <w:t>нам,</w:t>
      </w:r>
      <w:r>
        <w:rPr>
          <w:spacing w:val="-8"/>
          <w:sz w:val="19"/>
        </w:rPr>
        <w:t> </w:t>
      </w:r>
      <w:r>
        <w:rPr>
          <w:sz w:val="19"/>
        </w:rPr>
        <w:t>великому</w:t>
      </w:r>
      <w:r>
        <w:rPr>
          <w:spacing w:val="-8"/>
          <w:sz w:val="19"/>
        </w:rPr>
        <w:t> </w:t>
      </w:r>
      <w:r>
        <w:rPr>
          <w:sz w:val="19"/>
        </w:rPr>
        <w:t>государю,</w:t>
      </w:r>
      <w:r>
        <w:rPr>
          <w:spacing w:val="-8"/>
          <w:sz w:val="19"/>
        </w:rPr>
        <w:t> </w:t>
      </w:r>
      <w:r>
        <w:rPr>
          <w:sz w:val="19"/>
        </w:rPr>
        <w:t>с</w:t>
      </w:r>
      <w:r>
        <w:rPr>
          <w:spacing w:val="-8"/>
          <w:sz w:val="19"/>
        </w:rPr>
        <w:t> </w:t>
      </w:r>
      <w:r>
        <w:rPr>
          <w:sz w:val="19"/>
        </w:rPr>
        <w:t>Дону</w:t>
      </w:r>
      <w:r>
        <w:rPr>
          <w:spacing w:val="-8"/>
          <w:sz w:val="19"/>
        </w:rPr>
        <w:t> </w:t>
      </w:r>
      <w:r>
        <w:rPr>
          <w:sz w:val="19"/>
        </w:rPr>
        <w:t>ата- маны и казаки Корней Яковлев с товарищи… что они, казаки, совокупясь едино- мышленно</w:t>
      </w:r>
      <w:r>
        <w:rPr>
          <w:spacing w:val="-14"/>
          <w:sz w:val="19"/>
        </w:rPr>
        <w:t> </w:t>
      </w:r>
      <w:r>
        <w:rPr>
          <w:sz w:val="19"/>
        </w:rPr>
        <w:t>во</w:t>
      </w:r>
      <w:r>
        <w:rPr>
          <w:spacing w:val="-13"/>
          <w:sz w:val="19"/>
        </w:rPr>
        <w:t> </w:t>
      </w:r>
      <w:r>
        <w:rPr>
          <w:sz w:val="19"/>
        </w:rPr>
        <w:t>всех</w:t>
      </w:r>
      <w:r>
        <w:rPr>
          <w:spacing w:val="-13"/>
          <w:sz w:val="19"/>
        </w:rPr>
        <w:t> </w:t>
      </w:r>
      <w:r>
        <w:rPr>
          <w:sz w:val="19"/>
        </w:rPr>
        <w:t>городках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служа</w:t>
      </w:r>
      <w:r>
        <w:rPr>
          <w:spacing w:val="-14"/>
          <w:sz w:val="19"/>
        </w:rPr>
        <w:t> </w:t>
      </w:r>
      <w:r>
        <w:rPr>
          <w:sz w:val="19"/>
        </w:rPr>
        <w:t>нам,</w:t>
      </w:r>
      <w:r>
        <w:rPr>
          <w:spacing w:val="-13"/>
          <w:sz w:val="19"/>
        </w:rPr>
        <w:t> </w:t>
      </w:r>
      <w:r>
        <w:rPr>
          <w:sz w:val="19"/>
        </w:rPr>
        <w:t>великому</w:t>
      </w:r>
      <w:r>
        <w:rPr>
          <w:spacing w:val="-13"/>
          <w:sz w:val="19"/>
        </w:rPr>
        <w:t> </w:t>
      </w:r>
      <w:r>
        <w:rPr>
          <w:sz w:val="19"/>
        </w:rPr>
        <w:t>государю,</w:t>
      </w:r>
      <w:r>
        <w:rPr>
          <w:spacing w:val="-13"/>
          <w:sz w:val="19"/>
        </w:rPr>
        <w:t> </w:t>
      </w:r>
      <w:r>
        <w:rPr>
          <w:sz w:val="19"/>
        </w:rPr>
        <w:t>ходили</w:t>
      </w:r>
      <w:r>
        <w:rPr>
          <w:spacing w:val="-13"/>
          <w:sz w:val="19"/>
        </w:rPr>
        <w:t> </w:t>
      </w:r>
      <w:r>
        <w:rPr>
          <w:sz w:val="19"/>
        </w:rPr>
        <w:t>из</w:t>
      </w:r>
      <w:r>
        <w:rPr>
          <w:spacing w:val="-14"/>
          <w:sz w:val="19"/>
        </w:rPr>
        <w:t> </w:t>
      </w:r>
      <w:r>
        <w:rPr>
          <w:sz w:val="19"/>
        </w:rPr>
        <w:t>Черкаского городка</w:t>
      </w:r>
      <w:r>
        <w:rPr>
          <w:spacing w:val="-14"/>
          <w:sz w:val="19"/>
        </w:rPr>
        <w:t> </w:t>
      </w:r>
      <w:r>
        <w:rPr>
          <w:sz w:val="19"/>
        </w:rPr>
        <w:t>под</w:t>
      </w:r>
      <w:r>
        <w:rPr>
          <w:spacing w:val="-13"/>
          <w:sz w:val="19"/>
        </w:rPr>
        <w:t> </w:t>
      </w:r>
      <w:r>
        <w:rPr>
          <w:sz w:val="19"/>
        </w:rPr>
        <w:t>Кагальник</w:t>
      </w:r>
      <w:r>
        <w:rPr>
          <w:spacing w:val="-13"/>
          <w:sz w:val="19"/>
        </w:rPr>
        <w:t> </w:t>
      </w:r>
      <w:r>
        <w:rPr>
          <w:sz w:val="19"/>
        </w:rPr>
        <w:t>для</w:t>
      </w:r>
      <w:r>
        <w:rPr>
          <w:spacing w:val="-13"/>
          <w:sz w:val="19"/>
        </w:rPr>
        <w:t> </w:t>
      </w:r>
      <w:r>
        <w:rPr>
          <w:sz w:val="19"/>
        </w:rPr>
        <w:t>промыслу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4"/>
          <w:sz w:val="19"/>
        </w:rPr>
        <w:t> </w:t>
      </w:r>
      <w:r>
        <w:rPr>
          <w:sz w:val="19"/>
        </w:rPr>
        <w:t>воров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изменников,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Стеньку</w:t>
      </w:r>
      <w:r>
        <w:rPr>
          <w:spacing w:val="-14"/>
          <w:sz w:val="19"/>
        </w:rPr>
        <w:t> </w:t>
      </w:r>
      <w:r>
        <w:rPr>
          <w:sz w:val="19"/>
        </w:rPr>
        <w:t>Разина</w:t>
      </w:r>
      <w:r>
        <w:rPr>
          <w:spacing w:val="-13"/>
          <w:sz w:val="19"/>
        </w:rPr>
        <w:t> </w:t>
      </w:r>
      <w:r>
        <w:rPr>
          <w:sz w:val="19"/>
        </w:rPr>
        <w:t>со товарищи. И милостию всесильного Господа Бога… они… под Кагальником </w:t>
      </w:r>
      <w:r>
        <w:rPr>
          <w:sz w:val="19"/>
        </w:rPr>
        <w:t>воров </w:t>
      </w:r>
      <w:r>
        <w:rPr>
          <w:spacing w:val="-2"/>
          <w:sz w:val="19"/>
        </w:rPr>
        <w:t>многих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побили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того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вора,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изменника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Стеньку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Разина,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его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единомышленников, </w:t>
      </w:r>
      <w:r>
        <w:rPr>
          <w:w w:val="95"/>
          <w:sz w:val="19"/>
        </w:rPr>
        <w:t>которые с ним пришли в Кагальник с Царицына и на Дону к его воровству пристали, взяли. И его, Стеньку, привезли в Черкаской и заковали в кандалы и отдали стеречь </w:t>
      </w:r>
      <w:r>
        <w:rPr>
          <w:sz w:val="19"/>
        </w:rPr>
        <w:t>за</w:t>
      </w:r>
      <w:r>
        <w:rPr>
          <w:spacing w:val="-5"/>
          <w:sz w:val="19"/>
        </w:rPr>
        <w:t> </w:t>
      </w:r>
      <w:r>
        <w:rPr>
          <w:sz w:val="19"/>
        </w:rPr>
        <w:t>крепкую</w:t>
      </w:r>
      <w:r>
        <w:rPr>
          <w:spacing w:val="-5"/>
          <w:sz w:val="19"/>
        </w:rPr>
        <w:t> </w:t>
      </w:r>
      <w:r>
        <w:rPr>
          <w:sz w:val="19"/>
        </w:rPr>
        <w:t>сторожу.</w:t>
      </w:r>
      <w:r>
        <w:rPr>
          <w:spacing w:val="-5"/>
          <w:sz w:val="19"/>
        </w:rPr>
        <w:t> </w:t>
      </w:r>
      <w:r>
        <w:rPr>
          <w:sz w:val="19"/>
        </w:rPr>
        <w:t>А</w:t>
      </w:r>
      <w:r>
        <w:rPr>
          <w:spacing w:val="-5"/>
          <w:sz w:val="19"/>
        </w:rPr>
        <w:t> </w:t>
      </w:r>
      <w:r>
        <w:rPr>
          <w:sz w:val="19"/>
        </w:rPr>
        <w:t>товарищев</w:t>
      </w:r>
      <w:r>
        <w:rPr>
          <w:spacing w:val="-5"/>
          <w:sz w:val="19"/>
        </w:rPr>
        <w:t> </w:t>
      </w:r>
      <w:r>
        <w:rPr>
          <w:sz w:val="19"/>
        </w:rPr>
        <w:t>его</w:t>
      </w:r>
      <w:r>
        <w:rPr>
          <w:spacing w:val="-5"/>
          <w:sz w:val="19"/>
        </w:rPr>
        <w:t> </w:t>
      </w:r>
      <w:r>
        <w:rPr>
          <w:sz w:val="19"/>
        </w:rPr>
        <w:t>единомышленников,</w:t>
      </w:r>
      <w:r>
        <w:rPr>
          <w:spacing w:val="-5"/>
          <w:sz w:val="19"/>
        </w:rPr>
        <w:t> </w:t>
      </w:r>
      <w:r>
        <w:rPr>
          <w:sz w:val="19"/>
        </w:rPr>
        <w:t>воров</w:t>
      </w:r>
      <w:r>
        <w:rPr>
          <w:spacing w:val="-5"/>
          <w:sz w:val="19"/>
        </w:rPr>
        <w:t> </w:t>
      </w:r>
      <w:r>
        <w:rPr>
          <w:sz w:val="19"/>
        </w:rPr>
        <w:t>же,</w:t>
      </w:r>
      <w:r>
        <w:rPr>
          <w:spacing w:val="-5"/>
          <w:sz w:val="19"/>
        </w:rPr>
        <w:t> </w:t>
      </w:r>
      <w:r>
        <w:rPr>
          <w:sz w:val="19"/>
        </w:rPr>
        <w:t>в</w:t>
      </w:r>
      <w:r>
        <w:rPr>
          <w:spacing w:val="-5"/>
          <w:sz w:val="19"/>
        </w:rPr>
        <w:t> </w:t>
      </w:r>
      <w:r>
        <w:rPr>
          <w:sz w:val="19"/>
        </w:rPr>
        <w:t>Кагальнику и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Черкаском</w:t>
      </w:r>
      <w:r>
        <w:rPr>
          <w:spacing w:val="-3"/>
          <w:sz w:val="19"/>
        </w:rPr>
        <w:t> </w:t>
      </w:r>
      <w:r>
        <w:rPr>
          <w:sz w:val="19"/>
        </w:rPr>
        <w:t>всех</w:t>
      </w:r>
      <w:r>
        <w:rPr>
          <w:spacing w:val="-3"/>
          <w:sz w:val="19"/>
        </w:rPr>
        <w:t> </w:t>
      </w:r>
      <w:r>
        <w:rPr>
          <w:sz w:val="19"/>
        </w:rPr>
        <w:t>побили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перевешали,</w:t>
      </w:r>
      <w:r>
        <w:rPr>
          <w:spacing w:val="-3"/>
          <w:sz w:val="19"/>
        </w:rPr>
        <w:t> </w:t>
      </w:r>
      <w:r>
        <w:rPr>
          <w:sz w:val="19"/>
        </w:rPr>
        <w:t>а</w:t>
      </w:r>
      <w:r>
        <w:rPr>
          <w:spacing w:val="-3"/>
          <w:sz w:val="19"/>
        </w:rPr>
        <w:t> </w:t>
      </w:r>
      <w:r>
        <w:rPr>
          <w:sz w:val="19"/>
        </w:rPr>
        <w:t>его,</w:t>
      </w:r>
      <w:r>
        <w:rPr>
          <w:spacing w:val="-3"/>
          <w:sz w:val="19"/>
        </w:rPr>
        <w:t> </w:t>
      </w:r>
      <w:r>
        <w:rPr>
          <w:sz w:val="19"/>
        </w:rPr>
        <w:t>вора</w:t>
      </w:r>
      <w:r>
        <w:rPr>
          <w:spacing w:val="-3"/>
          <w:sz w:val="19"/>
        </w:rPr>
        <w:t> </w:t>
      </w:r>
      <w:r>
        <w:rPr>
          <w:sz w:val="19"/>
        </w:rPr>
        <w:t>Стеньку,</w:t>
      </w:r>
      <w:r>
        <w:rPr>
          <w:spacing w:val="-3"/>
          <w:sz w:val="19"/>
        </w:rPr>
        <w:t> </w:t>
      </w:r>
      <w:r>
        <w:rPr>
          <w:sz w:val="19"/>
        </w:rPr>
        <w:t>послали…</w:t>
      </w:r>
      <w:r>
        <w:rPr>
          <w:spacing w:val="-3"/>
          <w:sz w:val="19"/>
        </w:rPr>
        <w:t> </w:t>
      </w:r>
      <w:r>
        <w:rPr>
          <w:sz w:val="19"/>
        </w:rPr>
        <w:t>к</w:t>
      </w:r>
      <w:r>
        <w:rPr>
          <w:spacing w:val="-3"/>
          <w:sz w:val="19"/>
        </w:rPr>
        <w:t> </w:t>
      </w:r>
      <w:r>
        <w:rPr>
          <w:sz w:val="19"/>
        </w:rPr>
        <w:t>Москве с атаманом с Корнеем Яковлевым…</w:t>
      </w:r>
    </w:p>
    <w:p>
      <w:pPr>
        <w:tabs>
          <w:tab w:pos="1133" w:val="left" w:leader="none"/>
        </w:tabs>
        <w:spacing w:line="220" w:lineRule="auto" w:before="107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sz w:val="19"/>
        </w:rPr>
        <w:t>О каких событиях идёт речь в источнике? Датируйте их. По каким признакам </w:t>
      </w:r>
      <w:r>
        <w:rPr>
          <w:rFonts w:ascii="Tahoma" w:hAnsi="Tahoma"/>
          <w:sz w:val="19"/>
        </w:rPr>
        <w:t>вы</w:t>
      </w:r>
      <w:r>
        <w:rPr>
          <w:rFonts w:ascii="Tahoma" w:hAnsi="Tahoma"/>
          <w:sz w:val="19"/>
        </w:rPr>
        <w:t> можете это сделать?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507456;mso-wrap-distance-left:0;mso-wrap-distance-right:0" id="docshapegroup2456" coordorigin="731,168" coordsize="7719,728">
            <v:rect style="position:absolute;left:731;top:167;width:7719;height:728" id="docshape2457" filled="true" fillcolor="#000000" stroked="false">
              <v:fill opacity="19660f" type="solid"/>
            </v:rect>
            <v:rect style="position:absolute;left:793;top:230;width:7597;height:602" id="docshape2458" filled="true" fillcolor="#ffffff" stroked="false">
              <v:fill type="solid"/>
            </v:rect>
            <v:shape style="position:absolute;left:877;top:330;width:397;height:397" type="#_x0000_t75" id="docshape2459" stroked="false">
              <v:imagedata r:id="rId8" o:title=""/>
            </v:shape>
            <v:shape style="position:absolute;left:986;top:354;width:191;height:371" type="#_x0000_t202" id="docshape2460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2461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50.036007pt;width:459.25pt;height:513.35pt;mso-position-horizontal-relative:page;mso-position-vertical-relative:page;z-index:-21771776" id="docshapegroup2462" coordorigin="0,1001" coordsize="9185,10267">
            <v:rect style="position:absolute;left:0;top:3018;width:9185;height:8249" id="docshape2463" filled="true" fillcolor="#e6e7e8" stroked="false">
              <v:fill type="solid"/>
            </v:rect>
            <v:line style="position:absolute" from="595,1492" to="595,9621" stroked="true" strokeweight="1.5pt" strokecolor="#4495d1">
              <v:stroke dashstyle="dot"/>
            </v:line>
            <v:shape style="position:absolute;left:580;top:1417;width:30;height:8249" id="docshape2464" coordorigin="580,1417" coordsize="30,8249" path="m610,9651l606,9641,595,9636,585,9641,580,9651,585,9662,595,9666,606,9662,610,9651xm610,1432l606,1422,595,1417,585,1422,580,1432,585,1443,595,1447,606,1443,610,1432xe" filled="true" fillcolor="#4495d1" stroked="false">
              <v:path arrowok="t"/>
              <v:fill type="solid"/>
            </v:shape>
            <v:shape style="position:absolute;left:396;top:1653;width:397;height:397" type="#_x0000_t75" id="docshape2465" stroked="false">
              <v:imagedata r:id="rId107" o:title=""/>
            </v:shape>
            <v:rect style="position:absolute;left:770;top:1000;width:1239;height:576" id="docshape2466" filled="true" fillcolor="#000000" stroked="false">
              <v:fill opacity="19660f" type="solid"/>
            </v:rect>
            <v:rect style="position:absolute;left:793;top:9764;width:3799;height:114" id="docshape2467" filled="true" fillcolor="#eeaf9f" stroked="false">
              <v:fill type="solid"/>
            </v:rect>
            <v:rect style="position:absolute;left:4592;top:9764;width:3799;height:114" id="docshape2468" filled="true" fillcolor="#b3ccea" stroked="false">
              <v:fill type="solid"/>
            </v:rect>
            <v:shape style="position:absolute;left:396;top:8588;width:397;height:397" type="#_x0000_t75" id="docshape2469" stroked="false">
              <v:imagedata r:id="rId9" o:title=""/>
            </v:shape>
            <v:shape style="position:absolute;left:396;top:9047;width:397;height:397" type="#_x0000_t75" id="docshape2470" stroked="false">
              <v:imagedata r:id="rId484" o:title=""/>
            </v:shape>
            <v:rect style="position:absolute;left:396;top:9495;width:418;height:418" id="docshape2471" filled="true" fillcolor="#000000" stroked="false">
              <v:fill opacity="19660f" type="solid"/>
            </v:rect>
            <v:shape style="position:absolute;left:396;top:9496;width:397;height:397" type="#_x0000_t75" id="docshape2472" stroked="false">
              <v:imagedata r:id="rId485" o:title=""/>
            </v:shape>
            <v:rect style="position:absolute;left:1512;top:6232;width:6272;height:2110" id="docshape2473" filled="true" fillcolor="#000000" stroked="false">
              <v:fill opacity="32768f" type="solid"/>
            </v:rect>
            <v:rect style="position:absolute;left:1574;top:6294;width:6145;height:1985" id="docshape2474" filled="true" fillcolor="#ffffff" stroked="false">
              <v:fill type="solid"/>
            </v:rect>
            <v:rect style="position:absolute;left:1512;top:2318;width:5652;height:4104" id="docshape2475" filled="true" fillcolor="#000000" stroked="false">
              <v:fill opacity="32768f" type="solid"/>
            </v:rect>
            <v:shape style="position:absolute;left:1585;top:2391;width:5511;height:3964" type="#_x0000_t75" id="docshape2476" stroked="false">
              <v:imagedata r:id="rId486" o:title=""/>
            </v:shape>
            <v:rect style="position:absolute;left:1584;top:2391;width:5512;height:3964" id="docshape2477" filled="false" stroked="true" strokeweight="1pt" strokecolor="#ffffff">
              <v:stroke dashstyle="solid"/>
            </v:rect>
            <w10:wrap type="none"/>
          </v:group>
        </w:pict>
      </w:r>
    </w:p>
    <w:p>
      <w:pPr>
        <w:pStyle w:val="Heading3"/>
        <w:tabs>
          <w:tab w:pos="2154" w:val="left" w:leader="none"/>
        </w:tabs>
        <w:spacing w:before="82"/>
      </w:pPr>
      <w:r>
        <w:rPr/>
        <w:pict>
          <v:shape style="position:absolute;margin-left:39.685001pt;margin-top:6.730269pt;width:55.85pt;height:22.7pt;mso-position-horizontal-relative:page;mso-position-vertical-relative:paragraph;z-index:-21771264" type="#_x0000_t202" id="docshape2478" filled="true" fillcolor="#db413f" stroked="false">
            <v:textbox inset="0,0,0,0">
              <w:txbxContent>
                <w:p>
                  <w:pPr>
                    <w:spacing w:line="454" w:lineRule="exact" w:before="0"/>
                    <w:ind w:left="94" w:right="0" w:firstLine="0"/>
                    <w:jc w:val="left"/>
                    <w:rPr>
                      <w:rFonts w:ascii="Tahoma" w:hAnsi="Tahoma"/>
                      <w:color w:val="000000"/>
                      <w:sz w:val="40"/>
                    </w:rPr>
                  </w:pPr>
                  <w:r>
                    <w:rPr>
                      <w:rFonts w:ascii="Tahoma" w:hAnsi="Tahoma"/>
                      <w:color w:val="FFFFFF"/>
                      <w:spacing w:val="-2"/>
                      <w:w w:val="90"/>
                      <w:sz w:val="40"/>
                    </w:rPr>
                    <w:t>42–43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Внешняя</w:t>
      </w:r>
      <w:r>
        <w:rPr>
          <w:color w:val="DB413F"/>
          <w:spacing w:val="32"/>
        </w:rPr>
        <w:t> </w:t>
      </w:r>
      <w:r>
        <w:rPr>
          <w:color w:val="DB413F"/>
          <w:w w:val="80"/>
        </w:rPr>
        <w:t>политика</w:t>
      </w:r>
      <w:r>
        <w:rPr>
          <w:color w:val="DB413F"/>
          <w:spacing w:val="33"/>
        </w:rPr>
        <w:t> </w:t>
      </w:r>
      <w:r>
        <w:rPr>
          <w:color w:val="DB413F"/>
          <w:w w:val="80"/>
        </w:rPr>
        <w:t>России</w:t>
      </w:r>
      <w:r>
        <w:rPr>
          <w:color w:val="DB413F"/>
          <w:spacing w:val="34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33"/>
        </w:rPr>
        <w:t> </w:t>
      </w:r>
      <w:r>
        <w:rPr>
          <w:color w:val="DB413F"/>
          <w:w w:val="80"/>
        </w:rPr>
        <w:t>XVII</w:t>
      </w:r>
      <w:r>
        <w:rPr>
          <w:color w:val="DB413F"/>
          <w:spacing w:val="33"/>
        </w:rPr>
        <w:t> </w:t>
      </w:r>
      <w:r>
        <w:rPr>
          <w:color w:val="DB413F"/>
          <w:spacing w:val="5"/>
          <w:w w:val="80"/>
        </w:rPr>
        <w:t>в.</w:t>
      </w:r>
    </w:p>
    <w:p>
      <w:pPr>
        <w:pStyle w:val="Heading8"/>
        <w:spacing w:line="216" w:lineRule="auto" w:before="189"/>
        <w:ind w:right="1721"/>
      </w:pPr>
      <w:r>
        <w:rPr/>
        <w:pict>
          <v:shape style="position:absolute;margin-left:25.2759pt;margin-top:9.895723pt;width:8.550pt;height:18.55pt;mso-position-horizontal-relative:page;mso-position-vertical-relative:paragraph;z-index:15952896" type="#_x0000_t202" id="docshape2479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15"/>
        </w:rPr>
        <w:t>Почему</w:t>
      </w:r>
      <w:r>
        <w:rPr>
          <w:spacing w:val="-9"/>
          <w:w w:val="115"/>
        </w:rPr>
        <w:t> </w:t>
      </w:r>
      <w:r>
        <w:rPr>
          <w:spacing w:val="-4"/>
          <w:w w:val="115"/>
        </w:rPr>
        <w:t>Россия</w:t>
      </w:r>
      <w:r>
        <w:rPr>
          <w:spacing w:val="-9"/>
          <w:w w:val="115"/>
        </w:rPr>
        <w:t> </w:t>
      </w:r>
      <w:r>
        <w:rPr>
          <w:spacing w:val="-4"/>
          <w:w w:val="115"/>
        </w:rPr>
        <w:t>победила</w:t>
      </w:r>
      <w:r>
        <w:rPr>
          <w:spacing w:val="-9"/>
          <w:w w:val="115"/>
        </w:rPr>
        <w:t> </w:t>
      </w:r>
      <w:r>
        <w:rPr>
          <w:spacing w:val="-4"/>
          <w:w w:val="115"/>
        </w:rPr>
        <w:t>в</w:t>
      </w:r>
      <w:r>
        <w:rPr>
          <w:spacing w:val="-9"/>
          <w:w w:val="115"/>
        </w:rPr>
        <w:t> </w:t>
      </w:r>
      <w:r>
        <w:rPr>
          <w:spacing w:val="-4"/>
          <w:w w:val="115"/>
        </w:rPr>
        <w:t>войне</w:t>
      </w:r>
      <w:r>
        <w:rPr>
          <w:spacing w:val="-9"/>
          <w:w w:val="115"/>
        </w:rPr>
        <w:t> </w:t>
      </w:r>
      <w:r>
        <w:rPr>
          <w:spacing w:val="-4"/>
          <w:w w:val="115"/>
        </w:rPr>
        <w:t>с</w:t>
      </w:r>
      <w:r>
        <w:rPr>
          <w:spacing w:val="-9"/>
          <w:w w:val="115"/>
        </w:rPr>
        <w:t> </w:t>
      </w:r>
      <w:r>
        <w:rPr>
          <w:spacing w:val="-4"/>
          <w:w w:val="115"/>
        </w:rPr>
        <w:t>Речью</w:t>
      </w:r>
      <w:r>
        <w:rPr>
          <w:spacing w:val="-9"/>
          <w:w w:val="115"/>
        </w:rPr>
        <w:t> </w:t>
      </w:r>
      <w:r>
        <w:rPr>
          <w:spacing w:val="-4"/>
          <w:w w:val="115"/>
        </w:rPr>
        <w:t>Посполитой </w:t>
      </w:r>
      <w:r>
        <w:rPr>
          <w:w w:val="115"/>
        </w:rPr>
        <w:t>в 1654—1667 гг.?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"/>
        <w:rPr>
          <w:rFonts w:ascii="Calibri"/>
          <w:b/>
          <w:sz w:val="22"/>
        </w:rPr>
      </w:pPr>
    </w:p>
    <w:p>
      <w:pPr>
        <w:spacing w:line="220" w:lineRule="auto" w:before="0"/>
        <w:ind w:left="1688" w:right="172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«Переяславская рада». </w:t>
      </w:r>
      <w:r>
        <w:rPr>
          <w:rFonts w:ascii="Trebuchet MS" w:hAnsi="Trebuchet MS"/>
          <w:i/>
          <w:sz w:val="19"/>
        </w:rPr>
        <w:t>Художник А. Кившенко. Москва, </w:t>
      </w:r>
      <w:r>
        <w:rPr>
          <w:rFonts w:ascii="Trebuchet MS" w:hAnsi="Trebuchet MS"/>
          <w:i/>
          <w:sz w:val="19"/>
        </w:rPr>
        <w:t>Россий-</w:t>
      </w:r>
      <w:r>
        <w:rPr>
          <w:rFonts w:ascii="Trebuchet MS" w:hAnsi="Trebuchet MS"/>
          <w:i/>
          <w:sz w:val="19"/>
        </w:rPr>
        <w:t> ская государственная библиотека</w:t>
      </w:r>
    </w:p>
    <w:p>
      <w:pPr>
        <w:spacing w:line="220" w:lineRule="auto" w:before="0"/>
        <w:ind w:left="1688" w:right="1576" w:firstLine="0"/>
        <w:jc w:val="both"/>
        <w:rPr>
          <w:sz w:val="19"/>
        </w:rPr>
      </w:pPr>
      <w:r>
        <w:rPr>
          <w:sz w:val="19"/>
        </w:rPr>
        <w:t>На</w:t>
      </w:r>
      <w:r>
        <w:rPr>
          <w:spacing w:val="-2"/>
          <w:sz w:val="19"/>
        </w:rPr>
        <w:t> </w:t>
      </w:r>
      <w:r>
        <w:rPr>
          <w:sz w:val="19"/>
        </w:rPr>
        <w:t>Переяславской</w:t>
      </w:r>
      <w:r>
        <w:rPr>
          <w:spacing w:val="-2"/>
          <w:sz w:val="19"/>
        </w:rPr>
        <w:t> </w:t>
      </w:r>
      <w:r>
        <w:rPr>
          <w:sz w:val="19"/>
        </w:rPr>
        <w:t>раде</w:t>
      </w:r>
      <w:r>
        <w:rPr>
          <w:spacing w:val="-2"/>
          <w:sz w:val="19"/>
        </w:rPr>
        <w:t> </w:t>
      </w:r>
      <w:r>
        <w:rPr>
          <w:sz w:val="19"/>
        </w:rPr>
        <w:t>решался</w:t>
      </w:r>
      <w:r>
        <w:rPr>
          <w:spacing w:val="-2"/>
          <w:sz w:val="19"/>
        </w:rPr>
        <w:t> </w:t>
      </w:r>
      <w:r>
        <w:rPr>
          <w:sz w:val="19"/>
        </w:rPr>
        <w:t>вопрос</w:t>
      </w:r>
      <w:r>
        <w:rPr>
          <w:spacing w:val="-2"/>
          <w:sz w:val="19"/>
        </w:rPr>
        <w:t> </w:t>
      </w:r>
      <w:r>
        <w:rPr>
          <w:sz w:val="19"/>
        </w:rPr>
        <w:t>о</w:t>
      </w:r>
      <w:r>
        <w:rPr>
          <w:spacing w:val="-2"/>
          <w:sz w:val="19"/>
        </w:rPr>
        <w:t> </w:t>
      </w:r>
      <w:r>
        <w:rPr>
          <w:sz w:val="19"/>
        </w:rPr>
        <w:t>воссоединении</w:t>
      </w:r>
      <w:r>
        <w:rPr>
          <w:spacing w:val="-2"/>
          <w:sz w:val="19"/>
        </w:rPr>
        <w:t> </w:t>
      </w:r>
      <w:r>
        <w:rPr>
          <w:sz w:val="19"/>
        </w:rPr>
        <w:t>земель Войска Запорожского (Малороссии) с Россией. В обсуждении </w:t>
      </w:r>
      <w:r>
        <w:rPr>
          <w:w w:val="95"/>
          <w:sz w:val="19"/>
        </w:rPr>
        <w:t>участвовали все желающие. На вопрос гетмана Хмельницкого, хо- </w:t>
      </w:r>
      <w:r>
        <w:rPr>
          <w:sz w:val="19"/>
        </w:rPr>
        <w:t>тят</w:t>
      </w:r>
      <w:r>
        <w:rPr>
          <w:spacing w:val="-11"/>
          <w:sz w:val="19"/>
        </w:rPr>
        <w:t> </w:t>
      </w:r>
      <w:r>
        <w:rPr>
          <w:sz w:val="19"/>
        </w:rPr>
        <w:t>ли</w:t>
      </w:r>
      <w:r>
        <w:rPr>
          <w:spacing w:val="-11"/>
          <w:sz w:val="19"/>
        </w:rPr>
        <w:t> </w:t>
      </w:r>
      <w:r>
        <w:rPr>
          <w:sz w:val="19"/>
        </w:rPr>
        <w:t>казаки</w:t>
      </w:r>
      <w:r>
        <w:rPr>
          <w:spacing w:val="-11"/>
          <w:sz w:val="19"/>
        </w:rPr>
        <w:t> </w:t>
      </w:r>
      <w:r>
        <w:rPr>
          <w:sz w:val="19"/>
        </w:rPr>
        <w:t>пойти</w:t>
      </w:r>
      <w:r>
        <w:rPr>
          <w:spacing w:val="-11"/>
          <w:sz w:val="19"/>
        </w:rPr>
        <w:t> </w:t>
      </w:r>
      <w:r>
        <w:rPr>
          <w:sz w:val="19"/>
        </w:rPr>
        <w:t>под</w:t>
      </w:r>
      <w:r>
        <w:rPr>
          <w:spacing w:val="-11"/>
          <w:sz w:val="19"/>
        </w:rPr>
        <w:t> </w:t>
      </w:r>
      <w:r>
        <w:rPr>
          <w:sz w:val="19"/>
        </w:rPr>
        <w:t>власть</w:t>
      </w:r>
      <w:r>
        <w:rPr>
          <w:spacing w:val="-11"/>
          <w:sz w:val="19"/>
        </w:rPr>
        <w:t> </w:t>
      </w:r>
      <w:r>
        <w:rPr>
          <w:sz w:val="19"/>
        </w:rPr>
        <w:t>русского</w:t>
      </w:r>
      <w:r>
        <w:rPr>
          <w:spacing w:val="-11"/>
          <w:sz w:val="19"/>
        </w:rPr>
        <w:t> </w:t>
      </w:r>
      <w:r>
        <w:rPr>
          <w:sz w:val="19"/>
        </w:rPr>
        <w:t>царя,</w:t>
      </w:r>
      <w:r>
        <w:rPr>
          <w:spacing w:val="-11"/>
          <w:sz w:val="19"/>
        </w:rPr>
        <w:t> </w:t>
      </w:r>
      <w:r>
        <w:rPr>
          <w:sz w:val="19"/>
        </w:rPr>
        <w:t>собравшиеся</w:t>
      </w:r>
      <w:r>
        <w:rPr>
          <w:spacing w:val="-11"/>
          <w:sz w:val="19"/>
        </w:rPr>
        <w:t> </w:t>
      </w:r>
      <w:r>
        <w:rPr>
          <w:sz w:val="19"/>
        </w:rPr>
        <w:t>отве- </w:t>
      </w:r>
      <w:r>
        <w:rPr>
          <w:spacing w:val="-2"/>
          <w:sz w:val="19"/>
        </w:rPr>
        <w:t>тили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дружным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согласием.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Полковники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долго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ходили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среди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людей </w:t>
      </w:r>
      <w:r>
        <w:rPr>
          <w:sz w:val="19"/>
        </w:rPr>
        <w:t>и спрашивали едва ли не каждого, нет ли несогласных.</w:t>
      </w: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0"/>
          <w:numId w:val="116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Малороссия</w:t>
      </w:r>
      <w:r>
        <w:rPr>
          <w:spacing w:val="2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2"/>
          <w:position w:val="-2"/>
          <w:sz w:val="22"/>
        </w:rPr>
        <w:t> </w:t>
      </w:r>
      <w:r>
        <w:rPr>
          <w:w w:val="95"/>
          <w:sz w:val="19"/>
        </w:rPr>
        <w:t>гетман</w:t>
      </w:r>
      <w:r>
        <w:rPr>
          <w:spacing w:val="2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2"/>
          <w:position w:val="-2"/>
          <w:sz w:val="22"/>
        </w:rPr>
        <w:t> </w:t>
      </w:r>
      <w:r>
        <w:rPr>
          <w:w w:val="95"/>
          <w:sz w:val="19"/>
        </w:rPr>
        <w:t>Гетманщина</w:t>
      </w:r>
      <w:r>
        <w:rPr>
          <w:spacing w:val="3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1"/>
          <w:position w:val="-2"/>
          <w:sz w:val="22"/>
        </w:rPr>
        <w:t> </w:t>
      </w:r>
      <w:r>
        <w:rPr>
          <w:w w:val="95"/>
          <w:sz w:val="19"/>
        </w:rPr>
        <w:t>старши́на</w:t>
      </w:r>
      <w:r>
        <w:rPr>
          <w:spacing w:val="3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2"/>
          <w:position w:val="-2"/>
          <w:sz w:val="22"/>
        </w:rPr>
        <w:t> </w:t>
      </w:r>
      <w:r>
        <w:rPr>
          <w:spacing w:val="-4"/>
          <w:w w:val="95"/>
          <w:sz w:val="19"/>
        </w:rPr>
        <w:t>рада</w:t>
      </w:r>
    </w:p>
    <w:p>
      <w:pPr>
        <w:pStyle w:val="ListParagraph"/>
        <w:numPr>
          <w:ilvl w:val="0"/>
          <w:numId w:val="116"/>
        </w:numPr>
        <w:tabs>
          <w:tab w:pos="1059" w:val="left" w:leader="none"/>
        </w:tabs>
        <w:spacing w:line="240" w:lineRule="auto" w:before="176" w:after="0"/>
        <w:ind w:left="1058" w:right="0" w:hanging="152"/>
        <w:jc w:val="left"/>
        <w:rPr>
          <w:sz w:val="19"/>
        </w:rPr>
      </w:pPr>
      <w:r>
        <w:rPr>
          <w:sz w:val="19"/>
        </w:rPr>
        <w:t>Богдан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Хмельницкий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3"/>
        <w:rPr>
          <w:rFonts w:ascii="Tahoma"/>
          <w:sz w:val="3"/>
        </w:rPr>
      </w:pPr>
      <w:r>
        <w:rPr/>
        <w:pict>
          <v:group style="position:absolute;margin-left:39.685001pt;margin-top:3.160547pt;width:379.85pt;height:70.05pt;mso-position-horizontal-relative:page;mso-position-vertical-relative:paragraph;z-index:-15505920;mso-wrap-distance-left:0;mso-wrap-distance-right:0" id="docshapegroup2480" coordorigin="794,63" coordsize="7597,1401">
            <v:shape style="position:absolute;left:4592;top:63;width:3799;height:1401" type="#_x0000_t202" id="docshape2481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117"/>
                      </w:numPr>
                      <w:tabs>
                        <w:tab w:pos="284" w:val="left" w:leader="none"/>
                      </w:tabs>
                      <w:spacing w:line="263" w:lineRule="exact" w:before="10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1630-е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«закрытие»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Японии</w:t>
                    </w:r>
                  </w:p>
                  <w:p>
                    <w:pPr>
                      <w:numPr>
                        <w:ilvl w:val="0"/>
                        <w:numId w:val="117"/>
                      </w:numPr>
                      <w:tabs>
                        <w:tab w:pos="284" w:val="left" w:leader="none"/>
                      </w:tabs>
                      <w:spacing w:line="192" w:lineRule="auto" w:before="36"/>
                      <w:ind w:left="283" w:right="29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1648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 Вестфальский мир.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Завер-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шение Тридцатилетней войны</w:t>
                    </w:r>
                  </w:p>
                  <w:p>
                    <w:pPr>
                      <w:spacing w:line="209" w:lineRule="exact" w:before="0"/>
                      <w:ind w:left="283" w:right="0" w:firstLine="0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Священной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Римской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империи</w:t>
                    </w:r>
                  </w:p>
                  <w:p>
                    <w:pPr>
                      <w:numPr>
                        <w:ilvl w:val="0"/>
                        <w:numId w:val="117"/>
                      </w:numPr>
                      <w:tabs>
                        <w:tab w:pos="284" w:val="left" w:leader="none"/>
                      </w:tabs>
                      <w:spacing w:before="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1683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поражение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турок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под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Веной</w:t>
                    </w:r>
                  </w:p>
                </w:txbxContent>
              </v:textbox>
              <v:fill type="solid"/>
              <w10:wrap type="none"/>
            </v:shape>
            <v:shape style="position:absolute;left:793;top:63;width:3799;height:1401" type="#_x0000_t202" id="docshape2482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118"/>
                      </w:numPr>
                      <w:tabs>
                        <w:tab w:pos="284" w:val="left" w:leader="none"/>
                      </w:tabs>
                      <w:spacing w:line="263" w:lineRule="exact" w:before="108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1632—1634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Смоленская</w:t>
                    </w:r>
                    <w:r>
                      <w:rPr>
                        <w:rFonts w:ascii="Tahoma" w:hAnsi="Tahoma"/>
                        <w:color w:val="000000"/>
                        <w:spacing w:val="-9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война</w:t>
                    </w:r>
                  </w:p>
                  <w:p>
                    <w:pPr>
                      <w:numPr>
                        <w:ilvl w:val="0"/>
                        <w:numId w:val="118"/>
                      </w:numPr>
                      <w:tabs>
                        <w:tab w:pos="284" w:val="left" w:leader="none"/>
                      </w:tabs>
                      <w:spacing w:line="201" w:lineRule="auto" w:before="27"/>
                      <w:ind w:left="283" w:right="664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1654 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Переяславская</w:t>
                    </w:r>
                    <w:r>
                      <w:rPr>
                        <w:rFonts w:ascii="Tahoma" w:hAnsi="Tahoma"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рада: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воссоединение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Великой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Малой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России</w:t>
                    </w:r>
                  </w:p>
                  <w:p>
                    <w:pPr>
                      <w:numPr>
                        <w:ilvl w:val="0"/>
                        <w:numId w:val="118"/>
                      </w:numPr>
                      <w:tabs>
                        <w:tab w:pos="284" w:val="left" w:leader="none"/>
                      </w:tabs>
                      <w:spacing w:before="13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1667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Андрусовское</w:t>
                    </w:r>
                    <w:r>
                      <w:rPr>
                        <w:rFonts w:ascii="Tahoma" w:hAnsi="Tahoma"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перемирие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3" w:lineRule="auto" w:before="117"/>
        <w:ind w:left="793" w:right="791" w:hanging="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Проблемы внешней политики. </w:t>
      </w:r>
      <w:r>
        <w:rPr>
          <w:color w:val="000000"/>
        </w:rPr>
        <w:t>Одним из печальных итогов Смуты стало падение престижа и резкое ухудшение международного положения России. Перед новой династией стояла задача восстановить и упрочить утерянные позиции Русского государства. Решить эту задачу было чрезвычайно трудно. Чтобы</w:t>
      </w:r>
      <w:r>
        <w:rPr>
          <w:color w:val="000000"/>
          <w:spacing w:val="40"/>
        </w:rPr>
        <w:t> </w:t>
      </w:r>
      <w:r>
        <w:rPr>
          <w:color w:val="000000"/>
        </w:rPr>
        <w:t>одолеть</w:t>
      </w:r>
      <w:r>
        <w:rPr>
          <w:color w:val="000000"/>
          <w:spacing w:val="40"/>
        </w:rPr>
        <w:t> </w:t>
      </w:r>
      <w:r>
        <w:rPr>
          <w:color w:val="000000"/>
        </w:rPr>
        <w:t>могущественных</w:t>
      </w:r>
      <w:r>
        <w:rPr>
          <w:color w:val="000000"/>
          <w:spacing w:val="40"/>
        </w:rPr>
        <w:t> </w:t>
      </w:r>
      <w:r>
        <w:rPr>
          <w:color w:val="000000"/>
        </w:rPr>
        <w:t>противников,</w:t>
      </w:r>
      <w:r>
        <w:rPr>
          <w:color w:val="000000"/>
          <w:spacing w:val="40"/>
        </w:rPr>
        <w:t> </w:t>
      </w:r>
      <w:r>
        <w:rPr>
          <w:color w:val="000000"/>
        </w:rPr>
        <w:t>нужна</w:t>
      </w:r>
      <w:r>
        <w:rPr>
          <w:color w:val="000000"/>
          <w:spacing w:val="40"/>
        </w:rPr>
        <w:t> </w:t>
      </w:r>
      <w:r>
        <w:rPr>
          <w:color w:val="000000"/>
        </w:rPr>
        <w:t>была</w:t>
      </w:r>
      <w:r>
        <w:rPr>
          <w:color w:val="000000"/>
          <w:spacing w:val="40"/>
        </w:rPr>
        <w:t> </w:t>
      </w:r>
      <w:r>
        <w:rPr>
          <w:color w:val="000000"/>
        </w:rPr>
        <w:t>сильная</w:t>
      </w:r>
      <w:r>
        <w:rPr>
          <w:color w:val="000000"/>
          <w:spacing w:val="40"/>
        </w:rPr>
        <w:t> </w:t>
      </w:r>
      <w:r>
        <w:rPr>
          <w:color w:val="000000"/>
        </w:rPr>
        <w:t>армия. А чтобы создать сильную армию, следовало обучить и вооружить российские войска на новый, европейский лад. Для реформирования армии следовало развивать экономику, торговлю и связи с зарубежными странами.</w:t>
      </w:r>
    </w:p>
    <w:p>
      <w:pPr>
        <w:pStyle w:val="BodyText"/>
        <w:spacing w:line="212" w:lineRule="exact"/>
        <w:ind w:left="1133"/>
        <w:jc w:val="both"/>
      </w:pPr>
      <w:r>
        <w:rPr/>
        <w:t>Основных</w:t>
      </w:r>
      <w:r>
        <w:rPr>
          <w:spacing w:val="-2"/>
        </w:rPr>
        <w:t> </w:t>
      </w:r>
      <w:r>
        <w:rPr/>
        <w:t>направлений</w:t>
      </w:r>
      <w:r>
        <w:rPr>
          <w:spacing w:val="-1"/>
        </w:rPr>
        <w:t> </w:t>
      </w:r>
      <w:r>
        <w:rPr/>
        <w:t>внешней</w:t>
      </w:r>
      <w:r>
        <w:rPr>
          <w:spacing w:val="-1"/>
        </w:rPr>
        <w:t> </w:t>
      </w:r>
      <w:r>
        <w:rPr/>
        <w:t>политики</w:t>
      </w:r>
      <w:r>
        <w:rPr>
          <w:spacing w:val="-1"/>
        </w:rPr>
        <w:t> </w:t>
      </w:r>
      <w:r>
        <w:rPr/>
        <w:t>было</w:t>
      </w:r>
      <w:r>
        <w:rPr>
          <w:spacing w:val="-1"/>
        </w:rPr>
        <w:t> </w:t>
      </w:r>
      <w:r>
        <w:rPr>
          <w:spacing w:val="-4"/>
        </w:rPr>
        <w:t>три.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pict>
          <v:shape style="position:absolute;margin-left:0pt;margin-top:.397949pt;width:.1pt;height:412.45pt;mso-position-horizontal-relative:page;mso-position-vertical-relative:paragraph;z-index:15953408" id="docshape2490" coordorigin="0,8" coordsize="0,8249" path="m0,8l0,8257e" filled="true" fillcolor="#e6e7e8" stroked="false">
            <v:path arrowok="t"/>
            <v:fill type="solid"/>
            <w10:wrap type="none"/>
          </v:shape>
        </w:pict>
      </w:r>
      <w:r>
        <w:rPr/>
        <w:t>Южное было связано с Крымом, своенравным вассалом Османской импе- рии. Здесь в первую очередь стояла задача обеспечить дипломатическим или военным путём безопасность южных рубежей страны.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Западное</w:t>
      </w:r>
      <w:r>
        <w:rPr>
          <w:spacing w:val="40"/>
        </w:rPr>
        <w:t> </w:t>
      </w:r>
      <w:r>
        <w:rPr/>
        <w:t>направление</w:t>
      </w:r>
      <w:r>
        <w:rPr>
          <w:spacing w:val="40"/>
        </w:rPr>
        <w:t> </w:t>
      </w:r>
      <w:r>
        <w:rPr/>
        <w:t>внешней</w:t>
      </w:r>
      <w:r>
        <w:rPr>
          <w:spacing w:val="40"/>
        </w:rPr>
        <w:t> </w:t>
      </w:r>
      <w:r>
        <w:rPr/>
        <w:t>политики</w:t>
      </w:r>
      <w:r>
        <w:rPr>
          <w:spacing w:val="40"/>
        </w:rPr>
        <w:t> </w:t>
      </w:r>
      <w:r>
        <w:rPr/>
        <w:t>ставило</w:t>
      </w:r>
      <w:r>
        <w:rPr>
          <w:spacing w:val="40"/>
        </w:rPr>
        <w:t> </w:t>
      </w:r>
      <w:r>
        <w:rPr/>
        <w:t>во</w:t>
      </w:r>
      <w:r>
        <w:rPr>
          <w:spacing w:val="40"/>
        </w:rPr>
        <w:t> </w:t>
      </w:r>
      <w:r>
        <w:rPr/>
        <w:t>главу</w:t>
      </w:r>
      <w:r>
        <w:rPr>
          <w:spacing w:val="40"/>
        </w:rPr>
        <w:t> </w:t>
      </w:r>
      <w:r>
        <w:rPr/>
        <w:t>угла</w:t>
      </w:r>
      <w:r>
        <w:rPr>
          <w:spacing w:val="40"/>
        </w:rPr>
        <w:t> </w:t>
      </w:r>
      <w:r>
        <w:rPr/>
        <w:t>рус- ско-польские отношения. Захват Литвой, а потом Речью Посполитой южных и западных русских земель, входивших ранее в Древнюю Русь, усугублённый утратами,</w:t>
      </w:r>
      <w:r>
        <w:rPr>
          <w:spacing w:val="-5"/>
        </w:rPr>
        <w:t> </w:t>
      </w:r>
      <w:r>
        <w:rPr/>
        <w:t>понесёнными</w:t>
      </w:r>
      <w:r>
        <w:rPr>
          <w:spacing w:val="-5"/>
        </w:rPr>
        <w:t> </w:t>
      </w:r>
      <w:r>
        <w:rPr/>
        <w:t>Россией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Смуту,</w:t>
      </w:r>
      <w:r>
        <w:rPr>
          <w:spacing w:val="-5"/>
        </w:rPr>
        <w:t> </w:t>
      </w:r>
      <w:r>
        <w:rPr/>
        <w:t>делали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направление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Михаи- ла и Алексея Романовых приоритетным.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Третье, северо-западное направление было связано со Швецией, которой удалось</w:t>
      </w:r>
      <w:r>
        <w:rPr>
          <w:spacing w:val="33"/>
        </w:rPr>
        <w:t> </w:t>
      </w:r>
      <w:r>
        <w:rPr/>
        <w:t>по</w:t>
      </w:r>
      <w:r>
        <w:rPr>
          <w:spacing w:val="33"/>
        </w:rPr>
        <w:t> </w:t>
      </w:r>
      <w:r>
        <w:rPr/>
        <w:t>Столбовскому</w:t>
      </w:r>
      <w:r>
        <w:rPr>
          <w:spacing w:val="33"/>
        </w:rPr>
        <w:t> </w:t>
      </w:r>
      <w:r>
        <w:rPr/>
        <w:t>миру</w:t>
      </w:r>
      <w:r>
        <w:rPr>
          <w:spacing w:val="33"/>
        </w:rPr>
        <w:t> </w:t>
      </w:r>
      <w:r>
        <w:rPr/>
        <w:t>захватить</w:t>
      </w:r>
      <w:r>
        <w:rPr>
          <w:spacing w:val="33"/>
        </w:rPr>
        <w:t> </w:t>
      </w:r>
      <w:r>
        <w:rPr/>
        <w:t>русские</w:t>
      </w:r>
      <w:r>
        <w:rPr>
          <w:spacing w:val="33"/>
        </w:rPr>
        <w:t> </w:t>
      </w:r>
      <w:r>
        <w:rPr/>
        <w:t>земли</w:t>
      </w:r>
      <w:r>
        <w:rPr>
          <w:spacing w:val="33"/>
        </w:rPr>
        <w:t> </w:t>
      </w:r>
      <w:r>
        <w:rPr/>
        <w:t>у</w:t>
      </w:r>
      <w:r>
        <w:rPr>
          <w:spacing w:val="33"/>
        </w:rPr>
        <w:t> </w:t>
      </w:r>
      <w:r>
        <w:rPr/>
        <w:t>Финского</w:t>
      </w:r>
      <w:r>
        <w:rPr>
          <w:spacing w:val="33"/>
        </w:rPr>
        <w:t> </w:t>
      </w:r>
      <w:r>
        <w:rPr/>
        <w:t>залива и отрезать Россию от Балтийского моря.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Несмотря на важность каждого направления, власти не могли добиться успехов на всех одновременно. Сказывалась ограниченность в ресурсах. Здра- вый смысл требовал выбрать главное направление и сосредоточиться на нём. Такой</w:t>
      </w:r>
      <w:r>
        <w:rPr>
          <w:spacing w:val="-10"/>
        </w:rPr>
        <w:t> </w:t>
      </w:r>
      <w:r>
        <w:rPr/>
        <w:t>подход</w:t>
      </w:r>
      <w:r>
        <w:rPr>
          <w:spacing w:val="-10"/>
        </w:rPr>
        <w:t> </w:t>
      </w:r>
      <w:r>
        <w:rPr/>
        <w:t>предполагал</w:t>
      </w:r>
      <w:r>
        <w:rPr>
          <w:spacing w:val="-10"/>
        </w:rPr>
        <w:t> </w:t>
      </w:r>
      <w:r>
        <w:rPr/>
        <w:t>умение</w:t>
      </w:r>
      <w:r>
        <w:rPr>
          <w:spacing w:val="-10"/>
        </w:rPr>
        <w:t> </w:t>
      </w:r>
      <w:r>
        <w:rPr/>
        <w:t>дипломатов</w:t>
      </w:r>
      <w:r>
        <w:rPr>
          <w:spacing w:val="-10"/>
        </w:rPr>
        <w:t> </w:t>
      </w:r>
      <w:r>
        <w:rPr/>
        <w:t>искать</w:t>
      </w:r>
      <w:r>
        <w:rPr>
          <w:spacing w:val="-10"/>
        </w:rPr>
        <w:t> </w:t>
      </w:r>
      <w:r>
        <w:rPr/>
        <w:t>компромиссы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избегать конфликтов на других внешнеполитических фронтах. Забвение этого условия приводило к крупным неудачам, а иногда и к жестоким поражениям.</w:t>
      </w:r>
    </w:p>
    <w:p>
      <w:pPr>
        <w:tabs>
          <w:tab w:pos="1133" w:val="left" w:leader="none"/>
        </w:tabs>
        <w:spacing w:line="220" w:lineRule="auto" w:before="108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sz w:val="19"/>
        </w:rPr>
        <w:t>Какие задачи стояли перед первыми царями из династии Романовых во </w:t>
      </w:r>
      <w:r>
        <w:rPr>
          <w:rFonts w:ascii="Tahoma" w:hAnsi="Tahoma"/>
          <w:sz w:val="19"/>
        </w:rPr>
        <w:t>внешней</w:t>
      </w:r>
      <w:r>
        <w:rPr>
          <w:rFonts w:ascii="Tahoma" w:hAnsi="Tahoma"/>
          <w:sz w:val="19"/>
        </w:rPr>
        <w:t> политике? Какие затруднения возникали при их решении?</w:t>
      </w:r>
    </w:p>
    <w:p>
      <w:pPr>
        <w:pStyle w:val="BodyText"/>
        <w:spacing w:line="223" w:lineRule="auto" w:before="56"/>
        <w:ind w:left="793" w:right="791"/>
        <w:jc w:val="both"/>
      </w:pPr>
      <w:r>
        <w:rPr>
          <w:rFonts w:ascii="Calibri" w:hAnsi="Calibri"/>
          <w:b/>
          <w:color w:val="FFFFFF"/>
          <w:spacing w:val="40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2</w:t>
      </w:r>
      <w:r>
        <w:rPr>
          <w:rFonts w:ascii="Calibri" w:hAnsi="Calibri"/>
          <w:b/>
          <w:color w:val="FFFFFF"/>
          <w:spacing w:val="31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position w:val="1"/>
        </w:rPr>
        <w:t>  </w:t>
      </w:r>
      <w:r>
        <w:rPr>
          <w:rFonts w:ascii="Calibri" w:hAnsi="Calibri"/>
          <w:b/>
          <w:color w:val="DB413F"/>
        </w:rPr>
        <w:t>Российская</w:t>
      </w:r>
      <w:r>
        <w:rPr>
          <w:rFonts w:ascii="Calibri" w:hAnsi="Calibri"/>
          <w:b/>
          <w:color w:val="DB413F"/>
          <w:spacing w:val="77"/>
          <w:w w:val="150"/>
        </w:rPr>
        <w:t> </w:t>
      </w:r>
      <w:r>
        <w:rPr>
          <w:rFonts w:ascii="Calibri" w:hAnsi="Calibri"/>
          <w:b/>
          <w:color w:val="DB413F"/>
        </w:rPr>
        <w:t>дипломатия</w:t>
      </w:r>
      <w:r>
        <w:rPr>
          <w:rFonts w:ascii="Calibri" w:hAnsi="Calibri"/>
          <w:b/>
          <w:color w:val="DB413F"/>
          <w:spacing w:val="77"/>
          <w:w w:val="150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77"/>
          <w:w w:val="150"/>
        </w:rPr>
        <w:t> </w:t>
      </w:r>
      <w:r>
        <w:rPr>
          <w:rFonts w:ascii="Calibri" w:hAnsi="Calibri"/>
          <w:b/>
          <w:color w:val="DB413F"/>
        </w:rPr>
        <w:t>дипломаты</w:t>
      </w:r>
      <w:r>
        <w:rPr>
          <w:rFonts w:ascii="Calibri" w:hAnsi="Calibri"/>
          <w:b/>
          <w:color w:val="DB413F"/>
          <w:spacing w:val="77"/>
          <w:w w:val="150"/>
        </w:rPr>
        <w:t> </w:t>
      </w:r>
      <w:r>
        <w:rPr>
          <w:rFonts w:ascii="Calibri" w:hAnsi="Calibri"/>
          <w:b/>
          <w:color w:val="DB413F"/>
        </w:rPr>
        <w:t>в</w:t>
      </w:r>
      <w:r>
        <w:rPr>
          <w:rFonts w:ascii="Calibri" w:hAnsi="Calibri"/>
          <w:b/>
          <w:color w:val="DB413F"/>
          <w:spacing w:val="79"/>
          <w:w w:val="150"/>
        </w:rPr>
        <w:t> </w:t>
      </w:r>
      <w:r>
        <w:rPr>
          <w:rFonts w:ascii="Calibri" w:hAnsi="Calibri"/>
          <w:b/>
          <w:color w:val="DB413F"/>
        </w:rPr>
        <w:t>XVII</w:t>
      </w:r>
      <w:r>
        <w:rPr>
          <w:rFonts w:ascii="Calibri" w:hAnsi="Calibri"/>
          <w:b/>
          <w:color w:val="DB413F"/>
          <w:spacing w:val="79"/>
          <w:w w:val="150"/>
        </w:rPr>
        <w:t> </w:t>
      </w:r>
      <w:r>
        <w:rPr>
          <w:rFonts w:ascii="Calibri" w:hAnsi="Calibri"/>
          <w:b/>
          <w:color w:val="DB413F"/>
        </w:rPr>
        <w:t>в.</w:t>
      </w:r>
      <w:r>
        <w:rPr>
          <w:rFonts w:ascii="Calibri" w:hAnsi="Calibri"/>
          <w:b/>
          <w:color w:val="DB413F"/>
          <w:spacing w:val="77"/>
          <w:w w:val="150"/>
        </w:rPr>
        <w:t> </w:t>
      </w:r>
      <w:r>
        <w:rPr>
          <w:color w:val="000000"/>
        </w:rPr>
        <w:t>Российские</w:t>
      </w:r>
      <w:r>
        <w:rPr>
          <w:color w:val="000000"/>
          <w:spacing w:val="80"/>
        </w:rPr>
        <w:t> </w:t>
      </w:r>
      <w:r>
        <w:rPr>
          <w:color w:val="000000"/>
        </w:rPr>
        <w:t>дипломаты в</w:t>
      </w:r>
      <w:r>
        <w:rPr>
          <w:color w:val="000000"/>
          <w:spacing w:val="-10"/>
        </w:rPr>
        <w:t> </w:t>
      </w:r>
      <w:r>
        <w:rPr>
          <w:color w:val="000000"/>
        </w:rPr>
        <w:t>течение</w:t>
      </w:r>
      <w:r>
        <w:rPr>
          <w:color w:val="000000"/>
          <w:spacing w:val="-12"/>
        </w:rPr>
        <w:t> </w:t>
      </w:r>
      <w:r>
        <w:rPr>
          <w:color w:val="000000"/>
        </w:rPr>
        <w:t>всего</w:t>
      </w:r>
      <w:r>
        <w:rPr>
          <w:color w:val="000000"/>
          <w:spacing w:val="-12"/>
        </w:rPr>
        <w:t> </w:t>
      </w:r>
      <w:r>
        <w:rPr>
          <w:color w:val="000000"/>
        </w:rPr>
        <w:t>XVII</w:t>
      </w:r>
      <w:r>
        <w:rPr>
          <w:color w:val="000000"/>
          <w:spacing w:val="-12"/>
        </w:rPr>
        <w:t> </w:t>
      </w:r>
      <w:r>
        <w:rPr>
          <w:color w:val="000000"/>
        </w:rPr>
        <w:t>столетия</w:t>
      </w:r>
      <w:r>
        <w:rPr>
          <w:color w:val="000000"/>
          <w:spacing w:val="-12"/>
        </w:rPr>
        <w:t> </w:t>
      </w:r>
      <w:r>
        <w:rPr>
          <w:color w:val="000000"/>
        </w:rPr>
        <w:t>старались</w:t>
      </w:r>
      <w:r>
        <w:rPr>
          <w:color w:val="000000"/>
          <w:spacing w:val="-12"/>
        </w:rPr>
        <w:t> </w:t>
      </w:r>
      <w:r>
        <w:rPr>
          <w:color w:val="000000"/>
        </w:rPr>
        <w:t>защитить</w:t>
      </w:r>
      <w:r>
        <w:rPr>
          <w:color w:val="000000"/>
          <w:spacing w:val="-12"/>
        </w:rPr>
        <w:t> </w:t>
      </w:r>
      <w:r>
        <w:rPr>
          <w:color w:val="000000"/>
        </w:rPr>
        <w:t>интересы</w:t>
      </w:r>
      <w:r>
        <w:rPr>
          <w:color w:val="000000"/>
          <w:spacing w:val="-12"/>
        </w:rPr>
        <w:t> </w:t>
      </w:r>
      <w:r>
        <w:rPr>
          <w:color w:val="000000"/>
        </w:rPr>
        <w:t>страны</w:t>
      </w:r>
      <w:r>
        <w:rPr>
          <w:color w:val="000000"/>
          <w:spacing w:val="-12"/>
        </w:rPr>
        <w:t> </w:t>
      </w:r>
      <w:r>
        <w:rPr>
          <w:color w:val="000000"/>
        </w:rPr>
        <w:t>и</w:t>
      </w:r>
      <w:r>
        <w:rPr>
          <w:color w:val="000000"/>
          <w:spacing w:val="-12"/>
        </w:rPr>
        <w:t> </w:t>
      </w:r>
      <w:r>
        <w:rPr>
          <w:color w:val="000000"/>
        </w:rPr>
        <w:t>проявля- ли в этом большое искусство. Но порой они допускали просчёты и серьёзные ошибки. Организация российской дипломатической службы сильно отставала от</w:t>
      </w:r>
      <w:r>
        <w:rPr>
          <w:color w:val="000000"/>
          <w:spacing w:val="-14"/>
        </w:rPr>
        <w:t> </w:t>
      </w:r>
      <w:r>
        <w:rPr>
          <w:color w:val="000000"/>
        </w:rPr>
        <w:t>западноевропейской.</w:t>
      </w:r>
      <w:r>
        <w:rPr>
          <w:color w:val="000000"/>
          <w:spacing w:val="-14"/>
        </w:rPr>
        <w:t> </w:t>
      </w:r>
      <w:r>
        <w:rPr>
          <w:color w:val="000000"/>
        </w:rPr>
        <w:t>Инициатива</w:t>
      </w:r>
      <w:r>
        <w:rPr>
          <w:color w:val="000000"/>
          <w:spacing w:val="-14"/>
        </w:rPr>
        <w:t> </w:t>
      </w:r>
      <w:r>
        <w:rPr>
          <w:color w:val="000000"/>
        </w:rPr>
        <w:t>не</w:t>
      </w:r>
      <w:r>
        <w:rPr>
          <w:color w:val="000000"/>
          <w:spacing w:val="-14"/>
        </w:rPr>
        <w:t> </w:t>
      </w:r>
      <w:r>
        <w:rPr>
          <w:color w:val="000000"/>
        </w:rPr>
        <w:t>поощрялась.</w:t>
      </w:r>
      <w:r>
        <w:rPr>
          <w:color w:val="000000"/>
          <w:spacing w:val="-14"/>
        </w:rPr>
        <w:t> </w:t>
      </w:r>
      <w:r>
        <w:rPr>
          <w:color w:val="000000"/>
        </w:rPr>
        <w:t>Отправляясь</w:t>
      </w:r>
      <w:r>
        <w:rPr>
          <w:color w:val="000000"/>
          <w:spacing w:val="-14"/>
        </w:rPr>
        <w:t> </w:t>
      </w:r>
      <w:r>
        <w:rPr>
          <w:color w:val="000000"/>
        </w:rPr>
        <w:t>на</w:t>
      </w:r>
      <w:r>
        <w:rPr>
          <w:color w:val="000000"/>
          <w:spacing w:val="-14"/>
        </w:rPr>
        <w:t> </w:t>
      </w:r>
      <w:r>
        <w:rPr>
          <w:color w:val="000000"/>
        </w:rPr>
        <w:t>перегово- ры, послы имели на руках написанные в Москве посольские наказы с заранее заготовленными</w:t>
      </w:r>
      <w:r>
        <w:rPr>
          <w:color w:val="000000"/>
          <w:spacing w:val="-3"/>
        </w:rPr>
        <w:t> </w:t>
      </w:r>
      <w:r>
        <w:rPr>
          <w:color w:val="000000"/>
        </w:rPr>
        <w:t>ответами</w:t>
      </w:r>
      <w:r>
        <w:rPr>
          <w:color w:val="000000"/>
          <w:spacing w:val="-3"/>
        </w:rPr>
        <w:t> </w:t>
      </w:r>
      <w:r>
        <w:rPr>
          <w:color w:val="000000"/>
        </w:rPr>
        <w:t>на</w:t>
      </w:r>
      <w:r>
        <w:rPr>
          <w:color w:val="000000"/>
          <w:spacing w:val="-3"/>
        </w:rPr>
        <w:t> </w:t>
      </w:r>
      <w:r>
        <w:rPr>
          <w:color w:val="000000"/>
        </w:rPr>
        <w:t>все</w:t>
      </w:r>
      <w:r>
        <w:rPr>
          <w:color w:val="000000"/>
          <w:spacing w:val="-3"/>
        </w:rPr>
        <w:t> </w:t>
      </w:r>
      <w:r>
        <w:rPr>
          <w:color w:val="000000"/>
        </w:rPr>
        <w:t>возможные</w:t>
      </w:r>
      <w:r>
        <w:rPr>
          <w:color w:val="000000"/>
          <w:spacing w:val="-3"/>
        </w:rPr>
        <w:t> </w:t>
      </w:r>
      <w:r>
        <w:rPr>
          <w:color w:val="000000"/>
        </w:rPr>
        <w:t>повороты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3"/>
        </w:rPr>
        <w:t> </w:t>
      </w:r>
      <w:r>
        <w:rPr>
          <w:color w:val="000000"/>
        </w:rPr>
        <w:t>ходе</w:t>
      </w:r>
      <w:r>
        <w:rPr>
          <w:color w:val="000000"/>
          <w:spacing w:val="-3"/>
        </w:rPr>
        <w:t> </w:t>
      </w:r>
      <w:r>
        <w:rPr>
          <w:color w:val="000000"/>
        </w:rPr>
        <w:t>переговоров.</w:t>
      </w:r>
      <w:r>
        <w:rPr>
          <w:color w:val="000000"/>
          <w:spacing w:val="-3"/>
        </w:rPr>
        <w:t> </w:t>
      </w:r>
      <w:r>
        <w:rPr>
          <w:color w:val="000000"/>
        </w:rPr>
        <w:t>Эти наказы сковывали послов. Во избежание наказания они всеми силами стара- лись</w:t>
      </w:r>
      <w:r>
        <w:rPr>
          <w:color w:val="000000"/>
          <w:spacing w:val="-2"/>
        </w:rPr>
        <w:t> </w:t>
      </w:r>
      <w:r>
        <w:rPr>
          <w:color w:val="000000"/>
        </w:rPr>
        <w:t>придерживаться</w:t>
      </w:r>
      <w:r>
        <w:rPr>
          <w:color w:val="000000"/>
          <w:spacing w:val="-2"/>
        </w:rPr>
        <w:t> </w:t>
      </w:r>
      <w:r>
        <w:rPr>
          <w:color w:val="000000"/>
        </w:rPr>
        <w:t>данных</w:t>
      </w:r>
      <w:r>
        <w:rPr>
          <w:color w:val="000000"/>
          <w:spacing w:val="-2"/>
        </w:rPr>
        <w:t> </w:t>
      </w:r>
      <w:r>
        <w:rPr>
          <w:color w:val="000000"/>
        </w:rPr>
        <w:t>инструкций.</w:t>
      </w:r>
      <w:r>
        <w:rPr>
          <w:color w:val="000000"/>
          <w:spacing w:val="-2"/>
        </w:rPr>
        <w:t> </w:t>
      </w:r>
      <w:r>
        <w:rPr>
          <w:color w:val="000000"/>
        </w:rPr>
        <w:t>Другой</w:t>
      </w:r>
      <w:r>
        <w:rPr>
          <w:color w:val="000000"/>
          <w:spacing w:val="-2"/>
        </w:rPr>
        <w:t> </w:t>
      </w:r>
      <w:r>
        <w:rPr>
          <w:color w:val="000000"/>
        </w:rPr>
        <w:t>проблемой</w:t>
      </w:r>
      <w:r>
        <w:rPr>
          <w:color w:val="000000"/>
          <w:spacing w:val="-2"/>
        </w:rPr>
        <w:t> </w:t>
      </w:r>
      <w:r>
        <w:rPr>
          <w:color w:val="000000"/>
        </w:rPr>
        <w:t>было</w:t>
      </w:r>
      <w:r>
        <w:rPr>
          <w:color w:val="000000"/>
          <w:spacing w:val="-2"/>
        </w:rPr>
        <w:t> </w:t>
      </w:r>
      <w:r>
        <w:rPr>
          <w:color w:val="000000"/>
        </w:rPr>
        <w:t>отсутствие постоянных дипломатических миссий в других странах. Из-за чего в Москве часто не имели чётких представлений о том, что происходит в Европе.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Перестройка</w:t>
      </w:r>
      <w:r>
        <w:rPr>
          <w:spacing w:val="-14"/>
        </w:rPr>
        <w:t> </w:t>
      </w:r>
      <w:r>
        <w:rPr/>
        <w:t>службы</w:t>
      </w:r>
      <w:r>
        <w:rPr>
          <w:spacing w:val="-14"/>
        </w:rPr>
        <w:t> </w:t>
      </w:r>
      <w:r>
        <w:rPr/>
        <w:t>наметилась</w:t>
      </w:r>
      <w:r>
        <w:rPr>
          <w:spacing w:val="-14"/>
        </w:rPr>
        <w:t> </w:t>
      </w:r>
      <w:r>
        <w:rPr/>
        <w:t>только</w:t>
      </w:r>
      <w:r>
        <w:rPr>
          <w:spacing w:val="-13"/>
        </w:rPr>
        <w:t> </w:t>
      </w:r>
      <w:r>
        <w:rPr/>
        <w:t>к</w:t>
      </w:r>
      <w:r>
        <w:rPr>
          <w:spacing w:val="-14"/>
        </w:rPr>
        <w:t> </w:t>
      </w:r>
      <w:r>
        <w:rPr/>
        <w:t>концу</w:t>
      </w:r>
      <w:r>
        <w:rPr>
          <w:spacing w:val="-14"/>
        </w:rPr>
        <w:t> </w:t>
      </w:r>
      <w:r>
        <w:rPr/>
        <w:t>XVII</w:t>
      </w:r>
      <w:r>
        <w:rPr>
          <w:spacing w:val="-14"/>
        </w:rPr>
        <w:t> </w:t>
      </w:r>
      <w:r>
        <w:rPr/>
        <w:t>в.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Варшаве</w:t>
      </w:r>
      <w:r>
        <w:rPr>
          <w:spacing w:val="-14"/>
        </w:rPr>
        <w:t> </w:t>
      </w:r>
      <w:r>
        <w:rPr/>
        <w:t>появил- ся постоянный русский представитель. Разнообразнее стали контакты, нала- живались</w:t>
      </w:r>
      <w:r>
        <w:rPr>
          <w:spacing w:val="40"/>
        </w:rPr>
        <w:t> </w:t>
      </w:r>
      <w:r>
        <w:rPr/>
        <w:t>первые</w:t>
      </w:r>
      <w:r>
        <w:rPr>
          <w:spacing w:val="40"/>
        </w:rPr>
        <w:t> </w:t>
      </w:r>
      <w:r>
        <w:rPr/>
        <w:t>почтовые</w:t>
      </w:r>
      <w:r>
        <w:rPr>
          <w:spacing w:val="40"/>
        </w:rPr>
        <w:t> </w:t>
      </w:r>
      <w:r>
        <w:rPr/>
        <w:t>линии,</w:t>
      </w:r>
      <w:r>
        <w:rPr>
          <w:spacing w:val="40"/>
        </w:rPr>
        <w:t> </w:t>
      </w:r>
      <w:r>
        <w:rPr/>
        <w:t>важные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получения</w:t>
      </w:r>
      <w:r>
        <w:rPr>
          <w:spacing w:val="40"/>
        </w:rPr>
        <w:t> </w:t>
      </w:r>
      <w:r>
        <w:rPr/>
        <w:t>своевременных и точных известий. Но решительные перемены были впереди.</w:t>
      </w:r>
    </w:p>
    <w:p>
      <w:pPr>
        <w:tabs>
          <w:tab w:pos="1133" w:val="left" w:leader="none"/>
        </w:tabs>
        <w:spacing w:line="220" w:lineRule="auto" w:before="102"/>
        <w:ind w:left="1133" w:right="792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Почему российская дипломатия XVII в. была недостаточно эффективна для </w:t>
      </w:r>
      <w:r>
        <w:rPr>
          <w:rFonts w:ascii="Tahoma" w:hAnsi="Tahoma"/>
          <w:w w:val="95"/>
          <w:sz w:val="19"/>
        </w:rPr>
        <w:t>решения</w:t>
      </w:r>
      <w:r>
        <w:rPr>
          <w:rFonts w:ascii="Tahoma" w:hAnsi="Tahoma"/>
          <w:w w:val="95"/>
          <w:sz w:val="19"/>
        </w:rPr>
        <w:t> </w:t>
      </w:r>
      <w:r>
        <w:rPr>
          <w:rFonts w:ascii="Tahoma" w:hAnsi="Tahoma"/>
          <w:sz w:val="19"/>
        </w:rPr>
        <w:t>задач, которые стояли перед страной?</w:t>
      </w:r>
    </w:p>
    <w:p>
      <w:pPr>
        <w:spacing w:after="0" w:line="220" w:lineRule="auto"/>
        <w:jc w:val="left"/>
        <w:rPr>
          <w:rFonts w:ascii="Tahoma" w:hAnsi="Tahoma"/>
          <w:sz w:val="19"/>
        </w:rPr>
        <w:sectPr>
          <w:headerReference w:type="default" r:id="rId487"/>
          <w:headerReference w:type="even" r:id="rId488"/>
          <w:pgSz w:w="9190" w:h="12020"/>
          <w:pgMar w:header="0" w:footer="0" w:top="740" w:bottom="280" w:left="0" w:right="0"/>
          <w:pgNumType w:start="209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3" w:lineRule="auto" w:before="117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Смоленская война 1632—1634 гг. </w:t>
      </w:r>
      <w:r>
        <w:rPr>
          <w:color w:val="000000"/>
        </w:rPr>
        <w:t>Главной задачей царя Михаила Фёдо- ровича во внешней политике стало возвращение утраченных в годы Смуты земель. Однако, несмотря на серьёзную подготовку, начавшаяся в </w:t>
      </w:r>
      <w:r>
        <w:rPr>
          <w:rFonts w:ascii="Book Antiqua" w:hAnsi="Book Antiqua"/>
          <w:b/>
          <w:color w:val="000000"/>
        </w:rPr>
        <w:t>1632 г. </w:t>
      </w:r>
      <w:r>
        <w:rPr>
          <w:color w:val="000000"/>
        </w:rPr>
        <w:t>Смо- ленская (русско-польская) война закончилась поражением. Поставленный во главе армии боярин Михаил Шеин, прославившийся героической обороной Смоленска в годы Смуты, на этот раз оказался в условиях, когда не имел воз- можности себя проявить. Польский король Владислав IV во главе армии под- ступил к осаждённому русскими войсками Смоленску и блокировал лагерь Шеина. Поляки стали перехватывать русские обозы. В армии Шеина начался голод,</w:t>
      </w:r>
      <w:r>
        <w:rPr>
          <w:color w:val="000000"/>
          <w:spacing w:val="-9"/>
        </w:rPr>
        <w:t> </w:t>
      </w:r>
      <w:r>
        <w:rPr>
          <w:color w:val="000000"/>
        </w:rPr>
        <w:t>болезни,</w:t>
      </w:r>
      <w:r>
        <w:rPr>
          <w:color w:val="000000"/>
          <w:spacing w:val="-9"/>
        </w:rPr>
        <w:t> </w:t>
      </w:r>
      <w:r>
        <w:rPr>
          <w:color w:val="000000"/>
        </w:rPr>
        <w:t>и</w:t>
      </w:r>
      <w:r>
        <w:rPr>
          <w:color w:val="000000"/>
          <w:spacing w:val="-9"/>
        </w:rPr>
        <w:t> </w:t>
      </w:r>
      <w:r>
        <w:rPr>
          <w:color w:val="000000"/>
        </w:rPr>
        <w:t>в</w:t>
      </w:r>
      <w:r>
        <w:rPr>
          <w:color w:val="000000"/>
          <w:spacing w:val="-9"/>
        </w:rPr>
        <w:t> </w:t>
      </w:r>
      <w:r>
        <w:rPr>
          <w:color w:val="000000"/>
        </w:rPr>
        <w:t>феврале</w:t>
      </w:r>
      <w:r>
        <w:rPr>
          <w:color w:val="000000"/>
          <w:spacing w:val="-9"/>
        </w:rPr>
        <w:t> </w:t>
      </w:r>
      <w:r>
        <w:rPr>
          <w:color w:val="000000"/>
        </w:rPr>
        <w:t>1634</w:t>
      </w:r>
      <w:r>
        <w:rPr>
          <w:color w:val="000000"/>
          <w:spacing w:val="-9"/>
        </w:rPr>
        <w:t> </w:t>
      </w:r>
      <w:r>
        <w:rPr>
          <w:color w:val="000000"/>
        </w:rPr>
        <w:t>г.</w:t>
      </w:r>
      <w:r>
        <w:rPr>
          <w:color w:val="000000"/>
          <w:spacing w:val="-9"/>
        </w:rPr>
        <w:t> </w:t>
      </w:r>
      <w:r>
        <w:rPr>
          <w:color w:val="000000"/>
        </w:rPr>
        <w:t>он</w:t>
      </w:r>
      <w:r>
        <w:rPr>
          <w:color w:val="000000"/>
          <w:spacing w:val="-9"/>
        </w:rPr>
        <w:t> </w:t>
      </w:r>
      <w:r>
        <w:rPr>
          <w:color w:val="000000"/>
        </w:rPr>
        <w:t>вынужден</w:t>
      </w:r>
      <w:r>
        <w:rPr>
          <w:color w:val="000000"/>
          <w:spacing w:val="-9"/>
        </w:rPr>
        <w:t> </w:t>
      </w:r>
      <w:r>
        <w:rPr>
          <w:color w:val="000000"/>
        </w:rPr>
        <w:t>был</w:t>
      </w:r>
      <w:r>
        <w:rPr>
          <w:color w:val="000000"/>
          <w:spacing w:val="-9"/>
        </w:rPr>
        <w:t> </w:t>
      </w:r>
      <w:r>
        <w:rPr>
          <w:color w:val="000000"/>
        </w:rPr>
        <w:t>пойти</w:t>
      </w:r>
      <w:r>
        <w:rPr>
          <w:color w:val="000000"/>
          <w:spacing w:val="-9"/>
        </w:rPr>
        <w:t> </w:t>
      </w:r>
      <w:r>
        <w:rPr>
          <w:color w:val="000000"/>
        </w:rPr>
        <w:t>на</w:t>
      </w:r>
      <w:r>
        <w:rPr>
          <w:color w:val="000000"/>
          <w:spacing w:val="-9"/>
        </w:rPr>
        <w:t> </w:t>
      </w:r>
      <w:r>
        <w:rPr>
          <w:color w:val="000000"/>
        </w:rPr>
        <w:t>почётную</w:t>
      </w:r>
      <w:r>
        <w:rPr>
          <w:color w:val="000000"/>
          <w:spacing w:val="-9"/>
        </w:rPr>
        <w:t> </w:t>
      </w:r>
      <w:r>
        <w:rPr>
          <w:color w:val="000000"/>
        </w:rPr>
        <w:t>сдачу. </w:t>
      </w:r>
      <w:r>
        <w:rPr>
          <w:color w:val="000000"/>
          <w:spacing w:val="-2"/>
        </w:rPr>
        <w:t>Несмотря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ни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на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что,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полководец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сумел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в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тяжелейших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условиях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сохранить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людей </w:t>
      </w:r>
      <w:r>
        <w:rPr>
          <w:color w:val="000000"/>
        </w:rPr>
        <w:t>и</w:t>
      </w:r>
      <w:r>
        <w:rPr>
          <w:color w:val="000000"/>
          <w:spacing w:val="-1"/>
        </w:rPr>
        <w:t> </w:t>
      </w:r>
      <w:r>
        <w:rPr>
          <w:color w:val="000000"/>
        </w:rPr>
        <w:t>честь</w:t>
      </w:r>
      <w:r>
        <w:rPr>
          <w:color w:val="000000"/>
          <w:spacing w:val="-1"/>
        </w:rPr>
        <w:t> </w:t>
      </w:r>
      <w:r>
        <w:rPr>
          <w:color w:val="000000"/>
        </w:rPr>
        <w:t>своей</w:t>
      </w:r>
      <w:r>
        <w:rPr>
          <w:color w:val="000000"/>
          <w:spacing w:val="-1"/>
        </w:rPr>
        <w:t> </w:t>
      </w:r>
      <w:r>
        <w:rPr>
          <w:color w:val="000000"/>
        </w:rPr>
        <w:t>армии.</w:t>
      </w:r>
      <w:r>
        <w:rPr>
          <w:color w:val="000000"/>
          <w:spacing w:val="-1"/>
        </w:rPr>
        <w:t> </w:t>
      </w:r>
      <w:r>
        <w:rPr>
          <w:color w:val="000000"/>
        </w:rPr>
        <w:t>Оставшимся</w:t>
      </w:r>
      <w:r>
        <w:rPr>
          <w:color w:val="000000"/>
          <w:spacing w:val="-1"/>
        </w:rPr>
        <w:t> </w:t>
      </w:r>
      <w:r>
        <w:rPr>
          <w:color w:val="000000"/>
        </w:rPr>
        <w:t>при</w:t>
      </w:r>
      <w:r>
        <w:rPr>
          <w:color w:val="000000"/>
          <w:spacing w:val="-1"/>
        </w:rPr>
        <w:t> </w:t>
      </w:r>
      <w:r>
        <w:rPr>
          <w:color w:val="000000"/>
        </w:rPr>
        <w:t>нём</w:t>
      </w:r>
      <w:r>
        <w:rPr>
          <w:color w:val="000000"/>
          <w:spacing w:val="-1"/>
        </w:rPr>
        <w:t> </w:t>
      </w:r>
      <w:r>
        <w:rPr>
          <w:color w:val="000000"/>
        </w:rPr>
        <w:t>нескольким</w:t>
      </w:r>
      <w:r>
        <w:rPr>
          <w:color w:val="000000"/>
          <w:spacing w:val="-1"/>
        </w:rPr>
        <w:t> </w:t>
      </w:r>
      <w:r>
        <w:rPr>
          <w:color w:val="000000"/>
        </w:rPr>
        <w:t>тысячам</w:t>
      </w:r>
      <w:r>
        <w:rPr>
          <w:color w:val="000000"/>
          <w:spacing w:val="-1"/>
        </w:rPr>
        <w:t> </w:t>
      </w:r>
      <w:r>
        <w:rPr>
          <w:color w:val="000000"/>
        </w:rPr>
        <w:t>воинов</w:t>
      </w:r>
      <w:r>
        <w:rPr>
          <w:color w:val="000000"/>
          <w:spacing w:val="-1"/>
        </w:rPr>
        <w:t> </w:t>
      </w:r>
      <w:r>
        <w:rPr>
          <w:color w:val="000000"/>
        </w:rPr>
        <w:t>вместо плена было обеспечено право на свободный выход и сохранены знамёна.</w:t>
      </w:r>
    </w:p>
    <w:p>
      <w:pPr>
        <w:pStyle w:val="BodyText"/>
        <w:spacing w:line="204" w:lineRule="exact"/>
        <w:ind w:left="1133"/>
        <w:jc w:val="both"/>
      </w:pPr>
      <w:r>
        <w:rPr/>
        <w:t>Одной</w:t>
      </w:r>
      <w:r>
        <w:rPr>
          <w:spacing w:val="30"/>
        </w:rPr>
        <w:t> </w:t>
      </w:r>
      <w:r>
        <w:rPr/>
        <w:t>из</w:t>
      </w:r>
      <w:r>
        <w:rPr>
          <w:spacing w:val="31"/>
        </w:rPr>
        <w:t> </w:t>
      </w:r>
      <w:r>
        <w:rPr/>
        <w:t>причин</w:t>
      </w:r>
      <w:r>
        <w:rPr>
          <w:spacing w:val="30"/>
        </w:rPr>
        <w:t> </w:t>
      </w:r>
      <w:r>
        <w:rPr/>
        <w:t>неудачи</w:t>
      </w:r>
      <w:r>
        <w:rPr>
          <w:spacing w:val="31"/>
        </w:rPr>
        <w:t> </w:t>
      </w:r>
      <w:r>
        <w:rPr/>
        <w:t>стало</w:t>
      </w:r>
      <w:r>
        <w:rPr>
          <w:spacing w:val="31"/>
        </w:rPr>
        <w:t> </w:t>
      </w:r>
      <w:r>
        <w:rPr/>
        <w:t>нападение</w:t>
      </w:r>
      <w:r>
        <w:rPr>
          <w:spacing w:val="30"/>
        </w:rPr>
        <w:t> </w:t>
      </w:r>
      <w:r>
        <w:rPr/>
        <w:t>крымского</w:t>
      </w:r>
      <w:r>
        <w:rPr>
          <w:spacing w:val="31"/>
        </w:rPr>
        <w:t> </w:t>
      </w:r>
      <w:r>
        <w:rPr/>
        <w:t>хана.</w:t>
      </w:r>
      <w:r>
        <w:rPr>
          <w:spacing w:val="30"/>
        </w:rPr>
        <w:t> </w:t>
      </w:r>
      <w:r>
        <w:rPr>
          <w:spacing w:val="-2"/>
        </w:rPr>
        <w:t>Посланцам</w:t>
      </w:r>
    </w:p>
    <w:p>
      <w:pPr>
        <w:pStyle w:val="BodyText"/>
        <w:spacing w:line="223" w:lineRule="auto" w:before="5"/>
        <w:ind w:left="793" w:right="791"/>
        <w:jc w:val="both"/>
      </w:pPr>
      <w:r>
        <w:rPr/>
        <w:t>Владислава</w:t>
      </w:r>
      <w:r>
        <w:rPr>
          <w:spacing w:val="-12"/>
        </w:rPr>
        <w:t> </w:t>
      </w:r>
      <w:r>
        <w:rPr/>
        <w:t>удалось</w:t>
      </w:r>
      <w:r>
        <w:rPr>
          <w:spacing w:val="-12"/>
        </w:rPr>
        <w:t> </w:t>
      </w:r>
      <w:r>
        <w:rPr/>
        <w:t>уговорами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подкупом</w:t>
      </w:r>
      <w:r>
        <w:rPr>
          <w:spacing w:val="-12"/>
        </w:rPr>
        <w:t> </w:t>
      </w:r>
      <w:r>
        <w:rPr/>
        <w:t>подтолкнуть</w:t>
      </w:r>
      <w:r>
        <w:rPr>
          <w:spacing w:val="-12"/>
        </w:rPr>
        <w:t> </w:t>
      </w:r>
      <w:r>
        <w:rPr/>
        <w:t>крымцев</w:t>
      </w:r>
      <w:r>
        <w:rPr>
          <w:spacing w:val="-12"/>
        </w:rPr>
        <w:t> </w:t>
      </w:r>
      <w:r>
        <w:rPr/>
        <w:t>к</w:t>
      </w:r>
      <w:r>
        <w:rPr>
          <w:spacing w:val="-12"/>
        </w:rPr>
        <w:t> </w:t>
      </w:r>
      <w:r>
        <w:rPr/>
        <w:t>вторжению в</w:t>
      </w:r>
      <w:r>
        <w:rPr>
          <w:spacing w:val="-3"/>
        </w:rPr>
        <w:t> </w:t>
      </w:r>
      <w:r>
        <w:rPr/>
        <w:t>русские</w:t>
      </w:r>
      <w:r>
        <w:rPr>
          <w:spacing w:val="-3"/>
        </w:rPr>
        <w:t> </w:t>
      </w:r>
      <w:r>
        <w:rPr/>
        <w:t>пределы.</w:t>
      </w:r>
      <w:r>
        <w:rPr>
          <w:spacing w:val="-3"/>
        </w:rPr>
        <w:t> </w:t>
      </w:r>
      <w:r>
        <w:rPr/>
        <w:t>Узнав</w:t>
      </w:r>
      <w:r>
        <w:rPr>
          <w:spacing w:val="-3"/>
        </w:rPr>
        <w:t> </w:t>
      </w:r>
      <w:r>
        <w:rPr/>
        <w:t>о</w:t>
      </w:r>
      <w:r>
        <w:rPr>
          <w:spacing w:val="-3"/>
        </w:rPr>
        <w:t> </w:t>
      </w:r>
      <w:r>
        <w:rPr/>
        <w:t>набеге,</w:t>
      </w:r>
      <w:r>
        <w:rPr>
          <w:spacing w:val="-3"/>
        </w:rPr>
        <w:t> </w:t>
      </w:r>
      <w:r>
        <w:rPr/>
        <w:t>часть</w:t>
      </w:r>
      <w:r>
        <w:rPr>
          <w:spacing w:val="-3"/>
        </w:rPr>
        <w:t> </w:t>
      </w:r>
      <w:r>
        <w:rPr/>
        <w:t>служилых</w:t>
      </w:r>
      <w:r>
        <w:rPr>
          <w:spacing w:val="-3"/>
        </w:rPr>
        <w:t> </w:t>
      </w:r>
      <w:r>
        <w:rPr/>
        <w:t>людей</w:t>
      </w:r>
      <w:r>
        <w:rPr>
          <w:spacing w:val="-3"/>
        </w:rPr>
        <w:t> </w:t>
      </w:r>
      <w:r>
        <w:rPr/>
        <w:t>устремилась</w:t>
      </w:r>
      <w:r>
        <w:rPr>
          <w:spacing w:val="-3"/>
        </w:rPr>
        <w:t> </w:t>
      </w:r>
      <w:r>
        <w:rPr/>
        <w:t>из-под Смоленска</w:t>
      </w:r>
      <w:r>
        <w:rPr>
          <w:spacing w:val="61"/>
        </w:rPr>
        <w:t> </w:t>
      </w:r>
      <w:r>
        <w:rPr/>
        <w:t>спасать</w:t>
      </w:r>
      <w:r>
        <w:rPr>
          <w:spacing w:val="61"/>
        </w:rPr>
        <w:t> </w:t>
      </w:r>
      <w:r>
        <w:rPr/>
        <w:t>свои</w:t>
      </w:r>
      <w:r>
        <w:rPr>
          <w:spacing w:val="61"/>
        </w:rPr>
        <w:t> </w:t>
      </w:r>
      <w:r>
        <w:rPr/>
        <w:t>владения.</w:t>
      </w:r>
      <w:r>
        <w:rPr>
          <w:spacing w:val="61"/>
        </w:rPr>
        <w:t> </w:t>
      </w:r>
      <w:r>
        <w:rPr/>
        <w:t>«Рать</w:t>
      </w:r>
      <w:r>
        <w:rPr>
          <w:spacing w:val="61"/>
        </w:rPr>
        <w:t> </w:t>
      </w:r>
      <w:r>
        <w:rPr/>
        <w:t>твоя,</w:t>
      </w:r>
      <w:r>
        <w:rPr>
          <w:spacing w:val="61"/>
        </w:rPr>
        <w:t> </w:t>
      </w:r>
      <w:r>
        <w:rPr/>
        <w:t>государь,</w:t>
      </w:r>
      <w:r>
        <w:rPr>
          <w:spacing w:val="61"/>
        </w:rPr>
        <w:t> </w:t>
      </w:r>
      <w:r>
        <w:rPr/>
        <w:t>разбежалась»,</w:t>
      </w:r>
      <w:r>
        <w:rPr>
          <w:spacing w:val="61"/>
        </w:rPr>
        <w:t> </w:t>
      </w:r>
      <w:r>
        <w:rPr/>
        <w:t>— в отчаянье доносил в Москву Шеин.</w:t>
      </w:r>
    </w:p>
    <w:p>
      <w:pPr>
        <w:pStyle w:val="BodyText"/>
        <w:spacing w:line="220" w:lineRule="auto" w:before="3"/>
        <w:ind w:left="793" w:right="791" w:firstLine="340"/>
        <w:jc w:val="both"/>
      </w:pPr>
      <w:r>
        <w:rPr/>
        <w:t>Война закончилась в </w:t>
      </w:r>
      <w:r>
        <w:rPr>
          <w:rFonts w:ascii="Book Antiqua" w:hAnsi="Book Antiqua"/>
          <w:b/>
        </w:rPr>
        <w:t>1634 г. </w:t>
      </w:r>
      <w:r>
        <w:rPr/>
        <w:t>подписанием Поляновского мира. За Речью Посполитой остались территории, захваченные ею в ходе Смуты. Единствен- ным</w:t>
      </w:r>
      <w:r>
        <w:rPr>
          <w:spacing w:val="-12"/>
        </w:rPr>
        <w:t> </w:t>
      </w:r>
      <w:r>
        <w:rPr/>
        <w:t>положительным</w:t>
      </w:r>
      <w:r>
        <w:rPr>
          <w:spacing w:val="-12"/>
        </w:rPr>
        <w:t> </w:t>
      </w:r>
      <w:r>
        <w:rPr/>
        <w:t>результатом</w:t>
      </w:r>
      <w:r>
        <w:rPr>
          <w:spacing w:val="-12"/>
        </w:rPr>
        <w:t> </w:t>
      </w:r>
      <w:r>
        <w:rPr/>
        <w:t>войны</w:t>
      </w:r>
      <w:r>
        <w:rPr>
          <w:spacing w:val="-12"/>
        </w:rPr>
        <w:t> </w:t>
      </w:r>
      <w:r>
        <w:rPr/>
        <w:t>стал</w:t>
      </w:r>
      <w:r>
        <w:rPr>
          <w:spacing w:val="-12"/>
        </w:rPr>
        <w:t> </w:t>
      </w:r>
      <w:r>
        <w:rPr/>
        <w:t>официальный</w:t>
      </w:r>
      <w:r>
        <w:rPr>
          <w:spacing w:val="-12"/>
        </w:rPr>
        <w:t> </w:t>
      </w:r>
      <w:r>
        <w:rPr/>
        <w:t>отказ</w:t>
      </w:r>
      <w:r>
        <w:rPr>
          <w:spacing w:val="-12"/>
        </w:rPr>
        <w:t> </w:t>
      </w:r>
      <w:r>
        <w:rPr/>
        <w:t>Владислава от своих прав на российский престол. Впрочем, и без того эти права уже дав- но</w:t>
      </w:r>
      <w:r>
        <w:rPr>
          <w:spacing w:val="-1"/>
        </w:rPr>
        <w:t> </w:t>
      </w:r>
      <w:r>
        <w:rPr/>
        <w:t>были призрачными.</w:t>
      </w:r>
      <w:r>
        <w:rPr>
          <w:spacing w:val="-1"/>
        </w:rPr>
        <w:t> </w:t>
      </w:r>
      <w:r>
        <w:rPr/>
        <w:t>Воеводе Шеину</w:t>
      </w:r>
      <w:r>
        <w:rPr>
          <w:spacing w:val="-1"/>
        </w:rPr>
        <w:t> </w:t>
      </w:r>
      <w:r>
        <w:rPr/>
        <w:t>неудача</w:t>
      </w:r>
      <w:r>
        <w:rPr>
          <w:spacing w:val="-1"/>
        </w:rPr>
        <w:t> </w:t>
      </w:r>
      <w:r>
        <w:rPr/>
        <w:t>стоила</w:t>
      </w:r>
      <w:r>
        <w:rPr>
          <w:spacing w:val="-1"/>
        </w:rPr>
        <w:t> </w:t>
      </w:r>
      <w:r>
        <w:rPr/>
        <w:t>головы.</w:t>
      </w:r>
      <w:r>
        <w:rPr>
          <w:spacing w:val="-1"/>
        </w:rPr>
        <w:t> </w:t>
      </w:r>
      <w:r>
        <w:rPr/>
        <w:t>Героя обороны Смоленска несправедливо обвинили в поражении и казнили как изменника.</w:t>
      </w:r>
    </w:p>
    <w:p>
      <w:pPr>
        <w:pStyle w:val="BodyText"/>
        <w:spacing w:line="223" w:lineRule="auto" w:before="6"/>
        <w:ind w:left="793" w:right="791" w:firstLine="340"/>
        <w:jc w:val="both"/>
      </w:pPr>
      <w:r>
        <w:rPr/>
        <w:t>Горький</w:t>
      </w:r>
      <w:r>
        <w:rPr>
          <w:spacing w:val="-6"/>
        </w:rPr>
        <w:t> </w:t>
      </w:r>
      <w:r>
        <w:rPr/>
        <w:t>опыт</w:t>
      </w:r>
      <w:r>
        <w:rPr>
          <w:spacing w:val="-6"/>
        </w:rPr>
        <w:t> </w:t>
      </w:r>
      <w:r>
        <w:rPr/>
        <w:t>Смоленской</w:t>
      </w:r>
      <w:r>
        <w:rPr>
          <w:spacing w:val="-6"/>
        </w:rPr>
        <w:t> </w:t>
      </w:r>
      <w:r>
        <w:rPr/>
        <w:t>войны</w:t>
      </w:r>
      <w:r>
        <w:rPr>
          <w:spacing w:val="-6"/>
        </w:rPr>
        <w:t> </w:t>
      </w:r>
      <w:r>
        <w:rPr/>
        <w:t>показал,</w:t>
      </w:r>
      <w:r>
        <w:rPr>
          <w:spacing w:val="-6"/>
        </w:rPr>
        <w:t> </w:t>
      </w:r>
      <w:r>
        <w:rPr/>
        <w:t>как</w:t>
      </w:r>
      <w:r>
        <w:rPr>
          <w:spacing w:val="-6"/>
        </w:rPr>
        <w:t> </w:t>
      </w:r>
      <w:r>
        <w:rPr/>
        <w:t>важно</w:t>
      </w:r>
      <w:r>
        <w:rPr>
          <w:spacing w:val="-6"/>
        </w:rPr>
        <w:t> </w:t>
      </w:r>
      <w:r>
        <w:rPr/>
        <w:t>обеспечить</w:t>
      </w:r>
      <w:r>
        <w:rPr>
          <w:spacing w:val="-6"/>
        </w:rPr>
        <w:t> </w:t>
      </w:r>
      <w:r>
        <w:rPr/>
        <w:t>реальную безопасность юга страны, не полагаясь на лживые обещания крымского хана. Это побудило власти начать строительство новых засечных черт.</w:t>
      </w:r>
    </w:p>
    <w:p>
      <w:pPr>
        <w:spacing w:line="208" w:lineRule="auto" w:before="115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position w:val="2"/>
          <w:sz w:val="16"/>
        </w:rPr>
        <w:t>●</w:t>
      </w:r>
      <w:r>
        <w:rPr>
          <w:rFonts w:ascii="Segoe UI Symbol" w:hAnsi="Segoe UI Symbol"/>
          <w:color w:val="DB413F"/>
          <w:spacing w:val="60"/>
          <w:w w:val="150"/>
          <w:position w:val="2"/>
          <w:sz w:val="16"/>
        </w:rPr>
        <w:t> </w:t>
      </w: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-3"/>
          <w:sz w:val="19"/>
        </w:rPr>
        <w:t>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Россия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начала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Смоленскую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войну?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Каковы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причины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поражения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рус- ской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армии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этой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войне?</w:t>
      </w:r>
      <w:r>
        <w:rPr>
          <w:rFonts w:ascii="Tahoma" w:hAnsi="Tahoma"/>
          <w:spacing w:val="-9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8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чём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состояло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значение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Поляновского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мирного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дого- вора для Российского государства?</w:t>
      </w:r>
    </w:p>
    <w:p>
      <w:pPr>
        <w:pStyle w:val="BodyText"/>
        <w:spacing w:line="218" w:lineRule="auto" w:before="176"/>
        <w:ind w:left="793" w:right="791"/>
        <w:jc w:val="both"/>
      </w:pPr>
      <w:r>
        <w:rPr>
          <w:rFonts w:ascii="Calibri" w:hAnsi="Calibri"/>
          <w:b/>
          <w:color w:val="FFFFFF"/>
          <w:spacing w:val="59"/>
          <w:w w:val="10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4</w:t>
      </w:r>
      <w:r>
        <w:rPr>
          <w:rFonts w:ascii="Calibri" w:hAnsi="Calibri"/>
          <w:b/>
          <w:color w:val="FFFFFF"/>
          <w:spacing w:val="40"/>
          <w:w w:val="10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60"/>
          <w:w w:val="105"/>
          <w:position w:val="1"/>
        </w:rPr>
        <w:t>  </w:t>
      </w:r>
      <w:r>
        <w:rPr>
          <w:rFonts w:ascii="Calibri" w:hAnsi="Calibri"/>
          <w:b/>
          <w:color w:val="DB413F"/>
          <w:w w:val="105"/>
        </w:rPr>
        <w:t>Освободительная</w:t>
      </w:r>
      <w:r>
        <w:rPr>
          <w:rFonts w:ascii="Calibri" w:hAnsi="Calibri"/>
          <w:b/>
          <w:color w:val="DB413F"/>
          <w:spacing w:val="62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война</w:t>
      </w:r>
      <w:r>
        <w:rPr>
          <w:rFonts w:ascii="Calibri" w:hAnsi="Calibri"/>
          <w:b/>
          <w:color w:val="DB413F"/>
          <w:spacing w:val="62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под</w:t>
      </w:r>
      <w:r>
        <w:rPr>
          <w:rFonts w:ascii="Calibri" w:hAnsi="Calibri"/>
          <w:b/>
          <w:color w:val="DB413F"/>
          <w:spacing w:val="62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предводительством</w:t>
      </w:r>
      <w:r>
        <w:rPr>
          <w:rFonts w:ascii="Calibri" w:hAnsi="Calibri"/>
          <w:b/>
          <w:color w:val="DB413F"/>
          <w:spacing w:val="64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Богдана</w:t>
      </w:r>
      <w:r>
        <w:rPr>
          <w:rFonts w:ascii="Calibri" w:hAnsi="Calibri"/>
          <w:b/>
          <w:color w:val="DB413F"/>
          <w:spacing w:val="64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Хмельницко- </w:t>
      </w:r>
      <w:r>
        <w:rPr>
          <w:rFonts w:ascii="Calibri" w:hAnsi="Calibri"/>
          <w:b/>
          <w:color w:val="DB413F"/>
        </w:rPr>
        <w:t>го.</w:t>
      </w:r>
      <w:r>
        <w:rPr>
          <w:rFonts w:ascii="Calibri" w:hAnsi="Calibri"/>
          <w:b/>
          <w:color w:val="DB413F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13"/>
        </w:rPr>
        <w:t> </w:t>
      </w:r>
      <w:r>
        <w:rPr>
          <w:color w:val="000000"/>
        </w:rPr>
        <w:t>низовьях</w:t>
      </w:r>
      <w:r>
        <w:rPr>
          <w:color w:val="000000"/>
          <w:spacing w:val="-13"/>
        </w:rPr>
        <w:t> </w:t>
      </w:r>
      <w:r>
        <w:rPr>
          <w:color w:val="000000"/>
        </w:rPr>
        <w:t>Днепра</w:t>
      </w:r>
      <w:r>
        <w:rPr>
          <w:color w:val="000000"/>
          <w:spacing w:val="-13"/>
        </w:rPr>
        <w:t> </w:t>
      </w:r>
      <w:r>
        <w:rPr>
          <w:color w:val="000000"/>
        </w:rPr>
        <w:t>издавна</w:t>
      </w:r>
      <w:r>
        <w:rPr>
          <w:color w:val="000000"/>
          <w:spacing w:val="-13"/>
        </w:rPr>
        <w:t> </w:t>
      </w:r>
      <w:r>
        <w:rPr>
          <w:color w:val="000000"/>
        </w:rPr>
        <w:t>селились</w:t>
      </w:r>
      <w:r>
        <w:rPr>
          <w:color w:val="000000"/>
          <w:spacing w:val="-13"/>
        </w:rPr>
        <w:t> </w:t>
      </w:r>
      <w:r>
        <w:rPr>
          <w:color w:val="000000"/>
        </w:rPr>
        <w:t>казаки,</w:t>
      </w:r>
      <w:r>
        <w:rPr>
          <w:color w:val="000000"/>
          <w:spacing w:val="-13"/>
        </w:rPr>
        <w:t> </w:t>
      </w:r>
      <w:r>
        <w:rPr>
          <w:color w:val="000000"/>
        </w:rPr>
        <w:t>образуя</w:t>
      </w:r>
      <w:r>
        <w:rPr>
          <w:color w:val="000000"/>
          <w:spacing w:val="-13"/>
        </w:rPr>
        <w:t> </w:t>
      </w:r>
      <w:r>
        <w:rPr>
          <w:color w:val="000000"/>
        </w:rPr>
        <w:t>военные</w:t>
      </w:r>
      <w:r>
        <w:rPr>
          <w:color w:val="000000"/>
          <w:spacing w:val="-13"/>
        </w:rPr>
        <w:t> </w:t>
      </w:r>
      <w:r>
        <w:rPr>
          <w:color w:val="000000"/>
        </w:rPr>
        <w:t>поселения</w:t>
      </w:r>
      <w:r>
        <w:rPr>
          <w:color w:val="000000"/>
          <w:spacing w:val="-13"/>
        </w:rPr>
        <w:t> </w:t>
      </w:r>
      <w:r>
        <w:rPr>
          <w:color w:val="000000"/>
        </w:rPr>
        <w:t>— сечи. В XVI в. вольные общины казаков за днепровскими порогами объедини- </w:t>
      </w:r>
      <w:r>
        <w:rPr>
          <w:color w:val="000000"/>
          <w:w w:val="105"/>
        </w:rPr>
        <w:t>лись</w:t>
      </w:r>
      <w:r>
        <w:rPr>
          <w:color w:val="000000"/>
          <w:w w:val="105"/>
        </w:rPr>
        <w:t> в</w:t>
      </w:r>
      <w:r>
        <w:rPr>
          <w:color w:val="000000"/>
          <w:w w:val="105"/>
        </w:rPr>
        <w:t> своеобразную</w:t>
      </w:r>
      <w:r>
        <w:rPr>
          <w:color w:val="000000"/>
          <w:w w:val="105"/>
        </w:rPr>
        <w:t> казацкую</w:t>
      </w:r>
      <w:r>
        <w:rPr>
          <w:color w:val="000000"/>
          <w:w w:val="105"/>
        </w:rPr>
        <w:t> автономию</w:t>
      </w:r>
      <w:r>
        <w:rPr>
          <w:color w:val="000000"/>
          <w:w w:val="105"/>
        </w:rPr>
        <w:t> —</w:t>
      </w:r>
      <w:r>
        <w:rPr>
          <w:color w:val="000000"/>
          <w:w w:val="105"/>
        </w:rPr>
        <w:t> Запорожскую</w:t>
      </w:r>
      <w:r>
        <w:rPr>
          <w:color w:val="000000"/>
          <w:w w:val="105"/>
        </w:rPr>
        <w:t> Сечь</w:t>
      </w:r>
      <w:r>
        <w:rPr>
          <w:color w:val="000000"/>
          <w:w w:val="105"/>
        </w:rPr>
        <w:t> со</w:t>
      </w:r>
      <w:r>
        <w:rPr>
          <w:color w:val="000000"/>
          <w:w w:val="105"/>
        </w:rPr>
        <w:t> </w:t>
      </w:r>
      <w:r>
        <w:rPr>
          <w:color w:val="000000"/>
          <w:w w:val="105"/>
        </w:rPr>
        <w:t>своими выборными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предводителями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(</w:t>
      </w:r>
      <w:r>
        <w:rPr>
          <w:rFonts w:ascii="Book Antiqua" w:hAnsi="Book Antiqua"/>
          <w:i/>
          <w:color w:val="000000"/>
          <w:w w:val="105"/>
        </w:rPr>
        <w:t>ге́тманами</w:t>
      </w:r>
      <w:r>
        <w:rPr>
          <w:color w:val="000000"/>
          <w:w w:val="105"/>
        </w:rPr>
        <w:t>),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законами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и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судом.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Идеологиче- </w:t>
      </w:r>
      <w:r>
        <w:rPr>
          <w:color w:val="000000"/>
        </w:rPr>
        <w:t>ским</w:t>
      </w:r>
      <w:r>
        <w:rPr>
          <w:color w:val="000000"/>
          <w:spacing w:val="-6"/>
        </w:rPr>
        <w:t> </w:t>
      </w:r>
      <w:r>
        <w:rPr>
          <w:color w:val="000000"/>
        </w:rPr>
        <w:t>знаменем</w:t>
      </w:r>
      <w:r>
        <w:rPr>
          <w:color w:val="000000"/>
          <w:spacing w:val="-6"/>
        </w:rPr>
        <w:t> </w:t>
      </w:r>
      <w:r>
        <w:rPr>
          <w:color w:val="000000"/>
        </w:rPr>
        <w:t>запорожских</w:t>
      </w:r>
      <w:r>
        <w:rPr>
          <w:color w:val="000000"/>
          <w:spacing w:val="-6"/>
        </w:rPr>
        <w:t> </w:t>
      </w:r>
      <w:r>
        <w:rPr>
          <w:color w:val="000000"/>
        </w:rPr>
        <w:t>казаков,</w:t>
      </w:r>
      <w:r>
        <w:rPr>
          <w:color w:val="000000"/>
          <w:spacing w:val="-6"/>
        </w:rPr>
        <w:t> </w:t>
      </w:r>
      <w:r>
        <w:rPr>
          <w:color w:val="000000"/>
        </w:rPr>
        <w:t>считавших</w:t>
      </w:r>
      <w:r>
        <w:rPr>
          <w:color w:val="000000"/>
          <w:spacing w:val="-6"/>
        </w:rPr>
        <w:t> </w:t>
      </w:r>
      <w:r>
        <w:rPr>
          <w:color w:val="000000"/>
        </w:rPr>
        <w:t>себя</w:t>
      </w:r>
      <w:r>
        <w:rPr>
          <w:color w:val="000000"/>
          <w:spacing w:val="-6"/>
        </w:rPr>
        <w:t> </w:t>
      </w:r>
      <w:r>
        <w:rPr>
          <w:color w:val="000000"/>
        </w:rPr>
        <w:t>русскими</w:t>
      </w:r>
      <w:r>
        <w:rPr>
          <w:color w:val="000000"/>
          <w:spacing w:val="-6"/>
        </w:rPr>
        <w:t> </w:t>
      </w:r>
      <w:r>
        <w:rPr>
          <w:color w:val="000000"/>
        </w:rPr>
        <w:t>людьми,</w:t>
      </w:r>
      <w:r>
        <w:rPr>
          <w:color w:val="000000"/>
          <w:spacing w:val="-6"/>
        </w:rPr>
        <w:t> </w:t>
      </w:r>
      <w:r>
        <w:rPr>
          <w:color w:val="000000"/>
        </w:rPr>
        <w:t>стала защита православной веры. Первая «столица» казаков расположилась в низо- </w:t>
      </w:r>
      <w:r>
        <w:rPr>
          <w:color w:val="000000"/>
          <w:w w:val="105"/>
        </w:rPr>
        <w:t>вьях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Днепра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на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острове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Хортица.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Со временем Войско Запорожское превратилось в весомую военно-поли- тическую силу. Правители Польши, насаждавшие в Малороссии свою </w:t>
      </w:r>
      <w:r>
        <w:rPr/>
        <w:t>власть, католичество и жестокое крепостное право, тем не менее вынуждены были прибегать к помощи казаков, ценя их смелость и боевой опыт. Казаков стали заносить в реестр, т. е. принимали в службу с выплатой жалованья. Прежде всего они должны были оборонять Речь Посполитую от набегов крымского </w:t>
      </w:r>
      <w:r>
        <w:rPr>
          <w:w w:val="95"/>
        </w:rPr>
        <w:t>хана.</w:t>
      </w:r>
      <w:r>
        <w:rPr>
          <w:spacing w:val="12"/>
        </w:rPr>
        <w:t> </w:t>
      </w:r>
      <w:r>
        <w:rPr>
          <w:w w:val="95"/>
        </w:rPr>
        <w:t>Численность</w:t>
      </w:r>
      <w:r>
        <w:rPr>
          <w:spacing w:val="12"/>
        </w:rPr>
        <w:t> </w:t>
      </w:r>
      <w:r>
        <w:rPr>
          <w:w w:val="95"/>
        </w:rPr>
        <w:t>реестра</w:t>
      </w:r>
      <w:r>
        <w:rPr>
          <w:spacing w:val="12"/>
        </w:rPr>
        <w:t> </w:t>
      </w:r>
      <w:r>
        <w:rPr>
          <w:w w:val="95"/>
        </w:rPr>
        <w:t>была</w:t>
      </w:r>
      <w:r>
        <w:rPr>
          <w:spacing w:val="12"/>
        </w:rPr>
        <w:t> </w:t>
      </w:r>
      <w:r>
        <w:rPr>
          <w:w w:val="95"/>
        </w:rPr>
        <w:t>ограничена</w:t>
      </w:r>
      <w:r>
        <w:rPr>
          <w:spacing w:val="12"/>
        </w:rPr>
        <w:t> </w:t>
      </w:r>
      <w:r>
        <w:rPr>
          <w:w w:val="95"/>
        </w:rPr>
        <w:t>—</w:t>
      </w:r>
      <w:r>
        <w:rPr>
          <w:spacing w:val="12"/>
        </w:rPr>
        <w:t> </w:t>
      </w:r>
      <w:r>
        <w:rPr>
          <w:w w:val="95"/>
        </w:rPr>
        <w:t>власть</w:t>
      </w:r>
      <w:r>
        <w:rPr>
          <w:spacing w:val="12"/>
        </w:rPr>
        <w:t> </w:t>
      </w:r>
      <w:r>
        <w:rPr>
          <w:w w:val="95"/>
        </w:rPr>
        <w:t>не</w:t>
      </w:r>
      <w:r>
        <w:rPr>
          <w:spacing w:val="12"/>
        </w:rPr>
        <w:t> </w:t>
      </w:r>
      <w:r>
        <w:rPr>
          <w:w w:val="95"/>
        </w:rPr>
        <w:t>доверяла</w:t>
      </w:r>
      <w:r>
        <w:rPr>
          <w:spacing w:val="12"/>
        </w:rPr>
        <w:t> </w:t>
      </w:r>
      <w:r>
        <w:rPr>
          <w:spacing w:val="-2"/>
          <w:w w:val="95"/>
        </w:rPr>
        <w:t>запорожцам,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line="223" w:lineRule="auto" w:before="111"/>
        <w:ind w:left="793" w:right="4230"/>
        <w:jc w:val="both"/>
      </w:pPr>
      <w:r>
        <w:rPr/>
        <w:pict>
          <v:group style="position:absolute;margin-left:258.640015pt;margin-top:4.149722pt;width:177.15pt;height:152pt;mso-position-horizontal-relative:page;mso-position-vertical-relative:paragraph;z-index:15954432" id="docshapegroup2491" coordorigin="5173,83" coordsize="3543,3040">
            <v:rect style="position:absolute;left:5172;top:83;width:3543;height:1440" id="docshape2492" filled="true" fillcolor="#000000" stroked="false">
              <v:fill opacity="32768f" type="solid"/>
            </v:rect>
            <v:shape style="position:absolute;left:5245;top:155;width:3402;height:1299" type="#_x0000_t75" id="docshape2493" stroked="false">
              <v:imagedata r:id="rId489" o:title=""/>
            </v:shape>
            <v:rect style="position:absolute;left:5245;top:155;width:3402;height:1299" id="docshape2494" filled="false" stroked="true" strokeweight="1pt" strokecolor="#ffffff">
              <v:stroke dashstyle="solid"/>
            </v:rect>
            <v:rect style="position:absolute;left:5172;top:1401;width:3543;height:1721" id="docshape2495" filled="true" fillcolor="#000000" stroked="false">
              <v:fill opacity="32768f" type="solid"/>
            </v:rect>
            <v:shape style="position:absolute;left:5235;top:1464;width:3422;height:1595" type="#_x0000_t202" id="docshape2496" filled="true" fillcolor="#ffffff" stroked="false">
              <v:textbox inset="0,0,0,0">
                <w:txbxContent>
                  <w:p>
                    <w:pPr>
                      <w:spacing w:line="216" w:lineRule="exact" w:before="136"/>
                      <w:ind w:left="113" w:right="0" w:firstLine="0"/>
                      <w:jc w:val="left"/>
                      <w:rPr>
                        <w:rFonts w:ascii="Calibri" w:hAnsi="Calibri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«Атака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запорожцев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5"/>
                        <w:sz w:val="19"/>
                      </w:rPr>
                      <w:t>в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5"/>
                        <w:sz w:val="19"/>
                      </w:rPr>
                      <w:t>степи».</w:t>
                    </w:r>
                  </w:p>
                  <w:p>
                    <w:pPr>
                      <w:spacing w:line="211" w:lineRule="exact" w:before="0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А.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Рубо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.</w:t>
                    </w:r>
                    <w:r>
                      <w:rPr>
                        <w:rFonts w:ascii="Tahoma" w:hAnsi="Tahoma"/>
                        <w:color w:val="000000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  <w:t>Музей-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2"/>
                        <w:sz w:val="19"/>
                      </w:rPr>
                      <w:t>панорама</w:t>
                    </w:r>
                  </w:p>
                  <w:p>
                    <w:pPr>
                      <w:spacing w:line="215" w:lineRule="exact" w:before="0"/>
                      <w:ind w:left="113" w:right="0" w:firstLine="0"/>
                      <w:jc w:val="left"/>
                      <w:rPr>
                        <w:rFonts w:ascii="Trebuchet MS" w:hAnsi="Trebuchet MS"/>
                        <w:i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color w:val="000000"/>
                        <w:w w:val="95"/>
                        <w:sz w:val="19"/>
                      </w:rPr>
                      <w:t>«Бородинская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4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color w:val="000000"/>
                        <w:spacing w:val="-2"/>
                        <w:sz w:val="19"/>
                      </w:rPr>
                      <w:t>битва»</w:t>
                    </w:r>
                  </w:p>
                  <w:p>
                    <w:pPr>
                      <w:spacing w:line="218" w:lineRule="auto" w:before="108"/>
                      <w:ind w:left="453" w:right="111" w:hanging="341"/>
                      <w:jc w:val="both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75"/>
                        <w:sz w:val="20"/>
                      </w:rPr>
                      <w:t></w:t>
                    </w:r>
                    <w:r>
                      <w:rPr>
                        <w:rFonts w:ascii="Times New Roman" w:hAnsi="Times New Roman"/>
                        <w:color w:val="DB413F"/>
                        <w:spacing w:val="-10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Какую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политику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проводила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53"/>
                        <w:w w:val="95"/>
                        <w:sz w:val="19"/>
                      </w:rPr>
                      <w:t>Речь</w:t>
                    </w:r>
                    <w:r>
                      <w:rPr>
                        <w:rFonts w:ascii="Tahoma" w:hAnsi="Tahoma"/>
                        <w:color w:val="00000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Посполитая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отношению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к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за- порожским казакам?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среди которых постоянно росли </w:t>
      </w:r>
      <w:r>
        <w:rPr/>
        <w:t>антиполь- ские настроения. Их причиной, помимо нарушения дарованных Запорожскому войску прав и вольностей, было гонение поляков на православную веру.</w:t>
      </w:r>
    </w:p>
    <w:p>
      <w:pPr>
        <w:pStyle w:val="BodyText"/>
        <w:spacing w:line="223" w:lineRule="auto" w:before="2"/>
        <w:ind w:left="793" w:right="4230" w:firstLine="340"/>
        <w:jc w:val="both"/>
      </w:pPr>
      <w:r>
        <w:rPr/>
        <w:t>В</w:t>
      </w:r>
      <w:r>
        <w:rPr>
          <w:spacing w:val="-8"/>
        </w:rPr>
        <w:t> </w:t>
      </w:r>
      <w:r>
        <w:rPr/>
        <w:t>1630-е</w:t>
      </w:r>
      <w:r>
        <w:rPr>
          <w:spacing w:val="-8"/>
        </w:rPr>
        <w:t> </w:t>
      </w:r>
      <w:r>
        <w:rPr/>
        <w:t>гг.</w:t>
      </w:r>
      <w:r>
        <w:rPr>
          <w:spacing w:val="-8"/>
        </w:rPr>
        <w:t> </w:t>
      </w:r>
      <w:r>
        <w:rPr/>
        <w:t>запорожцы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раз</w:t>
      </w:r>
      <w:r>
        <w:rPr>
          <w:spacing w:val="-8"/>
        </w:rPr>
        <w:t> </w:t>
      </w:r>
      <w:r>
        <w:rPr/>
        <w:t>восстава- ли. Но все их выступления были жестоко подавлены. Часть казаков ушла в Россию. Русское</w:t>
      </w:r>
      <w:r>
        <w:rPr>
          <w:spacing w:val="-14"/>
        </w:rPr>
        <w:t> </w:t>
      </w:r>
      <w:r>
        <w:rPr/>
        <w:t>правительство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выдало перебежчиков, как требовал польский </w:t>
      </w:r>
      <w:r>
        <w:rPr>
          <w:spacing w:val="-4"/>
        </w:rPr>
        <w:t>король,</w:t>
      </w:r>
      <w:r>
        <w:rPr>
          <w:spacing w:val="-10"/>
        </w:rPr>
        <w:t> </w:t>
      </w:r>
      <w:r>
        <w:rPr>
          <w:spacing w:val="-4"/>
        </w:rPr>
        <w:t>но</w:t>
      </w:r>
      <w:r>
        <w:rPr>
          <w:spacing w:val="-10"/>
        </w:rPr>
        <w:t> </w:t>
      </w:r>
      <w:r>
        <w:rPr>
          <w:spacing w:val="-4"/>
        </w:rPr>
        <w:t>выделило</w:t>
      </w:r>
      <w:r>
        <w:rPr>
          <w:spacing w:val="-10"/>
        </w:rPr>
        <w:t> </w:t>
      </w:r>
      <w:r>
        <w:rPr>
          <w:spacing w:val="-4"/>
        </w:rPr>
        <w:t>переселенцам</w:t>
      </w:r>
      <w:r>
        <w:rPr>
          <w:spacing w:val="-10"/>
        </w:rPr>
        <w:t> </w:t>
      </w:r>
      <w:r>
        <w:rPr>
          <w:spacing w:val="-4"/>
        </w:rPr>
        <w:t>земли</w:t>
      </w:r>
      <w:r>
        <w:rPr>
          <w:spacing w:val="-10"/>
        </w:rPr>
        <w:t> </w:t>
      </w:r>
      <w:r>
        <w:rPr>
          <w:spacing w:val="-4"/>
        </w:rPr>
        <w:t>на </w:t>
      </w:r>
      <w:r>
        <w:rPr/>
        <w:t>юго-западе России, названые Слободской Украиной,</w:t>
      </w:r>
      <w:r>
        <w:rPr>
          <w:spacing w:val="-6"/>
        </w:rPr>
        <w:t> </w:t>
      </w:r>
      <w:r>
        <w:rPr/>
        <w:t>то</w:t>
      </w:r>
      <w:r>
        <w:rPr>
          <w:spacing w:val="-6"/>
        </w:rPr>
        <w:t> </w:t>
      </w:r>
      <w:r>
        <w:rPr/>
        <w:t>есть</w:t>
      </w:r>
      <w:r>
        <w:rPr>
          <w:spacing w:val="-6"/>
        </w:rPr>
        <w:t> </w:t>
      </w:r>
      <w:r>
        <w:rPr/>
        <w:t>окраиной.</w:t>
      </w:r>
      <w:r>
        <w:rPr>
          <w:spacing w:val="-6"/>
        </w:rPr>
        <w:t> </w:t>
      </w:r>
      <w:r>
        <w:rPr/>
        <w:t>(Она</w:t>
      </w:r>
      <w:r>
        <w:rPr>
          <w:spacing w:val="-6"/>
        </w:rPr>
        <w:t> </w:t>
      </w:r>
      <w:r>
        <w:rPr/>
        <w:t>распола- </w:t>
      </w:r>
      <w:r>
        <w:rPr>
          <w:spacing w:val="-4"/>
        </w:rPr>
        <w:t>галась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10"/>
        </w:rPr>
        <w:t> </w:t>
      </w:r>
      <w:r>
        <w:rPr>
          <w:spacing w:val="-4"/>
        </w:rPr>
        <w:t>территории</w:t>
      </w:r>
      <w:r>
        <w:rPr>
          <w:spacing w:val="-10"/>
        </w:rPr>
        <w:t> </w:t>
      </w:r>
      <w:r>
        <w:rPr>
          <w:spacing w:val="-4"/>
        </w:rPr>
        <w:t>современных</w:t>
      </w:r>
      <w:r>
        <w:rPr>
          <w:spacing w:val="-10"/>
        </w:rPr>
        <w:t> </w:t>
      </w:r>
      <w:r>
        <w:rPr>
          <w:spacing w:val="-4"/>
        </w:rPr>
        <w:t>Харьков- </w:t>
      </w:r>
      <w:r>
        <w:rPr/>
        <w:t>ской, Сумской и Белгородской областей).</w:t>
      </w:r>
    </w:p>
    <w:p>
      <w:pPr>
        <w:pStyle w:val="BodyText"/>
        <w:spacing w:line="218" w:lineRule="auto" w:before="7"/>
        <w:ind w:left="793" w:right="791" w:firstLine="340"/>
        <w:jc w:val="both"/>
      </w:pPr>
      <w:r>
        <w:rPr/>
        <w:t>Название</w:t>
      </w:r>
      <w:r>
        <w:rPr>
          <w:spacing w:val="-7"/>
        </w:rPr>
        <w:t> </w:t>
      </w:r>
      <w:r>
        <w:rPr/>
        <w:t>Украина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территории</w:t>
      </w:r>
      <w:r>
        <w:rPr>
          <w:spacing w:val="-7"/>
        </w:rPr>
        <w:t> </w:t>
      </w:r>
      <w:r>
        <w:rPr>
          <w:rFonts w:ascii="Book Antiqua" w:hAnsi="Book Antiqua"/>
          <w:i/>
        </w:rPr>
        <w:t>Малороссии</w:t>
      </w:r>
      <w:r>
        <w:rPr>
          <w:rFonts w:ascii="Book Antiqua" w:hAnsi="Book Antiqua"/>
          <w:i/>
          <w:spacing w:val="-3"/>
        </w:rPr>
        <w:t> </w:t>
      </w:r>
      <w:r>
        <w:rPr/>
        <w:t>происходит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слова</w:t>
      </w:r>
      <w:r>
        <w:rPr>
          <w:spacing w:val="-7"/>
        </w:rPr>
        <w:t> </w:t>
      </w:r>
      <w:r>
        <w:rPr/>
        <w:t>«украй- ный»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украинный,</w:t>
      </w:r>
      <w:r>
        <w:rPr>
          <w:spacing w:val="-14"/>
        </w:rPr>
        <w:t> </w:t>
      </w:r>
      <w:r>
        <w:rPr/>
        <w:t>крайний.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отмечал</w:t>
      </w:r>
      <w:r>
        <w:rPr>
          <w:spacing w:val="-14"/>
        </w:rPr>
        <w:t> </w:t>
      </w:r>
      <w:r>
        <w:rPr/>
        <w:t>создатель</w:t>
      </w:r>
      <w:r>
        <w:rPr>
          <w:spacing w:val="-14"/>
        </w:rPr>
        <w:t> </w:t>
      </w:r>
      <w:r>
        <w:rPr/>
        <w:t>«Толкового</w:t>
      </w:r>
      <w:r>
        <w:rPr>
          <w:spacing w:val="-14"/>
        </w:rPr>
        <w:t> </w:t>
      </w:r>
      <w:r>
        <w:rPr/>
        <w:t>словаря</w:t>
      </w:r>
      <w:r>
        <w:rPr>
          <w:spacing w:val="-14"/>
        </w:rPr>
        <w:t> </w:t>
      </w:r>
      <w:r>
        <w:rPr/>
        <w:t>живо- го</w:t>
      </w:r>
      <w:r>
        <w:rPr>
          <w:spacing w:val="23"/>
        </w:rPr>
        <w:t> </w:t>
      </w:r>
      <w:r>
        <w:rPr/>
        <w:t>великорусского</w:t>
      </w:r>
      <w:r>
        <w:rPr>
          <w:spacing w:val="23"/>
        </w:rPr>
        <w:t> </w:t>
      </w:r>
      <w:r>
        <w:rPr/>
        <w:t>языка»</w:t>
      </w:r>
      <w:r>
        <w:rPr>
          <w:spacing w:val="23"/>
        </w:rPr>
        <w:t> </w:t>
      </w:r>
      <w:r>
        <w:rPr/>
        <w:t>В.</w:t>
      </w:r>
      <w:r>
        <w:rPr>
          <w:spacing w:val="-9"/>
        </w:rPr>
        <w:t> </w:t>
      </w:r>
      <w:r>
        <w:rPr/>
        <w:t>И.</w:t>
      </w:r>
      <w:r>
        <w:rPr>
          <w:spacing w:val="25"/>
        </w:rPr>
        <w:t> </w:t>
      </w:r>
      <w:r>
        <w:rPr/>
        <w:t>Даль,</w:t>
      </w:r>
      <w:r>
        <w:rPr>
          <w:spacing w:val="23"/>
        </w:rPr>
        <w:t> </w:t>
      </w:r>
      <w:r>
        <w:rPr/>
        <w:t>имелось</w:t>
      </w:r>
      <w:r>
        <w:rPr>
          <w:spacing w:val="23"/>
        </w:rPr>
        <w:t> </w:t>
      </w:r>
      <w:r>
        <w:rPr/>
        <w:t>в</w:t>
      </w:r>
      <w:r>
        <w:rPr>
          <w:spacing w:val="23"/>
        </w:rPr>
        <w:t> </w:t>
      </w:r>
      <w:r>
        <w:rPr/>
        <w:t>виду,</w:t>
      </w:r>
      <w:r>
        <w:rPr>
          <w:spacing w:val="24"/>
        </w:rPr>
        <w:t> </w:t>
      </w:r>
      <w:r>
        <w:rPr/>
        <w:t>что</w:t>
      </w:r>
      <w:r>
        <w:rPr>
          <w:spacing w:val="23"/>
        </w:rPr>
        <w:t> </w:t>
      </w:r>
      <w:r>
        <w:rPr/>
        <w:t>это</w:t>
      </w:r>
      <w:r>
        <w:rPr>
          <w:spacing w:val="23"/>
        </w:rPr>
        <w:t> </w:t>
      </w:r>
      <w:r>
        <w:rPr/>
        <w:t>область,</w:t>
      </w:r>
      <w:r>
        <w:rPr>
          <w:spacing w:val="24"/>
        </w:rPr>
        <w:t> </w:t>
      </w:r>
      <w:r>
        <w:rPr>
          <w:spacing w:val="-2"/>
        </w:rPr>
        <w:t>город</w:t>
      </w:r>
    </w:p>
    <w:p>
      <w:pPr>
        <w:pStyle w:val="BodyText"/>
        <w:spacing w:line="220" w:lineRule="auto" w:before="2"/>
        <w:ind w:left="793" w:right="791"/>
        <w:jc w:val="both"/>
      </w:pPr>
      <w:r>
        <w:rPr/>
        <w:t>«у</w:t>
      </w:r>
      <w:r>
        <w:rPr>
          <w:spacing w:val="-6"/>
        </w:rPr>
        <w:t> </w:t>
      </w:r>
      <w:r>
        <w:rPr/>
        <w:t>краю,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краю</w:t>
      </w:r>
      <w:r>
        <w:rPr>
          <w:spacing w:val="-6"/>
        </w:rPr>
        <w:t> </w:t>
      </w:r>
      <w:r>
        <w:rPr/>
        <w:t>чего</w:t>
      </w:r>
      <w:r>
        <w:rPr>
          <w:spacing w:val="-6"/>
        </w:rPr>
        <w:t> </w:t>
      </w:r>
      <w:r>
        <w:rPr/>
        <w:t>находящийся…</w:t>
      </w:r>
      <w:r>
        <w:rPr>
          <w:spacing w:val="-6"/>
        </w:rPr>
        <w:t> </w:t>
      </w:r>
      <w:r>
        <w:rPr/>
        <w:t>пограничный,</w:t>
      </w:r>
      <w:r>
        <w:rPr>
          <w:spacing w:val="-6"/>
        </w:rPr>
        <w:t> </w:t>
      </w:r>
      <w:r>
        <w:rPr/>
        <w:t>порубежный».</w:t>
      </w:r>
      <w:r>
        <w:rPr>
          <w:spacing w:val="-6"/>
        </w:rPr>
        <w:t> </w:t>
      </w:r>
      <w:r>
        <w:rPr/>
        <w:t>Так,</w:t>
      </w:r>
      <w:r>
        <w:rPr>
          <w:spacing w:val="-6"/>
        </w:rPr>
        <w:t> </w:t>
      </w:r>
      <w:r>
        <w:rPr/>
        <w:t>сибир- ские</w:t>
      </w:r>
      <w:r>
        <w:rPr>
          <w:spacing w:val="-10"/>
        </w:rPr>
        <w:t> </w:t>
      </w:r>
      <w:r>
        <w:rPr/>
        <w:t>города</w:t>
      </w:r>
      <w:r>
        <w:rPr>
          <w:spacing w:val="-10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местность,</w:t>
      </w:r>
      <w:r>
        <w:rPr>
          <w:spacing w:val="-10"/>
        </w:rPr>
        <w:t> </w:t>
      </w:r>
      <w:r>
        <w:rPr/>
        <w:t>находящиеся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западных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южных</w:t>
      </w:r>
      <w:r>
        <w:rPr>
          <w:spacing w:val="-10"/>
        </w:rPr>
        <w:t> </w:t>
      </w:r>
      <w:r>
        <w:rPr/>
        <w:t>пределах</w:t>
      </w:r>
      <w:r>
        <w:rPr>
          <w:spacing w:val="-10"/>
        </w:rPr>
        <w:t> </w:t>
      </w:r>
      <w:r>
        <w:rPr/>
        <w:t>Руси, в старину назывались украйными. Но в XVII — начале ХХ в. </w:t>
      </w:r>
      <w:r>
        <w:rPr/>
        <w:t>официальным названием для русских земель в Среднем Поднепровье считалось Малая Русь или Малороссия. Частью Малороссии в XVII в. была так называемая </w:t>
      </w:r>
      <w:r>
        <w:rPr>
          <w:rFonts w:ascii="Book Antiqua" w:hAnsi="Book Antiqua"/>
          <w:i/>
        </w:rPr>
        <w:t>Гетман-</w:t>
      </w:r>
      <w:r>
        <w:rPr>
          <w:rFonts w:ascii="Book Antiqua" w:hAnsi="Book Antiqua"/>
          <w:i/>
        </w:rPr>
        <w:t> щина</w:t>
      </w:r>
      <w:r>
        <w:rPr/>
        <w:t>, подчинённая гетману Войска Запорожского.</w:t>
      </w:r>
    </w:p>
    <w:p>
      <w:pPr>
        <w:pStyle w:val="BodyText"/>
        <w:spacing w:line="220" w:lineRule="auto"/>
        <w:ind w:left="793" w:right="791" w:firstLine="340"/>
        <w:jc w:val="both"/>
        <w:rPr>
          <w:rFonts w:ascii="Book Antiqua" w:hAnsi="Book Antiqua"/>
          <w:i/>
        </w:rPr>
      </w:pPr>
      <w:r>
        <w:rPr/>
        <w:pict>
          <v:group style="position:absolute;margin-left:36.553001pt;margin-top:69.286621pt;width:399.25pt;height:178.5pt;mso-position-horizontal-relative:page;mso-position-vertical-relative:paragraph;z-index:-15503360;mso-wrap-distance-left:0;mso-wrap-distance-right:0" id="docshapegroup2497" coordorigin="731,1386" coordsize="7985,3570">
            <v:rect style="position:absolute;left:731;top:1405;width:7985;height:3550" id="docshape2498" filled="true" fillcolor="#000000" stroked="false">
              <v:fill opacity="32768f" type="solid"/>
            </v:rect>
            <v:rect style="position:absolute;left:793;top:1468;width:7864;height:3428" id="docshape2499" filled="true" fillcolor="#ffffff" stroked="false">
              <v:fill type="solid"/>
            </v:rect>
            <v:rect style="position:absolute;left:6440;top:1385;width:2276;height:2801" id="docshape2500" filled="true" fillcolor="#000000" stroked="false">
              <v:fill opacity="32768f" type="solid"/>
            </v:rect>
            <v:shape style="position:absolute;left:6512;top:1458;width:2135;height:2659" type="#_x0000_t75" id="docshape2501" stroked="false">
              <v:imagedata r:id="rId490" o:title=""/>
            </v:shape>
            <v:rect style="position:absolute;left:6512;top:1458;width:2135;height:2660" id="docshape2502" filled="false" stroked="true" strokeweight="1pt" strokecolor="#ffffff">
              <v:stroke dashstyle="solid"/>
            </v:rect>
            <v:shape style="position:absolute;left:731;top:1385;width:7985;height:3570" type="#_x0000_t202" id="docshape2503" filled="false" stroked="false">
              <v:textbox inset="0,0,0,0">
                <w:txbxContent>
                  <w:p>
                    <w:pPr>
                      <w:spacing w:line="220" w:lineRule="auto" w:before="177"/>
                      <w:ind w:left="176" w:right="3412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«Богдан Хмельницкий».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 С.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Землюков.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Чернигов,</w:t>
                    </w:r>
                    <w:r>
                      <w:rPr>
                        <w:rFonts w:ascii="Trebuchet MS" w:hAnsi="Trebuchet MS"/>
                        <w:i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областной</w:t>
                    </w:r>
                    <w:r>
                      <w:rPr>
                        <w:rFonts w:ascii="Trebuchet MS" w:hAnsi="Trebuchet MS"/>
                        <w:i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художественный</w:t>
                    </w:r>
                    <w:r>
                      <w:rPr>
                        <w:rFonts w:ascii="Trebuchet MS" w:hAnsi="Trebuchet MS"/>
                        <w:i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музей</w:t>
                    </w:r>
                  </w:p>
                  <w:p>
                    <w:pPr>
                      <w:spacing w:line="220" w:lineRule="auto" w:before="111"/>
                      <w:ind w:left="176" w:right="2494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Богдан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Хмельницкий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(1596–1657)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происходил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малорос- </w:t>
                    </w:r>
                    <w:r>
                      <w:rPr>
                        <w:w w:val="95"/>
                        <w:sz w:val="19"/>
                      </w:rPr>
                      <w:t>сийских шляхтичей. Своей службой и талантами он добил- </w:t>
                    </w:r>
                    <w:r>
                      <w:rPr>
                        <w:sz w:val="19"/>
                      </w:rPr>
                      <w:t>ся важного поста в Войске Запорожском — войскового писаря. Однако поляки лишили его всех званий. Более </w:t>
                    </w:r>
                    <w:r>
                      <w:rPr>
                        <w:w w:val="95"/>
                        <w:sz w:val="19"/>
                      </w:rPr>
                      <w:t>того, один знатный польский пан сжёг его поместье. Хмель- </w:t>
                    </w:r>
                    <w:r>
                      <w:rPr>
                        <w:sz w:val="19"/>
                      </w:rPr>
                      <w:t>ницкий не смог добиться правды даже у короля Речи Посполитой. Русские люди в Речи Посполитой испытыва- ли на себе национальное, политическое и религиозное </w:t>
                    </w:r>
                    <w:r>
                      <w:rPr>
                        <w:w w:val="95"/>
                        <w:sz w:val="19"/>
                      </w:rPr>
                      <w:t>угнетение: все дела в канцеляриях велись только на латин- </w:t>
                    </w:r>
                    <w:r>
                      <w:rPr>
                        <w:sz w:val="19"/>
                      </w:rPr>
                      <w:t>ском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польском</w:t>
                    </w:r>
                    <w:r>
                      <w:rPr>
                        <w:spacing w:val="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языках,</w:t>
                    </w:r>
                    <w:r>
                      <w:rPr>
                        <w:spacing w:val="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православная</w:t>
                    </w:r>
                    <w:r>
                      <w:rPr>
                        <w:spacing w:val="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церковь</w:t>
                    </w:r>
                    <w:r>
                      <w:rPr>
                        <w:spacing w:val="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2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русская</w:t>
                    </w:r>
                  </w:p>
                  <w:p>
                    <w:pPr>
                      <w:spacing w:line="220" w:lineRule="auto" w:before="0"/>
                      <w:ind w:left="176" w:right="169" w:firstLine="0"/>
                      <w:jc w:val="both"/>
                      <w:rPr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>культура подвергались гонениям. Всё это вылились в восстание запорожского гетма-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Богдана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Хмельницкого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1648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г.,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распространившееся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на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все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русские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земли,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удер- </w:t>
                    </w:r>
                    <w:r>
                      <w:rPr>
                        <w:sz w:val="19"/>
                      </w:rPr>
                      <w:t>живаемые польско-литовским государством.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t>Новое восстание, которое началось в 1648 г., возглавил гетман Войска Запорожского </w:t>
      </w:r>
      <w:r>
        <w:rPr>
          <w:rFonts w:ascii="Book Antiqua" w:hAnsi="Book Antiqua"/>
          <w:b/>
          <w:i/>
        </w:rPr>
        <w:t>Богдан Хмельницкий</w:t>
      </w:r>
      <w:r>
        <w:rPr/>
        <w:t>. Первоначально военные действия скла- дывались для запорожцев весьма удачно. Казаки, активно поддерживаемые малороссийскими крестьянами, громили шляхетские войска. Польские паны были изгнаны с территорий, подконтрольных гетману Войска Запорожского </w:t>
      </w:r>
      <w:r>
        <w:rPr>
          <w:spacing w:val="-2"/>
        </w:rPr>
        <w:t>(Гетманщины)</w:t>
      </w:r>
      <w:r>
        <w:rPr>
          <w:rFonts w:ascii="Book Antiqua" w:hAnsi="Book Antiqua"/>
          <w:i/>
          <w:spacing w:val="-2"/>
        </w:rPr>
        <w:t>.</w:t>
      </w:r>
    </w:p>
    <w:p>
      <w:pPr>
        <w:spacing w:after="0" w:line="220" w:lineRule="auto"/>
        <w:jc w:val="both"/>
        <w:rPr>
          <w:rFonts w:ascii="Book Antiqua" w:hAnsi="Book Antiqua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Book Antiqua"/>
          <w:i/>
          <w:sz w:val="11"/>
        </w:rPr>
      </w:pPr>
    </w:p>
    <w:p>
      <w:pPr>
        <w:pStyle w:val="BodyText"/>
        <w:spacing w:line="218" w:lineRule="auto" w:before="116"/>
        <w:ind w:left="793" w:right="791" w:firstLine="340"/>
        <w:jc w:val="both"/>
      </w:pPr>
      <w:r>
        <w:rPr/>
        <w:t>Договор об автономии, заключённый в 1649 г. в Зборове между </w:t>
      </w:r>
      <w:r>
        <w:rPr/>
        <w:t>Богданом Хмельницким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польским</w:t>
      </w:r>
      <w:r>
        <w:rPr>
          <w:spacing w:val="-6"/>
        </w:rPr>
        <w:t> </w:t>
      </w:r>
      <w:r>
        <w:rPr/>
        <w:t>королём</w:t>
      </w:r>
      <w:r>
        <w:rPr>
          <w:spacing w:val="-6"/>
        </w:rPr>
        <w:t> </w:t>
      </w:r>
      <w:r>
        <w:rPr/>
        <w:t>Яном</w:t>
      </w:r>
      <w:r>
        <w:rPr>
          <w:spacing w:val="-6"/>
        </w:rPr>
        <w:t> </w:t>
      </w:r>
      <w:r>
        <w:rPr/>
        <w:t>II</w:t>
      </w:r>
      <w:r>
        <w:rPr>
          <w:spacing w:val="-6"/>
        </w:rPr>
        <w:t> </w:t>
      </w:r>
      <w:r>
        <w:rPr/>
        <w:t>Казимиром,</w:t>
      </w:r>
      <w:r>
        <w:rPr>
          <w:spacing w:val="-6"/>
        </w:rPr>
        <w:t> </w:t>
      </w:r>
      <w:r>
        <w:rPr/>
        <w:t>увеличивал</w:t>
      </w:r>
      <w:r>
        <w:rPr>
          <w:spacing w:val="-6"/>
        </w:rPr>
        <w:t> </w:t>
      </w:r>
      <w:r>
        <w:rPr/>
        <w:t>число</w:t>
      </w:r>
      <w:r>
        <w:rPr>
          <w:spacing w:val="-6"/>
        </w:rPr>
        <w:t> </w:t>
      </w:r>
      <w:r>
        <w:rPr/>
        <w:t>рее- стровых казаков до 40 тыс. Однако польский сейм не утвердил Зборовский договор. Военные действия возобновились. Обладая большими ресурсами, Речь Посполитая постепенно меняла ход войны в свою пользу. Чем тяжелее складывалась</w:t>
      </w:r>
      <w:r>
        <w:rPr>
          <w:spacing w:val="-13"/>
        </w:rPr>
        <w:t> </w:t>
      </w:r>
      <w:r>
        <w:rPr/>
        <w:t>война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поляками,</w:t>
      </w:r>
      <w:r>
        <w:rPr>
          <w:spacing w:val="-13"/>
        </w:rPr>
        <w:t> </w:t>
      </w:r>
      <w:r>
        <w:rPr/>
        <w:t>тем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большей</w:t>
      </w:r>
      <w:r>
        <w:rPr>
          <w:spacing w:val="-13"/>
        </w:rPr>
        <w:t> </w:t>
      </w:r>
      <w:r>
        <w:rPr/>
        <w:t>надеждой</w:t>
      </w:r>
      <w:r>
        <w:rPr>
          <w:spacing w:val="-14"/>
        </w:rPr>
        <w:t> </w:t>
      </w:r>
      <w:r>
        <w:rPr/>
        <w:t>запорожские</w:t>
      </w:r>
      <w:r>
        <w:rPr>
          <w:spacing w:val="-13"/>
        </w:rPr>
        <w:t> </w:t>
      </w:r>
      <w:r>
        <w:rPr/>
        <w:t>казаки, малороссийские горожане и крестьяне смотрели на восток. Именно с помо- щью России православное население Гетманщины (земли Малороссии и Вой- ска Запорожского) надеялось сохранить свою веру, избавиться от гонений, спастись от панского гнёта. И просто избежать физического истребления, поскольку поляки жестоко расправлялись с восставшими. На повестке дня стоял коренной вопрос о воссоединении двух частей разорванного русского народа — Великой и Малой России.</w:t>
      </w:r>
    </w:p>
    <w:p>
      <w:pPr>
        <w:pStyle w:val="BodyText"/>
        <w:spacing w:line="218" w:lineRule="auto" w:before="14"/>
        <w:ind w:left="793" w:right="790" w:firstLine="340"/>
        <w:jc w:val="both"/>
      </w:pPr>
      <w:r>
        <w:rPr/>
        <w:t>Более сложную позицию занимала казацкая верхушка. </w:t>
      </w:r>
      <w:r>
        <w:rPr>
          <w:rFonts w:ascii="Book Antiqua" w:hAnsi="Book Antiqua"/>
          <w:i/>
        </w:rPr>
        <w:t>Старшина </w:t>
      </w:r>
      <w:r>
        <w:rPr/>
        <w:t>приня- лась искать союза с крымским ханом. Зачастили гетманские посланцы и в Москву,</w:t>
      </w:r>
      <w:r>
        <w:rPr>
          <w:spacing w:val="-9"/>
        </w:rPr>
        <w:t> </w:t>
      </w:r>
      <w:r>
        <w:rPr/>
        <w:t>предлагая</w:t>
      </w:r>
      <w:r>
        <w:rPr>
          <w:spacing w:val="-10"/>
        </w:rPr>
        <w:t> </w:t>
      </w:r>
      <w:r>
        <w:rPr/>
        <w:t>царю</w:t>
      </w:r>
      <w:r>
        <w:rPr>
          <w:spacing w:val="-9"/>
        </w:rPr>
        <w:t> </w:t>
      </w:r>
      <w:r>
        <w:rPr/>
        <w:t>Алексею</w:t>
      </w:r>
      <w:r>
        <w:rPr>
          <w:spacing w:val="-10"/>
        </w:rPr>
        <w:t> </w:t>
      </w:r>
      <w:r>
        <w:rPr/>
        <w:t>Михайловичу</w:t>
      </w:r>
      <w:r>
        <w:rPr>
          <w:spacing w:val="-9"/>
        </w:rPr>
        <w:t> </w:t>
      </w:r>
      <w:r>
        <w:rPr/>
        <w:t>взять</w:t>
      </w:r>
      <w:r>
        <w:rPr>
          <w:spacing w:val="-10"/>
        </w:rPr>
        <w:t> </w:t>
      </w:r>
      <w:r>
        <w:rPr/>
        <w:t>Войско</w:t>
      </w:r>
      <w:r>
        <w:rPr>
          <w:spacing w:val="-9"/>
        </w:rPr>
        <w:t> </w:t>
      </w:r>
      <w:r>
        <w:rPr/>
        <w:t>Запорожское</w:t>
      </w:r>
      <w:r>
        <w:rPr>
          <w:spacing w:val="-10"/>
        </w:rPr>
        <w:t> </w:t>
      </w:r>
      <w:r>
        <w:rPr/>
        <w:t>под власть России. Однако царь долго не давал согласия. Россия ограничивалась открытием границ для беженцев, отменой пошлин на вывозимые из России в Гетманщину</w:t>
      </w:r>
      <w:r>
        <w:rPr>
          <w:spacing w:val="-2"/>
        </w:rPr>
        <w:t> </w:t>
      </w:r>
      <w:r>
        <w:rPr/>
        <w:t>хлеб,</w:t>
      </w:r>
      <w:r>
        <w:rPr>
          <w:spacing w:val="-2"/>
        </w:rPr>
        <w:t> </w:t>
      </w:r>
      <w:r>
        <w:rPr/>
        <w:t>порох,</w:t>
      </w:r>
      <w:r>
        <w:rPr>
          <w:spacing w:val="-2"/>
        </w:rPr>
        <w:t> </w:t>
      </w:r>
      <w:r>
        <w:rPr/>
        <w:t>оружие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другие</w:t>
      </w:r>
      <w:r>
        <w:rPr>
          <w:spacing w:val="-2"/>
        </w:rPr>
        <w:t> </w:t>
      </w:r>
      <w:r>
        <w:rPr/>
        <w:t>товары,</w:t>
      </w:r>
      <w:r>
        <w:rPr>
          <w:spacing w:val="-2"/>
        </w:rPr>
        <w:t> </w:t>
      </w:r>
      <w:r>
        <w:rPr/>
        <w:t>не</w:t>
      </w:r>
      <w:r>
        <w:rPr>
          <w:spacing w:val="-3"/>
        </w:rPr>
        <w:t> </w:t>
      </w:r>
      <w:r>
        <w:rPr/>
        <w:t>препятствовала</w:t>
      </w:r>
      <w:r>
        <w:rPr>
          <w:spacing w:val="-2"/>
        </w:rPr>
        <w:t> </w:t>
      </w:r>
      <w:r>
        <w:rPr/>
        <w:t>участию в войне с поляками донских казаков. В Москве понимали, что вхождение </w:t>
      </w:r>
      <w:r>
        <w:rPr/>
        <w:t>в состав России малороссийских и запорожских земель означает немедленную войну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Речью</w:t>
      </w:r>
      <w:r>
        <w:rPr>
          <w:spacing w:val="40"/>
        </w:rPr>
        <w:t> </w:t>
      </w:r>
      <w:r>
        <w:rPr/>
        <w:t>Посполитой,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которой</w:t>
      </w:r>
      <w:r>
        <w:rPr>
          <w:spacing w:val="40"/>
        </w:rPr>
        <w:t> </w:t>
      </w:r>
      <w:r>
        <w:rPr/>
        <w:t>Москва</w:t>
      </w:r>
      <w:r>
        <w:rPr>
          <w:spacing w:val="40"/>
        </w:rPr>
        <w:t> </w:t>
      </w:r>
      <w:r>
        <w:rPr/>
        <w:t>ещё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была</w:t>
      </w:r>
      <w:r>
        <w:rPr>
          <w:spacing w:val="40"/>
        </w:rPr>
        <w:t> </w:t>
      </w:r>
      <w:r>
        <w:rPr/>
        <w:t>готова.</w:t>
      </w:r>
      <w:r>
        <w:rPr>
          <w:spacing w:val="40"/>
        </w:rPr>
        <w:t> </w:t>
      </w:r>
      <w:r>
        <w:rPr/>
        <w:t>Свежо было в памяти поражение у стен Смоленска.</w:t>
      </w:r>
    </w:p>
    <w:p>
      <w:pPr>
        <w:pStyle w:val="BodyText"/>
        <w:spacing w:line="220" w:lineRule="auto"/>
        <w:ind w:left="793" w:right="791" w:firstLine="340"/>
        <w:jc w:val="both"/>
      </w:pPr>
      <w:r>
        <w:rPr/>
        <w:t>Обстановка между тем принимала драматический оборот. В бою под Бере- стечком (июнь 1651 г.) из-за измены крымского хана казацкое войско </w:t>
      </w:r>
      <w:r>
        <w:rPr/>
        <w:t>было разбито. Новый Белоцерковский мир (1651) значительно уменьшил террито- рии, подвластные Хмельницкому. Череда военных неудач, явное намеренье католической Польши вернуться к прежним порядкам и, главное, пророссий- ские настроения рядового казачества побуждали Хмельницкого вновь обра- титься к Алексею Михайловичу.</w:t>
      </w:r>
    </w:p>
    <w:p>
      <w:pPr>
        <w:spacing w:line="204" w:lineRule="auto" w:before="87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position w:val="2"/>
          <w:sz w:val="16"/>
        </w:rPr>
        <w:t>●</w:t>
      </w:r>
      <w:r>
        <w:rPr>
          <w:rFonts w:ascii="Segoe UI Symbol" w:hAnsi="Segoe UI Symbol"/>
          <w:color w:val="DB413F"/>
          <w:spacing w:val="80"/>
          <w:position w:val="2"/>
          <w:sz w:val="16"/>
        </w:rPr>
        <w:t> </w:t>
      </w:r>
      <w:r>
        <w:rPr>
          <w:rFonts w:ascii="Calibri" w:hAnsi="Calibri"/>
          <w:b/>
          <w:sz w:val="19"/>
        </w:rPr>
        <w:t>1.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1648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г.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запорожцы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начали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войну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поляками?</w:t>
      </w:r>
      <w:r>
        <w:rPr>
          <w:rFonts w:ascii="Tahoma" w:hAnsi="Tahoma"/>
          <w:spacing w:val="-2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rFonts w:ascii="Tahoma" w:hAnsi="Tahoma"/>
          <w:sz w:val="19"/>
        </w:rPr>
        <w:t>Опишите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ход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освобо- дительной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войны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под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предводительством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Хмельницкого.</w:t>
      </w:r>
      <w:r>
        <w:rPr>
          <w:rFonts w:ascii="Tahoma" w:hAnsi="Tahoma"/>
          <w:spacing w:val="-15"/>
          <w:sz w:val="19"/>
        </w:rPr>
        <w:t> </w:t>
      </w:r>
      <w:r>
        <w:rPr>
          <w:rFonts w:ascii="Calibri" w:hAnsi="Calibri"/>
          <w:b/>
          <w:sz w:val="19"/>
        </w:rPr>
        <w:t>3.</w:t>
      </w:r>
      <w:r>
        <w:rPr>
          <w:rFonts w:ascii="Calibri" w:hAnsi="Calibri"/>
          <w:b/>
          <w:spacing w:val="-10"/>
          <w:sz w:val="19"/>
        </w:rPr>
        <w:t> </w:t>
      </w:r>
      <w:r>
        <w:rPr>
          <w:rFonts w:ascii="Tahoma" w:hAnsi="Tahoma"/>
          <w:sz w:val="19"/>
        </w:rPr>
        <w:t>Какую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помощь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восстав- шим оказывала Россия?</w:t>
      </w:r>
    </w:p>
    <w:p>
      <w:pPr>
        <w:pStyle w:val="BodyText"/>
        <w:spacing w:line="218" w:lineRule="auto" w:before="133"/>
        <w:ind w:left="793" w:right="790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Земский</w:t>
      </w:r>
      <w:r>
        <w:rPr>
          <w:rFonts w:ascii="Calibri" w:hAnsi="Calibri"/>
          <w:b/>
          <w:color w:val="DB413F"/>
          <w:w w:val="105"/>
        </w:rPr>
        <w:t> собор</w:t>
      </w:r>
      <w:r>
        <w:rPr>
          <w:rFonts w:ascii="Calibri" w:hAnsi="Calibri"/>
          <w:b/>
          <w:color w:val="DB413F"/>
          <w:w w:val="105"/>
        </w:rPr>
        <w:t> 1653</w:t>
      </w:r>
      <w:r>
        <w:rPr>
          <w:rFonts w:ascii="Calibri" w:hAnsi="Calibri"/>
          <w:b/>
          <w:color w:val="DB413F"/>
          <w:w w:val="105"/>
        </w:rPr>
        <w:t> г.</w:t>
      </w:r>
      <w:r>
        <w:rPr>
          <w:rFonts w:ascii="Calibri" w:hAnsi="Calibri"/>
          <w:b/>
          <w:color w:val="DB413F"/>
          <w:w w:val="105"/>
        </w:rPr>
        <w:t> и</w:t>
      </w:r>
      <w:r>
        <w:rPr>
          <w:rFonts w:ascii="Calibri" w:hAnsi="Calibri"/>
          <w:b/>
          <w:color w:val="DB413F"/>
          <w:w w:val="105"/>
        </w:rPr>
        <w:t> Переяславская</w:t>
      </w:r>
      <w:r>
        <w:rPr>
          <w:rFonts w:ascii="Calibri" w:hAnsi="Calibri"/>
          <w:b/>
          <w:color w:val="DB413F"/>
          <w:w w:val="105"/>
        </w:rPr>
        <w:t> рада</w:t>
      </w:r>
      <w:r>
        <w:rPr>
          <w:rFonts w:ascii="Calibri" w:hAnsi="Calibri"/>
          <w:b/>
          <w:color w:val="DB413F"/>
          <w:w w:val="105"/>
        </w:rPr>
        <w:t> 1654</w:t>
      </w:r>
      <w:r>
        <w:rPr>
          <w:rFonts w:ascii="Calibri" w:hAnsi="Calibri"/>
          <w:b/>
          <w:color w:val="DB413F"/>
          <w:w w:val="105"/>
        </w:rPr>
        <w:t> г.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В октябре 1653 г. Земский</w:t>
      </w:r>
      <w:r>
        <w:rPr>
          <w:color w:val="000000"/>
          <w:w w:val="105"/>
        </w:rPr>
        <w:t> собор</w:t>
      </w:r>
      <w:r>
        <w:rPr>
          <w:color w:val="000000"/>
          <w:w w:val="105"/>
        </w:rPr>
        <w:t> постановил</w:t>
      </w:r>
      <w:r>
        <w:rPr>
          <w:color w:val="000000"/>
          <w:w w:val="105"/>
        </w:rPr>
        <w:t> «чтоб</w:t>
      </w:r>
      <w:r>
        <w:rPr>
          <w:color w:val="000000"/>
          <w:w w:val="105"/>
        </w:rPr>
        <w:t> великой</w:t>
      </w:r>
      <w:r>
        <w:rPr>
          <w:color w:val="000000"/>
          <w:w w:val="105"/>
        </w:rPr>
        <w:t> государь</w:t>
      </w:r>
      <w:r>
        <w:rPr>
          <w:color w:val="000000"/>
          <w:w w:val="105"/>
        </w:rPr>
        <w:t> царь</w:t>
      </w:r>
      <w:r>
        <w:rPr>
          <w:color w:val="000000"/>
          <w:w w:val="105"/>
        </w:rPr>
        <w:t> и</w:t>
      </w:r>
      <w:r>
        <w:rPr>
          <w:color w:val="000000"/>
          <w:w w:val="105"/>
        </w:rPr>
        <w:t> великий</w:t>
      </w:r>
      <w:r>
        <w:rPr>
          <w:color w:val="000000"/>
          <w:w w:val="105"/>
        </w:rPr>
        <w:t> князь </w:t>
      </w:r>
      <w:r>
        <w:rPr>
          <w:color w:val="000000"/>
        </w:rPr>
        <w:t>Алексей Михайлович всея Руси изволил того гетмана Богдана Хмельницкого </w:t>
      </w:r>
      <w:r>
        <w:rPr>
          <w:color w:val="000000"/>
          <w:w w:val="105"/>
        </w:rPr>
        <w:t>и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всё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Войско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Запорожское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с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городами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их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и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с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землями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принять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под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свою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госу- дареву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высокую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руку».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Решение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было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непростым.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Однако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в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Москве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хорошо понимали,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что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промедление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может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грозить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физическим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истреблением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или </w:t>
      </w:r>
      <w:r>
        <w:rPr>
          <w:color w:val="000000"/>
        </w:rPr>
        <w:t>полным окатоличиванием русского населения Малой России. К тому же появ- </w:t>
      </w:r>
      <w:r>
        <w:rPr>
          <w:color w:val="000000"/>
          <w:w w:val="105"/>
        </w:rPr>
        <w:t>лялась</w:t>
      </w:r>
      <w:r>
        <w:rPr>
          <w:color w:val="000000"/>
          <w:w w:val="105"/>
        </w:rPr>
        <w:t> надежда</w:t>
      </w:r>
      <w:r>
        <w:rPr>
          <w:color w:val="000000"/>
          <w:w w:val="105"/>
        </w:rPr>
        <w:t> возвратить</w:t>
      </w:r>
      <w:r>
        <w:rPr>
          <w:color w:val="000000"/>
          <w:w w:val="105"/>
        </w:rPr>
        <w:t> утраченные</w:t>
      </w:r>
      <w:r>
        <w:rPr>
          <w:color w:val="000000"/>
          <w:w w:val="105"/>
        </w:rPr>
        <w:t> в</w:t>
      </w:r>
      <w:r>
        <w:rPr>
          <w:color w:val="000000"/>
          <w:w w:val="105"/>
        </w:rPr>
        <w:t> ходе</w:t>
      </w:r>
      <w:r>
        <w:rPr>
          <w:color w:val="000000"/>
          <w:w w:val="105"/>
        </w:rPr>
        <w:t> Смуты</w:t>
      </w:r>
      <w:r>
        <w:rPr>
          <w:color w:val="000000"/>
          <w:w w:val="105"/>
        </w:rPr>
        <w:t> смоленские</w:t>
      </w:r>
      <w:r>
        <w:rPr>
          <w:color w:val="000000"/>
          <w:w w:val="105"/>
        </w:rPr>
        <w:t> и</w:t>
      </w:r>
      <w:r>
        <w:rPr>
          <w:color w:val="000000"/>
          <w:w w:val="105"/>
        </w:rPr>
        <w:t> новго- род-северские земли.</w:t>
      </w:r>
    </w:p>
    <w:p>
      <w:pPr>
        <w:pStyle w:val="BodyText"/>
        <w:spacing w:line="216" w:lineRule="auto" w:before="2"/>
        <w:ind w:left="793" w:right="791" w:firstLine="340"/>
        <w:jc w:val="both"/>
      </w:pPr>
      <w:r>
        <w:rPr/>
        <w:t>В январе </w:t>
      </w:r>
      <w:r>
        <w:rPr>
          <w:rFonts w:ascii="Book Antiqua" w:hAnsi="Book Antiqua"/>
          <w:b/>
        </w:rPr>
        <w:t>1654 г.</w:t>
      </w:r>
      <w:r>
        <w:rPr/>
        <w:t>, в городе Переяславе, на </w:t>
      </w:r>
      <w:r>
        <w:rPr>
          <w:rFonts w:ascii="Book Antiqua" w:hAnsi="Book Antiqua"/>
          <w:i/>
        </w:rPr>
        <w:t>раде </w:t>
      </w:r>
      <w:r>
        <w:rPr/>
        <w:t>— собрании представителей казачества во главе с Богданом Хмельницким — было принято решение о вос- соединении земель Войска Запорожского (Малороссии) с Россией. </w:t>
      </w:r>
      <w:r>
        <w:rPr/>
        <w:t>«Волим [хотим] под царя московского, православного!» — постановили казаки.</w:t>
      </w:r>
    </w:p>
    <w:p>
      <w:pPr>
        <w:spacing w:after="0" w:line="216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  <w:rPr>
          <w:sz w:val="21"/>
        </w:rPr>
      </w:pPr>
    </w:p>
    <w:p>
      <w:pPr>
        <w:spacing w:line="218" w:lineRule="auto" w:before="119"/>
        <w:ind w:left="907" w:right="4269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36.553001pt;margin-top:-2.570407pt;width:399.35pt;height:94pt;mso-position-horizontal-relative:page;mso-position-vertical-relative:paragraph;z-index:-21768704" id="docshapegroup2504" coordorigin="731,-51" coordsize="7987,1880">
            <v:rect style="position:absolute;left:731;top:-40;width:4976;height:1455" id="docshape2505" filled="true" fillcolor="#000000" stroked="false">
              <v:fill opacity="32768f" type="solid"/>
            </v:rect>
            <v:rect style="position:absolute;left:793;top:22;width:4853;height:1328" id="docshape2506" filled="true" fillcolor="#ffffff" stroked="false">
              <v:fill type="solid"/>
            </v:rect>
            <v:rect style="position:absolute;left:5002;top:-52;width:3716;height:1880" id="docshape2507" filled="true" fillcolor="#000000" stroked="false">
              <v:fill opacity="32768f" type="solid"/>
            </v:rect>
            <v:shape style="position:absolute;left:5075;top:21;width:3575;height:1733" type="#_x0000_t75" id="docshape2508" stroked="false">
              <v:imagedata r:id="rId491" o:title=""/>
            </v:shape>
            <v:rect style="position:absolute;left:5075;top:21;width:3575;height:1735" id="docshape2509" filled="false" stroked="true" strokeweight="1.05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0"/>
          <w:sz w:val="19"/>
        </w:rPr>
        <w:t>«Навеки с Москвой, навеки с </w:t>
      </w:r>
      <w:r>
        <w:rPr>
          <w:rFonts w:ascii="Calibri" w:hAnsi="Calibri"/>
          <w:b/>
          <w:w w:val="110"/>
          <w:sz w:val="19"/>
        </w:rPr>
        <w:t>русским </w:t>
      </w:r>
      <w:r>
        <w:rPr>
          <w:rFonts w:ascii="Calibri" w:hAnsi="Calibri"/>
          <w:b/>
          <w:w w:val="105"/>
          <w:sz w:val="19"/>
        </w:rPr>
        <w:t>народом». </w:t>
      </w:r>
      <w:r>
        <w:rPr>
          <w:rFonts w:ascii="Trebuchet MS" w:hAnsi="Trebuchet MS"/>
          <w:i/>
          <w:w w:val="105"/>
          <w:sz w:val="19"/>
        </w:rPr>
        <w:t>Художник</w:t>
      </w:r>
      <w:r>
        <w:rPr>
          <w:rFonts w:ascii="Trebuchet MS" w:hAnsi="Trebuchet MS"/>
          <w:i/>
          <w:spacing w:val="-6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М.</w:t>
      </w:r>
      <w:r>
        <w:rPr>
          <w:rFonts w:ascii="Trebuchet MS" w:hAnsi="Trebuchet MS"/>
          <w:i/>
          <w:spacing w:val="-6"/>
          <w:w w:val="105"/>
          <w:sz w:val="19"/>
        </w:rPr>
        <w:t> </w:t>
      </w:r>
      <w:r>
        <w:rPr>
          <w:rFonts w:ascii="Trebuchet MS" w:hAnsi="Trebuchet MS"/>
          <w:i/>
          <w:w w:val="105"/>
          <w:sz w:val="19"/>
        </w:rPr>
        <w:t>Хмелько.</w:t>
      </w:r>
    </w:p>
    <w:p>
      <w:pPr>
        <w:spacing w:line="218" w:lineRule="auto" w:before="103"/>
        <w:ind w:left="1247" w:right="4400" w:hanging="341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</w:t>
      </w:r>
      <w:r>
        <w:rPr>
          <w:rFonts w:ascii="Times New Roman" w:hAnsi="Times New Roman"/>
          <w:color w:val="DB413F"/>
          <w:spacing w:val="40"/>
          <w:sz w:val="20"/>
        </w:rPr>
        <w:t> </w:t>
      </w:r>
      <w:r>
        <w:rPr>
          <w:rFonts w:ascii="Tahoma" w:hAnsi="Tahoma"/>
          <w:sz w:val="19"/>
        </w:rPr>
        <w:t>Какое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событие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изображено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картине? Как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оно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повлияло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отношения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z w:val="19"/>
        </w:rPr>
        <w:t>России с Польшей?</w:t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line="223" w:lineRule="auto"/>
        <w:ind w:left="793" w:right="4400" w:firstLine="340"/>
        <w:jc w:val="both"/>
      </w:pPr>
      <w:r>
        <w:rPr/>
        <w:t>Переяславская рада </w:t>
      </w:r>
      <w:r>
        <w:rPr/>
        <w:t>завершилась присягой</w:t>
      </w:r>
      <w:r>
        <w:rPr>
          <w:spacing w:val="31"/>
        </w:rPr>
        <w:t>  </w:t>
      </w:r>
      <w:r>
        <w:rPr/>
        <w:t>на</w:t>
      </w:r>
      <w:r>
        <w:rPr>
          <w:spacing w:val="31"/>
        </w:rPr>
        <w:t>  </w:t>
      </w:r>
      <w:r>
        <w:rPr/>
        <w:t>верность</w:t>
      </w:r>
      <w:r>
        <w:rPr>
          <w:spacing w:val="31"/>
        </w:rPr>
        <w:t>  </w:t>
      </w:r>
      <w:r>
        <w:rPr/>
        <w:t>царю</w:t>
      </w:r>
      <w:r>
        <w:rPr>
          <w:spacing w:val="31"/>
        </w:rPr>
        <w:t>  </w:t>
      </w:r>
      <w:r>
        <w:rPr>
          <w:spacing w:val="-2"/>
        </w:rPr>
        <w:t>Алексею</w:t>
      </w:r>
    </w:p>
    <w:p>
      <w:pPr>
        <w:pStyle w:val="BodyText"/>
        <w:spacing w:line="223" w:lineRule="auto" w:before="1"/>
        <w:ind w:left="793" w:right="791"/>
        <w:jc w:val="both"/>
      </w:pPr>
      <w:r>
        <w:rPr/>
        <w:t>Михайловичу. Московские послы разъехались по городам Малороссии прини- мать присягу новых подданных. Несмотря на позицию части корыстолюбивой старшины, которая рассматривала Переяславскую раду как эпизод в борьбе</w:t>
      </w:r>
      <w:r>
        <w:rPr>
          <w:spacing w:val="80"/>
        </w:rPr>
        <w:t> </w:t>
      </w:r>
      <w:r>
        <w:rPr/>
        <w:t>за свои интересы, то был свободный и осознанный выбор русского народа Малой России, сохранившего общие исторические, национальные, религиоз- ные и культурные корни с Великой Россией.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Весной 1654 г. в Москве были подтверждены права и вольности Войска Запорожского.</w:t>
      </w:r>
      <w:r>
        <w:rPr>
          <w:spacing w:val="-1"/>
        </w:rPr>
        <w:t> </w:t>
      </w:r>
      <w:r>
        <w:rPr/>
        <w:t>Оно</w:t>
      </w:r>
      <w:r>
        <w:rPr>
          <w:spacing w:val="-1"/>
        </w:rPr>
        <w:t> </w:t>
      </w:r>
      <w:r>
        <w:rPr/>
        <w:t>получило</w:t>
      </w:r>
      <w:r>
        <w:rPr>
          <w:spacing w:val="-1"/>
        </w:rPr>
        <w:t> </w:t>
      </w:r>
      <w:r>
        <w:rPr/>
        <w:t>широкую</w:t>
      </w:r>
      <w:r>
        <w:rPr>
          <w:spacing w:val="-1"/>
        </w:rPr>
        <w:t> </w:t>
      </w:r>
      <w:r>
        <w:rPr/>
        <w:t>автономию.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главным</w:t>
      </w:r>
      <w:r>
        <w:rPr>
          <w:spacing w:val="-1"/>
        </w:rPr>
        <w:t> </w:t>
      </w:r>
      <w:r>
        <w:rPr/>
        <w:t>считалось,</w:t>
      </w:r>
      <w:r>
        <w:rPr>
          <w:spacing w:val="-1"/>
        </w:rPr>
        <w:t> </w:t>
      </w:r>
      <w:r>
        <w:rPr/>
        <w:t>что теперь и московское войско, и запорожцы будут отстаивать общую землю, общие интересы, вести совместную борьбу со своими противниками.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Позднее</w:t>
      </w:r>
      <w:r>
        <w:rPr>
          <w:spacing w:val="-1"/>
        </w:rPr>
        <w:t> </w:t>
      </w:r>
      <w:r>
        <w:rPr/>
        <w:t>часть</w:t>
      </w:r>
      <w:r>
        <w:rPr>
          <w:spacing w:val="-1"/>
        </w:rPr>
        <w:t> </w:t>
      </w:r>
      <w:r>
        <w:rPr/>
        <w:t>казацкой</w:t>
      </w:r>
      <w:r>
        <w:rPr>
          <w:spacing w:val="-1"/>
        </w:rPr>
        <w:t> </w:t>
      </w:r>
      <w:r>
        <w:rPr/>
        <w:t>старшины</w:t>
      </w:r>
      <w:r>
        <w:rPr>
          <w:spacing w:val="-1"/>
        </w:rPr>
        <w:t> </w:t>
      </w:r>
      <w:r>
        <w:rPr/>
        <w:t>стала</w:t>
      </w:r>
      <w:r>
        <w:rPr>
          <w:spacing w:val="-1"/>
        </w:rPr>
        <w:t> </w:t>
      </w:r>
      <w:r>
        <w:rPr/>
        <w:t>выражать</w:t>
      </w:r>
      <w:r>
        <w:rPr>
          <w:spacing w:val="-1"/>
        </w:rPr>
        <w:t> </w:t>
      </w:r>
      <w:r>
        <w:rPr/>
        <w:t>недовольство</w:t>
      </w:r>
      <w:r>
        <w:rPr>
          <w:spacing w:val="-1"/>
        </w:rPr>
        <w:t> </w:t>
      </w:r>
      <w:r>
        <w:rPr/>
        <w:t>Москвой, которая сокращала их вольности, часто граничившие с анархией. После смер- ти Богдана Хмельницкого ряд новых запорожских гетманов пытался найти покровителей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лице</w:t>
      </w:r>
      <w:r>
        <w:rPr>
          <w:spacing w:val="-4"/>
        </w:rPr>
        <w:t> </w:t>
      </w:r>
      <w:r>
        <w:rPr/>
        <w:t>Турции,</w:t>
      </w:r>
      <w:r>
        <w:rPr>
          <w:spacing w:val="-4"/>
        </w:rPr>
        <w:t> </w:t>
      </w:r>
      <w:r>
        <w:rPr/>
        <w:t>Крымского</w:t>
      </w:r>
      <w:r>
        <w:rPr>
          <w:spacing w:val="-4"/>
        </w:rPr>
        <w:t> </w:t>
      </w:r>
      <w:r>
        <w:rPr/>
        <w:t>ханства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даже</w:t>
      </w:r>
      <w:r>
        <w:rPr>
          <w:spacing w:val="-4"/>
        </w:rPr>
        <w:t> </w:t>
      </w:r>
      <w:r>
        <w:rPr/>
        <w:t>Речи</w:t>
      </w:r>
      <w:r>
        <w:rPr>
          <w:spacing w:val="-4"/>
        </w:rPr>
        <w:t> </w:t>
      </w:r>
      <w:r>
        <w:rPr/>
        <w:t>Посполитой.</w:t>
      </w:r>
      <w:r>
        <w:rPr>
          <w:spacing w:val="-4"/>
        </w:rPr>
        <w:t> </w:t>
      </w:r>
      <w:r>
        <w:rPr/>
        <w:t>Но в целом достигнутое весной 1654 г. воссоединение давало казацкой старшине большие выгоды. Верхи казачества захватили в ходе войны немало поместий польской знати. Царь признал и закрепил их за ними. Удовлетворены были и жители городов, которым подтвердили их прежние права. Самое главное, что большинство населения — малороссийское крестьянство — было избавлено от жестокого польского крепостного права, угрозы потери своей православной веры и русской культуры.</w:t>
      </w:r>
    </w:p>
    <w:p>
      <w:pPr>
        <w:tabs>
          <w:tab w:pos="1133" w:val="left" w:leader="none"/>
        </w:tabs>
        <w:spacing w:before="94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Какое</w:t>
      </w:r>
      <w:r>
        <w:rPr>
          <w:rFonts w:ascii="Tahoma" w:hAnsi="Tahoma"/>
          <w:spacing w:val="21"/>
          <w:sz w:val="19"/>
        </w:rPr>
        <w:t> </w:t>
      </w:r>
      <w:r>
        <w:rPr>
          <w:rFonts w:ascii="Tahoma" w:hAnsi="Tahoma"/>
          <w:w w:val="95"/>
          <w:sz w:val="19"/>
        </w:rPr>
        <w:t>решение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w w:val="95"/>
          <w:sz w:val="19"/>
        </w:rPr>
        <w:t>приняла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w w:val="95"/>
          <w:sz w:val="19"/>
        </w:rPr>
        <w:t>Переяславская</w:t>
      </w:r>
      <w:r>
        <w:rPr>
          <w:rFonts w:ascii="Tahoma" w:hAnsi="Tahoma"/>
          <w:spacing w:val="22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рада?</w:t>
      </w:r>
    </w:p>
    <w:p>
      <w:pPr>
        <w:spacing w:line="218" w:lineRule="auto" w:before="111"/>
        <w:ind w:left="793" w:right="791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6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Войны</w:t>
      </w:r>
      <w:r>
        <w:rPr>
          <w:rFonts w:ascii="Calibri" w:hAnsi="Calibri"/>
          <w:b/>
          <w:color w:val="DB413F"/>
          <w:w w:val="105"/>
          <w:sz w:val="20"/>
        </w:rPr>
        <w:t> России</w:t>
      </w:r>
      <w:r>
        <w:rPr>
          <w:rFonts w:ascii="Calibri" w:hAnsi="Calibri"/>
          <w:b/>
          <w:color w:val="DB413F"/>
          <w:w w:val="105"/>
          <w:sz w:val="20"/>
        </w:rPr>
        <w:t> с</w:t>
      </w:r>
      <w:r>
        <w:rPr>
          <w:rFonts w:ascii="Calibri" w:hAnsi="Calibri"/>
          <w:b/>
          <w:color w:val="DB413F"/>
          <w:w w:val="105"/>
          <w:sz w:val="20"/>
        </w:rPr>
        <w:t> Речью</w:t>
      </w:r>
      <w:r>
        <w:rPr>
          <w:rFonts w:ascii="Calibri" w:hAnsi="Calibri"/>
          <w:b/>
          <w:color w:val="DB413F"/>
          <w:w w:val="105"/>
          <w:sz w:val="20"/>
        </w:rPr>
        <w:t> Посполитой</w:t>
      </w:r>
      <w:r>
        <w:rPr>
          <w:rFonts w:ascii="Calibri" w:hAnsi="Calibri"/>
          <w:b/>
          <w:color w:val="DB413F"/>
          <w:w w:val="105"/>
          <w:sz w:val="20"/>
        </w:rPr>
        <w:t> и</w:t>
      </w:r>
      <w:r>
        <w:rPr>
          <w:rFonts w:ascii="Calibri" w:hAnsi="Calibri"/>
          <w:b/>
          <w:color w:val="DB413F"/>
          <w:w w:val="105"/>
          <w:sz w:val="20"/>
        </w:rPr>
        <w:t> Швецией.</w:t>
      </w:r>
      <w:r>
        <w:rPr>
          <w:rFonts w:ascii="Calibri" w:hAnsi="Calibri"/>
          <w:b/>
          <w:color w:val="DB413F"/>
          <w:w w:val="105"/>
          <w:sz w:val="20"/>
        </w:rPr>
        <w:t> </w:t>
      </w:r>
      <w:r>
        <w:rPr>
          <w:color w:val="000000"/>
          <w:w w:val="105"/>
          <w:sz w:val="20"/>
        </w:rPr>
        <w:t>Вспыхнувшая в 1654 г. </w:t>
      </w:r>
      <w:r>
        <w:rPr>
          <w:color w:val="000000"/>
          <w:sz w:val="20"/>
        </w:rPr>
        <w:t>русско-польская война первоначально складывалась удачно для России. Был освобождён</w:t>
      </w:r>
      <w:r>
        <w:rPr>
          <w:color w:val="000000"/>
          <w:spacing w:val="11"/>
          <w:sz w:val="20"/>
        </w:rPr>
        <w:t> </w:t>
      </w:r>
      <w:r>
        <w:rPr>
          <w:color w:val="000000"/>
          <w:sz w:val="20"/>
        </w:rPr>
        <w:t>Смоленск,</w:t>
      </w:r>
      <w:r>
        <w:rPr>
          <w:color w:val="000000"/>
          <w:spacing w:val="12"/>
          <w:sz w:val="20"/>
        </w:rPr>
        <w:t> </w:t>
      </w:r>
      <w:r>
        <w:rPr>
          <w:color w:val="000000"/>
          <w:sz w:val="20"/>
        </w:rPr>
        <w:t>отвоевана</w:t>
      </w:r>
      <w:r>
        <w:rPr>
          <w:color w:val="000000"/>
          <w:spacing w:val="11"/>
          <w:sz w:val="20"/>
        </w:rPr>
        <w:t> </w:t>
      </w:r>
      <w:r>
        <w:rPr>
          <w:color w:val="000000"/>
          <w:sz w:val="20"/>
        </w:rPr>
        <w:t>Новгород-Северская</w:t>
      </w:r>
      <w:r>
        <w:rPr>
          <w:color w:val="000000"/>
          <w:spacing w:val="12"/>
          <w:sz w:val="20"/>
        </w:rPr>
        <w:t> </w:t>
      </w:r>
      <w:r>
        <w:rPr>
          <w:color w:val="000000"/>
          <w:sz w:val="20"/>
        </w:rPr>
        <w:t>земля.</w:t>
      </w:r>
      <w:r>
        <w:rPr>
          <w:color w:val="000000"/>
          <w:spacing w:val="20"/>
          <w:sz w:val="20"/>
        </w:rPr>
        <w:t> </w:t>
      </w:r>
      <w:r>
        <w:rPr>
          <w:color w:val="000000"/>
          <w:sz w:val="20"/>
        </w:rPr>
        <w:t>Под</w:t>
      </w:r>
      <w:r>
        <w:rPr>
          <w:color w:val="000000"/>
          <w:spacing w:val="12"/>
          <w:sz w:val="20"/>
        </w:rPr>
        <w:t> </w:t>
      </w:r>
      <w:r>
        <w:rPr>
          <w:color w:val="000000"/>
          <w:sz w:val="20"/>
        </w:rPr>
        <w:t>власть</w:t>
      </w:r>
      <w:r>
        <w:rPr>
          <w:color w:val="000000"/>
          <w:spacing w:val="11"/>
          <w:sz w:val="20"/>
        </w:rPr>
        <w:t> </w:t>
      </w:r>
      <w:r>
        <w:rPr>
          <w:color w:val="000000"/>
          <w:spacing w:val="-4"/>
          <w:sz w:val="20"/>
        </w:rPr>
        <w:t>рос-</w:t>
      </w:r>
    </w:p>
    <w:p>
      <w:pPr>
        <w:pStyle w:val="BodyText"/>
        <w:spacing w:line="223" w:lineRule="auto" w:before="6"/>
        <w:ind w:left="793" w:right="791"/>
        <w:jc w:val="both"/>
      </w:pPr>
      <w:r>
        <w:rPr/>
        <w:t>сийского государя возвратились многие города Западной Руси, попавшие некогда под господство Литвы, — земли сегодняшней Белоруссии. В июле 1655 г. пала столица Литовского княжества (с 1569 г. части Речи Посполитой) Вильно.</w:t>
      </w:r>
      <w:r>
        <w:rPr>
          <w:spacing w:val="-2"/>
        </w:rPr>
        <w:t> </w:t>
      </w:r>
      <w:r>
        <w:rPr/>
        <w:t>Алексей</w:t>
      </w:r>
      <w:r>
        <w:rPr>
          <w:spacing w:val="-2"/>
        </w:rPr>
        <w:t> </w:t>
      </w:r>
      <w:r>
        <w:rPr/>
        <w:t>Михайлович</w:t>
      </w:r>
      <w:r>
        <w:rPr>
          <w:spacing w:val="-2"/>
        </w:rPr>
        <w:t> </w:t>
      </w:r>
      <w:r>
        <w:rPr/>
        <w:t>обновил</w:t>
      </w:r>
      <w:r>
        <w:rPr>
          <w:spacing w:val="-2"/>
        </w:rPr>
        <w:t> </w:t>
      </w:r>
      <w:r>
        <w:rPr/>
        <w:t>свой</w:t>
      </w:r>
      <w:r>
        <w:rPr>
          <w:spacing w:val="-2"/>
        </w:rPr>
        <w:t> </w:t>
      </w:r>
      <w:r>
        <w:rPr/>
        <w:t>титул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стал</w:t>
      </w:r>
      <w:r>
        <w:rPr>
          <w:spacing w:val="-2"/>
        </w:rPr>
        <w:t> </w:t>
      </w:r>
      <w:r>
        <w:rPr/>
        <w:t>именоваться</w:t>
      </w:r>
      <w:r>
        <w:rPr>
          <w:spacing w:val="-2"/>
        </w:rPr>
        <w:t> </w:t>
      </w:r>
      <w:r>
        <w:rPr/>
        <w:t>царём</w:t>
      </w:r>
      <w:r>
        <w:rPr>
          <w:spacing w:val="-2"/>
        </w:rPr>
        <w:t> </w:t>
      </w:r>
      <w:r>
        <w:rPr/>
        <w:t>и великим князем Великой, Малой и Белой Руси.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Между тем ситуация осложнилась. Летом 1655 г. началась польско-швед- ская</w:t>
      </w:r>
      <w:r>
        <w:rPr>
          <w:spacing w:val="-3"/>
        </w:rPr>
        <w:t> </w:t>
      </w:r>
      <w:r>
        <w:rPr/>
        <w:t>война.</w:t>
      </w:r>
      <w:r>
        <w:rPr>
          <w:spacing w:val="-3"/>
        </w:rPr>
        <w:t> </w:t>
      </w:r>
      <w:r>
        <w:rPr/>
        <w:t>Шведскому</w:t>
      </w:r>
      <w:r>
        <w:rPr>
          <w:spacing w:val="-3"/>
        </w:rPr>
        <w:t> </w:t>
      </w:r>
      <w:r>
        <w:rPr/>
        <w:t>королю</w:t>
      </w:r>
      <w:r>
        <w:rPr>
          <w:spacing w:val="-3"/>
        </w:rPr>
        <w:t> </w:t>
      </w:r>
      <w:r>
        <w:rPr/>
        <w:t>Карлу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удалось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только</w:t>
      </w:r>
      <w:r>
        <w:rPr>
          <w:spacing w:val="-3"/>
        </w:rPr>
        <w:t> </w:t>
      </w:r>
      <w:r>
        <w:rPr/>
        <w:t>захватить</w:t>
      </w:r>
      <w:r>
        <w:rPr>
          <w:spacing w:val="-3"/>
        </w:rPr>
        <w:t> </w:t>
      </w:r>
      <w:r>
        <w:rPr/>
        <w:t>Великую и Малую Польшу с главными городами Краковом и Варшавой — он был про- возглашён переметнувшейся на его сторону шляхтой польским королём. Это дало ему право претендовать на Литву, значительная часть земель которой была уже отвоёвана русскими войсками.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Интересы Швеции и России столкнулись. В 1656 г. Россия объявила Шве- ции войну и заключила перемирие с Речью Посполитой. Последующие собы- тия показали, что это было ошибочное решение. Но Алексея Михайловича привлекло</w:t>
      </w:r>
      <w:r>
        <w:rPr>
          <w:spacing w:val="-6"/>
        </w:rPr>
        <w:t> </w:t>
      </w:r>
      <w:r>
        <w:rPr/>
        <w:t>обещание</w:t>
      </w:r>
      <w:r>
        <w:rPr>
          <w:spacing w:val="-6"/>
        </w:rPr>
        <w:t> </w:t>
      </w:r>
      <w:r>
        <w:rPr/>
        <w:t>польско-литовской</w:t>
      </w:r>
      <w:r>
        <w:rPr>
          <w:spacing w:val="-6"/>
        </w:rPr>
        <w:t> </w:t>
      </w:r>
      <w:r>
        <w:rPr/>
        <w:t>знати</w:t>
      </w:r>
      <w:r>
        <w:rPr>
          <w:spacing w:val="-6"/>
        </w:rPr>
        <w:t> </w:t>
      </w:r>
      <w:r>
        <w:rPr/>
        <w:t>избрать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будущем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польский престол его самого или его сына.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 начале войны со Швецией русские войска заняли ряд городов по Запад- ной Двине, а затем осадили Ригу. Однако взять её не удалось, а распыление сил ни к чему хорошему не привело. Речь Посполитая, воспользовавшись передышкой, собрала войско и возобновила военные действия. В Варшаве не собирались</w:t>
      </w:r>
      <w:r>
        <w:rPr>
          <w:spacing w:val="-4"/>
        </w:rPr>
        <w:t> </w:t>
      </w:r>
      <w:r>
        <w:rPr/>
        <w:t>отказываться</w:t>
      </w:r>
      <w:r>
        <w:rPr>
          <w:spacing w:val="-5"/>
        </w:rPr>
        <w:t> </w:t>
      </w:r>
      <w:r>
        <w:rPr/>
        <w:t>от</w:t>
      </w:r>
      <w:r>
        <w:rPr>
          <w:spacing w:val="-4"/>
        </w:rPr>
        <w:t> </w:t>
      </w:r>
      <w:r>
        <w:rPr/>
        <w:t>утраченных</w:t>
      </w:r>
      <w:r>
        <w:rPr>
          <w:spacing w:val="-5"/>
        </w:rPr>
        <w:t> </w:t>
      </w:r>
      <w:r>
        <w:rPr/>
        <w:t>земель.</w:t>
      </w:r>
      <w:r>
        <w:rPr>
          <w:spacing w:val="-4"/>
        </w:rPr>
        <w:t> </w:t>
      </w:r>
      <w:r>
        <w:rPr/>
        <w:t>Сил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две</w:t>
      </w:r>
      <w:r>
        <w:rPr>
          <w:spacing w:val="-5"/>
        </w:rPr>
        <w:t> </w:t>
      </w:r>
      <w:r>
        <w:rPr/>
        <w:t>войны</w:t>
      </w:r>
      <w:r>
        <w:rPr>
          <w:spacing w:val="-4"/>
        </w:rPr>
        <w:t> </w:t>
      </w:r>
      <w:r>
        <w:rPr/>
        <w:t>у</w:t>
      </w:r>
      <w:r>
        <w:rPr>
          <w:spacing w:val="-5"/>
        </w:rPr>
        <w:t> </w:t>
      </w:r>
      <w:r>
        <w:rPr/>
        <w:t>России</w:t>
      </w:r>
      <w:r>
        <w:rPr>
          <w:spacing w:val="-4"/>
        </w:rPr>
        <w:t> </w:t>
      </w:r>
      <w:r>
        <w:rPr/>
        <w:t>не было.</w:t>
      </w:r>
      <w:r>
        <w:rPr>
          <w:spacing w:val="80"/>
          <w:w w:val="150"/>
        </w:rPr>
        <w:t> </w:t>
      </w:r>
      <w:r>
        <w:rPr/>
        <w:t>Пришлось</w:t>
      </w:r>
      <w:r>
        <w:rPr>
          <w:spacing w:val="80"/>
          <w:w w:val="150"/>
        </w:rPr>
        <w:t> </w:t>
      </w:r>
      <w:r>
        <w:rPr/>
        <w:t>пойти</w:t>
      </w:r>
      <w:r>
        <w:rPr>
          <w:spacing w:val="80"/>
          <w:w w:val="150"/>
        </w:rPr>
        <w:t> </w:t>
      </w:r>
      <w:r>
        <w:rPr/>
        <w:t>на</w:t>
      </w:r>
      <w:r>
        <w:rPr>
          <w:spacing w:val="80"/>
          <w:w w:val="150"/>
        </w:rPr>
        <w:t> </w:t>
      </w:r>
      <w:r>
        <w:rPr/>
        <w:t>уступки</w:t>
      </w:r>
      <w:r>
        <w:rPr>
          <w:spacing w:val="80"/>
          <w:w w:val="150"/>
        </w:rPr>
        <w:t> </w:t>
      </w:r>
      <w:r>
        <w:rPr/>
        <w:t>Швеции.</w:t>
      </w:r>
      <w:r>
        <w:rPr>
          <w:spacing w:val="80"/>
          <w:w w:val="150"/>
        </w:rPr>
        <w:t> </w:t>
      </w:r>
      <w:r>
        <w:rPr/>
        <w:t>Перемирие,</w:t>
      </w:r>
      <w:r>
        <w:rPr>
          <w:spacing w:val="80"/>
          <w:w w:val="150"/>
        </w:rPr>
        <w:t> </w:t>
      </w:r>
      <w:r>
        <w:rPr/>
        <w:t>заключённое в 1658 г., превратилось в 1661 г. в Кардисский мир, по которому Россия верну- ла Швеции все оспариваемые той территории.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>
          <w:w w:val="95"/>
        </w:rPr>
        <w:t>Между тем в Малороссии разгоралась настоящая гражданская война. После </w:t>
      </w:r>
      <w:r>
        <w:rPr/>
        <w:t>смерти</w:t>
      </w:r>
      <w:r>
        <w:rPr>
          <w:spacing w:val="-12"/>
        </w:rPr>
        <w:t> </w:t>
      </w:r>
      <w:r>
        <w:rPr/>
        <w:t>Хмельницкого</w:t>
      </w:r>
      <w:r>
        <w:rPr>
          <w:spacing w:val="-12"/>
        </w:rPr>
        <w:t> </w:t>
      </w:r>
      <w:r>
        <w:rPr/>
        <w:t>его</w:t>
      </w:r>
      <w:r>
        <w:rPr>
          <w:spacing w:val="-12"/>
        </w:rPr>
        <w:t> </w:t>
      </w:r>
      <w:r>
        <w:rPr/>
        <w:t>преемник</w:t>
      </w:r>
      <w:r>
        <w:rPr>
          <w:spacing w:val="-12"/>
        </w:rPr>
        <w:t> </w:t>
      </w:r>
      <w:r>
        <w:rPr/>
        <w:t>гетман</w:t>
      </w:r>
      <w:r>
        <w:rPr>
          <w:spacing w:val="-12"/>
        </w:rPr>
        <w:t> </w:t>
      </w:r>
      <w:r>
        <w:rPr/>
        <w:t>Иван</w:t>
      </w:r>
      <w:r>
        <w:rPr>
          <w:spacing w:val="-12"/>
        </w:rPr>
        <w:t> </w:t>
      </w:r>
      <w:r>
        <w:rPr/>
        <w:t>Выговский</w:t>
      </w:r>
      <w:r>
        <w:rPr>
          <w:spacing w:val="-12"/>
        </w:rPr>
        <w:t> </w:t>
      </w:r>
      <w:r>
        <w:rPr/>
        <w:t>заключил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Речью Посполитой договор о возвращении Гетманщины в подданство польского короля. При этом права православных в Польше по-прежнему оставались ущемлёнными. Сторонники Выговского предательски напали на русские гар- низоны.</w:t>
      </w:r>
      <w:r>
        <w:rPr>
          <w:spacing w:val="-14"/>
        </w:rPr>
        <w:t> </w:t>
      </w:r>
      <w:r>
        <w:rPr/>
        <w:t>Однако</w:t>
      </w:r>
      <w:r>
        <w:rPr>
          <w:spacing w:val="-14"/>
        </w:rPr>
        <w:t> </w:t>
      </w:r>
      <w:r>
        <w:rPr/>
        <w:t>подавляющее</w:t>
      </w:r>
      <w:r>
        <w:rPr>
          <w:spacing w:val="-14"/>
        </w:rPr>
        <w:t> </w:t>
      </w:r>
      <w:r>
        <w:rPr/>
        <w:t>большинство</w:t>
      </w:r>
      <w:r>
        <w:rPr>
          <w:spacing w:val="-14"/>
        </w:rPr>
        <w:t> </w:t>
      </w:r>
      <w:r>
        <w:rPr/>
        <w:t>населения,</w:t>
      </w:r>
      <w:r>
        <w:rPr>
          <w:spacing w:val="-14"/>
        </w:rPr>
        <w:t> </w:t>
      </w:r>
      <w:r>
        <w:rPr/>
        <w:t>включая</w:t>
      </w:r>
      <w:r>
        <w:rPr>
          <w:spacing w:val="-14"/>
        </w:rPr>
        <w:t> </w:t>
      </w:r>
      <w:r>
        <w:rPr/>
        <w:t>казачество,</w:t>
      </w:r>
      <w:r>
        <w:rPr>
          <w:spacing w:val="-14"/>
        </w:rPr>
        <w:t> </w:t>
      </w:r>
      <w:r>
        <w:rPr/>
        <w:t>не поддержало вероломного гетмана.</w:t>
      </w:r>
    </w:p>
    <w:p>
      <w:pPr>
        <w:pStyle w:val="BodyText"/>
        <w:spacing w:line="223" w:lineRule="auto" w:before="3"/>
        <w:ind w:left="793" w:right="790" w:firstLine="340"/>
        <w:jc w:val="both"/>
      </w:pPr>
      <w:r>
        <w:rPr/>
        <w:t>Гражданская</w:t>
      </w:r>
      <w:r>
        <w:rPr>
          <w:spacing w:val="-10"/>
        </w:rPr>
        <w:t> </w:t>
      </w:r>
      <w:r>
        <w:rPr/>
        <w:t>война</w:t>
      </w:r>
      <w:r>
        <w:rPr>
          <w:spacing w:val="-10"/>
        </w:rPr>
        <w:t> </w:t>
      </w:r>
      <w:r>
        <w:rPr/>
        <w:t>расколола</w:t>
      </w:r>
      <w:r>
        <w:rPr>
          <w:spacing w:val="-10"/>
        </w:rPr>
        <w:t> </w:t>
      </w:r>
      <w:r>
        <w:rPr/>
        <w:t>Малороссию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Днепру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Левобережную и</w:t>
      </w:r>
      <w:r>
        <w:rPr>
          <w:spacing w:val="-9"/>
        </w:rPr>
        <w:t> </w:t>
      </w:r>
      <w:r>
        <w:rPr/>
        <w:t>Правобережную.</w:t>
      </w:r>
      <w:r>
        <w:rPr>
          <w:spacing w:val="-9"/>
        </w:rPr>
        <w:t> </w:t>
      </w:r>
      <w:r>
        <w:rPr/>
        <w:t>Казацкие</w:t>
      </w:r>
      <w:r>
        <w:rPr>
          <w:spacing w:val="-9"/>
        </w:rPr>
        <w:t> </w:t>
      </w:r>
      <w:r>
        <w:rPr/>
        <w:t>полки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Левобережье</w:t>
      </w:r>
      <w:r>
        <w:rPr>
          <w:spacing w:val="-9"/>
        </w:rPr>
        <w:t> </w:t>
      </w:r>
      <w:r>
        <w:rPr/>
        <w:t>Днепра,</w:t>
      </w:r>
      <w:r>
        <w:rPr>
          <w:spacing w:val="-9"/>
        </w:rPr>
        <w:t> </w:t>
      </w:r>
      <w:r>
        <w:rPr/>
        <w:t>недовольные</w:t>
      </w:r>
      <w:r>
        <w:rPr>
          <w:spacing w:val="-9"/>
        </w:rPr>
        <w:t> </w:t>
      </w:r>
      <w:r>
        <w:rPr/>
        <w:t>про- польской позицией Выговского, остались верны России. На Правобережье восстанавливала</w:t>
      </w:r>
      <w:r>
        <w:rPr>
          <w:spacing w:val="-13"/>
        </w:rPr>
        <w:t> </w:t>
      </w:r>
      <w:r>
        <w:rPr/>
        <w:t>свою</w:t>
      </w:r>
      <w:r>
        <w:rPr>
          <w:spacing w:val="-13"/>
        </w:rPr>
        <w:t> </w:t>
      </w:r>
      <w:r>
        <w:rPr/>
        <w:t>власть</w:t>
      </w:r>
      <w:r>
        <w:rPr>
          <w:spacing w:val="-13"/>
        </w:rPr>
        <w:t> </w:t>
      </w:r>
      <w:r>
        <w:rPr/>
        <w:t>Речь</w:t>
      </w:r>
      <w:r>
        <w:rPr>
          <w:spacing w:val="-13"/>
        </w:rPr>
        <w:t> </w:t>
      </w:r>
      <w:r>
        <w:rPr/>
        <w:t>Посполитая.</w:t>
      </w:r>
      <w:r>
        <w:rPr>
          <w:spacing w:val="-13"/>
        </w:rPr>
        <w:t> </w:t>
      </w:r>
      <w:r>
        <w:rPr/>
        <w:t>Здесь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там</w:t>
      </w:r>
      <w:r>
        <w:rPr>
          <w:spacing w:val="-13"/>
        </w:rPr>
        <w:t> </w:t>
      </w:r>
      <w:r>
        <w:rPr/>
        <w:t>были</w:t>
      </w:r>
      <w:r>
        <w:rPr>
          <w:spacing w:val="-13"/>
        </w:rPr>
        <w:t> </w:t>
      </w:r>
      <w:r>
        <w:rPr/>
        <w:t>избраны</w:t>
      </w:r>
      <w:r>
        <w:rPr>
          <w:spacing w:val="-13"/>
        </w:rPr>
        <w:t> </w:t>
      </w:r>
      <w:r>
        <w:rPr/>
        <w:t>свои гетманы.</w:t>
      </w:r>
      <w:r>
        <w:rPr>
          <w:spacing w:val="-10"/>
        </w:rPr>
        <w:t> </w:t>
      </w:r>
      <w:r>
        <w:rPr/>
        <w:t>Положение</w:t>
      </w:r>
      <w:r>
        <w:rPr>
          <w:spacing w:val="-10"/>
        </w:rPr>
        <w:t> </w:t>
      </w:r>
      <w:r>
        <w:rPr/>
        <w:t>осложнялось</w:t>
      </w:r>
      <w:r>
        <w:rPr>
          <w:spacing w:val="-10"/>
        </w:rPr>
        <w:t> </w:t>
      </w:r>
      <w:r>
        <w:rPr/>
        <w:t>вмешательством</w:t>
      </w:r>
      <w:r>
        <w:rPr>
          <w:spacing w:val="-10"/>
        </w:rPr>
        <w:t> </w:t>
      </w:r>
      <w:r>
        <w:rPr/>
        <w:t>третьей</w:t>
      </w:r>
      <w:r>
        <w:rPr>
          <w:spacing w:val="-10"/>
        </w:rPr>
        <w:t> </w:t>
      </w:r>
      <w:r>
        <w:rPr/>
        <w:t>силы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крымского хана и турецкого султана.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С конца 1650-х гг. инициативу в возобновившейся русско-польской войне перехватила</w:t>
      </w:r>
      <w:r>
        <w:rPr>
          <w:spacing w:val="-12"/>
        </w:rPr>
        <w:t> </w:t>
      </w:r>
      <w:r>
        <w:rPr/>
        <w:t>Речь</w:t>
      </w:r>
      <w:r>
        <w:rPr>
          <w:spacing w:val="-12"/>
        </w:rPr>
        <w:t> </w:t>
      </w:r>
      <w:r>
        <w:rPr/>
        <w:t>Посполитая.</w:t>
      </w:r>
      <w:r>
        <w:rPr>
          <w:spacing w:val="-12"/>
        </w:rPr>
        <w:t> </w:t>
      </w:r>
      <w:r>
        <w:rPr/>
        <w:t>Ею</w:t>
      </w:r>
      <w:r>
        <w:rPr>
          <w:spacing w:val="-12"/>
        </w:rPr>
        <w:t> </w:t>
      </w:r>
      <w:r>
        <w:rPr/>
        <w:t>были</w:t>
      </w:r>
      <w:r>
        <w:rPr>
          <w:spacing w:val="-12"/>
        </w:rPr>
        <w:t> </w:t>
      </w:r>
      <w:r>
        <w:rPr/>
        <w:t>захвачены</w:t>
      </w:r>
      <w:r>
        <w:rPr>
          <w:spacing w:val="-12"/>
        </w:rPr>
        <w:t> </w:t>
      </w:r>
      <w:r>
        <w:rPr/>
        <w:t>Вильно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Полоцк.</w:t>
      </w:r>
      <w:r>
        <w:rPr>
          <w:spacing w:val="-12"/>
        </w:rPr>
        <w:t> </w:t>
      </w:r>
      <w:r>
        <w:rPr/>
        <w:t>Военные действия для России чередовались победами и поражениями. Особенно чув- ствительными для Алексея Михайловича стали неудачи под Конотопом и под Чудново. В 1663 г. Ян Казимир организовал наступление на Левобережье. Одновременно литовская армия должна была захватить Смоленск и двинуть- ся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польским</w:t>
      </w:r>
      <w:r>
        <w:rPr>
          <w:spacing w:val="40"/>
        </w:rPr>
        <w:t> </w:t>
      </w:r>
      <w:r>
        <w:rPr/>
        <w:t>королём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поход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Москву.</w:t>
      </w:r>
      <w:r>
        <w:rPr>
          <w:spacing w:val="40"/>
        </w:rPr>
        <w:t> </w:t>
      </w:r>
      <w:r>
        <w:rPr/>
        <w:t>Расчёт</w:t>
      </w:r>
      <w:r>
        <w:rPr>
          <w:spacing w:val="40"/>
        </w:rPr>
        <w:t> </w:t>
      </w:r>
      <w:r>
        <w:rPr/>
        <w:t>был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внезапность. Однако планам Яна Казимира не суждено было сбыться. На Левобережье он столкнулся с ожесточённым сопротивлением. Особенно упорно оборонялся город Глухов, на защиту которого встали его жители и казаки. Не теряли вре- мени и царские воеводы, быстро собравшие полки и выступившие </w:t>
      </w:r>
      <w:r>
        <w:rPr/>
        <w:t>навстречу </w:t>
      </w:r>
      <w:r>
        <w:rPr>
          <w:spacing w:val="-2"/>
        </w:rPr>
        <w:t>полякам.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Приближение русских армий вместе с наступившим ненастьем заставили короля забыть о московском походе. И польские, и литовские части вынужде- ны были повернуть назад, причём отступление последних превратилось в настоящее бегство. «Мы думали, что погибнем все. Сам король спасся с боль- шим трудом. Наступил такой большой голод, что в течение двух дней я видел, как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было</w:t>
      </w:r>
      <w:r>
        <w:rPr>
          <w:spacing w:val="-1"/>
        </w:rPr>
        <w:t> </w:t>
      </w:r>
      <w:r>
        <w:rPr/>
        <w:t>хлеба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столе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короля.</w:t>
      </w:r>
      <w:r>
        <w:rPr>
          <w:spacing w:val="-1"/>
        </w:rPr>
        <w:t> </w:t>
      </w:r>
      <w:r>
        <w:rPr/>
        <w:t>Было</w:t>
      </w:r>
      <w:r>
        <w:rPr>
          <w:spacing w:val="-1"/>
        </w:rPr>
        <w:t> </w:t>
      </w:r>
      <w:r>
        <w:rPr/>
        <w:t>потеряно</w:t>
      </w:r>
      <w:r>
        <w:rPr>
          <w:spacing w:val="-1"/>
        </w:rPr>
        <w:t> </w:t>
      </w:r>
      <w:r>
        <w:rPr/>
        <w:t>40</w:t>
      </w:r>
      <w:r>
        <w:rPr>
          <w:spacing w:val="-1"/>
        </w:rPr>
        <w:t> </w:t>
      </w:r>
      <w:r>
        <w:rPr/>
        <w:t>тысяч</w:t>
      </w:r>
      <w:r>
        <w:rPr>
          <w:spacing w:val="-1"/>
        </w:rPr>
        <w:t> </w:t>
      </w:r>
      <w:r>
        <w:rPr/>
        <w:t>коней,</w:t>
      </w:r>
      <w:r>
        <w:rPr>
          <w:spacing w:val="-1"/>
        </w:rPr>
        <w:t> </w:t>
      </w:r>
      <w:r>
        <w:rPr/>
        <w:t>вся</w:t>
      </w:r>
      <w:r>
        <w:rPr>
          <w:spacing w:val="-1"/>
        </w:rPr>
        <w:t> </w:t>
      </w:r>
      <w:r>
        <w:rPr/>
        <w:t>кава- лерия и весь обоз, и без преувеличения три четверти армии. В истории истёк- ших</w:t>
      </w:r>
      <w:r>
        <w:rPr>
          <w:spacing w:val="16"/>
        </w:rPr>
        <w:t> </w:t>
      </w:r>
      <w:r>
        <w:rPr/>
        <w:t>веков</w:t>
      </w:r>
      <w:r>
        <w:rPr>
          <w:spacing w:val="16"/>
        </w:rPr>
        <w:t> </w:t>
      </w:r>
      <w:r>
        <w:rPr/>
        <w:t>нет</w:t>
      </w:r>
      <w:r>
        <w:rPr>
          <w:spacing w:val="17"/>
        </w:rPr>
        <w:t> </w:t>
      </w:r>
      <w:r>
        <w:rPr/>
        <w:t>ничего,</w:t>
      </w:r>
      <w:r>
        <w:rPr>
          <w:spacing w:val="16"/>
        </w:rPr>
        <w:t> </w:t>
      </w:r>
      <w:r>
        <w:rPr/>
        <w:t>что</w:t>
      </w:r>
      <w:r>
        <w:rPr>
          <w:spacing w:val="17"/>
        </w:rPr>
        <w:t> </w:t>
      </w:r>
      <w:r>
        <w:rPr/>
        <w:t>можно</w:t>
      </w:r>
      <w:r>
        <w:rPr>
          <w:spacing w:val="16"/>
        </w:rPr>
        <w:t> </w:t>
      </w:r>
      <w:r>
        <w:rPr/>
        <w:t>было</w:t>
      </w:r>
      <w:r>
        <w:rPr>
          <w:spacing w:val="17"/>
        </w:rPr>
        <w:t> </w:t>
      </w:r>
      <w:r>
        <w:rPr/>
        <w:t>бы</w:t>
      </w:r>
      <w:r>
        <w:rPr>
          <w:spacing w:val="16"/>
        </w:rPr>
        <w:t> </w:t>
      </w:r>
      <w:r>
        <w:rPr/>
        <w:t>сравнить</w:t>
      </w:r>
      <w:r>
        <w:rPr>
          <w:spacing w:val="17"/>
        </w:rPr>
        <w:t> </w:t>
      </w:r>
      <w:r>
        <w:rPr/>
        <w:t>с</w:t>
      </w:r>
      <w:r>
        <w:rPr>
          <w:spacing w:val="16"/>
        </w:rPr>
        <w:t> </w:t>
      </w:r>
      <w:r>
        <w:rPr/>
        <w:t>состоянием</w:t>
      </w:r>
      <w:r>
        <w:rPr>
          <w:spacing w:val="16"/>
        </w:rPr>
        <w:t> </w:t>
      </w:r>
      <w:r>
        <w:rPr/>
        <w:t>такого</w:t>
      </w:r>
      <w:r>
        <w:rPr>
          <w:spacing w:val="17"/>
        </w:rPr>
        <w:t> </w:t>
      </w:r>
      <w:r>
        <w:rPr>
          <w:spacing w:val="-4"/>
        </w:rPr>
        <w:t>раз-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грома», — вспоминал один из участников похода, французский маршал</w:t>
      </w:r>
      <w:r>
        <w:rPr>
          <w:spacing w:val="40"/>
        </w:rPr>
        <w:t> </w:t>
      </w:r>
      <w:r>
        <w:rPr/>
        <w:t>герцог Антуан де Грамон, неосмотрительно поступивший на службу к Яну </w:t>
      </w:r>
      <w:r>
        <w:rPr>
          <w:spacing w:val="-2"/>
        </w:rPr>
        <w:t>Казимиру.</w:t>
      </w:r>
    </w:p>
    <w:p>
      <w:pPr>
        <w:pStyle w:val="BodyText"/>
        <w:spacing w:line="223" w:lineRule="auto" w:before="1"/>
        <w:ind w:left="793" w:right="790" w:firstLine="340"/>
        <w:jc w:val="both"/>
      </w:pPr>
      <w:r>
        <w:rPr/>
        <w:t>Положение короля ещё более осложнило антипольское восстание, вспых- нувшее на правом берегу Днепра. Оно было жестоко подавлено ценой истре- бления</w:t>
      </w:r>
      <w:r>
        <w:rPr>
          <w:spacing w:val="-14"/>
        </w:rPr>
        <w:t> </w:t>
      </w:r>
      <w:r>
        <w:rPr/>
        <w:t>населения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разорения</w:t>
      </w:r>
      <w:r>
        <w:rPr>
          <w:spacing w:val="-14"/>
        </w:rPr>
        <w:t> </w:t>
      </w:r>
      <w:r>
        <w:rPr/>
        <w:t>целого</w:t>
      </w:r>
      <w:r>
        <w:rPr>
          <w:spacing w:val="-14"/>
        </w:rPr>
        <w:t> </w:t>
      </w:r>
      <w:r>
        <w:rPr/>
        <w:t>края,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которому</w:t>
      </w:r>
      <w:r>
        <w:rPr>
          <w:spacing w:val="-14"/>
        </w:rPr>
        <w:t> </w:t>
      </w:r>
      <w:r>
        <w:rPr/>
        <w:t>огнём</w:t>
      </w:r>
      <w:r>
        <w:rPr>
          <w:spacing w:val="-14"/>
        </w:rPr>
        <w:t> </w:t>
      </w:r>
      <w:r>
        <w:rPr/>
        <w:t>и</w:t>
      </w:r>
      <w:r>
        <w:rPr>
          <w:spacing w:val="-13"/>
        </w:rPr>
        <w:t> </w:t>
      </w:r>
      <w:r>
        <w:rPr/>
        <w:t>мечом</w:t>
      </w:r>
      <w:r>
        <w:rPr>
          <w:spacing w:val="-14"/>
        </w:rPr>
        <w:t> </w:t>
      </w:r>
      <w:r>
        <w:rPr/>
        <w:t>прошли польские каратели.</w:t>
      </w:r>
    </w:p>
    <w:p>
      <w:pPr>
        <w:spacing w:line="213" w:lineRule="auto" w:before="112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position w:val="2"/>
          <w:sz w:val="16"/>
        </w:rPr>
        <w:t>●</w:t>
      </w:r>
      <w:r>
        <w:rPr>
          <w:rFonts w:ascii="Segoe UI Symbol" w:hAnsi="Segoe UI Symbol"/>
          <w:color w:val="DB413F"/>
          <w:spacing w:val="80"/>
          <w:position w:val="2"/>
          <w:sz w:val="16"/>
        </w:rPr>
        <w:t> </w:t>
      </w:r>
      <w:r>
        <w:rPr>
          <w:rFonts w:ascii="Calibri" w:hAnsi="Calibri"/>
          <w:b/>
          <w:sz w:val="19"/>
        </w:rPr>
        <w:t>1. </w:t>
      </w:r>
      <w:r>
        <w:rPr>
          <w:rFonts w:ascii="Tahoma" w:hAnsi="Tahoma"/>
          <w:sz w:val="19"/>
        </w:rPr>
        <w:t>Почему русско-польская война оказалась долгой и тяжёлой? </w:t>
      </w:r>
      <w:r>
        <w:rPr>
          <w:rFonts w:ascii="Calibri" w:hAnsi="Calibri"/>
          <w:b/>
          <w:sz w:val="19"/>
        </w:rPr>
        <w:t>2. </w:t>
      </w:r>
      <w:r>
        <w:rPr>
          <w:rFonts w:ascii="Tahoma" w:hAnsi="Tahoma"/>
          <w:sz w:val="19"/>
        </w:rPr>
        <w:t>Вступление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войну со Швецией, имея незавершённую войну с Речью Посполитой, многие считали </w:t>
      </w:r>
      <w:r>
        <w:rPr>
          <w:rFonts w:ascii="Tahoma" w:hAnsi="Tahoma"/>
          <w:sz w:val="19"/>
        </w:rPr>
        <w:t>ошибкой.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Почему,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ваш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взгляд,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Алексей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Михайлович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стал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воевать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со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шведами?</w:t>
      </w:r>
    </w:p>
    <w:p>
      <w:pPr>
        <w:pStyle w:val="BodyText"/>
        <w:spacing w:line="220" w:lineRule="auto" w:before="147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7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Андрусовское перемирие. </w:t>
      </w:r>
      <w:r>
        <w:rPr>
          <w:color w:val="000000"/>
        </w:rPr>
        <w:t>Долгая война истощала обе стороны. Москву пугала и растущая угроза нападения со стороны Османской империи, которая с 1660-х гг. перенесла центр тяжести своей внешней политики в Восточную Европу.</w:t>
      </w:r>
      <w:r>
        <w:rPr>
          <w:color w:val="000000"/>
          <w:spacing w:val="-8"/>
        </w:rPr>
        <w:t> </w:t>
      </w:r>
      <w:r>
        <w:rPr>
          <w:color w:val="000000"/>
        </w:rPr>
        <w:t>Однако</w:t>
      </w:r>
      <w:r>
        <w:rPr>
          <w:color w:val="000000"/>
          <w:spacing w:val="-8"/>
        </w:rPr>
        <w:t> </w:t>
      </w:r>
      <w:r>
        <w:rPr>
          <w:color w:val="000000"/>
        </w:rPr>
        <w:t>особенно</w:t>
      </w:r>
      <w:r>
        <w:rPr>
          <w:color w:val="000000"/>
          <w:spacing w:val="-8"/>
        </w:rPr>
        <w:t> </w:t>
      </w:r>
      <w:r>
        <w:rPr>
          <w:color w:val="000000"/>
        </w:rPr>
        <w:t>тревожно</w:t>
      </w:r>
      <w:r>
        <w:rPr>
          <w:color w:val="000000"/>
          <w:spacing w:val="-8"/>
        </w:rPr>
        <w:t> </w:t>
      </w:r>
      <w:r>
        <w:rPr>
          <w:color w:val="000000"/>
        </w:rPr>
        <w:t>складывалась</w:t>
      </w:r>
      <w:r>
        <w:rPr>
          <w:color w:val="000000"/>
          <w:spacing w:val="-8"/>
        </w:rPr>
        <w:t> </w:t>
      </w:r>
      <w:r>
        <w:rPr>
          <w:color w:val="000000"/>
        </w:rPr>
        <w:t>ситуация</w:t>
      </w:r>
      <w:r>
        <w:rPr>
          <w:color w:val="000000"/>
          <w:spacing w:val="-8"/>
        </w:rPr>
        <w:t> </w:t>
      </w:r>
      <w:r>
        <w:rPr>
          <w:color w:val="000000"/>
        </w:rPr>
        <w:t>для</w:t>
      </w:r>
      <w:r>
        <w:rPr>
          <w:color w:val="000000"/>
          <w:spacing w:val="-8"/>
        </w:rPr>
        <w:t> </w:t>
      </w:r>
      <w:r>
        <w:rPr>
          <w:color w:val="000000"/>
        </w:rPr>
        <w:t>Речи</w:t>
      </w:r>
      <w:r>
        <w:rPr>
          <w:color w:val="000000"/>
          <w:spacing w:val="-8"/>
        </w:rPr>
        <w:t> </w:t>
      </w:r>
      <w:r>
        <w:rPr>
          <w:color w:val="000000"/>
        </w:rPr>
        <w:t>Посполи- той, у которой ресурсов оставалось меньше, чем у России. Вдобавок </w:t>
      </w:r>
      <w:r>
        <w:rPr>
          <w:color w:val="000000"/>
        </w:rPr>
        <w:t>гетман Правобережья</w:t>
      </w:r>
      <w:r>
        <w:rPr>
          <w:color w:val="000000"/>
          <w:spacing w:val="39"/>
        </w:rPr>
        <w:t> </w:t>
      </w:r>
      <w:r>
        <w:rPr>
          <w:color w:val="000000"/>
        </w:rPr>
        <w:t>Пётр</w:t>
      </w:r>
      <w:r>
        <w:rPr>
          <w:color w:val="000000"/>
          <w:spacing w:val="-9"/>
        </w:rPr>
        <w:t> </w:t>
      </w:r>
      <w:r>
        <w:rPr>
          <w:color w:val="000000"/>
        </w:rPr>
        <w:t>Дорошенко</w:t>
      </w:r>
      <w:r>
        <w:rPr>
          <w:color w:val="000000"/>
          <w:spacing w:val="-9"/>
        </w:rPr>
        <w:t> </w:t>
      </w:r>
      <w:r>
        <w:rPr>
          <w:color w:val="000000"/>
        </w:rPr>
        <w:t>поднял</w:t>
      </w:r>
      <w:r>
        <w:rPr>
          <w:color w:val="000000"/>
          <w:spacing w:val="-9"/>
        </w:rPr>
        <w:t> </w:t>
      </w:r>
      <w:r>
        <w:rPr>
          <w:color w:val="000000"/>
        </w:rPr>
        <w:t>мятеж</w:t>
      </w:r>
      <w:r>
        <w:rPr>
          <w:color w:val="000000"/>
          <w:spacing w:val="-9"/>
        </w:rPr>
        <w:t> </w:t>
      </w:r>
      <w:r>
        <w:rPr>
          <w:color w:val="000000"/>
        </w:rPr>
        <w:t>и</w:t>
      </w:r>
      <w:r>
        <w:rPr>
          <w:color w:val="000000"/>
          <w:spacing w:val="-9"/>
        </w:rPr>
        <w:t> </w:t>
      </w:r>
      <w:r>
        <w:rPr>
          <w:color w:val="000000"/>
        </w:rPr>
        <w:t>объявил</w:t>
      </w:r>
      <w:r>
        <w:rPr>
          <w:color w:val="000000"/>
          <w:spacing w:val="-9"/>
        </w:rPr>
        <w:t> </w:t>
      </w:r>
      <w:r>
        <w:rPr>
          <w:color w:val="000000"/>
        </w:rPr>
        <w:t>себя</w:t>
      </w:r>
      <w:r>
        <w:rPr>
          <w:color w:val="000000"/>
          <w:spacing w:val="-9"/>
        </w:rPr>
        <w:t> </w:t>
      </w:r>
      <w:r>
        <w:rPr>
          <w:color w:val="000000"/>
        </w:rPr>
        <w:t>вассалом</w:t>
      </w:r>
      <w:r>
        <w:rPr>
          <w:color w:val="000000"/>
          <w:spacing w:val="-9"/>
        </w:rPr>
        <w:t> </w:t>
      </w:r>
      <w:r>
        <w:rPr>
          <w:color w:val="000000"/>
        </w:rPr>
        <w:t>турец- кого султана.</w:t>
      </w:r>
    </w:p>
    <w:p>
      <w:pPr>
        <w:pStyle w:val="BodyText"/>
        <w:spacing w:line="223" w:lineRule="auto" w:before="7"/>
        <w:ind w:left="793" w:right="791" w:firstLine="340"/>
        <w:jc w:val="both"/>
      </w:pPr>
      <w:r>
        <w:rPr/>
        <w:t>В январе </w:t>
      </w:r>
      <w:r>
        <w:rPr>
          <w:rFonts w:ascii="Book Antiqua" w:hAnsi="Book Antiqua"/>
          <w:b/>
        </w:rPr>
        <w:t>1667 г. </w:t>
      </w:r>
      <w:r>
        <w:rPr/>
        <w:t>близ Смоленска было подписано Андрусовское переми- рие.</w:t>
      </w:r>
      <w:r>
        <w:rPr>
          <w:spacing w:val="-4"/>
        </w:rPr>
        <w:t> </w:t>
      </w:r>
      <w:r>
        <w:rPr/>
        <w:t>Польша</w:t>
      </w:r>
      <w:r>
        <w:rPr>
          <w:spacing w:val="-4"/>
        </w:rPr>
        <w:t> </w:t>
      </w:r>
      <w:r>
        <w:rPr/>
        <w:t>признавала</w:t>
      </w:r>
      <w:r>
        <w:rPr>
          <w:spacing w:val="-4"/>
        </w:rPr>
        <w:t> </w:t>
      </w:r>
      <w:r>
        <w:rPr/>
        <w:t>права</w:t>
      </w:r>
      <w:r>
        <w:rPr>
          <w:spacing w:val="-4"/>
        </w:rPr>
        <w:t> </w:t>
      </w:r>
      <w:r>
        <w:rPr/>
        <w:t>России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Левобережье</w:t>
      </w:r>
      <w:r>
        <w:rPr>
          <w:spacing w:val="-4"/>
        </w:rPr>
        <w:t> </w:t>
      </w:r>
      <w:r>
        <w:rPr/>
        <w:t>Днепра</w:t>
      </w:r>
      <w:r>
        <w:rPr>
          <w:spacing w:val="-4"/>
        </w:rPr>
        <w:t> </w:t>
      </w:r>
      <w:r>
        <w:rPr/>
        <w:t>(Малороссию), на Смоленские и Чернигово-Северские земли. За Речью Посполитой сохраня- лось Правобережье Днепра и территории Великого княжества Литовского. Киев на правом берегу Днепра оставался на два года под контролем России, после чего должен был вернуться под власть короля. Однако этого не произо- шло — Киев, несмотря на требования Польши, сохранился за Русским госу- дарством. Запорожская Сечь — территория южнее днепровских порогов </w:t>
      </w:r>
      <w:r>
        <w:rPr/>
        <w:t>— переходила под управление обоих монархов. Православные епархии в Речи Посполитой объявлялись неприкосновенными.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Большую</w:t>
      </w:r>
      <w:r>
        <w:rPr>
          <w:spacing w:val="-5"/>
        </w:rPr>
        <w:t> </w:t>
      </w:r>
      <w:r>
        <w:rPr/>
        <w:t>роль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заключении</w:t>
      </w:r>
      <w:r>
        <w:rPr>
          <w:spacing w:val="-5"/>
        </w:rPr>
        <w:t> </w:t>
      </w:r>
      <w:r>
        <w:rPr/>
        <w:t>перемирия</w:t>
      </w:r>
      <w:r>
        <w:rPr>
          <w:spacing w:val="-5"/>
        </w:rPr>
        <w:t> </w:t>
      </w:r>
      <w:r>
        <w:rPr/>
        <w:t>сыграл</w:t>
      </w:r>
      <w:r>
        <w:rPr>
          <w:spacing w:val="-5"/>
        </w:rPr>
        <w:t> </w:t>
      </w:r>
      <w:r>
        <w:rPr/>
        <w:t>видный</w:t>
      </w:r>
      <w:r>
        <w:rPr>
          <w:spacing w:val="-5"/>
        </w:rPr>
        <w:t> </w:t>
      </w:r>
      <w:r>
        <w:rPr/>
        <w:t>русский</w:t>
      </w:r>
      <w:r>
        <w:rPr>
          <w:spacing w:val="-5"/>
        </w:rPr>
        <w:t> </w:t>
      </w:r>
      <w:r>
        <w:rPr/>
        <w:t>дипломат Афанасий Ордин-Нащокин. За успех дела он был пожалован царём званием ближнего</w:t>
      </w:r>
      <w:r>
        <w:rPr>
          <w:spacing w:val="-10"/>
        </w:rPr>
        <w:t> </w:t>
      </w:r>
      <w:r>
        <w:rPr/>
        <w:t>боярина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получил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управление</w:t>
      </w:r>
      <w:r>
        <w:rPr>
          <w:spacing w:val="-10"/>
        </w:rPr>
        <w:t> </w:t>
      </w:r>
      <w:r>
        <w:rPr/>
        <w:t>Посольский</w:t>
      </w:r>
      <w:r>
        <w:rPr>
          <w:spacing w:val="-10"/>
        </w:rPr>
        <w:t> </w:t>
      </w:r>
      <w:r>
        <w:rPr/>
        <w:t>приказ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титулом</w:t>
      </w:r>
      <w:r>
        <w:rPr>
          <w:spacing w:val="-10"/>
        </w:rPr>
        <w:t> </w:t>
      </w:r>
      <w:r>
        <w:rPr/>
        <w:t>«цар- ственные</w:t>
      </w:r>
      <w:r>
        <w:rPr>
          <w:spacing w:val="-4"/>
        </w:rPr>
        <w:t> </w:t>
      </w:r>
      <w:r>
        <w:rPr/>
        <w:t>большие</w:t>
      </w:r>
      <w:r>
        <w:rPr>
          <w:spacing w:val="-4"/>
        </w:rPr>
        <w:t> </w:t>
      </w:r>
      <w:r>
        <w:rPr/>
        <w:t>печати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государственных</w:t>
      </w:r>
      <w:r>
        <w:rPr>
          <w:spacing w:val="-4"/>
        </w:rPr>
        <w:t> </w:t>
      </w:r>
      <w:r>
        <w:rPr/>
        <w:t>великих</w:t>
      </w:r>
      <w:r>
        <w:rPr>
          <w:spacing w:val="-4"/>
        </w:rPr>
        <w:t> </w:t>
      </w:r>
      <w:r>
        <w:rPr/>
        <w:t>посольских</w:t>
      </w:r>
      <w:r>
        <w:rPr>
          <w:spacing w:val="-4"/>
        </w:rPr>
        <w:t> </w:t>
      </w:r>
      <w:r>
        <w:rPr/>
        <w:t>дел</w:t>
      </w:r>
      <w:r>
        <w:rPr>
          <w:spacing w:val="-4"/>
        </w:rPr>
        <w:t> </w:t>
      </w:r>
      <w:r>
        <w:rPr/>
        <w:t>оберега- тель». Позже ему был вверен также Малороссийский приказ.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Андрусовское</w:t>
      </w:r>
      <w:r>
        <w:rPr>
          <w:spacing w:val="40"/>
        </w:rPr>
        <w:t> </w:t>
      </w:r>
      <w:r>
        <w:rPr/>
        <w:t>перемирие</w:t>
      </w:r>
      <w:r>
        <w:rPr>
          <w:spacing w:val="40"/>
        </w:rPr>
        <w:t> </w:t>
      </w:r>
      <w:r>
        <w:rPr/>
        <w:t>стало</w:t>
      </w:r>
      <w:r>
        <w:rPr>
          <w:spacing w:val="40"/>
        </w:rPr>
        <w:t> </w:t>
      </w:r>
      <w:r>
        <w:rPr/>
        <w:t>важной</w:t>
      </w:r>
      <w:r>
        <w:rPr>
          <w:spacing w:val="40"/>
        </w:rPr>
        <w:t> </w:t>
      </w:r>
      <w:r>
        <w:rPr/>
        <w:t>вехой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отечественной</w:t>
      </w:r>
      <w:r>
        <w:rPr>
          <w:spacing w:val="40"/>
        </w:rPr>
        <w:t> </w:t>
      </w:r>
      <w:r>
        <w:rPr/>
        <w:t>истории. В</w:t>
      </w:r>
      <w:r>
        <w:rPr>
          <w:spacing w:val="-1"/>
        </w:rPr>
        <w:t> </w:t>
      </w:r>
      <w:r>
        <w:rPr/>
        <w:t>долгом</w:t>
      </w:r>
      <w:r>
        <w:rPr>
          <w:spacing w:val="-1"/>
        </w:rPr>
        <w:t> </w:t>
      </w:r>
      <w:r>
        <w:rPr/>
        <w:t>соперничестве</w:t>
      </w:r>
      <w:r>
        <w:rPr>
          <w:spacing w:val="-1"/>
        </w:rPr>
        <w:t> </w:t>
      </w:r>
      <w:r>
        <w:rPr/>
        <w:t>Москвы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Польши</w:t>
      </w:r>
      <w:r>
        <w:rPr>
          <w:spacing w:val="-1"/>
        </w:rPr>
        <w:t> </w:t>
      </w:r>
      <w:r>
        <w:rPr/>
        <w:t>наметился</w:t>
      </w:r>
      <w:r>
        <w:rPr>
          <w:spacing w:val="-1"/>
        </w:rPr>
        <w:t> </w:t>
      </w:r>
      <w:r>
        <w:rPr/>
        <w:t>перелом.</w:t>
      </w:r>
      <w:r>
        <w:rPr>
          <w:spacing w:val="-1"/>
        </w:rPr>
        <w:t> </w:t>
      </w:r>
      <w:r>
        <w:rPr/>
        <w:t>Россия</w:t>
      </w:r>
      <w:r>
        <w:rPr>
          <w:spacing w:val="-1"/>
        </w:rPr>
        <w:t> </w:t>
      </w:r>
      <w:r>
        <w:rPr/>
        <w:t>ощути- ла, что может успешно противостоять своему давнему сопернику-соседу. Глав- ное,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удалось</w:t>
      </w:r>
      <w:r>
        <w:rPr>
          <w:spacing w:val="-8"/>
        </w:rPr>
        <w:t> </w:t>
      </w:r>
      <w:r>
        <w:rPr/>
        <w:t>спасти</w:t>
      </w:r>
      <w:r>
        <w:rPr>
          <w:spacing w:val="-8"/>
        </w:rPr>
        <w:t> </w:t>
      </w:r>
      <w:r>
        <w:rPr/>
        <w:t>от</w:t>
      </w:r>
      <w:r>
        <w:rPr>
          <w:spacing w:val="-8"/>
        </w:rPr>
        <w:t> </w:t>
      </w:r>
      <w:r>
        <w:rPr/>
        <w:t>истребления,</w:t>
      </w:r>
      <w:r>
        <w:rPr>
          <w:spacing w:val="-8"/>
        </w:rPr>
        <w:t> </w:t>
      </w:r>
      <w:r>
        <w:rPr/>
        <w:t>ополячивания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окатоличивания</w:t>
      </w:r>
      <w:r>
        <w:rPr>
          <w:spacing w:val="-8"/>
        </w:rPr>
        <w:t> </w:t>
      </w:r>
      <w:r>
        <w:rPr/>
        <w:t>насе- ление Малой России. Часть территории Малороссии по Левобережью </w:t>
      </w:r>
      <w:r>
        <w:rPr/>
        <w:t>Днепра вошла в состав единого Российского государства.</w:t>
      </w:r>
    </w:p>
    <w:p>
      <w:pPr>
        <w:spacing w:line="213" w:lineRule="auto" w:before="109"/>
        <w:ind w:left="1133" w:right="790" w:hanging="341"/>
        <w:jc w:val="both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position w:val="2"/>
          <w:sz w:val="16"/>
        </w:rPr>
        <w:t>●</w:t>
      </w:r>
      <w:r>
        <w:rPr>
          <w:rFonts w:ascii="Segoe UI Symbol" w:hAnsi="Segoe UI Symbol"/>
          <w:color w:val="DB413F"/>
          <w:spacing w:val="80"/>
          <w:w w:val="150"/>
          <w:position w:val="2"/>
          <w:sz w:val="16"/>
        </w:rPr>
        <w:t> </w:t>
      </w:r>
      <w:r>
        <w:rPr>
          <w:rFonts w:ascii="Calibri" w:hAnsi="Calibri"/>
          <w:b/>
          <w:sz w:val="19"/>
        </w:rPr>
        <w:t>1.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Россия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пошла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заключение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мира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Речью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Посполитой?</w:t>
      </w:r>
      <w:r>
        <w:rPr>
          <w:rFonts w:ascii="Tahoma" w:hAnsi="Tahoma"/>
          <w:spacing w:val="-10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rFonts w:ascii="Tahoma" w:hAnsi="Tahoma"/>
          <w:sz w:val="19"/>
        </w:rPr>
        <w:t>Каковы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были условия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Андрусовского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перемирия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1667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г.?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их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назвать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достойным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выхо- дом России из войны?</w:t>
      </w:r>
    </w:p>
    <w:p>
      <w:pPr>
        <w:spacing w:line="218" w:lineRule="auto" w:before="149"/>
        <w:ind w:left="793" w:right="790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8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Война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России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с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Османской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империей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и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Крымским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ханством.</w:t>
      </w:r>
      <w:r>
        <w:rPr>
          <w:rFonts w:ascii="Calibri" w:hAnsi="Calibri"/>
          <w:b/>
          <w:color w:val="DB413F"/>
          <w:spacing w:val="40"/>
          <w:w w:val="105"/>
          <w:sz w:val="20"/>
        </w:rPr>
        <w:t> </w:t>
      </w:r>
      <w:r>
        <w:rPr>
          <w:color w:val="000000"/>
          <w:w w:val="105"/>
          <w:sz w:val="20"/>
        </w:rPr>
        <w:t>В 1672 г. султан Мехмед IV вторгся на Правобережье Днепра. Турки нанесли пора- жение</w:t>
      </w:r>
      <w:r>
        <w:rPr>
          <w:color w:val="000000"/>
          <w:spacing w:val="49"/>
          <w:w w:val="105"/>
          <w:sz w:val="20"/>
        </w:rPr>
        <w:t> </w:t>
      </w:r>
      <w:r>
        <w:rPr>
          <w:color w:val="000000"/>
          <w:w w:val="105"/>
          <w:sz w:val="20"/>
        </w:rPr>
        <w:t>польской</w:t>
      </w:r>
      <w:r>
        <w:rPr>
          <w:color w:val="000000"/>
          <w:spacing w:val="49"/>
          <w:w w:val="105"/>
          <w:sz w:val="20"/>
        </w:rPr>
        <w:t> </w:t>
      </w:r>
      <w:r>
        <w:rPr>
          <w:color w:val="000000"/>
          <w:w w:val="105"/>
          <w:sz w:val="20"/>
        </w:rPr>
        <w:t>армии,</w:t>
      </w:r>
      <w:r>
        <w:rPr>
          <w:color w:val="000000"/>
          <w:spacing w:val="50"/>
          <w:w w:val="105"/>
          <w:sz w:val="20"/>
        </w:rPr>
        <w:t> </w:t>
      </w:r>
      <w:r>
        <w:rPr>
          <w:color w:val="000000"/>
          <w:w w:val="105"/>
          <w:sz w:val="20"/>
        </w:rPr>
        <w:t>захватили</w:t>
      </w:r>
      <w:r>
        <w:rPr>
          <w:color w:val="000000"/>
          <w:spacing w:val="49"/>
          <w:w w:val="105"/>
          <w:sz w:val="20"/>
        </w:rPr>
        <w:t> </w:t>
      </w:r>
      <w:r>
        <w:rPr>
          <w:color w:val="000000"/>
          <w:w w:val="105"/>
          <w:sz w:val="20"/>
        </w:rPr>
        <w:t>важную</w:t>
      </w:r>
      <w:r>
        <w:rPr>
          <w:color w:val="000000"/>
          <w:spacing w:val="49"/>
          <w:w w:val="105"/>
          <w:sz w:val="20"/>
        </w:rPr>
        <w:t> </w:t>
      </w:r>
      <w:r>
        <w:rPr>
          <w:color w:val="000000"/>
          <w:w w:val="105"/>
          <w:sz w:val="20"/>
        </w:rPr>
        <w:t>крепость</w:t>
      </w:r>
      <w:r>
        <w:rPr>
          <w:color w:val="000000"/>
          <w:spacing w:val="50"/>
          <w:w w:val="105"/>
          <w:sz w:val="20"/>
        </w:rPr>
        <w:t> </w:t>
      </w:r>
      <w:r>
        <w:rPr>
          <w:color w:val="000000"/>
          <w:w w:val="105"/>
          <w:sz w:val="20"/>
        </w:rPr>
        <w:t>Каменец</w:t>
      </w:r>
      <w:r>
        <w:rPr>
          <w:color w:val="000000"/>
          <w:spacing w:val="49"/>
          <w:w w:val="105"/>
          <w:sz w:val="20"/>
        </w:rPr>
        <w:t> </w:t>
      </w:r>
      <w:r>
        <w:rPr>
          <w:color w:val="000000"/>
          <w:w w:val="105"/>
          <w:sz w:val="20"/>
        </w:rPr>
        <w:t>и</w:t>
      </w:r>
      <w:r>
        <w:rPr>
          <w:color w:val="000000"/>
          <w:spacing w:val="50"/>
          <w:w w:val="105"/>
          <w:sz w:val="20"/>
        </w:rPr>
        <w:t> </w:t>
      </w:r>
      <w:r>
        <w:rPr>
          <w:color w:val="000000"/>
          <w:spacing w:val="-2"/>
          <w:sz w:val="20"/>
        </w:rPr>
        <w:t>заняли</w:t>
      </w:r>
    </w:p>
    <w:p>
      <w:pPr>
        <w:spacing w:after="0" w:line="218" w:lineRule="auto"/>
        <w:jc w:val="both"/>
        <w:rPr>
          <w:sz w:val="2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47"/>
      </w:pPr>
      <w:r>
        <w:rPr/>
        <w:pict>
          <v:group style="width:398.8pt;height:107.55pt;mso-position-horizontal-relative:char;mso-position-vertical-relative:line" id="docshapegroup2510" coordorigin="0,0" coordsize="7976,2151">
            <v:rect style="position:absolute;left:2942;top:4;width:5033;height:2146" id="docshape2511" filled="true" fillcolor="#000000" stroked="false">
              <v:fill opacity="32768f" type="solid"/>
            </v:rect>
            <v:rect style="position:absolute;left:3005;top:67;width:4910;height:2022" id="docshape2512" filled="true" fillcolor="#ffffff" stroked="false">
              <v:fill type="solid"/>
            </v:rect>
            <v:rect style="position:absolute;left:0;top:0;width:3543;height:2146" id="docshape2513" filled="true" fillcolor="#000000" stroked="false">
              <v:fill opacity="32768f" type="solid"/>
            </v:rect>
            <v:shape style="position:absolute;left:72;top:72;width:3402;height:2006" type="#_x0000_t75" id="docshape2514" stroked="false">
              <v:imagedata r:id="rId492" o:title=""/>
            </v:shape>
            <v:rect style="position:absolute;left:72;top:72;width:3402;height:2006" id="docshape2515" filled="false" stroked="true" strokeweight="1pt" strokecolor="#ffffff">
              <v:stroke dashstyle="solid"/>
            </v:rect>
            <v:shape style="position:absolute;left:0;top:0;width:7976;height:2151" type="#_x0000_t202" id="docshape2516" filled="false" stroked="false">
              <v:textbox inset="0,0,0,0">
                <w:txbxContent>
                  <w:p>
                    <w:pPr>
                      <w:spacing w:line="218" w:lineRule="auto" w:before="164"/>
                      <w:ind w:left="3767" w:right="93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«Запорожцы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пишут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письмо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турецкому султану».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И.</w:t>
                    </w:r>
                    <w:r>
                      <w:rPr>
                        <w:rFonts w:ascii="Trebuchet MS" w:hAnsi="Trebuchet MS"/>
                        <w:i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Репин.</w:t>
                    </w:r>
                    <w:r>
                      <w:rPr>
                        <w:rFonts w:ascii="Trebuchet MS" w:hAnsi="Trebuchet MS"/>
                        <w:i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Санкт-Петер-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 бург, Государственный Русский музей</w:t>
                    </w:r>
                  </w:p>
                  <w:p>
                    <w:pPr>
                      <w:spacing w:line="218" w:lineRule="auto" w:before="111"/>
                      <w:ind w:left="4118" w:right="172" w:hanging="35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</w:t>
                    </w:r>
                    <w:r>
                      <w:rPr>
                        <w:rFonts w:ascii="Times New Roman" w:hAnsi="Times New Roman"/>
                        <w:color w:val="DB413F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Какие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события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предшествовали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написа-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нию запорожцами письма султану? Как ху- </w:t>
                    </w:r>
                    <w:r>
                      <w:rPr>
                        <w:rFonts w:ascii="Tahoma" w:hAnsi="Tahoma"/>
                        <w:sz w:val="19"/>
                      </w:rPr>
                      <w:t>дожник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выразил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удаль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сплочённость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за-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порожцев?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line="223" w:lineRule="auto" w:before="112"/>
        <w:ind w:left="793" w:right="790"/>
        <w:jc w:val="both"/>
      </w:pPr>
      <w:r>
        <w:rPr/>
        <w:t>почти всю Подолию (располагается на территории современных Винницкой, Хмельницкой и Тернопольской областей). Речь Посполитая была вынуждена заключить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Турцией</w:t>
      </w:r>
      <w:r>
        <w:rPr>
          <w:spacing w:val="40"/>
        </w:rPr>
        <w:t> </w:t>
      </w:r>
      <w:r>
        <w:rPr/>
        <w:t>договор,</w:t>
      </w:r>
      <w:r>
        <w:rPr>
          <w:spacing w:val="40"/>
        </w:rPr>
        <w:t> </w:t>
      </w:r>
      <w:r>
        <w:rPr/>
        <w:t>обязывавший</w:t>
      </w:r>
      <w:r>
        <w:rPr>
          <w:spacing w:val="40"/>
        </w:rPr>
        <w:t> </w:t>
      </w:r>
      <w:r>
        <w:rPr/>
        <w:t>её</w:t>
      </w:r>
      <w:r>
        <w:rPr>
          <w:spacing w:val="40"/>
        </w:rPr>
        <w:t> </w:t>
      </w:r>
      <w:r>
        <w:rPr/>
        <w:t>выплачивать</w:t>
      </w:r>
      <w:r>
        <w:rPr>
          <w:spacing w:val="40"/>
        </w:rPr>
        <w:t> </w:t>
      </w:r>
      <w:r>
        <w:rPr/>
        <w:t>султану</w:t>
      </w:r>
      <w:r>
        <w:rPr>
          <w:spacing w:val="40"/>
        </w:rPr>
        <w:t> </w:t>
      </w:r>
      <w:r>
        <w:rPr/>
        <w:t>дань. В сфере интересов Турции и её вассала Крымского ханства оказалось не толь- ко «польское» Правобережье Днепра, но и Киев, которым продолжала владеть Россия. Это делало конфликт между Османской империей и Россией неиз- </w:t>
      </w:r>
      <w:r>
        <w:rPr>
          <w:spacing w:val="-2"/>
        </w:rPr>
        <w:t>бежным.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В 1676 г. началась война России с Турцией. Особенно тяжёлыми были бои за</w:t>
      </w:r>
      <w:r>
        <w:rPr>
          <w:spacing w:val="-3"/>
        </w:rPr>
        <w:t> </w:t>
      </w:r>
      <w:r>
        <w:rPr/>
        <w:t>правобережный</w:t>
      </w:r>
      <w:r>
        <w:rPr>
          <w:spacing w:val="-3"/>
        </w:rPr>
        <w:t> </w:t>
      </w:r>
      <w:r>
        <w:rPr/>
        <w:t>город</w:t>
      </w:r>
      <w:r>
        <w:rPr>
          <w:spacing w:val="-3"/>
        </w:rPr>
        <w:t> </w:t>
      </w:r>
      <w:r>
        <w:rPr/>
        <w:t>Чигирин,</w:t>
      </w:r>
      <w:r>
        <w:rPr>
          <w:spacing w:val="-3"/>
        </w:rPr>
        <w:t> </w:t>
      </w:r>
      <w:r>
        <w:rPr/>
        <w:t>который</w:t>
      </w:r>
      <w:r>
        <w:rPr>
          <w:spacing w:val="-3"/>
        </w:rPr>
        <w:t> </w:t>
      </w:r>
      <w:r>
        <w:rPr/>
        <w:t>защищали</w:t>
      </w:r>
      <w:r>
        <w:rPr>
          <w:spacing w:val="-3"/>
        </w:rPr>
        <w:t> </w:t>
      </w:r>
      <w:r>
        <w:rPr/>
        <w:t>русские</w:t>
      </w:r>
      <w:r>
        <w:rPr>
          <w:spacing w:val="-3"/>
        </w:rPr>
        <w:t> </w:t>
      </w:r>
      <w:r>
        <w:rPr/>
        <w:t>ратные</w:t>
      </w:r>
      <w:r>
        <w:rPr>
          <w:spacing w:val="-3"/>
        </w:rPr>
        <w:t> </w:t>
      </w:r>
      <w:r>
        <w:rPr/>
        <w:t>люди</w:t>
      </w:r>
      <w:r>
        <w:rPr>
          <w:spacing w:val="-3"/>
        </w:rPr>
        <w:t> </w:t>
      </w:r>
      <w:r>
        <w:rPr/>
        <w:t>и запорожские</w:t>
      </w:r>
      <w:r>
        <w:rPr>
          <w:spacing w:val="-7"/>
        </w:rPr>
        <w:t> </w:t>
      </w:r>
      <w:r>
        <w:rPr/>
        <w:t>казаки.</w:t>
      </w:r>
      <w:r>
        <w:rPr>
          <w:spacing w:val="-12"/>
        </w:rPr>
        <w:t> </w:t>
      </w:r>
      <w:r>
        <w:rPr/>
        <w:t>Большую</w:t>
      </w:r>
      <w:r>
        <w:rPr>
          <w:spacing w:val="-12"/>
        </w:rPr>
        <w:t> </w:t>
      </w:r>
      <w:r>
        <w:rPr/>
        <w:t>роль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полевых</w:t>
      </w:r>
      <w:r>
        <w:rPr>
          <w:spacing w:val="-12"/>
        </w:rPr>
        <w:t> </w:t>
      </w:r>
      <w:r>
        <w:rPr/>
        <w:t>сражениях</w:t>
      </w:r>
      <w:r>
        <w:rPr>
          <w:spacing w:val="-12"/>
        </w:rPr>
        <w:t> </w:t>
      </w:r>
      <w:r>
        <w:rPr/>
        <w:t>сыграли</w:t>
      </w:r>
      <w:r>
        <w:rPr>
          <w:spacing w:val="-12"/>
        </w:rPr>
        <w:t> </w:t>
      </w:r>
      <w:r>
        <w:rPr/>
        <w:t>полки</w:t>
      </w:r>
      <w:r>
        <w:rPr>
          <w:spacing w:val="-12"/>
        </w:rPr>
        <w:t> </w:t>
      </w:r>
      <w:r>
        <w:rPr/>
        <w:t>«ино- земного</w:t>
      </w:r>
      <w:r>
        <w:rPr>
          <w:spacing w:val="-7"/>
        </w:rPr>
        <w:t> </w:t>
      </w:r>
      <w:r>
        <w:rPr/>
        <w:t>строя»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стрельцы.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1678</w:t>
      </w:r>
      <w:r>
        <w:rPr>
          <w:spacing w:val="-7"/>
        </w:rPr>
        <w:t> </w:t>
      </w:r>
      <w:r>
        <w:rPr/>
        <w:t>г.</w:t>
      </w:r>
      <w:r>
        <w:rPr>
          <w:spacing w:val="-7"/>
        </w:rPr>
        <w:t> </w:t>
      </w:r>
      <w:r>
        <w:rPr/>
        <w:t>Чигирин,</w:t>
      </w:r>
      <w:r>
        <w:rPr>
          <w:spacing w:val="-7"/>
        </w:rPr>
        <w:t> </w:t>
      </w:r>
      <w:r>
        <w:rPr/>
        <w:t>осаждённый</w:t>
      </w:r>
      <w:r>
        <w:rPr>
          <w:spacing w:val="-7"/>
        </w:rPr>
        <w:t> </w:t>
      </w:r>
      <w:r>
        <w:rPr/>
        <w:t>200-тысячным</w:t>
      </w:r>
      <w:r>
        <w:rPr>
          <w:spacing w:val="-7"/>
        </w:rPr>
        <w:t> </w:t>
      </w:r>
      <w:r>
        <w:rPr/>
        <w:t>вой- ском султана, пришлось оставить. Однако у турок после этого не осталось сил для наступления на Киев.</w:t>
      </w:r>
    </w:p>
    <w:p>
      <w:pPr>
        <w:pStyle w:val="BodyText"/>
        <w:spacing w:line="218" w:lineRule="auto" w:before="5"/>
        <w:ind w:left="793" w:right="791" w:firstLine="340"/>
        <w:jc w:val="both"/>
      </w:pPr>
      <w:r>
        <w:rPr/>
        <w:t>В </w:t>
      </w:r>
      <w:r>
        <w:rPr>
          <w:rFonts w:ascii="Book Antiqua" w:hAnsi="Book Antiqua"/>
          <w:b/>
        </w:rPr>
        <w:t>1681 г. </w:t>
      </w:r>
      <w:r>
        <w:rPr/>
        <w:t>был подписан Бахчисарайский мир, по которому </w:t>
      </w:r>
      <w:r>
        <w:rPr/>
        <w:t>Османская империя и Крымское ханство признали вхождение в состав России земель Малороссии по левому берегу Днепра, а также города Киева.</w:t>
      </w:r>
    </w:p>
    <w:p>
      <w:pPr>
        <w:tabs>
          <w:tab w:pos="1133" w:val="left" w:leader="none"/>
        </w:tabs>
        <w:spacing w:before="93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Каковы</w:t>
      </w:r>
      <w:r>
        <w:rPr>
          <w:rFonts w:ascii="Tahoma" w:hAnsi="Tahoma"/>
          <w:spacing w:val="2"/>
          <w:sz w:val="19"/>
        </w:rPr>
        <w:t> </w:t>
      </w:r>
      <w:r>
        <w:rPr>
          <w:rFonts w:ascii="Tahoma" w:hAnsi="Tahoma"/>
          <w:w w:val="95"/>
          <w:sz w:val="19"/>
        </w:rPr>
        <w:t>были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результаты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w w:val="95"/>
          <w:sz w:val="19"/>
        </w:rPr>
        <w:t>Чигиринских</w:t>
      </w:r>
      <w:r>
        <w:rPr>
          <w:rFonts w:ascii="Tahoma" w:hAnsi="Tahoma"/>
          <w:spacing w:val="3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походов?</w:t>
      </w:r>
    </w:p>
    <w:p>
      <w:pPr>
        <w:pStyle w:val="BodyText"/>
        <w:spacing w:before="9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w w:val="105"/>
          <w:position w:val="1"/>
          <w:shd w:fill="DB413F" w:color="auto" w:val="clear"/>
        </w:rPr>
        <w:t> 9 </w:t>
      </w:r>
      <w:r>
        <w:rPr>
          <w:rFonts w:ascii="Calibri" w:hAnsi="Calibri"/>
          <w:b/>
          <w:color w:val="FFFFFF"/>
          <w:spacing w:val="40"/>
          <w:w w:val="105"/>
          <w:position w:val="1"/>
        </w:rPr>
        <w:t> </w:t>
      </w:r>
      <w:r>
        <w:rPr>
          <w:rFonts w:ascii="Calibri" w:hAnsi="Calibri"/>
          <w:b/>
          <w:color w:val="DB413F"/>
          <w:w w:val="105"/>
        </w:rPr>
        <w:t>Отношения</w:t>
      </w:r>
      <w:r>
        <w:rPr>
          <w:rFonts w:ascii="Calibri" w:hAnsi="Calibri"/>
          <w:b/>
          <w:color w:val="DB413F"/>
          <w:w w:val="105"/>
        </w:rPr>
        <w:t> с</w:t>
      </w:r>
      <w:r>
        <w:rPr>
          <w:rFonts w:ascii="Calibri" w:hAnsi="Calibri"/>
          <w:b/>
          <w:color w:val="DB413F"/>
          <w:w w:val="105"/>
        </w:rPr>
        <w:t> Калмыцким</w:t>
      </w:r>
      <w:r>
        <w:rPr>
          <w:rFonts w:ascii="Calibri" w:hAnsi="Calibri"/>
          <w:b/>
          <w:color w:val="DB413F"/>
          <w:w w:val="105"/>
        </w:rPr>
        <w:t> ханством.</w:t>
      </w:r>
      <w:r>
        <w:rPr>
          <w:rFonts w:ascii="Calibri" w:hAnsi="Calibri"/>
          <w:b/>
          <w:color w:val="DB413F"/>
          <w:w w:val="105"/>
        </w:rPr>
        <w:t> </w:t>
      </w:r>
      <w:r>
        <w:rPr>
          <w:color w:val="000000"/>
          <w:w w:val="105"/>
        </w:rPr>
        <w:t>В начале XVII в. в пределах Россий- </w:t>
      </w:r>
      <w:r>
        <w:rPr>
          <w:color w:val="000000"/>
        </w:rPr>
        <w:t>ского</w:t>
      </w:r>
      <w:r>
        <w:rPr>
          <w:color w:val="000000"/>
          <w:spacing w:val="-5"/>
        </w:rPr>
        <w:t> </w:t>
      </w:r>
      <w:r>
        <w:rPr>
          <w:color w:val="000000"/>
        </w:rPr>
        <w:t>государства</w:t>
      </w:r>
      <w:r>
        <w:rPr>
          <w:color w:val="000000"/>
          <w:spacing w:val="-5"/>
        </w:rPr>
        <w:t> </w:t>
      </w:r>
      <w:r>
        <w:rPr>
          <w:color w:val="000000"/>
        </w:rPr>
        <w:t>появились</w:t>
      </w:r>
      <w:r>
        <w:rPr>
          <w:color w:val="000000"/>
          <w:spacing w:val="-5"/>
        </w:rPr>
        <w:t> </w:t>
      </w:r>
      <w:r>
        <w:rPr>
          <w:color w:val="000000"/>
        </w:rPr>
        <w:t>кочевья</w:t>
      </w:r>
      <w:r>
        <w:rPr>
          <w:color w:val="000000"/>
          <w:spacing w:val="-5"/>
        </w:rPr>
        <w:t> </w:t>
      </w:r>
      <w:r>
        <w:rPr>
          <w:color w:val="000000"/>
        </w:rPr>
        <w:t>калмыков,</w:t>
      </w:r>
      <w:r>
        <w:rPr>
          <w:color w:val="000000"/>
          <w:spacing w:val="-5"/>
        </w:rPr>
        <w:t> </w:t>
      </w:r>
      <w:r>
        <w:rPr>
          <w:color w:val="000000"/>
        </w:rPr>
        <w:t>постепенно</w:t>
      </w:r>
      <w:r>
        <w:rPr>
          <w:color w:val="000000"/>
          <w:spacing w:val="-5"/>
        </w:rPr>
        <w:t> </w:t>
      </w:r>
      <w:r>
        <w:rPr>
          <w:color w:val="000000"/>
        </w:rPr>
        <w:t>занявших</w:t>
      </w:r>
      <w:r>
        <w:rPr>
          <w:color w:val="000000"/>
          <w:spacing w:val="-5"/>
        </w:rPr>
        <w:t> </w:t>
      </w:r>
      <w:r>
        <w:rPr>
          <w:color w:val="000000"/>
        </w:rPr>
        <w:t>малоза- селённые степные пространства по нижней Волге и Дону. Москва охотно при- влекала калмыков для борьбы с ногайскими и крымскими татарами. В итоге </w:t>
      </w:r>
      <w:r>
        <w:rPr>
          <w:color w:val="000000"/>
          <w:w w:val="105"/>
        </w:rPr>
        <w:t>возник</w:t>
      </w:r>
      <w:r>
        <w:rPr>
          <w:color w:val="000000"/>
          <w:spacing w:val="37"/>
          <w:w w:val="105"/>
        </w:rPr>
        <w:t> </w:t>
      </w:r>
      <w:r>
        <w:rPr>
          <w:color w:val="000000"/>
          <w:w w:val="105"/>
        </w:rPr>
        <w:t>вопрос</w:t>
      </w:r>
      <w:r>
        <w:rPr>
          <w:color w:val="000000"/>
          <w:spacing w:val="37"/>
          <w:w w:val="105"/>
        </w:rPr>
        <w:t> </w:t>
      </w:r>
      <w:r>
        <w:rPr>
          <w:color w:val="000000"/>
          <w:w w:val="105"/>
        </w:rPr>
        <w:t>о</w:t>
      </w:r>
      <w:r>
        <w:rPr>
          <w:color w:val="000000"/>
          <w:spacing w:val="37"/>
          <w:w w:val="105"/>
        </w:rPr>
        <w:t> </w:t>
      </w:r>
      <w:r>
        <w:rPr>
          <w:color w:val="000000"/>
          <w:w w:val="105"/>
        </w:rPr>
        <w:t>вхождении</w:t>
      </w:r>
      <w:r>
        <w:rPr>
          <w:color w:val="000000"/>
          <w:spacing w:val="37"/>
          <w:w w:val="105"/>
        </w:rPr>
        <w:t> </w:t>
      </w:r>
      <w:r>
        <w:rPr>
          <w:color w:val="000000"/>
          <w:w w:val="105"/>
        </w:rPr>
        <w:t>калмыков</w:t>
      </w:r>
      <w:r>
        <w:rPr>
          <w:color w:val="000000"/>
          <w:spacing w:val="37"/>
          <w:w w:val="105"/>
        </w:rPr>
        <w:t> </w:t>
      </w:r>
      <w:r>
        <w:rPr>
          <w:color w:val="000000"/>
          <w:w w:val="105"/>
        </w:rPr>
        <w:t>в</w:t>
      </w:r>
      <w:r>
        <w:rPr>
          <w:color w:val="000000"/>
          <w:spacing w:val="37"/>
          <w:w w:val="105"/>
        </w:rPr>
        <w:t> </w:t>
      </w:r>
      <w:r>
        <w:rPr>
          <w:color w:val="000000"/>
          <w:w w:val="105"/>
        </w:rPr>
        <w:t>состав</w:t>
      </w:r>
      <w:r>
        <w:rPr>
          <w:color w:val="000000"/>
          <w:spacing w:val="37"/>
          <w:w w:val="105"/>
        </w:rPr>
        <w:t> </w:t>
      </w:r>
      <w:r>
        <w:rPr>
          <w:color w:val="000000"/>
          <w:w w:val="105"/>
        </w:rPr>
        <w:t>Российского</w:t>
      </w:r>
      <w:r>
        <w:rPr>
          <w:color w:val="000000"/>
          <w:spacing w:val="37"/>
          <w:w w:val="105"/>
        </w:rPr>
        <w:t> </w:t>
      </w:r>
      <w:r>
        <w:rPr>
          <w:color w:val="000000"/>
          <w:w w:val="105"/>
        </w:rPr>
        <w:t>государства. </w:t>
      </w:r>
      <w:r>
        <w:rPr>
          <w:color w:val="000000"/>
        </w:rPr>
        <w:t>В</w:t>
      </w:r>
      <w:r>
        <w:rPr>
          <w:color w:val="000000"/>
          <w:spacing w:val="-14"/>
        </w:rPr>
        <w:t> </w:t>
      </w:r>
      <w:r>
        <w:rPr>
          <w:color w:val="000000"/>
        </w:rPr>
        <w:t>1655</w:t>
      </w:r>
      <w:r>
        <w:rPr>
          <w:color w:val="000000"/>
          <w:spacing w:val="-14"/>
        </w:rPr>
        <w:t> </w:t>
      </w:r>
      <w:r>
        <w:rPr>
          <w:color w:val="000000"/>
        </w:rPr>
        <w:t>г.</w:t>
      </w:r>
      <w:r>
        <w:rPr>
          <w:color w:val="000000"/>
          <w:spacing w:val="-14"/>
        </w:rPr>
        <w:t> </w:t>
      </w:r>
      <w:r>
        <w:rPr>
          <w:color w:val="000000"/>
        </w:rPr>
        <w:t>появилась</w:t>
      </w:r>
      <w:r>
        <w:rPr>
          <w:color w:val="000000"/>
          <w:spacing w:val="-14"/>
        </w:rPr>
        <w:t> </w:t>
      </w:r>
      <w:r>
        <w:rPr>
          <w:color w:val="000000"/>
        </w:rPr>
        <w:t>первая</w:t>
      </w:r>
      <w:r>
        <w:rPr>
          <w:color w:val="000000"/>
          <w:spacing w:val="-14"/>
        </w:rPr>
        <w:t> </w:t>
      </w:r>
      <w:r>
        <w:rPr>
          <w:color w:val="000000"/>
        </w:rPr>
        <w:t>грамота,</w:t>
      </w:r>
      <w:r>
        <w:rPr>
          <w:color w:val="000000"/>
          <w:spacing w:val="-14"/>
        </w:rPr>
        <w:t> </w:t>
      </w:r>
      <w:r>
        <w:rPr>
          <w:color w:val="000000"/>
        </w:rPr>
        <w:t>в</w:t>
      </w:r>
      <w:r>
        <w:rPr>
          <w:color w:val="000000"/>
          <w:spacing w:val="-14"/>
        </w:rPr>
        <w:t> </w:t>
      </w:r>
      <w:r>
        <w:rPr>
          <w:color w:val="000000"/>
        </w:rPr>
        <w:t>которой</w:t>
      </w:r>
      <w:r>
        <w:rPr>
          <w:color w:val="000000"/>
          <w:spacing w:val="-14"/>
        </w:rPr>
        <w:t> </w:t>
      </w:r>
      <w:r>
        <w:rPr>
          <w:color w:val="000000"/>
        </w:rPr>
        <w:t>калмыки</w:t>
      </w:r>
      <w:r>
        <w:rPr>
          <w:color w:val="000000"/>
          <w:spacing w:val="-14"/>
        </w:rPr>
        <w:t> </w:t>
      </w:r>
      <w:r>
        <w:rPr>
          <w:color w:val="000000"/>
        </w:rPr>
        <w:t>поклялись</w:t>
      </w:r>
      <w:r>
        <w:rPr>
          <w:color w:val="000000"/>
          <w:spacing w:val="-13"/>
        </w:rPr>
        <w:t> </w:t>
      </w:r>
      <w:r>
        <w:rPr>
          <w:color w:val="000000"/>
        </w:rPr>
        <w:t>быть</w:t>
      </w:r>
      <w:r>
        <w:rPr>
          <w:color w:val="000000"/>
          <w:spacing w:val="-14"/>
        </w:rPr>
        <w:t> </w:t>
      </w:r>
      <w:r>
        <w:rPr>
          <w:color w:val="000000"/>
        </w:rPr>
        <w:t>верны- </w:t>
      </w:r>
      <w:r>
        <w:rPr>
          <w:color w:val="000000"/>
          <w:w w:val="105"/>
        </w:rPr>
        <w:t>ми подданными царя.</w:t>
      </w:r>
    </w:p>
    <w:p>
      <w:pPr>
        <w:pStyle w:val="BodyText"/>
        <w:spacing w:line="223" w:lineRule="auto" w:before="8"/>
        <w:ind w:left="793" w:right="791" w:firstLine="340"/>
        <w:jc w:val="both"/>
      </w:pPr>
      <w:r>
        <w:rPr/>
        <w:t>Но вопрос о присоединении Калмыцкого ханства к России так и не </w:t>
      </w:r>
      <w:r>
        <w:rPr/>
        <w:t>был решён. Правители ханства считали сложившиеся взаимоотношения скорее </w:t>
      </w:r>
      <w:r>
        <w:rPr>
          <w:spacing w:val="-2"/>
        </w:rPr>
        <w:t>союзническими.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Участие калмыков в обороне южных рубежей, а затем и в войнах, которые вела Россия на западе, вполне устраивало московскую власть. Она не вмеши- валась во внутренние дела ханства. Вопрос о вхождении земель, населённых калмыками, в состав России был отложен на будущее.</w:t>
      </w:r>
    </w:p>
    <w:p>
      <w:pPr>
        <w:tabs>
          <w:tab w:pos="1133" w:val="left" w:leader="none"/>
        </w:tabs>
        <w:spacing w:before="91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Как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Россия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XVII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в.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выстраивала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отношения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с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Калмыцким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ханством?</w:t>
      </w:r>
    </w:p>
    <w:p>
      <w:pPr>
        <w:spacing w:after="0"/>
        <w:jc w:val="left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5"/>
        <w:rPr>
          <w:rFonts w:ascii="Tahoma"/>
          <w:sz w:val="17"/>
        </w:rPr>
      </w:pPr>
    </w:p>
    <w:p>
      <w:pPr>
        <w:pStyle w:val="BodyText"/>
        <w:ind w:left="731"/>
        <w:rPr>
          <w:rFonts w:ascii="Tahoma"/>
        </w:rPr>
      </w:pPr>
      <w:r>
        <w:rPr>
          <w:rFonts w:ascii="Tahoma"/>
        </w:rPr>
        <w:pict>
          <v:group style="width:385.95pt;height:154.450pt;mso-position-horizontal-relative:char;mso-position-vertical-relative:line" id="docshapegroup2517" coordorigin="0,0" coordsize="7719,3089">
            <v:rect style="position:absolute;left:0;top:0;width:7719;height:3089" id="docshape2518" filled="true" fillcolor="#000000" stroked="false">
              <v:fill opacity="32768f" type="solid"/>
            </v:rect>
            <v:rect style="position:absolute;left:62;top:63;width:7597;height:2966" id="docshape2519" filled="true" fillcolor="#e9eff8" stroked="false">
              <v:fill type="solid"/>
            </v:rect>
            <v:shape style="position:absolute;left:160;top:161;width:356;height:351" type="#_x0000_t75" id="docshape2520" stroked="false">
              <v:imagedata r:id="rId227" o:title=""/>
            </v:shape>
            <v:shape style="position:absolute;left:0;top:0;width:7719;height:3089" type="#_x0000_t202" id="docshape2521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5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К концу XVII в. России удалось не только восстановить свой международный </w:t>
                    </w:r>
                    <w:r>
                      <w:rPr>
                        <w:rFonts w:ascii="Tahoma" w:hAnsi="Tahoma"/>
                        <w:sz w:val="20"/>
                      </w:rPr>
                      <w:t>статус,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но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значительно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повысить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его.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Отныне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отношения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государств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Вос-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точной Европы выстраивались с учётом интересов Москвы. Важным событи- </w:t>
                    </w:r>
                    <w:r>
                      <w:rPr>
                        <w:rFonts w:ascii="Tahoma" w:hAnsi="Tahoma"/>
                        <w:sz w:val="20"/>
                      </w:rPr>
                      <w:t>ем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стало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вхождение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состав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Русского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государства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Малороссии,</w:t>
                    </w:r>
                    <w:r>
                      <w:rPr>
                        <w:rFonts w:ascii="Tahoma" w:hAnsi="Tahoma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население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которой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называло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себя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русскими.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Это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знаменовало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собой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начало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воссоеди- нения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двух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частей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разорванного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ранее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единого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народа.</w:t>
                    </w:r>
                    <w:r>
                      <w:rPr>
                        <w:rFonts w:ascii="Tahoma" w:hAnsi="Tahoma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Укрепление</w:t>
                    </w:r>
                    <w:r>
                      <w:rPr>
                        <w:rFonts w:ascii="Tahoma" w:hAnsi="Tahoma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южных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рубежей позволило России успешно противостоять враждебным действиям</w:t>
                    </w:r>
                    <w:r>
                      <w:rPr>
                        <w:rFonts w:ascii="Tahoma" w:hAnsi="Tahoma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со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стороны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Крымского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ханства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Турции.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Перемены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привели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изменению соотношения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сил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между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Россией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Речью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Посполитой.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Доминирование</w:t>
                    </w:r>
                    <w:r>
                      <w:rPr>
                        <w:rFonts w:ascii="Tahoma" w:hAnsi="Tahoma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по- следней ушло в прошлое.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</w:rPr>
      </w:r>
    </w:p>
    <w:p>
      <w:pPr>
        <w:pStyle w:val="Heading7"/>
        <w:spacing w:before="83"/>
      </w:pPr>
      <w:r>
        <w:rPr/>
        <w:drawing>
          <wp:inline distT="0" distB="0" distL="0" distR="0">
            <wp:extent cx="144005" cy="144005"/>
            <wp:effectExtent l="0" t="0" r="0" b="0"/>
            <wp:docPr id="243" name="image4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423.png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spacing w:line="213" w:lineRule="auto" w:before="47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1.</w:t>
      </w:r>
      <w:r>
        <w:rPr>
          <w:rFonts w:ascii="Calibri" w:hAnsi="Calibri"/>
          <w:b/>
          <w:color w:val="DB413F"/>
          <w:spacing w:val="49"/>
          <w:sz w:val="19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внешнеполитические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проблемы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решены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правление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Алексея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Михайло- </w:t>
      </w:r>
      <w:r>
        <w:rPr>
          <w:rFonts w:ascii="Tahoma" w:hAnsi="Tahoma"/>
          <w:w w:val="95"/>
          <w:sz w:val="19"/>
        </w:rPr>
        <w:t>вича? Какие задачи решить не удалось? Почему? Приведите не менее трёх объясне- </w:t>
      </w:r>
      <w:r>
        <w:rPr>
          <w:rFonts w:ascii="Tahoma" w:hAnsi="Tahoma"/>
          <w:spacing w:val="-4"/>
          <w:sz w:val="19"/>
        </w:rPr>
        <w:t>ний.</w:t>
      </w:r>
    </w:p>
    <w:p>
      <w:pPr>
        <w:spacing w:line="208" w:lineRule="auto" w:before="67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45" name="image4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424.png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34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2.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Какая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война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течение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какого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времени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велась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Европе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момент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начала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Смолен- ской войны? В чём были особенности этой войны? Участвовала ли в ней Россия?</w:t>
      </w:r>
    </w:p>
    <w:p>
      <w:pPr>
        <w:spacing w:before="43"/>
        <w:ind w:left="793" w:right="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3.</w:t>
      </w:r>
      <w:r>
        <w:rPr>
          <w:rFonts w:ascii="Calibri" w:hAnsi="Calibri"/>
          <w:b/>
          <w:color w:val="DB413F"/>
          <w:spacing w:val="69"/>
          <w:w w:val="150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формировалась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Запорожская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Сечь?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Опишите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систему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управления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Сечи.</w:t>
      </w:r>
    </w:p>
    <w:p>
      <w:pPr>
        <w:spacing w:line="208" w:lineRule="auto" w:before="49"/>
        <w:ind w:left="1133" w:right="791" w:hanging="800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47" name="image4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425.png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4.</w:t>
      </w:r>
      <w:r>
        <w:rPr>
          <w:rFonts w:ascii="Calibri" w:hAnsi="Calibri"/>
          <w:b/>
          <w:color w:val="DB413F"/>
          <w:spacing w:val="47"/>
          <w:sz w:val="19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территории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входили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Речь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Посполитую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после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1569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г.?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Охарактеризуйте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поло- жение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православного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русского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населения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составе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Речи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Посполитой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в.</w:t>
      </w:r>
    </w:p>
    <w:p>
      <w:pPr>
        <w:pStyle w:val="ListParagraph"/>
        <w:numPr>
          <w:ilvl w:val="0"/>
          <w:numId w:val="119"/>
        </w:numPr>
        <w:tabs>
          <w:tab w:pos="1134" w:val="left" w:leader="none"/>
        </w:tabs>
        <w:spacing w:line="213" w:lineRule="auto" w:before="62" w:after="0"/>
        <w:ind w:left="1133" w:right="791" w:hanging="341"/>
        <w:jc w:val="both"/>
        <w:rPr>
          <w:sz w:val="19"/>
        </w:rPr>
      </w:pPr>
      <w:r>
        <w:rPr>
          <w:sz w:val="19"/>
        </w:rPr>
        <w:t>Рассмотрите</w:t>
      </w:r>
      <w:r>
        <w:rPr>
          <w:spacing w:val="-6"/>
          <w:sz w:val="19"/>
        </w:rPr>
        <w:t> </w:t>
      </w:r>
      <w:r>
        <w:rPr>
          <w:sz w:val="19"/>
        </w:rPr>
        <w:t>иллюстрацию</w:t>
      </w:r>
      <w:r>
        <w:rPr>
          <w:spacing w:val="-6"/>
          <w:sz w:val="19"/>
        </w:rPr>
        <w:t> </w:t>
      </w:r>
      <w:r>
        <w:rPr>
          <w:sz w:val="19"/>
        </w:rPr>
        <w:t>в</w:t>
      </w:r>
      <w:r>
        <w:rPr>
          <w:spacing w:val="-6"/>
          <w:sz w:val="19"/>
        </w:rPr>
        <w:t> </w:t>
      </w:r>
      <w:r>
        <w:rPr>
          <w:sz w:val="19"/>
        </w:rPr>
        <w:t>начале</w:t>
      </w:r>
      <w:r>
        <w:rPr>
          <w:spacing w:val="-6"/>
          <w:sz w:val="19"/>
        </w:rPr>
        <w:t> </w:t>
      </w:r>
      <w:r>
        <w:rPr>
          <w:sz w:val="19"/>
        </w:rPr>
        <w:t>параграфа.</w:t>
      </w:r>
      <w:r>
        <w:rPr>
          <w:spacing w:val="-6"/>
          <w:sz w:val="19"/>
        </w:rPr>
        <w:t> </w:t>
      </w:r>
      <w:r>
        <w:rPr>
          <w:sz w:val="19"/>
        </w:rPr>
        <w:t>Какое</w:t>
      </w:r>
      <w:r>
        <w:rPr>
          <w:spacing w:val="-6"/>
          <w:sz w:val="19"/>
        </w:rPr>
        <w:t> </w:t>
      </w:r>
      <w:r>
        <w:rPr>
          <w:sz w:val="19"/>
        </w:rPr>
        <w:t>историческое</w:t>
      </w:r>
      <w:r>
        <w:rPr>
          <w:spacing w:val="-6"/>
          <w:sz w:val="19"/>
        </w:rPr>
        <w:t> </w:t>
      </w:r>
      <w:r>
        <w:rPr>
          <w:sz w:val="19"/>
        </w:rPr>
        <w:t>событие</w:t>
      </w:r>
      <w:r>
        <w:rPr>
          <w:spacing w:val="-6"/>
          <w:sz w:val="19"/>
        </w:rPr>
        <w:t> </w:t>
      </w:r>
      <w:r>
        <w:rPr>
          <w:sz w:val="19"/>
        </w:rPr>
        <w:t>изо- </w:t>
      </w:r>
      <w:r>
        <w:rPr>
          <w:w w:val="95"/>
          <w:sz w:val="19"/>
        </w:rPr>
        <w:t>бражено? Где оно происходило? Можно ли сказать, что присяга на верность россий- </w:t>
      </w:r>
      <w:r>
        <w:rPr>
          <w:sz w:val="19"/>
        </w:rPr>
        <w:t>скому государю давалась коллективно?</w:t>
      </w:r>
    </w:p>
    <w:p>
      <w:pPr>
        <w:pStyle w:val="ListParagraph"/>
        <w:numPr>
          <w:ilvl w:val="0"/>
          <w:numId w:val="119"/>
        </w:numPr>
        <w:tabs>
          <w:tab w:pos="1134" w:val="left" w:leader="none"/>
        </w:tabs>
        <w:spacing w:line="208" w:lineRule="auto" w:before="67" w:after="0"/>
        <w:ind w:left="1133" w:right="791" w:hanging="341"/>
        <w:jc w:val="both"/>
        <w:rPr>
          <w:sz w:val="19"/>
        </w:rPr>
      </w:pPr>
      <w:r>
        <w:rPr>
          <w:sz w:val="19"/>
        </w:rPr>
        <w:t>Выделите</w:t>
      </w:r>
      <w:r>
        <w:rPr>
          <w:spacing w:val="-15"/>
          <w:sz w:val="19"/>
        </w:rPr>
        <w:t> </w:t>
      </w:r>
      <w:r>
        <w:rPr>
          <w:sz w:val="19"/>
        </w:rPr>
        <w:t>причины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последствия</w:t>
      </w:r>
      <w:r>
        <w:rPr>
          <w:spacing w:val="-15"/>
          <w:sz w:val="19"/>
        </w:rPr>
        <w:t> </w:t>
      </w:r>
      <w:r>
        <w:rPr>
          <w:sz w:val="19"/>
        </w:rPr>
        <w:t>решения,</w:t>
      </w:r>
      <w:r>
        <w:rPr>
          <w:spacing w:val="-15"/>
          <w:sz w:val="19"/>
        </w:rPr>
        <w:t> </w:t>
      </w:r>
      <w:r>
        <w:rPr>
          <w:sz w:val="19"/>
        </w:rPr>
        <w:t>принятого</w:t>
      </w:r>
      <w:r>
        <w:rPr>
          <w:spacing w:val="-15"/>
          <w:sz w:val="19"/>
        </w:rPr>
        <w:t> </w:t>
      </w:r>
      <w:r>
        <w:rPr>
          <w:sz w:val="19"/>
        </w:rPr>
        <w:t>казаками</w:t>
      </w:r>
      <w:r>
        <w:rPr>
          <w:spacing w:val="-14"/>
          <w:sz w:val="19"/>
        </w:rPr>
        <w:t> </w:t>
      </w:r>
      <w:r>
        <w:rPr>
          <w:sz w:val="19"/>
        </w:rPr>
        <w:t>на</w:t>
      </w:r>
      <w:r>
        <w:rPr>
          <w:spacing w:val="-15"/>
          <w:sz w:val="19"/>
        </w:rPr>
        <w:t> </w:t>
      </w:r>
      <w:r>
        <w:rPr>
          <w:sz w:val="19"/>
        </w:rPr>
        <w:t>Переяславской раде в 1654 г.</w:t>
      </w:r>
    </w:p>
    <w:p>
      <w:pPr>
        <w:pStyle w:val="ListParagraph"/>
        <w:numPr>
          <w:ilvl w:val="0"/>
          <w:numId w:val="119"/>
        </w:numPr>
        <w:tabs>
          <w:tab w:pos="1134" w:val="left" w:leader="none"/>
        </w:tabs>
        <w:spacing w:line="208" w:lineRule="auto" w:before="66" w:after="0"/>
        <w:ind w:left="1133" w:right="790" w:hanging="341"/>
        <w:jc w:val="both"/>
        <w:rPr>
          <w:sz w:val="19"/>
        </w:rPr>
      </w:pPr>
      <w:r>
        <w:rPr>
          <w:sz w:val="19"/>
        </w:rPr>
        <w:t>Составьте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тетради</w:t>
      </w:r>
      <w:r>
        <w:rPr>
          <w:spacing w:val="-14"/>
          <w:sz w:val="19"/>
        </w:rPr>
        <w:t> </w:t>
      </w:r>
      <w:r>
        <w:rPr>
          <w:sz w:val="19"/>
        </w:rPr>
        <w:t>простой</w:t>
      </w:r>
      <w:r>
        <w:rPr>
          <w:spacing w:val="-14"/>
          <w:sz w:val="19"/>
        </w:rPr>
        <w:t> </w:t>
      </w:r>
      <w:r>
        <w:rPr>
          <w:sz w:val="19"/>
        </w:rPr>
        <w:t>план</w:t>
      </w:r>
      <w:r>
        <w:rPr>
          <w:spacing w:val="-14"/>
          <w:sz w:val="19"/>
        </w:rPr>
        <w:t> </w:t>
      </w:r>
      <w:r>
        <w:rPr>
          <w:sz w:val="19"/>
        </w:rPr>
        <w:t>ответа</w:t>
      </w:r>
      <w:r>
        <w:rPr>
          <w:spacing w:val="-14"/>
          <w:sz w:val="19"/>
        </w:rPr>
        <w:t> </w:t>
      </w:r>
      <w:r>
        <w:rPr>
          <w:sz w:val="19"/>
        </w:rPr>
        <w:t>по</w:t>
      </w:r>
      <w:r>
        <w:rPr>
          <w:spacing w:val="-14"/>
          <w:sz w:val="19"/>
        </w:rPr>
        <w:t> </w:t>
      </w:r>
      <w:r>
        <w:rPr>
          <w:sz w:val="19"/>
        </w:rPr>
        <w:t>теме</w:t>
      </w:r>
      <w:r>
        <w:rPr>
          <w:spacing w:val="-14"/>
          <w:sz w:val="19"/>
        </w:rPr>
        <w:t> </w:t>
      </w:r>
      <w:r>
        <w:rPr>
          <w:sz w:val="19"/>
        </w:rPr>
        <w:t>«Война</w:t>
      </w:r>
      <w:r>
        <w:rPr>
          <w:spacing w:val="-14"/>
          <w:sz w:val="19"/>
        </w:rPr>
        <w:t> </w:t>
      </w:r>
      <w:r>
        <w:rPr>
          <w:sz w:val="19"/>
        </w:rPr>
        <w:t>России</w:t>
      </w:r>
      <w:r>
        <w:rPr>
          <w:spacing w:val="-14"/>
          <w:sz w:val="19"/>
        </w:rPr>
        <w:t> </w:t>
      </w:r>
      <w:r>
        <w:rPr>
          <w:sz w:val="19"/>
        </w:rPr>
        <w:t>с</w:t>
      </w:r>
      <w:r>
        <w:rPr>
          <w:spacing w:val="-14"/>
          <w:sz w:val="19"/>
        </w:rPr>
        <w:t> </w:t>
      </w:r>
      <w:r>
        <w:rPr>
          <w:sz w:val="19"/>
        </w:rPr>
        <w:t>Речью</w:t>
      </w:r>
      <w:r>
        <w:rPr>
          <w:spacing w:val="-14"/>
          <w:sz w:val="19"/>
        </w:rPr>
        <w:t> </w:t>
      </w:r>
      <w:r>
        <w:rPr>
          <w:sz w:val="19"/>
        </w:rPr>
        <w:t>Посполи- той 1654—1667 гг.».</w:t>
      </w:r>
    </w:p>
    <w:p>
      <w:pPr>
        <w:pStyle w:val="ListParagraph"/>
        <w:numPr>
          <w:ilvl w:val="0"/>
          <w:numId w:val="119"/>
        </w:numPr>
        <w:tabs>
          <w:tab w:pos="969" w:val="left" w:leader="none"/>
        </w:tabs>
        <w:spacing w:line="208" w:lineRule="auto" w:before="66" w:after="0"/>
        <w:ind w:left="1133" w:right="792" w:hanging="341"/>
        <w:jc w:val="both"/>
        <w:rPr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*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w w:val="95"/>
          <w:sz w:val="19"/>
        </w:rPr>
        <w:t>Используя дополнительные источники информации, составьте исторический портрет </w:t>
      </w:r>
      <w:r>
        <w:rPr>
          <w:sz w:val="19"/>
        </w:rPr>
        <w:t>Богдана Хмельницкого.</w:t>
      </w:r>
    </w:p>
    <w:p>
      <w:pPr>
        <w:pStyle w:val="ListParagraph"/>
        <w:numPr>
          <w:ilvl w:val="0"/>
          <w:numId w:val="119"/>
        </w:numPr>
        <w:tabs>
          <w:tab w:pos="1134" w:val="left" w:leader="none"/>
        </w:tabs>
        <w:spacing w:line="216" w:lineRule="auto" w:before="61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Опишите, используя карту 4 в Приложении, ход и результаты русско-польской войны </w:t>
      </w:r>
      <w:r>
        <w:rPr>
          <w:sz w:val="19"/>
        </w:rPr>
        <w:t>1654—1667</w:t>
      </w:r>
      <w:r>
        <w:rPr>
          <w:spacing w:val="-15"/>
          <w:sz w:val="19"/>
        </w:rPr>
        <w:t> </w:t>
      </w:r>
      <w:r>
        <w:rPr>
          <w:sz w:val="19"/>
        </w:rPr>
        <w:t>гг.</w:t>
      </w:r>
      <w:r>
        <w:rPr>
          <w:spacing w:val="-15"/>
          <w:sz w:val="19"/>
        </w:rPr>
        <w:t> </w:t>
      </w:r>
      <w:r>
        <w:rPr>
          <w:sz w:val="19"/>
        </w:rPr>
        <w:t>Покажите</w:t>
      </w:r>
      <w:r>
        <w:rPr>
          <w:spacing w:val="-15"/>
          <w:sz w:val="19"/>
        </w:rPr>
        <w:t> </w:t>
      </w:r>
      <w:r>
        <w:rPr>
          <w:sz w:val="19"/>
        </w:rPr>
        <w:t>на</w:t>
      </w:r>
      <w:r>
        <w:rPr>
          <w:spacing w:val="-15"/>
          <w:sz w:val="19"/>
        </w:rPr>
        <w:t> </w:t>
      </w:r>
      <w:r>
        <w:rPr>
          <w:sz w:val="19"/>
        </w:rPr>
        <w:t>карте</w:t>
      </w:r>
      <w:r>
        <w:rPr>
          <w:spacing w:val="-15"/>
          <w:sz w:val="19"/>
        </w:rPr>
        <w:t> </w:t>
      </w:r>
      <w:r>
        <w:rPr>
          <w:sz w:val="19"/>
        </w:rPr>
        <w:t>территории,</w:t>
      </w:r>
      <w:r>
        <w:rPr>
          <w:spacing w:val="-15"/>
          <w:sz w:val="19"/>
        </w:rPr>
        <w:t> </w:t>
      </w:r>
      <w:r>
        <w:rPr>
          <w:sz w:val="19"/>
        </w:rPr>
        <w:t>которые</w:t>
      </w:r>
      <w:r>
        <w:rPr>
          <w:spacing w:val="-14"/>
          <w:sz w:val="19"/>
        </w:rPr>
        <w:t> </w:t>
      </w:r>
      <w:r>
        <w:rPr>
          <w:sz w:val="19"/>
        </w:rPr>
        <w:t>Россия</w:t>
      </w:r>
      <w:r>
        <w:rPr>
          <w:spacing w:val="-15"/>
          <w:sz w:val="19"/>
        </w:rPr>
        <w:t> </w:t>
      </w:r>
      <w:r>
        <w:rPr>
          <w:sz w:val="19"/>
        </w:rPr>
        <w:t>получила</w:t>
      </w:r>
      <w:r>
        <w:rPr>
          <w:spacing w:val="-15"/>
          <w:sz w:val="19"/>
        </w:rPr>
        <w:t> </w:t>
      </w:r>
      <w:r>
        <w:rPr>
          <w:sz w:val="19"/>
        </w:rPr>
        <w:t>по</w:t>
      </w:r>
      <w:r>
        <w:rPr>
          <w:spacing w:val="-15"/>
          <w:sz w:val="19"/>
        </w:rPr>
        <w:t> </w:t>
      </w:r>
      <w:r>
        <w:rPr>
          <w:sz w:val="19"/>
        </w:rPr>
        <w:t>итогам </w:t>
      </w:r>
      <w:r>
        <w:rPr>
          <w:w w:val="95"/>
          <w:sz w:val="19"/>
        </w:rPr>
        <w:t>войны с Речью Посполитой в 1654—1667 гг. Какое событие отмечено на карте флаж- </w:t>
      </w:r>
      <w:r>
        <w:rPr>
          <w:sz w:val="19"/>
        </w:rPr>
        <w:t>ком? Какой договор Россия подписала в 1667 г.?</w:t>
      </w:r>
    </w:p>
    <w:p>
      <w:pPr>
        <w:pStyle w:val="Heading7"/>
        <w:tabs>
          <w:tab w:pos="8163" w:val="left" w:leader="none"/>
        </w:tabs>
        <w:spacing w:before="135"/>
      </w:pPr>
      <w:r>
        <w:rPr/>
        <w:pict>
          <v:group style="position:absolute;margin-left:164.604294pt;margin-top:10.997258pt;width:239pt;height:7.85pt;mso-position-horizontal-relative:page;mso-position-vertical-relative:paragraph;z-index:-21767168" id="docshapegroup2522" coordorigin="3292,220" coordsize="4780,157">
            <v:line style="position:absolute" from="3342,298" to="7977,298" stroked="true" strokeweight="1pt" strokecolor="#4495d1">
              <v:stroke dashstyle="dot"/>
            </v:line>
            <v:shape style="position:absolute;left:3292;top:288;width:4715;height:20" id="docshape2523" coordorigin="3292,288" coordsize="4715,20" path="m3312,298l3309,291,3302,288,3295,291,3292,298,3295,305,3302,308,3309,305,3312,298xm8007,298l8004,291,7997,288,7990,291,7987,298,7990,305,7997,308,8004,305,8007,298xe" filled="true" fillcolor="#4495d1" stroked="false">
              <v:path arrowok="t"/>
              <v:fill type="solid"/>
            </v:shape>
            <v:shape style="position:absolute;left:7987;top:219;width:84;height:157" id="docshape2524" coordorigin="7987,220" coordsize="84,157" path="m7987,220l7987,376,8071,298,7987,220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249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271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exact" w:before="2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</w:t>
      </w:r>
      <w:r>
        <w:rPr>
          <w:rFonts w:ascii="Tahoma" w:hAnsi="Tahoma"/>
          <w:spacing w:val="13"/>
          <w:sz w:val="19"/>
        </w:rPr>
        <w:t> </w:t>
      </w:r>
      <w:r>
        <w:rPr>
          <w:rFonts w:ascii="Tahoma" w:hAnsi="Tahoma"/>
          <w:sz w:val="19"/>
        </w:rPr>
        <w:t>хронологический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порядок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событий:</w:t>
      </w:r>
      <w:r>
        <w:rPr>
          <w:rFonts w:ascii="Tahoma" w:hAnsi="Tahoma"/>
          <w:spacing w:val="13"/>
          <w:sz w:val="19"/>
        </w:rPr>
        <w:t> </w:t>
      </w:r>
      <w:r>
        <w:rPr>
          <w:rFonts w:ascii="Tahoma" w:hAnsi="Tahoma"/>
          <w:sz w:val="19"/>
        </w:rPr>
        <w:t>1)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Кардисский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мир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со</w:t>
      </w:r>
      <w:r>
        <w:rPr>
          <w:rFonts w:ascii="Tahoma" w:hAnsi="Tahoma"/>
          <w:spacing w:val="13"/>
          <w:sz w:val="19"/>
        </w:rPr>
        <w:t> </w:t>
      </w:r>
      <w:r>
        <w:rPr>
          <w:rFonts w:ascii="Tahoma" w:hAnsi="Tahoma"/>
          <w:spacing w:val="-2"/>
          <w:sz w:val="19"/>
        </w:rPr>
        <w:t>Швецией;</w:t>
      </w:r>
    </w:p>
    <w:p>
      <w:pPr>
        <w:spacing w:line="210" w:lineRule="exact" w:before="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2)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поражение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турок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под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w w:val="95"/>
          <w:sz w:val="19"/>
        </w:rPr>
        <w:t>Веной;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3)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Переяславская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рада;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w w:val="95"/>
          <w:sz w:val="19"/>
        </w:rPr>
        <w:t>4)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w w:val="95"/>
          <w:sz w:val="19"/>
        </w:rPr>
        <w:t>Андрусовское</w:t>
      </w:r>
      <w:r>
        <w:rPr>
          <w:rFonts w:ascii="Tahoma" w:hAnsi="Tahoma"/>
          <w:spacing w:val="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перемирие;</w:t>
      </w:r>
    </w:p>
    <w:p>
      <w:pPr>
        <w:spacing w:line="220" w:lineRule="exact" w:before="0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5)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Смоленская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война.</w:t>
      </w:r>
    </w:p>
    <w:p>
      <w:pPr>
        <w:pStyle w:val="Heading7"/>
        <w:spacing w:before="187"/>
      </w:pPr>
      <w:r>
        <w:rPr/>
        <w:pict>
          <v:group style="position:absolute;margin-left:155.961899pt;margin-top:10.01726pt;width:263.6pt;height:14.2pt;mso-position-horizontal-relative:page;mso-position-vertical-relative:paragraph;z-index:15956992" id="docshapegroup2525" coordorigin="3119,200" coordsize="5272,284">
            <v:shape style="position:absolute;left:8107;top:200;width:284;height:284" type="#_x0000_t75" id="docshape2526" stroked="false">
              <v:imagedata r:id="rId15" o:title=""/>
            </v:shape>
            <v:line style="position:absolute" from="3169,346" to="7956,346" stroked="true" strokeweight="1pt" strokecolor="#4495d1">
              <v:stroke dashstyle="dot"/>
            </v:line>
            <v:shape style="position:absolute;left:3119;top:335;width:4867;height:20" id="docshape2527" coordorigin="3119,336" coordsize="4867,20" path="m3139,346l3136,338,3129,336,3122,338,3119,346,3122,353,3129,356,3136,353,3139,346xm7986,346l7983,338,7976,336,7969,338,7966,346,7969,353,7976,356,7983,353,7986,346xe" filled="true" fillcolor="#4495d1" stroked="false">
              <v:path arrowok="t"/>
              <v:fill type="solid"/>
            </v:shape>
            <v:shape style="position:absolute;left:7966;top:267;width:84;height:157" id="docshape2528" coordorigin="7966,267" coordsize="84,157" path="m7966,267l7966,424,8050,346,7966,267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3"/>
        </w:rPr>
        <w:t> </w:t>
      </w:r>
      <w:r>
        <w:rPr>
          <w:color w:val="DB413F"/>
          <w:spacing w:val="-2"/>
          <w:w w:val="80"/>
        </w:rPr>
        <w:t>ИСТОЧНИКОМ</w:t>
      </w:r>
    </w:p>
    <w:p>
      <w:pPr>
        <w:spacing w:before="27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Прочитайте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отрывок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из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Статейного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списка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российских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послов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ответьте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на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вопросы.</w:t>
      </w:r>
    </w:p>
    <w:p>
      <w:pPr>
        <w:spacing w:after="0"/>
        <w:jc w:val="left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1"/>
        <w:rPr>
          <w:rFonts w:ascii="Tahoma"/>
          <w:sz w:val="11"/>
        </w:rPr>
      </w:pPr>
    </w:p>
    <w:p>
      <w:pPr>
        <w:spacing w:line="220" w:lineRule="auto" w:before="109"/>
        <w:ind w:left="793" w:right="792" w:firstLine="340"/>
        <w:jc w:val="both"/>
        <w:rPr>
          <w:sz w:val="19"/>
        </w:rPr>
      </w:pPr>
      <w:r>
        <w:rPr>
          <w:sz w:val="19"/>
        </w:rPr>
        <w:t>И они у царского величества, запорожские черкасы, милости просят со многим слёзным</w:t>
      </w:r>
      <w:r>
        <w:rPr>
          <w:spacing w:val="-4"/>
          <w:sz w:val="19"/>
        </w:rPr>
        <w:t> </w:t>
      </w:r>
      <w:r>
        <w:rPr>
          <w:sz w:val="19"/>
        </w:rPr>
        <w:t>челобитьем,</w:t>
      </w:r>
      <w:r>
        <w:rPr>
          <w:spacing w:val="-4"/>
          <w:sz w:val="19"/>
        </w:rPr>
        <w:t> </w:t>
      </w:r>
      <w:r>
        <w:rPr>
          <w:sz w:val="19"/>
        </w:rPr>
        <w:t>чтоб</w:t>
      </w:r>
      <w:r>
        <w:rPr>
          <w:spacing w:val="-4"/>
          <w:sz w:val="19"/>
        </w:rPr>
        <w:t> </w:t>
      </w:r>
      <w:r>
        <w:rPr>
          <w:sz w:val="19"/>
        </w:rPr>
        <w:t>он,</w:t>
      </w:r>
      <w:r>
        <w:rPr>
          <w:spacing w:val="-4"/>
          <w:sz w:val="19"/>
        </w:rPr>
        <w:t> </w:t>
      </w:r>
      <w:r>
        <w:rPr>
          <w:sz w:val="19"/>
        </w:rPr>
        <w:t>великий</w:t>
      </w:r>
      <w:r>
        <w:rPr>
          <w:spacing w:val="-4"/>
          <w:sz w:val="19"/>
        </w:rPr>
        <w:t> </w:t>
      </w:r>
      <w:r>
        <w:rPr>
          <w:sz w:val="19"/>
        </w:rPr>
        <w:t>государь,</w:t>
      </w:r>
      <w:r>
        <w:rPr>
          <w:spacing w:val="-4"/>
          <w:sz w:val="19"/>
        </w:rPr>
        <w:t> </w:t>
      </w:r>
      <w:r>
        <w:rPr>
          <w:sz w:val="19"/>
        </w:rPr>
        <w:t>православные</w:t>
      </w:r>
      <w:r>
        <w:rPr>
          <w:spacing w:val="-4"/>
          <w:sz w:val="19"/>
        </w:rPr>
        <w:t> </w:t>
      </w:r>
      <w:r>
        <w:rPr>
          <w:sz w:val="19"/>
        </w:rPr>
        <w:t>христианские</w:t>
      </w:r>
      <w:r>
        <w:rPr>
          <w:spacing w:val="-4"/>
          <w:sz w:val="19"/>
        </w:rPr>
        <w:t> </w:t>
      </w:r>
      <w:r>
        <w:rPr>
          <w:sz w:val="19"/>
        </w:rPr>
        <w:t>веры искоренить,</w:t>
      </w:r>
      <w:r>
        <w:rPr>
          <w:spacing w:val="-7"/>
          <w:sz w:val="19"/>
        </w:rPr>
        <w:t> </w:t>
      </w:r>
      <w:r>
        <w:rPr>
          <w:sz w:val="19"/>
        </w:rPr>
        <w:t>святых</w:t>
      </w:r>
      <w:r>
        <w:rPr>
          <w:spacing w:val="-7"/>
          <w:sz w:val="19"/>
        </w:rPr>
        <w:t> </w:t>
      </w:r>
      <w:r>
        <w:rPr>
          <w:sz w:val="19"/>
        </w:rPr>
        <w:t>божиих</w:t>
      </w:r>
      <w:r>
        <w:rPr>
          <w:spacing w:val="-7"/>
          <w:sz w:val="19"/>
        </w:rPr>
        <w:t> </w:t>
      </w:r>
      <w:r>
        <w:rPr>
          <w:sz w:val="19"/>
        </w:rPr>
        <w:t>церквей</w:t>
      </w:r>
      <w:r>
        <w:rPr>
          <w:spacing w:val="-7"/>
          <w:sz w:val="19"/>
        </w:rPr>
        <w:t> </w:t>
      </w:r>
      <w:r>
        <w:rPr>
          <w:sz w:val="19"/>
        </w:rPr>
        <w:t>разорить</w:t>
      </w:r>
      <w:r>
        <w:rPr>
          <w:spacing w:val="-7"/>
          <w:sz w:val="19"/>
        </w:rPr>
        <w:t> </w:t>
      </w:r>
      <w:r>
        <w:rPr>
          <w:sz w:val="19"/>
        </w:rPr>
        <w:t>гонителем</w:t>
      </w:r>
      <w:r>
        <w:rPr>
          <w:spacing w:val="-7"/>
          <w:sz w:val="19"/>
        </w:rPr>
        <w:t> </w:t>
      </w:r>
      <w:r>
        <w:rPr>
          <w:sz w:val="19"/>
        </w:rPr>
        <w:t>их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клятвопреступникам не</w:t>
      </w:r>
      <w:r>
        <w:rPr>
          <w:spacing w:val="-14"/>
          <w:sz w:val="19"/>
        </w:rPr>
        <w:t> </w:t>
      </w:r>
      <w:r>
        <w:rPr>
          <w:sz w:val="19"/>
        </w:rPr>
        <w:t>дал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над</w:t>
      </w:r>
      <w:r>
        <w:rPr>
          <w:spacing w:val="-13"/>
          <w:sz w:val="19"/>
        </w:rPr>
        <w:t> </w:t>
      </w:r>
      <w:r>
        <w:rPr>
          <w:sz w:val="19"/>
        </w:rPr>
        <w:t>ними</w:t>
      </w:r>
      <w:r>
        <w:rPr>
          <w:spacing w:val="-13"/>
          <w:sz w:val="19"/>
        </w:rPr>
        <w:t> </w:t>
      </w:r>
      <w:r>
        <w:rPr>
          <w:sz w:val="19"/>
        </w:rPr>
        <w:t>умилосердился,</w:t>
      </w:r>
      <w:r>
        <w:rPr>
          <w:spacing w:val="-14"/>
          <w:sz w:val="19"/>
        </w:rPr>
        <w:t> </w:t>
      </w:r>
      <w:r>
        <w:rPr>
          <w:sz w:val="19"/>
        </w:rPr>
        <w:t>велел</w:t>
      </w:r>
      <w:r>
        <w:rPr>
          <w:spacing w:val="-13"/>
          <w:sz w:val="19"/>
        </w:rPr>
        <w:t> </w:t>
      </w:r>
      <w:r>
        <w:rPr>
          <w:sz w:val="19"/>
        </w:rPr>
        <w:t>гетмана</w:t>
      </w:r>
      <w:r>
        <w:rPr>
          <w:spacing w:val="-13"/>
          <w:sz w:val="19"/>
        </w:rPr>
        <w:t> </w:t>
      </w:r>
      <w:r>
        <w:rPr>
          <w:sz w:val="19"/>
        </w:rPr>
        <w:t>Богдана</w:t>
      </w:r>
      <w:r>
        <w:rPr>
          <w:spacing w:val="-13"/>
          <w:sz w:val="19"/>
        </w:rPr>
        <w:t> </w:t>
      </w:r>
      <w:r>
        <w:rPr>
          <w:sz w:val="19"/>
        </w:rPr>
        <w:t>Хмельницкого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всё</w:t>
      </w:r>
      <w:r>
        <w:rPr>
          <w:spacing w:val="-13"/>
          <w:sz w:val="19"/>
        </w:rPr>
        <w:t> </w:t>
      </w:r>
      <w:r>
        <w:rPr>
          <w:sz w:val="19"/>
        </w:rPr>
        <w:t>Вой- ско Запорожское принять под свою государеву высокую руку.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А</w:t>
      </w:r>
      <w:r>
        <w:rPr>
          <w:spacing w:val="-2"/>
          <w:sz w:val="19"/>
        </w:rPr>
        <w:t> </w:t>
      </w:r>
      <w:r>
        <w:rPr>
          <w:sz w:val="19"/>
        </w:rPr>
        <w:t>буде</w:t>
      </w:r>
      <w:r>
        <w:rPr>
          <w:spacing w:val="-2"/>
          <w:sz w:val="19"/>
        </w:rPr>
        <w:t> </w:t>
      </w:r>
      <w:r>
        <w:rPr>
          <w:sz w:val="19"/>
        </w:rPr>
        <w:t>государь</w:t>
      </w:r>
      <w:r>
        <w:rPr>
          <w:spacing w:val="-2"/>
          <w:sz w:val="19"/>
        </w:rPr>
        <w:t> </w:t>
      </w:r>
      <w:r>
        <w:rPr>
          <w:sz w:val="19"/>
        </w:rPr>
        <w:t>их</w:t>
      </w:r>
      <w:r>
        <w:rPr>
          <w:spacing w:val="-2"/>
          <w:sz w:val="19"/>
        </w:rPr>
        <w:t> </w:t>
      </w:r>
      <w:r>
        <w:rPr>
          <w:sz w:val="19"/>
        </w:rPr>
        <w:t>не</w:t>
      </w:r>
      <w:r>
        <w:rPr>
          <w:spacing w:val="-2"/>
          <w:sz w:val="19"/>
        </w:rPr>
        <w:t> </w:t>
      </w:r>
      <w:r>
        <w:rPr>
          <w:sz w:val="19"/>
        </w:rPr>
        <w:t>пожалует,</w:t>
      </w:r>
      <w:r>
        <w:rPr>
          <w:spacing w:val="-2"/>
          <w:sz w:val="19"/>
        </w:rPr>
        <w:t> </w:t>
      </w:r>
      <w:r>
        <w:rPr>
          <w:sz w:val="19"/>
        </w:rPr>
        <w:t>под</w:t>
      </w:r>
      <w:r>
        <w:rPr>
          <w:spacing w:val="-2"/>
          <w:sz w:val="19"/>
        </w:rPr>
        <w:t> </w:t>
      </w:r>
      <w:r>
        <w:rPr>
          <w:sz w:val="19"/>
        </w:rPr>
        <w:t>свою</w:t>
      </w:r>
      <w:r>
        <w:rPr>
          <w:spacing w:val="-2"/>
          <w:sz w:val="19"/>
        </w:rPr>
        <w:t> </w:t>
      </w:r>
      <w:r>
        <w:rPr>
          <w:sz w:val="19"/>
        </w:rPr>
        <w:t>государеву</w:t>
      </w:r>
      <w:r>
        <w:rPr>
          <w:spacing w:val="-2"/>
          <w:sz w:val="19"/>
        </w:rPr>
        <w:t> </w:t>
      </w:r>
      <w:r>
        <w:rPr>
          <w:sz w:val="19"/>
        </w:rPr>
        <w:t>высокую</w:t>
      </w:r>
      <w:r>
        <w:rPr>
          <w:spacing w:val="-2"/>
          <w:sz w:val="19"/>
        </w:rPr>
        <w:t> </w:t>
      </w:r>
      <w:r>
        <w:rPr>
          <w:sz w:val="19"/>
        </w:rPr>
        <w:t>руку</w:t>
      </w:r>
      <w:r>
        <w:rPr>
          <w:spacing w:val="-2"/>
          <w:sz w:val="19"/>
        </w:rPr>
        <w:t> </w:t>
      </w:r>
      <w:r>
        <w:rPr>
          <w:sz w:val="19"/>
        </w:rPr>
        <w:t>принять</w:t>
      </w:r>
      <w:r>
        <w:rPr>
          <w:spacing w:val="-2"/>
          <w:sz w:val="19"/>
        </w:rPr>
        <w:t> </w:t>
      </w:r>
      <w:r>
        <w:rPr>
          <w:sz w:val="19"/>
        </w:rPr>
        <w:t>не </w:t>
      </w:r>
      <w:r>
        <w:rPr>
          <w:w w:val="95"/>
          <w:sz w:val="19"/>
        </w:rPr>
        <w:t>изволит, и великий бы государь его царское величество для православные христиан- </w:t>
      </w:r>
      <w:r>
        <w:rPr>
          <w:sz w:val="19"/>
        </w:rPr>
        <w:t>ские</w:t>
      </w:r>
      <w:r>
        <w:rPr>
          <w:spacing w:val="-13"/>
          <w:sz w:val="19"/>
        </w:rPr>
        <w:t> </w:t>
      </w:r>
      <w:r>
        <w:rPr>
          <w:sz w:val="19"/>
        </w:rPr>
        <w:t>веры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святых</w:t>
      </w:r>
      <w:r>
        <w:rPr>
          <w:spacing w:val="-13"/>
          <w:sz w:val="19"/>
        </w:rPr>
        <w:t> </w:t>
      </w:r>
      <w:r>
        <w:rPr>
          <w:sz w:val="19"/>
        </w:rPr>
        <w:t>божиих</w:t>
      </w:r>
      <w:r>
        <w:rPr>
          <w:spacing w:val="-13"/>
          <w:sz w:val="19"/>
        </w:rPr>
        <w:t> </w:t>
      </w:r>
      <w:r>
        <w:rPr>
          <w:sz w:val="19"/>
        </w:rPr>
        <w:t>церквей</w:t>
      </w:r>
      <w:r>
        <w:rPr>
          <w:spacing w:val="-13"/>
          <w:sz w:val="19"/>
        </w:rPr>
        <w:t> </w:t>
      </w:r>
      <w:r>
        <w:rPr>
          <w:sz w:val="19"/>
        </w:rPr>
        <w:t>за</w:t>
      </w:r>
      <w:r>
        <w:rPr>
          <w:spacing w:val="-13"/>
          <w:sz w:val="19"/>
        </w:rPr>
        <w:t> </w:t>
      </w:r>
      <w:r>
        <w:rPr>
          <w:sz w:val="19"/>
        </w:rPr>
        <w:t>них</w:t>
      </w:r>
      <w:r>
        <w:rPr>
          <w:spacing w:val="-13"/>
          <w:sz w:val="19"/>
        </w:rPr>
        <w:t> </w:t>
      </w:r>
      <w:r>
        <w:rPr>
          <w:sz w:val="19"/>
        </w:rPr>
        <w:t>вступился,</w:t>
      </w:r>
      <w:r>
        <w:rPr>
          <w:spacing w:val="-13"/>
          <w:sz w:val="19"/>
        </w:rPr>
        <w:t> </w:t>
      </w:r>
      <w:r>
        <w:rPr>
          <w:sz w:val="19"/>
        </w:rPr>
        <w:t>велел</w:t>
      </w:r>
      <w:r>
        <w:rPr>
          <w:spacing w:val="-13"/>
          <w:sz w:val="19"/>
        </w:rPr>
        <w:t> </w:t>
      </w:r>
      <w:r>
        <w:rPr>
          <w:sz w:val="19"/>
        </w:rPr>
        <w:t>их</w:t>
      </w:r>
      <w:r>
        <w:rPr>
          <w:spacing w:val="-13"/>
          <w:sz w:val="19"/>
        </w:rPr>
        <w:t> </w:t>
      </w:r>
      <w:r>
        <w:rPr>
          <w:sz w:val="19"/>
        </w:rPr>
        <w:t>помирити</w:t>
      </w:r>
      <w:r>
        <w:rPr>
          <w:spacing w:val="-13"/>
          <w:sz w:val="19"/>
        </w:rPr>
        <w:t> </w:t>
      </w:r>
      <w:r>
        <w:rPr>
          <w:sz w:val="19"/>
        </w:rPr>
        <w:t>через</w:t>
      </w:r>
      <w:r>
        <w:rPr>
          <w:spacing w:val="-13"/>
          <w:sz w:val="19"/>
        </w:rPr>
        <w:t> </w:t>
      </w:r>
      <w:r>
        <w:rPr>
          <w:sz w:val="19"/>
        </w:rPr>
        <w:t>сво- их государевых великих послов, чтоб им тот мир был надёжен…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А</w:t>
      </w:r>
      <w:r>
        <w:rPr>
          <w:spacing w:val="-5"/>
          <w:sz w:val="19"/>
        </w:rPr>
        <w:t> </w:t>
      </w:r>
      <w:r>
        <w:rPr>
          <w:sz w:val="19"/>
        </w:rPr>
        <w:t>о</w:t>
      </w:r>
      <w:r>
        <w:rPr>
          <w:spacing w:val="-5"/>
          <w:sz w:val="19"/>
        </w:rPr>
        <w:t> </w:t>
      </w:r>
      <w:r>
        <w:rPr>
          <w:sz w:val="19"/>
        </w:rPr>
        <w:t>гетмане</w:t>
      </w:r>
      <w:r>
        <w:rPr>
          <w:spacing w:val="-5"/>
          <w:sz w:val="19"/>
        </w:rPr>
        <w:t> </w:t>
      </w:r>
      <w:r>
        <w:rPr>
          <w:sz w:val="19"/>
        </w:rPr>
        <w:t>о</w:t>
      </w:r>
      <w:r>
        <w:rPr>
          <w:spacing w:val="-5"/>
          <w:sz w:val="19"/>
        </w:rPr>
        <w:t> </w:t>
      </w:r>
      <w:r>
        <w:rPr>
          <w:sz w:val="19"/>
        </w:rPr>
        <w:t>Богдане</w:t>
      </w:r>
      <w:r>
        <w:rPr>
          <w:spacing w:val="-5"/>
          <w:sz w:val="19"/>
        </w:rPr>
        <w:t> </w:t>
      </w:r>
      <w:r>
        <w:rPr>
          <w:sz w:val="19"/>
        </w:rPr>
        <w:t>Хмельницком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о</w:t>
      </w:r>
      <w:r>
        <w:rPr>
          <w:spacing w:val="-5"/>
          <w:sz w:val="19"/>
        </w:rPr>
        <w:t> </w:t>
      </w:r>
      <w:r>
        <w:rPr>
          <w:sz w:val="19"/>
        </w:rPr>
        <w:t>всём</w:t>
      </w:r>
      <w:r>
        <w:rPr>
          <w:spacing w:val="-5"/>
          <w:sz w:val="19"/>
        </w:rPr>
        <w:t> </w:t>
      </w:r>
      <w:r>
        <w:rPr>
          <w:sz w:val="19"/>
        </w:rPr>
        <w:t>Войске</w:t>
      </w:r>
      <w:r>
        <w:rPr>
          <w:spacing w:val="-5"/>
          <w:sz w:val="19"/>
        </w:rPr>
        <w:t> </w:t>
      </w:r>
      <w:r>
        <w:rPr>
          <w:sz w:val="19"/>
        </w:rPr>
        <w:t>Запорожском</w:t>
      </w:r>
      <w:r>
        <w:rPr>
          <w:spacing w:val="-5"/>
          <w:sz w:val="19"/>
        </w:rPr>
        <w:t> </w:t>
      </w:r>
      <w:r>
        <w:rPr>
          <w:sz w:val="19"/>
        </w:rPr>
        <w:t>бояре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дум- ные люди приговорили, чтоб великий государь царь и великий князь… всея Руси изволил</w:t>
      </w:r>
      <w:r>
        <w:rPr>
          <w:spacing w:val="-7"/>
          <w:sz w:val="19"/>
        </w:rPr>
        <w:t> </w:t>
      </w:r>
      <w:r>
        <w:rPr>
          <w:sz w:val="19"/>
        </w:rPr>
        <w:t>того</w:t>
      </w:r>
      <w:r>
        <w:rPr>
          <w:spacing w:val="-7"/>
          <w:sz w:val="19"/>
        </w:rPr>
        <w:t> </w:t>
      </w:r>
      <w:r>
        <w:rPr>
          <w:sz w:val="19"/>
        </w:rPr>
        <w:t>гетмана</w:t>
      </w:r>
      <w:r>
        <w:rPr>
          <w:spacing w:val="-7"/>
          <w:sz w:val="19"/>
        </w:rPr>
        <w:t> </w:t>
      </w:r>
      <w:r>
        <w:rPr>
          <w:sz w:val="19"/>
        </w:rPr>
        <w:t>Богдана</w:t>
      </w:r>
      <w:r>
        <w:rPr>
          <w:spacing w:val="-7"/>
          <w:sz w:val="19"/>
        </w:rPr>
        <w:t> </w:t>
      </w:r>
      <w:r>
        <w:rPr>
          <w:sz w:val="19"/>
        </w:rPr>
        <w:t>Хмельницкого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всё</w:t>
      </w:r>
      <w:r>
        <w:rPr>
          <w:spacing w:val="-7"/>
          <w:sz w:val="19"/>
        </w:rPr>
        <w:t> </w:t>
      </w:r>
      <w:r>
        <w:rPr>
          <w:sz w:val="19"/>
        </w:rPr>
        <w:t>Войско</w:t>
      </w:r>
      <w:r>
        <w:rPr>
          <w:spacing w:val="-7"/>
          <w:sz w:val="19"/>
        </w:rPr>
        <w:t> </w:t>
      </w:r>
      <w:r>
        <w:rPr>
          <w:sz w:val="19"/>
        </w:rPr>
        <w:t>Запорожское</w:t>
      </w:r>
      <w:r>
        <w:rPr>
          <w:spacing w:val="-7"/>
          <w:sz w:val="19"/>
        </w:rPr>
        <w:t> </w:t>
      </w:r>
      <w:r>
        <w:rPr>
          <w:sz w:val="19"/>
        </w:rPr>
        <w:t>с</w:t>
      </w:r>
      <w:r>
        <w:rPr>
          <w:spacing w:val="-7"/>
          <w:sz w:val="19"/>
        </w:rPr>
        <w:t> </w:t>
      </w:r>
      <w:r>
        <w:rPr>
          <w:sz w:val="19"/>
        </w:rPr>
        <w:t>городами их и с землями принять под свою государеву высокую руку…</w:t>
      </w:r>
    </w:p>
    <w:p>
      <w:pPr>
        <w:tabs>
          <w:tab w:pos="1133" w:val="left" w:leader="none"/>
        </w:tabs>
        <w:spacing w:line="208" w:lineRule="auto" w:before="115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7"/>
          <w:sz w:val="19"/>
        </w:rPr>
        <w:t> </w:t>
      </w:r>
      <w:r>
        <w:rPr>
          <w:rFonts w:ascii="Tahoma" w:hAnsi="Tahoma"/>
          <w:spacing w:val="-2"/>
          <w:sz w:val="19"/>
        </w:rPr>
        <w:t>Кому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был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адресован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документ,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который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был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изложен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Статейном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списке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россий- </w:t>
      </w:r>
      <w:r>
        <w:rPr>
          <w:rFonts w:ascii="Tahoma" w:hAnsi="Tahoma"/>
          <w:sz w:val="19"/>
        </w:rPr>
        <w:t>ских</w:t>
      </w:r>
      <w:r>
        <w:rPr>
          <w:rFonts w:ascii="Tahoma" w:hAnsi="Tahoma"/>
          <w:spacing w:val="47"/>
          <w:sz w:val="19"/>
        </w:rPr>
        <w:t> </w:t>
      </w:r>
      <w:r>
        <w:rPr>
          <w:rFonts w:ascii="Tahoma" w:hAnsi="Tahoma"/>
          <w:sz w:val="19"/>
        </w:rPr>
        <w:t>послов?</w:t>
      </w:r>
      <w:r>
        <w:rPr>
          <w:rFonts w:ascii="Tahoma" w:hAnsi="Tahoma"/>
          <w:spacing w:val="47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47"/>
          <w:sz w:val="19"/>
        </w:rPr>
        <w:t> </w:t>
      </w:r>
      <w:r>
        <w:rPr>
          <w:rFonts w:ascii="Tahoma" w:hAnsi="Tahoma"/>
          <w:sz w:val="19"/>
        </w:rPr>
        <w:t>какое</w:t>
      </w:r>
      <w:r>
        <w:rPr>
          <w:rFonts w:ascii="Tahoma" w:hAnsi="Tahoma"/>
          <w:spacing w:val="48"/>
          <w:sz w:val="19"/>
        </w:rPr>
        <w:t> </w:t>
      </w:r>
      <w:r>
        <w:rPr>
          <w:rFonts w:ascii="Tahoma" w:hAnsi="Tahoma"/>
          <w:sz w:val="19"/>
        </w:rPr>
        <w:t>десятилетие</w:t>
      </w:r>
      <w:r>
        <w:rPr>
          <w:rFonts w:ascii="Tahoma" w:hAnsi="Tahoma"/>
          <w:spacing w:val="47"/>
          <w:sz w:val="19"/>
        </w:rPr>
        <w:t> </w:t>
      </w:r>
      <w:r>
        <w:rPr>
          <w:rFonts w:ascii="Tahoma" w:hAnsi="Tahoma"/>
          <w:sz w:val="19"/>
        </w:rPr>
        <w:t>он</w:t>
      </w:r>
      <w:r>
        <w:rPr>
          <w:rFonts w:ascii="Tahoma" w:hAnsi="Tahoma"/>
          <w:spacing w:val="47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48"/>
          <w:sz w:val="19"/>
        </w:rPr>
        <w:t> </w:t>
      </w:r>
      <w:r>
        <w:rPr>
          <w:rFonts w:ascii="Tahoma" w:hAnsi="Tahoma"/>
          <w:sz w:val="19"/>
        </w:rPr>
        <w:t>написан?</w:t>
      </w:r>
      <w:r>
        <w:rPr>
          <w:rFonts w:ascii="Tahoma" w:hAnsi="Tahoma"/>
          <w:spacing w:val="47"/>
          <w:sz w:val="19"/>
        </w:rPr>
        <w:t>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47"/>
          <w:sz w:val="19"/>
        </w:rPr>
        <w:t> </w:t>
      </w:r>
      <w:r>
        <w:rPr>
          <w:rFonts w:ascii="Tahoma" w:hAnsi="Tahoma"/>
          <w:sz w:val="19"/>
        </w:rPr>
        <w:t>вы</w:t>
      </w:r>
      <w:r>
        <w:rPr>
          <w:rFonts w:ascii="Tahoma" w:hAnsi="Tahoma"/>
          <w:spacing w:val="47"/>
          <w:sz w:val="19"/>
        </w:rPr>
        <w:t> </w:t>
      </w:r>
      <w:r>
        <w:rPr>
          <w:rFonts w:ascii="Tahoma" w:hAnsi="Tahoma"/>
          <w:sz w:val="19"/>
        </w:rPr>
        <w:t>так</w:t>
      </w:r>
      <w:r>
        <w:rPr>
          <w:rFonts w:ascii="Tahoma" w:hAnsi="Tahoma"/>
          <w:spacing w:val="48"/>
          <w:sz w:val="19"/>
        </w:rPr>
        <w:t> </w:t>
      </w:r>
      <w:r>
        <w:rPr>
          <w:rFonts w:ascii="Tahoma" w:hAnsi="Tahoma"/>
          <w:spacing w:val="-2"/>
          <w:sz w:val="19"/>
        </w:rPr>
        <w:t>решили?</w:t>
      </w:r>
    </w:p>
    <w:p>
      <w:pPr>
        <w:pStyle w:val="ListParagraph"/>
        <w:numPr>
          <w:ilvl w:val="1"/>
          <w:numId w:val="119"/>
        </w:numPr>
        <w:tabs>
          <w:tab w:pos="1374" w:val="left" w:leader="none"/>
        </w:tabs>
        <w:spacing w:line="208" w:lineRule="auto" w:before="10" w:after="0"/>
        <w:ind w:left="1133" w:right="790" w:firstLine="0"/>
        <w:jc w:val="left"/>
        <w:rPr>
          <w:sz w:val="19"/>
        </w:rPr>
      </w:pPr>
      <w:r>
        <w:rPr>
          <w:w w:val="95"/>
          <w:sz w:val="19"/>
        </w:rPr>
        <w:t>От кого направлена челобитная? Какую главную причину бедствий, притеснений </w:t>
      </w:r>
      <w:r>
        <w:rPr>
          <w:spacing w:val="-2"/>
          <w:sz w:val="19"/>
        </w:rPr>
        <w:t>называют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авторы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документа?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Кто,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их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точки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зрения,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был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главным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притеснителем?</w:t>
      </w:r>
    </w:p>
    <w:p>
      <w:pPr>
        <w:pStyle w:val="ListParagraph"/>
        <w:numPr>
          <w:ilvl w:val="1"/>
          <w:numId w:val="119"/>
        </w:numPr>
        <w:tabs>
          <w:tab w:pos="1370" w:val="left" w:leader="none"/>
        </w:tabs>
        <w:spacing w:line="227" w:lineRule="exact" w:before="0" w:after="0"/>
        <w:ind w:left="1369" w:right="0" w:hanging="237"/>
        <w:jc w:val="left"/>
        <w:rPr>
          <w:sz w:val="19"/>
        </w:rPr>
      </w:pPr>
      <w:r>
        <w:rPr>
          <w:w w:val="95"/>
          <w:sz w:val="19"/>
        </w:rPr>
        <w:t>Какая</w:t>
      </w:r>
      <w:r>
        <w:rPr>
          <w:spacing w:val="13"/>
          <w:sz w:val="19"/>
        </w:rPr>
        <w:t> </w:t>
      </w:r>
      <w:r>
        <w:rPr>
          <w:w w:val="95"/>
          <w:sz w:val="19"/>
        </w:rPr>
        <w:t>война</w:t>
      </w:r>
      <w:r>
        <w:rPr>
          <w:spacing w:val="13"/>
          <w:sz w:val="19"/>
        </w:rPr>
        <w:t> </w:t>
      </w:r>
      <w:r>
        <w:rPr>
          <w:w w:val="95"/>
          <w:sz w:val="19"/>
        </w:rPr>
        <w:t>последовала</w:t>
      </w:r>
      <w:r>
        <w:rPr>
          <w:spacing w:val="14"/>
          <w:sz w:val="19"/>
        </w:rPr>
        <w:t> </w:t>
      </w:r>
      <w:r>
        <w:rPr>
          <w:w w:val="95"/>
          <w:sz w:val="19"/>
        </w:rPr>
        <w:t>за</w:t>
      </w:r>
      <w:r>
        <w:rPr>
          <w:spacing w:val="13"/>
          <w:sz w:val="19"/>
        </w:rPr>
        <w:t> </w:t>
      </w:r>
      <w:r>
        <w:rPr>
          <w:w w:val="95"/>
          <w:sz w:val="19"/>
        </w:rPr>
        <w:t>принятием</w:t>
      </w:r>
      <w:r>
        <w:rPr>
          <w:spacing w:val="14"/>
          <w:sz w:val="19"/>
        </w:rPr>
        <w:t> </w:t>
      </w:r>
      <w:r>
        <w:rPr>
          <w:w w:val="95"/>
          <w:sz w:val="19"/>
        </w:rPr>
        <w:t>документа</w:t>
      </w:r>
      <w:r>
        <w:rPr>
          <w:spacing w:val="13"/>
          <w:sz w:val="19"/>
        </w:rPr>
        <w:t> </w:t>
      </w:r>
      <w:r>
        <w:rPr>
          <w:spacing w:val="-2"/>
          <w:w w:val="95"/>
          <w:sz w:val="19"/>
        </w:rPr>
        <w:t>адресатом?</w:t>
      </w:r>
    </w:p>
    <w:p>
      <w:pPr>
        <w:pStyle w:val="BodyText"/>
        <w:spacing w:before="9"/>
        <w:rPr>
          <w:rFonts w:ascii="Tahoma"/>
          <w:sz w:val="10"/>
        </w:rPr>
      </w:pPr>
      <w:r>
        <w:rPr/>
        <w:pict>
          <v:group style="position:absolute;margin-left:36.553001pt;margin-top:7.685156pt;width:385.95pt;height:36.4pt;mso-position-horizontal-relative:page;mso-position-vertical-relative:paragraph;z-index:-15499776;mso-wrap-distance-left:0;mso-wrap-distance-right:0" id="docshapegroup2529" coordorigin="731,154" coordsize="7719,728">
            <v:rect style="position:absolute;left:731;top:153;width:7719;height:728" id="docshape2530" filled="true" fillcolor="#000000" stroked="false">
              <v:fill opacity="19660f" type="solid"/>
            </v:rect>
            <v:rect style="position:absolute;left:793;top:216;width:7597;height:602" id="docshape2531" filled="true" fillcolor="#ffffff" stroked="false">
              <v:fill type="solid"/>
            </v:rect>
            <v:shape style="position:absolute;left:877;top:316;width:397;height:397" type="#_x0000_t75" id="docshape2532" stroked="false">
              <v:imagedata r:id="rId8" o:title=""/>
            </v:shape>
            <v:shape style="position:absolute;left:986;top:340;width:191;height:371" type="#_x0000_t202" id="docshape2533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291;width:6574;height:467" type="#_x0000_t202" id="docshape2534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Heading3"/>
        <w:tabs>
          <w:tab w:pos="1473" w:val="left" w:leader="none"/>
        </w:tabs>
        <w:spacing w:line="199" w:lineRule="auto" w:before="292"/>
        <w:ind w:left="1474" w:right="2570" w:hanging="964"/>
      </w:pPr>
      <w:r>
        <w:rPr/>
        <w:pict>
          <v:group style="position:absolute;margin-left:0pt;margin-top:-37.195396pt;width:459.25pt;height:37.35pt;mso-position-horizontal-relative:page;mso-position-vertical-relative:paragraph;z-index:15959040" id="docshapegroup2535" coordorigin="0,-744" coordsize="9185,747">
            <v:shape style="position:absolute;left:0;top:-744;width:9185;height:747" type="#_x0000_t75" id="docshape2536" stroked="false">
              <v:imagedata r:id="rId6" o:title=""/>
            </v:shape>
            <v:shape style="position:absolute;left:0;top:-744;width:2;height:747" id="docshape2537" coordorigin="0,-744" coordsize="0,747" path="m0,-744l0,3,0,-744xe" filled="true" fillcolor="#e47b6a" stroked="false">
              <v:path arrowok="t"/>
              <v:fill type="solid"/>
            </v:shape>
            <v:shape style="position:absolute;left:8300;top:-334;width:344;height:272" type="#_x0000_t202" id="docshape2538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4"/>
                        <w:w w:val="120"/>
                        <w:sz w:val="22"/>
                      </w:rPr>
                      <w:t>219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31.61821pt;width:459.25pt;height:495.3pt;mso-position-horizontal-relative:page;mso-position-vertical-relative:paragraph;z-index:-21764096" id="docshapegroup2539" coordorigin="0,632" coordsize="9185,9906">
            <v:rect style="position:absolute;left:0;top:2697;width:9185;height:7841" id="docshape2540" filled="true" fillcolor="#e6e7e8" stroked="false">
              <v:fill type="solid"/>
            </v:rect>
            <v:rect style="position:absolute;left:1167;top:6277;width:7294;height:1052" id="docshape2541" filled="true" fillcolor="#000000" stroked="false">
              <v:fill opacity="32768f" type="solid"/>
            </v:rect>
            <v:rect style="position:absolute;left:1229;top:6340;width:7169;height:927" id="docshape2542" filled="true" fillcolor="#ffffff" stroked="false">
              <v:fill type="solid"/>
            </v:rect>
            <v:rect style="position:absolute;left:1167;top:1957;width:7294;height:4407" id="docshape2543" filled="true" fillcolor="#000000" stroked="false">
              <v:fill opacity="32768f" type="solid"/>
            </v:rect>
            <v:shape style="position:absolute;left:1238;top:2028;width:7152;height:4266" type="#_x0000_t75" id="docshape2544" stroked="false">
              <v:imagedata r:id="rId497" o:title=""/>
            </v:shape>
            <v:rect style="position:absolute;left:1238;top:2028;width:7152;height:4266" id="docshape2545" filled="false" stroked="true" strokeweight=".841pt" strokecolor="#ffffff">
              <v:stroke dashstyle="solid"/>
            </v:rect>
            <v:line style="position:absolute" from="595,707" to="595,8666" stroked="true" strokeweight="1.5pt" strokecolor="#4495d1">
              <v:stroke dashstyle="dot"/>
            </v:line>
            <v:shape style="position:absolute;left:580;top:632;width:30;height:8079" id="docshape2546" coordorigin="580,632" coordsize="30,8079" path="m610,8696l606,8686,595,8681,585,8686,580,8696,585,8707,595,8711,606,8707,610,8696xm610,647l606,637,595,632,585,637,580,647,585,658,595,662,606,658,610,647xe" filled="true" fillcolor="#4495d1" stroked="false">
              <v:path arrowok="t"/>
              <v:fill type="solid"/>
            </v:shape>
            <v:shape style="position:absolute;left:396;top:1435;width:397;height:397" type="#_x0000_t75" id="docshape2547" stroked="false">
              <v:imagedata r:id="rId8" o:title=""/>
            </v:shape>
            <v:rect style="position:absolute;left:793;top:8818;width:3799;height:114" id="docshape2548" filled="true" fillcolor="#eeaf9f" stroked="false">
              <v:fill type="solid"/>
            </v:rect>
            <v:rect style="position:absolute;left:4592;top:8818;width:3799;height:114" id="docshape2549" filled="true" fillcolor="#b3ccea" stroked="false">
              <v:fill type="solid"/>
            </v:rect>
            <v:shape style="position:absolute;left:396;top:7643;width:397;height:397" type="#_x0000_t75" id="docshape2550" stroked="false">
              <v:imagedata r:id="rId455" o:title=""/>
            </v:shape>
            <v:shape style="position:absolute;left:396;top:8083;width:397;height:397" type="#_x0000_t75" id="docshape2551" stroked="false">
              <v:imagedata r:id="rId498" o:title=""/>
            </v:shape>
            <v:rect style="position:absolute;left:396;top:8609;width:418;height:418" id="docshape2552" filled="true" fillcolor="#000000" stroked="false">
              <v:fill opacity="19660f" type="solid"/>
            </v:rect>
            <v:shape style="position:absolute;left:396;top:8610;width:397;height:397" type="#_x0000_t75" id="docshape2553" stroked="false">
              <v:imagedata r:id="rId294" o:title=""/>
            </v:shape>
            <w10:wrap type="none"/>
          </v:group>
        </w:pict>
      </w:r>
      <w:r>
        <w:rPr/>
        <w:pict>
          <v:group style="position:absolute;margin-left:38.716999pt;margin-top:12.84061pt;width:28.8pt;height:28.8pt;mso-position-horizontal-relative:page;mso-position-vertical-relative:paragraph;z-index:-21763584" id="docshapegroup2554" coordorigin="774,257" coordsize="576,576">
            <v:rect style="position:absolute;left:774;top:256;width:576;height:576" id="docshape2555" filled="true" fillcolor="#000000" stroked="false">
              <v:fill opacity="19660f" type="solid"/>
            </v:rect>
            <v:rect style="position:absolute;left:793;top:276;width:457;height:454" id="docshape2556" filled="true" fillcolor="#db413f" stroked="false">
              <v:fill type="solid"/>
            </v:rect>
            <v:shape style="position:absolute;left:774;top:256;width:576;height:576" type="#_x0000_t202" id="docshape2557" filled="false" stroked="false">
              <v:textbox inset="0,0,0,0">
                <w:txbxContent>
                  <w:p>
                    <w:pPr>
                      <w:spacing w:line="475" w:lineRule="exact" w:before="0"/>
                      <w:ind w:left="67" w:right="0" w:firstLine="0"/>
                      <w:jc w:val="left"/>
                      <w:rPr>
                        <w:rFonts w:ascii="Tahoma"/>
                        <w:sz w:val="40"/>
                      </w:rPr>
                    </w:pPr>
                    <w:r>
                      <w:rPr>
                        <w:rFonts w:ascii="Tahoma"/>
                        <w:color w:val="FFFFFF"/>
                        <w:spacing w:val="-5"/>
                        <w:w w:val="90"/>
                        <w:sz w:val="40"/>
                      </w:rPr>
                      <w:t>44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75"/>
        </w:rPr>
        <w:t>«Встречь солнцу»: освоение Сибири</w:t>
      </w:r>
      <w:r>
        <w:rPr>
          <w:color w:val="DB413F"/>
          <w:spacing w:val="80"/>
          <w:w w:val="150"/>
        </w:rPr>
        <w:t> </w:t>
      </w:r>
      <w:r>
        <w:rPr>
          <w:color w:val="DB413F"/>
          <w:w w:val="85"/>
        </w:rPr>
        <w:t>и Дальнего Востока</w:t>
      </w:r>
    </w:p>
    <w:p>
      <w:pPr>
        <w:pStyle w:val="Heading8"/>
        <w:spacing w:line="216" w:lineRule="auto" w:before="296"/>
        <w:ind w:left="1474"/>
      </w:pPr>
      <w:r>
        <w:rPr/>
        <w:pict>
          <v:shape style="position:absolute;margin-left:25.2759pt;margin-top:16.840937pt;width:8.550pt;height:18.55pt;mso-position-horizontal-relative:page;mso-position-vertical-relative:paragraph;z-index:15960576" type="#_x0000_t202" id="docshape2558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Какое</w:t>
      </w:r>
      <w:r>
        <w:rPr>
          <w:spacing w:val="-3"/>
          <w:w w:val="115"/>
        </w:rPr>
        <w:t> </w:t>
      </w:r>
      <w:r>
        <w:rPr>
          <w:w w:val="115"/>
        </w:rPr>
        <w:t>значение</w:t>
      </w:r>
      <w:r>
        <w:rPr>
          <w:spacing w:val="-3"/>
          <w:w w:val="115"/>
        </w:rPr>
        <w:t> </w:t>
      </w:r>
      <w:r>
        <w:rPr>
          <w:w w:val="115"/>
        </w:rPr>
        <w:t>имело</w:t>
      </w:r>
      <w:r>
        <w:rPr>
          <w:spacing w:val="-3"/>
          <w:w w:val="115"/>
        </w:rPr>
        <w:t> </w:t>
      </w:r>
      <w:r>
        <w:rPr>
          <w:w w:val="115"/>
        </w:rPr>
        <w:t>для</w:t>
      </w:r>
      <w:r>
        <w:rPr>
          <w:spacing w:val="-3"/>
          <w:w w:val="115"/>
        </w:rPr>
        <w:t> </w:t>
      </w:r>
      <w:r>
        <w:rPr>
          <w:w w:val="115"/>
        </w:rPr>
        <w:t>России</w:t>
      </w:r>
      <w:r>
        <w:rPr>
          <w:spacing w:val="-3"/>
          <w:w w:val="115"/>
        </w:rPr>
        <w:t> </w:t>
      </w:r>
      <w:r>
        <w:rPr>
          <w:w w:val="115"/>
        </w:rPr>
        <w:t>освоение</w:t>
      </w:r>
      <w:r>
        <w:rPr>
          <w:spacing w:val="-3"/>
          <w:w w:val="115"/>
        </w:rPr>
        <w:t> </w:t>
      </w:r>
      <w:r>
        <w:rPr>
          <w:w w:val="115"/>
        </w:rPr>
        <w:t>Сибири</w:t>
      </w:r>
      <w:r>
        <w:rPr>
          <w:spacing w:val="-3"/>
          <w:w w:val="115"/>
        </w:rPr>
        <w:t> </w:t>
      </w:r>
      <w:r>
        <w:rPr>
          <w:w w:val="115"/>
        </w:rPr>
        <w:t>и</w:t>
      </w:r>
      <w:r>
        <w:rPr>
          <w:spacing w:val="-3"/>
          <w:w w:val="115"/>
        </w:rPr>
        <w:t> </w:t>
      </w:r>
      <w:r>
        <w:rPr>
          <w:w w:val="115"/>
        </w:rPr>
        <w:t>Дальнего</w:t>
      </w:r>
      <w:r>
        <w:rPr>
          <w:spacing w:val="-3"/>
          <w:w w:val="115"/>
        </w:rPr>
        <w:t> </w:t>
      </w:r>
      <w:r>
        <w:rPr>
          <w:w w:val="115"/>
        </w:rPr>
        <w:t>Вос- </w:t>
      </w:r>
      <w:r>
        <w:rPr>
          <w:spacing w:val="-2"/>
          <w:w w:val="115"/>
        </w:rPr>
        <w:t>тока?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5"/>
        <w:rPr>
          <w:rFonts w:ascii="Calibri"/>
          <w:b/>
          <w:sz w:val="21"/>
        </w:rPr>
      </w:pPr>
      <w:r>
        <w:rPr/>
        <w:pict>
          <v:shape style="position:absolute;margin-left:58.363998pt;margin-top:14.284437pt;width:361.15pt;height:50.2pt;mso-position-horizontal-relative:page;mso-position-vertical-relative:paragraph;z-index:-15499264;mso-wrap-distance-left:0;mso-wrap-distance-right:0" type="#_x0000_t202" id="docshape2559" filled="false" stroked="false">
            <v:textbox inset="0,0,0,0">
              <w:txbxContent>
                <w:p>
                  <w:pPr>
                    <w:spacing w:line="220" w:lineRule="auto" w:before="159"/>
                    <w:ind w:left="176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«Землепроходцы».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-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Ю.</w:t>
                  </w:r>
                  <w:r>
                    <w:rPr>
                      <w:rFonts w:ascii="Trebuchet MS" w:hAnsi="Trebuchet MS"/>
                      <w:i/>
                      <w:spacing w:val="-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Колдаев.</w:t>
                  </w:r>
                  <w:r>
                    <w:rPr>
                      <w:rFonts w:ascii="Trebuchet MS" w:hAnsi="Trebuchet MS"/>
                      <w:i/>
                      <w:spacing w:val="-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Петропавловск-Камчатский,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Камчатский</w:t>
                  </w:r>
                  <w:r>
                    <w:rPr>
                      <w:rFonts w:ascii="Trebuchet MS" w:hAnsi="Trebuchet MS"/>
                      <w:i/>
                      <w:spacing w:val="-1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краевой</w:t>
                  </w:r>
                  <w:r>
                    <w:rPr>
                      <w:rFonts w:ascii="Trebuchet MS" w:hAnsi="Trebuchet MS"/>
                      <w:i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художественный</w:t>
                  </w:r>
                  <w:r>
                    <w:rPr>
                      <w:rFonts w:ascii="Trebuchet MS" w:hAnsi="Trebuchet MS"/>
                      <w:i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музей</w:t>
                  </w:r>
                </w:p>
                <w:p>
                  <w:pPr>
                    <w:spacing w:before="94"/>
                    <w:ind w:left="176" w:right="0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</w:t>
                  </w:r>
                  <w:r>
                    <w:rPr>
                      <w:rFonts w:ascii="Times New Roman" w:hAnsi="Times New Roman"/>
                      <w:color w:val="DB413F"/>
                      <w:spacing w:val="58"/>
                      <w:sz w:val="20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</w:t>
                  </w:r>
                  <w:r>
                    <w:rPr>
                      <w:rFonts w:ascii="Tahoma" w:hAnsi="Tahoma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какими</w:t>
                  </w:r>
                  <w:r>
                    <w:rPr>
                      <w:rFonts w:ascii="Tahoma" w:hAnsi="Tahoma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трудностями</w:t>
                  </w:r>
                  <w:r>
                    <w:rPr>
                      <w:rFonts w:ascii="Tahoma" w:hAnsi="Tahoma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сталкивались</w:t>
                  </w:r>
                  <w:r>
                    <w:rPr>
                      <w:rFonts w:ascii="Tahoma" w:hAnsi="Tahoma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русские</w:t>
                  </w:r>
                  <w:r>
                    <w:rPr>
                      <w:rFonts w:ascii="Tahoma" w:hAnsi="Tahoma"/>
                      <w:spacing w:val="-11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землепроходцы?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ListParagraph"/>
        <w:numPr>
          <w:ilvl w:val="0"/>
          <w:numId w:val="120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sz w:val="19"/>
        </w:rPr>
        <w:t>острог</w:t>
      </w:r>
      <w:r>
        <w:rPr>
          <w:spacing w:val="-10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1"/>
          <w:position w:val="-2"/>
          <w:sz w:val="22"/>
        </w:rPr>
        <w:t> </w:t>
      </w:r>
      <w:r>
        <w:rPr>
          <w:spacing w:val="-2"/>
          <w:sz w:val="19"/>
        </w:rPr>
        <w:t>землепроходцы</w:t>
      </w:r>
    </w:p>
    <w:p>
      <w:pPr>
        <w:pStyle w:val="ListParagraph"/>
        <w:numPr>
          <w:ilvl w:val="0"/>
          <w:numId w:val="120"/>
        </w:numPr>
        <w:tabs>
          <w:tab w:pos="1059" w:val="left" w:leader="none"/>
        </w:tabs>
        <w:spacing w:line="240" w:lineRule="auto" w:before="176" w:after="0"/>
        <w:ind w:left="1058" w:right="0" w:hanging="152"/>
        <w:jc w:val="left"/>
        <w:rPr>
          <w:sz w:val="19"/>
        </w:rPr>
      </w:pPr>
      <w:r>
        <w:rPr>
          <w:sz w:val="19"/>
        </w:rPr>
        <w:t>Семён</w:t>
      </w:r>
      <w:r>
        <w:rPr>
          <w:spacing w:val="-9"/>
          <w:sz w:val="19"/>
        </w:rPr>
        <w:t> </w:t>
      </w:r>
      <w:r>
        <w:rPr>
          <w:sz w:val="19"/>
        </w:rPr>
        <w:t>Дежнёв</w:t>
      </w:r>
      <w:r>
        <w:rPr>
          <w:spacing w:val="-8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 </w:t>
      </w:r>
      <w:r>
        <w:rPr>
          <w:sz w:val="19"/>
        </w:rPr>
        <w:t>Василий</w:t>
      </w:r>
      <w:r>
        <w:rPr>
          <w:spacing w:val="-8"/>
          <w:sz w:val="19"/>
        </w:rPr>
        <w:t> </w:t>
      </w:r>
      <w:r>
        <w:rPr>
          <w:sz w:val="19"/>
        </w:rPr>
        <w:t>Поярков</w:t>
      </w:r>
      <w:r>
        <w:rPr>
          <w:spacing w:val="-9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"/>
          <w:position w:val="-2"/>
          <w:sz w:val="22"/>
        </w:rPr>
        <w:t> </w:t>
      </w:r>
      <w:r>
        <w:rPr>
          <w:sz w:val="19"/>
        </w:rPr>
        <w:t>Ерофей</w:t>
      </w:r>
      <w:r>
        <w:rPr>
          <w:spacing w:val="-9"/>
          <w:sz w:val="19"/>
        </w:rPr>
        <w:t> </w:t>
      </w:r>
      <w:r>
        <w:rPr>
          <w:sz w:val="19"/>
        </w:rPr>
        <w:t>Хабаров</w:t>
      </w:r>
      <w:r>
        <w:rPr>
          <w:spacing w:val="-8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"/>
          <w:position w:val="-2"/>
          <w:sz w:val="22"/>
        </w:rPr>
        <w:t> </w:t>
      </w:r>
      <w:r>
        <w:rPr>
          <w:sz w:val="19"/>
        </w:rPr>
        <w:t>Владимир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Атласов</w:t>
      </w:r>
    </w:p>
    <w:p>
      <w:pPr>
        <w:pStyle w:val="Heading6"/>
        <w:tabs>
          <w:tab w:pos="7902" w:val="left" w:leader="none"/>
        </w:tabs>
        <w:spacing w:before="160"/>
        <w:ind w:left="907"/>
      </w:pP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pStyle w:val="BodyText"/>
        <w:spacing w:before="3"/>
        <w:rPr>
          <w:rFonts w:ascii="Tahoma"/>
          <w:sz w:val="3"/>
        </w:rPr>
      </w:pPr>
      <w:r>
        <w:rPr/>
        <w:pict>
          <v:group style="position:absolute;margin-left:39.685001pt;margin-top:3.160547pt;width:379.85pt;height:80.05pt;mso-position-horizontal-relative:page;mso-position-vertical-relative:paragraph;z-index:-15498752;mso-wrap-distance-left:0;mso-wrap-distance-right:0" id="docshapegroup2560" coordorigin="794,63" coordsize="7597,1601">
            <v:shape style="position:absolute;left:4592;top:63;width:3799;height:1601" type="#_x0000_t202" id="docshape2561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121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20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1642—1644 гг.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плавания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А.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Тасма- на,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открытие</w:t>
                    </w:r>
                    <w:r>
                      <w:rPr>
                        <w:rFonts w:ascii="Tahoma" w:hAnsi="Tahoma"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Австралии</w:t>
                    </w:r>
                  </w:p>
                  <w:p>
                    <w:pPr>
                      <w:numPr>
                        <w:ilvl w:val="0"/>
                        <w:numId w:val="121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19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1644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начало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правления</w:t>
                    </w:r>
                    <w:r>
                      <w:rPr>
                        <w:rFonts w:ascii="Tahoma" w:hAnsi="Tahoma"/>
                        <w:color w:val="00000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династии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Цин в Китае</w:t>
                    </w:r>
                  </w:p>
                </w:txbxContent>
              </v:textbox>
              <v:fill type="solid"/>
              <w10:wrap type="none"/>
            </v:shape>
            <v:shape style="position:absolute;left:793;top:63;width:3799;height:1601" type="#_x0000_t202" id="docshape2562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122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62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1648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начало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похода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Семёна Дежнёва</w:t>
                    </w:r>
                  </w:p>
                  <w:p>
                    <w:pPr>
                      <w:numPr>
                        <w:ilvl w:val="0"/>
                        <w:numId w:val="122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50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1649—1653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походы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Ерофея Хабарова</w:t>
                    </w:r>
                  </w:p>
                  <w:p>
                    <w:pPr>
                      <w:numPr>
                        <w:ilvl w:val="0"/>
                        <w:numId w:val="122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786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1689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Нерчинский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договор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 с Китаем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3"/>
        </w:rPr>
        <w:sectPr>
          <w:headerReference w:type="default" r:id="rId496"/>
          <w:pgSz w:w="9190" w:h="12020"/>
          <w:pgMar w:header="0" w:footer="0" w:top="0" w:bottom="280" w:left="0" w:right="0"/>
        </w:sectPr>
      </w:pPr>
    </w:p>
    <w:p>
      <w:pPr>
        <w:pStyle w:val="BodyText"/>
        <w:rPr>
          <w:rFonts w:ascii="Tahoma"/>
          <w:sz w:val="11"/>
        </w:rPr>
      </w:pPr>
    </w:p>
    <w:p>
      <w:pPr>
        <w:pStyle w:val="BodyText"/>
        <w:spacing w:line="220" w:lineRule="auto" w:before="119"/>
        <w:ind w:left="793" w:right="791"/>
        <w:jc w:val="both"/>
      </w:pPr>
      <w:r>
        <w:rPr/>
        <w:pict>
          <v:group style="position:absolute;margin-left:39.685001pt;margin-top:83.218246pt;width:379.85pt;height:111.7pt;mso-position-horizontal-relative:page;mso-position-vertical-relative:paragraph;z-index:15961088" id="docshapegroup2570" coordorigin="794,1664" coordsize="7597,2234">
            <v:rect style="position:absolute;left:793;top:1841;width:7597;height:114" id="docshape2571" filled="true" fillcolor="#4495d1" stroked="false">
              <v:fill type="solid"/>
            </v:rect>
            <v:rect style="position:absolute;left:793;top:1954;width:7597;height:1944" id="docshape2572" filled="true" fillcolor="#e0e8f6" stroked="false">
              <v:fill type="solid"/>
            </v:rect>
            <v:rect style="position:absolute;left:7808;top:1664;width:418;height:418" id="docshape2573" filled="true" fillcolor="#000000" stroked="false">
              <v:fill opacity="19660f" type="solid"/>
            </v:rect>
            <v:shape style="position:absolute;left:7809;top:1664;width:397;height:397" type="#_x0000_t75" id="docshape2574" stroked="false">
              <v:imagedata r:id="rId501" o:title=""/>
            </v:shape>
            <v:shape style="position:absolute;left:793;top:1664;width:7597;height:2234" type="#_x0000_t202" id="docshape257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sz w:val="22"/>
                      </w:rPr>
                    </w:pPr>
                  </w:p>
                  <w:p>
                    <w:pPr>
                      <w:spacing w:line="220" w:lineRule="auto" w:before="153"/>
                      <w:ind w:left="340" w:right="281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w w:val="95"/>
                        <w:sz w:val="19"/>
                      </w:rPr>
                      <w:t>В 1492 г. генуэзский мореплаватель на испанской службе Христофор Колумб, сам того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не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подозревая,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открыл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Америку,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или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Новый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Свет,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называли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новый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конти-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нент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европейцы.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конце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ХV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в.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португалец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Васко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да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Гама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проложил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морской</w:t>
                    </w:r>
                    <w:r>
                      <w:rPr>
                        <w:rFonts w:ascii="Tahoma" w:hAns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путь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Индию.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мире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началась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эпоха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Великих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географических</w:t>
                    </w:r>
                    <w:r>
                      <w:rPr>
                        <w:rFonts w:ascii="Tahoma" w:hAns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открытий.</w:t>
                    </w:r>
                  </w:p>
                  <w:p>
                    <w:pPr>
                      <w:spacing w:line="220" w:lineRule="auto" w:before="0"/>
                      <w:ind w:left="340" w:right="280" w:firstLine="0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w w:val="95"/>
                        <w:sz w:val="19"/>
                      </w:rPr>
                      <w:t>Русские землепроходцы — казаки, служилые люди, охочий люд (отправлявшиеся по своей воле, добровольцы) — также открывали новые земли. Но двигались они </w:t>
                    </w:r>
                    <w:r>
                      <w:rPr>
                        <w:rFonts w:ascii="Tahoma" w:hAnsi="Tahoma"/>
                        <w:sz w:val="19"/>
                      </w:rPr>
                      <w:t>не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морю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или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океану,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как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западноевропейцы,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а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суше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рекам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за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Ураль- ские горы и далее по бескрайним просторам Сибири.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spacing w:val="27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1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Открыватели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«землиц».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color w:val="000000"/>
        </w:rPr>
        <w:t>Пожалуй,</w:t>
      </w:r>
      <w:r>
        <w:rPr>
          <w:color w:val="000000"/>
          <w:spacing w:val="40"/>
        </w:rPr>
        <w:t> </w:t>
      </w:r>
      <w:r>
        <w:rPr>
          <w:color w:val="000000"/>
        </w:rPr>
        <w:t>ни</w:t>
      </w:r>
      <w:r>
        <w:rPr>
          <w:color w:val="000000"/>
          <w:spacing w:val="40"/>
        </w:rPr>
        <w:t> </w:t>
      </w:r>
      <w:r>
        <w:rPr>
          <w:color w:val="000000"/>
        </w:rPr>
        <w:t>одно</w:t>
      </w:r>
      <w:r>
        <w:rPr>
          <w:color w:val="000000"/>
          <w:spacing w:val="40"/>
        </w:rPr>
        <w:t> </w:t>
      </w:r>
      <w:r>
        <w:rPr>
          <w:color w:val="000000"/>
        </w:rPr>
        <w:t>европейское</w:t>
      </w:r>
      <w:r>
        <w:rPr>
          <w:color w:val="000000"/>
          <w:spacing w:val="40"/>
        </w:rPr>
        <w:t> </w:t>
      </w:r>
      <w:r>
        <w:rPr>
          <w:color w:val="000000"/>
        </w:rPr>
        <w:t>государство</w:t>
      </w:r>
      <w:r>
        <w:rPr>
          <w:color w:val="000000"/>
          <w:spacing w:val="40"/>
        </w:rPr>
        <w:t> </w:t>
      </w:r>
      <w:r>
        <w:rPr>
          <w:color w:val="000000"/>
        </w:rPr>
        <w:t>в XVII в. не имело таких своеобразных границ, как Россия. В то время как её западные</w:t>
      </w:r>
      <w:r>
        <w:rPr>
          <w:color w:val="000000"/>
          <w:spacing w:val="-14"/>
        </w:rPr>
        <w:t> </w:t>
      </w:r>
      <w:r>
        <w:rPr>
          <w:color w:val="000000"/>
        </w:rPr>
        <w:t>пределы</w:t>
      </w:r>
      <w:r>
        <w:rPr>
          <w:color w:val="000000"/>
          <w:spacing w:val="-14"/>
        </w:rPr>
        <w:t> </w:t>
      </w:r>
      <w:r>
        <w:rPr>
          <w:color w:val="000000"/>
        </w:rPr>
        <w:t>до</w:t>
      </w:r>
      <w:r>
        <w:rPr>
          <w:color w:val="000000"/>
          <w:spacing w:val="-14"/>
        </w:rPr>
        <w:t> </w:t>
      </w:r>
      <w:r>
        <w:rPr>
          <w:color w:val="000000"/>
        </w:rPr>
        <w:t>мельчайших</w:t>
      </w:r>
      <w:r>
        <w:rPr>
          <w:color w:val="000000"/>
          <w:spacing w:val="-14"/>
        </w:rPr>
        <w:t> </w:t>
      </w:r>
      <w:r>
        <w:rPr>
          <w:color w:val="000000"/>
        </w:rPr>
        <w:t>деталей</w:t>
      </w:r>
      <w:r>
        <w:rPr>
          <w:color w:val="000000"/>
          <w:spacing w:val="-14"/>
        </w:rPr>
        <w:t> </w:t>
      </w:r>
      <w:r>
        <w:rPr>
          <w:color w:val="000000"/>
        </w:rPr>
        <w:t>фиксировались</w:t>
      </w:r>
      <w:r>
        <w:rPr>
          <w:color w:val="000000"/>
          <w:spacing w:val="-14"/>
        </w:rPr>
        <w:t> </w:t>
      </w:r>
      <w:r>
        <w:rPr>
          <w:color w:val="000000"/>
        </w:rPr>
        <w:t>договорами</w:t>
      </w:r>
      <w:r>
        <w:rPr>
          <w:color w:val="000000"/>
          <w:spacing w:val="-13"/>
        </w:rPr>
        <w:t> </w:t>
      </w:r>
      <w:r>
        <w:rPr>
          <w:color w:val="000000"/>
        </w:rPr>
        <w:t>со</w:t>
      </w:r>
      <w:r>
        <w:rPr>
          <w:color w:val="000000"/>
          <w:spacing w:val="-14"/>
        </w:rPr>
        <w:t> </w:t>
      </w:r>
      <w:r>
        <w:rPr>
          <w:color w:val="000000"/>
        </w:rPr>
        <w:t>Шве- цией и Речью Посполитой, её восточные рубежи терялись в бескрайних сибир- ских</w:t>
      </w:r>
      <w:r>
        <w:rPr>
          <w:color w:val="000000"/>
          <w:spacing w:val="-10"/>
        </w:rPr>
        <w:t> </w:t>
      </w:r>
      <w:r>
        <w:rPr>
          <w:color w:val="000000"/>
        </w:rPr>
        <w:t>лесах</w:t>
      </w:r>
      <w:r>
        <w:rPr>
          <w:color w:val="000000"/>
          <w:spacing w:val="-10"/>
        </w:rPr>
        <w:t> </w:t>
      </w:r>
      <w:r>
        <w:rPr>
          <w:color w:val="000000"/>
        </w:rPr>
        <w:t>и</w:t>
      </w:r>
      <w:r>
        <w:rPr>
          <w:color w:val="000000"/>
          <w:spacing w:val="-10"/>
        </w:rPr>
        <w:t> </w:t>
      </w:r>
      <w:r>
        <w:rPr>
          <w:color w:val="000000"/>
        </w:rPr>
        <w:t>заснеженной</w:t>
      </w:r>
      <w:r>
        <w:rPr>
          <w:color w:val="000000"/>
          <w:spacing w:val="-10"/>
        </w:rPr>
        <w:t> </w:t>
      </w:r>
      <w:r>
        <w:rPr>
          <w:color w:val="000000"/>
        </w:rPr>
        <w:t>тундре.</w:t>
      </w:r>
      <w:r>
        <w:rPr>
          <w:color w:val="000000"/>
          <w:spacing w:val="-10"/>
        </w:rPr>
        <w:t> </w:t>
      </w:r>
      <w:r>
        <w:rPr>
          <w:color w:val="000000"/>
        </w:rPr>
        <w:t>Пока</w:t>
      </w:r>
      <w:r>
        <w:rPr>
          <w:color w:val="000000"/>
          <w:spacing w:val="-10"/>
        </w:rPr>
        <w:t> </w:t>
      </w:r>
      <w:r>
        <w:rPr>
          <w:color w:val="000000"/>
        </w:rPr>
        <w:t>восточная</w:t>
      </w:r>
      <w:r>
        <w:rPr>
          <w:color w:val="000000"/>
          <w:spacing w:val="-10"/>
        </w:rPr>
        <w:t> </w:t>
      </w:r>
      <w:r>
        <w:rPr>
          <w:color w:val="000000"/>
        </w:rPr>
        <w:t>граница</w:t>
      </w:r>
      <w:r>
        <w:rPr>
          <w:color w:val="000000"/>
          <w:spacing w:val="-10"/>
        </w:rPr>
        <w:t> </w:t>
      </w:r>
      <w:r>
        <w:rPr>
          <w:color w:val="000000"/>
        </w:rPr>
        <w:t>не</w:t>
      </w:r>
      <w:r>
        <w:rPr>
          <w:color w:val="000000"/>
          <w:spacing w:val="-10"/>
        </w:rPr>
        <w:t> </w:t>
      </w:r>
      <w:r>
        <w:rPr>
          <w:color w:val="000000"/>
        </w:rPr>
        <w:t>достигла</w:t>
      </w:r>
      <w:r>
        <w:rPr>
          <w:color w:val="000000"/>
          <w:spacing w:val="-10"/>
        </w:rPr>
        <w:t> </w:t>
      </w:r>
      <w:r>
        <w:rPr>
          <w:color w:val="000000"/>
        </w:rPr>
        <w:t>берегов Тихого</w:t>
      </w:r>
      <w:r>
        <w:rPr>
          <w:color w:val="000000"/>
          <w:spacing w:val="-6"/>
        </w:rPr>
        <w:t> </w:t>
      </w:r>
      <w:r>
        <w:rPr>
          <w:color w:val="000000"/>
        </w:rPr>
        <w:t>океана,</w:t>
      </w:r>
      <w:r>
        <w:rPr>
          <w:color w:val="000000"/>
          <w:spacing w:val="-6"/>
        </w:rPr>
        <w:t> </w:t>
      </w:r>
      <w:r>
        <w:rPr>
          <w:color w:val="000000"/>
        </w:rPr>
        <w:t>приказные</w:t>
      </w:r>
      <w:r>
        <w:rPr>
          <w:color w:val="000000"/>
          <w:spacing w:val="-6"/>
        </w:rPr>
        <w:t> </w:t>
      </w:r>
      <w:r>
        <w:rPr>
          <w:color w:val="000000"/>
        </w:rPr>
        <w:t>люди</w:t>
      </w:r>
      <w:r>
        <w:rPr>
          <w:color w:val="000000"/>
          <w:spacing w:val="-6"/>
        </w:rPr>
        <w:t> </w:t>
      </w:r>
      <w:r>
        <w:rPr>
          <w:color w:val="000000"/>
        </w:rPr>
        <w:t>из</w:t>
      </w:r>
      <w:r>
        <w:rPr>
          <w:color w:val="000000"/>
          <w:spacing w:val="-6"/>
        </w:rPr>
        <w:t> </w:t>
      </w:r>
      <w:r>
        <w:rPr>
          <w:color w:val="000000"/>
        </w:rPr>
        <w:t>Сибирского</w:t>
      </w:r>
      <w:r>
        <w:rPr>
          <w:color w:val="000000"/>
          <w:spacing w:val="-6"/>
        </w:rPr>
        <w:t> </w:t>
      </w:r>
      <w:r>
        <w:rPr>
          <w:color w:val="000000"/>
        </w:rPr>
        <w:t>приказа</w:t>
      </w:r>
      <w:r>
        <w:rPr>
          <w:color w:val="000000"/>
          <w:spacing w:val="-6"/>
        </w:rPr>
        <w:t> </w:t>
      </w:r>
      <w:r>
        <w:rPr>
          <w:color w:val="000000"/>
        </w:rPr>
        <w:t>за</w:t>
      </w:r>
      <w:r>
        <w:rPr>
          <w:color w:val="000000"/>
          <w:spacing w:val="-6"/>
        </w:rPr>
        <w:t> </w:t>
      </w:r>
      <w:r>
        <w:rPr>
          <w:color w:val="000000"/>
        </w:rPr>
        <w:t>отсутствием</w:t>
      </w:r>
      <w:r>
        <w:rPr>
          <w:color w:val="000000"/>
          <w:spacing w:val="-6"/>
        </w:rPr>
        <w:t> </w:t>
      </w:r>
      <w:r>
        <w:rPr>
          <w:color w:val="000000"/>
        </w:rPr>
        <w:t>точных данных обозначали её </w:t>
      </w:r>
      <w:r>
        <w:rPr>
          <w:rFonts w:ascii="Book Antiqua" w:hAnsi="Book Antiqua"/>
          <w:i/>
          <w:color w:val="000000"/>
        </w:rPr>
        <w:t>острогами </w:t>
      </w:r>
      <w:r>
        <w:rPr>
          <w:color w:val="000000"/>
        </w:rPr>
        <w:t>и реками.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t>За полвека, с начала экспедиции Ермака, русские люди прочно утверди- лись на берегах Оби и Иртыша, а позднее и Енисея. В Западной и Восточной Сибири</w:t>
      </w:r>
      <w:r>
        <w:rPr>
          <w:spacing w:val="-6"/>
        </w:rPr>
        <w:t> </w:t>
      </w:r>
      <w:r>
        <w:rPr/>
        <w:t>возникли</w:t>
      </w:r>
      <w:r>
        <w:rPr>
          <w:spacing w:val="-6"/>
        </w:rPr>
        <w:t> </w:t>
      </w:r>
      <w:r>
        <w:rPr/>
        <w:t>города,</w:t>
      </w:r>
      <w:r>
        <w:rPr>
          <w:spacing w:val="-6"/>
        </w:rPr>
        <w:t> </w:t>
      </w:r>
      <w:r>
        <w:rPr/>
        <w:t>которые</w:t>
      </w:r>
      <w:r>
        <w:rPr>
          <w:spacing w:val="-6"/>
        </w:rPr>
        <w:t> </w:t>
      </w:r>
      <w:r>
        <w:rPr/>
        <w:t>стали</w:t>
      </w:r>
      <w:r>
        <w:rPr>
          <w:spacing w:val="-6"/>
        </w:rPr>
        <w:t> </w:t>
      </w:r>
      <w:r>
        <w:rPr/>
        <w:t>опорными</w:t>
      </w:r>
      <w:r>
        <w:rPr>
          <w:spacing w:val="-6"/>
        </w:rPr>
        <w:t> </w:t>
      </w:r>
      <w:r>
        <w:rPr/>
        <w:t>пунктами</w:t>
      </w:r>
      <w:r>
        <w:rPr>
          <w:spacing w:val="-6"/>
        </w:rPr>
        <w:t> </w:t>
      </w:r>
      <w:r>
        <w:rPr/>
        <w:t>движения</w:t>
      </w:r>
      <w:r>
        <w:rPr>
          <w:spacing w:val="-6"/>
        </w:rPr>
        <w:t> </w:t>
      </w:r>
      <w:r>
        <w:rPr/>
        <w:t>перво- проходцев: Тюмень, Берёзов, Сургут, Тара, Нарым, Туруханск, Томск, Ени- сейск, Красноярск. Столицей Сибири оставался Тобольск.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В</w:t>
      </w:r>
      <w:r>
        <w:rPr>
          <w:spacing w:val="-3"/>
        </w:rPr>
        <w:t> </w:t>
      </w:r>
      <w:r>
        <w:rPr/>
        <w:t>30-е</w:t>
      </w:r>
      <w:r>
        <w:rPr>
          <w:spacing w:val="-3"/>
        </w:rPr>
        <w:t> </w:t>
      </w:r>
      <w:r>
        <w:rPr/>
        <w:t>гг.</w:t>
      </w:r>
      <w:r>
        <w:rPr>
          <w:spacing w:val="-3"/>
        </w:rPr>
        <w:t> </w:t>
      </w:r>
      <w:r>
        <w:rPr/>
        <w:t>XVII</w:t>
      </w:r>
      <w:r>
        <w:rPr>
          <w:spacing w:val="-3"/>
        </w:rPr>
        <w:t> </w:t>
      </w:r>
      <w:r>
        <w:rPr/>
        <w:t>в.</w:t>
      </w:r>
      <w:r>
        <w:rPr>
          <w:spacing w:val="-3"/>
        </w:rPr>
        <w:t> </w:t>
      </w:r>
      <w:r>
        <w:rPr/>
        <w:t>русские</w:t>
      </w:r>
      <w:r>
        <w:rPr>
          <w:spacing w:val="-3"/>
        </w:rPr>
        <w:t> </w:t>
      </w:r>
      <w:r>
        <w:rPr/>
        <w:t>начали</w:t>
      </w:r>
      <w:r>
        <w:rPr>
          <w:spacing w:val="-3"/>
        </w:rPr>
        <w:t> </w:t>
      </w:r>
      <w:r>
        <w:rPr/>
        <w:t>обосновываться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берегах</w:t>
      </w:r>
      <w:r>
        <w:rPr>
          <w:spacing w:val="-3"/>
        </w:rPr>
        <w:t> </w:t>
      </w:r>
      <w:r>
        <w:rPr/>
        <w:t>Лены</w:t>
      </w:r>
      <w:r>
        <w:rPr>
          <w:spacing w:val="-3"/>
        </w:rPr>
        <w:t> </w:t>
      </w:r>
      <w:r>
        <w:rPr/>
        <w:t>(где</w:t>
      </w:r>
      <w:r>
        <w:rPr>
          <w:spacing w:val="-3"/>
        </w:rPr>
        <w:t> </w:t>
      </w:r>
      <w:r>
        <w:rPr/>
        <w:t>был основан Якутск). От Лены движение продолжилось по двум главным направ- лениям: на восток и северо-восток, вдоль северных морей, и на юго-восток, вдоль</w:t>
      </w:r>
      <w:r>
        <w:rPr>
          <w:spacing w:val="-7"/>
        </w:rPr>
        <w:t> </w:t>
      </w:r>
      <w:r>
        <w:rPr/>
        <w:t>южных</w:t>
      </w:r>
      <w:r>
        <w:rPr>
          <w:spacing w:val="-7"/>
        </w:rPr>
        <w:t> </w:t>
      </w:r>
      <w:r>
        <w:rPr/>
        <w:t>границ</w:t>
      </w:r>
      <w:r>
        <w:rPr>
          <w:spacing w:val="-7"/>
        </w:rPr>
        <w:t> </w:t>
      </w:r>
      <w:r>
        <w:rPr/>
        <w:t>Сибири.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1630-е</w:t>
      </w:r>
      <w:r>
        <w:rPr>
          <w:spacing w:val="-7"/>
        </w:rPr>
        <w:t> </w:t>
      </w:r>
      <w:r>
        <w:rPr/>
        <w:t>гг.</w:t>
      </w:r>
      <w:r>
        <w:rPr>
          <w:spacing w:val="-7"/>
        </w:rPr>
        <w:t> </w:t>
      </w:r>
      <w:r>
        <w:rPr/>
        <w:t>Иван</w:t>
      </w:r>
      <w:r>
        <w:rPr>
          <w:spacing w:val="-7"/>
        </w:rPr>
        <w:t> </w:t>
      </w:r>
      <w:r>
        <w:rPr/>
        <w:t>Ребров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казаками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служилы- ми людьми спустился вниз по Лене от Якутска до моря, проплыл на восток и вышел к устью реки Яны. Затем Ребров двинулся морским побережьем даль- ше,</w:t>
      </w:r>
      <w:r>
        <w:rPr>
          <w:spacing w:val="-13"/>
        </w:rPr>
        <w:t> </w:t>
      </w:r>
      <w:r>
        <w:rPr/>
        <w:t>до</w:t>
      </w:r>
      <w:r>
        <w:rPr>
          <w:spacing w:val="-13"/>
        </w:rPr>
        <w:t> </w:t>
      </w:r>
      <w:r>
        <w:rPr/>
        <w:t>реки</w:t>
      </w:r>
      <w:r>
        <w:rPr>
          <w:spacing w:val="-13"/>
        </w:rPr>
        <w:t> </w:t>
      </w:r>
      <w:r>
        <w:rPr/>
        <w:t>Индигирка.</w:t>
      </w:r>
      <w:r>
        <w:rPr>
          <w:spacing w:val="-13"/>
        </w:rPr>
        <w:t> </w:t>
      </w:r>
      <w:r>
        <w:rPr/>
        <w:t>Здесь</w:t>
      </w:r>
      <w:r>
        <w:rPr>
          <w:spacing w:val="-13"/>
        </w:rPr>
        <w:t> </w:t>
      </w:r>
      <w:r>
        <w:rPr/>
        <w:t>появились</w:t>
      </w:r>
      <w:r>
        <w:rPr>
          <w:spacing w:val="-13"/>
        </w:rPr>
        <w:t> </w:t>
      </w:r>
      <w:r>
        <w:rPr/>
        <w:t>Верхоянск,</w:t>
      </w:r>
      <w:r>
        <w:rPr>
          <w:spacing w:val="-13"/>
        </w:rPr>
        <w:t> </w:t>
      </w:r>
      <w:r>
        <w:rPr/>
        <w:t>Нижнеколымский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Верх- неколымский остроги.</w:t>
      </w:r>
    </w:p>
    <w:p>
      <w:pPr>
        <w:spacing w:line="216" w:lineRule="auto" w:before="114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Подробнее. </w:t>
      </w:r>
      <w:r>
        <w:rPr>
          <w:rFonts w:ascii="Tahoma" w:hAnsi="Tahoma"/>
          <w:sz w:val="19"/>
        </w:rPr>
        <w:t>Главным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средством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продвижения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вглубь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Сибири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для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землепроходцев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стал коч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подлинный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шедевр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кораблестроения.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прочное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деревянное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одномачто- вое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судно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длиной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16—17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м.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Коч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славился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своей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мореходностью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манёвренностью.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Он </w:t>
      </w:r>
      <w:r>
        <w:rPr>
          <w:rFonts w:ascii="Tahoma" w:hAnsi="Tahoma"/>
          <w:w w:val="95"/>
          <w:sz w:val="19"/>
        </w:rPr>
        <w:t>мог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ходить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среди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битого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льда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выдерживать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свирепые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штормы.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Даже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угодив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-3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сложную</w:t>
      </w:r>
    </w:p>
    <w:p>
      <w:pPr>
        <w:spacing w:line="220" w:lineRule="auto" w:before="0"/>
        <w:ind w:left="3897" w:right="791" w:firstLine="0"/>
        <w:jc w:val="both"/>
        <w:rPr>
          <w:rFonts w:ascii="Tahoma" w:hAnsi="Tahoma"/>
          <w:sz w:val="19"/>
        </w:rPr>
      </w:pPr>
      <w:r>
        <w:rPr/>
        <w:pict>
          <v:group style="position:absolute;margin-left:22.379999pt;margin-top:6.353767pt;width:400.1pt;height:125.65pt;mso-position-horizontal-relative:page;mso-position-vertical-relative:paragraph;z-index:-21762048" id="docshapegroup2576" coordorigin="448,127" coordsize="8002,2513">
            <v:rect style="position:absolute;left:3423;top:1380;width:5026;height:1239" id="docshape2577" filled="true" fillcolor="#000000" stroked="false">
              <v:fill opacity="32768f" type="solid"/>
            </v:rect>
            <v:rect style="position:absolute;left:3486;top:1442;width:4904;height:1118" id="docshape2578" filled="true" fillcolor="#ffffff" stroked="false">
              <v:fill type="solid"/>
            </v:rect>
            <v:rect style="position:absolute;left:447;top:127;width:3226;height:2513" id="docshape2579" filled="true" fillcolor="#000000" stroked="false">
              <v:fill opacity="32768f" type="solid"/>
            </v:rect>
            <v:shape style="position:absolute;left:520;top:199;width:3084;height:2372" type="#_x0000_t75" id="docshape2580" stroked="false">
              <v:imagedata r:id="rId502" o:title=""/>
            </v:shape>
            <v:rect style="position:absolute;left:520;top:199;width:3084;height:2372" id="docshape2581" filled="false" stroked="true" strokeweight="1.0pt" strokecolor="#ffffff">
              <v:stroke dashstyle="solid"/>
            </v:rect>
            <w10:wrap type="none"/>
          </v:group>
        </w:pict>
      </w:r>
      <w:r>
        <w:rPr>
          <w:rFonts w:ascii="Tahoma" w:hAnsi="Tahoma"/>
          <w:sz w:val="19"/>
        </w:rPr>
        <w:t>ледовую обстановку, коч нередко сохранял жизнь своей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команде: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яйцевидный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корпус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судна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при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сжа- </w:t>
      </w:r>
      <w:r>
        <w:rPr>
          <w:rFonts w:ascii="Tahoma" w:hAnsi="Tahoma"/>
          <w:spacing w:val="-2"/>
          <w:sz w:val="19"/>
        </w:rPr>
        <w:t>тии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льдов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выдавливался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наружу.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случайно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глав- </w:t>
      </w:r>
      <w:r>
        <w:rPr>
          <w:rFonts w:ascii="Tahoma" w:hAnsi="Tahoma"/>
          <w:sz w:val="19"/>
        </w:rPr>
        <w:t>ная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заслуга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создании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коча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принадлежит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жителям Русского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Севера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поморам,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которые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хорошо знакомы с суровым нравом Арктики.</w:t>
      </w:r>
    </w:p>
    <w:p>
      <w:pPr>
        <w:pStyle w:val="BodyText"/>
        <w:spacing w:before="9"/>
        <w:rPr>
          <w:rFonts w:ascii="Tahoma"/>
          <w:sz w:val="12"/>
        </w:rPr>
      </w:pPr>
    </w:p>
    <w:p>
      <w:pPr>
        <w:spacing w:line="222" w:lineRule="exact" w:before="103"/>
        <w:ind w:left="3897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0"/>
          <w:sz w:val="19"/>
        </w:rPr>
        <w:t>«Коч</w:t>
      </w:r>
      <w:r>
        <w:rPr>
          <w:rFonts w:ascii="Calibri" w:hAnsi="Calibri"/>
          <w:b/>
          <w:spacing w:val="24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Дежнёва</w:t>
      </w:r>
      <w:r>
        <w:rPr>
          <w:rFonts w:ascii="Calibri" w:hAnsi="Calibri"/>
          <w:b/>
          <w:spacing w:val="24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в</w:t>
      </w:r>
      <w:r>
        <w:rPr>
          <w:rFonts w:ascii="Calibri" w:hAnsi="Calibri"/>
          <w:b/>
          <w:spacing w:val="24"/>
          <w:w w:val="110"/>
          <w:sz w:val="19"/>
        </w:rPr>
        <w:t> </w:t>
      </w:r>
      <w:r>
        <w:rPr>
          <w:rFonts w:ascii="Calibri" w:hAnsi="Calibri"/>
          <w:b/>
          <w:w w:val="110"/>
          <w:sz w:val="19"/>
        </w:rPr>
        <w:t>Белом</w:t>
      </w:r>
      <w:r>
        <w:rPr>
          <w:rFonts w:ascii="Calibri" w:hAnsi="Calibri"/>
          <w:b/>
          <w:spacing w:val="24"/>
          <w:w w:val="110"/>
          <w:sz w:val="19"/>
        </w:rPr>
        <w:t> </w:t>
      </w:r>
      <w:r>
        <w:rPr>
          <w:rFonts w:ascii="Calibri" w:hAnsi="Calibri"/>
          <w:b/>
          <w:spacing w:val="-2"/>
          <w:w w:val="110"/>
          <w:sz w:val="19"/>
        </w:rPr>
        <w:t>море».</w:t>
      </w:r>
    </w:p>
    <w:p>
      <w:pPr>
        <w:spacing w:line="228" w:lineRule="auto" w:before="0"/>
        <w:ind w:left="3897" w:right="791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Художник</w:t>
      </w:r>
      <w:r>
        <w:rPr>
          <w:rFonts w:ascii="Trebuchet MS" w:hAnsi="Trebuchet MS"/>
          <w:i/>
          <w:spacing w:val="-7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Е.</w:t>
      </w:r>
      <w:r>
        <w:rPr>
          <w:rFonts w:ascii="Trebuchet MS" w:hAnsi="Trebuchet MS"/>
          <w:i/>
          <w:spacing w:val="-7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Войшвилло.</w:t>
      </w:r>
      <w:r>
        <w:rPr>
          <w:rFonts w:ascii="Trebuchet MS" w:hAnsi="Trebuchet MS"/>
          <w:i/>
          <w:spacing w:val="-7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Калининград,</w:t>
      </w:r>
      <w:r>
        <w:rPr>
          <w:rFonts w:ascii="Trebuchet MS" w:hAnsi="Trebuchet MS"/>
          <w:i/>
          <w:spacing w:val="-7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Музей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Мирового океана</w:t>
      </w:r>
    </w:p>
    <w:p>
      <w:pPr>
        <w:tabs>
          <w:tab w:pos="4319" w:val="left" w:leader="none"/>
        </w:tabs>
        <w:spacing w:before="93"/>
        <w:ind w:left="3897" w:right="0" w:firstLine="0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spacing w:val="-5"/>
          <w:w w:val="80"/>
          <w:sz w:val="20"/>
        </w:rPr>
        <w:t></w:t>
      </w:r>
      <w:r>
        <w:rPr>
          <w:rFonts w:ascii="Times New Roman" w:hAnsi="Times New Roman"/>
          <w:color w:val="DB413F"/>
          <w:sz w:val="20"/>
        </w:rPr>
        <w:tab/>
      </w:r>
      <w:r>
        <w:rPr>
          <w:rFonts w:ascii="Tahoma" w:hAnsi="Tahoma"/>
          <w:w w:val="95"/>
          <w:sz w:val="19"/>
        </w:rPr>
        <w:t>Какие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преимущества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недостатки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имел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4"/>
          <w:w w:val="95"/>
          <w:sz w:val="19"/>
        </w:rPr>
        <w:t>коч?</w:t>
      </w:r>
    </w:p>
    <w:p>
      <w:pPr>
        <w:spacing w:after="0"/>
        <w:jc w:val="left"/>
        <w:rPr>
          <w:rFonts w:ascii="Tahoma" w:hAnsi="Tahoma"/>
          <w:sz w:val="19"/>
        </w:rPr>
        <w:sectPr>
          <w:headerReference w:type="even" r:id="rId499"/>
          <w:headerReference w:type="default" r:id="rId500"/>
          <w:pgSz w:w="9190" w:h="12020"/>
          <w:pgMar w:header="0" w:footer="0" w:top="740" w:bottom="280" w:left="0" w:right="0"/>
          <w:pgNumType w:start="22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16" w:lineRule="auto" w:before="116"/>
        <w:ind w:left="793" w:right="791" w:firstLine="340"/>
        <w:jc w:val="both"/>
      </w:pPr>
      <w:r>
        <w:rPr/>
        <w:t>В </w:t>
      </w:r>
      <w:r>
        <w:rPr>
          <w:rFonts w:ascii="Book Antiqua" w:hAnsi="Book Antiqua"/>
          <w:b/>
        </w:rPr>
        <w:t>1648 г. </w:t>
      </w:r>
      <w:r>
        <w:rPr/>
        <w:t>из Нижнеколымского острога в поисках мест, изобильных пуш- ниной,</w:t>
      </w:r>
      <w:r>
        <w:rPr>
          <w:spacing w:val="64"/>
        </w:rPr>
        <w:t> </w:t>
      </w:r>
      <w:r>
        <w:rPr/>
        <w:t>вышли</w:t>
      </w:r>
      <w:r>
        <w:rPr>
          <w:spacing w:val="64"/>
        </w:rPr>
        <w:t> </w:t>
      </w:r>
      <w:r>
        <w:rPr/>
        <w:t>несколько</w:t>
      </w:r>
      <w:r>
        <w:rPr>
          <w:spacing w:val="64"/>
        </w:rPr>
        <w:t> </w:t>
      </w:r>
      <w:r>
        <w:rPr/>
        <w:t>судов.</w:t>
      </w:r>
      <w:r>
        <w:rPr>
          <w:spacing w:val="64"/>
        </w:rPr>
        <w:t> </w:t>
      </w:r>
      <w:r>
        <w:rPr/>
        <w:t>Вёл</w:t>
      </w:r>
      <w:r>
        <w:rPr>
          <w:spacing w:val="64"/>
        </w:rPr>
        <w:t> </w:t>
      </w:r>
      <w:r>
        <w:rPr/>
        <w:t>кочи</w:t>
      </w:r>
      <w:r>
        <w:rPr>
          <w:spacing w:val="64"/>
        </w:rPr>
        <w:t> </w:t>
      </w:r>
      <w:r>
        <w:rPr/>
        <w:t>якутский</w:t>
      </w:r>
      <w:r>
        <w:rPr>
          <w:spacing w:val="64"/>
        </w:rPr>
        <w:t> </w:t>
      </w:r>
      <w:r>
        <w:rPr/>
        <w:t>казак</w:t>
      </w:r>
      <w:r>
        <w:rPr>
          <w:spacing w:val="64"/>
        </w:rPr>
        <w:t> </w:t>
      </w:r>
      <w:r>
        <w:rPr>
          <w:rFonts w:ascii="Book Antiqua" w:hAnsi="Book Antiqua"/>
          <w:b/>
          <w:i/>
        </w:rPr>
        <w:t>Семён</w:t>
      </w:r>
      <w:r>
        <w:rPr>
          <w:rFonts w:ascii="Book Antiqua" w:hAnsi="Book Antiqua"/>
          <w:b/>
          <w:i/>
          <w:spacing w:val="80"/>
        </w:rPr>
        <w:t> </w:t>
      </w:r>
      <w:r>
        <w:rPr>
          <w:rFonts w:ascii="Book Antiqua" w:hAnsi="Book Antiqua"/>
          <w:b/>
          <w:i/>
        </w:rPr>
        <w:t>Дежнёв</w:t>
      </w:r>
      <w:r>
        <w:rPr>
          <w:rFonts w:ascii="Book Antiqua" w:hAnsi="Book Antiqua"/>
          <w:i/>
        </w:rPr>
        <w:t>.</w:t>
      </w:r>
      <w:r>
        <w:rPr>
          <w:rFonts w:ascii="Book Antiqua" w:hAnsi="Book Antiqua"/>
          <w:i/>
        </w:rPr>
        <w:t> </w:t>
      </w:r>
      <w:r>
        <w:rPr/>
        <w:t>В</w:t>
      </w:r>
      <w:r>
        <w:rPr>
          <w:spacing w:val="-11"/>
        </w:rPr>
        <w:t> </w:t>
      </w:r>
      <w:r>
        <w:rPr/>
        <w:t>результате</w:t>
      </w:r>
      <w:r>
        <w:rPr>
          <w:spacing w:val="-11"/>
        </w:rPr>
        <w:t> </w:t>
      </w:r>
      <w:r>
        <w:rPr/>
        <w:t>трудного</w:t>
      </w:r>
      <w:r>
        <w:rPr>
          <w:spacing w:val="-11"/>
        </w:rPr>
        <w:t> </w:t>
      </w:r>
      <w:r>
        <w:rPr/>
        <w:t>плавания</w:t>
      </w:r>
      <w:r>
        <w:rPr>
          <w:spacing w:val="-11"/>
        </w:rPr>
        <w:t> </w:t>
      </w:r>
      <w:r>
        <w:rPr/>
        <w:t>русские</w:t>
      </w:r>
      <w:r>
        <w:rPr>
          <w:spacing w:val="-11"/>
        </w:rPr>
        <w:t> </w:t>
      </w:r>
      <w:r>
        <w:rPr/>
        <w:t>мореходы</w:t>
      </w:r>
      <w:r>
        <w:rPr>
          <w:spacing w:val="-11"/>
        </w:rPr>
        <w:t> </w:t>
      </w:r>
      <w:r>
        <w:rPr/>
        <w:t>прошли</w:t>
      </w:r>
      <w:r>
        <w:rPr>
          <w:spacing w:val="-11"/>
        </w:rPr>
        <w:t> </w:t>
      </w:r>
      <w:r>
        <w:rPr/>
        <w:t>через</w:t>
      </w:r>
      <w:r>
        <w:rPr>
          <w:spacing w:val="-11"/>
        </w:rPr>
        <w:t> </w:t>
      </w:r>
      <w:r>
        <w:rPr/>
        <w:t>пролив,</w:t>
      </w:r>
      <w:r>
        <w:rPr>
          <w:spacing w:val="-11"/>
        </w:rPr>
        <w:t> </w:t>
      </w:r>
      <w:r>
        <w:rPr/>
        <w:t>отде- ляющий Азию от Америки.</w:t>
      </w:r>
    </w:p>
    <w:p>
      <w:pPr>
        <w:spacing w:line="218" w:lineRule="auto" w:before="112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24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Будущий якутский казак Семён Дежнёв родился на Русском Се- вере в Архангельской земле. В детстве плавал с отцом по Белому морю. Потом пере- </w:t>
      </w:r>
      <w:r>
        <w:rPr>
          <w:rFonts w:ascii="Tahoma" w:hAnsi="Tahoma"/>
          <w:spacing w:val="-2"/>
          <w:sz w:val="19"/>
        </w:rPr>
        <w:t>брался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Сибирь,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где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стал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землепроходцем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участвовал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открытии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р.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Колымы.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Плава- </w:t>
      </w:r>
      <w:r>
        <w:rPr>
          <w:rFonts w:ascii="Tahoma" w:hAnsi="Tahoma"/>
          <w:sz w:val="19"/>
        </w:rPr>
        <w:t>ние в ходе Чукотской экспедиции 1648 г. было трудное. К сентябрю из восьми судов уцелело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только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два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остальные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унесло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море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или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разбило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камни.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Обогнув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восточ- </w:t>
      </w:r>
      <w:r>
        <w:rPr>
          <w:rFonts w:ascii="Tahoma" w:hAnsi="Tahoma"/>
          <w:w w:val="95"/>
          <w:sz w:val="19"/>
        </w:rPr>
        <w:t>ную точку Чукотского полуострова, землепроходцы вышли в Тихий океан. Так был впер- </w:t>
      </w:r>
      <w:r>
        <w:rPr>
          <w:rFonts w:ascii="Tahoma" w:hAnsi="Tahoma"/>
          <w:sz w:val="19"/>
        </w:rPr>
        <w:t>вые пройден пролив, разделивший Азию и Северную Америку.</w:t>
      </w:r>
    </w:p>
    <w:p>
      <w:pPr>
        <w:spacing w:line="220" w:lineRule="auto" w:before="0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Тихий океан встретил промышленников негостеприимно. Буря разметала корабли. Суд- но с Дежнёвым выкинуло на берег. К этому времени из 90 человек в живых осталось 24. </w:t>
      </w:r>
      <w:r>
        <w:rPr>
          <w:rFonts w:ascii="Tahoma" w:hAnsi="Tahoma"/>
          <w:sz w:val="19"/>
        </w:rPr>
        <w:t>Пришлось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идти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10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недель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пешком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лютый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холод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через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тундру.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устья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реки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Анадырь добрели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12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человек.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Перезимовали.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Весной,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поднявшись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реке,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срубили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крепкое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зи- мовье — будущий Анадырский острог.</w:t>
      </w:r>
    </w:p>
    <w:p>
      <w:pPr>
        <w:spacing w:line="220" w:lineRule="auto" w:before="0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Суровая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природа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отдалённость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от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мировых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торговых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путей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позволяли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воспользо- ваться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открытием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Дежнёва.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Позднее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пролив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пришлось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открывать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заново.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Сделал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это в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XVIII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датский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командор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русской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службе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Беринг,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давший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проливу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своё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имя.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Но 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Дежнёв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забыт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потомками.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Крайняя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северо-восточная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точка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суше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z w:val="19"/>
        </w:rPr>
        <w:t>Евразии, а значит, и России носит имя первооткрывателя — мыс Дежнёва.</w:t>
      </w:r>
    </w:p>
    <w:p>
      <w:pPr>
        <w:pStyle w:val="BodyText"/>
        <w:spacing w:line="223" w:lineRule="auto" w:before="106"/>
        <w:ind w:left="793" w:right="790" w:firstLine="340"/>
        <w:jc w:val="both"/>
      </w:pPr>
      <w:r>
        <w:rPr/>
        <w:t>С Лены начинался и юго-восточный путь: к Ангаре и Байкалу, в Приаму- рье и Приморье. Из Енисейска казаки двигались вверх по Ангаре, пока не достигли в конце 1640-х гг. восточного берега Байкала. В 1652 г. был заложен Иркутск, в 1653 г. — Нерчинск, в 1666 г. — Верхнеудинск.</w:t>
      </w:r>
    </w:p>
    <w:p>
      <w:pPr>
        <w:pStyle w:val="BodyText"/>
        <w:spacing w:line="218" w:lineRule="auto" w:before="4"/>
        <w:ind w:left="793" w:right="791" w:firstLine="340"/>
        <w:jc w:val="both"/>
      </w:pPr>
      <w:r>
        <w:rPr/>
        <w:t>В 1643 г. экспедиция землепроходца </w:t>
      </w:r>
      <w:r>
        <w:rPr>
          <w:rFonts w:ascii="Book Antiqua" w:hAnsi="Book Antiqua"/>
          <w:b/>
          <w:i/>
        </w:rPr>
        <w:t>Василия</w:t>
      </w:r>
      <w:r>
        <w:rPr>
          <w:rFonts w:ascii="Book Antiqua" w:hAnsi="Book Antiqua"/>
          <w:b/>
          <w:i/>
          <w:spacing w:val="40"/>
        </w:rPr>
        <w:t> </w:t>
      </w:r>
      <w:r>
        <w:rPr>
          <w:rFonts w:ascii="Book Antiqua" w:hAnsi="Book Antiqua"/>
          <w:b/>
          <w:i/>
        </w:rPr>
        <w:t>Пояркова</w:t>
      </w:r>
      <w:r>
        <w:rPr/>
        <w:t>, происходившего из</w:t>
      </w:r>
      <w:r>
        <w:rPr>
          <w:spacing w:val="-4"/>
        </w:rPr>
        <w:t> </w:t>
      </w:r>
      <w:r>
        <w:rPr/>
        <w:t>служилых</w:t>
      </w:r>
      <w:r>
        <w:rPr>
          <w:spacing w:val="-4"/>
        </w:rPr>
        <w:t> </w:t>
      </w:r>
      <w:r>
        <w:rPr/>
        <w:t>людей</w:t>
      </w:r>
      <w:r>
        <w:rPr>
          <w:spacing w:val="-4"/>
        </w:rPr>
        <w:t> </w:t>
      </w:r>
      <w:r>
        <w:rPr/>
        <w:t>города</w:t>
      </w:r>
      <w:r>
        <w:rPr>
          <w:spacing w:val="-4"/>
        </w:rPr>
        <w:t> </w:t>
      </w:r>
      <w:r>
        <w:rPr/>
        <w:t>Кашина</w:t>
      </w:r>
      <w:r>
        <w:rPr>
          <w:spacing w:val="-4"/>
        </w:rPr>
        <w:t> </w:t>
      </w:r>
      <w:r>
        <w:rPr/>
        <w:t>(в</w:t>
      </w:r>
      <w:r>
        <w:rPr>
          <w:spacing w:val="-4"/>
        </w:rPr>
        <w:t> </w:t>
      </w:r>
      <w:r>
        <w:rPr/>
        <w:t>Тверской</w:t>
      </w:r>
      <w:r>
        <w:rPr>
          <w:spacing w:val="-4"/>
        </w:rPr>
        <w:t> </w:t>
      </w:r>
      <w:r>
        <w:rPr/>
        <w:t>земле),</w:t>
      </w:r>
      <w:r>
        <w:rPr>
          <w:spacing w:val="-4"/>
        </w:rPr>
        <w:t> </w:t>
      </w:r>
      <w:r>
        <w:rPr/>
        <w:t>достигла</w:t>
      </w:r>
      <w:r>
        <w:rPr>
          <w:spacing w:val="-4"/>
        </w:rPr>
        <w:t> </w:t>
      </w:r>
      <w:r>
        <w:rPr/>
        <w:t>Амура.</w:t>
      </w:r>
      <w:r>
        <w:rPr>
          <w:spacing w:val="-4"/>
        </w:rPr>
        <w:t> </w:t>
      </w:r>
      <w:r>
        <w:rPr/>
        <w:t>Здесь была открыта богатая Даурия.</w:t>
      </w:r>
    </w:p>
    <w:p>
      <w:pPr>
        <w:pStyle w:val="BodyText"/>
        <w:spacing w:line="220" w:lineRule="auto" w:before="2"/>
        <w:ind w:left="793" w:right="791" w:firstLine="340"/>
        <w:jc w:val="both"/>
      </w:pPr>
      <w:r>
        <w:rPr/>
        <w:t>В 1649 г. к Амуру, в Даурскую землю, отправился с большим отрядом про- мышленник </w:t>
      </w:r>
      <w:r>
        <w:rPr>
          <w:rFonts w:ascii="Book Antiqua" w:hAnsi="Book Antiqua"/>
          <w:b/>
          <w:i/>
        </w:rPr>
        <w:t>Ерофей Хабаров</w:t>
      </w:r>
      <w:r>
        <w:rPr/>
        <w:t>. Он происходил из крестьян великоустюгского уезда. Перебравшись в Сибирь, Хабаров стал землепроходцем и продолжате- лем дел Василия Пояркова по освоению Приамурья. Двигаясь по реке, отваж- ный путешественник призывал дауров принять подданство российского госу- даря и давать царю ясак — подать мехом. В результате экспедиций Хабарова </w:t>
      </w:r>
      <w:r>
        <w:rPr>
          <w:rFonts w:ascii="Book Antiqua" w:hAnsi="Book Antiqua"/>
          <w:b/>
        </w:rPr>
        <w:t>(1649—1653)</w:t>
      </w:r>
      <w:r>
        <w:rPr>
          <w:rFonts w:ascii="Book Antiqua" w:hAnsi="Book Antiqua"/>
          <w:b/>
          <w:spacing w:val="40"/>
        </w:rPr>
        <w:t> </w:t>
      </w:r>
      <w:r>
        <w:rPr/>
        <w:t>часть</w:t>
      </w:r>
      <w:r>
        <w:rPr>
          <w:spacing w:val="40"/>
        </w:rPr>
        <w:t> </w:t>
      </w:r>
      <w:r>
        <w:rPr/>
        <w:t>территории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левому</w:t>
      </w:r>
      <w:r>
        <w:rPr>
          <w:spacing w:val="40"/>
        </w:rPr>
        <w:t> </w:t>
      </w:r>
      <w:r>
        <w:rPr/>
        <w:t>берегу</w:t>
      </w:r>
      <w:r>
        <w:rPr>
          <w:spacing w:val="40"/>
        </w:rPr>
        <w:t> </w:t>
      </w:r>
      <w:r>
        <w:rPr/>
        <w:t>Амура</w:t>
      </w:r>
      <w:r>
        <w:rPr>
          <w:spacing w:val="40"/>
        </w:rPr>
        <w:t> </w:t>
      </w:r>
      <w:r>
        <w:rPr/>
        <w:t>была</w:t>
      </w:r>
      <w:r>
        <w:rPr>
          <w:spacing w:val="40"/>
        </w:rPr>
        <w:t> </w:t>
      </w:r>
      <w:r>
        <w:rPr/>
        <w:t>присоединена к России.</w:t>
      </w:r>
    </w:p>
    <w:p>
      <w:pPr>
        <w:pStyle w:val="BodyText"/>
        <w:spacing w:line="211" w:lineRule="auto" w:before="6"/>
        <w:ind w:left="793" w:right="791" w:firstLine="340"/>
        <w:jc w:val="both"/>
      </w:pPr>
      <w:r>
        <w:rPr/>
        <w:t>В конце века сибирский казак </w:t>
      </w:r>
      <w:r>
        <w:rPr>
          <w:rFonts w:ascii="Book Antiqua" w:hAnsi="Book Antiqua"/>
          <w:b/>
          <w:i/>
        </w:rPr>
        <w:t>Владимир Атласов </w:t>
      </w:r>
      <w:r>
        <w:rPr/>
        <w:t>начал освоение Кам- чатки и сообщил сведения о Курильских островах.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Открытия русских землепроходцев стали неотъемлемой частью Великих географических открытий, которые в XVI–XVII вв. изменили представление человека о мире.</w:t>
      </w:r>
    </w:p>
    <w:p>
      <w:pPr>
        <w:pStyle w:val="BodyText"/>
        <w:spacing w:line="223" w:lineRule="auto" w:before="1"/>
        <w:ind w:left="793" w:right="790" w:firstLine="340"/>
        <w:jc w:val="both"/>
      </w:pPr>
      <w:r>
        <w:rPr/>
        <w:t>Одиссеи русских первопроходцев удивительны; их бесхитростные «сказки» и «отписки» — подлинные памятники человеческому мужеству. Что же двига- ло</w:t>
      </w:r>
      <w:r>
        <w:rPr>
          <w:spacing w:val="6"/>
        </w:rPr>
        <w:t> </w:t>
      </w:r>
      <w:r>
        <w:rPr/>
        <w:t>охочими</w:t>
      </w:r>
      <w:r>
        <w:rPr>
          <w:spacing w:val="6"/>
        </w:rPr>
        <w:t> </w:t>
      </w:r>
      <w:r>
        <w:rPr/>
        <w:t>людьми?</w:t>
      </w:r>
      <w:r>
        <w:rPr>
          <w:spacing w:val="6"/>
        </w:rPr>
        <w:t> </w:t>
      </w:r>
      <w:r>
        <w:rPr/>
        <w:t>Они</w:t>
      </w:r>
      <w:r>
        <w:rPr>
          <w:spacing w:val="6"/>
        </w:rPr>
        <w:t> </w:t>
      </w:r>
      <w:r>
        <w:rPr/>
        <w:t>сами</w:t>
      </w:r>
      <w:r>
        <w:rPr>
          <w:spacing w:val="6"/>
        </w:rPr>
        <w:t> </w:t>
      </w:r>
      <w:r>
        <w:rPr/>
        <w:t>писали</w:t>
      </w:r>
      <w:r>
        <w:rPr>
          <w:spacing w:val="6"/>
        </w:rPr>
        <w:t> </w:t>
      </w:r>
      <w:r>
        <w:rPr/>
        <w:t>об</w:t>
      </w:r>
      <w:r>
        <w:rPr>
          <w:spacing w:val="6"/>
        </w:rPr>
        <w:t> </w:t>
      </w:r>
      <w:r>
        <w:rPr/>
        <w:t>этом:</w:t>
      </w:r>
      <w:r>
        <w:rPr>
          <w:spacing w:val="6"/>
        </w:rPr>
        <w:t> </w:t>
      </w:r>
      <w:r>
        <w:rPr/>
        <w:t>искали</w:t>
      </w:r>
      <w:r>
        <w:rPr>
          <w:spacing w:val="7"/>
        </w:rPr>
        <w:t> </w:t>
      </w:r>
      <w:r>
        <w:rPr/>
        <w:t>«прибытка»,</w:t>
      </w:r>
      <w:r>
        <w:rPr>
          <w:spacing w:val="6"/>
        </w:rPr>
        <w:t> </w:t>
      </w:r>
      <w:r>
        <w:rPr>
          <w:spacing w:val="-2"/>
        </w:rPr>
        <w:t>богатства,</w:t>
      </w:r>
    </w:p>
    <w:p>
      <w:pPr>
        <w:pStyle w:val="BodyText"/>
        <w:spacing w:line="223" w:lineRule="auto" w:before="1"/>
        <w:ind w:left="793" w:right="791"/>
        <w:jc w:val="both"/>
      </w:pPr>
      <w:r>
        <w:rPr/>
        <w:t>«соболиной казны». В освоении Сибири было заинтересовано и правитель- ство,</w:t>
      </w:r>
      <w:r>
        <w:rPr>
          <w:spacing w:val="-9"/>
        </w:rPr>
        <w:t> </w:t>
      </w:r>
      <w:r>
        <w:rPr/>
        <w:t>которое</w:t>
      </w:r>
      <w:r>
        <w:rPr>
          <w:spacing w:val="-8"/>
        </w:rPr>
        <w:t> </w:t>
      </w:r>
      <w:r>
        <w:rPr/>
        <w:t>едва</w:t>
      </w:r>
      <w:r>
        <w:rPr>
          <w:spacing w:val="-8"/>
        </w:rPr>
        <w:t> </w:t>
      </w:r>
      <w:r>
        <w:rPr/>
        <w:t>успевало</w:t>
      </w:r>
      <w:r>
        <w:rPr>
          <w:spacing w:val="-9"/>
        </w:rPr>
        <w:t> </w:t>
      </w:r>
      <w:r>
        <w:rPr/>
        <w:t>закреплять</w:t>
      </w:r>
      <w:r>
        <w:rPr>
          <w:spacing w:val="-8"/>
        </w:rPr>
        <w:t> </w:t>
      </w:r>
      <w:r>
        <w:rPr/>
        <w:t>результаты</w:t>
      </w:r>
      <w:r>
        <w:rPr>
          <w:spacing w:val="-8"/>
        </w:rPr>
        <w:t> </w:t>
      </w:r>
      <w:r>
        <w:rPr/>
        <w:t>походов</w:t>
      </w:r>
      <w:r>
        <w:rPr>
          <w:spacing w:val="-9"/>
        </w:rPr>
        <w:t> </w:t>
      </w:r>
      <w:r>
        <w:rPr/>
        <w:t>землепроходцев</w:t>
      </w:r>
      <w:r>
        <w:rPr>
          <w:spacing w:val="-8"/>
        </w:rPr>
        <w:t> </w:t>
      </w:r>
      <w:r>
        <w:rPr>
          <w:spacing w:val="-10"/>
        </w:rPr>
        <w:t>—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0"/>
        <w:jc w:val="both"/>
      </w:pPr>
      <w:r>
        <w:rPr/>
        <w:t>ставить</w:t>
      </w:r>
      <w:r>
        <w:rPr>
          <w:spacing w:val="-1"/>
        </w:rPr>
        <w:t> </w:t>
      </w:r>
      <w:r>
        <w:rPr/>
        <w:t>остроги,</w:t>
      </w:r>
      <w:r>
        <w:rPr>
          <w:spacing w:val="-1"/>
        </w:rPr>
        <w:t> </w:t>
      </w:r>
      <w:r>
        <w:rPr/>
        <w:t>налаживать</w:t>
      </w:r>
      <w:r>
        <w:rPr>
          <w:spacing w:val="-1"/>
        </w:rPr>
        <w:t> </w:t>
      </w:r>
      <w:r>
        <w:rPr/>
        <w:t>систему</w:t>
      </w:r>
      <w:r>
        <w:rPr>
          <w:spacing w:val="-1"/>
        </w:rPr>
        <w:t> </w:t>
      </w:r>
      <w:r>
        <w:rPr/>
        <w:t>управления,</w:t>
      </w:r>
      <w:r>
        <w:rPr>
          <w:spacing w:val="-1"/>
        </w:rPr>
        <w:t> </w:t>
      </w:r>
      <w:r>
        <w:rPr/>
        <w:t>объясачивать</w:t>
      </w:r>
      <w:r>
        <w:rPr>
          <w:spacing w:val="-1"/>
        </w:rPr>
        <w:t> </w:t>
      </w:r>
      <w:r>
        <w:rPr/>
        <w:t>местное</w:t>
      </w:r>
      <w:r>
        <w:rPr>
          <w:spacing w:val="-1"/>
        </w:rPr>
        <w:t> </w:t>
      </w:r>
      <w:r>
        <w:rPr/>
        <w:t>насе- ление.</w:t>
      </w:r>
      <w:r>
        <w:rPr>
          <w:spacing w:val="-13"/>
        </w:rPr>
        <w:t> </w:t>
      </w:r>
      <w:r>
        <w:rPr/>
        <w:t>Однако</w:t>
      </w:r>
      <w:r>
        <w:rPr>
          <w:spacing w:val="-13"/>
        </w:rPr>
        <w:t> </w:t>
      </w:r>
      <w:r>
        <w:rPr/>
        <w:t>было</w:t>
      </w:r>
      <w:r>
        <w:rPr>
          <w:spacing w:val="-13"/>
        </w:rPr>
        <w:t> </w:t>
      </w:r>
      <w:r>
        <w:rPr/>
        <w:t>бы</w:t>
      </w:r>
      <w:r>
        <w:rPr>
          <w:spacing w:val="-13"/>
        </w:rPr>
        <w:t> </w:t>
      </w:r>
      <w:r>
        <w:rPr/>
        <w:t>большой</w:t>
      </w:r>
      <w:r>
        <w:rPr>
          <w:spacing w:val="-13"/>
        </w:rPr>
        <w:t> </w:t>
      </w:r>
      <w:r>
        <w:rPr/>
        <w:t>ошибкой</w:t>
      </w:r>
      <w:r>
        <w:rPr>
          <w:spacing w:val="-13"/>
        </w:rPr>
        <w:t> </w:t>
      </w:r>
      <w:r>
        <w:rPr/>
        <w:t>сводить</w:t>
      </w:r>
      <w:r>
        <w:rPr>
          <w:spacing w:val="-13"/>
        </w:rPr>
        <w:t> </w:t>
      </w:r>
      <w:r>
        <w:rPr/>
        <w:t>дело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одной</w:t>
      </w:r>
      <w:r>
        <w:rPr>
          <w:spacing w:val="-13"/>
        </w:rPr>
        <w:t> </w:t>
      </w:r>
      <w:r>
        <w:rPr/>
        <w:t>только</w:t>
      </w:r>
      <w:r>
        <w:rPr>
          <w:spacing w:val="-13"/>
        </w:rPr>
        <w:t> </w:t>
      </w:r>
      <w:r>
        <w:rPr/>
        <w:t>корысти. Мотивы были разнообразнее, устремления — сложнее.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>
          <w:spacing w:val="-2"/>
        </w:rPr>
        <w:t>Первооткрыватели</w:t>
      </w:r>
      <w:r>
        <w:rPr>
          <w:spacing w:val="-3"/>
        </w:rPr>
        <w:t> </w:t>
      </w:r>
      <w:r>
        <w:rPr>
          <w:spacing w:val="-2"/>
        </w:rPr>
        <w:t>—</w:t>
      </w:r>
      <w:r>
        <w:rPr>
          <w:spacing w:val="-3"/>
        </w:rPr>
        <w:t> </w:t>
      </w:r>
      <w:r>
        <w:rPr>
          <w:spacing w:val="-2"/>
        </w:rPr>
        <w:t>казаки,</w:t>
      </w:r>
      <w:r>
        <w:rPr>
          <w:spacing w:val="-3"/>
        </w:rPr>
        <w:t> </w:t>
      </w:r>
      <w:r>
        <w:rPr>
          <w:spacing w:val="-2"/>
        </w:rPr>
        <w:t>служилые</w:t>
      </w:r>
      <w:r>
        <w:rPr>
          <w:spacing w:val="-3"/>
        </w:rPr>
        <w:t> </w:t>
      </w:r>
      <w:r>
        <w:rPr>
          <w:spacing w:val="-2"/>
        </w:rPr>
        <w:t>люди,</w:t>
      </w:r>
      <w:r>
        <w:rPr>
          <w:spacing w:val="-3"/>
        </w:rPr>
        <w:t> </w:t>
      </w:r>
      <w:r>
        <w:rPr>
          <w:spacing w:val="-2"/>
        </w:rPr>
        <w:t>промышленники</w:t>
      </w:r>
      <w:r>
        <w:rPr>
          <w:spacing w:val="-3"/>
        </w:rPr>
        <w:t> </w:t>
      </w:r>
      <w:r>
        <w:rPr>
          <w:spacing w:val="-2"/>
        </w:rPr>
        <w:t>–</w:t>
      </w:r>
      <w:r>
        <w:rPr>
          <w:spacing w:val="-3"/>
        </w:rPr>
        <w:t> </w:t>
      </w:r>
      <w:r>
        <w:rPr>
          <w:spacing w:val="-2"/>
        </w:rPr>
        <w:t>ощущали </w:t>
      </w:r>
      <w:r>
        <w:rPr/>
        <w:t>себя</w:t>
      </w:r>
      <w:r>
        <w:rPr>
          <w:spacing w:val="-14"/>
        </w:rPr>
        <w:t> </w:t>
      </w:r>
      <w:r>
        <w:rPr/>
        <w:t>«государственными</w:t>
      </w:r>
      <w:r>
        <w:rPr>
          <w:spacing w:val="-14"/>
        </w:rPr>
        <w:t> </w:t>
      </w:r>
      <w:r>
        <w:rPr/>
        <w:t>людьми»,</w:t>
      </w:r>
      <w:r>
        <w:rPr>
          <w:spacing w:val="-14"/>
        </w:rPr>
        <w:t> </w:t>
      </w:r>
      <w:r>
        <w:rPr/>
        <w:t>которые</w:t>
      </w:r>
      <w:r>
        <w:rPr>
          <w:spacing w:val="-14"/>
        </w:rPr>
        <w:t> </w:t>
      </w:r>
      <w:r>
        <w:rPr/>
        <w:t>пришли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Сибирь</w:t>
      </w:r>
      <w:r>
        <w:rPr>
          <w:spacing w:val="-14"/>
        </w:rPr>
        <w:t> </w:t>
      </w:r>
      <w:r>
        <w:rPr/>
        <w:t>«приискать</w:t>
      </w:r>
      <w:r>
        <w:rPr>
          <w:spacing w:val="-14"/>
        </w:rPr>
        <w:t> </w:t>
      </w:r>
      <w:r>
        <w:rPr/>
        <w:t>новую </w:t>
      </w:r>
      <w:r>
        <w:rPr>
          <w:w w:val="105"/>
        </w:rPr>
        <w:t>землицу»</w:t>
      </w:r>
      <w:r>
        <w:rPr>
          <w:spacing w:val="-14"/>
          <w:w w:val="105"/>
        </w:rPr>
        <w:t> </w:t>
      </w:r>
      <w:r>
        <w:rPr>
          <w:w w:val="105"/>
        </w:rPr>
        <w:t>и</w:t>
      </w:r>
      <w:r>
        <w:rPr>
          <w:spacing w:val="-14"/>
          <w:w w:val="105"/>
        </w:rPr>
        <w:t> </w:t>
      </w:r>
      <w:r>
        <w:rPr>
          <w:w w:val="105"/>
        </w:rPr>
        <w:t>привести</w:t>
      </w:r>
      <w:r>
        <w:rPr>
          <w:spacing w:val="-14"/>
          <w:w w:val="105"/>
        </w:rPr>
        <w:t> </w:t>
      </w:r>
      <w:r>
        <w:rPr>
          <w:w w:val="105"/>
        </w:rPr>
        <w:t>её</w:t>
      </w:r>
      <w:r>
        <w:rPr>
          <w:spacing w:val="-14"/>
          <w:w w:val="105"/>
        </w:rPr>
        <w:t> </w:t>
      </w:r>
      <w:r>
        <w:rPr>
          <w:w w:val="105"/>
        </w:rPr>
        <w:t>«под</w:t>
      </w:r>
      <w:r>
        <w:rPr>
          <w:spacing w:val="-14"/>
          <w:w w:val="105"/>
        </w:rPr>
        <w:t> </w:t>
      </w:r>
      <w:r>
        <w:rPr>
          <w:w w:val="105"/>
        </w:rPr>
        <w:t>высокую</w:t>
      </w:r>
      <w:r>
        <w:rPr>
          <w:spacing w:val="-14"/>
          <w:w w:val="105"/>
        </w:rPr>
        <w:t> </w:t>
      </w:r>
      <w:r>
        <w:rPr>
          <w:w w:val="105"/>
        </w:rPr>
        <w:t>государеву</w:t>
      </w:r>
      <w:r>
        <w:rPr>
          <w:spacing w:val="-14"/>
          <w:w w:val="105"/>
        </w:rPr>
        <w:t> </w:t>
      </w:r>
      <w:r>
        <w:rPr>
          <w:w w:val="105"/>
        </w:rPr>
        <w:t>руку».</w:t>
      </w:r>
      <w:r>
        <w:rPr>
          <w:spacing w:val="-14"/>
          <w:w w:val="105"/>
        </w:rPr>
        <w:t> </w:t>
      </w:r>
      <w:r>
        <w:rPr>
          <w:w w:val="105"/>
        </w:rPr>
        <w:t>Первопроходцам</w:t>
      </w:r>
      <w:r>
        <w:rPr>
          <w:spacing w:val="-14"/>
          <w:w w:val="105"/>
        </w:rPr>
        <w:t> </w:t>
      </w:r>
      <w:r>
        <w:rPr>
          <w:w w:val="105"/>
        </w:rPr>
        <w:t>не были</w:t>
      </w:r>
      <w:r>
        <w:rPr>
          <w:spacing w:val="-15"/>
          <w:w w:val="105"/>
        </w:rPr>
        <w:t> </w:t>
      </w:r>
      <w:r>
        <w:rPr>
          <w:w w:val="105"/>
        </w:rPr>
        <w:t>чужды</w:t>
      </w:r>
      <w:r>
        <w:rPr>
          <w:spacing w:val="-14"/>
          <w:w w:val="105"/>
        </w:rPr>
        <w:t> </w:t>
      </w:r>
      <w:r>
        <w:rPr>
          <w:w w:val="105"/>
        </w:rPr>
        <w:t>ни</w:t>
      </w:r>
      <w:r>
        <w:rPr>
          <w:spacing w:val="-15"/>
          <w:w w:val="105"/>
        </w:rPr>
        <w:t> </w:t>
      </w:r>
      <w:r>
        <w:rPr>
          <w:w w:val="105"/>
        </w:rPr>
        <w:t>любознательность,</w:t>
      </w:r>
      <w:r>
        <w:rPr>
          <w:spacing w:val="-14"/>
          <w:w w:val="105"/>
        </w:rPr>
        <w:t> </w:t>
      </w:r>
      <w:r>
        <w:rPr>
          <w:w w:val="105"/>
        </w:rPr>
        <w:t>ни</w:t>
      </w:r>
      <w:r>
        <w:rPr>
          <w:spacing w:val="-15"/>
          <w:w w:val="105"/>
        </w:rPr>
        <w:t> </w:t>
      </w:r>
      <w:r>
        <w:rPr>
          <w:w w:val="105"/>
        </w:rPr>
        <w:t>гордость</w:t>
      </w:r>
      <w:r>
        <w:rPr>
          <w:spacing w:val="-14"/>
          <w:w w:val="105"/>
        </w:rPr>
        <w:t> </w:t>
      </w:r>
      <w:r>
        <w:rPr>
          <w:w w:val="105"/>
        </w:rPr>
        <w:t>за</w:t>
      </w:r>
      <w:r>
        <w:rPr>
          <w:spacing w:val="-15"/>
          <w:w w:val="105"/>
        </w:rPr>
        <w:t> </w:t>
      </w:r>
      <w:r>
        <w:rPr>
          <w:w w:val="105"/>
        </w:rPr>
        <w:t>содеянное.</w:t>
      </w:r>
      <w:r>
        <w:rPr>
          <w:spacing w:val="-14"/>
          <w:w w:val="105"/>
        </w:rPr>
        <w:t> </w:t>
      </w:r>
      <w:r>
        <w:rPr>
          <w:w w:val="105"/>
        </w:rPr>
        <w:t>Вслед</w:t>
      </w:r>
      <w:r>
        <w:rPr>
          <w:spacing w:val="-15"/>
          <w:w w:val="105"/>
        </w:rPr>
        <w:t> </w:t>
      </w:r>
      <w:r>
        <w:rPr>
          <w:w w:val="105"/>
        </w:rPr>
        <w:t>за</w:t>
      </w:r>
      <w:r>
        <w:rPr>
          <w:spacing w:val="-14"/>
          <w:w w:val="105"/>
        </w:rPr>
        <w:t> </w:t>
      </w:r>
      <w:r>
        <w:rPr>
          <w:w w:val="105"/>
        </w:rPr>
        <w:t>ними </w:t>
      </w:r>
      <w:r>
        <w:rPr/>
        <w:t>шли на восток русские крестьяне, осваивая обширные земли в суровом краю.</w:t>
      </w:r>
      <w:r>
        <w:rPr>
          <w:spacing w:val="40"/>
        </w:rPr>
        <w:t> </w:t>
      </w:r>
      <w:r>
        <w:rPr/>
        <w:t>С</w:t>
      </w:r>
      <w:r>
        <w:rPr>
          <w:spacing w:val="-9"/>
        </w:rPr>
        <w:t> </w:t>
      </w:r>
      <w:r>
        <w:rPr/>
        <w:t>местными</w:t>
      </w:r>
      <w:r>
        <w:rPr>
          <w:spacing w:val="-9"/>
        </w:rPr>
        <w:t> </w:t>
      </w:r>
      <w:r>
        <w:rPr/>
        <w:t>народами</w:t>
      </w:r>
      <w:r>
        <w:rPr>
          <w:spacing w:val="-9"/>
        </w:rPr>
        <w:t> </w:t>
      </w:r>
      <w:r>
        <w:rPr/>
        <w:t>они</w:t>
      </w:r>
      <w:r>
        <w:rPr>
          <w:spacing w:val="-9"/>
        </w:rPr>
        <w:t> </w:t>
      </w:r>
      <w:r>
        <w:rPr/>
        <w:t>сразу</w:t>
      </w:r>
      <w:r>
        <w:rPr>
          <w:spacing w:val="-9"/>
        </w:rPr>
        <w:t> </w:t>
      </w:r>
      <w:r>
        <w:rPr/>
        <w:t>заводили</w:t>
      </w:r>
      <w:r>
        <w:rPr>
          <w:spacing w:val="-9"/>
        </w:rPr>
        <w:t> </w:t>
      </w:r>
      <w:r>
        <w:rPr/>
        <w:t>торговые,</w:t>
      </w:r>
      <w:r>
        <w:rPr>
          <w:spacing w:val="-9"/>
        </w:rPr>
        <w:t> </w:t>
      </w:r>
      <w:r>
        <w:rPr/>
        <w:t>бытовые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даже</w:t>
      </w:r>
      <w:r>
        <w:rPr>
          <w:spacing w:val="-9"/>
        </w:rPr>
        <w:t> </w:t>
      </w:r>
      <w:r>
        <w:rPr/>
        <w:t>семейные связи,</w:t>
      </w:r>
      <w:r>
        <w:rPr>
          <w:spacing w:val="-8"/>
        </w:rPr>
        <w:t> </w:t>
      </w:r>
      <w:r>
        <w:rPr/>
        <w:t>уважительно</w:t>
      </w:r>
      <w:r>
        <w:rPr>
          <w:spacing w:val="-8"/>
        </w:rPr>
        <w:t> </w:t>
      </w:r>
      <w:r>
        <w:rPr/>
        <w:t>относясь</w:t>
      </w:r>
      <w:r>
        <w:rPr>
          <w:spacing w:val="-8"/>
        </w:rPr>
        <w:t> </w:t>
      </w:r>
      <w:r>
        <w:rPr/>
        <w:t>к</w:t>
      </w:r>
      <w:r>
        <w:rPr>
          <w:spacing w:val="-8"/>
        </w:rPr>
        <w:t> </w:t>
      </w:r>
      <w:r>
        <w:rPr/>
        <w:t>устоявшимся</w:t>
      </w:r>
      <w:r>
        <w:rPr>
          <w:spacing w:val="-8"/>
        </w:rPr>
        <w:t> </w:t>
      </w:r>
      <w:r>
        <w:rPr/>
        <w:t>обычаям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религии.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разитель- но</w:t>
      </w:r>
      <w:r>
        <w:rPr>
          <w:spacing w:val="-11"/>
        </w:rPr>
        <w:t> </w:t>
      </w:r>
      <w:r>
        <w:rPr/>
        <w:t>отличало</w:t>
      </w:r>
      <w:r>
        <w:rPr>
          <w:spacing w:val="-11"/>
        </w:rPr>
        <w:t> </w:t>
      </w:r>
      <w:r>
        <w:rPr/>
        <w:t>русское</w:t>
      </w:r>
      <w:r>
        <w:rPr>
          <w:spacing w:val="-11"/>
        </w:rPr>
        <w:t> </w:t>
      </w:r>
      <w:r>
        <w:rPr/>
        <w:t>продвижение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новые</w:t>
      </w:r>
      <w:r>
        <w:rPr>
          <w:spacing w:val="-11"/>
        </w:rPr>
        <w:t> </w:t>
      </w:r>
      <w:r>
        <w:rPr/>
        <w:t>земли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/>
        <w:t>колонизации</w:t>
      </w:r>
      <w:r>
        <w:rPr>
          <w:spacing w:val="-11"/>
        </w:rPr>
        <w:t> </w:t>
      </w:r>
      <w:r>
        <w:rPr/>
        <w:t>европейски- </w:t>
      </w:r>
      <w:r>
        <w:rPr>
          <w:spacing w:val="-2"/>
          <w:w w:val="105"/>
        </w:rPr>
        <w:t>ми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государствами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Америки,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Азии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Африки.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Западные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колонизаторы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безжа- </w:t>
      </w:r>
      <w:r>
        <w:rPr/>
        <w:t>лостно</w:t>
      </w:r>
      <w:r>
        <w:rPr>
          <w:spacing w:val="-14"/>
        </w:rPr>
        <w:t> </w:t>
      </w:r>
      <w:r>
        <w:rPr/>
        <w:t>истребляли</w:t>
      </w:r>
      <w:r>
        <w:rPr>
          <w:spacing w:val="-14"/>
        </w:rPr>
        <w:t> </w:t>
      </w:r>
      <w:r>
        <w:rPr/>
        <w:t>целые</w:t>
      </w:r>
      <w:r>
        <w:rPr>
          <w:spacing w:val="-14"/>
        </w:rPr>
        <w:t> </w:t>
      </w:r>
      <w:r>
        <w:rPr/>
        <w:t>народы,</w:t>
      </w:r>
      <w:r>
        <w:rPr>
          <w:spacing w:val="-14"/>
        </w:rPr>
        <w:t> </w:t>
      </w:r>
      <w:r>
        <w:rPr/>
        <w:t>заботясь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о</w:t>
      </w:r>
      <w:r>
        <w:rPr>
          <w:spacing w:val="-14"/>
        </w:rPr>
        <w:t> </w:t>
      </w:r>
      <w:r>
        <w:rPr/>
        <w:t>получении</w:t>
      </w:r>
      <w:r>
        <w:rPr>
          <w:spacing w:val="-14"/>
        </w:rPr>
        <w:t> </w:t>
      </w:r>
      <w:r>
        <w:rPr/>
        <w:t>богатой</w:t>
      </w:r>
      <w:r>
        <w:rPr>
          <w:spacing w:val="-14"/>
        </w:rPr>
        <w:t> </w:t>
      </w:r>
      <w:r>
        <w:rPr/>
        <w:t>добычи. </w:t>
      </w:r>
      <w:r>
        <w:rPr>
          <w:spacing w:val="-2"/>
          <w:w w:val="105"/>
        </w:rPr>
        <w:t>Истребив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коренных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жителей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Америки,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они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стали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завозить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туда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чернокожих </w:t>
      </w:r>
      <w:r>
        <w:rPr>
          <w:spacing w:val="-2"/>
        </w:rPr>
        <w:t>рабов</w:t>
      </w:r>
      <w:r>
        <w:rPr>
          <w:spacing w:val="-4"/>
        </w:rPr>
        <w:t> </w:t>
      </w:r>
      <w:r>
        <w:rPr>
          <w:spacing w:val="-2"/>
        </w:rPr>
        <w:t>из</w:t>
      </w:r>
      <w:r>
        <w:rPr>
          <w:spacing w:val="-4"/>
        </w:rPr>
        <w:t> </w:t>
      </w:r>
      <w:r>
        <w:rPr>
          <w:spacing w:val="-2"/>
        </w:rPr>
        <w:t>Африки</w:t>
      </w:r>
      <w:r>
        <w:rPr>
          <w:spacing w:val="-4"/>
        </w:rPr>
        <w:t> </w:t>
      </w:r>
      <w:r>
        <w:rPr>
          <w:spacing w:val="-2"/>
        </w:rPr>
        <w:t>для</w:t>
      </w:r>
      <w:r>
        <w:rPr>
          <w:spacing w:val="-4"/>
        </w:rPr>
        <w:t> </w:t>
      </w:r>
      <w:r>
        <w:rPr>
          <w:spacing w:val="-2"/>
        </w:rPr>
        <w:t>тяжёлой</w:t>
      </w:r>
      <w:r>
        <w:rPr>
          <w:spacing w:val="-4"/>
        </w:rPr>
        <w:t> </w:t>
      </w:r>
      <w:r>
        <w:rPr>
          <w:spacing w:val="-2"/>
        </w:rPr>
        <w:t>работы</w:t>
      </w:r>
      <w:r>
        <w:rPr>
          <w:spacing w:val="-4"/>
        </w:rPr>
        <w:t> </w:t>
      </w:r>
      <w:r>
        <w:rPr>
          <w:spacing w:val="-2"/>
        </w:rPr>
        <w:t>на</w:t>
      </w:r>
      <w:r>
        <w:rPr>
          <w:spacing w:val="-4"/>
        </w:rPr>
        <w:t> </w:t>
      </w:r>
      <w:r>
        <w:rPr>
          <w:spacing w:val="-2"/>
        </w:rPr>
        <w:t>плантациях.</w:t>
      </w:r>
      <w:r>
        <w:rPr>
          <w:spacing w:val="-4"/>
        </w:rPr>
        <w:t> </w:t>
      </w:r>
      <w:r>
        <w:rPr>
          <w:spacing w:val="-2"/>
        </w:rPr>
        <w:t>Основными</w:t>
      </w:r>
      <w:r>
        <w:rPr>
          <w:spacing w:val="-4"/>
        </w:rPr>
        <w:t> </w:t>
      </w:r>
      <w:r>
        <w:rPr>
          <w:spacing w:val="-2"/>
        </w:rPr>
        <w:t>странами-ра- </w:t>
      </w:r>
      <w:r>
        <w:rPr/>
        <w:t>боторговцами были Англия, Испания, Португалия, Франция, Голландия.</w:t>
      </w:r>
    </w:p>
    <w:p>
      <w:pPr>
        <w:pStyle w:val="BodyText"/>
        <w:spacing w:line="223" w:lineRule="auto" w:before="5"/>
        <w:ind w:left="793" w:right="791" w:firstLine="340"/>
        <w:jc w:val="both"/>
      </w:pPr>
      <w:r>
        <w:rPr/>
        <w:t>Освоение Сибири в XVII в. было лишь началом проникновения на </w:t>
      </w:r>
      <w:r>
        <w:rPr/>
        <w:t>новые земли. Оно стало судьбоносным для будущего России. Это столетие не просто предвосхитило пророческие слова Ломоносова: «Российское могущество при- растать будет Сибирью», — оно превратило их в реальность.</w:t>
      </w:r>
    </w:p>
    <w:p>
      <w:pPr>
        <w:tabs>
          <w:tab w:pos="1133" w:val="left" w:leader="none"/>
        </w:tabs>
        <w:spacing w:line="220" w:lineRule="auto" w:before="107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Какие территории были открыты в ходе экспедиций Семёна Дежнёва, Василия Пояр- </w:t>
      </w:r>
      <w:r>
        <w:rPr>
          <w:rFonts w:ascii="Tahoma" w:hAnsi="Tahoma"/>
          <w:sz w:val="19"/>
        </w:rPr>
        <w:t>кова, Ерофея Хабарова и Владимира Атласова?</w:t>
      </w:r>
    </w:p>
    <w:p>
      <w:pPr>
        <w:pStyle w:val="BodyText"/>
        <w:spacing w:line="220" w:lineRule="auto" w:before="144"/>
        <w:ind w:left="793" w:right="791"/>
        <w:jc w:val="right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Нерчинский договор. </w:t>
      </w:r>
      <w:r>
        <w:rPr>
          <w:color w:val="000000"/>
        </w:rPr>
        <w:t>В Приамурье казачьи отряды натолкнулись на проти- </w:t>
      </w:r>
      <w:r>
        <w:rPr>
          <w:color w:val="000000"/>
          <w:spacing w:val="-2"/>
        </w:rPr>
        <w:t>водействие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маньчжуров.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Правители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Китая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из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маньчжурской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династии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Цин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счи- </w:t>
      </w:r>
      <w:r>
        <w:rPr>
          <w:color w:val="000000"/>
        </w:rPr>
        <w:t>тали</w:t>
      </w:r>
      <w:r>
        <w:rPr>
          <w:color w:val="000000"/>
          <w:spacing w:val="-2"/>
        </w:rPr>
        <w:t> </w:t>
      </w:r>
      <w:r>
        <w:rPr>
          <w:color w:val="000000"/>
        </w:rPr>
        <w:t>этот</w:t>
      </w:r>
      <w:r>
        <w:rPr>
          <w:color w:val="000000"/>
          <w:spacing w:val="-2"/>
        </w:rPr>
        <w:t> </w:t>
      </w:r>
      <w:r>
        <w:rPr>
          <w:color w:val="000000"/>
        </w:rPr>
        <w:t>регион</w:t>
      </w:r>
      <w:r>
        <w:rPr>
          <w:color w:val="000000"/>
          <w:spacing w:val="-2"/>
        </w:rPr>
        <w:t> </w:t>
      </w:r>
      <w:r>
        <w:rPr>
          <w:color w:val="000000"/>
        </w:rPr>
        <w:t>сферой</w:t>
      </w:r>
      <w:r>
        <w:rPr>
          <w:color w:val="000000"/>
          <w:spacing w:val="-2"/>
        </w:rPr>
        <w:t> </w:t>
      </w:r>
      <w:r>
        <w:rPr>
          <w:color w:val="000000"/>
        </w:rPr>
        <w:t>своего</w:t>
      </w:r>
      <w:r>
        <w:rPr>
          <w:color w:val="000000"/>
          <w:spacing w:val="-2"/>
        </w:rPr>
        <w:t> </w:t>
      </w:r>
      <w:r>
        <w:rPr>
          <w:color w:val="000000"/>
        </w:rPr>
        <w:t>влияния,</w:t>
      </w:r>
      <w:r>
        <w:rPr>
          <w:color w:val="000000"/>
          <w:spacing w:val="-2"/>
        </w:rPr>
        <w:t> </w:t>
      </w:r>
      <w:r>
        <w:rPr>
          <w:color w:val="000000"/>
        </w:rPr>
        <w:t>что</w:t>
      </w:r>
      <w:r>
        <w:rPr>
          <w:color w:val="000000"/>
          <w:spacing w:val="-2"/>
        </w:rPr>
        <w:t> </w:t>
      </w:r>
      <w:r>
        <w:rPr>
          <w:color w:val="000000"/>
        </w:rPr>
        <w:t>привело</w:t>
      </w:r>
      <w:r>
        <w:rPr>
          <w:color w:val="000000"/>
          <w:spacing w:val="-2"/>
        </w:rPr>
        <w:t> </w:t>
      </w:r>
      <w:r>
        <w:rPr>
          <w:color w:val="000000"/>
        </w:rPr>
        <w:t>к</w:t>
      </w:r>
      <w:r>
        <w:rPr>
          <w:color w:val="000000"/>
          <w:spacing w:val="-2"/>
        </w:rPr>
        <w:t> </w:t>
      </w:r>
      <w:r>
        <w:rPr>
          <w:color w:val="000000"/>
        </w:rPr>
        <w:t>вооружённым</w:t>
      </w:r>
      <w:r>
        <w:rPr>
          <w:color w:val="000000"/>
          <w:spacing w:val="-2"/>
        </w:rPr>
        <w:t> </w:t>
      </w:r>
      <w:r>
        <w:rPr>
          <w:color w:val="000000"/>
        </w:rPr>
        <w:t>столкно- </w:t>
      </w:r>
      <w:r>
        <w:rPr>
          <w:color w:val="000000"/>
          <w:w w:val="95"/>
        </w:rPr>
        <w:t>вениям.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Продолжались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они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до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конца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1680-х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гг.,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чередуясь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с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попытками</w:t>
      </w:r>
      <w:r>
        <w:rPr>
          <w:color w:val="000000"/>
          <w:spacing w:val="-2"/>
          <w:w w:val="95"/>
        </w:rPr>
        <w:t> </w:t>
      </w:r>
      <w:r>
        <w:rPr>
          <w:color w:val="000000"/>
          <w:w w:val="95"/>
        </w:rPr>
        <w:t>разрешить </w:t>
      </w:r>
      <w:r>
        <w:rPr>
          <w:color w:val="000000"/>
          <w:spacing w:val="-2"/>
        </w:rPr>
        <w:t>конфликт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дипломатическими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путями.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Но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наладить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мирные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отношения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долго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не </w:t>
      </w:r>
      <w:r>
        <w:rPr>
          <w:color w:val="000000"/>
        </w:rPr>
        <w:t>удавалось: общее соотношение сил было не в пользу русских воевод и казаков. В 1685 г. маньчжуры взяли и сожгли Албазин — административный центр Амурского</w:t>
      </w:r>
      <w:r>
        <w:rPr>
          <w:color w:val="000000"/>
          <w:spacing w:val="19"/>
        </w:rPr>
        <w:t> </w:t>
      </w:r>
      <w:r>
        <w:rPr>
          <w:color w:val="000000"/>
        </w:rPr>
        <w:t>края.</w:t>
      </w:r>
      <w:r>
        <w:rPr>
          <w:color w:val="000000"/>
          <w:spacing w:val="19"/>
        </w:rPr>
        <w:t> </w:t>
      </w:r>
      <w:r>
        <w:rPr>
          <w:color w:val="000000"/>
        </w:rPr>
        <w:t>Хотя</w:t>
      </w:r>
      <w:r>
        <w:rPr>
          <w:color w:val="000000"/>
          <w:spacing w:val="19"/>
        </w:rPr>
        <w:t> </w:t>
      </w:r>
      <w:r>
        <w:rPr>
          <w:color w:val="000000"/>
        </w:rPr>
        <w:t>казаки</w:t>
      </w:r>
      <w:r>
        <w:rPr>
          <w:color w:val="000000"/>
          <w:spacing w:val="19"/>
        </w:rPr>
        <w:t> </w:t>
      </w:r>
      <w:r>
        <w:rPr>
          <w:color w:val="000000"/>
        </w:rPr>
        <w:t>тотчас</w:t>
      </w:r>
      <w:r>
        <w:rPr>
          <w:color w:val="000000"/>
          <w:spacing w:val="19"/>
        </w:rPr>
        <w:t> </w:t>
      </w:r>
      <w:r>
        <w:rPr>
          <w:color w:val="000000"/>
        </w:rPr>
        <w:t>восстановили</w:t>
      </w:r>
      <w:r>
        <w:rPr>
          <w:color w:val="000000"/>
          <w:spacing w:val="19"/>
        </w:rPr>
        <w:t> </w:t>
      </w:r>
      <w:r>
        <w:rPr>
          <w:color w:val="000000"/>
        </w:rPr>
        <w:t>крепость,</w:t>
      </w:r>
      <w:r>
        <w:rPr>
          <w:color w:val="000000"/>
          <w:spacing w:val="19"/>
        </w:rPr>
        <w:t> </w:t>
      </w:r>
      <w:r>
        <w:rPr>
          <w:color w:val="000000"/>
        </w:rPr>
        <w:t>удержать</w:t>
      </w:r>
      <w:r>
        <w:rPr>
          <w:color w:val="000000"/>
          <w:spacing w:val="19"/>
        </w:rPr>
        <w:t> </w:t>
      </w:r>
      <w:r>
        <w:rPr>
          <w:color w:val="000000"/>
        </w:rPr>
        <w:t>левый берег Амура тогда не удалось. Русское правительство не имело ни сил, ни воз- можности вести столь отдалённую войну и было заинтересовано в установле- нии</w:t>
      </w:r>
      <w:r>
        <w:rPr>
          <w:color w:val="000000"/>
          <w:spacing w:val="40"/>
        </w:rPr>
        <w:t> </w:t>
      </w:r>
      <w:r>
        <w:rPr>
          <w:color w:val="000000"/>
        </w:rPr>
        <w:t>дружеских</w:t>
      </w:r>
      <w:r>
        <w:rPr>
          <w:color w:val="000000"/>
          <w:spacing w:val="40"/>
        </w:rPr>
        <w:t> </w:t>
      </w:r>
      <w:r>
        <w:rPr>
          <w:color w:val="000000"/>
        </w:rPr>
        <w:t>отношений</w:t>
      </w:r>
      <w:r>
        <w:rPr>
          <w:color w:val="000000"/>
          <w:spacing w:val="40"/>
        </w:rPr>
        <w:t> </w:t>
      </w:r>
      <w:r>
        <w:rPr>
          <w:color w:val="000000"/>
        </w:rPr>
        <w:t>с</w:t>
      </w:r>
      <w:r>
        <w:rPr>
          <w:color w:val="000000"/>
          <w:spacing w:val="40"/>
        </w:rPr>
        <w:t> </w:t>
      </w:r>
      <w:r>
        <w:rPr>
          <w:color w:val="000000"/>
        </w:rPr>
        <w:t>Китаем.</w:t>
      </w:r>
      <w:r>
        <w:rPr>
          <w:color w:val="000000"/>
          <w:spacing w:val="40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rFonts w:ascii="Book Antiqua" w:hAnsi="Book Antiqua"/>
          <w:b/>
          <w:color w:val="000000"/>
        </w:rPr>
        <w:t>1689</w:t>
      </w:r>
      <w:r>
        <w:rPr>
          <w:rFonts w:ascii="Book Antiqua" w:hAnsi="Book Antiqua"/>
          <w:b/>
          <w:color w:val="000000"/>
          <w:spacing w:val="40"/>
        </w:rPr>
        <w:t> </w:t>
      </w:r>
      <w:r>
        <w:rPr>
          <w:rFonts w:ascii="Book Antiqua" w:hAnsi="Book Antiqua"/>
          <w:b/>
          <w:color w:val="000000"/>
        </w:rPr>
        <w:t>г.</w:t>
      </w:r>
      <w:r>
        <w:rPr>
          <w:rFonts w:ascii="Book Antiqua" w:hAnsi="Book Antiqua"/>
          <w:b/>
          <w:color w:val="000000"/>
          <w:spacing w:val="40"/>
        </w:rPr>
        <w:t> </w:t>
      </w:r>
      <w:r>
        <w:rPr>
          <w:color w:val="000000"/>
        </w:rPr>
        <w:t>был</w:t>
      </w:r>
      <w:r>
        <w:rPr>
          <w:color w:val="000000"/>
          <w:spacing w:val="40"/>
        </w:rPr>
        <w:t> </w:t>
      </w:r>
      <w:r>
        <w:rPr>
          <w:color w:val="000000"/>
        </w:rPr>
        <w:t>заключён</w:t>
      </w:r>
      <w:r>
        <w:rPr>
          <w:color w:val="000000"/>
          <w:spacing w:val="40"/>
        </w:rPr>
        <w:t> </w:t>
      </w:r>
      <w:r>
        <w:rPr>
          <w:color w:val="000000"/>
        </w:rPr>
        <w:t>Нерчинский договор,</w:t>
      </w:r>
      <w:r>
        <w:rPr>
          <w:color w:val="000000"/>
          <w:spacing w:val="1"/>
        </w:rPr>
        <w:t> </w:t>
      </w:r>
      <w:r>
        <w:rPr>
          <w:color w:val="000000"/>
        </w:rPr>
        <w:t>положивший</w:t>
      </w:r>
      <w:r>
        <w:rPr>
          <w:color w:val="000000"/>
          <w:spacing w:val="2"/>
        </w:rPr>
        <w:t> </w:t>
      </w:r>
      <w:r>
        <w:rPr>
          <w:color w:val="000000"/>
        </w:rPr>
        <w:t>конец</w:t>
      </w:r>
      <w:r>
        <w:rPr>
          <w:color w:val="000000"/>
          <w:spacing w:val="2"/>
        </w:rPr>
        <w:t> </w:t>
      </w:r>
      <w:r>
        <w:rPr>
          <w:color w:val="000000"/>
        </w:rPr>
        <w:t>военным</w:t>
      </w:r>
      <w:r>
        <w:rPr>
          <w:color w:val="000000"/>
          <w:spacing w:val="1"/>
        </w:rPr>
        <w:t> </w:t>
      </w:r>
      <w:r>
        <w:rPr>
          <w:color w:val="000000"/>
        </w:rPr>
        <w:t>действиям.</w:t>
      </w:r>
      <w:r>
        <w:rPr>
          <w:color w:val="000000"/>
          <w:spacing w:val="2"/>
        </w:rPr>
        <w:t> </w:t>
      </w:r>
      <w:r>
        <w:rPr>
          <w:color w:val="000000"/>
        </w:rPr>
        <w:t>Он</w:t>
      </w:r>
      <w:r>
        <w:rPr>
          <w:color w:val="000000"/>
          <w:spacing w:val="2"/>
        </w:rPr>
        <w:t> </w:t>
      </w:r>
      <w:r>
        <w:rPr>
          <w:color w:val="000000"/>
        </w:rPr>
        <w:t>стал</w:t>
      </w:r>
      <w:r>
        <w:rPr>
          <w:color w:val="000000"/>
          <w:spacing w:val="1"/>
        </w:rPr>
        <w:t> </w:t>
      </w:r>
      <w:r>
        <w:rPr>
          <w:color w:val="000000"/>
        </w:rPr>
        <w:t>важной</w:t>
      </w:r>
      <w:r>
        <w:rPr>
          <w:color w:val="000000"/>
          <w:spacing w:val="2"/>
        </w:rPr>
        <w:t> </w:t>
      </w:r>
      <w:r>
        <w:rPr>
          <w:color w:val="000000"/>
        </w:rPr>
        <w:t>вехой</w:t>
      </w:r>
      <w:r>
        <w:rPr>
          <w:color w:val="000000"/>
          <w:spacing w:val="2"/>
        </w:rPr>
        <w:t> </w:t>
      </w:r>
      <w:r>
        <w:rPr>
          <w:color w:val="000000"/>
        </w:rPr>
        <w:t>в</w:t>
      </w:r>
      <w:r>
        <w:rPr>
          <w:color w:val="000000"/>
          <w:spacing w:val="1"/>
        </w:rPr>
        <w:t> </w:t>
      </w:r>
      <w:r>
        <w:rPr>
          <w:color w:val="000000"/>
          <w:spacing w:val="-4"/>
        </w:rPr>
        <w:t>ста-</w:t>
      </w:r>
    </w:p>
    <w:p>
      <w:pPr>
        <w:pStyle w:val="BodyText"/>
        <w:spacing w:line="239" w:lineRule="exact"/>
        <w:ind w:left="793"/>
        <w:jc w:val="both"/>
      </w:pPr>
      <w:r>
        <w:rPr/>
        <w:t>новлении</w:t>
      </w:r>
      <w:r>
        <w:rPr>
          <w:spacing w:val="1"/>
        </w:rPr>
        <w:t> </w:t>
      </w:r>
      <w:r>
        <w:rPr/>
        <w:t>дипломатических</w:t>
      </w:r>
      <w:r>
        <w:rPr>
          <w:spacing w:val="2"/>
        </w:rPr>
        <w:t> </w:t>
      </w:r>
      <w:r>
        <w:rPr/>
        <w:t>и</w:t>
      </w:r>
      <w:r>
        <w:rPr>
          <w:spacing w:val="2"/>
        </w:rPr>
        <w:t> </w:t>
      </w:r>
      <w:r>
        <w:rPr/>
        <w:t>торговых</w:t>
      </w:r>
      <w:r>
        <w:rPr>
          <w:spacing w:val="2"/>
        </w:rPr>
        <w:t> </w:t>
      </w:r>
      <w:r>
        <w:rPr/>
        <w:t>отношений</w:t>
      </w:r>
      <w:r>
        <w:rPr>
          <w:spacing w:val="2"/>
        </w:rPr>
        <w:t> </w:t>
      </w:r>
      <w:r>
        <w:rPr/>
        <w:t>между</w:t>
      </w:r>
      <w:r>
        <w:rPr>
          <w:spacing w:val="2"/>
        </w:rPr>
        <w:t> </w:t>
      </w:r>
      <w:r>
        <w:rPr/>
        <w:t>Россией</w:t>
      </w:r>
      <w:r>
        <w:rPr>
          <w:spacing w:val="2"/>
        </w:rPr>
        <w:t> </w:t>
      </w:r>
      <w:r>
        <w:rPr/>
        <w:t>и</w:t>
      </w:r>
      <w:r>
        <w:rPr>
          <w:spacing w:val="1"/>
        </w:rPr>
        <w:t> </w:t>
      </w:r>
      <w:r>
        <w:rPr>
          <w:spacing w:val="-2"/>
        </w:rPr>
        <w:t>Китаем.</w:t>
      </w:r>
    </w:p>
    <w:p>
      <w:pPr>
        <w:tabs>
          <w:tab w:pos="1133" w:val="left" w:leader="none"/>
        </w:tabs>
        <w:spacing w:line="220" w:lineRule="auto" w:before="103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Почему русское правительство было заинтересовано в дружеских отношениях с Ки- </w:t>
      </w:r>
      <w:r>
        <w:rPr>
          <w:rFonts w:ascii="Tahoma" w:hAnsi="Tahoma"/>
          <w:spacing w:val="-4"/>
          <w:sz w:val="19"/>
        </w:rPr>
        <w:t>таем?</w:t>
      </w:r>
    </w:p>
    <w:p>
      <w:pPr>
        <w:pStyle w:val="BodyText"/>
        <w:spacing w:line="220" w:lineRule="auto" w:before="115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Народы Сибири. </w:t>
      </w:r>
      <w:r>
        <w:rPr>
          <w:color w:val="000000"/>
        </w:rPr>
        <w:t>Огромные пространства Сибири были слабо заселены — </w:t>
      </w:r>
      <w:r>
        <w:rPr>
          <w:color w:val="000000"/>
          <w:w w:val="95"/>
        </w:rPr>
        <w:t>даже на юге, где местное население занималось земледелием. Исследователи на </w:t>
      </w:r>
      <w:r>
        <w:rPr>
          <w:color w:val="000000"/>
        </w:rPr>
        <w:t>основе ясачных книг определяют численность населения всей Сибири в 200— 220</w:t>
      </w:r>
      <w:r>
        <w:rPr>
          <w:color w:val="000000"/>
          <w:spacing w:val="-3"/>
        </w:rPr>
        <w:t> </w:t>
      </w:r>
      <w:r>
        <w:rPr>
          <w:color w:val="000000"/>
        </w:rPr>
        <w:t>тыс.</w:t>
      </w:r>
      <w:r>
        <w:rPr>
          <w:color w:val="000000"/>
          <w:spacing w:val="-3"/>
        </w:rPr>
        <w:t> </w:t>
      </w:r>
      <w:r>
        <w:rPr>
          <w:color w:val="000000"/>
        </w:rPr>
        <w:t>человек.</w:t>
      </w:r>
      <w:r>
        <w:rPr>
          <w:color w:val="000000"/>
          <w:spacing w:val="-3"/>
        </w:rPr>
        <w:t> </w:t>
      </w:r>
      <w:r>
        <w:rPr>
          <w:color w:val="000000"/>
        </w:rPr>
        <w:t>Неудивительно,</w:t>
      </w:r>
      <w:r>
        <w:rPr>
          <w:color w:val="000000"/>
          <w:spacing w:val="-3"/>
        </w:rPr>
        <w:t> </w:t>
      </w:r>
      <w:r>
        <w:rPr>
          <w:color w:val="000000"/>
        </w:rPr>
        <w:t>что</w:t>
      </w:r>
      <w:r>
        <w:rPr>
          <w:color w:val="000000"/>
          <w:spacing w:val="-3"/>
        </w:rPr>
        <w:t> </w:t>
      </w:r>
      <w:r>
        <w:rPr>
          <w:color w:val="000000"/>
        </w:rPr>
        <w:t>в</w:t>
      </w:r>
      <w:r>
        <w:rPr>
          <w:color w:val="000000"/>
          <w:spacing w:val="-3"/>
        </w:rPr>
        <w:t> </w:t>
      </w:r>
      <w:r>
        <w:rPr>
          <w:color w:val="000000"/>
        </w:rPr>
        <w:t>этот</w:t>
      </w:r>
      <w:r>
        <w:rPr>
          <w:color w:val="000000"/>
          <w:spacing w:val="-3"/>
        </w:rPr>
        <w:t> </w:t>
      </w:r>
      <w:r>
        <w:rPr>
          <w:color w:val="000000"/>
        </w:rPr>
        <w:t>край</w:t>
      </w:r>
      <w:r>
        <w:rPr>
          <w:color w:val="000000"/>
          <w:spacing w:val="-3"/>
        </w:rPr>
        <w:t> </w:t>
      </w:r>
      <w:r>
        <w:rPr>
          <w:color w:val="000000"/>
        </w:rPr>
        <w:t>легко</w:t>
      </w:r>
      <w:r>
        <w:rPr>
          <w:color w:val="000000"/>
          <w:spacing w:val="-3"/>
        </w:rPr>
        <w:t> </w:t>
      </w:r>
      <w:r>
        <w:rPr>
          <w:color w:val="000000"/>
        </w:rPr>
        <w:t>проникали</w:t>
      </w:r>
      <w:r>
        <w:rPr>
          <w:color w:val="000000"/>
          <w:spacing w:val="-3"/>
        </w:rPr>
        <w:t> </w:t>
      </w:r>
      <w:r>
        <w:rPr>
          <w:color w:val="000000"/>
        </w:rPr>
        <w:t>даже</w:t>
      </w:r>
      <w:r>
        <w:rPr>
          <w:color w:val="000000"/>
          <w:spacing w:val="-3"/>
        </w:rPr>
        <w:t> </w:t>
      </w:r>
      <w:r>
        <w:rPr>
          <w:color w:val="000000"/>
        </w:rPr>
        <w:t>мало- численные отряды русских людей. Пётр Бекетов, к примеру, ставил Ленский острог с отрядом в 20 человек. Зимовавший на Анадыре Семён Дежнёв соби- рал ясак с 12 товарищами.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731"/>
      </w:pPr>
      <w:r>
        <w:rPr/>
        <w:pict>
          <v:group style="width:385.95pt;height:189.5pt;mso-position-horizontal-relative:char;mso-position-vertical-relative:line" id="docshapegroup2582" coordorigin="0,0" coordsize="7719,3790">
            <v:rect style="position:absolute;left:0;top:2125;width:7719;height:1664" id="docshape2583" filled="true" fillcolor="#000000" stroked="false">
              <v:fill opacity="32768f" type="solid"/>
            </v:rect>
            <v:rect style="position:absolute;left:62;top:2188;width:7597;height:1537" id="docshape2584" filled="true" fillcolor="#ffffff" stroked="false">
              <v:fill type="solid"/>
            </v:rect>
            <v:rect style="position:absolute;left:676;top:0;width:2182;height:2614" id="docshape2585" filled="true" fillcolor="#000000" stroked="false">
              <v:fill opacity="32768f" type="solid"/>
            </v:rect>
            <v:shape style="position:absolute;left:749;top:72;width:2040;height:2475" type="#_x0000_t75" id="docshape2586" stroked="false">
              <v:imagedata r:id="rId503" o:title=""/>
            </v:shape>
            <v:rect style="position:absolute;left:748;top:72;width:2041;height:2475" id="docshape2587" filled="false" stroked="true" strokeweight="1.0pt" strokecolor="#ffffff">
              <v:stroke dashstyle="solid"/>
            </v:rect>
            <v:rect style="position:absolute;left:3486;top:0;width:3924;height:2614" id="docshape2588" filled="true" fillcolor="#000000" stroked="false">
              <v:fill opacity="32768f" type="solid"/>
            </v:rect>
            <v:shape style="position:absolute;left:3559;top:72;width:3778;height:2475" type="#_x0000_t75" id="docshape2589" stroked="false">
              <v:imagedata r:id="rId504" o:title=""/>
            </v:shape>
            <v:rect style="position:absolute;left:3559;top:72;width:3779;height:2475" id="docshape2590" filled="false" stroked="true" strokeweight="1pt" strokecolor="#ffffff">
              <v:stroke dashstyle="solid"/>
            </v:rect>
            <v:shape style="position:absolute;left:720;top:2690;width:1783;height:443" type="#_x0000_t202" id="docshape2591" filled="false" stroked="false">
              <v:textbox inset="0,0,0,0">
                <w:txbxContent>
                  <w:p>
                    <w:pPr>
                      <w:spacing w:line="222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«Ненец</w:t>
                    </w:r>
                    <w:r>
                      <w:rPr>
                        <w:rFonts w:ascii="Calibri" w:hAnsi="Calibri"/>
                        <w:b/>
                        <w:spacing w:val="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4"/>
                        <w:w w:val="115"/>
                        <w:sz w:val="19"/>
                      </w:rPr>
                      <w:t>(самоед)».</w:t>
                    </w:r>
                  </w:p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z w:val="19"/>
                      </w:rPr>
                      <w:t>Рисунок</w:t>
                    </w:r>
                    <w:r>
                      <w:rPr>
                        <w:rFonts w:ascii="Trebuchet MS" w:hAnsi="Trebuchet MS"/>
                        <w:i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XIX</w:t>
                    </w:r>
                    <w:r>
                      <w:rPr>
                        <w:rFonts w:ascii="Trebuchet MS" w:hAnsi="Trebuchet MS"/>
                        <w:i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7"/>
                        <w:sz w:val="19"/>
                      </w:rPr>
                      <w:t>в.</w:t>
                    </w:r>
                  </w:p>
                </w:txbxContent>
              </v:textbox>
              <w10:wrap type="none"/>
            </v:shape>
            <v:shape style="position:absolute;left:3520;top:2766;width:2211;height:443" type="#_x0000_t202" id="docshape2592" filled="false" stroked="false">
              <v:textbox inset="0,0,0,0">
                <w:txbxContent>
                  <w:p>
                    <w:pPr>
                      <w:spacing w:line="222" w:lineRule="exact"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«Якуты</w:t>
                    </w:r>
                    <w:r>
                      <w:rPr>
                        <w:rFonts w:ascii="Calibri" w:hAnsi="Calibri"/>
                        <w:b/>
                        <w:spacing w:val="6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7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реке</w:t>
                    </w:r>
                    <w:r>
                      <w:rPr>
                        <w:rFonts w:ascii="Calibri" w:hAnsi="Calibri"/>
                        <w:b/>
                        <w:spacing w:val="7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Лене».</w:t>
                    </w:r>
                  </w:p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z w:val="19"/>
                      </w:rPr>
                      <w:t>Рисунок</w:t>
                    </w:r>
                    <w:r>
                      <w:rPr>
                        <w:rFonts w:ascii="Trebuchet MS" w:hAnsi="Trebuchet MS"/>
                        <w:i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XIX</w:t>
                    </w:r>
                    <w:r>
                      <w:rPr>
                        <w:rFonts w:ascii="Trebuchet MS" w:hAnsi="Trebuchet MS"/>
                        <w:i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7"/>
                        <w:sz w:val="19"/>
                      </w:rPr>
                      <w:t>в.</w:t>
                    </w:r>
                  </w:p>
                </w:txbxContent>
              </v:textbox>
              <w10:wrap type="none"/>
            </v:shape>
            <v:shape style="position:absolute;left:176;top:3216;width:7391;height:444" type="#_x0000_t202" id="docshape2593" filled="false" stroked="false">
              <v:textbox inset="0,0,0,0">
                <w:txbxContent>
                  <w:p>
                    <w:pPr>
                      <w:spacing w:line="216" w:lineRule="auto" w:before="14"/>
                      <w:ind w:left="340" w:right="0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</w:t>
                    </w:r>
                    <w:r>
                      <w:rPr>
                        <w:rFonts w:ascii="Times New Roman" w:hAnsi="Times New Roman"/>
                        <w:color w:val="DB413F"/>
                        <w:spacing w:val="19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Используя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карту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заднем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форзацзе,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найдите,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где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проживали</w:t>
                    </w:r>
                    <w:r>
                      <w:rPr>
                        <w:rFonts w:ascii="Tahoma" w:hAnsi="Tahoma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изображённые </w:t>
                    </w:r>
                    <w:r>
                      <w:rPr>
                        <w:rFonts w:ascii="Tahoma" w:hAnsi="Tahoma"/>
                        <w:spacing w:val="-2"/>
                        <w:sz w:val="19"/>
                      </w:rPr>
                      <w:t>народы.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Разбросанные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необъятной</w:t>
      </w:r>
      <w:r>
        <w:rPr>
          <w:spacing w:val="-6"/>
        </w:rPr>
        <w:t> </w:t>
      </w:r>
      <w:r>
        <w:rPr/>
        <w:t>территории</w:t>
      </w:r>
      <w:r>
        <w:rPr>
          <w:spacing w:val="-6"/>
        </w:rPr>
        <w:t> </w:t>
      </w:r>
      <w:r>
        <w:rPr/>
        <w:t>племена</w:t>
      </w:r>
      <w:r>
        <w:rPr>
          <w:spacing w:val="-6"/>
        </w:rPr>
        <w:t> </w:t>
      </w:r>
      <w:r>
        <w:rPr/>
        <w:t>сильно</w:t>
      </w:r>
      <w:r>
        <w:rPr>
          <w:spacing w:val="-6"/>
        </w:rPr>
        <w:t> </w:t>
      </w:r>
      <w:r>
        <w:rPr/>
        <w:t>различались.</w:t>
      </w:r>
      <w:r>
        <w:rPr>
          <w:spacing w:val="-6"/>
        </w:rPr>
        <w:t> </w:t>
      </w:r>
      <w:r>
        <w:rPr/>
        <w:t>На самом севере жили самодийцы (русские произносили их название как «самое- ды»). Их основным занятием было оленеводство и ловля рыбы.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Южнее обитали финно-угорские племена манси и ханты. Они </w:t>
      </w:r>
      <w:r>
        <w:rPr/>
        <w:t>занимались охотой на пушного зверя.</w:t>
      </w:r>
    </w:p>
    <w:p>
      <w:pPr>
        <w:pStyle w:val="BodyText"/>
        <w:spacing w:line="220" w:lineRule="auto" w:before="3"/>
        <w:ind w:left="793" w:right="791" w:firstLine="340"/>
        <w:jc w:val="both"/>
      </w:pPr>
      <w:r>
        <w:rPr/>
        <w:t>В</w:t>
      </w:r>
      <w:r>
        <w:rPr>
          <w:spacing w:val="-14"/>
        </w:rPr>
        <w:t> </w:t>
      </w:r>
      <w:r>
        <w:rPr/>
        <w:t>верховьях</w:t>
      </w:r>
      <w:r>
        <w:rPr>
          <w:spacing w:val="-14"/>
        </w:rPr>
        <w:t> </w:t>
      </w:r>
      <w:r>
        <w:rPr/>
        <w:t>Оби</w:t>
      </w:r>
      <w:r>
        <w:rPr>
          <w:spacing w:val="-14"/>
        </w:rPr>
        <w:t> </w:t>
      </w:r>
      <w:r>
        <w:rPr/>
        <w:t>жили</w:t>
      </w:r>
      <w:r>
        <w:rPr>
          <w:spacing w:val="-14"/>
        </w:rPr>
        <w:t> </w:t>
      </w:r>
      <w:r>
        <w:rPr/>
        <w:t>тюркские</w:t>
      </w:r>
      <w:r>
        <w:rPr>
          <w:spacing w:val="-14"/>
        </w:rPr>
        <w:t> </w:t>
      </w:r>
      <w:r>
        <w:rPr/>
        <w:t>племена.</w:t>
      </w:r>
      <w:r>
        <w:rPr>
          <w:spacing w:val="-14"/>
        </w:rPr>
        <w:t> </w:t>
      </w:r>
      <w:r>
        <w:rPr/>
        <w:t>Сибирские</w:t>
      </w:r>
      <w:r>
        <w:rPr>
          <w:spacing w:val="-14"/>
        </w:rPr>
        <w:t> </w:t>
      </w:r>
      <w:r>
        <w:rPr/>
        <w:t>татары</w:t>
      </w:r>
      <w:r>
        <w:rPr>
          <w:spacing w:val="-14"/>
        </w:rPr>
        <w:t> </w:t>
      </w:r>
      <w:r>
        <w:rPr/>
        <w:t>занимали</w:t>
      </w:r>
      <w:r>
        <w:rPr>
          <w:spacing w:val="-14"/>
        </w:rPr>
        <w:t> </w:t>
      </w:r>
      <w:r>
        <w:rPr/>
        <w:t>тер- риторию Южной Сибири от Урала до Енисея. Они были скотоводами и </w:t>
      </w:r>
      <w:r>
        <w:rPr/>
        <w:t>охот- никами, имели развитый кузнечный промысел. Тюрками были также </w:t>
      </w:r>
      <w:r>
        <w:rPr>
          <w:rFonts w:ascii="Book Antiqua" w:hAnsi="Book Antiqua"/>
          <w:i/>
        </w:rPr>
        <w:t>якуты</w:t>
      </w:r>
      <w:r>
        <w:rPr/>
        <w:t>, обитавшие на средней Лене.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На</w:t>
      </w:r>
      <w:r>
        <w:rPr>
          <w:spacing w:val="-8"/>
        </w:rPr>
        <w:t> </w:t>
      </w:r>
      <w:r>
        <w:rPr/>
        <w:t>берегах</w:t>
      </w:r>
      <w:r>
        <w:rPr>
          <w:spacing w:val="-8"/>
        </w:rPr>
        <w:t> </w:t>
      </w:r>
      <w:r>
        <w:rPr/>
        <w:t>Байкала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Ангары</w:t>
      </w:r>
      <w:r>
        <w:rPr>
          <w:spacing w:val="-8"/>
        </w:rPr>
        <w:t> </w:t>
      </w:r>
      <w:r>
        <w:rPr/>
        <w:t>жили</w:t>
      </w:r>
      <w:r>
        <w:rPr>
          <w:spacing w:val="-8"/>
        </w:rPr>
        <w:t> </w:t>
      </w:r>
      <w:r>
        <w:rPr/>
        <w:t>монголоязычные</w:t>
      </w:r>
      <w:r>
        <w:rPr>
          <w:spacing w:val="-8"/>
        </w:rPr>
        <w:t> </w:t>
      </w:r>
      <w:r>
        <w:rPr/>
        <w:t>буряты.</w:t>
      </w:r>
      <w:r>
        <w:rPr>
          <w:spacing w:val="-8"/>
        </w:rPr>
        <w:t> </w:t>
      </w:r>
      <w:r>
        <w:rPr/>
        <w:t>Они</w:t>
      </w:r>
      <w:r>
        <w:rPr>
          <w:spacing w:val="-8"/>
        </w:rPr>
        <w:t> </w:t>
      </w:r>
      <w:r>
        <w:rPr/>
        <w:t>занима- лись скотоводством, охотой, рыбной ловлей, переходили к примитивному зем- леделию. У якутов и бурят выделялась знать, что свидетельствовало о начале разложения родовых отношений.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За Енисеем, в верховьях Лены жили эвенки (тунгусы). Это были племена оленеводов, охотников и рыболовов. Вдоль берега Чукотского моря тянулись земли немногочисленных эскимосов.</w:t>
      </w:r>
    </w:p>
    <w:p>
      <w:pPr>
        <w:pStyle w:val="BodyText"/>
        <w:spacing w:line="223" w:lineRule="auto"/>
        <w:ind w:left="793" w:right="4655" w:firstLine="340"/>
        <w:jc w:val="both"/>
      </w:pPr>
      <w:r>
        <w:rPr/>
        <w:pict>
          <v:group style="position:absolute;margin-left:36.553001pt;margin-top:.060454pt;width:399.2pt;height:133.6pt;mso-position-horizontal-relative:page;mso-position-vertical-relative:paragraph;z-index:-21760512" id="docshapegroup2594" coordorigin="731,1" coordsize="7984,2672">
            <v:rect style="position:absolute;left:731;top:1209;width:4860;height:1455" id="docshape2595" filled="true" fillcolor="#000000" stroked="false">
              <v:fill opacity="32768f" type="solid"/>
            </v:rect>
            <v:rect style="position:absolute;left:793;top:1272;width:4740;height:1328" id="docshape2596" filled="true" fillcolor="#ffffff" stroked="false">
              <v:fill type="solid"/>
            </v:rect>
            <v:rect style="position:absolute;left:4747;top:1;width:3968;height:2672" id="docshape2597" filled="true" fillcolor="#000000" stroked="false">
              <v:fill opacity="32768f" type="solid"/>
            </v:rect>
            <v:shape style="position:absolute;left:4820;top:73;width:3826;height:2527" type="#_x0000_t75" id="docshape2598" stroked="false">
              <v:imagedata r:id="rId505" o:title=""/>
            </v:shape>
            <v:rect style="position:absolute;left:4820;top:73;width:3827;height:2527" id="docshape2599" filled="false" stroked="true" strokeweight="1pt" strokecolor="#ffffff">
              <v:stroke dashstyle="solid"/>
            </v:rect>
            <w10:wrap type="none"/>
          </v:group>
        </w:pict>
      </w:r>
      <w:r>
        <w:rPr/>
        <w:t>На</w:t>
      </w:r>
      <w:r>
        <w:rPr>
          <w:spacing w:val="-6"/>
        </w:rPr>
        <w:t> </w:t>
      </w:r>
      <w:r>
        <w:rPr/>
        <w:t>Амуре</w:t>
      </w:r>
      <w:r>
        <w:rPr>
          <w:spacing w:val="-6"/>
        </w:rPr>
        <w:t> </w:t>
      </w:r>
      <w:r>
        <w:rPr/>
        <w:t>жили</w:t>
      </w:r>
      <w:r>
        <w:rPr>
          <w:spacing w:val="-6"/>
        </w:rPr>
        <w:t> </w:t>
      </w:r>
      <w:r>
        <w:rPr/>
        <w:t>оседлые</w:t>
      </w:r>
      <w:r>
        <w:rPr>
          <w:spacing w:val="-6"/>
        </w:rPr>
        <w:t> </w:t>
      </w:r>
      <w:r>
        <w:rPr/>
        <w:t>народы</w:t>
      </w:r>
      <w:r>
        <w:rPr>
          <w:spacing w:val="-6"/>
        </w:rPr>
        <w:t> </w:t>
      </w:r>
      <w:r>
        <w:rPr/>
        <w:t>— дауры, дючеры и др. По своему разви- тию</w:t>
      </w:r>
      <w:r>
        <w:rPr>
          <w:spacing w:val="45"/>
        </w:rPr>
        <w:t> </w:t>
      </w:r>
      <w:r>
        <w:rPr/>
        <w:t>они</w:t>
      </w:r>
      <w:r>
        <w:rPr>
          <w:spacing w:val="45"/>
        </w:rPr>
        <w:t> </w:t>
      </w:r>
      <w:r>
        <w:rPr/>
        <w:t>стояли</w:t>
      </w:r>
      <w:r>
        <w:rPr>
          <w:spacing w:val="45"/>
        </w:rPr>
        <w:t> </w:t>
      </w:r>
      <w:r>
        <w:rPr/>
        <w:t>выше</w:t>
      </w:r>
      <w:r>
        <w:rPr>
          <w:spacing w:val="46"/>
        </w:rPr>
        <w:t> </w:t>
      </w:r>
      <w:r>
        <w:rPr/>
        <w:t>других</w:t>
      </w:r>
      <w:r>
        <w:rPr>
          <w:spacing w:val="45"/>
        </w:rPr>
        <w:t> </w:t>
      </w:r>
      <w:r>
        <w:rPr>
          <w:spacing w:val="-2"/>
        </w:rPr>
        <w:t>корен-</w:t>
      </w:r>
    </w:p>
    <w:p>
      <w:pPr>
        <w:pStyle w:val="BodyText"/>
      </w:pPr>
    </w:p>
    <w:p>
      <w:pPr>
        <w:pStyle w:val="BodyText"/>
        <w:spacing w:before="9"/>
        <w:rPr>
          <w:sz w:val="22"/>
        </w:rPr>
      </w:pPr>
      <w:r>
        <w:rPr/>
        <w:pict>
          <v:shape style="position:absolute;margin-left:36.553001pt;margin-top:14.873632pt;width:204.5pt;height:71.350pt;mso-position-horizontal-relative:page;mso-position-vertical-relative:paragraph;z-index:-15494656;mso-wrap-distance-left:0;mso-wrap-distance-right:0" type="#_x0000_t202" id="docshape2600" filled="false" stroked="false">
            <v:textbox inset="0,0,0,0">
              <w:txbxContent>
                <w:p>
                  <w:pPr>
                    <w:spacing w:line="218" w:lineRule="auto" w:before="159"/>
                    <w:ind w:left="176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«Сбор ясака казаками </w:t>
                  </w: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Енисейской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губернии».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Неизвестный художник.</w:t>
                  </w:r>
                </w:p>
                <w:p>
                  <w:pPr>
                    <w:spacing w:line="205" w:lineRule="exact" w:before="0"/>
                    <w:ind w:left="176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XIX</w:t>
                  </w:r>
                  <w:r>
                    <w:rPr>
                      <w:rFonts w:ascii="Trebuchet MS" w:hAnsi="Trebuchet MS"/>
                      <w:i/>
                      <w:spacing w:val="11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в.</w:t>
                  </w:r>
                  <w:r>
                    <w:rPr>
                      <w:rFonts w:ascii="Trebuchet MS" w:hAnsi="Trebuchet MS"/>
                      <w:i/>
                      <w:spacing w:val="11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Красноярский</w:t>
                  </w:r>
                  <w:r>
                    <w:rPr>
                      <w:rFonts w:ascii="Trebuchet MS" w:hAnsi="Trebuchet MS"/>
                      <w:i/>
                      <w:spacing w:val="12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краеведческий</w:t>
                  </w:r>
                  <w:r>
                    <w:rPr>
                      <w:rFonts w:ascii="Trebuchet MS" w:hAnsi="Trebuchet MS"/>
                      <w:i/>
                      <w:spacing w:val="11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2"/>
                      <w:w w:val="95"/>
                      <w:sz w:val="19"/>
                    </w:rPr>
                    <w:t>музей</w:t>
                  </w:r>
                </w:p>
                <w:p>
                  <w:pPr>
                    <w:spacing w:line="216" w:lineRule="auto" w:before="109"/>
                    <w:ind w:left="516" w:right="0" w:hanging="341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spacing w:val="-2"/>
                      <w:w w:val="80"/>
                      <w:sz w:val="20"/>
                    </w:rPr>
                    <w:t></w:t>
                  </w:r>
                  <w:r>
                    <w:rPr>
                      <w:rFonts w:ascii="Times New Roman" w:hAnsi="Times New Roman"/>
                      <w:color w:val="DB413F"/>
                      <w:spacing w:val="45"/>
                      <w:sz w:val="20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Опишите</w:t>
                  </w:r>
                  <w:r>
                    <w:rPr>
                      <w:rFonts w:ascii="Tahoma" w:hAnsi="Tahoma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картину.</w:t>
                  </w:r>
                  <w:r>
                    <w:rPr>
                      <w:rFonts w:ascii="Tahoma" w:hAnsi="Tahoma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Чем</w:t>
                  </w:r>
                  <w:r>
                    <w:rPr>
                      <w:rFonts w:ascii="Tahoma" w:hAnsi="Tahoma"/>
                      <w:spacing w:val="-9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коренное</w:t>
                  </w:r>
                  <w:r>
                    <w:rPr>
                      <w:rFonts w:ascii="Tahoma" w:hAnsi="Tahoma"/>
                      <w:spacing w:val="-10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насе- </w:t>
                  </w:r>
                  <w:r>
                    <w:rPr>
                      <w:rFonts w:ascii="Tahoma" w:hAnsi="Tahoma"/>
                      <w:sz w:val="19"/>
                    </w:rPr>
                    <w:t>ление Сибири платило ясак?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22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ных</w:t>
      </w:r>
      <w:r>
        <w:rPr>
          <w:spacing w:val="-5"/>
        </w:rPr>
        <w:t> </w:t>
      </w:r>
      <w:r>
        <w:rPr/>
        <w:t>племён</w:t>
      </w:r>
      <w:r>
        <w:rPr>
          <w:spacing w:val="-5"/>
        </w:rPr>
        <w:t> </w:t>
      </w:r>
      <w:r>
        <w:rPr/>
        <w:t>Сибири:</w:t>
      </w:r>
      <w:r>
        <w:rPr>
          <w:spacing w:val="-5"/>
        </w:rPr>
        <w:t> </w:t>
      </w:r>
      <w:r>
        <w:rPr/>
        <w:t>возделывали</w:t>
      </w:r>
      <w:r>
        <w:rPr>
          <w:spacing w:val="-5"/>
        </w:rPr>
        <w:t> </w:t>
      </w:r>
      <w:r>
        <w:rPr/>
        <w:t>рожь,</w:t>
      </w:r>
      <w:r>
        <w:rPr>
          <w:spacing w:val="-5"/>
        </w:rPr>
        <w:t> </w:t>
      </w:r>
      <w:r>
        <w:rPr/>
        <w:t>просо,</w:t>
      </w:r>
      <w:r>
        <w:rPr>
          <w:spacing w:val="-5"/>
        </w:rPr>
        <w:t> </w:t>
      </w:r>
      <w:r>
        <w:rPr/>
        <w:t>гречиху,</w:t>
      </w:r>
      <w:r>
        <w:rPr>
          <w:spacing w:val="-5"/>
        </w:rPr>
        <w:t> </w:t>
      </w:r>
      <w:r>
        <w:rPr/>
        <w:t>пшеницу,</w:t>
      </w:r>
      <w:r>
        <w:rPr>
          <w:spacing w:val="-5"/>
        </w:rPr>
        <w:t> </w:t>
      </w:r>
      <w:r>
        <w:rPr/>
        <w:t>занимались скотоводством, разводили сады.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Подданство</w:t>
      </w:r>
      <w:r>
        <w:rPr>
          <w:spacing w:val="-8"/>
        </w:rPr>
        <w:t> </w:t>
      </w:r>
      <w:r>
        <w:rPr/>
        <w:t>новых</w:t>
      </w:r>
      <w:r>
        <w:rPr>
          <w:spacing w:val="-8"/>
        </w:rPr>
        <w:t> </w:t>
      </w:r>
      <w:r>
        <w:rPr/>
        <w:t>племён</w:t>
      </w:r>
      <w:r>
        <w:rPr>
          <w:spacing w:val="-8"/>
        </w:rPr>
        <w:t> </w:t>
      </w:r>
      <w:r>
        <w:rPr/>
        <w:t>закреплялось</w:t>
      </w:r>
      <w:r>
        <w:rPr>
          <w:spacing w:val="-8"/>
        </w:rPr>
        <w:t> </w:t>
      </w:r>
      <w:r>
        <w:rPr/>
        <w:t>уплатой</w:t>
      </w:r>
      <w:r>
        <w:rPr>
          <w:spacing w:val="-8"/>
        </w:rPr>
        <w:t> </w:t>
      </w:r>
      <w:r>
        <w:rPr/>
        <w:t>ими</w:t>
      </w:r>
      <w:r>
        <w:rPr>
          <w:spacing w:val="-8"/>
        </w:rPr>
        <w:t> </w:t>
      </w:r>
      <w:r>
        <w:rPr/>
        <w:t>натуральной</w:t>
      </w:r>
      <w:r>
        <w:rPr>
          <w:spacing w:val="-8"/>
        </w:rPr>
        <w:t> </w:t>
      </w:r>
      <w:r>
        <w:rPr/>
        <w:t>подати. Чаще</w:t>
      </w:r>
      <w:r>
        <w:rPr>
          <w:spacing w:val="-9"/>
        </w:rPr>
        <w:t> </w:t>
      </w:r>
      <w:r>
        <w:rPr/>
        <w:t>всего</w:t>
      </w:r>
      <w:r>
        <w:rPr>
          <w:spacing w:val="-9"/>
        </w:rPr>
        <w:t> </w:t>
      </w:r>
      <w:r>
        <w:rPr/>
        <w:t>ясак</w:t>
      </w:r>
      <w:r>
        <w:rPr>
          <w:spacing w:val="-9"/>
        </w:rPr>
        <w:t> </w:t>
      </w:r>
      <w:r>
        <w:rPr/>
        <w:t>платили</w:t>
      </w:r>
      <w:r>
        <w:rPr>
          <w:spacing w:val="-9"/>
        </w:rPr>
        <w:t> </w:t>
      </w:r>
      <w:r>
        <w:rPr/>
        <w:t>пушниной.</w:t>
      </w:r>
      <w:r>
        <w:rPr>
          <w:spacing w:val="-9"/>
        </w:rPr>
        <w:t> </w:t>
      </w:r>
      <w:r>
        <w:rPr/>
        <w:t>Местные</w:t>
      </w:r>
      <w:r>
        <w:rPr>
          <w:spacing w:val="-9"/>
        </w:rPr>
        <w:t> </w:t>
      </w:r>
      <w:r>
        <w:rPr/>
        <w:t>племена</w:t>
      </w:r>
      <w:r>
        <w:rPr>
          <w:spacing w:val="-9"/>
        </w:rPr>
        <w:t> </w:t>
      </w:r>
      <w:r>
        <w:rPr/>
        <w:t>облагались</w:t>
      </w:r>
      <w:r>
        <w:rPr>
          <w:spacing w:val="-9"/>
        </w:rPr>
        <w:t> </w:t>
      </w:r>
      <w:r>
        <w:rPr/>
        <w:t>ясаком</w:t>
      </w:r>
      <w:r>
        <w:rPr>
          <w:spacing w:val="-9"/>
        </w:rPr>
        <w:t> </w:t>
      </w:r>
      <w:r>
        <w:rPr/>
        <w:t>ещё до появления казаков.</w:t>
      </w:r>
    </w:p>
    <w:p>
      <w:pPr>
        <w:tabs>
          <w:tab w:pos="1133" w:val="left" w:leader="none"/>
        </w:tabs>
        <w:spacing w:line="220" w:lineRule="auto" w:before="106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sz w:val="19"/>
        </w:rPr>
        <w:t>Каковы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основные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занятия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местных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жителей,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населявших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Сибирь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Дальний </w:t>
      </w:r>
      <w:r>
        <w:rPr>
          <w:rFonts w:ascii="Tahoma" w:hAnsi="Tahoma"/>
          <w:spacing w:val="-2"/>
          <w:sz w:val="19"/>
        </w:rPr>
        <w:t>Восток?</w:t>
      </w:r>
    </w:p>
    <w:p>
      <w:pPr>
        <w:pStyle w:val="BodyText"/>
        <w:spacing w:line="223" w:lineRule="auto" w:before="114"/>
        <w:ind w:left="793" w:right="790"/>
        <w:jc w:val="both"/>
      </w:pPr>
      <w:r>
        <w:rPr>
          <w:rFonts w:ascii="Calibri" w:hAnsi="Calibri"/>
          <w:b/>
          <w:color w:val="FFFFFF"/>
          <w:spacing w:val="35"/>
          <w:position w:val="1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1"/>
          <w:shd w:fill="DB413F" w:color="auto" w:val="clear"/>
        </w:rPr>
        <w:t>4 </w:t>
      </w:r>
      <w:r>
        <w:rPr>
          <w:rFonts w:ascii="Calibri" w:hAnsi="Calibri"/>
          <w:b/>
          <w:color w:val="FFFFFF"/>
          <w:spacing w:val="80"/>
          <w:position w:val="1"/>
        </w:rPr>
        <w:t> </w:t>
      </w:r>
      <w:r>
        <w:rPr>
          <w:rFonts w:ascii="Calibri" w:hAnsi="Calibri"/>
          <w:b/>
          <w:color w:val="DB413F"/>
        </w:rPr>
        <w:t>Влияние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русских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rFonts w:ascii="Calibri" w:hAnsi="Calibri"/>
          <w:b/>
          <w:color w:val="DB413F"/>
        </w:rPr>
        <w:t>переселенцев.</w:t>
      </w:r>
      <w:r>
        <w:rPr>
          <w:rFonts w:ascii="Calibri" w:hAnsi="Calibri"/>
          <w:b/>
          <w:color w:val="DB413F"/>
          <w:spacing w:val="80"/>
        </w:rPr>
        <w:t> </w:t>
      </w:r>
      <w:r>
        <w:rPr>
          <w:color w:val="000000"/>
        </w:rPr>
        <w:t>Переселенцы,</w:t>
      </w:r>
      <w:r>
        <w:rPr>
          <w:color w:val="000000"/>
          <w:spacing w:val="80"/>
        </w:rPr>
        <w:t> </w:t>
      </w:r>
      <w:r>
        <w:rPr>
          <w:color w:val="000000"/>
        </w:rPr>
        <w:t>пришедшие</w:t>
      </w:r>
      <w:r>
        <w:rPr>
          <w:color w:val="000000"/>
          <w:spacing w:val="80"/>
        </w:rPr>
        <w:t> </w:t>
      </w:r>
      <w:r>
        <w:rPr>
          <w:color w:val="000000"/>
        </w:rPr>
        <w:t>в</w:t>
      </w:r>
      <w:r>
        <w:rPr>
          <w:color w:val="000000"/>
          <w:spacing w:val="80"/>
        </w:rPr>
        <w:t> </w:t>
      </w:r>
      <w:r>
        <w:rPr>
          <w:color w:val="000000"/>
        </w:rPr>
        <w:t>Сибирь жить и работать, обычно старались избегать конфликтов. Между ними и мест- ным населением складывались добрососедские отношения. В мире и сотруд- ничестве нуждались обе стороны: только в таких условиях обитатели неболь- ших русских поселений могли чувствовать себя спокойно, а местное</w:t>
      </w:r>
      <w:r>
        <w:rPr>
          <w:color w:val="000000"/>
          <w:spacing w:val="80"/>
        </w:rPr>
        <w:t> </w:t>
      </w:r>
      <w:r>
        <w:rPr>
          <w:color w:val="000000"/>
        </w:rPr>
        <w:t>население — обменивать и покупать у русских нужные им вещи, перенимать хозяйственный опыт. Сами переселенцы с удовлетворением отмечали, что коренные обитатели Сибири «не спорят, дают селиться спокоем».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Налаживанию добрососедских связей способствовало тесное трудовое общение, усвоение сибирскими народами русской культуры. Русские крестья- не заложили основы пашенного земледелия в Сибири, познакомили с ним местное население. Под их влиянием на более высокую ступень поднялось земледелие у сибирских татар, появилось оно у якутов и некоторых других народов Сибири. От русских ими были заимствованы более совершенные ору- дия труда, способы ведения хозяйства, охоты на пушного зверя, рыболовства.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Важным следствием вхождения в состав России для народов Сибири стало прекращение</w:t>
      </w:r>
      <w:r>
        <w:rPr>
          <w:spacing w:val="-3"/>
        </w:rPr>
        <w:t> </w:t>
      </w:r>
      <w:r>
        <w:rPr/>
        <w:t>губительных</w:t>
      </w:r>
      <w:r>
        <w:rPr>
          <w:spacing w:val="-3"/>
        </w:rPr>
        <w:t> </w:t>
      </w:r>
      <w:r>
        <w:rPr/>
        <w:t>межродовых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межплеменных</w:t>
      </w:r>
      <w:r>
        <w:rPr>
          <w:spacing w:val="-3"/>
        </w:rPr>
        <w:t> </w:t>
      </w:r>
      <w:r>
        <w:rPr/>
        <w:t>усобиц.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привело к</w:t>
      </w:r>
      <w:r>
        <w:rPr>
          <w:spacing w:val="-6"/>
        </w:rPr>
        <w:t> </w:t>
      </w:r>
      <w:r>
        <w:rPr/>
        <w:t>ускорению</w:t>
      </w:r>
      <w:r>
        <w:rPr>
          <w:spacing w:val="-6"/>
        </w:rPr>
        <w:t> </w:t>
      </w:r>
      <w:r>
        <w:rPr/>
        <w:t>процессов</w:t>
      </w:r>
      <w:r>
        <w:rPr>
          <w:spacing w:val="-6"/>
        </w:rPr>
        <w:t> </w:t>
      </w:r>
      <w:r>
        <w:rPr/>
        <w:t>формирования</w:t>
      </w:r>
      <w:r>
        <w:rPr>
          <w:spacing w:val="-6"/>
        </w:rPr>
        <w:t> </w:t>
      </w:r>
      <w:r>
        <w:rPr/>
        <w:t>из</w:t>
      </w:r>
      <w:r>
        <w:rPr>
          <w:spacing w:val="-6"/>
        </w:rPr>
        <w:t> </w:t>
      </w:r>
      <w:r>
        <w:rPr/>
        <w:t>разрозненных</w:t>
      </w:r>
      <w:r>
        <w:rPr>
          <w:spacing w:val="-6"/>
        </w:rPr>
        <w:t> </w:t>
      </w:r>
      <w:r>
        <w:rPr/>
        <w:t>племён</w:t>
      </w:r>
      <w:r>
        <w:rPr>
          <w:spacing w:val="-6"/>
        </w:rPr>
        <w:t> </w:t>
      </w:r>
      <w:r>
        <w:rPr/>
        <w:t>единых</w:t>
      </w:r>
      <w:r>
        <w:rPr>
          <w:spacing w:val="-6"/>
        </w:rPr>
        <w:t> </w:t>
      </w:r>
      <w:r>
        <w:rPr/>
        <w:t>народ- ностей. Колониальные захваты европейцев в Африке привели к появлению рабства и работорговли, а в Америке — к истреблению исконно проживавших на вновь открытых землях племён. Россия демонстрировала совсем иную модель взаимоотношений с коренным населением. Русский мыслитель XIX в. Александр</w:t>
      </w:r>
      <w:r>
        <w:rPr>
          <w:spacing w:val="-3"/>
        </w:rPr>
        <w:t> </w:t>
      </w:r>
      <w:r>
        <w:rPr/>
        <w:t>Герцен</w:t>
      </w:r>
      <w:r>
        <w:rPr>
          <w:spacing w:val="-3"/>
        </w:rPr>
        <w:t> </w:t>
      </w:r>
      <w:r>
        <w:rPr/>
        <w:t>писал:</w:t>
      </w:r>
      <w:r>
        <w:rPr>
          <w:spacing w:val="-3"/>
        </w:rPr>
        <w:t> </w:t>
      </w:r>
      <w:r>
        <w:rPr/>
        <w:t>«Россия</w:t>
      </w:r>
      <w:r>
        <w:rPr>
          <w:spacing w:val="-3"/>
        </w:rPr>
        <w:t> </w:t>
      </w:r>
      <w:r>
        <w:rPr/>
        <w:t>расширяется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другому</w:t>
      </w:r>
      <w:r>
        <w:rPr>
          <w:spacing w:val="-3"/>
        </w:rPr>
        <w:t> </w:t>
      </w:r>
      <w:r>
        <w:rPr/>
        <w:t>закону,</w:t>
      </w:r>
      <w:r>
        <w:rPr>
          <w:spacing w:val="-3"/>
        </w:rPr>
        <w:t> </w:t>
      </w:r>
      <w:r>
        <w:rPr/>
        <w:t>чем</w:t>
      </w:r>
      <w:r>
        <w:rPr>
          <w:spacing w:val="-3"/>
        </w:rPr>
        <w:t> </w:t>
      </w:r>
      <w:r>
        <w:rPr/>
        <w:t>Амери- ка; оттого, что она не колония, не наплыв, не нашествие, а самобытный мир, идущий во все стороны, но крепко сидящий на собственной земле».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Присоединение Сибири к России имело историческое значение и для рус- ского народа, и для народов Сибири. Оно предопределило не только их общее будущее, но во многом и будущее всей России.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Охарактеризуйте царскую политику по отношению к нерусским народам Сибири и Дальнего Востока.</w:t>
      </w:r>
    </w:p>
    <w:p>
      <w:pPr>
        <w:pStyle w:val="BodyText"/>
        <w:spacing w:before="8"/>
        <w:rPr>
          <w:sz w:val="11"/>
        </w:rPr>
      </w:pPr>
      <w:r>
        <w:rPr/>
        <w:pict>
          <v:group style="position:absolute;margin-left:36.553001pt;margin-top:8.211817pt;width:385.95pt;height:85.35pt;mso-position-horizontal-relative:page;mso-position-vertical-relative:paragraph;z-index:-15493632;mso-wrap-distance-left:0;mso-wrap-distance-right:0" id="docshapegroup2601" coordorigin="731,164" coordsize="7719,1707">
            <v:rect style="position:absolute;left:731;top:164;width:7719;height:1707" id="docshape2602" filled="true" fillcolor="#000000" stroked="false">
              <v:fill opacity="32768f" type="solid"/>
            </v:rect>
            <v:rect style="position:absolute;left:793;top:227;width:7597;height:1579" id="docshape2603" filled="true" fillcolor="#e9eff8" stroked="false">
              <v:fill type="solid"/>
            </v:rect>
            <v:shape style="position:absolute;left:891;top:325;width:356;height:351" type="#_x0000_t75" id="docshape2604" stroked="false">
              <v:imagedata r:id="rId227" o:title=""/>
            </v:shape>
            <v:shape style="position:absolute;left:731;top:164;width:7719;height:1707" type="#_x0000_t202" id="docshape2605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w w:val="95"/>
                        <w:sz w:val="20"/>
                      </w:rPr>
                      <w:t>В середине и второй половине XVII в. произошло значительное расширение территории России на востоке, вхождение новых народов в состав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многона- </w:t>
                    </w:r>
                    <w:r>
                      <w:rPr>
                        <w:rFonts w:ascii="Tahoma" w:hAnsi="Tahoma"/>
                        <w:sz w:val="20"/>
                      </w:rPr>
                      <w:t>ционального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Российского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государства.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Открытия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русских</w:t>
                    </w:r>
                    <w:r>
                      <w:rPr>
                        <w:rFonts w:ascii="Tahoma" w:hAnsi="Tahoma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землепроходцев стали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неотъемлемой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частью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Великих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географических</w:t>
                    </w:r>
                    <w:r>
                      <w:rPr>
                        <w:rFonts w:ascii="Tahoma" w:hAnsi="Tahoma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открытий.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2"/>
        <w:rPr>
          <w:sz w:val="14"/>
        </w:rPr>
      </w:pPr>
    </w:p>
    <w:p>
      <w:pPr>
        <w:pStyle w:val="Heading7"/>
        <w:spacing w:before="90"/>
      </w:pPr>
      <w:r>
        <w:rPr/>
        <w:drawing>
          <wp:inline distT="0" distB="0" distL="0" distR="0">
            <wp:extent cx="144005" cy="144005"/>
            <wp:effectExtent l="0" t="0" r="0" b="0"/>
            <wp:docPr id="253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214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spacing w:line="213" w:lineRule="auto" w:before="47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1.</w:t>
      </w:r>
      <w:r>
        <w:rPr>
          <w:rFonts w:ascii="Calibri" w:hAnsi="Calibri"/>
          <w:b/>
          <w:color w:val="DB413F"/>
          <w:spacing w:val="24"/>
          <w:sz w:val="19"/>
        </w:rPr>
        <w:t> </w:t>
      </w:r>
      <w:r>
        <w:rPr>
          <w:rFonts w:ascii="Tahoma" w:hAnsi="Tahoma"/>
          <w:sz w:val="19"/>
        </w:rPr>
        <w:t>Укажите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менее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двух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причин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освоения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Россией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Сибири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Дальнего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Востока.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Сфор- </w:t>
      </w:r>
      <w:r>
        <w:rPr>
          <w:rFonts w:ascii="Tahoma" w:hAnsi="Tahoma"/>
          <w:w w:val="95"/>
          <w:sz w:val="19"/>
        </w:rPr>
        <w:t>мулируйте не менее трёх особенностей продвижения русских в Сибирь и на Дальний </w:t>
      </w:r>
      <w:r>
        <w:rPr>
          <w:rFonts w:ascii="Tahoma" w:hAnsi="Tahoma"/>
          <w:sz w:val="19"/>
        </w:rPr>
        <w:t>Восток в XVII в.</w:t>
      </w:r>
    </w:p>
    <w:p>
      <w:pPr>
        <w:spacing w:line="208" w:lineRule="auto" w:before="66"/>
        <w:ind w:left="1133" w:right="791" w:hanging="737"/>
        <w:jc w:val="both"/>
        <w:rPr>
          <w:rFonts w:ascii="Tahoma" w:hAnsi="Tahoma"/>
          <w:sz w:val="19"/>
        </w:rPr>
      </w:pPr>
      <w:r>
        <w:rPr>
          <w:position w:val="-4"/>
        </w:rPr>
        <w:drawing>
          <wp:inline distT="0" distB="0" distL="0" distR="0">
            <wp:extent cx="216009" cy="121640"/>
            <wp:effectExtent l="0" t="0" r="0" b="0"/>
            <wp:docPr id="255" name="image4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433.png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2.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освоение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Сибири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Дальнего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Востока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отнести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Великим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географическим открытиям? Ответ объясните.</w:t>
      </w:r>
    </w:p>
    <w:p>
      <w:pPr>
        <w:spacing w:line="213" w:lineRule="auto" w:before="63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3.</w:t>
      </w:r>
      <w:r>
        <w:rPr>
          <w:rFonts w:ascii="Calibri" w:hAnsi="Calibri"/>
          <w:b/>
          <w:color w:val="DB413F"/>
          <w:spacing w:val="74"/>
          <w:sz w:val="19"/>
        </w:rPr>
        <w:t> </w:t>
      </w:r>
      <w:r>
        <w:rPr>
          <w:rFonts w:ascii="Tahoma" w:hAnsi="Tahoma"/>
          <w:sz w:val="19"/>
        </w:rPr>
        <w:t>Укажите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менее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трёх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ключевых,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ваш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взгляд,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событий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(географических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z w:val="19"/>
        </w:rPr>
        <w:t>откры- тий)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освоения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русскими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землепроходцами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Сибири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Дальнего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Востока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Ка- ково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значение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этих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открытий?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Сформулируйте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менее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двух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итогов.</w:t>
      </w:r>
    </w:p>
    <w:p>
      <w:pPr>
        <w:spacing w:line="216" w:lineRule="auto" w:before="61"/>
        <w:ind w:left="1133" w:right="791" w:hanging="737"/>
        <w:jc w:val="both"/>
        <w:rPr>
          <w:rFonts w:ascii="Tahoma" w:hAnsi="Tahoma"/>
          <w:sz w:val="19"/>
        </w:rPr>
      </w:pPr>
      <w:r>
        <w:rPr>
          <w:position w:val="-4"/>
        </w:rPr>
        <w:drawing>
          <wp:inline distT="0" distB="0" distL="0" distR="0">
            <wp:extent cx="216009" cy="121640"/>
            <wp:effectExtent l="0" t="0" r="0" b="0"/>
            <wp:docPr id="257" name="image4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434.png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4.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отношение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местному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населению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землепроходцев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при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освоении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Сибири и Дальнего Востока с процессом колонизации Северной и Южной Америки. Что </w:t>
      </w:r>
      <w:r>
        <w:rPr>
          <w:rFonts w:ascii="Tahoma" w:hAnsi="Tahoma"/>
          <w:w w:val="95"/>
          <w:sz w:val="19"/>
        </w:rPr>
        <w:t>можно увидеть общего в этих процессах, а в чём заключаются принципиальные раз- </w:t>
      </w:r>
      <w:r>
        <w:rPr>
          <w:rFonts w:ascii="Tahoma" w:hAnsi="Tahoma"/>
          <w:spacing w:val="-2"/>
          <w:sz w:val="19"/>
        </w:rPr>
        <w:t>личия?</w:t>
      </w:r>
    </w:p>
    <w:p>
      <w:pPr>
        <w:pStyle w:val="ListParagraph"/>
        <w:numPr>
          <w:ilvl w:val="0"/>
          <w:numId w:val="123"/>
        </w:numPr>
        <w:tabs>
          <w:tab w:pos="1134" w:val="left" w:leader="none"/>
        </w:tabs>
        <w:spacing w:line="213" w:lineRule="auto" w:before="61" w:after="0"/>
        <w:ind w:left="1133" w:right="791" w:hanging="341"/>
        <w:jc w:val="both"/>
        <w:rPr>
          <w:sz w:val="19"/>
        </w:rPr>
      </w:pPr>
      <w:r>
        <w:rPr>
          <w:sz w:val="19"/>
        </w:rPr>
        <w:t>Существует</w:t>
      </w:r>
      <w:r>
        <w:rPr>
          <w:spacing w:val="-14"/>
          <w:sz w:val="19"/>
        </w:rPr>
        <w:t> </w:t>
      </w:r>
      <w:r>
        <w:rPr>
          <w:sz w:val="19"/>
        </w:rPr>
        <w:t>следующая</w:t>
      </w:r>
      <w:r>
        <w:rPr>
          <w:spacing w:val="-14"/>
          <w:sz w:val="19"/>
        </w:rPr>
        <w:t> </w:t>
      </w:r>
      <w:r>
        <w:rPr>
          <w:sz w:val="19"/>
        </w:rPr>
        <w:t>точка</w:t>
      </w:r>
      <w:r>
        <w:rPr>
          <w:spacing w:val="-14"/>
          <w:sz w:val="19"/>
        </w:rPr>
        <w:t> </w:t>
      </w:r>
      <w:r>
        <w:rPr>
          <w:sz w:val="19"/>
        </w:rPr>
        <w:t>зрения:</w:t>
      </w:r>
      <w:r>
        <w:rPr>
          <w:spacing w:val="-14"/>
          <w:sz w:val="19"/>
        </w:rPr>
        <w:t> </w:t>
      </w:r>
      <w:r>
        <w:rPr>
          <w:sz w:val="19"/>
        </w:rPr>
        <w:t>«Присоединение</w:t>
      </w:r>
      <w:r>
        <w:rPr>
          <w:spacing w:val="-14"/>
          <w:sz w:val="19"/>
        </w:rPr>
        <w:t> </w:t>
      </w:r>
      <w:r>
        <w:rPr>
          <w:sz w:val="19"/>
        </w:rPr>
        <w:t>к</w:t>
      </w:r>
      <w:r>
        <w:rPr>
          <w:spacing w:val="-14"/>
          <w:sz w:val="19"/>
        </w:rPr>
        <w:t> </w:t>
      </w:r>
      <w:r>
        <w:rPr>
          <w:sz w:val="19"/>
        </w:rPr>
        <w:t>России</w:t>
      </w:r>
      <w:r>
        <w:rPr>
          <w:spacing w:val="-14"/>
          <w:sz w:val="19"/>
        </w:rPr>
        <w:t> </w:t>
      </w:r>
      <w:r>
        <w:rPr>
          <w:sz w:val="19"/>
        </w:rPr>
        <w:t>народов</w:t>
      </w:r>
      <w:r>
        <w:rPr>
          <w:spacing w:val="-14"/>
          <w:sz w:val="19"/>
        </w:rPr>
        <w:t> </w:t>
      </w:r>
      <w:r>
        <w:rPr>
          <w:sz w:val="19"/>
        </w:rPr>
        <w:t>Сибири</w:t>
      </w:r>
      <w:r>
        <w:rPr>
          <w:spacing w:val="-14"/>
          <w:sz w:val="19"/>
        </w:rPr>
        <w:t> </w:t>
      </w:r>
      <w:r>
        <w:rPr>
          <w:sz w:val="19"/>
        </w:rPr>
        <w:t>и Дальнего Востока оказало положительное влияние на их дальнейшее развитие». Как</w:t>
      </w:r>
      <w:r>
        <w:rPr>
          <w:spacing w:val="-6"/>
          <w:sz w:val="19"/>
        </w:rPr>
        <w:t> </w:t>
      </w:r>
      <w:r>
        <w:rPr>
          <w:sz w:val="19"/>
        </w:rPr>
        <w:t>вы</w:t>
      </w:r>
      <w:r>
        <w:rPr>
          <w:spacing w:val="-6"/>
          <w:sz w:val="19"/>
        </w:rPr>
        <w:t> </w:t>
      </w:r>
      <w:r>
        <w:rPr>
          <w:sz w:val="19"/>
        </w:rPr>
        <w:t>можете</w:t>
      </w:r>
      <w:r>
        <w:rPr>
          <w:spacing w:val="-6"/>
          <w:sz w:val="19"/>
        </w:rPr>
        <w:t> </w:t>
      </w:r>
      <w:r>
        <w:rPr>
          <w:sz w:val="19"/>
        </w:rPr>
        <w:t>доказать</w:t>
      </w:r>
      <w:r>
        <w:rPr>
          <w:spacing w:val="-6"/>
          <w:sz w:val="19"/>
        </w:rPr>
        <w:t> </w:t>
      </w:r>
      <w:r>
        <w:rPr>
          <w:sz w:val="19"/>
        </w:rPr>
        <w:t>такую</w:t>
      </w:r>
      <w:r>
        <w:rPr>
          <w:spacing w:val="-6"/>
          <w:sz w:val="19"/>
        </w:rPr>
        <w:t> </w:t>
      </w:r>
      <w:r>
        <w:rPr>
          <w:sz w:val="19"/>
        </w:rPr>
        <w:t>оценку?</w:t>
      </w:r>
      <w:r>
        <w:rPr>
          <w:spacing w:val="-6"/>
          <w:sz w:val="19"/>
        </w:rPr>
        <w:t> </w:t>
      </w:r>
      <w:r>
        <w:rPr>
          <w:sz w:val="19"/>
        </w:rPr>
        <w:t>Своё</w:t>
      </w:r>
      <w:r>
        <w:rPr>
          <w:spacing w:val="-6"/>
          <w:sz w:val="19"/>
        </w:rPr>
        <w:t> </w:t>
      </w:r>
      <w:r>
        <w:rPr>
          <w:sz w:val="19"/>
        </w:rPr>
        <w:t>мнение</w:t>
      </w:r>
      <w:r>
        <w:rPr>
          <w:spacing w:val="-6"/>
          <w:sz w:val="19"/>
        </w:rPr>
        <w:t> </w:t>
      </w:r>
      <w:r>
        <w:rPr>
          <w:sz w:val="19"/>
        </w:rPr>
        <w:t>подтвердите</w:t>
      </w:r>
      <w:r>
        <w:rPr>
          <w:spacing w:val="-6"/>
          <w:sz w:val="19"/>
        </w:rPr>
        <w:t> </w:t>
      </w:r>
      <w:r>
        <w:rPr>
          <w:sz w:val="19"/>
        </w:rPr>
        <w:t>фактами.</w:t>
      </w:r>
    </w:p>
    <w:p>
      <w:pPr>
        <w:pStyle w:val="ListParagraph"/>
        <w:numPr>
          <w:ilvl w:val="0"/>
          <w:numId w:val="123"/>
        </w:numPr>
        <w:tabs>
          <w:tab w:pos="969" w:val="left" w:leader="none"/>
        </w:tabs>
        <w:spacing w:line="213" w:lineRule="auto" w:before="63" w:after="0"/>
        <w:ind w:left="1133" w:right="791" w:hanging="341"/>
        <w:jc w:val="both"/>
        <w:rPr>
          <w:sz w:val="19"/>
        </w:rPr>
      </w:pPr>
      <w:r>
        <w:rPr>
          <w:rFonts w:ascii="Calibri" w:hAnsi="Calibri"/>
          <w:b/>
          <w:color w:val="DB413F"/>
          <w:sz w:val="19"/>
        </w:rPr>
        <w:t>*</w:t>
      </w:r>
      <w:r>
        <w:rPr>
          <w:rFonts w:ascii="Calibri" w:hAnsi="Calibri"/>
          <w:b/>
          <w:color w:val="DB413F"/>
          <w:spacing w:val="-11"/>
          <w:sz w:val="19"/>
        </w:rPr>
        <w:t> </w:t>
      </w:r>
      <w:r>
        <w:rPr>
          <w:sz w:val="19"/>
        </w:rPr>
        <w:t>Подготовьте</w:t>
      </w:r>
      <w:r>
        <w:rPr>
          <w:spacing w:val="-15"/>
          <w:sz w:val="19"/>
        </w:rPr>
        <w:t> </w:t>
      </w:r>
      <w:r>
        <w:rPr>
          <w:sz w:val="19"/>
        </w:rPr>
        <w:t>сообщение</w:t>
      </w:r>
      <w:r>
        <w:rPr>
          <w:spacing w:val="-15"/>
          <w:sz w:val="19"/>
        </w:rPr>
        <w:t> </w:t>
      </w:r>
      <w:r>
        <w:rPr>
          <w:sz w:val="19"/>
        </w:rPr>
        <w:t>(презентацию)</w:t>
      </w:r>
      <w:r>
        <w:rPr>
          <w:spacing w:val="-15"/>
          <w:sz w:val="19"/>
        </w:rPr>
        <w:t> </w:t>
      </w:r>
      <w:r>
        <w:rPr>
          <w:sz w:val="19"/>
        </w:rPr>
        <w:t>на</w:t>
      </w:r>
      <w:r>
        <w:rPr>
          <w:spacing w:val="-15"/>
          <w:sz w:val="19"/>
        </w:rPr>
        <w:t> </w:t>
      </w:r>
      <w:r>
        <w:rPr>
          <w:sz w:val="19"/>
        </w:rPr>
        <w:t>тему</w:t>
      </w:r>
      <w:r>
        <w:rPr>
          <w:spacing w:val="-14"/>
          <w:sz w:val="19"/>
        </w:rPr>
        <w:t> </w:t>
      </w:r>
      <w:r>
        <w:rPr>
          <w:sz w:val="19"/>
        </w:rPr>
        <w:t>«Взаимоотношения</w:t>
      </w:r>
      <w:r>
        <w:rPr>
          <w:spacing w:val="-15"/>
          <w:sz w:val="19"/>
        </w:rPr>
        <w:t> </w:t>
      </w:r>
      <w:r>
        <w:rPr>
          <w:sz w:val="19"/>
        </w:rPr>
        <w:t>русских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мест- ного</w:t>
      </w:r>
      <w:r>
        <w:rPr>
          <w:spacing w:val="-15"/>
          <w:sz w:val="19"/>
        </w:rPr>
        <w:t> </w:t>
      </w:r>
      <w:r>
        <w:rPr>
          <w:sz w:val="19"/>
        </w:rPr>
        <w:t>населения</w:t>
      </w:r>
      <w:r>
        <w:rPr>
          <w:spacing w:val="-15"/>
          <w:sz w:val="19"/>
        </w:rPr>
        <w:t> </w:t>
      </w:r>
      <w:r>
        <w:rPr>
          <w:sz w:val="19"/>
        </w:rPr>
        <w:t>Сибири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Дальнего</w:t>
      </w:r>
      <w:r>
        <w:rPr>
          <w:spacing w:val="-15"/>
          <w:sz w:val="19"/>
        </w:rPr>
        <w:t> </w:t>
      </w:r>
      <w:r>
        <w:rPr>
          <w:sz w:val="19"/>
        </w:rPr>
        <w:t>Востока»</w:t>
      </w:r>
      <w:r>
        <w:rPr>
          <w:spacing w:val="-15"/>
          <w:sz w:val="19"/>
        </w:rPr>
        <w:t> </w:t>
      </w:r>
      <w:r>
        <w:rPr>
          <w:sz w:val="19"/>
        </w:rPr>
        <w:t>(для</w:t>
      </w:r>
      <w:r>
        <w:rPr>
          <w:spacing w:val="-14"/>
          <w:sz w:val="19"/>
        </w:rPr>
        <w:t> </w:t>
      </w:r>
      <w:r>
        <w:rPr>
          <w:sz w:val="19"/>
        </w:rPr>
        <w:t>поиска</w:t>
      </w:r>
      <w:r>
        <w:rPr>
          <w:spacing w:val="-15"/>
          <w:sz w:val="19"/>
        </w:rPr>
        <w:t> </w:t>
      </w:r>
      <w:r>
        <w:rPr>
          <w:sz w:val="19"/>
        </w:rPr>
        <w:t>информации</w:t>
      </w:r>
      <w:r>
        <w:rPr>
          <w:spacing w:val="-15"/>
          <w:sz w:val="19"/>
        </w:rPr>
        <w:t> </w:t>
      </w:r>
      <w:r>
        <w:rPr>
          <w:sz w:val="19"/>
        </w:rPr>
        <w:t>используйте </w:t>
      </w:r>
      <w:r>
        <w:rPr>
          <w:spacing w:val="-2"/>
          <w:sz w:val="19"/>
        </w:rPr>
        <w:t>интернет-ресурсы).</w:t>
      </w:r>
    </w:p>
    <w:p>
      <w:pPr>
        <w:pStyle w:val="ListParagraph"/>
        <w:numPr>
          <w:ilvl w:val="0"/>
          <w:numId w:val="123"/>
        </w:numPr>
        <w:tabs>
          <w:tab w:pos="1134" w:val="left" w:leader="none"/>
        </w:tabs>
        <w:spacing w:line="216" w:lineRule="auto" w:before="61" w:after="0"/>
        <w:ind w:left="1133" w:right="791" w:hanging="341"/>
        <w:jc w:val="both"/>
        <w:rPr>
          <w:sz w:val="19"/>
        </w:rPr>
      </w:pPr>
      <w:r>
        <w:rPr>
          <w:sz w:val="19"/>
        </w:rPr>
        <w:t>Проследите по карте на заднем форзаце маршруты экспедиций Семёна </w:t>
      </w:r>
      <w:r>
        <w:rPr>
          <w:sz w:val="19"/>
        </w:rPr>
        <w:t>Дежнёва,</w:t>
      </w:r>
      <w:r>
        <w:rPr>
          <w:sz w:val="19"/>
        </w:rPr>
        <w:t> Василия Пояркова, Ерофея Хабарова и Владимира Атласова. Кто ещё участвовал в освоении Сибири и Дальнего Востока? Входила ли территория вашего региона</w:t>
      </w:r>
      <w:r>
        <w:rPr>
          <w:spacing w:val="40"/>
          <w:sz w:val="19"/>
        </w:rPr>
        <w:t> </w:t>
      </w:r>
      <w:r>
        <w:rPr>
          <w:sz w:val="19"/>
        </w:rPr>
        <w:t>в состав России к концу XVII в.?</w:t>
      </w:r>
    </w:p>
    <w:p>
      <w:pPr>
        <w:pStyle w:val="Heading7"/>
        <w:tabs>
          <w:tab w:pos="8163" w:val="left" w:leader="none"/>
        </w:tabs>
        <w:spacing w:before="135"/>
      </w:pPr>
      <w:r>
        <w:rPr/>
        <w:pict>
          <v:group style="position:absolute;margin-left:164.604294pt;margin-top:10.997266pt;width:239pt;height:7.85pt;mso-position-horizontal-relative:page;mso-position-vertical-relative:paragraph;z-index:-21758976" id="docshapegroup2606" coordorigin="3292,220" coordsize="4780,157">
            <v:line style="position:absolute" from="3342,298" to="7977,298" stroked="true" strokeweight="1pt" strokecolor="#4495d1">
              <v:stroke dashstyle="dot"/>
            </v:line>
            <v:shape style="position:absolute;left:3292;top:288;width:4715;height:20" id="docshape2607" coordorigin="3292,288" coordsize="4715,20" path="m3312,298l3309,291,3302,288,3295,291,3292,298,3295,305,3302,308,3309,305,3312,298xm8007,298l8004,291,7997,288,7990,291,7987,298,7990,305,7997,308,8004,305,8007,298xe" filled="true" fillcolor="#4495d1" stroked="false">
              <v:path arrowok="t"/>
              <v:fill type="solid"/>
            </v:shape>
            <v:shape style="position:absolute;left:7987;top:219;width:84;height:157" id="docshape2608" coordorigin="7987,220" coordsize="84,157" path="m7987,220l7987,376,8071,298,7987,220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259" name="image4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435.png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хронологический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порядок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событий: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1)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поход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Семёна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Дежнёва;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Нер- </w:t>
      </w:r>
      <w:r>
        <w:rPr>
          <w:rFonts w:ascii="Tahoma" w:hAnsi="Tahoma"/>
          <w:w w:val="95"/>
          <w:sz w:val="19"/>
        </w:rPr>
        <w:t>чинский договор; 3) начало завоевания Китая маньчжурами; 4) поход Ерофея Хаба- </w:t>
      </w:r>
      <w:r>
        <w:rPr>
          <w:rFonts w:ascii="Tahoma" w:hAnsi="Tahoma"/>
          <w:spacing w:val="-2"/>
          <w:sz w:val="19"/>
        </w:rPr>
        <w:t>рова.</w:t>
      </w:r>
    </w:p>
    <w:p>
      <w:pPr>
        <w:pStyle w:val="Heading7"/>
        <w:tabs>
          <w:tab w:pos="8163" w:val="left" w:leader="none"/>
        </w:tabs>
        <w:spacing w:before="189"/>
      </w:pPr>
      <w:r>
        <w:rPr/>
        <w:pict>
          <v:group style="position:absolute;margin-left:146.483902pt;margin-top:14.489063pt;width:256.05pt;height:7.85pt;mso-position-horizontal-relative:page;mso-position-vertical-relative:paragraph;z-index:-21758464" id="docshapegroup2609" coordorigin="2930,290" coordsize="5121,157">
            <v:line style="position:absolute" from="2980,368" to="7956,368" stroked="true" strokeweight="1pt" strokecolor="#4495d1">
              <v:stroke dashstyle="dot"/>
            </v:line>
            <v:shape style="position:absolute;left:2929;top:357;width:5057;height:20" id="docshape2610" coordorigin="2930,358" coordsize="5057,20" path="m2950,368l2947,361,2940,358,2933,361,2930,368,2933,375,2940,378,2947,375,2950,368xm7986,368l7983,361,7976,358,7969,361,7966,368,7969,375,7976,378,7983,375,7986,368xe" filled="true" fillcolor="#4495d1" stroked="false">
              <v:path arrowok="t"/>
              <v:fill type="solid"/>
            </v:shape>
            <v:shape style="position:absolute;left:7966;top:289;width:84;height:157" id="docshape2611" coordorigin="7966,290" coordsize="84,157" path="m7966,290l7966,446,8050,368,7966,290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261" name="image4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436.png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Дайте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определение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понятия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«ясак».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собирали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денежной,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нату- ральной форме (в основном пушниной)?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493120;mso-wrap-distance-left:0;mso-wrap-distance-right:0" id="docshapegroup2612" coordorigin="731,168" coordsize="7719,728">
            <v:rect style="position:absolute;left:731;top:167;width:7719;height:728" id="docshape2613" filled="true" fillcolor="#000000" stroked="false">
              <v:fill opacity="19660f" type="solid"/>
            </v:rect>
            <v:rect style="position:absolute;left:793;top:230;width:7597;height:602" id="docshape2614" filled="true" fillcolor="#ffffff" stroked="false">
              <v:fill type="solid"/>
            </v:rect>
            <v:shape style="position:absolute;left:877;top:330;width:397;height:397" type="#_x0000_t75" id="docshape2615" stroked="false">
              <v:imagedata r:id="rId107" o:title=""/>
            </v:shape>
            <v:shape style="position:absolute;left:986;top:354;width:191;height:371" type="#_x0000_t202" id="docshape2616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2617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  <w:r>
        <w:rPr/>
        <w:pict>
          <v:group style="position:absolute;margin-left:0pt;margin-top:70.324707pt;width:459.25pt;height:494.65pt;mso-position-horizontal-relative:page;mso-position-vertical-relative:page;z-index:-21756928" id="docshapegroup2618" coordorigin="0,1406" coordsize="9185,9893">
            <v:rect style="position:absolute;left:0;top:3135;width:9185;height:8164" id="docshape2619" filled="true" fillcolor="#e6e7e8" stroked="false">
              <v:fill type="solid"/>
            </v:rect>
            <v:line style="position:absolute" from="584,1482" to="584,9440" stroked="true" strokeweight="1.5pt" strokecolor="#4495d1">
              <v:stroke dashstyle="dot"/>
            </v:line>
            <v:shape style="position:absolute;left:568;top:1406;width:30;height:8079" id="docshape2620" coordorigin="569,1406" coordsize="30,8079" path="m599,9470l595,9460,584,9455,573,9460,569,9470,573,9481,584,9485,595,9481,599,9470xm599,1421l595,1411,584,1406,573,1411,569,1421,573,1432,584,1436,595,1432,599,1421xe" filled="true" fillcolor="#4495d1" stroked="false">
              <v:path arrowok="t"/>
              <v:fill type="solid"/>
            </v:shape>
            <v:shape style="position:absolute;left:385;top:2068;width:397;height:397" type="#_x0000_t75" id="docshape2621" stroked="false">
              <v:imagedata r:id="rId8" o:title=""/>
            </v:shape>
            <v:rect style="position:absolute;left:874;top:7177;width:7438;height:1145" id="docshape2622" filled="true" fillcolor="#000000" stroked="false">
              <v:fill opacity="32768f" type="solid"/>
            </v:rect>
            <v:rect style="position:absolute;left:936;top:7240;width:7314;height:1021" id="docshape2623" filled="true" fillcolor="#ffffff" stroked="false">
              <v:fill type="solid"/>
            </v:rect>
            <v:rect style="position:absolute;left:874;top:2567;width:7438;height:4788" id="docshape2624" filled="true" fillcolor="#000000" stroked="false">
              <v:fill opacity="32768f" type="solid"/>
            </v:rect>
            <v:shape style="position:absolute;left:947;top:2640;width:7292;height:4647" type="#_x0000_t75" id="docshape2625" stroked="false">
              <v:imagedata r:id="rId510" o:title=""/>
            </v:shape>
            <v:rect style="position:absolute;left:946;top:2640;width:7294;height:4647" id="docshape2626" filled="false" stroked="true" strokeweight="1pt" strokecolor="#ffffff">
              <v:stroke dashstyle="solid"/>
            </v:rect>
            <v:rect style="position:absolute;left:782;top:9647;width:3799;height:114" id="docshape2627" filled="true" fillcolor="#eeaf9f" stroked="false">
              <v:fill type="solid"/>
            </v:rect>
            <v:rect style="position:absolute;left:4580;top:9647;width:3799;height:114" id="docshape2628" filled="true" fillcolor="#b3ccea" stroked="false">
              <v:fill type="solid"/>
            </v:rect>
            <v:shape style="position:absolute;left:385;top:8472;width:397;height:397" type="#_x0000_t75" id="docshape2629" stroked="false">
              <v:imagedata r:id="rId511" o:title=""/>
            </v:shape>
            <v:shape style="position:absolute;left:385;top:8929;width:397;height:397" type="#_x0000_t75" id="docshape2630" stroked="false">
              <v:imagedata r:id="rId512" o:title=""/>
            </v:shape>
            <v:rect style="position:absolute;left:384;top:9433;width:418;height:418" id="docshape2631" filled="true" fillcolor="#000000" stroked="false">
              <v:fill opacity="19660f" type="solid"/>
            </v:rect>
            <v:shape style="position:absolute;left:385;top:9433;width:397;height:397" type="#_x0000_t75" id="docshape2632" stroked="false">
              <v:imagedata r:id="rId513" o:title=""/>
            </v:shape>
            <w10:wrap type="none"/>
          </v:group>
        </w:pict>
      </w:r>
    </w:p>
    <w:p>
      <w:pPr>
        <w:pStyle w:val="Heading3"/>
        <w:tabs>
          <w:tab w:pos="1473" w:val="left" w:leader="none"/>
        </w:tabs>
        <w:spacing w:line="471" w:lineRule="exact" w:before="82"/>
      </w:pPr>
      <w:r>
        <w:rPr/>
        <w:pict>
          <v:group style="position:absolute;margin-left:38.706001pt;margin-top:5.74227pt;width:28.8pt;height:28.8pt;mso-position-horizontal-relative:page;mso-position-vertical-relative:paragraph;z-index:-21756416" id="docshapegroup2633" coordorigin="774,115" coordsize="576,576">
            <v:rect style="position:absolute;left:774;top:114;width:576;height:576" id="docshape2634" filled="true" fillcolor="#000000" stroked="false">
              <v:fill opacity="19660f" type="solid"/>
            </v:rect>
            <v:rect style="position:absolute;left:793;top:134;width:457;height:454" id="docshape2635" filled="true" fillcolor="#db413f" stroked="false">
              <v:fill type="solid"/>
            </v:rect>
            <v:shape style="position:absolute;left:774;top:114;width:576;height:576" type="#_x0000_t202" id="docshape2636" filled="false" stroked="false">
              <v:textbox inset="0,0,0,0">
                <w:txbxContent>
                  <w:p>
                    <w:pPr>
                      <w:spacing w:line="475" w:lineRule="exact" w:before="0"/>
                      <w:ind w:left="67" w:right="0" w:firstLine="0"/>
                      <w:jc w:val="left"/>
                      <w:rPr>
                        <w:rFonts w:ascii="Tahoma"/>
                        <w:sz w:val="40"/>
                      </w:rPr>
                    </w:pPr>
                    <w:r>
                      <w:rPr>
                        <w:rFonts w:ascii="Tahoma"/>
                        <w:color w:val="FFFFFF"/>
                        <w:spacing w:val="-5"/>
                        <w:w w:val="90"/>
                        <w:sz w:val="40"/>
                      </w:rPr>
                      <w:t>45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75"/>
        </w:rPr>
        <w:t>Внутренняя</w:t>
      </w:r>
      <w:r>
        <w:rPr>
          <w:color w:val="DB413F"/>
          <w:spacing w:val="58"/>
          <w:w w:val="150"/>
        </w:rPr>
        <w:t> </w:t>
      </w:r>
      <w:r>
        <w:rPr>
          <w:color w:val="DB413F"/>
          <w:spacing w:val="-2"/>
          <w:w w:val="90"/>
        </w:rPr>
        <w:t>политика</w:t>
      </w:r>
    </w:p>
    <w:p>
      <w:pPr>
        <w:spacing w:line="441" w:lineRule="exact" w:before="0"/>
        <w:ind w:left="1473" w:right="0" w:firstLine="0"/>
        <w:jc w:val="left"/>
        <w:rPr>
          <w:rFonts w:ascii="Tahoma" w:hAnsi="Tahoma"/>
          <w:sz w:val="40"/>
        </w:rPr>
      </w:pPr>
      <w:r>
        <w:rPr>
          <w:rFonts w:ascii="Tahoma" w:hAnsi="Tahoma"/>
          <w:color w:val="DB413F"/>
          <w:w w:val="80"/>
          <w:sz w:val="40"/>
        </w:rPr>
        <w:t>царя</w:t>
      </w:r>
      <w:r>
        <w:rPr>
          <w:rFonts w:ascii="Tahoma" w:hAnsi="Tahoma"/>
          <w:color w:val="DB413F"/>
          <w:spacing w:val="22"/>
          <w:sz w:val="40"/>
        </w:rPr>
        <w:t> </w:t>
      </w:r>
      <w:r>
        <w:rPr>
          <w:rFonts w:ascii="Tahoma" w:hAnsi="Tahoma"/>
          <w:color w:val="DB413F"/>
          <w:w w:val="80"/>
          <w:sz w:val="40"/>
        </w:rPr>
        <w:t>Фёдора</w:t>
      </w:r>
      <w:r>
        <w:rPr>
          <w:rFonts w:ascii="Tahoma" w:hAnsi="Tahoma"/>
          <w:color w:val="DB413F"/>
          <w:spacing w:val="22"/>
          <w:sz w:val="40"/>
        </w:rPr>
        <w:t> </w:t>
      </w:r>
      <w:r>
        <w:rPr>
          <w:rFonts w:ascii="Tahoma" w:hAnsi="Tahoma"/>
          <w:color w:val="DB413F"/>
          <w:spacing w:val="-2"/>
          <w:w w:val="80"/>
          <w:sz w:val="40"/>
        </w:rPr>
        <w:t>Алексеевича</w:t>
      </w:r>
    </w:p>
    <w:p>
      <w:pPr>
        <w:pStyle w:val="Heading8"/>
        <w:tabs>
          <w:tab w:pos="1473" w:val="left" w:leader="none"/>
        </w:tabs>
        <w:spacing w:before="219"/>
        <w:ind w:left="494" w:right="0"/>
      </w:pPr>
      <w:r>
        <w:rPr>
          <w:color w:val="FFFFFF"/>
          <w:spacing w:val="-10"/>
          <w:w w:val="115"/>
          <w:position w:val="-4"/>
          <w:sz w:val="30"/>
        </w:rPr>
        <w:t>?</w:t>
      </w:r>
      <w:r>
        <w:rPr>
          <w:color w:val="FFFFFF"/>
          <w:position w:val="-4"/>
          <w:sz w:val="30"/>
        </w:rPr>
        <w:tab/>
      </w:r>
      <w:r>
        <w:rPr>
          <w:w w:val="115"/>
        </w:rPr>
        <w:t>Можно</w:t>
      </w:r>
      <w:r>
        <w:rPr>
          <w:spacing w:val="-2"/>
          <w:w w:val="115"/>
        </w:rPr>
        <w:t> </w:t>
      </w:r>
      <w:r>
        <w:rPr>
          <w:w w:val="115"/>
        </w:rPr>
        <w:t>ли</w:t>
      </w:r>
      <w:r>
        <w:rPr>
          <w:spacing w:val="-1"/>
          <w:w w:val="115"/>
        </w:rPr>
        <w:t> </w:t>
      </w:r>
      <w:r>
        <w:rPr>
          <w:w w:val="115"/>
        </w:rPr>
        <w:t>Фёдора</w:t>
      </w:r>
      <w:r>
        <w:rPr>
          <w:spacing w:val="-2"/>
          <w:w w:val="115"/>
        </w:rPr>
        <w:t> </w:t>
      </w:r>
      <w:r>
        <w:rPr>
          <w:w w:val="115"/>
        </w:rPr>
        <w:t>Алексеевича</w:t>
      </w:r>
      <w:r>
        <w:rPr>
          <w:spacing w:val="-1"/>
          <w:w w:val="115"/>
        </w:rPr>
        <w:t> </w:t>
      </w:r>
      <w:r>
        <w:rPr>
          <w:w w:val="115"/>
        </w:rPr>
        <w:t>считать</w:t>
      </w:r>
      <w:r>
        <w:rPr>
          <w:spacing w:val="-2"/>
          <w:w w:val="115"/>
        </w:rPr>
        <w:t> </w:t>
      </w:r>
      <w:r>
        <w:rPr>
          <w:w w:val="115"/>
        </w:rPr>
        <w:t>царём-</w:t>
      </w:r>
      <w:r>
        <w:rPr>
          <w:spacing w:val="-2"/>
          <w:w w:val="115"/>
        </w:rPr>
        <w:t>реформатором?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8"/>
        <w:rPr>
          <w:rFonts w:ascii="Calibri"/>
          <w:b/>
          <w:sz w:val="18"/>
        </w:rPr>
      </w:pPr>
      <w:r>
        <w:rPr/>
        <w:pict>
          <v:shape style="position:absolute;margin-left:43.707001pt;margin-top:12.599563pt;width:368.35pt;height:48.35pt;mso-position-horizontal-relative:page;mso-position-vertical-relative:paragraph;z-index:-15491584;mso-wrap-distance-left:0;mso-wrap-distance-right:0" type="#_x0000_t202" id="docshape2637" filled="false" stroked="false">
            <v:textbox inset="0,0,0,0">
              <w:txbxContent>
                <w:p>
                  <w:pPr>
                    <w:spacing w:line="222" w:lineRule="exact" w:before="77"/>
                    <w:ind w:left="176" w:right="0" w:firstLine="0"/>
                    <w:jc w:val="left"/>
                    <w:rPr>
                      <w:rFonts w:ascii="Calibri" w:hAnsi="Calibri"/>
                      <w:b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«Расцвет</w:t>
                  </w:r>
                  <w:r>
                    <w:rPr>
                      <w:rFonts w:ascii="Calibri" w:hAnsi="Calibri"/>
                      <w:b/>
                      <w:spacing w:val="5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Кремля.</w:t>
                  </w:r>
                  <w:r>
                    <w:rPr>
                      <w:rFonts w:ascii="Calibri" w:hAnsi="Calibri"/>
                      <w:b/>
                      <w:spacing w:val="6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Всехсвятский</w:t>
                  </w:r>
                  <w:r>
                    <w:rPr>
                      <w:rFonts w:ascii="Calibri" w:hAnsi="Calibri"/>
                      <w:b/>
                      <w:spacing w:val="5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мост</w:t>
                  </w:r>
                  <w:r>
                    <w:rPr>
                      <w:rFonts w:ascii="Calibri" w:hAnsi="Calibri"/>
                      <w:b/>
                      <w:spacing w:val="6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и</w:t>
                  </w:r>
                  <w:r>
                    <w:rPr>
                      <w:rFonts w:ascii="Calibri" w:hAnsi="Calibri"/>
                      <w:b/>
                      <w:spacing w:val="6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Кремль</w:t>
                  </w:r>
                  <w:r>
                    <w:rPr>
                      <w:rFonts w:ascii="Calibri" w:hAnsi="Calibri"/>
                      <w:b/>
                      <w:spacing w:val="5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в</w:t>
                  </w:r>
                  <w:r>
                    <w:rPr>
                      <w:rFonts w:ascii="Calibri" w:hAnsi="Calibri"/>
                      <w:b/>
                      <w:spacing w:val="6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конце</w:t>
                  </w:r>
                  <w:r>
                    <w:rPr>
                      <w:rFonts w:ascii="Calibri" w:hAnsi="Calibri"/>
                      <w:b/>
                      <w:spacing w:val="5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w w:val="115"/>
                      <w:sz w:val="19"/>
                    </w:rPr>
                    <w:t>XVII</w:t>
                  </w:r>
                  <w:r>
                    <w:rPr>
                      <w:rFonts w:ascii="Calibri" w:hAnsi="Calibri"/>
                      <w:b/>
                      <w:spacing w:val="6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5"/>
                      <w:w w:val="115"/>
                      <w:sz w:val="19"/>
                    </w:rPr>
                    <w:t>в.»</w:t>
                  </w:r>
                </w:p>
                <w:p>
                  <w:pPr>
                    <w:spacing w:line="211" w:lineRule="exact" w:before="0"/>
                    <w:ind w:left="176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А.</w:t>
                  </w:r>
                  <w:r>
                    <w:rPr>
                      <w:rFonts w:ascii="Trebuchet MS" w:hAnsi="Trebuchet MS"/>
                      <w:i/>
                      <w:spacing w:val="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Васнецов.</w:t>
                  </w:r>
                  <w:r>
                    <w:rPr>
                      <w:rFonts w:ascii="Trebuchet MS" w:hAnsi="Trebuchet MS"/>
                      <w:i/>
                      <w:spacing w:val="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95"/>
                      <w:sz w:val="19"/>
                    </w:rPr>
                    <w:t>Музей</w:t>
                  </w:r>
                  <w:r>
                    <w:rPr>
                      <w:rFonts w:ascii="Trebuchet MS" w:hAnsi="Trebuchet MS"/>
                      <w:i/>
                      <w:spacing w:val="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pacing w:val="-2"/>
                      <w:w w:val="95"/>
                      <w:sz w:val="19"/>
                    </w:rPr>
                    <w:t>Москвы</w:t>
                  </w:r>
                </w:p>
                <w:p>
                  <w:pPr>
                    <w:spacing w:before="91"/>
                    <w:ind w:left="176" w:right="0" w:firstLine="0"/>
                    <w:jc w:val="left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80"/>
                      <w:sz w:val="20"/>
                    </w:rPr>
                    <w:t></w:t>
                  </w:r>
                  <w:r>
                    <w:rPr>
                      <w:rFonts w:ascii="Times New Roman" w:hAnsi="Times New Roman"/>
                      <w:color w:val="DB413F"/>
                      <w:spacing w:val="51"/>
                      <w:sz w:val="20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Какие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постройки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в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Кремле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w w:val="95"/>
                      <w:sz w:val="19"/>
                    </w:rPr>
                    <w:t>вы</w:t>
                  </w:r>
                  <w:r>
                    <w:rPr>
                      <w:rFonts w:ascii="Tahoma" w:hAnsi="Tahoma"/>
                      <w:spacing w:val="-12"/>
                      <w:w w:val="95"/>
                      <w:sz w:val="19"/>
                    </w:rPr>
                    <w:t> </w:t>
                  </w:r>
                  <w:r>
                    <w:rPr>
                      <w:rFonts w:ascii="Tahoma" w:hAnsi="Tahoma"/>
                      <w:spacing w:val="-2"/>
                      <w:w w:val="95"/>
                      <w:sz w:val="19"/>
                    </w:rPr>
                    <w:t>знаете?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b/>
          <w:sz w:val="8"/>
        </w:rPr>
      </w:pPr>
    </w:p>
    <w:p>
      <w:pPr>
        <w:pStyle w:val="ListParagraph"/>
        <w:numPr>
          <w:ilvl w:val="0"/>
          <w:numId w:val="124"/>
        </w:numPr>
        <w:tabs>
          <w:tab w:pos="1048" w:val="left" w:leader="none"/>
        </w:tabs>
        <w:spacing w:line="240" w:lineRule="auto" w:before="93" w:after="0"/>
        <w:ind w:left="1047" w:right="0" w:hanging="153"/>
        <w:jc w:val="left"/>
        <w:rPr>
          <w:sz w:val="19"/>
        </w:rPr>
      </w:pPr>
      <w:r>
        <w:rPr>
          <w:w w:val="95"/>
          <w:sz w:val="19"/>
        </w:rPr>
        <w:t>даточные</w:t>
      </w:r>
      <w:r>
        <w:rPr>
          <w:sz w:val="19"/>
        </w:rPr>
        <w:t> </w:t>
      </w:r>
      <w:r>
        <w:rPr>
          <w:spacing w:val="-4"/>
          <w:sz w:val="19"/>
        </w:rPr>
        <w:t>люди</w:t>
      </w:r>
    </w:p>
    <w:p>
      <w:pPr>
        <w:pStyle w:val="ListParagraph"/>
        <w:numPr>
          <w:ilvl w:val="0"/>
          <w:numId w:val="124"/>
        </w:numPr>
        <w:tabs>
          <w:tab w:pos="1048" w:val="left" w:leader="none"/>
        </w:tabs>
        <w:spacing w:line="240" w:lineRule="auto" w:before="176" w:after="0"/>
        <w:ind w:left="1047" w:right="0" w:hanging="153"/>
        <w:jc w:val="left"/>
        <w:rPr>
          <w:sz w:val="19"/>
        </w:rPr>
      </w:pPr>
      <w:r>
        <w:rPr>
          <w:sz w:val="19"/>
        </w:rPr>
        <w:t>Фёдор</w:t>
      </w:r>
      <w:r>
        <w:rPr>
          <w:spacing w:val="-12"/>
          <w:sz w:val="19"/>
        </w:rPr>
        <w:t> </w:t>
      </w:r>
      <w:r>
        <w:rPr>
          <w:sz w:val="19"/>
        </w:rPr>
        <w:t>III</w:t>
      </w:r>
      <w:r>
        <w:rPr>
          <w:spacing w:val="-11"/>
          <w:sz w:val="19"/>
        </w:rPr>
        <w:t> </w:t>
      </w:r>
      <w:r>
        <w:rPr>
          <w:sz w:val="19"/>
        </w:rPr>
        <w:t>Алексеевич</w:t>
      </w:r>
      <w:r>
        <w:rPr>
          <w:spacing w:val="-12"/>
          <w:sz w:val="19"/>
        </w:rPr>
        <w:t> </w:t>
      </w:r>
      <w:r>
        <w:rPr>
          <w:rFonts w:ascii="Calibri" w:hAnsi="Calibri"/>
          <w:b/>
          <w:color w:val="4495D1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-3"/>
          <w:position w:val="-2"/>
          <w:sz w:val="22"/>
        </w:rPr>
        <w:t> </w:t>
      </w:r>
      <w:r>
        <w:rPr>
          <w:sz w:val="19"/>
        </w:rPr>
        <w:t>Симеон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Полоцкий</w:t>
      </w:r>
    </w:p>
    <w:p>
      <w:pPr>
        <w:pStyle w:val="Heading6"/>
        <w:tabs>
          <w:tab w:pos="7891" w:val="left" w:leader="none"/>
        </w:tabs>
        <w:spacing w:before="160"/>
        <w:ind w:left="895"/>
      </w:pPr>
      <w:r>
        <w:rPr/>
        <w:pict>
          <v:group style="position:absolute;margin-left:39.118pt;margin-top:24.924757pt;width:379.85pt;height:70.05pt;mso-position-horizontal-relative:page;mso-position-vertical-relative:paragraph;z-index:-15491072;mso-wrap-distance-left:0;mso-wrap-distance-right:0" id="docshapegroup2638" coordorigin="782,498" coordsize="7597,1401">
            <v:shape style="position:absolute;left:4580;top:498;width:3799;height:1401" type="#_x0000_t202" id="docshape2639" filled="true" fillcolor="#e0e8f6" stroked="false">
              <v:textbox inset="0,0,0,0">
                <w:txbxContent>
                  <w:p>
                    <w:pPr>
                      <w:numPr>
                        <w:ilvl w:val="0"/>
                        <w:numId w:val="125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407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1685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отмена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Нантского</w:t>
                    </w:r>
                    <w:r>
                      <w:rPr>
                        <w:rFonts w:ascii="Tahoma" w:hAnsi="Tahoma"/>
                        <w:color w:val="000000"/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эдикта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05"/>
                        <w:sz w:val="19"/>
                      </w:rPr>
                      <w:t>Людовиком XIV во Франции</w:t>
                    </w:r>
                  </w:p>
                  <w:p>
                    <w:pPr>
                      <w:numPr>
                        <w:ilvl w:val="0"/>
                        <w:numId w:val="125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371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9"/>
                      </w:rPr>
                      <w:t>1689 г.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— принятие Билля о 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правах</w:t>
                    </w:r>
                    <w:r>
                      <w:rPr>
                        <w:rFonts w:ascii="Tahoma" w:hAnsi="Tahoma"/>
                        <w:color w:val="000000"/>
                        <w:sz w:val="19"/>
                      </w:rPr>
                      <w:t> в Англии</w:t>
                    </w:r>
                  </w:p>
                </w:txbxContent>
              </v:textbox>
              <v:fill type="solid"/>
              <w10:wrap type="none"/>
            </v:shape>
            <v:shape style="position:absolute;left:782;top:498;width:3799;height:1401" type="#_x0000_t202" id="docshape2640" filled="true" fillcolor="#f7ded5" stroked="false">
              <v:textbox inset="0,0,0,0">
                <w:txbxContent>
                  <w:p>
                    <w:pPr>
                      <w:numPr>
                        <w:ilvl w:val="0"/>
                        <w:numId w:val="126"/>
                      </w:numPr>
                      <w:tabs>
                        <w:tab w:pos="284" w:val="left" w:leader="none"/>
                      </w:tabs>
                      <w:spacing w:line="192" w:lineRule="auto" w:before="150"/>
                      <w:ind w:left="283" w:right="705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1676—1682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w w:val="110"/>
                        <w:sz w:val="19"/>
                      </w:rPr>
                      <w:t>гг.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царствование</w:t>
                    </w:r>
                    <w:r>
                      <w:rPr>
                        <w:rFonts w:ascii="Tahoma" w:hAnsi="Tahoma"/>
                        <w:color w:val="000000"/>
                        <w:spacing w:val="-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Фёдора</w:t>
                    </w:r>
                    <w:r>
                      <w:rPr>
                        <w:rFonts w:ascii="Tahoma" w:hAnsi="Tahoma"/>
                        <w:color w:val="000000"/>
                        <w:spacing w:val="-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Алексеевича</w:t>
                    </w:r>
                  </w:p>
                  <w:p>
                    <w:pPr>
                      <w:numPr>
                        <w:ilvl w:val="0"/>
                        <w:numId w:val="126"/>
                      </w:numPr>
                      <w:tabs>
                        <w:tab w:pos="284" w:val="left" w:leader="none"/>
                      </w:tabs>
                      <w:spacing w:line="192" w:lineRule="auto" w:before="58"/>
                      <w:ind w:left="283" w:right="732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1679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введение</w:t>
                    </w:r>
                    <w:r>
                      <w:rPr>
                        <w:rFonts w:ascii="Tahoma" w:hAnsi="Tahoma"/>
                        <w:color w:val="000000"/>
                        <w:spacing w:val="-1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подворного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налогообложения</w:t>
                    </w:r>
                  </w:p>
                  <w:p>
                    <w:pPr>
                      <w:numPr>
                        <w:ilvl w:val="0"/>
                        <w:numId w:val="126"/>
                      </w:numPr>
                      <w:tabs>
                        <w:tab w:pos="284" w:val="left" w:leader="none"/>
                      </w:tabs>
                      <w:spacing w:before="17"/>
                      <w:ind w:left="283" w:right="0" w:hanging="171"/>
                      <w:jc w:val="left"/>
                      <w:rPr>
                        <w:rFonts w:ascii="Tahoma" w:hAnsi="Tahoma"/>
                        <w:color w:val="000000"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1682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10"/>
                        <w:sz w:val="19"/>
                      </w:rPr>
                      <w:t>г.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—</w:t>
                    </w:r>
                    <w:r>
                      <w:rPr>
                        <w:rFonts w:ascii="Tahoma" w:hAnsi="Tahoma"/>
                        <w:color w:val="000000"/>
                        <w:spacing w:val="-1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w w:val="110"/>
                        <w:sz w:val="19"/>
                      </w:rPr>
                      <w:t>отмена</w:t>
                    </w:r>
                    <w:r>
                      <w:rPr>
                        <w:rFonts w:ascii="Tahoma" w:hAnsi="Tahoma"/>
                        <w:color w:val="000000"/>
                        <w:spacing w:val="-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color w:val="000000"/>
                        <w:spacing w:val="-2"/>
                        <w:w w:val="110"/>
                        <w:sz w:val="19"/>
                      </w:rPr>
                      <w:t>местничества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color w:val="DB413F"/>
          <w:spacing w:val="-2"/>
          <w:w w:val="85"/>
        </w:rPr>
        <w:t>РОССИЯ</w:t>
      </w:r>
      <w:r>
        <w:rPr>
          <w:color w:val="DB413F"/>
        </w:rPr>
        <w:tab/>
      </w:r>
      <w:r>
        <w:rPr>
          <w:color w:val="4495D1"/>
          <w:spacing w:val="-5"/>
          <w:w w:val="85"/>
        </w:rPr>
        <w:t>МИР</w:t>
      </w:r>
    </w:p>
    <w:p>
      <w:pPr>
        <w:spacing w:after="0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rFonts w:ascii="Tahoma"/>
          <w:sz w:val="10"/>
        </w:rPr>
      </w:pPr>
    </w:p>
    <w:p>
      <w:pPr>
        <w:pStyle w:val="BodyText"/>
        <w:spacing w:line="220" w:lineRule="auto" w:before="118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Царь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Фёдор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Алексеевич.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Смерть</w:t>
      </w:r>
      <w:r>
        <w:rPr>
          <w:color w:val="000000"/>
          <w:spacing w:val="40"/>
        </w:rPr>
        <w:t> </w:t>
      </w:r>
      <w:r>
        <w:rPr>
          <w:color w:val="000000"/>
        </w:rPr>
        <w:t>царя</w:t>
      </w:r>
      <w:r>
        <w:rPr>
          <w:color w:val="000000"/>
          <w:spacing w:val="40"/>
        </w:rPr>
        <w:t> </w:t>
      </w:r>
      <w:r>
        <w:rPr>
          <w:color w:val="000000"/>
        </w:rPr>
        <w:t>Алексея</w:t>
      </w:r>
      <w:r>
        <w:rPr>
          <w:color w:val="000000"/>
          <w:spacing w:val="40"/>
        </w:rPr>
        <w:t> </w:t>
      </w:r>
      <w:r>
        <w:rPr>
          <w:color w:val="000000"/>
        </w:rPr>
        <w:t>Михайловича</w:t>
      </w:r>
      <w:r>
        <w:rPr>
          <w:color w:val="000000"/>
          <w:spacing w:val="40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color w:val="000000"/>
        </w:rPr>
        <w:t>начале 1676</w:t>
      </w:r>
      <w:r>
        <w:rPr>
          <w:color w:val="000000"/>
          <w:spacing w:val="-12"/>
        </w:rPr>
        <w:t> </w:t>
      </w:r>
      <w:r>
        <w:rPr>
          <w:color w:val="000000"/>
        </w:rPr>
        <w:t>г.</w:t>
      </w:r>
      <w:r>
        <w:rPr>
          <w:color w:val="000000"/>
          <w:spacing w:val="-12"/>
        </w:rPr>
        <w:t> </w:t>
      </w:r>
      <w:r>
        <w:rPr>
          <w:color w:val="000000"/>
        </w:rPr>
        <w:t>была</w:t>
      </w:r>
      <w:r>
        <w:rPr>
          <w:color w:val="000000"/>
          <w:spacing w:val="-12"/>
        </w:rPr>
        <w:t> </w:t>
      </w:r>
      <w:r>
        <w:rPr>
          <w:color w:val="000000"/>
        </w:rPr>
        <w:t>скоропостижной.</w:t>
      </w:r>
      <w:r>
        <w:rPr>
          <w:color w:val="000000"/>
          <w:spacing w:val="-12"/>
        </w:rPr>
        <w:t> </w:t>
      </w:r>
      <w:r>
        <w:rPr>
          <w:color w:val="000000"/>
        </w:rPr>
        <w:t>В</w:t>
      </w:r>
      <w:r>
        <w:rPr>
          <w:color w:val="000000"/>
          <w:spacing w:val="-12"/>
        </w:rPr>
        <w:t> </w:t>
      </w:r>
      <w:r>
        <w:rPr>
          <w:color w:val="000000"/>
        </w:rPr>
        <w:t>последние</w:t>
      </w:r>
      <w:r>
        <w:rPr>
          <w:color w:val="000000"/>
          <w:spacing w:val="-12"/>
        </w:rPr>
        <w:t> </w:t>
      </w:r>
      <w:r>
        <w:rPr>
          <w:color w:val="000000"/>
        </w:rPr>
        <w:t>годы</w:t>
      </w:r>
      <w:r>
        <w:rPr>
          <w:color w:val="000000"/>
          <w:spacing w:val="-12"/>
        </w:rPr>
        <w:t> </w:t>
      </w:r>
      <w:r>
        <w:rPr>
          <w:color w:val="000000"/>
        </w:rPr>
        <w:t>второй</w:t>
      </w:r>
      <w:r>
        <w:rPr>
          <w:color w:val="000000"/>
          <w:spacing w:val="-12"/>
        </w:rPr>
        <w:t> </w:t>
      </w:r>
      <w:r>
        <w:rPr>
          <w:color w:val="000000"/>
        </w:rPr>
        <w:t>царь</w:t>
      </w:r>
      <w:r>
        <w:rPr>
          <w:color w:val="000000"/>
          <w:spacing w:val="-12"/>
        </w:rPr>
        <w:t> </w:t>
      </w:r>
      <w:r>
        <w:rPr>
          <w:color w:val="000000"/>
        </w:rPr>
        <w:t>из</w:t>
      </w:r>
      <w:r>
        <w:rPr>
          <w:color w:val="000000"/>
          <w:spacing w:val="-12"/>
        </w:rPr>
        <w:t> </w:t>
      </w:r>
      <w:r>
        <w:rPr>
          <w:color w:val="000000"/>
        </w:rPr>
        <w:t>династии</w:t>
      </w:r>
      <w:r>
        <w:rPr>
          <w:color w:val="000000"/>
          <w:spacing w:val="-12"/>
        </w:rPr>
        <w:t> </w:t>
      </w:r>
      <w:r>
        <w:rPr>
          <w:color w:val="000000"/>
        </w:rPr>
        <w:t>Рома- новых часто прихварывал, но ничто не говорило о приближении печального конца. Царь вёл привычный образ жизни, много занимался делами, ездил по монастырям и даже выезжал на охоту. Его смерть застала всех врасплох.</w:t>
      </w:r>
    </w:p>
    <w:p>
      <w:pPr>
        <w:pStyle w:val="BodyText"/>
        <w:spacing w:line="220" w:lineRule="auto" w:before="3"/>
        <w:ind w:left="793" w:right="791" w:firstLine="340"/>
        <w:jc w:val="both"/>
      </w:pPr>
      <w:r>
        <w:rPr/>
        <w:t>Наследник</w:t>
      </w:r>
      <w:r>
        <w:rPr>
          <w:spacing w:val="80"/>
          <w:w w:val="150"/>
        </w:rPr>
        <w:t> </w:t>
      </w:r>
      <w:r>
        <w:rPr>
          <w:rFonts w:ascii="Book Antiqua" w:hAnsi="Book Antiqua"/>
          <w:b/>
          <w:i/>
        </w:rPr>
        <w:t>Фёдор</w:t>
      </w:r>
      <w:r>
        <w:rPr>
          <w:rFonts w:ascii="Book Antiqua" w:hAnsi="Book Antiqua"/>
          <w:b/>
          <w:i/>
          <w:spacing w:val="40"/>
        </w:rPr>
        <w:t>  </w:t>
      </w:r>
      <w:r>
        <w:rPr>
          <w:rFonts w:ascii="Book Antiqua" w:hAnsi="Book Antiqua"/>
          <w:b/>
          <w:i/>
        </w:rPr>
        <w:t>III</w:t>
      </w:r>
      <w:r>
        <w:rPr>
          <w:rFonts w:ascii="Book Antiqua" w:hAnsi="Book Antiqua"/>
          <w:b/>
          <w:i/>
          <w:spacing w:val="40"/>
        </w:rPr>
        <w:t>  </w:t>
      </w:r>
      <w:r>
        <w:rPr>
          <w:rFonts w:ascii="Book Antiqua" w:hAnsi="Book Antiqua"/>
          <w:b/>
          <w:i/>
        </w:rPr>
        <w:t>Алексеевич</w:t>
      </w:r>
      <w:r>
        <w:rPr>
          <w:rFonts w:ascii="Book Antiqua" w:hAnsi="Book Antiqua"/>
          <w:b/>
          <w:i/>
          <w:spacing w:val="40"/>
        </w:rPr>
        <w:t>  </w:t>
      </w:r>
      <w:r>
        <w:rPr>
          <w:rFonts w:ascii="Book Antiqua" w:hAnsi="Book Antiqua"/>
          <w:b/>
        </w:rPr>
        <w:t>(1676—1682)</w:t>
      </w:r>
      <w:r>
        <w:rPr>
          <w:rFonts w:ascii="Book Antiqua" w:hAnsi="Book Antiqua"/>
          <w:b/>
          <w:spacing w:val="40"/>
        </w:rPr>
        <w:t>  </w:t>
      </w:r>
      <w:r>
        <w:rPr/>
        <w:t>был</w:t>
      </w:r>
      <w:r>
        <w:rPr>
          <w:spacing w:val="80"/>
          <w:w w:val="150"/>
        </w:rPr>
        <w:t> </w:t>
      </w:r>
      <w:r>
        <w:rPr/>
        <w:t>слишком</w:t>
      </w:r>
      <w:r>
        <w:rPr>
          <w:spacing w:val="80"/>
          <w:w w:val="150"/>
        </w:rPr>
        <w:t> </w:t>
      </w:r>
      <w:r>
        <w:rPr/>
        <w:t>молод</w:t>
      </w:r>
      <w:r>
        <w:rPr>
          <w:spacing w:val="40"/>
        </w:rPr>
        <w:t> </w:t>
      </w:r>
      <w:r>
        <w:rPr/>
        <w:t>и неопытен, чтобы твёрдой рукой взять в руки управление государством. На момент</w:t>
      </w:r>
      <w:r>
        <w:rPr>
          <w:spacing w:val="-2"/>
        </w:rPr>
        <w:t> </w:t>
      </w:r>
      <w:r>
        <w:rPr/>
        <w:t>воцарения</w:t>
      </w:r>
      <w:r>
        <w:rPr>
          <w:spacing w:val="-2"/>
        </w:rPr>
        <w:t> </w:t>
      </w:r>
      <w:r>
        <w:rPr/>
        <w:t>ему</w:t>
      </w:r>
      <w:r>
        <w:rPr>
          <w:spacing w:val="-2"/>
        </w:rPr>
        <w:t> </w:t>
      </w:r>
      <w:r>
        <w:rPr/>
        <w:t>исполнилось</w:t>
      </w:r>
      <w:r>
        <w:rPr>
          <w:spacing w:val="-2"/>
        </w:rPr>
        <w:t> </w:t>
      </w:r>
      <w:r>
        <w:rPr/>
        <w:t>всего</w:t>
      </w:r>
      <w:r>
        <w:rPr>
          <w:spacing w:val="-2"/>
        </w:rPr>
        <w:t> </w:t>
      </w:r>
      <w:r>
        <w:rPr/>
        <w:t>14</w:t>
      </w:r>
      <w:r>
        <w:rPr>
          <w:spacing w:val="-2"/>
        </w:rPr>
        <w:t> </w:t>
      </w:r>
      <w:r>
        <w:rPr/>
        <w:t>лет.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тому</w:t>
      </w:r>
      <w:r>
        <w:rPr>
          <w:spacing w:val="-2"/>
        </w:rPr>
        <w:t> </w:t>
      </w:r>
      <w:r>
        <w:rPr/>
        <w:t>же</w:t>
      </w:r>
      <w:r>
        <w:rPr>
          <w:spacing w:val="-2"/>
        </w:rPr>
        <w:t> </w:t>
      </w:r>
      <w:r>
        <w:rPr/>
        <w:t>он</w:t>
      </w:r>
      <w:r>
        <w:rPr>
          <w:spacing w:val="-2"/>
        </w:rPr>
        <w:t> </w:t>
      </w:r>
      <w:r>
        <w:rPr/>
        <w:t>был</w:t>
      </w:r>
      <w:r>
        <w:rPr>
          <w:spacing w:val="-2"/>
        </w:rPr>
        <w:t> </w:t>
      </w:r>
      <w:r>
        <w:rPr/>
        <w:t>слаб</w:t>
      </w:r>
      <w:r>
        <w:rPr>
          <w:spacing w:val="-2"/>
        </w:rPr>
        <w:t> </w:t>
      </w:r>
      <w:r>
        <w:rPr/>
        <w:t>здоро- вьем, и врачи опасались за его жизнь.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pict>
          <v:shape style="position:absolute;margin-left:0pt;margin-top:6.190755pt;width:.1pt;height:408.2pt;mso-position-horizontal-relative:page;mso-position-vertical-relative:paragraph;z-index:15968768" id="docshape2648" coordorigin="0,124" coordsize="0,8164" path="m0,124l0,8288e" filled="true" fillcolor="#e6e7e8" stroked="false">
            <v:path arrowok="t"/>
            <v:fill type="solid"/>
            <w10:wrap type="none"/>
          </v:shape>
        </w:pict>
      </w:r>
      <w:r>
        <w:rPr/>
        <w:t>Фёдор</w:t>
      </w:r>
      <w:r>
        <w:rPr>
          <w:spacing w:val="-4"/>
        </w:rPr>
        <w:t> </w:t>
      </w:r>
      <w:r>
        <w:rPr/>
        <w:t>Алексеевич</w:t>
      </w:r>
      <w:r>
        <w:rPr>
          <w:spacing w:val="-4"/>
        </w:rPr>
        <w:t> </w:t>
      </w:r>
      <w:r>
        <w:rPr/>
        <w:t>был</w:t>
      </w:r>
      <w:r>
        <w:rPr>
          <w:spacing w:val="-4"/>
        </w:rPr>
        <w:t> </w:t>
      </w:r>
      <w:r>
        <w:rPr/>
        <w:t>третьим</w:t>
      </w:r>
      <w:r>
        <w:rPr>
          <w:spacing w:val="-4"/>
        </w:rPr>
        <w:t> </w:t>
      </w:r>
      <w:r>
        <w:rPr/>
        <w:t>сыном</w:t>
      </w:r>
      <w:r>
        <w:rPr>
          <w:spacing w:val="-4"/>
        </w:rPr>
        <w:t> </w:t>
      </w:r>
      <w:r>
        <w:rPr/>
        <w:t>Марии</w:t>
      </w:r>
      <w:r>
        <w:rPr>
          <w:spacing w:val="-4"/>
        </w:rPr>
        <w:t> </w:t>
      </w:r>
      <w:r>
        <w:rPr/>
        <w:t>Милославской,</w:t>
      </w:r>
      <w:r>
        <w:rPr>
          <w:spacing w:val="-4"/>
        </w:rPr>
        <w:t> </w:t>
      </w:r>
      <w:r>
        <w:rPr/>
        <w:t>первой</w:t>
      </w:r>
      <w:r>
        <w:rPr>
          <w:spacing w:val="-4"/>
        </w:rPr>
        <w:t> </w:t>
      </w:r>
      <w:r>
        <w:rPr/>
        <w:t>жены Алексея Михайловича. После её смерти царь Алексей женился на незнатной дворянке</w:t>
      </w:r>
      <w:r>
        <w:rPr>
          <w:spacing w:val="-11"/>
        </w:rPr>
        <w:t> </w:t>
      </w:r>
      <w:r>
        <w:rPr/>
        <w:t>Наталии</w:t>
      </w:r>
      <w:r>
        <w:rPr>
          <w:spacing w:val="-11"/>
        </w:rPr>
        <w:t> </w:t>
      </w:r>
      <w:r>
        <w:rPr/>
        <w:t>Нарышкиной,</w:t>
      </w:r>
      <w:r>
        <w:rPr>
          <w:spacing w:val="-11"/>
        </w:rPr>
        <w:t> </w:t>
      </w:r>
      <w:r>
        <w:rPr/>
        <w:t>воспитаннице</w:t>
      </w:r>
      <w:r>
        <w:rPr>
          <w:spacing w:val="-11"/>
        </w:rPr>
        <w:t> </w:t>
      </w:r>
      <w:r>
        <w:rPr/>
        <w:t>последнего</w:t>
      </w:r>
      <w:r>
        <w:rPr>
          <w:spacing w:val="-11"/>
        </w:rPr>
        <w:t> </w:t>
      </w:r>
      <w:r>
        <w:rPr/>
        <w:t>царского</w:t>
      </w:r>
      <w:r>
        <w:rPr>
          <w:spacing w:val="-11"/>
        </w:rPr>
        <w:t> </w:t>
      </w:r>
      <w:r>
        <w:rPr/>
        <w:t>фаворита </w:t>
      </w:r>
      <w:r>
        <w:rPr>
          <w:spacing w:val="-2"/>
        </w:rPr>
        <w:t>Артамона</w:t>
      </w:r>
      <w:r>
        <w:rPr>
          <w:spacing w:val="-11"/>
        </w:rPr>
        <w:t> </w:t>
      </w:r>
      <w:r>
        <w:rPr>
          <w:spacing w:val="-2"/>
        </w:rPr>
        <w:t>Матвеева.</w:t>
      </w:r>
      <w:r>
        <w:rPr>
          <w:spacing w:val="-11"/>
        </w:rPr>
        <w:t> </w:t>
      </w:r>
      <w:r>
        <w:rPr>
          <w:spacing w:val="-2"/>
        </w:rPr>
        <w:t>При</w:t>
      </w:r>
      <w:r>
        <w:rPr>
          <w:spacing w:val="-11"/>
        </w:rPr>
        <w:t> </w:t>
      </w:r>
      <w:r>
        <w:rPr>
          <w:spacing w:val="-2"/>
        </w:rPr>
        <w:t>новой</w:t>
      </w:r>
      <w:r>
        <w:rPr>
          <w:spacing w:val="-11"/>
        </w:rPr>
        <w:t> </w:t>
      </w:r>
      <w:r>
        <w:rPr>
          <w:spacing w:val="-2"/>
        </w:rPr>
        <w:t>царице</w:t>
      </w:r>
      <w:r>
        <w:rPr>
          <w:spacing w:val="-11"/>
        </w:rPr>
        <w:t> </w:t>
      </w:r>
      <w:r>
        <w:rPr>
          <w:spacing w:val="-2"/>
        </w:rPr>
        <w:t>Милославские</w:t>
      </w:r>
      <w:r>
        <w:rPr>
          <w:spacing w:val="-11"/>
        </w:rPr>
        <w:t> </w:t>
      </w:r>
      <w:r>
        <w:rPr>
          <w:spacing w:val="-2"/>
        </w:rPr>
        <w:t>утратили</w:t>
      </w:r>
      <w:r>
        <w:rPr>
          <w:spacing w:val="-11"/>
        </w:rPr>
        <w:t> </w:t>
      </w:r>
      <w:r>
        <w:rPr>
          <w:spacing w:val="-2"/>
        </w:rPr>
        <w:t>былое</w:t>
      </w:r>
      <w:r>
        <w:rPr>
          <w:spacing w:val="-11"/>
        </w:rPr>
        <w:t> </w:t>
      </w:r>
      <w:r>
        <w:rPr>
          <w:spacing w:val="-2"/>
        </w:rPr>
        <w:t>влияние. </w:t>
      </w:r>
      <w:r>
        <w:rPr/>
        <w:t>Воцарение</w:t>
      </w:r>
      <w:r>
        <w:rPr>
          <w:spacing w:val="-14"/>
        </w:rPr>
        <w:t> </w:t>
      </w:r>
      <w:r>
        <w:rPr/>
        <w:t>Фёдора</w:t>
      </w:r>
      <w:r>
        <w:rPr>
          <w:spacing w:val="-14"/>
        </w:rPr>
        <w:t> </w:t>
      </w:r>
      <w:r>
        <w:rPr/>
        <w:t>было</w:t>
      </w:r>
      <w:r>
        <w:rPr>
          <w:spacing w:val="-14"/>
        </w:rPr>
        <w:t> </w:t>
      </w:r>
      <w:r>
        <w:rPr/>
        <w:t>встречено</w:t>
      </w:r>
      <w:r>
        <w:rPr>
          <w:spacing w:val="-14"/>
        </w:rPr>
        <w:t> </w:t>
      </w:r>
      <w:r>
        <w:rPr/>
        <w:t>кланом</w:t>
      </w:r>
      <w:r>
        <w:rPr>
          <w:spacing w:val="-14"/>
        </w:rPr>
        <w:t> </w:t>
      </w:r>
      <w:r>
        <w:rPr/>
        <w:t>Милославских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возможность</w:t>
      </w:r>
      <w:r>
        <w:rPr>
          <w:spacing w:val="-14"/>
        </w:rPr>
        <w:t> </w:t>
      </w:r>
      <w:r>
        <w:rPr/>
        <w:t>вер- </w:t>
      </w:r>
      <w:r>
        <w:rPr>
          <w:spacing w:val="-2"/>
        </w:rPr>
        <w:t>нуть</w:t>
      </w:r>
      <w:r>
        <w:rPr>
          <w:spacing w:val="-4"/>
        </w:rPr>
        <w:t> </w:t>
      </w:r>
      <w:r>
        <w:rPr>
          <w:spacing w:val="-2"/>
        </w:rPr>
        <w:t>утраченное.</w:t>
      </w:r>
      <w:r>
        <w:rPr>
          <w:spacing w:val="-4"/>
        </w:rPr>
        <w:t> </w:t>
      </w:r>
      <w:r>
        <w:rPr>
          <w:spacing w:val="-2"/>
        </w:rPr>
        <w:t>Они</w:t>
      </w:r>
      <w:r>
        <w:rPr>
          <w:spacing w:val="-4"/>
        </w:rPr>
        <w:t> </w:t>
      </w:r>
      <w:r>
        <w:rPr>
          <w:spacing w:val="-2"/>
        </w:rPr>
        <w:t>добились</w:t>
      </w:r>
      <w:r>
        <w:rPr>
          <w:spacing w:val="-4"/>
        </w:rPr>
        <w:t> </w:t>
      </w:r>
      <w:r>
        <w:rPr>
          <w:spacing w:val="-2"/>
        </w:rPr>
        <w:t>изгнания</w:t>
      </w:r>
      <w:r>
        <w:rPr>
          <w:spacing w:val="-4"/>
        </w:rPr>
        <w:t> </w:t>
      </w:r>
      <w:r>
        <w:rPr>
          <w:spacing w:val="-2"/>
        </w:rPr>
        <w:t>боярина</w:t>
      </w:r>
      <w:r>
        <w:rPr>
          <w:spacing w:val="-4"/>
        </w:rPr>
        <w:t> </w:t>
      </w:r>
      <w:r>
        <w:rPr>
          <w:spacing w:val="-2"/>
        </w:rPr>
        <w:t>Матвеева</w:t>
      </w:r>
      <w:r>
        <w:rPr>
          <w:spacing w:val="-4"/>
        </w:rPr>
        <w:t> </w:t>
      </w:r>
      <w:r>
        <w:rPr>
          <w:spacing w:val="-2"/>
        </w:rPr>
        <w:t>—</w:t>
      </w:r>
      <w:r>
        <w:rPr>
          <w:spacing w:val="-4"/>
        </w:rPr>
        <w:t> </w:t>
      </w:r>
      <w:r>
        <w:rPr>
          <w:spacing w:val="-2"/>
        </w:rPr>
        <w:t>главной</w:t>
      </w:r>
      <w:r>
        <w:rPr>
          <w:spacing w:val="-4"/>
        </w:rPr>
        <w:t> </w:t>
      </w:r>
      <w:r>
        <w:rPr>
          <w:spacing w:val="-2"/>
        </w:rPr>
        <w:t>фигуры </w:t>
      </w:r>
      <w:r>
        <w:rPr/>
        <w:t>из</w:t>
      </w:r>
      <w:r>
        <w:rPr>
          <w:spacing w:val="-7"/>
        </w:rPr>
        <w:t> </w:t>
      </w:r>
      <w:r>
        <w:rPr/>
        <w:t>окружения</w:t>
      </w:r>
      <w:r>
        <w:rPr>
          <w:spacing w:val="-7"/>
        </w:rPr>
        <w:t> </w:t>
      </w:r>
      <w:r>
        <w:rPr/>
        <w:t>вдовствующей</w:t>
      </w:r>
      <w:r>
        <w:rPr>
          <w:spacing w:val="-7"/>
        </w:rPr>
        <w:t> </w:t>
      </w:r>
      <w:r>
        <w:rPr/>
        <w:t>царицы,</w:t>
      </w:r>
      <w:r>
        <w:rPr>
          <w:spacing w:val="-7"/>
        </w:rPr>
        <w:t> </w:t>
      </w:r>
      <w:r>
        <w:rPr/>
        <w:t>он</w:t>
      </w:r>
      <w:r>
        <w:rPr>
          <w:spacing w:val="-7"/>
        </w:rPr>
        <w:t> </w:t>
      </w:r>
      <w:r>
        <w:rPr/>
        <w:t>был</w:t>
      </w:r>
      <w:r>
        <w:rPr>
          <w:spacing w:val="-7"/>
        </w:rPr>
        <w:t> </w:t>
      </w:r>
      <w:r>
        <w:rPr/>
        <w:t>сослан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заполярный</w:t>
      </w:r>
      <w:r>
        <w:rPr>
          <w:spacing w:val="-7"/>
        </w:rPr>
        <w:t> </w:t>
      </w:r>
      <w:r>
        <w:rPr/>
        <w:t>Пустозерск. Впрочем, при дворе у Матвеева оставалось немало влиятельных сторонников, которые не дали Милославским окончательно расправиться с ним.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Влияние Фёдора Алексеевича на государственные дела было эпизодиче- ским. Болезнь часто мешала ему в исполнении замыслов. В этих условиях большое значение приобрели придворные группировки. В последние два года жизни</w:t>
      </w:r>
      <w:r>
        <w:rPr>
          <w:spacing w:val="25"/>
        </w:rPr>
        <w:t> </w:t>
      </w:r>
      <w:r>
        <w:rPr/>
        <w:t>взрослеющий</w:t>
      </w:r>
      <w:r>
        <w:rPr>
          <w:spacing w:val="25"/>
        </w:rPr>
        <w:t> </w:t>
      </w:r>
      <w:r>
        <w:rPr/>
        <w:t>царь</w:t>
      </w:r>
      <w:r>
        <w:rPr>
          <w:spacing w:val="25"/>
        </w:rPr>
        <w:t> </w:t>
      </w:r>
      <w:r>
        <w:rPr/>
        <w:t>Фёдор</w:t>
      </w:r>
      <w:r>
        <w:rPr>
          <w:spacing w:val="25"/>
        </w:rPr>
        <w:t> </w:t>
      </w:r>
      <w:r>
        <w:rPr/>
        <w:t>стал</w:t>
      </w:r>
      <w:r>
        <w:rPr>
          <w:spacing w:val="25"/>
        </w:rPr>
        <w:t> </w:t>
      </w:r>
      <w:r>
        <w:rPr/>
        <w:t>проявлять</w:t>
      </w:r>
      <w:r>
        <w:rPr>
          <w:spacing w:val="25"/>
        </w:rPr>
        <w:t> </w:t>
      </w:r>
      <w:r>
        <w:rPr/>
        <w:t>больше</w:t>
      </w:r>
      <w:r>
        <w:rPr>
          <w:spacing w:val="25"/>
        </w:rPr>
        <w:t> </w:t>
      </w:r>
      <w:r>
        <w:rPr>
          <w:spacing w:val="-2"/>
        </w:rPr>
        <w:t>самостоятельности,</w:t>
      </w:r>
    </w:p>
    <w:p>
      <w:pPr>
        <w:pStyle w:val="BodyText"/>
        <w:spacing w:before="4"/>
        <w:rPr>
          <w:sz w:val="17"/>
        </w:rPr>
      </w:pPr>
      <w:r>
        <w:rPr/>
        <w:pict>
          <v:shape style="position:absolute;margin-left:325.928009pt;margin-top:11.647824pt;width:133.3pt;height:11.35pt;mso-position-horizontal-relative:page;mso-position-vertical-relative:paragraph;z-index:-15489536;mso-wrap-distance-left:0;mso-wrap-distance-right:0" type="#_x0000_t202" id="docshape2649" filled="true" fillcolor="#db413f" stroked="false">
            <v:textbox inset="0,0,0,0">
              <w:txbxContent>
                <w:p>
                  <w:pPr>
                    <w:spacing w:line="220" w:lineRule="exact" w:before="0"/>
                    <w:ind w:left="123" w:right="0" w:firstLine="0"/>
                    <w:jc w:val="left"/>
                    <w:rPr>
                      <w:rFonts w:ascii="Trebuchet MS" w:hAnsi="Trebuchet MS"/>
                      <w:color w:val="000000"/>
                      <w:sz w:val="19"/>
                    </w:rPr>
                  </w:pPr>
                  <w:r>
                    <w:rPr>
                      <w:rFonts w:ascii="Trebuchet MS" w:hAnsi="Trebuchet MS"/>
                      <w:color w:val="FFFFFF"/>
                      <w:spacing w:val="-2"/>
                      <w:w w:val="90"/>
                      <w:sz w:val="19"/>
                    </w:rPr>
                    <w:t>ИСТОРИЧЕСКИЙ</w:t>
                  </w:r>
                  <w:r>
                    <w:rPr>
                      <w:rFonts w:ascii="Trebuchet MS" w:hAnsi="Trebuchet MS"/>
                      <w:color w:val="FFFFFF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color w:val="FFFFFF"/>
                      <w:spacing w:val="-2"/>
                      <w:sz w:val="19"/>
                    </w:rPr>
                    <w:t>ПОРТРЕТ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16" w:lineRule="exact" w:before="80"/>
        <w:ind w:left="2682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w w:val="115"/>
          <w:sz w:val="19"/>
        </w:rPr>
        <w:t>Фёдор</w:t>
      </w:r>
      <w:r>
        <w:rPr>
          <w:rFonts w:ascii="Calibri" w:hAnsi="Calibri"/>
          <w:b/>
          <w:spacing w:val="17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Алексеевич</w:t>
      </w:r>
    </w:p>
    <w:p>
      <w:pPr>
        <w:spacing w:line="220" w:lineRule="auto" w:before="0"/>
        <w:ind w:left="963" w:right="2956" w:firstLine="0"/>
        <w:jc w:val="both"/>
        <w:rPr>
          <w:rFonts w:ascii="Tahoma" w:hAnsi="Tahoma"/>
          <w:sz w:val="19"/>
        </w:rPr>
      </w:pPr>
      <w:r>
        <w:rPr/>
        <w:pict>
          <v:group style="position:absolute;margin-left:39.686001pt;margin-top:-26.891413pt;width:419.55pt;height:258pt;mso-position-horizontal-relative:page;mso-position-vertical-relative:paragraph;z-index:-21754368" id="docshapegroup2650" coordorigin="794,-538" coordsize="8391,5160">
            <v:rect style="position:absolute;left:793;top:-523;width:8391;height:5145" id="docshape2651" filled="true" fillcolor="#f7ded5" stroked="false">
              <v:fill type="solid"/>
            </v:rect>
            <v:shape style="position:absolute;left:6445;top:-538;width:2739;height:5088" id="docshape2652" coordorigin="6446,-538" coordsize="2739,5088" path="m9184,-538l6488,-538,6488,-217,6446,-217,6446,4550,8721,4550,8721,-185,9184,-185,9184,-538xe" filled="true" fillcolor="#000000" stroked="false">
              <v:path arrowok="t"/>
              <v:fill opacity="32768f" type="solid"/>
            </v:shape>
            <v:shape style="position:absolute;left:6518;top:-145;width:2135;height:4625" type="#_x0000_t75" id="docshape2653" stroked="false">
              <v:imagedata r:id="rId516" o:title=""/>
            </v:shape>
            <v:rect style="position:absolute;left:6518;top:-145;width:2135;height:4626" id="docshape2654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Tahoma" w:hAnsi="Tahoma"/>
          <w:sz w:val="19"/>
        </w:rPr>
        <w:t>Царь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Алексей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постарался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дать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наследнику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хорошее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образо- вание.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Его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учителем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Симеон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Полоцкий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—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книжник,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про- </w:t>
      </w:r>
      <w:r>
        <w:rPr>
          <w:rFonts w:ascii="Tahoma" w:hAnsi="Tahoma"/>
          <w:w w:val="95"/>
          <w:sz w:val="19"/>
        </w:rPr>
        <w:t>светитель, придворный поэт. Фёдор Алексеевич знал латынь, древнегреческий и польский языки, сочинял духовную музы- ку и слагал стихи. Будучи молодым человеком, он не чуждал- </w:t>
      </w:r>
      <w:r>
        <w:rPr>
          <w:rFonts w:ascii="Tahoma" w:hAnsi="Tahoma"/>
          <w:spacing w:val="-2"/>
          <w:sz w:val="19"/>
        </w:rPr>
        <w:t>ся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развлечений: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любил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стрельбу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из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лука,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был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страстным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ло- </w:t>
      </w:r>
      <w:r>
        <w:rPr>
          <w:rFonts w:ascii="Tahoma" w:hAnsi="Tahoma"/>
          <w:sz w:val="19"/>
        </w:rPr>
        <w:t>шадником. Особый интерес Фёдор Алексеевич проявлял к </w:t>
      </w:r>
      <w:r>
        <w:rPr>
          <w:rFonts w:ascii="Tahoma" w:hAnsi="Tahoma"/>
          <w:spacing w:val="-2"/>
          <w:sz w:val="19"/>
        </w:rPr>
        <w:t>польской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культуре.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это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при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том,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что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молодой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государь,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по- добно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отцу,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оставался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глубоко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верующим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православным</w:t>
      </w:r>
      <w:r>
        <w:rPr>
          <w:rFonts w:ascii="Tahoma" w:hAnsi="Tahoma"/>
          <w:spacing w:val="-4"/>
          <w:sz w:val="19"/>
        </w:rPr>
        <w:t> </w:t>
      </w:r>
      <w:r>
        <w:rPr>
          <w:rFonts w:ascii="Tahoma" w:hAnsi="Tahoma"/>
          <w:spacing w:val="-2"/>
          <w:sz w:val="19"/>
        </w:rPr>
        <w:t>че- </w:t>
      </w:r>
      <w:r>
        <w:rPr>
          <w:rFonts w:ascii="Tahoma" w:hAnsi="Tahoma"/>
          <w:w w:val="95"/>
          <w:sz w:val="19"/>
        </w:rPr>
        <w:t>ловеком. Царь ценил образование, покровительствовал нау- </w:t>
      </w:r>
      <w:r>
        <w:rPr>
          <w:rFonts w:ascii="Tahoma" w:hAnsi="Tahoma"/>
          <w:sz w:val="19"/>
        </w:rPr>
        <w:t>кам и просвещению, заботился о книгоиздании, живописи. Его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страстью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стало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каменное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строительство.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За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своё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z w:val="19"/>
        </w:rPr>
        <w:t>корот- кое царствование он успел многое перестроить в Кремле.</w:t>
      </w:r>
    </w:p>
    <w:p>
      <w:pPr>
        <w:spacing w:line="191" w:lineRule="exact" w:before="0"/>
        <w:ind w:left="96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Царь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w w:val="95"/>
          <w:sz w:val="19"/>
        </w:rPr>
        <w:t>Фёдор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чтил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традиции,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но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был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открыт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w w:val="95"/>
          <w:sz w:val="19"/>
        </w:rPr>
        <w:t>к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w w:val="95"/>
          <w:sz w:val="19"/>
        </w:rPr>
        <w:t>восприятию</w:t>
      </w:r>
      <w:r>
        <w:rPr>
          <w:rFonts w:ascii="Tahoma" w:hAnsi="Tahoma"/>
          <w:spacing w:val="8"/>
          <w:sz w:val="19"/>
        </w:rPr>
        <w:t> </w:t>
      </w:r>
      <w:r>
        <w:rPr>
          <w:rFonts w:ascii="Tahoma" w:hAnsi="Tahoma"/>
          <w:spacing w:val="-5"/>
          <w:w w:val="95"/>
          <w:sz w:val="19"/>
        </w:rPr>
        <w:t>но-</w:t>
      </w:r>
    </w:p>
    <w:p>
      <w:pPr>
        <w:spacing w:line="220" w:lineRule="auto" w:before="5"/>
        <w:ind w:left="963" w:right="2957" w:firstLine="0"/>
        <w:jc w:val="both"/>
        <w:rPr>
          <w:rFonts w:ascii="Tahoma" w:hAnsi="Tahoma"/>
          <w:sz w:val="19"/>
        </w:rPr>
      </w:pPr>
      <w:r>
        <w:rPr/>
        <w:pict>
          <v:shape style="position:absolute;margin-left:126.553001pt;margin-top:34.15057pt;width:201.25pt;height:45.75pt;mso-position-horizontal-relative:page;mso-position-vertical-relative:paragraph;z-index:-15489024;mso-wrap-distance-left:0;mso-wrap-distance-right:0" type="#_x0000_t202" id="docshape2655" filled="true" fillcolor="#ffffff" stroked="false">
            <v:textbox inset="0,0,0,0">
              <w:txbxContent>
                <w:p>
                  <w:pPr>
                    <w:spacing w:line="223" w:lineRule="auto" w:before="155"/>
                    <w:ind w:left="176" w:right="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«Царь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Фёдор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Алексеевич».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Парсуна.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Б.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Салтанов.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XVII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в.</w:t>
                  </w:r>
                  <w:r>
                    <w:rPr>
                      <w:rFonts w:ascii="Trebuchet MS" w:hAnsi="Trebuchet MS"/>
                      <w:i/>
                      <w:color w:val="000000"/>
                      <w:spacing w:val="-14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Москва, Оружейная палата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rFonts w:ascii="Tahoma" w:hAnsi="Tahoma"/>
          <w:sz w:val="19"/>
        </w:rPr>
        <w:t>вого. Возможно, проживи он дольше, его преобразования приобрели бы масштабный характер. Но судьба </w:t>
      </w:r>
      <w:r>
        <w:rPr>
          <w:rFonts w:ascii="Tahoma" w:hAnsi="Tahoma"/>
          <w:sz w:val="19"/>
        </w:rPr>
        <w:t>отпустила </w:t>
      </w:r>
      <w:r>
        <w:rPr>
          <w:rFonts w:ascii="Tahoma" w:hAnsi="Tahoma"/>
          <w:w w:val="95"/>
          <w:sz w:val="19"/>
        </w:rPr>
        <w:t>ему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слишком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мало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времени,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чтобы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w w:val="95"/>
          <w:sz w:val="19"/>
        </w:rPr>
        <w:t>реализовать</w:t>
      </w:r>
      <w:r>
        <w:rPr>
          <w:rFonts w:ascii="Tahoma" w:hAnsi="Tahoma"/>
          <w:spacing w:val="11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задуманное.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headerReference w:type="default" r:id="rId514"/>
          <w:headerReference w:type="even" r:id="rId515"/>
          <w:pgSz w:w="9190" w:h="12020"/>
          <w:pgMar w:header="0" w:footer="0" w:top="740" w:bottom="280" w:left="0" w:right="0"/>
          <w:pgNumType w:start="227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3" w:lineRule="auto" w:before="111"/>
        <w:ind w:left="793" w:right="791"/>
        <w:jc w:val="both"/>
      </w:pPr>
      <w:r>
        <w:rPr/>
        <w:t>постепенно</w:t>
      </w:r>
      <w:r>
        <w:rPr>
          <w:spacing w:val="40"/>
        </w:rPr>
        <w:t> </w:t>
      </w:r>
      <w:r>
        <w:rPr/>
        <w:t>формируя</w:t>
      </w:r>
      <w:r>
        <w:rPr>
          <w:spacing w:val="40"/>
        </w:rPr>
        <w:t> </w:t>
      </w:r>
      <w:r>
        <w:rPr/>
        <w:t>вокруг</w:t>
      </w:r>
      <w:r>
        <w:rPr>
          <w:spacing w:val="40"/>
        </w:rPr>
        <w:t> </w:t>
      </w:r>
      <w:r>
        <w:rPr/>
        <w:t>себя</w:t>
      </w:r>
      <w:r>
        <w:rPr>
          <w:spacing w:val="40"/>
        </w:rPr>
        <w:t> </w:t>
      </w:r>
      <w:r>
        <w:rPr/>
        <w:t>круг</w:t>
      </w:r>
      <w:r>
        <w:rPr>
          <w:spacing w:val="40"/>
        </w:rPr>
        <w:t> </w:t>
      </w:r>
      <w:r>
        <w:rPr/>
        <w:t>единомышленников.</w:t>
      </w:r>
      <w:r>
        <w:rPr>
          <w:spacing w:val="40"/>
        </w:rPr>
        <w:t> </w:t>
      </w:r>
      <w:r>
        <w:rPr/>
        <w:t>Видное</w:t>
      </w:r>
      <w:r>
        <w:rPr>
          <w:spacing w:val="40"/>
        </w:rPr>
        <w:t> </w:t>
      </w:r>
      <w:r>
        <w:rPr/>
        <w:t>место</w:t>
      </w:r>
      <w:r>
        <w:rPr>
          <w:spacing w:val="80"/>
        </w:rPr>
        <w:t> </w:t>
      </w:r>
      <w:r>
        <w:rPr/>
        <w:t>в царском окружении занял «западник» князь Василий Голицын.</w:t>
      </w:r>
    </w:p>
    <w:p>
      <w:pPr>
        <w:pStyle w:val="BodyText"/>
        <w:spacing w:line="223" w:lineRule="auto" w:before="1"/>
        <w:ind w:left="793" w:right="792" w:firstLine="340"/>
        <w:jc w:val="both"/>
      </w:pPr>
      <w:r>
        <w:rPr/>
        <w:t>В условиях политической нестабильности правящие круги решились на важные перемены в государстве.</w:t>
      </w:r>
    </w:p>
    <w:p>
      <w:pPr>
        <w:tabs>
          <w:tab w:pos="1133" w:val="left" w:leader="none"/>
        </w:tabs>
        <w:spacing w:line="208" w:lineRule="auto" w:before="115"/>
        <w:ind w:left="1133" w:right="792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6"/>
          <w:sz w:val="19"/>
        </w:rPr>
        <w:t> </w:t>
      </w:r>
      <w:r>
        <w:rPr>
          <w:rFonts w:ascii="Tahoma" w:hAnsi="Tahoma"/>
          <w:sz w:val="19"/>
        </w:rPr>
        <w:t>Какое образование получил Фёдор Алексеевич? Как это могло повлиять на его политику?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22"/>
          <w:sz w:val="19"/>
        </w:rPr>
        <w:t> </w:t>
      </w:r>
      <w:r>
        <w:rPr>
          <w:rFonts w:ascii="Tahoma" w:hAnsi="Tahoma"/>
          <w:sz w:val="19"/>
        </w:rPr>
        <w:t>Почему боярин А. Матвеев был отправлен в ссылку?</w:t>
      </w:r>
    </w:p>
    <w:p>
      <w:pPr>
        <w:pStyle w:val="BodyText"/>
        <w:spacing w:line="223" w:lineRule="auto" w:before="133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Время реформ. </w:t>
      </w:r>
      <w:r>
        <w:rPr>
          <w:color w:val="000000"/>
        </w:rPr>
        <w:t>Преобразования, начатые при Фёдоре Алексеевиче, нахо- дились в тесной связи с задачами внешней политики. Тяжелейшая война с Турцией остро поставила вопрос об эффективности работы государственного </w:t>
      </w:r>
      <w:r>
        <w:rPr>
          <w:color w:val="000000"/>
          <w:w w:val="95"/>
        </w:rPr>
        <w:t>аппарата. При Боярской думе была создана Расправная палата — орган власти, </w:t>
      </w:r>
      <w:r>
        <w:rPr>
          <w:color w:val="000000"/>
        </w:rPr>
        <w:t>призванный быстро разрешать спорные дела, переданные из приказов. </w:t>
      </w:r>
      <w:r>
        <w:rPr>
          <w:color w:val="000000"/>
        </w:rPr>
        <w:t>Появ- ление палаты отчасти было признанием того, что разросшаяся Дума с трудом справляется с делами, что существует потребность в постоянном оперативном органе, состоящем из опытных управленцев.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В условиях войны недостатки, присущие приказной системе, стали не про- сто очевидными — нетерпимыми. Так, существование близких по </w:t>
      </w:r>
      <w:r>
        <w:rPr/>
        <w:t>функциона- лу приказов (особенно в военной и финансовых сферах) остро поставило</w:t>
      </w:r>
      <w:r>
        <w:rPr>
          <w:spacing w:val="40"/>
        </w:rPr>
        <w:t> </w:t>
      </w:r>
      <w:r>
        <w:rPr/>
        <w:t>вопрос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координации</w:t>
      </w:r>
      <w:r>
        <w:rPr>
          <w:spacing w:val="-1"/>
        </w:rPr>
        <w:t> </w:t>
      </w:r>
      <w:r>
        <w:rPr/>
        <w:t>их</w:t>
      </w:r>
      <w:r>
        <w:rPr>
          <w:spacing w:val="-1"/>
        </w:rPr>
        <w:t> </w:t>
      </w:r>
      <w:r>
        <w:rPr/>
        <w:t>действий.</w:t>
      </w:r>
      <w:r>
        <w:rPr>
          <w:spacing w:val="-1"/>
        </w:rPr>
        <w:t> </w:t>
      </w:r>
      <w:r>
        <w:rPr/>
        <w:t>Окружение</w:t>
      </w:r>
      <w:r>
        <w:rPr>
          <w:spacing w:val="-1"/>
        </w:rPr>
        <w:t> </w:t>
      </w:r>
      <w:r>
        <w:rPr/>
        <w:t>Фёдора</w:t>
      </w:r>
      <w:r>
        <w:rPr>
          <w:spacing w:val="-1"/>
        </w:rPr>
        <w:t> </w:t>
      </w:r>
      <w:r>
        <w:rPr/>
        <w:t>Алексеевича</w:t>
      </w:r>
      <w:r>
        <w:rPr>
          <w:spacing w:val="-1"/>
        </w:rPr>
        <w:t> </w:t>
      </w:r>
      <w:r>
        <w:rPr/>
        <w:t>пошло</w:t>
      </w:r>
      <w:r>
        <w:rPr>
          <w:spacing w:val="-1"/>
        </w:rPr>
        <w:t> </w:t>
      </w:r>
      <w:r>
        <w:rPr/>
        <w:t>по пути подчинения ряда приказов одному главному приказу. Случалось и так, что группу приказов отдавали под начало одному лицу.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Перемены затронули и власть на местах. К последней трети XVII в. повсе- местное</w:t>
      </w:r>
      <w:r>
        <w:rPr>
          <w:spacing w:val="-1"/>
        </w:rPr>
        <w:t> </w:t>
      </w:r>
      <w:r>
        <w:rPr/>
        <w:t>распространение</w:t>
      </w:r>
      <w:r>
        <w:rPr>
          <w:spacing w:val="-1"/>
        </w:rPr>
        <w:t> </w:t>
      </w:r>
      <w:r>
        <w:rPr/>
        <w:t>получало</w:t>
      </w:r>
      <w:r>
        <w:rPr>
          <w:spacing w:val="-1"/>
        </w:rPr>
        <w:t> </w:t>
      </w:r>
      <w:r>
        <w:rPr/>
        <w:t>воеводское</w:t>
      </w:r>
      <w:r>
        <w:rPr>
          <w:spacing w:val="-1"/>
        </w:rPr>
        <w:t> </w:t>
      </w:r>
      <w:r>
        <w:rPr/>
        <w:t>управление.</w:t>
      </w:r>
      <w:r>
        <w:rPr>
          <w:spacing w:val="-1"/>
        </w:rPr>
        <w:t> </w:t>
      </w:r>
      <w:r>
        <w:rPr/>
        <w:t>При</w:t>
      </w:r>
      <w:r>
        <w:rPr>
          <w:spacing w:val="-1"/>
        </w:rPr>
        <w:t> </w:t>
      </w:r>
      <w:r>
        <w:rPr/>
        <w:t>Фёдоре</w:t>
      </w:r>
      <w:r>
        <w:rPr>
          <w:spacing w:val="-1"/>
        </w:rPr>
        <w:t> </w:t>
      </w:r>
      <w:r>
        <w:rPr/>
        <w:t>Алек- сеевиче</w:t>
      </w:r>
      <w:r>
        <w:rPr>
          <w:spacing w:val="-10"/>
        </w:rPr>
        <w:t> </w:t>
      </w:r>
      <w:r>
        <w:rPr/>
        <w:t>воеводская</w:t>
      </w:r>
      <w:r>
        <w:rPr>
          <w:spacing w:val="-10"/>
        </w:rPr>
        <w:t> </w:t>
      </w:r>
      <w:r>
        <w:rPr/>
        <w:t>власть</w:t>
      </w:r>
      <w:r>
        <w:rPr>
          <w:spacing w:val="-10"/>
        </w:rPr>
        <w:t> </w:t>
      </w:r>
      <w:r>
        <w:rPr/>
        <w:t>ещё</w:t>
      </w:r>
      <w:r>
        <w:rPr>
          <w:spacing w:val="-10"/>
        </w:rPr>
        <w:t> </w:t>
      </w:r>
      <w:r>
        <w:rPr/>
        <w:t>более</w:t>
      </w:r>
      <w:r>
        <w:rPr>
          <w:spacing w:val="-10"/>
        </w:rPr>
        <w:t> </w:t>
      </w:r>
      <w:r>
        <w:rPr/>
        <w:t>расширилась</w:t>
      </w:r>
      <w:r>
        <w:rPr>
          <w:spacing w:val="-10"/>
        </w:rPr>
        <w:t> </w:t>
      </w:r>
      <w:r>
        <w:rPr/>
        <w:t>за</w:t>
      </w:r>
      <w:r>
        <w:rPr>
          <w:spacing w:val="-10"/>
        </w:rPr>
        <w:t> </w:t>
      </w:r>
      <w:r>
        <w:rPr/>
        <w:t>счёт</w:t>
      </w:r>
      <w:r>
        <w:rPr>
          <w:spacing w:val="-10"/>
        </w:rPr>
        <w:t> </w:t>
      </w:r>
      <w:r>
        <w:rPr/>
        <w:t>упразднения</w:t>
      </w:r>
      <w:r>
        <w:rPr>
          <w:spacing w:val="-10"/>
        </w:rPr>
        <w:t> </w:t>
      </w:r>
      <w:r>
        <w:rPr/>
        <w:t>губных изб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органов</w:t>
      </w:r>
      <w:r>
        <w:rPr>
          <w:spacing w:val="40"/>
        </w:rPr>
        <w:t> </w:t>
      </w:r>
      <w:r>
        <w:rPr/>
        <w:t>местного</w:t>
      </w:r>
      <w:r>
        <w:rPr>
          <w:spacing w:val="40"/>
        </w:rPr>
        <w:t> </w:t>
      </w:r>
      <w:r>
        <w:rPr/>
        <w:t>самоуправления.</w:t>
      </w:r>
      <w:r>
        <w:rPr>
          <w:spacing w:val="40"/>
        </w:rPr>
        <w:t> </w:t>
      </w:r>
      <w:r>
        <w:rPr/>
        <w:t>Штат</w:t>
      </w:r>
      <w:r>
        <w:rPr>
          <w:spacing w:val="40"/>
        </w:rPr>
        <w:t> </w:t>
      </w:r>
      <w:r>
        <w:rPr/>
        <w:t>последних</w:t>
      </w:r>
      <w:r>
        <w:rPr>
          <w:spacing w:val="40"/>
        </w:rPr>
        <w:t> </w:t>
      </w:r>
      <w:r>
        <w:rPr/>
        <w:t>был</w:t>
      </w:r>
      <w:r>
        <w:rPr>
          <w:spacing w:val="40"/>
        </w:rPr>
        <w:t> </w:t>
      </w:r>
      <w:r>
        <w:rPr/>
        <w:t>переведён</w:t>
      </w:r>
      <w:r>
        <w:rPr>
          <w:spacing w:val="80"/>
        </w:rPr>
        <w:t> </w:t>
      </w:r>
      <w:r>
        <w:rPr/>
        <w:t>в приказные избы.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Была осуществлена военно-окружная реформа: созданы новые админи- стративно-территориальные округа — разряды. Воеводы «разрядных» городов наделялись не только военной, но и административно-судебной властью. Это позволяло служилым людям решать многие дела на месте, в главном городе разряда, без обременительной и затратной поездки в Москву. По сути, созда- валась новая административная система, предвосхитившая будущее деление России на губернии.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При проведении окружной реформы на первый план выходили задачи военные. Значительная часть служилых людей, солдаты и рейтары «инозем- ных»</w:t>
      </w:r>
      <w:r>
        <w:rPr>
          <w:spacing w:val="29"/>
        </w:rPr>
        <w:t> </w:t>
      </w:r>
      <w:r>
        <w:rPr/>
        <w:t>полков,</w:t>
      </w:r>
      <w:r>
        <w:rPr>
          <w:spacing w:val="29"/>
        </w:rPr>
        <w:t> </w:t>
      </w:r>
      <w:r>
        <w:rPr/>
        <w:t>проживавшие</w:t>
      </w:r>
      <w:r>
        <w:rPr>
          <w:spacing w:val="29"/>
        </w:rPr>
        <w:t> </w:t>
      </w:r>
      <w:r>
        <w:rPr/>
        <w:t>на</w:t>
      </w:r>
      <w:r>
        <w:rPr>
          <w:spacing w:val="29"/>
        </w:rPr>
        <w:t> </w:t>
      </w:r>
      <w:r>
        <w:rPr/>
        <w:t>территории</w:t>
      </w:r>
      <w:r>
        <w:rPr>
          <w:spacing w:val="29"/>
        </w:rPr>
        <w:t> </w:t>
      </w:r>
      <w:r>
        <w:rPr/>
        <w:t>разрядов,</w:t>
      </w:r>
      <w:r>
        <w:rPr>
          <w:spacing w:val="29"/>
        </w:rPr>
        <w:t> </w:t>
      </w:r>
      <w:r>
        <w:rPr/>
        <w:t>приписывались</w:t>
      </w:r>
      <w:r>
        <w:rPr>
          <w:spacing w:val="29"/>
        </w:rPr>
        <w:t> </w:t>
      </w:r>
      <w:r>
        <w:rPr/>
        <w:t>к</w:t>
      </w:r>
      <w:r>
        <w:rPr>
          <w:spacing w:val="29"/>
        </w:rPr>
        <w:t> </w:t>
      </w:r>
      <w:r>
        <w:rPr/>
        <w:t>ним. В случае начала военных действий они составляли военные формирования того или иного разряда. Сбор войска происходил значительно быстрее, а сами разряды, по сути, становились армиями. Таким образом выстраивалась новая организация вооружённых сил, отвечающая требованиям времени.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Была</w:t>
      </w:r>
      <w:r>
        <w:rPr>
          <w:spacing w:val="-14"/>
        </w:rPr>
        <w:t> </w:t>
      </w:r>
      <w:r>
        <w:rPr/>
        <w:t>предпринята</w:t>
      </w:r>
      <w:r>
        <w:rPr>
          <w:spacing w:val="-14"/>
        </w:rPr>
        <w:t> </w:t>
      </w:r>
      <w:r>
        <w:rPr/>
        <w:t>попытка</w:t>
      </w:r>
      <w:r>
        <w:rPr>
          <w:spacing w:val="-14"/>
        </w:rPr>
        <w:t> </w:t>
      </w:r>
      <w:r>
        <w:rPr/>
        <w:t>решить</w:t>
      </w:r>
      <w:r>
        <w:rPr>
          <w:spacing w:val="-14"/>
        </w:rPr>
        <w:t> </w:t>
      </w:r>
      <w:r>
        <w:rPr/>
        <w:t>больной</w:t>
      </w:r>
      <w:r>
        <w:rPr>
          <w:spacing w:val="-14"/>
        </w:rPr>
        <w:t> </w:t>
      </w:r>
      <w:r>
        <w:rPr/>
        <w:t>вопрос:</w:t>
      </w:r>
      <w:r>
        <w:rPr>
          <w:spacing w:val="-14"/>
        </w:rPr>
        <w:t> </w:t>
      </w:r>
      <w:r>
        <w:rPr/>
        <w:t>где</w:t>
      </w:r>
      <w:r>
        <w:rPr>
          <w:spacing w:val="-14"/>
        </w:rPr>
        <w:t> </w:t>
      </w:r>
      <w:r>
        <w:rPr/>
        <w:t>найти</w:t>
      </w:r>
      <w:r>
        <w:rPr>
          <w:spacing w:val="-14"/>
        </w:rPr>
        <w:t> </w:t>
      </w:r>
      <w:r>
        <w:rPr/>
        <w:t>новые</w:t>
      </w:r>
      <w:r>
        <w:rPr>
          <w:spacing w:val="-14"/>
        </w:rPr>
        <w:t> </w:t>
      </w:r>
      <w:r>
        <w:rPr/>
        <w:t>источ- ники пополнения казны? К этому времени очевидными стали все недостатки </w:t>
      </w:r>
      <w:r>
        <w:rPr>
          <w:spacing w:val="-2"/>
        </w:rPr>
        <w:t>поземельного</w:t>
      </w:r>
      <w:r>
        <w:rPr>
          <w:spacing w:val="-6"/>
        </w:rPr>
        <w:t> </w:t>
      </w:r>
      <w:r>
        <w:rPr>
          <w:spacing w:val="-2"/>
        </w:rPr>
        <w:t>обложения.</w:t>
      </w:r>
      <w:r>
        <w:rPr>
          <w:spacing w:val="-6"/>
        </w:rPr>
        <w:t> </w:t>
      </w:r>
      <w:r>
        <w:rPr>
          <w:spacing w:val="-2"/>
        </w:rPr>
        <w:t>Значительные</w:t>
      </w:r>
      <w:r>
        <w:rPr>
          <w:spacing w:val="-6"/>
        </w:rPr>
        <w:t> </w:t>
      </w:r>
      <w:r>
        <w:rPr>
          <w:spacing w:val="-2"/>
        </w:rPr>
        <w:t>массивы</w:t>
      </w:r>
      <w:r>
        <w:rPr>
          <w:spacing w:val="-6"/>
        </w:rPr>
        <w:t> </w:t>
      </w:r>
      <w:r>
        <w:rPr>
          <w:spacing w:val="-2"/>
        </w:rPr>
        <w:t>пахотной</w:t>
      </w:r>
      <w:r>
        <w:rPr>
          <w:spacing w:val="-6"/>
        </w:rPr>
        <w:t> </w:t>
      </w:r>
      <w:r>
        <w:rPr>
          <w:spacing w:val="-2"/>
        </w:rPr>
        <w:t>земли</w:t>
      </w:r>
      <w:r>
        <w:rPr>
          <w:spacing w:val="-6"/>
        </w:rPr>
        <w:t> </w:t>
      </w:r>
      <w:r>
        <w:rPr>
          <w:spacing w:val="-2"/>
        </w:rPr>
        <w:t>разными</w:t>
      </w:r>
      <w:r>
        <w:rPr>
          <w:spacing w:val="-6"/>
        </w:rPr>
        <w:t> </w:t>
      </w:r>
      <w:r>
        <w:rPr>
          <w:spacing w:val="-2"/>
        </w:rPr>
        <w:t>спо- </w:t>
      </w:r>
      <w:r>
        <w:rPr/>
        <w:t>собами уходили от налогообложения, и никакие угрозы и ухищрения властей здесь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помогали,</w:t>
      </w:r>
      <w:r>
        <w:rPr>
          <w:spacing w:val="-12"/>
        </w:rPr>
        <w:t> </w:t>
      </w:r>
      <w:r>
        <w:rPr/>
        <w:t>поскольку</w:t>
      </w:r>
      <w:r>
        <w:rPr>
          <w:spacing w:val="-12"/>
        </w:rPr>
        <w:t> </w:t>
      </w:r>
      <w:r>
        <w:rPr/>
        <w:t>крестьяне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помещики</w:t>
      </w:r>
      <w:r>
        <w:rPr>
          <w:spacing w:val="-12"/>
        </w:rPr>
        <w:t> </w:t>
      </w:r>
      <w:r>
        <w:rPr/>
        <w:t>были</w:t>
      </w:r>
      <w:r>
        <w:rPr>
          <w:spacing w:val="-12"/>
        </w:rPr>
        <w:t> </w:t>
      </w:r>
      <w:r>
        <w:rPr/>
        <w:t>равно</w:t>
      </w:r>
      <w:r>
        <w:rPr>
          <w:spacing w:val="-12"/>
        </w:rPr>
        <w:t> </w:t>
      </w:r>
      <w:r>
        <w:rPr/>
        <w:t>заинтересова- ны в обмане фискальных ведомств. В </w:t>
      </w:r>
      <w:r>
        <w:rPr>
          <w:rFonts w:ascii="Book Antiqua" w:hAnsi="Book Antiqua"/>
          <w:b/>
        </w:rPr>
        <w:t>1679 г. </w:t>
      </w:r>
      <w:r>
        <w:rPr/>
        <w:t>правительство перешло к подвор-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2"/>
        <w:jc w:val="both"/>
      </w:pPr>
      <w:r>
        <w:rPr/>
        <w:t>ному принципу обложения. Преимущество было очевидно: двор куда труднее утаить, чем распаханную и засеянную землю. Тогда же провели подворную перепись тяглового населения, ставшую основанием для налогообложения.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Войны убедительно показали преимущество полков «нового строя» перед дворянским ополчением. При Фёдоре Алексеевиче доля новых формирований в русской армии стала подавляющей. Почти все провинциальные служилые люди</w:t>
      </w:r>
      <w:r>
        <w:rPr>
          <w:spacing w:val="-2"/>
        </w:rPr>
        <w:t> </w:t>
      </w:r>
      <w:r>
        <w:rPr/>
        <w:t>были</w:t>
      </w:r>
      <w:r>
        <w:rPr>
          <w:spacing w:val="-2"/>
        </w:rPr>
        <w:t> </w:t>
      </w:r>
      <w:r>
        <w:rPr/>
        <w:t>расписаны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рейтарским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солдатским</w:t>
      </w:r>
      <w:r>
        <w:rPr>
          <w:spacing w:val="-2"/>
        </w:rPr>
        <w:t> </w:t>
      </w:r>
      <w:r>
        <w:rPr/>
        <w:t>полкам.</w:t>
      </w:r>
      <w:r>
        <w:rPr>
          <w:spacing w:val="-2"/>
        </w:rPr>
        <w:t> </w:t>
      </w:r>
      <w:r>
        <w:rPr/>
        <w:t>Дворяне</w:t>
      </w:r>
      <w:r>
        <w:rPr>
          <w:spacing w:val="-2"/>
        </w:rPr>
        <w:t> </w:t>
      </w:r>
      <w:r>
        <w:rPr/>
        <w:t>служили в них не только рядовыми, но и офицерами. Полученный в боях опыт позво- лил приступить к формированию национального офицерского корпуса.</w:t>
      </w:r>
    </w:p>
    <w:p>
      <w:pPr>
        <w:pStyle w:val="BodyText"/>
        <w:spacing w:line="218" w:lineRule="auto" w:before="5"/>
        <w:ind w:left="793" w:right="791" w:firstLine="340"/>
        <w:jc w:val="both"/>
      </w:pPr>
      <w:r>
        <w:rPr/>
        <w:t>На рубеже 1670—1680-х гг. стали проводить массовые мобилизации </w:t>
      </w:r>
      <w:r>
        <w:rPr>
          <w:rFonts w:ascii="Book Antiqua" w:hAnsi="Book Antiqua"/>
          <w:i/>
        </w:rPr>
        <w:t>даточ-</w:t>
      </w:r>
      <w:r>
        <w:rPr>
          <w:rFonts w:ascii="Book Antiqua" w:hAnsi="Book Antiqua"/>
          <w:i/>
        </w:rPr>
        <w:t> ных людей</w:t>
      </w:r>
      <w:r>
        <w:rPr/>
        <w:t>. Их и прежде «давали» — брали (отсюда название) — с определён- ного</w:t>
      </w:r>
      <w:r>
        <w:rPr>
          <w:spacing w:val="-4"/>
        </w:rPr>
        <w:t> </w:t>
      </w:r>
      <w:r>
        <w:rPr/>
        <w:t>количества</w:t>
      </w:r>
      <w:r>
        <w:rPr>
          <w:spacing w:val="-4"/>
        </w:rPr>
        <w:t> </w:t>
      </w:r>
      <w:r>
        <w:rPr/>
        <w:t>тягловых</w:t>
      </w:r>
      <w:r>
        <w:rPr>
          <w:spacing w:val="-4"/>
        </w:rPr>
        <w:t> </w:t>
      </w:r>
      <w:r>
        <w:rPr/>
        <w:t>дворов,</w:t>
      </w:r>
      <w:r>
        <w:rPr>
          <w:spacing w:val="-4"/>
        </w:rPr>
        <w:t> </w:t>
      </w:r>
      <w:r>
        <w:rPr/>
        <w:t>но</w:t>
      </w:r>
      <w:r>
        <w:rPr>
          <w:spacing w:val="-4"/>
        </w:rPr>
        <w:t> </w:t>
      </w:r>
      <w:r>
        <w:rPr/>
        <w:t>главным</w:t>
      </w:r>
      <w:r>
        <w:rPr>
          <w:spacing w:val="-4"/>
        </w:rPr>
        <w:t> </w:t>
      </w:r>
      <w:r>
        <w:rPr/>
        <w:t>образом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выполнения</w:t>
      </w:r>
      <w:r>
        <w:rPr>
          <w:spacing w:val="-4"/>
        </w:rPr>
        <w:t> </w:t>
      </w:r>
      <w:r>
        <w:rPr/>
        <w:t>разно- </w:t>
      </w:r>
      <w:r>
        <w:rPr>
          <w:w w:val="95"/>
        </w:rPr>
        <w:t>го рода земляных и иных подсобных работ. Сейчас же многие из них зачислялись </w:t>
      </w:r>
      <w:r>
        <w:rPr/>
        <w:t>рядовыми в солдатские полки.</w:t>
      </w:r>
    </w:p>
    <w:p>
      <w:pPr>
        <w:tabs>
          <w:tab w:pos="1133" w:val="left" w:leader="none"/>
        </w:tabs>
        <w:spacing w:before="88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Какие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w w:val="95"/>
          <w:sz w:val="19"/>
        </w:rPr>
        <w:t>реформы</w:t>
      </w:r>
      <w:r>
        <w:rPr>
          <w:rFonts w:ascii="Tahoma" w:hAnsi="Tahoma"/>
          <w:spacing w:val="13"/>
          <w:sz w:val="19"/>
        </w:rPr>
        <w:t> </w:t>
      </w:r>
      <w:r>
        <w:rPr>
          <w:rFonts w:ascii="Tahoma" w:hAnsi="Tahoma"/>
          <w:w w:val="95"/>
          <w:sz w:val="19"/>
        </w:rPr>
        <w:t>были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w w:val="95"/>
          <w:sz w:val="19"/>
        </w:rPr>
        <w:t>проведены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w w:val="95"/>
          <w:sz w:val="19"/>
        </w:rPr>
        <w:t>правление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w w:val="95"/>
          <w:sz w:val="19"/>
        </w:rPr>
        <w:t>Фёдора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Алексеевича?</w:t>
      </w:r>
    </w:p>
    <w:p>
      <w:pPr>
        <w:pStyle w:val="BodyText"/>
        <w:spacing w:before="9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position w:val="1"/>
        </w:rPr>
        <w:t> </w:t>
      </w:r>
      <w:r>
        <w:rPr>
          <w:rFonts w:ascii="Calibri" w:hAnsi="Calibri"/>
          <w:b/>
          <w:color w:val="DB413F"/>
        </w:rPr>
        <w:t>Отмена местничества. </w:t>
      </w:r>
      <w:r>
        <w:rPr>
          <w:color w:val="000000"/>
        </w:rPr>
        <w:t>Важное место в реформах Фёдора Алексеевича занимает отмена в </w:t>
      </w:r>
      <w:r>
        <w:rPr>
          <w:rFonts w:ascii="Book Antiqua" w:hAnsi="Book Antiqua"/>
          <w:b/>
          <w:color w:val="000000"/>
        </w:rPr>
        <w:t>1682 г. </w:t>
      </w:r>
      <w:r>
        <w:rPr>
          <w:color w:val="000000"/>
        </w:rPr>
        <w:t>местничества. Разрядные книги, в которых фикси- ровалась служба «разрядных людей», были торжественно сожжены. Эта мера утвердила</w:t>
      </w:r>
      <w:r>
        <w:rPr>
          <w:color w:val="000000"/>
          <w:spacing w:val="-12"/>
        </w:rPr>
        <w:t> </w:t>
      </w:r>
      <w:r>
        <w:rPr>
          <w:color w:val="000000"/>
        </w:rPr>
        <w:t>принцип</w:t>
      </w:r>
      <w:r>
        <w:rPr>
          <w:color w:val="000000"/>
          <w:spacing w:val="-12"/>
        </w:rPr>
        <w:t> </w:t>
      </w:r>
      <w:r>
        <w:rPr>
          <w:color w:val="000000"/>
        </w:rPr>
        <w:t>служебной</w:t>
      </w:r>
      <w:r>
        <w:rPr>
          <w:color w:val="000000"/>
          <w:spacing w:val="-12"/>
        </w:rPr>
        <w:t> </w:t>
      </w:r>
      <w:r>
        <w:rPr>
          <w:color w:val="000000"/>
        </w:rPr>
        <w:t>карьеры,</w:t>
      </w:r>
      <w:r>
        <w:rPr>
          <w:color w:val="000000"/>
          <w:spacing w:val="-12"/>
        </w:rPr>
        <w:t> </w:t>
      </w:r>
      <w:r>
        <w:rPr>
          <w:color w:val="000000"/>
        </w:rPr>
        <w:t>основанной</w:t>
      </w:r>
      <w:r>
        <w:rPr>
          <w:color w:val="000000"/>
          <w:spacing w:val="-12"/>
        </w:rPr>
        <w:t> </w:t>
      </w:r>
      <w:r>
        <w:rPr>
          <w:color w:val="000000"/>
        </w:rPr>
        <w:t>не</w:t>
      </w:r>
      <w:r>
        <w:rPr>
          <w:color w:val="000000"/>
          <w:spacing w:val="-12"/>
        </w:rPr>
        <w:t> </w:t>
      </w:r>
      <w:r>
        <w:rPr>
          <w:color w:val="000000"/>
        </w:rPr>
        <w:t>на</w:t>
      </w:r>
      <w:r>
        <w:rPr>
          <w:color w:val="000000"/>
          <w:spacing w:val="-12"/>
        </w:rPr>
        <w:t> </w:t>
      </w:r>
      <w:r>
        <w:rPr>
          <w:color w:val="000000"/>
        </w:rPr>
        <w:t>знатности,</w:t>
      </w:r>
      <w:r>
        <w:rPr>
          <w:color w:val="000000"/>
          <w:spacing w:val="-12"/>
        </w:rPr>
        <w:t> </w:t>
      </w:r>
      <w:r>
        <w:rPr>
          <w:color w:val="000000"/>
        </w:rPr>
        <w:t>а</w:t>
      </w:r>
      <w:r>
        <w:rPr>
          <w:color w:val="000000"/>
          <w:spacing w:val="-12"/>
        </w:rPr>
        <w:t> </w:t>
      </w:r>
      <w:r>
        <w:rPr>
          <w:color w:val="000000"/>
        </w:rPr>
        <w:t>на</w:t>
      </w:r>
      <w:r>
        <w:rPr>
          <w:color w:val="000000"/>
          <w:spacing w:val="-12"/>
        </w:rPr>
        <w:t> </w:t>
      </w:r>
      <w:r>
        <w:rPr>
          <w:color w:val="000000"/>
        </w:rPr>
        <w:t>лич- ных заслугах. Характерно, что при отмене местничества был использован новый,</w:t>
      </w:r>
      <w:r>
        <w:rPr>
          <w:color w:val="000000"/>
          <w:spacing w:val="-2"/>
        </w:rPr>
        <w:t> </w:t>
      </w:r>
      <w:r>
        <w:rPr>
          <w:color w:val="000000"/>
        </w:rPr>
        <w:t>несвойственный</w:t>
      </w:r>
      <w:r>
        <w:rPr>
          <w:color w:val="000000"/>
          <w:spacing w:val="-2"/>
        </w:rPr>
        <w:t> </w:t>
      </w:r>
      <w:r>
        <w:rPr>
          <w:color w:val="000000"/>
        </w:rPr>
        <w:t>прошлым</w:t>
      </w:r>
      <w:r>
        <w:rPr>
          <w:color w:val="000000"/>
          <w:spacing w:val="-2"/>
        </w:rPr>
        <w:t> </w:t>
      </w:r>
      <w:r>
        <w:rPr>
          <w:color w:val="000000"/>
        </w:rPr>
        <w:t>понятиям</w:t>
      </w:r>
      <w:r>
        <w:rPr>
          <w:color w:val="000000"/>
          <w:spacing w:val="-2"/>
        </w:rPr>
        <w:t> </w:t>
      </w:r>
      <w:r>
        <w:rPr>
          <w:color w:val="000000"/>
        </w:rPr>
        <w:t>мотив:</w:t>
      </w:r>
      <w:r>
        <w:rPr>
          <w:color w:val="000000"/>
          <w:spacing w:val="-2"/>
        </w:rPr>
        <w:t> </w:t>
      </w:r>
      <w:r>
        <w:rPr>
          <w:color w:val="000000"/>
        </w:rPr>
        <w:t>в</w:t>
      </w:r>
      <w:r>
        <w:rPr>
          <w:color w:val="000000"/>
          <w:spacing w:val="-2"/>
        </w:rPr>
        <w:t> </w:t>
      </w:r>
      <w:r>
        <w:rPr>
          <w:color w:val="000000"/>
        </w:rPr>
        <w:t>документе</w:t>
      </w:r>
      <w:r>
        <w:rPr>
          <w:color w:val="000000"/>
          <w:spacing w:val="-2"/>
        </w:rPr>
        <w:t> </w:t>
      </w:r>
      <w:r>
        <w:rPr>
          <w:color w:val="000000"/>
        </w:rPr>
        <w:t>было</w:t>
      </w:r>
      <w:r>
        <w:rPr>
          <w:color w:val="000000"/>
          <w:spacing w:val="-2"/>
        </w:rPr>
        <w:t> </w:t>
      </w:r>
      <w:r>
        <w:rPr>
          <w:color w:val="000000"/>
        </w:rPr>
        <w:t>указано, что сделано это для «общенародной пользы».</w:t>
      </w:r>
    </w:p>
    <w:p>
      <w:pPr>
        <w:pStyle w:val="BodyText"/>
        <w:spacing w:line="223" w:lineRule="auto"/>
        <w:ind w:left="793" w:right="790" w:firstLine="340"/>
        <w:jc w:val="both"/>
      </w:pPr>
      <w:r>
        <w:rPr/>
        <w:t>Отмена</w:t>
      </w:r>
      <w:r>
        <w:rPr>
          <w:spacing w:val="-14"/>
        </w:rPr>
        <w:t> </w:t>
      </w:r>
      <w:r>
        <w:rPr/>
        <w:t>местничества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важнейший</w:t>
      </w:r>
      <w:r>
        <w:rPr>
          <w:spacing w:val="-14"/>
        </w:rPr>
        <w:t> </w:t>
      </w:r>
      <w:r>
        <w:rPr/>
        <w:t>этап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становлении</w:t>
      </w:r>
      <w:r>
        <w:rPr>
          <w:spacing w:val="-14"/>
        </w:rPr>
        <w:t> </w:t>
      </w:r>
      <w:r>
        <w:rPr/>
        <w:t>абсолютизма.</w:t>
      </w:r>
      <w:r>
        <w:rPr>
          <w:spacing w:val="-14"/>
        </w:rPr>
        <w:t> </w:t>
      </w:r>
      <w:r>
        <w:rPr/>
        <w:t>Ведь происхождение — это было как раз то, что не зависело от желания и воли монарха. Между тем он должен был считаться при назначениях с «отеческой честью» представителей титулованной и нетитулованной знати, иными слова- ми, был ограничен этими обстоятельствами. Конечно, в реальной жизни и после</w:t>
      </w:r>
      <w:r>
        <w:rPr>
          <w:spacing w:val="-1"/>
        </w:rPr>
        <w:t> </w:t>
      </w:r>
      <w:r>
        <w:rPr/>
        <w:t>отмены</w:t>
      </w:r>
      <w:r>
        <w:rPr>
          <w:spacing w:val="-1"/>
        </w:rPr>
        <w:t> </w:t>
      </w:r>
      <w:r>
        <w:rPr/>
        <w:t>местничества</w:t>
      </w:r>
      <w:r>
        <w:rPr>
          <w:spacing w:val="-1"/>
        </w:rPr>
        <w:t> </w:t>
      </w:r>
      <w:r>
        <w:rPr/>
        <w:t>знатность</w:t>
      </w:r>
      <w:r>
        <w:rPr>
          <w:spacing w:val="-1"/>
        </w:rPr>
        <w:t> </w:t>
      </w:r>
      <w:r>
        <w:rPr/>
        <w:t>по-прежнему</w:t>
      </w:r>
      <w:r>
        <w:rPr>
          <w:spacing w:val="-1"/>
        </w:rPr>
        <w:t> </w:t>
      </w:r>
      <w:r>
        <w:rPr/>
        <w:t>играла</w:t>
      </w:r>
      <w:r>
        <w:rPr>
          <w:spacing w:val="-1"/>
        </w:rPr>
        <w:t> </w:t>
      </w:r>
      <w:r>
        <w:rPr/>
        <w:t>огромную</w:t>
      </w:r>
      <w:r>
        <w:rPr>
          <w:spacing w:val="-1"/>
        </w:rPr>
        <w:t> </w:t>
      </w:r>
      <w:r>
        <w:rPr/>
        <w:t>роль.</w:t>
      </w:r>
      <w:r>
        <w:rPr>
          <w:spacing w:val="-1"/>
        </w:rPr>
        <w:t> </w:t>
      </w:r>
      <w:r>
        <w:rPr/>
        <w:t>Но теперь</w:t>
      </w:r>
      <w:r>
        <w:rPr>
          <w:spacing w:val="-14"/>
        </w:rPr>
        <w:t> </w:t>
      </w:r>
      <w:r>
        <w:rPr/>
        <w:t>все</w:t>
      </w:r>
      <w:r>
        <w:rPr>
          <w:spacing w:val="-14"/>
        </w:rPr>
        <w:t> </w:t>
      </w:r>
      <w:r>
        <w:rPr/>
        <w:t>входившие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дворянское</w:t>
      </w:r>
      <w:r>
        <w:rPr>
          <w:spacing w:val="-14"/>
        </w:rPr>
        <w:t> </w:t>
      </w:r>
      <w:r>
        <w:rPr/>
        <w:t>сословие</w:t>
      </w:r>
      <w:r>
        <w:rPr>
          <w:spacing w:val="-14"/>
        </w:rPr>
        <w:t> </w:t>
      </w:r>
      <w:r>
        <w:rPr/>
        <w:t>люди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своём</w:t>
      </w:r>
      <w:r>
        <w:rPr>
          <w:spacing w:val="-14"/>
        </w:rPr>
        <w:t> </w:t>
      </w:r>
      <w:r>
        <w:rPr/>
        <w:t>продвижении</w:t>
      </w:r>
      <w:r>
        <w:rPr>
          <w:spacing w:val="-13"/>
        </w:rPr>
        <w:t> </w:t>
      </w:r>
      <w:r>
        <w:rPr/>
        <w:t>наверх формально уравнивались — ценилась только их служба и личные заслуги. Единственным «оценщиком», дарующим чины и награды, был царь. </w:t>
      </w:r>
      <w:r>
        <w:rPr/>
        <w:t>Связь самодержца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дворянством,</w:t>
      </w:r>
      <w:r>
        <w:rPr>
          <w:spacing w:val="-4"/>
        </w:rPr>
        <w:t> </w:t>
      </w:r>
      <w:r>
        <w:rPr/>
        <w:t>главной</w:t>
      </w:r>
      <w:r>
        <w:rPr>
          <w:spacing w:val="-4"/>
        </w:rPr>
        <w:t> </w:t>
      </w:r>
      <w:r>
        <w:rPr/>
        <w:t>социальной</w:t>
      </w:r>
      <w:r>
        <w:rPr>
          <w:spacing w:val="-4"/>
        </w:rPr>
        <w:t> </w:t>
      </w:r>
      <w:r>
        <w:rPr/>
        <w:t>опорой</w:t>
      </w:r>
      <w:r>
        <w:rPr>
          <w:spacing w:val="-4"/>
        </w:rPr>
        <w:t> </w:t>
      </w:r>
      <w:r>
        <w:rPr/>
        <w:t>монархического</w:t>
      </w:r>
      <w:r>
        <w:rPr>
          <w:spacing w:val="-4"/>
        </w:rPr>
        <w:t> </w:t>
      </w:r>
      <w:r>
        <w:rPr/>
        <w:t>строя, </w:t>
      </w:r>
      <w:r>
        <w:rPr>
          <w:spacing w:val="-2"/>
        </w:rPr>
        <w:t>упрочивалась.</w:t>
      </w:r>
    </w:p>
    <w:p>
      <w:pPr>
        <w:pStyle w:val="BodyText"/>
        <w:spacing w:before="9"/>
        <w:rPr>
          <w:sz w:val="6"/>
        </w:rPr>
      </w:pPr>
      <w:r>
        <w:rPr/>
        <w:pict>
          <v:group style="position:absolute;margin-left:36.553001pt;margin-top:5.263632pt;width:399.25pt;height:126.65pt;mso-position-horizontal-relative:page;mso-position-vertical-relative:paragraph;z-index:-15487488;mso-wrap-distance-left:0;mso-wrap-distance-right:0" id="docshapegroup2656" coordorigin="731,105" coordsize="7985,2533">
            <v:rect style="position:absolute;left:731;top:1183;width:5422;height:1455" id="docshape2657" filled="true" fillcolor="#000000" stroked="false">
              <v:fill opacity="32768f" type="solid"/>
            </v:rect>
            <v:rect style="position:absolute;left:793;top:1246;width:5296;height:1328" id="docshape2658" filled="true" fillcolor="#ffffff" stroked="false">
              <v:fill type="solid"/>
            </v:rect>
            <v:rect style="position:absolute;left:5172;top:148;width:3543;height:2477" id="docshape2659" filled="true" fillcolor="#000000" stroked="false">
              <v:fill opacity="32768f" type="solid"/>
            </v:rect>
            <v:shape style="position:absolute;left:5245;top:220;width:3402;height:2337" type="#_x0000_t75" id="docshape2660" stroked="false">
              <v:imagedata r:id="rId517" o:title=""/>
            </v:shape>
            <v:rect style="position:absolute;left:5245;top:220;width:3402;height:2337" id="docshape2661" filled="false" stroked="true" strokeweight="1pt" strokecolor="#ffffff">
              <v:stroke dashstyle="solid"/>
            </v:rect>
            <v:shape style="position:absolute;left:793;top:105;width:4179;height:440" type="#_x0000_t202" id="docshape2662" filled="false" stroked="false">
              <v:textbox inset="0,0,0,0">
                <w:txbxContent>
                  <w:p>
                    <w:pPr>
                      <w:numPr>
                        <w:ilvl w:val="0"/>
                        <w:numId w:val="127"/>
                      </w:numPr>
                      <w:tabs>
                        <w:tab w:pos="340" w:val="left" w:leader="none"/>
                        <w:tab w:pos="341" w:val="left" w:leader="none"/>
                      </w:tabs>
                      <w:spacing w:line="220" w:lineRule="auto" w:before="3"/>
                      <w:ind w:left="340" w:right="18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Tahoma" w:hAnsi="Tahoma"/>
                        <w:w w:val="95"/>
                        <w:sz w:val="19"/>
                      </w:rPr>
                      <w:t>Какое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значения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имела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отмена</w:t>
                    </w:r>
                    <w:r>
                      <w:rPr>
                        <w:rFonts w:ascii="Tahoma" w:hAnsi="Tahoma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местничества?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Сформулируйте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не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менее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двух</w:t>
                    </w:r>
                    <w:r>
                      <w:rPr>
                        <w:rFonts w:ascii="Tahoma" w:hAns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положений.</w:t>
                    </w:r>
                  </w:p>
                </w:txbxContent>
              </v:textbox>
              <w10:wrap type="none"/>
            </v:shape>
            <v:shape style="position:absolute;left:907;top:1323;width:4065;height:1186" type="#_x0000_t202" id="docshape2663" filled="false" stroked="false">
              <v:textbox inset="0,0,0,0">
                <w:txbxContent>
                  <w:p>
                    <w:pPr>
                      <w:spacing w:line="218" w:lineRule="auto" w:before="19"/>
                      <w:ind w:left="0" w:right="4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«Сожжение местнических книг по веле- нию царя Фёдора Алексеевича 12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января 1682</w:t>
                    </w:r>
                    <w:r>
                      <w:rPr>
                        <w:rFonts w:ascii="Calibri" w:hAnsi="Calibri"/>
                        <w:b/>
                        <w:spacing w:val="-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года».</w:t>
                    </w:r>
                    <w:r>
                      <w:rPr>
                        <w:rFonts w:ascii="Calibri" w:hAnsi="Calibri"/>
                        <w:b/>
                        <w:spacing w:val="-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Художник</w:t>
                    </w:r>
                    <w:r>
                      <w:rPr>
                        <w:rFonts w:ascii="Trebuchet MS" w:hAnsi="Trebuchet MS"/>
                        <w:i/>
                        <w:spacing w:val="-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К.</w:t>
                    </w:r>
                    <w:r>
                      <w:rPr>
                        <w:rFonts w:ascii="Trebuchet MS" w:hAnsi="Trebuchet MS"/>
                        <w:i/>
                        <w:spacing w:val="-16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Лебедев</w:t>
                    </w:r>
                  </w:p>
                  <w:p>
                    <w:pPr>
                      <w:spacing w:line="216" w:lineRule="auto" w:before="103"/>
                      <w:ind w:left="340" w:right="0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</w:t>
                    </w:r>
                    <w:r>
                      <w:rPr>
                        <w:rFonts w:ascii="Times New Roman" w:hAnsi="Times New Roman"/>
                        <w:color w:val="DB413F"/>
                        <w:spacing w:val="5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Зачем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потребовалось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сжигать</w:t>
                    </w:r>
                    <w:r>
                      <w:rPr>
                        <w:rFonts w:ascii="Tahoma" w:hAnsi="Tahoma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местниче- </w:t>
                    </w:r>
                    <w:r>
                      <w:rPr>
                        <w:rFonts w:ascii="Tahoma" w:hAnsi="Tahoma"/>
                        <w:sz w:val="19"/>
                      </w:rPr>
                      <w:t>ские (разрядные) книги?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6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222" w:lineRule="exact" w:before="103"/>
        <w:ind w:left="2948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22.379999pt;margin-top:-2.106613pt;width:400.4pt;height:205.6pt;mso-position-horizontal-relative:page;mso-position-vertical-relative:paragraph;z-index:-21753344" id="docshapegroup2664" coordorigin="448,-42" coordsize="8008,4112">
            <v:rect style="position:absolute;left:2205;top:-40;width:6250;height:1872" id="docshape2665" filled="true" fillcolor="#000000" stroked="false">
              <v:fill opacity="32768f" type="solid"/>
            </v:rect>
            <v:rect style="position:absolute;left:2267;top:23;width:6123;height:1748" id="docshape2666" filled="true" fillcolor="#ffffff" stroked="false">
              <v:fill type="solid"/>
            </v:rect>
            <v:rect style="position:absolute;left:447;top:-43;width:2276;height:4112" id="docshape2667" filled="true" fillcolor="#000000" stroked="false">
              <v:fill opacity="32768f" type="solid"/>
            </v:rect>
            <v:shape style="position:absolute;left:520;top:30;width:2135;height:3968" type="#_x0000_t75" id="docshape2668" stroked="false">
              <v:imagedata r:id="rId518" o:title=""/>
            </v:shape>
            <v:rect style="position:absolute;left:520;top:30;width:2135;height:3970" id="docshape2669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«Московский</w:t>
      </w:r>
      <w:r>
        <w:rPr>
          <w:rFonts w:ascii="Calibri" w:hAnsi="Calibri"/>
          <w:b/>
          <w:spacing w:val="-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дворянин</w:t>
      </w:r>
      <w:r>
        <w:rPr>
          <w:rFonts w:ascii="Calibri" w:hAnsi="Calibri"/>
          <w:b/>
          <w:spacing w:val="-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XVII</w:t>
      </w:r>
      <w:r>
        <w:rPr>
          <w:rFonts w:ascii="Calibri" w:hAnsi="Calibri"/>
          <w:b/>
          <w:spacing w:val="-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в.</w:t>
      </w:r>
      <w:r>
        <w:rPr>
          <w:rFonts w:ascii="Calibri" w:hAnsi="Calibri"/>
          <w:b/>
          <w:spacing w:val="-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-4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польском</w:t>
      </w:r>
      <w:r>
        <w:rPr>
          <w:rFonts w:ascii="Calibri" w:hAnsi="Calibri"/>
          <w:b/>
          <w:spacing w:val="-4"/>
          <w:w w:val="115"/>
          <w:sz w:val="19"/>
        </w:rPr>
        <w:t> </w:t>
      </w:r>
      <w:r>
        <w:rPr>
          <w:rFonts w:ascii="Calibri" w:hAnsi="Calibri"/>
          <w:b/>
          <w:spacing w:val="-2"/>
          <w:w w:val="115"/>
          <w:sz w:val="19"/>
        </w:rPr>
        <w:t>платье».</w:t>
      </w:r>
    </w:p>
    <w:p>
      <w:pPr>
        <w:spacing w:line="211" w:lineRule="exact" w:before="0"/>
        <w:ind w:left="2948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w w:val="95"/>
          <w:sz w:val="19"/>
        </w:rPr>
        <w:t>Художник</w:t>
      </w:r>
      <w:r>
        <w:rPr>
          <w:rFonts w:ascii="Trebuchet MS" w:hAnsi="Trebuchet MS"/>
          <w:i/>
          <w:spacing w:val="-2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Е.</w:t>
      </w:r>
      <w:r>
        <w:rPr>
          <w:rFonts w:ascii="Trebuchet MS" w:hAnsi="Trebuchet MS"/>
          <w:i/>
          <w:spacing w:val="-1"/>
          <w:w w:val="95"/>
          <w:sz w:val="19"/>
        </w:rPr>
        <w:t> </w:t>
      </w:r>
      <w:r>
        <w:rPr>
          <w:rFonts w:ascii="Trebuchet MS" w:hAnsi="Trebuchet MS"/>
          <w:i/>
          <w:spacing w:val="-2"/>
          <w:w w:val="95"/>
          <w:sz w:val="19"/>
        </w:rPr>
        <w:t>Савельев</w:t>
      </w:r>
    </w:p>
    <w:p>
      <w:pPr>
        <w:spacing w:line="220" w:lineRule="auto" w:before="109"/>
        <w:ind w:left="2948" w:right="905" w:firstLine="0"/>
        <w:jc w:val="both"/>
        <w:rPr>
          <w:sz w:val="19"/>
        </w:rPr>
      </w:pPr>
      <w:r>
        <w:rPr>
          <w:sz w:val="19"/>
        </w:rPr>
        <w:t>Фёдору Алексеевичу хотелось иметь «современный» </w:t>
      </w:r>
      <w:r>
        <w:rPr>
          <w:sz w:val="19"/>
        </w:rPr>
        <w:t>двор. В</w:t>
      </w:r>
      <w:r>
        <w:rPr>
          <w:spacing w:val="28"/>
          <w:sz w:val="19"/>
        </w:rPr>
        <w:t> </w:t>
      </w:r>
      <w:r>
        <w:rPr>
          <w:sz w:val="19"/>
        </w:rPr>
        <w:t>1681</w:t>
      </w:r>
      <w:r>
        <w:rPr>
          <w:spacing w:val="29"/>
          <w:sz w:val="19"/>
        </w:rPr>
        <w:t> </w:t>
      </w:r>
      <w:r>
        <w:rPr>
          <w:sz w:val="19"/>
        </w:rPr>
        <w:t>г.</w:t>
      </w:r>
      <w:r>
        <w:rPr>
          <w:spacing w:val="29"/>
          <w:sz w:val="19"/>
        </w:rPr>
        <w:t> </w:t>
      </w:r>
      <w:r>
        <w:rPr>
          <w:sz w:val="19"/>
        </w:rPr>
        <w:t>он</w:t>
      </w:r>
      <w:r>
        <w:rPr>
          <w:spacing w:val="29"/>
          <w:sz w:val="19"/>
        </w:rPr>
        <w:t> </w:t>
      </w:r>
      <w:r>
        <w:rPr>
          <w:sz w:val="19"/>
        </w:rPr>
        <w:t>повелел</w:t>
      </w:r>
      <w:r>
        <w:rPr>
          <w:spacing w:val="29"/>
          <w:sz w:val="19"/>
        </w:rPr>
        <w:t> </w:t>
      </w:r>
      <w:r>
        <w:rPr>
          <w:sz w:val="19"/>
        </w:rPr>
        <w:t>придворным</w:t>
      </w:r>
      <w:r>
        <w:rPr>
          <w:spacing w:val="29"/>
          <w:sz w:val="19"/>
        </w:rPr>
        <w:t> </w:t>
      </w:r>
      <w:r>
        <w:rPr>
          <w:sz w:val="19"/>
        </w:rPr>
        <w:t>являться</w:t>
      </w:r>
      <w:r>
        <w:rPr>
          <w:spacing w:val="29"/>
          <w:sz w:val="19"/>
        </w:rPr>
        <w:t> </w:t>
      </w:r>
      <w:r>
        <w:rPr>
          <w:sz w:val="19"/>
        </w:rPr>
        <w:t>во</w:t>
      </w:r>
      <w:r>
        <w:rPr>
          <w:spacing w:val="29"/>
          <w:sz w:val="19"/>
        </w:rPr>
        <w:t> </w:t>
      </w:r>
      <w:r>
        <w:rPr>
          <w:sz w:val="19"/>
        </w:rPr>
        <w:t>дворец</w:t>
      </w:r>
      <w:r>
        <w:rPr>
          <w:spacing w:val="29"/>
          <w:sz w:val="19"/>
        </w:rPr>
        <w:t> </w:t>
      </w:r>
      <w:r>
        <w:rPr>
          <w:spacing w:val="-10"/>
          <w:sz w:val="19"/>
        </w:rPr>
        <w:t>в</w:t>
      </w:r>
    </w:p>
    <w:p>
      <w:pPr>
        <w:spacing w:line="220" w:lineRule="auto" w:before="0"/>
        <w:ind w:left="2948" w:right="905" w:firstLine="0"/>
        <w:jc w:val="both"/>
        <w:rPr>
          <w:sz w:val="19"/>
        </w:rPr>
      </w:pPr>
      <w:r>
        <w:rPr>
          <w:w w:val="95"/>
          <w:sz w:val="19"/>
        </w:rPr>
        <w:t>«венгерском кафтане». Новая мода была позаимствована </w:t>
      </w:r>
      <w:r>
        <w:rPr>
          <w:w w:val="95"/>
          <w:sz w:val="19"/>
        </w:rPr>
        <w:t>из Польши, культурное влияние которой на царский двор при </w:t>
      </w:r>
      <w:r>
        <w:rPr>
          <w:sz w:val="19"/>
        </w:rPr>
        <w:t>третьем Романове было достаточно сильным.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line="220" w:lineRule="auto" w:before="126"/>
        <w:ind w:left="2948" w:right="791"/>
        <w:jc w:val="both"/>
      </w:pPr>
      <w:r>
        <w:rPr>
          <w:rFonts w:ascii="Calibri" w:hAnsi="Calibri"/>
          <w:b/>
          <w:color w:val="FFFFFF"/>
          <w:spacing w:val="40"/>
          <w:shd w:fill="DB413F" w:color="auto" w:val="clear"/>
        </w:rPr>
        <w:t> </w:t>
      </w:r>
      <w:r>
        <w:rPr>
          <w:rFonts w:ascii="Calibri" w:hAnsi="Calibri"/>
          <w:b/>
          <w:color w:val="FFFFFF"/>
          <w:shd w:fill="DB413F" w:color="auto" w:val="clear"/>
        </w:rPr>
        <w:t>4</w:t>
      </w:r>
      <w:r>
        <w:rPr>
          <w:rFonts w:ascii="Calibri" w:hAnsi="Calibri"/>
          <w:b/>
          <w:color w:val="FFFFFF"/>
          <w:spacing w:val="4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w w:val="150"/>
        </w:rPr>
        <w:t>  </w:t>
      </w:r>
      <w:r>
        <w:rPr>
          <w:rFonts w:ascii="Calibri" w:hAnsi="Calibri"/>
          <w:b/>
          <w:color w:val="DB413F"/>
        </w:rPr>
        <w:t>Духовная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и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культурная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жизнь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российского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обще- ства.</w:t>
      </w:r>
      <w:r>
        <w:rPr>
          <w:rFonts w:ascii="Calibri" w:hAnsi="Calibri"/>
          <w:b/>
          <w:color w:val="DB413F"/>
          <w:spacing w:val="30"/>
        </w:rPr>
        <w:t> </w:t>
      </w:r>
      <w:r>
        <w:rPr>
          <w:color w:val="000000"/>
        </w:rPr>
        <w:t>Царь Фёдор Алексеевич не остался равнодушным</w:t>
      </w:r>
      <w:r>
        <w:rPr>
          <w:color w:val="000000"/>
          <w:spacing w:val="40"/>
        </w:rPr>
        <w:t> </w:t>
      </w:r>
      <w:r>
        <w:rPr>
          <w:color w:val="000000"/>
        </w:rPr>
        <w:t>к</w:t>
      </w:r>
      <w:r>
        <w:rPr>
          <w:color w:val="000000"/>
          <w:spacing w:val="-14"/>
        </w:rPr>
        <w:t> </w:t>
      </w:r>
      <w:r>
        <w:rPr>
          <w:color w:val="000000"/>
        </w:rPr>
        <w:t>религиозно-нравственным</w:t>
      </w:r>
      <w:r>
        <w:rPr>
          <w:color w:val="000000"/>
          <w:spacing w:val="-14"/>
        </w:rPr>
        <w:t> </w:t>
      </w:r>
      <w:r>
        <w:rPr>
          <w:color w:val="000000"/>
        </w:rPr>
        <w:t>наставлениям</w:t>
      </w:r>
      <w:r>
        <w:rPr>
          <w:color w:val="000000"/>
          <w:spacing w:val="-14"/>
        </w:rPr>
        <w:t> </w:t>
      </w:r>
      <w:r>
        <w:rPr>
          <w:color w:val="000000"/>
        </w:rPr>
        <w:t>учителей.</w:t>
      </w:r>
      <w:r>
        <w:rPr>
          <w:color w:val="000000"/>
          <w:spacing w:val="-14"/>
        </w:rPr>
        <w:t> </w:t>
      </w:r>
      <w:r>
        <w:rPr>
          <w:color w:val="000000"/>
        </w:rPr>
        <w:t>Он попытался повлиять на нравы своих современников, смягчив наказания за уголовные преступления, вне- дрить в придворную среду новые европеизированные манеры.</w:t>
      </w:r>
      <w:r>
        <w:rPr>
          <w:color w:val="000000"/>
          <w:spacing w:val="-14"/>
        </w:rPr>
        <w:t> </w:t>
      </w:r>
      <w:r>
        <w:rPr>
          <w:color w:val="000000"/>
        </w:rPr>
        <w:t>Его</w:t>
      </w:r>
      <w:r>
        <w:rPr>
          <w:color w:val="000000"/>
          <w:spacing w:val="-14"/>
        </w:rPr>
        <w:t> </w:t>
      </w:r>
      <w:r>
        <w:rPr>
          <w:color w:val="000000"/>
        </w:rPr>
        <w:t>попечительство</w:t>
      </w:r>
      <w:r>
        <w:rPr>
          <w:color w:val="000000"/>
          <w:spacing w:val="-14"/>
        </w:rPr>
        <w:t> </w:t>
      </w:r>
      <w:r>
        <w:rPr>
          <w:color w:val="000000"/>
        </w:rPr>
        <w:t>и</w:t>
      </w:r>
      <w:r>
        <w:rPr>
          <w:color w:val="000000"/>
          <w:spacing w:val="-14"/>
        </w:rPr>
        <w:t> </w:t>
      </w:r>
      <w:r>
        <w:rPr>
          <w:color w:val="000000"/>
        </w:rPr>
        <w:t>благотворительность</w:t>
      </w:r>
      <w:r>
        <w:rPr>
          <w:color w:val="000000"/>
          <w:spacing w:val="-14"/>
        </w:rPr>
        <w:t> </w:t>
      </w:r>
      <w:r>
        <w:rPr>
          <w:color w:val="000000"/>
        </w:rPr>
        <w:t>при- вели</w:t>
      </w:r>
      <w:r>
        <w:rPr>
          <w:color w:val="000000"/>
          <w:spacing w:val="-4"/>
        </w:rPr>
        <w:t> </w:t>
      </w:r>
      <w:r>
        <w:rPr>
          <w:color w:val="000000"/>
        </w:rPr>
        <w:t>к</w:t>
      </w:r>
      <w:r>
        <w:rPr>
          <w:color w:val="000000"/>
          <w:spacing w:val="-2"/>
        </w:rPr>
        <w:t> </w:t>
      </w:r>
      <w:r>
        <w:rPr>
          <w:color w:val="000000"/>
        </w:rPr>
        <w:t>открытию</w:t>
      </w:r>
      <w:r>
        <w:rPr>
          <w:color w:val="000000"/>
          <w:spacing w:val="-2"/>
        </w:rPr>
        <w:t> </w:t>
      </w:r>
      <w:r>
        <w:rPr>
          <w:color w:val="000000"/>
        </w:rPr>
        <w:t>богаделен</w:t>
      </w:r>
      <w:r>
        <w:rPr>
          <w:color w:val="000000"/>
          <w:spacing w:val="-2"/>
        </w:rPr>
        <w:t> </w:t>
      </w:r>
      <w:r>
        <w:rPr>
          <w:color w:val="000000"/>
        </w:rPr>
        <w:t>и</w:t>
      </w:r>
      <w:r>
        <w:rPr>
          <w:color w:val="000000"/>
          <w:spacing w:val="-2"/>
        </w:rPr>
        <w:t> </w:t>
      </w:r>
      <w:r>
        <w:rPr>
          <w:color w:val="000000"/>
        </w:rPr>
        <w:t>больниц</w:t>
      </w:r>
      <w:r>
        <w:rPr>
          <w:color w:val="000000"/>
          <w:spacing w:val="-2"/>
        </w:rPr>
        <w:t> </w:t>
      </w:r>
      <w:r>
        <w:rPr>
          <w:color w:val="000000"/>
        </w:rPr>
        <w:t>для</w:t>
      </w:r>
      <w:r>
        <w:rPr>
          <w:color w:val="000000"/>
          <w:spacing w:val="-2"/>
        </w:rPr>
        <w:t> </w:t>
      </w:r>
      <w:r>
        <w:rPr>
          <w:color w:val="000000"/>
        </w:rPr>
        <w:t>воинов-инва- лидов. До этого считалось, что забота о страждущих — дело преимущественно церкви.</w:t>
      </w:r>
    </w:p>
    <w:p>
      <w:pPr>
        <w:pStyle w:val="BodyText"/>
        <w:spacing w:line="220" w:lineRule="auto" w:before="4"/>
        <w:ind w:left="793" w:right="791" w:firstLine="340"/>
        <w:jc w:val="right"/>
      </w:pPr>
      <w:r>
        <w:rPr/>
        <w:t>Среди</w:t>
      </w:r>
      <w:r>
        <w:rPr>
          <w:spacing w:val="-12"/>
        </w:rPr>
        <w:t> </w:t>
      </w:r>
      <w:r>
        <w:rPr/>
        <w:t>учителей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духовных</w:t>
      </w:r>
      <w:r>
        <w:rPr>
          <w:spacing w:val="-12"/>
        </w:rPr>
        <w:t> </w:t>
      </w:r>
      <w:r>
        <w:rPr/>
        <w:t>наставников</w:t>
      </w:r>
      <w:r>
        <w:rPr>
          <w:spacing w:val="-12"/>
        </w:rPr>
        <w:t> </w:t>
      </w:r>
      <w:r>
        <w:rPr/>
        <w:t>царя</w:t>
      </w:r>
      <w:r>
        <w:rPr>
          <w:spacing w:val="-12"/>
        </w:rPr>
        <w:t> </w:t>
      </w:r>
      <w:r>
        <w:rPr/>
        <w:t>важное</w:t>
      </w:r>
      <w:r>
        <w:rPr>
          <w:spacing w:val="-12"/>
        </w:rPr>
        <w:t> </w:t>
      </w:r>
      <w:r>
        <w:rPr/>
        <w:t>место</w:t>
      </w:r>
      <w:r>
        <w:rPr>
          <w:spacing w:val="-12"/>
        </w:rPr>
        <w:t> </w:t>
      </w:r>
      <w:r>
        <w:rPr/>
        <w:t>занимал</w:t>
      </w:r>
      <w:r>
        <w:rPr>
          <w:spacing w:val="-12"/>
        </w:rPr>
        <w:t> </w:t>
      </w:r>
      <w:r>
        <w:rPr>
          <w:rFonts w:ascii="Book Antiqua" w:hAnsi="Book Antiqua"/>
          <w:b/>
          <w:i/>
        </w:rPr>
        <w:t>Симе-</w:t>
      </w:r>
      <w:r>
        <w:rPr>
          <w:rFonts w:ascii="Book Antiqua" w:hAnsi="Book Antiqua"/>
          <w:b/>
          <w:i/>
        </w:rPr>
        <w:t> он</w:t>
      </w:r>
      <w:r>
        <w:rPr>
          <w:rFonts w:ascii="Book Antiqua" w:hAnsi="Book Antiqua"/>
          <w:b/>
          <w:i/>
          <w:spacing w:val="40"/>
        </w:rPr>
        <w:t> </w:t>
      </w:r>
      <w:r>
        <w:rPr>
          <w:rFonts w:ascii="Book Antiqua" w:hAnsi="Book Antiqua"/>
          <w:b/>
          <w:i/>
        </w:rPr>
        <w:t>Полоцкий</w:t>
      </w:r>
      <w:r>
        <w:rPr>
          <w:rFonts w:ascii="Book Antiqua" w:hAnsi="Book Antiqua"/>
          <w:b/>
          <w:i/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значимая</w:t>
      </w:r>
      <w:r>
        <w:rPr>
          <w:spacing w:val="40"/>
        </w:rPr>
        <w:t> </w:t>
      </w:r>
      <w:r>
        <w:rPr/>
        <w:t>фигура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русской</w:t>
      </w:r>
      <w:r>
        <w:rPr>
          <w:spacing w:val="40"/>
        </w:rPr>
        <w:t> </w:t>
      </w:r>
      <w:r>
        <w:rPr/>
        <w:t>культуры</w:t>
      </w:r>
      <w:r>
        <w:rPr>
          <w:spacing w:val="40"/>
        </w:rPr>
        <w:t> </w:t>
      </w:r>
      <w:r>
        <w:rPr/>
        <w:t>второй</w:t>
      </w:r>
      <w:r>
        <w:rPr>
          <w:spacing w:val="40"/>
        </w:rPr>
        <w:t> </w:t>
      </w:r>
      <w:r>
        <w:rPr/>
        <w:t>половины XVII</w:t>
      </w:r>
      <w:r>
        <w:rPr>
          <w:spacing w:val="-5"/>
        </w:rPr>
        <w:t> </w:t>
      </w:r>
      <w:r>
        <w:rPr/>
        <w:t>в.</w:t>
      </w:r>
      <w:r>
        <w:rPr>
          <w:spacing w:val="-5"/>
        </w:rPr>
        <w:t> </w:t>
      </w:r>
      <w:r>
        <w:rPr/>
        <w:t>Под</w:t>
      </w:r>
      <w:r>
        <w:rPr>
          <w:spacing w:val="-5"/>
        </w:rPr>
        <w:t> </w:t>
      </w:r>
      <w:r>
        <w:rPr/>
        <w:t>его</w:t>
      </w:r>
      <w:r>
        <w:rPr>
          <w:spacing w:val="-5"/>
        </w:rPr>
        <w:t> </w:t>
      </w:r>
      <w:r>
        <w:rPr/>
        <w:t>влиянием</w:t>
      </w:r>
      <w:r>
        <w:rPr>
          <w:spacing w:val="-5"/>
        </w:rPr>
        <w:t> </w:t>
      </w:r>
      <w:r>
        <w:rPr/>
        <w:t>царь</w:t>
      </w:r>
      <w:r>
        <w:rPr>
          <w:spacing w:val="-5"/>
        </w:rPr>
        <w:t> </w:t>
      </w:r>
      <w:r>
        <w:rPr/>
        <w:t>задумал</w:t>
      </w:r>
      <w:r>
        <w:rPr>
          <w:spacing w:val="-5"/>
        </w:rPr>
        <w:t> </w:t>
      </w:r>
      <w:r>
        <w:rPr/>
        <w:t>открыть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Москве</w:t>
      </w:r>
      <w:r>
        <w:rPr>
          <w:spacing w:val="-5"/>
        </w:rPr>
        <w:t> </w:t>
      </w:r>
      <w:r>
        <w:rPr/>
        <w:t>первое</w:t>
      </w:r>
      <w:r>
        <w:rPr>
          <w:spacing w:val="-5"/>
        </w:rPr>
        <w:t> </w:t>
      </w:r>
      <w:r>
        <w:rPr/>
        <w:t>высшее</w:t>
      </w:r>
      <w:r>
        <w:rPr>
          <w:spacing w:val="-5"/>
        </w:rPr>
        <w:t> </w:t>
      </w:r>
      <w:r>
        <w:rPr/>
        <w:t>учеб- </w:t>
      </w:r>
      <w:r>
        <w:rPr>
          <w:spacing w:val="-2"/>
        </w:rPr>
        <w:t>ное заведение. Проект, разработанный учёным-старцем, предполагал создание </w:t>
      </w:r>
      <w:r>
        <w:rPr/>
        <w:t>университета,</w:t>
      </w:r>
      <w:r>
        <w:rPr>
          <w:spacing w:val="15"/>
        </w:rPr>
        <w:t> </w:t>
      </w:r>
      <w:r>
        <w:rPr/>
        <w:t>наделённого</w:t>
      </w:r>
      <w:r>
        <w:rPr>
          <w:spacing w:val="15"/>
        </w:rPr>
        <w:t> </w:t>
      </w:r>
      <w:r>
        <w:rPr/>
        <w:t>по</w:t>
      </w:r>
      <w:r>
        <w:rPr>
          <w:spacing w:val="15"/>
        </w:rPr>
        <w:t> </w:t>
      </w:r>
      <w:r>
        <w:rPr/>
        <w:t>европейской</w:t>
      </w:r>
      <w:r>
        <w:rPr>
          <w:spacing w:val="15"/>
        </w:rPr>
        <w:t> </w:t>
      </w:r>
      <w:r>
        <w:rPr/>
        <w:t>традиции</w:t>
      </w:r>
      <w:r>
        <w:rPr>
          <w:spacing w:val="15"/>
        </w:rPr>
        <w:t> </w:t>
      </w:r>
      <w:r>
        <w:rPr/>
        <w:t>автономными</w:t>
      </w:r>
      <w:r>
        <w:rPr>
          <w:spacing w:val="15"/>
        </w:rPr>
        <w:t> </w:t>
      </w:r>
      <w:r>
        <w:rPr/>
        <w:t>правами, </w:t>
      </w:r>
      <w:r>
        <w:rPr>
          <w:spacing w:val="-2"/>
        </w:rPr>
        <w:t>с</w:t>
      </w:r>
      <w:r>
        <w:rPr>
          <w:spacing w:val="-6"/>
        </w:rPr>
        <w:t> </w:t>
      </w:r>
      <w:r>
        <w:rPr>
          <w:spacing w:val="-2"/>
        </w:rPr>
        <w:t>преобладанием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обучении</w:t>
      </w:r>
      <w:r>
        <w:rPr>
          <w:spacing w:val="-6"/>
        </w:rPr>
        <w:t> </w:t>
      </w:r>
      <w:r>
        <w:rPr>
          <w:spacing w:val="-2"/>
        </w:rPr>
        <w:t>латыни</w:t>
      </w:r>
      <w:r>
        <w:rPr>
          <w:spacing w:val="-6"/>
        </w:rPr>
        <w:t> </w:t>
      </w:r>
      <w:r>
        <w:rPr>
          <w:spacing w:val="-2"/>
        </w:rPr>
        <w:t>—</w:t>
      </w:r>
      <w:r>
        <w:rPr>
          <w:spacing w:val="-6"/>
        </w:rPr>
        <w:t> </w:t>
      </w:r>
      <w:r>
        <w:rPr>
          <w:spacing w:val="-2"/>
        </w:rPr>
        <w:t>тогдашнего</w:t>
      </w:r>
      <w:r>
        <w:rPr>
          <w:spacing w:val="-6"/>
        </w:rPr>
        <w:t> </w:t>
      </w:r>
      <w:r>
        <w:rPr>
          <w:spacing w:val="-2"/>
        </w:rPr>
        <w:t>языка</w:t>
      </w:r>
      <w:r>
        <w:rPr>
          <w:spacing w:val="-6"/>
        </w:rPr>
        <w:t> </w:t>
      </w:r>
      <w:r>
        <w:rPr>
          <w:spacing w:val="-2"/>
        </w:rPr>
        <w:t>науки.</w:t>
      </w:r>
      <w:r>
        <w:rPr>
          <w:spacing w:val="-6"/>
        </w:rPr>
        <w:t> </w:t>
      </w:r>
      <w:r>
        <w:rPr>
          <w:spacing w:val="-2"/>
        </w:rPr>
        <w:t>Фёдор</w:t>
      </w:r>
      <w:r>
        <w:rPr>
          <w:spacing w:val="-6"/>
        </w:rPr>
        <w:t> </w:t>
      </w:r>
      <w:r>
        <w:rPr>
          <w:spacing w:val="-2"/>
        </w:rPr>
        <w:t>Алексе- </w:t>
      </w:r>
      <w:r>
        <w:rPr>
          <w:w w:val="95"/>
        </w:rPr>
        <w:t>евич утвердил устав будущего университета, но реализовать начинание не успел. </w:t>
      </w:r>
      <w:r>
        <w:rPr/>
        <w:t>Состояние</w:t>
      </w:r>
      <w:r>
        <w:rPr>
          <w:spacing w:val="80"/>
        </w:rPr>
        <w:t> </w:t>
      </w:r>
      <w:r>
        <w:rPr/>
        <w:t>здоровья</w:t>
      </w:r>
      <w:r>
        <w:rPr>
          <w:spacing w:val="80"/>
        </w:rPr>
        <w:t> </w:t>
      </w:r>
      <w:r>
        <w:rPr/>
        <w:t>царя</w:t>
      </w:r>
      <w:r>
        <w:rPr>
          <w:spacing w:val="80"/>
        </w:rPr>
        <w:t> </w:t>
      </w:r>
      <w:r>
        <w:rPr/>
        <w:t>постоянно</w:t>
      </w:r>
      <w:r>
        <w:rPr>
          <w:spacing w:val="80"/>
        </w:rPr>
        <w:t> </w:t>
      </w:r>
      <w:r>
        <w:rPr/>
        <w:t>вызывало</w:t>
      </w:r>
      <w:r>
        <w:rPr>
          <w:spacing w:val="80"/>
        </w:rPr>
        <w:t> </w:t>
      </w:r>
      <w:r>
        <w:rPr/>
        <w:t>тревогу</w:t>
      </w:r>
      <w:r>
        <w:rPr>
          <w:spacing w:val="80"/>
        </w:rPr>
        <w:t> </w:t>
      </w:r>
      <w:r>
        <w:rPr/>
        <w:t>у</w:t>
      </w:r>
      <w:r>
        <w:rPr>
          <w:spacing w:val="80"/>
        </w:rPr>
        <w:t> </w:t>
      </w:r>
      <w:r>
        <w:rPr/>
        <w:t>окружающих.</w:t>
      </w:r>
    </w:p>
    <w:p>
      <w:pPr>
        <w:pStyle w:val="BodyText"/>
        <w:spacing w:line="223" w:lineRule="auto"/>
        <w:ind w:left="793" w:right="791"/>
        <w:jc w:val="both"/>
      </w:pPr>
      <w:r>
        <w:rPr/>
        <w:t>Ситуация усугублялась тем, что у него не было наследника — единственный сын Фёдора, царевич Илья, скончался сразу после рождения.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Преемником бездетного Фёдора по старшинству должен был стать его род- ной</w:t>
      </w:r>
      <w:r>
        <w:rPr>
          <w:spacing w:val="-2"/>
        </w:rPr>
        <w:t> </w:t>
      </w:r>
      <w:r>
        <w:rPr/>
        <w:t>брат</w:t>
      </w:r>
      <w:r>
        <w:rPr>
          <w:spacing w:val="-2"/>
        </w:rPr>
        <w:t> </w:t>
      </w:r>
      <w:r>
        <w:rPr/>
        <w:t>царевич</w:t>
      </w:r>
      <w:r>
        <w:rPr>
          <w:spacing w:val="-2"/>
        </w:rPr>
        <w:t> </w:t>
      </w:r>
      <w:r>
        <w:rPr/>
        <w:t>Иван</w:t>
      </w:r>
      <w:r>
        <w:rPr>
          <w:spacing w:val="-2"/>
        </w:rPr>
        <w:t> </w:t>
      </w:r>
      <w:r>
        <w:rPr/>
        <w:t>Алексеевич.</w:t>
      </w:r>
      <w:r>
        <w:rPr>
          <w:spacing w:val="-2"/>
        </w:rPr>
        <w:t> </w:t>
      </w:r>
      <w:r>
        <w:rPr/>
        <w:t>Но</w:t>
      </w:r>
      <w:r>
        <w:rPr>
          <w:spacing w:val="-2"/>
        </w:rPr>
        <w:t> </w:t>
      </w:r>
      <w:r>
        <w:rPr/>
        <w:t>бояре</w:t>
      </w:r>
      <w:r>
        <w:rPr>
          <w:spacing w:val="-2"/>
        </w:rPr>
        <w:t> </w:t>
      </w:r>
      <w:r>
        <w:rPr/>
        <w:t>опасались,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воцарение</w:t>
      </w:r>
      <w:r>
        <w:rPr>
          <w:spacing w:val="-2"/>
        </w:rPr>
        <w:t> </w:t>
      </w:r>
      <w:r>
        <w:rPr/>
        <w:t>Ивана приведёт к усилению Милославских.</w:t>
      </w:r>
    </w:p>
    <w:p>
      <w:pPr>
        <w:pStyle w:val="BodyText"/>
        <w:spacing w:line="223" w:lineRule="auto"/>
        <w:ind w:left="2968" w:right="791" w:firstLine="340"/>
        <w:jc w:val="both"/>
      </w:pPr>
      <w:r>
        <w:rPr/>
        <w:pict>
          <v:group style="position:absolute;margin-left:22.379999pt;margin-top:14.030048pt;width:400.4pt;height:145.450pt;mso-position-horizontal-relative:page;mso-position-vertical-relative:paragraph;z-index:-21752832" id="docshapegroup2670" coordorigin="448,281" coordsize="8008,2909">
            <v:rect style="position:absolute;left:2205;top:2258;width:6250;height:922" id="docshape2671" filled="true" fillcolor="#000000" stroked="false">
              <v:fill opacity="32768f" type="solid"/>
            </v:rect>
            <v:rect style="position:absolute;left:2267;top:2320;width:6123;height:795" id="docshape2672" filled="true" fillcolor="#ffffff" stroked="false">
              <v:fill type="solid"/>
            </v:rect>
            <v:rect style="position:absolute;left:447;top:280;width:2297;height:2909" id="docshape2673" filled="true" fillcolor="#000000" stroked="false">
              <v:fill opacity="32768f" type="solid"/>
            </v:rect>
            <v:shape style="position:absolute;left:520;top:353;width:2155;height:2770" type="#_x0000_t75" id="docshape2674" stroked="false">
              <v:imagedata r:id="rId519" o:title=""/>
            </v:shape>
            <v:rect style="position:absolute;left:520;top:353;width:2155;height:2770" id="docshape2675" filled="false" stroked="true" strokeweight="1.0pt" strokecolor="#ffffff">
              <v:stroke dashstyle="solid"/>
            </v:rect>
            <w10:wrap type="none"/>
          </v:group>
        </w:pict>
      </w:r>
      <w:r>
        <w:rPr/>
        <w:t>Взгляды</w:t>
      </w:r>
      <w:r>
        <w:rPr>
          <w:spacing w:val="-11"/>
        </w:rPr>
        <w:t> </w:t>
      </w:r>
      <w:r>
        <w:rPr/>
        <w:t>придворных</w:t>
      </w:r>
      <w:r>
        <w:rPr>
          <w:spacing w:val="-11"/>
        </w:rPr>
        <w:t> </w:t>
      </w:r>
      <w:r>
        <w:rPr/>
        <w:t>всё</w:t>
      </w:r>
      <w:r>
        <w:rPr>
          <w:spacing w:val="-11"/>
        </w:rPr>
        <w:t> </w:t>
      </w:r>
      <w:r>
        <w:rPr/>
        <w:t>чаще</w:t>
      </w:r>
      <w:r>
        <w:rPr>
          <w:spacing w:val="-11"/>
        </w:rPr>
        <w:t> </w:t>
      </w:r>
      <w:r>
        <w:rPr/>
        <w:t>устремлялись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еди- нокровного</w:t>
      </w:r>
      <w:r>
        <w:rPr>
          <w:spacing w:val="-3"/>
        </w:rPr>
        <w:t> </w:t>
      </w:r>
      <w:r>
        <w:rPr/>
        <w:t>брата</w:t>
      </w:r>
      <w:r>
        <w:rPr>
          <w:spacing w:val="-3"/>
        </w:rPr>
        <w:t> </w:t>
      </w:r>
      <w:r>
        <w:rPr/>
        <w:t>царя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царевича</w:t>
      </w:r>
      <w:r>
        <w:rPr>
          <w:spacing w:val="-3"/>
        </w:rPr>
        <w:t> </w:t>
      </w:r>
      <w:r>
        <w:rPr/>
        <w:t>Петра.</w:t>
      </w:r>
      <w:r>
        <w:rPr>
          <w:spacing w:val="-3"/>
        </w:rPr>
        <w:t> </w:t>
      </w:r>
      <w:r>
        <w:rPr/>
        <w:t>Но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только потому, что в отличие от болезненного, считавшегося неспособным к правлению царевича Ивана Пётр рос здоровым и живым мальчиком. Их устраивало то, что Нарышкины были более покладистыми и управляемы- ми, нежели Милославские.</w:t>
      </w:r>
    </w:p>
    <w:p>
      <w:pPr>
        <w:pStyle w:val="BodyText"/>
        <w:spacing w:line="223" w:lineRule="auto"/>
        <w:ind w:left="2968" w:right="791" w:firstLine="340"/>
        <w:jc w:val="both"/>
      </w:pPr>
      <w:r>
        <w:rPr/>
        <w:t>Царь Фёдор скончался в апреле 1682 г. в </w:t>
      </w:r>
      <w:r>
        <w:rPr/>
        <w:t>возрасте</w:t>
      </w:r>
      <w:r>
        <w:rPr>
          <w:spacing w:val="40"/>
        </w:rPr>
        <w:t> </w:t>
      </w:r>
      <w:r>
        <w:rPr/>
        <w:t>20</w:t>
      </w:r>
      <w:r>
        <w:rPr>
          <w:spacing w:val="23"/>
        </w:rPr>
        <w:t> </w:t>
      </w:r>
      <w:r>
        <w:rPr/>
        <w:t>лет,</w:t>
      </w:r>
      <w:r>
        <w:rPr>
          <w:spacing w:val="25"/>
        </w:rPr>
        <w:t> </w:t>
      </w:r>
      <w:r>
        <w:rPr/>
        <w:t>не</w:t>
      </w:r>
      <w:r>
        <w:rPr>
          <w:spacing w:val="25"/>
        </w:rPr>
        <w:t> </w:t>
      </w:r>
      <w:r>
        <w:rPr/>
        <w:t>определив</w:t>
      </w:r>
      <w:r>
        <w:rPr>
          <w:spacing w:val="25"/>
        </w:rPr>
        <w:t> </w:t>
      </w:r>
      <w:r>
        <w:rPr/>
        <w:t>своего</w:t>
      </w:r>
      <w:r>
        <w:rPr>
          <w:spacing w:val="25"/>
        </w:rPr>
        <w:t> </w:t>
      </w:r>
      <w:r>
        <w:rPr/>
        <w:t>наследника.</w:t>
      </w:r>
      <w:r>
        <w:rPr>
          <w:spacing w:val="25"/>
        </w:rPr>
        <w:t> </w:t>
      </w:r>
      <w:r>
        <w:rPr>
          <w:spacing w:val="-2"/>
        </w:rPr>
        <w:t>Собравшиеся</w:t>
      </w:r>
    </w:p>
    <w:p>
      <w:pPr>
        <w:pStyle w:val="BodyText"/>
        <w:spacing w:before="6"/>
        <w:rPr>
          <w:sz w:val="23"/>
        </w:rPr>
      </w:pPr>
    </w:p>
    <w:p>
      <w:pPr>
        <w:spacing w:line="223" w:lineRule="auto" w:before="116"/>
        <w:ind w:left="2968" w:right="79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«Симеон Полоцкий». </w:t>
      </w:r>
      <w:r>
        <w:rPr>
          <w:rFonts w:ascii="Trebuchet MS" w:hAnsi="Trebuchet MS"/>
          <w:i/>
          <w:sz w:val="19"/>
        </w:rPr>
        <w:t>Литография. XIX в. Из «Собрания</w:t>
      </w:r>
      <w:r>
        <w:rPr>
          <w:rFonts w:ascii="Trebuchet MS" w:hAnsi="Trebuchet MS"/>
          <w:i/>
          <w:sz w:val="19"/>
        </w:rPr>
        <w:t> портретов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россиян…»,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изданного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в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1821–1824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гг.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П.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Беке- </w:t>
      </w:r>
      <w:r>
        <w:rPr>
          <w:rFonts w:ascii="Trebuchet MS" w:hAnsi="Trebuchet MS"/>
          <w:i/>
          <w:spacing w:val="-2"/>
          <w:sz w:val="19"/>
        </w:rPr>
        <w:t>товым</w:t>
      </w:r>
    </w:p>
    <w:p>
      <w:pPr>
        <w:spacing w:after="0" w:line="223" w:lineRule="auto"/>
        <w:jc w:val="left"/>
        <w:rPr>
          <w:rFonts w:ascii="Trebuchet MS" w:hAnsi="Trebuchet MS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  <w:rPr>
          <w:rFonts w:ascii="Trebuchet MS"/>
          <w:i/>
        </w:rPr>
      </w:pPr>
    </w:p>
    <w:p>
      <w:pPr>
        <w:spacing w:line="218" w:lineRule="auto" w:before="119"/>
        <w:ind w:left="949" w:right="4484" w:firstLine="0"/>
        <w:jc w:val="both"/>
        <w:rPr>
          <w:rFonts w:ascii="Calibri" w:hAnsi="Calibri"/>
          <w:b/>
          <w:sz w:val="19"/>
        </w:rPr>
      </w:pPr>
      <w:r>
        <w:rPr/>
        <w:pict>
          <v:group style="position:absolute;margin-left:38.679001pt;margin-top:-1.991299pt;width:397.1pt;height:119.35pt;mso-position-horizontal-relative:page;mso-position-vertical-relative:paragraph;z-index:-21750784" id="docshapegroup2676" coordorigin="774,-40" coordsize="7942,2387">
            <v:rect style="position:absolute;left:773;top:-40;width:4875;height:915" id="docshape2677" filled="true" fillcolor="#000000" stroked="false">
              <v:fill opacity="32768f" type="solid"/>
            </v:rect>
            <v:rect style="position:absolute;left:836;top:22;width:4749;height:795" id="docshape2678" filled="true" fillcolor="#ffffff" stroked="false">
              <v:fill type="solid"/>
            </v:rect>
            <v:rect style="position:absolute;left:5172;top:-29;width:3543;height:2376" id="docshape2679" filled="true" fillcolor="#000000" stroked="false">
              <v:fill opacity="32768f" type="solid"/>
            </v:rect>
            <v:shape style="position:absolute;left:5245;top:43;width:3402;height:2236" type="#_x0000_t75" id="docshape2680" stroked="false">
              <v:imagedata r:id="rId520" o:title=""/>
            </v:shape>
            <v:rect style="position:absolute;left:5245;top:43;width:3402;height:2236" id="docshape2681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«Псалтырь</w:t>
      </w:r>
      <w:r>
        <w:rPr>
          <w:rFonts w:ascii="Calibri" w:hAnsi="Calibri"/>
          <w:b/>
          <w:spacing w:val="-13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рифмованная»,</w:t>
      </w:r>
      <w:r>
        <w:rPr>
          <w:rFonts w:ascii="Calibri" w:hAnsi="Calibri"/>
          <w:b/>
          <w:spacing w:val="-12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написанная Симеоном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Полоцким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при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участии</w:t>
      </w:r>
      <w:r>
        <w:rPr>
          <w:rFonts w:ascii="Calibri" w:hAnsi="Calibri"/>
          <w:b/>
          <w:spacing w:val="-10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царя Фёдора Алексеевича</w:t>
      </w:r>
    </w:p>
    <w:p>
      <w:pPr>
        <w:pStyle w:val="BodyText"/>
        <w:spacing w:before="10"/>
        <w:rPr>
          <w:rFonts w:ascii="Calibri"/>
          <w:b/>
          <w:sz w:val="21"/>
        </w:rPr>
      </w:pPr>
    </w:p>
    <w:p>
      <w:pPr>
        <w:pStyle w:val="BodyText"/>
        <w:spacing w:line="223" w:lineRule="auto" w:before="112"/>
        <w:ind w:left="793" w:right="4230"/>
        <w:jc w:val="both"/>
      </w:pPr>
      <w:r>
        <w:rPr/>
        <w:t>думные люди при поддержке </w:t>
      </w:r>
      <w:r>
        <w:rPr/>
        <w:t>патриарха провозгласили</w:t>
      </w:r>
      <w:r>
        <w:rPr>
          <w:spacing w:val="-14"/>
        </w:rPr>
        <w:t> </w:t>
      </w:r>
      <w:r>
        <w:rPr/>
        <w:t>царём</w:t>
      </w:r>
      <w:r>
        <w:rPr>
          <w:spacing w:val="-14"/>
        </w:rPr>
        <w:t> </w:t>
      </w:r>
      <w:r>
        <w:rPr/>
        <w:t>девятилетнего</w:t>
      </w:r>
      <w:r>
        <w:rPr>
          <w:spacing w:val="-14"/>
        </w:rPr>
        <w:t> </w:t>
      </w:r>
      <w:r>
        <w:rPr/>
        <w:t>Петра Алексеевича — Петра I. Но с этим были согласны далеко не все.</w:t>
      </w:r>
    </w:p>
    <w:p>
      <w:pPr>
        <w:spacing w:line="213" w:lineRule="auto" w:before="112"/>
        <w:ind w:left="1133" w:right="4229" w:hanging="341"/>
        <w:jc w:val="both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position w:val="2"/>
          <w:sz w:val="16"/>
        </w:rPr>
        <w:t>●</w:t>
      </w:r>
      <w:r>
        <w:rPr>
          <w:rFonts w:ascii="Segoe UI Symbol" w:hAnsi="Segoe UI Symbol"/>
          <w:color w:val="DB413F"/>
          <w:spacing w:val="40"/>
          <w:position w:val="2"/>
          <w:sz w:val="16"/>
        </w:rPr>
        <w:t> </w:t>
      </w:r>
      <w:r>
        <w:rPr>
          <w:rFonts w:ascii="Calibri" w:hAnsi="Calibri"/>
          <w:b/>
          <w:sz w:val="19"/>
        </w:rPr>
        <w:t>1. </w:t>
      </w:r>
      <w:r>
        <w:rPr>
          <w:rFonts w:ascii="Tahoma" w:hAnsi="Tahoma"/>
          <w:sz w:val="19"/>
        </w:rPr>
        <w:t>Кто мог претендовать на престол после смерти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Фёдора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Алексеевича?</w:t>
      </w:r>
      <w:r>
        <w:rPr>
          <w:rFonts w:ascii="Tahoma" w:hAnsi="Tahoma"/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чему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мог-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ло привести отсутствие царского завещания </w:t>
      </w:r>
      <w:r>
        <w:rPr>
          <w:rFonts w:ascii="Tahoma" w:hAnsi="Tahoma"/>
          <w:sz w:val="19"/>
        </w:rPr>
        <w:t>о наследовании престола?</w:t>
      </w:r>
    </w:p>
    <w:p>
      <w:pPr>
        <w:pStyle w:val="BodyText"/>
        <w:rPr>
          <w:rFonts w:ascii="Tahoma"/>
          <w:sz w:val="21"/>
        </w:rPr>
      </w:pPr>
      <w:r>
        <w:rPr/>
        <w:pict>
          <v:group style="position:absolute;margin-left:36.553001pt;margin-top:13.911813pt;width:385.95pt;height:89.65pt;mso-position-horizontal-relative:page;mso-position-vertical-relative:paragraph;z-index:-15485952;mso-wrap-distance-left:0;mso-wrap-distance-right:0" id="docshapegroup2682" coordorigin="731,278" coordsize="7719,1793">
            <v:rect style="position:absolute;left:731;top:278;width:7719;height:1793" id="docshape2683" filled="true" fillcolor="#000000" stroked="false">
              <v:fill opacity="32768f" type="solid"/>
            </v:rect>
            <v:rect style="position:absolute;left:793;top:341;width:7597;height:1667" id="docshape2684" filled="true" fillcolor="#e9eff8" stroked="false">
              <v:fill type="solid"/>
            </v:rect>
            <v:shape style="position:absolute;left:891;top:439;width:356;height:351" type="#_x0000_t75" id="docshape2685" stroked="false">
              <v:imagedata r:id="rId521" o:title=""/>
            </v:shape>
            <v:shape style="position:absolute;left:793;top:341;width:7597;height:1667" type="#_x0000_t202" id="docshape2686" filled="false" stroked="false">
              <v:textbox inset="0,0,0,0">
                <w:txbxContent>
                  <w:p>
                    <w:pPr>
                      <w:spacing w:before="151"/>
                      <w:ind w:left="681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340" w:right="338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Короткое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царствование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Фёдора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Алексеевича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было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отмечено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важными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пре- образованиями: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военно-окружная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реформа,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подворное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обложение</w:t>
                    </w:r>
                    <w:r>
                      <w:rPr>
                        <w:rFonts w:ascii="Tahoma" w:hAnsi="Tahoma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подат- ного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населения,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отмена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местничества,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устав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первого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высшего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учебного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за-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ведения.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7"/>
        <w:spacing w:before="107"/>
      </w:pPr>
      <w:r>
        <w:rPr/>
        <w:drawing>
          <wp:inline distT="0" distB="0" distL="0" distR="0">
            <wp:extent cx="144005" cy="144005"/>
            <wp:effectExtent l="0" t="0" r="0" b="0"/>
            <wp:docPr id="265" name="image4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447.png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128"/>
        </w:numPr>
        <w:tabs>
          <w:tab w:pos="1134" w:val="left" w:leader="none"/>
        </w:tabs>
        <w:spacing w:line="208" w:lineRule="auto" w:before="51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Сравните правление Алексея Михайловича и Фёдора Алексеевича. Укажите, что </w:t>
      </w:r>
      <w:r>
        <w:rPr>
          <w:w w:val="95"/>
          <w:sz w:val="19"/>
        </w:rPr>
        <w:t>бы-</w:t>
      </w:r>
      <w:r>
        <w:rPr>
          <w:w w:val="95"/>
          <w:sz w:val="19"/>
        </w:rPr>
        <w:t> </w:t>
      </w:r>
      <w:r>
        <w:rPr>
          <w:sz w:val="19"/>
        </w:rPr>
        <w:t>ло общим в их правлении, а что — различным.</w:t>
      </w:r>
    </w:p>
    <w:p>
      <w:pPr>
        <w:pStyle w:val="ListParagraph"/>
        <w:numPr>
          <w:ilvl w:val="0"/>
          <w:numId w:val="128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Какими причинами была обусловлена необходимость отмены местничества? </w:t>
      </w:r>
      <w:r>
        <w:rPr>
          <w:w w:val="95"/>
          <w:sz w:val="19"/>
        </w:rPr>
        <w:t>Укажи-</w:t>
      </w:r>
      <w:r>
        <w:rPr>
          <w:w w:val="95"/>
          <w:sz w:val="19"/>
        </w:rPr>
        <w:t> </w:t>
      </w:r>
      <w:r>
        <w:rPr>
          <w:sz w:val="19"/>
        </w:rPr>
        <w:t>те не менее двух причин.</w:t>
      </w:r>
    </w:p>
    <w:p>
      <w:pPr>
        <w:pStyle w:val="ListParagraph"/>
        <w:numPr>
          <w:ilvl w:val="0"/>
          <w:numId w:val="128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sz w:val="19"/>
        </w:rPr>
        <w:t>Составьте</w:t>
      </w:r>
      <w:r>
        <w:rPr>
          <w:spacing w:val="3"/>
          <w:sz w:val="19"/>
        </w:rPr>
        <w:t> </w:t>
      </w:r>
      <w:r>
        <w:rPr>
          <w:sz w:val="19"/>
        </w:rPr>
        <w:t>в</w:t>
      </w:r>
      <w:r>
        <w:rPr>
          <w:spacing w:val="3"/>
          <w:sz w:val="19"/>
        </w:rPr>
        <w:t> </w:t>
      </w:r>
      <w:r>
        <w:rPr>
          <w:sz w:val="19"/>
        </w:rPr>
        <w:t>тетради</w:t>
      </w:r>
      <w:r>
        <w:rPr>
          <w:spacing w:val="3"/>
          <w:sz w:val="19"/>
        </w:rPr>
        <w:t> </w:t>
      </w:r>
      <w:r>
        <w:rPr>
          <w:sz w:val="19"/>
        </w:rPr>
        <w:t>простой</w:t>
      </w:r>
      <w:r>
        <w:rPr>
          <w:spacing w:val="3"/>
          <w:sz w:val="19"/>
        </w:rPr>
        <w:t> </w:t>
      </w:r>
      <w:r>
        <w:rPr>
          <w:sz w:val="19"/>
        </w:rPr>
        <w:t>план</w:t>
      </w:r>
      <w:r>
        <w:rPr>
          <w:spacing w:val="3"/>
          <w:sz w:val="19"/>
        </w:rPr>
        <w:t> </w:t>
      </w:r>
      <w:r>
        <w:rPr>
          <w:sz w:val="19"/>
        </w:rPr>
        <w:t>ответа</w:t>
      </w:r>
      <w:r>
        <w:rPr>
          <w:spacing w:val="3"/>
          <w:sz w:val="19"/>
        </w:rPr>
        <w:t> </w:t>
      </w:r>
      <w:r>
        <w:rPr>
          <w:sz w:val="19"/>
        </w:rPr>
        <w:t>по</w:t>
      </w:r>
      <w:r>
        <w:rPr>
          <w:spacing w:val="3"/>
          <w:sz w:val="19"/>
        </w:rPr>
        <w:t> </w:t>
      </w:r>
      <w:r>
        <w:rPr>
          <w:sz w:val="19"/>
        </w:rPr>
        <w:t>теме</w:t>
      </w:r>
      <w:r>
        <w:rPr>
          <w:spacing w:val="3"/>
          <w:sz w:val="19"/>
        </w:rPr>
        <w:t> </w:t>
      </w:r>
      <w:r>
        <w:rPr>
          <w:sz w:val="19"/>
        </w:rPr>
        <w:t>«Внутренняя</w:t>
      </w:r>
      <w:r>
        <w:rPr>
          <w:spacing w:val="3"/>
          <w:sz w:val="19"/>
        </w:rPr>
        <w:t> </w:t>
      </w:r>
      <w:r>
        <w:rPr>
          <w:sz w:val="19"/>
        </w:rPr>
        <w:t>политика</w:t>
      </w:r>
      <w:r>
        <w:rPr>
          <w:spacing w:val="3"/>
          <w:sz w:val="19"/>
        </w:rPr>
        <w:t> </w:t>
      </w:r>
      <w:r>
        <w:rPr>
          <w:sz w:val="19"/>
        </w:rPr>
        <w:t>Фёдора </w:t>
      </w:r>
      <w:r>
        <w:rPr>
          <w:spacing w:val="-2"/>
          <w:sz w:val="19"/>
        </w:rPr>
        <w:t>Алексеевича».</w:t>
      </w:r>
    </w:p>
    <w:p>
      <w:pPr>
        <w:pStyle w:val="ListParagraph"/>
        <w:numPr>
          <w:ilvl w:val="0"/>
          <w:numId w:val="128"/>
        </w:numPr>
        <w:tabs>
          <w:tab w:pos="1134" w:val="left" w:leader="none"/>
        </w:tabs>
        <w:spacing w:line="240" w:lineRule="auto" w:before="43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Назовите</w:t>
      </w:r>
      <w:r>
        <w:rPr>
          <w:spacing w:val="8"/>
          <w:sz w:val="19"/>
        </w:rPr>
        <w:t> </w:t>
      </w:r>
      <w:r>
        <w:rPr>
          <w:w w:val="95"/>
          <w:sz w:val="19"/>
        </w:rPr>
        <w:t>итоги</w:t>
      </w:r>
      <w:r>
        <w:rPr>
          <w:spacing w:val="8"/>
          <w:sz w:val="19"/>
        </w:rPr>
        <w:t> </w:t>
      </w:r>
      <w:r>
        <w:rPr>
          <w:w w:val="95"/>
          <w:sz w:val="19"/>
        </w:rPr>
        <w:t>реформ</w:t>
      </w:r>
      <w:r>
        <w:rPr>
          <w:spacing w:val="9"/>
          <w:sz w:val="19"/>
        </w:rPr>
        <w:t> </w:t>
      </w:r>
      <w:r>
        <w:rPr>
          <w:w w:val="95"/>
          <w:sz w:val="19"/>
        </w:rPr>
        <w:t>правительства</w:t>
      </w:r>
      <w:r>
        <w:rPr>
          <w:spacing w:val="8"/>
          <w:sz w:val="19"/>
        </w:rPr>
        <w:t> </w:t>
      </w:r>
      <w:r>
        <w:rPr>
          <w:w w:val="95"/>
          <w:sz w:val="19"/>
        </w:rPr>
        <w:t>царя</w:t>
      </w:r>
      <w:r>
        <w:rPr>
          <w:spacing w:val="9"/>
          <w:sz w:val="19"/>
        </w:rPr>
        <w:t> </w:t>
      </w:r>
      <w:r>
        <w:rPr>
          <w:spacing w:val="-2"/>
          <w:w w:val="95"/>
          <w:sz w:val="19"/>
        </w:rPr>
        <w:t>Фёдора.</w:t>
      </w:r>
    </w:p>
    <w:p>
      <w:pPr>
        <w:spacing w:line="213" w:lineRule="auto" w:before="45"/>
        <w:ind w:left="1133" w:right="791" w:hanging="743"/>
        <w:jc w:val="both"/>
        <w:rPr>
          <w:rFonts w:ascii="Tahoma" w:hAnsi="Tahoma"/>
          <w:sz w:val="19"/>
        </w:rPr>
      </w:pPr>
      <w:r>
        <w:rPr>
          <w:position w:val="-3"/>
        </w:rPr>
        <w:drawing>
          <wp:inline distT="0" distB="0" distL="0" distR="0">
            <wp:extent cx="216009" cy="121640"/>
            <wp:effectExtent l="0" t="0" r="0" b="0"/>
            <wp:docPr id="267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182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5.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Как боролась в XVI—XVII вв. христианская Европа со стремлением Османской им- перии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утвердить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своё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господство?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считать,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Россия</w:t>
      </w:r>
      <w:r>
        <w:rPr>
          <w:rFonts w:ascii="Tahoma" w:hAnsi="Tahoma"/>
          <w:spacing w:val="-2"/>
          <w:sz w:val="19"/>
        </w:rPr>
        <w:t> </w:t>
      </w:r>
      <w:r>
        <w:rPr>
          <w:rFonts w:ascii="Tahoma" w:hAnsi="Tahoma"/>
          <w:sz w:val="19"/>
        </w:rPr>
        <w:t>присоединилась к этому процессу? Аргументируйте ответ.</w:t>
      </w:r>
    </w:p>
    <w:p>
      <w:pPr>
        <w:spacing w:line="208" w:lineRule="auto" w:before="67"/>
        <w:ind w:left="1133" w:right="792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w w:val="95"/>
          <w:sz w:val="19"/>
        </w:rPr>
        <w:t>6.*</w:t>
      </w:r>
      <w:r>
        <w:rPr>
          <w:rFonts w:ascii="Calibri" w:hAnsi="Calibri"/>
          <w:b/>
          <w:color w:val="DB413F"/>
          <w:spacing w:val="40"/>
          <w:sz w:val="19"/>
        </w:rPr>
        <w:t> </w:t>
      </w:r>
      <w:r>
        <w:rPr>
          <w:rFonts w:ascii="Tahoma" w:hAnsi="Tahoma"/>
          <w:w w:val="95"/>
          <w:sz w:val="19"/>
        </w:rPr>
        <w:t>Используя дополнительные источники информации, составьте исторический портрет </w:t>
      </w:r>
      <w:r>
        <w:rPr>
          <w:rFonts w:ascii="Tahoma" w:hAnsi="Tahoma"/>
          <w:sz w:val="19"/>
        </w:rPr>
        <w:t>Фёдора Алексеевича.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64.604294pt;margin-top:11.047261pt;width:239pt;height:7.85pt;mso-position-horizontal-relative:page;mso-position-vertical-relative:paragraph;z-index:-21751296" id="docshapegroup2687" coordorigin="3292,221" coordsize="4780,157">
            <v:line style="position:absolute" from="3342,299" to="7977,299" stroked="true" strokeweight="1pt" strokecolor="#4495d1">
              <v:stroke dashstyle="dot"/>
            </v:line>
            <v:shape style="position:absolute;left:3292;top:289;width:4715;height:20" id="docshape2688" coordorigin="3292,289" coordsize="4715,20" path="m3312,299l3309,292,3302,289,3295,292,3292,299,3295,306,3302,309,3309,306,3312,299xm8007,299l8004,292,7997,289,7990,292,7987,299,7990,306,7997,309,8004,306,8007,299xe" filled="true" fillcolor="#4495d1" stroked="false">
              <v:path arrowok="t"/>
              <v:fill type="solid"/>
            </v:shape>
            <v:shape style="position:absolute;left:7987;top:220;width:84;height:157" id="docshape2689" coordorigin="7987,221" coordsize="84,157" path="m7987,221l7987,377,8071,299,7987,221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23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24"/>
        </w:rPr>
        <w:t> </w:t>
      </w:r>
      <w:r>
        <w:rPr>
          <w:color w:val="DB413F"/>
          <w:spacing w:val="-2"/>
          <w:w w:val="80"/>
        </w:rPr>
        <w:t>ХРОНОЛОГИЕЙ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3992" cy="179997"/>
            <wp:effectExtent l="0" t="0" r="0" b="0"/>
            <wp:docPr id="269" name="image4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435.png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Определите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хронологический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порядок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событий: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1)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отмена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местничества;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2)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введе- </w:t>
      </w:r>
      <w:r>
        <w:rPr>
          <w:rFonts w:ascii="Tahoma" w:hAnsi="Tahoma"/>
          <w:spacing w:val="-2"/>
          <w:sz w:val="19"/>
        </w:rPr>
        <w:t>ние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подворного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налогообложения;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3)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принятие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Билля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правах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Англии;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4)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отмена </w:t>
      </w:r>
      <w:r>
        <w:rPr>
          <w:rFonts w:ascii="Tahoma" w:hAnsi="Tahoma"/>
          <w:sz w:val="19"/>
        </w:rPr>
        <w:t>Нантского эдикта Людовиком XIV во Франции.</w:t>
      </w:r>
    </w:p>
    <w:p>
      <w:pPr>
        <w:pStyle w:val="BodyText"/>
        <w:spacing w:before="10"/>
        <w:rPr>
          <w:rFonts w:ascii="Tahoma"/>
          <w:sz w:val="11"/>
        </w:rPr>
      </w:pPr>
      <w:r>
        <w:rPr/>
        <w:pict>
          <v:group style="position:absolute;margin-left:36.553001pt;margin-top:8.338672pt;width:385.95pt;height:36.4pt;mso-position-horizontal-relative:page;mso-position-vertical-relative:paragraph;z-index:-15485440;mso-wrap-distance-left:0;mso-wrap-distance-right:0" id="docshapegroup2690" coordorigin="731,167" coordsize="7719,728">
            <v:rect style="position:absolute;left:731;top:166;width:7719;height:728" id="docshape2691" filled="true" fillcolor="#000000" stroked="false">
              <v:fill opacity="19660f" type="solid"/>
            </v:rect>
            <v:rect style="position:absolute;left:793;top:229;width:7597;height:602" id="docshape2692" filled="true" fillcolor="#ffffff" stroked="false">
              <v:fill type="solid"/>
            </v:rect>
            <v:shape style="position:absolute;left:877;top:329;width:397;height:397" type="#_x0000_t75" id="docshape2693" stroked="false">
              <v:imagedata r:id="rId174" o:title=""/>
            </v:shape>
            <v:shape style="position:absolute;left:986;top:353;width:191;height:371" type="#_x0000_t202" id="docshape2694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4;width:6574;height:467" type="#_x0000_t202" id="docshape2695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pStyle w:val="Heading3"/>
        <w:tabs>
          <w:tab w:pos="2154" w:val="left" w:leader="none"/>
        </w:tabs>
        <w:spacing w:before="82"/>
      </w:pPr>
      <w:r>
        <w:rPr/>
        <w:pict>
          <v:group style="position:absolute;margin-left:0pt;margin-top:28.27327pt;width:459.25pt;height:403.2pt;mso-position-horizontal-relative:page;mso-position-vertical-relative:paragraph;z-index:-21750272" id="docshapegroup2696" coordorigin="0,565" coordsize="9185,8064">
            <v:rect style="position:absolute;left:0;top:2107;width:9185;height:6522" id="docshape2697" filled="true" fillcolor="#e6e7e8" stroked="false">
              <v:fill type="solid"/>
            </v:rect>
            <v:line style="position:absolute" from="595,638" to="595,8278" stroked="true" strokeweight="1.44pt" strokecolor="#4495d1">
              <v:stroke dashstyle="dot"/>
            </v:line>
            <v:shape style="position:absolute;left:580;top:565;width:29;height:7756" id="docshape2698" coordorigin="581,565" coordsize="29,7756" path="m610,8307l605,8296,595,8292,585,8296,581,8307,585,8317,595,8321,605,8317,610,8307xm610,580l605,570,595,565,585,570,581,580,585,590,595,594,605,590,610,580xe" filled="true" fillcolor="#4495d1" stroked="false">
              <v:path arrowok="t"/>
              <v:fill type="solid"/>
            </v:shape>
            <v:shape style="position:absolute;left:396;top:915;width:397;height:397" type="#_x0000_t75" id="docshape2699" stroked="false">
              <v:imagedata r:id="rId8" o:title=""/>
            </v:shape>
            <v:rect style="position:absolute;left:1523;top:6311;width:6927;height:1340" id="docshape2700" filled="true" fillcolor="#000000" stroked="false">
              <v:fill opacity="32768f" type="solid"/>
            </v:rect>
            <v:rect style="position:absolute;left:1586;top:6373;width:6805;height:1218" id="docshape2701" filled="true" fillcolor="#ffffff" stroked="false">
              <v:fill type="solid"/>
            </v:rect>
            <v:shape style="position:absolute;left:1586;top:1563;width:6805;height:4853" type="#_x0000_t75" id="docshape2702" stroked="false">
              <v:imagedata r:id="rId523" o:title=""/>
            </v:shape>
            <v:shape style="position:absolute;left:396;top:7745;width:397;height:397" type="#_x0000_t75" id="docshape2703" stroked="false">
              <v:imagedata r:id="rId511" o:title=""/>
            </v:shape>
            <v:shape style="position:absolute;left:396;top:8177;width:397;height:397" type="#_x0000_t75" id="docshape2704" stroked="false">
              <v:imagedata r:id="rId524" o:title=""/>
            </v:shape>
            <w10:wrap type="none"/>
          </v:group>
        </w:pict>
      </w:r>
      <w:r>
        <w:rPr/>
        <w:pict>
          <v:group style="position:absolute;margin-left:38.509998pt;margin-top:5.74227pt;width:61.95pt;height:28.8pt;mso-position-horizontal-relative:page;mso-position-vertical-relative:paragraph;z-index:-21749760" id="docshapegroup2705" coordorigin="770,115" coordsize="1239,576">
            <v:rect style="position:absolute;left:770;top:114;width:1239;height:576" id="docshape2706" filled="true" fillcolor="#000000" stroked="false">
              <v:fill opacity="19660f" type="solid"/>
            </v:rect>
            <v:shape style="position:absolute;left:793;top:134;width:1117;height:454" type="#_x0000_t202" id="docshape2707" filled="true" fillcolor="#db413f" stroked="false">
              <v:textbox inset="0,0,0,0">
                <w:txbxContent>
                  <w:p>
                    <w:pPr>
                      <w:spacing w:line="454" w:lineRule="exact" w:before="0"/>
                      <w:ind w:left="94" w:right="0" w:firstLine="0"/>
                      <w:jc w:val="left"/>
                      <w:rPr>
                        <w:rFonts w:ascii="Tahoma" w:hAnsi="Tahoma"/>
                        <w:color w:val="000000"/>
                        <w:sz w:val="40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90"/>
                        <w:sz w:val="40"/>
                      </w:rPr>
                      <w:t>46–47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DB413F"/>
          <w:spacing w:val="-10"/>
          <w:w w:val="85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Культура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России</w:t>
      </w:r>
      <w:r>
        <w:rPr>
          <w:color w:val="DB413F"/>
          <w:spacing w:val="9"/>
        </w:rPr>
        <w:t> </w:t>
      </w:r>
      <w:r>
        <w:rPr>
          <w:color w:val="DB413F"/>
          <w:w w:val="80"/>
        </w:rPr>
        <w:t>в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XVII</w:t>
      </w:r>
      <w:r>
        <w:rPr>
          <w:color w:val="DB413F"/>
          <w:spacing w:val="8"/>
        </w:rPr>
        <w:t> </w:t>
      </w:r>
      <w:r>
        <w:rPr>
          <w:color w:val="DB413F"/>
          <w:spacing w:val="5"/>
          <w:w w:val="80"/>
        </w:rPr>
        <w:t>в.</w:t>
      </w:r>
    </w:p>
    <w:p>
      <w:pPr>
        <w:pStyle w:val="Heading8"/>
        <w:spacing w:line="216" w:lineRule="auto"/>
      </w:pPr>
      <w:r>
        <w:rPr/>
        <w:pict>
          <v:shape style="position:absolute;margin-left:25.2759pt;margin-top:17.246443pt;width:8.550pt;height:18.55pt;mso-position-horizontal-relative:page;mso-position-vertical-relative:paragraph;z-index:15974400" type="#_x0000_t202" id="docshape2708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Какие</w:t>
      </w:r>
      <w:r>
        <w:rPr>
          <w:spacing w:val="80"/>
          <w:w w:val="115"/>
        </w:rPr>
        <w:t> </w:t>
      </w:r>
      <w:r>
        <w:rPr>
          <w:w w:val="115"/>
        </w:rPr>
        <w:t>явления</w:t>
      </w:r>
      <w:r>
        <w:rPr>
          <w:spacing w:val="80"/>
          <w:w w:val="115"/>
        </w:rPr>
        <w:t> </w:t>
      </w:r>
      <w:r>
        <w:rPr>
          <w:w w:val="115"/>
        </w:rPr>
        <w:t>в</w:t>
      </w:r>
      <w:r>
        <w:rPr>
          <w:spacing w:val="80"/>
          <w:w w:val="115"/>
        </w:rPr>
        <w:t> </w:t>
      </w:r>
      <w:r>
        <w:rPr>
          <w:w w:val="115"/>
        </w:rPr>
        <w:t>развитии</w:t>
      </w:r>
      <w:r>
        <w:rPr>
          <w:spacing w:val="80"/>
          <w:w w:val="115"/>
        </w:rPr>
        <w:t> </w:t>
      </w:r>
      <w:r>
        <w:rPr>
          <w:w w:val="115"/>
        </w:rPr>
        <w:t>искусства</w:t>
      </w:r>
      <w:r>
        <w:rPr>
          <w:spacing w:val="80"/>
          <w:w w:val="115"/>
        </w:rPr>
        <w:t> </w:t>
      </w:r>
      <w:r>
        <w:rPr>
          <w:w w:val="115"/>
        </w:rPr>
        <w:t>свидетельствовали об обмирщении русской культуры в XVII в.?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  <w:sz w:val="19"/>
        </w:rPr>
      </w:pPr>
    </w:p>
    <w:p>
      <w:pPr>
        <w:spacing w:line="220" w:lineRule="auto" w:before="117"/>
        <w:ind w:left="1699" w:right="79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«Тайная вечеря». </w:t>
      </w:r>
      <w:r>
        <w:rPr>
          <w:rFonts w:ascii="Trebuchet MS" w:hAnsi="Trebuchet MS"/>
          <w:i/>
          <w:sz w:val="19"/>
        </w:rPr>
        <w:t>Иконописец Симон Ушаков. Сергиев Посад,</w:t>
      </w:r>
      <w:r>
        <w:rPr>
          <w:rFonts w:ascii="Trebuchet MS" w:hAnsi="Trebuchet MS"/>
          <w:i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Государственный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историко-художественный</w:t>
      </w:r>
      <w:r>
        <w:rPr>
          <w:rFonts w:ascii="Trebuchet MS" w:hAnsi="Trebuchet MS"/>
          <w:i/>
          <w:spacing w:val="-9"/>
          <w:w w:val="95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музей-</w:t>
      </w:r>
      <w:r>
        <w:rPr>
          <w:rFonts w:ascii="Trebuchet MS" w:hAnsi="Trebuchet MS"/>
          <w:i/>
          <w:spacing w:val="-2"/>
          <w:w w:val="95"/>
          <w:sz w:val="19"/>
        </w:rPr>
        <w:t>заповедник</w:t>
      </w:r>
    </w:p>
    <w:p>
      <w:pPr>
        <w:spacing w:line="216" w:lineRule="auto" w:before="113"/>
        <w:ind w:left="2039" w:right="791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80"/>
          <w:sz w:val="20"/>
        </w:rPr>
        <w:t> </w:t>
      </w:r>
      <w:r>
        <w:rPr>
          <w:rFonts w:ascii="Tahoma" w:hAnsi="Tahoma"/>
          <w:w w:val="95"/>
          <w:sz w:val="19"/>
        </w:rPr>
        <w:t>Какие новые черты живописи XVII в. проявились в иконе Симона Уша- </w:t>
      </w:r>
      <w:r>
        <w:rPr>
          <w:rFonts w:ascii="Tahoma" w:hAnsi="Tahoma"/>
          <w:spacing w:val="-2"/>
          <w:sz w:val="19"/>
        </w:rPr>
        <w:t>кова?</w:t>
      </w:r>
    </w:p>
    <w:p>
      <w:pPr>
        <w:pStyle w:val="BodyText"/>
        <w:spacing w:before="7"/>
        <w:rPr>
          <w:rFonts w:ascii="Tahoma"/>
          <w:sz w:val="22"/>
        </w:rPr>
      </w:pPr>
    </w:p>
    <w:p>
      <w:pPr>
        <w:pStyle w:val="ListParagraph"/>
        <w:numPr>
          <w:ilvl w:val="0"/>
          <w:numId w:val="129"/>
        </w:numPr>
        <w:tabs>
          <w:tab w:pos="1059" w:val="left" w:leader="none"/>
        </w:tabs>
        <w:spacing w:line="240" w:lineRule="auto" w:before="0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обмирщение</w:t>
      </w:r>
      <w:r>
        <w:rPr>
          <w:spacing w:val="15"/>
          <w:sz w:val="19"/>
        </w:rPr>
        <w:t> </w:t>
      </w:r>
      <w:r>
        <w:rPr>
          <w:w w:val="95"/>
          <w:sz w:val="19"/>
        </w:rPr>
        <w:t>культуры</w:t>
      </w:r>
      <w:r>
        <w:rPr>
          <w:spacing w:val="14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4"/>
          <w:position w:val="-2"/>
          <w:sz w:val="22"/>
        </w:rPr>
        <w:t> </w:t>
      </w:r>
      <w:r>
        <w:rPr>
          <w:w w:val="95"/>
          <w:sz w:val="19"/>
        </w:rPr>
        <w:t>парсуна</w:t>
      </w:r>
      <w:r>
        <w:rPr>
          <w:spacing w:val="16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24"/>
          <w:position w:val="-2"/>
          <w:sz w:val="22"/>
        </w:rPr>
        <w:t> </w:t>
      </w:r>
      <w:r>
        <w:rPr>
          <w:w w:val="95"/>
          <w:sz w:val="19"/>
        </w:rPr>
        <w:t>московское</w:t>
      </w:r>
      <w:r>
        <w:rPr>
          <w:spacing w:val="15"/>
          <w:sz w:val="19"/>
        </w:rPr>
        <w:t> </w:t>
      </w:r>
      <w:r>
        <w:rPr>
          <w:w w:val="95"/>
          <w:sz w:val="19"/>
        </w:rPr>
        <w:t>(нарышкинское)</w:t>
      </w:r>
      <w:r>
        <w:rPr>
          <w:spacing w:val="16"/>
          <w:sz w:val="19"/>
        </w:rPr>
        <w:t> </w:t>
      </w:r>
      <w:r>
        <w:rPr>
          <w:spacing w:val="-2"/>
          <w:w w:val="95"/>
          <w:sz w:val="19"/>
        </w:rPr>
        <w:t>барокко</w:t>
      </w:r>
    </w:p>
    <w:p>
      <w:pPr>
        <w:pStyle w:val="ListParagraph"/>
        <w:numPr>
          <w:ilvl w:val="0"/>
          <w:numId w:val="129"/>
        </w:numPr>
        <w:tabs>
          <w:tab w:pos="1059" w:val="left" w:leader="none"/>
        </w:tabs>
        <w:spacing w:line="240" w:lineRule="auto" w:before="176" w:after="0"/>
        <w:ind w:left="1058" w:right="0" w:hanging="152"/>
        <w:jc w:val="left"/>
        <w:rPr>
          <w:sz w:val="19"/>
        </w:rPr>
      </w:pPr>
      <w:r>
        <w:rPr>
          <w:w w:val="95"/>
          <w:sz w:val="19"/>
        </w:rPr>
        <w:t>Симон</w:t>
      </w:r>
      <w:r>
        <w:rPr>
          <w:spacing w:val="9"/>
          <w:sz w:val="19"/>
        </w:rPr>
        <w:t> </w:t>
      </w:r>
      <w:r>
        <w:rPr>
          <w:w w:val="95"/>
          <w:sz w:val="19"/>
        </w:rPr>
        <w:t>Ушаков</w:t>
      </w:r>
      <w:r>
        <w:rPr>
          <w:spacing w:val="9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9"/>
          <w:position w:val="-2"/>
          <w:sz w:val="22"/>
        </w:rPr>
        <w:t> </w:t>
      </w:r>
      <w:r>
        <w:rPr>
          <w:w w:val="95"/>
          <w:sz w:val="19"/>
        </w:rPr>
        <w:t>Епифаний</w:t>
      </w:r>
      <w:r>
        <w:rPr>
          <w:spacing w:val="9"/>
          <w:sz w:val="19"/>
        </w:rPr>
        <w:t> </w:t>
      </w:r>
      <w:r>
        <w:rPr>
          <w:w w:val="95"/>
          <w:sz w:val="19"/>
        </w:rPr>
        <w:t>Славинецкий</w:t>
      </w:r>
      <w:r>
        <w:rPr>
          <w:spacing w:val="9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8"/>
          <w:position w:val="-2"/>
          <w:sz w:val="22"/>
        </w:rPr>
        <w:t> </w:t>
      </w:r>
      <w:r>
        <w:rPr>
          <w:w w:val="95"/>
          <w:sz w:val="19"/>
        </w:rPr>
        <w:t>Иннокентий</w:t>
      </w:r>
      <w:r>
        <w:rPr>
          <w:spacing w:val="10"/>
          <w:sz w:val="19"/>
        </w:rPr>
        <w:t> </w:t>
      </w:r>
      <w:r>
        <w:rPr>
          <w:w w:val="95"/>
          <w:sz w:val="19"/>
        </w:rPr>
        <w:t>Гизель</w:t>
      </w:r>
      <w:r>
        <w:rPr>
          <w:spacing w:val="8"/>
          <w:sz w:val="19"/>
        </w:rPr>
        <w:t> </w:t>
      </w:r>
      <w:r>
        <w:rPr>
          <w:rFonts w:ascii="Calibri" w:hAnsi="Calibri"/>
          <w:b/>
          <w:color w:val="4495D1"/>
          <w:w w:val="95"/>
          <w:position w:val="-2"/>
          <w:sz w:val="22"/>
        </w:rPr>
        <w:t>•</w:t>
      </w:r>
      <w:r>
        <w:rPr>
          <w:rFonts w:ascii="Calibri" w:hAnsi="Calibri"/>
          <w:b/>
          <w:color w:val="4495D1"/>
          <w:spacing w:val="19"/>
          <w:position w:val="-2"/>
          <w:sz w:val="22"/>
        </w:rPr>
        <w:t> </w:t>
      </w:r>
      <w:r>
        <w:rPr>
          <w:w w:val="95"/>
          <w:sz w:val="19"/>
        </w:rPr>
        <w:t>Иван</w:t>
      </w:r>
      <w:r>
        <w:rPr>
          <w:spacing w:val="9"/>
          <w:sz w:val="19"/>
        </w:rPr>
        <w:t> </w:t>
      </w:r>
      <w:r>
        <w:rPr>
          <w:spacing w:val="-2"/>
          <w:w w:val="95"/>
          <w:sz w:val="19"/>
        </w:rPr>
        <w:t>Салтанов</w:t>
      </w:r>
    </w:p>
    <w:p>
      <w:pPr>
        <w:pStyle w:val="BodyText"/>
        <w:spacing w:before="8"/>
        <w:rPr>
          <w:rFonts w:ascii="Tahoma"/>
          <w:sz w:val="21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Литература. </w:t>
      </w:r>
      <w:r>
        <w:rPr>
          <w:color w:val="000000"/>
        </w:rPr>
        <w:t>Главной особенностью развития культуры в XVII в. является процесс</w:t>
      </w:r>
      <w:r>
        <w:rPr>
          <w:color w:val="000000"/>
          <w:spacing w:val="35"/>
        </w:rPr>
        <w:t> </w:t>
      </w:r>
      <w:r>
        <w:rPr>
          <w:color w:val="000000"/>
        </w:rPr>
        <w:t>её</w:t>
      </w:r>
      <w:r>
        <w:rPr>
          <w:color w:val="000000"/>
          <w:spacing w:val="40"/>
        </w:rPr>
        <w:t> </w:t>
      </w:r>
      <w:r>
        <w:rPr>
          <w:rFonts w:ascii="Book Antiqua" w:hAnsi="Book Antiqua"/>
          <w:i/>
          <w:color w:val="000000"/>
        </w:rPr>
        <w:t>обмирщения</w:t>
      </w:r>
      <w:r>
        <w:rPr>
          <w:color w:val="000000"/>
        </w:rPr>
        <w:t>.</w:t>
      </w:r>
      <w:r>
        <w:rPr>
          <w:color w:val="000000"/>
          <w:spacing w:val="35"/>
        </w:rPr>
        <w:t> </w:t>
      </w:r>
      <w:r>
        <w:rPr>
          <w:color w:val="000000"/>
        </w:rPr>
        <w:t>Поворот</w:t>
      </w:r>
      <w:r>
        <w:rPr>
          <w:color w:val="000000"/>
          <w:spacing w:val="35"/>
        </w:rPr>
        <w:t> </w:t>
      </w:r>
      <w:r>
        <w:rPr>
          <w:color w:val="000000"/>
        </w:rPr>
        <w:t>к</w:t>
      </w:r>
      <w:r>
        <w:rPr>
          <w:color w:val="000000"/>
          <w:spacing w:val="35"/>
        </w:rPr>
        <w:t> </w:t>
      </w:r>
      <w:r>
        <w:rPr>
          <w:color w:val="000000"/>
        </w:rPr>
        <w:t>мирской,</w:t>
      </w:r>
      <w:r>
        <w:rPr>
          <w:color w:val="000000"/>
          <w:spacing w:val="35"/>
        </w:rPr>
        <w:t> </w:t>
      </w:r>
      <w:r>
        <w:rPr>
          <w:color w:val="000000"/>
        </w:rPr>
        <w:t>светской,</w:t>
      </w:r>
      <w:r>
        <w:rPr>
          <w:color w:val="000000"/>
          <w:spacing w:val="40"/>
        </w:rPr>
        <w:t> </w:t>
      </w:r>
      <w:r>
        <w:rPr>
          <w:color w:val="000000"/>
        </w:rPr>
        <w:t>а</w:t>
      </w:r>
      <w:r>
        <w:rPr>
          <w:color w:val="000000"/>
          <w:spacing w:val="35"/>
        </w:rPr>
        <w:t> </w:t>
      </w:r>
      <w:r>
        <w:rPr>
          <w:color w:val="000000"/>
        </w:rPr>
        <w:t>не</w:t>
      </w:r>
      <w:r>
        <w:rPr>
          <w:color w:val="000000"/>
          <w:spacing w:val="35"/>
        </w:rPr>
        <w:t> </w:t>
      </w:r>
      <w:r>
        <w:rPr>
          <w:color w:val="000000"/>
        </w:rPr>
        <w:t>церковной</w:t>
      </w:r>
      <w:r>
        <w:rPr>
          <w:color w:val="000000"/>
          <w:spacing w:val="35"/>
        </w:rPr>
        <w:t> </w:t>
      </w:r>
      <w:r>
        <w:rPr>
          <w:color w:val="000000"/>
        </w:rPr>
        <w:t>систе- ме</w:t>
      </w:r>
      <w:r>
        <w:rPr>
          <w:color w:val="000000"/>
          <w:spacing w:val="-11"/>
        </w:rPr>
        <w:t> </w:t>
      </w:r>
      <w:r>
        <w:rPr>
          <w:color w:val="000000"/>
        </w:rPr>
        <w:t>ценностей</w:t>
      </w:r>
      <w:r>
        <w:rPr>
          <w:color w:val="000000"/>
          <w:spacing w:val="-11"/>
        </w:rPr>
        <w:t> </w:t>
      </w:r>
      <w:r>
        <w:rPr>
          <w:color w:val="000000"/>
        </w:rPr>
        <w:t>охватил</w:t>
      </w:r>
      <w:r>
        <w:rPr>
          <w:color w:val="000000"/>
          <w:spacing w:val="-11"/>
        </w:rPr>
        <w:t> </w:t>
      </w:r>
      <w:r>
        <w:rPr>
          <w:color w:val="000000"/>
        </w:rPr>
        <w:t>все</w:t>
      </w:r>
      <w:r>
        <w:rPr>
          <w:color w:val="000000"/>
          <w:spacing w:val="-11"/>
        </w:rPr>
        <w:t> </w:t>
      </w:r>
      <w:r>
        <w:rPr>
          <w:color w:val="000000"/>
        </w:rPr>
        <w:t>сферы</w:t>
      </w:r>
      <w:r>
        <w:rPr>
          <w:color w:val="000000"/>
          <w:spacing w:val="-11"/>
        </w:rPr>
        <w:t> </w:t>
      </w:r>
      <w:r>
        <w:rPr>
          <w:color w:val="000000"/>
        </w:rPr>
        <w:t>культурной</w:t>
      </w:r>
      <w:r>
        <w:rPr>
          <w:color w:val="000000"/>
          <w:spacing w:val="-11"/>
        </w:rPr>
        <w:t> </w:t>
      </w:r>
      <w:r>
        <w:rPr>
          <w:color w:val="000000"/>
        </w:rPr>
        <w:t>жизни</w:t>
      </w:r>
      <w:r>
        <w:rPr>
          <w:color w:val="000000"/>
          <w:spacing w:val="-11"/>
        </w:rPr>
        <w:t> </w:t>
      </w:r>
      <w:r>
        <w:rPr>
          <w:color w:val="000000"/>
        </w:rPr>
        <w:t>страны,</w:t>
      </w:r>
      <w:r>
        <w:rPr>
          <w:color w:val="000000"/>
          <w:spacing w:val="-11"/>
        </w:rPr>
        <w:t> </w:t>
      </w:r>
      <w:r>
        <w:rPr>
          <w:color w:val="000000"/>
        </w:rPr>
        <w:t>в</w:t>
      </w:r>
      <w:r>
        <w:rPr>
          <w:color w:val="000000"/>
          <w:spacing w:val="-11"/>
        </w:rPr>
        <w:t> </w:t>
      </w:r>
      <w:r>
        <w:rPr>
          <w:color w:val="000000"/>
        </w:rPr>
        <w:t>том</w:t>
      </w:r>
      <w:r>
        <w:rPr>
          <w:color w:val="000000"/>
          <w:spacing w:val="-11"/>
        </w:rPr>
        <w:t> </w:t>
      </w:r>
      <w:r>
        <w:rPr>
          <w:color w:val="000000"/>
        </w:rPr>
        <w:t>числе</w:t>
      </w:r>
      <w:r>
        <w:rPr>
          <w:color w:val="000000"/>
          <w:spacing w:val="-11"/>
        </w:rPr>
        <w:t> </w:t>
      </w:r>
      <w:r>
        <w:rPr>
          <w:color w:val="000000"/>
        </w:rPr>
        <w:t>и</w:t>
      </w:r>
      <w:r>
        <w:rPr>
          <w:color w:val="000000"/>
          <w:spacing w:val="-11"/>
        </w:rPr>
        <w:t> </w:t>
      </w:r>
      <w:r>
        <w:rPr>
          <w:color w:val="000000"/>
        </w:rPr>
        <w:t>лите- ратуру. Потребность в книге в XVII столетии явно возросла. На литературное поприще, потеснив лиц духовного звания, вступили посадские и служилые люди</w:t>
      </w:r>
      <w:r>
        <w:rPr>
          <w:color w:val="000000"/>
          <w:spacing w:val="-5"/>
        </w:rPr>
        <w:t> </w:t>
      </w:r>
      <w:r>
        <w:rPr>
          <w:color w:val="000000"/>
        </w:rPr>
        <w:t>и</w:t>
      </w:r>
      <w:r>
        <w:rPr>
          <w:color w:val="000000"/>
          <w:spacing w:val="-5"/>
        </w:rPr>
        <w:t> </w:t>
      </w:r>
      <w:r>
        <w:rPr>
          <w:color w:val="000000"/>
        </w:rPr>
        <w:t>даже</w:t>
      </w:r>
      <w:r>
        <w:rPr>
          <w:color w:val="000000"/>
          <w:spacing w:val="-5"/>
        </w:rPr>
        <w:t> </w:t>
      </w:r>
      <w:r>
        <w:rPr>
          <w:color w:val="000000"/>
        </w:rPr>
        <w:t>крестьяне.</w:t>
      </w:r>
      <w:r>
        <w:rPr>
          <w:color w:val="000000"/>
          <w:spacing w:val="-5"/>
        </w:rPr>
        <w:t> </w:t>
      </w:r>
      <w:r>
        <w:rPr>
          <w:color w:val="000000"/>
        </w:rPr>
        <w:t>Возникли</w:t>
      </w:r>
      <w:r>
        <w:rPr>
          <w:color w:val="000000"/>
          <w:spacing w:val="-5"/>
        </w:rPr>
        <w:t> </w:t>
      </w:r>
      <w:r>
        <w:rPr>
          <w:color w:val="000000"/>
        </w:rPr>
        <w:t>новые</w:t>
      </w:r>
      <w:r>
        <w:rPr>
          <w:color w:val="000000"/>
          <w:spacing w:val="-5"/>
        </w:rPr>
        <w:t> </w:t>
      </w:r>
      <w:r>
        <w:rPr>
          <w:color w:val="000000"/>
        </w:rPr>
        <w:t>литературные</w:t>
      </w:r>
      <w:r>
        <w:rPr>
          <w:color w:val="000000"/>
          <w:spacing w:val="-5"/>
        </w:rPr>
        <w:t> </w:t>
      </w:r>
      <w:r>
        <w:rPr>
          <w:color w:val="000000"/>
        </w:rPr>
        <w:t>направления,</w:t>
      </w:r>
      <w:r>
        <w:rPr>
          <w:color w:val="000000"/>
          <w:spacing w:val="-5"/>
        </w:rPr>
        <w:t> </w:t>
      </w:r>
      <w:r>
        <w:rPr>
          <w:color w:val="000000"/>
        </w:rPr>
        <w:t>которые развивались, отвечая вкусам своих читателей.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Наряду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привычным</w:t>
      </w:r>
      <w:r>
        <w:rPr>
          <w:spacing w:val="-1"/>
        </w:rPr>
        <w:t> </w:t>
      </w:r>
      <w:r>
        <w:rPr/>
        <w:t>душеспасительным</w:t>
      </w:r>
      <w:r>
        <w:rPr>
          <w:spacing w:val="-1"/>
        </w:rPr>
        <w:t> </w:t>
      </w:r>
      <w:r>
        <w:rPr/>
        <w:t>чтением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книгами</w:t>
      </w:r>
      <w:r>
        <w:rPr>
          <w:spacing w:val="-1"/>
        </w:rPr>
        <w:t> </w:t>
      </w:r>
      <w:r>
        <w:rPr/>
        <w:t>историческо- го и житейско-бытового характера, в домах образованных людей появились переводные «рыцарские романы» и приключенческие повести, не столько поу- чавшие, сколько развлекавшие. Книга становилась элементом мирской, зем- ной жизни.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pict>
          <v:shape style="position:absolute;margin-left:0pt;margin-top:43.769463pt;width:.1pt;height:326.1pt;mso-position-horizontal-relative:page;mso-position-vertical-relative:paragraph;z-index:15974912" id="docshape2716" coordorigin="0,875" coordsize="0,6522" path="m0,875l0,7397e" filled="true" fillcolor="#e6e7e8" stroked="false">
            <v:path arrowok="t"/>
            <v:fill type="solid"/>
            <w10:wrap type="none"/>
          </v:shape>
        </w:pict>
      </w:r>
      <w:r>
        <w:rPr/>
        <w:t>Впервые литература обратилась к сюжетам, взятым из общественной жиз- ни.</w:t>
      </w:r>
      <w:r>
        <w:rPr>
          <w:spacing w:val="-9"/>
        </w:rPr>
        <w:t> </w:t>
      </w:r>
      <w:r>
        <w:rPr/>
        <w:t>Безвестные</w:t>
      </w:r>
      <w:r>
        <w:rPr>
          <w:spacing w:val="-9"/>
        </w:rPr>
        <w:t> </w:t>
      </w:r>
      <w:r>
        <w:rPr/>
        <w:t>авторы</w:t>
      </w:r>
      <w:r>
        <w:rPr>
          <w:spacing w:val="-9"/>
        </w:rPr>
        <w:t> </w:t>
      </w:r>
      <w:r>
        <w:rPr/>
        <w:t>писали</w:t>
      </w:r>
      <w:r>
        <w:rPr>
          <w:spacing w:val="-9"/>
        </w:rPr>
        <w:t> </w:t>
      </w:r>
      <w:r>
        <w:rPr/>
        <w:t>о</w:t>
      </w:r>
      <w:r>
        <w:rPr>
          <w:spacing w:val="-9"/>
        </w:rPr>
        <w:t> </w:t>
      </w:r>
      <w:r>
        <w:rPr/>
        <w:t>неправедных</w:t>
      </w:r>
      <w:r>
        <w:rPr>
          <w:spacing w:val="-9"/>
        </w:rPr>
        <w:t> </w:t>
      </w:r>
      <w:r>
        <w:rPr/>
        <w:t>судьях,</w:t>
      </w:r>
      <w:r>
        <w:rPr>
          <w:spacing w:val="-9"/>
        </w:rPr>
        <w:t> </w:t>
      </w:r>
      <w:r>
        <w:rPr/>
        <w:t>о</w:t>
      </w:r>
      <w:r>
        <w:rPr>
          <w:spacing w:val="-9"/>
        </w:rPr>
        <w:t> </w:t>
      </w:r>
      <w:r>
        <w:rPr/>
        <w:t>продажных</w:t>
      </w:r>
      <w:r>
        <w:rPr>
          <w:spacing w:val="-9"/>
        </w:rPr>
        <w:t> </w:t>
      </w:r>
      <w:r>
        <w:rPr/>
        <w:t>приказных и воеводах. Порой книжники XVII в. доводили описываемые ситуации до абсурда, выворачивая реальный мир наизнанку.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Одним из характерных произведений той эпохи была написанная в стиле пародии</w:t>
      </w:r>
      <w:r>
        <w:rPr>
          <w:spacing w:val="-6"/>
        </w:rPr>
        <w:t> </w:t>
      </w:r>
      <w:r>
        <w:rPr/>
        <w:t>«Калязинская</w:t>
      </w:r>
      <w:r>
        <w:rPr>
          <w:spacing w:val="-6"/>
        </w:rPr>
        <w:t> </w:t>
      </w:r>
      <w:r>
        <w:rPr/>
        <w:t>челобитная».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ней</w:t>
      </w:r>
      <w:r>
        <w:rPr>
          <w:spacing w:val="-6"/>
        </w:rPr>
        <w:t> </w:t>
      </w:r>
      <w:r>
        <w:rPr/>
        <w:t>монахи</w:t>
      </w:r>
      <w:r>
        <w:rPr>
          <w:spacing w:val="-6"/>
        </w:rPr>
        <w:t> </w:t>
      </w:r>
      <w:r>
        <w:rPr/>
        <w:t>бьют</w:t>
      </w:r>
      <w:r>
        <w:rPr>
          <w:spacing w:val="-6"/>
        </w:rPr>
        <w:t> </w:t>
      </w:r>
      <w:r>
        <w:rPr/>
        <w:t>челом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своего</w:t>
      </w:r>
      <w:r>
        <w:rPr>
          <w:spacing w:val="-6"/>
        </w:rPr>
        <w:t> </w:t>
      </w:r>
      <w:r>
        <w:rPr/>
        <w:t>слиш- ком</w:t>
      </w:r>
      <w:r>
        <w:rPr>
          <w:spacing w:val="-5"/>
        </w:rPr>
        <w:t> </w:t>
      </w:r>
      <w:r>
        <w:rPr/>
        <w:t>рьяного</w:t>
      </w:r>
      <w:r>
        <w:rPr>
          <w:spacing w:val="-5"/>
        </w:rPr>
        <w:t> </w:t>
      </w:r>
      <w:r>
        <w:rPr/>
        <w:t>игумена</w:t>
      </w:r>
      <w:r>
        <w:rPr>
          <w:spacing w:val="-5"/>
        </w:rPr>
        <w:t> </w:t>
      </w:r>
      <w:r>
        <w:rPr/>
        <w:t>Гавриила,</w:t>
      </w:r>
      <w:r>
        <w:rPr>
          <w:spacing w:val="-5"/>
        </w:rPr>
        <w:t> </w:t>
      </w:r>
      <w:r>
        <w:rPr/>
        <w:t>который</w:t>
      </w:r>
      <w:r>
        <w:rPr>
          <w:spacing w:val="-5"/>
        </w:rPr>
        <w:t> </w:t>
      </w:r>
      <w:r>
        <w:rPr/>
        <w:t>живёт</w:t>
      </w:r>
      <w:r>
        <w:rPr>
          <w:spacing w:val="-5"/>
        </w:rPr>
        <w:t> </w:t>
      </w:r>
      <w:r>
        <w:rPr/>
        <w:t>«не</w:t>
      </w:r>
      <w:r>
        <w:rPr>
          <w:spacing w:val="-5"/>
        </w:rPr>
        <w:t> </w:t>
      </w:r>
      <w:r>
        <w:rPr/>
        <w:t>гораздо...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досаждает</w:t>
      </w:r>
      <w:r>
        <w:rPr>
          <w:spacing w:val="-5"/>
        </w:rPr>
        <w:t> </w:t>
      </w:r>
      <w:r>
        <w:rPr/>
        <w:t>нам, богомольцам своим». Как выясняется, досаждает монахам игумен тем, что заставляет их молиться, поститься, в церковь часто ходить и службы стоять. Подобные сатирические произведения выходили главным образом из посад- ской среды, живо откликавшейся на общественные «неустройства». Их широ- кое распространение дало основание историкам древнерусской литературы говорить о зарождении особого жанра — посадской сатиры.</w:t>
      </w:r>
    </w:p>
    <w:p>
      <w:pPr>
        <w:pStyle w:val="BodyText"/>
        <w:spacing w:line="223" w:lineRule="auto" w:before="3"/>
        <w:ind w:left="793" w:right="790" w:firstLine="340"/>
        <w:jc w:val="right"/>
      </w:pPr>
      <w:r>
        <w:rPr/>
        <w:t>Одним</w:t>
      </w:r>
      <w:r>
        <w:rPr>
          <w:spacing w:val="-11"/>
        </w:rPr>
        <w:t> </w:t>
      </w:r>
      <w:r>
        <w:rPr/>
        <w:t>из</w:t>
      </w:r>
      <w:r>
        <w:rPr>
          <w:spacing w:val="-10"/>
        </w:rPr>
        <w:t> </w:t>
      </w:r>
      <w:r>
        <w:rPr/>
        <w:t>лучших</w:t>
      </w:r>
      <w:r>
        <w:rPr>
          <w:spacing w:val="-11"/>
        </w:rPr>
        <w:t> </w:t>
      </w:r>
      <w:r>
        <w:rPr/>
        <w:t>произведений</w:t>
      </w:r>
      <w:r>
        <w:rPr>
          <w:spacing w:val="-10"/>
        </w:rPr>
        <w:t> </w:t>
      </w:r>
      <w:r>
        <w:rPr/>
        <w:t>литературы</w:t>
      </w:r>
      <w:r>
        <w:rPr>
          <w:spacing w:val="-10"/>
        </w:rPr>
        <w:t> </w:t>
      </w:r>
      <w:r>
        <w:rPr/>
        <w:t>XVII</w:t>
      </w:r>
      <w:r>
        <w:rPr>
          <w:spacing w:val="-11"/>
        </w:rPr>
        <w:t> </w:t>
      </w:r>
      <w:r>
        <w:rPr/>
        <w:t>в.</w:t>
      </w:r>
      <w:r>
        <w:rPr>
          <w:spacing w:val="-10"/>
        </w:rPr>
        <w:t> </w:t>
      </w:r>
      <w:r>
        <w:rPr/>
        <w:t>стало</w:t>
      </w:r>
      <w:r>
        <w:rPr>
          <w:spacing w:val="-10"/>
        </w:rPr>
        <w:t> </w:t>
      </w:r>
      <w:r>
        <w:rPr/>
        <w:t>«Житие»</w:t>
      </w:r>
      <w:r>
        <w:rPr>
          <w:spacing w:val="-11"/>
        </w:rPr>
        <w:t> </w:t>
      </w:r>
      <w:r>
        <w:rPr/>
        <w:t>Авваку- ма,</w:t>
      </w:r>
      <w:r>
        <w:rPr>
          <w:spacing w:val="-1"/>
        </w:rPr>
        <w:t> </w:t>
      </w:r>
      <w:r>
        <w:rPr/>
        <w:t>написанное</w:t>
      </w:r>
      <w:r>
        <w:rPr>
          <w:spacing w:val="-1"/>
        </w:rPr>
        <w:t> </w:t>
      </w:r>
      <w:r>
        <w:rPr/>
        <w:t>им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ссылке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Пустозерске.</w:t>
      </w:r>
      <w:r>
        <w:rPr>
          <w:spacing w:val="-1"/>
        </w:rPr>
        <w:t> </w:t>
      </w:r>
      <w:r>
        <w:rPr/>
        <w:t>Протопоп</w:t>
      </w:r>
      <w:r>
        <w:rPr>
          <w:spacing w:val="-1"/>
        </w:rPr>
        <w:t> </w:t>
      </w:r>
      <w:r>
        <w:rPr/>
        <w:t>неуступчиво</w:t>
      </w:r>
      <w:r>
        <w:rPr>
          <w:spacing w:val="-1"/>
        </w:rPr>
        <w:t> </w:t>
      </w:r>
      <w:r>
        <w:rPr/>
        <w:t>стоял</w:t>
      </w:r>
      <w:r>
        <w:rPr>
          <w:spacing w:val="-1"/>
        </w:rPr>
        <w:t> </w:t>
      </w:r>
      <w:r>
        <w:rPr/>
        <w:t>за</w:t>
      </w:r>
      <w:r>
        <w:rPr>
          <w:spacing w:val="-1"/>
        </w:rPr>
        <w:t> </w:t>
      </w:r>
      <w:r>
        <w:rPr/>
        <w:t>всё то,</w:t>
      </w:r>
      <w:r>
        <w:rPr>
          <w:spacing w:val="28"/>
        </w:rPr>
        <w:t> </w:t>
      </w:r>
      <w:r>
        <w:rPr/>
        <w:t>что</w:t>
      </w:r>
      <w:r>
        <w:rPr>
          <w:spacing w:val="28"/>
        </w:rPr>
        <w:t> </w:t>
      </w:r>
      <w:r>
        <w:rPr/>
        <w:t>составляло</w:t>
      </w:r>
      <w:r>
        <w:rPr>
          <w:spacing w:val="28"/>
        </w:rPr>
        <w:t> </w:t>
      </w:r>
      <w:r>
        <w:rPr/>
        <w:t>«святорусскую</w:t>
      </w:r>
      <w:r>
        <w:rPr>
          <w:spacing w:val="28"/>
        </w:rPr>
        <w:t> </w:t>
      </w:r>
      <w:r>
        <w:rPr/>
        <w:t>старину».</w:t>
      </w:r>
      <w:r>
        <w:rPr>
          <w:spacing w:val="28"/>
        </w:rPr>
        <w:t> </w:t>
      </w:r>
      <w:r>
        <w:rPr/>
        <w:t>Однако</w:t>
      </w:r>
      <w:r>
        <w:rPr>
          <w:spacing w:val="28"/>
        </w:rPr>
        <w:t> </w:t>
      </w:r>
      <w:r>
        <w:rPr/>
        <w:t>он</w:t>
      </w:r>
      <w:r>
        <w:rPr>
          <w:spacing w:val="28"/>
        </w:rPr>
        <w:t> </w:t>
      </w:r>
      <w:r>
        <w:rPr/>
        <w:t>оказался</w:t>
      </w:r>
      <w:r>
        <w:rPr>
          <w:spacing w:val="28"/>
        </w:rPr>
        <w:t> </w:t>
      </w:r>
      <w:r>
        <w:rPr/>
        <w:t>новатором</w:t>
      </w:r>
      <w:r>
        <w:rPr>
          <w:spacing w:val="28"/>
        </w:rPr>
        <w:t> </w:t>
      </w:r>
      <w:r>
        <w:rPr/>
        <w:t>в жанре,</w:t>
      </w:r>
      <w:r>
        <w:rPr>
          <w:spacing w:val="8"/>
        </w:rPr>
        <w:t> </w:t>
      </w:r>
      <w:r>
        <w:rPr/>
        <w:t>языке,</w:t>
      </w:r>
      <w:r>
        <w:rPr>
          <w:spacing w:val="8"/>
        </w:rPr>
        <w:t> </w:t>
      </w:r>
      <w:r>
        <w:rPr/>
        <w:t>стиле,</w:t>
      </w:r>
      <w:r>
        <w:rPr>
          <w:spacing w:val="8"/>
        </w:rPr>
        <w:t> </w:t>
      </w:r>
      <w:r>
        <w:rPr/>
        <w:t>осмелившись</w:t>
      </w:r>
      <w:r>
        <w:rPr>
          <w:spacing w:val="8"/>
        </w:rPr>
        <w:t> </w:t>
      </w:r>
      <w:r>
        <w:rPr/>
        <w:t>создать</w:t>
      </w:r>
      <w:r>
        <w:rPr>
          <w:spacing w:val="8"/>
        </w:rPr>
        <w:t> </w:t>
      </w:r>
      <w:r>
        <w:rPr/>
        <w:t>собственное</w:t>
      </w:r>
      <w:r>
        <w:rPr>
          <w:spacing w:val="8"/>
        </w:rPr>
        <w:t> </w:t>
      </w:r>
      <w:r>
        <w:rPr/>
        <w:t>«Житие».</w:t>
      </w:r>
      <w:r>
        <w:rPr>
          <w:spacing w:val="8"/>
        </w:rPr>
        <w:t> </w:t>
      </w:r>
      <w:r>
        <w:rPr/>
        <w:t>Рассказывая об</w:t>
      </w:r>
      <w:r>
        <w:rPr>
          <w:spacing w:val="-9"/>
        </w:rPr>
        <w:t> </w:t>
      </w:r>
      <w:r>
        <w:rPr/>
        <w:t>одолении</w:t>
      </w:r>
      <w:r>
        <w:rPr>
          <w:spacing w:val="-9"/>
        </w:rPr>
        <w:t> </w:t>
      </w:r>
      <w:r>
        <w:rPr/>
        <w:t>злоключений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невзгод,</w:t>
      </w:r>
      <w:r>
        <w:rPr>
          <w:spacing w:val="-9"/>
        </w:rPr>
        <w:t> </w:t>
      </w:r>
      <w:r>
        <w:rPr/>
        <w:t>о</w:t>
      </w:r>
      <w:r>
        <w:rPr>
          <w:spacing w:val="-9"/>
        </w:rPr>
        <w:t> </w:t>
      </w:r>
      <w:r>
        <w:rPr/>
        <w:t>своих</w:t>
      </w:r>
      <w:r>
        <w:rPr>
          <w:spacing w:val="-9"/>
        </w:rPr>
        <w:t> </w:t>
      </w:r>
      <w:r>
        <w:rPr/>
        <w:t>сомнениях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страданиях,</w:t>
      </w:r>
      <w:r>
        <w:rPr>
          <w:spacing w:val="-9"/>
        </w:rPr>
        <w:t> </w:t>
      </w:r>
      <w:r>
        <w:rPr/>
        <w:t>Аввакум стремился</w:t>
      </w:r>
      <w:r>
        <w:rPr>
          <w:spacing w:val="-3"/>
        </w:rPr>
        <w:t> </w:t>
      </w:r>
      <w:r>
        <w:rPr/>
        <w:t>вселить</w:t>
      </w:r>
      <w:r>
        <w:rPr>
          <w:spacing w:val="-3"/>
        </w:rPr>
        <w:t> </w:t>
      </w:r>
      <w:r>
        <w:rPr/>
        <w:t>мужество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своих</w:t>
      </w:r>
      <w:r>
        <w:rPr>
          <w:spacing w:val="-3"/>
        </w:rPr>
        <w:t> </w:t>
      </w:r>
      <w:r>
        <w:rPr/>
        <w:t>сторонников.</w:t>
      </w:r>
      <w:r>
        <w:rPr>
          <w:spacing w:val="-3"/>
        </w:rPr>
        <w:t> </w:t>
      </w:r>
      <w:r>
        <w:rPr/>
        <w:t>Одолел</w:t>
      </w:r>
      <w:r>
        <w:rPr>
          <w:spacing w:val="-3"/>
        </w:rPr>
        <w:t> </w:t>
      </w:r>
      <w:r>
        <w:rPr/>
        <w:t>он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одолеют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они. С</w:t>
      </w:r>
      <w:r>
        <w:rPr>
          <w:spacing w:val="-11"/>
        </w:rPr>
        <w:t> </w:t>
      </w:r>
      <w:r>
        <w:rPr/>
        <w:t>верой</w:t>
      </w:r>
      <w:r>
        <w:rPr>
          <w:spacing w:val="-11"/>
        </w:rPr>
        <w:t> </w:t>
      </w:r>
      <w:r>
        <w:rPr/>
        <w:t>да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молитвою</w:t>
      </w:r>
      <w:r>
        <w:rPr>
          <w:spacing w:val="-11"/>
        </w:rPr>
        <w:t> </w:t>
      </w:r>
      <w:r>
        <w:rPr/>
        <w:t>ничего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страшно!</w:t>
      </w:r>
      <w:r>
        <w:rPr>
          <w:spacing w:val="-11"/>
        </w:rPr>
        <w:t> </w:t>
      </w:r>
      <w:r>
        <w:rPr/>
        <w:t>Своих</w:t>
      </w:r>
      <w:r>
        <w:rPr>
          <w:spacing w:val="-11"/>
        </w:rPr>
        <w:t> </w:t>
      </w:r>
      <w:r>
        <w:rPr/>
        <w:t>мучителей</w:t>
      </w:r>
      <w:r>
        <w:rPr>
          <w:spacing w:val="-11"/>
        </w:rPr>
        <w:t> </w:t>
      </w:r>
      <w:r>
        <w:rPr/>
        <w:t>протопоп</w:t>
      </w:r>
      <w:r>
        <w:rPr>
          <w:spacing w:val="-11"/>
        </w:rPr>
        <w:t> </w:t>
      </w:r>
      <w:r>
        <w:rPr/>
        <w:t>прощает. Становление литературного барокко в России связано с именем Симеона Полоцкого — богослова, духовного писателя, придворного поэта, переводчика, учителя</w:t>
      </w:r>
      <w:r>
        <w:rPr>
          <w:spacing w:val="-12"/>
        </w:rPr>
        <w:t> </w:t>
      </w:r>
      <w:r>
        <w:rPr/>
        <w:t>старших</w:t>
      </w:r>
      <w:r>
        <w:rPr>
          <w:spacing w:val="-13"/>
        </w:rPr>
        <w:t> </w:t>
      </w:r>
      <w:r>
        <w:rPr/>
        <w:t>детей</w:t>
      </w:r>
      <w:r>
        <w:rPr>
          <w:spacing w:val="-13"/>
        </w:rPr>
        <w:t> </w:t>
      </w:r>
      <w:r>
        <w:rPr/>
        <w:t>Алексея</w:t>
      </w:r>
      <w:r>
        <w:rPr>
          <w:spacing w:val="-13"/>
        </w:rPr>
        <w:t> </w:t>
      </w:r>
      <w:r>
        <w:rPr/>
        <w:t>Михайловича.</w:t>
      </w:r>
      <w:r>
        <w:rPr>
          <w:spacing w:val="-13"/>
        </w:rPr>
        <w:t> </w:t>
      </w:r>
      <w:r>
        <w:rPr/>
        <w:t>Выходец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Белоруссии,</w:t>
      </w:r>
      <w:r>
        <w:rPr>
          <w:spacing w:val="-13"/>
        </w:rPr>
        <w:t> </w:t>
      </w:r>
      <w:r>
        <w:rPr/>
        <w:t>Полоц- кий был чрезвычайно плодовитым писателем. Его сборник «Вертоград много- цветный»</w:t>
      </w:r>
      <w:r>
        <w:rPr>
          <w:spacing w:val="40"/>
        </w:rPr>
        <w:t> </w:t>
      </w:r>
      <w:r>
        <w:rPr/>
        <w:t>содержал</w:t>
      </w:r>
      <w:r>
        <w:rPr>
          <w:spacing w:val="40"/>
        </w:rPr>
        <w:t> </w:t>
      </w:r>
      <w:r>
        <w:rPr/>
        <w:t>стихотворения</w:t>
      </w:r>
      <w:r>
        <w:rPr>
          <w:spacing w:val="40"/>
        </w:rPr>
        <w:t> </w:t>
      </w:r>
      <w:r>
        <w:rPr/>
        <w:t>нравственно-поучительного</w:t>
      </w:r>
      <w:r>
        <w:rPr>
          <w:spacing w:val="40"/>
        </w:rPr>
        <w:t> </w:t>
      </w:r>
      <w:r>
        <w:rPr/>
        <w:t>содержания. Усилиями</w:t>
      </w:r>
      <w:r>
        <w:rPr>
          <w:spacing w:val="26"/>
        </w:rPr>
        <w:t> </w:t>
      </w:r>
      <w:r>
        <w:rPr/>
        <w:t>Полоцкого</w:t>
      </w:r>
      <w:r>
        <w:rPr>
          <w:spacing w:val="26"/>
        </w:rPr>
        <w:t> </w:t>
      </w:r>
      <w:r>
        <w:rPr/>
        <w:t>и</w:t>
      </w:r>
      <w:r>
        <w:rPr>
          <w:spacing w:val="26"/>
        </w:rPr>
        <w:t> </w:t>
      </w:r>
      <w:r>
        <w:rPr/>
        <w:t>других</w:t>
      </w:r>
      <w:r>
        <w:rPr>
          <w:spacing w:val="26"/>
        </w:rPr>
        <w:t> </w:t>
      </w:r>
      <w:r>
        <w:rPr/>
        <w:t>авторов</w:t>
      </w:r>
      <w:r>
        <w:rPr>
          <w:spacing w:val="26"/>
        </w:rPr>
        <w:t> </w:t>
      </w:r>
      <w:r>
        <w:rPr/>
        <w:t>в</w:t>
      </w:r>
      <w:r>
        <w:rPr>
          <w:spacing w:val="26"/>
        </w:rPr>
        <w:t> </w:t>
      </w:r>
      <w:r>
        <w:rPr/>
        <w:t>сознании</w:t>
      </w:r>
      <w:r>
        <w:rPr>
          <w:spacing w:val="26"/>
        </w:rPr>
        <w:t> </w:t>
      </w:r>
      <w:r>
        <w:rPr/>
        <w:t>людей</w:t>
      </w:r>
      <w:r>
        <w:rPr>
          <w:spacing w:val="26"/>
        </w:rPr>
        <w:t> </w:t>
      </w:r>
      <w:r>
        <w:rPr/>
        <w:t>укоренялись</w:t>
      </w:r>
      <w:r>
        <w:rPr>
          <w:spacing w:val="26"/>
        </w:rPr>
        <w:t> </w:t>
      </w:r>
      <w:r>
        <w:rPr/>
        <w:t>идеи общественного блага. Определены были и главные средства их достижения — преобразования</w:t>
      </w:r>
      <w:r>
        <w:rPr>
          <w:spacing w:val="8"/>
        </w:rPr>
        <w:t> </w:t>
      </w:r>
      <w:r>
        <w:rPr/>
        <w:t>и</w:t>
      </w:r>
      <w:r>
        <w:rPr>
          <w:spacing w:val="9"/>
        </w:rPr>
        <w:t> </w:t>
      </w:r>
      <w:r>
        <w:rPr/>
        <w:t>добрая</w:t>
      </w:r>
      <w:r>
        <w:rPr>
          <w:spacing w:val="9"/>
        </w:rPr>
        <w:t> </w:t>
      </w:r>
      <w:r>
        <w:rPr/>
        <w:t>воля</w:t>
      </w:r>
      <w:r>
        <w:rPr>
          <w:spacing w:val="9"/>
        </w:rPr>
        <w:t> </w:t>
      </w:r>
      <w:r>
        <w:rPr/>
        <w:t>монарха.</w:t>
      </w:r>
      <w:r>
        <w:rPr>
          <w:spacing w:val="9"/>
        </w:rPr>
        <w:t> </w:t>
      </w:r>
      <w:r>
        <w:rPr/>
        <w:t>Высоко</w:t>
      </w:r>
      <w:r>
        <w:rPr>
          <w:spacing w:val="9"/>
        </w:rPr>
        <w:t> </w:t>
      </w:r>
      <w:r>
        <w:rPr/>
        <w:t>стали</w:t>
      </w:r>
      <w:r>
        <w:rPr>
          <w:spacing w:val="9"/>
        </w:rPr>
        <w:t> </w:t>
      </w:r>
      <w:r>
        <w:rPr/>
        <w:t>цениться</w:t>
      </w:r>
      <w:r>
        <w:rPr>
          <w:spacing w:val="9"/>
        </w:rPr>
        <w:t> </w:t>
      </w:r>
      <w:r>
        <w:rPr>
          <w:spacing w:val="-2"/>
        </w:rPr>
        <w:t>просвещение</w:t>
      </w:r>
    </w:p>
    <w:p>
      <w:pPr>
        <w:pStyle w:val="BodyText"/>
        <w:spacing w:line="224" w:lineRule="exact"/>
        <w:ind w:left="793"/>
        <w:jc w:val="both"/>
      </w:pPr>
      <w:r>
        <w:rPr/>
        <w:t>и</w:t>
      </w:r>
      <w:r>
        <w:rPr>
          <w:spacing w:val="8"/>
        </w:rPr>
        <w:t> </w:t>
      </w:r>
      <w:r>
        <w:rPr>
          <w:spacing w:val="-2"/>
        </w:rPr>
        <w:t>книжность.</w:t>
      </w:r>
    </w:p>
    <w:p>
      <w:pPr>
        <w:pStyle w:val="BodyText"/>
        <w:spacing w:line="220" w:lineRule="auto" w:before="8"/>
        <w:ind w:left="793" w:right="791" w:firstLine="340"/>
        <w:jc w:val="both"/>
      </w:pPr>
      <w:r>
        <w:rPr/>
        <w:t>В</w:t>
      </w:r>
      <w:r>
        <w:rPr>
          <w:spacing w:val="-9"/>
        </w:rPr>
        <w:t> </w:t>
      </w:r>
      <w:r>
        <w:rPr/>
        <w:t>XVII</w:t>
      </w:r>
      <w:r>
        <w:rPr>
          <w:spacing w:val="-9"/>
        </w:rPr>
        <w:t> </w:t>
      </w:r>
      <w:r>
        <w:rPr/>
        <w:t>столетии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русский</w:t>
      </w:r>
      <w:r>
        <w:rPr>
          <w:spacing w:val="-9"/>
        </w:rPr>
        <w:t> </w:t>
      </w:r>
      <w:r>
        <w:rPr/>
        <w:t>язык</w:t>
      </w:r>
      <w:r>
        <w:rPr>
          <w:spacing w:val="-9"/>
        </w:rPr>
        <w:t> </w:t>
      </w:r>
      <w:r>
        <w:rPr/>
        <w:t>переводились</w:t>
      </w:r>
      <w:r>
        <w:rPr>
          <w:spacing w:val="-9"/>
        </w:rPr>
        <w:t> </w:t>
      </w:r>
      <w:r>
        <w:rPr/>
        <w:t>труды</w:t>
      </w:r>
      <w:r>
        <w:rPr>
          <w:spacing w:val="-9"/>
        </w:rPr>
        <w:t> </w:t>
      </w:r>
      <w:r>
        <w:rPr/>
        <w:t>европейских</w:t>
      </w:r>
      <w:r>
        <w:rPr>
          <w:spacing w:val="-9"/>
        </w:rPr>
        <w:t> </w:t>
      </w:r>
      <w:r>
        <w:rPr/>
        <w:t>учёных, писателей, мыслителей. Поэт и богослов </w:t>
      </w:r>
      <w:r>
        <w:rPr>
          <w:rFonts w:ascii="Book Antiqua" w:hAnsi="Book Antiqua"/>
          <w:b/>
          <w:i/>
        </w:rPr>
        <w:t>Епифаний Славинецкий </w:t>
      </w:r>
      <w:r>
        <w:rPr/>
        <w:t>перевёл произведения Эразма Роттердамского — писателя-гуманиста, высмеивавшего пороки современного ему европейского общества.</w:t>
      </w:r>
    </w:p>
    <w:p>
      <w:pPr>
        <w:spacing w:line="213" w:lineRule="auto" w:before="106"/>
        <w:ind w:left="1133" w:right="790" w:hanging="341"/>
        <w:jc w:val="both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position w:val="2"/>
          <w:sz w:val="16"/>
        </w:rPr>
        <w:t>●</w:t>
      </w:r>
      <w:r>
        <w:rPr>
          <w:rFonts w:ascii="Segoe UI Symbol" w:hAnsi="Segoe UI Symbol"/>
          <w:color w:val="DB413F"/>
          <w:spacing w:val="80"/>
          <w:w w:val="150"/>
          <w:position w:val="2"/>
          <w:sz w:val="16"/>
        </w:rPr>
        <w:t> </w:t>
      </w:r>
      <w:r>
        <w:rPr>
          <w:rFonts w:ascii="Calibri" w:hAnsi="Calibri"/>
          <w:b/>
          <w:sz w:val="19"/>
        </w:rPr>
        <w:t>1. </w:t>
      </w:r>
      <w:r>
        <w:rPr>
          <w:rFonts w:ascii="Tahoma" w:hAnsi="Tahoma"/>
          <w:sz w:val="19"/>
        </w:rPr>
        <w:t>Почему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посадских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людей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интерес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сатире?</w:t>
      </w:r>
      <w:r>
        <w:rPr>
          <w:rFonts w:ascii="Tahoma" w:hAnsi="Tahoma"/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 </w:t>
      </w:r>
      <w:r>
        <w:rPr>
          <w:rFonts w:ascii="Tahoma" w:hAnsi="Tahoma"/>
          <w:sz w:val="19"/>
        </w:rPr>
        <w:t>Покажите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примерах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лите-</w:t>
      </w:r>
      <w:r>
        <w:rPr>
          <w:rFonts w:ascii="Tahoma" w:hAnsi="Tahoma"/>
          <w:sz w:val="19"/>
        </w:rPr>
        <w:t> </w:t>
      </w:r>
      <w:r>
        <w:rPr>
          <w:rFonts w:ascii="Tahoma" w:hAnsi="Tahoma"/>
          <w:w w:val="95"/>
          <w:sz w:val="19"/>
        </w:rPr>
        <w:t>ратурных произведений, что в русской культуре XVII в. «старина и новизна переме- </w:t>
      </w:r>
      <w:r>
        <w:rPr>
          <w:rFonts w:ascii="Tahoma" w:hAnsi="Tahoma"/>
          <w:spacing w:val="-2"/>
          <w:sz w:val="19"/>
        </w:rPr>
        <w:t>шались».</w:t>
      </w:r>
    </w:p>
    <w:p>
      <w:pPr>
        <w:pStyle w:val="BodyText"/>
        <w:spacing w:line="220" w:lineRule="auto" w:before="147"/>
        <w:ind w:left="793" w:right="790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Архитектура. </w:t>
      </w:r>
      <w:r>
        <w:rPr>
          <w:color w:val="000000"/>
        </w:rPr>
        <w:t>В сравнении с предшествовавшими веками XVII столетие поражает масштабами строительства. Строят необычайно много, причём не только церкви. Гражданские постройки — каменные палаты, мосты, </w:t>
      </w:r>
      <w:r>
        <w:rPr>
          <w:color w:val="000000"/>
        </w:rPr>
        <w:t>крепост- ные</w:t>
      </w:r>
      <w:r>
        <w:rPr>
          <w:color w:val="000000"/>
          <w:spacing w:val="23"/>
        </w:rPr>
        <w:t> </w:t>
      </w:r>
      <w:r>
        <w:rPr>
          <w:color w:val="000000"/>
        </w:rPr>
        <w:t>стены</w:t>
      </w:r>
      <w:r>
        <w:rPr>
          <w:color w:val="000000"/>
          <w:spacing w:val="23"/>
        </w:rPr>
        <w:t> </w:t>
      </w:r>
      <w:r>
        <w:rPr>
          <w:color w:val="000000"/>
        </w:rPr>
        <w:t>и</w:t>
      </w:r>
      <w:r>
        <w:rPr>
          <w:color w:val="000000"/>
          <w:spacing w:val="24"/>
        </w:rPr>
        <w:t> </w:t>
      </w:r>
      <w:r>
        <w:rPr>
          <w:color w:val="000000"/>
        </w:rPr>
        <w:t>башни</w:t>
      </w:r>
      <w:r>
        <w:rPr>
          <w:color w:val="000000"/>
          <w:spacing w:val="23"/>
        </w:rPr>
        <w:t> </w:t>
      </w:r>
      <w:r>
        <w:rPr>
          <w:color w:val="000000"/>
        </w:rPr>
        <w:t>—</w:t>
      </w:r>
      <w:r>
        <w:rPr>
          <w:color w:val="000000"/>
          <w:spacing w:val="23"/>
        </w:rPr>
        <w:t> </w:t>
      </w:r>
      <w:r>
        <w:rPr>
          <w:color w:val="000000"/>
        </w:rPr>
        <w:t>всё</w:t>
      </w:r>
      <w:r>
        <w:rPr>
          <w:color w:val="000000"/>
          <w:spacing w:val="24"/>
        </w:rPr>
        <w:t> </w:t>
      </w:r>
      <w:r>
        <w:rPr>
          <w:color w:val="000000"/>
        </w:rPr>
        <w:t>более</w:t>
      </w:r>
      <w:r>
        <w:rPr>
          <w:color w:val="000000"/>
          <w:spacing w:val="23"/>
        </w:rPr>
        <w:t> </w:t>
      </w:r>
      <w:r>
        <w:rPr>
          <w:color w:val="000000"/>
        </w:rPr>
        <w:t>определяли</w:t>
      </w:r>
      <w:r>
        <w:rPr>
          <w:color w:val="000000"/>
          <w:spacing w:val="23"/>
        </w:rPr>
        <w:t> </w:t>
      </w:r>
      <w:r>
        <w:rPr>
          <w:color w:val="000000"/>
        </w:rPr>
        <w:t>облик</w:t>
      </w:r>
      <w:r>
        <w:rPr>
          <w:color w:val="000000"/>
          <w:spacing w:val="24"/>
        </w:rPr>
        <w:t> </w:t>
      </w:r>
      <w:r>
        <w:rPr>
          <w:color w:val="000000"/>
        </w:rPr>
        <w:t>городов.</w:t>
      </w:r>
      <w:r>
        <w:rPr>
          <w:color w:val="000000"/>
          <w:spacing w:val="23"/>
        </w:rPr>
        <w:t> </w:t>
      </w:r>
      <w:r>
        <w:rPr>
          <w:color w:val="000000"/>
          <w:spacing w:val="-2"/>
        </w:rPr>
        <w:t>Строительством</w:t>
      </w:r>
    </w:p>
    <w:p>
      <w:pPr>
        <w:spacing w:after="0" w:line="220" w:lineRule="auto"/>
        <w:jc w:val="both"/>
        <w:sectPr>
          <w:headerReference w:type="default" r:id="rId525"/>
          <w:headerReference w:type="even" r:id="rId526"/>
          <w:pgSz w:w="9190" w:h="12020"/>
          <w:pgMar w:header="0" w:footer="0" w:top="740" w:bottom="280" w:left="0" w:right="0"/>
          <w:pgNumType w:start="233"/>
        </w:sectPr>
      </w:pPr>
    </w:p>
    <w:p>
      <w:pPr>
        <w:pStyle w:val="BodyText"/>
        <w:spacing w:before="7"/>
      </w:pPr>
    </w:p>
    <w:p>
      <w:pPr>
        <w:pStyle w:val="BodyText"/>
        <w:ind w:left="3975"/>
      </w:pPr>
      <w:r>
        <w:rPr/>
        <w:pict>
          <v:shape style="width:223.75pt;height:60.15pt;mso-position-horizontal-relative:char;mso-position-vertical-relative:line" type="#_x0000_t202" id="docshape2717" filled="true" fillcolor="#ffffff" stroked="false">
            <w10:anchorlock/>
            <v:textbox inset="0,0,0,0">
              <w:txbxContent>
                <w:p>
                  <w:pPr>
                    <w:spacing w:line="223" w:lineRule="auto" w:before="119"/>
                    <w:ind w:left="219" w:right="200" w:firstLine="0"/>
                    <w:jc w:val="left"/>
                    <w:rPr>
                      <w:rFonts w:ascii="Trebuchet MS" w:hAnsi="Trebuchet MS"/>
                      <w:i/>
                      <w:color w:val="000000"/>
                      <w:sz w:val="19"/>
                    </w:rPr>
                  </w:pP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«Терем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царя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Алексея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z w:val="19"/>
                    </w:rPr>
                    <w:t>Михайловича».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Художник К. Рабус. Москва, 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Государственная</w:t>
                  </w:r>
                  <w:r>
                    <w:rPr>
                      <w:rFonts w:ascii="Trebuchet MS" w:hAnsi="Trebuchet MS"/>
                      <w:i/>
                      <w:color w:val="000000"/>
                      <w:w w:val="9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color w:val="000000"/>
                      <w:sz w:val="19"/>
                    </w:rPr>
                    <w:t>Третьяковская галерея</w:t>
                  </w:r>
                </w:p>
                <w:p>
                  <w:pPr>
                    <w:spacing w:before="95"/>
                    <w:ind w:left="219" w:right="0" w:firstLine="0"/>
                    <w:jc w:val="left"/>
                    <w:rPr>
                      <w:rFonts w:ascii="Tahoma" w:hAnsi="Tahoma"/>
                      <w:color w:val="000000"/>
                      <w:sz w:val="19"/>
                    </w:rPr>
                  </w:pPr>
                  <w:r>
                    <w:rPr>
                      <w:rFonts w:ascii="Wingdings 3" w:hAnsi="Wingdings 3"/>
                      <w:color w:val="DB413F"/>
                      <w:w w:val="90"/>
                      <w:sz w:val="20"/>
                    </w:rPr>
                    <w:t></w:t>
                  </w:r>
                  <w:r>
                    <w:rPr>
                      <w:rFonts w:ascii="Times New Roman" w:hAnsi="Times New Roman"/>
                      <w:color w:val="DB413F"/>
                      <w:spacing w:val="76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w w:val="90"/>
                      <w:sz w:val="19"/>
                    </w:rPr>
                    <w:t>Выясните,</w:t>
                  </w:r>
                  <w:r>
                    <w:rPr>
                      <w:rFonts w:ascii="Tahoma" w:hAnsi="Tahoma"/>
                      <w:color w:val="000000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w w:val="90"/>
                      <w:sz w:val="19"/>
                    </w:rPr>
                    <w:t>где</w:t>
                  </w:r>
                  <w:r>
                    <w:rPr>
                      <w:rFonts w:ascii="Tahoma" w:hAnsi="Tahoma"/>
                      <w:color w:val="000000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w w:val="90"/>
                      <w:sz w:val="19"/>
                    </w:rPr>
                    <w:t>находится</w:t>
                  </w:r>
                  <w:r>
                    <w:rPr>
                      <w:rFonts w:ascii="Tahoma" w:hAnsi="Tahoma"/>
                      <w:color w:val="000000"/>
                      <w:spacing w:val="-4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w w:val="90"/>
                      <w:sz w:val="19"/>
                    </w:rPr>
                    <w:t>Теремный</w:t>
                  </w:r>
                  <w:r>
                    <w:rPr>
                      <w:rFonts w:ascii="Tahoma" w:hAnsi="Tahoma"/>
                      <w:color w:val="000000"/>
                      <w:spacing w:val="-6"/>
                      <w:sz w:val="19"/>
                    </w:rPr>
                    <w:t> </w:t>
                  </w:r>
                  <w:r>
                    <w:rPr>
                      <w:rFonts w:ascii="Tahoma" w:hAnsi="Tahoma"/>
                      <w:color w:val="000000"/>
                      <w:spacing w:val="-2"/>
                      <w:w w:val="90"/>
                      <w:sz w:val="19"/>
                    </w:rPr>
                    <w:t>дворец.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23" w:lineRule="auto" w:before="85"/>
        <w:ind w:left="4195" w:right="791"/>
        <w:jc w:val="both"/>
      </w:pPr>
      <w:r>
        <w:rPr/>
        <w:pict>
          <v:group style="position:absolute;margin-left:22.379999pt;margin-top:-63.338951pt;width:400.15pt;height:110.2pt;mso-position-horizontal-relative:page;mso-position-vertical-relative:paragraph;z-index:-21747712" id="docshapegroup2718" coordorigin="448,-1267" coordsize="8003,2204">
            <v:shape style="position:absolute;left:447;top:-1267;width:8003;height:2204" id="docshape2719" coordorigin="448,-1267" coordsize="8003,2204" path="m8450,-1267l3976,-1267,3849,-1267,448,-1267,448,936,3976,936,3976,-28,8450,-28,8450,-1267xe" filled="true" fillcolor="#000000" stroked="false">
              <v:path arrowok="t"/>
              <v:fill opacity="32768f" type="solid"/>
            </v:shape>
            <v:shape style="position:absolute;left:520;top:-1195;width:3382;height:2062" type="#_x0000_t75" id="docshape2720" stroked="false">
              <v:imagedata r:id="rId527" o:title=""/>
            </v:shape>
            <v:rect style="position:absolute;left:520;top:-1195;width:3382;height:2064" id="docshape2721" filled="false" stroked="true" strokeweight="1pt" strokecolor="#ffffff">
              <v:stroke dashstyle="solid"/>
            </v:rect>
            <w10:wrap type="none"/>
          </v:group>
        </w:pict>
      </w:r>
      <w:r>
        <w:rPr/>
        <w:t>ведали в основном два приказа — Горо- довой</w:t>
      </w:r>
      <w:r>
        <w:rPr>
          <w:spacing w:val="80"/>
        </w:rPr>
        <w:t> </w:t>
      </w:r>
      <w:r>
        <w:rPr/>
        <w:t>приказ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приказ</w:t>
      </w:r>
      <w:r>
        <w:rPr>
          <w:spacing w:val="80"/>
        </w:rPr>
        <w:t> </w:t>
      </w:r>
      <w:r>
        <w:rPr/>
        <w:t>Каменных</w:t>
      </w:r>
      <w:r>
        <w:rPr>
          <w:spacing w:val="80"/>
        </w:rPr>
        <w:t> </w:t>
      </w:r>
      <w:r>
        <w:rPr/>
        <w:t>дел. О последнем Котошихин писал, что ему было</w:t>
      </w:r>
      <w:r>
        <w:rPr>
          <w:spacing w:val="17"/>
        </w:rPr>
        <w:t> </w:t>
      </w:r>
      <w:r>
        <w:rPr/>
        <w:t>подведомственно</w:t>
      </w:r>
      <w:r>
        <w:rPr>
          <w:spacing w:val="17"/>
        </w:rPr>
        <w:t> </w:t>
      </w:r>
      <w:r>
        <w:rPr/>
        <w:t>«всего</w:t>
      </w:r>
      <w:r>
        <w:rPr>
          <w:spacing w:val="18"/>
        </w:rPr>
        <w:t> </w:t>
      </w:r>
      <w:r>
        <w:rPr>
          <w:spacing w:val="-2"/>
        </w:rPr>
        <w:t>Московского</w:t>
      </w:r>
    </w:p>
    <w:p>
      <w:pPr>
        <w:pStyle w:val="BodyText"/>
        <w:spacing w:line="223" w:lineRule="auto" w:before="2"/>
        <w:ind w:left="793" w:right="791"/>
        <w:jc w:val="both"/>
      </w:pPr>
      <w:r>
        <w:rPr>
          <w:spacing w:val="-2"/>
        </w:rPr>
        <w:t>государства</w:t>
      </w:r>
      <w:r>
        <w:rPr>
          <w:spacing w:val="-7"/>
        </w:rPr>
        <w:t> </w:t>
      </w:r>
      <w:r>
        <w:rPr>
          <w:spacing w:val="-2"/>
        </w:rPr>
        <w:t>каменное</w:t>
      </w:r>
      <w:r>
        <w:rPr>
          <w:spacing w:val="-7"/>
        </w:rPr>
        <w:t> </w:t>
      </w:r>
      <w:r>
        <w:rPr>
          <w:spacing w:val="-2"/>
        </w:rPr>
        <w:t>дело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мастеры…</w:t>
      </w:r>
      <w:r>
        <w:rPr>
          <w:spacing w:val="-7"/>
        </w:rPr>
        <w:t> </w:t>
      </w:r>
      <w:r>
        <w:rPr>
          <w:spacing w:val="-2"/>
        </w:rPr>
        <w:t>да</w:t>
      </w:r>
      <w:r>
        <w:rPr>
          <w:spacing w:val="-7"/>
        </w:rPr>
        <w:t> </w:t>
      </w:r>
      <w:r>
        <w:rPr>
          <w:spacing w:val="-2"/>
        </w:rPr>
        <w:t>на</w:t>
      </w:r>
      <w:r>
        <w:rPr>
          <w:spacing w:val="-7"/>
        </w:rPr>
        <w:t> </w:t>
      </w:r>
      <w:r>
        <w:rPr>
          <w:spacing w:val="-2"/>
        </w:rPr>
        <w:t>Москве</w:t>
      </w:r>
      <w:r>
        <w:rPr>
          <w:spacing w:val="-7"/>
        </w:rPr>
        <w:t> </w:t>
      </w:r>
      <w:r>
        <w:rPr>
          <w:spacing w:val="-2"/>
        </w:rPr>
        <w:t>ж</w:t>
      </w:r>
      <w:r>
        <w:rPr>
          <w:spacing w:val="-7"/>
        </w:rPr>
        <w:t> </w:t>
      </w:r>
      <w:r>
        <w:rPr>
          <w:spacing w:val="-2"/>
        </w:rPr>
        <w:t>известные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кирпичные </w:t>
      </w:r>
      <w:r>
        <w:rPr/>
        <w:t>дворы и заводы». Особенно много приказ строил в Москве при кратковремен- ном правлении Фёдора Алексеевича. При нём был перестроен Кремлёвский дворцовый комплекс, включая соборы и церкви. Молодой государь «преизряд- но обновил» Кремль. Здания были соединены переходами и украшены резны- ми</w:t>
      </w:r>
      <w:r>
        <w:rPr>
          <w:spacing w:val="-7"/>
        </w:rPr>
        <w:t> </w:t>
      </w:r>
      <w:r>
        <w:rPr/>
        <w:t>крыльцами.</w:t>
      </w:r>
      <w:r>
        <w:rPr>
          <w:spacing w:val="-7"/>
        </w:rPr>
        <w:t> </w:t>
      </w:r>
      <w:r>
        <w:rPr/>
        <w:t>Были</w:t>
      </w:r>
      <w:r>
        <w:rPr>
          <w:spacing w:val="-7"/>
        </w:rPr>
        <w:t> </w:t>
      </w:r>
      <w:r>
        <w:rPr/>
        <w:t>устроены</w:t>
      </w:r>
      <w:r>
        <w:rPr>
          <w:spacing w:val="-7"/>
        </w:rPr>
        <w:t> </w:t>
      </w:r>
      <w:r>
        <w:rPr/>
        <w:t>проточные</w:t>
      </w:r>
      <w:r>
        <w:rPr>
          <w:spacing w:val="-7"/>
        </w:rPr>
        <w:t> </w:t>
      </w:r>
      <w:r>
        <w:rPr/>
        <w:t>пруды</w:t>
      </w:r>
      <w:r>
        <w:rPr>
          <w:spacing w:val="-7"/>
        </w:rPr>
        <w:t> </w:t>
      </w:r>
      <w:r>
        <w:rPr/>
        <w:t>и</w:t>
      </w:r>
      <w:r>
        <w:rPr>
          <w:spacing w:val="40"/>
        </w:rPr>
        <w:t> </w:t>
      </w:r>
      <w:r>
        <w:rPr/>
        <w:t>висячие</w:t>
      </w:r>
      <w:r>
        <w:rPr>
          <w:spacing w:val="-7"/>
        </w:rPr>
        <w:t> </w:t>
      </w:r>
      <w:r>
        <w:rPr/>
        <w:t>сады.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самой</w:t>
      </w:r>
      <w:r>
        <w:rPr>
          <w:spacing w:val="-7"/>
        </w:rPr>
        <w:t> </w:t>
      </w:r>
      <w:r>
        <w:rPr/>
        <w:t>сто- лице появилось множество каменных палат.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На смену строгим, почти аскетическим архитектурным композициям при- ходила живописная асимметрия объёмов с удивительной декоративностью фасадов.</w:t>
      </w:r>
      <w:r>
        <w:rPr>
          <w:spacing w:val="-3"/>
        </w:rPr>
        <w:t> </w:t>
      </w:r>
      <w:r>
        <w:rPr/>
        <w:t>Церкви</w:t>
      </w:r>
      <w:r>
        <w:rPr>
          <w:spacing w:val="-3"/>
        </w:rPr>
        <w:t> </w:t>
      </w:r>
      <w:r>
        <w:rPr/>
        <w:t>стали</w:t>
      </w:r>
      <w:r>
        <w:rPr>
          <w:spacing w:val="-3"/>
        </w:rPr>
        <w:t> </w:t>
      </w:r>
      <w:r>
        <w:rPr/>
        <w:t>обрастать</w:t>
      </w:r>
      <w:r>
        <w:rPr>
          <w:spacing w:val="-3"/>
        </w:rPr>
        <w:t> </w:t>
      </w:r>
      <w:r>
        <w:rPr/>
        <w:t>множеством</w:t>
      </w:r>
      <w:r>
        <w:rPr>
          <w:spacing w:val="-3"/>
        </w:rPr>
        <w:t> </w:t>
      </w:r>
      <w:r>
        <w:rPr/>
        <w:t>пристроек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венчаться</w:t>
      </w:r>
      <w:r>
        <w:rPr>
          <w:spacing w:val="-3"/>
        </w:rPr>
        <w:t> </w:t>
      </w:r>
      <w:r>
        <w:rPr/>
        <w:t>шатрами с обилием главок. Пространства стен утратили былую простоту. Фигурный кирпич, кружевная резьба по камню, кованое железо, изразцы — всё идёт в ход, создавая «дивное узорочье» фасадов.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Новые веяния приветствовались далеко не всеми. Патриарх Никон потре- бовал строгого соблюдения традиции. При нём шатровое венчание церквей было</w:t>
      </w:r>
      <w:r>
        <w:rPr>
          <w:spacing w:val="-6"/>
        </w:rPr>
        <w:t> </w:t>
      </w:r>
      <w:r>
        <w:rPr/>
        <w:t>запрещено</w:t>
      </w:r>
      <w:r>
        <w:rPr>
          <w:spacing w:val="-6"/>
        </w:rPr>
        <w:t> </w:t>
      </w:r>
      <w:r>
        <w:rPr/>
        <w:t>(исключение</w:t>
      </w:r>
      <w:r>
        <w:rPr>
          <w:spacing w:val="-6"/>
        </w:rPr>
        <w:t> </w:t>
      </w:r>
      <w:r>
        <w:rPr/>
        <w:t>сделали</w:t>
      </w:r>
      <w:r>
        <w:rPr>
          <w:spacing w:val="-6"/>
        </w:rPr>
        <w:t> </w:t>
      </w:r>
      <w:r>
        <w:rPr/>
        <w:t>лишь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колоколен).</w:t>
      </w:r>
      <w:r>
        <w:rPr>
          <w:spacing w:val="-6"/>
        </w:rPr>
        <w:t> </w:t>
      </w:r>
      <w:r>
        <w:rPr/>
        <w:t>Никон</w:t>
      </w:r>
      <w:r>
        <w:rPr>
          <w:spacing w:val="-6"/>
        </w:rPr>
        <w:t> </w:t>
      </w:r>
      <w:r>
        <w:rPr/>
        <w:t>стремился возродить греческое благолепие, обязательным образцом были признаны пятиглавые</w:t>
      </w:r>
      <w:r>
        <w:rPr>
          <w:spacing w:val="-9"/>
        </w:rPr>
        <w:t> </w:t>
      </w:r>
      <w:r>
        <w:rPr/>
        <w:t>монументальные</w:t>
      </w:r>
      <w:r>
        <w:rPr>
          <w:spacing w:val="-9"/>
        </w:rPr>
        <w:t> </w:t>
      </w:r>
      <w:r>
        <w:rPr/>
        <w:t>храмы.</w:t>
      </w:r>
      <w:r>
        <w:rPr>
          <w:spacing w:val="-9"/>
        </w:rPr>
        <w:t> </w:t>
      </w:r>
      <w:r>
        <w:rPr/>
        <w:t>Особую</w:t>
      </w:r>
      <w:r>
        <w:rPr>
          <w:spacing w:val="-9"/>
        </w:rPr>
        <w:t> </w:t>
      </w:r>
      <w:r>
        <w:rPr/>
        <w:t>роль</w:t>
      </w:r>
      <w:r>
        <w:rPr>
          <w:spacing w:val="-9"/>
        </w:rPr>
        <w:t> </w:t>
      </w:r>
      <w:r>
        <w:rPr/>
        <w:t>играли</w:t>
      </w:r>
      <w:r>
        <w:rPr>
          <w:spacing w:val="-9"/>
        </w:rPr>
        <w:t> </w:t>
      </w:r>
      <w:r>
        <w:rPr/>
        <w:t>изразцы,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которых составляли огромные красочные композиции, как в Покровском соборе, что был выстроен в 1670-е гг. в подмосковном царском селе Измайлове. Его созда- тели,</w:t>
      </w:r>
      <w:r>
        <w:rPr>
          <w:spacing w:val="-14"/>
        </w:rPr>
        <w:t> </w:t>
      </w:r>
      <w:r>
        <w:rPr/>
        <w:t>хотя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использовали</w:t>
      </w:r>
      <w:r>
        <w:rPr>
          <w:spacing w:val="-14"/>
        </w:rPr>
        <w:t> </w:t>
      </w:r>
      <w:r>
        <w:rPr/>
        <w:t>традиционную</w:t>
      </w:r>
      <w:r>
        <w:rPr>
          <w:spacing w:val="-14"/>
        </w:rPr>
        <w:t> </w:t>
      </w:r>
      <w:r>
        <w:rPr/>
        <w:t>планировку</w:t>
      </w:r>
      <w:r>
        <w:rPr>
          <w:spacing w:val="-14"/>
        </w:rPr>
        <w:t> </w:t>
      </w:r>
      <w:r>
        <w:rPr/>
        <w:t>пятиглавого</w:t>
      </w:r>
      <w:r>
        <w:rPr>
          <w:spacing w:val="-14"/>
        </w:rPr>
        <w:t> </w:t>
      </w:r>
      <w:r>
        <w:rPr/>
        <w:t>храма,</w:t>
      </w:r>
      <w:r>
        <w:rPr>
          <w:spacing w:val="-14"/>
        </w:rPr>
        <w:t> </w:t>
      </w:r>
      <w:r>
        <w:rPr/>
        <w:t>исхо- дили из новых представлений о красоте.</w:t>
      </w:r>
    </w:p>
    <w:p>
      <w:pPr>
        <w:pStyle w:val="BodyText"/>
        <w:spacing w:line="223" w:lineRule="auto" w:before="4" w:after="22"/>
        <w:ind w:left="793" w:right="791" w:firstLine="340"/>
        <w:jc w:val="both"/>
      </w:pPr>
      <w:r>
        <w:rPr/>
        <w:t>Храм Николы в Хамовниках привлекает своим декором и цветовой компо- зицией.</w:t>
      </w:r>
      <w:r>
        <w:rPr>
          <w:spacing w:val="-3"/>
        </w:rPr>
        <w:t> </w:t>
      </w:r>
      <w:r>
        <w:rPr/>
        <w:t>Не</w:t>
      </w:r>
      <w:r>
        <w:rPr>
          <w:spacing w:val="-2"/>
        </w:rPr>
        <w:t> </w:t>
      </w:r>
      <w:r>
        <w:rPr/>
        <w:t>утрачивая</w:t>
      </w:r>
      <w:r>
        <w:rPr>
          <w:spacing w:val="-3"/>
        </w:rPr>
        <w:t> </w:t>
      </w:r>
      <w:r>
        <w:rPr/>
        <w:t>монументальности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внутренней</w:t>
      </w:r>
      <w:r>
        <w:rPr>
          <w:spacing w:val="-2"/>
        </w:rPr>
        <w:t> </w:t>
      </w:r>
      <w:r>
        <w:rPr/>
        <w:t>гармонии,</w:t>
      </w:r>
      <w:r>
        <w:rPr>
          <w:spacing w:val="-3"/>
        </w:rPr>
        <w:t> </w:t>
      </w:r>
      <w:r>
        <w:rPr/>
        <w:t>эта</w:t>
      </w:r>
      <w:r>
        <w:rPr>
          <w:spacing w:val="-2"/>
        </w:rPr>
        <w:t> церковь</w:t>
      </w: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"/>
        <w:gridCol w:w="2525"/>
        <w:gridCol w:w="5401"/>
      </w:tblGrid>
      <w:tr>
        <w:trPr>
          <w:trHeight w:val="1658" w:hRule="atLeast"/>
        </w:trPr>
        <w:tc>
          <w:tcPr>
            <w:tcW w:w="76" w:type="dxa"/>
            <w:vMerge w:val="restart"/>
            <w:tcBorders>
              <w:right w:val="single" w:sz="12" w:space="0" w:color="FFFFFF"/>
            </w:tcBorders>
            <w:shd w:val="clear" w:color="auto" w:fill="7F7F7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5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7F7F7F"/>
          </w:tcPr>
          <w:p>
            <w:pPr>
              <w:pStyle w:val="TableParagraph"/>
              <w:ind w:left="-16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04122" cy="1636776"/>
                  <wp:effectExtent l="0" t="0" r="0" b="0"/>
                  <wp:docPr id="273" name="image45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image451.jpeg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122" cy="1636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01" w:type="dxa"/>
            <w:tcBorders>
              <w:left w:val="single" w:sz="12" w:space="0" w:color="FFFFFF"/>
            </w:tcBorders>
          </w:tcPr>
          <w:p>
            <w:pPr>
              <w:pStyle w:val="TableParagraph"/>
              <w:spacing w:line="130" w:lineRule="exact"/>
              <w:ind w:left="281"/>
              <w:jc w:val="both"/>
              <w:rPr>
                <w:sz w:val="20"/>
              </w:rPr>
            </w:pPr>
            <w:r>
              <w:rPr>
                <w:sz w:val="20"/>
              </w:rPr>
              <w:t>создаёт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sz w:val="20"/>
              </w:rPr>
              <w:t>ощущение</w:t>
            </w:r>
            <w:r>
              <w:rPr>
                <w:spacing w:val="62"/>
                <w:w w:val="150"/>
                <w:sz w:val="20"/>
              </w:rPr>
              <w:t> </w:t>
            </w:r>
            <w:r>
              <w:rPr>
                <w:sz w:val="20"/>
              </w:rPr>
              <w:t>праздника.</w:t>
            </w:r>
            <w:r>
              <w:rPr>
                <w:spacing w:val="62"/>
                <w:w w:val="150"/>
                <w:sz w:val="20"/>
              </w:rPr>
              <w:t> </w:t>
            </w:r>
            <w:r>
              <w:rPr>
                <w:sz w:val="20"/>
              </w:rPr>
              <w:t>Храмы,</w:t>
            </w:r>
            <w:r>
              <w:rPr>
                <w:spacing w:val="62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подобные</w:t>
            </w:r>
          </w:p>
          <w:p>
            <w:pPr>
              <w:pStyle w:val="TableParagraph"/>
              <w:spacing w:line="223" w:lineRule="auto" w:before="5"/>
              <w:ind w:left="281" w:right="41"/>
              <w:jc w:val="both"/>
              <w:rPr>
                <w:sz w:val="20"/>
              </w:rPr>
            </w:pPr>
            <w:r>
              <w:rPr>
                <w:sz w:val="20"/>
              </w:rPr>
              <w:t>церкви Николы, обыкновенно имели </w:t>
            </w:r>
            <w:r>
              <w:rPr>
                <w:sz w:val="20"/>
              </w:rPr>
              <w:t>трапезную, колокольню и небольшие одноглавые приделы в честь особо чтимых святых. Прихожане сравнивали такие церкви с кораблями, несущими их через бур- ные волны житейского моря к спасению.</w:t>
            </w:r>
          </w:p>
        </w:tc>
      </w:tr>
      <w:tr>
        <w:trPr>
          <w:trHeight w:val="934" w:hRule="atLeast"/>
        </w:trPr>
        <w:tc>
          <w:tcPr>
            <w:tcW w:w="76" w:type="dxa"/>
            <w:vMerge/>
            <w:tcBorders>
              <w:top w:val="nil"/>
              <w:right w:val="single" w:sz="12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5" w:type="dxa"/>
            <w:vMerge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7F7F7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1" w:type="dxa"/>
            <w:shd w:val="clear" w:color="auto" w:fill="FFFFFF"/>
          </w:tcPr>
          <w:p>
            <w:pPr>
              <w:pStyle w:val="TableParagraph"/>
              <w:spacing w:before="96"/>
              <w:ind w:left="29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Храм</w:t>
            </w:r>
            <w:r>
              <w:rPr>
                <w:rFonts w:ascii="Calibri" w:hAnsi="Calibri"/>
                <w:b/>
                <w:spacing w:val="1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Николы</w:t>
            </w:r>
            <w:r>
              <w:rPr>
                <w:rFonts w:ascii="Calibri" w:hAnsi="Calibri"/>
                <w:b/>
                <w:spacing w:val="1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в</w:t>
            </w:r>
            <w:r>
              <w:rPr>
                <w:rFonts w:ascii="Calibri" w:hAnsi="Calibri"/>
                <w:b/>
                <w:spacing w:val="2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Хамовниках</w:t>
            </w:r>
          </w:p>
          <w:p>
            <w:pPr>
              <w:pStyle w:val="TableParagraph"/>
              <w:spacing w:line="216" w:lineRule="auto" w:before="101"/>
              <w:ind w:left="636" w:hanging="341"/>
              <w:rPr>
                <w:rFonts w:ascii="Tahoma" w:hAnsi="Tahoma"/>
                <w:sz w:val="19"/>
              </w:rPr>
            </w:pPr>
            <w:r>
              <w:rPr>
                <w:rFonts w:ascii="Wingdings 3" w:hAnsi="Wingdings 3"/>
                <w:color w:val="DB413F"/>
                <w:w w:val="80"/>
                <w:sz w:val="20"/>
              </w:rPr>
              <w:t></w:t>
            </w:r>
            <w:r>
              <w:rPr>
                <w:rFonts w:ascii="Times New Roman" w:hAnsi="Times New Roman"/>
                <w:color w:val="DB413F"/>
                <w:spacing w:val="66"/>
                <w:sz w:val="20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Определите</w:t>
            </w:r>
            <w:r>
              <w:rPr>
                <w:rFonts w:ascii="Tahoma" w:hAnsi="Tahoma"/>
                <w:spacing w:val="80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архитектурный</w:t>
            </w:r>
            <w:r>
              <w:rPr>
                <w:rFonts w:ascii="Tahoma" w:hAnsi="Tahoma"/>
                <w:spacing w:val="80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стиль</w:t>
            </w:r>
            <w:r>
              <w:rPr>
                <w:rFonts w:ascii="Tahoma" w:hAnsi="Tahoma"/>
                <w:spacing w:val="80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изображённого </w:t>
            </w:r>
            <w:r>
              <w:rPr>
                <w:rFonts w:ascii="Tahoma" w:hAnsi="Tahoma"/>
                <w:sz w:val="19"/>
              </w:rPr>
              <w:t>храма. Свой ответ аргументируйте.</w:t>
            </w:r>
          </w:p>
        </w:tc>
      </w:tr>
    </w:tbl>
    <w:p>
      <w:pPr>
        <w:spacing w:after="0" w:line="216" w:lineRule="auto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32" w:lineRule="exact"/>
        <w:ind w:left="793"/>
        <w:jc w:val="both"/>
      </w:pPr>
      <w:r>
        <w:rPr/>
        <w:pict>
          <v:group style="position:absolute;margin-left:36.553001pt;margin-top:-110.165428pt;width:399.15pt;height:113.8pt;mso-position-horizontal-relative:page;mso-position-vertical-relative:paragraph;z-index:-21747200" id="docshapegroup2722" coordorigin="731,-2203" coordsize="7983,2276">
            <v:rect style="position:absolute;left:731;top:-2204;width:5285;height:1872" id="docshape2723" filled="true" fillcolor="#000000" stroked="false">
              <v:fill opacity="32768f" type="solid"/>
            </v:rect>
            <v:rect style="position:absolute;left:793;top:-2141;width:5160;height:1748" id="docshape2724" filled="true" fillcolor="#ffffff" stroked="false">
              <v:fill type="solid"/>
            </v:rect>
            <v:rect style="position:absolute;left:5171;top:-2204;width:3543;height:2276" id="docshape2725" filled="true" fillcolor="#000000" stroked="false">
              <v:fill opacity="32768f" type="solid"/>
            </v:rect>
            <v:shape style="position:absolute;left:5243;top:-2131;width:3402;height:2131" type="#_x0000_t75" id="docshape2726" stroked="false">
              <v:imagedata r:id="rId529" o:title=""/>
            </v:shape>
            <v:rect style="position:absolute;left:5243;top:-2131;width:3402;height:2133" id="docshape2727" filled="false" stroked="true" strokeweight="1pt" strokecolor="#ffffff">
              <v:stroke dashstyle="solid"/>
            </v:rect>
            <w10:wrap type="none"/>
          </v:group>
        </w:pict>
      </w:r>
      <w:r>
        <w:rPr/>
        <w:pict>
          <v:shape style="position:absolute;margin-left:36.553001pt;margin-top:-110.165428pt;width:399.15pt;height:113.8pt;mso-position-horizontal-relative:page;mso-position-vertical-relative:paragraph;z-index:-21746176" type="#_x0000_t202" id="docshape2728" filled="false" stroked="false">
            <v:textbox inset="0,0,0,0">
              <w:txbxContent>
                <w:p>
                  <w:pPr>
                    <w:spacing w:line="222" w:lineRule="exact" w:before="142"/>
                    <w:ind w:left="176" w:right="0" w:firstLine="0"/>
                    <w:jc w:val="left"/>
                    <w:rPr>
                      <w:rFonts w:ascii="Calibri" w:hAnsi="Calibri"/>
                      <w:b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10"/>
                      <w:sz w:val="19"/>
                    </w:rPr>
                    <w:t>Новоиерусалимский</w:t>
                  </w:r>
                  <w:r>
                    <w:rPr>
                      <w:rFonts w:ascii="Calibri" w:hAnsi="Calibri"/>
                      <w:b/>
                      <w:spacing w:val="54"/>
                      <w:w w:val="11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2"/>
                      <w:w w:val="115"/>
                      <w:sz w:val="19"/>
                    </w:rPr>
                    <w:t>монастырь.</w:t>
                  </w:r>
                </w:p>
                <w:p>
                  <w:pPr>
                    <w:spacing w:line="211" w:lineRule="exact" w:before="0"/>
                    <w:ind w:left="176" w:right="0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Trebuchet MS" w:hAnsi="Trebuchet MS"/>
                      <w:i/>
                      <w:spacing w:val="-2"/>
                      <w:sz w:val="19"/>
                    </w:rPr>
                    <w:t>Фотография</w:t>
                  </w:r>
                </w:p>
                <w:p>
                  <w:pPr>
                    <w:spacing w:line="220" w:lineRule="auto" w:before="109"/>
                    <w:ind w:left="176" w:right="3761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Новоиерусалимский монастырь основан </w:t>
                  </w:r>
                  <w:r>
                    <w:rPr>
                      <w:sz w:val="19"/>
                    </w:rPr>
                    <w:t>в 1656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г.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патриархом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Никоном,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который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поже- лал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воссоздать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под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Москвой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Иерусалимский храм Воскресения Христова (более извест- ный как храм Гроба Господня).</w:t>
                  </w:r>
                </w:p>
                <w:p>
                  <w:pPr>
                    <w:pStyle w:val="BodyText"/>
                    <w:spacing w:before="4"/>
                  </w:pPr>
                </w:p>
                <w:p>
                  <w:pPr>
                    <w:pStyle w:val="BodyText"/>
                    <w:tabs>
                      <w:tab w:pos="791" w:val="left" w:leader="none"/>
                      <w:tab w:pos="1777" w:val="left" w:leader="none"/>
                      <w:tab w:pos="3472" w:val="left" w:leader="none"/>
                    </w:tabs>
                    <w:ind w:left="402"/>
                  </w:pPr>
                  <w:r>
                    <w:rPr>
                      <w:spacing w:val="-10"/>
                    </w:rPr>
                    <w:t>К</w:t>
                  </w:r>
                  <w:r>
                    <w:rPr/>
                    <w:tab/>
                  </w:r>
                  <w:r>
                    <w:rPr>
                      <w:spacing w:val="-2"/>
                    </w:rPr>
                    <w:t>лучшим</w:t>
                  </w:r>
                  <w:r>
                    <w:rPr/>
                    <w:tab/>
                  </w:r>
                  <w:r>
                    <w:rPr>
                      <w:spacing w:val="-2"/>
                    </w:rPr>
                    <w:t>произведениям</w:t>
                  </w:r>
                  <w:r>
                    <w:rPr/>
                    <w:tab/>
                  </w:r>
                  <w:r>
                    <w:rPr>
                      <w:spacing w:val="-2"/>
                    </w:rPr>
                    <w:t>русской</w:t>
                  </w:r>
                </w:p>
              </w:txbxContent>
            </v:textbox>
            <w10:wrap type="none"/>
          </v:shape>
        </w:pict>
      </w:r>
      <w:r>
        <w:rPr/>
        <w:t>архитектуры</w:t>
      </w:r>
      <w:r>
        <w:rPr>
          <w:spacing w:val="41"/>
        </w:rPr>
        <w:t> </w:t>
      </w:r>
      <w:r>
        <w:rPr/>
        <w:t>относятся</w:t>
      </w:r>
      <w:r>
        <w:rPr>
          <w:spacing w:val="42"/>
        </w:rPr>
        <w:t> </w:t>
      </w:r>
      <w:r>
        <w:rPr/>
        <w:t>ансамбли</w:t>
      </w:r>
      <w:r>
        <w:rPr>
          <w:spacing w:val="42"/>
        </w:rPr>
        <w:t> </w:t>
      </w:r>
      <w:r>
        <w:rPr>
          <w:spacing w:val="-2"/>
        </w:rPr>
        <w:t>Ростов-</w:t>
      </w:r>
    </w:p>
    <w:p>
      <w:pPr>
        <w:pStyle w:val="BodyText"/>
        <w:spacing w:line="223" w:lineRule="auto" w:before="5"/>
        <w:ind w:left="793" w:right="791"/>
        <w:jc w:val="both"/>
      </w:pPr>
      <w:r>
        <w:rPr/>
        <w:t>ского и Астраханского кремля, монастырские комплексы Кирилло-Белозер- ского, Соловецкого (XVI—XVII вв.), Ново-Иерусалимского и Крутицкого под- ворья (XVII в.) в Москве.</w:t>
      </w:r>
    </w:p>
    <w:p>
      <w:pPr>
        <w:pStyle w:val="BodyText"/>
        <w:spacing w:line="218" w:lineRule="auto" w:before="5"/>
        <w:ind w:left="793" w:right="791" w:firstLine="340"/>
        <w:jc w:val="both"/>
      </w:pPr>
      <w:r>
        <w:rPr>
          <w:w w:val="105"/>
        </w:rPr>
        <w:t>Искания</w:t>
      </w:r>
      <w:r>
        <w:rPr>
          <w:w w:val="105"/>
        </w:rPr>
        <w:t> зодчих</w:t>
      </w:r>
      <w:r>
        <w:rPr>
          <w:w w:val="105"/>
        </w:rPr>
        <w:t> завершились</w:t>
      </w:r>
      <w:r>
        <w:rPr>
          <w:w w:val="105"/>
        </w:rPr>
        <w:t> в</w:t>
      </w:r>
      <w:r>
        <w:rPr>
          <w:w w:val="105"/>
        </w:rPr>
        <w:t> конце</w:t>
      </w:r>
      <w:r>
        <w:rPr>
          <w:w w:val="105"/>
        </w:rPr>
        <w:t> столетия</w:t>
      </w:r>
      <w:r>
        <w:rPr>
          <w:w w:val="105"/>
        </w:rPr>
        <w:t> появлением</w:t>
      </w:r>
      <w:r>
        <w:rPr>
          <w:w w:val="105"/>
        </w:rPr>
        <w:t> </w:t>
      </w:r>
      <w:r>
        <w:rPr>
          <w:rFonts w:ascii="Book Antiqua" w:hAnsi="Book Antiqua"/>
          <w:i/>
          <w:w w:val="105"/>
        </w:rPr>
        <w:t>московского</w:t>
      </w:r>
      <w:r>
        <w:rPr>
          <w:rFonts w:ascii="Book Antiqua" w:hAnsi="Book Antiqua"/>
          <w:i/>
          <w:w w:val="105"/>
        </w:rPr>
        <w:t> </w:t>
      </w:r>
      <w:r>
        <w:rPr>
          <w:w w:val="105"/>
        </w:rPr>
        <w:t>(</w:t>
      </w:r>
      <w:r>
        <w:rPr>
          <w:rFonts w:ascii="Book Antiqua" w:hAnsi="Book Antiqua"/>
          <w:i/>
          <w:w w:val="105"/>
        </w:rPr>
        <w:t>нарышкинского</w:t>
      </w:r>
      <w:r>
        <w:rPr>
          <w:w w:val="105"/>
        </w:rPr>
        <w:t>) </w:t>
      </w:r>
      <w:r>
        <w:rPr>
          <w:rFonts w:ascii="Book Antiqua" w:hAnsi="Book Antiqua"/>
          <w:i/>
          <w:w w:val="105"/>
        </w:rPr>
        <w:t>барокко</w:t>
      </w:r>
      <w:r>
        <w:rPr>
          <w:w w:val="105"/>
        </w:rPr>
        <w:t>, которое наиболее полно отвечало новому мировос- </w:t>
      </w:r>
      <w:r>
        <w:rPr/>
        <w:t>приятию. Для этого стиля были характерны контрастность и </w:t>
      </w:r>
      <w:r>
        <w:rPr/>
        <w:t>напряжённость, строгая композиция и симметрия, декоративность и динамичность. Лучшим </w:t>
      </w:r>
      <w:r>
        <w:rPr>
          <w:w w:val="105"/>
        </w:rPr>
        <w:t>образцом</w:t>
      </w:r>
      <w:r>
        <w:rPr>
          <w:spacing w:val="-10"/>
          <w:w w:val="105"/>
        </w:rPr>
        <w:t> </w:t>
      </w:r>
      <w:r>
        <w:rPr>
          <w:w w:val="105"/>
        </w:rPr>
        <w:t>стиля</w:t>
      </w:r>
      <w:r>
        <w:rPr>
          <w:spacing w:val="-10"/>
          <w:w w:val="105"/>
        </w:rPr>
        <w:t> </w:t>
      </w:r>
      <w:r>
        <w:rPr>
          <w:w w:val="105"/>
        </w:rPr>
        <w:t>стала</w:t>
      </w:r>
      <w:r>
        <w:rPr>
          <w:spacing w:val="-10"/>
          <w:w w:val="105"/>
        </w:rPr>
        <w:t> </w:t>
      </w:r>
      <w:r>
        <w:rPr>
          <w:w w:val="105"/>
        </w:rPr>
        <w:t>церковь</w:t>
      </w:r>
      <w:r>
        <w:rPr>
          <w:spacing w:val="-10"/>
          <w:w w:val="105"/>
        </w:rPr>
        <w:t> </w:t>
      </w:r>
      <w:r>
        <w:rPr>
          <w:w w:val="105"/>
        </w:rPr>
        <w:t>Покрова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Филях.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Экономическое развитие привело к тому, что каменное гражданское стро- ительство становилось обычным делом. Новые дома возводили не только ари- стократы, но и дворяне, купцы. Постепенно камень в строительстве вытеснял </w:t>
      </w:r>
      <w:r>
        <w:rPr>
          <w:spacing w:val="-2"/>
        </w:rPr>
        <w:t>дерево.</w:t>
      </w:r>
    </w:p>
    <w:p>
      <w:pPr>
        <w:tabs>
          <w:tab w:pos="1133" w:val="left" w:leader="none"/>
        </w:tabs>
        <w:spacing w:line="208" w:lineRule="auto" w:before="113"/>
        <w:ind w:left="1133" w:right="792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Calibri" w:hAnsi="Calibri"/>
          <w:b/>
          <w:spacing w:val="-2"/>
          <w:sz w:val="19"/>
        </w:rPr>
        <w:t>1.</w:t>
      </w:r>
      <w:r>
        <w:rPr>
          <w:rFonts w:ascii="Calibri" w:hAnsi="Calibri"/>
          <w:b/>
          <w:spacing w:val="6"/>
          <w:sz w:val="19"/>
        </w:rPr>
        <w:t> </w:t>
      </w:r>
      <w:r>
        <w:rPr>
          <w:rFonts w:ascii="Tahoma" w:hAnsi="Tahoma"/>
          <w:spacing w:val="-2"/>
          <w:sz w:val="19"/>
        </w:rPr>
        <w:t>Какой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новый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архитектурный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стиль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появился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конце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XVII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в.?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Укажите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его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отличи- </w:t>
      </w:r>
      <w:r>
        <w:rPr>
          <w:rFonts w:ascii="Tahoma" w:hAnsi="Tahoma"/>
          <w:sz w:val="19"/>
        </w:rPr>
        <w:t>тельные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признаки.</w:t>
      </w:r>
      <w:r>
        <w:rPr>
          <w:rFonts w:ascii="Tahoma" w:hAnsi="Tahoma"/>
          <w:spacing w:val="-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1"/>
          <w:sz w:val="19"/>
        </w:rPr>
        <w:t> </w:t>
      </w:r>
      <w:r>
        <w:rPr>
          <w:rFonts w:ascii="Tahoma" w:hAnsi="Tahoma"/>
          <w:sz w:val="19"/>
        </w:rPr>
        <w:t>Назовите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памятники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архитектуры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z w:val="19"/>
        </w:rPr>
        <w:t>в.</w:t>
      </w:r>
    </w:p>
    <w:p>
      <w:pPr>
        <w:pStyle w:val="BodyText"/>
        <w:spacing w:before="11"/>
        <w:rPr>
          <w:rFonts w:ascii="Tahoma"/>
          <w:sz w:val="12"/>
        </w:rPr>
      </w:pPr>
    </w:p>
    <w:p>
      <w:pPr>
        <w:spacing w:before="103"/>
        <w:ind w:left="4498" w:right="0" w:firstLine="0"/>
        <w:jc w:val="left"/>
        <w:rPr>
          <w:rFonts w:ascii="Calibri" w:hAnsi="Calibri"/>
          <w:b/>
          <w:sz w:val="19"/>
        </w:rPr>
      </w:pPr>
      <w:r>
        <w:rPr/>
        <w:pict>
          <v:group style="position:absolute;margin-left:36.553001pt;margin-top:-3.394287pt;width:399.65pt;height:232.05pt;mso-position-horizontal-relative:page;mso-position-vertical-relative:paragraph;z-index:-21746688" id="docshapegroup2729" coordorigin="731,-68" coordsize="7993,4641">
            <v:rect style="position:absolute;left:3642;top:-40;width:5076;height:1239" id="docshape2730" filled="true" fillcolor="#000000" stroked="false">
              <v:fill opacity="32768f" type="solid"/>
            </v:rect>
            <v:rect style="position:absolute;left:3704;top:23;width:4951;height:1118" id="docshape2731" filled="true" fillcolor="#ffffff" stroked="false">
              <v:fill type="solid"/>
            </v:rect>
            <v:rect style="position:absolute;left:731;top:-68;width:3543;height:2549" id="docshape2732" filled="true" fillcolor="#000000" stroked="false">
              <v:fill opacity="32768f" type="solid"/>
            </v:rect>
            <v:shape style="position:absolute;left:803;top:4;width:3402;height:2406" type="#_x0000_t75" id="docshape2733" stroked="false">
              <v:imagedata r:id="rId530" o:title=""/>
            </v:shape>
            <v:rect style="position:absolute;left:803;top:4;width:3402;height:2409" id="docshape2734" filled="false" stroked="true" strokeweight="1pt" strokecolor="#ffffff">
              <v:stroke dashstyle="solid"/>
            </v:rect>
            <v:rect style="position:absolute;left:739;top:2694;width:5192;height:1872" id="docshape2735" filled="true" fillcolor="#000000" stroked="false">
              <v:fill opacity="32768f" type="solid"/>
            </v:rect>
            <v:rect style="position:absolute;left:802;top:2757;width:5069;height:1748" id="docshape2736" filled="true" fillcolor="#ffffff" stroked="false">
              <v:fill type="solid"/>
            </v:rect>
            <v:rect style="position:absolute;left:5181;top:2390;width:3543;height:2182" id="docshape2737" filled="true" fillcolor="#000000" stroked="false">
              <v:fill opacity="32768f" type="solid"/>
            </v:rect>
            <v:shape style="position:absolute;left:5253;top:2463;width:3402;height:2040" type="#_x0000_t75" id="docshape2738" stroked="false">
              <v:imagedata r:id="rId531" o:title=""/>
            </v:shape>
            <v:rect style="position:absolute;left:5253;top:2463;width:3402;height:2041" id="docshape2739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w w:val="115"/>
          <w:sz w:val="19"/>
        </w:rPr>
        <w:t>Церковь</w:t>
      </w:r>
      <w:r>
        <w:rPr>
          <w:rFonts w:ascii="Calibri" w:hAnsi="Calibri"/>
          <w:b/>
          <w:spacing w:val="6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Покрова</w:t>
      </w:r>
      <w:r>
        <w:rPr>
          <w:rFonts w:ascii="Calibri" w:hAnsi="Calibri"/>
          <w:b/>
          <w:spacing w:val="6"/>
          <w:w w:val="115"/>
          <w:sz w:val="19"/>
        </w:rPr>
        <w:t> </w:t>
      </w:r>
      <w:r>
        <w:rPr>
          <w:rFonts w:ascii="Calibri" w:hAnsi="Calibri"/>
          <w:b/>
          <w:w w:val="115"/>
          <w:sz w:val="19"/>
        </w:rPr>
        <w:t>в</w:t>
      </w:r>
      <w:r>
        <w:rPr>
          <w:rFonts w:ascii="Calibri" w:hAnsi="Calibri"/>
          <w:b/>
          <w:spacing w:val="6"/>
          <w:w w:val="115"/>
          <w:sz w:val="19"/>
        </w:rPr>
        <w:t> </w:t>
      </w:r>
      <w:r>
        <w:rPr>
          <w:rFonts w:ascii="Calibri" w:hAnsi="Calibri"/>
          <w:b/>
          <w:spacing w:val="-4"/>
          <w:w w:val="115"/>
          <w:sz w:val="19"/>
        </w:rPr>
        <w:t>Филях</w:t>
      </w:r>
    </w:p>
    <w:p>
      <w:pPr>
        <w:spacing w:line="218" w:lineRule="auto" w:before="100"/>
        <w:ind w:left="4858" w:right="639" w:hanging="360"/>
        <w:jc w:val="both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</w:t>
      </w:r>
      <w:r>
        <w:rPr>
          <w:rFonts w:ascii="Times New Roman" w:hAnsi="Times New Roman"/>
          <w:color w:val="DB413F"/>
          <w:w w:val="80"/>
          <w:sz w:val="20"/>
        </w:rPr>
        <w:t> </w:t>
      </w:r>
      <w:r>
        <w:rPr>
          <w:rFonts w:ascii="Tahoma" w:hAnsi="Tahoma"/>
          <w:sz w:val="19"/>
        </w:rPr>
        <w:t>Определите архитектурный стиль </w:t>
      </w:r>
      <w:r>
        <w:rPr>
          <w:rFonts w:ascii="Tahoma" w:hAnsi="Tahoma"/>
          <w:sz w:val="19"/>
        </w:rPr>
        <w:t>изо- бражённого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храма.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Свой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ответ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аргументи- </w:t>
      </w:r>
      <w:r>
        <w:rPr>
          <w:rFonts w:ascii="Tahoma" w:hAnsi="Tahoma"/>
          <w:spacing w:val="-2"/>
          <w:sz w:val="19"/>
        </w:rPr>
        <w:t>руйте.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5"/>
        <w:rPr>
          <w:rFonts w:ascii="Tahoma"/>
          <w:sz w:val="18"/>
        </w:rPr>
      </w:pPr>
    </w:p>
    <w:p>
      <w:pPr>
        <w:spacing w:line="220" w:lineRule="auto" w:before="117"/>
        <w:ind w:left="915" w:right="4822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«Вид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села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Коломенского».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Trebuchet MS" w:hAnsi="Trebuchet MS"/>
          <w:i/>
          <w:sz w:val="19"/>
        </w:rPr>
        <w:t>Художник</w:t>
      </w:r>
      <w:r>
        <w:rPr>
          <w:rFonts w:ascii="Trebuchet MS" w:hAnsi="Trebuchet MS"/>
          <w:i/>
          <w:sz w:val="19"/>
        </w:rPr>
        <w:t> Ф.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Гильфердинг.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XVIII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в.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Музей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Москвы</w:t>
      </w:r>
    </w:p>
    <w:p>
      <w:pPr>
        <w:spacing w:line="220" w:lineRule="auto" w:before="111"/>
        <w:ind w:left="915" w:right="4221" w:firstLine="0"/>
        <w:jc w:val="both"/>
        <w:rPr>
          <w:sz w:val="19"/>
        </w:rPr>
      </w:pPr>
      <w:r>
        <w:rPr>
          <w:sz w:val="19"/>
        </w:rPr>
        <w:t>Вершиной светского деревянного </w:t>
      </w:r>
      <w:r>
        <w:rPr>
          <w:sz w:val="19"/>
        </w:rPr>
        <w:t>зодчества считается</w:t>
      </w:r>
      <w:r>
        <w:rPr>
          <w:spacing w:val="-6"/>
          <w:sz w:val="19"/>
        </w:rPr>
        <w:t> </w:t>
      </w:r>
      <w:r>
        <w:rPr>
          <w:sz w:val="19"/>
        </w:rPr>
        <w:t>летний</w:t>
      </w:r>
      <w:r>
        <w:rPr>
          <w:spacing w:val="-6"/>
          <w:sz w:val="19"/>
        </w:rPr>
        <w:t> </w:t>
      </w:r>
      <w:r>
        <w:rPr>
          <w:sz w:val="19"/>
        </w:rPr>
        <w:t>дворец</w:t>
      </w:r>
      <w:r>
        <w:rPr>
          <w:spacing w:val="-6"/>
          <w:sz w:val="19"/>
        </w:rPr>
        <w:t> </w:t>
      </w:r>
      <w:r>
        <w:rPr>
          <w:sz w:val="19"/>
        </w:rPr>
        <w:t>Алексея</w:t>
      </w:r>
      <w:r>
        <w:rPr>
          <w:spacing w:val="-6"/>
          <w:sz w:val="19"/>
        </w:rPr>
        <w:t> </w:t>
      </w:r>
      <w:r>
        <w:rPr>
          <w:sz w:val="19"/>
        </w:rPr>
        <w:t>Михайло- вича в селе Коломенском под Москвой. До наших</w:t>
      </w:r>
      <w:r>
        <w:rPr>
          <w:spacing w:val="-4"/>
          <w:sz w:val="19"/>
        </w:rPr>
        <w:t> </w:t>
      </w:r>
      <w:r>
        <w:rPr>
          <w:sz w:val="19"/>
        </w:rPr>
        <w:t>времён</w:t>
      </w:r>
      <w:r>
        <w:rPr>
          <w:spacing w:val="-4"/>
          <w:sz w:val="19"/>
        </w:rPr>
        <w:t> </w:t>
      </w:r>
      <w:r>
        <w:rPr>
          <w:sz w:val="19"/>
        </w:rPr>
        <w:t>этот</w:t>
      </w:r>
      <w:r>
        <w:rPr>
          <w:spacing w:val="-4"/>
          <w:sz w:val="19"/>
        </w:rPr>
        <w:t> </w:t>
      </w:r>
      <w:r>
        <w:rPr>
          <w:sz w:val="19"/>
        </w:rPr>
        <w:t>дворец,</w:t>
      </w:r>
      <w:r>
        <w:rPr>
          <w:spacing w:val="-4"/>
          <w:sz w:val="19"/>
        </w:rPr>
        <w:t> </w:t>
      </w:r>
      <w:r>
        <w:rPr>
          <w:sz w:val="19"/>
        </w:rPr>
        <w:t>к</w:t>
      </w:r>
      <w:r>
        <w:rPr>
          <w:spacing w:val="-4"/>
          <w:sz w:val="19"/>
        </w:rPr>
        <w:t> </w:t>
      </w:r>
      <w:r>
        <w:rPr>
          <w:sz w:val="19"/>
        </w:rPr>
        <w:t>сожалению,</w:t>
      </w:r>
      <w:r>
        <w:rPr>
          <w:spacing w:val="-4"/>
          <w:sz w:val="19"/>
        </w:rPr>
        <w:t> </w:t>
      </w:r>
      <w:r>
        <w:rPr>
          <w:sz w:val="19"/>
        </w:rPr>
        <w:t>не сохранился, но создана его реконструкция.</w:t>
      </w:r>
    </w:p>
    <w:p>
      <w:pPr>
        <w:spacing w:after="0" w:line="220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sz w:val="22"/>
        </w:rPr>
      </w:pPr>
    </w:p>
    <w:p>
      <w:pPr>
        <w:spacing w:line="223" w:lineRule="auto" w:before="107"/>
        <w:ind w:left="2968" w:right="902" w:firstLine="0"/>
        <w:jc w:val="left"/>
        <w:rPr>
          <w:rFonts w:ascii="Trebuchet MS" w:hAnsi="Trebuchet MS"/>
          <w:i/>
          <w:sz w:val="19"/>
        </w:rPr>
      </w:pPr>
      <w:r>
        <w:rPr/>
        <w:pict>
          <v:group style="position:absolute;margin-left:22.379999pt;margin-top:-2.94946pt;width:400.3pt;height:142.950pt;mso-position-horizontal-relative:page;mso-position-vertical-relative:paragraph;z-index:-21745152" id="docshapegroup2740" coordorigin="448,-59" coordsize="8006,2859">
            <v:rect style="position:absolute;left:2290;top:-40;width:6164;height:1664" id="docshape2741" filled="true" fillcolor="#000000" stroked="false">
              <v:fill opacity="32768f" type="solid"/>
            </v:rect>
            <v:rect style="position:absolute;left:2352;top:23;width:6038;height:1538" id="docshape2742" filled="true" fillcolor="#ffffff" stroked="false">
              <v:fill type="solid"/>
            </v:rect>
            <v:rect style="position:absolute;left:447;top:-59;width:2297;height:2859" id="docshape2743" filled="true" fillcolor="#000000" stroked="false">
              <v:fill opacity="32768f" type="solid"/>
            </v:rect>
            <v:shape style="position:absolute;left:520;top:13;width:2155;height:2716" type="#_x0000_t75" id="docshape2744" stroked="false">
              <v:imagedata r:id="rId532" o:title=""/>
            </v:shape>
            <v:rect style="position:absolute;left:520;top:13;width:2155;height:2716" id="docshape2745" filled="false" stroked="true" strokeweight="1pt" strokecolor="#ffffff">
              <v:stroke dashstyle="solid"/>
            </v:rect>
            <w10:wrap type="none"/>
          </v:group>
        </w:pict>
      </w:r>
      <w:r>
        <w:rPr>
          <w:rFonts w:ascii="Calibri" w:hAnsi="Calibri"/>
          <w:b/>
          <w:sz w:val="19"/>
        </w:rPr>
        <w:t>«Портрет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царицы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Марфы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Calibri" w:hAnsi="Calibri"/>
          <w:b/>
          <w:sz w:val="19"/>
        </w:rPr>
        <w:t>Матвеевны».</w:t>
      </w:r>
      <w:r>
        <w:rPr>
          <w:rFonts w:ascii="Calibri" w:hAnsi="Calibri"/>
          <w:b/>
          <w:spacing w:val="40"/>
          <w:sz w:val="19"/>
        </w:rPr>
        <w:t> </w:t>
      </w:r>
      <w:r>
        <w:rPr>
          <w:rFonts w:ascii="Trebuchet MS" w:hAnsi="Trebuchet MS"/>
          <w:i/>
          <w:sz w:val="19"/>
        </w:rPr>
        <w:t>Парсуна</w:t>
      </w:r>
      <w:r>
        <w:rPr>
          <w:rFonts w:ascii="Tahoma" w:hAnsi="Tahoma"/>
          <w:sz w:val="19"/>
        </w:rPr>
        <w:t>.</w:t>
      </w:r>
      <w:r>
        <w:rPr>
          <w:rFonts w:ascii="Tahoma" w:hAnsi="Tahoma"/>
          <w:spacing w:val="80"/>
          <w:sz w:val="19"/>
        </w:rPr>
        <w:t> </w:t>
      </w:r>
      <w:r>
        <w:rPr>
          <w:rFonts w:ascii="Trebuchet MS" w:hAnsi="Trebuchet MS"/>
          <w:i/>
          <w:w w:val="95"/>
          <w:sz w:val="19"/>
        </w:rPr>
        <w:t>Неизвестный художник. XVII в. Москва, </w:t>
      </w:r>
      <w:r>
        <w:rPr>
          <w:rFonts w:ascii="Trebuchet MS" w:hAnsi="Trebuchet MS"/>
          <w:i/>
          <w:w w:val="95"/>
          <w:sz w:val="19"/>
        </w:rPr>
        <w:t>Государственный</w:t>
      </w:r>
      <w:r>
        <w:rPr>
          <w:rFonts w:ascii="Trebuchet MS" w:hAnsi="Trebuchet MS"/>
          <w:i/>
          <w:w w:val="95"/>
          <w:sz w:val="19"/>
        </w:rPr>
        <w:t> </w:t>
      </w:r>
      <w:r>
        <w:rPr>
          <w:rFonts w:ascii="Trebuchet MS" w:hAnsi="Trebuchet MS"/>
          <w:i/>
          <w:sz w:val="19"/>
        </w:rPr>
        <w:t>исторический музей</w:t>
      </w:r>
    </w:p>
    <w:p>
      <w:pPr>
        <w:spacing w:line="220" w:lineRule="auto" w:before="113"/>
        <w:ind w:left="2968" w:right="904" w:firstLine="0"/>
        <w:jc w:val="both"/>
        <w:rPr>
          <w:sz w:val="19"/>
        </w:rPr>
      </w:pPr>
      <w:r>
        <w:rPr>
          <w:sz w:val="19"/>
        </w:rPr>
        <w:t>При</w:t>
      </w:r>
      <w:r>
        <w:rPr>
          <w:spacing w:val="-1"/>
          <w:sz w:val="19"/>
        </w:rPr>
        <w:t> </w:t>
      </w:r>
      <w:r>
        <w:rPr>
          <w:sz w:val="19"/>
        </w:rPr>
        <w:t>создании</w:t>
      </w:r>
      <w:r>
        <w:rPr>
          <w:spacing w:val="-1"/>
          <w:sz w:val="19"/>
        </w:rPr>
        <w:t> </w:t>
      </w:r>
      <w:r>
        <w:rPr>
          <w:sz w:val="19"/>
        </w:rPr>
        <w:t>парсуны</w:t>
      </w:r>
      <w:r>
        <w:rPr>
          <w:spacing w:val="-1"/>
          <w:sz w:val="19"/>
        </w:rPr>
        <w:t> </w:t>
      </w:r>
      <w:r>
        <w:rPr>
          <w:sz w:val="19"/>
        </w:rPr>
        <w:t>художник</w:t>
      </w:r>
      <w:r>
        <w:rPr>
          <w:spacing w:val="-1"/>
          <w:sz w:val="19"/>
        </w:rPr>
        <w:t> </w:t>
      </w:r>
      <w:r>
        <w:rPr>
          <w:sz w:val="19"/>
        </w:rPr>
        <w:t>прибегал</w:t>
      </w:r>
      <w:r>
        <w:rPr>
          <w:spacing w:val="-1"/>
          <w:sz w:val="19"/>
        </w:rPr>
        <w:t> </w:t>
      </w:r>
      <w:r>
        <w:rPr>
          <w:sz w:val="19"/>
        </w:rPr>
        <w:t>к</w:t>
      </w:r>
      <w:r>
        <w:rPr>
          <w:spacing w:val="-1"/>
          <w:sz w:val="19"/>
        </w:rPr>
        <w:t> </w:t>
      </w:r>
      <w:r>
        <w:rPr>
          <w:sz w:val="19"/>
        </w:rPr>
        <w:t>привычным приёмам</w:t>
      </w:r>
      <w:r>
        <w:rPr>
          <w:spacing w:val="-1"/>
          <w:sz w:val="19"/>
        </w:rPr>
        <w:t> </w:t>
      </w:r>
      <w:r>
        <w:rPr>
          <w:sz w:val="19"/>
        </w:rPr>
        <w:t>иконописи,</w:t>
      </w:r>
      <w:r>
        <w:rPr>
          <w:spacing w:val="-1"/>
          <w:sz w:val="19"/>
        </w:rPr>
        <w:t> </w:t>
      </w:r>
      <w:r>
        <w:rPr>
          <w:sz w:val="19"/>
        </w:rPr>
        <w:t>но</w:t>
      </w:r>
      <w:r>
        <w:rPr>
          <w:spacing w:val="-1"/>
          <w:sz w:val="19"/>
        </w:rPr>
        <w:t> </w:t>
      </w:r>
      <w:r>
        <w:rPr>
          <w:sz w:val="19"/>
        </w:rPr>
        <w:t>писал</w:t>
      </w:r>
      <w:r>
        <w:rPr>
          <w:spacing w:val="-1"/>
          <w:sz w:val="19"/>
        </w:rPr>
        <w:t> </w:t>
      </w:r>
      <w:r>
        <w:rPr>
          <w:sz w:val="19"/>
        </w:rPr>
        <w:t>он</w:t>
      </w:r>
      <w:r>
        <w:rPr>
          <w:spacing w:val="-1"/>
          <w:sz w:val="19"/>
        </w:rPr>
        <w:t> </w:t>
      </w:r>
      <w:r>
        <w:rPr>
          <w:sz w:val="19"/>
        </w:rPr>
        <w:t>не</w:t>
      </w:r>
      <w:r>
        <w:rPr>
          <w:spacing w:val="-1"/>
          <w:sz w:val="19"/>
        </w:rPr>
        <w:t> </w:t>
      </w:r>
      <w:r>
        <w:rPr>
          <w:sz w:val="19"/>
        </w:rPr>
        <w:t>образ,</w:t>
      </w:r>
      <w:r>
        <w:rPr>
          <w:spacing w:val="-1"/>
          <w:sz w:val="19"/>
        </w:rPr>
        <w:t> </w:t>
      </w:r>
      <w:r>
        <w:rPr>
          <w:sz w:val="19"/>
        </w:rPr>
        <w:t>а</w:t>
      </w:r>
      <w:r>
        <w:rPr>
          <w:spacing w:val="-1"/>
          <w:sz w:val="19"/>
        </w:rPr>
        <w:t> </w:t>
      </w:r>
      <w:r>
        <w:rPr>
          <w:sz w:val="19"/>
        </w:rPr>
        <w:t>живого</w:t>
      </w:r>
      <w:r>
        <w:rPr>
          <w:spacing w:val="-1"/>
          <w:sz w:val="19"/>
        </w:rPr>
        <w:t> </w:t>
      </w:r>
      <w:r>
        <w:rPr>
          <w:sz w:val="19"/>
        </w:rPr>
        <w:t>чело- </w:t>
      </w:r>
      <w:r>
        <w:rPr>
          <w:spacing w:val="-2"/>
          <w:sz w:val="19"/>
        </w:rPr>
        <w:t>века.</w:t>
      </w:r>
    </w:p>
    <w:p>
      <w:pPr>
        <w:pStyle w:val="BodyText"/>
      </w:pPr>
    </w:p>
    <w:p>
      <w:pPr>
        <w:pStyle w:val="BodyText"/>
        <w:spacing w:line="220" w:lineRule="auto"/>
        <w:ind w:left="2968" w:right="791"/>
        <w:jc w:val="both"/>
      </w:pPr>
      <w:r>
        <w:rPr>
          <w:rFonts w:ascii="Calibri" w:hAnsi="Calibri"/>
          <w:b/>
          <w:color w:val="FFFFFF"/>
          <w:w w:val="105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80"/>
          <w:w w:val="105"/>
        </w:rPr>
        <w:t> </w:t>
      </w:r>
      <w:r>
        <w:rPr>
          <w:rFonts w:ascii="Calibri" w:hAnsi="Calibri"/>
          <w:b/>
          <w:color w:val="DB413F"/>
          <w:w w:val="105"/>
        </w:rPr>
        <w:t>Изобразительное искусство. </w:t>
      </w:r>
      <w:r>
        <w:rPr>
          <w:color w:val="000000"/>
          <w:w w:val="105"/>
        </w:rPr>
        <w:t>В патриарших грамо- </w:t>
      </w:r>
      <w:r>
        <w:rPr>
          <w:color w:val="000000"/>
        </w:rPr>
        <w:t>тах</w:t>
      </w:r>
      <w:r>
        <w:rPr>
          <w:color w:val="000000"/>
          <w:spacing w:val="-14"/>
        </w:rPr>
        <w:t> </w:t>
      </w:r>
      <w:r>
        <w:rPr>
          <w:color w:val="000000"/>
        </w:rPr>
        <w:t>иконописцам</w:t>
      </w:r>
      <w:r>
        <w:rPr>
          <w:color w:val="000000"/>
          <w:spacing w:val="-14"/>
        </w:rPr>
        <w:t> </w:t>
      </w:r>
      <w:r>
        <w:rPr>
          <w:color w:val="000000"/>
        </w:rPr>
        <w:t>строго</w:t>
      </w:r>
      <w:r>
        <w:rPr>
          <w:color w:val="000000"/>
          <w:spacing w:val="-14"/>
        </w:rPr>
        <w:t> </w:t>
      </w:r>
      <w:r>
        <w:rPr>
          <w:color w:val="000000"/>
        </w:rPr>
        <w:t>предписывалось</w:t>
      </w:r>
      <w:r>
        <w:rPr>
          <w:color w:val="000000"/>
          <w:spacing w:val="-14"/>
        </w:rPr>
        <w:t> </w:t>
      </w:r>
      <w:r>
        <w:rPr>
          <w:color w:val="000000"/>
        </w:rPr>
        <w:t>придерживать- ся установленных правил, но перемены происходили </w:t>
      </w:r>
      <w:r>
        <w:rPr>
          <w:color w:val="000000"/>
        </w:rPr>
        <w:t>и здесь. Они выразились в стремлении художников к не- </w:t>
      </w:r>
      <w:r>
        <w:rPr>
          <w:color w:val="000000"/>
          <w:spacing w:val="-2"/>
          <w:w w:val="105"/>
        </w:rPr>
        <w:t>свойственному</w:t>
      </w:r>
      <w:r>
        <w:rPr>
          <w:color w:val="000000"/>
          <w:spacing w:val="-3"/>
          <w:w w:val="105"/>
        </w:rPr>
        <w:t> </w:t>
      </w:r>
      <w:r>
        <w:rPr>
          <w:color w:val="000000"/>
          <w:spacing w:val="-2"/>
          <w:w w:val="105"/>
        </w:rPr>
        <w:t>ранее</w:t>
      </w:r>
      <w:r>
        <w:rPr>
          <w:color w:val="000000"/>
          <w:spacing w:val="-3"/>
          <w:w w:val="105"/>
        </w:rPr>
        <w:t> </w:t>
      </w:r>
      <w:r>
        <w:rPr>
          <w:color w:val="000000"/>
          <w:spacing w:val="-2"/>
          <w:w w:val="105"/>
        </w:rPr>
        <w:t>«живству»</w:t>
      </w:r>
      <w:r>
        <w:rPr>
          <w:color w:val="000000"/>
          <w:spacing w:val="-3"/>
          <w:w w:val="105"/>
        </w:rPr>
        <w:t> </w:t>
      </w:r>
      <w:r>
        <w:rPr>
          <w:color w:val="000000"/>
          <w:spacing w:val="-2"/>
          <w:w w:val="105"/>
        </w:rPr>
        <w:t>образов,</w:t>
      </w:r>
      <w:r>
        <w:rPr>
          <w:color w:val="000000"/>
          <w:spacing w:val="-3"/>
          <w:w w:val="105"/>
        </w:rPr>
        <w:t> </w:t>
      </w:r>
      <w:r>
        <w:rPr>
          <w:color w:val="000000"/>
          <w:spacing w:val="-2"/>
          <w:w w:val="105"/>
        </w:rPr>
        <w:t>к</w:t>
      </w:r>
      <w:r>
        <w:rPr>
          <w:color w:val="000000"/>
          <w:spacing w:val="-3"/>
          <w:w w:val="105"/>
        </w:rPr>
        <w:t> </w:t>
      </w:r>
      <w:r>
        <w:rPr>
          <w:color w:val="000000"/>
          <w:spacing w:val="-2"/>
          <w:w w:val="105"/>
        </w:rPr>
        <w:t>трёхмерной </w:t>
      </w:r>
      <w:r>
        <w:rPr>
          <w:color w:val="000000"/>
        </w:rPr>
        <w:t>перспективе и тщательно прописанным деталям.</w:t>
      </w:r>
    </w:p>
    <w:p>
      <w:pPr>
        <w:pStyle w:val="BodyText"/>
        <w:spacing w:line="223" w:lineRule="auto" w:before="2"/>
        <w:ind w:left="793" w:right="791" w:firstLine="340"/>
        <w:jc w:val="both"/>
        <w:rPr>
          <w:rFonts w:ascii="Book Antiqua" w:hAnsi="Book Antiqua"/>
          <w:i/>
        </w:rPr>
      </w:pPr>
      <w:r>
        <w:rPr/>
        <w:t>Заказчиком и организатором деятельности иконописцев была Оружейная палата. Её художники выполняли разнообразные работы для царского двора. Новые задачи побуждали мастеров отходить от иконописных приёмов и обра- щаться</w:t>
      </w:r>
      <w:r>
        <w:rPr>
          <w:spacing w:val="35"/>
        </w:rPr>
        <w:t> </w:t>
      </w:r>
      <w:r>
        <w:rPr/>
        <w:t>к</w:t>
      </w:r>
      <w:r>
        <w:rPr>
          <w:spacing w:val="35"/>
        </w:rPr>
        <w:t> </w:t>
      </w:r>
      <w:r>
        <w:rPr/>
        <w:t>масляной</w:t>
      </w:r>
      <w:r>
        <w:rPr>
          <w:spacing w:val="35"/>
        </w:rPr>
        <w:t> </w:t>
      </w:r>
      <w:r>
        <w:rPr/>
        <w:t>живописи.</w:t>
      </w:r>
      <w:r>
        <w:rPr>
          <w:spacing w:val="35"/>
        </w:rPr>
        <w:t> </w:t>
      </w:r>
      <w:r>
        <w:rPr/>
        <w:t>Она</w:t>
      </w:r>
      <w:r>
        <w:rPr>
          <w:spacing w:val="35"/>
        </w:rPr>
        <w:t> </w:t>
      </w:r>
      <w:r>
        <w:rPr/>
        <w:t>постепенно</w:t>
      </w:r>
      <w:r>
        <w:rPr>
          <w:spacing w:val="35"/>
        </w:rPr>
        <w:t> </w:t>
      </w:r>
      <w:r>
        <w:rPr/>
        <w:t>входит</w:t>
      </w:r>
      <w:r>
        <w:rPr>
          <w:spacing w:val="35"/>
        </w:rPr>
        <w:t> </w:t>
      </w:r>
      <w:r>
        <w:rPr/>
        <w:t>в</w:t>
      </w:r>
      <w:r>
        <w:rPr>
          <w:spacing w:val="35"/>
        </w:rPr>
        <w:t> </w:t>
      </w:r>
      <w:r>
        <w:rPr/>
        <w:t>моду</w:t>
      </w:r>
      <w:r>
        <w:rPr>
          <w:spacing w:val="35"/>
        </w:rPr>
        <w:t> </w:t>
      </w:r>
      <w:r>
        <w:rPr/>
        <w:t>и</w:t>
      </w:r>
      <w:r>
        <w:rPr>
          <w:spacing w:val="35"/>
        </w:rPr>
        <w:t> </w:t>
      </w:r>
      <w:r>
        <w:rPr/>
        <w:t>соседствует с иконописью. В 1670-х гг. при Оружейной палате рядом с давно существовав- шей иконописной мастерской появилась мастерская живописная. Во главе её стоял выходец из Армении художник </w:t>
      </w:r>
      <w:r>
        <w:rPr>
          <w:rFonts w:ascii="Book Antiqua" w:hAnsi="Book Antiqua"/>
          <w:b/>
          <w:i/>
        </w:rPr>
        <w:t>Иван</w:t>
      </w:r>
      <w:r>
        <w:rPr>
          <w:rFonts w:ascii="Book Antiqua" w:hAnsi="Book Antiqua"/>
          <w:b/>
          <w:i/>
          <w:spacing w:val="40"/>
        </w:rPr>
        <w:t> </w:t>
      </w:r>
      <w:r>
        <w:rPr>
          <w:rFonts w:ascii="Book Antiqua" w:hAnsi="Book Antiqua"/>
          <w:b/>
          <w:i/>
        </w:rPr>
        <w:t>Салтанов</w:t>
      </w:r>
      <w:r>
        <w:rPr>
          <w:rFonts w:ascii="Book Antiqua" w:hAnsi="Book Antiqua"/>
          <w:i/>
        </w:rPr>
        <w:t>.</w:t>
      </w:r>
    </w:p>
    <w:p>
      <w:pPr>
        <w:pStyle w:val="BodyText"/>
        <w:spacing w:line="218" w:lineRule="auto"/>
        <w:ind w:left="793" w:right="790" w:firstLine="340"/>
        <w:jc w:val="both"/>
      </w:pPr>
      <w:r>
        <w:rPr/>
        <w:t>Смешение старого и нового наиболее ярко воплотилось в </w:t>
      </w:r>
      <w:r>
        <w:rPr>
          <w:rFonts w:ascii="Book Antiqua" w:hAnsi="Book Antiqua"/>
          <w:i/>
        </w:rPr>
        <w:t>парсуне </w:t>
      </w:r>
      <w:r>
        <w:rPr/>
        <w:t>(иска- жённое слово «персона») — портрете XVII в. Уже само появление этого жанра было новацией: заказчик украшал дом своим портретом.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Крупнейшим художником XVII столетия был </w:t>
      </w:r>
      <w:r>
        <w:rPr>
          <w:rFonts w:ascii="Book Antiqua" w:hAnsi="Book Antiqua"/>
          <w:b/>
          <w:i/>
        </w:rPr>
        <w:t>Симон Ушаков</w:t>
      </w:r>
      <w:r>
        <w:rPr/>
        <w:t>, стремив- шийся переосмыслить опыт западноевропейского искусства в соответствии с традицией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национальными</w:t>
      </w:r>
      <w:r>
        <w:rPr>
          <w:spacing w:val="-7"/>
        </w:rPr>
        <w:t> </w:t>
      </w:r>
      <w:r>
        <w:rPr/>
        <w:t>представлениями.</w:t>
      </w:r>
      <w:r>
        <w:rPr>
          <w:spacing w:val="-7"/>
        </w:rPr>
        <w:t> </w:t>
      </w:r>
      <w:r>
        <w:rPr/>
        <w:t>Кисти</w:t>
      </w:r>
      <w:r>
        <w:rPr>
          <w:spacing w:val="-7"/>
        </w:rPr>
        <w:t> </w:t>
      </w:r>
      <w:r>
        <w:rPr/>
        <w:t>Ушакова</w:t>
      </w:r>
      <w:r>
        <w:rPr>
          <w:spacing w:val="-7"/>
        </w:rPr>
        <w:t> </w:t>
      </w:r>
      <w:r>
        <w:rPr/>
        <w:t>принадлежат иконы Спаса Нерукотворного с ярко выраженной попыткой очеловечить лик Спасителя. Более тридцати лет Ушаков работал в Оружейной палате. Он не только писал иконы и парсуны, ему не чужды были теоретические рассужде- ния. Искусство, по его мнению, является высоким занятием, формой служе- ния, достойной не только «благородных людей», но и царей, которые «кисть скипетру присовокупляше».</w:t>
      </w:r>
    </w:p>
    <w:p>
      <w:pPr>
        <w:pStyle w:val="BodyText"/>
        <w:spacing w:line="223" w:lineRule="auto"/>
        <w:ind w:left="2968" w:right="791" w:firstLine="340"/>
        <w:jc w:val="both"/>
      </w:pPr>
      <w:r>
        <w:rPr/>
        <w:pict>
          <v:group style="position:absolute;margin-left:22.379999pt;margin-top:16.774158pt;width:400.2pt;height:133.6pt;mso-position-horizontal-relative:page;mso-position-vertical-relative:paragraph;z-index:-21745664" id="docshapegroup2746" coordorigin="448,335" coordsize="8004,2672">
            <v:rect style="position:absolute;left:1978;top:1543;width:6473;height:1455" id="docshape2747" filled="true" fillcolor="#000000" stroked="false">
              <v:fill opacity="32768f" type="solid"/>
            </v:rect>
            <v:rect style="position:absolute;left:2040;top:1605;width:6350;height:1328" id="docshape2748" filled="true" fillcolor="#ffffff" stroked="false">
              <v:fill type="solid"/>
            </v:rect>
            <v:rect style="position:absolute;left:447;top:335;width:2297;height:2672" id="docshape2749" filled="true" fillcolor="#000000" stroked="false">
              <v:fill opacity="32768f" type="solid"/>
            </v:rect>
            <v:shape style="position:absolute;left:520;top:408;width:2155;height:2525" type="#_x0000_t75" id="docshape2750" stroked="false">
              <v:imagedata r:id="rId533" o:title=""/>
            </v:shape>
            <v:rect style="position:absolute;left:520;top:408;width:2155;height:2526" id="docshape2751" filled="false" stroked="true" strokeweight="1pt" strokecolor="#ffffff">
              <v:stroke dashstyle="solid"/>
            </v:rect>
            <w10:wrap type="none"/>
          </v:group>
        </w:pict>
      </w:r>
      <w:r>
        <w:rPr/>
        <w:t>Процесс «обмирщения» оборачивался </w:t>
      </w:r>
      <w:r>
        <w:rPr/>
        <w:t>умножением числа светских (исторических) сюжетов. Возрастал интерес к западной гравюре, которая выступала в отдельных случаях образцом для художников, толчком к изменению техники иконописи. Происходил пере- смотр</w:t>
      </w:r>
      <w:r>
        <w:rPr>
          <w:spacing w:val="24"/>
        </w:rPr>
        <w:t> </w:t>
      </w:r>
      <w:r>
        <w:rPr/>
        <w:t>иконографических</w:t>
      </w:r>
      <w:r>
        <w:rPr>
          <w:spacing w:val="25"/>
        </w:rPr>
        <w:t> </w:t>
      </w:r>
      <w:r>
        <w:rPr/>
        <w:t>канонов.</w:t>
      </w:r>
      <w:r>
        <w:rPr>
          <w:spacing w:val="25"/>
        </w:rPr>
        <w:t> </w:t>
      </w:r>
      <w:r>
        <w:rPr/>
        <w:t>Процесс</w:t>
      </w:r>
      <w:r>
        <w:rPr>
          <w:spacing w:val="25"/>
        </w:rPr>
        <w:t> </w:t>
      </w:r>
      <w:r>
        <w:rPr/>
        <w:t>этот</w:t>
      </w:r>
      <w:r>
        <w:rPr>
          <w:spacing w:val="25"/>
        </w:rPr>
        <w:t> </w:t>
      </w:r>
      <w:r>
        <w:rPr>
          <w:spacing w:val="-2"/>
        </w:rPr>
        <w:t>прохо-</w:t>
      </w:r>
    </w:p>
    <w:p>
      <w:pPr>
        <w:pStyle w:val="BodyText"/>
        <w:spacing w:before="8"/>
        <w:rPr>
          <w:sz w:val="18"/>
        </w:rPr>
      </w:pPr>
    </w:p>
    <w:p>
      <w:pPr>
        <w:spacing w:line="220" w:lineRule="auto" w:before="117"/>
        <w:ind w:left="2968" w:right="143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sz w:val="19"/>
        </w:rPr>
        <w:t>«Спас Нерукотворный». </w:t>
      </w:r>
      <w:r>
        <w:rPr>
          <w:rFonts w:ascii="Trebuchet MS" w:hAnsi="Trebuchet MS"/>
          <w:i/>
          <w:sz w:val="19"/>
        </w:rPr>
        <w:t>Икона. Художник С. </w:t>
      </w:r>
      <w:r>
        <w:rPr>
          <w:rFonts w:ascii="Trebuchet MS" w:hAnsi="Trebuchet MS"/>
          <w:i/>
          <w:sz w:val="19"/>
        </w:rPr>
        <w:t>Ушаков.</w:t>
      </w:r>
      <w:r>
        <w:rPr>
          <w:rFonts w:ascii="Trebuchet MS" w:hAnsi="Trebuchet MS"/>
          <w:i/>
          <w:sz w:val="19"/>
        </w:rPr>
        <w:t> Москва,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Государственная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Третьяковская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галерея</w:t>
      </w:r>
    </w:p>
    <w:p>
      <w:pPr>
        <w:spacing w:line="220" w:lineRule="auto" w:before="111"/>
        <w:ind w:left="2968" w:right="904" w:firstLine="0"/>
        <w:jc w:val="both"/>
        <w:rPr>
          <w:sz w:val="19"/>
        </w:rPr>
      </w:pP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своих</w:t>
      </w:r>
      <w:r>
        <w:rPr>
          <w:spacing w:val="-7"/>
          <w:sz w:val="19"/>
        </w:rPr>
        <w:t> </w:t>
      </w:r>
      <w:r>
        <w:rPr>
          <w:sz w:val="19"/>
        </w:rPr>
        <w:t>живописных</w:t>
      </w:r>
      <w:r>
        <w:rPr>
          <w:spacing w:val="-7"/>
          <w:sz w:val="19"/>
        </w:rPr>
        <w:t> </w:t>
      </w:r>
      <w:r>
        <w:rPr>
          <w:sz w:val="19"/>
        </w:rPr>
        <w:t>творениях</w:t>
      </w:r>
      <w:r>
        <w:rPr>
          <w:spacing w:val="-7"/>
          <w:sz w:val="19"/>
        </w:rPr>
        <w:t> </w:t>
      </w:r>
      <w:r>
        <w:rPr>
          <w:sz w:val="19"/>
        </w:rPr>
        <w:t>Симон</w:t>
      </w:r>
      <w:r>
        <w:rPr>
          <w:spacing w:val="-7"/>
          <w:sz w:val="19"/>
        </w:rPr>
        <w:t> </w:t>
      </w:r>
      <w:r>
        <w:rPr>
          <w:sz w:val="19"/>
        </w:rPr>
        <w:t>Ушаков</w:t>
      </w:r>
      <w:r>
        <w:rPr>
          <w:spacing w:val="-7"/>
          <w:sz w:val="19"/>
        </w:rPr>
        <w:t> </w:t>
      </w:r>
      <w:r>
        <w:rPr>
          <w:sz w:val="19"/>
        </w:rPr>
        <w:t>стремился создать</w:t>
      </w:r>
      <w:r>
        <w:rPr>
          <w:spacing w:val="-14"/>
          <w:sz w:val="19"/>
        </w:rPr>
        <w:t> </w:t>
      </w:r>
      <w:r>
        <w:rPr>
          <w:sz w:val="19"/>
        </w:rPr>
        <w:t>«живой</w:t>
      </w:r>
      <w:r>
        <w:rPr>
          <w:spacing w:val="-13"/>
          <w:sz w:val="19"/>
        </w:rPr>
        <w:t> </w:t>
      </w:r>
      <w:r>
        <w:rPr>
          <w:sz w:val="19"/>
        </w:rPr>
        <w:t>образ»,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его</w:t>
      </w:r>
      <w:r>
        <w:rPr>
          <w:spacing w:val="-13"/>
          <w:sz w:val="19"/>
        </w:rPr>
        <w:t> </w:t>
      </w:r>
      <w:r>
        <w:rPr>
          <w:sz w:val="19"/>
        </w:rPr>
        <w:t>работы</w:t>
      </w:r>
      <w:r>
        <w:rPr>
          <w:spacing w:val="-14"/>
          <w:sz w:val="19"/>
        </w:rPr>
        <w:t> </w:t>
      </w:r>
      <w:r>
        <w:rPr>
          <w:sz w:val="19"/>
        </w:rPr>
        <w:t>производили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зрите- ля сильнейшее впечатление.</w:t>
      </w:r>
    </w:p>
    <w:p>
      <w:pPr>
        <w:spacing w:after="0" w:line="220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/>
        <w:jc w:val="both"/>
      </w:pPr>
      <w:r>
        <w:rPr/>
        <w:t>дил постепенно, вызывая острые споры и творческие искания. Так, на </w:t>
      </w:r>
      <w:r>
        <w:rPr/>
        <w:t>середи- ну — вторую половину XVII в. приходится расцвет Ярославской иконописной школы, которую отличает особая эмоциональность, многосюжетность и мону- </w:t>
      </w:r>
      <w:r>
        <w:rPr>
          <w:spacing w:val="-2"/>
        </w:rPr>
        <w:t>ментальность.</w:t>
      </w:r>
    </w:p>
    <w:p>
      <w:pPr>
        <w:tabs>
          <w:tab w:pos="1133" w:val="left" w:leader="none"/>
        </w:tabs>
        <w:spacing w:line="208" w:lineRule="auto" w:before="115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Calibri" w:hAnsi="Calibri"/>
          <w:b/>
          <w:sz w:val="19"/>
        </w:rPr>
        <w:t>1.</w:t>
      </w:r>
      <w:r>
        <w:rPr>
          <w:rFonts w:ascii="Calibri" w:hAnsi="Calibri"/>
          <w:b/>
          <w:spacing w:val="1"/>
          <w:sz w:val="19"/>
        </w:rPr>
        <w:t> </w:t>
      </w:r>
      <w:r>
        <w:rPr>
          <w:rFonts w:ascii="Tahoma" w:hAnsi="Tahoma"/>
          <w:sz w:val="19"/>
        </w:rPr>
        <w:t>Каким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образом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процесс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обмирщения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затронул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живопись?</w:t>
      </w:r>
      <w:r>
        <w:rPr>
          <w:rFonts w:ascii="Tahoma" w:hAnsi="Tahoma"/>
          <w:spacing w:val="-15"/>
          <w:sz w:val="19"/>
        </w:rPr>
        <w:t> </w:t>
      </w:r>
      <w:r>
        <w:rPr>
          <w:rFonts w:ascii="Calibri" w:hAnsi="Calibri"/>
          <w:b/>
          <w:sz w:val="19"/>
        </w:rPr>
        <w:t>2.</w:t>
      </w:r>
      <w:r>
        <w:rPr>
          <w:rFonts w:ascii="Calibri" w:hAnsi="Calibri"/>
          <w:b/>
          <w:spacing w:val="1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отличает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иконо- пись Симона Ушакова?</w:t>
      </w:r>
    </w:p>
    <w:p>
      <w:pPr>
        <w:spacing w:line="213" w:lineRule="auto" w:before="181"/>
        <w:ind w:left="793" w:right="791" w:firstLine="0"/>
        <w:jc w:val="both"/>
        <w:rPr>
          <w:sz w:val="20"/>
        </w:rPr>
      </w:pPr>
      <w:r>
        <w:rPr>
          <w:rFonts w:ascii="Calibri" w:hAnsi="Calibri"/>
          <w:b/>
          <w:color w:val="FFFFFF"/>
          <w:w w:val="105"/>
          <w:position w:val="1"/>
          <w:sz w:val="20"/>
          <w:shd w:fill="DB413F" w:color="auto" w:val="clear"/>
        </w:rPr>
        <w:t> 4 </w:t>
      </w:r>
      <w:r>
        <w:rPr>
          <w:rFonts w:ascii="Calibri" w:hAnsi="Calibri"/>
          <w:b/>
          <w:color w:val="FFFFFF"/>
          <w:spacing w:val="40"/>
          <w:w w:val="105"/>
          <w:position w:val="1"/>
          <w:sz w:val="20"/>
        </w:rPr>
        <w:t> </w:t>
      </w:r>
      <w:r>
        <w:rPr>
          <w:rFonts w:ascii="Calibri" w:hAnsi="Calibri"/>
          <w:b/>
          <w:color w:val="DB413F"/>
          <w:w w:val="105"/>
          <w:sz w:val="20"/>
        </w:rPr>
        <w:t>Просвещение и образование. </w:t>
      </w:r>
      <w:r>
        <w:rPr>
          <w:color w:val="000000"/>
          <w:w w:val="105"/>
          <w:sz w:val="20"/>
        </w:rPr>
        <w:t>С обретением культурой светских черт зна- ния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получили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самостоятельную</w:t>
      </w:r>
      <w:r>
        <w:rPr>
          <w:color w:val="000000"/>
          <w:spacing w:val="-14"/>
          <w:w w:val="105"/>
          <w:sz w:val="20"/>
        </w:rPr>
        <w:t> </w:t>
      </w:r>
      <w:r>
        <w:rPr>
          <w:color w:val="000000"/>
          <w:w w:val="105"/>
          <w:sz w:val="20"/>
        </w:rPr>
        <w:t>ценность.</w:t>
      </w:r>
    </w:p>
    <w:p>
      <w:pPr>
        <w:pStyle w:val="BodyText"/>
        <w:spacing w:line="223" w:lineRule="auto" w:before="3"/>
        <w:ind w:left="793" w:right="790" w:firstLine="340"/>
        <w:jc w:val="right"/>
      </w:pPr>
      <w:r>
        <w:rPr/>
        <w:t>Постепенно менялось отношение к образованию, к тем задачам, </w:t>
      </w:r>
      <w:r>
        <w:rPr/>
        <w:t>которые</w:t>
      </w:r>
      <w:r>
        <w:rPr>
          <w:spacing w:val="40"/>
        </w:rPr>
        <w:t> </w:t>
      </w:r>
      <w:r>
        <w:rPr/>
        <w:t>оно должно было решать. Псалтырь и Часослов, по которым обычно шло обу- чение,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являлись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полном</w:t>
      </w:r>
      <w:r>
        <w:rPr>
          <w:spacing w:val="-9"/>
        </w:rPr>
        <w:t> </w:t>
      </w:r>
      <w:r>
        <w:rPr/>
        <w:t>смысле</w:t>
      </w:r>
      <w:r>
        <w:rPr>
          <w:spacing w:val="-9"/>
        </w:rPr>
        <w:t> </w:t>
      </w:r>
      <w:r>
        <w:rPr/>
        <w:t>учебниками.</w:t>
      </w:r>
      <w:r>
        <w:rPr>
          <w:spacing w:val="-9"/>
        </w:rPr>
        <w:t> </w:t>
      </w:r>
      <w:r>
        <w:rPr/>
        <w:t>Их</w:t>
      </w:r>
      <w:r>
        <w:rPr>
          <w:spacing w:val="-9"/>
        </w:rPr>
        <w:t> </w:t>
      </w:r>
      <w:r>
        <w:rPr/>
        <w:t>главной</w:t>
      </w:r>
      <w:r>
        <w:rPr>
          <w:spacing w:val="-9"/>
        </w:rPr>
        <w:t> </w:t>
      </w:r>
      <w:r>
        <w:rPr/>
        <w:t>целью</w:t>
      </w:r>
      <w:r>
        <w:rPr>
          <w:spacing w:val="-9"/>
        </w:rPr>
        <w:t> </w:t>
      </w:r>
      <w:r>
        <w:rPr/>
        <w:t>было</w:t>
      </w:r>
      <w:r>
        <w:rPr>
          <w:spacing w:val="-9"/>
        </w:rPr>
        <w:t> </w:t>
      </w:r>
      <w:r>
        <w:rPr/>
        <w:t>при- общение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православной</w:t>
      </w:r>
      <w:r>
        <w:rPr>
          <w:spacing w:val="40"/>
        </w:rPr>
        <w:t> </w:t>
      </w:r>
      <w:r>
        <w:rPr/>
        <w:t>вере.</w:t>
      </w:r>
      <w:r>
        <w:rPr>
          <w:spacing w:val="40"/>
        </w:rPr>
        <w:t> </w:t>
      </w:r>
      <w:r>
        <w:rPr/>
        <w:t>Распространение</w:t>
      </w:r>
      <w:r>
        <w:rPr>
          <w:spacing w:val="40"/>
        </w:rPr>
        <w:t> </w:t>
      </w:r>
      <w:r>
        <w:rPr/>
        <w:t>просвещения</w:t>
      </w:r>
      <w:r>
        <w:rPr>
          <w:spacing w:val="40"/>
        </w:rPr>
        <w:t> </w:t>
      </w:r>
      <w:r>
        <w:rPr/>
        <w:t>нашло</w:t>
      </w:r>
      <w:r>
        <w:rPr>
          <w:spacing w:val="40"/>
        </w:rPr>
        <w:t> </w:t>
      </w:r>
      <w:r>
        <w:rPr/>
        <w:t>своё выражение в создании книг для обучения. Спрос на них был очень высоким.</w:t>
      </w:r>
      <w:r>
        <w:rPr>
          <w:spacing w:val="40"/>
        </w:rPr>
        <w:t> </w:t>
      </w:r>
      <w:r>
        <w:rPr/>
        <w:t>В 1630-е гг. появилась первая печатная азбука Василия Бурцова-Протопо- пова,</w:t>
      </w:r>
      <w:r>
        <w:rPr>
          <w:spacing w:val="-8"/>
        </w:rPr>
        <w:t> </w:t>
      </w:r>
      <w:r>
        <w:rPr/>
        <w:t>выдержавшая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одно</w:t>
      </w:r>
      <w:r>
        <w:rPr>
          <w:spacing w:val="-8"/>
        </w:rPr>
        <w:t> </w:t>
      </w:r>
      <w:r>
        <w:rPr/>
        <w:t>издание.</w:t>
      </w:r>
      <w:r>
        <w:rPr>
          <w:spacing w:val="-8"/>
        </w:rPr>
        <w:t> </w:t>
      </w:r>
      <w:r>
        <w:rPr/>
        <w:t>Стоила</w:t>
      </w:r>
      <w:r>
        <w:rPr>
          <w:spacing w:val="-8"/>
        </w:rPr>
        <w:t> </w:t>
      </w:r>
      <w:r>
        <w:rPr/>
        <w:t>азбука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копейку,</w:t>
      </w:r>
      <w:r>
        <w:rPr>
          <w:spacing w:val="-8"/>
        </w:rPr>
        <w:t> </w:t>
      </w:r>
      <w:r>
        <w:rPr/>
        <w:t>тогда</w:t>
      </w:r>
      <w:r>
        <w:rPr>
          <w:spacing w:val="-8"/>
        </w:rPr>
        <w:t> </w:t>
      </w:r>
      <w:r>
        <w:rPr/>
        <w:t>как</w:t>
      </w:r>
      <w:r>
        <w:rPr>
          <w:spacing w:val="-8"/>
        </w:rPr>
        <w:t> </w:t>
      </w:r>
      <w:r>
        <w:rPr/>
        <w:t>изда- ния Соборного уложения доходили в цене до 5 рублей. Понятно, что учебник был рассчитан на массовое потребление. Иллюстрированный букварь Карио- на Истомина вышел в рукописной, а затем в печатной форме. Позже в Москве была</w:t>
      </w:r>
      <w:r>
        <w:rPr>
          <w:spacing w:val="2"/>
        </w:rPr>
        <w:t> </w:t>
      </w:r>
      <w:r>
        <w:rPr/>
        <w:t>издана</w:t>
      </w:r>
      <w:r>
        <w:rPr>
          <w:spacing w:val="3"/>
        </w:rPr>
        <w:t> </w:t>
      </w:r>
      <w:r>
        <w:rPr/>
        <w:t>«Грамматика»</w:t>
      </w:r>
      <w:r>
        <w:rPr>
          <w:spacing w:val="2"/>
        </w:rPr>
        <w:t> </w:t>
      </w:r>
      <w:r>
        <w:rPr/>
        <w:t>Мелетия</w:t>
      </w:r>
      <w:r>
        <w:rPr>
          <w:spacing w:val="3"/>
        </w:rPr>
        <w:t> </w:t>
      </w:r>
      <w:r>
        <w:rPr/>
        <w:t>Смотрицкого.</w:t>
      </w:r>
      <w:r>
        <w:rPr>
          <w:spacing w:val="3"/>
        </w:rPr>
        <w:t> </w:t>
      </w:r>
      <w:r>
        <w:rPr/>
        <w:t>Появлялись</w:t>
      </w:r>
      <w:r>
        <w:rPr>
          <w:spacing w:val="2"/>
        </w:rPr>
        <w:t> </w:t>
      </w:r>
      <w:r>
        <w:rPr/>
        <w:t>и</w:t>
      </w:r>
      <w:r>
        <w:rPr>
          <w:spacing w:val="3"/>
        </w:rPr>
        <w:t> </w:t>
      </w:r>
      <w:r>
        <w:rPr>
          <w:spacing w:val="-2"/>
        </w:rPr>
        <w:t>разнообраз-</w:t>
      </w:r>
    </w:p>
    <w:p>
      <w:pPr>
        <w:pStyle w:val="BodyText"/>
        <w:spacing w:line="223" w:lineRule="exact"/>
        <w:ind w:left="793"/>
        <w:jc w:val="both"/>
      </w:pPr>
      <w:r>
        <w:rPr/>
        <w:t>ные</w:t>
      </w:r>
      <w:r>
        <w:rPr>
          <w:spacing w:val="6"/>
        </w:rPr>
        <w:t> </w:t>
      </w:r>
      <w:r>
        <w:rPr/>
        <w:t>«цифирные</w:t>
      </w:r>
      <w:r>
        <w:rPr>
          <w:spacing w:val="6"/>
        </w:rPr>
        <w:t> </w:t>
      </w:r>
      <w:r>
        <w:rPr/>
        <w:t>счётные</w:t>
      </w:r>
      <w:r>
        <w:rPr>
          <w:spacing w:val="7"/>
        </w:rPr>
        <w:t> </w:t>
      </w:r>
      <w:r>
        <w:rPr/>
        <w:t>мудрости»</w:t>
      </w:r>
      <w:r>
        <w:rPr>
          <w:spacing w:val="6"/>
        </w:rPr>
        <w:t> </w:t>
      </w:r>
      <w:r>
        <w:rPr/>
        <w:t>—</w:t>
      </w:r>
      <w:r>
        <w:rPr>
          <w:spacing w:val="6"/>
        </w:rPr>
        <w:t> </w:t>
      </w:r>
      <w:r>
        <w:rPr/>
        <w:t>руководства</w:t>
      </w:r>
      <w:r>
        <w:rPr>
          <w:spacing w:val="7"/>
        </w:rPr>
        <w:t> </w:t>
      </w:r>
      <w:r>
        <w:rPr/>
        <w:t>по</w:t>
      </w:r>
      <w:r>
        <w:rPr>
          <w:spacing w:val="6"/>
        </w:rPr>
        <w:t> </w:t>
      </w:r>
      <w:r>
        <w:rPr>
          <w:spacing w:val="-2"/>
        </w:rPr>
        <w:t>арифметике.</w:t>
      </w:r>
    </w:p>
    <w:p>
      <w:pPr>
        <w:pStyle w:val="BodyText"/>
        <w:spacing w:line="220" w:lineRule="auto" w:before="7"/>
        <w:ind w:left="793" w:right="790" w:firstLine="340"/>
        <w:jc w:val="both"/>
      </w:pPr>
      <w:r>
        <w:rPr/>
        <w:t>Среди книг широкую известность приобрёл «Синопсис» архимандрита Киево-Печерской лавры </w:t>
      </w:r>
      <w:r>
        <w:rPr>
          <w:rFonts w:ascii="Book Antiqua" w:hAnsi="Book Antiqua"/>
          <w:b/>
          <w:i/>
        </w:rPr>
        <w:t>Иннокентия Гизеля </w:t>
      </w:r>
      <w:r>
        <w:rPr/>
        <w:t>— первое печатное повествова- ние по отечественной истории, ставшее для россиян на долгие годы одним из главных источников знаний о прошлом.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pict>
          <v:group style="position:absolute;margin-left:36.270pt;margin-top:54.630947pt;width:398.7pt;height:180.75pt;mso-position-horizontal-relative:page;mso-position-vertical-relative:paragraph;z-index:-21744640" id="docshapegroup2752" coordorigin="725,1093" coordsize="7974,3615">
            <v:rect style="position:absolute;left:725;top:2716;width:5681;height:1988" id="docshape2753" filled="true" fillcolor="#000000" stroked="false">
              <v:fill opacity="32768f" type="solid"/>
            </v:rect>
            <v:rect style="position:absolute;left:788;top:2779;width:5556;height:1861" id="docshape2754" filled="true" fillcolor="#ffffff" stroked="false">
              <v:fill type="solid"/>
            </v:rect>
            <v:rect style="position:absolute;left:6006;top:1092;width:2693;height:3615" id="docshape2755" filled="true" fillcolor="#000000" stroked="false">
              <v:fill opacity="32768f" type="solid"/>
            </v:rect>
            <v:shape style="position:absolute;left:6080;top:1166;width:2549;height:3474" type="#_x0000_t75" id="docshape2756" stroked="false">
              <v:imagedata r:id="rId534" o:title=""/>
            </v:shape>
            <v:rect style="position:absolute;left:6078;top:1165;width:2552;height:3476" id="docshape2757" filled="false" stroked="true" strokeweight="1pt" strokecolor="#ffffff">
              <v:stroke dashstyle="solid"/>
            </v:rect>
            <w10:wrap type="none"/>
          </v:group>
        </w:pict>
      </w:r>
      <w:r>
        <w:rPr/>
        <w:t>Возникла потребность в правильно организованной школе. В середине XVII в. при Андреевском монастыре близ Москвы появилось училище, в кото- ром</w:t>
      </w:r>
      <w:r>
        <w:rPr>
          <w:spacing w:val="-11"/>
        </w:rPr>
        <w:t> </w:t>
      </w:r>
      <w:r>
        <w:rPr/>
        <w:t>киевские</w:t>
      </w:r>
      <w:r>
        <w:rPr>
          <w:spacing w:val="-11"/>
        </w:rPr>
        <w:t> </w:t>
      </w:r>
      <w:r>
        <w:rPr/>
        <w:t>старцы</w:t>
      </w:r>
      <w:r>
        <w:rPr>
          <w:spacing w:val="-11"/>
        </w:rPr>
        <w:t> </w:t>
      </w:r>
      <w:r>
        <w:rPr/>
        <w:t>обучали</w:t>
      </w:r>
      <w:r>
        <w:rPr>
          <w:spacing w:val="-11"/>
        </w:rPr>
        <w:t> </w:t>
      </w:r>
      <w:r>
        <w:rPr/>
        <w:t>юношей</w:t>
      </w:r>
      <w:r>
        <w:rPr>
          <w:spacing w:val="-11"/>
        </w:rPr>
        <w:t> </w:t>
      </w:r>
      <w:r>
        <w:rPr/>
        <w:t>греческому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латинскому</w:t>
      </w:r>
      <w:r>
        <w:rPr>
          <w:spacing w:val="-11"/>
        </w:rPr>
        <w:t> </w:t>
      </w:r>
      <w:r>
        <w:rPr/>
        <w:t>языкам,</w:t>
      </w:r>
      <w:r>
        <w:rPr>
          <w:spacing w:val="-11"/>
        </w:rPr>
        <w:t> </w:t>
      </w:r>
      <w:r>
        <w:rPr/>
        <w:t>фило- софии,</w:t>
      </w:r>
      <w:r>
        <w:rPr>
          <w:spacing w:val="-3"/>
        </w:rPr>
        <w:t> </w:t>
      </w:r>
      <w:r>
        <w:rPr/>
        <w:t>риторике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другим</w:t>
      </w:r>
      <w:r>
        <w:rPr>
          <w:spacing w:val="-3"/>
        </w:rPr>
        <w:t> </w:t>
      </w:r>
      <w:r>
        <w:rPr/>
        <w:t>наукам.</w:t>
      </w:r>
      <w:r>
        <w:rPr>
          <w:spacing w:val="-3"/>
        </w:rPr>
        <w:t> </w:t>
      </w:r>
      <w:r>
        <w:rPr/>
        <w:t>Была</w:t>
      </w:r>
      <w:r>
        <w:rPr>
          <w:spacing w:val="-3"/>
        </w:rPr>
        <w:t> </w:t>
      </w:r>
      <w:r>
        <w:rPr/>
        <w:t>открыта</w:t>
      </w:r>
      <w:r>
        <w:rPr>
          <w:spacing w:val="-3"/>
        </w:rPr>
        <w:t> </w:t>
      </w:r>
      <w:r>
        <w:rPr/>
        <w:t>школа</w:t>
      </w:r>
      <w:r>
        <w:rPr>
          <w:spacing w:val="-3"/>
        </w:rPr>
        <w:t> </w:t>
      </w:r>
      <w:r>
        <w:rPr/>
        <w:t>при</w:t>
      </w:r>
      <w:r>
        <w:rPr>
          <w:spacing w:val="-3"/>
        </w:rPr>
        <w:t> </w:t>
      </w:r>
      <w:r>
        <w:rPr/>
        <w:t>Заиконоспасском монастыре, где учащимся преподавали грамматику</w:t>
      </w:r>
    </w:p>
    <w:p>
      <w:pPr>
        <w:pStyle w:val="BodyText"/>
        <w:spacing w:line="223" w:lineRule="auto"/>
        <w:ind w:left="793" w:right="3396"/>
        <w:jc w:val="both"/>
      </w:pPr>
      <w:r>
        <w:rPr/>
        <w:t>и</w:t>
      </w:r>
      <w:r>
        <w:rPr>
          <w:spacing w:val="-1"/>
        </w:rPr>
        <w:t> </w:t>
      </w:r>
      <w:r>
        <w:rPr/>
        <w:t>латынь.</w:t>
      </w:r>
      <w:r>
        <w:rPr>
          <w:spacing w:val="-1"/>
        </w:rPr>
        <w:t> </w:t>
      </w:r>
      <w:r>
        <w:rPr/>
        <w:t>Позднее</w:t>
      </w:r>
      <w:r>
        <w:rPr>
          <w:spacing w:val="-1"/>
        </w:rPr>
        <w:t> </w:t>
      </w:r>
      <w:r>
        <w:rPr/>
        <w:t>появилась</w:t>
      </w:r>
      <w:r>
        <w:rPr>
          <w:spacing w:val="-1"/>
        </w:rPr>
        <w:t> </w:t>
      </w:r>
      <w:r>
        <w:rPr/>
        <w:t>школа</w:t>
      </w:r>
      <w:r>
        <w:rPr>
          <w:spacing w:val="-1"/>
        </w:rPr>
        <w:t> </w:t>
      </w:r>
      <w:r>
        <w:rPr/>
        <w:t>при</w:t>
      </w:r>
      <w:r>
        <w:rPr>
          <w:spacing w:val="-1"/>
        </w:rPr>
        <w:t> </w:t>
      </w:r>
      <w:r>
        <w:rPr/>
        <w:t>Печатном дворе. Её посещало до двухсот человек из разных сословий.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1687</w:t>
      </w:r>
      <w:r>
        <w:rPr>
          <w:spacing w:val="-7"/>
        </w:rPr>
        <w:t> </w:t>
      </w:r>
      <w:r>
        <w:rPr/>
        <w:t>г.</w:t>
      </w:r>
      <w:r>
        <w:rPr>
          <w:spacing w:val="-7"/>
        </w:rPr>
        <w:t> </w:t>
      </w:r>
      <w:r>
        <w:rPr/>
        <w:t>была</w:t>
      </w:r>
      <w:r>
        <w:rPr>
          <w:spacing w:val="-7"/>
        </w:rPr>
        <w:t> </w:t>
      </w:r>
      <w:r>
        <w:rPr/>
        <w:t>создана</w:t>
      </w:r>
      <w:r>
        <w:rPr>
          <w:spacing w:val="-7"/>
        </w:rPr>
        <w:t> </w:t>
      </w:r>
      <w:r>
        <w:rPr/>
        <w:t>Славяно-греко-ла- тинская академия, которая готовила кадры для государственных и церковных учреждений.</w:t>
      </w: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spacing w:line="220" w:lineRule="auto" w:before="118"/>
        <w:ind w:left="901" w:right="3771" w:firstLine="0"/>
        <w:jc w:val="left"/>
        <w:rPr>
          <w:rFonts w:ascii="Trebuchet MS" w:hAnsi="Trebuchet MS"/>
          <w:i/>
          <w:sz w:val="19"/>
        </w:rPr>
      </w:pPr>
      <w:r>
        <w:rPr>
          <w:rFonts w:ascii="Calibri" w:hAnsi="Calibri"/>
          <w:b/>
          <w:w w:val="105"/>
          <w:sz w:val="19"/>
        </w:rPr>
        <w:t>Памятник братьям Лихудам в Москве. </w:t>
      </w:r>
      <w:r>
        <w:rPr>
          <w:rFonts w:ascii="Trebuchet MS" w:hAnsi="Trebuchet MS"/>
          <w:i/>
          <w:w w:val="105"/>
          <w:sz w:val="19"/>
        </w:rPr>
        <w:t>Скульптор</w:t>
      </w:r>
      <w:r>
        <w:rPr>
          <w:rFonts w:ascii="Trebuchet MS" w:hAnsi="Trebuchet MS"/>
          <w:i/>
          <w:w w:val="105"/>
          <w:sz w:val="19"/>
        </w:rPr>
        <w:t> В. Клыков</w:t>
      </w:r>
    </w:p>
    <w:p>
      <w:pPr>
        <w:spacing w:line="220" w:lineRule="auto" w:before="111"/>
        <w:ind w:left="901" w:right="3397" w:firstLine="0"/>
        <w:jc w:val="both"/>
        <w:rPr>
          <w:sz w:val="19"/>
        </w:rPr>
      </w:pPr>
      <w:r>
        <w:rPr>
          <w:sz w:val="19"/>
        </w:rPr>
        <w:t>До</w:t>
      </w:r>
      <w:r>
        <w:rPr>
          <w:spacing w:val="-14"/>
          <w:sz w:val="19"/>
        </w:rPr>
        <w:t> </w:t>
      </w:r>
      <w:r>
        <w:rPr>
          <w:sz w:val="19"/>
        </w:rPr>
        <w:t>1694</w:t>
      </w:r>
      <w:r>
        <w:rPr>
          <w:spacing w:val="-13"/>
          <w:sz w:val="19"/>
        </w:rPr>
        <w:t> </w:t>
      </w:r>
      <w:r>
        <w:rPr>
          <w:sz w:val="19"/>
        </w:rPr>
        <w:t>г.</w:t>
      </w:r>
      <w:r>
        <w:rPr>
          <w:spacing w:val="-13"/>
          <w:sz w:val="19"/>
        </w:rPr>
        <w:t> </w:t>
      </w:r>
      <w:r>
        <w:rPr>
          <w:sz w:val="19"/>
        </w:rPr>
        <w:t>работу</w:t>
      </w:r>
      <w:r>
        <w:rPr>
          <w:spacing w:val="-13"/>
          <w:sz w:val="19"/>
        </w:rPr>
        <w:t> </w:t>
      </w:r>
      <w:r>
        <w:rPr>
          <w:sz w:val="19"/>
        </w:rPr>
        <w:t>Славяно-греко-латинской</w:t>
      </w:r>
      <w:r>
        <w:rPr>
          <w:spacing w:val="-13"/>
          <w:sz w:val="19"/>
        </w:rPr>
        <w:t> </w:t>
      </w:r>
      <w:r>
        <w:rPr>
          <w:sz w:val="19"/>
        </w:rPr>
        <w:t>академии возглавляли</w:t>
      </w:r>
      <w:r>
        <w:rPr>
          <w:spacing w:val="-11"/>
          <w:sz w:val="19"/>
        </w:rPr>
        <w:t> </w:t>
      </w:r>
      <w:r>
        <w:rPr>
          <w:sz w:val="19"/>
        </w:rPr>
        <w:t>греки</w:t>
      </w:r>
      <w:r>
        <w:rPr>
          <w:spacing w:val="-11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братья</w:t>
      </w:r>
      <w:r>
        <w:rPr>
          <w:spacing w:val="-11"/>
          <w:sz w:val="19"/>
        </w:rPr>
        <w:t> </w:t>
      </w:r>
      <w:r>
        <w:rPr>
          <w:sz w:val="19"/>
        </w:rPr>
        <w:t>Иоанникий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Софроний Лиху́ды,</w:t>
      </w:r>
      <w:r>
        <w:rPr>
          <w:spacing w:val="-14"/>
          <w:sz w:val="19"/>
        </w:rPr>
        <w:t> </w:t>
      </w:r>
      <w:r>
        <w:rPr>
          <w:sz w:val="19"/>
        </w:rPr>
        <w:t>прибывшие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Москву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1685</w:t>
      </w:r>
      <w:r>
        <w:rPr>
          <w:spacing w:val="-14"/>
          <w:sz w:val="19"/>
        </w:rPr>
        <w:t> </w:t>
      </w:r>
      <w:r>
        <w:rPr>
          <w:sz w:val="19"/>
        </w:rPr>
        <w:t>г.</w:t>
      </w:r>
    </w:p>
    <w:p>
      <w:pPr>
        <w:spacing w:line="216" w:lineRule="auto" w:before="114"/>
        <w:ind w:left="1241" w:right="3147" w:hanging="341"/>
        <w:jc w:val="left"/>
        <w:rPr>
          <w:rFonts w:ascii="Tahoma" w:hAnsi="Tahoma"/>
          <w:sz w:val="19"/>
        </w:rPr>
      </w:pPr>
      <w:r>
        <w:rPr>
          <w:rFonts w:ascii="Wingdings 3" w:hAnsi="Wingdings 3"/>
          <w:color w:val="DB413F"/>
          <w:w w:val="80"/>
          <w:sz w:val="20"/>
        </w:rPr>
        <w:t></w:t>
      </w:r>
      <w:r>
        <w:rPr>
          <w:rFonts w:ascii="Times New Roman" w:hAnsi="Times New Roman"/>
          <w:color w:val="DB413F"/>
          <w:spacing w:val="65"/>
          <w:sz w:val="20"/>
        </w:rPr>
        <w:t> </w:t>
      </w:r>
      <w:r>
        <w:rPr>
          <w:rFonts w:ascii="Tahoma" w:hAnsi="Tahoma"/>
          <w:w w:val="95"/>
          <w:sz w:val="19"/>
        </w:rPr>
        <w:t>Как вы думаете, за что братья Лихуды удостоились </w:t>
      </w:r>
      <w:r>
        <w:rPr>
          <w:rFonts w:ascii="Tahoma" w:hAnsi="Tahoma"/>
          <w:sz w:val="19"/>
        </w:rPr>
        <w:t>памятника в Москве?</w:t>
      </w:r>
    </w:p>
    <w:p>
      <w:pPr>
        <w:spacing w:after="0" w:line="216" w:lineRule="auto"/>
        <w:jc w:val="left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1"/>
        </w:rPr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pict>
          <v:group style="position:absolute;margin-left:.0pt;margin-top:164.166336pt;width:459.25pt;height:140.050pt;mso-position-horizontal-relative:page;mso-position-vertical-relative:paragraph;z-index:15979520" id="docshapegroup2758" coordorigin="0,3283" coordsize="9185,2801">
            <v:shape style="position:absolute;left:0;top:3283;width:9185;height:2801" id="docshape2759" coordorigin="0,3283" coordsize="9185,2801" path="m9184,6020l0,6020,0,6084,9184,6084,9184,6020xm9184,3283l0,3283,0,3346,9184,3346,9184,3283xe" filled="true" fillcolor="#000000" stroked="false">
              <v:path arrowok="t"/>
              <v:fill opacity="32768f" type="solid"/>
            </v:shape>
            <v:rect style="position:absolute;left:0;top:3345;width:9173;height:2674" id="docshape2760" filled="true" fillcolor="#e6e7e8" stroked="false">
              <v:fill type="solid"/>
            </v:rect>
            <v:shape style="position:absolute;left:0;top:3283;width:9185;height:2801" type="#_x0000_t202" id="docshape2761" filled="false" stroked="false">
              <v:textbox inset="0,0,0,0">
                <w:txbxContent>
                  <w:p>
                    <w:pPr>
                      <w:spacing w:line="220" w:lineRule="auto" w:before="139"/>
                      <w:ind w:left="1984" w:right="502" w:firstLine="0"/>
                      <w:jc w:val="left"/>
                      <w:rPr>
                        <w:rFonts w:ascii="Book Antiqua" w:hAnsi="Book Antiqua"/>
                        <w:b/>
                        <w:sz w:val="19"/>
                      </w:rPr>
                    </w:pP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Из</w:t>
                    </w:r>
                    <w:r>
                      <w:rPr>
                        <w:rFonts w:ascii="Book Antiqua" w:hAnsi="Book Antiqua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«Истории</w:t>
                    </w:r>
                    <w:r>
                      <w:rPr>
                        <w:rFonts w:ascii="Book Antiqua" w:hAnsi="Book Antiqua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образования</w:t>
                    </w:r>
                    <w:r>
                      <w:rPr>
                        <w:rFonts w:ascii="Book Antiqua" w:hAnsi="Book Antiqua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и</w:t>
                    </w:r>
                    <w:r>
                      <w:rPr>
                        <w:rFonts w:ascii="Book Antiqua" w:hAnsi="Book Antiqua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педагогической</w:t>
                    </w:r>
                    <w:r>
                      <w:rPr>
                        <w:rFonts w:ascii="Book Antiqua" w:hAnsi="Book Antiqua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мысли»</w:t>
                    </w:r>
                    <w:r>
                      <w:rPr>
                        <w:rFonts w:ascii="Book Antiqua" w:hAnsi="Book Antiqua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В.</w:t>
                    </w:r>
                    <w:r>
                      <w:rPr>
                        <w:rFonts w:ascii="Book Antiqua" w:hAnsi="Book Antiqua"/>
                        <w:b/>
                        <w:spacing w:val="4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Г.</w:t>
                    </w:r>
                    <w:r>
                      <w:rPr>
                        <w:rFonts w:ascii="Book Antiqua" w:hAnsi="Book Antiqua"/>
                        <w:b/>
                        <w:spacing w:val="8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Book Antiqua" w:hAnsi="Book Antiqua"/>
                        <w:b/>
                        <w:w w:val="105"/>
                        <w:sz w:val="19"/>
                      </w:rPr>
                      <w:t>То- </w:t>
                    </w:r>
                    <w:r>
                      <w:rPr>
                        <w:rFonts w:ascii="Book Antiqua" w:hAnsi="Book Antiqua"/>
                        <w:b/>
                        <w:spacing w:val="-2"/>
                        <w:w w:val="105"/>
                        <w:sz w:val="19"/>
                      </w:rPr>
                      <w:t>росяна</w:t>
                    </w:r>
                  </w:p>
                  <w:p>
                    <w:pPr>
                      <w:spacing w:line="220" w:lineRule="auto" w:before="47"/>
                      <w:ind w:left="793" w:right="791" w:firstLine="34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Первые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частные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школы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Москве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подготовили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основание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Славяно-греко-латин- ского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училища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(академии)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главе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учёными-греками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Иоанникием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Софронием Лихудами.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Это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было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первое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учебное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заведение,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ставившее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своей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целью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широкое</w:t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об- </w:t>
                    </w:r>
                    <w:r>
                      <w:rPr>
                        <w:w w:val="95"/>
                        <w:sz w:val="19"/>
                      </w:rPr>
                      <w:t>разование. Славяно-греко-латинская академия открывалась для людей «всякого чи- </w:t>
                    </w:r>
                    <w:r>
                      <w:rPr>
                        <w:sz w:val="19"/>
                      </w:rPr>
                      <w:t>на,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сана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возраста»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предназначалась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для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подготовки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высшего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духовенства</w:t>
                    </w:r>
                    <w:r>
                      <w:rPr>
                        <w:spacing w:val="-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</w:t>
                    </w:r>
                    <w:r>
                      <w:rPr>
                        <w:spacing w:val="-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чи- новников государственной службы. Академия сыграла большую роль в </w:t>
                    </w:r>
                    <w:r>
                      <w:rPr>
                        <w:sz w:val="19"/>
                      </w:rPr>
                      <w:t>развитии русского просвещения.</w:t>
                    </w:r>
                  </w:p>
                  <w:p>
                    <w:pPr>
                      <w:spacing w:line="216" w:lineRule="auto" w:before="113"/>
                      <w:ind w:left="1133" w:right="295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w w:val="80"/>
                        <w:sz w:val="20"/>
                      </w:rPr>
                      <w:t></w:t>
                    </w:r>
                    <w:r>
                      <w:rPr>
                        <w:rFonts w:ascii="Times New Roman" w:hAnsi="Times New Roman"/>
                        <w:color w:val="DB413F"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каком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году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было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открыто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учебное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заведение,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о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котором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говорится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тексте?</w:t>
                    </w:r>
                    <w:r>
                      <w:rPr>
                        <w:rFonts w:ascii="Tahoma" w:hAnsi="Tahoma"/>
                        <w:spacing w:val="-7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Какие задачи</w:t>
                    </w:r>
                    <w:r>
                      <w:rPr>
                        <w:rFonts w:ascii="Tahoma" w:hAnsi="Tahoma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перед</w:t>
                    </w:r>
                    <w:r>
                      <w:rPr>
                        <w:rFonts w:ascii="Tahoma" w:hAnsi="Tahoma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ним</w:t>
                    </w:r>
                    <w:r>
                      <w:rPr>
                        <w:rFonts w:ascii="Tahoma" w:hAnsi="Tahoma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ставились?</w:t>
                    </w:r>
                    <w:r>
                      <w:rPr>
                        <w:rFonts w:ascii="Tahoma" w:hAnsi="Tahoma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Почему</w:t>
                    </w:r>
                    <w:r>
                      <w:rPr>
                        <w:rFonts w:ascii="Tahoma" w:hAnsi="Tahoma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академию</w:t>
                    </w:r>
                    <w:r>
                      <w:rPr>
                        <w:rFonts w:ascii="Tahoma" w:hAnsi="Tahoma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первоначально</w:t>
                    </w:r>
                    <w:r>
                      <w:rPr>
                        <w:rFonts w:ascii="Tahoma" w:hAnsi="Tahoma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w w:val="95"/>
                        <w:sz w:val="19"/>
                      </w:rPr>
                      <w:t>возглавляли</w:t>
                    </w:r>
                    <w:r>
                      <w:rPr>
                        <w:rFonts w:ascii="Tahoma" w:hAnsi="Tahoma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греки?</w:t>
                    </w:r>
                  </w:p>
                </w:txbxContent>
              </v:textbox>
              <w10:wrap type="none"/>
            </v:shape>
            <v:shape style="position:absolute;left:793;top:3345;width:908;height:397" type="#_x0000_t202" id="docshape2762" filled="true" fillcolor="#db413f" stroked="false">
              <v:textbox inset="0,0,0,0">
                <w:txbxContent>
                  <w:p>
                    <w:pPr>
                      <w:spacing w:line="218" w:lineRule="auto" w:before="0"/>
                      <w:ind w:left="132" w:right="127" w:firstLine="60"/>
                      <w:jc w:val="left"/>
                      <w:rPr>
                        <w:rFonts w:ascii="Trebuchet MS" w:hAnsi="Trebuchet MS"/>
                        <w:color w:val="000000"/>
                        <w:sz w:val="19"/>
                      </w:rPr>
                    </w:pPr>
                    <w:r>
                      <w:rPr>
                        <w:rFonts w:ascii="Trebuchet MS" w:hAnsi="Trebuchet MS"/>
                        <w:color w:val="FFFFFF"/>
                        <w:spacing w:val="-4"/>
                        <w:sz w:val="19"/>
                      </w:rPr>
                      <w:t>ТОЧКА </w:t>
                    </w:r>
                    <w:r>
                      <w:rPr>
                        <w:rFonts w:ascii="Trebuchet MS" w:hAnsi="Trebuchet MS"/>
                        <w:color w:val="FFFFFF"/>
                        <w:spacing w:val="-2"/>
                        <w:w w:val="95"/>
                        <w:sz w:val="19"/>
                      </w:rPr>
                      <w:t>ЗРЕНИЯ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В XVII в. всё в больших масштабах стала ощущаться потребность в специ- алистах,</w:t>
      </w:r>
      <w:r>
        <w:rPr>
          <w:spacing w:val="-1"/>
        </w:rPr>
        <w:t> </w:t>
      </w:r>
      <w:r>
        <w:rPr/>
        <w:t>знания</w:t>
      </w:r>
      <w:r>
        <w:rPr>
          <w:spacing w:val="-1"/>
        </w:rPr>
        <w:t> </w:t>
      </w:r>
      <w:r>
        <w:rPr/>
        <w:t>которых</w:t>
      </w:r>
      <w:r>
        <w:rPr>
          <w:spacing w:val="-1"/>
        </w:rPr>
        <w:t> </w:t>
      </w:r>
      <w:r>
        <w:rPr/>
        <w:t>были</w:t>
      </w:r>
      <w:r>
        <w:rPr>
          <w:spacing w:val="-1"/>
        </w:rPr>
        <w:t> </w:t>
      </w:r>
      <w:r>
        <w:rPr/>
        <w:t>нужны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конкретных</w:t>
      </w:r>
      <w:r>
        <w:rPr>
          <w:spacing w:val="-1"/>
        </w:rPr>
        <w:t> </w:t>
      </w:r>
      <w:r>
        <w:rPr/>
        <w:t>сферах,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первую</w:t>
      </w:r>
      <w:r>
        <w:rPr>
          <w:spacing w:val="-1"/>
        </w:rPr>
        <w:t> </w:t>
      </w:r>
      <w:r>
        <w:rPr/>
        <w:t>очередь на военном и дипломатическом поприще. Для их подготовки устраивались специальные</w:t>
      </w:r>
      <w:r>
        <w:rPr>
          <w:spacing w:val="-12"/>
        </w:rPr>
        <w:t> </w:t>
      </w:r>
      <w:r>
        <w:rPr/>
        <w:t>школы.</w:t>
      </w:r>
      <w:r>
        <w:rPr>
          <w:spacing w:val="-12"/>
        </w:rPr>
        <w:t> </w:t>
      </w:r>
      <w:r>
        <w:rPr/>
        <w:t>Так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1654</w:t>
      </w:r>
      <w:r>
        <w:rPr>
          <w:spacing w:val="-12"/>
        </w:rPr>
        <w:t> </w:t>
      </w:r>
      <w:r>
        <w:rPr/>
        <w:t>г.</w:t>
      </w:r>
      <w:r>
        <w:rPr>
          <w:spacing w:val="-12"/>
        </w:rPr>
        <w:t> </w:t>
      </w:r>
      <w:r>
        <w:rPr/>
        <w:t>была</w:t>
      </w:r>
      <w:r>
        <w:rPr>
          <w:spacing w:val="-12"/>
        </w:rPr>
        <w:t> </w:t>
      </w:r>
      <w:r>
        <w:rPr/>
        <w:t>основана</w:t>
      </w:r>
      <w:r>
        <w:rPr>
          <w:spacing w:val="-12"/>
        </w:rPr>
        <w:t> </w:t>
      </w:r>
      <w:r>
        <w:rPr/>
        <w:t>школа</w:t>
      </w:r>
      <w:r>
        <w:rPr>
          <w:spacing w:val="-12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Аптекарском</w:t>
      </w:r>
      <w:r>
        <w:rPr>
          <w:spacing w:val="-12"/>
        </w:rPr>
        <w:t> </w:t>
      </w:r>
      <w:r>
        <w:rPr/>
        <w:t>при- казе, которую ещё называли Лекарской школой. Её задачей была подготовка русских</w:t>
      </w:r>
      <w:r>
        <w:rPr>
          <w:spacing w:val="-3"/>
        </w:rPr>
        <w:t> </w:t>
      </w:r>
      <w:r>
        <w:rPr/>
        <w:t>лекарей,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учебное</w:t>
      </w:r>
      <w:r>
        <w:rPr>
          <w:spacing w:val="-3"/>
        </w:rPr>
        <w:t> </w:t>
      </w:r>
      <w:r>
        <w:rPr/>
        <w:t>заведение</w:t>
      </w:r>
      <w:r>
        <w:rPr>
          <w:spacing w:val="-3"/>
        </w:rPr>
        <w:t> </w:t>
      </w:r>
      <w:r>
        <w:rPr/>
        <w:t>считается</w:t>
      </w:r>
      <w:r>
        <w:rPr>
          <w:spacing w:val="-3"/>
        </w:rPr>
        <w:t> </w:t>
      </w:r>
      <w:r>
        <w:rPr/>
        <w:t>первым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России,</w:t>
      </w:r>
      <w:r>
        <w:rPr>
          <w:spacing w:val="-3"/>
        </w:rPr>
        <w:t> </w:t>
      </w:r>
      <w:r>
        <w:rPr/>
        <w:t>где</w:t>
      </w:r>
      <w:r>
        <w:rPr>
          <w:spacing w:val="-3"/>
        </w:rPr>
        <w:t> </w:t>
      </w:r>
      <w:r>
        <w:rPr/>
        <w:t>гото- вили профессиональных медиков. Ученики изучали основы хирургии, тера- пии,</w:t>
      </w:r>
      <w:r>
        <w:rPr>
          <w:spacing w:val="-9"/>
        </w:rPr>
        <w:t> </w:t>
      </w:r>
      <w:r>
        <w:rPr/>
        <w:t>анатомии,</w:t>
      </w:r>
      <w:r>
        <w:rPr>
          <w:spacing w:val="-9"/>
        </w:rPr>
        <w:t> </w:t>
      </w:r>
      <w:r>
        <w:rPr/>
        <w:t>учились</w:t>
      </w:r>
      <w:r>
        <w:rPr>
          <w:spacing w:val="-9"/>
        </w:rPr>
        <w:t> </w:t>
      </w:r>
      <w:r>
        <w:rPr/>
        <w:t>делать</w:t>
      </w:r>
      <w:r>
        <w:rPr>
          <w:spacing w:val="-9"/>
        </w:rPr>
        <w:t> </w:t>
      </w:r>
      <w:r>
        <w:rPr/>
        <w:t>лекарства.</w:t>
      </w:r>
      <w:r>
        <w:rPr>
          <w:spacing w:val="-10"/>
        </w:rPr>
        <w:t> </w:t>
      </w:r>
      <w:r>
        <w:rPr/>
        <w:t>Почти</w:t>
      </w:r>
      <w:r>
        <w:rPr>
          <w:spacing w:val="-9"/>
        </w:rPr>
        <w:t> </w:t>
      </w:r>
      <w:r>
        <w:rPr/>
        <w:t>все</w:t>
      </w:r>
      <w:r>
        <w:rPr>
          <w:spacing w:val="-9"/>
        </w:rPr>
        <w:t> </w:t>
      </w:r>
      <w:r>
        <w:rPr/>
        <w:t>преподаватели</w:t>
      </w:r>
      <w:r>
        <w:rPr>
          <w:spacing w:val="-9"/>
        </w:rPr>
        <w:t> </w:t>
      </w:r>
      <w:r>
        <w:rPr/>
        <w:t>были</w:t>
      </w:r>
      <w:r>
        <w:rPr>
          <w:spacing w:val="-10"/>
        </w:rPr>
        <w:t> </w:t>
      </w:r>
      <w:r>
        <w:rPr/>
        <w:t>ино- странцами. Подавляющее число выпускников школы становились </w:t>
      </w:r>
      <w:r>
        <w:rPr/>
        <w:t>военными врачами-лекарями.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концу</w:t>
      </w:r>
      <w:r>
        <w:rPr>
          <w:spacing w:val="-4"/>
        </w:rPr>
        <w:t> </w:t>
      </w:r>
      <w:r>
        <w:rPr/>
        <w:t>XVII</w:t>
      </w:r>
      <w:r>
        <w:rPr>
          <w:spacing w:val="-4"/>
        </w:rPr>
        <w:t> </w:t>
      </w:r>
      <w:r>
        <w:rPr/>
        <w:t>в.</w:t>
      </w:r>
      <w:r>
        <w:rPr>
          <w:spacing w:val="-4"/>
        </w:rPr>
        <w:t> </w:t>
      </w:r>
      <w:r>
        <w:rPr/>
        <w:t>уже</w:t>
      </w:r>
      <w:r>
        <w:rPr>
          <w:spacing w:val="-4"/>
        </w:rPr>
        <w:t> </w:t>
      </w:r>
      <w:r>
        <w:rPr/>
        <w:t>стало</w:t>
      </w:r>
      <w:r>
        <w:rPr>
          <w:spacing w:val="-4"/>
        </w:rPr>
        <w:t> </w:t>
      </w:r>
      <w:r>
        <w:rPr/>
        <w:t>нормой,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каждый</w:t>
      </w:r>
      <w:r>
        <w:rPr>
          <w:spacing w:val="-4"/>
        </w:rPr>
        <w:t> </w:t>
      </w:r>
      <w:r>
        <w:rPr/>
        <w:t>полк</w:t>
      </w:r>
      <w:r>
        <w:rPr>
          <w:spacing w:val="-4"/>
        </w:rPr>
        <w:t> </w:t>
      </w:r>
      <w:r>
        <w:rPr/>
        <w:t>имеет своего</w:t>
      </w:r>
      <w:r>
        <w:rPr>
          <w:spacing w:val="-5"/>
        </w:rPr>
        <w:t> </w:t>
      </w:r>
      <w:r>
        <w:rPr/>
        <w:t>лекаря.</w:t>
      </w:r>
      <w:r>
        <w:rPr>
          <w:spacing w:val="-5"/>
        </w:rPr>
        <w:t> </w:t>
      </w:r>
      <w:r>
        <w:rPr/>
        <w:t>Школа</w:t>
      </w:r>
      <w:r>
        <w:rPr>
          <w:spacing w:val="-5"/>
        </w:rPr>
        <w:t> </w:t>
      </w:r>
      <w:r>
        <w:rPr/>
        <w:t>при</w:t>
      </w:r>
      <w:r>
        <w:rPr>
          <w:spacing w:val="-5"/>
        </w:rPr>
        <w:t> </w:t>
      </w:r>
      <w:r>
        <w:rPr/>
        <w:t>Посольском</w:t>
      </w:r>
      <w:r>
        <w:rPr>
          <w:spacing w:val="-5"/>
        </w:rPr>
        <w:t> </w:t>
      </w:r>
      <w:r>
        <w:rPr/>
        <w:t>приказе</w:t>
      </w:r>
      <w:r>
        <w:rPr>
          <w:spacing w:val="-5"/>
        </w:rPr>
        <w:t> </w:t>
      </w:r>
      <w:r>
        <w:rPr/>
        <w:t>готовила</w:t>
      </w:r>
      <w:r>
        <w:rPr>
          <w:spacing w:val="-5"/>
        </w:rPr>
        <w:t> </w:t>
      </w:r>
      <w:r>
        <w:rPr/>
        <w:t>посольских</w:t>
      </w:r>
      <w:r>
        <w:rPr>
          <w:spacing w:val="-5"/>
        </w:rPr>
        <w:t> </w:t>
      </w:r>
      <w:r>
        <w:rPr/>
        <w:t>подьячих, переводчиков, толмачей. Одной из главных задач школы было обучение ино- странным языкам, включая «мёртвые» — латынь и древнегреческий. Школа продолжила свою работу в начале XVIII в.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7"/>
        </w:rPr>
      </w:pPr>
    </w:p>
    <w:p>
      <w:pPr>
        <w:tabs>
          <w:tab w:pos="1133" w:val="left" w:leader="none"/>
        </w:tabs>
        <w:spacing w:line="228" w:lineRule="exact" w:before="0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pacing w:val="25"/>
          <w:sz w:val="19"/>
        </w:rPr>
        <w:t> </w:t>
      </w:r>
      <w:r>
        <w:rPr>
          <w:rFonts w:ascii="Tahoma" w:hAnsi="Tahoma"/>
          <w:w w:val="95"/>
          <w:sz w:val="19"/>
        </w:rPr>
        <w:t>Как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вы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думаете,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насколько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распространённым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w w:val="95"/>
          <w:sz w:val="19"/>
        </w:rPr>
        <w:t>было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образование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России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w w:val="95"/>
          <w:sz w:val="19"/>
        </w:rPr>
        <w:t>XVII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spacing w:val="-5"/>
          <w:w w:val="95"/>
          <w:sz w:val="19"/>
        </w:rPr>
        <w:t>в.</w:t>
      </w:r>
    </w:p>
    <w:p>
      <w:pPr>
        <w:spacing w:line="208" w:lineRule="auto" w:before="8"/>
        <w:ind w:left="1133" w:right="791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pacing w:val="26"/>
          <w:sz w:val="19"/>
        </w:rPr>
        <w:t> </w:t>
      </w:r>
      <w:r>
        <w:rPr>
          <w:rFonts w:ascii="Tahoma" w:hAnsi="Tahoma"/>
          <w:w w:val="95"/>
          <w:sz w:val="19"/>
        </w:rPr>
        <w:t>Почему русские люди в XVII в. стремились получить образование? Какие возмож- </w:t>
      </w:r>
      <w:r>
        <w:rPr>
          <w:rFonts w:ascii="Tahoma" w:hAnsi="Tahoma"/>
          <w:sz w:val="19"/>
        </w:rPr>
        <w:t>ности это давало?</w:t>
      </w:r>
    </w:p>
    <w:p>
      <w:pPr>
        <w:pStyle w:val="BodyText"/>
        <w:spacing w:line="223" w:lineRule="auto" w:before="59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5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Немецкая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слобода.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Знакомству москвичей с западноевропейской культу- рой очень способствовала Немецкая слобода. Возникший за чертой города, этот «осколок» Европы был заселён иностранцами, взятыми на государеву службу, а также купцами, предпринимателями, мастерами, ремесленниками. Здесь, недалеко от реки Яузы, они обустроились на свой привычный лад, сохраняя свою веру и обычаи. Преобладали военные, нужда в которых в связи с реорганизацией царского войска была высока. Многие имели семьи. </w:t>
      </w:r>
      <w:r>
        <w:rPr>
          <w:color w:val="000000"/>
        </w:rPr>
        <w:t>Внеш- ний вид слободы с чистыми прямыми улицами, опрятными домиками с цвет- никами,</w:t>
      </w:r>
      <w:r>
        <w:rPr>
          <w:color w:val="000000"/>
          <w:spacing w:val="23"/>
        </w:rPr>
        <w:t> </w:t>
      </w:r>
      <w:r>
        <w:rPr>
          <w:color w:val="000000"/>
        </w:rPr>
        <w:t>сам</w:t>
      </w:r>
      <w:r>
        <w:rPr>
          <w:color w:val="000000"/>
          <w:spacing w:val="23"/>
        </w:rPr>
        <w:t> </w:t>
      </w:r>
      <w:r>
        <w:rPr>
          <w:color w:val="000000"/>
        </w:rPr>
        <w:t>уклад</w:t>
      </w:r>
      <w:r>
        <w:rPr>
          <w:color w:val="000000"/>
          <w:spacing w:val="23"/>
        </w:rPr>
        <w:t> </w:t>
      </w:r>
      <w:r>
        <w:rPr>
          <w:color w:val="000000"/>
        </w:rPr>
        <w:t>жизни</w:t>
      </w:r>
      <w:r>
        <w:rPr>
          <w:color w:val="000000"/>
          <w:spacing w:val="23"/>
        </w:rPr>
        <w:t> </w:t>
      </w:r>
      <w:r>
        <w:rPr>
          <w:color w:val="000000"/>
        </w:rPr>
        <w:t>с</w:t>
      </w:r>
      <w:r>
        <w:rPr>
          <w:color w:val="000000"/>
          <w:spacing w:val="23"/>
        </w:rPr>
        <w:t> </w:t>
      </w:r>
      <w:r>
        <w:rPr>
          <w:color w:val="000000"/>
        </w:rPr>
        <w:t>балами,</w:t>
      </w:r>
      <w:r>
        <w:rPr>
          <w:color w:val="000000"/>
          <w:spacing w:val="23"/>
        </w:rPr>
        <w:t> </w:t>
      </w:r>
      <w:r>
        <w:rPr>
          <w:color w:val="000000"/>
        </w:rPr>
        <w:t>маскарадами</w:t>
      </w:r>
      <w:r>
        <w:rPr>
          <w:color w:val="000000"/>
          <w:spacing w:val="23"/>
        </w:rPr>
        <w:t> </w:t>
      </w:r>
      <w:r>
        <w:rPr>
          <w:color w:val="000000"/>
        </w:rPr>
        <w:t>и</w:t>
      </w:r>
      <w:r>
        <w:rPr>
          <w:color w:val="000000"/>
          <w:spacing w:val="23"/>
        </w:rPr>
        <w:t> </w:t>
      </w:r>
      <w:r>
        <w:rPr>
          <w:color w:val="000000"/>
        </w:rPr>
        <w:t>вечерними</w:t>
      </w:r>
      <w:r>
        <w:rPr>
          <w:color w:val="000000"/>
          <w:spacing w:val="23"/>
        </w:rPr>
        <w:t> </w:t>
      </w:r>
      <w:r>
        <w:rPr>
          <w:color w:val="000000"/>
        </w:rPr>
        <w:t>посиделкам, в которых принимали участие женщины, разительно отличался от московско- го. В слободу потянулись знатные русские люди, сначала из любопытства, затем находя в подобном времяпрепровождении свои привлекательные сторо- ны. Со временем в числе завсегдатаев Немецкой слободы оказался молодой царь</w:t>
      </w:r>
      <w:r>
        <w:rPr>
          <w:color w:val="000000"/>
          <w:spacing w:val="40"/>
        </w:rPr>
        <w:t> </w:t>
      </w:r>
      <w:r>
        <w:rPr>
          <w:color w:val="000000"/>
        </w:rPr>
        <w:t>Пётр.</w:t>
      </w:r>
      <w:r>
        <w:rPr>
          <w:color w:val="000000"/>
          <w:spacing w:val="40"/>
        </w:rPr>
        <w:t> </w:t>
      </w:r>
      <w:r>
        <w:rPr>
          <w:color w:val="000000"/>
        </w:rPr>
        <w:t>Культурное</w:t>
      </w:r>
      <w:r>
        <w:rPr>
          <w:color w:val="000000"/>
          <w:spacing w:val="40"/>
        </w:rPr>
        <w:t> </w:t>
      </w:r>
      <w:r>
        <w:rPr>
          <w:color w:val="000000"/>
        </w:rPr>
        <w:t>влияние</w:t>
      </w:r>
      <w:r>
        <w:rPr>
          <w:color w:val="000000"/>
          <w:spacing w:val="40"/>
        </w:rPr>
        <w:t> </w:t>
      </w:r>
      <w:r>
        <w:rPr>
          <w:color w:val="000000"/>
        </w:rPr>
        <w:t>слободы</w:t>
      </w:r>
      <w:r>
        <w:rPr>
          <w:color w:val="000000"/>
          <w:spacing w:val="40"/>
        </w:rPr>
        <w:t> </w:t>
      </w:r>
      <w:r>
        <w:rPr>
          <w:color w:val="000000"/>
        </w:rPr>
        <w:t>в</w:t>
      </w:r>
      <w:r>
        <w:rPr>
          <w:color w:val="000000"/>
          <w:spacing w:val="40"/>
        </w:rPr>
        <w:t> </w:t>
      </w:r>
      <w:r>
        <w:rPr>
          <w:color w:val="000000"/>
        </w:rPr>
        <w:t>основном</w:t>
      </w:r>
      <w:r>
        <w:rPr>
          <w:color w:val="000000"/>
          <w:spacing w:val="40"/>
        </w:rPr>
        <w:t> </w:t>
      </w:r>
      <w:r>
        <w:rPr>
          <w:color w:val="000000"/>
        </w:rPr>
        <w:t>свелось</w:t>
      </w:r>
      <w:r>
        <w:rPr>
          <w:color w:val="000000"/>
          <w:spacing w:val="40"/>
        </w:rPr>
        <w:t> </w:t>
      </w:r>
      <w:r>
        <w:rPr>
          <w:color w:val="000000"/>
        </w:rPr>
        <w:t>к</w:t>
      </w:r>
      <w:r>
        <w:rPr>
          <w:color w:val="000000"/>
          <w:spacing w:val="40"/>
        </w:rPr>
        <w:t> </w:t>
      </w:r>
      <w:r>
        <w:rPr>
          <w:color w:val="000000"/>
        </w:rPr>
        <w:t>знакомству</w:t>
      </w:r>
      <w:r>
        <w:rPr>
          <w:color w:val="000000"/>
          <w:spacing w:val="40"/>
        </w:rPr>
        <w:t> </w:t>
      </w:r>
      <w:r>
        <w:rPr>
          <w:color w:val="000000"/>
        </w:rPr>
        <w:t>с обиходной европейской культурой. Но через эту обиходность в верхах рус- ского общества формировался интерес к западной культуре.</w:t>
      </w:r>
    </w:p>
    <w:p>
      <w:pPr>
        <w:spacing w:after="0" w:line="223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8"/>
        <w:rPr>
          <w:sz w:val="11"/>
        </w:rPr>
      </w:pPr>
    </w:p>
    <w:p>
      <w:pPr>
        <w:tabs>
          <w:tab w:pos="1133" w:val="left" w:leader="none"/>
        </w:tabs>
        <w:spacing w:line="220" w:lineRule="auto" w:before="103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Каким образом Немецкая слобода способствовала знакомству москвичей с западно- </w:t>
      </w:r>
      <w:r>
        <w:rPr>
          <w:rFonts w:ascii="Tahoma" w:hAnsi="Tahoma"/>
          <w:sz w:val="19"/>
        </w:rPr>
        <w:t>европейской культурой?</w:t>
      </w:r>
    </w:p>
    <w:p>
      <w:pPr>
        <w:pStyle w:val="BodyText"/>
        <w:spacing w:before="7"/>
        <w:rPr>
          <w:rFonts w:ascii="Tahoma"/>
          <w:sz w:val="16"/>
        </w:rPr>
      </w:pPr>
      <w:r>
        <w:rPr/>
        <w:pict>
          <v:group style="position:absolute;margin-left:36.553001pt;margin-top:11.213103pt;width:385.95pt;height:89.3pt;mso-position-horizontal-relative:page;mso-position-vertical-relative:paragraph;z-index:-15477248;mso-wrap-distance-left:0;mso-wrap-distance-right:0" id="docshapegroup2763" coordorigin="731,224" coordsize="7719,1786">
            <v:rect style="position:absolute;left:731;top:224;width:7719;height:1786" id="docshape2764" filled="true" fillcolor="#000000" stroked="false">
              <v:fill opacity="32768f" type="solid"/>
            </v:rect>
            <v:rect style="position:absolute;left:793;top:287;width:7597;height:1661" id="docshape2765" filled="true" fillcolor="#e9eff8" stroked="false">
              <v:fill type="solid"/>
            </v:rect>
            <v:shape style="position:absolute;left:891;top:385;width:356;height:351" type="#_x0000_t75" id="docshape2766" stroked="false">
              <v:imagedata r:id="rId535" o:title=""/>
            </v:shape>
            <v:shape style="position:absolute;left:731;top:224;width:7719;height:1786" type="#_x0000_t202" id="docshape2767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pacing w:val="-2"/>
                        <w:sz w:val="20"/>
                      </w:rPr>
                      <w:t>Усиление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светских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мотивов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искусстве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стало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главной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особенностью</w:t>
                    </w:r>
                    <w:r>
                      <w:rPr>
                        <w:rFonts w:ascii="Tahoma" w:hAnsi="Tahoma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разви- </w:t>
                    </w:r>
                    <w:r>
                      <w:rPr>
                        <w:rFonts w:ascii="Tahoma" w:hAnsi="Tahoma"/>
                        <w:sz w:val="20"/>
                      </w:rPr>
                      <w:t>тия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культуры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XVII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в.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Обмирщение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наиболее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сильно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затронуло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изобрази-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тельное искусство и литературу: появились парсунная живопись и сатириче- </w:t>
                    </w:r>
                    <w:r>
                      <w:rPr>
                        <w:rFonts w:ascii="Tahoma" w:hAnsi="Tahoma"/>
                        <w:sz w:val="20"/>
                      </w:rPr>
                      <w:t>ская литература. Развивалось образование.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7"/>
        <w:spacing w:before="80"/>
      </w:pPr>
      <w:r>
        <w:rPr/>
        <w:drawing>
          <wp:inline distT="0" distB="0" distL="0" distR="0">
            <wp:extent cx="144005" cy="144005"/>
            <wp:effectExtent l="0" t="0" r="0" b="0"/>
            <wp:docPr id="275" name="image4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459.png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pStyle w:val="ListParagraph"/>
        <w:numPr>
          <w:ilvl w:val="0"/>
          <w:numId w:val="130"/>
        </w:numPr>
        <w:tabs>
          <w:tab w:pos="1134" w:val="left" w:leader="none"/>
        </w:tabs>
        <w:spacing w:line="208" w:lineRule="auto" w:before="50" w:after="0"/>
        <w:ind w:left="1133" w:right="793" w:hanging="341"/>
        <w:jc w:val="both"/>
        <w:rPr>
          <w:sz w:val="19"/>
        </w:rPr>
      </w:pPr>
      <w:r>
        <w:rPr/>
        <w:pict>
          <v:rect style="position:absolute;margin-left:0pt;margin-top:18.899021pt;width:2.64253pt;height:140.04pt;mso-position-horizontal-relative:page;mso-position-vertical-relative:paragraph;z-index:15981056" id="docshape2768" filled="true" fillcolor="#000000" stroked="false">
            <v:fill opacity="32768f" type="solid"/>
            <w10:wrap type="none"/>
          </v:rect>
        </w:pict>
      </w:r>
      <w:r>
        <w:rPr>
          <w:sz w:val="19"/>
        </w:rPr>
        <w:t>Почему</w:t>
      </w:r>
      <w:r>
        <w:rPr>
          <w:spacing w:val="-10"/>
          <w:sz w:val="19"/>
        </w:rPr>
        <w:t> </w:t>
      </w:r>
      <w:r>
        <w:rPr>
          <w:sz w:val="19"/>
        </w:rPr>
        <w:t>ХVII</w:t>
      </w:r>
      <w:r>
        <w:rPr>
          <w:spacing w:val="-10"/>
          <w:sz w:val="19"/>
        </w:rPr>
        <w:t> </w:t>
      </w:r>
      <w:r>
        <w:rPr>
          <w:sz w:val="19"/>
        </w:rPr>
        <w:t>век</w:t>
      </w:r>
      <w:r>
        <w:rPr>
          <w:spacing w:val="-10"/>
          <w:sz w:val="19"/>
        </w:rPr>
        <w:t> </w:t>
      </w:r>
      <w:r>
        <w:rPr>
          <w:sz w:val="19"/>
        </w:rPr>
        <w:t>можно</w:t>
      </w:r>
      <w:r>
        <w:rPr>
          <w:spacing w:val="-10"/>
          <w:sz w:val="19"/>
        </w:rPr>
        <w:t> </w:t>
      </w:r>
      <w:r>
        <w:rPr>
          <w:sz w:val="19"/>
        </w:rPr>
        <w:t>назвать</w:t>
      </w:r>
      <w:r>
        <w:rPr>
          <w:spacing w:val="-10"/>
          <w:sz w:val="19"/>
        </w:rPr>
        <w:t> </w:t>
      </w:r>
      <w:r>
        <w:rPr>
          <w:sz w:val="19"/>
        </w:rPr>
        <w:t>переходным</w:t>
      </w:r>
      <w:r>
        <w:rPr>
          <w:spacing w:val="-10"/>
          <w:sz w:val="19"/>
        </w:rPr>
        <w:t> </w:t>
      </w:r>
      <w:r>
        <w:rPr>
          <w:sz w:val="19"/>
        </w:rPr>
        <w:t>от</w:t>
      </w:r>
      <w:r>
        <w:rPr>
          <w:spacing w:val="-10"/>
          <w:sz w:val="19"/>
        </w:rPr>
        <w:t> </w:t>
      </w:r>
      <w:r>
        <w:rPr>
          <w:sz w:val="19"/>
        </w:rPr>
        <w:t>Средневековья</w:t>
      </w:r>
      <w:r>
        <w:rPr>
          <w:spacing w:val="-10"/>
          <w:sz w:val="19"/>
        </w:rPr>
        <w:t> </w:t>
      </w:r>
      <w:r>
        <w:rPr>
          <w:sz w:val="19"/>
        </w:rPr>
        <w:t>к</w:t>
      </w:r>
      <w:r>
        <w:rPr>
          <w:spacing w:val="-10"/>
          <w:sz w:val="19"/>
        </w:rPr>
        <w:t> </w:t>
      </w:r>
      <w:r>
        <w:rPr>
          <w:sz w:val="19"/>
        </w:rPr>
        <w:t>Новому</w:t>
      </w:r>
      <w:r>
        <w:rPr>
          <w:spacing w:val="-10"/>
          <w:sz w:val="19"/>
        </w:rPr>
        <w:t> </w:t>
      </w:r>
      <w:r>
        <w:rPr>
          <w:sz w:val="19"/>
        </w:rPr>
        <w:t>времени? В чём проявилось своеобразие культурного развития России в XVII в.?</w:t>
      </w:r>
    </w:p>
    <w:p>
      <w:pPr>
        <w:pStyle w:val="ListParagraph"/>
        <w:numPr>
          <w:ilvl w:val="0"/>
          <w:numId w:val="130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Заполните</w:t>
      </w:r>
      <w:r>
        <w:rPr>
          <w:spacing w:val="2"/>
          <w:sz w:val="19"/>
        </w:rPr>
        <w:t> </w:t>
      </w:r>
      <w:r>
        <w:rPr>
          <w:w w:val="95"/>
          <w:sz w:val="19"/>
        </w:rPr>
        <w:t>в</w:t>
      </w:r>
      <w:r>
        <w:rPr>
          <w:spacing w:val="2"/>
          <w:sz w:val="19"/>
        </w:rPr>
        <w:t> </w:t>
      </w:r>
      <w:r>
        <w:rPr>
          <w:w w:val="95"/>
          <w:sz w:val="19"/>
        </w:rPr>
        <w:t>тетради</w:t>
      </w:r>
      <w:r>
        <w:rPr>
          <w:spacing w:val="2"/>
          <w:sz w:val="19"/>
        </w:rPr>
        <w:t> </w:t>
      </w:r>
      <w:r>
        <w:rPr>
          <w:spacing w:val="-2"/>
          <w:w w:val="95"/>
          <w:sz w:val="19"/>
        </w:rPr>
        <w:t>таблицу.</w:t>
      </w:r>
    </w:p>
    <w:p>
      <w:pPr>
        <w:pStyle w:val="ListParagraph"/>
        <w:numPr>
          <w:ilvl w:val="0"/>
          <w:numId w:val="130"/>
        </w:numPr>
        <w:tabs>
          <w:tab w:pos="1134" w:val="left" w:leader="none"/>
        </w:tabs>
        <w:spacing w:line="208" w:lineRule="auto" w:before="49" w:after="0"/>
        <w:ind w:left="1133" w:right="791" w:hanging="341"/>
        <w:jc w:val="both"/>
        <w:rPr>
          <w:sz w:val="19"/>
        </w:rPr>
      </w:pPr>
      <w:r>
        <w:rPr>
          <w:sz w:val="19"/>
        </w:rPr>
        <w:t>Сравните</w:t>
      </w:r>
      <w:r>
        <w:rPr>
          <w:spacing w:val="-13"/>
          <w:sz w:val="19"/>
        </w:rPr>
        <w:t> </w:t>
      </w:r>
      <w:r>
        <w:rPr>
          <w:sz w:val="19"/>
        </w:rPr>
        <w:t>литературу</w:t>
      </w:r>
      <w:r>
        <w:rPr>
          <w:spacing w:val="-13"/>
          <w:sz w:val="19"/>
        </w:rPr>
        <w:t> </w:t>
      </w:r>
      <w:r>
        <w:rPr>
          <w:sz w:val="19"/>
        </w:rPr>
        <w:t>XVI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XVII</w:t>
      </w:r>
      <w:r>
        <w:rPr>
          <w:spacing w:val="-13"/>
          <w:sz w:val="19"/>
        </w:rPr>
        <w:t> </w:t>
      </w:r>
      <w:r>
        <w:rPr>
          <w:sz w:val="19"/>
        </w:rPr>
        <w:t>вв.</w:t>
      </w:r>
      <w:r>
        <w:rPr>
          <w:spacing w:val="-13"/>
          <w:sz w:val="19"/>
        </w:rPr>
        <w:t> </w:t>
      </w:r>
      <w:r>
        <w:rPr>
          <w:sz w:val="19"/>
        </w:rPr>
        <w:t>Укажите,</w:t>
      </w:r>
      <w:r>
        <w:rPr>
          <w:spacing w:val="-13"/>
          <w:sz w:val="19"/>
        </w:rPr>
        <w:t> </w:t>
      </w:r>
      <w:r>
        <w:rPr>
          <w:sz w:val="19"/>
        </w:rPr>
        <w:t>что</w:t>
      </w:r>
      <w:r>
        <w:rPr>
          <w:spacing w:val="-13"/>
          <w:sz w:val="19"/>
        </w:rPr>
        <w:t> </w:t>
      </w:r>
      <w:r>
        <w:rPr>
          <w:sz w:val="19"/>
        </w:rPr>
        <w:t>было</w:t>
      </w:r>
      <w:r>
        <w:rPr>
          <w:spacing w:val="-13"/>
          <w:sz w:val="19"/>
        </w:rPr>
        <w:t> </w:t>
      </w:r>
      <w:r>
        <w:rPr>
          <w:sz w:val="19"/>
        </w:rPr>
        <w:t>у</w:t>
      </w:r>
      <w:r>
        <w:rPr>
          <w:spacing w:val="-13"/>
          <w:sz w:val="19"/>
        </w:rPr>
        <w:t> </w:t>
      </w:r>
      <w:r>
        <w:rPr>
          <w:sz w:val="19"/>
        </w:rPr>
        <w:t>них</w:t>
      </w:r>
      <w:r>
        <w:rPr>
          <w:spacing w:val="-13"/>
          <w:sz w:val="19"/>
        </w:rPr>
        <w:t> </w:t>
      </w:r>
      <w:r>
        <w:rPr>
          <w:sz w:val="19"/>
        </w:rPr>
        <w:t>общее,</w:t>
      </w:r>
      <w:r>
        <w:rPr>
          <w:spacing w:val="-13"/>
          <w:sz w:val="19"/>
        </w:rPr>
        <w:t> </w:t>
      </w:r>
      <w:r>
        <w:rPr>
          <w:sz w:val="19"/>
        </w:rPr>
        <w:t>а</w:t>
      </w:r>
      <w:r>
        <w:rPr>
          <w:spacing w:val="-13"/>
          <w:sz w:val="19"/>
        </w:rPr>
        <w:t> </w:t>
      </w:r>
      <w:r>
        <w:rPr>
          <w:sz w:val="19"/>
        </w:rPr>
        <w:t>что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разли- </w:t>
      </w:r>
      <w:r>
        <w:rPr>
          <w:spacing w:val="-2"/>
          <w:sz w:val="19"/>
        </w:rPr>
        <w:t>чалось.</w:t>
      </w:r>
    </w:p>
    <w:p>
      <w:pPr>
        <w:spacing w:line="208" w:lineRule="auto" w:before="66"/>
        <w:ind w:left="1133" w:right="792" w:hanging="771"/>
        <w:jc w:val="both"/>
        <w:rPr>
          <w:rFonts w:ascii="Tahoma" w:hAnsi="Tahoma"/>
          <w:sz w:val="19"/>
        </w:rPr>
      </w:pPr>
      <w:r>
        <w:rPr>
          <w:position w:val="-2"/>
        </w:rPr>
        <w:drawing>
          <wp:inline distT="0" distB="0" distL="0" distR="0">
            <wp:extent cx="216009" cy="121640"/>
            <wp:effectExtent l="0" t="0" r="0" b="0"/>
            <wp:docPr id="277" name="image4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460.png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2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4.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общего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отметить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развитии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образования,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науки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литературы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z w:val="19"/>
        </w:rPr>
        <w:t>России и в странах Западной Европы в XVII в.? Какие были различия?</w:t>
      </w:r>
    </w:p>
    <w:p>
      <w:pPr>
        <w:spacing w:before="43"/>
        <w:ind w:left="793" w:right="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5.</w:t>
      </w:r>
      <w:r>
        <w:rPr>
          <w:rFonts w:ascii="Calibri" w:hAnsi="Calibri"/>
          <w:b/>
          <w:color w:val="DB413F"/>
          <w:spacing w:val="69"/>
          <w:sz w:val="19"/>
        </w:rPr>
        <w:t> </w:t>
      </w:r>
      <w:r>
        <w:rPr>
          <w:rFonts w:ascii="Tahoma" w:hAnsi="Tahoma"/>
          <w:sz w:val="19"/>
        </w:rPr>
        <w:t>Сравните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развитие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искусства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XVI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вв.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Укажите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pacing w:val="-2"/>
          <w:sz w:val="19"/>
        </w:rPr>
        <w:t>различия.</w:t>
      </w:r>
    </w:p>
    <w:p>
      <w:pPr>
        <w:spacing w:line="213" w:lineRule="auto" w:before="46"/>
        <w:ind w:left="1133" w:right="791" w:hanging="754"/>
        <w:jc w:val="both"/>
        <w:rPr>
          <w:rFonts w:ascii="Tahoma" w:hAnsi="Tahoma"/>
          <w:sz w:val="19"/>
        </w:rPr>
      </w:pPr>
      <w:r>
        <w:rPr>
          <w:position w:val="-3"/>
        </w:rPr>
        <w:drawing>
          <wp:inline distT="0" distB="0" distL="0" distR="0">
            <wp:extent cx="216009" cy="121640"/>
            <wp:effectExtent l="0" t="0" r="0" b="0"/>
            <wp:docPr id="279" name="image4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461.png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9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6.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Какой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характер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носило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западноевропейское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влияние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русскую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культуру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ХVII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в.? Чем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объяснить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усиление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интереса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европейской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культуре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российском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об- ществе XVII в.?</w:t>
      </w:r>
    </w:p>
    <w:p>
      <w:pPr>
        <w:spacing w:line="213" w:lineRule="auto" w:before="62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DB413F"/>
          <w:sz w:val="19"/>
        </w:rPr>
        <w:t>7.</w:t>
      </w:r>
      <w:r>
        <w:rPr>
          <w:rFonts w:ascii="Calibri" w:hAnsi="Calibri"/>
          <w:b/>
          <w:color w:val="DB413F"/>
          <w:spacing w:val="80"/>
          <w:sz w:val="19"/>
        </w:rPr>
        <w:t> </w:t>
      </w:r>
      <w:r>
        <w:rPr>
          <w:rFonts w:ascii="Tahoma" w:hAnsi="Tahoma"/>
          <w:sz w:val="19"/>
        </w:rPr>
        <w:t>Выделите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характерные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особенности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архитектуры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Докажите,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московское </w:t>
      </w:r>
      <w:r>
        <w:rPr>
          <w:rFonts w:ascii="Tahoma" w:hAnsi="Tahoma"/>
          <w:w w:val="95"/>
          <w:sz w:val="19"/>
        </w:rPr>
        <w:t>(нарышкинское) барокко является оригинальным и самобытным направлением </w:t>
      </w:r>
      <w:r>
        <w:rPr>
          <w:rFonts w:ascii="Tahoma" w:hAnsi="Tahoma"/>
          <w:w w:val="95"/>
          <w:sz w:val="19"/>
        </w:rPr>
        <w:t>рус-</w:t>
      </w:r>
      <w:r>
        <w:rPr>
          <w:rFonts w:ascii="Tahoma" w:hAnsi="Tahoma"/>
          <w:w w:val="95"/>
          <w:sz w:val="19"/>
        </w:rPr>
        <w:t> </w:t>
      </w:r>
      <w:r>
        <w:rPr>
          <w:rFonts w:ascii="Tahoma" w:hAnsi="Tahoma"/>
          <w:sz w:val="19"/>
        </w:rPr>
        <w:t>ского зодчества.</w:t>
      </w:r>
    </w:p>
    <w:p>
      <w:pPr>
        <w:spacing w:line="208" w:lineRule="auto" w:before="67"/>
        <w:ind w:left="1133" w:right="791" w:hanging="794"/>
        <w:jc w:val="both"/>
        <w:rPr>
          <w:rFonts w:ascii="Tahoma" w:hAnsi="Tahoma"/>
          <w:sz w:val="19"/>
        </w:rPr>
      </w:pPr>
      <w:r>
        <w:rPr>
          <w:position w:val="-3"/>
        </w:rPr>
        <w:drawing>
          <wp:inline distT="0" distB="0" distL="0" distR="0">
            <wp:extent cx="216010" cy="121640"/>
            <wp:effectExtent l="0" t="0" r="0" b="0"/>
            <wp:docPr id="281" name="image4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462.png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10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8.*</w:t>
      </w:r>
      <w:r>
        <w:rPr>
          <w:rFonts w:ascii="Calibri" w:hAnsi="Calibri"/>
          <w:b/>
          <w:color w:val="DB413F"/>
          <w:spacing w:val="15"/>
          <w:sz w:val="19"/>
        </w:rPr>
        <w:t> </w:t>
      </w:r>
      <w:r>
        <w:rPr>
          <w:rFonts w:ascii="Tahoma" w:hAnsi="Tahoma"/>
          <w:sz w:val="19"/>
        </w:rPr>
        <w:t>Можно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утверждать,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развитие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искусства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России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существенно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отста- вало от западноевропейского? Аргументируйте ответ.</w:t>
      </w:r>
    </w:p>
    <w:p>
      <w:pPr>
        <w:pStyle w:val="Heading7"/>
        <w:tabs>
          <w:tab w:pos="8163" w:val="left" w:leader="none"/>
        </w:tabs>
      </w:pPr>
      <w:r>
        <w:rPr/>
        <w:pict>
          <v:group style="position:absolute;margin-left:146.483902pt;margin-top:11.839163pt;width:256.05pt;height:7.85pt;mso-position-horizontal-relative:page;mso-position-vertical-relative:paragraph;z-index:-21742080" id="docshapegroup2769" coordorigin="2930,237" coordsize="5121,157">
            <v:line style="position:absolute" from="2980,315" to="7956,315" stroked="true" strokeweight="1pt" strokecolor="#4495d1">
              <v:stroke dashstyle="dot"/>
            </v:line>
            <v:shape style="position:absolute;left:2929;top:304;width:5057;height:20" id="docshape2770" coordorigin="2930,305" coordsize="5057,20" path="m2950,315l2947,308,2940,305,2933,308,2930,315,2933,322,2940,325,2947,322,2950,315xm7986,315l7983,308,7976,305,7969,308,7966,315,7969,322,7976,325,7983,322,7986,315xe" filled="true" fillcolor="#4495d1" stroked="false">
              <v:path arrowok="t"/>
              <v:fill type="solid"/>
            </v:shape>
            <v:shape style="position:absolute;left:7966;top:236;width:84;height:157" id="docshape2771" coordorigin="7966,237" coordsize="84,157" path="m7966,237l7966,393,8050,315,7966,237xe" filled="true" fillcolor="#4495d1" stroked="false">
              <v:path arrowok="t"/>
              <v:fill type="solid"/>
            </v:shape>
            <w10:wrap type="none"/>
          </v:group>
        </w:pict>
      </w:r>
      <w:r>
        <w:rPr>
          <w:color w:val="DB413F"/>
          <w:w w:val="80"/>
        </w:rPr>
        <w:t>Работаем</w:t>
      </w:r>
      <w:r>
        <w:rPr>
          <w:color w:val="DB413F"/>
          <w:spacing w:val="8"/>
        </w:rPr>
        <w:t> </w:t>
      </w:r>
      <w:r>
        <w:rPr>
          <w:color w:val="DB413F"/>
          <w:w w:val="80"/>
        </w:rPr>
        <w:t>с</w:t>
      </w:r>
      <w:r>
        <w:rPr>
          <w:color w:val="DB413F"/>
          <w:spacing w:val="10"/>
        </w:rPr>
        <w:t> </w:t>
      </w:r>
      <w:r>
        <w:rPr>
          <w:color w:val="DB413F"/>
          <w:spacing w:val="-2"/>
          <w:w w:val="80"/>
        </w:rPr>
        <w:t>ПОНЯТИЕМ</w:t>
      </w:r>
      <w:r>
        <w:rPr>
          <w:color w:val="DB413F"/>
        </w:rPr>
        <w:tab/>
      </w:r>
      <w:r>
        <w:rPr>
          <w:color w:val="DB413F"/>
          <w:position w:val="-5"/>
        </w:rPr>
        <w:drawing>
          <wp:inline distT="0" distB="0" distL="0" distR="0">
            <wp:extent cx="144005" cy="179997"/>
            <wp:effectExtent l="0" t="0" r="0" b="0"/>
            <wp:docPr id="283" name="image4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404.png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B413F"/>
          <w:position w:val="-5"/>
        </w:rPr>
      </w:r>
    </w:p>
    <w:p>
      <w:pPr>
        <w:spacing w:line="220" w:lineRule="auto" w:before="35"/>
        <w:ind w:left="1133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вы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понимаете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понятие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«обмирщение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культуры»?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чём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выразился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процесс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z w:val="19"/>
        </w:rPr>
        <w:t>об- мирщения в русском искусстве ХVII в.?</w:t>
      </w:r>
    </w:p>
    <w:p>
      <w:pPr>
        <w:pStyle w:val="BodyText"/>
        <w:spacing w:before="11"/>
        <w:rPr>
          <w:rFonts w:ascii="Tahoma"/>
          <w:sz w:val="11"/>
        </w:rPr>
      </w:pPr>
      <w:r>
        <w:rPr/>
        <w:pict>
          <v:group style="position:absolute;margin-left:36.553001pt;margin-top:8.388672pt;width:385.95pt;height:36.4pt;mso-position-horizontal-relative:page;mso-position-vertical-relative:paragraph;z-index:-15476736;mso-wrap-distance-left:0;mso-wrap-distance-right:0" id="docshapegroup2772" coordorigin="731,168" coordsize="7719,728">
            <v:rect style="position:absolute;left:731;top:167;width:7719;height:728" id="docshape2773" filled="true" fillcolor="#000000" stroked="false">
              <v:fill opacity="19660f" type="solid"/>
            </v:rect>
            <v:rect style="position:absolute;left:793;top:230;width:7597;height:602" id="docshape2774" filled="true" fillcolor="#ffffff" stroked="false">
              <v:fill type="solid"/>
            </v:rect>
            <v:shape style="position:absolute;left:877;top:330;width:397;height:397" type="#_x0000_t75" id="docshape2775" stroked="false">
              <v:imagedata r:id="rId107" o:title=""/>
            </v:shape>
            <v:shape style="position:absolute;left:986;top:354;width:191;height:371" type="#_x0000_t202" id="docshape2776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305;width:6574;height:467" type="#_x0000_t202" id="docshape2777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11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1"/>
        </w:rPr>
      </w:pPr>
    </w:p>
    <w:p>
      <w:pPr>
        <w:pStyle w:val="Heading3"/>
        <w:tabs>
          <w:tab w:pos="1502" w:val="left" w:leader="none"/>
        </w:tabs>
        <w:spacing w:before="82"/>
        <w:ind w:left="538"/>
      </w:pPr>
      <w:r>
        <w:rPr/>
        <w:pict>
          <v:group style="position:absolute;margin-left:0pt;margin-top:27.13937pt;width:459.25pt;height:406pt;mso-position-horizontal-relative:page;mso-position-vertical-relative:paragraph;z-index:-21741056" id="docshapegroup2778" coordorigin="0,543" coordsize="9185,8120">
            <v:rect style="position:absolute;left:0;top:2254;width:9185;height:6408" id="docshape2779" filled="true" fillcolor="#e6e7e8" stroked="false">
              <v:fill type="solid"/>
            </v:rect>
            <v:line style="position:absolute" from="624,618" to="624,8435" stroked="true" strokeweight="1.5pt" strokecolor="#4495d1">
              <v:stroke dashstyle="dot"/>
            </v:line>
            <v:shape style="position:absolute;left:608;top:542;width:30;height:7937" id="docshape2780" coordorigin="609,543" coordsize="30,7937" path="m639,8465l634,8454,624,8450,613,8454,609,8465,613,8475,624,8480,634,8475,639,8465xm639,558l634,547,624,543,613,547,609,558,613,568,624,573,634,568,639,558xe" filled="true" fillcolor="#4495d1" stroked="false">
              <v:path arrowok="t"/>
              <v:fill type="solid"/>
            </v:shape>
            <v:shape style="position:absolute;left:425;top:892;width:397;height:397" type="#_x0000_t75" id="docshape2781" stroked="false">
              <v:imagedata r:id="rId107" o:title=""/>
            </v:shape>
            <v:rect style="position:absolute;left:731;top:6030;width:7719;height:2016" id="docshape2782" filled="true" fillcolor="#000000" stroked="false">
              <v:fill opacity="32768f" type="solid"/>
            </v:rect>
            <v:rect style="position:absolute;left:793;top:6093;width:7597;height:1895" id="docshape2783" filled="true" fillcolor="#ffffff" stroked="false">
              <v:fill type="solid"/>
            </v:rect>
            <v:rect style="position:absolute;left:731;top:1517;width:7719;height:4724" id="docshape2784" filled="true" fillcolor="#000000" stroked="false">
              <v:fill opacity="32768f" type="solid"/>
            </v:rect>
            <v:shape style="position:absolute;left:803;top:1590;width:7577;height:4584" type="#_x0000_t75" id="docshape2785" stroked="false">
              <v:imagedata r:id="rId540" o:title=""/>
            </v:shape>
            <v:rect style="position:absolute;left:803;top:1590;width:7577;height:4584" id="docshape2786" filled="false" stroked="true" strokeweight="1pt" strokecolor="#ffffff">
              <v:stroke dashstyle="solid"/>
            </v:rect>
            <v:shape style="position:absolute;left:396;top:8192;width:397;height:397" type="#_x0000_t75" id="docshape2787" stroked="false">
              <v:imagedata r:id="rId511" o:title=""/>
            </v:shape>
            <w10:wrap type="none"/>
          </v:group>
        </w:pict>
      </w:r>
      <w:r>
        <w:rPr/>
        <w:pict>
          <v:group style="position:absolute;margin-left:40.133999pt;margin-top:5.74227pt;width:28.8pt;height:28.8pt;mso-position-horizontal-relative:page;mso-position-vertical-relative:paragraph;z-index:-21740544" id="docshapegroup2788" coordorigin="803,115" coordsize="576,576">
            <v:rect style="position:absolute;left:802;top:114;width:576;height:576" id="docshape2789" filled="true" fillcolor="#000000" stroked="false">
              <v:fill opacity="19660f" type="solid"/>
            </v:rect>
            <v:rect style="position:absolute;left:822;top:134;width:457;height:454" id="docshape2790" filled="true" fillcolor="#db413f" stroked="false">
              <v:fill type="solid"/>
            </v:rect>
            <v:shape style="position:absolute;left:802;top:114;width:576;height:576" type="#_x0000_t202" id="docshape2791" filled="false" stroked="false">
              <v:textbox inset="0,0,0,0">
                <w:txbxContent>
                  <w:p>
                    <w:pPr>
                      <w:spacing w:line="475" w:lineRule="exact" w:before="0"/>
                      <w:ind w:left="67" w:right="0" w:firstLine="0"/>
                      <w:jc w:val="left"/>
                      <w:rPr>
                        <w:rFonts w:ascii="Tahoma"/>
                        <w:sz w:val="40"/>
                      </w:rPr>
                    </w:pPr>
                    <w:r>
                      <w:rPr>
                        <w:rFonts w:ascii="Tahoma"/>
                        <w:color w:val="FFFFFF"/>
                        <w:spacing w:val="-5"/>
                        <w:w w:val="90"/>
                        <w:sz w:val="40"/>
                      </w:rPr>
                      <w:t>48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spacing w:val="-10"/>
          <w:w w:val="90"/>
          <w:position w:val="3"/>
        </w:rPr>
        <w:t>§</w:t>
      </w:r>
      <w:r>
        <w:rPr>
          <w:color w:val="DB413F"/>
          <w:position w:val="3"/>
        </w:rPr>
        <w:tab/>
      </w:r>
      <w:r>
        <w:rPr>
          <w:color w:val="DB413F"/>
          <w:w w:val="80"/>
        </w:rPr>
        <w:t>Мир</w:t>
      </w:r>
      <w:r>
        <w:rPr>
          <w:color w:val="DB413F"/>
        </w:rPr>
        <w:t> </w:t>
      </w:r>
      <w:r>
        <w:rPr>
          <w:color w:val="DB413F"/>
          <w:w w:val="80"/>
        </w:rPr>
        <w:t>человека</w:t>
      </w:r>
      <w:r>
        <w:rPr>
          <w:color w:val="DB413F"/>
        </w:rPr>
        <w:t> </w:t>
      </w:r>
      <w:r>
        <w:rPr>
          <w:color w:val="DB413F"/>
          <w:w w:val="80"/>
        </w:rPr>
        <w:t>XVII</w:t>
      </w:r>
      <w:r>
        <w:rPr>
          <w:color w:val="DB413F"/>
        </w:rPr>
        <w:t> </w:t>
      </w:r>
      <w:r>
        <w:rPr>
          <w:color w:val="DB413F"/>
          <w:spacing w:val="-5"/>
          <w:w w:val="80"/>
        </w:rPr>
        <w:t>в.</w:t>
      </w:r>
    </w:p>
    <w:p>
      <w:pPr>
        <w:pStyle w:val="Heading8"/>
        <w:spacing w:line="216" w:lineRule="auto"/>
        <w:ind w:left="1502"/>
      </w:pPr>
      <w:r>
        <w:rPr/>
        <w:pict>
          <v:shape style="position:absolute;margin-left:26.6933pt;margin-top:16.112642pt;width:8.550pt;height:18.55pt;mso-position-horizontal-relative:page;mso-position-vertical-relative:paragraph;z-index:15983616" type="#_x0000_t202" id="docshape2792" filled="false" stroked="false">
            <v:textbox inset="0,0,0,0">
              <w:txbxContent>
                <w:p>
                  <w:pPr>
                    <w:spacing w:line="366" w:lineRule="exact" w:before="4"/>
                    <w:ind w:left="0" w:right="0" w:firstLine="0"/>
                    <w:jc w:val="left"/>
                    <w:rPr>
                      <w:rFonts w:ascii="Calibri"/>
                      <w:b/>
                      <w:sz w:val="30"/>
                    </w:rPr>
                  </w:pPr>
                  <w:r>
                    <w:rPr>
                      <w:rFonts w:ascii="Calibri"/>
                      <w:b/>
                      <w:color w:val="FFFFFF"/>
                      <w:w w:val="123"/>
                      <w:sz w:val="3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Какие</w:t>
      </w:r>
      <w:r>
        <w:rPr>
          <w:spacing w:val="74"/>
          <w:w w:val="115"/>
        </w:rPr>
        <w:t> </w:t>
      </w:r>
      <w:r>
        <w:rPr>
          <w:w w:val="115"/>
        </w:rPr>
        <w:t>изменения</w:t>
      </w:r>
      <w:r>
        <w:rPr>
          <w:spacing w:val="74"/>
          <w:w w:val="115"/>
        </w:rPr>
        <w:t> </w:t>
      </w:r>
      <w:r>
        <w:rPr>
          <w:w w:val="115"/>
        </w:rPr>
        <w:t>доказывают,</w:t>
      </w:r>
      <w:r>
        <w:rPr>
          <w:spacing w:val="74"/>
          <w:w w:val="115"/>
        </w:rPr>
        <w:t> </w:t>
      </w:r>
      <w:r>
        <w:rPr>
          <w:w w:val="115"/>
        </w:rPr>
        <w:t>что</w:t>
      </w:r>
      <w:r>
        <w:rPr>
          <w:spacing w:val="74"/>
          <w:w w:val="115"/>
        </w:rPr>
        <w:t> </w:t>
      </w:r>
      <w:r>
        <w:rPr>
          <w:w w:val="115"/>
        </w:rPr>
        <w:t>Россия</w:t>
      </w:r>
      <w:r>
        <w:rPr>
          <w:spacing w:val="74"/>
          <w:w w:val="115"/>
        </w:rPr>
        <w:t> </w:t>
      </w:r>
      <w:r>
        <w:rPr>
          <w:w w:val="115"/>
        </w:rPr>
        <w:t>переживала</w:t>
      </w:r>
      <w:r>
        <w:rPr>
          <w:spacing w:val="74"/>
          <w:w w:val="115"/>
        </w:rPr>
        <w:t> </w:t>
      </w:r>
      <w:r>
        <w:rPr>
          <w:w w:val="115"/>
        </w:rPr>
        <w:t>переход к новому этапу развития?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0"/>
        <w:rPr>
          <w:rFonts w:ascii="Calibri"/>
          <w:b/>
          <w:sz w:val="19"/>
        </w:rPr>
      </w:pPr>
      <w:r>
        <w:rPr/>
        <w:pict>
          <v:shape style="position:absolute;margin-left:36.553001pt;margin-top:13.327453pt;width:382.5pt;height:90.35pt;mso-position-horizontal-relative:page;mso-position-vertical-relative:paragraph;z-index:-15475200;mso-wrap-distance-left:0;mso-wrap-distance-right:0" type="#_x0000_t202" id="docshape2793" filled="false" stroked="false">
            <v:textbox inset="0,0,0,0">
              <w:txbxContent>
                <w:p>
                  <w:pPr>
                    <w:spacing w:line="220" w:lineRule="auto" w:before="94"/>
                    <w:ind w:left="176" w:right="180" w:firstLine="0"/>
                    <w:jc w:val="both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sz w:val="19"/>
                    </w:rPr>
                    <w:t>«Боярская свадьба».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</w:t>
                  </w:r>
                  <w:r>
                    <w:rPr>
                      <w:rFonts w:ascii="Trebuchet MS" w:hAnsi="Trebuchet MS"/>
                      <w:i/>
                      <w:spacing w:val="-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В.</w:t>
                  </w:r>
                  <w:r>
                    <w:rPr>
                      <w:rFonts w:ascii="Trebuchet MS" w:hAnsi="Trebuchet MS"/>
                      <w:i/>
                      <w:spacing w:val="-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Лебедев.</w:t>
                  </w:r>
                  <w:r>
                    <w:rPr>
                      <w:rFonts w:ascii="Trebuchet MS" w:hAnsi="Trebuchet MS"/>
                      <w:i/>
                      <w:spacing w:val="-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Москва,</w:t>
                  </w:r>
                  <w:r>
                    <w:rPr>
                      <w:rFonts w:ascii="Trebuchet MS" w:hAnsi="Trebuchet MS"/>
                      <w:i/>
                      <w:spacing w:val="-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Государственная</w:t>
                  </w:r>
                  <w:r>
                    <w:rPr>
                      <w:rFonts w:ascii="Trebuchet MS" w:hAnsi="Trebuchet MS"/>
                      <w:i/>
                      <w:spacing w:val="-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Третьяков-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ская галерея</w:t>
                  </w:r>
                </w:p>
                <w:p>
                  <w:pPr>
                    <w:spacing w:line="220" w:lineRule="auto" w:before="111"/>
                    <w:ind w:left="176" w:right="101" w:firstLine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В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XVII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в.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семья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играла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огромную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роль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обществе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—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не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только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потому,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что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обеспе- чивала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существование,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кормила,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воспитывала,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обучала,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сохраняла</w:t>
                  </w:r>
                  <w:r>
                    <w:rPr>
                      <w:spacing w:val="-14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</w:t>
                  </w:r>
                  <w:r>
                    <w:rPr>
                      <w:spacing w:val="-13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передавала традиции.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В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сословном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обществе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именно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семьёй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был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связан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социальный</w:t>
                  </w:r>
                  <w:r>
                    <w:rPr>
                      <w:spacing w:val="-12"/>
                      <w:sz w:val="19"/>
                    </w:rPr>
                    <w:t> </w:t>
                  </w:r>
                  <w:r>
                    <w:rPr>
                      <w:sz w:val="19"/>
                    </w:rPr>
                    <w:t>статус. </w:t>
                  </w:r>
                  <w:r>
                    <w:rPr>
                      <w:w w:val="95"/>
                      <w:sz w:val="19"/>
                    </w:rPr>
                    <w:t>Она</w:t>
                  </w:r>
                  <w:r>
                    <w:rPr>
                      <w:spacing w:val="2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вводила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человека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в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общественную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жизнь.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Главу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семьи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было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принято</w:t>
                  </w:r>
                  <w:r>
                    <w:rPr>
                      <w:spacing w:val="3"/>
                      <w:sz w:val="19"/>
                    </w:rPr>
                    <w:t> </w:t>
                  </w:r>
                  <w:r>
                    <w:rPr>
                      <w:spacing w:val="-2"/>
                      <w:w w:val="95"/>
                      <w:sz w:val="19"/>
                    </w:rPr>
                    <w:t>называть</w:t>
                  </w:r>
                </w:p>
                <w:p>
                  <w:pPr>
                    <w:spacing w:line="213" w:lineRule="exact" w:before="0"/>
                    <w:ind w:left="176" w:right="0" w:firstLine="0"/>
                    <w:jc w:val="left"/>
                    <w:rPr>
                      <w:sz w:val="19"/>
                    </w:rPr>
                  </w:pPr>
                  <w:r>
                    <w:rPr>
                      <w:spacing w:val="-2"/>
                      <w:sz w:val="19"/>
                    </w:rPr>
                    <w:t>«государем».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8"/>
        <w:rPr>
          <w:rFonts w:ascii="Calibri"/>
          <w:b/>
          <w:sz w:val="7"/>
        </w:rPr>
      </w:pPr>
    </w:p>
    <w:p>
      <w:pPr>
        <w:pStyle w:val="ListParagraph"/>
        <w:numPr>
          <w:ilvl w:val="0"/>
          <w:numId w:val="131"/>
        </w:numPr>
        <w:tabs>
          <w:tab w:pos="1059" w:val="left" w:leader="none"/>
        </w:tabs>
        <w:spacing w:line="240" w:lineRule="auto" w:before="93" w:after="0"/>
        <w:ind w:left="1058" w:right="0" w:hanging="152"/>
        <w:jc w:val="left"/>
        <w:rPr>
          <w:sz w:val="19"/>
        </w:rPr>
      </w:pPr>
      <w:r>
        <w:rPr>
          <w:sz w:val="19"/>
        </w:rPr>
        <w:t>Афанасий</w:t>
      </w:r>
      <w:r>
        <w:rPr>
          <w:spacing w:val="-4"/>
          <w:sz w:val="19"/>
        </w:rPr>
        <w:t> </w:t>
      </w:r>
      <w:r>
        <w:rPr>
          <w:sz w:val="19"/>
        </w:rPr>
        <w:t>Ордин-</w:t>
      </w:r>
      <w:r>
        <w:rPr>
          <w:spacing w:val="-2"/>
          <w:sz w:val="19"/>
        </w:rPr>
        <w:t>Нащокин</w:t>
      </w:r>
    </w:p>
    <w:p>
      <w:pPr>
        <w:pStyle w:val="BodyText"/>
        <w:spacing w:before="4"/>
        <w:rPr>
          <w:rFonts w:ascii="Tahoma"/>
          <w:sz w:val="26"/>
        </w:rPr>
      </w:pPr>
    </w:p>
    <w:p>
      <w:pPr>
        <w:pStyle w:val="BodyText"/>
        <w:spacing w:line="220" w:lineRule="auto"/>
        <w:ind w:left="793" w:right="790" w:hanging="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1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Человек эпохи. </w:t>
      </w:r>
      <w:r>
        <w:rPr>
          <w:color w:val="000000"/>
        </w:rPr>
        <w:t>Каким он был, человек переходного века, современник раскола, участник и свидетель первых преобразований? Надо отметить, что русский</w:t>
      </w:r>
      <w:r>
        <w:rPr>
          <w:color w:val="000000"/>
          <w:spacing w:val="-6"/>
        </w:rPr>
        <w:t> </w:t>
      </w:r>
      <w:r>
        <w:rPr>
          <w:color w:val="000000"/>
        </w:rPr>
        <w:t>человек</w:t>
      </w:r>
      <w:r>
        <w:rPr>
          <w:color w:val="000000"/>
          <w:spacing w:val="-6"/>
        </w:rPr>
        <w:t> </w:t>
      </w:r>
      <w:r>
        <w:rPr>
          <w:color w:val="000000"/>
        </w:rPr>
        <w:t>XVII</w:t>
      </w:r>
      <w:r>
        <w:rPr>
          <w:color w:val="000000"/>
          <w:spacing w:val="-6"/>
        </w:rPr>
        <w:t> </w:t>
      </w:r>
      <w:r>
        <w:rPr>
          <w:color w:val="000000"/>
        </w:rPr>
        <w:t>столетия</w:t>
      </w:r>
      <w:r>
        <w:rPr>
          <w:color w:val="000000"/>
          <w:spacing w:val="-6"/>
        </w:rPr>
        <w:t> </w:t>
      </w:r>
      <w:r>
        <w:rPr>
          <w:color w:val="000000"/>
        </w:rPr>
        <w:t>чрезвычайно</w:t>
      </w:r>
      <w:r>
        <w:rPr>
          <w:color w:val="000000"/>
          <w:spacing w:val="-6"/>
        </w:rPr>
        <w:t> </w:t>
      </w:r>
      <w:r>
        <w:rPr>
          <w:color w:val="000000"/>
        </w:rPr>
        <w:t>удивился</w:t>
      </w:r>
      <w:r>
        <w:rPr>
          <w:color w:val="000000"/>
          <w:spacing w:val="-6"/>
        </w:rPr>
        <w:t> </w:t>
      </w:r>
      <w:r>
        <w:rPr>
          <w:color w:val="000000"/>
        </w:rPr>
        <w:t>бы,</w:t>
      </w:r>
      <w:r>
        <w:rPr>
          <w:color w:val="000000"/>
          <w:spacing w:val="-6"/>
        </w:rPr>
        <w:t> </w:t>
      </w:r>
      <w:r>
        <w:rPr>
          <w:color w:val="000000"/>
        </w:rPr>
        <w:t>если</w:t>
      </w:r>
      <w:r>
        <w:rPr>
          <w:color w:val="000000"/>
          <w:spacing w:val="-6"/>
        </w:rPr>
        <w:t> </w:t>
      </w:r>
      <w:r>
        <w:rPr>
          <w:color w:val="000000"/>
        </w:rPr>
        <w:t>бы</w:t>
      </w:r>
      <w:r>
        <w:rPr>
          <w:color w:val="000000"/>
          <w:spacing w:val="-6"/>
        </w:rPr>
        <w:t> </w:t>
      </w:r>
      <w:r>
        <w:rPr>
          <w:color w:val="000000"/>
        </w:rPr>
        <w:t>мы</w:t>
      </w:r>
      <w:r>
        <w:rPr>
          <w:color w:val="000000"/>
          <w:spacing w:val="-6"/>
        </w:rPr>
        <w:t> </w:t>
      </w:r>
      <w:r>
        <w:rPr>
          <w:color w:val="000000"/>
        </w:rPr>
        <w:t>назвали его «новым человеком». Перемены происходили постепенно, а нововведения рядились в старинные одежды. Это связано с тем, что в переходную эпоху общество ещё тяготело к привычным ценностям и с недоверием относилось к разного рода новшествам.</w:t>
      </w:r>
    </w:p>
    <w:p>
      <w:pPr>
        <w:spacing w:after="0" w:line="220" w:lineRule="auto"/>
        <w:jc w:val="both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732"/>
      </w:pPr>
      <w:r>
        <w:rPr/>
        <w:pict>
          <v:group style="width:401.05pt;height:142.450pt;mso-position-horizontal-relative:char;mso-position-vertical-relative:line" id="docshapegroup2801" coordorigin="0,0" coordsize="8021,2849">
            <v:rect style="position:absolute;left:0;top:184;width:8021;height:2664" id="docshape2802" filled="true" fillcolor="#000000" stroked="false">
              <v:fill opacity="32768f" type="solid"/>
            </v:rect>
            <v:rect style="position:absolute;left:72;top:256;width:7881;height:2522" id="docshape2803" filled="true" fillcolor="#ffffff" stroked="false">
              <v:fill type="solid"/>
            </v:rect>
            <v:rect style="position:absolute;left:208;top:0;width:2297;height:2650" id="docshape2804" filled="true" fillcolor="#000000" stroked="false">
              <v:fill opacity="32768f" type="solid"/>
            </v:rect>
            <v:shape style="position:absolute;left:281;top:72;width:2155;height:2506" type="#_x0000_t75" id="docshape2805" stroked="false">
              <v:imagedata r:id="rId543" o:title=""/>
            </v:shape>
            <v:rect style="position:absolute;left:281;top:72;width:2155;height:2506" id="docshape2806" filled="false" stroked="true" strokeweight="1pt" strokecolor="#ffffff">
              <v:stroke dashstyle="solid"/>
            </v:rect>
            <v:rect style="position:absolute;left:6047;top:0;width:1822;height:2650" id="docshape2807" filled="true" fillcolor="#000000" stroked="false">
              <v:fill opacity="32768f" type="solid"/>
            </v:rect>
            <v:shape style="position:absolute;left:6120;top:72;width:1680;height:2506" type="#_x0000_t75" id="docshape2808" stroked="false">
              <v:imagedata r:id="rId544" o:title=""/>
            </v:shape>
            <v:rect style="position:absolute;left:6120;top:72;width:1681;height:2506" id="docshape2809" filled="false" stroked="true" strokeweight="1pt" strokecolor="#ffffff">
              <v:stroke dashstyle="solid"/>
            </v:rect>
            <v:shape style="position:absolute;left:0;top:0;width:8021;height:2849" type="#_x0000_t202" id="docshape2810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31"/>
                      </w:rPr>
                    </w:pPr>
                  </w:p>
                  <w:p>
                    <w:pPr>
                      <w:spacing w:line="222" w:lineRule="exact" w:before="0"/>
                      <w:ind w:left="2686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Часы</w:t>
                    </w:r>
                    <w:r>
                      <w:rPr>
                        <w:rFonts w:ascii="Calibri" w:hAnsi="Calibri"/>
                        <w:b/>
                        <w:spacing w:val="2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настольные.</w:t>
                    </w:r>
                  </w:p>
                  <w:p>
                    <w:pPr>
                      <w:spacing w:line="211" w:lineRule="exact" w:before="0"/>
                      <w:ind w:left="2686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Германия.</w:t>
                    </w:r>
                    <w:r>
                      <w:rPr>
                        <w:rFonts w:ascii="Trebuchet MS" w:hAnsi="Trebuchet MS"/>
                        <w:i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XVII</w:t>
                    </w:r>
                    <w:r>
                      <w:rPr>
                        <w:rFonts w:ascii="Trebuchet MS" w:hAnsi="Trebuchet MS"/>
                        <w:i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w w:val="95"/>
                        <w:sz w:val="19"/>
                      </w:rPr>
                      <w:t>в.</w:t>
                    </w:r>
                  </w:p>
                  <w:p>
                    <w:pPr>
                      <w:spacing w:line="240" w:lineRule="auto" w:before="0"/>
                      <w:rPr>
                        <w:rFonts w:ascii="Trebuchet MS"/>
                        <w:i/>
                        <w:sz w:val="22"/>
                      </w:rPr>
                    </w:pPr>
                  </w:p>
                  <w:p>
                    <w:pPr>
                      <w:spacing w:line="222" w:lineRule="exact" w:before="196"/>
                      <w:ind w:left="3689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Часы</w:t>
                    </w:r>
                    <w:r>
                      <w:rPr>
                        <w:rFonts w:ascii="Calibri" w:hAnsi="Calibri"/>
                        <w:b/>
                        <w:spacing w:val="2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15"/>
                        <w:sz w:val="19"/>
                      </w:rPr>
                      <w:t>карманные.</w:t>
                    </w:r>
                  </w:p>
                  <w:p>
                    <w:pPr>
                      <w:spacing w:line="211" w:lineRule="exact" w:before="0"/>
                      <w:ind w:left="3689" w:right="0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sz w:val="19"/>
                      </w:rPr>
                      <w:t>Западная</w:t>
                    </w:r>
                    <w:r>
                      <w:rPr>
                        <w:rFonts w:ascii="Trebuchet MS" w:hAnsi="Trebuchet MS"/>
                        <w:i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Европа.</w:t>
                    </w:r>
                    <w:r>
                      <w:rPr>
                        <w:rFonts w:ascii="Trebuchet MS" w:hAnsi="Trebuchet MS"/>
                        <w:i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XVII</w:t>
                    </w:r>
                    <w:r>
                      <w:rPr>
                        <w:rFonts w:ascii="Trebuchet MS" w:hAnsi="Trebuchet MS"/>
                        <w:i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pacing w:val="-5"/>
                        <w:sz w:val="19"/>
                      </w:rPr>
                      <w:t>в.</w:t>
                    </w:r>
                  </w:p>
                  <w:p>
                    <w:pPr>
                      <w:spacing w:line="240" w:lineRule="auto" w:before="4"/>
                      <w:rPr>
                        <w:rFonts w:ascii="Trebuchet MS"/>
                        <w:i/>
                        <w:sz w:val="25"/>
                      </w:rPr>
                    </w:pPr>
                  </w:p>
                  <w:p>
                    <w:pPr>
                      <w:spacing w:line="218" w:lineRule="auto" w:before="0"/>
                      <w:ind w:left="2901" w:right="2055" w:hanging="341"/>
                      <w:jc w:val="both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pacing w:val="-2"/>
                        <w:w w:val="95"/>
                        <w:sz w:val="20"/>
                      </w:rPr>
                      <w:t></w:t>
                    </w:r>
                    <w:r>
                      <w:rPr>
                        <w:rFonts w:ascii="Times New Roman" w:hAnsi="Times New Roman"/>
                        <w:color w:val="DB413F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Как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появление</w:t>
                    </w:r>
                    <w:r>
                      <w:rPr>
                        <w:rFonts w:ascii="Tahoma" w:hAnsi="Tahoma"/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«западных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новин»</w:t>
                    </w:r>
                    <w:r>
                      <w:rPr>
                        <w:rFonts w:ascii="Tahoma" w:hAnsi="Tahoma"/>
                        <w:spacing w:val="-10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95"/>
                        <w:sz w:val="19"/>
                      </w:rPr>
                      <w:t>в </w:t>
                    </w:r>
                    <w:r>
                      <w:rPr>
                        <w:rFonts w:ascii="Tahoma" w:hAnsi="Tahoma"/>
                        <w:sz w:val="19"/>
                      </w:rPr>
                      <w:t>России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влияло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на</w:t>
                    </w:r>
                    <w:r>
                      <w:rPr>
                        <w:rFonts w:ascii="Tahoma" w:hAns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мировосприятие человека XVII в.?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spacing w:line="223" w:lineRule="auto" w:before="111"/>
        <w:ind w:left="793" w:right="791" w:firstLine="340"/>
        <w:jc w:val="both"/>
      </w:pPr>
      <w:r>
        <w:rPr/>
        <w:pict>
          <v:shape style="position:absolute;margin-left:0pt;margin-top:-39.064339pt;width:.1pt;height:320.4pt;mso-position-horizontal-relative:page;mso-position-vertical-relative:paragraph;z-index:15984640" id="docshape2811" coordorigin="0,-781" coordsize="0,6408" path="m0,-781l0,5626e" filled="true" fillcolor="#e6e7e8" stroked="false">
            <v:path arrowok="t"/>
            <v:fill type="solid"/>
            <w10:wrap type="none"/>
          </v:shape>
        </w:pict>
      </w:r>
      <w:r>
        <w:rPr/>
        <w:t>И всё же перемены были разительными. XVII столетие формировало чело- века, открытого к восприятию нового. В сознании московских </w:t>
      </w:r>
      <w:r>
        <w:rPr/>
        <w:t>подданных утверждались</w:t>
      </w:r>
      <w:r>
        <w:rPr>
          <w:spacing w:val="-14"/>
        </w:rPr>
        <w:t> </w:t>
      </w:r>
      <w:r>
        <w:rPr/>
        <w:t>рационалистические</w:t>
      </w:r>
      <w:r>
        <w:rPr>
          <w:spacing w:val="-14"/>
        </w:rPr>
        <w:t> </w:t>
      </w:r>
      <w:r>
        <w:rPr/>
        <w:t>представления.</w:t>
      </w:r>
      <w:r>
        <w:rPr>
          <w:spacing w:val="-14"/>
        </w:rPr>
        <w:t> </w:t>
      </w:r>
      <w:r>
        <w:rPr/>
        <w:t>Человек</w:t>
      </w:r>
      <w:r>
        <w:rPr>
          <w:spacing w:val="-14"/>
        </w:rPr>
        <w:t> </w:t>
      </w:r>
      <w:r>
        <w:rPr/>
        <w:t>тянулся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/>
        <w:t>книгам, к светским знаниям. Спасение всё чаще связывалось не с молитвенным уеди- нением, а с активной мирской деятельностью: угождать Богу можно и земны- ми</w:t>
      </w:r>
      <w:r>
        <w:rPr>
          <w:spacing w:val="-9"/>
        </w:rPr>
        <w:t> </w:t>
      </w:r>
      <w:r>
        <w:rPr/>
        <w:t>делами,</w:t>
      </w:r>
      <w:r>
        <w:rPr>
          <w:spacing w:val="-9"/>
        </w:rPr>
        <w:t> </w:t>
      </w:r>
      <w:r>
        <w:rPr/>
        <w:t>честной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прямой</w:t>
      </w:r>
      <w:r>
        <w:rPr>
          <w:spacing w:val="-9"/>
        </w:rPr>
        <w:t> </w:t>
      </w:r>
      <w:r>
        <w:rPr/>
        <w:t>службой</w:t>
      </w:r>
      <w:r>
        <w:rPr>
          <w:spacing w:val="-9"/>
        </w:rPr>
        <w:t> </w:t>
      </w:r>
      <w:r>
        <w:rPr/>
        <w:t>государю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Отечеству.</w:t>
      </w:r>
      <w:r>
        <w:rPr>
          <w:spacing w:val="-9"/>
        </w:rPr>
        <w:t> </w:t>
      </w:r>
      <w:r>
        <w:rPr/>
        <w:t>Вера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Бога</w:t>
      </w:r>
      <w:r>
        <w:rPr>
          <w:spacing w:val="-9"/>
        </w:rPr>
        <w:t> </w:t>
      </w:r>
      <w:r>
        <w:rPr/>
        <w:t>впол- не уживалась с новым мировоззрением. Однако религиозные представления</w:t>
      </w:r>
      <w:r>
        <w:rPr>
          <w:spacing w:val="80"/>
        </w:rPr>
        <w:t> </w:t>
      </w:r>
      <w:r>
        <w:rPr/>
        <w:t>и ценности уже не так, как прежде, определяли поведение человека.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XVII век породил человека подвижного, стремящегося к переменам, осоз- нающего своё движение вверх по служебной лестнице как нечто естественное. Особенно это было характерно для представителей дворянства, которые виде- ли в «честной службе» все основания для того, чтобы сравняться с аристокра- тией. Интерес к новому нередко проявлялся в подражании Западу. Наиболее распространённым было поверхностное заимствование, нередко определя- вшееся модой. Разумеется, каждое сословие по-своему относились к новше- ствам. Крестьянство, например, тяготело к традиционному, патриархальному </w:t>
      </w:r>
      <w:r>
        <w:rPr>
          <w:spacing w:val="-2"/>
        </w:rPr>
        <w:t>мировосприятию.</w:t>
      </w:r>
    </w:p>
    <w:p>
      <w:pPr>
        <w:tabs>
          <w:tab w:pos="1133" w:val="left" w:leader="none"/>
        </w:tabs>
        <w:spacing w:line="220" w:lineRule="auto" w:before="109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Какие перемены в XVII в. происходят в представлении людей? Какие слои они затра- </w:t>
      </w:r>
      <w:r>
        <w:rPr>
          <w:rFonts w:ascii="Tahoma" w:hAnsi="Tahoma"/>
          <w:sz w:val="19"/>
        </w:rPr>
        <w:t>гивают в большей степени?</w:t>
      </w:r>
    </w:p>
    <w:p>
      <w:pPr>
        <w:pStyle w:val="BodyText"/>
        <w:spacing w:before="11"/>
        <w:rPr>
          <w:rFonts w:ascii="Tahoma"/>
          <w:sz w:val="18"/>
        </w:rPr>
      </w:pPr>
    </w:p>
    <w:p>
      <w:pPr>
        <w:pStyle w:val="BodyText"/>
        <w:spacing w:line="220" w:lineRule="auto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2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Преждевременный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rFonts w:ascii="Calibri" w:hAnsi="Calibri"/>
          <w:b/>
          <w:color w:val="DB413F"/>
        </w:rPr>
        <w:t>человек.</w:t>
      </w:r>
      <w:r>
        <w:rPr>
          <w:rFonts w:ascii="Calibri" w:hAnsi="Calibri"/>
          <w:b/>
          <w:color w:val="DB413F"/>
          <w:spacing w:val="40"/>
        </w:rPr>
        <w:t> </w:t>
      </w:r>
      <w:r>
        <w:rPr>
          <w:color w:val="000000"/>
        </w:rPr>
        <w:t>Наступающее</w:t>
      </w:r>
      <w:r>
        <w:rPr>
          <w:color w:val="000000"/>
          <w:spacing w:val="40"/>
        </w:rPr>
        <w:t> </w:t>
      </w:r>
      <w:r>
        <w:rPr>
          <w:color w:val="000000"/>
        </w:rPr>
        <w:t>Новое</w:t>
      </w:r>
      <w:r>
        <w:rPr>
          <w:color w:val="000000"/>
          <w:spacing w:val="40"/>
        </w:rPr>
        <w:t> </w:t>
      </w:r>
      <w:r>
        <w:rPr>
          <w:color w:val="000000"/>
        </w:rPr>
        <w:t>время</w:t>
      </w:r>
      <w:r>
        <w:rPr>
          <w:color w:val="000000"/>
          <w:spacing w:val="40"/>
        </w:rPr>
        <w:t> </w:t>
      </w:r>
      <w:r>
        <w:rPr>
          <w:color w:val="000000"/>
        </w:rPr>
        <w:t>выдвигало</w:t>
      </w:r>
      <w:r>
        <w:rPr>
          <w:color w:val="000000"/>
          <w:spacing w:val="40"/>
        </w:rPr>
        <w:t> </w:t>
      </w:r>
      <w:r>
        <w:rPr>
          <w:color w:val="000000"/>
        </w:rPr>
        <w:t>на первый план человека деятельного, способного на самостоятельные поступки. Таким человеком был </w:t>
      </w:r>
      <w:r>
        <w:rPr>
          <w:rFonts w:ascii="Book Antiqua" w:hAnsi="Book Antiqua"/>
          <w:b/>
          <w:i/>
          <w:color w:val="000000"/>
        </w:rPr>
        <w:t>Афанасий Ордин-Нащокин</w:t>
      </w:r>
      <w:r>
        <w:rPr>
          <w:color w:val="000000"/>
        </w:rPr>
        <w:t>. Он происходил из небога- тых псковских дворян и продвижением по службе был всецело обязан своему острому уму и трудолюбию. Ещё в юности он овладел несколькими языками, что</w:t>
      </w:r>
      <w:r>
        <w:rPr>
          <w:color w:val="000000"/>
          <w:spacing w:val="-6"/>
        </w:rPr>
        <w:t> </w:t>
      </w:r>
      <w:r>
        <w:rPr>
          <w:color w:val="000000"/>
        </w:rPr>
        <w:t>открыло</w:t>
      </w:r>
      <w:r>
        <w:rPr>
          <w:color w:val="000000"/>
          <w:spacing w:val="-6"/>
        </w:rPr>
        <w:t> </w:t>
      </w:r>
      <w:r>
        <w:rPr>
          <w:color w:val="000000"/>
        </w:rPr>
        <w:t>перед</w:t>
      </w:r>
      <w:r>
        <w:rPr>
          <w:color w:val="000000"/>
          <w:spacing w:val="-6"/>
        </w:rPr>
        <w:t> </w:t>
      </w:r>
      <w:r>
        <w:rPr>
          <w:color w:val="000000"/>
        </w:rPr>
        <w:t>ним</w:t>
      </w:r>
      <w:r>
        <w:rPr>
          <w:color w:val="000000"/>
          <w:spacing w:val="-6"/>
        </w:rPr>
        <w:t> </w:t>
      </w:r>
      <w:r>
        <w:rPr>
          <w:color w:val="000000"/>
        </w:rPr>
        <w:t>возможности</w:t>
      </w:r>
      <w:r>
        <w:rPr>
          <w:color w:val="000000"/>
          <w:spacing w:val="-6"/>
        </w:rPr>
        <w:t> </w:t>
      </w:r>
      <w:r>
        <w:rPr>
          <w:color w:val="000000"/>
        </w:rPr>
        <w:t>для</w:t>
      </w:r>
      <w:r>
        <w:rPr>
          <w:color w:val="000000"/>
          <w:spacing w:val="-6"/>
        </w:rPr>
        <w:t> </w:t>
      </w:r>
      <w:r>
        <w:rPr>
          <w:color w:val="000000"/>
        </w:rPr>
        <w:t>дипломатической</w:t>
      </w:r>
      <w:r>
        <w:rPr>
          <w:color w:val="000000"/>
          <w:spacing w:val="-6"/>
        </w:rPr>
        <w:t> </w:t>
      </w:r>
      <w:r>
        <w:rPr>
          <w:color w:val="000000"/>
        </w:rPr>
        <w:t>карьеры.</w:t>
      </w:r>
      <w:r>
        <w:rPr>
          <w:color w:val="000000"/>
          <w:spacing w:val="-6"/>
        </w:rPr>
        <w:t> </w:t>
      </w:r>
      <w:r>
        <w:rPr>
          <w:color w:val="000000"/>
        </w:rPr>
        <w:t>Диплома- том он был замечательным, не случайно иностранцы назвали его «русским Ришелье».</w:t>
      </w:r>
      <w:r>
        <w:rPr>
          <w:color w:val="000000"/>
          <w:spacing w:val="-4"/>
        </w:rPr>
        <w:t> </w:t>
      </w:r>
      <w:r>
        <w:rPr>
          <w:color w:val="000000"/>
        </w:rPr>
        <w:t>За</w:t>
      </w:r>
      <w:r>
        <w:rPr>
          <w:color w:val="000000"/>
          <w:spacing w:val="-4"/>
        </w:rPr>
        <w:t> </w:t>
      </w:r>
      <w:r>
        <w:rPr>
          <w:color w:val="000000"/>
        </w:rPr>
        <w:t>свои</w:t>
      </w:r>
      <w:r>
        <w:rPr>
          <w:color w:val="000000"/>
          <w:spacing w:val="-4"/>
        </w:rPr>
        <w:t> </w:t>
      </w:r>
      <w:r>
        <w:rPr>
          <w:color w:val="000000"/>
        </w:rPr>
        <w:t>заслуги</w:t>
      </w:r>
      <w:r>
        <w:rPr>
          <w:color w:val="000000"/>
          <w:spacing w:val="-4"/>
        </w:rPr>
        <w:t> </w:t>
      </w:r>
      <w:r>
        <w:rPr>
          <w:color w:val="000000"/>
        </w:rPr>
        <w:t>Ордин-Нащокин</w:t>
      </w:r>
      <w:r>
        <w:rPr>
          <w:color w:val="000000"/>
          <w:spacing w:val="-4"/>
        </w:rPr>
        <w:t> </w:t>
      </w:r>
      <w:r>
        <w:rPr>
          <w:color w:val="000000"/>
        </w:rPr>
        <w:t>получил</w:t>
      </w:r>
      <w:r>
        <w:rPr>
          <w:color w:val="000000"/>
          <w:spacing w:val="-4"/>
        </w:rPr>
        <w:t> </w:t>
      </w:r>
      <w:r>
        <w:rPr>
          <w:color w:val="000000"/>
        </w:rPr>
        <w:t>чин</w:t>
      </w:r>
      <w:r>
        <w:rPr>
          <w:color w:val="000000"/>
          <w:spacing w:val="-4"/>
        </w:rPr>
        <w:t> </w:t>
      </w:r>
      <w:r>
        <w:rPr>
          <w:color w:val="000000"/>
        </w:rPr>
        <w:t>боярина</w:t>
      </w:r>
      <w:r>
        <w:rPr>
          <w:color w:val="000000"/>
          <w:spacing w:val="-4"/>
        </w:rPr>
        <w:t> </w:t>
      </w:r>
      <w:r>
        <w:rPr>
          <w:color w:val="000000"/>
        </w:rPr>
        <w:t>и</w:t>
      </w:r>
      <w:r>
        <w:rPr>
          <w:color w:val="000000"/>
          <w:spacing w:val="-4"/>
        </w:rPr>
        <w:t> </w:t>
      </w:r>
      <w:r>
        <w:rPr>
          <w:color w:val="000000"/>
        </w:rPr>
        <w:t>возглавил Посольский приказ.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По широте и глубине взглядов Ордин-Нащокин был настоящим государ- ственным человеком. Он лучше других уловил преобразовательное движение эпохи и стал открытым сторонником приобщения к европейской культуре.</w:t>
      </w:r>
    </w:p>
    <w:p>
      <w:pPr>
        <w:spacing w:after="0" w:line="223" w:lineRule="auto"/>
        <w:jc w:val="both"/>
        <w:sectPr>
          <w:headerReference w:type="default" r:id="rId541"/>
          <w:headerReference w:type="even" r:id="rId542"/>
          <w:pgSz w:w="9190" w:h="12020"/>
          <w:pgMar w:header="0" w:footer="0" w:top="740" w:bottom="280" w:left="0" w:right="0"/>
          <w:pgNumType w:start="241"/>
        </w:sectPr>
      </w:pP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2684"/>
      </w:pPr>
      <w:r>
        <w:rPr/>
        <w:pict>
          <v:shape style="width:285.9pt;height:97.9pt;mso-position-horizontal-relative:char;mso-position-vertical-relative:line" type="#_x0000_t202" id="docshape2812" filled="false" stroked="false">
            <w10:anchorlock/>
            <v:textbox inset="0,0,0,0">
              <w:txbxContent>
                <w:p>
                  <w:pPr>
                    <w:spacing w:line="218" w:lineRule="auto" w:before="96"/>
                    <w:ind w:left="283" w:right="285" w:firstLine="0"/>
                    <w:jc w:val="left"/>
                    <w:rPr>
                      <w:rFonts w:ascii="Trebuchet MS" w:hAnsi="Trebuchet MS"/>
                      <w:i/>
                      <w:sz w:val="19"/>
                    </w:rPr>
                  </w:pPr>
                  <w:r>
                    <w:rPr>
                      <w:rFonts w:ascii="Calibri" w:hAnsi="Calibri"/>
                      <w:b/>
                      <w:w w:val="105"/>
                      <w:sz w:val="19"/>
                    </w:rPr>
                    <w:t>«Глава Посольского приказа, боярин А. Ордин-Нащо-</w:t>
                  </w:r>
                  <w:r>
                    <w:rPr>
                      <w:rFonts w:ascii="Calibri" w:hAnsi="Calibri"/>
                      <w:b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sz w:val="19"/>
                    </w:rPr>
                    <w:t>кин».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Неизвестный</w:t>
                  </w:r>
                  <w:r>
                    <w:rPr>
                      <w:rFonts w:ascii="Trebuchet MS" w:hAnsi="Trebuchet MS"/>
                      <w:i/>
                      <w:spacing w:val="-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художник.</w:t>
                  </w:r>
                  <w:r>
                    <w:rPr>
                      <w:rFonts w:ascii="Trebuchet MS" w:hAnsi="Trebuchet MS"/>
                      <w:i/>
                      <w:spacing w:val="-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Москва,</w:t>
                  </w:r>
                  <w:r>
                    <w:rPr>
                      <w:rFonts w:ascii="Trebuchet MS" w:hAnsi="Trebuchet MS"/>
                      <w:i/>
                      <w:spacing w:val="-10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Государственный</w:t>
                  </w:r>
                  <w:r>
                    <w:rPr>
                      <w:rFonts w:ascii="Trebuchet MS" w:hAnsi="Trebuchet MS"/>
                      <w:i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05"/>
                      <w:sz w:val="19"/>
                    </w:rPr>
                    <w:t>исторический</w:t>
                  </w:r>
                  <w:r>
                    <w:rPr>
                      <w:rFonts w:ascii="Trebuchet MS" w:hAnsi="Trebuchet MS"/>
                      <w:i/>
                      <w:spacing w:val="-13"/>
                      <w:w w:val="105"/>
                      <w:sz w:val="19"/>
                    </w:rPr>
                    <w:t> </w:t>
                  </w:r>
                  <w:r>
                    <w:rPr>
                      <w:rFonts w:ascii="Trebuchet MS" w:hAnsi="Trebuchet MS"/>
                      <w:i/>
                      <w:w w:val="105"/>
                      <w:sz w:val="19"/>
                    </w:rPr>
                    <w:t>музей</w:t>
                  </w:r>
                </w:p>
                <w:p>
                  <w:pPr>
                    <w:spacing w:line="220" w:lineRule="auto" w:before="113"/>
                    <w:ind w:left="283" w:right="110" w:firstLine="0"/>
                    <w:jc w:val="both"/>
                    <w:rPr>
                      <w:sz w:val="19"/>
                    </w:rPr>
                  </w:pPr>
                  <w:r>
                    <w:rPr>
                      <w:w w:val="95"/>
                      <w:sz w:val="19"/>
                    </w:rPr>
                    <w:t>С именем Ордин-Нащокина связаны создание почты, стро- ительство первого парусного корабля, разработка политики</w:t>
                  </w:r>
                  <w:r>
                    <w:rPr>
                      <w:spacing w:val="40"/>
                      <w:sz w:val="19"/>
                    </w:rPr>
                    <w:t> </w:t>
                  </w:r>
                  <w:r>
                    <w:rPr>
                      <w:w w:val="95"/>
                      <w:sz w:val="19"/>
                    </w:rPr>
                    <w:t>в области торговли, которая была призвана защитить </w:t>
                  </w:r>
                  <w:r>
                    <w:rPr>
                      <w:w w:val="95"/>
                      <w:sz w:val="19"/>
                    </w:rPr>
                    <w:t>инте- </w:t>
                  </w:r>
                  <w:r>
                    <w:rPr>
                      <w:sz w:val="19"/>
                    </w:rPr>
                    <w:t>ресы казны и русского купечества, проекты организации китового промысла и многое другое.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line="223" w:lineRule="auto" w:before="165"/>
        <w:ind w:left="2968" w:right="791" w:firstLine="340"/>
        <w:jc w:val="both"/>
      </w:pPr>
      <w:r>
        <w:rPr/>
        <w:pict>
          <v:group style="position:absolute;margin-left:22.379999pt;margin-top:-101.067154pt;width:400.7pt;height:142.6pt;mso-position-horizontal-relative:page;mso-position-vertical-relative:paragraph;z-index:-21737472" id="docshapegroup2813" coordorigin="448,-2021" coordsize="8014,2852">
            <v:rect style="position:absolute;left:475;top:-2022;width:7985;height:2081" id="docshape2814" filled="true" fillcolor="#000000" stroked="false">
              <v:fill opacity="32768f" type="solid"/>
            </v:rect>
            <v:rect style="position:absolute;left:538;top:-1959;width:7864;height:1958" id="docshape2815" filled="true" fillcolor="#ffffff" stroked="false">
              <v:fill type="solid"/>
            </v:rect>
            <v:rect style="position:absolute;left:447;top:-2022;width:2297;height:2852" id="docshape2816" filled="true" fillcolor="#000000" stroked="false">
              <v:fill opacity="32768f" type="solid"/>
            </v:rect>
            <v:shape style="position:absolute;left:520;top:-1949;width:2155;height:2707" type="#_x0000_t75" id="docshape2817" stroked="false">
              <v:imagedata r:id="rId545" o:title=""/>
            </v:shape>
            <v:rect style="position:absolute;left:520;top:-1949;width:2155;height:2708" id="docshape2818" filled="false" stroked="true" strokeweight="1pt" strokecolor="#ffffff">
              <v:stroke dashstyle="solid"/>
            </v:rect>
            <w10:wrap type="none"/>
          </v:group>
        </w:pict>
      </w:r>
      <w:r>
        <w:rPr/>
        <w:t>Ордин-Нащокин часто и охотно писал царю </w:t>
      </w:r>
      <w:r>
        <w:rPr/>
        <w:t>Алек- сею Михайловичу. При этом он готов был отстаивать свою точку зрения, убеждать и даже критиковать суще- ствующие</w:t>
      </w:r>
      <w:r>
        <w:rPr>
          <w:spacing w:val="28"/>
        </w:rPr>
        <w:t> </w:t>
      </w:r>
      <w:r>
        <w:rPr/>
        <w:t>порядки.</w:t>
      </w:r>
      <w:r>
        <w:rPr>
          <w:spacing w:val="29"/>
        </w:rPr>
        <w:t> </w:t>
      </w:r>
      <w:r>
        <w:rPr/>
        <w:t>Царь</w:t>
      </w:r>
      <w:r>
        <w:rPr>
          <w:spacing w:val="29"/>
        </w:rPr>
        <w:t> </w:t>
      </w:r>
      <w:r>
        <w:rPr/>
        <w:t>ценил</w:t>
      </w:r>
      <w:r>
        <w:rPr>
          <w:spacing w:val="29"/>
        </w:rPr>
        <w:t> </w:t>
      </w:r>
      <w:r>
        <w:rPr/>
        <w:t>Ордин-Нащокина.</w:t>
      </w:r>
      <w:r>
        <w:rPr>
          <w:spacing w:val="29"/>
        </w:rPr>
        <w:t> </w:t>
      </w:r>
      <w:r>
        <w:rPr>
          <w:spacing w:val="-5"/>
        </w:rPr>
        <w:t>Но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позже они решительно разошлись во взглядах на внешнюю политику. Боярин считал, что России ради прочного мира следует временно пойти на уступки Речи Посполитой и начать борьбу со Швецией. Балтика, выход в Европу каза- лись</w:t>
      </w:r>
      <w:r>
        <w:rPr>
          <w:spacing w:val="-14"/>
        </w:rPr>
        <w:t> </w:t>
      </w:r>
      <w:r>
        <w:rPr/>
        <w:t>ему</w:t>
      </w:r>
      <w:r>
        <w:rPr>
          <w:spacing w:val="-14"/>
        </w:rPr>
        <w:t> </w:t>
      </w:r>
      <w:r>
        <w:rPr/>
        <w:t>важнее.</w:t>
      </w:r>
      <w:r>
        <w:rPr>
          <w:spacing w:val="-14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он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отстаивал,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желая</w:t>
      </w:r>
      <w:r>
        <w:rPr>
          <w:spacing w:val="-13"/>
        </w:rPr>
        <w:t> </w:t>
      </w:r>
      <w:r>
        <w:rPr/>
        <w:t>быть</w:t>
      </w:r>
      <w:r>
        <w:rPr>
          <w:spacing w:val="-14"/>
        </w:rPr>
        <w:t> </w:t>
      </w:r>
      <w:r>
        <w:rPr/>
        <w:t>слепым</w:t>
      </w:r>
      <w:r>
        <w:rPr>
          <w:spacing w:val="-14"/>
        </w:rPr>
        <w:t> </w:t>
      </w:r>
      <w:r>
        <w:rPr/>
        <w:t>исполнителем</w:t>
      </w:r>
      <w:r>
        <w:rPr>
          <w:spacing w:val="-14"/>
        </w:rPr>
        <w:t> </w:t>
      </w:r>
      <w:r>
        <w:rPr/>
        <w:t>цар- ской</w:t>
      </w:r>
      <w:r>
        <w:rPr>
          <w:spacing w:val="-14"/>
        </w:rPr>
        <w:t> </w:t>
      </w:r>
      <w:r>
        <w:rPr/>
        <w:t>воли.</w:t>
      </w:r>
      <w:r>
        <w:rPr>
          <w:spacing w:val="-14"/>
        </w:rPr>
        <w:t> </w:t>
      </w:r>
      <w:r>
        <w:rPr/>
        <w:t>Царь</w:t>
      </w:r>
      <w:r>
        <w:rPr>
          <w:spacing w:val="-14"/>
        </w:rPr>
        <w:t> </w:t>
      </w:r>
      <w:r>
        <w:rPr/>
        <w:t>придерживался</w:t>
      </w:r>
      <w:r>
        <w:rPr>
          <w:spacing w:val="-14"/>
        </w:rPr>
        <w:t> </w:t>
      </w:r>
      <w:r>
        <w:rPr/>
        <w:t>иного</w:t>
      </w:r>
      <w:r>
        <w:rPr>
          <w:spacing w:val="-14"/>
        </w:rPr>
        <w:t> </w:t>
      </w:r>
      <w:r>
        <w:rPr/>
        <w:t>мнения,</w:t>
      </w:r>
      <w:r>
        <w:rPr>
          <w:spacing w:val="-14"/>
        </w:rPr>
        <w:t> </w:t>
      </w:r>
      <w:r>
        <w:rPr/>
        <w:t>и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1671</w:t>
      </w:r>
      <w:r>
        <w:rPr>
          <w:spacing w:val="-14"/>
        </w:rPr>
        <w:t> </w:t>
      </w:r>
      <w:r>
        <w:rPr/>
        <w:t>г.</w:t>
      </w:r>
      <w:r>
        <w:rPr>
          <w:spacing w:val="-14"/>
        </w:rPr>
        <w:t> </w:t>
      </w:r>
      <w:r>
        <w:rPr/>
        <w:t>Ордин-Нащокин</w:t>
      </w:r>
      <w:r>
        <w:rPr>
          <w:spacing w:val="-14"/>
        </w:rPr>
        <w:t> </w:t>
      </w:r>
      <w:r>
        <w:rPr/>
        <w:t>был отправлен в отставку.</w:t>
      </w:r>
    </w:p>
    <w:p>
      <w:pPr>
        <w:tabs>
          <w:tab w:pos="1133" w:val="left" w:leader="none"/>
        </w:tabs>
        <w:spacing w:line="220" w:lineRule="auto" w:before="108"/>
        <w:ind w:left="1133" w:right="791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Tahoma" w:hAnsi="Tahoma"/>
          <w:w w:val="95"/>
          <w:sz w:val="19"/>
        </w:rPr>
        <w:t>Какие личные качества помогли Ордин-Нащокину достичь успеха в продвижении по </w:t>
      </w:r>
      <w:r>
        <w:rPr>
          <w:rFonts w:ascii="Tahoma" w:hAnsi="Tahoma"/>
          <w:spacing w:val="-2"/>
          <w:sz w:val="19"/>
        </w:rPr>
        <w:t>службе?</w:t>
      </w:r>
    </w:p>
    <w:p>
      <w:pPr>
        <w:pStyle w:val="BodyText"/>
        <w:spacing w:line="220" w:lineRule="auto" w:before="172"/>
        <w:ind w:left="793" w:right="791"/>
        <w:jc w:val="both"/>
      </w:pPr>
      <w:r>
        <w:rPr>
          <w:rFonts w:ascii="Calibri" w:hAnsi="Calibri"/>
          <w:b/>
          <w:color w:val="FFFFFF"/>
          <w:position w:val="1"/>
          <w:shd w:fill="DB413F" w:color="auto" w:val="clear"/>
        </w:rPr>
        <w:t> 3 </w:t>
      </w:r>
      <w:r>
        <w:rPr>
          <w:rFonts w:ascii="Calibri" w:hAnsi="Calibri"/>
          <w:b/>
          <w:color w:val="FFFFFF"/>
          <w:spacing w:val="40"/>
          <w:position w:val="1"/>
        </w:rPr>
        <w:t> </w:t>
      </w:r>
      <w:r>
        <w:rPr>
          <w:rFonts w:ascii="Calibri" w:hAnsi="Calibri"/>
          <w:b/>
          <w:color w:val="DB413F"/>
        </w:rPr>
        <w:t>Перемены в быту. </w:t>
      </w:r>
      <w:r>
        <w:rPr>
          <w:color w:val="000000"/>
        </w:rPr>
        <w:t>Быт — одна из самых консервативных сторон </w:t>
      </w:r>
      <w:r>
        <w:rPr>
          <w:color w:val="000000"/>
        </w:rPr>
        <w:t>жизни человека, особенно человека средневекового. Традиционное общество насто- роженно воспринимало бытовые новшества. Но именно в XVII в. начались постепенные перемены в жизни русского человека.</w:t>
      </w:r>
    </w:p>
    <w:p>
      <w:pPr>
        <w:pStyle w:val="BodyText"/>
        <w:spacing w:line="223" w:lineRule="auto"/>
        <w:ind w:left="793" w:right="791" w:firstLine="340"/>
        <w:jc w:val="both"/>
      </w:pPr>
      <w:r>
        <w:rPr/>
        <w:t>Придворные стали охотно посещать Кокуй (Немецкую слободу) и прини- мать у себя иностранцев. В обиход начали проникать иноземные вещи. В гор- ницах среди русской мебели — скамей, столов, табуретов, сундуков — появи- лись невиданные ранее стулья и шкафы. Стены украшали парсунами и гравюрами — «фряжскими» и «немецкими листами». Самые состоятельные позволяли</w:t>
      </w:r>
      <w:r>
        <w:rPr>
          <w:spacing w:val="50"/>
        </w:rPr>
        <w:t> </w:t>
      </w:r>
      <w:r>
        <w:rPr/>
        <w:t>себе</w:t>
      </w:r>
      <w:r>
        <w:rPr>
          <w:spacing w:val="50"/>
        </w:rPr>
        <w:t> </w:t>
      </w:r>
      <w:r>
        <w:rPr/>
        <w:t>заводить</w:t>
      </w:r>
      <w:r>
        <w:rPr>
          <w:spacing w:val="51"/>
        </w:rPr>
        <w:t> </w:t>
      </w:r>
      <w:r>
        <w:rPr/>
        <w:t>часы</w:t>
      </w:r>
      <w:r>
        <w:rPr>
          <w:spacing w:val="50"/>
        </w:rPr>
        <w:t> </w:t>
      </w:r>
      <w:r>
        <w:rPr/>
        <w:t>—</w:t>
      </w:r>
      <w:r>
        <w:rPr>
          <w:spacing w:val="51"/>
        </w:rPr>
        <w:t> </w:t>
      </w:r>
      <w:r>
        <w:rPr/>
        <w:t>«часомерие</w:t>
      </w:r>
      <w:r>
        <w:rPr>
          <w:spacing w:val="50"/>
        </w:rPr>
        <w:t> </w:t>
      </w:r>
      <w:r>
        <w:rPr/>
        <w:t>стенное</w:t>
      </w:r>
      <w:r>
        <w:rPr>
          <w:spacing w:val="51"/>
        </w:rPr>
        <w:t> </w:t>
      </w:r>
      <w:r>
        <w:rPr/>
        <w:t>с</w:t>
      </w:r>
      <w:r>
        <w:rPr>
          <w:spacing w:val="50"/>
        </w:rPr>
        <w:t> </w:t>
      </w:r>
      <w:r>
        <w:rPr/>
        <w:t>гирями»,</w:t>
      </w:r>
      <w:r>
        <w:rPr>
          <w:spacing w:val="51"/>
        </w:rPr>
        <w:t> </w:t>
      </w:r>
      <w:r>
        <w:rPr/>
        <w:t>глобус</w:t>
      </w:r>
      <w:r>
        <w:rPr>
          <w:spacing w:val="50"/>
        </w:rPr>
        <w:t> </w:t>
      </w:r>
      <w:r>
        <w:rPr>
          <w:spacing w:val="-10"/>
        </w:rPr>
        <w:t>—</w:t>
      </w:r>
    </w:p>
    <w:p>
      <w:pPr>
        <w:pStyle w:val="BodyText"/>
        <w:spacing w:line="223" w:lineRule="auto" w:before="2"/>
        <w:ind w:left="793" w:right="791"/>
        <w:jc w:val="both"/>
      </w:pPr>
      <w:r>
        <w:rPr/>
        <w:t>«яблоко большое неметцкое, писано на нём землемерие». Слуг стали </w:t>
      </w:r>
      <w:r>
        <w:rPr/>
        <w:t>призы- вать не окриком, а «свистелкой» (свистком).</w:t>
      </w:r>
    </w:p>
    <w:p>
      <w:pPr>
        <w:pStyle w:val="BodyText"/>
        <w:spacing w:before="8"/>
        <w:rPr>
          <w:sz w:val="10"/>
        </w:rPr>
      </w:pPr>
      <w:r>
        <w:rPr/>
        <w:pict>
          <v:group style="position:absolute;margin-left:22.379999pt;margin-top:7.610506pt;width:400.7pt;height:121.35pt;mso-position-horizontal-relative:page;mso-position-vertical-relative:paragraph;z-index:-15471616;mso-wrap-distance-left:0;mso-wrap-distance-right:0" id="docshapegroup2819" coordorigin="448,152" coordsize="8014,2427">
            <v:rect style="position:absolute;left:475;top:695;width:7985;height:1872" id="docshape2820" filled="true" fillcolor="#000000" stroked="false">
              <v:fill opacity="32768f" type="solid"/>
            </v:rect>
            <v:rect style="position:absolute;left:538;top:758;width:7864;height:1748" id="docshape2821" filled="true" fillcolor="#ffffff" stroked="false">
              <v:fill type="solid"/>
            </v:rect>
            <v:rect style="position:absolute;left:447;top:152;width:3881;height:2427" id="docshape2822" filled="true" fillcolor="#000000" stroked="false">
              <v:fill opacity="32768f" type="solid"/>
            </v:rect>
            <v:shape style="position:absolute;left:521;top:225;width:3735;height:2284" type="#_x0000_t75" id="docshape2823" stroked="false">
              <v:imagedata r:id="rId546" o:title=""/>
            </v:shape>
            <v:rect style="position:absolute;left:521;top:225;width:3736;height:2284" id="docshape2824" filled="false" stroked="true" strokeweight="1.105pt" strokecolor="#ffffff">
              <v:stroke dashstyle="solid"/>
            </v:rect>
            <v:shape style="position:absolute;left:447;top:152;width:8014;height:2427" type="#_x0000_t202" id="docshape282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18" w:lineRule="auto" w:before="173"/>
                      <w:ind w:left="4103" w:right="261" w:firstLine="0"/>
                      <w:jc w:val="both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Кабинет</w:t>
                    </w:r>
                    <w:r>
                      <w:rPr>
                        <w:rFonts w:ascii="Calibri" w:hAnsi="Calibri"/>
                        <w:b/>
                        <w:spacing w:val="-1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(Престольная</w:t>
                    </w:r>
                    <w:r>
                      <w:rPr>
                        <w:rFonts w:ascii="Calibri" w:hAnsi="Calibri"/>
                        <w:b/>
                        <w:spacing w:val="-12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палата).</w:t>
                    </w:r>
                    <w:r>
                      <w:rPr>
                        <w:rFonts w:ascii="Calibri" w:hAnsi="Calibri"/>
                        <w:b/>
                        <w:spacing w:val="-1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Терем- ной дворец Московского Кремля</w:t>
                    </w:r>
                  </w:p>
                  <w:p>
                    <w:pPr>
                      <w:spacing w:line="220" w:lineRule="auto" w:before="103"/>
                      <w:ind w:left="4103" w:right="170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В Престольной палате могли </w:t>
                    </w:r>
                    <w:r>
                      <w:rPr>
                        <w:sz w:val="19"/>
                      </w:rPr>
                      <w:t>решаться государственные</w:t>
                    </w:r>
                    <w:r>
                      <w:rPr>
                        <w:spacing w:val="8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вопросы.</w:t>
                    </w:r>
                    <w:r>
                      <w:rPr>
                        <w:spacing w:val="8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Например,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1660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г.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ней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заседал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церковный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собор, постановивший: «Никону чужду быти патриаршаго престола и чести».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731"/>
      </w:pPr>
      <w:r>
        <w:rPr/>
        <w:pict>
          <v:group style="width:399.3pt;height:138.6pt;mso-position-horizontal-relative:char;mso-position-vertical-relative:line" id="docshapegroup2826" coordorigin="0,0" coordsize="7986,2772">
            <v:rect style="position:absolute;left:0;top:10;width:7719;height:2499" id="docshape2827" filled="true" fillcolor="#000000" stroked="false">
              <v:fill opacity="32768f" type="solid"/>
            </v:rect>
            <v:rect style="position:absolute;left:62;top:72;width:7597;height:2378" id="docshape2828" filled="true" fillcolor="#ffffff" stroked="false">
              <v:fill type="solid"/>
            </v:rect>
            <v:rect style="position:absolute;left:4450;top:0;width:3536;height:2772" id="docshape2829" filled="true" fillcolor="#000000" stroked="false">
              <v:fill opacity="32768f" type="solid"/>
            </v:rect>
            <v:shape style="position:absolute;left:4522;top:72;width:3394;height:2631" type="#_x0000_t75" id="docshape2830" stroked="false">
              <v:imagedata r:id="rId547" o:title=""/>
            </v:shape>
            <v:rect style="position:absolute;left:4522;top:72;width:3394;height:2631" id="docshape2831" filled="false" stroked="true" strokeweight="1pt" strokecolor="#ffffff">
              <v:stroke dashstyle="solid"/>
            </v:rect>
            <v:shape style="position:absolute;left:0;top:0;width:7986;height:2772" type="#_x0000_t202" id="docshape2832" filled="false" stroked="false">
              <v:textbox inset="0,0,0,0">
                <w:txbxContent>
                  <w:p>
                    <w:pPr>
                      <w:spacing w:line="218" w:lineRule="auto" w:before="169"/>
                      <w:ind w:left="176" w:right="3945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«Сцена из домашней жизни </w:t>
                    </w:r>
                    <w:r>
                      <w:rPr>
                        <w:rFonts w:ascii="Calibri" w:hAnsi="Calibri"/>
                        <w:b/>
                        <w:w w:val="110"/>
                        <w:sz w:val="19"/>
                      </w:rPr>
                      <w:t>русских царей (Игра в шахматы)». </w:t>
                    </w:r>
                    <w:r>
                      <w:rPr>
                        <w:rFonts w:ascii="Trebuchet MS" w:hAnsi="Trebuchet MS"/>
                        <w:i/>
                        <w:w w:val="110"/>
                        <w:sz w:val="19"/>
                      </w:rPr>
                      <w:t>Художник</w:t>
                    </w:r>
                  </w:p>
                  <w:p>
                    <w:pPr>
                      <w:spacing w:line="228" w:lineRule="auto" w:before="0"/>
                      <w:ind w:left="176" w:right="3641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В. Шварц. Санкт-Петербург,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Государствен-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ный Русский музей</w:t>
                    </w:r>
                  </w:p>
                  <w:p>
                    <w:pPr>
                      <w:spacing w:line="220" w:lineRule="auto" w:before="104"/>
                      <w:ind w:left="176" w:right="3753" w:firstLine="0"/>
                      <w:jc w:val="both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На</w:t>
                    </w:r>
                    <w:r>
                      <w:rPr>
                        <w:spacing w:val="-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картине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царь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Алексей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Михайлович</w:t>
                    </w:r>
                    <w:r>
                      <w:rPr>
                        <w:spacing w:val="-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игра- ет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в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шахматы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с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одним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из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бояр.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Игра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пользо- </w:t>
                    </w:r>
                    <w:r>
                      <w:rPr>
                        <w:w w:val="95"/>
                        <w:sz w:val="19"/>
                      </w:rPr>
                      <w:t>валась при дворе такой популярностью, что в </w:t>
                    </w:r>
                    <w:r>
                      <w:rPr>
                        <w:sz w:val="19"/>
                      </w:rPr>
                      <w:t>Оружейной палате состояли на службе осо- бые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мастера,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занимавшиеся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исключительно изготовлением шахмат.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line="218" w:lineRule="auto" w:before="147"/>
        <w:ind w:left="793" w:right="79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4495D1"/>
          <w:sz w:val="19"/>
        </w:rPr>
        <w:t>Любопытные</w:t>
      </w:r>
      <w:r>
        <w:rPr>
          <w:rFonts w:ascii="Calibri" w:hAnsi="Calibri"/>
          <w:b/>
          <w:color w:val="4495D1"/>
          <w:spacing w:val="18"/>
          <w:sz w:val="19"/>
        </w:rPr>
        <w:t> </w:t>
      </w:r>
      <w:r>
        <w:rPr>
          <w:rFonts w:ascii="Calibri" w:hAnsi="Calibri"/>
          <w:b/>
          <w:color w:val="4495D1"/>
          <w:sz w:val="19"/>
        </w:rPr>
        <w:t>детали</w:t>
      </w:r>
      <w:r>
        <w:rPr>
          <w:rFonts w:ascii="Tahoma" w:hAnsi="Tahoma"/>
          <w:color w:val="4495D1"/>
          <w:sz w:val="19"/>
        </w:rPr>
        <w:t>. </w:t>
      </w:r>
      <w:r>
        <w:rPr>
          <w:rFonts w:ascii="Tahoma" w:hAnsi="Tahoma"/>
          <w:sz w:val="19"/>
        </w:rPr>
        <w:t>В 1672 г. при дворе царя Алексея Михайловича завели постоян- </w:t>
      </w:r>
      <w:r>
        <w:rPr>
          <w:rFonts w:ascii="Tahoma" w:hAnsi="Tahoma"/>
          <w:w w:val="95"/>
          <w:sz w:val="19"/>
        </w:rPr>
        <w:t>ный театр. Первой поставленной пьесой стала «Комедия-притча о блудном сыне» </w:t>
      </w:r>
      <w:r>
        <w:rPr>
          <w:rFonts w:ascii="Tahoma" w:hAnsi="Tahoma"/>
          <w:w w:val="95"/>
          <w:sz w:val="19"/>
        </w:rPr>
        <w:t>Симе- </w:t>
      </w:r>
      <w:r>
        <w:rPr>
          <w:rFonts w:ascii="Tahoma" w:hAnsi="Tahoma"/>
          <w:sz w:val="19"/>
        </w:rPr>
        <w:t>она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Полоцкого.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Позднее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дворце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«Комедийной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храмине»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селе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Преображенском под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Москвой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разыгрывались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многие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пьесы.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Актёров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набиралось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до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70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человек.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бы- ли ученики лютеранской школы в Немецкой слободе во главе с пастором Готфридом Грегори, а также слуги и дворовые боярина Матвеева.</w:t>
      </w:r>
    </w:p>
    <w:p>
      <w:pPr>
        <w:pStyle w:val="BodyText"/>
        <w:spacing w:line="223" w:lineRule="auto" w:before="115"/>
        <w:ind w:left="793" w:right="791" w:firstLine="340"/>
        <w:jc w:val="both"/>
      </w:pPr>
      <w:r>
        <w:rPr/>
        <w:t>Перемены коснулись даже положения женщин, где нормы «Домостроя» были особенно строги. По традиции женщины посвящали свою жизнь </w:t>
      </w:r>
      <w:r>
        <w:rPr/>
        <w:t>домо- водству, рукоделию, воспитанию детей (прежде всего речь о высших слоях общества).</w:t>
      </w:r>
      <w:r>
        <w:rPr>
          <w:spacing w:val="-14"/>
        </w:rPr>
        <w:t> </w:t>
      </w:r>
      <w:r>
        <w:rPr/>
        <w:t>Считалось,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знатная</w:t>
      </w:r>
      <w:r>
        <w:rPr>
          <w:spacing w:val="-14"/>
        </w:rPr>
        <w:t> </w:t>
      </w:r>
      <w:r>
        <w:rPr/>
        <w:t>женщина</w:t>
      </w:r>
      <w:r>
        <w:rPr>
          <w:spacing w:val="-14"/>
        </w:rPr>
        <w:t> </w:t>
      </w:r>
      <w:r>
        <w:rPr/>
        <w:t>должна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можно</w:t>
      </w:r>
      <w:r>
        <w:rPr>
          <w:spacing w:val="-14"/>
        </w:rPr>
        <w:t> </w:t>
      </w:r>
      <w:r>
        <w:rPr/>
        <w:t>реже</w:t>
      </w:r>
      <w:r>
        <w:rPr>
          <w:spacing w:val="-14"/>
        </w:rPr>
        <w:t> </w:t>
      </w:r>
      <w:r>
        <w:rPr/>
        <w:t>появлять- ся на людях.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Более</w:t>
      </w:r>
      <w:r>
        <w:rPr>
          <w:spacing w:val="-3"/>
        </w:rPr>
        <w:t> </w:t>
      </w:r>
      <w:r>
        <w:rPr/>
        <w:t>всех</w:t>
      </w:r>
      <w:r>
        <w:rPr>
          <w:spacing w:val="-3"/>
        </w:rPr>
        <w:t> </w:t>
      </w:r>
      <w:r>
        <w:rPr/>
        <w:t>ограничены</w:t>
      </w:r>
      <w:r>
        <w:rPr>
          <w:spacing w:val="-3"/>
        </w:rPr>
        <w:t> </w:t>
      </w:r>
      <w:r>
        <w:rPr/>
        <w:t>были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общении</w:t>
      </w:r>
      <w:r>
        <w:rPr>
          <w:spacing w:val="-3"/>
        </w:rPr>
        <w:t> </w:t>
      </w:r>
      <w:r>
        <w:rPr/>
        <w:t>члены</w:t>
      </w:r>
      <w:r>
        <w:rPr>
          <w:spacing w:val="-3"/>
        </w:rPr>
        <w:t> </w:t>
      </w:r>
      <w:r>
        <w:rPr/>
        <w:t>царской</w:t>
      </w:r>
      <w:r>
        <w:rPr>
          <w:spacing w:val="-3"/>
        </w:rPr>
        <w:t> </w:t>
      </w:r>
      <w:r>
        <w:rPr/>
        <w:t>семьи.</w:t>
      </w:r>
      <w:r>
        <w:rPr>
          <w:spacing w:val="-3"/>
        </w:rPr>
        <w:t> </w:t>
      </w:r>
      <w:r>
        <w:rPr/>
        <w:t>Даже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цер- ковь царица и царевны ходили так, чтобы их не видели не то что простолюди- ны, но и придворные. К концу века новые веяния проникли даже в атмосферу женского</w:t>
      </w:r>
      <w:r>
        <w:rPr>
          <w:spacing w:val="-10"/>
        </w:rPr>
        <w:t> </w:t>
      </w:r>
      <w:r>
        <w:rPr/>
        <w:t>терема.</w:t>
      </w:r>
      <w:r>
        <w:rPr>
          <w:spacing w:val="-10"/>
        </w:rPr>
        <w:t> </w:t>
      </w:r>
      <w:r>
        <w:rPr/>
        <w:t>Например,</w:t>
      </w:r>
      <w:r>
        <w:rPr>
          <w:spacing w:val="-10"/>
        </w:rPr>
        <w:t> </w:t>
      </w:r>
      <w:r>
        <w:rPr/>
        <w:t>царица</w:t>
      </w:r>
      <w:r>
        <w:rPr>
          <w:spacing w:val="-10"/>
        </w:rPr>
        <w:t> </w:t>
      </w:r>
      <w:r>
        <w:rPr/>
        <w:t>Наталья</w:t>
      </w:r>
      <w:r>
        <w:rPr>
          <w:spacing w:val="-10"/>
        </w:rPr>
        <w:t> </w:t>
      </w:r>
      <w:r>
        <w:rPr/>
        <w:t>Нарышкина</w:t>
      </w:r>
      <w:r>
        <w:rPr>
          <w:spacing w:val="-10"/>
        </w:rPr>
        <w:t> </w:t>
      </w:r>
      <w:r>
        <w:rPr/>
        <w:t>уже</w:t>
      </w:r>
      <w:r>
        <w:rPr>
          <w:spacing w:val="-10"/>
        </w:rPr>
        <w:t> </w:t>
      </w:r>
      <w:r>
        <w:rPr/>
        <w:t>открыто</w:t>
      </w:r>
      <w:r>
        <w:rPr>
          <w:spacing w:val="-10"/>
        </w:rPr>
        <w:t> </w:t>
      </w:r>
      <w:r>
        <w:rPr/>
        <w:t>ездила в карете.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Разумеется, жёны и дочери крестьян, горожан и даже дворян вели иной образ</w:t>
      </w:r>
      <w:r>
        <w:rPr>
          <w:spacing w:val="-3"/>
        </w:rPr>
        <w:t> </w:t>
      </w:r>
      <w:r>
        <w:rPr/>
        <w:t>жизни.</w:t>
      </w:r>
      <w:r>
        <w:rPr>
          <w:spacing w:val="-3"/>
        </w:rPr>
        <w:t> </w:t>
      </w:r>
      <w:r>
        <w:rPr/>
        <w:t>Они</w:t>
      </w:r>
      <w:r>
        <w:rPr>
          <w:spacing w:val="-3"/>
        </w:rPr>
        <w:t> </w:t>
      </w:r>
      <w:r>
        <w:rPr/>
        <w:t>работали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поле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огороде,</w:t>
      </w:r>
      <w:r>
        <w:rPr>
          <w:spacing w:val="-3"/>
        </w:rPr>
        <w:t> </w:t>
      </w:r>
      <w:r>
        <w:rPr/>
        <w:t>вели</w:t>
      </w:r>
      <w:r>
        <w:rPr>
          <w:spacing w:val="-3"/>
        </w:rPr>
        <w:t> </w:t>
      </w:r>
      <w:r>
        <w:rPr/>
        <w:t>домашнее</w:t>
      </w:r>
      <w:r>
        <w:rPr>
          <w:spacing w:val="-3"/>
        </w:rPr>
        <w:t> </w:t>
      </w:r>
      <w:r>
        <w:rPr/>
        <w:t>хозяйство,</w:t>
      </w:r>
      <w:r>
        <w:rPr>
          <w:spacing w:val="-3"/>
        </w:rPr>
        <w:t> </w:t>
      </w:r>
      <w:r>
        <w:rPr/>
        <w:t>неред- ко</w:t>
      </w:r>
      <w:r>
        <w:rPr>
          <w:spacing w:val="-1"/>
        </w:rPr>
        <w:t> </w:t>
      </w:r>
      <w:r>
        <w:rPr/>
        <w:t>помогали</w:t>
      </w:r>
      <w:r>
        <w:rPr>
          <w:spacing w:val="-2"/>
        </w:rPr>
        <w:t> </w:t>
      </w:r>
      <w:r>
        <w:rPr/>
        <w:t>мужьям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промыслах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торгах.</w:t>
      </w:r>
      <w:r>
        <w:rPr>
          <w:spacing w:val="-1"/>
        </w:rPr>
        <w:t> </w:t>
      </w:r>
      <w:r>
        <w:rPr/>
        <w:t>Отметим,</w:t>
      </w:r>
      <w:r>
        <w:rPr>
          <w:spacing w:val="-2"/>
        </w:rPr>
        <w:t> </w:t>
      </w:r>
      <w:r>
        <w:rPr/>
        <w:t>что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повседневной</w:t>
      </w:r>
      <w:r>
        <w:rPr>
          <w:spacing w:val="-1"/>
        </w:rPr>
        <w:t> </w:t>
      </w:r>
      <w:r>
        <w:rPr/>
        <w:t>жиз- ни</w:t>
      </w:r>
      <w:r>
        <w:rPr>
          <w:spacing w:val="-9"/>
        </w:rPr>
        <w:t> </w:t>
      </w:r>
      <w:r>
        <w:rPr/>
        <w:t>роль</w:t>
      </w:r>
      <w:r>
        <w:rPr>
          <w:spacing w:val="-9"/>
        </w:rPr>
        <w:t> </w:t>
      </w:r>
      <w:r>
        <w:rPr/>
        <w:t>женщины,</w:t>
      </w:r>
      <w:r>
        <w:rPr>
          <w:spacing w:val="-9"/>
        </w:rPr>
        <w:t> </w:t>
      </w:r>
      <w:r>
        <w:rPr/>
        <w:t>особенно</w:t>
      </w:r>
      <w:r>
        <w:rPr>
          <w:spacing w:val="-9"/>
        </w:rPr>
        <w:t> </w:t>
      </w:r>
      <w:r>
        <w:rPr/>
        <w:t>матери,</w:t>
      </w:r>
      <w:r>
        <w:rPr>
          <w:spacing w:val="-9"/>
        </w:rPr>
        <w:t> </w:t>
      </w:r>
      <w:r>
        <w:rPr/>
        <w:t>была</w:t>
      </w:r>
      <w:r>
        <w:rPr>
          <w:spacing w:val="-9"/>
        </w:rPr>
        <w:t> </w:t>
      </w:r>
      <w:r>
        <w:rPr/>
        <w:t>значительнее</w:t>
      </w:r>
      <w:r>
        <w:rPr>
          <w:spacing w:val="-9"/>
        </w:rPr>
        <w:t> </w:t>
      </w:r>
      <w:r>
        <w:rPr/>
        <w:t>того,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предписывал ей</w:t>
      </w:r>
      <w:r>
        <w:rPr>
          <w:spacing w:val="80"/>
        </w:rPr>
        <w:t> </w:t>
      </w:r>
      <w:r>
        <w:rPr/>
        <w:t>обычай.</w:t>
      </w:r>
      <w:r>
        <w:rPr>
          <w:spacing w:val="80"/>
        </w:rPr>
        <w:t> </w:t>
      </w:r>
      <w:r>
        <w:rPr/>
        <w:t>Сохранилась</w:t>
      </w:r>
      <w:r>
        <w:rPr>
          <w:spacing w:val="80"/>
        </w:rPr>
        <w:t> </w:t>
      </w:r>
      <w:r>
        <w:rPr/>
        <w:t>масса</w:t>
      </w:r>
      <w:r>
        <w:rPr>
          <w:spacing w:val="80"/>
        </w:rPr>
        <w:t> </w:t>
      </w:r>
      <w:r>
        <w:rPr/>
        <w:t>частных</w:t>
      </w:r>
    </w:p>
    <w:p>
      <w:pPr>
        <w:pStyle w:val="BodyText"/>
        <w:ind w:left="731"/>
      </w:pPr>
      <w:r>
        <w:rPr/>
        <w:pict>
          <v:group style="width:399.25pt;height:136.8pt;mso-position-horizontal-relative:char;mso-position-vertical-relative:line" id="docshapegroup2833" coordorigin="0,0" coordsize="7985,2736">
            <v:rect style="position:absolute;left:0;top:1270;width:7719;height:1455" id="docshape2834" filled="true" fillcolor="#000000" stroked="false">
              <v:fill opacity="32768f" type="solid"/>
            </v:rect>
            <v:rect style="position:absolute;left:62;top:1333;width:7597;height:1328" id="docshape2835" filled="true" fillcolor="#ffffff" stroked="false">
              <v:fill type="solid"/>
            </v:rect>
            <v:rect style="position:absolute;left:4441;top:0;width:3543;height:2736" id="docshape2836" filled="true" fillcolor="#000000" stroked="false">
              <v:fill opacity="32768f" type="solid"/>
            </v:rect>
            <v:shape style="position:absolute;left:4514;top:72;width:3402;height:2592" type="#_x0000_t75" id="docshape2837" stroked="false">
              <v:imagedata r:id="rId548" o:title=""/>
            </v:shape>
            <v:rect style="position:absolute;left:4514;top:72;width:3402;height:2594" id="docshape2838" filled="false" stroked="true" strokeweight="1pt" strokecolor="#ffffff">
              <v:stroke dashstyle="solid"/>
            </v:rect>
            <v:shape style="position:absolute;left:0;top:0;width:7985;height:2736" type="#_x0000_t202" id="docshape2839" filled="false" stroked="false">
              <v:textbox inset="0,0,0,0">
                <w:txbxContent>
                  <w:p>
                    <w:pPr>
                      <w:spacing w:line="223" w:lineRule="auto" w:before="16"/>
                      <w:ind w:left="62" w:right="3761" w:firstLine="0"/>
                      <w:jc w:val="both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писем,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которые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свидетельствовали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о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глубо- кой взаимной преданности и любви супру- гов, родителей и детей.</w:t>
                    </w: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23" w:lineRule="auto" w:before="162"/>
                      <w:ind w:left="176" w:right="3851" w:firstLine="0"/>
                      <w:jc w:val="left"/>
                      <w:rPr>
                        <w:rFonts w:ascii="Trebuchet MS" w:hAnsi="Trebuchet MS"/>
                        <w:i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sz w:val="19"/>
                      </w:rPr>
                      <w:t>«Москвички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церковной</w:t>
                    </w:r>
                    <w:r>
                      <w:rPr>
                        <w:rFonts w:ascii="Calibri" w:hAnsi="Calibri"/>
                        <w:b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9"/>
                      </w:rPr>
                      <w:t>службе».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Художник А. Рябушкин. Москва, 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Государ-</w:t>
                    </w:r>
                    <w:r>
                      <w:rPr>
                        <w:rFonts w:ascii="Trebuchet MS" w:hAnsi="Trebuchet MS"/>
                        <w:i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sz w:val="19"/>
                      </w:rPr>
                      <w:t>ственная Третьяковская галерея</w:t>
                    </w:r>
                  </w:p>
                  <w:p>
                    <w:pPr>
                      <w:spacing w:line="216" w:lineRule="auto" w:before="114"/>
                      <w:ind w:left="516" w:right="3412" w:hanging="341"/>
                      <w:jc w:val="left"/>
                      <w:rPr>
                        <w:rFonts w:ascii="Tahoma" w:hAnsi="Tahoma"/>
                        <w:sz w:val="19"/>
                      </w:rPr>
                    </w:pPr>
                    <w:r>
                      <w:rPr>
                        <w:rFonts w:ascii="Wingdings 3" w:hAnsi="Wingdings 3"/>
                        <w:color w:val="DB413F"/>
                        <w:sz w:val="20"/>
                      </w:rPr>
                      <w:t></w:t>
                    </w:r>
                    <w:r>
                      <w:rPr>
                        <w:rFonts w:ascii="Times New Roman" w:hAnsi="Times New Roman"/>
                        <w:color w:val="DB413F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Какое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место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отводилось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женщине</w:t>
                    </w:r>
                    <w:r>
                      <w:rPr>
                        <w:rFonts w:ascii="Tahoma" w:hAns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в</w:t>
                    </w:r>
                    <w:r>
                      <w:rPr>
                        <w:rFonts w:ascii="Tahoma" w:hAnsi="Tahoma"/>
                        <w:spacing w:val="-14"/>
                        <w:sz w:val="19"/>
                      </w:rPr>
                      <w:t> </w:t>
                    </w:r>
                    <w:r>
                      <w:rPr>
                        <w:rFonts w:ascii="Tahoma" w:hAnsi="Tahoma"/>
                        <w:sz w:val="19"/>
                      </w:rPr>
                      <w:t>рус- ском обществе XVII в.?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after="0"/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23" w:lineRule="auto" w:before="112"/>
        <w:ind w:left="793" w:right="791" w:firstLine="340"/>
        <w:jc w:val="both"/>
      </w:pPr>
      <w:r>
        <w:rPr/>
        <w:t>Обычными для того времени были ранние браки. Родители, как правило, сами сговаривались об условиях брачного союза. Случалось, жених и невеста впервые</w:t>
      </w:r>
      <w:r>
        <w:rPr>
          <w:spacing w:val="-4"/>
        </w:rPr>
        <w:t> </w:t>
      </w:r>
      <w:r>
        <w:rPr/>
        <w:t>видели</w:t>
      </w:r>
      <w:r>
        <w:rPr>
          <w:spacing w:val="-4"/>
        </w:rPr>
        <w:t> </w:t>
      </w:r>
      <w:r>
        <w:rPr/>
        <w:t>друг</w:t>
      </w:r>
      <w:r>
        <w:rPr>
          <w:spacing w:val="-4"/>
        </w:rPr>
        <w:t> </w:t>
      </w:r>
      <w:r>
        <w:rPr/>
        <w:t>друга</w:t>
      </w:r>
      <w:r>
        <w:rPr>
          <w:spacing w:val="-4"/>
        </w:rPr>
        <w:t> </w:t>
      </w:r>
      <w:r>
        <w:rPr/>
        <w:t>во</w:t>
      </w:r>
      <w:r>
        <w:rPr>
          <w:spacing w:val="-4"/>
        </w:rPr>
        <w:t> </w:t>
      </w:r>
      <w:r>
        <w:rPr/>
        <w:t>время</w:t>
      </w:r>
      <w:r>
        <w:rPr>
          <w:spacing w:val="-4"/>
        </w:rPr>
        <w:t> </w:t>
      </w:r>
      <w:r>
        <w:rPr/>
        <w:t>венчания.</w:t>
      </w:r>
      <w:r>
        <w:rPr>
          <w:spacing w:val="-4"/>
        </w:rPr>
        <w:t> </w:t>
      </w:r>
      <w:r>
        <w:rPr/>
        <w:t>Перемены</w:t>
      </w:r>
      <w:r>
        <w:rPr>
          <w:spacing w:val="-4"/>
        </w:rPr>
        <w:t> </w:t>
      </w:r>
      <w:r>
        <w:rPr/>
        <w:t>затронули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эту</w:t>
      </w:r>
      <w:r>
        <w:rPr>
          <w:spacing w:val="-4"/>
        </w:rPr>
        <w:t> </w:t>
      </w:r>
      <w:r>
        <w:rPr/>
        <w:t>сто- рону русского быта: в конце века священники должны были «сугубо осведом- ляться» у молодых, по доброй ли воле они идут под венец.</w:t>
      </w:r>
    </w:p>
    <w:p>
      <w:pPr>
        <w:pStyle w:val="BodyText"/>
        <w:spacing w:before="1" w:after="1"/>
        <w:rPr>
          <w:sz w:val="9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"/>
        <w:gridCol w:w="907"/>
        <w:gridCol w:w="7483"/>
      </w:tblGrid>
      <w:tr>
        <w:trPr>
          <w:trHeight w:val="383" w:hRule="atLeast"/>
        </w:trPr>
        <w:tc>
          <w:tcPr>
            <w:tcW w:w="794" w:type="dxa"/>
            <w:tcBorders>
              <w:top w:val="single" w:sz="36" w:space="0" w:color="000000"/>
            </w:tcBorders>
            <w:shd w:val="clear" w:color="auto" w:fill="E6E7E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  <w:tcBorders>
              <w:top w:val="single" w:sz="36" w:space="0" w:color="000000"/>
            </w:tcBorders>
            <w:shd w:val="clear" w:color="auto" w:fill="DB413F"/>
          </w:tcPr>
          <w:p>
            <w:pPr>
              <w:pStyle w:val="TableParagraph"/>
              <w:spacing w:line="180" w:lineRule="exact"/>
              <w:ind w:left="193"/>
              <w:rPr>
                <w:rFonts w:ascii="Trebuchet MS" w:hAnsi="Trebuchet MS"/>
                <w:sz w:val="19"/>
              </w:rPr>
            </w:pPr>
            <w:r>
              <w:rPr>
                <w:rFonts w:ascii="Trebuchet MS" w:hAnsi="Trebuchet MS"/>
                <w:color w:val="FFFFFF"/>
                <w:spacing w:val="-2"/>
                <w:sz w:val="19"/>
              </w:rPr>
              <w:t>ТОЧКА</w:t>
            </w:r>
          </w:p>
          <w:p>
            <w:pPr>
              <w:pStyle w:val="TableParagraph"/>
              <w:spacing w:line="184" w:lineRule="exact"/>
              <w:ind w:left="132"/>
              <w:rPr>
                <w:rFonts w:ascii="Trebuchet MS" w:hAnsi="Trebuchet MS"/>
                <w:sz w:val="19"/>
              </w:rPr>
            </w:pPr>
            <w:r>
              <w:rPr>
                <w:rFonts w:ascii="Trebuchet MS" w:hAnsi="Trebuchet MS"/>
                <w:color w:val="FFFFFF"/>
                <w:spacing w:val="-2"/>
                <w:sz w:val="19"/>
              </w:rPr>
              <w:t>ЗРЕНИЯ</w:t>
            </w:r>
          </w:p>
        </w:tc>
        <w:tc>
          <w:tcPr>
            <w:tcW w:w="7483" w:type="dxa"/>
            <w:tcBorders>
              <w:top w:val="single" w:sz="36" w:space="0" w:color="000000"/>
            </w:tcBorders>
            <w:shd w:val="clear" w:color="auto" w:fill="E6E7E8"/>
          </w:tcPr>
          <w:p>
            <w:pPr>
              <w:pStyle w:val="TableParagraph"/>
              <w:spacing w:line="210" w:lineRule="exact" w:before="1"/>
              <w:ind w:left="283"/>
              <w:rPr>
                <w:rFonts w:ascii="Book Antiqua" w:hAnsi="Book Antiqua"/>
                <w:b/>
                <w:sz w:val="19"/>
              </w:rPr>
            </w:pPr>
            <w:r>
              <w:rPr>
                <w:rFonts w:ascii="Book Antiqua" w:hAnsi="Book Antiqua"/>
                <w:b/>
                <w:w w:val="105"/>
                <w:sz w:val="19"/>
              </w:rPr>
              <w:t>Из</w:t>
            </w:r>
            <w:r>
              <w:rPr>
                <w:rFonts w:ascii="Book Antiqua" w:hAnsi="Book Antiqua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Book Antiqua" w:hAnsi="Book Antiqua"/>
                <w:b/>
                <w:w w:val="105"/>
                <w:sz w:val="19"/>
              </w:rPr>
              <w:t>сочинения</w:t>
            </w:r>
            <w:r>
              <w:rPr>
                <w:rFonts w:ascii="Book Antiqua" w:hAnsi="Book Antiqua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Book Antiqua" w:hAnsi="Book Antiqua"/>
                <w:b/>
                <w:w w:val="105"/>
                <w:sz w:val="19"/>
              </w:rPr>
              <w:t>С.</w:t>
            </w:r>
            <w:r>
              <w:rPr>
                <w:rFonts w:ascii="Book Antiqua" w:hAnsi="Book Antiqua"/>
                <w:b/>
                <w:spacing w:val="68"/>
                <w:w w:val="105"/>
                <w:sz w:val="19"/>
              </w:rPr>
              <w:t> </w:t>
            </w:r>
            <w:r>
              <w:rPr>
                <w:rFonts w:ascii="Book Antiqua" w:hAnsi="Book Antiqua"/>
                <w:b/>
                <w:w w:val="105"/>
                <w:sz w:val="19"/>
              </w:rPr>
              <w:t>Платонова</w:t>
            </w:r>
            <w:r>
              <w:rPr>
                <w:rFonts w:ascii="Book Antiqua" w:hAnsi="Book Antiqua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Book Antiqua" w:hAnsi="Book Antiqua"/>
                <w:b/>
                <w:w w:val="105"/>
                <w:sz w:val="19"/>
              </w:rPr>
              <w:t>«Полный</w:t>
            </w:r>
            <w:r>
              <w:rPr>
                <w:rFonts w:ascii="Book Antiqua" w:hAnsi="Book Antiqua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Book Antiqua" w:hAnsi="Book Antiqua"/>
                <w:b/>
                <w:w w:val="105"/>
                <w:sz w:val="19"/>
              </w:rPr>
              <w:t>курс</w:t>
            </w:r>
            <w:r>
              <w:rPr>
                <w:rFonts w:ascii="Book Antiqua" w:hAnsi="Book Antiqua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Book Antiqua" w:hAnsi="Book Antiqua"/>
                <w:b/>
                <w:w w:val="105"/>
                <w:sz w:val="19"/>
              </w:rPr>
              <w:t>лекций</w:t>
            </w:r>
            <w:r>
              <w:rPr>
                <w:rFonts w:ascii="Book Antiqua" w:hAnsi="Book Antiqua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Book Antiqua" w:hAnsi="Book Antiqua"/>
                <w:b/>
                <w:w w:val="105"/>
                <w:sz w:val="19"/>
              </w:rPr>
              <w:t>по</w:t>
            </w:r>
            <w:r>
              <w:rPr>
                <w:rFonts w:ascii="Book Antiqua" w:hAnsi="Book Antiqua"/>
                <w:b/>
                <w:spacing w:val="28"/>
                <w:w w:val="105"/>
                <w:sz w:val="19"/>
              </w:rPr>
              <w:t> </w:t>
            </w:r>
            <w:r>
              <w:rPr>
                <w:rFonts w:ascii="Book Antiqua" w:hAnsi="Book Antiqua"/>
                <w:b/>
                <w:w w:val="105"/>
                <w:sz w:val="19"/>
              </w:rPr>
              <w:t>русской </w:t>
            </w:r>
            <w:r>
              <w:rPr>
                <w:rFonts w:ascii="Book Antiqua" w:hAnsi="Book Antiqua"/>
                <w:b/>
                <w:spacing w:val="-2"/>
                <w:w w:val="105"/>
                <w:sz w:val="19"/>
              </w:rPr>
              <w:t>истории».</w:t>
            </w:r>
          </w:p>
        </w:tc>
      </w:tr>
      <w:tr>
        <w:trPr>
          <w:trHeight w:val="1155" w:hRule="atLeast"/>
        </w:trPr>
        <w:tc>
          <w:tcPr>
            <w:tcW w:w="9184" w:type="dxa"/>
            <w:gridSpan w:val="3"/>
            <w:tcBorders>
              <w:bottom w:val="single" w:sz="36" w:space="0" w:color="000000"/>
            </w:tcBorders>
            <w:shd w:val="clear" w:color="auto" w:fill="E6E7E8"/>
          </w:tcPr>
          <w:p>
            <w:pPr>
              <w:pStyle w:val="TableParagraph"/>
              <w:spacing w:line="220" w:lineRule="auto" w:before="92"/>
              <w:ind w:left="793" w:right="791" w:firstLine="34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В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XVII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в.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вопрос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о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новых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началах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культурной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жизни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стал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резко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выраженным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во- </w:t>
            </w:r>
            <w:r>
              <w:rPr>
                <w:w w:val="95"/>
                <w:sz w:val="19"/>
              </w:rPr>
              <w:t>просом. Царь Алексей — отчасти и царь Фёдор — вполне являлись уже представите- </w:t>
            </w:r>
            <w:r>
              <w:rPr>
                <w:sz w:val="19"/>
              </w:rPr>
              <w:t>лями нового направления.</w:t>
            </w:r>
          </w:p>
          <w:p>
            <w:pPr>
              <w:pStyle w:val="TableParagraph"/>
              <w:spacing w:before="96"/>
              <w:ind w:left="793"/>
              <w:rPr>
                <w:rFonts w:ascii="Tahoma" w:hAnsi="Tahoma"/>
                <w:sz w:val="19"/>
              </w:rPr>
            </w:pPr>
            <w:r>
              <w:rPr>
                <w:rFonts w:ascii="Wingdings 3" w:hAnsi="Wingdings 3"/>
                <w:color w:val="DB413F"/>
                <w:w w:val="80"/>
                <w:sz w:val="20"/>
              </w:rPr>
              <w:t></w:t>
            </w:r>
            <w:r>
              <w:rPr>
                <w:rFonts w:ascii="Times New Roman" w:hAnsi="Times New Roman"/>
                <w:color w:val="DB413F"/>
                <w:spacing w:val="55"/>
                <w:sz w:val="20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Что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имел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в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виду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историк?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Согласны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ли</w:t>
            </w:r>
            <w:r>
              <w:rPr>
                <w:rFonts w:ascii="Tahoma" w:hAnsi="Tahoma"/>
                <w:spacing w:val="-11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вы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с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его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мнением?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Аргументируйте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w w:val="95"/>
                <w:sz w:val="19"/>
              </w:rPr>
              <w:t>свой</w:t>
            </w:r>
            <w:r>
              <w:rPr>
                <w:rFonts w:ascii="Tahoma" w:hAnsi="Tahoma"/>
                <w:spacing w:val="-12"/>
                <w:w w:val="95"/>
                <w:sz w:val="19"/>
              </w:rPr>
              <w:t> </w:t>
            </w:r>
            <w:r>
              <w:rPr>
                <w:rFonts w:ascii="Tahoma" w:hAnsi="Tahoma"/>
                <w:spacing w:val="-2"/>
                <w:w w:val="95"/>
                <w:sz w:val="19"/>
              </w:rPr>
              <w:t>ответ.</w:t>
            </w:r>
          </w:p>
        </w:tc>
      </w:tr>
    </w:tbl>
    <w:p>
      <w:pPr>
        <w:tabs>
          <w:tab w:pos="1133" w:val="left" w:leader="none"/>
        </w:tabs>
        <w:spacing w:line="208" w:lineRule="auto" w:before="74"/>
        <w:ind w:left="1133" w:right="792" w:hanging="341"/>
        <w:jc w:val="left"/>
        <w:rPr>
          <w:rFonts w:ascii="Tahoma" w:hAnsi="Tahoma"/>
          <w:sz w:val="19"/>
        </w:rPr>
      </w:pPr>
      <w:r>
        <w:rPr>
          <w:rFonts w:ascii="Segoe UI Symbol" w:hAnsi="Segoe UI Symbol"/>
          <w:color w:val="DB413F"/>
          <w:spacing w:val="-10"/>
          <w:position w:val="2"/>
          <w:sz w:val="16"/>
        </w:rPr>
        <w:t>●</w:t>
      </w:r>
      <w:r>
        <w:rPr>
          <w:rFonts w:ascii="Segoe UI Symbol" w:hAnsi="Segoe UI Symbol"/>
          <w:color w:val="DB413F"/>
          <w:position w:val="2"/>
          <w:sz w:val="16"/>
        </w:rPr>
        <w:tab/>
      </w:r>
      <w:r>
        <w:rPr>
          <w:rFonts w:ascii="Calibri" w:hAnsi="Calibri"/>
          <w:b/>
          <w:w w:val="95"/>
          <w:sz w:val="19"/>
        </w:rPr>
        <w:t>1.</w:t>
      </w:r>
      <w:r>
        <w:rPr>
          <w:rFonts w:ascii="Calibri" w:hAnsi="Calibri"/>
          <w:b/>
          <w:sz w:val="19"/>
        </w:rPr>
        <w:t> </w:t>
      </w:r>
      <w:r>
        <w:rPr>
          <w:rFonts w:ascii="Tahoma" w:hAnsi="Tahoma"/>
          <w:w w:val="95"/>
          <w:sz w:val="19"/>
        </w:rPr>
        <w:t>Как изменился быт в XVII в.? </w:t>
      </w:r>
      <w:r>
        <w:rPr>
          <w:rFonts w:ascii="Calibri" w:hAnsi="Calibri"/>
          <w:b/>
          <w:w w:val="95"/>
          <w:sz w:val="19"/>
        </w:rPr>
        <w:t>2.</w:t>
      </w:r>
      <w:r>
        <w:rPr>
          <w:rFonts w:ascii="Calibri" w:hAnsi="Calibri"/>
          <w:b/>
          <w:sz w:val="19"/>
        </w:rPr>
        <w:t> </w:t>
      </w:r>
      <w:r>
        <w:rPr>
          <w:rFonts w:ascii="Tahoma" w:hAnsi="Tahoma"/>
          <w:w w:val="95"/>
          <w:sz w:val="19"/>
        </w:rPr>
        <w:t>Почему семья в XVII в. продолжала играть </w:t>
      </w:r>
      <w:r>
        <w:rPr>
          <w:rFonts w:ascii="Tahoma" w:hAnsi="Tahoma"/>
          <w:w w:val="95"/>
          <w:sz w:val="19"/>
        </w:rPr>
        <w:t>важную</w:t>
      </w:r>
      <w:r>
        <w:rPr>
          <w:rFonts w:ascii="Tahoma" w:hAnsi="Tahoma"/>
          <w:w w:val="95"/>
          <w:sz w:val="19"/>
        </w:rPr>
        <w:t> </w:t>
      </w:r>
      <w:r>
        <w:rPr>
          <w:rFonts w:ascii="Tahoma" w:hAnsi="Tahoma"/>
          <w:sz w:val="19"/>
        </w:rPr>
        <w:t>роль в обществе?</w:t>
      </w:r>
    </w:p>
    <w:p>
      <w:pPr>
        <w:pStyle w:val="BodyText"/>
        <w:spacing w:before="6"/>
        <w:rPr>
          <w:rFonts w:ascii="Tahoma"/>
          <w:sz w:val="21"/>
        </w:rPr>
      </w:pPr>
      <w:r>
        <w:rPr/>
        <w:pict>
          <v:group style="position:absolute;margin-left:36.553001pt;margin-top:14.174373pt;width:385.95pt;height:89.3pt;mso-position-horizontal-relative:page;mso-position-vertical-relative:paragraph;z-index:-15469568;mso-wrap-distance-left:0;mso-wrap-distance-right:0" id="docshapegroup2840" coordorigin="731,283" coordsize="7719,1786">
            <v:rect style="position:absolute;left:731;top:283;width:7719;height:1786" id="docshape2841" filled="true" fillcolor="#000000" stroked="false">
              <v:fill opacity="32768f" type="solid"/>
            </v:rect>
            <v:rect style="position:absolute;left:793;top:347;width:7597;height:1661" id="docshape2842" filled="true" fillcolor="#e9eff8" stroked="false">
              <v:fill type="solid"/>
            </v:rect>
            <v:shape style="position:absolute;left:891;top:444;width:356;height:351" type="#_x0000_t75" id="docshape2843" stroked="false">
              <v:imagedata r:id="rId549" o:title=""/>
            </v:shape>
            <v:shape style="position:absolute;left:731;top:283;width:7719;height:1786" type="#_x0000_t202" id="docshape2844" filled="false" stroked="false">
              <v:textbox inset="0,0,0,0">
                <w:txbxContent>
                  <w:p>
                    <w:pPr>
                      <w:spacing w:before="215"/>
                      <w:ind w:left="744" w:right="0" w:firstLine="0"/>
                      <w:jc w:val="left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DB413F"/>
                        <w:w w:val="70"/>
                        <w:sz w:val="28"/>
                      </w:rPr>
                      <w:t>ПОДВЕДЁМ</w:t>
                    </w:r>
                    <w:r>
                      <w:rPr>
                        <w:rFonts w:ascii="Tahoma" w:hAnsi="Tahoma"/>
                        <w:color w:val="DB413F"/>
                        <w:spacing w:val="42"/>
                        <w:sz w:val="28"/>
                      </w:rPr>
                      <w:t> </w:t>
                    </w:r>
                    <w:r>
                      <w:rPr>
                        <w:rFonts w:ascii="Tahoma" w:hAnsi="Tahoma"/>
                        <w:color w:val="DB413F"/>
                        <w:spacing w:val="-2"/>
                        <w:w w:val="80"/>
                        <w:sz w:val="28"/>
                      </w:rPr>
                      <w:t>ИТОГИ</w:t>
                    </w:r>
                  </w:p>
                  <w:p>
                    <w:pPr>
                      <w:spacing w:line="218" w:lineRule="auto" w:before="93"/>
                      <w:ind w:left="402" w:right="39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В Российском государстве в XVII в. сохраняется традиционное </w:t>
                    </w:r>
                    <w:r>
                      <w:rPr>
                        <w:rFonts w:ascii="Tahoma" w:hAnsi="Tahoma"/>
                        <w:sz w:val="20"/>
                      </w:rPr>
                      <w:t>общество. Продолжается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проникновение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новых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идей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явлений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быт</w:t>
                    </w:r>
                    <w:r>
                      <w:rPr>
                        <w:rFonts w:ascii="Tahoma" w:hAnsi="Tahoma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различных</w:t>
                    </w:r>
                    <w:r>
                      <w:rPr>
                        <w:rFonts w:ascii="Tahoma" w:hAnsi="Tahoma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сло- </w:t>
                    </w:r>
                    <w:r>
                      <w:rPr>
                        <w:rFonts w:ascii="Tahoma" w:hAnsi="Tahoma"/>
                        <w:w w:val="95"/>
                        <w:sz w:val="20"/>
                      </w:rPr>
                      <w:t>ёв, расширяются горизонты познания окружающего мира. Среди правящего </w:t>
                    </w:r>
                    <w:r>
                      <w:rPr>
                        <w:rFonts w:ascii="Tahoma" w:hAnsi="Tahoma"/>
                        <w:sz w:val="20"/>
                      </w:rPr>
                      <w:t>боярства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и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дворянства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появились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деятели,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опередившие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своё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время.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7"/>
        <w:spacing w:before="109"/>
      </w:pPr>
      <w:r>
        <w:rPr/>
        <w:drawing>
          <wp:inline distT="0" distB="0" distL="0" distR="0">
            <wp:extent cx="144005" cy="144005"/>
            <wp:effectExtent l="0" t="0" r="0" b="0"/>
            <wp:docPr id="287" name="image4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471.png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DB413F"/>
          <w:w w:val="80"/>
        </w:rPr>
        <w:t>Вопросы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и</w:t>
      </w:r>
      <w:r>
        <w:rPr>
          <w:color w:val="DB413F"/>
          <w:spacing w:val="31"/>
        </w:rPr>
        <w:t> </w:t>
      </w:r>
      <w:r>
        <w:rPr>
          <w:color w:val="DB413F"/>
          <w:w w:val="80"/>
        </w:rPr>
        <w:t>задания</w:t>
      </w:r>
    </w:p>
    <w:p>
      <w:pPr>
        <w:spacing w:line="208" w:lineRule="auto" w:before="50"/>
        <w:ind w:left="1133" w:right="791" w:hanging="794"/>
        <w:jc w:val="left"/>
        <w:rPr>
          <w:rFonts w:ascii="Tahoma" w:hAnsi="Tahoma"/>
          <w:sz w:val="19"/>
        </w:rPr>
      </w:pPr>
      <w:r>
        <w:rPr>
          <w:position w:val="-3"/>
        </w:rPr>
        <w:drawing>
          <wp:inline distT="0" distB="0" distL="0" distR="0">
            <wp:extent cx="216010" cy="121640"/>
            <wp:effectExtent l="0" t="0" r="0" b="0"/>
            <wp:docPr id="289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270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10" cy="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Calibri" w:hAnsi="Calibri"/>
          <w:b/>
          <w:color w:val="DB413F"/>
          <w:sz w:val="19"/>
        </w:rPr>
        <w:t>1.</w:t>
      </w:r>
      <w:r>
        <w:rPr>
          <w:rFonts w:ascii="Calibri" w:hAnsi="Calibri"/>
          <w:b/>
          <w:color w:val="DB413F"/>
          <w:spacing w:val="80"/>
          <w:w w:val="150"/>
          <w:sz w:val="19"/>
        </w:rPr>
        <w:t> </w: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европейские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новшества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проникали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Россию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XVII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в.?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Как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sz w:val="19"/>
        </w:rPr>
        <w:t>простолюдины и духовенство относились к европейским новшествам? Почему?</w:t>
      </w:r>
    </w:p>
    <w:p>
      <w:pPr>
        <w:pStyle w:val="ListParagraph"/>
        <w:numPr>
          <w:ilvl w:val="0"/>
          <w:numId w:val="132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sz w:val="19"/>
        </w:rPr>
        <w:t>Кто</w:t>
      </w:r>
      <w:r>
        <w:rPr>
          <w:spacing w:val="-1"/>
          <w:sz w:val="19"/>
        </w:rPr>
        <w:t> </w:t>
      </w:r>
      <w:r>
        <w:rPr>
          <w:sz w:val="19"/>
        </w:rPr>
        <w:t>из</w:t>
      </w:r>
      <w:r>
        <w:rPr>
          <w:spacing w:val="-1"/>
          <w:sz w:val="19"/>
        </w:rPr>
        <w:t> </w:t>
      </w:r>
      <w:r>
        <w:rPr>
          <w:sz w:val="19"/>
        </w:rPr>
        <w:t>окружения</w:t>
      </w:r>
      <w:r>
        <w:rPr>
          <w:spacing w:val="-1"/>
          <w:sz w:val="19"/>
        </w:rPr>
        <w:t> </w:t>
      </w:r>
      <w:r>
        <w:rPr>
          <w:sz w:val="19"/>
        </w:rPr>
        <w:t>первых</w:t>
      </w:r>
      <w:r>
        <w:rPr>
          <w:spacing w:val="-1"/>
          <w:sz w:val="19"/>
        </w:rPr>
        <w:t> </w:t>
      </w:r>
      <w:r>
        <w:rPr>
          <w:sz w:val="19"/>
        </w:rPr>
        <w:t>Романовых</w:t>
      </w:r>
      <w:r>
        <w:rPr>
          <w:spacing w:val="-1"/>
          <w:sz w:val="19"/>
        </w:rPr>
        <w:t> </w:t>
      </w:r>
      <w:r>
        <w:rPr>
          <w:sz w:val="19"/>
        </w:rPr>
        <w:t>был</w:t>
      </w:r>
      <w:r>
        <w:rPr>
          <w:spacing w:val="-1"/>
          <w:sz w:val="19"/>
        </w:rPr>
        <w:t> </w:t>
      </w:r>
      <w:r>
        <w:rPr>
          <w:sz w:val="19"/>
        </w:rPr>
        <w:t>поклонником</w:t>
      </w:r>
      <w:r>
        <w:rPr>
          <w:spacing w:val="-1"/>
          <w:sz w:val="19"/>
        </w:rPr>
        <w:t> </w:t>
      </w:r>
      <w:r>
        <w:rPr>
          <w:sz w:val="19"/>
        </w:rPr>
        <w:t>западноевропейских</w:t>
      </w:r>
      <w:r>
        <w:rPr>
          <w:spacing w:val="-1"/>
          <w:sz w:val="19"/>
        </w:rPr>
        <w:t> </w:t>
      </w:r>
      <w:r>
        <w:rPr>
          <w:sz w:val="19"/>
        </w:rPr>
        <w:t>«но-</w:t>
      </w:r>
      <w:r>
        <w:rPr>
          <w:sz w:val="19"/>
        </w:rPr>
        <w:t> </w:t>
      </w:r>
      <w:r>
        <w:rPr>
          <w:spacing w:val="-2"/>
          <w:sz w:val="19"/>
        </w:rPr>
        <w:t>вин»?</w:t>
      </w:r>
    </w:p>
    <w:p>
      <w:pPr>
        <w:pStyle w:val="ListParagraph"/>
        <w:numPr>
          <w:ilvl w:val="0"/>
          <w:numId w:val="132"/>
        </w:numPr>
        <w:tabs>
          <w:tab w:pos="1134" w:val="left" w:leader="none"/>
        </w:tabs>
        <w:spacing w:line="208" w:lineRule="auto" w:before="67" w:after="0"/>
        <w:ind w:left="1133" w:right="791" w:hanging="341"/>
        <w:jc w:val="left"/>
        <w:rPr>
          <w:sz w:val="19"/>
        </w:rPr>
      </w:pPr>
      <w:r>
        <w:rPr>
          <w:sz w:val="19"/>
        </w:rPr>
        <w:t>Сравните</w:t>
      </w:r>
      <w:r>
        <w:rPr>
          <w:spacing w:val="-7"/>
          <w:sz w:val="19"/>
        </w:rPr>
        <w:t> </w:t>
      </w:r>
      <w:r>
        <w:rPr>
          <w:sz w:val="19"/>
        </w:rPr>
        <w:t>представления</w:t>
      </w:r>
      <w:r>
        <w:rPr>
          <w:spacing w:val="-7"/>
          <w:sz w:val="19"/>
        </w:rPr>
        <w:t> </w:t>
      </w:r>
      <w:r>
        <w:rPr>
          <w:sz w:val="19"/>
        </w:rPr>
        <w:t>о</w:t>
      </w:r>
      <w:r>
        <w:rPr>
          <w:spacing w:val="-7"/>
          <w:sz w:val="19"/>
        </w:rPr>
        <w:t> </w:t>
      </w:r>
      <w:r>
        <w:rPr>
          <w:sz w:val="19"/>
        </w:rPr>
        <w:t>мире</w:t>
      </w:r>
      <w:r>
        <w:rPr>
          <w:spacing w:val="-7"/>
          <w:sz w:val="19"/>
        </w:rPr>
        <w:t> </w:t>
      </w:r>
      <w:r>
        <w:rPr>
          <w:sz w:val="19"/>
        </w:rPr>
        <w:t>человека</w:t>
      </w:r>
      <w:r>
        <w:rPr>
          <w:spacing w:val="-7"/>
          <w:sz w:val="19"/>
        </w:rPr>
        <w:t> </w:t>
      </w:r>
      <w:r>
        <w:rPr>
          <w:sz w:val="19"/>
        </w:rPr>
        <w:t>XVI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XVII</w:t>
      </w:r>
      <w:r>
        <w:rPr>
          <w:spacing w:val="-7"/>
          <w:sz w:val="19"/>
        </w:rPr>
        <w:t> </w:t>
      </w:r>
      <w:r>
        <w:rPr>
          <w:sz w:val="19"/>
        </w:rPr>
        <w:t>вв.</w:t>
      </w:r>
      <w:r>
        <w:rPr>
          <w:spacing w:val="-7"/>
          <w:sz w:val="19"/>
        </w:rPr>
        <w:t> </w:t>
      </w:r>
      <w:r>
        <w:rPr>
          <w:sz w:val="19"/>
        </w:rPr>
        <w:t>Выделите</w:t>
      </w:r>
      <w:r>
        <w:rPr>
          <w:spacing w:val="-7"/>
          <w:sz w:val="19"/>
        </w:rPr>
        <w:t> </w:t>
      </w:r>
      <w:r>
        <w:rPr>
          <w:sz w:val="19"/>
        </w:rPr>
        <w:t>черты</w:t>
      </w:r>
      <w:r>
        <w:rPr>
          <w:spacing w:val="-7"/>
          <w:sz w:val="19"/>
        </w:rPr>
        <w:t> </w:t>
      </w:r>
      <w:r>
        <w:rPr>
          <w:sz w:val="19"/>
        </w:rPr>
        <w:t>сходства</w:t>
      </w:r>
      <w:r>
        <w:rPr>
          <w:sz w:val="19"/>
        </w:rPr>
        <w:t> и различия.</w:t>
      </w:r>
    </w:p>
    <w:p>
      <w:pPr>
        <w:pStyle w:val="ListParagraph"/>
        <w:numPr>
          <w:ilvl w:val="0"/>
          <w:numId w:val="132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w w:val="95"/>
          <w:sz w:val="19"/>
        </w:rPr>
        <w:t>Почему посещение театра считалось делом греховным? (Используйте для ответа ин- </w:t>
      </w:r>
      <w:r>
        <w:rPr>
          <w:spacing w:val="-2"/>
          <w:sz w:val="19"/>
        </w:rPr>
        <w:t>тернет-ресурсы.)</w:t>
      </w:r>
    </w:p>
    <w:p>
      <w:pPr>
        <w:pStyle w:val="ListParagraph"/>
        <w:numPr>
          <w:ilvl w:val="0"/>
          <w:numId w:val="132"/>
        </w:numPr>
        <w:tabs>
          <w:tab w:pos="1134" w:val="left" w:leader="none"/>
        </w:tabs>
        <w:spacing w:line="240" w:lineRule="auto" w:before="43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Чем</w:t>
      </w:r>
      <w:r>
        <w:rPr>
          <w:spacing w:val="7"/>
          <w:sz w:val="19"/>
        </w:rPr>
        <w:t> </w:t>
      </w:r>
      <w:r>
        <w:rPr>
          <w:w w:val="95"/>
          <w:sz w:val="19"/>
        </w:rPr>
        <w:t>различались</w:t>
      </w:r>
      <w:r>
        <w:rPr>
          <w:spacing w:val="7"/>
          <w:sz w:val="19"/>
        </w:rPr>
        <w:t> </w:t>
      </w:r>
      <w:r>
        <w:rPr>
          <w:w w:val="95"/>
          <w:sz w:val="19"/>
        </w:rPr>
        <w:t>жилища</w:t>
      </w:r>
      <w:r>
        <w:rPr>
          <w:spacing w:val="7"/>
          <w:sz w:val="19"/>
        </w:rPr>
        <w:t> </w:t>
      </w:r>
      <w:r>
        <w:rPr>
          <w:w w:val="95"/>
          <w:sz w:val="19"/>
        </w:rPr>
        <w:t>знатных</w:t>
      </w:r>
      <w:r>
        <w:rPr>
          <w:spacing w:val="7"/>
          <w:sz w:val="19"/>
        </w:rPr>
        <w:t> </w:t>
      </w:r>
      <w:r>
        <w:rPr>
          <w:w w:val="95"/>
          <w:sz w:val="19"/>
        </w:rPr>
        <w:t>и</w:t>
      </w:r>
      <w:r>
        <w:rPr>
          <w:spacing w:val="7"/>
          <w:sz w:val="19"/>
        </w:rPr>
        <w:t> </w:t>
      </w:r>
      <w:r>
        <w:rPr>
          <w:w w:val="95"/>
          <w:sz w:val="19"/>
        </w:rPr>
        <w:t>простых</w:t>
      </w:r>
      <w:r>
        <w:rPr>
          <w:spacing w:val="7"/>
          <w:sz w:val="19"/>
        </w:rPr>
        <w:t> </w:t>
      </w:r>
      <w:r>
        <w:rPr>
          <w:w w:val="95"/>
          <w:sz w:val="19"/>
        </w:rPr>
        <w:t>людей?</w:t>
      </w:r>
      <w:r>
        <w:rPr>
          <w:spacing w:val="7"/>
          <w:sz w:val="19"/>
        </w:rPr>
        <w:t> </w:t>
      </w:r>
      <w:r>
        <w:rPr>
          <w:w w:val="95"/>
          <w:sz w:val="19"/>
        </w:rPr>
        <w:t>(Подготовьте</w:t>
      </w:r>
      <w:r>
        <w:rPr>
          <w:spacing w:val="8"/>
          <w:sz w:val="19"/>
        </w:rPr>
        <w:t> </w:t>
      </w:r>
      <w:r>
        <w:rPr>
          <w:spacing w:val="-2"/>
          <w:w w:val="95"/>
          <w:sz w:val="19"/>
        </w:rPr>
        <w:t>презентацию.)</w:t>
      </w:r>
    </w:p>
    <w:p>
      <w:pPr>
        <w:pStyle w:val="ListParagraph"/>
        <w:numPr>
          <w:ilvl w:val="0"/>
          <w:numId w:val="132"/>
        </w:numPr>
        <w:tabs>
          <w:tab w:pos="1134" w:val="left" w:leader="none"/>
        </w:tabs>
        <w:spacing w:line="208" w:lineRule="auto" w:before="49" w:after="0"/>
        <w:ind w:left="1133" w:right="791" w:hanging="341"/>
        <w:jc w:val="left"/>
        <w:rPr>
          <w:sz w:val="19"/>
        </w:rPr>
      </w:pPr>
      <w:r>
        <w:rPr>
          <w:sz w:val="19"/>
        </w:rPr>
        <w:t>Какие</w:t>
      </w:r>
      <w:r>
        <w:rPr>
          <w:spacing w:val="-4"/>
          <w:sz w:val="19"/>
        </w:rPr>
        <w:t> </w:t>
      </w:r>
      <w:r>
        <w:rPr>
          <w:sz w:val="19"/>
        </w:rPr>
        <w:t>развлечения</w:t>
      </w:r>
      <w:r>
        <w:rPr>
          <w:spacing w:val="-4"/>
          <w:sz w:val="19"/>
        </w:rPr>
        <w:t> </w:t>
      </w:r>
      <w:r>
        <w:rPr>
          <w:sz w:val="19"/>
        </w:rPr>
        <w:t>были</w:t>
      </w:r>
      <w:r>
        <w:rPr>
          <w:spacing w:val="-4"/>
          <w:sz w:val="19"/>
        </w:rPr>
        <w:t> </w:t>
      </w:r>
      <w:r>
        <w:rPr>
          <w:sz w:val="19"/>
        </w:rPr>
        <w:t>у</w:t>
      </w:r>
      <w:r>
        <w:rPr>
          <w:spacing w:val="-4"/>
          <w:sz w:val="19"/>
        </w:rPr>
        <w:t> </w:t>
      </w:r>
      <w:r>
        <w:rPr>
          <w:sz w:val="19"/>
        </w:rPr>
        <w:t>крестьян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посадских</w:t>
      </w:r>
      <w:r>
        <w:rPr>
          <w:spacing w:val="-4"/>
          <w:sz w:val="19"/>
        </w:rPr>
        <w:t> </w:t>
      </w:r>
      <w:r>
        <w:rPr>
          <w:sz w:val="19"/>
        </w:rPr>
        <w:t>людей?</w:t>
      </w:r>
      <w:r>
        <w:rPr>
          <w:spacing w:val="-4"/>
          <w:sz w:val="19"/>
        </w:rPr>
        <w:t> </w:t>
      </w:r>
      <w:r>
        <w:rPr>
          <w:sz w:val="19"/>
        </w:rPr>
        <w:t>(Используйте</w:t>
      </w:r>
      <w:r>
        <w:rPr>
          <w:spacing w:val="-4"/>
          <w:sz w:val="19"/>
        </w:rPr>
        <w:t> </w:t>
      </w:r>
      <w:r>
        <w:rPr>
          <w:sz w:val="19"/>
        </w:rPr>
        <w:t>для</w:t>
      </w:r>
      <w:r>
        <w:rPr>
          <w:spacing w:val="-4"/>
          <w:sz w:val="19"/>
        </w:rPr>
        <w:t> </w:t>
      </w:r>
      <w:r>
        <w:rPr>
          <w:sz w:val="19"/>
        </w:rPr>
        <w:t>ответа </w:t>
      </w:r>
      <w:r>
        <w:rPr>
          <w:spacing w:val="-2"/>
          <w:sz w:val="19"/>
        </w:rPr>
        <w:t>интернет-ресурсы.)</w:t>
      </w:r>
    </w:p>
    <w:p>
      <w:pPr>
        <w:pStyle w:val="ListParagraph"/>
        <w:numPr>
          <w:ilvl w:val="0"/>
          <w:numId w:val="132"/>
        </w:numPr>
        <w:tabs>
          <w:tab w:pos="947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color w:val="DB413F"/>
          <w:spacing w:val="-2"/>
          <w:sz w:val="19"/>
        </w:rPr>
        <w:t>*</w:t>
      </w:r>
      <w:r>
        <w:rPr>
          <w:rFonts w:ascii="Calibri" w:hAnsi="Calibri"/>
          <w:b/>
          <w:color w:val="DB413F"/>
          <w:spacing w:val="37"/>
          <w:sz w:val="19"/>
        </w:rPr>
        <w:t> </w:t>
      </w:r>
      <w:r>
        <w:rPr>
          <w:spacing w:val="-2"/>
          <w:sz w:val="19"/>
        </w:rPr>
        <w:t>Используя дополнительные источники информации, подготовьте сообщение о кни- </w:t>
      </w:r>
      <w:r>
        <w:rPr>
          <w:sz w:val="19"/>
        </w:rPr>
        <w:t>гохранителе и справщике Московского печатного двора С. Медведеве.</w:t>
      </w:r>
    </w:p>
    <w:p>
      <w:pPr>
        <w:pStyle w:val="BodyText"/>
        <w:spacing w:before="6"/>
        <w:rPr>
          <w:rFonts w:ascii="Tahoma"/>
          <w:sz w:val="7"/>
        </w:rPr>
      </w:pPr>
      <w:r>
        <w:rPr/>
        <w:pict>
          <v:group style="position:absolute;margin-left:36.553001pt;margin-top:5.724998pt;width:385.95pt;height:36.4pt;mso-position-horizontal-relative:page;mso-position-vertical-relative:paragraph;z-index:-15469056;mso-wrap-distance-left:0;mso-wrap-distance-right:0" id="docshapegroup2845" coordorigin="731,114" coordsize="7719,728">
            <v:rect style="position:absolute;left:731;top:114;width:7719;height:728" id="docshape2846" filled="true" fillcolor="#000000" stroked="false">
              <v:fill opacity="19660f" type="solid"/>
            </v:rect>
            <v:rect style="position:absolute;left:793;top:177;width:7597;height:602" id="docshape2847" filled="true" fillcolor="#ffffff" stroked="false">
              <v:fill type="solid"/>
            </v:rect>
            <v:shape style="position:absolute;left:877;top:276;width:397;height:397" type="#_x0000_t75" id="docshape2848" stroked="false">
              <v:imagedata r:id="rId8" o:title=""/>
            </v:shape>
            <v:shape style="position:absolute;left:986;top:301;width:191;height:371" type="#_x0000_t202" id="docshape2849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252;width:6574;height:467" type="#_x0000_t202" id="docshape2850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Сформулируйте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ответ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на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главный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вопрос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параграфа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и</w:t>
                    </w:r>
                    <w:r>
                      <w:rPr>
                        <w:rFonts w:ascii="Calibri" w:hAnsi="Calibri"/>
                        <w:b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обоснуйте его двумя-тремя аргументами.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ahoma"/>
          <w:sz w:val="7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2"/>
        <w:rPr>
          <w:rFonts w:ascii="Tahoma"/>
          <w:sz w:val="23"/>
        </w:rPr>
      </w:pPr>
    </w:p>
    <w:p>
      <w:pPr>
        <w:spacing w:after="0"/>
        <w:rPr>
          <w:rFonts w:ascii="Tahoma"/>
          <w:sz w:val="23"/>
        </w:rPr>
        <w:sectPr>
          <w:headerReference w:type="default" r:id="rId551"/>
          <w:pgSz w:w="9190" w:h="12020"/>
          <w:pgMar w:header="0" w:footer="0" w:top="0" w:bottom="280" w:left="0" w:right="0"/>
        </w:sectPr>
      </w:pPr>
    </w:p>
    <w:p>
      <w:pPr>
        <w:pStyle w:val="BodyText"/>
        <w:rPr>
          <w:rFonts w:ascii="Tahoma"/>
          <w:sz w:val="42"/>
        </w:rPr>
      </w:pPr>
    </w:p>
    <w:p>
      <w:pPr>
        <w:pStyle w:val="Heading4"/>
        <w:spacing w:before="279"/>
      </w:pPr>
      <w:bookmarkStart w:name="_TOC_250004" w:id="4"/>
      <w:r>
        <w:rPr>
          <w:color w:val="FFFFFF"/>
          <w:spacing w:val="10"/>
          <w:w w:val="70"/>
        </w:rPr>
        <w:t>ИТОГИ</w:t>
      </w:r>
      <w:r>
        <w:rPr>
          <w:color w:val="FFFFFF"/>
          <w:spacing w:val="20"/>
        </w:rPr>
        <w:t> </w:t>
      </w:r>
      <w:bookmarkEnd w:id="4"/>
      <w:r>
        <w:rPr>
          <w:color w:val="FFFFFF"/>
          <w:spacing w:val="7"/>
          <w:w w:val="75"/>
        </w:rPr>
        <w:t>ГЛАВЫ</w:t>
      </w:r>
    </w:p>
    <w:p>
      <w:pPr>
        <w:spacing w:before="81"/>
        <w:ind w:left="1438" w:right="0" w:firstLine="0"/>
        <w:jc w:val="left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color w:val="FFFFFF"/>
          <w:spacing w:val="-5"/>
          <w:sz w:val="26"/>
        </w:rPr>
        <w:t>245</w:t>
      </w:r>
    </w:p>
    <w:p>
      <w:pPr>
        <w:spacing w:after="0"/>
        <w:jc w:val="left"/>
        <w:rPr>
          <w:rFonts w:ascii="Trebuchet MS"/>
          <w:sz w:val="26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3365" w:space="3448"/>
            <w:col w:w="2377"/>
          </w:cols>
        </w:sectPr>
      </w:pPr>
    </w:p>
    <w:p>
      <w:pPr>
        <w:pStyle w:val="BodyText"/>
        <w:spacing w:before="9"/>
        <w:rPr>
          <w:rFonts w:ascii="Trebuchet MS"/>
          <w:sz w:val="9"/>
        </w:rPr>
      </w:pPr>
      <w:r>
        <w:rPr/>
        <w:pict>
          <v:group style="position:absolute;margin-left:0pt;margin-top:0pt;width:459.25pt;height:600.950pt;mso-position-horizontal-relative:page;mso-position-vertical-relative:page;z-index:-21734912" id="docshapegroup2851" coordorigin="0,0" coordsize="9185,12019">
            <v:shape style="position:absolute;left:0;top:0;width:9185;height:747" type="#_x0000_t75" id="docshape2852" stroked="false">
              <v:imagedata r:id="rId6" o:title=""/>
            </v:shape>
            <v:shape style="position:absolute;left:0;top:0;width:2;height:747" id="docshape2853" coordorigin="0,0" coordsize="0,747" path="m0,0l0,746,0,0xe" filled="true" fillcolor="#e47b6a" stroked="false">
              <v:path arrowok="t"/>
              <v:fill type="solid"/>
            </v:shape>
            <v:shape style="position:absolute;left:0;top:746;width:9185;height:11273" id="docshape2854" coordorigin="0,746" coordsize="9185,11273" path="m510,1597l0,1597,0,12019,510,12019,510,1597xm510,746l0,746,0,1030,510,1030,510,746xm9184,1597l8674,1597,8674,12019,9184,12019,9184,1597xm9184,746l8674,746,8674,1030,9184,1030,9184,746xe" filled="true" fillcolor="#e0e8f6" stroked="false">
              <v:path arrowok="t"/>
              <v:fill type="solid"/>
            </v:shape>
            <v:shape style="position:absolute;left:0;top:1029;width:9185;height:567" type="#_x0000_t75" id="docshape2855" stroked="false">
              <v:imagedata r:id="rId231" o:title=""/>
            </v:shape>
            <v:shape style="position:absolute;left:510;top:9774;width:8164;height:397" id="docshape2856" coordorigin="510,9775" coordsize="8164,397" path="m8674,9775l510,9775,510,9888,4658,9888,4821,10172,8674,10172,8674,9888,8674,9775xe" filled="true" fillcolor="#e0e8f6" stroked="false">
              <v:path arrowok="t"/>
              <v:fill type="solid"/>
            </v:shape>
            <v:shape style="position:absolute;left:396;top:9831;width:341;height:341" type="#_x0000_t75" id="docshape2857" stroked="false">
              <v:imagedata r:id="rId552" o:title=""/>
            </v:shape>
            <w10:wrap type="none"/>
          </v:group>
        </w:pict>
      </w:r>
      <w:r>
        <w:rPr/>
        <w:pict>
          <v:shape style="position:absolute;margin-left:0pt;margin-top:0pt;width:.1pt;height:37.35pt;mso-position-horizontal-relative:page;mso-position-vertical-relative:page;z-index:-21734400" id="docshape2858" coordorigin="0,0" coordsize="0,747" path="m0,0l0,746,0,0xe" filled="true" fillcolor="#e47b6a" stroked="false">
            <v:path arrowok="t"/>
            <v:fill type="solid"/>
            <w10:wrap type="none"/>
          </v:shape>
        </w:pic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104" w:after="0"/>
        <w:ind w:left="1133" w:right="792" w:hanging="341"/>
        <w:jc w:val="both"/>
        <w:rPr>
          <w:sz w:val="19"/>
        </w:rPr>
      </w:pPr>
      <w:r>
        <w:rPr>
          <w:spacing w:val="-2"/>
          <w:sz w:val="19"/>
        </w:rPr>
        <w:t>В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годы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правления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Михаила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Фёдоровича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Алексея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Михайловича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постепенно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проис- </w:t>
      </w:r>
      <w:r>
        <w:rPr>
          <w:sz w:val="19"/>
        </w:rPr>
        <w:t>ходило укрепление царской власти.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sz w:val="19"/>
        </w:rPr>
        <w:t>Первая</w:t>
      </w:r>
      <w:r>
        <w:rPr>
          <w:spacing w:val="-15"/>
          <w:sz w:val="19"/>
        </w:rPr>
        <w:t> </w:t>
      </w:r>
      <w:r>
        <w:rPr>
          <w:sz w:val="19"/>
        </w:rPr>
        <w:t>половина</w:t>
      </w:r>
      <w:r>
        <w:rPr>
          <w:spacing w:val="-15"/>
          <w:sz w:val="19"/>
        </w:rPr>
        <w:t> </w:t>
      </w:r>
      <w:r>
        <w:rPr>
          <w:sz w:val="19"/>
        </w:rPr>
        <w:t>XVII</w:t>
      </w:r>
      <w:r>
        <w:rPr>
          <w:spacing w:val="-15"/>
          <w:sz w:val="19"/>
        </w:rPr>
        <w:t> </w:t>
      </w:r>
      <w:r>
        <w:rPr>
          <w:sz w:val="19"/>
        </w:rPr>
        <w:t>в.</w:t>
      </w:r>
      <w:r>
        <w:rPr>
          <w:spacing w:val="-15"/>
          <w:sz w:val="19"/>
        </w:rPr>
        <w:t> </w:t>
      </w:r>
      <w:r>
        <w:rPr>
          <w:sz w:val="19"/>
        </w:rPr>
        <w:t>стала</w:t>
      </w:r>
      <w:r>
        <w:rPr>
          <w:spacing w:val="-15"/>
          <w:sz w:val="19"/>
        </w:rPr>
        <w:t> </w:t>
      </w:r>
      <w:r>
        <w:rPr>
          <w:sz w:val="19"/>
        </w:rPr>
        <w:t>периодом</w:t>
      </w:r>
      <w:r>
        <w:rPr>
          <w:spacing w:val="-15"/>
          <w:sz w:val="19"/>
        </w:rPr>
        <w:t> </w:t>
      </w:r>
      <w:r>
        <w:rPr>
          <w:sz w:val="19"/>
        </w:rPr>
        <w:t>расцвета</w:t>
      </w:r>
      <w:r>
        <w:rPr>
          <w:spacing w:val="-14"/>
          <w:sz w:val="19"/>
        </w:rPr>
        <w:t> </w:t>
      </w:r>
      <w:r>
        <w:rPr>
          <w:sz w:val="19"/>
        </w:rPr>
        <w:t>Земских</w:t>
      </w:r>
      <w:r>
        <w:rPr>
          <w:spacing w:val="-15"/>
          <w:sz w:val="19"/>
        </w:rPr>
        <w:t> </w:t>
      </w:r>
      <w:r>
        <w:rPr>
          <w:sz w:val="19"/>
        </w:rPr>
        <w:t>соборов,</w:t>
      </w:r>
      <w:r>
        <w:rPr>
          <w:spacing w:val="-15"/>
          <w:sz w:val="19"/>
        </w:rPr>
        <w:t> </w:t>
      </w:r>
      <w:r>
        <w:rPr>
          <w:sz w:val="19"/>
        </w:rPr>
        <w:t>которые</w:t>
      </w:r>
      <w:r>
        <w:rPr>
          <w:spacing w:val="-15"/>
          <w:sz w:val="19"/>
        </w:rPr>
        <w:t> </w:t>
      </w:r>
      <w:r>
        <w:rPr>
          <w:sz w:val="19"/>
        </w:rPr>
        <w:t>созы-</w:t>
      </w:r>
      <w:r>
        <w:rPr>
          <w:sz w:val="19"/>
        </w:rPr>
        <w:t> </w:t>
      </w:r>
      <w:r>
        <w:rPr>
          <w:w w:val="95"/>
          <w:sz w:val="19"/>
        </w:rPr>
        <w:t>вались для решения наиболее важных вопросов внутренней и внешней политики. Но </w:t>
      </w:r>
      <w:r>
        <w:rPr>
          <w:sz w:val="19"/>
        </w:rPr>
        <w:t>по</w:t>
      </w:r>
      <w:r>
        <w:rPr>
          <w:spacing w:val="-9"/>
          <w:sz w:val="19"/>
        </w:rPr>
        <w:t> </w:t>
      </w:r>
      <w:r>
        <w:rPr>
          <w:sz w:val="19"/>
        </w:rPr>
        <w:t>мере</w:t>
      </w:r>
      <w:r>
        <w:rPr>
          <w:spacing w:val="-9"/>
          <w:sz w:val="19"/>
        </w:rPr>
        <w:t> </w:t>
      </w:r>
      <w:r>
        <w:rPr>
          <w:sz w:val="19"/>
        </w:rPr>
        <w:t>перехода</w:t>
      </w:r>
      <w:r>
        <w:rPr>
          <w:spacing w:val="-9"/>
          <w:sz w:val="19"/>
        </w:rPr>
        <w:t> </w:t>
      </w:r>
      <w:r>
        <w:rPr>
          <w:sz w:val="19"/>
        </w:rPr>
        <w:t>от</w:t>
      </w:r>
      <w:r>
        <w:rPr>
          <w:spacing w:val="-9"/>
          <w:sz w:val="19"/>
        </w:rPr>
        <w:t> </w:t>
      </w:r>
      <w:r>
        <w:rPr>
          <w:sz w:val="19"/>
        </w:rPr>
        <w:t>сословно-представительной</w:t>
      </w:r>
      <w:r>
        <w:rPr>
          <w:spacing w:val="-9"/>
          <w:sz w:val="19"/>
        </w:rPr>
        <w:t> </w:t>
      </w:r>
      <w:r>
        <w:rPr>
          <w:sz w:val="19"/>
        </w:rPr>
        <w:t>монархии</w:t>
      </w:r>
      <w:r>
        <w:rPr>
          <w:spacing w:val="-9"/>
          <w:sz w:val="19"/>
        </w:rPr>
        <w:t> </w:t>
      </w:r>
      <w:r>
        <w:rPr>
          <w:sz w:val="19"/>
        </w:rPr>
        <w:t>к</w:t>
      </w:r>
      <w:r>
        <w:rPr>
          <w:spacing w:val="-9"/>
          <w:sz w:val="19"/>
        </w:rPr>
        <w:t> </w:t>
      </w:r>
      <w:r>
        <w:rPr>
          <w:sz w:val="19"/>
        </w:rPr>
        <w:t>абсолютной</w:t>
      </w:r>
      <w:r>
        <w:rPr>
          <w:spacing w:val="-9"/>
          <w:sz w:val="19"/>
        </w:rPr>
        <w:t> </w:t>
      </w:r>
      <w:r>
        <w:rPr>
          <w:sz w:val="19"/>
        </w:rPr>
        <w:t>Земские соборы утратили своё значение.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0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XVII век стал временем расширения территории страны на восток (за счёт </w:t>
      </w:r>
      <w:r>
        <w:rPr>
          <w:w w:val="95"/>
          <w:sz w:val="19"/>
        </w:rPr>
        <w:t>сибирских</w:t>
      </w:r>
      <w:r>
        <w:rPr>
          <w:w w:val="95"/>
          <w:sz w:val="19"/>
        </w:rPr>
        <w:t> </w:t>
      </w:r>
      <w:r>
        <w:rPr>
          <w:sz w:val="19"/>
        </w:rPr>
        <w:t>и северных земель).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3" w:after="0"/>
        <w:ind w:left="1133" w:right="790" w:hanging="341"/>
        <w:jc w:val="both"/>
        <w:rPr>
          <w:sz w:val="19"/>
        </w:rPr>
      </w:pPr>
      <w:r>
        <w:rPr>
          <w:w w:val="95"/>
          <w:sz w:val="19"/>
        </w:rPr>
        <w:t>В состав России вернулись утраченные в годы Смуты смоленско-черниговские земли. </w:t>
      </w:r>
      <w:r>
        <w:rPr>
          <w:sz w:val="19"/>
        </w:rPr>
        <w:t>Началось</w:t>
      </w:r>
      <w:r>
        <w:rPr>
          <w:spacing w:val="-1"/>
          <w:sz w:val="19"/>
        </w:rPr>
        <w:t> </w:t>
      </w:r>
      <w:r>
        <w:rPr>
          <w:sz w:val="19"/>
        </w:rPr>
        <w:t>воссоединение</w:t>
      </w:r>
      <w:r>
        <w:rPr>
          <w:spacing w:val="-1"/>
          <w:sz w:val="19"/>
        </w:rPr>
        <w:t> </w:t>
      </w:r>
      <w:r>
        <w:rPr>
          <w:sz w:val="19"/>
        </w:rPr>
        <w:t>с</w:t>
      </w:r>
      <w:r>
        <w:rPr>
          <w:spacing w:val="-1"/>
          <w:sz w:val="19"/>
        </w:rPr>
        <w:t> </w:t>
      </w:r>
      <w:r>
        <w:rPr>
          <w:sz w:val="19"/>
        </w:rPr>
        <w:t>Россией</w:t>
      </w:r>
      <w:r>
        <w:rPr>
          <w:spacing w:val="-1"/>
          <w:sz w:val="19"/>
        </w:rPr>
        <w:t> </w:t>
      </w:r>
      <w:r>
        <w:rPr>
          <w:sz w:val="19"/>
        </w:rPr>
        <w:t>русских</w:t>
      </w:r>
      <w:r>
        <w:rPr>
          <w:spacing w:val="-1"/>
          <w:sz w:val="19"/>
        </w:rPr>
        <w:t> </w:t>
      </w:r>
      <w:r>
        <w:rPr>
          <w:sz w:val="19"/>
        </w:rPr>
        <w:t>земель,</w:t>
      </w:r>
      <w:r>
        <w:rPr>
          <w:spacing w:val="-1"/>
          <w:sz w:val="19"/>
        </w:rPr>
        <w:t> </w:t>
      </w:r>
      <w:r>
        <w:rPr>
          <w:sz w:val="19"/>
        </w:rPr>
        <w:t>находившихся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составе</w:t>
      </w:r>
      <w:r>
        <w:rPr>
          <w:spacing w:val="-1"/>
          <w:sz w:val="19"/>
        </w:rPr>
        <w:t> </w:t>
      </w:r>
      <w:r>
        <w:rPr>
          <w:sz w:val="19"/>
        </w:rPr>
        <w:t>Речи Посполитой:</w:t>
      </w:r>
      <w:r>
        <w:rPr>
          <w:spacing w:val="-15"/>
          <w:sz w:val="19"/>
        </w:rPr>
        <w:t> </w:t>
      </w:r>
      <w:r>
        <w:rPr>
          <w:sz w:val="19"/>
        </w:rPr>
        <w:t>вошли</w:t>
      </w:r>
      <w:r>
        <w:rPr>
          <w:spacing w:val="-15"/>
          <w:sz w:val="19"/>
        </w:rPr>
        <w:t> </w:t>
      </w:r>
      <w:r>
        <w:rPr>
          <w:sz w:val="19"/>
        </w:rPr>
        <w:t>Киев,</w:t>
      </w:r>
      <w:r>
        <w:rPr>
          <w:spacing w:val="-15"/>
          <w:sz w:val="19"/>
        </w:rPr>
        <w:t> </w:t>
      </w:r>
      <w:r>
        <w:rPr>
          <w:sz w:val="19"/>
        </w:rPr>
        <w:t>Левобережье</w:t>
      </w:r>
      <w:r>
        <w:rPr>
          <w:spacing w:val="-15"/>
          <w:sz w:val="19"/>
        </w:rPr>
        <w:t> </w:t>
      </w:r>
      <w:r>
        <w:rPr>
          <w:sz w:val="19"/>
        </w:rPr>
        <w:t>Днепра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земли</w:t>
      </w:r>
      <w:r>
        <w:rPr>
          <w:spacing w:val="-14"/>
          <w:sz w:val="19"/>
        </w:rPr>
        <w:t> </w:t>
      </w:r>
      <w:r>
        <w:rPr>
          <w:sz w:val="19"/>
        </w:rPr>
        <w:t>запорожских</w:t>
      </w:r>
      <w:r>
        <w:rPr>
          <w:spacing w:val="-15"/>
          <w:sz w:val="19"/>
        </w:rPr>
        <w:t> </w:t>
      </w:r>
      <w:r>
        <w:rPr>
          <w:sz w:val="19"/>
        </w:rPr>
        <w:t>казаков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ни- зовьях Днепра.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0" w:after="0"/>
        <w:ind w:left="1133" w:right="791" w:hanging="341"/>
        <w:jc w:val="both"/>
        <w:rPr>
          <w:sz w:val="19"/>
        </w:rPr>
      </w:pPr>
      <w:r>
        <w:rPr>
          <w:sz w:val="19"/>
        </w:rPr>
        <w:t>Вернуть</w:t>
      </w:r>
      <w:r>
        <w:rPr>
          <w:spacing w:val="-13"/>
          <w:sz w:val="19"/>
        </w:rPr>
        <w:t> </w:t>
      </w:r>
      <w:r>
        <w:rPr>
          <w:sz w:val="19"/>
        </w:rPr>
        <w:t>выход</w:t>
      </w:r>
      <w:r>
        <w:rPr>
          <w:spacing w:val="-13"/>
          <w:sz w:val="19"/>
        </w:rPr>
        <w:t> </w:t>
      </w:r>
      <w:r>
        <w:rPr>
          <w:sz w:val="19"/>
        </w:rPr>
        <w:t>к</w:t>
      </w:r>
      <w:r>
        <w:rPr>
          <w:spacing w:val="-13"/>
          <w:sz w:val="19"/>
        </w:rPr>
        <w:t> </w:t>
      </w:r>
      <w:r>
        <w:rPr>
          <w:sz w:val="19"/>
        </w:rPr>
        <w:t>Балтике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XVII</w:t>
      </w:r>
      <w:r>
        <w:rPr>
          <w:spacing w:val="-13"/>
          <w:sz w:val="19"/>
        </w:rPr>
        <w:t> </w:t>
      </w:r>
      <w:r>
        <w:rPr>
          <w:sz w:val="19"/>
        </w:rPr>
        <w:t>в.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получилось,</w:t>
      </w:r>
      <w:r>
        <w:rPr>
          <w:spacing w:val="-13"/>
          <w:sz w:val="19"/>
        </w:rPr>
        <w:t> </w:t>
      </w:r>
      <w:r>
        <w:rPr>
          <w:sz w:val="19"/>
        </w:rPr>
        <w:t>что</w:t>
      </w:r>
      <w:r>
        <w:rPr>
          <w:spacing w:val="-13"/>
          <w:sz w:val="19"/>
        </w:rPr>
        <w:t> </w:t>
      </w:r>
      <w:r>
        <w:rPr>
          <w:sz w:val="19"/>
        </w:rPr>
        <w:t>замедляло</w:t>
      </w:r>
      <w:r>
        <w:rPr>
          <w:spacing w:val="-13"/>
          <w:sz w:val="19"/>
        </w:rPr>
        <w:t> </w:t>
      </w:r>
      <w:r>
        <w:rPr>
          <w:sz w:val="19"/>
        </w:rPr>
        <w:t>контакты</w:t>
      </w:r>
      <w:r>
        <w:rPr>
          <w:spacing w:val="-13"/>
          <w:sz w:val="19"/>
        </w:rPr>
        <w:t> </w:t>
      </w:r>
      <w:r>
        <w:rPr>
          <w:sz w:val="19"/>
        </w:rPr>
        <w:t>со</w:t>
      </w:r>
      <w:r>
        <w:rPr>
          <w:spacing w:val="-13"/>
          <w:sz w:val="19"/>
        </w:rPr>
        <w:t> </w:t>
      </w:r>
      <w:r>
        <w:rPr>
          <w:sz w:val="19"/>
        </w:rPr>
        <w:t>стра- нами Западной Европы.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sz w:val="19"/>
        </w:rPr>
        <w:t>В 1649 г. было принято Соборное уложение, которое окончательно закрепостило </w:t>
      </w:r>
      <w:r>
        <w:rPr>
          <w:spacing w:val="-2"/>
          <w:sz w:val="19"/>
        </w:rPr>
        <w:t>крестьян.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XVII век стал временем экономического подъёма Российского государства: были пре- </w:t>
      </w:r>
      <w:r>
        <w:rPr>
          <w:sz w:val="19"/>
        </w:rPr>
        <w:t>одолены</w:t>
      </w:r>
      <w:r>
        <w:rPr>
          <w:spacing w:val="-15"/>
          <w:sz w:val="19"/>
        </w:rPr>
        <w:t> </w:t>
      </w:r>
      <w:r>
        <w:rPr>
          <w:sz w:val="19"/>
        </w:rPr>
        <w:t>тяжёлые</w:t>
      </w:r>
      <w:r>
        <w:rPr>
          <w:spacing w:val="-15"/>
          <w:sz w:val="19"/>
        </w:rPr>
        <w:t> </w:t>
      </w:r>
      <w:r>
        <w:rPr>
          <w:sz w:val="19"/>
        </w:rPr>
        <w:t>последствия</w:t>
      </w:r>
      <w:r>
        <w:rPr>
          <w:spacing w:val="-15"/>
          <w:sz w:val="19"/>
        </w:rPr>
        <w:t> </w:t>
      </w:r>
      <w:r>
        <w:rPr>
          <w:sz w:val="19"/>
        </w:rPr>
        <w:t>Смутного</w:t>
      </w:r>
      <w:r>
        <w:rPr>
          <w:spacing w:val="-15"/>
          <w:sz w:val="19"/>
        </w:rPr>
        <w:t> </w:t>
      </w:r>
      <w:r>
        <w:rPr>
          <w:sz w:val="19"/>
        </w:rPr>
        <w:t>времени,</w:t>
      </w:r>
      <w:r>
        <w:rPr>
          <w:spacing w:val="-15"/>
          <w:sz w:val="19"/>
        </w:rPr>
        <w:t> </w:t>
      </w:r>
      <w:r>
        <w:rPr>
          <w:sz w:val="19"/>
        </w:rPr>
        <w:t>развивалось</w:t>
      </w:r>
      <w:r>
        <w:rPr>
          <w:spacing w:val="-15"/>
          <w:sz w:val="19"/>
        </w:rPr>
        <w:t> </w:t>
      </w:r>
      <w:r>
        <w:rPr>
          <w:sz w:val="19"/>
        </w:rPr>
        <w:t>мелкотоварное</w:t>
      </w:r>
      <w:r>
        <w:rPr>
          <w:spacing w:val="-14"/>
          <w:sz w:val="19"/>
        </w:rPr>
        <w:t> </w:t>
      </w:r>
      <w:r>
        <w:rPr>
          <w:sz w:val="19"/>
        </w:rPr>
        <w:t>ре- месленное</w:t>
      </w:r>
      <w:r>
        <w:rPr>
          <w:spacing w:val="-8"/>
          <w:sz w:val="19"/>
        </w:rPr>
        <w:t> </w:t>
      </w:r>
      <w:r>
        <w:rPr>
          <w:sz w:val="19"/>
        </w:rPr>
        <w:t>производство,</w:t>
      </w:r>
      <w:r>
        <w:rPr>
          <w:spacing w:val="-8"/>
          <w:sz w:val="19"/>
        </w:rPr>
        <w:t> </w:t>
      </w:r>
      <w:r>
        <w:rPr>
          <w:sz w:val="19"/>
        </w:rPr>
        <w:t>появились</w:t>
      </w:r>
      <w:r>
        <w:rPr>
          <w:spacing w:val="-8"/>
          <w:sz w:val="19"/>
        </w:rPr>
        <w:t> </w:t>
      </w:r>
      <w:r>
        <w:rPr>
          <w:sz w:val="19"/>
        </w:rPr>
        <w:t>первые</w:t>
      </w:r>
      <w:r>
        <w:rPr>
          <w:spacing w:val="-8"/>
          <w:sz w:val="19"/>
        </w:rPr>
        <w:t> </w:t>
      </w:r>
      <w:r>
        <w:rPr>
          <w:sz w:val="19"/>
        </w:rPr>
        <w:t>мануфактуры,</w:t>
      </w:r>
      <w:r>
        <w:rPr>
          <w:spacing w:val="-8"/>
          <w:sz w:val="19"/>
        </w:rPr>
        <w:t> </w:t>
      </w:r>
      <w:r>
        <w:rPr>
          <w:sz w:val="19"/>
        </w:rPr>
        <w:t>формировался</w:t>
      </w:r>
      <w:r>
        <w:rPr>
          <w:spacing w:val="-8"/>
          <w:sz w:val="19"/>
        </w:rPr>
        <w:t> </w:t>
      </w:r>
      <w:r>
        <w:rPr>
          <w:sz w:val="19"/>
        </w:rPr>
        <w:t>всерос-</w:t>
      </w:r>
      <w:r>
        <w:rPr>
          <w:sz w:val="19"/>
        </w:rPr>
        <w:t> сийский рынок.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40" w:lineRule="auto" w:before="35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Не</w:t>
      </w:r>
      <w:r>
        <w:rPr>
          <w:spacing w:val="17"/>
          <w:sz w:val="19"/>
        </w:rPr>
        <w:t> </w:t>
      </w:r>
      <w:r>
        <w:rPr>
          <w:w w:val="95"/>
          <w:sz w:val="19"/>
        </w:rPr>
        <w:t>без</w:t>
      </w:r>
      <w:r>
        <w:rPr>
          <w:spacing w:val="17"/>
          <w:sz w:val="19"/>
        </w:rPr>
        <w:t> </w:t>
      </w:r>
      <w:r>
        <w:rPr>
          <w:w w:val="95"/>
          <w:sz w:val="19"/>
        </w:rPr>
        <w:t>оснований</w:t>
      </w:r>
      <w:r>
        <w:rPr>
          <w:spacing w:val="17"/>
          <w:sz w:val="19"/>
        </w:rPr>
        <w:t> </w:t>
      </w:r>
      <w:r>
        <w:rPr>
          <w:w w:val="95"/>
          <w:sz w:val="19"/>
        </w:rPr>
        <w:t>современники</w:t>
      </w:r>
      <w:r>
        <w:rPr>
          <w:spacing w:val="17"/>
          <w:sz w:val="19"/>
        </w:rPr>
        <w:t> </w:t>
      </w:r>
      <w:r>
        <w:rPr>
          <w:w w:val="95"/>
          <w:sz w:val="19"/>
        </w:rPr>
        <w:t>называли</w:t>
      </w:r>
      <w:r>
        <w:rPr>
          <w:spacing w:val="18"/>
          <w:sz w:val="19"/>
        </w:rPr>
        <w:t> </w:t>
      </w:r>
      <w:r>
        <w:rPr>
          <w:w w:val="95"/>
          <w:sz w:val="19"/>
        </w:rPr>
        <w:t>свою</w:t>
      </w:r>
      <w:r>
        <w:rPr>
          <w:spacing w:val="17"/>
          <w:sz w:val="19"/>
        </w:rPr>
        <w:t> </w:t>
      </w:r>
      <w:r>
        <w:rPr>
          <w:w w:val="95"/>
          <w:sz w:val="19"/>
        </w:rPr>
        <w:t>эпоху</w:t>
      </w:r>
      <w:r>
        <w:rPr>
          <w:spacing w:val="17"/>
          <w:sz w:val="19"/>
        </w:rPr>
        <w:t> </w:t>
      </w:r>
      <w:r>
        <w:rPr>
          <w:w w:val="95"/>
          <w:sz w:val="19"/>
        </w:rPr>
        <w:t>«бунташным</w:t>
      </w:r>
      <w:r>
        <w:rPr>
          <w:spacing w:val="17"/>
          <w:sz w:val="19"/>
        </w:rPr>
        <w:t> </w:t>
      </w:r>
      <w:r>
        <w:rPr>
          <w:spacing w:val="-2"/>
          <w:w w:val="95"/>
          <w:sz w:val="19"/>
        </w:rPr>
        <w:t>веком».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40" w:lineRule="auto" w:before="35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Церковная</w:t>
      </w:r>
      <w:r>
        <w:rPr>
          <w:spacing w:val="10"/>
          <w:sz w:val="19"/>
        </w:rPr>
        <w:t> </w:t>
      </w:r>
      <w:r>
        <w:rPr>
          <w:w w:val="95"/>
          <w:sz w:val="19"/>
        </w:rPr>
        <w:t>реформа</w:t>
      </w:r>
      <w:r>
        <w:rPr>
          <w:spacing w:val="11"/>
          <w:sz w:val="19"/>
        </w:rPr>
        <w:t> </w:t>
      </w:r>
      <w:r>
        <w:rPr>
          <w:w w:val="95"/>
          <w:sz w:val="19"/>
        </w:rPr>
        <w:t>середины</w:t>
      </w:r>
      <w:r>
        <w:rPr>
          <w:spacing w:val="11"/>
          <w:sz w:val="19"/>
        </w:rPr>
        <w:t> </w:t>
      </w:r>
      <w:r>
        <w:rPr>
          <w:w w:val="95"/>
          <w:sz w:val="19"/>
        </w:rPr>
        <w:t>XVII</w:t>
      </w:r>
      <w:r>
        <w:rPr>
          <w:spacing w:val="11"/>
          <w:sz w:val="19"/>
        </w:rPr>
        <w:t> </w:t>
      </w:r>
      <w:r>
        <w:rPr>
          <w:w w:val="95"/>
          <w:sz w:val="19"/>
        </w:rPr>
        <w:t>в.</w:t>
      </w:r>
      <w:r>
        <w:rPr>
          <w:spacing w:val="10"/>
          <w:sz w:val="19"/>
        </w:rPr>
        <w:t> </w:t>
      </w:r>
      <w:r>
        <w:rPr>
          <w:w w:val="95"/>
          <w:sz w:val="19"/>
        </w:rPr>
        <w:t>привела</w:t>
      </w:r>
      <w:r>
        <w:rPr>
          <w:spacing w:val="11"/>
          <w:sz w:val="19"/>
        </w:rPr>
        <w:t> </w:t>
      </w:r>
      <w:r>
        <w:rPr>
          <w:w w:val="95"/>
          <w:sz w:val="19"/>
        </w:rPr>
        <w:t>к</w:t>
      </w:r>
      <w:r>
        <w:rPr>
          <w:spacing w:val="11"/>
          <w:sz w:val="19"/>
        </w:rPr>
        <w:t> </w:t>
      </w:r>
      <w:r>
        <w:rPr>
          <w:spacing w:val="-2"/>
          <w:w w:val="95"/>
          <w:sz w:val="19"/>
        </w:rPr>
        <w:t>расколу.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0" w:after="0"/>
        <w:ind w:left="1133" w:right="792" w:hanging="341"/>
        <w:jc w:val="both"/>
        <w:rPr>
          <w:sz w:val="19"/>
        </w:rPr>
      </w:pPr>
      <w:r>
        <w:rPr>
          <w:w w:val="95"/>
          <w:sz w:val="19"/>
        </w:rPr>
        <w:t>В результате столкновения патриарха Никона с царём Алексеем Михайловичем цер- </w:t>
      </w:r>
      <w:r>
        <w:rPr>
          <w:sz w:val="19"/>
        </w:rPr>
        <w:t>ковная власть оказалась в ещё большей зависимости от государства.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2" w:after="0"/>
        <w:ind w:left="1133" w:right="791" w:hanging="341"/>
        <w:jc w:val="both"/>
        <w:rPr>
          <w:sz w:val="19"/>
        </w:rPr>
      </w:pPr>
      <w:r>
        <w:rPr>
          <w:spacing w:val="-2"/>
          <w:sz w:val="19"/>
        </w:rPr>
        <w:t>Новые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веяния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становятся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заметными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культурной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жизни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страны.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Это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нашло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своё выражение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прежде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всего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обретении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искусством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светских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черт,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постепенном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ос- </w:t>
      </w:r>
      <w:r>
        <w:rPr>
          <w:sz w:val="19"/>
        </w:rPr>
        <w:t>вобождении</w:t>
      </w:r>
      <w:r>
        <w:rPr>
          <w:spacing w:val="-9"/>
          <w:sz w:val="19"/>
        </w:rPr>
        <w:t> </w:t>
      </w:r>
      <w:r>
        <w:rPr>
          <w:sz w:val="19"/>
        </w:rPr>
        <w:t>культуры</w:t>
      </w:r>
      <w:r>
        <w:rPr>
          <w:spacing w:val="-9"/>
          <w:sz w:val="19"/>
        </w:rPr>
        <w:t> </w:t>
      </w:r>
      <w:r>
        <w:rPr>
          <w:sz w:val="19"/>
        </w:rPr>
        <w:t>от</w:t>
      </w:r>
      <w:r>
        <w:rPr>
          <w:spacing w:val="-9"/>
          <w:sz w:val="19"/>
        </w:rPr>
        <w:t> </w:t>
      </w:r>
      <w:r>
        <w:rPr>
          <w:sz w:val="19"/>
        </w:rPr>
        <w:t>церковного</w:t>
      </w:r>
      <w:r>
        <w:rPr>
          <w:spacing w:val="-9"/>
          <w:sz w:val="19"/>
        </w:rPr>
        <w:t> </w:t>
      </w:r>
      <w:r>
        <w:rPr>
          <w:sz w:val="19"/>
        </w:rPr>
        <w:t>влияния.</w:t>
      </w:r>
      <w:r>
        <w:rPr>
          <w:spacing w:val="-9"/>
          <w:sz w:val="19"/>
        </w:rPr>
        <w:t> </w:t>
      </w:r>
      <w:r>
        <w:rPr>
          <w:sz w:val="19"/>
        </w:rPr>
        <w:t>К</w:t>
      </w:r>
      <w:r>
        <w:rPr>
          <w:spacing w:val="-9"/>
          <w:sz w:val="19"/>
        </w:rPr>
        <w:t> </w:t>
      </w:r>
      <w:r>
        <w:rPr>
          <w:sz w:val="19"/>
        </w:rPr>
        <w:t>проявлениям</w:t>
      </w:r>
      <w:r>
        <w:rPr>
          <w:spacing w:val="-9"/>
          <w:sz w:val="19"/>
        </w:rPr>
        <w:t> </w:t>
      </w:r>
      <w:r>
        <w:rPr>
          <w:sz w:val="19"/>
        </w:rPr>
        <w:t>обмирщения</w:t>
      </w:r>
      <w:r>
        <w:rPr>
          <w:spacing w:val="-9"/>
          <w:sz w:val="19"/>
        </w:rPr>
        <w:t> </w:t>
      </w:r>
      <w:r>
        <w:rPr>
          <w:sz w:val="19"/>
        </w:rPr>
        <w:t>можно отнести появление парсуны и развитие сатиры.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2" w:lineRule="exact" w:before="35" w:after="0"/>
        <w:ind w:left="1133" w:right="0" w:hanging="341"/>
        <w:jc w:val="both"/>
        <w:rPr>
          <w:sz w:val="19"/>
        </w:rPr>
      </w:pPr>
      <w:r>
        <w:rPr>
          <w:sz w:val="19"/>
        </w:rPr>
        <w:t>При</w:t>
      </w:r>
      <w:r>
        <w:rPr>
          <w:spacing w:val="-9"/>
          <w:sz w:val="19"/>
        </w:rPr>
        <w:t> </w:t>
      </w:r>
      <w:r>
        <w:rPr>
          <w:sz w:val="19"/>
        </w:rPr>
        <w:t>первых</w:t>
      </w:r>
      <w:r>
        <w:rPr>
          <w:spacing w:val="-9"/>
          <w:sz w:val="19"/>
        </w:rPr>
        <w:t> </w:t>
      </w:r>
      <w:r>
        <w:rPr>
          <w:sz w:val="19"/>
        </w:rPr>
        <w:t>Романовых</w:t>
      </w:r>
      <w:r>
        <w:rPr>
          <w:spacing w:val="-9"/>
          <w:sz w:val="19"/>
        </w:rPr>
        <w:t> </w:t>
      </w:r>
      <w:r>
        <w:rPr>
          <w:sz w:val="19"/>
        </w:rPr>
        <w:t>—</w:t>
      </w:r>
      <w:r>
        <w:rPr>
          <w:spacing w:val="-9"/>
          <w:sz w:val="19"/>
        </w:rPr>
        <w:t> </w:t>
      </w:r>
      <w:r>
        <w:rPr>
          <w:sz w:val="19"/>
        </w:rPr>
        <w:t>Михаиле,</w:t>
      </w:r>
      <w:r>
        <w:rPr>
          <w:spacing w:val="-8"/>
          <w:sz w:val="19"/>
        </w:rPr>
        <w:t> </w:t>
      </w:r>
      <w:r>
        <w:rPr>
          <w:sz w:val="19"/>
        </w:rPr>
        <w:t>Алексее,</w:t>
      </w:r>
      <w:r>
        <w:rPr>
          <w:spacing w:val="-9"/>
          <w:sz w:val="19"/>
        </w:rPr>
        <w:t> </w:t>
      </w:r>
      <w:r>
        <w:rPr>
          <w:sz w:val="19"/>
        </w:rPr>
        <w:t>Фёдоре</w:t>
      </w:r>
      <w:r>
        <w:rPr>
          <w:spacing w:val="-9"/>
          <w:sz w:val="19"/>
        </w:rPr>
        <w:t> </w:t>
      </w:r>
      <w:r>
        <w:rPr>
          <w:sz w:val="19"/>
        </w:rPr>
        <w:t>—</w:t>
      </w:r>
      <w:r>
        <w:rPr>
          <w:spacing w:val="-9"/>
          <w:sz w:val="19"/>
        </w:rPr>
        <w:t> </w:t>
      </w:r>
      <w:r>
        <w:rPr>
          <w:sz w:val="19"/>
        </w:rPr>
        <w:t>началось</w:t>
      </w:r>
      <w:r>
        <w:rPr>
          <w:spacing w:val="-8"/>
          <w:sz w:val="19"/>
        </w:rPr>
        <w:t> </w:t>
      </w:r>
      <w:r>
        <w:rPr>
          <w:sz w:val="19"/>
        </w:rPr>
        <w:t>создание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полков</w:t>
      </w:r>
    </w:p>
    <w:p>
      <w:pPr>
        <w:spacing w:line="220" w:lineRule="exact" w:before="0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«нового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строя».</w:t>
      </w:r>
    </w:p>
    <w:p>
      <w:pPr>
        <w:pStyle w:val="ListParagraph"/>
        <w:numPr>
          <w:ilvl w:val="0"/>
          <w:numId w:val="88"/>
        </w:numPr>
        <w:tabs>
          <w:tab w:pos="1134" w:val="left" w:leader="none"/>
        </w:tabs>
        <w:spacing w:line="220" w:lineRule="auto" w:before="50" w:after="0"/>
        <w:ind w:left="1133" w:right="791" w:hanging="341"/>
        <w:jc w:val="both"/>
        <w:rPr>
          <w:sz w:val="19"/>
        </w:rPr>
      </w:pPr>
      <w:r>
        <w:rPr>
          <w:sz w:val="19"/>
        </w:rPr>
        <w:t>К</w:t>
      </w:r>
      <w:r>
        <w:rPr>
          <w:spacing w:val="-11"/>
          <w:sz w:val="19"/>
        </w:rPr>
        <w:t> </w:t>
      </w:r>
      <w:r>
        <w:rPr>
          <w:sz w:val="19"/>
        </w:rPr>
        <w:t>концу</w:t>
      </w:r>
      <w:r>
        <w:rPr>
          <w:spacing w:val="-11"/>
          <w:sz w:val="19"/>
        </w:rPr>
        <w:t> </w:t>
      </w:r>
      <w:r>
        <w:rPr>
          <w:sz w:val="19"/>
        </w:rPr>
        <w:t>XVII</w:t>
      </w:r>
      <w:r>
        <w:rPr>
          <w:spacing w:val="-11"/>
          <w:sz w:val="19"/>
        </w:rPr>
        <w:t> </w:t>
      </w:r>
      <w:r>
        <w:rPr>
          <w:sz w:val="19"/>
        </w:rPr>
        <w:t>в.</w:t>
      </w:r>
      <w:r>
        <w:rPr>
          <w:spacing w:val="-11"/>
          <w:sz w:val="19"/>
        </w:rPr>
        <w:t> </w:t>
      </w:r>
      <w:r>
        <w:rPr>
          <w:sz w:val="19"/>
        </w:rPr>
        <w:t>наметившееся</w:t>
      </w:r>
      <w:r>
        <w:rPr>
          <w:spacing w:val="-11"/>
          <w:sz w:val="19"/>
        </w:rPr>
        <w:t> </w:t>
      </w:r>
      <w:r>
        <w:rPr>
          <w:sz w:val="19"/>
        </w:rPr>
        <w:t>военно-техническое</w:t>
      </w:r>
      <w:r>
        <w:rPr>
          <w:spacing w:val="-11"/>
          <w:sz w:val="19"/>
        </w:rPr>
        <w:t> </w:t>
      </w:r>
      <w:r>
        <w:rPr>
          <w:sz w:val="19"/>
        </w:rPr>
        <w:t>отставание</w:t>
      </w:r>
      <w:r>
        <w:rPr>
          <w:spacing w:val="-11"/>
          <w:sz w:val="19"/>
        </w:rPr>
        <w:t> </w:t>
      </w:r>
      <w:r>
        <w:rPr>
          <w:sz w:val="19"/>
        </w:rPr>
        <w:t>от</w:t>
      </w:r>
      <w:r>
        <w:rPr>
          <w:spacing w:val="-11"/>
          <w:sz w:val="19"/>
        </w:rPr>
        <w:t> </w:t>
      </w:r>
      <w:r>
        <w:rPr>
          <w:sz w:val="19"/>
        </w:rPr>
        <w:t>передовых</w:t>
      </w:r>
      <w:r>
        <w:rPr>
          <w:spacing w:val="-11"/>
          <w:sz w:val="19"/>
        </w:rPr>
        <w:t> </w:t>
      </w:r>
      <w:r>
        <w:rPr>
          <w:sz w:val="19"/>
        </w:rPr>
        <w:t>стран </w:t>
      </w:r>
      <w:r>
        <w:rPr>
          <w:spacing w:val="-2"/>
          <w:sz w:val="19"/>
        </w:rPr>
        <w:t>Европы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определяло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необходимость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реформ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России.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Укрепление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связей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со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страна-</w:t>
      </w:r>
      <w:r>
        <w:rPr>
          <w:spacing w:val="-2"/>
          <w:sz w:val="19"/>
        </w:rPr>
        <w:t> </w:t>
      </w:r>
      <w:r>
        <w:rPr>
          <w:sz w:val="19"/>
        </w:rPr>
        <w:t>ми Европы создало необходимые предпосылки для последующей </w:t>
      </w:r>
      <w:r>
        <w:rPr>
          <w:sz w:val="19"/>
        </w:rPr>
        <w:t>модернизации</w:t>
      </w:r>
      <w:r>
        <w:rPr>
          <w:sz w:val="19"/>
        </w:rPr>
        <w:t> России в эпоху Петра I.</w:t>
      </w:r>
    </w:p>
    <w:p>
      <w:pPr>
        <w:pStyle w:val="BodyText"/>
        <w:rPr>
          <w:rFonts w:ascii="Tahoma"/>
          <w:sz w:val="23"/>
        </w:rPr>
      </w:pPr>
    </w:p>
    <w:p>
      <w:pPr>
        <w:pStyle w:val="Heading6"/>
        <w:spacing w:before="90"/>
        <w:ind w:left="874"/>
      </w:pPr>
      <w:r>
        <w:rPr>
          <w:color w:val="DB413F"/>
          <w:w w:val="75"/>
        </w:rPr>
        <w:t>ВОПРОСЫ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И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ЗАДАНИЯ</w:t>
      </w:r>
      <w:r>
        <w:rPr>
          <w:color w:val="DB413F"/>
          <w:spacing w:val="15"/>
        </w:rPr>
        <w:t> </w:t>
      </w:r>
      <w:r>
        <w:rPr>
          <w:color w:val="DB413F"/>
          <w:w w:val="75"/>
        </w:rPr>
        <w:t>К</w:t>
      </w:r>
      <w:r>
        <w:rPr>
          <w:color w:val="DB413F"/>
          <w:spacing w:val="15"/>
        </w:rPr>
        <w:t> </w:t>
      </w:r>
      <w:r>
        <w:rPr>
          <w:color w:val="DB413F"/>
          <w:spacing w:val="-2"/>
          <w:w w:val="75"/>
        </w:rPr>
        <w:t>ГЛАВЕ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16" w:lineRule="auto" w:before="93" w:after="0"/>
        <w:ind w:left="1133" w:right="791" w:hanging="341"/>
        <w:jc w:val="both"/>
        <w:rPr>
          <w:sz w:val="19"/>
        </w:rPr>
      </w:pPr>
      <w:r>
        <w:rPr>
          <w:sz w:val="19"/>
        </w:rPr>
        <w:t>Рассмотрите</w:t>
      </w:r>
      <w:r>
        <w:rPr>
          <w:spacing w:val="-7"/>
          <w:sz w:val="19"/>
        </w:rPr>
        <w:t> </w:t>
      </w:r>
      <w:r>
        <w:rPr>
          <w:sz w:val="19"/>
        </w:rPr>
        <w:t>иллюстрацию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начале</w:t>
      </w:r>
      <w:r>
        <w:rPr>
          <w:spacing w:val="-7"/>
          <w:sz w:val="19"/>
        </w:rPr>
        <w:t> </w:t>
      </w:r>
      <w:r>
        <w:rPr>
          <w:sz w:val="19"/>
        </w:rPr>
        <w:t>главы.</w:t>
      </w:r>
      <w:r>
        <w:rPr>
          <w:spacing w:val="-7"/>
          <w:sz w:val="19"/>
        </w:rPr>
        <w:t> </w:t>
      </w:r>
      <w:r>
        <w:rPr>
          <w:sz w:val="19"/>
        </w:rPr>
        <w:t>Сравните</w:t>
      </w:r>
      <w:r>
        <w:rPr>
          <w:spacing w:val="-7"/>
          <w:sz w:val="19"/>
        </w:rPr>
        <w:t> </w:t>
      </w:r>
      <w:r>
        <w:rPr>
          <w:sz w:val="19"/>
        </w:rPr>
        <w:t>это</w:t>
      </w:r>
      <w:r>
        <w:rPr>
          <w:spacing w:val="-7"/>
          <w:sz w:val="19"/>
        </w:rPr>
        <w:t> </w:t>
      </w:r>
      <w:r>
        <w:rPr>
          <w:sz w:val="19"/>
        </w:rPr>
        <w:t>изображение</w:t>
      </w:r>
      <w:r>
        <w:rPr>
          <w:spacing w:val="-7"/>
          <w:sz w:val="19"/>
        </w:rPr>
        <w:t> </w:t>
      </w:r>
      <w:r>
        <w:rPr>
          <w:sz w:val="19"/>
        </w:rPr>
        <w:t>с</w:t>
      </w:r>
      <w:r>
        <w:rPr>
          <w:spacing w:val="-7"/>
          <w:sz w:val="19"/>
        </w:rPr>
        <w:t> </w:t>
      </w:r>
      <w:r>
        <w:rPr>
          <w:sz w:val="19"/>
        </w:rPr>
        <w:t>картиной художника</w:t>
      </w:r>
      <w:r>
        <w:rPr>
          <w:spacing w:val="-9"/>
          <w:sz w:val="19"/>
        </w:rPr>
        <w:t> </w:t>
      </w:r>
      <w:r>
        <w:rPr>
          <w:sz w:val="19"/>
        </w:rPr>
        <w:t>А.</w:t>
      </w:r>
      <w:r>
        <w:rPr>
          <w:spacing w:val="-9"/>
          <w:sz w:val="19"/>
        </w:rPr>
        <w:t> </w:t>
      </w:r>
      <w:r>
        <w:rPr>
          <w:sz w:val="19"/>
        </w:rPr>
        <w:t>Васнецова</w:t>
      </w:r>
      <w:r>
        <w:rPr>
          <w:spacing w:val="-9"/>
          <w:sz w:val="19"/>
        </w:rPr>
        <w:t> </w:t>
      </w:r>
      <w:r>
        <w:rPr>
          <w:sz w:val="19"/>
        </w:rPr>
        <w:t>«Красная</w:t>
      </w:r>
      <w:r>
        <w:rPr>
          <w:spacing w:val="-9"/>
          <w:sz w:val="19"/>
        </w:rPr>
        <w:t> </w:t>
      </w:r>
      <w:r>
        <w:rPr>
          <w:sz w:val="19"/>
        </w:rPr>
        <w:t>площадь</w:t>
      </w:r>
      <w:r>
        <w:rPr>
          <w:spacing w:val="-9"/>
          <w:sz w:val="19"/>
        </w:rPr>
        <w:t> </w:t>
      </w:r>
      <w:r>
        <w:rPr>
          <w:sz w:val="19"/>
        </w:rPr>
        <w:t>при</w:t>
      </w:r>
      <w:r>
        <w:rPr>
          <w:spacing w:val="-9"/>
          <w:sz w:val="19"/>
        </w:rPr>
        <w:t> </w:t>
      </w:r>
      <w:r>
        <w:rPr>
          <w:sz w:val="19"/>
        </w:rPr>
        <w:t>Иване</w:t>
      </w:r>
      <w:r>
        <w:rPr>
          <w:spacing w:val="-9"/>
          <w:sz w:val="19"/>
        </w:rPr>
        <w:t> </w:t>
      </w:r>
      <w:r>
        <w:rPr>
          <w:sz w:val="19"/>
        </w:rPr>
        <w:t>Грозном».</w:t>
      </w:r>
      <w:r>
        <w:rPr>
          <w:spacing w:val="-9"/>
          <w:sz w:val="19"/>
        </w:rPr>
        <w:t> </w:t>
      </w:r>
      <w:r>
        <w:rPr>
          <w:sz w:val="19"/>
        </w:rPr>
        <w:t>Какие</w:t>
      </w:r>
      <w:r>
        <w:rPr>
          <w:spacing w:val="-9"/>
          <w:sz w:val="19"/>
        </w:rPr>
        <w:t> </w:t>
      </w:r>
      <w:r>
        <w:rPr>
          <w:sz w:val="19"/>
        </w:rPr>
        <w:t>вы</w:t>
      </w:r>
      <w:r>
        <w:rPr>
          <w:spacing w:val="-9"/>
          <w:sz w:val="19"/>
        </w:rPr>
        <w:t> </w:t>
      </w:r>
      <w:r>
        <w:rPr>
          <w:sz w:val="19"/>
        </w:rPr>
        <w:t>видите различия?</w:t>
      </w:r>
      <w:r>
        <w:rPr>
          <w:spacing w:val="-12"/>
          <w:sz w:val="19"/>
        </w:rPr>
        <w:t> </w:t>
      </w:r>
      <w:r>
        <w:rPr>
          <w:sz w:val="19"/>
        </w:rPr>
        <w:t>Можно</w:t>
      </w:r>
      <w:r>
        <w:rPr>
          <w:spacing w:val="-12"/>
          <w:sz w:val="19"/>
        </w:rPr>
        <w:t> </w:t>
      </w:r>
      <w:r>
        <w:rPr>
          <w:sz w:val="19"/>
        </w:rPr>
        <w:t>ли</w:t>
      </w:r>
      <w:r>
        <w:rPr>
          <w:spacing w:val="-12"/>
          <w:sz w:val="19"/>
        </w:rPr>
        <w:t> </w:t>
      </w:r>
      <w:r>
        <w:rPr>
          <w:sz w:val="19"/>
        </w:rPr>
        <w:t>по</w:t>
      </w:r>
      <w:r>
        <w:rPr>
          <w:spacing w:val="-12"/>
          <w:sz w:val="19"/>
        </w:rPr>
        <w:t> </w:t>
      </w:r>
      <w:r>
        <w:rPr>
          <w:sz w:val="19"/>
        </w:rPr>
        <w:t>ним</w:t>
      </w:r>
      <w:r>
        <w:rPr>
          <w:spacing w:val="-12"/>
          <w:sz w:val="19"/>
        </w:rPr>
        <w:t> </w:t>
      </w:r>
      <w:r>
        <w:rPr>
          <w:sz w:val="19"/>
        </w:rPr>
        <w:t>судить</w:t>
      </w:r>
      <w:r>
        <w:rPr>
          <w:spacing w:val="-12"/>
          <w:sz w:val="19"/>
        </w:rPr>
        <w:t> </w:t>
      </w:r>
      <w:r>
        <w:rPr>
          <w:sz w:val="19"/>
        </w:rPr>
        <w:t>о</w:t>
      </w:r>
      <w:r>
        <w:rPr>
          <w:spacing w:val="-12"/>
          <w:sz w:val="19"/>
        </w:rPr>
        <w:t> </w:t>
      </w:r>
      <w:r>
        <w:rPr>
          <w:sz w:val="19"/>
        </w:rPr>
        <w:t>развитии</w:t>
      </w:r>
      <w:r>
        <w:rPr>
          <w:spacing w:val="-12"/>
          <w:sz w:val="19"/>
        </w:rPr>
        <w:t> </w:t>
      </w:r>
      <w:r>
        <w:rPr>
          <w:sz w:val="19"/>
        </w:rPr>
        <w:t>государства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XVII</w:t>
      </w:r>
      <w:r>
        <w:rPr>
          <w:spacing w:val="-12"/>
          <w:sz w:val="19"/>
        </w:rPr>
        <w:t> </w:t>
      </w:r>
      <w:r>
        <w:rPr>
          <w:sz w:val="19"/>
        </w:rPr>
        <w:t>столетии?</w:t>
      </w:r>
      <w:r>
        <w:rPr>
          <w:spacing w:val="-12"/>
          <w:sz w:val="19"/>
        </w:rPr>
        <w:t> </w:t>
      </w:r>
      <w:r>
        <w:rPr>
          <w:sz w:val="19"/>
        </w:rPr>
        <w:t>Ответ </w:t>
      </w:r>
      <w:r>
        <w:rPr>
          <w:spacing w:val="-2"/>
          <w:sz w:val="19"/>
        </w:rPr>
        <w:t>обоснуйте.</w:t>
      </w:r>
    </w:p>
    <w:p>
      <w:pPr>
        <w:spacing w:after="0" w:line="216" w:lineRule="auto"/>
        <w:jc w:val="both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tabs>
          <w:tab w:pos="7160" w:val="left" w:leader="none"/>
        </w:tabs>
        <w:spacing w:before="64"/>
        <w:ind w:left="510" w:right="0" w:firstLine="0"/>
        <w:jc w:val="left"/>
        <w:rPr>
          <w:rFonts w:ascii="Tahoma" w:hAnsi="Tahoma"/>
          <w:sz w:val="24"/>
        </w:rPr>
      </w:pPr>
      <w:r>
        <w:rPr/>
        <w:pict>
          <v:group style="position:absolute;margin-left:0pt;margin-top:0pt;width:459.25pt;height:600.950pt;mso-position-horizontal-relative:page;mso-position-vertical-relative:page;z-index:-21733888" id="docshapegroup2859" coordorigin="0,0" coordsize="9185,12019">
            <v:shape style="position:absolute;left:0;top:0;width:9185;height:747" type="#_x0000_t75" id="docshape2860" stroked="false">
              <v:imagedata r:id="rId7" o:title=""/>
            </v:shape>
            <v:shape style="position:absolute;left:0;top:0;width:9185;height:747" type="#_x0000_t75" id="docshape2861" stroked="false">
              <v:imagedata r:id="rId7" o:title=""/>
            </v:shape>
            <v:rect style="position:absolute;left:0;top:746;width:511;height:11273" id="docshape2862" filled="true" fillcolor="#e0e8f6" stroked="false">
              <v:fill type="solid"/>
            </v:rect>
            <v:rect style="position:absolute;left:731;top:7836;width:7719;height:728" id="docshape2863" filled="true" fillcolor="#000000" stroked="false">
              <v:fill opacity="19660f" type="solid"/>
            </v:rect>
            <v:rect style="position:absolute;left:793;top:7899;width:7597;height:602" id="docshape2864" filled="true" fillcolor="#e0e8f6" stroked="false">
              <v:fill type="solid"/>
            </v:rect>
            <v:shape style="position:absolute;left:907;top:8016;width:397;height:397" type="#_x0000_t75" id="docshape2865" stroked="false">
              <v:imagedata r:id="rId554" o:title=""/>
            </v:shape>
            <v:shape style="position:absolute;left:510;top:8807;width:8164;height:397" id="docshape2866" coordorigin="510,8808" coordsize="8164,397" path="m8674,8808l2891,8808,510,8808,510,8921,2957,8921,3120,9205,8674,9205,8674,8921,8674,8808xe" filled="true" fillcolor="#e0e8f6" stroked="false">
              <v:path arrowok="t"/>
              <v:fill type="solid"/>
            </v:shape>
            <v:shape style="position:absolute;left:429;top:9064;width:421;height:141" id="docshape2867" coordorigin="430,9065" coordsize="421,141" path="m541,9205l430,9087,729,9065,850,9176,541,9205xe" filled="true" fillcolor="#6ca5d9" stroked="false">
              <v:path arrowok="t"/>
              <v:fill type="solid"/>
            </v:shape>
            <v:shape style="position:absolute;left:396;top:8864;width:402;height:313" type="#_x0000_t75" id="docshape2868" stroked="false">
              <v:imagedata r:id="rId324" o:title=""/>
            </v:shape>
            <v:shape style="position:absolute;left:396;top:3894;width:341;height:192" type="#_x0000_t75" id="docshape2869" stroked="false">
              <v:imagedata r:id="rId555" o:title=""/>
            </v:shape>
            <v:shape style="position:absolute;left:396;top:6480;width:341;height:192" type="#_x0000_t75" id="docshape2870" stroked="false">
              <v:imagedata r:id="rId356" o:title=""/>
            </v:shape>
            <v:rect style="position:absolute;left:8657;top:746;width:528;height:11273" id="docshape2871" filled="true" fillcolor="#e0e8f6" stroked="false">
              <v:fill type="solid"/>
            </v:rect>
            <v:shape style="position:absolute;left:1015;top:8041;width:191;height:371" type="#_x0000_t202" id="docshape2872" filled="false" stroked="false">
              <v:textbox inset="0,0,0,0">
                <w:txbxContent>
                  <w:p>
                    <w:pPr>
                      <w:spacing w:line="366" w:lineRule="exact"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495D1"/>
                        <w:w w:val="123"/>
                        <w:sz w:val="30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17;top:7974;width:6489;height:467" type="#_x0000_t202" id="docshape2873" filled="false" stroked="false">
              <v:textbox inset="0,0,0,0">
                <w:txbxContent>
                  <w:p>
                    <w:pPr>
                      <w:spacing w:line="216" w:lineRule="auto" w:before="22"/>
                      <w:ind w:left="0" w:right="18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w w:val="115"/>
                        <w:sz w:val="19"/>
                      </w:rPr>
                      <w:t>С</w:t>
                    </w:r>
                    <w:r>
                      <w:rPr>
                        <w:rFonts w:ascii="Calibri" w:hAnsi="Calibri"/>
                        <w:b/>
                        <w:w w:val="115"/>
                        <w:sz w:val="20"/>
                      </w:rPr>
                      <w:t>формулируйте ответ на главный вопрос главы и обоснуйте его двумя-тремя аргументами.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b/>
          <w:color w:val="FFFFFF"/>
          <w:spacing w:val="-5"/>
          <w:sz w:val="22"/>
        </w:rPr>
        <w:t>246</w:t>
      </w:r>
      <w:r>
        <w:rPr>
          <w:rFonts w:ascii="Calibri" w:hAnsi="Calibri"/>
          <w:b/>
          <w:color w:val="FFFFFF"/>
          <w:sz w:val="22"/>
        </w:rPr>
        <w:tab/>
      </w:r>
      <w:r>
        <w:rPr>
          <w:rFonts w:ascii="Tahoma" w:hAnsi="Tahoma"/>
          <w:color w:val="FFFFFF"/>
          <w:spacing w:val="14"/>
          <w:w w:val="80"/>
          <w:sz w:val="24"/>
        </w:rPr>
        <w:t>Итоги</w:t>
      </w:r>
      <w:r>
        <w:rPr>
          <w:rFonts w:ascii="Tahoma" w:hAnsi="Tahoma"/>
          <w:color w:val="FFFFFF"/>
          <w:spacing w:val="18"/>
          <w:sz w:val="24"/>
        </w:rPr>
        <w:t> </w:t>
      </w:r>
      <w:r>
        <w:rPr>
          <w:rFonts w:ascii="Tahoma" w:hAnsi="Tahoma"/>
          <w:color w:val="FFFFFF"/>
          <w:spacing w:val="14"/>
          <w:sz w:val="24"/>
        </w:rPr>
        <w:t>главы</w:t>
      </w:r>
    </w:p>
    <w:p>
      <w:pPr>
        <w:pStyle w:val="BodyText"/>
        <w:spacing w:before="8"/>
        <w:rPr>
          <w:rFonts w:ascii="Tahoma"/>
          <w:sz w:val="16"/>
        </w:rPr>
      </w:pP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08" w:lineRule="auto" w:before="118" w:after="0"/>
        <w:ind w:left="1133" w:right="792" w:hanging="341"/>
        <w:jc w:val="both"/>
        <w:rPr>
          <w:sz w:val="19"/>
        </w:rPr>
      </w:pPr>
      <w:r>
        <w:rPr>
          <w:sz w:val="19"/>
        </w:rPr>
        <w:t>Что</w:t>
      </w:r>
      <w:r>
        <w:rPr>
          <w:spacing w:val="-15"/>
          <w:sz w:val="19"/>
        </w:rPr>
        <w:t> </w:t>
      </w:r>
      <w:r>
        <w:rPr>
          <w:sz w:val="19"/>
        </w:rPr>
        <w:t>мешало,</w:t>
      </w:r>
      <w:r>
        <w:rPr>
          <w:spacing w:val="-15"/>
          <w:sz w:val="19"/>
        </w:rPr>
        <w:t> </w:t>
      </w:r>
      <w:r>
        <w:rPr>
          <w:sz w:val="19"/>
        </w:rPr>
        <w:t>а</w:t>
      </w:r>
      <w:r>
        <w:rPr>
          <w:spacing w:val="-15"/>
          <w:sz w:val="19"/>
        </w:rPr>
        <w:t> </w:t>
      </w:r>
      <w:r>
        <w:rPr>
          <w:sz w:val="19"/>
        </w:rPr>
        <w:t>что</w:t>
      </w:r>
      <w:r>
        <w:rPr>
          <w:spacing w:val="-15"/>
          <w:sz w:val="19"/>
        </w:rPr>
        <w:t> </w:t>
      </w:r>
      <w:r>
        <w:rPr>
          <w:sz w:val="19"/>
        </w:rPr>
        <w:t>способствовало</w:t>
      </w:r>
      <w:r>
        <w:rPr>
          <w:spacing w:val="-15"/>
          <w:sz w:val="19"/>
        </w:rPr>
        <w:t> </w:t>
      </w:r>
      <w:r>
        <w:rPr>
          <w:sz w:val="19"/>
        </w:rPr>
        <w:t>развитию</w:t>
      </w:r>
      <w:r>
        <w:rPr>
          <w:spacing w:val="-15"/>
          <w:sz w:val="19"/>
        </w:rPr>
        <w:t> </w:t>
      </w:r>
      <w:r>
        <w:rPr>
          <w:sz w:val="19"/>
        </w:rPr>
        <w:t>экономики</w:t>
      </w:r>
      <w:r>
        <w:rPr>
          <w:spacing w:val="-14"/>
          <w:sz w:val="19"/>
        </w:rPr>
        <w:t> </w:t>
      </w:r>
      <w:r>
        <w:rPr>
          <w:sz w:val="19"/>
        </w:rPr>
        <w:t>России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XVII</w:t>
      </w:r>
      <w:r>
        <w:rPr>
          <w:spacing w:val="-15"/>
          <w:sz w:val="19"/>
        </w:rPr>
        <w:t> </w:t>
      </w:r>
      <w:r>
        <w:rPr>
          <w:sz w:val="19"/>
        </w:rPr>
        <w:t>в.?</w:t>
      </w:r>
      <w:r>
        <w:rPr>
          <w:spacing w:val="-15"/>
          <w:sz w:val="19"/>
        </w:rPr>
        <w:t> </w:t>
      </w:r>
      <w:r>
        <w:rPr>
          <w:sz w:val="19"/>
        </w:rPr>
        <w:t>Что</w:t>
      </w:r>
      <w:r>
        <w:rPr>
          <w:spacing w:val="-15"/>
          <w:sz w:val="19"/>
        </w:rPr>
        <w:t> </w:t>
      </w:r>
      <w:r>
        <w:rPr>
          <w:sz w:val="19"/>
        </w:rPr>
        <w:t>ново-</w:t>
      </w:r>
      <w:r>
        <w:rPr>
          <w:sz w:val="19"/>
        </w:rPr>
        <w:t> го появилось в экономической жизни страны в этот период?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13" w:lineRule="auto" w:before="62" w:after="0"/>
        <w:ind w:left="1133" w:right="791" w:hanging="341"/>
        <w:jc w:val="both"/>
        <w:rPr>
          <w:sz w:val="19"/>
        </w:rPr>
      </w:pPr>
      <w:r>
        <w:rPr>
          <w:sz w:val="19"/>
        </w:rPr>
        <w:t>Существует следующая точка зрения: «Система управления в России в середине </w:t>
      </w:r>
      <w:r>
        <w:rPr>
          <w:spacing w:val="-2"/>
          <w:sz w:val="19"/>
        </w:rPr>
        <w:t>XVI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середине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XVII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была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сходна».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Поддерживаете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ли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вы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такую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оценку?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Своё</w:t>
      </w:r>
      <w:r>
        <w:rPr>
          <w:spacing w:val="-2"/>
          <w:sz w:val="19"/>
        </w:rPr>
        <w:t> </w:t>
      </w:r>
      <w:r>
        <w:rPr>
          <w:sz w:val="19"/>
        </w:rPr>
        <w:t>мнение обоснуйте фактами.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чём</w:t>
      </w:r>
      <w:r>
        <w:rPr>
          <w:spacing w:val="-11"/>
          <w:sz w:val="19"/>
        </w:rPr>
        <w:t> </w:t>
      </w:r>
      <w:r>
        <w:rPr>
          <w:sz w:val="19"/>
        </w:rPr>
        <w:t>были</w:t>
      </w:r>
      <w:r>
        <w:rPr>
          <w:spacing w:val="-11"/>
          <w:sz w:val="19"/>
        </w:rPr>
        <w:t> </w:t>
      </w:r>
      <w:r>
        <w:rPr>
          <w:sz w:val="19"/>
        </w:rPr>
        <w:t>причины</w:t>
      </w:r>
      <w:r>
        <w:rPr>
          <w:spacing w:val="-11"/>
          <w:sz w:val="19"/>
        </w:rPr>
        <w:t> </w:t>
      </w:r>
      <w:r>
        <w:rPr>
          <w:sz w:val="19"/>
        </w:rPr>
        <w:t>церковного</w:t>
      </w:r>
      <w:r>
        <w:rPr>
          <w:spacing w:val="-11"/>
          <w:sz w:val="19"/>
        </w:rPr>
        <w:t> </w:t>
      </w:r>
      <w:r>
        <w:rPr>
          <w:sz w:val="19"/>
        </w:rPr>
        <w:t>раскола?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чём</w:t>
      </w:r>
      <w:r>
        <w:rPr>
          <w:spacing w:val="-11"/>
          <w:sz w:val="19"/>
        </w:rPr>
        <w:t> </w:t>
      </w:r>
      <w:r>
        <w:rPr>
          <w:sz w:val="19"/>
        </w:rPr>
        <w:t>состояло</w:t>
      </w:r>
      <w:r>
        <w:rPr>
          <w:spacing w:val="-12"/>
          <w:sz w:val="19"/>
        </w:rPr>
        <w:t> </w:t>
      </w:r>
      <w:r>
        <w:rPr>
          <w:sz w:val="19"/>
        </w:rPr>
        <w:t>его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значение?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08" w:lineRule="auto" w:before="50" w:after="0"/>
        <w:ind w:left="1133" w:right="791" w:hanging="341"/>
        <w:jc w:val="both"/>
        <w:rPr>
          <w:sz w:val="19"/>
        </w:rPr>
      </w:pPr>
      <w:r>
        <w:rPr>
          <w:sz w:val="19"/>
        </w:rPr>
        <w:t>Какие</w:t>
      </w:r>
      <w:r>
        <w:rPr>
          <w:spacing w:val="-15"/>
          <w:sz w:val="19"/>
        </w:rPr>
        <w:t> </w:t>
      </w:r>
      <w:r>
        <w:rPr>
          <w:sz w:val="19"/>
        </w:rPr>
        <w:t>изменения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центральном</w:t>
      </w:r>
      <w:r>
        <w:rPr>
          <w:spacing w:val="-15"/>
          <w:sz w:val="19"/>
        </w:rPr>
        <w:t> </w:t>
      </w:r>
      <w:r>
        <w:rPr>
          <w:sz w:val="19"/>
        </w:rPr>
        <w:t>и</w:t>
      </w:r>
      <w:r>
        <w:rPr>
          <w:spacing w:val="-15"/>
          <w:sz w:val="19"/>
        </w:rPr>
        <w:t> </w:t>
      </w:r>
      <w:r>
        <w:rPr>
          <w:sz w:val="19"/>
        </w:rPr>
        <w:t>местном</w:t>
      </w:r>
      <w:r>
        <w:rPr>
          <w:spacing w:val="-15"/>
          <w:sz w:val="19"/>
        </w:rPr>
        <w:t> </w:t>
      </w:r>
      <w:r>
        <w:rPr>
          <w:sz w:val="19"/>
        </w:rPr>
        <w:t>управлении</w:t>
      </w:r>
      <w:r>
        <w:rPr>
          <w:spacing w:val="-14"/>
          <w:sz w:val="19"/>
        </w:rPr>
        <w:t> </w:t>
      </w:r>
      <w:r>
        <w:rPr>
          <w:sz w:val="19"/>
        </w:rPr>
        <w:t>произошли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царствование Алексея Михайловича? Подумайте, с чем они могли быть связаны.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sz w:val="19"/>
        </w:rPr>
        <w:t>Приведите</w:t>
      </w:r>
      <w:r>
        <w:rPr>
          <w:spacing w:val="-4"/>
          <w:sz w:val="19"/>
        </w:rPr>
        <w:t> </w:t>
      </w:r>
      <w:r>
        <w:rPr>
          <w:sz w:val="19"/>
        </w:rPr>
        <w:t>не</w:t>
      </w:r>
      <w:r>
        <w:rPr>
          <w:spacing w:val="-5"/>
          <w:sz w:val="19"/>
        </w:rPr>
        <w:t> </w:t>
      </w:r>
      <w:r>
        <w:rPr>
          <w:sz w:val="19"/>
        </w:rPr>
        <w:t>менее</w:t>
      </w:r>
      <w:r>
        <w:rPr>
          <w:spacing w:val="-4"/>
          <w:sz w:val="19"/>
        </w:rPr>
        <w:t> </w:t>
      </w:r>
      <w:r>
        <w:rPr>
          <w:sz w:val="19"/>
        </w:rPr>
        <w:t>трёх</w:t>
      </w:r>
      <w:r>
        <w:rPr>
          <w:spacing w:val="-5"/>
          <w:sz w:val="19"/>
        </w:rPr>
        <w:t> </w:t>
      </w:r>
      <w:r>
        <w:rPr>
          <w:sz w:val="19"/>
        </w:rPr>
        <w:t>черт</w:t>
      </w:r>
      <w:r>
        <w:rPr>
          <w:spacing w:val="-4"/>
          <w:sz w:val="19"/>
        </w:rPr>
        <w:t> </w:t>
      </w:r>
      <w:r>
        <w:rPr>
          <w:sz w:val="19"/>
        </w:rPr>
        <w:t>государственно-политического</w:t>
      </w:r>
      <w:r>
        <w:rPr>
          <w:spacing w:val="-5"/>
          <w:sz w:val="19"/>
        </w:rPr>
        <w:t> </w:t>
      </w:r>
      <w:r>
        <w:rPr>
          <w:sz w:val="19"/>
        </w:rPr>
        <w:t>развития</w:t>
      </w:r>
      <w:r>
        <w:rPr>
          <w:spacing w:val="-4"/>
          <w:sz w:val="19"/>
        </w:rPr>
        <w:t> </w:t>
      </w:r>
      <w:r>
        <w:rPr>
          <w:sz w:val="19"/>
        </w:rPr>
        <w:t>России</w:t>
      </w:r>
      <w:r>
        <w:rPr>
          <w:spacing w:val="-5"/>
          <w:sz w:val="19"/>
        </w:rPr>
        <w:t> </w:t>
      </w:r>
      <w:r>
        <w:rPr>
          <w:sz w:val="19"/>
        </w:rPr>
        <w:t>во второй</w:t>
      </w:r>
      <w:r>
        <w:rPr>
          <w:spacing w:val="-8"/>
          <w:sz w:val="19"/>
        </w:rPr>
        <w:t> </w:t>
      </w:r>
      <w:r>
        <w:rPr>
          <w:sz w:val="19"/>
        </w:rPr>
        <w:t>половине</w:t>
      </w:r>
      <w:r>
        <w:rPr>
          <w:spacing w:val="-8"/>
          <w:sz w:val="19"/>
        </w:rPr>
        <w:t> </w:t>
      </w:r>
      <w:r>
        <w:rPr>
          <w:sz w:val="19"/>
        </w:rPr>
        <w:t>XVII</w:t>
      </w:r>
      <w:r>
        <w:rPr>
          <w:spacing w:val="-8"/>
          <w:sz w:val="19"/>
        </w:rPr>
        <w:t> </w:t>
      </w:r>
      <w:r>
        <w:rPr>
          <w:sz w:val="19"/>
        </w:rPr>
        <w:t>в.,</w:t>
      </w:r>
      <w:r>
        <w:rPr>
          <w:spacing w:val="-8"/>
          <w:sz w:val="19"/>
        </w:rPr>
        <w:t> </w:t>
      </w:r>
      <w:r>
        <w:rPr>
          <w:sz w:val="19"/>
        </w:rPr>
        <w:t>свидетельствующих</w:t>
      </w:r>
      <w:r>
        <w:rPr>
          <w:spacing w:val="-8"/>
          <w:sz w:val="19"/>
        </w:rPr>
        <w:t> </w:t>
      </w:r>
      <w:r>
        <w:rPr>
          <w:sz w:val="19"/>
        </w:rPr>
        <w:t>о</w:t>
      </w:r>
      <w:r>
        <w:rPr>
          <w:spacing w:val="-8"/>
          <w:sz w:val="19"/>
        </w:rPr>
        <w:t> </w:t>
      </w:r>
      <w:r>
        <w:rPr>
          <w:sz w:val="19"/>
        </w:rPr>
        <w:t>переходе</w:t>
      </w:r>
      <w:r>
        <w:rPr>
          <w:spacing w:val="-8"/>
          <w:sz w:val="19"/>
        </w:rPr>
        <w:t> </w:t>
      </w:r>
      <w:r>
        <w:rPr>
          <w:sz w:val="19"/>
        </w:rPr>
        <w:t>страны</w:t>
      </w:r>
      <w:r>
        <w:rPr>
          <w:spacing w:val="-8"/>
          <w:sz w:val="19"/>
        </w:rPr>
        <w:t> </w:t>
      </w:r>
      <w:r>
        <w:rPr>
          <w:sz w:val="19"/>
        </w:rPr>
        <w:t>к</w:t>
      </w:r>
      <w:r>
        <w:rPr>
          <w:spacing w:val="-8"/>
          <w:sz w:val="19"/>
        </w:rPr>
        <w:t> </w:t>
      </w:r>
      <w:r>
        <w:rPr>
          <w:sz w:val="19"/>
        </w:rPr>
        <w:t>абсолютизму.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08" w:lineRule="auto" w:before="66" w:after="0"/>
        <w:ind w:left="1133" w:right="792" w:hanging="341"/>
        <w:jc w:val="both"/>
        <w:rPr>
          <w:sz w:val="19"/>
        </w:rPr>
      </w:pPr>
      <w:r>
        <w:rPr>
          <w:sz w:val="19"/>
        </w:rPr>
        <w:t>Составьте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тетради</w:t>
      </w:r>
      <w:r>
        <w:rPr>
          <w:spacing w:val="-15"/>
          <w:sz w:val="19"/>
        </w:rPr>
        <w:t> </w:t>
      </w:r>
      <w:r>
        <w:rPr>
          <w:sz w:val="19"/>
        </w:rPr>
        <w:t>простой</w:t>
      </w:r>
      <w:r>
        <w:rPr>
          <w:spacing w:val="-15"/>
          <w:sz w:val="19"/>
        </w:rPr>
        <w:t> </w:t>
      </w:r>
      <w:r>
        <w:rPr>
          <w:sz w:val="19"/>
        </w:rPr>
        <w:t>план</w:t>
      </w:r>
      <w:r>
        <w:rPr>
          <w:spacing w:val="-15"/>
          <w:sz w:val="19"/>
        </w:rPr>
        <w:t> </w:t>
      </w:r>
      <w:r>
        <w:rPr>
          <w:sz w:val="19"/>
        </w:rPr>
        <w:t>ответа</w:t>
      </w:r>
      <w:r>
        <w:rPr>
          <w:spacing w:val="-15"/>
          <w:sz w:val="19"/>
        </w:rPr>
        <w:t> </w:t>
      </w:r>
      <w:r>
        <w:rPr>
          <w:sz w:val="19"/>
        </w:rPr>
        <w:t>по</w:t>
      </w:r>
      <w:r>
        <w:rPr>
          <w:spacing w:val="-14"/>
          <w:sz w:val="19"/>
        </w:rPr>
        <w:t> </w:t>
      </w:r>
      <w:r>
        <w:rPr>
          <w:sz w:val="19"/>
        </w:rPr>
        <w:t>теме</w:t>
      </w:r>
      <w:r>
        <w:rPr>
          <w:spacing w:val="-15"/>
          <w:sz w:val="19"/>
        </w:rPr>
        <w:t> </w:t>
      </w:r>
      <w:r>
        <w:rPr>
          <w:sz w:val="19"/>
        </w:rPr>
        <w:t>«Внешняя</w:t>
      </w:r>
      <w:r>
        <w:rPr>
          <w:spacing w:val="-15"/>
          <w:sz w:val="19"/>
        </w:rPr>
        <w:t> </w:t>
      </w:r>
      <w:r>
        <w:rPr>
          <w:sz w:val="19"/>
        </w:rPr>
        <w:t>политика</w:t>
      </w:r>
      <w:r>
        <w:rPr>
          <w:spacing w:val="-15"/>
          <w:sz w:val="19"/>
        </w:rPr>
        <w:t> </w:t>
      </w:r>
      <w:r>
        <w:rPr>
          <w:sz w:val="19"/>
        </w:rPr>
        <w:t>Михаила</w:t>
      </w:r>
      <w:r>
        <w:rPr>
          <w:spacing w:val="-15"/>
          <w:sz w:val="19"/>
        </w:rPr>
        <w:t> </w:t>
      </w:r>
      <w:r>
        <w:rPr>
          <w:sz w:val="19"/>
        </w:rPr>
        <w:t>Фё- </w:t>
      </w:r>
      <w:r>
        <w:rPr>
          <w:spacing w:val="-2"/>
          <w:sz w:val="19"/>
        </w:rPr>
        <w:t>доровича».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16" w:lineRule="auto" w:before="61" w:after="0"/>
        <w:ind w:left="1133" w:right="790" w:hanging="341"/>
        <w:jc w:val="both"/>
        <w:rPr>
          <w:sz w:val="19"/>
        </w:rPr>
      </w:pPr>
      <w:r>
        <w:rPr>
          <w:w w:val="95"/>
          <w:sz w:val="19"/>
        </w:rPr>
        <w:t>Почему отношения с Речью Посполитой оставались главным направлением внешней </w:t>
      </w:r>
      <w:r>
        <w:rPr>
          <w:sz w:val="19"/>
        </w:rPr>
        <w:t>политики</w:t>
      </w:r>
      <w:r>
        <w:rPr>
          <w:spacing w:val="-9"/>
          <w:sz w:val="19"/>
        </w:rPr>
        <w:t> </w:t>
      </w:r>
      <w:r>
        <w:rPr>
          <w:sz w:val="19"/>
        </w:rPr>
        <w:t>России</w:t>
      </w:r>
      <w:r>
        <w:rPr>
          <w:spacing w:val="-9"/>
          <w:sz w:val="19"/>
        </w:rPr>
        <w:t> </w:t>
      </w:r>
      <w:r>
        <w:rPr>
          <w:sz w:val="19"/>
        </w:rPr>
        <w:t>на</w:t>
      </w:r>
      <w:r>
        <w:rPr>
          <w:spacing w:val="-9"/>
          <w:sz w:val="19"/>
        </w:rPr>
        <w:t> </w:t>
      </w:r>
      <w:r>
        <w:rPr>
          <w:sz w:val="19"/>
        </w:rPr>
        <w:t>протяжении</w:t>
      </w:r>
      <w:r>
        <w:rPr>
          <w:spacing w:val="-9"/>
          <w:sz w:val="19"/>
        </w:rPr>
        <w:t> </w:t>
      </w:r>
      <w:r>
        <w:rPr>
          <w:sz w:val="19"/>
        </w:rPr>
        <w:t>всего</w:t>
      </w:r>
      <w:r>
        <w:rPr>
          <w:spacing w:val="-9"/>
          <w:sz w:val="19"/>
        </w:rPr>
        <w:t> </w:t>
      </w:r>
      <w:r>
        <w:rPr>
          <w:sz w:val="19"/>
        </w:rPr>
        <w:t>XVII</w:t>
      </w:r>
      <w:r>
        <w:rPr>
          <w:spacing w:val="-9"/>
          <w:sz w:val="19"/>
        </w:rPr>
        <w:t> </w:t>
      </w:r>
      <w:r>
        <w:rPr>
          <w:sz w:val="19"/>
        </w:rPr>
        <w:t>в.?</w:t>
      </w:r>
      <w:r>
        <w:rPr>
          <w:spacing w:val="-9"/>
          <w:sz w:val="19"/>
        </w:rPr>
        <w:t> </w:t>
      </w:r>
      <w:r>
        <w:rPr>
          <w:sz w:val="19"/>
        </w:rPr>
        <w:t>Какие</w:t>
      </w:r>
      <w:r>
        <w:rPr>
          <w:spacing w:val="-9"/>
          <w:sz w:val="19"/>
        </w:rPr>
        <w:t> </w:t>
      </w:r>
      <w:r>
        <w:rPr>
          <w:sz w:val="19"/>
        </w:rPr>
        <w:t>вооружённые</w:t>
      </w:r>
      <w:r>
        <w:rPr>
          <w:spacing w:val="-9"/>
          <w:sz w:val="19"/>
        </w:rPr>
        <w:t> </w:t>
      </w:r>
      <w:r>
        <w:rPr>
          <w:sz w:val="19"/>
        </w:rPr>
        <w:t>конфликты</w:t>
      </w:r>
      <w:r>
        <w:rPr>
          <w:spacing w:val="-9"/>
          <w:sz w:val="19"/>
        </w:rPr>
        <w:t> </w:t>
      </w:r>
      <w:r>
        <w:rPr>
          <w:sz w:val="19"/>
        </w:rPr>
        <w:t>ве- </w:t>
      </w:r>
      <w:r>
        <w:rPr>
          <w:w w:val="95"/>
          <w:sz w:val="19"/>
        </w:rPr>
        <w:t>лись в Европе в XVII в.? Можете ли вы назвать войну, по степени тяжести аналогич- </w:t>
      </w:r>
      <w:r>
        <w:rPr>
          <w:sz w:val="19"/>
        </w:rPr>
        <w:t>ную русско-польской войне 1654—1667 гг.?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08" w:lineRule="auto" w:before="65" w:after="0"/>
        <w:ind w:left="1133" w:right="792" w:hanging="341"/>
        <w:jc w:val="both"/>
        <w:rPr>
          <w:sz w:val="19"/>
        </w:rPr>
      </w:pPr>
      <w:r>
        <w:rPr>
          <w:w w:val="95"/>
          <w:sz w:val="19"/>
        </w:rPr>
        <w:t>Каковы были результаты внешней политики России в XVII в.? Как изменилась терри- </w:t>
      </w:r>
      <w:r>
        <w:rPr>
          <w:sz w:val="19"/>
        </w:rPr>
        <w:t>тория европейской части России в XVII в.?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40" w:lineRule="auto" w:before="42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Докажите,</w:t>
      </w:r>
      <w:r>
        <w:rPr>
          <w:spacing w:val="5"/>
          <w:sz w:val="19"/>
        </w:rPr>
        <w:t> </w:t>
      </w:r>
      <w:r>
        <w:rPr>
          <w:w w:val="95"/>
          <w:sz w:val="19"/>
        </w:rPr>
        <w:t>что</w:t>
      </w:r>
      <w:r>
        <w:rPr>
          <w:spacing w:val="5"/>
          <w:sz w:val="19"/>
        </w:rPr>
        <w:t> </w:t>
      </w:r>
      <w:r>
        <w:rPr>
          <w:w w:val="95"/>
          <w:sz w:val="19"/>
        </w:rPr>
        <w:t>в</w:t>
      </w:r>
      <w:r>
        <w:rPr>
          <w:spacing w:val="6"/>
          <w:sz w:val="19"/>
        </w:rPr>
        <w:t> </w:t>
      </w:r>
      <w:r>
        <w:rPr>
          <w:w w:val="95"/>
          <w:sz w:val="19"/>
        </w:rPr>
        <w:t>XVII</w:t>
      </w:r>
      <w:r>
        <w:rPr>
          <w:spacing w:val="5"/>
          <w:sz w:val="19"/>
        </w:rPr>
        <w:t> </w:t>
      </w:r>
      <w:r>
        <w:rPr>
          <w:w w:val="95"/>
          <w:sz w:val="19"/>
        </w:rPr>
        <w:t>в.</w:t>
      </w:r>
      <w:r>
        <w:rPr>
          <w:spacing w:val="5"/>
          <w:sz w:val="19"/>
        </w:rPr>
        <w:t> </w:t>
      </w:r>
      <w:r>
        <w:rPr>
          <w:w w:val="95"/>
          <w:sz w:val="19"/>
        </w:rPr>
        <w:t>в</w:t>
      </w:r>
      <w:r>
        <w:rPr>
          <w:spacing w:val="6"/>
          <w:sz w:val="19"/>
        </w:rPr>
        <w:t> </w:t>
      </w:r>
      <w:r>
        <w:rPr>
          <w:w w:val="95"/>
          <w:sz w:val="19"/>
        </w:rPr>
        <w:t>культуре</w:t>
      </w:r>
      <w:r>
        <w:rPr>
          <w:spacing w:val="5"/>
          <w:sz w:val="19"/>
        </w:rPr>
        <w:t> </w:t>
      </w:r>
      <w:r>
        <w:rPr>
          <w:w w:val="95"/>
          <w:sz w:val="19"/>
        </w:rPr>
        <w:t>России</w:t>
      </w:r>
      <w:r>
        <w:rPr>
          <w:spacing w:val="6"/>
          <w:sz w:val="19"/>
        </w:rPr>
        <w:t> </w:t>
      </w:r>
      <w:r>
        <w:rPr>
          <w:w w:val="95"/>
          <w:sz w:val="19"/>
        </w:rPr>
        <w:t>происходил</w:t>
      </w:r>
      <w:r>
        <w:rPr>
          <w:spacing w:val="5"/>
          <w:sz w:val="19"/>
        </w:rPr>
        <w:t> </w:t>
      </w:r>
      <w:r>
        <w:rPr>
          <w:w w:val="95"/>
          <w:sz w:val="19"/>
        </w:rPr>
        <w:t>процесс</w:t>
      </w:r>
      <w:r>
        <w:rPr>
          <w:spacing w:val="5"/>
          <w:sz w:val="19"/>
        </w:rPr>
        <w:t> </w:t>
      </w:r>
      <w:r>
        <w:rPr>
          <w:spacing w:val="-2"/>
          <w:w w:val="95"/>
          <w:sz w:val="19"/>
        </w:rPr>
        <w:t>обмирщения.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08" w:lineRule="auto" w:before="50" w:after="0"/>
        <w:ind w:left="1133" w:right="791" w:hanging="341"/>
        <w:jc w:val="both"/>
        <w:rPr>
          <w:sz w:val="19"/>
        </w:rPr>
      </w:pPr>
      <w:r>
        <w:rPr>
          <w:sz w:val="19"/>
        </w:rPr>
        <w:t>Сравните</w:t>
      </w:r>
      <w:r>
        <w:rPr>
          <w:spacing w:val="75"/>
          <w:sz w:val="19"/>
        </w:rPr>
        <w:t> </w:t>
      </w:r>
      <w:r>
        <w:rPr>
          <w:sz w:val="19"/>
        </w:rPr>
        <w:t>политическое</w:t>
      </w:r>
      <w:r>
        <w:rPr>
          <w:spacing w:val="75"/>
          <w:sz w:val="19"/>
        </w:rPr>
        <w:t> </w:t>
      </w:r>
      <w:r>
        <w:rPr>
          <w:sz w:val="19"/>
        </w:rPr>
        <w:t>развитие</w:t>
      </w:r>
      <w:r>
        <w:rPr>
          <w:spacing w:val="75"/>
          <w:sz w:val="19"/>
        </w:rPr>
        <w:t> </w:t>
      </w:r>
      <w:r>
        <w:rPr>
          <w:sz w:val="19"/>
        </w:rPr>
        <w:t>России</w:t>
      </w:r>
      <w:r>
        <w:rPr>
          <w:spacing w:val="75"/>
          <w:sz w:val="19"/>
        </w:rPr>
        <w:t> </w:t>
      </w:r>
      <w:r>
        <w:rPr>
          <w:sz w:val="19"/>
        </w:rPr>
        <w:t>в</w:t>
      </w:r>
      <w:r>
        <w:rPr>
          <w:spacing w:val="75"/>
          <w:sz w:val="19"/>
        </w:rPr>
        <w:t> </w:t>
      </w:r>
      <w:r>
        <w:rPr>
          <w:sz w:val="19"/>
        </w:rPr>
        <w:t>правление</w:t>
      </w:r>
      <w:r>
        <w:rPr>
          <w:spacing w:val="75"/>
          <w:sz w:val="19"/>
        </w:rPr>
        <w:t> </w:t>
      </w:r>
      <w:r>
        <w:rPr>
          <w:sz w:val="19"/>
        </w:rPr>
        <w:t>Михаила</w:t>
      </w:r>
      <w:r>
        <w:rPr>
          <w:spacing w:val="75"/>
          <w:sz w:val="19"/>
        </w:rPr>
        <w:t> </w:t>
      </w:r>
      <w:r>
        <w:rPr>
          <w:sz w:val="19"/>
        </w:rPr>
        <w:t>Фёдоровича и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правление</w:t>
      </w:r>
      <w:r>
        <w:rPr>
          <w:spacing w:val="-3"/>
          <w:sz w:val="19"/>
        </w:rPr>
        <w:t> </w:t>
      </w:r>
      <w:r>
        <w:rPr>
          <w:sz w:val="19"/>
        </w:rPr>
        <w:t>Алексея</w:t>
      </w:r>
      <w:r>
        <w:rPr>
          <w:spacing w:val="-3"/>
          <w:sz w:val="19"/>
        </w:rPr>
        <w:t> </w:t>
      </w:r>
      <w:r>
        <w:rPr>
          <w:sz w:val="19"/>
        </w:rPr>
        <w:t>Михайловича.</w:t>
      </w:r>
      <w:r>
        <w:rPr>
          <w:spacing w:val="-3"/>
          <w:sz w:val="19"/>
        </w:rPr>
        <w:t> </w:t>
      </w:r>
      <w:r>
        <w:rPr>
          <w:sz w:val="19"/>
        </w:rPr>
        <w:t>Укажите</w:t>
      </w:r>
      <w:r>
        <w:rPr>
          <w:spacing w:val="-3"/>
          <w:sz w:val="19"/>
        </w:rPr>
        <w:t> </w:t>
      </w:r>
      <w:r>
        <w:rPr>
          <w:sz w:val="19"/>
        </w:rPr>
        <w:t>черты</w:t>
      </w:r>
      <w:r>
        <w:rPr>
          <w:spacing w:val="-3"/>
          <w:sz w:val="19"/>
        </w:rPr>
        <w:t> </w:t>
      </w:r>
      <w:r>
        <w:rPr>
          <w:sz w:val="19"/>
        </w:rPr>
        <w:t>сходства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различия.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08" w:lineRule="auto" w:before="66" w:after="0"/>
        <w:ind w:left="1133" w:right="791" w:hanging="341"/>
        <w:jc w:val="both"/>
        <w:rPr>
          <w:sz w:val="19"/>
        </w:rPr>
      </w:pPr>
      <w:r>
        <w:rPr>
          <w:w w:val="95"/>
          <w:sz w:val="19"/>
        </w:rPr>
        <w:t>Проведите дискуссию в классе, обсудив тезис: «Россия в XVII в. находилась в состо- </w:t>
      </w:r>
      <w:r>
        <w:rPr>
          <w:sz w:val="19"/>
        </w:rPr>
        <w:t>янии изоляции от стран Западной Европы».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13" w:lineRule="auto" w:before="62" w:after="0"/>
        <w:ind w:left="1133" w:right="791" w:hanging="341"/>
        <w:jc w:val="both"/>
        <w:rPr>
          <w:sz w:val="19"/>
        </w:rPr>
      </w:pPr>
      <w:r>
        <w:rPr>
          <w:sz w:val="19"/>
        </w:rPr>
        <w:t>Как</w:t>
      </w:r>
      <w:r>
        <w:rPr>
          <w:spacing w:val="-15"/>
          <w:sz w:val="19"/>
        </w:rPr>
        <w:t> </w:t>
      </w:r>
      <w:r>
        <w:rPr>
          <w:sz w:val="19"/>
        </w:rPr>
        <w:t>развитие</w:t>
      </w:r>
      <w:r>
        <w:rPr>
          <w:spacing w:val="-15"/>
          <w:sz w:val="19"/>
        </w:rPr>
        <w:t> </w:t>
      </w:r>
      <w:r>
        <w:rPr>
          <w:sz w:val="19"/>
        </w:rPr>
        <w:t>капиталистических</w:t>
      </w:r>
      <w:r>
        <w:rPr>
          <w:spacing w:val="-15"/>
          <w:sz w:val="19"/>
        </w:rPr>
        <w:t> </w:t>
      </w:r>
      <w:r>
        <w:rPr>
          <w:sz w:val="19"/>
        </w:rPr>
        <w:t>отношений,</w:t>
      </w:r>
      <w:r>
        <w:rPr>
          <w:spacing w:val="-15"/>
          <w:sz w:val="19"/>
        </w:rPr>
        <w:t> </w:t>
      </w:r>
      <w:r>
        <w:rPr>
          <w:sz w:val="19"/>
        </w:rPr>
        <w:t>становление</w:t>
      </w:r>
      <w:r>
        <w:rPr>
          <w:spacing w:val="-15"/>
          <w:sz w:val="19"/>
        </w:rPr>
        <w:t> </w:t>
      </w:r>
      <w:r>
        <w:rPr>
          <w:sz w:val="19"/>
        </w:rPr>
        <w:t>абсолютизма,</w:t>
      </w:r>
      <w:r>
        <w:rPr>
          <w:spacing w:val="-15"/>
          <w:sz w:val="19"/>
        </w:rPr>
        <w:t> </w:t>
      </w:r>
      <w:r>
        <w:rPr>
          <w:sz w:val="19"/>
        </w:rPr>
        <w:t>Реформа- ция и Контрреформация в европейских странах повлияли на явления и </w:t>
      </w:r>
      <w:r>
        <w:rPr>
          <w:sz w:val="19"/>
        </w:rPr>
        <w:t>процессы</w:t>
      </w:r>
      <w:r>
        <w:rPr>
          <w:sz w:val="19"/>
        </w:rPr>
        <w:t> в</w:t>
      </w:r>
      <w:r>
        <w:rPr>
          <w:spacing w:val="-2"/>
          <w:sz w:val="19"/>
        </w:rPr>
        <w:t> </w:t>
      </w:r>
      <w:r>
        <w:rPr>
          <w:sz w:val="19"/>
        </w:rPr>
        <w:t>истории</w:t>
      </w:r>
      <w:r>
        <w:rPr>
          <w:spacing w:val="-2"/>
          <w:sz w:val="19"/>
        </w:rPr>
        <w:t> </w:t>
      </w:r>
      <w:r>
        <w:rPr>
          <w:sz w:val="19"/>
        </w:rPr>
        <w:t>России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XVI—XVII</w:t>
      </w:r>
      <w:r>
        <w:rPr>
          <w:spacing w:val="-2"/>
          <w:sz w:val="19"/>
        </w:rPr>
        <w:t> </w:t>
      </w:r>
      <w:r>
        <w:rPr>
          <w:sz w:val="19"/>
        </w:rPr>
        <w:t>вв.?</w:t>
      </w:r>
      <w:r>
        <w:rPr>
          <w:spacing w:val="-2"/>
          <w:sz w:val="19"/>
        </w:rPr>
        <w:t> </w:t>
      </w:r>
      <w:r>
        <w:rPr>
          <w:sz w:val="19"/>
        </w:rPr>
        <w:t>Приведите</w:t>
      </w:r>
      <w:r>
        <w:rPr>
          <w:spacing w:val="-2"/>
          <w:sz w:val="19"/>
        </w:rPr>
        <w:t> </w:t>
      </w:r>
      <w:r>
        <w:rPr>
          <w:sz w:val="19"/>
        </w:rPr>
        <w:t>не</w:t>
      </w:r>
      <w:r>
        <w:rPr>
          <w:spacing w:val="-2"/>
          <w:sz w:val="19"/>
        </w:rPr>
        <w:t> </w:t>
      </w:r>
      <w:r>
        <w:rPr>
          <w:sz w:val="19"/>
        </w:rPr>
        <w:t>менее</w:t>
      </w:r>
      <w:r>
        <w:rPr>
          <w:spacing w:val="-2"/>
          <w:sz w:val="19"/>
        </w:rPr>
        <w:t> </w:t>
      </w:r>
      <w:r>
        <w:rPr>
          <w:sz w:val="19"/>
        </w:rPr>
        <w:t>трёх-четырёх</w:t>
      </w:r>
      <w:r>
        <w:rPr>
          <w:spacing w:val="-2"/>
          <w:sz w:val="19"/>
        </w:rPr>
        <w:t> </w:t>
      </w:r>
      <w:r>
        <w:rPr>
          <w:sz w:val="19"/>
        </w:rPr>
        <w:t>примеров.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40" w:lineRule="auto" w:before="43" w:after="0"/>
        <w:ind w:left="1133" w:right="0" w:hanging="341"/>
        <w:jc w:val="both"/>
        <w:rPr>
          <w:sz w:val="19"/>
        </w:rPr>
      </w:pPr>
      <w:r>
        <w:rPr>
          <w:w w:val="95"/>
          <w:sz w:val="19"/>
        </w:rPr>
        <w:t>Чьи</w:t>
      </w:r>
      <w:r>
        <w:rPr>
          <w:spacing w:val="8"/>
          <w:sz w:val="19"/>
        </w:rPr>
        <w:t> </w:t>
      </w:r>
      <w:r>
        <w:rPr>
          <w:w w:val="95"/>
          <w:sz w:val="19"/>
        </w:rPr>
        <w:t>интересы</w:t>
      </w:r>
      <w:r>
        <w:rPr>
          <w:spacing w:val="8"/>
          <w:sz w:val="19"/>
        </w:rPr>
        <w:t> </w:t>
      </w:r>
      <w:r>
        <w:rPr>
          <w:w w:val="95"/>
          <w:sz w:val="19"/>
        </w:rPr>
        <w:t>защищала</w:t>
      </w:r>
      <w:r>
        <w:rPr>
          <w:spacing w:val="8"/>
          <w:sz w:val="19"/>
        </w:rPr>
        <w:t> </w:t>
      </w:r>
      <w:r>
        <w:rPr>
          <w:w w:val="95"/>
          <w:sz w:val="19"/>
        </w:rPr>
        <w:t>система</w:t>
      </w:r>
      <w:r>
        <w:rPr>
          <w:spacing w:val="8"/>
          <w:sz w:val="19"/>
        </w:rPr>
        <w:t> </w:t>
      </w:r>
      <w:r>
        <w:rPr>
          <w:w w:val="95"/>
          <w:sz w:val="19"/>
        </w:rPr>
        <w:t>местничества?</w:t>
      </w:r>
      <w:r>
        <w:rPr>
          <w:spacing w:val="9"/>
          <w:sz w:val="19"/>
        </w:rPr>
        <w:t> </w:t>
      </w:r>
      <w:r>
        <w:rPr>
          <w:w w:val="95"/>
          <w:sz w:val="19"/>
        </w:rPr>
        <w:t>Кто</w:t>
      </w:r>
      <w:r>
        <w:rPr>
          <w:spacing w:val="8"/>
          <w:sz w:val="19"/>
        </w:rPr>
        <w:t> </w:t>
      </w:r>
      <w:r>
        <w:rPr>
          <w:w w:val="95"/>
          <w:sz w:val="19"/>
        </w:rPr>
        <w:t>и</w:t>
      </w:r>
      <w:r>
        <w:rPr>
          <w:spacing w:val="8"/>
          <w:sz w:val="19"/>
        </w:rPr>
        <w:t> </w:t>
      </w:r>
      <w:r>
        <w:rPr>
          <w:w w:val="95"/>
          <w:sz w:val="19"/>
        </w:rPr>
        <w:t>когда</w:t>
      </w:r>
      <w:r>
        <w:rPr>
          <w:spacing w:val="8"/>
          <w:sz w:val="19"/>
        </w:rPr>
        <w:t> </w:t>
      </w:r>
      <w:r>
        <w:rPr>
          <w:w w:val="95"/>
          <w:sz w:val="19"/>
        </w:rPr>
        <w:t>её</w:t>
      </w:r>
      <w:r>
        <w:rPr>
          <w:spacing w:val="8"/>
          <w:sz w:val="19"/>
        </w:rPr>
        <w:t> </w:t>
      </w:r>
      <w:r>
        <w:rPr>
          <w:w w:val="95"/>
          <w:sz w:val="19"/>
        </w:rPr>
        <w:t>отменил?</w:t>
      </w:r>
      <w:r>
        <w:rPr>
          <w:spacing w:val="9"/>
          <w:sz w:val="19"/>
        </w:rPr>
        <w:t> </w:t>
      </w:r>
      <w:r>
        <w:rPr>
          <w:spacing w:val="-2"/>
          <w:w w:val="95"/>
          <w:sz w:val="19"/>
        </w:rPr>
        <w:t>Почему?</w:t>
      </w:r>
    </w:p>
    <w:p>
      <w:pPr>
        <w:pStyle w:val="ListParagraph"/>
        <w:numPr>
          <w:ilvl w:val="0"/>
          <w:numId w:val="133"/>
        </w:numPr>
        <w:tabs>
          <w:tab w:pos="1134" w:val="left" w:leader="none"/>
        </w:tabs>
        <w:spacing w:line="240" w:lineRule="auto" w:before="26" w:after="0"/>
        <w:ind w:left="1133" w:right="0" w:hanging="341"/>
        <w:jc w:val="both"/>
        <w:rPr>
          <w:sz w:val="19"/>
        </w:rPr>
      </w:pPr>
      <w:r>
        <w:rPr>
          <w:spacing w:val="-2"/>
          <w:sz w:val="19"/>
        </w:rPr>
        <w:t>Выясните,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какие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события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XVII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как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связаны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историей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вашего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края.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5"/>
        <w:rPr>
          <w:rFonts w:ascii="Tahoma"/>
          <w:sz w:val="23"/>
        </w:rPr>
      </w:pPr>
    </w:p>
    <w:p>
      <w:pPr>
        <w:pStyle w:val="Heading6"/>
        <w:spacing w:before="90"/>
        <w:ind w:left="793" w:right="6531"/>
        <w:jc w:val="right"/>
      </w:pPr>
      <w:r>
        <w:rPr>
          <w:color w:val="DB413F"/>
          <w:w w:val="75"/>
        </w:rPr>
        <w:t>ТЕМЫ</w:t>
      </w:r>
      <w:r>
        <w:rPr>
          <w:color w:val="DB413F"/>
          <w:spacing w:val="26"/>
        </w:rPr>
        <w:t> </w:t>
      </w:r>
      <w:r>
        <w:rPr>
          <w:color w:val="DB413F"/>
          <w:spacing w:val="-2"/>
          <w:w w:val="80"/>
        </w:rPr>
        <w:t>ПРОЕКТОВ</w:t>
      </w:r>
    </w:p>
    <w:p>
      <w:pPr>
        <w:spacing w:line="192" w:lineRule="auto" w:before="193"/>
        <w:ind w:left="1134" w:right="792" w:hanging="341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12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События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XVII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в.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глазами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художников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(В.</w:t>
      </w:r>
      <w:r>
        <w:rPr>
          <w:rFonts w:ascii="Tahoma" w:hAnsi="Tahoma"/>
          <w:color w:val="000000"/>
          <w:spacing w:val="-15"/>
          <w:sz w:val="19"/>
        </w:rPr>
        <w:t> </w:t>
      </w:r>
      <w:r>
        <w:rPr>
          <w:rFonts w:ascii="Tahoma" w:hAnsi="Tahoma"/>
          <w:color w:val="000000"/>
          <w:sz w:val="19"/>
        </w:rPr>
        <w:t>И.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Суриков,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А.</w:t>
      </w:r>
      <w:r>
        <w:rPr>
          <w:rFonts w:ascii="Tahoma" w:hAnsi="Tahoma"/>
          <w:color w:val="000000"/>
          <w:spacing w:val="-15"/>
          <w:sz w:val="19"/>
        </w:rPr>
        <w:t> </w:t>
      </w:r>
      <w:r>
        <w:rPr>
          <w:rFonts w:ascii="Tahoma" w:hAnsi="Tahoma"/>
          <w:color w:val="000000"/>
          <w:sz w:val="19"/>
        </w:rPr>
        <w:t>П.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Рябушкин,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z w:val="19"/>
        </w:rPr>
        <w:t>Э.</w:t>
      </w:r>
      <w:r>
        <w:rPr>
          <w:rFonts w:ascii="Tahoma" w:hAnsi="Tahoma"/>
          <w:color w:val="000000"/>
          <w:spacing w:val="-15"/>
          <w:sz w:val="19"/>
        </w:rPr>
        <w:t> </w:t>
      </w:r>
      <w:r>
        <w:rPr>
          <w:rFonts w:ascii="Tahoma" w:hAnsi="Tahoma"/>
          <w:color w:val="000000"/>
          <w:sz w:val="19"/>
        </w:rPr>
        <w:t>Э.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Лисснер, А. Васнецов и др.).</w:t>
      </w:r>
    </w:p>
    <w:p>
      <w:pPr>
        <w:spacing w:before="44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2</w:t>
      </w:r>
      <w:r>
        <w:rPr>
          <w:rFonts w:ascii="Calibri" w:hAnsi="Calibri"/>
          <w:b/>
          <w:color w:val="FFFFFF"/>
          <w:spacing w:val="-2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9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Мануфактуры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XVII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pacing w:val="-5"/>
          <w:sz w:val="19"/>
        </w:rPr>
        <w:t>в.</w:t>
      </w:r>
    </w:p>
    <w:p>
      <w:pPr>
        <w:spacing w:before="3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3</w:t>
      </w:r>
      <w:r>
        <w:rPr>
          <w:rFonts w:ascii="Calibri" w:hAnsi="Calibri"/>
          <w:b/>
          <w:color w:val="FFFFFF"/>
          <w:spacing w:val="-5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Деятельность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приказа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XVII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в.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(по</w:t>
      </w:r>
      <w:r>
        <w:rPr>
          <w:rFonts w:ascii="Tahoma" w:hAnsi="Tahoma"/>
          <w:color w:val="000000"/>
          <w:spacing w:val="-13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выбору).</w:t>
      </w:r>
    </w:p>
    <w:p>
      <w:pPr>
        <w:spacing w:before="3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4</w:t>
      </w:r>
      <w:r>
        <w:rPr>
          <w:rFonts w:ascii="Calibri" w:hAnsi="Calibri"/>
          <w:b/>
          <w:color w:val="FFFFFF"/>
          <w:spacing w:val="-5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1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Мировоззрение</w:t>
      </w:r>
      <w:r>
        <w:rPr>
          <w:rFonts w:ascii="Tahoma" w:hAnsi="Tahoma"/>
          <w:color w:val="000000"/>
          <w:spacing w:val="-13"/>
          <w:sz w:val="19"/>
        </w:rPr>
        <w:t> </w:t>
      </w:r>
      <w:r>
        <w:rPr>
          <w:rFonts w:ascii="Tahoma" w:hAnsi="Tahoma"/>
          <w:color w:val="000000"/>
          <w:sz w:val="19"/>
        </w:rPr>
        <w:t>старообрядцев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(на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примере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протопопа</w:t>
      </w:r>
      <w:r>
        <w:rPr>
          <w:rFonts w:ascii="Tahoma" w:hAnsi="Tahoma"/>
          <w:color w:val="000000"/>
          <w:spacing w:val="-13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Аввакума).</w:t>
      </w:r>
    </w:p>
    <w:p>
      <w:pPr>
        <w:spacing w:before="2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 5</w:t>
      </w:r>
      <w:r>
        <w:rPr>
          <w:rFonts w:ascii="Calibri" w:hAnsi="Calibri"/>
          <w:b/>
          <w:color w:val="FFFFFF"/>
          <w:spacing w:val="1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56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Воспитание</w:t>
      </w:r>
      <w:r>
        <w:rPr>
          <w:rFonts w:ascii="Tahoma" w:hAnsi="Tahoma"/>
          <w:color w:val="000000"/>
          <w:spacing w:val="-4"/>
          <w:sz w:val="19"/>
        </w:rPr>
        <w:t> </w:t>
      </w:r>
      <w:r>
        <w:rPr>
          <w:rFonts w:ascii="Tahoma" w:hAnsi="Tahoma"/>
          <w:color w:val="000000"/>
          <w:sz w:val="19"/>
        </w:rPr>
        <w:t>детей</w:t>
      </w:r>
      <w:r>
        <w:rPr>
          <w:rFonts w:ascii="Tahoma" w:hAnsi="Tahoma"/>
          <w:color w:val="000000"/>
          <w:spacing w:val="-4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4"/>
          <w:sz w:val="19"/>
        </w:rPr>
        <w:t> </w:t>
      </w:r>
      <w:r>
        <w:rPr>
          <w:rFonts w:ascii="Tahoma" w:hAnsi="Tahoma"/>
          <w:color w:val="000000"/>
          <w:sz w:val="19"/>
        </w:rPr>
        <w:t>семье</w:t>
      </w:r>
      <w:r>
        <w:rPr>
          <w:rFonts w:ascii="Tahoma" w:hAnsi="Tahoma"/>
          <w:color w:val="000000"/>
          <w:spacing w:val="-4"/>
          <w:sz w:val="19"/>
        </w:rPr>
        <w:t> </w:t>
      </w:r>
      <w:r>
        <w:rPr>
          <w:rFonts w:ascii="Tahoma" w:hAnsi="Tahoma"/>
          <w:color w:val="000000"/>
          <w:sz w:val="19"/>
        </w:rPr>
        <w:t>Алексея</w:t>
      </w:r>
      <w:r>
        <w:rPr>
          <w:rFonts w:ascii="Tahoma" w:hAnsi="Tahoma"/>
          <w:color w:val="000000"/>
          <w:spacing w:val="-4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Михайловича.</w:t>
      </w:r>
    </w:p>
    <w:p>
      <w:pPr>
        <w:spacing w:before="3"/>
        <w:ind w:left="0" w:right="6471" w:firstLine="0"/>
        <w:jc w:val="righ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2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6</w:t>
      </w:r>
      <w:r>
        <w:rPr>
          <w:rFonts w:ascii="Calibri" w:hAnsi="Calibri"/>
          <w:b/>
          <w:color w:val="FFFFFF"/>
          <w:spacing w:val="2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6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Мой</w:t>
      </w:r>
      <w:r>
        <w:rPr>
          <w:rFonts w:ascii="Tahoma" w:hAnsi="Tahoma"/>
          <w:color w:val="000000"/>
          <w:spacing w:val="-3"/>
          <w:sz w:val="19"/>
        </w:rPr>
        <w:t> </w:t>
      </w:r>
      <w:r>
        <w:rPr>
          <w:rFonts w:ascii="Tahoma" w:hAnsi="Tahoma"/>
          <w:color w:val="000000"/>
          <w:sz w:val="19"/>
        </w:rPr>
        <w:t>край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XVII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pacing w:val="-5"/>
          <w:sz w:val="19"/>
        </w:rPr>
        <w:t>в.</w:t>
      </w:r>
    </w:p>
    <w:p>
      <w:pPr>
        <w:spacing w:after="0"/>
        <w:jc w:val="right"/>
        <w:rPr>
          <w:rFonts w:ascii="Tahoma" w:hAnsi="Tahoma"/>
          <w:sz w:val="19"/>
        </w:rPr>
        <w:sectPr>
          <w:headerReference w:type="even" r:id="rId553"/>
          <w:pgSz w:w="9190" w:h="12020"/>
          <w:pgMar w:header="0" w:footer="0" w:top="300" w:bottom="280" w:left="0" w:right="0"/>
        </w:sectPr>
      </w:pPr>
    </w:p>
    <w:p>
      <w:pPr>
        <w:spacing w:before="124"/>
        <w:ind w:left="776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color w:val="FFFFFF"/>
          <w:w w:val="80"/>
          <w:sz w:val="18"/>
        </w:rPr>
        <w:t>Итоги</w:t>
      </w:r>
      <w:r>
        <w:rPr>
          <w:rFonts w:ascii="Tahoma" w:hAnsi="Tahoma"/>
          <w:color w:val="FFFFFF"/>
          <w:spacing w:val="22"/>
          <w:sz w:val="18"/>
        </w:rPr>
        <w:t> </w:t>
      </w:r>
      <w:r>
        <w:rPr>
          <w:rFonts w:ascii="Tahoma" w:hAnsi="Tahoma"/>
          <w:color w:val="FFFFFF"/>
          <w:spacing w:val="-2"/>
          <w:w w:val="85"/>
          <w:sz w:val="18"/>
        </w:rPr>
        <w:t>главы</w:t>
      </w:r>
    </w:p>
    <w:p>
      <w:pPr>
        <w:spacing w:before="60"/>
        <w:ind w:left="776" w:right="0" w:firstLine="0"/>
        <w:jc w:val="left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color w:val="FFFFFF"/>
          <w:spacing w:val="-5"/>
          <w:sz w:val="26"/>
        </w:rPr>
        <w:t>247</w:t>
      </w:r>
    </w:p>
    <w:p>
      <w:pPr>
        <w:spacing w:after="0"/>
        <w:jc w:val="left"/>
        <w:rPr>
          <w:rFonts w:ascii="Trebuchet MS"/>
          <w:sz w:val="26"/>
        </w:rPr>
        <w:sectPr>
          <w:headerReference w:type="default" r:id="rId556"/>
          <w:pgSz w:w="9190" w:h="12020"/>
          <w:pgMar w:header="0" w:footer="0" w:top="300" w:bottom="280" w:left="0" w:right="0"/>
          <w:cols w:num="2" w:equalWidth="0">
            <w:col w:w="1726" w:space="5749"/>
            <w:col w:w="1715"/>
          </w:cols>
        </w:sectPr>
      </w:pPr>
    </w:p>
    <w:p>
      <w:pPr>
        <w:pStyle w:val="BodyText"/>
        <w:rPr>
          <w:rFonts w:ascii="Trebuchet MS"/>
        </w:rPr>
      </w:pPr>
      <w:r>
        <w:rPr/>
        <w:drawing>
          <wp:anchor distT="0" distB="0" distL="0" distR="0" allowOverlap="1" layoutInCell="1" locked="0" behindDoc="1" simplePos="0" relativeHeight="4815831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32005" cy="7632001"/>
            <wp:effectExtent l="0" t="0" r="0" b="0"/>
            <wp:wrapNone/>
            <wp:docPr id="291" name="image4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475.png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5" cy="763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rebuchet MS"/>
          <w:sz w:val="22"/>
        </w:rPr>
      </w:pPr>
    </w:p>
    <w:p>
      <w:pPr>
        <w:pStyle w:val="Heading6"/>
        <w:spacing w:before="0"/>
        <w:ind w:left="1134"/>
      </w:pPr>
      <w:r>
        <w:rPr>
          <w:color w:val="DB413F"/>
          <w:w w:val="70"/>
        </w:rPr>
        <w:t>ДОПОЛНИТЕЛЬНЫЕ</w:t>
      </w:r>
      <w:r>
        <w:rPr>
          <w:color w:val="DB413F"/>
          <w:spacing w:val="35"/>
        </w:rPr>
        <w:t>  </w:t>
      </w:r>
      <w:r>
        <w:rPr>
          <w:color w:val="DB413F"/>
          <w:spacing w:val="7"/>
          <w:w w:val="75"/>
        </w:rPr>
        <w:t>МАТЕРИАЛЫ</w:t>
      </w:r>
    </w:p>
    <w:p>
      <w:pPr>
        <w:pStyle w:val="ListParagraph"/>
        <w:numPr>
          <w:ilvl w:val="0"/>
          <w:numId w:val="134"/>
        </w:numPr>
        <w:tabs>
          <w:tab w:pos="1134" w:val="left" w:leader="none"/>
        </w:tabs>
        <w:spacing w:line="240" w:lineRule="auto" w:before="73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«Степан</w:t>
      </w:r>
      <w:r>
        <w:rPr>
          <w:rFonts w:ascii="Calibri" w:hAnsi="Calibri"/>
          <w:b/>
          <w:spacing w:val="22"/>
          <w:sz w:val="19"/>
        </w:rPr>
        <w:t> </w:t>
      </w:r>
      <w:r>
        <w:rPr>
          <w:rFonts w:ascii="Calibri" w:hAnsi="Calibri"/>
          <w:b/>
          <w:sz w:val="19"/>
        </w:rPr>
        <w:t>Разин».</w:t>
      </w:r>
      <w:r>
        <w:rPr>
          <w:rFonts w:ascii="Calibri" w:hAnsi="Calibri"/>
          <w:b/>
          <w:spacing w:val="22"/>
          <w:sz w:val="19"/>
        </w:rPr>
        <w:t> </w:t>
      </w:r>
      <w:r>
        <w:rPr>
          <w:sz w:val="19"/>
        </w:rPr>
        <w:t>Худ.</w:t>
      </w:r>
      <w:r>
        <w:rPr>
          <w:spacing w:val="6"/>
          <w:sz w:val="19"/>
        </w:rPr>
        <w:t> </w:t>
      </w:r>
      <w:r>
        <w:rPr>
          <w:sz w:val="19"/>
        </w:rPr>
        <w:t>фильм,</w:t>
      </w:r>
      <w:r>
        <w:rPr>
          <w:spacing w:val="6"/>
          <w:sz w:val="19"/>
        </w:rPr>
        <w:t> </w:t>
      </w:r>
      <w:r>
        <w:rPr>
          <w:sz w:val="19"/>
        </w:rPr>
        <w:t>реж.</w:t>
      </w:r>
      <w:r>
        <w:rPr>
          <w:spacing w:val="6"/>
          <w:sz w:val="19"/>
        </w:rPr>
        <w:t> </w:t>
      </w:r>
      <w:r>
        <w:rPr>
          <w:sz w:val="19"/>
        </w:rPr>
        <w:t>И.</w:t>
      </w:r>
      <w:r>
        <w:rPr>
          <w:spacing w:val="6"/>
          <w:sz w:val="19"/>
        </w:rPr>
        <w:t> </w:t>
      </w:r>
      <w:r>
        <w:rPr>
          <w:sz w:val="19"/>
        </w:rPr>
        <w:t>Правов,</w:t>
      </w:r>
      <w:r>
        <w:rPr>
          <w:spacing w:val="6"/>
          <w:sz w:val="19"/>
        </w:rPr>
        <w:t> </w:t>
      </w:r>
      <w:r>
        <w:rPr>
          <w:sz w:val="19"/>
        </w:rPr>
        <w:t>О.</w:t>
      </w:r>
      <w:r>
        <w:rPr>
          <w:spacing w:val="6"/>
          <w:sz w:val="19"/>
        </w:rPr>
        <w:t> </w:t>
      </w:r>
      <w:r>
        <w:rPr>
          <w:sz w:val="19"/>
        </w:rPr>
        <w:t>Преображенская,</w:t>
      </w:r>
      <w:r>
        <w:rPr>
          <w:spacing w:val="6"/>
          <w:sz w:val="19"/>
        </w:rPr>
        <w:t> </w:t>
      </w:r>
      <w:r>
        <w:rPr>
          <w:sz w:val="19"/>
        </w:rPr>
        <w:t>1939</w:t>
      </w:r>
      <w:r>
        <w:rPr>
          <w:spacing w:val="6"/>
          <w:sz w:val="19"/>
        </w:rPr>
        <w:t> </w:t>
      </w:r>
      <w:r>
        <w:rPr>
          <w:spacing w:val="-5"/>
          <w:sz w:val="19"/>
        </w:rPr>
        <w:t>г.</w:t>
      </w:r>
    </w:p>
    <w:p>
      <w:pPr>
        <w:pStyle w:val="ListParagraph"/>
        <w:numPr>
          <w:ilvl w:val="0"/>
          <w:numId w:val="134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«Богдан</w:t>
      </w:r>
      <w:r>
        <w:rPr>
          <w:rFonts w:ascii="Calibri" w:hAnsi="Calibri"/>
          <w:b/>
          <w:spacing w:val="27"/>
          <w:sz w:val="19"/>
        </w:rPr>
        <w:t> </w:t>
      </w:r>
      <w:r>
        <w:rPr>
          <w:rFonts w:ascii="Calibri" w:hAnsi="Calibri"/>
          <w:b/>
          <w:sz w:val="19"/>
        </w:rPr>
        <w:t>Хмельницкий».</w:t>
      </w:r>
      <w:r>
        <w:rPr>
          <w:rFonts w:ascii="Calibri" w:hAnsi="Calibri"/>
          <w:b/>
          <w:spacing w:val="28"/>
          <w:sz w:val="19"/>
        </w:rPr>
        <w:t> </w:t>
      </w:r>
      <w:r>
        <w:rPr>
          <w:sz w:val="19"/>
        </w:rPr>
        <w:t>Худ.</w:t>
      </w:r>
      <w:r>
        <w:rPr>
          <w:spacing w:val="11"/>
          <w:sz w:val="19"/>
        </w:rPr>
        <w:t> </w:t>
      </w:r>
      <w:r>
        <w:rPr>
          <w:sz w:val="19"/>
        </w:rPr>
        <w:t>фильм,</w:t>
      </w:r>
      <w:r>
        <w:rPr>
          <w:spacing w:val="12"/>
          <w:sz w:val="19"/>
        </w:rPr>
        <w:t> </w:t>
      </w:r>
      <w:r>
        <w:rPr>
          <w:sz w:val="19"/>
        </w:rPr>
        <w:t>реж.</w:t>
      </w:r>
      <w:r>
        <w:rPr>
          <w:spacing w:val="11"/>
          <w:sz w:val="19"/>
        </w:rPr>
        <w:t> </w:t>
      </w:r>
      <w:r>
        <w:rPr>
          <w:sz w:val="19"/>
        </w:rPr>
        <w:t>И.</w:t>
      </w:r>
      <w:r>
        <w:rPr>
          <w:spacing w:val="12"/>
          <w:sz w:val="19"/>
        </w:rPr>
        <w:t> </w:t>
      </w:r>
      <w:r>
        <w:rPr>
          <w:sz w:val="19"/>
        </w:rPr>
        <w:t>Савченко,</w:t>
      </w:r>
      <w:r>
        <w:rPr>
          <w:spacing w:val="12"/>
          <w:sz w:val="19"/>
        </w:rPr>
        <w:t> </w:t>
      </w:r>
      <w:r>
        <w:rPr>
          <w:sz w:val="19"/>
        </w:rPr>
        <w:t>1941</w:t>
      </w:r>
      <w:r>
        <w:rPr>
          <w:spacing w:val="11"/>
          <w:sz w:val="19"/>
        </w:rPr>
        <w:t> </w:t>
      </w:r>
      <w:r>
        <w:rPr>
          <w:spacing w:val="-5"/>
          <w:sz w:val="19"/>
        </w:rPr>
        <w:t>г.</w:t>
      </w:r>
    </w:p>
    <w:p>
      <w:pPr>
        <w:pStyle w:val="ListParagraph"/>
        <w:numPr>
          <w:ilvl w:val="0"/>
          <w:numId w:val="134"/>
        </w:numPr>
        <w:tabs>
          <w:tab w:pos="1134" w:val="left" w:leader="none"/>
        </w:tabs>
        <w:spacing w:line="240" w:lineRule="auto" w:before="25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«Потоп».</w:t>
      </w:r>
      <w:r>
        <w:rPr>
          <w:rFonts w:ascii="Calibri" w:hAnsi="Calibri"/>
          <w:b/>
          <w:spacing w:val="5"/>
          <w:sz w:val="19"/>
        </w:rPr>
        <w:t> </w:t>
      </w:r>
      <w:r>
        <w:rPr>
          <w:sz w:val="19"/>
        </w:rPr>
        <w:t>Худ.</w:t>
      </w:r>
      <w:r>
        <w:rPr>
          <w:spacing w:val="-11"/>
          <w:sz w:val="19"/>
        </w:rPr>
        <w:t> </w:t>
      </w:r>
      <w:r>
        <w:rPr>
          <w:sz w:val="19"/>
        </w:rPr>
        <w:t>фильм,</w:t>
      </w:r>
      <w:r>
        <w:rPr>
          <w:spacing w:val="-11"/>
          <w:sz w:val="19"/>
        </w:rPr>
        <w:t> </w:t>
      </w:r>
      <w:r>
        <w:rPr>
          <w:sz w:val="19"/>
        </w:rPr>
        <w:t>реж.</w:t>
      </w:r>
      <w:r>
        <w:rPr>
          <w:spacing w:val="-10"/>
          <w:sz w:val="19"/>
        </w:rPr>
        <w:t> </w:t>
      </w:r>
      <w:r>
        <w:rPr>
          <w:sz w:val="19"/>
        </w:rPr>
        <w:t>Е.</w:t>
      </w:r>
      <w:r>
        <w:rPr>
          <w:spacing w:val="-11"/>
          <w:sz w:val="19"/>
        </w:rPr>
        <w:t> </w:t>
      </w:r>
      <w:r>
        <w:rPr>
          <w:sz w:val="19"/>
        </w:rPr>
        <w:t>Гофман,</w:t>
      </w:r>
      <w:r>
        <w:rPr>
          <w:spacing w:val="-11"/>
          <w:sz w:val="19"/>
        </w:rPr>
        <w:t> </w:t>
      </w:r>
      <w:r>
        <w:rPr>
          <w:sz w:val="19"/>
        </w:rPr>
        <w:t>1974</w:t>
      </w:r>
      <w:r>
        <w:rPr>
          <w:spacing w:val="-11"/>
          <w:sz w:val="19"/>
        </w:rPr>
        <w:t> </w:t>
      </w:r>
      <w:r>
        <w:rPr>
          <w:spacing w:val="-5"/>
          <w:sz w:val="19"/>
        </w:rPr>
        <w:t>г.</w:t>
      </w:r>
    </w:p>
    <w:p>
      <w:pPr>
        <w:pStyle w:val="ListParagraph"/>
        <w:numPr>
          <w:ilvl w:val="0"/>
          <w:numId w:val="134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«Гулящие</w:t>
      </w:r>
      <w:r>
        <w:rPr>
          <w:rFonts w:ascii="Calibri" w:hAnsi="Calibri"/>
          <w:b/>
          <w:spacing w:val="21"/>
          <w:sz w:val="19"/>
        </w:rPr>
        <w:t> </w:t>
      </w:r>
      <w:r>
        <w:rPr>
          <w:rFonts w:ascii="Calibri" w:hAnsi="Calibri"/>
          <w:b/>
          <w:sz w:val="19"/>
        </w:rPr>
        <w:t>люди».</w:t>
      </w:r>
      <w:r>
        <w:rPr>
          <w:rFonts w:ascii="Calibri" w:hAnsi="Calibri"/>
          <w:b/>
          <w:spacing w:val="21"/>
          <w:sz w:val="19"/>
        </w:rPr>
        <w:t> </w:t>
      </w:r>
      <w:r>
        <w:rPr>
          <w:sz w:val="19"/>
        </w:rPr>
        <w:t>Худ.</w:t>
      </w:r>
      <w:r>
        <w:rPr>
          <w:spacing w:val="5"/>
          <w:sz w:val="19"/>
        </w:rPr>
        <w:t> </w:t>
      </w:r>
      <w:r>
        <w:rPr>
          <w:sz w:val="19"/>
        </w:rPr>
        <w:t>фильм,</w:t>
      </w:r>
      <w:r>
        <w:rPr>
          <w:spacing w:val="5"/>
          <w:sz w:val="19"/>
        </w:rPr>
        <w:t> </w:t>
      </w:r>
      <w:r>
        <w:rPr>
          <w:sz w:val="19"/>
        </w:rPr>
        <w:t>реж.</w:t>
      </w:r>
      <w:r>
        <w:rPr>
          <w:spacing w:val="5"/>
          <w:sz w:val="19"/>
        </w:rPr>
        <w:t> </w:t>
      </w:r>
      <w:r>
        <w:rPr>
          <w:sz w:val="19"/>
        </w:rPr>
        <w:t>И.</w:t>
      </w:r>
      <w:r>
        <w:rPr>
          <w:spacing w:val="5"/>
          <w:sz w:val="19"/>
        </w:rPr>
        <w:t> </w:t>
      </w:r>
      <w:r>
        <w:rPr>
          <w:sz w:val="19"/>
        </w:rPr>
        <w:t>Гурин,</w:t>
      </w:r>
      <w:r>
        <w:rPr>
          <w:spacing w:val="5"/>
          <w:sz w:val="19"/>
        </w:rPr>
        <w:t> </w:t>
      </w:r>
      <w:r>
        <w:rPr>
          <w:sz w:val="19"/>
        </w:rPr>
        <w:t>1988</w:t>
      </w:r>
      <w:r>
        <w:rPr>
          <w:spacing w:val="5"/>
          <w:sz w:val="19"/>
        </w:rPr>
        <w:t> </w:t>
      </w:r>
      <w:r>
        <w:rPr>
          <w:spacing w:val="-5"/>
          <w:sz w:val="19"/>
        </w:rPr>
        <w:t>г.</w:t>
      </w:r>
    </w:p>
    <w:p>
      <w:pPr>
        <w:pStyle w:val="ListParagraph"/>
        <w:numPr>
          <w:ilvl w:val="0"/>
          <w:numId w:val="134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rFonts w:ascii="Calibri" w:hAnsi="Calibri"/>
          <w:b/>
          <w:sz w:val="19"/>
        </w:rPr>
        <w:t>«Огнём</w:t>
      </w:r>
      <w:r>
        <w:rPr>
          <w:rFonts w:ascii="Calibri" w:hAnsi="Calibri"/>
          <w:b/>
          <w:spacing w:val="13"/>
          <w:sz w:val="19"/>
        </w:rPr>
        <w:t> </w:t>
      </w:r>
      <w:r>
        <w:rPr>
          <w:rFonts w:ascii="Calibri" w:hAnsi="Calibri"/>
          <w:b/>
          <w:sz w:val="19"/>
        </w:rPr>
        <w:t>и</w:t>
      </w:r>
      <w:r>
        <w:rPr>
          <w:rFonts w:ascii="Calibri" w:hAnsi="Calibri"/>
          <w:b/>
          <w:spacing w:val="14"/>
          <w:sz w:val="19"/>
        </w:rPr>
        <w:t> </w:t>
      </w:r>
      <w:r>
        <w:rPr>
          <w:rFonts w:ascii="Calibri" w:hAnsi="Calibri"/>
          <w:b/>
          <w:sz w:val="19"/>
        </w:rPr>
        <w:t>мечом»</w:t>
      </w:r>
      <w:r>
        <w:rPr>
          <w:sz w:val="19"/>
        </w:rPr>
        <w:t>.</w:t>
      </w:r>
      <w:r>
        <w:rPr>
          <w:spacing w:val="-2"/>
          <w:sz w:val="19"/>
        </w:rPr>
        <w:t> </w:t>
      </w:r>
      <w:r>
        <w:rPr>
          <w:sz w:val="19"/>
        </w:rPr>
        <w:t>Худ.</w:t>
      </w:r>
      <w:r>
        <w:rPr>
          <w:spacing w:val="-2"/>
          <w:sz w:val="19"/>
        </w:rPr>
        <w:t> </w:t>
      </w:r>
      <w:r>
        <w:rPr>
          <w:sz w:val="19"/>
        </w:rPr>
        <w:t>фильм</w:t>
      </w:r>
      <w:r>
        <w:rPr>
          <w:spacing w:val="-2"/>
          <w:sz w:val="19"/>
        </w:rPr>
        <w:t> </w:t>
      </w:r>
      <w:r>
        <w:rPr>
          <w:sz w:val="19"/>
        </w:rPr>
        <w:t>(4</w:t>
      </w:r>
      <w:r>
        <w:rPr>
          <w:spacing w:val="-3"/>
          <w:sz w:val="19"/>
        </w:rPr>
        <w:t> </w:t>
      </w:r>
      <w:r>
        <w:rPr>
          <w:sz w:val="19"/>
        </w:rPr>
        <w:t>серии),</w:t>
      </w:r>
      <w:r>
        <w:rPr>
          <w:spacing w:val="-2"/>
          <w:sz w:val="19"/>
        </w:rPr>
        <w:t> </w:t>
      </w:r>
      <w:r>
        <w:rPr>
          <w:sz w:val="19"/>
        </w:rPr>
        <w:t>реж.</w:t>
      </w:r>
      <w:r>
        <w:rPr>
          <w:spacing w:val="-2"/>
          <w:sz w:val="19"/>
        </w:rPr>
        <w:t> </w:t>
      </w:r>
      <w:r>
        <w:rPr>
          <w:sz w:val="19"/>
        </w:rPr>
        <w:t>Е.</w:t>
      </w:r>
      <w:r>
        <w:rPr>
          <w:spacing w:val="-2"/>
          <w:sz w:val="19"/>
        </w:rPr>
        <w:t> </w:t>
      </w:r>
      <w:r>
        <w:rPr>
          <w:sz w:val="19"/>
        </w:rPr>
        <w:t>Гофман,</w:t>
      </w:r>
      <w:r>
        <w:rPr>
          <w:spacing w:val="-2"/>
          <w:sz w:val="19"/>
        </w:rPr>
        <w:t> </w:t>
      </w:r>
      <w:r>
        <w:rPr>
          <w:sz w:val="19"/>
        </w:rPr>
        <w:t>1999</w:t>
      </w:r>
      <w:r>
        <w:rPr>
          <w:spacing w:val="-3"/>
          <w:sz w:val="19"/>
        </w:rPr>
        <w:t> </w:t>
      </w:r>
      <w:r>
        <w:rPr>
          <w:spacing w:val="-5"/>
          <w:sz w:val="19"/>
        </w:rPr>
        <w:t>г.</w:t>
      </w:r>
    </w:p>
    <w:p>
      <w:pPr>
        <w:pStyle w:val="ListParagraph"/>
        <w:numPr>
          <w:ilvl w:val="0"/>
          <w:numId w:val="134"/>
        </w:numPr>
        <w:tabs>
          <w:tab w:pos="1134" w:val="left" w:leader="none"/>
        </w:tabs>
        <w:spacing w:line="208" w:lineRule="auto" w:before="49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w w:val="105"/>
          <w:sz w:val="19"/>
        </w:rPr>
        <w:t>«Романовы.</w:t>
      </w:r>
      <w:r>
        <w:rPr>
          <w:rFonts w:ascii="Calibri" w:hAnsi="Calibri"/>
          <w:b/>
          <w:spacing w:val="35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Царское</w:t>
      </w:r>
      <w:r>
        <w:rPr>
          <w:rFonts w:ascii="Calibri" w:hAnsi="Calibri"/>
          <w:b/>
          <w:spacing w:val="35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дело.</w:t>
      </w:r>
      <w:r>
        <w:rPr>
          <w:rFonts w:ascii="Calibri" w:hAnsi="Calibri"/>
          <w:b/>
          <w:spacing w:val="35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Под</w:t>
      </w:r>
      <w:r>
        <w:rPr>
          <w:rFonts w:ascii="Calibri" w:hAnsi="Calibri"/>
          <w:b/>
          <w:spacing w:val="35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сенью</w:t>
      </w:r>
      <w:r>
        <w:rPr>
          <w:rFonts w:ascii="Calibri" w:hAnsi="Calibri"/>
          <w:b/>
          <w:spacing w:val="35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Кремлёвских</w:t>
      </w:r>
      <w:r>
        <w:rPr>
          <w:rFonts w:ascii="Calibri" w:hAnsi="Calibri"/>
          <w:b/>
          <w:spacing w:val="35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орлов».</w:t>
      </w:r>
      <w:r>
        <w:rPr>
          <w:rFonts w:ascii="Calibri" w:hAnsi="Calibri"/>
          <w:b/>
          <w:spacing w:val="35"/>
          <w:w w:val="105"/>
          <w:sz w:val="19"/>
        </w:rPr>
        <w:t> </w:t>
      </w:r>
      <w:r>
        <w:rPr>
          <w:w w:val="105"/>
          <w:sz w:val="19"/>
        </w:rPr>
        <w:t>Док. фильм, реж. Г.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Огурная,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2013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г.</w:t>
      </w:r>
    </w:p>
    <w:p>
      <w:pPr>
        <w:pStyle w:val="ListParagraph"/>
        <w:numPr>
          <w:ilvl w:val="0"/>
          <w:numId w:val="134"/>
        </w:numPr>
        <w:tabs>
          <w:tab w:pos="1134" w:val="left" w:leader="none"/>
        </w:tabs>
        <w:spacing w:line="208" w:lineRule="auto" w:before="66" w:after="0"/>
        <w:ind w:left="1133" w:right="791" w:hanging="341"/>
        <w:jc w:val="left"/>
        <w:rPr>
          <w:sz w:val="19"/>
        </w:rPr>
      </w:pPr>
      <w:r>
        <w:rPr>
          <w:rFonts w:ascii="Calibri" w:hAnsi="Calibri"/>
          <w:b/>
          <w:w w:val="105"/>
          <w:sz w:val="19"/>
        </w:rPr>
        <w:t>«Факультет</w:t>
      </w:r>
      <w:r>
        <w:rPr>
          <w:rFonts w:ascii="Calibri" w:hAnsi="Calibri"/>
          <w:b/>
          <w:spacing w:val="38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истории.</w:t>
      </w:r>
      <w:r>
        <w:rPr>
          <w:rFonts w:ascii="Calibri" w:hAnsi="Calibri"/>
          <w:b/>
          <w:spacing w:val="38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Время</w:t>
      </w:r>
      <w:r>
        <w:rPr>
          <w:rFonts w:ascii="Calibri" w:hAnsi="Calibri"/>
          <w:b/>
          <w:spacing w:val="38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Романовых».</w:t>
      </w:r>
      <w:r>
        <w:rPr>
          <w:rFonts w:ascii="Calibri" w:hAnsi="Calibri"/>
          <w:b/>
          <w:spacing w:val="38"/>
          <w:w w:val="105"/>
          <w:sz w:val="19"/>
        </w:rPr>
        <w:t> </w:t>
      </w:r>
      <w:r>
        <w:rPr>
          <w:w w:val="105"/>
          <w:sz w:val="19"/>
        </w:rPr>
        <w:t>Авторский курс В. Мединского, лек- ция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8,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ч.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1,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2,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2023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г.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4"/>
        <w:rPr>
          <w:rFonts w:ascii="Tahoma"/>
          <w:sz w:val="17"/>
        </w:rPr>
      </w:pPr>
    </w:p>
    <w:p>
      <w:pPr>
        <w:tabs>
          <w:tab w:pos="3014" w:val="left" w:leader="none"/>
          <w:tab w:pos="4315" w:val="left" w:leader="none"/>
          <w:tab w:pos="5835" w:val="left" w:leader="none"/>
        </w:tabs>
        <w:spacing w:before="103"/>
        <w:ind w:left="1494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10"/>
          <w:w w:val="120"/>
          <w:sz w:val="19"/>
        </w:rPr>
        <w:t>2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spacing w:val="-12"/>
          <w:w w:val="120"/>
          <w:sz w:val="19"/>
        </w:rPr>
        <w:t>6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w w:val="120"/>
          <w:sz w:val="19"/>
        </w:rPr>
        <w:t>7,</w:t>
      </w:r>
      <w:r>
        <w:rPr>
          <w:rFonts w:ascii="Calibri" w:hAnsi="Calibri"/>
          <w:b/>
          <w:spacing w:val="-9"/>
          <w:w w:val="120"/>
          <w:sz w:val="19"/>
        </w:rPr>
        <w:t> </w:t>
      </w:r>
      <w:r>
        <w:rPr>
          <w:rFonts w:ascii="Calibri" w:hAnsi="Calibri"/>
          <w:b/>
          <w:w w:val="120"/>
          <w:sz w:val="19"/>
        </w:rPr>
        <w:t>ч.</w:t>
      </w:r>
      <w:r>
        <w:rPr>
          <w:rFonts w:ascii="Calibri" w:hAnsi="Calibri"/>
          <w:b/>
          <w:spacing w:val="-9"/>
          <w:w w:val="120"/>
          <w:sz w:val="19"/>
        </w:rPr>
        <w:t> </w:t>
      </w:r>
      <w:r>
        <w:rPr>
          <w:rFonts w:ascii="Calibri" w:hAnsi="Calibri"/>
          <w:b/>
          <w:spacing w:val="-10"/>
          <w:w w:val="120"/>
          <w:sz w:val="19"/>
        </w:rPr>
        <w:t>1</w:t>
      </w:r>
      <w:r>
        <w:rPr>
          <w:rFonts w:ascii="Calibri" w:hAnsi="Calibri"/>
          <w:b/>
          <w:sz w:val="19"/>
        </w:rPr>
        <w:tab/>
      </w:r>
      <w:r>
        <w:rPr>
          <w:rFonts w:ascii="Calibri" w:hAnsi="Calibri"/>
          <w:b/>
          <w:w w:val="120"/>
          <w:sz w:val="19"/>
        </w:rPr>
        <w:t>7,</w:t>
      </w:r>
      <w:r>
        <w:rPr>
          <w:rFonts w:ascii="Calibri" w:hAnsi="Calibri"/>
          <w:b/>
          <w:spacing w:val="-9"/>
          <w:w w:val="120"/>
          <w:sz w:val="19"/>
        </w:rPr>
        <w:t> </w:t>
      </w:r>
      <w:r>
        <w:rPr>
          <w:rFonts w:ascii="Calibri" w:hAnsi="Calibri"/>
          <w:b/>
          <w:w w:val="120"/>
          <w:sz w:val="19"/>
        </w:rPr>
        <w:t>ч.</w:t>
      </w:r>
      <w:r>
        <w:rPr>
          <w:rFonts w:ascii="Calibri" w:hAnsi="Calibri"/>
          <w:b/>
          <w:spacing w:val="-9"/>
          <w:w w:val="120"/>
          <w:sz w:val="19"/>
        </w:rPr>
        <w:t> </w:t>
      </w:r>
      <w:r>
        <w:rPr>
          <w:rFonts w:ascii="Calibri" w:hAnsi="Calibri"/>
          <w:b/>
          <w:spacing w:val="-10"/>
          <w:w w:val="120"/>
          <w:sz w:val="19"/>
        </w:rPr>
        <w:t>2</w:t>
      </w:r>
    </w:p>
    <w:p>
      <w:pPr>
        <w:pStyle w:val="Heading7"/>
        <w:spacing w:before="152"/>
      </w:pPr>
      <w:r>
        <w:rPr>
          <w:color w:val="DB413F"/>
          <w:w w:val="75"/>
        </w:rPr>
        <w:t>Научно-популярная</w:t>
      </w:r>
      <w:r>
        <w:rPr>
          <w:color w:val="DB413F"/>
          <w:spacing w:val="38"/>
        </w:rPr>
        <w:t>  </w:t>
      </w:r>
      <w:r>
        <w:rPr>
          <w:color w:val="DB413F"/>
          <w:spacing w:val="-2"/>
          <w:w w:val="75"/>
        </w:rPr>
        <w:t>литература</w:t>
      </w:r>
    </w:p>
    <w:p>
      <w:pPr>
        <w:pStyle w:val="ListParagraph"/>
        <w:numPr>
          <w:ilvl w:val="0"/>
          <w:numId w:val="135"/>
        </w:numPr>
        <w:tabs>
          <w:tab w:pos="1134" w:val="left" w:leader="none"/>
        </w:tabs>
        <w:spacing w:line="240" w:lineRule="auto" w:before="27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Скрынников</w:t>
      </w:r>
      <w:r>
        <w:rPr>
          <w:spacing w:val="12"/>
          <w:sz w:val="19"/>
        </w:rPr>
        <w:t> </w:t>
      </w:r>
      <w:r>
        <w:rPr>
          <w:w w:val="95"/>
          <w:sz w:val="19"/>
        </w:rPr>
        <w:t>Р.</w:t>
      </w:r>
      <w:r>
        <w:rPr>
          <w:spacing w:val="12"/>
          <w:sz w:val="19"/>
        </w:rPr>
        <w:t> </w:t>
      </w:r>
      <w:r>
        <w:rPr>
          <w:w w:val="95"/>
          <w:sz w:val="19"/>
        </w:rPr>
        <w:t>«Михаил</w:t>
      </w:r>
      <w:r>
        <w:rPr>
          <w:spacing w:val="12"/>
          <w:sz w:val="19"/>
        </w:rPr>
        <w:t> </w:t>
      </w:r>
      <w:r>
        <w:rPr>
          <w:spacing w:val="-2"/>
          <w:w w:val="95"/>
          <w:sz w:val="19"/>
        </w:rPr>
        <w:t>Романов».</w:t>
      </w:r>
    </w:p>
    <w:p>
      <w:pPr>
        <w:pStyle w:val="ListParagraph"/>
        <w:numPr>
          <w:ilvl w:val="0"/>
          <w:numId w:val="135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sz w:val="19"/>
        </w:rPr>
        <w:t>Андреев</w:t>
      </w:r>
      <w:r>
        <w:rPr>
          <w:spacing w:val="-1"/>
          <w:sz w:val="19"/>
        </w:rPr>
        <w:t> </w:t>
      </w:r>
      <w:r>
        <w:rPr>
          <w:sz w:val="19"/>
        </w:rPr>
        <w:t>И.</w:t>
      </w:r>
      <w:r>
        <w:rPr>
          <w:spacing w:val="-1"/>
          <w:sz w:val="19"/>
        </w:rPr>
        <w:t> </w:t>
      </w:r>
      <w:r>
        <w:rPr>
          <w:sz w:val="19"/>
        </w:rPr>
        <w:t>«Алексей </w:t>
      </w:r>
      <w:r>
        <w:rPr>
          <w:spacing w:val="-2"/>
          <w:sz w:val="19"/>
        </w:rPr>
        <w:t>Михайлович».</w:t>
      </w:r>
    </w:p>
    <w:p>
      <w:pPr>
        <w:pStyle w:val="ListParagraph"/>
        <w:numPr>
          <w:ilvl w:val="0"/>
          <w:numId w:val="135"/>
        </w:numPr>
        <w:tabs>
          <w:tab w:pos="1134" w:val="left" w:leader="none"/>
        </w:tabs>
        <w:spacing w:line="240" w:lineRule="auto" w:before="25" w:after="0"/>
        <w:ind w:left="1133" w:right="0" w:hanging="341"/>
        <w:jc w:val="left"/>
        <w:rPr>
          <w:sz w:val="19"/>
        </w:rPr>
      </w:pPr>
      <w:r>
        <w:rPr>
          <w:sz w:val="19"/>
        </w:rPr>
        <w:t>Сахаров</w:t>
      </w:r>
      <w:r>
        <w:rPr>
          <w:spacing w:val="-12"/>
          <w:sz w:val="19"/>
        </w:rPr>
        <w:t> </w:t>
      </w:r>
      <w:r>
        <w:rPr>
          <w:sz w:val="19"/>
        </w:rPr>
        <w:t>А.</w:t>
      </w:r>
      <w:r>
        <w:rPr>
          <w:spacing w:val="-11"/>
          <w:sz w:val="19"/>
        </w:rPr>
        <w:t> </w:t>
      </w:r>
      <w:r>
        <w:rPr>
          <w:sz w:val="19"/>
        </w:rPr>
        <w:t>«Степан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Разин».</w:t>
      </w:r>
    </w:p>
    <w:p>
      <w:pPr>
        <w:pStyle w:val="ListParagraph"/>
        <w:numPr>
          <w:ilvl w:val="0"/>
          <w:numId w:val="135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sz w:val="19"/>
        </w:rPr>
        <w:t>Забелин</w:t>
      </w:r>
      <w:r>
        <w:rPr>
          <w:spacing w:val="-9"/>
          <w:sz w:val="19"/>
        </w:rPr>
        <w:t> </w:t>
      </w:r>
      <w:r>
        <w:rPr>
          <w:sz w:val="19"/>
        </w:rPr>
        <w:t>И.</w:t>
      </w:r>
      <w:r>
        <w:rPr>
          <w:spacing w:val="-9"/>
          <w:sz w:val="19"/>
        </w:rPr>
        <w:t> </w:t>
      </w:r>
      <w:r>
        <w:rPr>
          <w:sz w:val="19"/>
        </w:rPr>
        <w:t>«Домашний</w:t>
      </w:r>
      <w:r>
        <w:rPr>
          <w:spacing w:val="-9"/>
          <w:sz w:val="19"/>
        </w:rPr>
        <w:t> </w:t>
      </w:r>
      <w:r>
        <w:rPr>
          <w:sz w:val="19"/>
        </w:rPr>
        <w:t>быт</w:t>
      </w:r>
      <w:r>
        <w:rPr>
          <w:spacing w:val="-8"/>
          <w:sz w:val="19"/>
        </w:rPr>
        <w:t> </w:t>
      </w:r>
      <w:r>
        <w:rPr>
          <w:sz w:val="19"/>
        </w:rPr>
        <w:t>русского</w:t>
      </w:r>
      <w:r>
        <w:rPr>
          <w:spacing w:val="-9"/>
          <w:sz w:val="19"/>
        </w:rPr>
        <w:t> </w:t>
      </w:r>
      <w:r>
        <w:rPr>
          <w:sz w:val="19"/>
        </w:rPr>
        <w:t>народа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XVI—XVII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вв.».</w:t>
      </w:r>
    </w:p>
    <w:p>
      <w:pPr>
        <w:pStyle w:val="ListParagraph"/>
        <w:numPr>
          <w:ilvl w:val="0"/>
          <w:numId w:val="135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w w:val="95"/>
          <w:sz w:val="19"/>
        </w:rPr>
        <w:t>Талина</w:t>
      </w:r>
      <w:r>
        <w:rPr>
          <w:spacing w:val="1"/>
          <w:sz w:val="19"/>
        </w:rPr>
        <w:t> </w:t>
      </w:r>
      <w:r>
        <w:rPr>
          <w:w w:val="95"/>
          <w:sz w:val="19"/>
        </w:rPr>
        <w:t>Г.</w:t>
      </w:r>
      <w:r>
        <w:rPr>
          <w:spacing w:val="4"/>
          <w:sz w:val="19"/>
        </w:rPr>
        <w:t> </w:t>
      </w:r>
      <w:r>
        <w:rPr>
          <w:w w:val="95"/>
          <w:sz w:val="19"/>
        </w:rPr>
        <w:t>«Наместники</w:t>
      </w:r>
      <w:r>
        <w:rPr>
          <w:spacing w:val="3"/>
          <w:sz w:val="19"/>
        </w:rPr>
        <w:t> </w:t>
      </w:r>
      <w:r>
        <w:rPr>
          <w:w w:val="95"/>
          <w:sz w:val="19"/>
        </w:rPr>
        <w:t>и</w:t>
      </w:r>
      <w:r>
        <w:rPr>
          <w:spacing w:val="4"/>
          <w:sz w:val="19"/>
        </w:rPr>
        <w:t> </w:t>
      </w:r>
      <w:r>
        <w:rPr>
          <w:w w:val="95"/>
          <w:sz w:val="19"/>
        </w:rPr>
        <w:t>наместничества</w:t>
      </w:r>
      <w:r>
        <w:rPr>
          <w:spacing w:val="4"/>
          <w:sz w:val="19"/>
        </w:rPr>
        <w:t> </w:t>
      </w:r>
      <w:r>
        <w:rPr>
          <w:w w:val="95"/>
          <w:sz w:val="19"/>
        </w:rPr>
        <w:t>в</w:t>
      </w:r>
      <w:r>
        <w:rPr>
          <w:spacing w:val="3"/>
          <w:sz w:val="19"/>
        </w:rPr>
        <w:t> </w:t>
      </w:r>
      <w:r>
        <w:rPr>
          <w:w w:val="95"/>
          <w:sz w:val="19"/>
        </w:rPr>
        <w:t>конце</w:t>
      </w:r>
      <w:r>
        <w:rPr>
          <w:spacing w:val="4"/>
          <w:sz w:val="19"/>
        </w:rPr>
        <w:t> </w:t>
      </w:r>
      <w:r>
        <w:rPr>
          <w:w w:val="95"/>
          <w:sz w:val="19"/>
        </w:rPr>
        <w:t>XVI—XVIII</w:t>
      </w:r>
      <w:r>
        <w:rPr>
          <w:spacing w:val="4"/>
          <w:sz w:val="19"/>
        </w:rPr>
        <w:t> </w:t>
      </w:r>
      <w:r>
        <w:rPr>
          <w:spacing w:val="-2"/>
          <w:w w:val="95"/>
          <w:sz w:val="19"/>
        </w:rPr>
        <w:t>вв.».</w:t>
      </w:r>
    </w:p>
    <w:p>
      <w:pPr>
        <w:pStyle w:val="Heading7"/>
        <w:spacing w:before="118"/>
      </w:pPr>
      <w:r>
        <w:rPr>
          <w:color w:val="DB413F"/>
          <w:w w:val="75"/>
        </w:rPr>
        <w:t>Художественная</w:t>
      </w:r>
      <w:r>
        <w:rPr>
          <w:color w:val="DB413F"/>
          <w:spacing w:val="34"/>
        </w:rPr>
        <w:t>  </w:t>
      </w:r>
      <w:r>
        <w:rPr>
          <w:color w:val="DB413F"/>
          <w:spacing w:val="-2"/>
          <w:w w:val="90"/>
        </w:rPr>
        <w:t>литература</w:t>
      </w:r>
    </w:p>
    <w:p>
      <w:pPr>
        <w:pStyle w:val="ListParagraph"/>
        <w:numPr>
          <w:ilvl w:val="0"/>
          <w:numId w:val="136"/>
        </w:numPr>
        <w:tabs>
          <w:tab w:pos="1134" w:val="left" w:leader="none"/>
        </w:tabs>
        <w:spacing w:line="240" w:lineRule="auto" w:before="27" w:after="0"/>
        <w:ind w:left="1133" w:right="0" w:hanging="341"/>
        <w:jc w:val="left"/>
        <w:rPr>
          <w:sz w:val="19"/>
        </w:rPr>
      </w:pPr>
      <w:r>
        <w:rPr>
          <w:sz w:val="19"/>
        </w:rPr>
        <w:t>Алексеев</w:t>
      </w:r>
      <w:r>
        <w:rPr>
          <w:spacing w:val="-12"/>
          <w:sz w:val="19"/>
        </w:rPr>
        <w:t> </w:t>
      </w:r>
      <w:r>
        <w:rPr>
          <w:sz w:val="19"/>
        </w:rPr>
        <w:t>С.</w:t>
      </w:r>
      <w:r>
        <w:rPr>
          <w:spacing w:val="-12"/>
          <w:sz w:val="19"/>
        </w:rPr>
        <w:t> </w:t>
      </w:r>
      <w:r>
        <w:rPr>
          <w:sz w:val="19"/>
        </w:rPr>
        <w:t>«История</w:t>
      </w:r>
      <w:r>
        <w:rPr>
          <w:spacing w:val="-12"/>
          <w:sz w:val="19"/>
        </w:rPr>
        <w:t> </w:t>
      </w:r>
      <w:r>
        <w:rPr>
          <w:sz w:val="19"/>
        </w:rPr>
        <w:t>крепостного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мальчика».</w:t>
      </w:r>
    </w:p>
    <w:p>
      <w:pPr>
        <w:pStyle w:val="ListParagraph"/>
        <w:numPr>
          <w:ilvl w:val="0"/>
          <w:numId w:val="136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sz w:val="19"/>
        </w:rPr>
        <w:t>Злобин</w:t>
      </w:r>
      <w:r>
        <w:rPr>
          <w:spacing w:val="-11"/>
          <w:sz w:val="19"/>
        </w:rPr>
        <w:t> </w:t>
      </w:r>
      <w:r>
        <w:rPr>
          <w:sz w:val="19"/>
        </w:rPr>
        <w:t>С.</w:t>
      </w:r>
      <w:r>
        <w:rPr>
          <w:spacing w:val="-11"/>
          <w:sz w:val="19"/>
        </w:rPr>
        <w:t> </w:t>
      </w:r>
      <w:r>
        <w:rPr>
          <w:sz w:val="19"/>
        </w:rPr>
        <w:t>«Степан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Разин».</w:t>
      </w:r>
    </w:p>
    <w:p>
      <w:pPr>
        <w:pStyle w:val="ListParagraph"/>
        <w:numPr>
          <w:ilvl w:val="0"/>
          <w:numId w:val="136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Куликов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Г.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«Повесть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Демидке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медной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копейке».</w:t>
      </w:r>
    </w:p>
    <w:p>
      <w:pPr>
        <w:pStyle w:val="ListParagraph"/>
        <w:numPr>
          <w:ilvl w:val="0"/>
          <w:numId w:val="136"/>
        </w:numPr>
        <w:tabs>
          <w:tab w:pos="1134" w:val="left" w:leader="none"/>
        </w:tabs>
        <w:spacing w:line="240" w:lineRule="auto" w:before="25" w:after="0"/>
        <w:ind w:left="1133" w:right="0" w:hanging="341"/>
        <w:jc w:val="left"/>
        <w:rPr>
          <w:sz w:val="19"/>
        </w:rPr>
      </w:pPr>
      <w:r>
        <w:rPr>
          <w:sz w:val="19"/>
        </w:rPr>
        <w:t>Мосияш</w:t>
      </w:r>
      <w:r>
        <w:rPr>
          <w:spacing w:val="-8"/>
          <w:sz w:val="19"/>
        </w:rPr>
        <w:t> </w:t>
      </w:r>
      <w:r>
        <w:rPr>
          <w:sz w:val="19"/>
        </w:rPr>
        <w:t>С.</w:t>
      </w:r>
      <w:r>
        <w:rPr>
          <w:spacing w:val="-8"/>
          <w:sz w:val="19"/>
        </w:rPr>
        <w:t> </w:t>
      </w:r>
      <w:r>
        <w:rPr>
          <w:sz w:val="19"/>
        </w:rPr>
        <w:t>«Великий</w:t>
      </w:r>
      <w:r>
        <w:rPr>
          <w:spacing w:val="-7"/>
          <w:sz w:val="19"/>
        </w:rPr>
        <w:t> </w:t>
      </w:r>
      <w:r>
        <w:rPr>
          <w:sz w:val="19"/>
        </w:rPr>
        <w:t>государь</w:t>
      </w:r>
      <w:r>
        <w:rPr>
          <w:spacing w:val="-8"/>
          <w:sz w:val="19"/>
        </w:rPr>
        <w:t> </w:t>
      </w:r>
      <w:r>
        <w:rPr>
          <w:sz w:val="19"/>
        </w:rPr>
        <w:t>Фёдор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Алексеевич».</w:t>
      </w:r>
    </w:p>
    <w:p>
      <w:pPr>
        <w:pStyle w:val="ListParagraph"/>
        <w:numPr>
          <w:ilvl w:val="0"/>
          <w:numId w:val="136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sz w:val="19"/>
        </w:rPr>
        <w:t>Соловьёв</w:t>
      </w:r>
      <w:r>
        <w:rPr>
          <w:spacing w:val="-10"/>
          <w:sz w:val="19"/>
        </w:rPr>
        <w:t> </w:t>
      </w:r>
      <w:r>
        <w:rPr>
          <w:sz w:val="19"/>
        </w:rPr>
        <w:t>В.</w:t>
      </w:r>
      <w:r>
        <w:rPr>
          <w:spacing w:val="-9"/>
          <w:sz w:val="19"/>
        </w:rPr>
        <w:t> </w:t>
      </w:r>
      <w:r>
        <w:rPr>
          <w:sz w:val="19"/>
        </w:rPr>
        <w:t>«Жених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царевны».</w:t>
      </w:r>
    </w:p>
    <w:p>
      <w:pPr>
        <w:pStyle w:val="ListParagraph"/>
        <w:numPr>
          <w:ilvl w:val="0"/>
          <w:numId w:val="136"/>
        </w:numPr>
        <w:tabs>
          <w:tab w:pos="1134" w:val="left" w:leader="none"/>
        </w:tabs>
        <w:spacing w:line="240" w:lineRule="auto" w:before="26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Зарин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А.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«Двоевластие. Исторический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роман о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временах царя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Михаила Романова».</w:t>
      </w:r>
    </w:p>
    <w:p>
      <w:pPr>
        <w:pStyle w:val="ListParagraph"/>
        <w:numPr>
          <w:ilvl w:val="0"/>
          <w:numId w:val="136"/>
        </w:numPr>
        <w:tabs>
          <w:tab w:pos="1134" w:val="left" w:leader="none"/>
        </w:tabs>
        <w:spacing w:line="240" w:lineRule="auto" w:before="25" w:after="0"/>
        <w:ind w:left="1133" w:right="0" w:hanging="341"/>
        <w:jc w:val="left"/>
        <w:rPr>
          <w:sz w:val="19"/>
        </w:rPr>
      </w:pPr>
      <w:r>
        <w:rPr>
          <w:spacing w:val="-2"/>
          <w:sz w:val="19"/>
        </w:rPr>
        <w:t>Бахревский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«Тишайший.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Никон.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Аввакум».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9190" w:h="12020"/>
          <w:pgMar w:header="0" w:footer="0" w:top="1100" w:bottom="280" w:left="0" w:right="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0"/>
        <w:rPr>
          <w:rFonts w:ascii="Tahoma"/>
          <w:sz w:val="27"/>
        </w:rPr>
      </w:pPr>
    </w:p>
    <w:p>
      <w:pPr>
        <w:pStyle w:val="Heading5"/>
        <w:spacing w:before="97"/>
        <w:rPr>
          <w:sz w:val="15"/>
        </w:rPr>
      </w:pPr>
      <w:r>
        <w:rPr/>
        <w:pict>
          <v:group style="position:absolute;margin-left:0pt;margin-top:-41.903969pt;width:459.25pt;height:37.35pt;mso-position-horizontal-relative:page;mso-position-vertical-relative:paragraph;z-index:15991296" id="docshapegroup2874" coordorigin="0,-838" coordsize="9185,747">
            <v:shape style="position:absolute;left:0;top:-839;width:9185;height:747" type="#_x0000_t75" id="docshape2875" stroked="false">
              <v:imagedata r:id="rId7" o:title=""/>
            </v:shape>
            <v:shape style="position:absolute;left:510;top:-440;width:426;height:284" type="#_x0000_t202" id="docshape2876" filled="false" stroked="false">
              <v:textbox inset="0,0,0,0">
                <w:txbxContent>
                  <w:p>
                    <w:pPr>
                      <w:spacing w:line="282" w:lineRule="exact" w:before="0"/>
                      <w:ind w:left="0" w:right="0" w:firstLine="0"/>
                      <w:jc w:val="left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26"/>
                      </w:rPr>
                      <w:t>248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DB413F"/>
          <w:w w:val="75"/>
        </w:rPr>
        <w:t>ГОТОВИМСЯ</w:t>
      </w:r>
      <w:r>
        <w:rPr>
          <w:color w:val="DB413F"/>
          <w:spacing w:val="48"/>
        </w:rPr>
        <w:t> </w:t>
      </w:r>
      <w:r>
        <w:rPr>
          <w:color w:val="DB413F"/>
          <w:w w:val="75"/>
        </w:rPr>
        <w:t>К</w:t>
      </w:r>
      <w:r>
        <w:rPr>
          <w:color w:val="DB413F"/>
          <w:spacing w:val="48"/>
        </w:rPr>
        <w:t> </w:t>
      </w:r>
      <w:r>
        <w:rPr>
          <w:color w:val="DB413F"/>
          <w:spacing w:val="-2"/>
          <w:w w:val="75"/>
        </w:rPr>
        <w:t>АТТЕСТАЦИИ</w:t>
      </w:r>
      <w:r>
        <w:rPr>
          <w:color w:val="DB413F"/>
          <w:spacing w:val="-2"/>
          <w:w w:val="75"/>
          <w:position w:val="14"/>
          <w:sz w:val="15"/>
        </w:rPr>
        <w:t>1</w:t>
      </w:r>
    </w:p>
    <w:p>
      <w:pPr>
        <w:spacing w:line="237" w:lineRule="exact" w:before="40"/>
        <w:ind w:left="793" w:right="0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1</w:t>
      </w:r>
      <w:r>
        <w:rPr>
          <w:rFonts w:ascii="Calibri" w:hAnsi="Calibri"/>
          <w:b/>
          <w:color w:val="FFFFFF"/>
          <w:spacing w:val="-6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60"/>
          <w:w w:val="15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Прочитайте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отрывки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из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сочинений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историков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определите,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о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чём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идёт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них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речь.</w:t>
      </w:r>
    </w:p>
    <w:p>
      <w:pPr>
        <w:spacing w:line="202" w:lineRule="exact" w:before="0"/>
        <w:ind w:left="1190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Расставьте</w:t>
      </w:r>
      <w:r>
        <w:rPr>
          <w:rFonts w:ascii="Tahoma" w:hAnsi="Tahoma"/>
          <w:spacing w:val="9"/>
          <w:sz w:val="19"/>
        </w:rPr>
        <w:t> </w:t>
      </w:r>
      <w:r>
        <w:rPr>
          <w:rFonts w:ascii="Tahoma" w:hAnsi="Tahoma"/>
          <w:w w:val="95"/>
          <w:sz w:val="19"/>
        </w:rPr>
        <w:t>отрывки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w w:val="95"/>
          <w:sz w:val="19"/>
        </w:rPr>
        <w:t>в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w w:val="95"/>
          <w:sz w:val="19"/>
        </w:rPr>
        <w:t>хронологической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последовательности.</w:t>
      </w:r>
    </w:p>
    <w:p>
      <w:pPr>
        <w:spacing w:line="218" w:lineRule="auto" w:before="56"/>
        <w:ind w:left="793" w:right="791" w:firstLine="340"/>
        <w:jc w:val="both"/>
        <w:rPr>
          <w:sz w:val="19"/>
        </w:rPr>
      </w:pPr>
      <w:r>
        <w:rPr>
          <w:sz w:val="19"/>
        </w:rPr>
        <w:t>А) </w:t>
      </w:r>
      <w:r>
        <w:rPr>
          <w:rFonts w:ascii="Book Antiqua" w:hAnsi="Book Antiqua"/>
          <w:b/>
          <w:sz w:val="19"/>
        </w:rPr>
        <w:t>А.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Зимин и А.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Хорошкевич. </w:t>
      </w:r>
      <w:r>
        <w:rPr>
          <w:sz w:val="19"/>
        </w:rPr>
        <w:t>К</w:t>
      </w:r>
      <w:r>
        <w:rPr>
          <w:spacing w:val="-4"/>
          <w:sz w:val="19"/>
        </w:rPr>
        <w:t> </w:t>
      </w:r>
      <w:r>
        <w:rPr>
          <w:sz w:val="19"/>
        </w:rPr>
        <w:t>концу</w:t>
      </w:r>
      <w:r>
        <w:rPr>
          <w:spacing w:val="-4"/>
          <w:sz w:val="19"/>
        </w:rPr>
        <w:t> </w:t>
      </w:r>
      <w:r>
        <w:rPr>
          <w:sz w:val="19"/>
        </w:rPr>
        <w:t>Ливонской</w:t>
      </w:r>
      <w:r>
        <w:rPr>
          <w:spacing w:val="-4"/>
          <w:sz w:val="19"/>
        </w:rPr>
        <w:t> </w:t>
      </w:r>
      <w:r>
        <w:rPr>
          <w:sz w:val="19"/>
        </w:rPr>
        <w:t>войны</w:t>
      </w:r>
      <w:r>
        <w:rPr>
          <w:spacing w:val="-4"/>
          <w:sz w:val="19"/>
        </w:rPr>
        <w:t> </w:t>
      </w:r>
      <w:r>
        <w:rPr>
          <w:sz w:val="19"/>
        </w:rPr>
        <w:t>хозяйственная</w:t>
      </w:r>
      <w:r>
        <w:rPr>
          <w:spacing w:val="-8"/>
          <w:sz w:val="19"/>
        </w:rPr>
        <w:t> </w:t>
      </w:r>
      <w:r>
        <w:rPr>
          <w:sz w:val="19"/>
        </w:rPr>
        <w:t>раз- </w:t>
      </w:r>
      <w:r>
        <w:rPr>
          <w:spacing w:val="-2"/>
          <w:sz w:val="19"/>
        </w:rPr>
        <w:t>руха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резко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усилилась.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некоторых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районах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Новгородской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земли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запустело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80—90% </w:t>
      </w:r>
      <w:r>
        <w:rPr>
          <w:sz w:val="19"/>
        </w:rPr>
        <w:t>сёл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деревень.</w:t>
      </w:r>
      <w:r>
        <w:rPr>
          <w:spacing w:val="-13"/>
          <w:sz w:val="19"/>
        </w:rPr>
        <w:t> </w:t>
      </w:r>
      <w:r>
        <w:rPr>
          <w:sz w:val="19"/>
        </w:rPr>
        <w:t>Тяготы</w:t>
      </w:r>
      <w:r>
        <w:rPr>
          <w:spacing w:val="-13"/>
          <w:sz w:val="19"/>
        </w:rPr>
        <w:t> </w:t>
      </w:r>
      <w:r>
        <w:rPr>
          <w:sz w:val="19"/>
        </w:rPr>
        <w:t>возросших</w:t>
      </w:r>
      <w:r>
        <w:rPr>
          <w:spacing w:val="-13"/>
          <w:sz w:val="19"/>
        </w:rPr>
        <w:t> </w:t>
      </w:r>
      <w:r>
        <w:rPr>
          <w:sz w:val="19"/>
        </w:rPr>
        <w:t>поборов,</w:t>
      </w:r>
      <w:r>
        <w:rPr>
          <w:spacing w:val="-14"/>
          <w:sz w:val="19"/>
        </w:rPr>
        <w:t> </w:t>
      </w:r>
      <w:r>
        <w:rPr>
          <w:sz w:val="19"/>
        </w:rPr>
        <w:t>мор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голод</w:t>
      </w:r>
      <w:r>
        <w:rPr>
          <w:spacing w:val="-13"/>
          <w:sz w:val="19"/>
        </w:rPr>
        <w:t> </w:t>
      </w:r>
      <w:r>
        <w:rPr>
          <w:sz w:val="19"/>
        </w:rPr>
        <w:t>приводили</w:t>
      </w:r>
      <w:r>
        <w:rPr>
          <w:spacing w:val="-13"/>
          <w:sz w:val="19"/>
        </w:rPr>
        <w:t> </w:t>
      </w:r>
      <w:r>
        <w:rPr>
          <w:sz w:val="19"/>
        </w:rPr>
        <w:t>к</w:t>
      </w:r>
      <w:r>
        <w:rPr>
          <w:spacing w:val="-14"/>
          <w:sz w:val="19"/>
        </w:rPr>
        <w:t> </w:t>
      </w:r>
      <w:r>
        <w:rPr>
          <w:sz w:val="19"/>
        </w:rPr>
        <w:t>вымиранию</w:t>
      </w:r>
      <w:r>
        <w:rPr>
          <w:spacing w:val="-13"/>
          <w:sz w:val="19"/>
        </w:rPr>
        <w:t> </w:t>
      </w:r>
      <w:r>
        <w:rPr>
          <w:sz w:val="19"/>
        </w:rPr>
        <w:t>на- </w:t>
      </w:r>
      <w:r>
        <w:rPr>
          <w:w w:val="95"/>
          <w:sz w:val="19"/>
        </w:rPr>
        <w:t>селения и к бегству крестьян на восточные и южные окраины. Правительство Грозно- </w:t>
      </w:r>
      <w:r>
        <w:rPr>
          <w:sz w:val="19"/>
        </w:rPr>
        <w:t>го</w:t>
      </w:r>
      <w:r>
        <w:rPr>
          <w:spacing w:val="-10"/>
          <w:sz w:val="19"/>
        </w:rPr>
        <w:t> </w:t>
      </w:r>
      <w:r>
        <w:rPr>
          <w:sz w:val="19"/>
        </w:rPr>
        <w:t>пыталось</w:t>
      </w:r>
      <w:r>
        <w:rPr>
          <w:spacing w:val="-10"/>
          <w:sz w:val="19"/>
        </w:rPr>
        <w:t> </w:t>
      </w:r>
      <w:r>
        <w:rPr>
          <w:sz w:val="19"/>
        </w:rPr>
        <w:t>заботиться</w:t>
      </w:r>
      <w:r>
        <w:rPr>
          <w:spacing w:val="-10"/>
          <w:sz w:val="19"/>
        </w:rPr>
        <w:t> </w:t>
      </w:r>
      <w:r>
        <w:rPr>
          <w:sz w:val="19"/>
        </w:rPr>
        <w:t>прежде</w:t>
      </w:r>
      <w:r>
        <w:rPr>
          <w:spacing w:val="-10"/>
          <w:sz w:val="19"/>
        </w:rPr>
        <w:t> </w:t>
      </w:r>
      <w:r>
        <w:rPr>
          <w:sz w:val="19"/>
        </w:rPr>
        <w:t>всего</w:t>
      </w:r>
      <w:r>
        <w:rPr>
          <w:spacing w:val="-10"/>
          <w:sz w:val="19"/>
        </w:rPr>
        <w:t> </w:t>
      </w:r>
      <w:r>
        <w:rPr>
          <w:sz w:val="19"/>
        </w:rPr>
        <w:t>о</w:t>
      </w:r>
      <w:r>
        <w:rPr>
          <w:spacing w:val="-10"/>
          <w:sz w:val="19"/>
        </w:rPr>
        <w:t> </w:t>
      </w:r>
      <w:r>
        <w:rPr>
          <w:sz w:val="19"/>
        </w:rPr>
        <w:t>благополучии</w:t>
      </w:r>
      <w:r>
        <w:rPr>
          <w:spacing w:val="-10"/>
          <w:sz w:val="19"/>
        </w:rPr>
        <w:t> </w:t>
      </w:r>
      <w:r>
        <w:rPr>
          <w:sz w:val="19"/>
        </w:rPr>
        <w:t>«воинского</w:t>
      </w:r>
      <w:r>
        <w:rPr>
          <w:spacing w:val="-10"/>
          <w:sz w:val="19"/>
        </w:rPr>
        <w:t> </w:t>
      </w:r>
      <w:r>
        <w:rPr>
          <w:sz w:val="19"/>
        </w:rPr>
        <w:t>чина»,</w:t>
      </w:r>
      <w:r>
        <w:rPr>
          <w:spacing w:val="-10"/>
          <w:sz w:val="19"/>
        </w:rPr>
        <w:t> </w:t>
      </w:r>
      <w:r>
        <w:rPr>
          <w:sz w:val="19"/>
        </w:rPr>
        <w:t>т.</w:t>
      </w:r>
      <w:r>
        <w:rPr>
          <w:spacing w:val="-10"/>
          <w:sz w:val="19"/>
        </w:rPr>
        <w:t> </w:t>
      </w:r>
      <w:r>
        <w:rPr>
          <w:sz w:val="19"/>
        </w:rPr>
        <w:t>е.</w:t>
      </w:r>
      <w:r>
        <w:rPr>
          <w:spacing w:val="-10"/>
          <w:sz w:val="19"/>
        </w:rPr>
        <w:t> </w:t>
      </w:r>
      <w:r>
        <w:rPr>
          <w:sz w:val="19"/>
        </w:rPr>
        <w:t>военно- служилого</w:t>
      </w:r>
      <w:r>
        <w:rPr>
          <w:spacing w:val="32"/>
          <w:sz w:val="19"/>
        </w:rPr>
        <w:t> </w:t>
      </w:r>
      <w:r>
        <w:rPr>
          <w:sz w:val="19"/>
        </w:rPr>
        <w:t>люда…</w:t>
      </w:r>
      <w:r>
        <w:rPr>
          <w:spacing w:val="32"/>
          <w:sz w:val="19"/>
        </w:rPr>
        <w:t> </w:t>
      </w:r>
      <w:r>
        <w:rPr>
          <w:sz w:val="19"/>
        </w:rPr>
        <w:t>В</w:t>
      </w:r>
      <w:r>
        <w:rPr>
          <w:spacing w:val="32"/>
          <w:sz w:val="19"/>
        </w:rPr>
        <w:t> </w:t>
      </w:r>
      <w:r>
        <w:rPr>
          <w:sz w:val="19"/>
        </w:rPr>
        <w:t>районах,</w:t>
      </w:r>
      <w:r>
        <w:rPr>
          <w:spacing w:val="32"/>
          <w:sz w:val="19"/>
        </w:rPr>
        <w:t> </w:t>
      </w:r>
      <w:r>
        <w:rPr>
          <w:sz w:val="19"/>
        </w:rPr>
        <w:t>где</w:t>
      </w:r>
      <w:r>
        <w:rPr>
          <w:spacing w:val="32"/>
          <w:sz w:val="19"/>
        </w:rPr>
        <w:t> </w:t>
      </w:r>
      <w:r>
        <w:rPr>
          <w:sz w:val="19"/>
        </w:rPr>
        <w:t>проводилась</w:t>
      </w:r>
      <w:r>
        <w:rPr>
          <w:spacing w:val="32"/>
          <w:sz w:val="19"/>
        </w:rPr>
        <w:t> </w:t>
      </w:r>
      <w:r>
        <w:rPr>
          <w:sz w:val="19"/>
        </w:rPr>
        <w:t>перепись,</w:t>
      </w:r>
      <w:r>
        <w:rPr>
          <w:spacing w:val="32"/>
          <w:sz w:val="19"/>
        </w:rPr>
        <w:t> </w:t>
      </w:r>
      <w:r>
        <w:rPr>
          <w:sz w:val="19"/>
        </w:rPr>
        <w:t>крестьянам</w:t>
      </w:r>
      <w:r>
        <w:rPr>
          <w:spacing w:val="32"/>
          <w:sz w:val="19"/>
        </w:rPr>
        <w:t> </w:t>
      </w:r>
      <w:r>
        <w:rPr>
          <w:sz w:val="19"/>
        </w:rPr>
        <w:t>временно, </w:t>
      </w:r>
      <w:r>
        <w:rPr>
          <w:w w:val="95"/>
          <w:sz w:val="19"/>
        </w:rPr>
        <w:t>в течение «заповедных лет», запрещалось уходить от господ. Так подготавливалась от- </w:t>
      </w:r>
      <w:r>
        <w:rPr>
          <w:spacing w:val="-2"/>
          <w:sz w:val="19"/>
        </w:rPr>
        <w:t>мена крестьянского выхода и окончательное утверждение крепостного права.</w:t>
      </w:r>
    </w:p>
    <w:p>
      <w:pPr>
        <w:spacing w:line="218" w:lineRule="auto" w:before="8"/>
        <w:ind w:left="793" w:right="790" w:firstLine="340"/>
        <w:jc w:val="both"/>
        <w:rPr>
          <w:sz w:val="19"/>
        </w:rPr>
      </w:pPr>
      <w:r>
        <w:rPr>
          <w:sz w:val="19"/>
        </w:rPr>
        <w:t>Б) </w:t>
      </w:r>
      <w:r>
        <w:rPr>
          <w:rFonts w:ascii="Book Antiqua" w:hAnsi="Book Antiqua"/>
          <w:b/>
          <w:sz w:val="19"/>
        </w:rPr>
        <w:t>В.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Ключевский. </w:t>
      </w:r>
      <w:r>
        <w:rPr>
          <w:sz w:val="19"/>
        </w:rPr>
        <w:t>В Московском Кремле случилось странное, небывалое со- бытие… Царь, ничего никому не говоря, собрался со всей своей семьёй и с некото- рыми</w:t>
      </w:r>
      <w:r>
        <w:rPr>
          <w:spacing w:val="-3"/>
          <w:sz w:val="19"/>
        </w:rPr>
        <w:t> </w:t>
      </w:r>
      <w:r>
        <w:rPr>
          <w:sz w:val="19"/>
        </w:rPr>
        <w:t>придворными</w:t>
      </w:r>
      <w:r>
        <w:rPr>
          <w:spacing w:val="-3"/>
          <w:sz w:val="19"/>
        </w:rPr>
        <w:t> </w:t>
      </w:r>
      <w:r>
        <w:rPr>
          <w:sz w:val="19"/>
        </w:rPr>
        <w:t>куда-то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дальний</w:t>
      </w:r>
      <w:r>
        <w:rPr>
          <w:spacing w:val="-3"/>
          <w:sz w:val="19"/>
        </w:rPr>
        <w:t> </w:t>
      </w:r>
      <w:r>
        <w:rPr>
          <w:sz w:val="19"/>
        </w:rPr>
        <w:t>путь,</w:t>
      </w:r>
      <w:r>
        <w:rPr>
          <w:spacing w:val="-3"/>
          <w:sz w:val="19"/>
        </w:rPr>
        <w:t> </w:t>
      </w:r>
      <w:r>
        <w:rPr>
          <w:sz w:val="19"/>
        </w:rPr>
        <w:t>захватил</w:t>
      </w:r>
      <w:r>
        <w:rPr>
          <w:spacing w:val="-3"/>
          <w:sz w:val="19"/>
        </w:rPr>
        <w:t> </w:t>
      </w:r>
      <w:r>
        <w:rPr>
          <w:sz w:val="19"/>
        </w:rPr>
        <w:t>с</w:t>
      </w:r>
      <w:r>
        <w:rPr>
          <w:spacing w:val="-3"/>
          <w:sz w:val="19"/>
        </w:rPr>
        <w:t> </w:t>
      </w:r>
      <w:r>
        <w:rPr>
          <w:sz w:val="19"/>
        </w:rPr>
        <w:t>собой</w:t>
      </w:r>
      <w:r>
        <w:rPr>
          <w:spacing w:val="-3"/>
          <w:sz w:val="19"/>
        </w:rPr>
        <w:t> </w:t>
      </w:r>
      <w:r>
        <w:rPr>
          <w:sz w:val="19"/>
        </w:rPr>
        <w:t>утварь,</w:t>
      </w:r>
      <w:r>
        <w:rPr>
          <w:spacing w:val="-3"/>
          <w:sz w:val="19"/>
        </w:rPr>
        <w:t> </w:t>
      </w:r>
      <w:r>
        <w:rPr>
          <w:sz w:val="19"/>
        </w:rPr>
        <w:t>иконы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кре- сты,</w:t>
      </w:r>
      <w:r>
        <w:rPr>
          <w:spacing w:val="-6"/>
          <w:sz w:val="19"/>
        </w:rPr>
        <w:t> </w:t>
      </w:r>
      <w:r>
        <w:rPr>
          <w:sz w:val="19"/>
        </w:rPr>
        <w:t>платье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всю</w:t>
      </w:r>
      <w:r>
        <w:rPr>
          <w:spacing w:val="-6"/>
          <w:sz w:val="19"/>
        </w:rPr>
        <w:t> </w:t>
      </w:r>
      <w:r>
        <w:rPr>
          <w:sz w:val="19"/>
        </w:rPr>
        <w:t>свою</w:t>
      </w:r>
      <w:r>
        <w:rPr>
          <w:spacing w:val="-6"/>
          <w:sz w:val="19"/>
        </w:rPr>
        <w:t> </w:t>
      </w:r>
      <w:r>
        <w:rPr>
          <w:sz w:val="19"/>
        </w:rPr>
        <w:t>казну</w:t>
      </w:r>
      <w:r>
        <w:rPr>
          <w:spacing w:val="-6"/>
          <w:sz w:val="19"/>
        </w:rPr>
        <w:t> </w:t>
      </w:r>
      <w:r>
        <w:rPr>
          <w:sz w:val="19"/>
        </w:rPr>
        <w:t>и</w:t>
      </w:r>
      <w:r>
        <w:rPr>
          <w:spacing w:val="-6"/>
          <w:sz w:val="19"/>
        </w:rPr>
        <w:t> </w:t>
      </w:r>
      <w:r>
        <w:rPr>
          <w:sz w:val="19"/>
        </w:rPr>
        <w:t>выехал</w:t>
      </w:r>
      <w:r>
        <w:rPr>
          <w:spacing w:val="-6"/>
          <w:sz w:val="19"/>
        </w:rPr>
        <w:t> </w:t>
      </w:r>
      <w:r>
        <w:rPr>
          <w:sz w:val="19"/>
        </w:rPr>
        <w:t>из</w:t>
      </w:r>
      <w:r>
        <w:rPr>
          <w:spacing w:val="-6"/>
          <w:sz w:val="19"/>
        </w:rPr>
        <w:t> </w:t>
      </w:r>
      <w:r>
        <w:rPr>
          <w:sz w:val="19"/>
        </w:rPr>
        <w:t>столицы.</w:t>
      </w:r>
      <w:r>
        <w:rPr>
          <w:spacing w:val="-6"/>
          <w:sz w:val="19"/>
        </w:rPr>
        <w:t> </w:t>
      </w:r>
      <w:r>
        <w:rPr>
          <w:sz w:val="19"/>
        </w:rPr>
        <w:t>Видно</w:t>
      </w:r>
      <w:r>
        <w:rPr>
          <w:spacing w:val="-6"/>
          <w:sz w:val="19"/>
        </w:rPr>
        <w:t> </w:t>
      </w:r>
      <w:r>
        <w:rPr>
          <w:sz w:val="19"/>
        </w:rPr>
        <w:t>было,</w:t>
      </w:r>
      <w:r>
        <w:rPr>
          <w:spacing w:val="-6"/>
          <w:sz w:val="19"/>
        </w:rPr>
        <w:t> </w:t>
      </w:r>
      <w:r>
        <w:rPr>
          <w:sz w:val="19"/>
        </w:rPr>
        <w:t>что</w:t>
      </w:r>
      <w:r>
        <w:rPr>
          <w:spacing w:val="-6"/>
          <w:sz w:val="19"/>
        </w:rPr>
        <w:t> </w:t>
      </w:r>
      <w:r>
        <w:rPr>
          <w:sz w:val="19"/>
        </w:rPr>
        <w:t>это</w:t>
      </w:r>
      <w:r>
        <w:rPr>
          <w:spacing w:val="-6"/>
          <w:sz w:val="19"/>
        </w:rPr>
        <w:t> </w:t>
      </w:r>
      <w:r>
        <w:rPr>
          <w:sz w:val="19"/>
        </w:rPr>
        <w:t>не</w:t>
      </w:r>
      <w:r>
        <w:rPr>
          <w:spacing w:val="-6"/>
          <w:sz w:val="19"/>
        </w:rPr>
        <w:t> </w:t>
      </w:r>
      <w:r>
        <w:rPr>
          <w:sz w:val="19"/>
        </w:rPr>
        <w:t>обычная богомольная,</w:t>
      </w:r>
      <w:r>
        <w:rPr>
          <w:spacing w:val="-14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увеселительная</w:t>
      </w:r>
      <w:r>
        <w:rPr>
          <w:spacing w:val="-13"/>
          <w:sz w:val="19"/>
        </w:rPr>
        <w:t> </w:t>
      </w:r>
      <w:r>
        <w:rPr>
          <w:sz w:val="19"/>
        </w:rPr>
        <w:t>поездка</w:t>
      </w:r>
      <w:r>
        <w:rPr>
          <w:spacing w:val="-13"/>
          <w:sz w:val="19"/>
        </w:rPr>
        <w:t> </w:t>
      </w:r>
      <w:r>
        <w:rPr>
          <w:sz w:val="19"/>
        </w:rPr>
        <w:t>царя,</w:t>
      </w:r>
      <w:r>
        <w:rPr>
          <w:spacing w:val="-13"/>
          <w:sz w:val="19"/>
        </w:rPr>
        <w:t> </w:t>
      </w:r>
      <w:r>
        <w:rPr>
          <w:sz w:val="19"/>
        </w:rPr>
        <w:t>а</w:t>
      </w:r>
      <w:r>
        <w:rPr>
          <w:spacing w:val="-14"/>
          <w:sz w:val="19"/>
        </w:rPr>
        <w:t> </w:t>
      </w:r>
      <w:r>
        <w:rPr>
          <w:sz w:val="19"/>
        </w:rPr>
        <w:t>целое</w:t>
      </w:r>
      <w:r>
        <w:rPr>
          <w:spacing w:val="-13"/>
          <w:sz w:val="19"/>
        </w:rPr>
        <w:t> </w:t>
      </w:r>
      <w:r>
        <w:rPr>
          <w:sz w:val="19"/>
        </w:rPr>
        <w:t>переселение.</w:t>
      </w:r>
      <w:r>
        <w:rPr>
          <w:spacing w:val="-13"/>
          <w:sz w:val="19"/>
        </w:rPr>
        <w:t> </w:t>
      </w:r>
      <w:r>
        <w:rPr>
          <w:sz w:val="19"/>
        </w:rPr>
        <w:t>Москва</w:t>
      </w:r>
      <w:r>
        <w:rPr>
          <w:spacing w:val="-13"/>
          <w:sz w:val="19"/>
        </w:rPr>
        <w:t> </w:t>
      </w:r>
      <w:r>
        <w:rPr>
          <w:sz w:val="19"/>
        </w:rPr>
        <w:t>остава- лась</w:t>
      </w:r>
      <w:r>
        <w:rPr>
          <w:spacing w:val="-14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недоумении,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догадываясь,</w:t>
      </w:r>
      <w:r>
        <w:rPr>
          <w:spacing w:val="-13"/>
          <w:sz w:val="19"/>
        </w:rPr>
        <w:t> </w:t>
      </w:r>
      <w:r>
        <w:rPr>
          <w:sz w:val="19"/>
        </w:rPr>
        <w:t>что</w:t>
      </w:r>
      <w:r>
        <w:rPr>
          <w:spacing w:val="-14"/>
          <w:sz w:val="19"/>
        </w:rPr>
        <w:t> </w:t>
      </w:r>
      <w:r>
        <w:rPr>
          <w:sz w:val="19"/>
        </w:rPr>
        <w:t>задумал</w:t>
      </w:r>
      <w:r>
        <w:rPr>
          <w:spacing w:val="-13"/>
          <w:sz w:val="19"/>
        </w:rPr>
        <w:t> </w:t>
      </w:r>
      <w:r>
        <w:rPr>
          <w:sz w:val="19"/>
        </w:rPr>
        <w:t>хозяин.</w:t>
      </w:r>
      <w:r>
        <w:rPr>
          <w:spacing w:val="-13"/>
          <w:sz w:val="19"/>
        </w:rPr>
        <w:t> </w:t>
      </w:r>
      <w:r>
        <w:rPr>
          <w:sz w:val="19"/>
        </w:rPr>
        <w:t>Побывав</w:t>
      </w:r>
      <w:r>
        <w:rPr>
          <w:spacing w:val="-13"/>
          <w:sz w:val="19"/>
        </w:rPr>
        <w:t> </w:t>
      </w:r>
      <w:r>
        <w:rPr>
          <w:sz w:val="19"/>
        </w:rPr>
        <w:t>у</w:t>
      </w:r>
      <w:r>
        <w:rPr>
          <w:spacing w:val="-13"/>
          <w:sz w:val="19"/>
        </w:rPr>
        <w:t> </w:t>
      </w:r>
      <w:r>
        <w:rPr>
          <w:sz w:val="19"/>
        </w:rPr>
        <w:t>Троицы,</w:t>
      </w:r>
      <w:r>
        <w:rPr>
          <w:spacing w:val="-14"/>
          <w:sz w:val="19"/>
        </w:rPr>
        <w:t> </w:t>
      </w:r>
      <w:r>
        <w:rPr>
          <w:sz w:val="19"/>
        </w:rPr>
        <w:t>царь</w:t>
      </w:r>
      <w:r>
        <w:rPr>
          <w:spacing w:val="-13"/>
          <w:sz w:val="19"/>
        </w:rPr>
        <w:t> </w:t>
      </w:r>
      <w:r>
        <w:rPr>
          <w:sz w:val="19"/>
        </w:rPr>
        <w:t>со всем багажом остановился в…</w:t>
      </w:r>
    </w:p>
    <w:p>
      <w:pPr>
        <w:spacing w:line="218" w:lineRule="auto" w:before="5"/>
        <w:ind w:left="793" w:right="791" w:firstLine="340"/>
        <w:jc w:val="both"/>
        <w:rPr>
          <w:sz w:val="19"/>
        </w:rPr>
      </w:pPr>
      <w:r>
        <w:rPr>
          <w:sz w:val="19"/>
        </w:rPr>
        <w:t>В)</w:t>
      </w:r>
      <w:r>
        <w:rPr>
          <w:spacing w:val="-14"/>
          <w:sz w:val="19"/>
        </w:rPr>
        <w:t> </w:t>
      </w:r>
      <w:r>
        <w:rPr>
          <w:rFonts w:ascii="Book Antiqua" w:hAnsi="Book Antiqua"/>
          <w:b/>
          <w:sz w:val="19"/>
        </w:rPr>
        <w:t>Р.</w:t>
      </w:r>
      <w:r>
        <w:rPr>
          <w:rFonts w:ascii="Book Antiqua" w:hAnsi="Book Antiqua"/>
          <w:b/>
          <w:spacing w:val="19"/>
          <w:sz w:val="19"/>
        </w:rPr>
        <w:t> </w:t>
      </w:r>
      <w:r>
        <w:rPr>
          <w:rFonts w:ascii="Book Antiqua" w:hAnsi="Book Antiqua"/>
          <w:b/>
          <w:sz w:val="19"/>
        </w:rPr>
        <w:t>Скрынников.</w:t>
      </w:r>
      <w:r>
        <w:rPr>
          <w:rFonts w:ascii="Book Antiqua" w:hAnsi="Book Antiqua"/>
          <w:b/>
          <w:spacing w:val="-11"/>
          <w:sz w:val="19"/>
        </w:rPr>
        <w:t> </w:t>
      </w:r>
      <w:r>
        <w:rPr>
          <w:sz w:val="19"/>
        </w:rPr>
        <w:t>…Перебили</w:t>
      </w:r>
      <w:r>
        <w:rPr>
          <w:spacing w:val="-14"/>
          <w:sz w:val="19"/>
        </w:rPr>
        <w:t> </w:t>
      </w:r>
      <w:r>
        <w:rPr>
          <w:sz w:val="19"/>
        </w:rPr>
        <w:t>сначала</w:t>
      </w:r>
      <w:r>
        <w:rPr>
          <w:spacing w:val="-13"/>
          <w:sz w:val="19"/>
        </w:rPr>
        <w:t> </w:t>
      </w:r>
      <w:r>
        <w:rPr>
          <w:sz w:val="19"/>
        </w:rPr>
        <w:t>всех</w:t>
      </w:r>
      <w:r>
        <w:rPr>
          <w:spacing w:val="-13"/>
          <w:sz w:val="19"/>
        </w:rPr>
        <w:t> </w:t>
      </w:r>
      <w:r>
        <w:rPr>
          <w:sz w:val="19"/>
        </w:rPr>
        <w:t>семейных</w:t>
      </w:r>
      <w:r>
        <w:rPr>
          <w:spacing w:val="-13"/>
          <w:sz w:val="19"/>
        </w:rPr>
        <w:t> </w:t>
      </w:r>
      <w:r>
        <w:rPr>
          <w:sz w:val="19"/>
        </w:rPr>
        <w:t>подьячих</w:t>
      </w:r>
      <w:r>
        <w:rPr>
          <w:spacing w:val="-13"/>
          <w:sz w:val="19"/>
        </w:rPr>
        <w:t> </w:t>
      </w:r>
      <w:r>
        <w:rPr>
          <w:sz w:val="19"/>
        </w:rPr>
        <w:t>с</w:t>
      </w:r>
      <w:r>
        <w:rPr>
          <w:spacing w:val="-14"/>
          <w:sz w:val="19"/>
        </w:rPr>
        <w:t> </w:t>
      </w:r>
      <w:r>
        <w:rPr>
          <w:sz w:val="19"/>
        </w:rPr>
        <w:t>их</w:t>
      </w:r>
      <w:r>
        <w:rPr>
          <w:spacing w:val="-13"/>
          <w:sz w:val="19"/>
        </w:rPr>
        <w:t> </w:t>
      </w:r>
      <w:r>
        <w:rPr>
          <w:sz w:val="19"/>
        </w:rPr>
        <w:t>жёнами</w:t>
      </w:r>
      <w:r>
        <w:rPr>
          <w:spacing w:val="-13"/>
          <w:sz w:val="19"/>
        </w:rPr>
        <w:t> </w:t>
      </w:r>
      <w:r>
        <w:rPr>
          <w:sz w:val="19"/>
        </w:rPr>
        <w:t>и детьми,</w:t>
      </w:r>
      <w:r>
        <w:rPr>
          <w:spacing w:val="-14"/>
          <w:sz w:val="19"/>
        </w:rPr>
        <w:t> </w:t>
      </w:r>
      <w:r>
        <w:rPr>
          <w:sz w:val="19"/>
        </w:rPr>
        <w:t>а</w:t>
      </w:r>
      <w:r>
        <w:rPr>
          <w:spacing w:val="-13"/>
          <w:sz w:val="19"/>
        </w:rPr>
        <w:t> </w:t>
      </w:r>
      <w:r>
        <w:rPr>
          <w:sz w:val="19"/>
        </w:rPr>
        <w:t>затем</w:t>
      </w:r>
      <w:r>
        <w:rPr>
          <w:spacing w:val="-13"/>
          <w:sz w:val="19"/>
        </w:rPr>
        <w:t> </w:t>
      </w:r>
      <w:r>
        <w:rPr>
          <w:sz w:val="19"/>
        </w:rPr>
        <w:t>холостых</w:t>
      </w:r>
      <w:r>
        <w:rPr>
          <w:spacing w:val="-13"/>
          <w:sz w:val="19"/>
        </w:rPr>
        <w:t> </w:t>
      </w:r>
      <w:r>
        <w:rPr>
          <w:sz w:val="19"/>
        </w:rPr>
        <w:t>приказных...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4"/>
          <w:sz w:val="19"/>
        </w:rPr>
        <w:t> </w:t>
      </w:r>
      <w:r>
        <w:rPr>
          <w:sz w:val="19"/>
        </w:rPr>
        <w:t>Городище</w:t>
      </w:r>
      <w:r>
        <w:rPr>
          <w:spacing w:val="-13"/>
          <w:sz w:val="19"/>
        </w:rPr>
        <w:t> </w:t>
      </w:r>
      <w:r>
        <w:rPr>
          <w:sz w:val="19"/>
        </w:rPr>
        <w:t>погибли</w:t>
      </w:r>
      <w:r>
        <w:rPr>
          <w:spacing w:val="-13"/>
          <w:sz w:val="19"/>
        </w:rPr>
        <w:t> </w:t>
      </w:r>
      <w:r>
        <w:rPr>
          <w:sz w:val="19"/>
        </w:rPr>
        <w:t>богатые…</w:t>
      </w:r>
      <w:r>
        <w:rPr>
          <w:spacing w:val="-13"/>
          <w:sz w:val="19"/>
        </w:rPr>
        <w:t> </w:t>
      </w:r>
      <w:r>
        <w:rPr>
          <w:sz w:val="19"/>
        </w:rPr>
        <w:t>купцы</w:t>
      </w:r>
      <w:r>
        <w:rPr>
          <w:spacing w:val="-13"/>
          <w:sz w:val="19"/>
        </w:rPr>
        <w:t> </w:t>
      </w:r>
      <w:r>
        <w:rPr>
          <w:sz w:val="19"/>
        </w:rPr>
        <w:t>Сыр- </w:t>
      </w:r>
      <w:r>
        <w:rPr>
          <w:w w:val="95"/>
          <w:sz w:val="19"/>
        </w:rPr>
        <w:t>ковы и многие именитые горожане. Жертвами судилища стали примерно 200 </w:t>
      </w:r>
      <w:r>
        <w:rPr>
          <w:w w:val="95"/>
          <w:sz w:val="19"/>
        </w:rPr>
        <w:t>дворян</w:t>
      </w:r>
      <w:r>
        <w:rPr>
          <w:spacing w:val="80"/>
          <w:sz w:val="19"/>
        </w:rPr>
        <w:t> </w:t>
      </w:r>
      <w:r>
        <w:rPr>
          <w:sz w:val="19"/>
        </w:rPr>
        <w:t>и более 100 домочадцев, 45 дьяков и приказных и столько же членов их семей. Опричные</w:t>
      </w:r>
      <w:r>
        <w:rPr>
          <w:spacing w:val="-7"/>
          <w:sz w:val="19"/>
        </w:rPr>
        <w:t> </w:t>
      </w:r>
      <w:r>
        <w:rPr>
          <w:sz w:val="19"/>
        </w:rPr>
        <w:t>следователи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судьи</w:t>
      </w:r>
      <w:r>
        <w:rPr>
          <w:spacing w:val="-7"/>
          <w:sz w:val="19"/>
        </w:rPr>
        <w:t> </w:t>
      </w:r>
      <w:r>
        <w:rPr>
          <w:sz w:val="19"/>
        </w:rPr>
        <w:t>действовали</w:t>
      </w:r>
      <w:r>
        <w:rPr>
          <w:spacing w:val="-7"/>
          <w:sz w:val="19"/>
        </w:rPr>
        <w:t> </w:t>
      </w:r>
      <w:r>
        <w:rPr>
          <w:sz w:val="19"/>
        </w:rPr>
        <w:t>ускоренными</w:t>
      </w:r>
      <w:r>
        <w:rPr>
          <w:spacing w:val="-7"/>
          <w:sz w:val="19"/>
        </w:rPr>
        <w:t> </w:t>
      </w:r>
      <w:r>
        <w:rPr>
          <w:sz w:val="19"/>
        </w:rPr>
        <w:t>методами,</w:t>
      </w:r>
      <w:r>
        <w:rPr>
          <w:spacing w:val="-7"/>
          <w:sz w:val="19"/>
        </w:rPr>
        <w:t> </w:t>
      </w:r>
      <w:r>
        <w:rPr>
          <w:sz w:val="19"/>
        </w:rPr>
        <w:t>но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при</w:t>
      </w:r>
      <w:r>
        <w:rPr>
          <w:spacing w:val="-7"/>
          <w:sz w:val="19"/>
        </w:rPr>
        <w:t> </w:t>
      </w:r>
      <w:r>
        <w:rPr>
          <w:sz w:val="19"/>
        </w:rPr>
        <w:t>этом они</w:t>
      </w:r>
      <w:r>
        <w:rPr>
          <w:spacing w:val="-4"/>
          <w:sz w:val="19"/>
        </w:rPr>
        <w:t> </w:t>
      </w:r>
      <w:r>
        <w:rPr>
          <w:sz w:val="19"/>
        </w:rPr>
        <w:t>не</w:t>
      </w:r>
      <w:r>
        <w:rPr>
          <w:spacing w:val="-4"/>
          <w:sz w:val="19"/>
        </w:rPr>
        <w:t> </w:t>
      </w:r>
      <w:r>
        <w:rPr>
          <w:sz w:val="19"/>
        </w:rPr>
        <w:t>могли</w:t>
      </w:r>
      <w:r>
        <w:rPr>
          <w:spacing w:val="-5"/>
          <w:sz w:val="19"/>
        </w:rPr>
        <w:t> </w:t>
      </w:r>
      <w:r>
        <w:rPr>
          <w:sz w:val="19"/>
        </w:rPr>
        <w:t>допросить,</w:t>
      </w:r>
      <w:r>
        <w:rPr>
          <w:spacing w:val="-4"/>
          <w:sz w:val="19"/>
        </w:rPr>
        <w:t> </w:t>
      </w:r>
      <w:r>
        <w:rPr>
          <w:sz w:val="19"/>
        </w:rPr>
        <w:t>подвергнуть</w:t>
      </w:r>
      <w:r>
        <w:rPr>
          <w:spacing w:val="-4"/>
          <w:sz w:val="19"/>
        </w:rPr>
        <w:t> </w:t>
      </w:r>
      <w:r>
        <w:rPr>
          <w:sz w:val="19"/>
        </w:rPr>
        <w:t>пыткам,</w:t>
      </w:r>
      <w:r>
        <w:rPr>
          <w:spacing w:val="-5"/>
          <w:sz w:val="19"/>
        </w:rPr>
        <w:t> </w:t>
      </w:r>
      <w:r>
        <w:rPr>
          <w:sz w:val="19"/>
        </w:rPr>
        <w:t>провести</w:t>
      </w:r>
      <w:r>
        <w:rPr>
          <w:spacing w:val="-4"/>
          <w:sz w:val="19"/>
        </w:rPr>
        <w:t> </w:t>
      </w:r>
      <w:r>
        <w:rPr>
          <w:sz w:val="19"/>
        </w:rPr>
        <w:t>очные</w:t>
      </w:r>
      <w:r>
        <w:rPr>
          <w:spacing w:val="-4"/>
          <w:sz w:val="19"/>
        </w:rPr>
        <w:t> </w:t>
      </w:r>
      <w:r>
        <w:rPr>
          <w:sz w:val="19"/>
        </w:rPr>
        <w:t>ставки,</w:t>
      </w:r>
      <w:r>
        <w:rPr>
          <w:spacing w:val="-5"/>
          <w:sz w:val="19"/>
        </w:rPr>
        <w:t> </w:t>
      </w:r>
      <w:r>
        <w:rPr>
          <w:sz w:val="19"/>
        </w:rPr>
        <w:t>записать</w:t>
      </w:r>
      <w:r>
        <w:rPr>
          <w:spacing w:val="-4"/>
          <w:sz w:val="19"/>
        </w:rPr>
        <w:t> </w:t>
      </w:r>
      <w:r>
        <w:rPr>
          <w:sz w:val="19"/>
        </w:rPr>
        <w:t>по- казания</w:t>
      </w:r>
      <w:r>
        <w:rPr>
          <w:spacing w:val="-2"/>
          <w:sz w:val="19"/>
        </w:rPr>
        <w:t> </w:t>
      </w:r>
      <w:r>
        <w:rPr>
          <w:sz w:val="19"/>
        </w:rPr>
        <w:t>и,</w:t>
      </w:r>
      <w:r>
        <w:rPr>
          <w:spacing w:val="-2"/>
          <w:sz w:val="19"/>
        </w:rPr>
        <w:t> </w:t>
      </w:r>
      <w:r>
        <w:rPr>
          <w:sz w:val="19"/>
        </w:rPr>
        <w:t>наконец,</w:t>
      </w:r>
      <w:r>
        <w:rPr>
          <w:spacing w:val="-2"/>
          <w:sz w:val="19"/>
        </w:rPr>
        <w:t> </w:t>
      </w:r>
      <w:r>
        <w:rPr>
          <w:sz w:val="19"/>
        </w:rPr>
        <w:t>казнить</w:t>
      </w:r>
      <w:r>
        <w:rPr>
          <w:spacing w:val="-2"/>
          <w:sz w:val="19"/>
        </w:rPr>
        <w:t> </w:t>
      </w:r>
      <w:r>
        <w:rPr>
          <w:sz w:val="19"/>
        </w:rPr>
        <w:t>несколько</w:t>
      </w:r>
      <w:r>
        <w:rPr>
          <w:spacing w:val="-2"/>
          <w:sz w:val="19"/>
        </w:rPr>
        <w:t> </w:t>
      </w:r>
      <w:r>
        <w:rPr>
          <w:sz w:val="19"/>
        </w:rPr>
        <w:t>сот</w:t>
      </w:r>
      <w:r>
        <w:rPr>
          <w:spacing w:val="-2"/>
          <w:sz w:val="19"/>
        </w:rPr>
        <w:t> </w:t>
      </w:r>
      <w:r>
        <w:rPr>
          <w:sz w:val="19"/>
        </w:rPr>
        <w:t>людей</w:t>
      </w:r>
      <w:r>
        <w:rPr>
          <w:spacing w:val="-2"/>
          <w:sz w:val="19"/>
        </w:rPr>
        <w:t> </w:t>
      </w:r>
      <w:r>
        <w:rPr>
          <w:sz w:val="19"/>
        </w:rPr>
        <w:t>за</w:t>
      </w:r>
      <w:r>
        <w:rPr>
          <w:spacing w:val="-2"/>
          <w:sz w:val="19"/>
        </w:rPr>
        <w:t> </w:t>
      </w:r>
      <w:r>
        <w:rPr>
          <w:sz w:val="19"/>
        </w:rPr>
        <w:t>две-три</w:t>
      </w:r>
      <w:r>
        <w:rPr>
          <w:spacing w:val="-2"/>
          <w:sz w:val="19"/>
        </w:rPr>
        <w:t> </w:t>
      </w:r>
      <w:r>
        <w:rPr>
          <w:sz w:val="19"/>
        </w:rPr>
        <w:t>недели.</w:t>
      </w:r>
      <w:r>
        <w:rPr>
          <w:spacing w:val="-2"/>
          <w:sz w:val="19"/>
        </w:rPr>
        <w:t> </w:t>
      </w:r>
      <w:r>
        <w:rPr>
          <w:sz w:val="19"/>
        </w:rPr>
        <w:t>Всего</w:t>
      </w:r>
      <w:r>
        <w:rPr>
          <w:spacing w:val="-2"/>
          <w:sz w:val="19"/>
        </w:rPr>
        <w:t> </w:t>
      </w:r>
      <w:r>
        <w:rPr>
          <w:sz w:val="19"/>
        </w:rPr>
        <w:t>вероят- </w:t>
      </w:r>
      <w:r>
        <w:rPr>
          <w:w w:val="95"/>
          <w:sz w:val="19"/>
        </w:rPr>
        <w:t>нее,</w:t>
      </w:r>
      <w:r>
        <w:rPr>
          <w:spacing w:val="8"/>
          <w:sz w:val="19"/>
        </w:rPr>
        <w:t> </w:t>
      </w:r>
      <w:r>
        <w:rPr>
          <w:w w:val="95"/>
          <w:sz w:val="19"/>
        </w:rPr>
        <w:t>суд</w:t>
      </w:r>
      <w:r>
        <w:rPr>
          <w:spacing w:val="9"/>
          <w:sz w:val="19"/>
        </w:rPr>
        <w:t> </w:t>
      </w:r>
      <w:r>
        <w:rPr>
          <w:w w:val="95"/>
          <w:sz w:val="19"/>
        </w:rPr>
        <w:t>на</w:t>
      </w:r>
      <w:r>
        <w:rPr>
          <w:spacing w:val="8"/>
          <w:sz w:val="19"/>
        </w:rPr>
        <w:t> </w:t>
      </w:r>
      <w:r>
        <w:rPr>
          <w:w w:val="95"/>
          <w:sz w:val="19"/>
        </w:rPr>
        <w:t>Городище</w:t>
      </w:r>
      <w:r>
        <w:rPr>
          <w:spacing w:val="9"/>
          <w:sz w:val="19"/>
        </w:rPr>
        <w:t> </w:t>
      </w:r>
      <w:r>
        <w:rPr>
          <w:w w:val="95"/>
          <w:sz w:val="19"/>
        </w:rPr>
        <w:t>продолжался</w:t>
      </w:r>
      <w:r>
        <w:rPr>
          <w:spacing w:val="8"/>
          <w:sz w:val="19"/>
        </w:rPr>
        <w:t> </w:t>
      </w:r>
      <w:r>
        <w:rPr>
          <w:w w:val="95"/>
          <w:sz w:val="19"/>
        </w:rPr>
        <w:t>три-четыре</w:t>
      </w:r>
      <w:r>
        <w:rPr>
          <w:spacing w:val="9"/>
          <w:sz w:val="19"/>
        </w:rPr>
        <w:t> </w:t>
      </w:r>
      <w:r>
        <w:rPr>
          <w:w w:val="95"/>
          <w:sz w:val="19"/>
        </w:rPr>
        <w:t>недели</w:t>
      </w:r>
      <w:r>
        <w:rPr>
          <w:spacing w:val="8"/>
          <w:sz w:val="19"/>
        </w:rPr>
        <w:t> </w:t>
      </w:r>
      <w:r>
        <w:rPr>
          <w:w w:val="95"/>
          <w:sz w:val="19"/>
        </w:rPr>
        <w:t>и</w:t>
      </w:r>
      <w:r>
        <w:rPr>
          <w:spacing w:val="9"/>
          <w:sz w:val="19"/>
        </w:rPr>
        <w:t> </w:t>
      </w:r>
      <w:r>
        <w:rPr>
          <w:w w:val="95"/>
          <w:sz w:val="19"/>
        </w:rPr>
        <w:t>завершился</w:t>
      </w:r>
      <w:r>
        <w:rPr>
          <w:spacing w:val="8"/>
          <w:sz w:val="19"/>
        </w:rPr>
        <w:t> </w:t>
      </w:r>
      <w:r>
        <w:rPr>
          <w:w w:val="95"/>
          <w:sz w:val="19"/>
        </w:rPr>
        <w:t>в</w:t>
      </w:r>
      <w:r>
        <w:rPr>
          <w:spacing w:val="9"/>
          <w:sz w:val="19"/>
        </w:rPr>
        <w:t> </w:t>
      </w:r>
      <w:r>
        <w:rPr>
          <w:w w:val="95"/>
          <w:sz w:val="19"/>
        </w:rPr>
        <w:t>конце</w:t>
      </w:r>
      <w:r>
        <w:rPr>
          <w:spacing w:val="8"/>
          <w:sz w:val="19"/>
        </w:rPr>
        <w:t> </w:t>
      </w:r>
      <w:r>
        <w:rPr>
          <w:spacing w:val="-2"/>
          <w:w w:val="95"/>
          <w:sz w:val="19"/>
        </w:rPr>
        <w:t>января.</w:t>
      </w:r>
    </w:p>
    <w:p>
      <w:pPr>
        <w:spacing w:line="192" w:lineRule="auto" w:before="102"/>
        <w:ind w:left="793" w:right="791" w:firstLine="0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2</w:t>
      </w: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Прочитайте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отрывки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из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исторических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источников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определите,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о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каких</w:t>
      </w:r>
      <w:r>
        <w:rPr>
          <w:rFonts w:ascii="Tahoma" w:hAnsi="Tahoma"/>
          <w:color w:val="000000"/>
          <w:spacing w:val="-2"/>
          <w:sz w:val="19"/>
        </w:rPr>
        <w:t> </w:t>
      </w:r>
      <w:r>
        <w:rPr>
          <w:rFonts w:ascii="Tahoma" w:hAnsi="Tahoma"/>
          <w:color w:val="000000"/>
          <w:sz w:val="19"/>
        </w:rPr>
        <w:t>событиях идёт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них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речь.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Расставьте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отрывки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хронологической</w:t>
      </w:r>
      <w:r>
        <w:rPr>
          <w:rFonts w:ascii="Tahoma" w:hAnsi="Tahoma"/>
          <w:color w:val="000000"/>
          <w:spacing w:val="-10"/>
          <w:sz w:val="19"/>
        </w:rPr>
        <w:t> </w:t>
      </w:r>
      <w:r>
        <w:rPr>
          <w:rFonts w:ascii="Tahoma" w:hAnsi="Tahoma"/>
          <w:color w:val="000000"/>
          <w:sz w:val="19"/>
        </w:rPr>
        <w:t>последовательности.</w:t>
      </w:r>
    </w:p>
    <w:p>
      <w:pPr>
        <w:spacing w:line="220" w:lineRule="auto" w:before="62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А) И так… начали изыскивать мастерство печатных книг. Царь повелел устроить </w:t>
      </w:r>
      <w:r>
        <w:rPr>
          <w:sz w:val="19"/>
        </w:rPr>
        <w:t>на</w:t>
      </w:r>
      <w:r>
        <w:rPr>
          <w:spacing w:val="-1"/>
          <w:sz w:val="19"/>
        </w:rPr>
        <w:t> </w:t>
      </w:r>
      <w:r>
        <w:rPr>
          <w:sz w:val="19"/>
        </w:rPr>
        <w:t>средства</w:t>
      </w:r>
      <w:r>
        <w:rPr>
          <w:spacing w:val="-1"/>
          <w:sz w:val="19"/>
        </w:rPr>
        <w:t> </w:t>
      </w:r>
      <w:r>
        <w:rPr>
          <w:sz w:val="19"/>
        </w:rPr>
        <w:t>своей</w:t>
      </w:r>
      <w:r>
        <w:rPr>
          <w:spacing w:val="-1"/>
          <w:sz w:val="19"/>
        </w:rPr>
        <w:t> </w:t>
      </w:r>
      <w:r>
        <w:rPr>
          <w:sz w:val="19"/>
        </w:rPr>
        <w:t>царской</w:t>
      </w:r>
      <w:r>
        <w:rPr>
          <w:spacing w:val="-1"/>
          <w:sz w:val="19"/>
        </w:rPr>
        <w:t> </w:t>
      </w:r>
      <w:r>
        <w:rPr>
          <w:sz w:val="19"/>
        </w:rPr>
        <w:t>казны</w:t>
      </w:r>
      <w:r>
        <w:rPr>
          <w:spacing w:val="-1"/>
          <w:sz w:val="19"/>
        </w:rPr>
        <w:t> </w:t>
      </w:r>
      <w:r>
        <w:rPr>
          <w:sz w:val="19"/>
        </w:rPr>
        <w:t>дом,</w:t>
      </w:r>
      <w:r>
        <w:rPr>
          <w:spacing w:val="-1"/>
          <w:sz w:val="19"/>
        </w:rPr>
        <w:t> </w:t>
      </w:r>
      <w:r>
        <w:rPr>
          <w:sz w:val="19"/>
        </w:rPr>
        <w:t>где</w:t>
      </w:r>
      <w:r>
        <w:rPr>
          <w:spacing w:val="-1"/>
          <w:sz w:val="19"/>
        </w:rPr>
        <w:t> </w:t>
      </w:r>
      <w:r>
        <w:rPr>
          <w:sz w:val="19"/>
        </w:rPr>
        <w:t>производить</w:t>
      </w:r>
      <w:r>
        <w:rPr>
          <w:spacing w:val="-1"/>
          <w:sz w:val="19"/>
        </w:rPr>
        <w:t> </w:t>
      </w:r>
      <w:r>
        <w:rPr>
          <w:sz w:val="19"/>
        </w:rPr>
        <w:t>печатное</w:t>
      </w:r>
      <w:r>
        <w:rPr>
          <w:spacing w:val="-1"/>
          <w:sz w:val="19"/>
        </w:rPr>
        <w:t> </w:t>
      </w:r>
      <w:r>
        <w:rPr>
          <w:sz w:val="19"/>
        </w:rPr>
        <w:t>дело.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не</w:t>
      </w:r>
      <w:r>
        <w:rPr>
          <w:spacing w:val="-1"/>
          <w:sz w:val="19"/>
        </w:rPr>
        <w:t> </w:t>
      </w:r>
      <w:r>
        <w:rPr>
          <w:sz w:val="19"/>
        </w:rPr>
        <w:t>жалея, давал</w:t>
      </w:r>
      <w:r>
        <w:rPr>
          <w:spacing w:val="-4"/>
          <w:sz w:val="19"/>
        </w:rPr>
        <w:t> </w:t>
      </w:r>
      <w:r>
        <w:rPr>
          <w:sz w:val="19"/>
        </w:rPr>
        <w:t>от</w:t>
      </w:r>
      <w:r>
        <w:rPr>
          <w:spacing w:val="-4"/>
          <w:sz w:val="19"/>
        </w:rPr>
        <w:t> </w:t>
      </w:r>
      <w:r>
        <w:rPr>
          <w:sz w:val="19"/>
        </w:rPr>
        <w:t>своих</w:t>
      </w:r>
      <w:r>
        <w:rPr>
          <w:spacing w:val="-4"/>
          <w:sz w:val="19"/>
        </w:rPr>
        <w:t> </w:t>
      </w:r>
      <w:r>
        <w:rPr>
          <w:sz w:val="19"/>
        </w:rPr>
        <w:t>царских</w:t>
      </w:r>
      <w:r>
        <w:rPr>
          <w:spacing w:val="-4"/>
          <w:sz w:val="19"/>
        </w:rPr>
        <w:t> </w:t>
      </w:r>
      <w:r>
        <w:rPr>
          <w:sz w:val="19"/>
        </w:rPr>
        <w:t>сокровищ</w:t>
      </w:r>
      <w:r>
        <w:rPr>
          <w:spacing w:val="-4"/>
          <w:sz w:val="19"/>
        </w:rPr>
        <w:t> </w:t>
      </w:r>
      <w:r>
        <w:rPr>
          <w:sz w:val="19"/>
        </w:rPr>
        <w:t>делателям</w:t>
      </w:r>
      <w:r>
        <w:rPr>
          <w:spacing w:val="-4"/>
          <w:sz w:val="19"/>
        </w:rPr>
        <w:t> </w:t>
      </w:r>
      <w:r>
        <w:rPr>
          <w:sz w:val="19"/>
        </w:rPr>
        <w:t>Ивану</w:t>
      </w:r>
      <w:r>
        <w:rPr>
          <w:spacing w:val="-4"/>
          <w:sz w:val="19"/>
        </w:rPr>
        <w:t> </w:t>
      </w:r>
      <w:r>
        <w:rPr>
          <w:sz w:val="19"/>
        </w:rPr>
        <w:t>Фёдорову</w:t>
      </w:r>
      <w:r>
        <w:rPr>
          <w:spacing w:val="-4"/>
          <w:sz w:val="19"/>
        </w:rPr>
        <w:t> </w:t>
      </w:r>
      <w:r>
        <w:rPr>
          <w:sz w:val="19"/>
        </w:rPr>
        <w:t>да</w:t>
      </w:r>
      <w:r>
        <w:rPr>
          <w:spacing w:val="-4"/>
          <w:sz w:val="19"/>
        </w:rPr>
        <w:t> </w:t>
      </w:r>
      <w:r>
        <w:rPr>
          <w:sz w:val="19"/>
        </w:rPr>
        <w:t>Петру</w:t>
      </w:r>
      <w:r>
        <w:rPr>
          <w:spacing w:val="-4"/>
          <w:sz w:val="19"/>
        </w:rPr>
        <w:t> </w:t>
      </w:r>
      <w:r>
        <w:rPr>
          <w:sz w:val="19"/>
        </w:rPr>
        <w:t>Тимофееву Мстиславцу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устройство</w:t>
      </w:r>
      <w:r>
        <w:rPr>
          <w:spacing w:val="-12"/>
          <w:sz w:val="19"/>
        </w:rPr>
        <w:t> </w:t>
      </w:r>
      <w:r>
        <w:rPr>
          <w:sz w:val="19"/>
        </w:rPr>
        <w:t>печатного</w:t>
      </w:r>
      <w:r>
        <w:rPr>
          <w:spacing w:val="-12"/>
          <w:sz w:val="19"/>
        </w:rPr>
        <w:t> </w:t>
      </w:r>
      <w:r>
        <w:rPr>
          <w:sz w:val="19"/>
        </w:rPr>
        <w:t>дела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их</w:t>
      </w:r>
      <w:r>
        <w:rPr>
          <w:spacing w:val="-12"/>
          <w:sz w:val="19"/>
        </w:rPr>
        <w:t> </w:t>
      </w:r>
      <w:r>
        <w:rPr>
          <w:sz w:val="19"/>
        </w:rPr>
        <w:t>обеспечение</w:t>
      </w:r>
      <w:r>
        <w:rPr>
          <w:spacing w:val="-12"/>
          <w:sz w:val="19"/>
        </w:rPr>
        <w:t> </w:t>
      </w:r>
      <w:r>
        <w:rPr>
          <w:sz w:val="19"/>
        </w:rPr>
        <w:t>до</w:t>
      </w:r>
      <w:r>
        <w:rPr>
          <w:spacing w:val="-12"/>
          <w:sz w:val="19"/>
        </w:rPr>
        <w:t> </w:t>
      </w:r>
      <w:r>
        <w:rPr>
          <w:sz w:val="19"/>
        </w:rPr>
        <w:t>тех</w:t>
      </w:r>
      <w:r>
        <w:rPr>
          <w:spacing w:val="-12"/>
          <w:sz w:val="19"/>
        </w:rPr>
        <w:t> </w:t>
      </w:r>
      <w:r>
        <w:rPr>
          <w:sz w:val="19"/>
        </w:rPr>
        <w:t>пор,</w:t>
      </w:r>
      <w:r>
        <w:rPr>
          <w:spacing w:val="-12"/>
          <w:sz w:val="19"/>
        </w:rPr>
        <w:t> </w:t>
      </w:r>
      <w:r>
        <w:rPr>
          <w:sz w:val="19"/>
        </w:rPr>
        <w:t>пока</w:t>
      </w:r>
      <w:r>
        <w:rPr>
          <w:spacing w:val="-12"/>
          <w:sz w:val="19"/>
        </w:rPr>
        <w:t> </w:t>
      </w:r>
      <w:r>
        <w:rPr>
          <w:sz w:val="19"/>
        </w:rPr>
        <w:t>дело их</w:t>
      </w:r>
      <w:r>
        <w:rPr>
          <w:spacing w:val="40"/>
          <w:sz w:val="19"/>
        </w:rPr>
        <w:t> </w:t>
      </w:r>
      <w:r>
        <w:rPr>
          <w:sz w:val="19"/>
        </w:rPr>
        <w:t>не</w:t>
      </w:r>
      <w:r>
        <w:rPr>
          <w:spacing w:val="40"/>
          <w:sz w:val="19"/>
        </w:rPr>
        <w:t> </w:t>
      </w:r>
      <w:r>
        <w:rPr>
          <w:sz w:val="19"/>
        </w:rPr>
        <w:t>пришло</w:t>
      </w:r>
      <w:r>
        <w:rPr>
          <w:spacing w:val="40"/>
          <w:sz w:val="19"/>
        </w:rPr>
        <w:t> </w:t>
      </w:r>
      <w:r>
        <w:rPr>
          <w:sz w:val="19"/>
        </w:rPr>
        <w:t>к</w:t>
      </w:r>
      <w:r>
        <w:rPr>
          <w:spacing w:val="40"/>
          <w:sz w:val="19"/>
        </w:rPr>
        <w:t> </w:t>
      </w:r>
      <w:r>
        <w:rPr>
          <w:sz w:val="19"/>
        </w:rPr>
        <w:t>завершению.</w:t>
      </w:r>
      <w:r>
        <w:rPr>
          <w:spacing w:val="40"/>
          <w:sz w:val="19"/>
        </w:rPr>
        <w:t> </w:t>
      </w:r>
      <w:r>
        <w:rPr>
          <w:sz w:val="19"/>
        </w:rPr>
        <w:t>И</w:t>
      </w:r>
      <w:r>
        <w:rPr>
          <w:spacing w:val="40"/>
          <w:sz w:val="19"/>
        </w:rPr>
        <w:t> </w:t>
      </w:r>
      <w:r>
        <w:rPr>
          <w:sz w:val="19"/>
        </w:rPr>
        <w:t>начали</w:t>
      </w:r>
      <w:r>
        <w:rPr>
          <w:spacing w:val="40"/>
          <w:sz w:val="19"/>
        </w:rPr>
        <w:t> </w:t>
      </w:r>
      <w:r>
        <w:rPr>
          <w:sz w:val="19"/>
        </w:rPr>
        <w:t>печатать</w:t>
      </w:r>
      <w:r>
        <w:rPr>
          <w:spacing w:val="40"/>
          <w:sz w:val="19"/>
        </w:rPr>
        <w:t> </w:t>
      </w:r>
      <w:r>
        <w:rPr>
          <w:sz w:val="19"/>
        </w:rPr>
        <w:t>впервые</w:t>
      </w:r>
      <w:r>
        <w:rPr>
          <w:spacing w:val="40"/>
          <w:sz w:val="19"/>
        </w:rPr>
        <w:t> </w:t>
      </w:r>
      <w:r>
        <w:rPr>
          <w:sz w:val="19"/>
        </w:rPr>
        <w:t>эту</w:t>
      </w:r>
      <w:r>
        <w:rPr>
          <w:spacing w:val="40"/>
          <w:sz w:val="19"/>
        </w:rPr>
        <w:t> </w:t>
      </w:r>
      <w:r>
        <w:rPr>
          <w:sz w:val="19"/>
        </w:rPr>
        <w:t>святую</w:t>
      </w:r>
      <w:r>
        <w:rPr>
          <w:spacing w:val="40"/>
          <w:sz w:val="19"/>
        </w:rPr>
        <w:t> </w:t>
      </w:r>
      <w:r>
        <w:rPr>
          <w:sz w:val="19"/>
        </w:rPr>
        <w:t>книгу… (</w:t>
      </w:r>
      <w:r>
        <w:rPr>
          <w:rFonts w:ascii="Book Antiqua" w:hAnsi="Book Antiqua"/>
          <w:i/>
          <w:sz w:val="19"/>
        </w:rPr>
        <w:t>Из летописи.</w:t>
      </w:r>
      <w:r>
        <w:rPr>
          <w:sz w:val="19"/>
        </w:rPr>
        <w:t>)</w:t>
      </w:r>
    </w:p>
    <w:p>
      <w:pPr>
        <w:spacing w:line="191" w:lineRule="exact" w:before="0"/>
        <w:ind w:left="1133" w:right="0" w:firstLine="0"/>
        <w:jc w:val="both"/>
        <w:rPr>
          <w:sz w:val="19"/>
        </w:rPr>
      </w:pPr>
      <w:r>
        <w:rPr>
          <w:sz w:val="19"/>
        </w:rPr>
        <w:t>Б)</w:t>
      </w:r>
      <w:r>
        <w:rPr>
          <w:spacing w:val="26"/>
          <w:sz w:val="19"/>
        </w:rPr>
        <w:t> </w:t>
      </w:r>
      <w:r>
        <w:rPr>
          <w:sz w:val="19"/>
        </w:rPr>
        <w:t>[Царь]</w:t>
      </w:r>
      <w:r>
        <w:rPr>
          <w:spacing w:val="26"/>
          <w:sz w:val="19"/>
        </w:rPr>
        <w:t> </w:t>
      </w:r>
      <w:r>
        <w:rPr>
          <w:sz w:val="19"/>
        </w:rPr>
        <w:t>выехал</w:t>
      </w:r>
      <w:r>
        <w:rPr>
          <w:spacing w:val="27"/>
          <w:sz w:val="19"/>
        </w:rPr>
        <w:t> </w:t>
      </w:r>
      <w:r>
        <w:rPr>
          <w:sz w:val="19"/>
        </w:rPr>
        <w:t>из</w:t>
      </w:r>
      <w:r>
        <w:rPr>
          <w:spacing w:val="26"/>
          <w:sz w:val="19"/>
        </w:rPr>
        <w:t> </w:t>
      </w:r>
      <w:r>
        <w:rPr>
          <w:sz w:val="19"/>
        </w:rPr>
        <w:t>Москвы,</w:t>
      </w:r>
      <w:r>
        <w:rPr>
          <w:spacing w:val="26"/>
          <w:sz w:val="19"/>
        </w:rPr>
        <w:t> </w:t>
      </w:r>
      <w:r>
        <w:rPr>
          <w:sz w:val="19"/>
        </w:rPr>
        <w:t>где</w:t>
      </w:r>
      <w:r>
        <w:rPr>
          <w:spacing w:val="27"/>
          <w:sz w:val="19"/>
        </w:rPr>
        <w:t> </w:t>
      </w:r>
      <w:r>
        <w:rPr>
          <w:sz w:val="19"/>
        </w:rPr>
        <w:t>оставил</w:t>
      </w:r>
      <w:r>
        <w:rPr>
          <w:spacing w:val="26"/>
          <w:sz w:val="19"/>
        </w:rPr>
        <w:t> </w:t>
      </w:r>
      <w:r>
        <w:rPr>
          <w:sz w:val="19"/>
        </w:rPr>
        <w:t>вместо</w:t>
      </w:r>
      <w:r>
        <w:rPr>
          <w:spacing w:val="27"/>
          <w:sz w:val="19"/>
        </w:rPr>
        <w:t> </w:t>
      </w:r>
      <w:r>
        <w:rPr>
          <w:sz w:val="19"/>
        </w:rPr>
        <w:t>себя</w:t>
      </w:r>
      <w:r>
        <w:rPr>
          <w:spacing w:val="26"/>
          <w:sz w:val="19"/>
        </w:rPr>
        <w:t> </w:t>
      </w:r>
      <w:r>
        <w:rPr>
          <w:sz w:val="19"/>
        </w:rPr>
        <w:t>митрополита</w:t>
      </w:r>
      <w:r>
        <w:rPr>
          <w:spacing w:val="26"/>
          <w:sz w:val="19"/>
        </w:rPr>
        <w:t> </w:t>
      </w:r>
      <w:r>
        <w:rPr>
          <w:spacing w:val="-2"/>
          <w:sz w:val="19"/>
        </w:rPr>
        <w:t>Макария</w:t>
      </w:r>
    </w:p>
    <w:p>
      <w:pPr>
        <w:spacing w:line="218" w:lineRule="auto" w:before="8"/>
        <w:ind w:left="793" w:right="791" w:firstLine="0"/>
        <w:jc w:val="both"/>
        <w:rPr>
          <w:sz w:val="19"/>
        </w:rPr>
      </w:pPr>
      <w:r>
        <w:rPr>
          <w:sz w:val="19"/>
        </w:rPr>
        <w:t>с</w:t>
      </w:r>
      <w:r>
        <w:rPr>
          <w:spacing w:val="-9"/>
          <w:sz w:val="19"/>
        </w:rPr>
        <w:t> </w:t>
      </w:r>
      <w:r>
        <w:rPr>
          <w:sz w:val="19"/>
        </w:rPr>
        <w:t>великою</w:t>
      </w:r>
      <w:r>
        <w:rPr>
          <w:spacing w:val="-9"/>
          <w:sz w:val="19"/>
        </w:rPr>
        <w:t> </w:t>
      </w:r>
      <w:r>
        <w:rPr>
          <w:sz w:val="19"/>
        </w:rPr>
        <w:t>княгинею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её</w:t>
      </w:r>
      <w:r>
        <w:rPr>
          <w:spacing w:val="-9"/>
          <w:sz w:val="19"/>
        </w:rPr>
        <w:t> </w:t>
      </w:r>
      <w:r>
        <w:rPr>
          <w:sz w:val="19"/>
        </w:rPr>
        <w:t>сыном,</w:t>
      </w:r>
      <w:r>
        <w:rPr>
          <w:spacing w:val="-9"/>
          <w:sz w:val="19"/>
        </w:rPr>
        <w:t> </w:t>
      </w:r>
      <w:r>
        <w:rPr>
          <w:sz w:val="19"/>
        </w:rPr>
        <w:t>молодым</w:t>
      </w:r>
      <w:r>
        <w:rPr>
          <w:spacing w:val="-9"/>
          <w:sz w:val="19"/>
        </w:rPr>
        <w:t> </w:t>
      </w:r>
      <w:r>
        <w:rPr>
          <w:sz w:val="19"/>
        </w:rPr>
        <w:t>принцем</w:t>
      </w:r>
      <w:r>
        <w:rPr>
          <w:spacing w:val="-9"/>
          <w:sz w:val="19"/>
        </w:rPr>
        <w:t> </w:t>
      </w:r>
      <w:r>
        <w:rPr>
          <w:sz w:val="19"/>
        </w:rPr>
        <w:t>Фёдором,</w:t>
      </w:r>
      <w:r>
        <w:rPr>
          <w:spacing w:val="-9"/>
          <w:sz w:val="19"/>
        </w:rPr>
        <w:t> </w:t>
      </w:r>
      <w:r>
        <w:rPr>
          <w:sz w:val="19"/>
        </w:rPr>
        <w:t>или</w:t>
      </w:r>
      <w:r>
        <w:rPr>
          <w:spacing w:val="-9"/>
          <w:sz w:val="19"/>
        </w:rPr>
        <w:t> </w:t>
      </w:r>
      <w:r>
        <w:rPr>
          <w:sz w:val="19"/>
        </w:rPr>
        <w:t>Теодором,</w:t>
      </w:r>
      <w:r>
        <w:rPr>
          <w:spacing w:val="-9"/>
          <w:sz w:val="19"/>
        </w:rPr>
        <w:t> </w:t>
      </w:r>
      <w:r>
        <w:rPr>
          <w:sz w:val="19"/>
        </w:rPr>
        <w:t>и,</w:t>
      </w:r>
      <w:r>
        <w:rPr>
          <w:spacing w:val="-9"/>
          <w:sz w:val="19"/>
        </w:rPr>
        <w:t> </w:t>
      </w:r>
      <w:r>
        <w:rPr>
          <w:sz w:val="19"/>
        </w:rPr>
        <w:t>при- быв к войску, стоящему под Казанью, прибегал к хитростям для того, чтобы взять этот город, сделал несколько приступов и наконец</w:t>
      </w:r>
      <w:r>
        <w:rPr>
          <w:sz w:val="19"/>
        </w:rPr>
        <w:t> взял её штурмом, чему весьма помог</w:t>
      </w:r>
      <w:r>
        <w:rPr>
          <w:spacing w:val="40"/>
          <w:sz w:val="19"/>
        </w:rPr>
        <w:t> </w:t>
      </w:r>
      <w:r>
        <w:rPr>
          <w:sz w:val="19"/>
        </w:rPr>
        <w:t>подкоп,</w:t>
      </w:r>
      <w:r>
        <w:rPr>
          <w:spacing w:val="40"/>
          <w:sz w:val="19"/>
        </w:rPr>
        <w:t> </w:t>
      </w:r>
      <w:r>
        <w:rPr>
          <w:sz w:val="19"/>
        </w:rPr>
        <w:t>подведённый</w:t>
      </w:r>
      <w:r>
        <w:rPr>
          <w:spacing w:val="40"/>
          <w:sz w:val="19"/>
        </w:rPr>
        <w:t> </w:t>
      </w:r>
      <w:r>
        <w:rPr>
          <w:sz w:val="19"/>
        </w:rPr>
        <w:t>к</w:t>
      </w:r>
      <w:r>
        <w:rPr>
          <w:spacing w:val="40"/>
          <w:sz w:val="19"/>
        </w:rPr>
        <w:t> </w:t>
      </w:r>
      <w:r>
        <w:rPr>
          <w:sz w:val="19"/>
        </w:rPr>
        <w:t>самому</w:t>
      </w:r>
      <w:r>
        <w:rPr>
          <w:spacing w:val="40"/>
          <w:sz w:val="19"/>
        </w:rPr>
        <w:t> </w:t>
      </w:r>
      <w:r>
        <w:rPr>
          <w:sz w:val="19"/>
        </w:rPr>
        <w:t>городу</w:t>
      </w:r>
      <w:r>
        <w:rPr>
          <w:spacing w:val="40"/>
          <w:sz w:val="19"/>
        </w:rPr>
        <w:t> </w:t>
      </w:r>
      <w:r>
        <w:rPr>
          <w:sz w:val="19"/>
        </w:rPr>
        <w:t>под</w:t>
      </w:r>
      <w:r>
        <w:rPr>
          <w:spacing w:val="40"/>
          <w:sz w:val="19"/>
        </w:rPr>
        <w:t> </w:t>
      </w:r>
      <w:r>
        <w:rPr>
          <w:sz w:val="19"/>
        </w:rPr>
        <w:t>рекой</w:t>
      </w:r>
      <w:r>
        <w:rPr>
          <w:spacing w:val="40"/>
          <w:sz w:val="19"/>
        </w:rPr>
        <w:t> </w:t>
      </w:r>
      <w:r>
        <w:rPr>
          <w:sz w:val="19"/>
        </w:rPr>
        <w:t>Волгой…</w:t>
      </w:r>
      <w:r>
        <w:rPr>
          <w:spacing w:val="40"/>
          <w:sz w:val="19"/>
        </w:rPr>
        <w:t> </w:t>
      </w:r>
      <w:r>
        <w:rPr>
          <w:sz w:val="19"/>
        </w:rPr>
        <w:t>(</w:t>
      </w:r>
      <w:r>
        <w:rPr>
          <w:rFonts w:ascii="Book Antiqua" w:hAnsi="Book Antiqua"/>
          <w:i/>
          <w:sz w:val="19"/>
        </w:rPr>
        <w:t>Из</w:t>
      </w:r>
      <w:r>
        <w:rPr>
          <w:rFonts w:ascii="Book Antiqua" w:hAnsi="Book Antiqua"/>
          <w:i/>
          <w:spacing w:val="80"/>
          <w:sz w:val="19"/>
        </w:rPr>
        <w:t> </w:t>
      </w:r>
      <w:r>
        <w:rPr>
          <w:rFonts w:ascii="Book Antiqua" w:hAnsi="Book Antiqua"/>
          <w:i/>
          <w:sz w:val="19"/>
        </w:rPr>
        <w:t>записок</w:t>
      </w:r>
      <w:r>
        <w:rPr>
          <w:rFonts w:ascii="Book Antiqua" w:hAnsi="Book Antiqua"/>
          <w:i/>
          <w:spacing w:val="80"/>
          <w:sz w:val="19"/>
        </w:rPr>
        <w:t> </w:t>
      </w:r>
      <w:r>
        <w:rPr>
          <w:rFonts w:ascii="Book Antiqua" w:hAnsi="Book Antiqua"/>
          <w:i/>
          <w:sz w:val="19"/>
        </w:rPr>
        <w:t>И. Массы</w:t>
      </w:r>
      <w:r>
        <w:rPr>
          <w:sz w:val="19"/>
        </w:rPr>
        <w:t>.)</w:t>
      </w:r>
    </w:p>
    <w:p>
      <w:pPr>
        <w:spacing w:line="189" w:lineRule="exact" w:before="0"/>
        <w:ind w:left="1133" w:right="0" w:firstLine="0"/>
        <w:jc w:val="both"/>
        <w:rPr>
          <w:sz w:val="19"/>
        </w:rPr>
      </w:pPr>
      <w:r>
        <w:rPr>
          <w:w w:val="95"/>
          <w:sz w:val="19"/>
        </w:rPr>
        <w:t>В)</w:t>
      </w:r>
      <w:r>
        <w:rPr>
          <w:spacing w:val="6"/>
          <w:sz w:val="19"/>
        </w:rPr>
        <w:t> </w:t>
      </w:r>
      <w:r>
        <w:rPr>
          <w:w w:val="95"/>
          <w:sz w:val="19"/>
        </w:rPr>
        <w:t>Того</w:t>
      </w:r>
      <w:r>
        <w:rPr>
          <w:spacing w:val="7"/>
          <w:sz w:val="19"/>
        </w:rPr>
        <w:t> </w:t>
      </w:r>
      <w:r>
        <w:rPr>
          <w:w w:val="95"/>
          <w:sz w:val="19"/>
        </w:rPr>
        <w:t>же</w:t>
      </w:r>
      <w:r>
        <w:rPr>
          <w:spacing w:val="7"/>
          <w:sz w:val="19"/>
        </w:rPr>
        <w:t> </w:t>
      </w:r>
      <w:r>
        <w:rPr>
          <w:w w:val="95"/>
          <w:sz w:val="19"/>
        </w:rPr>
        <w:t>лета</w:t>
      </w:r>
      <w:r>
        <w:rPr>
          <w:spacing w:val="7"/>
          <w:sz w:val="19"/>
        </w:rPr>
        <w:t> </w:t>
      </w:r>
      <w:r>
        <w:rPr>
          <w:w w:val="95"/>
          <w:sz w:val="19"/>
        </w:rPr>
        <w:t>учинил</w:t>
      </w:r>
      <w:r>
        <w:rPr>
          <w:spacing w:val="7"/>
          <w:sz w:val="19"/>
        </w:rPr>
        <w:t> </w:t>
      </w:r>
      <w:r>
        <w:rPr>
          <w:w w:val="95"/>
          <w:sz w:val="19"/>
        </w:rPr>
        <w:t>у</w:t>
      </w:r>
      <w:r>
        <w:rPr>
          <w:spacing w:val="7"/>
          <w:sz w:val="19"/>
        </w:rPr>
        <w:t> </w:t>
      </w:r>
      <w:r>
        <w:rPr>
          <w:w w:val="95"/>
          <w:sz w:val="19"/>
        </w:rPr>
        <w:t>себя</w:t>
      </w:r>
      <w:r>
        <w:rPr>
          <w:spacing w:val="7"/>
          <w:sz w:val="19"/>
        </w:rPr>
        <w:t> </w:t>
      </w:r>
      <w:r>
        <w:rPr>
          <w:w w:val="95"/>
          <w:sz w:val="19"/>
        </w:rPr>
        <w:t>царь</w:t>
      </w:r>
      <w:r>
        <w:rPr>
          <w:spacing w:val="7"/>
          <w:sz w:val="19"/>
        </w:rPr>
        <w:t> </w:t>
      </w:r>
      <w:r>
        <w:rPr>
          <w:w w:val="95"/>
          <w:sz w:val="19"/>
        </w:rPr>
        <w:t>и</w:t>
      </w:r>
      <w:r>
        <w:rPr>
          <w:spacing w:val="7"/>
          <w:sz w:val="19"/>
        </w:rPr>
        <w:t> </w:t>
      </w:r>
      <w:r>
        <w:rPr>
          <w:w w:val="95"/>
          <w:sz w:val="19"/>
        </w:rPr>
        <w:t>великий</w:t>
      </w:r>
      <w:r>
        <w:rPr>
          <w:spacing w:val="7"/>
          <w:sz w:val="19"/>
        </w:rPr>
        <w:t> </w:t>
      </w:r>
      <w:r>
        <w:rPr>
          <w:w w:val="95"/>
          <w:sz w:val="19"/>
        </w:rPr>
        <w:t>князь…</w:t>
      </w:r>
      <w:r>
        <w:rPr>
          <w:spacing w:val="7"/>
          <w:sz w:val="19"/>
        </w:rPr>
        <w:t> </w:t>
      </w:r>
      <w:r>
        <w:rPr>
          <w:w w:val="95"/>
          <w:sz w:val="19"/>
        </w:rPr>
        <w:t>выборных</w:t>
      </w:r>
      <w:r>
        <w:rPr>
          <w:spacing w:val="7"/>
          <w:sz w:val="19"/>
        </w:rPr>
        <w:t> </w:t>
      </w:r>
      <w:r>
        <w:rPr>
          <w:w w:val="95"/>
          <w:sz w:val="19"/>
        </w:rPr>
        <w:t>стрельцов</w:t>
      </w:r>
      <w:r>
        <w:rPr>
          <w:spacing w:val="7"/>
          <w:sz w:val="19"/>
        </w:rPr>
        <w:t> </w:t>
      </w:r>
      <w:r>
        <w:rPr>
          <w:w w:val="95"/>
          <w:sz w:val="19"/>
        </w:rPr>
        <w:t>с</w:t>
      </w:r>
      <w:r>
        <w:rPr>
          <w:spacing w:val="7"/>
          <w:sz w:val="19"/>
        </w:rPr>
        <w:t> </w:t>
      </w:r>
      <w:r>
        <w:rPr>
          <w:spacing w:val="-5"/>
          <w:w w:val="95"/>
          <w:sz w:val="19"/>
        </w:rPr>
        <w:t>пи-</w:t>
      </w:r>
    </w:p>
    <w:p>
      <w:pPr>
        <w:spacing w:line="220" w:lineRule="auto" w:before="5"/>
        <w:ind w:left="793" w:right="790" w:firstLine="0"/>
        <w:jc w:val="both"/>
        <w:rPr>
          <w:sz w:val="19"/>
        </w:rPr>
      </w:pPr>
      <w:r>
        <w:rPr>
          <w:sz w:val="19"/>
        </w:rPr>
        <w:t>щалями</w:t>
      </w:r>
      <w:r>
        <w:rPr>
          <w:spacing w:val="-11"/>
          <w:sz w:val="19"/>
        </w:rPr>
        <w:t> </w:t>
      </w:r>
      <w:r>
        <w:rPr>
          <w:sz w:val="19"/>
        </w:rPr>
        <w:t>3000</w:t>
      </w:r>
      <w:r>
        <w:rPr>
          <w:spacing w:val="-11"/>
          <w:sz w:val="19"/>
        </w:rPr>
        <w:t> </w:t>
      </w:r>
      <w:r>
        <w:rPr>
          <w:sz w:val="19"/>
        </w:rPr>
        <w:t>человек,</w:t>
      </w:r>
      <w:r>
        <w:rPr>
          <w:spacing w:val="-11"/>
          <w:sz w:val="19"/>
        </w:rPr>
        <w:t> </w:t>
      </w:r>
      <w:r>
        <w:rPr>
          <w:sz w:val="19"/>
        </w:rPr>
        <w:t>а</w:t>
      </w:r>
      <w:r>
        <w:rPr>
          <w:spacing w:val="-11"/>
          <w:sz w:val="19"/>
        </w:rPr>
        <w:t> </w:t>
      </w:r>
      <w:r>
        <w:rPr>
          <w:sz w:val="19"/>
        </w:rPr>
        <w:t>велел</w:t>
      </w:r>
      <w:r>
        <w:rPr>
          <w:spacing w:val="-11"/>
          <w:sz w:val="19"/>
        </w:rPr>
        <w:t> </w:t>
      </w:r>
      <w:r>
        <w:rPr>
          <w:sz w:val="19"/>
        </w:rPr>
        <w:t>им</w:t>
      </w:r>
      <w:r>
        <w:rPr>
          <w:spacing w:val="-11"/>
          <w:sz w:val="19"/>
        </w:rPr>
        <w:t> </w:t>
      </w:r>
      <w:r>
        <w:rPr>
          <w:sz w:val="19"/>
        </w:rPr>
        <w:t>жити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Воробьёвской</w:t>
      </w:r>
      <w:r>
        <w:rPr>
          <w:spacing w:val="-11"/>
          <w:sz w:val="19"/>
        </w:rPr>
        <w:t> </w:t>
      </w:r>
      <w:r>
        <w:rPr>
          <w:sz w:val="19"/>
        </w:rPr>
        <w:t>слободе,</w:t>
      </w:r>
      <w:r>
        <w:rPr>
          <w:spacing w:val="-11"/>
          <w:sz w:val="19"/>
        </w:rPr>
        <w:t> </w:t>
      </w:r>
      <w:r>
        <w:rPr>
          <w:sz w:val="19"/>
        </w:rPr>
        <w:t>а</w:t>
      </w:r>
      <w:r>
        <w:rPr>
          <w:spacing w:val="-11"/>
          <w:sz w:val="19"/>
        </w:rPr>
        <w:t> </w:t>
      </w:r>
      <w:r>
        <w:rPr>
          <w:sz w:val="19"/>
        </w:rPr>
        <w:t>головы</w:t>
      </w:r>
      <w:r>
        <w:rPr>
          <w:spacing w:val="-11"/>
          <w:sz w:val="19"/>
        </w:rPr>
        <w:t> </w:t>
      </w:r>
      <w:r>
        <w:rPr>
          <w:sz w:val="19"/>
        </w:rPr>
        <w:t>у</w:t>
      </w:r>
      <w:r>
        <w:rPr>
          <w:spacing w:val="-11"/>
          <w:sz w:val="19"/>
        </w:rPr>
        <w:t> </w:t>
      </w:r>
      <w:r>
        <w:rPr>
          <w:sz w:val="19"/>
        </w:rPr>
        <w:t>них</w:t>
      </w:r>
      <w:r>
        <w:rPr>
          <w:spacing w:val="-11"/>
          <w:sz w:val="19"/>
        </w:rPr>
        <w:t> </w:t>
      </w:r>
      <w:r>
        <w:rPr>
          <w:sz w:val="19"/>
        </w:rPr>
        <w:t>учи- нил</w:t>
      </w:r>
      <w:r>
        <w:rPr>
          <w:spacing w:val="-2"/>
          <w:sz w:val="19"/>
        </w:rPr>
        <w:t> </w:t>
      </w:r>
      <w:r>
        <w:rPr>
          <w:sz w:val="19"/>
        </w:rPr>
        <w:t>детей</w:t>
      </w:r>
      <w:r>
        <w:rPr>
          <w:spacing w:val="-2"/>
          <w:sz w:val="19"/>
        </w:rPr>
        <w:t> </w:t>
      </w:r>
      <w:r>
        <w:rPr>
          <w:sz w:val="19"/>
        </w:rPr>
        <w:t>боярских: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первой</w:t>
      </w:r>
      <w:r>
        <w:rPr>
          <w:spacing w:val="-2"/>
          <w:sz w:val="19"/>
        </w:rPr>
        <w:t> </w:t>
      </w:r>
      <w:r>
        <w:rPr>
          <w:sz w:val="19"/>
        </w:rPr>
        <w:t>статье</w:t>
      </w:r>
      <w:r>
        <w:rPr>
          <w:spacing w:val="-2"/>
          <w:sz w:val="19"/>
        </w:rPr>
        <w:t> </w:t>
      </w:r>
      <w:r>
        <w:rPr>
          <w:sz w:val="19"/>
        </w:rPr>
        <w:t>Гришу</w:t>
      </w:r>
      <w:r>
        <w:rPr>
          <w:spacing w:val="-2"/>
          <w:sz w:val="19"/>
        </w:rPr>
        <w:t> </w:t>
      </w:r>
      <w:r>
        <w:rPr>
          <w:sz w:val="19"/>
        </w:rPr>
        <w:t>Желобова</w:t>
      </w:r>
      <w:r>
        <w:rPr>
          <w:spacing w:val="-2"/>
          <w:sz w:val="19"/>
        </w:rPr>
        <w:t> </w:t>
      </w:r>
      <w:r>
        <w:rPr>
          <w:sz w:val="19"/>
        </w:rPr>
        <w:t>сына</w:t>
      </w:r>
      <w:r>
        <w:rPr>
          <w:spacing w:val="-2"/>
          <w:sz w:val="19"/>
        </w:rPr>
        <w:t> </w:t>
      </w:r>
      <w:r>
        <w:rPr>
          <w:sz w:val="19"/>
        </w:rPr>
        <w:t>Пушечникова,</w:t>
      </w:r>
      <w:r>
        <w:rPr>
          <w:spacing w:val="-2"/>
          <w:sz w:val="19"/>
        </w:rPr>
        <w:t> </w:t>
      </w:r>
      <w:r>
        <w:rPr>
          <w:sz w:val="19"/>
        </w:rPr>
        <w:t>а</w:t>
      </w:r>
      <w:r>
        <w:rPr>
          <w:spacing w:val="-2"/>
          <w:sz w:val="19"/>
        </w:rPr>
        <w:t> </w:t>
      </w:r>
      <w:r>
        <w:rPr>
          <w:sz w:val="19"/>
        </w:rPr>
        <w:t>у</w:t>
      </w:r>
      <w:r>
        <w:rPr>
          <w:spacing w:val="-2"/>
          <w:sz w:val="19"/>
        </w:rPr>
        <w:t> </w:t>
      </w:r>
      <w:r>
        <w:rPr>
          <w:sz w:val="19"/>
        </w:rPr>
        <w:t>него пищальников</w:t>
      </w:r>
      <w:r>
        <w:rPr>
          <w:spacing w:val="-7"/>
          <w:sz w:val="19"/>
        </w:rPr>
        <w:t> </w:t>
      </w:r>
      <w:r>
        <w:rPr>
          <w:sz w:val="19"/>
        </w:rPr>
        <w:t>500</w:t>
      </w:r>
      <w:r>
        <w:rPr>
          <w:spacing w:val="-7"/>
          <w:sz w:val="19"/>
        </w:rPr>
        <w:t> </w:t>
      </w:r>
      <w:r>
        <w:rPr>
          <w:sz w:val="19"/>
        </w:rPr>
        <w:t>человек,</w:t>
      </w:r>
      <w:r>
        <w:rPr>
          <w:spacing w:val="-7"/>
          <w:sz w:val="19"/>
        </w:rPr>
        <w:t> </w:t>
      </w:r>
      <w:r>
        <w:rPr>
          <w:sz w:val="19"/>
        </w:rPr>
        <w:t>да</w:t>
      </w:r>
      <w:r>
        <w:rPr>
          <w:spacing w:val="-7"/>
          <w:sz w:val="19"/>
        </w:rPr>
        <w:t> </w:t>
      </w:r>
      <w:r>
        <w:rPr>
          <w:sz w:val="19"/>
        </w:rPr>
        <w:t>с</w:t>
      </w:r>
      <w:r>
        <w:rPr>
          <w:spacing w:val="-7"/>
          <w:sz w:val="19"/>
        </w:rPr>
        <w:t> </w:t>
      </w:r>
      <w:r>
        <w:rPr>
          <w:sz w:val="19"/>
        </w:rPr>
        <w:t>ним</w:t>
      </w:r>
      <w:r>
        <w:rPr>
          <w:spacing w:val="-7"/>
          <w:sz w:val="19"/>
        </w:rPr>
        <w:t> </w:t>
      </w:r>
      <w:r>
        <w:rPr>
          <w:sz w:val="19"/>
        </w:rPr>
        <w:t>голов</w:t>
      </w:r>
      <w:r>
        <w:rPr>
          <w:spacing w:val="-7"/>
          <w:sz w:val="19"/>
        </w:rPr>
        <w:t> </w:t>
      </w:r>
      <w:r>
        <w:rPr>
          <w:sz w:val="19"/>
        </w:rPr>
        <w:t>ста</w:t>
      </w:r>
      <w:r>
        <w:rPr>
          <w:spacing w:val="-7"/>
          <w:sz w:val="19"/>
        </w:rPr>
        <w:t> </w:t>
      </w:r>
      <w:r>
        <w:rPr>
          <w:sz w:val="19"/>
        </w:rPr>
        <w:t>человек</w:t>
      </w:r>
      <w:r>
        <w:rPr>
          <w:spacing w:val="-7"/>
          <w:sz w:val="19"/>
        </w:rPr>
        <w:t> </w:t>
      </w:r>
      <w:r>
        <w:rPr>
          <w:sz w:val="19"/>
        </w:rPr>
        <w:t>сын</w:t>
      </w:r>
      <w:r>
        <w:rPr>
          <w:spacing w:val="-7"/>
          <w:sz w:val="19"/>
        </w:rPr>
        <w:t> </w:t>
      </w:r>
      <w:r>
        <w:rPr>
          <w:sz w:val="19"/>
        </w:rPr>
        <w:t>боярской,</w:t>
      </w:r>
      <w:r>
        <w:rPr>
          <w:spacing w:val="-7"/>
          <w:sz w:val="19"/>
        </w:rPr>
        <w:t> </w:t>
      </w:r>
      <w:r>
        <w:rPr>
          <w:sz w:val="19"/>
        </w:rPr>
        <w:t>а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другой</w:t>
      </w:r>
      <w:r>
        <w:rPr>
          <w:spacing w:val="-7"/>
          <w:sz w:val="19"/>
        </w:rPr>
        <w:t> </w:t>
      </w:r>
      <w:r>
        <w:rPr>
          <w:sz w:val="19"/>
        </w:rPr>
        <w:t>ста- тье</w:t>
      </w:r>
      <w:r>
        <w:rPr>
          <w:spacing w:val="-11"/>
          <w:sz w:val="19"/>
        </w:rPr>
        <w:t> </w:t>
      </w:r>
      <w:r>
        <w:rPr>
          <w:sz w:val="19"/>
        </w:rPr>
        <w:t>дьяк</w:t>
      </w:r>
      <w:r>
        <w:rPr>
          <w:spacing w:val="-11"/>
          <w:sz w:val="19"/>
        </w:rPr>
        <w:t> </w:t>
      </w:r>
      <w:r>
        <w:rPr>
          <w:sz w:val="19"/>
        </w:rPr>
        <w:t>Ржевский,</w:t>
      </w:r>
      <w:r>
        <w:rPr>
          <w:spacing w:val="-11"/>
          <w:sz w:val="19"/>
        </w:rPr>
        <w:t> </w:t>
      </w:r>
      <w:r>
        <w:rPr>
          <w:sz w:val="19"/>
        </w:rPr>
        <w:t>а</w:t>
      </w:r>
      <w:r>
        <w:rPr>
          <w:spacing w:val="-11"/>
          <w:sz w:val="19"/>
        </w:rPr>
        <w:t> </w:t>
      </w:r>
      <w:r>
        <w:rPr>
          <w:sz w:val="19"/>
        </w:rPr>
        <w:t>у</w:t>
      </w:r>
      <w:r>
        <w:rPr>
          <w:spacing w:val="-11"/>
          <w:sz w:val="19"/>
        </w:rPr>
        <w:t> </w:t>
      </w:r>
      <w:r>
        <w:rPr>
          <w:sz w:val="19"/>
        </w:rPr>
        <w:t>него</w:t>
      </w:r>
      <w:r>
        <w:rPr>
          <w:spacing w:val="-11"/>
          <w:sz w:val="19"/>
        </w:rPr>
        <w:t> </w:t>
      </w:r>
      <w:r>
        <w:rPr>
          <w:sz w:val="19"/>
        </w:rPr>
        <w:t>пищальников</w:t>
      </w:r>
      <w:r>
        <w:rPr>
          <w:spacing w:val="-11"/>
          <w:sz w:val="19"/>
        </w:rPr>
        <w:t> </w:t>
      </w:r>
      <w:r>
        <w:rPr>
          <w:sz w:val="19"/>
        </w:rPr>
        <w:t>500</w:t>
      </w:r>
      <w:r>
        <w:rPr>
          <w:spacing w:val="-11"/>
          <w:sz w:val="19"/>
        </w:rPr>
        <w:t> </w:t>
      </w:r>
      <w:r>
        <w:rPr>
          <w:sz w:val="19"/>
        </w:rPr>
        <w:t>человек,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у</w:t>
      </w:r>
      <w:r>
        <w:rPr>
          <w:spacing w:val="-11"/>
          <w:sz w:val="19"/>
        </w:rPr>
        <w:t> </w:t>
      </w:r>
      <w:r>
        <w:rPr>
          <w:sz w:val="19"/>
        </w:rPr>
        <w:t>всяких</w:t>
      </w:r>
      <w:r>
        <w:rPr>
          <w:spacing w:val="-11"/>
          <w:sz w:val="19"/>
        </w:rPr>
        <w:t> </w:t>
      </w:r>
      <w:r>
        <w:rPr>
          <w:sz w:val="19"/>
        </w:rPr>
        <w:t>у</w:t>
      </w:r>
      <w:r>
        <w:rPr>
          <w:spacing w:val="-11"/>
          <w:sz w:val="19"/>
        </w:rPr>
        <w:t> </w:t>
      </w:r>
      <w:r>
        <w:rPr>
          <w:sz w:val="19"/>
        </w:rPr>
        <w:t>ста</w:t>
      </w:r>
      <w:r>
        <w:rPr>
          <w:spacing w:val="-11"/>
          <w:sz w:val="19"/>
        </w:rPr>
        <w:t> </w:t>
      </w:r>
      <w:r>
        <w:rPr>
          <w:sz w:val="19"/>
        </w:rPr>
        <w:t>человек</w:t>
      </w:r>
      <w:r>
        <w:rPr>
          <w:spacing w:val="-11"/>
          <w:sz w:val="19"/>
        </w:rPr>
        <w:t> </w:t>
      </w:r>
      <w:r>
        <w:rPr>
          <w:sz w:val="19"/>
        </w:rPr>
        <w:t>сын боярской… (</w:t>
      </w:r>
      <w:r>
        <w:rPr>
          <w:rFonts w:ascii="Book Antiqua" w:hAnsi="Book Antiqua"/>
          <w:i/>
          <w:sz w:val="19"/>
        </w:rPr>
        <w:t>Из летописи</w:t>
      </w:r>
      <w:r>
        <w:rPr>
          <w:sz w:val="19"/>
        </w:rPr>
        <w:t>.)</w:t>
      </w:r>
    </w:p>
    <w:p>
      <w:pPr>
        <w:pStyle w:val="BodyText"/>
        <w:spacing w:before="6"/>
        <w:rPr>
          <w:sz w:val="4"/>
        </w:rPr>
      </w:pPr>
      <w:r>
        <w:rPr/>
        <w:pict>
          <v:shape style="position:absolute;margin-left:39.685001pt;margin-top:3.919797pt;width:161.6pt;height:.1pt;mso-position-horizontal-relative:page;mso-position-vertical-relative:paragraph;z-index:-15466496;mso-wrap-distance-left:0;mso-wrap-distance-right:0" id="docshape2877" coordorigin="794,78" coordsize="3232,0" path="m794,78l4025,78e" filled="false" stroked="true" strokeweight=".5pt" strokecolor="#000000">
            <v:path arrowok="t"/>
            <v:stroke dashstyle="solid"/>
            <w10:wrap type="topAndBottom"/>
          </v:shape>
        </w:pict>
      </w:r>
    </w:p>
    <w:p>
      <w:pPr>
        <w:spacing w:before="17"/>
        <w:ind w:left="1020" w:right="0" w:firstLine="0"/>
        <w:jc w:val="both"/>
        <w:rPr>
          <w:sz w:val="19"/>
        </w:rPr>
      </w:pPr>
      <w:r>
        <w:rPr>
          <w:w w:val="95"/>
          <w:position w:val="5"/>
          <w:sz w:val="13"/>
        </w:rPr>
        <w:t>1</w:t>
      </w:r>
      <w:r>
        <w:rPr>
          <w:spacing w:val="53"/>
          <w:position w:val="5"/>
          <w:sz w:val="13"/>
        </w:rPr>
        <w:t> </w:t>
      </w:r>
      <w:r>
        <w:rPr>
          <w:w w:val="95"/>
          <w:sz w:val="19"/>
        </w:rPr>
        <w:t>Задания</w:t>
      </w:r>
      <w:r>
        <w:rPr>
          <w:spacing w:val="1"/>
          <w:sz w:val="19"/>
        </w:rPr>
        <w:t> </w:t>
      </w:r>
      <w:r>
        <w:rPr>
          <w:w w:val="95"/>
          <w:sz w:val="19"/>
        </w:rPr>
        <w:t>данного</w:t>
      </w:r>
      <w:r>
        <w:rPr>
          <w:spacing w:val="1"/>
          <w:sz w:val="19"/>
        </w:rPr>
        <w:t> </w:t>
      </w:r>
      <w:r>
        <w:rPr>
          <w:w w:val="95"/>
          <w:sz w:val="19"/>
        </w:rPr>
        <w:t>раздела</w:t>
      </w:r>
      <w:r>
        <w:rPr>
          <w:sz w:val="19"/>
        </w:rPr>
        <w:t> </w:t>
      </w:r>
      <w:r>
        <w:rPr>
          <w:w w:val="95"/>
          <w:sz w:val="19"/>
        </w:rPr>
        <w:t>выполняйте</w:t>
      </w:r>
      <w:r>
        <w:rPr>
          <w:spacing w:val="1"/>
          <w:sz w:val="19"/>
        </w:rPr>
        <w:t> </w:t>
      </w:r>
      <w:r>
        <w:rPr>
          <w:w w:val="95"/>
          <w:sz w:val="19"/>
        </w:rPr>
        <w:t>в</w:t>
      </w:r>
      <w:r>
        <w:rPr>
          <w:spacing w:val="1"/>
          <w:sz w:val="19"/>
        </w:rPr>
        <w:t> </w:t>
      </w:r>
      <w:r>
        <w:rPr>
          <w:spacing w:val="-2"/>
          <w:w w:val="95"/>
          <w:sz w:val="19"/>
        </w:rPr>
        <w:t>тетрадях.</w:t>
      </w:r>
    </w:p>
    <w:p>
      <w:pPr>
        <w:spacing w:after="0"/>
        <w:jc w:val="both"/>
        <w:rPr>
          <w:sz w:val="19"/>
        </w:rPr>
        <w:sectPr>
          <w:headerReference w:type="even" r:id="rId558"/>
          <w:pgSz w:w="9190" w:h="12020"/>
          <w:pgMar w:header="0" w:footer="0" w:top="0" w:bottom="280" w:left="0" w:right="0"/>
        </w:sectPr>
      </w:pPr>
    </w:p>
    <w:p>
      <w:pPr>
        <w:pStyle w:val="BodyText"/>
        <w:spacing w:before="11"/>
        <w:rPr>
          <w:sz w:val="14"/>
        </w:rPr>
      </w:pPr>
    </w:p>
    <w:p>
      <w:pPr>
        <w:spacing w:line="204" w:lineRule="auto" w:before="116"/>
        <w:ind w:left="1190" w:right="791" w:hanging="397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8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3</w:t>
      </w:r>
      <w:r>
        <w:rPr>
          <w:rFonts w:ascii="Calibri" w:hAnsi="Calibri"/>
          <w:b/>
          <w:color w:val="FFFFFF"/>
          <w:spacing w:val="-8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79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Рассмотрите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картину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художника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В.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Демидова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фотографии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памятников</w:t>
      </w:r>
      <w:r>
        <w:rPr>
          <w:rFonts w:ascii="Tahoma" w:hAnsi="Tahoma"/>
          <w:color w:val="000000"/>
          <w:spacing w:val="-9"/>
          <w:sz w:val="19"/>
        </w:rPr>
        <w:t> </w:t>
      </w:r>
      <w:r>
        <w:rPr>
          <w:rFonts w:ascii="Tahoma" w:hAnsi="Tahoma"/>
          <w:color w:val="000000"/>
          <w:sz w:val="19"/>
        </w:rPr>
        <w:t>историче- </w:t>
      </w:r>
      <w:r>
        <w:rPr>
          <w:rFonts w:ascii="Tahoma" w:hAnsi="Tahoma"/>
          <w:color w:val="000000"/>
          <w:w w:val="95"/>
          <w:sz w:val="19"/>
        </w:rPr>
        <w:t>ским деятелям. С именем какого исторического лица связан сюжет картины худож- </w:t>
      </w:r>
      <w:r>
        <w:rPr>
          <w:rFonts w:ascii="Tahoma" w:hAnsi="Tahoma"/>
          <w:color w:val="000000"/>
          <w:sz w:val="19"/>
        </w:rPr>
        <w:t>ника Демидова?</w:t>
      </w:r>
    </w:p>
    <w:p>
      <w:pPr>
        <w:pStyle w:val="BodyText"/>
        <w:spacing w:before="4"/>
        <w:rPr>
          <w:rFonts w:ascii="Tahoma"/>
          <w:sz w:val="8"/>
        </w:rPr>
      </w:pPr>
      <w:r>
        <w:rPr/>
        <w:pict>
          <v:group style="position:absolute;margin-left:22.379999pt;margin-top:6.272275pt;width:220.7pt;height:190.8pt;mso-position-horizontal-relative:page;mso-position-vertical-relative:paragraph;z-index:-15465472;mso-wrap-distance-left:0;mso-wrap-distance-right:0" id="docshapegroup2885" coordorigin="448,125" coordsize="4414,3816">
            <v:rect style="position:absolute;left:447;top:125;width:2981;height:3816" id="docshape2886" filled="true" fillcolor="#000000" stroked="false">
              <v:fill opacity="32768f" type="solid"/>
            </v:rect>
            <v:shape style="position:absolute;left:520;top:198;width:2837;height:3672" type="#_x0000_t75" id="docshape2887" stroked="false">
              <v:imagedata r:id="rId561" o:title=""/>
            </v:shape>
            <v:rect style="position:absolute;left:520;top:198;width:2837;height:3672" id="docshape2888" filled="false" stroked="true" strokeweight="1pt" strokecolor="#ffffff">
              <v:stroke dashstyle="solid"/>
            </v:rect>
            <v:rect style="position:absolute;left:3492;top:147;width:1368;height:2542" id="docshape2889" filled="true" fillcolor="#000000" stroked="false">
              <v:fill opacity="32768f" type="solid"/>
            </v:rect>
            <v:shape style="position:absolute;left:3565;top:219;width:1223;height:2399" type="#_x0000_t75" id="docshape2890" stroked="false">
              <v:imagedata r:id="rId562" o:title=""/>
            </v:shape>
            <v:rect style="position:absolute;left:3565;top:219;width:1223;height:2403" id="docshape2891" filled="false" stroked="true" strokeweight="1.0pt" strokecolor="#ffffff">
              <v:stroke dashstyle="solid"/>
            </v:rect>
            <w10:wrap type="topAndBottom"/>
          </v:group>
        </w:pict>
      </w:r>
      <w:r>
        <w:rPr/>
        <w:pict>
          <v:group style="position:absolute;margin-left:249.403pt;margin-top:7.393275pt;width:94.35pt;height:127.1pt;mso-position-horizontal-relative:page;mso-position-vertical-relative:paragraph;z-index:-15464960;mso-wrap-distance-left:0;mso-wrap-distance-right:0" id="docshapegroup2892" coordorigin="4988,148" coordsize="1887,2542">
            <v:rect style="position:absolute;left:4988;top:147;width:1887;height:2542" id="docshape2893" filled="true" fillcolor="#000000" stroked="false">
              <v:fill opacity="32768f" type="solid"/>
            </v:rect>
            <v:shape style="position:absolute;left:5060;top:220;width:1747;height:2400" type="#_x0000_t75" id="docshape2894" stroked="false">
              <v:imagedata r:id="rId563" o:title=""/>
            </v:shape>
            <v:rect style="position:absolute;left:5060;top:220;width:1747;height:2401" id="docshape2895" filled="false" stroked="true" strokeweight="1pt" strokecolor="#ffffff">
              <v:stroke dashstyle="solid"/>
            </v:rect>
            <w10:wrap type="topAndBottom"/>
          </v:group>
        </w:pict>
      </w:r>
      <w:r>
        <w:rPr/>
        <w:pict>
          <v:group style="position:absolute;margin-left:350.410004pt;margin-top:7.393275pt;width:72.4pt;height:127.1pt;mso-position-horizontal-relative:page;mso-position-vertical-relative:paragraph;z-index:-15464448;mso-wrap-distance-left:0;mso-wrap-distance-right:0" id="docshapegroup2896" coordorigin="7008,148" coordsize="1448,2542">
            <v:rect style="position:absolute;left:7008;top:147;width:1448;height:2542" id="docshape2897" filled="true" fillcolor="#000000" stroked="false">
              <v:fill opacity="32768f" type="solid"/>
            </v:rect>
            <v:shape style="position:absolute;left:7080;top:221;width:1307;height:2400" type="#_x0000_t75" id="docshape2898" stroked="false">
              <v:imagedata r:id="rId564" o:title=""/>
            </v:shape>
            <v:rect style="position:absolute;left:7080;top:220;width:1307;height:2401" id="docshape2899" filled="false" stroked="true" strokeweight="1pt" strokecolor="#ffffff">
              <v:stroke dashstyle="solid"/>
            </v:rect>
            <w10:wrap type="topAndBottom"/>
          </v:group>
        </w:pict>
      </w:r>
    </w:p>
    <w:p>
      <w:pPr>
        <w:spacing w:line="204" w:lineRule="auto" w:before="153"/>
        <w:ind w:left="1133" w:right="791" w:hanging="341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8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4</w:t>
      </w: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38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Прочитайте поэму М. Лермонтова «Песня о купце Калашникове...» (найдите текст поэмы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Интернете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или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возьмите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книгу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библиотеке),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ответьте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на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вопросы</w:t>
      </w:r>
      <w:r>
        <w:rPr>
          <w:rFonts w:ascii="Tahoma" w:hAnsi="Tahoma"/>
          <w:color w:val="000000"/>
          <w:spacing w:val="40"/>
          <w:sz w:val="19"/>
        </w:rPr>
        <w:t> </w:t>
      </w:r>
      <w:r>
        <w:rPr>
          <w:rFonts w:ascii="Tahoma" w:hAnsi="Tahoma"/>
          <w:color w:val="000000"/>
          <w:sz w:val="19"/>
        </w:rPr>
        <w:t>и выполните задания.</w:t>
      </w:r>
    </w:p>
    <w:p>
      <w:pPr>
        <w:pStyle w:val="ListParagraph"/>
        <w:numPr>
          <w:ilvl w:val="1"/>
          <w:numId w:val="136"/>
        </w:numPr>
        <w:tabs>
          <w:tab w:pos="1384" w:val="left" w:leader="none"/>
        </w:tabs>
        <w:spacing w:line="220" w:lineRule="exact" w:before="44" w:after="0"/>
        <w:ind w:left="1383" w:right="0" w:hanging="251"/>
        <w:jc w:val="both"/>
        <w:rPr>
          <w:sz w:val="19"/>
        </w:rPr>
      </w:pPr>
      <w:r>
        <w:rPr/>
        <w:pict>
          <v:rect style="position:absolute;margin-left:45.354pt;margin-top:6.035337pt;width:5.669pt;height:5.669pt;mso-position-horizontal-relative:page;mso-position-vertical-relative:paragraph;z-index:15993344" id="docshape2900" filled="true" fillcolor="#db413f" stroked="false">
            <v:fill type="solid"/>
            <w10:wrap type="none"/>
          </v:rect>
        </w:pict>
      </w:r>
      <w:r>
        <w:rPr>
          <w:sz w:val="19"/>
        </w:rPr>
        <w:t>Какие</w:t>
      </w:r>
      <w:r>
        <w:rPr>
          <w:spacing w:val="2"/>
          <w:sz w:val="19"/>
        </w:rPr>
        <w:t> </w:t>
      </w:r>
      <w:r>
        <w:rPr>
          <w:sz w:val="19"/>
        </w:rPr>
        <w:t>исторические</w:t>
      </w:r>
      <w:r>
        <w:rPr>
          <w:spacing w:val="2"/>
          <w:sz w:val="19"/>
        </w:rPr>
        <w:t> </w:t>
      </w:r>
      <w:r>
        <w:rPr>
          <w:sz w:val="19"/>
        </w:rPr>
        <w:t>события</w:t>
      </w:r>
      <w:r>
        <w:rPr>
          <w:spacing w:val="3"/>
          <w:sz w:val="19"/>
        </w:rPr>
        <w:t> </w:t>
      </w:r>
      <w:r>
        <w:rPr>
          <w:sz w:val="19"/>
        </w:rPr>
        <w:t>упомянуты</w:t>
      </w:r>
      <w:r>
        <w:rPr>
          <w:spacing w:val="2"/>
          <w:sz w:val="19"/>
        </w:rPr>
        <w:t> </w:t>
      </w:r>
      <w:r>
        <w:rPr>
          <w:sz w:val="19"/>
        </w:rPr>
        <w:t>в</w:t>
      </w:r>
      <w:r>
        <w:rPr>
          <w:spacing w:val="3"/>
          <w:sz w:val="19"/>
        </w:rPr>
        <w:t> </w:t>
      </w:r>
      <w:r>
        <w:rPr>
          <w:sz w:val="19"/>
        </w:rPr>
        <w:t>поэме?</w:t>
      </w:r>
      <w:r>
        <w:rPr>
          <w:spacing w:val="2"/>
          <w:sz w:val="19"/>
        </w:rPr>
        <w:t> </w:t>
      </w:r>
      <w:r>
        <w:rPr>
          <w:sz w:val="19"/>
        </w:rPr>
        <w:t>Когда</w:t>
      </w:r>
      <w:r>
        <w:rPr>
          <w:spacing w:val="2"/>
          <w:sz w:val="19"/>
        </w:rPr>
        <w:t> </w:t>
      </w:r>
      <w:r>
        <w:rPr>
          <w:sz w:val="19"/>
        </w:rPr>
        <w:t>они</w:t>
      </w:r>
      <w:r>
        <w:rPr>
          <w:spacing w:val="3"/>
          <w:sz w:val="19"/>
        </w:rPr>
        <w:t> </w:t>
      </w:r>
      <w:r>
        <w:rPr>
          <w:sz w:val="19"/>
        </w:rPr>
        <w:t>могли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произойти?</w:t>
      </w:r>
    </w:p>
    <w:p>
      <w:pPr>
        <w:pStyle w:val="ListParagraph"/>
        <w:numPr>
          <w:ilvl w:val="1"/>
          <w:numId w:val="136"/>
        </w:numPr>
        <w:tabs>
          <w:tab w:pos="1367" w:val="left" w:leader="none"/>
        </w:tabs>
        <w:spacing w:line="220" w:lineRule="auto" w:before="5" w:after="0"/>
        <w:ind w:left="1133" w:right="791" w:firstLine="0"/>
        <w:jc w:val="both"/>
        <w:rPr>
          <w:sz w:val="19"/>
        </w:rPr>
      </w:pPr>
      <w:r>
        <w:rPr>
          <w:w w:val="95"/>
          <w:sz w:val="19"/>
        </w:rPr>
        <w:t>Проанализируйте сюжетную линию поэмы. Соответствуют ли обещания царя его </w:t>
      </w:r>
      <w:r>
        <w:rPr>
          <w:sz w:val="19"/>
        </w:rPr>
        <w:t>поступкам?</w:t>
      </w:r>
      <w:r>
        <w:rPr>
          <w:spacing w:val="-5"/>
          <w:sz w:val="19"/>
        </w:rPr>
        <w:t> </w:t>
      </w:r>
      <w:r>
        <w:rPr>
          <w:sz w:val="19"/>
        </w:rPr>
        <w:t>3)</w:t>
      </w:r>
      <w:r>
        <w:rPr>
          <w:spacing w:val="-5"/>
          <w:sz w:val="19"/>
        </w:rPr>
        <w:t> </w:t>
      </w:r>
      <w:r>
        <w:rPr>
          <w:sz w:val="19"/>
        </w:rPr>
        <w:t>Почему</w:t>
      </w:r>
      <w:r>
        <w:rPr>
          <w:spacing w:val="-5"/>
          <w:sz w:val="19"/>
        </w:rPr>
        <w:t> </w:t>
      </w:r>
      <w:r>
        <w:rPr>
          <w:sz w:val="19"/>
        </w:rPr>
        <w:t>царь</w:t>
      </w:r>
      <w:r>
        <w:rPr>
          <w:spacing w:val="-5"/>
          <w:sz w:val="19"/>
        </w:rPr>
        <w:t> </w:t>
      </w:r>
      <w:r>
        <w:rPr>
          <w:sz w:val="19"/>
        </w:rPr>
        <w:t>казнил</w:t>
      </w:r>
      <w:r>
        <w:rPr>
          <w:spacing w:val="-5"/>
          <w:sz w:val="19"/>
        </w:rPr>
        <w:t> </w:t>
      </w:r>
      <w:r>
        <w:rPr>
          <w:sz w:val="19"/>
        </w:rPr>
        <w:t>купца</w:t>
      </w:r>
      <w:r>
        <w:rPr>
          <w:spacing w:val="-5"/>
          <w:sz w:val="19"/>
        </w:rPr>
        <w:t> </w:t>
      </w:r>
      <w:r>
        <w:rPr>
          <w:sz w:val="19"/>
        </w:rPr>
        <w:t>Калашникова?</w:t>
      </w:r>
      <w:r>
        <w:rPr>
          <w:spacing w:val="-5"/>
          <w:sz w:val="19"/>
        </w:rPr>
        <w:t> </w:t>
      </w:r>
      <w:r>
        <w:rPr>
          <w:sz w:val="19"/>
        </w:rPr>
        <w:t>Какие</w:t>
      </w:r>
      <w:r>
        <w:rPr>
          <w:spacing w:val="-5"/>
          <w:sz w:val="19"/>
        </w:rPr>
        <w:t> </w:t>
      </w:r>
      <w:r>
        <w:rPr>
          <w:sz w:val="19"/>
        </w:rPr>
        <w:t>стороны</w:t>
      </w:r>
      <w:r>
        <w:rPr>
          <w:spacing w:val="-5"/>
          <w:sz w:val="19"/>
        </w:rPr>
        <w:t> </w:t>
      </w:r>
      <w:r>
        <w:rPr>
          <w:sz w:val="19"/>
        </w:rPr>
        <w:t>характера Ивана IV показал М. Лермонтов?</w:t>
      </w:r>
    </w:p>
    <w:p>
      <w:pPr>
        <w:spacing w:before="174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12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5</w:t>
      </w:r>
      <w:r>
        <w:rPr>
          <w:rFonts w:ascii="Calibri" w:hAnsi="Calibri"/>
          <w:b/>
          <w:color w:val="FFFFFF"/>
          <w:spacing w:val="-11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77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Прочитайте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отрывок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из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сочинения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историка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Р.</w:t>
      </w:r>
      <w:r>
        <w:rPr>
          <w:rFonts w:ascii="Tahoma" w:hAnsi="Tahoma"/>
          <w:color w:val="000000"/>
          <w:spacing w:val="-15"/>
          <w:sz w:val="19"/>
        </w:rPr>
        <w:t> </w:t>
      </w:r>
      <w:r>
        <w:rPr>
          <w:rFonts w:ascii="Tahoma" w:hAnsi="Tahoma"/>
          <w:color w:val="000000"/>
          <w:sz w:val="19"/>
        </w:rPr>
        <w:t>Ю.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Виппера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15"/>
          <w:sz w:val="19"/>
        </w:rPr>
        <w:t> </w:t>
      </w:r>
      <w:r>
        <w:rPr>
          <w:rFonts w:ascii="Tahoma" w:hAnsi="Tahoma"/>
          <w:color w:val="000000"/>
          <w:sz w:val="19"/>
        </w:rPr>
        <w:t>ответьте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z w:val="19"/>
        </w:rPr>
        <w:t>на</w:t>
      </w:r>
      <w:r>
        <w:rPr>
          <w:rFonts w:ascii="Tahoma" w:hAnsi="Tahoma"/>
          <w:color w:val="000000"/>
          <w:spacing w:val="-14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вопросы.</w:t>
      </w:r>
    </w:p>
    <w:p>
      <w:pPr>
        <w:spacing w:line="220" w:lineRule="auto" w:before="49"/>
        <w:ind w:left="793" w:right="791" w:firstLine="340"/>
        <w:jc w:val="both"/>
        <w:rPr>
          <w:sz w:val="19"/>
        </w:rPr>
      </w:pPr>
      <w:r>
        <w:rPr>
          <w:sz w:val="19"/>
        </w:rPr>
        <w:t>Если бы [он] умер в 1566 г., в момент своих величайших успехов на западном фронте, своего приготовления к окончательному завоеванию Ливонии, </w:t>
      </w:r>
      <w:r>
        <w:rPr>
          <w:sz w:val="19"/>
        </w:rPr>
        <w:t>историче- ская</w:t>
      </w:r>
      <w:r>
        <w:rPr>
          <w:spacing w:val="-6"/>
          <w:sz w:val="19"/>
        </w:rPr>
        <w:t> </w:t>
      </w:r>
      <w:r>
        <w:rPr>
          <w:sz w:val="19"/>
        </w:rPr>
        <w:t>память</w:t>
      </w:r>
      <w:r>
        <w:rPr>
          <w:spacing w:val="-6"/>
          <w:sz w:val="19"/>
        </w:rPr>
        <w:t> </w:t>
      </w:r>
      <w:r>
        <w:rPr>
          <w:sz w:val="19"/>
        </w:rPr>
        <w:t>присвоила</w:t>
      </w:r>
      <w:r>
        <w:rPr>
          <w:spacing w:val="-6"/>
          <w:sz w:val="19"/>
        </w:rPr>
        <w:t> </w:t>
      </w:r>
      <w:r>
        <w:rPr>
          <w:sz w:val="19"/>
        </w:rPr>
        <w:t>бы</w:t>
      </w:r>
      <w:r>
        <w:rPr>
          <w:spacing w:val="-6"/>
          <w:sz w:val="19"/>
        </w:rPr>
        <w:t> </w:t>
      </w:r>
      <w:r>
        <w:rPr>
          <w:sz w:val="19"/>
        </w:rPr>
        <w:t>ему</w:t>
      </w:r>
      <w:r>
        <w:rPr>
          <w:spacing w:val="-6"/>
          <w:sz w:val="19"/>
        </w:rPr>
        <w:t> </w:t>
      </w:r>
      <w:r>
        <w:rPr>
          <w:sz w:val="19"/>
        </w:rPr>
        <w:t>имя</w:t>
      </w:r>
      <w:r>
        <w:rPr>
          <w:spacing w:val="-6"/>
          <w:sz w:val="19"/>
        </w:rPr>
        <w:t> </w:t>
      </w:r>
      <w:r>
        <w:rPr>
          <w:sz w:val="19"/>
        </w:rPr>
        <w:t>великого</w:t>
      </w:r>
      <w:r>
        <w:rPr>
          <w:spacing w:val="-6"/>
          <w:sz w:val="19"/>
        </w:rPr>
        <w:t> </w:t>
      </w:r>
      <w:r>
        <w:rPr>
          <w:sz w:val="19"/>
        </w:rPr>
        <w:t>завоевателя,</w:t>
      </w:r>
      <w:r>
        <w:rPr>
          <w:spacing w:val="-6"/>
          <w:sz w:val="19"/>
        </w:rPr>
        <w:t> </w:t>
      </w:r>
      <w:r>
        <w:rPr>
          <w:sz w:val="19"/>
        </w:rPr>
        <w:t>создателя</w:t>
      </w:r>
      <w:r>
        <w:rPr>
          <w:spacing w:val="-6"/>
          <w:sz w:val="19"/>
        </w:rPr>
        <w:t> </w:t>
      </w:r>
      <w:r>
        <w:rPr>
          <w:sz w:val="19"/>
        </w:rPr>
        <w:t>крупнейшей</w:t>
      </w:r>
      <w:r>
        <w:rPr>
          <w:spacing w:val="-6"/>
          <w:sz w:val="19"/>
        </w:rPr>
        <w:t> </w:t>
      </w:r>
      <w:r>
        <w:rPr>
          <w:sz w:val="19"/>
        </w:rPr>
        <w:t>в </w:t>
      </w:r>
      <w:r>
        <w:rPr>
          <w:w w:val="95"/>
          <w:sz w:val="19"/>
        </w:rPr>
        <w:t>мире державы… Вина утраты покорённого им Прибалтийского края пала бы тогда на </w:t>
      </w:r>
      <w:r>
        <w:rPr>
          <w:sz w:val="19"/>
        </w:rPr>
        <w:t>его преемников… Его пороки, его казни были бы ему прощены так же, как потом- ство простило Александру Македонскому его злодеяния.</w:t>
      </w:r>
    </w:p>
    <w:p>
      <w:pPr>
        <w:spacing w:line="220" w:lineRule="auto" w:before="81"/>
        <w:ind w:left="1133" w:right="792" w:firstLine="0"/>
        <w:jc w:val="both"/>
        <w:rPr>
          <w:rFonts w:ascii="Tahoma" w:hAnsi="Tahoma"/>
          <w:sz w:val="19"/>
        </w:rPr>
      </w:pPr>
      <w:r>
        <w:rPr/>
        <w:pict>
          <v:rect style="position:absolute;margin-left:45.354pt;margin-top:7.124769pt;width:5.669pt;height:5.669pt;mso-position-horizontal-relative:page;mso-position-vertical-relative:paragraph;z-index:15993856" id="docshape2901" filled="true" fillcolor="#db413f" stroked="false">
            <v:fill type="solid"/>
            <w10:wrap type="none"/>
          </v:rect>
        </w:pict>
      </w:r>
      <w:r>
        <w:rPr>
          <w:rFonts w:ascii="Tahoma" w:hAnsi="Tahoma"/>
          <w:spacing w:val="-2"/>
          <w:sz w:val="19"/>
        </w:rPr>
        <w:t>1)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Можно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ли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согласиться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мнением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историка?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Почему?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2)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Можно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ли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признать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итоги </w:t>
      </w:r>
      <w:r>
        <w:rPr>
          <w:rFonts w:ascii="Tahoma" w:hAnsi="Tahoma"/>
          <w:w w:val="95"/>
          <w:sz w:val="19"/>
        </w:rPr>
        <w:t>правления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Ивана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IV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успешными?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Подтвердите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свою</w:t>
      </w:r>
      <w:r>
        <w:rPr>
          <w:rFonts w:ascii="Tahoma" w:hAnsi="Tahoma"/>
          <w:spacing w:val="-8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позицию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историческими</w:t>
      </w:r>
      <w:r>
        <w:rPr>
          <w:rFonts w:ascii="Tahoma" w:hAnsi="Tahoma"/>
          <w:spacing w:val="-9"/>
          <w:w w:val="9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фактами.</w:t>
      </w:r>
    </w:p>
    <w:p>
      <w:pPr>
        <w:pStyle w:val="BodyText"/>
        <w:spacing w:before="3"/>
        <w:rPr>
          <w:rFonts w:ascii="Tahoma"/>
          <w:sz w:val="17"/>
        </w:rPr>
      </w:pPr>
    </w:p>
    <w:p>
      <w:pPr>
        <w:spacing w:line="192" w:lineRule="auto" w:before="0"/>
        <w:ind w:left="1190" w:right="791" w:hanging="397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4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6</w:t>
      </w:r>
      <w:r>
        <w:rPr>
          <w:rFonts w:ascii="Calibri" w:hAnsi="Calibri"/>
          <w:b/>
          <w:color w:val="FFFFFF"/>
          <w:spacing w:val="-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4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«Прочитайте отрывок из «Истории государства Российского» Н. Карамзина и от- ветьте на вопросы.</w:t>
      </w:r>
    </w:p>
    <w:p>
      <w:pPr>
        <w:spacing w:line="220" w:lineRule="auto" w:before="91"/>
        <w:ind w:left="793" w:right="791" w:firstLine="340"/>
        <w:jc w:val="both"/>
        <w:rPr>
          <w:sz w:val="19"/>
        </w:rPr>
      </w:pPr>
      <w:r>
        <w:rPr>
          <w:w w:val="95"/>
          <w:sz w:val="19"/>
        </w:rPr>
        <w:t>Иван изъявлял уважение к Искусствам и Наукам, лаская иноземцев </w:t>
      </w:r>
      <w:r>
        <w:rPr>
          <w:w w:val="95"/>
          <w:sz w:val="19"/>
        </w:rPr>
        <w:t>просвещён- </w:t>
      </w:r>
      <w:r>
        <w:rPr>
          <w:sz w:val="19"/>
        </w:rPr>
        <w:t>ных:</w:t>
      </w:r>
      <w:r>
        <w:rPr>
          <w:spacing w:val="-1"/>
          <w:sz w:val="19"/>
        </w:rPr>
        <w:t> </w:t>
      </w:r>
      <w:r>
        <w:rPr>
          <w:sz w:val="19"/>
        </w:rPr>
        <w:t>не</w:t>
      </w:r>
      <w:r>
        <w:rPr>
          <w:spacing w:val="-1"/>
          <w:sz w:val="19"/>
        </w:rPr>
        <w:t> </w:t>
      </w:r>
      <w:r>
        <w:rPr>
          <w:sz w:val="19"/>
        </w:rPr>
        <w:t>основал</w:t>
      </w:r>
      <w:r>
        <w:rPr>
          <w:spacing w:val="-1"/>
          <w:sz w:val="19"/>
        </w:rPr>
        <w:t> </w:t>
      </w:r>
      <w:r>
        <w:rPr>
          <w:sz w:val="19"/>
        </w:rPr>
        <w:t>академий,</w:t>
      </w:r>
      <w:r>
        <w:rPr>
          <w:spacing w:val="-1"/>
          <w:sz w:val="19"/>
        </w:rPr>
        <w:t> </w:t>
      </w:r>
      <w:r>
        <w:rPr>
          <w:sz w:val="19"/>
        </w:rPr>
        <w:t>но</w:t>
      </w:r>
      <w:r>
        <w:rPr>
          <w:spacing w:val="-1"/>
          <w:sz w:val="19"/>
        </w:rPr>
        <w:t> </w:t>
      </w:r>
      <w:r>
        <w:rPr>
          <w:sz w:val="19"/>
        </w:rPr>
        <w:t>способствовал</w:t>
      </w:r>
      <w:r>
        <w:rPr>
          <w:spacing w:val="-1"/>
          <w:sz w:val="19"/>
        </w:rPr>
        <w:t> </w:t>
      </w:r>
      <w:r>
        <w:rPr>
          <w:sz w:val="19"/>
        </w:rPr>
        <w:t>народному</w:t>
      </w:r>
      <w:r>
        <w:rPr>
          <w:spacing w:val="-1"/>
          <w:sz w:val="19"/>
        </w:rPr>
        <w:t> </w:t>
      </w:r>
      <w:r>
        <w:rPr>
          <w:sz w:val="19"/>
        </w:rPr>
        <w:t>образованию</w:t>
      </w:r>
      <w:r>
        <w:rPr>
          <w:spacing w:val="-1"/>
          <w:sz w:val="19"/>
        </w:rPr>
        <w:t> </w:t>
      </w:r>
      <w:r>
        <w:rPr>
          <w:sz w:val="19"/>
        </w:rPr>
        <w:t>размножени- ем</w:t>
      </w:r>
      <w:r>
        <w:rPr>
          <w:spacing w:val="-14"/>
          <w:sz w:val="19"/>
        </w:rPr>
        <w:t> </w:t>
      </w:r>
      <w:r>
        <w:rPr>
          <w:sz w:val="19"/>
        </w:rPr>
        <w:t>школ</w:t>
      </w:r>
      <w:r>
        <w:rPr>
          <w:spacing w:val="-13"/>
          <w:sz w:val="19"/>
        </w:rPr>
        <w:t> </w:t>
      </w:r>
      <w:r>
        <w:rPr>
          <w:sz w:val="19"/>
        </w:rPr>
        <w:t>церковных,</w:t>
      </w:r>
      <w:r>
        <w:rPr>
          <w:spacing w:val="-13"/>
          <w:sz w:val="19"/>
        </w:rPr>
        <w:t> </w:t>
      </w:r>
      <w:r>
        <w:rPr>
          <w:sz w:val="19"/>
        </w:rPr>
        <w:t>где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миряне</w:t>
      </w:r>
      <w:r>
        <w:rPr>
          <w:spacing w:val="-14"/>
          <w:sz w:val="19"/>
        </w:rPr>
        <w:t> </w:t>
      </w:r>
      <w:r>
        <w:rPr>
          <w:sz w:val="19"/>
        </w:rPr>
        <w:t>учились</w:t>
      </w:r>
      <w:r>
        <w:rPr>
          <w:spacing w:val="-13"/>
          <w:sz w:val="19"/>
        </w:rPr>
        <w:t> </w:t>
      </w:r>
      <w:r>
        <w:rPr>
          <w:sz w:val="19"/>
        </w:rPr>
        <w:t>грамоте,</w:t>
      </w:r>
      <w:r>
        <w:rPr>
          <w:spacing w:val="-13"/>
          <w:sz w:val="19"/>
        </w:rPr>
        <w:t> </w:t>
      </w:r>
      <w:r>
        <w:rPr>
          <w:sz w:val="19"/>
        </w:rPr>
        <w:t>закону,</w:t>
      </w:r>
      <w:r>
        <w:rPr>
          <w:spacing w:val="-13"/>
          <w:sz w:val="19"/>
        </w:rPr>
        <w:t> </w:t>
      </w:r>
      <w:r>
        <w:rPr>
          <w:sz w:val="19"/>
        </w:rPr>
        <w:t>даже</w:t>
      </w:r>
      <w:r>
        <w:rPr>
          <w:spacing w:val="-13"/>
          <w:sz w:val="19"/>
        </w:rPr>
        <w:t> </w:t>
      </w:r>
      <w:r>
        <w:rPr>
          <w:sz w:val="19"/>
        </w:rPr>
        <w:t>Истории,</w:t>
      </w:r>
      <w:r>
        <w:rPr>
          <w:spacing w:val="-14"/>
          <w:sz w:val="19"/>
        </w:rPr>
        <w:t> </w:t>
      </w:r>
      <w:r>
        <w:rPr>
          <w:sz w:val="19"/>
        </w:rPr>
        <w:t>особенно готовясь быть людьми приказными, к стыду Бояр, которые ещё не все умели тогда писать. Наконец Иван знаменит в истории как законодавец…</w:t>
      </w:r>
    </w:p>
    <w:p>
      <w:pPr>
        <w:spacing w:after="0" w:line="220" w:lineRule="auto"/>
        <w:jc w:val="both"/>
        <w:rPr>
          <w:sz w:val="19"/>
        </w:rPr>
        <w:sectPr>
          <w:headerReference w:type="default" r:id="rId559"/>
          <w:headerReference w:type="even" r:id="rId560"/>
          <w:pgSz w:w="9190" w:h="12020"/>
          <w:pgMar w:header="0" w:footer="0" w:top="740" w:bottom="280" w:left="0" w:right="0"/>
          <w:pgNumType w:start="249"/>
        </w:sectPr>
      </w:pPr>
    </w:p>
    <w:p>
      <w:pPr>
        <w:pStyle w:val="BodyText"/>
        <w:spacing w:before="11"/>
        <w:rPr>
          <w:sz w:val="11"/>
        </w:rPr>
      </w:pPr>
    </w:p>
    <w:p>
      <w:pPr>
        <w:spacing w:line="220" w:lineRule="auto" w:before="110"/>
        <w:ind w:left="793" w:right="791" w:firstLine="340"/>
        <w:jc w:val="both"/>
        <w:rPr>
          <w:sz w:val="19"/>
        </w:rPr>
      </w:pPr>
      <w:r>
        <w:rPr>
          <w:sz w:val="19"/>
        </w:rPr>
        <w:t>В заключение скажем, что добрая слава Иоаннова пережила его худую славу</w:t>
      </w:r>
      <w:r>
        <w:rPr>
          <w:spacing w:val="80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народной</w:t>
      </w:r>
      <w:r>
        <w:rPr>
          <w:spacing w:val="-8"/>
          <w:sz w:val="19"/>
        </w:rPr>
        <w:t> </w:t>
      </w:r>
      <w:r>
        <w:rPr>
          <w:sz w:val="19"/>
        </w:rPr>
        <w:t>памяти:</w:t>
      </w:r>
      <w:r>
        <w:rPr>
          <w:spacing w:val="-8"/>
          <w:sz w:val="19"/>
        </w:rPr>
        <w:t> </w:t>
      </w:r>
      <w:r>
        <w:rPr>
          <w:sz w:val="19"/>
        </w:rPr>
        <w:t>стенания</w:t>
      </w:r>
      <w:r>
        <w:rPr>
          <w:spacing w:val="-8"/>
          <w:sz w:val="19"/>
        </w:rPr>
        <w:t> </w:t>
      </w:r>
      <w:r>
        <w:rPr>
          <w:sz w:val="19"/>
        </w:rPr>
        <w:t>умолкли,</w:t>
      </w:r>
      <w:r>
        <w:rPr>
          <w:spacing w:val="-8"/>
          <w:sz w:val="19"/>
        </w:rPr>
        <w:t> </w:t>
      </w:r>
      <w:r>
        <w:rPr>
          <w:sz w:val="19"/>
        </w:rPr>
        <w:t>жертвы</w:t>
      </w:r>
      <w:r>
        <w:rPr>
          <w:spacing w:val="-8"/>
          <w:sz w:val="19"/>
        </w:rPr>
        <w:t> </w:t>
      </w:r>
      <w:r>
        <w:rPr>
          <w:sz w:val="19"/>
        </w:rPr>
        <w:t>истлели,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старые</w:t>
      </w:r>
      <w:r>
        <w:rPr>
          <w:spacing w:val="-8"/>
          <w:sz w:val="19"/>
        </w:rPr>
        <w:t> </w:t>
      </w:r>
      <w:r>
        <w:rPr>
          <w:sz w:val="19"/>
        </w:rPr>
        <w:t>предания</w:t>
      </w:r>
      <w:r>
        <w:rPr>
          <w:spacing w:val="-8"/>
          <w:sz w:val="19"/>
        </w:rPr>
        <w:t> </w:t>
      </w:r>
      <w:r>
        <w:rPr>
          <w:sz w:val="19"/>
        </w:rPr>
        <w:t>затми- лись</w:t>
      </w:r>
      <w:r>
        <w:rPr>
          <w:spacing w:val="-5"/>
          <w:sz w:val="19"/>
        </w:rPr>
        <w:t> </w:t>
      </w:r>
      <w:r>
        <w:rPr>
          <w:sz w:val="19"/>
        </w:rPr>
        <w:t>новейшими;</w:t>
      </w:r>
      <w:r>
        <w:rPr>
          <w:spacing w:val="-5"/>
          <w:sz w:val="19"/>
        </w:rPr>
        <w:t> </w:t>
      </w:r>
      <w:r>
        <w:rPr>
          <w:sz w:val="19"/>
        </w:rPr>
        <w:t>но</w:t>
      </w:r>
      <w:r>
        <w:rPr>
          <w:spacing w:val="-5"/>
          <w:sz w:val="19"/>
        </w:rPr>
        <w:t> </w:t>
      </w:r>
      <w:r>
        <w:rPr>
          <w:sz w:val="19"/>
        </w:rPr>
        <w:t>имя</w:t>
      </w:r>
      <w:r>
        <w:rPr>
          <w:spacing w:val="-5"/>
          <w:sz w:val="19"/>
        </w:rPr>
        <w:t> </w:t>
      </w:r>
      <w:r>
        <w:rPr>
          <w:sz w:val="19"/>
        </w:rPr>
        <w:t>Иоанново</w:t>
      </w:r>
      <w:r>
        <w:rPr>
          <w:spacing w:val="-5"/>
          <w:sz w:val="19"/>
        </w:rPr>
        <w:t> </w:t>
      </w:r>
      <w:r>
        <w:rPr>
          <w:sz w:val="19"/>
        </w:rPr>
        <w:t>блистало</w:t>
      </w:r>
      <w:r>
        <w:rPr>
          <w:spacing w:val="-5"/>
          <w:sz w:val="19"/>
        </w:rPr>
        <w:t> </w:t>
      </w:r>
      <w:r>
        <w:rPr>
          <w:sz w:val="19"/>
        </w:rPr>
        <w:t>на</w:t>
      </w:r>
      <w:r>
        <w:rPr>
          <w:spacing w:val="-5"/>
          <w:sz w:val="19"/>
        </w:rPr>
        <w:t> </w:t>
      </w:r>
      <w:r>
        <w:rPr>
          <w:sz w:val="19"/>
        </w:rPr>
        <w:t>Судебнике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напоминало</w:t>
      </w:r>
      <w:r>
        <w:rPr>
          <w:spacing w:val="-5"/>
          <w:sz w:val="19"/>
        </w:rPr>
        <w:t> </w:t>
      </w:r>
      <w:r>
        <w:rPr>
          <w:sz w:val="19"/>
        </w:rPr>
        <w:t>приобре- </w:t>
      </w:r>
      <w:r>
        <w:rPr>
          <w:w w:val="95"/>
          <w:sz w:val="19"/>
        </w:rPr>
        <w:t>тение трёх Царств Могольских: доказательства дел ужасных лежали в книгохранили- </w:t>
      </w:r>
      <w:r>
        <w:rPr>
          <w:sz w:val="19"/>
        </w:rPr>
        <w:t>щах, а народ в течение веков видел Казань, Астрахань, Сибирь как живые монументы</w:t>
      </w:r>
      <w:r>
        <w:rPr>
          <w:spacing w:val="-3"/>
          <w:sz w:val="19"/>
        </w:rPr>
        <w:t> </w:t>
      </w:r>
      <w:r>
        <w:rPr>
          <w:sz w:val="19"/>
        </w:rPr>
        <w:t>Царя-Завоевателя;</w:t>
      </w:r>
      <w:r>
        <w:rPr>
          <w:spacing w:val="-3"/>
          <w:sz w:val="19"/>
        </w:rPr>
        <w:t> </w:t>
      </w:r>
      <w:r>
        <w:rPr>
          <w:sz w:val="19"/>
        </w:rPr>
        <w:t>чтил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нём</w:t>
      </w:r>
      <w:r>
        <w:rPr>
          <w:spacing w:val="-3"/>
          <w:sz w:val="19"/>
        </w:rPr>
        <w:t> </w:t>
      </w:r>
      <w:r>
        <w:rPr>
          <w:sz w:val="19"/>
        </w:rPr>
        <w:t>знаменитого</w:t>
      </w:r>
      <w:r>
        <w:rPr>
          <w:spacing w:val="-3"/>
          <w:sz w:val="19"/>
        </w:rPr>
        <w:t> </w:t>
      </w:r>
      <w:r>
        <w:rPr>
          <w:sz w:val="19"/>
        </w:rPr>
        <w:t>виновника</w:t>
      </w:r>
      <w:r>
        <w:rPr>
          <w:spacing w:val="-3"/>
          <w:sz w:val="19"/>
        </w:rPr>
        <w:t> </w:t>
      </w:r>
      <w:r>
        <w:rPr>
          <w:sz w:val="19"/>
        </w:rPr>
        <w:t>нашей</w:t>
      </w:r>
      <w:r>
        <w:rPr>
          <w:spacing w:val="-3"/>
          <w:sz w:val="19"/>
        </w:rPr>
        <w:t> </w:t>
      </w:r>
      <w:r>
        <w:rPr>
          <w:sz w:val="19"/>
        </w:rPr>
        <w:t>государ- ственной силы, нашего гражданского образования; отвергнул или забыл название Мучителя,</w:t>
      </w:r>
      <w:r>
        <w:rPr>
          <w:spacing w:val="-7"/>
          <w:sz w:val="19"/>
        </w:rPr>
        <w:t> </w:t>
      </w:r>
      <w:r>
        <w:rPr>
          <w:sz w:val="19"/>
        </w:rPr>
        <w:t>данное</w:t>
      </w:r>
      <w:r>
        <w:rPr>
          <w:spacing w:val="-7"/>
          <w:sz w:val="19"/>
        </w:rPr>
        <w:t> </w:t>
      </w:r>
      <w:r>
        <w:rPr>
          <w:sz w:val="19"/>
        </w:rPr>
        <w:t>ему</w:t>
      </w:r>
      <w:r>
        <w:rPr>
          <w:spacing w:val="-7"/>
          <w:sz w:val="19"/>
        </w:rPr>
        <w:t> </w:t>
      </w:r>
      <w:r>
        <w:rPr>
          <w:sz w:val="19"/>
        </w:rPr>
        <w:t>современниками,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по</w:t>
      </w:r>
      <w:r>
        <w:rPr>
          <w:spacing w:val="-7"/>
          <w:sz w:val="19"/>
        </w:rPr>
        <w:t> </w:t>
      </w:r>
      <w:r>
        <w:rPr>
          <w:sz w:val="19"/>
        </w:rPr>
        <w:t>тёмным</w:t>
      </w:r>
      <w:r>
        <w:rPr>
          <w:spacing w:val="-7"/>
          <w:sz w:val="19"/>
        </w:rPr>
        <w:t> </w:t>
      </w:r>
      <w:r>
        <w:rPr>
          <w:sz w:val="19"/>
        </w:rPr>
        <w:t>слухам</w:t>
      </w:r>
      <w:r>
        <w:rPr>
          <w:spacing w:val="-7"/>
          <w:sz w:val="19"/>
        </w:rPr>
        <w:t> </w:t>
      </w:r>
      <w:r>
        <w:rPr>
          <w:sz w:val="19"/>
        </w:rPr>
        <w:t>о</w:t>
      </w:r>
      <w:r>
        <w:rPr>
          <w:spacing w:val="-7"/>
          <w:sz w:val="19"/>
        </w:rPr>
        <w:t> </w:t>
      </w:r>
      <w:r>
        <w:rPr>
          <w:sz w:val="19"/>
        </w:rPr>
        <w:t>жестокости</w:t>
      </w:r>
      <w:r>
        <w:rPr>
          <w:spacing w:val="-7"/>
          <w:sz w:val="19"/>
        </w:rPr>
        <w:t> </w:t>
      </w:r>
      <w:r>
        <w:rPr>
          <w:sz w:val="19"/>
        </w:rPr>
        <w:t>Иоанно- </w:t>
      </w:r>
      <w:r>
        <w:rPr>
          <w:spacing w:val="-2"/>
          <w:sz w:val="19"/>
        </w:rPr>
        <w:t>вой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доныне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именует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его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только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Грозным,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различая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внука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дедом,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так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названным </w:t>
      </w:r>
      <w:r>
        <w:rPr>
          <w:sz w:val="19"/>
        </w:rPr>
        <w:t>древнею</w:t>
      </w:r>
      <w:r>
        <w:rPr>
          <w:spacing w:val="3"/>
          <w:sz w:val="19"/>
        </w:rPr>
        <w:t> </w:t>
      </w:r>
      <w:r>
        <w:rPr>
          <w:sz w:val="19"/>
        </w:rPr>
        <w:t>Россиею</w:t>
      </w:r>
      <w:r>
        <w:rPr>
          <w:spacing w:val="3"/>
          <w:sz w:val="19"/>
        </w:rPr>
        <w:t> </w:t>
      </w:r>
      <w:r>
        <w:rPr>
          <w:sz w:val="19"/>
        </w:rPr>
        <w:t>более</w:t>
      </w:r>
      <w:r>
        <w:rPr>
          <w:spacing w:val="3"/>
          <w:sz w:val="19"/>
        </w:rPr>
        <w:t> </w:t>
      </w:r>
      <w:r>
        <w:rPr>
          <w:sz w:val="19"/>
        </w:rPr>
        <w:t>в</w:t>
      </w:r>
      <w:r>
        <w:rPr>
          <w:spacing w:val="3"/>
          <w:sz w:val="19"/>
        </w:rPr>
        <w:t> </w:t>
      </w:r>
      <w:r>
        <w:rPr>
          <w:sz w:val="19"/>
        </w:rPr>
        <w:t>хвалу,</w:t>
      </w:r>
      <w:r>
        <w:rPr>
          <w:spacing w:val="3"/>
          <w:sz w:val="19"/>
        </w:rPr>
        <w:t> </w:t>
      </w:r>
      <w:r>
        <w:rPr>
          <w:sz w:val="19"/>
        </w:rPr>
        <w:t>нежели</w:t>
      </w:r>
      <w:r>
        <w:rPr>
          <w:spacing w:val="3"/>
          <w:sz w:val="19"/>
        </w:rPr>
        <w:t> </w:t>
      </w:r>
      <w:r>
        <w:rPr>
          <w:sz w:val="19"/>
        </w:rPr>
        <w:t>в</w:t>
      </w:r>
      <w:r>
        <w:rPr>
          <w:spacing w:val="3"/>
          <w:sz w:val="19"/>
        </w:rPr>
        <w:t> </w:t>
      </w:r>
      <w:r>
        <w:rPr>
          <w:sz w:val="19"/>
        </w:rPr>
        <w:t>укоризну.</w:t>
      </w:r>
      <w:r>
        <w:rPr>
          <w:spacing w:val="3"/>
          <w:sz w:val="19"/>
        </w:rPr>
        <w:t> </w:t>
      </w:r>
      <w:r>
        <w:rPr>
          <w:sz w:val="19"/>
        </w:rPr>
        <w:t>История</w:t>
      </w:r>
      <w:r>
        <w:rPr>
          <w:spacing w:val="3"/>
          <w:sz w:val="19"/>
        </w:rPr>
        <w:t> </w:t>
      </w:r>
      <w:r>
        <w:rPr>
          <w:sz w:val="19"/>
        </w:rPr>
        <w:t>злопамятнее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народа!</w:t>
      </w:r>
    </w:p>
    <w:p>
      <w:pPr>
        <w:pStyle w:val="ListParagraph"/>
        <w:numPr>
          <w:ilvl w:val="0"/>
          <w:numId w:val="137"/>
        </w:numPr>
        <w:tabs>
          <w:tab w:pos="1400" w:val="left" w:leader="none"/>
        </w:tabs>
        <w:spacing w:line="220" w:lineRule="exact" w:before="94" w:after="0"/>
        <w:ind w:left="1399" w:right="0" w:hanging="267"/>
        <w:jc w:val="left"/>
        <w:rPr>
          <w:sz w:val="19"/>
        </w:rPr>
      </w:pPr>
      <w:r>
        <w:rPr/>
        <w:pict>
          <v:rect style="position:absolute;margin-left:45.354pt;margin-top:8.535138pt;width:5.669pt;height:5.669pt;mso-position-horizontal-relative:page;mso-position-vertical-relative:paragraph;z-index:15994368" id="docshape2902" filled="true" fillcolor="#db413f" stroked="false">
            <v:fill type="solid"/>
            <w10:wrap type="none"/>
          </v:rect>
        </w:pict>
      </w:r>
      <w:r>
        <w:rPr>
          <w:sz w:val="19"/>
        </w:rPr>
        <w:t>Согласны</w:t>
      </w:r>
      <w:r>
        <w:rPr>
          <w:spacing w:val="21"/>
          <w:sz w:val="19"/>
        </w:rPr>
        <w:t> </w:t>
      </w:r>
      <w:r>
        <w:rPr>
          <w:sz w:val="19"/>
        </w:rPr>
        <w:t>ли</w:t>
      </w:r>
      <w:r>
        <w:rPr>
          <w:spacing w:val="21"/>
          <w:sz w:val="19"/>
        </w:rPr>
        <w:t> </w:t>
      </w:r>
      <w:r>
        <w:rPr>
          <w:sz w:val="19"/>
        </w:rPr>
        <w:t>вы</w:t>
      </w:r>
      <w:r>
        <w:rPr>
          <w:spacing w:val="21"/>
          <w:sz w:val="19"/>
        </w:rPr>
        <w:t> </w:t>
      </w:r>
      <w:r>
        <w:rPr>
          <w:sz w:val="19"/>
        </w:rPr>
        <w:t>с</w:t>
      </w:r>
      <w:r>
        <w:rPr>
          <w:spacing w:val="21"/>
          <w:sz w:val="19"/>
        </w:rPr>
        <w:t> </w:t>
      </w:r>
      <w:r>
        <w:rPr>
          <w:sz w:val="19"/>
        </w:rPr>
        <w:t>мнением</w:t>
      </w:r>
      <w:r>
        <w:rPr>
          <w:spacing w:val="21"/>
          <w:sz w:val="19"/>
        </w:rPr>
        <w:t> </w:t>
      </w:r>
      <w:r>
        <w:rPr>
          <w:sz w:val="19"/>
        </w:rPr>
        <w:t>Н.</w:t>
      </w:r>
      <w:r>
        <w:rPr>
          <w:spacing w:val="21"/>
          <w:sz w:val="19"/>
        </w:rPr>
        <w:t> </w:t>
      </w:r>
      <w:r>
        <w:rPr>
          <w:sz w:val="19"/>
        </w:rPr>
        <w:t>Карамзина,</w:t>
      </w:r>
      <w:r>
        <w:rPr>
          <w:spacing w:val="22"/>
          <w:sz w:val="19"/>
        </w:rPr>
        <w:t> </w:t>
      </w:r>
      <w:r>
        <w:rPr>
          <w:sz w:val="19"/>
        </w:rPr>
        <w:t>представленным</w:t>
      </w:r>
      <w:r>
        <w:rPr>
          <w:spacing w:val="21"/>
          <w:sz w:val="19"/>
        </w:rPr>
        <w:t> </w:t>
      </w:r>
      <w:r>
        <w:rPr>
          <w:sz w:val="19"/>
        </w:rPr>
        <w:t>в</w:t>
      </w:r>
      <w:r>
        <w:rPr>
          <w:spacing w:val="21"/>
          <w:sz w:val="19"/>
        </w:rPr>
        <w:t> </w:t>
      </w:r>
      <w:r>
        <w:rPr>
          <w:sz w:val="19"/>
        </w:rPr>
        <w:t>его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сочинении?</w:t>
      </w:r>
    </w:p>
    <w:p>
      <w:pPr>
        <w:pStyle w:val="ListParagraph"/>
        <w:numPr>
          <w:ilvl w:val="0"/>
          <w:numId w:val="137"/>
        </w:numPr>
        <w:tabs>
          <w:tab w:pos="1375" w:val="left" w:leader="none"/>
        </w:tabs>
        <w:spacing w:line="220" w:lineRule="auto" w:before="6" w:after="0"/>
        <w:ind w:left="1133" w:right="791" w:firstLine="0"/>
        <w:jc w:val="left"/>
        <w:rPr>
          <w:sz w:val="19"/>
        </w:rPr>
      </w:pPr>
      <w:r>
        <w:rPr>
          <w:sz w:val="19"/>
        </w:rPr>
        <w:t>Как</w:t>
      </w:r>
      <w:r>
        <w:rPr>
          <w:spacing w:val="-3"/>
          <w:sz w:val="19"/>
        </w:rPr>
        <w:t> </w:t>
      </w:r>
      <w:r>
        <w:rPr>
          <w:sz w:val="19"/>
        </w:rPr>
        <w:t>вы</w:t>
      </w:r>
      <w:r>
        <w:rPr>
          <w:spacing w:val="-3"/>
          <w:sz w:val="19"/>
        </w:rPr>
        <w:t> </w:t>
      </w:r>
      <w:r>
        <w:rPr>
          <w:sz w:val="19"/>
        </w:rPr>
        <w:t>понимаете</w:t>
      </w:r>
      <w:r>
        <w:rPr>
          <w:spacing w:val="-3"/>
          <w:sz w:val="19"/>
        </w:rPr>
        <w:t> </w:t>
      </w:r>
      <w:r>
        <w:rPr>
          <w:sz w:val="19"/>
        </w:rPr>
        <w:t>фразу</w:t>
      </w:r>
      <w:r>
        <w:rPr>
          <w:spacing w:val="-3"/>
          <w:sz w:val="19"/>
        </w:rPr>
        <w:t> </w:t>
      </w:r>
      <w:r>
        <w:rPr>
          <w:sz w:val="19"/>
        </w:rPr>
        <w:t>Н.</w:t>
      </w:r>
      <w:r>
        <w:rPr>
          <w:spacing w:val="-3"/>
          <w:sz w:val="19"/>
        </w:rPr>
        <w:t> </w:t>
      </w:r>
      <w:r>
        <w:rPr>
          <w:sz w:val="19"/>
        </w:rPr>
        <w:t>Карамзина,</w:t>
      </w:r>
      <w:r>
        <w:rPr>
          <w:spacing w:val="-3"/>
          <w:sz w:val="19"/>
        </w:rPr>
        <w:t> </w:t>
      </w:r>
      <w:r>
        <w:rPr>
          <w:sz w:val="19"/>
        </w:rPr>
        <w:t>что</w:t>
      </w:r>
      <w:r>
        <w:rPr>
          <w:spacing w:val="-3"/>
          <w:sz w:val="19"/>
        </w:rPr>
        <w:t> </w:t>
      </w:r>
      <w:r>
        <w:rPr>
          <w:sz w:val="19"/>
        </w:rPr>
        <w:t>народ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лице</w:t>
      </w:r>
      <w:r>
        <w:rPr>
          <w:spacing w:val="-3"/>
          <w:sz w:val="19"/>
        </w:rPr>
        <w:t> </w:t>
      </w:r>
      <w:r>
        <w:rPr>
          <w:sz w:val="19"/>
        </w:rPr>
        <w:t>Ивана</w:t>
      </w:r>
      <w:r>
        <w:rPr>
          <w:spacing w:val="-3"/>
          <w:sz w:val="19"/>
        </w:rPr>
        <w:t> </w:t>
      </w:r>
      <w:r>
        <w:rPr>
          <w:sz w:val="19"/>
        </w:rPr>
        <w:t>IV</w:t>
      </w:r>
      <w:r>
        <w:rPr>
          <w:spacing w:val="-3"/>
          <w:sz w:val="19"/>
        </w:rPr>
        <w:t> </w:t>
      </w:r>
      <w:r>
        <w:rPr>
          <w:sz w:val="19"/>
        </w:rPr>
        <w:t>«чтил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нём </w:t>
      </w:r>
      <w:r>
        <w:rPr>
          <w:w w:val="95"/>
          <w:sz w:val="19"/>
        </w:rPr>
        <w:t>знаменитого виновника нашей государственной силы… не различая внука с </w:t>
      </w:r>
      <w:r>
        <w:rPr>
          <w:w w:val="95"/>
          <w:sz w:val="19"/>
        </w:rPr>
        <w:t>дедом»?</w:t>
      </w:r>
    </w:p>
    <w:p>
      <w:pPr>
        <w:spacing w:before="174"/>
        <w:ind w:left="793" w:right="0" w:firstLine="0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2"/>
          <w:position w:val="-1"/>
          <w:sz w:val="20"/>
          <w:shd w:fill="DB413F" w:color="auto" w:val="clear"/>
        </w:rPr>
        <w:t> 7</w:t>
      </w:r>
      <w:r>
        <w:rPr>
          <w:rFonts w:ascii="Calibri" w:hAnsi="Calibri"/>
          <w:b/>
          <w:color w:val="FFFFFF"/>
          <w:spacing w:val="-1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79"/>
          <w:w w:val="150"/>
          <w:position w:val="-1"/>
          <w:sz w:val="20"/>
        </w:rPr>
        <w:t> </w:t>
      </w:r>
      <w:r>
        <w:rPr>
          <w:rFonts w:ascii="Tahoma" w:hAnsi="Tahoma"/>
          <w:color w:val="000000"/>
          <w:spacing w:val="-2"/>
          <w:sz w:val="19"/>
        </w:rPr>
        <w:t>Прочитайте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фрагмент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сочинения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историка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В.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Ключевского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и</w:t>
      </w:r>
      <w:r>
        <w:rPr>
          <w:rFonts w:ascii="Tahoma" w:hAnsi="Tahoma"/>
          <w:color w:val="000000"/>
          <w:spacing w:val="-7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выполните</w:t>
      </w:r>
      <w:r>
        <w:rPr>
          <w:rFonts w:ascii="Tahoma" w:hAnsi="Tahoma"/>
          <w:color w:val="000000"/>
          <w:spacing w:val="-6"/>
          <w:sz w:val="19"/>
        </w:rPr>
        <w:t> </w:t>
      </w:r>
      <w:r>
        <w:rPr>
          <w:rFonts w:ascii="Tahoma" w:hAnsi="Tahoma"/>
          <w:color w:val="000000"/>
          <w:spacing w:val="-2"/>
          <w:sz w:val="19"/>
        </w:rPr>
        <w:t>задание.</w:t>
      </w:r>
    </w:p>
    <w:p>
      <w:pPr>
        <w:spacing w:line="220" w:lineRule="auto" w:before="77"/>
        <w:ind w:left="793" w:right="790" w:firstLine="340"/>
        <w:jc w:val="both"/>
        <w:rPr>
          <w:sz w:val="19"/>
        </w:rPr>
      </w:pPr>
      <w:r>
        <w:rPr>
          <w:sz w:val="19"/>
        </w:rPr>
        <w:t>…Почвой для неё послужило тягостное настроение… вынесенное народом из царствования Грозного и усиленное правлением Бориса Годунова. Повод к Смуте дан</w:t>
      </w:r>
      <w:r>
        <w:rPr>
          <w:spacing w:val="-6"/>
          <w:sz w:val="19"/>
        </w:rPr>
        <w:t> </w:t>
      </w:r>
      <w:r>
        <w:rPr>
          <w:sz w:val="19"/>
        </w:rPr>
        <w:t>был</w:t>
      </w:r>
      <w:r>
        <w:rPr>
          <w:spacing w:val="-6"/>
          <w:sz w:val="19"/>
        </w:rPr>
        <w:t> </w:t>
      </w:r>
      <w:r>
        <w:rPr>
          <w:sz w:val="19"/>
        </w:rPr>
        <w:t>пресечением</w:t>
      </w:r>
      <w:r>
        <w:rPr>
          <w:spacing w:val="-6"/>
          <w:sz w:val="19"/>
        </w:rPr>
        <w:t> </w:t>
      </w:r>
      <w:r>
        <w:rPr>
          <w:sz w:val="19"/>
        </w:rPr>
        <w:t>династии</w:t>
      </w:r>
      <w:r>
        <w:rPr>
          <w:spacing w:val="-6"/>
          <w:sz w:val="19"/>
        </w:rPr>
        <w:t> </w:t>
      </w:r>
      <w:r>
        <w:rPr>
          <w:sz w:val="19"/>
        </w:rPr>
        <w:t>со</w:t>
      </w:r>
      <w:r>
        <w:rPr>
          <w:spacing w:val="-6"/>
          <w:sz w:val="19"/>
        </w:rPr>
        <w:t> </w:t>
      </w:r>
      <w:r>
        <w:rPr>
          <w:sz w:val="19"/>
        </w:rPr>
        <w:t>следовавшими</w:t>
      </w:r>
      <w:r>
        <w:rPr>
          <w:spacing w:val="-6"/>
          <w:sz w:val="19"/>
        </w:rPr>
        <w:t> </w:t>
      </w:r>
      <w:r>
        <w:rPr>
          <w:sz w:val="19"/>
        </w:rPr>
        <w:t>затем</w:t>
      </w:r>
      <w:r>
        <w:rPr>
          <w:spacing w:val="-6"/>
          <w:sz w:val="19"/>
        </w:rPr>
        <w:t> </w:t>
      </w:r>
      <w:r>
        <w:rPr>
          <w:sz w:val="19"/>
        </w:rPr>
        <w:t>попытками</w:t>
      </w:r>
      <w:r>
        <w:rPr>
          <w:spacing w:val="-6"/>
          <w:sz w:val="19"/>
        </w:rPr>
        <w:t> </w:t>
      </w:r>
      <w:r>
        <w:rPr>
          <w:sz w:val="19"/>
        </w:rPr>
        <w:t>её</w:t>
      </w:r>
      <w:r>
        <w:rPr>
          <w:spacing w:val="-6"/>
          <w:sz w:val="19"/>
        </w:rPr>
        <w:t> </w:t>
      </w:r>
      <w:r>
        <w:rPr>
          <w:sz w:val="19"/>
        </w:rPr>
        <w:t>восстановле- </w:t>
      </w:r>
      <w:r>
        <w:rPr>
          <w:w w:val="95"/>
          <w:sz w:val="19"/>
        </w:rPr>
        <w:t>ния в лице самозванцев. Коренными причинами Смуты надобно признать народный </w:t>
      </w:r>
      <w:r>
        <w:rPr>
          <w:sz w:val="19"/>
        </w:rPr>
        <w:t>взгляд</w:t>
      </w:r>
      <w:r>
        <w:rPr>
          <w:spacing w:val="-9"/>
          <w:sz w:val="19"/>
        </w:rPr>
        <w:t> </w:t>
      </w:r>
      <w:r>
        <w:rPr>
          <w:sz w:val="19"/>
        </w:rPr>
        <w:t>на</w:t>
      </w:r>
      <w:r>
        <w:rPr>
          <w:spacing w:val="-9"/>
          <w:sz w:val="19"/>
        </w:rPr>
        <w:t> </w:t>
      </w:r>
      <w:r>
        <w:rPr>
          <w:sz w:val="19"/>
        </w:rPr>
        <w:t>отношение</w:t>
      </w:r>
      <w:r>
        <w:rPr>
          <w:spacing w:val="-9"/>
          <w:sz w:val="19"/>
        </w:rPr>
        <w:t> </w:t>
      </w:r>
      <w:r>
        <w:rPr>
          <w:sz w:val="19"/>
        </w:rPr>
        <w:t>старой</w:t>
      </w:r>
      <w:r>
        <w:rPr>
          <w:spacing w:val="-9"/>
          <w:sz w:val="19"/>
        </w:rPr>
        <w:t> </w:t>
      </w:r>
      <w:r>
        <w:rPr>
          <w:sz w:val="19"/>
        </w:rPr>
        <w:t>династии</w:t>
      </w:r>
      <w:r>
        <w:rPr>
          <w:spacing w:val="-9"/>
          <w:sz w:val="19"/>
        </w:rPr>
        <w:t> </w:t>
      </w:r>
      <w:r>
        <w:rPr>
          <w:sz w:val="19"/>
        </w:rPr>
        <w:t>к</w:t>
      </w:r>
      <w:r>
        <w:rPr>
          <w:spacing w:val="-9"/>
          <w:sz w:val="19"/>
        </w:rPr>
        <w:t> </w:t>
      </w:r>
      <w:r>
        <w:rPr>
          <w:sz w:val="19"/>
        </w:rPr>
        <w:t>Московскому</w:t>
      </w:r>
      <w:r>
        <w:rPr>
          <w:spacing w:val="-9"/>
          <w:sz w:val="19"/>
        </w:rPr>
        <w:t> </w:t>
      </w:r>
      <w:r>
        <w:rPr>
          <w:sz w:val="19"/>
        </w:rPr>
        <w:t>государству,</w:t>
      </w:r>
      <w:r>
        <w:rPr>
          <w:spacing w:val="-9"/>
          <w:sz w:val="19"/>
        </w:rPr>
        <w:t> </w:t>
      </w:r>
      <w:r>
        <w:rPr>
          <w:sz w:val="19"/>
        </w:rPr>
        <w:t>мешавший</w:t>
      </w:r>
      <w:r>
        <w:rPr>
          <w:spacing w:val="-9"/>
          <w:sz w:val="19"/>
        </w:rPr>
        <w:t> </w:t>
      </w:r>
      <w:r>
        <w:rPr>
          <w:sz w:val="19"/>
        </w:rPr>
        <w:t>осво- иться с мыслью о выборном царе, и потом самый строй государства с его тяжёлым тягловым основанием… Смуте содействовали и другие обстоятельства: образ дей- ствий</w:t>
      </w:r>
      <w:r>
        <w:rPr>
          <w:spacing w:val="-10"/>
          <w:sz w:val="19"/>
        </w:rPr>
        <w:t> </w:t>
      </w:r>
      <w:r>
        <w:rPr>
          <w:sz w:val="19"/>
        </w:rPr>
        <w:t>правителей,</w:t>
      </w:r>
      <w:r>
        <w:rPr>
          <w:spacing w:val="-10"/>
          <w:sz w:val="19"/>
        </w:rPr>
        <w:t> </w:t>
      </w:r>
      <w:r>
        <w:rPr>
          <w:sz w:val="19"/>
        </w:rPr>
        <w:t>становившихся</w:t>
      </w:r>
      <w:r>
        <w:rPr>
          <w:spacing w:val="-10"/>
          <w:sz w:val="19"/>
        </w:rPr>
        <w:t> </w:t>
      </w:r>
      <w:r>
        <w:rPr>
          <w:sz w:val="19"/>
        </w:rPr>
        <w:t>во</w:t>
      </w:r>
      <w:r>
        <w:rPr>
          <w:spacing w:val="-10"/>
          <w:sz w:val="19"/>
        </w:rPr>
        <w:t> </w:t>
      </w:r>
      <w:r>
        <w:rPr>
          <w:sz w:val="19"/>
        </w:rPr>
        <w:t>главе</w:t>
      </w:r>
      <w:r>
        <w:rPr>
          <w:spacing w:val="-10"/>
          <w:sz w:val="19"/>
        </w:rPr>
        <w:t> </w:t>
      </w:r>
      <w:r>
        <w:rPr>
          <w:sz w:val="19"/>
        </w:rPr>
        <w:t>государства</w:t>
      </w:r>
      <w:r>
        <w:rPr>
          <w:spacing w:val="-10"/>
          <w:sz w:val="19"/>
        </w:rPr>
        <w:t> </w:t>
      </w:r>
      <w:r>
        <w:rPr>
          <w:sz w:val="19"/>
        </w:rPr>
        <w:t>после</w:t>
      </w:r>
      <w:r>
        <w:rPr>
          <w:spacing w:val="-10"/>
          <w:sz w:val="19"/>
        </w:rPr>
        <w:t> </w:t>
      </w:r>
      <w:r>
        <w:rPr>
          <w:sz w:val="19"/>
        </w:rPr>
        <w:t>царя</w:t>
      </w:r>
      <w:r>
        <w:rPr>
          <w:spacing w:val="-10"/>
          <w:sz w:val="19"/>
        </w:rPr>
        <w:t> </w:t>
      </w:r>
      <w:r>
        <w:rPr>
          <w:sz w:val="19"/>
        </w:rPr>
        <w:t>Фёдора,</w:t>
      </w:r>
      <w:r>
        <w:rPr>
          <w:spacing w:val="-10"/>
          <w:sz w:val="19"/>
        </w:rPr>
        <w:t> </w:t>
      </w:r>
      <w:r>
        <w:rPr>
          <w:sz w:val="19"/>
        </w:rPr>
        <w:t>консти- туционные</w:t>
      </w:r>
      <w:r>
        <w:rPr>
          <w:spacing w:val="-9"/>
          <w:sz w:val="19"/>
        </w:rPr>
        <w:t> </w:t>
      </w:r>
      <w:r>
        <w:rPr>
          <w:sz w:val="19"/>
        </w:rPr>
        <w:t>стремления</w:t>
      </w:r>
      <w:r>
        <w:rPr>
          <w:spacing w:val="-9"/>
          <w:sz w:val="19"/>
        </w:rPr>
        <w:t> </w:t>
      </w:r>
      <w:r>
        <w:rPr>
          <w:sz w:val="19"/>
        </w:rPr>
        <w:t>боярства,</w:t>
      </w:r>
      <w:r>
        <w:rPr>
          <w:spacing w:val="-9"/>
          <w:sz w:val="19"/>
        </w:rPr>
        <w:t> </w:t>
      </w:r>
      <w:r>
        <w:rPr>
          <w:sz w:val="19"/>
        </w:rPr>
        <w:t>шедшие</w:t>
      </w:r>
      <w:r>
        <w:rPr>
          <w:spacing w:val="-9"/>
          <w:sz w:val="19"/>
        </w:rPr>
        <w:t> </w:t>
      </w:r>
      <w:r>
        <w:rPr>
          <w:sz w:val="19"/>
        </w:rPr>
        <w:t>вразрез</w:t>
      </w:r>
      <w:r>
        <w:rPr>
          <w:spacing w:val="-9"/>
          <w:sz w:val="19"/>
        </w:rPr>
        <w:t> </w:t>
      </w:r>
      <w:r>
        <w:rPr>
          <w:sz w:val="19"/>
        </w:rPr>
        <w:t>с</w:t>
      </w:r>
      <w:r>
        <w:rPr>
          <w:spacing w:val="-9"/>
          <w:sz w:val="19"/>
        </w:rPr>
        <w:t> </w:t>
      </w:r>
      <w:r>
        <w:rPr>
          <w:sz w:val="19"/>
        </w:rPr>
        <w:t>характером</w:t>
      </w:r>
      <w:r>
        <w:rPr>
          <w:spacing w:val="-9"/>
          <w:sz w:val="19"/>
        </w:rPr>
        <w:t> </w:t>
      </w:r>
      <w:r>
        <w:rPr>
          <w:sz w:val="19"/>
        </w:rPr>
        <w:t>московской</w:t>
      </w:r>
      <w:r>
        <w:rPr>
          <w:spacing w:val="-9"/>
          <w:sz w:val="19"/>
        </w:rPr>
        <w:t> </w:t>
      </w:r>
      <w:r>
        <w:rPr>
          <w:sz w:val="19"/>
        </w:rPr>
        <w:t>верхов- ной власти и с народным на неё взглядом, боярские опалы, голод, мор, областная рознь, вмешательства казаков…</w:t>
      </w:r>
    </w:p>
    <w:p>
      <w:pPr>
        <w:spacing w:line="220" w:lineRule="auto" w:before="53"/>
        <w:ind w:left="1133" w:right="791" w:firstLine="0"/>
        <w:jc w:val="left"/>
        <w:rPr>
          <w:rFonts w:ascii="Tahoma" w:hAnsi="Tahoma"/>
          <w:sz w:val="19"/>
        </w:rPr>
      </w:pPr>
      <w:r>
        <w:rPr/>
        <w:pict>
          <v:rect style="position:absolute;margin-left:45.354pt;margin-top:5.725555pt;width:5.669pt;height:5.669pt;mso-position-horizontal-relative:page;mso-position-vertical-relative:paragraph;z-index:15994880" id="docshape2903" filled="true" fillcolor="#db413f" stroked="false">
            <v:fill type="solid"/>
            <w10:wrap type="none"/>
          </v:rect>
        </w:pict>
      </w:r>
      <w:r>
        <w:rPr>
          <w:rFonts w:ascii="Tahoma" w:hAnsi="Tahoma"/>
          <w:sz w:val="19"/>
        </w:rPr>
        <w:t>Назовите не менее пяти причин Смутного времени, которые выделил В. Ключев- </w:t>
      </w:r>
      <w:r>
        <w:rPr>
          <w:rFonts w:ascii="Tahoma" w:hAnsi="Tahoma"/>
          <w:spacing w:val="-2"/>
          <w:sz w:val="19"/>
        </w:rPr>
        <w:t>ский.</w:t>
      </w:r>
    </w:p>
    <w:p>
      <w:pPr>
        <w:pStyle w:val="BodyText"/>
        <w:spacing w:before="6"/>
        <w:rPr>
          <w:rFonts w:ascii="Tahoma"/>
          <w:sz w:val="16"/>
        </w:rPr>
      </w:pPr>
    </w:p>
    <w:p>
      <w:pPr>
        <w:spacing w:line="204" w:lineRule="auto" w:before="1"/>
        <w:ind w:left="1190" w:right="791" w:hanging="397"/>
        <w:jc w:val="both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8</w:t>
      </w:r>
      <w:r>
        <w:rPr>
          <w:rFonts w:ascii="Calibri" w:hAnsi="Calibri"/>
          <w:b/>
          <w:color w:val="FFFFFF"/>
          <w:spacing w:val="-7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8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Прочитайте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отрывки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из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трудов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историков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укажите,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о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каких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исторических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лично- стях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них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говорится.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Расставьте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отрывки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в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хронологической</w:t>
      </w:r>
      <w:r>
        <w:rPr>
          <w:rFonts w:ascii="Tahoma" w:hAnsi="Tahoma"/>
          <w:color w:val="000000"/>
          <w:spacing w:val="-12"/>
          <w:sz w:val="19"/>
        </w:rPr>
        <w:t> </w:t>
      </w:r>
      <w:r>
        <w:rPr>
          <w:rFonts w:ascii="Tahoma" w:hAnsi="Tahoma"/>
          <w:color w:val="000000"/>
          <w:sz w:val="19"/>
        </w:rPr>
        <w:t>последовательности </w:t>
      </w:r>
      <w:r>
        <w:rPr>
          <w:rFonts w:ascii="Tahoma" w:hAnsi="Tahoma"/>
          <w:color w:val="000000"/>
          <w:spacing w:val="-2"/>
          <w:sz w:val="19"/>
        </w:rPr>
        <w:t>событий.</w:t>
      </w:r>
    </w:p>
    <w:p>
      <w:pPr>
        <w:spacing w:line="218" w:lineRule="auto" w:before="119"/>
        <w:ind w:left="793" w:right="791" w:firstLine="340"/>
        <w:jc w:val="both"/>
        <w:rPr>
          <w:sz w:val="19"/>
        </w:rPr>
      </w:pPr>
      <w:r>
        <w:rPr>
          <w:sz w:val="19"/>
        </w:rPr>
        <w:t>А)</w:t>
      </w:r>
      <w:r>
        <w:rPr>
          <w:spacing w:val="-7"/>
          <w:sz w:val="19"/>
        </w:rPr>
        <w:t> </w:t>
      </w:r>
      <w:r>
        <w:rPr>
          <w:rFonts w:ascii="Book Antiqua" w:hAnsi="Book Antiqua"/>
          <w:b/>
          <w:sz w:val="19"/>
        </w:rPr>
        <w:t>В.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Ключевский.</w:t>
      </w:r>
      <w:r>
        <w:rPr>
          <w:rFonts w:ascii="Book Antiqua" w:hAnsi="Book Antiqua"/>
          <w:b/>
          <w:spacing w:val="-2"/>
          <w:sz w:val="19"/>
        </w:rPr>
        <w:t> </w:t>
      </w:r>
      <w:r>
        <w:rPr>
          <w:sz w:val="19"/>
        </w:rPr>
        <w:t>Он</w:t>
      </w:r>
      <w:r>
        <w:rPr>
          <w:spacing w:val="-7"/>
          <w:sz w:val="19"/>
        </w:rPr>
        <w:t> </w:t>
      </w:r>
      <w:r>
        <w:rPr>
          <w:sz w:val="19"/>
        </w:rPr>
        <w:t>поддержал</w:t>
      </w:r>
      <w:r>
        <w:rPr>
          <w:spacing w:val="-7"/>
          <w:sz w:val="19"/>
        </w:rPr>
        <w:t> </w:t>
      </w:r>
      <w:r>
        <w:rPr>
          <w:sz w:val="19"/>
        </w:rPr>
        <w:t>версию</w:t>
      </w:r>
      <w:r>
        <w:rPr>
          <w:spacing w:val="-7"/>
          <w:sz w:val="19"/>
        </w:rPr>
        <w:t> </w:t>
      </w:r>
      <w:r>
        <w:rPr>
          <w:sz w:val="19"/>
        </w:rPr>
        <w:t>о</w:t>
      </w:r>
      <w:r>
        <w:rPr>
          <w:spacing w:val="-7"/>
          <w:sz w:val="19"/>
        </w:rPr>
        <w:t> </w:t>
      </w:r>
      <w:r>
        <w:rPr>
          <w:sz w:val="19"/>
        </w:rPr>
        <w:t>новом</w:t>
      </w:r>
      <w:r>
        <w:rPr>
          <w:spacing w:val="-7"/>
          <w:sz w:val="19"/>
        </w:rPr>
        <w:t> </w:t>
      </w:r>
      <w:r>
        <w:rPr>
          <w:sz w:val="19"/>
        </w:rPr>
        <w:t>спасении</w:t>
      </w:r>
      <w:r>
        <w:rPr>
          <w:spacing w:val="-7"/>
          <w:sz w:val="19"/>
        </w:rPr>
        <w:t> </w:t>
      </w:r>
      <w:r>
        <w:rPr>
          <w:sz w:val="19"/>
        </w:rPr>
        <w:t>Дмитрия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заявил, что</w:t>
      </w:r>
      <w:r>
        <w:rPr>
          <w:spacing w:val="-2"/>
          <w:sz w:val="19"/>
        </w:rPr>
        <w:t> </w:t>
      </w:r>
      <w:r>
        <w:rPr>
          <w:sz w:val="19"/>
        </w:rPr>
        <w:t>выступает</w:t>
      </w:r>
      <w:r>
        <w:rPr>
          <w:spacing w:val="-2"/>
          <w:sz w:val="19"/>
        </w:rPr>
        <w:t> </w:t>
      </w:r>
      <w:r>
        <w:rPr>
          <w:sz w:val="19"/>
        </w:rPr>
        <w:t>от</w:t>
      </w:r>
      <w:r>
        <w:rPr>
          <w:spacing w:val="-2"/>
          <w:sz w:val="19"/>
        </w:rPr>
        <w:t> </w:t>
      </w:r>
      <w:r>
        <w:rPr>
          <w:sz w:val="19"/>
        </w:rPr>
        <w:t>его</w:t>
      </w:r>
      <w:r>
        <w:rPr>
          <w:spacing w:val="-2"/>
          <w:sz w:val="19"/>
        </w:rPr>
        <w:t> </w:t>
      </w:r>
      <w:r>
        <w:rPr>
          <w:sz w:val="19"/>
        </w:rPr>
        <w:t>имени</w:t>
      </w:r>
      <w:r>
        <w:rPr>
          <w:spacing w:val="-2"/>
          <w:sz w:val="19"/>
        </w:rPr>
        <w:t> </w:t>
      </w:r>
      <w:r>
        <w:rPr>
          <w:sz w:val="19"/>
        </w:rPr>
        <w:t>(«воевода</w:t>
      </w:r>
      <w:r>
        <w:rPr>
          <w:spacing w:val="-2"/>
          <w:sz w:val="19"/>
        </w:rPr>
        <w:t> </w:t>
      </w:r>
      <w:r>
        <w:rPr>
          <w:sz w:val="19"/>
        </w:rPr>
        <w:t>царевича</w:t>
      </w:r>
      <w:r>
        <w:rPr>
          <w:spacing w:val="-2"/>
          <w:sz w:val="19"/>
        </w:rPr>
        <w:t> </w:t>
      </w:r>
      <w:r>
        <w:rPr>
          <w:sz w:val="19"/>
        </w:rPr>
        <w:t>Димитрия»).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Путивле</w:t>
      </w:r>
      <w:r>
        <w:rPr>
          <w:spacing w:val="-2"/>
          <w:sz w:val="19"/>
        </w:rPr>
        <w:t> </w:t>
      </w:r>
      <w:r>
        <w:rPr>
          <w:sz w:val="19"/>
        </w:rPr>
        <w:t>он</w:t>
      </w:r>
      <w:r>
        <w:rPr>
          <w:spacing w:val="-2"/>
          <w:sz w:val="19"/>
        </w:rPr>
        <w:t> </w:t>
      </w:r>
      <w:r>
        <w:rPr>
          <w:sz w:val="19"/>
        </w:rPr>
        <w:t>собирал всех,</w:t>
      </w:r>
      <w:r>
        <w:rPr>
          <w:spacing w:val="-14"/>
          <w:sz w:val="19"/>
        </w:rPr>
        <w:t> </w:t>
      </w:r>
      <w:r>
        <w:rPr>
          <w:sz w:val="19"/>
        </w:rPr>
        <w:t>кто</w:t>
      </w:r>
      <w:r>
        <w:rPr>
          <w:spacing w:val="-13"/>
          <w:sz w:val="19"/>
        </w:rPr>
        <w:t> </w:t>
      </w:r>
      <w:r>
        <w:rPr>
          <w:sz w:val="19"/>
        </w:rPr>
        <w:t>готов</w:t>
      </w:r>
      <w:r>
        <w:rPr>
          <w:spacing w:val="-13"/>
          <w:sz w:val="19"/>
        </w:rPr>
        <w:t> </w:t>
      </w:r>
      <w:r>
        <w:rPr>
          <w:sz w:val="19"/>
        </w:rPr>
        <w:t>сражаться</w:t>
      </w:r>
      <w:r>
        <w:rPr>
          <w:spacing w:val="-13"/>
          <w:sz w:val="19"/>
        </w:rPr>
        <w:t> </w:t>
      </w:r>
      <w:r>
        <w:rPr>
          <w:sz w:val="19"/>
        </w:rPr>
        <w:t>против</w:t>
      </w:r>
      <w:r>
        <w:rPr>
          <w:spacing w:val="-13"/>
          <w:sz w:val="19"/>
        </w:rPr>
        <w:t> </w:t>
      </w:r>
      <w:r>
        <w:rPr>
          <w:sz w:val="19"/>
        </w:rPr>
        <w:t>«боярского</w:t>
      </w:r>
      <w:r>
        <w:rPr>
          <w:spacing w:val="-14"/>
          <w:sz w:val="19"/>
        </w:rPr>
        <w:t> </w:t>
      </w:r>
      <w:r>
        <w:rPr>
          <w:sz w:val="19"/>
        </w:rPr>
        <w:t>царя».</w:t>
      </w:r>
      <w:r>
        <w:rPr>
          <w:spacing w:val="-13"/>
          <w:sz w:val="19"/>
        </w:rPr>
        <w:t> </w:t>
      </w:r>
      <w:r>
        <w:rPr>
          <w:sz w:val="19"/>
        </w:rPr>
        <w:t>Большинство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его</w:t>
      </w:r>
      <w:r>
        <w:rPr>
          <w:spacing w:val="-13"/>
          <w:sz w:val="19"/>
        </w:rPr>
        <w:t> </w:t>
      </w:r>
      <w:r>
        <w:rPr>
          <w:sz w:val="19"/>
        </w:rPr>
        <w:t>войске</w:t>
      </w:r>
      <w:r>
        <w:rPr>
          <w:spacing w:val="-14"/>
          <w:sz w:val="19"/>
        </w:rPr>
        <w:t> </w:t>
      </w:r>
      <w:r>
        <w:rPr>
          <w:sz w:val="19"/>
        </w:rPr>
        <w:t>состав- </w:t>
      </w:r>
      <w:r>
        <w:rPr>
          <w:spacing w:val="-4"/>
          <w:sz w:val="19"/>
        </w:rPr>
        <w:t>ляла беднота: казаки, холопы, крестьяне, посадские «низы». К нему примкнуло и дво- </w:t>
      </w:r>
      <w:r>
        <w:rPr>
          <w:spacing w:val="-2"/>
          <w:sz w:val="19"/>
        </w:rPr>
        <w:t>рянство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южных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уездов.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Успехом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своего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похода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он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был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обязан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поддержке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дворянства.</w:t>
      </w:r>
    </w:p>
    <w:p>
      <w:pPr>
        <w:spacing w:line="218" w:lineRule="auto" w:before="1"/>
        <w:ind w:left="793" w:right="790" w:firstLine="340"/>
        <w:jc w:val="both"/>
        <w:rPr>
          <w:sz w:val="19"/>
        </w:rPr>
      </w:pPr>
      <w:r>
        <w:rPr>
          <w:sz w:val="19"/>
        </w:rPr>
        <w:t>Б) </w:t>
      </w:r>
      <w:r>
        <w:rPr>
          <w:rFonts w:ascii="Book Antiqua" w:hAnsi="Book Antiqua"/>
          <w:b/>
          <w:sz w:val="19"/>
        </w:rPr>
        <w:t>Р.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Скрынников. </w:t>
      </w:r>
      <w:r>
        <w:rPr>
          <w:sz w:val="19"/>
        </w:rPr>
        <w:t>…Царь Фёдор умер. С его кончиной пресеклась династия Ивана Калиты, правившая Московским государством на протяжении трёхсот лет. </w:t>
      </w:r>
      <w:r>
        <w:rPr>
          <w:w w:val="95"/>
          <w:sz w:val="19"/>
        </w:rPr>
        <w:t>Влияние правителя пошатнулось. Знать мирилась с его властью, пока он вершил де- </w:t>
      </w:r>
      <w:r>
        <w:rPr>
          <w:sz w:val="19"/>
        </w:rPr>
        <w:t>ла</w:t>
      </w:r>
      <w:r>
        <w:rPr>
          <w:spacing w:val="-14"/>
          <w:sz w:val="19"/>
        </w:rPr>
        <w:t> </w:t>
      </w:r>
      <w:r>
        <w:rPr>
          <w:sz w:val="19"/>
        </w:rPr>
        <w:t>именем</w:t>
      </w:r>
      <w:r>
        <w:rPr>
          <w:spacing w:val="-13"/>
          <w:sz w:val="19"/>
        </w:rPr>
        <w:t> </w:t>
      </w:r>
      <w:r>
        <w:rPr>
          <w:sz w:val="19"/>
        </w:rPr>
        <w:t>законного</w:t>
      </w:r>
      <w:r>
        <w:rPr>
          <w:spacing w:val="-13"/>
          <w:sz w:val="19"/>
        </w:rPr>
        <w:t> </w:t>
      </w:r>
      <w:r>
        <w:rPr>
          <w:sz w:val="19"/>
        </w:rPr>
        <w:t>царя.</w:t>
      </w:r>
      <w:r>
        <w:rPr>
          <w:spacing w:val="-13"/>
          <w:sz w:val="19"/>
        </w:rPr>
        <w:t> </w:t>
      </w:r>
      <w:r>
        <w:rPr>
          <w:sz w:val="19"/>
        </w:rPr>
        <w:t>Однако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4"/>
          <w:sz w:val="19"/>
        </w:rPr>
        <w:t> </w:t>
      </w:r>
      <w:r>
        <w:rPr>
          <w:sz w:val="19"/>
        </w:rPr>
        <w:t>глазах</w:t>
      </w:r>
      <w:r>
        <w:rPr>
          <w:spacing w:val="-13"/>
          <w:sz w:val="19"/>
        </w:rPr>
        <w:t> </w:t>
      </w:r>
      <w:r>
        <w:rPr>
          <w:sz w:val="19"/>
        </w:rPr>
        <w:t>великих</w:t>
      </w:r>
      <w:r>
        <w:rPr>
          <w:spacing w:val="-13"/>
          <w:sz w:val="19"/>
        </w:rPr>
        <w:t> </w:t>
      </w:r>
      <w:r>
        <w:rPr>
          <w:sz w:val="19"/>
        </w:rPr>
        <w:t>бояр</w:t>
      </w:r>
      <w:r>
        <w:rPr>
          <w:spacing w:val="-13"/>
          <w:sz w:val="19"/>
        </w:rPr>
        <w:t> </w:t>
      </w:r>
      <w:r>
        <w:rPr>
          <w:sz w:val="19"/>
        </w:rPr>
        <w:t>он</w:t>
      </w:r>
      <w:r>
        <w:rPr>
          <w:spacing w:val="-13"/>
          <w:sz w:val="19"/>
        </w:rPr>
        <w:t> </w:t>
      </w:r>
      <w:r>
        <w:rPr>
          <w:sz w:val="19"/>
        </w:rPr>
        <w:t>оставался</w:t>
      </w:r>
      <w:r>
        <w:rPr>
          <w:spacing w:val="-14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более</w:t>
      </w:r>
      <w:r>
        <w:rPr>
          <w:spacing w:val="-13"/>
          <w:sz w:val="19"/>
        </w:rPr>
        <w:t> </w:t>
      </w:r>
      <w:r>
        <w:rPr>
          <w:sz w:val="19"/>
        </w:rPr>
        <w:t>чем худородным «временщиком».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Претензии</w:t>
      </w:r>
      <w:r>
        <w:rPr>
          <w:spacing w:val="-13"/>
          <w:sz w:val="19"/>
        </w:rPr>
        <w:t> </w:t>
      </w:r>
      <w:r>
        <w:rPr>
          <w:sz w:val="19"/>
        </w:rPr>
        <w:t>правителя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обладание</w:t>
      </w:r>
      <w:r>
        <w:rPr>
          <w:spacing w:val="-13"/>
          <w:sz w:val="19"/>
        </w:rPr>
        <w:t> </w:t>
      </w:r>
      <w:r>
        <w:rPr>
          <w:sz w:val="19"/>
        </w:rPr>
        <w:t>короной</w:t>
      </w:r>
      <w:r>
        <w:rPr>
          <w:spacing w:val="-13"/>
          <w:sz w:val="19"/>
        </w:rPr>
        <w:t> </w:t>
      </w:r>
      <w:r>
        <w:rPr>
          <w:sz w:val="19"/>
        </w:rPr>
        <w:t>вызвали</w:t>
      </w:r>
      <w:r>
        <w:rPr>
          <w:spacing w:val="-13"/>
          <w:sz w:val="19"/>
        </w:rPr>
        <w:t> </w:t>
      </w:r>
      <w:r>
        <w:rPr>
          <w:sz w:val="19"/>
        </w:rPr>
        <w:t>негодование</w:t>
      </w:r>
      <w:r>
        <w:rPr>
          <w:spacing w:val="-13"/>
          <w:sz w:val="19"/>
        </w:rPr>
        <w:t> </w:t>
      </w:r>
      <w:r>
        <w:rPr>
          <w:sz w:val="19"/>
        </w:rPr>
        <w:t>потомков</w:t>
      </w:r>
      <w:r>
        <w:rPr>
          <w:spacing w:val="-13"/>
          <w:sz w:val="19"/>
        </w:rPr>
        <w:t> </w:t>
      </w:r>
      <w:r>
        <w:rPr>
          <w:sz w:val="19"/>
        </w:rPr>
        <w:t>ве- ликих</w:t>
      </w:r>
      <w:r>
        <w:rPr>
          <w:spacing w:val="35"/>
          <w:sz w:val="19"/>
        </w:rPr>
        <w:t> </w:t>
      </w:r>
      <w:r>
        <w:rPr>
          <w:sz w:val="19"/>
        </w:rPr>
        <w:t>и</w:t>
      </w:r>
      <w:r>
        <w:rPr>
          <w:spacing w:val="35"/>
          <w:sz w:val="19"/>
        </w:rPr>
        <w:t> </w:t>
      </w:r>
      <w:r>
        <w:rPr>
          <w:sz w:val="19"/>
        </w:rPr>
        <w:t>удельных</w:t>
      </w:r>
      <w:r>
        <w:rPr>
          <w:spacing w:val="35"/>
          <w:sz w:val="19"/>
        </w:rPr>
        <w:t> </w:t>
      </w:r>
      <w:r>
        <w:rPr>
          <w:sz w:val="19"/>
        </w:rPr>
        <w:t>князей.</w:t>
      </w:r>
      <w:r>
        <w:rPr>
          <w:spacing w:val="35"/>
          <w:sz w:val="19"/>
        </w:rPr>
        <w:t> </w:t>
      </w:r>
      <w:r>
        <w:rPr>
          <w:sz w:val="19"/>
        </w:rPr>
        <w:t>«Временщик»</w:t>
      </w:r>
      <w:r>
        <w:rPr>
          <w:spacing w:val="35"/>
          <w:sz w:val="19"/>
        </w:rPr>
        <w:t> </w:t>
      </w:r>
      <w:r>
        <w:rPr>
          <w:sz w:val="19"/>
        </w:rPr>
        <w:t>не</w:t>
      </w:r>
      <w:r>
        <w:rPr>
          <w:spacing w:val="35"/>
          <w:sz w:val="19"/>
        </w:rPr>
        <w:t> </w:t>
      </w:r>
      <w:r>
        <w:rPr>
          <w:sz w:val="19"/>
        </w:rPr>
        <w:t>состоял</w:t>
      </w:r>
      <w:r>
        <w:rPr>
          <w:spacing w:val="35"/>
          <w:sz w:val="19"/>
        </w:rPr>
        <w:t> </w:t>
      </w:r>
      <w:r>
        <w:rPr>
          <w:sz w:val="19"/>
        </w:rPr>
        <w:t>в</w:t>
      </w:r>
      <w:r>
        <w:rPr>
          <w:spacing w:val="35"/>
          <w:sz w:val="19"/>
        </w:rPr>
        <w:t> </w:t>
      </w:r>
      <w:r>
        <w:rPr>
          <w:sz w:val="19"/>
        </w:rPr>
        <w:t>кровном</w:t>
      </w:r>
      <w:r>
        <w:rPr>
          <w:spacing w:val="35"/>
          <w:sz w:val="19"/>
        </w:rPr>
        <w:t> </w:t>
      </w:r>
      <w:r>
        <w:rPr>
          <w:sz w:val="19"/>
        </w:rPr>
        <w:t>родстве</w:t>
      </w:r>
      <w:r>
        <w:rPr>
          <w:spacing w:val="35"/>
          <w:sz w:val="19"/>
        </w:rPr>
        <w:t> </w:t>
      </w:r>
      <w:r>
        <w:rPr>
          <w:sz w:val="19"/>
        </w:rPr>
        <w:t>с</w:t>
      </w:r>
      <w:r>
        <w:rPr>
          <w:spacing w:val="35"/>
          <w:sz w:val="19"/>
        </w:rPr>
        <w:t> </w:t>
      </w:r>
      <w:r>
        <w:rPr>
          <w:sz w:val="19"/>
        </w:rPr>
        <w:t>царём и потому не имел никаких формальных прав на трон.</w:t>
      </w:r>
    </w:p>
    <w:p>
      <w:pPr>
        <w:spacing w:line="211" w:lineRule="auto" w:before="6"/>
        <w:ind w:left="793" w:right="791" w:firstLine="340"/>
        <w:jc w:val="both"/>
        <w:rPr>
          <w:sz w:val="19"/>
        </w:rPr>
      </w:pPr>
      <w:r>
        <w:rPr>
          <w:sz w:val="19"/>
        </w:rPr>
        <w:t>В) </w:t>
      </w:r>
      <w:r>
        <w:rPr>
          <w:rFonts w:ascii="Book Antiqua" w:hAnsi="Book Antiqua"/>
          <w:b/>
          <w:sz w:val="19"/>
        </w:rPr>
        <w:t>С.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Платонов. </w:t>
      </w:r>
      <w:r>
        <w:rPr>
          <w:sz w:val="19"/>
        </w:rPr>
        <w:t>…В.</w:t>
      </w:r>
      <w:r>
        <w:rPr>
          <w:spacing w:val="-11"/>
          <w:sz w:val="19"/>
        </w:rPr>
        <w:t> </w:t>
      </w:r>
      <w:r>
        <w:rPr>
          <w:sz w:val="19"/>
        </w:rPr>
        <w:t>И. Шуйский вместе с Голицыным начал действовать гораздо</w:t>
      </w:r>
      <w:r>
        <w:rPr>
          <w:spacing w:val="13"/>
          <w:sz w:val="19"/>
        </w:rPr>
        <w:t> </w:t>
      </w:r>
      <w:r>
        <w:rPr>
          <w:sz w:val="19"/>
        </w:rPr>
        <w:t>осторожнее;</w:t>
      </w:r>
      <w:r>
        <w:rPr>
          <w:spacing w:val="13"/>
          <w:sz w:val="19"/>
        </w:rPr>
        <w:t> </w:t>
      </w:r>
      <w:r>
        <w:rPr>
          <w:sz w:val="19"/>
        </w:rPr>
        <w:t>они</w:t>
      </w:r>
      <w:r>
        <w:rPr>
          <w:spacing w:val="13"/>
          <w:sz w:val="19"/>
        </w:rPr>
        <w:t> </w:t>
      </w:r>
      <w:r>
        <w:rPr>
          <w:sz w:val="19"/>
        </w:rPr>
        <w:t>успели</w:t>
      </w:r>
      <w:r>
        <w:rPr>
          <w:spacing w:val="14"/>
          <w:sz w:val="19"/>
        </w:rPr>
        <w:t> </w:t>
      </w:r>
      <w:r>
        <w:rPr>
          <w:sz w:val="19"/>
        </w:rPr>
        <w:t>привлечь</w:t>
      </w:r>
      <w:r>
        <w:rPr>
          <w:spacing w:val="13"/>
          <w:sz w:val="19"/>
        </w:rPr>
        <w:t> </w:t>
      </w:r>
      <w:r>
        <w:rPr>
          <w:sz w:val="19"/>
        </w:rPr>
        <w:t>на</w:t>
      </w:r>
      <w:r>
        <w:rPr>
          <w:spacing w:val="13"/>
          <w:sz w:val="19"/>
        </w:rPr>
        <w:t> </w:t>
      </w:r>
      <w:r>
        <w:rPr>
          <w:sz w:val="19"/>
        </w:rPr>
        <w:t>свою</w:t>
      </w:r>
      <w:r>
        <w:rPr>
          <w:spacing w:val="14"/>
          <w:sz w:val="19"/>
        </w:rPr>
        <w:t> </w:t>
      </w:r>
      <w:r>
        <w:rPr>
          <w:sz w:val="19"/>
        </w:rPr>
        <w:t>сторону</w:t>
      </w:r>
      <w:r>
        <w:rPr>
          <w:spacing w:val="13"/>
          <w:sz w:val="19"/>
        </w:rPr>
        <w:t> </w:t>
      </w:r>
      <w:r>
        <w:rPr>
          <w:sz w:val="19"/>
        </w:rPr>
        <w:t>войска,</w:t>
      </w:r>
      <w:r>
        <w:rPr>
          <w:spacing w:val="13"/>
          <w:sz w:val="19"/>
        </w:rPr>
        <w:t> </w:t>
      </w:r>
      <w:r>
        <w:rPr>
          <w:sz w:val="19"/>
        </w:rPr>
        <w:t>стоящие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около</w:t>
      </w:r>
    </w:p>
    <w:p>
      <w:pPr>
        <w:spacing w:after="0" w:line="211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spacing w:line="220" w:lineRule="auto" w:before="110"/>
        <w:ind w:left="793" w:right="790" w:firstLine="0"/>
        <w:jc w:val="both"/>
        <w:rPr>
          <w:sz w:val="19"/>
        </w:rPr>
      </w:pPr>
      <w:r>
        <w:rPr>
          <w:sz w:val="19"/>
        </w:rPr>
        <w:t>Москвы;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ночь</w:t>
      </w:r>
      <w:r>
        <w:rPr>
          <w:spacing w:val="-3"/>
          <w:sz w:val="19"/>
        </w:rPr>
        <w:t> </w:t>
      </w:r>
      <w:r>
        <w:rPr>
          <w:sz w:val="19"/>
        </w:rPr>
        <w:t>с</w:t>
      </w:r>
      <w:r>
        <w:rPr>
          <w:spacing w:val="-3"/>
          <w:sz w:val="19"/>
        </w:rPr>
        <w:t> </w:t>
      </w:r>
      <w:r>
        <w:rPr>
          <w:sz w:val="19"/>
        </w:rPr>
        <w:t>16</w:t>
      </w:r>
      <w:r>
        <w:rPr>
          <w:spacing w:val="-3"/>
          <w:sz w:val="19"/>
        </w:rPr>
        <w:t> </w:t>
      </w:r>
      <w:r>
        <w:rPr>
          <w:sz w:val="19"/>
        </w:rPr>
        <w:t>на</w:t>
      </w:r>
      <w:r>
        <w:rPr>
          <w:spacing w:val="-3"/>
          <w:sz w:val="19"/>
        </w:rPr>
        <w:t> </w:t>
      </w:r>
      <w:r>
        <w:rPr>
          <w:sz w:val="19"/>
        </w:rPr>
        <w:t>17</w:t>
      </w:r>
      <w:r>
        <w:rPr>
          <w:spacing w:val="-3"/>
          <w:sz w:val="19"/>
        </w:rPr>
        <w:t> </w:t>
      </w:r>
      <w:r>
        <w:rPr>
          <w:sz w:val="19"/>
        </w:rPr>
        <w:t>мая</w:t>
      </w:r>
      <w:r>
        <w:rPr>
          <w:spacing w:val="-3"/>
          <w:sz w:val="19"/>
        </w:rPr>
        <w:t> </w:t>
      </w:r>
      <w:r>
        <w:rPr>
          <w:sz w:val="19"/>
        </w:rPr>
        <w:t>отряд</w:t>
      </w:r>
      <w:r>
        <w:rPr>
          <w:spacing w:val="-3"/>
          <w:sz w:val="19"/>
        </w:rPr>
        <w:t> </w:t>
      </w:r>
      <w:r>
        <w:rPr>
          <w:sz w:val="19"/>
        </w:rPr>
        <w:t>их</w:t>
      </w:r>
      <w:r>
        <w:rPr>
          <w:spacing w:val="-3"/>
          <w:sz w:val="19"/>
        </w:rPr>
        <w:t> </w:t>
      </w:r>
      <w:r>
        <w:rPr>
          <w:sz w:val="19"/>
        </w:rPr>
        <w:t>был</w:t>
      </w:r>
      <w:r>
        <w:rPr>
          <w:spacing w:val="-3"/>
          <w:sz w:val="19"/>
        </w:rPr>
        <w:t> </w:t>
      </w:r>
      <w:r>
        <w:rPr>
          <w:sz w:val="19"/>
        </w:rPr>
        <w:t>введён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Москву,</w:t>
      </w:r>
      <w:r>
        <w:rPr>
          <w:spacing w:val="-3"/>
          <w:sz w:val="19"/>
        </w:rPr>
        <w:t> </w:t>
      </w:r>
      <w:r>
        <w:rPr>
          <w:sz w:val="19"/>
        </w:rPr>
        <w:t>а</w:t>
      </w:r>
      <w:r>
        <w:rPr>
          <w:spacing w:val="-3"/>
          <w:sz w:val="19"/>
        </w:rPr>
        <w:t> </w:t>
      </w:r>
      <w:r>
        <w:rPr>
          <w:sz w:val="19"/>
        </w:rPr>
        <w:t>там</w:t>
      </w:r>
      <w:r>
        <w:rPr>
          <w:spacing w:val="-3"/>
          <w:sz w:val="19"/>
        </w:rPr>
        <w:t> </w:t>
      </w:r>
      <w:r>
        <w:rPr>
          <w:sz w:val="19"/>
        </w:rPr>
        <w:t>у</w:t>
      </w:r>
      <w:r>
        <w:rPr>
          <w:spacing w:val="-3"/>
          <w:sz w:val="19"/>
        </w:rPr>
        <w:t> </w:t>
      </w:r>
      <w:r>
        <w:rPr>
          <w:sz w:val="19"/>
        </w:rPr>
        <w:t>Шуйского</w:t>
      </w:r>
      <w:r>
        <w:rPr>
          <w:spacing w:val="-3"/>
          <w:sz w:val="19"/>
        </w:rPr>
        <w:t> </w:t>
      </w:r>
      <w:r>
        <w:rPr>
          <w:sz w:val="19"/>
        </w:rPr>
        <w:t>бы- ло уже достаточно сочувствующих. Однако заговорщики, зная, что далеко не все в </w:t>
      </w:r>
      <w:r>
        <w:rPr>
          <w:w w:val="95"/>
          <w:sz w:val="19"/>
        </w:rPr>
        <w:t>Москве</w:t>
      </w:r>
      <w:r>
        <w:rPr>
          <w:spacing w:val="23"/>
          <w:sz w:val="19"/>
        </w:rPr>
        <w:t> </w:t>
      </w:r>
      <w:r>
        <w:rPr>
          <w:w w:val="95"/>
          <w:sz w:val="19"/>
        </w:rPr>
        <w:t>непримиримо</w:t>
      </w:r>
      <w:r>
        <w:rPr>
          <w:spacing w:val="23"/>
          <w:sz w:val="19"/>
        </w:rPr>
        <w:t> </w:t>
      </w:r>
      <w:r>
        <w:rPr>
          <w:w w:val="95"/>
          <w:sz w:val="19"/>
        </w:rPr>
        <w:t>настроены</w:t>
      </w:r>
      <w:r>
        <w:rPr>
          <w:spacing w:val="23"/>
          <w:sz w:val="19"/>
        </w:rPr>
        <w:t> </w:t>
      </w:r>
      <w:r>
        <w:rPr>
          <w:w w:val="95"/>
          <w:sz w:val="19"/>
        </w:rPr>
        <w:t>против</w:t>
      </w:r>
      <w:r>
        <w:rPr>
          <w:spacing w:val="23"/>
          <w:sz w:val="19"/>
        </w:rPr>
        <w:t> </w:t>
      </w:r>
      <w:r>
        <w:rPr>
          <w:w w:val="95"/>
          <w:sz w:val="19"/>
        </w:rPr>
        <w:t>самозванца,</w:t>
      </w:r>
      <w:r>
        <w:rPr>
          <w:spacing w:val="23"/>
          <w:sz w:val="19"/>
        </w:rPr>
        <w:t> </w:t>
      </w:r>
      <w:r>
        <w:rPr>
          <w:w w:val="95"/>
          <w:sz w:val="19"/>
        </w:rPr>
        <w:t>сочли</w:t>
      </w:r>
      <w:r>
        <w:rPr>
          <w:spacing w:val="23"/>
          <w:sz w:val="19"/>
        </w:rPr>
        <w:t> </w:t>
      </w:r>
      <w:r>
        <w:rPr>
          <w:w w:val="95"/>
          <w:sz w:val="19"/>
        </w:rPr>
        <w:t>нужным</w:t>
      </w:r>
      <w:r>
        <w:rPr>
          <w:spacing w:val="23"/>
          <w:sz w:val="19"/>
        </w:rPr>
        <w:t> </w:t>
      </w:r>
      <w:r>
        <w:rPr>
          <w:w w:val="95"/>
          <w:sz w:val="19"/>
        </w:rPr>
        <w:t>обмануть</w:t>
      </w:r>
      <w:r>
        <w:rPr>
          <w:spacing w:val="23"/>
          <w:sz w:val="19"/>
        </w:rPr>
        <w:t> </w:t>
      </w:r>
      <w:r>
        <w:rPr>
          <w:w w:val="95"/>
          <w:sz w:val="19"/>
        </w:rPr>
        <w:t>народ </w:t>
      </w:r>
      <w:r>
        <w:rPr>
          <w:sz w:val="19"/>
        </w:rPr>
        <w:t>и бунт подняли якобы за царя против поляков…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0" w:right="129" w:firstLine="0"/>
        <w:jc w:val="center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spacing w:val="3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w w:val="95"/>
          <w:position w:val="-1"/>
          <w:sz w:val="20"/>
          <w:shd w:fill="DB413F" w:color="auto" w:val="clear"/>
        </w:rPr>
        <w:t>9</w:t>
      </w:r>
      <w:r>
        <w:rPr>
          <w:rFonts w:ascii="Calibri" w:hAnsi="Calibri"/>
          <w:b/>
          <w:color w:val="FFFFFF"/>
          <w:spacing w:val="4"/>
          <w:position w:val="-1"/>
          <w:sz w:val="20"/>
          <w:shd w:fill="DB413F" w:color="auto" w:val="clear"/>
        </w:rPr>
        <w:t> </w:t>
      </w:r>
      <w:r>
        <w:rPr>
          <w:rFonts w:ascii="Calibri" w:hAnsi="Calibri"/>
          <w:b/>
          <w:color w:val="FFFFFF"/>
          <w:spacing w:val="35"/>
          <w:position w:val="-1"/>
          <w:sz w:val="20"/>
        </w:rPr>
        <w:t>  </w:t>
      </w:r>
      <w:r>
        <w:rPr>
          <w:rFonts w:ascii="Tahoma" w:hAnsi="Tahoma"/>
          <w:color w:val="000000"/>
          <w:w w:val="95"/>
          <w:sz w:val="19"/>
        </w:rPr>
        <w:t>Прочитайте</w:t>
      </w:r>
      <w:r>
        <w:rPr>
          <w:rFonts w:ascii="Tahoma" w:hAnsi="Tahoma"/>
          <w:color w:val="000000"/>
          <w:spacing w:val="-3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отрывок</w:t>
      </w:r>
      <w:r>
        <w:rPr>
          <w:rFonts w:ascii="Tahoma" w:hAnsi="Tahoma"/>
          <w:color w:val="000000"/>
          <w:spacing w:val="-2"/>
          <w:w w:val="95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из</w:t>
      </w:r>
      <w:r>
        <w:rPr>
          <w:rFonts w:ascii="Tahoma" w:hAnsi="Tahoma"/>
          <w:color w:val="000000"/>
          <w:spacing w:val="-2"/>
          <w:w w:val="95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сочинения</w:t>
      </w:r>
      <w:r>
        <w:rPr>
          <w:rFonts w:ascii="Tahoma" w:hAnsi="Tahoma"/>
          <w:color w:val="000000"/>
          <w:spacing w:val="-1"/>
          <w:w w:val="95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историка</w:t>
      </w:r>
      <w:r>
        <w:rPr>
          <w:rFonts w:ascii="Tahoma" w:hAnsi="Tahoma"/>
          <w:color w:val="000000"/>
          <w:spacing w:val="-2"/>
          <w:w w:val="95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В.</w:t>
      </w:r>
      <w:r>
        <w:rPr>
          <w:rFonts w:ascii="Tahoma" w:hAnsi="Tahoma"/>
          <w:color w:val="000000"/>
          <w:spacing w:val="-1"/>
          <w:w w:val="95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Ключевского</w:t>
      </w:r>
      <w:r>
        <w:rPr>
          <w:rFonts w:ascii="Tahoma" w:hAnsi="Tahoma"/>
          <w:color w:val="000000"/>
          <w:spacing w:val="-2"/>
          <w:w w:val="95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и</w:t>
      </w:r>
      <w:r>
        <w:rPr>
          <w:rFonts w:ascii="Tahoma" w:hAnsi="Tahoma"/>
          <w:color w:val="000000"/>
          <w:spacing w:val="-1"/>
          <w:w w:val="95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ответьте</w:t>
      </w:r>
      <w:r>
        <w:rPr>
          <w:rFonts w:ascii="Tahoma" w:hAnsi="Tahoma"/>
          <w:color w:val="000000"/>
          <w:spacing w:val="-2"/>
          <w:w w:val="95"/>
          <w:sz w:val="19"/>
        </w:rPr>
        <w:t> </w:t>
      </w:r>
      <w:r>
        <w:rPr>
          <w:rFonts w:ascii="Tahoma" w:hAnsi="Tahoma"/>
          <w:color w:val="000000"/>
          <w:w w:val="95"/>
          <w:sz w:val="19"/>
        </w:rPr>
        <w:t>на</w:t>
      </w:r>
      <w:r>
        <w:rPr>
          <w:rFonts w:ascii="Tahoma" w:hAnsi="Tahoma"/>
          <w:color w:val="000000"/>
          <w:spacing w:val="-1"/>
          <w:w w:val="95"/>
          <w:sz w:val="19"/>
        </w:rPr>
        <w:t> </w:t>
      </w:r>
      <w:r>
        <w:rPr>
          <w:rFonts w:ascii="Tahoma" w:hAnsi="Tahoma"/>
          <w:color w:val="000000"/>
          <w:spacing w:val="-2"/>
          <w:w w:val="95"/>
          <w:sz w:val="19"/>
        </w:rPr>
        <w:t>вопросы.</w:t>
      </w:r>
    </w:p>
    <w:p>
      <w:pPr>
        <w:spacing w:line="220" w:lineRule="auto" w:before="78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Он был мастер говорить, обнаруживал и довольно разнообразные знания. Он со- вершенно изменил чопорный порядок жизни старых московских государей, </w:t>
      </w:r>
      <w:r>
        <w:rPr>
          <w:w w:val="95"/>
          <w:sz w:val="19"/>
        </w:rPr>
        <w:t>нарушал </w:t>
      </w:r>
      <w:r>
        <w:rPr>
          <w:sz w:val="19"/>
        </w:rPr>
        <w:t>заветные обычаи священной московской старины, не спал после обеда, не ходил в баню, со всеми обращался просто, обходительно, не по-царски. Он тотчас показал </w:t>
      </w:r>
      <w:r>
        <w:rPr>
          <w:w w:val="95"/>
          <w:sz w:val="19"/>
        </w:rPr>
        <w:t>себя деятельным управителем, чуждался жестокости, сам вникал во всё, каждый день </w:t>
      </w:r>
      <w:r>
        <w:rPr>
          <w:sz w:val="19"/>
        </w:rPr>
        <w:t>бывал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Боярской</w:t>
      </w:r>
      <w:r>
        <w:rPr>
          <w:spacing w:val="-10"/>
          <w:sz w:val="19"/>
        </w:rPr>
        <w:t> </w:t>
      </w:r>
      <w:r>
        <w:rPr>
          <w:sz w:val="19"/>
        </w:rPr>
        <w:t>думе,</w:t>
      </w:r>
      <w:r>
        <w:rPr>
          <w:spacing w:val="-10"/>
          <w:sz w:val="19"/>
        </w:rPr>
        <w:t> </w:t>
      </w:r>
      <w:r>
        <w:rPr>
          <w:sz w:val="19"/>
        </w:rPr>
        <w:t>сам</w:t>
      </w:r>
      <w:r>
        <w:rPr>
          <w:spacing w:val="-10"/>
          <w:sz w:val="19"/>
        </w:rPr>
        <w:t> </w:t>
      </w:r>
      <w:r>
        <w:rPr>
          <w:sz w:val="19"/>
        </w:rPr>
        <w:t>обучал</w:t>
      </w:r>
      <w:r>
        <w:rPr>
          <w:spacing w:val="-10"/>
          <w:sz w:val="19"/>
        </w:rPr>
        <w:t> </w:t>
      </w:r>
      <w:r>
        <w:rPr>
          <w:sz w:val="19"/>
        </w:rPr>
        <w:t>ратных</w:t>
      </w:r>
      <w:r>
        <w:rPr>
          <w:spacing w:val="-10"/>
          <w:sz w:val="19"/>
        </w:rPr>
        <w:t> </w:t>
      </w:r>
      <w:r>
        <w:rPr>
          <w:sz w:val="19"/>
        </w:rPr>
        <w:t>людей.</w:t>
      </w:r>
      <w:r>
        <w:rPr>
          <w:spacing w:val="-10"/>
          <w:sz w:val="19"/>
        </w:rPr>
        <w:t> </w:t>
      </w:r>
      <w:r>
        <w:rPr>
          <w:sz w:val="19"/>
        </w:rPr>
        <w:t>Своим</w:t>
      </w:r>
      <w:r>
        <w:rPr>
          <w:spacing w:val="-10"/>
          <w:sz w:val="19"/>
        </w:rPr>
        <w:t> </w:t>
      </w:r>
      <w:r>
        <w:rPr>
          <w:sz w:val="19"/>
        </w:rPr>
        <w:t>образом</w:t>
      </w:r>
      <w:r>
        <w:rPr>
          <w:spacing w:val="-10"/>
          <w:sz w:val="19"/>
        </w:rPr>
        <w:t> </w:t>
      </w:r>
      <w:r>
        <w:rPr>
          <w:sz w:val="19"/>
        </w:rPr>
        <w:t>действий</w:t>
      </w:r>
      <w:r>
        <w:rPr>
          <w:spacing w:val="-10"/>
          <w:sz w:val="19"/>
        </w:rPr>
        <w:t> </w:t>
      </w:r>
      <w:r>
        <w:rPr>
          <w:sz w:val="19"/>
        </w:rPr>
        <w:t>он</w:t>
      </w:r>
      <w:r>
        <w:rPr>
          <w:spacing w:val="-10"/>
          <w:sz w:val="19"/>
        </w:rPr>
        <w:t> </w:t>
      </w:r>
      <w:r>
        <w:rPr>
          <w:sz w:val="19"/>
        </w:rPr>
        <w:t>при- обрёл</w:t>
      </w:r>
      <w:r>
        <w:rPr>
          <w:spacing w:val="-2"/>
          <w:sz w:val="19"/>
        </w:rPr>
        <w:t> </w:t>
      </w:r>
      <w:r>
        <w:rPr>
          <w:sz w:val="19"/>
        </w:rPr>
        <w:t>широкую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2"/>
          <w:sz w:val="19"/>
        </w:rPr>
        <w:t> </w:t>
      </w:r>
      <w:r>
        <w:rPr>
          <w:sz w:val="19"/>
        </w:rPr>
        <w:t>сильную</w:t>
      </w:r>
      <w:r>
        <w:rPr>
          <w:spacing w:val="-2"/>
          <w:sz w:val="19"/>
        </w:rPr>
        <w:t> </w:t>
      </w:r>
      <w:r>
        <w:rPr>
          <w:sz w:val="19"/>
        </w:rPr>
        <w:t>привязанность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народе,</w:t>
      </w:r>
      <w:r>
        <w:rPr>
          <w:spacing w:val="-2"/>
          <w:sz w:val="19"/>
        </w:rPr>
        <w:t> </w:t>
      </w:r>
      <w:r>
        <w:rPr>
          <w:sz w:val="19"/>
        </w:rPr>
        <w:t>хотя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Москве</w:t>
      </w:r>
      <w:r>
        <w:rPr>
          <w:spacing w:val="-2"/>
          <w:sz w:val="19"/>
        </w:rPr>
        <w:t> </w:t>
      </w:r>
      <w:r>
        <w:rPr>
          <w:sz w:val="19"/>
        </w:rPr>
        <w:t>кое-кто</w:t>
      </w:r>
      <w:r>
        <w:rPr>
          <w:spacing w:val="-2"/>
          <w:sz w:val="19"/>
        </w:rPr>
        <w:t> </w:t>
      </w:r>
      <w:r>
        <w:rPr>
          <w:sz w:val="19"/>
        </w:rPr>
        <w:t>подозре- вал и открыто обличал его в самозванстве.</w:t>
      </w:r>
    </w:p>
    <w:p>
      <w:pPr>
        <w:spacing w:before="94"/>
        <w:ind w:left="784" w:right="938" w:firstLine="0"/>
        <w:jc w:val="center"/>
        <w:rPr>
          <w:rFonts w:ascii="Tahoma" w:hAnsi="Tahoma"/>
          <w:sz w:val="19"/>
        </w:rPr>
      </w:pPr>
      <w:r>
        <w:rPr/>
        <w:pict>
          <v:rect style="position:absolute;margin-left:45.354pt;margin-top:8.535926pt;width:5.669pt;height:5.669pt;mso-position-horizontal-relative:page;mso-position-vertical-relative:paragraph;z-index:15995392" id="docshape2904" filled="true" fillcolor="#db413f" stroked="false">
            <v:fill type="solid"/>
            <w10:wrap type="none"/>
          </v:rect>
        </w:pic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ком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идёт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речь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отрывке?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каким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признакам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тексте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вы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z w:val="19"/>
        </w:rPr>
        <w:t>это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определили?</w:t>
      </w:r>
    </w:p>
    <w:p>
      <w:pPr>
        <w:pStyle w:val="BodyText"/>
        <w:spacing w:before="11"/>
        <w:rPr>
          <w:rFonts w:ascii="Tahoma"/>
          <w:sz w:val="18"/>
        </w:rPr>
      </w:pP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240" w:lineRule="auto" w:before="1" w:after="0"/>
        <w:ind w:left="1190" w:right="0" w:hanging="398"/>
        <w:jc w:val="both"/>
        <w:rPr>
          <w:sz w:val="19"/>
        </w:rPr>
      </w:pPr>
      <w:r>
        <w:rPr>
          <w:color w:val="000000"/>
          <w:w w:val="95"/>
          <w:sz w:val="19"/>
        </w:rPr>
        <w:t>Рассмотрите</w:t>
      </w:r>
      <w:r>
        <w:rPr>
          <w:color w:val="000000"/>
          <w:spacing w:val="7"/>
          <w:sz w:val="19"/>
        </w:rPr>
        <w:t> </w:t>
      </w:r>
      <w:r>
        <w:rPr>
          <w:color w:val="000000"/>
          <w:w w:val="95"/>
          <w:sz w:val="19"/>
        </w:rPr>
        <w:t>карту</w:t>
      </w:r>
      <w:r>
        <w:rPr>
          <w:color w:val="000000"/>
          <w:spacing w:val="7"/>
          <w:sz w:val="19"/>
        </w:rPr>
        <w:t> </w:t>
      </w:r>
      <w:r>
        <w:rPr>
          <w:color w:val="000000"/>
          <w:w w:val="95"/>
          <w:sz w:val="19"/>
        </w:rPr>
        <w:t>1</w:t>
      </w:r>
      <w:r>
        <w:rPr>
          <w:color w:val="000000"/>
          <w:spacing w:val="7"/>
          <w:sz w:val="19"/>
        </w:rPr>
        <w:t> </w:t>
      </w:r>
      <w:r>
        <w:rPr>
          <w:color w:val="000000"/>
          <w:w w:val="95"/>
          <w:sz w:val="19"/>
        </w:rPr>
        <w:t>в</w:t>
      </w:r>
      <w:r>
        <w:rPr>
          <w:color w:val="000000"/>
          <w:spacing w:val="7"/>
          <w:sz w:val="19"/>
        </w:rPr>
        <w:t> </w:t>
      </w:r>
      <w:r>
        <w:rPr>
          <w:color w:val="000000"/>
          <w:w w:val="95"/>
          <w:sz w:val="19"/>
        </w:rPr>
        <w:t>Приложении</w:t>
      </w:r>
      <w:r>
        <w:rPr>
          <w:color w:val="000000"/>
          <w:spacing w:val="7"/>
          <w:sz w:val="19"/>
        </w:rPr>
        <w:t> </w:t>
      </w:r>
      <w:r>
        <w:rPr>
          <w:color w:val="000000"/>
          <w:w w:val="95"/>
          <w:sz w:val="19"/>
        </w:rPr>
        <w:t>и</w:t>
      </w:r>
      <w:r>
        <w:rPr>
          <w:color w:val="000000"/>
          <w:spacing w:val="7"/>
          <w:sz w:val="19"/>
        </w:rPr>
        <w:t> </w:t>
      </w:r>
      <w:r>
        <w:rPr>
          <w:color w:val="000000"/>
          <w:w w:val="95"/>
          <w:sz w:val="19"/>
        </w:rPr>
        <w:t>выполните</w:t>
      </w:r>
      <w:r>
        <w:rPr>
          <w:color w:val="000000"/>
          <w:spacing w:val="8"/>
          <w:sz w:val="19"/>
        </w:rPr>
        <w:t> </w:t>
      </w:r>
      <w:r>
        <w:rPr>
          <w:color w:val="000000"/>
          <w:spacing w:val="-2"/>
          <w:w w:val="95"/>
          <w:sz w:val="19"/>
        </w:rPr>
        <w:t>задания.</w:t>
      </w:r>
    </w:p>
    <w:p>
      <w:pPr>
        <w:pStyle w:val="ListParagraph"/>
        <w:numPr>
          <w:ilvl w:val="1"/>
          <w:numId w:val="138"/>
        </w:numPr>
        <w:tabs>
          <w:tab w:pos="1367" w:val="left" w:leader="none"/>
        </w:tabs>
        <w:spacing w:line="220" w:lineRule="auto" w:before="74" w:after="0"/>
        <w:ind w:left="1133" w:right="791" w:firstLine="0"/>
        <w:jc w:val="both"/>
        <w:rPr>
          <w:sz w:val="19"/>
        </w:rPr>
      </w:pPr>
      <w:r>
        <w:rPr/>
        <w:pict>
          <v:rect style="position:absolute;margin-left:45.354pt;margin-top:6.775374pt;width:5.669pt;height:5.669pt;mso-position-horizontal-relative:page;mso-position-vertical-relative:paragraph;z-index:15995904" id="docshape2905" filled="true" fillcolor="#db413f" stroked="false">
            <v:fill type="solid"/>
            <w10:wrap type="none"/>
          </v:rect>
        </w:pic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правление</w:t>
      </w:r>
      <w:r>
        <w:rPr>
          <w:spacing w:val="-14"/>
          <w:sz w:val="19"/>
        </w:rPr>
        <w:t> </w:t>
      </w:r>
      <w:r>
        <w:rPr>
          <w:sz w:val="19"/>
        </w:rPr>
        <w:t>какого</w:t>
      </w:r>
      <w:r>
        <w:rPr>
          <w:spacing w:val="-15"/>
          <w:sz w:val="19"/>
        </w:rPr>
        <w:t> </w:t>
      </w:r>
      <w:r>
        <w:rPr>
          <w:sz w:val="19"/>
        </w:rPr>
        <w:t>царя</w:t>
      </w:r>
      <w:r>
        <w:rPr>
          <w:spacing w:val="-14"/>
          <w:sz w:val="19"/>
        </w:rPr>
        <w:t> </w:t>
      </w:r>
      <w:r>
        <w:rPr>
          <w:sz w:val="19"/>
        </w:rPr>
        <w:t>разразился</w:t>
      </w:r>
      <w:r>
        <w:rPr>
          <w:spacing w:val="-15"/>
          <w:sz w:val="19"/>
        </w:rPr>
        <w:t> </w:t>
      </w:r>
      <w:r>
        <w:rPr>
          <w:sz w:val="19"/>
        </w:rPr>
        <w:t>страшный</w:t>
      </w:r>
      <w:r>
        <w:rPr>
          <w:spacing w:val="-14"/>
          <w:sz w:val="19"/>
        </w:rPr>
        <w:t> </w:t>
      </w:r>
      <w:r>
        <w:rPr>
          <w:sz w:val="19"/>
        </w:rPr>
        <w:t>голод,</w:t>
      </w:r>
      <w:r>
        <w:rPr>
          <w:spacing w:val="-15"/>
          <w:sz w:val="19"/>
        </w:rPr>
        <w:t> </w:t>
      </w:r>
      <w:r>
        <w:rPr>
          <w:sz w:val="19"/>
        </w:rPr>
        <w:t>ставший</w:t>
      </w:r>
      <w:r>
        <w:rPr>
          <w:spacing w:val="-14"/>
          <w:sz w:val="19"/>
        </w:rPr>
        <w:t> </w:t>
      </w:r>
      <w:r>
        <w:rPr>
          <w:sz w:val="19"/>
        </w:rPr>
        <w:t>одной</w:t>
      </w:r>
      <w:r>
        <w:rPr>
          <w:spacing w:val="-15"/>
          <w:sz w:val="19"/>
        </w:rPr>
        <w:t> </w:t>
      </w:r>
      <w:r>
        <w:rPr>
          <w:sz w:val="19"/>
        </w:rPr>
        <w:t>из</w:t>
      </w:r>
      <w:r>
        <w:rPr>
          <w:spacing w:val="-14"/>
          <w:sz w:val="19"/>
        </w:rPr>
        <w:t> </w:t>
      </w:r>
      <w:r>
        <w:rPr>
          <w:sz w:val="19"/>
        </w:rPr>
        <w:t>причин событий,</w:t>
      </w:r>
      <w:r>
        <w:rPr>
          <w:spacing w:val="-11"/>
          <w:sz w:val="19"/>
        </w:rPr>
        <w:t> </w:t>
      </w:r>
      <w:r>
        <w:rPr>
          <w:sz w:val="19"/>
        </w:rPr>
        <w:t>изображённых</w:t>
      </w:r>
      <w:r>
        <w:rPr>
          <w:spacing w:val="-11"/>
          <w:sz w:val="19"/>
        </w:rPr>
        <w:t> </w:t>
      </w:r>
      <w:r>
        <w:rPr>
          <w:sz w:val="19"/>
        </w:rPr>
        <w:t>на</w:t>
      </w:r>
      <w:r>
        <w:rPr>
          <w:spacing w:val="-11"/>
          <w:sz w:val="19"/>
        </w:rPr>
        <w:t> </w:t>
      </w:r>
      <w:r>
        <w:rPr>
          <w:sz w:val="19"/>
        </w:rPr>
        <w:t>карте?</w:t>
      </w:r>
      <w:r>
        <w:rPr>
          <w:spacing w:val="-11"/>
          <w:sz w:val="19"/>
        </w:rPr>
        <w:t> </w:t>
      </w:r>
      <w:r>
        <w:rPr>
          <w:sz w:val="19"/>
        </w:rPr>
        <w:t>Назовите</w:t>
      </w:r>
      <w:r>
        <w:rPr>
          <w:spacing w:val="-11"/>
          <w:sz w:val="19"/>
        </w:rPr>
        <w:t> </w:t>
      </w:r>
      <w:r>
        <w:rPr>
          <w:sz w:val="19"/>
        </w:rPr>
        <w:t>прозвище</w:t>
      </w:r>
      <w:r>
        <w:rPr>
          <w:spacing w:val="-11"/>
          <w:sz w:val="19"/>
        </w:rPr>
        <w:t> </w:t>
      </w:r>
      <w:r>
        <w:rPr>
          <w:sz w:val="19"/>
        </w:rPr>
        <w:t>самозванца,</w:t>
      </w:r>
      <w:r>
        <w:rPr>
          <w:spacing w:val="-11"/>
          <w:sz w:val="19"/>
        </w:rPr>
        <w:t> </w:t>
      </w:r>
      <w:r>
        <w:rPr>
          <w:sz w:val="19"/>
        </w:rPr>
        <w:t>которое</w:t>
      </w:r>
      <w:r>
        <w:rPr>
          <w:spacing w:val="-11"/>
          <w:sz w:val="19"/>
        </w:rPr>
        <w:t> </w:t>
      </w:r>
      <w:r>
        <w:rPr>
          <w:sz w:val="19"/>
        </w:rPr>
        <w:t>он</w:t>
      </w:r>
      <w:r>
        <w:rPr>
          <w:spacing w:val="-11"/>
          <w:sz w:val="19"/>
        </w:rPr>
        <w:t> </w:t>
      </w:r>
      <w:r>
        <w:rPr>
          <w:sz w:val="19"/>
        </w:rPr>
        <w:t>по-</w:t>
      </w:r>
      <w:r>
        <w:rPr>
          <w:sz w:val="19"/>
        </w:rPr>
        <w:t> </w:t>
      </w:r>
      <w:r>
        <w:rPr>
          <w:w w:val="95"/>
          <w:sz w:val="19"/>
        </w:rPr>
        <w:t>лучил из-за того, что расположил свой лагерь в подмосковном селе... Почему пред- </w:t>
      </w:r>
      <w:r>
        <w:rPr>
          <w:sz w:val="19"/>
        </w:rPr>
        <w:t>ставители знати бегали к нему?</w:t>
      </w:r>
    </w:p>
    <w:p>
      <w:pPr>
        <w:pStyle w:val="ListParagraph"/>
        <w:numPr>
          <w:ilvl w:val="1"/>
          <w:numId w:val="138"/>
        </w:numPr>
        <w:tabs>
          <w:tab w:pos="1361" w:val="left" w:leader="none"/>
        </w:tabs>
        <w:spacing w:line="220" w:lineRule="exact" w:before="38" w:after="0"/>
        <w:ind w:left="1360" w:right="0" w:hanging="228"/>
        <w:jc w:val="both"/>
        <w:rPr>
          <w:sz w:val="19"/>
        </w:rPr>
      </w:pPr>
      <w:r>
        <w:rPr/>
        <w:pict>
          <v:rect style="position:absolute;margin-left:45.354pt;margin-top:5.735028pt;width:5.669pt;height:5.669pt;mso-position-horizontal-relative:page;mso-position-vertical-relative:paragraph;z-index:15996416" id="docshape2906" filled="true" fillcolor="#db413f" stroked="false">
            <v:fill type="solid"/>
            <w10:wrap type="none"/>
          </v:rect>
        </w:pict>
      </w:r>
      <w:r>
        <w:rPr>
          <w:w w:val="95"/>
          <w:sz w:val="19"/>
        </w:rPr>
        <w:t>Какие</w:t>
      </w:r>
      <w:r>
        <w:rPr>
          <w:spacing w:val="11"/>
          <w:sz w:val="19"/>
        </w:rPr>
        <w:t> </w:t>
      </w:r>
      <w:r>
        <w:rPr>
          <w:w w:val="95"/>
          <w:sz w:val="19"/>
        </w:rPr>
        <w:t>из</w:t>
      </w:r>
      <w:r>
        <w:rPr>
          <w:spacing w:val="11"/>
          <w:sz w:val="19"/>
        </w:rPr>
        <w:t> </w:t>
      </w:r>
      <w:r>
        <w:rPr>
          <w:w w:val="95"/>
          <w:sz w:val="19"/>
        </w:rPr>
        <w:t>перечисленных</w:t>
      </w:r>
      <w:r>
        <w:rPr>
          <w:spacing w:val="11"/>
          <w:sz w:val="19"/>
        </w:rPr>
        <w:t> </w:t>
      </w:r>
      <w:r>
        <w:rPr>
          <w:w w:val="95"/>
          <w:sz w:val="19"/>
        </w:rPr>
        <w:t>ниже</w:t>
      </w:r>
      <w:r>
        <w:rPr>
          <w:spacing w:val="12"/>
          <w:sz w:val="19"/>
        </w:rPr>
        <w:t> </w:t>
      </w:r>
      <w:r>
        <w:rPr>
          <w:w w:val="95"/>
          <w:sz w:val="19"/>
        </w:rPr>
        <w:t>суждений</w:t>
      </w:r>
      <w:r>
        <w:rPr>
          <w:spacing w:val="11"/>
          <w:sz w:val="19"/>
        </w:rPr>
        <w:t> </w:t>
      </w:r>
      <w:r>
        <w:rPr>
          <w:spacing w:val="-2"/>
          <w:w w:val="95"/>
          <w:sz w:val="19"/>
        </w:rPr>
        <w:t>верны?</w:t>
      </w:r>
    </w:p>
    <w:p>
      <w:pPr>
        <w:spacing w:line="220" w:lineRule="auto" w:before="6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а) Григорий Отрепьев начал свой поход с территории Швеции и захватил Новогород. б) Староста посада обратился с призывом к сбору средств на борьбу с </w:t>
      </w:r>
      <w:r>
        <w:rPr>
          <w:rFonts w:ascii="Tahoma" w:hAnsi="Tahoma"/>
          <w:w w:val="95"/>
          <w:sz w:val="19"/>
        </w:rPr>
        <w:t>интервентами </w:t>
      </w:r>
      <w:r>
        <w:rPr>
          <w:rFonts w:ascii="Tahoma" w:hAnsi="Tahoma"/>
          <w:sz w:val="19"/>
        </w:rPr>
        <w:t>в Нижнем Новогороде.</w:t>
      </w:r>
    </w:p>
    <w:p>
      <w:pPr>
        <w:spacing w:line="220" w:lineRule="auto" w:before="0"/>
        <w:ind w:left="1133" w:right="791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в)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Одной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причин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событий,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изображённых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карте,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стало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пресечение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царствую- щей династии Рюриковичей.</w:t>
      </w:r>
    </w:p>
    <w:p>
      <w:pPr>
        <w:spacing w:line="212" w:lineRule="exact" w:before="0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г)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w w:val="95"/>
          <w:sz w:val="19"/>
        </w:rPr>
        <w:t>Древний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w w:val="95"/>
          <w:sz w:val="19"/>
        </w:rPr>
        <w:t>русский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w w:val="95"/>
          <w:sz w:val="19"/>
        </w:rPr>
        <w:t>город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w w:val="95"/>
          <w:sz w:val="19"/>
        </w:rPr>
        <w:t>Смоленск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w w:val="95"/>
          <w:sz w:val="19"/>
        </w:rPr>
        <w:t>отбил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w w:val="95"/>
          <w:sz w:val="19"/>
        </w:rPr>
        <w:t>все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w w:val="95"/>
          <w:sz w:val="19"/>
        </w:rPr>
        <w:t>попытки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w w:val="95"/>
          <w:sz w:val="19"/>
        </w:rPr>
        <w:t>интервентов</w:t>
      </w:r>
      <w:r>
        <w:rPr>
          <w:rFonts w:ascii="Tahoma" w:hAnsi="Tahoma"/>
          <w:spacing w:val="7"/>
          <w:sz w:val="19"/>
        </w:rPr>
        <w:t> </w:t>
      </w:r>
      <w:r>
        <w:rPr>
          <w:rFonts w:ascii="Tahoma" w:hAnsi="Tahoma"/>
          <w:w w:val="95"/>
          <w:sz w:val="19"/>
        </w:rPr>
        <w:t>захватить</w:t>
      </w:r>
      <w:r>
        <w:rPr>
          <w:rFonts w:ascii="Tahoma" w:hAnsi="Tahoma"/>
          <w:spacing w:val="6"/>
          <w:sz w:val="19"/>
        </w:rPr>
        <w:t> </w:t>
      </w:r>
      <w:r>
        <w:rPr>
          <w:rFonts w:ascii="Tahoma" w:hAnsi="Tahoma"/>
          <w:spacing w:val="-4"/>
          <w:w w:val="95"/>
          <w:sz w:val="19"/>
        </w:rPr>
        <w:t>его.</w:t>
      </w:r>
    </w:p>
    <w:p>
      <w:pPr>
        <w:pStyle w:val="BodyText"/>
        <w:spacing w:before="6"/>
        <w:rPr>
          <w:rFonts w:ascii="Tahoma"/>
          <w:sz w:val="21"/>
        </w:rPr>
      </w:pP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192" w:lineRule="auto" w:before="0" w:after="0"/>
        <w:ind w:left="1190" w:right="790" w:hanging="386"/>
        <w:jc w:val="left"/>
        <w:rPr>
          <w:sz w:val="19"/>
        </w:rPr>
      </w:pPr>
      <w:r>
        <w:rPr>
          <w:color w:val="000000"/>
          <w:sz w:val="19"/>
        </w:rPr>
        <w:t>Прочитайте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отрывки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из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сочинений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историков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и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определите,</w:t>
      </w:r>
      <w:r>
        <w:rPr>
          <w:color w:val="000000"/>
          <w:spacing w:val="-14"/>
          <w:sz w:val="19"/>
        </w:rPr>
        <w:t> </w:t>
      </w:r>
      <w:r>
        <w:rPr>
          <w:color w:val="000000"/>
          <w:sz w:val="19"/>
        </w:rPr>
        <w:t>о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чём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идёт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в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них</w:t>
      </w:r>
      <w:r>
        <w:rPr>
          <w:color w:val="000000"/>
          <w:spacing w:val="-15"/>
          <w:sz w:val="19"/>
        </w:rPr>
        <w:t> </w:t>
      </w:r>
      <w:r>
        <w:rPr>
          <w:color w:val="000000"/>
          <w:sz w:val="19"/>
        </w:rPr>
        <w:t>речь. Расставьте</w:t>
      </w:r>
      <w:r>
        <w:rPr>
          <w:color w:val="000000"/>
          <w:spacing w:val="-7"/>
          <w:sz w:val="19"/>
        </w:rPr>
        <w:t> </w:t>
      </w:r>
      <w:r>
        <w:rPr>
          <w:color w:val="000000"/>
          <w:sz w:val="19"/>
        </w:rPr>
        <w:t>отрывки</w:t>
      </w:r>
      <w:r>
        <w:rPr>
          <w:color w:val="000000"/>
          <w:spacing w:val="-7"/>
          <w:sz w:val="19"/>
        </w:rPr>
        <w:t> </w:t>
      </w:r>
      <w:r>
        <w:rPr>
          <w:color w:val="000000"/>
          <w:sz w:val="19"/>
        </w:rPr>
        <w:t>в</w:t>
      </w:r>
      <w:r>
        <w:rPr>
          <w:color w:val="000000"/>
          <w:spacing w:val="-7"/>
          <w:sz w:val="19"/>
        </w:rPr>
        <w:t> </w:t>
      </w:r>
      <w:r>
        <w:rPr>
          <w:color w:val="000000"/>
          <w:sz w:val="19"/>
        </w:rPr>
        <w:t>хронологической</w:t>
      </w:r>
      <w:r>
        <w:rPr>
          <w:color w:val="000000"/>
          <w:spacing w:val="-7"/>
          <w:sz w:val="19"/>
        </w:rPr>
        <w:t> </w:t>
      </w:r>
      <w:r>
        <w:rPr>
          <w:color w:val="000000"/>
          <w:sz w:val="19"/>
        </w:rPr>
        <w:t>последовательности.</w:t>
      </w:r>
    </w:p>
    <w:p>
      <w:pPr>
        <w:spacing w:line="216" w:lineRule="auto" w:before="121"/>
        <w:ind w:left="793" w:right="791" w:firstLine="340"/>
        <w:jc w:val="both"/>
        <w:rPr>
          <w:sz w:val="19"/>
        </w:rPr>
      </w:pPr>
      <w:r>
        <w:rPr>
          <w:sz w:val="19"/>
        </w:rPr>
        <w:t>А)</w:t>
      </w:r>
      <w:r>
        <w:rPr>
          <w:spacing w:val="-1"/>
          <w:sz w:val="19"/>
        </w:rPr>
        <w:t> </w:t>
      </w:r>
      <w:r>
        <w:rPr>
          <w:rFonts w:ascii="Book Antiqua" w:hAnsi="Book Antiqua"/>
          <w:b/>
          <w:sz w:val="19"/>
        </w:rPr>
        <w:t>В.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Ключевский.</w:t>
      </w:r>
      <w:r>
        <w:rPr>
          <w:rFonts w:ascii="Book Antiqua" w:hAnsi="Book Antiqua"/>
          <w:b/>
          <w:spacing w:val="-2"/>
          <w:sz w:val="19"/>
        </w:rPr>
        <w:t> </w:t>
      </w:r>
      <w:r>
        <w:rPr>
          <w:sz w:val="19"/>
        </w:rPr>
        <w:t>…В</w:t>
      </w:r>
      <w:r>
        <w:rPr>
          <w:spacing w:val="-7"/>
          <w:sz w:val="19"/>
        </w:rPr>
        <w:t> </w:t>
      </w:r>
      <w:r>
        <w:rPr>
          <w:sz w:val="19"/>
        </w:rPr>
        <w:t>Москву</w:t>
      </w:r>
      <w:r>
        <w:rPr>
          <w:spacing w:val="-7"/>
          <w:sz w:val="19"/>
        </w:rPr>
        <w:t> </w:t>
      </w:r>
      <w:r>
        <w:rPr>
          <w:sz w:val="19"/>
        </w:rPr>
        <w:t>стали</w:t>
      </w:r>
      <w:r>
        <w:rPr>
          <w:spacing w:val="-7"/>
          <w:sz w:val="19"/>
        </w:rPr>
        <w:t> </w:t>
      </w:r>
      <w:r>
        <w:rPr>
          <w:sz w:val="19"/>
        </w:rPr>
        <w:t>съезжаться</w:t>
      </w:r>
      <w:r>
        <w:rPr>
          <w:spacing w:val="-7"/>
          <w:sz w:val="19"/>
        </w:rPr>
        <w:t> </w:t>
      </w:r>
      <w:r>
        <w:rPr>
          <w:sz w:val="19"/>
        </w:rPr>
        <w:t>выборные</w:t>
      </w:r>
      <w:r>
        <w:rPr>
          <w:spacing w:val="-7"/>
          <w:sz w:val="19"/>
        </w:rPr>
        <w:t> </w:t>
      </w:r>
      <w:r>
        <w:rPr>
          <w:sz w:val="19"/>
        </w:rPr>
        <w:t>со</w:t>
      </w:r>
      <w:r>
        <w:rPr>
          <w:spacing w:val="-7"/>
          <w:sz w:val="19"/>
        </w:rPr>
        <w:t> </w:t>
      </w:r>
      <w:r>
        <w:rPr>
          <w:sz w:val="19"/>
        </w:rPr>
        <w:t>всех</w:t>
      </w:r>
      <w:r>
        <w:rPr>
          <w:spacing w:val="-7"/>
          <w:sz w:val="19"/>
        </w:rPr>
        <w:t> </w:t>
      </w:r>
      <w:r>
        <w:rPr>
          <w:sz w:val="19"/>
        </w:rPr>
        <w:t>концов</w:t>
      </w:r>
      <w:r>
        <w:rPr>
          <w:spacing w:val="-7"/>
          <w:sz w:val="19"/>
        </w:rPr>
        <w:t> </w:t>
      </w:r>
      <w:r>
        <w:rPr>
          <w:sz w:val="19"/>
        </w:rPr>
        <w:t>Рус- ской земли. Это был первый бесспорно всесословный Земский собор с участием </w:t>
      </w:r>
      <w:r>
        <w:rPr>
          <w:sz w:val="19"/>
        </w:rPr>
        <w:t>по- садских и даже сельских обывателей.</w:t>
      </w:r>
    </w:p>
    <w:p>
      <w:pPr>
        <w:spacing w:line="205" w:lineRule="exact" w:before="0"/>
        <w:ind w:left="1133" w:right="0" w:firstLine="0"/>
        <w:jc w:val="both"/>
        <w:rPr>
          <w:sz w:val="19"/>
        </w:rPr>
      </w:pPr>
      <w:r>
        <w:rPr>
          <w:sz w:val="19"/>
        </w:rPr>
        <w:t>На</w:t>
      </w:r>
      <w:r>
        <w:rPr>
          <w:spacing w:val="-7"/>
          <w:sz w:val="19"/>
        </w:rPr>
        <w:t> </w:t>
      </w:r>
      <w:r>
        <w:rPr>
          <w:sz w:val="19"/>
        </w:rPr>
        <w:t>Соборе</w:t>
      </w:r>
      <w:r>
        <w:rPr>
          <w:spacing w:val="-7"/>
          <w:sz w:val="19"/>
        </w:rPr>
        <w:t> </w:t>
      </w:r>
      <w:r>
        <w:rPr>
          <w:sz w:val="19"/>
        </w:rPr>
        <w:t>первым</w:t>
      </w:r>
      <w:r>
        <w:rPr>
          <w:spacing w:val="-7"/>
          <w:sz w:val="19"/>
        </w:rPr>
        <w:t> </w:t>
      </w:r>
      <w:r>
        <w:rPr>
          <w:sz w:val="19"/>
        </w:rPr>
        <w:t>делом</w:t>
      </w:r>
      <w:r>
        <w:rPr>
          <w:spacing w:val="-7"/>
          <w:sz w:val="19"/>
        </w:rPr>
        <w:t> </w:t>
      </w:r>
      <w:r>
        <w:rPr>
          <w:sz w:val="19"/>
        </w:rPr>
        <w:t>решили</w:t>
      </w:r>
      <w:r>
        <w:rPr>
          <w:spacing w:val="-6"/>
          <w:sz w:val="19"/>
        </w:rPr>
        <w:t> </w:t>
      </w:r>
      <w:r>
        <w:rPr>
          <w:sz w:val="19"/>
        </w:rPr>
        <w:t>среди</w:t>
      </w:r>
      <w:r>
        <w:rPr>
          <w:spacing w:val="-7"/>
          <w:sz w:val="19"/>
        </w:rPr>
        <w:t> </w:t>
      </w:r>
      <w:r>
        <w:rPr>
          <w:sz w:val="19"/>
        </w:rPr>
        <w:t>иноземцев</w:t>
      </w:r>
      <w:r>
        <w:rPr>
          <w:spacing w:val="-7"/>
          <w:sz w:val="19"/>
        </w:rPr>
        <w:t> </w:t>
      </w:r>
      <w:r>
        <w:rPr>
          <w:sz w:val="19"/>
        </w:rPr>
        <w:t>нового</w:t>
      </w:r>
      <w:r>
        <w:rPr>
          <w:spacing w:val="-7"/>
          <w:sz w:val="19"/>
        </w:rPr>
        <w:t> </w:t>
      </w:r>
      <w:r>
        <w:rPr>
          <w:sz w:val="19"/>
        </w:rPr>
        <w:t>царя</w:t>
      </w:r>
      <w:r>
        <w:rPr>
          <w:spacing w:val="-6"/>
          <w:sz w:val="19"/>
        </w:rPr>
        <w:t> </w:t>
      </w:r>
      <w:r>
        <w:rPr>
          <w:sz w:val="19"/>
        </w:rPr>
        <w:t>не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искать.</w:t>
      </w:r>
    </w:p>
    <w:p>
      <w:pPr>
        <w:spacing w:line="220" w:lineRule="auto" w:before="6"/>
        <w:ind w:left="793" w:right="791" w:firstLine="340"/>
        <w:jc w:val="both"/>
        <w:rPr>
          <w:sz w:val="19"/>
        </w:rPr>
      </w:pPr>
      <w:r>
        <w:rPr>
          <w:sz w:val="19"/>
        </w:rPr>
        <w:t>Но</w:t>
      </w:r>
      <w:r>
        <w:rPr>
          <w:spacing w:val="-11"/>
          <w:sz w:val="19"/>
        </w:rPr>
        <w:t> </w:t>
      </w:r>
      <w:r>
        <w:rPr>
          <w:sz w:val="19"/>
        </w:rPr>
        <w:t>выбрать</w:t>
      </w:r>
      <w:r>
        <w:rPr>
          <w:spacing w:val="-11"/>
          <w:sz w:val="19"/>
        </w:rPr>
        <w:t> </w:t>
      </w:r>
      <w:r>
        <w:rPr>
          <w:sz w:val="19"/>
        </w:rPr>
        <w:t>своего</w:t>
      </w:r>
      <w:r>
        <w:rPr>
          <w:spacing w:val="-11"/>
          <w:sz w:val="19"/>
        </w:rPr>
        <w:t> </w:t>
      </w:r>
      <w:r>
        <w:rPr>
          <w:sz w:val="19"/>
        </w:rPr>
        <w:t>царя</w:t>
      </w:r>
      <w:r>
        <w:rPr>
          <w:spacing w:val="-11"/>
          <w:sz w:val="19"/>
        </w:rPr>
        <w:t> </w:t>
      </w:r>
      <w:r>
        <w:rPr>
          <w:sz w:val="19"/>
        </w:rPr>
        <w:t>оказалось</w:t>
      </w:r>
      <w:r>
        <w:rPr>
          <w:spacing w:val="-11"/>
          <w:sz w:val="19"/>
        </w:rPr>
        <w:t> </w:t>
      </w:r>
      <w:r>
        <w:rPr>
          <w:sz w:val="19"/>
        </w:rPr>
        <w:t>непросто.</w:t>
      </w:r>
      <w:r>
        <w:rPr>
          <w:spacing w:val="-11"/>
          <w:sz w:val="19"/>
        </w:rPr>
        <w:t> </w:t>
      </w:r>
      <w:r>
        <w:rPr>
          <w:sz w:val="19"/>
        </w:rPr>
        <w:t>Одни</w:t>
      </w:r>
      <w:r>
        <w:rPr>
          <w:spacing w:val="-11"/>
          <w:sz w:val="19"/>
        </w:rPr>
        <w:t> </w:t>
      </w:r>
      <w:r>
        <w:rPr>
          <w:sz w:val="19"/>
        </w:rPr>
        <w:t>предлагали</w:t>
      </w:r>
      <w:r>
        <w:rPr>
          <w:spacing w:val="-11"/>
          <w:sz w:val="19"/>
        </w:rPr>
        <w:t> </w:t>
      </w:r>
      <w:r>
        <w:rPr>
          <w:sz w:val="19"/>
        </w:rPr>
        <w:t>одного,</w:t>
      </w:r>
      <w:r>
        <w:rPr>
          <w:spacing w:val="-11"/>
          <w:sz w:val="19"/>
        </w:rPr>
        <w:t> </w:t>
      </w:r>
      <w:r>
        <w:rPr>
          <w:sz w:val="19"/>
        </w:rPr>
        <w:t>другие</w:t>
      </w:r>
      <w:r>
        <w:rPr>
          <w:spacing w:val="-11"/>
          <w:sz w:val="19"/>
        </w:rPr>
        <w:t> </w:t>
      </w:r>
      <w:r>
        <w:rPr>
          <w:sz w:val="19"/>
        </w:rPr>
        <w:t>— другого,</w:t>
      </w:r>
      <w:r>
        <w:rPr>
          <w:spacing w:val="-13"/>
          <w:sz w:val="19"/>
        </w:rPr>
        <w:t> </w:t>
      </w:r>
      <w:r>
        <w:rPr>
          <w:sz w:val="19"/>
        </w:rPr>
        <w:t>перебирали</w:t>
      </w:r>
      <w:r>
        <w:rPr>
          <w:spacing w:val="-13"/>
          <w:sz w:val="19"/>
        </w:rPr>
        <w:t> </w:t>
      </w:r>
      <w:r>
        <w:rPr>
          <w:sz w:val="19"/>
        </w:rPr>
        <w:t>великие</w:t>
      </w:r>
      <w:r>
        <w:rPr>
          <w:spacing w:val="-13"/>
          <w:sz w:val="19"/>
        </w:rPr>
        <w:t> </w:t>
      </w:r>
      <w:r>
        <w:rPr>
          <w:sz w:val="19"/>
        </w:rPr>
        <w:t>роды,</w:t>
      </w:r>
      <w:r>
        <w:rPr>
          <w:spacing w:val="-13"/>
          <w:sz w:val="19"/>
        </w:rPr>
        <w:t> </w:t>
      </w:r>
      <w:r>
        <w:rPr>
          <w:sz w:val="19"/>
        </w:rPr>
        <w:t>но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могли</w:t>
      </w:r>
      <w:r>
        <w:rPr>
          <w:spacing w:val="-13"/>
          <w:sz w:val="19"/>
        </w:rPr>
        <w:t> </w:t>
      </w:r>
      <w:r>
        <w:rPr>
          <w:sz w:val="19"/>
        </w:rPr>
        <w:t>ни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ком</w:t>
      </w:r>
      <w:r>
        <w:rPr>
          <w:spacing w:val="-13"/>
          <w:sz w:val="19"/>
        </w:rPr>
        <w:t> </w:t>
      </w:r>
      <w:r>
        <w:rPr>
          <w:sz w:val="19"/>
        </w:rPr>
        <w:t>согласиться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так</w:t>
      </w:r>
      <w:r>
        <w:rPr>
          <w:spacing w:val="-13"/>
          <w:sz w:val="19"/>
        </w:rPr>
        <w:t> </w:t>
      </w:r>
      <w:r>
        <w:rPr>
          <w:sz w:val="19"/>
        </w:rPr>
        <w:t>потеря- ли немало дней. Многие кандидаты пытались подкупать избирателей, засылали</w:t>
      </w:r>
      <w:r>
        <w:rPr>
          <w:spacing w:val="80"/>
          <w:sz w:val="19"/>
        </w:rPr>
        <w:t> </w:t>
      </w:r>
      <w:r>
        <w:rPr>
          <w:sz w:val="19"/>
        </w:rPr>
        <w:t>к ним с подарками и обещаниями…</w:t>
      </w:r>
    </w:p>
    <w:p>
      <w:pPr>
        <w:spacing w:line="218" w:lineRule="auto" w:before="1"/>
        <w:ind w:left="793" w:right="790" w:firstLine="340"/>
        <w:jc w:val="both"/>
        <w:rPr>
          <w:sz w:val="19"/>
        </w:rPr>
      </w:pPr>
      <w:r>
        <w:rPr>
          <w:sz w:val="19"/>
        </w:rPr>
        <w:t>Б) </w:t>
      </w:r>
      <w:r>
        <w:rPr>
          <w:rFonts w:ascii="Book Antiqua" w:hAnsi="Book Antiqua"/>
          <w:b/>
          <w:sz w:val="19"/>
        </w:rPr>
        <w:t>А.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Низовский. </w:t>
      </w:r>
      <w:r>
        <w:rPr>
          <w:sz w:val="19"/>
        </w:rPr>
        <w:t>Брать штурмом город полководцы самозванца не решились</w:t>
      </w:r>
      <w:r>
        <w:rPr>
          <w:spacing w:val="40"/>
          <w:sz w:val="19"/>
        </w:rPr>
        <w:t> </w:t>
      </w:r>
      <w:r>
        <w:rPr>
          <w:sz w:val="19"/>
        </w:rPr>
        <w:t>и отвели войско в село Тушино, где устроили обширный лагерь. Сюда непрерывно приходили всё новые и новые полки. Города Московского государства один за </w:t>
      </w:r>
      <w:r>
        <w:rPr>
          <w:sz w:val="19"/>
        </w:rPr>
        <w:t>дру- гим</w:t>
      </w:r>
      <w:r>
        <w:rPr>
          <w:spacing w:val="-7"/>
          <w:sz w:val="19"/>
        </w:rPr>
        <w:t> </w:t>
      </w:r>
      <w:r>
        <w:rPr>
          <w:sz w:val="19"/>
        </w:rPr>
        <w:t>присягали</w:t>
      </w:r>
      <w:r>
        <w:rPr>
          <w:spacing w:val="-7"/>
          <w:sz w:val="19"/>
        </w:rPr>
        <w:t> </w:t>
      </w:r>
      <w:r>
        <w:rPr>
          <w:sz w:val="19"/>
        </w:rPr>
        <w:t>царю</w:t>
      </w:r>
      <w:r>
        <w:rPr>
          <w:spacing w:val="-7"/>
          <w:sz w:val="19"/>
        </w:rPr>
        <w:t> </w:t>
      </w:r>
      <w:r>
        <w:rPr>
          <w:sz w:val="19"/>
        </w:rPr>
        <w:t>Дмитрию:</w:t>
      </w:r>
      <w:r>
        <w:rPr>
          <w:spacing w:val="-7"/>
          <w:sz w:val="19"/>
        </w:rPr>
        <w:t> </w:t>
      </w:r>
      <w:r>
        <w:rPr>
          <w:sz w:val="19"/>
        </w:rPr>
        <w:t>Великие</w:t>
      </w:r>
      <w:r>
        <w:rPr>
          <w:spacing w:val="-7"/>
          <w:sz w:val="19"/>
        </w:rPr>
        <w:t> </w:t>
      </w:r>
      <w:r>
        <w:rPr>
          <w:sz w:val="19"/>
        </w:rPr>
        <w:t>Луки,</w:t>
      </w:r>
      <w:r>
        <w:rPr>
          <w:spacing w:val="-7"/>
          <w:sz w:val="19"/>
        </w:rPr>
        <w:t> </w:t>
      </w:r>
      <w:r>
        <w:rPr>
          <w:sz w:val="19"/>
        </w:rPr>
        <w:t>Невель,</w:t>
      </w:r>
      <w:r>
        <w:rPr>
          <w:spacing w:val="-7"/>
          <w:sz w:val="19"/>
        </w:rPr>
        <w:t> </w:t>
      </w:r>
      <w:r>
        <w:rPr>
          <w:sz w:val="19"/>
        </w:rPr>
        <w:t>Псков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все</w:t>
      </w:r>
      <w:r>
        <w:rPr>
          <w:spacing w:val="-6"/>
          <w:sz w:val="19"/>
        </w:rPr>
        <w:t> </w:t>
      </w:r>
      <w:r>
        <w:rPr>
          <w:sz w:val="19"/>
        </w:rPr>
        <w:t>псковские</w:t>
      </w:r>
      <w:r>
        <w:rPr>
          <w:spacing w:val="-7"/>
          <w:sz w:val="19"/>
        </w:rPr>
        <w:t> </w:t>
      </w:r>
      <w:r>
        <w:rPr>
          <w:sz w:val="19"/>
        </w:rPr>
        <w:t>горо- </w:t>
      </w:r>
      <w:r>
        <w:rPr>
          <w:w w:val="95"/>
          <w:sz w:val="19"/>
        </w:rPr>
        <w:t>да, Переславль-Залесский, Углич, Ростов, Ярославль, Кострома, Вологда, Владимир, </w:t>
      </w:r>
      <w:r>
        <w:rPr>
          <w:spacing w:val="-2"/>
          <w:sz w:val="19"/>
        </w:rPr>
        <w:t>Шуя,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Балахна,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Муром,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Арзамас,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Касимов…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Только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Нижний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Новгород,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Рязань,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Смо- </w:t>
      </w:r>
      <w:r>
        <w:rPr>
          <w:sz w:val="19"/>
        </w:rPr>
        <w:t>ленск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2"/>
          <w:sz w:val="19"/>
        </w:rPr>
        <w:t> </w:t>
      </w:r>
      <w:r>
        <w:rPr>
          <w:sz w:val="19"/>
        </w:rPr>
        <w:t>Коломна</w:t>
      </w:r>
      <w:r>
        <w:rPr>
          <w:spacing w:val="-2"/>
          <w:sz w:val="19"/>
        </w:rPr>
        <w:t> </w:t>
      </w:r>
      <w:r>
        <w:rPr>
          <w:sz w:val="19"/>
        </w:rPr>
        <w:t>отказались</w:t>
      </w:r>
      <w:r>
        <w:rPr>
          <w:spacing w:val="-2"/>
          <w:sz w:val="19"/>
        </w:rPr>
        <w:t> </w:t>
      </w:r>
      <w:r>
        <w:rPr>
          <w:sz w:val="19"/>
        </w:rPr>
        <w:t>признавать</w:t>
      </w:r>
      <w:r>
        <w:rPr>
          <w:spacing w:val="-2"/>
          <w:sz w:val="19"/>
        </w:rPr>
        <w:t> </w:t>
      </w:r>
      <w:r>
        <w:rPr>
          <w:sz w:val="19"/>
        </w:rPr>
        <w:t>новоявленного</w:t>
      </w:r>
      <w:r>
        <w:rPr>
          <w:spacing w:val="-2"/>
          <w:sz w:val="19"/>
        </w:rPr>
        <w:t> </w:t>
      </w:r>
      <w:r>
        <w:rPr>
          <w:sz w:val="19"/>
        </w:rPr>
        <w:t>царя…</w:t>
      </w:r>
    </w:p>
    <w:p>
      <w:pPr>
        <w:spacing w:after="0" w:line="218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spacing w:line="220" w:lineRule="auto" w:before="109"/>
        <w:ind w:left="793" w:right="792" w:firstLine="340"/>
        <w:jc w:val="both"/>
        <w:rPr>
          <w:sz w:val="19"/>
        </w:rPr>
      </w:pPr>
      <w:r>
        <w:rPr>
          <w:sz w:val="19"/>
        </w:rPr>
        <w:t>В) </w:t>
      </w:r>
      <w:r>
        <w:rPr>
          <w:rFonts w:ascii="Book Antiqua" w:hAnsi="Book Antiqua"/>
          <w:b/>
          <w:sz w:val="19"/>
        </w:rPr>
        <w:t>Н.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Костомаров. </w:t>
      </w:r>
      <w:r>
        <w:rPr>
          <w:sz w:val="19"/>
        </w:rPr>
        <w:t>24 октября поляки отворили Троицкие ворота на Неглин- ную и стали выпускать сначала бояр и дворян. Князь Мстиславский, старший по роду из бояр, составлявших совет, шёл впереди всех. Жаль было смотреть на них. </w:t>
      </w:r>
      <w:r>
        <w:rPr>
          <w:w w:val="95"/>
          <w:sz w:val="19"/>
        </w:rPr>
        <w:t>Они стали толпою на мосту: не решались двигаться далее. Казаки подняли и </w:t>
      </w:r>
      <w:r>
        <w:rPr>
          <w:w w:val="95"/>
          <w:sz w:val="19"/>
        </w:rPr>
        <w:t>ратный </w:t>
      </w:r>
      <w:r>
        <w:rPr>
          <w:sz w:val="19"/>
        </w:rPr>
        <w:t>шум, и крик. «Это изменники! Предатели! — кричали казаки. — Их надобно всех перебить,</w:t>
      </w:r>
      <w:r>
        <w:rPr>
          <w:spacing w:val="-12"/>
          <w:sz w:val="19"/>
        </w:rPr>
        <w:t> </w:t>
      </w:r>
      <w:r>
        <w:rPr>
          <w:sz w:val="19"/>
        </w:rPr>
        <w:t>а</w:t>
      </w:r>
      <w:r>
        <w:rPr>
          <w:spacing w:val="-12"/>
          <w:sz w:val="19"/>
        </w:rPr>
        <w:t> </w:t>
      </w:r>
      <w:r>
        <w:rPr>
          <w:sz w:val="19"/>
        </w:rPr>
        <w:t>животы</w:t>
      </w:r>
      <w:r>
        <w:rPr>
          <w:spacing w:val="-12"/>
          <w:sz w:val="19"/>
        </w:rPr>
        <w:t> </w:t>
      </w:r>
      <w:r>
        <w:rPr>
          <w:sz w:val="19"/>
        </w:rPr>
        <w:t>их</w:t>
      </w:r>
      <w:r>
        <w:rPr>
          <w:spacing w:val="-12"/>
          <w:sz w:val="19"/>
        </w:rPr>
        <w:t> </w:t>
      </w:r>
      <w:r>
        <w:rPr>
          <w:sz w:val="19"/>
        </w:rPr>
        <w:t>поделить</w:t>
      </w:r>
      <w:r>
        <w:rPr>
          <w:spacing w:val="-12"/>
          <w:sz w:val="19"/>
        </w:rPr>
        <w:t> </w:t>
      </w:r>
      <w:r>
        <w:rPr>
          <w:sz w:val="19"/>
        </w:rPr>
        <w:t>на</w:t>
      </w:r>
      <w:r>
        <w:rPr>
          <w:spacing w:val="-12"/>
          <w:sz w:val="19"/>
        </w:rPr>
        <w:t> </w:t>
      </w:r>
      <w:r>
        <w:rPr>
          <w:sz w:val="19"/>
        </w:rPr>
        <w:t>войско!»</w:t>
      </w:r>
      <w:r>
        <w:rPr>
          <w:spacing w:val="-12"/>
          <w:sz w:val="19"/>
        </w:rPr>
        <w:t> </w:t>
      </w:r>
      <w:r>
        <w:rPr>
          <w:sz w:val="19"/>
        </w:rPr>
        <w:t>Но</w:t>
      </w:r>
      <w:r>
        <w:rPr>
          <w:spacing w:val="-12"/>
          <w:sz w:val="19"/>
        </w:rPr>
        <w:t> </w:t>
      </w:r>
      <w:r>
        <w:rPr>
          <w:sz w:val="19"/>
        </w:rPr>
        <w:t>дворяне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дети</w:t>
      </w:r>
      <w:r>
        <w:rPr>
          <w:spacing w:val="-12"/>
          <w:sz w:val="19"/>
        </w:rPr>
        <w:t> </w:t>
      </w:r>
      <w:r>
        <w:rPr>
          <w:sz w:val="19"/>
        </w:rPr>
        <w:t>боярские</w:t>
      </w:r>
      <w:r>
        <w:rPr>
          <w:spacing w:val="-12"/>
          <w:sz w:val="19"/>
        </w:rPr>
        <w:t> </w:t>
      </w:r>
      <w:r>
        <w:rPr>
          <w:sz w:val="19"/>
        </w:rPr>
        <w:t>готовились стать грудью за своих земляков, которые не столько по охоте, сколько поневоле должны</w:t>
      </w:r>
      <w:r>
        <w:rPr>
          <w:spacing w:val="-10"/>
          <w:sz w:val="19"/>
        </w:rPr>
        <w:t> </w:t>
      </w:r>
      <w:r>
        <w:rPr>
          <w:sz w:val="19"/>
        </w:rPr>
        <w:t>были</w:t>
      </w:r>
      <w:r>
        <w:rPr>
          <w:spacing w:val="-10"/>
          <w:sz w:val="19"/>
        </w:rPr>
        <w:t> </w:t>
      </w:r>
      <w:r>
        <w:rPr>
          <w:sz w:val="19"/>
        </w:rPr>
        <w:t>служить</w:t>
      </w:r>
      <w:r>
        <w:rPr>
          <w:spacing w:val="-10"/>
          <w:sz w:val="19"/>
        </w:rPr>
        <w:t> </w:t>
      </w:r>
      <w:r>
        <w:rPr>
          <w:sz w:val="19"/>
        </w:rPr>
        <w:t>врагам.</w:t>
      </w:r>
      <w:r>
        <w:rPr>
          <w:spacing w:val="-10"/>
          <w:sz w:val="19"/>
        </w:rPr>
        <w:t> </w:t>
      </w:r>
      <w:r>
        <w:rPr>
          <w:sz w:val="19"/>
        </w:rPr>
        <w:t>Уже</w:t>
      </w:r>
      <w:r>
        <w:rPr>
          <w:spacing w:val="-10"/>
          <w:sz w:val="19"/>
        </w:rPr>
        <w:t> </w:t>
      </w:r>
      <w:r>
        <w:rPr>
          <w:sz w:val="19"/>
        </w:rPr>
        <w:t>между</w:t>
      </w:r>
      <w:r>
        <w:rPr>
          <w:spacing w:val="-10"/>
          <w:sz w:val="19"/>
        </w:rPr>
        <w:t> </w:t>
      </w:r>
      <w:r>
        <w:rPr>
          <w:sz w:val="19"/>
        </w:rPr>
        <w:t>земскими</w:t>
      </w:r>
      <w:r>
        <w:rPr>
          <w:spacing w:val="-10"/>
          <w:sz w:val="19"/>
        </w:rPr>
        <w:t> </w:t>
      </w:r>
      <w:r>
        <w:rPr>
          <w:sz w:val="19"/>
        </w:rPr>
        <w:t>и</w:t>
      </w:r>
      <w:r>
        <w:rPr>
          <w:spacing w:val="-10"/>
          <w:sz w:val="19"/>
        </w:rPr>
        <w:t> </w:t>
      </w:r>
      <w:r>
        <w:rPr>
          <w:sz w:val="19"/>
        </w:rPr>
        <w:t>казаками</w:t>
      </w:r>
      <w:r>
        <w:rPr>
          <w:spacing w:val="-10"/>
          <w:sz w:val="19"/>
        </w:rPr>
        <w:t> </w:t>
      </w:r>
      <w:r>
        <w:rPr>
          <w:sz w:val="19"/>
        </w:rPr>
        <w:t>началась</w:t>
      </w:r>
      <w:r>
        <w:rPr>
          <w:spacing w:val="-10"/>
          <w:sz w:val="19"/>
        </w:rPr>
        <w:t> </w:t>
      </w:r>
      <w:r>
        <w:rPr>
          <w:sz w:val="19"/>
        </w:rPr>
        <w:t>сильная перебранка,</w:t>
      </w:r>
      <w:r>
        <w:rPr>
          <w:spacing w:val="-1"/>
          <w:sz w:val="19"/>
        </w:rPr>
        <w:t> </w:t>
      </w:r>
      <w:r>
        <w:rPr>
          <w:sz w:val="19"/>
        </w:rPr>
        <w:t>почти</w:t>
      </w:r>
      <w:r>
        <w:rPr>
          <w:spacing w:val="-1"/>
          <w:sz w:val="19"/>
        </w:rPr>
        <w:t> </w:t>
      </w:r>
      <w:r>
        <w:rPr>
          <w:sz w:val="19"/>
        </w:rPr>
        <w:t>до</w:t>
      </w:r>
      <w:r>
        <w:rPr>
          <w:spacing w:val="-1"/>
          <w:sz w:val="19"/>
        </w:rPr>
        <w:t> </w:t>
      </w:r>
      <w:r>
        <w:rPr>
          <w:sz w:val="19"/>
        </w:rPr>
        <w:t>драки.</w:t>
      </w:r>
      <w:r>
        <w:rPr>
          <w:spacing w:val="-1"/>
          <w:sz w:val="19"/>
        </w:rPr>
        <w:t> </w:t>
      </w:r>
      <w:r>
        <w:rPr>
          <w:sz w:val="19"/>
        </w:rPr>
        <w:t>Бедные</w:t>
      </w:r>
      <w:r>
        <w:rPr>
          <w:spacing w:val="-1"/>
          <w:sz w:val="19"/>
        </w:rPr>
        <w:t> </w:t>
      </w:r>
      <w:r>
        <w:rPr>
          <w:sz w:val="19"/>
        </w:rPr>
        <w:t>бояре</w:t>
      </w:r>
      <w:r>
        <w:rPr>
          <w:spacing w:val="-1"/>
          <w:sz w:val="19"/>
        </w:rPr>
        <w:t> </w:t>
      </w:r>
      <w:r>
        <w:rPr>
          <w:sz w:val="19"/>
        </w:rPr>
        <w:t>всё</w:t>
      </w:r>
      <w:r>
        <w:rPr>
          <w:spacing w:val="-1"/>
          <w:sz w:val="19"/>
        </w:rPr>
        <w:t> </w:t>
      </w:r>
      <w:r>
        <w:rPr>
          <w:sz w:val="19"/>
        </w:rPr>
        <w:t>стояли</w:t>
      </w:r>
      <w:r>
        <w:rPr>
          <w:spacing w:val="-1"/>
          <w:sz w:val="19"/>
        </w:rPr>
        <w:t> </w:t>
      </w:r>
      <w:r>
        <w:rPr>
          <w:sz w:val="19"/>
        </w:rPr>
        <w:t>на</w:t>
      </w:r>
      <w:r>
        <w:rPr>
          <w:spacing w:val="-1"/>
          <w:sz w:val="19"/>
        </w:rPr>
        <w:t> </w:t>
      </w:r>
      <w:r>
        <w:rPr>
          <w:sz w:val="19"/>
        </w:rPr>
        <w:t>мосту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ждали</w:t>
      </w:r>
      <w:r>
        <w:rPr>
          <w:spacing w:val="-1"/>
          <w:sz w:val="19"/>
        </w:rPr>
        <w:t> </w:t>
      </w:r>
      <w:r>
        <w:rPr>
          <w:sz w:val="19"/>
        </w:rPr>
        <w:t>своей</w:t>
      </w:r>
      <w:r>
        <w:rPr>
          <w:spacing w:val="-1"/>
          <w:sz w:val="19"/>
        </w:rPr>
        <w:t> </w:t>
      </w:r>
      <w:r>
        <w:rPr>
          <w:sz w:val="19"/>
        </w:rPr>
        <w:t>уча- сти. Но не дошло до драки. Казаки пошумели, пошумели и отошли…</w:t>
      </w: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192" w:lineRule="auto" w:before="141" w:after="0"/>
        <w:ind w:left="1190" w:right="791" w:hanging="391"/>
        <w:jc w:val="left"/>
        <w:rPr>
          <w:sz w:val="19"/>
        </w:rPr>
      </w:pPr>
      <w:r>
        <w:rPr>
          <w:color w:val="000000"/>
          <w:w w:val="95"/>
          <w:sz w:val="19"/>
        </w:rPr>
        <w:t>Прочитайте фрагмент речи Кузьмы Минина перед нижегородцами и ответьте на во- </w:t>
      </w:r>
      <w:r>
        <w:rPr>
          <w:color w:val="000000"/>
          <w:spacing w:val="-2"/>
          <w:sz w:val="19"/>
        </w:rPr>
        <w:t>просы.</w:t>
      </w:r>
    </w:p>
    <w:p>
      <w:pPr>
        <w:spacing w:line="220" w:lineRule="auto" w:before="90"/>
        <w:ind w:left="793" w:right="790" w:firstLine="340"/>
        <w:jc w:val="both"/>
        <w:rPr>
          <w:sz w:val="19"/>
        </w:rPr>
      </w:pPr>
      <w:r>
        <w:rPr>
          <w:sz w:val="19"/>
        </w:rPr>
        <w:t>Мужие, братие, вы видите и ощущаете, в какой великой беде всё государство ныне находится и какой страх впредь, что легко можем в вечное рабство поляков, шведов... впасть, через которое не токмо имения, но и живота своего многие уже лишились,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впредь</w:t>
      </w:r>
      <w:r>
        <w:rPr>
          <w:spacing w:val="-11"/>
          <w:sz w:val="19"/>
        </w:rPr>
        <w:t> </w:t>
      </w:r>
      <w:r>
        <w:rPr>
          <w:sz w:val="19"/>
        </w:rPr>
        <w:t>наипаче</w:t>
      </w:r>
      <w:r>
        <w:rPr>
          <w:spacing w:val="-11"/>
          <w:sz w:val="19"/>
        </w:rPr>
        <w:t> </w:t>
      </w:r>
      <w:r>
        <w:rPr>
          <w:sz w:val="19"/>
        </w:rPr>
        <w:t>все</w:t>
      </w:r>
      <w:r>
        <w:rPr>
          <w:spacing w:val="-11"/>
          <w:sz w:val="19"/>
        </w:rPr>
        <w:t> </w:t>
      </w:r>
      <w:r>
        <w:rPr>
          <w:sz w:val="19"/>
        </w:rPr>
        <w:t>обстоятельства</w:t>
      </w:r>
      <w:r>
        <w:rPr>
          <w:spacing w:val="-11"/>
          <w:sz w:val="19"/>
        </w:rPr>
        <w:t> </w:t>
      </w:r>
      <w:r>
        <w:rPr>
          <w:sz w:val="19"/>
        </w:rPr>
        <w:t>к</w:t>
      </w:r>
      <w:r>
        <w:rPr>
          <w:spacing w:val="-11"/>
          <w:sz w:val="19"/>
        </w:rPr>
        <w:t> </w:t>
      </w:r>
      <w:r>
        <w:rPr>
          <w:sz w:val="19"/>
        </w:rPr>
        <w:t>тому.</w:t>
      </w:r>
      <w:r>
        <w:rPr>
          <w:spacing w:val="-11"/>
          <w:sz w:val="19"/>
        </w:rPr>
        <w:t> </w:t>
      </w:r>
      <w:r>
        <w:rPr>
          <w:sz w:val="19"/>
        </w:rPr>
        <w:t>Паче</w:t>
      </w:r>
      <w:r>
        <w:rPr>
          <w:spacing w:val="-11"/>
          <w:sz w:val="19"/>
        </w:rPr>
        <w:t> </w:t>
      </w:r>
      <w:r>
        <w:rPr>
          <w:sz w:val="19"/>
        </w:rPr>
        <w:t>же</w:t>
      </w:r>
      <w:r>
        <w:rPr>
          <w:spacing w:val="-11"/>
          <w:sz w:val="19"/>
        </w:rPr>
        <w:t> </w:t>
      </w:r>
      <w:r>
        <w:rPr>
          <w:sz w:val="19"/>
        </w:rPr>
        <w:t>ко</w:t>
      </w:r>
      <w:r>
        <w:rPr>
          <w:spacing w:val="-11"/>
          <w:sz w:val="19"/>
        </w:rPr>
        <w:t> </w:t>
      </w:r>
      <w:r>
        <w:rPr>
          <w:sz w:val="19"/>
        </w:rPr>
        <w:t>утеснению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ра- зорению законов Руси и веры Православной церкви утеснению и разорению пред- лежат.</w:t>
      </w:r>
      <w:r>
        <w:rPr>
          <w:spacing w:val="-8"/>
          <w:sz w:val="19"/>
        </w:rPr>
        <w:t> </w:t>
      </w:r>
      <w:r>
        <w:rPr>
          <w:sz w:val="19"/>
        </w:rPr>
        <w:t>А</w:t>
      </w:r>
      <w:r>
        <w:rPr>
          <w:spacing w:val="-8"/>
          <w:sz w:val="19"/>
        </w:rPr>
        <w:t> </w:t>
      </w:r>
      <w:r>
        <w:rPr>
          <w:sz w:val="19"/>
        </w:rPr>
        <w:t>причина</w:t>
      </w:r>
      <w:r>
        <w:rPr>
          <w:spacing w:val="-8"/>
          <w:sz w:val="19"/>
        </w:rPr>
        <w:t> </w:t>
      </w:r>
      <w:r>
        <w:rPr>
          <w:sz w:val="19"/>
        </w:rPr>
        <w:t>тому</w:t>
      </w:r>
      <w:r>
        <w:rPr>
          <w:spacing w:val="-8"/>
          <w:sz w:val="19"/>
        </w:rPr>
        <w:t> </w:t>
      </w:r>
      <w:r>
        <w:rPr>
          <w:sz w:val="19"/>
        </w:rPr>
        <w:t>не</w:t>
      </w:r>
      <w:r>
        <w:rPr>
          <w:spacing w:val="-8"/>
          <w:sz w:val="19"/>
        </w:rPr>
        <w:t> </w:t>
      </w:r>
      <w:r>
        <w:rPr>
          <w:sz w:val="19"/>
        </w:rPr>
        <w:t>иная,</w:t>
      </w:r>
      <w:r>
        <w:rPr>
          <w:spacing w:val="-8"/>
          <w:sz w:val="19"/>
        </w:rPr>
        <w:t> </w:t>
      </w:r>
      <w:r>
        <w:rPr>
          <w:sz w:val="19"/>
        </w:rPr>
        <w:t>как</w:t>
      </w:r>
      <w:r>
        <w:rPr>
          <w:spacing w:val="-8"/>
          <w:sz w:val="19"/>
        </w:rPr>
        <w:t> </w:t>
      </w:r>
      <w:r>
        <w:rPr>
          <w:sz w:val="19"/>
        </w:rPr>
        <w:t>от</w:t>
      </w:r>
      <w:r>
        <w:rPr>
          <w:spacing w:val="-8"/>
          <w:sz w:val="19"/>
        </w:rPr>
        <w:t> </w:t>
      </w:r>
      <w:r>
        <w:rPr>
          <w:sz w:val="19"/>
        </w:rPr>
        <w:t>великой</w:t>
      </w:r>
      <w:r>
        <w:rPr>
          <w:spacing w:val="-8"/>
          <w:sz w:val="19"/>
        </w:rPr>
        <w:t> </w:t>
      </w:r>
      <w:r>
        <w:rPr>
          <w:sz w:val="19"/>
        </w:rPr>
        <w:t>зависти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безумия,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начале</w:t>
      </w:r>
      <w:r>
        <w:rPr>
          <w:spacing w:val="-8"/>
          <w:sz w:val="19"/>
        </w:rPr>
        <w:t> </w:t>
      </w:r>
      <w:r>
        <w:rPr>
          <w:sz w:val="19"/>
        </w:rPr>
        <w:t>между </w:t>
      </w:r>
      <w:r>
        <w:rPr>
          <w:w w:val="95"/>
          <w:sz w:val="19"/>
        </w:rPr>
        <w:t>главными государственными управителями, произошедшая злоба и ненависть, кото- </w:t>
      </w:r>
      <w:r>
        <w:rPr>
          <w:sz w:val="19"/>
        </w:rPr>
        <w:t>рые, забыв страх Божий, верность к Отечеству и свою честь и славу предков своих, един</w:t>
      </w:r>
      <w:r>
        <w:rPr>
          <w:spacing w:val="-12"/>
          <w:sz w:val="19"/>
        </w:rPr>
        <w:t> </w:t>
      </w:r>
      <w:r>
        <w:rPr>
          <w:sz w:val="19"/>
        </w:rPr>
        <w:t>другого</w:t>
      </w:r>
      <w:r>
        <w:rPr>
          <w:spacing w:val="-12"/>
          <w:sz w:val="19"/>
        </w:rPr>
        <w:t> </w:t>
      </w:r>
      <w:r>
        <w:rPr>
          <w:sz w:val="19"/>
        </w:rPr>
        <w:t>гоня,</w:t>
      </w:r>
      <w:r>
        <w:rPr>
          <w:spacing w:val="-12"/>
          <w:sz w:val="19"/>
        </w:rPr>
        <w:t> </w:t>
      </w:r>
      <w:r>
        <w:rPr>
          <w:sz w:val="19"/>
        </w:rPr>
        <w:t>неприятелей</w:t>
      </w:r>
      <w:r>
        <w:rPr>
          <w:spacing w:val="-12"/>
          <w:sz w:val="19"/>
        </w:rPr>
        <w:t> </w:t>
      </w:r>
      <w:r>
        <w:rPr>
          <w:sz w:val="19"/>
        </w:rPr>
        <w:t>Отечества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помощь</w:t>
      </w:r>
      <w:r>
        <w:rPr>
          <w:spacing w:val="-12"/>
          <w:sz w:val="19"/>
        </w:rPr>
        <w:t> </w:t>
      </w:r>
      <w:r>
        <w:rPr>
          <w:sz w:val="19"/>
        </w:rPr>
        <w:t>призвали,</w:t>
      </w:r>
      <w:r>
        <w:rPr>
          <w:spacing w:val="-12"/>
          <w:sz w:val="19"/>
        </w:rPr>
        <w:t> </w:t>
      </w:r>
      <w:r>
        <w:rPr>
          <w:sz w:val="19"/>
        </w:rPr>
        <w:t>чужестранных</w:t>
      </w:r>
      <w:r>
        <w:rPr>
          <w:spacing w:val="-12"/>
          <w:sz w:val="19"/>
        </w:rPr>
        <w:t> </w:t>
      </w:r>
      <w:r>
        <w:rPr>
          <w:sz w:val="19"/>
        </w:rPr>
        <w:t>госу- дарей,</w:t>
      </w:r>
      <w:r>
        <w:rPr>
          <w:spacing w:val="-10"/>
          <w:sz w:val="19"/>
        </w:rPr>
        <w:t> </w:t>
      </w:r>
      <w:r>
        <w:rPr>
          <w:sz w:val="19"/>
        </w:rPr>
        <w:t>тот</w:t>
      </w:r>
      <w:r>
        <w:rPr>
          <w:spacing w:val="-10"/>
          <w:sz w:val="19"/>
        </w:rPr>
        <w:t> </w:t>
      </w:r>
      <w:r>
        <w:rPr>
          <w:sz w:val="19"/>
        </w:rPr>
        <w:t>польского,</w:t>
      </w:r>
      <w:r>
        <w:rPr>
          <w:spacing w:val="-10"/>
          <w:sz w:val="19"/>
        </w:rPr>
        <w:t> </w:t>
      </w:r>
      <w:r>
        <w:rPr>
          <w:sz w:val="19"/>
        </w:rPr>
        <w:t>другой</w:t>
      </w:r>
      <w:r>
        <w:rPr>
          <w:spacing w:val="-10"/>
          <w:sz w:val="19"/>
        </w:rPr>
        <w:t> </w:t>
      </w:r>
      <w:r>
        <w:rPr>
          <w:sz w:val="19"/>
        </w:rPr>
        <w:t>шведского.</w:t>
      </w:r>
      <w:r>
        <w:rPr>
          <w:spacing w:val="-10"/>
          <w:sz w:val="19"/>
        </w:rPr>
        <w:t> </w:t>
      </w:r>
      <w:r>
        <w:rPr>
          <w:sz w:val="19"/>
        </w:rPr>
        <w:t>Иные</w:t>
      </w:r>
      <w:r>
        <w:rPr>
          <w:spacing w:val="-10"/>
          <w:sz w:val="19"/>
        </w:rPr>
        <w:t> </w:t>
      </w:r>
      <w:r>
        <w:rPr>
          <w:sz w:val="19"/>
        </w:rPr>
        <w:t>же</w:t>
      </w:r>
      <w:r>
        <w:rPr>
          <w:spacing w:val="-10"/>
          <w:sz w:val="19"/>
        </w:rPr>
        <w:t> </w:t>
      </w:r>
      <w:r>
        <w:rPr>
          <w:sz w:val="19"/>
        </w:rPr>
        <w:t>различных</w:t>
      </w:r>
      <w:r>
        <w:rPr>
          <w:spacing w:val="-10"/>
          <w:sz w:val="19"/>
        </w:rPr>
        <w:t> </w:t>
      </w:r>
      <w:r>
        <w:rPr>
          <w:sz w:val="19"/>
        </w:rPr>
        <w:t>воров,</w:t>
      </w:r>
      <w:r>
        <w:rPr>
          <w:spacing w:val="-10"/>
          <w:sz w:val="19"/>
        </w:rPr>
        <w:t> </w:t>
      </w:r>
      <w:r>
        <w:rPr>
          <w:sz w:val="19"/>
        </w:rPr>
        <w:t>чернецов,</w:t>
      </w:r>
      <w:r>
        <w:rPr>
          <w:spacing w:val="-10"/>
          <w:sz w:val="19"/>
        </w:rPr>
        <w:t> </w:t>
      </w:r>
      <w:r>
        <w:rPr>
          <w:sz w:val="19"/>
        </w:rPr>
        <w:t>холо- </w:t>
      </w:r>
      <w:r>
        <w:rPr>
          <w:spacing w:val="-2"/>
          <w:sz w:val="19"/>
        </w:rPr>
        <w:t>пей,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казаков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всяких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бездельников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царями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царевичами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имяновав,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яко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государям </w:t>
      </w:r>
      <w:r>
        <w:rPr>
          <w:sz w:val="19"/>
        </w:rPr>
        <w:t>крест целуют. А может, кто ещё татарского или турецкого для своей токмо малой</w:t>
      </w:r>
      <w:r>
        <w:rPr>
          <w:spacing w:val="80"/>
          <w:sz w:val="19"/>
        </w:rPr>
        <w:t> </w:t>
      </w:r>
      <w:r>
        <w:rPr>
          <w:sz w:val="19"/>
        </w:rPr>
        <w:t>и скверной пользы избрать похочет…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sz w:val="19"/>
        </w:rPr>
        <w:t>Может</w:t>
      </w:r>
      <w:r>
        <w:rPr>
          <w:spacing w:val="-5"/>
          <w:sz w:val="19"/>
        </w:rPr>
        <w:t> </w:t>
      </w:r>
      <w:r>
        <w:rPr>
          <w:sz w:val="19"/>
        </w:rPr>
        <w:t>кто</w:t>
      </w:r>
      <w:r>
        <w:rPr>
          <w:spacing w:val="-5"/>
          <w:sz w:val="19"/>
        </w:rPr>
        <w:t> </w:t>
      </w:r>
      <w:r>
        <w:rPr>
          <w:sz w:val="19"/>
        </w:rPr>
        <w:t>сказать:</w:t>
      </w:r>
      <w:r>
        <w:rPr>
          <w:spacing w:val="-5"/>
          <w:sz w:val="19"/>
        </w:rPr>
        <w:t> </w:t>
      </w:r>
      <w:r>
        <w:rPr>
          <w:sz w:val="19"/>
        </w:rPr>
        <w:t>что</w:t>
      </w:r>
      <w:r>
        <w:rPr>
          <w:spacing w:val="-5"/>
          <w:sz w:val="19"/>
        </w:rPr>
        <w:t> </w:t>
      </w:r>
      <w:r>
        <w:rPr>
          <w:sz w:val="19"/>
        </w:rPr>
        <w:t>мы</w:t>
      </w:r>
      <w:r>
        <w:rPr>
          <w:spacing w:val="-5"/>
          <w:sz w:val="19"/>
        </w:rPr>
        <w:t> </w:t>
      </w:r>
      <w:r>
        <w:rPr>
          <w:sz w:val="19"/>
        </w:rPr>
        <w:t>можем</w:t>
      </w:r>
      <w:r>
        <w:rPr>
          <w:spacing w:val="-5"/>
          <w:sz w:val="19"/>
        </w:rPr>
        <w:t> </w:t>
      </w:r>
      <w:r>
        <w:rPr>
          <w:sz w:val="19"/>
        </w:rPr>
        <w:t>сделать,</w:t>
      </w:r>
      <w:r>
        <w:rPr>
          <w:spacing w:val="-5"/>
          <w:sz w:val="19"/>
        </w:rPr>
        <w:t> </w:t>
      </w:r>
      <w:r>
        <w:rPr>
          <w:sz w:val="19"/>
        </w:rPr>
        <w:t>не</w:t>
      </w:r>
      <w:r>
        <w:rPr>
          <w:spacing w:val="-5"/>
          <w:sz w:val="19"/>
        </w:rPr>
        <w:t> </w:t>
      </w:r>
      <w:r>
        <w:rPr>
          <w:sz w:val="19"/>
        </w:rPr>
        <w:t>имея</w:t>
      </w:r>
      <w:r>
        <w:rPr>
          <w:spacing w:val="-5"/>
          <w:sz w:val="19"/>
        </w:rPr>
        <w:t> </w:t>
      </w:r>
      <w:r>
        <w:rPr>
          <w:sz w:val="19"/>
        </w:rPr>
        <w:t>ни</w:t>
      </w:r>
      <w:r>
        <w:rPr>
          <w:spacing w:val="-5"/>
          <w:sz w:val="19"/>
        </w:rPr>
        <w:t> </w:t>
      </w:r>
      <w:r>
        <w:rPr>
          <w:sz w:val="19"/>
        </w:rPr>
        <w:t>денег,</w:t>
      </w:r>
      <w:r>
        <w:rPr>
          <w:spacing w:val="-5"/>
          <w:sz w:val="19"/>
        </w:rPr>
        <w:t> </w:t>
      </w:r>
      <w:r>
        <w:rPr>
          <w:sz w:val="19"/>
        </w:rPr>
        <w:t>ни</w:t>
      </w:r>
      <w:r>
        <w:rPr>
          <w:spacing w:val="-5"/>
          <w:sz w:val="19"/>
        </w:rPr>
        <w:t> </w:t>
      </w:r>
      <w:r>
        <w:rPr>
          <w:sz w:val="19"/>
        </w:rPr>
        <w:t>войска,</w:t>
      </w:r>
      <w:r>
        <w:rPr>
          <w:spacing w:val="-5"/>
          <w:sz w:val="19"/>
        </w:rPr>
        <w:t> </w:t>
      </w:r>
      <w:r>
        <w:rPr>
          <w:sz w:val="19"/>
        </w:rPr>
        <w:t>ни</w:t>
      </w:r>
      <w:r>
        <w:rPr>
          <w:spacing w:val="-5"/>
          <w:sz w:val="19"/>
        </w:rPr>
        <w:t> </w:t>
      </w:r>
      <w:r>
        <w:rPr>
          <w:sz w:val="19"/>
        </w:rPr>
        <w:t>вое- воды</w:t>
      </w:r>
      <w:r>
        <w:rPr>
          <w:spacing w:val="-3"/>
          <w:sz w:val="19"/>
        </w:rPr>
        <w:t> </w:t>
      </w:r>
      <w:r>
        <w:rPr>
          <w:sz w:val="19"/>
        </w:rPr>
        <w:t>способного?</w:t>
      </w:r>
      <w:r>
        <w:rPr>
          <w:spacing w:val="-3"/>
          <w:sz w:val="19"/>
        </w:rPr>
        <w:t> </w:t>
      </w:r>
      <w:r>
        <w:rPr>
          <w:sz w:val="19"/>
        </w:rPr>
        <w:t>Но</w:t>
      </w:r>
      <w:r>
        <w:rPr>
          <w:spacing w:val="-3"/>
          <w:sz w:val="19"/>
        </w:rPr>
        <w:t> </w:t>
      </w:r>
      <w:r>
        <w:rPr>
          <w:sz w:val="19"/>
        </w:rPr>
        <w:t>я</w:t>
      </w:r>
      <w:r>
        <w:rPr>
          <w:spacing w:val="-3"/>
          <w:sz w:val="19"/>
        </w:rPr>
        <w:t> </w:t>
      </w:r>
      <w:r>
        <w:rPr>
          <w:sz w:val="19"/>
        </w:rPr>
        <w:t>моё</w:t>
      </w:r>
      <w:r>
        <w:rPr>
          <w:spacing w:val="-3"/>
          <w:sz w:val="19"/>
        </w:rPr>
        <w:t> </w:t>
      </w:r>
      <w:r>
        <w:rPr>
          <w:sz w:val="19"/>
        </w:rPr>
        <w:t>намерение</w:t>
      </w:r>
      <w:r>
        <w:rPr>
          <w:spacing w:val="-3"/>
          <w:sz w:val="19"/>
        </w:rPr>
        <w:t> </w:t>
      </w:r>
      <w:r>
        <w:rPr>
          <w:sz w:val="19"/>
        </w:rPr>
        <w:t>скажу.</w:t>
      </w:r>
      <w:r>
        <w:rPr>
          <w:spacing w:val="-3"/>
          <w:sz w:val="19"/>
        </w:rPr>
        <w:t> </w:t>
      </w:r>
      <w:r>
        <w:rPr>
          <w:sz w:val="19"/>
        </w:rPr>
        <w:t>Моё</w:t>
      </w:r>
      <w:r>
        <w:rPr>
          <w:spacing w:val="-3"/>
          <w:sz w:val="19"/>
        </w:rPr>
        <w:t> </w:t>
      </w:r>
      <w:r>
        <w:rPr>
          <w:sz w:val="19"/>
        </w:rPr>
        <w:t>имение,</w:t>
      </w:r>
      <w:r>
        <w:rPr>
          <w:spacing w:val="-3"/>
          <w:sz w:val="19"/>
        </w:rPr>
        <w:t> </w:t>
      </w:r>
      <w:r>
        <w:rPr>
          <w:sz w:val="19"/>
        </w:rPr>
        <w:t>всё,</w:t>
      </w:r>
      <w:r>
        <w:rPr>
          <w:spacing w:val="-3"/>
          <w:sz w:val="19"/>
        </w:rPr>
        <w:t> </w:t>
      </w:r>
      <w:r>
        <w:rPr>
          <w:sz w:val="19"/>
        </w:rPr>
        <w:t>что</w:t>
      </w:r>
      <w:r>
        <w:rPr>
          <w:spacing w:val="-3"/>
          <w:sz w:val="19"/>
        </w:rPr>
        <w:t> </w:t>
      </w:r>
      <w:r>
        <w:rPr>
          <w:sz w:val="19"/>
        </w:rPr>
        <w:t>есть,</w:t>
      </w:r>
      <w:r>
        <w:rPr>
          <w:spacing w:val="-3"/>
          <w:sz w:val="19"/>
        </w:rPr>
        <w:t> </w:t>
      </w:r>
      <w:r>
        <w:rPr>
          <w:sz w:val="19"/>
        </w:rPr>
        <w:t>без</w:t>
      </w:r>
      <w:r>
        <w:rPr>
          <w:spacing w:val="-3"/>
          <w:sz w:val="19"/>
        </w:rPr>
        <w:t> </w:t>
      </w:r>
      <w:r>
        <w:rPr>
          <w:sz w:val="19"/>
        </w:rPr>
        <w:t>остатка готов</w:t>
      </w:r>
      <w:r>
        <w:rPr>
          <w:spacing w:val="-7"/>
          <w:sz w:val="19"/>
        </w:rPr>
        <w:t> </w:t>
      </w:r>
      <w:r>
        <w:rPr>
          <w:sz w:val="19"/>
        </w:rPr>
        <w:t>я</w:t>
      </w:r>
      <w:r>
        <w:rPr>
          <w:spacing w:val="-7"/>
          <w:sz w:val="19"/>
        </w:rPr>
        <w:t> </w:t>
      </w:r>
      <w:r>
        <w:rPr>
          <w:sz w:val="19"/>
        </w:rPr>
        <w:t>отдать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пользу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сверх</w:t>
      </w:r>
      <w:r>
        <w:rPr>
          <w:spacing w:val="-7"/>
          <w:sz w:val="19"/>
        </w:rPr>
        <w:t> </w:t>
      </w:r>
      <w:r>
        <w:rPr>
          <w:sz w:val="19"/>
        </w:rPr>
        <w:t>того,</w:t>
      </w:r>
      <w:r>
        <w:rPr>
          <w:spacing w:val="-7"/>
          <w:sz w:val="19"/>
        </w:rPr>
        <w:t> </w:t>
      </w:r>
      <w:r>
        <w:rPr>
          <w:sz w:val="19"/>
        </w:rPr>
        <w:t>заложа</w:t>
      </w:r>
      <w:r>
        <w:rPr>
          <w:spacing w:val="-7"/>
          <w:sz w:val="19"/>
        </w:rPr>
        <w:t> </w:t>
      </w:r>
      <w:r>
        <w:rPr>
          <w:sz w:val="19"/>
        </w:rPr>
        <w:t>дом</w:t>
      </w:r>
      <w:r>
        <w:rPr>
          <w:spacing w:val="-7"/>
          <w:sz w:val="19"/>
        </w:rPr>
        <w:t> </w:t>
      </w:r>
      <w:r>
        <w:rPr>
          <w:sz w:val="19"/>
        </w:rPr>
        <w:t>мой,</w:t>
      </w:r>
      <w:r>
        <w:rPr>
          <w:spacing w:val="-7"/>
          <w:sz w:val="19"/>
        </w:rPr>
        <w:t> </w:t>
      </w:r>
      <w:r>
        <w:rPr>
          <w:sz w:val="19"/>
        </w:rPr>
        <w:t>жену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детей,</w:t>
      </w:r>
      <w:r>
        <w:rPr>
          <w:spacing w:val="-7"/>
          <w:sz w:val="19"/>
        </w:rPr>
        <w:t> </w:t>
      </w:r>
      <w:r>
        <w:rPr>
          <w:sz w:val="19"/>
        </w:rPr>
        <w:t>готов</w:t>
      </w:r>
      <w:r>
        <w:rPr>
          <w:spacing w:val="-7"/>
          <w:sz w:val="19"/>
        </w:rPr>
        <w:t> </w:t>
      </w:r>
      <w:r>
        <w:rPr>
          <w:sz w:val="19"/>
        </w:rPr>
        <w:t>всё</w:t>
      </w:r>
      <w:r>
        <w:rPr>
          <w:spacing w:val="-7"/>
          <w:sz w:val="19"/>
        </w:rPr>
        <w:t> </w:t>
      </w:r>
      <w:r>
        <w:rPr>
          <w:sz w:val="19"/>
        </w:rPr>
        <w:t>отдать в</w:t>
      </w:r>
      <w:r>
        <w:rPr>
          <w:spacing w:val="-14"/>
          <w:sz w:val="19"/>
        </w:rPr>
        <w:t> </w:t>
      </w:r>
      <w:r>
        <w:rPr>
          <w:sz w:val="19"/>
        </w:rPr>
        <w:t>пользу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услугу</w:t>
      </w:r>
      <w:r>
        <w:rPr>
          <w:spacing w:val="-13"/>
          <w:sz w:val="19"/>
        </w:rPr>
        <w:t> </w:t>
      </w:r>
      <w:r>
        <w:rPr>
          <w:sz w:val="19"/>
        </w:rPr>
        <w:t>Отечеству.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готов</w:t>
      </w:r>
      <w:r>
        <w:rPr>
          <w:spacing w:val="-13"/>
          <w:sz w:val="19"/>
        </w:rPr>
        <w:t> </w:t>
      </w:r>
      <w:r>
        <w:rPr>
          <w:sz w:val="19"/>
        </w:rPr>
        <w:t>лучше</w:t>
      </w:r>
      <w:r>
        <w:rPr>
          <w:spacing w:val="-13"/>
          <w:sz w:val="19"/>
        </w:rPr>
        <w:t> </w:t>
      </w:r>
      <w:r>
        <w:rPr>
          <w:sz w:val="19"/>
        </w:rPr>
        <w:t>со</w:t>
      </w:r>
      <w:r>
        <w:rPr>
          <w:spacing w:val="-13"/>
          <w:sz w:val="19"/>
        </w:rPr>
        <w:t> </w:t>
      </w:r>
      <w:r>
        <w:rPr>
          <w:sz w:val="19"/>
        </w:rPr>
        <w:t>всею</w:t>
      </w:r>
      <w:r>
        <w:rPr>
          <w:spacing w:val="-13"/>
          <w:sz w:val="19"/>
        </w:rPr>
        <w:t> </w:t>
      </w:r>
      <w:r>
        <w:rPr>
          <w:sz w:val="19"/>
        </w:rPr>
        <w:t>моею</w:t>
      </w:r>
      <w:r>
        <w:rPr>
          <w:spacing w:val="-14"/>
          <w:sz w:val="19"/>
        </w:rPr>
        <w:t> </w:t>
      </w:r>
      <w:r>
        <w:rPr>
          <w:sz w:val="19"/>
        </w:rPr>
        <w:t>семьёю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крайней</w:t>
      </w:r>
      <w:r>
        <w:rPr>
          <w:spacing w:val="-13"/>
          <w:sz w:val="19"/>
        </w:rPr>
        <w:t> </w:t>
      </w:r>
      <w:r>
        <w:rPr>
          <w:sz w:val="19"/>
        </w:rPr>
        <w:t>бедности умереть,</w:t>
      </w:r>
      <w:r>
        <w:rPr>
          <w:spacing w:val="-4"/>
          <w:sz w:val="19"/>
        </w:rPr>
        <w:t> </w:t>
      </w:r>
      <w:r>
        <w:rPr>
          <w:sz w:val="19"/>
        </w:rPr>
        <w:t>нежели</w:t>
      </w:r>
      <w:r>
        <w:rPr>
          <w:spacing w:val="-4"/>
          <w:sz w:val="19"/>
        </w:rPr>
        <w:t> </w:t>
      </w:r>
      <w:r>
        <w:rPr>
          <w:sz w:val="19"/>
        </w:rPr>
        <w:t>видеть</w:t>
      </w:r>
      <w:r>
        <w:rPr>
          <w:spacing w:val="-4"/>
          <w:sz w:val="19"/>
        </w:rPr>
        <w:t> </w:t>
      </w:r>
      <w:r>
        <w:rPr>
          <w:sz w:val="19"/>
        </w:rPr>
        <w:t>Отечество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поругании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от</w:t>
      </w:r>
      <w:r>
        <w:rPr>
          <w:spacing w:val="-4"/>
          <w:sz w:val="19"/>
        </w:rPr>
        <w:t> </w:t>
      </w:r>
      <w:r>
        <w:rPr>
          <w:sz w:val="19"/>
        </w:rPr>
        <w:t>врагов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обладании…</w:t>
      </w:r>
    </w:p>
    <w:p>
      <w:pPr>
        <w:pStyle w:val="ListParagraph"/>
        <w:numPr>
          <w:ilvl w:val="1"/>
          <w:numId w:val="138"/>
        </w:numPr>
        <w:tabs>
          <w:tab w:pos="1376" w:val="left" w:leader="none"/>
        </w:tabs>
        <w:spacing w:line="220" w:lineRule="auto" w:before="109" w:after="0"/>
        <w:ind w:left="1133" w:right="790" w:firstLine="0"/>
        <w:jc w:val="both"/>
        <w:rPr>
          <w:sz w:val="19"/>
        </w:rPr>
      </w:pPr>
      <w:r>
        <w:rPr/>
        <w:pict>
          <v:rect style="position:absolute;margin-left:45.354pt;margin-top:8.525164pt;width:5.669pt;height:5.669pt;mso-position-horizontal-relative:page;mso-position-vertical-relative:paragraph;z-index:15996928" id="docshape2907" filled="true" fillcolor="#db413f" stroked="false">
            <v:fill type="solid"/>
            <w10:wrap type="none"/>
          </v:rect>
        </w:pict>
      </w:r>
      <w:r>
        <w:rPr>
          <w:sz w:val="19"/>
        </w:rPr>
        <w:t>Когда</w:t>
      </w:r>
      <w:r>
        <w:rPr>
          <w:spacing w:val="-4"/>
          <w:sz w:val="19"/>
        </w:rPr>
        <w:t> </w:t>
      </w:r>
      <w:r>
        <w:rPr>
          <w:sz w:val="19"/>
        </w:rPr>
        <w:t>К.</w:t>
      </w:r>
      <w:r>
        <w:rPr>
          <w:spacing w:val="-4"/>
          <w:sz w:val="19"/>
        </w:rPr>
        <w:t> </w:t>
      </w:r>
      <w:r>
        <w:rPr>
          <w:sz w:val="19"/>
        </w:rPr>
        <w:t>Минин</w:t>
      </w:r>
      <w:r>
        <w:rPr>
          <w:spacing w:val="-4"/>
          <w:sz w:val="19"/>
        </w:rPr>
        <w:t> </w:t>
      </w:r>
      <w:r>
        <w:rPr>
          <w:sz w:val="19"/>
        </w:rPr>
        <w:t>выступил</w:t>
      </w:r>
      <w:r>
        <w:rPr>
          <w:spacing w:val="-4"/>
          <w:sz w:val="19"/>
        </w:rPr>
        <w:t> </w:t>
      </w:r>
      <w:r>
        <w:rPr>
          <w:sz w:val="19"/>
        </w:rPr>
        <w:t>с</w:t>
      </w:r>
      <w:r>
        <w:rPr>
          <w:spacing w:val="-4"/>
          <w:sz w:val="19"/>
        </w:rPr>
        <w:t> </w:t>
      </w:r>
      <w:r>
        <w:rPr>
          <w:sz w:val="19"/>
        </w:rPr>
        <w:t>данной</w:t>
      </w:r>
      <w:r>
        <w:rPr>
          <w:spacing w:val="-4"/>
          <w:sz w:val="19"/>
        </w:rPr>
        <w:t> </w:t>
      </w:r>
      <w:r>
        <w:rPr>
          <w:sz w:val="19"/>
        </w:rPr>
        <w:t>речью?</w:t>
      </w:r>
      <w:r>
        <w:rPr>
          <w:spacing w:val="-4"/>
          <w:sz w:val="19"/>
        </w:rPr>
        <w:t> </w:t>
      </w:r>
      <w:r>
        <w:rPr>
          <w:sz w:val="19"/>
        </w:rPr>
        <w:t>Что</w:t>
      </w:r>
      <w:r>
        <w:rPr>
          <w:spacing w:val="-4"/>
          <w:sz w:val="19"/>
        </w:rPr>
        <w:t> </w:t>
      </w:r>
      <w:r>
        <w:rPr>
          <w:sz w:val="19"/>
        </w:rPr>
        <w:t>он</w:t>
      </w:r>
      <w:r>
        <w:rPr>
          <w:spacing w:val="-4"/>
          <w:sz w:val="19"/>
        </w:rPr>
        <w:t> </w:t>
      </w:r>
      <w:r>
        <w:rPr>
          <w:sz w:val="19"/>
        </w:rPr>
        <w:t>предложил</w:t>
      </w:r>
      <w:r>
        <w:rPr>
          <w:spacing w:val="-4"/>
          <w:sz w:val="19"/>
        </w:rPr>
        <w:t> </w:t>
      </w:r>
      <w:r>
        <w:rPr>
          <w:sz w:val="19"/>
        </w:rPr>
        <w:t>для</w:t>
      </w:r>
      <w:r>
        <w:rPr>
          <w:spacing w:val="-4"/>
          <w:sz w:val="19"/>
        </w:rPr>
        <w:t> </w:t>
      </w:r>
      <w:r>
        <w:rPr>
          <w:sz w:val="19"/>
        </w:rPr>
        <w:t>исправления </w:t>
      </w:r>
      <w:r>
        <w:rPr>
          <w:w w:val="95"/>
          <w:sz w:val="19"/>
        </w:rPr>
        <w:t>ситуации в государстве? 2) В чём Минин видел причины ослабления государственно- </w:t>
      </w:r>
      <w:r>
        <w:rPr>
          <w:sz w:val="19"/>
        </w:rPr>
        <w:t>сти</w:t>
      </w:r>
      <w:r>
        <w:rPr>
          <w:spacing w:val="-15"/>
          <w:sz w:val="19"/>
        </w:rPr>
        <w:t> </w:t>
      </w:r>
      <w:r>
        <w:rPr>
          <w:sz w:val="19"/>
        </w:rPr>
        <w:t>в</w:t>
      </w:r>
      <w:r>
        <w:rPr>
          <w:spacing w:val="-15"/>
          <w:sz w:val="19"/>
        </w:rPr>
        <w:t> </w:t>
      </w:r>
      <w:r>
        <w:rPr>
          <w:sz w:val="19"/>
        </w:rPr>
        <w:t>России?</w:t>
      </w:r>
      <w:r>
        <w:rPr>
          <w:spacing w:val="-15"/>
          <w:sz w:val="19"/>
        </w:rPr>
        <w:t> </w:t>
      </w:r>
      <w:r>
        <w:rPr>
          <w:sz w:val="19"/>
        </w:rPr>
        <w:t>С</w:t>
      </w:r>
      <w:r>
        <w:rPr>
          <w:spacing w:val="-15"/>
          <w:sz w:val="19"/>
        </w:rPr>
        <w:t> </w:t>
      </w:r>
      <w:r>
        <w:rPr>
          <w:sz w:val="19"/>
        </w:rPr>
        <w:t>чем</w:t>
      </w:r>
      <w:r>
        <w:rPr>
          <w:spacing w:val="-15"/>
          <w:sz w:val="19"/>
        </w:rPr>
        <w:t> </w:t>
      </w:r>
      <w:r>
        <w:rPr>
          <w:sz w:val="19"/>
        </w:rPr>
        <w:t>связана</w:t>
      </w:r>
      <w:r>
        <w:rPr>
          <w:spacing w:val="-15"/>
          <w:sz w:val="19"/>
        </w:rPr>
        <w:t> </w:t>
      </w:r>
      <w:r>
        <w:rPr>
          <w:sz w:val="19"/>
        </w:rPr>
        <w:t>его</w:t>
      </w:r>
      <w:r>
        <w:rPr>
          <w:spacing w:val="-14"/>
          <w:sz w:val="19"/>
        </w:rPr>
        <w:t> </w:t>
      </w:r>
      <w:r>
        <w:rPr>
          <w:sz w:val="19"/>
        </w:rPr>
        <w:t>точка</w:t>
      </w:r>
      <w:r>
        <w:rPr>
          <w:spacing w:val="-15"/>
          <w:sz w:val="19"/>
        </w:rPr>
        <w:t> </w:t>
      </w:r>
      <w:r>
        <w:rPr>
          <w:sz w:val="19"/>
        </w:rPr>
        <w:t>зрения?</w:t>
      </w:r>
      <w:r>
        <w:rPr>
          <w:spacing w:val="-15"/>
          <w:sz w:val="19"/>
        </w:rPr>
        <w:t> </w:t>
      </w:r>
      <w:r>
        <w:rPr>
          <w:sz w:val="19"/>
        </w:rPr>
        <w:t>Сформулируйте</w:t>
      </w:r>
      <w:r>
        <w:rPr>
          <w:spacing w:val="-15"/>
          <w:sz w:val="19"/>
        </w:rPr>
        <w:t> </w:t>
      </w:r>
      <w:r>
        <w:rPr>
          <w:sz w:val="19"/>
        </w:rPr>
        <w:t>не</w:t>
      </w:r>
      <w:r>
        <w:rPr>
          <w:spacing w:val="-15"/>
          <w:sz w:val="19"/>
        </w:rPr>
        <w:t> </w:t>
      </w:r>
      <w:r>
        <w:rPr>
          <w:sz w:val="19"/>
        </w:rPr>
        <w:t>менее</w:t>
      </w:r>
      <w:r>
        <w:rPr>
          <w:spacing w:val="-15"/>
          <w:sz w:val="19"/>
        </w:rPr>
        <w:t> </w:t>
      </w:r>
      <w:r>
        <w:rPr>
          <w:sz w:val="19"/>
        </w:rPr>
        <w:t>двух</w:t>
      </w:r>
      <w:r>
        <w:rPr>
          <w:spacing w:val="-14"/>
          <w:sz w:val="19"/>
        </w:rPr>
        <w:t> </w:t>
      </w:r>
      <w:r>
        <w:rPr>
          <w:sz w:val="19"/>
        </w:rPr>
        <w:t>поло- </w:t>
      </w:r>
      <w:r>
        <w:rPr>
          <w:spacing w:val="-2"/>
          <w:sz w:val="19"/>
        </w:rPr>
        <w:t>жений.</w:t>
      </w:r>
    </w:p>
    <w:p>
      <w:pPr>
        <w:pStyle w:val="BodyText"/>
        <w:spacing w:before="1"/>
        <w:rPr>
          <w:rFonts w:ascii="Tahoma"/>
          <w:sz w:val="17"/>
        </w:rPr>
      </w:pP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192" w:lineRule="auto" w:before="0" w:after="0"/>
        <w:ind w:left="1190" w:right="792" w:hanging="395"/>
        <w:jc w:val="left"/>
        <w:rPr>
          <w:sz w:val="19"/>
        </w:rPr>
      </w:pPr>
      <w:r>
        <w:rPr>
          <w:color w:val="000000"/>
          <w:w w:val="95"/>
          <w:sz w:val="19"/>
        </w:rPr>
        <w:t>Прочитайте отрывки из исторических источников и укажите, о каких событиях в </w:t>
      </w:r>
      <w:r>
        <w:rPr>
          <w:color w:val="000000"/>
          <w:w w:val="95"/>
          <w:sz w:val="19"/>
        </w:rPr>
        <w:t>них</w:t>
      </w:r>
      <w:r>
        <w:rPr>
          <w:color w:val="000000"/>
          <w:w w:val="95"/>
          <w:sz w:val="19"/>
        </w:rPr>
        <w:t> </w:t>
      </w:r>
      <w:r>
        <w:rPr>
          <w:color w:val="000000"/>
          <w:sz w:val="19"/>
        </w:rPr>
        <w:t>идёт речь. Определите год каждого из этих событий.</w:t>
      </w:r>
    </w:p>
    <w:p>
      <w:pPr>
        <w:spacing w:line="220" w:lineRule="auto" w:before="119"/>
        <w:ind w:left="793" w:right="791" w:firstLine="340"/>
        <w:jc w:val="both"/>
        <w:rPr>
          <w:sz w:val="19"/>
        </w:rPr>
      </w:pPr>
      <w:r>
        <w:rPr>
          <w:sz w:val="19"/>
        </w:rPr>
        <w:t>А)</w:t>
      </w:r>
      <w:r>
        <w:rPr>
          <w:spacing w:val="-14"/>
          <w:sz w:val="19"/>
        </w:rPr>
        <w:t> </w:t>
      </w:r>
      <w:r>
        <w:rPr>
          <w:sz w:val="19"/>
        </w:rPr>
        <w:t>…Мы</w:t>
      </w:r>
      <w:r>
        <w:rPr>
          <w:spacing w:val="-13"/>
          <w:sz w:val="19"/>
        </w:rPr>
        <w:t> </w:t>
      </w:r>
      <w:r>
        <w:rPr>
          <w:sz w:val="19"/>
        </w:rPr>
        <w:t>бояре…</w:t>
      </w:r>
      <w:r>
        <w:rPr>
          <w:spacing w:val="-13"/>
          <w:sz w:val="19"/>
        </w:rPr>
        <w:t> </w:t>
      </w:r>
      <w:r>
        <w:rPr>
          <w:sz w:val="19"/>
        </w:rPr>
        <w:t>да</w:t>
      </w:r>
      <w:r>
        <w:rPr>
          <w:spacing w:val="-13"/>
          <w:sz w:val="19"/>
        </w:rPr>
        <w:t> </w:t>
      </w:r>
      <w:r>
        <w:rPr>
          <w:sz w:val="19"/>
        </w:rPr>
        <w:t>думные</w:t>
      </w:r>
      <w:r>
        <w:rPr>
          <w:spacing w:val="-13"/>
          <w:sz w:val="19"/>
        </w:rPr>
        <w:t> </w:t>
      </w:r>
      <w:r>
        <w:rPr>
          <w:sz w:val="19"/>
        </w:rPr>
        <w:t>дьяки…</w:t>
      </w:r>
      <w:r>
        <w:rPr>
          <w:spacing w:val="-14"/>
          <w:sz w:val="19"/>
        </w:rPr>
        <w:t> </w:t>
      </w:r>
      <w:r>
        <w:rPr>
          <w:sz w:val="19"/>
        </w:rPr>
        <w:t>приговорили</w:t>
      </w:r>
      <w:r>
        <w:rPr>
          <w:spacing w:val="-13"/>
          <w:sz w:val="19"/>
        </w:rPr>
        <w:t> </w:t>
      </w:r>
      <w:r>
        <w:rPr>
          <w:sz w:val="19"/>
        </w:rPr>
        <w:t>о</w:t>
      </w:r>
      <w:r>
        <w:rPr>
          <w:spacing w:val="-13"/>
          <w:sz w:val="19"/>
        </w:rPr>
        <w:t> </w:t>
      </w:r>
      <w:r>
        <w:rPr>
          <w:sz w:val="19"/>
        </w:rPr>
        <w:t>том…</w:t>
      </w:r>
      <w:r>
        <w:rPr>
          <w:spacing w:val="-13"/>
          <w:sz w:val="19"/>
        </w:rPr>
        <w:t> </w:t>
      </w:r>
      <w:r>
        <w:rPr>
          <w:sz w:val="19"/>
        </w:rPr>
        <w:t>чтобы</w:t>
      </w:r>
      <w:r>
        <w:rPr>
          <w:spacing w:val="-13"/>
          <w:sz w:val="19"/>
        </w:rPr>
        <w:t> </w:t>
      </w:r>
      <w:r>
        <w:rPr>
          <w:sz w:val="19"/>
        </w:rPr>
        <w:t>послать</w:t>
      </w:r>
      <w:r>
        <w:rPr>
          <w:spacing w:val="-14"/>
          <w:sz w:val="19"/>
        </w:rPr>
        <w:t> </w:t>
      </w:r>
      <w:r>
        <w:rPr>
          <w:sz w:val="19"/>
        </w:rPr>
        <w:t>бить</w:t>
      </w:r>
      <w:r>
        <w:rPr>
          <w:spacing w:val="-13"/>
          <w:sz w:val="19"/>
        </w:rPr>
        <w:t> </w:t>
      </w:r>
      <w:r>
        <w:rPr>
          <w:sz w:val="19"/>
        </w:rPr>
        <w:t>че- лом</w:t>
      </w:r>
      <w:r>
        <w:rPr>
          <w:spacing w:val="-14"/>
          <w:sz w:val="19"/>
        </w:rPr>
        <w:t> </w:t>
      </w:r>
      <w:r>
        <w:rPr>
          <w:sz w:val="19"/>
        </w:rPr>
        <w:t>к</w:t>
      </w:r>
      <w:r>
        <w:rPr>
          <w:spacing w:val="-13"/>
          <w:sz w:val="19"/>
        </w:rPr>
        <w:t> </w:t>
      </w:r>
      <w:r>
        <w:rPr>
          <w:sz w:val="19"/>
        </w:rPr>
        <w:t>великому</w:t>
      </w:r>
      <w:r>
        <w:rPr>
          <w:spacing w:val="-13"/>
          <w:sz w:val="19"/>
        </w:rPr>
        <w:t> </w:t>
      </w:r>
      <w:r>
        <w:rPr>
          <w:sz w:val="19"/>
        </w:rPr>
        <w:t>государю</w:t>
      </w:r>
      <w:r>
        <w:rPr>
          <w:spacing w:val="-13"/>
          <w:sz w:val="19"/>
        </w:rPr>
        <w:t> </w:t>
      </w:r>
      <w:r>
        <w:rPr>
          <w:sz w:val="19"/>
        </w:rPr>
        <w:t>Сигизмунду,</w:t>
      </w:r>
      <w:r>
        <w:rPr>
          <w:spacing w:val="-13"/>
          <w:sz w:val="19"/>
        </w:rPr>
        <w:t> </w:t>
      </w:r>
      <w:r>
        <w:rPr>
          <w:sz w:val="19"/>
        </w:rPr>
        <w:t>королю</w:t>
      </w:r>
      <w:r>
        <w:rPr>
          <w:spacing w:val="-14"/>
          <w:sz w:val="19"/>
        </w:rPr>
        <w:t> </w:t>
      </w:r>
      <w:r>
        <w:rPr>
          <w:sz w:val="19"/>
        </w:rPr>
        <w:t>Польскому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великому</w:t>
      </w:r>
      <w:r>
        <w:rPr>
          <w:spacing w:val="-13"/>
          <w:sz w:val="19"/>
        </w:rPr>
        <w:t> </w:t>
      </w:r>
      <w:r>
        <w:rPr>
          <w:sz w:val="19"/>
        </w:rPr>
        <w:t>князю</w:t>
      </w:r>
      <w:r>
        <w:rPr>
          <w:spacing w:val="-13"/>
          <w:sz w:val="19"/>
        </w:rPr>
        <w:t> </w:t>
      </w:r>
      <w:r>
        <w:rPr>
          <w:sz w:val="19"/>
        </w:rPr>
        <w:t>Литов- </w:t>
      </w:r>
      <w:r>
        <w:rPr>
          <w:w w:val="95"/>
          <w:sz w:val="19"/>
        </w:rPr>
        <w:t>скому,</w:t>
      </w:r>
      <w:r>
        <w:rPr>
          <w:sz w:val="19"/>
        </w:rPr>
        <w:t> </w:t>
      </w:r>
      <w:r>
        <w:rPr>
          <w:w w:val="95"/>
          <w:sz w:val="19"/>
        </w:rPr>
        <w:t>чтоб</w:t>
      </w:r>
      <w:r>
        <w:rPr>
          <w:sz w:val="19"/>
        </w:rPr>
        <w:t> </w:t>
      </w:r>
      <w:r>
        <w:rPr>
          <w:w w:val="95"/>
          <w:sz w:val="19"/>
        </w:rPr>
        <w:t>великий</w:t>
      </w:r>
      <w:r>
        <w:rPr>
          <w:sz w:val="19"/>
        </w:rPr>
        <w:t> </w:t>
      </w:r>
      <w:r>
        <w:rPr>
          <w:w w:val="95"/>
          <w:sz w:val="19"/>
        </w:rPr>
        <w:t>государь</w:t>
      </w:r>
      <w:r>
        <w:rPr>
          <w:sz w:val="19"/>
        </w:rPr>
        <w:t> </w:t>
      </w:r>
      <w:r>
        <w:rPr>
          <w:w w:val="95"/>
          <w:sz w:val="19"/>
        </w:rPr>
        <w:t>Сигизмунд</w:t>
      </w:r>
      <w:r>
        <w:rPr>
          <w:sz w:val="19"/>
        </w:rPr>
        <w:t> </w:t>
      </w:r>
      <w:r>
        <w:rPr>
          <w:w w:val="95"/>
          <w:sz w:val="19"/>
        </w:rPr>
        <w:t>пожаловал</w:t>
      </w:r>
      <w:r>
        <w:rPr>
          <w:sz w:val="19"/>
        </w:rPr>
        <w:t> </w:t>
      </w:r>
      <w:r>
        <w:rPr>
          <w:w w:val="95"/>
          <w:sz w:val="19"/>
        </w:rPr>
        <w:t>на</w:t>
      </w:r>
      <w:r>
        <w:rPr>
          <w:sz w:val="19"/>
        </w:rPr>
        <w:t> </w:t>
      </w:r>
      <w:r>
        <w:rPr>
          <w:w w:val="95"/>
          <w:sz w:val="19"/>
        </w:rPr>
        <w:t>Владимирское</w:t>
      </w:r>
      <w:r>
        <w:rPr>
          <w:sz w:val="19"/>
        </w:rPr>
        <w:t> </w:t>
      </w:r>
      <w:r>
        <w:rPr>
          <w:w w:val="95"/>
          <w:sz w:val="19"/>
        </w:rPr>
        <w:t>и</w:t>
      </w:r>
      <w:r>
        <w:rPr>
          <w:sz w:val="19"/>
        </w:rPr>
        <w:t> </w:t>
      </w:r>
      <w:r>
        <w:rPr>
          <w:w w:val="95"/>
          <w:sz w:val="19"/>
        </w:rPr>
        <w:t>Московское</w:t>
      </w:r>
      <w:r>
        <w:rPr>
          <w:spacing w:val="80"/>
          <w:w w:val="150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её</w:t>
      </w:r>
      <w:r>
        <w:rPr>
          <w:spacing w:val="-13"/>
          <w:sz w:val="19"/>
        </w:rPr>
        <w:t> </w:t>
      </w:r>
      <w:r>
        <w:rPr>
          <w:sz w:val="19"/>
        </w:rPr>
        <w:t>великие</w:t>
      </w:r>
      <w:r>
        <w:rPr>
          <w:spacing w:val="-13"/>
          <w:sz w:val="19"/>
        </w:rPr>
        <w:t> </w:t>
      </w:r>
      <w:r>
        <w:rPr>
          <w:sz w:val="19"/>
        </w:rPr>
        <w:t>государства</w:t>
      </w:r>
      <w:r>
        <w:rPr>
          <w:spacing w:val="-13"/>
          <w:sz w:val="19"/>
        </w:rPr>
        <w:t> </w:t>
      </w:r>
      <w:r>
        <w:rPr>
          <w:sz w:val="19"/>
        </w:rPr>
        <w:t>Российского</w:t>
      </w:r>
      <w:r>
        <w:rPr>
          <w:spacing w:val="-14"/>
          <w:sz w:val="19"/>
        </w:rPr>
        <w:t> </w:t>
      </w:r>
      <w:r>
        <w:rPr>
          <w:sz w:val="19"/>
        </w:rPr>
        <w:t>царства</w:t>
      </w:r>
      <w:r>
        <w:rPr>
          <w:spacing w:val="-13"/>
          <w:sz w:val="19"/>
        </w:rPr>
        <w:t> </w:t>
      </w:r>
      <w:r>
        <w:rPr>
          <w:sz w:val="19"/>
        </w:rPr>
        <w:t>сына</w:t>
      </w:r>
      <w:r>
        <w:rPr>
          <w:spacing w:val="-13"/>
          <w:sz w:val="19"/>
        </w:rPr>
        <w:t> </w:t>
      </w:r>
      <w:r>
        <w:rPr>
          <w:sz w:val="19"/>
        </w:rPr>
        <w:t>своего</w:t>
      </w:r>
      <w:r>
        <w:rPr>
          <w:spacing w:val="-13"/>
          <w:sz w:val="19"/>
        </w:rPr>
        <w:t> </w:t>
      </w:r>
      <w:r>
        <w:rPr>
          <w:sz w:val="19"/>
        </w:rPr>
        <w:t>Владислава</w:t>
      </w:r>
      <w:r>
        <w:rPr>
          <w:spacing w:val="-13"/>
          <w:sz w:val="19"/>
        </w:rPr>
        <w:t> </w:t>
      </w:r>
      <w:r>
        <w:rPr>
          <w:sz w:val="19"/>
        </w:rPr>
        <w:t>королеви- </w:t>
      </w:r>
      <w:r>
        <w:rPr>
          <w:w w:val="105"/>
          <w:sz w:val="19"/>
        </w:rPr>
        <w:t>ча…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(</w:t>
      </w:r>
      <w:r>
        <w:rPr>
          <w:rFonts w:ascii="Book Antiqua" w:hAnsi="Book Antiqua"/>
          <w:i/>
          <w:w w:val="105"/>
          <w:sz w:val="19"/>
        </w:rPr>
        <w:t>Из</w:t>
      </w:r>
      <w:r>
        <w:rPr>
          <w:rFonts w:ascii="Book Antiqua" w:hAnsi="Book Antiqua"/>
          <w:i/>
          <w:spacing w:val="40"/>
          <w:w w:val="105"/>
          <w:sz w:val="19"/>
        </w:rPr>
        <w:t> </w:t>
      </w:r>
      <w:r>
        <w:rPr>
          <w:rFonts w:ascii="Book Antiqua" w:hAnsi="Book Antiqua"/>
          <w:i/>
          <w:w w:val="105"/>
          <w:sz w:val="19"/>
        </w:rPr>
        <w:t>договора</w:t>
      </w:r>
      <w:r>
        <w:rPr>
          <w:rFonts w:ascii="Book Antiqua" w:hAnsi="Book Antiqua"/>
          <w:i/>
          <w:spacing w:val="40"/>
          <w:w w:val="105"/>
          <w:sz w:val="19"/>
        </w:rPr>
        <w:t> </w:t>
      </w:r>
      <w:r>
        <w:rPr>
          <w:rFonts w:ascii="Book Antiqua" w:hAnsi="Book Antiqua"/>
          <w:i/>
          <w:w w:val="105"/>
          <w:sz w:val="19"/>
        </w:rPr>
        <w:t>о</w:t>
      </w:r>
      <w:r>
        <w:rPr>
          <w:rFonts w:ascii="Book Antiqua" w:hAnsi="Book Antiqua"/>
          <w:i/>
          <w:spacing w:val="40"/>
          <w:w w:val="105"/>
          <w:sz w:val="19"/>
        </w:rPr>
        <w:t> </w:t>
      </w:r>
      <w:r>
        <w:rPr>
          <w:rFonts w:ascii="Book Antiqua" w:hAnsi="Book Antiqua"/>
          <w:i/>
          <w:w w:val="105"/>
          <w:sz w:val="19"/>
        </w:rPr>
        <w:t>призвании</w:t>
      </w:r>
      <w:r>
        <w:rPr>
          <w:rFonts w:ascii="Book Antiqua" w:hAnsi="Book Antiqua"/>
          <w:i/>
          <w:spacing w:val="40"/>
          <w:w w:val="105"/>
          <w:sz w:val="19"/>
        </w:rPr>
        <w:t> </w:t>
      </w:r>
      <w:r>
        <w:rPr>
          <w:rFonts w:ascii="Book Antiqua" w:hAnsi="Book Antiqua"/>
          <w:i/>
          <w:w w:val="105"/>
          <w:sz w:val="19"/>
        </w:rPr>
        <w:t>королевича</w:t>
      </w:r>
      <w:r>
        <w:rPr>
          <w:rFonts w:ascii="Book Antiqua" w:hAnsi="Book Antiqua"/>
          <w:i/>
          <w:spacing w:val="40"/>
          <w:w w:val="105"/>
          <w:sz w:val="19"/>
        </w:rPr>
        <w:t> </w:t>
      </w:r>
      <w:r>
        <w:rPr>
          <w:rFonts w:ascii="Book Antiqua" w:hAnsi="Book Antiqua"/>
          <w:i/>
          <w:w w:val="105"/>
          <w:sz w:val="19"/>
        </w:rPr>
        <w:t>Владислава…</w:t>
      </w:r>
      <w:r>
        <w:rPr>
          <w:w w:val="105"/>
          <w:sz w:val="19"/>
        </w:rPr>
        <w:t>)</w:t>
      </w:r>
    </w:p>
    <w:p>
      <w:pPr>
        <w:spacing w:line="191" w:lineRule="exact" w:before="0"/>
        <w:ind w:left="1133" w:right="0" w:firstLine="0"/>
        <w:jc w:val="both"/>
        <w:rPr>
          <w:sz w:val="19"/>
        </w:rPr>
      </w:pPr>
      <w:r>
        <w:rPr>
          <w:spacing w:val="-2"/>
          <w:sz w:val="19"/>
        </w:rPr>
        <w:t>Б) Божиею милостию мы, великий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государь, царь и великий князь…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щедротами</w:t>
      </w:r>
    </w:p>
    <w:p>
      <w:pPr>
        <w:spacing w:line="220" w:lineRule="auto" w:before="5"/>
        <w:ind w:left="793" w:right="790" w:firstLine="0"/>
        <w:jc w:val="both"/>
        <w:rPr>
          <w:sz w:val="19"/>
        </w:rPr>
      </w:pPr>
      <w:r>
        <w:rPr>
          <w:sz w:val="19"/>
        </w:rPr>
        <w:t>и человеколюбием славимого Бога и за молением всего освященного собора, и по челобитью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прошению</w:t>
      </w:r>
      <w:r>
        <w:rPr>
          <w:spacing w:val="-9"/>
          <w:sz w:val="19"/>
        </w:rPr>
        <w:t> </w:t>
      </w:r>
      <w:r>
        <w:rPr>
          <w:sz w:val="19"/>
        </w:rPr>
        <w:t>всего</w:t>
      </w:r>
      <w:r>
        <w:rPr>
          <w:spacing w:val="-9"/>
          <w:sz w:val="19"/>
        </w:rPr>
        <w:t> </w:t>
      </w:r>
      <w:r>
        <w:rPr>
          <w:sz w:val="19"/>
        </w:rPr>
        <w:t>православного</w:t>
      </w:r>
      <w:r>
        <w:rPr>
          <w:spacing w:val="-9"/>
          <w:sz w:val="19"/>
        </w:rPr>
        <w:t> </w:t>
      </w:r>
      <w:r>
        <w:rPr>
          <w:sz w:val="19"/>
        </w:rPr>
        <w:t>христианства,</w:t>
      </w:r>
      <w:r>
        <w:rPr>
          <w:spacing w:val="-9"/>
          <w:sz w:val="19"/>
        </w:rPr>
        <w:t> </w:t>
      </w:r>
      <w:r>
        <w:rPr>
          <w:sz w:val="19"/>
        </w:rPr>
        <w:t>учинилися</w:t>
      </w:r>
      <w:r>
        <w:rPr>
          <w:spacing w:val="-9"/>
          <w:sz w:val="19"/>
        </w:rPr>
        <w:t> </w:t>
      </w:r>
      <w:r>
        <w:rPr>
          <w:sz w:val="19"/>
        </w:rPr>
        <w:t>есь</w:t>
      </w:r>
      <w:r>
        <w:rPr>
          <w:spacing w:val="-9"/>
          <w:sz w:val="19"/>
        </w:rPr>
        <w:t> </w:t>
      </w:r>
      <w:r>
        <w:rPr>
          <w:sz w:val="19"/>
        </w:rPr>
        <w:t>мя</w:t>
      </w:r>
      <w:r>
        <w:rPr>
          <w:spacing w:val="-9"/>
          <w:sz w:val="19"/>
        </w:rPr>
        <w:t> </w:t>
      </w:r>
      <w:r>
        <w:rPr>
          <w:sz w:val="19"/>
        </w:rPr>
        <w:t>на</w:t>
      </w:r>
      <w:r>
        <w:rPr>
          <w:spacing w:val="-9"/>
          <w:sz w:val="19"/>
        </w:rPr>
        <w:t> </w:t>
      </w:r>
      <w:r>
        <w:rPr>
          <w:sz w:val="19"/>
        </w:rPr>
        <w:t>от- чине</w:t>
      </w:r>
      <w:r>
        <w:rPr>
          <w:spacing w:val="-14"/>
          <w:sz w:val="19"/>
        </w:rPr>
        <w:t> </w:t>
      </w:r>
      <w:r>
        <w:rPr>
          <w:sz w:val="19"/>
        </w:rPr>
        <w:t>прародителей</w:t>
      </w:r>
      <w:r>
        <w:rPr>
          <w:spacing w:val="-13"/>
          <w:sz w:val="19"/>
        </w:rPr>
        <w:t> </w:t>
      </w:r>
      <w:r>
        <w:rPr>
          <w:sz w:val="19"/>
        </w:rPr>
        <w:t>наших,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Российском</w:t>
      </w:r>
      <w:r>
        <w:rPr>
          <w:spacing w:val="-13"/>
          <w:sz w:val="19"/>
        </w:rPr>
        <w:t> </w:t>
      </w:r>
      <w:r>
        <w:rPr>
          <w:sz w:val="19"/>
        </w:rPr>
        <w:t>государстве</w:t>
      </w:r>
      <w:r>
        <w:rPr>
          <w:spacing w:val="-14"/>
          <w:sz w:val="19"/>
        </w:rPr>
        <w:t> </w:t>
      </w:r>
      <w:r>
        <w:rPr>
          <w:sz w:val="19"/>
        </w:rPr>
        <w:t>царём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великим</w:t>
      </w:r>
      <w:r>
        <w:rPr>
          <w:spacing w:val="-13"/>
          <w:sz w:val="19"/>
        </w:rPr>
        <w:t> </w:t>
      </w:r>
      <w:r>
        <w:rPr>
          <w:sz w:val="19"/>
        </w:rPr>
        <w:t>князем,</w:t>
      </w:r>
      <w:r>
        <w:rPr>
          <w:spacing w:val="-13"/>
          <w:sz w:val="19"/>
        </w:rPr>
        <w:t> </w:t>
      </w:r>
      <w:r>
        <w:rPr>
          <w:sz w:val="19"/>
        </w:rPr>
        <w:t>его же</w:t>
      </w:r>
      <w:r>
        <w:rPr>
          <w:spacing w:val="1"/>
          <w:sz w:val="19"/>
        </w:rPr>
        <w:t> </w:t>
      </w:r>
      <w:r>
        <w:rPr>
          <w:sz w:val="19"/>
        </w:rPr>
        <w:t>дарова</w:t>
      </w:r>
      <w:r>
        <w:rPr>
          <w:spacing w:val="1"/>
          <w:sz w:val="19"/>
        </w:rPr>
        <w:t> </w:t>
      </w:r>
      <w:r>
        <w:rPr>
          <w:sz w:val="19"/>
        </w:rPr>
        <w:t>Бог</w:t>
      </w:r>
      <w:r>
        <w:rPr>
          <w:spacing w:val="1"/>
          <w:sz w:val="19"/>
        </w:rPr>
        <w:t> </w:t>
      </w:r>
      <w:r>
        <w:rPr>
          <w:sz w:val="19"/>
        </w:rPr>
        <w:t>прародителю</w:t>
      </w:r>
      <w:r>
        <w:rPr>
          <w:spacing w:val="2"/>
          <w:sz w:val="19"/>
        </w:rPr>
        <w:t> </w:t>
      </w:r>
      <w:r>
        <w:rPr>
          <w:sz w:val="19"/>
        </w:rPr>
        <w:t>нашему</w:t>
      </w:r>
      <w:r>
        <w:rPr>
          <w:spacing w:val="1"/>
          <w:sz w:val="19"/>
        </w:rPr>
        <w:t> </w:t>
      </w:r>
      <w:r>
        <w:rPr>
          <w:sz w:val="19"/>
        </w:rPr>
        <w:t>Рюрику…</w:t>
      </w:r>
      <w:r>
        <w:rPr>
          <w:spacing w:val="1"/>
          <w:sz w:val="19"/>
        </w:rPr>
        <w:t> </w:t>
      </w:r>
      <w:r>
        <w:rPr>
          <w:sz w:val="19"/>
        </w:rPr>
        <w:t>И</w:t>
      </w:r>
      <w:r>
        <w:rPr>
          <w:spacing w:val="2"/>
          <w:sz w:val="19"/>
        </w:rPr>
        <w:t> </w:t>
      </w:r>
      <w:r>
        <w:rPr>
          <w:sz w:val="19"/>
        </w:rPr>
        <w:t>поволил</w:t>
      </w:r>
      <w:r>
        <w:rPr>
          <w:spacing w:val="1"/>
          <w:sz w:val="19"/>
        </w:rPr>
        <w:t> </w:t>
      </w:r>
      <w:r>
        <w:rPr>
          <w:sz w:val="19"/>
        </w:rPr>
        <w:t>есми</w:t>
      </w:r>
      <w:r>
        <w:rPr>
          <w:spacing w:val="1"/>
          <w:sz w:val="19"/>
        </w:rPr>
        <w:t> </w:t>
      </w:r>
      <w:r>
        <w:rPr>
          <w:sz w:val="19"/>
        </w:rPr>
        <w:t>яз,</w:t>
      </w:r>
      <w:r>
        <w:rPr>
          <w:spacing w:val="2"/>
          <w:sz w:val="19"/>
        </w:rPr>
        <w:t> </w:t>
      </w:r>
      <w:r>
        <w:rPr>
          <w:sz w:val="19"/>
        </w:rPr>
        <w:t>царь</w:t>
      </w:r>
      <w:r>
        <w:rPr>
          <w:spacing w:val="1"/>
          <w:sz w:val="19"/>
        </w:rPr>
        <w:t> </w:t>
      </w:r>
      <w:r>
        <w:rPr>
          <w:sz w:val="19"/>
        </w:rPr>
        <w:t>и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великий</w:t>
      </w:r>
    </w:p>
    <w:p>
      <w:pPr>
        <w:spacing w:after="0" w:line="220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sz w:val="10"/>
        </w:rPr>
      </w:pPr>
    </w:p>
    <w:p>
      <w:pPr>
        <w:spacing w:line="218" w:lineRule="auto" w:before="112"/>
        <w:ind w:left="793" w:right="790" w:firstLine="0"/>
        <w:jc w:val="right"/>
        <w:rPr>
          <w:sz w:val="19"/>
        </w:rPr>
      </w:pPr>
      <w:r>
        <w:rPr>
          <w:sz w:val="19"/>
        </w:rPr>
        <w:t>князь…</w:t>
      </w:r>
      <w:r>
        <w:rPr>
          <w:spacing w:val="9"/>
          <w:sz w:val="19"/>
        </w:rPr>
        <w:t> </w:t>
      </w:r>
      <w:r>
        <w:rPr>
          <w:sz w:val="19"/>
        </w:rPr>
        <w:t>целовати</w:t>
      </w:r>
      <w:r>
        <w:rPr>
          <w:spacing w:val="9"/>
          <w:sz w:val="19"/>
        </w:rPr>
        <w:t> </w:t>
      </w:r>
      <w:r>
        <w:rPr>
          <w:sz w:val="19"/>
        </w:rPr>
        <w:t>крест</w:t>
      </w:r>
      <w:r>
        <w:rPr>
          <w:spacing w:val="9"/>
          <w:sz w:val="19"/>
        </w:rPr>
        <w:t> </w:t>
      </w:r>
      <w:r>
        <w:rPr>
          <w:sz w:val="19"/>
        </w:rPr>
        <w:t>на</w:t>
      </w:r>
      <w:r>
        <w:rPr>
          <w:spacing w:val="9"/>
          <w:sz w:val="19"/>
        </w:rPr>
        <w:t> </w:t>
      </w:r>
      <w:r>
        <w:rPr>
          <w:sz w:val="19"/>
        </w:rPr>
        <w:t>том,</w:t>
      </w:r>
      <w:r>
        <w:rPr>
          <w:spacing w:val="9"/>
          <w:sz w:val="19"/>
        </w:rPr>
        <w:t> </w:t>
      </w:r>
      <w:r>
        <w:rPr>
          <w:sz w:val="19"/>
        </w:rPr>
        <w:t>что</w:t>
      </w:r>
      <w:r>
        <w:rPr>
          <w:spacing w:val="9"/>
          <w:sz w:val="19"/>
        </w:rPr>
        <w:t> </w:t>
      </w:r>
      <w:r>
        <w:rPr>
          <w:sz w:val="19"/>
        </w:rPr>
        <w:t>мне,</w:t>
      </w:r>
      <w:r>
        <w:rPr>
          <w:spacing w:val="9"/>
          <w:sz w:val="19"/>
        </w:rPr>
        <w:t> </w:t>
      </w:r>
      <w:r>
        <w:rPr>
          <w:sz w:val="19"/>
        </w:rPr>
        <w:t>великому</w:t>
      </w:r>
      <w:r>
        <w:rPr>
          <w:spacing w:val="9"/>
          <w:sz w:val="19"/>
        </w:rPr>
        <w:t> </w:t>
      </w:r>
      <w:r>
        <w:rPr>
          <w:sz w:val="19"/>
        </w:rPr>
        <w:t>государю,</w:t>
      </w:r>
      <w:r>
        <w:rPr>
          <w:spacing w:val="9"/>
          <w:sz w:val="19"/>
        </w:rPr>
        <w:t> </w:t>
      </w:r>
      <w:r>
        <w:rPr>
          <w:sz w:val="19"/>
        </w:rPr>
        <w:t>всякого</w:t>
      </w:r>
      <w:r>
        <w:rPr>
          <w:spacing w:val="9"/>
          <w:sz w:val="19"/>
        </w:rPr>
        <w:t> </w:t>
      </w:r>
      <w:r>
        <w:rPr>
          <w:sz w:val="19"/>
        </w:rPr>
        <w:t>человека,</w:t>
      </w:r>
      <w:r>
        <w:rPr>
          <w:spacing w:val="9"/>
          <w:sz w:val="19"/>
        </w:rPr>
        <w:t> </w:t>
      </w:r>
      <w:r>
        <w:rPr>
          <w:sz w:val="19"/>
        </w:rPr>
        <w:t>не осудя</w:t>
      </w:r>
      <w:r>
        <w:rPr>
          <w:spacing w:val="-2"/>
          <w:sz w:val="19"/>
        </w:rPr>
        <w:t> </w:t>
      </w:r>
      <w:r>
        <w:rPr>
          <w:sz w:val="19"/>
        </w:rPr>
        <w:t>истинным</w:t>
      </w:r>
      <w:r>
        <w:rPr>
          <w:spacing w:val="-2"/>
          <w:sz w:val="19"/>
        </w:rPr>
        <w:t> </w:t>
      </w:r>
      <w:r>
        <w:rPr>
          <w:sz w:val="19"/>
        </w:rPr>
        <w:t>судом</w:t>
      </w:r>
      <w:r>
        <w:rPr>
          <w:spacing w:val="-2"/>
          <w:sz w:val="19"/>
        </w:rPr>
        <w:t> </w:t>
      </w:r>
      <w:r>
        <w:rPr>
          <w:sz w:val="19"/>
        </w:rPr>
        <w:t>бояры</w:t>
      </w:r>
      <w:r>
        <w:rPr>
          <w:spacing w:val="-2"/>
          <w:sz w:val="19"/>
        </w:rPr>
        <w:t> </w:t>
      </w:r>
      <w:r>
        <w:rPr>
          <w:sz w:val="19"/>
        </w:rPr>
        <w:t>своими,</w:t>
      </w:r>
      <w:r>
        <w:rPr>
          <w:spacing w:val="-2"/>
          <w:sz w:val="19"/>
        </w:rPr>
        <w:t> </w:t>
      </w:r>
      <w:r>
        <w:rPr>
          <w:sz w:val="19"/>
        </w:rPr>
        <w:t>смерти</w:t>
      </w:r>
      <w:r>
        <w:rPr>
          <w:spacing w:val="-2"/>
          <w:sz w:val="19"/>
        </w:rPr>
        <w:t> </w:t>
      </w:r>
      <w:r>
        <w:rPr>
          <w:sz w:val="19"/>
        </w:rPr>
        <w:t>не</w:t>
      </w:r>
      <w:r>
        <w:rPr>
          <w:spacing w:val="-2"/>
          <w:sz w:val="19"/>
        </w:rPr>
        <w:t> </w:t>
      </w:r>
      <w:r>
        <w:rPr>
          <w:sz w:val="19"/>
        </w:rPr>
        <w:t>предати,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2"/>
          <w:sz w:val="19"/>
        </w:rPr>
        <w:t> </w:t>
      </w:r>
      <w:r>
        <w:rPr>
          <w:sz w:val="19"/>
        </w:rPr>
        <w:t>вотчин,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2"/>
          <w:sz w:val="19"/>
        </w:rPr>
        <w:t> </w:t>
      </w:r>
      <w:r>
        <w:rPr>
          <w:sz w:val="19"/>
        </w:rPr>
        <w:t>дворов,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2"/>
          <w:sz w:val="19"/>
        </w:rPr>
        <w:t> </w:t>
      </w:r>
      <w:r>
        <w:rPr>
          <w:sz w:val="19"/>
        </w:rPr>
        <w:t>жи- вотов</w:t>
      </w:r>
      <w:r>
        <w:rPr>
          <w:spacing w:val="-8"/>
          <w:sz w:val="19"/>
        </w:rPr>
        <w:t> </w:t>
      </w:r>
      <w:r>
        <w:rPr>
          <w:sz w:val="19"/>
        </w:rPr>
        <w:t>у</w:t>
      </w:r>
      <w:r>
        <w:rPr>
          <w:spacing w:val="-8"/>
          <w:sz w:val="19"/>
        </w:rPr>
        <w:t> </w:t>
      </w:r>
      <w:r>
        <w:rPr>
          <w:sz w:val="19"/>
        </w:rPr>
        <w:t>братии</w:t>
      </w:r>
      <w:r>
        <w:rPr>
          <w:spacing w:val="-8"/>
          <w:sz w:val="19"/>
        </w:rPr>
        <w:t> </w:t>
      </w:r>
      <w:r>
        <w:rPr>
          <w:sz w:val="19"/>
        </w:rPr>
        <w:t>их,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у</w:t>
      </w:r>
      <w:r>
        <w:rPr>
          <w:spacing w:val="-8"/>
          <w:sz w:val="19"/>
        </w:rPr>
        <w:t> </w:t>
      </w:r>
      <w:r>
        <w:rPr>
          <w:sz w:val="19"/>
        </w:rPr>
        <w:t>жён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у</w:t>
      </w:r>
      <w:r>
        <w:rPr>
          <w:spacing w:val="-8"/>
          <w:sz w:val="19"/>
        </w:rPr>
        <w:t> </w:t>
      </w:r>
      <w:r>
        <w:rPr>
          <w:sz w:val="19"/>
        </w:rPr>
        <w:t>детей</w:t>
      </w:r>
      <w:r>
        <w:rPr>
          <w:spacing w:val="-8"/>
          <w:sz w:val="19"/>
        </w:rPr>
        <w:t> </w:t>
      </w:r>
      <w:r>
        <w:rPr>
          <w:sz w:val="19"/>
        </w:rPr>
        <w:t>не</w:t>
      </w:r>
      <w:r>
        <w:rPr>
          <w:spacing w:val="-8"/>
          <w:sz w:val="19"/>
        </w:rPr>
        <w:t> </w:t>
      </w:r>
      <w:r>
        <w:rPr>
          <w:sz w:val="19"/>
        </w:rPr>
        <w:t>отъимати…</w:t>
      </w:r>
      <w:r>
        <w:rPr>
          <w:spacing w:val="-8"/>
          <w:sz w:val="19"/>
        </w:rPr>
        <w:t> </w:t>
      </w:r>
      <w:r>
        <w:rPr>
          <w:sz w:val="19"/>
        </w:rPr>
        <w:t>На</w:t>
      </w:r>
      <w:r>
        <w:rPr>
          <w:spacing w:val="-8"/>
          <w:sz w:val="19"/>
        </w:rPr>
        <w:t> </w:t>
      </w:r>
      <w:r>
        <w:rPr>
          <w:sz w:val="19"/>
        </w:rPr>
        <w:t>том</w:t>
      </w:r>
      <w:r>
        <w:rPr>
          <w:spacing w:val="-8"/>
          <w:sz w:val="19"/>
        </w:rPr>
        <w:t> </w:t>
      </w:r>
      <w:r>
        <w:rPr>
          <w:sz w:val="19"/>
        </w:rPr>
        <w:t>на</w:t>
      </w:r>
      <w:r>
        <w:rPr>
          <w:spacing w:val="-8"/>
          <w:sz w:val="19"/>
        </w:rPr>
        <w:t> </w:t>
      </w:r>
      <w:r>
        <w:rPr>
          <w:sz w:val="19"/>
        </w:rPr>
        <w:t>всём,</w:t>
      </w:r>
      <w:r>
        <w:rPr>
          <w:spacing w:val="-8"/>
          <w:sz w:val="19"/>
        </w:rPr>
        <w:t> </w:t>
      </w:r>
      <w:r>
        <w:rPr>
          <w:sz w:val="19"/>
        </w:rPr>
        <w:t>что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сей</w:t>
      </w:r>
      <w:r>
        <w:rPr>
          <w:spacing w:val="-8"/>
          <w:sz w:val="19"/>
        </w:rPr>
        <w:t> </w:t>
      </w:r>
      <w:r>
        <w:rPr>
          <w:sz w:val="19"/>
        </w:rPr>
        <w:t>записи написано, аз царь и великий князь… целую крест… (</w:t>
      </w:r>
      <w:r>
        <w:rPr>
          <w:rFonts w:ascii="Book Antiqua" w:hAnsi="Book Antiqua"/>
          <w:i/>
          <w:sz w:val="19"/>
        </w:rPr>
        <w:t>Из крестоцеловальной записи.</w:t>
      </w:r>
      <w:r>
        <w:rPr>
          <w:sz w:val="19"/>
        </w:rPr>
        <w:t>) В) Русским теперь было легче, но они, видя, что один Трубецкой не может взять </w:t>
      </w:r>
      <w:r>
        <w:rPr>
          <w:w w:val="95"/>
          <w:sz w:val="19"/>
        </w:rPr>
        <w:t>столицы, сделали съезд в Нижнем Новгороде и избрали воеводой на эту войну князя Димитрия Михайловича Пожарского. Дело это подняли все нижегородские мещане,</w:t>
      </w:r>
      <w:r>
        <w:rPr>
          <w:spacing w:val="80"/>
          <w:sz w:val="19"/>
        </w:rPr>
        <w:t> </w:t>
      </w:r>
      <w:r>
        <w:rPr>
          <w:spacing w:val="-2"/>
          <w:sz w:val="19"/>
        </w:rPr>
        <w:t>из числа которых выдвинулся один мясник — Кузьма Юрьевич, обещавший давать </w:t>
      </w:r>
      <w:r>
        <w:rPr>
          <w:sz w:val="19"/>
        </w:rPr>
        <w:t>деньги</w:t>
      </w:r>
      <w:r>
        <w:rPr>
          <w:spacing w:val="-10"/>
          <w:sz w:val="19"/>
        </w:rPr>
        <w:t> </w:t>
      </w:r>
      <w:r>
        <w:rPr>
          <w:sz w:val="19"/>
        </w:rPr>
        <w:t>на</w:t>
      </w:r>
      <w:r>
        <w:rPr>
          <w:spacing w:val="-10"/>
          <w:sz w:val="19"/>
        </w:rPr>
        <w:t> </w:t>
      </w:r>
      <w:r>
        <w:rPr>
          <w:sz w:val="19"/>
        </w:rPr>
        <w:t>ратных</w:t>
      </w:r>
      <w:r>
        <w:rPr>
          <w:spacing w:val="-10"/>
          <w:sz w:val="19"/>
        </w:rPr>
        <w:t> </w:t>
      </w:r>
      <w:r>
        <w:rPr>
          <w:sz w:val="19"/>
        </w:rPr>
        <w:t>людей,</w:t>
      </w:r>
      <w:r>
        <w:rPr>
          <w:spacing w:val="-10"/>
          <w:sz w:val="19"/>
        </w:rPr>
        <w:t> </w:t>
      </w:r>
      <w:r>
        <w:rPr>
          <w:sz w:val="19"/>
        </w:rPr>
        <w:t>только</w:t>
      </w:r>
      <w:r>
        <w:rPr>
          <w:spacing w:val="-10"/>
          <w:sz w:val="19"/>
        </w:rPr>
        <w:t> </w:t>
      </w:r>
      <w:r>
        <w:rPr>
          <w:sz w:val="19"/>
        </w:rPr>
        <w:t>бы</w:t>
      </w:r>
      <w:r>
        <w:rPr>
          <w:spacing w:val="-10"/>
          <w:sz w:val="19"/>
        </w:rPr>
        <w:t> </w:t>
      </w:r>
      <w:r>
        <w:rPr>
          <w:sz w:val="19"/>
        </w:rPr>
        <w:t>они</w:t>
      </w:r>
      <w:r>
        <w:rPr>
          <w:spacing w:val="-10"/>
          <w:sz w:val="19"/>
        </w:rPr>
        <w:t> </w:t>
      </w:r>
      <w:r>
        <w:rPr>
          <w:sz w:val="19"/>
        </w:rPr>
        <w:t>шли</w:t>
      </w:r>
      <w:r>
        <w:rPr>
          <w:spacing w:val="-10"/>
          <w:sz w:val="19"/>
        </w:rPr>
        <w:t> </w:t>
      </w:r>
      <w:r>
        <w:rPr>
          <w:sz w:val="19"/>
        </w:rPr>
        <w:t>поскорее</w:t>
      </w:r>
      <w:r>
        <w:rPr>
          <w:spacing w:val="-10"/>
          <w:sz w:val="19"/>
        </w:rPr>
        <w:t> </w:t>
      </w:r>
      <w:r>
        <w:rPr>
          <w:sz w:val="19"/>
        </w:rPr>
        <w:t>добывать</w:t>
      </w:r>
      <w:r>
        <w:rPr>
          <w:spacing w:val="-10"/>
          <w:sz w:val="19"/>
        </w:rPr>
        <w:t> </w:t>
      </w:r>
      <w:r>
        <w:rPr>
          <w:sz w:val="19"/>
        </w:rPr>
        <w:t>с</w:t>
      </w:r>
      <w:r>
        <w:rPr>
          <w:spacing w:val="-10"/>
          <w:sz w:val="19"/>
        </w:rPr>
        <w:t> </w:t>
      </w:r>
      <w:r>
        <w:rPr>
          <w:sz w:val="19"/>
        </w:rPr>
        <w:t>Трубецким</w:t>
      </w:r>
      <w:r>
        <w:rPr>
          <w:spacing w:val="-10"/>
          <w:sz w:val="19"/>
        </w:rPr>
        <w:t> </w:t>
      </w:r>
      <w:r>
        <w:rPr>
          <w:sz w:val="19"/>
        </w:rPr>
        <w:t>столи- цу.</w:t>
      </w:r>
      <w:r>
        <w:rPr>
          <w:spacing w:val="-4"/>
          <w:sz w:val="19"/>
        </w:rPr>
        <w:t> </w:t>
      </w:r>
      <w:r>
        <w:rPr>
          <w:sz w:val="19"/>
        </w:rPr>
        <w:t>Сначала</w:t>
      </w:r>
      <w:r>
        <w:rPr>
          <w:spacing w:val="-4"/>
          <w:sz w:val="19"/>
        </w:rPr>
        <w:t> </w:t>
      </w:r>
      <w:r>
        <w:rPr>
          <w:sz w:val="19"/>
        </w:rPr>
        <w:t>этот</w:t>
      </w:r>
      <w:r>
        <w:rPr>
          <w:spacing w:val="-4"/>
          <w:sz w:val="19"/>
        </w:rPr>
        <w:t> </w:t>
      </w:r>
      <w:r>
        <w:rPr>
          <w:sz w:val="19"/>
        </w:rPr>
        <w:t>Кузьма</w:t>
      </w:r>
      <w:r>
        <w:rPr>
          <w:spacing w:val="-4"/>
          <w:sz w:val="19"/>
        </w:rPr>
        <w:t> </w:t>
      </w:r>
      <w:r>
        <w:rPr>
          <w:sz w:val="19"/>
        </w:rPr>
        <w:t>сам</w:t>
      </w:r>
      <w:r>
        <w:rPr>
          <w:spacing w:val="-4"/>
          <w:sz w:val="19"/>
        </w:rPr>
        <w:t> </w:t>
      </w:r>
      <w:r>
        <w:rPr>
          <w:sz w:val="19"/>
        </w:rPr>
        <w:t>отдал</w:t>
      </w:r>
      <w:r>
        <w:rPr>
          <w:spacing w:val="-4"/>
          <w:sz w:val="19"/>
        </w:rPr>
        <w:t> </w:t>
      </w:r>
      <w:r>
        <w:rPr>
          <w:sz w:val="19"/>
        </w:rPr>
        <w:t>всё</w:t>
      </w:r>
      <w:r>
        <w:rPr>
          <w:spacing w:val="-4"/>
          <w:sz w:val="19"/>
        </w:rPr>
        <w:t> </w:t>
      </w:r>
      <w:r>
        <w:rPr>
          <w:sz w:val="19"/>
        </w:rPr>
        <w:t>своё</w:t>
      </w:r>
      <w:r>
        <w:rPr>
          <w:spacing w:val="-4"/>
          <w:sz w:val="19"/>
        </w:rPr>
        <w:t> </w:t>
      </w:r>
      <w:r>
        <w:rPr>
          <w:sz w:val="19"/>
        </w:rPr>
        <w:t>имущество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деньги,</w:t>
      </w:r>
      <w:r>
        <w:rPr>
          <w:spacing w:val="-4"/>
          <w:sz w:val="19"/>
        </w:rPr>
        <w:t> </w:t>
      </w:r>
      <w:r>
        <w:rPr>
          <w:sz w:val="19"/>
        </w:rPr>
        <w:t>а</w:t>
      </w:r>
      <w:r>
        <w:rPr>
          <w:spacing w:val="-4"/>
          <w:sz w:val="19"/>
        </w:rPr>
        <w:t> </w:t>
      </w:r>
      <w:r>
        <w:rPr>
          <w:sz w:val="19"/>
        </w:rPr>
        <w:t>потом,</w:t>
      </w:r>
      <w:r>
        <w:rPr>
          <w:spacing w:val="-4"/>
          <w:sz w:val="19"/>
        </w:rPr>
        <w:t> </w:t>
      </w:r>
      <w:r>
        <w:rPr>
          <w:sz w:val="19"/>
        </w:rPr>
        <w:t>когда</w:t>
      </w:r>
      <w:r>
        <w:rPr>
          <w:spacing w:val="-4"/>
          <w:sz w:val="19"/>
        </w:rPr>
        <w:t> </w:t>
      </w:r>
      <w:r>
        <w:rPr>
          <w:sz w:val="19"/>
        </w:rPr>
        <w:t>его набрали</w:t>
      </w:r>
      <w:r>
        <w:rPr>
          <w:spacing w:val="-5"/>
          <w:sz w:val="19"/>
        </w:rPr>
        <w:t> </w:t>
      </w:r>
      <w:r>
        <w:rPr>
          <w:sz w:val="19"/>
        </w:rPr>
        <w:t>распоряжаться</w:t>
      </w:r>
      <w:r>
        <w:rPr>
          <w:spacing w:val="-5"/>
          <w:sz w:val="19"/>
        </w:rPr>
        <w:t> </w:t>
      </w:r>
      <w:r>
        <w:rPr>
          <w:sz w:val="19"/>
        </w:rPr>
        <w:t>этим</w:t>
      </w:r>
      <w:r>
        <w:rPr>
          <w:spacing w:val="-5"/>
          <w:sz w:val="19"/>
        </w:rPr>
        <w:t> </w:t>
      </w:r>
      <w:r>
        <w:rPr>
          <w:sz w:val="19"/>
        </w:rPr>
        <w:t>делом,</w:t>
      </w:r>
      <w:r>
        <w:rPr>
          <w:spacing w:val="-5"/>
          <w:sz w:val="19"/>
        </w:rPr>
        <w:t> </w:t>
      </w:r>
      <w:r>
        <w:rPr>
          <w:sz w:val="19"/>
        </w:rPr>
        <w:t>то</w:t>
      </w:r>
      <w:r>
        <w:rPr>
          <w:spacing w:val="-5"/>
          <w:sz w:val="19"/>
        </w:rPr>
        <w:t> </w:t>
      </w:r>
      <w:r>
        <w:rPr>
          <w:sz w:val="19"/>
        </w:rPr>
        <w:t>он</w:t>
      </w:r>
      <w:r>
        <w:rPr>
          <w:spacing w:val="-5"/>
          <w:sz w:val="19"/>
        </w:rPr>
        <w:t> </w:t>
      </w:r>
      <w:r>
        <w:rPr>
          <w:sz w:val="19"/>
        </w:rPr>
        <w:t>стал</w:t>
      </w:r>
      <w:r>
        <w:rPr>
          <w:spacing w:val="-5"/>
          <w:sz w:val="19"/>
        </w:rPr>
        <w:t> </w:t>
      </w:r>
      <w:r>
        <w:rPr>
          <w:sz w:val="19"/>
        </w:rPr>
        <w:t>собирать</w:t>
      </w:r>
      <w:r>
        <w:rPr>
          <w:spacing w:val="-5"/>
          <w:sz w:val="19"/>
        </w:rPr>
        <w:t> </w:t>
      </w:r>
      <w:r>
        <w:rPr>
          <w:sz w:val="19"/>
        </w:rPr>
        <w:t>деньги</w:t>
      </w:r>
      <w:r>
        <w:rPr>
          <w:spacing w:val="-5"/>
          <w:sz w:val="19"/>
        </w:rPr>
        <w:t> </w:t>
      </w:r>
      <w:r>
        <w:rPr>
          <w:sz w:val="19"/>
        </w:rPr>
        <w:t>из</w:t>
      </w:r>
      <w:r>
        <w:rPr>
          <w:spacing w:val="-5"/>
          <w:sz w:val="19"/>
        </w:rPr>
        <w:t> </w:t>
      </w:r>
      <w:r>
        <w:rPr>
          <w:sz w:val="19"/>
        </w:rPr>
        <w:t>городов,</w:t>
      </w:r>
      <w:r>
        <w:rPr>
          <w:spacing w:val="-5"/>
          <w:sz w:val="19"/>
        </w:rPr>
        <w:t> </w:t>
      </w:r>
      <w:r>
        <w:rPr>
          <w:sz w:val="19"/>
        </w:rPr>
        <w:t>никому не</w:t>
      </w:r>
      <w:r>
        <w:rPr>
          <w:spacing w:val="-2"/>
          <w:sz w:val="19"/>
        </w:rPr>
        <w:t> </w:t>
      </w:r>
      <w:r>
        <w:rPr>
          <w:sz w:val="19"/>
        </w:rPr>
        <w:t>делая</w:t>
      </w:r>
      <w:r>
        <w:rPr>
          <w:spacing w:val="-1"/>
          <w:sz w:val="19"/>
        </w:rPr>
        <w:t> </w:t>
      </w:r>
      <w:r>
        <w:rPr>
          <w:sz w:val="19"/>
        </w:rPr>
        <w:t>послаблений,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давал</w:t>
      </w:r>
      <w:r>
        <w:rPr>
          <w:spacing w:val="-1"/>
          <w:sz w:val="19"/>
        </w:rPr>
        <w:t> </w:t>
      </w:r>
      <w:r>
        <w:rPr>
          <w:sz w:val="19"/>
        </w:rPr>
        <w:t>их</w:t>
      </w:r>
      <w:r>
        <w:rPr>
          <w:spacing w:val="-1"/>
          <w:sz w:val="19"/>
        </w:rPr>
        <w:t> </w:t>
      </w:r>
      <w:r>
        <w:rPr>
          <w:sz w:val="19"/>
        </w:rPr>
        <w:t>войску,</w:t>
      </w:r>
      <w:r>
        <w:rPr>
          <w:spacing w:val="-2"/>
          <w:sz w:val="19"/>
        </w:rPr>
        <w:t> </w:t>
      </w:r>
      <w:r>
        <w:rPr>
          <w:sz w:val="19"/>
        </w:rPr>
        <w:t>которого</w:t>
      </w:r>
      <w:r>
        <w:rPr>
          <w:spacing w:val="-1"/>
          <w:sz w:val="19"/>
        </w:rPr>
        <w:t> </w:t>
      </w:r>
      <w:r>
        <w:rPr>
          <w:sz w:val="19"/>
        </w:rPr>
        <w:t>собрал</w:t>
      </w:r>
      <w:r>
        <w:rPr>
          <w:spacing w:val="-1"/>
          <w:sz w:val="19"/>
        </w:rPr>
        <w:t> </w:t>
      </w:r>
      <w:r>
        <w:rPr>
          <w:sz w:val="19"/>
        </w:rPr>
        <w:t>не</w:t>
      </w:r>
      <w:r>
        <w:rPr>
          <w:spacing w:val="-1"/>
          <w:sz w:val="19"/>
        </w:rPr>
        <w:t> </w:t>
      </w:r>
      <w:r>
        <w:rPr>
          <w:sz w:val="19"/>
        </w:rPr>
        <w:t>мало,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с</w:t>
      </w:r>
      <w:r>
        <w:rPr>
          <w:spacing w:val="-2"/>
          <w:sz w:val="19"/>
        </w:rPr>
        <w:t> Пожарским</w:t>
      </w:r>
    </w:p>
    <w:p>
      <w:pPr>
        <w:spacing w:line="221" w:lineRule="exact" w:before="0"/>
        <w:ind w:left="793" w:right="0" w:firstLine="0"/>
        <w:jc w:val="both"/>
        <w:rPr>
          <w:sz w:val="19"/>
        </w:rPr>
      </w:pPr>
      <w:r>
        <w:rPr>
          <w:w w:val="105"/>
          <w:sz w:val="19"/>
        </w:rPr>
        <w:t>привёл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его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к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столице…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(</w:t>
      </w:r>
      <w:r>
        <w:rPr>
          <w:rFonts w:ascii="Book Antiqua" w:hAnsi="Book Antiqua"/>
          <w:i/>
          <w:w w:val="105"/>
          <w:sz w:val="19"/>
        </w:rPr>
        <w:t>Из</w:t>
      </w:r>
      <w:r>
        <w:rPr>
          <w:rFonts w:ascii="Book Antiqua" w:hAnsi="Book Antiqua"/>
          <w:i/>
          <w:spacing w:val="7"/>
          <w:w w:val="105"/>
          <w:sz w:val="19"/>
        </w:rPr>
        <w:t> </w:t>
      </w:r>
      <w:r>
        <w:rPr>
          <w:rFonts w:ascii="Book Antiqua" w:hAnsi="Book Antiqua"/>
          <w:i/>
          <w:w w:val="105"/>
          <w:sz w:val="19"/>
        </w:rPr>
        <w:t>дневника</w:t>
      </w:r>
      <w:r>
        <w:rPr>
          <w:rFonts w:ascii="Book Antiqua" w:hAnsi="Book Antiqua"/>
          <w:i/>
          <w:spacing w:val="6"/>
          <w:w w:val="105"/>
          <w:sz w:val="19"/>
        </w:rPr>
        <w:t> </w:t>
      </w:r>
      <w:r>
        <w:rPr>
          <w:rFonts w:ascii="Book Antiqua" w:hAnsi="Book Antiqua"/>
          <w:i/>
          <w:w w:val="105"/>
          <w:sz w:val="19"/>
        </w:rPr>
        <w:t>И.</w:t>
      </w:r>
      <w:r>
        <w:rPr>
          <w:rFonts w:ascii="Book Antiqua" w:hAnsi="Book Antiqua"/>
          <w:i/>
          <w:spacing w:val="6"/>
          <w:w w:val="105"/>
          <w:sz w:val="19"/>
        </w:rPr>
        <w:t> </w:t>
      </w:r>
      <w:r>
        <w:rPr>
          <w:rFonts w:ascii="Book Antiqua" w:hAnsi="Book Antiqua"/>
          <w:i/>
          <w:spacing w:val="-2"/>
          <w:w w:val="105"/>
          <w:sz w:val="19"/>
        </w:rPr>
        <w:t>Будило.</w:t>
      </w:r>
      <w:r>
        <w:rPr>
          <w:spacing w:val="-2"/>
          <w:w w:val="105"/>
          <w:sz w:val="19"/>
        </w:rPr>
        <w:t>)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Г)</w:t>
      </w:r>
      <w:r>
        <w:rPr>
          <w:spacing w:val="-14"/>
          <w:sz w:val="19"/>
        </w:rPr>
        <w:t> </w:t>
      </w:r>
      <w:r>
        <w:rPr>
          <w:sz w:val="19"/>
        </w:rPr>
        <w:t>…И</w:t>
      </w:r>
      <w:r>
        <w:rPr>
          <w:spacing w:val="-13"/>
          <w:sz w:val="19"/>
        </w:rPr>
        <w:t> </w:t>
      </w:r>
      <w:r>
        <w:rPr>
          <w:sz w:val="19"/>
        </w:rPr>
        <w:t>князь</w:t>
      </w:r>
      <w:r>
        <w:rPr>
          <w:spacing w:val="-13"/>
          <w:sz w:val="19"/>
        </w:rPr>
        <w:t> </w:t>
      </w:r>
      <w:r>
        <w:rPr>
          <w:sz w:val="19"/>
        </w:rPr>
        <w:t>великий</w:t>
      </w:r>
      <w:r>
        <w:rPr>
          <w:spacing w:val="-13"/>
          <w:sz w:val="19"/>
        </w:rPr>
        <w:t> </w:t>
      </w:r>
      <w:r>
        <w:rPr>
          <w:sz w:val="19"/>
        </w:rPr>
        <w:t>послал</w:t>
      </w:r>
      <w:r>
        <w:rPr>
          <w:spacing w:val="-13"/>
          <w:sz w:val="19"/>
        </w:rPr>
        <w:t> </w:t>
      </w:r>
      <w:r>
        <w:rPr>
          <w:sz w:val="19"/>
        </w:rPr>
        <w:t>против</w:t>
      </w:r>
      <w:r>
        <w:rPr>
          <w:spacing w:val="-14"/>
          <w:sz w:val="19"/>
        </w:rPr>
        <w:t> </w:t>
      </w:r>
      <w:r>
        <w:rPr>
          <w:sz w:val="19"/>
        </w:rPr>
        <w:t>них</w:t>
      </w:r>
      <w:r>
        <w:rPr>
          <w:spacing w:val="-13"/>
          <w:sz w:val="19"/>
        </w:rPr>
        <w:t> </w:t>
      </w:r>
      <w:r>
        <w:rPr>
          <w:sz w:val="19"/>
        </w:rPr>
        <w:t>воевод</w:t>
      </w:r>
      <w:r>
        <w:rPr>
          <w:spacing w:val="-13"/>
          <w:sz w:val="19"/>
        </w:rPr>
        <w:t> </w:t>
      </w:r>
      <w:r>
        <w:rPr>
          <w:sz w:val="19"/>
        </w:rPr>
        <w:t>своих</w:t>
      </w:r>
      <w:r>
        <w:rPr>
          <w:spacing w:val="-13"/>
          <w:sz w:val="19"/>
        </w:rPr>
        <w:t> </w:t>
      </w:r>
      <w:r>
        <w:rPr>
          <w:sz w:val="19"/>
        </w:rPr>
        <w:t>князя</w:t>
      </w:r>
      <w:r>
        <w:rPr>
          <w:spacing w:val="-13"/>
          <w:sz w:val="19"/>
        </w:rPr>
        <w:t> </w:t>
      </w:r>
      <w:r>
        <w:rPr>
          <w:sz w:val="19"/>
        </w:rPr>
        <w:t>Дмитрия</w:t>
      </w:r>
      <w:r>
        <w:rPr>
          <w:spacing w:val="-14"/>
          <w:sz w:val="19"/>
        </w:rPr>
        <w:t> </w:t>
      </w:r>
      <w:r>
        <w:rPr>
          <w:sz w:val="19"/>
        </w:rPr>
        <w:t>Шуйского да</w:t>
      </w:r>
      <w:r>
        <w:rPr>
          <w:spacing w:val="-9"/>
          <w:sz w:val="19"/>
        </w:rPr>
        <w:t> </w:t>
      </w:r>
      <w:r>
        <w:rPr>
          <w:sz w:val="19"/>
        </w:rPr>
        <w:t>князя</w:t>
      </w:r>
      <w:r>
        <w:rPr>
          <w:spacing w:val="-9"/>
          <w:sz w:val="19"/>
        </w:rPr>
        <w:t> </w:t>
      </w:r>
      <w:r>
        <w:rPr>
          <w:sz w:val="19"/>
        </w:rPr>
        <w:t>Андрея</w:t>
      </w:r>
      <w:r>
        <w:rPr>
          <w:spacing w:val="-9"/>
          <w:sz w:val="19"/>
        </w:rPr>
        <w:t> </w:t>
      </w:r>
      <w:r>
        <w:rPr>
          <w:sz w:val="19"/>
        </w:rPr>
        <w:t>Голицына</w:t>
      </w:r>
      <w:r>
        <w:rPr>
          <w:spacing w:val="-9"/>
          <w:sz w:val="19"/>
        </w:rPr>
        <w:t> </w:t>
      </w:r>
      <w:r>
        <w:rPr>
          <w:sz w:val="19"/>
        </w:rPr>
        <w:t>со</w:t>
      </w:r>
      <w:r>
        <w:rPr>
          <w:spacing w:val="-9"/>
          <w:sz w:val="19"/>
        </w:rPr>
        <w:t> </w:t>
      </w:r>
      <w:r>
        <w:rPr>
          <w:sz w:val="19"/>
        </w:rPr>
        <w:t>многими</w:t>
      </w:r>
      <w:r>
        <w:rPr>
          <w:spacing w:val="-9"/>
          <w:sz w:val="19"/>
        </w:rPr>
        <w:t> </w:t>
      </w:r>
      <w:r>
        <w:rPr>
          <w:sz w:val="19"/>
        </w:rPr>
        <w:t>людьми</w:t>
      </w:r>
      <w:r>
        <w:rPr>
          <w:spacing w:val="-9"/>
          <w:sz w:val="19"/>
        </w:rPr>
        <w:t> </w:t>
      </w:r>
      <w:r>
        <w:rPr>
          <w:sz w:val="19"/>
        </w:rPr>
        <w:t>с</w:t>
      </w:r>
      <w:r>
        <w:rPr>
          <w:spacing w:val="-9"/>
          <w:sz w:val="19"/>
        </w:rPr>
        <w:t> </w:t>
      </w:r>
      <w:r>
        <w:rPr>
          <w:sz w:val="19"/>
        </w:rPr>
        <w:t>русскими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с</w:t>
      </w:r>
      <w:r>
        <w:rPr>
          <w:spacing w:val="-9"/>
          <w:sz w:val="19"/>
        </w:rPr>
        <w:t> </w:t>
      </w:r>
      <w:r>
        <w:rPr>
          <w:sz w:val="19"/>
        </w:rPr>
        <w:t>немцами.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воеводы московские сошлись за Можайском в Царёве Займище. И судом Божиим, а грехом нашим</w:t>
      </w:r>
      <w:r>
        <w:rPr>
          <w:spacing w:val="-11"/>
          <w:sz w:val="19"/>
        </w:rPr>
        <w:t> </w:t>
      </w:r>
      <w:r>
        <w:rPr>
          <w:sz w:val="19"/>
        </w:rPr>
        <w:t>литовские</w:t>
      </w:r>
      <w:r>
        <w:rPr>
          <w:spacing w:val="-11"/>
          <w:sz w:val="19"/>
        </w:rPr>
        <w:t> </w:t>
      </w:r>
      <w:r>
        <w:rPr>
          <w:sz w:val="19"/>
        </w:rPr>
        <w:t>люди</w:t>
      </w:r>
      <w:r>
        <w:rPr>
          <w:spacing w:val="-11"/>
          <w:sz w:val="19"/>
        </w:rPr>
        <w:t> </w:t>
      </w:r>
      <w:r>
        <w:rPr>
          <w:sz w:val="19"/>
        </w:rPr>
        <w:t>московских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немецких</w:t>
      </w:r>
      <w:r>
        <w:rPr>
          <w:spacing w:val="-11"/>
          <w:sz w:val="19"/>
        </w:rPr>
        <w:t> </w:t>
      </w:r>
      <w:r>
        <w:rPr>
          <w:sz w:val="19"/>
        </w:rPr>
        <w:t>людей</w:t>
      </w:r>
      <w:r>
        <w:rPr>
          <w:spacing w:val="-11"/>
          <w:sz w:val="19"/>
        </w:rPr>
        <w:t> </w:t>
      </w:r>
      <w:r>
        <w:rPr>
          <w:sz w:val="19"/>
        </w:rPr>
        <w:t>побили.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с</w:t>
      </w:r>
      <w:r>
        <w:rPr>
          <w:spacing w:val="-11"/>
          <w:sz w:val="19"/>
        </w:rPr>
        <w:t> </w:t>
      </w:r>
      <w:r>
        <w:rPr>
          <w:sz w:val="19"/>
        </w:rPr>
        <w:t>того</w:t>
      </w:r>
      <w:r>
        <w:rPr>
          <w:spacing w:val="-11"/>
          <w:sz w:val="19"/>
        </w:rPr>
        <w:t> </w:t>
      </w:r>
      <w:r>
        <w:rPr>
          <w:sz w:val="19"/>
        </w:rPr>
        <w:t>дела</w:t>
      </w:r>
      <w:r>
        <w:rPr>
          <w:spacing w:val="-11"/>
          <w:sz w:val="19"/>
        </w:rPr>
        <w:t> </w:t>
      </w:r>
      <w:r>
        <w:rPr>
          <w:sz w:val="19"/>
        </w:rPr>
        <w:t>всякие люди</w:t>
      </w:r>
      <w:r>
        <w:rPr>
          <w:spacing w:val="27"/>
          <w:sz w:val="19"/>
        </w:rPr>
        <w:t> </w:t>
      </w:r>
      <w:r>
        <w:rPr>
          <w:sz w:val="19"/>
        </w:rPr>
        <w:t>пошли</w:t>
      </w:r>
      <w:r>
        <w:rPr>
          <w:spacing w:val="27"/>
          <w:sz w:val="19"/>
        </w:rPr>
        <w:t> </w:t>
      </w:r>
      <w:r>
        <w:rPr>
          <w:sz w:val="19"/>
        </w:rPr>
        <w:t>врозь,</w:t>
      </w:r>
      <w:r>
        <w:rPr>
          <w:spacing w:val="27"/>
          <w:sz w:val="19"/>
        </w:rPr>
        <w:t> </w:t>
      </w:r>
      <w:r>
        <w:rPr>
          <w:sz w:val="19"/>
        </w:rPr>
        <w:t>немецкие</w:t>
      </w:r>
      <w:r>
        <w:rPr>
          <w:spacing w:val="27"/>
          <w:sz w:val="19"/>
        </w:rPr>
        <w:t> </w:t>
      </w:r>
      <w:r>
        <w:rPr>
          <w:sz w:val="19"/>
        </w:rPr>
        <w:t>люди</w:t>
      </w:r>
      <w:r>
        <w:rPr>
          <w:spacing w:val="27"/>
          <w:sz w:val="19"/>
        </w:rPr>
        <w:t> </w:t>
      </w:r>
      <w:r>
        <w:rPr>
          <w:sz w:val="19"/>
        </w:rPr>
        <w:t>пошли</w:t>
      </w:r>
      <w:r>
        <w:rPr>
          <w:spacing w:val="27"/>
          <w:sz w:val="19"/>
        </w:rPr>
        <w:t> </w:t>
      </w:r>
      <w:r>
        <w:rPr>
          <w:sz w:val="19"/>
        </w:rPr>
        <w:t>к</w:t>
      </w:r>
      <w:r>
        <w:rPr>
          <w:spacing w:val="27"/>
          <w:sz w:val="19"/>
        </w:rPr>
        <w:t> </w:t>
      </w:r>
      <w:r>
        <w:rPr>
          <w:sz w:val="19"/>
        </w:rPr>
        <w:t>немцам,</w:t>
      </w:r>
      <w:r>
        <w:rPr>
          <w:spacing w:val="27"/>
          <w:sz w:val="19"/>
        </w:rPr>
        <w:t> </w:t>
      </w:r>
      <w:r>
        <w:rPr>
          <w:sz w:val="19"/>
        </w:rPr>
        <w:t>а</w:t>
      </w:r>
      <w:r>
        <w:rPr>
          <w:spacing w:val="27"/>
          <w:sz w:val="19"/>
        </w:rPr>
        <w:t> </w:t>
      </w:r>
      <w:r>
        <w:rPr>
          <w:sz w:val="19"/>
        </w:rPr>
        <w:t>русские</w:t>
      </w:r>
      <w:r>
        <w:rPr>
          <w:spacing w:val="27"/>
          <w:sz w:val="19"/>
        </w:rPr>
        <w:t> </w:t>
      </w:r>
      <w:r>
        <w:rPr>
          <w:sz w:val="19"/>
        </w:rPr>
        <w:t>иные</w:t>
      </w:r>
      <w:r>
        <w:rPr>
          <w:spacing w:val="27"/>
          <w:sz w:val="19"/>
        </w:rPr>
        <w:t> </w:t>
      </w:r>
      <w:r>
        <w:rPr>
          <w:sz w:val="19"/>
        </w:rPr>
        <w:t>к</w:t>
      </w:r>
      <w:r>
        <w:rPr>
          <w:spacing w:val="27"/>
          <w:sz w:val="19"/>
        </w:rPr>
        <w:t> </w:t>
      </w:r>
      <w:r>
        <w:rPr>
          <w:sz w:val="19"/>
        </w:rPr>
        <w:t>Москве, а иные к вору в Калугу… </w:t>
      </w:r>
      <w:r>
        <w:rPr>
          <w:rFonts w:ascii="Book Antiqua" w:hAnsi="Book Antiqua"/>
          <w:i/>
          <w:sz w:val="19"/>
        </w:rPr>
        <w:t>(Из летописи.</w:t>
      </w:r>
      <w:r>
        <w:rPr>
          <w:sz w:val="19"/>
        </w:rPr>
        <w:t>)</w:t>
      </w: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240" w:lineRule="auto" w:before="133" w:after="0"/>
        <w:ind w:left="1190" w:right="0" w:hanging="391"/>
        <w:jc w:val="left"/>
        <w:rPr>
          <w:sz w:val="19"/>
        </w:rPr>
      </w:pPr>
      <w:r>
        <w:rPr>
          <w:color w:val="000000"/>
          <w:w w:val="95"/>
          <w:sz w:val="19"/>
        </w:rPr>
        <w:t>Прочитайте</w:t>
      </w:r>
      <w:r>
        <w:rPr>
          <w:color w:val="000000"/>
          <w:spacing w:val="9"/>
          <w:sz w:val="19"/>
        </w:rPr>
        <w:t> </w:t>
      </w:r>
      <w:r>
        <w:rPr>
          <w:color w:val="000000"/>
          <w:w w:val="95"/>
          <w:sz w:val="19"/>
        </w:rPr>
        <w:t>фрагмент</w:t>
      </w:r>
      <w:r>
        <w:rPr>
          <w:color w:val="000000"/>
          <w:spacing w:val="10"/>
          <w:sz w:val="19"/>
        </w:rPr>
        <w:t> </w:t>
      </w:r>
      <w:r>
        <w:rPr>
          <w:color w:val="000000"/>
          <w:w w:val="95"/>
          <w:sz w:val="19"/>
        </w:rPr>
        <w:t>очерка</w:t>
      </w:r>
      <w:r>
        <w:rPr>
          <w:color w:val="000000"/>
          <w:spacing w:val="9"/>
          <w:sz w:val="19"/>
        </w:rPr>
        <w:t> </w:t>
      </w:r>
      <w:r>
        <w:rPr>
          <w:color w:val="000000"/>
          <w:w w:val="95"/>
          <w:sz w:val="19"/>
        </w:rPr>
        <w:t>историка</w:t>
      </w:r>
      <w:r>
        <w:rPr>
          <w:color w:val="000000"/>
          <w:spacing w:val="10"/>
          <w:sz w:val="19"/>
        </w:rPr>
        <w:t> </w:t>
      </w:r>
      <w:r>
        <w:rPr>
          <w:color w:val="000000"/>
          <w:w w:val="95"/>
          <w:sz w:val="19"/>
        </w:rPr>
        <w:t>В.</w:t>
      </w:r>
      <w:r>
        <w:rPr>
          <w:color w:val="000000"/>
          <w:spacing w:val="10"/>
          <w:sz w:val="19"/>
        </w:rPr>
        <w:t> </w:t>
      </w:r>
      <w:r>
        <w:rPr>
          <w:color w:val="000000"/>
          <w:w w:val="95"/>
          <w:sz w:val="19"/>
        </w:rPr>
        <w:t>Кобрина</w:t>
      </w:r>
      <w:r>
        <w:rPr>
          <w:color w:val="000000"/>
          <w:spacing w:val="9"/>
          <w:sz w:val="19"/>
        </w:rPr>
        <w:t> </w:t>
      </w:r>
      <w:r>
        <w:rPr>
          <w:color w:val="000000"/>
          <w:w w:val="95"/>
          <w:sz w:val="19"/>
        </w:rPr>
        <w:t>и</w:t>
      </w:r>
      <w:r>
        <w:rPr>
          <w:color w:val="000000"/>
          <w:spacing w:val="10"/>
          <w:sz w:val="19"/>
        </w:rPr>
        <w:t> </w:t>
      </w:r>
      <w:r>
        <w:rPr>
          <w:color w:val="000000"/>
          <w:w w:val="95"/>
          <w:sz w:val="19"/>
        </w:rPr>
        <w:t>выполните</w:t>
      </w:r>
      <w:r>
        <w:rPr>
          <w:color w:val="000000"/>
          <w:spacing w:val="10"/>
          <w:sz w:val="19"/>
        </w:rPr>
        <w:t> </w:t>
      </w:r>
      <w:r>
        <w:rPr>
          <w:color w:val="000000"/>
          <w:spacing w:val="-2"/>
          <w:w w:val="95"/>
          <w:sz w:val="19"/>
        </w:rPr>
        <w:t>задание.</w:t>
      </w:r>
    </w:p>
    <w:p>
      <w:pPr>
        <w:spacing w:line="220" w:lineRule="auto" w:before="77"/>
        <w:ind w:left="793" w:right="791" w:firstLine="340"/>
        <w:jc w:val="both"/>
        <w:rPr>
          <w:sz w:val="19"/>
        </w:rPr>
      </w:pPr>
      <w:r>
        <w:rPr>
          <w:sz w:val="19"/>
        </w:rPr>
        <w:t>Кандидатура</w:t>
      </w:r>
      <w:r>
        <w:rPr>
          <w:spacing w:val="-2"/>
          <w:sz w:val="19"/>
        </w:rPr>
        <w:t> </w:t>
      </w:r>
      <w:r>
        <w:rPr>
          <w:sz w:val="19"/>
        </w:rPr>
        <w:t>представителя</w:t>
      </w:r>
      <w:r>
        <w:rPr>
          <w:spacing w:val="-2"/>
          <w:sz w:val="19"/>
        </w:rPr>
        <w:t> </w:t>
      </w:r>
      <w:r>
        <w:rPr>
          <w:sz w:val="19"/>
        </w:rPr>
        <w:t>семьи</w:t>
      </w:r>
      <w:r>
        <w:rPr>
          <w:spacing w:val="-2"/>
          <w:sz w:val="19"/>
        </w:rPr>
        <w:t> </w:t>
      </w:r>
      <w:r>
        <w:rPr>
          <w:sz w:val="19"/>
        </w:rPr>
        <w:t>Романовых</w:t>
      </w:r>
      <w:r>
        <w:rPr>
          <w:spacing w:val="-2"/>
          <w:sz w:val="19"/>
        </w:rPr>
        <w:t> </w:t>
      </w:r>
      <w:r>
        <w:rPr>
          <w:sz w:val="19"/>
        </w:rPr>
        <w:t>устраивала</w:t>
      </w:r>
      <w:r>
        <w:rPr>
          <w:spacing w:val="-2"/>
          <w:sz w:val="19"/>
        </w:rPr>
        <w:t> </w:t>
      </w:r>
      <w:r>
        <w:rPr>
          <w:sz w:val="19"/>
        </w:rPr>
        <w:t>разные</w:t>
      </w:r>
      <w:r>
        <w:rPr>
          <w:spacing w:val="-2"/>
          <w:sz w:val="19"/>
        </w:rPr>
        <w:t> </w:t>
      </w:r>
      <w:r>
        <w:rPr>
          <w:sz w:val="19"/>
        </w:rPr>
        <w:t>слои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2"/>
          <w:sz w:val="19"/>
        </w:rPr>
        <w:t> </w:t>
      </w:r>
      <w:r>
        <w:rPr>
          <w:sz w:val="19"/>
        </w:rPr>
        <w:t>даже классы</w:t>
      </w:r>
      <w:r>
        <w:rPr>
          <w:spacing w:val="-14"/>
          <w:sz w:val="19"/>
        </w:rPr>
        <w:t> </w:t>
      </w:r>
      <w:r>
        <w:rPr>
          <w:sz w:val="19"/>
        </w:rPr>
        <w:t>общества.</w:t>
      </w:r>
      <w:r>
        <w:rPr>
          <w:spacing w:val="-13"/>
          <w:sz w:val="19"/>
        </w:rPr>
        <w:t> </w:t>
      </w:r>
      <w:r>
        <w:rPr>
          <w:sz w:val="19"/>
        </w:rPr>
        <w:t>Для</w:t>
      </w:r>
      <w:r>
        <w:rPr>
          <w:spacing w:val="-13"/>
          <w:sz w:val="19"/>
        </w:rPr>
        <w:t> </w:t>
      </w:r>
      <w:r>
        <w:rPr>
          <w:sz w:val="19"/>
        </w:rPr>
        <w:t>боярства</w:t>
      </w:r>
      <w:r>
        <w:rPr>
          <w:spacing w:val="-13"/>
          <w:sz w:val="19"/>
        </w:rPr>
        <w:t> </w:t>
      </w:r>
      <w:r>
        <w:rPr>
          <w:sz w:val="19"/>
        </w:rPr>
        <w:t>Романовы</w:t>
      </w:r>
      <w:r>
        <w:rPr>
          <w:spacing w:val="-13"/>
          <w:sz w:val="19"/>
        </w:rPr>
        <w:t> </w:t>
      </w:r>
      <w:r>
        <w:rPr>
          <w:sz w:val="19"/>
        </w:rPr>
        <w:t>были</w:t>
      </w:r>
      <w:r>
        <w:rPr>
          <w:spacing w:val="-14"/>
          <w:sz w:val="19"/>
        </w:rPr>
        <w:t> </w:t>
      </w:r>
      <w:r>
        <w:rPr>
          <w:sz w:val="19"/>
        </w:rPr>
        <w:t>свои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выходцы</w:t>
      </w:r>
      <w:r>
        <w:rPr>
          <w:spacing w:val="-13"/>
          <w:sz w:val="19"/>
        </w:rPr>
        <w:t> </w:t>
      </w:r>
      <w:r>
        <w:rPr>
          <w:sz w:val="19"/>
        </w:rPr>
        <w:t>из</w:t>
      </w:r>
      <w:r>
        <w:rPr>
          <w:spacing w:val="-13"/>
          <w:sz w:val="19"/>
        </w:rPr>
        <w:t> </w:t>
      </w:r>
      <w:r>
        <w:rPr>
          <w:sz w:val="19"/>
        </w:rPr>
        <w:t>одного</w:t>
      </w:r>
      <w:r>
        <w:rPr>
          <w:spacing w:val="-14"/>
          <w:sz w:val="19"/>
        </w:rPr>
        <w:t> </w:t>
      </w:r>
      <w:r>
        <w:rPr>
          <w:sz w:val="19"/>
        </w:rPr>
        <w:t>из</w:t>
      </w:r>
      <w:r>
        <w:rPr>
          <w:spacing w:val="-13"/>
          <w:sz w:val="19"/>
        </w:rPr>
        <w:t> </w:t>
      </w:r>
      <w:r>
        <w:rPr>
          <w:sz w:val="19"/>
        </w:rPr>
        <w:t>самых </w:t>
      </w:r>
      <w:r>
        <w:rPr>
          <w:w w:val="95"/>
          <w:sz w:val="19"/>
        </w:rPr>
        <w:t>знатных боярских родов страны. Их считали своими и те, кто был близок к опричному </w:t>
      </w:r>
      <w:r>
        <w:rPr>
          <w:spacing w:val="-2"/>
          <w:sz w:val="19"/>
        </w:rPr>
        <w:t>двору…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пострадавшие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чувствовали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себя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чуждыми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этому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семейству;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среди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его </w:t>
      </w:r>
      <w:r>
        <w:rPr>
          <w:w w:val="95"/>
          <w:sz w:val="19"/>
        </w:rPr>
        <w:t>членов встречались казнённые и опальные в годы опричнины, сам Филарет оказался</w:t>
      </w:r>
      <w:r>
        <w:rPr>
          <w:spacing w:val="40"/>
          <w:sz w:val="19"/>
        </w:rPr>
        <w:t> </w:t>
      </w:r>
      <w:r>
        <w:rPr>
          <w:w w:val="95"/>
          <w:sz w:val="19"/>
        </w:rPr>
        <w:t>в сеннике при бывшем опричнике Борисе Годунове. Наконец, Романовы пользовались </w:t>
      </w:r>
      <w:r>
        <w:rPr>
          <w:sz w:val="19"/>
        </w:rPr>
        <w:t>большой популярностью среди казачества, с ними связывались многие иллюзии,</w:t>
      </w:r>
      <w:r>
        <w:rPr>
          <w:spacing w:val="80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длительное</w:t>
      </w:r>
      <w:r>
        <w:rPr>
          <w:spacing w:val="-13"/>
          <w:sz w:val="19"/>
        </w:rPr>
        <w:t> </w:t>
      </w:r>
      <w:r>
        <w:rPr>
          <w:sz w:val="19"/>
        </w:rPr>
        <w:t>пребывание</w:t>
      </w:r>
      <w:r>
        <w:rPr>
          <w:spacing w:val="-13"/>
          <w:sz w:val="19"/>
        </w:rPr>
        <w:t> </w:t>
      </w:r>
      <w:r>
        <w:rPr>
          <w:sz w:val="19"/>
        </w:rPr>
        <w:t>Филарета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Тушине…</w:t>
      </w:r>
      <w:r>
        <w:rPr>
          <w:spacing w:val="-14"/>
          <w:sz w:val="19"/>
        </w:rPr>
        <w:t> </w:t>
      </w:r>
      <w:r>
        <w:rPr>
          <w:sz w:val="19"/>
        </w:rPr>
        <w:t>заставляло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бывших</w:t>
      </w:r>
      <w:r>
        <w:rPr>
          <w:spacing w:val="-13"/>
          <w:sz w:val="19"/>
        </w:rPr>
        <w:t> </w:t>
      </w:r>
      <w:r>
        <w:rPr>
          <w:sz w:val="19"/>
        </w:rPr>
        <w:t>тушинцев</w:t>
      </w:r>
      <w:r>
        <w:rPr>
          <w:spacing w:val="-13"/>
          <w:sz w:val="19"/>
        </w:rPr>
        <w:t> </w:t>
      </w:r>
      <w:r>
        <w:rPr>
          <w:sz w:val="19"/>
        </w:rPr>
        <w:t>не опасаться</w:t>
      </w:r>
      <w:r>
        <w:rPr>
          <w:spacing w:val="-14"/>
          <w:sz w:val="19"/>
        </w:rPr>
        <w:t> </w:t>
      </w:r>
      <w:r>
        <w:rPr>
          <w:sz w:val="19"/>
        </w:rPr>
        <w:t>за</w:t>
      </w:r>
      <w:r>
        <w:rPr>
          <w:spacing w:val="-13"/>
          <w:sz w:val="19"/>
        </w:rPr>
        <w:t> </w:t>
      </w:r>
      <w:r>
        <w:rPr>
          <w:sz w:val="19"/>
        </w:rPr>
        <w:t>свою</w:t>
      </w:r>
      <w:r>
        <w:rPr>
          <w:spacing w:val="-13"/>
          <w:sz w:val="19"/>
        </w:rPr>
        <w:t> </w:t>
      </w:r>
      <w:r>
        <w:rPr>
          <w:sz w:val="19"/>
        </w:rPr>
        <w:t>судьбу</w:t>
      </w:r>
      <w:r>
        <w:rPr>
          <w:spacing w:val="-13"/>
          <w:sz w:val="19"/>
        </w:rPr>
        <w:t> </w:t>
      </w:r>
      <w:r>
        <w:rPr>
          <w:sz w:val="19"/>
        </w:rPr>
        <w:t>при</w:t>
      </w:r>
      <w:r>
        <w:rPr>
          <w:spacing w:val="-13"/>
          <w:sz w:val="19"/>
        </w:rPr>
        <w:t> </w:t>
      </w:r>
      <w:r>
        <w:rPr>
          <w:sz w:val="19"/>
        </w:rPr>
        <w:t>новом</w:t>
      </w:r>
      <w:r>
        <w:rPr>
          <w:spacing w:val="-14"/>
          <w:sz w:val="19"/>
        </w:rPr>
        <w:t> </w:t>
      </w:r>
      <w:r>
        <w:rPr>
          <w:sz w:val="19"/>
        </w:rPr>
        <w:t>правительстве.</w:t>
      </w:r>
      <w:r>
        <w:rPr>
          <w:spacing w:val="-13"/>
          <w:sz w:val="19"/>
        </w:rPr>
        <w:t> </w:t>
      </w:r>
      <w:r>
        <w:rPr>
          <w:sz w:val="19"/>
        </w:rPr>
        <w:t>Поскольку</w:t>
      </w:r>
      <w:r>
        <w:rPr>
          <w:spacing w:val="-13"/>
          <w:sz w:val="19"/>
        </w:rPr>
        <w:t> </w:t>
      </w:r>
      <w:r>
        <w:rPr>
          <w:sz w:val="19"/>
        </w:rPr>
        <w:t>Филарет</w:t>
      </w:r>
      <w:r>
        <w:rPr>
          <w:spacing w:val="-13"/>
          <w:sz w:val="19"/>
        </w:rPr>
        <w:t> </w:t>
      </w:r>
      <w:r>
        <w:rPr>
          <w:sz w:val="19"/>
        </w:rPr>
        <w:t>возглавил</w:t>
      </w:r>
      <w:r>
        <w:rPr>
          <w:spacing w:val="-13"/>
          <w:sz w:val="19"/>
        </w:rPr>
        <w:t> </w:t>
      </w:r>
      <w:r>
        <w:rPr>
          <w:sz w:val="19"/>
        </w:rPr>
        <w:t>в </w:t>
      </w:r>
      <w:r>
        <w:rPr>
          <w:spacing w:val="-2"/>
          <w:sz w:val="19"/>
        </w:rPr>
        <w:t>своё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время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делегацию,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которая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пригласила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русский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трон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Владислава,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то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сторон- </w:t>
      </w:r>
      <w:r>
        <w:rPr>
          <w:sz w:val="19"/>
        </w:rPr>
        <w:t>ники</w:t>
      </w:r>
      <w:r>
        <w:rPr>
          <w:spacing w:val="-6"/>
          <w:sz w:val="19"/>
        </w:rPr>
        <w:t> </w:t>
      </w:r>
      <w:r>
        <w:rPr>
          <w:sz w:val="19"/>
        </w:rPr>
        <w:t>польского</w:t>
      </w:r>
      <w:r>
        <w:rPr>
          <w:spacing w:val="-6"/>
          <w:sz w:val="19"/>
        </w:rPr>
        <w:t> </w:t>
      </w:r>
      <w:r>
        <w:rPr>
          <w:sz w:val="19"/>
        </w:rPr>
        <w:t>королевича</w:t>
      </w:r>
      <w:r>
        <w:rPr>
          <w:spacing w:val="-6"/>
          <w:sz w:val="19"/>
        </w:rPr>
        <w:t> </w:t>
      </w:r>
      <w:r>
        <w:rPr>
          <w:sz w:val="19"/>
        </w:rPr>
        <w:t>не</w:t>
      </w:r>
      <w:r>
        <w:rPr>
          <w:spacing w:val="-6"/>
          <w:sz w:val="19"/>
        </w:rPr>
        <w:t> </w:t>
      </w:r>
      <w:r>
        <w:rPr>
          <w:sz w:val="19"/>
        </w:rPr>
        <w:t>беспокоились</w:t>
      </w:r>
      <w:r>
        <w:rPr>
          <w:spacing w:val="-6"/>
          <w:sz w:val="19"/>
        </w:rPr>
        <w:t> </w:t>
      </w:r>
      <w:r>
        <w:rPr>
          <w:sz w:val="19"/>
        </w:rPr>
        <w:t>за</w:t>
      </w:r>
      <w:r>
        <w:rPr>
          <w:spacing w:val="-6"/>
          <w:sz w:val="19"/>
        </w:rPr>
        <w:t> </w:t>
      </w:r>
      <w:r>
        <w:rPr>
          <w:sz w:val="19"/>
        </w:rPr>
        <w:t>своё</w:t>
      </w:r>
      <w:r>
        <w:rPr>
          <w:spacing w:val="-6"/>
          <w:sz w:val="19"/>
        </w:rPr>
        <w:t> </w:t>
      </w:r>
      <w:r>
        <w:rPr>
          <w:sz w:val="19"/>
        </w:rPr>
        <w:t>будущее</w:t>
      </w:r>
      <w:r>
        <w:rPr>
          <w:spacing w:val="-6"/>
          <w:sz w:val="19"/>
        </w:rPr>
        <w:t> </w:t>
      </w:r>
      <w:r>
        <w:rPr>
          <w:sz w:val="19"/>
        </w:rPr>
        <w:t>при</w:t>
      </w:r>
      <w:r>
        <w:rPr>
          <w:spacing w:val="-6"/>
          <w:sz w:val="19"/>
        </w:rPr>
        <w:t> </w:t>
      </w:r>
      <w:r>
        <w:rPr>
          <w:sz w:val="19"/>
        </w:rPr>
        <w:t>Романовых.</w:t>
      </w:r>
    </w:p>
    <w:p>
      <w:pPr>
        <w:spacing w:line="220" w:lineRule="auto" w:before="53"/>
        <w:ind w:left="1133" w:right="791" w:firstLine="0"/>
        <w:jc w:val="left"/>
        <w:rPr>
          <w:rFonts w:ascii="Tahoma" w:hAnsi="Tahoma"/>
          <w:sz w:val="19"/>
        </w:rPr>
      </w:pPr>
      <w:r>
        <w:rPr/>
        <w:pict>
          <v:rect style="position:absolute;margin-left:45.354pt;margin-top:5.725674pt;width:5.669pt;height:5.669pt;mso-position-horizontal-relative:page;mso-position-vertical-relative:paragraph;z-index:15997440" id="docshape2908" filled="true" fillcolor="#db413f" stroked="false">
            <v:fill type="solid"/>
            <w10:wrap type="none"/>
          </v:rect>
        </w:pict>
      </w:r>
      <w:r>
        <w:rPr>
          <w:rFonts w:ascii="Tahoma" w:hAnsi="Tahoma"/>
          <w:sz w:val="19"/>
        </w:rPr>
        <w:t>Опираясь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только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текст,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сформулируйте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менее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трёх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причин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избрания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на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z w:val="19"/>
        </w:rPr>
        <w:t>пре- стол Михаила Фёдоровича Романова.</w:t>
      </w: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192" w:lineRule="auto" w:before="179" w:after="0"/>
        <w:ind w:left="1190" w:right="791" w:hanging="395"/>
        <w:jc w:val="left"/>
        <w:rPr>
          <w:sz w:val="19"/>
        </w:rPr>
      </w:pPr>
      <w:r>
        <w:rPr>
          <w:color w:val="000000"/>
          <w:sz w:val="19"/>
        </w:rPr>
        <w:t>Прочитайте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отрывок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из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книги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военного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историка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Е.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Разина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«История</w:t>
      </w:r>
      <w:r>
        <w:rPr>
          <w:color w:val="000000"/>
          <w:spacing w:val="21"/>
          <w:sz w:val="19"/>
        </w:rPr>
        <w:t> </w:t>
      </w:r>
      <w:r>
        <w:rPr>
          <w:color w:val="000000"/>
          <w:sz w:val="19"/>
        </w:rPr>
        <w:t>военного</w:t>
      </w:r>
      <w:r>
        <w:rPr>
          <w:color w:val="000000"/>
          <w:sz w:val="19"/>
        </w:rPr>
        <w:t> искусства»,</w:t>
      </w:r>
      <w:r>
        <w:rPr>
          <w:color w:val="000000"/>
          <w:spacing w:val="-5"/>
          <w:sz w:val="19"/>
        </w:rPr>
        <w:t> </w:t>
      </w:r>
      <w:r>
        <w:rPr>
          <w:color w:val="000000"/>
          <w:sz w:val="19"/>
        </w:rPr>
        <w:t>ответьте</w:t>
      </w:r>
      <w:r>
        <w:rPr>
          <w:color w:val="000000"/>
          <w:spacing w:val="-5"/>
          <w:sz w:val="19"/>
        </w:rPr>
        <w:t> </w:t>
      </w:r>
      <w:r>
        <w:rPr>
          <w:color w:val="000000"/>
          <w:sz w:val="19"/>
        </w:rPr>
        <w:t>на</w:t>
      </w:r>
      <w:r>
        <w:rPr>
          <w:color w:val="000000"/>
          <w:spacing w:val="-5"/>
          <w:sz w:val="19"/>
        </w:rPr>
        <w:t> </w:t>
      </w:r>
      <w:r>
        <w:rPr>
          <w:color w:val="000000"/>
          <w:sz w:val="19"/>
        </w:rPr>
        <w:t>вопросы</w:t>
      </w:r>
      <w:r>
        <w:rPr>
          <w:color w:val="000000"/>
          <w:spacing w:val="-5"/>
          <w:sz w:val="19"/>
        </w:rPr>
        <w:t> </w:t>
      </w:r>
      <w:r>
        <w:rPr>
          <w:color w:val="000000"/>
          <w:sz w:val="19"/>
        </w:rPr>
        <w:t>и</w:t>
      </w:r>
      <w:r>
        <w:rPr>
          <w:color w:val="000000"/>
          <w:spacing w:val="-5"/>
          <w:sz w:val="19"/>
        </w:rPr>
        <w:t> </w:t>
      </w:r>
      <w:r>
        <w:rPr>
          <w:color w:val="000000"/>
          <w:sz w:val="19"/>
        </w:rPr>
        <w:t>выполните</w:t>
      </w:r>
      <w:r>
        <w:rPr>
          <w:color w:val="000000"/>
          <w:spacing w:val="-5"/>
          <w:sz w:val="19"/>
        </w:rPr>
        <w:t> </w:t>
      </w:r>
      <w:r>
        <w:rPr>
          <w:color w:val="000000"/>
          <w:sz w:val="19"/>
        </w:rPr>
        <w:t>задание.</w:t>
      </w:r>
    </w:p>
    <w:p>
      <w:pPr>
        <w:spacing w:line="220" w:lineRule="auto" w:before="119"/>
        <w:ind w:left="793" w:right="791" w:firstLine="340"/>
        <w:jc w:val="both"/>
        <w:rPr>
          <w:sz w:val="19"/>
        </w:rPr>
      </w:pPr>
      <w:r>
        <w:rPr>
          <w:sz w:val="19"/>
        </w:rPr>
        <w:t>На</w:t>
      </w:r>
      <w:r>
        <w:rPr>
          <w:spacing w:val="-8"/>
          <w:sz w:val="19"/>
        </w:rPr>
        <w:t> </w:t>
      </w:r>
      <w:r>
        <w:rPr>
          <w:sz w:val="19"/>
        </w:rPr>
        <w:t>походе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степи</w:t>
      </w:r>
      <w:r>
        <w:rPr>
          <w:spacing w:val="-8"/>
          <w:sz w:val="19"/>
        </w:rPr>
        <w:t> </w:t>
      </w:r>
      <w:r>
        <w:rPr>
          <w:sz w:val="19"/>
        </w:rPr>
        <w:t>казаки</w:t>
      </w:r>
      <w:r>
        <w:rPr>
          <w:spacing w:val="-8"/>
          <w:sz w:val="19"/>
        </w:rPr>
        <w:t> </w:t>
      </w:r>
      <w:r>
        <w:rPr>
          <w:sz w:val="19"/>
        </w:rPr>
        <w:t>применяли</w:t>
      </w:r>
      <w:r>
        <w:rPr>
          <w:spacing w:val="-8"/>
          <w:sz w:val="19"/>
        </w:rPr>
        <w:t> </w:t>
      </w:r>
      <w:r>
        <w:rPr>
          <w:sz w:val="19"/>
        </w:rPr>
        <w:t>походный</w:t>
      </w:r>
      <w:r>
        <w:rPr>
          <w:spacing w:val="-8"/>
          <w:sz w:val="19"/>
        </w:rPr>
        <w:t> </w:t>
      </w:r>
      <w:r>
        <w:rPr>
          <w:sz w:val="19"/>
        </w:rPr>
        <w:t>табор,</w:t>
      </w:r>
      <w:r>
        <w:rPr>
          <w:spacing w:val="-8"/>
          <w:sz w:val="19"/>
        </w:rPr>
        <w:t> </w:t>
      </w:r>
      <w:r>
        <w:rPr>
          <w:sz w:val="19"/>
        </w:rPr>
        <w:t>который</w:t>
      </w:r>
      <w:r>
        <w:rPr>
          <w:spacing w:val="-8"/>
          <w:sz w:val="19"/>
        </w:rPr>
        <w:t> </w:t>
      </w:r>
      <w:r>
        <w:rPr>
          <w:sz w:val="19"/>
        </w:rPr>
        <w:t>представлял</w:t>
      </w:r>
      <w:r>
        <w:rPr>
          <w:spacing w:val="-8"/>
          <w:sz w:val="19"/>
        </w:rPr>
        <w:t> </w:t>
      </w:r>
      <w:r>
        <w:rPr>
          <w:sz w:val="19"/>
        </w:rPr>
        <w:t>со- </w:t>
      </w:r>
      <w:r>
        <w:rPr>
          <w:w w:val="95"/>
          <w:sz w:val="19"/>
        </w:rPr>
        <w:t>бой два ряда телег, замыкавшихся 8–10 повозками. Пехота шла внутри табора, а кон- </w:t>
      </w:r>
      <w:r>
        <w:rPr>
          <w:sz w:val="19"/>
        </w:rPr>
        <w:t>ница вне его. На дистанцию до 500 м во все стороны высылались одиночные всад- ники для наблюдения. Как только показывался противник, табор останавливался и готовился к отражению нападения…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Для ведения оборонительного боя [казаки] располагали табор в форме треуголь- </w:t>
      </w:r>
      <w:r>
        <w:rPr>
          <w:sz w:val="19"/>
        </w:rPr>
        <w:t>ника вместо общепринятого в то время каре (четырёхугольника). Повозки крепко </w:t>
      </w:r>
      <w:r>
        <w:rPr>
          <w:spacing w:val="-2"/>
          <w:sz w:val="19"/>
        </w:rPr>
        <w:t>связывались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между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собой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железными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цепями.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некоторых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повозках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устанавлива- </w:t>
      </w:r>
      <w:r>
        <w:rPr>
          <w:w w:val="95"/>
          <w:sz w:val="19"/>
        </w:rPr>
        <w:t>лись лёгкие пушки. Внутри табора размещались лучшие стрелки из пищалей, встре- </w:t>
      </w:r>
      <w:r>
        <w:rPr>
          <w:sz w:val="19"/>
        </w:rPr>
        <w:t>чавшие атакующего противника метким огнём. Непрерывность ведения огня обе- </w:t>
      </w:r>
      <w:r>
        <w:rPr>
          <w:w w:val="95"/>
          <w:sz w:val="19"/>
        </w:rPr>
        <w:t>спечивалась</w:t>
      </w:r>
      <w:r>
        <w:rPr>
          <w:spacing w:val="27"/>
          <w:sz w:val="19"/>
        </w:rPr>
        <w:t> </w:t>
      </w:r>
      <w:r>
        <w:rPr>
          <w:w w:val="95"/>
          <w:sz w:val="19"/>
        </w:rPr>
        <w:t>особой</w:t>
      </w:r>
      <w:r>
        <w:rPr>
          <w:spacing w:val="27"/>
          <w:sz w:val="19"/>
        </w:rPr>
        <w:t> </w:t>
      </w:r>
      <w:r>
        <w:rPr>
          <w:w w:val="95"/>
          <w:sz w:val="19"/>
        </w:rPr>
        <w:t>организацией</w:t>
      </w:r>
      <w:r>
        <w:rPr>
          <w:spacing w:val="28"/>
          <w:sz w:val="19"/>
        </w:rPr>
        <w:t> </w:t>
      </w:r>
      <w:r>
        <w:rPr>
          <w:w w:val="95"/>
          <w:sz w:val="19"/>
        </w:rPr>
        <w:t>заряжания</w:t>
      </w:r>
      <w:r>
        <w:rPr>
          <w:spacing w:val="27"/>
          <w:sz w:val="19"/>
        </w:rPr>
        <w:t> </w:t>
      </w:r>
      <w:r>
        <w:rPr>
          <w:w w:val="95"/>
          <w:sz w:val="19"/>
        </w:rPr>
        <w:t>пищали.</w:t>
      </w:r>
      <w:r>
        <w:rPr>
          <w:spacing w:val="28"/>
          <w:sz w:val="19"/>
        </w:rPr>
        <w:t> </w:t>
      </w:r>
      <w:r>
        <w:rPr>
          <w:w w:val="95"/>
          <w:sz w:val="19"/>
        </w:rPr>
        <w:t>Несколько</w:t>
      </w:r>
      <w:r>
        <w:rPr>
          <w:spacing w:val="27"/>
          <w:sz w:val="19"/>
        </w:rPr>
        <w:t> </w:t>
      </w:r>
      <w:r>
        <w:rPr>
          <w:w w:val="95"/>
          <w:sz w:val="19"/>
        </w:rPr>
        <w:t>казаков</w:t>
      </w:r>
      <w:r>
        <w:rPr>
          <w:spacing w:val="28"/>
          <w:sz w:val="19"/>
        </w:rPr>
        <w:t> </w:t>
      </w:r>
      <w:r>
        <w:rPr>
          <w:spacing w:val="-2"/>
          <w:w w:val="95"/>
          <w:sz w:val="19"/>
        </w:rPr>
        <w:t>заряжали</w:t>
      </w:r>
    </w:p>
    <w:p>
      <w:pPr>
        <w:spacing w:after="0" w:line="220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1"/>
        <w:rPr>
          <w:sz w:val="10"/>
        </w:rPr>
      </w:pPr>
    </w:p>
    <w:p>
      <w:pPr>
        <w:spacing w:line="220" w:lineRule="auto" w:before="110"/>
        <w:ind w:left="793" w:right="791" w:firstLine="0"/>
        <w:jc w:val="both"/>
        <w:rPr>
          <w:sz w:val="19"/>
        </w:rPr>
      </w:pPr>
      <w:r>
        <w:rPr>
          <w:w w:val="95"/>
          <w:sz w:val="19"/>
        </w:rPr>
        <w:t>пищали и подавали их стрелку в готовом для выстрела виде. Получалась своего рода стрелковая группа, от численности которой и от навыков обслуживавшего персонала </w:t>
      </w:r>
      <w:r>
        <w:rPr>
          <w:sz w:val="19"/>
        </w:rPr>
        <w:t>зависела скорострельность.</w:t>
      </w:r>
    </w:p>
    <w:p>
      <w:pPr>
        <w:pStyle w:val="BodyText"/>
        <w:spacing w:line="223" w:lineRule="auto" w:before="2"/>
        <w:ind w:left="793" w:right="790" w:firstLine="340"/>
        <w:jc w:val="both"/>
      </w:pPr>
      <w:r>
        <w:rPr/>
        <w:t>Расстроив</w:t>
      </w:r>
      <w:r>
        <w:rPr>
          <w:spacing w:val="-2"/>
        </w:rPr>
        <w:t> </w:t>
      </w:r>
      <w:r>
        <w:rPr/>
        <w:t>ряды</w:t>
      </w:r>
      <w:r>
        <w:rPr>
          <w:spacing w:val="-2"/>
        </w:rPr>
        <w:t> </w:t>
      </w:r>
      <w:r>
        <w:rPr/>
        <w:t>врага</w:t>
      </w:r>
      <w:r>
        <w:rPr>
          <w:spacing w:val="-2"/>
        </w:rPr>
        <w:t> </w:t>
      </w:r>
      <w:r>
        <w:rPr/>
        <w:t>метким</w:t>
      </w:r>
      <w:r>
        <w:rPr>
          <w:spacing w:val="-2"/>
        </w:rPr>
        <w:t> </w:t>
      </w:r>
      <w:r>
        <w:rPr/>
        <w:t>огнём</w:t>
      </w:r>
      <w:r>
        <w:rPr>
          <w:spacing w:val="-2"/>
        </w:rPr>
        <w:t> </w:t>
      </w:r>
      <w:r>
        <w:rPr/>
        <w:t>пищалей,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иногда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пушек,</w:t>
      </w:r>
      <w:r>
        <w:rPr>
          <w:spacing w:val="-2"/>
        </w:rPr>
        <w:t> </w:t>
      </w:r>
      <w:r>
        <w:rPr/>
        <w:t>казацкая конница</w:t>
      </w:r>
      <w:r>
        <w:rPr>
          <w:spacing w:val="-8"/>
        </w:rPr>
        <w:t> </w:t>
      </w:r>
      <w:r>
        <w:rPr/>
        <w:t>вихрем</w:t>
      </w:r>
      <w:r>
        <w:rPr>
          <w:spacing w:val="-8"/>
        </w:rPr>
        <w:t> </w:t>
      </w:r>
      <w:r>
        <w:rPr/>
        <w:t>вылетала</w:t>
      </w:r>
      <w:r>
        <w:rPr>
          <w:spacing w:val="-8"/>
        </w:rPr>
        <w:t> </w:t>
      </w:r>
      <w:r>
        <w:rPr/>
        <w:t>из</w:t>
      </w:r>
      <w:r>
        <w:rPr>
          <w:spacing w:val="-8"/>
        </w:rPr>
        <w:t> </w:t>
      </w:r>
      <w:r>
        <w:rPr/>
        <w:t>табора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клинками</w:t>
      </w:r>
      <w:r>
        <w:rPr>
          <w:spacing w:val="-8"/>
        </w:rPr>
        <w:t> </w:t>
      </w:r>
      <w:r>
        <w:rPr/>
        <w:t>добивала</w:t>
      </w:r>
      <w:r>
        <w:rPr>
          <w:spacing w:val="-8"/>
        </w:rPr>
        <w:t> </w:t>
      </w:r>
      <w:r>
        <w:rPr/>
        <w:t>деморализованного врага. Победа завершалась энергичным преследованием.</w:t>
      </w:r>
    </w:p>
    <w:p>
      <w:pPr>
        <w:pStyle w:val="ListParagraph"/>
        <w:numPr>
          <w:ilvl w:val="1"/>
          <w:numId w:val="138"/>
        </w:numPr>
        <w:tabs>
          <w:tab w:pos="1358" w:val="left" w:leader="none"/>
        </w:tabs>
        <w:spacing w:line="220" w:lineRule="auto" w:before="53" w:after="0"/>
        <w:ind w:left="1133" w:right="791" w:firstLine="0"/>
        <w:jc w:val="both"/>
        <w:rPr>
          <w:sz w:val="19"/>
        </w:rPr>
      </w:pPr>
      <w:r>
        <w:rPr/>
        <w:pict>
          <v:rect style="position:absolute;margin-left:45.354pt;margin-top:5.725075pt;width:5.669pt;height:5.669pt;mso-position-horizontal-relative:page;mso-position-vertical-relative:paragraph;z-index:15997952" id="docshape2909" filled="true" fillcolor="#db413f" stroked="false">
            <v:fill type="solid"/>
            <w10:wrap type="none"/>
          </v:rect>
        </w:pict>
      </w:r>
      <w:r>
        <w:rPr>
          <w:spacing w:val="-2"/>
          <w:sz w:val="19"/>
        </w:rPr>
        <w:t>Что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такое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табор?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Зачем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он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был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нужен?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Опишите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его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устройство.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2)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Вспомните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из</w:t>
      </w:r>
      <w:r>
        <w:rPr>
          <w:spacing w:val="-2"/>
          <w:sz w:val="19"/>
        </w:rPr>
        <w:t> </w:t>
      </w:r>
      <w:r>
        <w:rPr>
          <w:sz w:val="19"/>
        </w:rPr>
        <w:t>курса</w:t>
      </w:r>
      <w:r>
        <w:rPr>
          <w:spacing w:val="-13"/>
          <w:sz w:val="19"/>
        </w:rPr>
        <w:t> </w:t>
      </w:r>
      <w:r>
        <w:rPr>
          <w:sz w:val="19"/>
        </w:rPr>
        <w:t>истории</w:t>
      </w:r>
      <w:r>
        <w:rPr>
          <w:spacing w:val="-13"/>
          <w:sz w:val="19"/>
        </w:rPr>
        <w:t> </w:t>
      </w:r>
      <w:r>
        <w:rPr>
          <w:sz w:val="19"/>
        </w:rPr>
        <w:t>Средних</w:t>
      </w:r>
      <w:r>
        <w:rPr>
          <w:spacing w:val="-13"/>
          <w:sz w:val="19"/>
        </w:rPr>
        <w:t> </w:t>
      </w:r>
      <w:r>
        <w:rPr>
          <w:sz w:val="19"/>
        </w:rPr>
        <w:t>веков,</w:t>
      </w:r>
      <w:r>
        <w:rPr>
          <w:spacing w:val="-13"/>
          <w:sz w:val="19"/>
        </w:rPr>
        <w:t> </w:t>
      </w:r>
      <w:r>
        <w:rPr>
          <w:sz w:val="19"/>
        </w:rPr>
        <w:t>кто</w:t>
      </w:r>
      <w:r>
        <w:rPr>
          <w:spacing w:val="-13"/>
          <w:sz w:val="19"/>
        </w:rPr>
        <w:t> </w:t>
      </w:r>
      <w:r>
        <w:rPr>
          <w:sz w:val="19"/>
        </w:rPr>
        <w:t>ещё</w:t>
      </w:r>
      <w:r>
        <w:rPr>
          <w:spacing w:val="-13"/>
          <w:sz w:val="19"/>
        </w:rPr>
        <w:t> </w:t>
      </w:r>
      <w:r>
        <w:rPr>
          <w:sz w:val="19"/>
        </w:rPr>
        <w:t>использовал</w:t>
      </w:r>
      <w:r>
        <w:rPr>
          <w:spacing w:val="-13"/>
          <w:sz w:val="19"/>
        </w:rPr>
        <w:t> </w:t>
      </w:r>
      <w:r>
        <w:rPr>
          <w:sz w:val="19"/>
        </w:rPr>
        <w:t>табор.</w:t>
      </w:r>
      <w:r>
        <w:rPr>
          <w:spacing w:val="-13"/>
          <w:sz w:val="19"/>
        </w:rPr>
        <w:t> </w:t>
      </w:r>
      <w:r>
        <w:rPr>
          <w:sz w:val="19"/>
        </w:rPr>
        <w:t>Насколько</w:t>
      </w:r>
      <w:r>
        <w:rPr>
          <w:spacing w:val="-13"/>
          <w:sz w:val="19"/>
        </w:rPr>
        <w:t> </w:t>
      </w:r>
      <w:r>
        <w:rPr>
          <w:sz w:val="19"/>
        </w:rPr>
        <w:t>это</w:t>
      </w:r>
      <w:r>
        <w:rPr>
          <w:spacing w:val="-13"/>
          <w:sz w:val="19"/>
        </w:rPr>
        <w:t> </w:t>
      </w:r>
      <w:r>
        <w:rPr>
          <w:sz w:val="19"/>
        </w:rPr>
        <w:t>было</w:t>
      </w:r>
      <w:r>
        <w:rPr>
          <w:spacing w:val="-13"/>
          <w:sz w:val="19"/>
        </w:rPr>
        <w:t> </w:t>
      </w:r>
      <w:r>
        <w:rPr>
          <w:sz w:val="19"/>
        </w:rPr>
        <w:t>эф- фективно?</w:t>
      </w:r>
      <w:r>
        <w:rPr>
          <w:spacing w:val="40"/>
          <w:sz w:val="19"/>
        </w:rPr>
        <w:t> </w:t>
      </w:r>
      <w:r>
        <w:rPr>
          <w:sz w:val="19"/>
        </w:rPr>
        <w:t>3)</w:t>
      </w:r>
      <w:r>
        <w:rPr>
          <w:spacing w:val="40"/>
          <w:sz w:val="19"/>
        </w:rPr>
        <w:t> </w:t>
      </w:r>
      <w:r>
        <w:rPr>
          <w:sz w:val="19"/>
        </w:rPr>
        <w:t>Каким</w:t>
      </w:r>
      <w:r>
        <w:rPr>
          <w:spacing w:val="40"/>
          <w:sz w:val="19"/>
        </w:rPr>
        <w:t> </w:t>
      </w:r>
      <w:r>
        <w:rPr>
          <w:sz w:val="19"/>
        </w:rPr>
        <w:t>образом</w:t>
      </w:r>
      <w:r>
        <w:rPr>
          <w:spacing w:val="40"/>
          <w:sz w:val="19"/>
        </w:rPr>
        <w:t> </w:t>
      </w:r>
      <w:r>
        <w:rPr>
          <w:sz w:val="19"/>
        </w:rPr>
        <w:t>казаки</w:t>
      </w:r>
      <w:r>
        <w:rPr>
          <w:spacing w:val="40"/>
          <w:sz w:val="19"/>
        </w:rPr>
        <w:t> </w:t>
      </w:r>
      <w:r>
        <w:rPr>
          <w:sz w:val="19"/>
        </w:rPr>
        <w:t>увеличивали</w:t>
      </w:r>
      <w:r>
        <w:rPr>
          <w:spacing w:val="40"/>
          <w:sz w:val="19"/>
        </w:rPr>
        <w:t> </w:t>
      </w:r>
      <w:r>
        <w:rPr>
          <w:sz w:val="19"/>
        </w:rPr>
        <w:t>скорострельность</w:t>
      </w:r>
      <w:r>
        <w:rPr>
          <w:spacing w:val="40"/>
          <w:sz w:val="19"/>
        </w:rPr>
        <w:t> </w:t>
      </w:r>
      <w:r>
        <w:rPr>
          <w:sz w:val="19"/>
        </w:rPr>
        <w:t>пищалей?</w:t>
      </w:r>
    </w:p>
    <w:p>
      <w:pPr>
        <w:spacing w:line="211" w:lineRule="exact" w:before="0"/>
        <w:ind w:left="1133" w:right="0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4)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Выделите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стадии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боя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казаков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противником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с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помощью</w:t>
      </w:r>
      <w:r>
        <w:rPr>
          <w:rFonts w:ascii="Tahoma" w:hAnsi="Tahoma"/>
          <w:spacing w:val="-5"/>
          <w:sz w:val="19"/>
        </w:rPr>
        <w:t> </w:t>
      </w:r>
      <w:r>
        <w:rPr>
          <w:rFonts w:ascii="Tahoma" w:hAnsi="Tahoma"/>
          <w:spacing w:val="-2"/>
          <w:sz w:val="19"/>
        </w:rPr>
        <w:t>табора.</w:t>
      </w:r>
    </w:p>
    <w:p>
      <w:pPr>
        <w:pStyle w:val="BodyText"/>
        <w:spacing w:before="1"/>
        <w:rPr>
          <w:rFonts w:ascii="Tahoma"/>
          <w:sz w:val="17"/>
        </w:rPr>
      </w:pP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192" w:lineRule="auto" w:before="0" w:after="0"/>
        <w:ind w:left="1190" w:right="791" w:hanging="396"/>
        <w:jc w:val="left"/>
        <w:rPr>
          <w:sz w:val="19"/>
        </w:rPr>
      </w:pPr>
      <w:r>
        <w:rPr>
          <w:color w:val="000000"/>
          <w:sz w:val="19"/>
        </w:rPr>
        <w:t>Прочитайте отрывок из трагедии А. Пушкина «Борис Годунов» и ответьте на </w:t>
      </w:r>
      <w:r>
        <w:rPr>
          <w:color w:val="000000"/>
          <w:sz w:val="19"/>
        </w:rPr>
        <w:t>во-</w:t>
      </w:r>
      <w:r>
        <w:rPr>
          <w:color w:val="000000"/>
          <w:sz w:val="19"/>
        </w:rPr>
        <w:t> </w:t>
      </w:r>
      <w:r>
        <w:rPr>
          <w:color w:val="000000"/>
          <w:spacing w:val="-2"/>
          <w:sz w:val="19"/>
        </w:rPr>
        <w:t>просы.</w:t>
      </w:r>
    </w:p>
    <w:p>
      <w:pPr>
        <w:spacing w:line="220" w:lineRule="auto" w:before="33"/>
        <w:ind w:left="1133" w:right="4903" w:firstLine="0"/>
        <w:jc w:val="left"/>
        <w:rPr>
          <w:sz w:val="19"/>
        </w:rPr>
      </w:pPr>
      <w:r>
        <w:rPr>
          <w:sz w:val="19"/>
        </w:rPr>
        <w:t>О страшное невиданное горе! </w:t>
      </w:r>
      <w:r>
        <w:rPr>
          <w:spacing w:val="-2"/>
          <w:sz w:val="19"/>
        </w:rPr>
        <w:t>Прогневали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мы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Бога,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согрешили:</w:t>
      </w:r>
    </w:p>
    <w:p>
      <w:pPr>
        <w:spacing w:line="220" w:lineRule="auto" w:before="0"/>
        <w:ind w:left="1133" w:right="5424" w:firstLine="0"/>
        <w:jc w:val="left"/>
        <w:rPr>
          <w:sz w:val="19"/>
        </w:rPr>
      </w:pPr>
      <w:r>
        <w:rPr>
          <w:w w:val="95"/>
          <w:sz w:val="19"/>
        </w:rPr>
        <w:t>Владыкою себе </w:t>
      </w:r>
      <w:r>
        <w:rPr>
          <w:w w:val="95"/>
          <w:sz w:val="19"/>
        </w:rPr>
        <w:t>цареубийцу </w:t>
      </w:r>
      <w:r>
        <w:rPr>
          <w:sz w:val="19"/>
        </w:rPr>
        <w:t>Мы нарекли…</w:t>
      </w:r>
    </w:p>
    <w:p>
      <w:pPr>
        <w:pStyle w:val="ListParagraph"/>
        <w:numPr>
          <w:ilvl w:val="1"/>
          <w:numId w:val="138"/>
        </w:numPr>
        <w:tabs>
          <w:tab w:pos="1375" w:val="left" w:leader="none"/>
        </w:tabs>
        <w:spacing w:line="220" w:lineRule="auto" w:before="111" w:after="0"/>
        <w:ind w:left="1133" w:right="791" w:firstLine="0"/>
        <w:jc w:val="both"/>
        <w:rPr>
          <w:sz w:val="19"/>
        </w:rPr>
      </w:pPr>
      <w:r>
        <w:rPr/>
        <w:pict>
          <v:rect style="position:absolute;margin-left:45.354pt;margin-top:8.625161pt;width:5.669pt;height:5.669pt;mso-position-horizontal-relative:page;mso-position-vertical-relative:paragraph;z-index:15998464" id="docshape2910" filled="true" fillcolor="#db413f" stroked="false">
            <v:fill type="solid"/>
            <w10:wrap type="none"/>
          </v:rect>
        </w:pict>
      </w:r>
      <w:r>
        <w:rPr>
          <w:sz w:val="19"/>
        </w:rPr>
        <w:t>О</w:t>
      </w:r>
      <w:r>
        <w:rPr>
          <w:spacing w:val="-3"/>
          <w:sz w:val="19"/>
        </w:rPr>
        <w:t> </w:t>
      </w:r>
      <w:r>
        <w:rPr>
          <w:sz w:val="19"/>
        </w:rPr>
        <w:t>каких</w:t>
      </w:r>
      <w:r>
        <w:rPr>
          <w:spacing w:val="-3"/>
          <w:sz w:val="19"/>
        </w:rPr>
        <w:t> </w:t>
      </w:r>
      <w:r>
        <w:rPr>
          <w:sz w:val="19"/>
        </w:rPr>
        <w:t>исторических</w:t>
      </w:r>
      <w:r>
        <w:rPr>
          <w:spacing w:val="-3"/>
          <w:sz w:val="19"/>
        </w:rPr>
        <w:t> </w:t>
      </w:r>
      <w:r>
        <w:rPr>
          <w:sz w:val="19"/>
        </w:rPr>
        <w:t>событиях</w:t>
      </w:r>
      <w:r>
        <w:rPr>
          <w:spacing w:val="-3"/>
          <w:sz w:val="19"/>
        </w:rPr>
        <w:t> </w:t>
      </w:r>
      <w:r>
        <w:rPr>
          <w:sz w:val="19"/>
        </w:rPr>
        <w:t>идёт</w:t>
      </w:r>
      <w:r>
        <w:rPr>
          <w:spacing w:val="-3"/>
          <w:sz w:val="19"/>
        </w:rPr>
        <w:t> </w:t>
      </w:r>
      <w:r>
        <w:rPr>
          <w:sz w:val="19"/>
        </w:rPr>
        <w:t>речь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данном</w:t>
      </w:r>
      <w:r>
        <w:rPr>
          <w:spacing w:val="-3"/>
          <w:sz w:val="19"/>
        </w:rPr>
        <w:t> </w:t>
      </w:r>
      <w:r>
        <w:rPr>
          <w:sz w:val="19"/>
        </w:rPr>
        <w:t>отрывке?</w:t>
      </w:r>
      <w:r>
        <w:rPr>
          <w:spacing w:val="-3"/>
          <w:sz w:val="19"/>
        </w:rPr>
        <w:t> </w:t>
      </w:r>
      <w:r>
        <w:rPr>
          <w:sz w:val="19"/>
        </w:rPr>
        <w:t>2)</w:t>
      </w:r>
      <w:r>
        <w:rPr>
          <w:spacing w:val="-3"/>
          <w:sz w:val="19"/>
        </w:rPr>
        <w:t> </w:t>
      </w:r>
      <w:r>
        <w:rPr>
          <w:sz w:val="19"/>
        </w:rPr>
        <w:t>Какую</w:t>
      </w:r>
      <w:r>
        <w:rPr>
          <w:spacing w:val="-3"/>
          <w:sz w:val="19"/>
        </w:rPr>
        <w:t> </w:t>
      </w:r>
      <w:r>
        <w:rPr>
          <w:sz w:val="19"/>
        </w:rPr>
        <w:t>версию</w:t>
      </w:r>
      <w:r>
        <w:rPr>
          <w:sz w:val="19"/>
        </w:rPr>
        <w:t> </w:t>
      </w:r>
      <w:r>
        <w:rPr>
          <w:w w:val="95"/>
          <w:sz w:val="19"/>
        </w:rPr>
        <w:t>этих событий приводит поэт? Доказана ли она историками? 3) Выскажите свою точ- </w:t>
      </w:r>
      <w:r>
        <w:rPr>
          <w:sz w:val="19"/>
        </w:rPr>
        <w:t>ку зрения об этих событиях.</w:t>
      </w: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192" w:lineRule="auto" w:before="122" w:after="0"/>
        <w:ind w:left="1190" w:right="792" w:hanging="387"/>
        <w:jc w:val="left"/>
        <w:rPr>
          <w:sz w:val="19"/>
        </w:rPr>
      </w:pPr>
      <w:r>
        <w:rPr>
          <w:color w:val="000000"/>
          <w:w w:val="95"/>
          <w:sz w:val="19"/>
        </w:rPr>
        <w:t>Прочитайте отрывок из работы историка С. Соловьёва «Чтения и рассказы по исто- </w:t>
      </w:r>
      <w:r>
        <w:rPr>
          <w:color w:val="000000"/>
          <w:sz w:val="19"/>
        </w:rPr>
        <w:t>рии России» о заседании Боярской думы и ответьте на вопросы.</w:t>
      </w:r>
    </w:p>
    <w:p>
      <w:pPr>
        <w:spacing w:line="220" w:lineRule="auto" w:before="118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Есть у государя важное дело, он призывает на думу или одних ближних, комнат- </w:t>
      </w:r>
      <w:r>
        <w:rPr>
          <w:sz w:val="19"/>
        </w:rPr>
        <w:t>ных</w:t>
      </w:r>
      <w:r>
        <w:rPr>
          <w:spacing w:val="-3"/>
          <w:sz w:val="19"/>
        </w:rPr>
        <w:t> </w:t>
      </w:r>
      <w:r>
        <w:rPr>
          <w:sz w:val="19"/>
        </w:rPr>
        <w:t>бояр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окольничих,</w:t>
      </w:r>
      <w:r>
        <w:rPr>
          <w:spacing w:val="-3"/>
          <w:sz w:val="19"/>
        </w:rPr>
        <w:t> </w:t>
      </w:r>
      <w:r>
        <w:rPr>
          <w:sz w:val="19"/>
        </w:rPr>
        <w:t>или</w:t>
      </w:r>
      <w:r>
        <w:rPr>
          <w:spacing w:val="-3"/>
          <w:sz w:val="19"/>
        </w:rPr>
        <w:t> </w:t>
      </w:r>
      <w:r>
        <w:rPr>
          <w:sz w:val="19"/>
        </w:rPr>
        <w:t>всех</w:t>
      </w:r>
      <w:r>
        <w:rPr>
          <w:spacing w:val="-3"/>
          <w:sz w:val="19"/>
        </w:rPr>
        <w:t> </w:t>
      </w:r>
      <w:r>
        <w:rPr>
          <w:sz w:val="19"/>
        </w:rPr>
        <w:t>бояр,</w:t>
      </w:r>
      <w:r>
        <w:rPr>
          <w:spacing w:val="-3"/>
          <w:sz w:val="19"/>
        </w:rPr>
        <w:t> </w:t>
      </w:r>
      <w:r>
        <w:rPr>
          <w:sz w:val="19"/>
        </w:rPr>
        <w:t>окольничих,</w:t>
      </w:r>
      <w:r>
        <w:rPr>
          <w:spacing w:val="-3"/>
          <w:sz w:val="19"/>
        </w:rPr>
        <w:t> </w:t>
      </w:r>
      <w:r>
        <w:rPr>
          <w:sz w:val="19"/>
        </w:rPr>
        <w:t>дворян,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это</w:t>
      </w:r>
      <w:r>
        <w:rPr>
          <w:spacing w:val="-3"/>
          <w:sz w:val="19"/>
        </w:rPr>
        <w:t> </w:t>
      </w:r>
      <w:r>
        <w:rPr>
          <w:sz w:val="19"/>
        </w:rPr>
        <w:t>называется</w:t>
      </w:r>
      <w:r>
        <w:rPr>
          <w:spacing w:val="-3"/>
          <w:sz w:val="19"/>
        </w:rPr>
        <w:t> </w:t>
      </w:r>
      <w:r>
        <w:rPr>
          <w:sz w:val="19"/>
        </w:rPr>
        <w:t>сиде- ньем</w:t>
      </w:r>
      <w:r>
        <w:rPr>
          <w:spacing w:val="-13"/>
          <w:sz w:val="19"/>
        </w:rPr>
        <w:t> </w:t>
      </w:r>
      <w:r>
        <w:rPr>
          <w:sz w:val="19"/>
        </w:rPr>
        <w:t>великого</w:t>
      </w:r>
      <w:r>
        <w:rPr>
          <w:spacing w:val="-13"/>
          <w:sz w:val="19"/>
        </w:rPr>
        <w:t> </w:t>
      </w:r>
      <w:r>
        <w:rPr>
          <w:sz w:val="19"/>
        </w:rPr>
        <w:t>государя</w:t>
      </w:r>
      <w:r>
        <w:rPr>
          <w:spacing w:val="-13"/>
          <w:sz w:val="19"/>
        </w:rPr>
        <w:t> </w:t>
      </w:r>
      <w:r>
        <w:rPr>
          <w:sz w:val="19"/>
        </w:rPr>
        <w:t>с</w:t>
      </w:r>
      <w:r>
        <w:rPr>
          <w:spacing w:val="-13"/>
          <w:sz w:val="19"/>
        </w:rPr>
        <w:t> </w:t>
      </w:r>
      <w:r>
        <w:rPr>
          <w:sz w:val="19"/>
        </w:rPr>
        <w:t>боярами</w:t>
      </w:r>
      <w:r>
        <w:rPr>
          <w:spacing w:val="-13"/>
          <w:sz w:val="19"/>
        </w:rPr>
        <w:t> </w:t>
      </w:r>
      <w:r>
        <w:rPr>
          <w:sz w:val="19"/>
        </w:rPr>
        <w:t>о</w:t>
      </w:r>
      <w:r>
        <w:rPr>
          <w:spacing w:val="-13"/>
          <w:sz w:val="19"/>
        </w:rPr>
        <w:t> </w:t>
      </w:r>
      <w:r>
        <w:rPr>
          <w:sz w:val="19"/>
        </w:rPr>
        <w:t>делах.</w:t>
      </w:r>
      <w:r>
        <w:rPr>
          <w:spacing w:val="-13"/>
          <w:sz w:val="19"/>
        </w:rPr>
        <w:t> </w:t>
      </w:r>
      <w:r>
        <w:rPr>
          <w:sz w:val="19"/>
        </w:rPr>
        <w:t>Бояре,</w:t>
      </w:r>
      <w:r>
        <w:rPr>
          <w:spacing w:val="-13"/>
          <w:sz w:val="19"/>
        </w:rPr>
        <w:t> </w:t>
      </w:r>
      <w:r>
        <w:rPr>
          <w:sz w:val="19"/>
        </w:rPr>
        <w:t>окольничие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думные</w:t>
      </w:r>
      <w:r>
        <w:rPr>
          <w:spacing w:val="-13"/>
          <w:sz w:val="19"/>
        </w:rPr>
        <w:t> </w:t>
      </w:r>
      <w:r>
        <w:rPr>
          <w:sz w:val="19"/>
        </w:rPr>
        <w:t>дворяне</w:t>
      </w:r>
      <w:r>
        <w:rPr>
          <w:spacing w:val="-13"/>
          <w:sz w:val="19"/>
        </w:rPr>
        <w:t> </w:t>
      </w:r>
      <w:r>
        <w:rPr>
          <w:sz w:val="19"/>
        </w:rPr>
        <w:t>са- дятся по чинам, от царя поодаль, на лавках, бояре под боярами, кто кого породою </w:t>
      </w:r>
      <w:r>
        <w:rPr>
          <w:w w:val="95"/>
          <w:sz w:val="19"/>
        </w:rPr>
        <w:t>ниже,</w:t>
      </w:r>
      <w:r>
        <w:rPr>
          <w:sz w:val="19"/>
        </w:rPr>
        <w:t> </w:t>
      </w:r>
      <w:r>
        <w:rPr>
          <w:w w:val="95"/>
          <w:sz w:val="19"/>
        </w:rPr>
        <w:t>окольничие</w:t>
      </w:r>
      <w:r>
        <w:rPr>
          <w:sz w:val="19"/>
        </w:rPr>
        <w:t> </w:t>
      </w:r>
      <w:r>
        <w:rPr>
          <w:w w:val="95"/>
          <w:sz w:val="19"/>
        </w:rPr>
        <w:t>под</w:t>
      </w:r>
      <w:r>
        <w:rPr>
          <w:sz w:val="19"/>
        </w:rPr>
        <w:t> </w:t>
      </w:r>
      <w:r>
        <w:rPr>
          <w:w w:val="95"/>
          <w:sz w:val="19"/>
        </w:rPr>
        <w:t>боярами,</w:t>
      </w:r>
      <w:r>
        <w:rPr>
          <w:sz w:val="19"/>
        </w:rPr>
        <w:t> </w:t>
      </w:r>
      <w:r>
        <w:rPr>
          <w:w w:val="95"/>
          <w:sz w:val="19"/>
        </w:rPr>
        <w:t>думные</w:t>
      </w:r>
      <w:r>
        <w:rPr>
          <w:sz w:val="19"/>
        </w:rPr>
        <w:t> </w:t>
      </w:r>
      <w:r>
        <w:rPr>
          <w:w w:val="95"/>
          <w:sz w:val="19"/>
        </w:rPr>
        <w:t>дворяне</w:t>
      </w:r>
      <w:r>
        <w:rPr>
          <w:sz w:val="19"/>
        </w:rPr>
        <w:t> </w:t>
      </w:r>
      <w:r>
        <w:rPr>
          <w:w w:val="95"/>
          <w:sz w:val="19"/>
        </w:rPr>
        <w:t>под</w:t>
      </w:r>
      <w:r>
        <w:rPr>
          <w:sz w:val="19"/>
        </w:rPr>
        <w:t> </w:t>
      </w:r>
      <w:r>
        <w:rPr>
          <w:w w:val="95"/>
          <w:sz w:val="19"/>
        </w:rPr>
        <w:t>окольничими,</w:t>
      </w:r>
      <w:r>
        <w:rPr>
          <w:sz w:val="19"/>
        </w:rPr>
        <w:t> </w:t>
      </w:r>
      <w:r>
        <w:rPr>
          <w:w w:val="95"/>
          <w:sz w:val="19"/>
        </w:rPr>
        <w:t>также</w:t>
      </w:r>
      <w:r>
        <w:rPr>
          <w:sz w:val="19"/>
        </w:rPr>
        <w:t> </w:t>
      </w:r>
      <w:r>
        <w:rPr>
          <w:w w:val="95"/>
          <w:sz w:val="19"/>
        </w:rPr>
        <w:t>по</w:t>
      </w:r>
      <w:r>
        <w:rPr>
          <w:sz w:val="19"/>
        </w:rPr>
        <w:t> </w:t>
      </w:r>
      <w:r>
        <w:rPr>
          <w:w w:val="95"/>
          <w:sz w:val="19"/>
        </w:rPr>
        <w:t>породе,</w:t>
      </w:r>
      <w:r>
        <w:rPr>
          <w:spacing w:val="80"/>
          <w:w w:val="150"/>
          <w:sz w:val="19"/>
        </w:rPr>
        <w:t> </w:t>
      </w:r>
      <w:r>
        <w:rPr>
          <w:sz w:val="19"/>
        </w:rPr>
        <w:t>а</w:t>
      </w:r>
      <w:r>
        <w:rPr>
          <w:spacing w:val="-7"/>
          <w:sz w:val="19"/>
        </w:rPr>
        <w:t> </w:t>
      </w:r>
      <w:r>
        <w:rPr>
          <w:sz w:val="19"/>
        </w:rPr>
        <w:t>не</w:t>
      </w:r>
      <w:r>
        <w:rPr>
          <w:spacing w:val="-7"/>
          <w:sz w:val="19"/>
        </w:rPr>
        <w:t> </w:t>
      </w:r>
      <w:r>
        <w:rPr>
          <w:sz w:val="19"/>
        </w:rPr>
        <w:t>по</w:t>
      </w:r>
      <w:r>
        <w:rPr>
          <w:spacing w:val="-7"/>
          <w:sz w:val="19"/>
        </w:rPr>
        <w:t> </w:t>
      </w:r>
      <w:r>
        <w:rPr>
          <w:sz w:val="19"/>
        </w:rPr>
        <w:t>службе;</w:t>
      </w:r>
      <w:r>
        <w:rPr>
          <w:spacing w:val="-7"/>
          <w:sz w:val="19"/>
        </w:rPr>
        <w:t> </w:t>
      </w:r>
      <w:r>
        <w:rPr>
          <w:sz w:val="19"/>
        </w:rPr>
        <w:t>думные</w:t>
      </w:r>
      <w:r>
        <w:rPr>
          <w:spacing w:val="-7"/>
          <w:sz w:val="19"/>
        </w:rPr>
        <w:t> </w:t>
      </w:r>
      <w:r>
        <w:rPr>
          <w:sz w:val="19"/>
        </w:rPr>
        <w:t>дьяки</w:t>
      </w:r>
      <w:r>
        <w:rPr>
          <w:spacing w:val="-7"/>
          <w:sz w:val="19"/>
        </w:rPr>
        <w:t> </w:t>
      </w:r>
      <w:r>
        <w:rPr>
          <w:sz w:val="19"/>
        </w:rPr>
        <w:t>стоят,</w:t>
      </w:r>
      <w:r>
        <w:rPr>
          <w:spacing w:val="-7"/>
          <w:sz w:val="19"/>
        </w:rPr>
        <w:t> </w:t>
      </w:r>
      <w:r>
        <w:rPr>
          <w:sz w:val="19"/>
        </w:rPr>
        <w:t>но</w:t>
      </w:r>
      <w:r>
        <w:rPr>
          <w:spacing w:val="-7"/>
          <w:sz w:val="19"/>
        </w:rPr>
        <w:t> </w:t>
      </w:r>
      <w:r>
        <w:rPr>
          <w:sz w:val="19"/>
        </w:rPr>
        <w:t>иногда</w:t>
      </w:r>
      <w:r>
        <w:rPr>
          <w:spacing w:val="-7"/>
          <w:sz w:val="19"/>
        </w:rPr>
        <w:t> </w:t>
      </w:r>
      <w:r>
        <w:rPr>
          <w:sz w:val="19"/>
        </w:rPr>
        <w:t>государь</w:t>
      </w:r>
      <w:r>
        <w:rPr>
          <w:spacing w:val="-7"/>
          <w:sz w:val="19"/>
        </w:rPr>
        <w:t> </w:t>
      </w:r>
      <w:r>
        <w:rPr>
          <w:sz w:val="19"/>
        </w:rPr>
        <w:t>прикажет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им</w:t>
      </w:r>
      <w:r>
        <w:rPr>
          <w:spacing w:val="-7"/>
          <w:sz w:val="19"/>
        </w:rPr>
        <w:t> </w:t>
      </w:r>
      <w:r>
        <w:rPr>
          <w:sz w:val="19"/>
        </w:rPr>
        <w:t>сесть.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тут иногда</w:t>
      </w:r>
      <w:r>
        <w:rPr>
          <w:spacing w:val="-6"/>
          <w:sz w:val="19"/>
        </w:rPr>
        <w:t> </w:t>
      </w:r>
      <w:r>
        <w:rPr>
          <w:sz w:val="19"/>
        </w:rPr>
        <w:t>дело</w:t>
      </w:r>
      <w:r>
        <w:rPr>
          <w:spacing w:val="-6"/>
          <w:sz w:val="19"/>
        </w:rPr>
        <w:t> </w:t>
      </w:r>
      <w:r>
        <w:rPr>
          <w:sz w:val="19"/>
        </w:rPr>
        <w:t>не</w:t>
      </w:r>
      <w:r>
        <w:rPr>
          <w:spacing w:val="-6"/>
          <w:sz w:val="19"/>
        </w:rPr>
        <w:t> </w:t>
      </w:r>
      <w:r>
        <w:rPr>
          <w:sz w:val="19"/>
        </w:rPr>
        <w:t>обходилось</w:t>
      </w:r>
      <w:r>
        <w:rPr>
          <w:spacing w:val="-6"/>
          <w:sz w:val="19"/>
        </w:rPr>
        <w:t> </w:t>
      </w:r>
      <w:r>
        <w:rPr>
          <w:sz w:val="19"/>
        </w:rPr>
        <w:t>без</w:t>
      </w:r>
      <w:r>
        <w:rPr>
          <w:spacing w:val="-6"/>
          <w:sz w:val="19"/>
        </w:rPr>
        <w:t> </w:t>
      </w:r>
      <w:r>
        <w:rPr>
          <w:sz w:val="19"/>
        </w:rPr>
        <w:t>смуты...</w:t>
      </w:r>
      <w:r>
        <w:rPr>
          <w:spacing w:val="-6"/>
          <w:sz w:val="19"/>
        </w:rPr>
        <w:t> </w:t>
      </w:r>
      <w:r>
        <w:rPr>
          <w:sz w:val="19"/>
        </w:rPr>
        <w:t>Пушкины</w:t>
      </w:r>
      <w:r>
        <w:rPr>
          <w:spacing w:val="-6"/>
          <w:sz w:val="19"/>
        </w:rPr>
        <w:t> </w:t>
      </w:r>
      <w:r>
        <w:rPr>
          <w:sz w:val="19"/>
        </w:rPr>
        <w:t>пошли</w:t>
      </w:r>
      <w:r>
        <w:rPr>
          <w:spacing w:val="-6"/>
          <w:sz w:val="19"/>
        </w:rPr>
        <w:t> </w:t>
      </w:r>
      <w:r>
        <w:rPr>
          <w:sz w:val="19"/>
        </w:rPr>
        <w:t>в</w:t>
      </w:r>
      <w:r>
        <w:rPr>
          <w:spacing w:val="-6"/>
          <w:sz w:val="19"/>
        </w:rPr>
        <w:t> </w:t>
      </w:r>
      <w:r>
        <w:rPr>
          <w:sz w:val="19"/>
        </w:rPr>
        <w:t>тюрьму,</w:t>
      </w:r>
      <w:r>
        <w:rPr>
          <w:spacing w:val="-6"/>
          <w:sz w:val="19"/>
        </w:rPr>
        <w:t> </w:t>
      </w:r>
      <w:r>
        <w:rPr>
          <w:sz w:val="19"/>
        </w:rPr>
        <w:t>побранившись</w:t>
      </w:r>
      <w:r>
        <w:rPr>
          <w:spacing w:val="-6"/>
          <w:sz w:val="19"/>
        </w:rPr>
        <w:t> </w:t>
      </w:r>
      <w:r>
        <w:rPr>
          <w:sz w:val="19"/>
        </w:rPr>
        <w:t>с </w:t>
      </w:r>
      <w:r>
        <w:rPr>
          <w:spacing w:val="-2"/>
          <w:sz w:val="19"/>
        </w:rPr>
        <w:t>Долгорукими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то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время,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как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государь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сидел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боярами.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Когда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все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усядутся,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государь </w:t>
      </w:r>
      <w:r>
        <w:rPr>
          <w:sz w:val="19"/>
        </w:rPr>
        <w:t>объявляет</w:t>
      </w:r>
      <w:r>
        <w:rPr>
          <w:spacing w:val="-1"/>
          <w:sz w:val="19"/>
        </w:rPr>
        <w:t> </w:t>
      </w:r>
      <w:r>
        <w:rPr>
          <w:sz w:val="19"/>
        </w:rPr>
        <w:t>свою</w:t>
      </w:r>
      <w:r>
        <w:rPr>
          <w:spacing w:val="-1"/>
          <w:sz w:val="19"/>
        </w:rPr>
        <w:t> </w:t>
      </w:r>
      <w:r>
        <w:rPr>
          <w:sz w:val="19"/>
        </w:rPr>
        <w:t>мысль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приказывает,</w:t>
      </w:r>
      <w:r>
        <w:rPr>
          <w:spacing w:val="-1"/>
          <w:sz w:val="19"/>
        </w:rPr>
        <w:t> </w:t>
      </w:r>
      <w:r>
        <w:rPr>
          <w:sz w:val="19"/>
        </w:rPr>
        <w:t>чтоб</w:t>
      </w:r>
      <w:r>
        <w:rPr>
          <w:spacing w:val="-1"/>
          <w:sz w:val="19"/>
        </w:rPr>
        <w:t> </w:t>
      </w:r>
      <w:r>
        <w:rPr>
          <w:sz w:val="19"/>
        </w:rPr>
        <w:t>бояре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думные</w:t>
      </w:r>
      <w:r>
        <w:rPr>
          <w:spacing w:val="-1"/>
          <w:sz w:val="19"/>
        </w:rPr>
        <w:t> </w:t>
      </w:r>
      <w:r>
        <w:rPr>
          <w:sz w:val="19"/>
        </w:rPr>
        <w:t>люди,</w:t>
      </w:r>
      <w:r>
        <w:rPr>
          <w:spacing w:val="-1"/>
          <w:sz w:val="19"/>
        </w:rPr>
        <w:t> </w:t>
      </w:r>
      <w:r>
        <w:rPr>
          <w:sz w:val="19"/>
        </w:rPr>
        <w:t>помысля,</w:t>
      </w:r>
      <w:r>
        <w:rPr>
          <w:spacing w:val="-1"/>
          <w:sz w:val="19"/>
        </w:rPr>
        <w:t> </w:t>
      </w:r>
      <w:r>
        <w:rPr>
          <w:sz w:val="19"/>
        </w:rPr>
        <w:t>к</w:t>
      </w:r>
      <w:r>
        <w:rPr>
          <w:spacing w:val="-1"/>
          <w:sz w:val="19"/>
        </w:rPr>
        <w:t> </w:t>
      </w:r>
      <w:r>
        <w:rPr>
          <w:sz w:val="19"/>
        </w:rPr>
        <w:t>тому делу</w:t>
      </w:r>
      <w:r>
        <w:rPr>
          <w:spacing w:val="23"/>
          <w:sz w:val="19"/>
        </w:rPr>
        <w:t> </w:t>
      </w:r>
      <w:r>
        <w:rPr>
          <w:sz w:val="19"/>
        </w:rPr>
        <w:t>дали</w:t>
      </w:r>
      <w:r>
        <w:rPr>
          <w:spacing w:val="23"/>
          <w:sz w:val="19"/>
        </w:rPr>
        <w:t> </w:t>
      </w:r>
      <w:r>
        <w:rPr>
          <w:sz w:val="19"/>
        </w:rPr>
        <w:t>способ.</w:t>
      </w:r>
      <w:r>
        <w:rPr>
          <w:spacing w:val="23"/>
          <w:sz w:val="19"/>
        </w:rPr>
        <w:t> </w:t>
      </w:r>
      <w:r>
        <w:rPr>
          <w:sz w:val="19"/>
        </w:rPr>
        <w:t>Тут</w:t>
      </w:r>
      <w:r>
        <w:rPr>
          <w:spacing w:val="23"/>
          <w:sz w:val="19"/>
        </w:rPr>
        <w:t> </w:t>
      </w:r>
      <w:r>
        <w:rPr>
          <w:sz w:val="19"/>
        </w:rPr>
        <w:t>всякий,</w:t>
      </w:r>
      <w:r>
        <w:rPr>
          <w:spacing w:val="23"/>
          <w:sz w:val="19"/>
        </w:rPr>
        <w:t> </w:t>
      </w:r>
      <w:r>
        <w:rPr>
          <w:sz w:val="19"/>
        </w:rPr>
        <w:t>кто</w:t>
      </w:r>
      <w:r>
        <w:rPr>
          <w:spacing w:val="23"/>
          <w:sz w:val="19"/>
        </w:rPr>
        <w:t> </w:t>
      </w:r>
      <w:r>
        <w:rPr>
          <w:sz w:val="19"/>
        </w:rPr>
        <w:t>имеет</w:t>
      </w:r>
      <w:r>
        <w:rPr>
          <w:spacing w:val="23"/>
          <w:sz w:val="19"/>
        </w:rPr>
        <w:t> </w:t>
      </w:r>
      <w:r>
        <w:rPr>
          <w:sz w:val="19"/>
        </w:rPr>
        <w:t>способ</w:t>
      </w:r>
      <w:r>
        <w:rPr>
          <w:spacing w:val="23"/>
          <w:sz w:val="19"/>
        </w:rPr>
        <w:t> </w:t>
      </w:r>
      <w:r>
        <w:rPr>
          <w:sz w:val="19"/>
        </w:rPr>
        <w:t>в</w:t>
      </w:r>
      <w:r>
        <w:rPr>
          <w:spacing w:val="23"/>
          <w:sz w:val="19"/>
        </w:rPr>
        <w:t> </w:t>
      </w:r>
      <w:r>
        <w:rPr>
          <w:sz w:val="19"/>
        </w:rPr>
        <w:t>голове,</w:t>
      </w:r>
      <w:r>
        <w:rPr>
          <w:spacing w:val="23"/>
          <w:sz w:val="19"/>
        </w:rPr>
        <w:t> </w:t>
      </w:r>
      <w:r>
        <w:rPr>
          <w:sz w:val="19"/>
        </w:rPr>
        <w:t>объявляет</w:t>
      </w:r>
      <w:r>
        <w:rPr>
          <w:spacing w:val="23"/>
          <w:sz w:val="19"/>
        </w:rPr>
        <w:t> </w:t>
      </w:r>
      <w:r>
        <w:rPr>
          <w:sz w:val="19"/>
        </w:rPr>
        <w:t>свою</w:t>
      </w:r>
      <w:r>
        <w:rPr>
          <w:spacing w:val="23"/>
          <w:sz w:val="19"/>
        </w:rPr>
        <w:t> </w:t>
      </w:r>
      <w:r>
        <w:rPr>
          <w:sz w:val="19"/>
        </w:rPr>
        <w:t>мысль, а</w:t>
      </w:r>
      <w:r>
        <w:rPr>
          <w:spacing w:val="16"/>
          <w:sz w:val="19"/>
        </w:rPr>
        <w:t> </w:t>
      </w:r>
      <w:r>
        <w:rPr>
          <w:sz w:val="19"/>
        </w:rPr>
        <w:t>иные,</w:t>
      </w:r>
      <w:r>
        <w:rPr>
          <w:spacing w:val="16"/>
          <w:sz w:val="19"/>
        </w:rPr>
        <w:t> </w:t>
      </w:r>
      <w:r>
        <w:rPr>
          <w:sz w:val="19"/>
        </w:rPr>
        <w:t>«брады</w:t>
      </w:r>
      <w:r>
        <w:rPr>
          <w:spacing w:val="16"/>
          <w:sz w:val="19"/>
        </w:rPr>
        <w:t> </w:t>
      </w:r>
      <w:r>
        <w:rPr>
          <w:sz w:val="19"/>
        </w:rPr>
        <w:t>свои</w:t>
      </w:r>
      <w:r>
        <w:rPr>
          <w:spacing w:val="16"/>
          <w:sz w:val="19"/>
        </w:rPr>
        <w:t> </w:t>
      </w:r>
      <w:r>
        <w:rPr>
          <w:sz w:val="19"/>
        </w:rPr>
        <w:t>уставя,</w:t>
      </w:r>
      <w:r>
        <w:rPr>
          <w:spacing w:val="16"/>
          <w:sz w:val="19"/>
        </w:rPr>
        <w:t> </w:t>
      </w:r>
      <w:r>
        <w:rPr>
          <w:sz w:val="19"/>
        </w:rPr>
        <w:t>ничего</w:t>
      </w:r>
      <w:r>
        <w:rPr>
          <w:spacing w:val="16"/>
          <w:sz w:val="19"/>
        </w:rPr>
        <w:t> </w:t>
      </w:r>
      <w:r>
        <w:rPr>
          <w:sz w:val="19"/>
        </w:rPr>
        <w:t>не</w:t>
      </w:r>
      <w:r>
        <w:rPr>
          <w:spacing w:val="16"/>
          <w:sz w:val="19"/>
        </w:rPr>
        <w:t> </w:t>
      </w:r>
      <w:r>
        <w:rPr>
          <w:sz w:val="19"/>
        </w:rPr>
        <w:t>отвечают,</w:t>
      </w:r>
      <w:r>
        <w:rPr>
          <w:spacing w:val="16"/>
          <w:sz w:val="19"/>
        </w:rPr>
        <w:t> </w:t>
      </w:r>
      <w:r>
        <w:rPr>
          <w:sz w:val="19"/>
        </w:rPr>
        <w:t>потому</w:t>
      </w:r>
      <w:r>
        <w:rPr>
          <w:spacing w:val="16"/>
          <w:sz w:val="19"/>
        </w:rPr>
        <w:t> </w:t>
      </w:r>
      <w:r>
        <w:rPr>
          <w:sz w:val="19"/>
        </w:rPr>
        <w:t>что</w:t>
      </w:r>
      <w:r>
        <w:rPr>
          <w:spacing w:val="16"/>
          <w:sz w:val="19"/>
        </w:rPr>
        <w:t> </w:t>
      </w:r>
      <w:r>
        <w:rPr>
          <w:sz w:val="19"/>
        </w:rPr>
        <w:t>царь</w:t>
      </w:r>
      <w:r>
        <w:rPr>
          <w:spacing w:val="16"/>
          <w:sz w:val="19"/>
        </w:rPr>
        <w:t> </w:t>
      </w:r>
      <w:r>
        <w:rPr>
          <w:sz w:val="19"/>
        </w:rPr>
        <w:t>жалует</w:t>
      </w:r>
      <w:r>
        <w:rPr>
          <w:spacing w:val="16"/>
          <w:sz w:val="19"/>
        </w:rPr>
        <w:t> </w:t>
      </w:r>
      <w:r>
        <w:rPr>
          <w:sz w:val="19"/>
        </w:rPr>
        <w:t>многих в бояре не по разуму их, но по великой породе и многие грамоте не учёны». </w:t>
      </w:r>
      <w:r>
        <w:rPr>
          <w:sz w:val="19"/>
        </w:rPr>
        <w:t>Состо- ится</w:t>
      </w:r>
      <w:r>
        <w:rPr>
          <w:spacing w:val="-3"/>
          <w:sz w:val="19"/>
        </w:rPr>
        <w:t> </w:t>
      </w:r>
      <w:r>
        <w:rPr>
          <w:sz w:val="19"/>
        </w:rPr>
        <w:t>приговор,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государь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бояре</w:t>
      </w:r>
      <w:r>
        <w:rPr>
          <w:spacing w:val="-3"/>
          <w:sz w:val="19"/>
        </w:rPr>
        <w:t> </w:t>
      </w:r>
      <w:r>
        <w:rPr>
          <w:sz w:val="19"/>
        </w:rPr>
        <w:t>приказывают</w:t>
      </w:r>
      <w:r>
        <w:rPr>
          <w:spacing w:val="-3"/>
          <w:sz w:val="19"/>
        </w:rPr>
        <w:t> </w:t>
      </w:r>
      <w:r>
        <w:rPr>
          <w:sz w:val="19"/>
        </w:rPr>
        <w:t>думным</w:t>
      </w:r>
      <w:r>
        <w:rPr>
          <w:spacing w:val="-3"/>
          <w:sz w:val="19"/>
        </w:rPr>
        <w:t> </w:t>
      </w:r>
      <w:r>
        <w:rPr>
          <w:sz w:val="19"/>
        </w:rPr>
        <w:t>дьякам</w:t>
      </w:r>
      <w:r>
        <w:rPr>
          <w:spacing w:val="-3"/>
          <w:sz w:val="19"/>
        </w:rPr>
        <w:t> </w:t>
      </w:r>
      <w:r>
        <w:rPr>
          <w:sz w:val="19"/>
        </w:rPr>
        <w:t>пометить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приго- </w:t>
      </w:r>
      <w:r>
        <w:rPr>
          <w:spacing w:val="-2"/>
          <w:sz w:val="19"/>
        </w:rPr>
        <w:t>вор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записать.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&lt;…&gt;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Если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вследствие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совещания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нужно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написать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грамоту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иностран- </w:t>
      </w:r>
      <w:r>
        <w:rPr>
          <w:sz w:val="19"/>
        </w:rPr>
        <w:t>ное государство, то это поручается посольскому думному дьяку: дьяк велит писать </w:t>
      </w:r>
      <w:r>
        <w:rPr>
          <w:w w:val="95"/>
          <w:sz w:val="19"/>
        </w:rPr>
        <w:t>подьячему, а сам вычёркивает или прибавляет; когда грамота изготовлена, то её слу- </w:t>
      </w:r>
      <w:r>
        <w:rPr>
          <w:sz w:val="19"/>
        </w:rPr>
        <w:t>шают</w:t>
      </w:r>
      <w:r>
        <w:rPr>
          <w:spacing w:val="-7"/>
          <w:sz w:val="19"/>
        </w:rPr>
        <w:t> </w:t>
      </w:r>
      <w:r>
        <w:rPr>
          <w:sz w:val="19"/>
        </w:rPr>
        <w:t>сперва</w:t>
      </w:r>
      <w:r>
        <w:rPr>
          <w:spacing w:val="-7"/>
          <w:sz w:val="19"/>
        </w:rPr>
        <w:t> </w:t>
      </w:r>
      <w:r>
        <w:rPr>
          <w:sz w:val="19"/>
        </w:rPr>
        <w:t>одни</w:t>
      </w:r>
      <w:r>
        <w:rPr>
          <w:spacing w:val="-7"/>
          <w:sz w:val="19"/>
        </w:rPr>
        <w:t> </w:t>
      </w:r>
      <w:r>
        <w:rPr>
          <w:sz w:val="19"/>
        </w:rPr>
        <w:t>бояре,</w:t>
      </w:r>
      <w:r>
        <w:rPr>
          <w:spacing w:val="-7"/>
          <w:sz w:val="19"/>
        </w:rPr>
        <w:t> </w:t>
      </w:r>
      <w:r>
        <w:rPr>
          <w:sz w:val="19"/>
        </w:rPr>
        <w:t>а</w:t>
      </w:r>
      <w:r>
        <w:rPr>
          <w:spacing w:val="-7"/>
          <w:sz w:val="19"/>
        </w:rPr>
        <w:t> </w:t>
      </w:r>
      <w:r>
        <w:rPr>
          <w:sz w:val="19"/>
        </w:rPr>
        <w:t>потом</w:t>
      </w:r>
      <w:r>
        <w:rPr>
          <w:spacing w:val="-7"/>
          <w:sz w:val="19"/>
        </w:rPr>
        <w:t> </w:t>
      </w:r>
      <w:r>
        <w:rPr>
          <w:sz w:val="19"/>
        </w:rPr>
        <w:t>вместе</w:t>
      </w:r>
      <w:r>
        <w:rPr>
          <w:spacing w:val="-7"/>
          <w:sz w:val="19"/>
        </w:rPr>
        <w:t> </w:t>
      </w:r>
      <w:r>
        <w:rPr>
          <w:sz w:val="19"/>
        </w:rPr>
        <w:t>с</w:t>
      </w:r>
      <w:r>
        <w:rPr>
          <w:spacing w:val="-7"/>
          <w:sz w:val="19"/>
        </w:rPr>
        <w:t> </w:t>
      </w:r>
      <w:r>
        <w:rPr>
          <w:sz w:val="19"/>
        </w:rPr>
        <w:t>царём;</w:t>
      </w:r>
      <w:r>
        <w:rPr>
          <w:spacing w:val="-7"/>
          <w:sz w:val="19"/>
        </w:rPr>
        <w:t> </w:t>
      </w:r>
      <w:r>
        <w:rPr>
          <w:sz w:val="19"/>
        </w:rPr>
        <w:t>то</w:t>
      </w:r>
      <w:r>
        <w:rPr>
          <w:spacing w:val="-7"/>
          <w:sz w:val="19"/>
        </w:rPr>
        <w:t> </w:t>
      </w:r>
      <w:r>
        <w:rPr>
          <w:sz w:val="19"/>
        </w:rPr>
        <w:t>же</w:t>
      </w:r>
      <w:r>
        <w:rPr>
          <w:spacing w:val="-7"/>
          <w:sz w:val="19"/>
        </w:rPr>
        <w:t> </w:t>
      </w:r>
      <w:r>
        <w:rPr>
          <w:sz w:val="19"/>
        </w:rPr>
        <w:t>соблюдается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относительно всех</w:t>
      </w:r>
      <w:r>
        <w:rPr>
          <w:spacing w:val="-3"/>
          <w:sz w:val="19"/>
        </w:rPr>
        <w:t> </w:t>
      </w:r>
      <w:r>
        <w:rPr>
          <w:sz w:val="19"/>
        </w:rPr>
        <w:t>других</w:t>
      </w:r>
      <w:r>
        <w:rPr>
          <w:spacing w:val="-3"/>
          <w:sz w:val="19"/>
        </w:rPr>
        <w:t> </w:t>
      </w:r>
      <w:r>
        <w:rPr>
          <w:sz w:val="19"/>
        </w:rPr>
        <w:t>приговоров.</w:t>
      </w:r>
      <w:r>
        <w:rPr>
          <w:spacing w:val="-3"/>
          <w:sz w:val="19"/>
        </w:rPr>
        <w:t> </w:t>
      </w:r>
      <w:r>
        <w:rPr>
          <w:sz w:val="19"/>
        </w:rPr>
        <w:t>Если</w:t>
      </w:r>
      <w:r>
        <w:rPr>
          <w:spacing w:val="-3"/>
          <w:sz w:val="19"/>
        </w:rPr>
        <w:t> </w:t>
      </w:r>
      <w:r>
        <w:rPr>
          <w:sz w:val="19"/>
        </w:rPr>
        <w:t>дела</w:t>
      </w:r>
      <w:r>
        <w:rPr>
          <w:spacing w:val="-3"/>
          <w:sz w:val="19"/>
        </w:rPr>
        <w:t> </w:t>
      </w:r>
      <w:r>
        <w:rPr>
          <w:sz w:val="19"/>
        </w:rPr>
        <w:t>не</w:t>
      </w:r>
      <w:r>
        <w:rPr>
          <w:spacing w:val="-3"/>
          <w:sz w:val="19"/>
        </w:rPr>
        <w:t> </w:t>
      </w:r>
      <w:r>
        <w:rPr>
          <w:sz w:val="19"/>
        </w:rPr>
        <w:t>так</w:t>
      </w:r>
      <w:r>
        <w:rPr>
          <w:spacing w:val="-3"/>
          <w:sz w:val="19"/>
        </w:rPr>
        <w:t> </w:t>
      </w:r>
      <w:r>
        <w:rPr>
          <w:sz w:val="19"/>
        </w:rPr>
        <w:t>важны</w:t>
      </w:r>
      <w:r>
        <w:rPr>
          <w:spacing w:val="-3"/>
          <w:sz w:val="19"/>
        </w:rPr>
        <w:t> </w:t>
      </w:r>
      <w:r>
        <w:rPr>
          <w:sz w:val="19"/>
        </w:rPr>
        <w:t>или</w:t>
      </w:r>
      <w:r>
        <w:rPr>
          <w:spacing w:val="-3"/>
          <w:sz w:val="19"/>
        </w:rPr>
        <w:t> </w:t>
      </w:r>
      <w:r>
        <w:rPr>
          <w:sz w:val="19"/>
        </w:rPr>
        <w:t>по</w:t>
      </w:r>
      <w:r>
        <w:rPr>
          <w:spacing w:val="-3"/>
          <w:sz w:val="19"/>
        </w:rPr>
        <w:t> </w:t>
      </w:r>
      <w:r>
        <w:rPr>
          <w:sz w:val="19"/>
        </w:rPr>
        <w:t>каким-нибудь</w:t>
      </w:r>
      <w:r>
        <w:rPr>
          <w:spacing w:val="-3"/>
          <w:sz w:val="19"/>
        </w:rPr>
        <w:t> </w:t>
      </w:r>
      <w:r>
        <w:rPr>
          <w:sz w:val="19"/>
        </w:rPr>
        <w:t>обстоятель- ствам</w:t>
      </w:r>
      <w:r>
        <w:rPr>
          <w:spacing w:val="-4"/>
          <w:sz w:val="19"/>
        </w:rPr>
        <w:t> </w:t>
      </w:r>
      <w:r>
        <w:rPr>
          <w:sz w:val="19"/>
        </w:rPr>
        <w:t>государь</w:t>
      </w:r>
      <w:r>
        <w:rPr>
          <w:spacing w:val="-4"/>
          <w:sz w:val="19"/>
        </w:rPr>
        <w:t> </w:t>
      </w:r>
      <w:r>
        <w:rPr>
          <w:sz w:val="19"/>
        </w:rPr>
        <w:t>не</w:t>
      </w:r>
      <w:r>
        <w:rPr>
          <w:spacing w:val="-4"/>
          <w:sz w:val="19"/>
        </w:rPr>
        <w:t> </w:t>
      </w:r>
      <w:r>
        <w:rPr>
          <w:sz w:val="19"/>
        </w:rPr>
        <w:t>может</w:t>
      </w:r>
      <w:r>
        <w:rPr>
          <w:spacing w:val="-4"/>
          <w:sz w:val="19"/>
        </w:rPr>
        <w:t> </w:t>
      </w:r>
      <w:r>
        <w:rPr>
          <w:sz w:val="19"/>
        </w:rPr>
        <w:t>сам</w:t>
      </w:r>
      <w:r>
        <w:rPr>
          <w:spacing w:val="-4"/>
          <w:sz w:val="19"/>
        </w:rPr>
        <w:t> </w:t>
      </w:r>
      <w:r>
        <w:rPr>
          <w:sz w:val="19"/>
        </w:rPr>
        <w:t>присутствовать</w:t>
      </w:r>
      <w:r>
        <w:rPr>
          <w:spacing w:val="-4"/>
          <w:sz w:val="19"/>
        </w:rPr>
        <w:t> </w:t>
      </w:r>
      <w:r>
        <w:rPr>
          <w:sz w:val="19"/>
        </w:rPr>
        <w:t>при</w:t>
      </w:r>
      <w:r>
        <w:rPr>
          <w:spacing w:val="-4"/>
          <w:sz w:val="19"/>
        </w:rPr>
        <w:t> </w:t>
      </w:r>
      <w:r>
        <w:rPr>
          <w:sz w:val="19"/>
        </w:rPr>
        <w:t>совещании</w:t>
      </w:r>
      <w:r>
        <w:rPr>
          <w:spacing w:val="-4"/>
          <w:sz w:val="19"/>
        </w:rPr>
        <w:t> </w:t>
      </w:r>
      <w:r>
        <w:rPr>
          <w:sz w:val="19"/>
        </w:rPr>
        <w:t>о</w:t>
      </w:r>
      <w:r>
        <w:rPr>
          <w:spacing w:val="-4"/>
          <w:sz w:val="19"/>
        </w:rPr>
        <w:t> </w:t>
      </w:r>
      <w:r>
        <w:rPr>
          <w:sz w:val="19"/>
        </w:rPr>
        <w:t>них,</w:t>
      </w:r>
      <w:r>
        <w:rPr>
          <w:spacing w:val="-4"/>
          <w:sz w:val="19"/>
        </w:rPr>
        <w:t> </w:t>
      </w:r>
      <w:r>
        <w:rPr>
          <w:sz w:val="19"/>
        </w:rPr>
        <w:t>то</w:t>
      </w:r>
      <w:r>
        <w:rPr>
          <w:spacing w:val="-4"/>
          <w:sz w:val="19"/>
        </w:rPr>
        <w:t> </w:t>
      </w:r>
      <w:r>
        <w:rPr>
          <w:sz w:val="19"/>
        </w:rPr>
        <w:t>приказывает </w:t>
      </w:r>
      <w:r>
        <w:rPr>
          <w:w w:val="95"/>
          <w:sz w:val="19"/>
        </w:rPr>
        <w:t>решить их боярам без себя, приказывает им сидеть о каком-нибудь деле. Бояре сидят </w:t>
      </w:r>
      <w:r>
        <w:rPr>
          <w:sz w:val="19"/>
        </w:rPr>
        <w:t>во дворце, и отсюда выражение: взносить дела к боярам вверх.</w:t>
      </w:r>
    </w:p>
    <w:p>
      <w:pPr>
        <w:spacing w:line="220" w:lineRule="auto" w:before="52"/>
        <w:ind w:left="1133" w:right="784" w:firstLine="0"/>
        <w:jc w:val="left"/>
        <w:rPr>
          <w:rFonts w:ascii="Tahoma" w:hAnsi="Tahoma"/>
          <w:sz w:val="19"/>
        </w:rPr>
      </w:pPr>
      <w:r>
        <w:rPr/>
        <w:pict>
          <v:rect style="position:absolute;margin-left:45.354pt;margin-top:5.674971pt;width:5.669pt;height:5.669pt;mso-position-horizontal-relative:page;mso-position-vertical-relative:paragraph;z-index:15998976" id="docshape2911" filled="true" fillcolor="#db413f" stroked="false">
            <v:fill type="solid"/>
            <w10:wrap type="none"/>
          </v:rect>
        </w:pict>
      </w:r>
      <w:r>
        <w:rPr>
          <w:rFonts w:ascii="Tahoma" w:hAnsi="Tahoma"/>
          <w:sz w:val="19"/>
        </w:rPr>
        <w:t>Какие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функции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выполняли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члены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Боярской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думы?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Насколько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велико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её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влия- </w:t>
      </w:r>
      <w:r>
        <w:rPr>
          <w:rFonts w:ascii="Tahoma" w:hAnsi="Tahoma"/>
          <w:spacing w:val="-4"/>
          <w:sz w:val="19"/>
        </w:rPr>
        <w:t>ние?</w:t>
      </w: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240" w:lineRule="auto" w:before="174" w:after="0"/>
        <w:ind w:left="1190" w:right="0" w:hanging="397"/>
        <w:jc w:val="left"/>
        <w:rPr>
          <w:sz w:val="19"/>
        </w:rPr>
      </w:pPr>
      <w:r>
        <w:rPr>
          <w:color w:val="000000"/>
          <w:w w:val="95"/>
          <w:sz w:val="19"/>
        </w:rPr>
        <w:t>Прочитайте</w:t>
      </w:r>
      <w:r>
        <w:rPr>
          <w:color w:val="000000"/>
          <w:spacing w:val="3"/>
          <w:sz w:val="19"/>
        </w:rPr>
        <w:t> </w:t>
      </w:r>
      <w:r>
        <w:rPr>
          <w:color w:val="000000"/>
          <w:w w:val="95"/>
          <w:sz w:val="19"/>
        </w:rPr>
        <w:t>отрывок</w:t>
      </w:r>
      <w:r>
        <w:rPr>
          <w:color w:val="000000"/>
          <w:spacing w:val="3"/>
          <w:sz w:val="19"/>
        </w:rPr>
        <w:t> </w:t>
      </w:r>
      <w:r>
        <w:rPr>
          <w:color w:val="000000"/>
          <w:w w:val="95"/>
          <w:sz w:val="19"/>
        </w:rPr>
        <w:t>из</w:t>
      </w:r>
      <w:r>
        <w:rPr>
          <w:color w:val="000000"/>
          <w:spacing w:val="4"/>
          <w:sz w:val="19"/>
        </w:rPr>
        <w:t> </w:t>
      </w:r>
      <w:r>
        <w:rPr>
          <w:color w:val="000000"/>
          <w:w w:val="95"/>
          <w:sz w:val="19"/>
        </w:rPr>
        <w:t>законодательного</w:t>
      </w:r>
      <w:r>
        <w:rPr>
          <w:color w:val="000000"/>
          <w:spacing w:val="3"/>
          <w:sz w:val="19"/>
        </w:rPr>
        <w:t> </w:t>
      </w:r>
      <w:r>
        <w:rPr>
          <w:color w:val="000000"/>
          <w:w w:val="95"/>
          <w:sz w:val="19"/>
        </w:rPr>
        <w:t>документа</w:t>
      </w:r>
      <w:r>
        <w:rPr>
          <w:color w:val="000000"/>
          <w:spacing w:val="4"/>
          <w:sz w:val="19"/>
        </w:rPr>
        <w:t> </w:t>
      </w:r>
      <w:r>
        <w:rPr>
          <w:color w:val="000000"/>
          <w:w w:val="95"/>
          <w:sz w:val="19"/>
        </w:rPr>
        <w:t>и</w:t>
      </w:r>
      <w:r>
        <w:rPr>
          <w:color w:val="000000"/>
          <w:spacing w:val="3"/>
          <w:sz w:val="19"/>
        </w:rPr>
        <w:t> </w:t>
      </w:r>
      <w:r>
        <w:rPr>
          <w:color w:val="000000"/>
          <w:w w:val="95"/>
          <w:sz w:val="19"/>
        </w:rPr>
        <w:t>выполните</w:t>
      </w:r>
      <w:r>
        <w:rPr>
          <w:color w:val="000000"/>
          <w:spacing w:val="4"/>
          <w:sz w:val="19"/>
        </w:rPr>
        <w:t> </w:t>
      </w:r>
      <w:r>
        <w:rPr>
          <w:color w:val="000000"/>
          <w:spacing w:val="-2"/>
          <w:w w:val="95"/>
          <w:sz w:val="19"/>
        </w:rPr>
        <w:t>задания.</w:t>
      </w:r>
    </w:p>
    <w:p>
      <w:pPr>
        <w:spacing w:after="0" w:line="24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9"/>
        <w:rPr>
          <w:rFonts w:ascii="Tahoma"/>
          <w:sz w:val="10"/>
        </w:rPr>
      </w:pPr>
    </w:p>
    <w:p>
      <w:pPr>
        <w:spacing w:line="220" w:lineRule="auto" w:before="109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А которые крестьяне и бобыли за кем написаны в переписных книгах </w:t>
      </w:r>
      <w:r>
        <w:rPr>
          <w:w w:val="95"/>
          <w:sz w:val="19"/>
        </w:rPr>
        <w:t>прошлых… годов, и после тех переписных книг из-за тех людей, за кем они в переписных книгах </w:t>
      </w:r>
      <w:r>
        <w:rPr>
          <w:spacing w:val="-2"/>
          <w:sz w:val="19"/>
        </w:rPr>
        <w:t>написаны,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сбежали,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или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впредь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учнут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бегати: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тех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беглых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крестьян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бобылей,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их </w:t>
      </w:r>
      <w:r>
        <w:rPr>
          <w:sz w:val="19"/>
        </w:rPr>
        <w:t>братью,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детей,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племянников,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внучат</w:t>
      </w:r>
      <w:r>
        <w:rPr>
          <w:spacing w:val="-1"/>
          <w:sz w:val="19"/>
        </w:rPr>
        <w:t> </w:t>
      </w:r>
      <w:r>
        <w:rPr>
          <w:sz w:val="19"/>
        </w:rPr>
        <w:t>с</w:t>
      </w:r>
      <w:r>
        <w:rPr>
          <w:spacing w:val="-1"/>
          <w:sz w:val="19"/>
        </w:rPr>
        <w:t> </w:t>
      </w:r>
      <w:r>
        <w:rPr>
          <w:sz w:val="19"/>
        </w:rPr>
        <w:t>жёнами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с</w:t>
      </w:r>
      <w:r>
        <w:rPr>
          <w:spacing w:val="-1"/>
          <w:sz w:val="19"/>
        </w:rPr>
        <w:t> </w:t>
      </w:r>
      <w:r>
        <w:rPr>
          <w:sz w:val="19"/>
        </w:rPr>
        <w:t>детьми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со</w:t>
      </w:r>
      <w:r>
        <w:rPr>
          <w:spacing w:val="-1"/>
          <w:sz w:val="19"/>
        </w:rPr>
        <w:t> </w:t>
      </w:r>
      <w:r>
        <w:rPr>
          <w:sz w:val="19"/>
        </w:rPr>
        <w:t>всеми</w:t>
      </w:r>
      <w:r>
        <w:rPr>
          <w:spacing w:val="-1"/>
          <w:sz w:val="19"/>
        </w:rPr>
        <w:t> </w:t>
      </w:r>
      <w:r>
        <w:rPr>
          <w:sz w:val="19"/>
        </w:rPr>
        <w:t>животы, и</w:t>
      </w:r>
      <w:r>
        <w:rPr>
          <w:spacing w:val="-1"/>
          <w:sz w:val="19"/>
        </w:rPr>
        <w:t> </w:t>
      </w:r>
      <w:r>
        <w:rPr>
          <w:sz w:val="19"/>
        </w:rPr>
        <w:t>с</w:t>
      </w:r>
      <w:r>
        <w:rPr>
          <w:spacing w:val="-1"/>
          <w:sz w:val="19"/>
        </w:rPr>
        <w:t> </w:t>
      </w:r>
      <w:r>
        <w:rPr>
          <w:sz w:val="19"/>
        </w:rPr>
        <w:t>хлебом</w:t>
      </w:r>
      <w:r>
        <w:rPr>
          <w:spacing w:val="-1"/>
          <w:sz w:val="19"/>
        </w:rPr>
        <w:t> </w:t>
      </w:r>
      <w:r>
        <w:rPr>
          <w:sz w:val="19"/>
        </w:rPr>
        <w:t>стоячим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с</w:t>
      </w:r>
      <w:r>
        <w:rPr>
          <w:spacing w:val="-1"/>
          <w:sz w:val="19"/>
        </w:rPr>
        <w:t> </w:t>
      </w:r>
      <w:r>
        <w:rPr>
          <w:sz w:val="19"/>
        </w:rPr>
        <w:t>молочёным</w:t>
      </w:r>
      <w:r>
        <w:rPr>
          <w:spacing w:val="-1"/>
          <w:sz w:val="19"/>
        </w:rPr>
        <w:t> </w:t>
      </w:r>
      <w:r>
        <w:rPr>
          <w:sz w:val="19"/>
        </w:rPr>
        <w:t>отдавать</w:t>
      </w:r>
      <w:r>
        <w:rPr>
          <w:spacing w:val="-1"/>
          <w:sz w:val="19"/>
        </w:rPr>
        <w:t> </w:t>
      </w:r>
      <w:r>
        <w:rPr>
          <w:sz w:val="19"/>
        </w:rPr>
        <w:t>из</w:t>
      </w:r>
      <w:r>
        <w:rPr>
          <w:spacing w:val="-1"/>
          <w:sz w:val="19"/>
        </w:rPr>
        <w:t> </w:t>
      </w:r>
      <w:r>
        <w:rPr>
          <w:sz w:val="19"/>
        </w:rPr>
        <w:t>бегов</w:t>
      </w:r>
      <w:r>
        <w:rPr>
          <w:spacing w:val="-1"/>
          <w:sz w:val="19"/>
        </w:rPr>
        <w:t> </w:t>
      </w:r>
      <w:r>
        <w:rPr>
          <w:sz w:val="19"/>
        </w:rPr>
        <w:t>тем</w:t>
      </w:r>
      <w:r>
        <w:rPr>
          <w:spacing w:val="-1"/>
          <w:sz w:val="19"/>
        </w:rPr>
        <w:t> </w:t>
      </w:r>
      <w:r>
        <w:rPr>
          <w:sz w:val="19"/>
        </w:rPr>
        <w:t>людем,</w:t>
      </w:r>
      <w:r>
        <w:rPr>
          <w:spacing w:val="-1"/>
          <w:sz w:val="19"/>
        </w:rPr>
        <w:t> </w:t>
      </w:r>
      <w:r>
        <w:rPr>
          <w:sz w:val="19"/>
        </w:rPr>
        <w:t>из-за</w:t>
      </w:r>
      <w:r>
        <w:rPr>
          <w:spacing w:val="-1"/>
          <w:sz w:val="19"/>
        </w:rPr>
        <w:t> </w:t>
      </w:r>
      <w:r>
        <w:rPr>
          <w:sz w:val="19"/>
        </w:rPr>
        <w:t>кого</w:t>
      </w:r>
      <w:r>
        <w:rPr>
          <w:spacing w:val="-1"/>
          <w:sz w:val="19"/>
        </w:rPr>
        <w:t> </w:t>
      </w:r>
      <w:r>
        <w:rPr>
          <w:sz w:val="19"/>
        </w:rPr>
        <w:t>они</w:t>
      </w:r>
      <w:r>
        <w:rPr>
          <w:spacing w:val="-1"/>
          <w:sz w:val="19"/>
        </w:rPr>
        <w:t> </w:t>
      </w:r>
      <w:r>
        <w:rPr>
          <w:sz w:val="19"/>
        </w:rPr>
        <w:t>вы- бежат,</w:t>
      </w:r>
      <w:r>
        <w:rPr>
          <w:spacing w:val="-14"/>
          <w:sz w:val="19"/>
        </w:rPr>
        <w:t> </w:t>
      </w:r>
      <w:r>
        <w:rPr>
          <w:sz w:val="19"/>
        </w:rPr>
        <w:t>по</w:t>
      </w:r>
      <w:r>
        <w:rPr>
          <w:spacing w:val="-13"/>
          <w:sz w:val="19"/>
        </w:rPr>
        <w:t> </w:t>
      </w:r>
      <w:r>
        <w:rPr>
          <w:sz w:val="19"/>
        </w:rPr>
        <w:t>переписным</w:t>
      </w:r>
      <w:r>
        <w:rPr>
          <w:spacing w:val="-13"/>
          <w:sz w:val="19"/>
        </w:rPr>
        <w:t> </w:t>
      </w:r>
      <w:r>
        <w:rPr>
          <w:sz w:val="19"/>
        </w:rPr>
        <w:t>книгам,</w:t>
      </w:r>
      <w:r>
        <w:rPr>
          <w:spacing w:val="-13"/>
          <w:sz w:val="19"/>
        </w:rPr>
        <w:t> </w:t>
      </w:r>
      <w:r>
        <w:rPr>
          <w:sz w:val="19"/>
        </w:rPr>
        <w:t>без</w:t>
      </w:r>
      <w:r>
        <w:rPr>
          <w:spacing w:val="-13"/>
          <w:sz w:val="19"/>
        </w:rPr>
        <w:t> </w:t>
      </w:r>
      <w:r>
        <w:rPr>
          <w:sz w:val="19"/>
        </w:rPr>
        <w:t>урочных</w:t>
      </w:r>
      <w:r>
        <w:rPr>
          <w:spacing w:val="-14"/>
          <w:sz w:val="19"/>
        </w:rPr>
        <w:t> </w:t>
      </w:r>
      <w:r>
        <w:rPr>
          <w:sz w:val="19"/>
        </w:rPr>
        <w:t>лет,</w:t>
      </w:r>
      <w:r>
        <w:rPr>
          <w:spacing w:val="-13"/>
          <w:sz w:val="19"/>
        </w:rPr>
        <w:t> </w:t>
      </w:r>
      <w:r>
        <w:rPr>
          <w:sz w:val="19"/>
        </w:rPr>
        <w:t>а</w:t>
      </w:r>
      <w:r>
        <w:rPr>
          <w:spacing w:val="-13"/>
          <w:sz w:val="19"/>
        </w:rPr>
        <w:t> </w:t>
      </w:r>
      <w:r>
        <w:rPr>
          <w:sz w:val="19"/>
        </w:rPr>
        <w:t>впредь</w:t>
      </w:r>
      <w:r>
        <w:rPr>
          <w:spacing w:val="-13"/>
          <w:sz w:val="19"/>
        </w:rPr>
        <w:t> </w:t>
      </w:r>
      <w:r>
        <w:rPr>
          <w:sz w:val="19"/>
        </w:rPr>
        <w:t>отнюдь</w:t>
      </w:r>
      <w:r>
        <w:rPr>
          <w:spacing w:val="-13"/>
          <w:sz w:val="19"/>
        </w:rPr>
        <w:t> </w:t>
      </w:r>
      <w:r>
        <w:rPr>
          <w:sz w:val="19"/>
        </w:rPr>
        <w:t>никому</w:t>
      </w:r>
      <w:r>
        <w:rPr>
          <w:spacing w:val="-14"/>
          <w:sz w:val="19"/>
        </w:rPr>
        <w:t> </w:t>
      </w:r>
      <w:r>
        <w:rPr>
          <w:sz w:val="19"/>
        </w:rPr>
        <w:t>чужих</w:t>
      </w:r>
      <w:r>
        <w:rPr>
          <w:spacing w:val="-13"/>
          <w:sz w:val="19"/>
        </w:rPr>
        <w:t> </w:t>
      </w:r>
      <w:r>
        <w:rPr>
          <w:sz w:val="19"/>
        </w:rPr>
        <w:t>кре- стьян не принимать и за собою не держать…</w:t>
      </w:r>
    </w:p>
    <w:p>
      <w:pPr>
        <w:spacing w:line="220" w:lineRule="auto" w:before="110"/>
        <w:ind w:left="1133" w:right="791" w:firstLine="0"/>
        <w:jc w:val="both"/>
        <w:rPr>
          <w:rFonts w:ascii="Tahoma" w:hAnsi="Tahoma"/>
          <w:sz w:val="19"/>
        </w:rPr>
      </w:pPr>
      <w:r>
        <w:rPr/>
        <w:pict>
          <v:rect style="position:absolute;margin-left:45.354pt;margin-top:8.575477pt;width:5.669pt;height:5.669pt;mso-position-horizontal-relative:page;mso-position-vertical-relative:paragraph;z-index:15999488" id="docshape2912" filled="true" fillcolor="#db413f" stroked="false">
            <v:fill type="solid"/>
            <w10:wrap type="none"/>
          </v:rect>
        </w:pict>
      </w:r>
      <w:r>
        <w:rPr>
          <w:rFonts w:ascii="Tahoma" w:hAnsi="Tahoma"/>
          <w:w w:val="95"/>
          <w:sz w:val="19"/>
        </w:rPr>
        <w:t>Укажите название документа. В чём смысл приведённого отрывка? Привлекая </w:t>
      </w:r>
      <w:r>
        <w:rPr>
          <w:rFonts w:ascii="Tahoma" w:hAnsi="Tahoma"/>
          <w:w w:val="95"/>
          <w:sz w:val="19"/>
        </w:rPr>
        <w:t>текст </w:t>
      </w:r>
      <w:r>
        <w:rPr>
          <w:rFonts w:ascii="Tahoma" w:hAnsi="Tahoma"/>
          <w:spacing w:val="-2"/>
          <w:sz w:val="19"/>
        </w:rPr>
        <w:t>документа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знания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истории,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укажите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менее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трёх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юридических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норм,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опреде- </w:t>
      </w:r>
      <w:r>
        <w:rPr>
          <w:rFonts w:ascii="Tahoma" w:hAnsi="Tahoma"/>
          <w:sz w:val="19"/>
        </w:rPr>
        <w:t>лявших положение крестьян.</w:t>
      </w:r>
    </w:p>
    <w:p>
      <w:pPr>
        <w:pStyle w:val="BodyText"/>
        <w:spacing w:before="2"/>
        <w:rPr>
          <w:rFonts w:ascii="Tahoma"/>
          <w:sz w:val="17"/>
        </w:rPr>
      </w:pP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192" w:lineRule="auto" w:before="0" w:after="0"/>
        <w:ind w:left="1190" w:right="792" w:hanging="393"/>
        <w:jc w:val="left"/>
        <w:rPr>
          <w:sz w:val="19"/>
        </w:rPr>
      </w:pPr>
      <w:r>
        <w:rPr>
          <w:color w:val="000000"/>
          <w:w w:val="95"/>
          <w:sz w:val="19"/>
        </w:rPr>
        <w:t>Прочитайте отрывок из работы историка С. Соловьёва «Чтения и рассказы по исто- </w:t>
      </w:r>
      <w:r>
        <w:rPr>
          <w:color w:val="000000"/>
          <w:sz w:val="19"/>
        </w:rPr>
        <w:t>рии России» о Земских соборах и ответьте на вопросы.</w:t>
      </w:r>
    </w:p>
    <w:p>
      <w:pPr>
        <w:spacing w:line="220" w:lineRule="auto" w:before="119"/>
        <w:ind w:left="793" w:right="790" w:firstLine="340"/>
        <w:jc w:val="both"/>
        <w:rPr>
          <w:sz w:val="19"/>
        </w:rPr>
      </w:pPr>
      <w:r>
        <w:rPr>
          <w:sz w:val="19"/>
        </w:rPr>
        <w:t>Кроме</w:t>
      </w:r>
      <w:r>
        <w:rPr>
          <w:spacing w:val="-1"/>
          <w:sz w:val="19"/>
        </w:rPr>
        <w:t> </w:t>
      </w:r>
      <w:r>
        <w:rPr>
          <w:sz w:val="19"/>
        </w:rPr>
        <w:t>обычных</w:t>
      </w:r>
      <w:r>
        <w:rPr>
          <w:spacing w:val="-1"/>
          <w:sz w:val="19"/>
        </w:rPr>
        <w:t> </w:t>
      </w:r>
      <w:r>
        <w:rPr>
          <w:sz w:val="19"/>
        </w:rPr>
        <w:t>сидений</w:t>
      </w:r>
      <w:r>
        <w:rPr>
          <w:spacing w:val="-1"/>
          <w:sz w:val="19"/>
        </w:rPr>
        <w:t> </w:t>
      </w:r>
      <w:r>
        <w:rPr>
          <w:sz w:val="19"/>
        </w:rPr>
        <w:t>великого</w:t>
      </w:r>
      <w:r>
        <w:rPr>
          <w:spacing w:val="-1"/>
          <w:sz w:val="19"/>
        </w:rPr>
        <w:t> </w:t>
      </w:r>
      <w:r>
        <w:rPr>
          <w:sz w:val="19"/>
        </w:rPr>
        <w:t>государя</w:t>
      </w:r>
      <w:r>
        <w:rPr>
          <w:spacing w:val="-1"/>
          <w:sz w:val="19"/>
        </w:rPr>
        <w:t> </w:t>
      </w:r>
      <w:r>
        <w:rPr>
          <w:sz w:val="19"/>
        </w:rPr>
        <w:t>с</w:t>
      </w:r>
      <w:r>
        <w:rPr>
          <w:spacing w:val="-1"/>
          <w:sz w:val="19"/>
        </w:rPr>
        <w:t> </w:t>
      </w:r>
      <w:r>
        <w:rPr>
          <w:sz w:val="19"/>
        </w:rPr>
        <w:t>боярами,</w:t>
      </w:r>
      <w:r>
        <w:rPr>
          <w:spacing w:val="-1"/>
          <w:sz w:val="19"/>
        </w:rPr>
        <w:t> </w:t>
      </w:r>
      <w:r>
        <w:rPr>
          <w:sz w:val="19"/>
        </w:rPr>
        <w:t>бывали</w:t>
      </w:r>
      <w:r>
        <w:rPr>
          <w:spacing w:val="-1"/>
          <w:sz w:val="19"/>
        </w:rPr>
        <w:t> </w:t>
      </w:r>
      <w:r>
        <w:rPr>
          <w:sz w:val="19"/>
        </w:rPr>
        <w:t>ещё</w:t>
      </w:r>
      <w:r>
        <w:rPr>
          <w:spacing w:val="-1"/>
          <w:sz w:val="19"/>
        </w:rPr>
        <w:t> </w:t>
      </w:r>
      <w:r>
        <w:rPr>
          <w:sz w:val="19"/>
        </w:rPr>
        <w:t>чрезвычай- ные</w:t>
      </w:r>
      <w:r>
        <w:rPr>
          <w:spacing w:val="-8"/>
          <w:sz w:val="19"/>
        </w:rPr>
        <w:t> </w:t>
      </w:r>
      <w:r>
        <w:rPr>
          <w:sz w:val="19"/>
        </w:rPr>
        <w:t>совещания,</w:t>
      </w:r>
      <w:r>
        <w:rPr>
          <w:spacing w:val="-8"/>
          <w:sz w:val="19"/>
        </w:rPr>
        <w:t> </w:t>
      </w:r>
      <w:r>
        <w:rPr>
          <w:sz w:val="19"/>
        </w:rPr>
        <w:t>на</w:t>
      </w:r>
      <w:r>
        <w:rPr>
          <w:spacing w:val="-8"/>
          <w:sz w:val="19"/>
        </w:rPr>
        <w:t> </w:t>
      </w:r>
      <w:r>
        <w:rPr>
          <w:sz w:val="19"/>
        </w:rPr>
        <w:t>которые</w:t>
      </w:r>
      <w:r>
        <w:rPr>
          <w:spacing w:val="-8"/>
          <w:sz w:val="19"/>
        </w:rPr>
        <w:t> </w:t>
      </w:r>
      <w:r>
        <w:rPr>
          <w:sz w:val="19"/>
        </w:rPr>
        <w:t>приглашались</w:t>
      </w:r>
      <w:r>
        <w:rPr>
          <w:spacing w:val="-8"/>
          <w:sz w:val="19"/>
        </w:rPr>
        <w:t> </w:t>
      </w:r>
      <w:r>
        <w:rPr>
          <w:sz w:val="19"/>
        </w:rPr>
        <w:t>высшее</w:t>
      </w:r>
      <w:r>
        <w:rPr>
          <w:spacing w:val="-8"/>
          <w:sz w:val="19"/>
        </w:rPr>
        <w:t> </w:t>
      </w:r>
      <w:r>
        <w:rPr>
          <w:sz w:val="19"/>
        </w:rPr>
        <w:t>духовенство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выборные</w:t>
      </w:r>
      <w:r>
        <w:rPr>
          <w:spacing w:val="-8"/>
          <w:sz w:val="19"/>
        </w:rPr>
        <w:t> </w:t>
      </w:r>
      <w:r>
        <w:rPr>
          <w:sz w:val="19"/>
        </w:rPr>
        <w:t>из</w:t>
      </w:r>
      <w:r>
        <w:rPr>
          <w:spacing w:val="-8"/>
          <w:sz w:val="19"/>
        </w:rPr>
        <w:t> </w:t>
      </w:r>
      <w:r>
        <w:rPr>
          <w:sz w:val="19"/>
        </w:rPr>
        <w:t>дру- гих сословий. Эти чрезвычайные совещания, или соборы, бывали обыкновенно по вопросу: начинать или не начинать опасную, тяжёлую войну, причём потребуется </w:t>
      </w:r>
      <w:r>
        <w:rPr>
          <w:w w:val="95"/>
          <w:sz w:val="19"/>
        </w:rPr>
        <w:t>долгая и тяжкая служба ратных людей, с другой стороны, потребуются денежные по- жертвования с тяглых людей; нужно призвать выборных, или советных, людей из тех</w:t>
      </w:r>
      <w:r>
        <w:rPr>
          <w:spacing w:val="40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других,</w:t>
      </w:r>
      <w:r>
        <w:rPr>
          <w:spacing w:val="-13"/>
          <w:sz w:val="19"/>
        </w:rPr>
        <w:t> </w:t>
      </w:r>
      <w:r>
        <w:rPr>
          <w:sz w:val="19"/>
        </w:rPr>
        <w:t>изо</w:t>
      </w:r>
      <w:r>
        <w:rPr>
          <w:spacing w:val="-13"/>
          <w:sz w:val="19"/>
        </w:rPr>
        <w:t> </w:t>
      </w:r>
      <w:r>
        <w:rPr>
          <w:sz w:val="19"/>
        </w:rPr>
        <w:t>всех</w:t>
      </w:r>
      <w:r>
        <w:rPr>
          <w:spacing w:val="-13"/>
          <w:sz w:val="19"/>
        </w:rPr>
        <w:t> </w:t>
      </w:r>
      <w:r>
        <w:rPr>
          <w:sz w:val="19"/>
        </w:rPr>
        <w:t>чинов,</w:t>
      </w:r>
      <w:r>
        <w:rPr>
          <w:spacing w:val="-13"/>
          <w:sz w:val="19"/>
        </w:rPr>
        <w:t> </w:t>
      </w:r>
      <w:r>
        <w:rPr>
          <w:sz w:val="19"/>
        </w:rPr>
        <w:t>чтоб</w:t>
      </w:r>
      <w:r>
        <w:rPr>
          <w:spacing w:val="-14"/>
          <w:sz w:val="19"/>
        </w:rPr>
        <w:t> </w:t>
      </w:r>
      <w:r>
        <w:rPr>
          <w:sz w:val="19"/>
        </w:rPr>
        <w:t>сказали</w:t>
      </w:r>
      <w:r>
        <w:rPr>
          <w:spacing w:val="-13"/>
          <w:sz w:val="19"/>
        </w:rPr>
        <w:t> </w:t>
      </w:r>
      <w:r>
        <w:rPr>
          <w:sz w:val="19"/>
        </w:rPr>
        <w:t>свою</w:t>
      </w:r>
      <w:r>
        <w:rPr>
          <w:spacing w:val="-13"/>
          <w:sz w:val="19"/>
        </w:rPr>
        <w:t> </w:t>
      </w:r>
      <w:r>
        <w:rPr>
          <w:sz w:val="19"/>
        </w:rPr>
        <w:t>мысль,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если</w:t>
      </w:r>
      <w:r>
        <w:rPr>
          <w:spacing w:val="-14"/>
          <w:sz w:val="19"/>
        </w:rPr>
        <w:t> </w:t>
      </w:r>
      <w:r>
        <w:rPr>
          <w:sz w:val="19"/>
        </w:rPr>
        <w:t>скажут,</w:t>
      </w:r>
      <w:r>
        <w:rPr>
          <w:spacing w:val="-13"/>
          <w:sz w:val="19"/>
        </w:rPr>
        <w:t> </w:t>
      </w:r>
      <w:r>
        <w:rPr>
          <w:sz w:val="19"/>
        </w:rPr>
        <w:t>что</w:t>
      </w:r>
      <w:r>
        <w:rPr>
          <w:spacing w:val="-13"/>
          <w:sz w:val="19"/>
        </w:rPr>
        <w:t> </w:t>
      </w:r>
      <w:r>
        <w:rPr>
          <w:sz w:val="19"/>
        </w:rPr>
        <w:t>надобно</w:t>
      </w:r>
      <w:r>
        <w:rPr>
          <w:spacing w:val="-13"/>
          <w:sz w:val="19"/>
        </w:rPr>
        <w:t> </w:t>
      </w:r>
      <w:r>
        <w:rPr>
          <w:sz w:val="19"/>
        </w:rPr>
        <w:t>начи- нать</w:t>
      </w:r>
      <w:r>
        <w:rPr>
          <w:spacing w:val="-5"/>
          <w:sz w:val="19"/>
        </w:rPr>
        <w:t> </w:t>
      </w:r>
      <w:r>
        <w:rPr>
          <w:sz w:val="19"/>
        </w:rPr>
        <w:t>войну,</w:t>
      </w:r>
      <w:r>
        <w:rPr>
          <w:spacing w:val="-5"/>
          <w:sz w:val="19"/>
        </w:rPr>
        <w:t> </w:t>
      </w:r>
      <w:r>
        <w:rPr>
          <w:sz w:val="19"/>
        </w:rPr>
        <w:t>то</w:t>
      </w:r>
      <w:r>
        <w:rPr>
          <w:spacing w:val="-5"/>
          <w:sz w:val="19"/>
        </w:rPr>
        <w:t> </w:t>
      </w:r>
      <w:r>
        <w:rPr>
          <w:sz w:val="19"/>
        </w:rPr>
        <w:t>чтоб</w:t>
      </w:r>
      <w:r>
        <w:rPr>
          <w:spacing w:val="-5"/>
          <w:sz w:val="19"/>
        </w:rPr>
        <w:t> </w:t>
      </w:r>
      <w:r>
        <w:rPr>
          <w:sz w:val="19"/>
        </w:rPr>
        <w:t>после</w:t>
      </w:r>
      <w:r>
        <w:rPr>
          <w:spacing w:val="-5"/>
          <w:sz w:val="19"/>
        </w:rPr>
        <w:t> </w:t>
      </w:r>
      <w:r>
        <w:rPr>
          <w:sz w:val="19"/>
        </w:rPr>
        <w:t>не</w:t>
      </w:r>
      <w:r>
        <w:rPr>
          <w:spacing w:val="-5"/>
          <w:sz w:val="19"/>
        </w:rPr>
        <w:t> </w:t>
      </w:r>
      <w:r>
        <w:rPr>
          <w:sz w:val="19"/>
        </w:rPr>
        <w:t>жаловались,</w:t>
      </w:r>
      <w:r>
        <w:rPr>
          <w:spacing w:val="-5"/>
          <w:sz w:val="19"/>
        </w:rPr>
        <w:t> </w:t>
      </w:r>
      <w:r>
        <w:rPr>
          <w:sz w:val="19"/>
        </w:rPr>
        <w:t>сами</w:t>
      </w:r>
      <w:r>
        <w:rPr>
          <w:spacing w:val="-5"/>
          <w:sz w:val="19"/>
        </w:rPr>
        <w:t> </w:t>
      </w:r>
      <w:r>
        <w:rPr>
          <w:sz w:val="19"/>
        </w:rPr>
        <w:t>наложили</w:t>
      </w:r>
      <w:r>
        <w:rPr>
          <w:spacing w:val="-5"/>
          <w:sz w:val="19"/>
        </w:rPr>
        <w:t> </w:t>
      </w:r>
      <w:r>
        <w:rPr>
          <w:sz w:val="19"/>
        </w:rPr>
        <w:t>на</w:t>
      </w:r>
      <w:r>
        <w:rPr>
          <w:spacing w:val="-5"/>
          <w:sz w:val="19"/>
        </w:rPr>
        <w:t> </w:t>
      </w:r>
      <w:r>
        <w:rPr>
          <w:sz w:val="19"/>
        </w:rPr>
        <w:t>себя</w:t>
      </w:r>
      <w:r>
        <w:rPr>
          <w:spacing w:val="-5"/>
          <w:sz w:val="19"/>
        </w:rPr>
        <w:t> </w:t>
      </w:r>
      <w:r>
        <w:rPr>
          <w:sz w:val="19"/>
        </w:rPr>
        <w:t>тягость.</w:t>
      </w:r>
      <w:r>
        <w:rPr>
          <w:spacing w:val="-5"/>
          <w:sz w:val="19"/>
        </w:rPr>
        <w:t> </w:t>
      </w:r>
      <w:r>
        <w:rPr>
          <w:sz w:val="19"/>
        </w:rPr>
        <w:t>&lt;…&gt;</w:t>
      </w:r>
      <w:r>
        <w:rPr>
          <w:spacing w:val="-5"/>
          <w:sz w:val="19"/>
        </w:rPr>
        <w:t> </w:t>
      </w:r>
      <w:r>
        <w:rPr>
          <w:sz w:val="19"/>
        </w:rPr>
        <w:t>Вы- борные, или советные, люди являлись на собор из Москвы и областей, из разных чинов</w:t>
      </w:r>
      <w:r>
        <w:rPr>
          <w:spacing w:val="-14"/>
          <w:sz w:val="19"/>
        </w:rPr>
        <w:t> </w:t>
      </w:r>
      <w:r>
        <w:rPr>
          <w:sz w:val="19"/>
        </w:rPr>
        <w:t>людей,</w:t>
      </w:r>
      <w:r>
        <w:rPr>
          <w:spacing w:val="-13"/>
          <w:sz w:val="19"/>
        </w:rPr>
        <w:t> </w:t>
      </w:r>
      <w:r>
        <w:rPr>
          <w:sz w:val="19"/>
        </w:rPr>
        <w:t>например,</w:t>
      </w:r>
      <w:r>
        <w:rPr>
          <w:spacing w:val="-13"/>
          <w:sz w:val="19"/>
        </w:rPr>
        <w:t> </w:t>
      </w:r>
      <w:r>
        <w:rPr>
          <w:sz w:val="19"/>
        </w:rPr>
        <w:t>из</w:t>
      </w:r>
      <w:r>
        <w:rPr>
          <w:spacing w:val="-13"/>
          <w:sz w:val="19"/>
        </w:rPr>
        <w:t> </w:t>
      </w:r>
      <w:r>
        <w:rPr>
          <w:sz w:val="19"/>
        </w:rPr>
        <w:t>стольников,</w:t>
      </w:r>
      <w:r>
        <w:rPr>
          <w:spacing w:val="-13"/>
          <w:sz w:val="19"/>
        </w:rPr>
        <w:t> </w:t>
      </w:r>
      <w:r>
        <w:rPr>
          <w:sz w:val="19"/>
        </w:rPr>
        <w:t>стряпчих,</w:t>
      </w:r>
      <w:r>
        <w:rPr>
          <w:spacing w:val="-14"/>
          <w:sz w:val="19"/>
        </w:rPr>
        <w:t> </w:t>
      </w:r>
      <w:r>
        <w:rPr>
          <w:sz w:val="19"/>
        </w:rPr>
        <w:t>из</w:t>
      </w:r>
      <w:r>
        <w:rPr>
          <w:spacing w:val="-13"/>
          <w:sz w:val="19"/>
        </w:rPr>
        <w:t> </w:t>
      </w:r>
      <w:r>
        <w:rPr>
          <w:sz w:val="19"/>
        </w:rPr>
        <w:t>дворян</w:t>
      </w:r>
      <w:r>
        <w:rPr>
          <w:spacing w:val="-13"/>
          <w:sz w:val="19"/>
        </w:rPr>
        <w:t> </w:t>
      </w:r>
      <w:r>
        <w:rPr>
          <w:sz w:val="19"/>
        </w:rPr>
        <w:t>московских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жильцов, </w:t>
      </w:r>
      <w:r>
        <w:rPr>
          <w:spacing w:val="-2"/>
          <w:sz w:val="19"/>
        </w:rPr>
        <w:t>из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чина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два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человека;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из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дворян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детей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боярских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больших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городов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по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два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челове- </w:t>
      </w:r>
      <w:r>
        <w:rPr>
          <w:sz w:val="19"/>
        </w:rPr>
        <w:t>ка,</w:t>
      </w:r>
      <w:r>
        <w:rPr>
          <w:spacing w:val="-5"/>
          <w:sz w:val="19"/>
        </w:rPr>
        <w:t> </w:t>
      </w:r>
      <w:r>
        <w:rPr>
          <w:sz w:val="19"/>
        </w:rPr>
        <w:t>из</w:t>
      </w:r>
      <w:r>
        <w:rPr>
          <w:spacing w:val="-5"/>
          <w:sz w:val="19"/>
        </w:rPr>
        <w:t> </w:t>
      </w:r>
      <w:r>
        <w:rPr>
          <w:sz w:val="19"/>
        </w:rPr>
        <w:t>меньших</w:t>
      </w:r>
      <w:r>
        <w:rPr>
          <w:spacing w:val="-5"/>
          <w:sz w:val="19"/>
        </w:rPr>
        <w:t> </w:t>
      </w:r>
      <w:r>
        <w:rPr>
          <w:sz w:val="19"/>
        </w:rPr>
        <w:t>по</w:t>
      </w:r>
      <w:r>
        <w:rPr>
          <w:spacing w:val="-5"/>
          <w:sz w:val="19"/>
        </w:rPr>
        <w:t> </w:t>
      </w:r>
      <w:r>
        <w:rPr>
          <w:sz w:val="19"/>
        </w:rPr>
        <w:t>человеку,</w:t>
      </w:r>
      <w:r>
        <w:rPr>
          <w:spacing w:val="-5"/>
          <w:sz w:val="19"/>
        </w:rPr>
        <w:t> </w:t>
      </w:r>
      <w:r>
        <w:rPr>
          <w:sz w:val="19"/>
        </w:rPr>
        <w:t>из</w:t>
      </w:r>
      <w:r>
        <w:rPr>
          <w:spacing w:val="-5"/>
          <w:sz w:val="19"/>
        </w:rPr>
        <w:t> </w:t>
      </w:r>
      <w:r>
        <w:rPr>
          <w:sz w:val="19"/>
        </w:rPr>
        <w:t>гостей</w:t>
      </w:r>
      <w:r>
        <w:rPr>
          <w:spacing w:val="-5"/>
          <w:sz w:val="19"/>
        </w:rPr>
        <w:t> </w:t>
      </w:r>
      <w:r>
        <w:rPr>
          <w:sz w:val="19"/>
        </w:rPr>
        <w:t>по</w:t>
      </w:r>
      <w:r>
        <w:rPr>
          <w:spacing w:val="-5"/>
          <w:sz w:val="19"/>
        </w:rPr>
        <w:t> </w:t>
      </w:r>
      <w:r>
        <w:rPr>
          <w:sz w:val="19"/>
        </w:rPr>
        <w:t>три</w:t>
      </w:r>
      <w:r>
        <w:rPr>
          <w:spacing w:val="-5"/>
          <w:sz w:val="19"/>
        </w:rPr>
        <w:t> </w:t>
      </w:r>
      <w:r>
        <w:rPr>
          <w:sz w:val="19"/>
        </w:rPr>
        <w:t>человека,</w:t>
      </w:r>
      <w:r>
        <w:rPr>
          <w:spacing w:val="-5"/>
          <w:sz w:val="19"/>
        </w:rPr>
        <w:t> </w:t>
      </w:r>
      <w:r>
        <w:rPr>
          <w:sz w:val="19"/>
        </w:rPr>
        <w:t>из</w:t>
      </w:r>
      <w:r>
        <w:rPr>
          <w:spacing w:val="-5"/>
          <w:sz w:val="19"/>
        </w:rPr>
        <w:t> </w:t>
      </w:r>
      <w:r>
        <w:rPr>
          <w:sz w:val="19"/>
        </w:rPr>
        <w:t>Гостиной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Суконной</w:t>
      </w:r>
      <w:r>
        <w:rPr>
          <w:spacing w:val="-5"/>
          <w:sz w:val="19"/>
        </w:rPr>
        <w:t> </w:t>
      </w:r>
      <w:r>
        <w:rPr>
          <w:sz w:val="19"/>
        </w:rPr>
        <w:t>со- тен по два, из чёрных сотен и слобод и из городов, из посадов по человеку. Из кре- </w:t>
      </w:r>
      <w:r>
        <w:rPr>
          <w:w w:val="95"/>
          <w:sz w:val="19"/>
        </w:rPr>
        <w:t>стьян выборных не было; иногда не вызывались и горожане из областей, призывались </w:t>
      </w:r>
      <w:r>
        <w:rPr>
          <w:sz w:val="19"/>
        </w:rPr>
        <w:t>только московские гости, из Гостиной и Суконной сотен старосты, из чёрных сотен сотские.</w:t>
      </w:r>
      <w:r>
        <w:rPr>
          <w:spacing w:val="-14"/>
          <w:sz w:val="19"/>
        </w:rPr>
        <w:t> </w:t>
      </w:r>
      <w:r>
        <w:rPr>
          <w:sz w:val="19"/>
        </w:rPr>
        <w:t>Голос</w:t>
      </w:r>
      <w:r>
        <w:rPr>
          <w:spacing w:val="-13"/>
          <w:sz w:val="19"/>
        </w:rPr>
        <w:t> </w:t>
      </w:r>
      <w:r>
        <w:rPr>
          <w:sz w:val="19"/>
        </w:rPr>
        <w:t>советные</w:t>
      </w:r>
      <w:r>
        <w:rPr>
          <w:spacing w:val="-13"/>
          <w:sz w:val="19"/>
        </w:rPr>
        <w:t> </w:t>
      </w:r>
      <w:r>
        <w:rPr>
          <w:sz w:val="19"/>
        </w:rPr>
        <w:t>люди</w:t>
      </w:r>
      <w:r>
        <w:rPr>
          <w:spacing w:val="-13"/>
          <w:sz w:val="19"/>
        </w:rPr>
        <w:t> </w:t>
      </w:r>
      <w:r>
        <w:rPr>
          <w:sz w:val="19"/>
        </w:rPr>
        <w:t>имели</w:t>
      </w:r>
      <w:r>
        <w:rPr>
          <w:spacing w:val="-13"/>
          <w:sz w:val="19"/>
        </w:rPr>
        <w:t> </w:t>
      </w:r>
      <w:r>
        <w:rPr>
          <w:sz w:val="19"/>
        </w:rPr>
        <w:t>совещательный,</w:t>
      </w:r>
      <w:r>
        <w:rPr>
          <w:spacing w:val="-14"/>
          <w:sz w:val="19"/>
        </w:rPr>
        <w:t> </w:t>
      </w:r>
      <w:r>
        <w:rPr>
          <w:sz w:val="19"/>
        </w:rPr>
        <w:t>у</w:t>
      </w:r>
      <w:r>
        <w:rPr>
          <w:spacing w:val="-13"/>
          <w:sz w:val="19"/>
        </w:rPr>
        <w:t> </w:t>
      </w:r>
      <w:r>
        <w:rPr>
          <w:sz w:val="19"/>
        </w:rPr>
        <w:t>них</w:t>
      </w:r>
      <w:r>
        <w:rPr>
          <w:spacing w:val="-13"/>
          <w:sz w:val="19"/>
        </w:rPr>
        <w:t> </w:t>
      </w:r>
      <w:r>
        <w:rPr>
          <w:sz w:val="19"/>
        </w:rPr>
        <w:t>отбирались</w:t>
      </w:r>
      <w:r>
        <w:rPr>
          <w:spacing w:val="-13"/>
          <w:sz w:val="19"/>
        </w:rPr>
        <w:t> </w:t>
      </w:r>
      <w:r>
        <w:rPr>
          <w:sz w:val="19"/>
        </w:rPr>
        <w:t>мнения,</w:t>
      </w:r>
      <w:r>
        <w:rPr>
          <w:spacing w:val="-13"/>
          <w:sz w:val="19"/>
        </w:rPr>
        <w:t> </w:t>
      </w:r>
      <w:r>
        <w:rPr>
          <w:sz w:val="19"/>
        </w:rPr>
        <w:t>или сказки,</w:t>
      </w:r>
      <w:r>
        <w:rPr>
          <w:spacing w:val="-13"/>
          <w:sz w:val="19"/>
        </w:rPr>
        <w:t> </w:t>
      </w:r>
      <w:r>
        <w:rPr>
          <w:sz w:val="19"/>
        </w:rPr>
        <w:t>для</w:t>
      </w:r>
      <w:r>
        <w:rPr>
          <w:spacing w:val="-13"/>
          <w:sz w:val="19"/>
        </w:rPr>
        <w:t> </w:t>
      </w:r>
      <w:r>
        <w:rPr>
          <w:sz w:val="19"/>
        </w:rPr>
        <w:t>соображений:</w:t>
      </w:r>
      <w:r>
        <w:rPr>
          <w:spacing w:val="-13"/>
          <w:sz w:val="19"/>
        </w:rPr>
        <w:t> </w:t>
      </w:r>
      <w:r>
        <w:rPr>
          <w:sz w:val="19"/>
        </w:rPr>
        <w:t>сказки</w:t>
      </w:r>
      <w:r>
        <w:rPr>
          <w:spacing w:val="-13"/>
          <w:sz w:val="19"/>
        </w:rPr>
        <w:t> </w:t>
      </w:r>
      <w:r>
        <w:rPr>
          <w:sz w:val="19"/>
        </w:rPr>
        <w:t>подавались</w:t>
      </w:r>
      <w:r>
        <w:rPr>
          <w:spacing w:val="-13"/>
          <w:sz w:val="19"/>
        </w:rPr>
        <w:t> </w:t>
      </w:r>
      <w:r>
        <w:rPr>
          <w:sz w:val="19"/>
        </w:rPr>
        <w:t>или</w:t>
      </w:r>
      <w:r>
        <w:rPr>
          <w:spacing w:val="-13"/>
          <w:sz w:val="19"/>
        </w:rPr>
        <w:t> </w:t>
      </w:r>
      <w:r>
        <w:rPr>
          <w:sz w:val="19"/>
        </w:rPr>
        <w:t>соединённо,</w:t>
      </w:r>
      <w:r>
        <w:rPr>
          <w:spacing w:val="-13"/>
          <w:sz w:val="19"/>
        </w:rPr>
        <w:t> </w:t>
      </w:r>
      <w:r>
        <w:rPr>
          <w:sz w:val="19"/>
        </w:rPr>
        <w:t>целыми</w:t>
      </w:r>
      <w:r>
        <w:rPr>
          <w:spacing w:val="-13"/>
          <w:sz w:val="19"/>
        </w:rPr>
        <w:t> </w:t>
      </w:r>
      <w:r>
        <w:rPr>
          <w:sz w:val="19"/>
        </w:rPr>
        <w:t>чинами,</w:t>
      </w:r>
      <w:r>
        <w:rPr>
          <w:spacing w:val="-13"/>
          <w:sz w:val="19"/>
        </w:rPr>
        <w:t> </w:t>
      </w:r>
      <w:r>
        <w:rPr>
          <w:sz w:val="19"/>
        </w:rPr>
        <w:t>или по местностям; но каждый советный человек мог подать отдельно своё мнение.</w:t>
      </w:r>
    </w:p>
    <w:p>
      <w:pPr>
        <w:spacing w:line="220" w:lineRule="auto" w:before="108"/>
        <w:ind w:left="1133" w:right="791" w:firstLine="0"/>
        <w:jc w:val="both"/>
        <w:rPr>
          <w:rFonts w:ascii="Tahoma" w:hAnsi="Tahoma"/>
          <w:sz w:val="19"/>
        </w:rPr>
      </w:pPr>
      <w:r>
        <w:rPr/>
        <w:pict>
          <v:rect style="position:absolute;margin-left:45.354pt;margin-top:8.475563pt;width:5.669pt;height:5.669pt;mso-position-horizontal-relative:page;mso-position-vertical-relative:paragraph;z-index:16000000" id="docshape2913" filled="true" fillcolor="#db413f" stroked="false">
            <v:fill type="solid"/>
            <w10:wrap type="none"/>
          </v:rect>
        </w:pict>
      </w:r>
      <w:r>
        <w:rPr>
          <w:rFonts w:ascii="Tahoma" w:hAnsi="Tahoma"/>
          <w:spacing w:val="-2"/>
          <w:sz w:val="19"/>
        </w:rPr>
        <w:t>Для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решения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каких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вопросов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созывались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Земские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соборы?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Насколько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обязательны- </w:t>
      </w:r>
      <w:r>
        <w:rPr>
          <w:rFonts w:ascii="Tahoma" w:hAnsi="Tahoma"/>
          <w:sz w:val="19"/>
        </w:rPr>
        <w:t>ми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решения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для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царской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власти?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Каким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был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состав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сословного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представи- тельства на соборах?</w:t>
      </w:r>
    </w:p>
    <w:p>
      <w:pPr>
        <w:pStyle w:val="ListParagraph"/>
        <w:numPr>
          <w:ilvl w:val="0"/>
          <w:numId w:val="138"/>
        </w:numPr>
        <w:tabs>
          <w:tab w:pos="1191" w:val="left" w:leader="none"/>
        </w:tabs>
        <w:spacing w:line="297" w:lineRule="auto" w:before="174" w:after="0"/>
        <w:ind w:left="793" w:right="3794" w:firstLine="3"/>
        <w:jc w:val="left"/>
        <w:rPr>
          <w:sz w:val="19"/>
        </w:rPr>
      </w:pPr>
      <w:r>
        <w:rPr>
          <w:color w:val="000000"/>
          <w:w w:val="95"/>
          <w:sz w:val="19"/>
        </w:rPr>
        <w:t>Ознакомьтесь с таблицей и ответьте на </w:t>
      </w:r>
      <w:r>
        <w:rPr>
          <w:color w:val="000000"/>
          <w:w w:val="95"/>
          <w:sz w:val="19"/>
        </w:rPr>
        <w:t>вопросы.</w:t>
      </w:r>
      <w:r>
        <w:rPr>
          <w:color w:val="000000"/>
          <w:w w:val="95"/>
          <w:sz w:val="19"/>
        </w:rPr>
        <w:t> </w:t>
      </w:r>
      <w:r>
        <w:rPr>
          <w:color w:val="000000"/>
          <w:sz w:val="19"/>
        </w:rPr>
        <w:t>Состав Земского собора 1649 г.</w:t>
      </w:r>
    </w:p>
    <w:p>
      <w:pPr>
        <w:pStyle w:val="BodyText"/>
        <w:spacing w:before="3"/>
        <w:rPr>
          <w:rFonts w:ascii="Tahoma"/>
          <w:sz w:val="8"/>
        </w:rPr>
      </w:pPr>
    </w:p>
    <w:tbl>
      <w:tblPr>
        <w:tblW w:w="0" w:type="auto"/>
        <w:jc w:val="left"/>
        <w:tblInd w:w="80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9"/>
        <w:gridCol w:w="2154"/>
        <w:gridCol w:w="2154"/>
      </w:tblGrid>
      <w:tr>
        <w:trPr>
          <w:trHeight w:val="1054" w:hRule="atLeast"/>
        </w:trPr>
        <w:tc>
          <w:tcPr>
            <w:tcW w:w="3269" w:type="dxa"/>
            <w:shd w:val="clear" w:color="auto" w:fill="FAE8E1"/>
          </w:tcPr>
          <w:p>
            <w:pPr>
              <w:pStyle w:val="TableParagraph"/>
              <w:spacing w:before="75"/>
              <w:ind w:left="775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Сословная</w:t>
            </w:r>
            <w:r>
              <w:rPr>
                <w:rFonts w:ascii="Calibri" w:hAnsi="Calibri"/>
                <w:b/>
                <w:spacing w:val="2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группа</w:t>
            </w:r>
          </w:p>
        </w:tc>
        <w:tc>
          <w:tcPr>
            <w:tcW w:w="2154" w:type="dxa"/>
            <w:shd w:val="clear" w:color="auto" w:fill="FAE8E1"/>
          </w:tcPr>
          <w:p>
            <w:pPr>
              <w:pStyle w:val="TableParagraph"/>
              <w:spacing w:before="75"/>
              <w:ind w:left="318" w:firstLine="465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4"/>
                <w:w w:val="115"/>
                <w:sz w:val="19"/>
              </w:rPr>
              <w:t>Число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представителей</w:t>
            </w:r>
          </w:p>
        </w:tc>
        <w:tc>
          <w:tcPr>
            <w:tcW w:w="2154" w:type="dxa"/>
            <w:shd w:val="clear" w:color="auto" w:fill="FAE8E1"/>
          </w:tcPr>
          <w:p>
            <w:pPr>
              <w:pStyle w:val="TableParagraph"/>
              <w:spacing w:before="75"/>
              <w:ind w:left="500" w:right="487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Процентное отношение</w:t>
            </w:r>
          </w:p>
          <w:p>
            <w:pPr>
              <w:pStyle w:val="TableParagraph"/>
              <w:spacing w:line="237" w:lineRule="auto"/>
              <w:ind w:left="319" w:right="306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к</w:t>
            </w:r>
            <w:r>
              <w:rPr>
                <w:rFonts w:ascii="Calibri" w:hAnsi="Calibri"/>
                <w:b/>
                <w:spacing w:val="-1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общему</w:t>
            </w:r>
            <w:r>
              <w:rPr>
                <w:rFonts w:ascii="Calibri" w:hAnsi="Calibri"/>
                <w:b/>
                <w:spacing w:val="-1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числу членов собора</w:t>
            </w:r>
          </w:p>
        </w:tc>
      </w:tr>
      <w:tr>
        <w:trPr>
          <w:trHeight w:val="364" w:hRule="atLeast"/>
        </w:trPr>
        <w:tc>
          <w:tcPr>
            <w:tcW w:w="3269" w:type="dxa"/>
          </w:tcPr>
          <w:p>
            <w:pPr>
              <w:pStyle w:val="TableParagraph"/>
              <w:spacing w:before="65"/>
              <w:ind w:left="113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z w:val="19"/>
              </w:rPr>
              <w:t>Высшее</w:t>
            </w:r>
            <w:r>
              <w:rPr>
                <w:rFonts w:ascii="Tahoma" w:hAnsi="Tahoma"/>
                <w:spacing w:val="2"/>
                <w:sz w:val="19"/>
              </w:rPr>
              <w:t> </w:t>
            </w:r>
            <w:r>
              <w:rPr>
                <w:rFonts w:ascii="Tahoma" w:hAnsi="Tahoma"/>
                <w:spacing w:val="-2"/>
                <w:sz w:val="19"/>
              </w:rPr>
              <w:t>духовенство</w:t>
            </w:r>
          </w:p>
        </w:tc>
        <w:tc>
          <w:tcPr>
            <w:tcW w:w="2154" w:type="dxa"/>
          </w:tcPr>
          <w:p>
            <w:pPr>
              <w:pStyle w:val="TableParagraph"/>
              <w:spacing w:before="65"/>
              <w:ind w:left="298" w:right="306"/>
              <w:jc w:val="center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14</w:t>
            </w:r>
          </w:p>
        </w:tc>
        <w:tc>
          <w:tcPr>
            <w:tcW w:w="2154" w:type="dxa"/>
          </w:tcPr>
          <w:p>
            <w:pPr>
              <w:pStyle w:val="TableParagraph"/>
              <w:spacing w:before="65"/>
              <w:ind w:left="316" w:right="306"/>
              <w:jc w:val="center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4,5</w:t>
            </w:r>
          </w:p>
        </w:tc>
      </w:tr>
    </w:tbl>
    <w:p>
      <w:pPr>
        <w:spacing w:after="0"/>
        <w:jc w:val="center"/>
        <w:rPr>
          <w:rFonts w:asci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0"/>
        <w:rPr>
          <w:rFonts w:ascii="Tahoma"/>
          <w:sz w:val="11"/>
        </w:rPr>
      </w:pPr>
    </w:p>
    <w:p>
      <w:pPr>
        <w:spacing w:before="107"/>
        <w:ind w:left="793" w:right="793" w:firstLine="0"/>
        <w:jc w:val="right"/>
        <w:rPr>
          <w:rFonts w:ascii="Book Antiqua" w:hAnsi="Book Antiqua"/>
          <w:i/>
          <w:sz w:val="19"/>
        </w:rPr>
      </w:pPr>
      <w:r>
        <w:rPr>
          <w:rFonts w:ascii="Book Antiqua" w:hAnsi="Book Antiqua"/>
          <w:i/>
          <w:spacing w:val="-2"/>
          <w:w w:val="110"/>
          <w:sz w:val="19"/>
        </w:rPr>
        <w:t>Окончание</w:t>
      </w:r>
    </w:p>
    <w:p>
      <w:pPr>
        <w:pStyle w:val="BodyText"/>
        <w:spacing w:before="8"/>
        <w:rPr>
          <w:rFonts w:ascii="Book Antiqua"/>
          <w:i/>
          <w:sz w:val="7"/>
        </w:rPr>
      </w:pPr>
    </w:p>
    <w:tbl>
      <w:tblPr>
        <w:tblW w:w="0" w:type="auto"/>
        <w:jc w:val="left"/>
        <w:tblInd w:w="803" w:type="dxa"/>
        <w:tblBorders>
          <w:top w:val="single" w:sz="4" w:space="0" w:color="DB413F"/>
          <w:left w:val="single" w:sz="4" w:space="0" w:color="DB413F"/>
          <w:bottom w:val="single" w:sz="4" w:space="0" w:color="DB413F"/>
          <w:right w:val="single" w:sz="4" w:space="0" w:color="DB413F"/>
          <w:insideH w:val="single" w:sz="4" w:space="0" w:color="DB413F"/>
          <w:insideV w:val="single" w:sz="4" w:space="0" w:color="DB41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9"/>
        <w:gridCol w:w="2154"/>
        <w:gridCol w:w="2154"/>
      </w:tblGrid>
      <w:tr>
        <w:trPr>
          <w:trHeight w:val="1054" w:hRule="atLeast"/>
        </w:trPr>
        <w:tc>
          <w:tcPr>
            <w:tcW w:w="3269" w:type="dxa"/>
            <w:shd w:val="clear" w:color="auto" w:fill="FAE8E1"/>
          </w:tcPr>
          <w:p>
            <w:pPr>
              <w:pStyle w:val="TableParagraph"/>
              <w:spacing w:before="75"/>
              <w:ind w:left="775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Сословная</w:t>
            </w:r>
            <w:r>
              <w:rPr>
                <w:rFonts w:ascii="Calibri" w:hAnsi="Calibri"/>
                <w:b/>
                <w:spacing w:val="2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группа</w:t>
            </w:r>
          </w:p>
        </w:tc>
        <w:tc>
          <w:tcPr>
            <w:tcW w:w="2154" w:type="dxa"/>
            <w:shd w:val="clear" w:color="auto" w:fill="FAE8E1"/>
          </w:tcPr>
          <w:p>
            <w:pPr>
              <w:pStyle w:val="TableParagraph"/>
              <w:spacing w:before="75"/>
              <w:ind w:left="318" w:firstLine="465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4"/>
                <w:w w:val="115"/>
                <w:sz w:val="19"/>
              </w:rPr>
              <w:t>Число </w:t>
            </w: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представителей</w:t>
            </w:r>
          </w:p>
        </w:tc>
        <w:tc>
          <w:tcPr>
            <w:tcW w:w="2154" w:type="dxa"/>
            <w:shd w:val="clear" w:color="auto" w:fill="FAE8E1"/>
          </w:tcPr>
          <w:p>
            <w:pPr>
              <w:pStyle w:val="TableParagraph"/>
              <w:spacing w:before="75"/>
              <w:ind w:left="500" w:right="487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w w:val="115"/>
                <w:sz w:val="19"/>
              </w:rPr>
              <w:t>Процентное отношение</w:t>
            </w:r>
          </w:p>
          <w:p>
            <w:pPr>
              <w:pStyle w:val="TableParagraph"/>
              <w:spacing w:line="237" w:lineRule="auto"/>
              <w:ind w:left="319" w:right="306"/>
              <w:jc w:val="center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w w:val="115"/>
                <w:sz w:val="19"/>
              </w:rPr>
              <w:t>к</w:t>
            </w:r>
            <w:r>
              <w:rPr>
                <w:rFonts w:ascii="Calibri" w:hAnsi="Calibri"/>
                <w:b/>
                <w:spacing w:val="-1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общему</w:t>
            </w:r>
            <w:r>
              <w:rPr>
                <w:rFonts w:ascii="Calibri" w:hAnsi="Calibri"/>
                <w:b/>
                <w:spacing w:val="-10"/>
                <w:w w:val="115"/>
                <w:sz w:val="19"/>
              </w:rPr>
              <w:t> </w:t>
            </w:r>
            <w:r>
              <w:rPr>
                <w:rFonts w:ascii="Calibri" w:hAnsi="Calibri"/>
                <w:b/>
                <w:w w:val="115"/>
                <w:sz w:val="19"/>
              </w:rPr>
              <w:t>числу членов собора</w:t>
            </w:r>
          </w:p>
        </w:tc>
      </w:tr>
      <w:tr>
        <w:trPr>
          <w:trHeight w:val="574" w:hRule="atLeast"/>
        </w:trPr>
        <w:tc>
          <w:tcPr>
            <w:tcW w:w="3269" w:type="dxa"/>
          </w:tcPr>
          <w:p>
            <w:pPr>
              <w:pStyle w:val="TableParagraph"/>
              <w:spacing w:line="220" w:lineRule="auto" w:before="81"/>
              <w:ind w:left="113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pacing w:val="-2"/>
                <w:sz w:val="19"/>
              </w:rPr>
              <w:t>Бояре</w:t>
            </w:r>
            <w:r>
              <w:rPr>
                <w:rFonts w:ascii="Tahoma" w:hAnsi="Tahoma"/>
                <w:spacing w:val="-10"/>
                <w:sz w:val="19"/>
              </w:rPr>
              <w:t> </w:t>
            </w:r>
            <w:r>
              <w:rPr>
                <w:rFonts w:ascii="Tahoma" w:hAnsi="Tahoma"/>
                <w:spacing w:val="-2"/>
                <w:sz w:val="19"/>
              </w:rPr>
              <w:t>и</w:t>
            </w:r>
            <w:r>
              <w:rPr>
                <w:rFonts w:ascii="Tahoma" w:hAnsi="Tahoma"/>
                <w:spacing w:val="-10"/>
                <w:sz w:val="19"/>
              </w:rPr>
              <w:t> </w:t>
            </w:r>
            <w:r>
              <w:rPr>
                <w:rFonts w:ascii="Tahoma" w:hAnsi="Tahoma"/>
                <w:spacing w:val="-2"/>
                <w:sz w:val="19"/>
              </w:rPr>
              <w:t>другие</w:t>
            </w:r>
            <w:r>
              <w:rPr>
                <w:rFonts w:ascii="Tahoma" w:hAnsi="Tahoma"/>
                <w:spacing w:val="-10"/>
                <w:sz w:val="19"/>
              </w:rPr>
              <w:t> </w:t>
            </w:r>
            <w:r>
              <w:rPr>
                <w:rFonts w:ascii="Tahoma" w:hAnsi="Tahoma"/>
                <w:spacing w:val="-2"/>
                <w:sz w:val="19"/>
              </w:rPr>
              <w:t>высшие</w:t>
            </w:r>
            <w:r>
              <w:rPr>
                <w:rFonts w:ascii="Tahoma" w:hAnsi="Tahoma"/>
                <w:spacing w:val="-10"/>
                <w:sz w:val="19"/>
              </w:rPr>
              <w:t> </w:t>
            </w:r>
            <w:r>
              <w:rPr>
                <w:rFonts w:ascii="Tahoma" w:hAnsi="Tahoma"/>
                <w:spacing w:val="-2"/>
                <w:sz w:val="19"/>
              </w:rPr>
              <w:t>государ- </w:t>
            </w:r>
            <w:r>
              <w:rPr>
                <w:rFonts w:ascii="Tahoma" w:hAnsi="Tahoma"/>
                <w:sz w:val="19"/>
              </w:rPr>
              <w:t>ственные люди</w:t>
            </w:r>
          </w:p>
        </w:tc>
        <w:tc>
          <w:tcPr>
            <w:tcW w:w="2154" w:type="dxa"/>
          </w:tcPr>
          <w:p>
            <w:pPr>
              <w:pStyle w:val="TableParagraph"/>
              <w:spacing w:before="65"/>
              <w:ind w:left="316" w:right="306"/>
              <w:jc w:val="center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40</w:t>
            </w:r>
          </w:p>
        </w:tc>
        <w:tc>
          <w:tcPr>
            <w:tcW w:w="2154" w:type="dxa"/>
          </w:tcPr>
          <w:p>
            <w:pPr>
              <w:pStyle w:val="TableParagraph"/>
              <w:spacing w:before="65"/>
              <w:ind w:left="905"/>
              <w:rPr>
                <w:rFonts w:ascii="Tahoma"/>
                <w:sz w:val="19"/>
              </w:rPr>
            </w:pPr>
            <w:r>
              <w:rPr>
                <w:rFonts w:ascii="Tahoma"/>
                <w:spacing w:val="-4"/>
                <w:sz w:val="19"/>
              </w:rPr>
              <w:t>12,6</w:t>
            </w:r>
          </w:p>
        </w:tc>
      </w:tr>
      <w:tr>
        <w:trPr>
          <w:trHeight w:val="364" w:hRule="atLeast"/>
        </w:trPr>
        <w:tc>
          <w:tcPr>
            <w:tcW w:w="3269" w:type="dxa"/>
          </w:tcPr>
          <w:p>
            <w:pPr>
              <w:pStyle w:val="TableParagraph"/>
              <w:spacing w:before="65"/>
              <w:ind w:left="113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w w:val="95"/>
                <w:sz w:val="19"/>
              </w:rPr>
              <w:t>Провинциальные</w:t>
            </w:r>
            <w:r>
              <w:rPr>
                <w:rFonts w:ascii="Tahoma" w:hAnsi="Tahoma"/>
                <w:spacing w:val="13"/>
                <w:sz w:val="19"/>
              </w:rPr>
              <w:t> </w:t>
            </w:r>
            <w:r>
              <w:rPr>
                <w:rFonts w:ascii="Tahoma" w:hAnsi="Tahoma"/>
                <w:spacing w:val="-2"/>
                <w:sz w:val="19"/>
              </w:rPr>
              <w:t>дворяне</w:t>
            </w:r>
          </w:p>
        </w:tc>
        <w:tc>
          <w:tcPr>
            <w:tcW w:w="2154" w:type="dxa"/>
          </w:tcPr>
          <w:p>
            <w:pPr>
              <w:pStyle w:val="TableParagraph"/>
              <w:spacing w:before="65"/>
              <w:ind w:left="316" w:right="306"/>
              <w:jc w:val="center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153</w:t>
            </w:r>
          </w:p>
        </w:tc>
        <w:tc>
          <w:tcPr>
            <w:tcW w:w="2154" w:type="dxa"/>
          </w:tcPr>
          <w:p>
            <w:pPr>
              <w:pStyle w:val="TableParagraph"/>
              <w:spacing w:before="65"/>
              <w:ind w:left="897"/>
              <w:rPr>
                <w:rFonts w:ascii="Tahoma"/>
                <w:sz w:val="19"/>
              </w:rPr>
            </w:pPr>
            <w:r>
              <w:rPr>
                <w:rFonts w:ascii="Tahoma"/>
                <w:spacing w:val="-4"/>
                <w:sz w:val="19"/>
              </w:rPr>
              <w:t>48,5</w:t>
            </w:r>
          </w:p>
        </w:tc>
      </w:tr>
      <w:tr>
        <w:trPr>
          <w:trHeight w:val="364" w:hRule="atLeast"/>
        </w:trPr>
        <w:tc>
          <w:tcPr>
            <w:tcW w:w="3269" w:type="dxa"/>
          </w:tcPr>
          <w:p>
            <w:pPr>
              <w:pStyle w:val="TableParagraph"/>
              <w:spacing w:before="66"/>
              <w:ind w:left="113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w w:val="95"/>
                <w:sz w:val="19"/>
              </w:rPr>
              <w:t>Торговые</w:t>
            </w:r>
            <w:r>
              <w:rPr>
                <w:rFonts w:ascii="Tahoma" w:hAnsi="Tahoma"/>
                <w:spacing w:val="-4"/>
                <w:w w:val="95"/>
                <w:sz w:val="19"/>
              </w:rPr>
              <w:t> </w:t>
            </w:r>
            <w:r>
              <w:rPr>
                <w:rFonts w:ascii="Tahoma" w:hAnsi="Tahoma"/>
                <w:spacing w:val="-4"/>
                <w:sz w:val="19"/>
              </w:rPr>
              <w:t>люди</w:t>
            </w:r>
          </w:p>
        </w:tc>
        <w:tc>
          <w:tcPr>
            <w:tcW w:w="2154" w:type="dxa"/>
          </w:tcPr>
          <w:p>
            <w:pPr>
              <w:pStyle w:val="TableParagraph"/>
              <w:spacing w:before="66"/>
              <w:ind w:left="310" w:right="306"/>
              <w:jc w:val="center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94</w:t>
            </w:r>
          </w:p>
        </w:tc>
        <w:tc>
          <w:tcPr>
            <w:tcW w:w="2154" w:type="dxa"/>
          </w:tcPr>
          <w:p>
            <w:pPr>
              <w:pStyle w:val="TableParagraph"/>
              <w:spacing w:before="66"/>
              <w:ind w:left="897"/>
              <w:rPr>
                <w:rFonts w:ascii="Tahoma"/>
                <w:sz w:val="19"/>
              </w:rPr>
            </w:pPr>
            <w:r>
              <w:rPr>
                <w:rFonts w:ascii="Tahoma"/>
                <w:spacing w:val="-4"/>
                <w:sz w:val="19"/>
              </w:rPr>
              <w:t>29,7</w:t>
            </w:r>
          </w:p>
        </w:tc>
      </w:tr>
      <w:tr>
        <w:trPr>
          <w:trHeight w:val="364" w:hRule="atLeast"/>
        </w:trPr>
        <w:tc>
          <w:tcPr>
            <w:tcW w:w="3269" w:type="dxa"/>
          </w:tcPr>
          <w:p>
            <w:pPr>
              <w:pStyle w:val="TableParagraph"/>
              <w:spacing w:before="66"/>
              <w:ind w:left="113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pacing w:val="-2"/>
                <w:sz w:val="19"/>
              </w:rPr>
              <w:t>Стрельцы</w:t>
            </w:r>
          </w:p>
        </w:tc>
        <w:tc>
          <w:tcPr>
            <w:tcW w:w="2154" w:type="dxa"/>
          </w:tcPr>
          <w:p>
            <w:pPr>
              <w:pStyle w:val="TableParagraph"/>
              <w:spacing w:before="66"/>
              <w:ind w:left="303" w:right="306"/>
              <w:jc w:val="center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15</w:t>
            </w:r>
          </w:p>
        </w:tc>
        <w:tc>
          <w:tcPr>
            <w:tcW w:w="2154" w:type="dxa"/>
          </w:tcPr>
          <w:p>
            <w:pPr>
              <w:pStyle w:val="TableParagraph"/>
              <w:spacing w:before="66"/>
              <w:ind w:left="948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4,7</w:t>
            </w:r>
          </w:p>
        </w:tc>
      </w:tr>
      <w:tr>
        <w:trPr>
          <w:trHeight w:val="364" w:hRule="atLeast"/>
        </w:trPr>
        <w:tc>
          <w:tcPr>
            <w:tcW w:w="3269" w:type="dxa"/>
          </w:tcPr>
          <w:p>
            <w:pPr>
              <w:pStyle w:val="TableParagraph"/>
              <w:spacing w:before="66"/>
              <w:ind w:left="113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spacing w:val="-2"/>
                <w:sz w:val="19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TableParagraph"/>
              <w:spacing w:before="66"/>
              <w:ind w:left="316" w:right="306"/>
              <w:jc w:val="center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316</w:t>
            </w:r>
          </w:p>
        </w:tc>
        <w:tc>
          <w:tcPr>
            <w:tcW w:w="2154" w:type="dxa"/>
          </w:tcPr>
          <w:p>
            <w:pPr>
              <w:pStyle w:val="TableParagraph"/>
              <w:spacing w:before="66"/>
              <w:ind w:left="929"/>
              <w:rPr>
                <w:rFonts w:ascii="Tahoma"/>
                <w:sz w:val="19"/>
              </w:rPr>
            </w:pPr>
            <w:r>
              <w:rPr>
                <w:rFonts w:ascii="Tahoma"/>
                <w:spacing w:val="-5"/>
                <w:sz w:val="19"/>
              </w:rPr>
              <w:t>100</w:t>
            </w:r>
          </w:p>
        </w:tc>
      </w:tr>
    </w:tbl>
    <w:p>
      <w:pPr>
        <w:spacing w:line="220" w:lineRule="auto" w:before="70"/>
        <w:ind w:left="1133" w:right="791" w:firstLine="0"/>
        <w:jc w:val="both"/>
        <w:rPr>
          <w:rFonts w:ascii="Tahoma" w:hAnsi="Tahoma"/>
          <w:sz w:val="19"/>
        </w:rPr>
      </w:pPr>
      <w:r>
        <w:rPr/>
        <w:pict>
          <v:rect style="position:absolute;margin-left:45.354pt;margin-top:6.575354pt;width:5.669pt;height:5.669pt;mso-position-horizontal-relative:page;mso-position-vertical-relative:paragraph;z-index:16000512" id="docshape2914" filled="true" fillcolor="#db413f" stroked="false">
            <v:fill type="solid"/>
            <w10:wrap type="none"/>
          </v:rect>
        </w:pict>
      </w:r>
      <w:r>
        <w:rPr>
          <w:rFonts w:ascii="Tahoma" w:hAnsi="Tahoma"/>
          <w:sz w:val="19"/>
        </w:rPr>
        <w:t>Какая сословная группа наиболее представлена на заседаниях Земского </w:t>
      </w:r>
      <w:r>
        <w:rPr>
          <w:rFonts w:ascii="Tahoma" w:hAnsi="Tahoma"/>
          <w:sz w:val="19"/>
        </w:rPr>
        <w:t>собора </w:t>
      </w:r>
      <w:r>
        <w:rPr>
          <w:rFonts w:ascii="Tahoma" w:hAnsi="Tahoma"/>
          <w:spacing w:val="-2"/>
          <w:sz w:val="19"/>
        </w:rPr>
        <w:t>1649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г.?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Объясните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почему.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Все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ли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сословные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группы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России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середины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XVII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в.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были </w:t>
      </w:r>
      <w:r>
        <w:rPr>
          <w:rFonts w:ascii="Tahoma" w:hAnsi="Tahoma"/>
          <w:sz w:val="19"/>
        </w:rPr>
        <w:t>представлены на Земском соборе? Ответ поясните.</w:t>
      </w:r>
    </w:p>
    <w:p>
      <w:pPr>
        <w:spacing w:line="220" w:lineRule="auto" w:before="188"/>
        <w:ind w:left="1190" w:right="790" w:firstLine="0"/>
        <w:jc w:val="both"/>
        <w:rPr>
          <w:rFonts w:ascii="Tahoma" w:hAnsi="Tahoma"/>
          <w:sz w:val="19"/>
        </w:rPr>
      </w:pPr>
      <w:r>
        <w:rPr/>
        <w:pict>
          <v:group style="position:absolute;margin-left:39.685001pt;margin-top:9.509579pt;width:11.35pt;height:12.35pt;mso-position-horizontal-relative:page;mso-position-vertical-relative:paragraph;z-index:16001024" id="docshapegroup2915" coordorigin="794,190" coordsize="227,247">
            <v:rect style="position:absolute;left:793;top:192;width:227;height:227" id="docshape2916" filled="true" fillcolor="#db413f" stroked="false">
              <v:fill type="solid"/>
            </v:rect>
            <v:shape style="position:absolute;left:793;top:190;width:227;height:247" type="#_x0000_t202" id="docshape2917" filled="false" stroked="false">
              <v:textbox inset="0,0,0,0">
                <w:txbxContent>
                  <w:p>
                    <w:pPr>
                      <w:spacing w:line="24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5"/>
                        <w:w w:val="120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ahoma" w:hAnsi="Tahoma"/>
          <w:sz w:val="19"/>
        </w:rPr>
        <w:t>Прочитайте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отрывки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из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сочинений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историков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определите,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ком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идёт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в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них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речь. Объясните, почему вы так решили.</w:t>
      </w:r>
    </w:p>
    <w:p>
      <w:pPr>
        <w:spacing w:line="218" w:lineRule="auto" w:before="115"/>
        <w:ind w:left="793" w:right="793" w:firstLine="340"/>
        <w:jc w:val="both"/>
        <w:rPr>
          <w:sz w:val="19"/>
        </w:rPr>
      </w:pPr>
      <w:r>
        <w:rPr>
          <w:sz w:val="19"/>
        </w:rPr>
        <w:t>А) </w:t>
      </w:r>
      <w:r>
        <w:rPr>
          <w:rFonts w:ascii="Book Antiqua" w:hAnsi="Book Antiqua"/>
          <w:b/>
          <w:sz w:val="19"/>
        </w:rPr>
        <w:t>Н.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Костомаров. </w:t>
      </w:r>
      <w:r>
        <w:rPr>
          <w:sz w:val="19"/>
        </w:rPr>
        <w:t>Его патриаршество было важною эпохою в истории русской </w:t>
      </w:r>
      <w:r>
        <w:rPr>
          <w:spacing w:val="-2"/>
          <w:sz w:val="19"/>
        </w:rPr>
        <w:t>иерархии.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Как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родитель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царя,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[он]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естественно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имел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более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власти,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чем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всякий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другой </w:t>
      </w:r>
      <w:r>
        <w:rPr>
          <w:sz w:val="19"/>
        </w:rPr>
        <w:t>имел</w:t>
      </w:r>
      <w:r>
        <w:rPr>
          <w:spacing w:val="-7"/>
          <w:sz w:val="19"/>
        </w:rPr>
        <w:t> </w:t>
      </w:r>
      <w:r>
        <w:rPr>
          <w:sz w:val="19"/>
        </w:rPr>
        <w:t>бы,</w:t>
      </w:r>
      <w:r>
        <w:rPr>
          <w:spacing w:val="-7"/>
          <w:sz w:val="19"/>
        </w:rPr>
        <w:t> </w:t>
      </w:r>
      <w:r>
        <w:rPr>
          <w:sz w:val="19"/>
        </w:rPr>
        <w:t>находясь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его</w:t>
      </w:r>
      <w:r>
        <w:rPr>
          <w:spacing w:val="-7"/>
          <w:sz w:val="19"/>
        </w:rPr>
        <w:t> </w:t>
      </w:r>
      <w:r>
        <w:rPr>
          <w:sz w:val="19"/>
        </w:rPr>
        <w:t>звании,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как</w:t>
      </w:r>
      <w:r>
        <w:rPr>
          <w:spacing w:val="-7"/>
          <w:sz w:val="19"/>
        </w:rPr>
        <w:t> </w:t>
      </w:r>
      <w:r>
        <w:rPr>
          <w:sz w:val="19"/>
        </w:rPr>
        <w:t>патриарх</w:t>
      </w:r>
      <w:r>
        <w:rPr>
          <w:spacing w:val="-7"/>
          <w:sz w:val="19"/>
        </w:rPr>
        <w:t> </w:t>
      </w:r>
      <w:r>
        <w:rPr>
          <w:sz w:val="19"/>
        </w:rPr>
        <w:t>управлял</w:t>
      </w:r>
      <w:r>
        <w:rPr>
          <w:spacing w:val="-7"/>
          <w:sz w:val="19"/>
        </w:rPr>
        <w:t> </w:t>
      </w:r>
      <w:r>
        <w:rPr>
          <w:sz w:val="19"/>
        </w:rPr>
        <w:t>независимо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церковных делах.</w:t>
      </w:r>
      <w:r>
        <w:rPr>
          <w:spacing w:val="-9"/>
          <w:sz w:val="19"/>
        </w:rPr>
        <w:t> </w:t>
      </w:r>
      <w:r>
        <w:rPr>
          <w:sz w:val="19"/>
        </w:rPr>
        <w:t>Это</w:t>
      </w:r>
      <w:r>
        <w:rPr>
          <w:spacing w:val="-9"/>
          <w:sz w:val="19"/>
        </w:rPr>
        <w:t> </w:t>
      </w:r>
      <w:r>
        <w:rPr>
          <w:sz w:val="19"/>
        </w:rPr>
        <w:t>вообще</w:t>
      </w:r>
      <w:r>
        <w:rPr>
          <w:spacing w:val="-9"/>
          <w:sz w:val="19"/>
        </w:rPr>
        <w:t> </w:t>
      </w:r>
      <w:r>
        <w:rPr>
          <w:sz w:val="19"/>
        </w:rPr>
        <w:t>подняло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возвысило</w:t>
      </w:r>
      <w:r>
        <w:rPr>
          <w:spacing w:val="-9"/>
          <w:sz w:val="19"/>
        </w:rPr>
        <w:t> </w:t>
      </w:r>
      <w:r>
        <w:rPr>
          <w:sz w:val="19"/>
        </w:rPr>
        <w:t>сан</w:t>
      </w:r>
      <w:r>
        <w:rPr>
          <w:spacing w:val="-9"/>
          <w:sz w:val="19"/>
        </w:rPr>
        <w:t> </w:t>
      </w:r>
      <w:r>
        <w:rPr>
          <w:sz w:val="19"/>
        </w:rPr>
        <w:t>патриарха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для</w:t>
      </w:r>
      <w:r>
        <w:rPr>
          <w:spacing w:val="-9"/>
          <w:sz w:val="19"/>
        </w:rPr>
        <w:t> </w:t>
      </w:r>
      <w:r>
        <w:rPr>
          <w:sz w:val="19"/>
        </w:rPr>
        <w:t>[его]</w:t>
      </w:r>
      <w:r>
        <w:rPr>
          <w:spacing w:val="-9"/>
          <w:sz w:val="19"/>
        </w:rPr>
        <w:t> </w:t>
      </w:r>
      <w:r>
        <w:rPr>
          <w:sz w:val="19"/>
        </w:rPr>
        <w:t>преемников.</w:t>
      </w:r>
    </w:p>
    <w:p>
      <w:pPr>
        <w:spacing w:line="218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Б)</w:t>
      </w:r>
      <w:r>
        <w:rPr>
          <w:spacing w:val="80"/>
          <w:sz w:val="19"/>
        </w:rPr>
        <w:t> </w:t>
      </w:r>
      <w:r>
        <w:rPr>
          <w:rFonts w:ascii="Book Antiqua" w:hAnsi="Book Antiqua"/>
          <w:b/>
          <w:sz w:val="19"/>
        </w:rPr>
        <w:t>Д.</w:t>
      </w:r>
      <w:r>
        <w:rPr>
          <w:rFonts w:ascii="Book Antiqua" w:hAnsi="Book Antiqua"/>
          <w:b/>
          <w:spacing w:val="40"/>
          <w:sz w:val="19"/>
        </w:rPr>
        <w:t>  </w:t>
      </w:r>
      <w:r>
        <w:rPr>
          <w:rFonts w:ascii="Book Antiqua" w:hAnsi="Book Antiqua"/>
          <w:b/>
          <w:sz w:val="19"/>
        </w:rPr>
        <w:t>Володихин.</w:t>
      </w:r>
      <w:r>
        <w:rPr>
          <w:rFonts w:ascii="Book Antiqua" w:hAnsi="Book Antiqua"/>
          <w:b/>
          <w:spacing w:val="80"/>
          <w:sz w:val="19"/>
        </w:rPr>
        <w:t> </w:t>
      </w:r>
      <w:r>
        <w:rPr>
          <w:sz w:val="19"/>
        </w:rPr>
        <w:t>Церковные</w:t>
      </w:r>
      <w:r>
        <w:rPr>
          <w:spacing w:val="80"/>
          <w:sz w:val="19"/>
        </w:rPr>
        <w:t> </w:t>
      </w:r>
      <w:r>
        <w:rPr>
          <w:sz w:val="19"/>
        </w:rPr>
        <w:t>преобразования</w:t>
      </w:r>
      <w:r>
        <w:rPr>
          <w:spacing w:val="80"/>
          <w:sz w:val="19"/>
        </w:rPr>
        <w:t> </w:t>
      </w:r>
      <w:r>
        <w:rPr>
          <w:sz w:val="19"/>
        </w:rPr>
        <w:t>проводились</w:t>
      </w:r>
      <w:r>
        <w:rPr>
          <w:spacing w:val="80"/>
          <w:sz w:val="19"/>
        </w:rPr>
        <w:t> </w:t>
      </w:r>
      <w:r>
        <w:rPr>
          <w:sz w:val="19"/>
        </w:rPr>
        <w:t>[патриархом] в</w:t>
      </w:r>
      <w:r>
        <w:rPr>
          <w:spacing w:val="-2"/>
          <w:sz w:val="19"/>
        </w:rPr>
        <w:t> </w:t>
      </w:r>
      <w:r>
        <w:rPr>
          <w:sz w:val="19"/>
        </w:rPr>
        <w:t>страшное</w:t>
      </w:r>
      <w:r>
        <w:rPr>
          <w:spacing w:val="-2"/>
          <w:sz w:val="19"/>
        </w:rPr>
        <w:t> </w:t>
      </w:r>
      <w:r>
        <w:rPr>
          <w:sz w:val="19"/>
        </w:rPr>
        <w:t>время.</w:t>
      </w:r>
      <w:r>
        <w:rPr>
          <w:spacing w:val="-2"/>
          <w:sz w:val="19"/>
        </w:rPr>
        <w:t> </w:t>
      </w:r>
      <w:r>
        <w:rPr>
          <w:sz w:val="19"/>
        </w:rPr>
        <w:t>Всё</w:t>
      </w:r>
      <w:r>
        <w:rPr>
          <w:spacing w:val="-2"/>
          <w:sz w:val="19"/>
        </w:rPr>
        <w:t> </w:t>
      </w:r>
      <w:r>
        <w:rPr>
          <w:sz w:val="19"/>
        </w:rPr>
        <w:t>церковное</w:t>
      </w:r>
      <w:r>
        <w:rPr>
          <w:spacing w:val="-2"/>
          <w:sz w:val="19"/>
        </w:rPr>
        <w:t> </w:t>
      </w:r>
      <w:r>
        <w:rPr>
          <w:sz w:val="19"/>
        </w:rPr>
        <w:t>здание</w:t>
      </w:r>
      <w:r>
        <w:rPr>
          <w:spacing w:val="-2"/>
          <w:sz w:val="19"/>
        </w:rPr>
        <w:t> </w:t>
      </w:r>
      <w:r>
        <w:rPr>
          <w:sz w:val="19"/>
        </w:rPr>
        <w:t>было</w:t>
      </w:r>
      <w:r>
        <w:rPr>
          <w:spacing w:val="-2"/>
          <w:sz w:val="19"/>
        </w:rPr>
        <w:t> </w:t>
      </w:r>
      <w:r>
        <w:rPr>
          <w:sz w:val="19"/>
        </w:rPr>
        <w:t>донельзя</w:t>
      </w:r>
      <w:r>
        <w:rPr>
          <w:spacing w:val="-2"/>
          <w:sz w:val="19"/>
        </w:rPr>
        <w:t> </w:t>
      </w:r>
      <w:r>
        <w:rPr>
          <w:sz w:val="19"/>
        </w:rPr>
        <w:t>расшатано,</w:t>
      </w:r>
      <w:r>
        <w:rPr>
          <w:spacing w:val="-2"/>
          <w:sz w:val="19"/>
        </w:rPr>
        <w:t> </w:t>
      </w:r>
      <w:r>
        <w:rPr>
          <w:sz w:val="19"/>
        </w:rPr>
        <w:t>а</w:t>
      </w:r>
      <w:r>
        <w:rPr>
          <w:spacing w:val="-2"/>
          <w:sz w:val="19"/>
        </w:rPr>
        <w:t> </w:t>
      </w:r>
      <w:r>
        <w:rPr>
          <w:sz w:val="19"/>
        </w:rPr>
        <w:t>вместе</w:t>
      </w:r>
      <w:r>
        <w:rPr>
          <w:spacing w:val="-2"/>
          <w:sz w:val="19"/>
        </w:rPr>
        <w:t> </w:t>
      </w:r>
      <w:r>
        <w:rPr>
          <w:sz w:val="19"/>
        </w:rPr>
        <w:t>с</w:t>
      </w:r>
      <w:r>
        <w:rPr>
          <w:spacing w:val="-2"/>
          <w:sz w:val="19"/>
        </w:rPr>
        <w:t> </w:t>
      </w:r>
      <w:r>
        <w:rPr>
          <w:sz w:val="19"/>
        </w:rPr>
        <w:t>ним шаталась и вся Российская держава. Всего за три десятилетия до того с великими трудами и большой кровью утихомирена была Смута.</w:t>
      </w:r>
    </w:p>
    <w:p>
      <w:pPr>
        <w:spacing w:line="218" w:lineRule="auto" w:before="0"/>
        <w:ind w:left="793" w:right="790" w:firstLine="340"/>
        <w:jc w:val="both"/>
        <w:rPr>
          <w:sz w:val="19"/>
        </w:rPr>
      </w:pPr>
      <w:r>
        <w:rPr>
          <w:sz w:val="19"/>
        </w:rPr>
        <w:t>В)</w:t>
      </w:r>
      <w:r>
        <w:rPr>
          <w:spacing w:val="-7"/>
          <w:sz w:val="19"/>
        </w:rPr>
        <w:t> </w:t>
      </w:r>
      <w:r>
        <w:rPr>
          <w:rFonts w:ascii="Book Antiqua" w:hAnsi="Book Antiqua"/>
          <w:b/>
          <w:sz w:val="19"/>
        </w:rPr>
        <w:t>Д.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Урушев.</w:t>
      </w:r>
      <w:r>
        <w:rPr>
          <w:rFonts w:ascii="Book Antiqua" w:hAnsi="Book Antiqua"/>
          <w:b/>
          <w:spacing w:val="-7"/>
          <w:sz w:val="19"/>
        </w:rPr>
        <w:t> </w:t>
      </w:r>
      <w:r>
        <w:rPr>
          <w:sz w:val="19"/>
        </w:rPr>
        <w:t>Сам</w:t>
      </w:r>
      <w:r>
        <w:rPr>
          <w:spacing w:val="-12"/>
          <w:sz w:val="19"/>
        </w:rPr>
        <w:t> </w:t>
      </w:r>
      <w:r>
        <w:rPr>
          <w:sz w:val="19"/>
        </w:rPr>
        <w:t>[государь]</w:t>
      </w:r>
      <w:r>
        <w:rPr>
          <w:spacing w:val="-12"/>
          <w:sz w:val="19"/>
        </w:rPr>
        <w:t> </w:t>
      </w:r>
      <w:r>
        <w:rPr>
          <w:sz w:val="19"/>
        </w:rPr>
        <w:t>удостоил</w:t>
      </w:r>
      <w:r>
        <w:rPr>
          <w:spacing w:val="-12"/>
          <w:sz w:val="19"/>
        </w:rPr>
        <w:t> </w:t>
      </w:r>
      <w:r>
        <w:rPr>
          <w:sz w:val="19"/>
        </w:rPr>
        <w:t>протопопа</w:t>
      </w:r>
      <w:r>
        <w:rPr>
          <w:spacing w:val="-12"/>
          <w:sz w:val="19"/>
        </w:rPr>
        <w:t> </w:t>
      </w:r>
      <w:r>
        <w:rPr>
          <w:sz w:val="19"/>
        </w:rPr>
        <w:t>аудиенции</w:t>
      </w:r>
      <w:r>
        <w:rPr>
          <w:spacing w:val="-12"/>
          <w:sz w:val="19"/>
        </w:rPr>
        <w:t> </w:t>
      </w:r>
      <w:r>
        <w:rPr>
          <w:sz w:val="19"/>
        </w:rPr>
        <w:t>и</w:t>
      </w:r>
      <w:r>
        <w:rPr>
          <w:spacing w:val="-12"/>
          <w:sz w:val="19"/>
        </w:rPr>
        <w:t> </w:t>
      </w:r>
      <w:r>
        <w:rPr>
          <w:sz w:val="19"/>
        </w:rPr>
        <w:t>«слова</w:t>
      </w:r>
      <w:r>
        <w:rPr>
          <w:spacing w:val="-12"/>
          <w:sz w:val="19"/>
        </w:rPr>
        <w:t> </w:t>
      </w:r>
      <w:r>
        <w:rPr>
          <w:sz w:val="19"/>
        </w:rPr>
        <w:t>милости- вые</w:t>
      </w:r>
      <w:r>
        <w:rPr>
          <w:spacing w:val="-8"/>
          <w:sz w:val="19"/>
        </w:rPr>
        <w:t> </w:t>
      </w:r>
      <w:r>
        <w:rPr>
          <w:sz w:val="19"/>
        </w:rPr>
        <w:t>говорил».</w:t>
      </w:r>
      <w:r>
        <w:rPr>
          <w:spacing w:val="-8"/>
          <w:sz w:val="19"/>
        </w:rPr>
        <w:t> </w:t>
      </w:r>
      <w:r>
        <w:rPr>
          <w:sz w:val="19"/>
        </w:rPr>
        <w:t>Царь</w:t>
      </w:r>
      <w:r>
        <w:rPr>
          <w:spacing w:val="-8"/>
          <w:sz w:val="19"/>
        </w:rPr>
        <w:t> </w:t>
      </w:r>
      <w:r>
        <w:rPr>
          <w:sz w:val="19"/>
        </w:rPr>
        <w:t>велел</w:t>
      </w:r>
      <w:r>
        <w:rPr>
          <w:spacing w:val="-8"/>
          <w:sz w:val="19"/>
        </w:rPr>
        <w:t> </w:t>
      </w:r>
      <w:r>
        <w:rPr>
          <w:sz w:val="19"/>
        </w:rPr>
        <w:t>поселить</w:t>
      </w:r>
      <w:r>
        <w:rPr>
          <w:spacing w:val="-8"/>
          <w:sz w:val="19"/>
        </w:rPr>
        <w:t> </w:t>
      </w:r>
      <w:r>
        <w:rPr>
          <w:sz w:val="19"/>
        </w:rPr>
        <w:t>его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Кремле,</w:t>
      </w:r>
      <w:r>
        <w:rPr>
          <w:spacing w:val="-8"/>
          <w:sz w:val="19"/>
        </w:rPr>
        <w:t> </w:t>
      </w:r>
      <w:r>
        <w:rPr>
          <w:sz w:val="19"/>
        </w:rPr>
        <w:t>на</w:t>
      </w:r>
      <w:r>
        <w:rPr>
          <w:spacing w:val="-8"/>
          <w:sz w:val="19"/>
        </w:rPr>
        <w:t> </w:t>
      </w:r>
      <w:r>
        <w:rPr>
          <w:sz w:val="19"/>
        </w:rPr>
        <w:t>подворье</w:t>
      </w:r>
      <w:r>
        <w:rPr>
          <w:spacing w:val="-8"/>
          <w:sz w:val="19"/>
        </w:rPr>
        <w:t> </w:t>
      </w:r>
      <w:r>
        <w:rPr>
          <w:sz w:val="19"/>
        </w:rPr>
        <w:t>Новодевичьего</w:t>
      </w:r>
      <w:r>
        <w:rPr>
          <w:spacing w:val="-8"/>
          <w:sz w:val="19"/>
        </w:rPr>
        <w:t> </w:t>
      </w:r>
      <w:r>
        <w:rPr>
          <w:sz w:val="19"/>
        </w:rPr>
        <w:t>мона- стыря,</w:t>
      </w:r>
      <w:r>
        <w:rPr>
          <w:spacing w:val="-14"/>
          <w:sz w:val="19"/>
        </w:rPr>
        <w:t> </w:t>
      </w:r>
      <w:r>
        <w:rPr>
          <w:sz w:val="19"/>
        </w:rPr>
        <w:t>и,</w:t>
      </w:r>
      <w:r>
        <w:rPr>
          <w:spacing w:val="-13"/>
          <w:sz w:val="19"/>
        </w:rPr>
        <w:t> </w:t>
      </w:r>
      <w:r>
        <w:rPr>
          <w:sz w:val="19"/>
        </w:rPr>
        <w:t>проходя</w:t>
      </w:r>
      <w:r>
        <w:rPr>
          <w:spacing w:val="-13"/>
          <w:sz w:val="19"/>
        </w:rPr>
        <w:t> </w:t>
      </w:r>
      <w:r>
        <w:rPr>
          <w:sz w:val="19"/>
        </w:rPr>
        <w:t>мимо</w:t>
      </w:r>
      <w:r>
        <w:rPr>
          <w:spacing w:val="-13"/>
          <w:sz w:val="19"/>
        </w:rPr>
        <w:t> </w:t>
      </w:r>
      <w:r>
        <w:rPr>
          <w:sz w:val="19"/>
        </w:rPr>
        <w:t>протопопова</w:t>
      </w:r>
      <w:r>
        <w:rPr>
          <w:spacing w:val="-13"/>
          <w:sz w:val="19"/>
        </w:rPr>
        <w:t> </w:t>
      </w:r>
      <w:r>
        <w:rPr>
          <w:sz w:val="19"/>
        </w:rPr>
        <w:t>двора,</w:t>
      </w:r>
      <w:r>
        <w:rPr>
          <w:spacing w:val="-14"/>
          <w:sz w:val="19"/>
        </w:rPr>
        <w:t> </w:t>
      </w:r>
      <w:r>
        <w:rPr>
          <w:sz w:val="19"/>
        </w:rPr>
        <w:t>неизменно</w:t>
      </w:r>
      <w:r>
        <w:rPr>
          <w:spacing w:val="-13"/>
          <w:sz w:val="19"/>
        </w:rPr>
        <w:t> </w:t>
      </w:r>
      <w:r>
        <w:rPr>
          <w:sz w:val="19"/>
        </w:rPr>
        <w:t>кланялся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просил</w:t>
      </w:r>
      <w:r>
        <w:rPr>
          <w:spacing w:val="-13"/>
          <w:sz w:val="19"/>
        </w:rPr>
        <w:t> </w:t>
      </w:r>
      <w:r>
        <w:rPr>
          <w:sz w:val="19"/>
        </w:rPr>
        <w:t>благосло- вения. Протопопу предлагали место царёва духовника, справщика книг, любую другую должность при условии его примирения с реформированной церковью. </w:t>
      </w:r>
      <w:r>
        <w:rPr>
          <w:sz w:val="19"/>
        </w:rPr>
        <w:t>Но как раз на последнее рассчитывать и не приходилось.</w:t>
      </w:r>
    </w:p>
    <w:p>
      <w:pPr>
        <w:spacing w:line="216" w:lineRule="auto" w:before="3"/>
        <w:ind w:left="793" w:right="791" w:firstLine="340"/>
        <w:jc w:val="both"/>
        <w:rPr>
          <w:sz w:val="19"/>
        </w:rPr>
      </w:pPr>
      <w:r>
        <w:rPr>
          <w:sz w:val="19"/>
        </w:rPr>
        <w:t>Г) </w:t>
      </w:r>
      <w:r>
        <w:rPr>
          <w:rFonts w:ascii="Book Antiqua" w:hAnsi="Book Antiqua"/>
          <w:b/>
          <w:sz w:val="19"/>
        </w:rPr>
        <w:t>Н.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b/>
          <w:sz w:val="19"/>
        </w:rPr>
        <w:t>Карамзин. </w:t>
      </w:r>
      <w:r>
        <w:rPr>
          <w:sz w:val="19"/>
        </w:rPr>
        <w:t>Приятной наружности, добродушный, новый царь был </w:t>
      </w:r>
      <w:r>
        <w:rPr>
          <w:sz w:val="19"/>
        </w:rPr>
        <w:t>бла- гочестив. Любил охоту, лето почти постоянно проводил в селе Коломенском, где</w:t>
      </w:r>
      <w:r>
        <w:rPr>
          <w:spacing w:val="40"/>
          <w:sz w:val="19"/>
        </w:rPr>
        <w:t> </w:t>
      </w:r>
      <w:r>
        <w:rPr>
          <w:sz w:val="19"/>
        </w:rPr>
        <w:t>без конца строил и перестраивал свой деревянный дворец.</w:t>
      </w:r>
    </w:p>
    <w:p>
      <w:pPr>
        <w:spacing w:before="63"/>
        <w:ind w:left="1190" w:right="0" w:firstLine="0"/>
        <w:jc w:val="both"/>
        <w:rPr>
          <w:rFonts w:ascii="Tahoma" w:hAnsi="Tahoma"/>
          <w:sz w:val="19"/>
        </w:rPr>
      </w:pPr>
      <w:r>
        <w:rPr/>
        <w:pict>
          <v:group style="position:absolute;margin-left:39.685001pt;margin-top:4.019837pt;width:12.8pt;height:12.35pt;mso-position-horizontal-relative:page;mso-position-vertical-relative:paragraph;z-index:16001536" id="docshapegroup2918" coordorigin="794,80" coordsize="256,247">
            <v:rect style="position:absolute;left:793;top:83;width:256;height:227" id="docshape2919" filled="true" fillcolor="#db413f" stroked="false">
              <v:fill type="solid"/>
            </v:rect>
            <v:shape style="position:absolute;left:793;top:80;width:256;height:247" type="#_x0000_t202" id="docshape2920" filled="false" stroked="false">
              <v:textbox inset="0,0,0,0">
                <w:txbxContent>
                  <w:p>
                    <w:pPr>
                      <w:spacing w:line="244" w:lineRule="exact" w:before="3"/>
                      <w:ind w:left="3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20"/>
                      </w:rPr>
                      <w:t>23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ahoma" w:hAnsi="Tahoma"/>
          <w:w w:val="95"/>
          <w:sz w:val="19"/>
        </w:rPr>
        <w:t>Рассмотрите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w w:val="95"/>
          <w:sz w:val="19"/>
        </w:rPr>
        <w:t>картину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w w:val="95"/>
          <w:sz w:val="19"/>
        </w:rPr>
        <w:t>М.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w w:val="95"/>
          <w:sz w:val="19"/>
        </w:rPr>
        <w:t>Дерегуса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w w:val="95"/>
          <w:sz w:val="19"/>
        </w:rPr>
        <w:t>«Переяславская</w:t>
      </w:r>
      <w:r>
        <w:rPr>
          <w:rFonts w:ascii="Tahoma" w:hAnsi="Tahoma"/>
          <w:spacing w:val="14"/>
          <w:sz w:val="19"/>
        </w:rPr>
        <w:t> </w:t>
      </w:r>
      <w:r>
        <w:rPr>
          <w:rFonts w:ascii="Tahoma" w:hAnsi="Tahoma"/>
          <w:w w:val="95"/>
          <w:sz w:val="19"/>
        </w:rPr>
        <w:t>рада»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w w:val="95"/>
          <w:sz w:val="19"/>
        </w:rPr>
        <w:t>и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w w:val="95"/>
          <w:sz w:val="19"/>
        </w:rPr>
        <w:t>выполните</w:t>
      </w:r>
      <w:r>
        <w:rPr>
          <w:rFonts w:ascii="Tahoma" w:hAnsi="Tahoma"/>
          <w:spacing w:val="15"/>
          <w:sz w:val="19"/>
        </w:rPr>
        <w:t> </w:t>
      </w:r>
      <w:r>
        <w:rPr>
          <w:rFonts w:ascii="Tahoma" w:hAnsi="Tahoma"/>
          <w:spacing w:val="-2"/>
          <w:w w:val="95"/>
          <w:sz w:val="19"/>
        </w:rPr>
        <w:t>задание.</w:t>
      </w:r>
    </w:p>
    <w:p>
      <w:pPr>
        <w:spacing w:line="220" w:lineRule="auto" w:before="109"/>
        <w:ind w:left="1133" w:right="791" w:firstLine="0"/>
        <w:jc w:val="both"/>
        <w:rPr>
          <w:rFonts w:ascii="Tahoma" w:hAnsi="Tahoma"/>
          <w:sz w:val="19"/>
        </w:rPr>
      </w:pPr>
      <w:r>
        <w:rPr/>
        <w:pict>
          <v:rect style="position:absolute;margin-left:45.354pt;margin-top:8.525569pt;width:5.669pt;height:5.669pt;mso-position-horizontal-relative:page;mso-position-vertical-relative:paragraph;z-index:16002048" id="docshape2921" filled="true" fillcolor="#db413f" stroked="false">
            <v:fill type="solid"/>
            <w10:wrap type="none"/>
          </v:rect>
        </w:pict>
      </w:r>
      <w:r>
        <w:rPr>
          <w:rFonts w:ascii="Tahoma" w:hAnsi="Tahoma"/>
          <w:w w:val="95"/>
          <w:sz w:val="19"/>
        </w:rPr>
        <w:t>Укажите не менее двух непосредственных причин события, отражённого на картине. </w:t>
      </w:r>
      <w:r>
        <w:rPr>
          <w:rFonts w:ascii="Tahoma" w:hAnsi="Tahoma"/>
          <w:sz w:val="19"/>
        </w:rPr>
        <w:t>К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каким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последствиям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оно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привело?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Сформулируйте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не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менее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двух</w:t>
      </w:r>
      <w:r>
        <w:rPr>
          <w:rFonts w:ascii="Tahoma" w:hAnsi="Tahoma"/>
          <w:spacing w:val="-1"/>
          <w:sz w:val="19"/>
        </w:rPr>
        <w:t> </w:t>
      </w:r>
      <w:r>
        <w:rPr>
          <w:rFonts w:ascii="Tahoma" w:hAnsi="Tahoma"/>
          <w:sz w:val="19"/>
        </w:rPr>
        <w:t>положений.</w:t>
      </w:r>
    </w:p>
    <w:p>
      <w:pPr>
        <w:spacing w:after="0" w:line="220" w:lineRule="auto"/>
        <w:jc w:val="both"/>
        <w:rPr>
          <w:rFonts w:ascii="Tahoma" w:hAnsi="Tahoma"/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6"/>
        <w:rPr>
          <w:rFonts w:ascii="Tahoma"/>
          <w:sz w:val="17"/>
        </w:rPr>
      </w:pPr>
    </w:p>
    <w:p>
      <w:pPr>
        <w:pStyle w:val="BodyText"/>
        <w:ind w:left="1117"/>
        <w:rPr>
          <w:rFonts w:ascii="Tahoma"/>
        </w:rPr>
      </w:pPr>
      <w:r>
        <w:rPr>
          <w:rFonts w:ascii="Tahoma"/>
        </w:rPr>
        <w:pict>
          <v:group style="width:347.4pt;height:213.85pt;mso-position-horizontal-relative:char;mso-position-vertical-relative:line" id="docshapegroup2922" coordorigin="0,0" coordsize="6948,4277">
            <v:rect style="position:absolute;left:0;top:0;width:6948;height:4277" id="docshape2923" filled="true" fillcolor="#000000" stroked="false">
              <v:fill opacity="32768f" type="solid"/>
            </v:rect>
            <v:shape style="position:absolute;left:72;top:72;width:6805;height:4132" type="#_x0000_t75" id="docshape2924" stroked="false">
              <v:imagedata r:id="rId565" o:title=""/>
            </v:shape>
            <v:rect style="position:absolute;left:72;top:72;width:6805;height:4132" id="docshape2925" filled="false" stroked="true" strokeweight="1pt" strokecolor="#ffffff">
              <v:stroke dashstyle="solid"/>
            </v:rect>
          </v:group>
        </w:pict>
      </w:r>
      <w:r>
        <w:rPr>
          <w:rFonts w:ascii="Tahoma"/>
        </w:rPr>
      </w:r>
    </w:p>
    <w:p>
      <w:pPr>
        <w:pStyle w:val="BodyText"/>
        <w:spacing w:before="10"/>
        <w:rPr>
          <w:rFonts w:ascii="Tahoma"/>
          <w:sz w:val="12"/>
        </w:rPr>
      </w:pPr>
    </w:p>
    <w:p>
      <w:pPr>
        <w:spacing w:line="192" w:lineRule="auto" w:before="125"/>
        <w:ind w:left="1190" w:right="791" w:hanging="397"/>
        <w:jc w:val="left"/>
        <w:rPr>
          <w:rFonts w:ascii="Tahoma" w:hAnsi="Tahoma"/>
          <w:sz w:val="19"/>
        </w:rPr>
      </w:pPr>
      <w:r>
        <w:rPr>
          <w:rFonts w:ascii="Calibri" w:hAnsi="Calibri"/>
          <w:b/>
          <w:color w:val="FFFFFF"/>
          <w:position w:val="-1"/>
          <w:sz w:val="20"/>
          <w:shd w:fill="DB413F" w:color="auto" w:val="clear"/>
        </w:rPr>
        <w:t>24</w:t>
      </w:r>
      <w:r>
        <w:rPr>
          <w:rFonts w:ascii="Calibri" w:hAnsi="Calibri"/>
          <w:b/>
          <w:color w:val="FFFFFF"/>
          <w:spacing w:val="80"/>
          <w:position w:val="-1"/>
          <w:sz w:val="20"/>
        </w:rPr>
        <w:t> </w:t>
      </w:r>
      <w:r>
        <w:rPr>
          <w:rFonts w:ascii="Tahoma" w:hAnsi="Tahoma"/>
          <w:color w:val="000000"/>
          <w:sz w:val="19"/>
        </w:rPr>
        <w:t>Прочитайте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отрывок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из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книги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военного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историка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Е.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Разина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«История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военного</w:t>
      </w:r>
      <w:r>
        <w:rPr>
          <w:rFonts w:ascii="Tahoma" w:hAnsi="Tahoma"/>
          <w:color w:val="000000"/>
          <w:spacing w:val="-8"/>
          <w:sz w:val="19"/>
        </w:rPr>
        <w:t> </w:t>
      </w:r>
      <w:r>
        <w:rPr>
          <w:rFonts w:ascii="Tahoma" w:hAnsi="Tahoma"/>
          <w:color w:val="000000"/>
          <w:sz w:val="19"/>
        </w:rPr>
        <w:t>ис-</w:t>
      </w:r>
      <w:r>
        <w:rPr>
          <w:rFonts w:ascii="Tahoma" w:hAnsi="Tahoma"/>
          <w:color w:val="000000"/>
          <w:sz w:val="19"/>
        </w:rPr>
        <w:t> кусства»,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ответьте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на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вопросы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и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выполните</w:t>
      </w:r>
      <w:r>
        <w:rPr>
          <w:rFonts w:ascii="Tahoma" w:hAnsi="Tahoma"/>
          <w:color w:val="000000"/>
          <w:spacing w:val="-5"/>
          <w:sz w:val="19"/>
        </w:rPr>
        <w:t> </w:t>
      </w:r>
      <w:r>
        <w:rPr>
          <w:rFonts w:ascii="Tahoma" w:hAnsi="Tahoma"/>
          <w:color w:val="000000"/>
          <w:sz w:val="19"/>
        </w:rPr>
        <w:t>задание.</w:t>
      </w:r>
    </w:p>
    <w:p>
      <w:pPr>
        <w:spacing w:line="220" w:lineRule="auto" w:before="90"/>
        <w:ind w:left="793" w:right="791" w:firstLine="340"/>
        <w:jc w:val="both"/>
        <w:rPr>
          <w:sz w:val="19"/>
        </w:rPr>
      </w:pPr>
      <w:r>
        <w:rPr>
          <w:sz w:val="19"/>
        </w:rPr>
        <w:t>В</w:t>
      </w:r>
      <w:r>
        <w:rPr>
          <w:spacing w:val="18"/>
          <w:sz w:val="19"/>
        </w:rPr>
        <w:t> </w:t>
      </w:r>
      <w:r>
        <w:rPr>
          <w:sz w:val="19"/>
        </w:rPr>
        <w:t>1635</w:t>
      </w:r>
      <w:r>
        <w:rPr>
          <w:spacing w:val="17"/>
          <w:sz w:val="19"/>
        </w:rPr>
        <w:t> </w:t>
      </w:r>
      <w:r>
        <w:rPr>
          <w:sz w:val="19"/>
        </w:rPr>
        <w:t>г.,</w:t>
      </w:r>
      <w:r>
        <w:rPr>
          <w:spacing w:val="18"/>
          <w:sz w:val="19"/>
        </w:rPr>
        <w:t> </w:t>
      </w:r>
      <w:r>
        <w:rPr>
          <w:sz w:val="19"/>
        </w:rPr>
        <w:t>учтя</w:t>
      </w:r>
      <w:r>
        <w:rPr>
          <w:spacing w:val="17"/>
          <w:sz w:val="19"/>
        </w:rPr>
        <w:t> </w:t>
      </w:r>
      <w:r>
        <w:rPr>
          <w:sz w:val="19"/>
        </w:rPr>
        <w:t>уроки</w:t>
      </w:r>
      <w:r>
        <w:rPr>
          <w:spacing w:val="18"/>
          <w:sz w:val="19"/>
        </w:rPr>
        <w:t> </w:t>
      </w:r>
      <w:r>
        <w:rPr>
          <w:sz w:val="19"/>
        </w:rPr>
        <w:t>войны,</w:t>
      </w:r>
      <w:r>
        <w:rPr>
          <w:spacing w:val="17"/>
          <w:sz w:val="19"/>
        </w:rPr>
        <w:t> </w:t>
      </w:r>
      <w:r>
        <w:rPr>
          <w:sz w:val="19"/>
        </w:rPr>
        <w:t>правительство</w:t>
      </w:r>
      <w:r>
        <w:rPr>
          <w:spacing w:val="18"/>
          <w:sz w:val="19"/>
        </w:rPr>
        <w:t> </w:t>
      </w:r>
      <w:r>
        <w:rPr>
          <w:sz w:val="19"/>
        </w:rPr>
        <w:t>Русского</w:t>
      </w:r>
      <w:r>
        <w:rPr>
          <w:spacing w:val="17"/>
          <w:sz w:val="19"/>
        </w:rPr>
        <w:t> </w:t>
      </w:r>
      <w:r>
        <w:rPr>
          <w:sz w:val="19"/>
        </w:rPr>
        <w:t>государства</w:t>
      </w:r>
      <w:r>
        <w:rPr>
          <w:spacing w:val="18"/>
          <w:sz w:val="19"/>
        </w:rPr>
        <w:t> </w:t>
      </w:r>
      <w:r>
        <w:rPr>
          <w:sz w:val="19"/>
        </w:rPr>
        <w:t>приступило </w:t>
      </w:r>
      <w:r>
        <w:rPr>
          <w:w w:val="95"/>
          <w:sz w:val="19"/>
        </w:rPr>
        <w:t>к развёртыванию крупных оборонительных работ с целью укрепления южной </w:t>
      </w:r>
      <w:r>
        <w:rPr>
          <w:w w:val="95"/>
          <w:sz w:val="19"/>
        </w:rPr>
        <w:t>грани- </w:t>
      </w:r>
      <w:r>
        <w:rPr>
          <w:sz w:val="19"/>
        </w:rPr>
        <w:t>цы. Оборонительное строительство затянулось на несколько десятилетий.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w w:val="95"/>
          <w:sz w:val="19"/>
        </w:rPr>
        <w:t>Прежде всего восстанавливалась и совершенствовалась «Черта», сооружённая на </w:t>
      </w:r>
      <w:r>
        <w:rPr>
          <w:sz w:val="19"/>
        </w:rPr>
        <w:t>подступах к р. Оке и состоявшая из 12 «засек»…</w:t>
      </w:r>
    </w:p>
    <w:p>
      <w:pPr>
        <w:spacing w:line="220" w:lineRule="auto" w:before="0"/>
        <w:ind w:left="793" w:right="790" w:firstLine="340"/>
        <w:jc w:val="both"/>
        <w:rPr>
          <w:sz w:val="19"/>
        </w:rPr>
      </w:pPr>
      <w:r>
        <w:rPr>
          <w:w w:val="95"/>
          <w:sz w:val="19"/>
        </w:rPr>
        <w:t>Общее протяжение «Черты» превышало тысячу километров. «Черта» была собра- </w:t>
      </w:r>
      <w:r>
        <w:rPr>
          <w:sz w:val="19"/>
        </w:rPr>
        <w:t>на</w:t>
      </w:r>
      <w:r>
        <w:rPr>
          <w:spacing w:val="-8"/>
          <w:sz w:val="19"/>
        </w:rPr>
        <w:t> </w:t>
      </w:r>
      <w:r>
        <w:rPr>
          <w:sz w:val="19"/>
        </w:rPr>
        <w:t>из</w:t>
      </w:r>
      <w:r>
        <w:rPr>
          <w:spacing w:val="-8"/>
          <w:sz w:val="19"/>
        </w:rPr>
        <w:t> </w:t>
      </w:r>
      <w:r>
        <w:rPr>
          <w:sz w:val="19"/>
        </w:rPr>
        <w:t>участков</w:t>
      </w:r>
      <w:r>
        <w:rPr>
          <w:spacing w:val="-8"/>
          <w:sz w:val="19"/>
        </w:rPr>
        <w:t> </w:t>
      </w:r>
      <w:r>
        <w:rPr>
          <w:sz w:val="19"/>
        </w:rPr>
        <w:t>или</w:t>
      </w:r>
      <w:r>
        <w:rPr>
          <w:spacing w:val="-8"/>
          <w:sz w:val="19"/>
        </w:rPr>
        <w:t> </w:t>
      </w:r>
      <w:r>
        <w:rPr>
          <w:sz w:val="19"/>
        </w:rPr>
        <w:t>полос</w:t>
      </w:r>
      <w:r>
        <w:rPr>
          <w:spacing w:val="-8"/>
          <w:sz w:val="19"/>
        </w:rPr>
        <w:t> </w:t>
      </w:r>
      <w:r>
        <w:rPr>
          <w:sz w:val="19"/>
        </w:rPr>
        <w:t>естественных</w:t>
      </w:r>
      <w:r>
        <w:rPr>
          <w:spacing w:val="-8"/>
          <w:sz w:val="19"/>
        </w:rPr>
        <w:t> </w:t>
      </w:r>
      <w:r>
        <w:rPr>
          <w:sz w:val="19"/>
        </w:rPr>
        <w:t>заграждений:</w:t>
      </w:r>
      <w:r>
        <w:rPr>
          <w:spacing w:val="-8"/>
          <w:sz w:val="19"/>
        </w:rPr>
        <w:t> </w:t>
      </w:r>
      <w:r>
        <w:rPr>
          <w:sz w:val="19"/>
        </w:rPr>
        <w:t>рек,</w:t>
      </w:r>
      <w:r>
        <w:rPr>
          <w:spacing w:val="-8"/>
          <w:sz w:val="19"/>
        </w:rPr>
        <w:t> </w:t>
      </w:r>
      <w:r>
        <w:rPr>
          <w:sz w:val="19"/>
        </w:rPr>
        <w:t>лесов,</w:t>
      </w:r>
      <w:r>
        <w:rPr>
          <w:spacing w:val="-8"/>
          <w:sz w:val="19"/>
        </w:rPr>
        <w:t> </w:t>
      </w:r>
      <w:r>
        <w:rPr>
          <w:sz w:val="19"/>
        </w:rPr>
        <w:t>болот,</w:t>
      </w:r>
      <w:r>
        <w:rPr>
          <w:spacing w:val="-8"/>
          <w:sz w:val="19"/>
        </w:rPr>
        <w:t> </w:t>
      </w:r>
      <w:r>
        <w:rPr>
          <w:sz w:val="19"/>
        </w:rPr>
        <w:t>озёр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овра- гов, которые в опасных местах были дополнены и сцеплены между собой </w:t>
      </w:r>
      <w:r>
        <w:rPr>
          <w:sz w:val="19"/>
        </w:rPr>
        <w:t>искус- ственными сооружениями — лесными завалами или засеками, валами, рвами, надолбами,</w:t>
      </w:r>
      <w:r>
        <w:rPr>
          <w:spacing w:val="-10"/>
          <w:sz w:val="19"/>
        </w:rPr>
        <w:t> </w:t>
      </w:r>
      <w:r>
        <w:rPr>
          <w:sz w:val="19"/>
        </w:rPr>
        <w:t>частоколами,</w:t>
      </w:r>
      <w:r>
        <w:rPr>
          <w:spacing w:val="-10"/>
          <w:sz w:val="19"/>
        </w:rPr>
        <w:t> </w:t>
      </w:r>
      <w:r>
        <w:rPr>
          <w:sz w:val="19"/>
        </w:rPr>
        <w:t>острогами,</w:t>
      </w:r>
      <w:r>
        <w:rPr>
          <w:spacing w:val="-10"/>
          <w:sz w:val="19"/>
        </w:rPr>
        <w:t> </w:t>
      </w:r>
      <w:r>
        <w:rPr>
          <w:sz w:val="19"/>
        </w:rPr>
        <w:t>кольём,</w:t>
      </w:r>
      <w:r>
        <w:rPr>
          <w:spacing w:val="-10"/>
          <w:sz w:val="19"/>
        </w:rPr>
        <w:t> </w:t>
      </w:r>
      <w:r>
        <w:rPr>
          <w:sz w:val="19"/>
        </w:rPr>
        <w:t>набитым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дно</w:t>
      </w:r>
      <w:r>
        <w:rPr>
          <w:spacing w:val="-10"/>
          <w:sz w:val="19"/>
        </w:rPr>
        <w:t> </w:t>
      </w:r>
      <w:r>
        <w:rPr>
          <w:sz w:val="19"/>
        </w:rPr>
        <w:t>реки,</w:t>
      </w:r>
      <w:r>
        <w:rPr>
          <w:spacing w:val="-10"/>
          <w:sz w:val="19"/>
        </w:rPr>
        <w:t> </w:t>
      </w:r>
      <w:r>
        <w:rPr>
          <w:sz w:val="19"/>
        </w:rPr>
        <w:t>«плавными</w:t>
      </w:r>
      <w:r>
        <w:rPr>
          <w:spacing w:val="-10"/>
          <w:sz w:val="19"/>
        </w:rPr>
        <w:t> </w:t>
      </w:r>
      <w:r>
        <w:rPr>
          <w:sz w:val="19"/>
        </w:rPr>
        <w:t>брёв- нами</w:t>
      </w:r>
      <w:r>
        <w:rPr>
          <w:spacing w:val="-11"/>
          <w:sz w:val="19"/>
        </w:rPr>
        <w:t> </w:t>
      </w:r>
      <w:r>
        <w:rPr>
          <w:sz w:val="19"/>
        </w:rPr>
        <w:t>с</w:t>
      </w:r>
      <w:r>
        <w:rPr>
          <w:spacing w:val="-11"/>
          <w:sz w:val="19"/>
        </w:rPr>
        <w:t> </w:t>
      </w:r>
      <w:r>
        <w:rPr>
          <w:sz w:val="19"/>
        </w:rPr>
        <w:t>гвоздьём</w:t>
      </w:r>
      <w:r>
        <w:rPr>
          <w:spacing w:val="-11"/>
          <w:sz w:val="19"/>
        </w:rPr>
        <w:t> </w:t>
      </w:r>
      <w:r>
        <w:rPr>
          <w:sz w:val="19"/>
        </w:rPr>
        <w:t>дубовым</w:t>
      </w:r>
      <w:r>
        <w:rPr>
          <w:spacing w:val="-11"/>
          <w:sz w:val="19"/>
        </w:rPr>
        <w:t> </w:t>
      </w:r>
      <w:r>
        <w:rPr>
          <w:sz w:val="19"/>
        </w:rPr>
        <w:t>частым,</w:t>
      </w:r>
      <w:r>
        <w:rPr>
          <w:spacing w:val="-11"/>
          <w:sz w:val="19"/>
        </w:rPr>
        <w:t> </w:t>
      </w:r>
      <w:r>
        <w:rPr>
          <w:sz w:val="19"/>
        </w:rPr>
        <w:t>опущенными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воду</w:t>
      </w:r>
      <w:r>
        <w:rPr>
          <w:spacing w:val="-11"/>
          <w:sz w:val="19"/>
        </w:rPr>
        <w:t> </w:t>
      </w:r>
      <w:r>
        <w:rPr>
          <w:sz w:val="19"/>
        </w:rPr>
        <w:t>на</w:t>
      </w:r>
      <w:r>
        <w:rPr>
          <w:spacing w:val="-11"/>
          <w:sz w:val="19"/>
        </w:rPr>
        <w:t> </w:t>
      </w:r>
      <w:r>
        <w:rPr>
          <w:sz w:val="19"/>
        </w:rPr>
        <w:t>4</w:t>
      </w:r>
      <w:r>
        <w:rPr>
          <w:spacing w:val="-11"/>
          <w:sz w:val="19"/>
        </w:rPr>
        <w:t> </w:t>
      </w:r>
      <w:r>
        <w:rPr>
          <w:sz w:val="19"/>
        </w:rPr>
        <w:t>пяди».</w:t>
      </w:r>
      <w:r>
        <w:rPr>
          <w:spacing w:val="-11"/>
          <w:sz w:val="19"/>
        </w:rPr>
        <w:t> </w:t>
      </w:r>
      <w:r>
        <w:rPr>
          <w:sz w:val="19"/>
        </w:rPr>
        <w:t>На</w:t>
      </w:r>
      <w:r>
        <w:rPr>
          <w:spacing w:val="-11"/>
          <w:sz w:val="19"/>
        </w:rPr>
        <w:t> </w:t>
      </w:r>
      <w:r>
        <w:rPr>
          <w:sz w:val="19"/>
        </w:rPr>
        <w:t>шляхах</w:t>
      </w:r>
      <w:r>
        <w:rPr>
          <w:spacing w:val="-11"/>
          <w:sz w:val="19"/>
        </w:rPr>
        <w:t> </w:t>
      </w:r>
      <w:r>
        <w:rPr>
          <w:sz w:val="19"/>
        </w:rPr>
        <w:t>(боль- </w:t>
      </w:r>
      <w:r>
        <w:rPr>
          <w:w w:val="95"/>
          <w:sz w:val="19"/>
        </w:rPr>
        <w:t>ших дорогах) «сооружались деревянные и земляные форты с башнями, подъёмными мостами, острогами и частоколами, вооружённые, как правило, несколькими артил- </w:t>
      </w:r>
      <w:r>
        <w:rPr>
          <w:spacing w:val="-2"/>
          <w:sz w:val="19"/>
        </w:rPr>
        <w:t>лерийскими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орудиями,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пищалями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тюфяками,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рядами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надолб,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образующими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как </w:t>
      </w:r>
      <w:r>
        <w:rPr>
          <w:sz w:val="19"/>
        </w:rPr>
        <w:t>бы</w:t>
      </w:r>
      <w:r>
        <w:rPr>
          <w:spacing w:val="-9"/>
          <w:sz w:val="19"/>
        </w:rPr>
        <w:t> </w:t>
      </w:r>
      <w:r>
        <w:rPr>
          <w:sz w:val="19"/>
        </w:rPr>
        <w:t>воронку</w:t>
      </w:r>
      <w:r>
        <w:rPr>
          <w:spacing w:val="-9"/>
          <w:sz w:val="19"/>
        </w:rPr>
        <w:t> </w:t>
      </w:r>
      <w:r>
        <w:rPr>
          <w:sz w:val="19"/>
        </w:rPr>
        <w:t>при</w:t>
      </w:r>
      <w:r>
        <w:rPr>
          <w:spacing w:val="-9"/>
          <w:sz w:val="19"/>
        </w:rPr>
        <w:t> </w:t>
      </w:r>
      <w:r>
        <w:rPr>
          <w:sz w:val="19"/>
        </w:rPr>
        <w:t>приближении</w:t>
      </w:r>
      <w:r>
        <w:rPr>
          <w:spacing w:val="-9"/>
          <w:sz w:val="19"/>
        </w:rPr>
        <w:t> </w:t>
      </w:r>
      <w:r>
        <w:rPr>
          <w:sz w:val="19"/>
        </w:rPr>
        <w:t>к</w:t>
      </w:r>
      <w:r>
        <w:rPr>
          <w:spacing w:val="-9"/>
          <w:sz w:val="19"/>
        </w:rPr>
        <w:t> </w:t>
      </w:r>
      <w:r>
        <w:rPr>
          <w:sz w:val="19"/>
        </w:rPr>
        <w:t>главному</w:t>
      </w:r>
      <w:r>
        <w:rPr>
          <w:spacing w:val="-9"/>
          <w:sz w:val="19"/>
        </w:rPr>
        <w:t> </w:t>
      </w:r>
      <w:r>
        <w:rPr>
          <w:sz w:val="19"/>
        </w:rPr>
        <w:t>оборонительному</w:t>
      </w:r>
      <w:r>
        <w:rPr>
          <w:spacing w:val="-9"/>
          <w:sz w:val="19"/>
        </w:rPr>
        <w:t> </w:t>
      </w:r>
      <w:r>
        <w:rPr>
          <w:sz w:val="19"/>
        </w:rPr>
        <w:t>сооружению,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которую </w:t>
      </w:r>
      <w:r>
        <w:rPr>
          <w:w w:val="95"/>
          <w:sz w:val="19"/>
        </w:rPr>
        <w:t>неизбежно должна была устремляться конная атака неприятеля, встречавшая здесь </w:t>
      </w:r>
      <w:r>
        <w:rPr>
          <w:sz w:val="19"/>
        </w:rPr>
        <w:t>обстрел</w:t>
      </w:r>
      <w:r>
        <w:rPr>
          <w:spacing w:val="-9"/>
          <w:sz w:val="19"/>
        </w:rPr>
        <w:t> </w:t>
      </w:r>
      <w:r>
        <w:rPr>
          <w:sz w:val="19"/>
        </w:rPr>
        <w:t>дробовыми</w:t>
      </w:r>
      <w:r>
        <w:rPr>
          <w:spacing w:val="-9"/>
          <w:sz w:val="19"/>
        </w:rPr>
        <w:t> </w:t>
      </w:r>
      <w:r>
        <w:rPr>
          <w:sz w:val="19"/>
        </w:rPr>
        <w:t>тюфяками,</w:t>
      </w:r>
      <w:r>
        <w:rPr>
          <w:spacing w:val="-9"/>
          <w:sz w:val="19"/>
        </w:rPr>
        <w:t> </w:t>
      </w:r>
      <w:r>
        <w:rPr>
          <w:sz w:val="19"/>
        </w:rPr>
        <w:t>т.</w:t>
      </w:r>
      <w:r>
        <w:rPr>
          <w:spacing w:val="-9"/>
          <w:sz w:val="19"/>
        </w:rPr>
        <w:t> </w:t>
      </w:r>
      <w:r>
        <w:rPr>
          <w:sz w:val="19"/>
        </w:rPr>
        <w:t>е.</w:t>
      </w:r>
      <w:r>
        <w:rPr>
          <w:spacing w:val="-9"/>
          <w:sz w:val="19"/>
        </w:rPr>
        <w:t> </w:t>
      </w:r>
      <w:r>
        <w:rPr>
          <w:sz w:val="19"/>
        </w:rPr>
        <w:t>залпы</w:t>
      </w:r>
      <w:r>
        <w:rPr>
          <w:spacing w:val="-9"/>
          <w:sz w:val="19"/>
        </w:rPr>
        <w:t> </w:t>
      </w:r>
      <w:r>
        <w:rPr>
          <w:sz w:val="19"/>
        </w:rPr>
        <w:t>картечи».</w:t>
      </w:r>
      <w:r>
        <w:rPr>
          <w:spacing w:val="-9"/>
          <w:sz w:val="19"/>
        </w:rPr>
        <w:t> </w:t>
      </w:r>
      <w:r>
        <w:rPr>
          <w:sz w:val="19"/>
        </w:rPr>
        <w:t>Оборонительные</w:t>
      </w:r>
      <w:r>
        <w:rPr>
          <w:spacing w:val="-9"/>
          <w:sz w:val="19"/>
        </w:rPr>
        <w:t> </w:t>
      </w:r>
      <w:r>
        <w:rPr>
          <w:sz w:val="19"/>
        </w:rPr>
        <w:t>сооружения</w:t>
      </w:r>
      <w:r>
        <w:rPr>
          <w:spacing w:val="-9"/>
          <w:sz w:val="19"/>
        </w:rPr>
        <w:t> </w:t>
      </w:r>
      <w:r>
        <w:rPr>
          <w:sz w:val="19"/>
        </w:rPr>
        <w:t>в </w:t>
      </w:r>
      <w:r>
        <w:rPr>
          <w:w w:val="95"/>
          <w:sz w:val="19"/>
        </w:rPr>
        <w:t>воротах были направлены фронтами на юг и на север для отражения как вторгавше- </w:t>
      </w:r>
      <w:r>
        <w:rPr>
          <w:sz w:val="19"/>
        </w:rPr>
        <w:t>гося, так и уходившего врага.</w:t>
      </w:r>
    </w:p>
    <w:p>
      <w:pPr>
        <w:spacing w:line="220" w:lineRule="auto" w:before="0"/>
        <w:ind w:left="793" w:right="791" w:firstLine="340"/>
        <w:jc w:val="both"/>
        <w:rPr>
          <w:sz w:val="19"/>
        </w:rPr>
      </w:pPr>
      <w:r>
        <w:rPr>
          <w:sz w:val="19"/>
        </w:rPr>
        <w:t>Ширина «Черты» была весьма различной: от нескольких десятков метров там, где были только ров и вал или болото, до 40—60 км.</w:t>
      </w:r>
    </w:p>
    <w:p>
      <w:pPr>
        <w:pStyle w:val="ListParagraph"/>
        <w:numPr>
          <w:ilvl w:val="0"/>
          <w:numId w:val="139"/>
        </w:numPr>
        <w:tabs>
          <w:tab w:pos="1361" w:val="left" w:leader="none"/>
        </w:tabs>
        <w:spacing w:line="220" w:lineRule="auto" w:before="51" w:after="0"/>
        <w:ind w:left="1133" w:right="791" w:firstLine="0"/>
        <w:jc w:val="left"/>
        <w:rPr>
          <w:sz w:val="19"/>
        </w:rPr>
      </w:pPr>
      <w:r>
        <w:rPr/>
        <w:pict>
          <v:rect style="position:absolute;margin-left:45.354pt;margin-top:5.625264pt;width:5.669pt;height:5.669pt;mso-position-horizontal-relative:page;mso-position-vertical-relative:paragraph;z-index:16003072" id="docshape2926" filled="true" fillcolor="#db413f" stroked="false">
            <v:fill type="solid"/>
            <w10:wrap type="none"/>
          </v:rect>
        </w:pict>
      </w:r>
      <w:r>
        <w:rPr>
          <w:spacing w:val="-2"/>
          <w:sz w:val="19"/>
        </w:rPr>
        <w:t>Уроки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какой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войны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учла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власть?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чём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они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заключались?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2)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Опишите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устройство </w:t>
      </w:r>
      <w:r>
        <w:rPr>
          <w:sz w:val="19"/>
        </w:rPr>
        <w:t>засечной черты.</w:t>
      </w:r>
    </w:p>
    <w:p>
      <w:pPr>
        <w:spacing w:after="0" w:line="220" w:lineRule="auto"/>
        <w:jc w:val="left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rFonts w:ascii="Tahoma"/>
          <w:sz w:val="9"/>
        </w:rPr>
      </w:pPr>
    </w:p>
    <w:p>
      <w:pPr>
        <w:pStyle w:val="Heading5"/>
        <w:ind w:left="795"/>
      </w:pPr>
      <w:bookmarkStart w:name="_TOC_250003" w:id="5"/>
      <w:bookmarkEnd w:id="5"/>
      <w:r>
        <w:rPr>
          <w:color w:val="DB413F"/>
          <w:spacing w:val="7"/>
          <w:w w:val="80"/>
        </w:rPr>
        <w:t>ЗАКЛЮЧЕНИЕ</w:t>
      </w:r>
    </w:p>
    <w:p>
      <w:pPr>
        <w:pStyle w:val="BodyText"/>
        <w:spacing w:line="223" w:lineRule="auto" w:before="152"/>
        <w:ind w:left="793" w:right="791" w:firstLine="340"/>
        <w:jc w:val="both"/>
      </w:pPr>
      <w:r>
        <w:rPr>
          <w:spacing w:val="-4"/>
        </w:rPr>
        <w:t>В</w:t>
      </w:r>
      <w:r>
        <w:rPr>
          <w:spacing w:val="-5"/>
        </w:rPr>
        <w:t> </w:t>
      </w:r>
      <w:r>
        <w:rPr>
          <w:spacing w:val="-4"/>
        </w:rPr>
        <w:t>XVI—XVII</w:t>
      </w:r>
      <w:r>
        <w:rPr>
          <w:spacing w:val="-5"/>
        </w:rPr>
        <w:t> </w:t>
      </w:r>
      <w:r>
        <w:rPr>
          <w:spacing w:val="-4"/>
        </w:rPr>
        <w:t>вв.</w:t>
      </w:r>
      <w:r>
        <w:rPr>
          <w:spacing w:val="-5"/>
        </w:rPr>
        <w:t> </w:t>
      </w:r>
      <w:r>
        <w:rPr>
          <w:spacing w:val="-4"/>
        </w:rPr>
        <w:t>наша</w:t>
      </w:r>
      <w:r>
        <w:rPr>
          <w:spacing w:val="-5"/>
        </w:rPr>
        <w:t> </w:t>
      </w:r>
      <w:r>
        <w:rPr>
          <w:spacing w:val="-4"/>
        </w:rPr>
        <w:t>страна</w:t>
      </w:r>
      <w:r>
        <w:rPr>
          <w:spacing w:val="-5"/>
        </w:rPr>
        <w:t> </w:t>
      </w:r>
      <w:r>
        <w:rPr>
          <w:spacing w:val="-4"/>
        </w:rPr>
        <w:t>столкнулась</w:t>
      </w:r>
      <w:r>
        <w:rPr>
          <w:spacing w:val="-5"/>
        </w:rPr>
        <w:t> </w:t>
      </w:r>
      <w:r>
        <w:rPr>
          <w:spacing w:val="-4"/>
        </w:rPr>
        <w:t>с</w:t>
      </w:r>
      <w:r>
        <w:rPr>
          <w:spacing w:val="-5"/>
        </w:rPr>
        <w:t> </w:t>
      </w:r>
      <w:r>
        <w:rPr>
          <w:spacing w:val="-4"/>
        </w:rPr>
        <w:t>вызовами,</w:t>
      </w:r>
      <w:r>
        <w:rPr>
          <w:spacing w:val="-5"/>
        </w:rPr>
        <w:t> </w:t>
      </w:r>
      <w:r>
        <w:rPr>
          <w:spacing w:val="-4"/>
        </w:rPr>
        <w:t>различными</w:t>
      </w:r>
      <w:r>
        <w:rPr>
          <w:spacing w:val="-5"/>
        </w:rPr>
        <w:t> </w:t>
      </w:r>
      <w:r>
        <w:rPr>
          <w:spacing w:val="-4"/>
        </w:rPr>
        <w:t>по</w:t>
      </w:r>
      <w:r>
        <w:rPr>
          <w:spacing w:val="-5"/>
        </w:rPr>
        <w:t> </w:t>
      </w:r>
      <w:r>
        <w:rPr>
          <w:spacing w:val="-4"/>
        </w:rPr>
        <w:t>своему характеру,</w:t>
      </w:r>
      <w:r>
        <w:rPr>
          <w:spacing w:val="-10"/>
        </w:rPr>
        <w:t> </w:t>
      </w:r>
      <w:r>
        <w:rPr>
          <w:spacing w:val="-4"/>
        </w:rPr>
        <w:t>масштабам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важности.</w:t>
      </w:r>
      <w:r>
        <w:rPr>
          <w:spacing w:val="-10"/>
        </w:rPr>
        <w:t> </w:t>
      </w:r>
      <w:r>
        <w:rPr>
          <w:spacing w:val="-4"/>
        </w:rPr>
        <w:t>Среди</w:t>
      </w:r>
      <w:r>
        <w:rPr>
          <w:spacing w:val="-10"/>
        </w:rPr>
        <w:t> </w:t>
      </w:r>
      <w:r>
        <w:rPr>
          <w:spacing w:val="-4"/>
        </w:rPr>
        <w:t>них</w:t>
      </w:r>
      <w:r>
        <w:rPr>
          <w:spacing w:val="-10"/>
        </w:rPr>
        <w:t> </w:t>
      </w:r>
      <w:r>
        <w:rPr>
          <w:spacing w:val="-4"/>
        </w:rPr>
        <w:t>были</w:t>
      </w:r>
      <w:r>
        <w:rPr>
          <w:spacing w:val="-10"/>
        </w:rPr>
        <w:t> </w:t>
      </w:r>
      <w:r>
        <w:rPr>
          <w:spacing w:val="-4"/>
        </w:rPr>
        <w:t>вызовы</w:t>
      </w:r>
      <w:r>
        <w:rPr>
          <w:spacing w:val="-10"/>
        </w:rPr>
        <w:t> </w:t>
      </w:r>
      <w:r>
        <w:rPr>
          <w:spacing w:val="-4"/>
        </w:rPr>
        <w:t>уже</w:t>
      </w:r>
      <w:r>
        <w:rPr>
          <w:spacing w:val="-10"/>
        </w:rPr>
        <w:t> </w:t>
      </w:r>
      <w:r>
        <w:rPr>
          <w:spacing w:val="-4"/>
        </w:rPr>
        <w:t>знакомые,</w:t>
      </w:r>
      <w:r>
        <w:rPr>
          <w:spacing w:val="-9"/>
        </w:rPr>
        <w:t> </w:t>
      </w:r>
      <w:r>
        <w:rPr>
          <w:spacing w:val="-4"/>
        </w:rPr>
        <w:t>ответы на</w:t>
      </w:r>
      <w:r>
        <w:rPr>
          <w:spacing w:val="-5"/>
        </w:rPr>
        <w:t> </w:t>
      </w:r>
      <w:r>
        <w:rPr>
          <w:spacing w:val="-4"/>
        </w:rPr>
        <w:t>которые</w:t>
      </w:r>
      <w:r>
        <w:rPr>
          <w:spacing w:val="-5"/>
        </w:rPr>
        <w:t> </w:t>
      </w:r>
      <w:r>
        <w:rPr>
          <w:spacing w:val="-4"/>
        </w:rPr>
        <w:t>можно</w:t>
      </w:r>
      <w:r>
        <w:rPr>
          <w:spacing w:val="-5"/>
        </w:rPr>
        <w:t> </w:t>
      </w:r>
      <w:r>
        <w:rPr>
          <w:spacing w:val="-4"/>
        </w:rPr>
        <w:t>было</w:t>
      </w:r>
      <w:r>
        <w:rPr>
          <w:spacing w:val="-5"/>
        </w:rPr>
        <w:t> </w:t>
      </w:r>
      <w:r>
        <w:rPr>
          <w:spacing w:val="-4"/>
        </w:rPr>
        <w:t>искать,</w:t>
      </w:r>
      <w:r>
        <w:rPr>
          <w:spacing w:val="-5"/>
        </w:rPr>
        <w:t> </w:t>
      </w:r>
      <w:r>
        <w:rPr>
          <w:spacing w:val="-4"/>
        </w:rPr>
        <w:t>опираясь</w:t>
      </w:r>
      <w:r>
        <w:rPr>
          <w:spacing w:val="-5"/>
        </w:rPr>
        <w:t> </w:t>
      </w:r>
      <w:r>
        <w:rPr>
          <w:spacing w:val="-4"/>
        </w:rPr>
        <w:t>на</w:t>
      </w:r>
      <w:r>
        <w:rPr>
          <w:spacing w:val="-5"/>
        </w:rPr>
        <w:t> </w:t>
      </w:r>
      <w:r>
        <w:rPr>
          <w:spacing w:val="-4"/>
        </w:rPr>
        <w:t>прежний</w:t>
      </w:r>
      <w:r>
        <w:rPr>
          <w:spacing w:val="-5"/>
        </w:rPr>
        <w:t> </w:t>
      </w:r>
      <w:r>
        <w:rPr>
          <w:spacing w:val="-4"/>
        </w:rPr>
        <w:t>опыт.</w:t>
      </w:r>
      <w:r>
        <w:rPr>
          <w:spacing w:val="-5"/>
        </w:rPr>
        <w:t> </w:t>
      </w:r>
      <w:r>
        <w:rPr>
          <w:spacing w:val="-4"/>
        </w:rPr>
        <w:t>Но</w:t>
      </w:r>
      <w:r>
        <w:rPr>
          <w:spacing w:val="-5"/>
        </w:rPr>
        <w:t> </w:t>
      </w:r>
      <w:r>
        <w:rPr>
          <w:spacing w:val="-4"/>
        </w:rPr>
        <w:t>были</w:t>
      </w:r>
      <w:r>
        <w:rPr>
          <w:spacing w:val="-5"/>
        </w:rPr>
        <w:t> </w:t>
      </w:r>
      <w:r>
        <w:rPr>
          <w:spacing w:val="-4"/>
        </w:rPr>
        <w:t>и</w:t>
      </w:r>
      <w:r>
        <w:rPr>
          <w:spacing w:val="-5"/>
        </w:rPr>
        <w:t> </w:t>
      </w:r>
      <w:r>
        <w:rPr>
          <w:spacing w:val="-4"/>
        </w:rPr>
        <w:t>совершен- </w:t>
      </w:r>
      <w:r>
        <w:rPr/>
        <w:t>но</w:t>
      </w:r>
      <w:r>
        <w:rPr>
          <w:spacing w:val="-13"/>
        </w:rPr>
        <w:t> </w:t>
      </w:r>
      <w:r>
        <w:rPr/>
        <w:t>новые,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которыми</w:t>
      </w:r>
      <w:r>
        <w:rPr>
          <w:spacing w:val="-13"/>
        </w:rPr>
        <w:t> </w:t>
      </w:r>
      <w:r>
        <w:rPr/>
        <w:t>Россия</w:t>
      </w:r>
      <w:r>
        <w:rPr>
          <w:spacing w:val="-13"/>
        </w:rPr>
        <w:t> </w:t>
      </w:r>
      <w:r>
        <w:rPr/>
        <w:t>никогда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сталкивалась.</w:t>
      </w:r>
      <w:r>
        <w:rPr>
          <w:spacing w:val="-13"/>
        </w:rPr>
        <w:t> </w:t>
      </w:r>
      <w:r>
        <w:rPr/>
        <w:t>Были</w:t>
      </w:r>
      <w:r>
        <w:rPr>
          <w:spacing w:val="-13"/>
        </w:rPr>
        <w:t> </w:t>
      </w:r>
      <w:r>
        <w:rPr/>
        <w:t>вызовы,</w:t>
      </w:r>
      <w:r>
        <w:rPr>
          <w:spacing w:val="-13"/>
        </w:rPr>
        <w:t> </w:t>
      </w:r>
      <w:r>
        <w:rPr/>
        <w:t>требовав- </w:t>
      </w:r>
      <w:r>
        <w:rPr>
          <w:spacing w:val="-4"/>
        </w:rPr>
        <w:t>шие</w:t>
      </w:r>
      <w:r>
        <w:rPr>
          <w:spacing w:val="-10"/>
        </w:rPr>
        <w:t> </w:t>
      </w:r>
      <w:r>
        <w:rPr>
          <w:spacing w:val="-4"/>
        </w:rPr>
        <w:t>незамедлительного</w:t>
      </w:r>
      <w:r>
        <w:rPr>
          <w:spacing w:val="-10"/>
        </w:rPr>
        <w:t> </w:t>
      </w:r>
      <w:r>
        <w:rPr>
          <w:spacing w:val="-4"/>
        </w:rPr>
        <w:t>ответа,</w:t>
      </w:r>
      <w:r>
        <w:rPr>
          <w:spacing w:val="-10"/>
        </w:rPr>
        <w:t> </w:t>
      </w:r>
      <w:r>
        <w:rPr>
          <w:spacing w:val="-4"/>
        </w:rPr>
        <w:t>поскольку</w:t>
      </w:r>
      <w:r>
        <w:rPr>
          <w:spacing w:val="-10"/>
        </w:rPr>
        <w:t> </w:t>
      </w:r>
      <w:r>
        <w:rPr>
          <w:spacing w:val="-4"/>
        </w:rPr>
        <w:t>речь</w:t>
      </w:r>
      <w:r>
        <w:rPr>
          <w:spacing w:val="-10"/>
        </w:rPr>
        <w:t> </w:t>
      </w:r>
      <w:r>
        <w:rPr>
          <w:spacing w:val="-4"/>
        </w:rPr>
        <w:t>шла</w:t>
      </w:r>
      <w:r>
        <w:rPr>
          <w:spacing w:val="-10"/>
        </w:rPr>
        <w:t> </w:t>
      </w:r>
      <w:r>
        <w:rPr>
          <w:spacing w:val="-4"/>
        </w:rPr>
        <w:t>о</w:t>
      </w:r>
      <w:r>
        <w:rPr>
          <w:spacing w:val="-10"/>
        </w:rPr>
        <w:t> </w:t>
      </w:r>
      <w:r>
        <w:rPr>
          <w:spacing w:val="-4"/>
        </w:rPr>
        <w:t>независимости</w:t>
      </w:r>
      <w:r>
        <w:rPr>
          <w:spacing w:val="-10"/>
        </w:rPr>
        <w:t> </w:t>
      </w:r>
      <w:r>
        <w:rPr>
          <w:spacing w:val="-4"/>
        </w:rPr>
        <w:t>государства. </w:t>
      </w:r>
      <w:r>
        <w:rPr/>
        <w:t>Наконец,</w:t>
      </w:r>
      <w:r>
        <w:rPr>
          <w:spacing w:val="-4"/>
        </w:rPr>
        <w:t> </w:t>
      </w:r>
      <w:r>
        <w:rPr/>
        <w:t>страна</w:t>
      </w:r>
      <w:r>
        <w:rPr>
          <w:spacing w:val="-4"/>
        </w:rPr>
        <w:t> </w:t>
      </w:r>
      <w:r>
        <w:rPr/>
        <w:t>столкнулась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вызовами,</w:t>
      </w:r>
      <w:r>
        <w:rPr>
          <w:spacing w:val="-4"/>
        </w:rPr>
        <w:t> </w:t>
      </w:r>
      <w:r>
        <w:rPr/>
        <w:t>ответы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которые</w:t>
      </w:r>
      <w:r>
        <w:rPr>
          <w:spacing w:val="-4"/>
        </w:rPr>
        <w:t> </w:t>
      </w:r>
      <w:r>
        <w:rPr/>
        <w:t>следовало</w:t>
      </w:r>
      <w:r>
        <w:rPr>
          <w:spacing w:val="-4"/>
        </w:rPr>
        <w:t> </w:t>
      </w:r>
      <w:r>
        <w:rPr/>
        <w:t>давать в</w:t>
      </w:r>
      <w:r>
        <w:rPr>
          <w:spacing w:val="-14"/>
        </w:rPr>
        <w:t> </w:t>
      </w:r>
      <w:r>
        <w:rPr/>
        <w:t>продолжение</w:t>
      </w:r>
      <w:r>
        <w:rPr>
          <w:spacing w:val="-14"/>
        </w:rPr>
        <w:t> </w:t>
      </w:r>
      <w:r>
        <w:rPr/>
        <w:t>многих</w:t>
      </w:r>
      <w:r>
        <w:rPr>
          <w:spacing w:val="-14"/>
        </w:rPr>
        <w:t> </w:t>
      </w:r>
      <w:r>
        <w:rPr/>
        <w:t>лет</w:t>
      </w:r>
      <w:r>
        <w:rPr>
          <w:spacing w:val="-14"/>
        </w:rPr>
        <w:t> </w:t>
      </w:r>
      <w:r>
        <w:rPr/>
        <w:t>упорным</w:t>
      </w:r>
      <w:r>
        <w:rPr>
          <w:spacing w:val="-14"/>
        </w:rPr>
        <w:t> </w:t>
      </w:r>
      <w:r>
        <w:rPr/>
        <w:t>трудом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невероятным</w:t>
      </w:r>
      <w:r>
        <w:rPr>
          <w:spacing w:val="-14"/>
        </w:rPr>
        <w:t> </w:t>
      </w:r>
      <w:r>
        <w:rPr/>
        <w:t>терпением.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Опираясь на знания истории XVI—XVII вв., выделим наиболее важные исторические вызовы и те ответы, которые были на них даны.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XVI и особенно XVII века стали временем необычайно быстрого расшире- ния Российского государства. За короткий по историческим меркам период территория страны выросла в несколько раз, достигнув на востоке побережья Тихого, а на севере — Северного Ледовитого океанов. На юге знаменитые засечные черты продвинулись далеко вглубь Дикого поля, сильно ограничив возможности для набегов степняков. Даже на западе, где Россия граничила </w:t>
      </w:r>
      <w:r>
        <w:rPr/>
        <w:t>с</w:t>
      </w:r>
      <w:r>
        <w:rPr/>
        <w:t> Речью Посполитой, произошли важные перемены: были возвращены </w:t>
      </w:r>
      <w:r>
        <w:rPr/>
        <w:t>Смолен-</w:t>
      </w:r>
      <w:r>
        <w:rPr/>
        <w:t> ская и Чернигово-Северская земли. Началось воссоединение с Россией рус- ских земель, находящихся под гнётом Речи Посполитой. В состав государства вошли земли Малороссии на левом берегу Днепра и город Киев. Россия пре- вратилась в огромное государство, раскинувшееся на просторах Евразии.</w:t>
      </w:r>
    </w:p>
    <w:p>
      <w:pPr>
        <w:pStyle w:val="BodyText"/>
        <w:spacing w:line="223" w:lineRule="auto" w:before="4"/>
        <w:ind w:left="793" w:right="791" w:firstLine="340"/>
        <w:jc w:val="both"/>
      </w:pPr>
      <w:r>
        <w:rPr/>
        <w:t>Но именно это невиданное расширение границ оборачивалось серьёзными проблемами. Территорию можно было удержать лишь при условии её освое- </w:t>
      </w:r>
      <w:r>
        <w:rPr>
          <w:spacing w:val="-2"/>
        </w:rPr>
        <w:t>ния — государственного, хозяйственного, культурного. Заселение новых земель </w:t>
      </w:r>
      <w:r>
        <w:rPr/>
        <w:t>сильно отставало от роста территории. Вспомнив уроки истории, вы сможете найти</w:t>
      </w:r>
      <w:r>
        <w:rPr>
          <w:spacing w:val="-3"/>
        </w:rPr>
        <w:t> </w:t>
      </w:r>
      <w:r>
        <w:rPr/>
        <w:t>объяснение</w:t>
      </w:r>
      <w:r>
        <w:rPr>
          <w:spacing w:val="-3"/>
        </w:rPr>
        <w:t> </w:t>
      </w:r>
      <w:r>
        <w:rPr/>
        <w:t>этому:</w:t>
      </w:r>
      <w:r>
        <w:rPr>
          <w:spacing w:val="-3"/>
        </w:rPr>
        <w:t> </w:t>
      </w:r>
      <w:r>
        <w:rPr/>
        <w:t>среди</w:t>
      </w:r>
      <w:r>
        <w:rPr>
          <w:spacing w:val="-3"/>
        </w:rPr>
        <w:t> </w:t>
      </w:r>
      <w:r>
        <w:rPr/>
        <w:t>них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суровые</w:t>
      </w:r>
      <w:r>
        <w:rPr>
          <w:spacing w:val="-3"/>
        </w:rPr>
        <w:t> </w:t>
      </w:r>
      <w:r>
        <w:rPr/>
        <w:t>природно-географические</w:t>
      </w:r>
      <w:r>
        <w:rPr>
          <w:spacing w:val="-3"/>
        </w:rPr>
        <w:t> </w:t>
      </w:r>
      <w:r>
        <w:rPr/>
        <w:t>усло- вия,</w:t>
      </w:r>
      <w:r>
        <w:rPr>
          <w:spacing w:val="40"/>
        </w:rPr>
        <w:t> </w:t>
      </w:r>
      <w:r>
        <w:rPr/>
        <w:t>недостаток</w:t>
      </w:r>
      <w:r>
        <w:rPr>
          <w:spacing w:val="40"/>
        </w:rPr>
        <w:t> </w:t>
      </w:r>
      <w:r>
        <w:rPr/>
        <w:t>людских</w:t>
      </w:r>
      <w:r>
        <w:rPr>
          <w:spacing w:val="40"/>
        </w:rPr>
        <w:t> </w:t>
      </w:r>
      <w:r>
        <w:rPr/>
        <w:t>ресурсов,</w:t>
      </w:r>
      <w:r>
        <w:rPr>
          <w:spacing w:val="40"/>
        </w:rPr>
        <w:t> </w:t>
      </w:r>
      <w:r>
        <w:rPr/>
        <w:t>слабость</w:t>
      </w:r>
      <w:r>
        <w:rPr>
          <w:spacing w:val="40"/>
        </w:rPr>
        <w:t> </w:t>
      </w:r>
      <w:r>
        <w:rPr/>
        <w:t>экономики,</w:t>
      </w:r>
      <w:r>
        <w:rPr>
          <w:spacing w:val="40"/>
        </w:rPr>
        <w:t> </w:t>
      </w:r>
      <w:r>
        <w:rPr/>
        <w:t>крепостное</w:t>
      </w:r>
      <w:r>
        <w:rPr>
          <w:spacing w:val="40"/>
        </w:rPr>
        <w:t> </w:t>
      </w:r>
      <w:r>
        <w:rPr/>
        <w:t>право.</w:t>
      </w:r>
      <w:r>
        <w:rPr>
          <w:spacing w:val="40"/>
        </w:rPr>
        <w:t> </w:t>
      </w:r>
      <w:r>
        <w:rPr/>
        <w:t>И</w:t>
      </w:r>
      <w:r>
        <w:rPr>
          <w:spacing w:val="-8"/>
        </w:rPr>
        <w:t> </w:t>
      </w:r>
      <w:r>
        <w:rPr/>
        <w:t>всё</w:t>
      </w:r>
      <w:r>
        <w:rPr>
          <w:spacing w:val="-8"/>
        </w:rPr>
        <w:t> </w:t>
      </w:r>
      <w:r>
        <w:rPr/>
        <w:t>же</w:t>
      </w:r>
      <w:r>
        <w:rPr>
          <w:spacing w:val="-8"/>
        </w:rPr>
        <w:t> </w:t>
      </w:r>
      <w:r>
        <w:rPr/>
        <w:t>взгляните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карты</w:t>
      </w:r>
      <w:r>
        <w:rPr>
          <w:spacing w:val="-8"/>
        </w:rPr>
        <w:t> </w:t>
      </w:r>
      <w:r>
        <w:rPr/>
        <w:t>России</w:t>
      </w:r>
      <w:r>
        <w:rPr>
          <w:spacing w:val="-8"/>
        </w:rPr>
        <w:t> </w:t>
      </w:r>
      <w:r>
        <w:rPr/>
        <w:t>начала</w:t>
      </w:r>
      <w:r>
        <w:rPr>
          <w:spacing w:val="-8"/>
        </w:rPr>
        <w:t> </w:t>
      </w:r>
      <w:r>
        <w:rPr/>
        <w:t>XVI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конца</w:t>
      </w:r>
      <w:r>
        <w:rPr>
          <w:spacing w:val="-8"/>
        </w:rPr>
        <w:t> </w:t>
      </w:r>
      <w:r>
        <w:rPr/>
        <w:t>XVII</w:t>
      </w:r>
      <w:r>
        <w:rPr>
          <w:spacing w:val="-8"/>
        </w:rPr>
        <w:t> </w:t>
      </w:r>
      <w:r>
        <w:rPr/>
        <w:t>в.</w:t>
      </w:r>
      <w:r>
        <w:rPr>
          <w:spacing w:val="-8"/>
        </w:rPr>
        <w:t> </w:t>
      </w:r>
      <w:r>
        <w:rPr/>
        <w:t>Обратите</w:t>
      </w:r>
      <w:r>
        <w:rPr>
          <w:spacing w:val="-8"/>
        </w:rPr>
        <w:t> </w:t>
      </w:r>
      <w:r>
        <w:rPr/>
        <w:t>вни- мание на число городов, протяжённость торговых путей, посчитайте количе- ство ремёсел и ярмарок. Очевидны рост и всё ускоряющееся освоение про- странства. На новые земли устремлялся поток переселенцев. Вольная (народная)</w:t>
      </w:r>
      <w:r>
        <w:rPr>
          <w:spacing w:val="-1"/>
        </w:rPr>
        <w:t> </w:t>
      </w:r>
      <w:r>
        <w:rPr/>
        <w:t>колонизация</w:t>
      </w:r>
      <w:r>
        <w:rPr>
          <w:spacing w:val="-1"/>
        </w:rPr>
        <w:t> </w:t>
      </w:r>
      <w:r>
        <w:rPr/>
        <w:t>иногда</w:t>
      </w:r>
      <w:r>
        <w:rPr>
          <w:spacing w:val="-1"/>
        </w:rPr>
        <w:t> </w:t>
      </w:r>
      <w:r>
        <w:rPr/>
        <w:t>опережала</w:t>
      </w:r>
      <w:r>
        <w:rPr>
          <w:spacing w:val="-1"/>
        </w:rPr>
        <w:t> </w:t>
      </w:r>
      <w:r>
        <w:rPr/>
        <w:t>государственную,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чаще</w:t>
      </w:r>
      <w:r>
        <w:rPr>
          <w:spacing w:val="-1"/>
        </w:rPr>
        <w:t> </w:t>
      </w:r>
      <w:r>
        <w:rPr/>
        <w:t>всего</w:t>
      </w:r>
      <w:r>
        <w:rPr>
          <w:spacing w:val="-1"/>
        </w:rPr>
        <w:t> </w:t>
      </w:r>
      <w:r>
        <w:rPr/>
        <w:t>та и другая шли рядом. Конечно, в ходе освоения территорий происходили стол- кновения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местным</w:t>
      </w:r>
      <w:r>
        <w:rPr>
          <w:spacing w:val="-4"/>
        </w:rPr>
        <w:t> </w:t>
      </w:r>
      <w:r>
        <w:rPr/>
        <w:t>населением.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всё</w:t>
      </w:r>
      <w:r>
        <w:rPr>
          <w:spacing w:val="-4"/>
        </w:rPr>
        <w:t> </w:t>
      </w:r>
      <w:r>
        <w:rPr/>
        <w:t>же</w:t>
      </w:r>
      <w:r>
        <w:rPr>
          <w:spacing w:val="-4"/>
        </w:rPr>
        <w:t> </w:t>
      </w:r>
      <w:r>
        <w:rPr/>
        <w:t>преобладала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сила,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сотрудниче- ство, стремление к мирному сосуществованию. Немалая заслуга в этом про- стых крестьян-переселенцев, которым была чужда роль колонизаторов. Для России</w:t>
      </w:r>
      <w:r>
        <w:rPr>
          <w:spacing w:val="-14"/>
        </w:rPr>
        <w:t> </w:t>
      </w:r>
      <w:r>
        <w:rPr/>
        <w:t>были</w:t>
      </w:r>
      <w:r>
        <w:rPr>
          <w:spacing w:val="-14"/>
        </w:rPr>
        <w:t> </w:t>
      </w:r>
      <w:r>
        <w:rPr/>
        <w:t>неприемлемы</w:t>
      </w:r>
      <w:r>
        <w:rPr>
          <w:spacing w:val="-14"/>
        </w:rPr>
        <w:t> </w:t>
      </w:r>
      <w:r>
        <w:rPr/>
        <w:t>принципы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методы</w:t>
      </w:r>
      <w:r>
        <w:rPr>
          <w:spacing w:val="-14"/>
        </w:rPr>
        <w:t> </w:t>
      </w:r>
      <w:r>
        <w:rPr/>
        <w:t>западных</w:t>
      </w:r>
      <w:r>
        <w:rPr>
          <w:spacing w:val="-14"/>
        </w:rPr>
        <w:t> </w:t>
      </w:r>
      <w:r>
        <w:rPr/>
        <w:t>колониальных</w:t>
      </w:r>
      <w:r>
        <w:rPr>
          <w:spacing w:val="-14"/>
        </w:rPr>
        <w:t> </w:t>
      </w:r>
      <w:r>
        <w:rPr/>
        <w:t>импе- рий,</w:t>
      </w:r>
      <w:r>
        <w:rPr>
          <w:spacing w:val="-6"/>
        </w:rPr>
        <w:t> </w:t>
      </w:r>
      <w:r>
        <w:rPr/>
        <w:t>стремившихся</w:t>
      </w:r>
      <w:r>
        <w:rPr>
          <w:spacing w:val="-6"/>
        </w:rPr>
        <w:t> </w:t>
      </w:r>
      <w:r>
        <w:rPr/>
        <w:t>порабощать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истреблять</w:t>
      </w:r>
      <w:r>
        <w:rPr>
          <w:spacing w:val="-6"/>
        </w:rPr>
        <w:t> </w:t>
      </w:r>
      <w:r>
        <w:rPr/>
        <w:t>коренное</w:t>
      </w:r>
      <w:r>
        <w:rPr>
          <w:spacing w:val="-6"/>
        </w:rPr>
        <w:t> </w:t>
      </w:r>
      <w:r>
        <w:rPr/>
        <w:t>население</w:t>
      </w:r>
      <w:r>
        <w:rPr>
          <w:spacing w:val="-6"/>
        </w:rPr>
        <w:t> </w:t>
      </w:r>
      <w:r>
        <w:rPr/>
        <w:t>своих</w:t>
      </w:r>
      <w:r>
        <w:rPr>
          <w:spacing w:val="-6"/>
        </w:rPr>
        <w:t> </w:t>
      </w:r>
      <w:r>
        <w:rPr/>
        <w:t>замор- ских владений. Всё это в совокупности и составляло ответ нашего государства на вызов пространства, его нелёгкого преодоления и освоения.</w:t>
      </w:r>
    </w:p>
    <w:p>
      <w:pPr>
        <w:pStyle w:val="BodyText"/>
        <w:spacing w:line="223" w:lineRule="auto" w:before="8"/>
        <w:ind w:left="793" w:right="790" w:firstLine="340"/>
        <w:jc w:val="both"/>
      </w:pPr>
      <w:r>
        <w:rPr/>
        <w:t>Ещё один вызов, с которым столкнулась Россия, можно охарактеризовать как</w:t>
      </w:r>
      <w:r>
        <w:rPr>
          <w:spacing w:val="27"/>
        </w:rPr>
        <w:t> </w:t>
      </w:r>
      <w:r>
        <w:rPr/>
        <w:t>вызов</w:t>
      </w:r>
      <w:r>
        <w:rPr>
          <w:spacing w:val="27"/>
        </w:rPr>
        <w:t> </w:t>
      </w:r>
      <w:r>
        <w:rPr/>
        <w:t>времени.</w:t>
      </w:r>
      <w:r>
        <w:rPr>
          <w:spacing w:val="27"/>
        </w:rPr>
        <w:t> </w:t>
      </w:r>
      <w:r>
        <w:rPr/>
        <w:t>Он</w:t>
      </w:r>
      <w:r>
        <w:rPr>
          <w:spacing w:val="27"/>
        </w:rPr>
        <w:t> </w:t>
      </w:r>
      <w:r>
        <w:rPr/>
        <w:t>был</w:t>
      </w:r>
      <w:r>
        <w:rPr>
          <w:spacing w:val="27"/>
        </w:rPr>
        <w:t> </w:t>
      </w:r>
      <w:r>
        <w:rPr/>
        <w:t>новый,</w:t>
      </w:r>
      <w:r>
        <w:rPr>
          <w:spacing w:val="27"/>
        </w:rPr>
        <w:t> </w:t>
      </w:r>
      <w:r>
        <w:rPr/>
        <w:t>хотя</w:t>
      </w:r>
      <w:r>
        <w:rPr>
          <w:spacing w:val="27"/>
        </w:rPr>
        <w:t> </w:t>
      </w:r>
      <w:r>
        <w:rPr/>
        <w:t>истоки</w:t>
      </w:r>
      <w:r>
        <w:rPr>
          <w:spacing w:val="27"/>
        </w:rPr>
        <w:t> </w:t>
      </w:r>
      <w:r>
        <w:rPr/>
        <w:t>и</w:t>
      </w:r>
      <w:r>
        <w:rPr>
          <w:spacing w:val="27"/>
        </w:rPr>
        <w:t> </w:t>
      </w:r>
      <w:r>
        <w:rPr/>
        <w:t>причины</w:t>
      </w:r>
      <w:r>
        <w:rPr>
          <w:spacing w:val="27"/>
        </w:rPr>
        <w:t> </w:t>
      </w:r>
      <w:r>
        <w:rPr/>
        <w:t>его</w:t>
      </w:r>
      <w:r>
        <w:rPr>
          <w:spacing w:val="27"/>
        </w:rPr>
        <w:t> </w:t>
      </w:r>
      <w:r>
        <w:rPr/>
        <w:t>легко</w:t>
      </w:r>
      <w:r>
        <w:rPr>
          <w:spacing w:val="27"/>
        </w:rPr>
        <w:t> </w:t>
      </w:r>
      <w:r>
        <w:rPr/>
        <w:t>найти в прошлых столетиях (постарайтесь это сделать самостоятельно).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В</w:t>
      </w:r>
      <w:r>
        <w:rPr>
          <w:spacing w:val="-6"/>
        </w:rPr>
        <w:t> </w:t>
      </w:r>
      <w:r>
        <w:rPr/>
        <w:t>XVI—XVII</w:t>
      </w:r>
      <w:r>
        <w:rPr>
          <w:spacing w:val="-6"/>
        </w:rPr>
        <w:t> </w:t>
      </w:r>
      <w:r>
        <w:rPr/>
        <w:t>вв.</w:t>
      </w:r>
      <w:r>
        <w:rPr>
          <w:spacing w:val="-6"/>
        </w:rPr>
        <w:t> </w:t>
      </w:r>
      <w:r>
        <w:rPr/>
        <w:t>страны</w:t>
      </w:r>
      <w:r>
        <w:rPr>
          <w:spacing w:val="-6"/>
        </w:rPr>
        <w:t> </w:t>
      </w:r>
      <w:r>
        <w:rPr/>
        <w:t>Западной</w:t>
      </w:r>
      <w:r>
        <w:rPr>
          <w:spacing w:val="-6"/>
        </w:rPr>
        <w:t> </w:t>
      </w:r>
      <w:r>
        <w:rPr/>
        <w:t>Европы</w:t>
      </w:r>
      <w:r>
        <w:rPr>
          <w:spacing w:val="-6"/>
        </w:rPr>
        <w:t> </w:t>
      </w:r>
      <w:r>
        <w:rPr/>
        <w:t>успели</w:t>
      </w:r>
      <w:r>
        <w:rPr>
          <w:spacing w:val="-6"/>
        </w:rPr>
        <w:t> </w:t>
      </w:r>
      <w:r>
        <w:rPr/>
        <w:t>проделать</w:t>
      </w:r>
      <w:r>
        <w:rPr>
          <w:spacing w:val="-6"/>
        </w:rPr>
        <w:t> </w:t>
      </w:r>
      <w:r>
        <w:rPr/>
        <w:t>большой</w:t>
      </w:r>
      <w:r>
        <w:rPr>
          <w:spacing w:val="-6"/>
        </w:rPr>
        <w:t> </w:t>
      </w:r>
      <w:r>
        <w:rPr/>
        <w:t>путь. За</w:t>
      </w:r>
      <w:r>
        <w:rPr>
          <w:spacing w:val="13"/>
        </w:rPr>
        <w:t> </w:t>
      </w:r>
      <w:r>
        <w:rPr/>
        <w:t>эти</w:t>
      </w:r>
      <w:r>
        <w:rPr>
          <w:spacing w:val="13"/>
        </w:rPr>
        <w:t> </w:t>
      </w:r>
      <w:r>
        <w:rPr/>
        <w:t>годы</w:t>
      </w:r>
      <w:r>
        <w:rPr>
          <w:spacing w:val="13"/>
        </w:rPr>
        <w:t> </w:t>
      </w:r>
      <w:r>
        <w:rPr/>
        <w:t>во</w:t>
      </w:r>
      <w:r>
        <w:rPr>
          <w:spacing w:val="13"/>
        </w:rPr>
        <w:t> </w:t>
      </w:r>
      <w:r>
        <w:rPr/>
        <w:t>многих</w:t>
      </w:r>
      <w:r>
        <w:rPr>
          <w:spacing w:val="13"/>
        </w:rPr>
        <w:t> </w:t>
      </w:r>
      <w:r>
        <w:rPr/>
        <w:t>областях</w:t>
      </w:r>
      <w:r>
        <w:rPr>
          <w:spacing w:val="14"/>
        </w:rPr>
        <w:t> </w:t>
      </w:r>
      <w:r>
        <w:rPr/>
        <w:t>произошли</w:t>
      </w:r>
      <w:r>
        <w:rPr>
          <w:spacing w:val="13"/>
        </w:rPr>
        <w:t> </w:t>
      </w:r>
      <w:r>
        <w:rPr/>
        <w:t>разительные</w:t>
      </w:r>
      <w:r>
        <w:rPr>
          <w:spacing w:val="13"/>
        </w:rPr>
        <w:t> </w:t>
      </w:r>
      <w:r>
        <w:rPr/>
        <w:t>перемены.</w:t>
      </w:r>
      <w:r>
        <w:rPr>
          <w:spacing w:val="13"/>
        </w:rPr>
        <w:t> </w:t>
      </w:r>
      <w:r>
        <w:rPr>
          <w:spacing w:val="-2"/>
        </w:rPr>
        <w:t>Менялся</w:t>
      </w:r>
    </w:p>
    <w:p>
      <w:pPr>
        <w:spacing w:after="0" w:line="223" w:lineRule="auto"/>
        <w:jc w:val="both"/>
        <w:sectPr>
          <w:headerReference w:type="even" r:id="rId566"/>
          <w:pgSz w:w="9190" w:h="12020"/>
          <w:pgMar w:header="0" w:footer="0" w:top="740" w:bottom="280" w:left="0" w:right="0"/>
          <w:pgNumType w:start="25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23" w:lineRule="auto"/>
        <w:ind w:left="793" w:right="791"/>
        <w:jc w:val="both"/>
      </w:pPr>
      <w:r>
        <w:rPr/>
        <w:pict>
          <v:group style="position:absolute;margin-left:0pt;margin-top:-50.709229pt;width:459.25pt;height:37.35pt;mso-position-horizontal-relative:page;mso-position-vertical-relative:paragraph;z-index:16003584" id="docshapegroup2928" coordorigin="0,-1014" coordsize="9185,747">
            <v:shape style="position:absolute;left:0;top:-1015;width:9185;height:747" type="#_x0000_t75" id="docshape2929" stroked="false">
              <v:imagedata r:id="rId6" o:title=""/>
            </v:shape>
            <v:shape style="position:absolute;left:0;top:-1015;width:2;height:747" id="docshape2930" coordorigin="0,-1014" coordsize="0,747" path="m0,-1014l0,-268,0,-1014xe" filled="true" fillcolor="#e47b6a" stroked="false">
              <v:path arrowok="t"/>
              <v:fill type="solid"/>
            </v:shape>
            <v:shape style="position:absolute;left:785;top:-621;width:1150;height:290" type="#_x0000_t202" id="docshape2931" filled="false" stroked="false">
              <v:textbox inset="0,0,0,0">
                <w:txbxContent>
                  <w:p>
                    <w:pPr>
                      <w:spacing w:line="280" w:lineRule="exact" w:before="0"/>
                      <w:ind w:left="0" w:right="0" w:firstLine="0"/>
                      <w:jc w:val="left"/>
                      <w:rPr>
                        <w:rFonts w:ascii="Tahoma" w:hAnsi="Tahoma"/>
                        <w:sz w:val="24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-2"/>
                        <w:w w:val="80"/>
                        <w:sz w:val="24"/>
                      </w:rPr>
                      <w:t>Заключение</w:t>
                    </w:r>
                  </w:p>
                </w:txbxContent>
              </v:textbox>
              <w10:wrap type="none"/>
            </v:shape>
            <v:shape style="position:absolute;left:8251;top:-616;width:426;height:284" type="#_x0000_t202" id="docshape2932" filled="false" stroked="false">
              <v:textbox inset="0,0,0,0">
                <w:txbxContent>
                  <w:p>
                    <w:pPr>
                      <w:spacing w:line="282" w:lineRule="exact" w:before="0"/>
                      <w:ind w:left="0" w:right="0" w:firstLine="0"/>
                      <w:jc w:val="left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26"/>
                      </w:rPr>
                      <w:t>259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тип культуры, научные открытия коренным образом изменяли картину мира, вперёд</w:t>
      </w:r>
      <w:r>
        <w:rPr>
          <w:spacing w:val="-11"/>
        </w:rPr>
        <w:t> </w:t>
      </w:r>
      <w:r>
        <w:rPr/>
        <w:t>двинулось</w:t>
      </w:r>
      <w:r>
        <w:rPr>
          <w:spacing w:val="-11"/>
        </w:rPr>
        <w:t> </w:t>
      </w:r>
      <w:r>
        <w:rPr/>
        <w:t>образование.</w:t>
      </w:r>
      <w:r>
        <w:rPr>
          <w:spacing w:val="-11"/>
        </w:rPr>
        <w:t> </w:t>
      </w:r>
      <w:r>
        <w:rPr/>
        <w:t>Экономика</w:t>
      </w:r>
      <w:r>
        <w:rPr>
          <w:spacing w:val="-11"/>
        </w:rPr>
        <w:t> </w:t>
      </w:r>
      <w:r>
        <w:rPr/>
        <w:t>вступила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стадию</w:t>
      </w:r>
      <w:r>
        <w:rPr>
          <w:spacing w:val="-11"/>
        </w:rPr>
        <w:t> </w:t>
      </w:r>
      <w:r>
        <w:rPr/>
        <w:t>мануфактурного развития.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передовых</w:t>
      </w:r>
      <w:r>
        <w:rPr>
          <w:spacing w:val="-10"/>
        </w:rPr>
        <w:t> </w:t>
      </w:r>
      <w:r>
        <w:rPr/>
        <w:t>странах</w:t>
      </w:r>
      <w:r>
        <w:rPr>
          <w:spacing w:val="-10"/>
        </w:rPr>
        <w:t> </w:t>
      </w:r>
      <w:r>
        <w:rPr/>
        <w:t>набирали</w:t>
      </w:r>
      <w:r>
        <w:rPr>
          <w:spacing w:val="-10"/>
        </w:rPr>
        <w:t> </w:t>
      </w:r>
      <w:r>
        <w:rPr/>
        <w:t>силу</w:t>
      </w:r>
      <w:r>
        <w:rPr>
          <w:spacing w:val="-10"/>
        </w:rPr>
        <w:t> </w:t>
      </w:r>
      <w:r>
        <w:rPr/>
        <w:t>капиталистические</w:t>
      </w:r>
      <w:r>
        <w:rPr>
          <w:spacing w:val="-10"/>
        </w:rPr>
        <w:t> </w:t>
      </w:r>
      <w:r>
        <w:rPr/>
        <w:t>отношения. Отставание России в области промышленности и военного дела становилось всё</w:t>
      </w:r>
      <w:r>
        <w:rPr>
          <w:spacing w:val="40"/>
        </w:rPr>
        <w:t> </w:t>
      </w:r>
      <w:r>
        <w:rPr/>
        <w:t>более</w:t>
      </w:r>
      <w:r>
        <w:rPr>
          <w:spacing w:val="40"/>
        </w:rPr>
        <w:t> </w:t>
      </w:r>
      <w:r>
        <w:rPr/>
        <w:t>опасным:</w:t>
      </w:r>
      <w:r>
        <w:rPr>
          <w:spacing w:val="40"/>
        </w:rPr>
        <w:t> </w:t>
      </w:r>
      <w:r>
        <w:rPr/>
        <w:t>оно</w:t>
      </w:r>
      <w:r>
        <w:rPr>
          <w:spacing w:val="40"/>
        </w:rPr>
        <w:t> </w:t>
      </w:r>
      <w:r>
        <w:rPr/>
        <w:t>грозило</w:t>
      </w:r>
      <w:r>
        <w:rPr>
          <w:spacing w:val="40"/>
        </w:rPr>
        <w:t> </w:t>
      </w:r>
      <w:r>
        <w:rPr/>
        <w:t>проигрышем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конкуренции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ближними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39"/>
        </w:rPr>
        <w:t> </w:t>
      </w:r>
      <w:r>
        <w:rPr/>
        <w:t>дальними</w:t>
      </w:r>
      <w:r>
        <w:rPr>
          <w:spacing w:val="39"/>
        </w:rPr>
        <w:t> </w:t>
      </w:r>
      <w:r>
        <w:rPr/>
        <w:t>соседями.</w:t>
      </w:r>
      <w:r>
        <w:rPr>
          <w:spacing w:val="39"/>
        </w:rPr>
        <w:t> </w:t>
      </w:r>
      <w:r>
        <w:rPr/>
        <w:t>Речь</w:t>
      </w:r>
      <w:r>
        <w:rPr>
          <w:spacing w:val="39"/>
        </w:rPr>
        <w:t> </w:t>
      </w:r>
      <w:r>
        <w:rPr/>
        <w:t>шла</w:t>
      </w:r>
      <w:r>
        <w:rPr>
          <w:spacing w:val="39"/>
        </w:rPr>
        <w:t> </w:t>
      </w:r>
      <w:r>
        <w:rPr/>
        <w:t>о</w:t>
      </w:r>
      <w:r>
        <w:rPr>
          <w:spacing w:val="39"/>
        </w:rPr>
        <w:t> </w:t>
      </w:r>
      <w:r>
        <w:rPr/>
        <w:t>сохранении</w:t>
      </w:r>
      <w:r>
        <w:rPr>
          <w:spacing w:val="39"/>
        </w:rPr>
        <w:t> </w:t>
      </w:r>
      <w:r>
        <w:rPr/>
        <w:t>Россией</w:t>
      </w:r>
      <w:r>
        <w:rPr>
          <w:spacing w:val="39"/>
        </w:rPr>
        <w:t> </w:t>
      </w:r>
      <w:r>
        <w:rPr/>
        <w:t>своей</w:t>
      </w:r>
      <w:r>
        <w:rPr>
          <w:spacing w:val="39"/>
        </w:rPr>
        <w:t> </w:t>
      </w:r>
      <w:r>
        <w:rPr/>
        <w:t>самобытности и целостности.</w:t>
      </w:r>
    </w:p>
    <w:p>
      <w:pPr>
        <w:pStyle w:val="BodyText"/>
        <w:spacing w:line="223" w:lineRule="auto" w:before="3"/>
        <w:ind w:left="793" w:right="791" w:firstLine="340"/>
        <w:jc w:val="both"/>
      </w:pPr>
      <w:r>
        <w:rPr/>
        <w:t>Правители</w:t>
      </w:r>
      <w:r>
        <w:rPr>
          <w:spacing w:val="-6"/>
        </w:rPr>
        <w:t> </w:t>
      </w:r>
      <w:r>
        <w:rPr/>
        <w:t>России</w:t>
      </w:r>
      <w:r>
        <w:rPr>
          <w:spacing w:val="-6"/>
        </w:rPr>
        <w:t> </w:t>
      </w:r>
      <w:r>
        <w:rPr/>
        <w:t>XVI—XVII</w:t>
      </w:r>
      <w:r>
        <w:rPr>
          <w:spacing w:val="-6"/>
        </w:rPr>
        <w:t> </w:t>
      </w:r>
      <w:r>
        <w:rPr/>
        <w:t>вв.</w:t>
      </w:r>
      <w:r>
        <w:rPr>
          <w:spacing w:val="-6"/>
        </w:rPr>
        <w:t> </w:t>
      </w:r>
      <w:r>
        <w:rPr/>
        <w:t>осознали</w:t>
      </w:r>
      <w:r>
        <w:rPr>
          <w:spacing w:val="-6"/>
        </w:rPr>
        <w:t> </w:t>
      </w:r>
      <w:r>
        <w:rPr/>
        <w:t>эту</w:t>
      </w:r>
      <w:r>
        <w:rPr>
          <w:spacing w:val="-6"/>
        </w:rPr>
        <w:t> </w:t>
      </w:r>
      <w:r>
        <w:rPr/>
        <w:t>угрозу.</w:t>
      </w:r>
      <w:r>
        <w:rPr>
          <w:spacing w:val="-6"/>
        </w:rPr>
        <w:t> </w:t>
      </w:r>
      <w:r>
        <w:rPr/>
        <w:t>Среди</w:t>
      </w:r>
      <w:r>
        <w:rPr>
          <w:spacing w:val="-6"/>
        </w:rPr>
        <w:t> </w:t>
      </w:r>
      <w:r>
        <w:rPr/>
        <w:t>мотивов,</w:t>
      </w:r>
      <w:r>
        <w:rPr>
          <w:spacing w:val="-6"/>
        </w:rPr>
        <w:t> </w:t>
      </w:r>
      <w:r>
        <w:rPr/>
        <w:t>побу- дивших</w:t>
      </w:r>
      <w:r>
        <w:rPr>
          <w:spacing w:val="-5"/>
        </w:rPr>
        <w:t> </w:t>
      </w:r>
      <w:r>
        <w:rPr/>
        <w:t>Ивана</w:t>
      </w:r>
      <w:r>
        <w:rPr>
          <w:spacing w:val="-5"/>
        </w:rPr>
        <w:t> </w:t>
      </w:r>
      <w:r>
        <w:rPr/>
        <w:t>Грозного</w:t>
      </w:r>
      <w:r>
        <w:rPr>
          <w:spacing w:val="-5"/>
        </w:rPr>
        <w:t> </w:t>
      </w:r>
      <w:r>
        <w:rPr/>
        <w:t>начать</w:t>
      </w:r>
      <w:r>
        <w:rPr>
          <w:spacing w:val="-5"/>
        </w:rPr>
        <w:t> </w:t>
      </w:r>
      <w:r>
        <w:rPr/>
        <w:t>Ливонскую</w:t>
      </w:r>
      <w:r>
        <w:rPr>
          <w:spacing w:val="-5"/>
        </w:rPr>
        <w:t> </w:t>
      </w:r>
      <w:r>
        <w:rPr/>
        <w:t>войну,</w:t>
      </w:r>
      <w:r>
        <w:rPr>
          <w:spacing w:val="-5"/>
        </w:rPr>
        <w:t> </w:t>
      </w:r>
      <w:r>
        <w:rPr/>
        <w:t>было</w:t>
      </w:r>
      <w:r>
        <w:rPr>
          <w:spacing w:val="-5"/>
        </w:rPr>
        <w:t> </w:t>
      </w:r>
      <w:r>
        <w:rPr/>
        <w:t>стремление</w:t>
      </w:r>
      <w:r>
        <w:rPr>
          <w:spacing w:val="-5"/>
        </w:rPr>
        <w:t> </w:t>
      </w:r>
      <w:r>
        <w:rPr/>
        <w:t>устранить препятствия в торговле с Европой. Царю было трудно смириться с тем, </w:t>
      </w:r>
      <w:r>
        <w:rPr/>
        <w:t>что соседние страны, опасаясь растущего могущества Российского государства, ограничивали</w:t>
      </w:r>
      <w:r>
        <w:rPr>
          <w:spacing w:val="-8"/>
        </w:rPr>
        <w:t> </w:t>
      </w:r>
      <w:r>
        <w:rPr/>
        <w:t>контакты</w:t>
      </w:r>
      <w:r>
        <w:rPr>
          <w:spacing w:val="-8"/>
        </w:rPr>
        <w:t> </w:t>
      </w:r>
      <w:r>
        <w:rPr/>
        <w:t>России,</w:t>
      </w:r>
      <w:r>
        <w:rPr>
          <w:spacing w:val="-8"/>
        </w:rPr>
        <w:t> </w:t>
      </w:r>
      <w:r>
        <w:rPr/>
        <w:t>создавали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её</w:t>
      </w:r>
      <w:r>
        <w:rPr>
          <w:spacing w:val="-8"/>
        </w:rPr>
        <w:t> </w:t>
      </w:r>
      <w:r>
        <w:rPr/>
        <w:t>границах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сути</w:t>
      </w:r>
      <w:r>
        <w:rPr>
          <w:spacing w:val="-8"/>
        </w:rPr>
        <w:t> </w:t>
      </w:r>
      <w:r>
        <w:rPr/>
        <w:t>санитарный кордон, вводили санкции.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Постепенно правительство России стало осознавать необходимость широ- ких структурных перемен в армии, хозяйстве, просвещении.</w:t>
      </w:r>
    </w:p>
    <w:p>
      <w:pPr>
        <w:pStyle w:val="BodyText"/>
        <w:spacing w:line="223" w:lineRule="auto" w:before="1"/>
        <w:ind w:left="793" w:right="791" w:firstLine="340"/>
        <w:jc w:val="both"/>
      </w:pPr>
      <w:r>
        <w:rPr/>
        <w:t>Обмирщение культуры привело к изменениям в восприятии мира. </w:t>
      </w:r>
      <w:r>
        <w:rPr/>
        <w:t>Нача- лось формирование светской культуры. Без этих перемен страна не смогла бы полноценно вступить на путь коренных преобразований в XVIII столетии.</w:t>
      </w:r>
    </w:p>
    <w:p>
      <w:pPr>
        <w:pStyle w:val="BodyText"/>
        <w:spacing w:line="223" w:lineRule="auto" w:before="1"/>
        <w:ind w:left="793" w:right="790" w:firstLine="340"/>
        <w:jc w:val="both"/>
      </w:pPr>
      <w:r>
        <w:rPr/>
        <w:t>Главным</w:t>
      </w:r>
      <w:r>
        <w:rPr>
          <w:spacing w:val="-7"/>
        </w:rPr>
        <w:t> </w:t>
      </w:r>
      <w:r>
        <w:rPr/>
        <w:t>условием</w:t>
      </w:r>
      <w:r>
        <w:rPr>
          <w:spacing w:val="-7"/>
        </w:rPr>
        <w:t> </w:t>
      </w:r>
      <w:r>
        <w:rPr/>
        <w:t>целостности</w:t>
      </w:r>
      <w:r>
        <w:rPr>
          <w:spacing w:val="-7"/>
        </w:rPr>
        <w:t> </w:t>
      </w:r>
      <w:r>
        <w:rPr/>
        <w:t>страны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двигателем</w:t>
      </w:r>
      <w:r>
        <w:rPr>
          <w:spacing w:val="-7"/>
        </w:rPr>
        <w:t> </w:t>
      </w:r>
      <w:r>
        <w:rPr/>
        <w:t>преобразований</w:t>
      </w:r>
      <w:r>
        <w:rPr>
          <w:spacing w:val="-7"/>
        </w:rPr>
        <w:t> </w:t>
      </w:r>
      <w:r>
        <w:rPr/>
        <w:t>оста- валась</w:t>
      </w:r>
      <w:r>
        <w:rPr>
          <w:spacing w:val="-9"/>
        </w:rPr>
        <w:t> </w:t>
      </w:r>
      <w:r>
        <w:rPr/>
        <w:t>самодержавная</w:t>
      </w:r>
      <w:r>
        <w:rPr>
          <w:spacing w:val="-9"/>
        </w:rPr>
        <w:t> </w:t>
      </w:r>
      <w:r>
        <w:rPr/>
        <w:t>власть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сильное</w:t>
      </w:r>
      <w:r>
        <w:rPr>
          <w:spacing w:val="-9"/>
        </w:rPr>
        <w:t> </w:t>
      </w:r>
      <w:r>
        <w:rPr/>
        <w:t>централизованное</w:t>
      </w:r>
      <w:r>
        <w:rPr>
          <w:spacing w:val="-9"/>
        </w:rPr>
        <w:t> </w:t>
      </w:r>
      <w:r>
        <w:rPr/>
        <w:t>государство.</w:t>
      </w:r>
      <w:r>
        <w:rPr>
          <w:spacing w:val="-9"/>
        </w:rPr>
        <w:t> </w:t>
      </w:r>
      <w:r>
        <w:rPr/>
        <w:t>Имен- но такое государство было способно в кратчайшие сроки мобилизовать ресур- сы</w:t>
      </w:r>
      <w:r>
        <w:rPr>
          <w:spacing w:val="-6"/>
        </w:rPr>
        <w:t> </w:t>
      </w:r>
      <w:r>
        <w:rPr/>
        <w:t>страны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решения</w:t>
      </w:r>
      <w:r>
        <w:rPr>
          <w:spacing w:val="-6"/>
        </w:rPr>
        <w:t> </w:t>
      </w:r>
      <w:r>
        <w:rPr/>
        <w:t>жизненно</w:t>
      </w:r>
      <w:r>
        <w:rPr>
          <w:spacing w:val="-6"/>
        </w:rPr>
        <w:t> </w:t>
      </w:r>
      <w:r>
        <w:rPr/>
        <w:t>важных</w:t>
      </w:r>
      <w:r>
        <w:rPr>
          <w:spacing w:val="-6"/>
        </w:rPr>
        <w:t> </w:t>
      </w:r>
      <w:r>
        <w:rPr/>
        <w:t>задач.</w:t>
      </w:r>
      <w:r>
        <w:rPr>
          <w:spacing w:val="-6"/>
        </w:rPr>
        <w:t> </w:t>
      </w:r>
      <w:r>
        <w:rPr/>
        <w:t>Но</w:t>
      </w:r>
      <w:r>
        <w:rPr>
          <w:spacing w:val="-6"/>
        </w:rPr>
        <w:t> </w:t>
      </w:r>
      <w:r>
        <w:rPr/>
        <w:t>успешный</w:t>
      </w:r>
      <w:r>
        <w:rPr>
          <w:spacing w:val="-6"/>
        </w:rPr>
        <w:t> </w:t>
      </w:r>
      <w:r>
        <w:rPr/>
        <w:t>ответ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вызов был возможен при совершенствовании структуры и системы управления. Вспомните, как часто в XVI—XVII вв. власти вступали на путь преобразова- ний, включая государственно-административные реформы.</w:t>
      </w:r>
    </w:p>
    <w:p>
      <w:pPr>
        <w:pStyle w:val="BodyText"/>
        <w:spacing w:line="223" w:lineRule="auto" w:before="3"/>
        <w:ind w:left="793" w:right="790" w:firstLine="340"/>
        <w:jc w:val="both"/>
      </w:pPr>
      <w:r>
        <w:rPr/>
        <w:t>В XVII в. сословно-представительная монархия стала перерастать в абсо- лютную. И дело здесь не только во властных амбициях Романовых. Опыт Западной Европы свидетельствовал, что абсолютизм был наиболее эффектив- ной формой политического устройства в конкурентной борьбе с соседями. Историческое развитие подвело страну к необходимости глубинных реформ, которые</w:t>
      </w:r>
      <w:r>
        <w:rPr>
          <w:spacing w:val="-9"/>
        </w:rPr>
        <w:t> </w:t>
      </w:r>
      <w:r>
        <w:rPr/>
        <w:t>уже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первой</w:t>
      </w:r>
      <w:r>
        <w:rPr>
          <w:spacing w:val="-9"/>
        </w:rPr>
        <w:t> </w:t>
      </w:r>
      <w:r>
        <w:rPr/>
        <w:t>четверти</w:t>
      </w:r>
      <w:r>
        <w:rPr>
          <w:spacing w:val="-9"/>
        </w:rPr>
        <w:t> </w:t>
      </w:r>
      <w:r>
        <w:rPr/>
        <w:t>XVIII</w:t>
      </w:r>
      <w:r>
        <w:rPr>
          <w:spacing w:val="-9"/>
        </w:rPr>
        <w:t> </w:t>
      </w:r>
      <w:r>
        <w:rPr/>
        <w:t>в.</w:t>
      </w:r>
      <w:r>
        <w:rPr>
          <w:spacing w:val="-9"/>
        </w:rPr>
        <w:t> </w:t>
      </w:r>
      <w:r>
        <w:rPr/>
        <w:t>приведут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появлению</w:t>
      </w:r>
      <w:r>
        <w:rPr>
          <w:spacing w:val="-9"/>
        </w:rPr>
        <w:t> </w:t>
      </w:r>
      <w:r>
        <w:rPr/>
        <w:t>более</w:t>
      </w:r>
      <w:r>
        <w:rPr>
          <w:spacing w:val="-9"/>
        </w:rPr>
        <w:t> </w:t>
      </w:r>
      <w:r>
        <w:rPr/>
        <w:t>совершен- ного государственного аппарата.</w:t>
      </w:r>
    </w:p>
    <w:p>
      <w:pPr>
        <w:pStyle w:val="BodyText"/>
        <w:spacing w:line="223" w:lineRule="auto" w:before="3"/>
        <w:ind w:left="793" w:right="790" w:firstLine="340"/>
        <w:jc w:val="both"/>
      </w:pPr>
      <w:r>
        <w:rPr/>
        <w:t>Механизмы, посредством которых страна отвечала на исторические </w:t>
      </w:r>
      <w:r>
        <w:rPr/>
        <w:t>вызо- вы,</w:t>
      </w:r>
      <w:r>
        <w:rPr>
          <w:spacing w:val="-5"/>
        </w:rPr>
        <w:t> </w:t>
      </w:r>
      <w:r>
        <w:rPr/>
        <w:t>нередко</w:t>
      </w:r>
      <w:r>
        <w:rPr>
          <w:spacing w:val="-5"/>
        </w:rPr>
        <w:t> </w:t>
      </w:r>
      <w:r>
        <w:rPr/>
        <w:t>оказывались</w:t>
      </w:r>
      <w:r>
        <w:rPr>
          <w:spacing w:val="-5"/>
        </w:rPr>
        <w:t> </w:t>
      </w:r>
      <w:r>
        <w:rPr/>
        <w:t>крайне</w:t>
      </w:r>
      <w:r>
        <w:rPr>
          <w:spacing w:val="-5"/>
        </w:rPr>
        <w:t> </w:t>
      </w:r>
      <w:r>
        <w:rPr/>
        <w:t>противоречивыми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даже</w:t>
      </w:r>
      <w:r>
        <w:rPr>
          <w:spacing w:val="-5"/>
        </w:rPr>
        <w:t> </w:t>
      </w:r>
      <w:r>
        <w:rPr/>
        <w:t>пагубными.</w:t>
      </w:r>
      <w:r>
        <w:rPr>
          <w:spacing w:val="-5"/>
        </w:rPr>
        <w:t> </w:t>
      </w:r>
      <w:r>
        <w:rPr/>
        <w:t>Одним из таких механизмов стало крепостное право. Возникнув в конце XVI в., оно стало</w:t>
      </w:r>
      <w:r>
        <w:rPr>
          <w:spacing w:val="-4"/>
        </w:rPr>
        <w:t> </w:t>
      </w:r>
      <w:r>
        <w:rPr/>
        <w:t>вынужденным</w:t>
      </w:r>
      <w:r>
        <w:rPr>
          <w:spacing w:val="-4"/>
        </w:rPr>
        <w:t> </w:t>
      </w:r>
      <w:r>
        <w:rPr/>
        <w:t>ответом</w:t>
      </w:r>
      <w:r>
        <w:rPr>
          <w:spacing w:val="-4"/>
        </w:rPr>
        <w:t> </w:t>
      </w:r>
      <w:r>
        <w:rPr/>
        <w:t>власти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последствия</w:t>
      </w:r>
      <w:r>
        <w:rPr>
          <w:spacing w:val="-4"/>
        </w:rPr>
        <w:t> </w:t>
      </w:r>
      <w:r>
        <w:rPr/>
        <w:t>войн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внутренних</w:t>
      </w:r>
      <w:r>
        <w:rPr>
          <w:spacing w:val="-4"/>
        </w:rPr>
        <w:t> </w:t>
      </w:r>
      <w:r>
        <w:rPr/>
        <w:t>кризи- сов. Власть должна была пополнять казну, укреплять поместное войско.</w:t>
      </w:r>
    </w:p>
    <w:p>
      <w:pPr>
        <w:pStyle w:val="BodyText"/>
        <w:spacing w:line="223" w:lineRule="auto" w:before="2"/>
        <w:ind w:left="793" w:right="791" w:firstLine="340"/>
        <w:jc w:val="both"/>
      </w:pPr>
      <w:r>
        <w:rPr/>
        <w:t>История XVI—XVII вв. полна драматизма: героические страницы в </w:t>
      </w:r>
      <w:r>
        <w:rPr/>
        <w:t>ней сменяются трагическими, богатырские свершения соседствуют с рутинной повседневностью.</w:t>
      </w:r>
      <w:r>
        <w:rPr>
          <w:spacing w:val="-6"/>
        </w:rPr>
        <w:t> </w:t>
      </w:r>
      <w:r>
        <w:rPr/>
        <w:t>Но</w:t>
      </w:r>
      <w:r>
        <w:rPr>
          <w:spacing w:val="-6"/>
        </w:rPr>
        <w:t> </w:t>
      </w:r>
      <w:r>
        <w:rPr/>
        <w:t>страна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стояла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месте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каждый</w:t>
      </w:r>
      <w:r>
        <w:rPr>
          <w:spacing w:val="-6"/>
        </w:rPr>
        <w:t> </w:t>
      </w:r>
      <w:r>
        <w:rPr/>
        <w:t>день</w:t>
      </w:r>
      <w:r>
        <w:rPr>
          <w:spacing w:val="-6"/>
        </w:rPr>
        <w:t> </w:t>
      </w:r>
      <w:r>
        <w:rPr/>
        <w:t>трудом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стара- ниями россиян писала свою историю. Название «Россия» окончательно и бесповоротно</w:t>
      </w:r>
      <w:r>
        <w:rPr>
          <w:spacing w:val="40"/>
        </w:rPr>
        <w:t> </w:t>
      </w:r>
      <w:r>
        <w:rPr/>
        <w:t>оттеснило</w:t>
      </w:r>
      <w:r>
        <w:rPr>
          <w:spacing w:val="40"/>
        </w:rPr>
        <w:t> </w:t>
      </w:r>
      <w:r>
        <w:rPr/>
        <w:t>все</w:t>
      </w:r>
      <w:r>
        <w:rPr>
          <w:spacing w:val="40"/>
        </w:rPr>
        <w:t> </w:t>
      </w:r>
      <w:r>
        <w:rPr/>
        <w:t>иные</w:t>
      </w:r>
      <w:r>
        <w:rPr>
          <w:spacing w:val="40"/>
        </w:rPr>
        <w:t> </w:t>
      </w:r>
      <w:r>
        <w:rPr/>
        <w:t>наименования,</w:t>
      </w:r>
      <w:r>
        <w:rPr>
          <w:spacing w:val="40"/>
        </w:rPr>
        <w:t> </w:t>
      </w:r>
      <w:r>
        <w:rPr/>
        <w:t>став</w:t>
      </w:r>
      <w:r>
        <w:rPr>
          <w:spacing w:val="40"/>
        </w:rPr>
        <w:t> </w:t>
      </w:r>
      <w:r>
        <w:rPr/>
        <w:t>заглавным.</w:t>
      </w:r>
      <w:r>
        <w:rPr>
          <w:spacing w:val="40"/>
        </w:rPr>
        <w:t> </w:t>
      </w:r>
      <w:r>
        <w:rPr/>
        <w:t>Именно</w:t>
      </w:r>
      <w:r>
        <w:rPr>
          <w:spacing w:val="80"/>
        </w:rPr>
        <w:t> </w:t>
      </w:r>
      <w:r>
        <w:rPr/>
        <w:t>в XVI—XVII вв. Российское государство окончательно формируется как много- </w:t>
      </w:r>
      <w:r>
        <w:rPr>
          <w:spacing w:val="-2"/>
        </w:rPr>
        <w:t>национальная</w:t>
      </w:r>
      <w:r>
        <w:rPr>
          <w:spacing w:val="-7"/>
        </w:rPr>
        <w:t> </w:t>
      </w:r>
      <w:r>
        <w:rPr>
          <w:spacing w:val="-2"/>
        </w:rPr>
        <w:t>держава,</w:t>
      </w:r>
      <w:r>
        <w:rPr>
          <w:spacing w:val="-7"/>
        </w:rPr>
        <w:t> </w:t>
      </w:r>
      <w:r>
        <w:rPr>
          <w:spacing w:val="-2"/>
        </w:rPr>
        <w:t>где</w:t>
      </w:r>
      <w:r>
        <w:rPr>
          <w:spacing w:val="-7"/>
        </w:rPr>
        <w:t> </w:t>
      </w:r>
      <w:r>
        <w:rPr>
          <w:spacing w:val="-2"/>
        </w:rPr>
        <w:t>живут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сотрудничают</w:t>
      </w:r>
      <w:r>
        <w:rPr>
          <w:spacing w:val="-7"/>
        </w:rPr>
        <w:t> </w:t>
      </w:r>
      <w:r>
        <w:rPr>
          <w:spacing w:val="-2"/>
        </w:rPr>
        <w:t>разные</w:t>
      </w:r>
      <w:r>
        <w:rPr>
          <w:spacing w:val="-7"/>
        </w:rPr>
        <w:t> </w:t>
      </w:r>
      <w:r>
        <w:rPr>
          <w:spacing w:val="-2"/>
        </w:rPr>
        <w:t>культуры,</w:t>
      </w:r>
      <w:r>
        <w:rPr>
          <w:spacing w:val="-7"/>
        </w:rPr>
        <w:t> </w:t>
      </w:r>
      <w:r>
        <w:rPr>
          <w:spacing w:val="-2"/>
        </w:rPr>
        <w:t>религии</w:t>
      </w:r>
      <w:r>
        <w:rPr>
          <w:spacing w:val="-7"/>
        </w:rPr>
        <w:t> </w:t>
      </w:r>
      <w:r>
        <w:rPr>
          <w:spacing w:val="-2"/>
        </w:rPr>
        <w:t>и </w:t>
      </w:r>
      <w:r>
        <w:rPr/>
        <w:t>народы.</w:t>
      </w:r>
      <w:r>
        <w:rPr>
          <w:spacing w:val="-2"/>
        </w:rPr>
        <w:t> </w:t>
      </w:r>
      <w:r>
        <w:rPr/>
        <w:t>Наконец,</w:t>
      </w:r>
      <w:r>
        <w:rPr>
          <w:spacing w:val="-2"/>
        </w:rPr>
        <w:t> </w:t>
      </w:r>
      <w:r>
        <w:rPr/>
        <w:t>именно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этот</w:t>
      </w:r>
      <w:r>
        <w:rPr>
          <w:spacing w:val="-2"/>
        </w:rPr>
        <w:t> </w:t>
      </w:r>
      <w:r>
        <w:rPr/>
        <w:t>период</w:t>
      </w:r>
      <w:r>
        <w:rPr>
          <w:spacing w:val="-2"/>
        </w:rPr>
        <w:t> </w:t>
      </w:r>
      <w:r>
        <w:rPr/>
        <w:t>ярко</w:t>
      </w:r>
      <w:r>
        <w:rPr>
          <w:spacing w:val="-2"/>
        </w:rPr>
        <w:t> </w:t>
      </w:r>
      <w:r>
        <w:rPr/>
        <w:t>проявилась</w:t>
      </w:r>
      <w:r>
        <w:rPr>
          <w:spacing w:val="-2"/>
        </w:rPr>
        <w:t> </w:t>
      </w:r>
      <w:r>
        <w:rPr/>
        <w:t>уникальность</w:t>
      </w:r>
      <w:r>
        <w:rPr>
          <w:spacing w:val="-2"/>
        </w:rPr>
        <w:t> </w:t>
      </w:r>
      <w:r>
        <w:rPr/>
        <w:t>нашей страны,</w:t>
      </w:r>
      <w:r>
        <w:rPr>
          <w:spacing w:val="17"/>
        </w:rPr>
        <w:t> </w:t>
      </w:r>
      <w:r>
        <w:rPr/>
        <w:t>которая</w:t>
      </w:r>
      <w:r>
        <w:rPr>
          <w:spacing w:val="18"/>
        </w:rPr>
        <w:t> </w:t>
      </w:r>
      <w:r>
        <w:rPr/>
        <w:t>занимает</w:t>
      </w:r>
      <w:r>
        <w:rPr>
          <w:spacing w:val="18"/>
        </w:rPr>
        <w:t> </w:t>
      </w:r>
      <w:r>
        <w:rPr/>
        <w:t>своё</w:t>
      </w:r>
      <w:r>
        <w:rPr>
          <w:spacing w:val="18"/>
        </w:rPr>
        <w:t> </w:t>
      </w:r>
      <w:r>
        <w:rPr/>
        <w:t>особое</w:t>
      </w:r>
      <w:r>
        <w:rPr>
          <w:spacing w:val="18"/>
        </w:rPr>
        <w:t> </w:t>
      </w:r>
      <w:r>
        <w:rPr/>
        <w:t>место</w:t>
      </w:r>
      <w:r>
        <w:rPr>
          <w:spacing w:val="18"/>
        </w:rPr>
        <w:t> </w:t>
      </w:r>
      <w:r>
        <w:rPr/>
        <w:t>в</w:t>
      </w:r>
      <w:r>
        <w:rPr>
          <w:spacing w:val="18"/>
        </w:rPr>
        <w:t> </w:t>
      </w:r>
      <w:r>
        <w:rPr/>
        <w:t>мировой</w:t>
      </w:r>
      <w:r>
        <w:rPr>
          <w:spacing w:val="18"/>
        </w:rPr>
        <w:t> </w:t>
      </w:r>
      <w:r>
        <w:rPr/>
        <w:t>системе</w:t>
      </w:r>
      <w:r>
        <w:rPr>
          <w:spacing w:val="18"/>
        </w:rPr>
        <w:t> </w:t>
      </w:r>
      <w:r>
        <w:rPr>
          <w:spacing w:val="-2"/>
        </w:rPr>
        <w:t>цивилизаций.</w:t>
      </w:r>
    </w:p>
    <w:p>
      <w:pPr>
        <w:spacing w:after="0" w:line="223" w:lineRule="auto"/>
        <w:jc w:val="both"/>
        <w:sectPr>
          <w:headerReference w:type="default" r:id="rId567"/>
          <w:pgSz w:w="9190" w:h="12020"/>
          <w:pgMar w:header="0" w:footer="0" w:top="0" w:bottom="280" w:left="0" w:right="0"/>
        </w:sectPr>
      </w:pPr>
    </w:p>
    <w:p>
      <w:pPr>
        <w:pStyle w:val="BodyText"/>
        <w:spacing w:before="3"/>
        <w:rPr>
          <w:sz w:val="10"/>
        </w:rPr>
      </w:pPr>
    </w:p>
    <w:p>
      <w:pPr>
        <w:pStyle w:val="Heading5"/>
        <w:jc w:val="both"/>
      </w:pPr>
      <w:bookmarkStart w:name="_TOC_250002" w:id="6"/>
      <w:r>
        <w:rPr>
          <w:color w:val="DB413F"/>
          <w:spacing w:val="9"/>
          <w:w w:val="75"/>
        </w:rPr>
        <w:t>СЛОВАРЬ</w:t>
      </w:r>
      <w:r>
        <w:rPr>
          <w:color w:val="DB413F"/>
          <w:spacing w:val="-13"/>
        </w:rPr>
        <w:t> </w:t>
      </w:r>
      <w:r>
        <w:rPr>
          <w:color w:val="DB413F"/>
          <w:spacing w:val="9"/>
          <w:w w:val="75"/>
        </w:rPr>
        <w:t>ПОНЯТИЙ</w:t>
      </w:r>
      <w:r>
        <w:rPr>
          <w:color w:val="DB413F"/>
          <w:spacing w:val="-12"/>
        </w:rPr>
        <w:t> </w:t>
      </w:r>
      <w:r>
        <w:rPr>
          <w:color w:val="DB413F"/>
          <w:w w:val="75"/>
        </w:rPr>
        <w:t>И</w:t>
      </w:r>
      <w:r>
        <w:rPr>
          <w:color w:val="DB413F"/>
          <w:spacing w:val="-12"/>
        </w:rPr>
        <w:t> </w:t>
      </w:r>
      <w:bookmarkEnd w:id="6"/>
      <w:r>
        <w:rPr>
          <w:color w:val="DB413F"/>
          <w:spacing w:val="-2"/>
          <w:w w:val="75"/>
        </w:rPr>
        <w:t>ТЕРМИНОВ</w:t>
      </w:r>
    </w:p>
    <w:p>
      <w:pPr>
        <w:spacing w:line="220" w:lineRule="auto" w:before="208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Абсолю́тная</w:t>
      </w:r>
      <w:r>
        <w:rPr>
          <w:rFonts w:ascii="Book Antiqua" w:hAnsi="Book Antiqua"/>
          <w:b/>
          <w:w w:val="95"/>
          <w:sz w:val="19"/>
        </w:rPr>
        <w:t> мона́рхия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i/>
          <w:w w:val="95"/>
          <w:sz w:val="19"/>
        </w:rPr>
        <w:t>—</w:t>
      </w:r>
      <w:r>
        <w:rPr>
          <w:rFonts w:ascii="Book Antiqua" w:hAnsi="Book Antiqua"/>
          <w:i/>
          <w:w w:val="95"/>
          <w:sz w:val="19"/>
        </w:rPr>
        <w:t> </w:t>
      </w:r>
      <w:r>
        <w:rPr>
          <w:w w:val="95"/>
          <w:sz w:val="19"/>
        </w:rPr>
        <w:t>форма монархического правления, при которой </w:t>
      </w:r>
      <w:r>
        <w:rPr>
          <w:w w:val="95"/>
          <w:sz w:val="19"/>
        </w:rPr>
        <w:t>мо- нарх концентрирует в своих руках все три ветви высшей власти — законодательную, исполнительную и судебную. Для абсолютных монархий характерны централизован- ный и разветвлённый бюрократический аппарат, наличие регулярной армии, поли- </w:t>
      </w:r>
      <w:r>
        <w:rPr>
          <w:sz w:val="19"/>
        </w:rPr>
        <w:t>ции, единообразие территориального устройства и налоговой системы.</w:t>
      </w:r>
    </w:p>
    <w:p>
      <w:pPr>
        <w:spacing w:line="213" w:lineRule="auto" w:before="3"/>
        <w:ind w:left="793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Баррика́да </w:t>
      </w:r>
      <w:r>
        <w:rPr>
          <w:w w:val="95"/>
          <w:sz w:val="19"/>
        </w:rPr>
        <w:t>— искусственное заграждение, выполненное из подручных </w:t>
      </w:r>
      <w:r>
        <w:rPr>
          <w:w w:val="95"/>
          <w:sz w:val="19"/>
        </w:rPr>
        <w:t>материа- </w:t>
      </w:r>
      <w:r>
        <w:rPr>
          <w:sz w:val="19"/>
        </w:rPr>
        <w:t>лов и расположенное поперёк дороги или улицы.</w:t>
      </w:r>
    </w:p>
    <w:p>
      <w:pPr>
        <w:spacing w:line="220" w:lineRule="auto" w:before="2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Всеросси́йский</w:t>
      </w:r>
      <w:r>
        <w:rPr>
          <w:rFonts w:ascii="Book Antiqua" w:hAnsi="Book Antiqua"/>
          <w:b/>
          <w:spacing w:val="-10"/>
          <w:w w:val="95"/>
          <w:sz w:val="19"/>
        </w:rPr>
        <w:t> </w:t>
      </w:r>
      <w:r>
        <w:rPr>
          <w:rFonts w:ascii="Book Antiqua" w:hAnsi="Book Antiqua"/>
          <w:b/>
          <w:w w:val="95"/>
          <w:sz w:val="19"/>
        </w:rPr>
        <w:t>ры́нок</w:t>
      </w:r>
      <w:r>
        <w:rPr>
          <w:rFonts w:ascii="Book Antiqua" w:hAnsi="Book Antiqua"/>
          <w:b/>
          <w:spacing w:val="11"/>
          <w:sz w:val="19"/>
        </w:rPr>
        <w:t> </w:t>
      </w:r>
      <w:r>
        <w:rPr>
          <w:rFonts w:ascii="Book Antiqua" w:hAnsi="Book Antiqua"/>
          <w:i/>
          <w:w w:val="95"/>
          <w:sz w:val="19"/>
        </w:rPr>
        <w:t>—</w:t>
      </w:r>
      <w:r>
        <w:rPr>
          <w:rFonts w:ascii="Book Antiqua" w:hAnsi="Book Antiqua"/>
          <w:i/>
          <w:spacing w:val="-7"/>
          <w:w w:val="95"/>
          <w:sz w:val="19"/>
        </w:rPr>
        <w:t> </w:t>
      </w:r>
      <w:r>
        <w:rPr>
          <w:w w:val="95"/>
          <w:sz w:val="19"/>
        </w:rPr>
        <w:t>единая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экономическая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система,</w:t>
      </w:r>
      <w:r>
        <w:rPr>
          <w:spacing w:val="-10"/>
          <w:w w:val="95"/>
          <w:sz w:val="19"/>
        </w:rPr>
        <w:t> </w:t>
      </w:r>
      <w:r>
        <w:rPr>
          <w:w w:val="95"/>
          <w:sz w:val="19"/>
        </w:rPr>
        <w:t>которая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характеризу- </w:t>
      </w:r>
      <w:r>
        <w:rPr>
          <w:sz w:val="19"/>
        </w:rPr>
        <w:t>ется</w:t>
      </w:r>
      <w:r>
        <w:rPr>
          <w:spacing w:val="-8"/>
          <w:sz w:val="19"/>
        </w:rPr>
        <w:t> </w:t>
      </w:r>
      <w:r>
        <w:rPr>
          <w:sz w:val="19"/>
        </w:rPr>
        <w:t>общими</w:t>
      </w:r>
      <w:r>
        <w:rPr>
          <w:spacing w:val="-8"/>
          <w:sz w:val="19"/>
        </w:rPr>
        <w:t> </w:t>
      </w:r>
      <w:r>
        <w:rPr>
          <w:sz w:val="19"/>
        </w:rPr>
        <w:t>хозяйственными</w:t>
      </w:r>
      <w:r>
        <w:rPr>
          <w:spacing w:val="-8"/>
          <w:sz w:val="19"/>
        </w:rPr>
        <w:t> </w:t>
      </w:r>
      <w:r>
        <w:rPr>
          <w:sz w:val="19"/>
        </w:rPr>
        <w:t>связями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обменом</w:t>
      </w:r>
      <w:r>
        <w:rPr>
          <w:spacing w:val="-8"/>
          <w:sz w:val="19"/>
        </w:rPr>
        <w:t> </w:t>
      </w:r>
      <w:r>
        <w:rPr>
          <w:sz w:val="19"/>
        </w:rPr>
        <w:t>товарами</w:t>
      </w:r>
      <w:r>
        <w:rPr>
          <w:spacing w:val="-8"/>
          <w:sz w:val="19"/>
        </w:rPr>
        <w:t> </w:t>
      </w:r>
      <w:r>
        <w:rPr>
          <w:sz w:val="19"/>
        </w:rPr>
        <w:t>между</w:t>
      </w:r>
      <w:r>
        <w:rPr>
          <w:spacing w:val="-8"/>
          <w:sz w:val="19"/>
        </w:rPr>
        <w:t> </w:t>
      </w:r>
      <w:r>
        <w:rPr>
          <w:sz w:val="19"/>
        </w:rPr>
        <w:t>различными</w:t>
      </w:r>
      <w:r>
        <w:rPr>
          <w:spacing w:val="-8"/>
          <w:sz w:val="19"/>
        </w:rPr>
        <w:t> </w:t>
      </w:r>
      <w:r>
        <w:rPr>
          <w:sz w:val="19"/>
        </w:rPr>
        <w:t>ча- </w:t>
      </w:r>
      <w:r>
        <w:rPr>
          <w:w w:val="95"/>
          <w:sz w:val="19"/>
        </w:rPr>
        <w:t>стями страны. Начинает складываться в XVII в. вследствие развития товарно-денеж- </w:t>
      </w:r>
      <w:r>
        <w:rPr>
          <w:sz w:val="19"/>
        </w:rPr>
        <w:t>ных отношений, специализации районов, появления мануфактур, возникновения общероссийских ярмарок.</w:t>
      </w:r>
    </w:p>
    <w:p>
      <w:pPr>
        <w:spacing w:line="211" w:lineRule="auto" w:before="5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pacing w:val="-17"/>
          <w:w w:val="136"/>
          <w:sz w:val="19"/>
        </w:rPr>
        <w:t>Г</w:t>
      </w:r>
      <w:r>
        <w:rPr>
          <w:rFonts w:ascii="Book Antiqua" w:hAnsi="Book Antiqua"/>
          <w:b/>
          <w:spacing w:val="3"/>
          <w:w w:val="55"/>
          <w:sz w:val="19"/>
        </w:rPr>
        <w:t>е</w:t>
      </w:r>
      <w:r>
        <w:rPr>
          <w:rFonts w:ascii="Book Antiqua" w:hAnsi="Book Antiqua"/>
          <w:b/>
          <w:spacing w:val="1"/>
          <w:w w:val="55"/>
          <w:sz w:val="19"/>
        </w:rPr>
        <w:t>́</w:t>
      </w:r>
      <w:r>
        <w:rPr>
          <w:rFonts w:ascii="Book Antiqua" w:hAnsi="Book Antiqua"/>
          <w:b/>
          <w:spacing w:val="3"/>
          <w:w w:val="113"/>
          <w:sz w:val="19"/>
        </w:rPr>
        <w:t>тман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rFonts w:ascii="Book Antiqua" w:hAnsi="Book Antiqua"/>
          <w:i/>
          <w:sz w:val="19"/>
        </w:rPr>
        <w:t>—</w:t>
      </w:r>
      <w:r>
        <w:rPr>
          <w:rFonts w:ascii="Book Antiqua" w:hAnsi="Book Antiqua"/>
          <w:i/>
          <w:spacing w:val="40"/>
          <w:sz w:val="19"/>
        </w:rPr>
        <w:t> </w:t>
      </w:r>
      <w:r>
        <w:rPr>
          <w:sz w:val="19"/>
        </w:rPr>
        <w:t>командующий армией в Речи Посполитой; в первой </w:t>
      </w:r>
      <w:r>
        <w:rPr>
          <w:sz w:val="19"/>
        </w:rPr>
        <w:t>половине XVII</w:t>
      </w:r>
      <w:r>
        <w:rPr>
          <w:spacing w:val="-6"/>
          <w:sz w:val="19"/>
        </w:rPr>
        <w:t> </w:t>
      </w:r>
      <w:r>
        <w:rPr>
          <w:sz w:val="19"/>
        </w:rPr>
        <w:t>в.</w:t>
      </w:r>
      <w:r>
        <w:rPr>
          <w:spacing w:val="-6"/>
          <w:sz w:val="19"/>
        </w:rPr>
        <w:t> </w:t>
      </w:r>
      <w:r>
        <w:rPr>
          <w:sz w:val="19"/>
        </w:rPr>
        <w:t>—</w:t>
      </w:r>
      <w:r>
        <w:rPr>
          <w:spacing w:val="-6"/>
          <w:sz w:val="19"/>
        </w:rPr>
        <w:t> </w:t>
      </w:r>
      <w:r>
        <w:rPr>
          <w:sz w:val="19"/>
        </w:rPr>
        <w:t>глава</w:t>
      </w:r>
      <w:r>
        <w:rPr>
          <w:spacing w:val="-6"/>
          <w:sz w:val="19"/>
        </w:rPr>
        <w:t> </w:t>
      </w:r>
      <w:r>
        <w:rPr>
          <w:sz w:val="19"/>
        </w:rPr>
        <w:t>реестровых</w:t>
      </w:r>
      <w:r>
        <w:rPr>
          <w:spacing w:val="-6"/>
          <w:sz w:val="19"/>
        </w:rPr>
        <w:t> </w:t>
      </w:r>
      <w:r>
        <w:rPr>
          <w:sz w:val="19"/>
        </w:rPr>
        <w:t>казаков,</w:t>
      </w:r>
      <w:r>
        <w:rPr>
          <w:spacing w:val="-6"/>
          <w:sz w:val="19"/>
        </w:rPr>
        <w:t> </w:t>
      </w:r>
      <w:r>
        <w:rPr>
          <w:sz w:val="19"/>
        </w:rPr>
        <w:t>с</w:t>
      </w:r>
      <w:r>
        <w:rPr>
          <w:spacing w:val="-6"/>
          <w:sz w:val="19"/>
        </w:rPr>
        <w:t> </w:t>
      </w:r>
      <w:r>
        <w:rPr>
          <w:sz w:val="19"/>
        </w:rPr>
        <w:t>1648</w:t>
      </w:r>
      <w:r>
        <w:rPr>
          <w:spacing w:val="-6"/>
          <w:sz w:val="19"/>
        </w:rPr>
        <w:t> </w:t>
      </w:r>
      <w:r>
        <w:rPr>
          <w:sz w:val="19"/>
        </w:rPr>
        <w:t>г.</w:t>
      </w:r>
      <w:r>
        <w:rPr>
          <w:spacing w:val="-6"/>
          <w:sz w:val="19"/>
        </w:rPr>
        <w:t> </w:t>
      </w:r>
      <w:r>
        <w:rPr>
          <w:sz w:val="19"/>
        </w:rPr>
        <w:t>—</w:t>
      </w:r>
      <w:r>
        <w:rPr>
          <w:spacing w:val="-6"/>
          <w:sz w:val="19"/>
        </w:rPr>
        <w:t> </w:t>
      </w:r>
      <w:r>
        <w:rPr>
          <w:sz w:val="19"/>
        </w:rPr>
        <w:t>правитель</w:t>
      </w:r>
      <w:r>
        <w:rPr>
          <w:spacing w:val="-6"/>
          <w:sz w:val="19"/>
        </w:rPr>
        <w:t> </w:t>
      </w:r>
      <w:r>
        <w:rPr>
          <w:sz w:val="19"/>
        </w:rPr>
        <w:t>Гетманщины.</w:t>
      </w:r>
    </w:p>
    <w:p>
      <w:pPr>
        <w:spacing w:line="213" w:lineRule="auto" w:before="8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-18"/>
          <w:w w:val="127"/>
          <w:sz w:val="19"/>
        </w:rPr>
        <w:t>Г</w:t>
      </w:r>
      <w:r>
        <w:rPr>
          <w:rFonts w:ascii="Book Antiqua" w:hAnsi="Book Antiqua"/>
          <w:b/>
          <w:spacing w:val="2"/>
          <w:w w:val="46"/>
          <w:sz w:val="19"/>
        </w:rPr>
        <w:t>е</w:t>
      </w:r>
      <w:r>
        <w:rPr>
          <w:rFonts w:ascii="Book Antiqua" w:hAnsi="Book Antiqua"/>
          <w:b/>
          <w:w w:val="46"/>
          <w:sz w:val="19"/>
        </w:rPr>
        <w:t>́</w:t>
      </w:r>
      <w:r>
        <w:rPr>
          <w:rFonts w:ascii="Book Antiqua" w:hAnsi="Book Antiqua"/>
          <w:b/>
          <w:spacing w:val="2"/>
          <w:w w:val="102"/>
          <w:sz w:val="19"/>
        </w:rPr>
        <w:t>тманщина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w w:val="95"/>
          <w:sz w:val="19"/>
        </w:rPr>
        <w:t>— территория Малороссии, находившаяся под управлением </w:t>
      </w:r>
      <w:r>
        <w:rPr>
          <w:w w:val="95"/>
          <w:sz w:val="19"/>
        </w:rPr>
        <w:t>гетма- </w:t>
      </w:r>
      <w:r>
        <w:rPr>
          <w:sz w:val="19"/>
        </w:rPr>
        <w:t>на Войска Запорожского.</w:t>
      </w:r>
    </w:p>
    <w:p>
      <w:pPr>
        <w:spacing w:line="220" w:lineRule="auto" w:before="3"/>
        <w:ind w:left="792" w:right="791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Госуда́рев двор </w:t>
      </w:r>
      <w:r>
        <w:rPr>
          <w:sz w:val="19"/>
        </w:rPr>
        <w:t>— ближайшее социально-политическое окружение </w:t>
      </w:r>
      <w:r>
        <w:rPr>
          <w:sz w:val="19"/>
        </w:rPr>
        <w:t>монарха. Впервые возник как княжий двор во времена Руси на базе княжеской дружины.</w:t>
      </w:r>
      <w:r>
        <w:rPr>
          <w:spacing w:val="80"/>
          <w:sz w:val="19"/>
        </w:rPr>
        <w:t> </w:t>
      </w:r>
      <w:r>
        <w:rPr>
          <w:sz w:val="19"/>
        </w:rPr>
        <w:t>В России к середине XVI в. состоял из думных чинов (заседавших в Боярской думе бояр, окольничих, думных дворян и дьяков), дворцовых чинов (стольников, стряп- чих и др.) и дворян московских.</w:t>
      </w:r>
    </w:p>
    <w:p>
      <w:pPr>
        <w:spacing w:line="218" w:lineRule="auto" w:before="2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Губно́й старо́ста </w:t>
      </w:r>
      <w:r>
        <w:rPr>
          <w:rFonts w:ascii="Book Antiqua" w:hAnsi="Book Antiqua"/>
          <w:i/>
          <w:w w:val="95"/>
          <w:sz w:val="19"/>
        </w:rPr>
        <w:t>— </w:t>
      </w:r>
      <w:r>
        <w:rPr>
          <w:w w:val="95"/>
          <w:sz w:val="19"/>
        </w:rPr>
        <w:t>выборный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представитель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земской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власти,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в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ведении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которо- </w:t>
      </w:r>
      <w:r>
        <w:rPr>
          <w:sz w:val="19"/>
        </w:rPr>
        <w:t>го</w:t>
      </w:r>
      <w:r>
        <w:rPr>
          <w:spacing w:val="-11"/>
          <w:sz w:val="19"/>
        </w:rPr>
        <w:t> </w:t>
      </w:r>
      <w:r>
        <w:rPr>
          <w:sz w:val="19"/>
        </w:rPr>
        <w:t>находился</w:t>
      </w:r>
      <w:r>
        <w:rPr>
          <w:spacing w:val="-11"/>
          <w:sz w:val="19"/>
        </w:rPr>
        <w:t> </w:t>
      </w:r>
      <w:r>
        <w:rPr>
          <w:sz w:val="19"/>
        </w:rPr>
        <w:t>суд</w:t>
      </w:r>
      <w:r>
        <w:rPr>
          <w:spacing w:val="-11"/>
          <w:sz w:val="19"/>
        </w:rPr>
        <w:t> </w:t>
      </w:r>
      <w:r>
        <w:rPr>
          <w:sz w:val="19"/>
        </w:rPr>
        <w:t>по</w:t>
      </w:r>
      <w:r>
        <w:rPr>
          <w:spacing w:val="-11"/>
          <w:sz w:val="19"/>
        </w:rPr>
        <w:t> </w:t>
      </w:r>
      <w:r>
        <w:rPr>
          <w:sz w:val="19"/>
        </w:rPr>
        <w:t>разбойным</w:t>
      </w:r>
      <w:r>
        <w:rPr>
          <w:spacing w:val="-11"/>
          <w:sz w:val="19"/>
        </w:rPr>
        <w:t> </w:t>
      </w:r>
      <w:r>
        <w:rPr>
          <w:sz w:val="19"/>
        </w:rPr>
        <w:t>делам</w:t>
      </w:r>
      <w:r>
        <w:rPr>
          <w:spacing w:val="-11"/>
          <w:sz w:val="19"/>
        </w:rPr>
        <w:t> </w:t>
      </w:r>
      <w:r>
        <w:rPr>
          <w:sz w:val="19"/>
        </w:rPr>
        <w:t>(а</w:t>
      </w:r>
      <w:r>
        <w:rPr>
          <w:spacing w:val="-11"/>
          <w:sz w:val="19"/>
        </w:rPr>
        <w:t> </w:t>
      </w:r>
      <w:r>
        <w:rPr>
          <w:sz w:val="19"/>
        </w:rPr>
        <w:t>с</w:t>
      </w:r>
      <w:r>
        <w:rPr>
          <w:spacing w:val="-11"/>
          <w:sz w:val="19"/>
        </w:rPr>
        <w:t> </w:t>
      </w:r>
      <w:r>
        <w:rPr>
          <w:sz w:val="19"/>
        </w:rPr>
        <w:t>середины</w:t>
      </w:r>
      <w:r>
        <w:rPr>
          <w:spacing w:val="-11"/>
          <w:sz w:val="19"/>
        </w:rPr>
        <w:t> </w:t>
      </w:r>
      <w:r>
        <w:rPr>
          <w:sz w:val="19"/>
        </w:rPr>
        <w:t>XVII</w:t>
      </w:r>
      <w:r>
        <w:rPr>
          <w:spacing w:val="-11"/>
          <w:sz w:val="19"/>
        </w:rPr>
        <w:t> </w:t>
      </w:r>
      <w:r>
        <w:rPr>
          <w:sz w:val="19"/>
        </w:rPr>
        <w:t>в.</w:t>
      </w:r>
      <w:r>
        <w:rPr>
          <w:spacing w:val="-11"/>
          <w:sz w:val="19"/>
        </w:rPr>
        <w:t> </w:t>
      </w:r>
      <w:r>
        <w:rPr>
          <w:sz w:val="19"/>
        </w:rPr>
        <w:t>также</w:t>
      </w:r>
      <w:r>
        <w:rPr>
          <w:spacing w:val="-11"/>
          <w:sz w:val="19"/>
        </w:rPr>
        <w:t> </w:t>
      </w:r>
      <w:r>
        <w:rPr>
          <w:sz w:val="19"/>
        </w:rPr>
        <w:t>суд</w:t>
      </w:r>
      <w:r>
        <w:rPr>
          <w:spacing w:val="-11"/>
          <w:sz w:val="19"/>
        </w:rPr>
        <w:t> </w:t>
      </w:r>
      <w:r>
        <w:rPr>
          <w:sz w:val="19"/>
        </w:rPr>
        <w:t>по</w:t>
      </w:r>
      <w:r>
        <w:rPr>
          <w:spacing w:val="-11"/>
          <w:sz w:val="19"/>
        </w:rPr>
        <w:t> </w:t>
      </w:r>
      <w:r>
        <w:rPr>
          <w:sz w:val="19"/>
        </w:rPr>
        <w:t>убийствен- </w:t>
      </w:r>
      <w:r>
        <w:rPr>
          <w:w w:val="95"/>
          <w:sz w:val="19"/>
        </w:rPr>
        <w:t>ным делам). Территория, на которую распространялась власть губного старосты, на- </w:t>
      </w:r>
      <w:r>
        <w:rPr>
          <w:sz w:val="19"/>
        </w:rPr>
        <w:t>зывалась губа.</w:t>
      </w:r>
    </w:p>
    <w:p>
      <w:pPr>
        <w:spacing w:line="218" w:lineRule="auto" w:before="5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sz w:val="19"/>
        </w:rPr>
        <w:t>Да́точные</w:t>
      </w:r>
      <w:r>
        <w:rPr>
          <w:rFonts w:ascii="Book Antiqua" w:hAnsi="Book Antiqua"/>
          <w:b/>
          <w:spacing w:val="-2"/>
          <w:sz w:val="19"/>
        </w:rPr>
        <w:t> люди</w:t>
      </w:r>
      <w:r>
        <w:rPr>
          <w:rFonts w:ascii="Book Antiqua" w:hAnsi="Book Antiqua"/>
          <w:b/>
          <w:spacing w:val="-2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XV—XVII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вв.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лица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из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тяглого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населения,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отданные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на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по- </w:t>
      </w:r>
      <w:r>
        <w:rPr>
          <w:sz w:val="19"/>
        </w:rPr>
        <w:t>жизненную</w:t>
      </w:r>
      <w:r>
        <w:rPr>
          <w:spacing w:val="-12"/>
          <w:sz w:val="19"/>
        </w:rPr>
        <w:t> </w:t>
      </w:r>
      <w:r>
        <w:rPr>
          <w:sz w:val="19"/>
        </w:rPr>
        <w:t>военную</w:t>
      </w:r>
      <w:r>
        <w:rPr>
          <w:spacing w:val="-12"/>
          <w:sz w:val="19"/>
        </w:rPr>
        <w:t> </w:t>
      </w:r>
      <w:r>
        <w:rPr>
          <w:sz w:val="19"/>
        </w:rPr>
        <w:t>службу.</w:t>
      </w:r>
      <w:r>
        <w:rPr>
          <w:spacing w:val="-12"/>
          <w:sz w:val="19"/>
        </w:rPr>
        <w:t> </w:t>
      </w:r>
      <w:r>
        <w:rPr>
          <w:sz w:val="19"/>
        </w:rPr>
        <w:t>С</w:t>
      </w:r>
      <w:r>
        <w:rPr>
          <w:spacing w:val="-12"/>
          <w:sz w:val="19"/>
        </w:rPr>
        <w:t> </w:t>
      </w:r>
      <w:r>
        <w:rPr>
          <w:sz w:val="19"/>
        </w:rPr>
        <w:t>середины</w:t>
      </w:r>
      <w:r>
        <w:rPr>
          <w:spacing w:val="-12"/>
          <w:sz w:val="19"/>
        </w:rPr>
        <w:t> </w:t>
      </w:r>
      <w:r>
        <w:rPr>
          <w:sz w:val="19"/>
        </w:rPr>
        <w:t>XVII</w:t>
      </w:r>
      <w:r>
        <w:rPr>
          <w:spacing w:val="-12"/>
          <w:sz w:val="19"/>
        </w:rPr>
        <w:t> </w:t>
      </w:r>
      <w:r>
        <w:rPr>
          <w:sz w:val="19"/>
        </w:rPr>
        <w:t>в.</w:t>
      </w:r>
      <w:r>
        <w:rPr>
          <w:spacing w:val="-12"/>
          <w:sz w:val="19"/>
        </w:rPr>
        <w:t> </w:t>
      </w:r>
      <w:r>
        <w:rPr>
          <w:sz w:val="19"/>
        </w:rPr>
        <w:t>в</w:t>
      </w:r>
      <w:r>
        <w:rPr>
          <w:spacing w:val="-12"/>
          <w:sz w:val="19"/>
        </w:rPr>
        <w:t> </w:t>
      </w:r>
      <w:r>
        <w:rPr>
          <w:sz w:val="19"/>
        </w:rPr>
        <w:t>составе</w:t>
      </w:r>
      <w:r>
        <w:rPr>
          <w:spacing w:val="-12"/>
          <w:sz w:val="19"/>
        </w:rPr>
        <w:t> </w:t>
      </w:r>
      <w:r>
        <w:rPr>
          <w:sz w:val="19"/>
        </w:rPr>
        <w:t>полков</w:t>
      </w:r>
      <w:r>
        <w:rPr>
          <w:spacing w:val="-12"/>
          <w:sz w:val="19"/>
        </w:rPr>
        <w:t> </w:t>
      </w:r>
      <w:r>
        <w:rPr>
          <w:sz w:val="19"/>
        </w:rPr>
        <w:t>нового</w:t>
      </w:r>
      <w:r>
        <w:rPr>
          <w:spacing w:val="-12"/>
          <w:sz w:val="19"/>
        </w:rPr>
        <w:t> </w:t>
      </w:r>
      <w:r>
        <w:rPr>
          <w:sz w:val="19"/>
        </w:rPr>
        <w:t>(иноземно- го) строя.</w:t>
      </w:r>
    </w:p>
    <w:p>
      <w:pPr>
        <w:spacing w:line="220" w:lineRule="auto" w:before="1"/>
        <w:ind w:left="792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Дворя́нство </w:t>
      </w:r>
      <w:r>
        <w:rPr>
          <w:w w:val="95"/>
          <w:sz w:val="19"/>
        </w:rPr>
        <w:t>— в середине XVI в. представители титулованной знати и части </w:t>
      </w:r>
      <w:r>
        <w:rPr>
          <w:w w:val="95"/>
          <w:sz w:val="19"/>
        </w:rPr>
        <w:t>за- </w:t>
      </w:r>
      <w:r>
        <w:rPr>
          <w:sz w:val="19"/>
        </w:rPr>
        <w:t>житочных</w:t>
      </w:r>
      <w:r>
        <w:rPr>
          <w:spacing w:val="-3"/>
          <w:sz w:val="19"/>
        </w:rPr>
        <w:t> </w:t>
      </w:r>
      <w:r>
        <w:rPr>
          <w:sz w:val="19"/>
        </w:rPr>
        <w:t>служилых</w:t>
      </w:r>
      <w:r>
        <w:rPr>
          <w:spacing w:val="-3"/>
          <w:sz w:val="19"/>
        </w:rPr>
        <w:t> </w:t>
      </w:r>
      <w:r>
        <w:rPr>
          <w:sz w:val="19"/>
        </w:rPr>
        <w:t>людей</w:t>
      </w:r>
      <w:r>
        <w:rPr>
          <w:spacing w:val="-3"/>
          <w:sz w:val="19"/>
        </w:rPr>
        <w:t> </w:t>
      </w:r>
      <w:r>
        <w:rPr>
          <w:sz w:val="19"/>
        </w:rPr>
        <w:t>«по</w:t>
      </w:r>
      <w:r>
        <w:rPr>
          <w:spacing w:val="-3"/>
          <w:sz w:val="19"/>
        </w:rPr>
        <w:t> </w:t>
      </w:r>
      <w:r>
        <w:rPr>
          <w:sz w:val="19"/>
        </w:rPr>
        <w:t>отечеству»,</w:t>
      </w:r>
      <w:r>
        <w:rPr>
          <w:spacing w:val="-3"/>
          <w:sz w:val="19"/>
        </w:rPr>
        <w:t> </w:t>
      </w:r>
      <w:r>
        <w:rPr>
          <w:sz w:val="19"/>
        </w:rPr>
        <w:t>чьи</w:t>
      </w:r>
      <w:r>
        <w:rPr>
          <w:spacing w:val="-3"/>
          <w:sz w:val="19"/>
        </w:rPr>
        <w:t> </w:t>
      </w:r>
      <w:r>
        <w:rPr>
          <w:sz w:val="19"/>
        </w:rPr>
        <w:t>роды</w:t>
      </w:r>
      <w:r>
        <w:rPr>
          <w:spacing w:val="-3"/>
          <w:sz w:val="19"/>
        </w:rPr>
        <w:t> </w:t>
      </w:r>
      <w:r>
        <w:rPr>
          <w:sz w:val="19"/>
        </w:rPr>
        <w:t>были</w:t>
      </w:r>
      <w:r>
        <w:rPr>
          <w:spacing w:val="-3"/>
          <w:sz w:val="19"/>
        </w:rPr>
        <w:t> </w:t>
      </w:r>
      <w:r>
        <w:rPr>
          <w:sz w:val="19"/>
        </w:rPr>
        <w:t>внесены</w:t>
      </w:r>
      <w:r>
        <w:rPr>
          <w:spacing w:val="-3"/>
          <w:sz w:val="19"/>
        </w:rPr>
        <w:t> </w:t>
      </w:r>
      <w:r>
        <w:rPr>
          <w:sz w:val="19"/>
        </w:rPr>
        <w:t>в</w:t>
      </w:r>
      <w:r>
        <w:rPr>
          <w:spacing w:val="-3"/>
          <w:sz w:val="19"/>
        </w:rPr>
        <w:t> </w:t>
      </w:r>
      <w:r>
        <w:rPr>
          <w:sz w:val="19"/>
        </w:rPr>
        <w:t>особый</w:t>
      </w:r>
      <w:r>
        <w:rPr>
          <w:spacing w:val="-3"/>
          <w:sz w:val="19"/>
        </w:rPr>
        <w:t> </w:t>
      </w:r>
      <w:r>
        <w:rPr>
          <w:sz w:val="19"/>
        </w:rPr>
        <w:t>«Спи- сок</w:t>
      </w:r>
      <w:r>
        <w:rPr>
          <w:spacing w:val="-7"/>
          <w:sz w:val="19"/>
        </w:rPr>
        <w:t> </w:t>
      </w:r>
      <w:r>
        <w:rPr>
          <w:sz w:val="19"/>
        </w:rPr>
        <w:t>Государева</w:t>
      </w:r>
      <w:r>
        <w:rPr>
          <w:spacing w:val="-7"/>
          <w:sz w:val="19"/>
        </w:rPr>
        <w:t> </w:t>
      </w:r>
      <w:r>
        <w:rPr>
          <w:sz w:val="19"/>
        </w:rPr>
        <w:t>двора»</w:t>
      </w:r>
      <w:r>
        <w:rPr>
          <w:spacing w:val="-7"/>
          <w:sz w:val="19"/>
        </w:rPr>
        <w:t> </w:t>
      </w:r>
      <w:r>
        <w:rPr>
          <w:sz w:val="19"/>
        </w:rPr>
        <w:t>(«Дворовую</w:t>
      </w:r>
      <w:r>
        <w:rPr>
          <w:spacing w:val="-7"/>
          <w:sz w:val="19"/>
        </w:rPr>
        <w:t> </w:t>
      </w:r>
      <w:r>
        <w:rPr>
          <w:sz w:val="19"/>
        </w:rPr>
        <w:t>тетрадь»).</w:t>
      </w:r>
      <w:r>
        <w:rPr>
          <w:spacing w:val="-7"/>
          <w:sz w:val="19"/>
        </w:rPr>
        <w:t> </w:t>
      </w:r>
      <w:r>
        <w:rPr>
          <w:sz w:val="19"/>
        </w:rPr>
        <w:t>Позже</w:t>
      </w:r>
      <w:r>
        <w:rPr>
          <w:spacing w:val="-7"/>
          <w:sz w:val="19"/>
        </w:rPr>
        <w:t> </w:t>
      </w:r>
      <w:r>
        <w:rPr>
          <w:sz w:val="19"/>
        </w:rPr>
        <w:t>под</w:t>
      </w:r>
      <w:r>
        <w:rPr>
          <w:spacing w:val="-7"/>
          <w:sz w:val="19"/>
        </w:rPr>
        <w:t> </w:t>
      </w:r>
      <w:r>
        <w:rPr>
          <w:sz w:val="19"/>
        </w:rPr>
        <w:t>это</w:t>
      </w:r>
      <w:r>
        <w:rPr>
          <w:spacing w:val="-7"/>
          <w:sz w:val="19"/>
        </w:rPr>
        <w:t> </w:t>
      </w:r>
      <w:r>
        <w:rPr>
          <w:sz w:val="19"/>
        </w:rPr>
        <w:t>определение</w:t>
      </w:r>
      <w:r>
        <w:rPr>
          <w:spacing w:val="-7"/>
          <w:sz w:val="19"/>
        </w:rPr>
        <w:t> </w:t>
      </w:r>
      <w:r>
        <w:rPr>
          <w:sz w:val="19"/>
        </w:rPr>
        <w:t>стали</w:t>
      </w:r>
      <w:r>
        <w:rPr>
          <w:spacing w:val="-7"/>
          <w:sz w:val="19"/>
        </w:rPr>
        <w:t> </w:t>
      </w:r>
      <w:r>
        <w:rPr>
          <w:sz w:val="19"/>
        </w:rPr>
        <w:t>под- водить всех служилых людей «по отечеству». Дворяне-мужчины с 15 лет обязаны </w:t>
      </w:r>
      <w:r>
        <w:rPr>
          <w:w w:val="95"/>
          <w:sz w:val="19"/>
        </w:rPr>
        <w:t>были нести пожизненную, преимущественно военную, службу государю, наделялись </w:t>
      </w:r>
      <w:r>
        <w:rPr>
          <w:sz w:val="19"/>
        </w:rPr>
        <w:t>привилегией владеть поместьями и вотчинами.</w:t>
      </w:r>
    </w:p>
    <w:p>
      <w:pPr>
        <w:spacing w:line="214" w:lineRule="exact" w:before="0"/>
        <w:ind w:left="1132" w:right="0" w:firstLine="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Доктри́на</w:t>
      </w:r>
      <w:r>
        <w:rPr>
          <w:rFonts w:ascii="Book Antiqua" w:hAnsi="Book Antiqua"/>
          <w:b/>
          <w:spacing w:val="11"/>
          <w:sz w:val="19"/>
        </w:rPr>
        <w:t> </w:t>
      </w:r>
      <w:r>
        <w:rPr>
          <w:rFonts w:ascii="Book Antiqua" w:hAnsi="Book Antiqua"/>
          <w:i/>
          <w:w w:val="95"/>
          <w:sz w:val="19"/>
        </w:rPr>
        <w:t>—</w:t>
      </w:r>
      <w:r>
        <w:rPr>
          <w:rFonts w:ascii="Book Antiqua" w:hAnsi="Book Antiqua"/>
          <w:i/>
          <w:spacing w:val="11"/>
          <w:sz w:val="19"/>
        </w:rPr>
        <w:t> </w:t>
      </w:r>
      <w:r>
        <w:rPr>
          <w:w w:val="95"/>
          <w:sz w:val="19"/>
        </w:rPr>
        <w:t>1)</w:t>
      </w:r>
      <w:r>
        <w:rPr>
          <w:sz w:val="19"/>
        </w:rPr>
        <w:t> </w:t>
      </w:r>
      <w:r>
        <w:rPr>
          <w:w w:val="95"/>
          <w:sz w:val="19"/>
        </w:rPr>
        <w:t>философская,</w:t>
      </w:r>
      <w:r>
        <w:rPr>
          <w:sz w:val="19"/>
        </w:rPr>
        <w:t> </w:t>
      </w:r>
      <w:r>
        <w:rPr>
          <w:w w:val="95"/>
          <w:sz w:val="19"/>
        </w:rPr>
        <w:t>политическая,</w:t>
      </w:r>
      <w:r>
        <w:rPr>
          <w:sz w:val="19"/>
        </w:rPr>
        <w:t> </w:t>
      </w:r>
      <w:r>
        <w:rPr>
          <w:w w:val="95"/>
          <w:sz w:val="19"/>
        </w:rPr>
        <w:t>религиозная</w:t>
      </w:r>
      <w:r>
        <w:rPr>
          <w:spacing w:val="1"/>
          <w:sz w:val="19"/>
        </w:rPr>
        <w:t> </w:t>
      </w:r>
      <w:r>
        <w:rPr>
          <w:w w:val="95"/>
          <w:sz w:val="19"/>
        </w:rPr>
        <w:t>либо</w:t>
      </w:r>
      <w:r>
        <w:rPr>
          <w:sz w:val="19"/>
        </w:rPr>
        <w:t> </w:t>
      </w:r>
      <w:r>
        <w:rPr>
          <w:w w:val="95"/>
          <w:sz w:val="19"/>
        </w:rPr>
        <w:t>правовая</w:t>
      </w:r>
      <w:r>
        <w:rPr>
          <w:sz w:val="19"/>
        </w:rPr>
        <w:t> </w:t>
      </w:r>
      <w:r>
        <w:rPr>
          <w:spacing w:val="-2"/>
          <w:w w:val="95"/>
          <w:sz w:val="19"/>
        </w:rPr>
        <w:t>теория;</w:t>
      </w:r>
    </w:p>
    <w:p>
      <w:pPr>
        <w:pStyle w:val="ListParagraph"/>
        <w:numPr>
          <w:ilvl w:val="0"/>
          <w:numId w:val="139"/>
        </w:numPr>
        <w:tabs>
          <w:tab w:pos="1025" w:val="left" w:leader="none"/>
        </w:tabs>
        <w:spacing w:line="206" w:lineRule="exact" w:before="0" w:after="0"/>
        <w:ind w:left="1024" w:right="0" w:hanging="233"/>
        <w:jc w:val="both"/>
        <w:rPr>
          <w:rFonts w:ascii="Century" w:hAnsi="Century"/>
          <w:sz w:val="19"/>
        </w:rPr>
      </w:pPr>
      <w:r>
        <w:rPr>
          <w:rFonts w:ascii="Century" w:hAnsi="Century"/>
          <w:w w:val="95"/>
          <w:sz w:val="19"/>
        </w:rPr>
        <w:t>учение,</w:t>
      </w:r>
      <w:r>
        <w:rPr>
          <w:rFonts w:ascii="Century" w:hAnsi="Century"/>
          <w:spacing w:val="26"/>
          <w:sz w:val="19"/>
        </w:rPr>
        <w:t> </w:t>
      </w:r>
      <w:r>
        <w:rPr>
          <w:rFonts w:ascii="Century" w:hAnsi="Century"/>
          <w:w w:val="95"/>
          <w:sz w:val="19"/>
        </w:rPr>
        <w:t>система</w:t>
      </w:r>
      <w:r>
        <w:rPr>
          <w:rFonts w:ascii="Century" w:hAnsi="Century"/>
          <w:spacing w:val="26"/>
          <w:sz w:val="19"/>
        </w:rPr>
        <w:t> </w:t>
      </w:r>
      <w:r>
        <w:rPr>
          <w:rFonts w:ascii="Century" w:hAnsi="Century"/>
          <w:w w:val="95"/>
          <w:sz w:val="19"/>
        </w:rPr>
        <w:t>воззрений;</w:t>
      </w:r>
      <w:r>
        <w:rPr>
          <w:rFonts w:ascii="Century" w:hAnsi="Century"/>
          <w:spacing w:val="26"/>
          <w:sz w:val="19"/>
        </w:rPr>
        <w:t> </w:t>
      </w:r>
      <w:r>
        <w:rPr>
          <w:rFonts w:ascii="Century" w:hAnsi="Century"/>
          <w:w w:val="95"/>
          <w:sz w:val="19"/>
        </w:rPr>
        <w:t>3)</w:t>
      </w:r>
      <w:r>
        <w:rPr>
          <w:rFonts w:ascii="Century" w:hAnsi="Century"/>
          <w:spacing w:val="26"/>
          <w:sz w:val="19"/>
        </w:rPr>
        <w:t> </w:t>
      </w:r>
      <w:r>
        <w:rPr>
          <w:rFonts w:ascii="Century" w:hAnsi="Century"/>
          <w:w w:val="95"/>
          <w:sz w:val="19"/>
        </w:rPr>
        <w:t>руководящий</w:t>
      </w:r>
      <w:r>
        <w:rPr>
          <w:rFonts w:ascii="Century" w:hAnsi="Century"/>
          <w:spacing w:val="26"/>
          <w:sz w:val="19"/>
        </w:rPr>
        <w:t> </w:t>
      </w:r>
      <w:r>
        <w:rPr>
          <w:rFonts w:ascii="Century" w:hAnsi="Century"/>
          <w:w w:val="95"/>
          <w:sz w:val="19"/>
        </w:rPr>
        <w:t>политический</w:t>
      </w:r>
      <w:r>
        <w:rPr>
          <w:rFonts w:ascii="Century" w:hAnsi="Century"/>
          <w:spacing w:val="26"/>
          <w:sz w:val="19"/>
        </w:rPr>
        <w:t> </w:t>
      </w:r>
      <w:r>
        <w:rPr>
          <w:rFonts w:ascii="Century" w:hAnsi="Century"/>
          <w:spacing w:val="-2"/>
          <w:w w:val="95"/>
          <w:sz w:val="19"/>
        </w:rPr>
        <w:t>принцип.</w:t>
      </w:r>
    </w:p>
    <w:p>
      <w:pPr>
        <w:spacing w:line="211" w:lineRule="auto" w:before="13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Дьяк </w:t>
      </w:r>
      <w:r>
        <w:rPr>
          <w:rFonts w:ascii="Book Antiqua" w:hAnsi="Book Antiqua"/>
          <w:i/>
          <w:sz w:val="19"/>
        </w:rPr>
        <w:t>— </w:t>
      </w:r>
      <w:r>
        <w:rPr>
          <w:sz w:val="19"/>
        </w:rPr>
        <w:t>в XIV–XVII вв. руководитель делопроизводства в государственных уч- реждениях: приказах и приказных избах.</w:t>
      </w:r>
    </w:p>
    <w:p>
      <w:pPr>
        <w:spacing w:line="220" w:lineRule="auto" w:before="4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Запове́дные</w:t>
      </w:r>
      <w:r>
        <w:rPr>
          <w:rFonts w:ascii="Book Antiqua" w:hAnsi="Book Antiqua"/>
          <w:b/>
          <w:w w:val="95"/>
          <w:sz w:val="19"/>
        </w:rPr>
        <w:t> ле́та</w:t>
      </w:r>
      <w:r>
        <w:rPr>
          <w:rFonts w:ascii="Book Antiqua" w:hAnsi="Book Antiqua"/>
          <w:b/>
          <w:w w:val="95"/>
          <w:sz w:val="19"/>
        </w:rPr>
        <w:t> </w:t>
      </w:r>
      <w:r>
        <w:rPr>
          <w:w w:val="95"/>
          <w:sz w:val="19"/>
        </w:rPr>
        <w:t>—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годы,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в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течение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которых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в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некоторых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районах</w:t>
      </w:r>
      <w:r>
        <w:rPr>
          <w:spacing w:val="-2"/>
          <w:w w:val="95"/>
          <w:sz w:val="19"/>
        </w:rPr>
        <w:t> </w:t>
      </w:r>
      <w:r>
        <w:rPr>
          <w:w w:val="95"/>
          <w:sz w:val="19"/>
        </w:rPr>
        <w:t>запрещался </w:t>
      </w:r>
      <w:r>
        <w:rPr>
          <w:spacing w:val="-2"/>
          <w:sz w:val="19"/>
        </w:rPr>
        <w:t>переход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крестьян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от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одного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помещика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к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другому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осенний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Юрьев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день.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Начали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вво- </w:t>
      </w:r>
      <w:r>
        <w:rPr>
          <w:sz w:val="19"/>
        </w:rPr>
        <w:t>диться</w:t>
      </w:r>
      <w:r>
        <w:rPr>
          <w:spacing w:val="-12"/>
          <w:sz w:val="19"/>
        </w:rPr>
        <w:t> </w:t>
      </w:r>
      <w:r>
        <w:rPr>
          <w:sz w:val="19"/>
        </w:rPr>
        <w:t>правительством</w:t>
      </w:r>
      <w:r>
        <w:rPr>
          <w:spacing w:val="-12"/>
          <w:sz w:val="19"/>
        </w:rPr>
        <w:t> </w:t>
      </w:r>
      <w:r>
        <w:rPr>
          <w:sz w:val="19"/>
        </w:rPr>
        <w:t>Ивана</w:t>
      </w:r>
      <w:r>
        <w:rPr>
          <w:spacing w:val="-12"/>
          <w:sz w:val="19"/>
        </w:rPr>
        <w:t> </w:t>
      </w:r>
      <w:r>
        <w:rPr>
          <w:sz w:val="19"/>
        </w:rPr>
        <w:t>IV</w:t>
      </w:r>
      <w:r>
        <w:rPr>
          <w:spacing w:val="-12"/>
          <w:sz w:val="19"/>
        </w:rPr>
        <w:t> </w:t>
      </w:r>
      <w:r>
        <w:rPr>
          <w:sz w:val="19"/>
        </w:rPr>
        <w:t>с</w:t>
      </w:r>
      <w:r>
        <w:rPr>
          <w:spacing w:val="-12"/>
          <w:sz w:val="19"/>
        </w:rPr>
        <w:t> </w:t>
      </w:r>
      <w:r>
        <w:rPr>
          <w:sz w:val="19"/>
        </w:rPr>
        <w:t>1581</w:t>
      </w:r>
      <w:r>
        <w:rPr>
          <w:spacing w:val="-12"/>
          <w:sz w:val="19"/>
        </w:rPr>
        <w:t> </w:t>
      </w:r>
      <w:r>
        <w:rPr>
          <w:sz w:val="19"/>
        </w:rPr>
        <w:t>г.</w:t>
      </w:r>
      <w:r>
        <w:rPr>
          <w:spacing w:val="-12"/>
          <w:sz w:val="19"/>
        </w:rPr>
        <w:t> </w:t>
      </w:r>
      <w:r>
        <w:rPr>
          <w:sz w:val="19"/>
        </w:rPr>
        <w:t>одновременно</w:t>
      </w:r>
      <w:r>
        <w:rPr>
          <w:spacing w:val="-12"/>
          <w:sz w:val="19"/>
        </w:rPr>
        <w:t> </w:t>
      </w:r>
      <w:r>
        <w:rPr>
          <w:sz w:val="19"/>
        </w:rPr>
        <w:t>с</w:t>
      </w:r>
      <w:r>
        <w:rPr>
          <w:spacing w:val="-12"/>
          <w:sz w:val="19"/>
        </w:rPr>
        <w:t> </w:t>
      </w:r>
      <w:r>
        <w:rPr>
          <w:sz w:val="19"/>
        </w:rPr>
        <w:t>мероприятиями</w:t>
      </w:r>
      <w:r>
        <w:rPr>
          <w:spacing w:val="-12"/>
          <w:sz w:val="19"/>
        </w:rPr>
        <w:t> </w:t>
      </w:r>
      <w:r>
        <w:rPr>
          <w:sz w:val="19"/>
        </w:rPr>
        <w:t>по</w:t>
      </w:r>
      <w:r>
        <w:rPr>
          <w:spacing w:val="-12"/>
          <w:sz w:val="19"/>
        </w:rPr>
        <w:t> </w:t>
      </w:r>
      <w:r>
        <w:rPr>
          <w:sz w:val="19"/>
        </w:rPr>
        <w:t>всеоб- щей переписи земель.</w:t>
      </w:r>
    </w:p>
    <w:p>
      <w:pPr>
        <w:spacing w:line="220" w:lineRule="auto" w:before="0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1"/>
          <w:w w:val="122"/>
          <w:sz w:val="19"/>
        </w:rPr>
        <w:t>За</w:t>
      </w:r>
      <w:r>
        <w:rPr>
          <w:rFonts w:ascii="Book Antiqua" w:hAnsi="Book Antiqua"/>
          <w:b/>
          <w:spacing w:val="-4"/>
          <w:w w:val="122"/>
          <w:sz w:val="19"/>
        </w:rPr>
        <w:t>с</w:t>
      </w:r>
      <w:r>
        <w:rPr>
          <w:rFonts w:ascii="Book Antiqua" w:hAnsi="Book Antiqua"/>
          <w:b/>
          <w:spacing w:val="1"/>
          <w:w w:val="51"/>
          <w:sz w:val="19"/>
        </w:rPr>
        <w:t>е</w:t>
      </w:r>
      <w:r>
        <w:rPr>
          <w:rFonts w:ascii="Book Antiqua" w:hAnsi="Book Antiqua"/>
          <w:b/>
          <w:spacing w:val="-3"/>
          <w:w w:val="51"/>
          <w:sz w:val="19"/>
        </w:rPr>
        <w:t>́</w:t>
      </w:r>
      <w:r>
        <w:rPr>
          <w:rFonts w:ascii="Book Antiqua" w:hAnsi="Book Antiqua"/>
          <w:b/>
          <w:spacing w:val="1"/>
          <w:w w:val="106"/>
          <w:sz w:val="19"/>
        </w:rPr>
        <w:t>чн</w:t>
      </w:r>
      <w:r>
        <w:rPr>
          <w:rFonts w:ascii="Book Antiqua" w:hAnsi="Book Antiqua"/>
          <w:b/>
          <w:spacing w:val="-1"/>
          <w:w w:val="106"/>
          <w:sz w:val="19"/>
        </w:rPr>
        <w:t>а</w:t>
      </w:r>
      <w:r>
        <w:rPr>
          <w:rFonts w:ascii="Book Antiqua" w:hAnsi="Book Antiqua"/>
          <w:b/>
          <w:spacing w:val="1"/>
          <w:w w:val="108"/>
          <w:sz w:val="19"/>
        </w:rPr>
        <w:t>я</w:t>
      </w:r>
      <w:r>
        <w:rPr>
          <w:rFonts w:ascii="Book Antiqua" w:hAnsi="Book Antiqua"/>
          <w:b/>
          <w:spacing w:val="-11"/>
          <w:w w:val="99"/>
          <w:sz w:val="19"/>
        </w:rPr>
        <w:t> </w:t>
      </w:r>
      <w:r>
        <w:rPr>
          <w:rFonts w:ascii="Book Antiqua" w:hAnsi="Book Antiqua"/>
          <w:b/>
          <w:w w:val="114"/>
          <w:sz w:val="19"/>
        </w:rPr>
        <w:t>чер</w:t>
      </w:r>
      <w:r>
        <w:rPr>
          <w:rFonts w:ascii="Book Antiqua" w:hAnsi="Book Antiqua"/>
          <w:b/>
          <w:w w:val="126"/>
          <w:sz w:val="19"/>
        </w:rPr>
        <w:t>т</w:t>
      </w:r>
      <w:r>
        <w:rPr>
          <w:rFonts w:ascii="Book Antiqua" w:hAnsi="Book Antiqua"/>
          <w:b/>
          <w:w w:val="64"/>
          <w:sz w:val="19"/>
        </w:rPr>
        <w:t>а́</w:t>
      </w:r>
      <w:r>
        <w:rPr>
          <w:rFonts w:ascii="Book Antiqua" w:hAnsi="Book Antiqua"/>
          <w:b/>
          <w:spacing w:val="-12"/>
          <w:w w:val="99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система</w:t>
      </w:r>
      <w:r>
        <w:rPr>
          <w:spacing w:val="-13"/>
          <w:sz w:val="19"/>
        </w:rPr>
        <w:t> </w:t>
      </w:r>
      <w:r>
        <w:rPr>
          <w:sz w:val="19"/>
        </w:rPr>
        <w:t>оборонительных</w:t>
      </w:r>
      <w:r>
        <w:rPr>
          <w:spacing w:val="-14"/>
          <w:sz w:val="19"/>
        </w:rPr>
        <w:t> </w:t>
      </w:r>
      <w:r>
        <w:rPr>
          <w:sz w:val="19"/>
        </w:rPr>
        <w:t>сооружений</w:t>
      </w:r>
      <w:r>
        <w:rPr>
          <w:spacing w:val="-13"/>
          <w:sz w:val="19"/>
        </w:rPr>
        <w:t> </w:t>
      </w:r>
      <w:r>
        <w:rPr>
          <w:sz w:val="19"/>
        </w:rPr>
        <w:t>на</w:t>
      </w:r>
      <w:r>
        <w:rPr>
          <w:spacing w:val="-13"/>
          <w:sz w:val="19"/>
        </w:rPr>
        <w:t> </w:t>
      </w:r>
      <w:r>
        <w:rPr>
          <w:sz w:val="19"/>
        </w:rPr>
        <w:t>юге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юго-востоке России,</w:t>
      </w:r>
      <w:r>
        <w:rPr>
          <w:spacing w:val="-3"/>
          <w:sz w:val="19"/>
        </w:rPr>
        <w:t> </w:t>
      </w:r>
      <w:r>
        <w:rPr>
          <w:sz w:val="19"/>
        </w:rPr>
        <w:t>прикрывавшая</w:t>
      </w:r>
      <w:r>
        <w:rPr>
          <w:spacing w:val="-3"/>
          <w:sz w:val="19"/>
        </w:rPr>
        <w:t> </w:t>
      </w:r>
      <w:r>
        <w:rPr>
          <w:sz w:val="19"/>
        </w:rPr>
        <w:t>подходы</w:t>
      </w:r>
      <w:r>
        <w:rPr>
          <w:spacing w:val="-3"/>
          <w:sz w:val="19"/>
        </w:rPr>
        <w:t> </w:t>
      </w:r>
      <w:r>
        <w:rPr>
          <w:sz w:val="19"/>
        </w:rPr>
        <w:t>к</w:t>
      </w:r>
      <w:r>
        <w:rPr>
          <w:spacing w:val="-3"/>
          <w:sz w:val="19"/>
        </w:rPr>
        <w:t> </w:t>
      </w:r>
      <w:r>
        <w:rPr>
          <w:sz w:val="19"/>
        </w:rPr>
        <w:t>Москве</w:t>
      </w:r>
      <w:r>
        <w:rPr>
          <w:spacing w:val="-3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z w:val="19"/>
        </w:rPr>
        <w:t>к</w:t>
      </w:r>
      <w:r>
        <w:rPr>
          <w:spacing w:val="-3"/>
          <w:sz w:val="19"/>
        </w:rPr>
        <w:t> </w:t>
      </w:r>
      <w:r>
        <w:rPr>
          <w:sz w:val="19"/>
        </w:rPr>
        <w:t>другим</w:t>
      </w:r>
      <w:r>
        <w:rPr>
          <w:spacing w:val="-3"/>
          <w:sz w:val="19"/>
        </w:rPr>
        <w:t> </w:t>
      </w:r>
      <w:r>
        <w:rPr>
          <w:sz w:val="19"/>
        </w:rPr>
        <w:t>крупным</w:t>
      </w:r>
      <w:r>
        <w:rPr>
          <w:spacing w:val="-3"/>
          <w:sz w:val="19"/>
        </w:rPr>
        <w:t> </w:t>
      </w:r>
      <w:r>
        <w:rPr>
          <w:sz w:val="19"/>
        </w:rPr>
        <w:t>городам.</w:t>
      </w:r>
      <w:r>
        <w:rPr>
          <w:spacing w:val="-3"/>
          <w:sz w:val="19"/>
        </w:rPr>
        <w:t> </w:t>
      </w:r>
      <w:r>
        <w:rPr>
          <w:sz w:val="19"/>
        </w:rPr>
        <w:t>Она</w:t>
      </w:r>
      <w:r>
        <w:rPr>
          <w:spacing w:val="-3"/>
          <w:sz w:val="19"/>
        </w:rPr>
        <w:t> </w:t>
      </w:r>
      <w:r>
        <w:rPr>
          <w:sz w:val="19"/>
        </w:rPr>
        <w:t>состо- яла</w:t>
      </w:r>
      <w:r>
        <w:rPr>
          <w:spacing w:val="-14"/>
          <w:sz w:val="19"/>
        </w:rPr>
        <w:t> </w:t>
      </w:r>
      <w:r>
        <w:rPr>
          <w:sz w:val="19"/>
        </w:rPr>
        <w:t>из</w:t>
      </w:r>
      <w:r>
        <w:rPr>
          <w:spacing w:val="-13"/>
          <w:sz w:val="19"/>
        </w:rPr>
        <w:t> </w:t>
      </w:r>
      <w:r>
        <w:rPr>
          <w:sz w:val="19"/>
        </w:rPr>
        <w:t>лесных</w:t>
      </w:r>
      <w:r>
        <w:rPr>
          <w:spacing w:val="-13"/>
          <w:sz w:val="19"/>
        </w:rPr>
        <w:t> </w:t>
      </w:r>
      <w:r>
        <w:rPr>
          <w:sz w:val="19"/>
        </w:rPr>
        <w:t>завалов-засек,</w:t>
      </w:r>
      <w:r>
        <w:rPr>
          <w:spacing w:val="-13"/>
          <w:sz w:val="19"/>
        </w:rPr>
        <w:t> </w:t>
      </w:r>
      <w:r>
        <w:rPr>
          <w:sz w:val="19"/>
        </w:rPr>
        <w:t>которые</w:t>
      </w:r>
      <w:r>
        <w:rPr>
          <w:spacing w:val="-13"/>
          <w:sz w:val="19"/>
        </w:rPr>
        <w:t> </w:t>
      </w:r>
      <w:r>
        <w:rPr>
          <w:sz w:val="19"/>
        </w:rPr>
        <w:t>чередовались</w:t>
      </w:r>
      <w:r>
        <w:rPr>
          <w:spacing w:val="-14"/>
          <w:sz w:val="19"/>
        </w:rPr>
        <w:t> </w:t>
      </w:r>
      <w:r>
        <w:rPr>
          <w:sz w:val="19"/>
        </w:rPr>
        <w:t>с</w:t>
      </w:r>
      <w:r>
        <w:rPr>
          <w:spacing w:val="-13"/>
          <w:sz w:val="19"/>
        </w:rPr>
        <w:t> </w:t>
      </w:r>
      <w:r>
        <w:rPr>
          <w:sz w:val="19"/>
        </w:rPr>
        <w:t>частоколами,</w:t>
      </w:r>
      <w:r>
        <w:rPr>
          <w:spacing w:val="-13"/>
          <w:sz w:val="19"/>
        </w:rPr>
        <w:t> </w:t>
      </w:r>
      <w:r>
        <w:rPr>
          <w:sz w:val="19"/>
        </w:rPr>
        <w:t>надолбами,</w:t>
      </w:r>
      <w:r>
        <w:rPr>
          <w:spacing w:val="-13"/>
          <w:sz w:val="19"/>
        </w:rPr>
        <w:t> </w:t>
      </w:r>
      <w:r>
        <w:rPr>
          <w:sz w:val="19"/>
        </w:rPr>
        <w:t>зем- </w:t>
      </w:r>
      <w:r>
        <w:rPr>
          <w:w w:val="95"/>
          <w:sz w:val="19"/>
        </w:rPr>
        <w:t>ляными</w:t>
      </w:r>
      <w:r>
        <w:rPr>
          <w:spacing w:val="15"/>
          <w:sz w:val="19"/>
        </w:rPr>
        <w:t> </w:t>
      </w:r>
      <w:r>
        <w:rPr>
          <w:w w:val="95"/>
          <w:sz w:val="19"/>
        </w:rPr>
        <w:t>валами,</w:t>
      </w:r>
      <w:r>
        <w:rPr>
          <w:spacing w:val="16"/>
          <w:sz w:val="19"/>
        </w:rPr>
        <w:t> </w:t>
      </w:r>
      <w:r>
        <w:rPr>
          <w:w w:val="95"/>
          <w:sz w:val="19"/>
        </w:rPr>
        <w:t>рвами</w:t>
      </w:r>
      <w:r>
        <w:rPr>
          <w:spacing w:val="15"/>
          <w:sz w:val="19"/>
        </w:rPr>
        <w:t> </w:t>
      </w:r>
      <w:r>
        <w:rPr>
          <w:w w:val="95"/>
          <w:sz w:val="19"/>
        </w:rPr>
        <w:t>и</w:t>
      </w:r>
      <w:r>
        <w:rPr>
          <w:spacing w:val="16"/>
          <w:sz w:val="19"/>
        </w:rPr>
        <w:t> </w:t>
      </w:r>
      <w:r>
        <w:rPr>
          <w:w w:val="95"/>
          <w:sz w:val="19"/>
        </w:rPr>
        <w:t>волчьими</w:t>
      </w:r>
      <w:r>
        <w:rPr>
          <w:spacing w:val="16"/>
          <w:sz w:val="19"/>
        </w:rPr>
        <w:t> </w:t>
      </w:r>
      <w:r>
        <w:rPr>
          <w:w w:val="95"/>
          <w:sz w:val="19"/>
        </w:rPr>
        <w:t>ямами.</w:t>
      </w:r>
      <w:r>
        <w:rPr>
          <w:spacing w:val="15"/>
          <w:sz w:val="19"/>
        </w:rPr>
        <w:t> </w:t>
      </w:r>
      <w:r>
        <w:rPr>
          <w:w w:val="95"/>
          <w:sz w:val="19"/>
        </w:rPr>
        <w:t>В</w:t>
      </w:r>
      <w:r>
        <w:rPr>
          <w:spacing w:val="16"/>
          <w:sz w:val="19"/>
        </w:rPr>
        <w:t> </w:t>
      </w:r>
      <w:r>
        <w:rPr>
          <w:w w:val="95"/>
          <w:sz w:val="19"/>
        </w:rPr>
        <w:t>стратегически</w:t>
      </w:r>
      <w:r>
        <w:rPr>
          <w:spacing w:val="16"/>
          <w:sz w:val="19"/>
        </w:rPr>
        <w:t> </w:t>
      </w:r>
      <w:r>
        <w:rPr>
          <w:w w:val="95"/>
          <w:sz w:val="19"/>
        </w:rPr>
        <w:t>важных</w:t>
      </w:r>
      <w:r>
        <w:rPr>
          <w:spacing w:val="15"/>
          <w:sz w:val="19"/>
        </w:rPr>
        <w:t> </w:t>
      </w:r>
      <w:r>
        <w:rPr>
          <w:w w:val="95"/>
          <w:sz w:val="19"/>
        </w:rPr>
        <w:t>пунктах</w:t>
      </w:r>
      <w:r>
        <w:rPr>
          <w:spacing w:val="16"/>
          <w:sz w:val="19"/>
        </w:rPr>
        <w:t> </w:t>
      </w:r>
      <w:r>
        <w:rPr>
          <w:spacing w:val="-2"/>
          <w:w w:val="95"/>
          <w:sz w:val="19"/>
        </w:rPr>
        <w:t>соору-</w:t>
      </w:r>
    </w:p>
    <w:p>
      <w:pPr>
        <w:spacing w:after="0" w:line="220" w:lineRule="auto"/>
        <w:jc w:val="both"/>
        <w:rPr>
          <w:sz w:val="19"/>
        </w:rPr>
        <w:sectPr>
          <w:headerReference w:type="even" r:id="rId568"/>
          <w:headerReference w:type="default" r:id="rId569"/>
          <w:pgSz w:w="9190" w:h="12020"/>
          <w:pgMar w:header="0" w:footer="0" w:top="740" w:bottom="280" w:left="0" w:right="0"/>
          <w:pgNumType w:start="260"/>
        </w:sectPr>
      </w:pPr>
    </w:p>
    <w:p>
      <w:pPr>
        <w:pStyle w:val="BodyText"/>
        <w:spacing w:before="2"/>
        <w:rPr>
          <w:sz w:val="13"/>
        </w:rPr>
      </w:pPr>
    </w:p>
    <w:p>
      <w:pPr>
        <w:spacing w:line="220" w:lineRule="auto" w:before="109"/>
        <w:ind w:left="793" w:right="785" w:firstLine="0"/>
        <w:jc w:val="left"/>
        <w:rPr>
          <w:sz w:val="19"/>
        </w:rPr>
      </w:pPr>
      <w:r>
        <w:rPr>
          <w:sz w:val="19"/>
        </w:rPr>
        <w:t>жались</w:t>
      </w:r>
      <w:r>
        <w:rPr>
          <w:spacing w:val="-2"/>
          <w:sz w:val="19"/>
        </w:rPr>
        <w:t> </w:t>
      </w:r>
      <w:r>
        <w:rPr>
          <w:sz w:val="19"/>
        </w:rPr>
        <w:t>города-крепости</w:t>
      </w:r>
      <w:r>
        <w:rPr>
          <w:spacing w:val="-2"/>
          <w:sz w:val="19"/>
        </w:rPr>
        <w:t> </w:t>
      </w:r>
      <w:r>
        <w:rPr>
          <w:sz w:val="19"/>
        </w:rPr>
        <w:t>с</w:t>
      </w:r>
      <w:r>
        <w:rPr>
          <w:spacing w:val="-1"/>
          <w:sz w:val="19"/>
        </w:rPr>
        <w:t> </w:t>
      </w:r>
      <w:r>
        <w:rPr>
          <w:sz w:val="19"/>
        </w:rPr>
        <w:t>гарнизонами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артиллерией.</w:t>
      </w:r>
      <w:r>
        <w:rPr>
          <w:spacing w:val="-2"/>
          <w:sz w:val="19"/>
        </w:rPr>
        <w:t> </w:t>
      </w:r>
      <w:r>
        <w:rPr>
          <w:sz w:val="19"/>
        </w:rPr>
        <w:t>Первые</w:t>
      </w:r>
      <w:r>
        <w:rPr>
          <w:spacing w:val="-2"/>
          <w:sz w:val="19"/>
        </w:rPr>
        <w:t> </w:t>
      </w:r>
      <w:r>
        <w:rPr>
          <w:sz w:val="19"/>
        </w:rPr>
        <w:t>сведения</w:t>
      </w:r>
      <w:r>
        <w:rPr>
          <w:spacing w:val="-1"/>
          <w:sz w:val="19"/>
        </w:rPr>
        <w:t> </w:t>
      </w:r>
      <w:r>
        <w:rPr>
          <w:sz w:val="19"/>
        </w:rPr>
        <w:t>о</w:t>
      </w:r>
      <w:r>
        <w:rPr>
          <w:spacing w:val="-2"/>
          <w:sz w:val="19"/>
        </w:rPr>
        <w:t> </w:t>
      </w:r>
      <w:r>
        <w:rPr>
          <w:sz w:val="19"/>
        </w:rPr>
        <w:t>засеках появились в XIII—XIV вв.</w:t>
      </w:r>
    </w:p>
    <w:p>
      <w:pPr>
        <w:spacing w:line="211" w:lineRule="auto" w:before="6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102"/>
          <w:sz w:val="19"/>
        </w:rPr>
        <w:t>Землепр</w:t>
      </w:r>
      <w:r>
        <w:rPr>
          <w:rFonts w:ascii="Book Antiqua" w:hAnsi="Book Antiqua"/>
          <w:b/>
          <w:spacing w:val="-4"/>
          <w:w w:val="102"/>
          <w:sz w:val="19"/>
        </w:rPr>
        <w:t>о</w:t>
      </w:r>
      <w:r>
        <w:rPr>
          <w:rFonts w:ascii="Book Antiqua" w:hAnsi="Book Antiqua"/>
          <w:b/>
          <w:spacing w:val="-4"/>
          <w:w w:val="121"/>
          <w:sz w:val="19"/>
        </w:rPr>
        <w:t>х</w:t>
      </w:r>
      <w:r>
        <w:rPr>
          <w:rFonts w:ascii="Book Antiqua" w:hAnsi="Book Antiqua"/>
          <w:b/>
          <w:w w:val="47"/>
          <w:sz w:val="19"/>
        </w:rPr>
        <w:t>о</w:t>
      </w:r>
      <w:r>
        <w:rPr>
          <w:rFonts w:ascii="Book Antiqua" w:hAnsi="Book Antiqua"/>
          <w:b/>
          <w:spacing w:val="-4"/>
          <w:w w:val="47"/>
          <w:sz w:val="19"/>
        </w:rPr>
        <w:t>́</w:t>
      </w:r>
      <w:r>
        <w:rPr>
          <w:rFonts w:ascii="Book Antiqua" w:hAnsi="Book Antiqua"/>
          <w:b/>
          <w:w w:val="97"/>
          <w:sz w:val="19"/>
        </w:rPr>
        <w:t>дцы</w:t>
      </w:r>
      <w:r>
        <w:rPr>
          <w:rFonts w:ascii="Book Antiqua" w:hAnsi="Book Antiqua"/>
          <w:b/>
          <w:spacing w:val="-1"/>
          <w:w w:val="94"/>
          <w:sz w:val="19"/>
        </w:rPr>
        <w:t> </w:t>
      </w:r>
      <w:r>
        <w:rPr>
          <w:w w:val="95"/>
          <w:sz w:val="19"/>
        </w:rPr>
        <w:t>— в XVI—XVII вв. организаторы и участники походов в ещё </w:t>
      </w:r>
      <w:r>
        <w:rPr>
          <w:w w:val="95"/>
          <w:sz w:val="19"/>
        </w:rPr>
        <w:t>не- </w:t>
      </w:r>
      <w:r>
        <w:rPr>
          <w:sz w:val="19"/>
        </w:rPr>
        <w:t>обследованные области Сибири и Дальнего Востока.</w:t>
      </w:r>
    </w:p>
    <w:p>
      <w:pPr>
        <w:spacing w:line="218" w:lineRule="auto" w:before="3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pacing w:val="-4"/>
          <w:sz w:val="19"/>
        </w:rPr>
        <w:t>Зе́мские собо́ры</w:t>
      </w:r>
      <w:r>
        <w:rPr>
          <w:rFonts w:ascii="Book Antiqua" w:hAnsi="Book Antiqua"/>
          <w:b/>
          <w:spacing w:val="35"/>
          <w:sz w:val="19"/>
        </w:rPr>
        <w:t> </w:t>
      </w:r>
      <w:r>
        <w:rPr>
          <w:spacing w:val="-4"/>
          <w:sz w:val="19"/>
        </w:rPr>
        <w:t>—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высшие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сословно-представительные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учреждения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в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России </w:t>
      </w:r>
      <w:r>
        <w:rPr>
          <w:spacing w:val="-2"/>
          <w:sz w:val="19"/>
        </w:rPr>
        <w:t>в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середине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XVI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середине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XVII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в.,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собиравшиеся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для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обсуждения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важнейших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поли- тических,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правовых,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налоговых,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административных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экономических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вопросов.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со- </w:t>
      </w:r>
      <w:r>
        <w:rPr>
          <w:sz w:val="19"/>
        </w:rPr>
        <w:t>став</w:t>
      </w:r>
      <w:r>
        <w:rPr>
          <w:spacing w:val="-13"/>
          <w:sz w:val="19"/>
        </w:rPr>
        <w:t> </w:t>
      </w:r>
      <w:r>
        <w:rPr>
          <w:sz w:val="19"/>
        </w:rPr>
        <w:t>Земских</w:t>
      </w:r>
      <w:r>
        <w:rPr>
          <w:spacing w:val="-13"/>
          <w:sz w:val="19"/>
        </w:rPr>
        <w:t> </w:t>
      </w:r>
      <w:r>
        <w:rPr>
          <w:sz w:val="19"/>
        </w:rPr>
        <w:t>соборов</w:t>
      </w:r>
      <w:r>
        <w:rPr>
          <w:spacing w:val="-13"/>
          <w:sz w:val="19"/>
        </w:rPr>
        <w:t> </w:t>
      </w:r>
      <w:r>
        <w:rPr>
          <w:sz w:val="19"/>
        </w:rPr>
        <w:t>входили</w:t>
      </w:r>
      <w:r>
        <w:rPr>
          <w:spacing w:val="-13"/>
          <w:sz w:val="19"/>
        </w:rPr>
        <w:t> </w:t>
      </w:r>
      <w:r>
        <w:rPr>
          <w:sz w:val="19"/>
        </w:rPr>
        <w:t>Боярская</w:t>
      </w:r>
      <w:r>
        <w:rPr>
          <w:spacing w:val="-13"/>
          <w:sz w:val="19"/>
        </w:rPr>
        <w:t> </w:t>
      </w:r>
      <w:r>
        <w:rPr>
          <w:sz w:val="19"/>
        </w:rPr>
        <w:t>дума,</w:t>
      </w:r>
      <w:r>
        <w:rPr>
          <w:spacing w:val="-13"/>
          <w:sz w:val="19"/>
        </w:rPr>
        <w:t> </w:t>
      </w:r>
      <w:r>
        <w:rPr>
          <w:sz w:val="19"/>
        </w:rPr>
        <w:t>представители</w:t>
      </w:r>
      <w:r>
        <w:rPr>
          <w:spacing w:val="-13"/>
          <w:sz w:val="19"/>
        </w:rPr>
        <w:t> </w:t>
      </w:r>
      <w:r>
        <w:rPr>
          <w:sz w:val="19"/>
        </w:rPr>
        <w:t>высшего</w:t>
      </w:r>
      <w:r>
        <w:rPr>
          <w:spacing w:val="-13"/>
          <w:sz w:val="19"/>
        </w:rPr>
        <w:t> </w:t>
      </w:r>
      <w:r>
        <w:rPr>
          <w:sz w:val="19"/>
        </w:rPr>
        <w:t>духовенства, </w:t>
      </w:r>
      <w:r>
        <w:rPr>
          <w:w w:val="95"/>
          <w:sz w:val="19"/>
        </w:rPr>
        <w:t>выборные от приказных людей, столичных и провинциальных дворян, посадских лю- </w:t>
      </w:r>
      <w:r>
        <w:rPr>
          <w:sz w:val="19"/>
        </w:rPr>
        <w:t>дей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купцов.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Земских</w:t>
      </w:r>
      <w:r>
        <w:rPr>
          <w:spacing w:val="-13"/>
          <w:sz w:val="19"/>
        </w:rPr>
        <w:t> </w:t>
      </w:r>
      <w:r>
        <w:rPr>
          <w:sz w:val="19"/>
        </w:rPr>
        <w:t>соборах</w:t>
      </w:r>
      <w:r>
        <w:rPr>
          <w:spacing w:val="-13"/>
          <w:sz w:val="19"/>
        </w:rPr>
        <w:t> </w:t>
      </w:r>
      <w:r>
        <w:rPr>
          <w:sz w:val="19"/>
        </w:rPr>
        <w:t>первой</w:t>
      </w:r>
      <w:r>
        <w:rPr>
          <w:spacing w:val="-13"/>
          <w:sz w:val="19"/>
        </w:rPr>
        <w:t> </w:t>
      </w:r>
      <w:r>
        <w:rPr>
          <w:sz w:val="19"/>
        </w:rPr>
        <w:t>половины</w:t>
      </w:r>
      <w:r>
        <w:rPr>
          <w:spacing w:val="-13"/>
          <w:sz w:val="19"/>
        </w:rPr>
        <w:t> </w:t>
      </w:r>
      <w:r>
        <w:rPr>
          <w:sz w:val="19"/>
        </w:rPr>
        <w:t>XVII</w:t>
      </w:r>
      <w:r>
        <w:rPr>
          <w:spacing w:val="-13"/>
          <w:sz w:val="19"/>
        </w:rPr>
        <w:t> </w:t>
      </w:r>
      <w:r>
        <w:rPr>
          <w:sz w:val="19"/>
        </w:rPr>
        <w:t>в.</w:t>
      </w:r>
      <w:r>
        <w:rPr>
          <w:spacing w:val="-13"/>
          <w:sz w:val="19"/>
        </w:rPr>
        <w:t> </w:t>
      </w:r>
      <w:r>
        <w:rPr>
          <w:sz w:val="19"/>
        </w:rPr>
        <w:t>участвовали</w:t>
      </w:r>
      <w:r>
        <w:rPr>
          <w:spacing w:val="-13"/>
          <w:sz w:val="19"/>
        </w:rPr>
        <w:t> </w:t>
      </w:r>
      <w:r>
        <w:rPr>
          <w:sz w:val="19"/>
        </w:rPr>
        <w:t>выборные</w:t>
      </w:r>
      <w:r>
        <w:rPr>
          <w:spacing w:val="-13"/>
          <w:sz w:val="19"/>
        </w:rPr>
        <w:t> </w:t>
      </w:r>
      <w:r>
        <w:rPr>
          <w:sz w:val="19"/>
        </w:rPr>
        <w:t>от казаков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черносошных</w:t>
      </w:r>
      <w:r>
        <w:rPr>
          <w:spacing w:val="-13"/>
          <w:sz w:val="19"/>
        </w:rPr>
        <w:t> </w:t>
      </w:r>
      <w:r>
        <w:rPr>
          <w:sz w:val="19"/>
        </w:rPr>
        <w:t>крестьян.</w:t>
      </w:r>
      <w:r>
        <w:rPr>
          <w:spacing w:val="-13"/>
          <w:sz w:val="19"/>
        </w:rPr>
        <w:t> </w:t>
      </w:r>
      <w:r>
        <w:rPr>
          <w:sz w:val="19"/>
        </w:rPr>
        <w:t>Последним</w:t>
      </w:r>
      <w:r>
        <w:rPr>
          <w:spacing w:val="-13"/>
          <w:sz w:val="19"/>
        </w:rPr>
        <w:t> </w:t>
      </w:r>
      <w:r>
        <w:rPr>
          <w:sz w:val="19"/>
        </w:rPr>
        <w:t>Земским</w:t>
      </w:r>
      <w:r>
        <w:rPr>
          <w:spacing w:val="-14"/>
          <w:sz w:val="19"/>
        </w:rPr>
        <w:t> </w:t>
      </w:r>
      <w:r>
        <w:rPr>
          <w:sz w:val="19"/>
        </w:rPr>
        <w:t>собором</w:t>
      </w:r>
      <w:r>
        <w:rPr>
          <w:spacing w:val="-13"/>
          <w:sz w:val="19"/>
        </w:rPr>
        <w:t> </w:t>
      </w:r>
      <w:r>
        <w:rPr>
          <w:sz w:val="19"/>
        </w:rPr>
        <w:t>полного</w:t>
      </w:r>
      <w:r>
        <w:rPr>
          <w:spacing w:val="-13"/>
          <w:sz w:val="19"/>
        </w:rPr>
        <w:t> </w:t>
      </w:r>
      <w:r>
        <w:rPr>
          <w:sz w:val="19"/>
        </w:rPr>
        <w:t>состава</w:t>
      </w:r>
      <w:r>
        <w:rPr>
          <w:spacing w:val="-13"/>
          <w:sz w:val="19"/>
        </w:rPr>
        <w:t> </w:t>
      </w:r>
      <w:r>
        <w:rPr>
          <w:sz w:val="19"/>
        </w:rPr>
        <w:t>был собор 1653 г., решавший вопрос о воссоединении Великой и Малой России.</w:t>
      </w:r>
    </w:p>
    <w:p>
      <w:pPr>
        <w:spacing w:line="211" w:lineRule="auto" w:before="13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Зе́мщина</w:t>
      </w:r>
      <w:r>
        <w:rPr>
          <w:rFonts w:ascii="Book Antiqua" w:hAnsi="Book Antiqua"/>
          <w:b/>
          <w:spacing w:val="-12"/>
          <w:sz w:val="19"/>
        </w:rPr>
        <w:t> </w:t>
      </w:r>
      <w:r>
        <w:rPr>
          <w:sz w:val="19"/>
        </w:rPr>
        <w:t>—</w:t>
      </w:r>
      <w:r>
        <w:rPr>
          <w:spacing w:val="-14"/>
          <w:sz w:val="19"/>
        </w:rPr>
        <w:t> </w:t>
      </w:r>
      <w:r>
        <w:rPr>
          <w:sz w:val="19"/>
        </w:rPr>
        <w:t>основная</w:t>
      </w:r>
      <w:r>
        <w:rPr>
          <w:spacing w:val="-13"/>
          <w:sz w:val="19"/>
        </w:rPr>
        <w:t> </w:t>
      </w:r>
      <w:r>
        <w:rPr>
          <w:sz w:val="19"/>
        </w:rPr>
        <w:t>часть</w:t>
      </w:r>
      <w:r>
        <w:rPr>
          <w:spacing w:val="-13"/>
          <w:sz w:val="19"/>
        </w:rPr>
        <w:t> </w:t>
      </w:r>
      <w:r>
        <w:rPr>
          <w:sz w:val="19"/>
        </w:rPr>
        <w:t>территории</w:t>
      </w:r>
      <w:r>
        <w:rPr>
          <w:spacing w:val="-13"/>
          <w:sz w:val="19"/>
        </w:rPr>
        <w:t> </w:t>
      </w:r>
      <w:r>
        <w:rPr>
          <w:sz w:val="19"/>
        </w:rPr>
        <w:t>Российского</w:t>
      </w:r>
      <w:r>
        <w:rPr>
          <w:spacing w:val="-13"/>
          <w:sz w:val="19"/>
        </w:rPr>
        <w:t> </w:t>
      </w:r>
      <w:r>
        <w:rPr>
          <w:sz w:val="19"/>
        </w:rPr>
        <w:t>государства,</w:t>
      </w:r>
      <w:r>
        <w:rPr>
          <w:spacing w:val="-14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включён- ная</w:t>
      </w:r>
      <w:r>
        <w:rPr>
          <w:spacing w:val="-1"/>
          <w:sz w:val="19"/>
        </w:rPr>
        <w:t> </w:t>
      </w:r>
      <w:r>
        <w:rPr>
          <w:sz w:val="19"/>
        </w:rPr>
        <w:t>в</w:t>
      </w:r>
      <w:r>
        <w:rPr>
          <w:spacing w:val="-1"/>
          <w:sz w:val="19"/>
        </w:rPr>
        <w:t> </w:t>
      </w:r>
      <w:r>
        <w:rPr>
          <w:sz w:val="19"/>
        </w:rPr>
        <w:t>опричнину</w:t>
      </w:r>
      <w:r>
        <w:rPr>
          <w:spacing w:val="-1"/>
          <w:sz w:val="19"/>
        </w:rPr>
        <w:t> </w:t>
      </w:r>
      <w:r>
        <w:rPr>
          <w:sz w:val="19"/>
        </w:rPr>
        <w:t>Иваном</w:t>
      </w:r>
      <w:r>
        <w:rPr>
          <w:spacing w:val="-1"/>
          <w:sz w:val="19"/>
        </w:rPr>
        <w:t> </w:t>
      </w:r>
      <w:r>
        <w:rPr>
          <w:sz w:val="19"/>
        </w:rPr>
        <w:t>IV.</w:t>
      </w:r>
      <w:r>
        <w:rPr>
          <w:spacing w:val="-1"/>
          <w:sz w:val="19"/>
        </w:rPr>
        <w:t> </w:t>
      </w:r>
      <w:r>
        <w:rPr>
          <w:sz w:val="19"/>
        </w:rPr>
        <w:t>Управлялась</w:t>
      </w:r>
      <w:r>
        <w:rPr>
          <w:spacing w:val="-1"/>
          <w:sz w:val="19"/>
        </w:rPr>
        <w:t> </w:t>
      </w:r>
      <w:r>
        <w:rPr>
          <w:sz w:val="19"/>
        </w:rPr>
        <w:t>земской</w:t>
      </w:r>
      <w:r>
        <w:rPr>
          <w:spacing w:val="-1"/>
          <w:sz w:val="19"/>
        </w:rPr>
        <w:t> </w:t>
      </w:r>
      <w:r>
        <w:rPr>
          <w:sz w:val="19"/>
        </w:rPr>
        <w:t>Боярской</w:t>
      </w:r>
      <w:r>
        <w:rPr>
          <w:spacing w:val="-1"/>
          <w:sz w:val="19"/>
        </w:rPr>
        <w:t> </w:t>
      </w:r>
      <w:r>
        <w:rPr>
          <w:sz w:val="19"/>
        </w:rPr>
        <w:t>думой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приказами.</w:t>
      </w:r>
    </w:p>
    <w:p>
      <w:pPr>
        <w:spacing w:line="216" w:lineRule="auto" w:before="5"/>
        <w:ind w:left="793" w:right="793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w w:val="95"/>
          <w:sz w:val="19"/>
        </w:rPr>
        <w:t>И́збранная</w:t>
      </w:r>
      <w:r>
        <w:rPr>
          <w:rFonts w:ascii="Book Antiqua" w:hAnsi="Book Antiqua"/>
          <w:b/>
          <w:sz w:val="19"/>
        </w:rPr>
        <w:t> </w:t>
      </w:r>
      <w:r>
        <w:rPr>
          <w:rFonts w:ascii="Book Antiqua" w:hAnsi="Book Antiqua"/>
          <w:b/>
          <w:spacing w:val="-2"/>
          <w:w w:val="95"/>
          <w:sz w:val="19"/>
        </w:rPr>
        <w:t>ра́да</w:t>
      </w:r>
      <w:r>
        <w:rPr>
          <w:rFonts w:ascii="Book Antiqua" w:hAnsi="Book Antiqua"/>
          <w:b/>
          <w:sz w:val="19"/>
        </w:rPr>
        <w:t> </w:t>
      </w:r>
      <w:r>
        <w:rPr>
          <w:spacing w:val="-2"/>
          <w:w w:val="95"/>
          <w:sz w:val="19"/>
        </w:rPr>
        <w:t>—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неофициальное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название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ближайшего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окружения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царя</w:t>
      </w:r>
      <w:r>
        <w:rPr>
          <w:spacing w:val="-4"/>
          <w:w w:val="95"/>
          <w:sz w:val="19"/>
        </w:rPr>
        <w:t> </w:t>
      </w:r>
      <w:r>
        <w:rPr>
          <w:spacing w:val="-2"/>
          <w:w w:val="95"/>
          <w:sz w:val="19"/>
        </w:rPr>
        <w:t>Ива- </w:t>
      </w:r>
      <w:r>
        <w:rPr>
          <w:sz w:val="19"/>
        </w:rPr>
        <w:t>на IV в конце</w:t>
      </w:r>
      <w:r>
        <w:rPr>
          <w:sz w:val="19"/>
        </w:rPr>
        <w:t> 1540—1550-х гг., из которого формировался высший правящий круг государственных сановников, неформальным лидером которых был А. Адашев.</w:t>
      </w:r>
    </w:p>
    <w:p>
      <w:pPr>
        <w:spacing w:line="208" w:lineRule="auto" w:before="9"/>
        <w:ind w:left="793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sz w:val="19"/>
        </w:rPr>
        <w:t>Интерве́нция</w:t>
      </w:r>
      <w:r>
        <w:rPr>
          <w:rFonts w:ascii="Book Antiqua" w:hAnsi="Book Antiqua"/>
          <w:b/>
          <w:spacing w:val="-3"/>
          <w:sz w:val="19"/>
        </w:rPr>
        <w:t> </w:t>
      </w:r>
      <w:r>
        <w:rPr>
          <w:rFonts w:ascii="Book Antiqua" w:hAnsi="Book Antiqua"/>
          <w:i/>
          <w:spacing w:val="-2"/>
          <w:sz w:val="19"/>
        </w:rPr>
        <w:t>—</w:t>
      </w:r>
      <w:r>
        <w:rPr>
          <w:rFonts w:ascii="Book Antiqua" w:hAnsi="Book Antiqua"/>
          <w:i/>
          <w:spacing w:val="-3"/>
          <w:sz w:val="19"/>
        </w:rPr>
        <w:t> </w:t>
      </w:r>
      <w:r>
        <w:rPr>
          <w:spacing w:val="-2"/>
          <w:sz w:val="19"/>
        </w:rPr>
        <w:t>вооружённое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вторжение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одного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или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нескольких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государств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на </w:t>
      </w:r>
      <w:r>
        <w:rPr>
          <w:sz w:val="19"/>
        </w:rPr>
        <w:t>территорию другого государства.</w:t>
      </w:r>
    </w:p>
    <w:p>
      <w:pPr>
        <w:spacing w:line="218" w:lineRule="auto" w:before="4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Каза́чество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sz w:val="19"/>
        </w:rPr>
        <w:t>— в XIV—XVII вв. автономное, вольное население </w:t>
      </w:r>
      <w:r>
        <w:rPr>
          <w:sz w:val="19"/>
        </w:rPr>
        <w:t>пограничных районов на Дону, Днепре, Тереке, Волге, реке Яике (ныне река Урал), в Сибири, жившее</w:t>
      </w:r>
      <w:r>
        <w:rPr>
          <w:spacing w:val="-5"/>
          <w:sz w:val="19"/>
        </w:rPr>
        <w:t> </w:t>
      </w:r>
      <w:r>
        <w:rPr>
          <w:sz w:val="19"/>
        </w:rPr>
        <w:t>военной</w:t>
      </w:r>
      <w:r>
        <w:rPr>
          <w:spacing w:val="-5"/>
          <w:sz w:val="19"/>
        </w:rPr>
        <w:t> </w:t>
      </w:r>
      <w:r>
        <w:rPr>
          <w:sz w:val="19"/>
        </w:rPr>
        <w:t>добычей,</w:t>
      </w:r>
      <w:r>
        <w:rPr>
          <w:spacing w:val="-5"/>
          <w:sz w:val="19"/>
        </w:rPr>
        <w:t> </w:t>
      </w:r>
      <w:r>
        <w:rPr>
          <w:sz w:val="19"/>
        </w:rPr>
        <w:t>охраной</w:t>
      </w:r>
      <w:r>
        <w:rPr>
          <w:spacing w:val="-5"/>
          <w:sz w:val="19"/>
        </w:rPr>
        <w:t> </w:t>
      </w:r>
      <w:r>
        <w:rPr>
          <w:sz w:val="19"/>
        </w:rPr>
        <w:t>порубежья,</w:t>
      </w:r>
      <w:r>
        <w:rPr>
          <w:spacing w:val="-5"/>
          <w:sz w:val="19"/>
        </w:rPr>
        <w:t> </w:t>
      </w:r>
      <w:r>
        <w:rPr>
          <w:sz w:val="19"/>
        </w:rPr>
        <w:t>промыслами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торговлей.</w:t>
      </w:r>
      <w:r>
        <w:rPr>
          <w:spacing w:val="-5"/>
          <w:sz w:val="19"/>
        </w:rPr>
        <w:t> </w:t>
      </w:r>
      <w:r>
        <w:rPr>
          <w:sz w:val="19"/>
        </w:rPr>
        <w:t>Пополня- лось за счёт пришлого, часто беглого населения. В XVII в. в России появляются го- родовые и сторожевые казаки, которые относились к служилым людям «по прибо- ру». В конце XVIII — начале XX в.</w:t>
      </w:r>
      <w:r>
        <w:rPr>
          <w:spacing w:val="40"/>
          <w:sz w:val="19"/>
        </w:rPr>
        <w:t> </w:t>
      </w:r>
      <w:r>
        <w:rPr>
          <w:sz w:val="19"/>
        </w:rPr>
        <w:t>военное сословие.</w:t>
      </w:r>
    </w:p>
    <w:p>
      <w:pPr>
        <w:spacing w:line="218" w:lineRule="auto" w:before="3"/>
        <w:ind w:left="792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Крепостно́е</w:t>
      </w:r>
      <w:r>
        <w:rPr>
          <w:rFonts w:ascii="Book Antiqua" w:hAnsi="Book Antiqua"/>
          <w:b/>
          <w:w w:val="95"/>
          <w:sz w:val="19"/>
        </w:rPr>
        <w:t> пра́во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w w:val="95"/>
          <w:sz w:val="19"/>
        </w:rPr>
        <w:t>— оформленная законом система зависимости крестьян </w:t>
      </w:r>
      <w:r>
        <w:rPr>
          <w:w w:val="95"/>
          <w:sz w:val="19"/>
        </w:rPr>
        <w:t>от землевладельца. Ряд историков видели начало крепостного права в России в статьях </w:t>
      </w:r>
      <w:r>
        <w:rPr>
          <w:sz w:val="19"/>
        </w:rPr>
        <w:t>Судебников</w:t>
      </w:r>
      <w:r>
        <w:rPr>
          <w:spacing w:val="-14"/>
          <w:sz w:val="19"/>
        </w:rPr>
        <w:t> </w:t>
      </w:r>
      <w:r>
        <w:rPr>
          <w:sz w:val="19"/>
        </w:rPr>
        <w:t>1497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1550</w:t>
      </w:r>
      <w:r>
        <w:rPr>
          <w:spacing w:val="-13"/>
          <w:sz w:val="19"/>
        </w:rPr>
        <w:t> </w:t>
      </w:r>
      <w:r>
        <w:rPr>
          <w:sz w:val="19"/>
        </w:rPr>
        <w:t>гг.</w:t>
      </w:r>
      <w:r>
        <w:rPr>
          <w:spacing w:val="-13"/>
          <w:sz w:val="19"/>
        </w:rPr>
        <w:t> </w:t>
      </w:r>
      <w:r>
        <w:rPr>
          <w:sz w:val="19"/>
        </w:rPr>
        <w:t>о</w:t>
      </w:r>
      <w:r>
        <w:rPr>
          <w:spacing w:val="-14"/>
          <w:sz w:val="19"/>
        </w:rPr>
        <w:t> </w:t>
      </w:r>
      <w:r>
        <w:rPr>
          <w:sz w:val="19"/>
        </w:rPr>
        <w:t>переходах</w:t>
      </w:r>
      <w:r>
        <w:rPr>
          <w:spacing w:val="-13"/>
          <w:sz w:val="19"/>
        </w:rPr>
        <w:t> </w:t>
      </w:r>
      <w:r>
        <w:rPr>
          <w:sz w:val="19"/>
        </w:rPr>
        <w:t>крестьян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двухнедельный</w:t>
      </w:r>
      <w:r>
        <w:rPr>
          <w:spacing w:val="-13"/>
          <w:sz w:val="19"/>
        </w:rPr>
        <w:t> </w:t>
      </w:r>
      <w:r>
        <w:rPr>
          <w:sz w:val="19"/>
        </w:rPr>
        <w:t>срок</w:t>
      </w:r>
      <w:r>
        <w:rPr>
          <w:spacing w:val="-14"/>
          <w:sz w:val="19"/>
        </w:rPr>
        <w:t> </w:t>
      </w:r>
      <w:r>
        <w:rPr>
          <w:sz w:val="19"/>
        </w:rPr>
        <w:t>вокруг</w:t>
      </w:r>
      <w:r>
        <w:rPr>
          <w:spacing w:val="-13"/>
          <w:sz w:val="19"/>
        </w:rPr>
        <w:t> </w:t>
      </w:r>
      <w:r>
        <w:rPr>
          <w:sz w:val="19"/>
        </w:rPr>
        <w:t>осен- него Юрьева дня. На данный момент многие учёные видят в этом централизатор- скую,</w:t>
      </w:r>
      <w:r>
        <w:rPr>
          <w:spacing w:val="-14"/>
          <w:sz w:val="19"/>
        </w:rPr>
        <w:t> </w:t>
      </w:r>
      <w:r>
        <w:rPr>
          <w:sz w:val="19"/>
        </w:rPr>
        <w:t>а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3"/>
          <w:sz w:val="19"/>
        </w:rPr>
        <w:t> </w:t>
      </w:r>
      <w:r>
        <w:rPr>
          <w:sz w:val="19"/>
        </w:rPr>
        <w:t>закрепостительную</w:t>
      </w:r>
      <w:r>
        <w:rPr>
          <w:spacing w:val="-13"/>
          <w:sz w:val="19"/>
        </w:rPr>
        <w:t> </w:t>
      </w:r>
      <w:r>
        <w:rPr>
          <w:sz w:val="19"/>
        </w:rPr>
        <w:t>меру.</w:t>
      </w:r>
      <w:r>
        <w:rPr>
          <w:spacing w:val="-13"/>
          <w:sz w:val="19"/>
        </w:rPr>
        <w:t> </w:t>
      </w:r>
      <w:r>
        <w:rPr>
          <w:sz w:val="19"/>
        </w:rPr>
        <w:t>Безусловным</w:t>
      </w:r>
      <w:r>
        <w:rPr>
          <w:spacing w:val="-14"/>
          <w:sz w:val="19"/>
        </w:rPr>
        <w:t> </w:t>
      </w:r>
      <w:r>
        <w:rPr>
          <w:sz w:val="19"/>
        </w:rPr>
        <w:t>началом</w:t>
      </w:r>
      <w:r>
        <w:rPr>
          <w:spacing w:val="-13"/>
          <w:sz w:val="19"/>
        </w:rPr>
        <w:t> </w:t>
      </w:r>
      <w:r>
        <w:rPr>
          <w:sz w:val="19"/>
        </w:rPr>
        <w:t>крепостного</w:t>
      </w:r>
      <w:r>
        <w:rPr>
          <w:spacing w:val="-13"/>
          <w:sz w:val="19"/>
        </w:rPr>
        <w:t> </w:t>
      </w:r>
      <w:r>
        <w:rPr>
          <w:sz w:val="19"/>
        </w:rPr>
        <w:t>права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Рос- сии являлось издание указов о заповедных летах (1581) и урочных летах (1597). Окончательно</w:t>
      </w:r>
      <w:r>
        <w:rPr>
          <w:spacing w:val="-9"/>
          <w:sz w:val="19"/>
        </w:rPr>
        <w:t> </w:t>
      </w:r>
      <w:r>
        <w:rPr>
          <w:sz w:val="19"/>
        </w:rPr>
        <w:t>крепостное</w:t>
      </w:r>
      <w:r>
        <w:rPr>
          <w:spacing w:val="-9"/>
          <w:sz w:val="19"/>
        </w:rPr>
        <w:t> </w:t>
      </w:r>
      <w:r>
        <w:rPr>
          <w:sz w:val="19"/>
        </w:rPr>
        <w:t>право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России</w:t>
      </w:r>
      <w:r>
        <w:rPr>
          <w:spacing w:val="-9"/>
          <w:sz w:val="19"/>
        </w:rPr>
        <w:t> </w:t>
      </w:r>
      <w:r>
        <w:rPr>
          <w:sz w:val="19"/>
        </w:rPr>
        <w:t>введено</w:t>
      </w:r>
      <w:r>
        <w:rPr>
          <w:spacing w:val="-9"/>
          <w:sz w:val="19"/>
        </w:rPr>
        <w:t> </w:t>
      </w:r>
      <w:r>
        <w:rPr>
          <w:sz w:val="19"/>
        </w:rPr>
        <w:t>Соборным</w:t>
      </w:r>
      <w:r>
        <w:rPr>
          <w:spacing w:val="-9"/>
          <w:sz w:val="19"/>
        </w:rPr>
        <w:t> </w:t>
      </w:r>
      <w:r>
        <w:rPr>
          <w:sz w:val="19"/>
        </w:rPr>
        <w:t>уложением</w:t>
      </w:r>
      <w:r>
        <w:rPr>
          <w:spacing w:val="-9"/>
          <w:sz w:val="19"/>
        </w:rPr>
        <w:t> </w:t>
      </w:r>
      <w:r>
        <w:rPr>
          <w:sz w:val="19"/>
        </w:rPr>
        <w:t>1649</w:t>
      </w:r>
      <w:r>
        <w:rPr>
          <w:spacing w:val="-9"/>
          <w:sz w:val="19"/>
        </w:rPr>
        <w:t> </w:t>
      </w:r>
      <w:r>
        <w:rPr>
          <w:sz w:val="19"/>
        </w:rPr>
        <w:t>г.,</w:t>
      </w:r>
      <w:r>
        <w:rPr>
          <w:spacing w:val="-9"/>
          <w:sz w:val="19"/>
        </w:rPr>
        <w:t> </w:t>
      </w:r>
      <w:r>
        <w:rPr>
          <w:sz w:val="19"/>
        </w:rPr>
        <w:t>та- </w:t>
      </w:r>
      <w:r>
        <w:rPr>
          <w:w w:val="95"/>
          <w:sz w:val="19"/>
        </w:rPr>
        <w:t>ким образом утвердилась личная, поземельная и юридическая зависимость крестьян </w:t>
      </w:r>
      <w:r>
        <w:rPr>
          <w:sz w:val="19"/>
        </w:rPr>
        <w:t>от</w:t>
      </w:r>
      <w:r>
        <w:rPr>
          <w:spacing w:val="-2"/>
          <w:sz w:val="19"/>
        </w:rPr>
        <w:t> </w:t>
      </w:r>
      <w:r>
        <w:rPr>
          <w:sz w:val="19"/>
        </w:rPr>
        <w:t>землевладельца.</w:t>
      </w:r>
      <w:r>
        <w:rPr>
          <w:spacing w:val="-2"/>
          <w:sz w:val="19"/>
        </w:rPr>
        <w:t> </w:t>
      </w:r>
      <w:r>
        <w:rPr>
          <w:sz w:val="19"/>
        </w:rPr>
        <w:t>Отменено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1861</w:t>
      </w:r>
      <w:r>
        <w:rPr>
          <w:spacing w:val="-2"/>
          <w:sz w:val="19"/>
        </w:rPr>
        <w:t> </w:t>
      </w:r>
      <w:r>
        <w:rPr>
          <w:sz w:val="19"/>
        </w:rPr>
        <w:t>г.</w:t>
      </w:r>
    </w:p>
    <w:p>
      <w:pPr>
        <w:spacing w:line="216" w:lineRule="auto" w:before="11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Крестоцелова́льная</w:t>
      </w:r>
      <w:r>
        <w:rPr>
          <w:rFonts w:ascii="Book Antiqua" w:hAnsi="Book Antiqua"/>
          <w:b/>
          <w:w w:val="95"/>
          <w:sz w:val="19"/>
        </w:rPr>
        <w:t> за́пись</w:t>
      </w:r>
      <w:r>
        <w:rPr>
          <w:rFonts w:ascii="Book Antiqua" w:hAnsi="Book Antiqua"/>
          <w:b/>
          <w:w w:val="95"/>
          <w:sz w:val="19"/>
        </w:rPr>
        <w:t> </w:t>
      </w:r>
      <w:r>
        <w:rPr>
          <w:w w:val="95"/>
          <w:sz w:val="19"/>
        </w:rPr>
        <w:t>—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государственный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документ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о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принятии</w:t>
      </w:r>
      <w:r>
        <w:rPr>
          <w:spacing w:val="-3"/>
          <w:w w:val="95"/>
          <w:sz w:val="19"/>
        </w:rPr>
        <w:t> </w:t>
      </w:r>
      <w:r>
        <w:rPr>
          <w:w w:val="95"/>
          <w:sz w:val="19"/>
        </w:rPr>
        <w:t>присяги, </w:t>
      </w:r>
      <w:r>
        <w:rPr>
          <w:sz w:val="19"/>
        </w:rPr>
        <w:t>сопровождавшейся целованием креста; известна с 1474 г. Ярким примером может служить</w:t>
      </w:r>
      <w:r>
        <w:rPr>
          <w:spacing w:val="-9"/>
          <w:sz w:val="19"/>
        </w:rPr>
        <w:t> </w:t>
      </w:r>
      <w:r>
        <w:rPr>
          <w:sz w:val="19"/>
        </w:rPr>
        <w:t>крестоцеловальная</w:t>
      </w:r>
      <w:r>
        <w:rPr>
          <w:spacing w:val="-9"/>
          <w:sz w:val="19"/>
        </w:rPr>
        <w:t> </w:t>
      </w:r>
      <w:r>
        <w:rPr>
          <w:sz w:val="19"/>
        </w:rPr>
        <w:t>запись</w:t>
      </w:r>
      <w:r>
        <w:rPr>
          <w:spacing w:val="-9"/>
          <w:sz w:val="19"/>
        </w:rPr>
        <w:t> </w:t>
      </w:r>
      <w:r>
        <w:rPr>
          <w:sz w:val="19"/>
        </w:rPr>
        <w:t>1606</w:t>
      </w:r>
      <w:r>
        <w:rPr>
          <w:spacing w:val="-9"/>
          <w:sz w:val="19"/>
        </w:rPr>
        <w:t> </w:t>
      </w:r>
      <w:r>
        <w:rPr>
          <w:sz w:val="19"/>
        </w:rPr>
        <w:t>г.</w:t>
      </w:r>
      <w:r>
        <w:rPr>
          <w:spacing w:val="-9"/>
          <w:sz w:val="19"/>
        </w:rPr>
        <w:t> </w:t>
      </w:r>
      <w:r>
        <w:rPr>
          <w:sz w:val="19"/>
        </w:rPr>
        <w:t>царя</w:t>
      </w:r>
      <w:r>
        <w:rPr>
          <w:spacing w:val="-9"/>
          <w:sz w:val="19"/>
        </w:rPr>
        <w:t> </w:t>
      </w:r>
      <w:r>
        <w:rPr>
          <w:sz w:val="19"/>
        </w:rPr>
        <w:t>Василия</w:t>
      </w:r>
      <w:r>
        <w:rPr>
          <w:spacing w:val="-9"/>
          <w:sz w:val="19"/>
        </w:rPr>
        <w:t> </w:t>
      </w:r>
      <w:r>
        <w:rPr>
          <w:sz w:val="19"/>
        </w:rPr>
        <w:t>Ивановича</w:t>
      </w:r>
      <w:r>
        <w:rPr>
          <w:spacing w:val="-9"/>
          <w:sz w:val="19"/>
        </w:rPr>
        <w:t> </w:t>
      </w:r>
      <w:r>
        <w:rPr>
          <w:sz w:val="19"/>
        </w:rPr>
        <w:t>Шуйского.</w:t>
      </w:r>
    </w:p>
    <w:p>
      <w:pPr>
        <w:spacing w:line="208" w:lineRule="auto" w:before="9"/>
        <w:ind w:left="792" w:right="793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Курулта́й </w:t>
      </w:r>
      <w:r>
        <w:rPr>
          <w:rFonts w:ascii="Book Antiqua" w:hAnsi="Book Antiqua"/>
          <w:i/>
          <w:w w:val="95"/>
          <w:sz w:val="19"/>
        </w:rPr>
        <w:t>— </w:t>
      </w:r>
      <w:r>
        <w:rPr>
          <w:w w:val="95"/>
          <w:sz w:val="19"/>
        </w:rPr>
        <w:t>у некоторых тюркских народов съезд знати во главе с членами </w:t>
      </w:r>
      <w:r>
        <w:rPr>
          <w:w w:val="95"/>
          <w:sz w:val="19"/>
        </w:rPr>
        <w:t>пра- </w:t>
      </w:r>
      <w:r>
        <w:rPr>
          <w:sz w:val="19"/>
        </w:rPr>
        <w:t>вящей династии для решения важнейших вопросов.</w:t>
      </w:r>
    </w:p>
    <w:p>
      <w:pPr>
        <w:spacing w:line="216" w:lineRule="auto" w:before="5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sz w:val="19"/>
        </w:rPr>
        <w:t>Малоро́ссия</w:t>
      </w:r>
      <w:r>
        <w:rPr>
          <w:rFonts w:ascii="Book Antiqua" w:hAnsi="Book Antiqua"/>
          <w:b/>
          <w:spacing w:val="-10"/>
          <w:sz w:val="19"/>
        </w:rPr>
        <w:t> </w:t>
      </w:r>
      <w:r>
        <w:rPr>
          <w:rFonts w:ascii="Book Antiqua" w:hAnsi="Book Antiqua"/>
          <w:b/>
          <w:spacing w:val="-2"/>
          <w:sz w:val="19"/>
        </w:rPr>
        <w:t>(Ма́лая</w:t>
      </w:r>
      <w:r>
        <w:rPr>
          <w:rFonts w:ascii="Book Antiqua" w:hAnsi="Book Antiqua"/>
          <w:b/>
          <w:spacing w:val="-10"/>
          <w:sz w:val="19"/>
        </w:rPr>
        <w:t> </w:t>
      </w:r>
      <w:r>
        <w:rPr>
          <w:rFonts w:ascii="Book Antiqua" w:hAnsi="Book Antiqua"/>
          <w:b/>
          <w:spacing w:val="-2"/>
          <w:sz w:val="19"/>
        </w:rPr>
        <w:t>Русь)</w:t>
      </w:r>
      <w:r>
        <w:rPr>
          <w:rFonts w:ascii="Book Antiqua" w:hAnsi="Book Antiqua"/>
          <w:b/>
          <w:spacing w:val="-8"/>
          <w:sz w:val="19"/>
        </w:rPr>
        <w:t> </w:t>
      </w:r>
      <w:r>
        <w:rPr>
          <w:rFonts w:ascii="Book Antiqua" w:hAnsi="Book Antiqua"/>
          <w:i/>
          <w:spacing w:val="-2"/>
          <w:sz w:val="19"/>
        </w:rPr>
        <w:t>—</w:t>
      </w:r>
      <w:r>
        <w:rPr>
          <w:rFonts w:ascii="Book Antiqua" w:hAnsi="Book Antiqua"/>
          <w:i/>
          <w:spacing w:val="-5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XVII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в.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официальное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название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для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русских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зе- </w:t>
      </w:r>
      <w:r>
        <w:rPr>
          <w:sz w:val="19"/>
        </w:rPr>
        <w:t>мель</w:t>
      </w:r>
      <w:r>
        <w:rPr>
          <w:spacing w:val="-7"/>
          <w:sz w:val="19"/>
        </w:rPr>
        <w:t> </w:t>
      </w:r>
      <w:r>
        <w:rPr>
          <w:sz w:val="19"/>
        </w:rPr>
        <w:t>Левобережья</w:t>
      </w:r>
      <w:r>
        <w:rPr>
          <w:spacing w:val="-7"/>
          <w:sz w:val="19"/>
        </w:rPr>
        <w:t> </w:t>
      </w:r>
      <w:r>
        <w:rPr>
          <w:sz w:val="19"/>
        </w:rPr>
        <w:t>Днепра;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дальнейшем</w:t>
      </w:r>
      <w:r>
        <w:rPr>
          <w:spacing w:val="-7"/>
          <w:sz w:val="19"/>
        </w:rPr>
        <w:t> </w:t>
      </w:r>
      <w:r>
        <w:rPr>
          <w:sz w:val="19"/>
        </w:rPr>
        <w:t>название</w:t>
      </w:r>
      <w:r>
        <w:rPr>
          <w:spacing w:val="-7"/>
          <w:sz w:val="19"/>
        </w:rPr>
        <w:t> </w:t>
      </w:r>
      <w:r>
        <w:rPr>
          <w:sz w:val="19"/>
        </w:rPr>
        <w:t>распространилось</w:t>
      </w:r>
      <w:r>
        <w:rPr>
          <w:spacing w:val="-7"/>
          <w:sz w:val="19"/>
        </w:rPr>
        <w:t> </w:t>
      </w:r>
      <w:r>
        <w:rPr>
          <w:sz w:val="19"/>
        </w:rPr>
        <w:t>на</w:t>
      </w:r>
      <w:r>
        <w:rPr>
          <w:spacing w:val="-7"/>
          <w:sz w:val="19"/>
        </w:rPr>
        <w:t> </w:t>
      </w:r>
      <w:r>
        <w:rPr>
          <w:sz w:val="19"/>
        </w:rPr>
        <w:t>земли</w:t>
      </w:r>
      <w:r>
        <w:rPr>
          <w:spacing w:val="-7"/>
          <w:sz w:val="19"/>
        </w:rPr>
        <w:t> </w:t>
      </w:r>
      <w:r>
        <w:rPr>
          <w:sz w:val="19"/>
        </w:rPr>
        <w:t>по правому берегу Днепра.</w:t>
      </w:r>
    </w:p>
    <w:p>
      <w:pPr>
        <w:spacing w:line="216" w:lineRule="auto" w:before="2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Мануфакту́ра </w:t>
      </w:r>
      <w:r>
        <w:rPr>
          <w:w w:val="95"/>
          <w:sz w:val="19"/>
        </w:rPr>
        <w:t>— предприятие, основанное на разделении труда и ручной </w:t>
      </w:r>
      <w:r>
        <w:rPr>
          <w:w w:val="95"/>
          <w:sz w:val="19"/>
        </w:rPr>
        <w:t>ремес- ленной технике. Первые мануфактуры в России (тульские железоделательные заво- </w:t>
      </w:r>
      <w:r>
        <w:rPr>
          <w:sz w:val="19"/>
        </w:rPr>
        <w:t>ды) появились в 1630-х гг. и были ориентированы на военные нужды.</w:t>
      </w:r>
    </w:p>
    <w:p>
      <w:pPr>
        <w:spacing w:line="211" w:lineRule="auto" w:before="7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Мурза́ </w:t>
      </w:r>
      <w:r>
        <w:rPr>
          <w:sz w:val="19"/>
        </w:rPr>
        <w:t>—</w:t>
      </w:r>
      <w:r>
        <w:rPr>
          <w:spacing w:val="-2"/>
          <w:sz w:val="19"/>
        </w:rPr>
        <w:t> </w:t>
      </w:r>
      <w:r>
        <w:rPr>
          <w:sz w:val="19"/>
        </w:rPr>
        <w:t>титул</w:t>
      </w:r>
      <w:r>
        <w:rPr>
          <w:spacing w:val="-2"/>
          <w:sz w:val="19"/>
        </w:rPr>
        <w:t> </w:t>
      </w:r>
      <w:r>
        <w:rPr>
          <w:sz w:val="19"/>
        </w:rPr>
        <w:t>знати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</w:t>
      </w:r>
      <w:r>
        <w:rPr>
          <w:sz w:val="19"/>
        </w:rPr>
        <w:t>тюркских</w:t>
      </w:r>
      <w:r>
        <w:rPr>
          <w:spacing w:val="-2"/>
          <w:sz w:val="19"/>
        </w:rPr>
        <w:t> </w:t>
      </w:r>
      <w:r>
        <w:rPr>
          <w:sz w:val="19"/>
        </w:rPr>
        <w:t>государствах,</w:t>
      </w:r>
      <w:r>
        <w:rPr>
          <w:spacing w:val="-2"/>
          <w:sz w:val="19"/>
        </w:rPr>
        <w:t> </w:t>
      </w:r>
      <w:r>
        <w:rPr>
          <w:sz w:val="19"/>
        </w:rPr>
        <w:t>высший</w:t>
      </w:r>
      <w:r>
        <w:rPr>
          <w:spacing w:val="-2"/>
          <w:sz w:val="19"/>
        </w:rPr>
        <w:t> </w:t>
      </w:r>
      <w:r>
        <w:rPr>
          <w:sz w:val="19"/>
        </w:rPr>
        <w:t>слой</w:t>
      </w:r>
      <w:r>
        <w:rPr>
          <w:spacing w:val="-2"/>
          <w:sz w:val="19"/>
        </w:rPr>
        <w:t> </w:t>
      </w:r>
      <w:r>
        <w:rPr>
          <w:sz w:val="19"/>
        </w:rPr>
        <w:t>татарского</w:t>
      </w:r>
      <w:r>
        <w:rPr>
          <w:spacing w:val="-2"/>
          <w:sz w:val="19"/>
        </w:rPr>
        <w:t> </w:t>
      </w:r>
      <w:r>
        <w:rPr>
          <w:sz w:val="19"/>
        </w:rPr>
        <w:t>дво- </w:t>
      </w:r>
      <w:r>
        <w:rPr>
          <w:spacing w:val="-2"/>
          <w:sz w:val="19"/>
        </w:rPr>
        <w:t>рянства.</w:t>
      </w:r>
    </w:p>
    <w:p>
      <w:pPr>
        <w:spacing w:line="211" w:lineRule="auto" w:before="9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w w:val="90"/>
          <w:sz w:val="19"/>
        </w:rPr>
        <w:t>Нары́шкинское (моско́вское) баро́кко </w:t>
      </w:r>
      <w:r>
        <w:rPr>
          <w:w w:val="90"/>
          <w:sz w:val="19"/>
        </w:rPr>
        <w:t>— название стиля в русской </w:t>
      </w:r>
      <w:r>
        <w:rPr>
          <w:w w:val="90"/>
          <w:sz w:val="19"/>
        </w:rPr>
        <w:t>архитектуре </w:t>
      </w:r>
      <w:r>
        <w:rPr>
          <w:sz w:val="19"/>
        </w:rPr>
        <w:t>конца</w:t>
      </w:r>
      <w:r>
        <w:rPr>
          <w:spacing w:val="6"/>
          <w:sz w:val="19"/>
        </w:rPr>
        <w:t> </w:t>
      </w:r>
      <w:r>
        <w:rPr>
          <w:sz w:val="19"/>
        </w:rPr>
        <w:t>XVII</w:t>
      </w:r>
      <w:r>
        <w:rPr>
          <w:spacing w:val="7"/>
          <w:sz w:val="19"/>
        </w:rPr>
        <w:t> </w:t>
      </w:r>
      <w:r>
        <w:rPr>
          <w:sz w:val="19"/>
        </w:rPr>
        <w:t>—</w:t>
      </w:r>
      <w:r>
        <w:rPr>
          <w:spacing w:val="6"/>
          <w:sz w:val="19"/>
        </w:rPr>
        <w:t> </w:t>
      </w:r>
      <w:r>
        <w:rPr>
          <w:sz w:val="19"/>
        </w:rPr>
        <w:t>начала</w:t>
      </w:r>
      <w:r>
        <w:rPr>
          <w:spacing w:val="7"/>
          <w:sz w:val="19"/>
        </w:rPr>
        <w:t> </w:t>
      </w:r>
      <w:r>
        <w:rPr>
          <w:sz w:val="19"/>
        </w:rPr>
        <w:t>XVIII</w:t>
      </w:r>
      <w:r>
        <w:rPr>
          <w:spacing w:val="6"/>
          <w:sz w:val="19"/>
        </w:rPr>
        <w:t> </w:t>
      </w:r>
      <w:r>
        <w:rPr>
          <w:sz w:val="19"/>
        </w:rPr>
        <w:t>в.,</w:t>
      </w:r>
      <w:r>
        <w:rPr>
          <w:spacing w:val="7"/>
          <w:sz w:val="19"/>
        </w:rPr>
        <w:t> </w:t>
      </w:r>
      <w:r>
        <w:rPr>
          <w:sz w:val="19"/>
        </w:rPr>
        <w:t>основной</w:t>
      </w:r>
      <w:r>
        <w:rPr>
          <w:spacing w:val="7"/>
          <w:sz w:val="19"/>
        </w:rPr>
        <w:t> </w:t>
      </w:r>
      <w:r>
        <w:rPr>
          <w:sz w:val="19"/>
        </w:rPr>
        <w:t>особенностью</w:t>
      </w:r>
      <w:r>
        <w:rPr>
          <w:spacing w:val="6"/>
          <w:sz w:val="19"/>
        </w:rPr>
        <w:t> </w:t>
      </w:r>
      <w:r>
        <w:rPr>
          <w:sz w:val="19"/>
        </w:rPr>
        <w:t>которого</w:t>
      </w:r>
      <w:r>
        <w:rPr>
          <w:spacing w:val="7"/>
          <w:sz w:val="19"/>
        </w:rPr>
        <w:t> </w:t>
      </w:r>
      <w:r>
        <w:rPr>
          <w:sz w:val="19"/>
        </w:rPr>
        <w:t>является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широкое</w:t>
      </w:r>
    </w:p>
    <w:p>
      <w:pPr>
        <w:spacing w:after="0" w:line="211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2"/>
        <w:rPr>
          <w:sz w:val="13"/>
        </w:rPr>
      </w:pPr>
    </w:p>
    <w:p>
      <w:pPr>
        <w:spacing w:line="220" w:lineRule="auto" w:before="109"/>
        <w:ind w:left="793" w:right="791" w:firstLine="0"/>
        <w:jc w:val="both"/>
        <w:rPr>
          <w:sz w:val="19"/>
        </w:rPr>
      </w:pPr>
      <w:r>
        <w:rPr>
          <w:sz w:val="19"/>
        </w:rPr>
        <w:t>применение</w:t>
      </w:r>
      <w:r>
        <w:rPr>
          <w:spacing w:val="-9"/>
          <w:sz w:val="19"/>
        </w:rPr>
        <w:t> </w:t>
      </w:r>
      <w:r>
        <w:rPr>
          <w:sz w:val="19"/>
        </w:rPr>
        <w:t>элементов</w:t>
      </w:r>
      <w:r>
        <w:rPr>
          <w:spacing w:val="-9"/>
          <w:sz w:val="19"/>
        </w:rPr>
        <w:t> </w:t>
      </w:r>
      <w:r>
        <w:rPr>
          <w:sz w:val="19"/>
        </w:rPr>
        <w:t>архитектурного</w:t>
      </w:r>
      <w:r>
        <w:rPr>
          <w:spacing w:val="-9"/>
          <w:sz w:val="19"/>
        </w:rPr>
        <w:t> </w:t>
      </w:r>
      <w:r>
        <w:rPr>
          <w:sz w:val="19"/>
        </w:rPr>
        <w:t>ордера</w:t>
      </w:r>
      <w:r>
        <w:rPr>
          <w:spacing w:val="-9"/>
          <w:sz w:val="19"/>
        </w:rPr>
        <w:t> </w:t>
      </w:r>
      <w:r>
        <w:rPr>
          <w:sz w:val="19"/>
        </w:rPr>
        <w:t>и</w:t>
      </w:r>
      <w:r>
        <w:rPr>
          <w:spacing w:val="-9"/>
          <w:sz w:val="19"/>
        </w:rPr>
        <w:t> </w:t>
      </w:r>
      <w:r>
        <w:rPr>
          <w:sz w:val="19"/>
        </w:rPr>
        <w:t>использование</w:t>
      </w:r>
      <w:r>
        <w:rPr>
          <w:spacing w:val="-9"/>
          <w:sz w:val="19"/>
        </w:rPr>
        <w:t> </w:t>
      </w:r>
      <w:r>
        <w:rPr>
          <w:sz w:val="19"/>
        </w:rPr>
        <w:t>центрических</w:t>
      </w:r>
      <w:r>
        <w:rPr>
          <w:spacing w:val="-9"/>
          <w:sz w:val="19"/>
        </w:rPr>
        <w:t> </w:t>
      </w:r>
      <w:r>
        <w:rPr>
          <w:sz w:val="19"/>
        </w:rPr>
        <w:t>ком- позиций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храмовой</w:t>
      </w:r>
      <w:r>
        <w:rPr>
          <w:spacing w:val="-8"/>
          <w:sz w:val="19"/>
        </w:rPr>
        <w:t> </w:t>
      </w:r>
      <w:r>
        <w:rPr>
          <w:sz w:val="19"/>
        </w:rPr>
        <w:t>архитектуре.</w:t>
      </w:r>
      <w:r>
        <w:rPr>
          <w:spacing w:val="-8"/>
          <w:sz w:val="19"/>
        </w:rPr>
        <w:t> </w:t>
      </w:r>
      <w:r>
        <w:rPr>
          <w:sz w:val="19"/>
        </w:rPr>
        <w:t>Нарышкинским</w:t>
      </w:r>
      <w:r>
        <w:rPr>
          <w:spacing w:val="-8"/>
          <w:sz w:val="19"/>
        </w:rPr>
        <w:t> </w:t>
      </w:r>
      <w:r>
        <w:rPr>
          <w:sz w:val="19"/>
        </w:rPr>
        <w:t>стиль</w:t>
      </w:r>
      <w:r>
        <w:rPr>
          <w:spacing w:val="-8"/>
          <w:sz w:val="19"/>
        </w:rPr>
        <w:t> </w:t>
      </w:r>
      <w:r>
        <w:rPr>
          <w:sz w:val="19"/>
        </w:rPr>
        <w:t>назван</w:t>
      </w:r>
      <w:r>
        <w:rPr>
          <w:spacing w:val="-8"/>
          <w:sz w:val="19"/>
        </w:rPr>
        <w:t> </w:t>
      </w:r>
      <w:r>
        <w:rPr>
          <w:sz w:val="19"/>
        </w:rPr>
        <w:t>оттого,</w:t>
      </w:r>
      <w:r>
        <w:rPr>
          <w:spacing w:val="-8"/>
          <w:sz w:val="19"/>
        </w:rPr>
        <w:t> </w:t>
      </w:r>
      <w:r>
        <w:rPr>
          <w:sz w:val="19"/>
        </w:rPr>
        <w:t>что</w:t>
      </w:r>
      <w:r>
        <w:rPr>
          <w:spacing w:val="-8"/>
          <w:sz w:val="19"/>
        </w:rPr>
        <w:t> </w:t>
      </w:r>
      <w:r>
        <w:rPr>
          <w:sz w:val="19"/>
        </w:rPr>
        <w:t>ряд</w:t>
      </w:r>
      <w:r>
        <w:rPr>
          <w:spacing w:val="-8"/>
          <w:sz w:val="19"/>
        </w:rPr>
        <w:t> </w:t>
      </w:r>
      <w:r>
        <w:rPr>
          <w:sz w:val="19"/>
        </w:rPr>
        <w:t>соо- ружений</w:t>
      </w:r>
      <w:r>
        <w:rPr>
          <w:spacing w:val="-9"/>
          <w:sz w:val="19"/>
        </w:rPr>
        <w:t> </w:t>
      </w:r>
      <w:r>
        <w:rPr>
          <w:sz w:val="19"/>
        </w:rPr>
        <w:t>этого</w:t>
      </w:r>
      <w:r>
        <w:rPr>
          <w:spacing w:val="-9"/>
          <w:sz w:val="19"/>
        </w:rPr>
        <w:t> </w:t>
      </w:r>
      <w:r>
        <w:rPr>
          <w:sz w:val="19"/>
        </w:rPr>
        <w:t>стиля</w:t>
      </w:r>
      <w:r>
        <w:rPr>
          <w:spacing w:val="-9"/>
          <w:sz w:val="19"/>
        </w:rPr>
        <w:t> </w:t>
      </w:r>
      <w:r>
        <w:rPr>
          <w:sz w:val="19"/>
        </w:rPr>
        <w:t>были</w:t>
      </w:r>
      <w:r>
        <w:rPr>
          <w:spacing w:val="-9"/>
          <w:sz w:val="19"/>
        </w:rPr>
        <w:t> </w:t>
      </w:r>
      <w:r>
        <w:rPr>
          <w:sz w:val="19"/>
        </w:rPr>
        <w:t>построены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подмосковных</w:t>
      </w:r>
      <w:r>
        <w:rPr>
          <w:spacing w:val="-9"/>
          <w:sz w:val="19"/>
        </w:rPr>
        <w:t> </w:t>
      </w:r>
      <w:r>
        <w:rPr>
          <w:sz w:val="19"/>
        </w:rPr>
        <w:t>усадьбах</w:t>
      </w:r>
      <w:r>
        <w:rPr>
          <w:spacing w:val="-9"/>
          <w:sz w:val="19"/>
        </w:rPr>
        <w:t> </w:t>
      </w:r>
      <w:r>
        <w:rPr>
          <w:sz w:val="19"/>
        </w:rPr>
        <w:t>бояр</w:t>
      </w:r>
      <w:r>
        <w:rPr>
          <w:spacing w:val="-9"/>
          <w:sz w:val="19"/>
        </w:rPr>
        <w:t> </w:t>
      </w:r>
      <w:r>
        <w:rPr>
          <w:sz w:val="19"/>
        </w:rPr>
        <w:t>Нарышкиных, например храм Покрова в Филях в Москве.</w:t>
      </w:r>
    </w:p>
    <w:p>
      <w:pPr>
        <w:spacing w:line="216" w:lineRule="auto" w:before="2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pacing w:val="-4"/>
          <w:sz w:val="19"/>
        </w:rPr>
        <w:t>Обмирще́ние</w:t>
      </w:r>
      <w:r>
        <w:rPr>
          <w:rFonts w:ascii="Book Antiqua" w:hAnsi="Book Antiqua"/>
          <w:b/>
          <w:sz w:val="19"/>
        </w:rPr>
        <w:t> </w:t>
      </w:r>
      <w:r>
        <w:rPr>
          <w:rFonts w:ascii="Book Antiqua" w:hAnsi="Book Antiqua"/>
          <w:b/>
          <w:spacing w:val="-4"/>
          <w:sz w:val="19"/>
        </w:rPr>
        <w:t>культу́ры</w:t>
      </w:r>
      <w:r>
        <w:rPr>
          <w:rFonts w:ascii="Book Antiqua" w:hAnsi="Book Antiqua"/>
          <w:b/>
          <w:sz w:val="19"/>
        </w:rPr>
        <w:t> </w:t>
      </w:r>
      <w:r>
        <w:rPr>
          <w:spacing w:val="-4"/>
          <w:sz w:val="19"/>
        </w:rPr>
        <w:t>—</w:t>
      </w:r>
      <w:r>
        <w:rPr>
          <w:spacing w:val="-4"/>
          <w:sz w:val="19"/>
        </w:rPr>
        <w:t> культурно-исторический</w:t>
      </w:r>
      <w:r>
        <w:rPr>
          <w:spacing w:val="-4"/>
          <w:sz w:val="19"/>
        </w:rPr>
        <w:t> процесс</w:t>
      </w:r>
      <w:r>
        <w:rPr>
          <w:spacing w:val="-4"/>
          <w:sz w:val="19"/>
        </w:rPr>
        <w:t> XVII</w:t>
      </w:r>
      <w:r>
        <w:rPr>
          <w:spacing w:val="-4"/>
          <w:sz w:val="19"/>
        </w:rPr>
        <w:t> в.,</w:t>
      </w:r>
      <w:r>
        <w:rPr>
          <w:spacing w:val="-4"/>
          <w:sz w:val="19"/>
        </w:rPr>
        <w:t> </w:t>
      </w:r>
      <w:r>
        <w:rPr>
          <w:spacing w:val="-4"/>
          <w:sz w:val="19"/>
        </w:rPr>
        <w:t>который </w:t>
      </w:r>
      <w:r>
        <w:rPr>
          <w:sz w:val="19"/>
        </w:rPr>
        <w:t>характеризуется</w:t>
      </w:r>
      <w:r>
        <w:rPr>
          <w:spacing w:val="-8"/>
          <w:sz w:val="19"/>
        </w:rPr>
        <w:t> </w:t>
      </w:r>
      <w:r>
        <w:rPr>
          <w:sz w:val="19"/>
        </w:rPr>
        <w:t>начавшимся</w:t>
      </w:r>
      <w:r>
        <w:rPr>
          <w:spacing w:val="-8"/>
          <w:sz w:val="19"/>
        </w:rPr>
        <w:t> </w:t>
      </w:r>
      <w:r>
        <w:rPr>
          <w:sz w:val="19"/>
        </w:rPr>
        <w:t>отходом</w:t>
      </w:r>
      <w:r>
        <w:rPr>
          <w:spacing w:val="-8"/>
          <w:sz w:val="19"/>
        </w:rPr>
        <w:t> </w:t>
      </w:r>
      <w:r>
        <w:rPr>
          <w:sz w:val="19"/>
        </w:rPr>
        <w:t>от</w:t>
      </w:r>
      <w:r>
        <w:rPr>
          <w:spacing w:val="-8"/>
          <w:sz w:val="19"/>
        </w:rPr>
        <w:t> </w:t>
      </w:r>
      <w:r>
        <w:rPr>
          <w:sz w:val="19"/>
        </w:rPr>
        <w:t>средневекового</w:t>
      </w:r>
      <w:r>
        <w:rPr>
          <w:spacing w:val="-8"/>
          <w:sz w:val="19"/>
        </w:rPr>
        <w:t> </w:t>
      </w:r>
      <w:r>
        <w:rPr>
          <w:sz w:val="19"/>
        </w:rPr>
        <w:t>религиозного</w:t>
      </w:r>
      <w:r>
        <w:rPr>
          <w:spacing w:val="-8"/>
          <w:sz w:val="19"/>
        </w:rPr>
        <w:t> </w:t>
      </w:r>
      <w:r>
        <w:rPr>
          <w:sz w:val="19"/>
        </w:rPr>
        <w:t>мировоззре- ния</w:t>
      </w:r>
      <w:r>
        <w:rPr>
          <w:spacing w:val="-5"/>
          <w:sz w:val="19"/>
        </w:rPr>
        <w:t> </w:t>
      </w:r>
      <w:r>
        <w:rPr>
          <w:sz w:val="19"/>
        </w:rPr>
        <w:t>и</w:t>
      </w:r>
      <w:r>
        <w:rPr>
          <w:spacing w:val="-5"/>
          <w:sz w:val="19"/>
        </w:rPr>
        <w:t> </w:t>
      </w:r>
      <w:r>
        <w:rPr>
          <w:sz w:val="19"/>
        </w:rPr>
        <w:t>приданием</w:t>
      </w:r>
      <w:r>
        <w:rPr>
          <w:spacing w:val="-5"/>
          <w:sz w:val="19"/>
        </w:rPr>
        <w:t> </w:t>
      </w:r>
      <w:r>
        <w:rPr>
          <w:sz w:val="19"/>
        </w:rPr>
        <w:t>культуре</w:t>
      </w:r>
      <w:r>
        <w:rPr>
          <w:spacing w:val="-5"/>
          <w:sz w:val="19"/>
        </w:rPr>
        <w:t> </w:t>
      </w:r>
      <w:r>
        <w:rPr>
          <w:sz w:val="19"/>
        </w:rPr>
        <w:t>светского,</w:t>
      </w:r>
      <w:r>
        <w:rPr>
          <w:spacing w:val="-5"/>
          <w:sz w:val="19"/>
        </w:rPr>
        <w:t> </w:t>
      </w:r>
      <w:r>
        <w:rPr>
          <w:sz w:val="19"/>
        </w:rPr>
        <w:t>гражданского</w:t>
      </w:r>
      <w:r>
        <w:rPr>
          <w:spacing w:val="-5"/>
          <w:sz w:val="19"/>
        </w:rPr>
        <w:t> </w:t>
      </w:r>
      <w:r>
        <w:rPr>
          <w:sz w:val="19"/>
        </w:rPr>
        <w:t>характера.</w:t>
      </w:r>
    </w:p>
    <w:p>
      <w:pPr>
        <w:spacing w:line="216" w:lineRule="auto" w:before="4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Ополче́ние</w:t>
      </w:r>
      <w:r>
        <w:rPr>
          <w:rFonts w:ascii="Book Antiqua" w:hAnsi="Book Antiqua"/>
          <w:b/>
          <w:spacing w:val="-3"/>
          <w:sz w:val="19"/>
        </w:rPr>
        <w:t> </w:t>
      </w:r>
      <w:r>
        <w:rPr>
          <w:rFonts w:ascii="Book Antiqua" w:hAnsi="Book Antiqua"/>
          <w:i/>
          <w:sz w:val="19"/>
        </w:rPr>
        <w:t>—</w:t>
      </w:r>
      <w:r>
        <w:rPr>
          <w:rFonts w:ascii="Book Antiqua" w:hAnsi="Book Antiqua"/>
          <w:i/>
          <w:spacing w:val="-3"/>
          <w:sz w:val="19"/>
        </w:rPr>
        <w:t> </w:t>
      </w:r>
      <w:r>
        <w:rPr>
          <w:sz w:val="19"/>
        </w:rPr>
        <w:t>вооружённые</w:t>
      </w:r>
      <w:r>
        <w:rPr>
          <w:spacing w:val="-13"/>
          <w:sz w:val="19"/>
        </w:rPr>
        <w:t> </w:t>
      </w:r>
      <w:r>
        <w:rPr>
          <w:sz w:val="19"/>
        </w:rPr>
        <w:t>(воинские)</w:t>
      </w:r>
      <w:r>
        <w:rPr>
          <w:spacing w:val="-13"/>
          <w:sz w:val="19"/>
        </w:rPr>
        <w:t> </w:t>
      </w:r>
      <w:r>
        <w:rPr>
          <w:sz w:val="19"/>
        </w:rPr>
        <w:t>формирования,</w:t>
      </w:r>
      <w:r>
        <w:rPr>
          <w:spacing w:val="-13"/>
          <w:sz w:val="19"/>
        </w:rPr>
        <w:t> </w:t>
      </w:r>
      <w:r>
        <w:rPr>
          <w:sz w:val="19"/>
        </w:rPr>
        <w:t>создаваемые</w:t>
      </w:r>
      <w:r>
        <w:rPr>
          <w:spacing w:val="-13"/>
          <w:sz w:val="19"/>
        </w:rPr>
        <w:t> </w:t>
      </w:r>
      <w:r>
        <w:rPr>
          <w:sz w:val="19"/>
        </w:rPr>
        <w:t>из</w:t>
      </w:r>
      <w:r>
        <w:rPr>
          <w:spacing w:val="-13"/>
          <w:sz w:val="19"/>
        </w:rPr>
        <w:t> </w:t>
      </w:r>
      <w:r>
        <w:rPr>
          <w:sz w:val="19"/>
        </w:rPr>
        <w:t>граж- дан,</w:t>
      </w:r>
      <w:r>
        <w:rPr>
          <w:spacing w:val="-10"/>
          <w:sz w:val="19"/>
        </w:rPr>
        <w:t> </w:t>
      </w:r>
      <w:r>
        <w:rPr>
          <w:sz w:val="19"/>
        </w:rPr>
        <w:t>преимущественно</w:t>
      </w:r>
      <w:r>
        <w:rPr>
          <w:spacing w:val="-10"/>
          <w:sz w:val="19"/>
        </w:rPr>
        <w:t> </w:t>
      </w:r>
      <w:r>
        <w:rPr>
          <w:sz w:val="19"/>
        </w:rPr>
        <w:t>добровольцев;</w:t>
      </w:r>
      <w:r>
        <w:rPr>
          <w:spacing w:val="-10"/>
          <w:sz w:val="19"/>
        </w:rPr>
        <w:t> </w:t>
      </w:r>
      <w:r>
        <w:rPr>
          <w:sz w:val="19"/>
        </w:rPr>
        <w:t>одна</w:t>
      </w:r>
      <w:r>
        <w:rPr>
          <w:spacing w:val="-10"/>
          <w:sz w:val="19"/>
        </w:rPr>
        <w:t> </w:t>
      </w:r>
      <w:r>
        <w:rPr>
          <w:sz w:val="19"/>
        </w:rPr>
        <w:t>из</w:t>
      </w:r>
      <w:r>
        <w:rPr>
          <w:spacing w:val="-10"/>
          <w:sz w:val="19"/>
        </w:rPr>
        <w:t> </w:t>
      </w:r>
      <w:r>
        <w:rPr>
          <w:sz w:val="19"/>
        </w:rPr>
        <w:t>форм</w:t>
      </w:r>
      <w:r>
        <w:rPr>
          <w:spacing w:val="-10"/>
          <w:sz w:val="19"/>
        </w:rPr>
        <w:t> </w:t>
      </w:r>
      <w:r>
        <w:rPr>
          <w:sz w:val="19"/>
        </w:rPr>
        <w:t>участия</w:t>
      </w:r>
      <w:r>
        <w:rPr>
          <w:spacing w:val="-10"/>
          <w:sz w:val="19"/>
        </w:rPr>
        <w:t> </w:t>
      </w:r>
      <w:r>
        <w:rPr>
          <w:sz w:val="19"/>
        </w:rPr>
        <w:t>народных</w:t>
      </w:r>
      <w:r>
        <w:rPr>
          <w:spacing w:val="-10"/>
          <w:sz w:val="19"/>
        </w:rPr>
        <w:t> </w:t>
      </w:r>
      <w:r>
        <w:rPr>
          <w:sz w:val="19"/>
        </w:rPr>
        <w:t>масс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воору- жённой защите государства.</w:t>
      </w:r>
    </w:p>
    <w:p>
      <w:pPr>
        <w:spacing w:line="216" w:lineRule="auto" w:before="1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Опри́чнина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w w:val="95"/>
          <w:sz w:val="19"/>
        </w:rPr>
        <w:t>—</w:t>
      </w:r>
      <w:r>
        <w:rPr>
          <w:spacing w:val="-4"/>
          <w:w w:val="95"/>
          <w:sz w:val="19"/>
        </w:rPr>
        <w:t> </w:t>
      </w:r>
      <w:r>
        <w:rPr>
          <w:w w:val="95"/>
          <w:sz w:val="19"/>
        </w:rPr>
        <w:t>при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Иване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IV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название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царского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удела,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отделённого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от</w:t>
      </w:r>
      <w:r>
        <w:rPr>
          <w:spacing w:val="-9"/>
          <w:w w:val="95"/>
          <w:sz w:val="19"/>
        </w:rPr>
        <w:t> </w:t>
      </w:r>
      <w:r>
        <w:rPr>
          <w:w w:val="95"/>
          <w:sz w:val="19"/>
        </w:rPr>
        <w:t>остальной </w:t>
      </w:r>
      <w:r>
        <w:rPr>
          <w:spacing w:val="-2"/>
          <w:sz w:val="19"/>
        </w:rPr>
        <w:t>территории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страны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(земщины)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существовавшего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1565–1572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гг.;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так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же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именуется </w:t>
      </w:r>
      <w:r>
        <w:rPr>
          <w:sz w:val="19"/>
        </w:rPr>
        <w:t>вся внутренняя политика Ивана IV этого периода.</w:t>
      </w:r>
    </w:p>
    <w:p>
      <w:pPr>
        <w:spacing w:line="218" w:lineRule="auto" w:before="2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Остро́г </w:t>
      </w:r>
      <w:r>
        <w:rPr>
          <w:rFonts w:ascii="Book Antiqua" w:hAnsi="Book Antiqua"/>
          <w:i/>
          <w:w w:val="95"/>
          <w:sz w:val="19"/>
        </w:rPr>
        <w:t>— </w:t>
      </w:r>
      <w:r>
        <w:rPr>
          <w:w w:val="95"/>
          <w:sz w:val="19"/>
        </w:rPr>
        <w:t>оборонительное сооружение, населённый, укреплённый пункт, </w:t>
      </w:r>
      <w:r>
        <w:rPr>
          <w:w w:val="95"/>
          <w:sz w:val="19"/>
        </w:rPr>
        <w:t>обне- </w:t>
      </w:r>
      <w:r>
        <w:rPr>
          <w:sz w:val="19"/>
        </w:rPr>
        <w:t>сённый заострёнными сверху брёвнами (кольями) высотой 4–6 м; известен с XII в. В</w:t>
      </w:r>
      <w:r>
        <w:rPr>
          <w:spacing w:val="-9"/>
          <w:sz w:val="19"/>
        </w:rPr>
        <w:t> </w:t>
      </w:r>
      <w:r>
        <w:rPr>
          <w:sz w:val="19"/>
        </w:rPr>
        <w:t>период</w:t>
      </w:r>
      <w:r>
        <w:rPr>
          <w:spacing w:val="-9"/>
          <w:sz w:val="19"/>
        </w:rPr>
        <w:t> </w:t>
      </w:r>
      <w:r>
        <w:rPr>
          <w:sz w:val="19"/>
        </w:rPr>
        <w:t>присоединения</w:t>
      </w:r>
      <w:r>
        <w:rPr>
          <w:spacing w:val="-9"/>
          <w:sz w:val="19"/>
        </w:rPr>
        <w:t> </w:t>
      </w:r>
      <w:r>
        <w:rPr>
          <w:sz w:val="19"/>
        </w:rPr>
        <w:t>Сибири</w:t>
      </w:r>
      <w:r>
        <w:rPr>
          <w:spacing w:val="-9"/>
          <w:sz w:val="19"/>
        </w:rPr>
        <w:t> </w:t>
      </w:r>
      <w:r>
        <w:rPr>
          <w:sz w:val="19"/>
        </w:rPr>
        <w:t>в</w:t>
      </w:r>
      <w:r>
        <w:rPr>
          <w:spacing w:val="-9"/>
          <w:sz w:val="19"/>
        </w:rPr>
        <w:t> </w:t>
      </w:r>
      <w:r>
        <w:rPr>
          <w:sz w:val="19"/>
        </w:rPr>
        <w:t>конце</w:t>
      </w:r>
      <w:r>
        <w:rPr>
          <w:spacing w:val="-10"/>
          <w:sz w:val="19"/>
        </w:rPr>
        <w:t> </w:t>
      </w:r>
      <w:r>
        <w:rPr>
          <w:sz w:val="19"/>
        </w:rPr>
        <w:t>XVI</w:t>
      </w:r>
      <w:r>
        <w:rPr>
          <w:spacing w:val="-9"/>
          <w:sz w:val="19"/>
        </w:rPr>
        <w:t> </w:t>
      </w:r>
      <w:r>
        <w:rPr>
          <w:sz w:val="19"/>
        </w:rPr>
        <w:t>—</w:t>
      </w:r>
      <w:r>
        <w:rPr>
          <w:spacing w:val="-9"/>
          <w:sz w:val="19"/>
        </w:rPr>
        <w:t> </w:t>
      </w:r>
      <w:r>
        <w:rPr>
          <w:sz w:val="19"/>
        </w:rPr>
        <w:t>начале</w:t>
      </w:r>
      <w:r>
        <w:rPr>
          <w:spacing w:val="-9"/>
          <w:sz w:val="19"/>
        </w:rPr>
        <w:t> </w:t>
      </w:r>
      <w:r>
        <w:rPr>
          <w:sz w:val="19"/>
        </w:rPr>
        <w:t>XVII</w:t>
      </w:r>
      <w:r>
        <w:rPr>
          <w:spacing w:val="-9"/>
          <w:sz w:val="19"/>
        </w:rPr>
        <w:t> </w:t>
      </w:r>
      <w:r>
        <w:rPr>
          <w:sz w:val="19"/>
        </w:rPr>
        <w:t>в.</w:t>
      </w:r>
      <w:r>
        <w:rPr>
          <w:spacing w:val="-9"/>
          <w:sz w:val="19"/>
        </w:rPr>
        <w:t> </w:t>
      </w:r>
      <w:r>
        <w:rPr>
          <w:sz w:val="19"/>
        </w:rPr>
        <w:t>остроги</w:t>
      </w:r>
      <w:r>
        <w:rPr>
          <w:spacing w:val="-9"/>
          <w:sz w:val="19"/>
        </w:rPr>
        <w:t> </w:t>
      </w:r>
      <w:r>
        <w:rPr>
          <w:sz w:val="19"/>
        </w:rPr>
        <w:t>ставились</w:t>
      </w:r>
      <w:r>
        <w:rPr>
          <w:spacing w:val="-9"/>
          <w:sz w:val="19"/>
        </w:rPr>
        <w:t> </w:t>
      </w:r>
      <w:r>
        <w:rPr>
          <w:sz w:val="19"/>
        </w:rPr>
        <w:t>в пунктах,</w:t>
      </w:r>
      <w:r>
        <w:rPr>
          <w:spacing w:val="-14"/>
          <w:sz w:val="19"/>
        </w:rPr>
        <w:t> </w:t>
      </w:r>
      <w:r>
        <w:rPr>
          <w:sz w:val="19"/>
        </w:rPr>
        <w:t>имевших</w:t>
      </w:r>
      <w:r>
        <w:rPr>
          <w:spacing w:val="-13"/>
          <w:sz w:val="19"/>
        </w:rPr>
        <w:t> </w:t>
      </w:r>
      <w:r>
        <w:rPr>
          <w:sz w:val="19"/>
        </w:rPr>
        <w:t>важное</w:t>
      </w:r>
      <w:r>
        <w:rPr>
          <w:spacing w:val="-13"/>
          <w:sz w:val="19"/>
        </w:rPr>
        <w:t> </w:t>
      </w:r>
      <w:r>
        <w:rPr>
          <w:sz w:val="19"/>
        </w:rPr>
        <w:t>стратегическое</w:t>
      </w:r>
      <w:r>
        <w:rPr>
          <w:spacing w:val="-13"/>
          <w:sz w:val="19"/>
        </w:rPr>
        <w:t> </w:t>
      </w:r>
      <w:r>
        <w:rPr>
          <w:sz w:val="19"/>
        </w:rPr>
        <w:t>значение.</w:t>
      </w:r>
      <w:r>
        <w:rPr>
          <w:spacing w:val="-13"/>
          <w:sz w:val="19"/>
        </w:rPr>
        <w:t> </w:t>
      </w:r>
      <w:r>
        <w:rPr>
          <w:sz w:val="19"/>
        </w:rPr>
        <w:t>Некоторые</w:t>
      </w:r>
      <w:r>
        <w:rPr>
          <w:spacing w:val="-14"/>
          <w:sz w:val="19"/>
        </w:rPr>
        <w:t> </w:t>
      </w:r>
      <w:r>
        <w:rPr>
          <w:sz w:val="19"/>
        </w:rPr>
        <w:t>впоследствии</w:t>
      </w:r>
      <w:r>
        <w:rPr>
          <w:spacing w:val="-13"/>
          <w:sz w:val="19"/>
        </w:rPr>
        <w:t> </w:t>
      </w:r>
      <w:r>
        <w:rPr>
          <w:sz w:val="19"/>
        </w:rPr>
        <w:t>поло- жили начало крупным городам.</w:t>
      </w:r>
    </w:p>
    <w:p>
      <w:pPr>
        <w:spacing w:line="211" w:lineRule="auto" w:before="4"/>
        <w:ind w:left="793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sz w:val="19"/>
        </w:rPr>
        <w:t>Парсу́на </w:t>
      </w:r>
      <w:r>
        <w:rPr>
          <w:spacing w:val="-2"/>
          <w:sz w:val="19"/>
        </w:rPr>
        <w:t>(от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лат.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«персона»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личность,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особа)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ранний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жанр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портретной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жи- </w:t>
      </w:r>
      <w:r>
        <w:rPr>
          <w:sz w:val="19"/>
        </w:rPr>
        <w:t>вописи в России в конце XVI—XVII в., сохранивший приёмы иконописи.</w:t>
      </w:r>
    </w:p>
    <w:p>
      <w:pPr>
        <w:spacing w:line="211" w:lineRule="auto" w:before="8"/>
        <w:ind w:left="793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Патриа́рх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w w:val="95"/>
          <w:sz w:val="19"/>
        </w:rPr>
        <w:t>—</w:t>
      </w:r>
      <w:r>
        <w:rPr>
          <w:spacing w:val="-5"/>
          <w:w w:val="95"/>
          <w:sz w:val="19"/>
        </w:rPr>
        <w:t> </w:t>
      </w:r>
      <w:r>
        <w:rPr>
          <w:w w:val="95"/>
          <w:sz w:val="19"/>
        </w:rPr>
        <w:t>титул</w:t>
      </w:r>
      <w:r>
        <w:rPr>
          <w:spacing w:val="-5"/>
          <w:w w:val="95"/>
          <w:sz w:val="19"/>
        </w:rPr>
        <w:t> </w:t>
      </w:r>
      <w:r>
        <w:rPr>
          <w:w w:val="95"/>
          <w:sz w:val="19"/>
        </w:rPr>
        <w:t>предстоятеля</w:t>
      </w:r>
      <w:r>
        <w:rPr>
          <w:spacing w:val="-5"/>
          <w:w w:val="95"/>
          <w:sz w:val="19"/>
        </w:rPr>
        <w:t> </w:t>
      </w:r>
      <w:r>
        <w:rPr>
          <w:w w:val="95"/>
          <w:sz w:val="19"/>
        </w:rPr>
        <w:t>Русской</w:t>
      </w:r>
      <w:r>
        <w:rPr>
          <w:spacing w:val="-5"/>
          <w:w w:val="95"/>
          <w:sz w:val="19"/>
        </w:rPr>
        <w:t> </w:t>
      </w:r>
      <w:r>
        <w:rPr>
          <w:w w:val="95"/>
          <w:sz w:val="19"/>
        </w:rPr>
        <w:t>православной</w:t>
      </w:r>
      <w:r>
        <w:rPr>
          <w:spacing w:val="-5"/>
          <w:w w:val="95"/>
          <w:sz w:val="19"/>
        </w:rPr>
        <w:t> </w:t>
      </w:r>
      <w:r>
        <w:rPr>
          <w:w w:val="95"/>
          <w:sz w:val="19"/>
        </w:rPr>
        <w:t>церкви.</w:t>
      </w:r>
      <w:r>
        <w:rPr>
          <w:spacing w:val="-5"/>
          <w:w w:val="95"/>
          <w:sz w:val="19"/>
        </w:rPr>
        <w:t> </w:t>
      </w:r>
      <w:r>
        <w:rPr>
          <w:w w:val="95"/>
          <w:sz w:val="19"/>
        </w:rPr>
        <w:t>Впервые</w:t>
      </w:r>
      <w:r>
        <w:rPr>
          <w:spacing w:val="-5"/>
          <w:w w:val="95"/>
          <w:sz w:val="19"/>
        </w:rPr>
        <w:t> </w:t>
      </w:r>
      <w:r>
        <w:rPr>
          <w:w w:val="95"/>
          <w:sz w:val="19"/>
        </w:rPr>
        <w:t>избран </w:t>
      </w:r>
      <w:r>
        <w:rPr>
          <w:sz w:val="19"/>
        </w:rPr>
        <w:t>церковным собором в 1589 г.</w:t>
      </w:r>
    </w:p>
    <w:p>
      <w:pPr>
        <w:spacing w:line="218" w:lineRule="auto" w:before="4"/>
        <w:ind w:left="793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Полки́</w:t>
      </w:r>
      <w:r>
        <w:rPr>
          <w:rFonts w:ascii="Book Antiqua" w:hAnsi="Book Antiqua"/>
          <w:b/>
          <w:spacing w:val="-10"/>
          <w:w w:val="95"/>
          <w:sz w:val="19"/>
        </w:rPr>
        <w:t> </w:t>
      </w:r>
      <w:r>
        <w:rPr>
          <w:rFonts w:ascii="Book Antiqua" w:hAnsi="Book Antiqua"/>
          <w:b/>
          <w:w w:val="95"/>
          <w:sz w:val="19"/>
        </w:rPr>
        <w:t>«но́вого</w:t>
      </w:r>
      <w:r>
        <w:rPr>
          <w:rFonts w:ascii="Book Antiqua" w:hAnsi="Book Antiqua"/>
          <w:b/>
          <w:sz w:val="19"/>
        </w:rPr>
        <w:t> </w:t>
      </w:r>
      <w:r>
        <w:rPr>
          <w:rFonts w:ascii="Book Antiqua" w:hAnsi="Book Antiqua"/>
          <w:b/>
          <w:w w:val="95"/>
          <w:sz w:val="19"/>
        </w:rPr>
        <w:t>(инозе́много)</w:t>
      </w:r>
      <w:r>
        <w:rPr>
          <w:rFonts w:ascii="Book Antiqua" w:hAnsi="Book Antiqua"/>
          <w:b/>
          <w:sz w:val="19"/>
        </w:rPr>
        <w:t> </w:t>
      </w:r>
      <w:r>
        <w:rPr>
          <w:rFonts w:ascii="Book Antiqua" w:hAnsi="Book Antiqua"/>
          <w:b/>
          <w:w w:val="95"/>
          <w:sz w:val="19"/>
        </w:rPr>
        <w:t>стро́я»</w:t>
      </w:r>
      <w:r>
        <w:rPr>
          <w:rFonts w:ascii="Book Antiqua" w:hAnsi="Book Antiqua"/>
          <w:b/>
          <w:w w:val="95"/>
          <w:sz w:val="19"/>
        </w:rPr>
        <w:t> </w:t>
      </w:r>
      <w:r>
        <w:rPr>
          <w:w w:val="95"/>
          <w:sz w:val="19"/>
        </w:rPr>
        <w:t>—</w:t>
      </w:r>
      <w:r>
        <w:rPr>
          <w:w w:val="95"/>
          <w:sz w:val="19"/>
        </w:rPr>
        <w:t> воинские</w:t>
      </w:r>
      <w:r>
        <w:rPr>
          <w:w w:val="95"/>
          <w:sz w:val="19"/>
        </w:rPr>
        <w:t> части,</w:t>
      </w:r>
      <w:r>
        <w:rPr>
          <w:w w:val="95"/>
          <w:sz w:val="19"/>
        </w:rPr>
        <w:t> сформированные</w:t>
      </w:r>
      <w:r>
        <w:rPr>
          <w:spacing w:val="-11"/>
          <w:w w:val="95"/>
          <w:sz w:val="19"/>
        </w:rPr>
        <w:t> </w:t>
      </w:r>
      <w:r>
        <w:rPr>
          <w:spacing w:val="-54"/>
          <w:w w:val="95"/>
          <w:sz w:val="19"/>
        </w:rPr>
        <w:t>в</w:t>
      </w:r>
      <w:r>
        <w:rPr>
          <w:w w:val="95"/>
          <w:sz w:val="19"/>
        </w:rPr>
        <w:t> </w:t>
      </w:r>
      <w:r>
        <w:rPr>
          <w:sz w:val="19"/>
        </w:rPr>
        <w:t>XVII в. в России по образцу западноевропейских армий. Существовали полки сол- </w:t>
      </w:r>
      <w:r>
        <w:rPr>
          <w:w w:val="95"/>
          <w:sz w:val="19"/>
        </w:rPr>
        <w:t>датские, драгунские и рейтарские. Старший командный состав полков «нового (ино- </w:t>
      </w:r>
      <w:r>
        <w:rPr>
          <w:sz w:val="19"/>
        </w:rPr>
        <w:t>земного) строя» состоял в значительной мере из иностранцев.</w:t>
      </w:r>
    </w:p>
    <w:p>
      <w:pPr>
        <w:spacing w:line="218" w:lineRule="auto" w:before="0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pacing w:val="-3"/>
          <w:w w:val="122"/>
          <w:sz w:val="19"/>
        </w:rPr>
        <w:t>П</w:t>
      </w:r>
      <w:r>
        <w:rPr>
          <w:rFonts w:ascii="Book Antiqua" w:hAnsi="Book Antiqua"/>
          <w:b/>
          <w:spacing w:val="1"/>
          <w:w w:val="107"/>
          <w:sz w:val="19"/>
        </w:rPr>
        <w:t>ом</w:t>
      </w:r>
      <w:r>
        <w:rPr>
          <w:rFonts w:ascii="Book Antiqua" w:hAnsi="Book Antiqua"/>
          <w:b/>
          <w:spacing w:val="1"/>
          <w:w w:val="49"/>
          <w:sz w:val="19"/>
        </w:rPr>
        <w:t>е</w:t>
      </w:r>
      <w:r>
        <w:rPr>
          <w:rFonts w:ascii="Book Antiqua" w:hAnsi="Book Antiqua"/>
          <w:b/>
          <w:spacing w:val="-1"/>
          <w:w w:val="49"/>
          <w:sz w:val="19"/>
        </w:rPr>
        <w:t>́</w:t>
      </w:r>
      <w:r>
        <w:rPr>
          <w:rFonts w:ascii="Book Antiqua" w:hAnsi="Book Antiqua"/>
          <w:b/>
          <w:spacing w:val="-3"/>
          <w:w w:val="126"/>
          <w:sz w:val="19"/>
        </w:rPr>
        <w:t>с</w:t>
      </w:r>
      <w:r>
        <w:rPr>
          <w:rFonts w:ascii="Book Antiqua" w:hAnsi="Book Antiqua"/>
          <w:b/>
          <w:spacing w:val="1"/>
          <w:w w:val="108"/>
          <w:sz w:val="19"/>
        </w:rPr>
        <w:t>тное</w:t>
      </w:r>
      <w:r>
        <w:rPr>
          <w:rFonts w:ascii="Book Antiqua" w:hAnsi="Book Antiqua"/>
          <w:b/>
          <w:w w:val="99"/>
          <w:sz w:val="19"/>
        </w:rPr>
        <w:t> </w:t>
      </w:r>
      <w:r>
        <w:rPr>
          <w:rFonts w:ascii="Book Antiqua" w:hAnsi="Book Antiqua"/>
          <w:b/>
          <w:w w:val="112"/>
          <w:sz w:val="19"/>
        </w:rPr>
        <w:t>в</w:t>
      </w:r>
      <w:r>
        <w:rPr>
          <w:rFonts w:ascii="Book Antiqua" w:hAnsi="Book Antiqua"/>
          <w:b/>
          <w:w w:val="59"/>
          <w:sz w:val="19"/>
        </w:rPr>
        <w:t>о́</w:t>
      </w:r>
      <w:r>
        <w:rPr>
          <w:rFonts w:ascii="Book Antiqua" w:hAnsi="Book Antiqua"/>
          <w:b/>
          <w:w w:val="116"/>
          <w:sz w:val="19"/>
        </w:rPr>
        <w:t>йс</w:t>
      </w:r>
      <w:r>
        <w:rPr>
          <w:rFonts w:ascii="Book Antiqua" w:hAnsi="Book Antiqua"/>
          <w:b/>
          <w:spacing w:val="-3"/>
          <w:w w:val="116"/>
          <w:sz w:val="19"/>
        </w:rPr>
        <w:t>к</w:t>
      </w:r>
      <w:r>
        <w:rPr>
          <w:rFonts w:ascii="Book Antiqua" w:hAnsi="Book Antiqua"/>
          <w:b/>
          <w:w w:val="119"/>
          <w:sz w:val="19"/>
        </w:rPr>
        <w:t>о</w:t>
      </w:r>
      <w:r>
        <w:rPr>
          <w:rFonts w:ascii="Book Antiqua" w:hAnsi="Book Antiqua"/>
          <w:b/>
          <w:spacing w:val="-1"/>
          <w:w w:val="99"/>
          <w:sz w:val="19"/>
        </w:rPr>
        <w:t> </w:t>
      </w:r>
      <w:r>
        <w:rPr>
          <w:rFonts w:ascii="Book Antiqua" w:hAnsi="Book Antiqua"/>
          <w:i/>
          <w:sz w:val="19"/>
        </w:rPr>
        <w:t>— </w:t>
      </w:r>
      <w:r>
        <w:rPr>
          <w:sz w:val="19"/>
        </w:rPr>
        <w:t>конное дворянское ополчение, являвшееся </w:t>
      </w:r>
      <w:r>
        <w:rPr>
          <w:sz w:val="19"/>
        </w:rPr>
        <w:t>основой русской армии XV–XVII вв. Зародилось в последней трети XV в. в период прав- ления Ивана III Васильевича и окончательно сложилось к середине XVI в. при Иване IV Васильевиче. По своему характеру поместное войско являлось вре- менным войском (ополчением), созываемым только на период войны. По составу оно было национально однородным, чем выгодно отличалось от западноевропей- ских армий.</w:t>
      </w:r>
    </w:p>
    <w:p>
      <w:pPr>
        <w:spacing w:line="218" w:lineRule="auto" w:before="1"/>
        <w:ind w:left="792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Поса́д </w:t>
      </w:r>
      <w:r>
        <w:rPr>
          <w:w w:val="95"/>
          <w:sz w:val="19"/>
        </w:rPr>
        <w:t>— в русских княжествах X—XV вв. торгово-промышленное поселение </w:t>
      </w:r>
      <w:r>
        <w:rPr>
          <w:w w:val="95"/>
          <w:sz w:val="19"/>
        </w:rPr>
        <w:t>вне городских стен, ставшее позднее частью города. Земля на посаде считалась собствен- ностью государства. Частные земельные владения на посаде («белые слободы» и дво- </w:t>
      </w:r>
      <w:r>
        <w:rPr>
          <w:sz w:val="19"/>
        </w:rPr>
        <w:t>ры) были ликвидированы к середине XVII в.</w:t>
      </w:r>
    </w:p>
    <w:p>
      <w:pPr>
        <w:spacing w:line="216" w:lineRule="auto" w:before="1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Прика́з та́йных дел </w:t>
      </w:r>
      <w:r>
        <w:rPr>
          <w:rFonts w:ascii="Book Antiqua" w:hAnsi="Book Antiqua"/>
          <w:i/>
          <w:w w:val="95"/>
          <w:sz w:val="19"/>
        </w:rPr>
        <w:t>—</w:t>
      </w:r>
      <w:r>
        <w:rPr>
          <w:rFonts w:ascii="Book Antiqua" w:hAnsi="Book Antiqua"/>
          <w:i/>
          <w:spacing w:val="-1"/>
          <w:w w:val="95"/>
          <w:sz w:val="19"/>
        </w:rPr>
        <w:t> </w:t>
      </w:r>
      <w:r>
        <w:rPr>
          <w:w w:val="95"/>
          <w:sz w:val="19"/>
        </w:rPr>
        <w:t>один</w:t>
      </w:r>
      <w:r>
        <w:rPr>
          <w:spacing w:val="-6"/>
          <w:w w:val="95"/>
          <w:sz w:val="19"/>
        </w:rPr>
        <w:t> </w:t>
      </w:r>
      <w:r>
        <w:rPr>
          <w:w w:val="95"/>
          <w:sz w:val="19"/>
        </w:rPr>
        <w:t>из</w:t>
      </w:r>
      <w:r>
        <w:rPr>
          <w:spacing w:val="-6"/>
          <w:w w:val="95"/>
          <w:sz w:val="19"/>
        </w:rPr>
        <w:t> </w:t>
      </w:r>
      <w:r>
        <w:rPr>
          <w:w w:val="95"/>
          <w:sz w:val="19"/>
        </w:rPr>
        <w:t>приказов,</w:t>
      </w:r>
      <w:r>
        <w:rPr>
          <w:spacing w:val="-6"/>
          <w:w w:val="95"/>
          <w:sz w:val="19"/>
        </w:rPr>
        <w:t> </w:t>
      </w:r>
      <w:r>
        <w:rPr>
          <w:w w:val="95"/>
          <w:sz w:val="19"/>
        </w:rPr>
        <w:t>созданный</w:t>
      </w:r>
      <w:r>
        <w:rPr>
          <w:spacing w:val="-6"/>
          <w:w w:val="95"/>
          <w:sz w:val="19"/>
        </w:rPr>
        <w:t> </w:t>
      </w:r>
      <w:r>
        <w:rPr>
          <w:w w:val="95"/>
          <w:sz w:val="19"/>
        </w:rPr>
        <w:t>для</w:t>
      </w:r>
      <w:r>
        <w:rPr>
          <w:spacing w:val="-6"/>
          <w:w w:val="95"/>
          <w:sz w:val="19"/>
        </w:rPr>
        <w:t> </w:t>
      </w:r>
      <w:r>
        <w:rPr>
          <w:w w:val="95"/>
          <w:sz w:val="19"/>
        </w:rPr>
        <w:t>наблюдения</w:t>
      </w:r>
      <w:r>
        <w:rPr>
          <w:spacing w:val="-6"/>
          <w:w w:val="95"/>
          <w:sz w:val="19"/>
        </w:rPr>
        <w:t> </w:t>
      </w:r>
      <w:r>
        <w:rPr>
          <w:w w:val="95"/>
          <w:sz w:val="19"/>
        </w:rPr>
        <w:t>за</w:t>
      </w:r>
      <w:r>
        <w:rPr>
          <w:spacing w:val="-6"/>
          <w:w w:val="95"/>
          <w:sz w:val="19"/>
        </w:rPr>
        <w:t> </w:t>
      </w:r>
      <w:r>
        <w:rPr>
          <w:w w:val="95"/>
          <w:sz w:val="19"/>
        </w:rPr>
        <w:t>управ- </w:t>
      </w:r>
      <w:r>
        <w:rPr>
          <w:sz w:val="19"/>
        </w:rPr>
        <w:t>лением в государстве, за точным исполнением царских указов и для производства следствия по важнейшим преступлениям против государства.</w:t>
      </w:r>
    </w:p>
    <w:p>
      <w:pPr>
        <w:spacing w:line="218" w:lineRule="auto" w:before="0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Прика́зы </w:t>
      </w:r>
      <w:r>
        <w:rPr>
          <w:w w:val="95"/>
          <w:sz w:val="19"/>
        </w:rPr>
        <w:t>— центральные органы государственного отраслевого и </w:t>
      </w:r>
      <w:r>
        <w:rPr>
          <w:w w:val="95"/>
          <w:sz w:val="19"/>
        </w:rPr>
        <w:t>территориаль- </w:t>
      </w:r>
      <w:r>
        <w:rPr>
          <w:sz w:val="19"/>
        </w:rPr>
        <w:t>ного</w:t>
      </w:r>
      <w:r>
        <w:rPr>
          <w:spacing w:val="-1"/>
          <w:sz w:val="19"/>
        </w:rPr>
        <w:t> </w:t>
      </w:r>
      <w:r>
        <w:rPr>
          <w:sz w:val="19"/>
        </w:rPr>
        <w:t>управления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контроля.</w:t>
      </w:r>
      <w:r>
        <w:rPr>
          <w:spacing w:val="-1"/>
          <w:sz w:val="19"/>
        </w:rPr>
        <w:t> </w:t>
      </w:r>
      <w:r>
        <w:rPr>
          <w:sz w:val="19"/>
        </w:rPr>
        <w:t>Начинают</w:t>
      </w:r>
      <w:r>
        <w:rPr>
          <w:spacing w:val="-1"/>
          <w:sz w:val="19"/>
        </w:rPr>
        <w:t> </w:t>
      </w:r>
      <w:r>
        <w:rPr>
          <w:sz w:val="19"/>
        </w:rPr>
        <w:t>формироваться</w:t>
      </w:r>
      <w:r>
        <w:rPr>
          <w:spacing w:val="-1"/>
          <w:sz w:val="19"/>
        </w:rPr>
        <w:t> </w:t>
      </w:r>
      <w:r>
        <w:rPr>
          <w:sz w:val="19"/>
        </w:rPr>
        <w:t>при</w:t>
      </w:r>
      <w:r>
        <w:rPr>
          <w:spacing w:val="-1"/>
          <w:sz w:val="19"/>
        </w:rPr>
        <w:t> </w:t>
      </w:r>
      <w:r>
        <w:rPr>
          <w:sz w:val="19"/>
        </w:rPr>
        <w:t>Василии</w:t>
      </w:r>
      <w:r>
        <w:rPr>
          <w:spacing w:val="-1"/>
          <w:sz w:val="19"/>
        </w:rPr>
        <w:t> </w:t>
      </w:r>
      <w:r>
        <w:rPr>
          <w:sz w:val="19"/>
        </w:rPr>
        <w:t>III</w:t>
      </w:r>
      <w:r>
        <w:rPr>
          <w:spacing w:val="-1"/>
          <w:sz w:val="19"/>
        </w:rPr>
        <w:t> </w:t>
      </w:r>
      <w:r>
        <w:rPr>
          <w:sz w:val="19"/>
        </w:rPr>
        <w:t>и</w:t>
      </w:r>
      <w:r>
        <w:rPr>
          <w:spacing w:val="-1"/>
          <w:sz w:val="19"/>
        </w:rPr>
        <w:t> </w:t>
      </w:r>
      <w:r>
        <w:rPr>
          <w:sz w:val="19"/>
        </w:rPr>
        <w:t>оконча- </w:t>
      </w:r>
      <w:r>
        <w:rPr>
          <w:w w:val="95"/>
          <w:sz w:val="19"/>
        </w:rPr>
        <w:t>тельно складываются при Иване Грозном. Приказная система управления просуще- </w:t>
      </w:r>
      <w:r>
        <w:rPr>
          <w:sz w:val="19"/>
        </w:rPr>
        <w:t>ствовала в Российском государстве до начала XVIII в.</w:t>
      </w:r>
    </w:p>
    <w:p>
      <w:pPr>
        <w:spacing w:line="216" w:lineRule="auto" w:before="0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Протопо́п</w:t>
      </w:r>
      <w:r>
        <w:rPr>
          <w:rFonts w:ascii="Book Antiqua" w:hAnsi="Book Antiqua"/>
          <w:b/>
          <w:spacing w:val="9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высший</w:t>
      </w:r>
      <w:r>
        <w:rPr>
          <w:spacing w:val="-13"/>
          <w:sz w:val="19"/>
        </w:rPr>
        <w:t> </w:t>
      </w:r>
      <w:r>
        <w:rPr>
          <w:sz w:val="19"/>
        </w:rPr>
        <w:t>сан</w:t>
      </w:r>
      <w:r>
        <w:rPr>
          <w:spacing w:val="-13"/>
          <w:sz w:val="19"/>
        </w:rPr>
        <w:t> </w:t>
      </w:r>
      <w:r>
        <w:rPr>
          <w:sz w:val="19"/>
        </w:rPr>
        <w:t>белого</w:t>
      </w:r>
      <w:r>
        <w:rPr>
          <w:spacing w:val="-13"/>
          <w:sz w:val="19"/>
        </w:rPr>
        <w:t> </w:t>
      </w:r>
      <w:r>
        <w:rPr>
          <w:sz w:val="19"/>
        </w:rPr>
        <w:t>духовенства,</w:t>
      </w:r>
      <w:r>
        <w:rPr>
          <w:spacing w:val="-14"/>
          <w:sz w:val="19"/>
        </w:rPr>
        <w:t> </w:t>
      </w:r>
      <w:r>
        <w:rPr>
          <w:sz w:val="19"/>
        </w:rPr>
        <w:t>существовавший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Русской</w:t>
      </w:r>
      <w:r>
        <w:rPr>
          <w:spacing w:val="-13"/>
          <w:sz w:val="19"/>
        </w:rPr>
        <w:t> </w:t>
      </w:r>
      <w:r>
        <w:rPr>
          <w:sz w:val="19"/>
        </w:rPr>
        <w:t>пра- </w:t>
      </w:r>
      <w:r>
        <w:rPr>
          <w:w w:val="95"/>
          <w:sz w:val="19"/>
        </w:rPr>
        <w:t>вославной церкви до начала ХIХ в.; протопоп возглавлял группу близко расположен- </w:t>
      </w:r>
      <w:r>
        <w:rPr>
          <w:sz w:val="19"/>
        </w:rPr>
        <w:t>ных приходов (то же самое, что благочинный).</w:t>
      </w:r>
    </w:p>
    <w:p>
      <w:pPr>
        <w:spacing w:line="211" w:lineRule="auto" w:before="8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Публици́стика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sz w:val="19"/>
        </w:rPr>
        <w:t>— род произведений, посвящённых актуальным </w:t>
      </w:r>
      <w:r>
        <w:rPr>
          <w:sz w:val="19"/>
        </w:rPr>
        <w:t>проблемам и явлениям текущей жизни.</w:t>
      </w:r>
    </w:p>
    <w:p>
      <w:pPr>
        <w:spacing w:after="0" w:line="211" w:lineRule="auto"/>
        <w:jc w:val="both"/>
        <w:rPr>
          <w:sz w:val="19"/>
        </w:rPr>
        <w:sectPr>
          <w:headerReference w:type="even" r:id="rId570"/>
          <w:headerReference w:type="default" r:id="rId571"/>
          <w:pgSz w:w="9190" w:h="12020"/>
          <w:pgMar w:header="0" w:footer="0" w:top="740" w:bottom="280" w:left="0" w:right="0"/>
          <w:pgNumType w:start="262"/>
        </w:sectPr>
      </w:pPr>
    </w:p>
    <w:p>
      <w:pPr>
        <w:pStyle w:val="BodyText"/>
        <w:rPr>
          <w:sz w:val="13"/>
        </w:rPr>
      </w:pPr>
    </w:p>
    <w:p>
      <w:pPr>
        <w:spacing w:line="208" w:lineRule="auto" w:before="119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Ра́да </w:t>
      </w:r>
      <w:r>
        <w:rPr>
          <w:rFonts w:ascii="Book Antiqua" w:hAnsi="Book Antiqua"/>
          <w:i/>
          <w:w w:val="95"/>
          <w:sz w:val="19"/>
        </w:rPr>
        <w:t>— </w:t>
      </w:r>
      <w:r>
        <w:rPr>
          <w:w w:val="95"/>
          <w:sz w:val="19"/>
        </w:rPr>
        <w:t>историческое название народных собраний и советов представителей </w:t>
      </w:r>
      <w:r>
        <w:rPr>
          <w:w w:val="95"/>
          <w:sz w:val="19"/>
        </w:rPr>
        <w:t>от </w:t>
      </w:r>
      <w:r>
        <w:rPr>
          <w:sz w:val="19"/>
        </w:rPr>
        <w:t>населения в Малороссии, Литве и Польше.</w:t>
      </w:r>
    </w:p>
    <w:p>
      <w:pPr>
        <w:spacing w:line="216" w:lineRule="auto" w:before="5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pacing w:val="-5"/>
          <w:w w:val="132"/>
          <w:sz w:val="19"/>
        </w:rPr>
        <w:t>Р</w:t>
      </w:r>
      <w:r>
        <w:rPr>
          <w:rFonts w:ascii="Book Antiqua" w:hAnsi="Book Antiqua"/>
          <w:b/>
          <w:spacing w:val="2"/>
          <w:w w:val="118"/>
          <w:sz w:val="19"/>
        </w:rPr>
        <w:t>ас</w:t>
      </w:r>
      <w:r>
        <w:rPr>
          <w:rFonts w:ascii="Book Antiqua" w:hAnsi="Book Antiqua"/>
          <w:b/>
          <w:spacing w:val="-2"/>
          <w:w w:val="118"/>
          <w:sz w:val="19"/>
        </w:rPr>
        <w:t>к</w:t>
      </w:r>
      <w:r>
        <w:rPr>
          <w:rFonts w:ascii="Book Antiqua" w:hAnsi="Book Antiqua"/>
          <w:b/>
          <w:spacing w:val="2"/>
          <w:w w:val="54"/>
          <w:sz w:val="19"/>
        </w:rPr>
        <w:t>о</w:t>
      </w:r>
      <w:r>
        <w:rPr>
          <w:rFonts w:ascii="Book Antiqua" w:hAnsi="Book Antiqua"/>
          <w:b/>
          <w:spacing w:val="-2"/>
          <w:w w:val="54"/>
          <w:sz w:val="19"/>
        </w:rPr>
        <w:t>́</w:t>
      </w:r>
      <w:r>
        <w:rPr>
          <w:rFonts w:ascii="Book Antiqua" w:hAnsi="Book Antiqua"/>
          <w:b/>
          <w:spacing w:val="2"/>
          <w:w w:val="104"/>
          <w:sz w:val="19"/>
        </w:rPr>
        <w:t>л</w:t>
      </w:r>
      <w:r>
        <w:rPr>
          <w:rFonts w:ascii="Book Antiqua" w:hAnsi="Book Antiqua"/>
          <w:b/>
          <w:spacing w:val="-11"/>
          <w:w w:val="99"/>
          <w:sz w:val="19"/>
        </w:rPr>
        <w:t> </w:t>
      </w:r>
      <w:r>
        <w:rPr>
          <w:sz w:val="19"/>
        </w:rPr>
        <w:t>—</w:t>
      </w:r>
      <w:r>
        <w:rPr>
          <w:spacing w:val="-14"/>
          <w:sz w:val="19"/>
        </w:rPr>
        <w:t> </w:t>
      </w:r>
      <w:r>
        <w:rPr>
          <w:sz w:val="19"/>
        </w:rPr>
        <w:t>отделение</w:t>
      </w:r>
      <w:r>
        <w:rPr>
          <w:spacing w:val="-13"/>
          <w:sz w:val="19"/>
        </w:rPr>
        <w:t> </w:t>
      </w:r>
      <w:r>
        <w:rPr>
          <w:sz w:val="19"/>
        </w:rPr>
        <w:t>от</w:t>
      </w:r>
      <w:r>
        <w:rPr>
          <w:spacing w:val="-13"/>
          <w:sz w:val="19"/>
        </w:rPr>
        <w:t> </w:t>
      </w:r>
      <w:r>
        <w:rPr>
          <w:sz w:val="19"/>
        </w:rPr>
        <w:t>Русской</w:t>
      </w:r>
      <w:r>
        <w:rPr>
          <w:spacing w:val="-14"/>
          <w:sz w:val="19"/>
        </w:rPr>
        <w:t> </w:t>
      </w:r>
      <w:r>
        <w:rPr>
          <w:sz w:val="19"/>
        </w:rPr>
        <w:t>православной</w:t>
      </w:r>
      <w:r>
        <w:rPr>
          <w:spacing w:val="-13"/>
          <w:sz w:val="19"/>
        </w:rPr>
        <w:t> </w:t>
      </w:r>
      <w:r>
        <w:rPr>
          <w:sz w:val="19"/>
        </w:rPr>
        <w:t>церкви</w:t>
      </w:r>
      <w:r>
        <w:rPr>
          <w:spacing w:val="-13"/>
          <w:sz w:val="19"/>
        </w:rPr>
        <w:t> </w:t>
      </w:r>
      <w:r>
        <w:rPr>
          <w:sz w:val="19"/>
        </w:rPr>
        <w:t>части</w:t>
      </w:r>
      <w:r>
        <w:rPr>
          <w:spacing w:val="-13"/>
          <w:sz w:val="19"/>
        </w:rPr>
        <w:t> </w:t>
      </w:r>
      <w:r>
        <w:rPr>
          <w:sz w:val="19"/>
        </w:rPr>
        <w:t>верующих,</w:t>
      </w:r>
      <w:r>
        <w:rPr>
          <w:spacing w:val="-13"/>
          <w:sz w:val="19"/>
        </w:rPr>
        <w:t> </w:t>
      </w:r>
      <w:r>
        <w:rPr>
          <w:sz w:val="19"/>
        </w:rPr>
        <w:t>не</w:t>
      </w:r>
      <w:r>
        <w:rPr>
          <w:spacing w:val="-14"/>
          <w:sz w:val="19"/>
        </w:rPr>
        <w:t> </w:t>
      </w:r>
      <w:r>
        <w:rPr>
          <w:sz w:val="19"/>
        </w:rPr>
        <w:t>при- </w:t>
      </w:r>
      <w:r>
        <w:rPr>
          <w:w w:val="95"/>
          <w:sz w:val="19"/>
        </w:rPr>
        <w:t>знавших церковной реформы Никона (1653—1656) и порвавших с официальной цер- </w:t>
      </w:r>
      <w:r>
        <w:rPr>
          <w:spacing w:val="-2"/>
          <w:sz w:val="19"/>
        </w:rPr>
        <w:t>ковью.</w:t>
      </w:r>
    </w:p>
    <w:p>
      <w:pPr>
        <w:spacing w:line="216" w:lineRule="auto" w:before="4"/>
        <w:ind w:left="793" w:right="790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Ре́гентство</w:t>
      </w:r>
      <w:r>
        <w:rPr>
          <w:rFonts w:ascii="Book Antiqua" w:hAnsi="Book Antiqua"/>
          <w:b/>
          <w:spacing w:val="-9"/>
          <w:sz w:val="19"/>
        </w:rPr>
        <w:t> </w:t>
      </w:r>
      <w:r>
        <w:rPr>
          <w:sz w:val="19"/>
        </w:rPr>
        <w:t>(от</w:t>
      </w:r>
      <w:r>
        <w:rPr>
          <w:spacing w:val="-13"/>
          <w:sz w:val="19"/>
        </w:rPr>
        <w:t> </w:t>
      </w:r>
      <w:r>
        <w:rPr>
          <w:sz w:val="19"/>
        </w:rPr>
        <w:t>лат.</w:t>
      </w:r>
      <w:r>
        <w:rPr>
          <w:spacing w:val="-14"/>
          <w:sz w:val="19"/>
        </w:rPr>
        <w:t> </w:t>
      </w:r>
      <w:r>
        <w:rPr>
          <w:sz w:val="19"/>
        </w:rPr>
        <w:t>«регент»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правящий)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временное</w:t>
      </w:r>
      <w:r>
        <w:rPr>
          <w:spacing w:val="-14"/>
          <w:sz w:val="19"/>
        </w:rPr>
        <w:t> </w:t>
      </w:r>
      <w:r>
        <w:rPr>
          <w:sz w:val="19"/>
        </w:rPr>
        <w:t>правление</w:t>
      </w:r>
      <w:r>
        <w:rPr>
          <w:spacing w:val="-13"/>
          <w:sz w:val="19"/>
        </w:rPr>
        <w:t> </w:t>
      </w:r>
      <w:r>
        <w:rPr>
          <w:sz w:val="19"/>
        </w:rPr>
        <w:t>одного</w:t>
      </w:r>
      <w:r>
        <w:rPr>
          <w:spacing w:val="-13"/>
          <w:sz w:val="19"/>
        </w:rPr>
        <w:t> </w:t>
      </w:r>
      <w:r>
        <w:rPr>
          <w:sz w:val="19"/>
        </w:rPr>
        <w:t>(ре- гент)</w:t>
      </w:r>
      <w:r>
        <w:rPr>
          <w:spacing w:val="-8"/>
          <w:sz w:val="19"/>
        </w:rPr>
        <w:t> </w:t>
      </w:r>
      <w:r>
        <w:rPr>
          <w:sz w:val="19"/>
        </w:rPr>
        <w:t>или</w:t>
      </w:r>
      <w:r>
        <w:rPr>
          <w:spacing w:val="-8"/>
          <w:sz w:val="19"/>
        </w:rPr>
        <w:t> </w:t>
      </w:r>
      <w:r>
        <w:rPr>
          <w:sz w:val="19"/>
        </w:rPr>
        <w:t>нескольких</w:t>
      </w:r>
      <w:r>
        <w:rPr>
          <w:spacing w:val="-8"/>
          <w:sz w:val="19"/>
        </w:rPr>
        <w:t> </w:t>
      </w:r>
      <w:r>
        <w:rPr>
          <w:sz w:val="19"/>
        </w:rPr>
        <w:t>лиц</w:t>
      </w:r>
      <w:r>
        <w:rPr>
          <w:spacing w:val="-8"/>
          <w:sz w:val="19"/>
        </w:rPr>
        <w:t> </w:t>
      </w:r>
      <w:r>
        <w:rPr>
          <w:sz w:val="19"/>
        </w:rPr>
        <w:t>(регентский</w:t>
      </w:r>
      <w:r>
        <w:rPr>
          <w:spacing w:val="-8"/>
          <w:sz w:val="19"/>
        </w:rPr>
        <w:t> </w:t>
      </w:r>
      <w:r>
        <w:rPr>
          <w:sz w:val="19"/>
        </w:rPr>
        <w:t>совет)</w:t>
      </w:r>
      <w:r>
        <w:rPr>
          <w:spacing w:val="-8"/>
          <w:sz w:val="19"/>
        </w:rPr>
        <w:t> </w:t>
      </w:r>
      <w:r>
        <w:rPr>
          <w:sz w:val="19"/>
        </w:rPr>
        <w:t>при</w:t>
      </w:r>
      <w:r>
        <w:rPr>
          <w:spacing w:val="-8"/>
          <w:sz w:val="19"/>
        </w:rPr>
        <w:t> </w:t>
      </w:r>
      <w:r>
        <w:rPr>
          <w:sz w:val="19"/>
        </w:rPr>
        <w:t>малолетстве</w:t>
      </w:r>
      <w:r>
        <w:rPr>
          <w:spacing w:val="-8"/>
          <w:sz w:val="19"/>
        </w:rPr>
        <w:t> </w:t>
      </w:r>
      <w:r>
        <w:rPr>
          <w:sz w:val="19"/>
        </w:rPr>
        <w:t>монарха,</w:t>
      </w:r>
      <w:r>
        <w:rPr>
          <w:spacing w:val="-8"/>
          <w:sz w:val="19"/>
        </w:rPr>
        <w:t> </w:t>
      </w:r>
      <w:r>
        <w:rPr>
          <w:sz w:val="19"/>
        </w:rPr>
        <w:t>а</w:t>
      </w:r>
      <w:r>
        <w:rPr>
          <w:spacing w:val="-8"/>
          <w:sz w:val="19"/>
        </w:rPr>
        <w:t> </w:t>
      </w:r>
      <w:r>
        <w:rPr>
          <w:sz w:val="19"/>
        </w:rPr>
        <w:t>также</w:t>
      </w:r>
      <w:r>
        <w:rPr>
          <w:spacing w:val="-8"/>
          <w:sz w:val="19"/>
        </w:rPr>
        <w:t> </w:t>
      </w:r>
      <w:r>
        <w:rPr>
          <w:sz w:val="19"/>
        </w:rPr>
        <w:t>его болезни или отсутствии.</w:t>
      </w:r>
    </w:p>
    <w:p>
      <w:pPr>
        <w:spacing w:line="211" w:lineRule="auto" w:before="8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Самодержа́вие</w:t>
      </w:r>
      <w:r>
        <w:rPr>
          <w:rFonts w:ascii="Book Antiqua" w:hAnsi="Book Antiqua"/>
          <w:b/>
          <w:spacing w:val="-4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монархическая</w:t>
      </w:r>
      <w:r>
        <w:rPr>
          <w:spacing w:val="-13"/>
          <w:sz w:val="19"/>
        </w:rPr>
        <w:t> </w:t>
      </w:r>
      <w:r>
        <w:rPr>
          <w:sz w:val="19"/>
        </w:rPr>
        <w:t>форма</w:t>
      </w:r>
      <w:r>
        <w:rPr>
          <w:spacing w:val="-13"/>
          <w:sz w:val="19"/>
        </w:rPr>
        <w:t> </w:t>
      </w:r>
      <w:r>
        <w:rPr>
          <w:sz w:val="19"/>
        </w:rPr>
        <w:t>правления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России,</w:t>
      </w:r>
      <w:r>
        <w:rPr>
          <w:spacing w:val="-13"/>
          <w:sz w:val="19"/>
        </w:rPr>
        <w:t> </w:t>
      </w:r>
      <w:r>
        <w:rPr>
          <w:sz w:val="19"/>
        </w:rPr>
        <w:t>при</w:t>
      </w:r>
      <w:r>
        <w:rPr>
          <w:spacing w:val="-13"/>
          <w:sz w:val="19"/>
        </w:rPr>
        <w:t> </w:t>
      </w:r>
      <w:r>
        <w:rPr>
          <w:sz w:val="19"/>
        </w:rPr>
        <w:t>которой</w:t>
      </w:r>
      <w:r>
        <w:rPr>
          <w:spacing w:val="-13"/>
          <w:sz w:val="19"/>
        </w:rPr>
        <w:t> </w:t>
      </w:r>
      <w:r>
        <w:rPr>
          <w:sz w:val="19"/>
        </w:rPr>
        <w:t>но- сителю</w:t>
      </w:r>
      <w:r>
        <w:rPr>
          <w:spacing w:val="-2"/>
          <w:sz w:val="19"/>
        </w:rPr>
        <w:t> </w:t>
      </w:r>
      <w:r>
        <w:rPr>
          <w:sz w:val="19"/>
        </w:rPr>
        <w:t>верховной</w:t>
      </w:r>
      <w:r>
        <w:rPr>
          <w:spacing w:val="-2"/>
          <w:sz w:val="19"/>
        </w:rPr>
        <w:t> </w:t>
      </w:r>
      <w:r>
        <w:rPr>
          <w:sz w:val="19"/>
        </w:rPr>
        <w:t>власти</w:t>
      </w:r>
      <w:r>
        <w:rPr>
          <w:spacing w:val="-2"/>
          <w:sz w:val="19"/>
        </w:rPr>
        <w:t> </w:t>
      </w:r>
      <w:r>
        <w:rPr>
          <w:sz w:val="19"/>
        </w:rPr>
        <w:t>(царю,</w:t>
      </w:r>
      <w:r>
        <w:rPr>
          <w:spacing w:val="-2"/>
          <w:sz w:val="19"/>
        </w:rPr>
        <w:t> </w:t>
      </w:r>
      <w:r>
        <w:rPr>
          <w:sz w:val="19"/>
        </w:rPr>
        <w:t>императору)</w:t>
      </w:r>
      <w:r>
        <w:rPr>
          <w:spacing w:val="-2"/>
          <w:sz w:val="19"/>
        </w:rPr>
        <w:t> </w:t>
      </w:r>
      <w:r>
        <w:rPr>
          <w:sz w:val="19"/>
        </w:rPr>
        <w:t>принадлежит</w:t>
      </w:r>
      <w:r>
        <w:rPr>
          <w:spacing w:val="-2"/>
          <w:sz w:val="19"/>
        </w:rPr>
        <w:t> </w:t>
      </w:r>
      <w:r>
        <w:rPr>
          <w:sz w:val="19"/>
        </w:rPr>
        <w:t>вся</w:t>
      </w:r>
      <w:r>
        <w:rPr>
          <w:spacing w:val="-2"/>
          <w:sz w:val="19"/>
        </w:rPr>
        <w:t> </w:t>
      </w:r>
      <w:r>
        <w:rPr>
          <w:sz w:val="19"/>
        </w:rPr>
        <w:t>полнота</w:t>
      </w:r>
      <w:r>
        <w:rPr>
          <w:spacing w:val="-2"/>
          <w:sz w:val="19"/>
        </w:rPr>
        <w:t> </w:t>
      </w:r>
      <w:r>
        <w:rPr>
          <w:sz w:val="19"/>
        </w:rPr>
        <w:t>власти.</w:t>
      </w:r>
    </w:p>
    <w:p>
      <w:pPr>
        <w:spacing w:line="211" w:lineRule="auto" w:before="8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sz w:val="19"/>
        </w:rPr>
        <w:t>Самозва́нство</w:t>
      </w:r>
      <w:r>
        <w:rPr>
          <w:rFonts w:ascii="Book Antiqua" w:hAnsi="Book Antiqua"/>
          <w:b/>
          <w:spacing w:val="-2"/>
          <w:sz w:val="19"/>
        </w:rPr>
        <w:t> (самопровозглаше́ние)</w:t>
      </w:r>
      <w:r>
        <w:rPr>
          <w:rFonts w:ascii="Book Antiqua" w:hAnsi="Book Antiqua"/>
          <w:b/>
          <w:spacing w:val="-2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незаконное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присвоение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себе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чужого </w:t>
      </w:r>
      <w:r>
        <w:rPr>
          <w:sz w:val="19"/>
        </w:rPr>
        <w:t>имени, звания обычно в корыстных или политических целях.</w:t>
      </w:r>
    </w:p>
    <w:p>
      <w:pPr>
        <w:spacing w:line="218" w:lineRule="auto" w:before="3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Семибоя́рщина </w:t>
      </w:r>
      <w:r>
        <w:rPr>
          <w:sz w:val="19"/>
        </w:rPr>
        <w:t>—</w:t>
      </w:r>
      <w:r>
        <w:rPr>
          <w:spacing w:val="-2"/>
          <w:sz w:val="19"/>
        </w:rPr>
        <w:t> </w:t>
      </w:r>
      <w:r>
        <w:rPr>
          <w:sz w:val="19"/>
        </w:rPr>
        <w:t>правительство</w:t>
      </w:r>
      <w:r>
        <w:rPr>
          <w:spacing w:val="-2"/>
          <w:sz w:val="19"/>
        </w:rPr>
        <w:t> </w:t>
      </w:r>
      <w:r>
        <w:rPr>
          <w:sz w:val="19"/>
        </w:rPr>
        <w:t>Боярской</w:t>
      </w:r>
      <w:r>
        <w:rPr>
          <w:spacing w:val="-2"/>
          <w:sz w:val="19"/>
        </w:rPr>
        <w:t> </w:t>
      </w:r>
      <w:r>
        <w:rPr>
          <w:sz w:val="19"/>
        </w:rPr>
        <w:t>думы,</w:t>
      </w:r>
      <w:r>
        <w:rPr>
          <w:spacing w:val="-2"/>
          <w:sz w:val="19"/>
        </w:rPr>
        <w:t> </w:t>
      </w:r>
      <w:r>
        <w:rPr>
          <w:sz w:val="19"/>
        </w:rPr>
        <w:t>состоящей</w:t>
      </w:r>
      <w:r>
        <w:rPr>
          <w:spacing w:val="-2"/>
          <w:sz w:val="19"/>
        </w:rPr>
        <w:t> </w:t>
      </w:r>
      <w:r>
        <w:rPr>
          <w:sz w:val="19"/>
        </w:rPr>
        <w:t>из</w:t>
      </w:r>
      <w:r>
        <w:rPr>
          <w:spacing w:val="-2"/>
          <w:sz w:val="19"/>
        </w:rPr>
        <w:t> </w:t>
      </w:r>
      <w:r>
        <w:rPr>
          <w:sz w:val="19"/>
        </w:rPr>
        <w:t>семи</w:t>
      </w:r>
      <w:r>
        <w:rPr>
          <w:spacing w:val="-2"/>
          <w:sz w:val="19"/>
        </w:rPr>
        <w:t> </w:t>
      </w:r>
      <w:r>
        <w:rPr>
          <w:sz w:val="19"/>
        </w:rPr>
        <w:t>бояр</w:t>
      </w:r>
      <w:r>
        <w:rPr>
          <w:spacing w:val="-2"/>
          <w:sz w:val="19"/>
        </w:rPr>
        <w:t> </w:t>
      </w:r>
      <w:r>
        <w:rPr>
          <w:sz w:val="19"/>
        </w:rPr>
        <w:t>во главе с Ф. Мстиславским. Пришло к власти после свержения с престола в июле 1610</w:t>
      </w:r>
      <w:r>
        <w:rPr>
          <w:spacing w:val="-11"/>
          <w:sz w:val="19"/>
        </w:rPr>
        <w:t> </w:t>
      </w:r>
      <w:r>
        <w:rPr>
          <w:sz w:val="19"/>
        </w:rPr>
        <w:t>г.</w:t>
      </w:r>
      <w:r>
        <w:rPr>
          <w:spacing w:val="-11"/>
          <w:sz w:val="19"/>
        </w:rPr>
        <w:t> </w:t>
      </w:r>
      <w:r>
        <w:rPr>
          <w:sz w:val="19"/>
        </w:rPr>
        <w:t>Василия</w:t>
      </w:r>
      <w:r>
        <w:rPr>
          <w:spacing w:val="-11"/>
          <w:sz w:val="19"/>
        </w:rPr>
        <w:t> </w:t>
      </w:r>
      <w:r>
        <w:rPr>
          <w:sz w:val="19"/>
        </w:rPr>
        <w:t>Шуйского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формально</w:t>
      </w:r>
      <w:r>
        <w:rPr>
          <w:spacing w:val="-11"/>
          <w:sz w:val="19"/>
        </w:rPr>
        <w:t> </w:t>
      </w:r>
      <w:r>
        <w:rPr>
          <w:sz w:val="19"/>
        </w:rPr>
        <w:t>просуществовало</w:t>
      </w:r>
      <w:r>
        <w:rPr>
          <w:spacing w:val="-11"/>
          <w:sz w:val="19"/>
        </w:rPr>
        <w:t> </w:t>
      </w:r>
      <w:r>
        <w:rPr>
          <w:sz w:val="19"/>
        </w:rPr>
        <w:t>до</w:t>
      </w:r>
      <w:r>
        <w:rPr>
          <w:spacing w:val="-11"/>
          <w:sz w:val="19"/>
        </w:rPr>
        <w:t> </w:t>
      </w:r>
      <w:r>
        <w:rPr>
          <w:sz w:val="19"/>
        </w:rPr>
        <w:t>избрания</w:t>
      </w:r>
      <w:r>
        <w:rPr>
          <w:spacing w:val="-11"/>
          <w:sz w:val="19"/>
        </w:rPr>
        <w:t> </w:t>
      </w:r>
      <w:r>
        <w:rPr>
          <w:sz w:val="19"/>
        </w:rPr>
        <w:t>на</w:t>
      </w:r>
      <w:r>
        <w:rPr>
          <w:spacing w:val="-11"/>
          <w:sz w:val="19"/>
        </w:rPr>
        <w:t> </w:t>
      </w:r>
      <w:r>
        <w:rPr>
          <w:sz w:val="19"/>
        </w:rPr>
        <w:t>трон</w:t>
      </w:r>
      <w:r>
        <w:rPr>
          <w:spacing w:val="-11"/>
          <w:sz w:val="19"/>
        </w:rPr>
        <w:t> </w:t>
      </w:r>
      <w:r>
        <w:rPr>
          <w:sz w:val="19"/>
        </w:rPr>
        <w:t>царя </w:t>
      </w:r>
      <w:r>
        <w:rPr>
          <w:w w:val="95"/>
          <w:sz w:val="19"/>
        </w:rPr>
        <w:t>Михаила Романова. Реальная власть в Москве в 1610—1612 гг. сконцентрировалась в </w:t>
      </w:r>
      <w:r>
        <w:rPr>
          <w:sz w:val="19"/>
        </w:rPr>
        <w:t>руках</w:t>
      </w:r>
      <w:r>
        <w:rPr>
          <w:spacing w:val="-7"/>
          <w:sz w:val="19"/>
        </w:rPr>
        <w:t> </w:t>
      </w:r>
      <w:r>
        <w:rPr>
          <w:sz w:val="19"/>
        </w:rPr>
        <w:t>главы</w:t>
      </w:r>
      <w:r>
        <w:rPr>
          <w:spacing w:val="-7"/>
          <w:sz w:val="19"/>
        </w:rPr>
        <w:t> </w:t>
      </w:r>
      <w:r>
        <w:rPr>
          <w:sz w:val="19"/>
        </w:rPr>
        <w:t>польско-литовского</w:t>
      </w:r>
      <w:r>
        <w:rPr>
          <w:spacing w:val="-7"/>
          <w:sz w:val="19"/>
        </w:rPr>
        <w:t> </w:t>
      </w:r>
      <w:r>
        <w:rPr>
          <w:sz w:val="19"/>
        </w:rPr>
        <w:t>гарнизона,</w:t>
      </w:r>
      <w:r>
        <w:rPr>
          <w:spacing w:val="-7"/>
          <w:sz w:val="19"/>
        </w:rPr>
        <w:t> </w:t>
      </w:r>
      <w:r>
        <w:rPr>
          <w:sz w:val="19"/>
        </w:rPr>
        <w:t>фактически</w:t>
      </w:r>
      <w:r>
        <w:rPr>
          <w:spacing w:val="-7"/>
          <w:sz w:val="19"/>
        </w:rPr>
        <w:t> </w:t>
      </w:r>
      <w:r>
        <w:rPr>
          <w:sz w:val="19"/>
        </w:rPr>
        <w:t>оккупировавшего</w:t>
      </w:r>
      <w:r>
        <w:rPr>
          <w:spacing w:val="-7"/>
          <w:sz w:val="19"/>
        </w:rPr>
        <w:t> </w:t>
      </w:r>
      <w:r>
        <w:rPr>
          <w:sz w:val="19"/>
        </w:rPr>
        <w:t>русскую </w:t>
      </w:r>
      <w:r>
        <w:rPr>
          <w:spacing w:val="-2"/>
          <w:sz w:val="19"/>
        </w:rPr>
        <w:t>столицу.</w:t>
      </w:r>
    </w:p>
    <w:p>
      <w:pPr>
        <w:spacing w:line="218" w:lineRule="auto" w:before="4"/>
        <w:ind w:left="792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Служи́лые лю́ди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w w:val="95"/>
          <w:sz w:val="19"/>
        </w:rPr>
        <w:t>—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в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Российском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(Русском)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государстве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XIV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—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начала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XVIII</w:t>
      </w:r>
      <w:r>
        <w:rPr>
          <w:spacing w:val="-7"/>
          <w:w w:val="95"/>
          <w:sz w:val="19"/>
        </w:rPr>
        <w:t> </w:t>
      </w:r>
      <w:r>
        <w:rPr>
          <w:w w:val="95"/>
          <w:sz w:val="19"/>
        </w:rPr>
        <w:t>в. люди, находившиеся на государственной службе. С середины XVI в. делились на слу- </w:t>
      </w:r>
      <w:r>
        <w:rPr>
          <w:sz w:val="19"/>
        </w:rPr>
        <w:t>жилых людей «по отечеству» (бояре, дворяне, дети боярские), владевших землёй с </w:t>
      </w:r>
      <w:r>
        <w:rPr>
          <w:w w:val="95"/>
          <w:sz w:val="19"/>
        </w:rPr>
        <w:t>крестьянами,</w:t>
      </w:r>
      <w:r>
        <w:rPr>
          <w:spacing w:val="24"/>
          <w:sz w:val="19"/>
        </w:rPr>
        <w:t> </w:t>
      </w:r>
      <w:r>
        <w:rPr>
          <w:w w:val="95"/>
          <w:sz w:val="19"/>
        </w:rPr>
        <w:t>имевших</w:t>
      </w:r>
      <w:r>
        <w:rPr>
          <w:spacing w:val="24"/>
          <w:sz w:val="19"/>
        </w:rPr>
        <w:t> </w:t>
      </w:r>
      <w:r>
        <w:rPr>
          <w:w w:val="95"/>
          <w:sz w:val="19"/>
        </w:rPr>
        <w:t>привилегии</w:t>
      </w:r>
      <w:r>
        <w:rPr>
          <w:spacing w:val="24"/>
          <w:sz w:val="19"/>
        </w:rPr>
        <w:t> </w:t>
      </w:r>
      <w:r>
        <w:rPr>
          <w:w w:val="95"/>
          <w:sz w:val="19"/>
        </w:rPr>
        <w:t>и</w:t>
      </w:r>
      <w:r>
        <w:rPr>
          <w:spacing w:val="24"/>
          <w:sz w:val="19"/>
        </w:rPr>
        <w:t> </w:t>
      </w:r>
      <w:r>
        <w:rPr>
          <w:w w:val="95"/>
          <w:sz w:val="19"/>
        </w:rPr>
        <w:t>занимавших</w:t>
      </w:r>
      <w:r>
        <w:rPr>
          <w:spacing w:val="24"/>
          <w:sz w:val="19"/>
        </w:rPr>
        <w:t> </w:t>
      </w:r>
      <w:r>
        <w:rPr>
          <w:w w:val="95"/>
          <w:sz w:val="19"/>
        </w:rPr>
        <w:t>руководящие</w:t>
      </w:r>
      <w:r>
        <w:rPr>
          <w:spacing w:val="24"/>
          <w:sz w:val="19"/>
        </w:rPr>
        <w:t> </w:t>
      </w:r>
      <w:r>
        <w:rPr>
          <w:w w:val="95"/>
          <w:sz w:val="19"/>
        </w:rPr>
        <w:t>должности</w:t>
      </w:r>
      <w:r>
        <w:rPr>
          <w:spacing w:val="24"/>
          <w:sz w:val="19"/>
        </w:rPr>
        <w:t> </w:t>
      </w:r>
      <w:r>
        <w:rPr>
          <w:w w:val="95"/>
          <w:sz w:val="19"/>
        </w:rPr>
        <w:t>в</w:t>
      </w:r>
      <w:r>
        <w:rPr>
          <w:spacing w:val="24"/>
          <w:sz w:val="19"/>
        </w:rPr>
        <w:t> </w:t>
      </w:r>
      <w:r>
        <w:rPr>
          <w:w w:val="95"/>
          <w:sz w:val="19"/>
        </w:rPr>
        <w:t>армии и государстве, а также служилых «по прибору» (стрельцы, пушкари, городовые каза-</w:t>
      </w:r>
      <w:r>
        <w:rPr>
          <w:spacing w:val="40"/>
          <w:sz w:val="19"/>
        </w:rPr>
        <w:t> </w:t>
      </w:r>
      <w:r>
        <w:rPr>
          <w:sz w:val="19"/>
        </w:rPr>
        <w:t>ки и др.), набиравшихся из крестьян и посадских людей, получавших жалованье</w:t>
      </w:r>
      <w:r>
        <w:rPr>
          <w:spacing w:val="80"/>
          <w:sz w:val="19"/>
        </w:rPr>
        <w:t> </w:t>
      </w:r>
      <w:r>
        <w:rPr>
          <w:sz w:val="19"/>
        </w:rPr>
        <w:t>и землю. Освобождались от государственных налогов и повинностей.</w:t>
      </w:r>
    </w:p>
    <w:p>
      <w:pPr>
        <w:spacing w:line="208" w:lineRule="auto" w:before="12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sz w:val="19"/>
        </w:rPr>
        <w:t>«Служи́лый</w:t>
      </w:r>
      <w:r>
        <w:rPr>
          <w:rFonts w:ascii="Book Antiqua" w:hAnsi="Book Antiqua"/>
          <w:b/>
          <w:spacing w:val="-2"/>
          <w:sz w:val="19"/>
        </w:rPr>
        <w:t> город»</w:t>
      </w:r>
      <w:r>
        <w:rPr>
          <w:rFonts w:ascii="Book Antiqua" w:hAnsi="Book Antiqua"/>
          <w:b/>
          <w:spacing w:val="-2"/>
          <w:sz w:val="19"/>
        </w:rPr>
        <w:t> </w:t>
      </w:r>
      <w:r>
        <w:rPr>
          <w:rFonts w:ascii="Book Antiqua" w:hAnsi="Book Antiqua"/>
          <w:i/>
          <w:spacing w:val="-2"/>
          <w:sz w:val="19"/>
        </w:rPr>
        <w:t>—</w:t>
      </w:r>
      <w:r>
        <w:rPr>
          <w:rFonts w:ascii="Book Antiqua" w:hAnsi="Book Antiqua"/>
          <w:i/>
          <w:spacing w:val="-2"/>
          <w:sz w:val="19"/>
        </w:rPr>
        <w:t> </w:t>
      </w:r>
      <w:r>
        <w:rPr>
          <w:spacing w:val="-2"/>
          <w:sz w:val="19"/>
        </w:rPr>
        <w:t>объединение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помещиков-дворян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одного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уезда,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образую- </w:t>
      </w:r>
      <w:r>
        <w:rPr>
          <w:sz w:val="19"/>
        </w:rPr>
        <w:t>щих в военное время отдельное воинское подразделение (сотню).</w:t>
      </w:r>
    </w:p>
    <w:p>
      <w:pPr>
        <w:spacing w:line="218" w:lineRule="auto" w:before="3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Сму́та</w:t>
      </w:r>
      <w:r>
        <w:rPr>
          <w:rFonts w:ascii="Book Antiqua" w:hAnsi="Book Antiqua"/>
          <w:b/>
          <w:spacing w:val="-10"/>
          <w:w w:val="95"/>
          <w:sz w:val="19"/>
        </w:rPr>
        <w:t> </w:t>
      </w:r>
      <w:r>
        <w:rPr>
          <w:rFonts w:ascii="Book Antiqua" w:hAnsi="Book Antiqua"/>
          <w:b/>
          <w:w w:val="95"/>
          <w:sz w:val="19"/>
        </w:rPr>
        <w:t>(Сму́тное</w:t>
      </w:r>
      <w:r>
        <w:rPr>
          <w:rFonts w:ascii="Book Antiqua" w:hAnsi="Book Antiqua"/>
          <w:b/>
          <w:spacing w:val="-9"/>
          <w:w w:val="95"/>
          <w:sz w:val="19"/>
        </w:rPr>
        <w:t> </w:t>
      </w:r>
      <w:r>
        <w:rPr>
          <w:rFonts w:ascii="Book Antiqua" w:hAnsi="Book Antiqua"/>
          <w:b/>
          <w:w w:val="95"/>
          <w:sz w:val="19"/>
        </w:rPr>
        <w:t>вре́мя)</w:t>
      </w:r>
      <w:r>
        <w:rPr>
          <w:rFonts w:ascii="Book Antiqua" w:hAnsi="Book Antiqua"/>
          <w:b/>
          <w:spacing w:val="31"/>
          <w:sz w:val="19"/>
        </w:rPr>
        <w:t> </w:t>
      </w:r>
      <w:r>
        <w:rPr>
          <w:w w:val="95"/>
          <w:sz w:val="19"/>
        </w:rPr>
        <w:t>—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период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российской</w:t>
      </w:r>
      <w:r>
        <w:rPr>
          <w:spacing w:val="-10"/>
          <w:w w:val="95"/>
          <w:sz w:val="19"/>
        </w:rPr>
        <w:t> </w:t>
      </w:r>
      <w:r>
        <w:rPr>
          <w:w w:val="95"/>
          <w:sz w:val="19"/>
        </w:rPr>
        <w:t>истории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(1604—</w:t>
      </w:r>
      <w:r>
        <w:rPr>
          <w:spacing w:val="-10"/>
          <w:w w:val="95"/>
          <w:sz w:val="19"/>
        </w:rPr>
        <w:t> </w:t>
      </w:r>
      <w:r>
        <w:rPr>
          <w:w w:val="95"/>
          <w:sz w:val="19"/>
        </w:rPr>
        <w:t>1618),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сопрово- ждавшийся народными выступлениями и мятежами, правлением самозванцев (Лже- </w:t>
      </w:r>
      <w:r>
        <w:rPr>
          <w:sz w:val="19"/>
        </w:rPr>
        <w:t>дмитрий</w:t>
      </w:r>
      <w:r>
        <w:rPr>
          <w:spacing w:val="-14"/>
          <w:sz w:val="19"/>
        </w:rPr>
        <w:t> </w:t>
      </w:r>
      <w:r>
        <w:rPr>
          <w:sz w:val="19"/>
        </w:rPr>
        <w:t>I,</w:t>
      </w:r>
      <w:r>
        <w:rPr>
          <w:spacing w:val="-13"/>
          <w:sz w:val="19"/>
        </w:rPr>
        <w:t> </w:t>
      </w:r>
      <w:r>
        <w:rPr>
          <w:sz w:val="19"/>
        </w:rPr>
        <w:t>Лжедмитрий</w:t>
      </w:r>
      <w:r>
        <w:rPr>
          <w:spacing w:val="-13"/>
          <w:sz w:val="19"/>
        </w:rPr>
        <w:t> </w:t>
      </w:r>
      <w:r>
        <w:rPr>
          <w:sz w:val="19"/>
        </w:rPr>
        <w:t>II),</w:t>
      </w:r>
      <w:r>
        <w:rPr>
          <w:spacing w:val="-13"/>
          <w:sz w:val="19"/>
        </w:rPr>
        <w:t> </w:t>
      </w:r>
      <w:r>
        <w:rPr>
          <w:sz w:val="19"/>
        </w:rPr>
        <w:t>польской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4"/>
          <w:sz w:val="19"/>
        </w:rPr>
        <w:t> </w:t>
      </w:r>
      <w:r>
        <w:rPr>
          <w:sz w:val="19"/>
        </w:rPr>
        <w:t>шведской</w:t>
      </w:r>
      <w:r>
        <w:rPr>
          <w:spacing w:val="-13"/>
          <w:sz w:val="19"/>
        </w:rPr>
        <w:t> </w:t>
      </w:r>
      <w:r>
        <w:rPr>
          <w:sz w:val="19"/>
        </w:rPr>
        <w:t>интервенциями,</w:t>
      </w:r>
      <w:r>
        <w:rPr>
          <w:spacing w:val="-13"/>
          <w:sz w:val="19"/>
        </w:rPr>
        <w:t> </w:t>
      </w:r>
      <w:r>
        <w:rPr>
          <w:sz w:val="19"/>
        </w:rPr>
        <w:t>разрушением</w:t>
      </w:r>
      <w:r>
        <w:rPr>
          <w:spacing w:val="-13"/>
          <w:sz w:val="19"/>
        </w:rPr>
        <w:t> </w:t>
      </w:r>
      <w:r>
        <w:rPr>
          <w:sz w:val="19"/>
        </w:rPr>
        <w:t>го- сударственной власти и разорением страны. В науке существуют разные подходы к</w:t>
      </w:r>
      <w:r>
        <w:rPr>
          <w:spacing w:val="-14"/>
          <w:sz w:val="19"/>
        </w:rPr>
        <w:t> </w:t>
      </w:r>
      <w:r>
        <w:rPr>
          <w:sz w:val="19"/>
        </w:rPr>
        <w:t>периодизации</w:t>
      </w:r>
      <w:r>
        <w:rPr>
          <w:spacing w:val="-13"/>
          <w:sz w:val="19"/>
        </w:rPr>
        <w:t> </w:t>
      </w:r>
      <w:r>
        <w:rPr>
          <w:sz w:val="19"/>
        </w:rPr>
        <w:t>Смутного</w:t>
      </w:r>
      <w:r>
        <w:rPr>
          <w:spacing w:val="-13"/>
          <w:sz w:val="19"/>
        </w:rPr>
        <w:t> </w:t>
      </w:r>
      <w:r>
        <w:rPr>
          <w:sz w:val="19"/>
        </w:rPr>
        <w:t>времени</w:t>
      </w:r>
      <w:r>
        <w:rPr>
          <w:spacing w:val="-13"/>
          <w:sz w:val="19"/>
        </w:rPr>
        <w:t> </w:t>
      </w:r>
      <w:r>
        <w:rPr>
          <w:sz w:val="19"/>
        </w:rPr>
        <w:t>(1584—1618,</w:t>
      </w:r>
      <w:r>
        <w:rPr>
          <w:spacing w:val="-13"/>
          <w:sz w:val="19"/>
        </w:rPr>
        <w:t> </w:t>
      </w:r>
      <w:r>
        <w:rPr>
          <w:sz w:val="19"/>
        </w:rPr>
        <w:t>1598—1613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др.).</w:t>
      </w:r>
    </w:p>
    <w:p>
      <w:pPr>
        <w:spacing w:line="218" w:lineRule="auto" w:before="2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sz w:val="19"/>
        </w:rPr>
        <w:t>Собо́рное</w:t>
      </w:r>
      <w:r>
        <w:rPr>
          <w:rFonts w:ascii="Book Antiqua" w:hAnsi="Book Antiqua"/>
          <w:b/>
          <w:spacing w:val="-10"/>
          <w:sz w:val="19"/>
        </w:rPr>
        <w:t> </w:t>
      </w:r>
      <w:r>
        <w:rPr>
          <w:rFonts w:ascii="Book Antiqua" w:hAnsi="Book Antiqua"/>
          <w:b/>
          <w:spacing w:val="-2"/>
          <w:sz w:val="19"/>
        </w:rPr>
        <w:t>уложе́ние</w:t>
      </w:r>
      <w:r>
        <w:rPr>
          <w:rFonts w:ascii="Book Antiqua" w:hAnsi="Book Antiqua"/>
          <w:b/>
          <w:spacing w:val="-10"/>
          <w:sz w:val="19"/>
        </w:rPr>
        <w:t> </w:t>
      </w:r>
      <w:r>
        <w:rPr>
          <w:rFonts w:ascii="Book Antiqua" w:hAnsi="Book Antiqua"/>
          <w:b/>
          <w:spacing w:val="-2"/>
          <w:sz w:val="19"/>
        </w:rPr>
        <w:t>1649</w:t>
      </w:r>
      <w:r>
        <w:rPr>
          <w:rFonts w:ascii="Book Antiqua" w:hAnsi="Book Antiqua"/>
          <w:b/>
          <w:spacing w:val="-10"/>
          <w:sz w:val="19"/>
        </w:rPr>
        <w:t> </w:t>
      </w:r>
      <w:r>
        <w:rPr>
          <w:rFonts w:ascii="Book Antiqua" w:hAnsi="Book Antiqua"/>
          <w:b/>
          <w:spacing w:val="-2"/>
          <w:sz w:val="19"/>
        </w:rPr>
        <w:t>г.</w:t>
      </w:r>
      <w:r>
        <w:rPr>
          <w:rFonts w:ascii="Book Antiqua" w:hAnsi="Book Antiqua"/>
          <w:b/>
          <w:spacing w:val="26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свод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законов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Российского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государства,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вырабо- </w:t>
      </w:r>
      <w:r>
        <w:rPr>
          <w:sz w:val="19"/>
        </w:rPr>
        <w:t>танный на Земском соборе 1648—1649 гг. Соборное уложение состояло из 25 глав (967</w:t>
      </w:r>
      <w:r>
        <w:rPr>
          <w:spacing w:val="-1"/>
          <w:sz w:val="19"/>
        </w:rPr>
        <w:t> </w:t>
      </w:r>
      <w:r>
        <w:rPr>
          <w:sz w:val="19"/>
        </w:rPr>
        <w:t>статей).</w:t>
      </w:r>
      <w:r>
        <w:rPr>
          <w:spacing w:val="-1"/>
          <w:sz w:val="19"/>
        </w:rPr>
        <w:t> </w:t>
      </w:r>
      <w:r>
        <w:rPr>
          <w:sz w:val="19"/>
        </w:rPr>
        <w:t>Удовлетворило</w:t>
      </w:r>
      <w:r>
        <w:rPr>
          <w:spacing w:val="-1"/>
          <w:sz w:val="19"/>
        </w:rPr>
        <w:t> </w:t>
      </w:r>
      <w:r>
        <w:rPr>
          <w:sz w:val="19"/>
        </w:rPr>
        <w:t>требования</w:t>
      </w:r>
      <w:r>
        <w:rPr>
          <w:spacing w:val="-1"/>
          <w:sz w:val="19"/>
        </w:rPr>
        <w:t> </w:t>
      </w:r>
      <w:r>
        <w:rPr>
          <w:sz w:val="19"/>
        </w:rPr>
        <w:t>дворян</w:t>
      </w:r>
      <w:r>
        <w:rPr>
          <w:spacing w:val="-1"/>
          <w:sz w:val="19"/>
        </w:rPr>
        <w:t> </w:t>
      </w:r>
      <w:r>
        <w:rPr>
          <w:sz w:val="19"/>
        </w:rPr>
        <w:t>об</w:t>
      </w:r>
      <w:r>
        <w:rPr>
          <w:spacing w:val="-1"/>
          <w:sz w:val="19"/>
        </w:rPr>
        <w:t> </w:t>
      </w:r>
      <w:r>
        <w:rPr>
          <w:sz w:val="19"/>
        </w:rPr>
        <w:t>отмене</w:t>
      </w:r>
      <w:r>
        <w:rPr>
          <w:spacing w:val="-1"/>
          <w:sz w:val="19"/>
        </w:rPr>
        <w:t> </w:t>
      </w:r>
      <w:r>
        <w:rPr>
          <w:sz w:val="19"/>
        </w:rPr>
        <w:t>урочных</w:t>
      </w:r>
      <w:r>
        <w:rPr>
          <w:spacing w:val="-1"/>
          <w:sz w:val="19"/>
        </w:rPr>
        <w:t> </w:t>
      </w:r>
      <w:r>
        <w:rPr>
          <w:sz w:val="19"/>
        </w:rPr>
        <w:t>лет,</w:t>
      </w:r>
      <w:r>
        <w:rPr>
          <w:spacing w:val="-1"/>
          <w:sz w:val="19"/>
        </w:rPr>
        <w:t> </w:t>
      </w:r>
      <w:r>
        <w:rPr>
          <w:sz w:val="19"/>
        </w:rPr>
        <w:t>тем</w:t>
      </w:r>
      <w:r>
        <w:rPr>
          <w:spacing w:val="-1"/>
          <w:sz w:val="19"/>
        </w:rPr>
        <w:t> </w:t>
      </w:r>
      <w:r>
        <w:rPr>
          <w:sz w:val="19"/>
        </w:rPr>
        <w:t>самым окончательно оформило крепостное право. Расширило права дворян на землю, ограничило</w:t>
      </w:r>
      <w:r>
        <w:rPr>
          <w:spacing w:val="68"/>
          <w:sz w:val="19"/>
        </w:rPr>
        <w:t> </w:t>
      </w:r>
      <w:r>
        <w:rPr>
          <w:sz w:val="19"/>
        </w:rPr>
        <w:t>рост</w:t>
      </w:r>
      <w:r>
        <w:rPr>
          <w:spacing w:val="68"/>
          <w:sz w:val="19"/>
        </w:rPr>
        <w:t> </w:t>
      </w:r>
      <w:r>
        <w:rPr>
          <w:sz w:val="19"/>
        </w:rPr>
        <w:t>церковного</w:t>
      </w:r>
      <w:r>
        <w:rPr>
          <w:spacing w:val="68"/>
          <w:sz w:val="19"/>
        </w:rPr>
        <w:t> </w:t>
      </w:r>
      <w:r>
        <w:rPr>
          <w:sz w:val="19"/>
        </w:rPr>
        <w:t>землевладения.</w:t>
      </w:r>
      <w:r>
        <w:rPr>
          <w:spacing w:val="68"/>
          <w:sz w:val="19"/>
        </w:rPr>
        <w:t> </w:t>
      </w:r>
      <w:r>
        <w:rPr>
          <w:sz w:val="19"/>
        </w:rPr>
        <w:t>Ликвидировало</w:t>
      </w:r>
      <w:r>
        <w:rPr>
          <w:spacing w:val="68"/>
          <w:sz w:val="19"/>
        </w:rPr>
        <w:t> </w:t>
      </w:r>
      <w:r>
        <w:rPr>
          <w:sz w:val="19"/>
        </w:rPr>
        <w:t>«белые</w:t>
      </w:r>
      <w:r>
        <w:rPr>
          <w:spacing w:val="68"/>
          <w:sz w:val="19"/>
        </w:rPr>
        <w:t> </w:t>
      </w:r>
      <w:r>
        <w:rPr>
          <w:sz w:val="19"/>
        </w:rPr>
        <w:t>слободы» </w:t>
      </w:r>
      <w:r>
        <w:rPr>
          <w:w w:val="95"/>
          <w:sz w:val="19"/>
        </w:rPr>
        <w:t>в городах. Ввело понятие государственных преступлений и установило жестокие на- </w:t>
      </w:r>
      <w:r>
        <w:rPr>
          <w:sz w:val="19"/>
        </w:rPr>
        <w:t>казания виновных в их совершении.</w:t>
      </w:r>
    </w:p>
    <w:p>
      <w:pPr>
        <w:spacing w:line="218" w:lineRule="auto" w:before="5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w w:val="95"/>
          <w:sz w:val="19"/>
        </w:rPr>
        <w:t>Сосло́вно-представи́тельная</w:t>
      </w:r>
      <w:r>
        <w:rPr>
          <w:rFonts w:ascii="Book Antiqua" w:hAnsi="Book Antiqua"/>
          <w:b/>
          <w:spacing w:val="-8"/>
          <w:w w:val="95"/>
          <w:sz w:val="19"/>
        </w:rPr>
        <w:t> </w:t>
      </w:r>
      <w:r>
        <w:rPr>
          <w:rFonts w:ascii="Book Antiqua" w:hAnsi="Book Antiqua"/>
          <w:b/>
          <w:spacing w:val="-2"/>
          <w:w w:val="95"/>
          <w:sz w:val="19"/>
        </w:rPr>
        <w:t>мона́рхия</w:t>
      </w:r>
      <w:r>
        <w:rPr>
          <w:rFonts w:ascii="Book Antiqua" w:hAnsi="Book Antiqua"/>
          <w:b/>
          <w:spacing w:val="-7"/>
          <w:w w:val="95"/>
          <w:sz w:val="19"/>
        </w:rPr>
        <w:t> </w:t>
      </w:r>
      <w:r>
        <w:rPr>
          <w:spacing w:val="-2"/>
          <w:w w:val="95"/>
          <w:sz w:val="19"/>
        </w:rPr>
        <w:t>—</w:t>
      </w:r>
      <w:r>
        <w:rPr>
          <w:spacing w:val="-9"/>
          <w:w w:val="95"/>
          <w:sz w:val="19"/>
        </w:rPr>
        <w:t> </w:t>
      </w:r>
      <w:r>
        <w:rPr>
          <w:spacing w:val="-2"/>
          <w:w w:val="95"/>
          <w:sz w:val="19"/>
        </w:rPr>
        <w:t>форма</w:t>
      </w:r>
      <w:r>
        <w:rPr>
          <w:spacing w:val="-9"/>
          <w:w w:val="95"/>
          <w:sz w:val="19"/>
        </w:rPr>
        <w:t> </w:t>
      </w:r>
      <w:r>
        <w:rPr>
          <w:spacing w:val="-2"/>
          <w:w w:val="95"/>
          <w:sz w:val="19"/>
        </w:rPr>
        <w:t>правления,</w:t>
      </w:r>
      <w:r>
        <w:rPr>
          <w:spacing w:val="-8"/>
          <w:w w:val="95"/>
          <w:sz w:val="19"/>
        </w:rPr>
        <w:t> </w:t>
      </w:r>
      <w:r>
        <w:rPr>
          <w:spacing w:val="-2"/>
          <w:w w:val="95"/>
          <w:sz w:val="19"/>
        </w:rPr>
        <w:t>предусматриваю- </w:t>
      </w:r>
      <w:r>
        <w:rPr>
          <w:w w:val="95"/>
          <w:sz w:val="19"/>
        </w:rPr>
        <w:t>щая участие представителей сословий в управлении государством. Сложилась в боль- шинстве стран Европы в XIII— XIV вв. (органы сословного представительства — пар- </w:t>
      </w:r>
      <w:r>
        <w:rPr>
          <w:sz w:val="19"/>
        </w:rPr>
        <w:t>ламент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Англии,</w:t>
      </w:r>
      <w:r>
        <w:rPr>
          <w:spacing w:val="-11"/>
          <w:sz w:val="19"/>
        </w:rPr>
        <w:t> </w:t>
      </w:r>
      <w:r>
        <w:rPr>
          <w:sz w:val="19"/>
        </w:rPr>
        <w:t>Генеральные</w:t>
      </w:r>
      <w:r>
        <w:rPr>
          <w:spacing w:val="-11"/>
          <w:sz w:val="19"/>
        </w:rPr>
        <w:t> </w:t>
      </w:r>
      <w:r>
        <w:rPr>
          <w:sz w:val="19"/>
        </w:rPr>
        <w:t>штаты</w:t>
      </w:r>
      <w:r>
        <w:rPr>
          <w:spacing w:val="-11"/>
          <w:sz w:val="19"/>
        </w:rPr>
        <w:t> </w:t>
      </w:r>
      <w:r>
        <w:rPr>
          <w:sz w:val="19"/>
        </w:rPr>
        <w:t>во</w:t>
      </w:r>
      <w:r>
        <w:rPr>
          <w:spacing w:val="-11"/>
          <w:sz w:val="19"/>
        </w:rPr>
        <w:t> </w:t>
      </w:r>
      <w:r>
        <w:rPr>
          <w:sz w:val="19"/>
        </w:rPr>
        <w:t>Франции,</w:t>
      </w:r>
      <w:r>
        <w:rPr>
          <w:spacing w:val="-11"/>
          <w:sz w:val="19"/>
        </w:rPr>
        <w:t> </w:t>
      </w:r>
      <w:r>
        <w:rPr>
          <w:sz w:val="19"/>
        </w:rPr>
        <w:t>кортесы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Испании).</w:t>
      </w:r>
      <w:r>
        <w:rPr>
          <w:spacing w:val="-11"/>
          <w:sz w:val="19"/>
        </w:rPr>
        <w:t> </w:t>
      </w:r>
      <w:r>
        <w:rPr>
          <w:sz w:val="19"/>
        </w:rPr>
        <w:t>Сословное представительство в виде Земских соборов существовало в России в XVI—XVII вв.</w:t>
      </w:r>
    </w:p>
    <w:p>
      <w:pPr>
        <w:spacing w:line="218" w:lineRule="auto" w:before="1"/>
        <w:ind w:left="792" w:right="792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Старообря́дцы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sz w:val="19"/>
        </w:rPr>
        <w:t>— представители религиозного течения </w:t>
      </w:r>
      <w:r>
        <w:rPr>
          <w:sz w:val="19"/>
        </w:rPr>
        <w:t>(старообрядчества)</w:t>
      </w:r>
      <w:r>
        <w:rPr>
          <w:spacing w:val="80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Русской</w:t>
      </w:r>
      <w:r>
        <w:rPr>
          <w:spacing w:val="-8"/>
          <w:sz w:val="19"/>
        </w:rPr>
        <w:t> </w:t>
      </w:r>
      <w:r>
        <w:rPr>
          <w:sz w:val="19"/>
        </w:rPr>
        <w:t>православной</w:t>
      </w:r>
      <w:r>
        <w:rPr>
          <w:spacing w:val="-8"/>
          <w:sz w:val="19"/>
        </w:rPr>
        <w:t> </w:t>
      </w:r>
      <w:r>
        <w:rPr>
          <w:sz w:val="19"/>
        </w:rPr>
        <w:t>церкви,</w:t>
      </w:r>
      <w:r>
        <w:rPr>
          <w:spacing w:val="-8"/>
          <w:sz w:val="19"/>
        </w:rPr>
        <w:t> </w:t>
      </w:r>
      <w:r>
        <w:rPr>
          <w:sz w:val="19"/>
        </w:rPr>
        <w:t>отвергающие</w:t>
      </w:r>
      <w:r>
        <w:rPr>
          <w:spacing w:val="-8"/>
          <w:sz w:val="19"/>
        </w:rPr>
        <w:t> </w:t>
      </w:r>
      <w:r>
        <w:rPr>
          <w:sz w:val="19"/>
        </w:rPr>
        <w:t>предпринятую</w:t>
      </w:r>
      <w:r>
        <w:rPr>
          <w:spacing w:val="-8"/>
          <w:sz w:val="19"/>
        </w:rPr>
        <w:t> </w:t>
      </w:r>
      <w:r>
        <w:rPr>
          <w:sz w:val="19"/>
        </w:rPr>
        <w:t>в</w:t>
      </w:r>
      <w:r>
        <w:rPr>
          <w:spacing w:val="-8"/>
          <w:sz w:val="19"/>
        </w:rPr>
        <w:t> </w:t>
      </w:r>
      <w:r>
        <w:rPr>
          <w:sz w:val="19"/>
        </w:rPr>
        <w:t>1650—1660-х</w:t>
      </w:r>
      <w:r>
        <w:rPr>
          <w:spacing w:val="-8"/>
          <w:sz w:val="19"/>
        </w:rPr>
        <w:t> </w:t>
      </w:r>
      <w:r>
        <w:rPr>
          <w:sz w:val="19"/>
        </w:rPr>
        <w:t>гг.</w:t>
      </w:r>
      <w:r>
        <w:rPr>
          <w:spacing w:val="-8"/>
          <w:sz w:val="19"/>
        </w:rPr>
        <w:t> </w:t>
      </w:r>
      <w:r>
        <w:rPr>
          <w:sz w:val="19"/>
        </w:rPr>
        <w:t>па- триархом Никоном и царём Алексеем Михайловичем церковную реформу, целью которой</w:t>
      </w:r>
      <w:r>
        <w:rPr>
          <w:spacing w:val="-8"/>
          <w:sz w:val="19"/>
        </w:rPr>
        <w:t> </w:t>
      </w:r>
      <w:r>
        <w:rPr>
          <w:sz w:val="19"/>
        </w:rPr>
        <w:t>провозглашалось</w:t>
      </w:r>
      <w:r>
        <w:rPr>
          <w:spacing w:val="-8"/>
          <w:sz w:val="19"/>
        </w:rPr>
        <w:t> </w:t>
      </w:r>
      <w:r>
        <w:rPr>
          <w:sz w:val="19"/>
        </w:rPr>
        <w:t>приведение</w:t>
      </w:r>
      <w:r>
        <w:rPr>
          <w:spacing w:val="-8"/>
          <w:sz w:val="19"/>
        </w:rPr>
        <w:t> </w:t>
      </w:r>
      <w:r>
        <w:rPr>
          <w:sz w:val="19"/>
        </w:rPr>
        <w:t>к</w:t>
      </w:r>
      <w:r>
        <w:rPr>
          <w:spacing w:val="-8"/>
          <w:sz w:val="19"/>
        </w:rPr>
        <w:t> </w:t>
      </w:r>
      <w:r>
        <w:rPr>
          <w:sz w:val="19"/>
        </w:rPr>
        <w:t>единообразию</w:t>
      </w:r>
      <w:r>
        <w:rPr>
          <w:spacing w:val="-8"/>
          <w:sz w:val="19"/>
        </w:rPr>
        <w:t> </w:t>
      </w:r>
      <w:r>
        <w:rPr>
          <w:sz w:val="19"/>
        </w:rPr>
        <w:t>богослужения</w:t>
      </w:r>
      <w:r>
        <w:rPr>
          <w:spacing w:val="-8"/>
          <w:sz w:val="19"/>
        </w:rPr>
        <w:t> </w:t>
      </w:r>
      <w:r>
        <w:rPr>
          <w:sz w:val="19"/>
        </w:rPr>
        <w:t>и</w:t>
      </w:r>
      <w:r>
        <w:rPr>
          <w:spacing w:val="-8"/>
          <w:sz w:val="19"/>
        </w:rPr>
        <w:t> </w:t>
      </w:r>
      <w:r>
        <w:rPr>
          <w:sz w:val="19"/>
        </w:rPr>
        <w:t>богослужеб- ных книг Русской православной церкви с греческой церковью.</w:t>
      </w:r>
    </w:p>
    <w:p>
      <w:pPr>
        <w:spacing w:after="0" w:line="218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2"/>
        <w:rPr>
          <w:sz w:val="13"/>
        </w:rPr>
      </w:pPr>
    </w:p>
    <w:p>
      <w:pPr>
        <w:spacing w:line="216" w:lineRule="auto" w:before="112"/>
        <w:ind w:left="793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Старши́на</w:t>
      </w:r>
      <w:r>
        <w:rPr>
          <w:rFonts w:ascii="Book Antiqua" w:hAnsi="Book Antiqua"/>
          <w:b/>
          <w:w w:val="95"/>
          <w:sz w:val="19"/>
        </w:rPr>
        <w:t> </w:t>
      </w:r>
      <w:r>
        <w:rPr>
          <w:w w:val="95"/>
          <w:sz w:val="19"/>
        </w:rPr>
        <w:t>— должностные лица в казачьих войсках в XVI—XVIII вв. </w:t>
      </w:r>
      <w:r>
        <w:rPr>
          <w:w w:val="95"/>
          <w:sz w:val="19"/>
        </w:rPr>
        <w:t>(атаманы, </w:t>
      </w:r>
      <w:r>
        <w:rPr>
          <w:sz w:val="19"/>
        </w:rPr>
        <w:t>полковники, есаулы и др.). Обычно принадлежали к богатой верхушке, в конце XVIII в. превратились в дворян-помещиков.</w:t>
      </w:r>
    </w:p>
    <w:p>
      <w:pPr>
        <w:spacing w:line="218" w:lineRule="auto" w:before="2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Стреле́цкое</w:t>
      </w:r>
      <w:r>
        <w:rPr>
          <w:rFonts w:ascii="Book Antiqua" w:hAnsi="Book Antiqua"/>
          <w:b/>
          <w:w w:val="95"/>
          <w:sz w:val="19"/>
        </w:rPr>
        <w:t> во́йско</w:t>
      </w:r>
      <w:r>
        <w:rPr>
          <w:rFonts w:ascii="Book Antiqua" w:hAnsi="Book Antiqua"/>
          <w:b/>
          <w:w w:val="95"/>
          <w:sz w:val="19"/>
        </w:rPr>
        <w:t> </w:t>
      </w:r>
      <w:r>
        <w:rPr>
          <w:w w:val="95"/>
          <w:sz w:val="19"/>
        </w:rPr>
        <w:t>— полурегулярные пехотные части, состоявшие из </w:t>
      </w:r>
      <w:r>
        <w:rPr>
          <w:w w:val="95"/>
          <w:sz w:val="19"/>
        </w:rPr>
        <w:t>стрель- </w:t>
      </w:r>
      <w:r>
        <w:rPr>
          <w:sz w:val="19"/>
        </w:rPr>
        <w:t>цов</w:t>
      </w:r>
      <w:r>
        <w:rPr>
          <w:spacing w:val="-7"/>
          <w:sz w:val="19"/>
        </w:rPr>
        <w:t> </w:t>
      </w:r>
      <w:r>
        <w:rPr>
          <w:sz w:val="19"/>
        </w:rPr>
        <w:t>—</w:t>
      </w:r>
      <w:r>
        <w:rPr>
          <w:spacing w:val="-7"/>
          <w:sz w:val="19"/>
        </w:rPr>
        <w:t> </w:t>
      </w:r>
      <w:r>
        <w:rPr>
          <w:sz w:val="19"/>
        </w:rPr>
        <w:t>служилых</w:t>
      </w:r>
      <w:r>
        <w:rPr>
          <w:spacing w:val="-7"/>
          <w:sz w:val="19"/>
        </w:rPr>
        <w:t> </w:t>
      </w:r>
      <w:r>
        <w:rPr>
          <w:sz w:val="19"/>
        </w:rPr>
        <w:t>людей</w:t>
      </w:r>
      <w:r>
        <w:rPr>
          <w:spacing w:val="-7"/>
          <w:sz w:val="19"/>
        </w:rPr>
        <w:t> </w:t>
      </w:r>
      <w:r>
        <w:rPr>
          <w:sz w:val="19"/>
        </w:rPr>
        <w:t>по</w:t>
      </w:r>
      <w:r>
        <w:rPr>
          <w:spacing w:val="-7"/>
          <w:sz w:val="19"/>
        </w:rPr>
        <w:t> </w:t>
      </w:r>
      <w:r>
        <w:rPr>
          <w:sz w:val="19"/>
        </w:rPr>
        <w:t>прибору,</w:t>
      </w:r>
      <w:r>
        <w:rPr>
          <w:spacing w:val="-7"/>
          <w:sz w:val="19"/>
        </w:rPr>
        <w:t> </w:t>
      </w:r>
      <w:r>
        <w:rPr>
          <w:sz w:val="19"/>
        </w:rPr>
        <w:t>вооружённых</w:t>
      </w:r>
      <w:r>
        <w:rPr>
          <w:spacing w:val="-7"/>
          <w:sz w:val="19"/>
        </w:rPr>
        <w:t> </w:t>
      </w:r>
      <w:r>
        <w:rPr>
          <w:sz w:val="19"/>
        </w:rPr>
        <w:t>огнестрельным</w:t>
      </w:r>
      <w:r>
        <w:rPr>
          <w:spacing w:val="-7"/>
          <w:sz w:val="19"/>
        </w:rPr>
        <w:t> </w:t>
      </w:r>
      <w:r>
        <w:rPr>
          <w:sz w:val="19"/>
        </w:rPr>
        <w:t>оружием.</w:t>
      </w:r>
      <w:r>
        <w:rPr>
          <w:spacing w:val="-7"/>
          <w:sz w:val="19"/>
        </w:rPr>
        <w:t> </w:t>
      </w:r>
      <w:r>
        <w:rPr>
          <w:sz w:val="19"/>
        </w:rPr>
        <w:t>С</w:t>
      </w:r>
      <w:r>
        <w:rPr>
          <w:spacing w:val="-7"/>
          <w:sz w:val="19"/>
        </w:rPr>
        <w:t> </w:t>
      </w:r>
      <w:r>
        <w:rPr>
          <w:sz w:val="19"/>
        </w:rPr>
        <w:t>сере- дины</w:t>
      </w:r>
      <w:r>
        <w:rPr>
          <w:spacing w:val="-12"/>
          <w:sz w:val="19"/>
        </w:rPr>
        <w:t> </w:t>
      </w:r>
      <w:r>
        <w:rPr>
          <w:sz w:val="19"/>
        </w:rPr>
        <w:t>XVI</w:t>
      </w:r>
      <w:r>
        <w:rPr>
          <w:spacing w:val="-12"/>
          <w:sz w:val="19"/>
        </w:rPr>
        <w:t> </w:t>
      </w:r>
      <w:r>
        <w:rPr>
          <w:sz w:val="19"/>
        </w:rPr>
        <w:t>по</w:t>
      </w:r>
      <w:r>
        <w:rPr>
          <w:spacing w:val="-12"/>
          <w:sz w:val="19"/>
        </w:rPr>
        <w:t> </w:t>
      </w:r>
      <w:r>
        <w:rPr>
          <w:sz w:val="19"/>
        </w:rPr>
        <w:t>конец</w:t>
      </w:r>
      <w:r>
        <w:rPr>
          <w:spacing w:val="-13"/>
          <w:sz w:val="19"/>
        </w:rPr>
        <w:t> </w:t>
      </w:r>
      <w:r>
        <w:rPr>
          <w:sz w:val="19"/>
        </w:rPr>
        <w:t>XVII</w:t>
      </w:r>
      <w:r>
        <w:rPr>
          <w:spacing w:val="-12"/>
          <w:sz w:val="19"/>
        </w:rPr>
        <w:t> </w:t>
      </w:r>
      <w:r>
        <w:rPr>
          <w:sz w:val="19"/>
        </w:rPr>
        <w:t>в.</w:t>
      </w:r>
      <w:r>
        <w:rPr>
          <w:spacing w:val="-12"/>
          <w:sz w:val="19"/>
        </w:rPr>
        <w:t> </w:t>
      </w:r>
      <w:r>
        <w:rPr>
          <w:sz w:val="19"/>
        </w:rPr>
        <w:t>стрельцы</w:t>
      </w:r>
      <w:r>
        <w:rPr>
          <w:spacing w:val="-12"/>
          <w:sz w:val="19"/>
        </w:rPr>
        <w:t> </w:t>
      </w:r>
      <w:r>
        <w:rPr>
          <w:sz w:val="19"/>
        </w:rPr>
        <w:t>несли</w:t>
      </w:r>
      <w:r>
        <w:rPr>
          <w:spacing w:val="-12"/>
          <w:sz w:val="19"/>
        </w:rPr>
        <w:t> </w:t>
      </w:r>
      <w:r>
        <w:rPr>
          <w:sz w:val="19"/>
        </w:rPr>
        <w:t>постоянную</w:t>
      </w:r>
      <w:r>
        <w:rPr>
          <w:spacing w:val="-12"/>
          <w:sz w:val="19"/>
        </w:rPr>
        <w:t> </w:t>
      </w:r>
      <w:r>
        <w:rPr>
          <w:sz w:val="19"/>
        </w:rPr>
        <w:t>военную</w:t>
      </w:r>
      <w:r>
        <w:rPr>
          <w:spacing w:val="-12"/>
          <w:sz w:val="19"/>
        </w:rPr>
        <w:t> </w:t>
      </w:r>
      <w:r>
        <w:rPr>
          <w:sz w:val="19"/>
        </w:rPr>
        <w:t>службу,</w:t>
      </w:r>
      <w:r>
        <w:rPr>
          <w:spacing w:val="-12"/>
          <w:sz w:val="19"/>
        </w:rPr>
        <w:t> </w:t>
      </w:r>
      <w:r>
        <w:rPr>
          <w:sz w:val="19"/>
        </w:rPr>
        <w:t>исполняли роль городской стражи, жили в особых стрелецких слободах, получали денежное, хлебное</w:t>
      </w:r>
      <w:r>
        <w:rPr>
          <w:spacing w:val="-7"/>
          <w:sz w:val="19"/>
        </w:rPr>
        <w:t> </w:t>
      </w:r>
      <w:r>
        <w:rPr>
          <w:sz w:val="19"/>
        </w:rPr>
        <w:t>жалованье,</w:t>
      </w:r>
      <w:r>
        <w:rPr>
          <w:spacing w:val="-7"/>
          <w:sz w:val="19"/>
        </w:rPr>
        <w:t> </w:t>
      </w:r>
      <w:r>
        <w:rPr>
          <w:sz w:val="19"/>
        </w:rPr>
        <w:t>снабжались</w:t>
      </w:r>
      <w:r>
        <w:rPr>
          <w:spacing w:val="-7"/>
          <w:sz w:val="19"/>
        </w:rPr>
        <w:t> </w:t>
      </w:r>
      <w:r>
        <w:rPr>
          <w:sz w:val="19"/>
        </w:rPr>
        <w:t>оружием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обмундированием</w:t>
      </w:r>
      <w:r>
        <w:rPr>
          <w:spacing w:val="-7"/>
          <w:sz w:val="19"/>
        </w:rPr>
        <w:t> </w:t>
      </w:r>
      <w:r>
        <w:rPr>
          <w:sz w:val="19"/>
        </w:rPr>
        <w:t>за</w:t>
      </w:r>
      <w:r>
        <w:rPr>
          <w:spacing w:val="-7"/>
          <w:sz w:val="19"/>
        </w:rPr>
        <w:t> </w:t>
      </w:r>
      <w:r>
        <w:rPr>
          <w:sz w:val="19"/>
        </w:rPr>
        <w:t>счёт</w:t>
      </w:r>
      <w:r>
        <w:rPr>
          <w:spacing w:val="-7"/>
          <w:sz w:val="19"/>
        </w:rPr>
        <w:t> </w:t>
      </w:r>
      <w:r>
        <w:rPr>
          <w:sz w:val="19"/>
        </w:rPr>
        <w:t>казны.</w:t>
      </w:r>
      <w:r>
        <w:rPr>
          <w:spacing w:val="-7"/>
          <w:sz w:val="19"/>
        </w:rPr>
        <w:t> </w:t>
      </w:r>
      <w:r>
        <w:rPr>
          <w:sz w:val="19"/>
        </w:rPr>
        <w:t>В</w:t>
      </w:r>
      <w:r>
        <w:rPr>
          <w:spacing w:val="-7"/>
          <w:sz w:val="19"/>
        </w:rPr>
        <w:t> </w:t>
      </w:r>
      <w:r>
        <w:rPr>
          <w:sz w:val="19"/>
        </w:rPr>
        <w:t>сво- бодное от службы время могли заниматься ремеслом и торговлей.</w:t>
      </w:r>
    </w:p>
    <w:p>
      <w:pPr>
        <w:spacing w:line="216" w:lineRule="auto" w:before="5"/>
        <w:ind w:left="793" w:right="791" w:firstLine="340"/>
        <w:jc w:val="right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Тя́гло </w:t>
      </w:r>
      <w:r>
        <w:rPr>
          <w:rFonts w:ascii="Book Antiqua" w:hAnsi="Book Antiqua"/>
          <w:i/>
          <w:w w:val="95"/>
          <w:sz w:val="19"/>
        </w:rPr>
        <w:t>— </w:t>
      </w:r>
      <w:r>
        <w:rPr>
          <w:w w:val="95"/>
          <w:sz w:val="19"/>
        </w:rPr>
        <w:t>в Русском государстве XVI–XVII вв. совокупность государственных </w:t>
      </w:r>
      <w:r>
        <w:rPr>
          <w:w w:val="95"/>
          <w:sz w:val="19"/>
        </w:rPr>
        <w:t>по- </w:t>
      </w:r>
      <w:r>
        <w:rPr>
          <w:sz w:val="19"/>
        </w:rPr>
        <w:t>винностей</w:t>
      </w:r>
      <w:r>
        <w:rPr>
          <w:spacing w:val="-7"/>
          <w:sz w:val="19"/>
        </w:rPr>
        <w:t> </w:t>
      </w:r>
      <w:r>
        <w:rPr>
          <w:sz w:val="19"/>
        </w:rPr>
        <w:t>(натуральных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денежных),</w:t>
      </w:r>
      <w:r>
        <w:rPr>
          <w:spacing w:val="-7"/>
          <w:sz w:val="19"/>
        </w:rPr>
        <w:t> </w:t>
      </w:r>
      <w:r>
        <w:rPr>
          <w:sz w:val="19"/>
        </w:rPr>
        <w:t>которые</w:t>
      </w:r>
      <w:r>
        <w:rPr>
          <w:spacing w:val="-6"/>
          <w:sz w:val="19"/>
        </w:rPr>
        <w:t> </w:t>
      </w:r>
      <w:r>
        <w:rPr>
          <w:sz w:val="19"/>
        </w:rPr>
        <w:t>несли</w:t>
      </w:r>
      <w:r>
        <w:rPr>
          <w:spacing w:val="-7"/>
          <w:sz w:val="19"/>
        </w:rPr>
        <w:t> </w:t>
      </w:r>
      <w:r>
        <w:rPr>
          <w:sz w:val="19"/>
        </w:rPr>
        <w:t>крестьяне</w:t>
      </w:r>
      <w:r>
        <w:rPr>
          <w:spacing w:val="-7"/>
          <w:sz w:val="19"/>
        </w:rPr>
        <w:t> </w:t>
      </w:r>
      <w:r>
        <w:rPr>
          <w:sz w:val="19"/>
        </w:rPr>
        <w:t>и</w:t>
      </w:r>
      <w:r>
        <w:rPr>
          <w:spacing w:val="-7"/>
          <w:sz w:val="19"/>
        </w:rPr>
        <w:t> </w:t>
      </w:r>
      <w:r>
        <w:rPr>
          <w:sz w:val="19"/>
        </w:rPr>
        <w:t>посадские</w:t>
      </w:r>
      <w:r>
        <w:rPr>
          <w:spacing w:val="-6"/>
          <w:sz w:val="19"/>
        </w:rPr>
        <w:t> </w:t>
      </w:r>
      <w:r>
        <w:rPr>
          <w:sz w:val="19"/>
        </w:rPr>
        <w:t>люди. </w:t>
      </w:r>
      <w:r>
        <w:rPr>
          <w:rFonts w:ascii="Book Antiqua" w:hAnsi="Book Antiqua"/>
          <w:b/>
          <w:sz w:val="19"/>
        </w:rPr>
        <w:t>Уро́чные</w:t>
      </w:r>
      <w:r>
        <w:rPr>
          <w:rFonts w:ascii="Book Antiqua" w:hAnsi="Book Antiqua"/>
          <w:b/>
          <w:spacing w:val="19"/>
          <w:sz w:val="19"/>
        </w:rPr>
        <w:t> </w:t>
      </w:r>
      <w:r>
        <w:rPr>
          <w:rFonts w:ascii="Book Antiqua" w:hAnsi="Book Antiqua"/>
          <w:b/>
          <w:sz w:val="19"/>
        </w:rPr>
        <w:t>ле́та</w:t>
      </w:r>
      <w:r>
        <w:rPr>
          <w:rFonts w:ascii="Book Antiqua" w:hAnsi="Book Antiqua"/>
          <w:b/>
          <w:spacing w:val="60"/>
          <w:sz w:val="19"/>
        </w:rPr>
        <w:t> </w:t>
      </w:r>
      <w:r>
        <w:rPr>
          <w:sz w:val="19"/>
        </w:rPr>
        <w:t>—</w:t>
      </w:r>
      <w:r>
        <w:rPr>
          <w:spacing w:val="6"/>
          <w:sz w:val="19"/>
        </w:rPr>
        <w:t> </w:t>
      </w:r>
      <w:r>
        <w:rPr>
          <w:sz w:val="19"/>
        </w:rPr>
        <w:t>срок,</w:t>
      </w:r>
      <w:r>
        <w:rPr>
          <w:spacing w:val="6"/>
          <w:sz w:val="19"/>
        </w:rPr>
        <w:t> </w:t>
      </w:r>
      <w:r>
        <w:rPr>
          <w:sz w:val="19"/>
        </w:rPr>
        <w:t>в</w:t>
      </w:r>
      <w:r>
        <w:rPr>
          <w:spacing w:val="6"/>
          <w:sz w:val="19"/>
        </w:rPr>
        <w:t> </w:t>
      </w:r>
      <w:r>
        <w:rPr>
          <w:sz w:val="19"/>
        </w:rPr>
        <w:t>течение</w:t>
      </w:r>
      <w:r>
        <w:rPr>
          <w:spacing w:val="6"/>
          <w:sz w:val="19"/>
        </w:rPr>
        <w:t> </w:t>
      </w:r>
      <w:r>
        <w:rPr>
          <w:sz w:val="19"/>
        </w:rPr>
        <w:t>которого</w:t>
      </w:r>
      <w:r>
        <w:rPr>
          <w:spacing w:val="6"/>
          <w:sz w:val="19"/>
        </w:rPr>
        <w:t> </w:t>
      </w:r>
      <w:r>
        <w:rPr>
          <w:sz w:val="19"/>
        </w:rPr>
        <w:t>владельцы</w:t>
      </w:r>
      <w:r>
        <w:rPr>
          <w:spacing w:val="6"/>
          <w:sz w:val="19"/>
        </w:rPr>
        <w:t> </w:t>
      </w:r>
      <w:r>
        <w:rPr>
          <w:sz w:val="19"/>
        </w:rPr>
        <w:t>могли</w:t>
      </w:r>
      <w:r>
        <w:rPr>
          <w:spacing w:val="6"/>
          <w:sz w:val="19"/>
        </w:rPr>
        <w:t> </w:t>
      </w:r>
      <w:r>
        <w:rPr>
          <w:sz w:val="19"/>
        </w:rPr>
        <w:t>возбудить</w:t>
      </w:r>
      <w:r>
        <w:rPr>
          <w:spacing w:val="6"/>
          <w:sz w:val="19"/>
        </w:rPr>
        <w:t> </w:t>
      </w:r>
      <w:r>
        <w:rPr>
          <w:sz w:val="19"/>
        </w:rPr>
        <w:t>иск</w:t>
      </w:r>
      <w:r>
        <w:rPr>
          <w:spacing w:val="6"/>
          <w:sz w:val="19"/>
        </w:rPr>
        <w:t> </w:t>
      </w:r>
      <w:r>
        <w:rPr>
          <w:sz w:val="19"/>
        </w:rPr>
        <w:t>о </w:t>
      </w:r>
      <w:r>
        <w:rPr>
          <w:w w:val="95"/>
          <w:sz w:val="19"/>
        </w:rPr>
        <w:t>возвращении им беглых крепостных крестьян. По указу 1597 г. был установлен пяти- </w:t>
      </w:r>
      <w:r>
        <w:rPr>
          <w:sz w:val="19"/>
        </w:rPr>
        <w:t>летний</w:t>
      </w:r>
      <w:r>
        <w:rPr>
          <w:spacing w:val="-11"/>
          <w:sz w:val="19"/>
        </w:rPr>
        <w:t> </w:t>
      </w:r>
      <w:r>
        <w:rPr>
          <w:sz w:val="19"/>
        </w:rPr>
        <w:t>срок</w:t>
      </w:r>
      <w:r>
        <w:rPr>
          <w:spacing w:val="-11"/>
          <w:sz w:val="19"/>
        </w:rPr>
        <w:t> </w:t>
      </w:r>
      <w:r>
        <w:rPr>
          <w:sz w:val="19"/>
        </w:rPr>
        <w:t>сыска</w:t>
      </w:r>
      <w:r>
        <w:rPr>
          <w:spacing w:val="-11"/>
          <w:sz w:val="19"/>
        </w:rPr>
        <w:t> </w:t>
      </w:r>
      <w:r>
        <w:rPr>
          <w:sz w:val="19"/>
        </w:rPr>
        <w:t>и</w:t>
      </w:r>
      <w:r>
        <w:rPr>
          <w:spacing w:val="-11"/>
          <w:sz w:val="19"/>
        </w:rPr>
        <w:t> </w:t>
      </w:r>
      <w:r>
        <w:rPr>
          <w:sz w:val="19"/>
        </w:rPr>
        <w:t>возвращения</w:t>
      </w:r>
      <w:r>
        <w:rPr>
          <w:spacing w:val="-11"/>
          <w:sz w:val="19"/>
        </w:rPr>
        <w:t> </w:t>
      </w:r>
      <w:r>
        <w:rPr>
          <w:sz w:val="19"/>
        </w:rPr>
        <w:t>владельцам</w:t>
      </w:r>
      <w:r>
        <w:rPr>
          <w:spacing w:val="-11"/>
          <w:sz w:val="19"/>
        </w:rPr>
        <w:t> </w:t>
      </w:r>
      <w:r>
        <w:rPr>
          <w:sz w:val="19"/>
        </w:rPr>
        <w:t>беглых</w:t>
      </w:r>
      <w:r>
        <w:rPr>
          <w:spacing w:val="-11"/>
          <w:sz w:val="19"/>
        </w:rPr>
        <w:t> </w:t>
      </w:r>
      <w:r>
        <w:rPr>
          <w:sz w:val="19"/>
        </w:rPr>
        <w:t>крестьян.</w:t>
      </w:r>
      <w:r>
        <w:rPr>
          <w:spacing w:val="-11"/>
          <w:sz w:val="19"/>
        </w:rPr>
        <w:t> </w:t>
      </w:r>
      <w:r>
        <w:rPr>
          <w:sz w:val="19"/>
        </w:rPr>
        <w:t>По</w:t>
      </w:r>
      <w:r>
        <w:rPr>
          <w:spacing w:val="-11"/>
          <w:sz w:val="19"/>
        </w:rPr>
        <w:t> </w:t>
      </w:r>
      <w:r>
        <w:rPr>
          <w:sz w:val="19"/>
        </w:rPr>
        <w:t>Соборному</w:t>
      </w:r>
      <w:r>
        <w:rPr>
          <w:spacing w:val="-11"/>
          <w:sz w:val="19"/>
        </w:rPr>
        <w:t> </w:t>
      </w:r>
      <w:r>
        <w:rPr>
          <w:sz w:val="19"/>
        </w:rPr>
        <w:t>уло- жению</w:t>
      </w:r>
      <w:r>
        <w:rPr>
          <w:spacing w:val="5"/>
          <w:sz w:val="19"/>
        </w:rPr>
        <w:t> </w:t>
      </w:r>
      <w:r>
        <w:rPr>
          <w:sz w:val="19"/>
        </w:rPr>
        <w:t>1649</w:t>
      </w:r>
      <w:r>
        <w:rPr>
          <w:spacing w:val="6"/>
          <w:sz w:val="19"/>
        </w:rPr>
        <w:t> </w:t>
      </w:r>
      <w:r>
        <w:rPr>
          <w:sz w:val="19"/>
        </w:rPr>
        <w:t>г.</w:t>
      </w:r>
      <w:r>
        <w:rPr>
          <w:spacing w:val="6"/>
          <w:sz w:val="19"/>
        </w:rPr>
        <w:t> </w:t>
      </w:r>
      <w:r>
        <w:rPr>
          <w:sz w:val="19"/>
        </w:rPr>
        <w:t>урочные</w:t>
      </w:r>
      <w:r>
        <w:rPr>
          <w:spacing w:val="6"/>
          <w:sz w:val="19"/>
        </w:rPr>
        <w:t> </w:t>
      </w:r>
      <w:r>
        <w:rPr>
          <w:sz w:val="19"/>
        </w:rPr>
        <w:t>лета</w:t>
      </w:r>
      <w:r>
        <w:rPr>
          <w:spacing w:val="6"/>
          <w:sz w:val="19"/>
        </w:rPr>
        <w:t> </w:t>
      </w:r>
      <w:r>
        <w:rPr>
          <w:sz w:val="19"/>
        </w:rPr>
        <w:t>отменялись</w:t>
      </w:r>
      <w:r>
        <w:rPr>
          <w:spacing w:val="6"/>
          <w:sz w:val="19"/>
        </w:rPr>
        <w:t> </w:t>
      </w:r>
      <w:r>
        <w:rPr>
          <w:sz w:val="19"/>
        </w:rPr>
        <w:t>и</w:t>
      </w:r>
      <w:r>
        <w:rPr>
          <w:spacing w:val="5"/>
          <w:sz w:val="19"/>
        </w:rPr>
        <w:t> </w:t>
      </w:r>
      <w:r>
        <w:rPr>
          <w:sz w:val="19"/>
        </w:rPr>
        <w:t>вводился</w:t>
      </w:r>
      <w:r>
        <w:rPr>
          <w:spacing w:val="6"/>
          <w:sz w:val="19"/>
        </w:rPr>
        <w:t> </w:t>
      </w:r>
      <w:r>
        <w:rPr>
          <w:sz w:val="19"/>
        </w:rPr>
        <w:t>бессрочный</w:t>
      </w:r>
      <w:r>
        <w:rPr>
          <w:spacing w:val="6"/>
          <w:sz w:val="19"/>
        </w:rPr>
        <w:t> </w:t>
      </w:r>
      <w:r>
        <w:rPr>
          <w:sz w:val="19"/>
        </w:rPr>
        <w:t>сыск</w:t>
      </w:r>
      <w:r>
        <w:rPr>
          <w:spacing w:val="6"/>
          <w:sz w:val="19"/>
        </w:rPr>
        <w:t> </w:t>
      </w:r>
      <w:r>
        <w:rPr>
          <w:sz w:val="19"/>
        </w:rPr>
        <w:t>беглых</w:t>
      </w:r>
      <w:r>
        <w:rPr>
          <w:spacing w:val="6"/>
          <w:sz w:val="19"/>
        </w:rPr>
        <w:t> </w:t>
      </w:r>
      <w:r>
        <w:rPr>
          <w:spacing w:val="-4"/>
          <w:sz w:val="19"/>
        </w:rPr>
        <w:t>кре-</w:t>
      </w:r>
    </w:p>
    <w:p>
      <w:pPr>
        <w:spacing w:line="206" w:lineRule="exact" w:before="0"/>
        <w:ind w:left="784" w:right="1059" w:firstLine="0"/>
        <w:jc w:val="center"/>
        <w:rPr>
          <w:sz w:val="19"/>
        </w:rPr>
      </w:pPr>
      <w:r>
        <w:rPr>
          <w:sz w:val="19"/>
        </w:rPr>
        <w:t>стьян,</w:t>
      </w:r>
      <w:r>
        <w:rPr>
          <w:spacing w:val="-12"/>
          <w:sz w:val="19"/>
        </w:rPr>
        <w:t> </w:t>
      </w:r>
      <w:r>
        <w:rPr>
          <w:sz w:val="19"/>
        </w:rPr>
        <w:t>что</w:t>
      </w:r>
      <w:r>
        <w:rPr>
          <w:spacing w:val="-12"/>
          <w:sz w:val="19"/>
        </w:rPr>
        <w:t> </w:t>
      </w:r>
      <w:r>
        <w:rPr>
          <w:sz w:val="19"/>
        </w:rPr>
        <w:t>означало</w:t>
      </w:r>
      <w:r>
        <w:rPr>
          <w:spacing w:val="-11"/>
          <w:sz w:val="19"/>
        </w:rPr>
        <w:t> </w:t>
      </w:r>
      <w:r>
        <w:rPr>
          <w:sz w:val="19"/>
        </w:rPr>
        <w:t>окончательное</w:t>
      </w:r>
      <w:r>
        <w:rPr>
          <w:spacing w:val="-12"/>
          <w:sz w:val="19"/>
        </w:rPr>
        <w:t> </w:t>
      </w:r>
      <w:r>
        <w:rPr>
          <w:sz w:val="19"/>
        </w:rPr>
        <w:t>юридическое</w:t>
      </w:r>
      <w:r>
        <w:rPr>
          <w:spacing w:val="-11"/>
          <w:sz w:val="19"/>
        </w:rPr>
        <w:t> </w:t>
      </w:r>
      <w:r>
        <w:rPr>
          <w:sz w:val="19"/>
        </w:rPr>
        <w:t>оформление</w:t>
      </w:r>
      <w:r>
        <w:rPr>
          <w:spacing w:val="-12"/>
          <w:sz w:val="19"/>
        </w:rPr>
        <w:t> </w:t>
      </w:r>
      <w:r>
        <w:rPr>
          <w:sz w:val="19"/>
        </w:rPr>
        <w:t>крепостного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права.</w:t>
      </w:r>
    </w:p>
    <w:p>
      <w:pPr>
        <w:spacing w:line="215" w:lineRule="exact" w:before="0"/>
        <w:ind w:left="703" w:right="1059" w:firstLine="0"/>
        <w:jc w:val="center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Царь</w:t>
      </w:r>
      <w:r>
        <w:rPr>
          <w:rFonts w:ascii="Book Antiqua" w:hAnsi="Book Antiqua"/>
          <w:b/>
          <w:spacing w:val="13"/>
          <w:sz w:val="19"/>
        </w:rPr>
        <w:t> </w:t>
      </w:r>
      <w:r>
        <w:rPr>
          <w:w w:val="95"/>
          <w:sz w:val="19"/>
        </w:rPr>
        <w:t>—</w:t>
      </w:r>
      <w:r>
        <w:rPr>
          <w:spacing w:val="2"/>
          <w:sz w:val="19"/>
        </w:rPr>
        <w:t> </w:t>
      </w:r>
      <w:r>
        <w:rPr>
          <w:w w:val="95"/>
          <w:sz w:val="19"/>
        </w:rPr>
        <w:t>в</w:t>
      </w:r>
      <w:r>
        <w:rPr>
          <w:spacing w:val="3"/>
          <w:sz w:val="19"/>
        </w:rPr>
        <w:t> </w:t>
      </w:r>
      <w:r>
        <w:rPr>
          <w:w w:val="95"/>
          <w:sz w:val="19"/>
        </w:rPr>
        <w:t>России</w:t>
      </w:r>
      <w:r>
        <w:rPr>
          <w:spacing w:val="2"/>
          <w:sz w:val="19"/>
        </w:rPr>
        <w:t> </w:t>
      </w:r>
      <w:r>
        <w:rPr>
          <w:w w:val="95"/>
          <w:sz w:val="19"/>
        </w:rPr>
        <w:t>в</w:t>
      </w:r>
      <w:r>
        <w:rPr>
          <w:spacing w:val="2"/>
          <w:sz w:val="19"/>
        </w:rPr>
        <w:t> </w:t>
      </w:r>
      <w:r>
        <w:rPr>
          <w:w w:val="95"/>
          <w:sz w:val="19"/>
        </w:rPr>
        <w:t>1547—1721</w:t>
      </w:r>
      <w:r>
        <w:rPr>
          <w:spacing w:val="3"/>
          <w:sz w:val="19"/>
        </w:rPr>
        <w:t> </w:t>
      </w:r>
      <w:r>
        <w:rPr>
          <w:w w:val="95"/>
          <w:sz w:val="19"/>
        </w:rPr>
        <w:t>гг.</w:t>
      </w:r>
      <w:r>
        <w:rPr>
          <w:spacing w:val="2"/>
          <w:sz w:val="19"/>
        </w:rPr>
        <w:t> </w:t>
      </w:r>
      <w:r>
        <w:rPr>
          <w:w w:val="95"/>
          <w:sz w:val="19"/>
        </w:rPr>
        <w:t>официальный</w:t>
      </w:r>
      <w:r>
        <w:rPr>
          <w:spacing w:val="2"/>
          <w:sz w:val="19"/>
        </w:rPr>
        <w:t> </w:t>
      </w:r>
      <w:r>
        <w:rPr>
          <w:w w:val="95"/>
          <w:sz w:val="19"/>
        </w:rPr>
        <w:t>титул</w:t>
      </w:r>
      <w:r>
        <w:rPr>
          <w:spacing w:val="3"/>
          <w:sz w:val="19"/>
        </w:rPr>
        <w:t> </w:t>
      </w:r>
      <w:r>
        <w:rPr>
          <w:w w:val="95"/>
          <w:sz w:val="19"/>
        </w:rPr>
        <w:t>главы</w:t>
      </w:r>
      <w:r>
        <w:rPr>
          <w:spacing w:val="2"/>
          <w:sz w:val="19"/>
        </w:rPr>
        <w:t> </w:t>
      </w:r>
      <w:r>
        <w:rPr>
          <w:spacing w:val="-2"/>
          <w:w w:val="95"/>
          <w:sz w:val="19"/>
        </w:rPr>
        <w:t>государства.</w:t>
      </w:r>
    </w:p>
    <w:p>
      <w:pPr>
        <w:spacing w:line="211" w:lineRule="auto" w:before="7"/>
        <w:ind w:left="793" w:right="792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Централиза́ция </w:t>
      </w:r>
      <w:r>
        <w:rPr>
          <w:w w:val="95"/>
          <w:sz w:val="19"/>
        </w:rPr>
        <w:t>—</w:t>
      </w:r>
      <w:r>
        <w:rPr>
          <w:spacing w:val="40"/>
          <w:sz w:val="19"/>
        </w:rPr>
        <w:t> </w:t>
      </w:r>
      <w:r>
        <w:rPr>
          <w:w w:val="95"/>
          <w:sz w:val="19"/>
        </w:rPr>
        <w:t>система управления, при которой местные учреждения </w:t>
      </w:r>
      <w:r>
        <w:rPr>
          <w:w w:val="95"/>
          <w:sz w:val="19"/>
        </w:rPr>
        <w:t>дей- </w:t>
      </w:r>
      <w:r>
        <w:rPr>
          <w:sz w:val="19"/>
        </w:rPr>
        <w:t>ствуют по непосредственным указаниям центральных.</w:t>
      </w:r>
    </w:p>
    <w:p>
      <w:pPr>
        <w:spacing w:line="218" w:lineRule="auto" w:before="4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0"/>
          <w:sz w:val="19"/>
        </w:rPr>
        <w:t>Частновладе́льческие</w:t>
      </w:r>
      <w:r>
        <w:rPr>
          <w:rFonts w:ascii="Book Antiqua" w:hAnsi="Book Antiqua"/>
          <w:b/>
          <w:w w:val="90"/>
          <w:sz w:val="19"/>
        </w:rPr>
        <w:t> (во́тчинные</w:t>
      </w:r>
      <w:r>
        <w:rPr>
          <w:rFonts w:ascii="Book Antiqua" w:hAnsi="Book Antiqua"/>
          <w:b/>
          <w:w w:val="90"/>
          <w:sz w:val="19"/>
        </w:rPr>
        <w:t> или</w:t>
      </w:r>
      <w:r>
        <w:rPr>
          <w:rFonts w:ascii="Book Antiqua" w:hAnsi="Book Antiqua"/>
          <w:b/>
          <w:w w:val="90"/>
          <w:sz w:val="19"/>
        </w:rPr>
        <w:t> поме́щичьи)</w:t>
      </w:r>
      <w:r>
        <w:rPr>
          <w:rFonts w:ascii="Book Antiqua" w:hAnsi="Book Antiqua"/>
          <w:b/>
          <w:w w:val="90"/>
          <w:sz w:val="19"/>
        </w:rPr>
        <w:t> крестья́не </w:t>
      </w:r>
      <w:r>
        <w:rPr>
          <w:w w:val="90"/>
          <w:sz w:val="19"/>
        </w:rPr>
        <w:t>— жили в </w:t>
      </w:r>
      <w:r>
        <w:rPr>
          <w:w w:val="90"/>
          <w:sz w:val="19"/>
        </w:rPr>
        <w:t>вот- </w:t>
      </w:r>
      <w:r>
        <w:rPr>
          <w:sz w:val="19"/>
        </w:rPr>
        <w:t>чинах</w:t>
      </w:r>
      <w:r>
        <w:rPr>
          <w:spacing w:val="17"/>
          <w:sz w:val="19"/>
        </w:rPr>
        <w:t> </w:t>
      </w:r>
      <w:r>
        <w:rPr>
          <w:sz w:val="19"/>
        </w:rPr>
        <w:t>или</w:t>
      </w:r>
      <w:r>
        <w:rPr>
          <w:spacing w:val="17"/>
          <w:sz w:val="19"/>
        </w:rPr>
        <w:t> </w:t>
      </w:r>
      <w:r>
        <w:rPr>
          <w:sz w:val="19"/>
        </w:rPr>
        <w:t>поместьях,</w:t>
      </w:r>
      <w:r>
        <w:rPr>
          <w:spacing w:val="17"/>
          <w:sz w:val="19"/>
        </w:rPr>
        <w:t> </w:t>
      </w:r>
      <w:r>
        <w:rPr>
          <w:sz w:val="19"/>
        </w:rPr>
        <w:t>находясь</w:t>
      </w:r>
      <w:r>
        <w:rPr>
          <w:spacing w:val="17"/>
          <w:sz w:val="19"/>
        </w:rPr>
        <w:t> </w:t>
      </w:r>
      <w:r>
        <w:rPr>
          <w:sz w:val="19"/>
        </w:rPr>
        <w:t>под</w:t>
      </w:r>
      <w:r>
        <w:rPr>
          <w:spacing w:val="17"/>
          <w:sz w:val="19"/>
        </w:rPr>
        <w:t> </w:t>
      </w:r>
      <w:r>
        <w:rPr>
          <w:sz w:val="19"/>
        </w:rPr>
        <w:t>властью</w:t>
      </w:r>
      <w:r>
        <w:rPr>
          <w:spacing w:val="17"/>
          <w:sz w:val="19"/>
        </w:rPr>
        <w:t> </w:t>
      </w:r>
      <w:r>
        <w:rPr>
          <w:sz w:val="19"/>
        </w:rPr>
        <w:t>помещика</w:t>
      </w:r>
      <w:r>
        <w:rPr>
          <w:spacing w:val="17"/>
          <w:sz w:val="19"/>
        </w:rPr>
        <w:t> </w:t>
      </w:r>
      <w:r>
        <w:rPr>
          <w:sz w:val="19"/>
        </w:rPr>
        <w:t>и</w:t>
      </w:r>
      <w:r>
        <w:rPr>
          <w:spacing w:val="17"/>
          <w:sz w:val="19"/>
        </w:rPr>
        <w:t> </w:t>
      </w:r>
      <w:r>
        <w:rPr>
          <w:sz w:val="19"/>
        </w:rPr>
        <w:t>выплачивая</w:t>
      </w:r>
      <w:r>
        <w:rPr>
          <w:spacing w:val="17"/>
          <w:sz w:val="19"/>
        </w:rPr>
        <w:t> </w:t>
      </w:r>
      <w:r>
        <w:rPr>
          <w:sz w:val="19"/>
        </w:rPr>
        <w:t>ему</w:t>
      </w:r>
      <w:r>
        <w:rPr>
          <w:spacing w:val="17"/>
          <w:sz w:val="19"/>
        </w:rPr>
        <w:t> </w:t>
      </w:r>
      <w:r>
        <w:rPr>
          <w:sz w:val="19"/>
        </w:rPr>
        <w:t>ренту, </w:t>
      </w:r>
      <w:r>
        <w:rPr>
          <w:w w:val="95"/>
          <w:sz w:val="19"/>
        </w:rPr>
        <w:t>а государству повинности. До конца XVI в. частновладельческие крестьяне пользова- </w:t>
      </w:r>
      <w:r>
        <w:rPr>
          <w:sz w:val="19"/>
        </w:rPr>
        <w:t>лись правом ухода («отказа», «выхода») от землевладельца один раз в год в Юрьев день при соблюдении определённых условий. С 1597 г. указом правительства был введён</w:t>
      </w:r>
      <w:r>
        <w:rPr>
          <w:spacing w:val="-1"/>
          <w:sz w:val="19"/>
        </w:rPr>
        <w:t> </w:t>
      </w:r>
      <w:r>
        <w:rPr>
          <w:sz w:val="19"/>
        </w:rPr>
        <w:t>пятилетний</w:t>
      </w:r>
      <w:r>
        <w:rPr>
          <w:spacing w:val="-1"/>
          <w:sz w:val="19"/>
        </w:rPr>
        <w:t> </w:t>
      </w:r>
      <w:r>
        <w:rPr>
          <w:sz w:val="19"/>
        </w:rPr>
        <w:t>срок</w:t>
      </w:r>
      <w:r>
        <w:rPr>
          <w:spacing w:val="-1"/>
          <w:sz w:val="19"/>
        </w:rPr>
        <w:t> </w:t>
      </w:r>
      <w:r>
        <w:rPr>
          <w:sz w:val="19"/>
        </w:rPr>
        <w:t>сыска</w:t>
      </w:r>
      <w:r>
        <w:rPr>
          <w:spacing w:val="-1"/>
          <w:sz w:val="19"/>
        </w:rPr>
        <w:t> </w:t>
      </w:r>
      <w:r>
        <w:rPr>
          <w:sz w:val="19"/>
        </w:rPr>
        <w:t>беглых</w:t>
      </w:r>
      <w:r>
        <w:rPr>
          <w:spacing w:val="-1"/>
          <w:sz w:val="19"/>
        </w:rPr>
        <w:t> </w:t>
      </w:r>
      <w:r>
        <w:rPr>
          <w:sz w:val="19"/>
        </w:rPr>
        <w:t>крестьян,</w:t>
      </w:r>
      <w:r>
        <w:rPr>
          <w:spacing w:val="-1"/>
          <w:sz w:val="19"/>
        </w:rPr>
        <w:t> </w:t>
      </w:r>
      <w:r>
        <w:rPr>
          <w:sz w:val="19"/>
        </w:rPr>
        <w:t>что</w:t>
      </w:r>
      <w:r>
        <w:rPr>
          <w:spacing w:val="-1"/>
          <w:sz w:val="19"/>
        </w:rPr>
        <w:t> </w:t>
      </w:r>
      <w:r>
        <w:rPr>
          <w:sz w:val="19"/>
        </w:rPr>
        <w:t>фактически</w:t>
      </w:r>
      <w:r>
        <w:rPr>
          <w:spacing w:val="-1"/>
          <w:sz w:val="19"/>
        </w:rPr>
        <w:t> </w:t>
      </w:r>
      <w:r>
        <w:rPr>
          <w:sz w:val="19"/>
        </w:rPr>
        <w:t>означало</w:t>
      </w:r>
      <w:r>
        <w:rPr>
          <w:spacing w:val="-1"/>
          <w:sz w:val="19"/>
        </w:rPr>
        <w:t> </w:t>
      </w:r>
      <w:r>
        <w:rPr>
          <w:sz w:val="19"/>
        </w:rPr>
        <w:t>жёсткое прикрепление</w:t>
      </w:r>
      <w:r>
        <w:rPr>
          <w:spacing w:val="-6"/>
          <w:sz w:val="19"/>
        </w:rPr>
        <w:t> </w:t>
      </w:r>
      <w:r>
        <w:rPr>
          <w:sz w:val="19"/>
        </w:rPr>
        <w:t>их</w:t>
      </w:r>
      <w:r>
        <w:rPr>
          <w:spacing w:val="-6"/>
          <w:sz w:val="19"/>
        </w:rPr>
        <w:t> </w:t>
      </w:r>
      <w:r>
        <w:rPr>
          <w:sz w:val="19"/>
        </w:rPr>
        <w:t>к</w:t>
      </w:r>
      <w:r>
        <w:rPr>
          <w:spacing w:val="-6"/>
          <w:sz w:val="19"/>
        </w:rPr>
        <w:t> </w:t>
      </w:r>
      <w:r>
        <w:rPr>
          <w:sz w:val="19"/>
        </w:rPr>
        <w:t>земле</w:t>
      </w:r>
      <w:r>
        <w:rPr>
          <w:spacing w:val="-6"/>
          <w:sz w:val="19"/>
        </w:rPr>
        <w:t> </w:t>
      </w:r>
      <w:r>
        <w:rPr>
          <w:sz w:val="19"/>
        </w:rPr>
        <w:t>владельца.</w:t>
      </w:r>
      <w:r>
        <w:rPr>
          <w:spacing w:val="-6"/>
          <w:sz w:val="19"/>
        </w:rPr>
        <w:t> </w:t>
      </w:r>
      <w:r>
        <w:rPr>
          <w:sz w:val="19"/>
        </w:rPr>
        <w:t>Соборным</w:t>
      </w:r>
      <w:r>
        <w:rPr>
          <w:spacing w:val="-6"/>
          <w:sz w:val="19"/>
        </w:rPr>
        <w:t> </w:t>
      </w:r>
      <w:r>
        <w:rPr>
          <w:sz w:val="19"/>
        </w:rPr>
        <w:t>уложением</w:t>
      </w:r>
      <w:r>
        <w:rPr>
          <w:spacing w:val="-6"/>
          <w:sz w:val="19"/>
        </w:rPr>
        <w:t> </w:t>
      </w:r>
      <w:r>
        <w:rPr>
          <w:sz w:val="19"/>
        </w:rPr>
        <w:t>1649</w:t>
      </w:r>
      <w:r>
        <w:rPr>
          <w:spacing w:val="-6"/>
          <w:sz w:val="19"/>
        </w:rPr>
        <w:t> </w:t>
      </w:r>
      <w:r>
        <w:rPr>
          <w:sz w:val="19"/>
        </w:rPr>
        <w:t>г.</w:t>
      </w:r>
      <w:r>
        <w:rPr>
          <w:spacing w:val="-6"/>
          <w:sz w:val="19"/>
        </w:rPr>
        <w:t> </w:t>
      </w:r>
      <w:r>
        <w:rPr>
          <w:sz w:val="19"/>
        </w:rPr>
        <w:t>был</w:t>
      </w:r>
      <w:r>
        <w:rPr>
          <w:spacing w:val="-6"/>
          <w:sz w:val="19"/>
        </w:rPr>
        <w:t> </w:t>
      </w:r>
      <w:r>
        <w:rPr>
          <w:sz w:val="19"/>
        </w:rPr>
        <w:t>введён</w:t>
      </w:r>
      <w:r>
        <w:rPr>
          <w:spacing w:val="-6"/>
          <w:sz w:val="19"/>
        </w:rPr>
        <w:t> </w:t>
      </w:r>
      <w:r>
        <w:rPr>
          <w:sz w:val="19"/>
        </w:rPr>
        <w:t>бес- срочный сыск беглых крестьян.</w:t>
      </w:r>
    </w:p>
    <w:p>
      <w:pPr>
        <w:spacing w:line="218" w:lineRule="auto" w:before="7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Черносо́шные</w:t>
      </w:r>
      <w:r>
        <w:rPr>
          <w:rFonts w:ascii="Book Antiqua" w:hAnsi="Book Antiqua"/>
          <w:b/>
          <w:spacing w:val="-10"/>
          <w:w w:val="95"/>
          <w:sz w:val="19"/>
        </w:rPr>
        <w:t> </w:t>
      </w:r>
      <w:r>
        <w:rPr>
          <w:rFonts w:ascii="Book Antiqua" w:hAnsi="Book Antiqua"/>
          <w:b/>
          <w:w w:val="95"/>
          <w:sz w:val="19"/>
        </w:rPr>
        <w:t>крестья́не</w:t>
      </w:r>
      <w:r>
        <w:rPr>
          <w:rFonts w:ascii="Book Antiqua" w:hAnsi="Book Antiqua"/>
          <w:b/>
          <w:spacing w:val="18"/>
          <w:sz w:val="19"/>
        </w:rPr>
        <w:t> </w:t>
      </w:r>
      <w:r>
        <w:rPr>
          <w:w w:val="95"/>
          <w:sz w:val="19"/>
        </w:rPr>
        <w:t>—</w:t>
      </w:r>
      <w:r>
        <w:rPr>
          <w:spacing w:val="-10"/>
          <w:w w:val="95"/>
          <w:sz w:val="19"/>
        </w:rPr>
        <w:t> </w:t>
      </w:r>
      <w:r>
        <w:rPr>
          <w:w w:val="95"/>
          <w:sz w:val="19"/>
        </w:rPr>
        <w:t>лично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свободные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крестьяне,</w:t>
      </w:r>
      <w:r>
        <w:rPr>
          <w:spacing w:val="-10"/>
          <w:w w:val="95"/>
          <w:sz w:val="19"/>
        </w:rPr>
        <w:t> </w:t>
      </w:r>
      <w:r>
        <w:rPr>
          <w:w w:val="95"/>
          <w:sz w:val="19"/>
        </w:rPr>
        <w:t>жившие</w:t>
      </w:r>
      <w:r>
        <w:rPr>
          <w:spacing w:val="-11"/>
          <w:w w:val="95"/>
          <w:sz w:val="19"/>
        </w:rPr>
        <w:t> </w:t>
      </w:r>
      <w:r>
        <w:rPr>
          <w:w w:val="95"/>
          <w:sz w:val="19"/>
        </w:rPr>
        <w:t>на</w:t>
      </w:r>
      <w:r>
        <w:rPr>
          <w:spacing w:val="-10"/>
          <w:w w:val="95"/>
          <w:sz w:val="19"/>
        </w:rPr>
        <w:t> </w:t>
      </w:r>
      <w:r>
        <w:rPr>
          <w:w w:val="95"/>
          <w:sz w:val="19"/>
        </w:rPr>
        <w:t>общинных </w:t>
      </w:r>
      <w:r>
        <w:rPr>
          <w:sz w:val="19"/>
        </w:rPr>
        <w:t>землях.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XVII</w:t>
      </w:r>
      <w:r>
        <w:rPr>
          <w:spacing w:val="-4"/>
          <w:sz w:val="19"/>
        </w:rPr>
        <w:t> </w:t>
      </w:r>
      <w:r>
        <w:rPr>
          <w:sz w:val="19"/>
        </w:rPr>
        <w:t>в.</w:t>
      </w:r>
      <w:r>
        <w:rPr>
          <w:spacing w:val="-4"/>
          <w:sz w:val="19"/>
        </w:rPr>
        <w:t> </w:t>
      </w:r>
      <w:r>
        <w:rPr>
          <w:sz w:val="19"/>
        </w:rPr>
        <w:t>жили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основном</w:t>
      </w:r>
      <w:r>
        <w:rPr>
          <w:spacing w:val="-4"/>
          <w:sz w:val="19"/>
        </w:rPr>
        <w:t> </w:t>
      </w:r>
      <w:r>
        <w:rPr>
          <w:sz w:val="19"/>
        </w:rPr>
        <w:t>в</w:t>
      </w:r>
      <w:r>
        <w:rPr>
          <w:spacing w:val="-4"/>
          <w:sz w:val="19"/>
        </w:rPr>
        <w:t> </w:t>
      </w:r>
      <w:r>
        <w:rPr>
          <w:sz w:val="19"/>
        </w:rPr>
        <w:t>Поморье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Сибири.</w:t>
      </w:r>
      <w:r>
        <w:rPr>
          <w:spacing w:val="-4"/>
          <w:sz w:val="19"/>
        </w:rPr>
        <w:t> </w:t>
      </w:r>
      <w:r>
        <w:rPr>
          <w:sz w:val="19"/>
        </w:rPr>
        <w:t>Они</w:t>
      </w:r>
      <w:r>
        <w:rPr>
          <w:spacing w:val="-4"/>
          <w:sz w:val="19"/>
        </w:rPr>
        <w:t> </w:t>
      </w:r>
      <w:r>
        <w:rPr>
          <w:sz w:val="19"/>
        </w:rPr>
        <w:t>платили</w:t>
      </w:r>
      <w:r>
        <w:rPr>
          <w:spacing w:val="-4"/>
          <w:sz w:val="19"/>
        </w:rPr>
        <w:t> </w:t>
      </w:r>
      <w:r>
        <w:rPr>
          <w:sz w:val="19"/>
        </w:rPr>
        <w:t>налоги</w:t>
      </w:r>
      <w:r>
        <w:rPr>
          <w:spacing w:val="-4"/>
          <w:sz w:val="19"/>
        </w:rPr>
        <w:t> </w:t>
      </w:r>
      <w:r>
        <w:rPr>
          <w:sz w:val="19"/>
        </w:rPr>
        <w:t>госу- </w:t>
      </w:r>
      <w:r>
        <w:rPr>
          <w:spacing w:val="-2"/>
          <w:sz w:val="19"/>
        </w:rPr>
        <w:t>дарству.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Могли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передавать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свои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участки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по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наследству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с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тем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условием,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чтобы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владе- </w:t>
      </w:r>
      <w:r>
        <w:rPr>
          <w:sz w:val="19"/>
        </w:rPr>
        <w:t>лец</w:t>
      </w:r>
      <w:r>
        <w:rPr>
          <w:spacing w:val="-14"/>
          <w:sz w:val="19"/>
        </w:rPr>
        <w:t> </w:t>
      </w:r>
      <w:r>
        <w:rPr>
          <w:sz w:val="19"/>
        </w:rPr>
        <w:t>исполнял</w:t>
      </w:r>
      <w:r>
        <w:rPr>
          <w:spacing w:val="-13"/>
          <w:sz w:val="19"/>
        </w:rPr>
        <w:t> </w:t>
      </w:r>
      <w:r>
        <w:rPr>
          <w:sz w:val="19"/>
        </w:rPr>
        <w:t>тягло.</w:t>
      </w:r>
      <w:r>
        <w:rPr>
          <w:spacing w:val="-13"/>
          <w:sz w:val="19"/>
        </w:rPr>
        <w:t> </w:t>
      </w:r>
      <w:r>
        <w:rPr>
          <w:sz w:val="19"/>
        </w:rPr>
        <w:t>Сообща</w:t>
      </w:r>
      <w:r>
        <w:rPr>
          <w:spacing w:val="-13"/>
          <w:sz w:val="19"/>
        </w:rPr>
        <w:t> </w:t>
      </w:r>
      <w:r>
        <w:rPr>
          <w:sz w:val="19"/>
        </w:rPr>
        <w:t>владели</w:t>
      </w:r>
      <w:r>
        <w:rPr>
          <w:spacing w:val="-13"/>
          <w:sz w:val="19"/>
        </w:rPr>
        <w:t> </w:t>
      </w:r>
      <w:r>
        <w:rPr>
          <w:sz w:val="19"/>
        </w:rPr>
        <w:t>реками,</w:t>
      </w:r>
      <w:r>
        <w:rPr>
          <w:spacing w:val="-14"/>
          <w:sz w:val="19"/>
        </w:rPr>
        <w:t> </w:t>
      </w:r>
      <w:r>
        <w:rPr>
          <w:sz w:val="19"/>
        </w:rPr>
        <w:t>пастбищами,</w:t>
      </w:r>
      <w:r>
        <w:rPr>
          <w:spacing w:val="-13"/>
          <w:sz w:val="19"/>
        </w:rPr>
        <w:t> </w:t>
      </w:r>
      <w:r>
        <w:rPr>
          <w:sz w:val="19"/>
        </w:rPr>
        <w:t>лесами.</w:t>
      </w:r>
      <w:r>
        <w:rPr>
          <w:spacing w:val="-13"/>
          <w:sz w:val="19"/>
        </w:rPr>
        <w:t> </w:t>
      </w:r>
      <w:r>
        <w:rPr>
          <w:sz w:val="19"/>
        </w:rPr>
        <w:t>Были</w:t>
      </w:r>
      <w:r>
        <w:rPr>
          <w:spacing w:val="-13"/>
          <w:sz w:val="19"/>
        </w:rPr>
        <w:t> </w:t>
      </w:r>
      <w:r>
        <w:rPr>
          <w:sz w:val="19"/>
        </w:rPr>
        <w:t>организо- ваны в общины. Тесно связаны с местными посадами.</w:t>
      </w:r>
    </w:p>
    <w:p>
      <w:pPr>
        <w:spacing w:line="218" w:lineRule="auto" w:before="1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pacing w:val="-2"/>
          <w:sz w:val="19"/>
        </w:rPr>
        <w:t>Шатро́вый стиль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утвердившийся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в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русской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архитектуре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стиль,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одним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из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ос- </w:t>
      </w:r>
      <w:r>
        <w:rPr>
          <w:sz w:val="19"/>
        </w:rPr>
        <w:t>новных</w:t>
      </w:r>
      <w:r>
        <w:rPr>
          <w:spacing w:val="-6"/>
          <w:sz w:val="19"/>
        </w:rPr>
        <w:t> </w:t>
      </w:r>
      <w:r>
        <w:rPr>
          <w:sz w:val="19"/>
        </w:rPr>
        <w:t>элементов</w:t>
      </w:r>
      <w:r>
        <w:rPr>
          <w:spacing w:val="-6"/>
          <w:sz w:val="19"/>
        </w:rPr>
        <w:t> </w:t>
      </w:r>
      <w:r>
        <w:rPr>
          <w:sz w:val="19"/>
        </w:rPr>
        <w:t>которого</w:t>
      </w:r>
      <w:r>
        <w:rPr>
          <w:spacing w:val="-6"/>
          <w:sz w:val="19"/>
        </w:rPr>
        <w:t> </w:t>
      </w:r>
      <w:r>
        <w:rPr>
          <w:sz w:val="19"/>
        </w:rPr>
        <w:t>стал</w:t>
      </w:r>
      <w:r>
        <w:rPr>
          <w:spacing w:val="-6"/>
          <w:sz w:val="19"/>
        </w:rPr>
        <w:t> </w:t>
      </w:r>
      <w:r>
        <w:rPr>
          <w:sz w:val="19"/>
        </w:rPr>
        <w:t>шатёр</w:t>
      </w:r>
      <w:r>
        <w:rPr>
          <w:spacing w:val="-6"/>
          <w:sz w:val="19"/>
        </w:rPr>
        <w:t> </w:t>
      </w:r>
      <w:r>
        <w:rPr>
          <w:sz w:val="19"/>
        </w:rPr>
        <w:t>—</w:t>
      </w:r>
      <w:r>
        <w:rPr>
          <w:spacing w:val="-6"/>
          <w:sz w:val="19"/>
        </w:rPr>
        <w:t> </w:t>
      </w:r>
      <w:r>
        <w:rPr>
          <w:sz w:val="19"/>
        </w:rPr>
        <w:t>покрытие</w:t>
      </w:r>
      <w:r>
        <w:rPr>
          <w:spacing w:val="-6"/>
          <w:sz w:val="19"/>
        </w:rPr>
        <w:t> </w:t>
      </w:r>
      <w:r>
        <w:rPr>
          <w:sz w:val="19"/>
        </w:rPr>
        <w:t>в</w:t>
      </w:r>
      <w:r>
        <w:rPr>
          <w:spacing w:val="-6"/>
          <w:sz w:val="19"/>
        </w:rPr>
        <w:t> </w:t>
      </w:r>
      <w:r>
        <w:rPr>
          <w:sz w:val="19"/>
        </w:rPr>
        <w:t>форме</w:t>
      </w:r>
      <w:r>
        <w:rPr>
          <w:spacing w:val="-6"/>
          <w:sz w:val="19"/>
        </w:rPr>
        <w:t> </w:t>
      </w:r>
      <w:r>
        <w:rPr>
          <w:sz w:val="19"/>
        </w:rPr>
        <w:t>высокой</w:t>
      </w:r>
      <w:r>
        <w:rPr>
          <w:spacing w:val="-6"/>
          <w:sz w:val="19"/>
        </w:rPr>
        <w:t> </w:t>
      </w:r>
      <w:r>
        <w:rPr>
          <w:sz w:val="19"/>
        </w:rPr>
        <w:t>четырёхгран- ной</w:t>
      </w:r>
      <w:r>
        <w:rPr>
          <w:spacing w:val="-14"/>
          <w:sz w:val="19"/>
        </w:rPr>
        <w:t> </w:t>
      </w:r>
      <w:r>
        <w:rPr>
          <w:sz w:val="19"/>
        </w:rPr>
        <w:t>или</w:t>
      </w:r>
      <w:r>
        <w:rPr>
          <w:spacing w:val="-13"/>
          <w:sz w:val="19"/>
        </w:rPr>
        <w:t> </w:t>
      </w:r>
      <w:r>
        <w:rPr>
          <w:sz w:val="19"/>
        </w:rPr>
        <w:t>многогранной</w:t>
      </w:r>
      <w:r>
        <w:rPr>
          <w:spacing w:val="-13"/>
          <w:sz w:val="19"/>
        </w:rPr>
        <w:t> </w:t>
      </w:r>
      <w:r>
        <w:rPr>
          <w:sz w:val="19"/>
        </w:rPr>
        <w:t>пирамиды.</w:t>
      </w:r>
      <w:r>
        <w:rPr>
          <w:spacing w:val="-13"/>
          <w:sz w:val="19"/>
        </w:rPr>
        <w:t> </w:t>
      </w:r>
      <w:r>
        <w:rPr>
          <w:sz w:val="19"/>
        </w:rPr>
        <w:t>В</w:t>
      </w:r>
      <w:r>
        <w:rPr>
          <w:spacing w:val="-13"/>
          <w:sz w:val="19"/>
        </w:rPr>
        <w:t> </w:t>
      </w:r>
      <w:r>
        <w:rPr>
          <w:sz w:val="19"/>
        </w:rPr>
        <w:t>русском</w:t>
      </w:r>
      <w:r>
        <w:rPr>
          <w:spacing w:val="-14"/>
          <w:sz w:val="19"/>
        </w:rPr>
        <w:t> </w:t>
      </w:r>
      <w:r>
        <w:rPr>
          <w:sz w:val="19"/>
        </w:rPr>
        <w:t>деревянном</w:t>
      </w:r>
      <w:r>
        <w:rPr>
          <w:spacing w:val="-13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каменном</w:t>
      </w:r>
      <w:r>
        <w:rPr>
          <w:spacing w:val="-13"/>
          <w:sz w:val="19"/>
        </w:rPr>
        <w:t> </w:t>
      </w:r>
      <w:r>
        <w:rPr>
          <w:sz w:val="19"/>
        </w:rPr>
        <w:t>зодчестве</w:t>
      </w:r>
      <w:r>
        <w:rPr>
          <w:spacing w:val="-13"/>
          <w:sz w:val="19"/>
        </w:rPr>
        <w:t> </w:t>
      </w:r>
      <w:r>
        <w:rPr>
          <w:sz w:val="19"/>
        </w:rPr>
        <w:t>был распространён в XVI—XVII вв.</w:t>
      </w:r>
    </w:p>
    <w:p>
      <w:pPr>
        <w:spacing w:line="216" w:lineRule="auto" w:before="1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w w:val="95"/>
          <w:sz w:val="19"/>
        </w:rPr>
        <w:t>Я́рмарки</w:t>
      </w:r>
      <w:r>
        <w:rPr>
          <w:rFonts w:ascii="Book Antiqua" w:hAnsi="Book Antiqua"/>
          <w:b/>
          <w:w w:val="95"/>
          <w:sz w:val="19"/>
        </w:rPr>
        <w:t> </w:t>
      </w:r>
      <w:r>
        <w:rPr>
          <w:w w:val="95"/>
          <w:sz w:val="19"/>
        </w:rPr>
        <w:t>— регулярные торги; рынки, которые собирались в определённом </w:t>
      </w:r>
      <w:r>
        <w:rPr>
          <w:w w:val="95"/>
          <w:sz w:val="19"/>
        </w:rPr>
        <w:t>ме- </w:t>
      </w:r>
      <w:r>
        <w:rPr>
          <w:sz w:val="19"/>
        </w:rPr>
        <w:t>сте</w:t>
      </w:r>
      <w:r>
        <w:rPr>
          <w:spacing w:val="-10"/>
          <w:sz w:val="19"/>
        </w:rPr>
        <w:t> </w:t>
      </w:r>
      <w:r>
        <w:rPr>
          <w:sz w:val="19"/>
        </w:rPr>
        <w:t>и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определённое</w:t>
      </w:r>
      <w:r>
        <w:rPr>
          <w:spacing w:val="-10"/>
          <w:sz w:val="19"/>
        </w:rPr>
        <w:t> </w:t>
      </w:r>
      <w:r>
        <w:rPr>
          <w:sz w:val="19"/>
        </w:rPr>
        <w:t>время.</w:t>
      </w:r>
      <w:r>
        <w:rPr>
          <w:spacing w:val="-10"/>
          <w:sz w:val="19"/>
        </w:rPr>
        <w:t> </w:t>
      </w:r>
      <w:r>
        <w:rPr>
          <w:sz w:val="19"/>
        </w:rPr>
        <w:t>На</w:t>
      </w:r>
      <w:r>
        <w:rPr>
          <w:spacing w:val="-10"/>
          <w:sz w:val="19"/>
        </w:rPr>
        <w:t> </w:t>
      </w:r>
      <w:r>
        <w:rPr>
          <w:sz w:val="19"/>
        </w:rPr>
        <w:t>Руси</w:t>
      </w:r>
      <w:r>
        <w:rPr>
          <w:spacing w:val="-10"/>
          <w:sz w:val="19"/>
        </w:rPr>
        <w:t> </w:t>
      </w:r>
      <w:r>
        <w:rPr>
          <w:sz w:val="19"/>
        </w:rPr>
        <w:t>появились</w:t>
      </w:r>
      <w:r>
        <w:rPr>
          <w:spacing w:val="-10"/>
          <w:sz w:val="19"/>
        </w:rPr>
        <w:t> </w:t>
      </w:r>
      <w:r>
        <w:rPr>
          <w:sz w:val="19"/>
        </w:rPr>
        <w:t>в</w:t>
      </w:r>
      <w:r>
        <w:rPr>
          <w:spacing w:val="-10"/>
          <w:sz w:val="19"/>
        </w:rPr>
        <w:t> </w:t>
      </w:r>
      <w:r>
        <w:rPr>
          <w:sz w:val="19"/>
        </w:rPr>
        <w:t>XII</w:t>
      </w:r>
      <w:r>
        <w:rPr>
          <w:spacing w:val="-10"/>
          <w:sz w:val="19"/>
        </w:rPr>
        <w:t> </w:t>
      </w:r>
      <w:r>
        <w:rPr>
          <w:sz w:val="19"/>
        </w:rPr>
        <w:t>в.</w:t>
      </w:r>
      <w:r>
        <w:rPr>
          <w:spacing w:val="-10"/>
          <w:sz w:val="19"/>
        </w:rPr>
        <w:t> </w:t>
      </w:r>
      <w:r>
        <w:rPr>
          <w:sz w:val="19"/>
        </w:rPr>
        <w:t>Особенно</w:t>
      </w:r>
      <w:r>
        <w:rPr>
          <w:spacing w:val="-10"/>
          <w:sz w:val="19"/>
        </w:rPr>
        <w:t> </w:t>
      </w:r>
      <w:r>
        <w:rPr>
          <w:sz w:val="19"/>
        </w:rPr>
        <w:t>большое</w:t>
      </w:r>
      <w:r>
        <w:rPr>
          <w:spacing w:val="-10"/>
          <w:sz w:val="19"/>
        </w:rPr>
        <w:t> </w:t>
      </w:r>
      <w:r>
        <w:rPr>
          <w:sz w:val="19"/>
        </w:rPr>
        <w:t>развитие получили в XVII в., когда в стране начал формироваться всероссийский рынок.</w:t>
      </w:r>
    </w:p>
    <w:p>
      <w:pPr>
        <w:spacing w:line="211" w:lineRule="auto" w:before="7"/>
        <w:ind w:left="793" w:right="791" w:firstLine="340"/>
        <w:jc w:val="both"/>
        <w:rPr>
          <w:sz w:val="19"/>
        </w:rPr>
      </w:pPr>
      <w:r>
        <w:rPr>
          <w:rFonts w:ascii="Book Antiqua" w:hAnsi="Book Antiqua"/>
          <w:b/>
          <w:sz w:val="19"/>
        </w:rPr>
        <w:t>Яса́к</w:t>
      </w:r>
      <w:r>
        <w:rPr>
          <w:rFonts w:ascii="Book Antiqua" w:hAnsi="Book Antiqua"/>
          <w:b/>
          <w:spacing w:val="-12"/>
          <w:sz w:val="19"/>
        </w:rPr>
        <w:t> </w:t>
      </w:r>
      <w:r>
        <w:rPr>
          <w:sz w:val="19"/>
        </w:rPr>
        <w:t>—</w:t>
      </w:r>
      <w:r>
        <w:rPr>
          <w:spacing w:val="-14"/>
          <w:sz w:val="19"/>
        </w:rPr>
        <w:t> </w:t>
      </w:r>
      <w:r>
        <w:rPr>
          <w:sz w:val="19"/>
        </w:rPr>
        <w:t>подать,</w:t>
      </w:r>
      <w:r>
        <w:rPr>
          <w:spacing w:val="-13"/>
          <w:sz w:val="19"/>
        </w:rPr>
        <w:t> </w:t>
      </w:r>
      <w:r>
        <w:rPr>
          <w:sz w:val="19"/>
        </w:rPr>
        <w:t>взимаемая</w:t>
      </w:r>
      <w:r>
        <w:rPr>
          <w:spacing w:val="-13"/>
          <w:sz w:val="19"/>
        </w:rPr>
        <w:t> </w:t>
      </w:r>
      <w:r>
        <w:rPr>
          <w:sz w:val="19"/>
        </w:rPr>
        <w:t>с</w:t>
      </w:r>
      <w:r>
        <w:rPr>
          <w:spacing w:val="-13"/>
          <w:sz w:val="19"/>
        </w:rPr>
        <w:t> </w:t>
      </w:r>
      <w:r>
        <w:rPr>
          <w:sz w:val="19"/>
        </w:rPr>
        <w:t>народов</w:t>
      </w:r>
      <w:r>
        <w:rPr>
          <w:spacing w:val="-13"/>
          <w:sz w:val="19"/>
        </w:rPr>
        <w:t> </w:t>
      </w:r>
      <w:r>
        <w:rPr>
          <w:sz w:val="19"/>
        </w:rPr>
        <w:t>Сибири</w:t>
      </w:r>
      <w:r>
        <w:rPr>
          <w:spacing w:val="-14"/>
          <w:sz w:val="19"/>
        </w:rPr>
        <w:t> </w:t>
      </w:r>
      <w:r>
        <w:rPr>
          <w:sz w:val="19"/>
        </w:rPr>
        <w:t>и</w:t>
      </w:r>
      <w:r>
        <w:rPr>
          <w:spacing w:val="-13"/>
          <w:sz w:val="19"/>
        </w:rPr>
        <w:t> </w:t>
      </w:r>
      <w:r>
        <w:rPr>
          <w:sz w:val="19"/>
        </w:rPr>
        <w:t>Севера</w:t>
      </w:r>
      <w:r>
        <w:rPr>
          <w:spacing w:val="-13"/>
          <w:sz w:val="19"/>
        </w:rPr>
        <w:t> </w:t>
      </w:r>
      <w:r>
        <w:rPr>
          <w:sz w:val="19"/>
        </w:rPr>
        <w:t>преимущественно</w:t>
      </w:r>
      <w:r>
        <w:rPr>
          <w:spacing w:val="-13"/>
          <w:sz w:val="19"/>
        </w:rPr>
        <w:t> </w:t>
      </w:r>
      <w:r>
        <w:rPr>
          <w:sz w:val="19"/>
        </w:rPr>
        <w:t>пуш- </w:t>
      </w:r>
      <w:r>
        <w:rPr>
          <w:spacing w:val="-2"/>
          <w:sz w:val="19"/>
        </w:rPr>
        <w:t>ниной.</w:t>
      </w:r>
    </w:p>
    <w:p>
      <w:pPr>
        <w:spacing w:after="0" w:line="211" w:lineRule="auto"/>
        <w:jc w:val="both"/>
        <w:rPr>
          <w:sz w:val="19"/>
        </w:rPr>
        <w:sectPr>
          <w:pgSz w:w="9190" w:h="12020"/>
          <w:pgMar w:header="0" w:footer="0" w:top="740" w:bottom="280" w:left="0" w:right="0"/>
        </w:sectPr>
      </w:pPr>
    </w:p>
    <w:p>
      <w:pPr>
        <w:pStyle w:val="BodyText"/>
        <w:spacing w:before="1"/>
        <w:rPr>
          <w:sz w:val="9"/>
        </w:rPr>
      </w:pPr>
    </w:p>
    <w:p>
      <w:pPr>
        <w:pStyle w:val="Heading5"/>
        <w:ind w:left="784" w:right="885"/>
        <w:jc w:val="center"/>
      </w:pPr>
      <w:r>
        <w:rPr>
          <w:color w:val="DB413F"/>
          <w:w w:val="75"/>
        </w:rPr>
        <w:t>ОСНОВНЫЕ</w:t>
      </w:r>
      <w:r>
        <w:rPr>
          <w:color w:val="DB413F"/>
          <w:spacing w:val="39"/>
        </w:rPr>
        <w:t> </w:t>
      </w:r>
      <w:r>
        <w:rPr>
          <w:color w:val="DB413F"/>
          <w:w w:val="75"/>
        </w:rPr>
        <w:t>СОБЫТИЯ</w:t>
      </w:r>
      <w:r>
        <w:rPr>
          <w:color w:val="DB413F"/>
          <w:spacing w:val="39"/>
        </w:rPr>
        <w:t> </w:t>
      </w:r>
      <w:r>
        <w:rPr>
          <w:color w:val="DB413F"/>
          <w:w w:val="75"/>
        </w:rPr>
        <w:t>ИСТОРИИ</w:t>
      </w:r>
      <w:r>
        <w:rPr>
          <w:color w:val="DB413F"/>
          <w:spacing w:val="39"/>
        </w:rPr>
        <w:t> </w:t>
      </w:r>
      <w:r>
        <w:rPr>
          <w:color w:val="DB413F"/>
          <w:w w:val="75"/>
        </w:rPr>
        <w:t>РОССИИ</w:t>
      </w:r>
      <w:r>
        <w:rPr>
          <w:color w:val="DB413F"/>
          <w:spacing w:val="40"/>
        </w:rPr>
        <w:t> </w:t>
      </w:r>
      <w:r>
        <w:rPr>
          <w:color w:val="DB413F"/>
          <w:w w:val="75"/>
        </w:rPr>
        <w:t>1533</w:t>
      </w:r>
      <w:r>
        <w:rPr>
          <w:color w:val="DB413F"/>
          <w:spacing w:val="36"/>
        </w:rPr>
        <w:t> </w:t>
      </w:r>
      <w:r>
        <w:rPr>
          <w:color w:val="DB413F"/>
          <w:w w:val="75"/>
        </w:rPr>
        <w:t>—</w:t>
      </w:r>
      <w:r>
        <w:rPr>
          <w:color w:val="DB413F"/>
          <w:spacing w:val="37"/>
        </w:rPr>
        <w:t> </w:t>
      </w:r>
      <w:r>
        <w:rPr>
          <w:color w:val="DB413F"/>
          <w:w w:val="75"/>
        </w:rPr>
        <w:t>КОНЦА</w:t>
      </w:r>
      <w:r>
        <w:rPr>
          <w:color w:val="DB413F"/>
          <w:spacing w:val="39"/>
        </w:rPr>
        <w:t> </w:t>
      </w:r>
      <w:r>
        <w:rPr>
          <w:color w:val="DB413F"/>
          <w:w w:val="75"/>
        </w:rPr>
        <w:t>XVII</w:t>
      </w:r>
      <w:r>
        <w:rPr>
          <w:color w:val="DB413F"/>
          <w:spacing w:val="38"/>
        </w:rPr>
        <w:t> </w:t>
      </w:r>
      <w:r>
        <w:rPr>
          <w:color w:val="DB413F"/>
          <w:spacing w:val="-5"/>
          <w:w w:val="75"/>
        </w:rPr>
        <w:t>в.</w:t>
      </w:r>
    </w:p>
    <w:p>
      <w:pPr>
        <w:spacing w:line="211" w:lineRule="auto" w:before="156"/>
        <w:ind w:left="793" w:right="3147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1533–1584 гг. </w:t>
      </w:r>
      <w:r>
        <w:rPr>
          <w:w w:val="105"/>
          <w:sz w:val="19"/>
        </w:rPr>
        <w:t>— правление Ивана IV Грозного </w:t>
      </w:r>
      <w:r>
        <w:rPr>
          <w:rFonts w:ascii="Book Antiqua" w:hAnsi="Book Antiqua"/>
          <w:b/>
          <w:w w:val="105"/>
          <w:sz w:val="19"/>
        </w:rPr>
        <w:t>1533–1538</w:t>
      </w:r>
      <w:r>
        <w:rPr>
          <w:rFonts w:ascii="Book Antiqua" w:hAnsi="Book Antiqua"/>
          <w:b/>
          <w:spacing w:val="-5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-10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регентство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и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реформы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Елены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Глинской </w:t>
      </w:r>
      <w:r>
        <w:rPr>
          <w:rFonts w:ascii="Book Antiqua" w:hAnsi="Book Antiqua"/>
          <w:b/>
          <w:w w:val="105"/>
          <w:sz w:val="19"/>
        </w:rPr>
        <w:t>1538–1547 гг. </w:t>
      </w:r>
      <w:r>
        <w:rPr>
          <w:w w:val="105"/>
          <w:sz w:val="19"/>
        </w:rPr>
        <w:t>— боярское правление</w:t>
      </w:r>
    </w:p>
    <w:p>
      <w:pPr>
        <w:spacing w:line="201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1547</w:t>
      </w:r>
      <w:r>
        <w:rPr>
          <w:rFonts w:ascii="Book Antiqua" w:hAnsi="Book Antiqua"/>
          <w:b/>
          <w:spacing w:val="19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12"/>
          <w:sz w:val="19"/>
        </w:rPr>
        <w:t> </w:t>
      </w:r>
      <w:r>
        <w:rPr>
          <w:sz w:val="19"/>
        </w:rPr>
        <w:t>—</w:t>
      </w:r>
      <w:r>
        <w:rPr>
          <w:spacing w:val="7"/>
          <w:sz w:val="19"/>
        </w:rPr>
        <w:t> </w:t>
      </w:r>
      <w:r>
        <w:rPr>
          <w:sz w:val="19"/>
        </w:rPr>
        <w:t>принятие</w:t>
      </w:r>
      <w:r>
        <w:rPr>
          <w:spacing w:val="6"/>
          <w:sz w:val="19"/>
        </w:rPr>
        <w:t> </w:t>
      </w:r>
      <w:r>
        <w:rPr>
          <w:sz w:val="19"/>
        </w:rPr>
        <w:t>Иваном</w:t>
      </w:r>
      <w:r>
        <w:rPr>
          <w:spacing w:val="6"/>
          <w:sz w:val="19"/>
        </w:rPr>
        <w:t> </w:t>
      </w:r>
      <w:r>
        <w:rPr>
          <w:sz w:val="19"/>
        </w:rPr>
        <w:t>IV</w:t>
      </w:r>
      <w:r>
        <w:rPr>
          <w:spacing w:val="6"/>
          <w:sz w:val="19"/>
        </w:rPr>
        <w:t> </w:t>
      </w:r>
      <w:r>
        <w:rPr>
          <w:sz w:val="19"/>
        </w:rPr>
        <w:t>царского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титула</w:t>
      </w:r>
    </w:p>
    <w:p>
      <w:pPr>
        <w:spacing w:line="211" w:lineRule="auto" w:before="8"/>
        <w:ind w:left="793" w:right="791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1549</w:t>
      </w:r>
      <w:r>
        <w:rPr>
          <w:rFonts w:ascii="Book Antiqua" w:hAnsi="Book Antiqua"/>
          <w:b/>
          <w:spacing w:val="30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21"/>
          <w:sz w:val="19"/>
        </w:rPr>
        <w:t> </w:t>
      </w:r>
      <w:r>
        <w:rPr>
          <w:sz w:val="19"/>
        </w:rPr>
        <w:t>—</w:t>
      </w:r>
      <w:r>
        <w:rPr>
          <w:spacing w:val="15"/>
          <w:sz w:val="19"/>
        </w:rPr>
        <w:t> </w:t>
      </w:r>
      <w:r>
        <w:rPr>
          <w:sz w:val="19"/>
        </w:rPr>
        <w:t>первый</w:t>
      </w:r>
      <w:r>
        <w:rPr>
          <w:spacing w:val="15"/>
          <w:sz w:val="19"/>
        </w:rPr>
        <w:t> </w:t>
      </w:r>
      <w:r>
        <w:rPr>
          <w:sz w:val="19"/>
        </w:rPr>
        <w:t>Земский</w:t>
      </w:r>
      <w:r>
        <w:rPr>
          <w:spacing w:val="15"/>
          <w:sz w:val="19"/>
        </w:rPr>
        <w:t> </w:t>
      </w:r>
      <w:r>
        <w:rPr>
          <w:sz w:val="19"/>
        </w:rPr>
        <w:t>собор,</w:t>
      </w:r>
      <w:r>
        <w:rPr>
          <w:spacing w:val="15"/>
          <w:sz w:val="19"/>
        </w:rPr>
        <w:t> </w:t>
      </w:r>
      <w:r>
        <w:rPr>
          <w:sz w:val="19"/>
        </w:rPr>
        <w:t>начало</w:t>
      </w:r>
      <w:r>
        <w:rPr>
          <w:spacing w:val="15"/>
          <w:sz w:val="19"/>
        </w:rPr>
        <w:t> </w:t>
      </w:r>
      <w:r>
        <w:rPr>
          <w:sz w:val="19"/>
        </w:rPr>
        <w:t>реформ</w:t>
      </w:r>
      <w:r>
        <w:rPr>
          <w:spacing w:val="15"/>
          <w:sz w:val="19"/>
        </w:rPr>
        <w:t> </w:t>
      </w:r>
      <w:r>
        <w:rPr>
          <w:sz w:val="19"/>
        </w:rPr>
        <w:t>Ивана</w:t>
      </w:r>
      <w:r>
        <w:rPr>
          <w:spacing w:val="15"/>
          <w:sz w:val="19"/>
        </w:rPr>
        <w:t> </w:t>
      </w:r>
      <w:r>
        <w:rPr>
          <w:sz w:val="19"/>
        </w:rPr>
        <w:t>IV</w:t>
      </w:r>
      <w:r>
        <w:rPr>
          <w:spacing w:val="15"/>
          <w:sz w:val="19"/>
        </w:rPr>
        <w:t> </w:t>
      </w:r>
      <w:r>
        <w:rPr>
          <w:sz w:val="19"/>
        </w:rPr>
        <w:t>и</w:t>
      </w:r>
      <w:r>
        <w:rPr>
          <w:spacing w:val="15"/>
          <w:sz w:val="19"/>
        </w:rPr>
        <w:t> </w:t>
      </w:r>
      <w:r>
        <w:rPr>
          <w:sz w:val="19"/>
        </w:rPr>
        <w:t>Избранной</w:t>
      </w:r>
      <w:r>
        <w:rPr>
          <w:spacing w:val="15"/>
          <w:sz w:val="19"/>
        </w:rPr>
        <w:t> </w:t>
      </w:r>
      <w:r>
        <w:rPr>
          <w:sz w:val="19"/>
        </w:rPr>
        <w:t>рады </w:t>
      </w:r>
      <w:r>
        <w:rPr>
          <w:rFonts w:ascii="Book Antiqua" w:hAnsi="Book Antiqua"/>
          <w:b/>
          <w:sz w:val="19"/>
        </w:rPr>
        <w:t>1550 г. </w:t>
      </w:r>
      <w:r>
        <w:rPr>
          <w:sz w:val="19"/>
        </w:rPr>
        <w:t>— принятие Судебника Ивана IV, запрет местнических споров во время во- йны, создание первых стрелецких полков в Москве</w:t>
      </w:r>
    </w:p>
    <w:p>
      <w:pPr>
        <w:spacing w:line="211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1551</w:t>
      </w:r>
      <w:r>
        <w:rPr>
          <w:rFonts w:ascii="Book Antiqua" w:hAnsi="Book Antiqua"/>
          <w:b/>
          <w:spacing w:val="-2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-7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Стоглавый</w:t>
      </w:r>
      <w:r>
        <w:rPr>
          <w:spacing w:val="-14"/>
          <w:w w:val="105"/>
          <w:sz w:val="19"/>
        </w:rPr>
        <w:t> </w:t>
      </w:r>
      <w:r>
        <w:rPr>
          <w:spacing w:val="-2"/>
          <w:w w:val="105"/>
          <w:sz w:val="19"/>
        </w:rPr>
        <w:t>собор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1552</w:t>
      </w:r>
      <w:r>
        <w:rPr>
          <w:rFonts w:ascii="Book Antiqua" w:hAnsi="Book Antiqua"/>
          <w:b/>
          <w:spacing w:val="18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11"/>
          <w:sz w:val="19"/>
        </w:rPr>
        <w:t> </w:t>
      </w:r>
      <w:r>
        <w:rPr>
          <w:sz w:val="19"/>
        </w:rPr>
        <w:t>—</w:t>
      </w:r>
      <w:r>
        <w:rPr>
          <w:spacing w:val="5"/>
          <w:sz w:val="19"/>
        </w:rPr>
        <w:t> </w:t>
      </w:r>
      <w:r>
        <w:rPr>
          <w:sz w:val="19"/>
        </w:rPr>
        <w:t>взятие</w:t>
      </w:r>
      <w:r>
        <w:rPr>
          <w:spacing w:val="4"/>
          <w:sz w:val="19"/>
        </w:rPr>
        <w:t> </w:t>
      </w:r>
      <w:r>
        <w:rPr>
          <w:sz w:val="19"/>
        </w:rPr>
        <w:t>русскими</w:t>
      </w:r>
      <w:r>
        <w:rPr>
          <w:spacing w:val="5"/>
          <w:sz w:val="19"/>
        </w:rPr>
        <w:t> </w:t>
      </w:r>
      <w:r>
        <w:rPr>
          <w:sz w:val="19"/>
        </w:rPr>
        <w:t>войсками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Казани</w:t>
      </w:r>
    </w:p>
    <w:p>
      <w:pPr>
        <w:spacing w:line="211" w:lineRule="auto" w:before="7"/>
        <w:ind w:left="793" w:right="784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1555–1561</w:t>
      </w:r>
      <w:r>
        <w:rPr>
          <w:rFonts w:ascii="Book Antiqua" w:hAnsi="Book Antiqua"/>
          <w:b/>
          <w:spacing w:val="33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-10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строительство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Покровского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собора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(храма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Василия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Блаженного) </w:t>
      </w:r>
      <w:r>
        <w:rPr>
          <w:rFonts w:ascii="Book Antiqua" w:hAnsi="Book Antiqua"/>
          <w:b/>
          <w:sz w:val="19"/>
        </w:rPr>
        <w:t>1556</w:t>
      </w:r>
      <w:r>
        <w:rPr>
          <w:rFonts w:ascii="Book Antiqua" w:hAnsi="Book Antiqua"/>
          <w:b/>
          <w:spacing w:val="19"/>
          <w:sz w:val="19"/>
        </w:rPr>
        <w:t> </w:t>
      </w:r>
      <w:r>
        <w:rPr>
          <w:rFonts w:ascii="Book Antiqua" w:hAnsi="Book Antiqua"/>
          <w:b/>
          <w:sz w:val="19"/>
        </w:rPr>
        <w:t>г. </w:t>
      </w:r>
      <w:r>
        <w:rPr>
          <w:sz w:val="19"/>
        </w:rPr>
        <w:t>— отмена кормлений, принятие Уложения о службе, присоединение к Рос- </w:t>
      </w:r>
      <w:r>
        <w:rPr>
          <w:w w:val="105"/>
          <w:sz w:val="19"/>
        </w:rPr>
        <w:t>сии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Астраханского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ханства</w:t>
      </w:r>
    </w:p>
    <w:p>
      <w:pPr>
        <w:spacing w:line="211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1558–1583</w:t>
      </w:r>
      <w:r>
        <w:rPr>
          <w:rFonts w:ascii="Book Antiqua" w:hAnsi="Book Antiqua"/>
          <w:b/>
          <w:spacing w:val="47"/>
          <w:w w:val="105"/>
          <w:sz w:val="19"/>
        </w:rPr>
        <w:t> </w:t>
      </w:r>
      <w:r>
        <w:rPr>
          <w:rFonts w:ascii="Book Antiqua" w:hAnsi="Book Antiqua"/>
          <w:b/>
          <w:sz w:val="19"/>
        </w:rPr>
        <w:t>гг.</w:t>
      </w:r>
      <w:r>
        <w:rPr>
          <w:rFonts w:ascii="Book Antiqua" w:hAnsi="Book Antiqua"/>
          <w:b/>
          <w:spacing w:val="38"/>
          <w:sz w:val="19"/>
        </w:rPr>
        <w:t> </w:t>
      </w:r>
      <w:r>
        <w:rPr>
          <w:sz w:val="19"/>
        </w:rPr>
        <w:t>—</w:t>
      </w:r>
      <w:r>
        <w:rPr>
          <w:spacing w:val="32"/>
          <w:sz w:val="19"/>
        </w:rPr>
        <w:t> </w:t>
      </w:r>
      <w:r>
        <w:rPr>
          <w:sz w:val="19"/>
        </w:rPr>
        <w:t>Ливонская</w:t>
      </w:r>
      <w:r>
        <w:rPr>
          <w:spacing w:val="32"/>
          <w:sz w:val="19"/>
        </w:rPr>
        <w:t> </w:t>
      </w:r>
      <w:r>
        <w:rPr>
          <w:spacing w:val="-2"/>
          <w:sz w:val="19"/>
        </w:rPr>
        <w:t>война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1564</w:t>
      </w:r>
      <w:r>
        <w:rPr>
          <w:rFonts w:ascii="Book Antiqua" w:hAnsi="Book Antiqua"/>
          <w:b/>
          <w:spacing w:val="64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7"/>
          <w:sz w:val="19"/>
        </w:rPr>
        <w:t> </w:t>
      </w:r>
      <w:r>
        <w:rPr>
          <w:sz w:val="19"/>
        </w:rPr>
        <w:t>— издание</w:t>
      </w:r>
      <w:r>
        <w:rPr>
          <w:spacing w:val="1"/>
          <w:sz w:val="19"/>
        </w:rPr>
        <w:t> </w:t>
      </w:r>
      <w:r>
        <w:rPr>
          <w:sz w:val="19"/>
        </w:rPr>
        <w:t>первой</w:t>
      </w:r>
      <w:r>
        <w:rPr>
          <w:spacing w:val="1"/>
          <w:sz w:val="19"/>
        </w:rPr>
        <w:t> </w:t>
      </w:r>
      <w:r>
        <w:rPr>
          <w:sz w:val="19"/>
        </w:rPr>
        <w:t>датированной российской</w:t>
      </w:r>
      <w:r>
        <w:rPr>
          <w:spacing w:val="1"/>
          <w:sz w:val="19"/>
        </w:rPr>
        <w:t> </w:t>
      </w:r>
      <w:r>
        <w:rPr>
          <w:sz w:val="19"/>
        </w:rPr>
        <w:t>печатной</w:t>
      </w:r>
      <w:r>
        <w:rPr>
          <w:spacing w:val="1"/>
          <w:sz w:val="19"/>
        </w:rPr>
        <w:t> </w:t>
      </w:r>
      <w:r>
        <w:rPr>
          <w:sz w:val="19"/>
        </w:rPr>
        <w:t>книги </w:t>
      </w:r>
      <w:r>
        <w:rPr>
          <w:spacing w:val="-2"/>
          <w:sz w:val="19"/>
        </w:rPr>
        <w:t>«Апостол»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1565–1572</w:t>
      </w:r>
      <w:r>
        <w:rPr>
          <w:rFonts w:ascii="Book Antiqua" w:hAnsi="Book Antiqua"/>
          <w:b/>
          <w:spacing w:val="63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51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44"/>
          <w:w w:val="105"/>
          <w:sz w:val="19"/>
        </w:rPr>
        <w:t> </w:t>
      </w:r>
      <w:r>
        <w:rPr>
          <w:spacing w:val="-2"/>
          <w:w w:val="105"/>
          <w:sz w:val="19"/>
        </w:rPr>
        <w:t>опричнина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1572</w:t>
      </w:r>
      <w:r>
        <w:rPr>
          <w:rFonts w:ascii="Book Antiqua" w:hAnsi="Book Antiqua"/>
          <w:b/>
          <w:spacing w:val="7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 </w:t>
      </w:r>
      <w:r>
        <w:rPr>
          <w:w w:val="105"/>
          <w:sz w:val="19"/>
        </w:rPr>
        <w:t>—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битва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при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Молодях</w:t>
      </w:r>
    </w:p>
    <w:p>
      <w:pPr>
        <w:spacing w:line="211" w:lineRule="auto" w:before="8"/>
        <w:ind w:left="793" w:right="2718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1581</w:t>
      </w:r>
      <w:r>
        <w:rPr>
          <w:rFonts w:ascii="Book Antiqua" w:hAnsi="Book Antiqua"/>
          <w:b/>
          <w:spacing w:val="-3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-8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указ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о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заповедных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летах,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отмена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Юрьева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дня </w:t>
      </w:r>
      <w:r>
        <w:rPr>
          <w:rFonts w:ascii="Book Antiqua" w:hAnsi="Book Antiqua"/>
          <w:b/>
          <w:w w:val="105"/>
          <w:sz w:val="19"/>
        </w:rPr>
        <w:t>1581–1582 гг.</w:t>
      </w:r>
      <w:r>
        <w:rPr>
          <w:rFonts w:ascii="Book Antiqua" w:hAnsi="Book Antiqua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— осада Пскова Стефаном Баторием </w:t>
      </w:r>
      <w:r>
        <w:rPr>
          <w:rFonts w:ascii="Book Antiqua" w:hAnsi="Book Antiqua"/>
          <w:b/>
          <w:w w:val="105"/>
          <w:sz w:val="19"/>
        </w:rPr>
        <w:t>1581–1585</w:t>
      </w:r>
      <w:r>
        <w:rPr>
          <w:rFonts w:ascii="Book Antiqua" w:hAnsi="Book Antiqua"/>
          <w:b/>
          <w:spacing w:val="-2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38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покорение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Сибирского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ханства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Ермаком </w:t>
      </w:r>
      <w:r>
        <w:rPr>
          <w:rFonts w:ascii="Book Antiqua" w:hAnsi="Book Antiqua"/>
          <w:b/>
          <w:spacing w:val="-2"/>
          <w:w w:val="105"/>
          <w:sz w:val="19"/>
        </w:rPr>
        <w:t>1582</w:t>
      </w:r>
      <w:r>
        <w:rPr>
          <w:rFonts w:ascii="Book Antiqua" w:hAnsi="Book Antiqua"/>
          <w:b/>
          <w:spacing w:val="2"/>
          <w:w w:val="105"/>
          <w:sz w:val="19"/>
        </w:rPr>
        <w:t> </w:t>
      </w:r>
      <w:r>
        <w:rPr>
          <w:rFonts w:ascii="Book Antiqua" w:hAnsi="Book Antiqua"/>
          <w:b/>
          <w:spacing w:val="-2"/>
          <w:w w:val="105"/>
          <w:sz w:val="19"/>
        </w:rPr>
        <w:t>г.</w:t>
      </w:r>
      <w:r>
        <w:rPr>
          <w:rFonts w:ascii="Book Antiqua" w:hAnsi="Book Antiqua"/>
          <w:b/>
          <w:spacing w:val="40"/>
          <w:w w:val="105"/>
          <w:sz w:val="19"/>
        </w:rPr>
        <w:t> </w:t>
      </w:r>
      <w:r>
        <w:rPr>
          <w:spacing w:val="-2"/>
          <w:w w:val="105"/>
          <w:sz w:val="19"/>
        </w:rPr>
        <w:t>—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Ям-Запольское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перемирие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с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Речью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Посполитой </w:t>
      </w:r>
      <w:r>
        <w:rPr>
          <w:rFonts w:ascii="Book Antiqua" w:hAnsi="Book Antiqua"/>
          <w:b/>
          <w:w w:val="105"/>
          <w:sz w:val="19"/>
        </w:rPr>
        <w:t>1583 г.</w:t>
      </w:r>
      <w:r>
        <w:rPr>
          <w:rFonts w:ascii="Book Antiqua" w:hAnsi="Book Antiqua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— Плюсское перемирие со Швецией</w:t>
      </w:r>
    </w:p>
    <w:p>
      <w:pPr>
        <w:spacing w:line="201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1584–1598</w:t>
      </w:r>
      <w:r>
        <w:rPr>
          <w:rFonts w:ascii="Book Antiqua" w:hAnsi="Book Antiqua"/>
          <w:b/>
          <w:spacing w:val="13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67"/>
          <w:w w:val="105"/>
          <w:sz w:val="19"/>
        </w:rPr>
        <w:t> </w:t>
      </w:r>
      <w:r>
        <w:rPr>
          <w:w w:val="105"/>
          <w:sz w:val="19"/>
        </w:rPr>
        <w:t>— царствование Фёдора I </w:t>
      </w:r>
      <w:r>
        <w:rPr>
          <w:spacing w:val="-2"/>
          <w:w w:val="105"/>
          <w:sz w:val="19"/>
        </w:rPr>
        <w:t>Ивановича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1589</w:t>
      </w:r>
      <w:r>
        <w:rPr>
          <w:rFonts w:ascii="Book Antiqua" w:hAnsi="Book Antiqua"/>
          <w:b/>
          <w:spacing w:val="20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13"/>
          <w:sz w:val="19"/>
        </w:rPr>
        <w:t> </w:t>
      </w:r>
      <w:r>
        <w:rPr>
          <w:sz w:val="19"/>
        </w:rPr>
        <w:t>—</w:t>
      </w:r>
      <w:r>
        <w:rPr>
          <w:spacing w:val="6"/>
          <w:sz w:val="19"/>
        </w:rPr>
        <w:t> </w:t>
      </w:r>
      <w:r>
        <w:rPr>
          <w:sz w:val="19"/>
        </w:rPr>
        <w:t>учреждение</w:t>
      </w:r>
      <w:r>
        <w:rPr>
          <w:spacing w:val="7"/>
          <w:sz w:val="19"/>
        </w:rPr>
        <w:t> </w:t>
      </w:r>
      <w:r>
        <w:rPr>
          <w:sz w:val="19"/>
        </w:rPr>
        <w:t>в</w:t>
      </w:r>
      <w:r>
        <w:rPr>
          <w:spacing w:val="7"/>
          <w:sz w:val="19"/>
        </w:rPr>
        <w:t> </w:t>
      </w:r>
      <w:r>
        <w:rPr>
          <w:sz w:val="19"/>
        </w:rPr>
        <w:t>России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патриаршества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1595</w:t>
      </w:r>
      <w:r>
        <w:rPr>
          <w:rFonts w:ascii="Book Antiqua" w:hAnsi="Book Antiqua"/>
          <w:b/>
          <w:spacing w:val="20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12"/>
          <w:sz w:val="19"/>
        </w:rPr>
        <w:t> </w:t>
      </w:r>
      <w:r>
        <w:rPr>
          <w:sz w:val="19"/>
        </w:rPr>
        <w:t>—</w:t>
      </w:r>
      <w:r>
        <w:rPr>
          <w:spacing w:val="7"/>
          <w:sz w:val="19"/>
        </w:rPr>
        <w:t> </w:t>
      </w:r>
      <w:r>
        <w:rPr>
          <w:sz w:val="19"/>
        </w:rPr>
        <w:t>Тявзинский</w:t>
      </w:r>
      <w:r>
        <w:rPr>
          <w:spacing w:val="6"/>
          <w:sz w:val="19"/>
        </w:rPr>
        <w:t> </w:t>
      </w:r>
      <w:r>
        <w:rPr>
          <w:sz w:val="19"/>
        </w:rPr>
        <w:t>мирный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договор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1597</w:t>
      </w:r>
      <w:r>
        <w:rPr>
          <w:rFonts w:ascii="Book Antiqua" w:hAnsi="Book Antiqua"/>
          <w:b/>
          <w:spacing w:val="1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-4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указ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об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урочных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летах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1598–1605</w:t>
      </w:r>
      <w:r>
        <w:rPr>
          <w:rFonts w:ascii="Book Antiqua" w:hAnsi="Book Antiqua"/>
          <w:b/>
          <w:spacing w:val="2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47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царствование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Бориса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Фёдоровича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Годунова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1601–1603</w:t>
      </w:r>
      <w:r>
        <w:rPr>
          <w:rFonts w:ascii="Book Antiqua" w:hAnsi="Book Antiqua"/>
          <w:b/>
          <w:spacing w:val="70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неурожаи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и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голод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в</w:t>
      </w:r>
      <w:r>
        <w:rPr>
          <w:spacing w:val="2"/>
          <w:w w:val="105"/>
          <w:sz w:val="19"/>
        </w:rPr>
        <w:t> </w:t>
      </w:r>
      <w:r>
        <w:rPr>
          <w:spacing w:val="-2"/>
          <w:w w:val="105"/>
          <w:sz w:val="19"/>
        </w:rPr>
        <w:t>России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1604</w:t>
      </w:r>
      <w:r>
        <w:rPr>
          <w:rFonts w:ascii="Book Antiqua" w:hAnsi="Book Antiqua"/>
          <w:b/>
          <w:spacing w:val="10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58"/>
          <w:sz w:val="19"/>
        </w:rPr>
        <w:t> </w:t>
      </w:r>
      <w:r>
        <w:rPr>
          <w:sz w:val="19"/>
        </w:rPr>
        <w:t>—</w:t>
      </w:r>
      <w:r>
        <w:rPr>
          <w:spacing w:val="-2"/>
          <w:sz w:val="19"/>
        </w:rPr>
        <w:t> </w:t>
      </w:r>
      <w:r>
        <w:rPr>
          <w:sz w:val="19"/>
        </w:rPr>
        <w:t>вторжение</w:t>
      </w:r>
      <w:r>
        <w:rPr>
          <w:spacing w:val="-2"/>
          <w:sz w:val="19"/>
        </w:rPr>
        <w:t> </w:t>
      </w:r>
      <w:r>
        <w:rPr>
          <w:sz w:val="19"/>
        </w:rPr>
        <w:t>войска</w:t>
      </w:r>
      <w:r>
        <w:rPr>
          <w:spacing w:val="-3"/>
          <w:sz w:val="19"/>
        </w:rPr>
        <w:t> </w:t>
      </w:r>
      <w:r>
        <w:rPr>
          <w:sz w:val="19"/>
        </w:rPr>
        <w:t>Лжедмитрия</w:t>
      </w:r>
      <w:r>
        <w:rPr>
          <w:spacing w:val="-2"/>
          <w:sz w:val="19"/>
        </w:rPr>
        <w:t> </w:t>
      </w:r>
      <w:r>
        <w:rPr>
          <w:sz w:val="19"/>
        </w:rPr>
        <w:t>I</w:t>
      </w:r>
      <w:r>
        <w:rPr>
          <w:spacing w:val="-2"/>
          <w:sz w:val="19"/>
        </w:rPr>
        <w:t> </w:t>
      </w:r>
      <w:r>
        <w:rPr>
          <w:sz w:val="19"/>
        </w:rPr>
        <w:t>в</w:t>
      </w:r>
      <w:r>
        <w:rPr>
          <w:spacing w:val="-2"/>
          <w:sz w:val="19"/>
        </w:rPr>
        <w:t> Россию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1605</w:t>
      </w:r>
      <w:r>
        <w:rPr>
          <w:rFonts w:ascii="Book Antiqua" w:hAnsi="Book Antiqua"/>
          <w:b/>
          <w:spacing w:val="14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66"/>
          <w:sz w:val="19"/>
        </w:rPr>
        <w:t> </w:t>
      </w:r>
      <w:r>
        <w:rPr>
          <w:sz w:val="19"/>
        </w:rPr>
        <w:t>—</w:t>
      </w:r>
      <w:r>
        <w:rPr>
          <w:spacing w:val="1"/>
          <w:sz w:val="19"/>
        </w:rPr>
        <w:t> </w:t>
      </w:r>
      <w:r>
        <w:rPr>
          <w:sz w:val="19"/>
        </w:rPr>
        <w:t>смерть</w:t>
      </w:r>
      <w:r>
        <w:rPr>
          <w:spacing w:val="1"/>
          <w:sz w:val="19"/>
        </w:rPr>
        <w:t> </w:t>
      </w:r>
      <w:r>
        <w:rPr>
          <w:sz w:val="19"/>
        </w:rPr>
        <w:t>Бориса</w:t>
      </w:r>
      <w:r>
        <w:rPr>
          <w:spacing w:val="1"/>
          <w:sz w:val="19"/>
        </w:rPr>
        <w:t> </w:t>
      </w:r>
      <w:r>
        <w:rPr>
          <w:sz w:val="19"/>
        </w:rPr>
        <w:t>Годунова,</w:t>
      </w:r>
      <w:r>
        <w:rPr>
          <w:spacing w:val="1"/>
          <w:sz w:val="19"/>
        </w:rPr>
        <w:t> </w:t>
      </w:r>
      <w:r>
        <w:rPr>
          <w:sz w:val="19"/>
        </w:rPr>
        <w:t>царствование</w:t>
      </w:r>
      <w:r>
        <w:rPr>
          <w:spacing w:val="2"/>
          <w:sz w:val="19"/>
        </w:rPr>
        <w:t> </w:t>
      </w:r>
      <w:r>
        <w:rPr>
          <w:sz w:val="19"/>
        </w:rPr>
        <w:t>Фёдора</w:t>
      </w:r>
      <w:r>
        <w:rPr>
          <w:spacing w:val="1"/>
          <w:sz w:val="19"/>
        </w:rPr>
        <w:t> </w:t>
      </w:r>
      <w:r>
        <w:rPr>
          <w:sz w:val="19"/>
        </w:rPr>
        <w:t>II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Борисовича</w:t>
      </w:r>
    </w:p>
    <w:p>
      <w:pPr>
        <w:spacing w:line="211" w:lineRule="auto" w:before="7"/>
        <w:ind w:left="793" w:right="3771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1605–1606 </w:t>
      </w:r>
      <w:r>
        <w:rPr>
          <w:rFonts w:ascii="Book Antiqua" w:hAnsi="Book Antiqua"/>
          <w:b/>
          <w:sz w:val="19"/>
        </w:rPr>
        <w:t>гг.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sz w:val="19"/>
        </w:rPr>
        <w:t>— правление Лжедмитрия I </w:t>
      </w:r>
      <w:r>
        <w:rPr>
          <w:rFonts w:ascii="Book Antiqua" w:hAnsi="Book Antiqua"/>
          <w:b/>
          <w:w w:val="105"/>
          <w:sz w:val="19"/>
        </w:rPr>
        <w:t>1606–1610 </w:t>
      </w:r>
      <w:r>
        <w:rPr>
          <w:rFonts w:ascii="Book Antiqua" w:hAnsi="Book Antiqua"/>
          <w:b/>
          <w:sz w:val="19"/>
        </w:rPr>
        <w:t>гг.</w:t>
      </w:r>
      <w:r>
        <w:rPr>
          <w:rFonts w:ascii="Book Antiqua" w:hAnsi="Book Antiqua"/>
          <w:b/>
          <w:spacing w:val="40"/>
          <w:sz w:val="19"/>
        </w:rPr>
        <w:t> </w:t>
      </w:r>
      <w:r>
        <w:rPr>
          <w:sz w:val="19"/>
        </w:rPr>
        <w:t>— правление Василия IV </w:t>
      </w:r>
      <w:r>
        <w:rPr>
          <w:sz w:val="19"/>
        </w:rPr>
        <w:t>Шуйского </w:t>
      </w:r>
      <w:r>
        <w:rPr>
          <w:rFonts w:ascii="Book Antiqua" w:hAnsi="Book Antiqua"/>
          <w:b/>
          <w:w w:val="105"/>
          <w:sz w:val="19"/>
        </w:rPr>
        <w:t>1606–1607 </w:t>
      </w:r>
      <w:r>
        <w:rPr>
          <w:rFonts w:ascii="Book Antiqua" w:hAnsi="Book Antiqua"/>
          <w:b/>
          <w:sz w:val="19"/>
        </w:rPr>
        <w:t>гг.</w:t>
      </w:r>
      <w:r>
        <w:rPr>
          <w:rFonts w:ascii="Book Antiqua" w:hAnsi="Book Antiqua"/>
          <w:b/>
          <w:spacing w:val="80"/>
          <w:sz w:val="19"/>
        </w:rPr>
        <w:t> </w:t>
      </w:r>
      <w:r>
        <w:rPr>
          <w:sz w:val="19"/>
        </w:rPr>
        <w:t>— восстание Ивана Болотникова</w:t>
      </w:r>
    </w:p>
    <w:p>
      <w:pPr>
        <w:spacing w:line="211" w:lineRule="auto" w:before="0"/>
        <w:ind w:left="793" w:right="791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1607–1610</w:t>
      </w:r>
      <w:r>
        <w:rPr>
          <w:rFonts w:ascii="Book Antiqua" w:hAnsi="Book Antiqua"/>
          <w:b/>
          <w:spacing w:val="22"/>
          <w:w w:val="105"/>
          <w:sz w:val="19"/>
        </w:rPr>
        <w:t> </w:t>
      </w:r>
      <w:r>
        <w:rPr>
          <w:rFonts w:ascii="Book Antiqua" w:hAnsi="Book Antiqua"/>
          <w:b/>
          <w:sz w:val="19"/>
        </w:rPr>
        <w:t>гг.</w:t>
      </w:r>
      <w:r>
        <w:rPr>
          <w:rFonts w:ascii="Book Antiqua" w:hAnsi="Book Antiqua"/>
          <w:b/>
          <w:spacing w:val="78"/>
          <w:sz w:val="19"/>
        </w:rPr>
        <w:t> </w:t>
      </w:r>
      <w:r>
        <w:rPr>
          <w:sz w:val="19"/>
        </w:rPr>
        <w:t>— попытка Лжедмитрия II захватить власть в Российском государ- </w:t>
      </w:r>
      <w:r>
        <w:rPr>
          <w:spacing w:val="-4"/>
          <w:sz w:val="19"/>
        </w:rPr>
        <w:t>стве</w:t>
      </w:r>
    </w:p>
    <w:p>
      <w:pPr>
        <w:spacing w:line="211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1609</w:t>
      </w:r>
      <w:r>
        <w:rPr>
          <w:rFonts w:ascii="Book Antiqua" w:hAnsi="Book Antiqua"/>
          <w:b/>
          <w:spacing w:val="19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75"/>
          <w:sz w:val="19"/>
        </w:rPr>
        <w:t> </w:t>
      </w:r>
      <w:r>
        <w:rPr>
          <w:sz w:val="19"/>
        </w:rPr>
        <w:t>—</w:t>
      </w:r>
      <w:r>
        <w:rPr>
          <w:spacing w:val="6"/>
          <w:sz w:val="19"/>
        </w:rPr>
        <w:t> </w:t>
      </w:r>
      <w:r>
        <w:rPr>
          <w:sz w:val="19"/>
        </w:rPr>
        <w:t>вторжение</w:t>
      </w:r>
      <w:r>
        <w:rPr>
          <w:spacing w:val="6"/>
          <w:sz w:val="19"/>
        </w:rPr>
        <w:t> </w:t>
      </w:r>
      <w:r>
        <w:rPr>
          <w:sz w:val="19"/>
        </w:rPr>
        <w:t>в</w:t>
      </w:r>
      <w:r>
        <w:rPr>
          <w:spacing w:val="6"/>
          <w:sz w:val="19"/>
        </w:rPr>
        <w:t> </w:t>
      </w:r>
      <w:r>
        <w:rPr>
          <w:sz w:val="19"/>
        </w:rPr>
        <w:t>Россию</w:t>
      </w:r>
      <w:r>
        <w:rPr>
          <w:spacing w:val="6"/>
          <w:sz w:val="19"/>
        </w:rPr>
        <w:t> </w:t>
      </w:r>
      <w:r>
        <w:rPr>
          <w:sz w:val="19"/>
        </w:rPr>
        <w:t>армии</w:t>
      </w:r>
      <w:r>
        <w:rPr>
          <w:spacing w:val="6"/>
          <w:sz w:val="19"/>
        </w:rPr>
        <w:t> </w:t>
      </w:r>
      <w:r>
        <w:rPr>
          <w:sz w:val="19"/>
        </w:rPr>
        <w:t>Речи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Посполитой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1611</w:t>
      </w:r>
      <w:r>
        <w:rPr>
          <w:rFonts w:ascii="Book Antiqua" w:hAnsi="Book Antiqua"/>
          <w:b/>
          <w:spacing w:val="16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72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Первое</w:t>
      </w:r>
      <w:r>
        <w:rPr>
          <w:spacing w:val="3"/>
          <w:w w:val="105"/>
          <w:sz w:val="19"/>
        </w:rPr>
        <w:t> </w:t>
      </w:r>
      <w:r>
        <w:rPr>
          <w:spacing w:val="-2"/>
          <w:w w:val="105"/>
          <w:sz w:val="19"/>
        </w:rPr>
        <w:t>ополчение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1611–1612</w:t>
      </w:r>
      <w:r>
        <w:rPr>
          <w:rFonts w:ascii="Book Antiqua" w:hAnsi="Book Antiqua"/>
          <w:b/>
          <w:spacing w:val="11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63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Второе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ополчение.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Освобождение</w:t>
      </w:r>
      <w:r>
        <w:rPr>
          <w:spacing w:val="-2"/>
          <w:w w:val="105"/>
          <w:sz w:val="19"/>
        </w:rPr>
        <w:t> Москвы</w:t>
      </w:r>
    </w:p>
    <w:p>
      <w:pPr>
        <w:spacing w:line="211" w:lineRule="auto" w:before="7"/>
        <w:ind w:left="793" w:right="791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1613 г. </w:t>
      </w:r>
      <w:r>
        <w:rPr>
          <w:sz w:val="19"/>
        </w:rPr>
        <w:t>— избрание Земским собором на царствование Михаила Фёдоровича Рома- </w:t>
      </w:r>
      <w:r>
        <w:rPr>
          <w:spacing w:val="-4"/>
          <w:sz w:val="19"/>
        </w:rPr>
        <w:t>нова</w:t>
      </w:r>
    </w:p>
    <w:p>
      <w:pPr>
        <w:spacing w:line="211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1613–1645</w:t>
      </w:r>
      <w:r>
        <w:rPr>
          <w:rFonts w:ascii="Book Antiqua" w:hAnsi="Book Antiqua"/>
          <w:b/>
          <w:spacing w:val="6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52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царствование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Михаила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Фёдоровича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1617</w:t>
      </w:r>
      <w:r>
        <w:rPr>
          <w:rFonts w:ascii="Book Antiqua" w:hAnsi="Book Antiqua"/>
          <w:b/>
          <w:spacing w:val="10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60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Столбовский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мир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со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Швецией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1618</w:t>
      </w:r>
      <w:r>
        <w:rPr>
          <w:rFonts w:ascii="Book Antiqua" w:hAnsi="Book Antiqua"/>
          <w:b/>
          <w:spacing w:val="16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70"/>
          <w:sz w:val="19"/>
        </w:rPr>
        <w:t> </w:t>
      </w:r>
      <w:r>
        <w:rPr>
          <w:sz w:val="19"/>
        </w:rPr>
        <w:t>—</w:t>
      </w:r>
      <w:r>
        <w:rPr>
          <w:spacing w:val="3"/>
          <w:sz w:val="19"/>
        </w:rPr>
        <w:t> </w:t>
      </w:r>
      <w:r>
        <w:rPr>
          <w:sz w:val="19"/>
        </w:rPr>
        <w:t>Деулинское</w:t>
      </w:r>
      <w:r>
        <w:rPr>
          <w:spacing w:val="3"/>
          <w:sz w:val="19"/>
        </w:rPr>
        <w:t> </w:t>
      </w:r>
      <w:r>
        <w:rPr>
          <w:sz w:val="19"/>
        </w:rPr>
        <w:t>перемирие</w:t>
      </w:r>
      <w:r>
        <w:rPr>
          <w:spacing w:val="3"/>
          <w:sz w:val="19"/>
        </w:rPr>
        <w:t> </w:t>
      </w:r>
      <w:r>
        <w:rPr>
          <w:sz w:val="19"/>
        </w:rPr>
        <w:t>с</w:t>
      </w:r>
      <w:r>
        <w:rPr>
          <w:spacing w:val="3"/>
          <w:sz w:val="19"/>
        </w:rPr>
        <w:t> </w:t>
      </w:r>
      <w:r>
        <w:rPr>
          <w:sz w:val="19"/>
        </w:rPr>
        <w:t>Речью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Посполитой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1632–1634</w:t>
      </w:r>
      <w:r>
        <w:rPr>
          <w:rFonts w:ascii="Book Antiqua" w:hAnsi="Book Antiqua"/>
          <w:b/>
          <w:spacing w:val="28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20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Смоленская</w:t>
      </w:r>
      <w:r>
        <w:rPr>
          <w:spacing w:val="13"/>
          <w:w w:val="105"/>
          <w:sz w:val="19"/>
        </w:rPr>
        <w:t> </w:t>
      </w:r>
      <w:r>
        <w:rPr>
          <w:spacing w:val="-2"/>
          <w:w w:val="105"/>
          <w:sz w:val="19"/>
        </w:rPr>
        <w:t>война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1645–1676</w:t>
      </w:r>
      <w:r>
        <w:rPr>
          <w:rFonts w:ascii="Book Antiqua" w:hAnsi="Book Antiqua"/>
          <w:b/>
          <w:spacing w:val="6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1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царствование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Алексея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Михайловича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1648</w:t>
      </w:r>
      <w:r>
        <w:rPr>
          <w:rFonts w:ascii="Book Antiqua" w:hAnsi="Book Antiqua"/>
          <w:b/>
          <w:spacing w:val="15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8"/>
          <w:sz w:val="19"/>
        </w:rPr>
        <w:t> </w:t>
      </w:r>
      <w:r>
        <w:rPr>
          <w:sz w:val="19"/>
        </w:rPr>
        <w:t>—</w:t>
      </w:r>
      <w:r>
        <w:rPr>
          <w:spacing w:val="2"/>
          <w:sz w:val="19"/>
        </w:rPr>
        <w:t> </w:t>
      </w:r>
      <w:r>
        <w:rPr>
          <w:sz w:val="19"/>
        </w:rPr>
        <w:t>Соляной</w:t>
      </w:r>
      <w:r>
        <w:rPr>
          <w:spacing w:val="2"/>
          <w:sz w:val="19"/>
        </w:rPr>
        <w:t> </w:t>
      </w:r>
      <w:r>
        <w:rPr>
          <w:sz w:val="19"/>
        </w:rPr>
        <w:t>бунт</w:t>
      </w:r>
      <w:r>
        <w:rPr>
          <w:spacing w:val="2"/>
          <w:sz w:val="19"/>
        </w:rPr>
        <w:t> </w:t>
      </w:r>
      <w:r>
        <w:rPr>
          <w:sz w:val="19"/>
        </w:rPr>
        <w:t>в</w:t>
      </w:r>
      <w:r>
        <w:rPr>
          <w:spacing w:val="2"/>
          <w:sz w:val="19"/>
        </w:rPr>
        <w:t> </w:t>
      </w:r>
      <w:r>
        <w:rPr>
          <w:sz w:val="19"/>
        </w:rPr>
        <w:t>Москве.</w:t>
      </w:r>
      <w:r>
        <w:rPr>
          <w:spacing w:val="2"/>
          <w:sz w:val="19"/>
        </w:rPr>
        <w:t> </w:t>
      </w:r>
      <w:r>
        <w:rPr>
          <w:sz w:val="19"/>
        </w:rPr>
        <w:t>Начало</w:t>
      </w:r>
      <w:r>
        <w:rPr>
          <w:spacing w:val="2"/>
          <w:sz w:val="19"/>
        </w:rPr>
        <w:t> </w:t>
      </w:r>
      <w:r>
        <w:rPr>
          <w:sz w:val="19"/>
        </w:rPr>
        <w:t>похода</w:t>
      </w:r>
      <w:r>
        <w:rPr>
          <w:spacing w:val="3"/>
          <w:sz w:val="19"/>
        </w:rPr>
        <w:t> </w:t>
      </w:r>
      <w:r>
        <w:rPr>
          <w:sz w:val="19"/>
        </w:rPr>
        <w:t>Семёна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Дежнёва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1649</w:t>
      </w:r>
      <w:r>
        <w:rPr>
          <w:rFonts w:ascii="Book Antiqua" w:hAnsi="Book Antiqua"/>
          <w:b/>
          <w:spacing w:val="34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25"/>
          <w:sz w:val="19"/>
        </w:rPr>
        <w:t> </w:t>
      </w:r>
      <w:r>
        <w:rPr>
          <w:sz w:val="19"/>
        </w:rPr>
        <w:t>—</w:t>
      </w:r>
      <w:r>
        <w:rPr>
          <w:spacing w:val="19"/>
          <w:sz w:val="19"/>
        </w:rPr>
        <w:t> </w:t>
      </w:r>
      <w:r>
        <w:rPr>
          <w:sz w:val="19"/>
        </w:rPr>
        <w:t>принятие</w:t>
      </w:r>
      <w:r>
        <w:rPr>
          <w:spacing w:val="19"/>
          <w:sz w:val="19"/>
        </w:rPr>
        <w:t> </w:t>
      </w:r>
      <w:r>
        <w:rPr>
          <w:sz w:val="19"/>
        </w:rPr>
        <w:t>Соборного</w:t>
      </w:r>
      <w:r>
        <w:rPr>
          <w:spacing w:val="19"/>
          <w:sz w:val="19"/>
        </w:rPr>
        <w:t> </w:t>
      </w:r>
      <w:r>
        <w:rPr>
          <w:spacing w:val="-2"/>
          <w:sz w:val="19"/>
        </w:rPr>
        <w:t>уложения</w:t>
      </w:r>
    </w:p>
    <w:p>
      <w:pPr>
        <w:spacing w:line="224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1649–1653</w:t>
      </w:r>
      <w:r>
        <w:rPr>
          <w:rFonts w:ascii="Book Antiqua" w:hAnsi="Book Antiqua"/>
          <w:b/>
          <w:spacing w:val="25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25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походы</w:t>
      </w:r>
      <w:r>
        <w:rPr>
          <w:spacing w:val="10"/>
          <w:w w:val="105"/>
          <w:sz w:val="19"/>
        </w:rPr>
        <w:t> </w:t>
      </w:r>
      <w:r>
        <w:rPr>
          <w:w w:val="105"/>
          <w:sz w:val="19"/>
        </w:rPr>
        <w:t>Ерофея</w:t>
      </w:r>
      <w:r>
        <w:rPr>
          <w:spacing w:val="11"/>
          <w:w w:val="105"/>
          <w:sz w:val="19"/>
        </w:rPr>
        <w:t> </w:t>
      </w:r>
      <w:r>
        <w:rPr>
          <w:spacing w:val="-2"/>
          <w:w w:val="105"/>
          <w:sz w:val="19"/>
        </w:rPr>
        <w:t>Хабарова</w:t>
      </w:r>
    </w:p>
    <w:p>
      <w:pPr>
        <w:spacing w:after="0" w:line="224" w:lineRule="exact"/>
        <w:jc w:val="left"/>
        <w:rPr>
          <w:sz w:val="19"/>
        </w:rPr>
        <w:sectPr>
          <w:headerReference w:type="default" r:id="rId572"/>
          <w:pgSz w:w="9190" w:h="12020"/>
          <w:pgMar w:header="0" w:footer="0" w:top="740" w:bottom="280" w:left="0" w:right="0"/>
          <w:pgNumType w:start="26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</w:p>
    <w:p>
      <w:pPr>
        <w:spacing w:line="211" w:lineRule="auto" w:before="0"/>
        <w:ind w:left="793" w:right="0" w:firstLine="0"/>
        <w:jc w:val="left"/>
        <w:rPr>
          <w:sz w:val="19"/>
        </w:rPr>
      </w:pPr>
      <w:r>
        <w:rPr/>
        <w:pict>
          <v:group style="position:absolute;margin-left:0pt;margin-top:-50.31617pt;width:459.25pt;height:37.35pt;mso-position-horizontal-relative:page;mso-position-vertical-relative:paragraph;z-index:16004096" id="docshapegroup2950" coordorigin="0,-1006" coordsize="9185,747">
            <v:shape style="position:absolute;left:0;top:-1007;width:9185;height:747" type="#_x0000_t75" id="docshape2951" stroked="false">
              <v:imagedata r:id="rId7" o:title=""/>
            </v:shape>
            <v:shape style="position:absolute;left:510;top:-608;width:426;height:284" type="#_x0000_t202" id="docshape2952" filled="false" stroked="false">
              <v:textbox inset="0,0,0,0">
                <w:txbxContent>
                  <w:p>
                    <w:pPr>
                      <w:spacing w:line="282" w:lineRule="exact" w:before="0"/>
                      <w:ind w:left="0" w:right="0" w:firstLine="0"/>
                      <w:jc w:val="left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26"/>
                      </w:rPr>
                      <w:t>266</w:t>
                    </w:r>
                  </w:p>
                </w:txbxContent>
              </v:textbox>
              <w10:wrap type="none"/>
            </v:shape>
            <v:shape style="position:absolute;left:6625;top:-614;width:1860;height:290" type="#_x0000_t202" id="docshape2953" filled="false" stroked="false">
              <v:textbox inset="0,0,0,0">
                <w:txbxContent>
                  <w:p>
                    <w:pPr>
                      <w:spacing w:line="280" w:lineRule="exact" w:before="0"/>
                      <w:ind w:left="0" w:right="0" w:firstLine="0"/>
                      <w:jc w:val="left"/>
                      <w:rPr>
                        <w:rFonts w:ascii="Tahoma" w:hAnsi="Tahoma"/>
                        <w:sz w:val="24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18"/>
                        <w:w w:val="75"/>
                        <w:sz w:val="24"/>
                      </w:rPr>
                      <w:t>Интернет-</w:t>
                    </w:r>
                    <w:r>
                      <w:rPr>
                        <w:rFonts w:ascii="Tahoma" w:hAnsi="Tahoma"/>
                        <w:color w:val="FFFFFF"/>
                        <w:spacing w:val="16"/>
                        <w:w w:val="75"/>
                        <w:sz w:val="24"/>
                      </w:rPr>
                      <w:t>ресурсы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 w:hAnsi="Book Antiqua"/>
          <w:b/>
          <w:sz w:val="19"/>
        </w:rPr>
        <w:t>1653</w:t>
      </w:r>
      <w:r>
        <w:rPr>
          <w:rFonts w:ascii="Book Antiqua" w:hAnsi="Book Antiqua"/>
          <w:b/>
          <w:spacing w:val="-1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-6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реформы</w:t>
      </w:r>
      <w:r>
        <w:rPr>
          <w:spacing w:val="-11"/>
          <w:sz w:val="19"/>
        </w:rPr>
        <w:t> </w:t>
      </w:r>
      <w:r>
        <w:rPr>
          <w:sz w:val="19"/>
        </w:rPr>
        <w:t>патриарха</w:t>
      </w:r>
      <w:r>
        <w:rPr>
          <w:spacing w:val="-11"/>
          <w:sz w:val="19"/>
        </w:rPr>
        <w:t> </w:t>
      </w:r>
      <w:r>
        <w:rPr>
          <w:sz w:val="19"/>
        </w:rPr>
        <w:t>Никона,</w:t>
      </w:r>
      <w:r>
        <w:rPr>
          <w:spacing w:val="-11"/>
          <w:sz w:val="19"/>
        </w:rPr>
        <w:t> </w:t>
      </w:r>
      <w:r>
        <w:rPr>
          <w:sz w:val="19"/>
        </w:rPr>
        <w:t>начало</w:t>
      </w:r>
      <w:r>
        <w:rPr>
          <w:spacing w:val="-11"/>
          <w:sz w:val="19"/>
        </w:rPr>
        <w:t> </w:t>
      </w:r>
      <w:r>
        <w:rPr>
          <w:sz w:val="19"/>
        </w:rPr>
        <w:t>старообрядческого</w:t>
      </w:r>
      <w:r>
        <w:rPr>
          <w:spacing w:val="-11"/>
          <w:sz w:val="19"/>
        </w:rPr>
        <w:t> </w:t>
      </w:r>
      <w:r>
        <w:rPr>
          <w:sz w:val="19"/>
        </w:rPr>
        <w:t>раскола</w:t>
      </w:r>
      <w:r>
        <w:rPr>
          <w:spacing w:val="-11"/>
          <w:sz w:val="19"/>
        </w:rPr>
        <w:t> </w:t>
      </w:r>
      <w:r>
        <w:rPr>
          <w:sz w:val="19"/>
        </w:rPr>
        <w:t>в</w:t>
      </w:r>
      <w:r>
        <w:rPr>
          <w:spacing w:val="-11"/>
          <w:sz w:val="19"/>
        </w:rPr>
        <w:t> </w:t>
      </w:r>
      <w:r>
        <w:rPr>
          <w:sz w:val="19"/>
        </w:rPr>
        <w:t>Русской православной церкви. Принятие Торгового устава</w:t>
      </w:r>
    </w:p>
    <w:p>
      <w:pPr>
        <w:spacing w:line="211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1654</w:t>
      </w:r>
      <w:r>
        <w:rPr>
          <w:rFonts w:ascii="Book Antiqua" w:hAnsi="Book Antiqua"/>
          <w:b/>
          <w:spacing w:val="8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55"/>
          <w:sz w:val="19"/>
        </w:rPr>
        <w:t> </w:t>
      </w:r>
      <w:r>
        <w:rPr>
          <w:sz w:val="19"/>
        </w:rPr>
        <w:t>—</w:t>
      </w:r>
      <w:r>
        <w:rPr>
          <w:spacing w:val="-4"/>
          <w:sz w:val="19"/>
        </w:rPr>
        <w:t> </w:t>
      </w:r>
      <w:r>
        <w:rPr>
          <w:sz w:val="19"/>
        </w:rPr>
        <w:t>Переяславская</w:t>
      </w:r>
      <w:r>
        <w:rPr>
          <w:spacing w:val="-4"/>
          <w:sz w:val="19"/>
        </w:rPr>
        <w:t> </w:t>
      </w:r>
      <w:r>
        <w:rPr>
          <w:sz w:val="19"/>
        </w:rPr>
        <w:t>рада:</w:t>
      </w:r>
      <w:r>
        <w:rPr>
          <w:spacing w:val="-4"/>
          <w:sz w:val="19"/>
        </w:rPr>
        <w:t> </w:t>
      </w:r>
      <w:r>
        <w:rPr>
          <w:sz w:val="19"/>
        </w:rPr>
        <w:t>воссоединение</w:t>
      </w:r>
      <w:r>
        <w:rPr>
          <w:spacing w:val="-4"/>
          <w:sz w:val="19"/>
        </w:rPr>
        <w:t> </w:t>
      </w:r>
      <w:r>
        <w:rPr>
          <w:sz w:val="19"/>
        </w:rPr>
        <w:t>Великой</w:t>
      </w:r>
      <w:r>
        <w:rPr>
          <w:spacing w:val="-4"/>
          <w:sz w:val="19"/>
        </w:rPr>
        <w:t> </w:t>
      </w:r>
      <w:r>
        <w:rPr>
          <w:sz w:val="19"/>
        </w:rPr>
        <w:t>и</w:t>
      </w:r>
      <w:r>
        <w:rPr>
          <w:spacing w:val="-4"/>
          <w:sz w:val="19"/>
        </w:rPr>
        <w:t> </w:t>
      </w:r>
      <w:r>
        <w:rPr>
          <w:sz w:val="19"/>
        </w:rPr>
        <w:t>Малой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России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1662</w:t>
      </w:r>
      <w:r>
        <w:rPr>
          <w:rFonts w:ascii="Book Antiqua" w:hAnsi="Book Antiqua"/>
          <w:b/>
          <w:spacing w:val="6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52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Медный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бунт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в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Москве</w:t>
      </w:r>
    </w:p>
    <w:p>
      <w:pPr>
        <w:spacing w:line="210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sz w:val="19"/>
        </w:rPr>
        <w:t>1667</w:t>
      </w:r>
      <w:r>
        <w:rPr>
          <w:rFonts w:ascii="Book Antiqua" w:hAnsi="Book Antiqua"/>
          <w:b/>
          <w:spacing w:val="20"/>
          <w:sz w:val="19"/>
        </w:rPr>
        <w:t> </w:t>
      </w:r>
      <w:r>
        <w:rPr>
          <w:rFonts w:ascii="Book Antiqua" w:hAnsi="Book Antiqua"/>
          <w:b/>
          <w:sz w:val="19"/>
        </w:rPr>
        <w:t>г.</w:t>
      </w:r>
      <w:r>
        <w:rPr>
          <w:rFonts w:ascii="Book Antiqua" w:hAnsi="Book Antiqua"/>
          <w:b/>
          <w:spacing w:val="12"/>
          <w:sz w:val="19"/>
        </w:rPr>
        <w:t> </w:t>
      </w:r>
      <w:r>
        <w:rPr>
          <w:sz w:val="19"/>
        </w:rPr>
        <w:t>—</w:t>
      </w:r>
      <w:r>
        <w:rPr>
          <w:spacing w:val="7"/>
          <w:sz w:val="19"/>
        </w:rPr>
        <w:t> </w:t>
      </w:r>
      <w:r>
        <w:rPr>
          <w:sz w:val="19"/>
        </w:rPr>
        <w:t>Андрусовское</w:t>
      </w:r>
      <w:r>
        <w:rPr>
          <w:spacing w:val="7"/>
          <w:sz w:val="19"/>
        </w:rPr>
        <w:t> </w:t>
      </w:r>
      <w:r>
        <w:rPr>
          <w:sz w:val="19"/>
        </w:rPr>
        <w:t>перемирие.</w:t>
      </w:r>
      <w:r>
        <w:rPr>
          <w:spacing w:val="6"/>
          <w:sz w:val="19"/>
        </w:rPr>
        <w:t> </w:t>
      </w:r>
      <w:r>
        <w:rPr>
          <w:sz w:val="19"/>
        </w:rPr>
        <w:t>Принятие</w:t>
      </w:r>
      <w:r>
        <w:rPr>
          <w:spacing w:val="7"/>
          <w:sz w:val="19"/>
        </w:rPr>
        <w:t> </w:t>
      </w:r>
      <w:r>
        <w:rPr>
          <w:sz w:val="19"/>
        </w:rPr>
        <w:t>Новоторгового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устава</w:t>
      </w:r>
    </w:p>
    <w:p>
      <w:pPr>
        <w:spacing w:line="211" w:lineRule="auto" w:before="8"/>
        <w:ind w:left="793" w:right="3271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1668–1676 гг.</w:t>
      </w:r>
      <w:r>
        <w:rPr>
          <w:rFonts w:ascii="Book Antiqua" w:hAnsi="Book Antiqua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— осада Соловецкого монастыря </w:t>
      </w:r>
      <w:r>
        <w:rPr>
          <w:rFonts w:ascii="Book Antiqua" w:hAnsi="Book Antiqua"/>
          <w:b/>
          <w:w w:val="105"/>
          <w:sz w:val="19"/>
        </w:rPr>
        <w:t>1670–1671</w:t>
      </w:r>
      <w:r>
        <w:rPr>
          <w:rFonts w:ascii="Book Antiqua" w:hAnsi="Book Antiqua"/>
          <w:b/>
          <w:spacing w:val="35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80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восстание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Степана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Разина </w:t>
      </w:r>
      <w:r>
        <w:rPr>
          <w:rFonts w:ascii="Book Antiqua" w:hAnsi="Book Antiqua"/>
          <w:b/>
          <w:w w:val="105"/>
          <w:sz w:val="19"/>
        </w:rPr>
        <w:t>1676–1682</w:t>
      </w:r>
      <w:r>
        <w:rPr>
          <w:rFonts w:ascii="Book Antiqua" w:hAnsi="Book Antiqua"/>
          <w:b/>
          <w:spacing w:val="-5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гг.</w:t>
      </w:r>
      <w:r>
        <w:rPr>
          <w:rFonts w:ascii="Book Antiqua" w:hAnsi="Book Antiqua"/>
          <w:b/>
          <w:spacing w:val="33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царствование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Фёдора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III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Алексеевича </w:t>
      </w:r>
      <w:r>
        <w:rPr>
          <w:rFonts w:ascii="Book Antiqua" w:hAnsi="Book Antiqua"/>
          <w:b/>
          <w:w w:val="105"/>
          <w:sz w:val="19"/>
        </w:rPr>
        <w:t>1679 г.</w:t>
      </w:r>
      <w:r>
        <w:rPr>
          <w:rFonts w:ascii="Book Antiqua" w:hAnsi="Book Antiqua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введение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подворного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налогообложения</w:t>
      </w:r>
    </w:p>
    <w:p>
      <w:pPr>
        <w:spacing w:line="201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1682</w:t>
      </w:r>
      <w:r>
        <w:rPr>
          <w:rFonts w:ascii="Book Antiqua" w:hAnsi="Book Antiqua"/>
          <w:b/>
          <w:spacing w:val="11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62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отмена</w:t>
      </w:r>
      <w:r>
        <w:rPr>
          <w:spacing w:val="-2"/>
          <w:w w:val="105"/>
          <w:sz w:val="19"/>
        </w:rPr>
        <w:t> местничества</w:t>
      </w:r>
    </w:p>
    <w:p>
      <w:pPr>
        <w:spacing w:line="224" w:lineRule="exact" w:before="0"/>
        <w:ind w:left="793" w:right="0" w:firstLine="0"/>
        <w:jc w:val="left"/>
        <w:rPr>
          <w:sz w:val="19"/>
        </w:rPr>
      </w:pPr>
      <w:r>
        <w:rPr>
          <w:rFonts w:ascii="Book Antiqua" w:hAnsi="Book Antiqua"/>
          <w:b/>
          <w:w w:val="105"/>
          <w:sz w:val="19"/>
        </w:rPr>
        <w:t>1689</w:t>
      </w:r>
      <w:r>
        <w:rPr>
          <w:rFonts w:ascii="Book Antiqua" w:hAnsi="Book Antiqua"/>
          <w:b/>
          <w:spacing w:val="4"/>
          <w:w w:val="105"/>
          <w:sz w:val="19"/>
        </w:rPr>
        <w:t> </w:t>
      </w:r>
      <w:r>
        <w:rPr>
          <w:rFonts w:ascii="Book Antiqua" w:hAnsi="Book Antiqua"/>
          <w:b/>
          <w:w w:val="105"/>
          <w:sz w:val="19"/>
        </w:rPr>
        <w:t>г.</w:t>
      </w:r>
      <w:r>
        <w:rPr>
          <w:rFonts w:ascii="Book Antiqua" w:hAnsi="Book Antiqua"/>
          <w:b/>
          <w:spacing w:val="51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Нерчинский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договор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с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Китаем</w:t>
      </w:r>
    </w:p>
    <w:p>
      <w:pPr>
        <w:pStyle w:val="BodyText"/>
        <w:spacing w:before="6"/>
        <w:rPr>
          <w:sz w:val="21"/>
        </w:rPr>
      </w:pPr>
    </w:p>
    <w:p>
      <w:pPr>
        <w:pStyle w:val="Heading5"/>
        <w:spacing w:before="0"/>
      </w:pPr>
      <w:bookmarkStart w:name="_TOC_250001" w:id="7"/>
      <w:r>
        <w:rPr>
          <w:color w:val="DB413F"/>
          <w:spacing w:val="9"/>
          <w:w w:val="65"/>
        </w:rPr>
        <w:t>ИНТЕРНЕТ-</w:t>
      </w:r>
      <w:bookmarkEnd w:id="7"/>
      <w:r>
        <w:rPr>
          <w:color w:val="DB413F"/>
          <w:spacing w:val="7"/>
          <w:w w:val="75"/>
        </w:rPr>
        <w:t>РЕСУРСЫ</w:t>
      </w:r>
    </w:p>
    <w:p>
      <w:pPr>
        <w:pStyle w:val="BodyText"/>
        <w:spacing w:before="1"/>
        <w:rPr>
          <w:rFonts w:ascii="Tahoma"/>
          <w:sz w:val="17"/>
        </w:rPr>
      </w:pPr>
    </w:p>
    <w:p>
      <w:pPr>
        <w:spacing w:after="0"/>
        <w:rPr>
          <w:rFonts w:ascii="Tahoma"/>
          <w:sz w:val="17"/>
        </w:rPr>
        <w:sectPr>
          <w:headerReference w:type="even" r:id="rId573"/>
          <w:pgSz w:w="9190" w:h="12020"/>
          <w:pgMar w:header="0" w:footer="0" w:top="0" w:bottom="280" w:left="0" w:right="0"/>
        </w:sectPr>
      </w:pPr>
    </w:p>
    <w:p>
      <w:pPr>
        <w:spacing w:before="91"/>
        <w:ind w:left="1927" w:right="860" w:firstLine="0"/>
        <w:jc w:val="left"/>
        <w:rPr>
          <w:rFonts w:ascii="Tahoma" w:hAnsi="Tahoma"/>
          <w:sz w:val="19"/>
        </w:rPr>
      </w:pPr>
      <w:r>
        <w:rPr/>
        <w:drawing>
          <wp:anchor distT="0" distB="0" distL="0" distR="0" allowOverlap="1" layoutInCell="1" locked="0" behindDoc="0" simplePos="0" relativeHeight="16004608">
            <wp:simplePos x="0" y="0"/>
            <wp:positionH relativeFrom="page">
              <wp:posOffset>616496</wp:posOffset>
            </wp:positionH>
            <wp:positionV relativeFrom="paragraph">
              <wp:posOffset>87579</wp:posOffset>
            </wp:positionV>
            <wp:extent cx="386994" cy="386994"/>
            <wp:effectExtent l="0" t="0" r="0" b="0"/>
            <wp:wrapNone/>
            <wp:docPr id="301" name="image4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481.png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94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05120">
            <wp:simplePos x="0" y="0"/>
            <wp:positionH relativeFrom="page">
              <wp:posOffset>3025330</wp:posOffset>
            </wp:positionH>
            <wp:positionV relativeFrom="paragraph">
              <wp:posOffset>87579</wp:posOffset>
            </wp:positionV>
            <wp:extent cx="386981" cy="386994"/>
            <wp:effectExtent l="0" t="0" r="0" b="0"/>
            <wp:wrapNone/>
            <wp:docPr id="303" name="image4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482.png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81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w w:val="95"/>
          <w:sz w:val="19"/>
        </w:rPr>
        <w:t>Федеральный портал </w:t>
      </w:r>
      <w:r>
        <w:rPr>
          <w:rFonts w:ascii="Tahoma" w:hAnsi="Tahoma"/>
          <w:w w:val="95"/>
          <w:sz w:val="19"/>
        </w:rPr>
        <w:t>истории </w:t>
      </w:r>
      <w:r>
        <w:rPr>
          <w:rFonts w:ascii="Tahoma" w:hAnsi="Tahoma"/>
          <w:spacing w:val="-2"/>
          <w:sz w:val="19"/>
        </w:rPr>
        <w:t>России</w:t>
      </w:r>
    </w:p>
    <w:p>
      <w:pPr>
        <w:spacing w:before="10"/>
        <w:ind w:left="1927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2"/>
          <w:w w:val="115"/>
          <w:sz w:val="19"/>
        </w:rPr>
        <w:t>история.рф</w:t>
      </w:r>
    </w:p>
    <w:p>
      <w:pPr>
        <w:spacing w:line="244" w:lineRule="auto" w:before="147"/>
        <w:ind w:left="1927" w:right="860" w:firstLine="0"/>
        <w:jc w:val="left"/>
        <w:rPr>
          <w:rFonts w:ascii="Calibri" w:hAnsi="Calibri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6005632">
            <wp:simplePos x="0" y="0"/>
            <wp:positionH relativeFrom="page">
              <wp:posOffset>616496</wp:posOffset>
            </wp:positionH>
            <wp:positionV relativeFrom="paragraph">
              <wp:posOffset>123135</wp:posOffset>
            </wp:positionV>
            <wp:extent cx="386994" cy="386994"/>
            <wp:effectExtent l="0" t="0" r="0" b="0"/>
            <wp:wrapNone/>
            <wp:docPr id="305" name="image4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483.png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94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06144">
            <wp:simplePos x="0" y="0"/>
            <wp:positionH relativeFrom="page">
              <wp:posOffset>3025330</wp:posOffset>
            </wp:positionH>
            <wp:positionV relativeFrom="paragraph">
              <wp:posOffset>123135</wp:posOffset>
            </wp:positionV>
            <wp:extent cx="386981" cy="386994"/>
            <wp:effectExtent l="0" t="0" r="0" b="0"/>
            <wp:wrapNone/>
            <wp:docPr id="307" name="image4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484.png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81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w w:val="95"/>
          <w:sz w:val="19"/>
        </w:rPr>
        <w:t>Портал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культурного</w:t>
      </w:r>
      <w:r>
        <w:rPr>
          <w:rFonts w:ascii="Tahoma" w:hAnsi="Tahoma"/>
          <w:spacing w:val="-1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наследия </w:t>
      </w:r>
      <w:r>
        <w:rPr>
          <w:rFonts w:ascii="Tahoma" w:hAnsi="Tahoma"/>
          <w:sz w:val="19"/>
        </w:rPr>
        <w:t>и традиций России </w:t>
      </w:r>
      <w:r>
        <w:rPr>
          <w:rFonts w:ascii="Calibri" w:hAnsi="Calibri"/>
          <w:b/>
          <w:spacing w:val="-2"/>
          <w:sz w:val="19"/>
        </w:rPr>
        <w:t>культура.рф</w:t>
      </w:r>
    </w:p>
    <w:p>
      <w:pPr>
        <w:spacing w:before="144"/>
        <w:ind w:left="1927" w:right="860" w:firstLine="0"/>
        <w:jc w:val="left"/>
        <w:rPr>
          <w:rFonts w:ascii="Tahoma" w:hAnsi="Tahoma"/>
          <w:sz w:val="19"/>
        </w:rPr>
      </w:pPr>
      <w:r>
        <w:rPr/>
        <w:drawing>
          <wp:anchor distT="0" distB="0" distL="0" distR="0" allowOverlap="1" layoutInCell="1" locked="0" behindDoc="0" simplePos="0" relativeHeight="16006656">
            <wp:simplePos x="0" y="0"/>
            <wp:positionH relativeFrom="page">
              <wp:posOffset>616496</wp:posOffset>
            </wp:positionH>
            <wp:positionV relativeFrom="paragraph">
              <wp:posOffset>121228</wp:posOffset>
            </wp:positionV>
            <wp:extent cx="386994" cy="386994"/>
            <wp:effectExtent l="0" t="0" r="0" b="0"/>
            <wp:wrapNone/>
            <wp:docPr id="309" name="image4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485.png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94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07168">
            <wp:simplePos x="0" y="0"/>
            <wp:positionH relativeFrom="page">
              <wp:posOffset>3025330</wp:posOffset>
            </wp:positionH>
            <wp:positionV relativeFrom="paragraph">
              <wp:posOffset>121228</wp:posOffset>
            </wp:positionV>
            <wp:extent cx="386981" cy="386994"/>
            <wp:effectExtent l="0" t="0" r="0" b="0"/>
            <wp:wrapNone/>
            <wp:docPr id="311" name="image4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486.png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81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9"/>
        </w:rPr>
        <w:t>Российское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общество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«Зна- </w:t>
      </w:r>
      <w:r>
        <w:rPr>
          <w:rFonts w:ascii="Tahoma" w:hAnsi="Tahoma"/>
          <w:spacing w:val="-4"/>
          <w:sz w:val="19"/>
        </w:rPr>
        <w:t>ние»</w:t>
      </w:r>
    </w:p>
    <w:p>
      <w:pPr>
        <w:spacing w:before="11"/>
        <w:ind w:left="1927" w:right="0" w:firstLine="0"/>
        <w:jc w:val="left"/>
        <w:rPr>
          <w:rFonts w:ascii="Calibri"/>
          <w:b/>
          <w:sz w:val="19"/>
        </w:rPr>
      </w:pPr>
      <w:hyperlink r:id="rId580">
        <w:r>
          <w:rPr>
            <w:rFonts w:ascii="Calibri"/>
            <w:b/>
            <w:spacing w:val="-2"/>
            <w:w w:val="115"/>
            <w:sz w:val="19"/>
          </w:rPr>
          <w:t>www.znanierussia.ru</w:t>
        </w:r>
      </w:hyperlink>
    </w:p>
    <w:p>
      <w:pPr>
        <w:spacing w:line="244" w:lineRule="auto" w:before="147"/>
        <w:ind w:left="1927" w:right="860" w:firstLine="0"/>
        <w:jc w:val="left"/>
        <w:rPr>
          <w:rFonts w:ascii="Calibri" w:hAnsi="Calibri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6007680">
            <wp:simplePos x="0" y="0"/>
            <wp:positionH relativeFrom="page">
              <wp:posOffset>616496</wp:posOffset>
            </wp:positionH>
            <wp:positionV relativeFrom="paragraph">
              <wp:posOffset>123129</wp:posOffset>
            </wp:positionV>
            <wp:extent cx="386994" cy="387007"/>
            <wp:effectExtent l="0" t="0" r="0" b="0"/>
            <wp:wrapNone/>
            <wp:docPr id="313" name="image4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487.png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94" cy="38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08192">
            <wp:simplePos x="0" y="0"/>
            <wp:positionH relativeFrom="page">
              <wp:posOffset>3025330</wp:posOffset>
            </wp:positionH>
            <wp:positionV relativeFrom="paragraph">
              <wp:posOffset>123129</wp:posOffset>
            </wp:positionV>
            <wp:extent cx="386981" cy="387007"/>
            <wp:effectExtent l="0" t="0" r="0" b="0"/>
            <wp:wrapNone/>
            <wp:docPr id="315" name="image4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488.png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81" cy="38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pacing w:val="-2"/>
          <w:sz w:val="19"/>
        </w:rPr>
        <w:t>Российское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историческое </w:t>
      </w:r>
      <w:r>
        <w:rPr>
          <w:rFonts w:ascii="Tahoma" w:hAnsi="Tahoma"/>
          <w:spacing w:val="-2"/>
          <w:w w:val="105"/>
          <w:sz w:val="19"/>
        </w:rPr>
        <w:t>общество </w:t>
      </w:r>
      <w:hyperlink r:id="rId583">
        <w:r>
          <w:rPr>
            <w:rFonts w:ascii="Calibri" w:hAnsi="Calibri"/>
            <w:b/>
            <w:spacing w:val="-2"/>
            <w:w w:val="105"/>
            <w:sz w:val="19"/>
          </w:rPr>
          <w:t>www.historyrussia.org</w:t>
        </w:r>
      </w:hyperlink>
    </w:p>
    <w:p>
      <w:pPr>
        <w:spacing w:before="144"/>
        <w:ind w:left="1927" w:right="860" w:firstLine="0"/>
        <w:jc w:val="left"/>
        <w:rPr>
          <w:rFonts w:ascii="Tahoma" w:hAnsi="Tahoma"/>
          <w:sz w:val="19"/>
        </w:rPr>
      </w:pPr>
      <w:r>
        <w:rPr/>
        <w:drawing>
          <wp:anchor distT="0" distB="0" distL="0" distR="0" allowOverlap="1" layoutInCell="1" locked="0" behindDoc="0" simplePos="0" relativeHeight="16008704">
            <wp:simplePos x="0" y="0"/>
            <wp:positionH relativeFrom="page">
              <wp:posOffset>616496</wp:posOffset>
            </wp:positionH>
            <wp:positionV relativeFrom="paragraph">
              <wp:posOffset>121233</wp:posOffset>
            </wp:positionV>
            <wp:extent cx="386994" cy="386994"/>
            <wp:effectExtent l="0" t="0" r="0" b="0"/>
            <wp:wrapNone/>
            <wp:docPr id="317" name="image4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489.png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94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09216">
            <wp:simplePos x="0" y="0"/>
            <wp:positionH relativeFrom="page">
              <wp:posOffset>3025330</wp:posOffset>
            </wp:positionH>
            <wp:positionV relativeFrom="paragraph">
              <wp:posOffset>121233</wp:posOffset>
            </wp:positionV>
            <wp:extent cx="386981" cy="386994"/>
            <wp:effectExtent l="0" t="0" r="0" b="0"/>
            <wp:wrapNone/>
            <wp:docPr id="319" name="image4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490.png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81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pacing w:val="-2"/>
          <w:sz w:val="19"/>
        </w:rPr>
        <w:t>Российское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военно-историче- </w:t>
      </w:r>
      <w:r>
        <w:rPr>
          <w:rFonts w:ascii="Tahoma" w:hAnsi="Tahoma"/>
          <w:sz w:val="19"/>
        </w:rPr>
        <w:t>ское общество</w:t>
      </w:r>
    </w:p>
    <w:p>
      <w:pPr>
        <w:spacing w:before="11"/>
        <w:ind w:left="1927" w:right="0" w:firstLine="0"/>
        <w:jc w:val="left"/>
        <w:rPr>
          <w:rFonts w:ascii="Calibri"/>
          <w:b/>
          <w:sz w:val="19"/>
        </w:rPr>
      </w:pPr>
      <w:r>
        <w:rPr>
          <w:rFonts w:ascii="Calibri"/>
          <w:b/>
          <w:spacing w:val="-2"/>
          <w:w w:val="120"/>
          <w:sz w:val="19"/>
        </w:rPr>
        <w:t>rvio.histrf.ru</w:t>
      </w:r>
    </w:p>
    <w:p>
      <w:pPr>
        <w:spacing w:before="147"/>
        <w:ind w:left="1927" w:right="860" w:firstLine="0"/>
        <w:jc w:val="left"/>
        <w:rPr>
          <w:rFonts w:ascii="Tahoma" w:hAnsi="Tahoma"/>
          <w:sz w:val="19"/>
        </w:rPr>
      </w:pPr>
      <w:r>
        <w:rPr/>
        <w:drawing>
          <wp:anchor distT="0" distB="0" distL="0" distR="0" allowOverlap="1" layoutInCell="1" locked="0" behindDoc="0" simplePos="0" relativeHeight="16009728">
            <wp:simplePos x="0" y="0"/>
            <wp:positionH relativeFrom="page">
              <wp:posOffset>616496</wp:posOffset>
            </wp:positionH>
            <wp:positionV relativeFrom="paragraph">
              <wp:posOffset>173667</wp:posOffset>
            </wp:positionV>
            <wp:extent cx="386994" cy="386981"/>
            <wp:effectExtent l="0" t="0" r="0" b="0"/>
            <wp:wrapNone/>
            <wp:docPr id="321" name="image4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491.png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94" cy="386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10240">
            <wp:simplePos x="0" y="0"/>
            <wp:positionH relativeFrom="page">
              <wp:posOffset>3025330</wp:posOffset>
            </wp:positionH>
            <wp:positionV relativeFrom="paragraph">
              <wp:posOffset>173667</wp:posOffset>
            </wp:positionV>
            <wp:extent cx="386981" cy="386981"/>
            <wp:effectExtent l="0" t="0" r="0" b="0"/>
            <wp:wrapNone/>
            <wp:docPr id="323" name="image4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492.png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81" cy="386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pacing w:val="-2"/>
          <w:sz w:val="19"/>
        </w:rPr>
        <w:t>Большая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российская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энци- клопедия</w:t>
      </w:r>
    </w:p>
    <w:p>
      <w:pPr>
        <w:spacing w:before="11"/>
        <w:ind w:left="1927" w:right="0" w:firstLine="0"/>
        <w:jc w:val="left"/>
        <w:rPr>
          <w:rFonts w:ascii="Calibri"/>
          <w:b/>
          <w:sz w:val="19"/>
        </w:rPr>
      </w:pPr>
      <w:hyperlink r:id="rId588">
        <w:r>
          <w:rPr>
            <w:rFonts w:ascii="Calibri"/>
            <w:b/>
            <w:spacing w:val="-2"/>
            <w:w w:val="115"/>
            <w:sz w:val="19"/>
          </w:rPr>
          <w:t>www.bigenc.ru</w:t>
        </w:r>
      </w:hyperlink>
    </w:p>
    <w:p>
      <w:pPr>
        <w:pStyle w:val="BodyText"/>
        <w:rPr>
          <w:rFonts w:ascii="Calibri"/>
          <w:b/>
          <w:sz w:val="25"/>
        </w:rPr>
      </w:pPr>
    </w:p>
    <w:p>
      <w:pPr>
        <w:spacing w:before="1"/>
        <w:ind w:left="1927" w:right="0" w:firstLine="0"/>
        <w:jc w:val="left"/>
        <w:rPr>
          <w:rFonts w:ascii="Tahoma" w:hAnsi="Tahoma"/>
          <w:sz w:val="19"/>
        </w:rPr>
      </w:pPr>
      <w:r>
        <w:rPr/>
        <w:drawing>
          <wp:anchor distT="0" distB="0" distL="0" distR="0" allowOverlap="1" layoutInCell="1" locked="0" behindDoc="0" simplePos="0" relativeHeight="16010752">
            <wp:simplePos x="0" y="0"/>
            <wp:positionH relativeFrom="page">
              <wp:posOffset>616496</wp:posOffset>
            </wp:positionH>
            <wp:positionV relativeFrom="paragraph">
              <wp:posOffset>30424</wp:posOffset>
            </wp:positionV>
            <wp:extent cx="386994" cy="386994"/>
            <wp:effectExtent l="0" t="0" r="0" b="0"/>
            <wp:wrapNone/>
            <wp:docPr id="325" name="image4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493.png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94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11264">
            <wp:simplePos x="0" y="0"/>
            <wp:positionH relativeFrom="page">
              <wp:posOffset>3025330</wp:posOffset>
            </wp:positionH>
            <wp:positionV relativeFrom="paragraph">
              <wp:posOffset>30424</wp:posOffset>
            </wp:positionV>
            <wp:extent cx="386981" cy="386994"/>
            <wp:effectExtent l="0" t="0" r="0" b="0"/>
            <wp:wrapNone/>
            <wp:docPr id="327" name="image4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494.png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81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w w:val="95"/>
          <w:sz w:val="19"/>
        </w:rPr>
        <w:t>Движение</w:t>
      </w:r>
      <w:r>
        <w:rPr>
          <w:rFonts w:ascii="Tahoma" w:hAnsi="Tahoma"/>
          <w:spacing w:val="10"/>
          <w:sz w:val="19"/>
        </w:rPr>
        <w:t> </w:t>
      </w:r>
      <w:r>
        <w:rPr>
          <w:rFonts w:ascii="Tahoma" w:hAnsi="Tahoma"/>
          <w:spacing w:val="-2"/>
          <w:sz w:val="19"/>
        </w:rPr>
        <w:t>первых</w:t>
      </w:r>
    </w:p>
    <w:p>
      <w:pPr>
        <w:spacing w:before="10"/>
        <w:ind w:left="1927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2"/>
          <w:w w:val="110"/>
          <w:sz w:val="19"/>
        </w:rPr>
        <w:t>будьвдвижении.рф</w:t>
      </w:r>
    </w:p>
    <w:p>
      <w:pPr>
        <w:pStyle w:val="BodyText"/>
        <w:spacing w:before="10"/>
        <w:rPr>
          <w:rFonts w:ascii="Calibri"/>
          <w:b/>
          <w:sz w:val="30"/>
        </w:rPr>
      </w:pPr>
    </w:p>
    <w:p>
      <w:pPr>
        <w:spacing w:before="1"/>
        <w:ind w:left="1927" w:right="860" w:firstLine="0"/>
        <w:jc w:val="left"/>
        <w:rPr>
          <w:rFonts w:ascii="Tahoma" w:hAnsi="Tahoma"/>
          <w:sz w:val="19"/>
        </w:rPr>
      </w:pPr>
      <w:r>
        <w:rPr/>
        <w:drawing>
          <wp:anchor distT="0" distB="0" distL="0" distR="0" allowOverlap="1" layoutInCell="1" locked="0" behindDoc="0" simplePos="0" relativeHeight="16011776">
            <wp:simplePos x="0" y="0"/>
            <wp:positionH relativeFrom="page">
              <wp:posOffset>616496</wp:posOffset>
            </wp:positionH>
            <wp:positionV relativeFrom="paragraph">
              <wp:posOffset>80954</wp:posOffset>
            </wp:positionV>
            <wp:extent cx="386994" cy="386994"/>
            <wp:effectExtent l="0" t="0" r="0" b="0"/>
            <wp:wrapNone/>
            <wp:docPr id="329" name="image4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495.png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94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12288">
            <wp:simplePos x="0" y="0"/>
            <wp:positionH relativeFrom="page">
              <wp:posOffset>3025330</wp:posOffset>
            </wp:positionH>
            <wp:positionV relativeFrom="paragraph">
              <wp:posOffset>80954</wp:posOffset>
            </wp:positionV>
            <wp:extent cx="386981" cy="386994"/>
            <wp:effectExtent l="0" t="0" r="0" b="0"/>
            <wp:wrapNone/>
            <wp:docPr id="331" name="image4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496.png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81" cy="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9"/>
        </w:rPr>
        <w:t>ФГБУ «Президентская </w:t>
      </w:r>
      <w:r>
        <w:rPr>
          <w:rFonts w:ascii="Tahoma" w:hAnsi="Tahoma"/>
          <w:spacing w:val="-2"/>
          <w:sz w:val="19"/>
        </w:rPr>
        <w:t>библиотека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имени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Б.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Н.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Ель- цина»</w:t>
      </w:r>
    </w:p>
    <w:p>
      <w:pPr>
        <w:spacing w:before="11"/>
        <w:ind w:left="1927" w:right="0" w:firstLine="0"/>
        <w:jc w:val="left"/>
        <w:rPr>
          <w:rFonts w:ascii="Calibri"/>
          <w:b/>
          <w:sz w:val="19"/>
        </w:rPr>
      </w:pPr>
      <w:hyperlink r:id="rId593">
        <w:r>
          <w:rPr>
            <w:rFonts w:ascii="Calibri"/>
            <w:b/>
            <w:spacing w:val="-2"/>
            <w:w w:val="115"/>
            <w:sz w:val="19"/>
          </w:rPr>
          <w:t>www.prlib.ru</w:t>
        </w:r>
      </w:hyperlink>
    </w:p>
    <w:p>
      <w:pPr>
        <w:spacing w:before="91"/>
        <w:ind w:left="307" w:right="823" w:firstLine="0"/>
        <w:jc w:val="left"/>
        <w:rPr>
          <w:rFonts w:ascii="Tahoma" w:hAnsi="Tahoma"/>
          <w:sz w:val="19"/>
        </w:rPr>
      </w:pPr>
      <w:r>
        <w:rPr/>
        <w:br w:type="column"/>
      </w:r>
      <w:r>
        <w:rPr>
          <w:rFonts w:ascii="Tahoma" w:hAnsi="Tahoma"/>
          <w:spacing w:val="-2"/>
          <w:sz w:val="19"/>
        </w:rPr>
        <w:t>Институт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российской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истории </w:t>
      </w:r>
      <w:r>
        <w:rPr>
          <w:rFonts w:ascii="Tahoma" w:hAnsi="Tahoma"/>
          <w:spacing w:val="-4"/>
          <w:sz w:val="19"/>
        </w:rPr>
        <w:t>РАН</w:t>
      </w:r>
    </w:p>
    <w:p>
      <w:pPr>
        <w:spacing w:before="10"/>
        <w:ind w:left="307" w:right="0" w:firstLine="0"/>
        <w:jc w:val="left"/>
        <w:rPr>
          <w:rFonts w:ascii="Calibri"/>
          <w:b/>
          <w:sz w:val="19"/>
        </w:rPr>
      </w:pPr>
      <w:r>
        <w:rPr>
          <w:rFonts w:ascii="Calibri"/>
          <w:b/>
          <w:spacing w:val="-2"/>
          <w:w w:val="120"/>
          <w:sz w:val="19"/>
        </w:rPr>
        <w:t>iriran.ru</w:t>
      </w:r>
    </w:p>
    <w:p>
      <w:pPr>
        <w:spacing w:before="147"/>
        <w:ind w:left="307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Государственный</w:t>
      </w:r>
      <w:r>
        <w:rPr>
          <w:rFonts w:ascii="Tahoma" w:hAnsi="Tahoma"/>
          <w:spacing w:val="-2"/>
          <w:sz w:val="19"/>
        </w:rPr>
        <w:t> Эрмитаж</w:t>
      </w:r>
    </w:p>
    <w:p>
      <w:pPr>
        <w:spacing w:before="10"/>
        <w:ind w:left="307" w:right="0" w:firstLine="0"/>
        <w:jc w:val="left"/>
        <w:rPr>
          <w:rFonts w:ascii="Calibri"/>
          <w:b/>
          <w:sz w:val="19"/>
        </w:rPr>
      </w:pPr>
      <w:hyperlink r:id="rId594">
        <w:r>
          <w:rPr>
            <w:rFonts w:ascii="Calibri"/>
            <w:b/>
            <w:spacing w:val="-2"/>
            <w:w w:val="115"/>
            <w:sz w:val="19"/>
          </w:rPr>
          <w:t>www.hermitagemuseum.org</w:t>
        </w:r>
      </w:hyperlink>
    </w:p>
    <w:p>
      <w:pPr>
        <w:pStyle w:val="BodyText"/>
        <w:spacing w:before="11"/>
        <w:rPr>
          <w:rFonts w:ascii="Calibri"/>
          <w:b/>
          <w:sz w:val="30"/>
        </w:rPr>
      </w:pPr>
    </w:p>
    <w:p>
      <w:pPr>
        <w:spacing w:line="244" w:lineRule="auto" w:before="0"/>
        <w:ind w:left="307" w:right="823" w:firstLine="0"/>
        <w:jc w:val="left"/>
        <w:rPr>
          <w:rFonts w:ascii="Calibri" w:hAnsi="Calibri"/>
          <w:b/>
          <w:sz w:val="19"/>
        </w:rPr>
      </w:pPr>
      <w:r>
        <w:rPr>
          <w:rFonts w:ascii="Tahoma" w:hAnsi="Tahoma"/>
          <w:w w:val="95"/>
          <w:sz w:val="19"/>
        </w:rPr>
        <w:t>Государственная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Третьяков- </w:t>
      </w:r>
      <w:r>
        <w:rPr>
          <w:rFonts w:ascii="Tahoma" w:hAnsi="Tahoma"/>
          <w:sz w:val="19"/>
        </w:rPr>
        <w:t>ская галерея </w:t>
      </w:r>
      <w:hyperlink r:id="rId595">
        <w:r>
          <w:rPr>
            <w:rFonts w:ascii="Calibri" w:hAnsi="Calibri"/>
            <w:b/>
            <w:spacing w:val="-2"/>
            <w:sz w:val="19"/>
          </w:rPr>
          <w:t>www.tretyakovgallery.ru</w:t>
        </w:r>
      </w:hyperlink>
    </w:p>
    <w:p>
      <w:pPr>
        <w:spacing w:before="144"/>
        <w:ind w:left="307" w:right="823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9"/>
        </w:rPr>
        <w:t>Государственный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Русский </w:t>
      </w:r>
      <w:r>
        <w:rPr>
          <w:rFonts w:ascii="Tahoma" w:hAnsi="Tahoma"/>
          <w:spacing w:val="-2"/>
          <w:sz w:val="19"/>
        </w:rPr>
        <w:t>музей</w:t>
      </w:r>
    </w:p>
    <w:p>
      <w:pPr>
        <w:spacing w:before="11"/>
        <w:ind w:left="307" w:right="0" w:firstLine="0"/>
        <w:jc w:val="left"/>
        <w:rPr>
          <w:rFonts w:ascii="Calibri"/>
          <w:b/>
          <w:sz w:val="19"/>
        </w:rPr>
      </w:pPr>
      <w:r>
        <w:rPr>
          <w:rFonts w:ascii="Calibri"/>
          <w:b/>
          <w:spacing w:val="-2"/>
          <w:w w:val="115"/>
          <w:sz w:val="19"/>
        </w:rPr>
        <w:t>rusmuseum.ru</w:t>
      </w:r>
    </w:p>
    <w:p>
      <w:pPr>
        <w:spacing w:before="147"/>
        <w:ind w:left="307" w:right="823" w:firstLine="0"/>
        <w:jc w:val="left"/>
        <w:rPr>
          <w:rFonts w:ascii="Tahoma" w:hAnsi="Tahoma"/>
          <w:sz w:val="19"/>
        </w:rPr>
      </w:pPr>
      <w:r>
        <w:rPr>
          <w:rFonts w:ascii="Tahoma" w:hAnsi="Tahoma"/>
          <w:w w:val="95"/>
          <w:sz w:val="19"/>
        </w:rPr>
        <w:t>Государственный</w:t>
      </w:r>
      <w:r>
        <w:rPr>
          <w:rFonts w:ascii="Tahoma" w:hAnsi="Tahoma"/>
          <w:spacing w:val="-12"/>
          <w:w w:val="95"/>
          <w:sz w:val="19"/>
        </w:rPr>
        <w:t> </w:t>
      </w:r>
      <w:r>
        <w:rPr>
          <w:rFonts w:ascii="Tahoma" w:hAnsi="Tahoma"/>
          <w:w w:val="95"/>
          <w:sz w:val="19"/>
        </w:rPr>
        <w:t>историче- </w:t>
      </w:r>
      <w:r>
        <w:rPr>
          <w:rFonts w:ascii="Tahoma" w:hAnsi="Tahoma"/>
          <w:sz w:val="19"/>
        </w:rPr>
        <w:t>ский музей</w:t>
      </w:r>
    </w:p>
    <w:p>
      <w:pPr>
        <w:spacing w:before="11"/>
        <w:ind w:left="307" w:right="0" w:firstLine="0"/>
        <w:jc w:val="left"/>
        <w:rPr>
          <w:rFonts w:ascii="Calibri"/>
          <w:b/>
          <w:sz w:val="19"/>
        </w:rPr>
      </w:pPr>
      <w:r>
        <w:rPr>
          <w:rFonts w:ascii="Calibri"/>
          <w:b/>
          <w:spacing w:val="-2"/>
          <w:w w:val="115"/>
          <w:sz w:val="19"/>
        </w:rPr>
        <w:t>shm.ru</w:t>
      </w:r>
    </w:p>
    <w:p>
      <w:pPr>
        <w:spacing w:line="244" w:lineRule="auto" w:before="147"/>
        <w:ind w:left="307" w:right="743" w:firstLine="0"/>
        <w:jc w:val="left"/>
        <w:rPr>
          <w:rFonts w:ascii="Calibri" w:hAnsi="Calibri"/>
          <w:b/>
          <w:sz w:val="19"/>
        </w:rPr>
      </w:pPr>
      <w:r>
        <w:rPr>
          <w:rFonts w:ascii="Tahoma" w:hAnsi="Tahoma"/>
          <w:sz w:val="19"/>
        </w:rPr>
        <w:t>Музей антропологии и этнографии им. Петра </w:t>
      </w:r>
      <w:r>
        <w:rPr>
          <w:rFonts w:ascii="Tahoma" w:hAnsi="Tahoma"/>
          <w:spacing w:val="-2"/>
          <w:sz w:val="19"/>
        </w:rPr>
        <w:t>Великого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(Кунсткамера)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РАН </w:t>
      </w:r>
      <w:hyperlink r:id="rId596">
        <w:r>
          <w:rPr>
            <w:rFonts w:ascii="Calibri" w:hAnsi="Calibri"/>
            <w:b/>
            <w:spacing w:val="-2"/>
            <w:sz w:val="19"/>
          </w:rPr>
          <w:t>www.kunstkamera.ru</w:t>
        </w:r>
      </w:hyperlink>
    </w:p>
    <w:p>
      <w:pPr>
        <w:spacing w:before="69"/>
        <w:ind w:left="307" w:right="743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Российская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государственная библиотека</w:t>
      </w:r>
    </w:p>
    <w:p>
      <w:pPr>
        <w:spacing w:before="11"/>
        <w:ind w:left="307" w:right="0" w:firstLine="0"/>
        <w:jc w:val="left"/>
        <w:rPr>
          <w:rFonts w:ascii="Calibri"/>
          <w:b/>
          <w:sz w:val="19"/>
        </w:rPr>
      </w:pPr>
      <w:hyperlink r:id="rId597">
        <w:r>
          <w:rPr>
            <w:rFonts w:ascii="Calibri"/>
            <w:b/>
            <w:spacing w:val="-2"/>
            <w:w w:val="115"/>
            <w:sz w:val="19"/>
          </w:rPr>
          <w:t>www.rsl.ru</w:t>
        </w:r>
      </w:hyperlink>
    </w:p>
    <w:p>
      <w:pPr>
        <w:spacing w:before="147"/>
        <w:ind w:left="307" w:right="743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Русское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географическое общество</w:t>
      </w:r>
    </w:p>
    <w:p>
      <w:pPr>
        <w:spacing w:before="11"/>
        <w:ind w:left="307" w:right="0" w:firstLine="0"/>
        <w:jc w:val="left"/>
        <w:rPr>
          <w:rFonts w:ascii="Calibri"/>
          <w:b/>
          <w:sz w:val="19"/>
        </w:rPr>
      </w:pPr>
      <w:hyperlink r:id="rId598">
        <w:r>
          <w:rPr>
            <w:rFonts w:ascii="Calibri"/>
            <w:b/>
            <w:spacing w:val="-2"/>
            <w:w w:val="115"/>
            <w:sz w:val="19"/>
          </w:rPr>
          <w:t>www.rgo.ru</w:t>
        </w:r>
      </w:hyperlink>
    </w:p>
    <w:p>
      <w:pPr>
        <w:spacing w:after="0"/>
        <w:jc w:val="left"/>
        <w:rPr>
          <w:rFonts w:ascii="Calibri"/>
          <w:sz w:val="19"/>
        </w:rPr>
        <w:sectPr>
          <w:type w:val="continuous"/>
          <w:pgSz w:w="9190" w:h="12020"/>
          <w:pgMar w:header="0" w:footer="0" w:top="1100" w:bottom="280" w:left="0" w:right="0"/>
          <w:cols w:num="2" w:equalWidth="0">
            <w:col w:w="5374" w:space="40"/>
            <w:col w:w="3776"/>
          </w:cols>
        </w:sectPr>
      </w:pPr>
    </w:p>
    <w:p>
      <w:pPr>
        <w:pStyle w:val="BodyText"/>
        <w:spacing w:before="2"/>
        <w:rPr>
          <w:rFonts w:ascii="Calibri"/>
          <w:b/>
          <w:sz w:val="10"/>
        </w:rPr>
      </w:pPr>
    </w:p>
    <w:p>
      <w:pPr>
        <w:pStyle w:val="Heading5"/>
        <w:spacing w:before="88"/>
      </w:pPr>
      <w:bookmarkStart w:name="_TOC_250000" w:id="8"/>
      <w:r>
        <w:rPr>
          <w:color w:val="DB413F"/>
          <w:w w:val="70"/>
        </w:rPr>
        <w:t>ПРИЛОЖЕНИЕ.</w:t>
      </w:r>
      <w:r>
        <w:rPr>
          <w:color w:val="DB413F"/>
          <w:spacing w:val="73"/>
        </w:rPr>
        <w:t> </w:t>
      </w:r>
      <w:r>
        <w:rPr>
          <w:color w:val="DB413F"/>
          <w:spacing w:val="9"/>
          <w:w w:val="70"/>
        </w:rPr>
        <w:t>ИСТОРИЧЕСКИЕ</w:t>
      </w:r>
      <w:r>
        <w:rPr>
          <w:color w:val="DB413F"/>
          <w:spacing w:val="72"/>
        </w:rPr>
        <w:t> </w:t>
      </w:r>
      <w:bookmarkEnd w:id="8"/>
      <w:r>
        <w:rPr>
          <w:color w:val="DB413F"/>
          <w:spacing w:val="9"/>
          <w:w w:val="70"/>
        </w:rPr>
        <w:t>КАРТЫ</w:t>
      </w:r>
    </w:p>
    <w:p>
      <w:pPr>
        <w:pStyle w:val="BodyText"/>
        <w:spacing w:before="10"/>
        <w:rPr>
          <w:rFonts w:ascii="Tahoma"/>
          <w:sz w:val="28"/>
        </w:rPr>
      </w:pPr>
      <w:r>
        <w:rPr/>
        <w:pict>
          <v:group style="position:absolute;margin-left:39.1367pt;margin-top:18.642147pt;width:381pt;height:459.9pt;mso-position-horizontal-relative:page;mso-position-vertical-relative:paragraph;z-index:-15444480;mso-wrap-distance-left:0;mso-wrap-distance-right:0" id="docshapegroup2957" coordorigin="783,373" coordsize="7620,9198">
            <v:shape style="position:absolute;left:782;top:372;width:7620;height:8186" type="#_x0000_t75" id="docshape2958" stroked="false">
              <v:imagedata r:id="rId600" o:title=""/>
            </v:shape>
            <v:shape style="position:absolute;left:5125;top:7158;width:74;height:74" type="#_x0000_t75" id="docshape2959" stroked="false">
              <v:imagedata r:id="rId601" o:title=""/>
            </v:shape>
            <v:shape style="position:absolute;left:5989;top:5612;width:74;height:74" type="#_x0000_t75" id="docshape2960" stroked="false">
              <v:imagedata r:id="rId602" o:title=""/>
            </v:shape>
            <v:shape style="position:absolute;left:1579;top:1809;width:74;height:74" type="#_x0000_t75" id="docshape2961" stroked="false">
              <v:imagedata r:id="rId603" o:title=""/>
            </v:shape>
            <v:shape style="position:absolute;left:4169;top:6029;width:85;height:85" id="docshape2962" coordorigin="4170,6030" coordsize="85,85" path="m4214,6030l4197,6033,4183,6041,4174,6054,4170,6071,4173,6088,4181,6101,4195,6111,4211,6115,4228,6112,4241,6103,4251,6090,4255,6073,4252,6057,4243,6043,4230,6034,4214,6030xe" filled="true" fillcolor="#ffffff" stroked="false">
              <v:path arrowok="t"/>
              <v:fill type="solid"/>
            </v:shape>
            <v:shape style="position:absolute;left:4169;top:6029;width:85;height:85" id="docshape2963" coordorigin="4170,6030" coordsize="85,85" path="m4255,6073l4251,6090,4241,6103,4228,6112,4211,6115,4195,6111,4181,6101,4173,6088,4170,6071,4174,6054,4183,6041,4197,6033,4214,6030,4230,6034,4243,6043,4252,6057,4255,6073xe" filled="false" stroked="true" strokeweight=".709pt" strokecolor="#000000">
              <v:path arrowok="t"/>
              <v:stroke dashstyle="solid"/>
            </v:shape>
            <v:shape style="position:absolute;left:4894;top:6523;width:85;height:85" id="docshape2964" coordorigin="4895,6523" coordsize="85,85" path="m4938,6523l4922,6526,4908,6535,4899,6548,4895,6565,4898,6581,4906,6595,4919,6605,4936,6608,4953,6606,4966,6597,4976,6584,4980,6567,4977,6550,4968,6537,4955,6527,4938,6523xe" filled="true" fillcolor="#ffffff" stroked="false">
              <v:path arrowok="t"/>
              <v:fill type="solid"/>
            </v:shape>
            <v:shape style="position:absolute;left:4894;top:6523;width:85;height:85" id="docshape2965" coordorigin="4895,6523" coordsize="85,85" path="m4980,6567l4976,6584,4966,6597,4953,6606,4936,6608,4919,6605,4906,6595,4898,6581,4895,6565,4899,6548,4908,6535,4922,6526,4938,6523,4955,6527,4968,6537,4977,6550,4980,6567xe" filled="false" stroked="true" strokeweight=".709pt" strokecolor="#000000">
              <v:path arrowok="t"/>
              <v:stroke dashstyle="solid"/>
            </v:shape>
            <v:shape style="position:absolute;left:4037;top:7805;width:85;height:85" id="docshape2966" coordorigin="4037,7806" coordsize="85,85" path="m4081,7806l4064,7808,4050,7817,4041,7830,4037,7847,4040,7863,4049,7877,4062,7887,4078,7891,4095,7888,4109,7879,4118,7866,4122,7849,4119,7833,4111,7819,4097,7809,4081,7806xe" filled="true" fillcolor="#ffffff" stroked="false">
              <v:path arrowok="t"/>
              <v:fill type="solid"/>
            </v:shape>
            <v:shape style="position:absolute;left:4037;top:7805;width:85;height:85" id="docshape2967" coordorigin="4037,7806" coordsize="85,85" path="m4122,7849l4118,7866,4109,7879,4095,7888,4078,7891,4062,7887,4049,7877,4040,7863,4037,7847,4041,7830,4050,7817,4064,7808,4081,7806,4097,7809,4111,7819,4119,7833,4122,7849xe" filled="false" stroked="true" strokeweight=".709pt" strokecolor="#000000">
              <v:path arrowok="t"/>
              <v:stroke dashstyle="solid"/>
            </v:shape>
            <v:shape style="position:absolute;left:2254;top:770;width:85;height:86" id="docshape2968" coordorigin="2255,770" coordsize="85,86" path="m2298,770l2282,773,2268,782,2259,795,2255,812,2258,828,2266,842,2280,852,2296,855,2313,853,2326,844,2336,831,2340,814,2337,798,2328,784,2315,774,2298,770xe" filled="true" fillcolor="#ffffff" stroked="false">
              <v:path arrowok="t"/>
              <v:fill type="solid"/>
            </v:shape>
            <v:shape style="position:absolute;left:2254;top:770;width:85;height:86" id="docshape2969" coordorigin="2255,770" coordsize="85,86" path="m2340,814l2336,831,2326,844,2313,853,2296,855,2280,852,2266,842,2258,828,2255,812,2259,795,2268,782,2282,773,2298,770,2315,774,2328,784,2337,798,2340,814xe" filled="false" stroked="true" strokeweight=".709pt" strokecolor="#000000">
              <v:path arrowok="t"/>
              <v:stroke dashstyle="solid"/>
            </v:shape>
            <v:shape style="position:absolute;left:3412;top:1906;width:85;height:86" id="docshape2970" coordorigin="3412,1907" coordsize="85,86" path="m3456,1907l3440,1909,3426,1918,3416,1931,3412,1948,3415,1964,3424,1978,3437,1988,3454,1992,3470,1989,3484,1980,3494,1967,3497,1950,3495,1934,3486,1920,3473,1910,3456,1907xe" filled="true" fillcolor="#ffffff" stroked="false">
              <v:path arrowok="t"/>
              <v:fill type="solid"/>
            </v:shape>
            <v:shape style="position:absolute;left:3412;top:1906;width:85;height:86" id="docshape2971" coordorigin="3412,1907" coordsize="85,86" path="m3497,1950l3494,1967,3484,1980,3470,1989,3454,1992,3437,1988,3424,1978,3415,1964,3412,1948,3416,1931,3426,1918,3440,1909,3456,1907,3473,1910,3486,1920,3495,1934,3497,1950xe" filled="false" stroked="true" strokeweight=".709pt" strokecolor="#000000">
              <v:path arrowok="t"/>
              <v:stroke dashstyle="solid"/>
            </v:shape>
            <v:shape style="position:absolute;left:1467;top:7648;width:85;height:85" id="docshape2972" coordorigin="1468,7648" coordsize="85,85" path="m1512,7648l1495,7651,1481,7660,1472,7673,1468,7689,1471,7706,1479,7720,1493,7729,1509,7733,1526,7730,1540,7722,1549,7708,1553,7692,1550,7675,1541,7661,1528,7652,1512,7648xe" filled="true" fillcolor="#ffffff" stroked="false">
              <v:path arrowok="t"/>
              <v:fill type="solid"/>
            </v:shape>
            <v:shape style="position:absolute;left:1467;top:7648;width:85;height:85" id="docshape2973" coordorigin="1468,7648" coordsize="85,85" path="m1553,7692l1549,7708,1540,7722,1526,7730,1509,7733,1493,7729,1479,7720,1471,7706,1468,7689,1472,7673,1481,7660,1495,7651,1512,7648,1528,7652,1541,7661,1550,7675,1553,7692xe" filled="false" stroked="true" strokeweight=".709pt" strokecolor="#000000">
              <v:path arrowok="t"/>
              <v:stroke dashstyle="solid"/>
            </v:shape>
            <v:shape style="position:absolute;left:1820;top:6274;width:85;height:85" id="docshape2974" coordorigin="1820,6275" coordsize="85,85" path="m1864,6275l1847,6278,1834,6286,1824,6299,1820,6316,1823,6333,1832,6346,1845,6356,1861,6360,1878,6357,1892,6348,1901,6335,1905,6318,1902,6302,1894,6288,1880,6279,1864,6275xe" filled="true" fillcolor="#ffffff" stroked="false">
              <v:path arrowok="t"/>
              <v:fill type="solid"/>
            </v:shape>
            <v:shape style="position:absolute;left:1820;top:6274;width:85;height:85" id="docshape2975" coordorigin="1820,6275" coordsize="85,85" path="m1905,6318l1901,6335,1892,6348,1878,6357,1861,6360,1845,6356,1832,6346,1823,6333,1820,6316,1824,6299,1834,6286,1847,6278,1864,6275,1880,6279,1894,6288,1902,6302,1905,6318xe" filled="false" stroked="true" strokeweight=".709pt" strokecolor="#000000">
              <v:path arrowok="t"/>
              <v:stroke dashstyle="solid"/>
            </v:shape>
            <v:shape style="position:absolute;left:4977;top:4950;width:85;height:85" id="docshape2976" coordorigin="4978,4950" coordsize="85,85" path="m5022,4950l5005,4953,4991,4962,4982,4975,4978,4992,4981,5008,4989,5022,5003,5032,5019,5035,5036,5033,5049,5024,5059,5011,5063,4994,5060,4977,5051,4964,5038,4954,5022,4950xe" filled="true" fillcolor="#f37053" stroked="false">
              <v:path arrowok="t"/>
              <v:fill type="solid"/>
            </v:shape>
            <v:shape style="position:absolute;left:4977;top:4950;width:85;height:85" id="docshape2977" coordorigin="4978,4950" coordsize="85,85" path="m5063,4994l5059,5011,5049,5024,5036,5033,5019,5035,5003,5032,4989,5022,4981,5008,4978,4992,4982,4975,4991,4962,5005,4953,5022,4950,5038,4954,5051,4964,5060,4977,5063,4994xe" filled="false" stroked="true" strokeweight=".709pt" strokecolor="#000000">
              <v:path arrowok="t"/>
              <v:stroke dashstyle="solid"/>
            </v:shape>
            <v:shape style="position:absolute;left:5169;top:2789;width:85;height:85" id="docshape2978" coordorigin="5169,2790" coordsize="85,85" path="m5213,2790l5196,2793,5182,2801,5173,2814,5169,2831,5172,2848,5181,2861,5194,2871,5210,2875,5227,2872,5241,2863,5250,2850,5254,2833,5251,2817,5243,2803,5229,2794,5213,2790xe" filled="true" fillcolor="#f37053" stroked="false">
              <v:path arrowok="t"/>
              <v:fill type="solid"/>
            </v:shape>
            <v:shape style="position:absolute;left:5169;top:2789;width:85;height:85" id="docshape2979" coordorigin="5169,2790" coordsize="85,85" path="m5254,2833l5250,2850,5241,2863,5227,2872,5210,2875,5194,2871,5181,2861,5172,2848,5169,2831,5173,2814,5182,2801,5196,2793,5213,2790,5229,2794,5243,2803,5251,2817,5254,2833xe" filled="false" stroked="true" strokeweight=".709pt" strokecolor="#000000">
              <v:path arrowok="t"/>
              <v:stroke dashstyle="solid"/>
            </v:shape>
            <v:shape style="position:absolute;left:6316;top:2779;width:85;height:85" id="docshape2980" coordorigin="6316,2779" coordsize="85,85" path="m6360,2779l6343,2782,6330,2791,6320,2804,6316,2821,6319,2837,6328,2851,6341,2861,6357,2864,6374,2862,6388,2853,6397,2840,6401,2823,6398,2807,6390,2793,6376,2783,6360,2779xe" filled="true" fillcolor="#f37053" stroked="false">
              <v:path arrowok="t"/>
              <v:fill type="solid"/>
            </v:shape>
            <v:shape style="position:absolute;left:6316;top:2779;width:85;height:85" id="docshape2981" coordorigin="6316,2779" coordsize="85,85" path="m6401,2823l6397,2840,6388,2853,6374,2862,6357,2864,6341,2861,6328,2851,6319,2837,6316,2821,6320,2804,6330,2791,6343,2782,6360,2779,6376,2783,6390,2793,6398,2807,6401,2823xe" filled="false" stroked="true" strokeweight=".709pt" strokecolor="#000000">
              <v:path arrowok="t"/>
              <v:stroke dashstyle="solid"/>
            </v:shape>
            <v:shape style="position:absolute;left:4067;top:5261;width:85;height:85" id="docshape2982" coordorigin="4067,5261" coordsize="85,85" path="m4111,5261l4095,5264,4081,5273,4071,5286,4067,5303,4070,5319,4079,5333,4092,5343,4109,5346,4125,5343,4139,5335,4149,5322,4152,5305,4150,5288,4141,5275,4128,5265,4111,5261xe" filled="true" fillcolor="#f37053" stroked="false">
              <v:path arrowok="t"/>
              <v:fill type="solid"/>
            </v:shape>
            <v:shape style="position:absolute;left:4067;top:5261;width:85;height:85" id="docshape2983" coordorigin="4067,5261" coordsize="85,85" path="m4152,5305l4149,5322,4139,5335,4125,5343,4109,5346,4092,5343,4079,5333,4070,5319,4067,5303,4071,5286,4081,5273,4095,5264,4111,5261,4128,5265,4141,5275,4150,5288,4152,5305xe" filled="false" stroked="true" strokeweight=".709pt" strokecolor="#000000">
              <v:path arrowok="t"/>
              <v:stroke dashstyle="solid"/>
            </v:shape>
            <v:shape style="position:absolute;left:5362;top:2203;width:85;height:86" id="docshape2984" coordorigin="5363,2204" coordsize="85,86" path="m5407,2204l5390,2207,5376,2215,5367,2229,5363,2245,5366,2262,5374,2276,5388,2285,5404,2289,5421,2286,5435,2277,5444,2264,5448,2248,5445,2231,5436,2217,5423,2208,5407,2204xe" filled="true" fillcolor="#f37053" stroked="false">
              <v:path arrowok="t"/>
              <v:fill type="solid"/>
            </v:shape>
            <v:shape style="position:absolute;left:5362;top:2203;width:85;height:86" id="docshape2985" coordorigin="5363,2204" coordsize="85,86" path="m5448,2248l5444,2264,5435,2277,5421,2286,5404,2289,5388,2285,5374,2276,5366,2262,5363,2245,5367,2229,5376,2215,5390,2207,5407,2204,5423,2208,5436,2217,5445,2231,5448,2248xe" filled="false" stroked="true" strokeweight=".709pt" strokecolor="#000000">
              <v:path arrowok="t"/>
              <v:stroke dashstyle="solid"/>
            </v:shape>
            <v:shape style="position:absolute;left:4324;top:2455;width:85;height:85" id="docshape2986" coordorigin="4324,2456" coordsize="85,85" path="m4368,2456l4351,2459,4337,2467,4328,2480,4324,2497,4327,2514,4336,2527,4349,2537,4365,2541,4382,2538,4396,2529,4405,2516,4409,2499,4406,2483,4398,2469,4384,2460,4368,2456xe" filled="true" fillcolor="#f37053" stroked="false">
              <v:path arrowok="t"/>
              <v:fill type="solid"/>
            </v:shape>
            <v:shape style="position:absolute;left:4324;top:2455;width:85;height:85" id="docshape2987" coordorigin="4324,2456" coordsize="85,85" path="m4409,2499l4405,2516,4396,2529,4382,2538,4365,2541,4349,2537,4336,2527,4327,2514,4324,2497,4328,2480,4337,2467,4351,2459,4368,2456,4384,2460,4398,2469,4406,2483,4409,2499xe" filled="false" stroked="true" strokeweight=".709pt" strokecolor="#000000">
              <v:path arrowok="t"/>
              <v:stroke dashstyle="solid"/>
            </v:shape>
            <v:shape style="position:absolute;left:7720;top:7008;width:236;height:354" type="#_x0000_t75" id="docshape2988" stroked="false">
              <v:imagedata r:id="rId604" o:title=""/>
            </v:shape>
            <v:shape style="position:absolute;left:5137;top:5979;width:160;height:210" type="#_x0000_t75" id="docshape2989" stroked="false">
              <v:imagedata r:id="rId605" o:title=""/>
            </v:shape>
            <v:shape style="position:absolute;left:2346;top:2871;width:304;height:537" type="#_x0000_t75" id="docshape2990" stroked="false">
              <v:imagedata r:id="rId606" o:title=""/>
            </v:shape>
            <v:shape style="position:absolute;left:931;top:1383;width:1050;height:183" type="#_x0000_t75" id="docshape2991" stroked="false">
              <v:imagedata r:id="rId607" o:title=""/>
            </v:shape>
            <v:shape style="position:absolute;left:1506;top:2204;width:563;height:154" type="#_x0000_t75" id="docshape2992" stroked="false">
              <v:imagedata r:id="rId608" o:title=""/>
            </v:shape>
            <v:shape style="position:absolute;left:2112;top:2244;width:172;height:83" id="docshape2993" coordorigin="2112,2245" coordsize="172,83" path="m2183,2255l2178,2250,2173,2245,2169,2245,2169,2257,2169,2267,2167,2283,2160,2301,2150,2316,2138,2322,2127,2322,2127,2303,2130,2285,2137,2267,2146,2255,2158,2250,2165,2250,2169,2257,2169,2245,2158,2245,2140,2249,2126,2261,2116,2278,2112,2297,2112,2309,2117,2327,2135,2327,2153,2323,2154,2322,2169,2311,2179,2294,2183,2273,2183,2255xm2253,2258l2252,2245,2228,2245,2215,2248,2210,2248,2209,2246,2209,2245,2206,2245,2199,2268,2201,2268,2206,2258,2216,2250,2234,2250,2239,2254,2239,2268,2235,2280,2212,2280,2211,2285,2225,2285,2231,2288,2231,2308,2225,2319,2203,2319,2194,2316,2189,2305,2186,2306,2189,2315,2196,2327,2214,2327,2227,2325,2238,2319,2244,2311,2246,2301,2246,2290,2237,2285,2228,2283,2229,2282,2241,2282,2253,2274,2253,2258xm2283,2312l2279,2307,2274,2307,2268,2307,2264,2312,2264,2322,2268,2327,2279,2327,2283,2322,2283,2312xe" filled="true" fillcolor="#007dc5" stroked="false">
              <v:path arrowok="t"/>
              <v:fill type="solid"/>
            </v:shape>
            <v:shape style="position:absolute;left:4437;top:549;width:731;height:123" type="#_x0000_t75" id="docshape2994" stroked="false">
              <v:imagedata r:id="rId609" o:title=""/>
            </v:shape>
            <v:shape style="position:absolute;left:4421;top:729;width:172;height:83" id="docshape2995" coordorigin="4422,730" coordsize="172,83" path="m4493,740l4488,735,4483,730,4478,730,4478,742,4478,753,4476,768,4470,786,4460,801,4447,807,4436,807,4437,788,4439,770,4446,753,4456,740,4467,735,4475,735,4478,742,4478,730,4467,730,4450,735,4435,747,4425,764,4422,782,4422,794,4426,812,4445,812,4463,808,4464,807,4478,797,4489,780,4493,759,4493,740xm4562,744l4562,730,4537,730,4525,733,4519,733,4518,731,4518,730,4516,730,4508,753,4511,753,4515,743,4526,736,4543,736,4549,740,4549,754,4544,765,4522,765,4520,771,4535,771,4541,774,4541,793,4535,805,4513,805,4504,801,4498,790,4495,791,4498,800,4506,812,4523,812,4537,810,4547,804,4554,796,4556,787,4556,776,4547,770,4538,768,4538,767,4550,767,4562,760,4562,744xm4593,797l4589,793,4583,793,4578,793,4574,797,4574,808,4578,812,4589,812,4593,808,4593,797xe" filled="true" fillcolor="#007dc5" stroked="false">
              <v:path arrowok="t"/>
              <v:fill type="solid"/>
            </v:shape>
            <v:shape style="position:absolute;left:6607;top:1304;width:448;height:321" type="#_x0000_t75" id="docshape2996" stroked="false">
              <v:imagedata r:id="rId610" o:title=""/>
            </v:shape>
            <v:shape style="position:absolute;left:7757;top:511;width:453;height:489" type="#_x0000_t75" id="docshape2997" stroked="false">
              <v:imagedata r:id="rId611" o:title=""/>
            </v:shape>
            <v:shape style="position:absolute;left:4879;top:1640;width:171;height:83" id="docshape2998" coordorigin="4879,1641" coordsize="171,83" path="m4950,1669l4950,1651,4945,1646,4940,1641,4936,1641,4936,1653,4936,1663,4933,1679,4927,1697,4917,1712,4905,1718,4894,1718,4894,1699,4896,1681,4903,1663,4913,1651,4925,1646,4932,1646,4936,1653,4936,1641,4925,1641,4907,1645,4893,1657,4883,1674,4879,1693,4879,1705,4883,1723,4902,1723,4920,1719,4921,1718,4935,1707,4946,1690,4950,1669xm5020,1654l5019,1641,4995,1641,4982,1644,4977,1644,4976,1642,4976,1641,4973,1641,4965,1664,4968,1664,4973,1654,4983,1646,5001,1646,5006,1650,5006,1664,5002,1676,4979,1676,4977,1681,4992,1681,4998,1684,4998,1704,4992,1715,4970,1715,4961,1712,4955,1701,4953,1702,4955,1711,4963,1723,4981,1723,4994,1721,5004,1715,5011,1707,5013,1697,5013,1686,5004,1681,4995,1679,4995,1678,5007,1678,5020,1670,5020,1654xm5050,1708l5046,1703,5041,1703,5035,1703,5031,1708,5031,1718,5035,1723,5046,1723,5050,1718,5050,1708xe" filled="true" fillcolor="#007dc5" stroked="false">
              <v:path arrowok="t"/>
              <v:fill type="solid"/>
            </v:shape>
            <v:shape style="position:absolute;left:5106;top:1602;width:411;height:121" type="#_x0000_t75" id="docshape2999" stroked="false">
              <v:imagedata r:id="rId612" o:title=""/>
            </v:shape>
            <v:shape style="position:absolute;left:7264;top:1588;width:222;height:208" type="#_x0000_t75" id="docshape3000" stroked="false">
              <v:imagedata r:id="rId613" o:title=""/>
            </v:shape>
            <v:shape style="position:absolute;left:1188;top:4102;width:696;height:474" type="#_x0000_t75" id="docshape3001" stroked="false">
              <v:imagedata r:id="rId614" o:title=""/>
            </v:shape>
            <v:shape style="position:absolute;left:1784;top:5390;width:203;height:460" type="#_x0000_t75" id="docshape3002" stroked="false">
              <v:imagedata r:id="rId615" o:title=""/>
            </v:shape>
            <v:shape style="position:absolute;left:856;top:2403;width:116;height:472" id="docshape3003" coordorigin="856,2404" coordsize="116,472" path="m969,2461l969,2443,968,2419,968,2404,964,2404,964,2413,963,2418,962,2419,962,2472,917,2473,916,2461,915,2459,915,2448,916,2446,916,2444,916,2443,961,2443,962,2472,962,2419,862,2419,861,2414,861,2405,856,2405,857,2461,861,2461,861,2450,862,2444,909,2444,909,2448,909,2455,912,2477,919,2491,929,2497,940,2499,956,2494,964,2483,967,2473,968,2470,969,2461xm972,2869l971,2779,967,2779,967,2788,966,2794,865,2794,864,2789,864,2780,859,2780,860,2870,895,2876,895,2871,880,2865,872,2855,868,2844,867,2835,867,2820,870,2819,913,2819,913,2840,888,2842,888,2846,945,2845,945,2841,920,2839,920,2819,964,2818,965,2860,949,2865,940,2865,940,2870,972,2869xe" filled="true" fillcolor="#000000" stroked="false">
              <v:path arrowok="t"/>
              <v:fill type="solid"/>
            </v:shape>
            <v:shape style="position:absolute;left:862;top:3149;width:113;height:113" type="#_x0000_t75" id="docshape3004" stroked="false">
              <v:imagedata r:id="rId616" o:title=""/>
            </v:shape>
            <v:shape style="position:absolute;left:865;top:3543;width:113;height:97" id="docshape3005" coordorigin="866,3544" coordsize="113,97" path="m870,3544l866,3544,866,3590,866,3597,867,3607,870,3622,880,3635,898,3640,909,3638,919,3632,927,3619,928,3614,878,3614,873,3601,873,3587,874,3584,929,3583,929,3583,978,3583,978,3559,872,3559,870,3553,870,3544xm929,3583l922,3583,922,3585,922,3598,919,3614,878,3614,928,3614,930,3598,930,3587,929,3583xm978,3583l972,3583,974,3588,974,3597,978,3597,978,3583xm978,3544l973,3544,973,3553,972,3558,872,3559,978,3559,978,3544xe" filled="true" fillcolor="#000000" stroked="false">
              <v:path arrowok="t"/>
              <v:fill type="solid"/>
            </v:shape>
            <v:shape style="position:absolute;left:871;top:4230;width:113;height:123" type="#_x0000_t75" id="docshape3006" stroked="false">
              <v:imagedata r:id="rId617" o:title=""/>
            </v:shape>
            <v:shape style="position:absolute;left:872;top:4636;width:117;height:113" type="#_x0000_t75" id="docshape3007" stroked="false">
              <v:imagedata r:id="rId618" o:title=""/>
            </v:shape>
            <v:shape style="position:absolute;left:876;top:5034;width:117;height:102" type="#_x0000_t75" id="docshape3008" stroked="false">
              <v:imagedata r:id="rId619" o:title=""/>
            </v:shape>
            <v:shape style="position:absolute;left:881;top:5416;width:113;height:123" type="#_x0000_t75" id="docshape3009" stroked="false">
              <v:imagedata r:id="rId620" o:title=""/>
            </v:shape>
            <v:shape style="position:absolute;left:882;top:5822;width:117;height:113" type="#_x0000_t75" id="docshape3010" stroked="false">
              <v:imagedata r:id="rId621" o:title=""/>
            </v:shape>
            <v:shape style="position:absolute;left:885;top:6208;width:116;height:114" type="#_x0000_t75" id="docshape3011" stroked="false">
              <v:imagedata r:id="rId622" o:title=""/>
            </v:shape>
            <v:shape style="position:absolute;left:896;top:7362;width:115;height:108" type="#_x0000_t75" id="docshape3012" stroked="false">
              <v:imagedata r:id="rId623" o:title=""/>
            </v:shape>
            <v:shape style="position:absolute;left:899;top:7736;width:113;height:110" type="#_x0000_t75" id="docshape3013" stroked="false">
              <v:imagedata r:id="rId624" o:title=""/>
            </v:shape>
            <v:shape style="position:absolute;left:5241;top:7121;width:561;height:137" type="#_x0000_t75" id="docshape3014" stroked="false">
              <v:imagedata r:id="rId625" o:title=""/>
            </v:shape>
            <v:shape style="position:absolute;left:6097;top:5603;width:325;height:119" id="docshape3015" coordorigin="6097,5604" coordsize="325,119" path="m6110,5604l6110,5689,6141,5689,6141,5604,6153,5604,6153,5689,6184,5689,6184,5604,6197,5604,6197,5700,6097,5700,6097,5604,6110,5604xm6254,5665l6241,5664,6225,5667,6225,5680,6225,5688,6230,5692,6237,5692,6246,5692,6252,5686,6254,5681,6254,5679,6254,5678,6254,5677,6254,5665xm6266,5683l6266,5689,6267,5695,6267,5700,6256,5700,6255,5691,6255,5691,6251,5697,6243,5701,6234,5701,6220,5701,6212,5692,6212,5682,6215,5671,6223,5662,6236,5658,6254,5656,6254,5655,6254,5649,6252,5639,6238,5639,6232,5639,6225,5641,6220,5644,6217,5635,6223,5632,6231,5629,6240,5629,6261,5629,6266,5644,6266,5658,6266,5683xm6299,5631l6299,5690,6331,5690,6331,5631,6343,5631,6343,5691,6350,5691,6349,5722,6340,5722,6339,5700,6286,5700,6286,5631,6299,5631xm6378,5631l6378,5661,6381,5661,6406,5631,6422,5631,6392,5662,6403,5663,6410,5671,6415,5683,6417,5688,6419,5694,6422,5700,6409,5700,6407,5697,6405,5691,6403,5686,6398,5675,6392,5670,6380,5670,6378,5670,6378,5700,6365,5700,6365,5631,6378,5631xe" filled="false" stroked="true" strokeweight=".567pt" strokecolor="#ffffff">
              <v:path arrowok="t"/>
              <v:stroke dashstyle="solid"/>
            </v:shape>
            <v:shape style="position:absolute;left:5590;top:5838;width:372;height:110" type="#_x0000_t75" id="docshape3016" stroked="false">
              <v:imagedata r:id="rId626" o:title=""/>
            </v:shape>
            <v:shape style="position:absolute;left:2586;top:2471;width:1053;height:325" type="#_x0000_t75" id="docshape3017" stroked="false">
              <v:imagedata r:id="rId627" o:title=""/>
            </v:shape>
            <v:shape style="position:absolute;left:5095;top:4859;width:1101;height:841" id="docshape3018" coordorigin="5096,4859" coordsize="1101,841" path="m5177,4972l5139,4911,5175,4860,5149,4860,5120,4907,5119,4907,5120,4860,5096,4859,5096,4971,5119,4972,5119,4917,5120,4917,5149,4972,5177,4972xm5250,4931l5248,4914,5243,4904,5241,4900,5230,4891,5227,4891,5227,4931,5227,4955,5220,4959,5206,4959,5199,4955,5199,4908,5207,4904,5220,4904,5227,4908,5227,4931,5227,4891,5213,4888,5197,4891,5185,4900,5179,4914,5177,4931,5179,4949,5185,4963,5197,4972,5213,4975,5229,4972,5241,4963,5243,4959,5247,4949,5250,4931xm5327,4891l5269,4891,5268,4951,5264,4956,5256,4956,5255,4956,5253,4955,5253,4972,5259,4974,5262,4974,5274,4971,5283,4964,5287,4949,5289,4926,5290,4908,5305,4908,5305,4973,5326,4973,5327,4891xm5411,4932l5409,4915,5404,4905,5403,4901,5391,4892,5389,4892,5389,4909,5389,4956,5381,4960,5368,4960,5360,4956,5360,4909,5368,4905,5381,4905,5389,4909,5389,4892,5375,4889,5358,4892,5347,4901,5340,4915,5338,4932,5340,4949,5347,4963,5358,4973,5374,4976,5391,4973,5402,4964,5404,4960,5409,4950,5411,4932xm5512,4892l5484,4892,5467,4948,5467,4948,5451,4892,5423,4892,5422,4973,5444,4973,5444,4928,5444,4924,5444,4924,5459,4973,5474,4973,5490,4924,5491,4924,5490,4928,5490,4974,5512,4974,5512,4892xm5592,4893l5570,4893,5570,4923,5549,4923,5549,4893,5527,4892,5527,4974,5549,4974,5549,4939,5570,4940,5570,4974,5591,4974,5592,4893xm5674,4973l5671,4973,5670,4970,5670,4966,5670,4961,5670,4937,5671,4926,5671,4919,5670,4912,5668,4906,5667,4902,5658,4894,5649,4892,5649,4937,5649,4958,5639,4961,5632,4961,5627,4960,5627,4942,5633,4941,5641,4939,5643,4939,5646,4938,5647,4938,5647,4937,5649,4937,5649,4892,5640,4890,5624,4893,5614,4900,5609,4910,5608,4919,5629,4919,5629,4907,5636,4906,5649,4906,5649,4912,5649,4919,5649,4926,5645,4926,5619,4930,5605,4934,5605,4964,5609,4977,5637,4977,5645,4974,5650,4966,5651,4966,5652,4974,5674,4974,5674,4973xm6197,5604l6184,5604,6184,5690,6153,5690,6153,5604,6141,5604,6141,5690,6110,5690,6110,5604,6097,5604,6097,5700,6197,5700,6197,5604xe" filled="true" fillcolor="#000000" stroked="false">
              <v:path arrowok="t"/>
              <v:fill type="solid"/>
            </v:shape>
            <v:shape style="position:absolute;left:948;top:627;width:1112;height:465" type="#_x0000_t75" id="docshape3019" stroked="false">
              <v:imagedata r:id="rId628" o:title=""/>
            </v:shape>
            <v:shape style="position:absolute;left:1307;top:2612;width:6709;height:3080" type="#_x0000_t75" id="docshape3020" stroked="false">
              <v:imagedata r:id="rId629" o:title=""/>
            </v:shape>
            <v:shape style="position:absolute;left:2254;top:816;width:2553;height:1550" type="#_x0000_t75" id="docshape3021" stroked="false">
              <v:imagedata r:id="rId630" o:title=""/>
            </v:shape>
            <v:shape style="position:absolute;left:890;top:5875;width:3560;height:1528" type="#_x0000_t75" id="docshape3022" stroked="false">
              <v:imagedata r:id="rId631" o:title=""/>
            </v:shape>
            <v:shape style="position:absolute;left:6438;top:496;width:1198;height:766" type="#_x0000_t75" id="docshape3023" stroked="false">
              <v:imagedata r:id="rId632" o:title=""/>
            </v:shape>
            <v:shape style="position:absolute;left:5169;top:2649;width:280;height:116" id="docshape3024" coordorigin="5169,2649" coordsize="280,116" path="m5248,2650l5170,2649,5169,2761,5193,2761,5193,2671,5224,2671,5224,2762,5247,2762,5248,2650xm5335,2721l5332,2704,5328,2694,5326,2690,5315,2681,5312,2681,5312,2698,5312,2745,5304,2749,5291,2749,5284,2745,5284,2698,5291,2694,5305,2694,5312,2698,5312,2681,5298,2678,5282,2681,5270,2690,5264,2704,5261,2721,5263,2739,5270,2753,5281,2762,5298,2765,5314,2762,5326,2753,5328,2749,5332,2739,5335,2721xm5449,2682l5427,2681,5427,2746,5408,2746,5408,2681,5387,2681,5386,2746,5367,2746,5368,2681,5346,2681,5346,2762,5448,2763,5449,2682xe" filled="true" fillcolor="#000000" stroked="false">
              <v:path arrowok="t"/>
              <v:fill type="solid"/>
            </v:shape>
            <v:shape style="position:absolute;left:1208;top:1668;width:1167;height:231" type="#_x0000_t75" id="docshape3025" stroked="false">
              <v:imagedata r:id="rId633" o:title=""/>
            </v:shape>
            <v:shape style="position:absolute;left:5460;top:2649;width:1094;height:119" id="docshape3026" coordorigin="5460,2649" coordsize="1094,119" path="m5532,2724l5531,2715,5529,2701,5526,2695,5521,2687,5510,2681,5510,2715,5483,2715,5483,2709,5485,2695,5504,2695,5510,2698,5510,2715,5510,2681,5509,2680,5498,2679,5482,2682,5471,2690,5463,2704,5460,2722,5464,2746,5473,2759,5485,2765,5496,2766,5506,2765,5516,2762,5525,2754,5527,2750,5531,2740,5509,2740,5507,2749,5502,2750,5491,2750,5482,2747,5483,2728,5532,2729,5532,2728,5532,2724xm5607,2764l5583,2721,5606,2682,5582,2682,5571,2709,5560,2682,5535,2682,5558,2721,5534,2763,5558,2763,5570,2736,5583,2764,5607,2764xm5681,2723l5679,2706,5675,2696,5673,2692,5661,2683,5659,2682,5659,2723,5659,2747,5651,2751,5638,2751,5630,2747,5631,2700,5638,2696,5652,2696,5659,2700,5659,2723,5659,2682,5645,2680,5629,2683,5617,2692,5610,2706,5608,2723,5610,2740,5617,2754,5628,2764,5645,2767,5661,2764,5672,2755,5674,2751,5679,2741,5681,2723xm5757,2683l5736,2683,5736,2714,5714,2714,5715,2683,5693,2683,5692,2764,5714,2764,5714,2730,5735,2730,5735,2764,5757,2764,5757,2683xm5834,2740l5832,2729,5832,2725,5825,2716,5815,2713,5812,2713,5812,2729,5812,2747,5807,2748,5794,2748,5794,2729,5806,2729,5812,2729,5812,2713,5805,2712,5794,2712,5794,2683,5773,2683,5772,2765,5829,2765,5834,2754,5834,2748,5834,2740xm5912,2726l5911,2717,5909,2703,5906,2697,5901,2689,5890,2683,5890,2717,5863,2717,5863,2711,5865,2697,5884,2697,5890,2700,5890,2717,5890,2683,5889,2682,5878,2681,5862,2684,5851,2692,5843,2706,5840,2724,5844,2748,5853,2761,5865,2767,5876,2768,5886,2768,5896,2764,5905,2756,5907,2752,5911,2742,5889,2742,5887,2751,5882,2752,5871,2752,5862,2750,5862,2730,5912,2731,5912,2730,5912,2726xm6246,2650l6183,2649,6183,2761,6206,2761,6207,2671,6245,2671,6246,2650xm6319,2761l6317,2760,6315,2758,6315,2754,6315,2749,6316,2724,6316,2714,6316,2707,6316,2700,6314,2694,6312,2690,6303,2681,6294,2679,6294,2724,6294,2746,6284,2749,6277,2749,6272,2747,6272,2730,6278,2728,6286,2727,6288,2727,6291,2725,6292,2725,6293,2725,6294,2724,6294,2679,6285,2678,6269,2681,6259,2688,6255,2697,6253,2707,6274,2707,6274,2695,6281,2694,6294,2694,6294,2697,6294,2708,6294,2714,6291,2714,6264,2717,6250,2722,6250,2752,6254,2765,6282,2765,6291,2762,6296,2754,6296,2754,6297,2762,6319,2762,6319,2761xm6396,2681l6338,2681,6337,2741,6334,2746,6325,2746,6324,2746,6322,2745,6322,2762,6325,2763,6328,2763,6331,2763,6344,2761,6352,2754,6357,2739,6359,2716,6359,2697,6374,2697,6374,2762,6396,2762,6396,2681xm6480,2682l6457,2682,6433,2730,6433,2681,6411,2681,6411,2763,6434,2763,6458,2714,6458,2763,6480,2763,6480,2682xm6554,2682l6532,2682,6532,2717,6528,2717,6518,2717,6514,2718,6514,2682,6492,2682,6492,2721,6494,2733,6521,2733,6532,2733,6532,2763,6553,2763,6554,2682xe" filled="true" fillcolor="#000000" stroked="false">
              <v:path arrowok="t"/>
              <v:fill type="solid"/>
            </v:shape>
            <v:shape style="position:absolute;left:4306;top:6044;width:506;height:134" type="#_x0000_t75" id="docshape3027" stroked="false">
              <v:imagedata r:id="rId634" o:title=""/>
            </v:shape>
            <v:shape style="position:absolute;left:4635;top:6348;width:320;height:134" type="#_x0000_t75" id="docshape3028" stroked="false">
              <v:imagedata r:id="rId635" o:title=""/>
            </v:shape>
            <v:shape style="position:absolute;left:3353;top:7762;width:632;height:142" type="#_x0000_t75" id="docshape3029" stroked="false">
              <v:imagedata r:id="rId636" o:title=""/>
            </v:shape>
            <v:shape style="position:absolute;left:3289;top:2018;width:462;height:115" type="#_x0000_t75" id="docshape3030" stroked="false">
              <v:imagedata r:id="rId637" o:title=""/>
            </v:shape>
            <v:shape style="position:absolute;left:5095;top:2340;width:545;height:136" type="#_x0000_t75" id="docshape3031" stroked="false">
              <v:imagedata r:id="rId638" o:title=""/>
            </v:shape>
            <v:shape style="position:absolute;left:3999;top:2553;width:585;height:118" type="#_x0000_t75" id="docshape3032" stroked="false">
              <v:imagedata r:id="rId639" o:title=""/>
            </v:shape>
            <v:shape style="position:absolute;left:1161;top:6260;width:635;height:1386" id="docshape3033" coordorigin="1161,6260" coordsize="635,1386" path="m1243,7642l1204,7582,1240,7531,1214,7531,1185,7578,1185,7578,1185,7531,1161,7531,1161,7642,1185,7642,1185,7588,1185,7588,1215,7642,1243,7642xm1315,7561l1292,7561,1268,7610,1268,7561,1246,7561,1246,7642,1269,7642,1293,7594,1293,7642,1315,7642,1315,7561xm1381,6260l1319,6260,1319,6372,1342,6372,1342,6282,1381,6282,1381,6260xm1399,7603l1397,7594,1395,7580,1392,7574,1387,7566,1376,7560,1376,7594,1349,7594,1349,7588,1351,7574,1370,7574,1376,7578,1376,7594,1376,7560,1375,7560,1364,7558,1348,7561,1336,7569,1329,7583,1326,7602,1330,7625,1339,7639,1351,7644,1362,7645,1372,7645,1382,7641,1391,7633,1393,7629,1397,7619,1375,7619,1373,7628,1368,7629,1357,7629,1349,7627,1349,7608,1399,7608,1399,7603xm1457,6331l1455,6314,1451,6304,1449,6300,1437,6291,1435,6291,1435,6308,1435,6355,1427,6359,1414,6359,1407,6355,1407,6308,1414,6304,1427,6304,1435,6308,1435,6291,1421,6288,1404,6291,1393,6300,1386,6314,1384,6331,1386,6349,1393,6363,1404,6372,1421,6375,1437,6372,1449,6363,1451,6359,1455,6349,1457,6331xm1474,7615l1473,7608,1473,7604,1457,7601,1457,7600,1463,7598,1472,7594,1472,7593,1472,7578,1472,7562,1458,7561,1452,7561,1452,7610,1452,7624,1449,7626,1431,7626,1431,7608,1448,7608,1452,7610,1452,7561,1450,7561,1450,7578,1450,7591,1446,7593,1431,7593,1431,7578,1446,7578,1450,7578,1450,7561,1410,7561,1410,7642,1468,7642,1474,7633,1474,7626,1474,7615xm1558,6291l1530,6291,1514,6346,1513,6346,1497,6291,1469,6291,1469,6372,1490,6372,1490,6327,1490,6323,1490,6323,1506,6372,1521,6372,1536,6323,1537,6323,1536,6327,1536,6372,1558,6372,1558,6291xm1642,6333l1640,6324,1638,6310,1635,6304,1630,6296,1619,6290,1619,6324,1592,6324,1592,6318,1594,6304,1614,6304,1619,6307,1619,6324,1619,6290,1619,6289,1607,6288,1592,6291,1580,6299,1572,6313,1569,6331,1573,6355,1582,6368,1594,6374,1605,6375,1615,6374,1625,6371,1634,6363,1636,6359,1640,6349,1619,6349,1616,6358,1611,6359,1600,6359,1592,6357,1592,6337,1642,6337,1642,6333xm1718,6291l1661,6291,1660,6351,1657,6356,1650,6356,1647,6356,1645,6355,1645,6372,1648,6373,1651,6373,1654,6373,1667,6371,1675,6364,1680,6349,1681,6325,1682,6307,1697,6307,1697,6372,1718,6372,1718,6291xm1796,6347l1794,6336,1793,6332,1786,6324,1777,6320,1773,6320,1773,6336,1773,6355,1768,6356,1756,6356,1756,6336,1767,6336,1773,6336,1773,6320,1767,6320,1756,6320,1756,6291,1734,6291,1734,6372,1790,6372,1796,6361,1796,6356,1796,6347xe" filled="true" fillcolor="#000000" stroked="false">
              <v:path arrowok="t"/>
              <v:fill type="solid"/>
            </v:shape>
            <v:shape style="position:absolute;left:2200;top:596;width:203;height:106" id="docshape3034" coordorigin="2200,597" coordsize="203,106" path="m2240,600l2224,600,2222,612,2212,618,2200,618,2200,629,2219,629,2219,700,2240,700,2240,600xm2340,665l2338,652,2336,646,2333,641,2329,638,2324,634,2321,633,2321,660,2321,685,2311,685,2302,685,2294,682,2294,650,2302,646,2320,646,2321,660,2321,633,2311,631,2305,631,2299,632,2294,638,2294,619,2302,614,2315,614,2320,617,2321,623,2339,623,2338,614,2338,612,2332,597,2309,597,2298,599,2286,606,2278,622,2275,650,2275,652,2278,679,2286,695,2298,701,2309,702,2320,701,2330,696,2337,685,2337,685,2340,665xm2403,600l2387,600,2385,612,2374,618,2363,618,2363,629,2382,629,2382,700,2403,700,2403,600xe" filled="true" fillcolor="#ec008c" stroked="false">
              <v:path arrowok="t"/>
              <v:fill type="solid"/>
            </v:shape>
            <v:shape style="position:absolute;left:2436;top:596;width:224;height:106" type="#_x0000_t75" id="docshape3035" stroked="false">
              <v:imagedata r:id="rId640" o:title=""/>
            </v:shape>
            <v:shape style="position:absolute;left:2695;top:596;width:128;height:106" type="#_x0000_t75" id="docshape3036" stroked="false">
              <v:imagedata r:id="rId641" o:title=""/>
            </v:shape>
            <v:shape style="position:absolute;left:2868;top:599;width:40;height:100" id="docshape3037" coordorigin="2869,600" coordsize="40,100" path="m2908,600l2892,600,2891,612,2880,618,2869,618,2869,629,2888,629,2888,700,2908,700,2908,600xe" filled="true" fillcolor="#ec008c" stroked="false">
              <v:path arrowok="t"/>
              <v:fill type="solid"/>
            </v:shape>
            <v:shape style="position:absolute;left:800;top:5614;width:7582;height:3942" id="docshape3038" coordorigin="801,5614" coordsize="7582,3942" path="m8382,5614l5022,5614,5022,8052,801,8052,801,9556,8382,9556,8382,8052,8382,5614xe" filled="true" fillcolor="#ffffff" stroked="false">
              <v:path arrowok="t"/>
              <v:fill type="solid"/>
            </v:shape>
            <v:shape style="position:absolute;left:798;top:5609;width:7584;height:2438" id="docshape3039" coordorigin="798,5609" coordsize="7584,2438" path="m798,8047l5022,8047,5022,5609,8382,5609e" filled="false" stroked="true" strokeweight=".567pt" strokecolor="#000000">
              <v:path arrowok="t"/>
              <v:stroke dashstyle="solid"/>
            </v:shape>
            <v:line style="position:absolute" from="1410,8312" to="956,8312" stroked="true" strokeweight="2.835pt" strokecolor="#39b54a">
              <v:stroke dashstyle="solid"/>
            </v:line>
            <v:rect style="position:absolute;left:987;top:9189;width:397;height:199" id="docshape3040" filled="true" fillcolor="#a3cf62" stroked="false">
              <v:fill type="solid"/>
            </v:rect>
            <v:rect style="position:absolute;left:987;top:9189;width:397;height:199" id="docshape3041" filled="false" stroked="true" strokeweight=".425pt" strokecolor="#000000">
              <v:stroke dashstyle="solid"/>
            </v:rect>
            <v:rect style="position:absolute;left:991;top:8788;width:397;height:199" id="docshape3042" filled="true" fillcolor="#ffd668" stroked="false">
              <v:fill type="solid"/>
            </v:rect>
            <v:rect style="position:absolute;left:991;top:8788;width:397;height:199" id="docshape3043" filled="false" stroked="true" strokeweight=".425pt" strokecolor="#000000">
              <v:stroke dashstyle="solid"/>
            </v:rect>
            <v:shape style="position:absolute;left:5091;top:6612;width:374;height:276" type="#_x0000_t75" id="docshape3044" stroked="false">
              <v:imagedata r:id="rId642" o:title=""/>
            </v:shape>
            <v:shape style="position:absolute;left:952;top:8287;width:454;height:220" id="docshape3045" coordorigin="952,8287" coordsize="454,220" path="m1406,8506l952,8506m1402,8287l957,8287e" filled="false" stroked="true" strokeweight=".567pt" strokecolor="#000000">
              <v:path arrowok="t"/>
              <v:stroke dashstyle="shortdashdot"/>
            </v:shape>
            <v:line style="position:absolute" from="5524,6037" to="5151,6037" stroked="true" strokeweight="1.417pt" strokecolor="#000000">
              <v:stroke dashstyle="shortdot"/>
            </v:line>
            <v:shape style="position:absolute;left:5070;top:5990;width:113;height:93" id="docshape3046" coordorigin="5071,5990" coordsize="113,93" path="m5184,5990l5071,6037,5184,6083,5157,6037,5184,5990xe" filled="true" fillcolor="#000000" stroked="false">
              <v:path arrowok="t"/>
              <v:fill type="solid"/>
            </v:shape>
            <v:line style="position:absolute" from="5524,6356" to="5151,6356" stroked="true" strokeweight="1.417pt" strokecolor="#000000">
              <v:stroke dashstyle="solid"/>
            </v:line>
            <v:shape style="position:absolute;left:5070;top:6309;width:113;height:93" id="docshape3047" coordorigin="5071,6310" coordsize="113,93" path="m5184,6310l5071,6356,5184,6402,5157,6356,5184,6310xe" filled="true" fillcolor="#000000" stroked="false">
              <v:path arrowok="t"/>
              <v:fill type="solid"/>
            </v:shape>
            <v:line style="position:absolute" from="5536,8155" to="5163,8155" stroked="true" strokeweight="1.417pt" strokecolor="#ef5ba1">
              <v:stroke dashstyle="solid"/>
            </v:line>
            <v:shape style="position:absolute;left:5082;top:8108;width:113;height:93" id="docshape3048" coordorigin="5082,8109" coordsize="113,93" path="m5195,8109l5082,8155,5195,8201,5168,8155,5195,8109xe" filled="true" fillcolor="#ef5ba1" stroked="false">
              <v:path arrowok="t"/>
              <v:fill type="solid"/>
            </v:shape>
            <v:shape style="position:absolute;left:5069;top:7540;width:460;height:106" type="#_x0000_t75" id="docshape3049" stroked="false">
              <v:imagedata r:id="rId643" o:title=""/>
            </v:shape>
            <v:line style="position:absolute" from="5525,7176" to="5151,7176" stroked="true" strokeweight="1.417pt" strokecolor="#00909e">
              <v:stroke dashstyle="solid"/>
            </v:line>
            <v:shape style="position:absolute;left:5071;top:7130;width:113;height:93" id="docshape3050" coordorigin="5071,7130" coordsize="113,93" path="m5184,7130l5071,7176,5184,7222,5157,7176,5184,7130xe" filled="true" fillcolor="#00909e" stroked="false">
              <v:path arrowok="t"/>
              <v:fill type="solid"/>
            </v:shape>
            <v:shape style="position:absolute;left:5255;top:9253;width:85;height:85" id="docshape3051" coordorigin="5255,9254" coordsize="85,85" path="m5299,9254l5282,9257,5269,9265,5259,9279,5255,9295,5258,9312,5267,9325,5280,9335,5297,9339,5313,9336,5327,9327,5337,9314,5340,9298,5337,9281,5329,9267,5316,9258,5299,9254xe" filled="true" fillcolor="#f37053" stroked="false">
              <v:path arrowok="t"/>
              <v:fill type="solid"/>
            </v:shape>
            <v:shape style="position:absolute;left:5255;top:9253;width:85;height:85" id="docshape3052" coordorigin="5255,9254" coordsize="85,85" path="m5340,9298l5337,9314,5327,9327,5313,9336,5297,9339,5280,9335,5267,9325,5258,9312,5255,9295,5259,9279,5269,9265,5282,9257,5299,9254,5316,9258,5329,9267,5337,9281,5340,9298xe" filled="false" stroked="true" strokeweight=".709pt" strokecolor="#000000">
              <v:path arrowok="t"/>
              <v:stroke dashstyle="solid"/>
            </v:shape>
            <v:shape style="position:absolute;left:1521;top:8090;width:2874;height:501" type="#_x0000_t75" id="docshape3053" stroked="false">
              <v:imagedata r:id="rId644" o:title=""/>
            </v:shape>
            <v:shape style="position:absolute;left:4408;top:8251;width:228;height:112" id="docshape3054" coordorigin="4408,8252" coordsize="228,112" path="m4423,8252l4408,8252,4408,8364,4423,8364,4423,8252xm4465,8252l4450,8252,4450,8364,4465,8364,4465,8252xm4595,8335l4593,8326,4593,8325,4581,8322,4581,8327,4581,8353,4567,8354,4542,8354,4542,8326,4568,8326,4581,8327,4581,8322,4578,8321,4578,8321,4580,8320,4592,8316,4592,8316,4592,8292,4592,8283,4578,8282,4578,8293,4578,8309,4574,8316,4542,8316,4542,8292,4568,8292,4578,8293,4578,8282,4574,8282,4528,8282,4528,8364,4579,8364,4595,8361,4595,8354,4595,8335xm4635,8346l4619,8346,4619,8364,4635,8364,4635,8346xe" filled="true" fillcolor="#000000" stroked="false">
              <v:path arrowok="t"/>
              <v:fill type="solid"/>
            </v:shape>
            <v:shape style="position:absolute;left:5064;top:8532;width:486;height:182" type="#_x0000_t75" id="docshape3055" stroked="false">
              <v:imagedata r:id="rId645" o:title=""/>
            </v:shape>
            <v:shape style="position:absolute;left:1505;top:8749;width:3161;height:288" type="#_x0000_t75" id="docshape3056" stroked="false">
              <v:imagedata r:id="rId646" o:title=""/>
            </v:shape>
            <v:rect style="position:absolute;left:4686;top:8816;width:43;height:14" id="docshape3057" filled="true" fillcolor="#000000" stroked="false">
              <v:fill type="solid"/>
            </v:rect>
            <v:shape style="position:absolute;left:1498;top:9152;width:3195;height:286" type="#_x0000_t75" id="docshape3058" stroked="false">
              <v:imagedata r:id="rId647" o:title=""/>
            </v:shape>
            <v:shape style="position:absolute;left:5653;top:5704;width:1993;height:461" type="#_x0000_t75" id="docshape3059" stroked="false">
              <v:imagedata r:id="rId648" o:title=""/>
            </v:shape>
            <v:shape style="position:absolute;left:5653;top:6296;width:1309;height:142" id="docshape3060" coordorigin="5653,6296" coordsize="1309,142" path="m5750,6296l5680,6296,5680,6344,5677,6370,5672,6386,5663,6394,5653,6395,5653,6408,5669,6407,5682,6398,5691,6379,5695,6347,5695,6309,5735,6309,5735,6408,5750,6408,5750,6296xm5876,6408l5839,6365,5874,6327,5858,6327,5827,6364,5827,6327,5812,6327,5812,6364,5781,6327,5765,6327,5800,6365,5763,6408,5780,6408,5812,6368,5812,6408,5827,6408,5827,6368,5859,6408,5876,6408xm5960,6371l5960,6367,5959,6361,5958,6352,5953,6338,5948,6333,5945,6331,5945,6361,5897,6361,5897,6351,5902,6333,5941,6333,5945,6350,5945,6361,5945,6331,5942,6328,5922,6324,5900,6329,5888,6341,5884,6356,5883,6367,5883,6369,5883,6378,5888,6392,5900,6405,5924,6411,5940,6409,5950,6402,5951,6401,5956,6394,5959,6384,5946,6384,5944,6393,5937,6401,5923,6401,5911,6398,5903,6391,5899,6381,5897,6371,5960,6371xm6063,6398l6049,6398,6049,6337,6049,6327,6035,6327,6035,6337,6035,6398,5992,6398,5997,6387,6001,6374,6003,6360,6004,6348,6004,6337,6035,6337,6035,6327,5990,6327,5990,6340,5990,6360,5987,6376,5983,6388,5977,6398,5967,6398,5968,6429,5980,6429,5980,6408,6050,6408,6050,6429,6062,6429,6062,6408,6063,6398xm6169,6327l6150,6327,6122,6393,6094,6327,6075,6327,6075,6408,6089,6408,6089,6347,6089,6343,6089,6343,6116,6408,6127,6408,6155,6343,6155,6343,6155,6347,6155,6408,6169,6408,6169,6327xm6264,6327l6248,6327,6206,6392,6206,6327,6192,6327,6192,6408,6208,6408,6250,6343,6250,6408,6264,6408,6264,6327xm6348,6327l6278,6327,6278,6337,6306,6337,6306,6408,6320,6408,6320,6337,6348,6337,6348,6327xm6439,6367l6436,6348,6428,6334,6427,6333,6424,6331,6424,6367,6422,6384,6416,6394,6409,6400,6400,6401,6392,6400,6387,6396,6383,6394,6377,6384,6375,6368,6378,6349,6384,6339,6386,6338,6392,6334,6399,6333,6410,6336,6418,6343,6422,6353,6424,6367,6424,6331,6416,6326,6402,6324,6395,6324,6384,6326,6375,6338,6375,6338,6375,6327,6362,6327,6362,6438,6376,6438,6376,6396,6383,6410,6399,6411,6403,6411,6416,6409,6427,6401,6428,6401,6436,6388,6439,6367xm6529,6327l6514,6327,6471,6392,6471,6327,6457,6327,6457,6408,6473,6408,6515,6343,6515,6408,6529,6408,6529,6327xm6616,6327l6602,6327,6602,6337,6602,6366,6567,6366,6563,6358,6563,6337,6576,6337,6602,6337,6602,6327,6553,6327,6549,6342,6549,6367,6558,6375,6569,6376,6547,6408,6562,6408,6584,6376,6602,6376,6602,6408,6616,6408,6616,6376,6616,6366,6616,6337,6616,6327xm6694,6296l6679,6296,6679,6408,6694,6408,6694,6296xm6736,6296l6721,6296,6721,6408,6736,6408,6736,6296xm6867,6327l6853,6327,6853,6360,6812,6360,6812,6327,6798,6327,6798,6408,6812,6408,6812,6370,6853,6370,6853,6408,6867,6408,6867,6327xm6962,6398l6953,6398,6953,6397,6953,6387,6954,6366,6954,6360,6954,6351,6951,6337,6948,6333,6943,6328,6932,6324,6922,6324,6904,6326,6894,6333,6888,6342,6887,6351,6900,6351,6900,6334,6916,6333,6940,6333,6940,6342,6940,6360,6940,6366,6939,6377,6938,6396,6925,6401,6905,6401,6899,6396,6899,6373,6909,6372,6931,6369,6936,6370,6936,6369,6940,6366,6940,6360,6936,6360,6924,6361,6904,6364,6892,6370,6886,6377,6884,6387,6884,6404,6896,6411,6924,6411,6935,6407,6938,6401,6941,6397,6942,6407,6947,6409,6958,6409,6960,6408,6962,6408,6962,6398,6962,6398xe" filled="true" fillcolor="#000000" stroked="false">
              <v:path arrowok="t"/>
              <v:fill type="solid"/>
            </v:shape>
            <v:shape style="position:absolute;left:7017;top:6296;width:555;height:143" type="#_x0000_t75" id="docshape3061" stroked="false">
              <v:imagedata r:id="rId649" o:title=""/>
            </v:shape>
            <v:shape style="position:absolute;left:7620;top:6296;width:174;height:112" id="docshape3062" coordorigin="7621,6296" coordsize="174,112" path="m7688,6379l7686,6371,7686,6369,7674,6366,7674,6372,7674,6398,7660,6398,7635,6398,7635,6371,7661,6371,7674,6372,7674,6366,7671,6366,7671,6365,7673,6364,7685,6361,7685,6360,7685,6337,7685,6328,7671,6327,7671,6337,7671,6354,7667,6361,7635,6361,7635,6337,7661,6337,7671,6337,7671,6327,7667,6327,7621,6327,7621,6408,7672,6408,7688,6405,7688,6398,7688,6379xm7794,6296l7784,6296,7782,6308,7770,6316,7754,6316,7754,6324,7779,6324,7779,6408,7794,6408,7794,6296xe" filled="true" fillcolor="#000000" stroked="false">
              <v:path arrowok="t"/>
              <v:fill type="solid"/>
            </v:shape>
            <v:shape style="position:absolute;left:7832;top:6292;width:266;height:119" type="#_x0000_t75" id="docshape3063" stroked="false">
              <v:imagedata r:id="rId650" o:title=""/>
            </v:shape>
            <v:shape style="position:absolute;left:8152;top:6326;width:64;height:82" id="docshape3064" coordorigin="8153,6327" coordsize="64,82" path="m8208,6327l8153,6327,8153,6408,8167,6408,8167,6337,8208,6337,8208,6327xm8216,6391l8200,6391,8200,6408,8216,6408,8216,6391xe" filled="true" fillcolor="#000000" stroked="false">
              <v:path arrowok="t"/>
              <v:fill type="solid"/>
            </v:shape>
            <v:shape style="position:absolute;left:5657;top:6565;width:2401;height:734" type="#_x0000_t75" id="docshape3065" stroked="false">
              <v:imagedata r:id="rId651" o:title=""/>
            </v:shape>
            <v:shape style="position:absolute;left:5662;top:7448;width:2549;height:256" type="#_x0000_t75" id="docshape3066" stroked="false">
              <v:imagedata r:id="rId652" o:title=""/>
            </v:shape>
            <v:shape style="position:absolute;left:5651;top:7867;width:2454;height:536" type="#_x0000_t75" id="docshape3067" stroked="false">
              <v:imagedata r:id="rId653" o:title=""/>
            </v:shape>
            <v:rect style="position:absolute;left:8123;top:8070;width:43;height:14" id="docshape3068" filled="true" fillcolor="#000000" stroked="false">
              <v:fill type="solid"/>
            </v:rect>
            <v:shape style="position:absolute;left:5040;top:8564;width:3082;height:876" type="#_x0000_t75" id="docshape3069" stroked="false">
              <v:imagedata r:id="rId654" o:title=""/>
            </v:shape>
            <v:shape style="position:absolute;left:790;top:392;width:7597;height:9178" id="docshape3070" coordorigin="790,392" coordsize="7597,9178" path="m8183,8858l8141,8858,8141,8871,8183,8871,8183,8858xm8387,392l790,392,790,406,790,9556,790,9570,8387,9570,8387,9556,804,9556,804,406,8373,406,8373,9556,8387,9556,8387,406,8387,406,8387,39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Tahoma"/>
          <w:sz w:val="7"/>
        </w:rPr>
      </w:pPr>
    </w:p>
    <w:p>
      <w:pPr>
        <w:spacing w:before="107"/>
        <w:ind w:left="793" w:right="0" w:firstLine="0"/>
        <w:jc w:val="left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w w:val="110"/>
          <w:sz w:val="20"/>
        </w:rPr>
        <w:t>Карта</w:t>
      </w:r>
      <w:r>
        <w:rPr>
          <w:rFonts w:ascii="Book Antiqua" w:hAnsi="Book Antiqua"/>
          <w:b/>
          <w:spacing w:val="1"/>
          <w:w w:val="110"/>
          <w:sz w:val="20"/>
        </w:rPr>
        <w:t> </w:t>
      </w:r>
      <w:r>
        <w:rPr>
          <w:rFonts w:ascii="Book Antiqua" w:hAnsi="Book Antiqua"/>
          <w:b/>
          <w:w w:val="110"/>
          <w:sz w:val="20"/>
        </w:rPr>
        <w:t>1.</w:t>
      </w:r>
      <w:r>
        <w:rPr>
          <w:rFonts w:ascii="Book Antiqua" w:hAnsi="Book Antiqua"/>
          <w:b/>
          <w:spacing w:val="1"/>
          <w:w w:val="110"/>
          <w:sz w:val="20"/>
        </w:rPr>
        <w:t> </w:t>
      </w:r>
      <w:r>
        <w:rPr>
          <w:rFonts w:ascii="Book Antiqua" w:hAnsi="Book Antiqua"/>
          <w:b/>
          <w:w w:val="110"/>
          <w:sz w:val="20"/>
        </w:rPr>
        <w:t>Смутное</w:t>
      </w:r>
      <w:r>
        <w:rPr>
          <w:rFonts w:ascii="Book Antiqua" w:hAnsi="Book Antiqua"/>
          <w:b/>
          <w:spacing w:val="1"/>
          <w:w w:val="110"/>
          <w:sz w:val="20"/>
        </w:rPr>
        <w:t> </w:t>
      </w:r>
      <w:r>
        <w:rPr>
          <w:rFonts w:ascii="Book Antiqua" w:hAnsi="Book Antiqua"/>
          <w:b/>
          <w:spacing w:val="-4"/>
          <w:w w:val="110"/>
          <w:sz w:val="20"/>
        </w:rPr>
        <w:t>время</w:t>
      </w:r>
    </w:p>
    <w:p>
      <w:pPr>
        <w:spacing w:after="0"/>
        <w:jc w:val="left"/>
        <w:rPr>
          <w:rFonts w:ascii="Book Antiqua" w:hAnsi="Book Antiqua"/>
          <w:sz w:val="20"/>
        </w:rPr>
        <w:sectPr>
          <w:headerReference w:type="default" r:id="rId599"/>
          <w:pgSz w:w="9190" w:h="12020"/>
          <w:pgMar w:header="0" w:footer="0" w:top="740" w:bottom="280" w:left="0" w:right="0"/>
          <w:pgNumType w:start="267"/>
        </w:sectPr>
      </w:pPr>
    </w:p>
    <w:p>
      <w:pPr>
        <w:pStyle w:val="BodyText"/>
        <w:rPr>
          <w:rFonts w:ascii="Book Antiqua"/>
          <w:b/>
        </w:rPr>
      </w:pPr>
      <w:r>
        <w:rPr/>
        <w:pict>
          <v:group style="position:absolute;margin-left:0pt;margin-top:0pt;width:459.25pt;height:37.35pt;mso-position-horizontal-relative:page;mso-position-vertical-relative:page;z-index:16013824" id="docshapegroup3071" coordorigin="0,0" coordsize="9185,747">
            <v:shape style="position:absolute;left:0;top:0;width:9185;height:747" type="#_x0000_t75" id="docshape3072" stroked="false">
              <v:imagedata r:id="rId7" o:title=""/>
            </v:shape>
            <v:shape style="position:absolute;left:510;top:398;width:426;height:284" type="#_x0000_t202" id="docshape3073" filled="false" stroked="false">
              <v:textbox inset="0,0,0,0">
                <w:txbxContent>
                  <w:p>
                    <w:pPr>
                      <w:spacing w:line="282" w:lineRule="exact" w:before="0"/>
                      <w:ind w:left="0" w:right="0" w:firstLine="0"/>
                      <w:jc w:val="left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26"/>
                      </w:rPr>
                      <w:t>268</w:t>
                    </w:r>
                  </w:p>
                </w:txbxContent>
              </v:textbox>
              <w10:wrap type="none"/>
            </v:shape>
            <v:shape style="position:absolute;left:4913;top:393;width:3572;height:290" type="#_x0000_t202" id="docshape3074" filled="false" stroked="false">
              <v:textbox inset="0,0,0,0">
                <w:txbxContent>
                  <w:p>
                    <w:pPr>
                      <w:spacing w:line="280" w:lineRule="exact" w:before="0"/>
                      <w:ind w:left="0" w:right="0" w:firstLine="0"/>
                      <w:jc w:val="left"/>
                      <w:rPr>
                        <w:rFonts w:ascii="Tahoma" w:hAnsi="Tahoma"/>
                        <w:sz w:val="24"/>
                      </w:rPr>
                    </w:pPr>
                    <w:r>
                      <w:rPr>
                        <w:rFonts w:ascii="Tahoma" w:hAnsi="Tahoma"/>
                        <w:color w:val="FFFFFF"/>
                        <w:spacing w:val="16"/>
                        <w:w w:val="75"/>
                        <w:sz w:val="24"/>
                      </w:rPr>
                      <w:t>Приложение.</w:t>
                    </w:r>
                    <w:r>
                      <w:rPr>
                        <w:rFonts w:ascii="Tahoma" w:hAnsi="Tahoma"/>
                        <w:color w:val="FFFFFF"/>
                        <w:spacing w:val="7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pacing w:val="16"/>
                        <w:w w:val="75"/>
                        <w:sz w:val="24"/>
                      </w:rPr>
                      <w:t>Исторические</w:t>
                    </w:r>
                    <w:r>
                      <w:rPr>
                        <w:rFonts w:ascii="Tahoma" w:hAnsi="Tahoma"/>
                        <w:color w:val="FFFFFF"/>
                        <w:spacing w:val="71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pacing w:val="16"/>
                        <w:w w:val="75"/>
                        <w:sz w:val="24"/>
                      </w:rPr>
                      <w:t>карты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spacing w:before="9"/>
        <w:rPr>
          <w:rFonts w:ascii="Book Antiqua"/>
          <w:b/>
          <w:sz w:val="23"/>
        </w:rPr>
      </w:pPr>
    </w:p>
    <w:p>
      <w:pPr>
        <w:pStyle w:val="BodyText"/>
        <w:ind w:left="797"/>
        <w:rPr>
          <w:rFonts w:ascii="Book Antiqua"/>
        </w:rPr>
      </w:pPr>
      <w:r>
        <w:rPr>
          <w:rFonts w:ascii="Book Antiqua"/>
        </w:rPr>
        <w:pict>
          <v:group style="width:380.8pt;height:461.15pt;mso-position-horizontal-relative:char;mso-position-vertical-relative:line" id="docshapegroup3075" coordorigin="0,0" coordsize="7616,9223">
            <v:shape style="position:absolute;left:0;top:0;width:7616;height:9223" type="#_x0000_t75" id="docshape3076" stroked="false">
              <v:imagedata r:id="rId656" o:title=""/>
            </v:shape>
            <v:shape style="position:absolute;left:1469;top:2713;width:72;height:72" type="#_x0000_t75" id="docshape3077" stroked="false">
              <v:imagedata r:id="rId657" o:title=""/>
            </v:shape>
            <v:shape style="position:absolute;left:2956;top:3525;width:85;height:85" id="docshape3078" coordorigin="2957,3526" coordsize="85,85" path="m3001,3526l2984,3529,2970,3537,2961,3551,2957,3567,2960,3584,2968,3598,2982,3607,2998,3611,3015,3608,3028,3599,3038,3586,3042,3570,3039,3553,3030,3539,3017,3530,3001,3526xe" filled="true" fillcolor="#ffffff" stroked="false">
              <v:path arrowok="t"/>
              <v:fill type="solid"/>
            </v:shape>
            <v:shape style="position:absolute;left:2956;top:3525;width:85;height:85" id="docshape3079" coordorigin="2957,3526" coordsize="85,85" path="m3042,3570l3038,3586,3028,3599,3015,3608,2998,3611,2982,3607,2968,3598,2960,3584,2957,3567,2961,3551,2970,3537,2984,3529,3001,3526,3017,3530,3030,3539,3039,3553,3042,3570xe" filled="false" stroked="true" strokeweight=".709pt" strokecolor="#000000">
              <v:path arrowok="t"/>
              <v:stroke dashstyle="solid"/>
            </v:shape>
            <v:shape style="position:absolute;left:1544;top:6253;width:85;height:85" id="docshape3080" coordorigin="1545,6253" coordsize="85,85" path="m1588,6253l1572,6256,1558,6265,1549,6278,1545,6295,1548,6311,1556,6325,1569,6335,1586,6338,1603,6336,1616,6327,1626,6314,1630,6297,1627,6280,1618,6267,1605,6257,1588,6253xe" filled="true" fillcolor="#ffffff" stroked="false">
              <v:path arrowok="t"/>
              <v:fill type="solid"/>
            </v:shape>
            <v:shape style="position:absolute;left:1544;top:6253;width:85;height:85" id="docshape3081" coordorigin="1545,6253" coordsize="85,85" path="m1630,6297l1626,6314,1616,6327,1603,6336,1586,6338,1569,6335,1556,6325,1548,6311,1545,6295,1549,6278,1558,6265,1572,6256,1588,6253,1605,6257,1618,6267,1627,6280,1630,6297xe" filled="false" stroked="true" strokeweight=".709pt" strokecolor="#000000">
              <v:path arrowok="t"/>
              <v:stroke dashstyle="solid"/>
            </v:shape>
            <v:shape style="position:absolute;left:4059;top:2567;width:85;height:85" id="docshape3082" coordorigin="4060,2568" coordsize="85,85" path="m4104,2568l4087,2571,4073,2579,4064,2593,4060,2609,4063,2626,4071,2640,4085,2649,4101,2653,4118,2650,4132,2641,4141,2628,4145,2612,4142,2595,4133,2581,4120,2572,4104,2568xe" filled="true" fillcolor="#ffffff" stroked="false">
              <v:path arrowok="t"/>
              <v:fill type="solid"/>
            </v:shape>
            <v:shape style="position:absolute;left:4059;top:2567;width:85;height:85" id="docshape3083" coordorigin="4060,2568" coordsize="85,85" path="m4145,2612l4141,2628,4132,2641,4118,2650,4101,2653,4085,2649,4071,2640,4063,2626,4060,2609,4064,2593,4073,2579,4087,2571,4104,2568,4120,2572,4133,2581,4142,2595,4145,2612xe" filled="false" stroked="true" strokeweight=".709pt" strokecolor="#000000">
              <v:path arrowok="t"/>
              <v:stroke dashstyle="solid"/>
            </v:shape>
            <v:shape style="position:absolute;left:2445;top:1929;width:85;height:86" id="docshape3084" coordorigin="2445,1930" coordsize="85,86" path="m2489,1930l2472,1933,2459,1941,2449,1954,2445,1971,2448,1988,2457,2001,2470,2011,2486,2015,2503,2012,2517,2003,2526,1990,2530,1973,2527,1957,2519,1943,2505,1934,2489,1930xe" filled="true" fillcolor="#ffffff" stroked="false">
              <v:path arrowok="t"/>
              <v:fill type="solid"/>
            </v:shape>
            <v:shape style="position:absolute;left:2445;top:1929;width:85;height:86" id="docshape3085" coordorigin="2445,1930" coordsize="85,86" path="m2530,1973l2526,1990,2517,2003,2503,2012,2486,2015,2470,2011,2457,2001,2448,1988,2445,1971,2449,1954,2459,1941,2472,1933,2489,1930,2505,1934,2519,1943,2527,1957,2530,1973xe" filled="false" stroked="true" strokeweight=".709pt" strokecolor="#000000">
              <v:path arrowok="t"/>
              <v:stroke dashstyle="solid"/>
            </v:shape>
            <v:shape style="position:absolute;left:2019;top:137;width:85;height:85" id="docshape3086" coordorigin="2020,138" coordsize="85,85" path="m2064,138l2047,140,2033,149,2024,162,2020,179,2023,195,2031,209,2045,219,2061,223,2078,220,2092,211,2101,198,2105,181,2102,165,2093,151,2080,141,2064,138xe" filled="true" fillcolor="#ffffff" stroked="false">
              <v:path arrowok="t"/>
              <v:fill type="solid"/>
            </v:shape>
            <v:shape style="position:absolute;left:2019;top:137;width:85;height:85" id="docshape3087" coordorigin="2020,138" coordsize="85,85" path="m2105,181l2101,198,2092,211,2078,220,2061,223,2045,219,2031,209,2023,195,2020,179,2024,162,2033,149,2047,140,2064,138,2080,141,2093,151,2102,165,2105,181xe" filled="false" stroked="true" strokeweight=".709pt" strokecolor="#000000">
              <v:path arrowok="t"/>
              <v:stroke dashstyle="solid"/>
            </v:shape>
            <v:shape style="position:absolute;left:3175;top:7039;width:85;height:85" id="docshape3088" coordorigin="3175,7039" coordsize="85,85" path="m3219,7039l3203,7042,3189,7051,3179,7064,3175,7081,3178,7097,3187,7111,3200,7121,3217,7124,3233,7122,3247,7113,3257,7100,3260,7083,3258,7066,3249,7053,3236,7043,3219,7039xe" filled="true" fillcolor="#ffffff" stroked="false">
              <v:path arrowok="t"/>
              <v:fill type="solid"/>
            </v:shape>
            <v:shape style="position:absolute;left:3175;top:7039;width:85;height:85" id="docshape3089" coordorigin="3175,7039" coordsize="85,85" path="m3260,7083l3257,7100,3247,7113,3233,7122,3217,7124,3200,7121,3187,7111,3178,7097,3175,7081,3179,7064,3189,7051,3203,7042,3219,7039,3236,7043,3249,7053,3258,7066,3260,7083xe" filled="false" stroked="true" strokeweight=".709pt" strokecolor="#000000">
              <v:path arrowok="t"/>
              <v:stroke dashstyle="solid"/>
            </v:shape>
            <v:shape style="position:absolute;left:3587;top:6104;width:85;height:85" id="docshape3090" coordorigin="3588,6105" coordsize="85,85" path="m3632,6105l3615,6108,3601,6117,3592,6130,3588,6146,3591,6163,3600,6177,3613,6186,3629,6190,3646,6187,3660,6178,3669,6165,3673,6149,3670,6132,3661,6118,3648,6109,3632,6105xe" filled="true" fillcolor="#ffffff" stroked="false">
              <v:path arrowok="t"/>
              <v:fill type="solid"/>
            </v:shape>
            <v:shape style="position:absolute;left:3587;top:6104;width:85;height:85" id="docshape3091" coordorigin="3588,6105" coordsize="85,85" path="m3673,6149l3669,6165,3660,6178,3646,6187,3629,6190,3613,6186,3600,6177,3591,6163,3588,6146,3592,6130,3601,6117,3615,6108,3632,6105,3648,6109,3661,6118,3670,6132,3673,6149xe" filled="false" stroked="true" strokeweight=".709pt" strokecolor="#000000">
              <v:path arrowok="t"/>
              <v:stroke dashstyle="solid"/>
            </v:shape>
            <v:shape style="position:absolute;left:4458;top:5538;width:85;height:85" id="docshape3092" coordorigin="4459,5538" coordsize="85,85" path="m4503,5538l4486,5541,4472,5550,4463,5563,4459,5579,4462,5596,4470,5610,4484,5619,4500,5623,4517,5620,4530,5612,4540,5598,4544,5582,4541,5565,4532,5551,4519,5542,4503,5538xe" filled="true" fillcolor="#ffffff" stroked="false">
              <v:path arrowok="t"/>
              <v:fill type="solid"/>
            </v:shape>
            <v:shape style="position:absolute;left:4458;top:5538;width:85;height:85" id="docshape3093" coordorigin="4459,5538" coordsize="85,85" path="m4544,5582l4540,5598,4530,5612,4517,5620,4500,5623,4484,5619,4470,5610,4462,5596,4459,5579,4463,5563,4472,5550,4486,5541,4503,5538,4519,5542,4532,5551,4541,5565,4544,5582xe" filled="false" stroked="true" strokeweight=".709pt" strokecolor="#000000">
              <v:path arrowok="t"/>
              <v:stroke dashstyle="solid"/>
            </v:shape>
            <v:shape style="position:absolute;left:3384;top:5557;width:85;height:85" id="docshape3094" coordorigin="3385,5557" coordsize="85,85" path="m3429,5557l3412,5560,3398,5569,3389,5582,3385,5599,3388,5615,3396,5629,3410,5639,3426,5642,3443,5640,3457,5631,3466,5618,3470,5601,3467,5585,3458,5571,3445,5561,3429,5557xe" filled="true" fillcolor="#ffffff" stroked="false">
              <v:path arrowok="t"/>
              <v:fill type="solid"/>
            </v:shape>
            <v:shape style="position:absolute;left:3384;top:5557;width:85;height:85" id="docshape3095" coordorigin="3385,5557" coordsize="85,85" path="m3470,5601l3466,5618,3457,5631,3443,5640,3426,5642,3410,5639,3396,5629,3388,5615,3385,5599,3389,5582,3398,5569,3412,5560,3429,5557,3445,5561,3458,5571,3467,5585,3470,5601xe" filled="false" stroked="true" strokeweight=".709pt" strokecolor="#000000">
              <v:path arrowok="t"/>
              <v:stroke dashstyle="solid"/>
            </v:shape>
            <v:shape style="position:absolute;left:4895;top:7478;width:85;height:85" id="docshape3096" coordorigin="4896,7478" coordsize="85,85" path="m4939,7478l4923,7481,4909,7490,4899,7503,4896,7519,4898,7536,4907,7550,4920,7559,4937,7563,4953,7560,4967,7552,4977,7538,4981,7522,4978,7505,4969,7491,4956,7482,4939,7478xe" filled="true" fillcolor="#ffffff" stroked="false">
              <v:path arrowok="t"/>
              <v:fill type="solid"/>
            </v:shape>
            <v:shape style="position:absolute;left:4895;top:7478;width:85;height:85" id="docshape3097" coordorigin="4896,7478" coordsize="85,85" path="m4981,7522l4977,7538,4967,7552,4953,7560,4937,7563,4920,7559,4907,7550,4898,7536,4896,7519,4899,7503,4909,7490,4923,7481,4939,7478,4956,7482,4969,7491,4978,7505,4981,7522xe" filled="false" stroked="true" strokeweight=".709pt" strokecolor="#000000">
              <v:path arrowok="t"/>
              <v:stroke dashstyle="solid"/>
            </v:shape>
            <v:shape style="position:absolute;left:5566;top:4959;width:85;height:85" id="docshape3098" coordorigin="5566,4960" coordsize="85,85" path="m5610,4960l5593,4963,5580,4971,5570,4985,5566,5001,5569,5018,5578,5032,5591,5041,5607,5045,5624,5042,5638,5033,5647,5020,5651,5004,5648,4987,5640,4973,5626,4964,5610,4960xe" filled="true" fillcolor="#ffffff" stroked="false">
              <v:path arrowok="t"/>
              <v:fill type="solid"/>
            </v:shape>
            <v:shape style="position:absolute;left:5566;top:4959;width:85;height:85" id="docshape3099" coordorigin="5566,4960" coordsize="85,85" path="m5651,5004l5647,5020,5638,5033,5624,5042,5607,5045,5591,5041,5578,5032,5569,5018,5566,5001,5570,4985,5580,4971,5593,4963,5610,4960,5626,4964,5640,4973,5648,4987,5651,5004xe" filled="false" stroked="true" strokeweight=".709pt" strokecolor="#000000">
              <v:path arrowok="t"/>
              <v:stroke dashstyle="solid"/>
            </v:shape>
            <v:shape style="position:absolute;left:5400;top:4003;width:85;height:85" id="docshape3100" coordorigin="5401,4003" coordsize="85,85" path="m5444,4003l5428,4006,5414,4015,5404,4028,5401,4045,5403,4061,5412,4075,5425,4085,5442,4088,5458,4086,5472,4077,5482,4064,5486,4047,5483,4031,5474,4017,5461,4007,5444,4003xe" filled="true" fillcolor="#ffffff" stroked="false">
              <v:path arrowok="t"/>
              <v:fill type="solid"/>
            </v:shape>
            <v:shape style="position:absolute;left:5400;top:4003;width:85;height:85" id="docshape3101" coordorigin="5401,4003" coordsize="85,85" path="m5486,4047l5482,4064,5472,4077,5458,4086,5442,4088,5425,4085,5412,4075,5403,4061,5401,4045,5404,4028,5414,4015,5428,4006,5444,4003,5461,4007,5474,4017,5483,4031,5486,4047xe" filled="false" stroked="true" strokeweight=".709pt" strokecolor="#000000">
              <v:path arrowok="t"/>
              <v:stroke dashstyle="solid"/>
            </v:shape>
            <v:shape style="position:absolute;left:5378;top:3268;width:85;height:85" id="docshape3102" coordorigin="5378,3268" coordsize="85,85" path="m5422,3268l5405,3271,5392,3280,5382,3293,5378,3309,5381,3326,5390,3340,5403,3349,5419,3353,5436,3350,5450,3342,5459,3328,5463,3312,5460,3295,5452,3282,5438,3272,5422,3268xe" filled="true" fillcolor="#ffffff" stroked="false">
              <v:path arrowok="t"/>
              <v:fill type="solid"/>
            </v:shape>
            <v:shape style="position:absolute;left:5378;top:3268;width:85;height:85" id="docshape3103" coordorigin="5378,3268" coordsize="85,85" path="m5463,3312l5459,3328,5450,3342,5436,3350,5419,3353,5403,3349,5390,3340,5381,3326,5378,3309,5382,3293,5392,3280,5405,3271,5422,3268,5438,3272,5452,3282,5460,3295,5463,3312xe" filled="false" stroked="true" strokeweight=".709pt" strokecolor="#000000">
              <v:path arrowok="t"/>
              <v:stroke dashstyle="solid"/>
            </v:shape>
            <v:shape style="position:absolute;left:5292;top:2997;width:85;height:85" id="docshape3104" coordorigin="5293,2997" coordsize="85,85" path="m5337,2997l5320,3000,5306,3009,5297,3022,5293,3038,5296,3055,5304,3069,5318,3078,5334,3082,5351,3079,5365,3071,5374,3057,5378,3041,5375,3024,5366,3011,5353,3001,5337,2997xe" filled="true" fillcolor="#ffffff" stroked="false">
              <v:path arrowok="t"/>
              <v:fill type="solid"/>
            </v:shape>
            <v:shape style="position:absolute;left:5292;top:2997;width:85;height:85" id="docshape3105" coordorigin="5293,2997" coordsize="85,85" path="m5378,3041l5374,3057,5365,3071,5351,3079,5334,3082,5318,3078,5304,3069,5296,3055,5293,3038,5297,3022,5306,3009,5320,3000,5337,2997,5353,3001,5366,3011,5375,3024,5378,3041xe" filled="false" stroked="true" strokeweight=".709pt" strokecolor="#000000">
              <v:path arrowok="t"/>
              <v:stroke dashstyle="solid"/>
            </v:shape>
            <v:shape style="position:absolute;left:6454;top:3541;width:142;height:142" id="docshape3106" coordorigin="6454,3542" coordsize="142,142" path="m6527,3542l6499,3547,6476,3561,6461,3583,6454,3610,6459,3638,6473,3661,6496,3677,6523,3683,6551,3679,6574,3664,6590,3642,6596,3615,6591,3587,6577,3564,6555,3548,6527,3542xe" filled="true" fillcolor="#ffffff" stroked="false">
              <v:path arrowok="t"/>
              <v:fill type="solid"/>
            </v:shape>
            <v:shape style="position:absolute;left:6454;top:3541;width:142;height:142" id="docshape3107" coordorigin="6454,3542" coordsize="142,142" path="m6596,3615l6590,3642,6574,3664,6551,3679,6523,3683,6496,3677,6473,3661,6459,3638,6454,3610,6461,3583,6476,3561,6499,3547,6527,3542,6555,3548,6577,3564,6591,3587,6596,3615xe" filled="false" stroked="true" strokeweight=".709pt" strokecolor="#ed1d24">
              <v:path arrowok="t"/>
              <v:stroke dashstyle="solid"/>
            </v:shape>
            <v:shape style="position:absolute;left:6482;top:3570;width:85;height:85" id="docshape3108" coordorigin="6483,3570" coordsize="85,85" path="m6526,3570l6510,3573,6496,3582,6486,3595,6483,3611,6485,3628,6494,3642,6507,3651,6524,3655,6540,3652,6554,3644,6564,3630,6568,3614,6565,3597,6556,3583,6543,3574,6526,3570xe" filled="true" fillcolor="#ffffff" stroked="false">
              <v:path arrowok="t"/>
              <v:fill type="solid"/>
            </v:shape>
            <v:shape style="position:absolute;left:6482;top:3570;width:85;height:85" id="docshape3109" coordorigin="6483,3570" coordsize="85,85" path="m6568,3614l6564,3630,6554,3644,6540,3652,6524,3655,6507,3651,6494,3642,6485,3628,6483,3611,6486,3595,6496,3582,6510,3573,6526,3570,6543,3574,6556,3583,6565,3597,6568,3614xe" filled="false" stroked="true" strokeweight=".709pt" strokecolor="#000000">
              <v:path arrowok="t"/>
              <v:stroke dashstyle="solid"/>
            </v:shape>
            <v:shape style="position:absolute;left:153;top:8315;width:478;height:253" type="#_x0000_t75" id="docshape3110" stroked="false">
              <v:imagedata r:id="rId658" o:title=""/>
            </v:shape>
            <v:shape style="position:absolute;left:667;top:8519;width:188;height:135" type="#_x0000_t75" id="docshape3111" stroked="false">
              <v:imagedata r:id="rId659" o:title=""/>
            </v:shape>
            <v:shape style="position:absolute;left:898;top:8607;width:128;height:104" type="#_x0000_t75" id="docshape3112" stroked="false">
              <v:imagedata r:id="rId660" o:title=""/>
            </v:shape>
            <v:shape style="position:absolute;left:1067;top:8663;width:159;height:127" type="#_x0000_t75" id="docshape3113" stroked="false">
              <v:imagedata r:id="rId661" o:title=""/>
            </v:shape>
            <v:shape style="position:absolute;left:1367;top:8771;width:209;height:143" type="#_x0000_t75" id="docshape3114" stroked="false">
              <v:imagedata r:id="rId662" o:title=""/>
            </v:shape>
            <v:shape style="position:absolute;left:1620;top:8867;width:128;height:104" type="#_x0000_t75" id="docshape3115" stroked="false">
              <v:imagedata r:id="rId663" o:title=""/>
            </v:shape>
            <v:shape style="position:absolute;left:1788;top:8923;width:143;height:113" type="#_x0000_t75" id="docshape3116" stroked="false">
              <v:imagedata r:id="rId664" o:title=""/>
            </v:shape>
            <v:shape style="position:absolute;left:1968;top:8988;width:159;height:127" type="#_x0000_t75" id="docshape3117" stroked="false">
              <v:imagedata r:id="rId665" o:title=""/>
            </v:shape>
            <v:shape style="position:absolute;left:4508;top:830;width:165;height:524" type="#_x0000_t75" id="docshape3118" stroked="false">
              <v:imagedata r:id="rId666" o:title=""/>
            </v:shape>
            <v:shape style="position:absolute;left:3517;top:6414;width:274;height:403" type="#_x0000_t75" id="docshape3119" stroked="false">
              <v:imagedata r:id="rId667" o:title=""/>
            </v:shape>
            <v:shape style="position:absolute;left:2675;top:7455;width:255;height:198" type="#_x0000_t75" id="docshape3120" stroked="false">
              <v:imagedata r:id="rId668" o:title=""/>
            </v:shape>
            <v:shape style="position:absolute;left:5135;top:5858;width:263;height:189" type="#_x0000_t75" id="docshape3121" stroked="false">
              <v:imagedata r:id="rId669" o:title=""/>
            </v:shape>
            <v:shape style="position:absolute;left:5443;top:5782;width:468;height:224" type="#_x0000_t75" id="docshape3122" stroked="false">
              <v:imagedata r:id="rId670" o:title=""/>
            </v:shape>
            <v:shape style="position:absolute;left:5247;top:4524;width:377;height:324" type="#_x0000_t75" id="docshape3123" stroked="false">
              <v:imagedata r:id="rId671" o:title=""/>
            </v:shape>
            <v:shape style="position:absolute;left:7295;top:3025;width:130;height:254" type="#_x0000_t75" id="docshape3124" stroked="false">
              <v:imagedata r:id="rId672" o:title=""/>
            </v:shape>
            <v:shape style="position:absolute;left:7058;top:4082;width:140;height:400" type="#_x0000_t75" id="docshape3125" stroked="false">
              <v:imagedata r:id="rId673" o:title=""/>
            </v:shape>
            <v:shape style="position:absolute;left:6697;top:3187;width:402;height:311" type="#_x0000_t75" id="docshape3126" stroked="false">
              <v:imagedata r:id="rId674" o:title=""/>
            </v:shape>
            <v:shape style="position:absolute;left:3257;top:7747;width:1598;height:1297" type="#_x0000_t75" id="docshape3127" stroked="false">
              <v:imagedata r:id="rId675" o:title=""/>
            </v:shape>
            <v:shape style="position:absolute;left:2513;top:84;width:642;height:904" type="#_x0000_t75" id="docshape3128" stroked="false">
              <v:imagedata r:id="rId676" o:title=""/>
            </v:shape>
            <v:shape style="position:absolute;left:7478;top:3461;width:64;height:60" id="docshape3129" coordorigin="7478,3462" coordsize="64,60" path="m7480,3462l7478,3462,7478,3507,7483,3514,7486,3519,7491,3521,7503,3521,7510,3518,7512,3509,7487,3509,7482,3502,7482,3489,7482,3487,7483,3484,7542,3484,7542,3473,7480,3473,7480,3462xm7514,3506l7513,3506,7515,3513,7520,3518,7541,3518,7541,3506,7514,3506,7514,3506xm7514,3484l7510,3484,7510,3503,7505,3509,7512,3509,7512,3506,7514,3506,7514,3484xm7542,3484l7537,3484,7538,3489,7538,3499,7534,3506,7541,3506,7542,3502,7542,3484xm7534,3473l7486,3473,7480,3473,7540,3473,7534,3473xm7542,3462l7540,3462,7540,3473,7542,3473,7542,3462xe" filled="true" fillcolor="#000000" stroked="false">
              <v:path arrowok="t"/>
              <v:fill type="solid"/>
            </v:shape>
            <v:shape style="position:absolute;left:1394;top:1279;width:1316;height:596" type="#_x0000_t75" id="docshape3130" stroked="false">
              <v:imagedata r:id="rId677" o:title=""/>
            </v:shape>
            <v:shape style="position:absolute;left:7454;top:3565;width:118;height:454" type="#_x0000_t75" id="docshape3131" stroked="false">
              <v:imagedata r:id="rId678" o:title=""/>
            </v:shape>
            <v:shape style="position:absolute;left:146;top:7191;width:2564;height:1976" id="docshape3132" coordorigin="147,7191" coordsize="2564,1976" path="m201,7296l193,7296,187,7295,187,7191,185,7191,147,7208,148,7211,154,7209,156,7208,164,7208,164,7215,164,7295,159,7296,150,7296,150,7301,201,7301,201,7296xm2710,9163l2702,9163,2697,9161,2697,9058,2694,9058,2656,9074,2657,9077,2665,9075,2673,9075,2673,9081,2673,9161,2668,9163,2659,9163,2659,9167,2710,9167,2710,9163xe" filled="true" fillcolor="#000000" stroked="false">
              <v:path arrowok="t"/>
              <v:fill type="solid"/>
            </v:shape>
            <v:shape style="position:absolute;left:1169;top:1056;width:3962;height:2424" type="#_x0000_t75" id="docshape3133" stroked="false">
              <v:imagedata r:id="rId679" o:title=""/>
            </v:shape>
            <v:shape style="position:absolute;left:387;top:9067;width:55;height:110" id="docshape3134" coordorigin="388,9067" coordsize="55,110" path="m429,9067l426,9067,388,9084,389,9087,397,9084,405,9084,405,9090,405,9171,400,9172,391,9172,391,9176,443,9176,443,9172,434,9172,429,9171,429,9067xe" filled="true" fillcolor="#000000" stroked="false">
              <v:path arrowok="t"/>
              <v:fill type="solid"/>
            </v:shape>
            <v:shape style="position:absolute;left:123;top:546;width:353;height:234" type="#_x0000_t75" id="docshape3135" stroked="false">
              <v:imagedata r:id="rId680" o:title=""/>
            </v:shape>
            <v:shape style="position:absolute;left:509;top:299;width:489;height:304" type="#_x0000_t75" id="docshape3136" stroked="false">
              <v:imagedata r:id="rId681" o:title=""/>
            </v:shape>
            <v:shape style="position:absolute;left:1037;top:226;width:123;height:148" type="#_x0000_t75" id="docshape3137" stroked="false">
              <v:imagedata r:id="rId682" o:title=""/>
            </v:shape>
            <v:shape style="position:absolute;left:111;top:2326;width:94;height:91" id="docshape3138" coordorigin="111,2326" coordsize="94,91" path="m119,2334l111,2344,123,2353,121,2355,115,2365,113,2378,117,2392,130,2407,149,2416,165,2416,176,2409,181,2404,163,2404,152,2404,138,2397,127,2385,124,2374,127,2366,130,2360,131,2359,152,2359,139,2349,140,2348,144,2343,144,2343,130,2343,119,2334xm203,2400l185,2400,196,2409,203,2400xm152,2359l131,2359,176,2393,175,2395,171,2400,163,2404,181,2404,183,2402,185,2400,203,2400,204,2399,192,2390,194,2387,196,2383,184,2383,152,2359xm187,2338l162,2338,177,2346,188,2357,191,2368,189,2376,185,2382,184,2383,196,2383,199,2379,202,2366,199,2351,187,2338xm167,2326l152,2326,140,2332,132,2340,130,2343,144,2343,151,2338,162,2338,187,2338,185,2335,167,2326xe" filled="true" fillcolor="#000000" stroked="false">
              <v:path arrowok="t"/>
              <v:fill type="solid"/>
            </v:shape>
            <v:shape style="position:absolute;left:216;top:2164;width:116;height:109" type="#_x0000_t75" id="docshape3139" stroked="false">
              <v:imagedata r:id="rId683" o:title=""/>
            </v:shape>
            <v:shape style="position:absolute;left:327;top:1877;width:223;height:250" type="#_x0000_t75" id="docshape3140" stroked="false">
              <v:imagedata r:id="rId684" o:title=""/>
            </v:shape>
            <v:shape style="position:absolute;left:555;top:1732;width:105;height:107" type="#_x0000_t75" id="docshape3141" stroked="false">
              <v:imagedata r:id="rId685" o:title=""/>
            </v:shape>
            <v:shape style="position:absolute;left:653;top:1448;width:247;height:250" type="#_x0000_t75" id="docshape3142" stroked="false">
              <v:imagedata r:id="rId686" o:title=""/>
            </v:shape>
            <v:shape style="position:absolute;left:871;top:1301;width:116;height:109" type="#_x0000_t75" id="docshape3143" stroked="false">
              <v:imagedata r:id="rId687" o:title=""/>
            </v:shape>
            <v:shape style="position:absolute;left:992;top:1157;width:105;height:107" type="#_x0000_t75" id="docshape3144" stroked="false">
              <v:imagedata r:id="rId688" o:title=""/>
            </v:shape>
            <v:shape style="position:absolute;left:71;top:6698;width:2455;height:1866" type="#_x0000_t75" id="docshape3145" stroked="false">
              <v:imagedata r:id="rId689" o:title=""/>
            </v:shape>
            <v:shape style="position:absolute;left:23;top:3409;width:4727;height:3379" type="#_x0000_t75" id="docshape3146" stroked="false">
              <v:imagedata r:id="rId690" o:title=""/>
            </v:shape>
            <v:shape style="position:absolute;left:530;top:246;width:3871;height:6124" id="docshape3147" coordorigin="530,246" coordsize="3871,6124" path="m610,2659l593,2654,589,2654,589,2653,597,2650,602,2645,605,2643,605,2630,605,2623,604,2620,600,2611,592,2604,585,2603,585,2669,585,2688,580,2692,554,2691,554,2666,580,2666,585,2669,585,2603,582,2602,582,2624,581,2640,578,2645,554,2645,554,2623,575,2623,582,2624,582,2602,577,2601,531,2601,530,2713,574,2713,586,2712,598,2708,606,2698,608,2692,609,2682,609,2666,610,2659xm684,2689l682,2678,682,2674,675,2665,665,2662,662,2662,662,2678,662,2696,657,2697,644,2697,644,2678,656,2678,662,2678,662,2662,655,2661,644,2661,644,2632,623,2632,622,2714,679,2714,684,2703,684,2697,684,2689xm711,2633l690,2633,689,2714,711,2714,711,2633xm798,2674l796,2658,791,2646,790,2644,780,2634,775,2633,775,2652,775,2687,773,2701,749,2701,747,2687,748,2655,748,2652,754,2646,769,2646,775,2652,775,2633,765,2630,747,2630,741,2644,738,2655,738,2655,739,2630,749,2623,758,2621,770,2618,782,2615,790,2609,792,2602,794,2595,778,2595,777,2602,770,2597,751,2603,742,2607,734,2617,727,2633,725,2659,728,2690,738,2708,750,2716,762,2717,771,2716,783,2711,791,2701,793,2698,798,2674xm878,2674l876,2657,872,2647,870,2643,858,2634,856,2633,856,2674,856,2698,848,2701,835,2701,827,2698,828,2651,835,2647,848,2647,856,2651,856,2674,856,2633,842,2630,825,2634,814,2643,807,2656,805,2674,807,2691,814,2705,825,2714,841,2718,858,2715,869,2706,871,2701,876,2692,878,2674xm935,3971l933,3956,933,3954,925,3943,914,3937,910,3936,910,3956,910,3982,906,3987,881,3986,881,3957,901,3957,904,3957,910,3956,910,3936,901,3935,858,3935,857,4047,881,4047,881,4008,900,4008,901,4008,910,4007,922,4003,931,3992,932,3987,935,3971xm940,3868l917,3867,915,3884,908,3888,899,3888,892,3887,885,3882,880,3871,878,3852,880,3831,886,3819,892,3814,898,3813,908,3813,914,3817,916,3833,939,3833,938,3822,932,3809,920,3797,898,3792,875,3797,862,3812,855,3831,853,3853,856,3879,865,3897,879,3907,898,3910,915,3907,928,3899,936,3886,940,3868xm961,2675l960,2665,957,2650,955,2647,952,2644,948,2637,938,2634,938,2682,937,2702,913,2702,910,2687,910,2652,919,2647,930,2647,938,2652,938,2682,938,2634,930,2631,917,2631,912,2638,911,2644,910,2644,910,2634,890,2634,889,2745,911,2745,911,2710,915,2715,921,2718,930,2718,942,2716,949,2710,951,2708,955,2702,958,2695,961,2675xm963,6305l960,6290,959,6284,949,6273,938,6269,938,6291,938,6314,932,6317,907,6317,907,6290,929,6290,938,6291,938,6269,937,6269,928,6268,907,6268,907,6248,956,6249,956,6248,956,6227,884,6227,884,6338,927,6339,947,6335,958,6325,961,6317,962,6314,963,6305xm1006,3826l942,3826,942,3842,963,3842,963,3907,984,3907,985,3842,1006,3842,1006,3826xm1009,3966l986,3966,975,4018,961,3966,936,3966,964,4046,961,4055,960,4062,952,4061,949,4061,947,4060,947,4076,951,4077,956,4078,980,4078,983,4062,1009,3966xm1024,2634l972,2634,972,2715,993,2716,994,2651,1024,2651,1024,2634xm1043,6300l1042,6291,1040,6277,1036,6271,1031,6263,1021,6257,1021,6291,993,6291,993,6285,995,6271,1015,6271,1020,6274,1021,6291,1021,6257,1020,6257,1008,6255,993,6258,981,6266,973,6280,971,6298,974,6322,983,6335,995,6341,1006,6342,1016,6342,1026,6338,1035,6330,1037,6326,1041,6316,1020,6316,1017,6325,1012,6326,1001,6326,993,6324,993,6304,1043,6305,1043,6304,1043,6300xm1079,4017l1057,4017,1057,4026,1054,4034,1034,4034,1032,4018,1032,3982,1041,3980,1052,3980,1056,3983,1057,3995,1078,3995,1074,3978,1066,3969,1056,3964,1047,3963,1035,3965,1023,3970,1014,3983,1010,4007,1014,4032,1024,4045,1036,4050,1045,4051,1063,4046,1073,4037,1078,4025,1079,4017xm1080,3907l1077,3906,1076,3903,1076,3900,1076,3894,1077,3870,1077,3860,1077,3852,1077,3845,1075,3840,1073,3835,1064,3827,1055,3825,1055,3870,1055,3892,1045,3894,1038,3894,1033,3893,1033,3876,1039,3874,1047,3873,1049,3872,1052,3871,1053,3871,1054,3871,1055,3870,1055,3825,1046,3823,1030,3826,1020,3834,1016,3843,1014,3852,1035,3853,1035,3841,1042,3840,1055,3840,1055,3843,1055,3854,1055,3860,1052,3860,1025,3863,1011,3868,1011,3897,1015,3910,1043,3911,1052,3907,1057,3900,1057,3900,1058,3908,1080,3908,1080,3907xm1120,6259l1062,6258,1061,6318,1058,6323,1051,6323,1048,6323,1046,6323,1046,6340,1052,6341,1055,6341,1067,6339,1076,6331,1081,6316,1082,6293,1083,6275,1098,6275,1098,6340,1119,6340,1120,6259xm1155,4017l1133,4017,1132,4026,1130,4035,1110,4035,1108,4018,1108,3982,1117,3980,1128,3980,1132,3983,1133,3996,1154,3996,1150,3979,1141,3969,1132,3965,1123,3964,1111,3965,1099,3971,1090,3984,1086,4007,1090,4032,1100,4045,1112,4050,1121,4051,1139,4047,1149,4037,1153,4026,1155,4017xm1162,3868l1162,3858,1158,3843,1156,3840,1154,3836,1149,3830,1140,3827,1140,3875,1139,3895,1114,3895,1112,3880,1112,3844,1120,3840,1132,3840,1140,3844,1140,3875,1140,3827,1132,3824,1119,3824,1114,3831,1112,3836,1112,3836,1112,3827,1091,3827,1091,3937,1112,3938,1113,3903,1117,3907,1123,3911,1131,3911,1143,3909,1150,3903,1153,3901,1156,3895,1160,3888,1162,3868xm1187,6259l1135,6259,1135,6340,1156,6340,1157,6275,1187,6275,1187,6259xm1232,4047l1230,4047,1228,4044,1228,4040,1228,4035,1229,4011,1229,4000,1229,3992,1229,3986,1227,3980,1225,3976,1216,3968,1207,3966,1207,4011,1207,4032,1197,4035,1190,4035,1185,4034,1185,4017,1191,4015,1199,4013,1201,4013,1204,4012,1205,4012,1206,4011,1207,4011,1207,3966,1198,3964,1182,3967,1172,3974,1168,3984,1166,3993,1187,3993,1187,3981,1194,3980,1207,3980,1207,3984,1207,3993,1207,4000,1204,4000,1177,4004,1163,4009,1163,4038,1167,4051,1195,4051,1204,4048,1209,4040,1209,4040,1210,4048,1232,4049,1232,4047xm1235,4498l1233,4483,1233,4481,1225,4469,1214,4463,1211,4463,1211,4483,1210,4509,1206,4513,1181,4513,1181,4483,1201,4483,1204,4483,1211,4483,1211,4463,1201,4462,1158,4461,1157,4573,1181,4573,1181,4535,1200,4535,1201,4535,1210,4534,1222,4530,1231,4518,1232,4513,1235,4498xm1240,3908l1238,3907,1236,3904,1236,3901,1237,3895,1237,3871,1237,3860,1237,3853,1237,3846,1235,3840,1233,3836,1224,3828,1216,3826,1216,3871,1216,3893,1205,3895,1199,3895,1194,3894,1194,3877,1200,3875,1207,3873,1209,3873,1212,3872,1214,3872,1214,3871,1216,3871,1216,3826,1206,3824,1190,3827,1181,3835,1176,3844,1175,3853,1195,3853,1195,3841,1203,3840,1215,3841,1215,3844,1216,3855,1215,3860,1212,3861,1185,3864,1171,3869,1171,3898,1175,3911,1203,3911,1212,3908,1217,3901,1218,3901,1218,3909,1240,3909,1240,3908xm1263,6300l1261,6282,1257,6272,1255,6269,1243,6259,1241,6259,1241,6299,1241,6323,1233,6327,1220,6327,1212,6323,1213,6276,1220,6272,1233,6272,1241,6276,1241,6299,1241,6259,1227,6256,1210,6259,1199,6268,1192,6282,1190,6299,1192,6317,1199,6331,1210,6340,1226,6343,1243,6340,1254,6331,1256,6327,1261,6317,1263,6300xm1312,3828l1290,3828,1290,3844,1290,3864,1277,3864,1270,3863,1270,3845,1277,3844,1290,3844,1290,3828,1248,3827,1248,3874,1260,3879,1266,3879,1248,3909,1272,3909,1286,3881,1290,3881,1290,3909,1312,3909,1312,3881,1312,3864,1312,3844,1312,3828xm1337,4574l1311,4531,1336,4493,1313,4493,1297,4526,1296,4526,1296,4493,1275,4493,1275,4526,1274,4526,1258,4493,1235,4492,1260,4531,1233,4574,1258,4574,1274,4538,1274,4538,1274,4574,1296,4574,1296,4538,1297,4538,1313,4574,1337,4574xm1346,6300l1345,6291,1342,6276,1340,6273,1337,6269,1333,6262,1323,6259,1323,6308,1322,6328,1298,6327,1295,6313,1295,6277,1304,6273,1315,6273,1323,6277,1323,6308,1323,6259,1315,6257,1302,6256,1297,6264,1296,6269,1295,6269,1295,6259,1275,6259,1274,6370,1296,6370,1296,6336,1300,6340,1306,6344,1315,6344,1327,6341,1334,6336,1336,6334,1340,6328,1343,6320,1346,6300xm1409,4535l1408,4526,1406,4512,1403,4506,1398,4498,1387,4492,1387,4526,1359,4526,1360,4520,1362,4506,1381,4507,1386,4510,1387,4526,1387,4492,1386,4492,1375,4490,1359,4493,1347,4501,1340,4515,1337,4533,1341,4557,1350,4570,1362,4576,1373,4577,1382,4577,1393,4574,1402,4566,1403,4561,1408,4551,1386,4551,1384,4560,1379,4561,1368,4561,1359,4559,1359,4540,1409,4540,1409,4540,1409,4535xm1426,6301l1424,6283,1420,6273,1418,6269,1406,6260,1404,6260,1404,6300,1404,6324,1396,6328,1383,6328,1375,6324,1376,6277,1383,6273,1396,6273,1404,6277,1404,6300,1404,6260,1390,6257,1374,6260,1362,6269,1355,6283,1353,6300,1355,6318,1362,6332,1373,6341,1390,6344,1406,6341,1417,6332,1419,6328,1424,6318,1426,6301xm1485,4548l1484,4541,1484,4536,1468,4533,1468,4532,1474,4531,1482,4527,1482,4525,1482,4510,1483,4495,1469,4494,1463,4494,1463,4543,1463,4556,1460,4559,1442,4559,1442,4541,1459,4541,1463,4543,1463,4494,1461,4494,1461,4511,1461,4524,1457,4525,1442,4525,1442,4510,1457,4510,1461,4511,1461,4494,1421,4493,1420,4575,1479,4575,1485,4566,1485,4559,1485,4548xm1515,6326l1504,6325,1504,6325,1505,6277,1505,6261,1483,6260,1483,6277,1482,6325,1458,6325,1459,6325,1461,6319,1464,6311,1466,6300,1467,6285,1467,6277,1483,6277,1483,6260,1447,6260,1447,6277,1446,6286,1445,6299,1442,6313,1436,6325,1428,6325,1428,6363,1447,6363,1447,6341,1495,6342,1495,6363,1514,6363,1514,6341,1515,6326xm2101,359l2063,298,2099,247,2073,247,2044,294,2043,294,2044,247,2020,246,2020,358,2043,358,2043,304,2044,304,2073,359,2101,359xm2174,318l2172,301,2167,291,2165,287,2154,278,2151,278,2151,318,2151,342,2143,346,2130,346,2123,342,2123,295,2131,291,2144,291,2151,295,2151,318,2151,278,2137,275,2121,278,2109,287,2103,301,2100,318,2103,336,2109,350,2120,359,2137,362,2153,359,2165,350,2167,346,2171,336,2174,318xm2188,2071l2187,2055,2181,2035,2180,2034,2167,2019,2163,2018,2163,2071,2161,2091,2156,2102,2149,2107,2142,2108,2134,2107,2127,2102,2122,2091,2120,2071,2120,2071,2122,2052,2127,2041,2133,2035,2142,2034,2150,2035,2157,2041,2162,2053,2163,2071,2163,2071,2163,2018,2142,2012,2117,2019,2103,2035,2097,2054,2095,2071,2097,2087,2102,2107,2116,2123,2141,2130,2167,2123,2179,2108,2181,2107,2187,2088,2188,2071xm2251,278l2193,278,2191,338,2188,343,2180,343,2178,343,2177,342,2177,359,2180,360,2183,361,2186,361,2198,358,2207,351,2211,336,2213,313,2214,294,2229,295,2228,359,2250,360,2251,278xm2265,2046l2243,2046,2243,2077,2222,2077,2222,2046,2200,2046,2200,2127,2222,2127,2222,2093,2243,2093,2243,2128,2265,2128,2265,2046xm2332,359l2330,358,2329,356,2329,352,2329,347,2329,322,2329,312,2329,305,2329,298,2327,292,2326,287,2316,279,2308,277,2308,322,2308,344,2297,347,2297,347,2291,347,2286,345,2286,328,2292,326,2299,325,2301,325,2305,323,2306,323,2306,323,2308,322,2308,277,2299,276,2282,279,2273,286,2268,295,2267,305,2288,305,2288,293,2295,292,2307,292,2307,295,2308,306,2307,312,2304,312,2277,315,2263,320,2263,350,2267,363,2295,363,2304,360,2309,352,2310,352,2311,360,2332,360,2332,359xm2348,2089l2347,2080,2345,2065,2342,2060,2337,2052,2326,2046,2326,2080,2299,2080,2299,2073,2301,2060,2321,2060,2326,2063,2326,2080,2326,2046,2326,2045,2314,2044,2299,2046,2287,2055,2279,2068,2276,2087,2280,2111,2289,2124,2301,2130,2312,2131,2322,2130,2332,2127,2341,2119,2343,2115,2347,2105,2325,2105,2323,2114,2318,2115,2307,2115,2298,2112,2299,2093,2348,2093,2348,2093,2348,2089xm2412,2047l2360,2047,2359,2128,2381,2128,2382,2063,2412,2064,2412,2047xm2485,2128l2483,2127,2481,2124,2482,2121,2482,2115,2482,2091,2482,2081,2482,2074,2482,2066,2480,2061,2479,2056,2469,2048,2461,2046,2461,2091,2461,2113,2450,2115,2450,2115,2444,2115,2439,2114,2439,2097,2445,2095,2452,2094,2454,2093,2457,2092,2459,2092,2459,2092,2461,2091,2461,2046,2452,2044,2435,2047,2426,2055,2421,2064,2420,2074,2440,2074,2441,2062,2448,2061,2460,2061,2460,2064,2461,2075,2460,2081,2457,2081,2430,2084,2416,2089,2416,2118,2420,2132,2448,2132,2457,2128,2462,2121,2463,2121,2464,2129,2485,2129,2485,2128xm3153,3644l3130,3644,3128,3660,3122,3665,3112,3665,3106,3664,3099,3659,3094,3648,3091,3629,3094,3608,3099,3596,3106,3591,3112,3590,3121,3590,3128,3594,3129,3610,3152,3610,3151,3599,3146,3585,3134,3573,3111,3568,3089,3574,3075,3588,3068,3608,3066,3629,3069,3656,3078,3673,3092,3683,3111,3687,3129,3684,3141,3676,3149,3663,3153,3644xm3232,3643l3230,3626,3225,3616,3223,3612,3212,3603,3210,3603,3210,3643,3209,3667,3202,3671,3189,3671,3181,3667,3181,3620,3189,3616,3202,3616,3209,3620,3210,3643,3210,3603,3196,3600,3179,3603,3168,3612,3161,3626,3159,3643,3161,3661,3167,3674,3179,3684,3195,3687,3212,3684,3223,3675,3225,3671,3230,3661,3232,3643xm3309,3603l3251,3603,3250,3663,3247,3668,3240,3668,3237,3668,3235,3667,3235,3684,3241,3685,3244,3685,3257,3683,3265,3676,3270,3661,3272,3638,3272,3619,3287,3620,3287,3684,3309,3685,3309,3603xm3386,3660l3384,3649,3383,3645,3376,3637,3367,3633,3364,3633,3364,3649,3364,3667,3358,3669,3346,3668,3346,3649,3358,3649,3364,3649,3364,3633,3357,3632,3346,3632,3346,3604,3324,3603,3324,3685,3380,3685,3386,3674,3386,3669,3386,3660xm3438,3632l3398,3632,3398,3652,3438,3652,3438,3632xm3521,3574l3459,3573,3458,3685,3481,3685,3482,3595,3520,3595,3521,3574xm3594,3685l3592,3684,3590,3682,3590,3678,3590,3673,3591,3648,3591,3638,3591,3631,3591,3624,3589,3618,3587,3614,3578,3605,3569,3603,3569,3648,3569,3670,3559,3673,3552,3673,3547,3671,3547,3654,3553,3652,3561,3651,3563,3651,3566,3649,3567,3649,3568,3649,3569,3648,3569,3603,3560,3602,3544,3605,3534,3612,3530,3622,3528,3631,3549,3631,3549,3619,3557,3618,3569,3618,3569,3622,3569,3632,3569,3638,3566,3638,3539,3641,3525,3646,3525,3676,3529,3689,3557,3689,3566,3686,3571,3678,3572,3678,3572,3686,3594,3686,3594,3685xm3671,3605l3613,3605,3612,3665,3609,3670,3600,3670,3599,3670,3597,3669,3597,3686,3600,3687,3603,3687,3606,3687,3619,3685,3627,3678,3632,3663,3634,3640,3634,3621,3649,3621,3649,3686,3671,3686,3671,3605xm3755,3606l3733,3606,3708,3654,3708,3605,3686,3605,3686,3687,3709,3687,3733,3638,3733,3687,3755,3687,3755,3606xm3847,3671l3836,3671,3836,3606,3814,3606,3814,3671,3792,3671,3792,3606,3771,3606,3770,3687,3826,3687,3826,3708,3845,3709,3847,3671xm3919,3688l3891,3645,3918,3607,3894,3606,3876,3639,3875,3639,3875,3606,3853,3606,3853,3687,3875,3688,3875,3652,3876,3652,3894,3688,3919,3688xm3989,3687l3986,3686,3985,3684,3985,3680,3985,3675,3986,3650,3986,3640,3986,3633,3985,3626,3983,3620,3982,3616,3973,3607,3964,3606,3964,3650,3964,3672,3954,3675,3951,3675,3947,3675,3942,3673,3942,3656,3948,3655,3956,3653,3958,3653,3961,3652,3962,3651,3963,3651,3964,3650,3964,3606,3955,3604,3939,3607,3929,3614,3924,3624,3923,3633,3944,3633,3944,3621,3951,3620,3964,3620,3964,3626,3964,3633,3964,3640,3961,3640,3934,3643,3920,3648,3920,3678,3924,3691,3952,3691,3960,3688,3966,3680,3966,3680,3967,3688,3989,3688,3989,3687xm4000,2382l3977,2382,3977,2404,3976,2434,3951,2434,3945,2429,3945,2407,3951,2404,3977,2404,3977,2382,3954,2382,3942,2383,3932,2389,3923,2400,3920,2418,3922,2434,3928,2444,3936,2450,3945,2453,3922,2494,3949,2494,3967,2455,3976,2456,3976,2494,3999,2494,4000,2455,4000,2434,4000,2404,4000,2382xm4061,3607l4039,3607,4039,3624,4039,3644,4025,3644,4019,3643,4019,3624,4025,3623,4039,3624,4039,3607,3996,3607,3996,3654,4009,3658,4014,3659,3997,3688,4021,3688,4034,3660,4039,3660,4038,3688,4060,3689,4060,3660,4060,3644,4061,3623,4061,3607xm4089,2454l4088,2445,4085,2430,4082,2427,4080,2423,4075,2416,4066,2413,4066,2462,4065,2481,4040,2481,4038,2467,4038,2431,4046,2427,4058,2427,4066,2431,4066,2462,4066,2413,4058,2410,4045,2410,4040,2417,4038,2423,4038,2423,4038,2413,4017,2413,4017,2524,4039,2524,4039,2490,4043,2494,4049,2498,4057,2498,4069,2495,4076,2490,4079,2488,4082,2481,4086,2474,4089,2454xm4168,2456l4167,2447,4165,2433,4161,2427,4156,2419,4146,2413,4146,2447,4118,2447,4118,2441,4121,2427,4140,2427,4145,2430,4146,2447,4146,2413,4145,2412,4134,2411,4118,2414,4106,2422,4099,2436,4096,2454,4100,2478,4109,2491,4120,2497,4132,2498,4141,2497,4151,2494,4160,2486,4162,2482,4167,2472,4145,2472,4143,2481,4138,2482,4127,2482,4118,2479,4118,2460,4168,2461,4168,2460,4168,2456xm4244,2414l4222,2414,4222,2445,4201,2445,4201,2414,4180,2414,4179,2495,4201,2495,4201,2461,4222,2461,4222,2496,4244,2496,4244,2414xm4324,2465l4303,2465,4302,2474,4300,2483,4280,2483,4278,2466,4278,2430,4286,2428,4297,2428,4302,2431,4303,2444,4324,2444,4320,2426,4311,2417,4302,2413,4293,2412,4281,2413,4269,2418,4259,2432,4255,2455,4260,2480,4270,2493,4282,2498,4291,2499,4309,2495,4319,2485,4323,2474,4324,2465xm4401,2496l4373,2453,4400,2415,4376,2415,4358,2448,4357,2448,4357,2415,4335,2415,4335,2496,4357,2496,4357,2461,4358,2461,4376,2496,4401,2496xe" filled="true" fillcolor="#000000" stroked="false">
              <v:path arrowok="t"/>
              <v:fill type="solid"/>
            </v:shape>
            <v:shape style="position:absolute;left:4594;top:5530;width:506;height:147" type="#_x0000_t75" id="docshape3148" stroked="false">
              <v:imagedata r:id="rId691" o:title=""/>
            </v:shape>
            <v:shape style="position:absolute;left:3050;top:5965;width:544;height:145" id="docshape3149" coordorigin="3051,5966" coordsize="544,145" path="m3137,6041l3114,6041,3112,6058,3106,6062,3097,6062,3090,6061,3083,6057,3078,6046,3076,6026,3078,6005,3083,5994,3090,5989,3096,5988,3105,5988,3112,5991,3113,6007,3136,6007,3135,5996,3130,5983,3117,5971,3095,5966,3073,5972,3059,5986,3052,6006,3051,6027,3054,6053,3063,6071,3077,6081,3096,6084,3113,6081,3126,6073,3134,6060,3137,6041xm3214,6080l3211,6079,3210,6077,3210,6073,3210,6068,3210,6043,3210,6033,3210,6026,3210,6018,3208,6013,3207,6008,3197,6000,3189,5999,3189,6043,3189,6065,3179,6068,3172,6068,3167,6066,3167,6049,3173,6048,3180,6046,3183,6046,3186,6045,3187,6044,3187,6044,3189,6043,3189,5999,3179,5997,3163,6000,3154,6007,3149,6017,3148,6026,3169,6026,3169,6014,3176,6013,3188,6013,3189,6017,3189,6033,3185,6033,3158,6036,3145,6041,3145,6071,3149,6084,3177,6084,3185,6081,3191,6073,3191,6073,3192,6081,3214,6081,3214,6080xm3296,6041l3295,6031,3292,6016,3290,6013,3288,6010,3283,6003,3274,6000,3274,6018,3274,6048,3273,6068,3248,6068,3246,6053,3246,6018,3254,6013,3266,6013,3274,6018,3274,6000,3265,5997,3252,5997,3247,6004,3246,6010,3245,6010,3245,6000,3225,6000,3225,6111,3246,6111,3246,6076,3250,6081,3257,6084,3265,6084,3277,6082,3284,6076,3287,6074,3290,6068,3294,6060,3296,6041xm3374,6080l3372,6079,3370,6077,3370,6073,3370,6068,3371,6043,3371,6033,3371,6026,3370,6018,3369,6013,3367,6008,3358,6000,3349,5999,3349,6043,3349,6065,3339,6068,3332,6068,3327,6066,3327,6049,3333,6048,3341,6046,3343,6046,3346,6045,3347,6044,3348,6044,3349,6043,3349,5999,3340,5997,3324,6000,3314,6007,3309,6017,3308,6026,3329,6026,3329,6014,3336,6013,3349,6013,3349,6017,3349,6033,3346,6033,3319,6036,3305,6041,3305,6071,3309,6084,3337,6084,3346,6081,3351,6073,3352,6073,3352,6081,3374,6081,3374,6080xm3442,6000l3377,6000,3377,6016,3399,6016,3399,6081,3421,6081,3421,6016,3442,6016,3442,6000xm3519,6040l3516,6023,3512,6013,3510,6009,3498,6000,3496,6000,3496,6017,3496,6064,3489,6068,3475,6068,3468,6064,3468,6017,3475,6013,3489,6013,3496,6017,3496,6000,3482,5997,3466,6000,3454,6009,3447,6023,3445,6040,3448,6058,3454,6072,3466,6081,3482,6084,3498,6081,3510,6072,3512,6068,3516,6058,3519,6040xm3594,6054l3593,6047,3593,6042,3577,6039,3577,6038,3583,6037,3592,6033,3592,6032,3592,6016,3592,6001,3578,6000,3572,6000,3572,6049,3572,6062,3569,6065,3551,6065,3551,6047,3568,6047,3572,6049,3572,6000,3570,6000,3570,6017,3570,6030,3566,6032,3551,6032,3551,6016,3566,6016,3570,6017,3570,6000,3530,6000,3530,6081,3588,6081,3594,6072,3594,6065,3594,6054xe" filled="true" fillcolor="#000000" stroked="false">
              <v:path arrowok="t"/>
              <v:fill type="solid"/>
            </v:shape>
            <v:shape style="position:absolute;left:3329;top:6992;width:595;height:142" type="#_x0000_t75" id="docshape3150" stroked="false">
              <v:imagedata r:id="rId692" o:title=""/>
            </v:shape>
            <v:shape style="position:absolute;left:3209;top:5631;width:394;height:115" id="docshape3151" coordorigin="3210,5631" coordsize="394,115" path="m3288,5631l3210,5631,3210,5743,3233,5743,3233,5653,3264,5653,3264,5743,3288,5743,3288,5631xm3374,5704l3373,5695,3370,5681,3367,5675,3362,5667,3351,5661,3351,5695,3324,5695,3324,5689,3326,5675,3346,5675,3351,5678,3351,5695,3351,5661,3351,5661,3339,5659,3324,5662,3312,5670,3304,5684,3302,5702,3305,5726,3315,5739,3326,5745,3338,5746,3347,5746,3357,5742,3366,5734,3368,5730,3372,5720,3351,5720,3349,5729,3343,5730,3332,5730,3324,5728,3324,5709,3374,5709,3374,5704xm3450,5662l3428,5662,3428,5693,3407,5693,3407,5662,3385,5662,3385,5743,3407,5743,3407,5709,3428,5709,3428,5743,3450,5743,3450,5662xm3526,5706l3517,5702,3511,5701,3511,5700,3518,5698,3525,5693,3525,5671,3518,5659,3493,5659,3476,5662,3466,5668,3462,5678,3461,5688,3481,5688,3481,5676,3489,5675,3493,5675,3503,5675,3503,5691,3499,5694,3485,5694,3485,5709,3503,5709,3504,5715,3504,5724,3502,5730,3481,5730,3479,5721,3479,5716,3459,5716,3462,5732,3471,5741,3482,5745,3493,5746,3504,5745,3515,5742,3523,5734,3526,5721,3526,5706xm3604,5742l3601,5741,3600,5739,3600,5735,3600,5730,3600,5706,3600,5695,3600,5688,3600,5681,3598,5675,3596,5671,3587,5662,3579,5661,3579,5706,3579,5727,3568,5730,3562,5730,3557,5729,3557,5711,3563,5710,3570,5708,3572,5708,3575,5707,3577,5706,3577,5706,3579,5706,3579,5661,3569,5659,3553,5662,3543,5669,3539,5679,3538,5688,3558,5688,3558,5676,3565,5675,3578,5675,3578,5679,3578,5695,3575,5695,3548,5699,3534,5704,3534,5733,3538,5746,3566,5746,3575,5743,3580,5735,3581,5735,3582,5743,3604,5743,3604,5742xe" filled="true" fillcolor="#000000" stroked="false">
              <v:path arrowok="t"/>
              <v:fill type="solid"/>
            </v:shape>
            <v:shape style="position:absolute;left:4406;top:7382;width:436;height:143" type="#_x0000_t75" id="docshape3152" stroked="false">
              <v:imagedata r:id="rId693" o:title=""/>
            </v:shape>
            <v:shape style="position:absolute;left:120;top:2917;width:6613;height:2158" id="docshape3153" coordorigin="120,2917" coordsize="6613,2158" path="m198,3101l175,3101,174,3143,144,3143,144,3101,121,3101,120,3213,144,3213,144,3165,174,3165,174,3213,197,3213,198,3101xm282,3212l279,3212,278,3209,278,3205,278,3200,279,3176,279,3165,279,3158,278,3151,277,3145,275,3141,266,3133,257,3131,257,3176,257,3197,247,3200,240,3200,235,3199,235,3182,241,3180,249,3178,251,3178,254,3177,255,3177,256,3176,257,3176,257,3131,248,3129,232,3132,222,3139,218,3149,216,3158,237,3158,237,3146,244,3145,257,3146,257,3149,257,3160,257,3165,254,3165,227,3169,213,3174,213,3203,217,3216,245,3216,254,3213,259,3205,259,3205,260,3213,282,3214,282,3212xm364,3174l364,3164,360,3149,358,3146,356,3142,351,3136,342,3132,342,3181,341,3201,316,3201,314,3186,314,3150,322,3146,334,3146,342,3150,342,3181,342,3132,334,3130,321,3130,316,3137,314,3142,314,3142,314,3133,293,3132,293,3243,314,3243,315,3209,319,3213,325,3217,333,3217,345,3215,352,3209,355,3207,358,3201,362,3193,364,3174xm440,3187l439,3180,439,3176,423,3172,423,3172,429,3170,437,3166,437,3165,438,3149,438,3134,424,3133,418,3133,418,3182,418,3195,415,3198,397,3198,397,3180,414,3180,418,3182,418,3133,416,3133,416,3150,416,3163,412,3165,397,3165,397,3149,412,3149,416,3150,416,3133,376,3133,375,3214,434,3214,440,3205,440,3198,440,3187xm517,3214l515,3213,513,3210,513,3207,513,3201,514,3177,514,3167,514,3160,514,3152,512,3147,510,3142,501,3134,493,3132,493,3177,492,3199,482,3201,482,3201,475,3201,471,3200,471,3183,477,3181,484,3180,486,3179,489,3178,490,3178,491,3178,493,3177,493,3132,483,3130,467,3133,458,3141,453,3150,452,3160,472,3160,472,3148,480,3147,492,3147,492,3150,492,3161,492,3167,489,3167,462,3170,448,3175,448,3204,452,3218,480,3218,489,3214,494,3207,495,3207,495,3215,517,3215,517,3214xm5476,2917l5452,2917,5452,2962,5448,2963,5443,2963,5429,2963,5424,2959,5424,2917,5401,2917,5401,2952,5403,2968,5410,2979,5420,2984,5433,2985,5438,2985,5446,2984,5452,2984,5452,3029,5476,3029,5476,2917xm5562,2990l5560,2981,5558,2967,5555,2961,5550,2953,5539,2947,5539,2981,5512,2981,5512,2975,5514,2961,5533,2961,5539,2965,5539,2981,5539,2947,5538,2947,5527,2945,5511,2948,5500,2956,5492,2970,5489,2988,5493,3012,5502,3025,5514,3031,5525,3032,5535,3032,5545,3028,5554,3020,5556,3016,5560,3006,5538,3006,5536,3015,5531,3016,5520,3016,5512,3014,5512,2995,5562,2995,5562,2990xm5594,4153l5556,4092,5592,4041,5566,4041,5537,4088,5537,4088,5537,4041,5513,4041,5513,4153,5537,4153,5537,4099,5537,4099,5566,4153,5594,4153xm5619,3346l5596,3346,5594,3362,5588,3367,5578,3367,5572,3366,5565,3361,5559,3350,5557,3331,5559,3310,5564,3298,5571,3293,5577,3292,5586,3292,5593,3296,5595,3312,5618,3312,5617,3301,5611,3287,5599,3275,5576,3270,5554,3276,5540,3291,5534,3311,5532,3332,5535,3358,5544,3376,5558,3386,5577,3389,5594,3386,5607,3378,5615,3365,5619,3346xm5644,2989l5643,2979,5640,2964,5638,2961,5636,2958,5631,2951,5622,2948,5622,2966,5622,2996,5621,3016,5596,3016,5594,3001,5594,2966,5602,2961,5614,2961,5622,2966,5622,2948,5613,2945,5600,2945,5595,2952,5594,2958,5593,2958,5593,2948,5573,2948,5573,3059,5594,3059,5594,3024,5598,3029,5605,3032,5613,3032,5625,3030,5632,3024,5635,3022,5638,3016,5642,3009,5644,2989xm5662,4072l5639,4072,5628,4124,5614,4072,5589,4072,5617,4152,5615,4162,5613,4168,5605,4168,5602,4167,5600,4166,5600,4183,5604,4184,5610,4184,5633,4184,5636,4168,5662,4072xm5698,3345l5695,3327,5691,3318,5689,3314,5677,3305,5675,3304,5675,3322,5675,3369,5668,3372,5654,3372,5647,3369,5647,3322,5654,3318,5668,3318,5675,3322,5675,3304,5661,3301,5645,3305,5633,3314,5627,3327,5624,3345,5627,3362,5633,3376,5645,3385,5661,3389,5677,3385,5689,3376,5691,3372,5695,3362,5698,3345xm5731,4072l5709,4072,5709,4103,5688,4103,5688,4072,5667,4072,5667,4153,5688,4153,5688,4119,5709,4119,5709,4153,5731,4153,5731,4072xm5733,3013l5722,3013,5722,2964,5722,2948,5700,2948,5700,2964,5700,3013,5676,3013,5679,3007,5681,2999,5683,2987,5684,2973,5684,2964,5700,2964,5700,2948,5664,2948,5664,2964,5664,2974,5662,2987,5659,3000,5654,3013,5645,3013,5646,3050,5665,3050,5665,3029,5713,3029,5713,3050,5732,3050,5732,3029,5733,3013xm5772,4933l5747,4933,5732,4988,5714,4933,5687,4933,5720,5014,5719,5017,5717,5025,5705,5025,5701,5023,5699,5023,5699,5045,5704,5046,5709,5047,5725,5047,5735,5045,5772,4933xm5774,3304l5717,3304,5716,3365,5712,3369,5705,3369,5703,3369,5701,3369,5701,3386,5707,3387,5710,3387,5722,3385,5731,3377,5735,3362,5737,3339,5737,3321,5753,3321,5753,3386,5774,3386,5774,3304xm5801,3004l5799,2993,5799,2989,5792,2981,5782,2977,5779,2977,5779,2993,5779,3012,5774,3013,5761,3013,5761,2993,5773,2993,5779,2993,5779,2977,5772,2977,5761,2977,5761,2948,5739,2948,5739,3029,5796,3029,5801,3019,5801,3013,5801,3004xm5828,2948l5806,2948,5806,3029,5828,3029,5828,2948xm5852,3361l5850,3349,5849,3346,5842,3337,5832,3334,5829,3334,5829,3350,5829,3368,5824,3369,5811,3369,5811,3349,5823,3349,5829,3350,5829,3334,5822,3333,5811,3333,5811,3304,5790,3304,5790,3386,5846,3386,5852,3375,5852,3369,5852,3361xm5869,4072l5846,4072,5836,4124,5822,4072,5798,4072,5796,4072,5746,4072,5746,4153,5768,4153,5768,4088,5798,4088,5798,4078,5825,4152,5822,4162,5821,4168,5813,4168,5810,4167,5808,4166,5808,4183,5812,4184,5818,4184,5841,4184,5844,4168,5869,4072xm5874,5004l5870,4982,5867,4978,5860,4969,5852,4966,5852,4984,5852,5023,5843,5031,5833,5031,5833,4978,5843,4978,5852,4984,5852,4966,5847,4963,5834,4962,5834,4933,5813,4933,5813,4978,5813,5031,5803,5031,5794,5023,5794,4984,5803,4978,5813,4978,5813,4933,5812,4933,5812,4962,5799,4963,5786,4969,5776,4982,5771,5004,5773,5016,5778,5030,5790,5042,5812,5047,5812,5075,5834,5075,5834,5047,5856,5042,5867,5031,5868,5030,5873,5016,5874,5004xm5903,3333l5864,3333,5864,3353,5903,3353,5903,3333xm5908,2948l5886,2948,5886,2979,5865,2979,5865,2948,5843,2948,5843,3029,5865,3029,5865,2995,5886,2995,5886,3029,5908,3029,5908,2948xm5946,4113l5945,4103,5942,4088,5940,4085,5937,4082,5932,4075,5923,4072,5923,4090,5923,4120,5922,4140,5898,4140,5895,4125,5895,4090,5903,4085,5915,4085,5923,4090,5923,4072,5915,4069,5902,4069,5897,4076,5895,4082,5895,4082,5895,4072,5874,4072,5874,4183,5896,4183,5896,4148,5900,4153,5906,4156,5915,4156,5927,4154,5933,4148,5936,4146,5940,4140,5943,4133,5946,4113xm5953,5044l5950,5043,5949,5040,5949,5037,5949,5032,5949,5007,5949,4997,5949,4990,5949,4982,5947,4977,5945,4972,5936,4964,5928,4963,5928,5007,5928,5029,5917,5032,5911,5032,5906,5030,5906,5013,5912,5012,5919,5010,5921,5010,5924,5009,5925,5008,5926,5008,5928,5007,5928,4963,5918,4961,5902,4964,5892,4971,5888,4981,5886,4990,5907,4990,5907,4978,5914,4977,5927,4977,5927,4981,5927,4997,5924,4997,5897,5000,5883,5005,5883,5035,5887,5048,5915,5048,5924,5045,5929,5037,5930,5037,5931,5045,5953,5045,5953,5044xm5985,3004l5983,2993,5982,2989,5975,2981,5966,2977,5963,2977,5963,2993,5963,3012,5958,3013,5945,3013,5945,2993,5957,2993,5963,2993,5963,2977,5956,2977,5945,2977,5945,2948,5923,2948,5923,3029,5980,3029,5985,3019,5985,3013,5985,3004xm6005,3386l5967,3325,6003,3274,5976,3274,5948,3321,5947,3321,5947,3274,5924,3274,5924,3386,5947,3386,5947,3331,5948,3331,5977,3386,6005,3386xm6075,3385l6073,3384,6071,3381,6071,3378,6071,3372,6072,3348,6072,3337,6072,3331,6071,3323,6069,3318,6068,3313,6059,3305,6050,3303,6050,3348,6050,3370,6040,3372,6033,3372,6028,3371,6028,3354,6034,3352,6042,3351,6044,3350,6047,3349,6048,3349,6049,3349,6050,3348,6050,3303,6041,3301,6025,3304,6015,3312,6010,3321,6009,3331,6030,3331,6030,3319,6037,3318,6050,3318,6050,3321,6050,3337,6047,3338,6020,3341,6006,3346,6006,3376,6010,3389,6038,3389,6047,3385,6052,3378,6053,3378,6053,3386,6075,3386,6075,3385xm6175,3304l6147,3304,6131,3360,6131,3360,6114,3304,6086,3304,6086,3386,6108,3386,6108,3340,6107,3336,6108,3336,6123,3386,6138,3386,6154,3336,6154,3336,6154,3340,6154,3386,6175,3386,6175,3304xm6256,3355l6235,3355,6234,3364,6232,3372,6211,3372,6209,3356,6209,3320,6218,3318,6229,3318,6233,3321,6234,3333,6255,3333,6251,3316,6243,3306,6233,3302,6224,3301,6212,3303,6200,3308,6191,3322,6187,3345,6191,3370,6202,3383,6214,3388,6223,3389,6241,3384,6251,3374,6255,3363,6256,3355xm6332,3386l6304,3342,6331,3304,6308,3304,6289,3337,6288,3337,6288,3304,6267,3304,6267,3386,6288,3386,6288,3350,6289,3350,6308,3386,6332,3386xm6403,3385l6400,3384,6399,3381,6399,3378,6399,3372,6399,3348,6399,3337,6399,3331,6399,3323,6397,3318,6395,3313,6386,3305,6378,3303,6378,3348,6378,3370,6367,3372,6361,3372,6356,3371,6356,3354,6362,3352,6369,3351,6371,3350,6374,3349,6376,3349,6376,3349,6378,3348,6378,3303,6368,3301,6352,3304,6342,3312,6338,3321,6337,3331,6357,3331,6357,3319,6365,3318,6377,3318,6377,3321,6377,3337,6374,3338,6347,3341,6333,3346,6333,3376,6338,3389,6365,3389,6374,3385,6379,3378,6380,3378,6381,3386,6403,3386,6403,3385xm6409,3717l6386,3717,6352,3788,6352,3717,6329,3717,6329,3829,6352,3829,6386,3757,6386,3829,6409,3829,6409,3717xm6474,3304l6452,3304,6452,3321,6452,3341,6439,3341,6432,3340,6432,3322,6439,3321,6452,3321,6452,3304,6410,3304,6410,3351,6423,3355,6428,3356,6411,3386,6435,3386,6448,3357,6452,3357,6452,3386,6474,3386,6474,3357,6474,3341,6474,3321,6474,3304xm6498,3789l6497,3779,6494,3764,6492,3761,6490,3758,6485,3751,6476,3748,6476,3766,6476,3796,6475,3816,6450,3816,6448,3801,6448,3766,6456,3761,6468,3761,6476,3766,6476,3748,6467,3745,6454,3745,6449,3752,6448,3758,6447,3758,6447,3748,6427,3748,6427,3859,6448,3859,6448,3824,6452,3829,6459,3832,6467,3832,6479,3830,6486,3824,6489,3822,6492,3816,6496,3809,6498,3789xm6581,3789l6579,3773,6574,3761,6573,3759,6563,3749,6558,3748,6558,3768,6558,3802,6556,3816,6532,3816,6530,3802,6530,3770,6530,3768,6537,3761,6552,3761,6558,3768,6558,3748,6548,3745,6530,3745,6523,3759,6521,3770,6520,3770,6522,3745,6532,3738,6540,3736,6564,3730,6573,3724,6574,3717,6577,3710,6560,3710,6559,3717,6552,3712,6534,3718,6525,3723,6516,3732,6510,3748,6507,3774,6511,3805,6521,3823,6533,3831,6545,3832,6554,3831,6566,3826,6574,3816,6576,3813,6581,3789xm6661,3748l6638,3748,6613,3797,6613,3748,6592,3748,6592,3829,6614,3829,6639,3781,6639,3829,6661,3829,6661,3748xm6733,3748l6668,3748,6668,3764,6690,3764,6690,3829,6711,3829,6711,3764,6733,3764,6733,3748xe" filled="true" fillcolor="#000000" stroked="false">
              <v:path arrowok="t"/>
              <v:fill type="solid"/>
            </v:shape>
            <v:rect style="position:absolute;left:5028;top:6142;width:2569;height:3072" id="docshape3154" filled="true" fillcolor="#ffffff" stroked="false">
              <v:fill type="solid"/>
            </v:rect>
            <v:rect style="position:absolute;left:5028;top:6142;width:2569;height:3072" id="docshape3155" filled="false" stroked="true" strokeweight=".567pt" strokecolor="#000000">
              <v:stroke dashstyle="solid"/>
            </v:rect>
            <v:rect style="position:absolute;left:4997;top:46;width:2602;height:2775" id="docshape3156" filled="true" fillcolor="#ffffff" stroked="false">
              <v:fill type="solid"/>
            </v:rect>
            <v:rect style="position:absolute;left:4997;top:46;width:2602;height:2775" id="docshape3157" filled="false" stroked="true" strokeweight=".567pt" strokecolor="#000000">
              <v:stroke dashstyle="solid"/>
            </v:rect>
            <v:rect style="position:absolute;left:5159;top:1171;width:397;height:199" id="docshape3158" filled="true" fillcolor="#ffe06a" stroked="false">
              <v:fill type="solid"/>
            </v:rect>
            <v:rect style="position:absolute;left:5159;top:1171;width:397;height:199" id="docshape3159" filled="false" stroked="true" strokeweight=".425pt" strokecolor="#000000">
              <v:stroke dashstyle="solid"/>
            </v:rect>
            <v:rect style="position:absolute;left:5159;top:1410;width:397;height:199" id="docshape3160" filled="true" fillcolor="#7cccbf" stroked="false">
              <v:fill type="solid"/>
            </v:rect>
            <v:rect style="position:absolute;left:5159;top:1410;width:397;height:199" id="docshape3161" filled="false" stroked="true" strokeweight=".425pt" strokecolor="#000000">
              <v:stroke dashstyle="solid"/>
            </v:rect>
            <v:rect style="position:absolute;left:5159;top:1845;width:397;height:199" id="docshape3162" filled="true" fillcolor="#c7c4e2" stroked="false">
              <v:fill type="solid"/>
            </v:rect>
            <v:rect style="position:absolute;left:5159;top:1845;width:397;height:199" id="docshape3163" filled="false" stroked="true" strokeweight=".425pt" strokecolor="#000000">
              <v:stroke dashstyle="solid"/>
            </v:rect>
            <v:rect style="position:absolute;left:5159;top:2081;width:397;height:199" id="docshape3164" filled="true" fillcolor="#f7acbc" stroked="false">
              <v:fill type="solid"/>
            </v:rect>
            <v:rect style="position:absolute;left:5159;top:2081;width:397;height:199" id="docshape3165" filled="false" stroked="true" strokeweight=".425pt" strokecolor="#000000">
              <v:stroke dashstyle="solid"/>
            </v:rect>
            <v:shape style="position:absolute;left:5398;top:8174;width:125;height:69" id="docshape3166" coordorigin="5398,8174" coordsize="125,69" path="m5523,8180l5517,8174,5459,8174,5453,8174,5448,8180,5398,8220,5475,8243,5520,8198,5519,8197,5523,8193,5523,8180xe" filled="true" fillcolor="#ec008c" stroked="false">
              <v:path arrowok="t"/>
              <v:fill type="solid"/>
            </v:shape>
            <v:shape style="position:absolute;left:5396;top:8221;width:76;height:25" id="docshape3167" coordorigin="5396,8222" coordsize="76,25" path="m5408,8222l5460,8222,5466,8222,5471,8227,5471,8234,5471,8241,5466,8247,5460,8247,5408,8247,5402,8247,5396,8241,5396,8234,5396,8227,5402,8222,5408,8222xe" filled="false" stroked="true" strokeweight=".425pt" strokecolor="#ffffff">
              <v:path arrowok="t"/>
              <v:stroke dashstyle="solid"/>
            </v:shape>
            <v:shape style="position:absolute;left:5396;top:8221;width:76;height:25" id="docshape3168" coordorigin="5396,8222" coordsize="76,25" path="m5408,8222l5460,8222,5466,8222,5471,8227,5471,8234,5471,8241,5466,8247,5460,8247,5408,8247,5402,8247,5396,8241,5396,8234,5396,8227,5402,8222,5408,8222xe" filled="false" stroked="true" strokeweight=".567pt" strokecolor="#ec008c">
              <v:path arrowok="t"/>
              <v:stroke dashstyle="solid"/>
            </v:shape>
            <v:shape style="position:absolute;left:5398;top:8222;width:71;height:24" id="docshape3169" coordorigin="5399,8223" coordsize="71,24" path="m5464,8223l5410,8223,5404,8223,5399,8228,5399,8241,5404,8246,5464,8246,5469,8241,5469,8228,5464,8223xe" filled="true" fillcolor="#ec008c" stroked="false">
              <v:path arrowok="t"/>
              <v:fill type="solid"/>
            </v:shape>
            <v:shape style="position:absolute;left:5398;top:8222;width:71;height:24" id="docshape3170" coordorigin="5399,8223" coordsize="71,24" path="m5410,8223l5458,8223,5464,8223,5469,8228,5469,8234,5469,8241,5464,8246,5458,8246,5410,8246,5404,8246,5399,8241,5399,8234,5399,8228,5404,8223,5410,8223xe" filled="false" stroked="true" strokeweight=".34pt" strokecolor="#ffffff">
              <v:path arrowok="t"/>
              <v:stroke dashstyle="solid"/>
            </v:shape>
            <v:shape style="position:absolute;left:5098;top:6529;width:102;height:146" type="#_x0000_t75" id="docshape3171" stroked="false">
              <v:imagedata r:id="rId694" o:title=""/>
            </v:shape>
            <v:shape style="position:absolute;left:5236;top:7623;width:2175;height:1087" type="#_x0000_t75" id="docshape3172" stroked="false">
              <v:imagedata r:id="rId695" o:title=""/>
            </v:shape>
            <v:shape style="position:absolute;left:5114;top:6554;width:2450;height:657" type="#_x0000_t75" id="docshape3173" stroked="false">
              <v:imagedata r:id="rId696" o:title=""/>
            </v:shape>
            <v:line style="position:absolute" from="5075,2688" to="5412,2688" stroked="true" strokeweight=".798pt" strokecolor="#ec008c">
              <v:stroke dashstyle="shortdash"/>
            </v:line>
            <v:line style="position:absolute" from="5075,2719" to="5412,2722" stroked="true" strokeweight=".709pt" strokecolor="#0088ce">
              <v:stroke dashstyle="dash"/>
            </v:line>
            <v:line style="position:absolute" from="5064,378" to="5421,378" stroked="true" strokeweight="2.835pt" strokecolor="#39b54a">
              <v:stroke dashstyle="solid"/>
            </v:line>
            <v:shape style="position:absolute;left:5064;top:358;width:357;height:314" id="docshape3174" coordorigin="5064,358" coordsize="357,314" path="m5064,672l5421,672m5064,358l5421,358e" filled="false" stroked="true" strokeweight=".567pt" strokecolor="#000000">
              <v:path arrowok="t"/>
              <v:stroke dashstyle="shortdashdot"/>
            </v:shape>
            <v:shape style="position:absolute;left:5;top:40;width:7597;height:9178" id="docshape3175" coordorigin="6,40" coordsize="7597,9178" path="m7602,40l6,40,6,58,6,9202,6,9218,7602,9218,7602,9202,23,9202,23,58,7585,58,7585,9202,7602,9202,7602,58,7602,40xe" filled="true" fillcolor="#000000" stroked="false">
              <v:path arrowok="t"/>
              <v:fill type="solid"/>
            </v:shape>
            <v:shape style="position:absolute;left:5039;top:6718;width:191;height:137" type="#_x0000_t75" id="docshape3176" stroked="false">
              <v:imagedata r:id="rId697" o:title=""/>
            </v:shape>
            <v:shape style="position:absolute;left:5364;top:8146;width:191;height:137" type="#_x0000_t75" id="docshape3177" stroked="false">
              <v:imagedata r:id="rId698" o:title=""/>
            </v:shape>
            <v:shape style="position:absolute;left:5165;top:2399;width:156;height:156" type="#_x0000_t75" id="docshape3178" stroked="false">
              <v:imagedata r:id="rId699" o:title=""/>
            </v:shape>
            <v:shape style="position:absolute;left:5499;top:95;width:1953;height:645" type="#_x0000_t75" id="docshape3179" stroked="false">
              <v:imagedata r:id="rId700" o:title=""/>
            </v:shape>
            <v:shape style="position:absolute;left:5566;top:865;width:1509;height:459" type="#_x0000_t75" id="docshape3180" stroked="false">
              <v:imagedata r:id="rId701" o:title=""/>
            </v:shape>
            <v:shape style="position:absolute;left:5657;top:1480;width:1142;height:88" id="docshape3181" coordorigin="5657,1480" coordsize="1142,88" path="m5733,1483l5677,1483,5677,1514,5676,1529,5674,1543,5668,1552,5657,1554,5657,1564,5675,1563,5685,1552,5689,1534,5690,1514,5690,1493,5719,1493,5719,1564,5733,1564,5733,1483xm5823,1539l5820,1526,5817,1524,5811,1519,5808,1518,5808,1524,5808,1544,5808,1555,5770,1555,5770,1525,5794,1525,5808,1524,5808,1518,5801,1516,5790,1516,5770,1516,5770,1483,5756,1483,5756,1564,5802,1564,5823,1563,5823,1555,5823,1539xm5907,1483l5892,1483,5892,1517,5852,1517,5852,1483,5838,1483,5838,1564,5852,1564,5852,1527,5892,1527,5892,1564,5907,1564,5907,1483xm6001,1555l5993,1555,5993,1553,5993,1543,5993,1523,5994,1517,5994,1507,5991,1493,5988,1490,5983,1485,5972,1481,5961,1480,5944,1483,5933,1490,5928,1498,5927,1507,5940,1507,5940,1490,5956,1490,5979,1490,5980,1498,5980,1517,5980,1523,5979,1534,5978,1552,5965,1558,5945,1558,5939,1552,5939,1530,5949,1529,5971,1526,5975,1526,5976,1526,5980,1523,5980,1517,5976,1516,5964,1517,5944,1521,5932,1526,5926,1534,5924,1543,5924,1560,5936,1568,5964,1568,5975,1563,5978,1558,5980,1553,5982,1564,5987,1565,5998,1565,5999,1565,6001,1564,6001,1555,6001,1555xm6127,1483l6112,1483,6069,1548,6069,1483,6055,1483,6055,1564,6071,1564,6113,1500,6113,1564,6127,1564,6127,1483xm6255,1564l6215,1521,6253,1483,6237,1483,6202,1519,6202,1483,6188,1483,6188,1564,6202,1564,6202,1524,6238,1564,6255,1564xm6341,1524l6339,1508,6333,1494,6327,1490,6327,1489,6327,1524,6323,1543,6316,1553,6308,1557,6301,1558,6295,1557,6287,1553,6279,1543,6276,1524,6279,1505,6287,1494,6295,1490,6301,1490,6308,1490,6316,1494,6323,1505,6327,1524,6327,1489,6320,1484,6301,1480,6283,1484,6270,1494,6264,1508,6261,1524,6264,1540,6270,1554,6283,1564,6301,1568,6320,1564,6328,1558,6333,1554,6339,1540,6341,1524xm6428,1483l6414,1483,6414,1517,6374,1517,6374,1483,6360,1483,6360,1564,6374,1564,6374,1527,6414,1527,6414,1564,6428,1564,6428,1483xm6527,1524l6524,1508,6518,1494,6512,1490,6512,1489,6512,1524,6509,1543,6501,1553,6493,1557,6487,1558,6480,1557,6472,1553,6465,1543,6461,1524,6465,1505,6472,1494,6480,1490,6487,1490,6493,1490,6501,1494,6509,1505,6512,1524,6512,1489,6505,1484,6487,1480,6468,1484,6455,1494,6449,1508,6447,1524,6449,1540,6455,1554,6468,1564,6487,1568,6505,1564,6513,1558,6518,1554,6524,1540,6527,1524xm6614,1483l6545,1483,6545,1564,6559,1564,6559,1493,6600,1493,6600,1564,6614,1564,6614,1483xm6704,1483l6647,1483,6647,1514,6647,1529,6645,1543,6639,1552,6628,1554,6628,1564,6646,1563,6655,1552,6660,1534,6660,1514,6660,1493,6690,1493,6690,1564,6704,1564,6704,1483xm6799,1483l6783,1483,6741,1548,6741,1483,6727,1483,6727,1564,6743,1564,6785,1500,6785,1564,6799,1564,6799,1483xe" filled="true" fillcolor="#000000" stroked="false">
              <v:path arrowok="t"/>
              <v:fill type="solid"/>
            </v:shape>
            <v:shape style="position:absolute;left:6010;top:1690;width:617;height:115" type="#_x0000_t75" id="docshape3182" stroked="false">
              <v:imagedata r:id="rId702" o:title=""/>
            </v:shape>
            <v:shape style="position:absolute;left:5660;top:1909;width:635;height:115" type="#_x0000_t75" id="docshape3183" stroked="false">
              <v:imagedata r:id="rId703" o:title=""/>
            </v:shape>
            <v:shape style="position:absolute;left:6350;top:1909;width:762;height:115" type="#_x0000_t75" id="docshape3184" stroked="false">
              <v:imagedata r:id="rId704" o:title=""/>
            </v:shape>
            <v:shape style="position:absolute;left:5663;top:2147;width:1750;height:106" type="#_x0000_t75" id="docshape3185" stroked="false">
              <v:imagedata r:id="rId705" o:title=""/>
            </v:shape>
            <v:shape style="position:absolute;left:5507;top:2400;width:2018;height:368" type="#_x0000_t75" id="docshape3186" stroked="false">
              <v:imagedata r:id="rId706" o:title=""/>
            </v:shape>
            <v:shape style="position:absolute;left:5232;top:7278;width:2197;height:513" type="#_x0000_t75" id="docshape3187" stroked="false">
              <v:imagedata r:id="rId707" o:title=""/>
            </v:shape>
            <v:shape style="position:absolute;left:5100;top:6183;width:2391;height:302" type="#_x0000_t75" id="docshape3188" stroked="false">
              <v:imagedata r:id="rId708" o:title=""/>
            </v:shape>
            <v:shape style="position:absolute;left:5128;top:8858;width:2381;height:287" type="#_x0000_t75" id="docshape3189" stroked="false">
              <v:imagedata r:id="rId709" o:title=""/>
            </v:shape>
          </v:group>
        </w:pict>
      </w:r>
      <w:r>
        <w:rPr>
          <w:rFonts w:ascii="Book Antiqua"/>
        </w:rPr>
      </w:r>
    </w:p>
    <w:p>
      <w:pPr>
        <w:spacing w:before="156"/>
        <w:ind w:left="769" w:right="0" w:firstLine="0"/>
        <w:jc w:val="left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w w:val="105"/>
          <w:sz w:val="20"/>
        </w:rPr>
        <w:t>Карта</w:t>
      </w:r>
      <w:r>
        <w:rPr>
          <w:rFonts w:ascii="Book Antiqua" w:hAnsi="Book Antiqua"/>
          <w:b/>
          <w:spacing w:val="16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2.</w:t>
      </w:r>
      <w:r>
        <w:rPr>
          <w:rFonts w:ascii="Book Antiqua" w:hAnsi="Book Antiqua"/>
          <w:b/>
          <w:spacing w:val="16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Экономика</w:t>
      </w:r>
      <w:r>
        <w:rPr>
          <w:rFonts w:ascii="Book Antiqua" w:hAnsi="Book Antiqua"/>
          <w:b/>
          <w:spacing w:val="16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и</w:t>
      </w:r>
      <w:r>
        <w:rPr>
          <w:rFonts w:ascii="Book Antiqua" w:hAnsi="Book Antiqua"/>
          <w:b/>
          <w:spacing w:val="16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народы</w:t>
      </w:r>
      <w:r>
        <w:rPr>
          <w:rFonts w:ascii="Book Antiqua" w:hAnsi="Book Antiqua"/>
          <w:b/>
          <w:spacing w:val="17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Европейской</w:t>
      </w:r>
      <w:r>
        <w:rPr>
          <w:rFonts w:ascii="Book Antiqua" w:hAnsi="Book Antiqua"/>
          <w:b/>
          <w:spacing w:val="16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России</w:t>
      </w:r>
      <w:r>
        <w:rPr>
          <w:rFonts w:ascii="Book Antiqua" w:hAnsi="Book Antiqua"/>
          <w:b/>
          <w:spacing w:val="16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в</w:t>
      </w:r>
      <w:r>
        <w:rPr>
          <w:rFonts w:ascii="Book Antiqua" w:hAnsi="Book Antiqua"/>
          <w:b/>
          <w:spacing w:val="16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XVII</w:t>
      </w:r>
      <w:r>
        <w:rPr>
          <w:rFonts w:ascii="Book Antiqua" w:hAnsi="Book Antiqua"/>
          <w:b/>
          <w:spacing w:val="17"/>
          <w:w w:val="105"/>
          <w:sz w:val="20"/>
        </w:rPr>
        <w:t> </w:t>
      </w:r>
      <w:r>
        <w:rPr>
          <w:rFonts w:ascii="Book Antiqua" w:hAnsi="Book Antiqua"/>
          <w:b/>
          <w:spacing w:val="-5"/>
          <w:w w:val="105"/>
          <w:sz w:val="20"/>
        </w:rPr>
        <w:t>в.</w:t>
      </w:r>
    </w:p>
    <w:p>
      <w:pPr>
        <w:spacing w:after="0"/>
        <w:jc w:val="left"/>
        <w:rPr>
          <w:rFonts w:ascii="Book Antiqua" w:hAnsi="Book Antiqua"/>
          <w:sz w:val="20"/>
        </w:rPr>
        <w:sectPr>
          <w:headerReference w:type="even" r:id="rId655"/>
          <w:pgSz w:w="9190" w:h="12020"/>
          <w:pgMar w:header="0" w:footer="0" w:top="0" w:bottom="280" w:left="0" w:right="0"/>
        </w:sectPr>
      </w:pPr>
    </w:p>
    <w:p>
      <w:pPr>
        <w:pStyle w:val="BodyText"/>
        <w:rPr>
          <w:rFonts w:ascii="Book Antiqua"/>
          <w:b/>
        </w:rPr>
      </w:pPr>
      <w:r>
        <w:rPr/>
        <w:pict>
          <v:group style="position:absolute;margin-left:0pt;margin-top:0pt;width:459.25pt;height:37.35pt;mso-position-horizontal-relative:page;mso-position-vertical-relative:page;z-index:16014848" id="docshapegroup3190" coordorigin="0,0" coordsize="9185,747">
            <v:shape style="position:absolute;left:0;top:0;width:9185;height:747" type="#_x0000_t75" id="docshape3191" stroked="false">
              <v:imagedata r:id="rId6" o:title=""/>
            </v:shape>
            <v:shape style="position:absolute;left:0;top:0;width:2;height:747" id="docshape3192" coordorigin="0,0" coordsize="0,747" path="m0,0l0,746,0,0xe" filled="true" fillcolor="#e47b6a" stroked="false">
              <v:path arrowok="t"/>
              <v:fill type="solid"/>
            </v:shape>
            <v:shape style="position:absolute;left:776;top:393;width:3212;height:290" type="#_x0000_t202" id="docshape3193" filled="false" stroked="false">
              <v:textbox inset="0,0,0,0">
                <w:txbxContent>
                  <w:p>
                    <w:pPr>
                      <w:spacing w:line="280" w:lineRule="exact" w:before="0"/>
                      <w:ind w:left="0" w:right="0" w:firstLine="0"/>
                      <w:jc w:val="left"/>
                      <w:rPr>
                        <w:rFonts w:ascii="Tahoma" w:hAnsi="Tahoma"/>
                        <w:sz w:val="24"/>
                      </w:rPr>
                    </w:pPr>
                    <w:r>
                      <w:rPr>
                        <w:rFonts w:ascii="Tahoma" w:hAnsi="Tahoma"/>
                        <w:color w:val="FFFFFF"/>
                        <w:w w:val="75"/>
                        <w:sz w:val="24"/>
                      </w:rPr>
                      <w:t>Приложение.</w:t>
                    </w:r>
                    <w:r>
                      <w:rPr>
                        <w:rFonts w:ascii="Tahoma" w:hAnsi="Tahoma"/>
                        <w:color w:val="FFFFFF"/>
                        <w:spacing w:val="67"/>
                        <w:w w:val="15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w w:val="75"/>
                        <w:sz w:val="24"/>
                      </w:rPr>
                      <w:t>Исторические</w:t>
                    </w:r>
                    <w:r>
                      <w:rPr>
                        <w:rFonts w:ascii="Tahoma" w:hAnsi="Tahoma"/>
                        <w:color w:val="FFFFFF"/>
                        <w:spacing w:val="67"/>
                        <w:w w:val="15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color w:val="FFFFFF"/>
                        <w:spacing w:val="-2"/>
                        <w:w w:val="75"/>
                        <w:sz w:val="24"/>
                      </w:rPr>
                      <w:t>карты</w:t>
                    </w:r>
                  </w:p>
                </w:txbxContent>
              </v:textbox>
              <w10:wrap type="none"/>
            </v:shape>
            <v:shape style="position:absolute;left:8251;top:398;width:426;height:284" type="#_x0000_t202" id="docshape3194" filled="false" stroked="false">
              <v:textbox inset="0,0,0,0">
                <w:txbxContent>
                  <w:p>
                    <w:pPr>
                      <w:spacing w:line="282" w:lineRule="exact" w:before="0"/>
                      <w:ind w:left="0" w:right="0" w:firstLine="0"/>
                      <w:jc w:val="left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26"/>
                      </w:rPr>
                      <w:t>269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spacing w:before="4"/>
        <w:rPr>
          <w:rFonts w:ascii="Book Antiqua"/>
          <w:b/>
        </w:rPr>
      </w:pPr>
    </w:p>
    <w:p>
      <w:pPr>
        <w:pStyle w:val="BodyText"/>
        <w:ind w:left="791"/>
        <w:rPr>
          <w:rFonts w:ascii="Book Antiqua"/>
        </w:rPr>
      </w:pPr>
      <w:r>
        <w:rPr>
          <w:rFonts w:ascii="Book Antiqua"/>
        </w:rPr>
        <w:pict>
          <v:group style="width:382.35pt;height:461.4pt;mso-position-horizontal-relative:char;mso-position-vertical-relative:line" id="docshapegroup3195" coordorigin="0,0" coordsize="7647,9228">
            <v:shape style="position:absolute;left:0;top:0;width:7647;height:8560" type="#_x0000_t75" id="docshape3196" stroked="false">
              <v:imagedata r:id="rId711" o:title=""/>
            </v:shape>
            <v:shape style="position:absolute;left:9;top:6757;width:7598;height:2462" id="docshape3197" coordorigin="10,6757" coordsize="7598,2462" path="m14,6757l10,9194,7607,9219,7607,8285,3800,8285,3800,6760,14,6757xe" filled="true" fillcolor="#ffffff" stroked="false">
              <v:path arrowok="t"/>
              <v:fill type="solid"/>
            </v:shape>
            <v:shape style="position:absolute;left:16;top:6764;width:7591;height:1522" id="docshape3198" coordorigin="17,6764" coordsize="7591,1522" path="m17,6764l3798,6766,3798,8285,7607,8285e" filled="false" stroked="true" strokeweight=".567pt" strokecolor="#000000">
              <v:path arrowok="t"/>
              <v:stroke dashstyle="solid"/>
            </v:shape>
            <v:shape style="position:absolute;left:4966;top:38;width:2644;height:912" type="#_x0000_t75" id="docshape3199" stroked="false">
              <v:imagedata r:id="rId712" o:title=""/>
            </v:shape>
            <v:shape style="position:absolute;left:607;top:8668;width:2564;height:509" type="#_x0000_t75" id="docshape3200" stroked="false">
              <v:imagedata r:id="rId713" o:title=""/>
            </v:shape>
            <v:shape style="position:absolute;left:64;top:6796;width:3445;height:1762" type="#_x0000_t75" id="docshape3201" stroked="false">
              <v:imagedata r:id="rId714" o:title=""/>
            </v:shape>
            <v:line style="position:absolute" from="4071,8681" to="4398,8683" stroked="true" strokeweight="1.417pt" strokecolor="#00a651">
              <v:stroke dashstyle="solid"/>
            </v:line>
            <v:shape style="position:absolute;left:3990;top:8635;width:113;height:93" id="docshape3202" coordorigin="3991,8635" coordsize="113,93" path="m4104,8635l3991,8681,4103,8728,4077,8681,4104,8635xe" filled="true" fillcolor="#00a651" stroked="false">
              <v:path arrowok="t"/>
              <v:fill type="solid"/>
            </v:shape>
            <v:shape style="position:absolute;left:95;top:8733;width:426;height:144" type="#_x0000_t75" id="docshape3203" stroked="false">
              <v:imagedata r:id="rId715" o:title=""/>
            </v:shape>
            <v:shape style="position:absolute;left:4083;top:8294;width:3298;height:892" type="#_x0000_t75" id="docshape3204" stroked="false">
              <v:imagedata r:id="rId716" o:title=""/>
            </v:shape>
            <v:shape style="position:absolute;left:129;top:9031;width:332;height:117" type="#_x0000_t75" id="docshape3205" stroked="false">
              <v:imagedata r:id="rId717" o:title=""/>
            </v:shape>
            <v:shape style="position:absolute;left:10;top:41;width:7597;height:9178" id="docshape3206" coordorigin="10,42" coordsize="7597,9178" path="m10,8832l10,42,7607,42,7607,9219,10,9219,10,8832e" filled="false" stroked="true" strokeweight=".85pt" strokecolor="#000000">
              <v:path arrowok="t"/>
              <v:stroke dashstyle="solid"/>
            </v:shape>
          </v:group>
        </w:pict>
      </w:r>
      <w:r>
        <w:rPr>
          <w:rFonts w:ascii="Book Antiqua"/>
        </w:rPr>
      </w:r>
    </w:p>
    <w:p>
      <w:pPr>
        <w:spacing w:before="174"/>
        <w:ind w:left="793" w:right="0" w:firstLine="0"/>
        <w:jc w:val="left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w w:val="105"/>
          <w:sz w:val="20"/>
        </w:rPr>
        <w:t>Карта</w:t>
      </w:r>
      <w:r>
        <w:rPr>
          <w:rFonts w:ascii="Book Antiqua" w:hAnsi="Book Antiqua"/>
          <w:b/>
          <w:spacing w:val="24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3.</w:t>
      </w:r>
      <w:r>
        <w:rPr>
          <w:rFonts w:ascii="Book Antiqua" w:hAnsi="Book Antiqua"/>
          <w:b/>
          <w:spacing w:val="25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Народные</w:t>
      </w:r>
      <w:r>
        <w:rPr>
          <w:rFonts w:ascii="Book Antiqua" w:hAnsi="Book Antiqua"/>
          <w:b/>
          <w:spacing w:val="25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восстания</w:t>
      </w:r>
      <w:r>
        <w:rPr>
          <w:rFonts w:ascii="Book Antiqua" w:hAnsi="Book Antiqua"/>
          <w:b/>
          <w:spacing w:val="24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в</w:t>
      </w:r>
      <w:r>
        <w:rPr>
          <w:rFonts w:ascii="Book Antiqua" w:hAnsi="Book Antiqua"/>
          <w:b/>
          <w:spacing w:val="25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XVII</w:t>
      </w:r>
      <w:r>
        <w:rPr>
          <w:rFonts w:ascii="Book Antiqua" w:hAnsi="Book Antiqua"/>
          <w:b/>
          <w:spacing w:val="25"/>
          <w:w w:val="105"/>
          <w:sz w:val="20"/>
        </w:rPr>
        <w:t> </w:t>
      </w:r>
      <w:r>
        <w:rPr>
          <w:rFonts w:ascii="Book Antiqua" w:hAnsi="Book Antiqua"/>
          <w:b/>
          <w:spacing w:val="-5"/>
          <w:w w:val="105"/>
          <w:sz w:val="20"/>
        </w:rPr>
        <w:t>в.</w:t>
      </w:r>
    </w:p>
    <w:p>
      <w:pPr>
        <w:spacing w:after="0"/>
        <w:jc w:val="left"/>
        <w:rPr>
          <w:rFonts w:ascii="Book Antiqua" w:hAnsi="Book Antiqua"/>
          <w:sz w:val="20"/>
        </w:rPr>
        <w:sectPr>
          <w:headerReference w:type="default" r:id="rId710"/>
          <w:pgSz w:w="9190" w:h="12020"/>
          <w:pgMar w:header="0" w:footer="0" w:top="0" w:bottom="280" w:left="0" w:right="0"/>
        </w:sectPr>
      </w:pPr>
    </w:p>
    <w:p>
      <w:pPr>
        <w:tabs>
          <w:tab w:pos="4913" w:val="left" w:leader="none"/>
        </w:tabs>
        <w:spacing w:before="60"/>
        <w:ind w:left="510" w:right="0" w:firstLine="0"/>
        <w:jc w:val="left"/>
        <w:rPr>
          <w:rFonts w:ascii="Tahoma" w:hAnsi="Tahoma"/>
          <w:sz w:val="24"/>
        </w:rPr>
      </w:pPr>
      <w:r>
        <w:rPr/>
        <w:pict>
          <v:group style="position:absolute;margin-left:0pt;margin-top:0pt;width:459.25pt;height:540.050pt;mso-position-horizontal-relative:page;mso-position-vertical-relative:page;z-index:-21708288" id="docshapegroup3207" coordorigin="0,0" coordsize="9185,10801">
            <v:shape style="position:absolute;left:0;top:0;width:9185;height:747" type="#_x0000_t75" id="docshape3208" stroked="false">
              <v:imagedata r:id="rId7" o:title=""/>
            </v:shape>
            <v:shape style="position:absolute;left:0;top:0;width:9185;height:747" type="#_x0000_t75" id="docshape3209" stroked="false">
              <v:imagedata r:id="rId7" o:title=""/>
            </v:shape>
            <v:shape style="position:absolute;left:815;top:856;width:7598;height:9936" id="docshape3210" coordorigin="815,856" coordsize="7598,9936" path="m6180,10792l6180,856,815,856,815,10792,6180,10792xm8413,10792l8413,856,6180,856,6180,10792,6180,10792,8413,10792xe" filled="true" fillcolor="#e1baab" stroked="false">
              <v:path arrowok="t"/>
              <v:fill type="solid"/>
            </v:shape>
            <v:shape style="position:absolute;left:806;top:746;width:7616;height:10053" type="#_x0000_t75" id="docshape3211" stroked="false">
              <v:imagedata r:id="rId719" o:title=""/>
            </v:shape>
            <v:shape style="position:absolute;left:812;top:9531;width:7601;height:1261" id="docshape3212" coordorigin="813,9531" coordsize="7601,1261" path="m813,9531l815,10792,8413,10792,8413,9538,813,9531xe" filled="true" fillcolor="#ffffff" stroked="false">
              <v:path arrowok="t"/>
              <v:fill type="solid"/>
            </v:shape>
            <v:shape style="position:absolute;left:812;top:9531;width:7601;height:1261" id="docshape3213" coordorigin="813,9531" coordsize="7601,1261" path="m813,9531l8413,9538,8413,10792,815,10792,813,9531e" filled="false" stroked="true" strokeweight=".567pt" strokecolor="#000000">
              <v:path arrowok="t"/>
              <v:stroke dashstyle="solid"/>
            </v:shape>
            <v:rect style="position:absolute;left:4561;top:856;width:3851;height:4482" id="docshape3214" filled="true" fillcolor="#ffffff" stroked="false">
              <v:fill type="solid"/>
            </v:rect>
            <v:rect style="position:absolute;left:4561;top:856;width:3851;height:4482" id="docshape3215" filled="false" stroked="true" strokeweight=".567pt" strokecolor="#000000">
              <v:stroke dashstyle="solid"/>
            </v:rect>
            <v:shape style="position:absolute;left:4665;top:2624;width:3679;height:277" type="#_x0000_t75" id="docshape3216" stroked="false">
              <v:imagedata r:id="rId720" o:title=""/>
            </v:shape>
            <v:shape style="position:absolute;left:7170;top:1976;width:202;height:112" id="docshape3217" coordorigin="7171,1976" coordsize="202,112" path="m7294,2039l7171,2039,7171,2052,7294,2052,7294,2039xm7372,1976l7353,1976,7351,1990,7335,1996,7321,1996,7321,2009,7347,2009,7347,2088,7372,2088,7372,1976xe" filled="true" fillcolor="#000000" stroked="false">
              <v:path arrowok="t"/>
              <v:fill type="solid"/>
            </v:shape>
            <v:shape style="position:absolute;left:7411;top:1973;width:290;height:119" type="#_x0000_t75" id="docshape3218" stroked="false">
              <v:imagedata r:id="rId721" o:title=""/>
            </v:shape>
            <v:shape style="position:absolute;left:7752;top:2006;width:162;height:82" id="docshape3219" coordorigin="7753,2007" coordsize="162,82" path="m7813,2007l7753,2007,7753,2088,7776,2088,7776,2023,7813,2023,7813,2007xm7885,2007l7824,2007,7824,2088,7848,2088,7848,2023,7885,2023,7885,2007xm7914,2063l7889,2063,7889,2088,7914,2088,7914,2063xe" filled="true" fillcolor="#000000" stroked="false">
              <v:path arrowok="t"/>
              <v:fill type="solid"/>
            </v:shape>
            <v:shape style="position:absolute;left:4502;top:9603;width:3665;height:1158" type="#_x0000_t75" id="docshape3220" stroked="false">
              <v:imagedata r:id="rId722" o:title=""/>
            </v:shape>
            <v:line style="position:absolute" from="4612,1432" to="4931,1432" stroked="true" strokeweight=".567pt" strokecolor="#e9008c">
              <v:stroke dashstyle="solid"/>
            </v:line>
            <v:line style="position:absolute" from="4931,1432" to="4612,1432" stroked="true" strokeweight="1.134pt" strokecolor="#e9008c">
              <v:stroke dashstyle="solid"/>
            </v:line>
            <v:shape style="position:absolute;left:4622;top:1431;width:304;height:40" id="docshape3221" coordorigin="4622,1432" coordsize="304,40" path="m4631,1432l4622,1432,4622,1471,4631,1471,4631,1432xm4705,1432l4696,1432,4696,1471,4705,1471,4705,1432xm4778,1432l4770,1432,4770,1471,4778,1471,4778,1432xm4852,1432l4843,1432,4843,1471,4852,1471,4852,1432xm4926,1432l4917,1432,4917,1471,4926,1471,4926,1432xe" filled="true" fillcolor="#e9008c" stroked="false">
              <v:path arrowok="t"/>
              <v:fill type="solid"/>
            </v:shape>
            <v:shape style="position:absolute;left:4620;top:1201;width:313;height:50" id="docshape3222" coordorigin="4620,1202" coordsize="313,50" path="m4932,1202l4620,1203,4620,1251,4932,1251,4932,1202xe" filled="true" fillcolor="#4eb857" stroked="false">
              <v:path arrowok="t"/>
              <v:fill type="solid"/>
            </v:shape>
            <v:shape style="position:absolute;left:4629;top:1973;width:2525;height:547" type="#_x0000_t75" id="docshape3223" stroked="false">
              <v:imagedata r:id="rId723" o:title=""/>
            </v:shape>
            <v:line style="position:absolute" from="4620,1203" to="4930,1203" stroked="true" strokeweight=".567pt" strokecolor="#000000">
              <v:stroke dashstyle="shortdashdot"/>
            </v:line>
            <v:shape style="position:absolute;left:4617;top:1107;width:3703;height:765" type="#_x0000_t75" id="docshape3224" stroked="false">
              <v:imagedata r:id="rId724" o:title=""/>
            </v:shape>
            <v:shape style="position:absolute;left:4632;top:3079;width:74;height:60" id="docshape3225" coordorigin="4632,3080" coordsize="74,60" path="m4706,3080l4632,3110,4706,3140,4687,3110,4706,3080xe" filled="true" fillcolor="#92278f" stroked="false">
              <v:path arrowok="t"/>
              <v:fill type="solid"/>
            </v:shape>
            <v:line style="position:absolute" from="4933,3110" to="4676,3110" stroked="true" strokeweight=".68pt" strokecolor="#92278f">
              <v:stroke dashstyle="solid"/>
            </v:line>
            <v:shape style="position:absolute;left:4862;top:3256;width:74;height:60" id="docshape3226" coordorigin="4863,3256" coordsize="74,60" path="m4863,3256l4881,3286,4863,3316,4936,3286,4863,3256xe" filled="true" fillcolor="#005baa" stroked="false">
              <v:path arrowok="t"/>
              <v:fill type="solid"/>
            </v:shape>
            <v:line style="position:absolute" from="4802,3286" to="4889,3286" stroked="true" strokeweight=".578pt" strokecolor="#005baa">
              <v:stroke dashstyle="solid"/>
            </v:line>
            <v:shape style="position:absolute;left:4631;top:3267;width:271;height:46" id="docshape3227" coordorigin="4632,3268" coordsize="271,46" path="m4632,3268l4632,3313,4902,3286,4632,3268xe" filled="true" fillcolor="#b0acd5" stroked="false">
              <v:path arrowok="t"/>
              <v:fill type="solid"/>
            </v:shape>
            <v:shape style="position:absolute;left:4631;top:3267;width:271;height:46" id="docshape3228" coordorigin="4632,3268" coordsize="271,46" path="m4632,3313l4902,3286,4632,3268e" filled="false" stroked="true" strokeweight=".425pt" strokecolor="#005baa">
              <v:path arrowok="t"/>
              <v:stroke dashstyle="solid"/>
            </v:shape>
            <v:shape style="position:absolute;left:4599;top:3770;width:3608;height:1512" type="#_x0000_t75" id="docshape3229" stroked="false">
              <v:imagedata r:id="rId725" o:title=""/>
            </v:shape>
            <v:shape style="position:absolute;left:5055;top:3023;width:2995;height:633" type="#_x0000_t75" id="docshape3230" stroked="false">
              <v:imagedata r:id="rId726" o:title=""/>
            </v:shape>
            <v:line style="position:absolute" from="4738,3518" to="4738,3397" stroked="true" strokeweight=".385pt" strokecolor="#92278f">
              <v:stroke dashstyle="solid"/>
            </v:line>
            <v:shape style="position:absolute;left:4738;top:3406;width:97;height:54" id="docshape3231" coordorigin="4738,3406" coordsize="97,54" path="m4835,3406l4738,3406,4739,3459,4835,3459,4798,3433,4835,3406xe" filled="true" fillcolor="#92278f" stroked="false">
              <v:path arrowok="t"/>
              <v:fill type="solid"/>
            </v:shape>
            <v:shape style="position:absolute;left:4738;top:3406;width:97;height:54" id="docshape3232" coordorigin="4738,3406" coordsize="97,54" path="m4738,3406l4835,3406,4798,3433,4835,3459,4739,3459,4738,3406xe" filled="false" stroked="true" strokeweight=".385pt" strokecolor="#92278f">
              <v:path arrowok="t"/>
              <v:stroke dashstyle="solid"/>
            </v:shape>
            <v:shape style="position:absolute;left:7382;top:3773;width:202;height:112" id="docshape3233" coordorigin="7383,3774" coordsize="202,112" path="m7506,3836l7383,3836,7383,3850,7506,3850,7506,3836xm7585,3774l7565,3774,7563,3787,7547,3794,7533,3794,7533,3807,7559,3807,7559,3886,7585,3886,7585,3774xe" filled="true" fillcolor="#000000" stroked="false">
              <v:path arrowok="t"/>
              <v:fill type="solid"/>
            </v:shape>
            <v:shape style="position:absolute;left:7623;top:3770;width:290;height:119" type="#_x0000_t75" id="docshape3234" stroked="false">
              <v:imagedata r:id="rId727" o:title=""/>
            </v:shape>
            <v:shape style="position:absolute;left:7964;top:3804;width:162;height:82" id="docshape3235" coordorigin="7965,3804" coordsize="162,82" path="m8025,3804l7965,3804,7965,3886,7989,3886,7989,3821,8025,3821,8025,3804xm8097,3804l8037,3804,8037,3886,8060,3886,8060,3821,8097,3821,8097,3804xm8127,3860l8101,3860,8101,3886,8127,3886,8127,3860xe" filled="true" fillcolor="#000000" stroked="false">
              <v:path arrowok="t"/>
              <v:fill type="solid"/>
            </v:shape>
            <v:shape style="position:absolute;left:859;top:9596;width:3260;height:1134" type="#_x0000_t75" id="docshape3236" stroked="false">
              <v:imagedata r:id="rId728" o:title=""/>
            </v:shape>
            <v:shape style="position:absolute;left:4627;top:3538;width:280;height:104" id="docshape3237" coordorigin="4628,3539" coordsize="280,104" path="m4667,3542l4651,3542,4650,3548,4647,3552,4639,3558,4635,3559,4628,3559,4628,3571,4646,3571,4646,3640,4667,3640,4667,3542xm4750,3594l4748,3587,4747,3585,4741,3579,4735,3573,4732,3573,4732,3612,4731,3617,4727,3624,4723,3625,4714,3625,4710,3623,4706,3615,4705,3610,4705,3601,4705,3597,4709,3591,4712,3587,4723,3587,4727,3589,4729,3594,4732,3598,4732,3601,4732,3612,4732,3573,4727,3572,4716,3572,4710,3574,4705,3579,4705,3573,4707,3564,4713,3556,4717,3556,4722,3556,4726,3556,4730,3560,4731,3562,4731,3565,4749,3565,4749,3559,4748,3556,4746,3552,4735,3540,4728,3539,4712,3539,4704,3541,4697,3548,4691,3558,4688,3570,4686,3581,4686,3585,4686,3594,4686,3601,4688,3612,4691,3624,4697,3634,4703,3641,4711,3642,4727,3642,4737,3641,4744,3632,4748,3625,4748,3625,4750,3615,4750,3594xm4828,3596l4826,3586,4814,3574,4806,3573,4796,3573,4790,3573,4783,3578,4785,3559,4823,3559,4823,3542,4771,3542,4766,3594,4786,3594,4788,3588,4793,3587,4801,3587,4804,3589,4808,3596,4809,3602,4809,3616,4804,3625,4800,3626,4793,3626,4788,3625,4785,3618,4784,3614,4784,3611,4765,3611,4765,3619,4768,3630,4781,3642,4791,3642,4804,3642,4813,3642,4826,3626,4828,3616,4828,3596xm4907,3601l4897,3601,4897,3567,4897,3542,4877,3542,4877,3567,4877,3601,4856,3601,4877,3567,4877,3542,4840,3600,4840,3618,4877,3618,4877,3640,4897,3640,4897,3618,4907,3618,4907,3601xe" filled="true" fillcolor="#92278f" stroked="false">
              <v:path arrowok="t"/>
              <v:fill type="solid"/>
            </v:shape>
            <v:rect style="position:absolute;left:737;top:828;width:7717;height:213" id="docshape3238" filled="true" fillcolor="#ffffff" stroked="false">
              <v:fill type="solid"/>
            </v:rect>
            <v:rect style="position:absolute;left:815;top:1040;width:7598;height:9752" id="docshape3239" filled="false" stroked="true" strokeweight=".85pt" strokecolor="#000000">
              <v:stroke dashstyle="solid"/>
            </v:rect>
            <v:shape style="position:absolute;left:2876;top:3279;width:494;height:150" type="#_x0000_t75" id="docshape3240" stroked="false">
              <v:imagedata r:id="rId729" o:title=""/>
            </v:shape>
            <v:shape style="position:absolute;left:3822;top:4264;width:631;height:144" type="#_x0000_t75" id="docshape3241" stroked="false">
              <v:imagedata r:id="rId730" o:title=""/>
            </v:shape>
            <v:shape style="position:absolute;left:3099;top:4425;width:386;height:117" type="#_x0000_t75" id="docshape3242" stroked="false">
              <v:imagedata r:id="rId731" o:title=""/>
            </v:shape>
            <v:shape style="position:absolute;left:3932;top:3687;width:605;height:151" type="#_x0000_t75" id="docshape3243" stroked="false">
              <v:imagedata r:id="rId732" o:title=""/>
            </v:shape>
            <v:shape style="position:absolute;left:2986;top:3113;width:691;height:118" type="#_x0000_t75" id="docshape3244" stroked="false">
              <v:imagedata r:id="rId733" o:title=""/>
            </v:shape>
            <v:shape style="position:absolute;left:3473;top:4796;width:570;height:284" type="#_x0000_t75" id="docshape3245" stroked="false">
              <v:imagedata r:id="rId734" o:title=""/>
            </v:shape>
            <v:shape style="position:absolute;left:4013;top:3182;width:502;height:139" type="#_x0000_t75" id="docshape3246" stroked="false">
              <v:imagedata r:id="rId735" o:title=""/>
            </v:shape>
            <v:shape style="position:absolute;left:5949;top:5538;width:631;height:282" type="#_x0000_t75" id="docshape3247" stroked="false">
              <v:imagedata r:id="rId736" o:title=""/>
            </v:shape>
            <v:shape style="position:absolute;left:7203;top:5538;width:454;height:115" type="#_x0000_t75" id="docshape3248" stroked="false">
              <v:imagedata r:id="rId737" o:title=""/>
            </v:shape>
            <v:shape style="position:absolute;left:7089;top:6147;width:676;height:150" type="#_x0000_t75" id="docshape3249" stroked="false">
              <v:imagedata r:id="rId738" o:title=""/>
            </v:shape>
            <v:shape style="position:absolute;left:7437;top:6455;width:507;height:145" type="#_x0000_t75" id="docshape3250" stroked="false">
              <v:imagedata r:id="rId739" o:title=""/>
            </v:shape>
            <v:shape style="position:absolute;left:5977;top:7018;width:544;height:145" type="#_x0000_t75" id="docshape3251" stroked="false">
              <v:imagedata r:id="rId740" o:title=""/>
            </v:shape>
            <v:shape style="position:absolute;left:6759;top:6668;width:575;height:145" type="#_x0000_t75" id="docshape3252" stroked="false">
              <v:imagedata r:id="rId741" o:title=""/>
            </v:shape>
            <v:shape style="position:absolute;left:6155;top:6689;width:394;height:115" type="#_x0000_t75" id="docshape3253" stroked="false">
              <v:imagedata r:id="rId742" o:title=""/>
            </v:shape>
            <v:shape style="position:absolute;left:6205;top:8192;width:595;height:142" type="#_x0000_t75" id="docshape3254" stroked="false">
              <v:imagedata r:id="rId743" o:title=""/>
            </v:shape>
            <v:shape style="position:absolute;left:6272;top:9126;width:683;height:142" type="#_x0000_t75" id="docshape3255" stroked="false">
              <v:imagedata r:id="rId744" o:title=""/>
            </v:shape>
            <v:shape style="position:absolute;left:5757;top:8633;width:508;height:142" type="#_x0000_t75" id="docshape3256" stroked="false">
              <v:imagedata r:id="rId745" o:title=""/>
            </v:shape>
            <v:shape style="position:absolute;left:6313;top:8633;width:169;height:142" type="#_x0000_t75" id="docshape3257" stroked="false">
              <v:imagedata r:id="rId746" o:title=""/>
            </v:shape>
            <v:shape style="position:absolute;left:7442;top:8731;width:436;height:143" type="#_x0000_t75" id="docshape3258" stroked="false">
              <v:imagedata r:id="rId747" o:title=""/>
            </v:shape>
            <v:shape style="position:absolute;left:7139;top:7226;width:487;height:134" type="#_x0000_t75" id="docshape3259" stroked="false">
              <v:imagedata r:id="rId748" o:title=""/>
            </v:shape>
            <v:shape style="position:absolute;left:7143;top:7394;width:533;height:114" type="#_x0000_t75" id="docshape3260" stroked="false">
              <v:imagedata r:id="rId749" o:title=""/>
            </v:shape>
            <v:shape style="position:absolute;left:4307;top:8685;width:311;height:115" type="#_x0000_t75" id="docshape3261" stroked="false">
              <v:imagedata r:id="rId750" o:title=""/>
            </v:shape>
            <v:shape style="position:absolute;left:5068;top:8731;width:619;height:142" type="#_x0000_t75" id="docshape3262" stroked="false">
              <v:imagedata r:id="rId751" o:title=""/>
            </v:shape>
            <v:shape style="position:absolute;left:4056;top:9326;width:383;height:142" type="#_x0000_t75" id="docshape3263" stroked="false">
              <v:imagedata r:id="rId752" o:title=""/>
            </v:shape>
            <v:shape style="position:absolute;left:2604;top:2951;width:94;height:91" id="docshape3264" coordorigin="2604,2952" coordsize="94,91" path="m2612,2959l2604,2969,2616,2978,2614,2981,2609,2990,2606,3003,2610,3018,2624,3032,2643,3042,2658,3041,2669,3035,2674,3030,2656,3030,2646,3030,2631,3022,2620,3010,2618,3000,2620,2991,2623,2986,2624,2984,2645,2984,2632,2974,2633,2973,2637,2968,2638,2968,2624,2968,2612,2959xm2696,3025l2678,3025,2690,3034,2696,3025xm2645,2984l2624,2984,2670,3019,2669,3020,2664,3026,2656,3030,2674,3030,2676,3028,2678,3025,2696,3025,2697,3024,2686,3015,2687,3013,2690,3009,2677,3009,2645,2984xm2681,2964l2656,2964,2670,2971,2681,2983,2684,2993,2682,3001,2678,3008,2677,3009,2690,3009,2693,3004,2696,2992,2692,2977,2681,2964xm2660,2952l2645,2952,2633,2958,2625,2966,2624,2968,2638,2968,2645,2964,2656,2964,2681,2964,2678,2961,2660,2952xe" filled="true" fillcolor="#000000" stroked="false">
              <v:path arrowok="t"/>
              <v:fill type="solid"/>
            </v:shape>
            <v:shape style="position:absolute;left:2730;top:2762;width:116;height:109" type="#_x0000_t75" id="docshape3265" stroked="false">
              <v:imagedata r:id="rId753" o:title=""/>
            </v:shape>
            <v:shape style="position:absolute;left:2863;top:2589;width:115;height:108" type="#_x0000_t75" id="docshape3266" stroked="false">
              <v:imagedata r:id="rId754" o:title=""/>
            </v:shape>
            <v:shape style="position:absolute;left:2998;top:2419;width:108;height:113" type="#_x0000_t75" id="docshape3267" stroked="false">
              <v:imagedata r:id="rId755" o:title=""/>
            </v:shape>
            <v:shape style="position:absolute;left:3133;top:2247;width:105;height:107" type="#_x0000_t75" id="docshape3268" stroked="false">
              <v:imagedata r:id="rId756" o:title=""/>
            </v:shape>
            <v:shape style="position:absolute;left:3252;top:2077;width:115;height:108" type="#_x0000_t75" id="docshape3269" stroked="false">
              <v:imagedata r:id="rId757" o:title=""/>
            </v:shape>
            <v:shape style="position:absolute;left:3388;top:1907;width:131;height:127" type="#_x0000_t75" id="docshape3270" stroked="false">
              <v:imagedata r:id="rId758" o:title=""/>
            </v:shape>
            <v:shape style="position:absolute;left:3513;top:1732;width:116;height:109" type="#_x0000_t75" id="docshape3271" stroked="false">
              <v:imagedata r:id="rId759" o:title=""/>
            </v:shape>
            <v:shape style="position:absolute;left:3655;top:1559;width:105;height:107" type="#_x0000_t75" id="docshape3272" stroked="false">
              <v:imagedata r:id="rId760" o:title=""/>
            </v:shape>
            <v:shape style="position:absolute;left:1148;top:2958;width:833;height:119" id="docshape3273" coordorigin="1148,2958" coordsize="833,119" path="m1235,3034l1212,3034,1210,3050,1204,3055,1194,3055,1188,3054,1181,3049,1176,3038,1173,3018,1176,2997,1181,2986,1188,2981,1194,2980,1203,2980,1210,2984,1211,2999,1234,2999,1233,2989,1228,2975,1215,2963,1193,2958,1170,2964,1157,2978,1150,2998,1148,3019,1152,3046,1161,3063,1175,3073,1193,3076,1211,3074,1223,3066,1231,3052,1235,3034xm1315,2961l1237,2961,1237,2983,1264,2983,1264,3073,1288,3073,1288,2983,1315,2983,1315,2961xm1412,3017l1410,3001,1404,2981,1403,2980,1390,2965,1387,2964,1387,3017,1385,3037,1380,3048,1373,3053,1365,3055,1358,3053,1351,3048,1346,3037,1344,3017,1345,2999,1350,2987,1357,2981,1365,2980,1374,2981,1381,2987,1385,2999,1387,3017,1387,2964,1365,2958,1340,2965,1326,2981,1320,3001,1319,3017,1320,3034,1326,3053,1340,3070,1365,3076,1390,3070,1403,3055,1404,3053,1410,3034,1412,3017xm1507,3073l1469,3012,1505,2961,1478,2961,1450,3008,1449,3008,1449,2961,1426,2961,1426,3073,1449,3073,1449,3019,1450,3019,1479,3073,1507,3073xm1575,2961l1513,2961,1513,3073,1536,3073,1536,2983,1575,2983,1575,2961xm1672,3017l1670,3001,1664,2981,1663,2980,1650,2965,1647,2964,1647,3017,1645,3037,1639,3048,1633,3053,1625,3055,1618,3053,1611,3048,1606,3037,1604,3017,1605,2999,1610,2987,1617,2981,1625,2980,1634,2981,1640,2987,1645,2999,1647,3017,1647,2964,1625,2958,1600,2965,1586,2981,1580,3001,1579,3017,1580,3034,1586,3053,1600,3070,1625,3076,1650,3070,1663,3055,1664,3053,1670,3034,1672,3017xm1766,2961l1697,2961,1697,3015,1695,3035,1691,3046,1686,3051,1681,3052,1679,3052,1676,3051,1676,3073,1679,3074,1684,3074,1703,3069,1714,3056,1718,3039,1719,3022,1720,2983,1743,2983,1743,3073,1766,3073,1766,2961xm1864,3039l1862,3026,1861,3024,1857,3014,1846,3005,1839,3004,1839,3025,1839,3051,1829,3051,1809,3051,1809,3024,1832,3024,1839,3025,1839,3004,1829,3002,1809,3002,1809,2961,1786,2961,1786,3073,1829,3073,1845,3071,1856,3064,1862,3054,1862,3051,1864,3039xm1981,2961l1949,2961,1929,3034,1908,2961,1877,2961,1877,3073,1900,3073,1900,3001,1900,3001,1920,3073,1937,3073,1957,3001,1958,3001,1958,3073,1981,3073,1981,2961xe" filled="true" fillcolor="#000000" stroked="false">
              <v:path arrowok="t"/>
              <v:fill type="solid"/>
            </v:shape>
            <v:shape style="position:absolute;left:1558;top:2570;width:308;height:117" type="#_x0000_t75" id="docshape3274" stroked="false">
              <v:imagedata r:id="rId761" o:title=""/>
            </v:shape>
            <v:shape style="position:absolute;left:881;top:1952;width:782;height:147" type="#_x0000_t75" id="docshape3275" stroked="false">
              <v:imagedata r:id="rId762" o:title=""/>
            </v:shape>
            <v:shape style="position:absolute;left:2067;top:3495;width:465;height:117" type="#_x0000_t75" id="docshape3276" stroked="false">
              <v:imagedata r:id="rId763" o:title=""/>
            </v:shape>
            <v:shape style="position:absolute;left:3259;top:3863;width:397;height:143" type="#_x0000_t75" id="docshape3277" stroked="false">
              <v:imagedata r:id="rId764" o:title=""/>
            </v:shape>
            <v:shape style="position:absolute;left:2303;top:4030;width:411;height:143" type="#_x0000_t75" id="docshape3278" stroked="false">
              <v:imagedata r:id="rId765" o:title=""/>
            </v:shape>
            <v:shape style="position:absolute;left:2180;top:3804;width:479;height:143" type="#_x0000_t75" id="docshape3279" stroked="false">
              <v:imagedata r:id="rId766" o:title=""/>
            </v:shape>
            <v:shape style="position:absolute;left:1747;top:4343;width:298;height:117" type="#_x0000_t75" id="docshape3280" stroked="false">
              <v:imagedata r:id="rId767" o:title=""/>
            </v:shape>
            <v:shape style="position:absolute;left:1849;top:4803;width:638;height:151" type="#_x0000_t75" id="docshape3281" stroked="false">
              <v:imagedata r:id="rId768" o:title=""/>
            </v:shape>
            <v:shape style="position:absolute;left:1659;top:5245;width:479;height:118" type="#_x0000_t75" id="docshape3282" stroked="false">
              <v:imagedata r:id="rId769" o:title=""/>
            </v:shape>
            <v:shape style="position:absolute;left:1700;top:4965;width:390;height:117" type="#_x0000_t75" id="docshape3283" stroked="false">
              <v:imagedata r:id="rId770" o:title=""/>
            </v:shape>
            <w10:wrap type="none"/>
          </v:group>
        </w:pict>
      </w:r>
      <w:r>
        <w:rPr>
          <w:rFonts w:ascii="Trebuchet MS" w:hAnsi="Trebuchet MS"/>
          <w:color w:val="FFFFFF"/>
          <w:spacing w:val="-5"/>
          <w:w w:val="95"/>
          <w:sz w:val="26"/>
        </w:rPr>
        <w:t>270</w:t>
      </w:r>
      <w:r>
        <w:rPr>
          <w:rFonts w:ascii="Trebuchet MS" w:hAnsi="Trebuchet MS"/>
          <w:color w:val="FFFFFF"/>
          <w:sz w:val="26"/>
        </w:rPr>
        <w:tab/>
      </w:r>
      <w:r>
        <w:rPr>
          <w:rFonts w:ascii="Tahoma" w:hAnsi="Tahoma"/>
          <w:color w:val="FFFFFF"/>
          <w:spacing w:val="16"/>
          <w:w w:val="75"/>
          <w:sz w:val="24"/>
        </w:rPr>
        <w:t>Приложение.</w:t>
      </w:r>
      <w:r>
        <w:rPr>
          <w:rFonts w:ascii="Tahoma" w:hAnsi="Tahoma"/>
          <w:color w:val="FFFFFF"/>
          <w:spacing w:val="70"/>
          <w:sz w:val="24"/>
        </w:rPr>
        <w:t> </w:t>
      </w:r>
      <w:r>
        <w:rPr>
          <w:rFonts w:ascii="Tahoma" w:hAnsi="Tahoma"/>
          <w:color w:val="FFFFFF"/>
          <w:spacing w:val="16"/>
          <w:w w:val="75"/>
          <w:sz w:val="24"/>
        </w:rPr>
        <w:t>Исторические</w:t>
      </w:r>
      <w:r>
        <w:rPr>
          <w:rFonts w:ascii="Tahoma" w:hAnsi="Tahoma"/>
          <w:color w:val="FFFFFF"/>
          <w:spacing w:val="71"/>
          <w:sz w:val="24"/>
        </w:rPr>
        <w:t> </w:t>
      </w:r>
      <w:r>
        <w:rPr>
          <w:rFonts w:ascii="Tahoma" w:hAnsi="Tahoma"/>
          <w:color w:val="FFFFFF"/>
          <w:spacing w:val="16"/>
          <w:w w:val="75"/>
          <w:sz w:val="24"/>
        </w:rPr>
        <w:t>карты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4"/>
        <w:rPr>
          <w:rFonts w:ascii="Tahoma"/>
          <w:sz w:val="29"/>
        </w:rPr>
      </w:pPr>
    </w:p>
    <w:p>
      <w:pPr>
        <w:spacing w:before="107"/>
        <w:ind w:left="765" w:right="0" w:firstLine="0"/>
        <w:jc w:val="left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w w:val="105"/>
          <w:sz w:val="20"/>
        </w:rPr>
        <w:t>Карта</w:t>
      </w:r>
      <w:r>
        <w:rPr>
          <w:rFonts w:ascii="Book Antiqua" w:hAnsi="Book Antiqua"/>
          <w:b/>
          <w:spacing w:val="17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4.</w:t>
      </w:r>
      <w:r>
        <w:rPr>
          <w:rFonts w:ascii="Book Antiqua" w:hAnsi="Book Antiqua"/>
          <w:b/>
          <w:spacing w:val="17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Внешняя</w:t>
      </w:r>
      <w:r>
        <w:rPr>
          <w:rFonts w:ascii="Book Antiqua" w:hAnsi="Book Antiqua"/>
          <w:b/>
          <w:spacing w:val="18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политика</w:t>
      </w:r>
      <w:r>
        <w:rPr>
          <w:rFonts w:ascii="Book Antiqua" w:hAnsi="Book Antiqua"/>
          <w:b/>
          <w:spacing w:val="17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России</w:t>
      </w:r>
      <w:r>
        <w:rPr>
          <w:rFonts w:ascii="Book Antiqua" w:hAnsi="Book Antiqua"/>
          <w:b/>
          <w:spacing w:val="18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в</w:t>
      </w:r>
      <w:r>
        <w:rPr>
          <w:rFonts w:ascii="Book Antiqua" w:hAnsi="Book Antiqua"/>
          <w:b/>
          <w:spacing w:val="17"/>
          <w:w w:val="105"/>
          <w:sz w:val="20"/>
        </w:rPr>
        <w:t> </w:t>
      </w:r>
      <w:r>
        <w:rPr>
          <w:rFonts w:ascii="Book Antiqua" w:hAnsi="Book Antiqua"/>
          <w:b/>
          <w:w w:val="105"/>
          <w:sz w:val="20"/>
        </w:rPr>
        <w:t>XVII</w:t>
      </w:r>
      <w:r>
        <w:rPr>
          <w:rFonts w:ascii="Book Antiqua" w:hAnsi="Book Antiqua"/>
          <w:b/>
          <w:spacing w:val="17"/>
          <w:w w:val="105"/>
          <w:sz w:val="20"/>
        </w:rPr>
        <w:t> </w:t>
      </w:r>
      <w:r>
        <w:rPr>
          <w:rFonts w:ascii="Book Antiqua" w:hAnsi="Book Antiqua"/>
          <w:b/>
          <w:spacing w:val="-5"/>
          <w:w w:val="105"/>
          <w:sz w:val="20"/>
        </w:rPr>
        <w:t>в.</w:t>
      </w:r>
    </w:p>
    <w:p>
      <w:pPr>
        <w:spacing w:after="0"/>
        <w:jc w:val="left"/>
        <w:rPr>
          <w:rFonts w:ascii="Book Antiqua" w:hAnsi="Book Antiqua"/>
          <w:sz w:val="20"/>
        </w:rPr>
        <w:sectPr>
          <w:headerReference w:type="even" r:id="rId718"/>
          <w:pgSz w:w="9190" w:h="12020"/>
          <w:pgMar w:header="0" w:footer="0" w:top="300" w:bottom="280" w:left="0" w:right="0"/>
        </w:sect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spacing w:before="10"/>
        <w:rPr>
          <w:rFonts w:ascii="Book Antiqua"/>
          <w:b/>
          <w:sz w:val="27"/>
        </w:rPr>
      </w:pPr>
    </w:p>
    <w:p>
      <w:pPr>
        <w:spacing w:before="89"/>
        <w:ind w:left="1135" w:right="0" w:firstLine="0"/>
        <w:jc w:val="left"/>
        <w:rPr>
          <w:rFonts w:ascii="Tahoma" w:hAnsi="Tahoma"/>
          <w:sz w:val="28"/>
        </w:rPr>
      </w:pPr>
      <w:r>
        <w:rPr/>
        <w:pict>
          <v:group style="position:absolute;margin-left:0pt;margin-top:-41.855846pt;width:459.25pt;height:37.35pt;mso-position-horizontal-relative:page;mso-position-vertical-relative:paragraph;z-index:16015872" id="docshapegroup3284" coordorigin="0,-837" coordsize="9185,747">
            <v:shape style="position:absolute;left:0;top:-838;width:9185;height:747" type="#_x0000_t75" id="docshape3285" stroked="false">
              <v:imagedata r:id="rId6" o:title=""/>
            </v:shape>
            <v:shape style="position:absolute;left:8303;top:-427;width:337;height:272" type="#_x0000_t202" id="docshape3286" filled="false" stroked="false">
              <v:textbox inset="0,0,0,0">
                <w:txbxContent>
                  <w:p>
                    <w:pPr>
                      <w:spacing w:line="268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6"/>
                        <w:w w:val="120"/>
                        <w:sz w:val="22"/>
                      </w:rPr>
                      <w:t>271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ahoma" w:hAnsi="Tahoma"/>
          <w:color w:val="DB413F"/>
          <w:spacing w:val="7"/>
          <w:w w:val="80"/>
          <w:sz w:val="28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8285" w:val="left" w:leader="none"/>
            </w:tabs>
            <w:spacing w:line="240" w:lineRule="auto" w:before="22"/>
            <w:ind w:left="793"/>
          </w:pPr>
          <w:hyperlink w:history="true" w:anchor="_TOC_250007">
            <w:r>
              <w:rPr/>
              <w:t>Введение</w:t>
            </w:r>
            <w:r>
              <w:rPr>
                <w:spacing w:val="28"/>
              </w:rPr>
              <w:t> </w:t>
            </w:r>
            <w:r>
              <w:rPr>
                <w:spacing w:val="45"/>
              </w:rPr>
              <w:t>.........................................................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285" w:val="left" w:leader="dot"/>
            </w:tabs>
            <w:ind w:left="793"/>
            <w:rPr>
              <w:rFonts w:ascii="Century" w:hAnsi="Century"/>
              <w:b w:val="0"/>
            </w:rPr>
          </w:pPr>
          <w:r>
            <w:rPr>
              <w:color w:val="DB413F"/>
              <w:w w:val="115"/>
            </w:rPr>
            <w:t>Глава</w:t>
          </w:r>
          <w:r>
            <w:rPr>
              <w:color w:val="DB413F"/>
              <w:spacing w:val="23"/>
              <w:w w:val="115"/>
            </w:rPr>
            <w:t> </w:t>
          </w:r>
          <w:r>
            <w:rPr>
              <w:color w:val="DB413F"/>
              <w:w w:val="115"/>
            </w:rPr>
            <w:t>I.</w:t>
          </w:r>
          <w:r>
            <w:rPr>
              <w:color w:val="DB413F"/>
              <w:spacing w:val="24"/>
              <w:w w:val="115"/>
            </w:rPr>
            <w:t> </w:t>
          </w:r>
          <w:r>
            <w:rPr>
              <w:color w:val="DB413F"/>
              <w:w w:val="115"/>
            </w:rPr>
            <w:t>Россия</w:t>
          </w:r>
          <w:r>
            <w:rPr>
              <w:color w:val="DB413F"/>
              <w:spacing w:val="24"/>
              <w:w w:val="115"/>
            </w:rPr>
            <w:t> </w:t>
          </w:r>
          <w:r>
            <w:rPr>
              <w:color w:val="DB413F"/>
              <w:w w:val="115"/>
            </w:rPr>
            <w:t>в</w:t>
          </w:r>
          <w:r>
            <w:rPr>
              <w:color w:val="DB413F"/>
              <w:spacing w:val="23"/>
              <w:w w:val="115"/>
            </w:rPr>
            <w:t> </w:t>
          </w:r>
          <w:r>
            <w:rPr>
              <w:color w:val="DB413F"/>
              <w:w w:val="115"/>
            </w:rPr>
            <w:t>XVI</w:t>
          </w:r>
          <w:r>
            <w:rPr>
              <w:color w:val="DB413F"/>
              <w:spacing w:val="24"/>
              <w:w w:val="115"/>
            </w:rPr>
            <w:t> </w:t>
          </w:r>
          <w:r>
            <w:rPr>
              <w:color w:val="DB413F"/>
              <w:spacing w:val="-5"/>
              <w:w w:val="115"/>
            </w:rPr>
            <w:t>в.</w:t>
          </w:r>
          <w:r>
            <w:rPr>
              <w:color w:val="DB413F"/>
            </w:rPr>
            <w:tab/>
          </w:r>
          <w:r>
            <w:rPr>
              <w:rFonts w:ascii="Century" w:hAnsi="Century"/>
              <w:b w:val="0"/>
              <w:spacing w:val="-10"/>
              <w:w w:val="115"/>
            </w:rPr>
            <w:t>5</w:t>
          </w:r>
        </w:p>
        <w:p>
          <w:pPr>
            <w:pStyle w:val="TOC2"/>
            <w:tabs>
              <w:tab w:pos="8285" w:val="left" w:leader="dot"/>
            </w:tabs>
            <w:spacing w:line="215" w:lineRule="exact"/>
            <w:ind w:left="793"/>
          </w:pPr>
          <w:r>
            <w:rPr/>
            <w:t>§</w:t>
          </w:r>
          <w:r>
            <w:rPr>
              <w:spacing w:val="10"/>
            </w:rPr>
            <w:t> </w:t>
          </w:r>
          <w:r>
            <w:rPr/>
            <w:t>1–2.</w:t>
          </w:r>
          <w:r>
            <w:rPr>
              <w:spacing w:val="11"/>
            </w:rPr>
            <w:t> </w:t>
          </w:r>
          <w:r>
            <w:rPr/>
            <w:t>Россия</w:t>
          </w:r>
          <w:r>
            <w:rPr>
              <w:spacing w:val="11"/>
            </w:rPr>
            <w:t> </w:t>
          </w:r>
          <w:r>
            <w:rPr/>
            <w:t>в</w:t>
          </w:r>
          <w:r>
            <w:rPr>
              <w:spacing w:val="10"/>
            </w:rPr>
            <w:t> </w:t>
          </w:r>
          <w:r>
            <w:rPr/>
            <w:t>1533–1547</w:t>
          </w:r>
          <w:r>
            <w:rPr>
              <w:spacing w:val="11"/>
            </w:rPr>
            <w:t> </w:t>
          </w:r>
          <w:r>
            <w:rPr>
              <w:spacing w:val="-5"/>
            </w:rPr>
            <w:t>гг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tabs>
              <w:tab w:pos="8197" w:val="left" w:leader="dot"/>
            </w:tabs>
            <w:ind w:left="793"/>
          </w:pPr>
          <w:r>
            <w:rPr/>
            <w:t>§</w:t>
          </w:r>
          <w:r>
            <w:rPr>
              <w:spacing w:val="2"/>
            </w:rPr>
            <w:t> </w:t>
          </w:r>
          <w:r>
            <w:rPr/>
            <w:t>3–4.</w:t>
          </w:r>
          <w:r>
            <w:rPr>
              <w:spacing w:val="2"/>
            </w:rPr>
            <w:t> </w:t>
          </w:r>
          <w:r>
            <w:rPr/>
            <w:t>Начало</w:t>
          </w:r>
          <w:r>
            <w:rPr>
              <w:spacing w:val="2"/>
            </w:rPr>
            <w:t> </w:t>
          </w:r>
          <w:r>
            <w:rPr/>
            <w:t>царствования</w:t>
          </w:r>
          <w:r>
            <w:rPr>
              <w:spacing w:val="2"/>
            </w:rPr>
            <w:t> </w:t>
          </w:r>
          <w:r>
            <w:rPr/>
            <w:t>Ивана</w:t>
          </w:r>
          <w:r>
            <w:rPr>
              <w:spacing w:val="2"/>
            </w:rPr>
            <w:t> </w:t>
          </w:r>
          <w:r>
            <w:rPr>
              <w:spacing w:val="-5"/>
            </w:rPr>
            <w:t>IV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tabs>
              <w:tab w:pos="8184" w:val="left" w:leader="dot"/>
            </w:tabs>
          </w:pPr>
          <w:r>
            <w:rPr/>
            <w:t>§</w:t>
          </w:r>
          <w:r>
            <w:rPr>
              <w:spacing w:val="21"/>
            </w:rPr>
            <w:t> </w:t>
          </w:r>
          <w:r>
            <w:rPr/>
            <w:t>5–6.</w:t>
          </w:r>
          <w:r>
            <w:rPr>
              <w:spacing w:val="22"/>
            </w:rPr>
            <w:t> </w:t>
          </w:r>
          <w:r>
            <w:rPr/>
            <w:t>Русское</w:t>
          </w:r>
          <w:r>
            <w:rPr>
              <w:spacing w:val="21"/>
            </w:rPr>
            <w:t> </w:t>
          </w:r>
          <w:r>
            <w:rPr/>
            <w:t>общество</w:t>
          </w:r>
          <w:r>
            <w:rPr>
              <w:spacing w:val="22"/>
            </w:rPr>
            <w:t> </w:t>
          </w:r>
          <w:r>
            <w:rPr/>
            <w:t>в</w:t>
          </w:r>
          <w:r>
            <w:rPr>
              <w:spacing w:val="21"/>
            </w:rPr>
            <w:t> </w:t>
          </w:r>
          <w:r>
            <w:rPr/>
            <w:t>XVI</w:t>
          </w:r>
          <w:r>
            <w:rPr>
              <w:spacing w:val="22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2"/>
            <w:tabs>
              <w:tab w:pos="8180" w:val="left" w:leader="dot"/>
            </w:tabs>
          </w:pPr>
          <w:r>
            <w:rPr/>
            <w:t>§</w:t>
          </w:r>
          <w:r>
            <w:rPr>
              <w:spacing w:val="13"/>
            </w:rPr>
            <w:t> </w:t>
          </w:r>
          <w:r>
            <w:rPr/>
            <w:t>7–8.</w:t>
          </w:r>
          <w:r>
            <w:rPr>
              <w:spacing w:val="14"/>
            </w:rPr>
            <w:t> </w:t>
          </w:r>
          <w:r>
            <w:rPr/>
            <w:t>Военные</w:t>
          </w:r>
          <w:r>
            <w:rPr>
              <w:spacing w:val="13"/>
            </w:rPr>
            <w:t> </w:t>
          </w:r>
          <w:r>
            <w:rPr/>
            <w:t>реформы</w:t>
          </w:r>
          <w:r>
            <w:rPr>
              <w:spacing w:val="14"/>
            </w:rPr>
            <w:t> </w:t>
          </w:r>
          <w:r>
            <w:rPr/>
            <w:t>Ивана</w:t>
          </w:r>
          <w:r>
            <w:rPr>
              <w:spacing w:val="14"/>
            </w:rPr>
            <w:t> </w:t>
          </w:r>
          <w:r>
            <w:rPr/>
            <w:t>IV</w:t>
          </w:r>
          <w:r>
            <w:rPr>
              <w:spacing w:val="13"/>
            </w:rPr>
            <w:t> </w:t>
          </w:r>
          <w:r>
            <w:rPr/>
            <w:t>и</w:t>
          </w:r>
          <w:r>
            <w:rPr>
              <w:spacing w:val="14"/>
            </w:rPr>
            <w:t> </w:t>
          </w:r>
          <w:r>
            <w:rPr/>
            <w:t>Избранной</w:t>
          </w:r>
          <w:r>
            <w:rPr>
              <w:spacing w:val="14"/>
            </w:rPr>
            <w:t> </w:t>
          </w:r>
          <w:r>
            <w:rPr>
              <w:spacing w:val="-4"/>
            </w:rPr>
            <w:t>рады</w:t>
          </w:r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2"/>
            <w:tabs>
              <w:tab w:pos="8180" w:val="left" w:leader="dot"/>
            </w:tabs>
          </w:pPr>
          <w:r>
            <w:rPr/>
            <w:t>§ 9.</w:t>
          </w:r>
          <w:r>
            <w:rPr>
              <w:spacing w:val="1"/>
            </w:rPr>
            <w:t> </w:t>
          </w:r>
          <w:r>
            <w:rPr/>
            <w:t>Наследники</w:t>
          </w:r>
          <w:r>
            <w:rPr>
              <w:spacing w:val="1"/>
            </w:rPr>
            <w:t> </w:t>
          </w:r>
          <w:r>
            <w:rPr/>
            <w:t>Золотой</w:t>
          </w:r>
          <w:r>
            <w:rPr>
              <w:spacing w:val="1"/>
            </w:rPr>
            <w:t> </w:t>
          </w:r>
          <w:r>
            <w:rPr/>
            <w:t>Орды</w:t>
          </w:r>
          <w:r>
            <w:rPr>
              <w:spacing w:val="1"/>
            </w:rPr>
            <w:t> </w:t>
          </w:r>
          <w:r>
            <w:rPr/>
            <w:t>в</w:t>
          </w:r>
          <w:r>
            <w:rPr>
              <w:spacing w:val="1"/>
            </w:rPr>
            <w:t> </w:t>
          </w:r>
          <w:r>
            <w:rPr/>
            <w:t>середине</w:t>
          </w:r>
          <w:r>
            <w:rPr>
              <w:spacing w:val="1"/>
            </w:rPr>
            <w:t> </w:t>
          </w:r>
          <w:r>
            <w:rPr/>
            <w:t>XVI</w:t>
          </w:r>
          <w:r>
            <w:rPr>
              <w:spacing w:val="1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39</w:t>
          </w:r>
        </w:p>
        <w:p>
          <w:pPr>
            <w:pStyle w:val="TOC2"/>
            <w:tabs>
              <w:tab w:pos="8180" w:val="left" w:leader="dot"/>
            </w:tabs>
          </w:pPr>
          <w:r>
            <w:rPr/>
            <w:t>§</w:t>
          </w:r>
          <w:r>
            <w:rPr>
              <w:spacing w:val="-1"/>
            </w:rPr>
            <w:t> </w:t>
          </w:r>
          <w:r>
            <w:rPr/>
            <w:t>10–11.</w:t>
          </w:r>
          <w:r>
            <w:rPr>
              <w:spacing w:val="-1"/>
            </w:rPr>
            <w:t> </w:t>
          </w:r>
          <w:r>
            <w:rPr/>
            <w:t>Присоединение</w:t>
          </w:r>
          <w:r>
            <w:rPr>
              <w:spacing w:val="-1"/>
            </w:rPr>
            <w:t> </w:t>
          </w:r>
          <w:r>
            <w:rPr/>
            <w:t>Поволжья. Начало</w:t>
          </w:r>
          <w:r>
            <w:rPr>
              <w:spacing w:val="-1"/>
            </w:rPr>
            <w:t> </w:t>
          </w:r>
          <w:r>
            <w:rPr/>
            <w:t>Ливонской</w:t>
          </w:r>
          <w:r>
            <w:rPr>
              <w:spacing w:val="-1"/>
            </w:rPr>
            <w:t> </w:t>
          </w:r>
          <w:r>
            <w:rPr>
              <w:spacing w:val="-2"/>
            </w:rPr>
            <w:t>войны</w:t>
          </w:r>
          <w:r>
            <w:rPr/>
            <w:tab/>
          </w:r>
          <w:r>
            <w:rPr>
              <w:spacing w:val="-5"/>
            </w:rPr>
            <w:t>46</w:t>
          </w:r>
        </w:p>
        <w:p>
          <w:pPr>
            <w:pStyle w:val="TOC2"/>
            <w:tabs>
              <w:tab w:pos="8176" w:val="left" w:leader="dot"/>
            </w:tabs>
          </w:pPr>
          <w:r>
            <w:rPr/>
            <w:t>§</w:t>
          </w:r>
          <w:r>
            <w:rPr>
              <w:spacing w:val="-1"/>
            </w:rPr>
            <w:t> </w:t>
          </w:r>
          <w:r>
            <w:rPr/>
            <w:t>12–13.</w:t>
          </w:r>
          <w:r>
            <w:rPr>
              <w:spacing w:val="-1"/>
            </w:rPr>
            <w:t> </w:t>
          </w:r>
          <w:r>
            <w:rPr/>
            <w:t>Падение</w:t>
          </w:r>
          <w:r>
            <w:rPr>
              <w:spacing w:val="-1"/>
            </w:rPr>
            <w:t> </w:t>
          </w:r>
          <w:r>
            <w:rPr/>
            <w:t>Избранной рады</w:t>
          </w:r>
          <w:r>
            <w:rPr>
              <w:spacing w:val="-1"/>
            </w:rPr>
            <w:t> </w:t>
          </w:r>
          <w:r>
            <w:rPr/>
            <w:t>и</w:t>
          </w:r>
          <w:r>
            <w:rPr>
              <w:spacing w:val="-1"/>
            </w:rPr>
            <w:t> </w:t>
          </w:r>
          <w:r>
            <w:rPr/>
            <w:t>введение </w:t>
          </w:r>
          <w:r>
            <w:rPr>
              <w:spacing w:val="-2"/>
            </w:rPr>
            <w:t>опричнины</w:t>
          </w:r>
          <w:r>
            <w:rPr/>
            <w:tab/>
          </w:r>
          <w:r>
            <w:rPr>
              <w:spacing w:val="-5"/>
            </w:rPr>
            <w:t>54</w:t>
          </w:r>
        </w:p>
        <w:p>
          <w:pPr>
            <w:pStyle w:val="TOC2"/>
            <w:tabs>
              <w:tab w:pos="8180" w:val="left" w:leader="dot"/>
            </w:tabs>
          </w:pPr>
          <w:r>
            <w:rPr/>
            <w:t>§</w:t>
          </w:r>
          <w:r>
            <w:rPr>
              <w:spacing w:val="-2"/>
            </w:rPr>
            <w:t> </w:t>
          </w:r>
          <w:r>
            <w:rPr/>
            <w:t>14–15.</w:t>
          </w:r>
          <w:r>
            <w:rPr>
              <w:spacing w:val="-2"/>
            </w:rPr>
            <w:t> </w:t>
          </w:r>
          <w:r>
            <w:rPr/>
            <w:t>Завершение</w:t>
          </w:r>
          <w:r>
            <w:rPr>
              <w:spacing w:val="-2"/>
            </w:rPr>
            <w:t> </w:t>
          </w:r>
          <w:r>
            <w:rPr/>
            <w:t>эпохи</w:t>
          </w:r>
          <w:r>
            <w:rPr>
              <w:spacing w:val="-2"/>
            </w:rPr>
            <w:t> </w:t>
          </w:r>
          <w:r>
            <w:rPr/>
            <w:t>Ивана</w:t>
          </w:r>
          <w:r>
            <w:rPr>
              <w:spacing w:val="-1"/>
            </w:rPr>
            <w:t> </w:t>
          </w:r>
          <w:r>
            <w:rPr>
              <w:spacing w:val="-2"/>
            </w:rPr>
            <w:t>Грозного</w:t>
          </w:r>
          <w:r>
            <w:rPr/>
            <w:tab/>
          </w:r>
          <w:r>
            <w:rPr>
              <w:spacing w:val="-5"/>
            </w:rPr>
            <w:t>66</w:t>
          </w:r>
        </w:p>
        <w:p>
          <w:pPr>
            <w:pStyle w:val="TOC2"/>
            <w:tabs>
              <w:tab w:pos="8189" w:val="left" w:leader="dot"/>
            </w:tabs>
          </w:pPr>
          <w:r>
            <w:rPr/>
            <w:t>§</w:t>
          </w:r>
          <w:r>
            <w:rPr>
              <w:spacing w:val="6"/>
            </w:rPr>
            <w:t> </w:t>
          </w:r>
          <w:r>
            <w:rPr/>
            <w:t>16–17.</w:t>
          </w:r>
          <w:r>
            <w:rPr>
              <w:spacing w:val="6"/>
            </w:rPr>
            <w:t> </w:t>
          </w:r>
          <w:r>
            <w:rPr/>
            <w:t>Россия</w:t>
          </w:r>
          <w:r>
            <w:rPr>
              <w:spacing w:val="6"/>
            </w:rPr>
            <w:t> </w:t>
          </w:r>
          <w:r>
            <w:rPr/>
            <w:t>при</w:t>
          </w:r>
          <w:r>
            <w:rPr>
              <w:spacing w:val="6"/>
            </w:rPr>
            <w:t> </w:t>
          </w:r>
          <w:r>
            <w:rPr/>
            <w:t>царе</w:t>
          </w:r>
          <w:r>
            <w:rPr>
              <w:spacing w:val="6"/>
            </w:rPr>
            <w:t> </w:t>
          </w:r>
          <w:r>
            <w:rPr/>
            <w:t>Фёдоре</w:t>
          </w:r>
          <w:r>
            <w:rPr>
              <w:spacing w:val="6"/>
            </w:rPr>
            <w:t> </w:t>
          </w:r>
          <w:r>
            <w:rPr>
              <w:spacing w:val="-2"/>
            </w:rPr>
            <w:t>Ивановиче</w:t>
          </w:r>
          <w:r>
            <w:rPr/>
            <w:tab/>
          </w:r>
          <w:r>
            <w:rPr>
              <w:spacing w:val="-5"/>
            </w:rPr>
            <w:t>75</w:t>
          </w:r>
        </w:p>
        <w:p>
          <w:pPr>
            <w:pStyle w:val="TOC2"/>
            <w:tabs>
              <w:tab w:pos="8180" w:val="left" w:leader="dot"/>
            </w:tabs>
          </w:pPr>
          <w:r>
            <w:rPr/>
            <w:t>§</w:t>
          </w:r>
          <w:r>
            <w:rPr>
              <w:spacing w:val="-11"/>
            </w:rPr>
            <w:t> </w:t>
          </w:r>
          <w:r>
            <w:rPr/>
            <w:t>18.</w:t>
          </w:r>
          <w:r>
            <w:rPr>
              <w:spacing w:val="-11"/>
            </w:rPr>
            <w:t> </w:t>
          </w:r>
          <w:r>
            <w:rPr/>
            <w:t>Развитие</w:t>
          </w:r>
          <w:r>
            <w:rPr>
              <w:spacing w:val="-11"/>
            </w:rPr>
            <w:t> </w:t>
          </w:r>
          <w:r>
            <w:rPr/>
            <w:t>культуры</w:t>
          </w:r>
          <w:r>
            <w:rPr>
              <w:spacing w:val="-11"/>
            </w:rPr>
            <w:t> </w:t>
          </w:r>
          <w:r>
            <w:rPr/>
            <w:t>в</w:t>
          </w:r>
          <w:r>
            <w:rPr>
              <w:spacing w:val="-11"/>
            </w:rPr>
            <w:t> </w:t>
          </w:r>
          <w:r>
            <w:rPr/>
            <w:t>XVI</w:t>
          </w:r>
          <w:r>
            <w:rPr>
              <w:spacing w:val="-11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82</w:t>
          </w:r>
        </w:p>
        <w:p>
          <w:pPr>
            <w:pStyle w:val="TOC2"/>
            <w:tabs>
              <w:tab w:pos="8180" w:val="left" w:leader="dot"/>
            </w:tabs>
          </w:pPr>
          <w:r>
            <w:rPr/>
            <w:t>§</w:t>
          </w:r>
          <w:r>
            <w:rPr>
              <w:spacing w:val="-3"/>
            </w:rPr>
            <w:t> </w:t>
          </w:r>
          <w:r>
            <w:rPr/>
            <w:t>19.</w:t>
          </w:r>
          <w:r>
            <w:rPr>
              <w:spacing w:val="-3"/>
            </w:rPr>
            <w:t> </w:t>
          </w:r>
          <w:r>
            <w:rPr/>
            <w:t>Духовная</w:t>
          </w:r>
          <w:r>
            <w:rPr>
              <w:spacing w:val="-3"/>
            </w:rPr>
            <w:t> </w:t>
          </w:r>
          <w:r>
            <w:rPr/>
            <w:t>жизнь</w:t>
          </w:r>
          <w:r>
            <w:rPr>
              <w:spacing w:val="-3"/>
            </w:rPr>
            <w:t> </w:t>
          </w:r>
          <w:r>
            <w:rPr/>
            <w:t>общества</w:t>
          </w:r>
          <w:r>
            <w:rPr>
              <w:spacing w:val="-3"/>
            </w:rPr>
            <w:t> </w:t>
          </w:r>
          <w:r>
            <w:rPr/>
            <w:t>в</w:t>
          </w:r>
          <w:r>
            <w:rPr>
              <w:spacing w:val="-3"/>
            </w:rPr>
            <w:t> </w:t>
          </w:r>
          <w:r>
            <w:rPr/>
            <w:t>XVI</w:t>
          </w:r>
          <w:r>
            <w:rPr>
              <w:spacing w:val="-3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89</w:t>
          </w:r>
        </w:p>
        <w:p>
          <w:pPr>
            <w:pStyle w:val="TOC2"/>
            <w:tabs>
              <w:tab w:pos="8180" w:val="left" w:leader="dot"/>
            </w:tabs>
            <w:spacing w:line="230" w:lineRule="exact"/>
          </w:pPr>
          <w:hyperlink w:history="true" w:anchor="_TOC_250006">
            <w:r>
              <w:rPr/>
              <w:t>Итоги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главы</w:t>
            </w:r>
            <w:r>
              <w:rPr/>
              <w:tab/>
            </w:r>
            <w:r>
              <w:rPr>
                <w:spacing w:val="-7"/>
              </w:rPr>
              <w:t>97</w:t>
            </w:r>
          </w:hyperlink>
        </w:p>
        <w:p>
          <w:pPr>
            <w:pStyle w:val="TOC1"/>
            <w:tabs>
              <w:tab w:pos="8180" w:val="left" w:leader="dot"/>
            </w:tabs>
            <w:rPr>
              <w:rFonts w:ascii="Century" w:hAnsi="Century"/>
              <w:b w:val="0"/>
            </w:rPr>
          </w:pPr>
          <w:r>
            <w:rPr>
              <w:color w:val="DB413F"/>
              <w:w w:val="115"/>
            </w:rPr>
            <w:t>Глава</w:t>
          </w:r>
          <w:r>
            <w:rPr>
              <w:color w:val="DB413F"/>
              <w:spacing w:val="15"/>
              <w:w w:val="115"/>
            </w:rPr>
            <w:t> </w:t>
          </w:r>
          <w:r>
            <w:rPr>
              <w:color w:val="DB413F"/>
              <w:w w:val="115"/>
            </w:rPr>
            <w:t>II.</w:t>
          </w:r>
          <w:r>
            <w:rPr>
              <w:color w:val="DB413F"/>
              <w:spacing w:val="15"/>
              <w:w w:val="115"/>
            </w:rPr>
            <w:t> </w:t>
          </w:r>
          <w:r>
            <w:rPr>
              <w:color w:val="DB413F"/>
              <w:w w:val="115"/>
            </w:rPr>
            <w:t>Смута</w:t>
          </w:r>
          <w:r>
            <w:rPr>
              <w:color w:val="DB413F"/>
              <w:spacing w:val="16"/>
              <w:w w:val="115"/>
            </w:rPr>
            <w:t> </w:t>
          </w:r>
          <w:r>
            <w:rPr>
              <w:color w:val="DB413F"/>
              <w:w w:val="115"/>
            </w:rPr>
            <w:t>в</w:t>
          </w:r>
          <w:r>
            <w:rPr>
              <w:color w:val="DB413F"/>
              <w:spacing w:val="15"/>
              <w:w w:val="115"/>
            </w:rPr>
            <w:t> </w:t>
          </w:r>
          <w:r>
            <w:rPr>
              <w:color w:val="DB413F"/>
              <w:spacing w:val="-2"/>
              <w:w w:val="115"/>
            </w:rPr>
            <w:t>России</w:t>
          </w:r>
          <w:r>
            <w:rPr>
              <w:color w:val="DB413F"/>
            </w:rPr>
            <w:tab/>
          </w:r>
          <w:r>
            <w:rPr>
              <w:rFonts w:ascii="Century" w:hAnsi="Century"/>
              <w:b w:val="0"/>
              <w:spacing w:val="-5"/>
              <w:w w:val="115"/>
            </w:rPr>
            <w:t>99</w:t>
          </w:r>
        </w:p>
        <w:p>
          <w:pPr>
            <w:pStyle w:val="TOC2"/>
            <w:spacing w:line="215" w:lineRule="exact"/>
          </w:pPr>
          <w:r>
            <w:rPr/>
            <w:t>§</w:t>
          </w:r>
          <w:r>
            <w:rPr>
              <w:spacing w:val="-1"/>
            </w:rPr>
            <w:t> </w:t>
          </w:r>
          <w:r>
            <w:rPr/>
            <w:t>20.</w:t>
          </w:r>
          <w:r>
            <w:rPr>
              <w:spacing w:val="-1"/>
            </w:rPr>
            <w:t> </w:t>
          </w:r>
          <w:r>
            <w:rPr/>
            <w:t>В</w:t>
          </w:r>
          <w:r>
            <w:rPr>
              <w:spacing w:val="-1"/>
            </w:rPr>
            <w:t> </w:t>
          </w:r>
          <w:r>
            <w:rPr/>
            <w:t>преддверии</w:t>
          </w:r>
          <w:r>
            <w:rPr>
              <w:spacing w:val="-1"/>
            </w:rPr>
            <w:t> </w:t>
          </w:r>
          <w:r>
            <w:rPr/>
            <w:t>грозных</w:t>
          </w:r>
          <w:r>
            <w:rPr>
              <w:spacing w:val="-1"/>
            </w:rPr>
            <w:t> </w:t>
          </w:r>
          <w:r>
            <w:rPr/>
            <w:t>испытаний: кризис</w:t>
          </w:r>
          <w:r>
            <w:rPr>
              <w:spacing w:val="-1"/>
            </w:rPr>
            <w:t> </w:t>
          </w:r>
          <w:r>
            <w:rPr/>
            <w:t>власти</w:t>
          </w:r>
          <w:r>
            <w:rPr>
              <w:spacing w:val="-1"/>
            </w:rPr>
            <w:t> </w:t>
          </w:r>
          <w:r>
            <w:rPr/>
            <w:t>и</w:t>
          </w:r>
          <w:r>
            <w:rPr>
              <w:spacing w:val="-1"/>
            </w:rPr>
            <w:t> </w:t>
          </w:r>
          <w:r>
            <w:rPr>
              <w:spacing w:val="-2"/>
            </w:rPr>
            <w:t>общества</w:t>
          </w:r>
        </w:p>
        <w:p>
          <w:pPr>
            <w:pStyle w:val="TOC3"/>
            <w:tabs>
              <w:tab w:pos="8084" w:val="left" w:leader="dot"/>
            </w:tabs>
            <w:ind w:left="1134"/>
          </w:pPr>
          <w:r>
            <w:rPr/>
            <w:t>на</w:t>
          </w:r>
          <w:r>
            <w:rPr>
              <w:spacing w:val="1"/>
            </w:rPr>
            <w:t> </w:t>
          </w:r>
          <w:r>
            <w:rPr/>
            <w:t>рубеже</w:t>
          </w:r>
          <w:r>
            <w:rPr>
              <w:spacing w:val="1"/>
            </w:rPr>
            <w:t> </w:t>
          </w:r>
          <w:r>
            <w:rPr/>
            <w:t>XVI–XVII</w:t>
          </w:r>
          <w:r>
            <w:rPr>
              <w:spacing w:val="2"/>
            </w:rPr>
            <w:t> </w:t>
          </w:r>
          <w:r>
            <w:rPr>
              <w:spacing w:val="-5"/>
            </w:rPr>
            <w:t>вв.</w:t>
          </w:r>
          <w:r>
            <w:rPr/>
            <w:tab/>
          </w:r>
          <w:r>
            <w:rPr>
              <w:spacing w:val="-5"/>
            </w:rPr>
            <w:t>100</w:t>
          </w:r>
        </w:p>
        <w:p>
          <w:pPr>
            <w:pStyle w:val="TOC2"/>
            <w:tabs>
              <w:tab w:pos="8084" w:val="left" w:leader="dot"/>
            </w:tabs>
          </w:pPr>
          <w:r>
            <w:rPr/>
            <w:t>§</w:t>
          </w:r>
          <w:r>
            <w:rPr>
              <w:spacing w:val="1"/>
            </w:rPr>
            <w:t> </w:t>
          </w:r>
          <w:r>
            <w:rPr/>
            <w:t>21–22.</w:t>
          </w:r>
          <w:r>
            <w:rPr>
              <w:spacing w:val="1"/>
            </w:rPr>
            <w:t> </w:t>
          </w:r>
          <w:r>
            <w:rPr/>
            <w:t>Начало</w:t>
          </w:r>
          <w:r>
            <w:rPr>
              <w:spacing w:val="1"/>
            </w:rPr>
            <w:t> </w:t>
          </w:r>
          <w:r>
            <w:rPr/>
            <w:t>Смуты.</w:t>
          </w:r>
          <w:r>
            <w:rPr>
              <w:spacing w:val="1"/>
            </w:rPr>
            <w:t> </w:t>
          </w:r>
          <w:r>
            <w:rPr/>
            <w:t>Самозванец</w:t>
          </w:r>
          <w:r>
            <w:rPr>
              <w:spacing w:val="1"/>
            </w:rPr>
            <w:t> </w:t>
          </w:r>
          <w:r>
            <w:rPr/>
            <w:t>на</w:t>
          </w:r>
          <w:r>
            <w:rPr>
              <w:spacing w:val="1"/>
            </w:rPr>
            <w:t> </w:t>
          </w:r>
          <w:r>
            <w:rPr>
              <w:spacing w:val="-2"/>
            </w:rPr>
            <w:t>троне</w:t>
          </w:r>
          <w:r>
            <w:rPr/>
            <w:tab/>
          </w:r>
          <w:r>
            <w:rPr>
              <w:spacing w:val="-5"/>
            </w:rPr>
            <w:t>107</w:t>
          </w:r>
        </w:p>
        <w:p>
          <w:pPr>
            <w:pStyle w:val="TOC2"/>
            <w:tabs>
              <w:tab w:pos="8105" w:val="left" w:leader="dot"/>
            </w:tabs>
          </w:pPr>
          <w:r>
            <w:rPr/>
            <w:t>§</w:t>
          </w:r>
          <w:r>
            <w:rPr>
              <w:spacing w:val="16"/>
            </w:rPr>
            <w:t> </w:t>
          </w:r>
          <w:r>
            <w:rPr/>
            <w:t>23–24.</w:t>
          </w:r>
          <w:r>
            <w:rPr>
              <w:spacing w:val="17"/>
            </w:rPr>
            <w:t> </w:t>
          </w:r>
          <w:r>
            <w:rPr/>
            <w:t>Апогей</w:t>
          </w:r>
          <w:r>
            <w:rPr>
              <w:spacing w:val="17"/>
            </w:rPr>
            <w:t> </w:t>
          </w:r>
          <w:r>
            <w:rPr/>
            <w:t>Смуты.</w:t>
          </w:r>
          <w:r>
            <w:rPr>
              <w:spacing w:val="17"/>
            </w:rPr>
            <w:t> </w:t>
          </w:r>
          <w:r>
            <w:rPr/>
            <w:t>«Всеконечное</w:t>
          </w:r>
          <w:r>
            <w:rPr>
              <w:spacing w:val="17"/>
            </w:rPr>
            <w:t> </w:t>
          </w:r>
          <w:r>
            <w:rPr>
              <w:spacing w:val="-2"/>
            </w:rPr>
            <w:t>разорение»</w:t>
          </w:r>
          <w:r>
            <w:rPr/>
            <w:tab/>
          </w:r>
          <w:r>
            <w:rPr>
              <w:spacing w:val="-5"/>
            </w:rPr>
            <w:t>116</w:t>
          </w:r>
        </w:p>
        <w:p>
          <w:pPr>
            <w:pStyle w:val="TOC2"/>
            <w:tabs>
              <w:tab w:pos="8088" w:val="left" w:leader="dot"/>
            </w:tabs>
          </w:pPr>
          <w:r>
            <w:rPr/>
            <w:t>§</w:t>
          </w:r>
          <w:r>
            <w:rPr>
              <w:spacing w:val="9"/>
            </w:rPr>
            <w:t> </w:t>
          </w:r>
          <w:r>
            <w:rPr/>
            <w:t>25–26.</w:t>
          </w:r>
          <w:r>
            <w:rPr>
              <w:spacing w:val="10"/>
            </w:rPr>
            <w:t> </w:t>
          </w:r>
          <w:r>
            <w:rPr/>
            <w:t>Спасители</w:t>
          </w:r>
          <w:r>
            <w:rPr>
              <w:spacing w:val="9"/>
            </w:rPr>
            <w:t> </w:t>
          </w:r>
          <w:r>
            <w:rPr>
              <w:spacing w:val="-2"/>
            </w:rPr>
            <w:t>Отечества</w:t>
          </w:r>
          <w:r>
            <w:rPr/>
            <w:tab/>
          </w:r>
          <w:r>
            <w:rPr>
              <w:spacing w:val="-5"/>
            </w:rPr>
            <w:t>125</w:t>
          </w:r>
        </w:p>
        <w:p>
          <w:pPr>
            <w:pStyle w:val="TOC2"/>
            <w:tabs>
              <w:tab w:pos="8088" w:val="left" w:leader="dot"/>
            </w:tabs>
          </w:pPr>
          <w:r>
            <w:rPr/>
            <w:t>§</w:t>
          </w:r>
          <w:r>
            <w:rPr>
              <w:spacing w:val="7"/>
            </w:rPr>
            <w:t> </w:t>
          </w:r>
          <w:r>
            <w:rPr/>
            <w:t>27–28.</w:t>
          </w:r>
          <w:r>
            <w:rPr>
              <w:spacing w:val="8"/>
            </w:rPr>
            <w:t> </w:t>
          </w:r>
          <w:r>
            <w:rPr/>
            <w:t>Завершение</w:t>
          </w:r>
          <w:r>
            <w:rPr>
              <w:spacing w:val="7"/>
            </w:rPr>
            <w:t> </w:t>
          </w:r>
          <w:r>
            <w:rPr/>
            <w:t>Смуты</w:t>
          </w:r>
          <w:r>
            <w:rPr>
              <w:spacing w:val="8"/>
            </w:rPr>
            <w:t> </w:t>
          </w:r>
          <w:r>
            <w:rPr/>
            <w:t>и</w:t>
          </w:r>
          <w:r>
            <w:rPr>
              <w:spacing w:val="7"/>
            </w:rPr>
            <w:t> </w:t>
          </w:r>
          <w:r>
            <w:rPr/>
            <w:t>иностранной</w:t>
          </w:r>
          <w:r>
            <w:rPr>
              <w:spacing w:val="8"/>
            </w:rPr>
            <w:t> </w:t>
          </w:r>
          <w:r>
            <w:rPr>
              <w:spacing w:val="-2"/>
            </w:rPr>
            <w:t>интервенции</w:t>
          </w:r>
          <w:r>
            <w:rPr/>
            <w:tab/>
          </w:r>
          <w:r>
            <w:rPr>
              <w:spacing w:val="-5"/>
            </w:rPr>
            <w:t>134</w:t>
          </w:r>
        </w:p>
        <w:p>
          <w:pPr>
            <w:pStyle w:val="TOC2"/>
            <w:tabs>
              <w:tab w:pos="8084" w:val="left" w:leader="dot"/>
            </w:tabs>
            <w:spacing w:line="230" w:lineRule="exact"/>
          </w:pPr>
          <w:hyperlink w:history="true" w:anchor="_TOC_250005">
            <w:r>
              <w:rPr/>
              <w:t>Итоги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главы</w:t>
            </w:r>
            <w:r>
              <w:rPr/>
              <w:tab/>
            </w:r>
            <w:r>
              <w:rPr>
                <w:spacing w:val="-5"/>
              </w:rPr>
              <w:t>142</w:t>
            </w:r>
          </w:hyperlink>
        </w:p>
        <w:p>
          <w:pPr>
            <w:pStyle w:val="TOC1"/>
            <w:tabs>
              <w:tab w:pos="8084" w:val="left" w:leader="dot"/>
            </w:tabs>
            <w:spacing w:before="20"/>
            <w:rPr>
              <w:rFonts w:ascii="Century" w:hAnsi="Century"/>
              <w:b w:val="0"/>
            </w:rPr>
          </w:pPr>
          <w:r>
            <w:rPr>
              <w:color w:val="DB413F"/>
              <w:w w:val="115"/>
            </w:rPr>
            <w:t>Глава</w:t>
          </w:r>
          <w:r>
            <w:rPr>
              <w:color w:val="DB413F"/>
              <w:spacing w:val="22"/>
              <w:w w:val="115"/>
            </w:rPr>
            <w:t> </w:t>
          </w:r>
          <w:r>
            <w:rPr>
              <w:color w:val="DB413F"/>
              <w:w w:val="115"/>
            </w:rPr>
            <w:t>III.</w:t>
          </w:r>
          <w:r>
            <w:rPr>
              <w:color w:val="DB413F"/>
              <w:spacing w:val="23"/>
              <w:w w:val="115"/>
            </w:rPr>
            <w:t> </w:t>
          </w:r>
          <w:r>
            <w:rPr>
              <w:color w:val="DB413F"/>
              <w:w w:val="115"/>
            </w:rPr>
            <w:t>Россия</w:t>
          </w:r>
          <w:r>
            <w:rPr>
              <w:color w:val="DB413F"/>
              <w:spacing w:val="23"/>
              <w:w w:val="115"/>
            </w:rPr>
            <w:t> </w:t>
          </w:r>
          <w:r>
            <w:rPr>
              <w:color w:val="DB413F"/>
              <w:w w:val="115"/>
            </w:rPr>
            <w:t>при</w:t>
          </w:r>
          <w:r>
            <w:rPr>
              <w:color w:val="DB413F"/>
              <w:spacing w:val="23"/>
              <w:w w:val="115"/>
            </w:rPr>
            <w:t> </w:t>
          </w:r>
          <w:r>
            <w:rPr>
              <w:color w:val="DB413F"/>
              <w:w w:val="115"/>
            </w:rPr>
            <w:t>первых</w:t>
          </w:r>
          <w:r>
            <w:rPr>
              <w:color w:val="DB413F"/>
              <w:spacing w:val="23"/>
              <w:w w:val="115"/>
            </w:rPr>
            <w:t> </w:t>
          </w:r>
          <w:r>
            <w:rPr>
              <w:color w:val="DB413F"/>
              <w:spacing w:val="-2"/>
              <w:w w:val="115"/>
            </w:rPr>
            <w:t>Романовых</w:t>
          </w:r>
          <w:r>
            <w:rPr>
              <w:color w:val="DB413F"/>
            </w:rPr>
            <w:tab/>
          </w:r>
          <w:r>
            <w:rPr>
              <w:rFonts w:ascii="Century" w:hAnsi="Century"/>
              <w:b w:val="0"/>
              <w:spacing w:val="-5"/>
              <w:w w:val="115"/>
            </w:rPr>
            <w:t>145</w:t>
          </w:r>
        </w:p>
        <w:p>
          <w:pPr>
            <w:pStyle w:val="TOC2"/>
            <w:spacing w:line="216" w:lineRule="exact"/>
          </w:pPr>
          <w:r>
            <w:rPr/>
            <w:t>§</w:t>
          </w:r>
          <w:r>
            <w:rPr>
              <w:spacing w:val="-1"/>
            </w:rPr>
            <w:t> </w:t>
          </w:r>
          <w:r>
            <w:rPr/>
            <w:t>29–30.</w:t>
          </w:r>
          <w:r>
            <w:rPr>
              <w:spacing w:val="-1"/>
            </w:rPr>
            <w:t> </w:t>
          </w:r>
          <w:r>
            <w:rPr/>
            <w:t>«Куда соха</w:t>
          </w:r>
          <w:r>
            <w:rPr>
              <w:spacing w:val="-1"/>
            </w:rPr>
            <w:t> </w:t>
          </w:r>
          <w:r>
            <w:rPr/>
            <w:t>ходила…»</w:t>
          </w:r>
          <w:r>
            <w:rPr>
              <w:spacing w:val="-1"/>
            </w:rPr>
            <w:t> </w:t>
          </w:r>
          <w:r>
            <w:rPr/>
            <w:t>Социально-</w:t>
          </w:r>
          <w:r>
            <w:rPr>
              <w:spacing w:val="-2"/>
            </w:rPr>
            <w:t>экономическое</w:t>
          </w:r>
        </w:p>
        <w:p>
          <w:pPr>
            <w:pStyle w:val="TOC3"/>
            <w:tabs>
              <w:tab w:pos="8083" w:val="left" w:leader="dot"/>
            </w:tabs>
            <w:spacing w:line="221" w:lineRule="exact"/>
          </w:pPr>
          <w:r>
            <w:rPr/>
            <w:t>развитие</w:t>
          </w:r>
          <w:r>
            <w:rPr>
              <w:spacing w:val="5"/>
            </w:rPr>
            <w:t> </w:t>
          </w:r>
          <w:r>
            <w:rPr/>
            <w:t>России</w:t>
          </w:r>
          <w:r>
            <w:rPr>
              <w:spacing w:val="5"/>
            </w:rPr>
            <w:t> </w:t>
          </w:r>
          <w:r>
            <w:rPr/>
            <w:t>в</w:t>
          </w:r>
          <w:r>
            <w:rPr>
              <w:spacing w:val="6"/>
            </w:rPr>
            <w:t> </w:t>
          </w:r>
          <w:r>
            <w:rPr/>
            <w:t>XVII</w:t>
          </w:r>
          <w:r>
            <w:rPr>
              <w:spacing w:val="5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146</w:t>
          </w:r>
        </w:p>
        <w:p>
          <w:pPr>
            <w:pStyle w:val="TOC2"/>
            <w:tabs>
              <w:tab w:pos="8083" w:val="left" w:leader="dot"/>
            </w:tabs>
            <w:ind w:left="793"/>
          </w:pPr>
          <w:r>
            <w:rPr/>
            <w:t>§</w:t>
          </w:r>
          <w:r>
            <w:rPr>
              <w:spacing w:val="2"/>
            </w:rPr>
            <w:t> </w:t>
          </w:r>
          <w:r>
            <w:rPr/>
            <w:t>31.</w:t>
          </w:r>
          <w:r>
            <w:rPr>
              <w:spacing w:val="3"/>
            </w:rPr>
            <w:t> </w:t>
          </w:r>
          <w:r>
            <w:rPr/>
            <w:t>Сословия</w:t>
          </w:r>
          <w:r>
            <w:rPr>
              <w:spacing w:val="3"/>
            </w:rPr>
            <w:t> </w:t>
          </w:r>
          <w:r>
            <w:rPr/>
            <w:t>в</w:t>
          </w:r>
          <w:r>
            <w:rPr>
              <w:spacing w:val="3"/>
            </w:rPr>
            <w:t> </w:t>
          </w:r>
          <w:r>
            <w:rPr/>
            <w:t>XVII</w:t>
          </w:r>
          <w:r>
            <w:rPr>
              <w:spacing w:val="2"/>
            </w:rPr>
            <w:t> </w:t>
          </w:r>
          <w:r>
            <w:rPr/>
            <w:t>в.:</w:t>
          </w:r>
          <w:r>
            <w:rPr>
              <w:spacing w:val="3"/>
            </w:rPr>
            <w:t> </w:t>
          </w:r>
          <w:r>
            <w:rPr/>
            <w:t>верхи</w:t>
          </w:r>
          <w:r>
            <w:rPr>
              <w:spacing w:val="3"/>
            </w:rPr>
            <w:t> </w:t>
          </w:r>
          <w:r>
            <w:rPr>
              <w:spacing w:val="-2"/>
            </w:rPr>
            <w:t>общества</w:t>
          </w:r>
          <w:r>
            <w:rPr/>
            <w:tab/>
          </w:r>
          <w:r>
            <w:rPr>
              <w:spacing w:val="-5"/>
            </w:rPr>
            <w:t>156</w:t>
          </w:r>
        </w:p>
        <w:p>
          <w:pPr>
            <w:pStyle w:val="TOC2"/>
            <w:tabs>
              <w:tab w:pos="8083" w:val="left" w:leader="dot"/>
            </w:tabs>
          </w:pPr>
          <w:r>
            <w:rPr/>
            <w:t>§</w:t>
          </w:r>
          <w:r>
            <w:rPr>
              <w:spacing w:val="8"/>
            </w:rPr>
            <w:t> </w:t>
          </w:r>
          <w:r>
            <w:rPr/>
            <w:t>32.</w:t>
          </w:r>
          <w:r>
            <w:rPr>
              <w:spacing w:val="9"/>
            </w:rPr>
            <w:t> </w:t>
          </w:r>
          <w:r>
            <w:rPr/>
            <w:t>Сословия</w:t>
          </w:r>
          <w:r>
            <w:rPr>
              <w:spacing w:val="9"/>
            </w:rPr>
            <w:t> </w:t>
          </w:r>
          <w:r>
            <w:rPr/>
            <w:t>в</w:t>
          </w:r>
          <w:r>
            <w:rPr>
              <w:spacing w:val="8"/>
            </w:rPr>
            <w:t> </w:t>
          </w:r>
          <w:r>
            <w:rPr/>
            <w:t>XVII</w:t>
          </w:r>
          <w:r>
            <w:rPr>
              <w:spacing w:val="9"/>
            </w:rPr>
            <w:t> </w:t>
          </w:r>
          <w:r>
            <w:rPr/>
            <w:t>в.:</w:t>
          </w:r>
          <w:r>
            <w:rPr>
              <w:spacing w:val="9"/>
            </w:rPr>
            <w:t> </w:t>
          </w:r>
          <w:r>
            <w:rPr/>
            <w:t>низы</w:t>
          </w:r>
          <w:r>
            <w:rPr>
              <w:spacing w:val="8"/>
            </w:rPr>
            <w:t> </w:t>
          </w:r>
          <w:r>
            <w:rPr>
              <w:spacing w:val="-2"/>
            </w:rPr>
            <w:t>общества</w:t>
          </w:r>
          <w:r>
            <w:rPr/>
            <w:tab/>
          </w:r>
          <w:r>
            <w:rPr>
              <w:spacing w:val="-5"/>
            </w:rPr>
            <w:t>162</w:t>
          </w:r>
        </w:p>
        <w:p>
          <w:pPr>
            <w:pStyle w:val="TOC2"/>
            <w:tabs>
              <w:tab w:pos="8083" w:val="left" w:leader="dot"/>
            </w:tabs>
          </w:pPr>
          <w:r>
            <w:rPr/>
            <w:t>§</w:t>
          </w:r>
          <w:r>
            <w:rPr>
              <w:spacing w:val="15"/>
            </w:rPr>
            <w:t> </w:t>
          </w:r>
          <w:r>
            <w:rPr/>
            <w:t>33–34.</w:t>
          </w:r>
          <w:r>
            <w:rPr>
              <w:spacing w:val="16"/>
            </w:rPr>
            <w:t> </w:t>
          </w:r>
          <w:r>
            <w:rPr/>
            <w:t>Государственное</w:t>
          </w:r>
          <w:r>
            <w:rPr>
              <w:spacing w:val="15"/>
            </w:rPr>
            <w:t> </w:t>
          </w:r>
          <w:r>
            <w:rPr/>
            <w:t>устройство</w:t>
          </w:r>
          <w:r>
            <w:rPr>
              <w:spacing w:val="16"/>
            </w:rPr>
            <w:t> </w:t>
          </w:r>
          <w:r>
            <w:rPr/>
            <w:t>России</w:t>
          </w:r>
          <w:r>
            <w:rPr>
              <w:spacing w:val="16"/>
            </w:rPr>
            <w:t> </w:t>
          </w:r>
          <w:r>
            <w:rPr/>
            <w:t>в</w:t>
          </w:r>
          <w:r>
            <w:rPr>
              <w:spacing w:val="15"/>
            </w:rPr>
            <w:t> </w:t>
          </w:r>
          <w:r>
            <w:rPr/>
            <w:t>XVII</w:t>
          </w:r>
          <w:r>
            <w:rPr>
              <w:spacing w:val="16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168</w:t>
          </w:r>
        </w:p>
        <w:p>
          <w:pPr>
            <w:pStyle w:val="TOC2"/>
            <w:tabs>
              <w:tab w:pos="8101" w:val="left" w:leader="dot"/>
            </w:tabs>
          </w:pPr>
          <w:r>
            <w:rPr/>
            <w:t>§</w:t>
          </w:r>
          <w:r>
            <w:rPr>
              <w:spacing w:val="-9"/>
            </w:rPr>
            <w:t> </w:t>
          </w:r>
          <w:r>
            <w:rPr/>
            <w:t>35.</w:t>
          </w:r>
          <w:r>
            <w:rPr>
              <w:spacing w:val="-9"/>
            </w:rPr>
            <w:t> </w:t>
          </w:r>
          <w:r>
            <w:rPr/>
            <w:t>Внутренняя</w:t>
          </w:r>
          <w:r>
            <w:rPr>
              <w:spacing w:val="-9"/>
            </w:rPr>
            <w:t> </w:t>
          </w:r>
          <w:r>
            <w:rPr/>
            <w:t>политика</w:t>
          </w:r>
          <w:r>
            <w:rPr>
              <w:spacing w:val="-9"/>
            </w:rPr>
            <w:t> </w:t>
          </w:r>
          <w:r>
            <w:rPr/>
            <w:t>царя</w:t>
          </w:r>
          <w:r>
            <w:rPr>
              <w:spacing w:val="-8"/>
            </w:rPr>
            <w:t> </w:t>
          </w:r>
          <w:r>
            <w:rPr/>
            <w:t>Алексея</w:t>
          </w:r>
          <w:r>
            <w:rPr>
              <w:spacing w:val="-9"/>
            </w:rPr>
            <w:t> </w:t>
          </w:r>
          <w:r>
            <w:rPr>
              <w:spacing w:val="-2"/>
            </w:rPr>
            <w:t>Михайловича</w:t>
          </w:r>
          <w:r>
            <w:rPr/>
            <w:tab/>
          </w:r>
          <w:r>
            <w:rPr>
              <w:spacing w:val="-5"/>
            </w:rPr>
            <w:t>178</w:t>
          </w:r>
        </w:p>
        <w:p>
          <w:pPr>
            <w:pStyle w:val="TOC2"/>
            <w:tabs>
              <w:tab w:pos="8084" w:val="left" w:leader="dot"/>
            </w:tabs>
            <w:spacing w:line="218" w:lineRule="auto" w:before="7"/>
            <w:ind w:left="1134" w:right="791" w:hanging="341"/>
          </w:pPr>
          <w:r>
            <w:rPr/>
            <w:t>§ 36–37. «Государство правит по своей воле…» На путях к абсолютной </w:t>
          </w:r>
          <w:r>
            <w:rPr>
              <w:spacing w:val="-2"/>
            </w:rPr>
            <w:t>монархии</w:t>
          </w:r>
          <w:r>
            <w:rPr/>
            <w:tab/>
          </w:r>
          <w:r>
            <w:rPr>
              <w:spacing w:val="-11"/>
            </w:rPr>
            <w:t>184</w:t>
          </w:r>
        </w:p>
        <w:p>
          <w:pPr>
            <w:pStyle w:val="TOC2"/>
            <w:tabs>
              <w:tab w:pos="8092" w:val="left" w:leader="dot"/>
            </w:tabs>
            <w:spacing w:line="215" w:lineRule="exact"/>
          </w:pPr>
          <w:r>
            <w:rPr/>
            <w:t>§</w:t>
          </w:r>
          <w:r>
            <w:rPr>
              <w:spacing w:val="4"/>
            </w:rPr>
            <w:t> </w:t>
          </w:r>
          <w:r>
            <w:rPr/>
            <w:t>38–39.</w:t>
          </w:r>
          <w:r>
            <w:rPr>
              <w:spacing w:val="6"/>
            </w:rPr>
            <w:t> </w:t>
          </w:r>
          <w:r>
            <w:rPr/>
            <w:t>Русская</w:t>
          </w:r>
          <w:r>
            <w:rPr>
              <w:spacing w:val="7"/>
            </w:rPr>
            <w:t> </w:t>
          </w:r>
          <w:r>
            <w:rPr/>
            <w:t>церковь</w:t>
          </w:r>
          <w:r>
            <w:rPr>
              <w:spacing w:val="6"/>
            </w:rPr>
            <w:t> </w:t>
          </w:r>
          <w:r>
            <w:rPr/>
            <w:t>в</w:t>
          </w:r>
          <w:r>
            <w:rPr>
              <w:spacing w:val="6"/>
            </w:rPr>
            <w:t> </w:t>
          </w:r>
          <w:r>
            <w:rPr/>
            <w:t>XVII</w:t>
          </w:r>
          <w:r>
            <w:rPr>
              <w:spacing w:val="7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191</w:t>
          </w:r>
        </w:p>
        <w:p>
          <w:pPr>
            <w:pStyle w:val="TOC2"/>
            <w:tabs>
              <w:tab w:pos="8076" w:val="left" w:leader="dot"/>
            </w:tabs>
          </w:pPr>
          <w:r>
            <w:rPr/>
            <w:t>§</w:t>
          </w:r>
          <w:r>
            <w:rPr>
              <w:spacing w:val="10"/>
            </w:rPr>
            <w:t> </w:t>
          </w:r>
          <w:r>
            <w:rPr/>
            <w:t>40–41.</w:t>
          </w:r>
          <w:r>
            <w:rPr>
              <w:spacing w:val="10"/>
            </w:rPr>
            <w:t> </w:t>
          </w:r>
          <w:r>
            <w:rPr/>
            <w:t>Социальное</w:t>
          </w:r>
          <w:r>
            <w:rPr>
              <w:spacing w:val="11"/>
            </w:rPr>
            <w:t> </w:t>
          </w:r>
          <w:r>
            <w:rPr/>
            <w:t>противостояние</w:t>
          </w:r>
          <w:r>
            <w:rPr>
              <w:spacing w:val="10"/>
            </w:rPr>
            <w:t> </w:t>
          </w:r>
          <w:r>
            <w:rPr/>
            <w:t>в</w:t>
          </w:r>
          <w:r>
            <w:rPr>
              <w:spacing w:val="10"/>
            </w:rPr>
            <w:t> </w:t>
          </w:r>
          <w:r>
            <w:rPr/>
            <w:t>XVII</w:t>
          </w:r>
          <w:r>
            <w:rPr>
              <w:spacing w:val="11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200</w:t>
          </w:r>
        </w:p>
        <w:p>
          <w:pPr>
            <w:pStyle w:val="TOC2"/>
            <w:tabs>
              <w:tab w:pos="8076" w:val="left" w:leader="dot"/>
            </w:tabs>
          </w:pPr>
          <w:r>
            <w:rPr/>
            <w:t>§</w:t>
          </w:r>
          <w:r>
            <w:rPr>
              <w:spacing w:val="7"/>
            </w:rPr>
            <w:t> </w:t>
          </w:r>
          <w:r>
            <w:rPr/>
            <w:t>42–43.</w:t>
          </w:r>
          <w:r>
            <w:rPr>
              <w:spacing w:val="7"/>
            </w:rPr>
            <w:t> </w:t>
          </w:r>
          <w:r>
            <w:rPr/>
            <w:t>Внешняя</w:t>
          </w:r>
          <w:r>
            <w:rPr>
              <w:spacing w:val="7"/>
            </w:rPr>
            <w:t> </w:t>
          </w:r>
          <w:r>
            <w:rPr/>
            <w:t>политика</w:t>
          </w:r>
          <w:r>
            <w:rPr>
              <w:spacing w:val="7"/>
            </w:rPr>
            <w:t> </w:t>
          </w:r>
          <w:r>
            <w:rPr/>
            <w:t>России</w:t>
          </w:r>
          <w:r>
            <w:rPr>
              <w:spacing w:val="7"/>
            </w:rPr>
            <w:t> </w:t>
          </w:r>
          <w:r>
            <w:rPr/>
            <w:t>в</w:t>
          </w:r>
          <w:r>
            <w:rPr>
              <w:spacing w:val="7"/>
            </w:rPr>
            <w:t> </w:t>
          </w:r>
          <w:r>
            <w:rPr/>
            <w:t>XVII</w:t>
          </w:r>
          <w:r>
            <w:rPr>
              <w:spacing w:val="7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208</w:t>
          </w:r>
        </w:p>
        <w:p>
          <w:pPr>
            <w:pStyle w:val="TOC2"/>
            <w:tabs>
              <w:tab w:pos="8092" w:val="left" w:leader="dot"/>
            </w:tabs>
          </w:pPr>
          <w:r>
            <w:rPr/>
            <w:t>§</w:t>
          </w:r>
          <w:r>
            <w:rPr>
              <w:spacing w:val="7"/>
            </w:rPr>
            <w:t> </w:t>
          </w:r>
          <w:r>
            <w:rPr/>
            <w:t>44.</w:t>
          </w:r>
          <w:r>
            <w:rPr>
              <w:spacing w:val="8"/>
            </w:rPr>
            <w:t> </w:t>
          </w:r>
          <w:r>
            <w:rPr/>
            <w:t>«Встречь</w:t>
          </w:r>
          <w:r>
            <w:rPr>
              <w:spacing w:val="8"/>
            </w:rPr>
            <w:t> </w:t>
          </w:r>
          <w:r>
            <w:rPr/>
            <w:t>солнцу».</w:t>
          </w:r>
          <w:r>
            <w:rPr>
              <w:spacing w:val="8"/>
            </w:rPr>
            <w:t> </w:t>
          </w:r>
          <w:r>
            <w:rPr/>
            <w:t>Освоение</w:t>
          </w:r>
          <w:r>
            <w:rPr>
              <w:spacing w:val="8"/>
            </w:rPr>
            <w:t> </w:t>
          </w:r>
          <w:r>
            <w:rPr/>
            <w:t>Сибири</w:t>
          </w:r>
          <w:r>
            <w:rPr>
              <w:spacing w:val="8"/>
            </w:rPr>
            <w:t> </w:t>
          </w:r>
          <w:r>
            <w:rPr/>
            <w:t>и</w:t>
          </w:r>
          <w:r>
            <w:rPr>
              <w:spacing w:val="8"/>
            </w:rPr>
            <w:t> </w:t>
          </w:r>
          <w:r>
            <w:rPr/>
            <w:t>Дальнего</w:t>
          </w:r>
          <w:r>
            <w:rPr>
              <w:spacing w:val="8"/>
            </w:rPr>
            <w:t> </w:t>
          </w:r>
          <w:r>
            <w:rPr>
              <w:spacing w:val="-2"/>
            </w:rPr>
            <w:t>Востока</w:t>
          </w:r>
          <w:r>
            <w:rPr/>
            <w:tab/>
          </w:r>
          <w:r>
            <w:rPr>
              <w:spacing w:val="-5"/>
            </w:rPr>
            <w:t>219</w:t>
          </w:r>
        </w:p>
        <w:p>
          <w:pPr>
            <w:pStyle w:val="TOC2"/>
            <w:tabs>
              <w:tab w:pos="8076" w:val="left" w:leader="dot"/>
            </w:tabs>
          </w:pPr>
          <w:r>
            <w:rPr/>
            <w:t>§</w:t>
          </w:r>
          <w:r>
            <w:rPr>
              <w:spacing w:val="-4"/>
            </w:rPr>
            <w:t> </w:t>
          </w:r>
          <w:r>
            <w:rPr/>
            <w:t>45.</w:t>
          </w:r>
          <w:r>
            <w:rPr>
              <w:spacing w:val="49"/>
            </w:rPr>
            <w:t> </w:t>
          </w:r>
          <w:r>
            <w:rPr/>
            <w:t>Внутренняя</w:t>
          </w:r>
          <w:r>
            <w:rPr>
              <w:spacing w:val="-4"/>
            </w:rPr>
            <w:t> </w:t>
          </w:r>
          <w:r>
            <w:rPr/>
            <w:t>политика</w:t>
          </w:r>
          <w:r>
            <w:rPr>
              <w:spacing w:val="-4"/>
            </w:rPr>
            <w:t> </w:t>
          </w:r>
          <w:r>
            <w:rPr/>
            <w:t>царя</w:t>
          </w:r>
          <w:r>
            <w:rPr>
              <w:spacing w:val="-3"/>
            </w:rPr>
            <w:t> </w:t>
          </w:r>
          <w:r>
            <w:rPr/>
            <w:t>Фёдора</w:t>
          </w:r>
          <w:r>
            <w:rPr>
              <w:spacing w:val="-4"/>
            </w:rPr>
            <w:t> </w:t>
          </w:r>
          <w:r>
            <w:rPr>
              <w:spacing w:val="-2"/>
            </w:rPr>
            <w:t>Алексеевича</w:t>
          </w:r>
          <w:r>
            <w:rPr/>
            <w:tab/>
          </w:r>
          <w:r>
            <w:rPr>
              <w:spacing w:val="-5"/>
            </w:rPr>
            <w:t>226</w:t>
          </w:r>
        </w:p>
        <w:p>
          <w:pPr>
            <w:pStyle w:val="TOC2"/>
            <w:tabs>
              <w:tab w:pos="8080" w:val="left" w:leader="dot"/>
            </w:tabs>
          </w:pPr>
          <w:r>
            <w:rPr/>
            <w:t>§ 46–47. Культура России в XVII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232</w:t>
          </w:r>
        </w:p>
        <w:p>
          <w:pPr>
            <w:pStyle w:val="TOC2"/>
            <w:tabs>
              <w:tab w:pos="8076" w:val="left" w:leader="dot"/>
            </w:tabs>
            <w:ind w:left="795"/>
          </w:pPr>
          <w:r>
            <w:rPr/>
            <w:t>§</w:t>
          </w:r>
          <w:r>
            <w:rPr>
              <w:spacing w:val="2"/>
            </w:rPr>
            <w:t> </w:t>
          </w:r>
          <w:r>
            <w:rPr/>
            <w:t>48.</w:t>
          </w:r>
          <w:r>
            <w:rPr>
              <w:spacing w:val="3"/>
            </w:rPr>
            <w:t> </w:t>
          </w:r>
          <w:r>
            <w:rPr/>
            <w:t>Мир</w:t>
          </w:r>
          <w:r>
            <w:rPr>
              <w:spacing w:val="3"/>
            </w:rPr>
            <w:t> </w:t>
          </w:r>
          <w:r>
            <w:rPr/>
            <w:t>человека</w:t>
          </w:r>
          <w:r>
            <w:rPr>
              <w:spacing w:val="3"/>
            </w:rPr>
            <w:t> </w:t>
          </w:r>
          <w:r>
            <w:rPr/>
            <w:t>в</w:t>
          </w:r>
          <w:r>
            <w:rPr>
              <w:spacing w:val="3"/>
            </w:rPr>
            <w:t> </w:t>
          </w:r>
          <w:r>
            <w:rPr/>
            <w:t>XVII</w:t>
          </w:r>
          <w:r>
            <w:rPr>
              <w:spacing w:val="3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240</w:t>
          </w:r>
        </w:p>
        <w:p>
          <w:pPr>
            <w:pStyle w:val="TOC2"/>
            <w:tabs>
              <w:tab w:pos="8076" w:val="left" w:leader="dot"/>
            </w:tabs>
            <w:spacing w:line="230" w:lineRule="exact"/>
            <w:ind w:left="795"/>
          </w:pPr>
          <w:hyperlink w:history="true" w:anchor="_TOC_250004">
            <w:r>
              <w:rPr/>
              <w:t>Итоги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главы</w:t>
            </w:r>
            <w:r>
              <w:rPr/>
              <w:tab/>
            </w:r>
            <w:r>
              <w:rPr>
                <w:spacing w:val="-5"/>
              </w:rPr>
              <w:t>245</w:t>
            </w:r>
          </w:hyperlink>
        </w:p>
        <w:p>
          <w:pPr>
            <w:pStyle w:val="TOC2"/>
            <w:tabs>
              <w:tab w:pos="8076" w:val="left" w:leader="dot"/>
            </w:tabs>
            <w:spacing w:line="230" w:lineRule="exact" w:before="19"/>
            <w:ind w:left="795"/>
          </w:pPr>
          <w:r>
            <w:rPr/>
            <w:t>Готовимся</w:t>
          </w:r>
          <w:r>
            <w:rPr>
              <w:spacing w:val="7"/>
            </w:rPr>
            <w:t> </w:t>
          </w:r>
          <w:r>
            <w:rPr/>
            <w:t>к</w:t>
          </w:r>
          <w:r>
            <w:rPr>
              <w:spacing w:val="7"/>
            </w:rPr>
            <w:t> </w:t>
          </w:r>
          <w:r>
            <w:rPr>
              <w:spacing w:val="-2"/>
            </w:rPr>
            <w:t>аттестации</w:t>
          </w:r>
          <w:r>
            <w:rPr/>
            <w:tab/>
          </w:r>
          <w:r>
            <w:rPr>
              <w:spacing w:val="-5"/>
            </w:rPr>
            <w:t>248</w:t>
          </w:r>
        </w:p>
        <w:p>
          <w:pPr>
            <w:pStyle w:val="TOC2"/>
            <w:tabs>
              <w:tab w:pos="8076" w:val="left" w:leader="dot"/>
            </w:tabs>
            <w:ind w:left="795"/>
          </w:pPr>
          <w:hyperlink w:history="true" w:anchor="_TOC_250003">
            <w:r>
              <w:rPr>
                <w:spacing w:val="-2"/>
              </w:rPr>
              <w:t>Заключение</w:t>
            </w:r>
            <w:r>
              <w:rPr/>
              <w:tab/>
            </w:r>
            <w:r>
              <w:rPr>
                <w:spacing w:val="-5"/>
              </w:rPr>
              <w:t>258</w:t>
            </w:r>
          </w:hyperlink>
        </w:p>
        <w:p>
          <w:pPr>
            <w:pStyle w:val="TOC2"/>
            <w:tabs>
              <w:tab w:pos="8076" w:val="left" w:leader="dot"/>
            </w:tabs>
            <w:ind w:left="795"/>
          </w:pPr>
          <w:hyperlink w:history="true" w:anchor="_TOC_250002">
            <w:r>
              <w:rPr/>
              <w:t>Словарь</w:t>
            </w:r>
            <w:r>
              <w:rPr>
                <w:spacing w:val="3"/>
              </w:rPr>
              <w:t> </w:t>
            </w:r>
            <w:r>
              <w:rPr/>
              <w:t>понятий</w:t>
            </w:r>
            <w:r>
              <w:rPr>
                <w:spacing w:val="3"/>
              </w:rPr>
              <w:t> </w:t>
            </w:r>
            <w:r>
              <w:rPr/>
              <w:t>и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терминов</w:t>
            </w:r>
            <w:r>
              <w:rPr/>
              <w:tab/>
            </w:r>
            <w:r>
              <w:rPr>
                <w:spacing w:val="-5"/>
              </w:rPr>
              <w:t>260</w:t>
            </w:r>
          </w:hyperlink>
        </w:p>
        <w:p>
          <w:pPr>
            <w:pStyle w:val="TOC2"/>
            <w:tabs>
              <w:tab w:pos="8076" w:val="left" w:leader="dot"/>
            </w:tabs>
            <w:ind w:left="795"/>
          </w:pPr>
          <w:r>
            <w:rPr/>
            <w:t>Основные</w:t>
          </w:r>
          <w:r>
            <w:rPr>
              <w:spacing w:val="10"/>
            </w:rPr>
            <w:t> </w:t>
          </w:r>
          <w:r>
            <w:rPr/>
            <w:t>события</w:t>
          </w:r>
          <w:r>
            <w:rPr>
              <w:spacing w:val="11"/>
            </w:rPr>
            <w:t> </w:t>
          </w:r>
          <w:r>
            <w:rPr/>
            <w:t>истории</w:t>
          </w:r>
          <w:r>
            <w:rPr>
              <w:spacing w:val="11"/>
            </w:rPr>
            <w:t> </w:t>
          </w:r>
          <w:r>
            <w:rPr/>
            <w:t>России</w:t>
          </w:r>
          <w:r>
            <w:rPr>
              <w:spacing w:val="11"/>
            </w:rPr>
            <w:t> </w:t>
          </w:r>
          <w:r>
            <w:rPr/>
            <w:t>в</w:t>
          </w:r>
          <w:r>
            <w:rPr>
              <w:spacing w:val="11"/>
            </w:rPr>
            <w:t> </w:t>
          </w:r>
          <w:r>
            <w:rPr/>
            <w:t>1533</w:t>
          </w:r>
          <w:r>
            <w:rPr>
              <w:spacing w:val="10"/>
            </w:rPr>
            <w:t> </w:t>
          </w:r>
          <w:r>
            <w:rPr/>
            <w:t>—</w:t>
          </w:r>
          <w:r>
            <w:rPr>
              <w:spacing w:val="11"/>
            </w:rPr>
            <w:t> </w:t>
          </w:r>
          <w:r>
            <w:rPr/>
            <w:t>конце</w:t>
          </w:r>
          <w:r>
            <w:rPr>
              <w:spacing w:val="11"/>
            </w:rPr>
            <w:t> </w:t>
          </w:r>
          <w:r>
            <w:rPr/>
            <w:t>XVII</w:t>
          </w:r>
          <w:r>
            <w:rPr>
              <w:spacing w:val="11"/>
            </w:rPr>
            <w:t> </w:t>
          </w:r>
          <w:r>
            <w:rPr>
              <w:spacing w:val="-5"/>
            </w:rPr>
            <w:t>в.</w:t>
          </w:r>
          <w:r>
            <w:rPr/>
            <w:tab/>
          </w:r>
          <w:r>
            <w:rPr>
              <w:spacing w:val="-5"/>
            </w:rPr>
            <w:t>265</w:t>
          </w:r>
        </w:p>
        <w:p>
          <w:pPr>
            <w:pStyle w:val="TOC2"/>
            <w:tabs>
              <w:tab w:pos="8076" w:val="left" w:leader="dot"/>
            </w:tabs>
            <w:ind w:left="795"/>
          </w:pPr>
          <w:hyperlink w:history="true" w:anchor="_TOC_250001">
            <w:r>
              <w:rPr/>
              <w:t>Интернет-</w:t>
            </w:r>
            <w:r>
              <w:rPr>
                <w:spacing w:val="-2"/>
              </w:rPr>
              <w:t>ресурсы</w:t>
            </w:r>
            <w:r>
              <w:rPr/>
              <w:tab/>
            </w:r>
            <w:r>
              <w:rPr>
                <w:spacing w:val="-5"/>
              </w:rPr>
              <w:t>266</w:t>
            </w:r>
          </w:hyperlink>
        </w:p>
        <w:p>
          <w:pPr>
            <w:pStyle w:val="TOC2"/>
            <w:tabs>
              <w:tab w:pos="8081" w:val="left" w:leader="dot"/>
            </w:tabs>
            <w:spacing w:line="230" w:lineRule="exact"/>
            <w:ind w:left="795"/>
          </w:pPr>
          <w:hyperlink w:history="true" w:anchor="_TOC_250000">
            <w:r>
              <w:rPr/>
              <w:t>Приложение.</w:t>
            </w:r>
            <w:r>
              <w:rPr>
                <w:spacing w:val="4"/>
              </w:rPr>
              <w:t> </w:t>
            </w:r>
            <w:r>
              <w:rPr/>
              <w:t>Исторические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карты</w:t>
            </w:r>
            <w:r>
              <w:rPr/>
              <w:tab/>
            </w:r>
            <w:r>
              <w:rPr>
                <w:spacing w:val="-5"/>
              </w:rPr>
              <w:t>267</w:t>
            </w:r>
          </w:hyperlink>
        </w:p>
      </w:sdtContent>
    </w:sdt>
    <w:sectPr>
      <w:headerReference w:type="default" r:id="rId771"/>
      <w:pgSz w:w="9190" w:h="12020"/>
      <w:pgMar w:header="0" w:footer="0"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Tahoma">
    <w:altName w:val="Tahoma"/>
    <w:charset w:val="CC"/>
    <w:family w:val="swiss"/>
    <w:pitch w:val="variable"/>
  </w:font>
  <w:font w:name="Book Antiqua">
    <w:altName w:val="Book Antiqua"/>
    <w:charset w:val="CC"/>
    <w:family w:val="roman"/>
    <w:pitch w:val="variable"/>
  </w:font>
  <w:font w:name="Century">
    <w:altName w:val="Century"/>
    <w:charset w:val="CC"/>
    <w:family w:val="roman"/>
    <w:pitch w:val="variable"/>
  </w:font>
  <w:font w:name="Calibri">
    <w:altName w:val="Calibri"/>
    <w:charset w:val="CC"/>
    <w:family w:val="swiss"/>
    <w:pitch w:val="variable"/>
  </w:font>
  <w:font w:name="Segoe UI Symbol">
    <w:altName w:val="Segoe UI Symbol"/>
    <w:charset w:val="0"/>
    <w:family w:val="swiss"/>
    <w:pitch w:val="variable"/>
  </w:font>
  <w:font w:name="Trebuchet MS">
    <w:altName w:val="Trebuchet MS"/>
    <w:charset w:val="CC"/>
    <w:family w:val="swiss"/>
    <w:pitch w:val="variable"/>
  </w:font>
  <w:font w:name="Wingdings 3">
    <w:altName w:val="Wingdings 3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2147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94496" type="#_x0000_t202" id="docshape57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0.6pt;height:15.6pt;mso-position-horizontal-relative:page;mso-position-vertical-relative:page;z-index:-21993984" type="#_x0000_t202" id="docshape5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93472" id="docshapegroup59" coordorigin="0,0" coordsize="9185,747">
          <v:shape style="position:absolute;left:0;top:0;width:9185;height:747" type="#_x0000_t75" id="docshape60" stroked="false">
            <v:imagedata r:id="rId1" o:title=""/>
          </v:shape>
          <v:shape style="position:absolute;left:0;top:0;width:2;height:747" id="docshape61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8.608398pt;margin-top:19.533207pt;width:15.9pt;height:15.6pt;mso-position-horizontal-relative:page;mso-position-vertical-relative:page;z-index:-21992960" type="#_x0000_t202" id="docshape6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15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15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15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15"/>
                    <w:sz w:val="22"/>
                  </w:rPr>
                  <w:t>11</w:t>
                </w:r>
                <w:r>
                  <w:rPr>
                    <w:rFonts w:ascii="Calibri"/>
                    <w:b/>
                    <w:color w:val="FFFFFF"/>
                    <w:spacing w:val="-5"/>
                    <w:w w:val="11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16.25pt;height:13.25pt;mso-position-horizontal-relative:page;mso-position-vertical-relative:page;z-index:-21992448" type="#_x0000_t202" id="docshape63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90"/>
                    <w:sz w:val="18"/>
                  </w:rPr>
                  <w:t>§1–2.</w:t>
                </w:r>
                <w:r>
                  <w:rPr>
                    <w:rFonts w:ascii="Tahoma" w:hAnsi="Tahoma"/>
                    <w:color w:val="FFFFFF"/>
                    <w:spacing w:val="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90"/>
                    <w:sz w:val="18"/>
                  </w:rPr>
                  <w:t>Россия</w:t>
                </w:r>
                <w:r>
                  <w:rPr>
                    <w:rFonts w:ascii="Tahoma" w:hAnsi="Tahoma"/>
                    <w:color w:val="FFFFFF"/>
                    <w:spacing w:val="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90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1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90"/>
                    <w:sz w:val="18"/>
                  </w:rPr>
                  <w:t>1533—1547</w:t>
                </w:r>
                <w:r>
                  <w:rPr>
                    <w:rFonts w:ascii="Tahoma" w:hAnsi="Tahoma"/>
                    <w:color w:val="FFFFFF"/>
                    <w:spacing w:val="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90"/>
                    <w:sz w:val="18"/>
                  </w:rPr>
                  <w:t>гг.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2454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91424" type="#_x0000_t202" id="docshape173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16.850pt;height:15.6pt;mso-position-horizontal-relative:page;mso-position-vertical-relative:page;z-index:-21990912" type="#_x0000_t202" id="docshape174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14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90400" id="docshapegroup175" coordorigin="0,0" coordsize="9185,747">
          <v:shape style="position:absolute;left:0;top:0;width:9185;height:747" type="#_x0000_t75" id="docshape176" stroked="false">
            <v:imagedata r:id="rId1" o:title=""/>
          </v:shape>
          <v:shape style="position:absolute;left:0;top:0;width:2;height:747" id="docshape177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7.189392pt;margin-top:19.533207pt;width:18.75pt;height:15.6pt;mso-position-horizontal-relative:page;mso-position-vertical-relative:page;z-index:-21989888" type="#_x0000_t202" id="docshape17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21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41.950pt;height:13.25pt;mso-position-horizontal-relative:page;mso-position-vertical-relative:page;z-index:-21989376" type="#_x0000_t202" id="docshape179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§3–4.</w:t>
                </w:r>
                <w:r>
                  <w:rPr>
                    <w:rFonts w:ascii="Tahoma" w:hAnsi="Tahoma"/>
                    <w:color w:val="FFFFFF"/>
                    <w:spacing w:val="7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Начало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царствования</w:t>
                </w:r>
                <w:r>
                  <w:rPr>
                    <w:rFonts w:ascii="Tahoma" w:hAnsi="Tahoma"/>
                    <w:color w:val="FFFFFF"/>
                    <w:spacing w:val="1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Ивана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5"/>
                    <w:sz w:val="18"/>
                  </w:rPr>
                  <w:t>IV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2761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3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88352" type="#_x0000_t202" id="docshape287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19.2pt;height:15.6pt;mso-position-horizontal-relative:page;mso-position-vertical-relative:page;z-index:-21987840" type="#_x0000_t202" id="docshape28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24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87328" id="docshapegroup289" coordorigin="0,0" coordsize="9185,747">
          <v:shape style="position:absolute;left:0;top:0;width:9185;height:747" type="#_x0000_t75" id="docshape290" stroked="false">
            <v:imagedata r:id="rId1" o:title=""/>
          </v:shape>
          <v:shape style="position:absolute;left:0;top:0;width:2;height:747" id="docshape291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86816" type="#_x0000_t202" id="docshape29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25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24.2pt;height:13.25pt;mso-position-horizontal-relative:page;mso-position-vertical-relative:page;z-index:-21986304" type="#_x0000_t202" id="docshape293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§5–6.</w:t>
                </w:r>
                <w:r>
                  <w:rPr>
                    <w:rFonts w:ascii="Tahoma" w:hAnsi="Tahoma"/>
                    <w:color w:val="FFFFFF"/>
                    <w:spacing w:val="6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Русское</w:t>
                </w:r>
                <w:r>
                  <w:rPr>
                    <w:rFonts w:ascii="Tahoma" w:hAnsi="Tahoma"/>
                    <w:color w:val="FFFFFF"/>
                    <w:spacing w:val="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общество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7"/>
                    <w:w w:val="85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85792" id="docshapegroup343" coordorigin="0,0" coordsize="9185,747">
          <v:shape style="position:absolute;left:0;top:0;width:9185;height:747" type="#_x0000_t75" id="docshape344" stroked="false">
            <v:imagedata r:id="rId1" o:title=""/>
          </v:shape>
          <v:shape style="position:absolute;left:0;top:0;width:2;height:747" id="docshape345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85280" type="#_x0000_t202" id="docshape346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33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203.65pt;height:13.25pt;mso-position-horizontal-relative:page;mso-position-vertical-relative:page;z-index:-21984768" type="#_x0000_t202" id="docshape347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§7–8.</w:t>
                </w:r>
                <w:r>
                  <w:rPr>
                    <w:rFonts w:ascii="Tahoma" w:hAnsi="Tahoma"/>
                    <w:color w:val="FFFFFF"/>
                    <w:spacing w:val="7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Военные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реформы</w:t>
                </w:r>
                <w:r>
                  <w:rPr>
                    <w:rFonts w:ascii="Tahoma" w:hAnsi="Tahoma"/>
                    <w:color w:val="FFFFFF"/>
                    <w:spacing w:val="1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Ивана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IV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Избранной</w:t>
                </w:r>
                <w:r>
                  <w:rPr>
                    <w:rFonts w:ascii="Tahoma" w:hAnsi="Tahoma"/>
                    <w:color w:val="FFFFFF"/>
                    <w:spacing w:val="1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4"/>
                    <w:w w:val="85"/>
                    <w:sz w:val="18"/>
                  </w:rPr>
                  <w:t>рады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3222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45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83744" type="#_x0000_t202" id="docshape348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0.6pt;height:15.6pt;mso-position-horizontal-relative:page;mso-position-vertical-relative:page;z-index:-21983232" type="#_x0000_t202" id="docshape349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32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337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5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82208" type="#_x0000_t202" id="docshape479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0.6pt;height:15.6pt;mso-position-horizontal-relative:page;mso-position-vertical-relative:page;z-index:-21981696" type="#_x0000_t202" id="docshape48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40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81184" id="docshapegroup481" coordorigin="0,0" coordsize="9185,747">
          <v:shape style="position:absolute;left:0;top:0;width:9185;height:747" type="#_x0000_t75" id="docshape482" stroked="false">
            <v:imagedata r:id="rId1" o:title=""/>
          </v:shape>
          <v:shape style="position:absolute;left:0;top:0;width:2;height:747" id="docshape483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80672" type="#_x0000_t202" id="docshape484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43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80.95pt;height:13.25pt;mso-position-horizontal-relative:page;mso-position-vertical-relative:page;z-index:-21980160" type="#_x0000_t202" id="docshape485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§9.</w:t>
                </w:r>
                <w:r>
                  <w:rPr>
                    <w:rFonts w:ascii="Tahoma" w:hAnsi="Tahoma"/>
                    <w:color w:val="FFFFFF"/>
                    <w:spacing w:val="2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Наследники</w:t>
                </w:r>
                <w:r>
                  <w:rPr>
                    <w:rFonts w:ascii="Tahoma" w:hAnsi="Tahoma"/>
                    <w:color w:val="FFFFFF"/>
                    <w:spacing w:val="2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Золотой</w:t>
                </w:r>
                <w:r>
                  <w:rPr>
                    <w:rFonts w:ascii="Tahoma" w:hAnsi="Tahoma"/>
                    <w:color w:val="FFFFFF"/>
                    <w:spacing w:val="2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Орды</w:t>
                </w:r>
                <w:r>
                  <w:rPr>
                    <w:rFonts w:ascii="Tahoma" w:hAnsi="Tahoma"/>
                    <w:color w:val="FFFFFF"/>
                    <w:spacing w:val="2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2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середине</w:t>
                </w:r>
                <w:r>
                  <w:rPr>
                    <w:rFonts w:ascii="Tahoma" w:hAnsi="Tahoma"/>
                    <w:color w:val="FFFFFF"/>
                    <w:spacing w:val="2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XVI</w:t>
                </w:r>
                <w:r>
                  <w:rPr>
                    <w:rFonts w:ascii="Tahoma" w:hAnsi="Tahoma"/>
                    <w:color w:val="FFFFFF"/>
                    <w:spacing w:val="2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0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79648" id="docshapegroup555" coordorigin="0,0" coordsize="9185,747">
          <v:shape style="position:absolute;left:0;top:0;width:9185;height:747" type="#_x0000_t75" id="docshape556" stroked="false">
            <v:imagedata r:id="rId1" o:title=""/>
          </v:shape>
          <v:shape style="position:absolute;left:0;top:0;width:2;height:747" id="docshape557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79136" type="#_x0000_t202" id="docshape55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49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227.8pt;height:13.25pt;mso-position-horizontal-relative:page;mso-position-vertical-relative:page;z-index:-21978624" type="#_x0000_t202" id="docshape559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§10–11.</w:t>
                </w:r>
                <w:r>
                  <w:rPr>
                    <w:rFonts w:ascii="Tahoma" w:hAnsi="Tahoma"/>
                    <w:color w:val="FFFFFF"/>
                    <w:spacing w:val="5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Присоединение</w:t>
                </w:r>
                <w:r>
                  <w:rPr>
                    <w:rFonts w:ascii="Tahoma" w:hAnsi="Tahoma"/>
                    <w:color w:val="FFFFFF"/>
                    <w:spacing w:val="5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Поволжья.</w:t>
                </w:r>
                <w:r>
                  <w:rPr>
                    <w:rFonts w:ascii="Tahoma" w:hAnsi="Tahoma"/>
                    <w:color w:val="FFFFFF"/>
                    <w:spacing w:val="5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Начало</w:t>
                </w:r>
                <w:r>
                  <w:rPr>
                    <w:rFonts w:ascii="Tahoma" w:hAnsi="Tahoma"/>
                    <w:color w:val="FFFFFF"/>
                    <w:spacing w:val="5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Ливонской</w:t>
                </w:r>
                <w:r>
                  <w:rPr>
                    <w:rFonts w:ascii="Tahoma" w:hAnsi="Tahoma"/>
                    <w:color w:val="FFFFFF"/>
                    <w:spacing w:val="5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18"/>
                  </w:rPr>
                  <w:t>войны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3836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65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77600" type="#_x0000_t202" id="docshape560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0.6pt;height:15.6pt;mso-position-horizontal-relative:page;mso-position-vertical-relative:page;z-index:-21977088" type="#_x0000_t202" id="docshape561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48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76576" id="docshapegroup652" coordorigin="0,0" coordsize="9185,747">
          <v:shape style="position:absolute;left:0;top:0;width:9185;height:747" type="#_x0000_t75" id="docshape653" stroked="false">
            <v:imagedata r:id="rId1" o:title=""/>
          </v:shape>
          <v:shape style="position:absolute;left:0;top:0;width:2;height:747" id="docshape654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76064" type="#_x0000_t202" id="docshape655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55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217.85pt;height:13.25pt;mso-position-horizontal-relative:page;mso-position-vertical-relative:page;z-index:-21975552" type="#_x0000_t202" id="docshape656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§12–13.</w:t>
                </w:r>
                <w:r>
                  <w:rPr>
                    <w:rFonts w:ascii="Tahoma" w:hAnsi="Tahoma"/>
                    <w:color w:val="FFFFFF"/>
                    <w:spacing w:val="1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Падение</w:t>
                </w:r>
                <w:r>
                  <w:rPr>
                    <w:rFonts w:ascii="Tahoma" w:hAnsi="Tahoma"/>
                    <w:color w:val="FFFFFF"/>
                    <w:spacing w:val="1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Избранной</w:t>
                </w:r>
                <w:r>
                  <w:rPr>
                    <w:rFonts w:ascii="Tahoma" w:hAnsi="Tahoma"/>
                    <w:color w:val="FFFFFF"/>
                    <w:spacing w:val="1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рады</w:t>
                </w:r>
                <w:r>
                  <w:rPr>
                    <w:rFonts w:ascii="Tahoma" w:hAnsi="Tahoma"/>
                    <w:color w:val="FFFFFF"/>
                    <w:spacing w:val="1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</w:t>
                </w:r>
                <w:r>
                  <w:rPr>
                    <w:rFonts w:ascii="Tahoma" w:hAnsi="Tahoma"/>
                    <w:color w:val="FFFFFF"/>
                    <w:spacing w:val="1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введение</w:t>
                </w:r>
                <w:r>
                  <w:rPr>
                    <w:rFonts w:ascii="Tahoma" w:hAnsi="Tahoma"/>
                    <w:color w:val="FFFFFF"/>
                    <w:spacing w:val="1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5"/>
                    <w:sz w:val="18"/>
                  </w:rPr>
                  <w:t>опричнины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414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7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74528" type="#_x0000_t202" id="docshape657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0.150pt;height:15.6pt;mso-position-horizontal-relative:page;mso-position-vertical-relative:page;z-index:-21974016" type="#_x0000_t202" id="docshape65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56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73504" id="docshapegroup784" coordorigin="0,0" coordsize="9185,747">
          <v:shape style="position:absolute;left:0;top:0;width:9185;height:747" type="#_x0000_t75" id="docshape785" stroked="false">
            <v:imagedata r:id="rId1" o:title=""/>
          </v:shape>
          <v:shape style="position:absolute;left:0;top:0;width:2;height:747" id="docshape786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72992" type="#_x0000_t202" id="docshape787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69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60.7pt;height:13.25pt;mso-position-horizontal-relative:page;mso-position-vertical-relative:page;z-index:-21972480" type="#_x0000_t202" id="docshape788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§14–15.</w:t>
                </w:r>
                <w:r>
                  <w:rPr>
                    <w:rFonts w:ascii="Tahoma" w:hAnsi="Tahoma"/>
                    <w:color w:val="FFFFFF"/>
                    <w:spacing w:val="1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Завершение</w:t>
                </w:r>
                <w:r>
                  <w:rPr>
                    <w:rFonts w:ascii="Tahoma" w:hAnsi="Tahoma"/>
                    <w:color w:val="FFFFFF"/>
                    <w:spacing w:val="1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эпохи</w:t>
                </w:r>
                <w:r>
                  <w:rPr>
                    <w:rFonts w:ascii="Tahoma" w:hAnsi="Tahoma"/>
                    <w:color w:val="FFFFFF"/>
                    <w:spacing w:val="1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Ивана</w:t>
                </w:r>
                <w:r>
                  <w:rPr>
                    <w:rFonts w:ascii="Tahoma" w:hAnsi="Tahoma"/>
                    <w:color w:val="FFFFFF"/>
                    <w:spacing w:val="1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18"/>
                  </w:rPr>
                  <w:t>Грозного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4451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8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71456" type="#_x0000_t202" id="docshape789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0.6pt;height:15.6pt;mso-position-horizontal-relative:page;mso-position-vertical-relative:page;z-index:-21970944" type="#_x0000_t202" id="docshape79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68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4604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9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69920" type="#_x0000_t202" id="docshape889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18.25pt;height:15.6pt;mso-position-horizontal-relative:page;mso-position-vertical-relative:page;z-index:-21969408" type="#_x0000_t202" id="docshape89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76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68896" id="docshapegroup891" coordorigin="0,0" coordsize="9185,747">
          <v:shape style="position:absolute;left:0;top:0;width:9185;height:747" type="#_x0000_t75" id="docshape892" stroked="false">
            <v:imagedata r:id="rId1" o:title=""/>
          </v:shape>
          <v:shape style="position:absolute;left:0;top:0;width:2;height:747" id="docshape893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68384" type="#_x0000_t202" id="docshape894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79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67.35pt;height:13.25pt;mso-position-horizontal-relative:page;mso-position-vertical-relative:page;z-index:-21967872" type="#_x0000_t202" id="docshape895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§16–17.</w:t>
                </w:r>
                <w:r>
                  <w:rPr>
                    <w:rFonts w:ascii="Tahoma" w:hAnsi="Tahoma"/>
                    <w:color w:val="FFFFFF"/>
                    <w:spacing w:val="1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Россия</w:t>
                </w:r>
                <w:r>
                  <w:rPr>
                    <w:rFonts w:ascii="Tahoma" w:hAnsi="Tahoma"/>
                    <w:color w:val="FFFFFF"/>
                    <w:spacing w:val="1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при</w:t>
                </w:r>
                <w:r>
                  <w:rPr>
                    <w:rFonts w:ascii="Tahoma" w:hAnsi="Tahoma"/>
                    <w:color w:val="FFFFFF"/>
                    <w:spacing w:val="1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царе</w:t>
                </w:r>
                <w:r>
                  <w:rPr>
                    <w:rFonts w:ascii="Tahoma" w:hAnsi="Tahoma"/>
                    <w:color w:val="FFFFFF"/>
                    <w:spacing w:val="1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Фёдоре</w:t>
                </w:r>
                <w:r>
                  <w:rPr>
                    <w:rFonts w:ascii="Tahoma" w:hAnsi="Tahoma"/>
                    <w:color w:val="FFFFFF"/>
                    <w:spacing w:val="1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5"/>
                    <w:sz w:val="18"/>
                  </w:rPr>
                  <w:t>Ивановиче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67360" id="docshapegroup971" coordorigin="0,0" coordsize="9185,747">
          <v:shape style="position:absolute;left:0;top:0;width:9185;height:747" type="#_x0000_t75" id="docshape972" stroked="false">
            <v:imagedata r:id="rId1" o:title=""/>
          </v:shape>
          <v:shape style="position:absolute;left:0;top:0;width:2;height:747" id="docshape973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66848" type="#_x0000_t202" id="docshape974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83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22.7pt;height:13.25pt;mso-position-horizontal-relative:page;mso-position-vertical-relative:page;z-index:-21966336" type="#_x0000_t202" id="docshape975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§18.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Развитие</w:t>
                </w:r>
                <w:r>
                  <w:rPr>
                    <w:rFonts w:ascii="Tahoma" w:hAnsi="Tahoma"/>
                    <w:color w:val="FFFFFF"/>
                    <w:spacing w:val="1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культуры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1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</w:t>
                </w:r>
                <w:r>
                  <w:rPr>
                    <w:rFonts w:ascii="Tahoma" w:hAnsi="Tahoma"/>
                    <w:color w:val="FFFFFF"/>
                    <w:spacing w:val="1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7"/>
                    <w:w w:val="85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5065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0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65312" type="#_x0000_t202" id="docshape976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19.45pt;height:15.6pt;mso-position-horizontal-relative:page;mso-position-vertical-relative:page;z-index:-21964800" type="#_x0000_t202" id="docshape977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84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5219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1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4.000214pt;margin-top:18.661207pt;width:39.4pt;height:16.5pt;mso-position-horizontal-relative:page;mso-position-vertical-relative:page;z-index:-21963776" type="#_x0000_t202" id="docshape1084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10"/>
                    <w:w w:val="80"/>
                    <w:sz w:val="24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0.6pt;height:15.6pt;mso-position-horizontal-relative:page;mso-position-vertical-relative:page;z-index:-21963264" type="#_x0000_t202" id="docshape1085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90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62752" id="docshapegroup1086" coordorigin="0,0" coordsize="9185,747">
          <v:shape style="position:absolute;left:0;top:0;width:9185;height:747" type="#_x0000_t75" id="docshape1087" stroked="false">
            <v:imagedata r:id="rId1" o:title=""/>
          </v:shape>
          <v:shape style="position:absolute;left:0;top:0;width:2;height:747" id="docshape1088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6.254486pt;margin-top:19.533207pt;width:20.6pt;height:15.6pt;mso-position-horizontal-relative:page;mso-position-vertical-relative:page;z-index:-21962240" type="#_x0000_t202" id="docshape1089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93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48.35pt;height:13.25pt;mso-position-horizontal-relative:page;mso-position-vertical-relative:page;z-index:-21961728" type="#_x0000_t202" id="docshape1090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§19.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Духовная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жизнь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общества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5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5526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19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1.276306pt;margin-top:18.661207pt;width:42.1pt;height:16.5pt;mso-position-horizontal-relative:page;mso-position-vertical-relative:page;z-index:-21960704" type="#_x0000_t202" id="docshape1200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.35pt;height:15.6pt;mso-position-horizontal-relative:page;mso-position-vertical-relative:page;z-index:-21960192" type="#_x0000_t202" id="docshape1201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100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59680" id="docshapegroup1202" coordorigin="0,0" coordsize="9185,747">
          <v:shape style="position:absolute;left:0;top:0;width:9185;height:747" type="#_x0000_t75" id="docshape1203" stroked="false">
            <v:imagedata r:id="rId1" o:title=""/>
          </v:shape>
          <v:shape style="position:absolute;left:0;top:0;width:2;height:747" id="docshape1204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512512pt;margin-top:19.533207pt;width:26.35pt;height:15.6pt;mso-position-horizontal-relative:page;mso-position-vertical-relative:page;z-index:-21959168" type="#_x0000_t202" id="docshape1205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103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335.3pt;height:13.25pt;mso-position-horizontal-relative:page;mso-position-vertical-relative:page;z-index:-21958656" type="#_x0000_t202" id="docshape1206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§20.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преддверии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грозных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испытаний: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кризис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власти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общества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на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рубеже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XVI–XVII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5"/>
                    <w:sz w:val="18"/>
                  </w:rPr>
                  <w:t>вв.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5833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2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1.276306pt;margin-top:18.661207pt;width:42.1pt;height:16.5pt;mso-position-horizontal-relative:page;mso-position-vertical-relative:page;z-index:-21957632" type="#_x0000_t202" id="docshape1318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.35pt;height:15.6pt;mso-position-horizontal-relative:page;mso-position-vertical-relative:page;z-index:-21957120" type="#_x0000_t202" id="docshape1319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108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56608" id="docshapegroup1320" coordorigin="0,0" coordsize="9185,747">
          <v:shape style="position:absolute;left:0;top:0;width:9185;height:747" type="#_x0000_t75" id="docshape1321" stroked="false">
            <v:imagedata r:id="rId1" o:title=""/>
          </v:shape>
          <v:shape style="position:absolute;left:0;top:0;width:2;height:747" id="docshape1322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512512pt;margin-top:19.533207pt;width:26.35pt;height:15.6pt;mso-position-horizontal-relative:page;mso-position-vertical-relative:page;z-index:-21956096" type="#_x0000_t202" id="docshape1323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109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67.45pt;height:13.25pt;mso-position-horizontal-relative:page;mso-position-vertical-relative:page;z-index:-21955584" type="#_x0000_t202" id="docshape1324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§21–22.</w:t>
                </w:r>
                <w:r>
                  <w:rPr>
                    <w:rFonts w:ascii="Tahoma" w:hAnsi="Tahoma"/>
                    <w:color w:val="FFFFFF"/>
                    <w:spacing w:val="3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Начало</w:t>
                </w:r>
                <w:r>
                  <w:rPr>
                    <w:rFonts w:ascii="Tahoma" w:hAnsi="Tahoma"/>
                    <w:color w:val="FFFFFF"/>
                    <w:spacing w:val="3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Смуты.</w:t>
                </w:r>
                <w:r>
                  <w:rPr>
                    <w:rFonts w:ascii="Tahoma" w:hAnsi="Tahoma"/>
                    <w:color w:val="FFFFFF"/>
                    <w:spacing w:val="3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Самозванец</w:t>
                </w:r>
                <w:r>
                  <w:rPr>
                    <w:rFonts w:ascii="Tahoma" w:hAnsi="Tahoma"/>
                    <w:color w:val="FFFFFF"/>
                    <w:spacing w:val="3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на</w:t>
                </w:r>
                <w:r>
                  <w:rPr>
                    <w:rFonts w:ascii="Tahoma" w:hAnsi="Tahoma"/>
                    <w:color w:val="FFFFFF"/>
                    <w:spacing w:val="3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18"/>
                  </w:rPr>
                  <w:t>троне</w:t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55072" id="docshapegroup1420" coordorigin="0,0" coordsize="9185,747">
          <v:shape style="position:absolute;left:0;top:0;width:9185;height:747" type="#_x0000_t75" id="docshape1421" stroked="false">
            <v:imagedata r:id="rId1" o:title=""/>
          </v:shape>
          <v:shape style="position:absolute;left:0;top:0;width:2;height:747" id="docshape1422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1.227509pt;margin-top:19.533207pt;width:25.65pt;height:15.6pt;mso-position-horizontal-relative:page;mso-position-vertical-relative:page;z-index:-21954560" type="#_x0000_t202" id="docshape1423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123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84.3pt;height:13.25pt;mso-position-horizontal-relative:page;mso-position-vertical-relative:page;z-index:-21954048" type="#_x0000_t202" id="docshape1424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§23–24.</w:t>
                </w:r>
                <w:r>
                  <w:rPr>
                    <w:rFonts w:ascii="Tahoma" w:hAnsi="Tahoma"/>
                    <w:color w:val="FFFFFF"/>
                    <w:spacing w:val="4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Апогей</w:t>
                </w:r>
                <w:r>
                  <w:rPr>
                    <w:rFonts w:ascii="Tahoma" w:hAnsi="Tahoma"/>
                    <w:color w:val="FFFFFF"/>
                    <w:spacing w:val="4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Смуты.</w:t>
                </w:r>
                <w:r>
                  <w:rPr>
                    <w:rFonts w:ascii="Tahoma" w:hAnsi="Tahoma"/>
                    <w:color w:val="FFFFFF"/>
                    <w:spacing w:val="5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«Всеконечное</w:t>
                </w:r>
                <w:r>
                  <w:rPr>
                    <w:rFonts w:ascii="Tahoma" w:hAnsi="Tahoma"/>
                    <w:color w:val="FFFFFF"/>
                    <w:spacing w:val="4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18"/>
                  </w:rPr>
                  <w:t>разорение»</w:t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6294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39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1.276306pt;margin-top:18.661207pt;width:42.1pt;height:16.5pt;mso-position-horizontal-relative:page;mso-position-vertical-relative:page;z-index:-21953024" type="#_x0000_t202" id="docshape1425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3.9pt;height:15.6pt;mso-position-horizontal-relative:page;mso-position-vertical-relative:page;z-index:-21952512" type="#_x0000_t202" id="docshape1426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118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6448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5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1.276306pt;margin-top:18.661207pt;width:42.1pt;height:16.5pt;mso-position-horizontal-relative:page;mso-position-vertical-relative:page;z-index:-21951488" type="#_x0000_t202" id="docshape1529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5.65pt;height:15.6pt;mso-position-horizontal-relative:page;mso-position-vertical-relative:page;z-index:-21950976" type="#_x0000_t202" id="docshape153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126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50464" id="docshapegroup1531" coordorigin="0,0" coordsize="9185,747">
          <v:shape style="position:absolute;left:0;top:0;width:9185;height:747" type="#_x0000_t75" id="docshape1532" stroked="false">
            <v:imagedata r:id="rId1" o:title=""/>
          </v:shape>
          <v:shape style="position:absolute;left:0;top:0;width:2;height:747" id="docshape1533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1.227509pt;margin-top:19.533207pt;width:25.65pt;height:15.6pt;mso-position-horizontal-relative:page;mso-position-vertical-relative:page;z-index:-21949952" type="#_x0000_t202" id="docshape1534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129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09.8pt;height:13.25pt;mso-position-horizontal-relative:page;mso-position-vertical-relative:page;z-index:-21949440" type="#_x0000_t202" id="docshape1535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§25–26.</w:t>
                </w:r>
                <w:r>
                  <w:rPr>
                    <w:rFonts w:ascii="Tahoma" w:hAnsi="Tahoma"/>
                    <w:color w:val="FFFFFF"/>
                    <w:spacing w:val="5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Спасители</w:t>
                </w:r>
                <w:r>
                  <w:rPr>
                    <w:rFonts w:ascii="Tahoma" w:hAnsi="Tahoma"/>
                    <w:color w:val="FFFFFF"/>
                    <w:spacing w:val="5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18"/>
                  </w:rPr>
                  <w:t>Отечества</w:t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48928" id="docshapegroup1614" coordorigin="0,0" coordsize="9185,747">
          <v:shape style="position:absolute;left:0;top:0;width:9185;height:747" type="#_x0000_t75" id="docshape1615" stroked="false">
            <v:imagedata r:id="rId1" o:title=""/>
          </v:shape>
          <v:shape style="position:absolute;left:0;top:0;width:2;height:747" id="docshape1616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875488pt;margin-top:19.533207pt;width:26pt;height:15.6pt;mso-position-horizontal-relative:page;mso-position-vertical-relative:page;z-index:-21948416" type="#_x0000_t202" id="docshape1617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135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210.75pt;height:13.25pt;mso-position-horizontal-relative:page;mso-position-vertical-relative:page;z-index:-21947904" type="#_x0000_t202" id="docshape1618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§27–28.</w:t>
                </w:r>
                <w:r>
                  <w:rPr>
                    <w:rFonts w:ascii="Tahoma" w:hAnsi="Tahoma"/>
                    <w:color w:val="FFFFFF"/>
                    <w:spacing w:val="1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Завершение</w:t>
                </w:r>
                <w:r>
                  <w:rPr>
                    <w:rFonts w:ascii="Tahoma" w:hAnsi="Tahoma"/>
                    <w:color w:val="FFFFFF"/>
                    <w:spacing w:val="1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Смуты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</w:t>
                </w:r>
                <w:r>
                  <w:rPr>
                    <w:rFonts w:ascii="Tahoma" w:hAnsi="Tahoma"/>
                    <w:color w:val="FFFFFF"/>
                    <w:spacing w:val="1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иностранной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5"/>
                    <w:sz w:val="18"/>
                  </w:rPr>
                  <w:t>интервенции</w:t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690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6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1.276306pt;margin-top:18.661207pt;width:42.1pt;height:16.5pt;mso-position-horizontal-relative:page;mso-position-vertical-relative:page;z-index:-21946880" type="#_x0000_t202" id="docshape1619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pt;height:15.6pt;mso-position-horizontal-relative:page;mso-position-vertical-relative:page;z-index:-21946368" type="#_x0000_t202" id="docshape162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136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7062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69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45344" type="#_x0000_t202" id="docshape1741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7.4pt;height:15.6pt;mso-position-horizontal-relative:page;mso-position-vertical-relative:page;z-index:-21944832" type="#_x0000_t202" id="docshape174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200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44320" id="docshapegroup1743" coordorigin="0,0" coordsize="9185,747">
          <v:shape style="position:absolute;left:0;top:0;width:9185;height:747" type="#_x0000_t75" id="docshape1744" stroked="false">
            <v:imagedata r:id="rId1" o:title=""/>
          </v:shape>
          <v:shape style="position:absolute;left:0;top:0;width:2;height:747" id="docshape1745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1.337402pt;margin-top:19.533207pt;width:25.55pt;height:15.6pt;mso-position-horizontal-relative:page;mso-position-vertical-relative:page;z-index:-21943808" type="#_x0000_t202" id="docshape1746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149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308.45pt;height:13.25pt;mso-position-horizontal-relative:page;mso-position-vertical-relative:page;z-index:-21943296" type="#_x0000_t202" id="docshape1747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§29–30.</w:t>
                </w:r>
                <w:r>
                  <w:rPr>
                    <w:rFonts w:ascii="Tahoma" w:hAnsi="Tahoma"/>
                    <w:color w:val="FFFFFF"/>
                    <w:spacing w:val="4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«Куда</w:t>
                </w:r>
                <w:r>
                  <w:rPr>
                    <w:rFonts w:ascii="Tahoma" w:hAnsi="Tahoma"/>
                    <w:color w:val="FFFFFF"/>
                    <w:spacing w:val="4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соха</w:t>
                </w:r>
                <w:r>
                  <w:rPr>
                    <w:rFonts w:ascii="Tahoma" w:hAnsi="Tahoma"/>
                    <w:color w:val="FFFFFF"/>
                    <w:spacing w:val="4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ходила…»</w:t>
                </w:r>
                <w:r>
                  <w:rPr>
                    <w:rFonts w:ascii="Tahoma" w:hAnsi="Tahoma"/>
                    <w:color w:val="FFFFFF"/>
                    <w:spacing w:val="4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Социально-экономическое</w:t>
                </w:r>
                <w:r>
                  <w:rPr>
                    <w:rFonts w:ascii="Tahoma" w:hAnsi="Tahoma"/>
                    <w:color w:val="FFFFFF"/>
                    <w:spacing w:val="4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развитие</w:t>
                </w:r>
                <w:r>
                  <w:rPr>
                    <w:rFonts w:ascii="Tahoma" w:hAnsi="Tahoma"/>
                    <w:color w:val="FFFFFF"/>
                    <w:spacing w:val="4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России</w:t>
                </w:r>
                <w:r>
                  <w:rPr>
                    <w:rFonts w:ascii="Tahoma" w:hAnsi="Tahoma"/>
                    <w:color w:val="FFFFFF"/>
                    <w:spacing w:val="4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4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4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0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42784" id="docshapegroup1857" coordorigin="0,0" coordsize="9185,747">
          <v:shape style="position:absolute;left:0;top:0;width:9185;height:747" type="#_x0000_t75" id="docshape1858" stroked="false">
            <v:imagedata r:id="rId1" o:title=""/>
          </v:shape>
          <v:shape style="position:absolute;left:0;top:0;width:2;height:747" id="docshape1859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875488pt;margin-top:19.533207pt;width:26pt;height:15.6pt;mso-position-horizontal-relative:page;mso-position-vertical-relative:page;z-index:-21942272" type="#_x0000_t202" id="docshape186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159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50.9pt;height:13.25pt;mso-position-horizontal-relative:page;mso-position-vertical-relative:page;z-index:-21941760" type="#_x0000_t202" id="docshape1861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§31.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Сословия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в.: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верхи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5"/>
                    <w:sz w:val="18"/>
                  </w:rPr>
                  <w:t>общества</w:t>
                </w:r>
              </w:p>
            </w:txbxContent>
          </v:textbox>
          <w10:wrap type="none"/>
        </v:shap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7523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8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40736" type="#_x0000_t202" id="docshape186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pt;height:15.6pt;mso-position-horizontal-relative:page;mso-position-vertical-relative:page;z-index:-21940224" type="#_x0000_t202" id="docshape1863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158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39712" id="docshapegroup1935" coordorigin="0,0" coordsize="9185,747">
          <v:shape style="position:absolute;left:0;top:0;width:9185;height:747" type="#_x0000_t75" id="docshape1936" stroked="false">
            <v:imagedata r:id="rId1" o:title=""/>
          </v:shape>
          <v:shape style="position:absolute;left:0;top:0;width:2;height:747" id="docshape1937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743408pt;margin-top:19.533207pt;width:26.15pt;height:15.6pt;mso-position-horizontal-relative:page;mso-position-vertical-relative:page;z-index:-21939200" type="#_x0000_t202" id="docshape193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163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47.75pt;height:13.25pt;mso-position-horizontal-relative:page;mso-position-vertical-relative:page;z-index:-21938688" type="#_x0000_t202" id="docshape1939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§32.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Сословия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в.: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низы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5"/>
                    <w:sz w:val="18"/>
                  </w:rPr>
                  <w:t>общества</w:t>
                </w:r>
              </w:p>
            </w:txbxContent>
          </v:textbox>
          <w10:wrap type="none"/>
        </v:shap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783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9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37664" type="#_x0000_t202" id="docshape1940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5.3pt;height:15.6pt;mso-position-horizontal-relative:page;mso-position-vertical-relative:page;z-index:-21937152" type="#_x0000_t202" id="docshape1941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164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36640" id="docshapegroup2011" coordorigin="0,0" coordsize="9185,747">
          <v:shape style="position:absolute;left:0;top:0;width:9185;height:747" type="#_x0000_t75" id="docshape2012" stroked="false">
            <v:imagedata r:id="rId1" o:title=""/>
          </v:shape>
          <v:shape style="position:absolute;left:0;top:0;width:2;height:747" id="docshape2013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743408pt;margin-top:19.533207pt;width:26.15pt;height:15.6pt;mso-position-horizontal-relative:page;mso-position-vertical-relative:page;z-index:-21936128" type="#_x0000_t202" id="docshape2014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169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95.3pt;height:13.25pt;mso-position-horizontal-relative:page;mso-position-vertical-relative:page;z-index:-21935616" type="#_x0000_t202" id="docshape2015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§33–34.</w:t>
                </w:r>
                <w:r>
                  <w:rPr>
                    <w:rFonts w:ascii="Tahoma" w:hAnsi="Tahoma"/>
                    <w:color w:val="FFFFFF"/>
                    <w:spacing w:val="2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Государственное</w:t>
                </w:r>
                <w:r>
                  <w:rPr>
                    <w:rFonts w:ascii="Tahoma" w:hAnsi="Tahoma"/>
                    <w:color w:val="FFFFFF"/>
                    <w:spacing w:val="3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устройство</w:t>
                </w:r>
                <w:r>
                  <w:rPr>
                    <w:rFonts w:ascii="Tahoma" w:hAnsi="Tahoma"/>
                    <w:color w:val="FFFFFF"/>
                    <w:spacing w:val="3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России</w:t>
                </w:r>
                <w:r>
                  <w:rPr>
                    <w:rFonts w:ascii="Tahoma" w:hAnsi="Tahoma"/>
                    <w:color w:val="FFFFFF"/>
                    <w:spacing w:val="29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3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3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0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8137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19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34592" type="#_x0000_t202" id="docshape2016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5.15pt;height:15.6pt;mso-position-horizontal-relative:page;mso-position-vertical-relative:page;z-index:-21934080" type="#_x0000_t202" id="docshape2017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170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33568" id="docshapegroup2173" coordorigin="0,0" coordsize="9185,747">
          <v:shape style="position:absolute;left:0;top:0;width:9185;height:747" type="#_x0000_t75" id="docshape2174" stroked="false">
            <v:imagedata r:id="rId1" o:title=""/>
          </v:shape>
          <v:shape style="position:absolute;left:0;top:0;width:2;height:747" id="docshape2175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633514pt;margin-top:19.533207pt;width:26.25pt;height:15.6pt;mso-position-horizontal-relative:page;mso-position-vertical-relative:page;z-index:-21933056" type="#_x0000_t202" id="docshape2176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183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203pt;height:13.25pt;mso-position-horizontal-relative:page;mso-position-vertical-relative:page;z-index:-21932544" type="#_x0000_t202" id="docshape2177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§35.</w:t>
                </w:r>
                <w:r>
                  <w:rPr>
                    <w:rFonts w:ascii="Tahoma" w:hAnsi="Tahoma"/>
                    <w:color w:val="FFFFFF"/>
                    <w:spacing w:val="1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Внутренняя</w:t>
                </w:r>
                <w:r>
                  <w:rPr>
                    <w:rFonts w:ascii="Tahoma" w:hAnsi="Tahoma"/>
                    <w:color w:val="FFFFFF"/>
                    <w:spacing w:val="1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политика</w:t>
                </w:r>
                <w:r>
                  <w:rPr>
                    <w:rFonts w:ascii="Tahoma" w:hAnsi="Tahoma"/>
                    <w:color w:val="FFFFFF"/>
                    <w:spacing w:val="1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царя</w:t>
                </w:r>
                <w:r>
                  <w:rPr>
                    <w:rFonts w:ascii="Tahoma" w:hAnsi="Tahoma"/>
                    <w:color w:val="FFFFFF"/>
                    <w:spacing w:val="1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Алексея</w:t>
                </w:r>
                <w:r>
                  <w:rPr>
                    <w:rFonts w:ascii="Tahoma" w:hAnsi="Tahoma"/>
                    <w:color w:val="FFFFFF"/>
                    <w:spacing w:val="10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5"/>
                    <w:sz w:val="18"/>
                  </w:rPr>
                  <w:t>Михайловича</w:t>
                </w:r>
              </w:p>
            </w:txbxContent>
          </v:textbox>
          <w10:wrap type="none"/>
        </v:shape>
      </w:pict>
    </w: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8444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0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31520" type="#_x0000_t202" id="docshape2178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.25pt;height:15.6pt;mso-position-horizontal-relative:page;mso-position-vertical-relative:page;z-index:-21931008" type="#_x0000_t202" id="docshape2179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180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30496" id="docshapegroup2235" coordorigin="0,0" coordsize="9185,747">
          <v:shape style="position:absolute;left:0;top:0;width:9185;height:747" type="#_x0000_t75" id="docshape2236" stroked="false">
            <v:imagedata r:id="rId1" o:title=""/>
          </v:shape>
          <v:shape style="position:absolute;left:0;top:0;width:2;height:747" id="docshape2237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633514pt;margin-top:19.533207pt;width:26.25pt;height:15.6pt;mso-position-horizontal-relative:page;mso-position-vertical-relative:page;z-index:-21929984" type="#_x0000_t202" id="docshape223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185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301.45pt;height:13.25pt;mso-position-horizontal-relative:page;mso-position-vertical-relative:page;z-index:-21929472" type="#_x0000_t202" id="docshape2239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§36–37.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«Государство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правит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по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своей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воли…»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На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путях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к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абсолютной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18"/>
                  </w:rPr>
                  <w:t>монархии</w:t>
                </w:r>
              </w:p>
            </w:txbxContent>
          </v:textbox>
          <w10:wrap type="none"/>
        </v:shape>
      </w:pict>
    </w: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875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1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28448" type="#_x0000_t202" id="docshape2240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.25pt;height:15.6pt;mso-position-horizontal-relative:page;mso-position-vertical-relative:page;z-index:-21927936" type="#_x0000_t202" id="docshape2241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186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8905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2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26912" type="#_x0000_t202" id="docshape2310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5.75pt;height:15.6pt;mso-position-horizontal-relative:page;mso-position-vertical-relative:page;z-index:-21926400" type="#_x0000_t202" id="docshape2311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192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25888" id="docshapegroup2312" coordorigin="0,0" coordsize="9185,747">
          <v:shape style="position:absolute;left:0;top:0;width:9185;height:747" type="#_x0000_t75" id="docshape2313" stroked="false">
            <v:imagedata r:id="rId1" o:title=""/>
          </v:shape>
          <v:shape style="position:absolute;left:0;top:0;width:2;height:747" id="docshape2314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1.106415pt;margin-top:19.533207pt;width:25.75pt;height:15.6pt;mso-position-horizontal-relative:page;mso-position-vertical-relative:page;z-index:-21925376" type="#_x0000_t202" id="docshape2315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193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28.7pt;height:13.25pt;mso-position-horizontal-relative:page;mso-position-vertical-relative:page;z-index:-21924864" type="#_x0000_t202" id="docshape2316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§38–39.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Русская</w:t>
                </w:r>
                <w:r>
                  <w:rPr>
                    <w:rFonts w:ascii="Tahoma" w:hAnsi="Tahoma"/>
                    <w:color w:val="FFFFFF"/>
                    <w:spacing w:val="1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церковь</w:t>
                </w:r>
                <w:r>
                  <w:rPr>
                    <w:rFonts w:ascii="Tahoma" w:hAnsi="Tahoma"/>
                    <w:color w:val="FFFFFF"/>
                    <w:spacing w:val="1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1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7"/>
                    <w:w w:val="85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24352" id="docshapegroup2404" coordorigin="0,0" coordsize="9185,747">
          <v:shape style="position:absolute;left:0;top:0;width:9185;height:747" type="#_x0000_t75" id="docshape2405" stroked="false">
            <v:imagedata r:id="rId1" o:title=""/>
          </v:shape>
          <v:shape style="position:absolute;left:0;top:0;width:2;height:747" id="docshape2406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09.456512pt;margin-top:19.533207pt;width:27.4pt;height:15.6pt;mso-position-horizontal-relative:page;mso-position-vertical-relative:page;z-index:-21923840" type="#_x0000_t202" id="docshape2407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203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71.1pt;height:13.25pt;mso-position-horizontal-relative:page;mso-position-vertical-relative:page;z-index:-21923328" type="#_x0000_t202" id="docshape2408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§40–41.</w:t>
                </w:r>
                <w:r>
                  <w:rPr>
                    <w:rFonts w:ascii="Tahoma" w:hAnsi="Tahoma"/>
                    <w:color w:val="FFFFFF"/>
                    <w:spacing w:val="4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Социальное</w:t>
                </w:r>
                <w:r>
                  <w:rPr>
                    <w:rFonts w:ascii="Tahoma" w:hAnsi="Tahoma"/>
                    <w:color w:val="FFFFFF"/>
                    <w:spacing w:val="4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противостояние</w:t>
                </w:r>
                <w:r>
                  <w:rPr>
                    <w:rFonts w:ascii="Tahoma" w:hAnsi="Tahoma"/>
                    <w:color w:val="FFFFFF"/>
                    <w:spacing w:val="4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4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4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0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9366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3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22304" type="#_x0000_t202" id="docshape2409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.45pt;height:15.6pt;mso-position-horizontal-relative:page;mso-position-vertical-relative:page;z-index:-21921792" type="#_x0000_t202" id="docshape241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202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21280" id="docshapegroup2483" coordorigin="0,0" coordsize="9185,747">
          <v:shape style="position:absolute;left:0;top:0;width:9185;height:747" type="#_x0000_t75" id="docshape2484" stroked="false">
            <v:imagedata r:id="rId1" o:title=""/>
          </v:shape>
          <v:shape style="position:absolute;left:0;top:0;width:2;height:747" id="docshape2485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09.456512pt;margin-top:19.533207pt;width:27.4pt;height:15.6pt;mso-position-horizontal-relative:page;mso-position-vertical-relative:page;z-index:-21920768" type="#_x0000_t202" id="docshape2486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209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64.75pt;height:13.25pt;mso-position-horizontal-relative:page;mso-position-vertical-relative:page;z-index:-21920256" type="#_x0000_t202" id="docshape2487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§42–43.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Внешняя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политика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России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1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5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9673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4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19232" type="#_x0000_t202" id="docshape2488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4.35pt;height:15.6pt;mso-position-horizontal-relative:page;mso-position-vertical-relative:page;z-index:-21918720" type="#_x0000_t202" id="docshape2489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210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39827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5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5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17696" type="#_x0000_t202" id="docshape2563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7.4pt;height:15.6pt;mso-position-horizontal-relative:page;mso-position-vertical-relative:page;z-index:-21917184" type="#_x0000_t202" id="docshape2564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220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16672" id="docshapegroup2565" coordorigin="0,0" coordsize="9185,747">
          <v:shape style="position:absolute;left:0;top:0;width:9185;height:747" type="#_x0000_t75" id="docshape2566" stroked="false">
            <v:imagedata r:id="rId1" o:title=""/>
          </v:shape>
          <v:shape style="position:absolute;left:0;top:0;width:2;height:747" id="docshape2567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09.456512pt;margin-top:19.533207pt;width:27.4pt;height:15.6pt;mso-position-horizontal-relative:page;mso-position-vertical-relative:page;z-index:-21916160" type="#_x0000_t202" id="docshape256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223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226.35pt;height:13.25pt;mso-position-horizontal-relative:page;mso-position-vertical-relative:page;z-index:-21915648" type="#_x0000_t202" id="docshape2569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§44.</w:t>
                </w:r>
                <w:r>
                  <w:rPr>
                    <w:rFonts w:ascii="Tahoma" w:hAnsi="Tahoma"/>
                    <w:color w:val="FFFFFF"/>
                    <w:spacing w:val="3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«Встречь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солнцу»:</w:t>
                </w:r>
                <w:r>
                  <w:rPr>
                    <w:rFonts w:ascii="Tahoma" w:hAnsi="Tahoma"/>
                    <w:color w:val="FFFFFF"/>
                    <w:spacing w:val="3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освоение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Сибири</w:t>
                </w:r>
                <w:r>
                  <w:rPr>
                    <w:rFonts w:ascii="Tahoma" w:hAnsi="Tahoma"/>
                    <w:color w:val="FFFFFF"/>
                    <w:spacing w:val="3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и</w:t>
                </w:r>
                <w:r>
                  <w:rPr>
                    <w:rFonts w:ascii="Tahoma" w:hAnsi="Tahoma"/>
                    <w:color w:val="FFFFFF"/>
                    <w:spacing w:val="32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18"/>
                  </w:rPr>
                  <w:t>Дальнего</w:t>
                </w:r>
                <w:r>
                  <w:rPr>
                    <w:rFonts w:ascii="Tahoma" w:hAnsi="Tahoma"/>
                    <w:color w:val="FFFFFF"/>
                    <w:spacing w:val="31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18"/>
                  </w:rPr>
                  <w:t>Востока</w:t>
                </w:r>
              </w:p>
            </w:txbxContent>
          </v:textbox>
          <w10:wrap type="none"/>
        </v:shape>
      </w:pict>
    </w:r>
  </w:p>
</w:hdr>
</file>

<file path=word/header6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15136" id="docshapegroup2641" coordorigin="0,0" coordsize="9185,747">
          <v:shape style="position:absolute;left:0;top:0;width:9185;height:747" type="#_x0000_t75" id="docshape2642" stroked="false">
            <v:imagedata r:id="rId1" o:title=""/>
          </v:shape>
          <v:shape style="position:absolute;left:0;top:0;width:2;height:747" id="docshape2643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09.456512pt;margin-top:19.533207pt;width:27.4pt;height:15.6pt;mso-position-horizontal-relative:page;mso-position-vertical-relative:page;z-index:-21914624" type="#_x0000_t202" id="docshape2644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229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98.6pt;height:13.25pt;mso-position-horizontal-relative:page;mso-position-vertical-relative:page;z-index:-21914112" type="#_x0000_t202" id="docshape2645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§45.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Внутренняя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политика</w:t>
                </w:r>
                <w:r>
                  <w:rPr>
                    <w:rFonts w:ascii="Tahoma" w:hAnsi="Tahoma"/>
                    <w:color w:val="FFFFFF"/>
                    <w:spacing w:val="14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царя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Фёдора</w:t>
                </w:r>
                <w:r>
                  <w:rPr>
                    <w:rFonts w:ascii="Tahoma" w:hAnsi="Tahoma"/>
                    <w:color w:val="FFFFFF"/>
                    <w:spacing w:val="13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5"/>
                    <w:sz w:val="18"/>
                  </w:rPr>
                  <w:t>Алексеевича</w:t>
                </w:r>
              </w:p>
            </w:txbxContent>
          </v:textbox>
          <w10:wrap type="none"/>
        </v:shape>
      </w:pict>
    </w:r>
  </w:p>
</w:hdr>
</file>

<file path=word/header7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40288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6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6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13088" type="#_x0000_t202" id="docshape2646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7.4pt;height:15.6pt;mso-position-horizontal-relative:page;mso-position-vertical-relative:page;z-index:-21912576" type="#_x0000_t202" id="docshape2647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228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7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12064" id="docshapegroup2709" coordorigin="0,0" coordsize="9185,747">
          <v:shape style="position:absolute;left:0;top:0;width:9185;height:747" type="#_x0000_t75" id="docshape2710" stroked="false">
            <v:imagedata r:id="rId1" o:title=""/>
          </v:shape>
          <v:shape style="position:absolute;left:0;top:0;width:2;height:747" id="docshape2711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09.456512pt;margin-top:19.533207pt;width:27.4pt;height:15.6pt;mso-position-horizontal-relative:page;mso-position-vertical-relative:page;z-index:-21911552" type="#_x0000_t202" id="docshape271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233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127.8pt;height:13.25pt;mso-position-horizontal-relative:page;mso-position-vertical-relative:page;z-index:-21911040" type="#_x0000_t202" id="docshape2713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§46–47.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Культура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России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в</w:t>
                </w:r>
                <w:r>
                  <w:rPr>
                    <w:rFonts w:ascii="Tahoma" w:hAnsi="Tahoma"/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6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7"/>
                    <w:w w:val="85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7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40595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7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7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10016" type="#_x0000_t202" id="docshape2714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.45pt;height:15.6pt;mso-position-horizontal-relative:page;mso-position-vertical-relative:page;z-index:-21909504" type="#_x0000_t202" id="docshape2715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234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7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08992" id="docshapegroup2794" coordorigin="0,0" coordsize="9185,747">
          <v:shape style="position:absolute;left:0;top:0;width:9185;height:747" type="#_x0000_t75" id="docshape2795" stroked="false">
            <v:imagedata r:id="rId1" o:title=""/>
          </v:shape>
          <v:shape style="position:absolute;left:0;top:0;width:2;height:747" id="docshape2796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10.160492pt;margin-top:19.533207pt;width:26.7pt;height:15.6pt;mso-position-horizontal-relative:page;mso-position-vertical-relative:page;z-index:-21908480" type="#_x0000_t202" id="docshape2797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243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5.850399pt;margin-top:21.253206pt;width:98.9pt;height:13.25pt;mso-position-horizontal-relative:page;mso-position-vertical-relative:page;z-index:-21907968" type="#_x0000_t202" id="docshape2798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8"/>
                  </w:rPr>
                </w:pP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§48.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Мир</w:t>
                </w:r>
                <w:r>
                  <w:rPr>
                    <w:rFonts w:ascii="Tahoma" w:hAnsi="Tahoma"/>
                    <w:color w:val="FFFFFF"/>
                    <w:spacing w:val="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человека</w:t>
                </w:r>
                <w:r>
                  <w:rPr>
                    <w:rFonts w:ascii="Tahoma" w:hAnsi="Tahoma"/>
                    <w:color w:val="FFFFFF"/>
                    <w:spacing w:val="7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w w:val="85"/>
                    <w:sz w:val="18"/>
                  </w:rPr>
                  <w:t>XVII</w:t>
                </w:r>
                <w:r>
                  <w:rPr>
                    <w:rFonts w:ascii="Tahoma" w:hAnsi="Tahoma"/>
                    <w:color w:val="FFFFFF"/>
                    <w:spacing w:val="8"/>
                    <w:sz w:val="18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85"/>
                    <w:sz w:val="18"/>
                  </w:rPr>
                  <w:t>в.</w:t>
                </w:r>
              </w:p>
            </w:txbxContent>
          </v:textbox>
          <w10:wrap type="none"/>
        </v:shape>
      </w:pict>
    </w:r>
  </w:p>
</w:hdr>
</file>

<file path=word/header7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40902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85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78.55249pt;margin-top:18.661207pt;width:44.85pt;height:16.5pt;mso-position-horizontal-relative:page;mso-position-vertical-relative:page;z-index:-21906944" type="#_x0000_t202" id="docshape2799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3"/>
                    <w:w w:val="75"/>
                    <w:sz w:val="24"/>
                  </w:rPr>
                  <w:t>ГЛАВА</w:t>
                </w:r>
                <w:r>
                  <w:rPr>
                    <w:rFonts w:ascii="Tahoma" w:hAnsi="Tahoma"/>
                    <w:color w:val="FFFFFF"/>
                    <w:spacing w:val="1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5"/>
                    <w:w w:val="70"/>
                    <w:sz w:val="24"/>
                  </w:rPr>
                  <w:t>III</w:t>
                </w:r>
              </w:p>
            </w:txbxContent>
          </v:textbox>
          <w10:wrap type="none"/>
        </v:shape>
      </w:pict>
    </w:r>
    <w:r>
      <w:rPr/>
      <w:pict>
        <v:shape style="position:absolute;margin-left:22.511801pt;margin-top:19.533207pt;width:26.7pt;height:15.6pt;mso-position-horizontal-relative:page;mso-position-vertical-relative:page;z-index:-21906432" type="#_x0000_t202" id="docshape280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t>242</w:t>
                </w:r>
                <w:r>
                  <w:rPr>
                    <w:rFonts w:ascii="Calibri"/>
                    <w:b/>
                    <w:color w:val="FFFFFF"/>
                    <w:spacing w:val="-5"/>
                    <w:w w:val="12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7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05920" id="docshapegroup2878" coordorigin="0,0" coordsize="9185,747">
          <v:shape style="position:absolute;left:0;top:0;width:9185;height:747" type="#_x0000_t75" id="docshape2879" stroked="false">
            <v:imagedata r:id="rId1" o:title=""/>
          </v:shape>
          <v:shape style="position:absolute;left:0;top:0;width:2;height:747" id="docshape2880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37.834599pt;margin-top:18.661207pt;width:112.8pt;height:16.5pt;mso-position-horizontal-relative:page;mso-position-vertical-relative:page;z-index:-21905408" type="#_x0000_t202" id="docshape2881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Готовимся</w:t>
                </w:r>
                <w:r>
                  <w:rPr>
                    <w:rFonts w:ascii="Tahoma" w:hAnsi="Tahoma"/>
                    <w:color w:val="FFFFFF"/>
                    <w:spacing w:val="17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к</w:t>
                </w:r>
                <w:r>
                  <w:rPr>
                    <w:rFonts w:ascii="Tahoma" w:hAnsi="Tahoma"/>
                    <w:color w:val="FFFFFF"/>
                    <w:spacing w:val="17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75"/>
                    <w:sz w:val="24"/>
                  </w:rPr>
                  <w:t>аттестации</w:t>
                </w:r>
              </w:p>
            </w:txbxContent>
          </v:textbox>
          <w10:wrap type="none"/>
        </v:shape>
      </w:pict>
    </w:r>
    <w:r>
      <w:rPr/>
      <w:pict>
        <v:shape style="position:absolute;margin-left:409.570801pt;margin-top:18.949207pt;width:27.3pt;height:16.2pt;mso-position-horizontal-relative:page;mso-position-vertical-relative:page;z-index:-21904896" type="#_x0000_t202" id="docshape2882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249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41209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9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2.511801pt;margin-top:18.949207pt;width:27.3pt;height:16.2pt;mso-position-horizontal-relative:page;mso-position-vertical-relative:page;z-index:-21903872" type="#_x0000_t202" id="docshape2883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250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298.315186pt;margin-top:18.661207pt;width:125.95pt;height:16.5pt;mso-position-horizontal-relative:page;mso-position-vertical-relative:page;z-index:-21903360" type="#_x0000_t202" id="docshape2884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6"/>
                    <w:w w:val="80"/>
                    <w:sz w:val="24"/>
                  </w:rPr>
                  <w:t>Готовимся</w:t>
                </w:r>
                <w:r>
                  <w:rPr>
                    <w:rFonts w:ascii="Tahoma" w:hAnsi="Tahoma"/>
                    <w:color w:val="FFFFFF"/>
                    <w:spacing w:val="17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к</w:t>
                </w:r>
                <w:r>
                  <w:rPr>
                    <w:rFonts w:ascii="Tahoma" w:hAnsi="Tahoma"/>
                    <w:color w:val="FFFFFF"/>
                    <w:spacing w:val="17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16"/>
                    <w:w w:val="75"/>
                    <w:sz w:val="24"/>
                  </w:rPr>
                  <w:t>аттестации</w:t>
                </w:r>
              </w:p>
            </w:txbxContent>
          </v:textbox>
          <w10:wrap type="none"/>
        </v:shape>
      </w:pict>
    </w:r>
  </w:p>
</w:hdr>
</file>

<file path=word/header8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41363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95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2.511801pt;margin-top:18.949207pt;width:27.3pt;height:16.2pt;mso-position-horizontal-relative:page;mso-position-vertical-relative:page;z-index:-21902336" type="#_x0000_t202" id="docshape2927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258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41465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9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2.511801pt;margin-top:18.949207pt;width:27.3pt;height:16.2pt;mso-position-horizontal-relative:page;mso-position-vertical-relative:page;z-index:-21901312" type="#_x0000_t202" id="docshape2933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260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900800" id="docshapegroup2934" coordorigin="0,0" coordsize="9185,747">
          <v:shape style="position:absolute;left:0;top:0;width:9185;height:747" type="#_x0000_t75" id="docshape2935" stroked="false">
            <v:imagedata r:id="rId1" o:title=""/>
          </v:shape>
          <v:shape style="position:absolute;left:0;top:0;width:2;height:747" id="docshape2936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37.834599pt;margin-top:18.661207pt;width:139.950pt;height:16.5pt;mso-position-horizontal-relative:page;mso-position-vertical-relative:page;z-index:-21900288" type="#_x0000_t202" id="docshape2937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Словарь</w:t>
                </w:r>
                <w:r>
                  <w:rPr>
                    <w:rFonts w:ascii="Tahoma" w:hAnsi="Tahoma"/>
                    <w:color w:val="FFFFFF"/>
                    <w:spacing w:val="2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понятий</w:t>
                </w:r>
                <w:r>
                  <w:rPr>
                    <w:rFonts w:ascii="Tahoma" w:hAnsi="Tahoma"/>
                    <w:color w:val="FFFFFF"/>
                    <w:spacing w:val="23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и</w:t>
                </w:r>
                <w:r>
                  <w:rPr>
                    <w:rFonts w:ascii="Tahoma" w:hAnsi="Tahoma"/>
                    <w:color w:val="FFFFFF"/>
                    <w:spacing w:val="2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24"/>
                  </w:rPr>
                  <w:t>терминов</w:t>
                </w:r>
              </w:p>
            </w:txbxContent>
          </v:textbox>
          <w10:wrap type="none"/>
        </v:shape>
      </w:pict>
    </w:r>
    <w:r>
      <w:rPr/>
      <w:pict>
        <v:shape style="position:absolute;margin-left:409.570801pt;margin-top:18.949207pt;width:27.3pt;height:16.2pt;mso-position-horizontal-relative:page;mso-position-vertical-relative:page;z-index:-21899776" type="#_x0000_t202" id="docshape2938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261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141721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32005" cy="474002"/>
          <wp:effectExtent l="0" t="0" r="0" b="0"/>
          <wp:wrapNone/>
          <wp:docPr id="299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2005" cy="474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2.511801pt;margin-top:18.949207pt;width:27.3pt;height:16.2pt;mso-position-horizontal-relative:page;mso-position-vertical-relative:page;z-index:-21898752" type="#_x0000_t202" id="docshape2939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262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268.705109pt;margin-top:18.661207pt;width:155.6pt;height:16.5pt;mso-position-horizontal-relative:page;mso-position-vertical-relative:page;z-index:-21898240" type="#_x0000_t202" id="docshape2940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spacing w:val="15"/>
                    <w:w w:val="80"/>
                    <w:sz w:val="24"/>
                  </w:rPr>
                  <w:t>Словарь</w:t>
                </w:r>
                <w:r>
                  <w:rPr>
                    <w:rFonts w:ascii="Tahoma" w:hAnsi="Tahoma"/>
                    <w:color w:val="FFFFFF"/>
                    <w:spacing w:val="26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15"/>
                    <w:w w:val="80"/>
                    <w:sz w:val="24"/>
                  </w:rPr>
                  <w:t>понятий</w:t>
                </w:r>
                <w:r>
                  <w:rPr>
                    <w:rFonts w:ascii="Tahoma" w:hAnsi="Tahoma"/>
                    <w:color w:val="FFFFFF"/>
                    <w:spacing w:val="27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и</w:t>
                </w:r>
                <w:r>
                  <w:rPr>
                    <w:rFonts w:ascii="Tahoma" w:hAnsi="Tahoma"/>
                    <w:color w:val="FFFFFF"/>
                    <w:spacing w:val="26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16"/>
                    <w:w w:val="80"/>
                    <w:sz w:val="24"/>
                  </w:rPr>
                  <w:t>терминов</w:t>
                </w:r>
              </w:p>
            </w:txbxContent>
          </v:textbox>
          <w10:wrap type="none"/>
        </v:shape>
      </w:pict>
    </w:r>
  </w:p>
</w:hdr>
</file>

<file path=word/header8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897728" id="docshapegroup2941" coordorigin="0,0" coordsize="9185,747">
          <v:shape style="position:absolute;left:0;top:0;width:9185;height:747" type="#_x0000_t75" id="docshape2942" stroked="false">
            <v:imagedata r:id="rId1" o:title=""/>
          </v:shape>
          <v:shape style="position:absolute;left:0;top:0;width:2;height:747" id="docshape2943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37.834599pt;margin-top:18.661207pt;width:139.950pt;height:16.5pt;mso-position-horizontal-relative:page;mso-position-vertical-relative:page;z-index:-21897216" type="#_x0000_t202" id="docshape2944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ahoma" w:hAnsi="Tahoma"/>
                    <w:sz w:val="24"/>
                  </w:rPr>
                </w:pP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Словарь</w:t>
                </w:r>
                <w:r>
                  <w:rPr>
                    <w:rFonts w:ascii="Tahoma" w:hAnsi="Tahoma"/>
                    <w:color w:val="FFFFFF"/>
                    <w:spacing w:val="2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понятий</w:t>
                </w:r>
                <w:r>
                  <w:rPr>
                    <w:rFonts w:ascii="Tahoma" w:hAnsi="Tahoma"/>
                    <w:color w:val="FFFFFF"/>
                    <w:spacing w:val="23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w w:val="80"/>
                    <w:sz w:val="24"/>
                  </w:rPr>
                  <w:t>и</w:t>
                </w:r>
                <w:r>
                  <w:rPr>
                    <w:rFonts w:ascii="Tahoma" w:hAnsi="Tahoma"/>
                    <w:color w:val="FFFFFF"/>
                    <w:spacing w:val="22"/>
                    <w:sz w:val="24"/>
                  </w:rPr>
                  <w:t> </w:t>
                </w:r>
                <w:r>
                  <w:rPr>
                    <w:rFonts w:ascii="Tahoma" w:hAnsi="Tahoma"/>
                    <w:color w:val="FFFFFF"/>
                    <w:spacing w:val="-2"/>
                    <w:w w:val="80"/>
                    <w:sz w:val="24"/>
                  </w:rPr>
                  <w:t>терминов</w:t>
                </w:r>
              </w:p>
            </w:txbxContent>
          </v:textbox>
          <w10:wrap type="none"/>
        </v:shape>
      </w:pict>
    </w:r>
    <w:r>
      <w:rPr/>
      <w:pict>
        <v:shape style="position:absolute;margin-left:409.570801pt;margin-top:18.949207pt;width:27.3pt;height:16.2pt;mso-position-horizontal-relative:page;mso-position-vertical-relative:page;z-index:-21896704" type="#_x0000_t202" id="docshape2945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263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896192" id="docshapegroup2946" coordorigin="0,0" coordsize="9185,747">
          <v:shape style="position:absolute;left:0;top:0;width:9185;height:747" type="#_x0000_t75" id="docshape2947" stroked="false">
            <v:imagedata r:id="rId1" o:title=""/>
          </v:shape>
          <v:shape style="position:absolute;left:0;top:0;width:2;height:747" id="docshape2948" coordorigin="0,0" coordsize="0,747" path="m0,0l0,746,0,0xe" filled="true" fillcolor="#e47b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409.570801pt;margin-top:18.949207pt;width:27.3pt;height:16.2pt;mso-position-horizontal-relative:page;mso-position-vertical-relative:page;z-index:-21895680" type="#_x0000_t202" id="docshape2949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265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0pt;width:459.25pt;height:37.35pt;mso-position-horizontal-relative:page;mso-position-vertical-relative:page;z-index:-21895168" id="docshapegroup2954" coordorigin="0,0" coordsize="9185,747">
          <v:shape style="position:absolute;left:0;top:0;width:9185;height:747" type="#_x0000_t75" id="docshape2955" stroked="false">
            <v:imagedata r:id="rId1" o:title=""/>
          </v:shape>
          <w10:wrap type="none"/>
        </v:group>
      </w:pict>
    </w:r>
    <w:r>
      <w:rPr/>
      <w:pict>
        <v:shape style="position:absolute;margin-left:409.570801pt;margin-top:18.949207pt;width:27.3pt;height:16.2pt;mso-position-horizontal-relative:page;mso-position-vertical-relative:page;z-index:-21894656" type="#_x0000_t202" id="docshape2956" filled="false" stroked="false">
          <v:textbox inset="0,0,0,0">
            <w:txbxContent>
              <w:p>
                <w:pPr>
                  <w:spacing w:before="0"/>
                  <w:ind w:left="60" w:right="0" w:firstLine="0"/>
                  <w:jc w:val="left"/>
                  <w:rPr>
                    <w:rFonts w:ascii="Trebuchet MS"/>
                    <w:sz w:val="26"/>
                  </w:rPr>
                </w:pP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begin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instrText> PAGE </w:instrTex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separate"/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t>267</w:t>
                </w:r>
                <w:r>
                  <w:rPr>
                    <w:rFonts w:ascii="Trebuchet MS"/>
                    <w:color w:val="FFFFF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9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8">
    <w:multiLevelType w:val="hybridMultilevel"/>
    <w:lvl w:ilvl="0">
      <w:start w:val="1"/>
      <w:numFmt w:val="decimal"/>
      <w:lvlText w:val="%1)"/>
      <w:lvlJc w:val="left"/>
      <w:pPr>
        <w:ind w:left="1133" w:hanging="227"/>
        <w:jc w:val="right"/>
      </w:pPr>
      <w:rPr>
        <w:rFonts w:hint="default"/>
        <w:w w:val="93"/>
      </w:rPr>
    </w:lvl>
    <w:lvl w:ilvl="1">
      <w:start w:val="0"/>
      <w:numFmt w:val="bullet"/>
      <w:lvlText w:val="•"/>
      <w:lvlJc w:val="left"/>
      <w:pPr>
        <w:ind w:left="1944" w:hanging="22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22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22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22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22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22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22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227"/>
      </w:pPr>
      <w:rPr>
        <w:rFonts w:hint="default"/>
      </w:rPr>
    </w:lvl>
  </w:abstractNum>
  <w:abstractNum w:abstractNumId="133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87">
    <w:multiLevelType w:val="hybridMultilevel"/>
    <w:lvl w:ilvl="0">
      <w:start w:val="0"/>
      <w:numFmt w:val="bullet"/>
      <w:lvlText w:val="●"/>
      <w:lvlJc w:val="left"/>
      <w:pPr>
        <w:ind w:left="1133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956" w:hanging="16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1"/>
        <w:sz w:val="17"/>
        <w:szCs w:val="17"/>
      </w:rPr>
    </w:lvl>
    <w:lvl w:ilvl="1">
      <w:start w:val="0"/>
      <w:numFmt w:val="bullet"/>
      <w:lvlText w:val="•"/>
      <w:lvlJc w:val="left"/>
      <w:pPr>
        <w:ind w:left="1782" w:hanging="16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04" w:hanging="16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27" w:hanging="16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49" w:hanging="16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72" w:hanging="16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94" w:hanging="16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16" w:hanging="16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39" w:hanging="163"/>
      </w:pPr>
      <w:rPr>
        <w:rFonts w:hint="default"/>
      </w:rPr>
    </w:lvl>
  </w:abstractNum>
  <w:abstractNum w:abstractNumId="137">
    <w:multiLevelType w:val="hybridMultilevel"/>
    <w:lvl w:ilvl="0">
      <w:start w:val="10"/>
      <w:numFmt w:val="decimal"/>
      <w:lvlText w:val="%1"/>
      <w:lvlJc w:val="left"/>
      <w:pPr>
        <w:ind w:left="1190" w:hanging="39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FFFF"/>
        <w:spacing w:val="-20"/>
        <w:w w:val="121"/>
        <w:position w:val="-1"/>
        <w:sz w:val="20"/>
        <w:szCs w:val="20"/>
        <w:shd w:fill="DB413F" w:color="auto" w:val="clear"/>
      </w:rPr>
    </w:lvl>
    <w:lvl w:ilvl="1">
      <w:start w:val="1"/>
      <w:numFmt w:val="decimal"/>
      <w:lvlText w:val="%2)"/>
      <w:lvlJc w:val="left"/>
      <w:pPr>
        <w:ind w:left="1133" w:hanging="23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w w:val="93"/>
        <w:sz w:val="19"/>
        <w:szCs w:val="19"/>
      </w:rPr>
    </w:lvl>
    <w:lvl w:ilvl="2">
      <w:start w:val="0"/>
      <w:numFmt w:val="bullet"/>
      <w:lvlText w:val="•"/>
      <w:lvlJc w:val="left"/>
      <w:pPr>
        <w:ind w:left="2087" w:hanging="23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74" w:hanging="23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61" w:hanging="23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48" w:hanging="23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35" w:hanging="23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22" w:hanging="23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9" w:hanging="233"/>
      </w:pPr>
      <w:rPr>
        <w:rFonts w:hint="default"/>
      </w:rPr>
    </w:lvl>
  </w:abstractNum>
  <w:abstractNum w:abstractNumId="136">
    <w:multiLevelType w:val="hybridMultilevel"/>
    <w:lvl w:ilvl="0">
      <w:start w:val="1"/>
      <w:numFmt w:val="decimal"/>
      <w:lvlText w:val="%1)"/>
      <w:lvlJc w:val="left"/>
      <w:pPr>
        <w:ind w:left="1399" w:hanging="26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w w:val="93"/>
        <w:sz w:val="19"/>
        <w:szCs w:val="19"/>
      </w:rPr>
    </w:lvl>
    <w:lvl w:ilvl="1">
      <w:start w:val="0"/>
      <w:numFmt w:val="bullet"/>
      <w:lvlText w:val="•"/>
      <w:lvlJc w:val="left"/>
      <w:pPr>
        <w:ind w:left="2178" w:hanging="26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956" w:hanging="26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35" w:hanging="26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13" w:hanging="26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92" w:hanging="26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70" w:hanging="26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48" w:hanging="26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27" w:hanging="266"/>
      </w:pPr>
      <w:rPr>
        <w:rFonts w:hint="default"/>
      </w:rPr>
    </w:lvl>
  </w:abstractNum>
  <w:abstractNum w:abstractNumId="135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1"/>
      <w:numFmt w:val="decimal"/>
      <w:lvlText w:val="%2)"/>
      <w:lvlJc w:val="left"/>
      <w:pPr>
        <w:ind w:left="1383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w w:val="93"/>
        <w:sz w:val="19"/>
        <w:szCs w:val="19"/>
      </w:rPr>
    </w:lvl>
    <w:lvl w:ilvl="2">
      <w:start w:val="0"/>
      <w:numFmt w:val="bullet"/>
      <w:lvlText w:val="•"/>
      <w:lvlJc w:val="left"/>
      <w:pPr>
        <w:ind w:left="2247" w:hanging="25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14" w:hanging="25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81" w:hanging="25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8" w:hanging="25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15" w:hanging="25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82" w:hanging="25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49" w:hanging="250"/>
      </w:pPr>
      <w:rPr>
        <w:rFonts w:hint="default"/>
      </w:rPr>
    </w:lvl>
  </w:abstractNum>
  <w:abstractNum w:abstractNumId="134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31">
    <w:multiLevelType w:val="hybridMultilevel"/>
    <w:lvl w:ilvl="0">
      <w:start w:val="2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03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30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129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28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26">
    <w:multiLevelType w:val="hybridMultilevel"/>
    <w:lvl w:ilvl="0">
      <w:start w:val="0"/>
      <w:numFmt w:val="bullet"/>
      <w:lvlText w:val="●"/>
      <w:lvlJc w:val="left"/>
      <w:pPr>
        <w:ind w:left="340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723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07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91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75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59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43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26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10" w:hanging="341"/>
      </w:pPr>
      <w:rPr>
        <w:rFonts w:hint="default"/>
      </w:rPr>
    </w:lvl>
  </w:abstractNum>
  <w:abstractNum w:abstractNumId="125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24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23">
    <w:multiLevelType w:val="hybridMultilevel"/>
    <w:lvl w:ilvl="0">
      <w:start w:val="0"/>
      <w:numFmt w:val="bullet"/>
      <w:lvlText w:val="•"/>
      <w:lvlJc w:val="left"/>
      <w:pPr>
        <w:ind w:left="1047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54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68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83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97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1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26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0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5" w:hanging="152"/>
      </w:pPr>
      <w:rPr>
        <w:rFonts w:hint="default"/>
      </w:rPr>
    </w:lvl>
  </w:abstractNum>
  <w:abstractNum w:abstractNumId="122">
    <w:multiLevelType w:val="hybridMultilevel"/>
    <w:lvl w:ilvl="0">
      <w:start w:val="5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21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20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19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118">
    <w:multiLevelType w:val="hybridMultilevel"/>
    <w:lvl w:ilvl="0">
      <w:start w:val="5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2"/>
      <w:numFmt w:val="decimal"/>
      <w:lvlText w:val="%2."/>
      <w:lvlJc w:val="left"/>
      <w:pPr>
        <w:ind w:left="1133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w w:val="118"/>
        <w:sz w:val="19"/>
        <w:szCs w:val="19"/>
      </w:rPr>
    </w:lvl>
    <w:lvl w:ilvl="2">
      <w:start w:val="0"/>
      <w:numFmt w:val="bullet"/>
      <w:lvlText w:val="•"/>
      <w:lvlJc w:val="left"/>
      <w:pPr>
        <w:ind w:left="2748" w:hanging="2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2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2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2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2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2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240"/>
      </w:pPr>
      <w:rPr>
        <w:rFonts w:hint="default"/>
      </w:rPr>
    </w:lvl>
  </w:abstractNum>
  <w:abstractNum w:abstractNumId="117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16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15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114">
    <w:multiLevelType w:val="hybridMultilevel"/>
    <w:lvl w:ilvl="0">
      <w:start w:val="8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12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11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10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109">
    <w:multiLevelType w:val="hybridMultilevel"/>
    <w:lvl w:ilvl="0">
      <w:start w:val="7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2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07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06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05">
    <w:multiLevelType w:val="hybridMultilevel"/>
    <w:lvl w:ilvl="0">
      <w:start w:val="0"/>
      <w:numFmt w:val="bullet"/>
      <w:lvlText w:val="•"/>
      <w:lvlJc w:val="left"/>
      <w:pPr>
        <w:ind w:left="1024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36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52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69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85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0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18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34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1" w:hanging="152"/>
      </w:pPr>
      <w:rPr>
        <w:rFonts w:hint="default"/>
      </w:rPr>
    </w:lvl>
  </w:abstractNum>
  <w:abstractNum w:abstractNumId="104">
    <w:multiLevelType w:val="hybridMultilevel"/>
    <w:lvl w:ilvl="0">
      <w:start w:val="7"/>
      <w:numFmt w:val="decimal"/>
      <w:lvlText w:val="%1."/>
      <w:lvlJc w:val="left"/>
      <w:pPr>
        <w:ind w:left="1133" w:hanging="15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23"/>
        <w:w w:val="111"/>
        <w:sz w:val="17"/>
        <w:szCs w:val="17"/>
      </w:rPr>
    </w:lvl>
    <w:lvl w:ilvl="1">
      <w:start w:val="0"/>
      <w:numFmt w:val="bullet"/>
      <w:lvlText w:val="•"/>
      <w:lvlJc w:val="left"/>
      <w:pPr>
        <w:ind w:left="1944" w:hanging="15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1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1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1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1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1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1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153"/>
      </w:pPr>
      <w:rPr>
        <w:rFonts w:hint="default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02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00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99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98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96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95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94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360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29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98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68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37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0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76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45" w:hanging="341"/>
      </w:pPr>
      <w:rPr>
        <w:rFonts w:hint="default"/>
      </w:rPr>
    </w:lvl>
  </w:abstractNum>
  <w:abstractNum w:abstractNumId="92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90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89">
    <w:multiLevelType w:val="hybridMultilevel"/>
    <w:lvl w:ilvl="0">
      <w:start w:val="9"/>
      <w:numFmt w:val="decimal"/>
      <w:lvlText w:val="%1."/>
      <w:lvlJc w:val="left"/>
      <w:pPr>
        <w:ind w:left="1133" w:hanging="175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48"/>
        <w:w w:val="111"/>
        <w:sz w:val="17"/>
        <w:szCs w:val="17"/>
      </w:rPr>
    </w:lvl>
    <w:lvl w:ilvl="1">
      <w:start w:val="0"/>
      <w:numFmt w:val="bullet"/>
      <w:lvlText w:val="•"/>
      <w:lvlJc w:val="left"/>
      <w:pPr>
        <w:ind w:left="1944" w:hanging="17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17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17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17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17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17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17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175"/>
      </w:pPr>
      <w:rPr>
        <w:rFonts w:hint="default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1113" w:hanging="301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26" w:hanging="30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32" w:hanging="30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39" w:hanging="30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45" w:hanging="30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52" w:hanging="30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58" w:hanging="30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64" w:hanging="30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1" w:hanging="301"/>
      </w:pPr>
      <w:rPr>
        <w:rFonts w:hint="default"/>
      </w:rPr>
    </w:lvl>
  </w:abstractNum>
  <w:abstractNum w:abstractNumId="86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85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84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80">
    <w:multiLevelType w:val="hybridMultilevel"/>
    <w:lvl w:ilvl="0">
      <w:start w:val="4"/>
      <w:numFmt w:val="decimal"/>
      <w:lvlText w:val="%1."/>
      <w:lvlJc w:val="left"/>
      <w:pPr>
        <w:ind w:left="1133" w:hanging="241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2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2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2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2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2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2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2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241"/>
      </w:pPr>
      <w:rPr>
        <w:rFonts w:hint="default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78">
    <w:multiLevelType w:val="hybridMultilevel"/>
    <w:lvl w:ilvl="0">
      <w:start w:val="0"/>
      <w:numFmt w:val="bullet"/>
      <w:lvlText w:val="●"/>
      <w:lvlJc w:val="left"/>
      <w:pPr>
        <w:ind w:left="1133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77">
    <w:multiLevelType w:val="hybridMultilevel"/>
    <w:lvl w:ilvl="0">
      <w:start w:val="7"/>
      <w:numFmt w:val="decimal"/>
      <w:lvlText w:val="%1."/>
      <w:lvlJc w:val="left"/>
      <w:pPr>
        <w:ind w:left="1133" w:hanging="15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23"/>
        <w:w w:val="111"/>
        <w:sz w:val="17"/>
        <w:szCs w:val="17"/>
      </w:rPr>
    </w:lvl>
    <w:lvl w:ilvl="1">
      <w:start w:val="0"/>
      <w:numFmt w:val="bullet"/>
      <w:lvlText w:val="•"/>
      <w:lvlJc w:val="left"/>
      <w:pPr>
        <w:ind w:left="1944" w:hanging="15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1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1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1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1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1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1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153"/>
      </w:pPr>
      <w:rPr>
        <w:rFonts w:hint="default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75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7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95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52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10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67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25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8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40" w:hanging="171"/>
      </w:pPr>
      <w:rPr>
        <w:rFonts w:hint="default"/>
      </w:rPr>
    </w:lvl>
  </w:abstractNum>
  <w:abstractNum w:abstractNumId="74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26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72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18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64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10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57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03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49" w:hanging="171"/>
      </w:pPr>
      <w:rPr>
        <w:rFonts w:hint="default"/>
      </w:rPr>
    </w:lvl>
  </w:abstractNum>
  <w:abstractNum w:abstractNumId="73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71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70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69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68">
    <w:multiLevelType w:val="hybridMultilevel"/>
    <w:lvl w:ilvl="0">
      <w:start w:val="11"/>
      <w:numFmt w:val="decimal"/>
      <w:lvlText w:val="%1."/>
      <w:lvlJc w:val="left"/>
      <w:pPr>
        <w:ind w:left="1193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41"/>
        <w:w w:val="111"/>
        <w:sz w:val="17"/>
        <w:szCs w:val="17"/>
      </w:rPr>
    </w:lvl>
    <w:lvl w:ilvl="1">
      <w:start w:val="0"/>
      <w:numFmt w:val="bullet"/>
      <w:lvlText w:val="•"/>
      <w:lvlJc w:val="left"/>
      <w:pPr>
        <w:ind w:left="1998" w:hanging="2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96" w:hanging="2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95" w:hanging="2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93" w:hanging="2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92" w:hanging="2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90" w:hanging="2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88" w:hanging="2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87" w:hanging="240"/>
      </w:pPr>
      <w:rPr>
        <w:rFonts w:hint="default"/>
      </w:rPr>
    </w:lvl>
  </w:abstractNum>
  <w:abstractNum w:abstractNumId="67">
    <w:multiLevelType w:val="hybridMultilevel"/>
    <w:lvl w:ilvl="0">
      <w:start w:val="5"/>
      <w:numFmt w:val="decimal"/>
      <w:lvlText w:val="%1."/>
      <w:lvlJc w:val="left"/>
      <w:pPr>
        <w:ind w:left="1133" w:hanging="244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24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24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24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24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24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24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24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244"/>
      </w:pPr>
      <w:rPr>
        <w:rFonts w:hint="default"/>
      </w:rPr>
    </w:lvl>
  </w:abstractNum>
  <w:abstractNum w:abstractNumId="66">
    <w:multiLevelType w:val="hybridMultilevel"/>
    <w:lvl w:ilvl="0">
      <w:start w:val="0"/>
      <w:numFmt w:val="bullet"/>
      <w:lvlText w:val="●"/>
      <w:lvlJc w:val="left"/>
      <w:pPr>
        <w:ind w:left="3450" w:hanging="2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3915" w:hanging="28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370" w:hanging="28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825" w:hanging="28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81" w:hanging="28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36" w:hanging="28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91" w:hanging="28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47" w:hanging="28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02" w:hanging="282"/>
      </w:pPr>
      <w:rPr>
        <w:rFonts w:hint="default"/>
      </w:rPr>
    </w:lvl>
  </w:abstractNum>
  <w:abstractNum w:abstractNumId="65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64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62">
    <w:multiLevelType w:val="hybridMultilevel"/>
    <w:lvl w:ilvl="0">
      <w:start w:val="8"/>
      <w:numFmt w:val="decimal"/>
      <w:lvlText w:val="%1."/>
      <w:lvlJc w:val="left"/>
      <w:pPr>
        <w:ind w:left="1133" w:hanging="17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7"/>
        <w:szCs w:val="17"/>
      </w:rPr>
    </w:lvl>
    <w:lvl w:ilvl="1">
      <w:start w:val="1"/>
      <w:numFmt w:val="decimal"/>
      <w:lvlText w:val="%2."/>
      <w:lvlJc w:val="left"/>
      <w:pPr>
        <w:ind w:left="1133" w:hanging="244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2">
      <w:start w:val="0"/>
      <w:numFmt w:val="bullet"/>
      <w:lvlText w:val="•"/>
      <w:lvlJc w:val="left"/>
      <w:pPr>
        <w:ind w:left="2748" w:hanging="24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24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24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24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24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24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244"/>
      </w:pPr>
      <w:rPr>
        <w:rFonts w:hint="default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60">
    <w:multiLevelType w:val="hybridMultilevel"/>
    <w:lvl w:ilvl="0">
      <w:start w:val="0"/>
      <w:numFmt w:val="bullet"/>
      <w:lvlText w:val="●"/>
      <w:lvlJc w:val="left"/>
      <w:pPr>
        <w:ind w:left="281" w:hanging="2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639" w:hanging="26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98" w:hanging="26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57" w:hanging="26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16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75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34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93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52" w:hanging="268"/>
      </w:pPr>
      <w:rPr>
        <w:rFonts w:hint="default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58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907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728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56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85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13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4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70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98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27" w:hanging="152"/>
      </w:pPr>
      <w:rPr>
        <w:rFonts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55">
    <w:multiLevelType w:val="hybridMultilevel"/>
    <w:lvl w:ilvl="0">
      <w:start w:val="0"/>
      <w:numFmt w:val="bullet"/>
      <w:lvlText w:val="●"/>
      <w:lvlJc w:val="left"/>
      <w:pPr>
        <w:ind w:left="1133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133" w:hanging="341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953" w:hanging="1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6"/>
        <w:w w:val="111"/>
        <w:sz w:val="17"/>
        <w:szCs w:val="17"/>
      </w:rPr>
    </w:lvl>
    <w:lvl w:ilvl="1">
      <w:start w:val="0"/>
      <w:numFmt w:val="bullet"/>
      <w:lvlText w:val="•"/>
      <w:lvlJc w:val="left"/>
      <w:pPr>
        <w:ind w:left="1782" w:hanging="1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04" w:hanging="1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27" w:hanging="1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49" w:hanging="1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72" w:hanging="1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94" w:hanging="1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16" w:hanging="1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39" w:hanging="160"/>
      </w:pPr>
      <w:rPr>
        <w:rFonts w:hint="default"/>
      </w:rPr>
    </w:lvl>
  </w:abstractNum>
  <w:abstractNum w:abstractNumId="46">
    <w:multiLevelType w:val="hybridMultilevel"/>
    <w:lvl w:ilvl="0">
      <w:start w:val="0"/>
      <w:numFmt w:val="bullet"/>
      <w:lvlText w:val="●"/>
      <w:lvlJc w:val="left"/>
      <w:pPr>
        <w:ind w:left="1133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43">
    <w:multiLevelType w:val="hybridMultilevel"/>
    <w:lvl w:ilvl="0">
      <w:start w:val="4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2">
      <w:start w:val="0"/>
      <w:numFmt w:val="bullet"/>
      <w:lvlText w:val="•"/>
      <w:lvlJc w:val="left"/>
      <w:pPr>
        <w:ind w:left="2033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2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21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15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09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02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96" w:hanging="152"/>
      </w:pPr>
      <w:rPr>
        <w:rFonts w:hint="default"/>
      </w:rPr>
    </w:lvl>
  </w:abstractNum>
  <w:abstractNum w:abstractNumId="41">
    <w:multiLevelType w:val="hybridMultilevel"/>
    <w:lvl w:ilvl="0">
      <w:start w:val="0"/>
      <w:numFmt w:val="bullet"/>
      <w:lvlText w:val="●"/>
      <w:lvlJc w:val="left"/>
      <w:pPr>
        <w:ind w:left="4085" w:hanging="33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4471" w:hanging="33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863" w:hanging="33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255" w:hanging="33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647" w:hanging="33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39" w:hanging="33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31" w:hanging="33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23" w:hanging="33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15" w:hanging="338"/>
      </w:pPr>
      <w:rPr>
        <w:rFonts w:hint="default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37">
    <w:multiLevelType w:val="hybridMultilevel"/>
    <w:lvl w:ilvl="0">
      <w:start w:val="4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1"/>
      <w:numFmt w:val="decimal"/>
      <w:lvlText w:val="%2)"/>
      <w:lvlJc w:val="left"/>
      <w:pPr>
        <w:ind w:left="1360" w:hanging="22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w w:val="93"/>
        <w:sz w:val="19"/>
        <w:szCs w:val="19"/>
      </w:rPr>
    </w:lvl>
    <w:lvl w:ilvl="2">
      <w:start w:val="0"/>
      <w:numFmt w:val="bullet"/>
      <w:lvlText w:val="•"/>
      <w:lvlJc w:val="left"/>
      <w:pPr>
        <w:ind w:left="2229" w:hanging="22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98" w:hanging="22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68" w:hanging="22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37" w:hanging="22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06" w:hanging="22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76" w:hanging="22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45" w:hanging="227"/>
      </w:pPr>
      <w:rPr>
        <w:rFonts w:hint="default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29">
    <w:multiLevelType w:val="hybridMultilevel"/>
    <w:lvl w:ilvl="0">
      <w:start w:val="9"/>
      <w:numFmt w:val="decimal"/>
      <w:lvlText w:val="%1."/>
      <w:lvlJc w:val="left"/>
      <w:pPr>
        <w:ind w:left="1313" w:hanging="414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98"/>
        <w:sz w:val="19"/>
        <w:szCs w:val="19"/>
      </w:rPr>
    </w:lvl>
    <w:lvl w:ilvl="1">
      <w:start w:val="0"/>
      <w:numFmt w:val="bullet"/>
      <w:lvlText w:val="•"/>
      <w:lvlJc w:val="left"/>
      <w:pPr>
        <w:ind w:left="2106" w:hanging="41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92" w:hanging="41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79" w:hanging="41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65" w:hanging="41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52" w:hanging="41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38" w:hanging="41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24" w:hanging="41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11" w:hanging="414"/>
      </w:pPr>
      <w:rPr>
        <w:rFonts w:hint="default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688" w:hanging="40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1190" w:hanging="40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01" w:hanging="40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212" w:hanging="40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723" w:hanging="40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234" w:hanging="4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744" w:hanging="4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255" w:hanging="4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766" w:hanging="406"/>
      </w:pPr>
      <w:rPr>
        <w:rFonts w:hint="default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1053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1"/>
      <w:numFmt w:val="decimal"/>
      <w:lvlText w:val="%2."/>
      <w:lvlJc w:val="left"/>
      <w:pPr>
        <w:ind w:left="1313" w:hanging="414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2">
      <w:start w:val="0"/>
      <w:numFmt w:val="bullet"/>
      <w:lvlText w:val="•"/>
      <w:lvlJc w:val="left"/>
      <w:pPr>
        <w:ind w:left="1360" w:hanging="41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38" w:hanging="41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16" w:hanging="41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94" w:hanging="41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272" w:hanging="41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50" w:hanging="41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8" w:hanging="414"/>
      </w:pPr>
      <w:rPr>
        <w:rFonts w:hint="default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05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4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97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2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34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9" w:hanging="152"/>
      </w:pPr>
      <w:rPr>
        <w:rFonts w:hint="default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453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1175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91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06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22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37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53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84" w:hanging="341"/>
      </w:pPr>
      <w:rPr>
        <w:rFonts w:hint="default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041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1854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68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83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97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1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26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40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5" w:hanging="152"/>
      </w:pPr>
      <w:rPr>
        <w:rFonts w:hint="default"/>
      </w:rPr>
    </w:lvl>
  </w:abstractNum>
  <w:abstractNum w:abstractNumId="12">
    <w:multiLevelType w:val="hybridMultilevel"/>
    <w:lvl w:ilvl="0">
      <w:start w:val="6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2"/>
      <w:numFmt w:val="decimal"/>
      <w:lvlText w:val="%2."/>
      <w:lvlJc w:val="left"/>
      <w:pPr>
        <w:ind w:left="1133" w:hanging="244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2">
      <w:start w:val="2"/>
      <w:numFmt w:val="decimal"/>
      <w:lvlText w:val="%3."/>
      <w:lvlJc w:val="left"/>
      <w:pPr>
        <w:ind w:left="1368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w w:val="118"/>
        <w:sz w:val="19"/>
        <w:szCs w:val="19"/>
      </w:rPr>
    </w:lvl>
    <w:lvl w:ilvl="3">
      <w:start w:val="0"/>
      <w:numFmt w:val="bullet"/>
      <w:lvlText w:val="•"/>
      <w:lvlJc w:val="left"/>
      <w:pPr>
        <w:ind w:left="3098" w:hanging="23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68" w:hanging="23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37" w:hanging="23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06" w:hanging="23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76" w:hanging="23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45" w:hanging="235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10">
    <w:multiLevelType w:val="hybridMultilevel"/>
    <w:lvl w:ilvl="0">
      <w:start w:val="7"/>
      <w:numFmt w:val="decimal"/>
      <w:lvlText w:val="%1."/>
      <w:lvlJc w:val="left"/>
      <w:pPr>
        <w:ind w:left="1132" w:hanging="22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2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22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22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22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22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22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22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22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227"/>
      </w:pPr>
      <w:rPr>
        <w:rFonts w:hint="default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7">
    <w:multiLevelType w:val="hybridMultilevel"/>
    <w:lvl w:ilvl="0">
      <w:start w:val="6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118"/>
        <w:sz w:val="19"/>
        <w:szCs w:val="19"/>
      </w:rPr>
    </w:lvl>
    <w:lvl w:ilvl="1">
      <w:start w:val="1"/>
      <w:numFmt w:val="decimal"/>
      <w:lvlText w:val="%2."/>
      <w:lvlJc w:val="left"/>
      <w:pPr>
        <w:ind w:left="1133" w:hanging="22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2">
      <w:start w:val="0"/>
      <w:numFmt w:val="bullet"/>
      <w:lvlText w:val="•"/>
      <w:lvlJc w:val="left"/>
      <w:pPr>
        <w:ind w:left="2748" w:hanging="22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22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22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22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22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22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227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3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B413F"/>
        <w:spacing w:val="-13"/>
        <w:w w:val="118"/>
        <w:sz w:val="19"/>
        <w:szCs w:val="19"/>
      </w:rPr>
    </w:lvl>
    <w:lvl w:ilvl="1">
      <w:start w:val="0"/>
      <w:numFmt w:val="bullet"/>
      <w:lvlText w:val="•"/>
      <w:lvlJc w:val="left"/>
      <w:pPr>
        <w:ind w:left="1944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341"/>
      </w:pPr>
      <w:rPr>
        <w:rFonts w:hint="default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1133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89"/>
        <w:position w:val="2"/>
        <w:sz w:val="16"/>
        <w:szCs w:val="16"/>
      </w:rPr>
    </w:lvl>
    <w:lvl w:ilvl="1">
      <w:start w:val="0"/>
      <w:numFmt w:val="bullet"/>
      <w:lvlText w:val="•"/>
      <w:lvlJc w:val="left"/>
      <w:pPr>
        <w:ind w:left="907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2">
      <w:start w:val="0"/>
      <w:numFmt w:val="bullet"/>
      <w:lvlText w:val="•"/>
      <w:lvlJc w:val="left"/>
      <w:pPr>
        <w:ind w:left="1080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140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89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38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87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736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885" w:hanging="152"/>
      </w:pPr>
      <w:rPr>
        <w:rFonts w:hint="default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DB413F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83" w:hanging="171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sz w:val="22"/>
        <w:szCs w:val="22"/>
      </w:rPr>
    </w:lvl>
    <w:lvl w:ilvl="1">
      <w:start w:val="0"/>
      <w:numFmt w:val="bullet"/>
      <w:lvlText w:val="•"/>
      <w:lvlJc w:val="left"/>
      <w:pPr>
        <w:ind w:left="631" w:hanging="17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3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5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7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9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91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94" w:hanging="171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228" w:hanging="152"/>
      </w:pPr>
      <w:rPr>
        <w:rFonts w:hint="default" w:ascii="Calibri" w:hAnsi="Calibri" w:eastAsia="Calibri" w:cs="Calibri"/>
        <w:b/>
        <w:bCs/>
        <w:i w:val="0"/>
        <w:iCs w:val="0"/>
        <w:color w:val="4495D1"/>
        <w:w w:val="76"/>
        <w:position w:val="-2"/>
        <w:sz w:val="22"/>
        <w:szCs w:val="22"/>
      </w:rPr>
    </w:lvl>
    <w:lvl w:ilvl="1">
      <w:start w:val="0"/>
      <w:numFmt w:val="bullet"/>
      <w:lvlText w:val="•"/>
      <w:lvlJc w:val="left"/>
      <w:pPr>
        <w:ind w:left="2016" w:hanging="1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12" w:hanging="1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09" w:hanging="1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05" w:hanging="1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02" w:hanging="1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98" w:hanging="1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94" w:hanging="1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91" w:hanging="152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⚫"/>
      <w:lvlJc w:val="left"/>
      <w:pPr>
        <w:ind w:left="1757" w:hanging="62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DB413F"/>
        <w:w w:val="70"/>
        <w:position w:val="2"/>
        <w:sz w:val="20"/>
        <w:szCs w:val="20"/>
      </w:rPr>
    </w:lvl>
    <w:lvl w:ilvl="1">
      <w:start w:val="0"/>
      <w:numFmt w:val="bullet"/>
      <w:lvlText w:val="—"/>
      <w:lvlJc w:val="left"/>
      <w:pPr>
        <w:ind w:left="1133" w:hanging="255"/>
      </w:pPr>
      <w:rPr>
        <w:rFonts w:hint="default" w:ascii="Century" w:hAnsi="Century" w:eastAsia="Century" w:cs="Century"/>
        <w:b w:val="0"/>
        <w:bCs w:val="0"/>
        <w:i w:val="0"/>
        <w:iCs w:val="0"/>
        <w:w w:val="94"/>
        <w:sz w:val="20"/>
        <w:szCs w:val="20"/>
      </w:rPr>
    </w:lvl>
    <w:lvl w:ilvl="2">
      <w:start w:val="0"/>
      <w:numFmt w:val="bullet"/>
      <w:lvlText w:val="•"/>
      <w:lvlJc w:val="left"/>
      <w:pPr>
        <w:ind w:left="2584" w:hanging="25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09" w:hanging="25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34" w:hanging="25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59" w:hanging="25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84" w:hanging="25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09" w:hanging="25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34" w:hanging="255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—"/>
      <w:lvlJc w:val="left"/>
      <w:pPr>
        <w:ind w:left="1133" w:hanging="255"/>
      </w:pPr>
      <w:rPr>
        <w:rFonts w:hint="default" w:ascii="Century" w:hAnsi="Century" w:eastAsia="Century" w:cs="Century"/>
        <w:b w:val="0"/>
        <w:bCs w:val="0"/>
        <w:i w:val="0"/>
        <w:iCs w:val="0"/>
        <w:w w:val="94"/>
        <w:sz w:val="20"/>
        <w:szCs w:val="20"/>
      </w:rPr>
    </w:lvl>
    <w:lvl w:ilvl="1">
      <w:start w:val="0"/>
      <w:numFmt w:val="bullet"/>
      <w:lvlText w:val="•"/>
      <w:lvlJc w:val="left"/>
      <w:pPr>
        <w:ind w:left="1944" w:hanging="25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8" w:hanging="25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3" w:hanging="25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57" w:hanging="25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2" w:hanging="25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66" w:hanging="25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0" w:hanging="25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75" w:hanging="255"/>
      </w:pPr>
      <w:rPr>
        <w:rFonts w:hint="default"/>
      </w:rPr>
    </w:lvl>
  </w:abstractNum>
  <w:num w:numId="139">
    <w:abstractNumId w:val="138"/>
  </w:num>
  <w:num w:numId="134">
    <w:abstractNumId w:val="133"/>
  </w:num>
  <w:num w:numId="88">
    <w:abstractNumId w:val="87"/>
  </w:num>
  <w:num w:numId="50">
    <w:abstractNumId w:val="49"/>
  </w:num>
  <w:num w:numId="43">
    <w:abstractNumId w:val="42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" w:hAnsi="Century" w:eastAsia="Century" w:cs="Century"/>
    </w:rPr>
  </w:style>
  <w:style w:styleId="TOC1" w:type="paragraph">
    <w:name w:val="TOC 1"/>
    <w:basedOn w:val="Normal"/>
    <w:uiPriority w:val="1"/>
    <w:qFormat/>
    <w:pPr>
      <w:spacing w:before="19" w:line="235" w:lineRule="exact"/>
      <w:ind w:left="794"/>
    </w:pPr>
    <w:rPr>
      <w:rFonts w:ascii="Calibri" w:hAnsi="Calibri" w:eastAsia="Calibri" w:cs="Calibri"/>
      <w:b/>
      <w:bCs/>
      <w:sz w:val="20"/>
      <w:szCs w:val="20"/>
    </w:rPr>
  </w:style>
  <w:style w:styleId="TOC2" w:type="paragraph">
    <w:name w:val="TOC 2"/>
    <w:basedOn w:val="Normal"/>
    <w:uiPriority w:val="1"/>
    <w:qFormat/>
    <w:pPr>
      <w:spacing w:line="220" w:lineRule="exact"/>
      <w:ind w:left="794"/>
    </w:pPr>
    <w:rPr>
      <w:rFonts w:ascii="Century" w:hAnsi="Century" w:eastAsia="Century" w:cs="Century"/>
      <w:sz w:val="20"/>
      <w:szCs w:val="20"/>
    </w:rPr>
  </w:style>
  <w:style w:styleId="TOC3" w:type="paragraph">
    <w:name w:val="TOC 3"/>
    <w:basedOn w:val="Normal"/>
    <w:uiPriority w:val="1"/>
    <w:qFormat/>
    <w:pPr>
      <w:spacing w:line="220" w:lineRule="exact"/>
      <w:ind w:left="1133"/>
    </w:pPr>
    <w:rPr>
      <w:rFonts w:ascii="Century" w:hAnsi="Century" w:eastAsia="Century" w:cs="Century"/>
      <w:sz w:val="20"/>
      <w:szCs w:val="20"/>
    </w:rPr>
  </w:style>
  <w:style w:styleId="BodyText" w:type="paragraph">
    <w:name w:val="Body Text"/>
    <w:basedOn w:val="Normal"/>
    <w:uiPriority w:val="1"/>
    <w:qFormat/>
    <w:pPr/>
    <w:rPr>
      <w:rFonts w:ascii="Century" w:hAnsi="Century" w:eastAsia="Century" w:cs="Century"/>
      <w:sz w:val="20"/>
      <w:szCs w:val="20"/>
    </w:rPr>
  </w:style>
  <w:style w:styleId="Heading1" w:type="paragraph">
    <w:name w:val="Heading 1"/>
    <w:basedOn w:val="Normal"/>
    <w:uiPriority w:val="1"/>
    <w:qFormat/>
    <w:pPr>
      <w:spacing w:line="1458" w:lineRule="exact"/>
      <w:ind w:left="-11"/>
      <w:outlineLvl w:val="1"/>
    </w:pPr>
    <w:rPr>
      <w:rFonts w:ascii="Book Antiqua" w:hAnsi="Book Antiqua" w:eastAsia="Book Antiqua" w:cs="Book Antiqua"/>
      <w:b/>
      <w:bCs/>
      <w:sz w:val="122"/>
      <w:szCs w:val="122"/>
    </w:rPr>
  </w:style>
  <w:style w:styleId="Heading2" w:type="paragraph">
    <w:name w:val="Heading 2"/>
    <w:basedOn w:val="Normal"/>
    <w:uiPriority w:val="1"/>
    <w:qFormat/>
    <w:pPr>
      <w:spacing w:before="50"/>
      <w:ind w:left="504"/>
      <w:outlineLvl w:val="2"/>
    </w:pPr>
    <w:rPr>
      <w:rFonts w:ascii="Tahoma" w:hAnsi="Tahoma" w:eastAsia="Tahoma" w:cs="Tahoma"/>
      <w:sz w:val="56"/>
      <w:szCs w:val="56"/>
    </w:rPr>
  </w:style>
  <w:style w:styleId="Heading3" w:type="paragraph">
    <w:name w:val="Heading 3"/>
    <w:basedOn w:val="Normal"/>
    <w:uiPriority w:val="1"/>
    <w:qFormat/>
    <w:pPr>
      <w:ind w:left="510"/>
      <w:outlineLvl w:val="3"/>
    </w:pPr>
    <w:rPr>
      <w:rFonts w:ascii="Tahoma" w:hAnsi="Tahoma" w:eastAsia="Tahoma" w:cs="Tahoma"/>
      <w:sz w:val="40"/>
      <w:szCs w:val="40"/>
    </w:rPr>
  </w:style>
  <w:style w:styleId="Heading4" w:type="paragraph">
    <w:name w:val="Heading 4"/>
    <w:basedOn w:val="Normal"/>
    <w:uiPriority w:val="1"/>
    <w:qFormat/>
    <w:pPr>
      <w:ind w:left="1438"/>
      <w:outlineLvl w:val="4"/>
    </w:pPr>
    <w:rPr>
      <w:rFonts w:ascii="Tahoma" w:hAnsi="Tahoma" w:eastAsia="Tahoma" w:cs="Tahoma"/>
      <w:sz w:val="36"/>
      <w:szCs w:val="36"/>
    </w:rPr>
  </w:style>
  <w:style w:styleId="Heading5" w:type="paragraph">
    <w:name w:val="Heading 5"/>
    <w:basedOn w:val="Normal"/>
    <w:uiPriority w:val="1"/>
    <w:qFormat/>
    <w:pPr>
      <w:spacing w:before="89"/>
      <w:ind w:left="1135"/>
      <w:outlineLvl w:val="5"/>
    </w:pPr>
    <w:rPr>
      <w:rFonts w:ascii="Tahoma" w:hAnsi="Tahoma" w:eastAsia="Tahoma" w:cs="Tahoma"/>
      <w:sz w:val="28"/>
      <w:szCs w:val="28"/>
    </w:rPr>
  </w:style>
  <w:style w:styleId="Heading6" w:type="paragraph">
    <w:name w:val="Heading 6"/>
    <w:basedOn w:val="Normal"/>
    <w:uiPriority w:val="1"/>
    <w:qFormat/>
    <w:pPr>
      <w:spacing w:before="10"/>
      <w:ind w:left="20"/>
      <w:outlineLvl w:val="6"/>
    </w:pPr>
    <w:rPr>
      <w:rFonts w:ascii="Tahoma" w:hAnsi="Tahoma" w:eastAsia="Tahoma" w:cs="Tahoma"/>
      <w:sz w:val="24"/>
      <w:szCs w:val="24"/>
    </w:rPr>
  </w:style>
  <w:style w:styleId="Heading7" w:type="paragraph">
    <w:name w:val="Heading 7"/>
    <w:basedOn w:val="Normal"/>
    <w:uiPriority w:val="1"/>
    <w:qFormat/>
    <w:pPr>
      <w:spacing w:before="136"/>
      <w:ind w:left="793"/>
      <w:outlineLvl w:val="7"/>
    </w:pPr>
    <w:rPr>
      <w:rFonts w:ascii="Tahoma" w:hAnsi="Tahoma" w:eastAsia="Tahoma" w:cs="Tahoma"/>
      <w:sz w:val="24"/>
      <w:szCs w:val="24"/>
    </w:rPr>
  </w:style>
  <w:style w:styleId="Heading8" w:type="paragraph">
    <w:name w:val="Heading 8"/>
    <w:basedOn w:val="Normal"/>
    <w:uiPriority w:val="1"/>
    <w:qFormat/>
    <w:pPr>
      <w:spacing w:before="302"/>
      <w:ind w:left="2154" w:right="791"/>
      <w:outlineLvl w:val="8"/>
    </w:pPr>
    <w:rPr>
      <w:rFonts w:ascii="Calibri" w:hAnsi="Calibri" w:eastAsia="Calibri" w:cs="Calibri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>
      <w:ind w:left="1133" w:right="791" w:hanging="341"/>
    </w:pPr>
    <w:rPr>
      <w:rFonts w:ascii="Tahoma" w:hAnsi="Tahoma" w:eastAsia="Tahoma" w:cs="Tahoma"/>
    </w:rPr>
  </w:style>
  <w:style w:styleId="TableParagraph" w:type="paragraph">
    <w:name w:val="Table Paragraph"/>
    <w:basedOn w:val="Normal"/>
    <w:uiPriority w:val="1"/>
    <w:qFormat/>
    <w:pPr/>
    <w:rPr>
      <w:rFonts w:ascii="Century" w:hAnsi="Century" w:eastAsia="Century" w:cs="Century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image" Target="media/image19.pn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png"/><Relationship Id="rId30" Type="http://schemas.openxmlformats.org/officeDocument/2006/relationships/image" Target="media/image23.jpe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header" Target="header3.xml"/><Relationship Id="rId37" Type="http://schemas.openxmlformats.org/officeDocument/2006/relationships/image" Target="media/image29.jpe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header" Target="header4.xml"/><Relationship Id="rId41" Type="http://schemas.openxmlformats.org/officeDocument/2006/relationships/header" Target="header5.xml"/><Relationship Id="rId42" Type="http://schemas.openxmlformats.org/officeDocument/2006/relationships/image" Target="media/image32.jpeg"/><Relationship Id="rId43" Type="http://schemas.openxmlformats.org/officeDocument/2006/relationships/image" Target="media/image33.jpeg"/><Relationship Id="rId44" Type="http://schemas.openxmlformats.org/officeDocument/2006/relationships/image" Target="media/image34.png"/><Relationship Id="rId45" Type="http://schemas.openxmlformats.org/officeDocument/2006/relationships/image" Target="media/image35.jpeg"/><Relationship Id="rId46" Type="http://schemas.openxmlformats.org/officeDocument/2006/relationships/image" Target="media/image36.jpe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jpeg"/><Relationship Id="rId50" Type="http://schemas.openxmlformats.org/officeDocument/2006/relationships/image" Target="media/image40.png"/><Relationship Id="rId51" Type="http://schemas.openxmlformats.org/officeDocument/2006/relationships/image" Target="media/image41.jpeg"/><Relationship Id="rId52" Type="http://schemas.openxmlformats.org/officeDocument/2006/relationships/image" Target="media/image42.jpe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jpe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header" Target="header6.xml"/><Relationship Id="rId63" Type="http://schemas.openxmlformats.org/officeDocument/2006/relationships/image" Target="media/image52.png"/><Relationship Id="rId64" Type="http://schemas.openxmlformats.org/officeDocument/2006/relationships/header" Target="header7.xml"/><Relationship Id="rId65" Type="http://schemas.openxmlformats.org/officeDocument/2006/relationships/header" Target="header8.xml"/><Relationship Id="rId66" Type="http://schemas.openxmlformats.org/officeDocument/2006/relationships/image" Target="media/image53.jpeg"/><Relationship Id="rId67" Type="http://schemas.openxmlformats.org/officeDocument/2006/relationships/image" Target="media/image54.jpeg"/><Relationship Id="rId68" Type="http://schemas.openxmlformats.org/officeDocument/2006/relationships/image" Target="media/image55.jpeg"/><Relationship Id="rId69" Type="http://schemas.openxmlformats.org/officeDocument/2006/relationships/image" Target="media/image56.png"/><Relationship Id="rId70" Type="http://schemas.openxmlformats.org/officeDocument/2006/relationships/image" Target="media/image57.png"/><Relationship Id="rId71" Type="http://schemas.openxmlformats.org/officeDocument/2006/relationships/image" Target="media/image58.png"/><Relationship Id="rId72" Type="http://schemas.openxmlformats.org/officeDocument/2006/relationships/image" Target="media/image59.jpeg"/><Relationship Id="rId73" Type="http://schemas.openxmlformats.org/officeDocument/2006/relationships/image" Target="media/image60.png"/><Relationship Id="rId74" Type="http://schemas.openxmlformats.org/officeDocument/2006/relationships/image" Target="media/image61.png"/><Relationship Id="rId75" Type="http://schemas.openxmlformats.org/officeDocument/2006/relationships/header" Target="header9.xml"/><Relationship Id="rId76" Type="http://schemas.openxmlformats.org/officeDocument/2006/relationships/header" Target="header10.xml"/><Relationship Id="rId77" Type="http://schemas.openxmlformats.org/officeDocument/2006/relationships/image" Target="media/image62.jpe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image" Target="media/image81.png"/><Relationship Id="rId97" Type="http://schemas.openxmlformats.org/officeDocument/2006/relationships/image" Target="media/image82.png"/><Relationship Id="rId98" Type="http://schemas.openxmlformats.org/officeDocument/2006/relationships/image" Target="media/image83.png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jpe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image" Target="media/image92.png"/><Relationship Id="rId108" Type="http://schemas.openxmlformats.org/officeDocument/2006/relationships/header" Target="header11.xml"/><Relationship Id="rId109" Type="http://schemas.openxmlformats.org/officeDocument/2006/relationships/image" Target="media/image93.jpeg"/><Relationship Id="rId110" Type="http://schemas.openxmlformats.org/officeDocument/2006/relationships/image" Target="media/image94.png"/><Relationship Id="rId111" Type="http://schemas.openxmlformats.org/officeDocument/2006/relationships/image" Target="media/image95.png"/><Relationship Id="rId112" Type="http://schemas.openxmlformats.org/officeDocument/2006/relationships/header" Target="header12.xml"/><Relationship Id="rId113" Type="http://schemas.openxmlformats.org/officeDocument/2006/relationships/header" Target="header13.xml"/><Relationship Id="rId114" Type="http://schemas.openxmlformats.org/officeDocument/2006/relationships/image" Target="media/image96.jpeg"/><Relationship Id="rId115" Type="http://schemas.openxmlformats.org/officeDocument/2006/relationships/image" Target="media/image97.jpeg"/><Relationship Id="rId116" Type="http://schemas.openxmlformats.org/officeDocument/2006/relationships/image" Target="media/image98.jpeg"/><Relationship Id="rId117" Type="http://schemas.openxmlformats.org/officeDocument/2006/relationships/image" Target="media/image99.jpeg"/><Relationship Id="rId118" Type="http://schemas.openxmlformats.org/officeDocument/2006/relationships/image" Target="media/image100.jpeg"/><Relationship Id="rId119" Type="http://schemas.openxmlformats.org/officeDocument/2006/relationships/image" Target="media/image101.jpeg"/><Relationship Id="rId120" Type="http://schemas.openxmlformats.org/officeDocument/2006/relationships/image" Target="media/image102.jpeg"/><Relationship Id="rId121" Type="http://schemas.openxmlformats.org/officeDocument/2006/relationships/image" Target="media/image103.png"/><Relationship Id="rId122" Type="http://schemas.openxmlformats.org/officeDocument/2006/relationships/image" Target="media/image104.png"/><Relationship Id="rId123" Type="http://schemas.openxmlformats.org/officeDocument/2006/relationships/image" Target="media/image105.png"/><Relationship Id="rId124" Type="http://schemas.openxmlformats.org/officeDocument/2006/relationships/image" Target="media/image106.png"/><Relationship Id="rId125" Type="http://schemas.openxmlformats.org/officeDocument/2006/relationships/image" Target="media/image107.jpeg"/><Relationship Id="rId126" Type="http://schemas.openxmlformats.org/officeDocument/2006/relationships/header" Target="header14.xml"/><Relationship Id="rId127" Type="http://schemas.openxmlformats.org/officeDocument/2006/relationships/header" Target="header15.xml"/><Relationship Id="rId128" Type="http://schemas.openxmlformats.org/officeDocument/2006/relationships/image" Target="media/image108.jpeg"/><Relationship Id="rId129" Type="http://schemas.openxmlformats.org/officeDocument/2006/relationships/image" Target="media/image109.png"/><Relationship Id="rId130" Type="http://schemas.openxmlformats.org/officeDocument/2006/relationships/image" Target="media/image110.jpeg"/><Relationship Id="rId131" Type="http://schemas.openxmlformats.org/officeDocument/2006/relationships/image" Target="media/image111.jpeg"/><Relationship Id="rId132" Type="http://schemas.openxmlformats.org/officeDocument/2006/relationships/image" Target="media/image112.jpeg"/><Relationship Id="rId133" Type="http://schemas.openxmlformats.org/officeDocument/2006/relationships/image" Target="media/image113.jpeg"/><Relationship Id="rId134" Type="http://schemas.openxmlformats.org/officeDocument/2006/relationships/image" Target="media/image114.jpeg"/><Relationship Id="rId135" Type="http://schemas.openxmlformats.org/officeDocument/2006/relationships/image" Target="media/image115.png"/><Relationship Id="rId136" Type="http://schemas.openxmlformats.org/officeDocument/2006/relationships/image" Target="media/image116.png"/><Relationship Id="rId137" Type="http://schemas.openxmlformats.org/officeDocument/2006/relationships/image" Target="media/image117.jpeg"/><Relationship Id="rId138" Type="http://schemas.openxmlformats.org/officeDocument/2006/relationships/image" Target="media/image118.png"/><Relationship Id="rId139" Type="http://schemas.openxmlformats.org/officeDocument/2006/relationships/header" Target="header16.xml"/><Relationship Id="rId140" Type="http://schemas.openxmlformats.org/officeDocument/2006/relationships/header" Target="header17.xml"/><Relationship Id="rId141" Type="http://schemas.openxmlformats.org/officeDocument/2006/relationships/image" Target="media/image119.jpeg"/><Relationship Id="rId142" Type="http://schemas.openxmlformats.org/officeDocument/2006/relationships/image" Target="media/image120.jpeg"/><Relationship Id="rId143" Type="http://schemas.openxmlformats.org/officeDocument/2006/relationships/image" Target="media/image121.jpeg"/><Relationship Id="rId144" Type="http://schemas.openxmlformats.org/officeDocument/2006/relationships/image" Target="media/image122.jpeg"/><Relationship Id="rId145" Type="http://schemas.openxmlformats.org/officeDocument/2006/relationships/image" Target="media/image123.jpeg"/><Relationship Id="rId146" Type="http://schemas.openxmlformats.org/officeDocument/2006/relationships/image" Target="media/image124.jpeg"/><Relationship Id="rId147" Type="http://schemas.openxmlformats.org/officeDocument/2006/relationships/image" Target="media/image125.jpeg"/><Relationship Id="rId148" Type="http://schemas.openxmlformats.org/officeDocument/2006/relationships/image" Target="media/image126.jpeg"/><Relationship Id="rId149" Type="http://schemas.openxmlformats.org/officeDocument/2006/relationships/image" Target="media/image127.png"/><Relationship Id="rId150" Type="http://schemas.openxmlformats.org/officeDocument/2006/relationships/image" Target="media/image128.jpeg"/><Relationship Id="rId151" Type="http://schemas.openxmlformats.org/officeDocument/2006/relationships/image" Target="media/image129.png"/><Relationship Id="rId152" Type="http://schemas.openxmlformats.org/officeDocument/2006/relationships/image" Target="media/image130.jpeg"/><Relationship Id="rId153" Type="http://schemas.openxmlformats.org/officeDocument/2006/relationships/image" Target="media/image131.png"/><Relationship Id="rId154" Type="http://schemas.openxmlformats.org/officeDocument/2006/relationships/image" Target="media/image132.png"/><Relationship Id="rId155" Type="http://schemas.openxmlformats.org/officeDocument/2006/relationships/image" Target="media/image133.png"/><Relationship Id="rId156" Type="http://schemas.openxmlformats.org/officeDocument/2006/relationships/image" Target="media/image134.png"/><Relationship Id="rId157" Type="http://schemas.openxmlformats.org/officeDocument/2006/relationships/image" Target="media/image135.jpeg"/><Relationship Id="rId158" Type="http://schemas.openxmlformats.org/officeDocument/2006/relationships/image" Target="media/image136.jpeg"/><Relationship Id="rId159" Type="http://schemas.openxmlformats.org/officeDocument/2006/relationships/image" Target="media/image137.png"/><Relationship Id="rId160" Type="http://schemas.openxmlformats.org/officeDocument/2006/relationships/image" Target="media/image138.png"/><Relationship Id="rId161" Type="http://schemas.openxmlformats.org/officeDocument/2006/relationships/header" Target="header18.xml"/><Relationship Id="rId162" Type="http://schemas.openxmlformats.org/officeDocument/2006/relationships/header" Target="header19.xml"/><Relationship Id="rId163" Type="http://schemas.openxmlformats.org/officeDocument/2006/relationships/image" Target="media/image139.jpeg"/><Relationship Id="rId164" Type="http://schemas.openxmlformats.org/officeDocument/2006/relationships/image" Target="media/image140.jpeg"/><Relationship Id="rId165" Type="http://schemas.openxmlformats.org/officeDocument/2006/relationships/image" Target="media/image141.jpeg"/><Relationship Id="rId166" Type="http://schemas.openxmlformats.org/officeDocument/2006/relationships/image" Target="media/image142.png"/><Relationship Id="rId167" Type="http://schemas.openxmlformats.org/officeDocument/2006/relationships/image" Target="media/image143.jpeg"/><Relationship Id="rId168" Type="http://schemas.openxmlformats.org/officeDocument/2006/relationships/image" Target="media/image144.png"/><Relationship Id="rId169" Type="http://schemas.openxmlformats.org/officeDocument/2006/relationships/image" Target="media/image145.jpeg"/><Relationship Id="rId170" Type="http://schemas.openxmlformats.org/officeDocument/2006/relationships/image" Target="media/image146.jpeg"/><Relationship Id="rId171" Type="http://schemas.openxmlformats.org/officeDocument/2006/relationships/image" Target="media/image147.png"/><Relationship Id="rId172" Type="http://schemas.openxmlformats.org/officeDocument/2006/relationships/image" Target="media/image148.png"/><Relationship Id="rId173" Type="http://schemas.openxmlformats.org/officeDocument/2006/relationships/image" Target="media/image149.png"/><Relationship Id="rId174" Type="http://schemas.openxmlformats.org/officeDocument/2006/relationships/image" Target="media/image150.png"/><Relationship Id="rId175" Type="http://schemas.openxmlformats.org/officeDocument/2006/relationships/header" Target="header20.xml"/><Relationship Id="rId176" Type="http://schemas.openxmlformats.org/officeDocument/2006/relationships/image" Target="media/image151.png"/><Relationship Id="rId177" Type="http://schemas.openxmlformats.org/officeDocument/2006/relationships/image" Target="media/image152.jpeg"/><Relationship Id="rId178" Type="http://schemas.openxmlformats.org/officeDocument/2006/relationships/image" Target="media/image153.png"/><Relationship Id="rId179" Type="http://schemas.openxmlformats.org/officeDocument/2006/relationships/image" Target="media/image154.png"/><Relationship Id="rId180" Type="http://schemas.openxmlformats.org/officeDocument/2006/relationships/image" Target="media/image155.png"/><Relationship Id="rId181" Type="http://schemas.openxmlformats.org/officeDocument/2006/relationships/header" Target="header21.xml"/><Relationship Id="rId182" Type="http://schemas.openxmlformats.org/officeDocument/2006/relationships/header" Target="header22.xml"/><Relationship Id="rId183" Type="http://schemas.openxmlformats.org/officeDocument/2006/relationships/image" Target="media/image156.png"/><Relationship Id="rId184" Type="http://schemas.openxmlformats.org/officeDocument/2006/relationships/image" Target="media/image157.jpeg"/><Relationship Id="rId185" Type="http://schemas.openxmlformats.org/officeDocument/2006/relationships/image" Target="media/image158.jpeg"/><Relationship Id="rId186" Type="http://schemas.openxmlformats.org/officeDocument/2006/relationships/image" Target="media/image159.jpeg"/><Relationship Id="rId187" Type="http://schemas.openxmlformats.org/officeDocument/2006/relationships/image" Target="media/image160.png"/><Relationship Id="rId188" Type="http://schemas.openxmlformats.org/officeDocument/2006/relationships/image" Target="media/image161.png"/><Relationship Id="rId189" Type="http://schemas.openxmlformats.org/officeDocument/2006/relationships/image" Target="media/image162.png"/><Relationship Id="rId190" Type="http://schemas.openxmlformats.org/officeDocument/2006/relationships/image" Target="media/image163.png"/><Relationship Id="rId191" Type="http://schemas.openxmlformats.org/officeDocument/2006/relationships/image" Target="media/image164.png"/><Relationship Id="rId192" Type="http://schemas.openxmlformats.org/officeDocument/2006/relationships/image" Target="media/image165.png"/><Relationship Id="rId193" Type="http://schemas.openxmlformats.org/officeDocument/2006/relationships/image" Target="media/image166.jpeg"/><Relationship Id="rId194" Type="http://schemas.openxmlformats.org/officeDocument/2006/relationships/header" Target="header23.xml"/><Relationship Id="rId195" Type="http://schemas.openxmlformats.org/officeDocument/2006/relationships/header" Target="header24.xml"/><Relationship Id="rId196" Type="http://schemas.openxmlformats.org/officeDocument/2006/relationships/image" Target="media/image167.jpeg"/><Relationship Id="rId197" Type="http://schemas.openxmlformats.org/officeDocument/2006/relationships/image" Target="media/image168.jpeg"/><Relationship Id="rId198" Type="http://schemas.openxmlformats.org/officeDocument/2006/relationships/image" Target="media/image169.jpeg"/><Relationship Id="rId199" Type="http://schemas.openxmlformats.org/officeDocument/2006/relationships/image" Target="media/image170.jpeg"/><Relationship Id="rId200" Type="http://schemas.openxmlformats.org/officeDocument/2006/relationships/image" Target="media/image171.jpeg"/><Relationship Id="rId201" Type="http://schemas.openxmlformats.org/officeDocument/2006/relationships/image" Target="media/image172.jpeg"/><Relationship Id="rId202" Type="http://schemas.openxmlformats.org/officeDocument/2006/relationships/image" Target="media/image173.jpeg"/><Relationship Id="rId203" Type="http://schemas.openxmlformats.org/officeDocument/2006/relationships/image" Target="media/image174.jpeg"/><Relationship Id="rId204" Type="http://schemas.openxmlformats.org/officeDocument/2006/relationships/image" Target="media/image175.jpeg"/><Relationship Id="rId205" Type="http://schemas.openxmlformats.org/officeDocument/2006/relationships/image" Target="media/image176.jpeg"/><Relationship Id="rId206" Type="http://schemas.openxmlformats.org/officeDocument/2006/relationships/image" Target="media/image177.jpeg"/><Relationship Id="rId207" Type="http://schemas.openxmlformats.org/officeDocument/2006/relationships/image" Target="media/image178.jpeg"/><Relationship Id="rId208" Type="http://schemas.openxmlformats.org/officeDocument/2006/relationships/image" Target="media/image179.jpeg"/><Relationship Id="rId209" Type="http://schemas.openxmlformats.org/officeDocument/2006/relationships/image" Target="media/image180.png"/><Relationship Id="rId210" Type="http://schemas.openxmlformats.org/officeDocument/2006/relationships/image" Target="media/image181.png"/><Relationship Id="rId211" Type="http://schemas.openxmlformats.org/officeDocument/2006/relationships/image" Target="media/image182.png"/><Relationship Id="rId212" Type="http://schemas.openxmlformats.org/officeDocument/2006/relationships/header" Target="header25.xml"/><Relationship Id="rId213" Type="http://schemas.openxmlformats.org/officeDocument/2006/relationships/image" Target="media/image183.png"/><Relationship Id="rId214" Type="http://schemas.openxmlformats.org/officeDocument/2006/relationships/image" Target="media/image184.png"/><Relationship Id="rId215" Type="http://schemas.openxmlformats.org/officeDocument/2006/relationships/image" Target="media/image185.jpeg"/><Relationship Id="rId216" Type="http://schemas.openxmlformats.org/officeDocument/2006/relationships/header" Target="header26.xml"/><Relationship Id="rId217" Type="http://schemas.openxmlformats.org/officeDocument/2006/relationships/header" Target="header27.xml"/><Relationship Id="rId218" Type="http://schemas.openxmlformats.org/officeDocument/2006/relationships/image" Target="media/image186.jpeg"/><Relationship Id="rId219" Type="http://schemas.openxmlformats.org/officeDocument/2006/relationships/image" Target="media/image187.jpeg"/><Relationship Id="rId220" Type="http://schemas.openxmlformats.org/officeDocument/2006/relationships/image" Target="media/image188.jpeg"/><Relationship Id="rId221" Type="http://schemas.openxmlformats.org/officeDocument/2006/relationships/image" Target="media/image189.jpeg"/><Relationship Id="rId222" Type="http://schemas.openxmlformats.org/officeDocument/2006/relationships/image" Target="media/image190.png"/><Relationship Id="rId223" Type="http://schemas.openxmlformats.org/officeDocument/2006/relationships/image" Target="media/image191.jpeg"/><Relationship Id="rId224" Type="http://schemas.openxmlformats.org/officeDocument/2006/relationships/image" Target="media/image192.jpeg"/><Relationship Id="rId225" Type="http://schemas.openxmlformats.org/officeDocument/2006/relationships/image" Target="media/image193.jpeg"/><Relationship Id="rId226" Type="http://schemas.openxmlformats.org/officeDocument/2006/relationships/image" Target="media/image194.jpeg"/><Relationship Id="rId227" Type="http://schemas.openxmlformats.org/officeDocument/2006/relationships/image" Target="media/image195.png"/><Relationship Id="rId228" Type="http://schemas.openxmlformats.org/officeDocument/2006/relationships/image" Target="media/image196.png"/><Relationship Id="rId229" Type="http://schemas.openxmlformats.org/officeDocument/2006/relationships/image" Target="media/image197.png"/><Relationship Id="rId230" Type="http://schemas.openxmlformats.org/officeDocument/2006/relationships/header" Target="header28.xml"/><Relationship Id="rId231" Type="http://schemas.openxmlformats.org/officeDocument/2006/relationships/image" Target="media/image198.png"/><Relationship Id="rId232" Type="http://schemas.openxmlformats.org/officeDocument/2006/relationships/image" Target="media/image199.png"/><Relationship Id="rId233" Type="http://schemas.openxmlformats.org/officeDocument/2006/relationships/header" Target="header29.xml"/><Relationship Id="rId234" Type="http://schemas.openxmlformats.org/officeDocument/2006/relationships/image" Target="media/image200.png"/><Relationship Id="rId235" Type="http://schemas.openxmlformats.org/officeDocument/2006/relationships/header" Target="header30.xml"/><Relationship Id="rId236" Type="http://schemas.openxmlformats.org/officeDocument/2006/relationships/image" Target="media/image201.png"/><Relationship Id="rId237" Type="http://schemas.openxmlformats.org/officeDocument/2006/relationships/image" Target="media/image202.jpeg"/><Relationship Id="rId238" Type="http://schemas.openxmlformats.org/officeDocument/2006/relationships/header" Target="header31.xml"/><Relationship Id="rId239" Type="http://schemas.openxmlformats.org/officeDocument/2006/relationships/header" Target="header32.xml"/><Relationship Id="rId240" Type="http://schemas.openxmlformats.org/officeDocument/2006/relationships/image" Target="media/image203.png"/><Relationship Id="rId241" Type="http://schemas.openxmlformats.org/officeDocument/2006/relationships/image" Target="media/image204.png"/><Relationship Id="rId242" Type="http://schemas.openxmlformats.org/officeDocument/2006/relationships/image" Target="media/image205.png"/><Relationship Id="rId243" Type="http://schemas.openxmlformats.org/officeDocument/2006/relationships/image" Target="media/image206.png"/><Relationship Id="rId244" Type="http://schemas.openxmlformats.org/officeDocument/2006/relationships/image" Target="media/image207.png"/><Relationship Id="rId245" Type="http://schemas.openxmlformats.org/officeDocument/2006/relationships/image" Target="media/image208.png"/><Relationship Id="rId246" Type="http://schemas.openxmlformats.org/officeDocument/2006/relationships/image" Target="media/image209.jpeg"/><Relationship Id="rId247" Type="http://schemas.openxmlformats.org/officeDocument/2006/relationships/image" Target="media/image210.jpeg"/><Relationship Id="rId248" Type="http://schemas.openxmlformats.org/officeDocument/2006/relationships/image" Target="media/image211.jpeg"/><Relationship Id="rId249" Type="http://schemas.openxmlformats.org/officeDocument/2006/relationships/image" Target="media/image212.png"/><Relationship Id="rId250" Type="http://schemas.openxmlformats.org/officeDocument/2006/relationships/image" Target="media/image213.png"/><Relationship Id="rId251" Type="http://schemas.openxmlformats.org/officeDocument/2006/relationships/image" Target="media/image214.png"/><Relationship Id="rId252" Type="http://schemas.openxmlformats.org/officeDocument/2006/relationships/image" Target="media/image215.png"/><Relationship Id="rId253" Type="http://schemas.openxmlformats.org/officeDocument/2006/relationships/image" Target="media/image216.png"/><Relationship Id="rId254" Type="http://schemas.openxmlformats.org/officeDocument/2006/relationships/header" Target="header33.xml"/><Relationship Id="rId255" Type="http://schemas.openxmlformats.org/officeDocument/2006/relationships/image" Target="media/image217.jpeg"/><Relationship Id="rId256" Type="http://schemas.openxmlformats.org/officeDocument/2006/relationships/image" Target="media/image218.jpeg"/><Relationship Id="rId257" Type="http://schemas.openxmlformats.org/officeDocument/2006/relationships/image" Target="media/image219.png"/><Relationship Id="rId258" Type="http://schemas.openxmlformats.org/officeDocument/2006/relationships/header" Target="header34.xml"/><Relationship Id="rId259" Type="http://schemas.openxmlformats.org/officeDocument/2006/relationships/header" Target="header35.xml"/><Relationship Id="rId260" Type="http://schemas.openxmlformats.org/officeDocument/2006/relationships/image" Target="media/image220.jpeg"/><Relationship Id="rId261" Type="http://schemas.openxmlformats.org/officeDocument/2006/relationships/image" Target="media/image221.jpeg"/><Relationship Id="rId262" Type="http://schemas.openxmlformats.org/officeDocument/2006/relationships/image" Target="media/image222.jpeg"/><Relationship Id="rId263" Type="http://schemas.openxmlformats.org/officeDocument/2006/relationships/image" Target="media/image223.jpeg"/><Relationship Id="rId264" Type="http://schemas.openxmlformats.org/officeDocument/2006/relationships/image" Target="media/image224.jpeg"/><Relationship Id="rId265" Type="http://schemas.openxmlformats.org/officeDocument/2006/relationships/image" Target="media/image225.png"/><Relationship Id="rId266" Type="http://schemas.openxmlformats.org/officeDocument/2006/relationships/image" Target="media/image226.jpeg"/><Relationship Id="rId267" Type="http://schemas.openxmlformats.org/officeDocument/2006/relationships/image" Target="media/image227.jpeg"/><Relationship Id="rId268" Type="http://schemas.openxmlformats.org/officeDocument/2006/relationships/image" Target="media/image228.jpeg"/><Relationship Id="rId269" Type="http://schemas.openxmlformats.org/officeDocument/2006/relationships/image" Target="media/image229.png"/><Relationship Id="rId270" Type="http://schemas.openxmlformats.org/officeDocument/2006/relationships/image" Target="media/image230.png"/><Relationship Id="rId271" Type="http://schemas.openxmlformats.org/officeDocument/2006/relationships/image" Target="media/image231.png"/><Relationship Id="rId272" Type="http://schemas.openxmlformats.org/officeDocument/2006/relationships/image" Target="media/image232.png"/><Relationship Id="rId273" Type="http://schemas.openxmlformats.org/officeDocument/2006/relationships/image" Target="media/image233.png"/><Relationship Id="rId274" Type="http://schemas.openxmlformats.org/officeDocument/2006/relationships/image" Target="media/image234.jpeg"/><Relationship Id="rId275" Type="http://schemas.openxmlformats.org/officeDocument/2006/relationships/header" Target="header36.xml"/><Relationship Id="rId276" Type="http://schemas.openxmlformats.org/officeDocument/2006/relationships/header" Target="header37.xml"/><Relationship Id="rId277" Type="http://schemas.openxmlformats.org/officeDocument/2006/relationships/image" Target="media/image235.jpeg"/><Relationship Id="rId278" Type="http://schemas.openxmlformats.org/officeDocument/2006/relationships/image" Target="media/image236.png"/><Relationship Id="rId279" Type="http://schemas.openxmlformats.org/officeDocument/2006/relationships/image" Target="media/image237.jpeg"/><Relationship Id="rId280" Type="http://schemas.openxmlformats.org/officeDocument/2006/relationships/image" Target="media/image238.jpeg"/><Relationship Id="rId281" Type="http://schemas.openxmlformats.org/officeDocument/2006/relationships/image" Target="media/image239.jpeg"/><Relationship Id="rId282" Type="http://schemas.openxmlformats.org/officeDocument/2006/relationships/image" Target="media/image240.jpeg"/><Relationship Id="rId283" Type="http://schemas.openxmlformats.org/officeDocument/2006/relationships/image" Target="media/image241.png"/><Relationship Id="rId284" Type="http://schemas.openxmlformats.org/officeDocument/2006/relationships/image" Target="media/image242.jpeg"/><Relationship Id="rId285" Type="http://schemas.openxmlformats.org/officeDocument/2006/relationships/image" Target="media/image243.png"/><Relationship Id="rId286" Type="http://schemas.openxmlformats.org/officeDocument/2006/relationships/image" Target="media/image244.png"/><Relationship Id="rId287" Type="http://schemas.openxmlformats.org/officeDocument/2006/relationships/image" Target="media/image245.png"/><Relationship Id="rId288" Type="http://schemas.openxmlformats.org/officeDocument/2006/relationships/image" Target="media/image246.png"/><Relationship Id="rId289" Type="http://schemas.openxmlformats.org/officeDocument/2006/relationships/image" Target="media/image247.png"/><Relationship Id="rId290" Type="http://schemas.openxmlformats.org/officeDocument/2006/relationships/image" Target="media/image248.png"/><Relationship Id="rId291" Type="http://schemas.openxmlformats.org/officeDocument/2006/relationships/header" Target="header38.xml"/><Relationship Id="rId292" Type="http://schemas.openxmlformats.org/officeDocument/2006/relationships/image" Target="media/image249.png"/><Relationship Id="rId293" Type="http://schemas.openxmlformats.org/officeDocument/2006/relationships/image" Target="media/image250.png"/><Relationship Id="rId294" Type="http://schemas.openxmlformats.org/officeDocument/2006/relationships/image" Target="media/image251.png"/><Relationship Id="rId295" Type="http://schemas.openxmlformats.org/officeDocument/2006/relationships/image" Target="media/image252.jpeg"/><Relationship Id="rId296" Type="http://schemas.openxmlformats.org/officeDocument/2006/relationships/header" Target="header39.xml"/><Relationship Id="rId297" Type="http://schemas.openxmlformats.org/officeDocument/2006/relationships/header" Target="header40.xml"/><Relationship Id="rId298" Type="http://schemas.openxmlformats.org/officeDocument/2006/relationships/image" Target="media/image253.jpeg"/><Relationship Id="rId299" Type="http://schemas.openxmlformats.org/officeDocument/2006/relationships/image" Target="media/image254.jpeg"/><Relationship Id="rId300" Type="http://schemas.openxmlformats.org/officeDocument/2006/relationships/image" Target="media/image255.jpeg"/><Relationship Id="rId301" Type="http://schemas.openxmlformats.org/officeDocument/2006/relationships/image" Target="media/image256.jpeg"/><Relationship Id="rId302" Type="http://schemas.openxmlformats.org/officeDocument/2006/relationships/image" Target="media/image257.jpeg"/><Relationship Id="rId303" Type="http://schemas.openxmlformats.org/officeDocument/2006/relationships/image" Target="media/image258.png"/><Relationship Id="rId304" Type="http://schemas.openxmlformats.org/officeDocument/2006/relationships/image" Target="media/image259.png"/><Relationship Id="rId305" Type="http://schemas.openxmlformats.org/officeDocument/2006/relationships/image" Target="media/image260.png"/><Relationship Id="rId306" Type="http://schemas.openxmlformats.org/officeDocument/2006/relationships/image" Target="media/image261.png"/><Relationship Id="rId307" Type="http://schemas.openxmlformats.org/officeDocument/2006/relationships/image" Target="media/image262.jpeg"/><Relationship Id="rId308" Type="http://schemas.openxmlformats.org/officeDocument/2006/relationships/image" Target="media/image263.png"/><Relationship Id="rId309" Type="http://schemas.openxmlformats.org/officeDocument/2006/relationships/header" Target="header41.xml"/><Relationship Id="rId310" Type="http://schemas.openxmlformats.org/officeDocument/2006/relationships/header" Target="header42.xml"/><Relationship Id="rId311" Type="http://schemas.openxmlformats.org/officeDocument/2006/relationships/image" Target="media/image264.jpeg"/><Relationship Id="rId312" Type="http://schemas.openxmlformats.org/officeDocument/2006/relationships/image" Target="media/image265.jpeg"/><Relationship Id="rId313" Type="http://schemas.openxmlformats.org/officeDocument/2006/relationships/image" Target="media/image266.jpeg"/><Relationship Id="rId314" Type="http://schemas.openxmlformats.org/officeDocument/2006/relationships/image" Target="media/image267.jpeg"/><Relationship Id="rId315" Type="http://schemas.openxmlformats.org/officeDocument/2006/relationships/image" Target="media/image268.png"/><Relationship Id="rId316" Type="http://schemas.openxmlformats.org/officeDocument/2006/relationships/image" Target="media/image269.png"/><Relationship Id="rId317" Type="http://schemas.openxmlformats.org/officeDocument/2006/relationships/image" Target="media/image270.png"/><Relationship Id="rId318" Type="http://schemas.openxmlformats.org/officeDocument/2006/relationships/image" Target="media/image271.png"/><Relationship Id="rId319" Type="http://schemas.openxmlformats.org/officeDocument/2006/relationships/header" Target="header43.xml"/><Relationship Id="rId320" Type="http://schemas.openxmlformats.org/officeDocument/2006/relationships/image" Target="media/image272.png"/><Relationship Id="rId321" Type="http://schemas.openxmlformats.org/officeDocument/2006/relationships/image" Target="media/image273.png"/><Relationship Id="rId322" Type="http://schemas.openxmlformats.org/officeDocument/2006/relationships/header" Target="header44.xml"/><Relationship Id="rId323" Type="http://schemas.openxmlformats.org/officeDocument/2006/relationships/image" Target="media/image274.png"/><Relationship Id="rId324" Type="http://schemas.openxmlformats.org/officeDocument/2006/relationships/image" Target="media/image275.png"/><Relationship Id="rId325" Type="http://schemas.openxmlformats.org/officeDocument/2006/relationships/image" Target="media/image276.png"/><Relationship Id="rId326" Type="http://schemas.openxmlformats.org/officeDocument/2006/relationships/image" Target="media/image277.png"/><Relationship Id="rId327" Type="http://schemas.openxmlformats.org/officeDocument/2006/relationships/image" Target="media/image278.png"/><Relationship Id="rId328" Type="http://schemas.openxmlformats.org/officeDocument/2006/relationships/header" Target="header45.xml"/><Relationship Id="rId329" Type="http://schemas.openxmlformats.org/officeDocument/2006/relationships/image" Target="media/image279.png"/><Relationship Id="rId330" Type="http://schemas.openxmlformats.org/officeDocument/2006/relationships/image" Target="media/image280.png"/><Relationship Id="rId331" Type="http://schemas.openxmlformats.org/officeDocument/2006/relationships/image" Target="media/image281.png"/><Relationship Id="rId332" Type="http://schemas.openxmlformats.org/officeDocument/2006/relationships/image" Target="media/image282.png"/><Relationship Id="rId333" Type="http://schemas.openxmlformats.org/officeDocument/2006/relationships/image" Target="media/image283.png"/><Relationship Id="rId334" Type="http://schemas.openxmlformats.org/officeDocument/2006/relationships/image" Target="media/image284.png"/><Relationship Id="rId335" Type="http://schemas.openxmlformats.org/officeDocument/2006/relationships/image" Target="media/image285.png"/><Relationship Id="rId336" Type="http://schemas.openxmlformats.org/officeDocument/2006/relationships/image" Target="media/image286.png"/><Relationship Id="rId337" Type="http://schemas.openxmlformats.org/officeDocument/2006/relationships/image" Target="media/image287.png"/><Relationship Id="rId338" Type="http://schemas.openxmlformats.org/officeDocument/2006/relationships/header" Target="header46.xml"/><Relationship Id="rId339" Type="http://schemas.openxmlformats.org/officeDocument/2006/relationships/image" Target="media/image288.png"/><Relationship Id="rId340" Type="http://schemas.openxmlformats.org/officeDocument/2006/relationships/image" Target="media/image289.jpeg"/><Relationship Id="rId341" Type="http://schemas.openxmlformats.org/officeDocument/2006/relationships/header" Target="header47.xml"/><Relationship Id="rId342" Type="http://schemas.openxmlformats.org/officeDocument/2006/relationships/header" Target="header48.xml"/><Relationship Id="rId343" Type="http://schemas.openxmlformats.org/officeDocument/2006/relationships/image" Target="media/image290.png"/><Relationship Id="rId344" Type="http://schemas.openxmlformats.org/officeDocument/2006/relationships/image" Target="media/image291.png"/><Relationship Id="rId345" Type="http://schemas.openxmlformats.org/officeDocument/2006/relationships/image" Target="media/image292.png"/><Relationship Id="rId346" Type="http://schemas.openxmlformats.org/officeDocument/2006/relationships/image" Target="media/image293.jpeg"/><Relationship Id="rId347" Type="http://schemas.openxmlformats.org/officeDocument/2006/relationships/image" Target="media/image294.jpeg"/><Relationship Id="rId348" Type="http://schemas.openxmlformats.org/officeDocument/2006/relationships/image" Target="media/image295.jpeg"/><Relationship Id="rId349" Type="http://schemas.openxmlformats.org/officeDocument/2006/relationships/image" Target="media/image296.jpeg"/><Relationship Id="rId350" Type="http://schemas.openxmlformats.org/officeDocument/2006/relationships/image" Target="media/image297.png"/><Relationship Id="rId351" Type="http://schemas.openxmlformats.org/officeDocument/2006/relationships/image" Target="media/image298.jpeg"/><Relationship Id="rId352" Type="http://schemas.openxmlformats.org/officeDocument/2006/relationships/image" Target="media/image299.jpeg"/><Relationship Id="rId353" Type="http://schemas.openxmlformats.org/officeDocument/2006/relationships/image" Target="media/image300.jpeg"/><Relationship Id="rId354" Type="http://schemas.openxmlformats.org/officeDocument/2006/relationships/image" Target="media/image301.png"/><Relationship Id="rId355" Type="http://schemas.openxmlformats.org/officeDocument/2006/relationships/image" Target="media/image302.png"/><Relationship Id="rId356" Type="http://schemas.openxmlformats.org/officeDocument/2006/relationships/image" Target="media/image303.png"/><Relationship Id="rId357" Type="http://schemas.openxmlformats.org/officeDocument/2006/relationships/image" Target="media/image304.png"/><Relationship Id="rId358" Type="http://schemas.openxmlformats.org/officeDocument/2006/relationships/image" Target="media/image305.png"/><Relationship Id="rId359" Type="http://schemas.openxmlformats.org/officeDocument/2006/relationships/image" Target="media/image306.jpeg"/><Relationship Id="rId360" Type="http://schemas.openxmlformats.org/officeDocument/2006/relationships/header" Target="header49.xml"/><Relationship Id="rId361" Type="http://schemas.openxmlformats.org/officeDocument/2006/relationships/header" Target="header50.xml"/><Relationship Id="rId362" Type="http://schemas.openxmlformats.org/officeDocument/2006/relationships/image" Target="media/image307.png"/><Relationship Id="rId363" Type="http://schemas.openxmlformats.org/officeDocument/2006/relationships/image" Target="media/image308.png"/><Relationship Id="rId364" Type="http://schemas.openxmlformats.org/officeDocument/2006/relationships/image" Target="media/image309.png"/><Relationship Id="rId365" Type="http://schemas.openxmlformats.org/officeDocument/2006/relationships/image" Target="media/image310.png"/><Relationship Id="rId366" Type="http://schemas.openxmlformats.org/officeDocument/2006/relationships/image" Target="media/image311.png"/><Relationship Id="rId367" Type="http://schemas.openxmlformats.org/officeDocument/2006/relationships/image" Target="media/image312.png"/><Relationship Id="rId368" Type="http://schemas.openxmlformats.org/officeDocument/2006/relationships/image" Target="media/image313.png"/><Relationship Id="rId369" Type="http://schemas.openxmlformats.org/officeDocument/2006/relationships/image" Target="media/image314.png"/><Relationship Id="rId370" Type="http://schemas.openxmlformats.org/officeDocument/2006/relationships/image" Target="media/image315.png"/><Relationship Id="rId371" Type="http://schemas.openxmlformats.org/officeDocument/2006/relationships/image" Target="media/image316.jpeg"/><Relationship Id="rId372" Type="http://schemas.openxmlformats.org/officeDocument/2006/relationships/image" Target="media/image317.jpeg"/><Relationship Id="rId373" Type="http://schemas.openxmlformats.org/officeDocument/2006/relationships/image" Target="media/image318.png"/><Relationship Id="rId374" Type="http://schemas.openxmlformats.org/officeDocument/2006/relationships/image" Target="media/image319.png"/><Relationship Id="rId375" Type="http://schemas.openxmlformats.org/officeDocument/2006/relationships/image" Target="media/image320.jpeg"/><Relationship Id="rId376" Type="http://schemas.openxmlformats.org/officeDocument/2006/relationships/header" Target="header51.xml"/><Relationship Id="rId377" Type="http://schemas.openxmlformats.org/officeDocument/2006/relationships/header" Target="header52.xml"/><Relationship Id="rId378" Type="http://schemas.openxmlformats.org/officeDocument/2006/relationships/image" Target="media/image321.png"/><Relationship Id="rId379" Type="http://schemas.openxmlformats.org/officeDocument/2006/relationships/image" Target="media/image322.png"/><Relationship Id="rId380" Type="http://schemas.openxmlformats.org/officeDocument/2006/relationships/image" Target="media/image323.png"/><Relationship Id="rId381" Type="http://schemas.openxmlformats.org/officeDocument/2006/relationships/image" Target="media/image324.png"/><Relationship Id="rId382" Type="http://schemas.openxmlformats.org/officeDocument/2006/relationships/image" Target="media/image325.png"/><Relationship Id="rId383" Type="http://schemas.openxmlformats.org/officeDocument/2006/relationships/image" Target="media/image326.png"/><Relationship Id="rId384" Type="http://schemas.openxmlformats.org/officeDocument/2006/relationships/image" Target="media/image327.png"/><Relationship Id="rId385" Type="http://schemas.openxmlformats.org/officeDocument/2006/relationships/image" Target="media/image328.png"/><Relationship Id="rId386" Type="http://schemas.openxmlformats.org/officeDocument/2006/relationships/image" Target="media/image329.png"/><Relationship Id="rId387" Type="http://schemas.openxmlformats.org/officeDocument/2006/relationships/image" Target="media/image330.png"/><Relationship Id="rId388" Type="http://schemas.openxmlformats.org/officeDocument/2006/relationships/image" Target="media/image331.png"/><Relationship Id="rId389" Type="http://schemas.openxmlformats.org/officeDocument/2006/relationships/image" Target="media/image332.jpeg"/><Relationship Id="rId390" Type="http://schemas.openxmlformats.org/officeDocument/2006/relationships/image" Target="media/image333.png"/><Relationship Id="rId391" Type="http://schemas.openxmlformats.org/officeDocument/2006/relationships/image" Target="media/image334.png"/><Relationship Id="rId392" Type="http://schemas.openxmlformats.org/officeDocument/2006/relationships/header" Target="header53.xml"/><Relationship Id="rId393" Type="http://schemas.openxmlformats.org/officeDocument/2006/relationships/header" Target="header54.xml"/><Relationship Id="rId394" Type="http://schemas.openxmlformats.org/officeDocument/2006/relationships/image" Target="media/image335.jpeg"/><Relationship Id="rId395" Type="http://schemas.openxmlformats.org/officeDocument/2006/relationships/image" Target="media/image336.jpeg"/><Relationship Id="rId396" Type="http://schemas.openxmlformats.org/officeDocument/2006/relationships/image" Target="media/image337.jpeg"/><Relationship Id="rId397" Type="http://schemas.openxmlformats.org/officeDocument/2006/relationships/image" Target="media/image338.jpeg"/><Relationship Id="rId398" Type="http://schemas.openxmlformats.org/officeDocument/2006/relationships/image" Target="media/image339.png"/><Relationship Id="rId399" Type="http://schemas.openxmlformats.org/officeDocument/2006/relationships/image" Target="media/image340.png"/><Relationship Id="rId400" Type="http://schemas.openxmlformats.org/officeDocument/2006/relationships/image" Target="media/image341.png"/><Relationship Id="rId401" Type="http://schemas.openxmlformats.org/officeDocument/2006/relationships/image" Target="media/image342.png"/><Relationship Id="rId402" Type="http://schemas.openxmlformats.org/officeDocument/2006/relationships/image" Target="media/image343.png"/><Relationship Id="rId403" Type="http://schemas.openxmlformats.org/officeDocument/2006/relationships/image" Target="media/image344.png"/><Relationship Id="rId404" Type="http://schemas.openxmlformats.org/officeDocument/2006/relationships/image" Target="media/image345.png"/><Relationship Id="rId405" Type="http://schemas.openxmlformats.org/officeDocument/2006/relationships/image" Target="media/image346.png"/><Relationship Id="rId406" Type="http://schemas.openxmlformats.org/officeDocument/2006/relationships/image" Target="media/image347.png"/><Relationship Id="rId407" Type="http://schemas.openxmlformats.org/officeDocument/2006/relationships/image" Target="media/image348.png"/><Relationship Id="rId408" Type="http://schemas.openxmlformats.org/officeDocument/2006/relationships/image" Target="media/image349.png"/><Relationship Id="rId409" Type="http://schemas.openxmlformats.org/officeDocument/2006/relationships/image" Target="media/image350.png"/><Relationship Id="rId410" Type="http://schemas.openxmlformats.org/officeDocument/2006/relationships/image" Target="media/image351.png"/><Relationship Id="rId411" Type="http://schemas.openxmlformats.org/officeDocument/2006/relationships/image" Target="media/image352.png"/><Relationship Id="rId412" Type="http://schemas.openxmlformats.org/officeDocument/2006/relationships/image" Target="media/image353.png"/><Relationship Id="rId413" Type="http://schemas.openxmlformats.org/officeDocument/2006/relationships/image" Target="media/image354.png"/><Relationship Id="rId414" Type="http://schemas.openxmlformats.org/officeDocument/2006/relationships/image" Target="media/image355.png"/><Relationship Id="rId415" Type="http://schemas.openxmlformats.org/officeDocument/2006/relationships/image" Target="media/image356.png"/><Relationship Id="rId416" Type="http://schemas.openxmlformats.org/officeDocument/2006/relationships/image" Target="media/image357.png"/><Relationship Id="rId417" Type="http://schemas.openxmlformats.org/officeDocument/2006/relationships/image" Target="media/image358.png"/><Relationship Id="rId418" Type="http://schemas.openxmlformats.org/officeDocument/2006/relationships/image" Target="media/image359.png"/><Relationship Id="rId419" Type="http://schemas.openxmlformats.org/officeDocument/2006/relationships/image" Target="media/image360.png"/><Relationship Id="rId420" Type="http://schemas.openxmlformats.org/officeDocument/2006/relationships/image" Target="media/image361.png"/><Relationship Id="rId421" Type="http://schemas.openxmlformats.org/officeDocument/2006/relationships/image" Target="media/image362.png"/><Relationship Id="rId422" Type="http://schemas.openxmlformats.org/officeDocument/2006/relationships/image" Target="media/image363.jpeg"/><Relationship Id="rId423" Type="http://schemas.openxmlformats.org/officeDocument/2006/relationships/image" Target="media/image364.jpeg"/><Relationship Id="rId424" Type="http://schemas.openxmlformats.org/officeDocument/2006/relationships/image" Target="media/image365.png"/><Relationship Id="rId425" Type="http://schemas.openxmlformats.org/officeDocument/2006/relationships/image" Target="media/image366.png"/><Relationship Id="rId426" Type="http://schemas.openxmlformats.org/officeDocument/2006/relationships/image" Target="media/image367.png"/><Relationship Id="rId427" Type="http://schemas.openxmlformats.org/officeDocument/2006/relationships/image" Target="media/image368.png"/><Relationship Id="rId428" Type="http://schemas.openxmlformats.org/officeDocument/2006/relationships/image" Target="media/image369.png"/><Relationship Id="rId429" Type="http://schemas.openxmlformats.org/officeDocument/2006/relationships/image" Target="media/image370.png"/><Relationship Id="rId430" Type="http://schemas.openxmlformats.org/officeDocument/2006/relationships/image" Target="media/image371.png"/><Relationship Id="rId431" Type="http://schemas.openxmlformats.org/officeDocument/2006/relationships/image" Target="media/image372.png"/><Relationship Id="rId432" Type="http://schemas.openxmlformats.org/officeDocument/2006/relationships/image" Target="media/image373.png"/><Relationship Id="rId433" Type="http://schemas.openxmlformats.org/officeDocument/2006/relationships/image" Target="media/image374.png"/><Relationship Id="rId434" Type="http://schemas.openxmlformats.org/officeDocument/2006/relationships/image" Target="media/image375.png"/><Relationship Id="rId435" Type="http://schemas.openxmlformats.org/officeDocument/2006/relationships/image" Target="media/image376.jpeg"/><Relationship Id="rId436" Type="http://schemas.openxmlformats.org/officeDocument/2006/relationships/image" Target="media/image377.png"/><Relationship Id="rId437" Type="http://schemas.openxmlformats.org/officeDocument/2006/relationships/header" Target="header55.xml"/><Relationship Id="rId438" Type="http://schemas.openxmlformats.org/officeDocument/2006/relationships/header" Target="header56.xml"/><Relationship Id="rId439" Type="http://schemas.openxmlformats.org/officeDocument/2006/relationships/image" Target="media/image378.jpeg"/><Relationship Id="rId440" Type="http://schemas.openxmlformats.org/officeDocument/2006/relationships/image" Target="media/image379.jpeg"/><Relationship Id="rId441" Type="http://schemas.openxmlformats.org/officeDocument/2006/relationships/image" Target="media/image380.png"/><Relationship Id="rId442" Type="http://schemas.openxmlformats.org/officeDocument/2006/relationships/image" Target="media/image381.png"/><Relationship Id="rId443" Type="http://schemas.openxmlformats.org/officeDocument/2006/relationships/image" Target="media/image382.png"/><Relationship Id="rId444" Type="http://schemas.openxmlformats.org/officeDocument/2006/relationships/image" Target="media/image383.png"/><Relationship Id="rId445" Type="http://schemas.openxmlformats.org/officeDocument/2006/relationships/image" Target="media/image384.jpeg"/><Relationship Id="rId446" Type="http://schemas.openxmlformats.org/officeDocument/2006/relationships/header" Target="header57.xml"/><Relationship Id="rId447" Type="http://schemas.openxmlformats.org/officeDocument/2006/relationships/header" Target="header58.xml"/><Relationship Id="rId448" Type="http://schemas.openxmlformats.org/officeDocument/2006/relationships/image" Target="media/image385.jpeg"/><Relationship Id="rId449" Type="http://schemas.openxmlformats.org/officeDocument/2006/relationships/image" Target="media/image386.jpeg"/><Relationship Id="rId450" Type="http://schemas.openxmlformats.org/officeDocument/2006/relationships/image" Target="media/image387.jpeg"/><Relationship Id="rId451" Type="http://schemas.openxmlformats.org/officeDocument/2006/relationships/image" Target="media/image388.png"/><Relationship Id="rId452" Type="http://schemas.openxmlformats.org/officeDocument/2006/relationships/image" Target="media/image389.png"/><Relationship Id="rId453" Type="http://schemas.openxmlformats.org/officeDocument/2006/relationships/header" Target="header59.xml"/><Relationship Id="rId454" Type="http://schemas.openxmlformats.org/officeDocument/2006/relationships/image" Target="media/image390.jpeg"/><Relationship Id="rId455" Type="http://schemas.openxmlformats.org/officeDocument/2006/relationships/image" Target="media/image391.png"/><Relationship Id="rId456" Type="http://schemas.openxmlformats.org/officeDocument/2006/relationships/image" Target="media/image392.png"/><Relationship Id="rId457" Type="http://schemas.openxmlformats.org/officeDocument/2006/relationships/image" Target="media/image393.png"/><Relationship Id="rId458" Type="http://schemas.openxmlformats.org/officeDocument/2006/relationships/header" Target="header60.xml"/><Relationship Id="rId459" Type="http://schemas.openxmlformats.org/officeDocument/2006/relationships/header" Target="header61.xml"/><Relationship Id="rId460" Type="http://schemas.openxmlformats.org/officeDocument/2006/relationships/image" Target="media/image394.jpeg"/><Relationship Id="rId461" Type="http://schemas.openxmlformats.org/officeDocument/2006/relationships/image" Target="media/image395.jpeg"/><Relationship Id="rId462" Type="http://schemas.openxmlformats.org/officeDocument/2006/relationships/image" Target="media/image396.jpeg"/><Relationship Id="rId463" Type="http://schemas.openxmlformats.org/officeDocument/2006/relationships/image" Target="media/image397.jpeg"/><Relationship Id="rId464" Type="http://schemas.openxmlformats.org/officeDocument/2006/relationships/image" Target="media/image398.jpeg"/><Relationship Id="rId465" Type="http://schemas.openxmlformats.org/officeDocument/2006/relationships/image" Target="media/image399.jpeg"/><Relationship Id="rId466" Type="http://schemas.openxmlformats.org/officeDocument/2006/relationships/image" Target="media/image400.jpeg"/><Relationship Id="rId467" Type="http://schemas.openxmlformats.org/officeDocument/2006/relationships/image" Target="media/image401.png"/><Relationship Id="rId468" Type="http://schemas.openxmlformats.org/officeDocument/2006/relationships/image" Target="media/image402.png"/><Relationship Id="rId469" Type="http://schemas.openxmlformats.org/officeDocument/2006/relationships/image" Target="media/image403.png"/><Relationship Id="rId470" Type="http://schemas.openxmlformats.org/officeDocument/2006/relationships/image" Target="media/image404.png"/><Relationship Id="rId471" Type="http://schemas.openxmlformats.org/officeDocument/2006/relationships/image" Target="media/image405.jpeg"/><Relationship Id="rId472" Type="http://schemas.openxmlformats.org/officeDocument/2006/relationships/image" Target="media/image406.png"/><Relationship Id="rId473" Type="http://schemas.openxmlformats.org/officeDocument/2006/relationships/image" Target="media/image407.png"/><Relationship Id="rId474" Type="http://schemas.openxmlformats.org/officeDocument/2006/relationships/header" Target="header62.xml"/><Relationship Id="rId475" Type="http://schemas.openxmlformats.org/officeDocument/2006/relationships/header" Target="header63.xml"/><Relationship Id="rId476" Type="http://schemas.openxmlformats.org/officeDocument/2006/relationships/image" Target="media/image408.jpeg"/><Relationship Id="rId477" Type="http://schemas.openxmlformats.org/officeDocument/2006/relationships/image" Target="media/image409.png"/><Relationship Id="rId478" Type="http://schemas.openxmlformats.org/officeDocument/2006/relationships/image" Target="media/image410.jpeg"/><Relationship Id="rId479" Type="http://schemas.openxmlformats.org/officeDocument/2006/relationships/image" Target="media/image411.jpeg"/><Relationship Id="rId480" Type="http://schemas.openxmlformats.org/officeDocument/2006/relationships/image" Target="media/image412.png"/><Relationship Id="rId481" Type="http://schemas.openxmlformats.org/officeDocument/2006/relationships/image" Target="media/image413.png"/><Relationship Id="rId482" Type="http://schemas.openxmlformats.org/officeDocument/2006/relationships/image" Target="media/image414.png"/><Relationship Id="rId483" Type="http://schemas.openxmlformats.org/officeDocument/2006/relationships/image" Target="media/image415.png"/><Relationship Id="rId484" Type="http://schemas.openxmlformats.org/officeDocument/2006/relationships/image" Target="media/image416.png"/><Relationship Id="rId485" Type="http://schemas.openxmlformats.org/officeDocument/2006/relationships/image" Target="media/image417.png"/><Relationship Id="rId486" Type="http://schemas.openxmlformats.org/officeDocument/2006/relationships/image" Target="media/image418.jpeg"/><Relationship Id="rId487" Type="http://schemas.openxmlformats.org/officeDocument/2006/relationships/header" Target="header64.xml"/><Relationship Id="rId488" Type="http://schemas.openxmlformats.org/officeDocument/2006/relationships/header" Target="header65.xml"/><Relationship Id="rId489" Type="http://schemas.openxmlformats.org/officeDocument/2006/relationships/image" Target="media/image419.jpeg"/><Relationship Id="rId490" Type="http://schemas.openxmlformats.org/officeDocument/2006/relationships/image" Target="media/image420.jpeg"/><Relationship Id="rId491" Type="http://schemas.openxmlformats.org/officeDocument/2006/relationships/image" Target="media/image421.jpeg"/><Relationship Id="rId492" Type="http://schemas.openxmlformats.org/officeDocument/2006/relationships/image" Target="media/image422.jpeg"/><Relationship Id="rId493" Type="http://schemas.openxmlformats.org/officeDocument/2006/relationships/image" Target="media/image423.png"/><Relationship Id="rId494" Type="http://schemas.openxmlformats.org/officeDocument/2006/relationships/image" Target="media/image424.png"/><Relationship Id="rId495" Type="http://schemas.openxmlformats.org/officeDocument/2006/relationships/image" Target="media/image425.png"/><Relationship Id="rId496" Type="http://schemas.openxmlformats.org/officeDocument/2006/relationships/header" Target="header66.xml"/><Relationship Id="rId497" Type="http://schemas.openxmlformats.org/officeDocument/2006/relationships/image" Target="media/image426.jpeg"/><Relationship Id="rId498" Type="http://schemas.openxmlformats.org/officeDocument/2006/relationships/image" Target="media/image427.png"/><Relationship Id="rId499" Type="http://schemas.openxmlformats.org/officeDocument/2006/relationships/header" Target="header67.xml"/><Relationship Id="rId500" Type="http://schemas.openxmlformats.org/officeDocument/2006/relationships/header" Target="header68.xml"/><Relationship Id="rId501" Type="http://schemas.openxmlformats.org/officeDocument/2006/relationships/image" Target="media/image428.png"/><Relationship Id="rId502" Type="http://schemas.openxmlformats.org/officeDocument/2006/relationships/image" Target="media/image429.jpeg"/><Relationship Id="rId503" Type="http://schemas.openxmlformats.org/officeDocument/2006/relationships/image" Target="media/image430.png"/><Relationship Id="rId504" Type="http://schemas.openxmlformats.org/officeDocument/2006/relationships/image" Target="media/image431.jpeg"/><Relationship Id="rId505" Type="http://schemas.openxmlformats.org/officeDocument/2006/relationships/image" Target="media/image432.jpeg"/><Relationship Id="rId506" Type="http://schemas.openxmlformats.org/officeDocument/2006/relationships/image" Target="media/image433.png"/><Relationship Id="rId507" Type="http://schemas.openxmlformats.org/officeDocument/2006/relationships/image" Target="media/image434.png"/><Relationship Id="rId508" Type="http://schemas.openxmlformats.org/officeDocument/2006/relationships/image" Target="media/image435.png"/><Relationship Id="rId509" Type="http://schemas.openxmlformats.org/officeDocument/2006/relationships/image" Target="media/image436.png"/><Relationship Id="rId510" Type="http://schemas.openxmlformats.org/officeDocument/2006/relationships/image" Target="media/image437.jpeg"/><Relationship Id="rId511" Type="http://schemas.openxmlformats.org/officeDocument/2006/relationships/image" Target="media/image438.png"/><Relationship Id="rId512" Type="http://schemas.openxmlformats.org/officeDocument/2006/relationships/image" Target="media/image439.png"/><Relationship Id="rId513" Type="http://schemas.openxmlformats.org/officeDocument/2006/relationships/image" Target="media/image440.png"/><Relationship Id="rId514" Type="http://schemas.openxmlformats.org/officeDocument/2006/relationships/header" Target="header69.xml"/><Relationship Id="rId515" Type="http://schemas.openxmlformats.org/officeDocument/2006/relationships/header" Target="header70.xml"/><Relationship Id="rId516" Type="http://schemas.openxmlformats.org/officeDocument/2006/relationships/image" Target="media/image441.jpeg"/><Relationship Id="rId517" Type="http://schemas.openxmlformats.org/officeDocument/2006/relationships/image" Target="media/image442.jpeg"/><Relationship Id="rId518" Type="http://schemas.openxmlformats.org/officeDocument/2006/relationships/image" Target="media/image443.jpeg"/><Relationship Id="rId519" Type="http://schemas.openxmlformats.org/officeDocument/2006/relationships/image" Target="media/image444.png"/><Relationship Id="rId520" Type="http://schemas.openxmlformats.org/officeDocument/2006/relationships/image" Target="media/image445.jpeg"/><Relationship Id="rId521" Type="http://schemas.openxmlformats.org/officeDocument/2006/relationships/image" Target="media/image446.png"/><Relationship Id="rId522" Type="http://schemas.openxmlformats.org/officeDocument/2006/relationships/image" Target="media/image447.png"/><Relationship Id="rId523" Type="http://schemas.openxmlformats.org/officeDocument/2006/relationships/image" Target="media/image448.jpeg"/><Relationship Id="rId524" Type="http://schemas.openxmlformats.org/officeDocument/2006/relationships/image" Target="media/image449.png"/><Relationship Id="rId525" Type="http://schemas.openxmlformats.org/officeDocument/2006/relationships/header" Target="header71.xml"/><Relationship Id="rId526" Type="http://schemas.openxmlformats.org/officeDocument/2006/relationships/header" Target="header72.xml"/><Relationship Id="rId527" Type="http://schemas.openxmlformats.org/officeDocument/2006/relationships/image" Target="media/image450.jpeg"/><Relationship Id="rId528" Type="http://schemas.openxmlformats.org/officeDocument/2006/relationships/image" Target="media/image451.jpeg"/><Relationship Id="rId529" Type="http://schemas.openxmlformats.org/officeDocument/2006/relationships/image" Target="media/image452.jpeg"/><Relationship Id="rId530" Type="http://schemas.openxmlformats.org/officeDocument/2006/relationships/image" Target="media/image453.jpeg"/><Relationship Id="rId531" Type="http://schemas.openxmlformats.org/officeDocument/2006/relationships/image" Target="media/image454.png"/><Relationship Id="rId532" Type="http://schemas.openxmlformats.org/officeDocument/2006/relationships/image" Target="media/image455.jpeg"/><Relationship Id="rId533" Type="http://schemas.openxmlformats.org/officeDocument/2006/relationships/image" Target="media/image456.jpeg"/><Relationship Id="rId534" Type="http://schemas.openxmlformats.org/officeDocument/2006/relationships/image" Target="media/image457.jpeg"/><Relationship Id="rId535" Type="http://schemas.openxmlformats.org/officeDocument/2006/relationships/image" Target="media/image458.png"/><Relationship Id="rId536" Type="http://schemas.openxmlformats.org/officeDocument/2006/relationships/image" Target="media/image459.png"/><Relationship Id="rId537" Type="http://schemas.openxmlformats.org/officeDocument/2006/relationships/image" Target="media/image460.png"/><Relationship Id="rId538" Type="http://schemas.openxmlformats.org/officeDocument/2006/relationships/image" Target="media/image461.png"/><Relationship Id="rId539" Type="http://schemas.openxmlformats.org/officeDocument/2006/relationships/image" Target="media/image462.png"/><Relationship Id="rId540" Type="http://schemas.openxmlformats.org/officeDocument/2006/relationships/image" Target="media/image463.jpeg"/><Relationship Id="rId541" Type="http://schemas.openxmlformats.org/officeDocument/2006/relationships/header" Target="header73.xml"/><Relationship Id="rId542" Type="http://schemas.openxmlformats.org/officeDocument/2006/relationships/header" Target="header74.xml"/><Relationship Id="rId543" Type="http://schemas.openxmlformats.org/officeDocument/2006/relationships/image" Target="media/image464.jpeg"/><Relationship Id="rId544" Type="http://schemas.openxmlformats.org/officeDocument/2006/relationships/image" Target="media/image465.jpeg"/><Relationship Id="rId545" Type="http://schemas.openxmlformats.org/officeDocument/2006/relationships/image" Target="media/image466.jpeg"/><Relationship Id="rId546" Type="http://schemas.openxmlformats.org/officeDocument/2006/relationships/image" Target="media/image467.jpeg"/><Relationship Id="rId547" Type="http://schemas.openxmlformats.org/officeDocument/2006/relationships/image" Target="media/image468.jpeg"/><Relationship Id="rId548" Type="http://schemas.openxmlformats.org/officeDocument/2006/relationships/image" Target="media/image469.jpeg"/><Relationship Id="rId549" Type="http://schemas.openxmlformats.org/officeDocument/2006/relationships/image" Target="media/image470.png"/><Relationship Id="rId550" Type="http://schemas.openxmlformats.org/officeDocument/2006/relationships/image" Target="media/image471.png"/><Relationship Id="rId551" Type="http://schemas.openxmlformats.org/officeDocument/2006/relationships/header" Target="header75.xml"/><Relationship Id="rId552" Type="http://schemas.openxmlformats.org/officeDocument/2006/relationships/image" Target="media/image472.png"/><Relationship Id="rId553" Type="http://schemas.openxmlformats.org/officeDocument/2006/relationships/header" Target="header76.xml"/><Relationship Id="rId554" Type="http://schemas.openxmlformats.org/officeDocument/2006/relationships/image" Target="media/image473.png"/><Relationship Id="rId555" Type="http://schemas.openxmlformats.org/officeDocument/2006/relationships/image" Target="media/image474.png"/><Relationship Id="rId556" Type="http://schemas.openxmlformats.org/officeDocument/2006/relationships/header" Target="header77.xml"/><Relationship Id="rId557" Type="http://schemas.openxmlformats.org/officeDocument/2006/relationships/image" Target="media/image475.png"/><Relationship Id="rId558" Type="http://schemas.openxmlformats.org/officeDocument/2006/relationships/header" Target="header78.xml"/><Relationship Id="rId559" Type="http://schemas.openxmlformats.org/officeDocument/2006/relationships/header" Target="header79.xml"/><Relationship Id="rId560" Type="http://schemas.openxmlformats.org/officeDocument/2006/relationships/header" Target="header80.xml"/><Relationship Id="rId561" Type="http://schemas.openxmlformats.org/officeDocument/2006/relationships/image" Target="media/image476.jpeg"/><Relationship Id="rId562" Type="http://schemas.openxmlformats.org/officeDocument/2006/relationships/image" Target="media/image477.png"/><Relationship Id="rId563" Type="http://schemas.openxmlformats.org/officeDocument/2006/relationships/image" Target="media/image478.jpeg"/><Relationship Id="rId564" Type="http://schemas.openxmlformats.org/officeDocument/2006/relationships/image" Target="media/image479.jpeg"/><Relationship Id="rId565" Type="http://schemas.openxmlformats.org/officeDocument/2006/relationships/image" Target="media/image480.png"/><Relationship Id="rId566" Type="http://schemas.openxmlformats.org/officeDocument/2006/relationships/header" Target="header81.xml"/><Relationship Id="rId567" Type="http://schemas.openxmlformats.org/officeDocument/2006/relationships/header" Target="header82.xml"/><Relationship Id="rId568" Type="http://schemas.openxmlformats.org/officeDocument/2006/relationships/header" Target="header83.xml"/><Relationship Id="rId569" Type="http://schemas.openxmlformats.org/officeDocument/2006/relationships/header" Target="header84.xml"/><Relationship Id="rId570" Type="http://schemas.openxmlformats.org/officeDocument/2006/relationships/header" Target="header85.xml"/><Relationship Id="rId571" Type="http://schemas.openxmlformats.org/officeDocument/2006/relationships/header" Target="header86.xml"/><Relationship Id="rId572" Type="http://schemas.openxmlformats.org/officeDocument/2006/relationships/header" Target="header87.xml"/><Relationship Id="rId573" Type="http://schemas.openxmlformats.org/officeDocument/2006/relationships/header" Target="header88.xml"/><Relationship Id="rId574" Type="http://schemas.openxmlformats.org/officeDocument/2006/relationships/image" Target="media/image481.png"/><Relationship Id="rId575" Type="http://schemas.openxmlformats.org/officeDocument/2006/relationships/image" Target="media/image482.png"/><Relationship Id="rId576" Type="http://schemas.openxmlformats.org/officeDocument/2006/relationships/image" Target="media/image483.png"/><Relationship Id="rId577" Type="http://schemas.openxmlformats.org/officeDocument/2006/relationships/image" Target="media/image484.png"/><Relationship Id="rId578" Type="http://schemas.openxmlformats.org/officeDocument/2006/relationships/image" Target="media/image485.png"/><Relationship Id="rId579" Type="http://schemas.openxmlformats.org/officeDocument/2006/relationships/image" Target="media/image486.png"/><Relationship Id="rId580" Type="http://schemas.openxmlformats.org/officeDocument/2006/relationships/hyperlink" Target="http://www.znanierussia.ru/" TargetMode="External"/><Relationship Id="rId581" Type="http://schemas.openxmlformats.org/officeDocument/2006/relationships/image" Target="media/image487.png"/><Relationship Id="rId582" Type="http://schemas.openxmlformats.org/officeDocument/2006/relationships/image" Target="media/image488.png"/><Relationship Id="rId583" Type="http://schemas.openxmlformats.org/officeDocument/2006/relationships/hyperlink" Target="http://www.historyrussia.org/" TargetMode="External"/><Relationship Id="rId584" Type="http://schemas.openxmlformats.org/officeDocument/2006/relationships/image" Target="media/image489.png"/><Relationship Id="rId585" Type="http://schemas.openxmlformats.org/officeDocument/2006/relationships/image" Target="media/image490.png"/><Relationship Id="rId586" Type="http://schemas.openxmlformats.org/officeDocument/2006/relationships/image" Target="media/image491.png"/><Relationship Id="rId587" Type="http://schemas.openxmlformats.org/officeDocument/2006/relationships/image" Target="media/image492.png"/><Relationship Id="rId588" Type="http://schemas.openxmlformats.org/officeDocument/2006/relationships/hyperlink" Target="http://www.bigenc.ru/" TargetMode="External"/><Relationship Id="rId589" Type="http://schemas.openxmlformats.org/officeDocument/2006/relationships/image" Target="media/image493.png"/><Relationship Id="rId590" Type="http://schemas.openxmlformats.org/officeDocument/2006/relationships/image" Target="media/image494.png"/><Relationship Id="rId591" Type="http://schemas.openxmlformats.org/officeDocument/2006/relationships/image" Target="media/image495.png"/><Relationship Id="rId592" Type="http://schemas.openxmlformats.org/officeDocument/2006/relationships/image" Target="media/image496.png"/><Relationship Id="rId593" Type="http://schemas.openxmlformats.org/officeDocument/2006/relationships/hyperlink" Target="http://www.prlib.ru/" TargetMode="External"/><Relationship Id="rId594" Type="http://schemas.openxmlformats.org/officeDocument/2006/relationships/hyperlink" Target="http://www.hermitagemuseum.org/" TargetMode="External"/><Relationship Id="rId595" Type="http://schemas.openxmlformats.org/officeDocument/2006/relationships/hyperlink" Target="http://www.tretyakovgallery.ru/" TargetMode="External"/><Relationship Id="rId596" Type="http://schemas.openxmlformats.org/officeDocument/2006/relationships/hyperlink" Target="http://www.kunstkamera.ru/" TargetMode="External"/><Relationship Id="rId597" Type="http://schemas.openxmlformats.org/officeDocument/2006/relationships/hyperlink" Target="http://www.rsl.ru/" TargetMode="External"/><Relationship Id="rId598" Type="http://schemas.openxmlformats.org/officeDocument/2006/relationships/hyperlink" Target="http://www.rgo.ru/" TargetMode="External"/><Relationship Id="rId599" Type="http://schemas.openxmlformats.org/officeDocument/2006/relationships/header" Target="header89.xml"/><Relationship Id="rId600" Type="http://schemas.openxmlformats.org/officeDocument/2006/relationships/image" Target="media/image497.png"/><Relationship Id="rId601" Type="http://schemas.openxmlformats.org/officeDocument/2006/relationships/image" Target="media/image498.png"/><Relationship Id="rId602" Type="http://schemas.openxmlformats.org/officeDocument/2006/relationships/image" Target="media/image499.png"/><Relationship Id="rId603" Type="http://schemas.openxmlformats.org/officeDocument/2006/relationships/image" Target="media/image500.png"/><Relationship Id="rId604" Type="http://schemas.openxmlformats.org/officeDocument/2006/relationships/image" Target="media/image501.png"/><Relationship Id="rId605" Type="http://schemas.openxmlformats.org/officeDocument/2006/relationships/image" Target="media/image502.png"/><Relationship Id="rId606" Type="http://schemas.openxmlformats.org/officeDocument/2006/relationships/image" Target="media/image503.png"/><Relationship Id="rId607" Type="http://schemas.openxmlformats.org/officeDocument/2006/relationships/image" Target="media/image504.png"/><Relationship Id="rId608" Type="http://schemas.openxmlformats.org/officeDocument/2006/relationships/image" Target="media/image505.png"/><Relationship Id="rId609" Type="http://schemas.openxmlformats.org/officeDocument/2006/relationships/image" Target="media/image506.png"/><Relationship Id="rId610" Type="http://schemas.openxmlformats.org/officeDocument/2006/relationships/image" Target="media/image507.png"/><Relationship Id="rId611" Type="http://schemas.openxmlformats.org/officeDocument/2006/relationships/image" Target="media/image508.png"/><Relationship Id="rId612" Type="http://schemas.openxmlformats.org/officeDocument/2006/relationships/image" Target="media/image509.png"/><Relationship Id="rId613" Type="http://schemas.openxmlformats.org/officeDocument/2006/relationships/image" Target="media/image510.png"/><Relationship Id="rId614" Type="http://schemas.openxmlformats.org/officeDocument/2006/relationships/image" Target="media/image511.png"/><Relationship Id="rId615" Type="http://schemas.openxmlformats.org/officeDocument/2006/relationships/image" Target="media/image512.png"/><Relationship Id="rId616" Type="http://schemas.openxmlformats.org/officeDocument/2006/relationships/image" Target="media/image513.png"/><Relationship Id="rId617" Type="http://schemas.openxmlformats.org/officeDocument/2006/relationships/image" Target="media/image514.png"/><Relationship Id="rId618" Type="http://schemas.openxmlformats.org/officeDocument/2006/relationships/image" Target="media/image515.png"/><Relationship Id="rId619" Type="http://schemas.openxmlformats.org/officeDocument/2006/relationships/image" Target="media/image516.png"/><Relationship Id="rId620" Type="http://schemas.openxmlformats.org/officeDocument/2006/relationships/image" Target="media/image517.png"/><Relationship Id="rId621" Type="http://schemas.openxmlformats.org/officeDocument/2006/relationships/image" Target="media/image518.png"/><Relationship Id="rId622" Type="http://schemas.openxmlformats.org/officeDocument/2006/relationships/image" Target="media/image519.png"/><Relationship Id="rId623" Type="http://schemas.openxmlformats.org/officeDocument/2006/relationships/image" Target="media/image520.png"/><Relationship Id="rId624" Type="http://schemas.openxmlformats.org/officeDocument/2006/relationships/image" Target="media/image521.png"/><Relationship Id="rId625" Type="http://schemas.openxmlformats.org/officeDocument/2006/relationships/image" Target="media/image522.png"/><Relationship Id="rId626" Type="http://schemas.openxmlformats.org/officeDocument/2006/relationships/image" Target="media/image523.png"/><Relationship Id="rId627" Type="http://schemas.openxmlformats.org/officeDocument/2006/relationships/image" Target="media/image524.png"/><Relationship Id="rId628" Type="http://schemas.openxmlformats.org/officeDocument/2006/relationships/image" Target="media/image525.png"/><Relationship Id="rId629" Type="http://schemas.openxmlformats.org/officeDocument/2006/relationships/image" Target="media/image526.png"/><Relationship Id="rId630" Type="http://schemas.openxmlformats.org/officeDocument/2006/relationships/image" Target="media/image527.png"/><Relationship Id="rId631" Type="http://schemas.openxmlformats.org/officeDocument/2006/relationships/image" Target="media/image528.png"/><Relationship Id="rId632" Type="http://schemas.openxmlformats.org/officeDocument/2006/relationships/image" Target="media/image529.png"/><Relationship Id="rId633" Type="http://schemas.openxmlformats.org/officeDocument/2006/relationships/image" Target="media/image530.png"/><Relationship Id="rId634" Type="http://schemas.openxmlformats.org/officeDocument/2006/relationships/image" Target="media/image531.png"/><Relationship Id="rId635" Type="http://schemas.openxmlformats.org/officeDocument/2006/relationships/image" Target="media/image532.png"/><Relationship Id="rId636" Type="http://schemas.openxmlformats.org/officeDocument/2006/relationships/image" Target="media/image533.png"/><Relationship Id="rId637" Type="http://schemas.openxmlformats.org/officeDocument/2006/relationships/image" Target="media/image534.png"/><Relationship Id="rId638" Type="http://schemas.openxmlformats.org/officeDocument/2006/relationships/image" Target="media/image535.png"/><Relationship Id="rId639" Type="http://schemas.openxmlformats.org/officeDocument/2006/relationships/image" Target="media/image536.png"/><Relationship Id="rId640" Type="http://schemas.openxmlformats.org/officeDocument/2006/relationships/image" Target="media/image537.png"/><Relationship Id="rId641" Type="http://schemas.openxmlformats.org/officeDocument/2006/relationships/image" Target="media/image538.png"/><Relationship Id="rId642" Type="http://schemas.openxmlformats.org/officeDocument/2006/relationships/image" Target="media/image539.png"/><Relationship Id="rId643" Type="http://schemas.openxmlformats.org/officeDocument/2006/relationships/image" Target="media/image540.png"/><Relationship Id="rId644" Type="http://schemas.openxmlformats.org/officeDocument/2006/relationships/image" Target="media/image541.png"/><Relationship Id="rId645" Type="http://schemas.openxmlformats.org/officeDocument/2006/relationships/image" Target="media/image542.png"/><Relationship Id="rId646" Type="http://schemas.openxmlformats.org/officeDocument/2006/relationships/image" Target="media/image543.png"/><Relationship Id="rId647" Type="http://schemas.openxmlformats.org/officeDocument/2006/relationships/image" Target="media/image544.png"/><Relationship Id="rId648" Type="http://schemas.openxmlformats.org/officeDocument/2006/relationships/image" Target="media/image545.png"/><Relationship Id="rId649" Type="http://schemas.openxmlformats.org/officeDocument/2006/relationships/image" Target="media/image546.png"/><Relationship Id="rId650" Type="http://schemas.openxmlformats.org/officeDocument/2006/relationships/image" Target="media/image547.png"/><Relationship Id="rId651" Type="http://schemas.openxmlformats.org/officeDocument/2006/relationships/image" Target="media/image548.png"/><Relationship Id="rId652" Type="http://schemas.openxmlformats.org/officeDocument/2006/relationships/image" Target="media/image549.png"/><Relationship Id="rId653" Type="http://schemas.openxmlformats.org/officeDocument/2006/relationships/image" Target="media/image550.png"/><Relationship Id="rId654" Type="http://schemas.openxmlformats.org/officeDocument/2006/relationships/image" Target="media/image551.png"/><Relationship Id="rId655" Type="http://schemas.openxmlformats.org/officeDocument/2006/relationships/header" Target="header90.xml"/><Relationship Id="rId656" Type="http://schemas.openxmlformats.org/officeDocument/2006/relationships/image" Target="media/image552.png"/><Relationship Id="rId657" Type="http://schemas.openxmlformats.org/officeDocument/2006/relationships/image" Target="media/image553.png"/><Relationship Id="rId658" Type="http://schemas.openxmlformats.org/officeDocument/2006/relationships/image" Target="media/image554.png"/><Relationship Id="rId659" Type="http://schemas.openxmlformats.org/officeDocument/2006/relationships/image" Target="media/image555.png"/><Relationship Id="rId660" Type="http://schemas.openxmlformats.org/officeDocument/2006/relationships/image" Target="media/image556.png"/><Relationship Id="rId661" Type="http://schemas.openxmlformats.org/officeDocument/2006/relationships/image" Target="media/image557.png"/><Relationship Id="rId662" Type="http://schemas.openxmlformats.org/officeDocument/2006/relationships/image" Target="media/image558.png"/><Relationship Id="rId663" Type="http://schemas.openxmlformats.org/officeDocument/2006/relationships/image" Target="media/image559.png"/><Relationship Id="rId664" Type="http://schemas.openxmlformats.org/officeDocument/2006/relationships/image" Target="media/image560.png"/><Relationship Id="rId665" Type="http://schemas.openxmlformats.org/officeDocument/2006/relationships/image" Target="media/image561.png"/><Relationship Id="rId666" Type="http://schemas.openxmlformats.org/officeDocument/2006/relationships/image" Target="media/image562.png"/><Relationship Id="rId667" Type="http://schemas.openxmlformats.org/officeDocument/2006/relationships/image" Target="media/image563.png"/><Relationship Id="rId668" Type="http://schemas.openxmlformats.org/officeDocument/2006/relationships/image" Target="media/image564.png"/><Relationship Id="rId669" Type="http://schemas.openxmlformats.org/officeDocument/2006/relationships/image" Target="media/image565.png"/><Relationship Id="rId670" Type="http://schemas.openxmlformats.org/officeDocument/2006/relationships/image" Target="media/image566.png"/><Relationship Id="rId671" Type="http://schemas.openxmlformats.org/officeDocument/2006/relationships/image" Target="media/image567.png"/><Relationship Id="rId672" Type="http://schemas.openxmlformats.org/officeDocument/2006/relationships/image" Target="media/image568.png"/><Relationship Id="rId673" Type="http://schemas.openxmlformats.org/officeDocument/2006/relationships/image" Target="media/image569.png"/><Relationship Id="rId674" Type="http://schemas.openxmlformats.org/officeDocument/2006/relationships/image" Target="media/image570.png"/><Relationship Id="rId675" Type="http://schemas.openxmlformats.org/officeDocument/2006/relationships/image" Target="media/image571.png"/><Relationship Id="rId676" Type="http://schemas.openxmlformats.org/officeDocument/2006/relationships/image" Target="media/image572.png"/><Relationship Id="rId677" Type="http://schemas.openxmlformats.org/officeDocument/2006/relationships/image" Target="media/image573.png"/><Relationship Id="rId678" Type="http://schemas.openxmlformats.org/officeDocument/2006/relationships/image" Target="media/image574.png"/><Relationship Id="rId679" Type="http://schemas.openxmlformats.org/officeDocument/2006/relationships/image" Target="media/image575.png"/><Relationship Id="rId680" Type="http://schemas.openxmlformats.org/officeDocument/2006/relationships/image" Target="media/image576.png"/><Relationship Id="rId681" Type="http://schemas.openxmlformats.org/officeDocument/2006/relationships/image" Target="media/image577.png"/><Relationship Id="rId682" Type="http://schemas.openxmlformats.org/officeDocument/2006/relationships/image" Target="media/image578.png"/><Relationship Id="rId683" Type="http://schemas.openxmlformats.org/officeDocument/2006/relationships/image" Target="media/image579.png"/><Relationship Id="rId684" Type="http://schemas.openxmlformats.org/officeDocument/2006/relationships/image" Target="media/image580.png"/><Relationship Id="rId685" Type="http://schemas.openxmlformats.org/officeDocument/2006/relationships/image" Target="media/image581.png"/><Relationship Id="rId686" Type="http://schemas.openxmlformats.org/officeDocument/2006/relationships/image" Target="media/image582.png"/><Relationship Id="rId687" Type="http://schemas.openxmlformats.org/officeDocument/2006/relationships/image" Target="media/image583.png"/><Relationship Id="rId688" Type="http://schemas.openxmlformats.org/officeDocument/2006/relationships/image" Target="media/image584.png"/><Relationship Id="rId689" Type="http://schemas.openxmlformats.org/officeDocument/2006/relationships/image" Target="media/image585.png"/><Relationship Id="rId690" Type="http://schemas.openxmlformats.org/officeDocument/2006/relationships/image" Target="media/image586.png"/><Relationship Id="rId691" Type="http://schemas.openxmlformats.org/officeDocument/2006/relationships/image" Target="media/image587.png"/><Relationship Id="rId692" Type="http://schemas.openxmlformats.org/officeDocument/2006/relationships/image" Target="media/image588.png"/><Relationship Id="rId693" Type="http://schemas.openxmlformats.org/officeDocument/2006/relationships/image" Target="media/image589.png"/><Relationship Id="rId694" Type="http://schemas.openxmlformats.org/officeDocument/2006/relationships/image" Target="media/image590.png"/><Relationship Id="rId695" Type="http://schemas.openxmlformats.org/officeDocument/2006/relationships/image" Target="media/image591.png"/><Relationship Id="rId696" Type="http://schemas.openxmlformats.org/officeDocument/2006/relationships/image" Target="media/image592.png"/><Relationship Id="rId697" Type="http://schemas.openxmlformats.org/officeDocument/2006/relationships/image" Target="media/image593.png"/><Relationship Id="rId698" Type="http://schemas.openxmlformats.org/officeDocument/2006/relationships/image" Target="media/image594.png"/><Relationship Id="rId699" Type="http://schemas.openxmlformats.org/officeDocument/2006/relationships/image" Target="media/image595.png"/><Relationship Id="rId700" Type="http://schemas.openxmlformats.org/officeDocument/2006/relationships/image" Target="media/image596.png"/><Relationship Id="rId701" Type="http://schemas.openxmlformats.org/officeDocument/2006/relationships/image" Target="media/image597.png"/><Relationship Id="rId702" Type="http://schemas.openxmlformats.org/officeDocument/2006/relationships/image" Target="media/image598.png"/><Relationship Id="rId703" Type="http://schemas.openxmlformats.org/officeDocument/2006/relationships/image" Target="media/image599.png"/><Relationship Id="rId704" Type="http://schemas.openxmlformats.org/officeDocument/2006/relationships/image" Target="media/image600.png"/><Relationship Id="rId705" Type="http://schemas.openxmlformats.org/officeDocument/2006/relationships/image" Target="media/image601.png"/><Relationship Id="rId706" Type="http://schemas.openxmlformats.org/officeDocument/2006/relationships/image" Target="media/image602.png"/><Relationship Id="rId707" Type="http://schemas.openxmlformats.org/officeDocument/2006/relationships/image" Target="media/image603.png"/><Relationship Id="rId708" Type="http://schemas.openxmlformats.org/officeDocument/2006/relationships/image" Target="media/image604.png"/><Relationship Id="rId709" Type="http://schemas.openxmlformats.org/officeDocument/2006/relationships/image" Target="media/image605.png"/><Relationship Id="rId710" Type="http://schemas.openxmlformats.org/officeDocument/2006/relationships/header" Target="header91.xml"/><Relationship Id="rId711" Type="http://schemas.openxmlformats.org/officeDocument/2006/relationships/image" Target="media/image606.png"/><Relationship Id="rId712" Type="http://schemas.openxmlformats.org/officeDocument/2006/relationships/image" Target="media/image607.png"/><Relationship Id="rId713" Type="http://schemas.openxmlformats.org/officeDocument/2006/relationships/image" Target="media/image608.png"/><Relationship Id="rId714" Type="http://schemas.openxmlformats.org/officeDocument/2006/relationships/image" Target="media/image609.png"/><Relationship Id="rId715" Type="http://schemas.openxmlformats.org/officeDocument/2006/relationships/image" Target="media/image610.png"/><Relationship Id="rId716" Type="http://schemas.openxmlformats.org/officeDocument/2006/relationships/image" Target="media/image611.png"/><Relationship Id="rId717" Type="http://schemas.openxmlformats.org/officeDocument/2006/relationships/image" Target="media/image612.png"/><Relationship Id="rId718" Type="http://schemas.openxmlformats.org/officeDocument/2006/relationships/header" Target="header92.xml"/><Relationship Id="rId719" Type="http://schemas.openxmlformats.org/officeDocument/2006/relationships/image" Target="media/image613.png"/><Relationship Id="rId720" Type="http://schemas.openxmlformats.org/officeDocument/2006/relationships/image" Target="media/image614.png"/><Relationship Id="rId721" Type="http://schemas.openxmlformats.org/officeDocument/2006/relationships/image" Target="media/image615.png"/><Relationship Id="rId722" Type="http://schemas.openxmlformats.org/officeDocument/2006/relationships/image" Target="media/image616.png"/><Relationship Id="rId723" Type="http://schemas.openxmlformats.org/officeDocument/2006/relationships/image" Target="media/image617.png"/><Relationship Id="rId724" Type="http://schemas.openxmlformats.org/officeDocument/2006/relationships/image" Target="media/image618.png"/><Relationship Id="rId725" Type="http://schemas.openxmlformats.org/officeDocument/2006/relationships/image" Target="media/image619.png"/><Relationship Id="rId726" Type="http://schemas.openxmlformats.org/officeDocument/2006/relationships/image" Target="media/image620.png"/><Relationship Id="rId727" Type="http://schemas.openxmlformats.org/officeDocument/2006/relationships/image" Target="media/image621.png"/><Relationship Id="rId728" Type="http://schemas.openxmlformats.org/officeDocument/2006/relationships/image" Target="media/image622.png"/><Relationship Id="rId729" Type="http://schemas.openxmlformats.org/officeDocument/2006/relationships/image" Target="media/image623.png"/><Relationship Id="rId730" Type="http://schemas.openxmlformats.org/officeDocument/2006/relationships/image" Target="media/image624.png"/><Relationship Id="rId731" Type="http://schemas.openxmlformats.org/officeDocument/2006/relationships/image" Target="media/image625.png"/><Relationship Id="rId732" Type="http://schemas.openxmlformats.org/officeDocument/2006/relationships/image" Target="media/image626.png"/><Relationship Id="rId733" Type="http://schemas.openxmlformats.org/officeDocument/2006/relationships/image" Target="media/image627.png"/><Relationship Id="rId734" Type="http://schemas.openxmlformats.org/officeDocument/2006/relationships/image" Target="media/image628.png"/><Relationship Id="rId735" Type="http://schemas.openxmlformats.org/officeDocument/2006/relationships/image" Target="media/image629.png"/><Relationship Id="rId736" Type="http://schemas.openxmlformats.org/officeDocument/2006/relationships/image" Target="media/image630.png"/><Relationship Id="rId737" Type="http://schemas.openxmlformats.org/officeDocument/2006/relationships/image" Target="media/image631.png"/><Relationship Id="rId738" Type="http://schemas.openxmlformats.org/officeDocument/2006/relationships/image" Target="media/image632.png"/><Relationship Id="rId739" Type="http://schemas.openxmlformats.org/officeDocument/2006/relationships/image" Target="media/image633.png"/><Relationship Id="rId740" Type="http://schemas.openxmlformats.org/officeDocument/2006/relationships/image" Target="media/image634.png"/><Relationship Id="rId741" Type="http://schemas.openxmlformats.org/officeDocument/2006/relationships/image" Target="media/image635.png"/><Relationship Id="rId742" Type="http://schemas.openxmlformats.org/officeDocument/2006/relationships/image" Target="media/image636.png"/><Relationship Id="rId743" Type="http://schemas.openxmlformats.org/officeDocument/2006/relationships/image" Target="media/image637.png"/><Relationship Id="rId744" Type="http://schemas.openxmlformats.org/officeDocument/2006/relationships/image" Target="media/image638.png"/><Relationship Id="rId745" Type="http://schemas.openxmlformats.org/officeDocument/2006/relationships/image" Target="media/image639.png"/><Relationship Id="rId746" Type="http://schemas.openxmlformats.org/officeDocument/2006/relationships/image" Target="media/image640.png"/><Relationship Id="rId747" Type="http://schemas.openxmlformats.org/officeDocument/2006/relationships/image" Target="media/image641.png"/><Relationship Id="rId748" Type="http://schemas.openxmlformats.org/officeDocument/2006/relationships/image" Target="media/image642.png"/><Relationship Id="rId749" Type="http://schemas.openxmlformats.org/officeDocument/2006/relationships/image" Target="media/image643.png"/><Relationship Id="rId750" Type="http://schemas.openxmlformats.org/officeDocument/2006/relationships/image" Target="media/image644.png"/><Relationship Id="rId751" Type="http://schemas.openxmlformats.org/officeDocument/2006/relationships/image" Target="media/image645.png"/><Relationship Id="rId752" Type="http://schemas.openxmlformats.org/officeDocument/2006/relationships/image" Target="media/image646.png"/><Relationship Id="rId753" Type="http://schemas.openxmlformats.org/officeDocument/2006/relationships/image" Target="media/image647.png"/><Relationship Id="rId754" Type="http://schemas.openxmlformats.org/officeDocument/2006/relationships/image" Target="media/image648.png"/><Relationship Id="rId755" Type="http://schemas.openxmlformats.org/officeDocument/2006/relationships/image" Target="media/image649.png"/><Relationship Id="rId756" Type="http://schemas.openxmlformats.org/officeDocument/2006/relationships/image" Target="media/image650.png"/><Relationship Id="rId757" Type="http://schemas.openxmlformats.org/officeDocument/2006/relationships/image" Target="media/image651.png"/><Relationship Id="rId758" Type="http://schemas.openxmlformats.org/officeDocument/2006/relationships/image" Target="media/image652.png"/><Relationship Id="rId759" Type="http://schemas.openxmlformats.org/officeDocument/2006/relationships/image" Target="media/image653.png"/><Relationship Id="rId760" Type="http://schemas.openxmlformats.org/officeDocument/2006/relationships/image" Target="media/image654.png"/><Relationship Id="rId761" Type="http://schemas.openxmlformats.org/officeDocument/2006/relationships/image" Target="media/image655.png"/><Relationship Id="rId762" Type="http://schemas.openxmlformats.org/officeDocument/2006/relationships/image" Target="media/image656.png"/><Relationship Id="rId763" Type="http://schemas.openxmlformats.org/officeDocument/2006/relationships/image" Target="media/image657.png"/><Relationship Id="rId764" Type="http://schemas.openxmlformats.org/officeDocument/2006/relationships/image" Target="media/image658.png"/><Relationship Id="rId765" Type="http://schemas.openxmlformats.org/officeDocument/2006/relationships/image" Target="media/image659.png"/><Relationship Id="rId766" Type="http://schemas.openxmlformats.org/officeDocument/2006/relationships/image" Target="media/image660.png"/><Relationship Id="rId767" Type="http://schemas.openxmlformats.org/officeDocument/2006/relationships/image" Target="media/image661.png"/><Relationship Id="rId768" Type="http://schemas.openxmlformats.org/officeDocument/2006/relationships/image" Target="media/image662.png"/><Relationship Id="rId769" Type="http://schemas.openxmlformats.org/officeDocument/2006/relationships/image" Target="media/image663.png"/><Relationship Id="rId770" Type="http://schemas.openxmlformats.org/officeDocument/2006/relationships/image" Target="media/image664.png"/><Relationship Id="rId771" Type="http://schemas.openxmlformats.org/officeDocument/2006/relationships/header" Target="header93.xml"/><Relationship Id="rId772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7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8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8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8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8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8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2026-08-27T08:47:42Z</dcterms:created>
  <dcterms:modified xsi:type="dcterms:W3CDTF">2026-08-27T08:47:42Z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2026-08-27T00:00:00Z</vt:filetime>
  </property>
</Properties>
</file>