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9A3F2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7DD349B1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DBF16E5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6DE11F5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60639169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66CE45D4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59CA4F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B2E895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Система управления базами данных</w:t>
      </w:r>
    </w:p>
    <w:p w14:paraId="7F915239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50C5A75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5F6F6D2" w14:textId="5DD16C59" w:rsidR="00DF5B8D" w:rsidRPr="00491813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08CBDCF" w14:textId="77777777" w:rsidR="00DF5B8D" w:rsidRPr="00DF5B8D" w:rsidRDefault="00DF5B8D" w:rsidP="00DF5B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B8D">
        <w:rPr>
          <w:rFonts w:ascii="Times New Roman" w:hAnsi="Times New Roman" w:cs="Times New Roman"/>
          <w:b/>
          <w:bCs/>
          <w:sz w:val="28"/>
          <w:szCs w:val="28"/>
        </w:rPr>
        <w:t xml:space="preserve">«Язык программирования </w:t>
      </w:r>
      <w:r w:rsidRPr="00DF5B8D">
        <w:rPr>
          <w:rFonts w:ascii="Times New Roman" w:hAnsi="Times New Roman" w:cs="Times New Roman"/>
          <w:b/>
          <w:bCs/>
          <w:sz w:val="28"/>
          <w:szCs w:val="28"/>
          <w:lang w:val="en-US"/>
        </w:rPr>
        <w:t>PL</w:t>
      </w:r>
      <w:r w:rsidRPr="00DF5B8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F5B8D">
        <w:rPr>
          <w:rFonts w:ascii="Times New Roman" w:hAnsi="Times New Roman" w:cs="Times New Roman"/>
          <w:b/>
          <w:bCs/>
          <w:sz w:val="28"/>
          <w:szCs w:val="28"/>
          <w:lang w:val="en-US"/>
        </w:rPr>
        <w:t>pgSQL</w:t>
      </w:r>
      <w:proofErr w:type="spellEnd"/>
      <w:r w:rsidRPr="00DF5B8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25A6679" w14:textId="77777777" w:rsidR="00DF5B8D" w:rsidRPr="00DF5B8D" w:rsidRDefault="00DF5B8D" w:rsidP="00DF5B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B8D">
        <w:rPr>
          <w:rFonts w:ascii="Times New Roman" w:hAnsi="Times New Roman" w:cs="Times New Roman"/>
          <w:b/>
          <w:bCs/>
          <w:sz w:val="28"/>
          <w:szCs w:val="28"/>
        </w:rPr>
        <w:t>Процедуры, функции, триггеры»</w:t>
      </w:r>
    </w:p>
    <w:p w14:paraId="5119F33E" w14:textId="77777777" w:rsidR="00DF5B8D" w:rsidRDefault="00DF5B8D" w:rsidP="00DF5B8D">
      <w:pPr>
        <w:rPr>
          <w:rFonts w:cs="Times New Roman"/>
          <w:b/>
          <w:bCs/>
          <w:sz w:val="28"/>
          <w:szCs w:val="28"/>
        </w:rPr>
      </w:pPr>
    </w:p>
    <w:p w14:paraId="43E2ED5B" w14:textId="77777777" w:rsidR="00DF5B8D" w:rsidRPr="006F3063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21850B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CF9F16F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BAFDB28" w14:textId="77777777" w:rsidR="00DF5B8D" w:rsidRDefault="00DF5B8D" w:rsidP="00DF5B8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4777156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543C7FD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45BDCED" w14:textId="77777777" w:rsidR="00DF5B8D" w:rsidRPr="000A65A5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A65A5">
        <w:rPr>
          <w:rFonts w:ascii="Times New Roman" w:eastAsia="Times New Roman" w:hAnsi="Times New Roman" w:cs="Times New Roman"/>
          <w:sz w:val="24"/>
          <w:szCs w:val="24"/>
        </w:rPr>
        <w:t>Выполнил работу</w:t>
      </w:r>
    </w:p>
    <w:p w14:paraId="2337236D" w14:textId="77777777" w:rsidR="00DF5B8D" w:rsidRPr="000A65A5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A65A5">
        <w:rPr>
          <w:rFonts w:ascii="Times New Roman" w:eastAsia="Times New Roman" w:hAnsi="Times New Roman" w:cs="Times New Roman"/>
          <w:sz w:val="24"/>
          <w:szCs w:val="24"/>
        </w:rPr>
        <w:t>студент г</w:t>
      </w:r>
      <w:bookmarkStart w:id="1" w:name="_GoBack"/>
      <w:bookmarkEnd w:id="1"/>
      <w:r w:rsidRPr="000A65A5">
        <w:rPr>
          <w:rFonts w:ascii="Times New Roman" w:eastAsia="Times New Roman" w:hAnsi="Times New Roman" w:cs="Times New Roman"/>
          <w:sz w:val="24"/>
          <w:szCs w:val="24"/>
        </w:rPr>
        <w:t>руппы ПИН-35</w:t>
      </w:r>
    </w:p>
    <w:p w14:paraId="1556D056" w14:textId="77777777" w:rsidR="00DF5B8D" w:rsidRPr="000A65A5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5A5">
        <w:rPr>
          <w:rFonts w:ascii="Times New Roman" w:eastAsia="Times New Roman" w:hAnsi="Times New Roman" w:cs="Times New Roman"/>
          <w:sz w:val="24"/>
          <w:szCs w:val="24"/>
        </w:rPr>
        <w:t>Орлов.Д.К</w:t>
      </w:r>
      <w:proofErr w:type="spellEnd"/>
    </w:p>
    <w:p w14:paraId="3E832E83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99C2511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646CFFA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5A55248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AE998FE" w14:textId="77777777" w:rsidR="00DF5B8D" w:rsidRDefault="00DF5B8D" w:rsidP="00DF5B8D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9EF7DA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3974D25" w14:textId="77777777" w:rsidR="00DF5B8D" w:rsidRDefault="00DF5B8D" w:rsidP="00DF5B8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E777450" w14:textId="77777777" w:rsidR="00DF5B8D" w:rsidRDefault="00DF5B8D" w:rsidP="00DF5B8D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B5DBE2" w14:textId="77777777" w:rsidR="00DF5B8D" w:rsidRPr="00DF5B8D" w:rsidRDefault="00DF5B8D" w:rsidP="00DF5B8D">
      <w:pPr>
        <w:jc w:val="center"/>
        <w:rPr>
          <w:rFonts w:eastAsia="Times New Roman"/>
          <w:b/>
          <w:bCs/>
          <w:sz w:val="24"/>
          <w:szCs w:val="24"/>
        </w:rPr>
      </w:pPr>
      <w:r w:rsidRPr="00DF5B8D">
        <w:rPr>
          <w:rFonts w:eastAsia="Times New Roman"/>
          <w:b/>
          <w:bCs/>
          <w:sz w:val="24"/>
          <w:szCs w:val="24"/>
        </w:rPr>
        <w:t>Москва, 2024</w:t>
      </w:r>
    </w:p>
    <w:p w14:paraId="38979707" w14:textId="21E8303B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  <w:r w:rsidRPr="001745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4EB471" wp14:editId="084388EA">
            <wp:extent cx="5940425" cy="1108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1C40" w14:textId="59AFAB8A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  <w:r w:rsidRPr="00174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3F377" wp14:editId="10A75C0C">
            <wp:extent cx="5940425" cy="4735194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832" cy="476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A4E0" w14:textId="7F82EC22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  <w:r w:rsidRPr="00174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1CCFD" wp14:editId="770B3692">
            <wp:extent cx="5940425" cy="2406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C1E5" w14:textId="586CDDE5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</w:p>
    <w:p w14:paraId="63897348" w14:textId="2B1869DF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</w:p>
    <w:p w14:paraId="62A26C3F" w14:textId="050D4ED7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  <w:r w:rsidRPr="001745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E5B7B" wp14:editId="3AE88399">
            <wp:extent cx="3866802" cy="52882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748" cy="53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41CE" w14:textId="3785D48D" w:rsidR="001745E9" w:rsidRDefault="001745E9" w:rsidP="001745E9">
      <w:pPr>
        <w:rPr>
          <w:rFonts w:ascii="Times New Roman" w:hAnsi="Times New Roman" w:cs="Times New Roman"/>
          <w:sz w:val="28"/>
          <w:szCs w:val="28"/>
        </w:rPr>
      </w:pPr>
      <w:r w:rsidRPr="00174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F9065" wp14:editId="22808548">
            <wp:extent cx="6283068" cy="20726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339" cy="207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86D4" w14:textId="4CF4C1AC" w:rsidR="001745E9" w:rsidRPr="001745E9" w:rsidRDefault="001745E9" w:rsidP="00174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выполнялась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почти</w:t>
      </w: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2 раза дольше</w:t>
      </w: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. Вот почему:</w:t>
      </w:r>
    </w:p>
    <w:p w14:paraId="296F26DE" w14:textId="77777777" w:rsidR="001745E9" w:rsidRPr="001745E9" w:rsidRDefault="001745E9" w:rsidP="00174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SQL-запрос делает одно агрегатное вычисление</w:t>
      </w: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gramStart"/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AVG(</w:t>
      </w:r>
      <w:proofErr w:type="spellStart"/>
      <w:proofErr w:type="gramEnd"/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mark</w:t>
      </w:r>
      <w:proofErr w:type="spellEnd"/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GROUP BY </w:t>
      </w:r>
      <w:proofErr w:type="spellStart"/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student_id</w:t>
      </w:r>
      <w:proofErr w:type="spellEnd"/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 один проход по таблице.</w:t>
      </w:r>
    </w:p>
    <w:p w14:paraId="2438044F" w14:textId="64B6C484" w:rsidR="001745E9" w:rsidRDefault="001745E9" w:rsidP="00174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PL/</w:t>
      </w:r>
      <w:proofErr w:type="spellStart"/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pgSQL</w:t>
      </w:r>
      <w:proofErr w:type="spellEnd"/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-функция вызывается для каждой строки отдельно</w:t>
      </w: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каждый вызов делает </w:t>
      </w:r>
      <w:r w:rsidRPr="001745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новый запрос к БД</w:t>
      </w:r>
      <w:r w:rsidRPr="001745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AED9B0" w14:textId="24F38DD5" w:rsidR="001745E9" w:rsidRDefault="001745E9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5E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A6C25C" wp14:editId="046FA7AA">
            <wp:extent cx="5940425" cy="748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F987" w14:textId="2EEFE8CD" w:rsidR="001745E9" w:rsidRDefault="001745E9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5E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B3BCB4" wp14:editId="535B3FE6">
            <wp:extent cx="3010320" cy="16194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6C28" w14:textId="144AFB97" w:rsidR="00D3705C" w:rsidRDefault="005A6F1A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F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A29B16" wp14:editId="55236A10">
            <wp:extent cx="5940425" cy="4997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389A" w14:textId="7AD9D57D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8274DF" wp14:editId="59B15317">
            <wp:extent cx="5940425" cy="48621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18DF" w14:textId="35D115A1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378467" w14:textId="2464D840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BB9EC7" w14:textId="77777777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63BF7F" w14:textId="2AB64F78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36A63" w14:textId="77777777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EB574D" w14:textId="74C739B1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567061" wp14:editId="5C914723">
            <wp:extent cx="5940425" cy="5384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FD1" w14:textId="77777777" w:rsidR="00D3705C" w:rsidRDefault="00D3705C" w:rsidP="001745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A93050" w14:textId="39CBF08C" w:rsidR="00D3705C" w:rsidRDefault="00D3705C" w:rsidP="00D3705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69AF2D6" wp14:editId="1152002D">
            <wp:extent cx="5940425" cy="43059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FF60" w14:textId="77777777" w:rsidR="00D3705C" w:rsidRDefault="00D3705C" w:rsidP="00D3705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9BFB2" w14:textId="77777777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4843179" wp14:editId="508C0056">
            <wp:extent cx="4253230" cy="3695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9886" cy="371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BCBC4A" w14:textId="69DFD428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343DBE8" wp14:editId="7AD67406">
            <wp:extent cx="4253422" cy="5090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39" cy="50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B9D" w14:textId="095EF748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E16206" wp14:editId="3D949D2F">
            <wp:extent cx="5940425" cy="514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4B84" w14:textId="44B231A4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320951" wp14:editId="1F2E0CEA">
            <wp:extent cx="5940425" cy="32258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491B" w14:textId="103B20D4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1A864" wp14:editId="01681004">
            <wp:extent cx="5940425" cy="5135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2169" w14:textId="18CF59E3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09FBF5" wp14:editId="357D0902">
            <wp:extent cx="5940425" cy="32321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09DE" w14:textId="57A95852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AE34F5" w14:textId="34325573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04EA55" w14:textId="319B358E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4CCD8A" w14:textId="77777777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92FEDC" w14:textId="4F368CFF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E49A60" wp14:editId="13AC2C92">
            <wp:extent cx="5940425" cy="3492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E6B4" w14:textId="0275ECD2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40A0D0" wp14:editId="110CC2D6">
            <wp:extent cx="5940425" cy="36823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E4EC" w14:textId="4AAB9D4B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AD5E4B" wp14:editId="48C331B3">
            <wp:extent cx="3841732" cy="403860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16" cy="40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C4F3" w14:textId="78370F27" w:rsidR="00D3705C" w:rsidRDefault="00D3705C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0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34C958" wp14:editId="7AE52689">
            <wp:extent cx="5940425" cy="49885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49DE" w14:textId="29C8DE02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958C9E" wp14:editId="46AE5A3E">
            <wp:extent cx="5940425" cy="3625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B245" w14:textId="27C10F01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909C71" wp14:editId="7F684722">
            <wp:extent cx="4625340" cy="3782840"/>
            <wp:effectExtent l="0" t="0" r="381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029" cy="381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72FB" w14:textId="5E7DD71D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4A60D" wp14:editId="1343254B">
            <wp:extent cx="3460550" cy="4678680"/>
            <wp:effectExtent l="0" t="0" r="698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58" cy="469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65CE" w14:textId="5AFAEB87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183F29" wp14:editId="1B7462B1">
            <wp:extent cx="5940425" cy="3346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3EBE" w14:textId="516BE201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B16A7D" wp14:editId="3EB8C50A">
            <wp:extent cx="5312408" cy="29489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005" cy="295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F81D" w14:textId="1B03663E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241B92" wp14:editId="08FEBD3C">
            <wp:extent cx="4325904" cy="24993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238" cy="251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0A93" w14:textId="57602804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8F96C5" wp14:editId="117F2FF9">
            <wp:extent cx="4585663" cy="286512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83" cy="287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3F4F" w14:textId="77777777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931696" wp14:editId="0A14E080">
            <wp:extent cx="5940425" cy="6718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928421" wp14:editId="74B39A5D">
            <wp:extent cx="5638855" cy="49987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36" cy="500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07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3F6D0BF" w14:textId="1A08720D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840A70" wp14:editId="20914F9A">
            <wp:extent cx="3039230" cy="313182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662" cy="31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0C1D" w14:textId="2AD8322A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B01D08" wp14:editId="5A37D44B">
            <wp:extent cx="4907280" cy="4880527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38" cy="489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44D5" w14:textId="554DAF8E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4BCF8" w14:textId="1B0F23EE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AF3862" wp14:editId="4F0201E2">
            <wp:extent cx="5940425" cy="5111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195C" w14:textId="6D5E7819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91AF6E" wp14:editId="6DD05BCB">
            <wp:extent cx="3268980" cy="30705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33" cy="310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10BF" w14:textId="15ABB805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54C036" wp14:editId="1DDEC47F">
            <wp:extent cx="5940425" cy="32696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3725" w14:textId="77BF636A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B9A804" wp14:editId="2ED0DDDD">
            <wp:extent cx="5940425" cy="55060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E447" w14:textId="0E563EBC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11001B" wp14:editId="0A5C347C">
            <wp:extent cx="5940425" cy="21031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62EE" w14:textId="6DFB1752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BAA6DD" w14:textId="5B3C3243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0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8C3C5D" wp14:editId="654D22C8">
            <wp:extent cx="5940425" cy="271081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2BDA" w14:textId="48D28A60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135C8A" w14:textId="11D207E8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606BA" w14:textId="4DBCF74B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67DD66" w14:textId="5CA57422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6533A3" w14:textId="0F7AD4A7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CB560" w14:textId="1207123F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3C3CB" w14:textId="0C8B1279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50699F" w14:textId="7DF0E567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DAF29" w14:textId="45556C6B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D2B5F" w14:textId="54E5C7EF" w:rsidR="002A2079" w:rsidRDefault="002A2079" w:rsidP="00D3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FCC7F4" w14:textId="19B00951" w:rsidR="002A2079" w:rsidRPr="002A2079" w:rsidRDefault="002A2079" w:rsidP="002A2079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 чем отличие между процедурой и функцией?</w:t>
      </w:r>
    </w:p>
    <w:p w14:paraId="498FB674" w14:textId="77777777" w:rsidR="002A2079" w:rsidRPr="002A2079" w:rsidRDefault="002A2079" w:rsidP="002A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Процедура</w:t>
      </w: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 базы данных, который выполняет определенные действия, но не возвращает значение. Она используется для выполнения операций, например, изменения данных, вызова других процедур или операций с базой данных.</w:t>
      </w:r>
    </w:p>
    <w:p w14:paraId="29575FAD" w14:textId="77777777" w:rsidR="002A2079" w:rsidRPr="002A2079" w:rsidRDefault="002A2079" w:rsidP="002A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 базы данных, который выполняет действия и всегда возвращает значение (или набор значений). Функции могут использоваться в выражениях SQL, например, в SELECT-запросах. Главное отличие — функция всегда возвращает значение, а процедура — нет.</w:t>
      </w:r>
    </w:p>
    <w:p w14:paraId="17FE3A08" w14:textId="5D0DAED0" w:rsidR="002A2079" w:rsidRPr="002C063B" w:rsidRDefault="002A2079" w:rsidP="002C063B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06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курсоры?</w:t>
      </w:r>
    </w:p>
    <w:p w14:paraId="0F04F1A4" w14:textId="77777777" w:rsidR="002A2079" w:rsidRPr="002A2079" w:rsidRDefault="002A2079" w:rsidP="002A2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Курсор</w:t>
      </w: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механизм, который позволяет обрабатывать строки результата запроса по одной за раз, что полезно для работы с большими объемами данных, когда необходимо последовательно обработать каждую строку. Курсор позволяет сохранять состояние запроса и перемещаться по строкам выборки, выполняя операции с каждой из них.</w:t>
      </w:r>
    </w:p>
    <w:p w14:paraId="4BB6E4EA" w14:textId="4C2A48BD" w:rsidR="002A2079" w:rsidRPr="002C063B" w:rsidRDefault="002A2079" w:rsidP="002C063B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06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каких целей используют триггеры?</w:t>
      </w:r>
    </w:p>
    <w:p w14:paraId="4278B1A9" w14:textId="77777777" w:rsidR="002A2079" w:rsidRPr="002A2079" w:rsidRDefault="002A2079" w:rsidP="002A2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Триггеры</w:t>
      </w: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автоматизации определенных действий в базе данных при наступлении событий, таких как вставка (INSERT), обновление (UPDATE) или удаление (DELETE) данных. Примеры использования: </w:t>
      </w:r>
    </w:p>
    <w:p w14:paraId="2B447344" w14:textId="77777777" w:rsidR="002A2079" w:rsidRPr="002A2079" w:rsidRDefault="002A2079" w:rsidP="002A20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обновление других таблиц.</w:t>
      </w:r>
    </w:p>
    <w:p w14:paraId="7C06CD7E" w14:textId="77777777" w:rsidR="002A2079" w:rsidRPr="002A2079" w:rsidRDefault="002A2079" w:rsidP="002A20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изменений.</w:t>
      </w:r>
    </w:p>
    <w:p w14:paraId="2C065A27" w14:textId="77777777" w:rsidR="002A2079" w:rsidRPr="002A2079" w:rsidRDefault="002A2079" w:rsidP="002A20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целостности данных.</w:t>
      </w:r>
    </w:p>
    <w:p w14:paraId="0ABD5BEB" w14:textId="77777777" w:rsidR="002A2079" w:rsidRPr="002A2079" w:rsidRDefault="002A2079" w:rsidP="002A20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доступа (например, запрет на вставку </w:t>
      </w:r>
      <w:proofErr w:type="spellStart"/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дублирующихся</w:t>
      </w:r>
      <w:proofErr w:type="spellEnd"/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записей).</w:t>
      </w:r>
    </w:p>
    <w:p w14:paraId="1D7C005E" w14:textId="137F9EBE" w:rsidR="002A2079" w:rsidRPr="002C063B" w:rsidRDefault="002A2079" w:rsidP="002C063B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06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 ли написать триггерную функцию на языке SQL?</w:t>
      </w:r>
    </w:p>
    <w:p w14:paraId="3926E041" w14:textId="77777777" w:rsidR="002A2079" w:rsidRPr="002A2079" w:rsidRDefault="002A2079" w:rsidP="002A2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Нет, триггерную функцию нельзя написать чисто на языке SQL, так как триггерная функция должна поддерживать программирование с условиями, циклами и обработкой ошибок. Для этого обычно используются такие языки, как </w:t>
      </w: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PL/</w:t>
      </w:r>
      <w:proofErr w:type="spellStart"/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pgSQL</w:t>
      </w:r>
      <w:proofErr w:type="spellEnd"/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proofErr w:type="spellStart"/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предоставляет необходимую функциональность для написания триггерных функций с логикой. SQL сам по себе не обладает такими возможностями.</w:t>
      </w:r>
    </w:p>
    <w:p w14:paraId="2375E9BE" w14:textId="3179C459" w:rsidR="002A2079" w:rsidRPr="002C063B" w:rsidRDefault="002A2079" w:rsidP="002C063B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06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нужны представления?</w:t>
      </w:r>
    </w:p>
    <w:p w14:paraId="7D94E67A" w14:textId="77777777" w:rsidR="002A2079" w:rsidRPr="002A2079" w:rsidRDefault="002A2079" w:rsidP="002A2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Представления (</w:t>
      </w:r>
      <w:proofErr w:type="spellStart"/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Views</w:t>
      </w:r>
      <w:proofErr w:type="spellEnd"/>
      <w:r w:rsidRPr="002A20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виртуальные таблицы, которые содержат результаты запроса. Они используются для: </w:t>
      </w:r>
    </w:p>
    <w:p w14:paraId="545AC8F6" w14:textId="77777777" w:rsidR="002A2079" w:rsidRPr="002A2079" w:rsidRDefault="002A2079" w:rsidP="002A20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Упрощения сложных запросов. Представления позволяют создать абстракцию над сложными объединениями и вычислениями, скрывая их от пользователя.</w:t>
      </w:r>
    </w:p>
    <w:p w14:paraId="39DC5BE9" w14:textId="77777777" w:rsidR="002A2079" w:rsidRPr="002A2079" w:rsidRDefault="002A2079" w:rsidP="002A20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 данных. Представления могут скрывать некоторые столбцы или строки, ограничивая доступ к определенной информации.</w:t>
      </w:r>
    </w:p>
    <w:p w14:paraId="0E33EF5F" w14:textId="17CA8549" w:rsidR="002A2079" w:rsidRPr="002A2079" w:rsidRDefault="002A2079" w:rsidP="002A20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079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производительности. Иногда использование представлений может помочь с оптимизацией запросов, если они используют индексы или другие механизмы базы данных для ускорения операций.</w:t>
      </w:r>
    </w:p>
    <w:sectPr w:rsidR="002A2079" w:rsidRPr="002A2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85DA2"/>
    <w:multiLevelType w:val="multilevel"/>
    <w:tmpl w:val="C2A8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43886"/>
    <w:multiLevelType w:val="multilevel"/>
    <w:tmpl w:val="74DC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047CE"/>
    <w:multiLevelType w:val="multilevel"/>
    <w:tmpl w:val="CA5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A644A"/>
    <w:multiLevelType w:val="multilevel"/>
    <w:tmpl w:val="61B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D459D"/>
    <w:multiLevelType w:val="multilevel"/>
    <w:tmpl w:val="AC3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4B60"/>
    <w:multiLevelType w:val="hybridMultilevel"/>
    <w:tmpl w:val="A4B2B334"/>
    <w:lvl w:ilvl="0" w:tplc="0419000F">
      <w:start w:val="1"/>
      <w:numFmt w:val="decimal"/>
      <w:lvlText w:val="%1."/>
      <w:lvlJc w:val="left"/>
      <w:pPr>
        <w:ind w:left="840" w:hanging="360"/>
      </w:p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BB95401"/>
    <w:multiLevelType w:val="multilevel"/>
    <w:tmpl w:val="C06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E9"/>
    <w:rsid w:val="000A65A5"/>
    <w:rsid w:val="001745E9"/>
    <w:rsid w:val="002A2079"/>
    <w:rsid w:val="002C063B"/>
    <w:rsid w:val="005A6F1A"/>
    <w:rsid w:val="00884497"/>
    <w:rsid w:val="00D3705C"/>
    <w:rsid w:val="00DF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19737"/>
  <w15:chartTrackingRefBased/>
  <w15:docId w15:val="{7DC7A401-7FC8-4B72-ACD1-852752C0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5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4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745E9"/>
    <w:rPr>
      <w:b/>
      <w:bCs/>
    </w:rPr>
  </w:style>
  <w:style w:type="character" w:styleId="HTML">
    <w:name w:val="HTML Code"/>
    <w:basedOn w:val="a0"/>
    <w:uiPriority w:val="99"/>
    <w:semiHidden/>
    <w:unhideWhenUsed/>
    <w:rsid w:val="001745E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A2079"/>
    <w:pPr>
      <w:ind w:left="720"/>
      <w:contextualSpacing/>
    </w:pPr>
  </w:style>
  <w:style w:type="paragraph" w:customStyle="1" w:styleId="1">
    <w:name w:val="Обычный1"/>
    <w:rsid w:val="00DF5B8D"/>
    <w:pPr>
      <w:spacing w:after="200" w:line="276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Vasiliev</dc:creator>
  <cp:keywords/>
  <dc:description/>
  <cp:lastModifiedBy>Dima</cp:lastModifiedBy>
  <cp:revision>3</cp:revision>
  <dcterms:created xsi:type="dcterms:W3CDTF">2025-03-28T13:52:00Z</dcterms:created>
  <dcterms:modified xsi:type="dcterms:W3CDTF">2025-03-28T13:54:00Z</dcterms:modified>
</cp:coreProperties>
</file>