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568B" w:rsidRDefault="00D6568B" w:rsidP="00D6568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6568B">
        <w:rPr>
          <w:rFonts w:ascii="Times New Roman" w:eastAsia="Times New Roman" w:hAnsi="Times New Roman" w:cs="Times New Roman"/>
          <w:b/>
          <w:bCs/>
          <w:kern w:val="36"/>
          <w:sz w:val="48"/>
          <w:szCs w:val="48"/>
        </w:rPr>
        <w:t xml:space="preserve">Restricting URL Access to a Usergroup </w:t>
      </w:r>
    </w:p>
    <w:p w:rsidR="00D6568B" w:rsidRPr="00D6568B" w:rsidRDefault="00D6568B" w:rsidP="00D6568B">
      <w:pPr>
        <w:spacing w:before="100" w:beforeAutospacing="1" w:after="100" w:afterAutospacing="1" w:line="240" w:lineRule="auto"/>
        <w:outlineLvl w:val="0"/>
        <w:rPr>
          <w:rFonts w:ascii="Times New Roman" w:eastAsia="Times New Roman" w:hAnsi="Times New Roman" w:cs="Times New Roman"/>
          <w:b/>
          <w:bCs/>
          <w:kern w:val="36"/>
          <w:sz w:val="36"/>
          <w:szCs w:val="48"/>
        </w:rPr>
      </w:pPr>
      <w:r w:rsidRPr="00D6568B">
        <w:rPr>
          <w:rFonts w:ascii="Times New Roman" w:eastAsia="Times New Roman" w:hAnsi="Times New Roman" w:cs="Times New Roman"/>
          <w:b/>
          <w:bCs/>
          <w:kern w:val="36"/>
          <w:sz w:val="36"/>
          <w:szCs w:val="48"/>
        </w:rPr>
        <w:t>(</w:t>
      </w:r>
      <w:hyperlink r:id="rId5" w:history="1">
        <w:r w:rsidRPr="00D6568B">
          <w:rPr>
            <w:rStyle w:val="Hyperlink"/>
            <w:rFonts w:ascii="Times New Roman" w:eastAsia="Times New Roman" w:hAnsi="Times New Roman" w:cs="Times New Roman"/>
            <w:b/>
            <w:bCs/>
            <w:kern w:val="36"/>
            <w:sz w:val="36"/>
            <w:szCs w:val="48"/>
          </w:rPr>
          <w:t>https://wiki.hybris.com/display/R5T/Restricting+URL+Access+to+a+Usergroup</w:t>
        </w:r>
      </w:hyperlink>
      <w:r w:rsidRPr="00D6568B">
        <w:rPr>
          <w:rFonts w:ascii="Times New Roman" w:eastAsia="Times New Roman" w:hAnsi="Times New Roman" w:cs="Times New Roman"/>
          <w:b/>
          <w:bCs/>
          <w:kern w:val="36"/>
          <w:sz w:val="36"/>
          <w:szCs w:val="48"/>
        </w:rPr>
        <w:t>)</w:t>
      </w:r>
    </w:p>
    <w:p w:rsidR="008A254E" w:rsidRDefault="009D51D0">
      <w:hyperlink r:id="rId6" w:history="1">
        <w:r w:rsidR="00D6568B" w:rsidRPr="00C7244D">
          <w:rPr>
            <w:rStyle w:val="Hyperlink"/>
          </w:rPr>
          <w:t>https://localhost:9002/asianpaintsstorefront/asianpaints/en/?asm=true</w:t>
        </w:r>
      </w:hyperlink>
    </w:p>
    <w:p w:rsidR="00D6568B" w:rsidRDefault="00D6568B">
      <w:r>
        <w:rPr>
          <w:noProof/>
        </w:rPr>
        <w:drawing>
          <wp:inline distT="0" distB="0" distL="0" distR="0" wp14:anchorId="57719C9B" wp14:editId="05F91BA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D6568B" w:rsidRDefault="00D6568B">
      <w:pPr>
        <w:rPr>
          <w:rStyle w:val="Strong"/>
        </w:rPr>
      </w:pPr>
      <w:proofErr w:type="gramStart"/>
      <w:r>
        <w:rPr>
          <w:rFonts w:hAnsi="Symbol"/>
        </w:rPr>
        <w:t></w:t>
      </w:r>
      <w:r>
        <w:t xml:space="preserve">  Login</w:t>
      </w:r>
      <w:proofErr w:type="gramEnd"/>
      <w:r>
        <w:t xml:space="preserve"> as an agent from </w:t>
      </w:r>
      <w:proofErr w:type="spellStart"/>
      <w:r>
        <w:rPr>
          <w:rStyle w:val="Strong"/>
        </w:rPr>
        <w:t>asagentsalesgroup</w:t>
      </w:r>
      <w:proofErr w:type="spellEnd"/>
      <w:r>
        <w:t xml:space="preserve"> - by default it's </w:t>
      </w:r>
      <w:r>
        <w:rPr>
          <w:rStyle w:val="Strong"/>
        </w:rPr>
        <w:t>asagentsales</w:t>
      </w:r>
      <w:r>
        <w:t xml:space="preserve"> / </w:t>
      </w:r>
      <w:r>
        <w:rPr>
          <w:rStyle w:val="Strong"/>
        </w:rPr>
        <w:t>123456</w:t>
      </w:r>
    </w:p>
    <w:p w:rsidR="00D6568B" w:rsidRPr="00D6568B" w:rsidRDefault="00D6568B" w:rsidP="00D6568B">
      <w:pPr>
        <w:spacing w:after="0" w:line="240" w:lineRule="auto"/>
        <w:rPr>
          <w:rFonts w:ascii="Times New Roman" w:eastAsia="Times New Roman" w:hAnsi="Times New Roman" w:cs="Times New Roman"/>
          <w:sz w:val="24"/>
          <w:szCs w:val="24"/>
        </w:rPr>
      </w:pPr>
      <w:proofErr w:type="gramStart"/>
      <w:r w:rsidRPr="00D6568B">
        <w:rPr>
          <w:rFonts w:ascii="Times New Roman" w:eastAsia="Times New Roman" w:hAnsi="Symbol" w:cs="Times New Roman"/>
          <w:sz w:val="24"/>
          <w:szCs w:val="24"/>
        </w:rPr>
        <w:t></w:t>
      </w:r>
      <w:r w:rsidRPr="00D6568B">
        <w:rPr>
          <w:rFonts w:ascii="Times New Roman" w:eastAsia="Times New Roman" w:hAnsi="Times New Roman" w:cs="Times New Roman"/>
          <w:sz w:val="24"/>
          <w:szCs w:val="24"/>
        </w:rPr>
        <w:t xml:space="preserve">  Navigate</w:t>
      </w:r>
      <w:proofErr w:type="gramEnd"/>
      <w:r w:rsidRPr="00D6568B">
        <w:rPr>
          <w:rFonts w:ascii="Times New Roman" w:eastAsia="Times New Roman" w:hAnsi="Times New Roman" w:cs="Times New Roman"/>
          <w:sz w:val="24"/>
          <w:szCs w:val="24"/>
        </w:rPr>
        <w:t xml:space="preserve"> to </w:t>
      </w:r>
      <w:r w:rsidRPr="00D6568B">
        <w:rPr>
          <w:rFonts w:ascii="Times New Roman" w:eastAsia="Times New Roman" w:hAnsi="Times New Roman" w:cs="Times New Roman"/>
          <w:b/>
          <w:bCs/>
          <w:sz w:val="24"/>
          <w:szCs w:val="24"/>
        </w:rPr>
        <w:t>/my-account</w:t>
      </w:r>
      <w:r w:rsidRPr="00D6568B">
        <w:rPr>
          <w:rFonts w:ascii="Times New Roman" w:eastAsia="Times New Roman" w:hAnsi="Times New Roman" w:cs="Times New Roman"/>
          <w:sz w:val="24"/>
          <w:szCs w:val="24"/>
        </w:rPr>
        <w:t xml:space="preserve"> page and try to update password</w:t>
      </w:r>
    </w:p>
    <w:p w:rsidR="00D6568B" w:rsidRDefault="00D6568B" w:rsidP="00D6568B">
      <w:pPr>
        <w:rPr>
          <w:rFonts w:ascii="Times New Roman" w:eastAsia="Times New Roman" w:hAnsi="Times New Roman" w:cs="Times New Roman"/>
          <w:sz w:val="24"/>
          <w:szCs w:val="24"/>
        </w:rPr>
      </w:pPr>
      <w:proofErr w:type="gramStart"/>
      <w:r w:rsidRPr="00D6568B">
        <w:rPr>
          <w:rFonts w:ascii="Times New Roman" w:eastAsia="Times New Roman" w:hAnsi="Symbol" w:cs="Times New Roman"/>
          <w:sz w:val="24"/>
          <w:szCs w:val="24"/>
        </w:rPr>
        <w:t></w:t>
      </w:r>
      <w:r w:rsidRPr="00D6568B">
        <w:rPr>
          <w:rFonts w:ascii="Times New Roman" w:eastAsia="Times New Roman" w:hAnsi="Times New Roman" w:cs="Times New Roman"/>
          <w:sz w:val="24"/>
          <w:szCs w:val="24"/>
        </w:rPr>
        <w:t xml:space="preserve">  Error</w:t>
      </w:r>
      <w:proofErr w:type="gramEnd"/>
      <w:r w:rsidRPr="00D6568B">
        <w:rPr>
          <w:rFonts w:ascii="Times New Roman" w:eastAsia="Times New Roman" w:hAnsi="Times New Roman" w:cs="Times New Roman"/>
          <w:sz w:val="24"/>
          <w:szCs w:val="24"/>
        </w:rPr>
        <w:t xml:space="preserve"> message will be shown</w:t>
      </w:r>
    </w:p>
    <w:p w:rsidR="00D6568B" w:rsidRDefault="00D6568B" w:rsidP="00D6568B">
      <w:pPr>
        <w:rPr>
          <w:noProof/>
        </w:rPr>
      </w:pPr>
      <w:r>
        <w:rPr>
          <w:noProof/>
        </w:rPr>
        <w:lastRenderedPageBreak/>
        <w:drawing>
          <wp:inline distT="0" distB="0" distL="0" distR="0" wp14:anchorId="1FE0BA4C" wp14:editId="02EEA59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sidRPr="00D6568B">
        <w:rPr>
          <w:noProof/>
        </w:rPr>
        <w:t xml:space="preserve"> </w:t>
      </w:r>
    </w:p>
    <w:p w:rsidR="002D3E51" w:rsidRDefault="002D3E51" w:rsidP="00D6568B">
      <w:pPr>
        <w:rPr>
          <w:noProof/>
        </w:rPr>
      </w:pPr>
    </w:p>
    <w:p w:rsidR="002D3E51" w:rsidRDefault="002D3E51" w:rsidP="00D6568B">
      <w:r>
        <w:rPr>
          <w:noProof/>
        </w:rPr>
        <w:t xml:space="preserve">Before adding restriction </w:t>
      </w:r>
      <w:r>
        <w:t xml:space="preserve">for access to update password page: </w:t>
      </w:r>
    </w:p>
    <w:p w:rsidR="002D3E51" w:rsidRDefault="002D3E51" w:rsidP="00D6568B">
      <w:pPr>
        <w:rPr>
          <w:noProof/>
        </w:rPr>
      </w:pPr>
      <w:r>
        <w:rPr>
          <w:rStyle w:val="Strong"/>
        </w:rPr>
        <w:t xml:space="preserve">Asagentsalesgroup </w:t>
      </w:r>
      <w:r>
        <w:rPr>
          <w:rStyle w:val="Strong"/>
          <w:b w:val="0"/>
        </w:rPr>
        <w:t xml:space="preserve">can update </w:t>
      </w:r>
      <w:proofErr w:type="gramStart"/>
      <w:r>
        <w:rPr>
          <w:rStyle w:val="Strong"/>
          <w:b w:val="0"/>
        </w:rPr>
        <w:t>customer(</w:t>
      </w:r>
      <w:proofErr w:type="spellStart"/>
      <w:proofErr w:type="gramEnd"/>
      <w:r>
        <w:rPr>
          <w:rStyle w:val="Strong"/>
          <w:b w:val="0"/>
        </w:rPr>
        <w:t>vamshi’s</w:t>
      </w:r>
      <w:proofErr w:type="spellEnd"/>
      <w:r>
        <w:rPr>
          <w:rStyle w:val="Strong"/>
          <w:b w:val="0"/>
        </w:rPr>
        <w:t>) password. As shown in picture.</w:t>
      </w:r>
      <w:r>
        <w:rPr>
          <w:rStyle w:val="Strong"/>
        </w:rPr>
        <w:t xml:space="preserve"> </w:t>
      </w:r>
    </w:p>
    <w:p w:rsidR="00D6568B" w:rsidRDefault="00D6568B" w:rsidP="00D6568B">
      <w:pPr>
        <w:rPr>
          <w:noProof/>
        </w:rPr>
      </w:pPr>
    </w:p>
    <w:p w:rsidR="00D6568B" w:rsidRDefault="00D6568B" w:rsidP="00D6568B">
      <w:r>
        <w:rPr>
          <w:noProof/>
        </w:rPr>
        <w:drawing>
          <wp:inline distT="0" distB="0" distL="0" distR="0" wp14:anchorId="69C72B91" wp14:editId="566EF6F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6568B" w:rsidRDefault="00D6568B" w:rsidP="00D6568B"/>
    <w:p w:rsidR="00D6568B" w:rsidRDefault="002D3E51" w:rsidP="00D6568B">
      <w:pPr>
        <w:rPr>
          <w:b/>
          <w:bCs/>
        </w:rPr>
      </w:pPr>
      <w:r>
        <w:lastRenderedPageBreak/>
        <w:t xml:space="preserve">Now add restriction to </w:t>
      </w:r>
      <w:r>
        <w:rPr>
          <w:rStyle w:val="Strong"/>
        </w:rPr>
        <w:t xml:space="preserve">Asagentsalesgroup </w:t>
      </w:r>
      <w:r>
        <w:rPr>
          <w:rStyle w:val="Strong"/>
          <w:b w:val="0"/>
        </w:rPr>
        <w:t>to</w:t>
      </w:r>
      <w:r>
        <w:t xml:space="preserve"> access to update password page in </w:t>
      </w:r>
      <w:r>
        <w:rPr>
          <w:b/>
          <w:bCs/>
        </w:rPr>
        <w:t>asmtrialstorefront-spring.xml</w:t>
      </w:r>
    </w:p>
    <w:p w:rsidR="002D3E51" w:rsidRDefault="002D3E51" w:rsidP="002D3E5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sidRPr="002D3E51">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"customSalesGroupRestrictedPathsListMergeDirective"</w:t>
      </w:r>
      <w:r>
        <w:rPr>
          <w:rFonts w:ascii="Courier New" w:hAnsi="Courier New" w:cs="Courier New"/>
          <w:sz w:val="20"/>
          <w:szCs w:val="20"/>
        </w:rPr>
        <w:t xml:space="preserve"> </w:t>
      </w:r>
      <w:r>
        <w:rPr>
          <w:rFonts w:ascii="Courier New" w:hAnsi="Courier New" w:cs="Courier New"/>
          <w:color w:val="7F007F"/>
          <w:sz w:val="20"/>
          <w:szCs w:val="20"/>
        </w:rPr>
        <w:t>depends-on</w:t>
      </w:r>
      <w:r>
        <w:rPr>
          <w:rFonts w:ascii="Courier New" w:hAnsi="Courier New" w:cs="Courier New"/>
          <w:color w:val="000000"/>
          <w:sz w:val="20"/>
          <w:szCs w:val="20"/>
        </w:rPr>
        <w:t>=</w:t>
      </w:r>
      <w:r>
        <w:rPr>
          <w:rFonts w:ascii="Courier New" w:hAnsi="Courier New" w:cs="Courier New"/>
          <w:i/>
          <w:iCs/>
          <w:color w:val="2A00FF"/>
          <w:sz w:val="20"/>
          <w:szCs w:val="20"/>
        </w:rPr>
        <w:t>"asmSalesGroupRestrictedPathsList"</w:t>
      </w:r>
      <w:r>
        <w:rPr>
          <w:rFonts w:ascii="Courier New" w:hAnsi="Courier New" w:cs="Courier New"/>
          <w:sz w:val="20"/>
          <w:szCs w:val="20"/>
        </w:rPr>
        <w:t xml:space="preserve"> </w:t>
      </w:r>
      <w:r>
        <w:rPr>
          <w:rFonts w:ascii="Courier New" w:hAnsi="Courier New" w:cs="Courier New"/>
          <w:color w:val="7F007F"/>
          <w:sz w:val="20"/>
          <w:szCs w:val="20"/>
        </w:rPr>
        <w:t>parent</w:t>
      </w:r>
      <w:r>
        <w:rPr>
          <w:rFonts w:ascii="Courier New" w:hAnsi="Courier New" w:cs="Courier New"/>
          <w:color w:val="000000"/>
          <w:sz w:val="20"/>
          <w:szCs w:val="20"/>
        </w:rPr>
        <w:t>=</w:t>
      </w:r>
      <w:r>
        <w:rPr>
          <w:rFonts w:ascii="Courier New" w:hAnsi="Courier New" w:cs="Courier New"/>
          <w:i/>
          <w:iCs/>
          <w:color w:val="2A00FF"/>
          <w:sz w:val="20"/>
          <w:szCs w:val="20"/>
        </w:rPr>
        <w:t>"listMergeDirective"</w:t>
      </w:r>
      <w:r>
        <w:rPr>
          <w:rFonts w:ascii="Courier New" w:hAnsi="Courier New" w:cs="Courier New"/>
          <w:color w:val="008080"/>
          <w:sz w:val="20"/>
          <w:szCs w:val="20"/>
        </w:rPr>
        <w:t>&gt;</w:t>
      </w:r>
    </w:p>
    <w:p w:rsidR="002D3E51" w:rsidRDefault="002D3E51" w:rsidP="002D3E5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"add"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"/my-account/update-password"</w:t>
      </w:r>
      <w:r>
        <w:rPr>
          <w:rFonts w:ascii="Courier New" w:hAnsi="Courier New" w:cs="Courier New"/>
          <w:color w:val="008080"/>
          <w:sz w:val="20"/>
          <w:szCs w:val="20"/>
        </w:rPr>
        <w:t>/&gt;</w:t>
      </w:r>
    </w:p>
    <w:p w:rsidR="002D3E51" w:rsidRDefault="002D3E51" w:rsidP="002D3E51">
      <w:pPr>
        <w:autoSpaceDE w:val="0"/>
        <w:autoSpaceDN w:val="0"/>
        <w:adjustRightInd w:val="0"/>
        <w:spacing w:after="0" w:line="240" w:lineRule="auto"/>
      </w:pPr>
      <w:r>
        <w:rPr>
          <w:rFonts w:ascii="Courier New" w:hAnsi="Courier New" w:cs="Courier New"/>
          <w:color w:val="008080"/>
          <w:sz w:val="20"/>
          <w:szCs w:val="20"/>
        </w:rPr>
        <w:t>&lt;/</w:t>
      </w:r>
      <w:r w:rsidRPr="002D3E51">
        <w:rPr>
          <w:rFonts w:ascii="Courier New" w:hAnsi="Courier New" w:cs="Courier New"/>
          <w:color w:val="3F7F7F"/>
          <w:sz w:val="20"/>
          <w:szCs w:val="20"/>
        </w:rPr>
        <w:t>bean</w:t>
      </w:r>
      <w:r>
        <w:rPr>
          <w:rFonts w:ascii="Courier New" w:hAnsi="Courier New" w:cs="Courier New"/>
          <w:color w:val="008080"/>
          <w:sz w:val="20"/>
          <w:szCs w:val="20"/>
        </w:rPr>
        <w:t>&gt;</w:t>
      </w:r>
    </w:p>
    <w:p w:rsidR="00D6568B" w:rsidRDefault="00D6568B" w:rsidP="00D6568B"/>
    <w:p w:rsidR="00D6568B" w:rsidRDefault="00D6568B" w:rsidP="00D6568B">
      <w:r>
        <w:t>Now in my account section try to go for change password u’ll get error</w:t>
      </w:r>
    </w:p>
    <w:p w:rsidR="00D6568B" w:rsidRDefault="00D6568B" w:rsidP="00D6568B">
      <w:r>
        <w:rPr>
          <w:noProof/>
        </w:rPr>
        <w:drawing>
          <wp:inline distT="0" distB="0" distL="0" distR="0" wp14:anchorId="3BC67569" wp14:editId="2E41A26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D6568B" w:rsidRDefault="00D6568B" w:rsidP="00D6568B"/>
    <w:p w:rsidR="00D6568B" w:rsidRDefault="00D6568B" w:rsidP="00D6568B"/>
    <w:p w:rsidR="00D6568B" w:rsidRPr="00D6568B" w:rsidRDefault="00D6568B" w:rsidP="00D6568B">
      <w:pPr>
        <w:pStyle w:val="Heading3"/>
        <w:rPr>
          <w:sz w:val="32"/>
        </w:rPr>
      </w:pPr>
      <w:r w:rsidRPr="002D3E51">
        <w:rPr>
          <w:sz w:val="32"/>
          <w:highlight w:val="yellow"/>
        </w:rPr>
        <w:t>Creation and Applying a Custom URL Restriction</w:t>
      </w:r>
    </w:p>
    <w:p w:rsidR="002D3E51" w:rsidRDefault="002D3E51" w:rsidP="00D6568B"/>
    <w:p w:rsidR="00D6568B" w:rsidRDefault="00D6568B" w:rsidP="00D6568B">
      <w:r>
        <w:t>You can have your own agent user groups and want to have restrictions just for them. Let create new agent user, agent user group, add them via impex files and create restriction for that agent group for </w:t>
      </w:r>
      <w:r>
        <w:rPr>
          <w:rStyle w:val="Strong"/>
        </w:rPr>
        <w:t>/my-account/orders</w:t>
      </w:r>
      <w:r>
        <w:t xml:space="preserve"> page.</w:t>
      </w:r>
    </w:p>
    <w:p w:rsidR="000A6E5C" w:rsidRPr="000A6E5C" w:rsidRDefault="000A6E5C" w:rsidP="000A6E5C">
      <w:pPr>
        <w:spacing w:after="0" w:line="240" w:lineRule="auto"/>
        <w:rPr>
          <w:rFonts w:ascii="Times New Roman" w:eastAsia="Times New Roman" w:hAnsi="Times New Roman" w:cs="Times New Roman"/>
          <w:sz w:val="24"/>
          <w:szCs w:val="24"/>
        </w:rPr>
      </w:pPr>
      <w:r w:rsidRPr="000A6E5C">
        <w:rPr>
          <w:rFonts w:ascii="Times New Roman" w:eastAsia="Times New Roman" w:hAnsi="Times New Roman" w:cs="Times New Roman"/>
          <w:sz w:val="24"/>
          <w:szCs w:val="24"/>
        </w:rPr>
        <w:t>Add new agent and group via Impex:</w:t>
      </w:r>
    </w:p>
    <w:p w:rsidR="000A6E5C" w:rsidRPr="000A6E5C" w:rsidRDefault="000A6E5C" w:rsidP="000A6E5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A6E5C">
        <w:rPr>
          <w:rFonts w:ascii="Times New Roman" w:eastAsia="Times New Roman" w:hAnsi="Times New Roman" w:cs="Times New Roman"/>
          <w:sz w:val="24"/>
          <w:szCs w:val="24"/>
        </w:rPr>
        <w:t>create folder </w:t>
      </w:r>
      <w:r w:rsidRPr="000A6E5C">
        <w:rPr>
          <w:rFonts w:ascii="Courier New" w:eastAsia="Times New Roman" w:hAnsi="Courier New" w:cs="Courier New"/>
          <w:b/>
          <w:bCs/>
          <w:sz w:val="20"/>
          <w:szCs w:val="20"/>
        </w:rPr>
        <w:t>/asmtrialstorefront/resources/asmtrialstorefront/import/common</w:t>
      </w:r>
    </w:p>
    <w:p w:rsidR="000A6E5C" w:rsidRPr="000A6E5C" w:rsidRDefault="000A6E5C" w:rsidP="000A6E5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A6E5C">
        <w:rPr>
          <w:rFonts w:ascii="Times New Roman" w:eastAsia="Times New Roman" w:hAnsi="Times New Roman" w:cs="Times New Roman"/>
          <w:sz w:val="24"/>
          <w:szCs w:val="24"/>
        </w:rPr>
        <w:t>create file </w:t>
      </w:r>
      <w:r w:rsidRPr="000A6E5C">
        <w:rPr>
          <w:rFonts w:ascii="Courier New" w:eastAsia="Times New Roman" w:hAnsi="Courier New" w:cs="Courier New"/>
          <w:b/>
          <w:bCs/>
          <w:sz w:val="20"/>
          <w:szCs w:val="20"/>
        </w:rPr>
        <w:t>user-</w:t>
      </w:r>
      <w:proofErr w:type="spellStart"/>
      <w:r w:rsidRPr="000A6E5C">
        <w:rPr>
          <w:rFonts w:ascii="Courier New" w:eastAsia="Times New Roman" w:hAnsi="Courier New" w:cs="Courier New"/>
          <w:b/>
          <w:bCs/>
          <w:sz w:val="20"/>
          <w:szCs w:val="20"/>
        </w:rPr>
        <w:t>groups.impex</w:t>
      </w:r>
      <w:proofErr w:type="spellEnd"/>
      <w:r w:rsidRPr="000A6E5C">
        <w:rPr>
          <w:rFonts w:ascii="Times New Roman" w:eastAsia="Times New Roman" w:hAnsi="Times New Roman" w:cs="Times New Roman"/>
          <w:sz w:val="24"/>
          <w:szCs w:val="24"/>
        </w:rPr>
        <w:t xml:space="preserve"> in it with a following content:</w:t>
      </w:r>
    </w:p>
    <w:p w:rsidR="00D6568B" w:rsidRDefault="00D6568B" w:rsidP="00D6568B"/>
    <w:p w:rsidR="000A6E5C" w:rsidRPr="000A6E5C" w:rsidRDefault="000A6E5C" w:rsidP="000A6E5C">
      <w:pPr>
        <w:spacing w:after="0" w:line="240" w:lineRule="auto"/>
        <w:rPr>
          <w:rFonts w:ascii="Times New Roman" w:eastAsia="Times New Roman" w:hAnsi="Times New Roman" w:cs="Times New Roman"/>
          <w:sz w:val="24"/>
          <w:szCs w:val="24"/>
        </w:rPr>
      </w:pPr>
    </w:p>
    <w:tbl>
      <w:tblPr>
        <w:tblW w:w="0" w:type="auto"/>
        <w:tblCellSpacing w:w="0" w:type="dxa"/>
        <w:tblInd w:w="-90" w:type="dxa"/>
        <w:tblCellMar>
          <w:left w:w="0" w:type="dxa"/>
          <w:right w:w="0" w:type="dxa"/>
        </w:tblCellMar>
        <w:tblLook w:val="04A0" w:firstRow="1" w:lastRow="0" w:firstColumn="1" w:lastColumn="0" w:noHBand="0" w:noVBand="1"/>
      </w:tblPr>
      <w:tblGrid>
        <w:gridCol w:w="9450"/>
      </w:tblGrid>
      <w:tr w:rsidR="000A6E5C" w:rsidRPr="000A6E5C" w:rsidTr="00D513C6">
        <w:trPr>
          <w:tblCellSpacing w:w="0" w:type="dxa"/>
        </w:trPr>
        <w:tc>
          <w:tcPr>
            <w:tcW w:w="9450" w:type="dxa"/>
            <w:vAlign w:val="center"/>
            <w:hideMark/>
          </w:tcPr>
          <w:p w:rsidR="00D513C6" w:rsidRPr="000A6E5C" w:rsidRDefault="00D513C6" w:rsidP="000A6E5C">
            <w:pPr>
              <w:spacing w:after="0" w:line="240" w:lineRule="auto"/>
              <w:rPr>
                <w:rFonts w:ascii="Courier New" w:eastAsia="Times New Roman" w:hAnsi="Courier New" w:cs="Courier New"/>
                <w:sz w:val="20"/>
                <w:szCs w:val="20"/>
              </w:rPr>
            </w:pPr>
          </w:p>
          <w:tbl>
            <w:tblPr>
              <w:tblStyle w:val="TableGrid"/>
              <w:tblW w:w="0" w:type="auto"/>
              <w:tblLook w:val="04A0" w:firstRow="1" w:lastRow="0" w:firstColumn="1" w:lastColumn="0" w:noHBand="0" w:noVBand="1"/>
            </w:tblPr>
            <w:tblGrid>
              <w:gridCol w:w="9440"/>
            </w:tblGrid>
            <w:tr w:rsidR="00D513C6" w:rsidTr="00D513C6">
              <w:tc>
                <w:tcPr>
                  <w:tcW w:w="9350" w:type="dxa"/>
                </w:tcPr>
                <w:p w:rsidR="00D513C6" w:rsidRDefault="00D513C6" w:rsidP="000A6E5C">
                  <w:pPr>
                    <w:rPr>
                      <w:rFonts w:ascii="Courier New" w:eastAsia="Times New Roman" w:hAnsi="Courier New" w:cs="Courier New"/>
                      <w:sz w:val="20"/>
                      <w:szCs w:val="20"/>
                    </w:rPr>
                  </w:pPr>
                  <w:r w:rsidRPr="000A6E5C">
                    <w:rPr>
                      <w:rFonts w:ascii="Times New Roman" w:eastAsia="Times New Roman" w:hAnsi="Times New Roman" w:cs="Times New Roman"/>
                      <w:b/>
                      <w:bCs/>
                      <w:sz w:val="24"/>
                      <w:szCs w:val="24"/>
                    </w:rPr>
                    <w:t>/asmtrialstorefront/resources/asmtrialstorefront/import/common/user-groups.impex</w:t>
                  </w:r>
                </w:p>
              </w:tc>
            </w:tr>
            <w:tr w:rsidR="00D513C6" w:rsidTr="00D513C6">
              <w:tc>
                <w:tcPr>
                  <w:tcW w:w="9350" w:type="dxa"/>
                </w:tcPr>
                <w:p w:rsidR="00D513C6" w:rsidRPr="000A6E5C" w:rsidRDefault="00D513C6" w:rsidP="00D513C6">
                  <w:pPr>
                    <w:rPr>
                      <w:rFonts w:ascii="Times New Roman" w:eastAsia="Times New Roman" w:hAnsi="Times New Roman" w:cs="Times New Roman"/>
                      <w:sz w:val="24"/>
                      <w:szCs w:val="24"/>
                    </w:rPr>
                  </w:pPr>
                  <w:r w:rsidRPr="000A6E5C">
                    <w:rPr>
                      <w:rFonts w:ascii="Courier New" w:eastAsia="Times New Roman" w:hAnsi="Courier New" w:cs="Courier New"/>
                      <w:sz w:val="20"/>
                      <w:szCs w:val="20"/>
                    </w:rPr>
                    <w:t>$passwordEncoding=md5</w:t>
                  </w:r>
                </w:p>
                <w:p w:rsidR="00D513C6" w:rsidRPr="000A6E5C" w:rsidRDefault="00D513C6" w:rsidP="00D513C6">
                  <w:pPr>
                    <w:rPr>
                      <w:rFonts w:ascii="Times New Roman" w:eastAsia="Times New Roman" w:hAnsi="Times New Roman" w:cs="Times New Roman"/>
                      <w:sz w:val="24"/>
                      <w:szCs w:val="24"/>
                    </w:rPr>
                  </w:pPr>
                  <w:r w:rsidRPr="000A6E5C">
                    <w:rPr>
                      <w:rFonts w:ascii="Courier New" w:eastAsia="Times New Roman" w:hAnsi="Courier New" w:cs="Courier New"/>
                      <w:sz w:val="20"/>
                      <w:szCs w:val="20"/>
                    </w:rPr>
                    <w:t>$defaultPassword=123456</w:t>
                  </w:r>
                </w:p>
                <w:p w:rsidR="00D513C6" w:rsidRPr="000A6E5C" w:rsidRDefault="00D513C6" w:rsidP="00D513C6">
                  <w:pPr>
                    <w:rPr>
                      <w:rFonts w:ascii="Times New Roman" w:eastAsia="Times New Roman" w:hAnsi="Times New Roman" w:cs="Times New Roman"/>
                      <w:sz w:val="24"/>
                      <w:szCs w:val="24"/>
                    </w:rPr>
                  </w:pPr>
                  <w:r w:rsidRPr="000A6E5C">
                    <w:rPr>
                      <w:rFonts w:ascii="Courier New" w:eastAsia="Times New Roman" w:hAnsi="Courier New" w:cs="Courier New"/>
                      <w:sz w:val="20"/>
                      <w:szCs w:val="20"/>
                    </w:rPr>
                    <w:t>$setPassword=@password[translator=de.hybris.platform.impex.jalo.translators.ConvertPlaintextToEncodedUserPasswordTranslator][default='$passwordEncoding:$defaultPassword']</w:t>
                  </w:r>
                </w:p>
                <w:p w:rsidR="00D513C6" w:rsidRPr="000A6E5C" w:rsidRDefault="00D513C6" w:rsidP="00D513C6">
                  <w:pPr>
                    <w:rPr>
                      <w:rFonts w:ascii="Times New Roman" w:eastAsia="Times New Roman" w:hAnsi="Times New Roman" w:cs="Times New Roman"/>
                      <w:sz w:val="24"/>
                      <w:szCs w:val="24"/>
                    </w:rPr>
                  </w:pPr>
                  <w:r w:rsidRPr="000A6E5C">
                    <w:rPr>
                      <w:rFonts w:ascii="Courier New" w:eastAsia="Times New Roman" w:hAnsi="Courier New" w:cs="Courier New"/>
                      <w:sz w:val="20"/>
                      <w:szCs w:val="20"/>
                    </w:rPr>
                    <w:t>INSERT_UPDATE UserGroup;UID[unique=true];groups(uid)[mode=append];locname[lang=en];description</w:t>
                  </w:r>
                </w:p>
                <w:p w:rsidR="00D513C6" w:rsidRPr="000A6E5C" w:rsidRDefault="00D513C6" w:rsidP="00D513C6">
                  <w:pPr>
                    <w:rPr>
                      <w:rFonts w:ascii="Times New Roman" w:eastAsia="Times New Roman" w:hAnsi="Times New Roman" w:cs="Times New Roman"/>
                      <w:sz w:val="24"/>
                      <w:szCs w:val="24"/>
                    </w:rPr>
                  </w:pPr>
                  <w:r w:rsidRPr="000A6E5C">
                    <w:rPr>
                      <w:rFonts w:ascii="Courier New" w:eastAsia="Times New Roman" w:hAnsi="Courier New" w:cs="Courier New"/>
                      <w:sz w:val="20"/>
                      <w:szCs w:val="20"/>
                    </w:rPr>
                    <w:t xml:space="preserve">;customagentgroup;asagentgroup;"Custom Assited Service Customer Support </w:t>
                  </w:r>
                  <w:proofErr w:type="spellStart"/>
                  <w:r w:rsidRPr="000A6E5C">
                    <w:rPr>
                      <w:rFonts w:ascii="Courier New" w:eastAsia="Times New Roman" w:hAnsi="Courier New" w:cs="Courier New"/>
                      <w:sz w:val="20"/>
                      <w:szCs w:val="20"/>
                    </w:rPr>
                    <w:t>Agen</w:t>
                  </w:r>
                  <w:proofErr w:type="spellEnd"/>
                  <w:r w:rsidRPr="000A6E5C">
                    <w:rPr>
                      <w:rFonts w:ascii="Courier New" w:eastAsia="Times New Roman" w:hAnsi="Courier New" w:cs="Courier New"/>
                      <w:sz w:val="20"/>
                      <w:szCs w:val="20"/>
                    </w:rPr>
                    <w:t xml:space="preserve"> group";"Custom description."</w:t>
                  </w:r>
                </w:p>
                <w:p w:rsidR="00D513C6" w:rsidRPr="000A6E5C" w:rsidRDefault="00D513C6" w:rsidP="00D513C6">
                  <w:pPr>
                    <w:rPr>
                      <w:rFonts w:ascii="Times New Roman" w:eastAsia="Times New Roman" w:hAnsi="Times New Roman" w:cs="Times New Roman"/>
                      <w:sz w:val="24"/>
                      <w:szCs w:val="24"/>
                    </w:rPr>
                  </w:pPr>
                  <w:r w:rsidRPr="000A6E5C">
                    <w:rPr>
                      <w:rFonts w:ascii="Courier New" w:eastAsia="Times New Roman" w:hAnsi="Courier New" w:cs="Courier New"/>
                      <w:sz w:val="20"/>
                      <w:szCs w:val="20"/>
                    </w:rPr>
                    <w:t>INSERT_UPDATE Employee;uid[unique=true];$setPassword;name;description;groups(uid)</w:t>
                  </w:r>
                </w:p>
                <w:p w:rsidR="00D513C6" w:rsidRDefault="00D513C6" w:rsidP="00D513C6">
                  <w:pPr>
                    <w:rPr>
                      <w:rFonts w:ascii="Courier New" w:eastAsia="Times New Roman" w:hAnsi="Courier New" w:cs="Courier New"/>
                      <w:sz w:val="20"/>
                      <w:szCs w:val="20"/>
                    </w:rPr>
                  </w:pPr>
                  <w:r w:rsidRPr="000A6E5C">
                    <w:rPr>
                      <w:rFonts w:ascii="Courier New" w:eastAsia="Times New Roman" w:hAnsi="Courier New" w:cs="Courier New"/>
                      <w:sz w:val="20"/>
                      <w:szCs w:val="20"/>
                    </w:rPr>
                    <w:t>;customagent;;"Custom Assisted Service Agent";"Assisted Service Agent";customagentgroup</w:t>
                  </w:r>
                </w:p>
                <w:p w:rsidR="00D513C6" w:rsidRDefault="00D513C6" w:rsidP="00D513C6">
                  <w:pPr>
                    <w:rPr>
                      <w:rFonts w:ascii="Courier New" w:eastAsia="Times New Roman" w:hAnsi="Courier New" w:cs="Courier New"/>
                      <w:sz w:val="20"/>
                      <w:szCs w:val="20"/>
                    </w:rPr>
                  </w:pPr>
                </w:p>
              </w:tc>
            </w:tr>
          </w:tbl>
          <w:p w:rsidR="000A6E5C" w:rsidRPr="000A6E5C" w:rsidRDefault="000A6E5C" w:rsidP="00D513C6">
            <w:pPr>
              <w:spacing w:after="0" w:line="240" w:lineRule="auto"/>
              <w:rPr>
                <w:rFonts w:ascii="Times New Roman" w:eastAsia="Times New Roman" w:hAnsi="Times New Roman" w:cs="Times New Roman"/>
                <w:sz w:val="24"/>
                <w:szCs w:val="24"/>
              </w:rPr>
            </w:pPr>
          </w:p>
        </w:tc>
      </w:tr>
    </w:tbl>
    <w:p w:rsidR="000A6E5C" w:rsidRDefault="00D513C6" w:rsidP="00D6568B">
      <w:pPr>
        <w:rPr>
          <w:rFonts w:ascii="Times New Roman" w:eastAsia="Times New Roman" w:hAnsi="Times New Roman" w:cs="Times New Roman"/>
          <w:b/>
          <w:bCs/>
          <w:sz w:val="24"/>
          <w:szCs w:val="24"/>
        </w:rPr>
      </w:pPr>
      <w:r w:rsidRPr="000A6E5C">
        <w:rPr>
          <w:rFonts w:ascii="Times New Roman" w:eastAsia="Times New Roman" w:hAnsi="Symbol" w:cs="Times New Roman"/>
          <w:sz w:val="24"/>
          <w:szCs w:val="24"/>
        </w:rPr>
        <w:t></w:t>
      </w:r>
      <w:r w:rsidRPr="000A6E5C">
        <w:rPr>
          <w:rFonts w:ascii="Times New Roman" w:eastAsia="Times New Roman" w:hAnsi="Times New Roman" w:cs="Times New Roman"/>
          <w:sz w:val="24"/>
          <w:szCs w:val="24"/>
        </w:rPr>
        <w:t xml:space="preserve"> stop</w:t>
      </w:r>
      <w:r w:rsidR="000A6E5C" w:rsidRPr="000A6E5C">
        <w:rPr>
          <w:rFonts w:ascii="Times New Roman" w:eastAsia="Times New Roman" w:hAnsi="Times New Roman" w:cs="Times New Roman"/>
          <w:sz w:val="24"/>
          <w:szCs w:val="24"/>
        </w:rPr>
        <w:t xml:space="preserve"> the server and call </w:t>
      </w:r>
      <w:r w:rsidR="000A6E5C" w:rsidRPr="000A6E5C">
        <w:rPr>
          <w:rFonts w:ascii="Times New Roman" w:eastAsia="Times New Roman" w:hAnsi="Times New Roman" w:cs="Times New Roman"/>
          <w:b/>
          <w:bCs/>
          <w:sz w:val="24"/>
          <w:szCs w:val="24"/>
        </w:rPr>
        <w:t>ant initialize</w:t>
      </w:r>
    </w:p>
    <w:p w:rsidR="000A6E5C" w:rsidRDefault="000A6E5C" w:rsidP="00D6568B">
      <w:pPr>
        <w:rPr>
          <w:rFonts w:ascii="Times New Roman" w:eastAsia="Times New Roman" w:hAnsi="Times New Roman" w:cs="Times New Roman"/>
          <w:b/>
          <w:bCs/>
          <w:sz w:val="24"/>
          <w:szCs w:val="24"/>
        </w:rPr>
      </w:pPr>
    </w:p>
    <w:p w:rsidR="000A6E5C" w:rsidRDefault="00D513C6" w:rsidP="00D6568B">
      <w:pPr>
        <w:rPr>
          <w:rStyle w:val="Strong"/>
          <w:rFonts w:ascii="Courier New" w:hAnsi="Courier New" w:cs="Courier New"/>
          <w:sz w:val="20"/>
          <w:szCs w:val="20"/>
        </w:rPr>
      </w:pPr>
      <w:r>
        <w:t>Change</w:t>
      </w:r>
      <w:r w:rsidR="000A6E5C">
        <w:t> </w:t>
      </w:r>
      <w:r w:rsidR="000A6E5C">
        <w:rPr>
          <w:rStyle w:val="Strong"/>
          <w:rFonts w:ascii="Courier New" w:hAnsi="Courier New" w:cs="Courier New"/>
          <w:sz w:val="20"/>
          <w:szCs w:val="20"/>
        </w:rPr>
        <w:t>/asmtrialstorefront/resources/asmtrialstorefront-spring.xml</w:t>
      </w:r>
    </w:p>
    <w:p w:rsidR="000A6E5C" w:rsidRDefault="000A6E5C" w:rsidP="000A6E5C">
      <w:pPr>
        <w:rPr>
          <w:rFonts w:ascii="Courier New" w:hAnsi="Courier New" w:cs="Courier New"/>
          <w:sz w:val="20"/>
          <w:szCs w:val="20"/>
        </w:rPr>
      </w:pPr>
      <w:r>
        <w:rPr>
          <w:rFonts w:ascii="Courier New" w:hAnsi="Courier New" w:cs="Courier New"/>
          <w:color w:val="008080"/>
          <w:sz w:val="20"/>
          <w:szCs w:val="20"/>
        </w:rPr>
        <w:t>&lt;</w:t>
      </w:r>
      <w:r w:rsidRPr="000A6E5C">
        <w:rPr>
          <w:rFonts w:ascii="Courier New" w:hAnsi="Courier New" w:cs="Courier New"/>
          <w:color w:val="008080"/>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"customSalesGroupRestrictedPathsListMergeDirective"</w:t>
      </w:r>
      <w:r>
        <w:rPr>
          <w:rFonts w:ascii="Courier New" w:hAnsi="Courier New" w:cs="Courier New"/>
          <w:sz w:val="20"/>
          <w:szCs w:val="20"/>
        </w:rPr>
        <w:t xml:space="preserve"> </w:t>
      </w:r>
      <w:r>
        <w:rPr>
          <w:rFonts w:ascii="Courier New" w:hAnsi="Courier New" w:cs="Courier New"/>
          <w:color w:val="7F007F"/>
          <w:sz w:val="20"/>
          <w:szCs w:val="20"/>
        </w:rPr>
        <w:t>depends-on</w:t>
      </w:r>
      <w:r>
        <w:rPr>
          <w:rFonts w:ascii="Courier New" w:hAnsi="Courier New" w:cs="Courier New"/>
          <w:color w:val="000000"/>
          <w:sz w:val="20"/>
          <w:szCs w:val="20"/>
        </w:rPr>
        <w:t>=</w:t>
      </w:r>
      <w:r>
        <w:rPr>
          <w:rFonts w:ascii="Courier New" w:hAnsi="Courier New" w:cs="Courier New"/>
          <w:i/>
          <w:iCs/>
          <w:color w:val="2A00FF"/>
          <w:sz w:val="20"/>
          <w:szCs w:val="20"/>
        </w:rPr>
        <w:t>"asmSalesGroupRestrictedPathsList"</w:t>
      </w:r>
      <w:r>
        <w:rPr>
          <w:rFonts w:ascii="Courier New" w:hAnsi="Courier New" w:cs="Courier New"/>
          <w:sz w:val="20"/>
          <w:szCs w:val="20"/>
        </w:rPr>
        <w:t xml:space="preserve"> </w:t>
      </w:r>
      <w:r>
        <w:rPr>
          <w:rFonts w:ascii="Courier New" w:hAnsi="Courier New" w:cs="Courier New"/>
          <w:color w:val="7F007F"/>
          <w:sz w:val="20"/>
          <w:szCs w:val="20"/>
        </w:rPr>
        <w:t>parent</w:t>
      </w:r>
      <w:r>
        <w:rPr>
          <w:rFonts w:ascii="Courier New" w:hAnsi="Courier New" w:cs="Courier New"/>
          <w:color w:val="000000"/>
          <w:sz w:val="20"/>
          <w:szCs w:val="20"/>
        </w:rPr>
        <w:t>=</w:t>
      </w:r>
      <w:r>
        <w:rPr>
          <w:rFonts w:ascii="Courier New" w:hAnsi="Courier New" w:cs="Courier New"/>
          <w:i/>
          <w:iCs/>
          <w:color w:val="2A00FF"/>
          <w:sz w:val="20"/>
          <w:szCs w:val="20"/>
        </w:rPr>
        <w:t>"listMergeDirective"</w:t>
      </w:r>
      <w:r>
        <w:rPr>
          <w:rFonts w:ascii="Courier New" w:hAnsi="Courier New" w:cs="Courier New"/>
          <w:color w:val="008080"/>
          <w:sz w:val="20"/>
          <w:szCs w:val="20"/>
        </w:rPr>
        <w:t>&gt;</w:t>
      </w:r>
    </w:p>
    <w:p w:rsidR="000A6E5C" w:rsidRDefault="000A6E5C" w:rsidP="000A6E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"add"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"/my-account/update-password"</w:t>
      </w:r>
      <w:r>
        <w:rPr>
          <w:rFonts w:ascii="Courier New" w:hAnsi="Courier New" w:cs="Courier New"/>
          <w:color w:val="008080"/>
          <w:sz w:val="20"/>
          <w:szCs w:val="20"/>
        </w:rPr>
        <w:t>/&gt;</w:t>
      </w:r>
    </w:p>
    <w:p w:rsidR="000A6E5C" w:rsidRDefault="000A6E5C" w:rsidP="000A6E5C">
      <w:pPr>
        <w:rPr>
          <w:rFonts w:ascii="Courier New" w:hAnsi="Courier New" w:cs="Courier New"/>
          <w:color w:val="008080"/>
          <w:sz w:val="20"/>
          <w:szCs w:val="20"/>
        </w:rPr>
      </w:pPr>
      <w:r>
        <w:rPr>
          <w:rFonts w:ascii="Courier New" w:hAnsi="Courier New" w:cs="Courier New"/>
          <w:color w:val="008080"/>
          <w:sz w:val="20"/>
          <w:szCs w:val="20"/>
        </w:rPr>
        <w:t>&lt;/</w:t>
      </w:r>
      <w:r w:rsidRPr="000A6E5C">
        <w:rPr>
          <w:rFonts w:ascii="Courier New" w:hAnsi="Courier New" w:cs="Courier New"/>
          <w:color w:val="008080"/>
          <w:sz w:val="20"/>
          <w:szCs w:val="20"/>
        </w:rPr>
        <w:t>bean</w:t>
      </w:r>
      <w:r>
        <w:rPr>
          <w:rFonts w:ascii="Courier New" w:hAnsi="Courier New" w:cs="Courier New"/>
          <w:color w:val="008080"/>
          <w:sz w:val="20"/>
          <w:szCs w:val="20"/>
        </w:rPr>
        <w:t>&gt;</w:t>
      </w:r>
    </w:p>
    <w:p w:rsidR="00F155D9" w:rsidRDefault="00F155D9" w:rsidP="000A6E5C">
      <w:pPr>
        <w:rPr>
          <w:rFonts w:ascii="Courier New" w:hAnsi="Courier New" w:cs="Courier New"/>
          <w:color w:val="008080"/>
          <w:sz w:val="20"/>
          <w:szCs w:val="20"/>
        </w:rPr>
      </w:pPr>
    </w:p>
    <w:p w:rsidR="00F155D9" w:rsidRDefault="00F155D9" w:rsidP="000A6E5C">
      <w:pPr>
        <w:rPr>
          <w:rFonts w:ascii="Courier New" w:hAnsi="Courier New" w:cs="Courier New"/>
          <w:color w:val="008080"/>
          <w:sz w:val="20"/>
          <w:szCs w:val="20"/>
        </w:rPr>
      </w:pPr>
      <w:r>
        <w:rPr>
          <w:rFonts w:ascii="Courier New" w:hAnsi="Courier New" w:cs="Courier New"/>
          <w:color w:val="008080"/>
          <w:sz w:val="20"/>
          <w:szCs w:val="20"/>
        </w:rPr>
        <w:t>Custom agents are not able to see order history page</w:t>
      </w:r>
    </w:p>
    <w:p w:rsidR="00540511" w:rsidRDefault="00F155D9" w:rsidP="000A6E5C">
      <w:r>
        <w:rPr>
          <w:noProof/>
        </w:rPr>
        <w:drawing>
          <wp:inline distT="0" distB="0" distL="0" distR="0" wp14:anchorId="63488670" wp14:editId="5C43F68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540511" w:rsidRDefault="00540511" w:rsidP="000A6E5C">
      <w:proofErr w:type="gramStart"/>
      <w:r>
        <w:lastRenderedPageBreak/>
        <w:t>asagent</w:t>
      </w:r>
      <w:proofErr w:type="gramEnd"/>
      <w:r>
        <w:t xml:space="preserve">   (access to all)  &gt;&gt;&gt;&gt;&gt;   123456</w:t>
      </w:r>
    </w:p>
    <w:p w:rsidR="00540511" w:rsidRDefault="00540511" w:rsidP="000A6E5C">
      <w:proofErr w:type="gramStart"/>
      <w:r>
        <w:t>asagentsales</w:t>
      </w:r>
      <w:proofErr w:type="gramEnd"/>
      <w:r>
        <w:t xml:space="preserve"> (not for password, but this can access order history) &gt;&gt;&gt;&gt;&gt;   123456</w:t>
      </w:r>
    </w:p>
    <w:p w:rsidR="00540511" w:rsidRDefault="00540511" w:rsidP="000A6E5C">
      <w:proofErr w:type="gramStart"/>
      <w:r>
        <w:t>customagent</w:t>
      </w:r>
      <w:proofErr w:type="gramEnd"/>
      <w:r>
        <w:t xml:space="preserve"> (don’t have access for password, view order ) &gt;&gt;&gt;&gt;&gt;   123456</w:t>
      </w:r>
    </w:p>
    <w:p w:rsidR="005241C3" w:rsidRDefault="005241C3" w:rsidP="000A6E5C"/>
    <w:p w:rsidR="005241C3" w:rsidRDefault="005241C3" w:rsidP="005241C3">
      <w:pPr>
        <w:pStyle w:val="Heading1"/>
      </w:pPr>
      <w:r>
        <w:t>Promotion restrictions</w:t>
      </w:r>
    </w:p>
    <w:p w:rsidR="005241C3" w:rsidRDefault="005241C3" w:rsidP="000A6E5C">
      <w:r>
        <w:t>The trail will provide information needed to create a promotion restriction that is only valid for ASM agent.</w:t>
      </w:r>
    </w:p>
    <w:p w:rsidR="005241C3" w:rsidRDefault="005241C3" w:rsidP="000A6E5C"/>
    <w:p w:rsidR="005241C3" w:rsidRDefault="005241C3" w:rsidP="005241C3">
      <w:pPr>
        <w:pStyle w:val="Heading2"/>
      </w:pPr>
      <w:r>
        <w:t>Tasks</w:t>
      </w:r>
    </w:p>
    <w:p w:rsidR="005241C3" w:rsidRDefault="005241C3" w:rsidP="005241C3">
      <w:pPr>
        <w:numPr>
          <w:ilvl w:val="0"/>
          <w:numId w:val="2"/>
        </w:numPr>
        <w:spacing w:before="100" w:beforeAutospacing="1" w:after="100" w:afterAutospacing="1" w:line="240" w:lineRule="auto"/>
      </w:pPr>
      <w:hyperlink r:id="rId12" w:anchor="Promotionrestrictions-Reviewandupdateitems.xml" w:history="1">
        <w:r>
          <w:rPr>
            <w:rStyle w:val="Hyperlink"/>
          </w:rPr>
          <w:t>Review  and update items.xml</w:t>
        </w:r>
      </w:hyperlink>
    </w:p>
    <w:p w:rsidR="005241C3" w:rsidRDefault="005241C3" w:rsidP="005241C3">
      <w:pPr>
        <w:numPr>
          <w:ilvl w:val="0"/>
          <w:numId w:val="2"/>
        </w:numPr>
        <w:spacing w:before="100" w:beforeAutospacing="1" w:after="100" w:afterAutospacing="1" w:line="240" w:lineRule="auto"/>
      </w:pPr>
      <w:hyperlink r:id="rId13" w:anchor="Promotionrestrictions-Reviewanddeploythepromotionrestrictionjavafile" w:history="1">
        <w:r>
          <w:rPr>
            <w:rStyle w:val="Hyperlink"/>
          </w:rPr>
          <w:t>Review and deploy the promotion restriction java file</w:t>
        </w:r>
      </w:hyperlink>
    </w:p>
    <w:p w:rsidR="005241C3" w:rsidRDefault="005241C3" w:rsidP="005241C3">
      <w:pPr>
        <w:numPr>
          <w:ilvl w:val="0"/>
          <w:numId w:val="2"/>
        </w:numPr>
        <w:spacing w:before="100" w:beforeAutospacing="1" w:after="100" w:afterAutospacing="1" w:line="240" w:lineRule="auto"/>
      </w:pPr>
      <w:hyperlink r:id="rId14" w:anchor="Promotionrestrictions-Updatingthesystem" w:history="1">
        <w:r>
          <w:rPr>
            <w:rStyle w:val="Hyperlink"/>
          </w:rPr>
          <w:t>Updating the system</w:t>
        </w:r>
      </w:hyperlink>
    </w:p>
    <w:p w:rsidR="005241C3" w:rsidRDefault="005241C3" w:rsidP="005241C3">
      <w:pPr>
        <w:numPr>
          <w:ilvl w:val="0"/>
          <w:numId w:val="2"/>
        </w:numPr>
        <w:spacing w:before="100" w:beforeAutospacing="1" w:after="100" w:afterAutospacing="1" w:line="240" w:lineRule="auto"/>
      </w:pPr>
      <w:hyperlink r:id="rId15" w:anchor="Promotionrestrictions-Definepromotioninhmc" w:history="1">
        <w:r>
          <w:rPr>
            <w:rStyle w:val="Hyperlink"/>
          </w:rPr>
          <w:t>Define promotion in hmc</w:t>
        </w:r>
      </w:hyperlink>
    </w:p>
    <w:p w:rsidR="005241C3" w:rsidRDefault="005241C3" w:rsidP="005241C3">
      <w:pPr>
        <w:numPr>
          <w:ilvl w:val="0"/>
          <w:numId w:val="2"/>
        </w:numPr>
        <w:spacing w:before="100" w:beforeAutospacing="1" w:after="100" w:afterAutospacing="1" w:line="240" w:lineRule="auto"/>
      </w:pPr>
      <w:hyperlink r:id="rId16" w:anchor="Promotionrestrictions-TestthepromotionrestrictionwiththeASM" w:history="1">
        <w:r>
          <w:rPr>
            <w:rStyle w:val="Hyperlink"/>
          </w:rPr>
          <w:t>Test the promotion restriction with the ASM</w:t>
        </w:r>
      </w:hyperlink>
    </w:p>
    <w:p w:rsidR="005241C3" w:rsidRDefault="005241C3" w:rsidP="005241C3">
      <w:pPr>
        <w:pStyle w:val="Heading3"/>
      </w:pPr>
      <w:proofErr w:type="gramStart"/>
      <w:r>
        <w:t>Review  and</w:t>
      </w:r>
      <w:proofErr w:type="gramEnd"/>
      <w:r>
        <w:t xml:space="preserve"> update items.xml</w:t>
      </w:r>
    </w:p>
    <w:p w:rsidR="005241C3" w:rsidRDefault="005241C3" w:rsidP="005241C3">
      <w:pPr>
        <w:numPr>
          <w:ilvl w:val="0"/>
          <w:numId w:val="3"/>
        </w:numPr>
        <w:spacing w:before="100" w:beforeAutospacing="1" w:after="100" w:afterAutospacing="1" w:line="240" w:lineRule="auto"/>
      </w:pPr>
      <w:r>
        <w:t>Update asmtrail-items.xml file in </w:t>
      </w:r>
      <w:proofErr w:type="spellStart"/>
      <w:r>
        <w:t>asmtrail</w:t>
      </w:r>
      <w:proofErr w:type="spellEnd"/>
      <w:r>
        <w:t xml:space="preserve"> project to contain the below lines which are responsible for creating promotion restriction that we will use later in the hmc to restrict promotions for ASM agent only</w:t>
      </w:r>
    </w:p>
    <w:p w:rsidR="005241C3" w:rsidRDefault="005241C3" w:rsidP="000A6E5C"/>
    <w:p w:rsidR="005241C3" w:rsidRDefault="005241C3" w:rsidP="000A6E5C"/>
    <w:p w:rsidR="005241C3" w:rsidRDefault="005241C3" w:rsidP="000A6E5C"/>
    <w:p w:rsidR="005241C3" w:rsidRDefault="005241C3" w:rsidP="000A6E5C"/>
    <w:p w:rsidR="005241C3" w:rsidRDefault="005241C3" w:rsidP="000A6E5C"/>
    <w:p w:rsidR="005241C3" w:rsidRDefault="005241C3" w:rsidP="000A6E5C"/>
    <w:p w:rsidR="005241C3" w:rsidRDefault="005241C3" w:rsidP="000A6E5C"/>
    <w:p w:rsidR="005241C3" w:rsidRDefault="005241C3" w:rsidP="000A6E5C"/>
    <w:p w:rsidR="005241C3" w:rsidRDefault="005241C3" w:rsidP="000A6E5C"/>
    <w:p w:rsidR="005241C3" w:rsidRDefault="005241C3" w:rsidP="000A6E5C"/>
    <w:p w:rsidR="005241C3" w:rsidRDefault="005241C3" w:rsidP="000A6E5C"/>
    <w:p w:rsidR="005241C3" w:rsidRDefault="005241C3" w:rsidP="000A6E5C">
      <w:r>
        <w:lastRenderedPageBreak/>
        <w:t>Error when doing ant all (compilation error)</w:t>
      </w:r>
    </w:p>
    <w:p w:rsidR="005241C3" w:rsidRDefault="005241C3" w:rsidP="000A6E5C">
      <w:r>
        <w:t xml:space="preserve">Error: </w:t>
      </w:r>
      <w:r>
        <w:rPr>
          <w:noProof/>
        </w:rPr>
        <w:drawing>
          <wp:inline distT="0" distB="0" distL="0" distR="0" wp14:anchorId="5BC2E7F3" wp14:editId="02A5B98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241C3" w:rsidRDefault="005241C3" w:rsidP="000A6E5C"/>
    <w:p w:rsidR="005241C3" w:rsidRDefault="00CA42AF" w:rsidP="000A6E5C">
      <w:r>
        <w:t>Error Class</w:t>
      </w:r>
    </w:p>
    <w:p w:rsidR="00CA42AF" w:rsidRDefault="00CA42AF" w:rsidP="000A6E5C">
      <w:r>
        <w:rPr>
          <w:noProof/>
        </w:rPr>
        <w:drawing>
          <wp:inline distT="0" distB="0" distL="0" distR="0" wp14:anchorId="20C88280" wp14:editId="711ACBA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CA42AF" w:rsidRDefault="00CA42AF" w:rsidP="000A6E5C"/>
    <w:p w:rsidR="00CA42AF" w:rsidRDefault="00CA42AF" w:rsidP="000A6E5C">
      <w:r>
        <w:lastRenderedPageBreak/>
        <w:t xml:space="preserve">Added &gt;&gt;&gt; </w:t>
      </w:r>
      <w:r w:rsidRPr="00CA42AF">
        <w:t xml:space="preserve">private </w:t>
      </w:r>
      <w:proofErr w:type="spellStart"/>
      <w:r w:rsidRPr="00CA42AF">
        <w:t>AssistedServiceFacade</w:t>
      </w:r>
      <w:proofErr w:type="spellEnd"/>
      <w:r w:rsidRPr="00CA42AF">
        <w:t xml:space="preserve"> </w:t>
      </w:r>
      <w:proofErr w:type="spellStart"/>
      <w:r w:rsidRPr="00CA42AF">
        <w:t>assistedServiceFacade</w:t>
      </w:r>
      <w:proofErr w:type="spellEnd"/>
      <w:r w:rsidRPr="00CA42AF">
        <w:t>;</w:t>
      </w:r>
      <w:r>
        <w:t xml:space="preserve"> and build path added </w:t>
      </w:r>
      <w:proofErr w:type="spellStart"/>
      <w:r>
        <w:t>assistedservicefacades</w:t>
      </w:r>
      <w:proofErr w:type="spellEnd"/>
      <w:r>
        <w:t xml:space="preserve"> to </w:t>
      </w:r>
      <w:proofErr w:type="spellStart"/>
      <w:r>
        <w:t>asmtrail</w:t>
      </w:r>
      <w:proofErr w:type="spellEnd"/>
      <w:r>
        <w:t>.</w:t>
      </w:r>
    </w:p>
    <w:p w:rsidR="00F23196" w:rsidRDefault="00F23196" w:rsidP="000A6E5C"/>
    <w:p w:rsidR="00F23196" w:rsidRPr="00F23196" w:rsidRDefault="00F23196" w:rsidP="00F23196">
      <w:pPr>
        <w:spacing w:before="100" w:beforeAutospacing="1" w:after="100" w:afterAutospacing="1" w:line="240" w:lineRule="auto"/>
        <w:rPr>
          <w:rFonts w:ascii="Times New Roman" w:eastAsia="Times New Roman" w:hAnsi="Times New Roman" w:cs="Times New Roman"/>
          <w:sz w:val="24"/>
          <w:szCs w:val="24"/>
        </w:rPr>
      </w:pPr>
    </w:p>
    <w:p w:rsidR="00F23196" w:rsidRDefault="00F23196" w:rsidP="00F23196">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1"/>
          <w:szCs w:val="21"/>
        </w:rPr>
        <w:t>After modifying</w:t>
      </w:r>
      <w:r w:rsidRPr="00F23196">
        <w:rPr>
          <w:rFonts w:ascii="Times New Roman" w:eastAsia="Times New Roman" w:hAnsi="Times New Roman" w:cs="Times New Roman"/>
          <w:sz w:val="21"/>
          <w:szCs w:val="21"/>
        </w:rPr>
        <w:t xml:space="preserve"> the class try to refresh the project and call "</w:t>
      </w:r>
      <w:r w:rsidRPr="00F23196">
        <w:rPr>
          <w:rFonts w:ascii="Times New Roman" w:eastAsia="Times New Roman" w:hAnsi="Times New Roman" w:cs="Times New Roman"/>
          <w:b/>
          <w:bCs/>
          <w:sz w:val="21"/>
          <w:szCs w:val="21"/>
        </w:rPr>
        <w:t>ant all</w:t>
      </w:r>
      <w:r w:rsidRPr="00F23196">
        <w:rPr>
          <w:rFonts w:ascii="Times New Roman" w:eastAsia="Times New Roman" w:hAnsi="Times New Roman" w:cs="Times New Roman"/>
          <w:sz w:val="21"/>
          <w:szCs w:val="21"/>
        </w:rPr>
        <w:t>" from the command prompt again</w:t>
      </w:r>
      <w:r w:rsidRPr="00F23196">
        <w:rPr>
          <w:rFonts w:ascii="Times New Roman" w:eastAsia="Times New Roman" w:hAnsi="Times New Roman" w:cs="Times New Roman"/>
          <w:sz w:val="24"/>
          <w:szCs w:val="24"/>
        </w:rPr>
        <w:t>.</w:t>
      </w:r>
    </w:p>
    <w:p w:rsidR="00F23196" w:rsidRDefault="00F23196" w:rsidP="00F23196">
      <w:pPr>
        <w:pStyle w:val="Heading3"/>
      </w:pPr>
      <w:r>
        <w:t>Updating the system</w:t>
      </w:r>
    </w:p>
    <w:p w:rsidR="00F23196" w:rsidRDefault="00F23196" w:rsidP="00F23196">
      <w:pPr>
        <w:numPr>
          <w:ilvl w:val="0"/>
          <w:numId w:val="4"/>
        </w:numPr>
        <w:spacing w:before="100" w:beforeAutospacing="1" w:after="100" w:afterAutospacing="1" w:line="240" w:lineRule="auto"/>
      </w:pPr>
      <w:r>
        <w:t>Start hybris server with </w:t>
      </w:r>
      <w:r>
        <w:rPr>
          <w:rStyle w:val="HTMLCode"/>
          <w:rFonts w:eastAsiaTheme="minorHAnsi"/>
          <w:b/>
          <w:bCs/>
        </w:rPr>
        <w:t>hybrisserver.bat</w:t>
      </w:r>
      <w:r>
        <w:t> or </w:t>
      </w:r>
      <w:r>
        <w:rPr>
          <w:rStyle w:val="HTMLCode"/>
          <w:rFonts w:eastAsiaTheme="minorHAnsi"/>
          <w:b/>
          <w:bCs/>
        </w:rPr>
        <w:t>hybrisserver.sh</w:t>
      </w:r>
    </w:p>
    <w:p w:rsidR="00F23196" w:rsidRDefault="00F23196" w:rsidP="00F23196">
      <w:pPr>
        <w:numPr>
          <w:ilvl w:val="0"/>
          <w:numId w:val="4"/>
        </w:numPr>
        <w:spacing w:before="100" w:beforeAutospacing="1" w:after="100" w:afterAutospacing="1" w:line="240" w:lineRule="auto"/>
      </w:pPr>
      <w:r>
        <w:t xml:space="preserve">Navigate to </w:t>
      </w:r>
      <w:hyperlink r:id="rId19" w:history="1">
        <w:r>
          <w:rPr>
            <w:rStyle w:val="Hyperlink"/>
          </w:rPr>
          <w:t>http://electronics.local:9001/</w:t>
        </w:r>
      </w:hyperlink>
      <w:r>
        <w:t> and login as admin</w:t>
      </w:r>
    </w:p>
    <w:p w:rsidR="00F23196" w:rsidRDefault="00F23196" w:rsidP="00F23196">
      <w:pPr>
        <w:numPr>
          <w:ilvl w:val="0"/>
          <w:numId w:val="4"/>
        </w:numPr>
        <w:spacing w:before="100" w:beforeAutospacing="1" w:after="100" w:afterAutospacing="1" w:line="240" w:lineRule="auto"/>
      </w:pPr>
      <w:r>
        <w:t xml:space="preserve">Go to </w:t>
      </w:r>
      <w:r>
        <w:rPr>
          <w:rStyle w:val="Strong"/>
        </w:rPr>
        <w:t>Platform</w:t>
      </w:r>
      <w:r>
        <w:t xml:space="preserve"> tab and then select </w:t>
      </w:r>
      <w:r>
        <w:rPr>
          <w:rStyle w:val="Strong"/>
        </w:rPr>
        <w:t>Update</w:t>
      </w:r>
    </w:p>
    <w:p w:rsidR="00F23196" w:rsidRDefault="00F23196" w:rsidP="00F23196">
      <w:pPr>
        <w:numPr>
          <w:ilvl w:val="0"/>
          <w:numId w:val="4"/>
        </w:numPr>
        <w:spacing w:before="100" w:beforeAutospacing="1" w:after="100" w:afterAutospacing="1" w:line="240" w:lineRule="auto"/>
      </w:pPr>
      <w:r>
        <w:t>Uncheck all the check boxes except for "</w:t>
      </w:r>
      <w:r>
        <w:rPr>
          <w:rStyle w:val="Strong"/>
        </w:rPr>
        <w:t>Update running system</w:t>
      </w:r>
      <w:r>
        <w:t>"</w:t>
      </w:r>
    </w:p>
    <w:p w:rsidR="00F23196" w:rsidRDefault="00F23196" w:rsidP="00F23196">
      <w:pPr>
        <w:numPr>
          <w:ilvl w:val="0"/>
          <w:numId w:val="4"/>
        </w:numPr>
        <w:spacing w:before="100" w:beforeAutospacing="1" w:after="100" w:afterAutospacing="1" w:line="240" w:lineRule="auto"/>
      </w:pPr>
      <w:r>
        <w:t>Make sure you select "</w:t>
      </w:r>
      <w:proofErr w:type="spellStart"/>
      <w:r>
        <w:rPr>
          <w:rStyle w:val="Strong"/>
          <w:color w:val="222222"/>
        </w:rPr>
        <w:t>asmtrail</w:t>
      </w:r>
      <w:proofErr w:type="spellEnd"/>
      <w:r>
        <w:rPr>
          <w:color w:val="222222"/>
        </w:rPr>
        <w:t>" module and check it as well</w:t>
      </w:r>
    </w:p>
    <w:p w:rsidR="00F23196" w:rsidRDefault="00F23196" w:rsidP="00F23196">
      <w:pPr>
        <w:numPr>
          <w:ilvl w:val="0"/>
          <w:numId w:val="4"/>
        </w:numPr>
        <w:spacing w:before="100" w:beforeAutospacing="1" w:after="100" w:afterAutospacing="1" w:line="240" w:lineRule="auto"/>
      </w:pPr>
      <w:r>
        <w:rPr>
          <w:color w:val="222222"/>
        </w:rPr>
        <w:t>Click the update button and wait till the update is done.</w:t>
      </w:r>
    </w:p>
    <w:p w:rsidR="00F23196" w:rsidRDefault="00F23196" w:rsidP="00F23196">
      <w:pPr>
        <w:pStyle w:val="Heading3"/>
      </w:pPr>
      <w:r>
        <w:t>Define promotion in hmc</w:t>
      </w:r>
    </w:p>
    <w:p w:rsidR="00F23196" w:rsidRDefault="00F23196" w:rsidP="00F23196">
      <w:pPr>
        <w:pStyle w:val="NormalWeb"/>
      </w:pPr>
      <w:r>
        <w:t>In order to create restriction and apply it to ASM agent follow the below steps:</w:t>
      </w:r>
    </w:p>
    <w:p w:rsidR="00F23196" w:rsidRDefault="00F23196" w:rsidP="00F23196">
      <w:pPr>
        <w:numPr>
          <w:ilvl w:val="0"/>
          <w:numId w:val="6"/>
        </w:numPr>
        <w:spacing w:before="100" w:beforeAutospacing="1" w:after="100" w:afterAutospacing="1" w:line="240" w:lineRule="auto"/>
      </w:pPr>
      <w:r>
        <w:t>Navigate to hybris management console (hmc) and login</w:t>
      </w:r>
    </w:p>
    <w:p w:rsidR="00F23196" w:rsidRDefault="00F23196" w:rsidP="00F23196">
      <w:pPr>
        <w:numPr>
          <w:ilvl w:val="0"/>
          <w:numId w:val="6"/>
        </w:numPr>
        <w:spacing w:before="100" w:beforeAutospacing="1" w:after="100" w:afterAutospacing="1" w:line="240" w:lineRule="auto"/>
      </w:pPr>
      <w:r>
        <w:t xml:space="preserve">Expand </w:t>
      </w:r>
      <w:r>
        <w:rPr>
          <w:rStyle w:val="Strong"/>
        </w:rPr>
        <w:t>Marketing </w:t>
      </w:r>
      <w:r>
        <w:t xml:space="preserve">-&gt; </w:t>
      </w:r>
      <w:r>
        <w:rPr>
          <w:rStyle w:val="Strong"/>
        </w:rPr>
        <w:t>Promotions</w:t>
      </w:r>
    </w:p>
    <w:p w:rsidR="00F23196" w:rsidRDefault="00F23196" w:rsidP="00F23196">
      <w:pPr>
        <w:spacing w:before="100" w:beforeAutospacing="1" w:after="100" w:afterAutospacing="1" w:line="240" w:lineRule="auto"/>
        <w:ind w:left="720"/>
        <w:rPr>
          <w:rFonts w:ascii="Times New Roman" w:eastAsia="Times New Roman" w:hAnsi="Times New Roman" w:cs="Times New Roman"/>
          <w:sz w:val="24"/>
          <w:szCs w:val="24"/>
        </w:rPr>
      </w:pPr>
      <w:r w:rsidRPr="00F23196">
        <w:rPr>
          <w:rFonts w:ascii="Times New Roman" w:eastAsia="Times New Roman" w:hAnsi="Times New Roman" w:cs="Times New Roman"/>
          <w:noProof/>
          <w:sz w:val="24"/>
          <w:szCs w:val="24"/>
        </w:rPr>
        <w:drawing>
          <wp:inline distT="0" distB="0" distL="0" distR="0">
            <wp:extent cx="5943600" cy="3522202"/>
            <wp:effectExtent l="0" t="0" r="0" b="2540"/>
            <wp:docPr id="8" name="Picture 8" descr="C:\Users\Dell\Desktop\promo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motion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22202"/>
                    </a:xfrm>
                    <a:prstGeom prst="rect">
                      <a:avLst/>
                    </a:prstGeom>
                    <a:noFill/>
                    <a:ln>
                      <a:noFill/>
                    </a:ln>
                  </pic:spPr>
                </pic:pic>
              </a:graphicData>
            </a:graphic>
          </wp:inline>
        </w:drawing>
      </w:r>
    </w:p>
    <w:p w:rsidR="00F23196" w:rsidRPr="00F23196" w:rsidRDefault="00F23196" w:rsidP="00F2319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lastRenderedPageBreak/>
        <w:t xml:space="preserve">Right click on the </w:t>
      </w:r>
      <w:r w:rsidRPr="00F23196">
        <w:rPr>
          <w:rFonts w:ascii="Times New Roman" w:eastAsia="Times New Roman" w:hAnsi="Times New Roman" w:cs="Times New Roman"/>
          <w:b/>
          <w:bCs/>
          <w:sz w:val="24"/>
          <w:szCs w:val="24"/>
        </w:rPr>
        <w:t>Promotions </w:t>
      </w:r>
      <w:r w:rsidRPr="00F23196">
        <w:rPr>
          <w:rFonts w:ascii="Times New Roman" w:eastAsia="Times New Roman" w:hAnsi="Times New Roman" w:cs="Times New Roman"/>
          <w:sz w:val="24"/>
          <w:szCs w:val="24"/>
        </w:rPr>
        <w:t>node and select Create -&gt; Percentage Discount </w:t>
      </w:r>
    </w:p>
    <w:p w:rsidR="00F23196" w:rsidRDefault="00F23196" w:rsidP="00F23196">
      <w:p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noProof/>
          <w:sz w:val="24"/>
          <w:szCs w:val="24"/>
        </w:rPr>
        <w:drawing>
          <wp:inline distT="0" distB="0" distL="0" distR="0">
            <wp:extent cx="3784600" cy="3323590"/>
            <wp:effectExtent l="0" t="0" r="6350" b="0"/>
            <wp:docPr id="10" name="Picture 10" descr="C:\Users\Dell\Desktop\percentage di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ercentage discou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4600" cy="3323590"/>
                    </a:xfrm>
                    <a:prstGeom prst="rect">
                      <a:avLst/>
                    </a:prstGeom>
                    <a:noFill/>
                    <a:ln>
                      <a:noFill/>
                    </a:ln>
                  </pic:spPr>
                </pic:pic>
              </a:graphicData>
            </a:graphic>
          </wp:inline>
        </w:drawing>
      </w:r>
    </w:p>
    <w:p w:rsidR="00F23196" w:rsidRPr="00F23196" w:rsidRDefault="00F23196" w:rsidP="00F23196">
      <w:pPr>
        <w:spacing w:after="0"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After creating the new promotion fill the information as shown below:</w:t>
      </w:r>
    </w:p>
    <w:p w:rsidR="00F23196" w:rsidRPr="00F23196" w:rsidRDefault="00F23196" w:rsidP="00F2319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Fill in the Identifier value: </w:t>
      </w:r>
      <w:proofErr w:type="spellStart"/>
      <w:r w:rsidRPr="00F23196">
        <w:rPr>
          <w:rFonts w:ascii="Times New Roman" w:eastAsia="Times New Roman" w:hAnsi="Times New Roman" w:cs="Times New Roman"/>
          <w:sz w:val="24"/>
          <w:szCs w:val="24"/>
        </w:rPr>
        <w:t>ASMDiscount</w:t>
      </w:r>
      <w:proofErr w:type="spellEnd"/>
    </w:p>
    <w:p w:rsidR="00F23196" w:rsidRPr="00F23196" w:rsidRDefault="00F23196" w:rsidP="00F2319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Title would be: Special 10% discount for ASM</w:t>
      </w:r>
    </w:p>
    <w:p w:rsidR="00F23196" w:rsidRPr="00F23196" w:rsidRDefault="00F23196" w:rsidP="00F2319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 xml:space="preserve">Promotion Group: </w:t>
      </w:r>
      <w:proofErr w:type="spellStart"/>
      <w:r w:rsidRPr="00F23196">
        <w:rPr>
          <w:rFonts w:ascii="Times New Roman" w:eastAsia="Times New Roman" w:hAnsi="Times New Roman" w:cs="Times New Roman"/>
          <w:sz w:val="24"/>
          <w:szCs w:val="24"/>
        </w:rPr>
        <w:t>electronicsPromoGrp</w:t>
      </w:r>
      <w:proofErr w:type="spellEnd"/>
    </w:p>
    <w:p w:rsidR="00F23196" w:rsidRPr="00F23196" w:rsidRDefault="00F23196" w:rsidP="00F2319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Description would be: Special 10% discount that a customer service agent can offer to a customer being supported using the ASM!</w:t>
      </w:r>
    </w:p>
    <w:p w:rsidR="00F23196" w:rsidRPr="00F23196" w:rsidRDefault="00F23196" w:rsidP="00F2319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 xml:space="preserve">Make sure to check  the </w:t>
      </w:r>
      <w:r w:rsidRPr="00F23196">
        <w:rPr>
          <w:rFonts w:ascii="Times New Roman" w:eastAsia="Times New Roman" w:hAnsi="Times New Roman" w:cs="Times New Roman"/>
          <w:b/>
          <w:bCs/>
          <w:sz w:val="24"/>
          <w:szCs w:val="24"/>
        </w:rPr>
        <w:t xml:space="preserve">Enabled </w:t>
      </w:r>
      <w:r w:rsidRPr="00F23196">
        <w:rPr>
          <w:rFonts w:ascii="Times New Roman" w:eastAsia="Times New Roman" w:hAnsi="Times New Roman" w:cs="Times New Roman"/>
          <w:sz w:val="24"/>
          <w:szCs w:val="24"/>
        </w:rPr>
        <w:t>check box</w:t>
      </w:r>
    </w:p>
    <w:p w:rsidR="00F23196" w:rsidRPr="00F23196" w:rsidRDefault="00F23196" w:rsidP="00F2319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You can put any value in the Priority field let's say 400</w:t>
      </w:r>
    </w:p>
    <w:p w:rsidR="00F23196" w:rsidRPr="00F23196" w:rsidRDefault="00F23196" w:rsidP="00F2319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Make sure to have a category selected in the qualifying products section, in this trail we will make the promotion valid for any product in categorized as Open Catalogue (online catalog version)</w:t>
      </w:r>
    </w:p>
    <w:p w:rsidR="00F23196" w:rsidRDefault="00F23196" w:rsidP="00F23196">
      <w:pPr>
        <w:spacing w:before="100" w:beforeAutospacing="1" w:after="100" w:afterAutospacing="1" w:line="240" w:lineRule="auto"/>
        <w:rPr>
          <w:rFonts w:ascii="Times New Roman" w:eastAsia="Times New Roman" w:hAnsi="Times New Roman" w:cs="Times New Roman"/>
          <w:sz w:val="24"/>
          <w:szCs w:val="24"/>
        </w:rPr>
      </w:pPr>
      <w:bookmarkStart w:id="0" w:name="_GoBack"/>
      <w:r w:rsidRPr="00F23196">
        <w:rPr>
          <w:rFonts w:ascii="Times New Roman" w:eastAsia="Times New Roman" w:hAnsi="Times New Roman" w:cs="Times New Roman"/>
          <w:noProof/>
          <w:sz w:val="24"/>
          <w:szCs w:val="24"/>
        </w:rPr>
        <w:lastRenderedPageBreak/>
        <w:drawing>
          <wp:inline distT="0" distB="0" distL="0" distR="0">
            <wp:extent cx="5943600" cy="3522202"/>
            <wp:effectExtent l="0" t="0" r="0" b="2540"/>
            <wp:docPr id="11" name="Picture 11" descr="C:\Users\Dell\Desktop\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perti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22202"/>
                    </a:xfrm>
                    <a:prstGeom prst="rect">
                      <a:avLst/>
                    </a:prstGeom>
                    <a:noFill/>
                    <a:ln>
                      <a:noFill/>
                    </a:ln>
                  </pic:spPr>
                </pic:pic>
              </a:graphicData>
            </a:graphic>
          </wp:inline>
        </w:drawing>
      </w:r>
      <w:bookmarkEnd w:id="0"/>
    </w:p>
    <w:p w:rsidR="00F23196" w:rsidRDefault="00F23196" w:rsidP="00F23196">
      <w:pPr>
        <w:numPr>
          <w:ilvl w:val="0"/>
          <w:numId w:val="9"/>
        </w:numPr>
        <w:spacing w:before="100" w:beforeAutospacing="1" w:after="100" w:afterAutospacing="1" w:line="240" w:lineRule="auto"/>
        <w:ind w:left="1440"/>
        <w:rPr>
          <w:rFonts w:ascii="Times New Roman" w:eastAsia="Times New Roman" w:hAnsi="Times New Roman" w:cs="Times New Roman"/>
          <w:sz w:val="24"/>
          <w:szCs w:val="24"/>
        </w:rPr>
      </w:pPr>
      <w:r w:rsidRPr="00F23196">
        <w:rPr>
          <w:rFonts w:ascii="Times New Roman" w:eastAsia="Times New Roman" w:hAnsi="Times New Roman" w:cs="Times New Roman"/>
          <w:sz w:val="24"/>
          <w:szCs w:val="24"/>
        </w:rPr>
        <w:t>Select  </w:t>
      </w:r>
      <w:proofErr w:type="spellStart"/>
      <w:r w:rsidRPr="00F23196">
        <w:rPr>
          <w:rFonts w:ascii="Times New Roman" w:eastAsia="Times New Roman" w:hAnsi="Times New Roman" w:cs="Times New Roman"/>
          <w:sz w:val="24"/>
          <w:szCs w:val="24"/>
        </w:rPr>
        <w:t>PromotionAssistedServiceRestriction</w:t>
      </w:r>
      <w:proofErr w:type="spellEnd"/>
      <w:r w:rsidRPr="00F23196">
        <w:rPr>
          <w:rFonts w:ascii="Times New Roman" w:eastAsia="Times New Roman" w:hAnsi="Times New Roman" w:cs="Times New Roman"/>
          <w:sz w:val="24"/>
          <w:szCs w:val="24"/>
        </w:rPr>
        <w:t xml:space="preserve"> from the restrictions types</w:t>
      </w:r>
    </w:p>
    <w:p w:rsidR="00F23196" w:rsidRDefault="00F23196" w:rsidP="00F2319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noProof/>
          <w:sz w:val="24"/>
          <w:szCs w:val="24"/>
        </w:rPr>
        <w:drawing>
          <wp:inline distT="0" distB="0" distL="0" distR="0">
            <wp:extent cx="3641725" cy="1503045"/>
            <wp:effectExtent l="0" t="0" r="0" b="1905"/>
            <wp:docPr id="14" name="Picture 14" descr="C:\Users\Dell\Desktop\restriction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restriction typ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1725" cy="1503045"/>
                    </a:xfrm>
                    <a:prstGeom prst="rect">
                      <a:avLst/>
                    </a:prstGeom>
                    <a:noFill/>
                    <a:ln>
                      <a:noFill/>
                    </a:ln>
                  </pic:spPr>
                </pic:pic>
              </a:graphicData>
            </a:graphic>
          </wp:inline>
        </w:drawing>
      </w:r>
    </w:p>
    <w:p w:rsidR="00F23196" w:rsidRDefault="00F23196" w:rsidP="00F23196">
      <w:pPr>
        <w:spacing w:before="100" w:beforeAutospacing="1" w:after="100" w:afterAutospacing="1" w:line="240" w:lineRule="auto"/>
      </w:pPr>
      <w:r>
        <w:t xml:space="preserve">Go to Messages tab and fill the fired message field </w:t>
      </w:r>
      <w:proofErr w:type="gramStart"/>
      <w:r>
        <w:t>with :</w:t>
      </w:r>
      <w:proofErr w:type="gramEnd"/>
      <w:r>
        <w:t> Special {0} discount given to you from our customer service agent when we supported you using our Assisted Service Module - this saved you {2}!</w:t>
      </w:r>
    </w:p>
    <w:p w:rsidR="00F23196" w:rsidRDefault="00F23196" w:rsidP="00F23196">
      <w:p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noProof/>
          <w:sz w:val="24"/>
          <w:szCs w:val="24"/>
        </w:rPr>
        <w:drawing>
          <wp:inline distT="0" distB="0" distL="0" distR="0">
            <wp:extent cx="5943600" cy="1420826"/>
            <wp:effectExtent l="0" t="0" r="0" b="8255"/>
            <wp:docPr id="15" name="Picture 15" descr="C:\Users\Dell\Desktop\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messag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20826"/>
                    </a:xfrm>
                    <a:prstGeom prst="rect">
                      <a:avLst/>
                    </a:prstGeom>
                    <a:noFill/>
                    <a:ln>
                      <a:noFill/>
                    </a:ln>
                  </pic:spPr>
                </pic:pic>
              </a:graphicData>
            </a:graphic>
          </wp:inline>
        </w:drawing>
      </w:r>
    </w:p>
    <w:p w:rsidR="00F23196" w:rsidRDefault="00F23196" w:rsidP="00F23196">
      <w:pPr>
        <w:spacing w:before="100" w:beforeAutospacing="1" w:after="100" w:afterAutospacing="1" w:line="240" w:lineRule="auto"/>
        <w:rPr>
          <w:rFonts w:ascii="Times New Roman" w:eastAsia="Times New Roman" w:hAnsi="Times New Roman" w:cs="Times New Roman"/>
          <w:sz w:val="24"/>
          <w:szCs w:val="24"/>
        </w:rPr>
      </w:pPr>
    </w:p>
    <w:p w:rsidR="00F23196" w:rsidRDefault="00F23196" w:rsidP="00F23196">
      <w:pPr>
        <w:pStyle w:val="Heading3"/>
      </w:pPr>
      <w:r>
        <w:lastRenderedPageBreak/>
        <w:t>Test the promotion restriction with the ASM</w:t>
      </w:r>
    </w:p>
    <w:p w:rsidR="00F23196" w:rsidRDefault="00F23196" w:rsidP="00F23196">
      <w:pPr>
        <w:pStyle w:val="NormalWeb"/>
      </w:pPr>
      <w:r>
        <w:t>To see promotion restriction in action you will have to follow the below steps:</w:t>
      </w:r>
    </w:p>
    <w:p w:rsidR="00F23196" w:rsidRDefault="00F23196" w:rsidP="00F23196">
      <w:pPr>
        <w:numPr>
          <w:ilvl w:val="0"/>
          <w:numId w:val="10"/>
        </w:numPr>
        <w:spacing w:before="100" w:beforeAutospacing="1" w:after="100" w:afterAutospacing="1" w:line="240" w:lineRule="auto"/>
      </w:pPr>
      <w:r>
        <w:t>Navigate to </w:t>
      </w:r>
      <w:hyperlink r:id="rId25" w:history="1">
        <w:r>
          <w:rPr>
            <w:rStyle w:val="Hyperlink"/>
          </w:rPr>
          <w:t>http://electronics.local:9001/yacceleratorstorefront/electronics/en/?asm=true</w:t>
        </w:r>
      </w:hyperlink>
    </w:p>
    <w:p w:rsidR="00F23196" w:rsidRDefault="00F23196" w:rsidP="00F23196">
      <w:pPr>
        <w:numPr>
          <w:ilvl w:val="0"/>
          <w:numId w:val="10"/>
        </w:numPr>
        <w:spacing w:before="100" w:beforeAutospacing="1" w:after="100" w:afterAutospacing="1" w:line="240" w:lineRule="auto"/>
      </w:pPr>
      <w:r>
        <w:t>Login with ASM credentials asagent/123456</w:t>
      </w:r>
    </w:p>
    <w:p w:rsidR="00F23196" w:rsidRDefault="00F23196" w:rsidP="00F23196">
      <w:pPr>
        <w:numPr>
          <w:ilvl w:val="0"/>
          <w:numId w:val="10"/>
        </w:numPr>
        <w:spacing w:before="100" w:beforeAutospacing="1" w:after="100" w:afterAutospacing="1" w:line="240" w:lineRule="auto"/>
      </w:pPr>
      <w:r>
        <w:t>Add any product to cart and checkout it out</w:t>
      </w:r>
    </w:p>
    <w:p w:rsidR="00F23196" w:rsidRDefault="00F23196" w:rsidP="00F23196">
      <w:pPr>
        <w:numPr>
          <w:ilvl w:val="0"/>
          <w:numId w:val="10"/>
        </w:numPr>
        <w:spacing w:before="100" w:beforeAutospacing="1" w:after="100" w:afterAutospacing="1" w:line="240" w:lineRule="auto"/>
      </w:pPr>
      <w:r>
        <w:t>You will find that promotion is applied on all items in the cart, to be eligible for the promotion the ASM will have to do the checkout process till the end and logging out in any step before completing checkout flow will result in losing the promotion</w:t>
      </w:r>
    </w:p>
    <w:p w:rsidR="00F23196" w:rsidRDefault="00F23196" w:rsidP="00F23196">
      <w:p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noProof/>
          <w:sz w:val="24"/>
          <w:szCs w:val="24"/>
        </w:rPr>
        <w:drawing>
          <wp:inline distT="0" distB="0" distL="0" distR="0">
            <wp:extent cx="5943600" cy="3522202"/>
            <wp:effectExtent l="0" t="0" r="0" b="2540"/>
            <wp:docPr id="16" name="Picture 16" descr="C:\Users\Dell\Desktop\sav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savings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22202"/>
                    </a:xfrm>
                    <a:prstGeom prst="rect">
                      <a:avLst/>
                    </a:prstGeom>
                    <a:noFill/>
                    <a:ln>
                      <a:noFill/>
                    </a:ln>
                  </pic:spPr>
                </pic:pic>
              </a:graphicData>
            </a:graphic>
          </wp:inline>
        </w:drawing>
      </w:r>
    </w:p>
    <w:p w:rsidR="00F23196" w:rsidRDefault="00F23196" w:rsidP="00F23196">
      <w:pPr>
        <w:spacing w:before="100" w:beforeAutospacing="1" w:after="100" w:afterAutospacing="1" w:line="240" w:lineRule="auto"/>
      </w:pPr>
      <w:r>
        <w:t>If ASM agent logged out the item will be still available in cart but the promotion will be no longer applied.</w:t>
      </w:r>
    </w:p>
    <w:p w:rsidR="00F23196" w:rsidRPr="00F23196" w:rsidRDefault="00F23196" w:rsidP="00F23196">
      <w:pPr>
        <w:spacing w:before="100" w:beforeAutospacing="1" w:after="100" w:afterAutospacing="1" w:line="240" w:lineRule="auto"/>
        <w:rPr>
          <w:rFonts w:ascii="Times New Roman" w:eastAsia="Times New Roman" w:hAnsi="Times New Roman" w:cs="Times New Roman"/>
          <w:sz w:val="24"/>
          <w:szCs w:val="24"/>
        </w:rPr>
      </w:pPr>
      <w:r w:rsidRPr="00F23196">
        <w:rPr>
          <w:rFonts w:ascii="Times New Roman" w:eastAsia="Times New Roman" w:hAnsi="Times New Roman" w:cs="Times New Roman"/>
          <w:noProof/>
          <w:sz w:val="24"/>
          <w:szCs w:val="24"/>
        </w:rPr>
        <w:lastRenderedPageBreak/>
        <w:drawing>
          <wp:inline distT="0" distB="0" distL="0" distR="0">
            <wp:extent cx="5943600" cy="3522202"/>
            <wp:effectExtent l="0" t="0" r="0" b="2540"/>
            <wp:docPr id="17" name="Picture 17" descr="C:\Users\Dell\Desktop\no sav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no saving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22202"/>
                    </a:xfrm>
                    <a:prstGeom prst="rect">
                      <a:avLst/>
                    </a:prstGeom>
                    <a:noFill/>
                    <a:ln>
                      <a:noFill/>
                    </a:ln>
                  </pic:spPr>
                </pic:pic>
              </a:graphicData>
            </a:graphic>
          </wp:inline>
        </w:drawing>
      </w:r>
    </w:p>
    <w:p w:rsidR="00F23196" w:rsidRPr="00F23196" w:rsidRDefault="00F23196" w:rsidP="00F23196">
      <w:pPr>
        <w:spacing w:before="100" w:beforeAutospacing="1" w:after="100" w:afterAutospacing="1" w:line="240" w:lineRule="auto"/>
        <w:jc w:val="center"/>
        <w:rPr>
          <w:rFonts w:ascii="Times New Roman" w:eastAsia="Times New Roman" w:hAnsi="Times New Roman" w:cs="Times New Roman"/>
          <w:sz w:val="24"/>
          <w:szCs w:val="24"/>
        </w:rPr>
      </w:pPr>
      <w:r w:rsidRPr="00F23196">
        <w:rPr>
          <w:rFonts w:ascii="Times New Roman" w:eastAsia="Times New Roman" w:hAnsi="Times New Roman" w:cs="Times New Roman"/>
          <w:noProof/>
          <w:sz w:val="24"/>
          <w:szCs w:val="24"/>
        </w:rPr>
        <mc:AlternateContent>
          <mc:Choice Requires="wps">
            <w:drawing>
              <wp:inline distT="0" distB="0" distL="0" distR="0">
                <wp:extent cx="302260" cy="302260"/>
                <wp:effectExtent l="0" t="0" r="0" b="0"/>
                <wp:docPr id="12" name="Rectangle 12" descr="https://wiki.hybris.com/download/attachments/291335117/restriction%20types.png?version=1&amp;modificationDate=1446115549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79027" id="Rectangle 12" o:spid="_x0000_s1026" alt="https://wiki.hybris.com/download/attachments/291335117/restriction%20types.png?version=1&amp;modificationDate=1446115549000&amp;api=v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" filled="f" stroked="f">
                <o:lock v:ext="edit" aspectratio="t"/>
                <w10:anchorlock/>
              </v:rect>
            </w:pict>
          </mc:Fallback>
        </mc:AlternateContent>
      </w:r>
    </w:p>
    <w:p w:rsidR="00F23196" w:rsidRPr="00F23196" w:rsidRDefault="00F23196" w:rsidP="00F23196">
      <w:pPr>
        <w:spacing w:before="100" w:beforeAutospacing="1" w:after="100" w:afterAutospacing="1" w:line="240" w:lineRule="auto"/>
        <w:rPr>
          <w:rFonts w:ascii="Times New Roman" w:eastAsia="Times New Roman" w:hAnsi="Times New Roman" w:cs="Times New Roman"/>
          <w:sz w:val="24"/>
          <w:szCs w:val="24"/>
        </w:rPr>
      </w:pPr>
    </w:p>
    <w:p w:rsidR="00F23196" w:rsidRDefault="00F23196" w:rsidP="000A6E5C"/>
    <w:sectPr w:rsidR="00F23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37EF1"/>
    <w:multiLevelType w:val="multilevel"/>
    <w:tmpl w:val="8F461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A35380"/>
    <w:multiLevelType w:val="multilevel"/>
    <w:tmpl w:val="1A04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A32260"/>
    <w:multiLevelType w:val="multilevel"/>
    <w:tmpl w:val="060A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423DF9"/>
    <w:multiLevelType w:val="multilevel"/>
    <w:tmpl w:val="52EC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934EAB"/>
    <w:multiLevelType w:val="multilevel"/>
    <w:tmpl w:val="6228F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A061A4"/>
    <w:multiLevelType w:val="multilevel"/>
    <w:tmpl w:val="3400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D66B75"/>
    <w:multiLevelType w:val="multilevel"/>
    <w:tmpl w:val="631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3D262A"/>
    <w:multiLevelType w:val="multilevel"/>
    <w:tmpl w:val="C972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A53BB5"/>
    <w:multiLevelType w:val="multilevel"/>
    <w:tmpl w:val="8FC2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FA15DC"/>
    <w:multiLevelType w:val="multilevel"/>
    <w:tmpl w:val="78E0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9"/>
  </w:num>
  <w:num w:numId="4">
    <w:abstractNumId w:val="5"/>
  </w:num>
  <w:num w:numId="5">
    <w:abstractNumId w:val="6"/>
  </w:num>
  <w:num w:numId="6">
    <w:abstractNumId w:val="3"/>
  </w:num>
  <w:num w:numId="7">
    <w:abstractNumId w:val="2"/>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68B"/>
    <w:rsid w:val="000030BF"/>
    <w:rsid w:val="000A6E5C"/>
    <w:rsid w:val="002D3E51"/>
    <w:rsid w:val="005241C3"/>
    <w:rsid w:val="00540511"/>
    <w:rsid w:val="008A254E"/>
    <w:rsid w:val="009D51D0"/>
    <w:rsid w:val="00CA42AF"/>
    <w:rsid w:val="00D513C6"/>
    <w:rsid w:val="00D6568B"/>
    <w:rsid w:val="00F155D9"/>
    <w:rsid w:val="00F23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7CADA6-506C-420A-857B-EFA9B7069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656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241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56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568B"/>
    <w:rPr>
      <w:color w:val="0563C1" w:themeColor="hyperlink"/>
      <w:u w:val="single"/>
    </w:rPr>
  </w:style>
  <w:style w:type="character" w:customStyle="1" w:styleId="Heading1Char">
    <w:name w:val="Heading 1 Char"/>
    <w:basedOn w:val="DefaultParagraphFont"/>
    <w:link w:val="Heading1"/>
    <w:uiPriority w:val="9"/>
    <w:rsid w:val="00D6568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D6568B"/>
    <w:rPr>
      <w:b/>
      <w:bCs/>
    </w:rPr>
  </w:style>
  <w:style w:type="character" w:customStyle="1" w:styleId="Heading3Char">
    <w:name w:val="Heading 3 Char"/>
    <w:basedOn w:val="DefaultParagraphFont"/>
    <w:link w:val="Heading3"/>
    <w:uiPriority w:val="9"/>
    <w:rsid w:val="00D6568B"/>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2D3E51"/>
    <w:rPr>
      <w:rFonts w:ascii="Courier New" w:eastAsia="Times New Roman" w:hAnsi="Courier New" w:cs="Courier New"/>
      <w:sz w:val="20"/>
      <w:szCs w:val="20"/>
    </w:rPr>
  </w:style>
  <w:style w:type="paragraph" w:styleId="NormalWeb">
    <w:name w:val="Normal (Web)"/>
    <w:basedOn w:val="Normal"/>
    <w:uiPriority w:val="99"/>
    <w:semiHidden/>
    <w:unhideWhenUsed/>
    <w:rsid w:val="000A6E5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513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5241C3"/>
    <w:rPr>
      <w:rFonts w:asciiTheme="majorHAnsi" w:eastAsiaTheme="majorEastAsia" w:hAnsiTheme="majorHAnsi" w:cstheme="majorBidi"/>
      <w:color w:val="2E74B5" w:themeColor="accent1" w:themeShade="BF"/>
      <w:sz w:val="26"/>
      <w:szCs w:val="26"/>
    </w:rPr>
  </w:style>
  <w:style w:type="character" w:customStyle="1" w:styleId="toc-item-body">
    <w:name w:val="toc-item-body"/>
    <w:basedOn w:val="DefaultParagraphFont"/>
    <w:rsid w:val="00524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2551">
      <w:bodyDiv w:val="1"/>
      <w:marLeft w:val="0"/>
      <w:marRight w:val="0"/>
      <w:marTop w:val="0"/>
      <w:marBottom w:val="0"/>
      <w:divBdr>
        <w:top w:val="none" w:sz="0" w:space="0" w:color="auto"/>
        <w:left w:val="none" w:sz="0" w:space="0" w:color="auto"/>
        <w:bottom w:val="none" w:sz="0" w:space="0" w:color="auto"/>
        <w:right w:val="none" w:sz="0" w:space="0" w:color="auto"/>
      </w:divBdr>
    </w:div>
    <w:div w:id="49503408">
      <w:bodyDiv w:val="1"/>
      <w:marLeft w:val="0"/>
      <w:marRight w:val="0"/>
      <w:marTop w:val="0"/>
      <w:marBottom w:val="0"/>
      <w:divBdr>
        <w:top w:val="none" w:sz="0" w:space="0" w:color="auto"/>
        <w:left w:val="none" w:sz="0" w:space="0" w:color="auto"/>
        <w:bottom w:val="none" w:sz="0" w:space="0" w:color="auto"/>
        <w:right w:val="none" w:sz="0" w:space="0" w:color="auto"/>
      </w:divBdr>
    </w:div>
    <w:div w:id="80418502">
      <w:bodyDiv w:val="1"/>
      <w:marLeft w:val="0"/>
      <w:marRight w:val="0"/>
      <w:marTop w:val="0"/>
      <w:marBottom w:val="0"/>
      <w:divBdr>
        <w:top w:val="none" w:sz="0" w:space="0" w:color="auto"/>
        <w:left w:val="none" w:sz="0" w:space="0" w:color="auto"/>
        <w:bottom w:val="none" w:sz="0" w:space="0" w:color="auto"/>
        <w:right w:val="none" w:sz="0" w:space="0" w:color="auto"/>
      </w:divBdr>
    </w:div>
    <w:div w:id="356850242">
      <w:bodyDiv w:val="1"/>
      <w:marLeft w:val="0"/>
      <w:marRight w:val="0"/>
      <w:marTop w:val="0"/>
      <w:marBottom w:val="0"/>
      <w:divBdr>
        <w:top w:val="none" w:sz="0" w:space="0" w:color="auto"/>
        <w:left w:val="none" w:sz="0" w:space="0" w:color="auto"/>
        <w:bottom w:val="none" w:sz="0" w:space="0" w:color="auto"/>
        <w:right w:val="none" w:sz="0" w:space="0" w:color="auto"/>
      </w:divBdr>
      <w:divsChild>
        <w:div w:id="1132555229">
          <w:marLeft w:val="0"/>
          <w:marRight w:val="0"/>
          <w:marTop w:val="0"/>
          <w:marBottom w:val="0"/>
          <w:divBdr>
            <w:top w:val="none" w:sz="0" w:space="0" w:color="auto"/>
            <w:left w:val="none" w:sz="0" w:space="0" w:color="auto"/>
            <w:bottom w:val="none" w:sz="0" w:space="0" w:color="auto"/>
            <w:right w:val="none" w:sz="0" w:space="0" w:color="auto"/>
          </w:divBdr>
          <w:divsChild>
            <w:div w:id="544676648">
              <w:marLeft w:val="0"/>
              <w:marRight w:val="0"/>
              <w:marTop w:val="0"/>
              <w:marBottom w:val="0"/>
              <w:divBdr>
                <w:top w:val="none" w:sz="0" w:space="0" w:color="auto"/>
                <w:left w:val="none" w:sz="0" w:space="0" w:color="auto"/>
                <w:bottom w:val="none" w:sz="0" w:space="0" w:color="auto"/>
                <w:right w:val="none" w:sz="0" w:space="0" w:color="auto"/>
              </w:divBdr>
            </w:div>
            <w:div w:id="1870336506">
              <w:marLeft w:val="0"/>
              <w:marRight w:val="0"/>
              <w:marTop w:val="0"/>
              <w:marBottom w:val="0"/>
              <w:divBdr>
                <w:top w:val="none" w:sz="0" w:space="0" w:color="auto"/>
                <w:left w:val="none" w:sz="0" w:space="0" w:color="auto"/>
                <w:bottom w:val="none" w:sz="0" w:space="0" w:color="auto"/>
                <w:right w:val="none" w:sz="0" w:space="0" w:color="auto"/>
              </w:divBdr>
              <w:divsChild>
                <w:div w:id="490562580">
                  <w:marLeft w:val="0"/>
                  <w:marRight w:val="0"/>
                  <w:marTop w:val="0"/>
                  <w:marBottom w:val="0"/>
                  <w:divBdr>
                    <w:top w:val="none" w:sz="0" w:space="0" w:color="auto"/>
                    <w:left w:val="none" w:sz="0" w:space="0" w:color="auto"/>
                    <w:bottom w:val="none" w:sz="0" w:space="0" w:color="auto"/>
                    <w:right w:val="none" w:sz="0" w:space="0" w:color="auto"/>
                  </w:divBdr>
                  <w:divsChild>
                    <w:div w:id="170067158">
                      <w:marLeft w:val="0"/>
                      <w:marRight w:val="0"/>
                      <w:marTop w:val="0"/>
                      <w:marBottom w:val="0"/>
                      <w:divBdr>
                        <w:top w:val="none" w:sz="0" w:space="0" w:color="auto"/>
                        <w:left w:val="none" w:sz="0" w:space="0" w:color="auto"/>
                        <w:bottom w:val="none" w:sz="0" w:space="0" w:color="auto"/>
                        <w:right w:val="none" w:sz="0" w:space="0" w:color="auto"/>
                      </w:divBdr>
                      <w:divsChild>
                        <w:div w:id="181870044">
                          <w:marLeft w:val="0"/>
                          <w:marRight w:val="0"/>
                          <w:marTop w:val="0"/>
                          <w:marBottom w:val="0"/>
                          <w:divBdr>
                            <w:top w:val="none" w:sz="0" w:space="0" w:color="auto"/>
                            <w:left w:val="none" w:sz="0" w:space="0" w:color="auto"/>
                            <w:bottom w:val="none" w:sz="0" w:space="0" w:color="auto"/>
                            <w:right w:val="none" w:sz="0" w:space="0" w:color="auto"/>
                          </w:divBdr>
                          <w:divsChild>
                            <w:div w:id="1597445407">
                              <w:marLeft w:val="0"/>
                              <w:marRight w:val="0"/>
                              <w:marTop w:val="0"/>
                              <w:marBottom w:val="0"/>
                              <w:divBdr>
                                <w:top w:val="none" w:sz="0" w:space="0" w:color="auto"/>
                                <w:left w:val="none" w:sz="0" w:space="0" w:color="auto"/>
                                <w:bottom w:val="none" w:sz="0" w:space="0" w:color="auto"/>
                                <w:right w:val="none" w:sz="0" w:space="0" w:color="auto"/>
                              </w:divBdr>
                            </w:div>
                            <w:div w:id="1459566391">
                              <w:marLeft w:val="0"/>
                              <w:marRight w:val="0"/>
                              <w:marTop w:val="0"/>
                              <w:marBottom w:val="0"/>
                              <w:divBdr>
                                <w:top w:val="none" w:sz="0" w:space="0" w:color="auto"/>
                                <w:left w:val="none" w:sz="0" w:space="0" w:color="auto"/>
                                <w:bottom w:val="none" w:sz="0" w:space="0" w:color="auto"/>
                                <w:right w:val="none" w:sz="0" w:space="0" w:color="auto"/>
                              </w:divBdr>
                            </w:div>
                            <w:div w:id="1209103074">
                              <w:marLeft w:val="0"/>
                              <w:marRight w:val="0"/>
                              <w:marTop w:val="0"/>
                              <w:marBottom w:val="0"/>
                              <w:divBdr>
                                <w:top w:val="none" w:sz="0" w:space="0" w:color="auto"/>
                                <w:left w:val="none" w:sz="0" w:space="0" w:color="auto"/>
                                <w:bottom w:val="none" w:sz="0" w:space="0" w:color="auto"/>
                                <w:right w:val="none" w:sz="0" w:space="0" w:color="auto"/>
                              </w:divBdr>
                            </w:div>
                            <w:div w:id="1652059979">
                              <w:marLeft w:val="0"/>
                              <w:marRight w:val="0"/>
                              <w:marTop w:val="0"/>
                              <w:marBottom w:val="0"/>
                              <w:divBdr>
                                <w:top w:val="none" w:sz="0" w:space="0" w:color="auto"/>
                                <w:left w:val="none" w:sz="0" w:space="0" w:color="auto"/>
                                <w:bottom w:val="none" w:sz="0" w:space="0" w:color="auto"/>
                                <w:right w:val="none" w:sz="0" w:space="0" w:color="auto"/>
                              </w:divBdr>
                            </w:div>
                            <w:div w:id="1269314296">
                              <w:marLeft w:val="0"/>
                              <w:marRight w:val="0"/>
                              <w:marTop w:val="0"/>
                              <w:marBottom w:val="0"/>
                              <w:divBdr>
                                <w:top w:val="none" w:sz="0" w:space="0" w:color="auto"/>
                                <w:left w:val="none" w:sz="0" w:space="0" w:color="auto"/>
                                <w:bottom w:val="none" w:sz="0" w:space="0" w:color="auto"/>
                                <w:right w:val="none" w:sz="0" w:space="0" w:color="auto"/>
                              </w:divBdr>
                            </w:div>
                            <w:div w:id="1619264701">
                              <w:marLeft w:val="0"/>
                              <w:marRight w:val="0"/>
                              <w:marTop w:val="0"/>
                              <w:marBottom w:val="0"/>
                              <w:divBdr>
                                <w:top w:val="none" w:sz="0" w:space="0" w:color="auto"/>
                                <w:left w:val="none" w:sz="0" w:space="0" w:color="auto"/>
                                <w:bottom w:val="none" w:sz="0" w:space="0" w:color="auto"/>
                                <w:right w:val="none" w:sz="0" w:space="0" w:color="auto"/>
                              </w:divBdr>
                            </w:div>
                            <w:div w:id="10812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348169">
      <w:bodyDiv w:val="1"/>
      <w:marLeft w:val="0"/>
      <w:marRight w:val="0"/>
      <w:marTop w:val="0"/>
      <w:marBottom w:val="0"/>
      <w:divBdr>
        <w:top w:val="none" w:sz="0" w:space="0" w:color="auto"/>
        <w:left w:val="none" w:sz="0" w:space="0" w:color="auto"/>
        <w:bottom w:val="none" w:sz="0" w:space="0" w:color="auto"/>
        <w:right w:val="none" w:sz="0" w:space="0" w:color="auto"/>
      </w:divBdr>
    </w:div>
    <w:div w:id="431708366">
      <w:bodyDiv w:val="1"/>
      <w:marLeft w:val="0"/>
      <w:marRight w:val="0"/>
      <w:marTop w:val="0"/>
      <w:marBottom w:val="0"/>
      <w:divBdr>
        <w:top w:val="none" w:sz="0" w:space="0" w:color="auto"/>
        <w:left w:val="none" w:sz="0" w:space="0" w:color="auto"/>
        <w:bottom w:val="none" w:sz="0" w:space="0" w:color="auto"/>
        <w:right w:val="none" w:sz="0" w:space="0" w:color="auto"/>
      </w:divBdr>
    </w:div>
    <w:div w:id="507524080">
      <w:bodyDiv w:val="1"/>
      <w:marLeft w:val="0"/>
      <w:marRight w:val="0"/>
      <w:marTop w:val="0"/>
      <w:marBottom w:val="0"/>
      <w:divBdr>
        <w:top w:val="none" w:sz="0" w:space="0" w:color="auto"/>
        <w:left w:val="none" w:sz="0" w:space="0" w:color="auto"/>
        <w:bottom w:val="none" w:sz="0" w:space="0" w:color="auto"/>
        <w:right w:val="none" w:sz="0" w:space="0" w:color="auto"/>
      </w:divBdr>
    </w:div>
    <w:div w:id="580331736">
      <w:bodyDiv w:val="1"/>
      <w:marLeft w:val="0"/>
      <w:marRight w:val="0"/>
      <w:marTop w:val="0"/>
      <w:marBottom w:val="0"/>
      <w:divBdr>
        <w:top w:val="none" w:sz="0" w:space="0" w:color="auto"/>
        <w:left w:val="none" w:sz="0" w:space="0" w:color="auto"/>
        <w:bottom w:val="none" w:sz="0" w:space="0" w:color="auto"/>
        <w:right w:val="none" w:sz="0" w:space="0" w:color="auto"/>
      </w:divBdr>
    </w:div>
    <w:div w:id="582182877">
      <w:bodyDiv w:val="1"/>
      <w:marLeft w:val="0"/>
      <w:marRight w:val="0"/>
      <w:marTop w:val="0"/>
      <w:marBottom w:val="0"/>
      <w:divBdr>
        <w:top w:val="none" w:sz="0" w:space="0" w:color="auto"/>
        <w:left w:val="none" w:sz="0" w:space="0" w:color="auto"/>
        <w:bottom w:val="none" w:sz="0" w:space="0" w:color="auto"/>
        <w:right w:val="none" w:sz="0" w:space="0" w:color="auto"/>
      </w:divBdr>
    </w:div>
    <w:div w:id="700591285">
      <w:bodyDiv w:val="1"/>
      <w:marLeft w:val="0"/>
      <w:marRight w:val="0"/>
      <w:marTop w:val="0"/>
      <w:marBottom w:val="0"/>
      <w:divBdr>
        <w:top w:val="none" w:sz="0" w:space="0" w:color="auto"/>
        <w:left w:val="none" w:sz="0" w:space="0" w:color="auto"/>
        <w:bottom w:val="none" w:sz="0" w:space="0" w:color="auto"/>
        <w:right w:val="none" w:sz="0" w:space="0" w:color="auto"/>
      </w:divBdr>
    </w:div>
    <w:div w:id="751121407">
      <w:bodyDiv w:val="1"/>
      <w:marLeft w:val="0"/>
      <w:marRight w:val="0"/>
      <w:marTop w:val="0"/>
      <w:marBottom w:val="0"/>
      <w:divBdr>
        <w:top w:val="none" w:sz="0" w:space="0" w:color="auto"/>
        <w:left w:val="none" w:sz="0" w:space="0" w:color="auto"/>
        <w:bottom w:val="none" w:sz="0" w:space="0" w:color="auto"/>
        <w:right w:val="none" w:sz="0" w:space="0" w:color="auto"/>
      </w:divBdr>
    </w:div>
    <w:div w:id="887685492">
      <w:bodyDiv w:val="1"/>
      <w:marLeft w:val="0"/>
      <w:marRight w:val="0"/>
      <w:marTop w:val="0"/>
      <w:marBottom w:val="0"/>
      <w:divBdr>
        <w:top w:val="none" w:sz="0" w:space="0" w:color="auto"/>
        <w:left w:val="none" w:sz="0" w:space="0" w:color="auto"/>
        <w:bottom w:val="none" w:sz="0" w:space="0" w:color="auto"/>
        <w:right w:val="none" w:sz="0" w:space="0" w:color="auto"/>
      </w:divBdr>
      <w:divsChild>
        <w:div w:id="1047337593">
          <w:marLeft w:val="0"/>
          <w:marRight w:val="0"/>
          <w:marTop w:val="0"/>
          <w:marBottom w:val="0"/>
          <w:divBdr>
            <w:top w:val="none" w:sz="0" w:space="0" w:color="auto"/>
            <w:left w:val="none" w:sz="0" w:space="0" w:color="auto"/>
            <w:bottom w:val="none" w:sz="0" w:space="0" w:color="auto"/>
            <w:right w:val="none" w:sz="0" w:space="0" w:color="auto"/>
          </w:divBdr>
        </w:div>
      </w:divsChild>
    </w:div>
    <w:div w:id="1147042605">
      <w:bodyDiv w:val="1"/>
      <w:marLeft w:val="0"/>
      <w:marRight w:val="0"/>
      <w:marTop w:val="0"/>
      <w:marBottom w:val="0"/>
      <w:divBdr>
        <w:top w:val="none" w:sz="0" w:space="0" w:color="auto"/>
        <w:left w:val="none" w:sz="0" w:space="0" w:color="auto"/>
        <w:bottom w:val="none" w:sz="0" w:space="0" w:color="auto"/>
        <w:right w:val="none" w:sz="0" w:space="0" w:color="auto"/>
      </w:divBdr>
      <w:divsChild>
        <w:div w:id="559361457">
          <w:marLeft w:val="0"/>
          <w:marRight w:val="0"/>
          <w:marTop w:val="0"/>
          <w:marBottom w:val="0"/>
          <w:divBdr>
            <w:top w:val="none" w:sz="0" w:space="0" w:color="auto"/>
            <w:left w:val="none" w:sz="0" w:space="0" w:color="auto"/>
            <w:bottom w:val="none" w:sz="0" w:space="0" w:color="auto"/>
            <w:right w:val="none" w:sz="0" w:space="0" w:color="auto"/>
          </w:divBdr>
        </w:div>
        <w:div w:id="1195192769">
          <w:marLeft w:val="0"/>
          <w:marRight w:val="0"/>
          <w:marTop w:val="0"/>
          <w:marBottom w:val="0"/>
          <w:divBdr>
            <w:top w:val="none" w:sz="0" w:space="0" w:color="auto"/>
            <w:left w:val="none" w:sz="0" w:space="0" w:color="auto"/>
            <w:bottom w:val="none" w:sz="0" w:space="0" w:color="auto"/>
            <w:right w:val="none" w:sz="0" w:space="0" w:color="auto"/>
          </w:divBdr>
          <w:divsChild>
            <w:div w:id="173036678">
              <w:marLeft w:val="0"/>
              <w:marRight w:val="0"/>
              <w:marTop w:val="0"/>
              <w:marBottom w:val="0"/>
              <w:divBdr>
                <w:top w:val="none" w:sz="0" w:space="0" w:color="auto"/>
                <w:left w:val="none" w:sz="0" w:space="0" w:color="auto"/>
                <w:bottom w:val="none" w:sz="0" w:space="0" w:color="auto"/>
                <w:right w:val="none" w:sz="0" w:space="0" w:color="auto"/>
              </w:divBdr>
              <w:divsChild>
                <w:div w:id="1462843539">
                  <w:marLeft w:val="0"/>
                  <w:marRight w:val="0"/>
                  <w:marTop w:val="0"/>
                  <w:marBottom w:val="0"/>
                  <w:divBdr>
                    <w:top w:val="none" w:sz="0" w:space="0" w:color="auto"/>
                    <w:left w:val="none" w:sz="0" w:space="0" w:color="auto"/>
                    <w:bottom w:val="none" w:sz="0" w:space="0" w:color="auto"/>
                    <w:right w:val="none" w:sz="0" w:space="0" w:color="auto"/>
                  </w:divBdr>
                  <w:divsChild>
                    <w:div w:id="715592849">
                      <w:marLeft w:val="0"/>
                      <w:marRight w:val="0"/>
                      <w:marTop w:val="0"/>
                      <w:marBottom w:val="0"/>
                      <w:divBdr>
                        <w:top w:val="none" w:sz="0" w:space="0" w:color="auto"/>
                        <w:left w:val="none" w:sz="0" w:space="0" w:color="auto"/>
                        <w:bottom w:val="none" w:sz="0" w:space="0" w:color="auto"/>
                        <w:right w:val="none" w:sz="0" w:space="0" w:color="auto"/>
                      </w:divBdr>
                      <w:divsChild>
                        <w:div w:id="70079068">
                          <w:marLeft w:val="0"/>
                          <w:marRight w:val="0"/>
                          <w:marTop w:val="0"/>
                          <w:marBottom w:val="0"/>
                          <w:divBdr>
                            <w:top w:val="none" w:sz="0" w:space="0" w:color="auto"/>
                            <w:left w:val="none" w:sz="0" w:space="0" w:color="auto"/>
                            <w:bottom w:val="none" w:sz="0" w:space="0" w:color="auto"/>
                            <w:right w:val="none" w:sz="0" w:space="0" w:color="auto"/>
                          </w:divBdr>
                        </w:div>
                        <w:div w:id="706570049">
                          <w:marLeft w:val="0"/>
                          <w:marRight w:val="0"/>
                          <w:marTop w:val="0"/>
                          <w:marBottom w:val="0"/>
                          <w:divBdr>
                            <w:top w:val="none" w:sz="0" w:space="0" w:color="auto"/>
                            <w:left w:val="none" w:sz="0" w:space="0" w:color="auto"/>
                            <w:bottom w:val="none" w:sz="0" w:space="0" w:color="auto"/>
                            <w:right w:val="none" w:sz="0" w:space="0" w:color="auto"/>
                          </w:divBdr>
                        </w:div>
                        <w:div w:id="1594632141">
                          <w:marLeft w:val="0"/>
                          <w:marRight w:val="0"/>
                          <w:marTop w:val="0"/>
                          <w:marBottom w:val="0"/>
                          <w:divBdr>
                            <w:top w:val="none" w:sz="0" w:space="0" w:color="auto"/>
                            <w:left w:val="none" w:sz="0" w:space="0" w:color="auto"/>
                            <w:bottom w:val="none" w:sz="0" w:space="0" w:color="auto"/>
                            <w:right w:val="none" w:sz="0" w:space="0" w:color="auto"/>
                          </w:divBdr>
                        </w:div>
                        <w:div w:id="1800033156">
                          <w:marLeft w:val="0"/>
                          <w:marRight w:val="0"/>
                          <w:marTop w:val="0"/>
                          <w:marBottom w:val="0"/>
                          <w:divBdr>
                            <w:top w:val="none" w:sz="0" w:space="0" w:color="auto"/>
                            <w:left w:val="none" w:sz="0" w:space="0" w:color="auto"/>
                            <w:bottom w:val="none" w:sz="0" w:space="0" w:color="auto"/>
                            <w:right w:val="none" w:sz="0" w:space="0" w:color="auto"/>
                          </w:divBdr>
                        </w:div>
                        <w:div w:id="195627069">
                          <w:marLeft w:val="0"/>
                          <w:marRight w:val="0"/>
                          <w:marTop w:val="0"/>
                          <w:marBottom w:val="0"/>
                          <w:divBdr>
                            <w:top w:val="none" w:sz="0" w:space="0" w:color="auto"/>
                            <w:left w:val="none" w:sz="0" w:space="0" w:color="auto"/>
                            <w:bottom w:val="none" w:sz="0" w:space="0" w:color="auto"/>
                            <w:right w:val="none" w:sz="0" w:space="0" w:color="auto"/>
                          </w:divBdr>
                        </w:div>
                        <w:div w:id="551893281">
                          <w:marLeft w:val="0"/>
                          <w:marRight w:val="0"/>
                          <w:marTop w:val="0"/>
                          <w:marBottom w:val="0"/>
                          <w:divBdr>
                            <w:top w:val="none" w:sz="0" w:space="0" w:color="auto"/>
                            <w:left w:val="none" w:sz="0" w:space="0" w:color="auto"/>
                            <w:bottom w:val="none" w:sz="0" w:space="0" w:color="auto"/>
                            <w:right w:val="none" w:sz="0" w:space="0" w:color="auto"/>
                          </w:divBdr>
                        </w:div>
                        <w:div w:id="8040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342621">
      <w:bodyDiv w:val="1"/>
      <w:marLeft w:val="0"/>
      <w:marRight w:val="0"/>
      <w:marTop w:val="0"/>
      <w:marBottom w:val="0"/>
      <w:divBdr>
        <w:top w:val="none" w:sz="0" w:space="0" w:color="auto"/>
        <w:left w:val="none" w:sz="0" w:space="0" w:color="auto"/>
        <w:bottom w:val="none" w:sz="0" w:space="0" w:color="auto"/>
        <w:right w:val="none" w:sz="0" w:space="0" w:color="auto"/>
      </w:divBdr>
    </w:div>
    <w:div w:id="1283263430">
      <w:bodyDiv w:val="1"/>
      <w:marLeft w:val="0"/>
      <w:marRight w:val="0"/>
      <w:marTop w:val="0"/>
      <w:marBottom w:val="0"/>
      <w:divBdr>
        <w:top w:val="none" w:sz="0" w:space="0" w:color="auto"/>
        <w:left w:val="none" w:sz="0" w:space="0" w:color="auto"/>
        <w:bottom w:val="none" w:sz="0" w:space="0" w:color="auto"/>
        <w:right w:val="none" w:sz="0" w:space="0" w:color="auto"/>
      </w:divBdr>
    </w:div>
    <w:div w:id="1496607118">
      <w:bodyDiv w:val="1"/>
      <w:marLeft w:val="0"/>
      <w:marRight w:val="0"/>
      <w:marTop w:val="0"/>
      <w:marBottom w:val="0"/>
      <w:divBdr>
        <w:top w:val="none" w:sz="0" w:space="0" w:color="auto"/>
        <w:left w:val="none" w:sz="0" w:space="0" w:color="auto"/>
        <w:bottom w:val="none" w:sz="0" w:space="0" w:color="auto"/>
        <w:right w:val="none" w:sz="0" w:space="0" w:color="auto"/>
      </w:divBdr>
    </w:div>
    <w:div w:id="1552885810">
      <w:bodyDiv w:val="1"/>
      <w:marLeft w:val="0"/>
      <w:marRight w:val="0"/>
      <w:marTop w:val="0"/>
      <w:marBottom w:val="0"/>
      <w:divBdr>
        <w:top w:val="none" w:sz="0" w:space="0" w:color="auto"/>
        <w:left w:val="none" w:sz="0" w:space="0" w:color="auto"/>
        <w:bottom w:val="none" w:sz="0" w:space="0" w:color="auto"/>
        <w:right w:val="none" w:sz="0" w:space="0" w:color="auto"/>
      </w:divBdr>
      <w:divsChild>
        <w:div w:id="424113142">
          <w:marLeft w:val="0"/>
          <w:marRight w:val="0"/>
          <w:marTop w:val="0"/>
          <w:marBottom w:val="0"/>
          <w:divBdr>
            <w:top w:val="none" w:sz="0" w:space="0" w:color="auto"/>
            <w:left w:val="none" w:sz="0" w:space="0" w:color="auto"/>
            <w:bottom w:val="none" w:sz="0" w:space="0" w:color="auto"/>
            <w:right w:val="none" w:sz="0" w:space="0" w:color="auto"/>
          </w:divBdr>
          <w:divsChild>
            <w:div w:id="2032293221">
              <w:marLeft w:val="0"/>
              <w:marRight w:val="0"/>
              <w:marTop w:val="0"/>
              <w:marBottom w:val="0"/>
              <w:divBdr>
                <w:top w:val="none" w:sz="0" w:space="0" w:color="auto"/>
                <w:left w:val="none" w:sz="0" w:space="0" w:color="auto"/>
                <w:bottom w:val="none" w:sz="0" w:space="0" w:color="auto"/>
                <w:right w:val="none" w:sz="0" w:space="0" w:color="auto"/>
              </w:divBdr>
            </w:div>
            <w:div w:id="919751659">
              <w:marLeft w:val="0"/>
              <w:marRight w:val="0"/>
              <w:marTop w:val="0"/>
              <w:marBottom w:val="0"/>
              <w:divBdr>
                <w:top w:val="none" w:sz="0" w:space="0" w:color="auto"/>
                <w:left w:val="none" w:sz="0" w:space="0" w:color="auto"/>
                <w:bottom w:val="none" w:sz="0" w:space="0" w:color="auto"/>
                <w:right w:val="none" w:sz="0" w:space="0" w:color="auto"/>
              </w:divBdr>
              <w:divsChild>
                <w:div w:id="813720124">
                  <w:marLeft w:val="0"/>
                  <w:marRight w:val="0"/>
                  <w:marTop w:val="0"/>
                  <w:marBottom w:val="0"/>
                  <w:divBdr>
                    <w:top w:val="none" w:sz="0" w:space="0" w:color="auto"/>
                    <w:left w:val="none" w:sz="0" w:space="0" w:color="auto"/>
                    <w:bottom w:val="none" w:sz="0" w:space="0" w:color="auto"/>
                    <w:right w:val="none" w:sz="0" w:space="0" w:color="auto"/>
                  </w:divBdr>
                  <w:divsChild>
                    <w:div w:id="906842179">
                      <w:marLeft w:val="0"/>
                      <w:marRight w:val="0"/>
                      <w:marTop w:val="0"/>
                      <w:marBottom w:val="0"/>
                      <w:divBdr>
                        <w:top w:val="none" w:sz="0" w:space="0" w:color="auto"/>
                        <w:left w:val="none" w:sz="0" w:space="0" w:color="auto"/>
                        <w:bottom w:val="none" w:sz="0" w:space="0" w:color="auto"/>
                        <w:right w:val="none" w:sz="0" w:space="0" w:color="auto"/>
                      </w:divBdr>
                      <w:divsChild>
                        <w:div w:id="1979457864">
                          <w:marLeft w:val="0"/>
                          <w:marRight w:val="0"/>
                          <w:marTop w:val="0"/>
                          <w:marBottom w:val="0"/>
                          <w:divBdr>
                            <w:top w:val="none" w:sz="0" w:space="0" w:color="auto"/>
                            <w:left w:val="none" w:sz="0" w:space="0" w:color="auto"/>
                            <w:bottom w:val="none" w:sz="0" w:space="0" w:color="auto"/>
                            <w:right w:val="none" w:sz="0" w:space="0" w:color="auto"/>
                          </w:divBdr>
                          <w:divsChild>
                            <w:div w:id="368798760">
                              <w:marLeft w:val="0"/>
                              <w:marRight w:val="0"/>
                              <w:marTop w:val="0"/>
                              <w:marBottom w:val="0"/>
                              <w:divBdr>
                                <w:top w:val="none" w:sz="0" w:space="0" w:color="auto"/>
                                <w:left w:val="none" w:sz="0" w:space="0" w:color="auto"/>
                                <w:bottom w:val="none" w:sz="0" w:space="0" w:color="auto"/>
                                <w:right w:val="none" w:sz="0" w:space="0" w:color="auto"/>
                              </w:divBdr>
                            </w:div>
                            <w:div w:id="1544559578">
                              <w:marLeft w:val="0"/>
                              <w:marRight w:val="0"/>
                              <w:marTop w:val="0"/>
                              <w:marBottom w:val="0"/>
                              <w:divBdr>
                                <w:top w:val="none" w:sz="0" w:space="0" w:color="auto"/>
                                <w:left w:val="none" w:sz="0" w:space="0" w:color="auto"/>
                                <w:bottom w:val="none" w:sz="0" w:space="0" w:color="auto"/>
                                <w:right w:val="none" w:sz="0" w:space="0" w:color="auto"/>
                              </w:divBdr>
                            </w:div>
                            <w:div w:id="242489791">
                              <w:marLeft w:val="0"/>
                              <w:marRight w:val="0"/>
                              <w:marTop w:val="0"/>
                              <w:marBottom w:val="0"/>
                              <w:divBdr>
                                <w:top w:val="none" w:sz="0" w:space="0" w:color="auto"/>
                                <w:left w:val="none" w:sz="0" w:space="0" w:color="auto"/>
                                <w:bottom w:val="none" w:sz="0" w:space="0" w:color="auto"/>
                                <w:right w:val="none" w:sz="0" w:space="0" w:color="auto"/>
                              </w:divBdr>
                            </w:div>
                            <w:div w:id="1138914088">
                              <w:marLeft w:val="0"/>
                              <w:marRight w:val="0"/>
                              <w:marTop w:val="0"/>
                              <w:marBottom w:val="0"/>
                              <w:divBdr>
                                <w:top w:val="none" w:sz="0" w:space="0" w:color="auto"/>
                                <w:left w:val="none" w:sz="0" w:space="0" w:color="auto"/>
                                <w:bottom w:val="none" w:sz="0" w:space="0" w:color="auto"/>
                                <w:right w:val="none" w:sz="0" w:space="0" w:color="auto"/>
                              </w:divBdr>
                            </w:div>
                            <w:div w:id="1721440997">
                              <w:marLeft w:val="0"/>
                              <w:marRight w:val="0"/>
                              <w:marTop w:val="0"/>
                              <w:marBottom w:val="0"/>
                              <w:divBdr>
                                <w:top w:val="none" w:sz="0" w:space="0" w:color="auto"/>
                                <w:left w:val="none" w:sz="0" w:space="0" w:color="auto"/>
                                <w:bottom w:val="none" w:sz="0" w:space="0" w:color="auto"/>
                                <w:right w:val="none" w:sz="0" w:space="0" w:color="auto"/>
                              </w:divBdr>
                            </w:div>
                            <w:div w:id="1583954871">
                              <w:marLeft w:val="0"/>
                              <w:marRight w:val="0"/>
                              <w:marTop w:val="0"/>
                              <w:marBottom w:val="0"/>
                              <w:divBdr>
                                <w:top w:val="none" w:sz="0" w:space="0" w:color="auto"/>
                                <w:left w:val="none" w:sz="0" w:space="0" w:color="auto"/>
                                <w:bottom w:val="none" w:sz="0" w:space="0" w:color="auto"/>
                                <w:right w:val="none" w:sz="0" w:space="0" w:color="auto"/>
                              </w:divBdr>
                            </w:div>
                            <w:div w:id="18001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456752">
          <w:marLeft w:val="0"/>
          <w:marRight w:val="0"/>
          <w:marTop w:val="0"/>
          <w:marBottom w:val="0"/>
          <w:divBdr>
            <w:top w:val="none" w:sz="0" w:space="0" w:color="auto"/>
            <w:left w:val="none" w:sz="0" w:space="0" w:color="auto"/>
            <w:bottom w:val="none" w:sz="0" w:space="0" w:color="auto"/>
            <w:right w:val="none" w:sz="0" w:space="0" w:color="auto"/>
          </w:divBdr>
          <w:divsChild>
            <w:div w:id="1106584427">
              <w:marLeft w:val="0"/>
              <w:marRight w:val="0"/>
              <w:marTop w:val="0"/>
              <w:marBottom w:val="0"/>
              <w:divBdr>
                <w:top w:val="none" w:sz="0" w:space="0" w:color="auto"/>
                <w:left w:val="none" w:sz="0" w:space="0" w:color="auto"/>
                <w:bottom w:val="none" w:sz="0" w:space="0" w:color="auto"/>
                <w:right w:val="none" w:sz="0" w:space="0" w:color="auto"/>
              </w:divBdr>
            </w:div>
            <w:div w:id="710541670">
              <w:marLeft w:val="0"/>
              <w:marRight w:val="0"/>
              <w:marTop w:val="0"/>
              <w:marBottom w:val="0"/>
              <w:divBdr>
                <w:top w:val="none" w:sz="0" w:space="0" w:color="auto"/>
                <w:left w:val="none" w:sz="0" w:space="0" w:color="auto"/>
                <w:bottom w:val="none" w:sz="0" w:space="0" w:color="auto"/>
                <w:right w:val="none" w:sz="0" w:space="0" w:color="auto"/>
              </w:divBdr>
              <w:divsChild>
                <w:div w:id="182212478">
                  <w:marLeft w:val="0"/>
                  <w:marRight w:val="0"/>
                  <w:marTop w:val="0"/>
                  <w:marBottom w:val="0"/>
                  <w:divBdr>
                    <w:top w:val="none" w:sz="0" w:space="0" w:color="auto"/>
                    <w:left w:val="none" w:sz="0" w:space="0" w:color="auto"/>
                    <w:bottom w:val="none" w:sz="0" w:space="0" w:color="auto"/>
                    <w:right w:val="none" w:sz="0" w:space="0" w:color="auto"/>
                  </w:divBdr>
                  <w:divsChild>
                    <w:div w:id="2035030875">
                      <w:marLeft w:val="0"/>
                      <w:marRight w:val="0"/>
                      <w:marTop w:val="0"/>
                      <w:marBottom w:val="0"/>
                      <w:divBdr>
                        <w:top w:val="none" w:sz="0" w:space="0" w:color="auto"/>
                        <w:left w:val="none" w:sz="0" w:space="0" w:color="auto"/>
                        <w:bottom w:val="none" w:sz="0" w:space="0" w:color="auto"/>
                        <w:right w:val="none" w:sz="0" w:space="0" w:color="auto"/>
                      </w:divBdr>
                      <w:divsChild>
                        <w:div w:id="1844204931">
                          <w:marLeft w:val="0"/>
                          <w:marRight w:val="0"/>
                          <w:marTop w:val="0"/>
                          <w:marBottom w:val="0"/>
                          <w:divBdr>
                            <w:top w:val="none" w:sz="0" w:space="0" w:color="auto"/>
                            <w:left w:val="none" w:sz="0" w:space="0" w:color="auto"/>
                            <w:bottom w:val="none" w:sz="0" w:space="0" w:color="auto"/>
                            <w:right w:val="none" w:sz="0" w:space="0" w:color="auto"/>
                          </w:divBdr>
                          <w:divsChild>
                            <w:div w:id="1516113946">
                              <w:marLeft w:val="0"/>
                              <w:marRight w:val="0"/>
                              <w:marTop w:val="0"/>
                              <w:marBottom w:val="0"/>
                              <w:divBdr>
                                <w:top w:val="none" w:sz="0" w:space="0" w:color="auto"/>
                                <w:left w:val="none" w:sz="0" w:space="0" w:color="auto"/>
                                <w:bottom w:val="none" w:sz="0" w:space="0" w:color="auto"/>
                                <w:right w:val="none" w:sz="0" w:space="0" w:color="auto"/>
                              </w:divBdr>
                            </w:div>
                            <w:div w:id="1227567946">
                              <w:marLeft w:val="0"/>
                              <w:marRight w:val="0"/>
                              <w:marTop w:val="0"/>
                              <w:marBottom w:val="0"/>
                              <w:divBdr>
                                <w:top w:val="none" w:sz="0" w:space="0" w:color="auto"/>
                                <w:left w:val="none" w:sz="0" w:space="0" w:color="auto"/>
                                <w:bottom w:val="none" w:sz="0" w:space="0" w:color="auto"/>
                                <w:right w:val="none" w:sz="0" w:space="0" w:color="auto"/>
                              </w:divBdr>
                            </w:div>
                            <w:div w:id="918248839">
                              <w:marLeft w:val="0"/>
                              <w:marRight w:val="0"/>
                              <w:marTop w:val="0"/>
                              <w:marBottom w:val="0"/>
                              <w:divBdr>
                                <w:top w:val="none" w:sz="0" w:space="0" w:color="auto"/>
                                <w:left w:val="none" w:sz="0" w:space="0" w:color="auto"/>
                                <w:bottom w:val="none" w:sz="0" w:space="0" w:color="auto"/>
                                <w:right w:val="none" w:sz="0" w:space="0" w:color="auto"/>
                              </w:divBdr>
                            </w:div>
                            <w:div w:id="730814398">
                              <w:marLeft w:val="0"/>
                              <w:marRight w:val="0"/>
                              <w:marTop w:val="0"/>
                              <w:marBottom w:val="0"/>
                              <w:divBdr>
                                <w:top w:val="none" w:sz="0" w:space="0" w:color="auto"/>
                                <w:left w:val="none" w:sz="0" w:space="0" w:color="auto"/>
                                <w:bottom w:val="none" w:sz="0" w:space="0" w:color="auto"/>
                                <w:right w:val="none" w:sz="0" w:space="0" w:color="auto"/>
                              </w:divBdr>
                            </w:div>
                            <w:div w:id="911308355">
                              <w:marLeft w:val="0"/>
                              <w:marRight w:val="0"/>
                              <w:marTop w:val="0"/>
                              <w:marBottom w:val="0"/>
                              <w:divBdr>
                                <w:top w:val="none" w:sz="0" w:space="0" w:color="auto"/>
                                <w:left w:val="none" w:sz="0" w:space="0" w:color="auto"/>
                                <w:bottom w:val="none" w:sz="0" w:space="0" w:color="auto"/>
                                <w:right w:val="none" w:sz="0" w:space="0" w:color="auto"/>
                              </w:divBdr>
                            </w:div>
                            <w:div w:id="431704977">
                              <w:marLeft w:val="0"/>
                              <w:marRight w:val="0"/>
                              <w:marTop w:val="0"/>
                              <w:marBottom w:val="0"/>
                              <w:divBdr>
                                <w:top w:val="none" w:sz="0" w:space="0" w:color="auto"/>
                                <w:left w:val="none" w:sz="0" w:space="0" w:color="auto"/>
                                <w:bottom w:val="none" w:sz="0" w:space="0" w:color="auto"/>
                                <w:right w:val="none" w:sz="0" w:space="0" w:color="auto"/>
                              </w:divBdr>
                            </w:div>
                            <w:div w:id="701438457">
                              <w:marLeft w:val="0"/>
                              <w:marRight w:val="0"/>
                              <w:marTop w:val="0"/>
                              <w:marBottom w:val="0"/>
                              <w:divBdr>
                                <w:top w:val="none" w:sz="0" w:space="0" w:color="auto"/>
                                <w:left w:val="none" w:sz="0" w:space="0" w:color="auto"/>
                                <w:bottom w:val="none" w:sz="0" w:space="0" w:color="auto"/>
                                <w:right w:val="none" w:sz="0" w:space="0" w:color="auto"/>
                              </w:divBdr>
                            </w:div>
                            <w:div w:id="78528460">
                              <w:marLeft w:val="0"/>
                              <w:marRight w:val="0"/>
                              <w:marTop w:val="0"/>
                              <w:marBottom w:val="0"/>
                              <w:divBdr>
                                <w:top w:val="none" w:sz="0" w:space="0" w:color="auto"/>
                                <w:left w:val="none" w:sz="0" w:space="0" w:color="auto"/>
                                <w:bottom w:val="none" w:sz="0" w:space="0" w:color="auto"/>
                                <w:right w:val="none" w:sz="0" w:space="0" w:color="auto"/>
                              </w:divBdr>
                            </w:div>
                            <w:div w:id="461651836">
                              <w:marLeft w:val="0"/>
                              <w:marRight w:val="0"/>
                              <w:marTop w:val="0"/>
                              <w:marBottom w:val="0"/>
                              <w:divBdr>
                                <w:top w:val="none" w:sz="0" w:space="0" w:color="auto"/>
                                <w:left w:val="none" w:sz="0" w:space="0" w:color="auto"/>
                                <w:bottom w:val="none" w:sz="0" w:space="0" w:color="auto"/>
                                <w:right w:val="none" w:sz="0" w:space="0" w:color="auto"/>
                              </w:divBdr>
                            </w:div>
                            <w:div w:id="103506524">
                              <w:marLeft w:val="0"/>
                              <w:marRight w:val="0"/>
                              <w:marTop w:val="0"/>
                              <w:marBottom w:val="0"/>
                              <w:divBdr>
                                <w:top w:val="none" w:sz="0" w:space="0" w:color="auto"/>
                                <w:left w:val="none" w:sz="0" w:space="0" w:color="auto"/>
                                <w:bottom w:val="none" w:sz="0" w:space="0" w:color="auto"/>
                                <w:right w:val="none" w:sz="0" w:space="0" w:color="auto"/>
                              </w:divBdr>
                            </w:div>
                            <w:div w:id="454914322">
                              <w:marLeft w:val="0"/>
                              <w:marRight w:val="0"/>
                              <w:marTop w:val="0"/>
                              <w:marBottom w:val="0"/>
                              <w:divBdr>
                                <w:top w:val="none" w:sz="0" w:space="0" w:color="auto"/>
                                <w:left w:val="none" w:sz="0" w:space="0" w:color="auto"/>
                                <w:bottom w:val="none" w:sz="0" w:space="0" w:color="auto"/>
                                <w:right w:val="none" w:sz="0" w:space="0" w:color="auto"/>
                              </w:divBdr>
                            </w:div>
                            <w:div w:id="1615625186">
                              <w:marLeft w:val="0"/>
                              <w:marRight w:val="0"/>
                              <w:marTop w:val="0"/>
                              <w:marBottom w:val="0"/>
                              <w:divBdr>
                                <w:top w:val="none" w:sz="0" w:space="0" w:color="auto"/>
                                <w:left w:val="none" w:sz="0" w:space="0" w:color="auto"/>
                                <w:bottom w:val="none" w:sz="0" w:space="0" w:color="auto"/>
                                <w:right w:val="none" w:sz="0" w:space="0" w:color="auto"/>
                              </w:divBdr>
                            </w:div>
                            <w:div w:id="669721077">
                              <w:marLeft w:val="0"/>
                              <w:marRight w:val="0"/>
                              <w:marTop w:val="0"/>
                              <w:marBottom w:val="0"/>
                              <w:divBdr>
                                <w:top w:val="none" w:sz="0" w:space="0" w:color="auto"/>
                                <w:left w:val="none" w:sz="0" w:space="0" w:color="auto"/>
                                <w:bottom w:val="none" w:sz="0" w:space="0" w:color="auto"/>
                                <w:right w:val="none" w:sz="0" w:space="0" w:color="auto"/>
                              </w:divBdr>
                            </w:div>
                            <w:div w:id="1103916944">
                              <w:marLeft w:val="0"/>
                              <w:marRight w:val="0"/>
                              <w:marTop w:val="0"/>
                              <w:marBottom w:val="0"/>
                              <w:divBdr>
                                <w:top w:val="none" w:sz="0" w:space="0" w:color="auto"/>
                                <w:left w:val="none" w:sz="0" w:space="0" w:color="auto"/>
                                <w:bottom w:val="none" w:sz="0" w:space="0" w:color="auto"/>
                                <w:right w:val="none" w:sz="0" w:space="0" w:color="auto"/>
                              </w:divBdr>
                            </w:div>
                            <w:div w:id="414940538">
                              <w:marLeft w:val="0"/>
                              <w:marRight w:val="0"/>
                              <w:marTop w:val="0"/>
                              <w:marBottom w:val="0"/>
                              <w:divBdr>
                                <w:top w:val="none" w:sz="0" w:space="0" w:color="auto"/>
                                <w:left w:val="none" w:sz="0" w:space="0" w:color="auto"/>
                                <w:bottom w:val="none" w:sz="0" w:space="0" w:color="auto"/>
                                <w:right w:val="none" w:sz="0" w:space="0" w:color="auto"/>
                              </w:divBdr>
                            </w:div>
                            <w:div w:id="1472288267">
                              <w:marLeft w:val="0"/>
                              <w:marRight w:val="0"/>
                              <w:marTop w:val="0"/>
                              <w:marBottom w:val="0"/>
                              <w:divBdr>
                                <w:top w:val="none" w:sz="0" w:space="0" w:color="auto"/>
                                <w:left w:val="none" w:sz="0" w:space="0" w:color="auto"/>
                                <w:bottom w:val="none" w:sz="0" w:space="0" w:color="auto"/>
                                <w:right w:val="none" w:sz="0" w:space="0" w:color="auto"/>
                              </w:divBdr>
                            </w:div>
                            <w:div w:id="2037467340">
                              <w:marLeft w:val="0"/>
                              <w:marRight w:val="0"/>
                              <w:marTop w:val="0"/>
                              <w:marBottom w:val="0"/>
                              <w:divBdr>
                                <w:top w:val="none" w:sz="0" w:space="0" w:color="auto"/>
                                <w:left w:val="none" w:sz="0" w:space="0" w:color="auto"/>
                                <w:bottom w:val="none" w:sz="0" w:space="0" w:color="auto"/>
                                <w:right w:val="none" w:sz="0" w:space="0" w:color="auto"/>
                              </w:divBdr>
                            </w:div>
                            <w:div w:id="1252084717">
                              <w:marLeft w:val="0"/>
                              <w:marRight w:val="0"/>
                              <w:marTop w:val="0"/>
                              <w:marBottom w:val="0"/>
                              <w:divBdr>
                                <w:top w:val="none" w:sz="0" w:space="0" w:color="auto"/>
                                <w:left w:val="none" w:sz="0" w:space="0" w:color="auto"/>
                                <w:bottom w:val="none" w:sz="0" w:space="0" w:color="auto"/>
                                <w:right w:val="none" w:sz="0" w:space="0" w:color="auto"/>
                              </w:divBdr>
                            </w:div>
                            <w:div w:id="1617637791">
                              <w:marLeft w:val="0"/>
                              <w:marRight w:val="0"/>
                              <w:marTop w:val="0"/>
                              <w:marBottom w:val="0"/>
                              <w:divBdr>
                                <w:top w:val="none" w:sz="0" w:space="0" w:color="auto"/>
                                <w:left w:val="none" w:sz="0" w:space="0" w:color="auto"/>
                                <w:bottom w:val="none" w:sz="0" w:space="0" w:color="auto"/>
                                <w:right w:val="none" w:sz="0" w:space="0" w:color="auto"/>
                              </w:divBdr>
                            </w:div>
                            <w:div w:id="844830677">
                              <w:marLeft w:val="0"/>
                              <w:marRight w:val="0"/>
                              <w:marTop w:val="0"/>
                              <w:marBottom w:val="0"/>
                              <w:divBdr>
                                <w:top w:val="none" w:sz="0" w:space="0" w:color="auto"/>
                                <w:left w:val="none" w:sz="0" w:space="0" w:color="auto"/>
                                <w:bottom w:val="none" w:sz="0" w:space="0" w:color="auto"/>
                                <w:right w:val="none" w:sz="0" w:space="0" w:color="auto"/>
                              </w:divBdr>
                            </w:div>
                            <w:div w:id="1538346381">
                              <w:marLeft w:val="0"/>
                              <w:marRight w:val="0"/>
                              <w:marTop w:val="0"/>
                              <w:marBottom w:val="0"/>
                              <w:divBdr>
                                <w:top w:val="none" w:sz="0" w:space="0" w:color="auto"/>
                                <w:left w:val="none" w:sz="0" w:space="0" w:color="auto"/>
                                <w:bottom w:val="none" w:sz="0" w:space="0" w:color="auto"/>
                                <w:right w:val="none" w:sz="0" w:space="0" w:color="auto"/>
                              </w:divBdr>
                            </w:div>
                            <w:div w:id="1077946654">
                              <w:marLeft w:val="0"/>
                              <w:marRight w:val="0"/>
                              <w:marTop w:val="0"/>
                              <w:marBottom w:val="0"/>
                              <w:divBdr>
                                <w:top w:val="none" w:sz="0" w:space="0" w:color="auto"/>
                                <w:left w:val="none" w:sz="0" w:space="0" w:color="auto"/>
                                <w:bottom w:val="none" w:sz="0" w:space="0" w:color="auto"/>
                                <w:right w:val="none" w:sz="0" w:space="0" w:color="auto"/>
                              </w:divBdr>
                            </w:div>
                            <w:div w:id="1711345999">
                              <w:marLeft w:val="0"/>
                              <w:marRight w:val="0"/>
                              <w:marTop w:val="0"/>
                              <w:marBottom w:val="0"/>
                              <w:divBdr>
                                <w:top w:val="none" w:sz="0" w:space="0" w:color="auto"/>
                                <w:left w:val="none" w:sz="0" w:space="0" w:color="auto"/>
                                <w:bottom w:val="none" w:sz="0" w:space="0" w:color="auto"/>
                                <w:right w:val="none" w:sz="0" w:space="0" w:color="auto"/>
                              </w:divBdr>
                            </w:div>
                            <w:div w:id="422145744">
                              <w:marLeft w:val="0"/>
                              <w:marRight w:val="0"/>
                              <w:marTop w:val="0"/>
                              <w:marBottom w:val="0"/>
                              <w:divBdr>
                                <w:top w:val="none" w:sz="0" w:space="0" w:color="auto"/>
                                <w:left w:val="none" w:sz="0" w:space="0" w:color="auto"/>
                                <w:bottom w:val="none" w:sz="0" w:space="0" w:color="auto"/>
                                <w:right w:val="none" w:sz="0" w:space="0" w:color="auto"/>
                              </w:divBdr>
                            </w:div>
                            <w:div w:id="1080179621">
                              <w:marLeft w:val="0"/>
                              <w:marRight w:val="0"/>
                              <w:marTop w:val="0"/>
                              <w:marBottom w:val="0"/>
                              <w:divBdr>
                                <w:top w:val="none" w:sz="0" w:space="0" w:color="auto"/>
                                <w:left w:val="none" w:sz="0" w:space="0" w:color="auto"/>
                                <w:bottom w:val="none" w:sz="0" w:space="0" w:color="auto"/>
                                <w:right w:val="none" w:sz="0" w:space="0" w:color="auto"/>
                              </w:divBdr>
                            </w:div>
                            <w:div w:id="1348799474">
                              <w:marLeft w:val="0"/>
                              <w:marRight w:val="0"/>
                              <w:marTop w:val="0"/>
                              <w:marBottom w:val="0"/>
                              <w:divBdr>
                                <w:top w:val="none" w:sz="0" w:space="0" w:color="auto"/>
                                <w:left w:val="none" w:sz="0" w:space="0" w:color="auto"/>
                                <w:bottom w:val="none" w:sz="0" w:space="0" w:color="auto"/>
                                <w:right w:val="none" w:sz="0" w:space="0" w:color="auto"/>
                              </w:divBdr>
                            </w:div>
                            <w:div w:id="1193029847">
                              <w:marLeft w:val="0"/>
                              <w:marRight w:val="0"/>
                              <w:marTop w:val="0"/>
                              <w:marBottom w:val="0"/>
                              <w:divBdr>
                                <w:top w:val="none" w:sz="0" w:space="0" w:color="auto"/>
                                <w:left w:val="none" w:sz="0" w:space="0" w:color="auto"/>
                                <w:bottom w:val="none" w:sz="0" w:space="0" w:color="auto"/>
                                <w:right w:val="none" w:sz="0" w:space="0" w:color="auto"/>
                              </w:divBdr>
                            </w:div>
                            <w:div w:id="920060470">
                              <w:marLeft w:val="0"/>
                              <w:marRight w:val="0"/>
                              <w:marTop w:val="0"/>
                              <w:marBottom w:val="0"/>
                              <w:divBdr>
                                <w:top w:val="none" w:sz="0" w:space="0" w:color="auto"/>
                                <w:left w:val="none" w:sz="0" w:space="0" w:color="auto"/>
                                <w:bottom w:val="none" w:sz="0" w:space="0" w:color="auto"/>
                                <w:right w:val="none" w:sz="0" w:space="0" w:color="auto"/>
                              </w:divBdr>
                            </w:div>
                            <w:div w:id="1201356897">
                              <w:marLeft w:val="0"/>
                              <w:marRight w:val="0"/>
                              <w:marTop w:val="0"/>
                              <w:marBottom w:val="0"/>
                              <w:divBdr>
                                <w:top w:val="none" w:sz="0" w:space="0" w:color="auto"/>
                                <w:left w:val="none" w:sz="0" w:space="0" w:color="auto"/>
                                <w:bottom w:val="none" w:sz="0" w:space="0" w:color="auto"/>
                                <w:right w:val="none" w:sz="0" w:space="0" w:color="auto"/>
                              </w:divBdr>
                            </w:div>
                            <w:div w:id="1869679564">
                              <w:marLeft w:val="0"/>
                              <w:marRight w:val="0"/>
                              <w:marTop w:val="0"/>
                              <w:marBottom w:val="0"/>
                              <w:divBdr>
                                <w:top w:val="none" w:sz="0" w:space="0" w:color="auto"/>
                                <w:left w:val="none" w:sz="0" w:space="0" w:color="auto"/>
                                <w:bottom w:val="none" w:sz="0" w:space="0" w:color="auto"/>
                                <w:right w:val="none" w:sz="0" w:space="0" w:color="auto"/>
                              </w:divBdr>
                            </w:div>
                            <w:div w:id="770051240">
                              <w:marLeft w:val="0"/>
                              <w:marRight w:val="0"/>
                              <w:marTop w:val="0"/>
                              <w:marBottom w:val="0"/>
                              <w:divBdr>
                                <w:top w:val="none" w:sz="0" w:space="0" w:color="auto"/>
                                <w:left w:val="none" w:sz="0" w:space="0" w:color="auto"/>
                                <w:bottom w:val="none" w:sz="0" w:space="0" w:color="auto"/>
                                <w:right w:val="none" w:sz="0" w:space="0" w:color="auto"/>
                              </w:divBdr>
                            </w:div>
                            <w:div w:id="642657342">
                              <w:marLeft w:val="0"/>
                              <w:marRight w:val="0"/>
                              <w:marTop w:val="0"/>
                              <w:marBottom w:val="0"/>
                              <w:divBdr>
                                <w:top w:val="none" w:sz="0" w:space="0" w:color="auto"/>
                                <w:left w:val="none" w:sz="0" w:space="0" w:color="auto"/>
                                <w:bottom w:val="none" w:sz="0" w:space="0" w:color="auto"/>
                                <w:right w:val="none" w:sz="0" w:space="0" w:color="auto"/>
                              </w:divBdr>
                            </w:div>
                            <w:div w:id="1265839358">
                              <w:marLeft w:val="0"/>
                              <w:marRight w:val="0"/>
                              <w:marTop w:val="0"/>
                              <w:marBottom w:val="0"/>
                              <w:divBdr>
                                <w:top w:val="none" w:sz="0" w:space="0" w:color="auto"/>
                                <w:left w:val="none" w:sz="0" w:space="0" w:color="auto"/>
                                <w:bottom w:val="none" w:sz="0" w:space="0" w:color="auto"/>
                                <w:right w:val="none" w:sz="0" w:space="0" w:color="auto"/>
                              </w:divBdr>
                            </w:div>
                            <w:div w:id="729377616">
                              <w:marLeft w:val="0"/>
                              <w:marRight w:val="0"/>
                              <w:marTop w:val="0"/>
                              <w:marBottom w:val="0"/>
                              <w:divBdr>
                                <w:top w:val="none" w:sz="0" w:space="0" w:color="auto"/>
                                <w:left w:val="none" w:sz="0" w:space="0" w:color="auto"/>
                                <w:bottom w:val="none" w:sz="0" w:space="0" w:color="auto"/>
                                <w:right w:val="none" w:sz="0" w:space="0" w:color="auto"/>
                              </w:divBdr>
                            </w:div>
                            <w:div w:id="2105957337">
                              <w:marLeft w:val="0"/>
                              <w:marRight w:val="0"/>
                              <w:marTop w:val="0"/>
                              <w:marBottom w:val="0"/>
                              <w:divBdr>
                                <w:top w:val="none" w:sz="0" w:space="0" w:color="auto"/>
                                <w:left w:val="none" w:sz="0" w:space="0" w:color="auto"/>
                                <w:bottom w:val="none" w:sz="0" w:space="0" w:color="auto"/>
                                <w:right w:val="none" w:sz="0" w:space="0" w:color="auto"/>
                              </w:divBdr>
                            </w:div>
                            <w:div w:id="937905440">
                              <w:marLeft w:val="0"/>
                              <w:marRight w:val="0"/>
                              <w:marTop w:val="0"/>
                              <w:marBottom w:val="0"/>
                              <w:divBdr>
                                <w:top w:val="none" w:sz="0" w:space="0" w:color="auto"/>
                                <w:left w:val="none" w:sz="0" w:space="0" w:color="auto"/>
                                <w:bottom w:val="none" w:sz="0" w:space="0" w:color="auto"/>
                                <w:right w:val="none" w:sz="0" w:space="0" w:color="auto"/>
                              </w:divBdr>
                            </w:div>
                            <w:div w:id="17067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189834">
      <w:bodyDiv w:val="1"/>
      <w:marLeft w:val="0"/>
      <w:marRight w:val="0"/>
      <w:marTop w:val="0"/>
      <w:marBottom w:val="0"/>
      <w:divBdr>
        <w:top w:val="none" w:sz="0" w:space="0" w:color="auto"/>
        <w:left w:val="none" w:sz="0" w:space="0" w:color="auto"/>
        <w:bottom w:val="none" w:sz="0" w:space="0" w:color="auto"/>
        <w:right w:val="none" w:sz="0" w:space="0" w:color="auto"/>
      </w:divBdr>
    </w:div>
    <w:div w:id="1760519062">
      <w:bodyDiv w:val="1"/>
      <w:marLeft w:val="0"/>
      <w:marRight w:val="0"/>
      <w:marTop w:val="0"/>
      <w:marBottom w:val="0"/>
      <w:divBdr>
        <w:top w:val="none" w:sz="0" w:space="0" w:color="auto"/>
        <w:left w:val="none" w:sz="0" w:space="0" w:color="auto"/>
        <w:bottom w:val="none" w:sz="0" w:space="0" w:color="auto"/>
        <w:right w:val="none" w:sz="0" w:space="0" w:color="auto"/>
      </w:divBdr>
      <w:divsChild>
        <w:div w:id="977731842">
          <w:marLeft w:val="0"/>
          <w:marRight w:val="0"/>
          <w:marTop w:val="0"/>
          <w:marBottom w:val="0"/>
          <w:divBdr>
            <w:top w:val="none" w:sz="0" w:space="0" w:color="auto"/>
            <w:left w:val="none" w:sz="0" w:space="0" w:color="auto"/>
            <w:bottom w:val="none" w:sz="0" w:space="0" w:color="auto"/>
            <w:right w:val="none" w:sz="0" w:space="0" w:color="auto"/>
          </w:divBdr>
        </w:div>
        <w:div w:id="1095132508">
          <w:marLeft w:val="0"/>
          <w:marRight w:val="0"/>
          <w:marTop w:val="0"/>
          <w:marBottom w:val="0"/>
          <w:divBdr>
            <w:top w:val="none" w:sz="0" w:space="0" w:color="auto"/>
            <w:left w:val="none" w:sz="0" w:space="0" w:color="auto"/>
            <w:bottom w:val="none" w:sz="0" w:space="0" w:color="auto"/>
            <w:right w:val="none" w:sz="0" w:space="0" w:color="auto"/>
          </w:divBdr>
        </w:div>
        <w:div w:id="554313113">
          <w:marLeft w:val="0"/>
          <w:marRight w:val="0"/>
          <w:marTop w:val="0"/>
          <w:marBottom w:val="0"/>
          <w:divBdr>
            <w:top w:val="none" w:sz="0" w:space="0" w:color="auto"/>
            <w:left w:val="none" w:sz="0" w:space="0" w:color="auto"/>
            <w:bottom w:val="none" w:sz="0" w:space="0" w:color="auto"/>
            <w:right w:val="none" w:sz="0" w:space="0" w:color="auto"/>
          </w:divBdr>
        </w:div>
      </w:divsChild>
    </w:div>
    <w:div w:id="212279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iki.hybris.com/display/R5T/Promotion+restrictions"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iki.hybris.com/display/R5T/Promotion+restrictions" TargetMode="External"/><Relationship Id="rId17" Type="http://schemas.openxmlformats.org/officeDocument/2006/relationships/image" Target="media/image6.png"/><Relationship Id="rId25" Type="http://schemas.openxmlformats.org/officeDocument/2006/relationships/hyperlink" Target="http://electronics.local:9001/yacceleratorstorefront/electronics/en/?asm=true" TargetMode="External"/><Relationship Id="rId2" Type="http://schemas.openxmlformats.org/officeDocument/2006/relationships/styles" Target="styles.xml"/><Relationship Id="rId16" Type="http://schemas.openxmlformats.org/officeDocument/2006/relationships/hyperlink" Target="https://wiki.hybris.com/display/R5T/Promotion+restrictions"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ocalhost:9002/asianpaintsstorefront/asianpaints/en/?asm=true" TargetMode="Externa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hyperlink" Target="https://wiki.hybris.com/display/R5T/Restricting+URL+Access+to+a+Usergroup" TargetMode="External"/><Relationship Id="rId15" Type="http://schemas.openxmlformats.org/officeDocument/2006/relationships/hyperlink" Target="https://wiki.hybris.com/display/R5T/Promotion+restrictions"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lectronics.local:9001/login.j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iki.hybris.com/display/R5T/Promotion+restrictions" TargetMode="External"/><Relationship Id="rId22" Type="http://schemas.openxmlformats.org/officeDocument/2006/relationships/image" Target="media/image10.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11</Pages>
  <Words>993</Words>
  <Characters>5665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2016-07-01T06:09:00Z</dcterms:created>
  <dcterms:modified xsi:type="dcterms:W3CDTF">2016-07-02T07:43:00Z</dcterms:modified>
</cp:coreProperties>
</file>